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9"/>
        <w:gridCol w:w="4961"/>
        <w:gridCol w:w="2189"/>
      </w:tblGrid>
      <w:tr w:rsidR="003F195D" w:rsidRPr="003F195D" w14:paraId="4DB29CC7" w14:textId="77777777" w:rsidTr="0041111A">
        <w:trPr>
          <w:trHeight w:val="132"/>
          <w:jc w:val="center"/>
        </w:trPr>
        <w:tc>
          <w:tcPr>
            <w:tcW w:w="2509" w:type="dxa"/>
            <w:tcBorders>
              <w:bottom w:val="single" w:sz="4" w:space="0" w:color="auto"/>
            </w:tcBorders>
            <w:shd w:val="clear" w:color="auto" w:fill="auto"/>
            <w:vAlign w:val="center"/>
          </w:tcPr>
          <w:p w14:paraId="38112B94" w14:textId="048F40D2" w:rsidR="000F46B9" w:rsidRPr="003F195D" w:rsidRDefault="00186A7B" w:rsidP="00E55709">
            <w:pPr>
              <w:rPr>
                <w:rFonts w:ascii="Arial" w:hAnsi="Arial" w:cs="Arial"/>
                <w:b/>
                <w:sz w:val="20"/>
                <w:szCs w:val="20"/>
              </w:rPr>
            </w:pPr>
            <w:r w:rsidRPr="003F195D">
              <w:rPr>
                <w:rFonts w:ascii="Arial" w:hAnsi="Arial" w:cs="Arial"/>
                <w:b/>
                <w:sz w:val="20"/>
                <w:szCs w:val="20"/>
                <w:lang w:val="es-ES"/>
              </w:rPr>
              <w:t xml:space="preserve">Página </w:t>
            </w:r>
            <w:r w:rsidRPr="003F195D">
              <w:rPr>
                <w:rFonts w:ascii="Arial" w:hAnsi="Arial" w:cs="Arial"/>
                <w:b/>
                <w:bCs/>
                <w:sz w:val="20"/>
                <w:szCs w:val="20"/>
              </w:rPr>
              <w:fldChar w:fldCharType="begin"/>
            </w:r>
            <w:r w:rsidRPr="003F195D">
              <w:rPr>
                <w:rFonts w:ascii="Arial" w:hAnsi="Arial" w:cs="Arial"/>
                <w:b/>
                <w:bCs/>
                <w:sz w:val="20"/>
                <w:szCs w:val="20"/>
              </w:rPr>
              <w:instrText>PAGE  \* Arabic  \* MERGEFORMAT</w:instrText>
            </w:r>
            <w:r w:rsidRPr="003F195D">
              <w:rPr>
                <w:rFonts w:ascii="Arial" w:hAnsi="Arial" w:cs="Arial"/>
                <w:b/>
                <w:bCs/>
                <w:sz w:val="20"/>
                <w:szCs w:val="20"/>
              </w:rPr>
              <w:fldChar w:fldCharType="separate"/>
            </w:r>
            <w:r w:rsidR="002B5BEF" w:rsidRPr="002B5BEF">
              <w:rPr>
                <w:rFonts w:ascii="Arial" w:hAnsi="Arial" w:cs="Arial"/>
                <w:b/>
                <w:bCs/>
                <w:noProof/>
                <w:sz w:val="20"/>
                <w:szCs w:val="20"/>
                <w:lang w:val="es-ES"/>
              </w:rPr>
              <w:t>1</w:t>
            </w:r>
            <w:r w:rsidRPr="003F195D">
              <w:rPr>
                <w:rFonts w:ascii="Arial" w:hAnsi="Arial" w:cs="Arial"/>
                <w:b/>
                <w:bCs/>
                <w:sz w:val="20"/>
                <w:szCs w:val="20"/>
              </w:rPr>
              <w:fldChar w:fldCharType="end"/>
            </w:r>
            <w:r w:rsidRPr="003F195D">
              <w:rPr>
                <w:rFonts w:ascii="Arial" w:hAnsi="Arial" w:cs="Arial"/>
                <w:b/>
                <w:sz w:val="20"/>
                <w:szCs w:val="20"/>
                <w:lang w:val="es-ES"/>
              </w:rPr>
              <w:t xml:space="preserve"> de </w:t>
            </w:r>
            <w:r w:rsidRPr="003F195D">
              <w:rPr>
                <w:rFonts w:ascii="Arial" w:hAnsi="Arial" w:cs="Arial"/>
                <w:b/>
                <w:bCs/>
                <w:sz w:val="20"/>
                <w:szCs w:val="20"/>
              </w:rPr>
              <w:fldChar w:fldCharType="begin"/>
            </w:r>
            <w:r w:rsidRPr="003F195D">
              <w:rPr>
                <w:rFonts w:ascii="Arial" w:hAnsi="Arial" w:cs="Arial"/>
                <w:b/>
                <w:bCs/>
                <w:sz w:val="20"/>
                <w:szCs w:val="20"/>
              </w:rPr>
              <w:instrText>NUMPAGES  \* Arabic  \* MERGEFORMAT</w:instrText>
            </w:r>
            <w:r w:rsidRPr="003F195D">
              <w:rPr>
                <w:rFonts w:ascii="Arial" w:hAnsi="Arial" w:cs="Arial"/>
                <w:b/>
                <w:bCs/>
                <w:sz w:val="20"/>
                <w:szCs w:val="20"/>
              </w:rPr>
              <w:fldChar w:fldCharType="separate"/>
            </w:r>
            <w:r w:rsidR="002B5BEF" w:rsidRPr="002B5BEF">
              <w:rPr>
                <w:rFonts w:ascii="Arial" w:hAnsi="Arial" w:cs="Arial"/>
                <w:b/>
                <w:bCs/>
                <w:noProof/>
                <w:sz w:val="20"/>
                <w:szCs w:val="20"/>
                <w:lang w:val="es-ES"/>
              </w:rPr>
              <w:t>55</w:t>
            </w:r>
            <w:r w:rsidRPr="003F195D">
              <w:rPr>
                <w:rFonts w:ascii="Arial" w:hAnsi="Arial" w:cs="Arial"/>
                <w:b/>
                <w:bCs/>
                <w:sz w:val="20"/>
                <w:szCs w:val="20"/>
              </w:rPr>
              <w:fldChar w:fldCharType="end"/>
            </w:r>
          </w:p>
        </w:tc>
        <w:tc>
          <w:tcPr>
            <w:tcW w:w="4961" w:type="dxa"/>
            <w:vMerge w:val="restart"/>
            <w:vAlign w:val="center"/>
          </w:tcPr>
          <w:p w14:paraId="05C19DC4" w14:textId="77777777" w:rsidR="00282F7B" w:rsidRPr="003F195D" w:rsidRDefault="00282F7B" w:rsidP="00094241">
            <w:pPr>
              <w:jc w:val="center"/>
              <w:rPr>
                <w:rFonts w:ascii="Arial" w:hAnsi="Arial" w:cs="Arial"/>
                <w:sz w:val="20"/>
                <w:szCs w:val="20"/>
              </w:rPr>
            </w:pPr>
            <w:r w:rsidRPr="003F195D">
              <w:rPr>
                <w:rFonts w:ascii="Arial" w:hAnsi="Arial" w:cs="Arial"/>
                <w:sz w:val="20"/>
                <w:szCs w:val="20"/>
              </w:rPr>
              <w:t>ADQUIRIR BIENES Y SERVICIOS</w:t>
            </w:r>
          </w:p>
        </w:tc>
        <w:tc>
          <w:tcPr>
            <w:tcW w:w="2189" w:type="dxa"/>
            <w:vMerge w:val="restart"/>
          </w:tcPr>
          <w:p w14:paraId="6FCE293D" w14:textId="77777777" w:rsidR="00282F7B" w:rsidRPr="003F195D" w:rsidRDefault="007B2C6A" w:rsidP="00094241">
            <w:pPr>
              <w:jc w:val="center"/>
              <w:rPr>
                <w:rFonts w:ascii="Arial" w:hAnsi="Arial" w:cs="Arial"/>
                <w:sz w:val="20"/>
                <w:szCs w:val="20"/>
                <w:lang w:eastAsia="es-CO"/>
              </w:rPr>
            </w:pPr>
            <w:r>
              <w:rPr>
                <w:rFonts w:ascii="Arial" w:hAnsi="Arial" w:cs="Arial"/>
                <w:sz w:val="20"/>
                <w:szCs w:val="20"/>
                <w:lang w:eastAsia="es-CO"/>
              </w:rPr>
              <w:pict w14:anchorId="07F8171C">
                <v:shape id="Imagen 1" o:spid="_x0000_i1026" type="#_x0000_t75" style="width:54.45pt;height:49.45pt;visibility:visible">
                  <v:imagedata r:id="rId8" o:title=""/>
                </v:shape>
              </w:pict>
            </w:r>
          </w:p>
          <w:p w14:paraId="5310FC79" w14:textId="77777777" w:rsidR="00282F7B" w:rsidRPr="003F195D" w:rsidRDefault="00282F7B" w:rsidP="00094241">
            <w:pPr>
              <w:jc w:val="center"/>
              <w:rPr>
                <w:rFonts w:ascii="Arial" w:hAnsi="Arial" w:cs="Arial"/>
                <w:sz w:val="20"/>
                <w:szCs w:val="20"/>
              </w:rPr>
            </w:pPr>
            <w:r w:rsidRPr="003F195D">
              <w:rPr>
                <w:rFonts w:ascii="Arial" w:hAnsi="Arial" w:cs="Arial"/>
                <w:sz w:val="20"/>
                <w:szCs w:val="20"/>
                <w:lang w:eastAsia="es-CO"/>
              </w:rPr>
              <w:t>POLICÍA NACIONAL</w:t>
            </w:r>
          </w:p>
        </w:tc>
      </w:tr>
      <w:tr w:rsidR="003F195D" w:rsidRPr="003F195D" w14:paraId="2323CF91" w14:textId="77777777" w:rsidTr="0041111A">
        <w:trPr>
          <w:trHeight w:val="311"/>
          <w:jc w:val="center"/>
        </w:trPr>
        <w:tc>
          <w:tcPr>
            <w:tcW w:w="2509" w:type="dxa"/>
            <w:tcBorders>
              <w:top w:val="single" w:sz="4" w:space="0" w:color="auto"/>
              <w:bottom w:val="single" w:sz="4" w:space="0" w:color="auto"/>
            </w:tcBorders>
            <w:vAlign w:val="center"/>
          </w:tcPr>
          <w:p w14:paraId="58354A92" w14:textId="77777777" w:rsidR="00282F7B" w:rsidRPr="003F195D" w:rsidRDefault="00282F7B" w:rsidP="00094241">
            <w:pPr>
              <w:rPr>
                <w:rFonts w:ascii="Arial" w:hAnsi="Arial" w:cs="Arial"/>
                <w:b/>
                <w:sz w:val="20"/>
                <w:szCs w:val="20"/>
              </w:rPr>
            </w:pPr>
            <w:r w:rsidRPr="003F195D">
              <w:rPr>
                <w:rFonts w:ascii="Arial" w:hAnsi="Arial" w:cs="Arial"/>
                <w:b/>
                <w:sz w:val="20"/>
                <w:szCs w:val="20"/>
              </w:rPr>
              <w:t>Código: 2BS-FR-0041</w:t>
            </w:r>
          </w:p>
        </w:tc>
        <w:tc>
          <w:tcPr>
            <w:tcW w:w="4961" w:type="dxa"/>
            <w:vMerge/>
            <w:tcBorders>
              <w:bottom w:val="single" w:sz="4" w:space="0" w:color="auto"/>
            </w:tcBorders>
            <w:vAlign w:val="center"/>
          </w:tcPr>
          <w:p w14:paraId="0F7A996F" w14:textId="77777777" w:rsidR="00282F7B" w:rsidRPr="003F195D" w:rsidRDefault="00282F7B" w:rsidP="00094241">
            <w:pPr>
              <w:jc w:val="center"/>
              <w:rPr>
                <w:rFonts w:ascii="Arial" w:hAnsi="Arial" w:cs="Arial"/>
                <w:sz w:val="20"/>
                <w:szCs w:val="20"/>
              </w:rPr>
            </w:pPr>
          </w:p>
        </w:tc>
        <w:tc>
          <w:tcPr>
            <w:tcW w:w="2189" w:type="dxa"/>
            <w:vMerge/>
          </w:tcPr>
          <w:p w14:paraId="6D5CFB5B" w14:textId="77777777" w:rsidR="00282F7B" w:rsidRPr="003F195D" w:rsidRDefault="00282F7B" w:rsidP="00094241">
            <w:pPr>
              <w:rPr>
                <w:rFonts w:ascii="Arial" w:hAnsi="Arial" w:cs="Arial"/>
                <w:sz w:val="20"/>
                <w:szCs w:val="20"/>
              </w:rPr>
            </w:pPr>
          </w:p>
        </w:tc>
      </w:tr>
      <w:tr w:rsidR="003F195D" w:rsidRPr="003F195D" w14:paraId="00B9F352" w14:textId="77777777" w:rsidTr="0041111A">
        <w:trPr>
          <w:trHeight w:val="288"/>
          <w:jc w:val="center"/>
        </w:trPr>
        <w:tc>
          <w:tcPr>
            <w:tcW w:w="2509" w:type="dxa"/>
            <w:tcBorders>
              <w:top w:val="single" w:sz="4" w:space="0" w:color="auto"/>
            </w:tcBorders>
            <w:vAlign w:val="center"/>
          </w:tcPr>
          <w:p w14:paraId="2FDEAABE" w14:textId="77777777" w:rsidR="00282F7B" w:rsidRPr="003F195D" w:rsidRDefault="00282F7B" w:rsidP="00094241">
            <w:pPr>
              <w:rPr>
                <w:rFonts w:ascii="Arial" w:hAnsi="Arial" w:cs="Arial"/>
                <w:b/>
                <w:sz w:val="20"/>
                <w:szCs w:val="20"/>
              </w:rPr>
            </w:pPr>
            <w:r w:rsidRPr="003F195D">
              <w:rPr>
                <w:rFonts w:ascii="Arial" w:hAnsi="Arial" w:cs="Arial"/>
                <w:b/>
                <w:sz w:val="20"/>
                <w:szCs w:val="20"/>
              </w:rPr>
              <w:t>Fecha:  27/06/2012</w:t>
            </w:r>
          </w:p>
        </w:tc>
        <w:tc>
          <w:tcPr>
            <w:tcW w:w="4961" w:type="dxa"/>
            <w:vMerge w:val="restart"/>
            <w:tcBorders>
              <w:top w:val="single" w:sz="4" w:space="0" w:color="auto"/>
            </w:tcBorders>
            <w:vAlign w:val="center"/>
          </w:tcPr>
          <w:p w14:paraId="0C49164A" w14:textId="77777777" w:rsidR="00282F7B" w:rsidRPr="003F195D" w:rsidRDefault="00282F7B" w:rsidP="00094241">
            <w:pPr>
              <w:jc w:val="center"/>
              <w:rPr>
                <w:rFonts w:ascii="Arial" w:hAnsi="Arial" w:cs="Arial"/>
                <w:sz w:val="20"/>
                <w:szCs w:val="20"/>
              </w:rPr>
            </w:pPr>
            <w:r w:rsidRPr="003F195D">
              <w:rPr>
                <w:rFonts w:ascii="Arial" w:hAnsi="Arial" w:cs="Arial"/>
                <w:sz w:val="20"/>
                <w:szCs w:val="20"/>
              </w:rPr>
              <w:t xml:space="preserve">PLIEGO SELECCIÓN ABREVIADA MENOR CUANTÍA      </w:t>
            </w:r>
          </w:p>
        </w:tc>
        <w:tc>
          <w:tcPr>
            <w:tcW w:w="2189" w:type="dxa"/>
            <w:vMerge/>
          </w:tcPr>
          <w:p w14:paraId="6AE8D17F" w14:textId="77777777" w:rsidR="00282F7B" w:rsidRPr="003F195D" w:rsidRDefault="00282F7B" w:rsidP="00094241">
            <w:pPr>
              <w:rPr>
                <w:rFonts w:ascii="Arial" w:hAnsi="Arial" w:cs="Arial"/>
                <w:sz w:val="20"/>
                <w:szCs w:val="20"/>
              </w:rPr>
            </w:pPr>
          </w:p>
        </w:tc>
      </w:tr>
      <w:tr w:rsidR="00282F7B" w:rsidRPr="003F195D" w14:paraId="56FF90D8" w14:textId="77777777" w:rsidTr="0041111A">
        <w:trPr>
          <w:trHeight w:val="70"/>
          <w:jc w:val="center"/>
        </w:trPr>
        <w:tc>
          <w:tcPr>
            <w:tcW w:w="2509" w:type="dxa"/>
            <w:vAlign w:val="center"/>
          </w:tcPr>
          <w:p w14:paraId="78B83FC4" w14:textId="77777777" w:rsidR="00282F7B" w:rsidRPr="003F195D" w:rsidRDefault="00282F7B" w:rsidP="00094241">
            <w:pPr>
              <w:rPr>
                <w:rFonts w:ascii="Arial" w:hAnsi="Arial" w:cs="Arial"/>
                <w:b/>
                <w:sz w:val="20"/>
                <w:szCs w:val="20"/>
              </w:rPr>
            </w:pPr>
            <w:r w:rsidRPr="003F195D">
              <w:rPr>
                <w:rFonts w:ascii="Arial" w:hAnsi="Arial" w:cs="Arial"/>
                <w:b/>
                <w:sz w:val="20"/>
                <w:szCs w:val="20"/>
              </w:rPr>
              <w:t>Versión: 1</w:t>
            </w:r>
          </w:p>
        </w:tc>
        <w:tc>
          <w:tcPr>
            <w:tcW w:w="4961" w:type="dxa"/>
            <w:vMerge/>
          </w:tcPr>
          <w:p w14:paraId="4F733E23" w14:textId="77777777" w:rsidR="00282F7B" w:rsidRPr="003F195D" w:rsidRDefault="00282F7B" w:rsidP="00094241">
            <w:pPr>
              <w:rPr>
                <w:rFonts w:ascii="Arial" w:hAnsi="Arial" w:cs="Arial"/>
                <w:sz w:val="20"/>
                <w:szCs w:val="20"/>
              </w:rPr>
            </w:pPr>
          </w:p>
        </w:tc>
        <w:tc>
          <w:tcPr>
            <w:tcW w:w="2189" w:type="dxa"/>
            <w:vMerge/>
          </w:tcPr>
          <w:p w14:paraId="1323945E" w14:textId="77777777" w:rsidR="00282F7B" w:rsidRPr="003F195D" w:rsidRDefault="00282F7B" w:rsidP="00094241">
            <w:pPr>
              <w:rPr>
                <w:rFonts w:ascii="Arial" w:hAnsi="Arial" w:cs="Arial"/>
                <w:sz w:val="20"/>
                <w:szCs w:val="20"/>
              </w:rPr>
            </w:pPr>
          </w:p>
        </w:tc>
      </w:tr>
    </w:tbl>
    <w:p w14:paraId="25649F3D" w14:textId="77777777" w:rsidR="00282F7B" w:rsidRPr="003F195D" w:rsidRDefault="00282F7B" w:rsidP="00EC3BF0">
      <w:pPr>
        <w:autoSpaceDE w:val="0"/>
        <w:autoSpaceDN w:val="0"/>
        <w:adjustRightInd w:val="0"/>
        <w:jc w:val="center"/>
        <w:rPr>
          <w:rFonts w:ascii="Arial" w:hAnsi="Arial" w:cs="Arial"/>
          <w:b/>
          <w:sz w:val="22"/>
          <w:szCs w:val="22"/>
        </w:rPr>
      </w:pPr>
    </w:p>
    <w:p w14:paraId="203DA8CD" w14:textId="77777777" w:rsidR="00282F7B" w:rsidRPr="003F195D" w:rsidRDefault="00282F7B" w:rsidP="00EC3BF0">
      <w:pPr>
        <w:autoSpaceDE w:val="0"/>
        <w:autoSpaceDN w:val="0"/>
        <w:adjustRightInd w:val="0"/>
        <w:jc w:val="center"/>
        <w:rPr>
          <w:rFonts w:ascii="Arial" w:hAnsi="Arial" w:cs="Arial"/>
          <w:b/>
          <w:sz w:val="22"/>
          <w:szCs w:val="22"/>
        </w:rPr>
      </w:pPr>
    </w:p>
    <w:p w14:paraId="78817871" w14:textId="13019E96" w:rsidR="00D90490" w:rsidRPr="003F195D" w:rsidRDefault="00D90490" w:rsidP="00D90490">
      <w:pPr>
        <w:autoSpaceDE w:val="0"/>
        <w:autoSpaceDN w:val="0"/>
        <w:adjustRightInd w:val="0"/>
        <w:jc w:val="center"/>
        <w:rPr>
          <w:rFonts w:ascii="Arial" w:hAnsi="Arial" w:cs="Arial"/>
          <w:b/>
          <w:sz w:val="22"/>
          <w:szCs w:val="22"/>
        </w:rPr>
      </w:pPr>
      <w:r w:rsidRPr="003F195D">
        <w:rPr>
          <w:rFonts w:ascii="Arial" w:hAnsi="Arial" w:cs="Arial"/>
          <w:b/>
          <w:sz w:val="22"/>
          <w:szCs w:val="22"/>
        </w:rPr>
        <w:t>PLIEGO DE CONDICIONES</w:t>
      </w:r>
    </w:p>
    <w:p w14:paraId="19F67B31" w14:textId="77777777" w:rsidR="006F0C1D" w:rsidRPr="003F195D" w:rsidRDefault="006F0C1D" w:rsidP="00A629D5">
      <w:pPr>
        <w:autoSpaceDE w:val="0"/>
        <w:autoSpaceDN w:val="0"/>
        <w:adjustRightInd w:val="0"/>
        <w:jc w:val="center"/>
        <w:rPr>
          <w:rFonts w:ascii="Arial" w:hAnsi="Arial" w:cs="Arial"/>
          <w:b/>
          <w:sz w:val="22"/>
          <w:szCs w:val="22"/>
        </w:rPr>
      </w:pPr>
    </w:p>
    <w:p w14:paraId="1FE0CF42" w14:textId="77777777" w:rsidR="00AE1485" w:rsidRPr="003F195D" w:rsidRDefault="00AE1485" w:rsidP="00A629D5">
      <w:pPr>
        <w:autoSpaceDE w:val="0"/>
        <w:autoSpaceDN w:val="0"/>
        <w:adjustRightInd w:val="0"/>
        <w:jc w:val="center"/>
        <w:rPr>
          <w:rFonts w:ascii="Arial" w:hAnsi="Arial" w:cs="Arial"/>
          <w:b/>
          <w:sz w:val="22"/>
          <w:szCs w:val="22"/>
        </w:rPr>
      </w:pPr>
      <w:r w:rsidRPr="003F195D">
        <w:rPr>
          <w:rFonts w:ascii="Arial" w:hAnsi="Arial" w:cs="Arial"/>
          <w:b/>
          <w:sz w:val="22"/>
          <w:szCs w:val="22"/>
        </w:rPr>
        <w:tab/>
      </w:r>
    </w:p>
    <w:p w14:paraId="0E7BE342" w14:textId="77777777" w:rsidR="00AE1485" w:rsidRPr="003F195D" w:rsidRDefault="00AE1485" w:rsidP="00EC3BF0">
      <w:pPr>
        <w:autoSpaceDE w:val="0"/>
        <w:autoSpaceDN w:val="0"/>
        <w:adjustRightInd w:val="0"/>
        <w:jc w:val="center"/>
        <w:rPr>
          <w:rFonts w:ascii="Arial" w:hAnsi="Arial" w:cs="Arial"/>
          <w:b/>
          <w:sz w:val="22"/>
          <w:szCs w:val="22"/>
        </w:rPr>
      </w:pPr>
    </w:p>
    <w:p w14:paraId="41CA0B01" w14:textId="77777777" w:rsidR="009D601A" w:rsidRPr="003F195D" w:rsidRDefault="009D601A" w:rsidP="00EC3BF0">
      <w:pPr>
        <w:autoSpaceDE w:val="0"/>
        <w:autoSpaceDN w:val="0"/>
        <w:adjustRightInd w:val="0"/>
        <w:jc w:val="center"/>
        <w:rPr>
          <w:rFonts w:ascii="Arial" w:hAnsi="Arial" w:cs="Arial"/>
          <w:b/>
          <w:sz w:val="22"/>
          <w:szCs w:val="22"/>
        </w:rPr>
      </w:pPr>
    </w:p>
    <w:p w14:paraId="7F150FC2" w14:textId="77777777" w:rsidR="007C4DA3" w:rsidRPr="003F195D" w:rsidRDefault="00EC25D3" w:rsidP="00EC25D3">
      <w:pPr>
        <w:autoSpaceDE w:val="0"/>
        <w:autoSpaceDN w:val="0"/>
        <w:adjustRightInd w:val="0"/>
        <w:jc w:val="center"/>
        <w:rPr>
          <w:rFonts w:ascii="Arial" w:hAnsi="Arial" w:cs="Arial"/>
          <w:b/>
          <w:sz w:val="22"/>
          <w:szCs w:val="22"/>
        </w:rPr>
      </w:pPr>
      <w:r w:rsidRPr="003F195D">
        <w:rPr>
          <w:rFonts w:ascii="Arial" w:hAnsi="Arial" w:cs="Arial"/>
          <w:b/>
          <w:sz w:val="22"/>
          <w:szCs w:val="22"/>
        </w:rPr>
        <w:t xml:space="preserve">PROCESO </w:t>
      </w:r>
      <w:r w:rsidR="007C4DA3" w:rsidRPr="003F195D">
        <w:rPr>
          <w:rFonts w:ascii="Arial" w:hAnsi="Arial" w:cs="Arial"/>
          <w:b/>
          <w:sz w:val="22"/>
          <w:szCs w:val="22"/>
        </w:rPr>
        <w:t xml:space="preserve">DE PRESTACIÓN DE SERVICIOS DE SALUD </w:t>
      </w:r>
    </w:p>
    <w:p w14:paraId="660A82FB" w14:textId="2068F073" w:rsidR="0009677B" w:rsidRPr="003F195D" w:rsidRDefault="00EC25D3" w:rsidP="00EC25D3">
      <w:pPr>
        <w:autoSpaceDE w:val="0"/>
        <w:autoSpaceDN w:val="0"/>
        <w:adjustRightInd w:val="0"/>
        <w:jc w:val="center"/>
        <w:rPr>
          <w:rFonts w:ascii="Arial" w:hAnsi="Arial" w:cs="Arial"/>
          <w:b/>
          <w:sz w:val="22"/>
          <w:szCs w:val="22"/>
        </w:rPr>
      </w:pPr>
      <w:r w:rsidRPr="003F195D">
        <w:rPr>
          <w:rFonts w:ascii="Arial" w:hAnsi="Arial" w:cs="Arial"/>
          <w:b/>
          <w:sz w:val="22"/>
          <w:szCs w:val="22"/>
        </w:rPr>
        <w:t>SELECCIÓN ABREVIADA</w:t>
      </w:r>
      <w:r w:rsidR="0009677B" w:rsidRPr="003F195D">
        <w:rPr>
          <w:rFonts w:ascii="Arial" w:hAnsi="Arial" w:cs="Arial"/>
          <w:b/>
          <w:sz w:val="22"/>
          <w:szCs w:val="22"/>
        </w:rPr>
        <w:t xml:space="preserve"> MENOR </w:t>
      </w:r>
      <w:r w:rsidR="003F195D" w:rsidRPr="003F195D">
        <w:rPr>
          <w:rFonts w:ascii="Arial" w:hAnsi="Arial" w:cs="Arial"/>
          <w:b/>
          <w:sz w:val="22"/>
          <w:szCs w:val="22"/>
        </w:rPr>
        <w:t>CUANTÍA</w:t>
      </w:r>
    </w:p>
    <w:p w14:paraId="3C4FBA9D" w14:textId="77777777" w:rsidR="00EC25D3" w:rsidRPr="003F195D" w:rsidRDefault="0088591D" w:rsidP="00EC25D3">
      <w:pPr>
        <w:autoSpaceDE w:val="0"/>
        <w:autoSpaceDN w:val="0"/>
        <w:adjustRightInd w:val="0"/>
        <w:jc w:val="center"/>
        <w:rPr>
          <w:rFonts w:ascii="Arial" w:hAnsi="Arial" w:cs="Arial"/>
          <w:b/>
          <w:sz w:val="22"/>
          <w:szCs w:val="22"/>
        </w:rPr>
      </w:pPr>
      <w:r w:rsidRPr="003F195D">
        <w:rPr>
          <w:rFonts w:ascii="Arial" w:hAnsi="Arial" w:cs="Arial"/>
          <w:b/>
          <w:sz w:val="22"/>
          <w:szCs w:val="22"/>
        </w:rPr>
        <w:t>PRESTACIÓN DE SERVICIOS DE SALUD</w:t>
      </w:r>
    </w:p>
    <w:p w14:paraId="59B6F44C" w14:textId="77777777" w:rsidR="00CF35C3" w:rsidRPr="003F195D" w:rsidRDefault="00CF35C3" w:rsidP="00EC3BF0">
      <w:pPr>
        <w:autoSpaceDE w:val="0"/>
        <w:autoSpaceDN w:val="0"/>
        <w:adjustRightInd w:val="0"/>
        <w:jc w:val="center"/>
        <w:rPr>
          <w:rFonts w:ascii="Arial" w:hAnsi="Arial" w:cs="Arial"/>
          <w:b/>
          <w:sz w:val="22"/>
          <w:szCs w:val="22"/>
        </w:rPr>
      </w:pPr>
    </w:p>
    <w:p w14:paraId="5AC6EA97" w14:textId="77777777" w:rsidR="007C4DA3" w:rsidRPr="003F195D" w:rsidRDefault="007C4DA3" w:rsidP="00EC3BF0">
      <w:pPr>
        <w:autoSpaceDE w:val="0"/>
        <w:autoSpaceDN w:val="0"/>
        <w:adjustRightInd w:val="0"/>
        <w:jc w:val="center"/>
        <w:rPr>
          <w:rFonts w:ascii="Arial" w:hAnsi="Arial" w:cs="Arial"/>
          <w:b/>
          <w:sz w:val="22"/>
          <w:szCs w:val="22"/>
        </w:rPr>
      </w:pPr>
    </w:p>
    <w:p w14:paraId="1C227AAD" w14:textId="77777777" w:rsidR="0088591D" w:rsidRPr="003F195D" w:rsidRDefault="0088591D" w:rsidP="00EC3BF0">
      <w:pPr>
        <w:autoSpaceDE w:val="0"/>
        <w:autoSpaceDN w:val="0"/>
        <w:adjustRightInd w:val="0"/>
        <w:jc w:val="center"/>
        <w:rPr>
          <w:rFonts w:ascii="Arial" w:hAnsi="Arial" w:cs="Arial"/>
          <w:b/>
          <w:sz w:val="22"/>
          <w:szCs w:val="22"/>
        </w:rPr>
      </w:pPr>
    </w:p>
    <w:p w14:paraId="71C8EDD3" w14:textId="580ED482" w:rsidR="00602519" w:rsidRPr="003F195D" w:rsidRDefault="00602519" w:rsidP="00EC3BF0">
      <w:pPr>
        <w:autoSpaceDE w:val="0"/>
        <w:autoSpaceDN w:val="0"/>
        <w:adjustRightInd w:val="0"/>
        <w:jc w:val="center"/>
        <w:rPr>
          <w:rFonts w:ascii="Arial" w:hAnsi="Arial" w:cs="Arial"/>
          <w:b/>
          <w:sz w:val="22"/>
          <w:szCs w:val="22"/>
        </w:rPr>
      </w:pPr>
      <w:r w:rsidRPr="003F195D">
        <w:rPr>
          <w:rFonts w:ascii="Arial" w:hAnsi="Arial" w:cs="Arial"/>
          <w:b/>
          <w:sz w:val="22"/>
          <w:szCs w:val="22"/>
        </w:rPr>
        <w:t xml:space="preserve">PN </w:t>
      </w:r>
      <w:r w:rsidR="00BF62F0" w:rsidRPr="003F195D">
        <w:rPr>
          <w:rFonts w:ascii="Arial" w:hAnsi="Arial" w:cs="Arial"/>
          <w:b/>
          <w:sz w:val="22"/>
          <w:szCs w:val="22"/>
        </w:rPr>
        <w:t>UPRES DENOR</w:t>
      </w:r>
      <w:r w:rsidRPr="003F195D">
        <w:rPr>
          <w:rFonts w:ascii="Arial" w:hAnsi="Arial" w:cs="Arial"/>
          <w:b/>
          <w:sz w:val="22"/>
          <w:szCs w:val="22"/>
        </w:rPr>
        <w:t xml:space="preserve"> SA </w:t>
      </w:r>
      <w:r w:rsidR="000D50C7" w:rsidRPr="003F195D">
        <w:rPr>
          <w:rFonts w:ascii="Arial" w:hAnsi="Arial" w:cs="Arial"/>
          <w:b/>
          <w:sz w:val="22"/>
          <w:szCs w:val="22"/>
        </w:rPr>
        <w:t>MC</w:t>
      </w:r>
      <w:r w:rsidR="000C542D" w:rsidRPr="003F195D">
        <w:rPr>
          <w:rFonts w:ascii="Arial" w:hAnsi="Arial" w:cs="Arial"/>
          <w:b/>
          <w:sz w:val="22"/>
          <w:szCs w:val="22"/>
        </w:rPr>
        <w:t xml:space="preserve"> </w:t>
      </w:r>
      <w:r w:rsidR="00907078" w:rsidRPr="003F195D">
        <w:rPr>
          <w:rFonts w:ascii="Arial" w:hAnsi="Arial" w:cs="Arial"/>
          <w:b/>
          <w:sz w:val="22"/>
          <w:szCs w:val="22"/>
        </w:rPr>
        <w:t>136</w:t>
      </w:r>
      <w:r w:rsidR="001B4A0A" w:rsidRPr="003F195D">
        <w:rPr>
          <w:rFonts w:ascii="Arial" w:hAnsi="Arial" w:cs="Arial"/>
          <w:b/>
          <w:sz w:val="22"/>
          <w:szCs w:val="22"/>
        </w:rPr>
        <w:t xml:space="preserve"> 20</w:t>
      </w:r>
      <w:r w:rsidR="00BF62F0" w:rsidRPr="003F195D">
        <w:rPr>
          <w:rFonts w:ascii="Arial" w:hAnsi="Arial" w:cs="Arial"/>
          <w:b/>
          <w:sz w:val="22"/>
          <w:szCs w:val="22"/>
        </w:rPr>
        <w:t>2</w:t>
      </w:r>
      <w:r w:rsidR="003F195D">
        <w:rPr>
          <w:rFonts w:ascii="Arial" w:hAnsi="Arial" w:cs="Arial"/>
          <w:b/>
          <w:sz w:val="22"/>
          <w:szCs w:val="22"/>
        </w:rPr>
        <w:t>1</w:t>
      </w:r>
    </w:p>
    <w:p w14:paraId="4458B395" w14:textId="77777777" w:rsidR="00AE1485" w:rsidRPr="003F195D" w:rsidRDefault="00AE1485" w:rsidP="00EC3BF0">
      <w:pPr>
        <w:autoSpaceDE w:val="0"/>
        <w:autoSpaceDN w:val="0"/>
        <w:adjustRightInd w:val="0"/>
        <w:jc w:val="center"/>
        <w:rPr>
          <w:rFonts w:ascii="Arial" w:hAnsi="Arial" w:cs="Arial"/>
          <w:sz w:val="22"/>
          <w:szCs w:val="22"/>
        </w:rPr>
      </w:pPr>
    </w:p>
    <w:p w14:paraId="64F6C2CB" w14:textId="77777777" w:rsidR="00AE1485" w:rsidRPr="003F195D" w:rsidRDefault="00AE1485" w:rsidP="00EC3BF0">
      <w:pPr>
        <w:autoSpaceDE w:val="0"/>
        <w:autoSpaceDN w:val="0"/>
        <w:adjustRightInd w:val="0"/>
        <w:jc w:val="center"/>
        <w:rPr>
          <w:rFonts w:ascii="Arial" w:hAnsi="Arial" w:cs="Arial"/>
          <w:sz w:val="22"/>
          <w:szCs w:val="22"/>
        </w:rPr>
      </w:pPr>
    </w:p>
    <w:p w14:paraId="699BE319" w14:textId="77777777" w:rsidR="00AE1485" w:rsidRPr="003F195D" w:rsidRDefault="00AE1485" w:rsidP="00EC3BF0">
      <w:pPr>
        <w:autoSpaceDE w:val="0"/>
        <w:autoSpaceDN w:val="0"/>
        <w:adjustRightInd w:val="0"/>
        <w:jc w:val="center"/>
        <w:rPr>
          <w:rFonts w:ascii="Arial" w:hAnsi="Arial" w:cs="Arial"/>
          <w:sz w:val="22"/>
          <w:szCs w:val="22"/>
        </w:rPr>
      </w:pPr>
    </w:p>
    <w:p w14:paraId="1C6431DE" w14:textId="77777777" w:rsidR="00AE1485" w:rsidRPr="003F195D" w:rsidRDefault="00AE1485" w:rsidP="00EC3BF0">
      <w:pPr>
        <w:autoSpaceDE w:val="0"/>
        <w:autoSpaceDN w:val="0"/>
        <w:adjustRightInd w:val="0"/>
        <w:jc w:val="center"/>
        <w:rPr>
          <w:rFonts w:ascii="Arial" w:hAnsi="Arial" w:cs="Arial"/>
          <w:b/>
          <w:sz w:val="22"/>
          <w:szCs w:val="22"/>
        </w:rPr>
      </w:pPr>
      <w:r w:rsidRPr="003F195D">
        <w:rPr>
          <w:rFonts w:ascii="Arial" w:hAnsi="Arial" w:cs="Arial"/>
          <w:b/>
          <w:sz w:val="22"/>
          <w:szCs w:val="22"/>
        </w:rPr>
        <w:t xml:space="preserve">OBJETO: </w:t>
      </w:r>
    </w:p>
    <w:p w14:paraId="4AD9C7D2" w14:textId="77777777" w:rsidR="00AE1485" w:rsidRPr="003F195D" w:rsidRDefault="00AE1485" w:rsidP="00EC3BF0">
      <w:pPr>
        <w:autoSpaceDE w:val="0"/>
        <w:autoSpaceDN w:val="0"/>
        <w:adjustRightInd w:val="0"/>
        <w:jc w:val="center"/>
        <w:rPr>
          <w:rFonts w:ascii="Arial" w:hAnsi="Arial" w:cs="Arial"/>
          <w:b/>
          <w:sz w:val="22"/>
          <w:szCs w:val="22"/>
        </w:rPr>
      </w:pPr>
    </w:p>
    <w:p w14:paraId="1FD3A9A5" w14:textId="77777777" w:rsidR="00AE1485" w:rsidRPr="003F195D" w:rsidRDefault="00AE1485" w:rsidP="00EC3BF0">
      <w:pPr>
        <w:autoSpaceDE w:val="0"/>
        <w:autoSpaceDN w:val="0"/>
        <w:adjustRightInd w:val="0"/>
        <w:jc w:val="center"/>
        <w:rPr>
          <w:rFonts w:ascii="Arial" w:hAnsi="Arial" w:cs="Arial"/>
          <w:b/>
          <w:sz w:val="22"/>
          <w:szCs w:val="22"/>
        </w:rPr>
      </w:pPr>
    </w:p>
    <w:p w14:paraId="161FD711" w14:textId="7D800A23" w:rsidR="00F12024" w:rsidRPr="003F195D" w:rsidRDefault="00E26B0A" w:rsidP="00564D64">
      <w:pPr>
        <w:pStyle w:val="Textoindependiente"/>
        <w:tabs>
          <w:tab w:val="left" w:pos="3402"/>
        </w:tabs>
        <w:rPr>
          <w:rFonts w:cs="Arial"/>
          <w:b/>
          <w:sz w:val="22"/>
          <w:szCs w:val="22"/>
          <w:lang w:val="es-CO"/>
        </w:rPr>
      </w:pPr>
      <w:r w:rsidRPr="003F195D">
        <w:rPr>
          <w:rFonts w:cs="Arial"/>
          <w:b/>
          <w:sz w:val="22"/>
          <w:szCs w:val="22"/>
          <w:lang w:val="es-CO"/>
        </w:rPr>
        <w:t>“</w:t>
      </w:r>
      <w:r w:rsidR="00907078" w:rsidRPr="003F195D">
        <w:rPr>
          <w:rFonts w:cs="Arial"/>
          <w:b/>
          <w:sz w:val="22"/>
          <w:szCs w:val="22"/>
          <w:lang w:val="es-CO"/>
        </w:rPr>
        <w:t>PRESTACIÓN DE SERVICIOS DE SALUD  POR CONCEPTO DE CONSULTA ESPECIALIZADA DE OFTALMOLOGÍA, OPTOMETRÍA Y OTORRINOLARINGOLOGÍA, APOYOS DIAGNÓSTICOS DE AUDIOMETRÍA TONAL, RADIOGRAFÍA DE TÓRAX, RADIOGRAFÍA COLUMNA DORSOLUMBAR Y SACRA, ELECTROCARDIOGRAMA, TOMA Y PROCESAMIENTO DE EXÁMENES DE LABORATORIO CLÍNICO, TEST DE EMBARAZO BHCG Y ELECTROENCEFALOGRAMA, DIRIGIDOS AL PERSONAL DE ASPIRANTES (MASCULINOS Y FEMENINOS) A INGRESAR A LA POLICÍA NACIONAL COMO PATRULLEROS Y OFICIALES EN EL DEPARTAMENTO NORTE DE SANTANDER GRUPO 1 Y 2</w:t>
      </w:r>
      <w:r w:rsidR="00AC059C" w:rsidRPr="003F195D">
        <w:rPr>
          <w:rFonts w:cs="Arial"/>
          <w:b/>
          <w:sz w:val="22"/>
          <w:szCs w:val="22"/>
          <w:lang w:val="es-CO"/>
        </w:rPr>
        <w:t>.</w:t>
      </w:r>
      <w:r w:rsidRPr="003F195D">
        <w:rPr>
          <w:rFonts w:cs="Arial"/>
          <w:b/>
          <w:sz w:val="22"/>
          <w:szCs w:val="22"/>
          <w:lang w:val="es-CO"/>
        </w:rPr>
        <w:t>”</w:t>
      </w:r>
    </w:p>
    <w:p w14:paraId="5E8A5C86" w14:textId="77777777" w:rsidR="00F30DCF" w:rsidRPr="003F195D" w:rsidRDefault="004179D4" w:rsidP="00EC3BF0">
      <w:pPr>
        <w:autoSpaceDE w:val="0"/>
        <w:autoSpaceDN w:val="0"/>
        <w:adjustRightInd w:val="0"/>
        <w:jc w:val="center"/>
        <w:rPr>
          <w:rFonts w:ascii="Arial" w:hAnsi="Arial" w:cs="Arial"/>
          <w:b/>
          <w:sz w:val="22"/>
          <w:szCs w:val="22"/>
        </w:rPr>
      </w:pPr>
      <w:r w:rsidRPr="003F195D">
        <w:rPr>
          <w:rFonts w:ascii="Arial" w:hAnsi="Arial" w:cs="Arial"/>
          <w:b/>
          <w:sz w:val="22"/>
          <w:szCs w:val="22"/>
        </w:rPr>
        <w:t xml:space="preserve"> </w:t>
      </w:r>
    </w:p>
    <w:p w14:paraId="7D0C671A" w14:textId="77777777" w:rsidR="00521014" w:rsidRPr="003F195D" w:rsidRDefault="00521014" w:rsidP="00EC3BF0">
      <w:pPr>
        <w:autoSpaceDE w:val="0"/>
        <w:autoSpaceDN w:val="0"/>
        <w:adjustRightInd w:val="0"/>
        <w:jc w:val="center"/>
        <w:rPr>
          <w:rFonts w:ascii="Arial" w:hAnsi="Arial" w:cs="Arial"/>
          <w:b/>
          <w:sz w:val="22"/>
          <w:szCs w:val="22"/>
        </w:rPr>
      </w:pPr>
    </w:p>
    <w:p w14:paraId="5FDC5C43" w14:textId="77777777" w:rsidR="00AE1485" w:rsidRPr="003F195D" w:rsidRDefault="00AE1485" w:rsidP="00EC3BF0">
      <w:pPr>
        <w:pStyle w:val="Textoindependiente"/>
        <w:rPr>
          <w:b/>
          <w:sz w:val="22"/>
          <w:szCs w:val="22"/>
          <w:lang w:val="es-CO"/>
        </w:rPr>
      </w:pPr>
      <w:r w:rsidRPr="003F195D">
        <w:rPr>
          <w:b/>
          <w:sz w:val="22"/>
          <w:szCs w:val="22"/>
          <w:lang w:val="es-CO"/>
        </w:rPr>
        <w:t>LUGAR:</w:t>
      </w:r>
    </w:p>
    <w:p w14:paraId="6FDC4A00" w14:textId="77777777" w:rsidR="00AC059C" w:rsidRPr="003F195D" w:rsidRDefault="00AC059C" w:rsidP="00EC3BF0">
      <w:pPr>
        <w:pStyle w:val="Textoindependiente"/>
        <w:rPr>
          <w:b/>
          <w:sz w:val="22"/>
          <w:szCs w:val="22"/>
          <w:lang w:val="es-CO"/>
        </w:rPr>
      </w:pPr>
    </w:p>
    <w:p w14:paraId="710FE20D" w14:textId="77777777" w:rsidR="00E910C8" w:rsidRPr="003F195D" w:rsidRDefault="00E910C8" w:rsidP="00EC3BF0">
      <w:pPr>
        <w:pStyle w:val="Textoindependiente"/>
        <w:rPr>
          <w:b/>
          <w:sz w:val="22"/>
          <w:szCs w:val="22"/>
          <w:lang w:val="es-CO"/>
        </w:rPr>
      </w:pPr>
    </w:p>
    <w:p w14:paraId="095FF6E6" w14:textId="77777777" w:rsidR="009D601A" w:rsidRPr="003F195D" w:rsidRDefault="009D601A" w:rsidP="009D601A">
      <w:pPr>
        <w:pStyle w:val="Textoindependiente"/>
        <w:tabs>
          <w:tab w:val="left" w:pos="3402"/>
        </w:tabs>
        <w:rPr>
          <w:rFonts w:cs="Arial"/>
          <w:b/>
          <w:sz w:val="22"/>
          <w:szCs w:val="22"/>
          <w:lang w:val="es-CO"/>
        </w:rPr>
      </w:pPr>
      <w:r w:rsidRPr="003F195D">
        <w:rPr>
          <w:rFonts w:cs="Arial"/>
          <w:b/>
          <w:sz w:val="22"/>
          <w:szCs w:val="22"/>
          <w:lang w:val="es-CO"/>
        </w:rPr>
        <w:t>UNIDAD PRESTADORA DE SALUD NORTE DE SANTANDER</w:t>
      </w:r>
    </w:p>
    <w:p w14:paraId="418F97DE" w14:textId="77777777" w:rsidR="009D601A" w:rsidRPr="003F195D" w:rsidRDefault="009D601A" w:rsidP="009D601A">
      <w:pPr>
        <w:pStyle w:val="Textoindependiente"/>
        <w:rPr>
          <w:rFonts w:cs="Arial"/>
          <w:b/>
          <w:sz w:val="22"/>
          <w:szCs w:val="22"/>
          <w:lang w:val="es-CO"/>
        </w:rPr>
      </w:pPr>
      <w:r w:rsidRPr="003F195D">
        <w:rPr>
          <w:rFonts w:cs="Arial"/>
          <w:b/>
          <w:sz w:val="22"/>
          <w:szCs w:val="22"/>
          <w:lang w:val="es-CO"/>
        </w:rPr>
        <w:t xml:space="preserve">OFICINA DE CONTRATOS </w:t>
      </w:r>
    </w:p>
    <w:p w14:paraId="3CC1EFF9" w14:textId="77777777" w:rsidR="009D601A" w:rsidRPr="003F195D" w:rsidRDefault="009D601A" w:rsidP="009D601A">
      <w:pPr>
        <w:pStyle w:val="Textoindependiente"/>
        <w:rPr>
          <w:rFonts w:cs="Arial"/>
          <w:b/>
          <w:sz w:val="22"/>
          <w:szCs w:val="22"/>
          <w:lang w:val="es-CO"/>
        </w:rPr>
      </w:pPr>
      <w:r w:rsidRPr="003F195D">
        <w:rPr>
          <w:rFonts w:cs="Arial"/>
          <w:b/>
          <w:sz w:val="22"/>
          <w:szCs w:val="22"/>
          <w:lang w:val="es-CO"/>
        </w:rPr>
        <w:t xml:space="preserve">CALLE 22N #2-03 URBANIZACIÓN TASAJERO </w:t>
      </w:r>
    </w:p>
    <w:p w14:paraId="771FF281" w14:textId="77777777" w:rsidR="009D601A" w:rsidRPr="003F195D" w:rsidRDefault="009D601A" w:rsidP="009D601A">
      <w:pPr>
        <w:adjustRightInd w:val="0"/>
        <w:jc w:val="center"/>
        <w:rPr>
          <w:b/>
          <w:sz w:val="22"/>
          <w:szCs w:val="22"/>
        </w:rPr>
      </w:pPr>
    </w:p>
    <w:p w14:paraId="1FA730E8" w14:textId="77777777" w:rsidR="009D601A" w:rsidRPr="003F195D" w:rsidRDefault="009D601A" w:rsidP="009D601A">
      <w:pPr>
        <w:pStyle w:val="Tibitoc"/>
        <w:rPr>
          <w:rFonts w:cs="Arial"/>
          <w:szCs w:val="22"/>
          <w:lang w:val="es-CO"/>
        </w:rPr>
      </w:pPr>
    </w:p>
    <w:p w14:paraId="6C0BF970" w14:textId="77777777" w:rsidR="009D601A" w:rsidRPr="003F195D" w:rsidRDefault="009D601A" w:rsidP="009D601A">
      <w:pPr>
        <w:pStyle w:val="Tibitoc"/>
        <w:rPr>
          <w:rFonts w:cs="Arial"/>
          <w:szCs w:val="22"/>
          <w:lang w:val="es-CO"/>
        </w:rPr>
      </w:pPr>
    </w:p>
    <w:p w14:paraId="226D30A1" w14:textId="77777777" w:rsidR="009D601A" w:rsidRPr="003F195D" w:rsidRDefault="009D601A" w:rsidP="009D601A">
      <w:pPr>
        <w:pStyle w:val="Tibitoc"/>
        <w:rPr>
          <w:rFonts w:cs="Arial"/>
          <w:szCs w:val="22"/>
          <w:lang w:val="es-CO"/>
        </w:rPr>
      </w:pPr>
    </w:p>
    <w:p w14:paraId="51EF5C8A" w14:textId="7CBF5A3F" w:rsidR="009D601A" w:rsidRPr="003F195D" w:rsidRDefault="009D601A" w:rsidP="009D601A">
      <w:pPr>
        <w:pStyle w:val="Tibitoc"/>
        <w:tabs>
          <w:tab w:val="left" w:pos="3402"/>
        </w:tabs>
        <w:rPr>
          <w:rFonts w:cs="Arial"/>
          <w:szCs w:val="22"/>
          <w:lang w:val="es-CO"/>
        </w:rPr>
      </w:pPr>
      <w:r w:rsidRPr="003F195D">
        <w:rPr>
          <w:rFonts w:cs="Arial"/>
          <w:szCs w:val="22"/>
          <w:lang w:val="es-CO"/>
        </w:rPr>
        <w:t>SAN JOSÉ DE CÚCUTA, JUNIO 202</w:t>
      </w:r>
      <w:r w:rsidR="00907078" w:rsidRPr="003F195D">
        <w:rPr>
          <w:rFonts w:cs="Arial"/>
          <w:szCs w:val="22"/>
          <w:lang w:val="es-CO"/>
        </w:rPr>
        <w:t>1</w:t>
      </w:r>
    </w:p>
    <w:p w14:paraId="53F60E68" w14:textId="255AD4FA" w:rsidR="00907078" w:rsidRPr="003F195D" w:rsidRDefault="00907078" w:rsidP="009D601A">
      <w:pPr>
        <w:pStyle w:val="Tibitoc"/>
        <w:tabs>
          <w:tab w:val="left" w:pos="3402"/>
        </w:tabs>
        <w:rPr>
          <w:rFonts w:cs="Arial"/>
          <w:szCs w:val="22"/>
          <w:lang w:val="es-CO"/>
        </w:rPr>
      </w:pPr>
    </w:p>
    <w:tbl>
      <w:tblPr>
        <w:tblW w:w="84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3"/>
        <w:gridCol w:w="2835"/>
        <w:gridCol w:w="3002"/>
      </w:tblGrid>
      <w:tr w:rsidR="002B5BEF" w:rsidRPr="003F195D" w14:paraId="4EA61EA0" w14:textId="77777777" w:rsidTr="002B5BEF">
        <w:trPr>
          <w:trHeight w:val="461"/>
          <w:jc w:val="center"/>
        </w:trPr>
        <w:tc>
          <w:tcPr>
            <w:tcW w:w="2613" w:type="dxa"/>
            <w:tcBorders>
              <w:top w:val="single" w:sz="4" w:space="0" w:color="auto"/>
              <w:left w:val="single" w:sz="4" w:space="0" w:color="auto"/>
              <w:bottom w:val="single" w:sz="4" w:space="0" w:color="auto"/>
              <w:right w:val="single" w:sz="4" w:space="0" w:color="auto"/>
            </w:tcBorders>
          </w:tcPr>
          <w:p w14:paraId="03020A7E" w14:textId="77777777" w:rsidR="002B5BEF" w:rsidRPr="003F195D" w:rsidRDefault="002B5BEF" w:rsidP="00CD5DAD">
            <w:pPr>
              <w:tabs>
                <w:tab w:val="left" w:pos="5032"/>
              </w:tabs>
              <w:spacing w:line="256" w:lineRule="auto"/>
              <w:rPr>
                <w:rFonts w:ascii="Arial" w:hAnsi="Arial" w:cs="Arial"/>
                <w:sz w:val="10"/>
                <w:szCs w:val="10"/>
                <w:lang w:val="es-ES"/>
              </w:rPr>
            </w:pPr>
            <w:r w:rsidRPr="003F195D">
              <w:rPr>
                <w:rFonts w:ascii="Arial" w:hAnsi="Arial" w:cs="Arial"/>
                <w:sz w:val="10"/>
                <w:szCs w:val="10"/>
                <w:lang w:val="es-ES"/>
              </w:rPr>
              <w:t>Elaboró</w:t>
            </w:r>
          </w:p>
          <w:p w14:paraId="00593DC6" w14:textId="77777777" w:rsidR="002B5BEF" w:rsidRPr="003F195D" w:rsidRDefault="002B5BEF" w:rsidP="00CD5DAD">
            <w:pPr>
              <w:tabs>
                <w:tab w:val="left" w:pos="5032"/>
              </w:tabs>
              <w:spacing w:line="256" w:lineRule="auto"/>
              <w:rPr>
                <w:rFonts w:ascii="Arial" w:hAnsi="Arial" w:cs="Arial"/>
                <w:sz w:val="10"/>
                <w:szCs w:val="10"/>
                <w:lang w:val="es-ES"/>
              </w:rPr>
            </w:pPr>
          </w:p>
          <w:p w14:paraId="7AA378AB" w14:textId="77777777" w:rsidR="002B5BEF" w:rsidRPr="003F195D" w:rsidRDefault="002B5BEF" w:rsidP="00CD5DAD">
            <w:pPr>
              <w:tabs>
                <w:tab w:val="left" w:pos="5032"/>
              </w:tabs>
              <w:spacing w:line="256" w:lineRule="auto"/>
              <w:rPr>
                <w:rFonts w:ascii="Arial" w:hAnsi="Arial" w:cs="Arial"/>
                <w:sz w:val="10"/>
                <w:szCs w:val="10"/>
                <w:lang w:val="es-ES"/>
              </w:rPr>
            </w:pPr>
          </w:p>
          <w:p w14:paraId="6C59419B" w14:textId="77777777" w:rsidR="002B5BEF" w:rsidRPr="003F195D" w:rsidRDefault="002B5BEF" w:rsidP="00CD5DAD">
            <w:pPr>
              <w:tabs>
                <w:tab w:val="left" w:pos="1889"/>
                <w:tab w:val="center" w:pos="4252"/>
                <w:tab w:val="right" w:pos="8504"/>
              </w:tabs>
              <w:spacing w:line="256" w:lineRule="auto"/>
              <w:ind w:right="-110"/>
              <w:rPr>
                <w:rFonts w:ascii="Arial" w:eastAsia="MS Mincho" w:hAnsi="Arial" w:cs="Arial"/>
                <w:sz w:val="10"/>
                <w:szCs w:val="10"/>
                <w:lang w:val="es-ES"/>
              </w:rPr>
            </w:pPr>
            <w:r w:rsidRPr="003F195D">
              <w:rPr>
                <w:rFonts w:ascii="Arial" w:eastAsia="MS Mincho" w:hAnsi="Arial" w:cs="Arial"/>
                <w:sz w:val="10"/>
                <w:szCs w:val="10"/>
                <w:lang w:val="es-ES"/>
              </w:rPr>
              <w:t>IJ. DIEGO ALEXANDER VARGAS G.</w:t>
            </w:r>
          </w:p>
          <w:p w14:paraId="3736D351" w14:textId="77777777" w:rsidR="002B5BEF" w:rsidRPr="003F195D" w:rsidRDefault="002B5BEF" w:rsidP="00CD5DAD">
            <w:pPr>
              <w:adjustRightInd w:val="0"/>
              <w:spacing w:line="256" w:lineRule="auto"/>
              <w:rPr>
                <w:rFonts w:ascii="Arial" w:hAnsi="Arial" w:cs="Arial"/>
                <w:bCs/>
                <w:sz w:val="10"/>
                <w:szCs w:val="10"/>
              </w:rPr>
            </w:pPr>
            <w:r w:rsidRPr="003F195D">
              <w:rPr>
                <w:rFonts w:ascii="Arial" w:hAnsi="Arial" w:cs="Arial"/>
                <w:sz w:val="10"/>
                <w:szCs w:val="10"/>
                <w:lang w:val="es-ES"/>
              </w:rPr>
              <w:t>Jefe Contratos UPRES DENOR</w:t>
            </w:r>
          </w:p>
        </w:tc>
        <w:tc>
          <w:tcPr>
            <w:tcW w:w="2835" w:type="dxa"/>
            <w:tcBorders>
              <w:top w:val="single" w:sz="4" w:space="0" w:color="auto"/>
              <w:left w:val="single" w:sz="4" w:space="0" w:color="auto"/>
              <w:bottom w:val="single" w:sz="4" w:space="0" w:color="auto"/>
              <w:right w:val="single" w:sz="4" w:space="0" w:color="auto"/>
            </w:tcBorders>
          </w:tcPr>
          <w:p w14:paraId="4D559594" w14:textId="77777777" w:rsidR="002B5BEF" w:rsidRPr="003F195D" w:rsidRDefault="002B5BEF" w:rsidP="00CD5DAD">
            <w:pPr>
              <w:tabs>
                <w:tab w:val="left" w:pos="5032"/>
              </w:tabs>
              <w:spacing w:line="256" w:lineRule="auto"/>
              <w:rPr>
                <w:rFonts w:ascii="Arial" w:hAnsi="Arial" w:cs="Arial"/>
                <w:sz w:val="10"/>
                <w:szCs w:val="10"/>
                <w:lang w:val="es-ES"/>
              </w:rPr>
            </w:pPr>
            <w:r w:rsidRPr="003F195D">
              <w:rPr>
                <w:rFonts w:ascii="Arial" w:hAnsi="Arial" w:cs="Arial"/>
                <w:sz w:val="10"/>
                <w:szCs w:val="10"/>
                <w:lang w:val="es-ES"/>
              </w:rPr>
              <w:t>Reviso</w:t>
            </w:r>
          </w:p>
          <w:p w14:paraId="67582FB9" w14:textId="77777777" w:rsidR="002B5BEF" w:rsidRPr="003F195D" w:rsidRDefault="002B5BEF" w:rsidP="00CD5DAD">
            <w:pPr>
              <w:tabs>
                <w:tab w:val="left" w:pos="5032"/>
              </w:tabs>
              <w:spacing w:line="256" w:lineRule="auto"/>
              <w:rPr>
                <w:rFonts w:ascii="Arial" w:hAnsi="Arial" w:cs="Arial"/>
                <w:sz w:val="10"/>
                <w:szCs w:val="10"/>
                <w:lang w:val="es-ES"/>
              </w:rPr>
            </w:pPr>
          </w:p>
          <w:p w14:paraId="3D2BA7B2" w14:textId="77777777" w:rsidR="002B5BEF" w:rsidRPr="003F195D" w:rsidRDefault="002B5BEF" w:rsidP="00CD5DAD">
            <w:pPr>
              <w:tabs>
                <w:tab w:val="left" w:pos="5032"/>
              </w:tabs>
              <w:spacing w:line="256" w:lineRule="auto"/>
              <w:rPr>
                <w:rFonts w:ascii="Arial" w:hAnsi="Arial" w:cs="Arial"/>
                <w:sz w:val="10"/>
                <w:szCs w:val="10"/>
                <w:lang w:val="es-ES"/>
              </w:rPr>
            </w:pPr>
          </w:p>
          <w:p w14:paraId="4ECD292F" w14:textId="77777777" w:rsidR="002B5BEF" w:rsidRPr="003F195D" w:rsidRDefault="002B5BEF" w:rsidP="00CD5DAD">
            <w:pPr>
              <w:tabs>
                <w:tab w:val="left" w:pos="5032"/>
              </w:tabs>
              <w:spacing w:line="256" w:lineRule="auto"/>
              <w:ind w:right="-107"/>
              <w:rPr>
                <w:rFonts w:ascii="Arial" w:hAnsi="Arial" w:cs="Arial"/>
                <w:sz w:val="10"/>
                <w:szCs w:val="10"/>
                <w:lang w:val="es-ES"/>
              </w:rPr>
            </w:pPr>
            <w:r w:rsidRPr="003F195D">
              <w:rPr>
                <w:rFonts w:ascii="Arial" w:hAnsi="Arial" w:cs="Arial"/>
                <w:sz w:val="10"/>
                <w:szCs w:val="10"/>
                <w:lang w:val="es-ES"/>
              </w:rPr>
              <w:t>CPS-04 LEYDA NIÑO PEREZ</w:t>
            </w:r>
          </w:p>
          <w:p w14:paraId="2FB1E1E4" w14:textId="77777777" w:rsidR="002B5BEF" w:rsidRPr="003F195D" w:rsidRDefault="002B5BEF" w:rsidP="00CD5DAD">
            <w:pPr>
              <w:tabs>
                <w:tab w:val="left" w:pos="5032"/>
              </w:tabs>
              <w:spacing w:line="256" w:lineRule="auto"/>
              <w:rPr>
                <w:rFonts w:ascii="Arial" w:hAnsi="Arial" w:cs="Arial"/>
                <w:sz w:val="10"/>
                <w:szCs w:val="10"/>
                <w:lang w:val="es-ES"/>
              </w:rPr>
            </w:pPr>
            <w:r w:rsidRPr="003F195D">
              <w:rPr>
                <w:rFonts w:ascii="Arial" w:hAnsi="Arial" w:cs="Arial"/>
                <w:sz w:val="10"/>
                <w:szCs w:val="10"/>
                <w:lang w:val="es-ES"/>
              </w:rPr>
              <w:t>Asesora Jurídica UPRES DENOR</w:t>
            </w:r>
          </w:p>
        </w:tc>
        <w:tc>
          <w:tcPr>
            <w:tcW w:w="3002" w:type="dxa"/>
            <w:tcBorders>
              <w:top w:val="single" w:sz="4" w:space="0" w:color="auto"/>
              <w:left w:val="single" w:sz="4" w:space="0" w:color="auto"/>
              <w:bottom w:val="single" w:sz="4" w:space="0" w:color="auto"/>
              <w:right w:val="single" w:sz="4" w:space="0" w:color="auto"/>
            </w:tcBorders>
          </w:tcPr>
          <w:p w14:paraId="174C8ED8" w14:textId="77777777" w:rsidR="002B5BEF" w:rsidRPr="003F195D" w:rsidRDefault="002B5BEF" w:rsidP="00CD5DAD">
            <w:pPr>
              <w:tabs>
                <w:tab w:val="left" w:pos="5032"/>
              </w:tabs>
              <w:spacing w:line="256" w:lineRule="auto"/>
              <w:rPr>
                <w:rFonts w:ascii="Arial" w:hAnsi="Arial" w:cs="Arial"/>
                <w:sz w:val="10"/>
                <w:szCs w:val="10"/>
                <w:lang w:val="es-ES"/>
              </w:rPr>
            </w:pPr>
            <w:r w:rsidRPr="003F195D">
              <w:rPr>
                <w:rFonts w:ascii="Arial" w:hAnsi="Arial" w:cs="Arial"/>
                <w:sz w:val="10"/>
                <w:szCs w:val="10"/>
                <w:lang w:val="es-ES"/>
              </w:rPr>
              <w:t>Reviso</w:t>
            </w:r>
          </w:p>
          <w:p w14:paraId="6F109FB3" w14:textId="77777777" w:rsidR="002B5BEF" w:rsidRPr="003F195D" w:rsidRDefault="002B5BEF" w:rsidP="00CD5DAD">
            <w:pPr>
              <w:tabs>
                <w:tab w:val="left" w:pos="5032"/>
              </w:tabs>
              <w:spacing w:line="256" w:lineRule="auto"/>
              <w:rPr>
                <w:rFonts w:ascii="Arial" w:hAnsi="Arial" w:cs="Arial"/>
                <w:sz w:val="10"/>
                <w:szCs w:val="10"/>
                <w:lang w:val="es-ES"/>
              </w:rPr>
            </w:pPr>
          </w:p>
          <w:p w14:paraId="6BCB8ECF" w14:textId="77777777" w:rsidR="002B5BEF" w:rsidRPr="003F195D" w:rsidRDefault="002B5BEF" w:rsidP="00CD5DAD">
            <w:pPr>
              <w:tabs>
                <w:tab w:val="left" w:pos="5032"/>
              </w:tabs>
              <w:spacing w:line="256" w:lineRule="auto"/>
              <w:rPr>
                <w:rFonts w:ascii="Arial" w:hAnsi="Arial" w:cs="Arial"/>
                <w:sz w:val="10"/>
                <w:szCs w:val="10"/>
                <w:lang w:val="es-ES"/>
              </w:rPr>
            </w:pPr>
          </w:p>
          <w:p w14:paraId="7B3293E8" w14:textId="77777777" w:rsidR="002B5BEF" w:rsidRPr="003F195D" w:rsidRDefault="002B5BEF" w:rsidP="00CD5DAD">
            <w:pPr>
              <w:tabs>
                <w:tab w:val="left" w:pos="5032"/>
              </w:tabs>
              <w:spacing w:line="256" w:lineRule="auto"/>
              <w:ind w:right="-54"/>
              <w:rPr>
                <w:rFonts w:ascii="Arial" w:hAnsi="Arial" w:cs="Arial"/>
                <w:sz w:val="10"/>
                <w:szCs w:val="10"/>
                <w:lang w:val="es-ES"/>
              </w:rPr>
            </w:pPr>
            <w:r w:rsidRPr="003F195D">
              <w:rPr>
                <w:rFonts w:ascii="Arial" w:hAnsi="Arial" w:cs="Arial"/>
                <w:sz w:val="10"/>
                <w:szCs w:val="10"/>
                <w:lang w:val="es-ES"/>
              </w:rPr>
              <w:t>CT. OSCAR BALLESTEROS BALLESTEROS</w:t>
            </w:r>
          </w:p>
          <w:p w14:paraId="5E611D19" w14:textId="77777777" w:rsidR="002B5BEF" w:rsidRPr="003F195D" w:rsidRDefault="002B5BEF" w:rsidP="00CD5DAD">
            <w:pPr>
              <w:tabs>
                <w:tab w:val="left" w:pos="5032"/>
              </w:tabs>
              <w:spacing w:line="256" w:lineRule="auto"/>
              <w:rPr>
                <w:rFonts w:ascii="Arial" w:hAnsi="Arial" w:cs="Arial"/>
                <w:sz w:val="10"/>
                <w:szCs w:val="10"/>
                <w:lang w:val="es-ES"/>
              </w:rPr>
            </w:pPr>
            <w:r w:rsidRPr="003F195D">
              <w:rPr>
                <w:rFonts w:ascii="Arial" w:hAnsi="Arial" w:cs="Arial"/>
                <w:sz w:val="10"/>
                <w:szCs w:val="10"/>
                <w:lang w:val="es-ES"/>
              </w:rPr>
              <w:t>Jefe UPRES DENOR</w:t>
            </w:r>
          </w:p>
        </w:tc>
      </w:tr>
    </w:tbl>
    <w:p w14:paraId="28A953D6" w14:textId="77777777" w:rsidR="00907078" w:rsidRPr="003F195D" w:rsidRDefault="00907078" w:rsidP="009D601A">
      <w:pPr>
        <w:pStyle w:val="Tibitoc"/>
        <w:tabs>
          <w:tab w:val="left" w:pos="3402"/>
        </w:tabs>
        <w:rPr>
          <w:rFonts w:cs="Arial"/>
          <w:szCs w:val="22"/>
          <w:lang w:val="es-CO"/>
        </w:rPr>
      </w:pPr>
    </w:p>
    <w:p w14:paraId="66BE01FB" w14:textId="77777777" w:rsidR="009D601A" w:rsidRPr="003F195D" w:rsidRDefault="009D601A" w:rsidP="009D601A">
      <w:pPr>
        <w:adjustRightInd w:val="0"/>
        <w:jc w:val="center"/>
        <w:rPr>
          <w:b/>
          <w:sz w:val="22"/>
          <w:szCs w:val="22"/>
        </w:rPr>
      </w:pPr>
    </w:p>
    <w:p w14:paraId="225EF0F2" w14:textId="2FD628C4" w:rsidR="009D601A" w:rsidRPr="003F195D" w:rsidRDefault="009D601A" w:rsidP="009D601A">
      <w:pPr>
        <w:adjustRightInd w:val="0"/>
        <w:jc w:val="center"/>
        <w:rPr>
          <w:b/>
          <w:sz w:val="22"/>
          <w:szCs w:val="22"/>
        </w:rPr>
      </w:pPr>
    </w:p>
    <w:p w14:paraId="08F93B35" w14:textId="77777777" w:rsidR="00B861FA" w:rsidRPr="003F195D" w:rsidRDefault="00B861FA" w:rsidP="0006132A">
      <w:pPr>
        <w:pStyle w:val="Tibitoc"/>
        <w:rPr>
          <w:rFonts w:cs="Arial"/>
          <w:szCs w:val="22"/>
          <w:lang w:val="es-CO"/>
        </w:rPr>
      </w:pPr>
      <w:r w:rsidRPr="003F195D">
        <w:rPr>
          <w:rFonts w:cs="Arial"/>
          <w:szCs w:val="22"/>
          <w:lang w:val="es-CO"/>
        </w:rPr>
        <w:lastRenderedPageBreak/>
        <w:t>CAPÍTULO I</w:t>
      </w:r>
    </w:p>
    <w:p w14:paraId="5C61263C" w14:textId="77777777" w:rsidR="00AE1485" w:rsidRPr="003F195D" w:rsidRDefault="00AE1485" w:rsidP="00EC3BF0">
      <w:pPr>
        <w:pStyle w:val="Tibitoc"/>
        <w:rPr>
          <w:rFonts w:cs="Arial"/>
          <w:szCs w:val="22"/>
          <w:lang w:val="es-CO"/>
        </w:rPr>
      </w:pPr>
      <w:r w:rsidRPr="003F195D">
        <w:rPr>
          <w:rFonts w:cs="Arial"/>
          <w:szCs w:val="22"/>
          <w:lang w:val="es-CO"/>
        </w:rPr>
        <w:t xml:space="preserve">CONDICIONES GENERALES </w:t>
      </w:r>
    </w:p>
    <w:p w14:paraId="1604BEAA" w14:textId="77777777" w:rsidR="004A7CD0" w:rsidRPr="003F195D" w:rsidRDefault="004A7CD0" w:rsidP="00EC3BF0">
      <w:pPr>
        <w:pStyle w:val="Textoindependiente"/>
        <w:jc w:val="both"/>
        <w:rPr>
          <w:sz w:val="22"/>
          <w:szCs w:val="22"/>
          <w:lang w:val="es-CO"/>
        </w:rPr>
      </w:pPr>
    </w:p>
    <w:p w14:paraId="4F1344B1" w14:textId="77777777" w:rsidR="00432EC7" w:rsidRPr="003F195D" w:rsidRDefault="00432EC7" w:rsidP="00EC3BF0">
      <w:pPr>
        <w:pStyle w:val="Textoindependiente"/>
        <w:jc w:val="both"/>
        <w:rPr>
          <w:sz w:val="22"/>
          <w:szCs w:val="22"/>
          <w:lang w:val="es-CO"/>
        </w:rPr>
      </w:pPr>
    </w:p>
    <w:p w14:paraId="313F1856" w14:textId="3D7F2044" w:rsidR="00E827B3" w:rsidRPr="003F195D" w:rsidRDefault="009D601A" w:rsidP="00EC3BF0">
      <w:pPr>
        <w:pStyle w:val="Textoindependiente"/>
        <w:jc w:val="both"/>
        <w:rPr>
          <w:sz w:val="20"/>
          <w:lang w:val="es-CO"/>
        </w:rPr>
      </w:pPr>
      <w:r w:rsidRPr="003F195D">
        <w:rPr>
          <w:sz w:val="20"/>
          <w:lang w:val="es-CO"/>
        </w:rPr>
        <w:t xml:space="preserve">El presente Pliego de Condiciones definitivo contienen disposiciones de tipo general aplicables a los diferentes procesos que efectúa la POLICÍA NACIONAL – </w:t>
      </w:r>
      <w:r w:rsidR="000A151E" w:rsidRPr="003F195D">
        <w:rPr>
          <w:sz w:val="20"/>
          <w:lang w:val="es-CO"/>
        </w:rPr>
        <w:t>POLICÍA</w:t>
      </w:r>
      <w:r w:rsidRPr="003F195D">
        <w:rPr>
          <w:sz w:val="20"/>
          <w:lang w:val="es-CO"/>
        </w:rPr>
        <w:t xml:space="preserve"> METROPOLITANA DE </w:t>
      </w:r>
      <w:r w:rsidR="000A151E" w:rsidRPr="003F195D">
        <w:rPr>
          <w:sz w:val="20"/>
          <w:lang w:val="es-CO"/>
        </w:rPr>
        <w:t>CÚCUTA</w:t>
      </w:r>
      <w:r w:rsidRPr="003F195D">
        <w:rPr>
          <w:sz w:val="20"/>
          <w:lang w:val="es-CO"/>
        </w:rPr>
        <w:t xml:space="preserve"> – UNIDAD PRESTADORA DE SALUD NORTE DE SANTANDER igualmente cuenta con Anexos dispuestos y preparados por la POLICÍA NACIONAL - </w:t>
      </w:r>
      <w:r w:rsidR="000A151E" w:rsidRPr="003F195D">
        <w:rPr>
          <w:sz w:val="20"/>
          <w:lang w:val="es-CO"/>
        </w:rPr>
        <w:t>POLICÍA</w:t>
      </w:r>
      <w:r w:rsidRPr="003F195D">
        <w:rPr>
          <w:sz w:val="20"/>
          <w:lang w:val="es-CO"/>
        </w:rPr>
        <w:t xml:space="preserve"> METROPOLITANA DE </w:t>
      </w:r>
      <w:r w:rsidR="000A151E" w:rsidRPr="003F195D">
        <w:rPr>
          <w:sz w:val="20"/>
          <w:lang w:val="es-CO"/>
        </w:rPr>
        <w:t>CÚCUTA</w:t>
      </w:r>
      <w:r w:rsidRPr="003F195D">
        <w:rPr>
          <w:sz w:val="20"/>
          <w:lang w:val="es-CO"/>
        </w:rPr>
        <w:t xml:space="preserve"> – UNIDAD PRESTADORA DE SALUD NORTE DE SANTANDER y Formularios los cuales deben ser diligenciados en su integridad por el proponente</w:t>
      </w:r>
      <w:r w:rsidR="00E827B3" w:rsidRPr="003F195D">
        <w:rPr>
          <w:sz w:val="20"/>
          <w:szCs w:val="20"/>
          <w:lang w:val="es-CO"/>
        </w:rPr>
        <w:t>.</w:t>
      </w:r>
    </w:p>
    <w:p w14:paraId="5C957382" w14:textId="77777777" w:rsidR="00977E0A" w:rsidRPr="003F195D" w:rsidRDefault="00977E0A" w:rsidP="00EC3BF0">
      <w:pPr>
        <w:pStyle w:val="Textoindependiente"/>
        <w:jc w:val="both"/>
        <w:rPr>
          <w:b/>
          <w:sz w:val="20"/>
          <w:szCs w:val="20"/>
          <w:lang w:val="es-CO"/>
        </w:rPr>
      </w:pPr>
    </w:p>
    <w:p w14:paraId="6C7D1B04" w14:textId="77777777" w:rsidR="003B5968" w:rsidRPr="003F195D" w:rsidRDefault="007472EE" w:rsidP="00E40796">
      <w:pPr>
        <w:numPr>
          <w:ilvl w:val="0"/>
          <w:numId w:val="6"/>
        </w:numPr>
        <w:jc w:val="both"/>
        <w:rPr>
          <w:rFonts w:ascii="Arial" w:hAnsi="Arial" w:cs="Arial"/>
          <w:b/>
          <w:sz w:val="20"/>
          <w:szCs w:val="20"/>
        </w:rPr>
      </w:pPr>
      <w:r w:rsidRPr="003F195D">
        <w:rPr>
          <w:rFonts w:ascii="Arial" w:hAnsi="Arial" w:cs="Arial"/>
          <w:b/>
          <w:sz w:val="20"/>
          <w:szCs w:val="20"/>
        </w:rPr>
        <w:t>CONDICIONES</w:t>
      </w:r>
      <w:r w:rsidR="00EE65C0" w:rsidRPr="003F195D">
        <w:rPr>
          <w:rFonts w:ascii="Arial" w:hAnsi="Arial" w:cs="Arial"/>
          <w:b/>
          <w:sz w:val="20"/>
          <w:szCs w:val="20"/>
        </w:rPr>
        <w:t xml:space="preserve"> BÁSICAS</w:t>
      </w:r>
    </w:p>
    <w:p w14:paraId="16824BA9" w14:textId="77777777" w:rsidR="00044AEA" w:rsidRPr="003F195D" w:rsidRDefault="00044AEA" w:rsidP="00044AEA">
      <w:pPr>
        <w:ind w:left="720"/>
        <w:jc w:val="both"/>
        <w:rPr>
          <w:rFonts w:ascii="Arial" w:hAnsi="Arial" w:cs="Arial"/>
          <w:b/>
          <w:sz w:val="22"/>
          <w:szCs w:val="22"/>
        </w:rPr>
      </w:pPr>
    </w:p>
    <w:tbl>
      <w:tblPr>
        <w:tblW w:w="9781" w:type="dxa"/>
        <w:tblInd w:w="70" w:type="dxa"/>
        <w:tblLayout w:type="fixed"/>
        <w:tblCellMar>
          <w:left w:w="70" w:type="dxa"/>
          <w:right w:w="70" w:type="dxa"/>
        </w:tblCellMar>
        <w:tblLook w:val="0000" w:firstRow="0" w:lastRow="0" w:firstColumn="0" w:lastColumn="0" w:noHBand="0" w:noVBand="0"/>
      </w:tblPr>
      <w:tblGrid>
        <w:gridCol w:w="1985"/>
        <w:gridCol w:w="7796"/>
      </w:tblGrid>
      <w:tr w:rsidR="006C03B5" w:rsidRPr="003F195D" w14:paraId="3E5D223F" w14:textId="77777777" w:rsidTr="00907078">
        <w:trPr>
          <w:trHeight w:val="6944"/>
        </w:trPr>
        <w:tc>
          <w:tcPr>
            <w:tcW w:w="1985" w:type="dxa"/>
            <w:tcBorders>
              <w:top w:val="single" w:sz="4" w:space="0" w:color="auto"/>
              <w:left w:val="single" w:sz="4" w:space="0" w:color="auto"/>
              <w:bottom w:val="single" w:sz="4" w:space="0" w:color="auto"/>
              <w:right w:val="single" w:sz="4" w:space="0" w:color="auto"/>
            </w:tcBorders>
            <w:vAlign w:val="center"/>
          </w:tcPr>
          <w:p w14:paraId="1F9D58C1" w14:textId="77777777" w:rsidR="00B673B8" w:rsidRPr="003F195D" w:rsidRDefault="00623DCF" w:rsidP="004477A2">
            <w:pPr>
              <w:pStyle w:val="Textoindependiente"/>
              <w:rPr>
                <w:rFonts w:cs="Arial"/>
                <w:b/>
                <w:sz w:val="20"/>
                <w:szCs w:val="20"/>
                <w:lang w:val="es-CO"/>
              </w:rPr>
            </w:pPr>
            <w:r w:rsidRPr="003F195D">
              <w:rPr>
                <w:rFonts w:cs="Arial"/>
                <w:b/>
                <w:sz w:val="20"/>
                <w:szCs w:val="20"/>
                <w:lang w:val="es-CO"/>
              </w:rPr>
              <w:t>Objeto</w:t>
            </w:r>
          </w:p>
        </w:tc>
        <w:tc>
          <w:tcPr>
            <w:tcW w:w="7796" w:type="dxa"/>
            <w:tcBorders>
              <w:top w:val="single" w:sz="4" w:space="0" w:color="auto"/>
              <w:left w:val="single" w:sz="4" w:space="0" w:color="auto"/>
              <w:bottom w:val="single" w:sz="4" w:space="0" w:color="auto"/>
              <w:right w:val="single" w:sz="4" w:space="0" w:color="auto"/>
            </w:tcBorders>
          </w:tcPr>
          <w:p w14:paraId="43711B03" w14:textId="77777777" w:rsidR="00907078" w:rsidRPr="003F195D" w:rsidRDefault="00907078" w:rsidP="00907078">
            <w:pPr>
              <w:jc w:val="both"/>
              <w:rPr>
                <w:rFonts w:ascii="Arial" w:hAnsi="Arial" w:cs="Arial"/>
                <w:sz w:val="21"/>
                <w:szCs w:val="21"/>
              </w:rPr>
            </w:pPr>
            <w:r w:rsidRPr="003F195D">
              <w:rPr>
                <w:rFonts w:ascii="Arial" w:hAnsi="Arial" w:cs="Arial"/>
                <w:sz w:val="21"/>
                <w:szCs w:val="21"/>
              </w:rPr>
              <w:t>PRESTACIÓN DE SERVICIOS DE SALUD  POR CONCEPTO DE CONSULTA ESPECIALIZADA DE OFTALMOLOGÍA, OPTOMETRÍA Y OTORRINOLARINGOLOGÍA, APOYOS DIAGNÓSTICOS DE AUDIOMETRÍA TONAL, RADIOGRAFÍA DE TÓRAX, RADIOGRAFÍA COLUMNA DORSOLUMBAR Y SACRA, ELECTROCARDIOGRAMA, TOMA Y PROCESAMIENTO DE EXÁMENES DE LABORATORIO CLÍNICO, TEST DE EMBARAZO BHCG Y ELECTROENCEFALOGRAMA, DIRIGIDOS AL PERSONAL DE ASPIRANTES (MASCULINOS Y FEMENINOS) A INGRESAR A LA POLICÍA NACIONAL COMO PATRULLEROS Y OFICIALES EN EL DEPARTAMENTO NORTE DE SANTANDER. DE ACUERDO A LOS SIGUIENTES GRUPOS:</w:t>
            </w:r>
          </w:p>
          <w:p w14:paraId="65261509" w14:textId="77777777" w:rsidR="00907078" w:rsidRPr="003F195D" w:rsidRDefault="00907078" w:rsidP="00907078">
            <w:pPr>
              <w:jc w:val="both"/>
              <w:rPr>
                <w:rFonts w:ascii="Arial" w:hAnsi="Arial" w:cs="Arial"/>
                <w:sz w:val="21"/>
                <w:szCs w:val="21"/>
              </w:rPr>
            </w:pPr>
          </w:p>
          <w:p w14:paraId="0101D709" w14:textId="77777777" w:rsidR="00907078" w:rsidRPr="003F195D" w:rsidRDefault="00907078" w:rsidP="00907078">
            <w:pPr>
              <w:jc w:val="both"/>
              <w:rPr>
                <w:rFonts w:ascii="Arial" w:hAnsi="Arial" w:cs="Arial"/>
                <w:sz w:val="21"/>
                <w:szCs w:val="21"/>
              </w:rPr>
            </w:pPr>
            <w:r w:rsidRPr="003F195D">
              <w:rPr>
                <w:rFonts w:ascii="Arial" w:hAnsi="Arial" w:cs="Arial"/>
                <w:sz w:val="21"/>
                <w:szCs w:val="21"/>
              </w:rPr>
              <w:t>GRUPO UNO</w:t>
            </w:r>
          </w:p>
          <w:p w14:paraId="3EA322CD" w14:textId="77777777" w:rsidR="00907078" w:rsidRPr="003F195D" w:rsidRDefault="00907078" w:rsidP="00907078">
            <w:pPr>
              <w:jc w:val="both"/>
              <w:rPr>
                <w:rFonts w:ascii="Arial" w:hAnsi="Arial" w:cs="Arial"/>
                <w:sz w:val="21"/>
                <w:szCs w:val="21"/>
              </w:rPr>
            </w:pPr>
            <w:r w:rsidRPr="003F195D">
              <w:rPr>
                <w:rFonts w:ascii="Arial" w:hAnsi="Arial" w:cs="Arial"/>
                <w:sz w:val="21"/>
                <w:szCs w:val="21"/>
              </w:rPr>
              <w:t>PRESTACIÓN DE SERVICIOS DE SALUD POR CONCEPTO DE CONSULTA ESPECIALIZADA DE OFTALMOLOGÍA, OPTOMETRÍA Y OTORRINOLARINGOLOGÍA, APOYOS DIAGNÓSTICOS DE AUDIOMETRÍA TONAL, RADIOGRAFÍA DE TÓRAX, RADIOGRAFÍA COLUMNA DORSOLUMBAR Y SACRA, ELECTROCARDIOGRAMA, TOMA Y PROCESAMIENTO DE EXÁMENES DE LABORATORIO CLÍNICO, TEST DE EMBARAZO BHCG</w:t>
            </w:r>
          </w:p>
          <w:p w14:paraId="137AE499" w14:textId="77777777" w:rsidR="00907078" w:rsidRPr="003F195D" w:rsidRDefault="00907078" w:rsidP="00907078">
            <w:pPr>
              <w:jc w:val="both"/>
              <w:rPr>
                <w:rFonts w:ascii="Arial" w:hAnsi="Arial" w:cs="Arial"/>
                <w:sz w:val="21"/>
                <w:szCs w:val="21"/>
              </w:rPr>
            </w:pPr>
          </w:p>
          <w:p w14:paraId="6CA08384" w14:textId="77777777" w:rsidR="00907078" w:rsidRPr="003F195D" w:rsidRDefault="00907078" w:rsidP="00907078">
            <w:pPr>
              <w:jc w:val="both"/>
              <w:rPr>
                <w:rFonts w:ascii="Arial" w:hAnsi="Arial" w:cs="Arial"/>
                <w:sz w:val="21"/>
                <w:szCs w:val="21"/>
              </w:rPr>
            </w:pPr>
            <w:r w:rsidRPr="003F195D">
              <w:rPr>
                <w:rFonts w:ascii="Arial" w:hAnsi="Arial" w:cs="Arial"/>
                <w:sz w:val="21"/>
                <w:szCs w:val="21"/>
              </w:rPr>
              <w:t xml:space="preserve">GRUPO DOS </w:t>
            </w:r>
          </w:p>
          <w:p w14:paraId="64E25929" w14:textId="77777777" w:rsidR="00907078" w:rsidRPr="003F195D" w:rsidRDefault="00907078" w:rsidP="00907078">
            <w:pPr>
              <w:jc w:val="both"/>
              <w:rPr>
                <w:rFonts w:ascii="Arial" w:hAnsi="Arial" w:cs="Arial"/>
                <w:sz w:val="21"/>
                <w:szCs w:val="21"/>
              </w:rPr>
            </w:pPr>
            <w:r w:rsidRPr="003F195D">
              <w:rPr>
                <w:rFonts w:ascii="Arial" w:hAnsi="Arial" w:cs="Arial"/>
                <w:sz w:val="21"/>
                <w:szCs w:val="21"/>
              </w:rPr>
              <w:t>PRESTACIÓN DE SERVICIOS DE SALUD POR CONCEPTO DE CONSULTA ESPECIALIZADA EN ELECTROENCEFALOGRAMA.</w:t>
            </w:r>
          </w:p>
          <w:p w14:paraId="5A835D9F" w14:textId="77777777" w:rsidR="00907078" w:rsidRPr="003F195D" w:rsidRDefault="00907078" w:rsidP="00907078">
            <w:pPr>
              <w:jc w:val="both"/>
              <w:rPr>
                <w:rFonts w:ascii="Arial" w:hAnsi="Arial" w:cs="Arial"/>
                <w:sz w:val="16"/>
                <w:szCs w:val="20"/>
              </w:rPr>
            </w:pPr>
          </w:p>
          <w:tbl>
            <w:tblPr>
              <w:tblW w:w="7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1"/>
              <w:gridCol w:w="1363"/>
              <w:gridCol w:w="1193"/>
              <w:gridCol w:w="1186"/>
              <w:gridCol w:w="2144"/>
            </w:tblGrid>
            <w:tr w:rsidR="00907078" w:rsidRPr="003F195D" w14:paraId="015A5A33" w14:textId="77777777" w:rsidTr="00907078">
              <w:trPr>
                <w:trHeight w:val="227"/>
                <w:jc w:val="center"/>
              </w:trPr>
              <w:tc>
                <w:tcPr>
                  <w:tcW w:w="1521" w:type="dxa"/>
                  <w:tcBorders>
                    <w:top w:val="single" w:sz="4" w:space="0" w:color="auto"/>
                    <w:left w:val="single" w:sz="4" w:space="0" w:color="auto"/>
                    <w:bottom w:val="single" w:sz="4" w:space="0" w:color="auto"/>
                    <w:right w:val="single" w:sz="4" w:space="0" w:color="auto"/>
                  </w:tcBorders>
                  <w:hideMark/>
                </w:tcPr>
                <w:p w14:paraId="7CAB93E5" w14:textId="77777777" w:rsidR="00907078" w:rsidRPr="003F195D" w:rsidRDefault="00907078" w:rsidP="00907078">
                  <w:pPr>
                    <w:jc w:val="center"/>
                    <w:rPr>
                      <w:rFonts w:ascii="Arial" w:eastAsia="MS Mincho" w:hAnsi="Arial" w:cs="Arial"/>
                      <w:b/>
                      <w:sz w:val="18"/>
                      <w:szCs w:val="18"/>
                    </w:rPr>
                  </w:pPr>
                  <w:r w:rsidRPr="003F195D">
                    <w:rPr>
                      <w:rFonts w:ascii="Arial" w:eastAsia="MS Mincho" w:hAnsi="Arial" w:cs="Arial"/>
                      <w:b/>
                      <w:sz w:val="18"/>
                      <w:szCs w:val="18"/>
                    </w:rPr>
                    <w:t>CLASIFICACIÓN UNSPSC</w:t>
                  </w:r>
                </w:p>
              </w:tc>
              <w:tc>
                <w:tcPr>
                  <w:tcW w:w="1363" w:type="dxa"/>
                  <w:tcBorders>
                    <w:top w:val="single" w:sz="4" w:space="0" w:color="auto"/>
                    <w:left w:val="single" w:sz="4" w:space="0" w:color="auto"/>
                    <w:bottom w:val="single" w:sz="4" w:space="0" w:color="auto"/>
                    <w:right w:val="single" w:sz="4" w:space="0" w:color="auto"/>
                  </w:tcBorders>
                  <w:hideMark/>
                </w:tcPr>
                <w:p w14:paraId="5D55B10D" w14:textId="77777777" w:rsidR="00907078" w:rsidRPr="003F195D" w:rsidRDefault="00907078" w:rsidP="00907078">
                  <w:pPr>
                    <w:jc w:val="center"/>
                    <w:rPr>
                      <w:rFonts w:ascii="Arial" w:eastAsia="MS Mincho" w:hAnsi="Arial" w:cs="Arial"/>
                      <w:b/>
                      <w:sz w:val="18"/>
                      <w:szCs w:val="18"/>
                    </w:rPr>
                  </w:pPr>
                  <w:r w:rsidRPr="003F195D">
                    <w:rPr>
                      <w:rFonts w:ascii="Arial" w:eastAsia="MS Mincho" w:hAnsi="Arial" w:cs="Arial"/>
                      <w:b/>
                      <w:sz w:val="18"/>
                      <w:szCs w:val="18"/>
                    </w:rPr>
                    <w:t>Segmento</w:t>
                  </w:r>
                </w:p>
              </w:tc>
              <w:tc>
                <w:tcPr>
                  <w:tcW w:w="1193" w:type="dxa"/>
                  <w:tcBorders>
                    <w:top w:val="single" w:sz="4" w:space="0" w:color="auto"/>
                    <w:left w:val="single" w:sz="4" w:space="0" w:color="auto"/>
                    <w:bottom w:val="single" w:sz="4" w:space="0" w:color="auto"/>
                    <w:right w:val="single" w:sz="4" w:space="0" w:color="auto"/>
                  </w:tcBorders>
                  <w:hideMark/>
                </w:tcPr>
                <w:p w14:paraId="3B76191D" w14:textId="77777777" w:rsidR="00907078" w:rsidRPr="003F195D" w:rsidRDefault="00907078" w:rsidP="00907078">
                  <w:pPr>
                    <w:jc w:val="center"/>
                    <w:rPr>
                      <w:rFonts w:ascii="Arial" w:eastAsia="MS Mincho" w:hAnsi="Arial" w:cs="Arial"/>
                      <w:b/>
                      <w:sz w:val="18"/>
                      <w:szCs w:val="18"/>
                    </w:rPr>
                  </w:pPr>
                  <w:r w:rsidRPr="003F195D">
                    <w:rPr>
                      <w:rFonts w:ascii="Arial" w:eastAsia="MS Mincho" w:hAnsi="Arial" w:cs="Arial"/>
                      <w:b/>
                      <w:sz w:val="18"/>
                      <w:szCs w:val="18"/>
                    </w:rPr>
                    <w:t>Familia</w:t>
                  </w:r>
                </w:p>
              </w:tc>
              <w:tc>
                <w:tcPr>
                  <w:tcW w:w="1186" w:type="dxa"/>
                  <w:tcBorders>
                    <w:top w:val="single" w:sz="4" w:space="0" w:color="auto"/>
                    <w:left w:val="single" w:sz="4" w:space="0" w:color="auto"/>
                    <w:bottom w:val="single" w:sz="4" w:space="0" w:color="auto"/>
                    <w:right w:val="single" w:sz="4" w:space="0" w:color="auto"/>
                  </w:tcBorders>
                  <w:hideMark/>
                </w:tcPr>
                <w:p w14:paraId="3CAE3BC3" w14:textId="77777777" w:rsidR="00907078" w:rsidRPr="003F195D" w:rsidRDefault="00907078" w:rsidP="00907078">
                  <w:pPr>
                    <w:jc w:val="center"/>
                    <w:rPr>
                      <w:rFonts w:ascii="Arial" w:eastAsia="MS Mincho" w:hAnsi="Arial" w:cs="Arial"/>
                      <w:b/>
                      <w:sz w:val="18"/>
                      <w:szCs w:val="18"/>
                    </w:rPr>
                  </w:pPr>
                  <w:r w:rsidRPr="003F195D">
                    <w:rPr>
                      <w:rFonts w:ascii="Arial" w:eastAsia="MS Mincho" w:hAnsi="Arial" w:cs="Arial"/>
                      <w:b/>
                      <w:sz w:val="18"/>
                      <w:szCs w:val="18"/>
                    </w:rPr>
                    <w:t>Clase</w:t>
                  </w:r>
                </w:p>
              </w:tc>
              <w:tc>
                <w:tcPr>
                  <w:tcW w:w="2144" w:type="dxa"/>
                  <w:tcBorders>
                    <w:top w:val="single" w:sz="4" w:space="0" w:color="auto"/>
                    <w:left w:val="single" w:sz="4" w:space="0" w:color="auto"/>
                    <w:bottom w:val="single" w:sz="4" w:space="0" w:color="auto"/>
                    <w:right w:val="single" w:sz="4" w:space="0" w:color="auto"/>
                  </w:tcBorders>
                  <w:hideMark/>
                </w:tcPr>
                <w:p w14:paraId="03377399" w14:textId="77777777" w:rsidR="00907078" w:rsidRPr="003F195D" w:rsidRDefault="00907078" w:rsidP="00907078">
                  <w:pPr>
                    <w:jc w:val="center"/>
                    <w:rPr>
                      <w:rFonts w:ascii="Arial" w:eastAsia="MS Mincho" w:hAnsi="Arial" w:cs="Arial"/>
                      <w:b/>
                      <w:sz w:val="18"/>
                      <w:szCs w:val="18"/>
                    </w:rPr>
                  </w:pPr>
                  <w:r w:rsidRPr="003F195D">
                    <w:rPr>
                      <w:rFonts w:ascii="Arial" w:eastAsia="MS Mincho" w:hAnsi="Arial" w:cs="Arial"/>
                      <w:b/>
                      <w:sz w:val="18"/>
                      <w:szCs w:val="18"/>
                    </w:rPr>
                    <w:t>Producto</w:t>
                  </w:r>
                </w:p>
              </w:tc>
            </w:tr>
            <w:tr w:rsidR="00907078" w:rsidRPr="003F195D" w14:paraId="57124572" w14:textId="77777777" w:rsidTr="00907078">
              <w:trPr>
                <w:trHeight w:val="235"/>
                <w:jc w:val="center"/>
              </w:trPr>
              <w:tc>
                <w:tcPr>
                  <w:tcW w:w="1521" w:type="dxa"/>
                  <w:tcBorders>
                    <w:top w:val="single" w:sz="4" w:space="0" w:color="auto"/>
                    <w:left w:val="single" w:sz="4" w:space="0" w:color="auto"/>
                    <w:bottom w:val="single" w:sz="4" w:space="0" w:color="auto"/>
                    <w:right w:val="single" w:sz="4" w:space="0" w:color="auto"/>
                  </w:tcBorders>
                </w:tcPr>
                <w:p w14:paraId="0243110E" w14:textId="77777777" w:rsidR="00907078" w:rsidRPr="003F195D" w:rsidRDefault="00907078" w:rsidP="00907078">
                  <w:pPr>
                    <w:jc w:val="both"/>
                    <w:rPr>
                      <w:rFonts w:ascii="Arial" w:eastAsia="MS Mincho" w:hAnsi="Arial" w:cs="Arial"/>
                      <w:b/>
                      <w:sz w:val="18"/>
                      <w:szCs w:val="18"/>
                    </w:rPr>
                  </w:pPr>
                </w:p>
                <w:p w14:paraId="61F1E4E0" w14:textId="77777777" w:rsidR="00907078" w:rsidRPr="003F195D" w:rsidRDefault="00907078" w:rsidP="00907078">
                  <w:pPr>
                    <w:jc w:val="center"/>
                    <w:rPr>
                      <w:rFonts w:ascii="Arial" w:eastAsia="MS Mincho" w:hAnsi="Arial" w:cs="Arial"/>
                      <w:b/>
                      <w:sz w:val="18"/>
                      <w:szCs w:val="18"/>
                    </w:rPr>
                  </w:pPr>
                  <w:r w:rsidRPr="003F195D">
                    <w:rPr>
                      <w:rFonts w:ascii="Arial" w:eastAsia="MS Mincho" w:hAnsi="Arial" w:cs="Arial"/>
                      <w:b/>
                      <w:sz w:val="18"/>
                      <w:szCs w:val="18"/>
                    </w:rPr>
                    <w:t>85121808</w:t>
                  </w:r>
                </w:p>
              </w:tc>
              <w:tc>
                <w:tcPr>
                  <w:tcW w:w="1363" w:type="dxa"/>
                  <w:tcBorders>
                    <w:top w:val="single" w:sz="4" w:space="0" w:color="auto"/>
                    <w:left w:val="single" w:sz="4" w:space="0" w:color="auto"/>
                    <w:bottom w:val="single" w:sz="4" w:space="0" w:color="auto"/>
                    <w:right w:val="single" w:sz="4" w:space="0" w:color="auto"/>
                  </w:tcBorders>
                  <w:vAlign w:val="center"/>
                  <w:hideMark/>
                </w:tcPr>
                <w:p w14:paraId="17E64532" w14:textId="77777777" w:rsidR="00907078" w:rsidRPr="003F195D" w:rsidRDefault="00907078" w:rsidP="00907078">
                  <w:pPr>
                    <w:jc w:val="center"/>
                    <w:rPr>
                      <w:rFonts w:ascii="Arial" w:eastAsia="MS Mincho" w:hAnsi="Arial" w:cs="Arial"/>
                      <w:sz w:val="18"/>
                      <w:szCs w:val="18"/>
                    </w:rPr>
                  </w:pPr>
                  <w:r w:rsidRPr="003F195D">
                    <w:rPr>
                      <w:rFonts w:ascii="Arial" w:eastAsia="MS Mincho" w:hAnsi="Arial" w:cs="Arial"/>
                      <w:sz w:val="18"/>
                      <w:szCs w:val="18"/>
                    </w:rPr>
                    <w:t>Servicios de salud</w:t>
                  </w:r>
                </w:p>
              </w:tc>
              <w:tc>
                <w:tcPr>
                  <w:tcW w:w="1193" w:type="dxa"/>
                  <w:tcBorders>
                    <w:top w:val="single" w:sz="4" w:space="0" w:color="auto"/>
                    <w:left w:val="single" w:sz="4" w:space="0" w:color="auto"/>
                    <w:bottom w:val="single" w:sz="4" w:space="0" w:color="auto"/>
                    <w:right w:val="single" w:sz="4" w:space="0" w:color="auto"/>
                  </w:tcBorders>
                  <w:vAlign w:val="center"/>
                  <w:hideMark/>
                </w:tcPr>
                <w:p w14:paraId="77F9475B" w14:textId="77777777" w:rsidR="00907078" w:rsidRPr="003F195D" w:rsidRDefault="00907078" w:rsidP="00907078">
                  <w:pPr>
                    <w:jc w:val="center"/>
                    <w:rPr>
                      <w:rFonts w:ascii="Arial" w:eastAsia="MS Mincho" w:hAnsi="Arial" w:cs="Arial"/>
                      <w:sz w:val="18"/>
                      <w:szCs w:val="18"/>
                    </w:rPr>
                  </w:pPr>
                  <w:r w:rsidRPr="003F195D">
                    <w:rPr>
                      <w:rFonts w:ascii="Arial" w:eastAsia="MS Mincho" w:hAnsi="Arial" w:cs="Arial"/>
                      <w:sz w:val="18"/>
                      <w:szCs w:val="18"/>
                    </w:rPr>
                    <w:t>Práctica medica</w:t>
                  </w:r>
                </w:p>
              </w:tc>
              <w:tc>
                <w:tcPr>
                  <w:tcW w:w="1186" w:type="dxa"/>
                  <w:tcBorders>
                    <w:top w:val="single" w:sz="4" w:space="0" w:color="auto"/>
                    <w:left w:val="single" w:sz="4" w:space="0" w:color="auto"/>
                    <w:bottom w:val="single" w:sz="4" w:space="0" w:color="auto"/>
                    <w:right w:val="single" w:sz="4" w:space="0" w:color="auto"/>
                  </w:tcBorders>
                  <w:vAlign w:val="center"/>
                  <w:hideMark/>
                </w:tcPr>
                <w:p w14:paraId="3133771B" w14:textId="77777777" w:rsidR="00907078" w:rsidRPr="003F195D" w:rsidRDefault="00907078" w:rsidP="00907078">
                  <w:pPr>
                    <w:jc w:val="center"/>
                    <w:rPr>
                      <w:rFonts w:ascii="Arial" w:eastAsia="MS Mincho" w:hAnsi="Arial" w:cs="Arial"/>
                      <w:sz w:val="18"/>
                      <w:szCs w:val="18"/>
                    </w:rPr>
                  </w:pPr>
                  <w:r w:rsidRPr="003F195D">
                    <w:rPr>
                      <w:rFonts w:ascii="Arial" w:eastAsia="MS Mincho" w:hAnsi="Arial" w:cs="Arial"/>
                      <w:sz w:val="18"/>
                      <w:szCs w:val="18"/>
                    </w:rPr>
                    <w:t>Laboratorios médicos</w:t>
                  </w:r>
                </w:p>
              </w:tc>
              <w:tc>
                <w:tcPr>
                  <w:tcW w:w="2144" w:type="dxa"/>
                  <w:tcBorders>
                    <w:top w:val="single" w:sz="4" w:space="0" w:color="auto"/>
                    <w:left w:val="single" w:sz="4" w:space="0" w:color="auto"/>
                    <w:bottom w:val="single" w:sz="4" w:space="0" w:color="auto"/>
                    <w:right w:val="single" w:sz="4" w:space="0" w:color="auto"/>
                  </w:tcBorders>
                  <w:vAlign w:val="center"/>
                  <w:hideMark/>
                </w:tcPr>
                <w:p w14:paraId="1E6D02D4" w14:textId="77777777" w:rsidR="00907078" w:rsidRPr="003F195D" w:rsidRDefault="00907078" w:rsidP="00907078">
                  <w:pPr>
                    <w:jc w:val="center"/>
                    <w:rPr>
                      <w:rFonts w:ascii="Arial" w:eastAsia="MS Mincho" w:hAnsi="Arial" w:cs="Arial"/>
                      <w:sz w:val="18"/>
                      <w:szCs w:val="18"/>
                    </w:rPr>
                  </w:pPr>
                  <w:r w:rsidRPr="003F195D">
                    <w:rPr>
                      <w:rFonts w:ascii="Arial" w:eastAsia="MS Mincho" w:hAnsi="Arial" w:cs="Arial"/>
                      <w:sz w:val="18"/>
                      <w:szCs w:val="18"/>
                    </w:rPr>
                    <w:t>Valoración del estado de salud individual</w:t>
                  </w:r>
                </w:p>
              </w:tc>
            </w:tr>
          </w:tbl>
          <w:p w14:paraId="527DC78C" w14:textId="77777777" w:rsidR="00273C70" w:rsidRPr="003F195D" w:rsidRDefault="00273C70" w:rsidP="00A63FE5">
            <w:pPr>
              <w:jc w:val="both"/>
              <w:rPr>
                <w:rFonts w:ascii="Arial" w:hAnsi="Arial" w:cs="Arial"/>
                <w:b/>
                <w:sz w:val="22"/>
                <w:szCs w:val="22"/>
              </w:rPr>
            </w:pPr>
          </w:p>
        </w:tc>
      </w:tr>
      <w:tr w:rsidR="00F46142" w:rsidRPr="003F195D" w14:paraId="1918A48B" w14:textId="77777777" w:rsidTr="00154562">
        <w:trPr>
          <w:trHeight w:val="20"/>
        </w:trPr>
        <w:tc>
          <w:tcPr>
            <w:tcW w:w="1985" w:type="dxa"/>
            <w:tcBorders>
              <w:top w:val="single" w:sz="4" w:space="0" w:color="auto"/>
              <w:left w:val="single" w:sz="4" w:space="0" w:color="auto"/>
              <w:bottom w:val="single" w:sz="4" w:space="0" w:color="auto"/>
              <w:right w:val="single" w:sz="4" w:space="0" w:color="auto"/>
            </w:tcBorders>
            <w:vAlign w:val="center"/>
          </w:tcPr>
          <w:p w14:paraId="15F7A34E" w14:textId="77777777" w:rsidR="00E03DDF" w:rsidRPr="003F195D" w:rsidRDefault="00E03DDF" w:rsidP="00E03DDF">
            <w:pPr>
              <w:pStyle w:val="Textoindependiente"/>
              <w:rPr>
                <w:rFonts w:cs="Arial"/>
                <w:b/>
                <w:sz w:val="20"/>
                <w:szCs w:val="20"/>
                <w:lang w:val="es-CO"/>
              </w:rPr>
            </w:pPr>
            <w:r w:rsidRPr="003F195D">
              <w:rPr>
                <w:rFonts w:cs="Arial"/>
                <w:b/>
                <w:sz w:val="20"/>
                <w:szCs w:val="20"/>
                <w:lang w:val="es-CO"/>
              </w:rPr>
              <w:t>Fundamento Jurídico de la Modalidad de Selección</w:t>
            </w:r>
          </w:p>
        </w:tc>
        <w:tc>
          <w:tcPr>
            <w:tcW w:w="7796" w:type="dxa"/>
            <w:tcBorders>
              <w:top w:val="single" w:sz="4" w:space="0" w:color="auto"/>
              <w:left w:val="single" w:sz="4" w:space="0" w:color="auto"/>
              <w:bottom w:val="single" w:sz="4" w:space="0" w:color="auto"/>
              <w:right w:val="single" w:sz="4" w:space="0" w:color="auto"/>
            </w:tcBorders>
          </w:tcPr>
          <w:p w14:paraId="5840A7B3" w14:textId="77777777" w:rsidR="00E03DDF" w:rsidRPr="003F195D" w:rsidRDefault="00E03DDF" w:rsidP="00E03DDF">
            <w:pPr>
              <w:pStyle w:val="Default"/>
              <w:jc w:val="both"/>
              <w:rPr>
                <w:rFonts w:ascii="Arial" w:hAnsi="Arial" w:cs="Arial"/>
                <w:color w:val="auto"/>
                <w:sz w:val="20"/>
                <w:szCs w:val="20"/>
                <w:lang w:val="es-CO"/>
              </w:rPr>
            </w:pPr>
            <w:r w:rsidRPr="003F195D">
              <w:rPr>
                <w:rFonts w:ascii="Arial" w:hAnsi="Arial" w:cs="Arial"/>
                <w:color w:val="auto"/>
                <w:sz w:val="20"/>
                <w:szCs w:val="20"/>
                <w:lang w:val="es-CO"/>
              </w:rPr>
              <w:t xml:space="preserve">De conformidad con el numeral 2 del artículo 2 de la Ley 1150 de 2007 en concordancia con el 2.2.1.2.1.2.21 del Decreto 1082 de 2015, se adelanta el proceso de contratación mediante la modalidad Selección Abreviada – Prestación de Servicios de Salud, agotando el procedimiento previsto para los procesos de selección abreviada de menor cuantía </w:t>
            </w:r>
          </w:p>
          <w:p w14:paraId="436E58FE" w14:textId="77777777" w:rsidR="00E03DDF" w:rsidRPr="003F195D" w:rsidRDefault="00E03DDF" w:rsidP="00E03DDF">
            <w:pPr>
              <w:pStyle w:val="Default"/>
              <w:jc w:val="both"/>
              <w:rPr>
                <w:rFonts w:ascii="Arial" w:hAnsi="Arial" w:cs="Arial"/>
                <w:color w:val="auto"/>
                <w:sz w:val="20"/>
                <w:szCs w:val="20"/>
                <w:lang w:val="es-CO"/>
              </w:rPr>
            </w:pPr>
          </w:p>
          <w:p w14:paraId="7B58CF61" w14:textId="77777777" w:rsidR="00E03DDF" w:rsidRPr="003F195D" w:rsidRDefault="00E03DDF" w:rsidP="00E03DDF">
            <w:pPr>
              <w:pStyle w:val="Default"/>
              <w:jc w:val="both"/>
              <w:rPr>
                <w:rFonts w:ascii="Arial" w:hAnsi="Arial" w:cs="Arial"/>
                <w:color w:val="auto"/>
                <w:sz w:val="20"/>
                <w:szCs w:val="20"/>
                <w:lang w:val="es-CO"/>
              </w:rPr>
            </w:pPr>
            <w:r w:rsidRPr="003F195D">
              <w:rPr>
                <w:rFonts w:ascii="Arial" w:hAnsi="Arial" w:cs="Arial"/>
                <w:color w:val="auto"/>
                <w:sz w:val="20"/>
                <w:szCs w:val="20"/>
                <w:lang w:val="es-CO"/>
              </w:rPr>
              <w:t xml:space="preserve">El régimen jurídico aplicable al presente proceso de contratación será el contenido en las leyes 80 de 1993, 1150 de 2007 y el Decreto 1082 de 2015, en las leyes civiles y comerciales y en las demás normas que adicionen, complementen o regulen la materia y en el presente pliego de condiciones. </w:t>
            </w:r>
          </w:p>
        </w:tc>
      </w:tr>
      <w:tr w:rsidR="00F46142" w:rsidRPr="003F195D" w14:paraId="52060676" w14:textId="77777777" w:rsidTr="00154562">
        <w:trPr>
          <w:trHeight w:val="20"/>
        </w:trPr>
        <w:tc>
          <w:tcPr>
            <w:tcW w:w="1985" w:type="dxa"/>
            <w:tcBorders>
              <w:top w:val="single" w:sz="4" w:space="0" w:color="auto"/>
              <w:left w:val="single" w:sz="4" w:space="0" w:color="auto"/>
              <w:bottom w:val="single" w:sz="4" w:space="0" w:color="auto"/>
              <w:right w:val="single" w:sz="4" w:space="0" w:color="auto"/>
            </w:tcBorders>
            <w:vAlign w:val="center"/>
          </w:tcPr>
          <w:p w14:paraId="616D15FA" w14:textId="77777777" w:rsidR="00E03DDF" w:rsidRPr="003F195D" w:rsidRDefault="00E03DDF" w:rsidP="00E03DDF">
            <w:pPr>
              <w:pStyle w:val="Textoindependiente"/>
              <w:rPr>
                <w:rFonts w:cs="Arial"/>
                <w:b/>
                <w:sz w:val="20"/>
                <w:szCs w:val="20"/>
                <w:lang w:val="es-CO"/>
              </w:rPr>
            </w:pPr>
            <w:r w:rsidRPr="003F195D">
              <w:rPr>
                <w:rFonts w:cs="Arial"/>
                <w:b/>
                <w:sz w:val="20"/>
                <w:szCs w:val="20"/>
                <w:lang w:val="es-CO"/>
              </w:rPr>
              <w:t>Participantes</w:t>
            </w:r>
          </w:p>
        </w:tc>
        <w:tc>
          <w:tcPr>
            <w:tcW w:w="7796" w:type="dxa"/>
            <w:tcBorders>
              <w:top w:val="single" w:sz="4" w:space="0" w:color="auto"/>
              <w:left w:val="single" w:sz="4" w:space="0" w:color="auto"/>
              <w:bottom w:val="single" w:sz="4" w:space="0" w:color="auto"/>
              <w:right w:val="single" w:sz="4" w:space="0" w:color="auto"/>
            </w:tcBorders>
          </w:tcPr>
          <w:p w14:paraId="30F0FB7A" w14:textId="77777777" w:rsidR="00E03DDF" w:rsidRPr="003F195D" w:rsidRDefault="00E03DDF" w:rsidP="00E03DDF">
            <w:pPr>
              <w:pStyle w:val="Default"/>
              <w:jc w:val="both"/>
              <w:rPr>
                <w:rFonts w:ascii="Arial" w:hAnsi="Arial" w:cs="Arial"/>
                <w:color w:val="auto"/>
                <w:sz w:val="20"/>
                <w:szCs w:val="20"/>
                <w:lang w:val="es-CO"/>
              </w:rPr>
            </w:pPr>
            <w:r w:rsidRPr="003F195D">
              <w:rPr>
                <w:rFonts w:ascii="Arial" w:hAnsi="Arial" w:cs="Arial"/>
                <w:color w:val="auto"/>
                <w:sz w:val="20"/>
                <w:szCs w:val="20"/>
                <w:lang w:val="es-CO"/>
              </w:rPr>
              <w:t xml:space="preserve">Podrán participar en el presente proceso de selección abreviada todas las personas naturales o jurídicas; nacionales y/o extranjeras con representación en Colombia; </w:t>
            </w:r>
            <w:r w:rsidR="00F04326" w:rsidRPr="003F195D">
              <w:rPr>
                <w:rFonts w:ascii="Arial" w:hAnsi="Arial" w:cs="Arial"/>
                <w:color w:val="auto"/>
                <w:sz w:val="20"/>
                <w:szCs w:val="20"/>
                <w:lang w:val="es-CO"/>
              </w:rPr>
              <w:t xml:space="preserve">en forma individual o conjunta </w:t>
            </w:r>
            <w:r w:rsidRPr="003F195D">
              <w:rPr>
                <w:rFonts w:ascii="Arial" w:hAnsi="Arial" w:cs="Arial"/>
                <w:color w:val="auto"/>
                <w:sz w:val="20"/>
                <w:szCs w:val="20"/>
                <w:lang w:val="es-CO"/>
              </w:rPr>
              <w:t>consorcio, unión t</w:t>
            </w:r>
            <w:r w:rsidR="00F04326" w:rsidRPr="003F195D">
              <w:rPr>
                <w:rFonts w:ascii="Arial" w:hAnsi="Arial" w:cs="Arial"/>
                <w:color w:val="auto"/>
                <w:sz w:val="20"/>
                <w:szCs w:val="20"/>
                <w:lang w:val="es-CO"/>
              </w:rPr>
              <w:t xml:space="preserve">emporal, </w:t>
            </w:r>
            <w:r w:rsidR="00F04326" w:rsidRPr="003F195D">
              <w:rPr>
                <w:rFonts w:ascii="Arial" w:hAnsi="Arial" w:cs="Arial"/>
                <w:color w:val="auto"/>
                <w:sz w:val="20"/>
                <w:szCs w:val="20"/>
              </w:rPr>
              <w:t xml:space="preserve">así como las Mypes y/o </w:t>
            </w:r>
            <w:r w:rsidR="00F04326" w:rsidRPr="003F195D">
              <w:rPr>
                <w:rFonts w:ascii="Arial" w:hAnsi="Arial" w:cs="Arial"/>
                <w:color w:val="auto"/>
                <w:sz w:val="20"/>
                <w:szCs w:val="20"/>
              </w:rPr>
              <w:lastRenderedPageBreak/>
              <w:t xml:space="preserve">Mipymes de conformidad con lo establecido en el Decreto 1082 de  2015, </w:t>
            </w:r>
            <w:r w:rsidRPr="003F195D">
              <w:rPr>
                <w:rFonts w:ascii="Arial" w:hAnsi="Arial" w:cs="Arial"/>
                <w:color w:val="auto"/>
                <w:sz w:val="20"/>
                <w:szCs w:val="20"/>
                <w:lang w:val="es-CO"/>
              </w:rPr>
              <w:t xml:space="preserve">que tenga dentro de su objeto social o actividad expresamente el objeto de este proceso y que cumpla con todos los requisitos exigidos para el mismo. </w:t>
            </w:r>
          </w:p>
          <w:p w14:paraId="27EC4120" w14:textId="77777777" w:rsidR="00E03DDF" w:rsidRPr="003F195D" w:rsidRDefault="00E03DDF" w:rsidP="00E03DDF">
            <w:pPr>
              <w:pStyle w:val="Default"/>
              <w:jc w:val="both"/>
              <w:rPr>
                <w:rFonts w:ascii="Arial" w:hAnsi="Arial" w:cs="Arial"/>
                <w:color w:val="auto"/>
                <w:sz w:val="20"/>
                <w:szCs w:val="20"/>
                <w:lang w:val="es-CO"/>
              </w:rPr>
            </w:pPr>
          </w:p>
          <w:p w14:paraId="2D8B3F3E" w14:textId="77777777" w:rsidR="00E03DDF" w:rsidRPr="003F195D" w:rsidRDefault="00E03DDF" w:rsidP="00E03DDF">
            <w:pPr>
              <w:autoSpaceDE w:val="0"/>
              <w:autoSpaceDN w:val="0"/>
              <w:adjustRightInd w:val="0"/>
              <w:jc w:val="both"/>
              <w:rPr>
                <w:rFonts w:ascii="Arial" w:hAnsi="Arial" w:cs="Arial"/>
                <w:sz w:val="20"/>
                <w:szCs w:val="20"/>
              </w:rPr>
            </w:pPr>
            <w:r w:rsidRPr="003F195D">
              <w:rPr>
                <w:rFonts w:ascii="Arial" w:hAnsi="Arial" w:cs="Arial"/>
                <w:sz w:val="20"/>
                <w:szCs w:val="20"/>
              </w:rPr>
              <w:t>En todo caso las personas naturales o jurídicas que presten dichos servicios deben estar inscritas en el registro especial nacional del Ministerio de la Salud y Protección Social o quien haga sus veces, de conformidad con lo establecido en el 2.2.1.2.1.2.21 del Decreto 1082 de 2015.</w:t>
            </w:r>
            <w:r w:rsidRPr="003F195D">
              <w:rPr>
                <w:sz w:val="20"/>
                <w:szCs w:val="20"/>
              </w:rPr>
              <w:t xml:space="preserve">  </w:t>
            </w:r>
          </w:p>
        </w:tc>
      </w:tr>
      <w:tr w:rsidR="003D0D10" w:rsidRPr="003F195D" w14:paraId="6C1F45FB" w14:textId="77777777" w:rsidTr="003D0D10">
        <w:trPr>
          <w:trHeight w:val="1462"/>
        </w:trPr>
        <w:tc>
          <w:tcPr>
            <w:tcW w:w="1985" w:type="dxa"/>
            <w:tcBorders>
              <w:top w:val="single" w:sz="4" w:space="0" w:color="auto"/>
              <w:left w:val="single" w:sz="4" w:space="0" w:color="auto"/>
              <w:bottom w:val="single" w:sz="4" w:space="0" w:color="auto"/>
              <w:right w:val="single" w:sz="4" w:space="0" w:color="auto"/>
            </w:tcBorders>
            <w:vAlign w:val="center"/>
          </w:tcPr>
          <w:p w14:paraId="4C32CE02" w14:textId="77777777" w:rsidR="00E03DDF" w:rsidRPr="003F195D" w:rsidRDefault="00E03DDF" w:rsidP="00E03DDF">
            <w:pPr>
              <w:pStyle w:val="Default"/>
              <w:jc w:val="center"/>
              <w:rPr>
                <w:rFonts w:ascii="Arial" w:hAnsi="Arial" w:cs="Arial"/>
                <w:b/>
                <w:color w:val="auto"/>
                <w:sz w:val="20"/>
                <w:szCs w:val="20"/>
                <w:lang w:val="es-CO"/>
              </w:rPr>
            </w:pPr>
            <w:r w:rsidRPr="003F195D">
              <w:rPr>
                <w:rFonts w:ascii="Arial" w:hAnsi="Arial" w:cs="Arial"/>
                <w:b/>
                <w:color w:val="auto"/>
                <w:sz w:val="20"/>
                <w:szCs w:val="20"/>
                <w:lang w:val="es-CO"/>
              </w:rPr>
              <w:lastRenderedPageBreak/>
              <w:t xml:space="preserve">Tratados de Libre Comercio </w:t>
            </w:r>
          </w:p>
        </w:tc>
        <w:tc>
          <w:tcPr>
            <w:tcW w:w="7796" w:type="dxa"/>
            <w:tcBorders>
              <w:top w:val="single" w:sz="4" w:space="0" w:color="auto"/>
              <w:left w:val="single" w:sz="4" w:space="0" w:color="auto"/>
              <w:bottom w:val="single" w:sz="4" w:space="0" w:color="auto"/>
              <w:right w:val="single" w:sz="4" w:space="0" w:color="auto"/>
            </w:tcBorders>
          </w:tcPr>
          <w:p w14:paraId="54160734" w14:textId="77777777" w:rsidR="00E03DDF" w:rsidRPr="003F195D" w:rsidRDefault="00E03DDF" w:rsidP="00E03DDF">
            <w:pPr>
              <w:pStyle w:val="Default"/>
              <w:jc w:val="both"/>
              <w:rPr>
                <w:rFonts w:ascii="Arial" w:hAnsi="Arial" w:cs="Arial"/>
                <w:b/>
                <w:color w:val="auto"/>
                <w:sz w:val="20"/>
                <w:szCs w:val="20"/>
                <w:lang w:val="es-CO"/>
              </w:rPr>
            </w:pPr>
            <w:r w:rsidRPr="003F195D">
              <w:rPr>
                <w:rFonts w:ascii="Arial" w:hAnsi="Arial" w:cs="Arial"/>
                <w:color w:val="auto"/>
                <w:sz w:val="20"/>
                <w:szCs w:val="20"/>
                <w:lang w:val="es-CO"/>
              </w:rPr>
              <w:t xml:space="preserve">En cumplimiento al Decreto 1082 de 2015, sobre la indicación de si la contratación respectiva está cobijada por un Acuerdo Comercial o un Tratado de Libre Comercio vigente para el Estado Colombiano, este servicio se encuentra incluido en Manual para el manejo de los Acuerdos Comerciales en Procesos de Contratación dentro del Anexo 4: Lista de excepciones a la aplicación de los Acuerdos Comerciales numeral 35. Grupo 931. Servicios de salud humana expedido por Colombia compra eficiente por consiguiente </w:t>
            </w:r>
            <w:r w:rsidRPr="003F195D">
              <w:rPr>
                <w:rFonts w:ascii="Arial" w:hAnsi="Arial" w:cs="Arial"/>
                <w:b/>
                <w:color w:val="auto"/>
                <w:sz w:val="20"/>
                <w:szCs w:val="20"/>
                <w:lang w:val="es-CO"/>
              </w:rPr>
              <w:t>NO REQUIERE ACUERDO COMERCIAL.</w:t>
            </w:r>
          </w:p>
        </w:tc>
      </w:tr>
      <w:tr w:rsidR="0023356C" w:rsidRPr="003F195D" w14:paraId="239A6DA9" w14:textId="77777777" w:rsidTr="00154562">
        <w:trPr>
          <w:trHeight w:val="20"/>
        </w:trPr>
        <w:tc>
          <w:tcPr>
            <w:tcW w:w="1985" w:type="dxa"/>
            <w:tcBorders>
              <w:top w:val="single" w:sz="4" w:space="0" w:color="auto"/>
              <w:left w:val="single" w:sz="4" w:space="0" w:color="auto"/>
              <w:bottom w:val="single" w:sz="4" w:space="0" w:color="auto"/>
              <w:right w:val="single" w:sz="4" w:space="0" w:color="auto"/>
            </w:tcBorders>
            <w:vAlign w:val="center"/>
          </w:tcPr>
          <w:p w14:paraId="06CCA433" w14:textId="77777777" w:rsidR="00B673B8" w:rsidRPr="003F195D" w:rsidRDefault="00623DCF" w:rsidP="00EC3BF0">
            <w:pPr>
              <w:pStyle w:val="Textoindependiente"/>
              <w:rPr>
                <w:rFonts w:cs="Arial"/>
                <w:b/>
                <w:sz w:val="20"/>
                <w:szCs w:val="20"/>
                <w:lang w:val="es-CO"/>
              </w:rPr>
            </w:pPr>
            <w:r w:rsidRPr="003F195D">
              <w:rPr>
                <w:rFonts w:cs="Arial"/>
                <w:b/>
                <w:sz w:val="20"/>
                <w:szCs w:val="20"/>
                <w:lang w:val="es-CO"/>
              </w:rPr>
              <w:t>Presupuesto Oficial</w:t>
            </w:r>
          </w:p>
        </w:tc>
        <w:tc>
          <w:tcPr>
            <w:tcW w:w="7796" w:type="dxa"/>
            <w:tcBorders>
              <w:top w:val="single" w:sz="4" w:space="0" w:color="auto"/>
              <w:left w:val="single" w:sz="4" w:space="0" w:color="auto"/>
              <w:bottom w:val="single" w:sz="4" w:space="0" w:color="auto"/>
              <w:right w:val="single" w:sz="4" w:space="0" w:color="auto"/>
            </w:tcBorders>
          </w:tcPr>
          <w:p w14:paraId="3CD48EFF" w14:textId="77777777" w:rsidR="00F76A14" w:rsidRPr="003F195D" w:rsidRDefault="00F76A14" w:rsidP="00F76A14">
            <w:pPr>
              <w:jc w:val="both"/>
              <w:rPr>
                <w:rFonts w:ascii="Arial" w:hAnsi="Arial" w:cs="Arial"/>
                <w:sz w:val="20"/>
                <w:szCs w:val="20"/>
              </w:rPr>
            </w:pPr>
            <w:r w:rsidRPr="003F195D">
              <w:rPr>
                <w:rFonts w:ascii="Arial" w:hAnsi="Arial" w:cs="Arial"/>
                <w:bCs/>
                <w:sz w:val="20"/>
                <w:szCs w:val="20"/>
              </w:rPr>
              <w:t xml:space="preserve">El valor estimado del contrato es la suma de </w:t>
            </w:r>
            <w:r w:rsidRPr="003F195D">
              <w:rPr>
                <w:rFonts w:ascii="Arial" w:hAnsi="Arial" w:cs="Arial"/>
                <w:b/>
                <w:sz w:val="20"/>
                <w:szCs w:val="20"/>
              </w:rPr>
              <w:t xml:space="preserve">SETECIENTOS CINCUENTA Y CUATRO MILLONES CIENTO VEINTISÉIS MIL SETECIENTOS NOVENTA Y CUATRO PESOS ($754.126.794,00) M/CTE </w:t>
            </w:r>
            <w:r w:rsidRPr="003F195D">
              <w:rPr>
                <w:rFonts w:ascii="Arial" w:hAnsi="Arial" w:cs="Arial"/>
                <w:bCs/>
                <w:sz w:val="20"/>
                <w:szCs w:val="20"/>
              </w:rPr>
              <w:t>Incluido IVA y demás impuestos, tasas, contribuciones, costos directos e indirectos</w:t>
            </w:r>
            <w:r w:rsidRPr="003F195D">
              <w:rPr>
                <w:rFonts w:ascii="Arial" w:hAnsi="Arial" w:cs="Arial"/>
                <w:sz w:val="20"/>
                <w:szCs w:val="20"/>
              </w:rPr>
              <w:t>. Distribuidos de la siguiente manera:</w:t>
            </w:r>
          </w:p>
          <w:p w14:paraId="417EB3BD" w14:textId="77777777" w:rsidR="00F76A14" w:rsidRPr="003F195D" w:rsidRDefault="00F76A14" w:rsidP="00F76A14">
            <w:pPr>
              <w:jc w:val="both"/>
              <w:rPr>
                <w:rFonts w:ascii="Arial" w:hAnsi="Arial" w:cs="Arial"/>
                <w:sz w:val="20"/>
                <w:szCs w:val="20"/>
              </w:rPr>
            </w:pPr>
          </w:p>
          <w:p w14:paraId="34C2311A" w14:textId="77777777" w:rsidR="00F76A14" w:rsidRPr="003F195D" w:rsidRDefault="00F76A14" w:rsidP="00F76A14">
            <w:pPr>
              <w:jc w:val="both"/>
              <w:rPr>
                <w:rFonts w:ascii="Arial" w:hAnsi="Arial" w:cs="Arial"/>
                <w:sz w:val="20"/>
                <w:szCs w:val="20"/>
              </w:rPr>
            </w:pPr>
            <w:r w:rsidRPr="003F195D">
              <w:rPr>
                <w:rFonts w:ascii="Arial" w:hAnsi="Arial" w:cs="Arial"/>
                <w:sz w:val="20"/>
                <w:szCs w:val="20"/>
              </w:rPr>
              <w:t>GRUPO UNO</w:t>
            </w:r>
          </w:p>
          <w:p w14:paraId="18E28B50" w14:textId="77777777" w:rsidR="00F76A14" w:rsidRPr="003F195D" w:rsidRDefault="00F76A14" w:rsidP="00F76A14">
            <w:pPr>
              <w:jc w:val="both"/>
              <w:rPr>
                <w:rFonts w:ascii="Arial" w:hAnsi="Arial" w:cs="Arial"/>
                <w:sz w:val="20"/>
                <w:szCs w:val="20"/>
              </w:rPr>
            </w:pPr>
            <w:r w:rsidRPr="003F195D">
              <w:rPr>
                <w:rFonts w:ascii="Arial" w:hAnsi="Arial" w:cs="Arial"/>
                <w:b/>
                <w:sz w:val="20"/>
                <w:szCs w:val="20"/>
              </w:rPr>
              <w:t>SEISCIENTOS SESENTA Y DOS MILLONES CIENTO VEINTISÉIS MIL SETECIENTOS NOVENTA Y CUATRO PESOS ($662.126.794,00) M/CTE</w:t>
            </w:r>
            <w:r w:rsidRPr="003F195D">
              <w:rPr>
                <w:rFonts w:ascii="Arial" w:hAnsi="Arial" w:cs="Arial"/>
                <w:sz w:val="20"/>
                <w:szCs w:val="20"/>
              </w:rPr>
              <w:t xml:space="preserve"> distribuidos de la siguiente manera:</w:t>
            </w:r>
          </w:p>
          <w:p w14:paraId="46073FDF" w14:textId="77777777" w:rsidR="00F76A14" w:rsidRPr="003F195D" w:rsidRDefault="00F76A14" w:rsidP="00F76A14">
            <w:pPr>
              <w:jc w:val="both"/>
              <w:rPr>
                <w:rFonts w:ascii="Arial" w:hAnsi="Arial" w:cs="Arial"/>
                <w:sz w:val="20"/>
                <w:szCs w:val="20"/>
              </w:rPr>
            </w:pPr>
            <w:r w:rsidRPr="003F195D">
              <w:rPr>
                <w:rFonts w:ascii="Arial" w:hAnsi="Arial" w:cs="Arial"/>
                <w:sz w:val="20"/>
                <w:szCs w:val="20"/>
              </w:rPr>
              <w:t>Vigencia 2021 $ 428.036.196,00</w:t>
            </w:r>
          </w:p>
          <w:p w14:paraId="1F2A369D" w14:textId="77777777" w:rsidR="00F76A14" w:rsidRPr="003F195D" w:rsidRDefault="00F76A14" w:rsidP="00F76A14">
            <w:pPr>
              <w:jc w:val="both"/>
              <w:rPr>
                <w:rFonts w:ascii="Arial" w:hAnsi="Arial" w:cs="Arial"/>
                <w:sz w:val="20"/>
                <w:szCs w:val="20"/>
              </w:rPr>
            </w:pPr>
            <w:r w:rsidRPr="003F195D">
              <w:rPr>
                <w:rFonts w:ascii="Arial" w:hAnsi="Arial" w:cs="Arial"/>
                <w:sz w:val="20"/>
                <w:szCs w:val="20"/>
              </w:rPr>
              <w:t>Vigencia 2022 $ 234.090.598,00</w:t>
            </w:r>
          </w:p>
          <w:p w14:paraId="317DEE64" w14:textId="77777777" w:rsidR="00F76A14" w:rsidRPr="003F195D" w:rsidRDefault="00F76A14" w:rsidP="00F76A14">
            <w:pPr>
              <w:jc w:val="both"/>
              <w:rPr>
                <w:rFonts w:ascii="Arial" w:hAnsi="Arial" w:cs="Arial"/>
                <w:sz w:val="20"/>
                <w:szCs w:val="20"/>
              </w:rPr>
            </w:pPr>
          </w:p>
          <w:p w14:paraId="472F4580" w14:textId="77777777" w:rsidR="00F76A14" w:rsidRPr="003F195D" w:rsidRDefault="00F76A14" w:rsidP="00F76A14">
            <w:pPr>
              <w:jc w:val="both"/>
              <w:rPr>
                <w:rFonts w:ascii="Arial" w:hAnsi="Arial" w:cs="Arial"/>
                <w:sz w:val="20"/>
                <w:szCs w:val="20"/>
              </w:rPr>
            </w:pPr>
            <w:r w:rsidRPr="003F195D">
              <w:rPr>
                <w:rFonts w:ascii="Arial" w:hAnsi="Arial" w:cs="Arial"/>
                <w:sz w:val="20"/>
                <w:szCs w:val="20"/>
              </w:rPr>
              <w:t>GRUPO DOS</w:t>
            </w:r>
          </w:p>
          <w:p w14:paraId="7B8A0ACD" w14:textId="77777777" w:rsidR="00F76A14" w:rsidRPr="003F195D" w:rsidRDefault="00F76A14" w:rsidP="00F76A14">
            <w:pPr>
              <w:jc w:val="both"/>
              <w:rPr>
                <w:rFonts w:ascii="Arial" w:hAnsi="Arial" w:cs="Arial"/>
                <w:sz w:val="20"/>
                <w:szCs w:val="20"/>
              </w:rPr>
            </w:pPr>
            <w:r w:rsidRPr="003F195D">
              <w:rPr>
                <w:rFonts w:ascii="Arial" w:hAnsi="Arial" w:cs="Arial"/>
                <w:b/>
                <w:sz w:val="20"/>
                <w:szCs w:val="20"/>
              </w:rPr>
              <w:t>NOVENTA Y DOS MILLONES DE PESOS ($92.000.000,00) M/CTE</w:t>
            </w:r>
            <w:r w:rsidRPr="003F195D">
              <w:rPr>
                <w:rFonts w:ascii="Arial" w:hAnsi="Arial" w:cs="Arial"/>
                <w:sz w:val="20"/>
                <w:szCs w:val="20"/>
              </w:rPr>
              <w:t xml:space="preserve"> distribuidos de la siguiente manera:</w:t>
            </w:r>
          </w:p>
          <w:p w14:paraId="79CD495D" w14:textId="77777777" w:rsidR="00F76A14" w:rsidRPr="003F195D" w:rsidRDefault="00F76A14" w:rsidP="00F76A14">
            <w:pPr>
              <w:jc w:val="both"/>
              <w:rPr>
                <w:rFonts w:ascii="Arial" w:hAnsi="Arial" w:cs="Arial"/>
                <w:sz w:val="20"/>
                <w:szCs w:val="20"/>
              </w:rPr>
            </w:pPr>
          </w:p>
          <w:p w14:paraId="53846E65" w14:textId="77777777" w:rsidR="00F76A14" w:rsidRPr="003F195D" w:rsidRDefault="00F76A14" w:rsidP="00F76A14">
            <w:pPr>
              <w:jc w:val="both"/>
              <w:rPr>
                <w:rFonts w:ascii="Arial" w:hAnsi="Arial" w:cs="Arial"/>
                <w:sz w:val="20"/>
                <w:szCs w:val="20"/>
              </w:rPr>
            </w:pPr>
            <w:r w:rsidRPr="003F195D">
              <w:rPr>
                <w:rFonts w:ascii="Arial" w:hAnsi="Arial" w:cs="Arial"/>
                <w:sz w:val="20"/>
                <w:szCs w:val="20"/>
              </w:rPr>
              <w:t>Vigencia 2021 $ 74.715.000,00</w:t>
            </w:r>
          </w:p>
          <w:p w14:paraId="1A8BEB0A" w14:textId="77777777" w:rsidR="00F76A14" w:rsidRPr="003F195D" w:rsidRDefault="00F76A14" w:rsidP="00F76A14">
            <w:pPr>
              <w:autoSpaceDE w:val="0"/>
              <w:autoSpaceDN w:val="0"/>
              <w:adjustRightInd w:val="0"/>
              <w:jc w:val="both"/>
              <w:rPr>
                <w:rFonts w:ascii="Arial" w:hAnsi="Arial" w:cs="Arial"/>
                <w:bCs/>
                <w:sz w:val="20"/>
                <w:szCs w:val="20"/>
              </w:rPr>
            </w:pPr>
            <w:r w:rsidRPr="003F195D">
              <w:rPr>
                <w:rFonts w:ascii="Arial" w:hAnsi="Arial" w:cs="Arial"/>
                <w:sz w:val="20"/>
                <w:szCs w:val="20"/>
              </w:rPr>
              <w:t>Vigencia 2022 $ 17.285.000,00</w:t>
            </w:r>
          </w:p>
          <w:p w14:paraId="100E3AAF" w14:textId="77777777" w:rsidR="003F4A37" w:rsidRPr="003F195D" w:rsidRDefault="003F4A37" w:rsidP="003F4A37">
            <w:pPr>
              <w:autoSpaceDE w:val="0"/>
              <w:autoSpaceDN w:val="0"/>
              <w:adjustRightInd w:val="0"/>
              <w:jc w:val="both"/>
              <w:rPr>
                <w:rFonts w:ascii="Arial" w:hAnsi="Arial" w:cs="Arial"/>
                <w:sz w:val="20"/>
                <w:szCs w:val="20"/>
                <w:lang w:eastAsia="es-CO"/>
              </w:rPr>
            </w:pPr>
          </w:p>
          <w:p w14:paraId="0CEE0DF7" w14:textId="51873772" w:rsidR="00BB721C" w:rsidRPr="003F195D" w:rsidRDefault="00E03DDF" w:rsidP="00886A09">
            <w:pPr>
              <w:jc w:val="both"/>
              <w:rPr>
                <w:rFonts w:ascii="Arial" w:hAnsi="Arial" w:cs="Arial"/>
                <w:sz w:val="20"/>
                <w:szCs w:val="20"/>
              </w:rPr>
            </w:pPr>
            <w:r w:rsidRPr="003F195D">
              <w:rPr>
                <w:rFonts w:ascii="Arial" w:hAnsi="Arial" w:cs="Arial"/>
                <w:sz w:val="20"/>
                <w:szCs w:val="20"/>
              </w:rPr>
              <w:t xml:space="preserve">Amparado con el Certificado de Disponibilidad Presupuestal (SIIF II) No. </w:t>
            </w:r>
            <w:r w:rsidR="00F76A14" w:rsidRPr="003F195D">
              <w:rPr>
                <w:rFonts w:ascii="Arial" w:hAnsi="Arial" w:cs="Arial"/>
                <w:sz w:val="20"/>
                <w:szCs w:val="20"/>
              </w:rPr>
              <w:t>349</w:t>
            </w:r>
            <w:r w:rsidR="003F4A37" w:rsidRPr="003F195D">
              <w:rPr>
                <w:rFonts w:ascii="Arial" w:hAnsi="Arial" w:cs="Arial"/>
                <w:sz w:val="20"/>
                <w:szCs w:val="20"/>
              </w:rPr>
              <w:t>2</w:t>
            </w:r>
            <w:r w:rsidR="00F76A14" w:rsidRPr="003F195D">
              <w:rPr>
                <w:rFonts w:ascii="Arial" w:hAnsi="Arial" w:cs="Arial"/>
                <w:sz w:val="20"/>
                <w:szCs w:val="20"/>
              </w:rPr>
              <w:t>1</w:t>
            </w:r>
            <w:r w:rsidRPr="003F195D">
              <w:rPr>
                <w:rFonts w:ascii="Arial" w:hAnsi="Arial" w:cs="Arial"/>
                <w:sz w:val="20"/>
                <w:szCs w:val="20"/>
              </w:rPr>
              <w:t xml:space="preserve"> del </w:t>
            </w:r>
            <w:r w:rsidR="00F76A14" w:rsidRPr="003F195D">
              <w:rPr>
                <w:rFonts w:ascii="Arial" w:hAnsi="Arial" w:cs="Arial"/>
                <w:sz w:val="20"/>
                <w:szCs w:val="20"/>
              </w:rPr>
              <w:t xml:space="preserve">08 </w:t>
            </w:r>
            <w:r w:rsidRPr="003F195D">
              <w:rPr>
                <w:rFonts w:ascii="Arial" w:hAnsi="Arial" w:cs="Arial"/>
                <w:sz w:val="20"/>
                <w:szCs w:val="20"/>
              </w:rPr>
              <w:t xml:space="preserve">de </w:t>
            </w:r>
            <w:r w:rsidR="003D0D10" w:rsidRPr="003F195D">
              <w:rPr>
                <w:rFonts w:ascii="Arial" w:hAnsi="Arial" w:cs="Arial"/>
                <w:sz w:val="20"/>
                <w:szCs w:val="20"/>
              </w:rPr>
              <w:t>ju</w:t>
            </w:r>
            <w:r w:rsidR="003F4A37" w:rsidRPr="003F195D">
              <w:rPr>
                <w:rFonts w:ascii="Arial" w:hAnsi="Arial" w:cs="Arial"/>
                <w:sz w:val="20"/>
                <w:szCs w:val="20"/>
              </w:rPr>
              <w:t>n</w:t>
            </w:r>
            <w:r w:rsidR="003D0D10" w:rsidRPr="003F195D">
              <w:rPr>
                <w:rFonts w:ascii="Arial" w:hAnsi="Arial" w:cs="Arial"/>
                <w:sz w:val="20"/>
                <w:szCs w:val="20"/>
              </w:rPr>
              <w:t>io</w:t>
            </w:r>
            <w:r w:rsidR="00EC4855" w:rsidRPr="003F195D">
              <w:rPr>
                <w:rFonts w:ascii="Arial" w:hAnsi="Arial" w:cs="Arial"/>
                <w:sz w:val="20"/>
                <w:szCs w:val="20"/>
              </w:rPr>
              <w:t xml:space="preserve"> de 20</w:t>
            </w:r>
            <w:r w:rsidR="003F4A37" w:rsidRPr="003F195D">
              <w:rPr>
                <w:rFonts w:ascii="Arial" w:hAnsi="Arial" w:cs="Arial"/>
                <w:sz w:val="20"/>
                <w:szCs w:val="20"/>
              </w:rPr>
              <w:t>2</w:t>
            </w:r>
            <w:r w:rsidR="00F76A14" w:rsidRPr="003F195D">
              <w:rPr>
                <w:rFonts w:ascii="Arial" w:hAnsi="Arial" w:cs="Arial"/>
                <w:sz w:val="20"/>
                <w:szCs w:val="20"/>
              </w:rPr>
              <w:t>1</w:t>
            </w:r>
            <w:r w:rsidRPr="003F195D">
              <w:rPr>
                <w:rFonts w:ascii="Arial" w:hAnsi="Arial" w:cs="Arial"/>
                <w:sz w:val="20"/>
                <w:szCs w:val="20"/>
              </w:rPr>
              <w:t xml:space="preserve">, expedido por el </w:t>
            </w:r>
            <w:r w:rsidR="003F4A37" w:rsidRPr="003F195D">
              <w:rPr>
                <w:rFonts w:ascii="Arial" w:hAnsi="Arial" w:cs="Arial"/>
                <w:sz w:val="20"/>
                <w:szCs w:val="20"/>
              </w:rPr>
              <w:t xml:space="preserve">analista </w:t>
            </w:r>
            <w:r w:rsidRPr="003F195D">
              <w:rPr>
                <w:rFonts w:ascii="Arial" w:hAnsi="Arial" w:cs="Arial"/>
                <w:sz w:val="20"/>
                <w:szCs w:val="20"/>
              </w:rPr>
              <w:t xml:space="preserve">de Presupuesto de la </w:t>
            </w:r>
            <w:r w:rsidR="003F4A37" w:rsidRPr="003F195D">
              <w:rPr>
                <w:rFonts w:ascii="Arial" w:hAnsi="Arial" w:cs="Arial"/>
                <w:sz w:val="20"/>
                <w:szCs w:val="20"/>
              </w:rPr>
              <w:t xml:space="preserve">Unidad Prestadora de Salud Norte de Santander y </w:t>
            </w:r>
            <w:r w:rsidR="003F4A37" w:rsidRPr="003F195D">
              <w:rPr>
                <w:rFonts w:ascii="Arial" w:hAnsi="Arial" w:cs="Arial"/>
                <w:bCs/>
                <w:sz w:val="20"/>
                <w:szCs w:val="20"/>
              </w:rPr>
              <w:t xml:space="preserve">Oficio de Vigencias </w:t>
            </w:r>
            <w:r w:rsidR="003F4A37" w:rsidRPr="003F195D">
              <w:rPr>
                <w:rFonts w:ascii="Arial" w:hAnsi="Arial" w:cs="Arial"/>
                <w:bCs/>
                <w:sz w:val="20"/>
                <w:szCs w:val="20"/>
                <w:lang w:val="es-MX"/>
              </w:rPr>
              <w:t xml:space="preserve">Futura N° </w:t>
            </w:r>
            <w:r w:rsidR="00F76A14" w:rsidRPr="003F195D">
              <w:rPr>
                <w:rFonts w:ascii="Arial" w:hAnsi="Arial" w:cs="Arial"/>
                <w:bCs/>
                <w:sz w:val="20"/>
                <w:szCs w:val="20"/>
                <w:lang w:val="es-MX"/>
              </w:rPr>
              <w:t>G</w:t>
            </w:r>
            <w:r w:rsidR="003F4A37" w:rsidRPr="003F195D">
              <w:rPr>
                <w:rFonts w:ascii="Arial" w:hAnsi="Arial" w:cs="Arial"/>
                <w:bCs/>
                <w:sz w:val="20"/>
                <w:szCs w:val="20"/>
                <w:lang w:val="es-MX"/>
              </w:rPr>
              <w:t>S-202</w:t>
            </w:r>
            <w:r w:rsidR="00F76A14" w:rsidRPr="003F195D">
              <w:rPr>
                <w:rFonts w:ascii="Arial" w:hAnsi="Arial" w:cs="Arial"/>
                <w:bCs/>
                <w:sz w:val="20"/>
                <w:szCs w:val="20"/>
                <w:lang w:val="es-MX"/>
              </w:rPr>
              <w:t>1</w:t>
            </w:r>
            <w:r w:rsidR="003F4A37" w:rsidRPr="003F195D">
              <w:rPr>
                <w:rFonts w:ascii="Arial" w:hAnsi="Arial" w:cs="Arial"/>
                <w:bCs/>
                <w:sz w:val="20"/>
                <w:szCs w:val="20"/>
                <w:lang w:val="es-MX"/>
              </w:rPr>
              <w:t>-</w:t>
            </w:r>
            <w:r w:rsidR="00F76A14" w:rsidRPr="003F195D">
              <w:rPr>
                <w:rFonts w:ascii="Arial" w:hAnsi="Arial" w:cs="Arial"/>
                <w:bCs/>
                <w:sz w:val="20"/>
                <w:szCs w:val="20"/>
                <w:lang w:val="es-MX"/>
              </w:rPr>
              <w:t>025795</w:t>
            </w:r>
            <w:r w:rsidR="003F4A37" w:rsidRPr="003F195D">
              <w:rPr>
                <w:rFonts w:ascii="Arial" w:hAnsi="Arial" w:cs="Arial"/>
                <w:bCs/>
                <w:sz w:val="20"/>
                <w:szCs w:val="20"/>
                <w:lang w:val="es-MX"/>
              </w:rPr>
              <w:t>-DISAN</w:t>
            </w:r>
          </w:p>
        </w:tc>
      </w:tr>
      <w:tr w:rsidR="00F76A14" w:rsidRPr="003F195D" w14:paraId="2F62623C" w14:textId="77777777" w:rsidTr="00154562">
        <w:trPr>
          <w:trHeight w:val="20"/>
        </w:trPr>
        <w:tc>
          <w:tcPr>
            <w:tcW w:w="1985" w:type="dxa"/>
            <w:tcBorders>
              <w:top w:val="single" w:sz="4" w:space="0" w:color="auto"/>
              <w:left w:val="single" w:sz="4" w:space="0" w:color="auto"/>
              <w:bottom w:val="single" w:sz="4" w:space="0" w:color="auto"/>
              <w:right w:val="single" w:sz="4" w:space="0" w:color="auto"/>
            </w:tcBorders>
            <w:vAlign w:val="center"/>
          </w:tcPr>
          <w:p w14:paraId="766DB752" w14:textId="77777777" w:rsidR="00623DCF" w:rsidRPr="003F195D" w:rsidRDefault="003D5D2E" w:rsidP="00EC3BF0">
            <w:pPr>
              <w:pStyle w:val="Textoindependiente"/>
              <w:rPr>
                <w:rFonts w:cs="Arial"/>
                <w:b/>
                <w:sz w:val="20"/>
                <w:szCs w:val="20"/>
                <w:lang w:val="es-CO"/>
              </w:rPr>
            </w:pPr>
            <w:r w:rsidRPr="003F195D">
              <w:rPr>
                <w:rFonts w:cs="Arial"/>
                <w:b/>
                <w:sz w:val="20"/>
                <w:szCs w:val="20"/>
                <w:lang w:val="es-CO"/>
              </w:rPr>
              <w:t>Forma de pago</w:t>
            </w:r>
          </w:p>
          <w:p w14:paraId="6A1EB734" w14:textId="77777777" w:rsidR="00623DCF" w:rsidRPr="003F195D" w:rsidRDefault="00623DCF" w:rsidP="00EC3BF0">
            <w:pPr>
              <w:pStyle w:val="Textoindependiente"/>
              <w:rPr>
                <w:rFonts w:cs="Arial"/>
                <w:b/>
                <w:sz w:val="20"/>
                <w:szCs w:val="20"/>
                <w:lang w:val="es-CO"/>
              </w:rPr>
            </w:pPr>
          </w:p>
        </w:tc>
        <w:tc>
          <w:tcPr>
            <w:tcW w:w="7796" w:type="dxa"/>
            <w:tcBorders>
              <w:top w:val="single" w:sz="4" w:space="0" w:color="auto"/>
              <w:left w:val="single" w:sz="4" w:space="0" w:color="auto"/>
              <w:bottom w:val="single" w:sz="4" w:space="0" w:color="auto"/>
              <w:right w:val="single" w:sz="4" w:space="0" w:color="auto"/>
            </w:tcBorders>
          </w:tcPr>
          <w:p w14:paraId="37672DD1" w14:textId="77777777" w:rsidR="00CE3FEF" w:rsidRPr="003F195D" w:rsidRDefault="00CE3FEF" w:rsidP="00CE3FEF">
            <w:pPr>
              <w:pStyle w:val="paragraph"/>
              <w:spacing w:before="0" w:beforeAutospacing="0" w:after="0" w:afterAutospacing="0"/>
              <w:ind w:right="75"/>
              <w:jc w:val="both"/>
              <w:textAlignment w:val="baseline"/>
              <w:rPr>
                <w:rFonts w:ascii="Segoe UI" w:hAnsi="Segoe UI" w:cs="Segoe UI"/>
                <w:sz w:val="20"/>
                <w:szCs w:val="20"/>
              </w:rPr>
            </w:pPr>
            <w:r w:rsidRPr="003F195D">
              <w:rPr>
                <w:rStyle w:val="normaltextrun"/>
                <w:rFonts w:ascii="Arial" w:hAnsi="Arial" w:cs="Arial"/>
                <w:sz w:val="20"/>
                <w:szCs w:val="20"/>
                <w:lang w:val="es-CO"/>
              </w:rPr>
              <w:t>Para la ejecución del contrato, la Policía Nacional -   Policía Metropolitana de Cúcuta NO</w:t>
            </w:r>
            <w:r w:rsidRPr="003F195D">
              <w:rPr>
                <w:rStyle w:val="normaltextrun"/>
                <w:rFonts w:ascii="Arial" w:hAnsi="Arial" w:cs="Arial"/>
                <w:b/>
                <w:bCs/>
                <w:sz w:val="20"/>
                <w:szCs w:val="20"/>
                <w:lang w:val="es-CO"/>
              </w:rPr>
              <w:t> </w:t>
            </w:r>
            <w:r w:rsidRPr="003F195D">
              <w:rPr>
                <w:rStyle w:val="normaltextrun"/>
                <w:rFonts w:ascii="Arial" w:hAnsi="Arial" w:cs="Arial"/>
                <w:sz w:val="20"/>
                <w:szCs w:val="20"/>
                <w:lang w:val="es-CO"/>
              </w:rPr>
              <w:t>entregará al contratista valor alguno por concepto de anticipo o pago anticipado.</w:t>
            </w:r>
            <w:r w:rsidRPr="003F195D">
              <w:rPr>
                <w:rStyle w:val="eop"/>
                <w:rFonts w:ascii="Arial" w:hAnsi="Arial" w:cs="Arial"/>
                <w:sz w:val="20"/>
                <w:szCs w:val="20"/>
              </w:rPr>
              <w:t> </w:t>
            </w:r>
          </w:p>
          <w:p w14:paraId="0C55824C" w14:textId="77777777" w:rsidR="00CE3FEF" w:rsidRPr="003F195D" w:rsidRDefault="00CE3FEF" w:rsidP="00CE3FEF">
            <w:pPr>
              <w:pStyle w:val="paragraph"/>
              <w:spacing w:before="0" w:beforeAutospacing="0" w:after="0" w:afterAutospacing="0"/>
              <w:ind w:right="75"/>
              <w:jc w:val="both"/>
              <w:textAlignment w:val="baseline"/>
              <w:rPr>
                <w:rFonts w:ascii="Segoe UI" w:hAnsi="Segoe UI" w:cs="Segoe UI"/>
                <w:sz w:val="20"/>
                <w:szCs w:val="20"/>
              </w:rPr>
            </w:pPr>
            <w:r w:rsidRPr="003F195D">
              <w:rPr>
                <w:rStyle w:val="eop"/>
                <w:rFonts w:ascii="Arial" w:hAnsi="Arial" w:cs="Arial"/>
                <w:sz w:val="20"/>
                <w:szCs w:val="20"/>
              </w:rPr>
              <w:t> </w:t>
            </w:r>
          </w:p>
          <w:p w14:paraId="7A4E3BD0" w14:textId="77777777" w:rsidR="00F76A14" w:rsidRPr="003F195D" w:rsidRDefault="00F76A14" w:rsidP="00F76A14">
            <w:pPr>
              <w:jc w:val="both"/>
              <w:rPr>
                <w:rFonts w:ascii="Arial" w:eastAsia="Arial" w:hAnsi="Arial" w:cs="Arial"/>
                <w:sz w:val="20"/>
                <w:szCs w:val="20"/>
                <w:lang w:val="es"/>
              </w:rPr>
            </w:pPr>
            <w:r w:rsidRPr="003F195D">
              <w:rPr>
                <w:rFonts w:ascii="Arial" w:eastAsia="Arial" w:hAnsi="Arial" w:cs="Arial"/>
                <w:sz w:val="20"/>
                <w:szCs w:val="20"/>
                <w:lang w:val="es"/>
              </w:rPr>
              <w:t xml:space="preserve">La Unidad Prestadora de Servicios de Salud Norte de Santander, pagara el valor del contrato a favor del contratista, en la ciudad de Cúcuta N.S, en pagos mensuales, dentro de los treinta (30) días hábiles siguientes a la presentación de la factura  comercial respectiva en la ventanilla única de central de cuentas del Contratante, una vez cumplido los trámites administrativos y fiscales vigentes y que la Dirección del Tesoro Nacional, situé los correspondientes recursos del PAC  autorizado a la institución. En consecuencia, no obstante, la programación del PAC cuya autorización es competencia del Ministerio de Hacienda y Crédito Público a través de la Dirección  del Tesoro Nacional, no será impedimento para la ejecución del objeto contractual. </w:t>
            </w:r>
          </w:p>
          <w:p w14:paraId="26598C75" w14:textId="77777777" w:rsidR="00F76A14" w:rsidRPr="003F195D" w:rsidRDefault="00F76A14" w:rsidP="00F76A14">
            <w:pPr>
              <w:jc w:val="both"/>
              <w:rPr>
                <w:rFonts w:ascii="Arial" w:eastAsia="Arial" w:hAnsi="Arial" w:cs="Arial"/>
                <w:b/>
                <w:bCs/>
                <w:sz w:val="20"/>
                <w:szCs w:val="20"/>
                <w:lang w:val="es"/>
              </w:rPr>
            </w:pPr>
            <w:r w:rsidRPr="003F195D">
              <w:rPr>
                <w:rFonts w:ascii="Arial" w:eastAsia="Arial" w:hAnsi="Arial" w:cs="Arial"/>
                <w:b/>
                <w:bCs/>
                <w:sz w:val="20"/>
                <w:szCs w:val="20"/>
                <w:lang w:val="es"/>
              </w:rPr>
              <w:t xml:space="preserve"> </w:t>
            </w:r>
          </w:p>
          <w:p w14:paraId="546E32A7" w14:textId="77777777" w:rsidR="00F76A14" w:rsidRPr="003F195D" w:rsidRDefault="00F76A14" w:rsidP="00F76A14">
            <w:pPr>
              <w:jc w:val="both"/>
              <w:rPr>
                <w:rFonts w:ascii="Arial" w:eastAsia="Arial" w:hAnsi="Arial" w:cs="Arial"/>
                <w:sz w:val="20"/>
                <w:szCs w:val="20"/>
                <w:lang w:val="es"/>
              </w:rPr>
            </w:pPr>
            <w:r w:rsidRPr="003F195D">
              <w:rPr>
                <w:rFonts w:ascii="Arial" w:eastAsia="Arial" w:hAnsi="Arial" w:cs="Arial"/>
                <w:sz w:val="20"/>
                <w:szCs w:val="20"/>
                <w:lang w:val="es"/>
              </w:rPr>
              <w:t xml:space="preserve">La radicación de la facturación (impresa y en medio magnético al correo de central de cuentas de la unidad) de los servicios prestados se debe hacer dentro de los cinco (05) primeros días hábiles del mes siguiente a la prestación del servicio, la cual como mínimo debe cumplir con: relación general de pacientes atendidos, detallando código CUPS y el número de la factura por cada uno de ellos discriminada y firmada por el usuario o acudiente. Esta información se debe presentar en físico y medio magnético </w:t>
            </w:r>
            <w:r w:rsidRPr="003F195D">
              <w:rPr>
                <w:rFonts w:ascii="Arial" w:eastAsia="Arial" w:hAnsi="Arial" w:cs="Arial"/>
                <w:sz w:val="20"/>
                <w:szCs w:val="20"/>
                <w:lang w:val="es"/>
              </w:rPr>
              <w:lastRenderedPageBreak/>
              <w:t xml:space="preserve">en Excel listado discriminado número de la factura, fecha de factura, edad, nombre del paciente, identificación, atención recibida, diagnostico, y valor facturado. Se debe anexar en medio magnético los soportes objeto de cobro de cada uno de las atenciones prestadas a los usuarios. </w:t>
            </w:r>
          </w:p>
          <w:p w14:paraId="229A1BD1" w14:textId="77777777" w:rsidR="00F76A14" w:rsidRPr="003F195D" w:rsidRDefault="00F76A14" w:rsidP="00F76A14">
            <w:pPr>
              <w:jc w:val="both"/>
              <w:rPr>
                <w:rFonts w:ascii="Arial" w:eastAsia="Arial" w:hAnsi="Arial" w:cs="Arial"/>
                <w:sz w:val="20"/>
                <w:szCs w:val="20"/>
                <w:lang w:val="es"/>
              </w:rPr>
            </w:pPr>
            <w:r w:rsidRPr="003F195D">
              <w:rPr>
                <w:rFonts w:ascii="Arial" w:eastAsia="Arial" w:hAnsi="Arial" w:cs="Arial"/>
                <w:sz w:val="20"/>
                <w:szCs w:val="20"/>
                <w:lang w:val="es"/>
              </w:rPr>
              <w:t xml:space="preserve">Para el caso de la prestación de servicios de salud, el CONTRATISTA realizara la pre- radicación de la factura a través del módulo web del CONTRATANTE, denominado “RADICACION DE CUENTAS MEDICAS” el Supervisor de contrato gestionara por medio de central de cuentas de la unidad la asignación de usuario y contraseña a la IPS.  </w:t>
            </w:r>
          </w:p>
          <w:p w14:paraId="0D29F107" w14:textId="77777777" w:rsidR="00F76A14" w:rsidRPr="003F195D" w:rsidRDefault="00F76A14" w:rsidP="00F76A14">
            <w:pPr>
              <w:jc w:val="both"/>
              <w:rPr>
                <w:rFonts w:ascii="Arial" w:eastAsia="Arial" w:hAnsi="Arial" w:cs="Arial"/>
                <w:sz w:val="20"/>
                <w:szCs w:val="20"/>
                <w:lang w:val="es"/>
              </w:rPr>
            </w:pPr>
            <w:r w:rsidRPr="003F195D">
              <w:rPr>
                <w:rFonts w:ascii="Arial" w:eastAsia="Arial" w:hAnsi="Arial" w:cs="Arial"/>
                <w:sz w:val="20"/>
                <w:szCs w:val="20"/>
                <w:lang w:val="es"/>
              </w:rPr>
              <w:t xml:space="preserve"> </w:t>
            </w:r>
          </w:p>
          <w:p w14:paraId="1D1053B1" w14:textId="77777777" w:rsidR="00F76A14" w:rsidRPr="003F195D" w:rsidRDefault="00F76A14" w:rsidP="00F76A14">
            <w:pPr>
              <w:jc w:val="both"/>
              <w:rPr>
                <w:rFonts w:ascii="Arial" w:eastAsia="Arial" w:hAnsi="Arial" w:cs="Arial"/>
                <w:sz w:val="20"/>
                <w:szCs w:val="20"/>
                <w:lang w:val="es"/>
              </w:rPr>
            </w:pPr>
            <w:r w:rsidRPr="003F195D">
              <w:rPr>
                <w:rFonts w:ascii="Arial" w:eastAsia="Arial" w:hAnsi="Arial" w:cs="Arial"/>
                <w:sz w:val="20"/>
                <w:szCs w:val="20"/>
                <w:lang w:val="es"/>
              </w:rPr>
              <w:t>Se tendrá en cuenta para la radicación de cuentas medicas lo establecido en la guía “lineamientos para la radicación y obligación de cuentas medicas” (1AR-GU-0002).</w:t>
            </w:r>
          </w:p>
          <w:p w14:paraId="16675EFB" w14:textId="77777777" w:rsidR="00F76A14" w:rsidRPr="003F195D" w:rsidRDefault="00F76A14" w:rsidP="00F76A14">
            <w:pPr>
              <w:jc w:val="both"/>
              <w:rPr>
                <w:rFonts w:ascii="Arial" w:eastAsia="Arial" w:hAnsi="Arial" w:cs="Arial"/>
                <w:sz w:val="20"/>
                <w:szCs w:val="20"/>
                <w:lang w:val="es"/>
              </w:rPr>
            </w:pPr>
            <w:r w:rsidRPr="003F195D">
              <w:rPr>
                <w:rFonts w:ascii="Arial" w:eastAsia="Arial" w:hAnsi="Arial" w:cs="Arial"/>
                <w:sz w:val="20"/>
                <w:szCs w:val="20"/>
                <w:lang w:val="es"/>
              </w:rPr>
              <w:t xml:space="preserve"> </w:t>
            </w:r>
          </w:p>
          <w:p w14:paraId="16B38712" w14:textId="77777777" w:rsidR="00F76A14" w:rsidRPr="003F195D" w:rsidRDefault="00F76A14" w:rsidP="00F76A14">
            <w:pPr>
              <w:jc w:val="both"/>
              <w:rPr>
                <w:rFonts w:ascii="Arial" w:eastAsia="Arial" w:hAnsi="Arial" w:cs="Arial"/>
                <w:sz w:val="20"/>
                <w:szCs w:val="20"/>
                <w:lang w:val="es"/>
              </w:rPr>
            </w:pPr>
            <w:r w:rsidRPr="003F195D">
              <w:rPr>
                <w:rFonts w:ascii="Arial" w:eastAsia="Arial" w:hAnsi="Arial" w:cs="Arial"/>
                <w:sz w:val="20"/>
                <w:szCs w:val="20"/>
                <w:lang w:val="es"/>
              </w:rPr>
              <w:t>Documentos requeridos:</w:t>
            </w:r>
          </w:p>
          <w:p w14:paraId="005186C0" w14:textId="77777777" w:rsidR="00F76A14" w:rsidRPr="003F195D" w:rsidRDefault="00F76A14" w:rsidP="00F76A14">
            <w:pPr>
              <w:jc w:val="both"/>
              <w:rPr>
                <w:rFonts w:ascii="Arial" w:eastAsia="Arial" w:hAnsi="Arial" w:cs="Arial"/>
                <w:sz w:val="20"/>
                <w:szCs w:val="20"/>
                <w:lang w:val="es"/>
              </w:rPr>
            </w:pPr>
            <w:r w:rsidRPr="003F195D">
              <w:rPr>
                <w:rFonts w:ascii="Arial" w:eastAsia="Arial" w:hAnsi="Arial" w:cs="Arial"/>
                <w:sz w:val="20"/>
                <w:szCs w:val="20"/>
                <w:lang w:val="es"/>
              </w:rPr>
              <w:t xml:space="preserve"> </w:t>
            </w:r>
          </w:p>
          <w:p w14:paraId="52AB129F" w14:textId="77777777" w:rsidR="00F76A14" w:rsidRPr="003F195D" w:rsidRDefault="00F76A14" w:rsidP="00F76A14">
            <w:pPr>
              <w:pStyle w:val="Prrafodelista"/>
              <w:numPr>
                <w:ilvl w:val="0"/>
                <w:numId w:val="36"/>
              </w:numPr>
              <w:rPr>
                <w:rFonts w:ascii="Arial" w:eastAsia="Arial" w:hAnsi="Arial" w:cs="Arial"/>
                <w:sz w:val="20"/>
                <w:szCs w:val="20"/>
              </w:rPr>
            </w:pPr>
            <w:r w:rsidRPr="003F195D">
              <w:rPr>
                <w:rFonts w:ascii="Arial" w:eastAsia="Arial" w:hAnsi="Arial" w:cs="Arial"/>
                <w:sz w:val="20"/>
                <w:szCs w:val="20"/>
                <w:lang w:val="es"/>
              </w:rPr>
              <w:t>Factura de venta original que cumpla con los requisitos de ley.</w:t>
            </w:r>
          </w:p>
          <w:p w14:paraId="07F63150" w14:textId="77777777" w:rsidR="00F76A14" w:rsidRPr="003F195D" w:rsidRDefault="00F76A14" w:rsidP="00F76A14">
            <w:pPr>
              <w:pStyle w:val="Prrafodelista"/>
              <w:numPr>
                <w:ilvl w:val="0"/>
                <w:numId w:val="36"/>
              </w:numPr>
              <w:rPr>
                <w:rFonts w:ascii="Arial" w:eastAsia="Arial" w:hAnsi="Arial" w:cs="Arial"/>
                <w:sz w:val="20"/>
                <w:szCs w:val="20"/>
              </w:rPr>
            </w:pPr>
            <w:r w:rsidRPr="003F195D">
              <w:rPr>
                <w:rFonts w:ascii="Arial" w:eastAsia="Arial" w:hAnsi="Arial" w:cs="Arial"/>
                <w:sz w:val="20"/>
                <w:szCs w:val="20"/>
                <w:lang w:val="es"/>
              </w:rPr>
              <w:t>Recibido a satisfacción técnico – económico expedido por el supervisor del contrato.</w:t>
            </w:r>
          </w:p>
          <w:p w14:paraId="0ACE79DF" w14:textId="77777777" w:rsidR="00F76A14" w:rsidRPr="003F195D" w:rsidRDefault="00F76A14" w:rsidP="00F76A14">
            <w:pPr>
              <w:pStyle w:val="Prrafodelista"/>
              <w:numPr>
                <w:ilvl w:val="0"/>
                <w:numId w:val="36"/>
              </w:numPr>
              <w:rPr>
                <w:rFonts w:ascii="Arial" w:eastAsia="Arial" w:hAnsi="Arial" w:cs="Arial"/>
                <w:sz w:val="20"/>
                <w:szCs w:val="20"/>
              </w:rPr>
            </w:pPr>
            <w:r w:rsidRPr="003F195D">
              <w:rPr>
                <w:rFonts w:ascii="Arial" w:eastAsia="Arial" w:hAnsi="Arial" w:cs="Arial"/>
                <w:sz w:val="20"/>
                <w:szCs w:val="20"/>
                <w:lang w:val="es"/>
              </w:rPr>
              <w:t>Copia del soporte de cada uno de las atenciones prestadas a los usuarios.</w:t>
            </w:r>
          </w:p>
          <w:p w14:paraId="2E260F25" w14:textId="77777777" w:rsidR="00F76A14" w:rsidRPr="003F195D" w:rsidRDefault="00F76A14" w:rsidP="00F76A14">
            <w:pPr>
              <w:pStyle w:val="Prrafodelista"/>
              <w:numPr>
                <w:ilvl w:val="0"/>
                <w:numId w:val="36"/>
              </w:numPr>
              <w:rPr>
                <w:rFonts w:ascii="Arial" w:eastAsia="Arial" w:hAnsi="Arial" w:cs="Arial"/>
                <w:sz w:val="20"/>
                <w:szCs w:val="20"/>
              </w:rPr>
            </w:pPr>
            <w:r w:rsidRPr="003F195D">
              <w:rPr>
                <w:rFonts w:ascii="Arial" w:eastAsia="Arial" w:hAnsi="Arial" w:cs="Arial"/>
                <w:sz w:val="20"/>
                <w:szCs w:val="20"/>
                <w:lang w:val="es"/>
              </w:rPr>
              <w:t>Autorización del servicio en original.</w:t>
            </w:r>
          </w:p>
          <w:p w14:paraId="051FBB96" w14:textId="77777777" w:rsidR="00F76A14" w:rsidRPr="003F195D" w:rsidRDefault="00F76A14" w:rsidP="00F76A14">
            <w:pPr>
              <w:pStyle w:val="Prrafodelista"/>
              <w:numPr>
                <w:ilvl w:val="0"/>
                <w:numId w:val="36"/>
              </w:numPr>
              <w:rPr>
                <w:rFonts w:ascii="Arial" w:eastAsia="Arial" w:hAnsi="Arial" w:cs="Arial"/>
                <w:sz w:val="20"/>
                <w:szCs w:val="20"/>
                <w:lang w:val="es"/>
              </w:rPr>
            </w:pPr>
            <w:r w:rsidRPr="003F195D">
              <w:rPr>
                <w:rFonts w:ascii="Arial" w:eastAsia="Arial" w:hAnsi="Arial" w:cs="Arial"/>
                <w:sz w:val="20"/>
                <w:szCs w:val="20"/>
                <w:lang w:val="es"/>
              </w:rPr>
              <w:t>Acreditación del contratista de encontrarse a día en el pago de aportes relativos al Sistema de Seguridad Social en salud, Pensiones y Riesgos laborales, respecto al pago de parafiscales se aplicara lo contenido en el Articulo 114-1 del Estatuto Tributario.</w:t>
            </w:r>
          </w:p>
          <w:p w14:paraId="2D6C255D" w14:textId="77777777" w:rsidR="00F76A14" w:rsidRPr="003F195D" w:rsidRDefault="00F76A14" w:rsidP="00F76A14">
            <w:pPr>
              <w:pStyle w:val="Prrafodelista"/>
              <w:rPr>
                <w:rFonts w:ascii="Arial" w:eastAsia="Arial" w:hAnsi="Arial" w:cs="Arial"/>
                <w:sz w:val="20"/>
                <w:szCs w:val="20"/>
                <w:lang w:val="es"/>
              </w:rPr>
            </w:pPr>
          </w:p>
          <w:p w14:paraId="28E21948" w14:textId="77777777" w:rsidR="00F76A14" w:rsidRPr="003F195D" w:rsidRDefault="00F76A14" w:rsidP="00F76A14">
            <w:pPr>
              <w:jc w:val="both"/>
              <w:rPr>
                <w:rFonts w:ascii="Arial" w:eastAsia="Arial" w:hAnsi="Arial" w:cs="Arial"/>
                <w:sz w:val="20"/>
                <w:szCs w:val="20"/>
                <w:lang w:val="es"/>
              </w:rPr>
            </w:pPr>
            <w:r w:rsidRPr="003F195D">
              <w:rPr>
                <w:rFonts w:ascii="Arial" w:eastAsia="Arial" w:hAnsi="Arial" w:cs="Arial"/>
                <w:sz w:val="20"/>
                <w:szCs w:val="20"/>
                <w:lang w:val="es"/>
              </w:rPr>
              <w:t>Soportes de la ley para la auditoría de cuentas definidos en el Decreto 4747 de 2007, anexo 5 de la Resolución 3047 de 2008 del Ministerio de la Protección Social, Ley 1438 de 2011 y demás normas que las aclaren o modifiquen.</w:t>
            </w:r>
          </w:p>
          <w:p w14:paraId="04F0B75A" w14:textId="77777777" w:rsidR="00F76A14" w:rsidRPr="003F195D" w:rsidRDefault="00F76A14" w:rsidP="00F76A14">
            <w:pPr>
              <w:jc w:val="both"/>
              <w:rPr>
                <w:rFonts w:ascii="Arial" w:eastAsia="Arial" w:hAnsi="Arial" w:cs="Arial"/>
                <w:sz w:val="20"/>
                <w:szCs w:val="20"/>
                <w:lang w:val="es"/>
              </w:rPr>
            </w:pPr>
            <w:r w:rsidRPr="003F195D">
              <w:rPr>
                <w:rFonts w:ascii="Arial" w:eastAsia="Arial" w:hAnsi="Arial" w:cs="Arial"/>
                <w:sz w:val="20"/>
                <w:szCs w:val="20"/>
                <w:lang w:val="es"/>
              </w:rPr>
              <w:t xml:space="preserve"> </w:t>
            </w:r>
          </w:p>
          <w:p w14:paraId="21B6A328" w14:textId="77777777" w:rsidR="00F76A14" w:rsidRPr="003F195D" w:rsidRDefault="00F76A14" w:rsidP="00F76A14">
            <w:pPr>
              <w:jc w:val="both"/>
              <w:rPr>
                <w:rFonts w:ascii="Arial" w:eastAsia="Arial" w:hAnsi="Arial" w:cs="Arial"/>
                <w:sz w:val="20"/>
                <w:szCs w:val="20"/>
                <w:lang w:val="es"/>
              </w:rPr>
            </w:pPr>
            <w:r w:rsidRPr="003F195D">
              <w:rPr>
                <w:rFonts w:ascii="Arial" w:eastAsia="Arial" w:hAnsi="Arial" w:cs="Arial"/>
                <w:sz w:val="20"/>
                <w:szCs w:val="20"/>
                <w:lang w:val="es"/>
              </w:rPr>
              <w:t xml:space="preserve">Información de registro prestaciones de servicios de salud [RIPS], el cual debe cumplir con lo estipulado en la Resolución 3374 de 2000 y demás normas que lo reglamenten o modifiquen. </w:t>
            </w:r>
          </w:p>
          <w:p w14:paraId="769DF67E" w14:textId="77777777" w:rsidR="00F76A14" w:rsidRPr="003F195D" w:rsidRDefault="00F76A14" w:rsidP="00F76A14">
            <w:pPr>
              <w:jc w:val="both"/>
              <w:rPr>
                <w:rFonts w:ascii="Arial" w:eastAsia="Arial" w:hAnsi="Arial" w:cs="Arial"/>
                <w:sz w:val="20"/>
                <w:szCs w:val="20"/>
                <w:lang w:val="es"/>
              </w:rPr>
            </w:pPr>
            <w:r w:rsidRPr="003F195D">
              <w:rPr>
                <w:rFonts w:ascii="Arial" w:eastAsia="Arial" w:hAnsi="Arial" w:cs="Arial"/>
                <w:sz w:val="20"/>
                <w:szCs w:val="20"/>
                <w:lang w:val="es"/>
              </w:rPr>
              <w:t xml:space="preserve"> </w:t>
            </w:r>
          </w:p>
          <w:p w14:paraId="25062C1F" w14:textId="253C4313" w:rsidR="00F76A14" w:rsidRPr="003F195D" w:rsidRDefault="00F76A14" w:rsidP="00F76A14">
            <w:pPr>
              <w:jc w:val="both"/>
              <w:rPr>
                <w:rFonts w:ascii="Arial" w:eastAsia="Arial" w:hAnsi="Arial" w:cs="Arial"/>
                <w:sz w:val="20"/>
                <w:szCs w:val="20"/>
                <w:lang w:val="es"/>
              </w:rPr>
            </w:pPr>
            <w:r w:rsidRPr="003F195D">
              <w:rPr>
                <w:rFonts w:ascii="Arial" w:eastAsia="Arial" w:hAnsi="Arial" w:cs="Arial"/>
                <w:sz w:val="20"/>
                <w:szCs w:val="20"/>
                <w:lang w:val="es"/>
              </w:rPr>
              <w:t>Si el contratista no presenta la factura dentro del término de los cinco (05) primeros días hábiles de casa mes, el trámite y el pago de la factura se realizará dentro de los sesenta (60) días hábiles siguientes.</w:t>
            </w:r>
          </w:p>
          <w:p w14:paraId="78D76DE9" w14:textId="77777777" w:rsidR="00F76A14" w:rsidRPr="003F195D" w:rsidRDefault="00F76A14" w:rsidP="00F76A14">
            <w:pPr>
              <w:jc w:val="both"/>
              <w:rPr>
                <w:rFonts w:ascii="Arial" w:eastAsia="Arial" w:hAnsi="Arial" w:cs="Arial"/>
                <w:sz w:val="20"/>
                <w:szCs w:val="20"/>
                <w:lang w:val="es"/>
              </w:rPr>
            </w:pPr>
            <w:r w:rsidRPr="003F195D">
              <w:rPr>
                <w:rFonts w:ascii="Arial" w:eastAsia="Arial" w:hAnsi="Arial" w:cs="Arial"/>
                <w:sz w:val="20"/>
                <w:szCs w:val="20"/>
                <w:lang w:val="es"/>
              </w:rPr>
              <w:t xml:space="preserve"> </w:t>
            </w:r>
          </w:p>
          <w:p w14:paraId="7BA07CE0" w14:textId="77777777" w:rsidR="00F76A14" w:rsidRPr="003F195D" w:rsidRDefault="00F76A14" w:rsidP="00F76A14">
            <w:pPr>
              <w:jc w:val="both"/>
              <w:rPr>
                <w:rFonts w:ascii="Arial" w:eastAsia="Arial" w:hAnsi="Arial" w:cs="Arial"/>
                <w:sz w:val="20"/>
                <w:szCs w:val="20"/>
                <w:lang w:val="es"/>
              </w:rPr>
            </w:pPr>
            <w:r w:rsidRPr="003F195D">
              <w:rPr>
                <w:rFonts w:ascii="Arial" w:eastAsia="Arial" w:hAnsi="Arial" w:cs="Arial"/>
                <w:sz w:val="20"/>
                <w:szCs w:val="20"/>
                <w:lang w:val="es"/>
              </w:rPr>
              <w:t xml:space="preserve">La presentación de las facturas por los servicios causados deberá realizarse dentro de los treinta (30) días calendario posterior a la presentación de los servicios. </w:t>
            </w:r>
          </w:p>
          <w:p w14:paraId="56E399AE" w14:textId="77777777" w:rsidR="00F76A14" w:rsidRPr="003F195D" w:rsidRDefault="00F76A14" w:rsidP="00F76A14">
            <w:pPr>
              <w:jc w:val="both"/>
              <w:rPr>
                <w:rFonts w:ascii="Arial" w:eastAsia="Arial" w:hAnsi="Arial" w:cs="Arial"/>
                <w:sz w:val="20"/>
                <w:szCs w:val="20"/>
                <w:lang w:val="es"/>
              </w:rPr>
            </w:pPr>
            <w:r w:rsidRPr="003F195D">
              <w:rPr>
                <w:rFonts w:ascii="Arial" w:eastAsia="Arial" w:hAnsi="Arial" w:cs="Arial"/>
                <w:sz w:val="20"/>
                <w:szCs w:val="20"/>
                <w:lang w:val="es"/>
              </w:rPr>
              <w:t xml:space="preserve"> </w:t>
            </w:r>
          </w:p>
          <w:p w14:paraId="748B8F3C" w14:textId="791F4611" w:rsidR="00F76A14" w:rsidRPr="003F195D" w:rsidRDefault="00F76A14" w:rsidP="00F76A14">
            <w:pPr>
              <w:jc w:val="both"/>
              <w:rPr>
                <w:rFonts w:ascii="Arial" w:eastAsia="Arial" w:hAnsi="Arial" w:cs="Arial"/>
                <w:b/>
                <w:bCs/>
                <w:sz w:val="20"/>
                <w:szCs w:val="20"/>
                <w:lang w:val="es"/>
              </w:rPr>
            </w:pPr>
            <w:r w:rsidRPr="003F195D">
              <w:rPr>
                <w:rFonts w:ascii="Arial" w:eastAsia="Arial" w:hAnsi="Arial" w:cs="Arial"/>
                <w:b/>
                <w:bCs/>
                <w:sz w:val="20"/>
                <w:szCs w:val="20"/>
                <w:lang w:val="es"/>
              </w:rPr>
              <w:t>PARÁGRAFO PRIMERO: AUDITORIA DE CUENTAS.</w:t>
            </w:r>
          </w:p>
          <w:p w14:paraId="6F7D0EFC" w14:textId="77777777" w:rsidR="00F76A14" w:rsidRPr="003F195D" w:rsidRDefault="00F76A14" w:rsidP="00F76A14">
            <w:pPr>
              <w:jc w:val="both"/>
              <w:rPr>
                <w:rFonts w:ascii="Arial" w:eastAsia="Arial" w:hAnsi="Arial" w:cs="Arial"/>
                <w:sz w:val="20"/>
                <w:szCs w:val="20"/>
                <w:lang w:val="es"/>
              </w:rPr>
            </w:pPr>
            <w:r w:rsidRPr="003F195D">
              <w:rPr>
                <w:rFonts w:ascii="Arial" w:eastAsia="Arial" w:hAnsi="Arial" w:cs="Arial"/>
                <w:sz w:val="20"/>
                <w:szCs w:val="20"/>
                <w:lang w:val="es"/>
              </w:rPr>
              <w:t xml:space="preserve">La facturación presentada estará sujeta a la auditoría de cuentas, para lo cual el responsable  de la ventanilla única – central de cuentas del Contratante, tramitara la cuenta acompañada del recibo a satisfacción, para que se realice la auditoría como se indica en el Artículo 57 de la Ley 1438 de 2011. </w:t>
            </w:r>
          </w:p>
          <w:p w14:paraId="2BB4D149" w14:textId="77777777" w:rsidR="00F76A14" w:rsidRPr="003F195D" w:rsidRDefault="00F76A14" w:rsidP="00F76A14">
            <w:pPr>
              <w:jc w:val="both"/>
              <w:rPr>
                <w:rFonts w:ascii="Arial" w:eastAsia="Arial" w:hAnsi="Arial" w:cs="Arial"/>
                <w:sz w:val="20"/>
                <w:szCs w:val="20"/>
                <w:lang w:val="es"/>
              </w:rPr>
            </w:pPr>
            <w:r w:rsidRPr="003F195D">
              <w:rPr>
                <w:rFonts w:ascii="Arial" w:eastAsia="Arial" w:hAnsi="Arial" w:cs="Arial"/>
                <w:sz w:val="20"/>
                <w:szCs w:val="20"/>
                <w:lang w:val="es"/>
              </w:rPr>
              <w:t xml:space="preserve"> </w:t>
            </w:r>
          </w:p>
          <w:p w14:paraId="52CD9B2F" w14:textId="77777777" w:rsidR="00F76A14" w:rsidRPr="003F195D" w:rsidRDefault="00F76A14" w:rsidP="00F76A14">
            <w:pPr>
              <w:jc w:val="both"/>
              <w:rPr>
                <w:rFonts w:ascii="Arial" w:eastAsia="Arial" w:hAnsi="Arial" w:cs="Arial"/>
                <w:b/>
                <w:bCs/>
                <w:sz w:val="20"/>
                <w:szCs w:val="20"/>
                <w:lang w:val="es"/>
              </w:rPr>
            </w:pPr>
            <w:r w:rsidRPr="003F195D">
              <w:rPr>
                <w:rFonts w:ascii="Arial" w:eastAsia="Arial" w:hAnsi="Arial" w:cs="Arial"/>
                <w:b/>
                <w:bCs/>
                <w:sz w:val="20"/>
                <w:szCs w:val="20"/>
                <w:lang w:val="es"/>
              </w:rPr>
              <w:t xml:space="preserve">PARAGRAFO SEGUNDO: OBJECIONES Y GLOSAS.    </w:t>
            </w:r>
          </w:p>
          <w:p w14:paraId="5BF0E938" w14:textId="591C29FA" w:rsidR="00F76A14" w:rsidRPr="003F195D" w:rsidRDefault="00F76A14" w:rsidP="00F76A14">
            <w:pPr>
              <w:jc w:val="both"/>
              <w:rPr>
                <w:rFonts w:ascii="Arial" w:eastAsia="Arial" w:hAnsi="Arial" w:cs="Arial"/>
                <w:sz w:val="20"/>
                <w:szCs w:val="20"/>
                <w:lang w:val="es"/>
              </w:rPr>
            </w:pPr>
            <w:r w:rsidRPr="003F195D">
              <w:rPr>
                <w:rFonts w:ascii="Arial" w:eastAsia="Arial" w:hAnsi="Arial" w:cs="Arial"/>
                <w:sz w:val="20"/>
                <w:szCs w:val="20"/>
                <w:lang w:val="es"/>
              </w:rPr>
              <w:t xml:space="preserve">En el evento que se presenten glosas en las cuentas presentadas, estas se tramitarán de conformidad en lo establecido en el Artículo 57 de la Ley 1438 del 19 de enero de 2011. </w:t>
            </w:r>
          </w:p>
          <w:p w14:paraId="442FE428" w14:textId="77777777" w:rsidR="00F76A14" w:rsidRPr="003F195D" w:rsidRDefault="00F76A14" w:rsidP="00F76A14">
            <w:pPr>
              <w:jc w:val="both"/>
              <w:rPr>
                <w:rFonts w:ascii="Arial" w:eastAsia="Arial" w:hAnsi="Arial" w:cs="Arial"/>
                <w:sz w:val="20"/>
                <w:szCs w:val="20"/>
                <w:lang w:val="es"/>
              </w:rPr>
            </w:pPr>
            <w:r w:rsidRPr="003F195D">
              <w:rPr>
                <w:rFonts w:ascii="Arial" w:eastAsia="Arial" w:hAnsi="Arial" w:cs="Arial"/>
                <w:sz w:val="20"/>
                <w:szCs w:val="20"/>
                <w:lang w:val="es"/>
              </w:rPr>
              <w:t xml:space="preserve"> </w:t>
            </w:r>
          </w:p>
          <w:p w14:paraId="7C50B210" w14:textId="77777777" w:rsidR="00F76A14" w:rsidRPr="003F195D" w:rsidRDefault="00F76A14" w:rsidP="00F76A14">
            <w:pPr>
              <w:jc w:val="both"/>
              <w:rPr>
                <w:rFonts w:ascii="Arial" w:eastAsia="Arial" w:hAnsi="Arial" w:cs="Arial"/>
                <w:b/>
                <w:bCs/>
                <w:sz w:val="20"/>
                <w:szCs w:val="20"/>
                <w:lang w:val="es"/>
              </w:rPr>
            </w:pPr>
            <w:r w:rsidRPr="003F195D">
              <w:rPr>
                <w:rFonts w:ascii="Arial" w:eastAsia="Arial" w:hAnsi="Arial" w:cs="Arial"/>
                <w:b/>
                <w:bCs/>
                <w:sz w:val="20"/>
                <w:szCs w:val="20"/>
                <w:lang w:val="es"/>
              </w:rPr>
              <w:t>CAUSALES DE NO PAGO</w:t>
            </w:r>
          </w:p>
          <w:p w14:paraId="13FAD380" w14:textId="77777777" w:rsidR="00CE3FEF" w:rsidRPr="003F195D" w:rsidRDefault="00F76A14" w:rsidP="00F76A14">
            <w:pPr>
              <w:jc w:val="both"/>
              <w:rPr>
                <w:rFonts w:ascii="Arial" w:eastAsia="Arial" w:hAnsi="Arial" w:cs="Arial"/>
                <w:sz w:val="20"/>
                <w:szCs w:val="20"/>
                <w:lang w:val="es"/>
              </w:rPr>
            </w:pPr>
            <w:r w:rsidRPr="003F195D">
              <w:rPr>
                <w:rFonts w:ascii="Arial" w:eastAsia="Arial" w:hAnsi="Arial" w:cs="Arial"/>
                <w:sz w:val="20"/>
                <w:szCs w:val="20"/>
                <w:lang w:val="es"/>
              </w:rPr>
              <w:t xml:space="preserve"> Las contempladas en la Resolución 3047 de 2008 modificada por la Resolución 416 de 2009 del Ministerio de la Protección Social y demás normas que las modifiquen o adicionen</w:t>
            </w:r>
          </w:p>
          <w:p w14:paraId="36DBF568" w14:textId="5E08D5B1" w:rsidR="00F76A14" w:rsidRPr="003F195D" w:rsidRDefault="00F76A14" w:rsidP="00F76A14">
            <w:pPr>
              <w:jc w:val="both"/>
              <w:rPr>
                <w:rFonts w:ascii="Arial" w:hAnsi="Arial" w:cs="Arial"/>
                <w:sz w:val="20"/>
                <w:szCs w:val="20"/>
              </w:rPr>
            </w:pPr>
          </w:p>
        </w:tc>
      </w:tr>
      <w:tr w:rsidR="00940C3F" w:rsidRPr="003F195D" w14:paraId="12D93810" w14:textId="77777777" w:rsidTr="00154562">
        <w:trPr>
          <w:trHeight w:val="20"/>
        </w:trPr>
        <w:tc>
          <w:tcPr>
            <w:tcW w:w="1985" w:type="dxa"/>
            <w:tcBorders>
              <w:top w:val="single" w:sz="4" w:space="0" w:color="auto"/>
              <w:left w:val="single" w:sz="4" w:space="0" w:color="auto"/>
              <w:bottom w:val="single" w:sz="4" w:space="0" w:color="auto"/>
              <w:right w:val="single" w:sz="4" w:space="0" w:color="auto"/>
            </w:tcBorders>
            <w:vAlign w:val="center"/>
          </w:tcPr>
          <w:p w14:paraId="6C5F6E43" w14:textId="77777777" w:rsidR="002D13B7" w:rsidRPr="003F195D" w:rsidRDefault="00602519" w:rsidP="0060639F">
            <w:pPr>
              <w:pStyle w:val="Textoindependiente"/>
              <w:jc w:val="both"/>
              <w:rPr>
                <w:rFonts w:cs="Arial"/>
                <w:b/>
                <w:sz w:val="20"/>
                <w:szCs w:val="20"/>
                <w:lang w:val="es-CO"/>
              </w:rPr>
            </w:pPr>
            <w:r w:rsidRPr="003F195D">
              <w:rPr>
                <w:rFonts w:cs="Arial"/>
                <w:b/>
                <w:sz w:val="20"/>
                <w:szCs w:val="20"/>
                <w:lang w:val="es-CO"/>
              </w:rPr>
              <w:lastRenderedPageBreak/>
              <w:t xml:space="preserve">Plazo de Ejecución, lugar de </w:t>
            </w:r>
            <w:r w:rsidR="0060639F" w:rsidRPr="003F195D">
              <w:rPr>
                <w:rFonts w:cs="Arial"/>
                <w:b/>
                <w:sz w:val="20"/>
                <w:szCs w:val="20"/>
                <w:lang w:val="es-CO"/>
              </w:rPr>
              <w:t>prestación del servicio</w:t>
            </w:r>
            <w:r w:rsidRPr="003F195D">
              <w:rPr>
                <w:rFonts w:cs="Arial"/>
                <w:b/>
                <w:sz w:val="20"/>
                <w:szCs w:val="20"/>
                <w:lang w:val="es-CO"/>
              </w:rPr>
              <w:t xml:space="preserve"> </w:t>
            </w:r>
            <w:r w:rsidR="00593E13" w:rsidRPr="003F195D">
              <w:rPr>
                <w:rFonts w:cs="Arial"/>
                <w:b/>
                <w:sz w:val="20"/>
                <w:szCs w:val="20"/>
                <w:lang w:val="es-CO"/>
              </w:rPr>
              <w:t>y obligaciones del contratista</w:t>
            </w:r>
          </w:p>
        </w:tc>
        <w:tc>
          <w:tcPr>
            <w:tcW w:w="7796" w:type="dxa"/>
            <w:tcBorders>
              <w:top w:val="single" w:sz="4" w:space="0" w:color="auto"/>
              <w:left w:val="single" w:sz="4" w:space="0" w:color="auto"/>
              <w:bottom w:val="single" w:sz="4" w:space="0" w:color="auto"/>
              <w:right w:val="single" w:sz="4" w:space="0" w:color="auto"/>
            </w:tcBorders>
          </w:tcPr>
          <w:p w14:paraId="2415F1B5" w14:textId="77777777" w:rsidR="009F1755" w:rsidRPr="003F195D" w:rsidRDefault="00D26948" w:rsidP="009F1755">
            <w:pPr>
              <w:pStyle w:val="Sinespaciado"/>
              <w:jc w:val="both"/>
              <w:rPr>
                <w:rFonts w:ascii="Arial" w:hAnsi="Arial" w:cs="Arial"/>
                <w:sz w:val="20"/>
                <w:szCs w:val="20"/>
                <w:lang w:val="es-MX"/>
              </w:rPr>
            </w:pPr>
            <w:r w:rsidRPr="003F195D">
              <w:rPr>
                <w:rFonts w:ascii="Arial" w:hAnsi="Arial" w:cs="Arial"/>
                <w:b/>
                <w:sz w:val="20"/>
                <w:szCs w:val="20"/>
              </w:rPr>
              <w:t xml:space="preserve">LUGAR Y CONDICIONES DE </w:t>
            </w:r>
            <w:r w:rsidR="0060639F" w:rsidRPr="003F195D">
              <w:rPr>
                <w:rFonts w:ascii="Arial" w:hAnsi="Arial" w:cs="Arial"/>
                <w:b/>
                <w:sz w:val="20"/>
                <w:szCs w:val="20"/>
              </w:rPr>
              <w:t>PRESTACIÓN DEL SERVICIO</w:t>
            </w:r>
            <w:r w:rsidRPr="003F195D">
              <w:rPr>
                <w:rFonts w:ascii="Arial" w:hAnsi="Arial" w:cs="Arial"/>
                <w:b/>
                <w:sz w:val="20"/>
                <w:szCs w:val="20"/>
              </w:rPr>
              <w:t xml:space="preserve">: </w:t>
            </w:r>
            <w:r w:rsidR="009F1755" w:rsidRPr="003F195D">
              <w:rPr>
                <w:rFonts w:ascii="Arial" w:hAnsi="Arial" w:cs="Arial"/>
                <w:noProof/>
                <w:sz w:val="20"/>
                <w:szCs w:val="20"/>
              </w:rPr>
              <w:t xml:space="preserve">El servicio se prestará en las instalaciones que la institución prestadora de salud contratada defina, la cual deberá estar ubicada en el perímetro urbano de la ciudad de </w:t>
            </w:r>
            <w:r w:rsidR="00FD59AB" w:rsidRPr="003F195D">
              <w:rPr>
                <w:rFonts w:ascii="Arial" w:hAnsi="Arial" w:cs="Arial"/>
                <w:noProof/>
                <w:sz w:val="20"/>
                <w:szCs w:val="20"/>
              </w:rPr>
              <w:t>San Jose de Cúcuta – Norte de Santander</w:t>
            </w:r>
            <w:r w:rsidR="009F1755" w:rsidRPr="003F195D">
              <w:rPr>
                <w:rFonts w:ascii="Arial" w:hAnsi="Arial" w:cs="Arial"/>
                <w:sz w:val="20"/>
                <w:szCs w:val="20"/>
                <w:lang w:val="es-MX"/>
              </w:rPr>
              <w:t>.</w:t>
            </w:r>
          </w:p>
          <w:p w14:paraId="78E67FD9" w14:textId="77777777" w:rsidR="00F335A3" w:rsidRPr="003F195D" w:rsidRDefault="00F335A3" w:rsidP="00EC3BF0">
            <w:pPr>
              <w:jc w:val="both"/>
              <w:rPr>
                <w:rFonts w:ascii="Arial" w:hAnsi="Arial" w:cs="Arial"/>
                <w:sz w:val="20"/>
                <w:szCs w:val="20"/>
              </w:rPr>
            </w:pPr>
          </w:p>
          <w:p w14:paraId="3DC39288" w14:textId="044EFB39" w:rsidR="003D4051" w:rsidRPr="003F195D" w:rsidRDefault="00D26948" w:rsidP="00B243BA">
            <w:pPr>
              <w:jc w:val="both"/>
              <w:rPr>
                <w:rFonts w:ascii="Arial" w:hAnsi="Arial" w:cs="Arial"/>
                <w:sz w:val="20"/>
                <w:szCs w:val="20"/>
              </w:rPr>
            </w:pPr>
            <w:r w:rsidRPr="003F195D">
              <w:rPr>
                <w:rFonts w:ascii="Arial" w:hAnsi="Arial" w:cs="Arial"/>
                <w:b/>
                <w:sz w:val="20"/>
                <w:szCs w:val="20"/>
              </w:rPr>
              <w:t xml:space="preserve">PLAZO DE </w:t>
            </w:r>
            <w:r w:rsidR="00A4203C" w:rsidRPr="003F195D">
              <w:rPr>
                <w:rFonts w:ascii="Arial" w:hAnsi="Arial" w:cs="Arial"/>
                <w:b/>
                <w:sz w:val="20"/>
                <w:szCs w:val="20"/>
              </w:rPr>
              <w:t>PRESTACIÓN DEL SERVICIO</w:t>
            </w:r>
            <w:r w:rsidRPr="003F195D">
              <w:rPr>
                <w:rFonts w:ascii="Arial" w:hAnsi="Arial" w:cs="Arial"/>
                <w:b/>
                <w:sz w:val="20"/>
                <w:szCs w:val="20"/>
              </w:rPr>
              <w:t>.</w:t>
            </w:r>
            <w:r w:rsidRPr="003F195D">
              <w:rPr>
                <w:rFonts w:ascii="Arial" w:eastAsia="Batang" w:hAnsi="Arial" w:cs="Arial"/>
                <w:sz w:val="20"/>
                <w:szCs w:val="20"/>
              </w:rPr>
              <w:t xml:space="preserve"> </w:t>
            </w:r>
            <w:r w:rsidR="00564D64" w:rsidRPr="003F195D">
              <w:rPr>
                <w:rFonts w:ascii="Arial" w:hAnsi="Arial" w:cs="Arial"/>
                <w:sz w:val="20"/>
                <w:szCs w:val="20"/>
              </w:rPr>
              <w:t>El plazo de ejecución del contrato será a partir de la notificación de la carta de inicio previa aprobación de l</w:t>
            </w:r>
            <w:r w:rsidR="00D06847" w:rsidRPr="003F195D">
              <w:rPr>
                <w:rFonts w:ascii="Arial" w:hAnsi="Arial" w:cs="Arial"/>
                <w:sz w:val="20"/>
                <w:szCs w:val="20"/>
              </w:rPr>
              <w:t xml:space="preserve">a garantía única y hasta el </w:t>
            </w:r>
            <w:r w:rsidR="00711985" w:rsidRPr="003F195D">
              <w:rPr>
                <w:rFonts w:ascii="Arial" w:hAnsi="Arial" w:cs="Arial"/>
                <w:sz w:val="20"/>
                <w:szCs w:val="20"/>
              </w:rPr>
              <w:t>3</w:t>
            </w:r>
            <w:r w:rsidR="00FD59AB" w:rsidRPr="003F195D">
              <w:rPr>
                <w:rFonts w:ascii="Arial" w:hAnsi="Arial" w:cs="Arial"/>
                <w:sz w:val="20"/>
                <w:szCs w:val="20"/>
              </w:rPr>
              <w:t>0</w:t>
            </w:r>
            <w:r w:rsidR="00D06847" w:rsidRPr="003F195D">
              <w:rPr>
                <w:rFonts w:ascii="Arial" w:hAnsi="Arial" w:cs="Arial"/>
                <w:sz w:val="20"/>
                <w:szCs w:val="20"/>
              </w:rPr>
              <w:t xml:space="preserve"> de </w:t>
            </w:r>
            <w:r w:rsidR="00FD59AB" w:rsidRPr="003F195D">
              <w:rPr>
                <w:rFonts w:ascii="Arial" w:hAnsi="Arial" w:cs="Arial"/>
                <w:sz w:val="20"/>
                <w:szCs w:val="20"/>
              </w:rPr>
              <w:t>junio</w:t>
            </w:r>
            <w:r w:rsidR="00B243BA" w:rsidRPr="003F195D">
              <w:rPr>
                <w:rFonts w:ascii="Arial" w:hAnsi="Arial" w:cs="Arial"/>
                <w:sz w:val="20"/>
                <w:szCs w:val="20"/>
              </w:rPr>
              <w:t xml:space="preserve"> 202</w:t>
            </w:r>
            <w:r w:rsidR="00940C3F" w:rsidRPr="003F195D">
              <w:rPr>
                <w:rFonts w:ascii="Arial" w:hAnsi="Arial" w:cs="Arial"/>
                <w:sz w:val="20"/>
                <w:szCs w:val="20"/>
              </w:rPr>
              <w:t>2</w:t>
            </w:r>
            <w:r w:rsidR="00564D64" w:rsidRPr="003F195D">
              <w:rPr>
                <w:rFonts w:ascii="Arial" w:hAnsi="Arial" w:cs="Arial"/>
                <w:sz w:val="20"/>
                <w:szCs w:val="20"/>
              </w:rPr>
              <w:t xml:space="preserve"> o hasta agotar presupuesto, lo primero que ocurra</w:t>
            </w:r>
          </w:p>
        </w:tc>
      </w:tr>
      <w:tr w:rsidR="00F46142" w:rsidRPr="003F195D" w14:paraId="28DF54CC" w14:textId="77777777" w:rsidTr="00154562">
        <w:trPr>
          <w:trHeight w:val="20"/>
        </w:trPr>
        <w:tc>
          <w:tcPr>
            <w:tcW w:w="1985" w:type="dxa"/>
            <w:tcBorders>
              <w:top w:val="single" w:sz="4" w:space="0" w:color="auto"/>
              <w:left w:val="single" w:sz="4" w:space="0" w:color="auto"/>
              <w:bottom w:val="single" w:sz="4" w:space="0" w:color="auto"/>
              <w:right w:val="single" w:sz="4" w:space="0" w:color="auto"/>
            </w:tcBorders>
            <w:vAlign w:val="center"/>
          </w:tcPr>
          <w:p w14:paraId="32486A52" w14:textId="77777777" w:rsidR="002D13B7" w:rsidRPr="003F195D" w:rsidRDefault="00623DCF" w:rsidP="00E56838">
            <w:pPr>
              <w:pStyle w:val="Textoindependiente"/>
              <w:rPr>
                <w:rFonts w:cs="Arial"/>
                <w:b/>
                <w:sz w:val="20"/>
                <w:szCs w:val="20"/>
                <w:lang w:val="es-CO"/>
              </w:rPr>
            </w:pPr>
            <w:r w:rsidRPr="003F195D">
              <w:rPr>
                <w:rFonts w:cs="Arial"/>
                <w:b/>
                <w:sz w:val="20"/>
                <w:szCs w:val="20"/>
                <w:lang w:val="es-CO"/>
              </w:rPr>
              <w:t>Forma de Adjudicación</w:t>
            </w:r>
          </w:p>
        </w:tc>
        <w:tc>
          <w:tcPr>
            <w:tcW w:w="7796" w:type="dxa"/>
            <w:tcBorders>
              <w:top w:val="single" w:sz="4" w:space="0" w:color="auto"/>
              <w:left w:val="single" w:sz="4" w:space="0" w:color="auto"/>
              <w:bottom w:val="single" w:sz="4" w:space="0" w:color="auto"/>
              <w:right w:val="single" w:sz="4" w:space="0" w:color="auto"/>
            </w:tcBorders>
          </w:tcPr>
          <w:p w14:paraId="1F23A196" w14:textId="52DE5F0E" w:rsidR="00F60593" w:rsidRPr="003F195D" w:rsidRDefault="00940C3F" w:rsidP="00F60593">
            <w:pPr>
              <w:pStyle w:val="Default"/>
              <w:jc w:val="both"/>
              <w:rPr>
                <w:rFonts w:ascii="Arial" w:hAnsi="Arial" w:cs="Arial"/>
                <w:color w:val="auto"/>
                <w:sz w:val="20"/>
                <w:szCs w:val="20"/>
                <w:lang w:val="es-CO"/>
              </w:rPr>
            </w:pPr>
            <w:r w:rsidRPr="003F195D">
              <w:rPr>
                <w:rFonts w:ascii="Arial" w:hAnsi="Arial" w:cs="Arial"/>
                <w:color w:val="auto"/>
                <w:sz w:val="20"/>
                <w:szCs w:val="20"/>
                <w:lang w:val="es-CO"/>
              </w:rPr>
              <w:t>La forma de adjudicación del presente proceso se efectuará en forma total por grupo, teniendo en cuenta los aspectos técnicos y el procedimiento establecido para la Selección Abreviada de Prestación de Servicios de salud en el Artículo 2.2.1.2.1.2.21 contemplado en el Decreto 1082 de 2015</w:t>
            </w:r>
            <w:r w:rsidR="00F60593" w:rsidRPr="003F195D">
              <w:rPr>
                <w:rFonts w:ascii="Arial" w:hAnsi="Arial" w:cs="Arial"/>
                <w:color w:val="auto"/>
                <w:sz w:val="20"/>
                <w:szCs w:val="20"/>
                <w:lang w:val="es-CO"/>
              </w:rPr>
              <w:t>.</w:t>
            </w:r>
          </w:p>
          <w:p w14:paraId="34FAAA25" w14:textId="77777777" w:rsidR="00F60593" w:rsidRPr="003F195D" w:rsidRDefault="00F60593" w:rsidP="00F60593">
            <w:pPr>
              <w:tabs>
                <w:tab w:val="left" w:pos="2520"/>
              </w:tabs>
              <w:jc w:val="both"/>
              <w:rPr>
                <w:rFonts w:ascii="Arial" w:hAnsi="Arial" w:cs="Arial"/>
                <w:b/>
                <w:sz w:val="20"/>
                <w:szCs w:val="20"/>
              </w:rPr>
            </w:pPr>
            <w:r w:rsidRPr="003F195D">
              <w:rPr>
                <w:rFonts w:ascii="Arial" w:hAnsi="Arial" w:cs="Arial"/>
                <w:b/>
                <w:sz w:val="20"/>
                <w:szCs w:val="20"/>
              </w:rPr>
              <w:tab/>
            </w:r>
          </w:p>
          <w:p w14:paraId="0F5E1F31" w14:textId="77777777" w:rsidR="00D06847" w:rsidRPr="003F195D" w:rsidRDefault="00F60593" w:rsidP="00F60593">
            <w:pPr>
              <w:pStyle w:val="Sinespaciado"/>
              <w:jc w:val="both"/>
              <w:rPr>
                <w:rFonts w:ascii="Arial" w:hAnsi="Arial" w:cs="Arial"/>
                <w:sz w:val="20"/>
                <w:szCs w:val="20"/>
              </w:rPr>
            </w:pPr>
            <w:r w:rsidRPr="003F195D">
              <w:rPr>
                <w:rFonts w:ascii="Arial" w:hAnsi="Arial" w:cs="Arial"/>
                <w:sz w:val="20"/>
                <w:szCs w:val="20"/>
              </w:rPr>
              <w:t xml:space="preserve">No se aceptarán propuestas </w:t>
            </w:r>
            <w:r w:rsidRPr="003F195D">
              <w:rPr>
                <w:rFonts w:ascii="Arial" w:hAnsi="Arial" w:cs="Arial"/>
                <w:b/>
                <w:sz w:val="20"/>
                <w:szCs w:val="20"/>
              </w:rPr>
              <w:t>ALTERNATIVAS</w:t>
            </w:r>
            <w:r w:rsidRPr="003F195D">
              <w:rPr>
                <w:rFonts w:ascii="Arial" w:hAnsi="Arial" w:cs="Arial"/>
                <w:sz w:val="20"/>
                <w:szCs w:val="20"/>
              </w:rPr>
              <w:t xml:space="preserve">, de hacerse de </w:t>
            </w:r>
            <w:r w:rsidR="0009737F" w:rsidRPr="003F195D">
              <w:rPr>
                <w:rFonts w:ascii="Arial" w:hAnsi="Arial" w:cs="Arial"/>
                <w:sz w:val="20"/>
                <w:szCs w:val="20"/>
              </w:rPr>
              <w:t>esta</w:t>
            </w:r>
            <w:r w:rsidRPr="003F195D">
              <w:rPr>
                <w:rFonts w:ascii="Arial" w:hAnsi="Arial" w:cs="Arial"/>
                <w:sz w:val="20"/>
                <w:szCs w:val="20"/>
              </w:rPr>
              <w:t xml:space="preserve"> manera no serán tenidas en cuenta y solo se evaluará y verificará aquella oferta básica que cumpla con los requisitos señalados en los pliegos de condiciones.</w:t>
            </w:r>
          </w:p>
        </w:tc>
      </w:tr>
      <w:tr w:rsidR="00F46142" w:rsidRPr="003F195D" w14:paraId="0F257CA1" w14:textId="77777777" w:rsidTr="00154562">
        <w:trPr>
          <w:trHeight w:val="20"/>
        </w:trPr>
        <w:tc>
          <w:tcPr>
            <w:tcW w:w="1985" w:type="dxa"/>
            <w:tcBorders>
              <w:top w:val="single" w:sz="4" w:space="0" w:color="auto"/>
              <w:left w:val="single" w:sz="4" w:space="0" w:color="auto"/>
              <w:bottom w:val="single" w:sz="4" w:space="0" w:color="auto"/>
              <w:right w:val="single" w:sz="4" w:space="0" w:color="auto"/>
            </w:tcBorders>
            <w:vAlign w:val="center"/>
          </w:tcPr>
          <w:p w14:paraId="1AC4E037" w14:textId="77777777" w:rsidR="00623DCF" w:rsidRPr="003F195D" w:rsidRDefault="00623DCF" w:rsidP="00EC3BF0">
            <w:pPr>
              <w:pStyle w:val="Textoindependiente"/>
              <w:rPr>
                <w:rFonts w:cs="Arial"/>
                <w:b/>
                <w:sz w:val="20"/>
                <w:szCs w:val="20"/>
                <w:lang w:val="es-CO"/>
              </w:rPr>
            </w:pPr>
            <w:r w:rsidRPr="003F195D">
              <w:rPr>
                <w:rFonts w:cs="Arial"/>
                <w:b/>
                <w:sz w:val="20"/>
                <w:szCs w:val="20"/>
                <w:lang w:val="es-CO"/>
              </w:rPr>
              <w:t>Reajustes</w:t>
            </w:r>
          </w:p>
        </w:tc>
        <w:tc>
          <w:tcPr>
            <w:tcW w:w="7796" w:type="dxa"/>
            <w:tcBorders>
              <w:top w:val="single" w:sz="4" w:space="0" w:color="auto"/>
              <w:left w:val="single" w:sz="4" w:space="0" w:color="auto"/>
              <w:bottom w:val="single" w:sz="4" w:space="0" w:color="auto"/>
              <w:right w:val="single" w:sz="4" w:space="0" w:color="auto"/>
            </w:tcBorders>
          </w:tcPr>
          <w:p w14:paraId="0DDA6A1C" w14:textId="77777777" w:rsidR="000D50C7" w:rsidRPr="003F195D" w:rsidRDefault="0009737F" w:rsidP="00EC3BF0">
            <w:pPr>
              <w:autoSpaceDE w:val="0"/>
              <w:autoSpaceDN w:val="0"/>
              <w:adjustRightInd w:val="0"/>
              <w:jc w:val="both"/>
              <w:rPr>
                <w:rFonts w:ascii="Arial" w:hAnsi="Arial" w:cs="Arial"/>
                <w:sz w:val="20"/>
                <w:szCs w:val="20"/>
              </w:rPr>
            </w:pPr>
            <w:r w:rsidRPr="003F195D">
              <w:rPr>
                <w:rFonts w:ascii="Arial" w:hAnsi="Arial" w:cs="Arial"/>
                <w:sz w:val="20"/>
                <w:szCs w:val="20"/>
              </w:rPr>
              <w:t xml:space="preserve">POLICÍA NACIONAL - POLICÍA METROPOLITANA DE CÚCUTA – UNIDAD PRESTADORA DE SALUD NORTE DE SANTANDER </w:t>
            </w:r>
            <w:r w:rsidR="00602519" w:rsidRPr="003F195D">
              <w:rPr>
                <w:rFonts w:ascii="Arial" w:hAnsi="Arial" w:cs="Arial"/>
                <w:sz w:val="20"/>
                <w:szCs w:val="20"/>
              </w:rPr>
              <w:t xml:space="preserve">no reconocerá ningún reajuste de tarifas o precios durante la vigencia del contrato, por lo </w:t>
            </w:r>
            <w:r w:rsidR="00635E30" w:rsidRPr="003F195D">
              <w:rPr>
                <w:rFonts w:ascii="Arial" w:hAnsi="Arial" w:cs="Arial"/>
                <w:sz w:val="20"/>
                <w:szCs w:val="20"/>
              </w:rPr>
              <w:t>tanto,</w:t>
            </w:r>
            <w:r w:rsidR="00602519" w:rsidRPr="003F195D">
              <w:rPr>
                <w:rFonts w:ascii="Arial" w:hAnsi="Arial" w:cs="Arial"/>
                <w:sz w:val="20"/>
                <w:szCs w:val="20"/>
              </w:rPr>
              <w:t xml:space="preserve"> el oferente debe proyectar el valor de la oferta por el tiempo de ejecución del contrato respectivo.  Estos valores no estarán sujetos a modificaciones por concepto de inflación y por ningún motivo se considera costos adicionales.</w:t>
            </w:r>
          </w:p>
        </w:tc>
      </w:tr>
      <w:tr w:rsidR="00F46142" w:rsidRPr="003F195D" w14:paraId="2C2BAA9E" w14:textId="77777777" w:rsidTr="00154562">
        <w:trPr>
          <w:trHeight w:val="20"/>
        </w:trPr>
        <w:tc>
          <w:tcPr>
            <w:tcW w:w="1985" w:type="dxa"/>
            <w:tcBorders>
              <w:top w:val="single" w:sz="4" w:space="0" w:color="auto"/>
              <w:left w:val="single" w:sz="4" w:space="0" w:color="auto"/>
              <w:bottom w:val="single" w:sz="4" w:space="0" w:color="auto"/>
              <w:right w:val="single" w:sz="4" w:space="0" w:color="auto"/>
            </w:tcBorders>
            <w:vAlign w:val="center"/>
          </w:tcPr>
          <w:p w14:paraId="2C2AF8C4" w14:textId="77777777" w:rsidR="00623DCF" w:rsidRPr="003F195D" w:rsidRDefault="00623DCF" w:rsidP="00EC3BF0">
            <w:pPr>
              <w:pStyle w:val="Textoindependiente"/>
              <w:rPr>
                <w:rFonts w:cs="Arial"/>
                <w:b/>
                <w:sz w:val="20"/>
                <w:szCs w:val="20"/>
                <w:lang w:val="es-CO"/>
              </w:rPr>
            </w:pPr>
            <w:r w:rsidRPr="003F195D">
              <w:rPr>
                <w:rFonts w:cs="Arial"/>
                <w:b/>
                <w:sz w:val="20"/>
                <w:szCs w:val="20"/>
                <w:lang w:val="es-CO"/>
              </w:rPr>
              <w:t>Validez de la Oferta</w:t>
            </w:r>
            <w:r w:rsidR="00343765" w:rsidRPr="003F195D">
              <w:rPr>
                <w:rFonts w:cs="Arial"/>
                <w:b/>
                <w:sz w:val="20"/>
                <w:szCs w:val="20"/>
                <w:lang w:val="es-CO"/>
              </w:rPr>
              <w:t xml:space="preserve"> </w:t>
            </w:r>
            <w:r w:rsidR="00B9507F" w:rsidRPr="003F195D">
              <w:rPr>
                <w:rFonts w:cs="Arial"/>
                <w:b/>
                <w:sz w:val="20"/>
                <w:szCs w:val="20"/>
                <w:lang w:val="es-CO"/>
              </w:rPr>
              <w:t>y Garantía de Seriedad de la oferta</w:t>
            </w:r>
          </w:p>
        </w:tc>
        <w:tc>
          <w:tcPr>
            <w:tcW w:w="7796" w:type="dxa"/>
            <w:tcBorders>
              <w:top w:val="single" w:sz="4" w:space="0" w:color="auto"/>
              <w:left w:val="single" w:sz="4" w:space="0" w:color="auto"/>
              <w:bottom w:val="single" w:sz="4" w:space="0" w:color="auto"/>
              <w:right w:val="single" w:sz="4" w:space="0" w:color="auto"/>
            </w:tcBorders>
            <w:vAlign w:val="center"/>
          </w:tcPr>
          <w:p w14:paraId="07964D99" w14:textId="77777777" w:rsidR="002D13B7" w:rsidRPr="003F195D" w:rsidRDefault="00A3412B" w:rsidP="00A3412B">
            <w:pPr>
              <w:autoSpaceDE w:val="0"/>
              <w:autoSpaceDN w:val="0"/>
              <w:adjustRightInd w:val="0"/>
              <w:rPr>
                <w:rFonts w:ascii="Arial" w:hAnsi="Arial" w:cs="Arial"/>
                <w:sz w:val="20"/>
                <w:szCs w:val="20"/>
              </w:rPr>
            </w:pPr>
            <w:r w:rsidRPr="003F195D">
              <w:rPr>
                <w:rFonts w:ascii="Arial" w:hAnsi="Arial" w:cs="Arial"/>
                <w:sz w:val="20"/>
                <w:szCs w:val="20"/>
              </w:rPr>
              <w:t xml:space="preserve">Cuatro </w:t>
            </w:r>
            <w:r w:rsidR="00623DCF" w:rsidRPr="003F195D">
              <w:rPr>
                <w:rFonts w:ascii="Arial" w:hAnsi="Arial" w:cs="Arial"/>
                <w:sz w:val="20"/>
                <w:szCs w:val="20"/>
              </w:rPr>
              <w:t>(</w:t>
            </w:r>
            <w:r w:rsidRPr="003F195D">
              <w:rPr>
                <w:rFonts w:ascii="Arial" w:hAnsi="Arial" w:cs="Arial"/>
                <w:sz w:val="20"/>
                <w:szCs w:val="20"/>
              </w:rPr>
              <w:t>4</w:t>
            </w:r>
            <w:r w:rsidR="00623DCF" w:rsidRPr="003F195D">
              <w:rPr>
                <w:rFonts w:ascii="Arial" w:hAnsi="Arial" w:cs="Arial"/>
                <w:sz w:val="20"/>
                <w:szCs w:val="20"/>
              </w:rPr>
              <w:t>)</w:t>
            </w:r>
            <w:r w:rsidRPr="003F195D">
              <w:rPr>
                <w:rFonts w:ascii="Arial" w:hAnsi="Arial" w:cs="Arial"/>
                <w:sz w:val="20"/>
                <w:szCs w:val="20"/>
              </w:rPr>
              <w:t xml:space="preserve"> meses</w:t>
            </w:r>
            <w:r w:rsidR="00623DCF" w:rsidRPr="003F195D">
              <w:rPr>
                <w:rFonts w:ascii="Arial" w:hAnsi="Arial" w:cs="Arial"/>
                <w:sz w:val="20"/>
                <w:szCs w:val="20"/>
              </w:rPr>
              <w:t xml:space="preserve"> contados a partir de la fecha de presentación de ofertas.</w:t>
            </w:r>
          </w:p>
        </w:tc>
      </w:tr>
      <w:tr w:rsidR="00F46142" w:rsidRPr="003F195D" w14:paraId="4AA132B4" w14:textId="77777777" w:rsidTr="00154562">
        <w:trPr>
          <w:trHeight w:val="20"/>
        </w:trPr>
        <w:tc>
          <w:tcPr>
            <w:tcW w:w="1985" w:type="dxa"/>
            <w:tcBorders>
              <w:top w:val="single" w:sz="4" w:space="0" w:color="auto"/>
              <w:left w:val="single" w:sz="4" w:space="0" w:color="auto"/>
              <w:bottom w:val="single" w:sz="4" w:space="0" w:color="auto"/>
              <w:right w:val="single" w:sz="4" w:space="0" w:color="auto"/>
            </w:tcBorders>
            <w:vAlign w:val="center"/>
          </w:tcPr>
          <w:p w14:paraId="223D468B" w14:textId="77777777" w:rsidR="009F42E1" w:rsidRPr="003F195D" w:rsidRDefault="009F42E1" w:rsidP="009F42E1">
            <w:pPr>
              <w:pStyle w:val="Default"/>
              <w:jc w:val="center"/>
              <w:rPr>
                <w:rFonts w:ascii="Arial" w:hAnsi="Arial" w:cs="Arial"/>
                <w:b/>
                <w:color w:val="auto"/>
                <w:sz w:val="20"/>
                <w:szCs w:val="20"/>
                <w:lang w:val="es-CO"/>
              </w:rPr>
            </w:pPr>
            <w:r w:rsidRPr="003F195D">
              <w:rPr>
                <w:rFonts w:ascii="Arial" w:hAnsi="Arial" w:cs="Arial"/>
                <w:b/>
                <w:color w:val="auto"/>
                <w:sz w:val="20"/>
                <w:szCs w:val="20"/>
                <w:lang w:val="es-CO"/>
              </w:rPr>
              <w:t xml:space="preserve">No suscripción del contrato adjudicado </w:t>
            </w:r>
          </w:p>
        </w:tc>
        <w:tc>
          <w:tcPr>
            <w:tcW w:w="7796" w:type="dxa"/>
            <w:tcBorders>
              <w:top w:val="single" w:sz="4" w:space="0" w:color="auto"/>
              <w:left w:val="single" w:sz="4" w:space="0" w:color="auto"/>
              <w:bottom w:val="single" w:sz="4" w:space="0" w:color="auto"/>
              <w:right w:val="single" w:sz="4" w:space="0" w:color="auto"/>
            </w:tcBorders>
            <w:vAlign w:val="center"/>
          </w:tcPr>
          <w:p w14:paraId="23C7FF7D" w14:textId="77777777" w:rsidR="009F42E1" w:rsidRPr="003F195D" w:rsidRDefault="009F42E1" w:rsidP="009F42E1">
            <w:pPr>
              <w:pStyle w:val="Default"/>
              <w:jc w:val="both"/>
              <w:rPr>
                <w:rFonts w:ascii="Arial" w:hAnsi="Arial" w:cs="Arial"/>
                <w:color w:val="auto"/>
                <w:sz w:val="20"/>
                <w:szCs w:val="20"/>
                <w:lang w:val="es-CO"/>
              </w:rPr>
            </w:pPr>
            <w:r w:rsidRPr="003F195D">
              <w:rPr>
                <w:rFonts w:ascii="Arial" w:hAnsi="Arial" w:cs="Arial"/>
                <w:color w:val="auto"/>
                <w:sz w:val="20"/>
                <w:szCs w:val="20"/>
                <w:lang w:val="es-CO"/>
              </w:rPr>
              <w:t xml:space="preserve">Si el proponente, sin justa causa se abstuviere de suscribir el contrato adjudicado queda inhabilitado para contratar con el Estado por un término de cinco (5) años de conformidad con el literal e) del numeral 1 del artículo 8 de la Ley 80 de 1993 y se hará efectiva la póliza de seriedad de la oferta </w:t>
            </w:r>
          </w:p>
        </w:tc>
      </w:tr>
    </w:tbl>
    <w:p w14:paraId="25230A7E" w14:textId="77777777" w:rsidR="00D642CF" w:rsidRPr="003F195D" w:rsidRDefault="00D642CF" w:rsidP="00EC3BF0">
      <w:pPr>
        <w:pStyle w:val="Predeterminado"/>
        <w:jc w:val="both"/>
        <w:rPr>
          <w:rFonts w:ascii="Arial" w:hAnsi="Arial" w:cs="Arial"/>
          <w:b/>
          <w:szCs w:val="20"/>
          <w:lang w:val="es-CO"/>
        </w:rPr>
      </w:pPr>
    </w:p>
    <w:p w14:paraId="4C565B37" w14:textId="77777777" w:rsidR="00623DCF" w:rsidRPr="003F195D" w:rsidRDefault="00623DCF" w:rsidP="00EC3BF0">
      <w:pPr>
        <w:numPr>
          <w:ilvl w:val="0"/>
          <w:numId w:val="6"/>
        </w:numPr>
        <w:jc w:val="both"/>
        <w:rPr>
          <w:rFonts w:ascii="Arial" w:hAnsi="Arial" w:cs="Arial"/>
          <w:b/>
          <w:sz w:val="20"/>
          <w:szCs w:val="20"/>
        </w:rPr>
      </w:pPr>
      <w:r w:rsidRPr="003F195D">
        <w:rPr>
          <w:rFonts w:ascii="Arial" w:hAnsi="Arial" w:cs="Arial"/>
          <w:b/>
          <w:sz w:val="20"/>
          <w:szCs w:val="20"/>
        </w:rPr>
        <w:t xml:space="preserve">CAUSALES DE RECHAZO Y DECLARATORIA DESIERTA DEL </w:t>
      </w:r>
      <w:r w:rsidR="00B6696A" w:rsidRPr="003F195D">
        <w:rPr>
          <w:rFonts w:ascii="Arial" w:hAnsi="Arial" w:cs="Arial"/>
          <w:b/>
          <w:sz w:val="20"/>
          <w:szCs w:val="20"/>
        </w:rPr>
        <w:t>PROCESO</w:t>
      </w:r>
    </w:p>
    <w:p w14:paraId="27F625D9" w14:textId="77777777" w:rsidR="00C9264E" w:rsidRPr="003F195D" w:rsidRDefault="00C9264E" w:rsidP="00EC3BF0">
      <w:pPr>
        <w:adjustRightInd w:val="0"/>
        <w:jc w:val="both"/>
        <w:rPr>
          <w:rFonts w:ascii="Arial" w:hAnsi="Arial" w:cs="Arial"/>
          <w:sz w:val="20"/>
          <w:szCs w:val="20"/>
        </w:rPr>
      </w:pPr>
    </w:p>
    <w:p w14:paraId="2916B9A5" w14:textId="77777777" w:rsidR="00561EAC" w:rsidRPr="003F195D" w:rsidRDefault="00561EAC" w:rsidP="00EC3BF0">
      <w:pPr>
        <w:adjustRightInd w:val="0"/>
        <w:jc w:val="both"/>
        <w:rPr>
          <w:rFonts w:ascii="Arial" w:hAnsi="Arial" w:cs="Arial"/>
          <w:sz w:val="20"/>
          <w:szCs w:val="20"/>
        </w:rPr>
      </w:pPr>
      <w:r w:rsidRPr="003F195D">
        <w:rPr>
          <w:rFonts w:ascii="Arial" w:hAnsi="Arial" w:cs="Arial"/>
          <w:sz w:val="20"/>
          <w:szCs w:val="20"/>
        </w:rPr>
        <w:t>Son causales para el rechazo de las propuestas, las siguientes:</w:t>
      </w:r>
    </w:p>
    <w:p w14:paraId="67DCB12D" w14:textId="77777777" w:rsidR="00561EAC" w:rsidRPr="003F195D" w:rsidRDefault="00561EAC" w:rsidP="00EC3BF0">
      <w:pPr>
        <w:pStyle w:val="Prrafodelista"/>
        <w:rPr>
          <w:rFonts w:ascii="Arial" w:hAnsi="Arial" w:cs="Arial"/>
          <w:sz w:val="20"/>
          <w:szCs w:val="20"/>
        </w:rPr>
      </w:pPr>
    </w:p>
    <w:p w14:paraId="1885FB12" w14:textId="77777777" w:rsidR="008F16F2" w:rsidRPr="003F195D" w:rsidRDefault="00561EAC" w:rsidP="00721922">
      <w:pPr>
        <w:pStyle w:val="Prrafodelista"/>
        <w:numPr>
          <w:ilvl w:val="0"/>
          <w:numId w:val="10"/>
        </w:numPr>
        <w:autoSpaceDE w:val="0"/>
        <w:autoSpaceDN w:val="0"/>
        <w:adjustRightInd w:val="0"/>
        <w:ind w:left="426"/>
        <w:jc w:val="both"/>
        <w:rPr>
          <w:rFonts w:ascii="Arial" w:hAnsi="Arial" w:cs="Arial"/>
          <w:sz w:val="20"/>
          <w:szCs w:val="20"/>
        </w:rPr>
      </w:pPr>
      <w:r w:rsidRPr="003F195D">
        <w:rPr>
          <w:rFonts w:ascii="Arial" w:hAnsi="Arial" w:cs="Arial"/>
          <w:sz w:val="20"/>
          <w:szCs w:val="20"/>
        </w:rPr>
        <w:t xml:space="preserve">Cuando se compruebe que un proponente ha interferido, influenciado, u </w:t>
      </w:r>
      <w:r w:rsidR="00CB2787" w:rsidRPr="003F195D">
        <w:rPr>
          <w:rFonts w:ascii="Arial" w:hAnsi="Arial" w:cs="Arial"/>
          <w:sz w:val="20"/>
          <w:szCs w:val="20"/>
        </w:rPr>
        <w:t>obtenida correspondencia interna</w:t>
      </w:r>
      <w:r w:rsidRPr="003F195D">
        <w:rPr>
          <w:rFonts w:ascii="Arial" w:hAnsi="Arial" w:cs="Arial"/>
          <w:sz w:val="20"/>
          <w:szCs w:val="20"/>
        </w:rPr>
        <w:t>, proyectos de concepto de evaluación o de respuesta a observaciones, no enviados oficialmente a los proponentes.</w:t>
      </w:r>
    </w:p>
    <w:p w14:paraId="66FD8E58" w14:textId="77777777" w:rsidR="008F16F2" w:rsidRPr="003F195D" w:rsidRDefault="00561EAC" w:rsidP="00721922">
      <w:pPr>
        <w:pStyle w:val="Prrafodelista"/>
        <w:numPr>
          <w:ilvl w:val="0"/>
          <w:numId w:val="10"/>
        </w:numPr>
        <w:autoSpaceDE w:val="0"/>
        <w:autoSpaceDN w:val="0"/>
        <w:adjustRightInd w:val="0"/>
        <w:ind w:left="426"/>
        <w:jc w:val="both"/>
        <w:rPr>
          <w:rFonts w:ascii="Arial" w:hAnsi="Arial" w:cs="Arial"/>
          <w:sz w:val="20"/>
          <w:szCs w:val="20"/>
        </w:rPr>
      </w:pPr>
      <w:r w:rsidRPr="003F195D">
        <w:rPr>
          <w:rFonts w:ascii="Arial" w:hAnsi="Arial" w:cs="Arial"/>
          <w:sz w:val="20"/>
          <w:szCs w:val="20"/>
        </w:rPr>
        <w:t>Cuando se compruebe confabulación entre los proponentes que altere de cualquier manera la aplicación del principio de selección objetiva.</w:t>
      </w:r>
    </w:p>
    <w:p w14:paraId="284AB7A3" w14:textId="77777777" w:rsidR="008F16F2" w:rsidRPr="003F195D" w:rsidRDefault="00561EAC" w:rsidP="00721922">
      <w:pPr>
        <w:pStyle w:val="Prrafodelista"/>
        <w:numPr>
          <w:ilvl w:val="0"/>
          <w:numId w:val="10"/>
        </w:numPr>
        <w:autoSpaceDE w:val="0"/>
        <w:autoSpaceDN w:val="0"/>
        <w:adjustRightInd w:val="0"/>
        <w:ind w:left="426"/>
        <w:jc w:val="both"/>
        <w:rPr>
          <w:rFonts w:ascii="Arial" w:hAnsi="Arial" w:cs="Arial"/>
          <w:sz w:val="20"/>
          <w:szCs w:val="20"/>
        </w:rPr>
      </w:pPr>
      <w:r w:rsidRPr="003F195D">
        <w:rPr>
          <w:rFonts w:ascii="Arial" w:hAnsi="Arial" w:cs="Arial"/>
          <w:sz w:val="20"/>
          <w:szCs w:val="20"/>
        </w:rPr>
        <w:t>Cuando el proponente o alguno de sus integrantes se encuentre incurso en las causales de inhabilidades o incompatibilidad fijadas por la Constitución y la Ley.</w:t>
      </w:r>
    </w:p>
    <w:p w14:paraId="5573B0BF" w14:textId="77777777" w:rsidR="008F16F2" w:rsidRPr="003F195D" w:rsidRDefault="00561EAC" w:rsidP="00721922">
      <w:pPr>
        <w:pStyle w:val="Prrafodelista"/>
        <w:numPr>
          <w:ilvl w:val="0"/>
          <w:numId w:val="10"/>
        </w:numPr>
        <w:autoSpaceDE w:val="0"/>
        <w:autoSpaceDN w:val="0"/>
        <w:adjustRightInd w:val="0"/>
        <w:ind w:left="426"/>
        <w:jc w:val="both"/>
        <w:rPr>
          <w:rFonts w:ascii="Arial" w:hAnsi="Arial" w:cs="Arial"/>
          <w:sz w:val="20"/>
          <w:szCs w:val="20"/>
        </w:rPr>
      </w:pPr>
      <w:r w:rsidRPr="003F195D">
        <w:rPr>
          <w:rFonts w:ascii="Arial" w:hAnsi="Arial" w:cs="Arial"/>
          <w:sz w:val="20"/>
          <w:szCs w:val="20"/>
        </w:rPr>
        <w:t>Cuando en la propuesta se encuentre información o documentos que no correspondan a la realidad que le permita cumplir un requisito mínimo.</w:t>
      </w:r>
    </w:p>
    <w:p w14:paraId="525062A2" w14:textId="77777777" w:rsidR="00561EAC" w:rsidRPr="003F195D" w:rsidRDefault="00561EAC" w:rsidP="00721922">
      <w:pPr>
        <w:pStyle w:val="Prrafodelista"/>
        <w:numPr>
          <w:ilvl w:val="0"/>
          <w:numId w:val="10"/>
        </w:numPr>
        <w:autoSpaceDE w:val="0"/>
        <w:autoSpaceDN w:val="0"/>
        <w:adjustRightInd w:val="0"/>
        <w:ind w:left="426"/>
        <w:jc w:val="both"/>
        <w:rPr>
          <w:rFonts w:ascii="Arial" w:hAnsi="Arial" w:cs="Arial"/>
          <w:sz w:val="20"/>
          <w:szCs w:val="20"/>
        </w:rPr>
      </w:pPr>
      <w:r w:rsidRPr="003F195D">
        <w:rPr>
          <w:rFonts w:ascii="Arial" w:hAnsi="Arial" w:cs="Arial"/>
          <w:sz w:val="20"/>
          <w:szCs w:val="20"/>
        </w:rPr>
        <w:t>Cuando el Objeto Social de la firma, incluido en el Certificado de Existencia y Representación Legal no faculte a la sociedad para desarrollar la actividad materia de la futura contratación.</w:t>
      </w:r>
    </w:p>
    <w:p w14:paraId="70E4B31F" w14:textId="77777777" w:rsidR="00561EAC" w:rsidRPr="003F195D" w:rsidRDefault="00561EAC" w:rsidP="00721922">
      <w:pPr>
        <w:pStyle w:val="Prrafodelista"/>
        <w:numPr>
          <w:ilvl w:val="0"/>
          <w:numId w:val="10"/>
        </w:numPr>
        <w:autoSpaceDE w:val="0"/>
        <w:autoSpaceDN w:val="0"/>
        <w:adjustRightInd w:val="0"/>
        <w:ind w:left="426"/>
        <w:jc w:val="both"/>
        <w:rPr>
          <w:rFonts w:ascii="Arial" w:hAnsi="Arial" w:cs="Arial"/>
          <w:sz w:val="20"/>
          <w:szCs w:val="20"/>
        </w:rPr>
      </w:pPr>
      <w:r w:rsidRPr="003F195D">
        <w:rPr>
          <w:rFonts w:ascii="Arial" w:hAnsi="Arial" w:cs="Arial"/>
          <w:sz w:val="20"/>
          <w:szCs w:val="20"/>
        </w:rPr>
        <w:t>Cuando el oferente sea persona jurídica y se encuentre incurso en alguna de las causales de disolución o liquidación proferidas por Autoridad Competente.</w:t>
      </w:r>
    </w:p>
    <w:p w14:paraId="10B8970A" w14:textId="77777777" w:rsidR="00561EAC" w:rsidRPr="003F195D" w:rsidRDefault="00561EAC" w:rsidP="00721922">
      <w:pPr>
        <w:pStyle w:val="Prrafodelista"/>
        <w:numPr>
          <w:ilvl w:val="0"/>
          <w:numId w:val="10"/>
        </w:numPr>
        <w:autoSpaceDE w:val="0"/>
        <w:autoSpaceDN w:val="0"/>
        <w:adjustRightInd w:val="0"/>
        <w:ind w:left="426"/>
        <w:jc w:val="both"/>
        <w:rPr>
          <w:rFonts w:ascii="Arial" w:hAnsi="Arial" w:cs="Arial"/>
          <w:sz w:val="20"/>
          <w:szCs w:val="20"/>
        </w:rPr>
      </w:pPr>
      <w:r w:rsidRPr="003F195D">
        <w:rPr>
          <w:rFonts w:ascii="Arial" w:hAnsi="Arial" w:cs="Arial"/>
          <w:sz w:val="20"/>
          <w:szCs w:val="20"/>
        </w:rPr>
        <w:t>Cuando se presente más de una oferta por un mismo oferente o se ostente la calidad de representante legal o socio de más de una persona jurídica participante en el presente proceso de selección.</w:t>
      </w:r>
    </w:p>
    <w:p w14:paraId="148707F8" w14:textId="77777777" w:rsidR="00561EAC" w:rsidRPr="003F195D" w:rsidRDefault="00561EAC" w:rsidP="00721922">
      <w:pPr>
        <w:pStyle w:val="Prrafodelista"/>
        <w:numPr>
          <w:ilvl w:val="0"/>
          <w:numId w:val="10"/>
        </w:numPr>
        <w:autoSpaceDE w:val="0"/>
        <w:autoSpaceDN w:val="0"/>
        <w:adjustRightInd w:val="0"/>
        <w:ind w:left="426"/>
        <w:jc w:val="both"/>
        <w:rPr>
          <w:rFonts w:ascii="Arial" w:hAnsi="Arial" w:cs="Arial"/>
          <w:sz w:val="20"/>
          <w:szCs w:val="20"/>
        </w:rPr>
      </w:pPr>
      <w:r w:rsidRPr="003F195D">
        <w:rPr>
          <w:rFonts w:ascii="Arial" w:hAnsi="Arial" w:cs="Arial"/>
          <w:sz w:val="20"/>
          <w:szCs w:val="20"/>
        </w:rPr>
        <w:t>Cuando el valor de la propuesta contenga precios</w:t>
      </w:r>
      <w:r w:rsidR="00C9264E" w:rsidRPr="003F195D">
        <w:rPr>
          <w:rFonts w:ascii="Arial" w:hAnsi="Arial" w:cs="Arial"/>
          <w:sz w:val="20"/>
          <w:szCs w:val="20"/>
        </w:rPr>
        <w:t xml:space="preserve"> o tarifas</w:t>
      </w:r>
      <w:r w:rsidRPr="003F195D">
        <w:rPr>
          <w:rFonts w:ascii="Arial" w:hAnsi="Arial" w:cs="Arial"/>
          <w:sz w:val="20"/>
          <w:szCs w:val="20"/>
        </w:rPr>
        <w:t xml:space="preserve"> artificialmente bajos.</w:t>
      </w:r>
    </w:p>
    <w:p w14:paraId="1B496473" w14:textId="77777777" w:rsidR="00561EAC" w:rsidRPr="003F195D" w:rsidRDefault="00561EAC" w:rsidP="00721922">
      <w:pPr>
        <w:pStyle w:val="Prrafodelista"/>
        <w:numPr>
          <w:ilvl w:val="0"/>
          <w:numId w:val="10"/>
        </w:numPr>
        <w:autoSpaceDE w:val="0"/>
        <w:autoSpaceDN w:val="0"/>
        <w:adjustRightInd w:val="0"/>
        <w:ind w:left="426"/>
        <w:jc w:val="both"/>
        <w:rPr>
          <w:rFonts w:ascii="Arial" w:hAnsi="Arial" w:cs="Arial"/>
          <w:sz w:val="20"/>
          <w:szCs w:val="20"/>
        </w:rPr>
      </w:pPr>
      <w:r w:rsidRPr="003F195D">
        <w:rPr>
          <w:rFonts w:ascii="Arial" w:hAnsi="Arial" w:cs="Arial"/>
          <w:sz w:val="20"/>
          <w:szCs w:val="20"/>
        </w:rPr>
        <w:t>Cuando la oferta no cumpla con las especificaciones técnicas mínimas exigidas</w:t>
      </w:r>
      <w:r w:rsidR="00CB2787" w:rsidRPr="003F195D">
        <w:rPr>
          <w:rFonts w:ascii="Arial" w:hAnsi="Arial" w:cs="Arial"/>
          <w:sz w:val="20"/>
          <w:szCs w:val="20"/>
        </w:rPr>
        <w:t xml:space="preserve"> en el presente pliego de condiciones</w:t>
      </w:r>
      <w:r w:rsidRPr="003F195D">
        <w:rPr>
          <w:rFonts w:ascii="Arial" w:hAnsi="Arial" w:cs="Arial"/>
          <w:sz w:val="20"/>
          <w:szCs w:val="20"/>
        </w:rPr>
        <w:t>.</w:t>
      </w:r>
    </w:p>
    <w:p w14:paraId="699F61D2" w14:textId="77777777" w:rsidR="008F16F2" w:rsidRPr="003F195D" w:rsidRDefault="008F16F2" w:rsidP="00721922">
      <w:pPr>
        <w:numPr>
          <w:ilvl w:val="0"/>
          <w:numId w:val="10"/>
        </w:numPr>
        <w:tabs>
          <w:tab w:val="left" w:pos="426"/>
        </w:tabs>
        <w:autoSpaceDE w:val="0"/>
        <w:autoSpaceDN w:val="0"/>
        <w:adjustRightInd w:val="0"/>
        <w:ind w:left="426" w:hanging="426"/>
        <w:rPr>
          <w:rFonts w:ascii="Arial" w:hAnsi="Arial" w:cs="Arial"/>
          <w:sz w:val="20"/>
          <w:szCs w:val="20"/>
        </w:rPr>
      </w:pPr>
      <w:r w:rsidRPr="003F195D">
        <w:rPr>
          <w:rFonts w:ascii="Arial" w:hAnsi="Arial" w:cs="Arial"/>
          <w:sz w:val="20"/>
          <w:szCs w:val="20"/>
        </w:rPr>
        <w:t xml:space="preserve">Cuando la oferta no cumpla con los criterios financieros </w:t>
      </w:r>
      <w:r w:rsidR="003B782A" w:rsidRPr="003F195D">
        <w:rPr>
          <w:rFonts w:ascii="Arial" w:hAnsi="Arial" w:cs="Arial"/>
          <w:sz w:val="20"/>
          <w:szCs w:val="20"/>
        </w:rPr>
        <w:t xml:space="preserve">y Organizacionales </w:t>
      </w:r>
      <w:r w:rsidRPr="003F195D">
        <w:rPr>
          <w:rFonts w:ascii="Arial" w:hAnsi="Arial" w:cs="Arial"/>
          <w:sz w:val="20"/>
          <w:szCs w:val="20"/>
        </w:rPr>
        <w:t>establecidos en el presente pliego de condiciones.</w:t>
      </w:r>
    </w:p>
    <w:p w14:paraId="2278B186" w14:textId="77777777" w:rsidR="00CE78D8" w:rsidRPr="003F195D" w:rsidRDefault="00CB2787" w:rsidP="00721922">
      <w:pPr>
        <w:numPr>
          <w:ilvl w:val="0"/>
          <w:numId w:val="10"/>
        </w:numPr>
        <w:tabs>
          <w:tab w:val="left" w:pos="426"/>
        </w:tabs>
        <w:autoSpaceDE w:val="0"/>
        <w:autoSpaceDN w:val="0"/>
        <w:adjustRightInd w:val="0"/>
        <w:ind w:left="426" w:hanging="426"/>
        <w:rPr>
          <w:rFonts w:ascii="Arial" w:hAnsi="Arial" w:cs="Arial"/>
          <w:sz w:val="20"/>
          <w:szCs w:val="20"/>
        </w:rPr>
      </w:pPr>
      <w:r w:rsidRPr="003F195D">
        <w:rPr>
          <w:rFonts w:ascii="Arial" w:hAnsi="Arial" w:cs="Arial"/>
          <w:sz w:val="20"/>
          <w:szCs w:val="20"/>
        </w:rPr>
        <w:lastRenderedPageBreak/>
        <w:t>La no entrega de la garantía de seriedad de la oferta junto con la propuesta, en aplicación al artículo 5 parágrafo 3 de la Ley 1882 de 2018</w:t>
      </w:r>
      <w:r w:rsidR="00D52405" w:rsidRPr="003F195D">
        <w:rPr>
          <w:rFonts w:ascii="Arial" w:hAnsi="Arial" w:cs="Arial"/>
          <w:sz w:val="20"/>
          <w:szCs w:val="20"/>
        </w:rPr>
        <w:t>.</w:t>
      </w:r>
    </w:p>
    <w:p w14:paraId="0B3F1B4E" w14:textId="77777777" w:rsidR="00C20E24" w:rsidRPr="003F195D" w:rsidRDefault="00CE78D8" w:rsidP="005053D0">
      <w:pPr>
        <w:numPr>
          <w:ilvl w:val="0"/>
          <w:numId w:val="10"/>
        </w:numPr>
        <w:tabs>
          <w:tab w:val="left" w:pos="426"/>
        </w:tabs>
        <w:autoSpaceDE w:val="0"/>
        <w:autoSpaceDN w:val="0"/>
        <w:adjustRightInd w:val="0"/>
        <w:ind w:left="426" w:hanging="426"/>
        <w:jc w:val="both"/>
        <w:rPr>
          <w:rFonts w:ascii="Arial" w:hAnsi="Arial" w:cs="Arial"/>
          <w:sz w:val="20"/>
          <w:szCs w:val="20"/>
        </w:rPr>
      </w:pPr>
      <w:r w:rsidRPr="003F195D">
        <w:rPr>
          <w:rFonts w:ascii="Arial" w:hAnsi="Arial" w:cs="Arial"/>
          <w:sz w:val="20"/>
          <w:szCs w:val="20"/>
        </w:rPr>
        <w:t xml:space="preserve">La no presentación de la oferta económica, o cuando supere el precio </w:t>
      </w:r>
      <w:r w:rsidR="00C9264E" w:rsidRPr="003F195D">
        <w:rPr>
          <w:rFonts w:ascii="Arial" w:hAnsi="Arial" w:cs="Arial"/>
          <w:sz w:val="20"/>
          <w:szCs w:val="20"/>
        </w:rPr>
        <w:t xml:space="preserve">o tarifa </w:t>
      </w:r>
      <w:r w:rsidR="00BC7487" w:rsidRPr="003F195D">
        <w:rPr>
          <w:rFonts w:ascii="Arial" w:hAnsi="Arial" w:cs="Arial"/>
          <w:sz w:val="20"/>
          <w:szCs w:val="20"/>
        </w:rPr>
        <w:t>techo</w:t>
      </w:r>
      <w:r w:rsidRPr="003F195D">
        <w:rPr>
          <w:rFonts w:ascii="Arial" w:hAnsi="Arial" w:cs="Arial"/>
          <w:sz w:val="20"/>
          <w:szCs w:val="20"/>
        </w:rPr>
        <w:t xml:space="preserve"> para alguno de los ítems. </w:t>
      </w:r>
    </w:p>
    <w:p w14:paraId="0F07269A" w14:textId="77777777" w:rsidR="007D2320" w:rsidRPr="003F195D" w:rsidRDefault="00A37193" w:rsidP="007D2320">
      <w:pPr>
        <w:numPr>
          <w:ilvl w:val="0"/>
          <w:numId w:val="10"/>
        </w:numPr>
        <w:tabs>
          <w:tab w:val="left" w:pos="426"/>
        </w:tabs>
        <w:autoSpaceDE w:val="0"/>
        <w:autoSpaceDN w:val="0"/>
        <w:adjustRightInd w:val="0"/>
        <w:ind w:left="426" w:hanging="426"/>
        <w:jc w:val="both"/>
        <w:rPr>
          <w:rFonts w:ascii="Arial" w:hAnsi="Arial" w:cs="Arial"/>
          <w:sz w:val="20"/>
          <w:szCs w:val="20"/>
        </w:rPr>
      </w:pPr>
      <w:r w:rsidRPr="003F195D">
        <w:rPr>
          <w:rFonts w:ascii="Arial" w:hAnsi="Arial" w:cs="Arial"/>
          <w:sz w:val="20"/>
          <w:szCs w:val="20"/>
        </w:rPr>
        <w:t>La presentación de oferta por quien no haya manifestado previamente interés en participar en el proceso de selecció</w:t>
      </w:r>
      <w:r w:rsidR="00C066EC" w:rsidRPr="003F195D">
        <w:rPr>
          <w:rFonts w:ascii="Arial" w:hAnsi="Arial" w:cs="Arial"/>
          <w:sz w:val="20"/>
          <w:szCs w:val="20"/>
        </w:rPr>
        <w:t>n</w:t>
      </w:r>
    </w:p>
    <w:p w14:paraId="20609C51" w14:textId="6E72056A" w:rsidR="007D2320" w:rsidRPr="003F195D" w:rsidRDefault="00CB2787" w:rsidP="007D2320">
      <w:pPr>
        <w:numPr>
          <w:ilvl w:val="0"/>
          <w:numId w:val="10"/>
        </w:numPr>
        <w:tabs>
          <w:tab w:val="left" w:pos="426"/>
        </w:tabs>
        <w:autoSpaceDE w:val="0"/>
        <w:autoSpaceDN w:val="0"/>
        <w:adjustRightInd w:val="0"/>
        <w:ind w:left="426" w:hanging="426"/>
        <w:jc w:val="both"/>
        <w:rPr>
          <w:rFonts w:ascii="Arial" w:hAnsi="Arial" w:cs="Arial"/>
          <w:sz w:val="20"/>
          <w:szCs w:val="20"/>
        </w:rPr>
      </w:pPr>
      <w:r w:rsidRPr="003F195D">
        <w:rPr>
          <w:rFonts w:ascii="Arial" w:hAnsi="Arial" w:cs="Arial"/>
          <w:sz w:val="20"/>
          <w:szCs w:val="20"/>
        </w:rPr>
        <w:t xml:space="preserve">Cuando no se oferten la totalidad de los ítems </w:t>
      </w:r>
      <w:r w:rsidR="00A74C58" w:rsidRPr="003F195D">
        <w:rPr>
          <w:rFonts w:ascii="Arial" w:hAnsi="Arial" w:cs="Arial"/>
          <w:sz w:val="20"/>
          <w:szCs w:val="20"/>
        </w:rPr>
        <w:t xml:space="preserve">por grupo </w:t>
      </w:r>
      <w:r w:rsidRPr="003F195D">
        <w:rPr>
          <w:rFonts w:ascii="Arial" w:hAnsi="Arial" w:cs="Arial"/>
          <w:sz w:val="20"/>
          <w:szCs w:val="20"/>
        </w:rPr>
        <w:t>pertenecientes al presente proceso.</w:t>
      </w:r>
    </w:p>
    <w:p w14:paraId="35599602" w14:textId="77777777" w:rsidR="00187BCA" w:rsidRPr="003F195D" w:rsidRDefault="00CB2787" w:rsidP="00187BCA">
      <w:pPr>
        <w:numPr>
          <w:ilvl w:val="0"/>
          <w:numId w:val="10"/>
        </w:numPr>
        <w:tabs>
          <w:tab w:val="left" w:pos="426"/>
        </w:tabs>
        <w:autoSpaceDE w:val="0"/>
        <w:autoSpaceDN w:val="0"/>
        <w:adjustRightInd w:val="0"/>
        <w:ind w:left="426" w:hanging="426"/>
        <w:jc w:val="both"/>
        <w:rPr>
          <w:rFonts w:ascii="Arial" w:hAnsi="Arial" w:cs="Arial"/>
          <w:sz w:val="20"/>
          <w:szCs w:val="20"/>
        </w:rPr>
      </w:pPr>
      <w:r w:rsidRPr="003F195D">
        <w:rPr>
          <w:rFonts w:ascii="Arial" w:hAnsi="Arial" w:cs="Arial"/>
          <w:sz w:val="20"/>
          <w:szCs w:val="20"/>
        </w:rPr>
        <w:t xml:space="preserve">Cuando se presente la propuesta en forma subordinada al cumplimiento de cualquier condición o modalidad que represente un condicionamiento para la adjudicación de la oferta. </w:t>
      </w:r>
    </w:p>
    <w:p w14:paraId="48DCA89D" w14:textId="77777777" w:rsidR="00CB2787" w:rsidRPr="003F195D" w:rsidRDefault="00CB2787" w:rsidP="00187BCA">
      <w:pPr>
        <w:numPr>
          <w:ilvl w:val="0"/>
          <w:numId w:val="10"/>
        </w:numPr>
        <w:tabs>
          <w:tab w:val="left" w:pos="426"/>
        </w:tabs>
        <w:autoSpaceDE w:val="0"/>
        <w:autoSpaceDN w:val="0"/>
        <w:adjustRightInd w:val="0"/>
        <w:ind w:left="426" w:hanging="426"/>
        <w:jc w:val="both"/>
        <w:rPr>
          <w:rFonts w:ascii="Arial" w:hAnsi="Arial" w:cs="Arial"/>
          <w:sz w:val="20"/>
          <w:szCs w:val="20"/>
        </w:rPr>
      </w:pPr>
      <w:r w:rsidRPr="003F195D">
        <w:rPr>
          <w:rFonts w:ascii="Arial" w:hAnsi="Arial" w:cs="Arial"/>
          <w:sz w:val="20"/>
          <w:szCs w:val="20"/>
        </w:rPr>
        <w:t>Cuando la oferta sea presentada en la plataforma SECOP II por un proponente plural con un usuario diferente al registrado para el mismo, de acuerdo con lo establecido en la “Guía rápida para la creación de proponentes plurales en el SECOP II” de Colombia Compra Eficiente.</w:t>
      </w:r>
    </w:p>
    <w:p w14:paraId="543D595D" w14:textId="77777777" w:rsidR="00CB2787" w:rsidRPr="003F195D" w:rsidRDefault="00CB2787" w:rsidP="00CB2787">
      <w:pPr>
        <w:adjustRightInd w:val="0"/>
        <w:jc w:val="both"/>
        <w:rPr>
          <w:rFonts w:ascii="Arial" w:hAnsi="Arial" w:cs="Arial"/>
          <w:sz w:val="20"/>
          <w:szCs w:val="20"/>
        </w:rPr>
      </w:pPr>
    </w:p>
    <w:p w14:paraId="509A25D1" w14:textId="77777777" w:rsidR="00CB2787" w:rsidRPr="003F195D" w:rsidRDefault="00CB2787" w:rsidP="00CB2787">
      <w:pPr>
        <w:adjustRightInd w:val="0"/>
        <w:jc w:val="both"/>
        <w:rPr>
          <w:rFonts w:ascii="Arial" w:hAnsi="Arial" w:cs="Arial"/>
          <w:sz w:val="20"/>
          <w:szCs w:val="20"/>
        </w:rPr>
      </w:pPr>
      <w:r w:rsidRPr="003F195D">
        <w:rPr>
          <w:rFonts w:ascii="Arial" w:hAnsi="Arial" w:cs="Arial"/>
          <w:b/>
          <w:bCs/>
          <w:sz w:val="20"/>
          <w:szCs w:val="20"/>
        </w:rPr>
        <w:t>Parágrafo:</w:t>
      </w:r>
      <w:r w:rsidRPr="003F195D">
        <w:rPr>
          <w:rFonts w:ascii="Arial" w:hAnsi="Arial" w:cs="Arial"/>
          <w:sz w:val="20"/>
          <w:szCs w:val="20"/>
        </w:rPr>
        <w:t xml:space="preserve"> En caso de existir ítem con precios que puedan constituir precios artificialmente bajos se seguirá el procedimiento establecido en el artículo 2.2.1.1.2.2.4 del Decreto 1082 de 2015.</w:t>
      </w:r>
    </w:p>
    <w:p w14:paraId="3B3A6E01" w14:textId="77777777" w:rsidR="00172FDD" w:rsidRPr="003F195D" w:rsidRDefault="00172FDD" w:rsidP="005053D0">
      <w:pPr>
        <w:tabs>
          <w:tab w:val="left" w:pos="426"/>
        </w:tabs>
        <w:autoSpaceDE w:val="0"/>
        <w:autoSpaceDN w:val="0"/>
        <w:adjustRightInd w:val="0"/>
        <w:jc w:val="both"/>
        <w:rPr>
          <w:rFonts w:ascii="Arial" w:hAnsi="Arial" w:cs="Arial"/>
          <w:sz w:val="20"/>
          <w:szCs w:val="20"/>
        </w:rPr>
      </w:pPr>
    </w:p>
    <w:p w14:paraId="4B9AE831" w14:textId="77777777" w:rsidR="00E26B3E" w:rsidRPr="003F195D" w:rsidRDefault="00E26B3E" w:rsidP="00C066EC">
      <w:pPr>
        <w:tabs>
          <w:tab w:val="left" w:pos="426"/>
        </w:tabs>
        <w:autoSpaceDE w:val="0"/>
        <w:autoSpaceDN w:val="0"/>
        <w:adjustRightInd w:val="0"/>
        <w:jc w:val="both"/>
        <w:rPr>
          <w:rFonts w:ascii="Arial" w:hAnsi="Arial" w:cs="Arial"/>
          <w:sz w:val="20"/>
          <w:szCs w:val="20"/>
        </w:rPr>
      </w:pPr>
      <w:r w:rsidRPr="003F195D">
        <w:rPr>
          <w:rFonts w:ascii="Arial" w:hAnsi="Arial" w:cs="Arial"/>
          <w:b/>
          <w:bCs/>
          <w:sz w:val="20"/>
          <w:szCs w:val="20"/>
        </w:rPr>
        <w:t>CAUSALES PARA DECLARAR DESIERTO EL PROCESO</w:t>
      </w:r>
    </w:p>
    <w:p w14:paraId="10CA72C0" w14:textId="77777777" w:rsidR="00977E0A" w:rsidRPr="003F195D" w:rsidRDefault="00977E0A" w:rsidP="00EC3BF0">
      <w:pPr>
        <w:autoSpaceDE w:val="0"/>
        <w:autoSpaceDN w:val="0"/>
        <w:adjustRightInd w:val="0"/>
        <w:rPr>
          <w:rFonts w:ascii="Arial" w:hAnsi="Arial" w:cs="Arial"/>
          <w:b/>
          <w:bCs/>
          <w:sz w:val="20"/>
          <w:szCs w:val="20"/>
        </w:rPr>
      </w:pPr>
    </w:p>
    <w:p w14:paraId="41A0E626" w14:textId="77777777" w:rsidR="00E26B3E" w:rsidRPr="003F195D" w:rsidRDefault="00504BE8" w:rsidP="00EC3BF0">
      <w:pPr>
        <w:adjustRightInd w:val="0"/>
        <w:jc w:val="both"/>
        <w:rPr>
          <w:rFonts w:ascii="Arial" w:hAnsi="Arial" w:cs="Arial"/>
          <w:sz w:val="20"/>
          <w:szCs w:val="20"/>
        </w:rPr>
      </w:pPr>
      <w:r w:rsidRPr="003F195D">
        <w:rPr>
          <w:rFonts w:ascii="Arial" w:hAnsi="Arial" w:cs="Arial"/>
          <w:sz w:val="20"/>
          <w:szCs w:val="20"/>
        </w:rPr>
        <w:t>POLICÍA NACIONAL - POLICÍA METROPOLITANA DE CÚCUTA – UNIDAD PRESTADORA DE SALUD NORTE DE SANTANDER</w:t>
      </w:r>
      <w:r w:rsidR="00E26B3E" w:rsidRPr="003F195D">
        <w:rPr>
          <w:rFonts w:ascii="Arial" w:hAnsi="Arial" w:cs="Arial"/>
          <w:sz w:val="20"/>
          <w:szCs w:val="20"/>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54AA14B3" w14:textId="77777777" w:rsidR="005053D0" w:rsidRPr="003F195D" w:rsidRDefault="005053D0" w:rsidP="00EC3BF0">
      <w:pPr>
        <w:adjustRightInd w:val="0"/>
        <w:jc w:val="both"/>
        <w:rPr>
          <w:rFonts w:ascii="Arial" w:hAnsi="Arial" w:cs="Arial"/>
          <w:sz w:val="20"/>
          <w:szCs w:val="20"/>
        </w:rPr>
      </w:pPr>
    </w:p>
    <w:p w14:paraId="1BE8E927" w14:textId="77777777" w:rsidR="00E26B3E" w:rsidRPr="003F195D" w:rsidRDefault="00E26B3E" w:rsidP="00EC3BF0">
      <w:pPr>
        <w:adjustRightInd w:val="0"/>
        <w:jc w:val="both"/>
        <w:rPr>
          <w:rFonts w:ascii="Arial" w:hAnsi="Arial" w:cs="Arial"/>
          <w:sz w:val="20"/>
          <w:szCs w:val="20"/>
        </w:rPr>
      </w:pPr>
      <w:r w:rsidRPr="003F195D">
        <w:rPr>
          <w:rFonts w:ascii="Arial" w:hAnsi="Arial" w:cs="Arial"/>
          <w:sz w:val="20"/>
          <w:szCs w:val="20"/>
        </w:rPr>
        <w:t xml:space="preserve">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w:t>
      </w:r>
      <w:r w:rsidR="008C72E4" w:rsidRPr="003F195D">
        <w:rPr>
          <w:rFonts w:ascii="Arial" w:hAnsi="Arial" w:cs="Arial"/>
          <w:sz w:val="20"/>
          <w:szCs w:val="20"/>
        </w:rPr>
        <w:t>iniciarse</w:t>
      </w:r>
      <w:r w:rsidRPr="003F195D">
        <w:rPr>
          <w:rFonts w:ascii="Arial" w:hAnsi="Arial" w:cs="Arial"/>
          <w:sz w:val="20"/>
          <w:szCs w:val="20"/>
        </w:rPr>
        <w:t xml:space="preserve"> uno nuevo.</w:t>
      </w:r>
    </w:p>
    <w:p w14:paraId="514533A4" w14:textId="77777777" w:rsidR="00AE2C1B" w:rsidRPr="003F195D" w:rsidRDefault="00AE2C1B" w:rsidP="00EC3BF0">
      <w:pPr>
        <w:adjustRightInd w:val="0"/>
        <w:jc w:val="both"/>
        <w:rPr>
          <w:rFonts w:ascii="Arial" w:hAnsi="Arial" w:cs="Arial"/>
          <w:sz w:val="20"/>
          <w:szCs w:val="20"/>
        </w:rPr>
      </w:pPr>
    </w:p>
    <w:p w14:paraId="66DAF670" w14:textId="77777777" w:rsidR="00E26B3E" w:rsidRPr="003F195D" w:rsidRDefault="00712DAD" w:rsidP="00EC3BF0">
      <w:pPr>
        <w:adjustRightInd w:val="0"/>
        <w:jc w:val="both"/>
        <w:rPr>
          <w:rFonts w:ascii="Arial" w:hAnsi="Arial" w:cs="Arial"/>
          <w:b/>
          <w:sz w:val="20"/>
          <w:szCs w:val="20"/>
        </w:rPr>
      </w:pPr>
      <w:r w:rsidRPr="003F195D">
        <w:rPr>
          <w:rFonts w:ascii="Arial" w:hAnsi="Arial" w:cs="Arial"/>
          <w:sz w:val="20"/>
          <w:szCs w:val="20"/>
        </w:rPr>
        <w:t>La declaratoria de desierta del proceso se hará mediante acto motivado, el cual se notificará a todos los proponentes. Contra este acto administrativo procede el recurso de reposición, establecido en los artículos 74 numeral 1 del Código de procedimiento Administrativo y de lo Contencioso Administrativo</w:t>
      </w:r>
      <w:r w:rsidR="00E27378" w:rsidRPr="003F195D">
        <w:rPr>
          <w:rFonts w:ascii="Arial" w:hAnsi="Arial" w:cs="Arial"/>
          <w:sz w:val="20"/>
          <w:szCs w:val="20"/>
        </w:rPr>
        <w:t>.</w:t>
      </w:r>
    </w:p>
    <w:p w14:paraId="792D1B0C" w14:textId="77777777" w:rsidR="008746E3" w:rsidRPr="003F195D" w:rsidRDefault="008746E3" w:rsidP="00EC3BF0">
      <w:pPr>
        <w:pStyle w:val="Prrafodelista"/>
        <w:adjustRightInd w:val="0"/>
        <w:ind w:left="0"/>
        <w:jc w:val="both"/>
        <w:rPr>
          <w:rFonts w:ascii="Arial" w:hAnsi="Arial" w:cs="Arial"/>
          <w:sz w:val="20"/>
          <w:szCs w:val="20"/>
        </w:rPr>
      </w:pPr>
    </w:p>
    <w:p w14:paraId="52739EEF" w14:textId="77777777" w:rsidR="00623DCF" w:rsidRPr="003F195D" w:rsidRDefault="008E0DED" w:rsidP="005053D0">
      <w:pPr>
        <w:numPr>
          <w:ilvl w:val="0"/>
          <w:numId w:val="6"/>
        </w:numPr>
        <w:jc w:val="both"/>
        <w:rPr>
          <w:rFonts w:ascii="Arial" w:hAnsi="Arial" w:cs="Arial"/>
          <w:b/>
          <w:sz w:val="20"/>
          <w:szCs w:val="20"/>
        </w:rPr>
      </w:pPr>
      <w:r w:rsidRPr="003F195D">
        <w:rPr>
          <w:rFonts w:ascii="Arial" w:hAnsi="Arial" w:cs="Arial"/>
          <w:b/>
          <w:sz w:val="20"/>
          <w:szCs w:val="20"/>
        </w:rPr>
        <w:t>TIPIFICACIÓN, ESTIMACIÓN,</w:t>
      </w:r>
      <w:r w:rsidR="00623DCF" w:rsidRPr="003F195D">
        <w:rPr>
          <w:rFonts w:ascii="Arial" w:hAnsi="Arial" w:cs="Arial"/>
          <w:b/>
          <w:sz w:val="20"/>
          <w:szCs w:val="20"/>
        </w:rPr>
        <w:t xml:space="preserve"> ASIGNACIÓN DEL RIESGO</w:t>
      </w:r>
      <w:r w:rsidRPr="003F195D">
        <w:rPr>
          <w:rFonts w:ascii="Arial" w:hAnsi="Arial" w:cs="Arial"/>
          <w:b/>
          <w:sz w:val="20"/>
          <w:szCs w:val="20"/>
        </w:rPr>
        <w:t xml:space="preserve"> Y </w:t>
      </w:r>
      <w:r w:rsidR="009D566C" w:rsidRPr="003F195D">
        <w:rPr>
          <w:rFonts w:ascii="Arial" w:hAnsi="Arial" w:cs="Arial"/>
          <w:b/>
          <w:sz w:val="20"/>
          <w:szCs w:val="20"/>
        </w:rPr>
        <w:t>DETERMINACIÓN</w:t>
      </w:r>
      <w:r w:rsidRPr="003F195D">
        <w:rPr>
          <w:rFonts w:ascii="Arial" w:hAnsi="Arial" w:cs="Arial"/>
          <w:b/>
          <w:sz w:val="20"/>
          <w:szCs w:val="20"/>
        </w:rPr>
        <w:t xml:space="preserve"> DE </w:t>
      </w:r>
      <w:r w:rsidR="00ED6786" w:rsidRPr="003F195D">
        <w:rPr>
          <w:rFonts w:ascii="Arial" w:hAnsi="Arial" w:cs="Arial"/>
          <w:b/>
          <w:sz w:val="20"/>
          <w:szCs w:val="20"/>
        </w:rPr>
        <w:t>GARANTÍAS</w:t>
      </w:r>
    </w:p>
    <w:p w14:paraId="38A50F2A" w14:textId="77777777" w:rsidR="00BF77BB" w:rsidRPr="003F195D" w:rsidRDefault="00BF77BB" w:rsidP="000E4F52">
      <w:pPr>
        <w:jc w:val="both"/>
        <w:rPr>
          <w:rFonts w:ascii="Arial" w:hAnsi="Arial" w:cs="Arial"/>
          <w:b/>
          <w:sz w:val="20"/>
          <w:szCs w:val="20"/>
        </w:rPr>
      </w:pPr>
    </w:p>
    <w:p w14:paraId="2F439E04" w14:textId="77777777" w:rsidR="00BB5FE8" w:rsidRPr="003F195D" w:rsidRDefault="00BB5FE8" w:rsidP="00BB5FE8">
      <w:pPr>
        <w:jc w:val="both"/>
        <w:rPr>
          <w:rFonts w:ascii="Arial" w:hAnsi="Arial" w:cs="Arial"/>
          <w:b/>
          <w:sz w:val="20"/>
          <w:szCs w:val="20"/>
        </w:rPr>
      </w:pPr>
      <w:r w:rsidRPr="003F195D">
        <w:rPr>
          <w:rFonts w:ascii="Arial" w:hAnsi="Arial" w:cs="Arial"/>
          <w:b/>
          <w:sz w:val="20"/>
          <w:szCs w:val="20"/>
        </w:rPr>
        <w:t>ETAPA PRECONTRACTUAL</w:t>
      </w:r>
    </w:p>
    <w:tbl>
      <w:tblPr>
        <w:tblW w:w="103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9"/>
        <w:gridCol w:w="993"/>
        <w:gridCol w:w="3061"/>
        <w:gridCol w:w="993"/>
        <w:gridCol w:w="1134"/>
        <w:gridCol w:w="992"/>
        <w:gridCol w:w="1721"/>
      </w:tblGrid>
      <w:tr w:rsidR="00A96E06" w:rsidRPr="003F195D" w14:paraId="1C3E6E2E" w14:textId="77777777" w:rsidTr="00F90F07">
        <w:trPr>
          <w:jc w:val="center"/>
        </w:trPr>
        <w:tc>
          <w:tcPr>
            <w:tcW w:w="1419" w:type="dxa"/>
            <w:shd w:val="clear" w:color="auto" w:fill="DDD9C3"/>
            <w:vAlign w:val="center"/>
          </w:tcPr>
          <w:p w14:paraId="5011DE89" w14:textId="77777777" w:rsidR="00BB5FE8" w:rsidRPr="003F195D" w:rsidRDefault="00BB5FE8" w:rsidP="00C762BF">
            <w:pPr>
              <w:jc w:val="center"/>
              <w:rPr>
                <w:rFonts w:ascii="Arial" w:hAnsi="Arial" w:cs="Arial"/>
                <w:b/>
                <w:sz w:val="14"/>
                <w:szCs w:val="14"/>
              </w:rPr>
            </w:pPr>
            <w:r w:rsidRPr="003F195D">
              <w:rPr>
                <w:rFonts w:ascii="Arial" w:hAnsi="Arial" w:cs="Arial"/>
                <w:b/>
                <w:sz w:val="14"/>
                <w:szCs w:val="14"/>
              </w:rPr>
              <w:t>MECANISMO DE COBERTURA</w:t>
            </w:r>
          </w:p>
        </w:tc>
        <w:tc>
          <w:tcPr>
            <w:tcW w:w="993" w:type="dxa"/>
            <w:shd w:val="clear" w:color="auto" w:fill="DDD9C3"/>
            <w:vAlign w:val="center"/>
          </w:tcPr>
          <w:p w14:paraId="58931ADD" w14:textId="77777777" w:rsidR="00BB5FE8" w:rsidRPr="003F195D" w:rsidRDefault="00BB5FE8" w:rsidP="00C762BF">
            <w:pPr>
              <w:jc w:val="center"/>
              <w:rPr>
                <w:rFonts w:ascii="Arial" w:hAnsi="Arial" w:cs="Arial"/>
                <w:b/>
                <w:sz w:val="14"/>
                <w:szCs w:val="14"/>
              </w:rPr>
            </w:pPr>
            <w:r w:rsidRPr="003F195D">
              <w:rPr>
                <w:rFonts w:ascii="Arial" w:hAnsi="Arial" w:cs="Arial"/>
                <w:b/>
                <w:sz w:val="14"/>
                <w:szCs w:val="14"/>
              </w:rPr>
              <w:t>CLASE DE RIESGO</w:t>
            </w:r>
          </w:p>
        </w:tc>
        <w:tc>
          <w:tcPr>
            <w:tcW w:w="3061" w:type="dxa"/>
            <w:shd w:val="clear" w:color="auto" w:fill="DDD9C3"/>
            <w:vAlign w:val="center"/>
          </w:tcPr>
          <w:p w14:paraId="1E7A7C1C" w14:textId="77777777" w:rsidR="00BB5FE8" w:rsidRPr="003F195D" w:rsidRDefault="000C7DA3" w:rsidP="00C762BF">
            <w:pPr>
              <w:jc w:val="center"/>
              <w:rPr>
                <w:rFonts w:ascii="Arial" w:hAnsi="Arial" w:cs="Arial"/>
                <w:b/>
                <w:sz w:val="14"/>
                <w:szCs w:val="14"/>
              </w:rPr>
            </w:pPr>
            <w:r w:rsidRPr="003F195D">
              <w:rPr>
                <w:rFonts w:ascii="Arial" w:hAnsi="Arial" w:cs="Arial"/>
                <w:b/>
                <w:sz w:val="14"/>
                <w:szCs w:val="14"/>
              </w:rPr>
              <w:t>TIPIFICACIÓN</w:t>
            </w:r>
            <w:r w:rsidR="00BB5FE8" w:rsidRPr="003F195D">
              <w:rPr>
                <w:rFonts w:ascii="Arial" w:hAnsi="Arial" w:cs="Arial"/>
                <w:b/>
                <w:sz w:val="14"/>
                <w:szCs w:val="14"/>
              </w:rPr>
              <w:t xml:space="preserve"> DE LOS RIESGOS</w:t>
            </w:r>
          </w:p>
        </w:tc>
        <w:tc>
          <w:tcPr>
            <w:tcW w:w="993" w:type="dxa"/>
            <w:shd w:val="clear" w:color="auto" w:fill="DDD9C3"/>
            <w:vAlign w:val="center"/>
          </w:tcPr>
          <w:p w14:paraId="5BF80042" w14:textId="77777777" w:rsidR="00BB5FE8" w:rsidRPr="003F195D" w:rsidRDefault="000C7DA3" w:rsidP="00C762BF">
            <w:pPr>
              <w:jc w:val="center"/>
              <w:rPr>
                <w:rFonts w:ascii="Arial" w:hAnsi="Arial" w:cs="Arial"/>
                <w:b/>
                <w:sz w:val="14"/>
                <w:szCs w:val="14"/>
              </w:rPr>
            </w:pPr>
            <w:r w:rsidRPr="003F195D">
              <w:rPr>
                <w:rFonts w:ascii="Arial" w:hAnsi="Arial" w:cs="Arial"/>
                <w:b/>
                <w:sz w:val="14"/>
                <w:szCs w:val="14"/>
              </w:rPr>
              <w:t>ESTIMACIÓN</w:t>
            </w:r>
            <w:r w:rsidR="00BB5FE8" w:rsidRPr="003F195D">
              <w:rPr>
                <w:rFonts w:ascii="Arial" w:hAnsi="Arial" w:cs="Arial"/>
                <w:b/>
                <w:sz w:val="14"/>
                <w:szCs w:val="14"/>
              </w:rPr>
              <w:t xml:space="preserve"> DEL RIESGO</w:t>
            </w:r>
          </w:p>
        </w:tc>
        <w:tc>
          <w:tcPr>
            <w:tcW w:w="1134" w:type="dxa"/>
            <w:shd w:val="clear" w:color="auto" w:fill="DDD9C3"/>
            <w:vAlign w:val="center"/>
          </w:tcPr>
          <w:p w14:paraId="542EC5C2" w14:textId="77777777" w:rsidR="00BB5FE8" w:rsidRPr="003F195D" w:rsidRDefault="000C7DA3" w:rsidP="00C762BF">
            <w:pPr>
              <w:jc w:val="center"/>
              <w:rPr>
                <w:rFonts w:ascii="Arial" w:hAnsi="Arial" w:cs="Arial"/>
                <w:b/>
                <w:sz w:val="14"/>
                <w:szCs w:val="14"/>
              </w:rPr>
            </w:pPr>
            <w:r w:rsidRPr="003F195D">
              <w:rPr>
                <w:rFonts w:ascii="Arial" w:hAnsi="Arial" w:cs="Arial"/>
                <w:b/>
                <w:sz w:val="14"/>
                <w:szCs w:val="14"/>
              </w:rPr>
              <w:t>ASIGNACIÓN</w:t>
            </w:r>
            <w:r w:rsidR="00BB5FE8" w:rsidRPr="003F195D">
              <w:rPr>
                <w:rFonts w:ascii="Arial" w:hAnsi="Arial" w:cs="Arial"/>
                <w:b/>
                <w:sz w:val="14"/>
                <w:szCs w:val="14"/>
              </w:rPr>
              <w:t xml:space="preserve"> DEL RIESGO</w:t>
            </w:r>
          </w:p>
        </w:tc>
        <w:tc>
          <w:tcPr>
            <w:tcW w:w="992" w:type="dxa"/>
            <w:shd w:val="clear" w:color="auto" w:fill="DDD9C3"/>
            <w:vAlign w:val="center"/>
          </w:tcPr>
          <w:p w14:paraId="21657EE4" w14:textId="77777777" w:rsidR="00BB5FE8" w:rsidRPr="003F195D" w:rsidRDefault="00BB5FE8" w:rsidP="00C762BF">
            <w:pPr>
              <w:jc w:val="center"/>
              <w:rPr>
                <w:rFonts w:ascii="Arial" w:hAnsi="Arial" w:cs="Arial"/>
                <w:b/>
                <w:sz w:val="14"/>
                <w:szCs w:val="14"/>
              </w:rPr>
            </w:pPr>
            <w:r w:rsidRPr="003F195D">
              <w:rPr>
                <w:rFonts w:ascii="Arial" w:hAnsi="Arial" w:cs="Arial"/>
                <w:b/>
                <w:sz w:val="14"/>
                <w:szCs w:val="14"/>
              </w:rPr>
              <w:t>VIGENCIA</w:t>
            </w:r>
          </w:p>
        </w:tc>
        <w:tc>
          <w:tcPr>
            <w:tcW w:w="1721" w:type="dxa"/>
            <w:shd w:val="clear" w:color="auto" w:fill="DDD9C3"/>
            <w:vAlign w:val="center"/>
          </w:tcPr>
          <w:p w14:paraId="4DC1BB62" w14:textId="77777777" w:rsidR="00BB5FE8" w:rsidRPr="003F195D" w:rsidRDefault="000C7DA3" w:rsidP="00C762BF">
            <w:pPr>
              <w:jc w:val="center"/>
              <w:rPr>
                <w:rFonts w:ascii="Arial" w:hAnsi="Arial" w:cs="Arial"/>
                <w:b/>
                <w:sz w:val="14"/>
                <w:szCs w:val="14"/>
              </w:rPr>
            </w:pPr>
            <w:r w:rsidRPr="003F195D">
              <w:rPr>
                <w:rFonts w:ascii="Arial" w:hAnsi="Arial" w:cs="Arial"/>
                <w:b/>
                <w:sz w:val="14"/>
                <w:szCs w:val="14"/>
              </w:rPr>
              <w:t>JUSTIFICACIÓN</w:t>
            </w:r>
            <w:r w:rsidR="00BB5FE8" w:rsidRPr="003F195D">
              <w:rPr>
                <w:rFonts w:ascii="Arial" w:hAnsi="Arial" w:cs="Arial"/>
                <w:b/>
                <w:sz w:val="14"/>
                <w:szCs w:val="14"/>
              </w:rPr>
              <w:t xml:space="preserve"> COBERTURA / VIGENCIA</w:t>
            </w:r>
          </w:p>
        </w:tc>
      </w:tr>
      <w:tr w:rsidR="00A96E06" w:rsidRPr="003F195D" w14:paraId="721E81AA" w14:textId="77777777" w:rsidTr="00F90F07">
        <w:trPr>
          <w:jc w:val="center"/>
        </w:trPr>
        <w:tc>
          <w:tcPr>
            <w:tcW w:w="1419" w:type="dxa"/>
            <w:vMerge w:val="restart"/>
            <w:shd w:val="clear" w:color="auto" w:fill="auto"/>
            <w:vAlign w:val="center"/>
          </w:tcPr>
          <w:p w14:paraId="22158A71" w14:textId="77777777" w:rsidR="00F90F07" w:rsidRPr="003F195D" w:rsidRDefault="00F90F07" w:rsidP="00C762BF">
            <w:pPr>
              <w:jc w:val="both"/>
              <w:rPr>
                <w:rFonts w:ascii="Arial" w:hAnsi="Arial" w:cs="Arial"/>
                <w:sz w:val="14"/>
                <w:szCs w:val="14"/>
              </w:rPr>
            </w:pPr>
            <w:r w:rsidRPr="003F195D">
              <w:rPr>
                <w:rFonts w:ascii="Arial" w:hAnsi="Arial" w:cs="Arial"/>
                <w:sz w:val="14"/>
                <w:szCs w:val="14"/>
              </w:rPr>
              <w:t>GARANTÍA DE SERIEDAD</w:t>
            </w:r>
          </w:p>
        </w:tc>
        <w:tc>
          <w:tcPr>
            <w:tcW w:w="993" w:type="dxa"/>
            <w:shd w:val="clear" w:color="auto" w:fill="auto"/>
            <w:vAlign w:val="center"/>
          </w:tcPr>
          <w:p w14:paraId="2F6CDF94" w14:textId="77777777" w:rsidR="00F90F07" w:rsidRPr="003F195D" w:rsidRDefault="00F90F07" w:rsidP="00C762BF">
            <w:pPr>
              <w:jc w:val="both"/>
              <w:rPr>
                <w:rFonts w:ascii="Arial" w:hAnsi="Arial" w:cs="Arial"/>
                <w:sz w:val="14"/>
                <w:szCs w:val="14"/>
              </w:rPr>
            </w:pPr>
            <w:r w:rsidRPr="003F195D">
              <w:rPr>
                <w:rFonts w:ascii="Arial" w:hAnsi="Arial" w:cs="Arial"/>
                <w:sz w:val="14"/>
                <w:szCs w:val="14"/>
              </w:rPr>
              <w:t>RIESGO JURÍDICO</w:t>
            </w:r>
          </w:p>
        </w:tc>
        <w:tc>
          <w:tcPr>
            <w:tcW w:w="3061" w:type="dxa"/>
            <w:shd w:val="clear" w:color="auto" w:fill="auto"/>
          </w:tcPr>
          <w:p w14:paraId="7EC9F206" w14:textId="77777777" w:rsidR="00F90F07" w:rsidRPr="003F195D" w:rsidRDefault="00F90F07" w:rsidP="00C762BF">
            <w:pPr>
              <w:jc w:val="both"/>
              <w:rPr>
                <w:rFonts w:ascii="Arial" w:hAnsi="Arial" w:cs="Arial"/>
                <w:sz w:val="14"/>
                <w:szCs w:val="14"/>
              </w:rPr>
            </w:pPr>
            <w:r w:rsidRPr="003F195D">
              <w:rPr>
                <w:rFonts w:ascii="Arial" w:hAnsi="Arial" w:cs="Arial"/>
                <w:sz w:val="14"/>
                <w:szCs w:val="14"/>
              </w:rPr>
              <w:t>LA NO SUSCRIPCIÓN DEL CONTRATO SIN JUSTA CAUSA</w:t>
            </w:r>
          </w:p>
        </w:tc>
        <w:tc>
          <w:tcPr>
            <w:tcW w:w="993" w:type="dxa"/>
            <w:vMerge w:val="restart"/>
            <w:shd w:val="clear" w:color="auto" w:fill="auto"/>
            <w:vAlign w:val="center"/>
          </w:tcPr>
          <w:p w14:paraId="2456D867" w14:textId="77777777" w:rsidR="00F90F07" w:rsidRPr="003F195D" w:rsidRDefault="00F90F07" w:rsidP="00C762BF">
            <w:pPr>
              <w:jc w:val="both"/>
              <w:rPr>
                <w:rFonts w:ascii="Arial" w:hAnsi="Arial" w:cs="Arial"/>
                <w:sz w:val="14"/>
                <w:szCs w:val="14"/>
              </w:rPr>
            </w:pPr>
            <w:r w:rsidRPr="003F195D">
              <w:rPr>
                <w:rFonts w:ascii="Arial" w:hAnsi="Arial" w:cs="Arial"/>
                <w:sz w:val="14"/>
                <w:szCs w:val="14"/>
              </w:rPr>
              <w:t>DIEZ POR CIENTO (10%) DEL MONTO DEL PRESUPUESTO OFICIAL.</w:t>
            </w:r>
          </w:p>
        </w:tc>
        <w:tc>
          <w:tcPr>
            <w:tcW w:w="1134" w:type="dxa"/>
            <w:vMerge w:val="restart"/>
            <w:shd w:val="clear" w:color="auto" w:fill="auto"/>
            <w:vAlign w:val="center"/>
          </w:tcPr>
          <w:p w14:paraId="32B8A396" w14:textId="77777777" w:rsidR="00F90F07" w:rsidRPr="003F195D" w:rsidRDefault="00F90F07" w:rsidP="00C762BF">
            <w:pPr>
              <w:ind w:left="-108"/>
              <w:jc w:val="both"/>
              <w:rPr>
                <w:rFonts w:ascii="Arial" w:hAnsi="Arial" w:cs="Arial"/>
                <w:sz w:val="14"/>
                <w:szCs w:val="14"/>
              </w:rPr>
            </w:pPr>
            <w:r w:rsidRPr="003F195D">
              <w:rPr>
                <w:rFonts w:ascii="Arial" w:hAnsi="Arial" w:cs="Arial"/>
                <w:sz w:val="14"/>
                <w:szCs w:val="14"/>
              </w:rPr>
              <w:t>PROPONENTE SELECCIONADO.</w:t>
            </w:r>
          </w:p>
        </w:tc>
        <w:tc>
          <w:tcPr>
            <w:tcW w:w="992" w:type="dxa"/>
            <w:vMerge w:val="restart"/>
            <w:shd w:val="clear" w:color="auto" w:fill="auto"/>
            <w:vAlign w:val="center"/>
          </w:tcPr>
          <w:p w14:paraId="706885DC" w14:textId="77777777" w:rsidR="00F90F07" w:rsidRPr="003F195D" w:rsidRDefault="00F90F07" w:rsidP="00C762BF">
            <w:pPr>
              <w:jc w:val="both"/>
              <w:rPr>
                <w:rFonts w:ascii="Arial" w:hAnsi="Arial" w:cs="Arial"/>
                <w:sz w:val="14"/>
                <w:szCs w:val="14"/>
              </w:rPr>
            </w:pPr>
            <w:r w:rsidRPr="003F195D">
              <w:rPr>
                <w:rFonts w:ascii="Arial" w:hAnsi="Arial" w:cs="Arial"/>
                <w:sz w:val="14"/>
                <w:szCs w:val="14"/>
              </w:rPr>
              <w:t>DESDE LA PRESENTACIÓN DE LA OFERTA Y POR CUATRO (4) MESES MAS.</w:t>
            </w:r>
          </w:p>
        </w:tc>
        <w:tc>
          <w:tcPr>
            <w:tcW w:w="1721" w:type="dxa"/>
            <w:vMerge w:val="restart"/>
            <w:shd w:val="clear" w:color="auto" w:fill="auto"/>
            <w:vAlign w:val="center"/>
          </w:tcPr>
          <w:p w14:paraId="74E436FD" w14:textId="21B4534E" w:rsidR="00F90F07" w:rsidRPr="003F195D" w:rsidRDefault="00F90F07" w:rsidP="00C762BF">
            <w:pPr>
              <w:jc w:val="both"/>
              <w:rPr>
                <w:rFonts w:ascii="Arial" w:hAnsi="Arial" w:cs="Arial"/>
                <w:sz w:val="14"/>
                <w:szCs w:val="14"/>
              </w:rPr>
            </w:pPr>
            <w:r w:rsidRPr="003F195D">
              <w:rPr>
                <w:rFonts w:ascii="Arial" w:hAnsi="Arial" w:cs="Arial"/>
                <w:sz w:val="14"/>
                <w:szCs w:val="14"/>
              </w:rPr>
              <w:t>AMPARA LA NO SUSCRIPCIÓN DEL CONTRATO SIN JUSTA CAUSA POR EL DIEZ POR CIENTO (10%) DEL PRESUPUESTO OFICIAL DESDE LA PRESENTACIÓN DE LA OFERTA Y POR CUATRO</w:t>
            </w:r>
            <w:r w:rsidR="00A96E06" w:rsidRPr="003F195D">
              <w:rPr>
                <w:rFonts w:ascii="Arial" w:hAnsi="Arial" w:cs="Arial"/>
                <w:sz w:val="14"/>
                <w:szCs w:val="14"/>
              </w:rPr>
              <w:t xml:space="preserve"> </w:t>
            </w:r>
            <w:r w:rsidRPr="003F195D">
              <w:rPr>
                <w:rFonts w:ascii="Arial" w:hAnsi="Arial" w:cs="Arial"/>
                <w:sz w:val="14"/>
                <w:szCs w:val="14"/>
              </w:rPr>
              <w:t>(4) MESES MÁS.</w:t>
            </w:r>
          </w:p>
        </w:tc>
      </w:tr>
      <w:tr w:rsidR="00A96E06" w:rsidRPr="003F195D" w14:paraId="621B1120" w14:textId="77777777" w:rsidTr="00F90F07">
        <w:trPr>
          <w:jc w:val="center"/>
        </w:trPr>
        <w:tc>
          <w:tcPr>
            <w:tcW w:w="1419" w:type="dxa"/>
            <w:vMerge/>
            <w:shd w:val="clear" w:color="auto" w:fill="auto"/>
          </w:tcPr>
          <w:p w14:paraId="17615D68" w14:textId="77777777" w:rsidR="00F90F07" w:rsidRPr="003F195D" w:rsidRDefault="00F90F07" w:rsidP="00C762BF">
            <w:pPr>
              <w:jc w:val="both"/>
              <w:rPr>
                <w:rFonts w:ascii="Arial" w:hAnsi="Arial" w:cs="Arial"/>
                <w:sz w:val="14"/>
                <w:szCs w:val="14"/>
              </w:rPr>
            </w:pPr>
          </w:p>
        </w:tc>
        <w:tc>
          <w:tcPr>
            <w:tcW w:w="993" w:type="dxa"/>
            <w:shd w:val="clear" w:color="auto" w:fill="auto"/>
            <w:vAlign w:val="center"/>
          </w:tcPr>
          <w:p w14:paraId="0D4921FF" w14:textId="77777777" w:rsidR="00F90F07" w:rsidRPr="003F195D" w:rsidRDefault="00F90F07" w:rsidP="00C762BF">
            <w:pPr>
              <w:jc w:val="both"/>
              <w:rPr>
                <w:rFonts w:ascii="Arial" w:hAnsi="Arial" w:cs="Arial"/>
                <w:sz w:val="14"/>
                <w:szCs w:val="14"/>
              </w:rPr>
            </w:pPr>
            <w:r w:rsidRPr="003F195D">
              <w:rPr>
                <w:rFonts w:ascii="Arial" w:hAnsi="Arial" w:cs="Arial"/>
                <w:sz w:val="14"/>
                <w:szCs w:val="14"/>
              </w:rPr>
              <w:t>RIESGO JURÍDICO</w:t>
            </w:r>
          </w:p>
        </w:tc>
        <w:tc>
          <w:tcPr>
            <w:tcW w:w="3061" w:type="dxa"/>
            <w:shd w:val="clear" w:color="auto" w:fill="auto"/>
          </w:tcPr>
          <w:p w14:paraId="49A9E47D" w14:textId="77777777" w:rsidR="00F90F07" w:rsidRPr="003F195D" w:rsidRDefault="00F90F07" w:rsidP="007043D9">
            <w:pPr>
              <w:jc w:val="both"/>
              <w:rPr>
                <w:rFonts w:ascii="Arial" w:hAnsi="Arial" w:cs="Arial"/>
                <w:sz w:val="14"/>
                <w:szCs w:val="14"/>
              </w:rPr>
            </w:pPr>
            <w:r w:rsidRPr="003F195D">
              <w:rPr>
                <w:rFonts w:ascii="Arial" w:hAnsi="Arial" w:cs="Arial"/>
                <w:sz w:val="14"/>
                <w:szCs w:val="14"/>
              </w:rPr>
              <w:t xml:space="preserve">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TERMINO DE TRES MESES. </w:t>
            </w:r>
          </w:p>
        </w:tc>
        <w:tc>
          <w:tcPr>
            <w:tcW w:w="993" w:type="dxa"/>
            <w:vMerge/>
            <w:shd w:val="clear" w:color="auto" w:fill="auto"/>
          </w:tcPr>
          <w:p w14:paraId="15AF79BC" w14:textId="77777777" w:rsidR="00F90F07" w:rsidRPr="003F195D" w:rsidRDefault="00F90F07" w:rsidP="00C762BF">
            <w:pPr>
              <w:jc w:val="both"/>
              <w:rPr>
                <w:rFonts w:ascii="Arial" w:hAnsi="Arial" w:cs="Arial"/>
                <w:sz w:val="14"/>
                <w:szCs w:val="14"/>
              </w:rPr>
            </w:pPr>
          </w:p>
        </w:tc>
        <w:tc>
          <w:tcPr>
            <w:tcW w:w="1134" w:type="dxa"/>
            <w:vMerge/>
            <w:shd w:val="clear" w:color="auto" w:fill="auto"/>
          </w:tcPr>
          <w:p w14:paraId="07DDF179" w14:textId="77777777" w:rsidR="00F90F07" w:rsidRPr="003F195D" w:rsidRDefault="00F90F07" w:rsidP="00C762BF">
            <w:pPr>
              <w:jc w:val="both"/>
              <w:rPr>
                <w:rFonts w:ascii="Arial" w:hAnsi="Arial" w:cs="Arial"/>
                <w:sz w:val="14"/>
                <w:szCs w:val="14"/>
              </w:rPr>
            </w:pPr>
          </w:p>
        </w:tc>
        <w:tc>
          <w:tcPr>
            <w:tcW w:w="992" w:type="dxa"/>
            <w:vMerge/>
            <w:shd w:val="clear" w:color="auto" w:fill="auto"/>
          </w:tcPr>
          <w:p w14:paraId="68857011" w14:textId="77777777" w:rsidR="00F90F07" w:rsidRPr="003F195D" w:rsidRDefault="00F90F07" w:rsidP="00C762BF">
            <w:pPr>
              <w:jc w:val="both"/>
              <w:rPr>
                <w:rFonts w:ascii="Arial" w:hAnsi="Arial" w:cs="Arial"/>
                <w:sz w:val="14"/>
                <w:szCs w:val="14"/>
              </w:rPr>
            </w:pPr>
          </w:p>
        </w:tc>
        <w:tc>
          <w:tcPr>
            <w:tcW w:w="1721" w:type="dxa"/>
            <w:vMerge/>
            <w:shd w:val="clear" w:color="auto" w:fill="auto"/>
          </w:tcPr>
          <w:p w14:paraId="62293675" w14:textId="77777777" w:rsidR="00F90F07" w:rsidRPr="003F195D" w:rsidRDefault="00F90F07" w:rsidP="00C762BF">
            <w:pPr>
              <w:jc w:val="both"/>
              <w:rPr>
                <w:rFonts w:ascii="Arial" w:hAnsi="Arial" w:cs="Arial"/>
                <w:sz w:val="14"/>
                <w:szCs w:val="14"/>
              </w:rPr>
            </w:pPr>
          </w:p>
        </w:tc>
      </w:tr>
      <w:tr w:rsidR="00A96E06" w:rsidRPr="003F195D" w14:paraId="01342E5B" w14:textId="77777777" w:rsidTr="00F90F07">
        <w:trPr>
          <w:jc w:val="center"/>
        </w:trPr>
        <w:tc>
          <w:tcPr>
            <w:tcW w:w="1419" w:type="dxa"/>
            <w:vMerge/>
            <w:shd w:val="clear" w:color="auto" w:fill="auto"/>
          </w:tcPr>
          <w:p w14:paraId="436CE4AC" w14:textId="77777777" w:rsidR="00F90F07" w:rsidRPr="003F195D" w:rsidRDefault="00F90F07" w:rsidP="00C762BF">
            <w:pPr>
              <w:jc w:val="both"/>
              <w:rPr>
                <w:rFonts w:ascii="Arial" w:hAnsi="Arial" w:cs="Arial"/>
                <w:sz w:val="14"/>
                <w:szCs w:val="14"/>
              </w:rPr>
            </w:pPr>
          </w:p>
        </w:tc>
        <w:tc>
          <w:tcPr>
            <w:tcW w:w="993" w:type="dxa"/>
            <w:shd w:val="clear" w:color="auto" w:fill="auto"/>
            <w:vAlign w:val="center"/>
          </w:tcPr>
          <w:p w14:paraId="438D717A" w14:textId="77777777" w:rsidR="00F90F07" w:rsidRPr="003F195D" w:rsidRDefault="00F90F07" w:rsidP="00C762BF">
            <w:pPr>
              <w:jc w:val="both"/>
              <w:rPr>
                <w:rFonts w:ascii="Arial" w:hAnsi="Arial" w:cs="Arial"/>
                <w:sz w:val="14"/>
                <w:szCs w:val="14"/>
              </w:rPr>
            </w:pPr>
            <w:r w:rsidRPr="003F195D">
              <w:rPr>
                <w:rFonts w:ascii="Arial" w:hAnsi="Arial" w:cs="Arial"/>
                <w:sz w:val="14"/>
                <w:szCs w:val="14"/>
              </w:rPr>
              <w:t>RIESGO JURÍDICO</w:t>
            </w:r>
          </w:p>
        </w:tc>
        <w:tc>
          <w:tcPr>
            <w:tcW w:w="3061" w:type="dxa"/>
            <w:shd w:val="clear" w:color="auto" w:fill="auto"/>
          </w:tcPr>
          <w:p w14:paraId="24472ABE" w14:textId="77777777" w:rsidR="00F90F07" w:rsidRPr="003F195D" w:rsidRDefault="00F90F07" w:rsidP="007043D9">
            <w:pPr>
              <w:jc w:val="both"/>
              <w:rPr>
                <w:rFonts w:ascii="Arial" w:hAnsi="Arial" w:cs="Arial"/>
                <w:sz w:val="14"/>
                <w:szCs w:val="14"/>
              </w:rPr>
            </w:pPr>
            <w:r w:rsidRPr="003F195D">
              <w:rPr>
                <w:rFonts w:ascii="Arial" w:hAnsi="Arial" w:cs="Arial"/>
                <w:sz w:val="14"/>
                <w:szCs w:val="14"/>
              </w:rPr>
              <w:t xml:space="preserve">LA FALTA DE OTORGAMIENTO POR PARTE DEL PROPONENTE SELECCIONADO DE </w:t>
            </w:r>
            <w:r w:rsidR="0096768B" w:rsidRPr="003F195D">
              <w:rPr>
                <w:rFonts w:ascii="Arial" w:hAnsi="Arial" w:cs="Arial"/>
                <w:sz w:val="14"/>
                <w:szCs w:val="14"/>
              </w:rPr>
              <w:t>GARANTÍA</w:t>
            </w:r>
            <w:r w:rsidRPr="003F195D">
              <w:rPr>
                <w:rFonts w:ascii="Arial" w:hAnsi="Arial" w:cs="Arial"/>
                <w:sz w:val="14"/>
                <w:szCs w:val="14"/>
              </w:rPr>
              <w:t xml:space="preserve"> DE CUMPLIMIENTO EXIGIDA POR LA ENTIDAD PARA AMPARAR EL INCUMPLIMIENTO DE LAS OBLIGACIONES DEL CONTRATO.</w:t>
            </w:r>
          </w:p>
        </w:tc>
        <w:tc>
          <w:tcPr>
            <w:tcW w:w="993" w:type="dxa"/>
            <w:vMerge/>
            <w:shd w:val="clear" w:color="auto" w:fill="auto"/>
          </w:tcPr>
          <w:p w14:paraId="593F7132" w14:textId="77777777" w:rsidR="00F90F07" w:rsidRPr="003F195D" w:rsidRDefault="00F90F07" w:rsidP="00C762BF">
            <w:pPr>
              <w:jc w:val="both"/>
              <w:rPr>
                <w:rFonts w:ascii="Arial" w:hAnsi="Arial" w:cs="Arial"/>
                <w:sz w:val="14"/>
                <w:szCs w:val="14"/>
              </w:rPr>
            </w:pPr>
          </w:p>
        </w:tc>
        <w:tc>
          <w:tcPr>
            <w:tcW w:w="1134" w:type="dxa"/>
            <w:vMerge/>
            <w:shd w:val="clear" w:color="auto" w:fill="auto"/>
          </w:tcPr>
          <w:p w14:paraId="71E67183" w14:textId="77777777" w:rsidR="00F90F07" w:rsidRPr="003F195D" w:rsidRDefault="00F90F07" w:rsidP="00C762BF">
            <w:pPr>
              <w:jc w:val="both"/>
              <w:rPr>
                <w:rFonts w:ascii="Arial" w:hAnsi="Arial" w:cs="Arial"/>
                <w:sz w:val="14"/>
                <w:szCs w:val="14"/>
              </w:rPr>
            </w:pPr>
          </w:p>
        </w:tc>
        <w:tc>
          <w:tcPr>
            <w:tcW w:w="992" w:type="dxa"/>
            <w:vMerge/>
            <w:shd w:val="clear" w:color="auto" w:fill="auto"/>
          </w:tcPr>
          <w:p w14:paraId="309DB370" w14:textId="77777777" w:rsidR="00F90F07" w:rsidRPr="003F195D" w:rsidRDefault="00F90F07" w:rsidP="00C762BF">
            <w:pPr>
              <w:jc w:val="both"/>
              <w:rPr>
                <w:rFonts w:ascii="Arial" w:hAnsi="Arial" w:cs="Arial"/>
                <w:sz w:val="14"/>
                <w:szCs w:val="14"/>
              </w:rPr>
            </w:pPr>
          </w:p>
        </w:tc>
        <w:tc>
          <w:tcPr>
            <w:tcW w:w="1721" w:type="dxa"/>
            <w:vMerge/>
            <w:shd w:val="clear" w:color="auto" w:fill="auto"/>
          </w:tcPr>
          <w:p w14:paraId="2CF9AB7A" w14:textId="77777777" w:rsidR="00F90F07" w:rsidRPr="003F195D" w:rsidRDefault="00F90F07" w:rsidP="00C762BF">
            <w:pPr>
              <w:jc w:val="both"/>
              <w:rPr>
                <w:rFonts w:ascii="Arial" w:hAnsi="Arial" w:cs="Arial"/>
                <w:sz w:val="14"/>
                <w:szCs w:val="14"/>
              </w:rPr>
            </w:pPr>
          </w:p>
        </w:tc>
      </w:tr>
      <w:tr w:rsidR="00A96E06" w:rsidRPr="003F195D" w14:paraId="472EE483" w14:textId="77777777" w:rsidTr="00F90F07">
        <w:trPr>
          <w:jc w:val="center"/>
        </w:trPr>
        <w:tc>
          <w:tcPr>
            <w:tcW w:w="1419" w:type="dxa"/>
            <w:vMerge/>
            <w:shd w:val="clear" w:color="auto" w:fill="auto"/>
          </w:tcPr>
          <w:p w14:paraId="49E31407" w14:textId="77777777" w:rsidR="00F90F07" w:rsidRPr="003F195D" w:rsidRDefault="00F90F07" w:rsidP="00C762BF">
            <w:pPr>
              <w:jc w:val="both"/>
              <w:rPr>
                <w:rFonts w:ascii="Arial" w:hAnsi="Arial" w:cs="Arial"/>
                <w:sz w:val="14"/>
                <w:szCs w:val="14"/>
              </w:rPr>
            </w:pPr>
          </w:p>
        </w:tc>
        <w:tc>
          <w:tcPr>
            <w:tcW w:w="993" w:type="dxa"/>
            <w:shd w:val="clear" w:color="auto" w:fill="auto"/>
            <w:vAlign w:val="center"/>
          </w:tcPr>
          <w:p w14:paraId="27842883" w14:textId="77777777" w:rsidR="00F90F07" w:rsidRPr="003F195D" w:rsidRDefault="00F90F07" w:rsidP="00C762BF">
            <w:pPr>
              <w:jc w:val="both"/>
              <w:rPr>
                <w:rFonts w:ascii="Arial" w:hAnsi="Arial" w:cs="Arial"/>
                <w:sz w:val="14"/>
                <w:szCs w:val="14"/>
              </w:rPr>
            </w:pPr>
            <w:r w:rsidRPr="003F195D">
              <w:rPr>
                <w:rFonts w:ascii="Arial" w:hAnsi="Arial" w:cs="Arial"/>
                <w:sz w:val="14"/>
                <w:szCs w:val="14"/>
              </w:rPr>
              <w:t>RIESGO JURÍDICO</w:t>
            </w:r>
          </w:p>
        </w:tc>
        <w:tc>
          <w:tcPr>
            <w:tcW w:w="3061" w:type="dxa"/>
            <w:shd w:val="clear" w:color="auto" w:fill="auto"/>
          </w:tcPr>
          <w:p w14:paraId="1412F1F9" w14:textId="77777777" w:rsidR="00F90F07" w:rsidRPr="003F195D" w:rsidRDefault="00F90F07" w:rsidP="00C762BF">
            <w:pPr>
              <w:jc w:val="both"/>
              <w:rPr>
                <w:rFonts w:ascii="Arial" w:hAnsi="Arial" w:cs="Arial"/>
                <w:sz w:val="14"/>
                <w:szCs w:val="14"/>
              </w:rPr>
            </w:pPr>
            <w:r w:rsidRPr="003F195D">
              <w:rPr>
                <w:rFonts w:ascii="Arial" w:hAnsi="Arial" w:cs="Arial"/>
                <w:sz w:val="14"/>
                <w:szCs w:val="14"/>
              </w:rPr>
              <w:t>EL RETIRO DE LA OFERTA DESPUÉS DE VENCIDO EL TERMINO FIJADO PARA LA PRESENTACIÓN DE LAS OFERTAS.</w:t>
            </w:r>
          </w:p>
        </w:tc>
        <w:tc>
          <w:tcPr>
            <w:tcW w:w="993" w:type="dxa"/>
            <w:vMerge/>
            <w:shd w:val="clear" w:color="auto" w:fill="auto"/>
          </w:tcPr>
          <w:p w14:paraId="35D9A2C4" w14:textId="77777777" w:rsidR="00F90F07" w:rsidRPr="003F195D" w:rsidRDefault="00F90F07" w:rsidP="00C762BF">
            <w:pPr>
              <w:jc w:val="both"/>
              <w:rPr>
                <w:rFonts w:ascii="Arial" w:hAnsi="Arial" w:cs="Arial"/>
                <w:sz w:val="14"/>
                <w:szCs w:val="14"/>
              </w:rPr>
            </w:pPr>
          </w:p>
        </w:tc>
        <w:tc>
          <w:tcPr>
            <w:tcW w:w="1134" w:type="dxa"/>
            <w:vMerge/>
            <w:shd w:val="clear" w:color="auto" w:fill="auto"/>
          </w:tcPr>
          <w:p w14:paraId="794613B7" w14:textId="77777777" w:rsidR="00F90F07" w:rsidRPr="003F195D" w:rsidRDefault="00F90F07" w:rsidP="00C762BF">
            <w:pPr>
              <w:jc w:val="both"/>
              <w:rPr>
                <w:rFonts w:ascii="Arial" w:hAnsi="Arial" w:cs="Arial"/>
                <w:sz w:val="14"/>
                <w:szCs w:val="14"/>
              </w:rPr>
            </w:pPr>
          </w:p>
        </w:tc>
        <w:tc>
          <w:tcPr>
            <w:tcW w:w="992" w:type="dxa"/>
            <w:vMerge/>
            <w:shd w:val="clear" w:color="auto" w:fill="auto"/>
          </w:tcPr>
          <w:p w14:paraId="106F3D82" w14:textId="77777777" w:rsidR="00F90F07" w:rsidRPr="003F195D" w:rsidRDefault="00F90F07" w:rsidP="00C762BF">
            <w:pPr>
              <w:jc w:val="both"/>
              <w:rPr>
                <w:rFonts w:ascii="Arial" w:hAnsi="Arial" w:cs="Arial"/>
                <w:sz w:val="14"/>
                <w:szCs w:val="14"/>
              </w:rPr>
            </w:pPr>
          </w:p>
        </w:tc>
        <w:tc>
          <w:tcPr>
            <w:tcW w:w="1721" w:type="dxa"/>
            <w:vMerge/>
            <w:shd w:val="clear" w:color="auto" w:fill="auto"/>
          </w:tcPr>
          <w:p w14:paraId="1697589B" w14:textId="77777777" w:rsidR="00F90F07" w:rsidRPr="003F195D" w:rsidRDefault="00F90F07" w:rsidP="00C762BF">
            <w:pPr>
              <w:jc w:val="both"/>
              <w:rPr>
                <w:rFonts w:ascii="Arial" w:hAnsi="Arial" w:cs="Arial"/>
                <w:sz w:val="14"/>
                <w:szCs w:val="14"/>
              </w:rPr>
            </w:pPr>
          </w:p>
        </w:tc>
      </w:tr>
    </w:tbl>
    <w:p w14:paraId="6D0143E3" w14:textId="77777777" w:rsidR="00BB5FE8" w:rsidRPr="003F195D" w:rsidRDefault="00BB5FE8" w:rsidP="00BB5FE8">
      <w:pPr>
        <w:tabs>
          <w:tab w:val="left" w:pos="-1080"/>
          <w:tab w:val="left" w:pos="0"/>
        </w:tabs>
        <w:rPr>
          <w:rFonts w:ascii="Arial" w:eastAsia="MS Mincho" w:hAnsi="Arial" w:cs="Arial"/>
          <w:b/>
          <w:sz w:val="12"/>
          <w:szCs w:val="22"/>
        </w:rPr>
      </w:pPr>
    </w:p>
    <w:p w14:paraId="6496548C" w14:textId="141A9D4A" w:rsidR="003D0D10" w:rsidRPr="003F195D" w:rsidRDefault="003D0D10" w:rsidP="00BB5FE8">
      <w:pPr>
        <w:jc w:val="both"/>
        <w:rPr>
          <w:rFonts w:ascii="Arial" w:hAnsi="Arial" w:cs="Arial"/>
          <w:b/>
          <w:sz w:val="22"/>
          <w:szCs w:val="22"/>
        </w:rPr>
      </w:pPr>
    </w:p>
    <w:p w14:paraId="5C10D71B" w14:textId="77777777" w:rsidR="00A96E06" w:rsidRPr="003F195D" w:rsidRDefault="00A96E06" w:rsidP="00BB5FE8">
      <w:pPr>
        <w:jc w:val="both"/>
        <w:rPr>
          <w:rFonts w:ascii="Arial" w:hAnsi="Arial" w:cs="Arial"/>
          <w:b/>
          <w:sz w:val="22"/>
          <w:szCs w:val="22"/>
        </w:rPr>
      </w:pPr>
    </w:p>
    <w:p w14:paraId="76366D13" w14:textId="77777777" w:rsidR="00BB5FE8" w:rsidRPr="003F195D" w:rsidRDefault="00BB5FE8" w:rsidP="00BB5FE8">
      <w:pPr>
        <w:jc w:val="both"/>
        <w:rPr>
          <w:rFonts w:ascii="Arial" w:hAnsi="Arial" w:cs="Arial"/>
          <w:b/>
          <w:sz w:val="22"/>
          <w:szCs w:val="22"/>
        </w:rPr>
      </w:pPr>
      <w:r w:rsidRPr="003F195D">
        <w:rPr>
          <w:rFonts w:ascii="Arial" w:hAnsi="Arial" w:cs="Arial"/>
          <w:b/>
          <w:sz w:val="22"/>
          <w:szCs w:val="22"/>
        </w:rPr>
        <w:lastRenderedPageBreak/>
        <w:t>ETAPA CONTRACTUAL</w:t>
      </w:r>
    </w:p>
    <w:p w14:paraId="21037986" w14:textId="77777777" w:rsidR="000C7DA3" w:rsidRPr="003F195D" w:rsidRDefault="000C7DA3" w:rsidP="00BB5FE8">
      <w:pPr>
        <w:jc w:val="both"/>
        <w:rPr>
          <w:rFonts w:ascii="Arial" w:hAnsi="Arial" w:cs="Arial"/>
          <w:b/>
          <w:sz w:val="6"/>
          <w:szCs w:val="20"/>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3"/>
        <w:gridCol w:w="851"/>
        <w:gridCol w:w="1324"/>
        <w:gridCol w:w="1276"/>
        <w:gridCol w:w="912"/>
        <w:gridCol w:w="1843"/>
        <w:gridCol w:w="2977"/>
      </w:tblGrid>
      <w:tr w:rsidR="00A96E06" w:rsidRPr="003F195D" w14:paraId="0BF146FB" w14:textId="77777777" w:rsidTr="008E17E5">
        <w:trPr>
          <w:jc w:val="center"/>
        </w:trPr>
        <w:tc>
          <w:tcPr>
            <w:tcW w:w="1023" w:type="dxa"/>
            <w:shd w:val="clear" w:color="auto" w:fill="DDD9C3"/>
            <w:vAlign w:val="center"/>
          </w:tcPr>
          <w:p w14:paraId="1D59DAD4" w14:textId="77777777" w:rsidR="00BB5FE8" w:rsidRPr="003F195D" w:rsidRDefault="00BB5FE8" w:rsidP="00C762BF">
            <w:pPr>
              <w:jc w:val="both"/>
              <w:rPr>
                <w:rFonts w:ascii="Arial" w:hAnsi="Arial" w:cs="Arial"/>
                <w:b/>
                <w:sz w:val="14"/>
                <w:szCs w:val="14"/>
              </w:rPr>
            </w:pPr>
            <w:r w:rsidRPr="003F195D">
              <w:rPr>
                <w:rFonts w:ascii="Arial" w:hAnsi="Arial" w:cs="Arial"/>
                <w:b/>
                <w:sz w:val="14"/>
                <w:szCs w:val="14"/>
              </w:rPr>
              <w:t>MECANISMO DE COBERTURA</w:t>
            </w:r>
          </w:p>
        </w:tc>
        <w:tc>
          <w:tcPr>
            <w:tcW w:w="851" w:type="dxa"/>
            <w:shd w:val="clear" w:color="auto" w:fill="DDD9C3"/>
            <w:vAlign w:val="center"/>
          </w:tcPr>
          <w:p w14:paraId="1B2CC5FE" w14:textId="77777777" w:rsidR="00BB5FE8" w:rsidRPr="003F195D" w:rsidRDefault="00BB5FE8" w:rsidP="00C762BF">
            <w:pPr>
              <w:jc w:val="both"/>
              <w:rPr>
                <w:rFonts w:ascii="Arial" w:hAnsi="Arial" w:cs="Arial"/>
                <w:b/>
                <w:sz w:val="14"/>
                <w:szCs w:val="14"/>
              </w:rPr>
            </w:pPr>
            <w:r w:rsidRPr="003F195D">
              <w:rPr>
                <w:rFonts w:ascii="Arial" w:hAnsi="Arial" w:cs="Arial"/>
                <w:b/>
                <w:sz w:val="14"/>
                <w:szCs w:val="14"/>
              </w:rPr>
              <w:t>CLASE DE RIESGO</w:t>
            </w:r>
          </w:p>
        </w:tc>
        <w:tc>
          <w:tcPr>
            <w:tcW w:w="1324" w:type="dxa"/>
            <w:shd w:val="clear" w:color="auto" w:fill="DDD9C3"/>
            <w:vAlign w:val="center"/>
          </w:tcPr>
          <w:p w14:paraId="1FB465FC" w14:textId="77777777" w:rsidR="00BB5FE8" w:rsidRPr="003F195D" w:rsidRDefault="000C7DA3" w:rsidP="00C762BF">
            <w:pPr>
              <w:jc w:val="both"/>
              <w:rPr>
                <w:rFonts w:ascii="Arial" w:hAnsi="Arial" w:cs="Arial"/>
                <w:b/>
                <w:sz w:val="14"/>
                <w:szCs w:val="14"/>
              </w:rPr>
            </w:pPr>
            <w:r w:rsidRPr="003F195D">
              <w:rPr>
                <w:rFonts w:ascii="Arial" w:hAnsi="Arial" w:cs="Arial"/>
                <w:b/>
                <w:sz w:val="14"/>
                <w:szCs w:val="14"/>
              </w:rPr>
              <w:t>TIPIFICACIÓN</w:t>
            </w:r>
            <w:r w:rsidR="00BB5FE8" w:rsidRPr="003F195D">
              <w:rPr>
                <w:rFonts w:ascii="Arial" w:hAnsi="Arial" w:cs="Arial"/>
                <w:b/>
                <w:sz w:val="14"/>
                <w:szCs w:val="14"/>
              </w:rPr>
              <w:t xml:space="preserve"> DE LOS RIESGOS</w:t>
            </w:r>
          </w:p>
        </w:tc>
        <w:tc>
          <w:tcPr>
            <w:tcW w:w="1276" w:type="dxa"/>
            <w:shd w:val="clear" w:color="auto" w:fill="DDD9C3"/>
            <w:vAlign w:val="center"/>
          </w:tcPr>
          <w:p w14:paraId="66B93DAD" w14:textId="77777777" w:rsidR="00BB5FE8" w:rsidRPr="003F195D" w:rsidRDefault="000C7DA3" w:rsidP="00C762BF">
            <w:pPr>
              <w:jc w:val="both"/>
              <w:rPr>
                <w:rFonts w:ascii="Arial" w:hAnsi="Arial" w:cs="Arial"/>
                <w:b/>
                <w:sz w:val="14"/>
                <w:szCs w:val="14"/>
              </w:rPr>
            </w:pPr>
            <w:r w:rsidRPr="003F195D">
              <w:rPr>
                <w:rFonts w:ascii="Arial" w:hAnsi="Arial" w:cs="Arial"/>
                <w:b/>
                <w:sz w:val="14"/>
                <w:szCs w:val="14"/>
              </w:rPr>
              <w:t>ESTIMACIÓN</w:t>
            </w:r>
            <w:r w:rsidR="00BB5FE8" w:rsidRPr="003F195D">
              <w:rPr>
                <w:rFonts w:ascii="Arial" w:hAnsi="Arial" w:cs="Arial"/>
                <w:b/>
                <w:sz w:val="14"/>
                <w:szCs w:val="14"/>
              </w:rPr>
              <w:t xml:space="preserve"> DEL RIESGO</w:t>
            </w:r>
          </w:p>
        </w:tc>
        <w:tc>
          <w:tcPr>
            <w:tcW w:w="912" w:type="dxa"/>
            <w:shd w:val="clear" w:color="auto" w:fill="DDD9C3"/>
            <w:vAlign w:val="center"/>
          </w:tcPr>
          <w:p w14:paraId="6B7FFA79" w14:textId="77777777" w:rsidR="00BB5FE8" w:rsidRPr="003F195D" w:rsidRDefault="000C7DA3" w:rsidP="00C762BF">
            <w:pPr>
              <w:jc w:val="both"/>
              <w:rPr>
                <w:rFonts w:ascii="Arial" w:hAnsi="Arial" w:cs="Arial"/>
                <w:b/>
                <w:sz w:val="14"/>
                <w:szCs w:val="14"/>
              </w:rPr>
            </w:pPr>
            <w:r w:rsidRPr="003F195D">
              <w:rPr>
                <w:rFonts w:ascii="Arial" w:hAnsi="Arial" w:cs="Arial"/>
                <w:b/>
                <w:sz w:val="14"/>
                <w:szCs w:val="14"/>
              </w:rPr>
              <w:t>ASIGNACIÓN</w:t>
            </w:r>
            <w:r w:rsidR="00BB5FE8" w:rsidRPr="003F195D">
              <w:rPr>
                <w:rFonts w:ascii="Arial" w:hAnsi="Arial" w:cs="Arial"/>
                <w:b/>
                <w:sz w:val="14"/>
                <w:szCs w:val="14"/>
              </w:rPr>
              <w:t xml:space="preserve"> DEL RIESGO</w:t>
            </w:r>
          </w:p>
        </w:tc>
        <w:tc>
          <w:tcPr>
            <w:tcW w:w="1843" w:type="dxa"/>
            <w:shd w:val="clear" w:color="auto" w:fill="DDD9C3"/>
            <w:vAlign w:val="center"/>
          </w:tcPr>
          <w:p w14:paraId="27B8F1FD" w14:textId="77777777" w:rsidR="00BB5FE8" w:rsidRPr="003F195D" w:rsidRDefault="00BB5FE8" w:rsidP="00C762BF">
            <w:pPr>
              <w:jc w:val="both"/>
              <w:rPr>
                <w:rFonts w:ascii="Arial" w:hAnsi="Arial" w:cs="Arial"/>
                <w:b/>
                <w:sz w:val="14"/>
                <w:szCs w:val="14"/>
              </w:rPr>
            </w:pPr>
            <w:r w:rsidRPr="003F195D">
              <w:rPr>
                <w:rFonts w:ascii="Arial" w:hAnsi="Arial" w:cs="Arial"/>
                <w:b/>
                <w:sz w:val="14"/>
                <w:szCs w:val="14"/>
              </w:rPr>
              <w:t>VIGENCIA</w:t>
            </w:r>
          </w:p>
        </w:tc>
        <w:tc>
          <w:tcPr>
            <w:tcW w:w="2977" w:type="dxa"/>
            <w:shd w:val="clear" w:color="auto" w:fill="DDD9C3"/>
            <w:vAlign w:val="center"/>
          </w:tcPr>
          <w:p w14:paraId="7D283E77" w14:textId="77777777" w:rsidR="00BB5FE8" w:rsidRPr="003F195D" w:rsidRDefault="0025500C" w:rsidP="00C762BF">
            <w:pPr>
              <w:jc w:val="both"/>
              <w:rPr>
                <w:rFonts w:ascii="Arial" w:hAnsi="Arial" w:cs="Arial"/>
                <w:b/>
                <w:sz w:val="14"/>
                <w:szCs w:val="14"/>
              </w:rPr>
            </w:pPr>
            <w:r w:rsidRPr="003F195D">
              <w:rPr>
                <w:rFonts w:ascii="Arial" w:hAnsi="Arial" w:cs="Arial"/>
                <w:b/>
                <w:sz w:val="14"/>
                <w:szCs w:val="14"/>
              </w:rPr>
              <w:t>JUSTIFICACIÓN</w:t>
            </w:r>
            <w:r w:rsidR="00BB5FE8" w:rsidRPr="003F195D">
              <w:rPr>
                <w:rFonts w:ascii="Arial" w:hAnsi="Arial" w:cs="Arial"/>
                <w:b/>
                <w:sz w:val="14"/>
                <w:szCs w:val="14"/>
              </w:rPr>
              <w:t xml:space="preserve"> COBERTURA / VIGENCIA</w:t>
            </w:r>
          </w:p>
        </w:tc>
      </w:tr>
      <w:tr w:rsidR="00A96E06" w:rsidRPr="003F195D" w14:paraId="59E6A229" w14:textId="77777777" w:rsidTr="008E17E5">
        <w:trPr>
          <w:trHeight w:val="983"/>
          <w:jc w:val="center"/>
        </w:trPr>
        <w:tc>
          <w:tcPr>
            <w:tcW w:w="1023" w:type="dxa"/>
            <w:shd w:val="clear" w:color="auto" w:fill="auto"/>
            <w:vAlign w:val="center"/>
          </w:tcPr>
          <w:p w14:paraId="423CC674" w14:textId="77777777" w:rsidR="00BB5FE8" w:rsidRPr="003F195D" w:rsidRDefault="000C7DA3" w:rsidP="00C762BF">
            <w:pPr>
              <w:jc w:val="both"/>
              <w:rPr>
                <w:rFonts w:ascii="Arial" w:hAnsi="Arial" w:cs="Arial"/>
                <w:sz w:val="14"/>
                <w:szCs w:val="14"/>
              </w:rPr>
            </w:pPr>
            <w:r w:rsidRPr="003F195D">
              <w:rPr>
                <w:rFonts w:ascii="Arial" w:hAnsi="Arial" w:cs="Arial"/>
                <w:sz w:val="14"/>
                <w:szCs w:val="14"/>
              </w:rPr>
              <w:t>GARANTÍA</w:t>
            </w:r>
            <w:r w:rsidR="00BB5FE8" w:rsidRPr="003F195D">
              <w:rPr>
                <w:rFonts w:ascii="Arial" w:hAnsi="Arial" w:cs="Arial"/>
                <w:sz w:val="14"/>
                <w:szCs w:val="14"/>
              </w:rPr>
              <w:t xml:space="preserve"> </w:t>
            </w:r>
            <w:r w:rsidRPr="003F195D">
              <w:rPr>
                <w:rFonts w:ascii="Arial" w:hAnsi="Arial" w:cs="Arial"/>
                <w:sz w:val="14"/>
                <w:szCs w:val="14"/>
              </w:rPr>
              <w:t>ÚNICA</w:t>
            </w:r>
          </w:p>
        </w:tc>
        <w:tc>
          <w:tcPr>
            <w:tcW w:w="851" w:type="dxa"/>
            <w:shd w:val="clear" w:color="auto" w:fill="auto"/>
            <w:vAlign w:val="center"/>
          </w:tcPr>
          <w:p w14:paraId="30961D9E"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 xml:space="preserve">RIESGO </w:t>
            </w:r>
            <w:r w:rsidR="000C7DA3" w:rsidRPr="003F195D">
              <w:rPr>
                <w:rFonts w:ascii="Arial" w:hAnsi="Arial" w:cs="Arial"/>
                <w:sz w:val="14"/>
                <w:szCs w:val="14"/>
              </w:rPr>
              <w:t>JURÍDICO</w:t>
            </w:r>
          </w:p>
        </w:tc>
        <w:tc>
          <w:tcPr>
            <w:tcW w:w="1324" w:type="dxa"/>
            <w:shd w:val="clear" w:color="auto" w:fill="auto"/>
            <w:vAlign w:val="center"/>
          </w:tcPr>
          <w:p w14:paraId="09FB0933"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INCUMPLIMIENTO DEL CONTRATO.</w:t>
            </w:r>
          </w:p>
        </w:tc>
        <w:tc>
          <w:tcPr>
            <w:tcW w:w="1276" w:type="dxa"/>
            <w:shd w:val="clear" w:color="auto" w:fill="auto"/>
            <w:vAlign w:val="center"/>
          </w:tcPr>
          <w:p w14:paraId="7E9C91FC"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VEINTE POR CIENTO (20%) DEL VALOR DEL CONTRATO</w:t>
            </w:r>
          </w:p>
        </w:tc>
        <w:tc>
          <w:tcPr>
            <w:tcW w:w="912" w:type="dxa"/>
            <w:shd w:val="clear" w:color="auto" w:fill="auto"/>
            <w:vAlign w:val="center"/>
          </w:tcPr>
          <w:p w14:paraId="5799740B"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CONTRATISTA</w:t>
            </w:r>
          </w:p>
        </w:tc>
        <w:tc>
          <w:tcPr>
            <w:tcW w:w="1843" w:type="dxa"/>
            <w:shd w:val="clear" w:color="auto" w:fill="auto"/>
            <w:vAlign w:val="center"/>
          </w:tcPr>
          <w:p w14:paraId="3505C1CF"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 xml:space="preserve">VIGENTE POR UN TERMINO </w:t>
            </w:r>
            <w:r w:rsidR="00CF3DAE" w:rsidRPr="003F195D">
              <w:rPr>
                <w:rFonts w:ascii="Arial" w:hAnsi="Arial" w:cs="Arial"/>
                <w:sz w:val="14"/>
                <w:szCs w:val="14"/>
              </w:rPr>
              <w:t>IGUAL AL</w:t>
            </w:r>
            <w:r w:rsidR="00052DD4" w:rsidRPr="003F195D">
              <w:rPr>
                <w:rFonts w:ascii="Arial" w:hAnsi="Arial" w:cs="Arial"/>
                <w:sz w:val="14"/>
                <w:szCs w:val="14"/>
              </w:rPr>
              <w:t xml:space="preserve"> PLAZO </w:t>
            </w:r>
            <w:r w:rsidRPr="003F195D">
              <w:rPr>
                <w:rFonts w:ascii="Arial" w:hAnsi="Arial" w:cs="Arial"/>
                <w:sz w:val="14"/>
                <w:szCs w:val="14"/>
              </w:rPr>
              <w:t xml:space="preserve">DEL CONTRATO Y </w:t>
            </w:r>
            <w:r w:rsidR="00052DD4" w:rsidRPr="003F195D">
              <w:rPr>
                <w:rFonts w:ascii="Arial" w:hAnsi="Arial" w:cs="Arial"/>
                <w:sz w:val="14"/>
                <w:szCs w:val="14"/>
              </w:rPr>
              <w:t>CINCO</w:t>
            </w:r>
            <w:r w:rsidRPr="003F195D">
              <w:rPr>
                <w:rFonts w:ascii="Arial" w:hAnsi="Arial" w:cs="Arial"/>
                <w:sz w:val="14"/>
                <w:szCs w:val="14"/>
              </w:rPr>
              <w:t xml:space="preserve"> (</w:t>
            </w:r>
            <w:r w:rsidR="00052DD4" w:rsidRPr="003F195D">
              <w:rPr>
                <w:rFonts w:ascii="Arial" w:hAnsi="Arial" w:cs="Arial"/>
                <w:sz w:val="14"/>
                <w:szCs w:val="14"/>
              </w:rPr>
              <w:t>5</w:t>
            </w:r>
            <w:r w:rsidRPr="003F195D">
              <w:rPr>
                <w:rFonts w:ascii="Arial" w:hAnsi="Arial" w:cs="Arial"/>
                <w:sz w:val="14"/>
                <w:szCs w:val="14"/>
              </w:rPr>
              <w:t xml:space="preserve">) </w:t>
            </w:r>
            <w:r w:rsidR="00052DD4" w:rsidRPr="003F195D">
              <w:rPr>
                <w:rFonts w:ascii="Arial" w:hAnsi="Arial" w:cs="Arial"/>
                <w:sz w:val="14"/>
                <w:szCs w:val="14"/>
              </w:rPr>
              <w:t>MESES</w:t>
            </w:r>
            <w:r w:rsidRPr="003F195D">
              <w:rPr>
                <w:rFonts w:ascii="Arial" w:hAnsi="Arial" w:cs="Arial"/>
                <w:sz w:val="14"/>
                <w:szCs w:val="14"/>
              </w:rPr>
              <w:t xml:space="preserve"> MAS</w:t>
            </w:r>
          </w:p>
        </w:tc>
        <w:tc>
          <w:tcPr>
            <w:tcW w:w="2977" w:type="dxa"/>
            <w:shd w:val="clear" w:color="auto" w:fill="auto"/>
          </w:tcPr>
          <w:p w14:paraId="38E8E6AF" w14:textId="77777777" w:rsidR="00BB5FE8" w:rsidRPr="003F195D" w:rsidRDefault="00BB5FE8" w:rsidP="007043D9">
            <w:pPr>
              <w:jc w:val="both"/>
              <w:rPr>
                <w:rFonts w:ascii="Arial" w:hAnsi="Arial" w:cs="Arial"/>
                <w:sz w:val="14"/>
                <w:szCs w:val="14"/>
              </w:rPr>
            </w:pPr>
            <w:r w:rsidRPr="003F195D">
              <w:rPr>
                <w:rFonts w:ascii="Arial" w:hAnsi="Arial" w:cs="Arial"/>
                <w:sz w:val="14"/>
                <w:szCs w:val="14"/>
              </w:rPr>
              <w:t xml:space="preserve">AMPARA EL RIESGO DE INCUMPLIMIENTO DURANTE EL PLAZO DE EJECUCIÓN Y </w:t>
            </w:r>
            <w:r w:rsidR="0025500C" w:rsidRPr="003F195D">
              <w:rPr>
                <w:rFonts w:ascii="Arial" w:hAnsi="Arial" w:cs="Arial"/>
                <w:sz w:val="14"/>
                <w:szCs w:val="14"/>
              </w:rPr>
              <w:t>LIQUIDACIÓN</w:t>
            </w:r>
            <w:r w:rsidRPr="003F195D">
              <w:rPr>
                <w:rFonts w:ascii="Arial" w:hAnsi="Arial" w:cs="Arial"/>
                <w:sz w:val="14"/>
                <w:szCs w:val="14"/>
              </w:rPr>
              <w:t xml:space="preserve"> DEL CONTRATO LA </w:t>
            </w:r>
            <w:r w:rsidR="0025500C" w:rsidRPr="003F195D">
              <w:rPr>
                <w:rFonts w:ascii="Arial" w:hAnsi="Arial" w:cs="Arial"/>
                <w:sz w:val="14"/>
                <w:szCs w:val="14"/>
              </w:rPr>
              <w:t>ESTIMACIÓN</w:t>
            </w:r>
            <w:r w:rsidRPr="003F195D">
              <w:rPr>
                <w:rFonts w:ascii="Arial" w:hAnsi="Arial" w:cs="Arial"/>
                <w:sz w:val="14"/>
                <w:szCs w:val="14"/>
              </w:rPr>
              <w:t xml:space="preserve"> DEL RIESGO CUBRE EL 20% DEL VALOR DEL CONTRATO COMO QUIERA QUE SE PRETENDE EL PAGO PARCIAL O DEFINITIVO DE LOS PERJUICIOS QUE CAUSE A LA ENTIDAD EN LOS MISMOS </w:t>
            </w:r>
            <w:r w:rsidR="0025500C" w:rsidRPr="003F195D">
              <w:rPr>
                <w:rFonts w:ascii="Arial" w:hAnsi="Arial" w:cs="Arial"/>
                <w:sz w:val="14"/>
                <w:szCs w:val="14"/>
              </w:rPr>
              <w:t>TÉRMINOS</w:t>
            </w:r>
            <w:r w:rsidRPr="003F195D">
              <w:rPr>
                <w:rFonts w:ascii="Arial" w:hAnsi="Arial" w:cs="Arial"/>
                <w:sz w:val="14"/>
                <w:szCs w:val="14"/>
              </w:rPr>
              <w:t xml:space="preserve"> DE LA CLAUSULA PENAL PECUNIARIA.</w:t>
            </w:r>
          </w:p>
        </w:tc>
      </w:tr>
      <w:tr w:rsidR="00A96E06" w:rsidRPr="003F195D" w14:paraId="46C9CC58" w14:textId="77777777" w:rsidTr="008E17E5">
        <w:trPr>
          <w:trHeight w:val="699"/>
          <w:jc w:val="center"/>
        </w:trPr>
        <w:tc>
          <w:tcPr>
            <w:tcW w:w="1023" w:type="dxa"/>
            <w:shd w:val="clear" w:color="auto" w:fill="auto"/>
            <w:vAlign w:val="center"/>
          </w:tcPr>
          <w:p w14:paraId="7FE7EFE2" w14:textId="77777777" w:rsidR="00BB5FE8" w:rsidRPr="003F195D" w:rsidRDefault="000C7DA3" w:rsidP="00C762BF">
            <w:pPr>
              <w:jc w:val="both"/>
              <w:rPr>
                <w:rFonts w:ascii="Arial" w:hAnsi="Arial" w:cs="Arial"/>
                <w:sz w:val="14"/>
                <w:szCs w:val="14"/>
              </w:rPr>
            </w:pPr>
            <w:r w:rsidRPr="003F195D">
              <w:rPr>
                <w:rFonts w:ascii="Arial" w:hAnsi="Arial" w:cs="Arial"/>
                <w:sz w:val="14"/>
                <w:szCs w:val="14"/>
              </w:rPr>
              <w:t>GARANTÍA</w:t>
            </w:r>
            <w:r w:rsidR="00BB5FE8" w:rsidRPr="003F195D">
              <w:rPr>
                <w:rFonts w:ascii="Arial" w:hAnsi="Arial" w:cs="Arial"/>
                <w:sz w:val="14"/>
                <w:szCs w:val="14"/>
              </w:rPr>
              <w:t xml:space="preserve"> </w:t>
            </w:r>
            <w:r w:rsidRPr="003F195D">
              <w:rPr>
                <w:rFonts w:ascii="Arial" w:hAnsi="Arial" w:cs="Arial"/>
                <w:sz w:val="14"/>
                <w:szCs w:val="14"/>
              </w:rPr>
              <w:t>ÚNICA</w:t>
            </w:r>
          </w:p>
        </w:tc>
        <w:tc>
          <w:tcPr>
            <w:tcW w:w="851" w:type="dxa"/>
            <w:shd w:val="clear" w:color="auto" w:fill="auto"/>
            <w:vAlign w:val="center"/>
          </w:tcPr>
          <w:p w14:paraId="7FEAAE01"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RIESGO OPERATIVO</w:t>
            </w:r>
          </w:p>
        </w:tc>
        <w:tc>
          <w:tcPr>
            <w:tcW w:w="1324" w:type="dxa"/>
            <w:shd w:val="clear" w:color="auto" w:fill="auto"/>
            <w:vAlign w:val="center"/>
          </w:tcPr>
          <w:p w14:paraId="692254C5"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CALIDAD DEL SERVICIO</w:t>
            </w:r>
          </w:p>
        </w:tc>
        <w:tc>
          <w:tcPr>
            <w:tcW w:w="1276" w:type="dxa"/>
            <w:shd w:val="clear" w:color="auto" w:fill="auto"/>
            <w:vAlign w:val="center"/>
          </w:tcPr>
          <w:p w14:paraId="651B05DF"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CINCUENTA POR CIENTO (50%) DEL VALOR DE LOS ESTUDIOS.</w:t>
            </w:r>
          </w:p>
        </w:tc>
        <w:tc>
          <w:tcPr>
            <w:tcW w:w="912" w:type="dxa"/>
            <w:shd w:val="clear" w:color="auto" w:fill="auto"/>
            <w:vAlign w:val="center"/>
          </w:tcPr>
          <w:p w14:paraId="58BD22F6"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CONTRATISTA</w:t>
            </w:r>
          </w:p>
        </w:tc>
        <w:tc>
          <w:tcPr>
            <w:tcW w:w="1843" w:type="dxa"/>
            <w:shd w:val="clear" w:color="auto" w:fill="auto"/>
            <w:vAlign w:val="center"/>
          </w:tcPr>
          <w:p w14:paraId="6AF3273C" w14:textId="77777777" w:rsidR="00BB5FE8" w:rsidRPr="003F195D" w:rsidRDefault="00B67B1F" w:rsidP="00B67B1F">
            <w:pPr>
              <w:jc w:val="both"/>
              <w:rPr>
                <w:rFonts w:ascii="Arial" w:hAnsi="Arial" w:cs="Arial"/>
                <w:sz w:val="14"/>
                <w:szCs w:val="14"/>
              </w:rPr>
            </w:pPr>
            <w:r w:rsidRPr="003F195D">
              <w:rPr>
                <w:rFonts w:ascii="Arial" w:hAnsi="Arial" w:cs="Arial"/>
                <w:sz w:val="14"/>
                <w:szCs w:val="14"/>
              </w:rPr>
              <w:t xml:space="preserve">VIGENTE POR UN TÉRMINO IGUAL </w:t>
            </w:r>
            <w:r w:rsidR="00CF3DAE" w:rsidRPr="003F195D">
              <w:rPr>
                <w:rFonts w:ascii="Arial" w:hAnsi="Arial" w:cs="Arial"/>
                <w:sz w:val="14"/>
                <w:szCs w:val="14"/>
              </w:rPr>
              <w:t>AL PLAZO DEL CONTRATO</w:t>
            </w:r>
            <w:r w:rsidRPr="003F195D">
              <w:rPr>
                <w:rFonts w:ascii="Arial" w:hAnsi="Arial" w:cs="Arial"/>
                <w:sz w:val="14"/>
                <w:szCs w:val="14"/>
              </w:rPr>
              <w:t xml:space="preserve"> Y   UN 1 AÑO </w:t>
            </w:r>
            <w:r w:rsidR="00CF3DAE" w:rsidRPr="003F195D">
              <w:rPr>
                <w:rFonts w:ascii="Arial" w:hAnsi="Arial" w:cs="Arial"/>
                <w:sz w:val="14"/>
                <w:szCs w:val="14"/>
              </w:rPr>
              <w:t xml:space="preserve">Y 5 MESES </w:t>
            </w:r>
            <w:r w:rsidRPr="003F195D">
              <w:rPr>
                <w:rFonts w:ascii="Arial" w:hAnsi="Arial" w:cs="Arial"/>
                <w:sz w:val="14"/>
                <w:szCs w:val="14"/>
              </w:rPr>
              <w:t>MÁS</w:t>
            </w:r>
          </w:p>
        </w:tc>
        <w:tc>
          <w:tcPr>
            <w:tcW w:w="2977" w:type="dxa"/>
            <w:shd w:val="clear" w:color="auto" w:fill="auto"/>
          </w:tcPr>
          <w:p w14:paraId="0D3509E8" w14:textId="77777777" w:rsidR="00BB5FE8" w:rsidRPr="003F195D" w:rsidRDefault="00BB5FE8" w:rsidP="00B67B1F">
            <w:pPr>
              <w:jc w:val="both"/>
              <w:rPr>
                <w:rFonts w:ascii="Arial" w:hAnsi="Arial" w:cs="Arial"/>
                <w:sz w:val="14"/>
                <w:szCs w:val="14"/>
              </w:rPr>
            </w:pPr>
            <w:r w:rsidRPr="003F195D">
              <w:rPr>
                <w:rFonts w:ascii="Arial" w:hAnsi="Arial" w:cs="Arial"/>
                <w:sz w:val="14"/>
                <w:szCs w:val="14"/>
              </w:rPr>
              <w:t xml:space="preserve">AMPARA EL RIESGO DE MALA CALIDAD DEL SERVICIO DURANTE LA </w:t>
            </w:r>
            <w:r w:rsidR="00CF3DAE" w:rsidRPr="003F195D">
              <w:rPr>
                <w:rFonts w:ascii="Arial" w:hAnsi="Arial" w:cs="Arial"/>
                <w:sz w:val="14"/>
                <w:szCs w:val="14"/>
              </w:rPr>
              <w:t>EJECUCIÓN</w:t>
            </w:r>
            <w:r w:rsidRPr="003F195D">
              <w:rPr>
                <w:rFonts w:ascii="Arial" w:hAnsi="Arial" w:cs="Arial"/>
                <w:sz w:val="14"/>
                <w:szCs w:val="14"/>
              </w:rPr>
              <w:t xml:space="preserve"> DEL CONTRATO Y </w:t>
            </w:r>
            <w:r w:rsidR="00B67B1F" w:rsidRPr="003F195D">
              <w:rPr>
                <w:rFonts w:ascii="Arial" w:hAnsi="Arial" w:cs="Arial"/>
                <w:sz w:val="14"/>
                <w:szCs w:val="14"/>
              </w:rPr>
              <w:t>1</w:t>
            </w:r>
            <w:r w:rsidRPr="003F195D">
              <w:rPr>
                <w:rFonts w:ascii="Arial" w:hAnsi="Arial" w:cs="Arial"/>
                <w:sz w:val="14"/>
                <w:szCs w:val="14"/>
              </w:rPr>
              <w:t xml:space="preserve"> AÑO</w:t>
            </w:r>
            <w:r w:rsidR="00CF3DAE" w:rsidRPr="003F195D">
              <w:rPr>
                <w:rFonts w:ascii="Arial" w:hAnsi="Arial" w:cs="Arial"/>
                <w:sz w:val="14"/>
                <w:szCs w:val="14"/>
              </w:rPr>
              <w:t xml:space="preserve"> Y 5 MESES</w:t>
            </w:r>
            <w:r w:rsidRPr="003F195D">
              <w:rPr>
                <w:rFonts w:ascii="Arial" w:hAnsi="Arial" w:cs="Arial"/>
                <w:sz w:val="14"/>
                <w:szCs w:val="14"/>
              </w:rPr>
              <w:t xml:space="preserve"> MÁS BUSCANDO RESARCIR EL DETRIMENTO CAUSADO A LA ENTIDAD POR MALA CALIDAD O INSUFICIENCIA DEL </w:t>
            </w:r>
            <w:r w:rsidR="00B67B1F" w:rsidRPr="003F195D">
              <w:rPr>
                <w:rFonts w:ascii="Arial" w:hAnsi="Arial" w:cs="Arial"/>
                <w:sz w:val="14"/>
                <w:szCs w:val="14"/>
              </w:rPr>
              <w:t>SERVICIO</w:t>
            </w:r>
            <w:r w:rsidRPr="003F195D">
              <w:rPr>
                <w:rFonts w:ascii="Arial" w:hAnsi="Arial" w:cs="Arial"/>
                <w:sz w:val="14"/>
                <w:szCs w:val="14"/>
              </w:rPr>
              <w:t xml:space="preserve">. </w:t>
            </w:r>
          </w:p>
        </w:tc>
      </w:tr>
      <w:tr w:rsidR="00A96E06" w:rsidRPr="003F195D" w14:paraId="131DC041" w14:textId="77777777" w:rsidTr="008E17E5">
        <w:trPr>
          <w:jc w:val="center"/>
        </w:trPr>
        <w:tc>
          <w:tcPr>
            <w:tcW w:w="1023" w:type="dxa"/>
            <w:shd w:val="clear" w:color="auto" w:fill="auto"/>
            <w:vAlign w:val="center"/>
          </w:tcPr>
          <w:p w14:paraId="46B11540" w14:textId="77777777" w:rsidR="00BB5FE8" w:rsidRPr="003F195D" w:rsidRDefault="000C7DA3" w:rsidP="00C762BF">
            <w:pPr>
              <w:jc w:val="both"/>
              <w:rPr>
                <w:rFonts w:ascii="Arial" w:hAnsi="Arial" w:cs="Arial"/>
                <w:sz w:val="14"/>
                <w:szCs w:val="14"/>
              </w:rPr>
            </w:pPr>
            <w:r w:rsidRPr="003F195D">
              <w:rPr>
                <w:rFonts w:ascii="Arial" w:hAnsi="Arial" w:cs="Arial"/>
                <w:sz w:val="14"/>
                <w:szCs w:val="14"/>
              </w:rPr>
              <w:t>GARANTÍA</w:t>
            </w:r>
            <w:r w:rsidR="00BB5FE8" w:rsidRPr="003F195D">
              <w:rPr>
                <w:rFonts w:ascii="Arial" w:hAnsi="Arial" w:cs="Arial"/>
                <w:sz w:val="14"/>
                <w:szCs w:val="14"/>
              </w:rPr>
              <w:t xml:space="preserve"> </w:t>
            </w:r>
            <w:r w:rsidRPr="003F195D">
              <w:rPr>
                <w:rFonts w:ascii="Arial" w:hAnsi="Arial" w:cs="Arial"/>
                <w:sz w:val="14"/>
                <w:szCs w:val="14"/>
              </w:rPr>
              <w:t>ÚNICA</w:t>
            </w:r>
          </w:p>
        </w:tc>
        <w:tc>
          <w:tcPr>
            <w:tcW w:w="851" w:type="dxa"/>
            <w:shd w:val="clear" w:color="auto" w:fill="auto"/>
            <w:vAlign w:val="center"/>
          </w:tcPr>
          <w:p w14:paraId="12890475"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 xml:space="preserve">RIESGO </w:t>
            </w:r>
            <w:r w:rsidR="000C7DA3" w:rsidRPr="003F195D">
              <w:rPr>
                <w:rFonts w:ascii="Arial" w:hAnsi="Arial" w:cs="Arial"/>
                <w:sz w:val="14"/>
                <w:szCs w:val="14"/>
              </w:rPr>
              <w:t>JURÍDICO</w:t>
            </w:r>
          </w:p>
        </w:tc>
        <w:tc>
          <w:tcPr>
            <w:tcW w:w="1324" w:type="dxa"/>
            <w:shd w:val="clear" w:color="auto" w:fill="auto"/>
            <w:vAlign w:val="center"/>
          </w:tcPr>
          <w:p w14:paraId="2D7CA591"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NO PAGO DE SALARIOS PRESTACIONES E INDEMNIZACIONES LABORALES.</w:t>
            </w:r>
          </w:p>
        </w:tc>
        <w:tc>
          <w:tcPr>
            <w:tcW w:w="1276" w:type="dxa"/>
            <w:shd w:val="clear" w:color="auto" w:fill="auto"/>
            <w:vAlign w:val="center"/>
          </w:tcPr>
          <w:p w14:paraId="21E873D5"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CINCO POR CIENTO (5%) DEL VALOR DEL CONTRATO.</w:t>
            </w:r>
          </w:p>
        </w:tc>
        <w:tc>
          <w:tcPr>
            <w:tcW w:w="912" w:type="dxa"/>
            <w:shd w:val="clear" w:color="auto" w:fill="auto"/>
            <w:vAlign w:val="center"/>
          </w:tcPr>
          <w:p w14:paraId="6DB08925"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CONTRATISTA</w:t>
            </w:r>
          </w:p>
        </w:tc>
        <w:tc>
          <w:tcPr>
            <w:tcW w:w="1843" w:type="dxa"/>
            <w:shd w:val="clear" w:color="auto" w:fill="auto"/>
            <w:vAlign w:val="center"/>
          </w:tcPr>
          <w:p w14:paraId="288A3752"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 xml:space="preserve">VIGENTE POR UN TERMINO IGUAL A </w:t>
            </w:r>
            <w:r w:rsidR="00CF3DAE" w:rsidRPr="003F195D">
              <w:rPr>
                <w:rFonts w:ascii="Arial" w:hAnsi="Arial" w:cs="Arial"/>
                <w:sz w:val="14"/>
                <w:szCs w:val="14"/>
              </w:rPr>
              <w:t>LA EJECUCIÓN</w:t>
            </w:r>
            <w:r w:rsidRPr="003F195D">
              <w:rPr>
                <w:rFonts w:ascii="Arial" w:hAnsi="Arial" w:cs="Arial"/>
                <w:sz w:val="14"/>
                <w:szCs w:val="14"/>
              </w:rPr>
              <w:t xml:space="preserve"> DEL CONTRATO Y TRES (3) AÑOS </w:t>
            </w:r>
            <w:r w:rsidR="00CF3DAE" w:rsidRPr="003F195D">
              <w:rPr>
                <w:rFonts w:ascii="Arial" w:hAnsi="Arial" w:cs="Arial"/>
                <w:sz w:val="14"/>
                <w:szCs w:val="14"/>
              </w:rPr>
              <w:t xml:space="preserve">Y CINCO (5) MESES </w:t>
            </w:r>
            <w:r w:rsidRPr="003F195D">
              <w:rPr>
                <w:rFonts w:ascii="Arial" w:hAnsi="Arial" w:cs="Arial"/>
                <w:sz w:val="14"/>
                <w:szCs w:val="14"/>
              </w:rPr>
              <w:t>MAS</w:t>
            </w:r>
          </w:p>
        </w:tc>
        <w:tc>
          <w:tcPr>
            <w:tcW w:w="2977" w:type="dxa"/>
            <w:shd w:val="clear" w:color="auto" w:fill="auto"/>
          </w:tcPr>
          <w:p w14:paraId="59790766" w14:textId="77777777" w:rsidR="00BB5FE8" w:rsidRPr="003F195D" w:rsidRDefault="00BB5FE8" w:rsidP="00C762BF">
            <w:pPr>
              <w:jc w:val="both"/>
              <w:rPr>
                <w:rFonts w:ascii="Arial" w:hAnsi="Arial" w:cs="Arial"/>
                <w:sz w:val="14"/>
                <w:szCs w:val="14"/>
              </w:rPr>
            </w:pPr>
            <w:r w:rsidRPr="003F195D">
              <w:rPr>
                <w:rFonts w:ascii="Arial" w:hAnsi="Arial" w:cs="Arial"/>
                <w:sz w:val="14"/>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6F1BAC" w:rsidRPr="003F195D" w14:paraId="3ED9AC8F" w14:textId="77777777" w:rsidTr="008E17E5">
        <w:trPr>
          <w:jc w:val="center"/>
        </w:trPr>
        <w:tc>
          <w:tcPr>
            <w:tcW w:w="1023" w:type="dxa"/>
            <w:shd w:val="clear" w:color="auto" w:fill="auto"/>
            <w:vAlign w:val="center"/>
          </w:tcPr>
          <w:p w14:paraId="77653C2D" w14:textId="77777777" w:rsidR="00BB5FE8" w:rsidRPr="003F195D" w:rsidRDefault="00BB5FE8" w:rsidP="00C762BF">
            <w:pPr>
              <w:tabs>
                <w:tab w:val="left" w:pos="0"/>
              </w:tabs>
              <w:jc w:val="center"/>
              <w:rPr>
                <w:rFonts w:ascii="Arial" w:hAnsi="Arial" w:cs="Arial"/>
                <w:sz w:val="14"/>
                <w:szCs w:val="14"/>
              </w:rPr>
            </w:pPr>
            <w:r w:rsidRPr="003F195D">
              <w:rPr>
                <w:rFonts w:ascii="Arial" w:hAnsi="Arial" w:cs="Arial"/>
                <w:sz w:val="14"/>
                <w:szCs w:val="14"/>
              </w:rPr>
              <w:t>GARANTÍA ÚNICA</w:t>
            </w:r>
          </w:p>
        </w:tc>
        <w:tc>
          <w:tcPr>
            <w:tcW w:w="851" w:type="dxa"/>
            <w:shd w:val="clear" w:color="auto" w:fill="auto"/>
            <w:vAlign w:val="center"/>
          </w:tcPr>
          <w:p w14:paraId="01C27DE4" w14:textId="77777777" w:rsidR="00BB5FE8" w:rsidRPr="003F195D" w:rsidRDefault="00BB5FE8" w:rsidP="00C762BF">
            <w:pPr>
              <w:tabs>
                <w:tab w:val="left" w:pos="0"/>
              </w:tabs>
              <w:jc w:val="center"/>
              <w:rPr>
                <w:rFonts w:ascii="Arial" w:hAnsi="Arial" w:cs="Arial"/>
                <w:sz w:val="14"/>
                <w:szCs w:val="14"/>
              </w:rPr>
            </w:pPr>
            <w:r w:rsidRPr="003F195D">
              <w:rPr>
                <w:rFonts w:ascii="Arial" w:hAnsi="Arial" w:cs="Arial"/>
                <w:sz w:val="14"/>
                <w:szCs w:val="14"/>
              </w:rPr>
              <w:t xml:space="preserve">RIESGO FINANCIERO </w:t>
            </w:r>
          </w:p>
        </w:tc>
        <w:tc>
          <w:tcPr>
            <w:tcW w:w="1324" w:type="dxa"/>
            <w:shd w:val="clear" w:color="auto" w:fill="auto"/>
            <w:vAlign w:val="center"/>
          </w:tcPr>
          <w:p w14:paraId="1D644AE7" w14:textId="77777777" w:rsidR="00BB5FE8" w:rsidRPr="003F195D" w:rsidRDefault="00B67B1F" w:rsidP="009A6E27">
            <w:pPr>
              <w:tabs>
                <w:tab w:val="left" w:pos="0"/>
              </w:tabs>
              <w:rPr>
                <w:rFonts w:ascii="Arial" w:hAnsi="Arial" w:cs="Arial"/>
                <w:sz w:val="14"/>
                <w:szCs w:val="14"/>
              </w:rPr>
            </w:pPr>
            <w:r w:rsidRPr="003F195D">
              <w:rPr>
                <w:rFonts w:ascii="Arial" w:hAnsi="Arial" w:cs="Arial"/>
                <w:sz w:val="14"/>
                <w:szCs w:val="14"/>
              </w:rPr>
              <w:t>DAÑOS A TERCEROS POR RESPONSABILIDAD CIVIL Y EXCONTRA-CONTRACTUAL</w:t>
            </w:r>
          </w:p>
        </w:tc>
        <w:tc>
          <w:tcPr>
            <w:tcW w:w="1276" w:type="dxa"/>
            <w:shd w:val="clear" w:color="auto" w:fill="auto"/>
            <w:vAlign w:val="center"/>
          </w:tcPr>
          <w:p w14:paraId="2B9A46CE" w14:textId="77777777" w:rsidR="00BB5FE8" w:rsidRPr="003F195D" w:rsidRDefault="00A425B4" w:rsidP="00E43C8F">
            <w:pPr>
              <w:tabs>
                <w:tab w:val="left" w:pos="0"/>
              </w:tabs>
              <w:jc w:val="center"/>
              <w:rPr>
                <w:rFonts w:ascii="Arial" w:hAnsi="Arial" w:cs="Arial"/>
                <w:sz w:val="14"/>
                <w:szCs w:val="14"/>
              </w:rPr>
            </w:pPr>
            <w:r w:rsidRPr="003F195D">
              <w:rPr>
                <w:rFonts w:ascii="Arial" w:hAnsi="Arial" w:cs="Arial"/>
                <w:sz w:val="14"/>
                <w:szCs w:val="14"/>
              </w:rPr>
              <w:t>DOSCIENTOS</w:t>
            </w:r>
            <w:r w:rsidR="00BB5FE8" w:rsidRPr="003F195D">
              <w:rPr>
                <w:rFonts w:ascii="Arial" w:hAnsi="Arial" w:cs="Arial"/>
                <w:sz w:val="14"/>
                <w:szCs w:val="14"/>
              </w:rPr>
              <w:t xml:space="preserve"> (</w:t>
            </w:r>
            <w:r w:rsidRPr="003F195D">
              <w:rPr>
                <w:rFonts w:ascii="Arial" w:hAnsi="Arial" w:cs="Arial"/>
                <w:sz w:val="14"/>
                <w:szCs w:val="14"/>
              </w:rPr>
              <w:t>2</w:t>
            </w:r>
            <w:r w:rsidR="00BB5FE8" w:rsidRPr="003F195D">
              <w:rPr>
                <w:rFonts w:ascii="Arial" w:hAnsi="Arial" w:cs="Arial"/>
                <w:sz w:val="14"/>
                <w:szCs w:val="14"/>
              </w:rPr>
              <w:t>00) SMMLV</w:t>
            </w:r>
            <w:r w:rsidR="000C7DA3" w:rsidRPr="003F195D">
              <w:rPr>
                <w:rFonts w:ascii="Arial" w:hAnsi="Arial" w:cs="Arial"/>
                <w:sz w:val="14"/>
                <w:szCs w:val="14"/>
              </w:rPr>
              <w:t>.</w:t>
            </w:r>
            <w:r w:rsidR="00BB5FE8" w:rsidRPr="003F195D">
              <w:rPr>
                <w:rFonts w:ascii="Arial" w:hAnsi="Arial" w:cs="Arial"/>
                <w:sz w:val="14"/>
                <w:szCs w:val="14"/>
              </w:rPr>
              <w:t xml:space="preserve"> </w:t>
            </w:r>
          </w:p>
        </w:tc>
        <w:tc>
          <w:tcPr>
            <w:tcW w:w="912" w:type="dxa"/>
            <w:shd w:val="clear" w:color="auto" w:fill="auto"/>
            <w:vAlign w:val="center"/>
          </w:tcPr>
          <w:p w14:paraId="589B10DF" w14:textId="77777777" w:rsidR="00BB5FE8" w:rsidRPr="003F195D" w:rsidRDefault="00BB5FE8" w:rsidP="00C762BF">
            <w:pPr>
              <w:tabs>
                <w:tab w:val="left" w:pos="0"/>
              </w:tabs>
              <w:jc w:val="center"/>
              <w:rPr>
                <w:rFonts w:ascii="Arial" w:hAnsi="Arial" w:cs="Arial"/>
                <w:sz w:val="14"/>
                <w:szCs w:val="14"/>
              </w:rPr>
            </w:pPr>
            <w:r w:rsidRPr="003F195D">
              <w:rPr>
                <w:rFonts w:ascii="Arial" w:hAnsi="Arial" w:cs="Arial"/>
                <w:sz w:val="14"/>
                <w:szCs w:val="14"/>
              </w:rPr>
              <w:t>CONTRATISTA</w:t>
            </w:r>
          </w:p>
        </w:tc>
        <w:tc>
          <w:tcPr>
            <w:tcW w:w="1843" w:type="dxa"/>
            <w:shd w:val="clear" w:color="auto" w:fill="auto"/>
            <w:vAlign w:val="center"/>
          </w:tcPr>
          <w:p w14:paraId="4FE31227" w14:textId="77777777" w:rsidR="00BB5FE8" w:rsidRPr="003F195D" w:rsidRDefault="00BB5FE8" w:rsidP="00C762BF">
            <w:pPr>
              <w:tabs>
                <w:tab w:val="left" w:pos="0"/>
              </w:tabs>
              <w:rPr>
                <w:rFonts w:ascii="Arial" w:hAnsi="Arial" w:cs="Arial"/>
                <w:sz w:val="14"/>
                <w:szCs w:val="14"/>
              </w:rPr>
            </w:pPr>
          </w:p>
          <w:p w14:paraId="553C4586" w14:textId="77777777" w:rsidR="00BB5FE8" w:rsidRPr="003F195D" w:rsidRDefault="00BB5FE8" w:rsidP="00C762BF">
            <w:pPr>
              <w:tabs>
                <w:tab w:val="left" w:pos="0"/>
              </w:tabs>
              <w:rPr>
                <w:rFonts w:ascii="Arial" w:hAnsi="Arial" w:cs="Arial"/>
                <w:sz w:val="14"/>
                <w:szCs w:val="14"/>
              </w:rPr>
            </w:pPr>
            <w:r w:rsidRPr="003F195D">
              <w:rPr>
                <w:rFonts w:ascii="Arial" w:hAnsi="Arial" w:cs="Arial"/>
                <w:sz w:val="14"/>
                <w:szCs w:val="14"/>
              </w:rPr>
              <w:t xml:space="preserve">VIGENTE POR EL TÉRMINO DE </w:t>
            </w:r>
            <w:r w:rsidR="00CF3DAE" w:rsidRPr="003F195D">
              <w:rPr>
                <w:rFonts w:ascii="Arial" w:hAnsi="Arial" w:cs="Arial"/>
                <w:sz w:val="14"/>
                <w:szCs w:val="14"/>
              </w:rPr>
              <w:t xml:space="preserve">LA </w:t>
            </w:r>
            <w:r w:rsidR="00726875" w:rsidRPr="003F195D">
              <w:rPr>
                <w:rFonts w:ascii="Arial" w:hAnsi="Arial" w:cs="Arial"/>
                <w:sz w:val="14"/>
                <w:szCs w:val="14"/>
              </w:rPr>
              <w:t>EJECUCIÓN</w:t>
            </w:r>
            <w:r w:rsidRPr="003F195D">
              <w:rPr>
                <w:rFonts w:ascii="Arial" w:hAnsi="Arial" w:cs="Arial"/>
                <w:sz w:val="14"/>
                <w:szCs w:val="14"/>
              </w:rPr>
              <w:t xml:space="preserve"> DEL CONTRATO.</w:t>
            </w:r>
          </w:p>
        </w:tc>
        <w:tc>
          <w:tcPr>
            <w:tcW w:w="2977" w:type="dxa"/>
            <w:shd w:val="clear" w:color="auto" w:fill="auto"/>
            <w:vAlign w:val="center"/>
          </w:tcPr>
          <w:p w14:paraId="0443F9FA" w14:textId="77777777" w:rsidR="00BB5FE8" w:rsidRPr="003F195D" w:rsidRDefault="000C7DA3" w:rsidP="00C762BF">
            <w:pPr>
              <w:tabs>
                <w:tab w:val="left" w:pos="426"/>
              </w:tabs>
              <w:jc w:val="both"/>
              <w:rPr>
                <w:rFonts w:ascii="Arial" w:eastAsia="MS Mincho" w:hAnsi="Arial" w:cs="Arial"/>
                <w:sz w:val="14"/>
                <w:szCs w:val="14"/>
              </w:rPr>
            </w:pPr>
            <w:r w:rsidRPr="003F195D">
              <w:rPr>
                <w:rFonts w:ascii="Arial" w:hAnsi="Arial" w:cs="Arial"/>
                <w:sz w:val="14"/>
                <w:szCs w:val="14"/>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w:t>
            </w:r>
          </w:p>
        </w:tc>
      </w:tr>
    </w:tbl>
    <w:p w14:paraId="3FBDC164" w14:textId="77777777" w:rsidR="00990F73" w:rsidRPr="003F195D" w:rsidRDefault="00990F73" w:rsidP="00BB5FE8">
      <w:pPr>
        <w:rPr>
          <w:rFonts w:ascii="Arial" w:hAnsi="Arial" w:cs="Arial"/>
          <w:b/>
          <w:sz w:val="22"/>
          <w:szCs w:val="22"/>
        </w:rPr>
      </w:pPr>
    </w:p>
    <w:p w14:paraId="6DB0F231" w14:textId="77777777" w:rsidR="00AA5117" w:rsidRPr="003F195D" w:rsidRDefault="00BB5FE8" w:rsidP="00BB5FE8">
      <w:pPr>
        <w:rPr>
          <w:rFonts w:ascii="Arial" w:hAnsi="Arial" w:cs="Arial"/>
          <w:b/>
          <w:sz w:val="20"/>
          <w:szCs w:val="20"/>
        </w:rPr>
      </w:pPr>
      <w:r w:rsidRPr="003F195D">
        <w:rPr>
          <w:rFonts w:ascii="Arial" w:hAnsi="Arial" w:cs="Arial"/>
          <w:b/>
          <w:sz w:val="22"/>
          <w:szCs w:val="22"/>
        </w:rPr>
        <w:t>CLAUSULAS SANCIONATORIAS</w:t>
      </w:r>
    </w:p>
    <w:tbl>
      <w:tblPr>
        <w:tblW w:w="102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992"/>
        <w:gridCol w:w="1559"/>
        <w:gridCol w:w="1276"/>
        <w:gridCol w:w="1134"/>
        <w:gridCol w:w="2213"/>
        <w:gridCol w:w="2177"/>
      </w:tblGrid>
      <w:tr w:rsidR="003F195D" w:rsidRPr="003F195D" w14:paraId="36D30AFD" w14:textId="77777777" w:rsidTr="008E17E5">
        <w:trPr>
          <w:jc w:val="center"/>
        </w:trPr>
        <w:tc>
          <w:tcPr>
            <w:tcW w:w="851" w:type="dxa"/>
            <w:shd w:val="clear" w:color="auto" w:fill="auto"/>
            <w:vAlign w:val="center"/>
          </w:tcPr>
          <w:p w14:paraId="38482BFA"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MULTA</w:t>
            </w:r>
          </w:p>
        </w:tc>
        <w:tc>
          <w:tcPr>
            <w:tcW w:w="992" w:type="dxa"/>
            <w:shd w:val="clear" w:color="auto" w:fill="auto"/>
            <w:vAlign w:val="center"/>
          </w:tcPr>
          <w:p w14:paraId="43CBD822"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 xml:space="preserve">RIESGO </w:t>
            </w:r>
            <w:r w:rsidR="004E461F" w:rsidRPr="003F195D">
              <w:rPr>
                <w:rFonts w:ascii="Arial" w:hAnsi="Arial" w:cs="Arial"/>
                <w:sz w:val="14"/>
                <w:szCs w:val="14"/>
              </w:rPr>
              <w:t>JURÍDICO</w:t>
            </w:r>
          </w:p>
        </w:tc>
        <w:tc>
          <w:tcPr>
            <w:tcW w:w="1559" w:type="dxa"/>
            <w:shd w:val="clear" w:color="auto" w:fill="auto"/>
            <w:vAlign w:val="center"/>
          </w:tcPr>
          <w:p w14:paraId="7E2F60AC"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 xml:space="preserve">LA NO </w:t>
            </w:r>
            <w:r w:rsidR="000C7DA3" w:rsidRPr="003F195D">
              <w:rPr>
                <w:rFonts w:ascii="Arial" w:hAnsi="Arial" w:cs="Arial"/>
                <w:sz w:val="14"/>
                <w:szCs w:val="14"/>
              </w:rPr>
              <w:t>CONSTITUCIÓN</w:t>
            </w:r>
            <w:r w:rsidRPr="003F195D">
              <w:rPr>
                <w:rFonts w:ascii="Arial" w:hAnsi="Arial" w:cs="Arial"/>
                <w:sz w:val="14"/>
                <w:szCs w:val="14"/>
              </w:rPr>
              <w:t xml:space="preserve"> DENTRO DEL TERMINO Y EN LA FORMA PREVISTA EN EL CONTRATO O EN ALGUNO DE SUS MODIFICATORIOS LA </w:t>
            </w:r>
            <w:r w:rsidR="000C7DA3" w:rsidRPr="003F195D">
              <w:rPr>
                <w:rFonts w:ascii="Arial" w:hAnsi="Arial" w:cs="Arial"/>
                <w:sz w:val="14"/>
                <w:szCs w:val="14"/>
              </w:rPr>
              <w:t>PÓLIZA</w:t>
            </w:r>
            <w:r w:rsidRPr="003F195D">
              <w:rPr>
                <w:rFonts w:ascii="Arial" w:hAnsi="Arial" w:cs="Arial"/>
                <w:sz w:val="14"/>
                <w:szCs w:val="14"/>
              </w:rPr>
              <w:t xml:space="preserve"> DE </w:t>
            </w:r>
            <w:r w:rsidR="000C7DA3" w:rsidRPr="003F195D">
              <w:rPr>
                <w:rFonts w:ascii="Arial" w:hAnsi="Arial" w:cs="Arial"/>
                <w:sz w:val="14"/>
                <w:szCs w:val="14"/>
              </w:rPr>
              <w:t>GARANTÍA</w:t>
            </w:r>
            <w:r w:rsidRPr="003F195D">
              <w:rPr>
                <w:rFonts w:ascii="Arial" w:hAnsi="Arial" w:cs="Arial"/>
                <w:sz w:val="14"/>
                <w:szCs w:val="14"/>
              </w:rPr>
              <w:t xml:space="preserve"> </w:t>
            </w:r>
            <w:r w:rsidR="000C7DA3" w:rsidRPr="003F195D">
              <w:rPr>
                <w:rFonts w:ascii="Arial" w:hAnsi="Arial" w:cs="Arial"/>
                <w:sz w:val="14"/>
                <w:szCs w:val="14"/>
              </w:rPr>
              <w:t>ÚNICA</w:t>
            </w:r>
            <w:r w:rsidRPr="003F195D">
              <w:rPr>
                <w:rFonts w:ascii="Arial" w:hAnsi="Arial" w:cs="Arial"/>
                <w:sz w:val="14"/>
                <w:szCs w:val="14"/>
              </w:rPr>
              <w:t xml:space="preserve"> </w:t>
            </w:r>
          </w:p>
        </w:tc>
        <w:tc>
          <w:tcPr>
            <w:tcW w:w="1276" w:type="dxa"/>
            <w:shd w:val="clear" w:color="auto" w:fill="auto"/>
            <w:vAlign w:val="center"/>
          </w:tcPr>
          <w:p w14:paraId="7A9C9BE5"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 xml:space="preserve">MULTA CUYO VALOR SE </w:t>
            </w:r>
            <w:r w:rsidR="00726875" w:rsidRPr="003F195D">
              <w:rPr>
                <w:rFonts w:ascii="Arial" w:hAnsi="Arial" w:cs="Arial"/>
                <w:sz w:val="14"/>
                <w:szCs w:val="14"/>
              </w:rPr>
              <w:t>LIQUIDARÁ</w:t>
            </w:r>
            <w:r w:rsidRPr="003F195D">
              <w:rPr>
                <w:rFonts w:ascii="Arial" w:hAnsi="Arial" w:cs="Arial"/>
                <w:sz w:val="14"/>
                <w:szCs w:val="14"/>
              </w:rPr>
              <w:t xml:space="preserve"> CON BASE EN UN CERO PUNTO DOS (0.2%) DEL VALOR DEL CONTRATO</w:t>
            </w:r>
          </w:p>
        </w:tc>
        <w:tc>
          <w:tcPr>
            <w:tcW w:w="1134" w:type="dxa"/>
            <w:shd w:val="clear" w:color="auto" w:fill="auto"/>
            <w:vAlign w:val="center"/>
          </w:tcPr>
          <w:p w14:paraId="6515924E"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CONTRATISTA</w:t>
            </w:r>
          </w:p>
        </w:tc>
        <w:tc>
          <w:tcPr>
            <w:tcW w:w="2213" w:type="dxa"/>
            <w:shd w:val="clear" w:color="auto" w:fill="auto"/>
            <w:vAlign w:val="center"/>
          </w:tcPr>
          <w:p w14:paraId="079AACC1"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 xml:space="preserve">LA MULTA SE </w:t>
            </w:r>
            <w:r w:rsidR="00726875" w:rsidRPr="003F195D">
              <w:rPr>
                <w:rFonts w:ascii="Arial" w:hAnsi="Arial" w:cs="Arial"/>
                <w:sz w:val="14"/>
                <w:szCs w:val="14"/>
              </w:rPr>
              <w:t>APLICARÁ</w:t>
            </w:r>
            <w:r w:rsidRPr="003F195D">
              <w:rPr>
                <w:rFonts w:ascii="Arial" w:hAnsi="Arial" w:cs="Arial"/>
                <w:sz w:val="14"/>
                <w:szCs w:val="14"/>
              </w:rPr>
              <w:t xml:space="preserve"> POR CADA </w:t>
            </w:r>
            <w:r w:rsidR="004E461F" w:rsidRPr="003F195D">
              <w:rPr>
                <w:rFonts w:ascii="Arial" w:hAnsi="Arial" w:cs="Arial"/>
                <w:sz w:val="14"/>
                <w:szCs w:val="14"/>
              </w:rPr>
              <w:t>DÍA</w:t>
            </w:r>
            <w:r w:rsidRPr="003F195D">
              <w:rPr>
                <w:rFonts w:ascii="Arial" w:hAnsi="Arial" w:cs="Arial"/>
                <w:sz w:val="14"/>
                <w:szCs w:val="14"/>
              </w:rPr>
              <w:t xml:space="preserve"> DE RETARDO Y HASTA POR DIEZ(10) </w:t>
            </w:r>
            <w:r w:rsidR="004E461F" w:rsidRPr="003F195D">
              <w:rPr>
                <w:rFonts w:ascii="Arial" w:hAnsi="Arial" w:cs="Arial"/>
                <w:sz w:val="14"/>
                <w:szCs w:val="14"/>
              </w:rPr>
              <w:t>DÍAS</w:t>
            </w:r>
          </w:p>
        </w:tc>
        <w:tc>
          <w:tcPr>
            <w:tcW w:w="2177" w:type="dxa"/>
            <w:shd w:val="clear" w:color="auto" w:fill="auto"/>
          </w:tcPr>
          <w:p w14:paraId="53E2299A" w14:textId="77777777" w:rsidR="00BB5FE8" w:rsidRPr="003F195D" w:rsidRDefault="00BB5FE8" w:rsidP="00C762BF">
            <w:pPr>
              <w:jc w:val="both"/>
              <w:rPr>
                <w:rFonts w:ascii="Arial" w:hAnsi="Arial" w:cs="Arial"/>
                <w:sz w:val="14"/>
                <w:szCs w:val="14"/>
              </w:rPr>
            </w:pPr>
          </w:p>
          <w:p w14:paraId="2662C958"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 xml:space="preserve">CUANDO EL CONTRATISTA NO CONSTITUYA DENTRO DEL TERMINO Y EN LA FORMA PREVISTA EN EL CONTRATO O EN ALGUNO DE SUS MODIFICATORIOS, A </w:t>
            </w:r>
            <w:r w:rsidR="000C7DA3" w:rsidRPr="003F195D">
              <w:rPr>
                <w:rFonts w:ascii="Arial" w:hAnsi="Arial" w:cs="Arial"/>
                <w:sz w:val="14"/>
                <w:szCs w:val="14"/>
              </w:rPr>
              <w:t>PÓLIZA</w:t>
            </w:r>
            <w:r w:rsidRPr="003F195D">
              <w:rPr>
                <w:rFonts w:ascii="Arial" w:hAnsi="Arial" w:cs="Arial"/>
                <w:sz w:val="14"/>
                <w:szCs w:val="14"/>
              </w:rPr>
              <w:t xml:space="preserve"> DE </w:t>
            </w:r>
            <w:r w:rsidR="000C7DA3" w:rsidRPr="003F195D">
              <w:rPr>
                <w:rFonts w:ascii="Arial" w:hAnsi="Arial" w:cs="Arial"/>
                <w:sz w:val="14"/>
                <w:szCs w:val="14"/>
              </w:rPr>
              <w:t>GARANTÍA</w:t>
            </w:r>
            <w:r w:rsidRPr="003F195D">
              <w:rPr>
                <w:rFonts w:ascii="Arial" w:hAnsi="Arial" w:cs="Arial"/>
                <w:sz w:val="14"/>
                <w:szCs w:val="14"/>
              </w:rPr>
              <w:t xml:space="preserve"> </w:t>
            </w:r>
            <w:r w:rsidR="000C7DA3" w:rsidRPr="003F195D">
              <w:rPr>
                <w:rFonts w:ascii="Arial" w:hAnsi="Arial" w:cs="Arial"/>
                <w:sz w:val="14"/>
                <w:szCs w:val="14"/>
              </w:rPr>
              <w:t>ÚNICA</w:t>
            </w:r>
            <w:r w:rsidRPr="003F195D">
              <w:rPr>
                <w:rFonts w:ascii="Arial" w:hAnsi="Arial" w:cs="Arial"/>
                <w:sz w:val="14"/>
                <w:szCs w:val="14"/>
              </w:rPr>
              <w:t xml:space="preserve"> </w:t>
            </w:r>
          </w:p>
        </w:tc>
      </w:tr>
      <w:tr w:rsidR="003F195D" w:rsidRPr="003F195D" w14:paraId="59BAF4EB" w14:textId="77777777" w:rsidTr="008E17E5">
        <w:trPr>
          <w:jc w:val="center"/>
        </w:trPr>
        <w:tc>
          <w:tcPr>
            <w:tcW w:w="851" w:type="dxa"/>
            <w:shd w:val="clear" w:color="auto" w:fill="auto"/>
            <w:vAlign w:val="center"/>
          </w:tcPr>
          <w:p w14:paraId="59595377"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MULTA</w:t>
            </w:r>
          </w:p>
        </w:tc>
        <w:tc>
          <w:tcPr>
            <w:tcW w:w="992" w:type="dxa"/>
            <w:shd w:val="clear" w:color="auto" w:fill="auto"/>
            <w:vAlign w:val="center"/>
          </w:tcPr>
          <w:p w14:paraId="52E3E7FA"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 xml:space="preserve">RIESGO </w:t>
            </w:r>
            <w:r w:rsidR="0096768B" w:rsidRPr="003F195D">
              <w:rPr>
                <w:rFonts w:ascii="Arial" w:hAnsi="Arial" w:cs="Arial"/>
                <w:sz w:val="14"/>
                <w:szCs w:val="14"/>
              </w:rPr>
              <w:t>JURÍDICO</w:t>
            </w:r>
          </w:p>
        </w:tc>
        <w:tc>
          <w:tcPr>
            <w:tcW w:w="1559" w:type="dxa"/>
            <w:shd w:val="clear" w:color="auto" w:fill="auto"/>
            <w:vAlign w:val="center"/>
          </w:tcPr>
          <w:p w14:paraId="0C47434E"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INCUMPLIMIENTO PARCIAL</w:t>
            </w:r>
          </w:p>
        </w:tc>
        <w:tc>
          <w:tcPr>
            <w:tcW w:w="1276" w:type="dxa"/>
            <w:shd w:val="clear" w:color="auto" w:fill="auto"/>
            <w:vAlign w:val="center"/>
          </w:tcPr>
          <w:p w14:paraId="24EDC6E1"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 xml:space="preserve">MULTAS CUYO VALOR SE </w:t>
            </w:r>
            <w:r w:rsidR="00726875" w:rsidRPr="003F195D">
              <w:rPr>
                <w:rFonts w:ascii="Arial" w:hAnsi="Arial" w:cs="Arial"/>
                <w:sz w:val="14"/>
                <w:szCs w:val="14"/>
              </w:rPr>
              <w:t>LIQUIDARÁ</w:t>
            </w:r>
            <w:r w:rsidRPr="003F195D">
              <w:rPr>
                <w:rFonts w:ascii="Arial" w:hAnsi="Arial" w:cs="Arial"/>
                <w:sz w:val="14"/>
                <w:szCs w:val="14"/>
              </w:rPr>
              <w:t xml:space="preserve"> CON BASE EN UN CERO PUNTO CINCO (0.5%) DEL VALOR DEJADO DE CUMPLIR O ENTREGAR</w:t>
            </w:r>
          </w:p>
        </w:tc>
        <w:tc>
          <w:tcPr>
            <w:tcW w:w="1134" w:type="dxa"/>
            <w:shd w:val="clear" w:color="auto" w:fill="auto"/>
            <w:vAlign w:val="center"/>
          </w:tcPr>
          <w:p w14:paraId="50F35A6A"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CONTRATISTA</w:t>
            </w:r>
          </w:p>
        </w:tc>
        <w:tc>
          <w:tcPr>
            <w:tcW w:w="2213" w:type="dxa"/>
            <w:shd w:val="clear" w:color="auto" w:fill="auto"/>
            <w:vAlign w:val="center"/>
          </w:tcPr>
          <w:p w14:paraId="22E06296"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 xml:space="preserve">LA MULTA SE </w:t>
            </w:r>
            <w:r w:rsidR="00726875" w:rsidRPr="003F195D">
              <w:rPr>
                <w:rFonts w:ascii="Arial" w:hAnsi="Arial" w:cs="Arial"/>
                <w:sz w:val="14"/>
                <w:szCs w:val="14"/>
              </w:rPr>
              <w:t>APLICARÁ</w:t>
            </w:r>
            <w:r w:rsidRPr="003F195D">
              <w:rPr>
                <w:rFonts w:ascii="Arial" w:hAnsi="Arial" w:cs="Arial"/>
                <w:sz w:val="14"/>
                <w:szCs w:val="14"/>
              </w:rPr>
              <w:t xml:space="preserve"> POR CADA </w:t>
            </w:r>
            <w:r w:rsidR="002F1258" w:rsidRPr="003F195D">
              <w:rPr>
                <w:rFonts w:ascii="Arial" w:hAnsi="Arial" w:cs="Arial"/>
                <w:sz w:val="14"/>
                <w:szCs w:val="14"/>
              </w:rPr>
              <w:t>DÍA</w:t>
            </w:r>
            <w:r w:rsidRPr="003F195D">
              <w:rPr>
                <w:rFonts w:ascii="Arial" w:hAnsi="Arial" w:cs="Arial"/>
                <w:sz w:val="14"/>
                <w:szCs w:val="14"/>
              </w:rPr>
              <w:t xml:space="preserve"> DE RETARDO HASTA POR UN PLAZO DE QUINCE (15) </w:t>
            </w:r>
            <w:r w:rsidR="002F1258" w:rsidRPr="003F195D">
              <w:rPr>
                <w:rFonts w:ascii="Arial" w:hAnsi="Arial" w:cs="Arial"/>
                <w:sz w:val="14"/>
                <w:szCs w:val="14"/>
              </w:rPr>
              <w:t>DÍAS</w:t>
            </w:r>
            <w:r w:rsidRPr="003F195D">
              <w:rPr>
                <w:rFonts w:ascii="Arial" w:hAnsi="Arial" w:cs="Arial"/>
                <w:sz w:val="14"/>
                <w:szCs w:val="14"/>
              </w:rPr>
              <w:t xml:space="preserve"> CALENDARIO QUE SE </w:t>
            </w:r>
            <w:r w:rsidR="00726875" w:rsidRPr="003F195D">
              <w:rPr>
                <w:rFonts w:ascii="Arial" w:hAnsi="Arial" w:cs="Arial"/>
                <w:sz w:val="14"/>
                <w:szCs w:val="14"/>
              </w:rPr>
              <w:t>DESCONTARÁ</w:t>
            </w:r>
            <w:r w:rsidRPr="003F195D">
              <w:rPr>
                <w:rFonts w:ascii="Arial" w:hAnsi="Arial" w:cs="Arial"/>
                <w:sz w:val="14"/>
                <w:szCs w:val="14"/>
              </w:rPr>
              <w:t xml:space="preserve"> DEL SALDO QUE LE ADEUDE LA ENTIDAD. ESTA </w:t>
            </w:r>
            <w:r w:rsidR="002F1258" w:rsidRPr="003F195D">
              <w:rPr>
                <w:rFonts w:ascii="Arial" w:hAnsi="Arial" w:cs="Arial"/>
                <w:sz w:val="14"/>
                <w:szCs w:val="14"/>
              </w:rPr>
              <w:t>SANCIÓN</w:t>
            </w:r>
            <w:r w:rsidRPr="003F195D">
              <w:rPr>
                <w:rFonts w:ascii="Arial" w:hAnsi="Arial" w:cs="Arial"/>
                <w:sz w:val="14"/>
                <w:szCs w:val="14"/>
              </w:rPr>
              <w:t xml:space="preserve"> SE </w:t>
            </w:r>
            <w:r w:rsidR="002F1258" w:rsidRPr="003F195D">
              <w:rPr>
                <w:rFonts w:ascii="Arial" w:hAnsi="Arial" w:cs="Arial"/>
                <w:sz w:val="14"/>
                <w:szCs w:val="14"/>
              </w:rPr>
              <w:t>IMPONDRÁ</w:t>
            </w:r>
            <w:r w:rsidRPr="003F195D">
              <w:rPr>
                <w:rFonts w:ascii="Arial" w:hAnsi="Arial" w:cs="Arial"/>
                <w:sz w:val="14"/>
                <w:szCs w:val="14"/>
              </w:rPr>
              <w:t xml:space="preserve"> MEDIANTE ACTO ADMINISTRATIVO MOTIVADO EN EL QUE SE EXPRESARA LAS CAUSAS QUE DIERON</w:t>
            </w:r>
            <w:r w:rsidR="002F1258" w:rsidRPr="003F195D">
              <w:rPr>
                <w:rFonts w:ascii="Arial" w:hAnsi="Arial" w:cs="Arial"/>
                <w:sz w:val="14"/>
                <w:szCs w:val="14"/>
              </w:rPr>
              <w:t xml:space="preserve"> </w:t>
            </w:r>
            <w:r w:rsidRPr="003F195D">
              <w:rPr>
                <w:rFonts w:ascii="Arial" w:hAnsi="Arial" w:cs="Arial"/>
                <w:sz w:val="14"/>
                <w:szCs w:val="14"/>
              </w:rPr>
              <w:t>LUGAR A ELLA</w:t>
            </w:r>
          </w:p>
        </w:tc>
        <w:tc>
          <w:tcPr>
            <w:tcW w:w="2177" w:type="dxa"/>
            <w:shd w:val="clear" w:color="auto" w:fill="auto"/>
          </w:tcPr>
          <w:p w14:paraId="1532D250"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 xml:space="preserve">AMPARA LA MORA O INCUMPLIMIENTO PARCIAL DE ALGUNA </w:t>
            </w:r>
            <w:r w:rsidR="00A94230" w:rsidRPr="003F195D">
              <w:rPr>
                <w:rFonts w:ascii="Arial" w:hAnsi="Arial" w:cs="Arial"/>
                <w:sz w:val="14"/>
                <w:szCs w:val="14"/>
              </w:rPr>
              <w:t>OBLIGACIÓN</w:t>
            </w:r>
            <w:r w:rsidRPr="003F195D">
              <w:rPr>
                <w:rFonts w:ascii="Arial" w:hAnsi="Arial" w:cs="Arial"/>
                <w:sz w:val="14"/>
                <w:szCs w:val="14"/>
              </w:rPr>
              <w:t xml:space="preserve"> DERIVADA DEL CONTRATO POR CAUSAS IMPUTABLES AL CONTRATISTA</w:t>
            </w:r>
          </w:p>
        </w:tc>
      </w:tr>
      <w:tr w:rsidR="003F195D" w:rsidRPr="003F195D" w14:paraId="5D95F843" w14:textId="77777777" w:rsidTr="008E17E5">
        <w:trPr>
          <w:jc w:val="center"/>
        </w:trPr>
        <w:tc>
          <w:tcPr>
            <w:tcW w:w="851" w:type="dxa"/>
            <w:shd w:val="clear" w:color="auto" w:fill="auto"/>
            <w:vAlign w:val="center"/>
          </w:tcPr>
          <w:p w14:paraId="7452BB80"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CLAUSULA PENAL PECUNIARIA</w:t>
            </w:r>
          </w:p>
        </w:tc>
        <w:tc>
          <w:tcPr>
            <w:tcW w:w="992" w:type="dxa"/>
            <w:shd w:val="clear" w:color="auto" w:fill="auto"/>
            <w:vAlign w:val="center"/>
          </w:tcPr>
          <w:p w14:paraId="24F01F6D"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 xml:space="preserve">RIESGO </w:t>
            </w:r>
            <w:r w:rsidR="0096768B" w:rsidRPr="003F195D">
              <w:rPr>
                <w:rFonts w:ascii="Arial" w:hAnsi="Arial" w:cs="Arial"/>
                <w:sz w:val="14"/>
                <w:szCs w:val="14"/>
              </w:rPr>
              <w:t>JURÍDICO</w:t>
            </w:r>
          </w:p>
        </w:tc>
        <w:tc>
          <w:tcPr>
            <w:tcW w:w="1559" w:type="dxa"/>
            <w:shd w:val="clear" w:color="auto" w:fill="auto"/>
            <w:vAlign w:val="center"/>
          </w:tcPr>
          <w:p w14:paraId="2AF2713D"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INCUMPLIMIENTO TOTAL DECLARATORIA DE CADUCIDAD</w:t>
            </w:r>
          </w:p>
        </w:tc>
        <w:tc>
          <w:tcPr>
            <w:tcW w:w="1276" w:type="dxa"/>
            <w:shd w:val="clear" w:color="auto" w:fill="auto"/>
            <w:vAlign w:val="center"/>
          </w:tcPr>
          <w:p w14:paraId="31EF066E"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VEINTE POR CIENTO (20%) DEL VALOR TOTAL DEL CONTRATO</w:t>
            </w:r>
          </w:p>
        </w:tc>
        <w:tc>
          <w:tcPr>
            <w:tcW w:w="1134" w:type="dxa"/>
            <w:shd w:val="clear" w:color="auto" w:fill="auto"/>
            <w:vAlign w:val="center"/>
          </w:tcPr>
          <w:p w14:paraId="39D67890"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CONTRATISTA</w:t>
            </w:r>
          </w:p>
        </w:tc>
        <w:tc>
          <w:tcPr>
            <w:tcW w:w="2213" w:type="dxa"/>
            <w:shd w:val="clear" w:color="auto" w:fill="auto"/>
            <w:vAlign w:val="center"/>
          </w:tcPr>
          <w:p w14:paraId="73DBF48A"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EL VEINTE POR CIENTO (20%) DEL VALOR TOTAL DEL CONTRATO CUANDO SE TRATE DE INCUMPLIMIENTO TOTAL DEL CONTRATO Y PROPORCIONAL AL INCUMPLIMIENTO PARCIAL DEL CONTRATO</w:t>
            </w:r>
          </w:p>
        </w:tc>
        <w:tc>
          <w:tcPr>
            <w:tcW w:w="2177" w:type="dxa"/>
            <w:shd w:val="clear" w:color="auto" w:fill="auto"/>
          </w:tcPr>
          <w:p w14:paraId="5841563B" w14:textId="77777777" w:rsidR="00BB5FE8" w:rsidRPr="003F195D" w:rsidRDefault="00BB5FE8" w:rsidP="00C762BF">
            <w:pPr>
              <w:jc w:val="both"/>
              <w:rPr>
                <w:rFonts w:ascii="Arial" w:hAnsi="Arial" w:cs="Arial"/>
                <w:sz w:val="14"/>
                <w:szCs w:val="14"/>
              </w:rPr>
            </w:pPr>
            <w:r w:rsidRPr="003F195D">
              <w:rPr>
                <w:rFonts w:ascii="Arial" w:hAnsi="Arial" w:cs="Arial"/>
                <w:sz w:val="14"/>
                <w:szCs w:val="14"/>
              </w:rPr>
              <w:t>AMPARA EL INCUMPLIMIENTO PARCIAL O DEFINITIVO DEL CONTRATO POR PARTE DEL CONTRATISTA , SE BUSCA EL PAGO PARCIAL Y DEFINITIVO DE LOS PERJUICIOS QUE SE CAUSEN A LA ENTIDAD</w:t>
            </w:r>
          </w:p>
        </w:tc>
      </w:tr>
    </w:tbl>
    <w:p w14:paraId="166FBBB8" w14:textId="77777777" w:rsidR="007C4020" w:rsidRPr="003F195D" w:rsidRDefault="007C4020" w:rsidP="007C4020">
      <w:pPr>
        <w:adjustRightInd w:val="0"/>
        <w:jc w:val="center"/>
        <w:rPr>
          <w:rFonts w:ascii="Arial" w:hAnsi="Arial" w:cs="Arial"/>
          <w:b/>
          <w:sz w:val="22"/>
          <w:szCs w:val="22"/>
        </w:rPr>
      </w:pPr>
      <w:r w:rsidRPr="003F195D">
        <w:rPr>
          <w:rFonts w:ascii="Arial" w:hAnsi="Arial" w:cs="Arial"/>
          <w:b/>
          <w:sz w:val="22"/>
          <w:szCs w:val="22"/>
        </w:rPr>
        <w:lastRenderedPageBreak/>
        <w:t xml:space="preserve">MATRIZ DE RIESGOS </w:t>
      </w:r>
    </w:p>
    <w:p w14:paraId="5781304C" w14:textId="77777777" w:rsidR="007C4020" w:rsidRPr="003F195D" w:rsidRDefault="007C4020" w:rsidP="007C4020">
      <w:pPr>
        <w:adjustRightInd w:val="0"/>
        <w:jc w:val="both"/>
        <w:rPr>
          <w:rFonts w:ascii="Arial" w:hAnsi="Arial" w:cs="Arial"/>
          <w:sz w:val="22"/>
          <w:szCs w:val="22"/>
        </w:rPr>
      </w:pPr>
    </w:p>
    <w:tbl>
      <w:tblPr>
        <w:tblW w:w="104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5"/>
        <w:gridCol w:w="284"/>
        <w:gridCol w:w="284"/>
        <w:gridCol w:w="283"/>
        <w:gridCol w:w="284"/>
        <w:gridCol w:w="1417"/>
        <w:gridCol w:w="1535"/>
        <w:gridCol w:w="289"/>
        <w:gridCol w:w="289"/>
        <w:gridCol w:w="289"/>
        <w:gridCol w:w="289"/>
        <w:gridCol w:w="308"/>
        <w:gridCol w:w="1369"/>
        <w:gridCol w:w="271"/>
        <w:gridCol w:w="289"/>
        <w:gridCol w:w="343"/>
        <w:gridCol w:w="231"/>
        <w:gridCol w:w="343"/>
        <w:gridCol w:w="801"/>
        <w:gridCol w:w="343"/>
        <w:gridCol w:w="458"/>
      </w:tblGrid>
      <w:tr w:rsidR="003F195D" w:rsidRPr="003F195D" w14:paraId="673FD0B4" w14:textId="77777777" w:rsidTr="00203F3D">
        <w:trPr>
          <w:trHeight w:val="861"/>
          <w:jc w:val="center"/>
        </w:trPr>
        <w:tc>
          <w:tcPr>
            <w:tcW w:w="425" w:type="dxa"/>
            <w:vMerge w:val="restart"/>
            <w:shd w:val="clear" w:color="000000" w:fill="7F7F7F"/>
            <w:noWrap/>
            <w:textDirection w:val="btLr"/>
            <w:vAlign w:val="center"/>
            <w:hideMark/>
          </w:tcPr>
          <w:p w14:paraId="1226C521"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N°</w:t>
            </w:r>
          </w:p>
        </w:tc>
        <w:tc>
          <w:tcPr>
            <w:tcW w:w="284" w:type="dxa"/>
            <w:vMerge w:val="restart"/>
            <w:shd w:val="clear" w:color="000000" w:fill="7F7F7F"/>
            <w:textDirection w:val="btLr"/>
            <w:vAlign w:val="center"/>
            <w:hideMark/>
          </w:tcPr>
          <w:p w14:paraId="74653D94"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Clase</w:t>
            </w:r>
          </w:p>
        </w:tc>
        <w:tc>
          <w:tcPr>
            <w:tcW w:w="284" w:type="dxa"/>
            <w:vMerge w:val="restart"/>
            <w:shd w:val="clear" w:color="000000" w:fill="D8D8D8"/>
            <w:textDirection w:val="btLr"/>
            <w:vAlign w:val="center"/>
            <w:hideMark/>
          </w:tcPr>
          <w:p w14:paraId="6AF8589D"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Fuente</w:t>
            </w:r>
          </w:p>
        </w:tc>
        <w:tc>
          <w:tcPr>
            <w:tcW w:w="283" w:type="dxa"/>
            <w:vMerge w:val="restart"/>
            <w:shd w:val="clear" w:color="000000" w:fill="D8D8D8"/>
            <w:textDirection w:val="btLr"/>
            <w:vAlign w:val="center"/>
            <w:hideMark/>
          </w:tcPr>
          <w:p w14:paraId="546C76FF"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Etapa</w:t>
            </w:r>
          </w:p>
        </w:tc>
        <w:tc>
          <w:tcPr>
            <w:tcW w:w="284" w:type="dxa"/>
            <w:vMerge w:val="restart"/>
            <w:shd w:val="clear" w:color="000000" w:fill="D8D8D8"/>
            <w:textDirection w:val="btLr"/>
            <w:vAlign w:val="center"/>
            <w:hideMark/>
          </w:tcPr>
          <w:p w14:paraId="601DE722"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Tipo</w:t>
            </w:r>
          </w:p>
        </w:tc>
        <w:tc>
          <w:tcPr>
            <w:tcW w:w="1417" w:type="dxa"/>
            <w:vMerge w:val="restart"/>
            <w:shd w:val="clear" w:color="000000" w:fill="D8D8D8"/>
            <w:textDirection w:val="btLr"/>
            <w:vAlign w:val="center"/>
            <w:hideMark/>
          </w:tcPr>
          <w:p w14:paraId="7638DCAA"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Descripción (que puede pasar y, como puede ocurrir)</w:t>
            </w:r>
          </w:p>
        </w:tc>
        <w:tc>
          <w:tcPr>
            <w:tcW w:w="1535" w:type="dxa"/>
            <w:vMerge w:val="restart"/>
            <w:shd w:val="clear" w:color="000000" w:fill="D8D8D8"/>
            <w:textDirection w:val="btLr"/>
            <w:vAlign w:val="center"/>
            <w:hideMark/>
          </w:tcPr>
          <w:p w14:paraId="7E76536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consecuencia de la ocurrencia del evento</w:t>
            </w:r>
          </w:p>
        </w:tc>
        <w:tc>
          <w:tcPr>
            <w:tcW w:w="289" w:type="dxa"/>
            <w:vMerge w:val="restart"/>
            <w:shd w:val="clear" w:color="000000" w:fill="D8D8D8"/>
            <w:textDirection w:val="btLr"/>
            <w:vAlign w:val="center"/>
            <w:hideMark/>
          </w:tcPr>
          <w:p w14:paraId="1C69803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probabilidad</w:t>
            </w:r>
          </w:p>
        </w:tc>
        <w:tc>
          <w:tcPr>
            <w:tcW w:w="289" w:type="dxa"/>
            <w:vMerge w:val="restart"/>
            <w:shd w:val="clear" w:color="000000" w:fill="D8D8D8"/>
            <w:textDirection w:val="btLr"/>
            <w:vAlign w:val="center"/>
            <w:hideMark/>
          </w:tcPr>
          <w:p w14:paraId="16678416"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impacto</w:t>
            </w:r>
          </w:p>
        </w:tc>
        <w:tc>
          <w:tcPr>
            <w:tcW w:w="289" w:type="dxa"/>
            <w:vMerge w:val="restart"/>
            <w:shd w:val="clear" w:color="000000" w:fill="D8D8D8"/>
            <w:textDirection w:val="btLr"/>
            <w:vAlign w:val="center"/>
            <w:hideMark/>
          </w:tcPr>
          <w:p w14:paraId="1C4300E2"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Valoración del Riesgo</w:t>
            </w:r>
          </w:p>
        </w:tc>
        <w:tc>
          <w:tcPr>
            <w:tcW w:w="289" w:type="dxa"/>
            <w:vMerge w:val="restart"/>
            <w:shd w:val="clear" w:color="000000" w:fill="D8D8D8"/>
            <w:textDirection w:val="btLr"/>
            <w:vAlign w:val="center"/>
            <w:hideMark/>
          </w:tcPr>
          <w:p w14:paraId="51859D1E"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categoría</w:t>
            </w:r>
          </w:p>
        </w:tc>
        <w:tc>
          <w:tcPr>
            <w:tcW w:w="308" w:type="dxa"/>
            <w:vMerge w:val="restart"/>
            <w:shd w:val="clear" w:color="auto" w:fill="auto"/>
            <w:textDirection w:val="btLr"/>
            <w:vAlign w:val="center"/>
            <w:hideMark/>
          </w:tcPr>
          <w:p w14:paraId="0DE95886"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¿a quién se le asigna?</w:t>
            </w:r>
          </w:p>
        </w:tc>
        <w:tc>
          <w:tcPr>
            <w:tcW w:w="1369" w:type="dxa"/>
            <w:vMerge w:val="restart"/>
            <w:shd w:val="clear" w:color="auto" w:fill="auto"/>
            <w:textDirection w:val="btLr"/>
            <w:vAlign w:val="center"/>
            <w:hideMark/>
          </w:tcPr>
          <w:p w14:paraId="4BF5D13D"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Tratamiento/controles a ser implementados</w:t>
            </w:r>
          </w:p>
        </w:tc>
        <w:tc>
          <w:tcPr>
            <w:tcW w:w="1134" w:type="dxa"/>
            <w:gridSpan w:val="4"/>
            <w:shd w:val="clear" w:color="auto" w:fill="auto"/>
            <w:vAlign w:val="center"/>
            <w:hideMark/>
          </w:tcPr>
          <w:p w14:paraId="3068F2B8"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Impacto después del tratamiento</w:t>
            </w:r>
          </w:p>
        </w:tc>
        <w:tc>
          <w:tcPr>
            <w:tcW w:w="343" w:type="dxa"/>
            <w:vMerge w:val="restart"/>
            <w:shd w:val="clear" w:color="auto" w:fill="auto"/>
            <w:textDirection w:val="btLr"/>
            <w:vAlign w:val="center"/>
            <w:hideMark/>
          </w:tcPr>
          <w:p w14:paraId="4534435A"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¿Afecta la Ejecución del contrato?</w:t>
            </w:r>
          </w:p>
        </w:tc>
        <w:tc>
          <w:tcPr>
            <w:tcW w:w="801" w:type="dxa"/>
            <w:vMerge w:val="restart"/>
            <w:shd w:val="clear" w:color="auto" w:fill="auto"/>
            <w:textDirection w:val="btLr"/>
            <w:vAlign w:val="center"/>
            <w:hideMark/>
          </w:tcPr>
          <w:p w14:paraId="0108AA9E"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Persona responsable por implementar el tratamiento</w:t>
            </w:r>
          </w:p>
        </w:tc>
        <w:tc>
          <w:tcPr>
            <w:tcW w:w="801" w:type="dxa"/>
            <w:gridSpan w:val="2"/>
            <w:shd w:val="clear" w:color="auto" w:fill="auto"/>
            <w:vAlign w:val="center"/>
            <w:hideMark/>
          </w:tcPr>
          <w:p w14:paraId="4486177C"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Monitoreo y revisión</w:t>
            </w:r>
          </w:p>
        </w:tc>
      </w:tr>
      <w:tr w:rsidR="003F195D" w:rsidRPr="003F195D" w14:paraId="37A535B8" w14:textId="77777777" w:rsidTr="00203F3D">
        <w:trPr>
          <w:trHeight w:val="2311"/>
          <w:jc w:val="center"/>
        </w:trPr>
        <w:tc>
          <w:tcPr>
            <w:tcW w:w="425" w:type="dxa"/>
            <w:vMerge/>
            <w:vAlign w:val="center"/>
            <w:hideMark/>
          </w:tcPr>
          <w:p w14:paraId="16367AD6" w14:textId="77777777" w:rsidR="007C4020" w:rsidRPr="003F195D" w:rsidRDefault="007C4020" w:rsidP="00F60C30">
            <w:pPr>
              <w:rPr>
                <w:rFonts w:ascii="Arial" w:hAnsi="Arial" w:cs="Arial"/>
                <w:sz w:val="18"/>
                <w:szCs w:val="18"/>
                <w:lang w:eastAsia="es-CO"/>
              </w:rPr>
            </w:pPr>
          </w:p>
        </w:tc>
        <w:tc>
          <w:tcPr>
            <w:tcW w:w="284" w:type="dxa"/>
            <w:vMerge/>
            <w:vAlign w:val="center"/>
            <w:hideMark/>
          </w:tcPr>
          <w:p w14:paraId="4313175E" w14:textId="77777777" w:rsidR="007C4020" w:rsidRPr="003F195D" w:rsidRDefault="007C4020" w:rsidP="00F60C30">
            <w:pPr>
              <w:rPr>
                <w:rFonts w:ascii="Arial" w:hAnsi="Arial" w:cs="Arial"/>
                <w:sz w:val="18"/>
                <w:szCs w:val="18"/>
                <w:lang w:eastAsia="es-CO"/>
              </w:rPr>
            </w:pPr>
          </w:p>
        </w:tc>
        <w:tc>
          <w:tcPr>
            <w:tcW w:w="284" w:type="dxa"/>
            <w:vMerge/>
            <w:vAlign w:val="center"/>
            <w:hideMark/>
          </w:tcPr>
          <w:p w14:paraId="4E7450C2" w14:textId="77777777" w:rsidR="007C4020" w:rsidRPr="003F195D" w:rsidRDefault="007C4020" w:rsidP="00F60C30">
            <w:pPr>
              <w:rPr>
                <w:rFonts w:ascii="Arial" w:hAnsi="Arial" w:cs="Arial"/>
                <w:sz w:val="18"/>
                <w:szCs w:val="18"/>
                <w:lang w:eastAsia="es-CO"/>
              </w:rPr>
            </w:pPr>
          </w:p>
        </w:tc>
        <w:tc>
          <w:tcPr>
            <w:tcW w:w="283" w:type="dxa"/>
            <w:vMerge/>
            <w:vAlign w:val="center"/>
            <w:hideMark/>
          </w:tcPr>
          <w:p w14:paraId="5F4AF39F" w14:textId="77777777" w:rsidR="007C4020" w:rsidRPr="003F195D" w:rsidRDefault="007C4020" w:rsidP="00F60C30">
            <w:pPr>
              <w:rPr>
                <w:rFonts w:ascii="Arial" w:hAnsi="Arial" w:cs="Arial"/>
                <w:sz w:val="18"/>
                <w:szCs w:val="18"/>
                <w:lang w:eastAsia="es-CO"/>
              </w:rPr>
            </w:pPr>
          </w:p>
        </w:tc>
        <w:tc>
          <w:tcPr>
            <w:tcW w:w="284" w:type="dxa"/>
            <w:vMerge/>
            <w:vAlign w:val="center"/>
            <w:hideMark/>
          </w:tcPr>
          <w:p w14:paraId="59711019" w14:textId="77777777" w:rsidR="007C4020" w:rsidRPr="003F195D" w:rsidRDefault="007C4020" w:rsidP="00F60C30">
            <w:pPr>
              <w:rPr>
                <w:rFonts w:ascii="Arial" w:hAnsi="Arial" w:cs="Arial"/>
                <w:sz w:val="18"/>
                <w:szCs w:val="18"/>
                <w:lang w:eastAsia="es-CO"/>
              </w:rPr>
            </w:pPr>
          </w:p>
        </w:tc>
        <w:tc>
          <w:tcPr>
            <w:tcW w:w="1417" w:type="dxa"/>
            <w:vMerge/>
            <w:vAlign w:val="center"/>
            <w:hideMark/>
          </w:tcPr>
          <w:p w14:paraId="61837A27" w14:textId="77777777" w:rsidR="007C4020" w:rsidRPr="003F195D" w:rsidRDefault="007C4020" w:rsidP="00F60C30">
            <w:pPr>
              <w:rPr>
                <w:rFonts w:ascii="Arial" w:hAnsi="Arial" w:cs="Arial"/>
                <w:sz w:val="18"/>
                <w:szCs w:val="18"/>
                <w:lang w:eastAsia="es-CO"/>
              </w:rPr>
            </w:pPr>
          </w:p>
        </w:tc>
        <w:tc>
          <w:tcPr>
            <w:tcW w:w="1535" w:type="dxa"/>
            <w:vMerge/>
            <w:vAlign w:val="center"/>
            <w:hideMark/>
          </w:tcPr>
          <w:p w14:paraId="0BF219AA" w14:textId="77777777" w:rsidR="007C4020" w:rsidRPr="003F195D" w:rsidRDefault="007C4020" w:rsidP="00F60C30">
            <w:pPr>
              <w:rPr>
                <w:rFonts w:ascii="Arial" w:hAnsi="Arial" w:cs="Arial"/>
                <w:sz w:val="18"/>
                <w:szCs w:val="18"/>
                <w:lang w:eastAsia="es-CO"/>
              </w:rPr>
            </w:pPr>
          </w:p>
        </w:tc>
        <w:tc>
          <w:tcPr>
            <w:tcW w:w="289" w:type="dxa"/>
            <w:vMerge/>
            <w:vAlign w:val="center"/>
            <w:hideMark/>
          </w:tcPr>
          <w:p w14:paraId="61CF4D06" w14:textId="77777777" w:rsidR="007C4020" w:rsidRPr="003F195D" w:rsidRDefault="007C4020" w:rsidP="00F60C30">
            <w:pPr>
              <w:rPr>
                <w:rFonts w:ascii="Arial" w:hAnsi="Arial" w:cs="Arial"/>
                <w:sz w:val="18"/>
                <w:szCs w:val="18"/>
                <w:lang w:eastAsia="es-CO"/>
              </w:rPr>
            </w:pPr>
          </w:p>
        </w:tc>
        <w:tc>
          <w:tcPr>
            <w:tcW w:w="289" w:type="dxa"/>
            <w:vMerge/>
            <w:vAlign w:val="center"/>
            <w:hideMark/>
          </w:tcPr>
          <w:p w14:paraId="68CAB6D8" w14:textId="77777777" w:rsidR="007C4020" w:rsidRPr="003F195D" w:rsidRDefault="007C4020" w:rsidP="00F60C30">
            <w:pPr>
              <w:rPr>
                <w:rFonts w:ascii="Arial" w:hAnsi="Arial" w:cs="Arial"/>
                <w:sz w:val="18"/>
                <w:szCs w:val="18"/>
                <w:lang w:eastAsia="es-CO"/>
              </w:rPr>
            </w:pPr>
          </w:p>
        </w:tc>
        <w:tc>
          <w:tcPr>
            <w:tcW w:w="289" w:type="dxa"/>
            <w:vMerge/>
            <w:vAlign w:val="center"/>
            <w:hideMark/>
          </w:tcPr>
          <w:p w14:paraId="43D56A3D" w14:textId="77777777" w:rsidR="007C4020" w:rsidRPr="003F195D" w:rsidRDefault="007C4020" w:rsidP="00F60C30">
            <w:pPr>
              <w:rPr>
                <w:rFonts w:ascii="Arial" w:hAnsi="Arial" w:cs="Arial"/>
                <w:sz w:val="18"/>
                <w:szCs w:val="18"/>
                <w:lang w:eastAsia="es-CO"/>
              </w:rPr>
            </w:pPr>
          </w:p>
        </w:tc>
        <w:tc>
          <w:tcPr>
            <w:tcW w:w="289" w:type="dxa"/>
            <w:vMerge/>
            <w:vAlign w:val="center"/>
            <w:hideMark/>
          </w:tcPr>
          <w:p w14:paraId="6D5983F8" w14:textId="77777777" w:rsidR="007C4020" w:rsidRPr="003F195D" w:rsidRDefault="007C4020" w:rsidP="00F60C30">
            <w:pPr>
              <w:rPr>
                <w:rFonts w:ascii="Arial" w:hAnsi="Arial" w:cs="Arial"/>
                <w:sz w:val="18"/>
                <w:szCs w:val="18"/>
                <w:lang w:eastAsia="es-CO"/>
              </w:rPr>
            </w:pPr>
          </w:p>
        </w:tc>
        <w:tc>
          <w:tcPr>
            <w:tcW w:w="308" w:type="dxa"/>
            <w:vMerge/>
            <w:vAlign w:val="center"/>
            <w:hideMark/>
          </w:tcPr>
          <w:p w14:paraId="1E28AAD2" w14:textId="77777777" w:rsidR="007C4020" w:rsidRPr="003F195D" w:rsidRDefault="007C4020" w:rsidP="00F60C30">
            <w:pPr>
              <w:rPr>
                <w:rFonts w:ascii="Arial" w:hAnsi="Arial" w:cs="Arial"/>
                <w:sz w:val="18"/>
                <w:szCs w:val="18"/>
                <w:lang w:eastAsia="es-CO"/>
              </w:rPr>
            </w:pPr>
          </w:p>
        </w:tc>
        <w:tc>
          <w:tcPr>
            <w:tcW w:w="1369" w:type="dxa"/>
            <w:vMerge/>
            <w:vAlign w:val="center"/>
            <w:hideMark/>
          </w:tcPr>
          <w:p w14:paraId="192DF928" w14:textId="77777777" w:rsidR="007C4020" w:rsidRPr="003F195D" w:rsidRDefault="007C4020" w:rsidP="00F60C30">
            <w:pPr>
              <w:rPr>
                <w:rFonts w:ascii="Arial" w:hAnsi="Arial" w:cs="Arial"/>
                <w:sz w:val="18"/>
                <w:szCs w:val="18"/>
                <w:lang w:eastAsia="es-CO"/>
              </w:rPr>
            </w:pPr>
          </w:p>
        </w:tc>
        <w:tc>
          <w:tcPr>
            <w:tcW w:w="271" w:type="dxa"/>
            <w:shd w:val="clear" w:color="auto" w:fill="auto"/>
            <w:textDirection w:val="btLr"/>
            <w:vAlign w:val="center"/>
            <w:hideMark/>
          </w:tcPr>
          <w:p w14:paraId="13BC3638"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Probabilidad</w:t>
            </w:r>
          </w:p>
        </w:tc>
        <w:tc>
          <w:tcPr>
            <w:tcW w:w="289" w:type="dxa"/>
            <w:shd w:val="clear" w:color="auto" w:fill="auto"/>
            <w:textDirection w:val="btLr"/>
            <w:vAlign w:val="center"/>
            <w:hideMark/>
          </w:tcPr>
          <w:p w14:paraId="3678CF25"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impacto</w:t>
            </w:r>
          </w:p>
        </w:tc>
        <w:tc>
          <w:tcPr>
            <w:tcW w:w="343" w:type="dxa"/>
            <w:shd w:val="clear" w:color="auto" w:fill="auto"/>
            <w:textDirection w:val="btLr"/>
            <w:vAlign w:val="center"/>
            <w:hideMark/>
          </w:tcPr>
          <w:p w14:paraId="53AF9F3F"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Valoración del Riesgo</w:t>
            </w:r>
          </w:p>
        </w:tc>
        <w:tc>
          <w:tcPr>
            <w:tcW w:w="231" w:type="dxa"/>
            <w:shd w:val="clear" w:color="auto" w:fill="auto"/>
            <w:textDirection w:val="btLr"/>
            <w:vAlign w:val="center"/>
            <w:hideMark/>
          </w:tcPr>
          <w:p w14:paraId="137D27CE"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Categoría</w:t>
            </w:r>
          </w:p>
        </w:tc>
        <w:tc>
          <w:tcPr>
            <w:tcW w:w="343" w:type="dxa"/>
            <w:vMerge/>
            <w:vAlign w:val="center"/>
            <w:hideMark/>
          </w:tcPr>
          <w:p w14:paraId="436CBD3D" w14:textId="77777777" w:rsidR="007C4020" w:rsidRPr="003F195D" w:rsidRDefault="007C4020" w:rsidP="00F60C30">
            <w:pPr>
              <w:rPr>
                <w:rFonts w:ascii="Arial" w:hAnsi="Arial" w:cs="Arial"/>
                <w:sz w:val="18"/>
                <w:szCs w:val="18"/>
                <w:lang w:eastAsia="es-CO"/>
              </w:rPr>
            </w:pPr>
          </w:p>
        </w:tc>
        <w:tc>
          <w:tcPr>
            <w:tcW w:w="801" w:type="dxa"/>
            <w:vMerge/>
            <w:vAlign w:val="center"/>
            <w:hideMark/>
          </w:tcPr>
          <w:p w14:paraId="3DA497DD" w14:textId="77777777" w:rsidR="007C4020" w:rsidRPr="003F195D" w:rsidRDefault="007C4020" w:rsidP="00F60C30">
            <w:pPr>
              <w:rPr>
                <w:rFonts w:ascii="Arial" w:hAnsi="Arial" w:cs="Arial"/>
                <w:sz w:val="18"/>
                <w:szCs w:val="18"/>
                <w:lang w:eastAsia="es-CO"/>
              </w:rPr>
            </w:pPr>
          </w:p>
        </w:tc>
        <w:tc>
          <w:tcPr>
            <w:tcW w:w="343" w:type="dxa"/>
            <w:shd w:val="clear" w:color="auto" w:fill="auto"/>
            <w:textDirection w:val="btLr"/>
            <w:vAlign w:val="center"/>
            <w:hideMark/>
          </w:tcPr>
          <w:p w14:paraId="6E62D6CB"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¿Cómo se realiza el monitoreo</w:t>
            </w:r>
          </w:p>
        </w:tc>
        <w:tc>
          <w:tcPr>
            <w:tcW w:w="458" w:type="dxa"/>
            <w:shd w:val="clear" w:color="auto" w:fill="auto"/>
            <w:textDirection w:val="btLr"/>
            <w:vAlign w:val="center"/>
            <w:hideMark/>
          </w:tcPr>
          <w:p w14:paraId="60D71DF5"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Periodicidad ¿Cuándo?</w:t>
            </w:r>
          </w:p>
        </w:tc>
      </w:tr>
      <w:tr w:rsidR="003F195D" w:rsidRPr="003F195D" w14:paraId="57DD78BD" w14:textId="77777777" w:rsidTr="00203F3D">
        <w:trPr>
          <w:trHeight w:val="1551"/>
          <w:jc w:val="center"/>
        </w:trPr>
        <w:tc>
          <w:tcPr>
            <w:tcW w:w="425" w:type="dxa"/>
            <w:shd w:val="clear" w:color="auto" w:fill="auto"/>
            <w:vAlign w:val="center"/>
            <w:hideMark/>
          </w:tcPr>
          <w:p w14:paraId="580A9508"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w:t>
            </w:r>
          </w:p>
        </w:tc>
        <w:tc>
          <w:tcPr>
            <w:tcW w:w="284" w:type="dxa"/>
            <w:shd w:val="clear" w:color="auto" w:fill="auto"/>
            <w:textDirection w:val="btLr"/>
            <w:vAlign w:val="center"/>
            <w:hideMark/>
          </w:tcPr>
          <w:p w14:paraId="29042ECC"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General</w:t>
            </w:r>
          </w:p>
        </w:tc>
        <w:tc>
          <w:tcPr>
            <w:tcW w:w="284" w:type="dxa"/>
            <w:shd w:val="clear" w:color="auto" w:fill="auto"/>
            <w:textDirection w:val="btLr"/>
            <w:vAlign w:val="center"/>
            <w:hideMark/>
          </w:tcPr>
          <w:p w14:paraId="2084084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Interno</w:t>
            </w:r>
          </w:p>
        </w:tc>
        <w:tc>
          <w:tcPr>
            <w:tcW w:w="283" w:type="dxa"/>
            <w:vMerge w:val="restart"/>
            <w:shd w:val="clear" w:color="auto" w:fill="auto"/>
            <w:textDirection w:val="btLr"/>
            <w:vAlign w:val="center"/>
            <w:hideMark/>
          </w:tcPr>
          <w:p w14:paraId="043D455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Planeación</w:t>
            </w:r>
          </w:p>
        </w:tc>
        <w:tc>
          <w:tcPr>
            <w:tcW w:w="284" w:type="dxa"/>
            <w:shd w:val="clear" w:color="auto" w:fill="auto"/>
            <w:textDirection w:val="btLr"/>
            <w:vAlign w:val="center"/>
            <w:hideMark/>
          </w:tcPr>
          <w:p w14:paraId="3D98BB2B"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Operacionales</w:t>
            </w:r>
          </w:p>
        </w:tc>
        <w:tc>
          <w:tcPr>
            <w:tcW w:w="1417" w:type="dxa"/>
            <w:shd w:val="clear" w:color="auto" w:fill="auto"/>
            <w:vAlign w:val="center"/>
            <w:hideMark/>
          </w:tcPr>
          <w:p w14:paraId="275147CD"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 xml:space="preserve">La modalidad de contratación </w:t>
            </w:r>
            <w:r w:rsidR="006A30C1" w:rsidRPr="003F195D">
              <w:rPr>
                <w:rFonts w:ascii="Arial" w:hAnsi="Arial" w:cs="Arial"/>
                <w:sz w:val="18"/>
                <w:szCs w:val="18"/>
                <w:lang w:eastAsia="es-CO"/>
              </w:rPr>
              <w:t xml:space="preserve">no </w:t>
            </w:r>
            <w:r w:rsidRPr="003F195D">
              <w:rPr>
                <w:rFonts w:ascii="Arial" w:hAnsi="Arial" w:cs="Arial"/>
                <w:sz w:val="18"/>
                <w:szCs w:val="18"/>
                <w:lang w:eastAsia="es-CO"/>
              </w:rPr>
              <w:t>es adecuada para el bien servicio</w:t>
            </w:r>
          </w:p>
        </w:tc>
        <w:tc>
          <w:tcPr>
            <w:tcW w:w="1535" w:type="dxa"/>
            <w:shd w:val="clear" w:color="auto" w:fill="auto"/>
            <w:vAlign w:val="center"/>
            <w:hideMark/>
          </w:tcPr>
          <w:p w14:paraId="743C3B84"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El proceso de contratación se adelanta contraviniendo las normas contractuales</w:t>
            </w:r>
          </w:p>
        </w:tc>
        <w:tc>
          <w:tcPr>
            <w:tcW w:w="289" w:type="dxa"/>
            <w:shd w:val="clear" w:color="auto" w:fill="auto"/>
            <w:vAlign w:val="center"/>
            <w:hideMark/>
          </w:tcPr>
          <w:p w14:paraId="45C4320F"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w:t>
            </w:r>
          </w:p>
        </w:tc>
        <w:tc>
          <w:tcPr>
            <w:tcW w:w="289" w:type="dxa"/>
            <w:shd w:val="clear" w:color="auto" w:fill="auto"/>
            <w:vAlign w:val="center"/>
            <w:hideMark/>
          </w:tcPr>
          <w:p w14:paraId="12C15413"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w:t>
            </w:r>
          </w:p>
        </w:tc>
        <w:tc>
          <w:tcPr>
            <w:tcW w:w="289" w:type="dxa"/>
            <w:shd w:val="clear" w:color="auto" w:fill="auto"/>
            <w:vAlign w:val="center"/>
            <w:hideMark/>
          </w:tcPr>
          <w:p w14:paraId="1DC32297"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289" w:type="dxa"/>
            <w:shd w:val="clear" w:color="auto" w:fill="auto"/>
            <w:textDirection w:val="btLr"/>
            <w:vAlign w:val="center"/>
            <w:hideMark/>
          </w:tcPr>
          <w:p w14:paraId="6212AB7B"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bajo</w:t>
            </w:r>
          </w:p>
        </w:tc>
        <w:tc>
          <w:tcPr>
            <w:tcW w:w="308" w:type="dxa"/>
            <w:shd w:val="clear" w:color="auto" w:fill="auto"/>
            <w:textDirection w:val="btLr"/>
            <w:vAlign w:val="center"/>
            <w:hideMark/>
          </w:tcPr>
          <w:p w14:paraId="01498978"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Policía Nacional</w:t>
            </w:r>
          </w:p>
        </w:tc>
        <w:tc>
          <w:tcPr>
            <w:tcW w:w="1369" w:type="dxa"/>
            <w:shd w:val="clear" w:color="auto" w:fill="auto"/>
            <w:vAlign w:val="center"/>
            <w:hideMark/>
          </w:tcPr>
          <w:p w14:paraId="7D2B76C3"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Evitar el riesgo/Realizar un estudio y análisis con la asesoría jurídica.</w:t>
            </w:r>
          </w:p>
        </w:tc>
        <w:tc>
          <w:tcPr>
            <w:tcW w:w="271" w:type="dxa"/>
            <w:shd w:val="clear" w:color="auto" w:fill="auto"/>
            <w:vAlign w:val="center"/>
            <w:hideMark/>
          </w:tcPr>
          <w:p w14:paraId="0778238F"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w:t>
            </w:r>
          </w:p>
        </w:tc>
        <w:tc>
          <w:tcPr>
            <w:tcW w:w="289" w:type="dxa"/>
            <w:shd w:val="clear" w:color="auto" w:fill="auto"/>
            <w:vAlign w:val="center"/>
            <w:hideMark/>
          </w:tcPr>
          <w:p w14:paraId="26F8E89C"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w:t>
            </w:r>
          </w:p>
        </w:tc>
        <w:tc>
          <w:tcPr>
            <w:tcW w:w="343" w:type="dxa"/>
            <w:shd w:val="clear" w:color="auto" w:fill="auto"/>
            <w:noWrap/>
            <w:vAlign w:val="center"/>
            <w:hideMark/>
          </w:tcPr>
          <w:p w14:paraId="36008356"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231" w:type="dxa"/>
            <w:shd w:val="clear" w:color="auto" w:fill="auto"/>
            <w:noWrap/>
            <w:textDirection w:val="btLr"/>
            <w:vAlign w:val="center"/>
            <w:hideMark/>
          </w:tcPr>
          <w:p w14:paraId="4CBB4BD7"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bajo</w:t>
            </w:r>
          </w:p>
        </w:tc>
        <w:tc>
          <w:tcPr>
            <w:tcW w:w="343" w:type="dxa"/>
            <w:shd w:val="clear" w:color="auto" w:fill="auto"/>
            <w:noWrap/>
            <w:vAlign w:val="center"/>
            <w:hideMark/>
          </w:tcPr>
          <w:p w14:paraId="48594987"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No</w:t>
            </w:r>
          </w:p>
        </w:tc>
        <w:tc>
          <w:tcPr>
            <w:tcW w:w="801" w:type="dxa"/>
            <w:shd w:val="clear" w:color="auto" w:fill="auto"/>
            <w:textDirection w:val="btLr"/>
            <w:vAlign w:val="center"/>
            <w:hideMark/>
          </w:tcPr>
          <w:p w14:paraId="24669264"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Quien requiere la necesidad y la oficina de contratos.</w:t>
            </w:r>
          </w:p>
        </w:tc>
        <w:tc>
          <w:tcPr>
            <w:tcW w:w="343" w:type="dxa"/>
            <w:shd w:val="clear" w:color="auto" w:fill="auto"/>
            <w:noWrap/>
            <w:textDirection w:val="btLr"/>
            <w:vAlign w:val="center"/>
            <w:hideMark/>
          </w:tcPr>
          <w:p w14:paraId="0E0AD1B6"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físico</w:t>
            </w:r>
          </w:p>
        </w:tc>
        <w:tc>
          <w:tcPr>
            <w:tcW w:w="458" w:type="dxa"/>
            <w:shd w:val="clear" w:color="auto" w:fill="auto"/>
            <w:noWrap/>
            <w:textDirection w:val="btLr"/>
            <w:vAlign w:val="center"/>
            <w:hideMark/>
          </w:tcPr>
          <w:p w14:paraId="501BDC41"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Por proceso</w:t>
            </w:r>
          </w:p>
        </w:tc>
      </w:tr>
      <w:tr w:rsidR="003F195D" w:rsidRPr="003F195D" w14:paraId="20E4E1B4" w14:textId="77777777" w:rsidTr="00203F3D">
        <w:trPr>
          <w:trHeight w:val="2102"/>
          <w:jc w:val="center"/>
        </w:trPr>
        <w:tc>
          <w:tcPr>
            <w:tcW w:w="425" w:type="dxa"/>
            <w:shd w:val="clear" w:color="auto" w:fill="auto"/>
            <w:vAlign w:val="center"/>
            <w:hideMark/>
          </w:tcPr>
          <w:p w14:paraId="666DBD4E"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284" w:type="dxa"/>
            <w:shd w:val="clear" w:color="auto" w:fill="auto"/>
            <w:textDirection w:val="btLr"/>
            <w:vAlign w:val="center"/>
            <w:hideMark/>
          </w:tcPr>
          <w:p w14:paraId="1B044097"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General</w:t>
            </w:r>
          </w:p>
        </w:tc>
        <w:tc>
          <w:tcPr>
            <w:tcW w:w="284" w:type="dxa"/>
            <w:shd w:val="clear" w:color="auto" w:fill="auto"/>
            <w:textDirection w:val="btLr"/>
            <w:vAlign w:val="center"/>
            <w:hideMark/>
          </w:tcPr>
          <w:p w14:paraId="0D2E9FE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Interno</w:t>
            </w:r>
          </w:p>
        </w:tc>
        <w:tc>
          <w:tcPr>
            <w:tcW w:w="283" w:type="dxa"/>
            <w:vMerge/>
            <w:vAlign w:val="center"/>
            <w:hideMark/>
          </w:tcPr>
          <w:p w14:paraId="50B7FEA2" w14:textId="77777777" w:rsidR="007C4020" w:rsidRPr="003F195D" w:rsidRDefault="007C4020" w:rsidP="00F60C30">
            <w:pPr>
              <w:rPr>
                <w:rFonts w:ascii="Arial" w:hAnsi="Arial" w:cs="Arial"/>
                <w:sz w:val="18"/>
                <w:szCs w:val="18"/>
                <w:lang w:eastAsia="es-CO"/>
              </w:rPr>
            </w:pPr>
          </w:p>
        </w:tc>
        <w:tc>
          <w:tcPr>
            <w:tcW w:w="284" w:type="dxa"/>
            <w:shd w:val="clear" w:color="auto" w:fill="auto"/>
            <w:textDirection w:val="btLr"/>
            <w:vAlign w:val="center"/>
            <w:hideMark/>
          </w:tcPr>
          <w:p w14:paraId="3DB077C6"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Operacionales</w:t>
            </w:r>
          </w:p>
        </w:tc>
        <w:tc>
          <w:tcPr>
            <w:tcW w:w="1417" w:type="dxa"/>
            <w:shd w:val="clear" w:color="auto" w:fill="auto"/>
            <w:vAlign w:val="center"/>
            <w:hideMark/>
          </w:tcPr>
          <w:p w14:paraId="35EFC87D"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Los requisitos habilitantes no son los apropiados para el Proceso de Contratación</w:t>
            </w:r>
          </w:p>
        </w:tc>
        <w:tc>
          <w:tcPr>
            <w:tcW w:w="1535" w:type="dxa"/>
            <w:shd w:val="clear" w:color="auto" w:fill="auto"/>
            <w:vAlign w:val="center"/>
            <w:hideMark/>
          </w:tcPr>
          <w:p w14:paraId="4AEB29EB"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El no cumplimiento de los requisitos habilitantes por parte de los oferentes, posible declaratoria desierto proceso.</w:t>
            </w:r>
          </w:p>
        </w:tc>
        <w:tc>
          <w:tcPr>
            <w:tcW w:w="289" w:type="dxa"/>
            <w:shd w:val="clear" w:color="auto" w:fill="auto"/>
            <w:vAlign w:val="center"/>
            <w:hideMark/>
          </w:tcPr>
          <w:p w14:paraId="3AB3F34A"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289" w:type="dxa"/>
            <w:shd w:val="clear" w:color="auto" w:fill="auto"/>
            <w:vAlign w:val="center"/>
            <w:hideMark/>
          </w:tcPr>
          <w:p w14:paraId="24892C56"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289" w:type="dxa"/>
            <w:shd w:val="clear" w:color="auto" w:fill="auto"/>
            <w:vAlign w:val="center"/>
            <w:hideMark/>
          </w:tcPr>
          <w:p w14:paraId="3D769989"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4</w:t>
            </w:r>
          </w:p>
        </w:tc>
        <w:tc>
          <w:tcPr>
            <w:tcW w:w="289" w:type="dxa"/>
            <w:shd w:val="clear" w:color="auto" w:fill="auto"/>
            <w:textDirection w:val="btLr"/>
            <w:vAlign w:val="center"/>
            <w:hideMark/>
          </w:tcPr>
          <w:p w14:paraId="09ED02C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bajo</w:t>
            </w:r>
          </w:p>
        </w:tc>
        <w:tc>
          <w:tcPr>
            <w:tcW w:w="308" w:type="dxa"/>
            <w:shd w:val="clear" w:color="auto" w:fill="auto"/>
            <w:textDirection w:val="btLr"/>
            <w:vAlign w:val="center"/>
            <w:hideMark/>
          </w:tcPr>
          <w:p w14:paraId="648F3B64"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Policía Nacional</w:t>
            </w:r>
          </w:p>
        </w:tc>
        <w:tc>
          <w:tcPr>
            <w:tcW w:w="1369" w:type="dxa"/>
            <w:shd w:val="clear" w:color="auto" w:fill="auto"/>
            <w:vAlign w:val="center"/>
            <w:hideMark/>
          </w:tcPr>
          <w:p w14:paraId="65E65BA5"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Evitar el riesgo/Revisión por parte de la oficina de contratos y asesoría jurídica.</w:t>
            </w:r>
          </w:p>
        </w:tc>
        <w:tc>
          <w:tcPr>
            <w:tcW w:w="271" w:type="dxa"/>
            <w:shd w:val="clear" w:color="auto" w:fill="auto"/>
            <w:vAlign w:val="center"/>
            <w:hideMark/>
          </w:tcPr>
          <w:p w14:paraId="5156AD7F"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w:t>
            </w:r>
          </w:p>
        </w:tc>
        <w:tc>
          <w:tcPr>
            <w:tcW w:w="289" w:type="dxa"/>
            <w:shd w:val="clear" w:color="auto" w:fill="auto"/>
            <w:vAlign w:val="center"/>
            <w:hideMark/>
          </w:tcPr>
          <w:p w14:paraId="054AB1D7"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w:t>
            </w:r>
          </w:p>
        </w:tc>
        <w:tc>
          <w:tcPr>
            <w:tcW w:w="343" w:type="dxa"/>
            <w:shd w:val="clear" w:color="auto" w:fill="auto"/>
            <w:noWrap/>
            <w:vAlign w:val="center"/>
            <w:hideMark/>
          </w:tcPr>
          <w:p w14:paraId="1D952A46"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231" w:type="dxa"/>
            <w:shd w:val="clear" w:color="auto" w:fill="auto"/>
            <w:noWrap/>
            <w:textDirection w:val="btLr"/>
            <w:vAlign w:val="center"/>
            <w:hideMark/>
          </w:tcPr>
          <w:p w14:paraId="7E83768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bajo</w:t>
            </w:r>
          </w:p>
        </w:tc>
        <w:tc>
          <w:tcPr>
            <w:tcW w:w="343" w:type="dxa"/>
            <w:shd w:val="clear" w:color="auto" w:fill="auto"/>
            <w:noWrap/>
            <w:vAlign w:val="center"/>
            <w:hideMark/>
          </w:tcPr>
          <w:p w14:paraId="1465F9C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Si</w:t>
            </w:r>
          </w:p>
        </w:tc>
        <w:tc>
          <w:tcPr>
            <w:tcW w:w="801" w:type="dxa"/>
            <w:shd w:val="clear" w:color="auto" w:fill="auto"/>
            <w:textDirection w:val="btLr"/>
            <w:vAlign w:val="center"/>
            <w:hideMark/>
          </w:tcPr>
          <w:p w14:paraId="272AE7EF"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Quien requiere la necesidad y la oficina de contratos.</w:t>
            </w:r>
          </w:p>
        </w:tc>
        <w:tc>
          <w:tcPr>
            <w:tcW w:w="343" w:type="dxa"/>
            <w:shd w:val="clear" w:color="auto" w:fill="auto"/>
            <w:noWrap/>
            <w:textDirection w:val="btLr"/>
            <w:vAlign w:val="center"/>
            <w:hideMark/>
          </w:tcPr>
          <w:p w14:paraId="3410839B"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físico</w:t>
            </w:r>
          </w:p>
        </w:tc>
        <w:tc>
          <w:tcPr>
            <w:tcW w:w="458" w:type="dxa"/>
            <w:shd w:val="clear" w:color="auto" w:fill="auto"/>
            <w:noWrap/>
            <w:textDirection w:val="btLr"/>
            <w:vAlign w:val="center"/>
            <w:hideMark/>
          </w:tcPr>
          <w:p w14:paraId="7895AB98"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Por proceso</w:t>
            </w:r>
          </w:p>
        </w:tc>
      </w:tr>
      <w:tr w:rsidR="003F195D" w:rsidRPr="003F195D" w14:paraId="3EB40699" w14:textId="77777777" w:rsidTr="00203F3D">
        <w:trPr>
          <w:trHeight w:val="1251"/>
          <w:jc w:val="center"/>
        </w:trPr>
        <w:tc>
          <w:tcPr>
            <w:tcW w:w="425" w:type="dxa"/>
            <w:shd w:val="clear" w:color="auto" w:fill="auto"/>
            <w:vAlign w:val="center"/>
            <w:hideMark/>
          </w:tcPr>
          <w:p w14:paraId="07B3770F"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3</w:t>
            </w:r>
          </w:p>
        </w:tc>
        <w:tc>
          <w:tcPr>
            <w:tcW w:w="284" w:type="dxa"/>
            <w:shd w:val="clear" w:color="auto" w:fill="auto"/>
            <w:textDirection w:val="btLr"/>
            <w:vAlign w:val="center"/>
            <w:hideMark/>
          </w:tcPr>
          <w:p w14:paraId="0AEB249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General</w:t>
            </w:r>
          </w:p>
        </w:tc>
        <w:tc>
          <w:tcPr>
            <w:tcW w:w="284" w:type="dxa"/>
            <w:shd w:val="clear" w:color="auto" w:fill="auto"/>
            <w:textDirection w:val="btLr"/>
            <w:vAlign w:val="center"/>
            <w:hideMark/>
          </w:tcPr>
          <w:p w14:paraId="79E65EEF"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Interno</w:t>
            </w:r>
          </w:p>
        </w:tc>
        <w:tc>
          <w:tcPr>
            <w:tcW w:w="283" w:type="dxa"/>
            <w:vMerge/>
            <w:vAlign w:val="center"/>
            <w:hideMark/>
          </w:tcPr>
          <w:p w14:paraId="15D4E0A0" w14:textId="77777777" w:rsidR="007C4020" w:rsidRPr="003F195D" w:rsidRDefault="007C4020" w:rsidP="00F60C30">
            <w:pPr>
              <w:rPr>
                <w:rFonts w:ascii="Arial" w:hAnsi="Arial" w:cs="Arial"/>
                <w:sz w:val="18"/>
                <w:szCs w:val="18"/>
                <w:lang w:eastAsia="es-CO"/>
              </w:rPr>
            </w:pPr>
          </w:p>
        </w:tc>
        <w:tc>
          <w:tcPr>
            <w:tcW w:w="284" w:type="dxa"/>
            <w:shd w:val="clear" w:color="auto" w:fill="auto"/>
            <w:textDirection w:val="btLr"/>
            <w:vAlign w:val="center"/>
            <w:hideMark/>
          </w:tcPr>
          <w:p w14:paraId="22BA1FE3"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Operacionales</w:t>
            </w:r>
          </w:p>
        </w:tc>
        <w:tc>
          <w:tcPr>
            <w:tcW w:w="1417" w:type="dxa"/>
            <w:shd w:val="clear" w:color="auto" w:fill="auto"/>
            <w:vAlign w:val="center"/>
            <w:hideMark/>
          </w:tcPr>
          <w:p w14:paraId="5965FF0F"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El valor del contrato corresponde a los precios del mercado</w:t>
            </w:r>
          </w:p>
        </w:tc>
        <w:tc>
          <w:tcPr>
            <w:tcW w:w="1535" w:type="dxa"/>
            <w:shd w:val="clear" w:color="auto" w:fill="auto"/>
            <w:vAlign w:val="center"/>
            <w:hideMark/>
          </w:tcPr>
          <w:p w14:paraId="38F6DA1C"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Declaratoria de desierto del proceso</w:t>
            </w:r>
          </w:p>
        </w:tc>
        <w:tc>
          <w:tcPr>
            <w:tcW w:w="289" w:type="dxa"/>
            <w:shd w:val="clear" w:color="auto" w:fill="auto"/>
            <w:vAlign w:val="center"/>
            <w:hideMark/>
          </w:tcPr>
          <w:p w14:paraId="711A4115"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289" w:type="dxa"/>
            <w:shd w:val="clear" w:color="auto" w:fill="auto"/>
            <w:vAlign w:val="center"/>
            <w:hideMark/>
          </w:tcPr>
          <w:p w14:paraId="173FA576"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4</w:t>
            </w:r>
          </w:p>
        </w:tc>
        <w:tc>
          <w:tcPr>
            <w:tcW w:w="289" w:type="dxa"/>
            <w:shd w:val="clear" w:color="auto" w:fill="auto"/>
            <w:vAlign w:val="center"/>
            <w:hideMark/>
          </w:tcPr>
          <w:p w14:paraId="7FBB69D1"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6</w:t>
            </w:r>
          </w:p>
        </w:tc>
        <w:tc>
          <w:tcPr>
            <w:tcW w:w="289" w:type="dxa"/>
            <w:shd w:val="clear" w:color="auto" w:fill="auto"/>
            <w:textDirection w:val="btLr"/>
            <w:vAlign w:val="center"/>
            <w:hideMark/>
          </w:tcPr>
          <w:p w14:paraId="53D781D8"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alto</w:t>
            </w:r>
          </w:p>
        </w:tc>
        <w:tc>
          <w:tcPr>
            <w:tcW w:w="308" w:type="dxa"/>
            <w:shd w:val="clear" w:color="auto" w:fill="auto"/>
            <w:textDirection w:val="btLr"/>
            <w:vAlign w:val="center"/>
            <w:hideMark/>
          </w:tcPr>
          <w:p w14:paraId="0D9D0C52"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Policía Nacional</w:t>
            </w:r>
          </w:p>
        </w:tc>
        <w:tc>
          <w:tcPr>
            <w:tcW w:w="1369" w:type="dxa"/>
            <w:shd w:val="clear" w:color="auto" w:fill="auto"/>
            <w:vAlign w:val="center"/>
            <w:hideMark/>
          </w:tcPr>
          <w:p w14:paraId="5CEE58E4"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 xml:space="preserve">Evitar el riesgo/Análisis </w:t>
            </w:r>
          </w:p>
        </w:tc>
        <w:tc>
          <w:tcPr>
            <w:tcW w:w="271" w:type="dxa"/>
            <w:shd w:val="clear" w:color="auto" w:fill="auto"/>
            <w:vAlign w:val="center"/>
            <w:hideMark/>
          </w:tcPr>
          <w:p w14:paraId="3ED4F806"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w:t>
            </w:r>
          </w:p>
        </w:tc>
        <w:tc>
          <w:tcPr>
            <w:tcW w:w="289" w:type="dxa"/>
            <w:shd w:val="clear" w:color="auto" w:fill="auto"/>
            <w:vAlign w:val="center"/>
            <w:hideMark/>
          </w:tcPr>
          <w:p w14:paraId="0B3BC5D1"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3</w:t>
            </w:r>
          </w:p>
        </w:tc>
        <w:tc>
          <w:tcPr>
            <w:tcW w:w="343" w:type="dxa"/>
            <w:shd w:val="clear" w:color="auto" w:fill="auto"/>
            <w:noWrap/>
            <w:vAlign w:val="center"/>
            <w:hideMark/>
          </w:tcPr>
          <w:p w14:paraId="0F2088EB"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4</w:t>
            </w:r>
          </w:p>
        </w:tc>
        <w:tc>
          <w:tcPr>
            <w:tcW w:w="231" w:type="dxa"/>
            <w:shd w:val="clear" w:color="auto" w:fill="auto"/>
            <w:noWrap/>
            <w:textDirection w:val="btLr"/>
            <w:vAlign w:val="center"/>
            <w:hideMark/>
          </w:tcPr>
          <w:p w14:paraId="6E31565E"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bajo</w:t>
            </w:r>
          </w:p>
        </w:tc>
        <w:tc>
          <w:tcPr>
            <w:tcW w:w="343" w:type="dxa"/>
            <w:shd w:val="clear" w:color="auto" w:fill="auto"/>
            <w:noWrap/>
            <w:vAlign w:val="center"/>
            <w:hideMark/>
          </w:tcPr>
          <w:p w14:paraId="75CB3A6C"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No</w:t>
            </w:r>
          </w:p>
        </w:tc>
        <w:tc>
          <w:tcPr>
            <w:tcW w:w="801" w:type="dxa"/>
            <w:shd w:val="clear" w:color="auto" w:fill="auto"/>
            <w:textDirection w:val="btLr"/>
            <w:vAlign w:val="center"/>
            <w:hideMark/>
          </w:tcPr>
          <w:p w14:paraId="108D3F31"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Quien tiene la necesidad y Planeación</w:t>
            </w:r>
          </w:p>
        </w:tc>
        <w:tc>
          <w:tcPr>
            <w:tcW w:w="343" w:type="dxa"/>
            <w:shd w:val="clear" w:color="auto" w:fill="auto"/>
            <w:noWrap/>
            <w:textDirection w:val="btLr"/>
            <w:vAlign w:val="center"/>
            <w:hideMark/>
          </w:tcPr>
          <w:p w14:paraId="15BDFB51"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Físico</w:t>
            </w:r>
          </w:p>
        </w:tc>
        <w:tc>
          <w:tcPr>
            <w:tcW w:w="458" w:type="dxa"/>
            <w:shd w:val="clear" w:color="auto" w:fill="auto"/>
            <w:noWrap/>
            <w:textDirection w:val="btLr"/>
            <w:vAlign w:val="center"/>
            <w:hideMark/>
          </w:tcPr>
          <w:p w14:paraId="345F14F7"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Por proceso</w:t>
            </w:r>
          </w:p>
        </w:tc>
      </w:tr>
      <w:tr w:rsidR="003F195D" w:rsidRPr="003F195D" w14:paraId="268D74B2" w14:textId="77777777" w:rsidTr="00203F3D">
        <w:trPr>
          <w:trHeight w:val="274"/>
          <w:jc w:val="center"/>
        </w:trPr>
        <w:tc>
          <w:tcPr>
            <w:tcW w:w="425" w:type="dxa"/>
            <w:shd w:val="clear" w:color="auto" w:fill="auto"/>
            <w:vAlign w:val="center"/>
            <w:hideMark/>
          </w:tcPr>
          <w:p w14:paraId="1B6DDE45"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4</w:t>
            </w:r>
          </w:p>
        </w:tc>
        <w:tc>
          <w:tcPr>
            <w:tcW w:w="284" w:type="dxa"/>
            <w:shd w:val="clear" w:color="auto" w:fill="auto"/>
            <w:textDirection w:val="btLr"/>
            <w:vAlign w:val="center"/>
            <w:hideMark/>
          </w:tcPr>
          <w:p w14:paraId="60F4C9DE"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General</w:t>
            </w:r>
          </w:p>
        </w:tc>
        <w:tc>
          <w:tcPr>
            <w:tcW w:w="284" w:type="dxa"/>
            <w:shd w:val="clear" w:color="auto" w:fill="auto"/>
            <w:textDirection w:val="btLr"/>
            <w:vAlign w:val="center"/>
            <w:hideMark/>
          </w:tcPr>
          <w:p w14:paraId="29F12A75"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Externo</w:t>
            </w:r>
          </w:p>
        </w:tc>
        <w:tc>
          <w:tcPr>
            <w:tcW w:w="283" w:type="dxa"/>
            <w:vMerge w:val="restart"/>
            <w:shd w:val="clear" w:color="auto" w:fill="auto"/>
            <w:textDirection w:val="btLr"/>
            <w:vAlign w:val="center"/>
            <w:hideMark/>
          </w:tcPr>
          <w:p w14:paraId="23F6980F"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Selección</w:t>
            </w:r>
          </w:p>
        </w:tc>
        <w:tc>
          <w:tcPr>
            <w:tcW w:w="284" w:type="dxa"/>
            <w:shd w:val="clear" w:color="auto" w:fill="auto"/>
            <w:textDirection w:val="btLr"/>
            <w:vAlign w:val="center"/>
            <w:hideMark/>
          </w:tcPr>
          <w:p w14:paraId="46342ADA"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Operacionales</w:t>
            </w:r>
          </w:p>
        </w:tc>
        <w:tc>
          <w:tcPr>
            <w:tcW w:w="1417" w:type="dxa"/>
            <w:shd w:val="clear" w:color="auto" w:fill="auto"/>
            <w:vAlign w:val="center"/>
            <w:hideMark/>
          </w:tcPr>
          <w:p w14:paraId="5A5CB7E6"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Falsedad en los documentos que conforman la oferta</w:t>
            </w:r>
          </w:p>
        </w:tc>
        <w:tc>
          <w:tcPr>
            <w:tcW w:w="1535" w:type="dxa"/>
            <w:shd w:val="clear" w:color="auto" w:fill="auto"/>
            <w:vAlign w:val="center"/>
            <w:hideMark/>
          </w:tcPr>
          <w:p w14:paraId="3207D011"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Declaratoria de desierto del proceso</w:t>
            </w:r>
          </w:p>
        </w:tc>
        <w:tc>
          <w:tcPr>
            <w:tcW w:w="289" w:type="dxa"/>
            <w:shd w:val="clear" w:color="auto" w:fill="auto"/>
            <w:vAlign w:val="center"/>
            <w:hideMark/>
          </w:tcPr>
          <w:p w14:paraId="70C5EA06"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289" w:type="dxa"/>
            <w:shd w:val="clear" w:color="auto" w:fill="auto"/>
            <w:vAlign w:val="center"/>
            <w:hideMark/>
          </w:tcPr>
          <w:p w14:paraId="73AFDDD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3</w:t>
            </w:r>
          </w:p>
        </w:tc>
        <w:tc>
          <w:tcPr>
            <w:tcW w:w="289" w:type="dxa"/>
            <w:shd w:val="clear" w:color="auto" w:fill="auto"/>
            <w:vAlign w:val="center"/>
            <w:hideMark/>
          </w:tcPr>
          <w:p w14:paraId="3CDD7BA9"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5</w:t>
            </w:r>
          </w:p>
        </w:tc>
        <w:tc>
          <w:tcPr>
            <w:tcW w:w="289" w:type="dxa"/>
            <w:shd w:val="clear" w:color="auto" w:fill="auto"/>
            <w:textDirection w:val="btLr"/>
            <w:vAlign w:val="center"/>
            <w:hideMark/>
          </w:tcPr>
          <w:p w14:paraId="17DDC90E"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Medio</w:t>
            </w:r>
          </w:p>
        </w:tc>
        <w:tc>
          <w:tcPr>
            <w:tcW w:w="308" w:type="dxa"/>
            <w:shd w:val="clear" w:color="auto" w:fill="auto"/>
            <w:textDirection w:val="btLr"/>
            <w:vAlign w:val="center"/>
            <w:hideMark/>
          </w:tcPr>
          <w:p w14:paraId="3276DC94"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Oferente</w:t>
            </w:r>
          </w:p>
        </w:tc>
        <w:tc>
          <w:tcPr>
            <w:tcW w:w="1369" w:type="dxa"/>
            <w:shd w:val="clear" w:color="auto" w:fill="auto"/>
            <w:vAlign w:val="center"/>
            <w:hideMark/>
          </w:tcPr>
          <w:p w14:paraId="14F8DFFA"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Evitar el riesgo/ Evaluación por parte de los Comités Evaluadores y tramite a las autoridades correspondientes</w:t>
            </w:r>
          </w:p>
        </w:tc>
        <w:tc>
          <w:tcPr>
            <w:tcW w:w="271" w:type="dxa"/>
            <w:shd w:val="clear" w:color="auto" w:fill="auto"/>
            <w:vAlign w:val="center"/>
            <w:hideMark/>
          </w:tcPr>
          <w:p w14:paraId="2AB534DE"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w:t>
            </w:r>
          </w:p>
        </w:tc>
        <w:tc>
          <w:tcPr>
            <w:tcW w:w="289" w:type="dxa"/>
            <w:shd w:val="clear" w:color="auto" w:fill="auto"/>
            <w:vAlign w:val="center"/>
            <w:hideMark/>
          </w:tcPr>
          <w:p w14:paraId="04B9E139"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343" w:type="dxa"/>
            <w:shd w:val="clear" w:color="auto" w:fill="auto"/>
            <w:noWrap/>
            <w:vAlign w:val="center"/>
            <w:hideMark/>
          </w:tcPr>
          <w:p w14:paraId="6A02008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3</w:t>
            </w:r>
          </w:p>
        </w:tc>
        <w:tc>
          <w:tcPr>
            <w:tcW w:w="231" w:type="dxa"/>
            <w:shd w:val="clear" w:color="auto" w:fill="auto"/>
            <w:noWrap/>
            <w:textDirection w:val="btLr"/>
            <w:vAlign w:val="center"/>
            <w:hideMark/>
          </w:tcPr>
          <w:p w14:paraId="69DA229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bajo</w:t>
            </w:r>
          </w:p>
        </w:tc>
        <w:tc>
          <w:tcPr>
            <w:tcW w:w="343" w:type="dxa"/>
            <w:shd w:val="clear" w:color="auto" w:fill="auto"/>
            <w:noWrap/>
            <w:vAlign w:val="center"/>
            <w:hideMark/>
          </w:tcPr>
          <w:p w14:paraId="706CD603"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No</w:t>
            </w:r>
          </w:p>
        </w:tc>
        <w:tc>
          <w:tcPr>
            <w:tcW w:w="801" w:type="dxa"/>
            <w:shd w:val="clear" w:color="auto" w:fill="auto"/>
            <w:noWrap/>
            <w:textDirection w:val="btLr"/>
            <w:vAlign w:val="center"/>
            <w:hideMark/>
          </w:tcPr>
          <w:p w14:paraId="1A5B19EB"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Comité Evaluador</w:t>
            </w:r>
          </w:p>
        </w:tc>
        <w:tc>
          <w:tcPr>
            <w:tcW w:w="343" w:type="dxa"/>
            <w:shd w:val="clear" w:color="auto" w:fill="auto"/>
            <w:noWrap/>
            <w:textDirection w:val="btLr"/>
            <w:vAlign w:val="center"/>
            <w:hideMark/>
          </w:tcPr>
          <w:p w14:paraId="33FE0458"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Físico</w:t>
            </w:r>
          </w:p>
        </w:tc>
        <w:tc>
          <w:tcPr>
            <w:tcW w:w="458" w:type="dxa"/>
            <w:shd w:val="clear" w:color="auto" w:fill="auto"/>
            <w:noWrap/>
            <w:textDirection w:val="btLr"/>
            <w:vAlign w:val="center"/>
            <w:hideMark/>
          </w:tcPr>
          <w:p w14:paraId="32F971BF"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Por proceso</w:t>
            </w:r>
          </w:p>
        </w:tc>
      </w:tr>
      <w:tr w:rsidR="003F195D" w:rsidRPr="003F195D" w14:paraId="05C6800E" w14:textId="77777777" w:rsidTr="00203F3D">
        <w:trPr>
          <w:trHeight w:val="1630"/>
          <w:jc w:val="center"/>
        </w:trPr>
        <w:tc>
          <w:tcPr>
            <w:tcW w:w="425" w:type="dxa"/>
            <w:shd w:val="clear" w:color="auto" w:fill="auto"/>
            <w:vAlign w:val="center"/>
            <w:hideMark/>
          </w:tcPr>
          <w:p w14:paraId="1BC28F02"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5</w:t>
            </w:r>
          </w:p>
        </w:tc>
        <w:tc>
          <w:tcPr>
            <w:tcW w:w="284" w:type="dxa"/>
            <w:shd w:val="clear" w:color="auto" w:fill="auto"/>
            <w:textDirection w:val="btLr"/>
            <w:vAlign w:val="center"/>
            <w:hideMark/>
          </w:tcPr>
          <w:p w14:paraId="11F4F80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General</w:t>
            </w:r>
          </w:p>
        </w:tc>
        <w:tc>
          <w:tcPr>
            <w:tcW w:w="284" w:type="dxa"/>
            <w:shd w:val="clear" w:color="auto" w:fill="auto"/>
            <w:textDirection w:val="btLr"/>
            <w:vAlign w:val="center"/>
            <w:hideMark/>
          </w:tcPr>
          <w:p w14:paraId="7DDADB48"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Externo</w:t>
            </w:r>
          </w:p>
        </w:tc>
        <w:tc>
          <w:tcPr>
            <w:tcW w:w="283" w:type="dxa"/>
            <w:vMerge/>
            <w:vAlign w:val="center"/>
            <w:hideMark/>
          </w:tcPr>
          <w:p w14:paraId="501B5DB4" w14:textId="77777777" w:rsidR="007C4020" w:rsidRPr="003F195D" w:rsidRDefault="007C4020" w:rsidP="00F60C30">
            <w:pPr>
              <w:rPr>
                <w:rFonts w:ascii="Arial" w:hAnsi="Arial" w:cs="Arial"/>
                <w:sz w:val="18"/>
                <w:szCs w:val="18"/>
                <w:lang w:eastAsia="es-CO"/>
              </w:rPr>
            </w:pPr>
          </w:p>
        </w:tc>
        <w:tc>
          <w:tcPr>
            <w:tcW w:w="284" w:type="dxa"/>
            <w:shd w:val="clear" w:color="auto" w:fill="auto"/>
            <w:textDirection w:val="btLr"/>
            <w:vAlign w:val="center"/>
            <w:hideMark/>
          </w:tcPr>
          <w:p w14:paraId="44E6A8AB"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Operacionales</w:t>
            </w:r>
          </w:p>
        </w:tc>
        <w:tc>
          <w:tcPr>
            <w:tcW w:w="1417" w:type="dxa"/>
            <w:shd w:val="clear" w:color="auto" w:fill="auto"/>
            <w:vAlign w:val="center"/>
            <w:hideMark/>
          </w:tcPr>
          <w:p w14:paraId="5FE17FA3"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Presentación de más de una oferta por un mismo proponente</w:t>
            </w:r>
          </w:p>
        </w:tc>
        <w:tc>
          <w:tcPr>
            <w:tcW w:w="1535" w:type="dxa"/>
            <w:shd w:val="clear" w:color="auto" w:fill="auto"/>
            <w:vAlign w:val="center"/>
            <w:hideMark/>
          </w:tcPr>
          <w:p w14:paraId="68EA700C"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Declaratoria de desierto del proceso</w:t>
            </w:r>
          </w:p>
        </w:tc>
        <w:tc>
          <w:tcPr>
            <w:tcW w:w="289" w:type="dxa"/>
            <w:shd w:val="clear" w:color="auto" w:fill="auto"/>
            <w:vAlign w:val="center"/>
            <w:hideMark/>
          </w:tcPr>
          <w:p w14:paraId="04D9626A"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w:t>
            </w:r>
          </w:p>
        </w:tc>
        <w:tc>
          <w:tcPr>
            <w:tcW w:w="289" w:type="dxa"/>
            <w:shd w:val="clear" w:color="auto" w:fill="auto"/>
            <w:vAlign w:val="center"/>
            <w:hideMark/>
          </w:tcPr>
          <w:p w14:paraId="22A13F1F"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3</w:t>
            </w:r>
          </w:p>
        </w:tc>
        <w:tc>
          <w:tcPr>
            <w:tcW w:w="289" w:type="dxa"/>
            <w:shd w:val="clear" w:color="auto" w:fill="auto"/>
            <w:vAlign w:val="center"/>
            <w:hideMark/>
          </w:tcPr>
          <w:p w14:paraId="1EFF4E19"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4</w:t>
            </w:r>
          </w:p>
        </w:tc>
        <w:tc>
          <w:tcPr>
            <w:tcW w:w="289" w:type="dxa"/>
            <w:shd w:val="clear" w:color="auto" w:fill="auto"/>
            <w:textDirection w:val="btLr"/>
            <w:vAlign w:val="center"/>
            <w:hideMark/>
          </w:tcPr>
          <w:p w14:paraId="4363D3A6"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bajo</w:t>
            </w:r>
          </w:p>
        </w:tc>
        <w:tc>
          <w:tcPr>
            <w:tcW w:w="308" w:type="dxa"/>
            <w:shd w:val="clear" w:color="auto" w:fill="auto"/>
            <w:textDirection w:val="btLr"/>
            <w:vAlign w:val="center"/>
            <w:hideMark/>
          </w:tcPr>
          <w:p w14:paraId="67BB547B"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Oferente</w:t>
            </w:r>
          </w:p>
        </w:tc>
        <w:tc>
          <w:tcPr>
            <w:tcW w:w="1369" w:type="dxa"/>
            <w:shd w:val="clear" w:color="auto" w:fill="auto"/>
            <w:vAlign w:val="center"/>
            <w:hideMark/>
          </w:tcPr>
          <w:p w14:paraId="18A4CFF9"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Evaluación por parte de los Comités Evaluadores y tramite a las autoridades correspondientes</w:t>
            </w:r>
          </w:p>
        </w:tc>
        <w:tc>
          <w:tcPr>
            <w:tcW w:w="271" w:type="dxa"/>
            <w:shd w:val="clear" w:color="auto" w:fill="auto"/>
            <w:vAlign w:val="center"/>
            <w:hideMark/>
          </w:tcPr>
          <w:p w14:paraId="05CB3C68"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w:t>
            </w:r>
          </w:p>
        </w:tc>
        <w:tc>
          <w:tcPr>
            <w:tcW w:w="289" w:type="dxa"/>
            <w:shd w:val="clear" w:color="auto" w:fill="auto"/>
            <w:vAlign w:val="center"/>
            <w:hideMark/>
          </w:tcPr>
          <w:p w14:paraId="60D9170E"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343" w:type="dxa"/>
            <w:shd w:val="clear" w:color="auto" w:fill="auto"/>
            <w:noWrap/>
            <w:vAlign w:val="center"/>
            <w:hideMark/>
          </w:tcPr>
          <w:p w14:paraId="0356538C"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3</w:t>
            </w:r>
          </w:p>
        </w:tc>
        <w:tc>
          <w:tcPr>
            <w:tcW w:w="231" w:type="dxa"/>
            <w:shd w:val="clear" w:color="auto" w:fill="auto"/>
            <w:noWrap/>
            <w:textDirection w:val="btLr"/>
            <w:vAlign w:val="center"/>
            <w:hideMark/>
          </w:tcPr>
          <w:p w14:paraId="21CFE512"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bajo</w:t>
            </w:r>
          </w:p>
        </w:tc>
        <w:tc>
          <w:tcPr>
            <w:tcW w:w="343" w:type="dxa"/>
            <w:shd w:val="clear" w:color="auto" w:fill="auto"/>
            <w:noWrap/>
            <w:vAlign w:val="center"/>
            <w:hideMark/>
          </w:tcPr>
          <w:p w14:paraId="3F93BAC2"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No</w:t>
            </w:r>
          </w:p>
        </w:tc>
        <w:tc>
          <w:tcPr>
            <w:tcW w:w="801" w:type="dxa"/>
            <w:shd w:val="clear" w:color="auto" w:fill="auto"/>
            <w:noWrap/>
            <w:textDirection w:val="btLr"/>
            <w:vAlign w:val="center"/>
            <w:hideMark/>
          </w:tcPr>
          <w:p w14:paraId="2170687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Comité Evaluador</w:t>
            </w:r>
          </w:p>
        </w:tc>
        <w:tc>
          <w:tcPr>
            <w:tcW w:w="343" w:type="dxa"/>
            <w:shd w:val="clear" w:color="auto" w:fill="auto"/>
            <w:noWrap/>
            <w:textDirection w:val="btLr"/>
            <w:vAlign w:val="center"/>
            <w:hideMark/>
          </w:tcPr>
          <w:p w14:paraId="706360DC"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físico</w:t>
            </w:r>
          </w:p>
        </w:tc>
        <w:tc>
          <w:tcPr>
            <w:tcW w:w="458" w:type="dxa"/>
            <w:shd w:val="clear" w:color="auto" w:fill="auto"/>
            <w:noWrap/>
            <w:textDirection w:val="btLr"/>
            <w:vAlign w:val="center"/>
            <w:hideMark/>
          </w:tcPr>
          <w:p w14:paraId="2F87BF66"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Por proceso</w:t>
            </w:r>
          </w:p>
        </w:tc>
      </w:tr>
      <w:tr w:rsidR="003F195D" w:rsidRPr="003F195D" w14:paraId="7AF3E152" w14:textId="77777777" w:rsidTr="00203F3D">
        <w:trPr>
          <w:trHeight w:val="1543"/>
          <w:jc w:val="center"/>
        </w:trPr>
        <w:tc>
          <w:tcPr>
            <w:tcW w:w="425" w:type="dxa"/>
            <w:shd w:val="clear" w:color="auto" w:fill="auto"/>
            <w:vAlign w:val="center"/>
            <w:hideMark/>
          </w:tcPr>
          <w:p w14:paraId="2B2B3DF4"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lastRenderedPageBreak/>
              <w:t>6</w:t>
            </w:r>
          </w:p>
        </w:tc>
        <w:tc>
          <w:tcPr>
            <w:tcW w:w="284" w:type="dxa"/>
            <w:shd w:val="clear" w:color="auto" w:fill="auto"/>
            <w:textDirection w:val="btLr"/>
            <w:vAlign w:val="center"/>
            <w:hideMark/>
          </w:tcPr>
          <w:p w14:paraId="34F47B34"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General</w:t>
            </w:r>
          </w:p>
        </w:tc>
        <w:tc>
          <w:tcPr>
            <w:tcW w:w="284" w:type="dxa"/>
            <w:shd w:val="clear" w:color="auto" w:fill="auto"/>
            <w:textDirection w:val="btLr"/>
            <w:vAlign w:val="center"/>
            <w:hideMark/>
          </w:tcPr>
          <w:p w14:paraId="22275142"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Externo</w:t>
            </w:r>
          </w:p>
        </w:tc>
        <w:tc>
          <w:tcPr>
            <w:tcW w:w="283" w:type="dxa"/>
            <w:vMerge/>
            <w:vAlign w:val="center"/>
            <w:hideMark/>
          </w:tcPr>
          <w:p w14:paraId="596522DF" w14:textId="77777777" w:rsidR="007C4020" w:rsidRPr="003F195D" w:rsidRDefault="007C4020" w:rsidP="00F60C30">
            <w:pPr>
              <w:rPr>
                <w:rFonts w:ascii="Arial" w:hAnsi="Arial" w:cs="Arial"/>
                <w:sz w:val="18"/>
                <w:szCs w:val="18"/>
                <w:lang w:eastAsia="es-CO"/>
              </w:rPr>
            </w:pPr>
          </w:p>
        </w:tc>
        <w:tc>
          <w:tcPr>
            <w:tcW w:w="284" w:type="dxa"/>
            <w:shd w:val="clear" w:color="auto" w:fill="auto"/>
            <w:textDirection w:val="btLr"/>
            <w:vAlign w:val="center"/>
            <w:hideMark/>
          </w:tcPr>
          <w:p w14:paraId="17F7B34F"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Económico</w:t>
            </w:r>
          </w:p>
        </w:tc>
        <w:tc>
          <w:tcPr>
            <w:tcW w:w="1417" w:type="dxa"/>
            <w:shd w:val="clear" w:color="auto" w:fill="auto"/>
            <w:vAlign w:val="center"/>
            <w:hideMark/>
          </w:tcPr>
          <w:p w14:paraId="14A69F90"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Ofertas con precios artificialmente bajos</w:t>
            </w:r>
          </w:p>
        </w:tc>
        <w:tc>
          <w:tcPr>
            <w:tcW w:w="1535" w:type="dxa"/>
            <w:shd w:val="clear" w:color="auto" w:fill="auto"/>
            <w:vAlign w:val="center"/>
            <w:hideMark/>
          </w:tcPr>
          <w:p w14:paraId="57442430"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Declaratoria de desierto del proceso</w:t>
            </w:r>
          </w:p>
        </w:tc>
        <w:tc>
          <w:tcPr>
            <w:tcW w:w="289" w:type="dxa"/>
            <w:shd w:val="clear" w:color="auto" w:fill="auto"/>
            <w:vAlign w:val="center"/>
            <w:hideMark/>
          </w:tcPr>
          <w:p w14:paraId="6C2D2D36"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289" w:type="dxa"/>
            <w:shd w:val="clear" w:color="auto" w:fill="auto"/>
            <w:vAlign w:val="center"/>
            <w:hideMark/>
          </w:tcPr>
          <w:p w14:paraId="1C2C606A"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289" w:type="dxa"/>
            <w:shd w:val="clear" w:color="auto" w:fill="auto"/>
            <w:vAlign w:val="center"/>
            <w:hideMark/>
          </w:tcPr>
          <w:p w14:paraId="6D7B7648"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4</w:t>
            </w:r>
          </w:p>
        </w:tc>
        <w:tc>
          <w:tcPr>
            <w:tcW w:w="289" w:type="dxa"/>
            <w:shd w:val="clear" w:color="auto" w:fill="auto"/>
            <w:textDirection w:val="btLr"/>
            <w:vAlign w:val="center"/>
            <w:hideMark/>
          </w:tcPr>
          <w:p w14:paraId="347595B4"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bajo</w:t>
            </w:r>
          </w:p>
        </w:tc>
        <w:tc>
          <w:tcPr>
            <w:tcW w:w="308" w:type="dxa"/>
            <w:shd w:val="clear" w:color="auto" w:fill="auto"/>
            <w:textDirection w:val="btLr"/>
            <w:vAlign w:val="center"/>
            <w:hideMark/>
          </w:tcPr>
          <w:p w14:paraId="1DFCE373"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Oferente</w:t>
            </w:r>
          </w:p>
        </w:tc>
        <w:tc>
          <w:tcPr>
            <w:tcW w:w="1369" w:type="dxa"/>
            <w:shd w:val="clear" w:color="auto" w:fill="auto"/>
            <w:vAlign w:val="center"/>
            <w:hideMark/>
          </w:tcPr>
          <w:p w14:paraId="09AE6A14"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Evaluación por parte de los Comités Evaluadores y tramite a las autoridades correspondientes</w:t>
            </w:r>
          </w:p>
        </w:tc>
        <w:tc>
          <w:tcPr>
            <w:tcW w:w="271" w:type="dxa"/>
            <w:shd w:val="clear" w:color="auto" w:fill="auto"/>
            <w:vAlign w:val="center"/>
            <w:hideMark/>
          </w:tcPr>
          <w:p w14:paraId="032836B2"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w:t>
            </w:r>
          </w:p>
        </w:tc>
        <w:tc>
          <w:tcPr>
            <w:tcW w:w="289" w:type="dxa"/>
            <w:shd w:val="clear" w:color="auto" w:fill="auto"/>
            <w:vAlign w:val="center"/>
            <w:hideMark/>
          </w:tcPr>
          <w:p w14:paraId="38C6EB55"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w:t>
            </w:r>
          </w:p>
        </w:tc>
        <w:tc>
          <w:tcPr>
            <w:tcW w:w="343" w:type="dxa"/>
            <w:shd w:val="clear" w:color="auto" w:fill="auto"/>
            <w:noWrap/>
            <w:vAlign w:val="center"/>
            <w:hideMark/>
          </w:tcPr>
          <w:p w14:paraId="423EFD37"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231" w:type="dxa"/>
            <w:shd w:val="clear" w:color="auto" w:fill="auto"/>
            <w:noWrap/>
            <w:textDirection w:val="btLr"/>
            <w:vAlign w:val="center"/>
            <w:hideMark/>
          </w:tcPr>
          <w:p w14:paraId="0584EF97"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bajo</w:t>
            </w:r>
          </w:p>
        </w:tc>
        <w:tc>
          <w:tcPr>
            <w:tcW w:w="343" w:type="dxa"/>
            <w:shd w:val="clear" w:color="auto" w:fill="auto"/>
            <w:noWrap/>
            <w:vAlign w:val="center"/>
            <w:hideMark/>
          </w:tcPr>
          <w:p w14:paraId="57E827B4"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No</w:t>
            </w:r>
          </w:p>
        </w:tc>
        <w:tc>
          <w:tcPr>
            <w:tcW w:w="801" w:type="dxa"/>
            <w:shd w:val="clear" w:color="auto" w:fill="auto"/>
            <w:noWrap/>
            <w:textDirection w:val="btLr"/>
            <w:vAlign w:val="center"/>
            <w:hideMark/>
          </w:tcPr>
          <w:p w14:paraId="004818E9"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Comité Evaluador</w:t>
            </w:r>
          </w:p>
        </w:tc>
        <w:tc>
          <w:tcPr>
            <w:tcW w:w="343" w:type="dxa"/>
            <w:shd w:val="clear" w:color="auto" w:fill="auto"/>
            <w:noWrap/>
            <w:textDirection w:val="btLr"/>
            <w:vAlign w:val="center"/>
            <w:hideMark/>
          </w:tcPr>
          <w:p w14:paraId="68F0411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físico</w:t>
            </w:r>
          </w:p>
        </w:tc>
        <w:tc>
          <w:tcPr>
            <w:tcW w:w="458" w:type="dxa"/>
            <w:shd w:val="clear" w:color="auto" w:fill="auto"/>
            <w:noWrap/>
            <w:textDirection w:val="btLr"/>
            <w:vAlign w:val="center"/>
            <w:hideMark/>
          </w:tcPr>
          <w:p w14:paraId="63FCF946"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Por proceso</w:t>
            </w:r>
          </w:p>
        </w:tc>
      </w:tr>
      <w:tr w:rsidR="003F195D" w:rsidRPr="003F195D" w14:paraId="62241B9D" w14:textId="77777777" w:rsidTr="00203F3D">
        <w:trPr>
          <w:trHeight w:val="1821"/>
          <w:jc w:val="center"/>
        </w:trPr>
        <w:tc>
          <w:tcPr>
            <w:tcW w:w="425" w:type="dxa"/>
            <w:shd w:val="clear" w:color="auto" w:fill="auto"/>
            <w:vAlign w:val="center"/>
            <w:hideMark/>
          </w:tcPr>
          <w:p w14:paraId="79180065"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7</w:t>
            </w:r>
          </w:p>
        </w:tc>
        <w:tc>
          <w:tcPr>
            <w:tcW w:w="284" w:type="dxa"/>
            <w:shd w:val="clear" w:color="auto" w:fill="auto"/>
            <w:textDirection w:val="btLr"/>
            <w:vAlign w:val="center"/>
            <w:hideMark/>
          </w:tcPr>
          <w:p w14:paraId="28D41B67"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General</w:t>
            </w:r>
          </w:p>
        </w:tc>
        <w:tc>
          <w:tcPr>
            <w:tcW w:w="284" w:type="dxa"/>
            <w:shd w:val="clear" w:color="auto" w:fill="auto"/>
            <w:textDirection w:val="btLr"/>
            <w:vAlign w:val="center"/>
            <w:hideMark/>
          </w:tcPr>
          <w:p w14:paraId="6C2C09DE"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Externo</w:t>
            </w:r>
          </w:p>
        </w:tc>
        <w:tc>
          <w:tcPr>
            <w:tcW w:w="283" w:type="dxa"/>
            <w:vMerge/>
            <w:vAlign w:val="center"/>
            <w:hideMark/>
          </w:tcPr>
          <w:p w14:paraId="7083867A" w14:textId="77777777" w:rsidR="007C4020" w:rsidRPr="003F195D" w:rsidRDefault="007C4020" w:rsidP="00F60C30">
            <w:pPr>
              <w:rPr>
                <w:rFonts w:ascii="Arial" w:hAnsi="Arial" w:cs="Arial"/>
                <w:sz w:val="18"/>
                <w:szCs w:val="18"/>
                <w:lang w:eastAsia="es-CO"/>
              </w:rPr>
            </w:pPr>
          </w:p>
        </w:tc>
        <w:tc>
          <w:tcPr>
            <w:tcW w:w="284" w:type="dxa"/>
            <w:shd w:val="clear" w:color="auto" w:fill="auto"/>
            <w:textDirection w:val="btLr"/>
            <w:vAlign w:val="center"/>
            <w:hideMark/>
          </w:tcPr>
          <w:p w14:paraId="00CAE7D7"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Operacionales</w:t>
            </w:r>
          </w:p>
        </w:tc>
        <w:tc>
          <w:tcPr>
            <w:tcW w:w="1417" w:type="dxa"/>
            <w:shd w:val="clear" w:color="auto" w:fill="auto"/>
            <w:vAlign w:val="center"/>
            <w:hideMark/>
          </w:tcPr>
          <w:p w14:paraId="032CDDC7"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No cumplimiento de los requisitos habilitantes por ningún oferente</w:t>
            </w:r>
          </w:p>
        </w:tc>
        <w:tc>
          <w:tcPr>
            <w:tcW w:w="1535" w:type="dxa"/>
            <w:shd w:val="clear" w:color="auto" w:fill="auto"/>
            <w:vAlign w:val="center"/>
            <w:hideMark/>
          </w:tcPr>
          <w:p w14:paraId="6B44D762"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Declaratoria de desierto del proceso</w:t>
            </w:r>
          </w:p>
        </w:tc>
        <w:tc>
          <w:tcPr>
            <w:tcW w:w="289" w:type="dxa"/>
            <w:shd w:val="clear" w:color="auto" w:fill="auto"/>
            <w:vAlign w:val="center"/>
            <w:hideMark/>
          </w:tcPr>
          <w:p w14:paraId="4B07C9DD"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289" w:type="dxa"/>
            <w:shd w:val="clear" w:color="auto" w:fill="auto"/>
            <w:vAlign w:val="center"/>
            <w:hideMark/>
          </w:tcPr>
          <w:p w14:paraId="04D80D2A"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3</w:t>
            </w:r>
          </w:p>
        </w:tc>
        <w:tc>
          <w:tcPr>
            <w:tcW w:w="289" w:type="dxa"/>
            <w:shd w:val="clear" w:color="auto" w:fill="auto"/>
            <w:vAlign w:val="center"/>
            <w:hideMark/>
          </w:tcPr>
          <w:p w14:paraId="6F7DAA9E"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5</w:t>
            </w:r>
          </w:p>
        </w:tc>
        <w:tc>
          <w:tcPr>
            <w:tcW w:w="289" w:type="dxa"/>
            <w:shd w:val="clear" w:color="auto" w:fill="auto"/>
            <w:textDirection w:val="btLr"/>
            <w:vAlign w:val="center"/>
            <w:hideMark/>
          </w:tcPr>
          <w:p w14:paraId="43076F9A"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Medio</w:t>
            </w:r>
          </w:p>
        </w:tc>
        <w:tc>
          <w:tcPr>
            <w:tcW w:w="308" w:type="dxa"/>
            <w:shd w:val="clear" w:color="auto" w:fill="auto"/>
            <w:textDirection w:val="btLr"/>
            <w:vAlign w:val="center"/>
            <w:hideMark/>
          </w:tcPr>
          <w:p w14:paraId="0F5138B2"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Oferente</w:t>
            </w:r>
          </w:p>
        </w:tc>
        <w:tc>
          <w:tcPr>
            <w:tcW w:w="1369" w:type="dxa"/>
            <w:shd w:val="clear" w:color="auto" w:fill="auto"/>
            <w:vAlign w:val="center"/>
            <w:hideMark/>
          </w:tcPr>
          <w:p w14:paraId="39F8BEA9"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 xml:space="preserve">Establecimiento adecuado de los pliegos de </w:t>
            </w:r>
            <w:r w:rsidR="0096768B" w:rsidRPr="003F195D">
              <w:rPr>
                <w:rFonts w:ascii="Arial" w:hAnsi="Arial" w:cs="Arial"/>
                <w:sz w:val="18"/>
                <w:szCs w:val="18"/>
                <w:lang w:eastAsia="es-CO"/>
              </w:rPr>
              <w:t>condiciones,</w:t>
            </w:r>
            <w:r w:rsidRPr="003F195D">
              <w:rPr>
                <w:rFonts w:ascii="Arial" w:hAnsi="Arial" w:cs="Arial"/>
                <w:sz w:val="18"/>
                <w:szCs w:val="18"/>
                <w:lang w:eastAsia="es-CO"/>
              </w:rPr>
              <w:t xml:space="preserve"> así como las respuestas a las observaciones de los mismos</w:t>
            </w:r>
          </w:p>
        </w:tc>
        <w:tc>
          <w:tcPr>
            <w:tcW w:w="271" w:type="dxa"/>
            <w:shd w:val="clear" w:color="auto" w:fill="auto"/>
            <w:vAlign w:val="center"/>
            <w:hideMark/>
          </w:tcPr>
          <w:p w14:paraId="16B7238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w:t>
            </w:r>
          </w:p>
        </w:tc>
        <w:tc>
          <w:tcPr>
            <w:tcW w:w="289" w:type="dxa"/>
            <w:shd w:val="clear" w:color="auto" w:fill="auto"/>
            <w:vAlign w:val="center"/>
            <w:hideMark/>
          </w:tcPr>
          <w:p w14:paraId="0AD9B1A1"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343" w:type="dxa"/>
            <w:shd w:val="clear" w:color="auto" w:fill="auto"/>
            <w:noWrap/>
            <w:vAlign w:val="center"/>
            <w:hideMark/>
          </w:tcPr>
          <w:p w14:paraId="5C8035F1"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3</w:t>
            </w:r>
          </w:p>
        </w:tc>
        <w:tc>
          <w:tcPr>
            <w:tcW w:w="231" w:type="dxa"/>
            <w:shd w:val="clear" w:color="auto" w:fill="auto"/>
            <w:noWrap/>
            <w:textDirection w:val="btLr"/>
            <w:vAlign w:val="center"/>
            <w:hideMark/>
          </w:tcPr>
          <w:p w14:paraId="3DA25131"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bajo</w:t>
            </w:r>
          </w:p>
        </w:tc>
        <w:tc>
          <w:tcPr>
            <w:tcW w:w="343" w:type="dxa"/>
            <w:shd w:val="clear" w:color="auto" w:fill="auto"/>
            <w:noWrap/>
            <w:vAlign w:val="center"/>
            <w:hideMark/>
          </w:tcPr>
          <w:p w14:paraId="17119B32"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No</w:t>
            </w:r>
          </w:p>
        </w:tc>
        <w:tc>
          <w:tcPr>
            <w:tcW w:w="801" w:type="dxa"/>
            <w:shd w:val="clear" w:color="auto" w:fill="auto"/>
            <w:noWrap/>
            <w:textDirection w:val="btLr"/>
            <w:vAlign w:val="center"/>
            <w:hideMark/>
          </w:tcPr>
          <w:p w14:paraId="197B9134"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contratos</w:t>
            </w:r>
          </w:p>
        </w:tc>
        <w:tc>
          <w:tcPr>
            <w:tcW w:w="343" w:type="dxa"/>
            <w:shd w:val="clear" w:color="auto" w:fill="auto"/>
            <w:noWrap/>
            <w:textDirection w:val="btLr"/>
            <w:vAlign w:val="center"/>
            <w:hideMark/>
          </w:tcPr>
          <w:p w14:paraId="347E28AC"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físico</w:t>
            </w:r>
          </w:p>
        </w:tc>
        <w:tc>
          <w:tcPr>
            <w:tcW w:w="458" w:type="dxa"/>
            <w:shd w:val="clear" w:color="auto" w:fill="auto"/>
            <w:noWrap/>
            <w:textDirection w:val="btLr"/>
            <w:vAlign w:val="center"/>
            <w:hideMark/>
          </w:tcPr>
          <w:p w14:paraId="66EB0B79"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Por proceso</w:t>
            </w:r>
          </w:p>
        </w:tc>
      </w:tr>
      <w:tr w:rsidR="003F195D" w:rsidRPr="003F195D" w14:paraId="73971810" w14:textId="77777777" w:rsidTr="00203F3D">
        <w:trPr>
          <w:trHeight w:val="1497"/>
          <w:jc w:val="center"/>
        </w:trPr>
        <w:tc>
          <w:tcPr>
            <w:tcW w:w="425" w:type="dxa"/>
            <w:shd w:val="clear" w:color="auto" w:fill="auto"/>
            <w:vAlign w:val="center"/>
            <w:hideMark/>
          </w:tcPr>
          <w:p w14:paraId="1E443D24"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8</w:t>
            </w:r>
          </w:p>
        </w:tc>
        <w:tc>
          <w:tcPr>
            <w:tcW w:w="284" w:type="dxa"/>
            <w:shd w:val="clear" w:color="auto" w:fill="auto"/>
            <w:textDirection w:val="btLr"/>
            <w:vAlign w:val="center"/>
            <w:hideMark/>
          </w:tcPr>
          <w:p w14:paraId="3AEA3F28"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General</w:t>
            </w:r>
          </w:p>
        </w:tc>
        <w:tc>
          <w:tcPr>
            <w:tcW w:w="284" w:type="dxa"/>
            <w:shd w:val="clear" w:color="auto" w:fill="auto"/>
            <w:textDirection w:val="btLr"/>
            <w:vAlign w:val="center"/>
            <w:hideMark/>
          </w:tcPr>
          <w:p w14:paraId="4785BA65"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Interno</w:t>
            </w:r>
          </w:p>
        </w:tc>
        <w:tc>
          <w:tcPr>
            <w:tcW w:w="283" w:type="dxa"/>
            <w:vMerge/>
            <w:vAlign w:val="center"/>
            <w:hideMark/>
          </w:tcPr>
          <w:p w14:paraId="704C9EDD" w14:textId="77777777" w:rsidR="007C4020" w:rsidRPr="003F195D" w:rsidRDefault="007C4020" w:rsidP="00F60C30">
            <w:pPr>
              <w:rPr>
                <w:rFonts w:ascii="Arial" w:hAnsi="Arial" w:cs="Arial"/>
                <w:sz w:val="18"/>
                <w:szCs w:val="18"/>
                <w:lang w:eastAsia="es-CO"/>
              </w:rPr>
            </w:pPr>
          </w:p>
        </w:tc>
        <w:tc>
          <w:tcPr>
            <w:tcW w:w="284" w:type="dxa"/>
            <w:shd w:val="clear" w:color="auto" w:fill="auto"/>
            <w:textDirection w:val="btLr"/>
            <w:vAlign w:val="center"/>
            <w:hideMark/>
          </w:tcPr>
          <w:p w14:paraId="46776CE3"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Operacionales</w:t>
            </w:r>
          </w:p>
        </w:tc>
        <w:tc>
          <w:tcPr>
            <w:tcW w:w="1417" w:type="dxa"/>
            <w:shd w:val="clear" w:color="auto" w:fill="auto"/>
            <w:vAlign w:val="center"/>
            <w:hideMark/>
          </w:tcPr>
          <w:p w14:paraId="6E9909D1"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Selección de contratistas que no cumplan la totalidad de los requisitos</w:t>
            </w:r>
          </w:p>
        </w:tc>
        <w:tc>
          <w:tcPr>
            <w:tcW w:w="1535" w:type="dxa"/>
            <w:shd w:val="clear" w:color="auto" w:fill="auto"/>
            <w:vAlign w:val="center"/>
            <w:hideMark/>
          </w:tcPr>
          <w:p w14:paraId="001A9077"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Terminación anormal del proceso de contratación</w:t>
            </w:r>
          </w:p>
        </w:tc>
        <w:tc>
          <w:tcPr>
            <w:tcW w:w="289" w:type="dxa"/>
            <w:shd w:val="clear" w:color="auto" w:fill="auto"/>
            <w:vAlign w:val="center"/>
            <w:hideMark/>
          </w:tcPr>
          <w:p w14:paraId="1624CA53"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289" w:type="dxa"/>
            <w:shd w:val="clear" w:color="auto" w:fill="auto"/>
            <w:vAlign w:val="center"/>
            <w:hideMark/>
          </w:tcPr>
          <w:p w14:paraId="1C728243"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4</w:t>
            </w:r>
          </w:p>
        </w:tc>
        <w:tc>
          <w:tcPr>
            <w:tcW w:w="289" w:type="dxa"/>
            <w:shd w:val="clear" w:color="auto" w:fill="auto"/>
            <w:vAlign w:val="center"/>
            <w:hideMark/>
          </w:tcPr>
          <w:p w14:paraId="6FFBF758"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6</w:t>
            </w:r>
          </w:p>
        </w:tc>
        <w:tc>
          <w:tcPr>
            <w:tcW w:w="289" w:type="dxa"/>
            <w:shd w:val="clear" w:color="auto" w:fill="auto"/>
            <w:textDirection w:val="btLr"/>
            <w:vAlign w:val="center"/>
            <w:hideMark/>
          </w:tcPr>
          <w:p w14:paraId="304CE76D"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alto</w:t>
            </w:r>
          </w:p>
        </w:tc>
        <w:tc>
          <w:tcPr>
            <w:tcW w:w="308" w:type="dxa"/>
            <w:shd w:val="clear" w:color="auto" w:fill="auto"/>
            <w:textDirection w:val="btLr"/>
            <w:vAlign w:val="center"/>
            <w:hideMark/>
          </w:tcPr>
          <w:p w14:paraId="11570F33"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Policía Nacional</w:t>
            </w:r>
          </w:p>
        </w:tc>
        <w:tc>
          <w:tcPr>
            <w:tcW w:w="1369" w:type="dxa"/>
            <w:shd w:val="clear" w:color="auto" w:fill="auto"/>
            <w:vAlign w:val="center"/>
            <w:hideMark/>
          </w:tcPr>
          <w:p w14:paraId="53EEDFC2"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Correcta evaluación y verificación del Comité de Adquisiciones</w:t>
            </w:r>
          </w:p>
        </w:tc>
        <w:tc>
          <w:tcPr>
            <w:tcW w:w="271" w:type="dxa"/>
            <w:shd w:val="clear" w:color="auto" w:fill="auto"/>
            <w:vAlign w:val="center"/>
            <w:hideMark/>
          </w:tcPr>
          <w:p w14:paraId="0E0AF337"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w:t>
            </w:r>
          </w:p>
        </w:tc>
        <w:tc>
          <w:tcPr>
            <w:tcW w:w="289" w:type="dxa"/>
            <w:shd w:val="clear" w:color="auto" w:fill="auto"/>
            <w:vAlign w:val="center"/>
            <w:hideMark/>
          </w:tcPr>
          <w:p w14:paraId="5521415F"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3</w:t>
            </w:r>
          </w:p>
        </w:tc>
        <w:tc>
          <w:tcPr>
            <w:tcW w:w="343" w:type="dxa"/>
            <w:shd w:val="clear" w:color="auto" w:fill="auto"/>
            <w:noWrap/>
            <w:vAlign w:val="center"/>
            <w:hideMark/>
          </w:tcPr>
          <w:p w14:paraId="77D5C2C8"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4</w:t>
            </w:r>
          </w:p>
        </w:tc>
        <w:tc>
          <w:tcPr>
            <w:tcW w:w="231" w:type="dxa"/>
            <w:shd w:val="clear" w:color="auto" w:fill="auto"/>
            <w:noWrap/>
            <w:textDirection w:val="btLr"/>
            <w:vAlign w:val="center"/>
            <w:hideMark/>
          </w:tcPr>
          <w:p w14:paraId="5E9E7AB9"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bajo</w:t>
            </w:r>
          </w:p>
        </w:tc>
        <w:tc>
          <w:tcPr>
            <w:tcW w:w="343" w:type="dxa"/>
            <w:shd w:val="clear" w:color="auto" w:fill="auto"/>
            <w:noWrap/>
            <w:vAlign w:val="center"/>
            <w:hideMark/>
          </w:tcPr>
          <w:p w14:paraId="00D70605"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No</w:t>
            </w:r>
          </w:p>
        </w:tc>
        <w:tc>
          <w:tcPr>
            <w:tcW w:w="801" w:type="dxa"/>
            <w:shd w:val="clear" w:color="auto" w:fill="auto"/>
            <w:noWrap/>
            <w:textDirection w:val="btLr"/>
            <w:vAlign w:val="center"/>
            <w:hideMark/>
          </w:tcPr>
          <w:p w14:paraId="540E962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Comité Evaluador</w:t>
            </w:r>
          </w:p>
        </w:tc>
        <w:tc>
          <w:tcPr>
            <w:tcW w:w="343" w:type="dxa"/>
            <w:shd w:val="clear" w:color="auto" w:fill="auto"/>
            <w:noWrap/>
            <w:textDirection w:val="btLr"/>
            <w:vAlign w:val="center"/>
            <w:hideMark/>
          </w:tcPr>
          <w:p w14:paraId="4EA23F3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físico</w:t>
            </w:r>
          </w:p>
        </w:tc>
        <w:tc>
          <w:tcPr>
            <w:tcW w:w="458" w:type="dxa"/>
            <w:shd w:val="clear" w:color="auto" w:fill="auto"/>
            <w:noWrap/>
            <w:textDirection w:val="btLr"/>
            <w:vAlign w:val="center"/>
            <w:hideMark/>
          </w:tcPr>
          <w:p w14:paraId="415EF984"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Por proceso</w:t>
            </w:r>
          </w:p>
        </w:tc>
      </w:tr>
      <w:tr w:rsidR="003F195D" w:rsidRPr="003F195D" w14:paraId="14B01CFB" w14:textId="77777777" w:rsidTr="00203F3D">
        <w:trPr>
          <w:trHeight w:val="97"/>
          <w:jc w:val="center"/>
        </w:trPr>
        <w:tc>
          <w:tcPr>
            <w:tcW w:w="425" w:type="dxa"/>
            <w:shd w:val="clear" w:color="auto" w:fill="auto"/>
            <w:vAlign w:val="center"/>
            <w:hideMark/>
          </w:tcPr>
          <w:p w14:paraId="06831939"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9</w:t>
            </w:r>
          </w:p>
        </w:tc>
        <w:tc>
          <w:tcPr>
            <w:tcW w:w="284" w:type="dxa"/>
            <w:shd w:val="clear" w:color="auto" w:fill="auto"/>
            <w:textDirection w:val="btLr"/>
            <w:vAlign w:val="center"/>
            <w:hideMark/>
          </w:tcPr>
          <w:p w14:paraId="6E6B5979"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General</w:t>
            </w:r>
          </w:p>
        </w:tc>
        <w:tc>
          <w:tcPr>
            <w:tcW w:w="284" w:type="dxa"/>
            <w:shd w:val="clear" w:color="auto" w:fill="auto"/>
            <w:textDirection w:val="btLr"/>
            <w:vAlign w:val="center"/>
            <w:hideMark/>
          </w:tcPr>
          <w:p w14:paraId="275478E2"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Externo</w:t>
            </w:r>
          </w:p>
        </w:tc>
        <w:tc>
          <w:tcPr>
            <w:tcW w:w="283" w:type="dxa"/>
            <w:vMerge w:val="restart"/>
            <w:shd w:val="clear" w:color="auto" w:fill="auto"/>
            <w:noWrap/>
            <w:textDirection w:val="btLr"/>
            <w:vAlign w:val="center"/>
            <w:hideMark/>
          </w:tcPr>
          <w:p w14:paraId="6EAE4EBD"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Contratación</w:t>
            </w:r>
          </w:p>
        </w:tc>
        <w:tc>
          <w:tcPr>
            <w:tcW w:w="284" w:type="dxa"/>
            <w:shd w:val="clear" w:color="auto" w:fill="auto"/>
            <w:textDirection w:val="btLr"/>
            <w:vAlign w:val="center"/>
            <w:hideMark/>
          </w:tcPr>
          <w:p w14:paraId="300FA44B"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Operacionales</w:t>
            </w:r>
          </w:p>
        </w:tc>
        <w:tc>
          <w:tcPr>
            <w:tcW w:w="1417" w:type="dxa"/>
            <w:shd w:val="clear" w:color="auto" w:fill="auto"/>
            <w:vAlign w:val="center"/>
            <w:hideMark/>
          </w:tcPr>
          <w:p w14:paraId="631E9FFE"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Que el contrato no se firme por las partes</w:t>
            </w:r>
          </w:p>
        </w:tc>
        <w:tc>
          <w:tcPr>
            <w:tcW w:w="1535" w:type="dxa"/>
            <w:shd w:val="clear" w:color="auto" w:fill="auto"/>
            <w:vAlign w:val="center"/>
            <w:hideMark/>
          </w:tcPr>
          <w:p w14:paraId="28ECCFCE"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Demora en el inicio de ejecución del contrato y cambios en la programación contractual</w:t>
            </w:r>
          </w:p>
        </w:tc>
        <w:tc>
          <w:tcPr>
            <w:tcW w:w="289" w:type="dxa"/>
            <w:shd w:val="clear" w:color="auto" w:fill="auto"/>
            <w:vAlign w:val="center"/>
            <w:hideMark/>
          </w:tcPr>
          <w:p w14:paraId="1FECE755"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289" w:type="dxa"/>
            <w:shd w:val="clear" w:color="auto" w:fill="auto"/>
            <w:vAlign w:val="center"/>
            <w:hideMark/>
          </w:tcPr>
          <w:p w14:paraId="5E736505"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3</w:t>
            </w:r>
          </w:p>
        </w:tc>
        <w:tc>
          <w:tcPr>
            <w:tcW w:w="289" w:type="dxa"/>
            <w:shd w:val="clear" w:color="auto" w:fill="auto"/>
            <w:vAlign w:val="center"/>
            <w:hideMark/>
          </w:tcPr>
          <w:p w14:paraId="0BF7530D"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5</w:t>
            </w:r>
          </w:p>
        </w:tc>
        <w:tc>
          <w:tcPr>
            <w:tcW w:w="289" w:type="dxa"/>
            <w:shd w:val="clear" w:color="auto" w:fill="auto"/>
            <w:textDirection w:val="btLr"/>
            <w:vAlign w:val="center"/>
            <w:hideMark/>
          </w:tcPr>
          <w:p w14:paraId="2A39D238"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Medio</w:t>
            </w:r>
          </w:p>
        </w:tc>
        <w:tc>
          <w:tcPr>
            <w:tcW w:w="308" w:type="dxa"/>
            <w:shd w:val="clear" w:color="auto" w:fill="auto"/>
            <w:textDirection w:val="btLr"/>
            <w:vAlign w:val="center"/>
            <w:hideMark/>
          </w:tcPr>
          <w:p w14:paraId="0742868A"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Contratista</w:t>
            </w:r>
          </w:p>
        </w:tc>
        <w:tc>
          <w:tcPr>
            <w:tcW w:w="1369" w:type="dxa"/>
            <w:shd w:val="clear" w:color="auto" w:fill="auto"/>
            <w:vAlign w:val="center"/>
            <w:hideMark/>
          </w:tcPr>
          <w:p w14:paraId="1E300798"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Garantía de Seriedad</w:t>
            </w:r>
          </w:p>
        </w:tc>
        <w:tc>
          <w:tcPr>
            <w:tcW w:w="271" w:type="dxa"/>
            <w:shd w:val="clear" w:color="auto" w:fill="auto"/>
            <w:vAlign w:val="center"/>
            <w:hideMark/>
          </w:tcPr>
          <w:p w14:paraId="33A0132F"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w:t>
            </w:r>
          </w:p>
        </w:tc>
        <w:tc>
          <w:tcPr>
            <w:tcW w:w="289" w:type="dxa"/>
            <w:shd w:val="clear" w:color="auto" w:fill="auto"/>
            <w:vAlign w:val="center"/>
            <w:hideMark/>
          </w:tcPr>
          <w:p w14:paraId="1F0CB80F"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343" w:type="dxa"/>
            <w:shd w:val="clear" w:color="auto" w:fill="auto"/>
            <w:noWrap/>
            <w:vAlign w:val="center"/>
            <w:hideMark/>
          </w:tcPr>
          <w:p w14:paraId="45FDE3F3"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3</w:t>
            </w:r>
          </w:p>
        </w:tc>
        <w:tc>
          <w:tcPr>
            <w:tcW w:w="231" w:type="dxa"/>
            <w:shd w:val="clear" w:color="auto" w:fill="auto"/>
            <w:noWrap/>
            <w:textDirection w:val="btLr"/>
            <w:vAlign w:val="center"/>
            <w:hideMark/>
          </w:tcPr>
          <w:p w14:paraId="381ECC93"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bajo</w:t>
            </w:r>
          </w:p>
        </w:tc>
        <w:tc>
          <w:tcPr>
            <w:tcW w:w="343" w:type="dxa"/>
            <w:shd w:val="clear" w:color="auto" w:fill="auto"/>
            <w:noWrap/>
            <w:vAlign w:val="center"/>
            <w:hideMark/>
          </w:tcPr>
          <w:p w14:paraId="109B0171"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No</w:t>
            </w:r>
          </w:p>
        </w:tc>
        <w:tc>
          <w:tcPr>
            <w:tcW w:w="801" w:type="dxa"/>
            <w:shd w:val="clear" w:color="auto" w:fill="auto"/>
            <w:noWrap/>
            <w:textDirection w:val="btLr"/>
            <w:vAlign w:val="center"/>
            <w:hideMark/>
          </w:tcPr>
          <w:p w14:paraId="2592FDF4"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contratos</w:t>
            </w:r>
          </w:p>
        </w:tc>
        <w:tc>
          <w:tcPr>
            <w:tcW w:w="343" w:type="dxa"/>
            <w:shd w:val="clear" w:color="auto" w:fill="auto"/>
            <w:noWrap/>
            <w:textDirection w:val="btLr"/>
            <w:vAlign w:val="center"/>
            <w:hideMark/>
          </w:tcPr>
          <w:p w14:paraId="1325526F"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físico</w:t>
            </w:r>
          </w:p>
        </w:tc>
        <w:tc>
          <w:tcPr>
            <w:tcW w:w="458" w:type="dxa"/>
            <w:shd w:val="clear" w:color="auto" w:fill="auto"/>
            <w:noWrap/>
            <w:textDirection w:val="btLr"/>
            <w:vAlign w:val="center"/>
            <w:hideMark/>
          </w:tcPr>
          <w:p w14:paraId="19D8292B"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Por proceso</w:t>
            </w:r>
          </w:p>
        </w:tc>
      </w:tr>
      <w:tr w:rsidR="003F195D" w:rsidRPr="003F195D" w14:paraId="02630547" w14:textId="77777777" w:rsidTr="00203F3D">
        <w:trPr>
          <w:trHeight w:val="1251"/>
          <w:jc w:val="center"/>
        </w:trPr>
        <w:tc>
          <w:tcPr>
            <w:tcW w:w="425" w:type="dxa"/>
            <w:shd w:val="clear" w:color="auto" w:fill="auto"/>
            <w:vAlign w:val="center"/>
            <w:hideMark/>
          </w:tcPr>
          <w:p w14:paraId="4354922A"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10</w:t>
            </w:r>
          </w:p>
        </w:tc>
        <w:tc>
          <w:tcPr>
            <w:tcW w:w="284" w:type="dxa"/>
            <w:shd w:val="clear" w:color="auto" w:fill="auto"/>
            <w:textDirection w:val="btLr"/>
            <w:vAlign w:val="center"/>
            <w:hideMark/>
          </w:tcPr>
          <w:p w14:paraId="1E782BF4"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General</w:t>
            </w:r>
          </w:p>
        </w:tc>
        <w:tc>
          <w:tcPr>
            <w:tcW w:w="284" w:type="dxa"/>
            <w:shd w:val="clear" w:color="auto" w:fill="auto"/>
            <w:textDirection w:val="btLr"/>
            <w:vAlign w:val="center"/>
            <w:hideMark/>
          </w:tcPr>
          <w:p w14:paraId="033AE931"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Externo</w:t>
            </w:r>
          </w:p>
        </w:tc>
        <w:tc>
          <w:tcPr>
            <w:tcW w:w="283" w:type="dxa"/>
            <w:vMerge/>
            <w:vAlign w:val="center"/>
            <w:hideMark/>
          </w:tcPr>
          <w:p w14:paraId="06109D19" w14:textId="77777777" w:rsidR="007C4020" w:rsidRPr="003F195D" w:rsidRDefault="007C4020" w:rsidP="00F60C30">
            <w:pPr>
              <w:rPr>
                <w:rFonts w:ascii="Arial" w:hAnsi="Arial" w:cs="Arial"/>
                <w:sz w:val="18"/>
                <w:szCs w:val="18"/>
                <w:lang w:eastAsia="es-CO"/>
              </w:rPr>
            </w:pPr>
          </w:p>
        </w:tc>
        <w:tc>
          <w:tcPr>
            <w:tcW w:w="284" w:type="dxa"/>
            <w:shd w:val="clear" w:color="auto" w:fill="auto"/>
            <w:textDirection w:val="btLr"/>
            <w:vAlign w:val="center"/>
            <w:hideMark/>
          </w:tcPr>
          <w:p w14:paraId="46678693"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Operacionales</w:t>
            </w:r>
          </w:p>
        </w:tc>
        <w:tc>
          <w:tcPr>
            <w:tcW w:w="1417" w:type="dxa"/>
            <w:shd w:val="clear" w:color="auto" w:fill="auto"/>
            <w:vAlign w:val="center"/>
            <w:hideMark/>
          </w:tcPr>
          <w:p w14:paraId="0CA2929B"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No presentación o presentación tardía de las garantías requeridas</w:t>
            </w:r>
          </w:p>
        </w:tc>
        <w:tc>
          <w:tcPr>
            <w:tcW w:w="1535" w:type="dxa"/>
            <w:shd w:val="clear" w:color="auto" w:fill="auto"/>
            <w:vAlign w:val="center"/>
            <w:hideMark/>
          </w:tcPr>
          <w:p w14:paraId="53DF0D5D"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No es posible iniciar la ejecución del contrato</w:t>
            </w:r>
          </w:p>
        </w:tc>
        <w:tc>
          <w:tcPr>
            <w:tcW w:w="289" w:type="dxa"/>
            <w:shd w:val="clear" w:color="auto" w:fill="auto"/>
            <w:vAlign w:val="center"/>
            <w:hideMark/>
          </w:tcPr>
          <w:p w14:paraId="2F108672"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3</w:t>
            </w:r>
          </w:p>
        </w:tc>
        <w:tc>
          <w:tcPr>
            <w:tcW w:w="289" w:type="dxa"/>
            <w:shd w:val="clear" w:color="auto" w:fill="auto"/>
            <w:vAlign w:val="center"/>
            <w:hideMark/>
          </w:tcPr>
          <w:p w14:paraId="28029F34"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4</w:t>
            </w:r>
          </w:p>
        </w:tc>
        <w:tc>
          <w:tcPr>
            <w:tcW w:w="289" w:type="dxa"/>
            <w:shd w:val="clear" w:color="auto" w:fill="auto"/>
            <w:vAlign w:val="center"/>
            <w:hideMark/>
          </w:tcPr>
          <w:p w14:paraId="07A254ED"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7</w:t>
            </w:r>
          </w:p>
        </w:tc>
        <w:tc>
          <w:tcPr>
            <w:tcW w:w="289" w:type="dxa"/>
            <w:shd w:val="clear" w:color="auto" w:fill="auto"/>
            <w:textDirection w:val="btLr"/>
            <w:vAlign w:val="center"/>
            <w:hideMark/>
          </w:tcPr>
          <w:p w14:paraId="79A0C31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alto</w:t>
            </w:r>
          </w:p>
        </w:tc>
        <w:tc>
          <w:tcPr>
            <w:tcW w:w="308" w:type="dxa"/>
            <w:shd w:val="clear" w:color="auto" w:fill="auto"/>
            <w:textDirection w:val="btLr"/>
            <w:vAlign w:val="center"/>
            <w:hideMark/>
          </w:tcPr>
          <w:p w14:paraId="27683B25"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Contratista</w:t>
            </w:r>
          </w:p>
        </w:tc>
        <w:tc>
          <w:tcPr>
            <w:tcW w:w="1369" w:type="dxa"/>
            <w:shd w:val="clear" w:color="auto" w:fill="auto"/>
            <w:vAlign w:val="center"/>
            <w:hideMark/>
          </w:tcPr>
          <w:p w14:paraId="64B1B782"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Garantía de Seriedad</w:t>
            </w:r>
          </w:p>
        </w:tc>
        <w:tc>
          <w:tcPr>
            <w:tcW w:w="271" w:type="dxa"/>
            <w:shd w:val="clear" w:color="auto" w:fill="auto"/>
            <w:vAlign w:val="center"/>
            <w:hideMark/>
          </w:tcPr>
          <w:p w14:paraId="10D9D17E"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289" w:type="dxa"/>
            <w:shd w:val="clear" w:color="auto" w:fill="auto"/>
            <w:vAlign w:val="center"/>
            <w:hideMark/>
          </w:tcPr>
          <w:p w14:paraId="0F468B65"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3</w:t>
            </w:r>
          </w:p>
        </w:tc>
        <w:tc>
          <w:tcPr>
            <w:tcW w:w="343" w:type="dxa"/>
            <w:shd w:val="clear" w:color="auto" w:fill="auto"/>
            <w:noWrap/>
            <w:vAlign w:val="center"/>
            <w:hideMark/>
          </w:tcPr>
          <w:p w14:paraId="205E5325"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5</w:t>
            </w:r>
          </w:p>
        </w:tc>
        <w:tc>
          <w:tcPr>
            <w:tcW w:w="231" w:type="dxa"/>
            <w:shd w:val="clear" w:color="auto" w:fill="auto"/>
            <w:noWrap/>
            <w:textDirection w:val="btLr"/>
            <w:vAlign w:val="center"/>
            <w:hideMark/>
          </w:tcPr>
          <w:p w14:paraId="5DA887C9"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medio</w:t>
            </w:r>
          </w:p>
        </w:tc>
        <w:tc>
          <w:tcPr>
            <w:tcW w:w="343" w:type="dxa"/>
            <w:shd w:val="clear" w:color="auto" w:fill="auto"/>
            <w:noWrap/>
            <w:vAlign w:val="center"/>
            <w:hideMark/>
          </w:tcPr>
          <w:p w14:paraId="256DFF97"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No</w:t>
            </w:r>
          </w:p>
        </w:tc>
        <w:tc>
          <w:tcPr>
            <w:tcW w:w="801" w:type="dxa"/>
            <w:shd w:val="clear" w:color="auto" w:fill="auto"/>
            <w:noWrap/>
            <w:textDirection w:val="btLr"/>
            <w:vAlign w:val="center"/>
            <w:hideMark/>
          </w:tcPr>
          <w:p w14:paraId="07F307F8"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Contratos</w:t>
            </w:r>
          </w:p>
        </w:tc>
        <w:tc>
          <w:tcPr>
            <w:tcW w:w="343" w:type="dxa"/>
            <w:shd w:val="clear" w:color="auto" w:fill="auto"/>
            <w:noWrap/>
            <w:textDirection w:val="btLr"/>
            <w:vAlign w:val="center"/>
            <w:hideMark/>
          </w:tcPr>
          <w:p w14:paraId="11856CD8"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físico</w:t>
            </w:r>
          </w:p>
        </w:tc>
        <w:tc>
          <w:tcPr>
            <w:tcW w:w="458" w:type="dxa"/>
            <w:shd w:val="clear" w:color="auto" w:fill="auto"/>
            <w:noWrap/>
            <w:textDirection w:val="btLr"/>
            <w:vAlign w:val="center"/>
            <w:hideMark/>
          </w:tcPr>
          <w:p w14:paraId="46AD5357"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Por proceso</w:t>
            </w:r>
          </w:p>
        </w:tc>
      </w:tr>
      <w:tr w:rsidR="003F195D" w:rsidRPr="003F195D" w14:paraId="03200A97" w14:textId="77777777" w:rsidTr="00203F3D">
        <w:trPr>
          <w:trHeight w:val="716"/>
          <w:jc w:val="center"/>
        </w:trPr>
        <w:tc>
          <w:tcPr>
            <w:tcW w:w="425" w:type="dxa"/>
            <w:shd w:val="clear" w:color="auto" w:fill="auto"/>
            <w:vAlign w:val="center"/>
            <w:hideMark/>
          </w:tcPr>
          <w:p w14:paraId="2BCE3203"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11</w:t>
            </w:r>
          </w:p>
        </w:tc>
        <w:tc>
          <w:tcPr>
            <w:tcW w:w="284" w:type="dxa"/>
            <w:shd w:val="clear" w:color="auto" w:fill="auto"/>
            <w:textDirection w:val="btLr"/>
            <w:vAlign w:val="center"/>
            <w:hideMark/>
          </w:tcPr>
          <w:p w14:paraId="20615FEE"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General</w:t>
            </w:r>
          </w:p>
        </w:tc>
        <w:tc>
          <w:tcPr>
            <w:tcW w:w="284" w:type="dxa"/>
            <w:shd w:val="clear" w:color="auto" w:fill="auto"/>
            <w:textDirection w:val="btLr"/>
            <w:vAlign w:val="center"/>
            <w:hideMark/>
          </w:tcPr>
          <w:p w14:paraId="52A9F8D7"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Interno</w:t>
            </w:r>
          </w:p>
        </w:tc>
        <w:tc>
          <w:tcPr>
            <w:tcW w:w="283" w:type="dxa"/>
            <w:vMerge/>
            <w:vAlign w:val="center"/>
            <w:hideMark/>
          </w:tcPr>
          <w:p w14:paraId="5DBC1F9A" w14:textId="77777777" w:rsidR="007C4020" w:rsidRPr="003F195D" w:rsidRDefault="007C4020" w:rsidP="00F60C30">
            <w:pPr>
              <w:rPr>
                <w:rFonts w:ascii="Arial" w:hAnsi="Arial" w:cs="Arial"/>
                <w:sz w:val="18"/>
                <w:szCs w:val="18"/>
                <w:lang w:eastAsia="es-CO"/>
              </w:rPr>
            </w:pPr>
          </w:p>
        </w:tc>
        <w:tc>
          <w:tcPr>
            <w:tcW w:w="284" w:type="dxa"/>
            <w:shd w:val="clear" w:color="auto" w:fill="auto"/>
            <w:textDirection w:val="btLr"/>
            <w:vAlign w:val="center"/>
            <w:hideMark/>
          </w:tcPr>
          <w:p w14:paraId="15154C7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Operacionales</w:t>
            </w:r>
          </w:p>
        </w:tc>
        <w:tc>
          <w:tcPr>
            <w:tcW w:w="1417" w:type="dxa"/>
            <w:shd w:val="clear" w:color="auto" w:fill="auto"/>
            <w:vAlign w:val="center"/>
            <w:hideMark/>
          </w:tcPr>
          <w:p w14:paraId="6D2210F8"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Falta de oportunidad en la publicación de los documentos en el portal de contratación</w:t>
            </w:r>
          </w:p>
        </w:tc>
        <w:tc>
          <w:tcPr>
            <w:tcW w:w="1535" w:type="dxa"/>
            <w:shd w:val="clear" w:color="auto" w:fill="auto"/>
            <w:vAlign w:val="center"/>
            <w:hideMark/>
          </w:tcPr>
          <w:p w14:paraId="4EF1E158"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Incumplimiento Normativo</w:t>
            </w:r>
          </w:p>
        </w:tc>
        <w:tc>
          <w:tcPr>
            <w:tcW w:w="289" w:type="dxa"/>
            <w:shd w:val="clear" w:color="auto" w:fill="auto"/>
            <w:vAlign w:val="center"/>
            <w:hideMark/>
          </w:tcPr>
          <w:p w14:paraId="305ED27F"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w:t>
            </w:r>
          </w:p>
        </w:tc>
        <w:tc>
          <w:tcPr>
            <w:tcW w:w="289" w:type="dxa"/>
            <w:shd w:val="clear" w:color="auto" w:fill="auto"/>
            <w:vAlign w:val="center"/>
            <w:hideMark/>
          </w:tcPr>
          <w:p w14:paraId="40BE30B2"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289" w:type="dxa"/>
            <w:shd w:val="clear" w:color="auto" w:fill="auto"/>
            <w:vAlign w:val="center"/>
            <w:hideMark/>
          </w:tcPr>
          <w:p w14:paraId="5B5EFF58"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3</w:t>
            </w:r>
          </w:p>
        </w:tc>
        <w:tc>
          <w:tcPr>
            <w:tcW w:w="289" w:type="dxa"/>
            <w:shd w:val="clear" w:color="auto" w:fill="auto"/>
            <w:textDirection w:val="btLr"/>
            <w:vAlign w:val="center"/>
            <w:hideMark/>
          </w:tcPr>
          <w:p w14:paraId="6676B546"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bajo</w:t>
            </w:r>
          </w:p>
        </w:tc>
        <w:tc>
          <w:tcPr>
            <w:tcW w:w="308" w:type="dxa"/>
            <w:shd w:val="clear" w:color="auto" w:fill="auto"/>
            <w:textDirection w:val="btLr"/>
            <w:vAlign w:val="center"/>
            <w:hideMark/>
          </w:tcPr>
          <w:p w14:paraId="73152441"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Policía Nacional</w:t>
            </w:r>
          </w:p>
        </w:tc>
        <w:tc>
          <w:tcPr>
            <w:tcW w:w="1369" w:type="dxa"/>
            <w:shd w:val="clear" w:color="auto" w:fill="auto"/>
            <w:vAlign w:val="center"/>
            <w:hideMark/>
          </w:tcPr>
          <w:p w14:paraId="0D1CCC0D"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 xml:space="preserve">Mayor oportunidad en el </w:t>
            </w:r>
            <w:r w:rsidR="0096768B" w:rsidRPr="003F195D">
              <w:rPr>
                <w:rFonts w:ascii="Arial" w:hAnsi="Arial" w:cs="Arial"/>
                <w:sz w:val="18"/>
                <w:szCs w:val="18"/>
                <w:lang w:eastAsia="es-CO"/>
              </w:rPr>
              <w:t>trámite</w:t>
            </w:r>
            <w:r w:rsidRPr="003F195D">
              <w:rPr>
                <w:rFonts w:ascii="Arial" w:hAnsi="Arial" w:cs="Arial"/>
                <w:sz w:val="18"/>
                <w:szCs w:val="18"/>
                <w:lang w:eastAsia="es-CO"/>
              </w:rPr>
              <w:t xml:space="preserve"> de documentación</w:t>
            </w:r>
          </w:p>
        </w:tc>
        <w:tc>
          <w:tcPr>
            <w:tcW w:w="271" w:type="dxa"/>
            <w:shd w:val="clear" w:color="auto" w:fill="auto"/>
            <w:vAlign w:val="center"/>
            <w:hideMark/>
          </w:tcPr>
          <w:p w14:paraId="24CCBAB5"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w:t>
            </w:r>
          </w:p>
        </w:tc>
        <w:tc>
          <w:tcPr>
            <w:tcW w:w="289" w:type="dxa"/>
            <w:shd w:val="clear" w:color="auto" w:fill="auto"/>
            <w:vAlign w:val="center"/>
            <w:hideMark/>
          </w:tcPr>
          <w:p w14:paraId="5D237D21"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w:t>
            </w:r>
          </w:p>
        </w:tc>
        <w:tc>
          <w:tcPr>
            <w:tcW w:w="343" w:type="dxa"/>
            <w:shd w:val="clear" w:color="auto" w:fill="auto"/>
            <w:noWrap/>
            <w:vAlign w:val="center"/>
            <w:hideMark/>
          </w:tcPr>
          <w:p w14:paraId="358450DA"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231" w:type="dxa"/>
            <w:shd w:val="clear" w:color="auto" w:fill="auto"/>
            <w:noWrap/>
            <w:textDirection w:val="btLr"/>
            <w:vAlign w:val="center"/>
            <w:hideMark/>
          </w:tcPr>
          <w:p w14:paraId="301E8A52"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bajo</w:t>
            </w:r>
          </w:p>
        </w:tc>
        <w:tc>
          <w:tcPr>
            <w:tcW w:w="343" w:type="dxa"/>
            <w:shd w:val="clear" w:color="auto" w:fill="auto"/>
            <w:noWrap/>
            <w:vAlign w:val="center"/>
            <w:hideMark/>
          </w:tcPr>
          <w:p w14:paraId="1EAD3E7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No</w:t>
            </w:r>
          </w:p>
        </w:tc>
        <w:tc>
          <w:tcPr>
            <w:tcW w:w="801" w:type="dxa"/>
            <w:shd w:val="clear" w:color="auto" w:fill="auto"/>
            <w:noWrap/>
            <w:textDirection w:val="btLr"/>
            <w:vAlign w:val="center"/>
            <w:hideMark/>
          </w:tcPr>
          <w:p w14:paraId="77410F93"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contratos</w:t>
            </w:r>
          </w:p>
        </w:tc>
        <w:tc>
          <w:tcPr>
            <w:tcW w:w="343" w:type="dxa"/>
            <w:shd w:val="clear" w:color="auto" w:fill="auto"/>
            <w:noWrap/>
            <w:textDirection w:val="btLr"/>
            <w:vAlign w:val="center"/>
            <w:hideMark/>
          </w:tcPr>
          <w:p w14:paraId="15FF5FC9"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físico</w:t>
            </w:r>
          </w:p>
        </w:tc>
        <w:tc>
          <w:tcPr>
            <w:tcW w:w="458" w:type="dxa"/>
            <w:shd w:val="clear" w:color="auto" w:fill="auto"/>
            <w:noWrap/>
            <w:textDirection w:val="btLr"/>
            <w:vAlign w:val="center"/>
            <w:hideMark/>
          </w:tcPr>
          <w:p w14:paraId="010A4C5C"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Por proceso</w:t>
            </w:r>
          </w:p>
        </w:tc>
      </w:tr>
      <w:tr w:rsidR="003F195D" w:rsidRPr="003F195D" w14:paraId="3D5C1073" w14:textId="77777777" w:rsidTr="00203F3D">
        <w:trPr>
          <w:trHeight w:val="1632"/>
          <w:jc w:val="center"/>
        </w:trPr>
        <w:tc>
          <w:tcPr>
            <w:tcW w:w="425" w:type="dxa"/>
            <w:shd w:val="clear" w:color="auto" w:fill="auto"/>
            <w:vAlign w:val="center"/>
            <w:hideMark/>
          </w:tcPr>
          <w:p w14:paraId="7F42F9ED"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12</w:t>
            </w:r>
          </w:p>
        </w:tc>
        <w:tc>
          <w:tcPr>
            <w:tcW w:w="284" w:type="dxa"/>
            <w:shd w:val="clear" w:color="auto" w:fill="auto"/>
            <w:textDirection w:val="btLr"/>
            <w:vAlign w:val="center"/>
            <w:hideMark/>
          </w:tcPr>
          <w:p w14:paraId="477AF1D8"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General</w:t>
            </w:r>
          </w:p>
        </w:tc>
        <w:tc>
          <w:tcPr>
            <w:tcW w:w="284" w:type="dxa"/>
            <w:shd w:val="clear" w:color="auto" w:fill="auto"/>
            <w:textDirection w:val="btLr"/>
            <w:vAlign w:val="center"/>
            <w:hideMark/>
          </w:tcPr>
          <w:p w14:paraId="529CB69F"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Externo</w:t>
            </w:r>
          </w:p>
        </w:tc>
        <w:tc>
          <w:tcPr>
            <w:tcW w:w="283" w:type="dxa"/>
            <w:vMerge/>
            <w:vAlign w:val="center"/>
            <w:hideMark/>
          </w:tcPr>
          <w:p w14:paraId="6116D2B8" w14:textId="77777777" w:rsidR="007C4020" w:rsidRPr="003F195D" w:rsidRDefault="007C4020" w:rsidP="00F60C30">
            <w:pPr>
              <w:rPr>
                <w:rFonts w:ascii="Arial" w:hAnsi="Arial" w:cs="Arial"/>
                <w:sz w:val="18"/>
                <w:szCs w:val="18"/>
                <w:lang w:eastAsia="es-CO"/>
              </w:rPr>
            </w:pPr>
          </w:p>
        </w:tc>
        <w:tc>
          <w:tcPr>
            <w:tcW w:w="284" w:type="dxa"/>
            <w:shd w:val="clear" w:color="auto" w:fill="auto"/>
            <w:textDirection w:val="btLr"/>
            <w:vAlign w:val="center"/>
            <w:hideMark/>
          </w:tcPr>
          <w:p w14:paraId="439EB855"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Operacionales</w:t>
            </w:r>
          </w:p>
        </w:tc>
        <w:tc>
          <w:tcPr>
            <w:tcW w:w="1417" w:type="dxa"/>
            <w:shd w:val="clear" w:color="auto" w:fill="auto"/>
            <w:vAlign w:val="center"/>
            <w:hideMark/>
          </w:tcPr>
          <w:p w14:paraId="3B126667"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Reclamaciones de terceros respecto a la adjudicación del proceso contractual</w:t>
            </w:r>
          </w:p>
        </w:tc>
        <w:tc>
          <w:tcPr>
            <w:tcW w:w="1535" w:type="dxa"/>
            <w:shd w:val="clear" w:color="auto" w:fill="auto"/>
            <w:vAlign w:val="center"/>
            <w:hideMark/>
          </w:tcPr>
          <w:p w14:paraId="4BEF48DF"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Demora en el inicio de ejecución del contrato y cambios en la programación contractual</w:t>
            </w:r>
          </w:p>
        </w:tc>
        <w:tc>
          <w:tcPr>
            <w:tcW w:w="289" w:type="dxa"/>
            <w:shd w:val="clear" w:color="auto" w:fill="auto"/>
            <w:vAlign w:val="center"/>
            <w:hideMark/>
          </w:tcPr>
          <w:p w14:paraId="35CB697B"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3</w:t>
            </w:r>
          </w:p>
        </w:tc>
        <w:tc>
          <w:tcPr>
            <w:tcW w:w="289" w:type="dxa"/>
            <w:shd w:val="clear" w:color="auto" w:fill="auto"/>
            <w:vAlign w:val="center"/>
            <w:hideMark/>
          </w:tcPr>
          <w:p w14:paraId="579A5EB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289" w:type="dxa"/>
            <w:shd w:val="clear" w:color="auto" w:fill="auto"/>
            <w:vAlign w:val="center"/>
            <w:hideMark/>
          </w:tcPr>
          <w:p w14:paraId="582F58F5"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5</w:t>
            </w:r>
          </w:p>
        </w:tc>
        <w:tc>
          <w:tcPr>
            <w:tcW w:w="289" w:type="dxa"/>
            <w:shd w:val="clear" w:color="auto" w:fill="auto"/>
            <w:textDirection w:val="btLr"/>
            <w:vAlign w:val="center"/>
            <w:hideMark/>
          </w:tcPr>
          <w:p w14:paraId="2B7492BC"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Medio</w:t>
            </w:r>
          </w:p>
        </w:tc>
        <w:tc>
          <w:tcPr>
            <w:tcW w:w="308" w:type="dxa"/>
            <w:shd w:val="clear" w:color="auto" w:fill="auto"/>
            <w:textDirection w:val="btLr"/>
            <w:vAlign w:val="center"/>
            <w:hideMark/>
          </w:tcPr>
          <w:p w14:paraId="322E0712"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Policía Nacional</w:t>
            </w:r>
          </w:p>
        </w:tc>
        <w:tc>
          <w:tcPr>
            <w:tcW w:w="1369" w:type="dxa"/>
            <w:shd w:val="clear" w:color="auto" w:fill="auto"/>
            <w:vAlign w:val="center"/>
            <w:hideMark/>
          </w:tcPr>
          <w:p w14:paraId="2AD21009"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Seguimiento permanente de las oficinas asesoras al proceso de selección y adjudicación</w:t>
            </w:r>
          </w:p>
        </w:tc>
        <w:tc>
          <w:tcPr>
            <w:tcW w:w="271" w:type="dxa"/>
            <w:shd w:val="clear" w:color="auto" w:fill="auto"/>
            <w:vAlign w:val="center"/>
            <w:hideMark/>
          </w:tcPr>
          <w:p w14:paraId="57BE0295"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289" w:type="dxa"/>
            <w:shd w:val="clear" w:color="auto" w:fill="auto"/>
            <w:vAlign w:val="center"/>
            <w:hideMark/>
          </w:tcPr>
          <w:p w14:paraId="2F75FBC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w:t>
            </w:r>
          </w:p>
        </w:tc>
        <w:tc>
          <w:tcPr>
            <w:tcW w:w="343" w:type="dxa"/>
            <w:shd w:val="clear" w:color="auto" w:fill="auto"/>
            <w:noWrap/>
            <w:vAlign w:val="center"/>
            <w:hideMark/>
          </w:tcPr>
          <w:p w14:paraId="5C47C49F"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3</w:t>
            </w:r>
          </w:p>
        </w:tc>
        <w:tc>
          <w:tcPr>
            <w:tcW w:w="231" w:type="dxa"/>
            <w:shd w:val="clear" w:color="auto" w:fill="auto"/>
            <w:noWrap/>
            <w:textDirection w:val="btLr"/>
            <w:vAlign w:val="center"/>
            <w:hideMark/>
          </w:tcPr>
          <w:p w14:paraId="484EF9BA"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bajo</w:t>
            </w:r>
          </w:p>
        </w:tc>
        <w:tc>
          <w:tcPr>
            <w:tcW w:w="343" w:type="dxa"/>
            <w:shd w:val="clear" w:color="auto" w:fill="auto"/>
            <w:noWrap/>
            <w:vAlign w:val="center"/>
            <w:hideMark/>
          </w:tcPr>
          <w:p w14:paraId="18CF38FA"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No</w:t>
            </w:r>
          </w:p>
        </w:tc>
        <w:tc>
          <w:tcPr>
            <w:tcW w:w="801" w:type="dxa"/>
            <w:shd w:val="clear" w:color="auto" w:fill="auto"/>
            <w:noWrap/>
            <w:textDirection w:val="btLr"/>
            <w:vAlign w:val="center"/>
            <w:hideMark/>
          </w:tcPr>
          <w:p w14:paraId="60C99194"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Oficina Jurídica</w:t>
            </w:r>
          </w:p>
        </w:tc>
        <w:tc>
          <w:tcPr>
            <w:tcW w:w="343" w:type="dxa"/>
            <w:shd w:val="clear" w:color="auto" w:fill="auto"/>
            <w:noWrap/>
            <w:textDirection w:val="btLr"/>
            <w:vAlign w:val="center"/>
            <w:hideMark/>
          </w:tcPr>
          <w:p w14:paraId="2FE2D4E6"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físico</w:t>
            </w:r>
          </w:p>
        </w:tc>
        <w:tc>
          <w:tcPr>
            <w:tcW w:w="458" w:type="dxa"/>
            <w:shd w:val="clear" w:color="auto" w:fill="auto"/>
            <w:noWrap/>
            <w:textDirection w:val="btLr"/>
            <w:vAlign w:val="center"/>
            <w:hideMark/>
          </w:tcPr>
          <w:p w14:paraId="2C0E583E"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Por proceso</w:t>
            </w:r>
          </w:p>
        </w:tc>
      </w:tr>
      <w:tr w:rsidR="003F195D" w:rsidRPr="003F195D" w14:paraId="4457BA91" w14:textId="77777777" w:rsidTr="00203F3D">
        <w:trPr>
          <w:trHeight w:val="1273"/>
          <w:jc w:val="center"/>
        </w:trPr>
        <w:tc>
          <w:tcPr>
            <w:tcW w:w="425" w:type="dxa"/>
            <w:shd w:val="clear" w:color="auto" w:fill="auto"/>
            <w:vAlign w:val="center"/>
            <w:hideMark/>
          </w:tcPr>
          <w:p w14:paraId="0FEFE206"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13</w:t>
            </w:r>
          </w:p>
        </w:tc>
        <w:tc>
          <w:tcPr>
            <w:tcW w:w="284" w:type="dxa"/>
            <w:shd w:val="clear" w:color="auto" w:fill="auto"/>
            <w:textDirection w:val="btLr"/>
            <w:vAlign w:val="center"/>
            <w:hideMark/>
          </w:tcPr>
          <w:p w14:paraId="00BEB648"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General</w:t>
            </w:r>
          </w:p>
        </w:tc>
        <w:tc>
          <w:tcPr>
            <w:tcW w:w="284" w:type="dxa"/>
            <w:shd w:val="clear" w:color="auto" w:fill="auto"/>
            <w:textDirection w:val="btLr"/>
            <w:vAlign w:val="center"/>
            <w:hideMark/>
          </w:tcPr>
          <w:p w14:paraId="2F63A12E"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Externo</w:t>
            </w:r>
          </w:p>
        </w:tc>
        <w:tc>
          <w:tcPr>
            <w:tcW w:w="283" w:type="dxa"/>
            <w:vMerge w:val="restart"/>
            <w:shd w:val="clear" w:color="auto" w:fill="auto"/>
            <w:noWrap/>
            <w:textDirection w:val="btLr"/>
            <w:vAlign w:val="center"/>
            <w:hideMark/>
          </w:tcPr>
          <w:p w14:paraId="1C2B1DF5"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Ejecución</w:t>
            </w:r>
          </w:p>
        </w:tc>
        <w:tc>
          <w:tcPr>
            <w:tcW w:w="284" w:type="dxa"/>
            <w:shd w:val="clear" w:color="auto" w:fill="auto"/>
            <w:textDirection w:val="btLr"/>
            <w:vAlign w:val="center"/>
            <w:hideMark/>
          </w:tcPr>
          <w:p w14:paraId="3D29007B"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Operacionales</w:t>
            </w:r>
          </w:p>
        </w:tc>
        <w:tc>
          <w:tcPr>
            <w:tcW w:w="1417" w:type="dxa"/>
            <w:shd w:val="clear" w:color="auto" w:fill="auto"/>
            <w:vAlign w:val="center"/>
            <w:hideMark/>
          </w:tcPr>
          <w:p w14:paraId="690440EA"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Mala calidad en la prestación del servicio y/o del suministro de los bienes</w:t>
            </w:r>
          </w:p>
        </w:tc>
        <w:tc>
          <w:tcPr>
            <w:tcW w:w="1535" w:type="dxa"/>
            <w:shd w:val="clear" w:color="auto" w:fill="auto"/>
            <w:vAlign w:val="center"/>
            <w:hideMark/>
          </w:tcPr>
          <w:p w14:paraId="633B4B70"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Incumplimiento parcial y/o total del contrato</w:t>
            </w:r>
          </w:p>
        </w:tc>
        <w:tc>
          <w:tcPr>
            <w:tcW w:w="289" w:type="dxa"/>
            <w:shd w:val="clear" w:color="auto" w:fill="auto"/>
            <w:vAlign w:val="center"/>
            <w:hideMark/>
          </w:tcPr>
          <w:p w14:paraId="74CA003F"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3</w:t>
            </w:r>
          </w:p>
        </w:tc>
        <w:tc>
          <w:tcPr>
            <w:tcW w:w="289" w:type="dxa"/>
            <w:shd w:val="clear" w:color="auto" w:fill="auto"/>
            <w:vAlign w:val="center"/>
            <w:hideMark/>
          </w:tcPr>
          <w:p w14:paraId="047854B2"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4</w:t>
            </w:r>
          </w:p>
        </w:tc>
        <w:tc>
          <w:tcPr>
            <w:tcW w:w="289" w:type="dxa"/>
            <w:shd w:val="clear" w:color="auto" w:fill="auto"/>
            <w:vAlign w:val="center"/>
            <w:hideMark/>
          </w:tcPr>
          <w:p w14:paraId="1755E20B"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7</w:t>
            </w:r>
          </w:p>
        </w:tc>
        <w:tc>
          <w:tcPr>
            <w:tcW w:w="289" w:type="dxa"/>
            <w:shd w:val="clear" w:color="auto" w:fill="auto"/>
            <w:textDirection w:val="btLr"/>
            <w:vAlign w:val="center"/>
            <w:hideMark/>
          </w:tcPr>
          <w:p w14:paraId="54CD8E5F"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alto</w:t>
            </w:r>
          </w:p>
        </w:tc>
        <w:tc>
          <w:tcPr>
            <w:tcW w:w="308" w:type="dxa"/>
            <w:shd w:val="clear" w:color="auto" w:fill="auto"/>
            <w:textDirection w:val="btLr"/>
            <w:vAlign w:val="center"/>
            <w:hideMark/>
          </w:tcPr>
          <w:p w14:paraId="6CDBAC33"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Contratista</w:t>
            </w:r>
          </w:p>
        </w:tc>
        <w:tc>
          <w:tcPr>
            <w:tcW w:w="1369" w:type="dxa"/>
            <w:shd w:val="clear" w:color="auto" w:fill="auto"/>
            <w:vAlign w:val="center"/>
            <w:hideMark/>
          </w:tcPr>
          <w:p w14:paraId="426A0AA0"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Garantías solicitadas y control del supervisor</w:t>
            </w:r>
          </w:p>
        </w:tc>
        <w:tc>
          <w:tcPr>
            <w:tcW w:w="271" w:type="dxa"/>
            <w:shd w:val="clear" w:color="auto" w:fill="auto"/>
            <w:vAlign w:val="center"/>
            <w:hideMark/>
          </w:tcPr>
          <w:p w14:paraId="79267DC1"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289" w:type="dxa"/>
            <w:shd w:val="clear" w:color="auto" w:fill="auto"/>
            <w:vAlign w:val="center"/>
            <w:hideMark/>
          </w:tcPr>
          <w:p w14:paraId="54B348F4"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3</w:t>
            </w:r>
          </w:p>
        </w:tc>
        <w:tc>
          <w:tcPr>
            <w:tcW w:w="343" w:type="dxa"/>
            <w:shd w:val="clear" w:color="auto" w:fill="auto"/>
            <w:noWrap/>
            <w:vAlign w:val="center"/>
            <w:hideMark/>
          </w:tcPr>
          <w:p w14:paraId="7D028B95"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5</w:t>
            </w:r>
          </w:p>
        </w:tc>
        <w:tc>
          <w:tcPr>
            <w:tcW w:w="231" w:type="dxa"/>
            <w:shd w:val="clear" w:color="auto" w:fill="auto"/>
            <w:noWrap/>
            <w:textDirection w:val="btLr"/>
            <w:vAlign w:val="center"/>
            <w:hideMark/>
          </w:tcPr>
          <w:p w14:paraId="65B1D64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medio</w:t>
            </w:r>
          </w:p>
        </w:tc>
        <w:tc>
          <w:tcPr>
            <w:tcW w:w="343" w:type="dxa"/>
            <w:shd w:val="clear" w:color="auto" w:fill="auto"/>
            <w:noWrap/>
            <w:vAlign w:val="center"/>
            <w:hideMark/>
          </w:tcPr>
          <w:p w14:paraId="727550A7"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No</w:t>
            </w:r>
          </w:p>
        </w:tc>
        <w:tc>
          <w:tcPr>
            <w:tcW w:w="801" w:type="dxa"/>
            <w:shd w:val="clear" w:color="auto" w:fill="auto"/>
            <w:noWrap/>
            <w:textDirection w:val="btLr"/>
            <w:vAlign w:val="center"/>
            <w:hideMark/>
          </w:tcPr>
          <w:p w14:paraId="19A41D18"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Supervisor</w:t>
            </w:r>
          </w:p>
        </w:tc>
        <w:tc>
          <w:tcPr>
            <w:tcW w:w="343" w:type="dxa"/>
            <w:shd w:val="clear" w:color="auto" w:fill="auto"/>
            <w:noWrap/>
            <w:textDirection w:val="btLr"/>
            <w:vAlign w:val="center"/>
            <w:hideMark/>
          </w:tcPr>
          <w:p w14:paraId="47FCD019"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físico</w:t>
            </w:r>
          </w:p>
        </w:tc>
        <w:tc>
          <w:tcPr>
            <w:tcW w:w="458" w:type="dxa"/>
            <w:shd w:val="clear" w:color="auto" w:fill="auto"/>
            <w:noWrap/>
            <w:textDirection w:val="btLr"/>
            <w:vAlign w:val="center"/>
            <w:hideMark/>
          </w:tcPr>
          <w:p w14:paraId="48C839A1"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Por proceso</w:t>
            </w:r>
          </w:p>
        </w:tc>
      </w:tr>
      <w:tr w:rsidR="003F195D" w:rsidRPr="003F195D" w14:paraId="540F9F25" w14:textId="77777777" w:rsidTr="00203F3D">
        <w:trPr>
          <w:trHeight w:val="239"/>
          <w:jc w:val="center"/>
        </w:trPr>
        <w:tc>
          <w:tcPr>
            <w:tcW w:w="425" w:type="dxa"/>
            <w:shd w:val="clear" w:color="auto" w:fill="auto"/>
            <w:vAlign w:val="center"/>
            <w:hideMark/>
          </w:tcPr>
          <w:p w14:paraId="749D27C9"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14</w:t>
            </w:r>
          </w:p>
        </w:tc>
        <w:tc>
          <w:tcPr>
            <w:tcW w:w="284" w:type="dxa"/>
            <w:shd w:val="clear" w:color="auto" w:fill="auto"/>
            <w:textDirection w:val="btLr"/>
            <w:vAlign w:val="center"/>
            <w:hideMark/>
          </w:tcPr>
          <w:p w14:paraId="4C0C456D"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General</w:t>
            </w:r>
          </w:p>
        </w:tc>
        <w:tc>
          <w:tcPr>
            <w:tcW w:w="284" w:type="dxa"/>
            <w:shd w:val="clear" w:color="auto" w:fill="auto"/>
            <w:textDirection w:val="btLr"/>
            <w:vAlign w:val="center"/>
            <w:hideMark/>
          </w:tcPr>
          <w:p w14:paraId="0DD046BC"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Externo</w:t>
            </w:r>
          </w:p>
        </w:tc>
        <w:tc>
          <w:tcPr>
            <w:tcW w:w="283" w:type="dxa"/>
            <w:vMerge/>
            <w:vAlign w:val="center"/>
            <w:hideMark/>
          </w:tcPr>
          <w:p w14:paraId="0A364F80" w14:textId="77777777" w:rsidR="007C4020" w:rsidRPr="003F195D" w:rsidRDefault="007C4020" w:rsidP="00F60C30">
            <w:pPr>
              <w:rPr>
                <w:rFonts w:ascii="Arial" w:hAnsi="Arial" w:cs="Arial"/>
                <w:sz w:val="18"/>
                <w:szCs w:val="18"/>
                <w:lang w:eastAsia="es-CO"/>
              </w:rPr>
            </w:pPr>
          </w:p>
        </w:tc>
        <w:tc>
          <w:tcPr>
            <w:tcW w:w="284" w:type="dxa"/>
            <w:shd w:val="clear" w:color="auto" w:fill="auto"/>
            <w:textDirection w:val="btLr"/>
            <w:vAlign w:val="center"/>
            <w:hideMark/>
          </w:tcPr>
          <w:p w14:paraId="609493A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Operacionales</w:t>
            </w:r>
          </w:p>
        </w:tc>
        <w:tc>
          <w:tcPr>
            <w:tcW w:w="1417" w:type="dxa"/>
            <w:shd w:val="clear" w:color="auto" w:fill="auto"/>
            <w:vAlign w:val="center"/>
            <w:hideMark/>
          </w:tcPr>
          <w:p w14:paraId="3EF04ED2"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 xml:space="preserve">No cumplimiento del objeto dentro del </w:t>
            </w:r>
            <w:r w:rsidRPr="003F195D">
              <w:rPr>
                <w:rFonts w:ascii="Arial" w:hAnsi="Arial" w:cs="Arial"/>
                <w:sz w:val="18"/>
                <w:szCs w:val="18"/>
                <w:lang w:eastAsia="es-CO"/>
              </w:rPr>
              <w:lastRenderedPageBreak/>
              <w:t>plazo de ejecución pactado</w:t>
            </w:r>
          </w:p>
        </w:tc>
        <w:tc>
          <w:tcPr>
            <w:tcW w:w="1535" w:type="dxa"/>
            <w:shd w:val="clear" w:color="auto" w:fill="auto"/>
            <w:vAlign w:val="center"/>
            <w:hideMark/>
          </w:tcPr>
          <w:p w14:paraId="240CA522"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lastRenderedPageBreak/>
              <w:t>Incumplimiento parcial y/o total del contrato</w:t>
            </w:r>
          </w:p>
        </w:tc>
        <w:tc>
          <w:tcPr>
            <w:tcW w:w="289" w:type="dxa"/>
            <w:shd w:val="clear" w:color="auto" w:fill="auto"/>
            <w:vAlign w:val="center"/>
            <w:hideMark/>
          </w:tcPr>
          <w:p w14:paraId="1427D0D6"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3</w:t>
            </w:r>
          </w:p>
        </w:tc>
        <w:tc>
          <w:tcPr>
            <w:tcW w:w="289" w:type="dxa"/>
            <w:shd w:val="clear" w:color="auto" w:fill="auto"/>
            <w:vAlign w:val="center"/>
            <w:hideMark/>
          </w:tcPr>
          <w:p w14:paraId="56836028"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4</w:t>
            </w:r>
          </w:p>
        </w:tc>
        <w:tc>
          <w:tcPr>
            <w:tcW w:w="289" w:type="dxa"/>
            <w:shd w:val="clear" w:color="auto" w:fill="auto"/>
            <w:vAlign w:val="center"/>
            <w:hideMark/>
          </w:tcPr>
          <w:p w14:paraId="090CC423"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7</w:t>
            </w:r>
          </w:p>
        </w:tc>
        <w:tc>
          <w:tcPr>
            <w:tcW w:w="289" w:type="dxa"/>
            <w:shd w:val="clear" w:color="auto" w:fill="auto"/>
            <w:textDirection w:val="btLr"/>
            <w:vAlign w:val="center"/>
            <w:hideMark/>
          </w:tcPr>
          <w:p w14:paraId="49CD31E1"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alto</w:t>
            </w:r>
          </w:p>
        </w:tc>
        <w:tc>
          <w:tcPr>
            <w:tcW w:w="308" w:type="dxa"/>
            <w:shd w:val="clear" w:color="auto" w:fill="auto"/>
            <w:textDirection w:val="btLr"/>
            <w:vAlign w:val="center"/>
            <w:hideMark/>
          </w:tcPr>
          <w:p w14:paraId="5FFF634C"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Contratista</w:t>
            </w:r>
          </w:p>
        </w:tc>
        <w:tc>
          <w:tcPr>
            <w:tcW w:w="1369" w:type="dxa"/>
            <w:shd w:val="clear" w:color="auto" w:fill="auto"/>
            <w:vAlign w:val="center"/>
            <w:hideMark/>
          </w:tcPr>
          <w:p w14:paraId="63913D4A"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Garantías solicitadas y control del supervisor</w:t>
            </w:r>
          </w:p>
        </w:tc>
        <w:tc>
          <w:tcPr>
            <w:tcW w:w="271" w:type="dxa"/>
            <w:shd w:val="clear" w:color="auto" w:fill="auto"/>
            <w:vAlign w:val="center"/>
            <w:hideMark/>
          </w:tcPr>
          <w:p w14:paraId="55E9223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289" w:type="dxa"/>
            <w:shd w:val="clear" w:color="auto" w:fill="auto"/>
            <w:vAlign w:val="center"/>
            <w:hideMark/>
          </w:tcPr>
          <w:p w14:paraId="6BD17143"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3</w:t>
            </w:r>
          </w:p>
        </w:tc>
        <w:tc>
          <w:tcPr>
            <w:tcW w:w="343" w:type="dxa"/>
            <w:shd w:val="clear" w:color="auto" w:fill="auto"/>
            <w:noWrap/>
            <w:vAlign w:val="center"/>
            <w:hideMark/>
          </w:tcPr>
          <w:p w14:paraId="5CF311C5"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5</w:t>
            </w:r>
          </w:p>
        </w:tc>
        <w:tc>
          <w:tcPr>
            <w:tcW w:w="231" w:type="dxa"/>
            <w:shd w:val="clear" w:color="auto" w:fill="auto"/>
            <w:noWrap/>
            <w:textDirection w:val="btLr"/>
            <w:vAlign w:val="center"/>
            <w:hideMark/>
          </w:tcPr>
          <w:p w14:paraId="73FDAB46"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medio</w:t>
            </w:r>
          </w:p>
        </w:tc>
        <w:tc>
          <w:tcPr>
            <w:tcW w:w="343" w:type="dxa"/>
            <w:shd w:val="clear" w:color="auto" w:fill="auto"/>
            <w:noWrap/>
            <w:vAlign w:val="center"/>
            <w:hideMark/>
          </w:tcPr>
          <w:p w14:paraId="65A08E2B"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No</w:t>
            </w:r>
          </w:p>
        </w:tc>
        <w:tc>
          <w:tcPr>
            <w:tcW w:w="801" w:type="dxa"/>
            <w:shd w:val="clear" w:color="auto" w:fill="auto"/>
            <w:noWrap/>
            <w:textDirection w:val="btLr"/>
            <w:vAlign w:val="center"/>
            <w:hideMark/>
          </w:tcPr>
          <w:p w14:paraId="5B7AFDA2"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Supervisor</w:t>
            </w:r>
          </w:p>
        </w:tc>
        <w:tc>
          <w:tcPr>
            <w:tcW w:w="343" w:type="dxa"/>
            <w:shd w:val="clear" w:color="auto" w:fill="auto"/>
            <w:noWrap/>
            <w:textDirection w:val="btLr"/>
            <w:vAlign w:val="center"/>
            <w:hideMark/>
          </w:tcPr>
          <w:p w14:paraId="18610CEA"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físico</w:t>
            </w:r>
          </w:p>
        </w:tc>
        <w:tc>
          <w:tcPr>
            <w:tcW w:w="458" w:type="dxa"/>
            <w:shd w:val="clear" w:color="auto" w:fill="auto"/>
            <w:noWrap/>
            <w:textDirection w:val="btLr"/>
            <w:vAlign w:val="center"/>
            <w:hideMark/>
          </w:tcPr>
          <w:p w14:paraId="5E393769"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Por proceso</w:t>
            </w:r>
          </w:p>
        </w:tc>
      </w:tr>
      <w:tr w:rsidR="003F195D" w:rsidRPr="003F195D" w14:paraId="41844F3A" w14:textId="77777777" w:rsidTr="00203F3D">
        <w:trPr>
          <w:trHeight w:val="1251"/>
          <w:jc w:val="center"/>
        </w:trPr>
        <w:tc>
          <w:tcPr>
            <w:tcW w:w="425" w:type="dxa"/>
            <w:shd w:val="clear" w:color="auto" w:fill="auto"/>
            <w:vAlign w:val="center"/>
            <w:hideMark/>
          </w:tcPr>
          <w:p w14:paraId="76592CC6"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15</w:t>
            </w:r>
          </w:p>
        </w:tc>
        <w:tc>
          <w:tcPr>
            <w:tcW w:w="284" w:type="dxa"/>
            <w:shd w:val="clear" w:color="auto" w:fill="auto"/>
            <w:textDirection w:val="btLr"/>
            <w:vAlign w:val="center"/>
            <w:hideMark/>
          </w:tcPr>
          <w:p w14:paraId="56179C11"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General</w:t>
            </w:r>
          </w:p>
        </w:tc>
        <w:tc>
          <w:tcPr>
            <w:tcW w:w="284" w:type="dxa"/>
            <w:shd w:val="clear" w:color="auto" w:fill="auto"/>
            <w:textDirection w:val="btLr"/>
            <w:vAlign w:val="center"/>
            <w:hideMark/>
          </w:tcPr>
          <w:p w14:paraId="62CB26FE"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interno</w:t>
            </w:r>
          </w:p>
        </w:tc>
        <w:tc>
          <w:tcPr>
            <w:tcW w:w="283" w:type="dxa"/>
            <w:vMerge/>
            <w:vAlign w:val="center"/>
            <w:hideMark/>
          </w:tcPr>
          <w:p w14:paraId="26A3D0EA" w14:textId="77777777" w:rsidR="007C4020" w:rsidRPr="003F195D" w:rsidRDefault="007C4020" w:rsidP="00F60C30">
            <w:pPr>
              <w:rPr>
                <w:rFonts w:ascii="Arial" w:hAnsi="Arial" w:cs="Arial"/>
                <w:sz w:val="18"/>
                <w:szCs w:val="18"/>
                <w:lang w:eastAsia="es-CO"/>
              </w:rPr>
            </w:pPr>
          </w:p>
        </w:tc>
        <w:tc>
          <w:tcPr>
            <w:tcW w:w="284" w:type="dxa"/>
            <w:shd w:val="clear" w:color="auto" w:fill="auto"/>
            <w:textDirection w:val="btLr"/>
            <w:vAlign w:val="center"/>
            <w:hideMark/>
          </w:tcPr>
          <w:p w14:paraId="75927766"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Operacionales</w:t>
            </w:r>
          </w:p>
        </w:tc>
        <w:tc>
          <w:tcPr>
            <w:tcW w:w="1417" w:type="dxa"/>
            <w:shd w:val="clear" w:color="auto" w:fill="auto"/>
            <w:vAlign w:val="center"/>
            <w:hideMark/>
          </w:tcPr>
          <w:p w14:paraId="0EFB6E75"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Falta de control y supervisión al cumplimiento del objeto contractual</w:t>
            </w:r>
          </w:p>
        </w:tc>
        <w:tc>
          <w:tcPr>
            <w:tcW w:w="1535" w:type="dxa"/>
            <w:shd w:val="clear" w:color="auto" w:fill="auto"/>
            <w:vAlign w:val="center"/>
            <w:hideMark/>
          </w:tcPr>
          <w:p w14:paraId="5EC92F48"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El contratista no cumpla las condiciones pactadas en el contrato</w:t>
            </w:r>
          </w:p>
        </w:tc>
        <w:tc>
          <w:tcPr>
            <w:tcW w:w="289" w:type="dxa"/>
            <w:shd w:val="clear" w:color="auto" w:fill="auto"/>
            <w:vAlign w:val="center"/>
            <w:hideMark/>
          </w:tcPr>
          <w:p w14:paraId="6727C082"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289" w:type="dxa"/>
            <w:shd w:val="clear" w:color="auto" w:fill="auto"/>
            <w:vAlign w:val="center"/>
            <w:hideMark/>
          </w:tcPr>
          <w:p w14:paraId="7B1135E2"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4</w:t>
            </w:r>
          </w:p>
        </w:tc>
        <w:tc>
          <w:tcPr>
            <w:tcW w:w="289" w:type="dxa"/>
            <w:shd w:val="clear" w:color="auto" w:fill="auto"/>
            <w:vAlign w:val="center"/>
            <w:hideMark/>
          </w:tcPr>
          <w:p w14:paraId="5E4D0634"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6</w:t>
            </w:r>
          </w:p>
        </w:tc>
        <w:tc>
          <w:tcPr>
            <w:tcW w:w="289" w:type="dxa"/>
            <w:shd w:val="clear" w:color="auto" w:fill="auto"/>
            <w:textDirection w:val="btLr"/>
            <w:vAlign w:val="center"/>
            <w:hideMark/>
          </w:tcPr>
          <w:p w14:paraId="4BF3D055"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alto</w:t>
            </w:r>
          </w:p>
        </w:tc>
        <w:tc>
          <w:tcPr>
            <w:tcW w:w="308" w:type="dxa"/>
            <w:shd w:val="clear" w:color="auto" w:fill="auto"/>
            <w:textDirection w:val="btLr"/>
            <w:vAlign w:val="center"/>
            <w:hideMark/>
          </w:tcPr>
          <w:p w14:paraId="638C25BE"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Policía Nacional</w:t>
            </w:r>
          </w:p>
        </w:tc>
        <w:tc>
          <w:tcPr>
            <w:tcW w:w="1369" w:type="dxa"/>
            <w:shd w:val="clear" w:color="auto" w:fill="auto"/>
            <w:vAlign w:val="center"/>
            <w:hideMark/>
          </w:tcPr>
          <w:p w14:paraId="1290D433"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Conminar a los supervisores para que ejerzan la correcta y oportuna actividad de control</w:t>
            </w:r>
          </w:p>
        </w:tc>
        <w:tc>
          <w:tcPr>
            <w:tcW w:w="271" w:type="dxa"/>
            <w:shd w:val="clear" w:color="auto" w:fill="auto"/>
            <w:vAlign w:val="center"/>
            <w:hideMark/>
          </w:tcPr>
          <w:p w14:paraId="59296AC3"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w:t>
            </w:r>
          </w:p>
        </w:tc>
        <w:tc>
          <w:tcPr>
            <w:tcW w:w="289" w:type="dxa"/>
            <w:shd w:val="clear" w:color="auto" w:fill="auto"/>
            <w:vAlign w:val="center"/>
            <w:hideMark/>
          </w:tcPr>
          <w:p w14:paraId="24F1AA8F"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3</w:t>
            </w:r>
          </w:p>
        </w:tc>
        <w:tc>
          <w:tcPr>
            <w:tcW w:w="343" w:type="dxa"/>
            <w:shd w:val="clear" w:color="auto" w:fill="auto"/>
            <w:noWrap/>
            <w:vAlign w:val="center"/>
            <w:hideMark/>
          </w:tcPr>
          <w:p w14:paraId="6629031E"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4</w:t>
            </w:r>
          </w:p>
        </w:tc>
        <w:tc>
          <w:tcPr>
            <w:tcW w:w="231" w:type="dxa"/>
            <w:shd w:val="clear" w:color="auto" w:fill="auto"/>
            <w:noWrap/>
            <w:textDirection w:val="btLr"/>
            <w:vAlign w:val="center"/>
            <w:hideMark/>
          </w:tcPr>
          <w:p w14:paraId="4E69879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bajo</w:t>
            </w:r>
          </w:p>
        </w:tc>
        <w:tc>
          <w:tcPr>
            <w:tcW w:w="343" w:type="dxa"/>
            <w:shd w:val="clear" w:color="auto" w:fill="auto"/>
            <w:noWrap/>
            <w:vAlign w:val="center"/>
            <w:hideMark/>
          </w:tcPr>
          <w:p w14:paraId="41828E35"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No</w:t>
            </w:r>
          </w:p>
        </w:tc>
        <w:tc>
          <w:tcPr>
            <w:tcW w:w="801" w:type="dxa"/>
            <w:shd w:val="clear" w:color="auto" w:fill="auto"/>
            <w:noWrap/>
            <w:textDirection w:val="btLr"/>
            <w:vAlign w:val="center"/>
            <w:hideMark/>
          </w:tcPr>
          <w:p w14:paraId="48965A8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contratos</w:t>
            </w:r>
          </w:p>
        </w:tc>
        <w:tc>
          <w:tcPr>
            <w:tcW w:w="343" w:type="dxa"/>
            <w:shd w:val="clear" w:color="auto" w:fill="auto"/>
            <w:noWrap/>
            <w:textDirection w:val="btLr"/>
            <w:vAlign w:val="center"/>
            <w:hideMark/>
          </w:tcPr>
          <w:p w14:paraId="4B1AB2C5"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físico</w:t>
            </w:r>
          </w:p>
        </w:tc>
        <w:tc>
          <w:tcPr>
            <w:tcW w:w="458" w:type="dxa"/>
            <w:shd w:val="clear" w:color="auto" w:fill="auto"/>
            <w:noWrap/>
            <w:textDirection w:val="btLr"/>
            <w:vAlign w:val="center"/>
            <w:hideMark/>
          </w:tcPr>
          <w:p w14:paraId="5A491A57"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Por proceso</w:t>
            </w:r>
          </w:p>
        </w:tc>
      </w:tr>
      <w:tr w:rsidR="003F195D" w:rsidRPr="003F195D" w14:paraId="3BCAEFA0" w14:textId="77777777" w:rsidTr="00203F3D">
        <w:trPr>
          <w:trHeight w:val="1417"/>
          <w:jc w:val="center"/>
        </w:trPr>
        <w:tc>
          <w:tcPr>
            <w:tcW w:w="425" w:type="dxa"/>
            <w:shd w:val="clear" w:color="auto" w:fill="auto"/>
            <w:vAlign w:val="center"/>
            <w:hideMark/>
          </w:tcPr>
          <w:p w14:paraId="0BE032D3"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16</w:t>
            </w:r>
          </w:p>
        </w:tc>
        <w:tc>
          <w:tcPr>
            <w:tcW w:w="284" w:type="dxa"/>
            <w:shd w:val="clear" w:color="auto" w:fill="auto"/>
            <w:textDirection w:val="btLr"/>
            <w:vAlign w:val="center"/>
            <w:hideMark/>
          </w:tcPr>
          <w:p w14:paraId="330A7875"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General</w:t>
            </w:r>
          </w:p>
        </w:tc>
        <w:tc>
          <w:tcPr>
            <w:tcW w:w="284" w:type="dxa"/>
            <w:shd w:val="clear" w:color="auto" w:fill="auto"/>
            <w:textDirection w:val="btLr"/>
            <w:vAlign w:val="center"/>
            <w:hideMark/>
          </w:tcPr>
          <w:p w14:paraId="33BBF60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Externo</w:t>
            </w:r>
          </w:p>
        </w:tc>
        <w:tc>
          <w:tcPr>
            <w:tcW w:w="283" w:type="dxa"/>
            <w:vMerge/>
            <w:vAlign w:val="center"/>
            <w:hideMark/>
          </w:tcPr>
          <w:p w14:paraId="4CD91B24" w14:textId="77777777" w:rsidR="007C4020" w:rsidRPr="003F195D" w:rsidRDefault="007C4020" w:rsidP="00F60C30">
            <w:pPr>
              <w:rPr>
                <w:rFonts w:ascii="Arial" w:hAnsi="Arial" w:cs="Arial"/>
                <w:sz w:val="18"/>
                <w:szCs w:val="18"/>
                <w:lang w:eastAsia="es-CO"/>
              </w:rPr>
            </w:pPr>
          </w:p>
        </w:tc>
        <w:tc>
          <w:tcPr>
            <w:tcW w:w="284" w:type="dxa"/>
            <w:shd w:val="clear" w:color="auto" w:fill="auto"/>
            <w:textDirection w:val="btLr"/>
            <w:vAlign w:val="center"/>
            <w:hideMark/>
          </w:tcPr>
          <w:p w14:paraId="3FF3164F"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Operacionales</w:t>
            </w:r>
          </w:p>
        </w:tc>
        <w:tc>
          <w:tcPr>
            <w:tcW w:w="1417" w:type="dxa"/>
            <w:shd w:val="clear" w:color="auto" w:fill="auto"/>
            <w:vAlign w:val="center"/>
            <w:hideMark/>
          </w:tcPr>
          <w:p w14:paraId="6BABB38E" w14:textId="77777777" w:rsidR="007C4020" w:rsidRPr="003F195D" w:rsidRDefault="007C4020" w:rsidP="00F60C30">
            <w:pPr>
              <w:jc w:val="both"/>
              <w:rPr>
                <w:rFonts w:ascii="Arial" w:hAnsi="Arial" w:cs="Arial"/>
                <w:sz w:val="18"/>
                <w:szCs w:val="18"/>
                <w:lang w:eastAsia="es-CO"/>
              </w:rPr>
            </w:pPr>
            <w:r w:rsidRPr="003F195D">
              <w:rPr>
                <w:rFonts w:ascii="Arial" w:hAnsi="Arial" w:cs="Arial"/>
                <w:sz w:val="18"/>
                <w:szCs w:val="18"/>
                <w:lang w:eastAsia="es-CO"/>
              </w:rPr>
              <w:t>La no ampliación de la garantía única en caso de ser necesario</w:t>
            </w:r>
          </w:p>
        </w:tc>
        <w:tc>
          <w:tcPr>
            <w:tcW w:w="1535" w:type="dxa"/>
            <w:shd w:val="clear" w:color="auto" w:fill="auto"/>
            <w:vAlign w:val="center"/>
            <w:hideMark/>
          </w:tcPr>
          <w:p w14:paraId="35144D24"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Incumplimiento normativo</w:t>
            </w:r>
          </w:p>
        </w:tc>
        <w:tc>
          <w:tcPr>
            <w:tcW w:w="289" w:type="dxa"/>
            <w:shd w:val="clear" w:color="auto" w:fill="auto"/>
            <w:vAlign w:val="center"/>
            <w:hideMark/>
          </w:tcPr>
          <w:p w14:paraId="66E02FF9"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289" w:type="dxa"/>
            <w:shd w:val="clear" w:color="auto" w:fill="auto"/>
            <w:vAlign w:val="center"/>
            <w:hideMark/>
          </w:tcPr>
          <w:p w14:paraId="419D51C0"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3</w:t>
            </w:r>
          </w:p>
        </w:tc>
        <w:tc>
          <w:tcPr>
            <w:tcW w:w="289" w:type="dxa"/>
            <w:shd w:val="clear" w:color="auto" w:fill="auto"/>
            <w:vAlign w:val="center"/>
            <w:hideMark/>
          </w:tcPr>
          <w:p w14:paraId="4B561AFA"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5</w:t>
            </w:r>
          </w:p>
        </w:tc>
        <w:tc>
          <w:tcPr>
            <w:tcW w:w="289" w:type="dxa"/>
            <w:shd w:val="clear" w:color="auto" w:fill="auto"/>
            <w:textDirection w:val="btLr"/>
            <w:vAlign w:val="center"/>
            <w:hideMark/>
          </w:tcPr>
          <w:p w14:paraId="4155B5B2"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Medio</w:t>
            </w:r>
          </w:p>
        </w:tc>
        <w:tc>
          <w:tcPr>
            <w:tcW w:w="308" w:type="dxa"/>
            <w:shd w:val="clear" w:color="auto" w:fill="auto"/>
            <w:textDirection w:val="btLr"/>
            <w:vAlign w:val="center"/>
            <w:hideMark/>
          </w:tcPr>
          <w:p w14:paraId="10285571"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Contratista</w:t>
            </w:r>
          </w:p>
        </w:tc>
        <w:tc>
          <w:tcPr>
            <w:tcW w:w="1369" w:type="dxa"/>
            <w:shd w:val="clear" w:color="auto" w:fill="auto"/>
            <w:vAlign w:val="center"/>
            <w:hideMark/>
          </w:tcPr>
          <w:p w14:paraId="7662997A"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Garantías solicitadas y control del supervisor</w:t>
            </w:r>
          </w:p>
        </w:tc>
        <w:tc>
          <w:tcPr>
            <w:tcW w:w="271" w:type="dxa"/>
            <w:shd w:val="clear" w:color="auto" w:fill="auto"/>
            <w:vAlign w:val="center"/>
            <w:hideMark/>
          </w:tcPr>
          <w:p w14:paraId="3FA6DDD3"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1</w:t>
            </w:r>
          </w:p>
        </w:tc>
        <w:tc>
          <w:tcPr>
            <w:tcW w:w="289" w:type="dxa"/>
            <w:shd w:val="clear" w:color="auto" w:fill="auto"/>
            <w:vAlign w:val="center"/>
            <w:hideMark/>
          </w:tcPr>
          <w:p w14:paraId="7F98AEE8"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2</w:t>
            </w:r>
          </w:p>
        </w:tc>
        <w:tc>
          <w:tcPr>
            <w:tcW w:w="343" w:type="dxa"/>
            <w:shd w:val="clear" w:color="auto" w:fill="auto"/>
            <w:noWrap/>
            <w:vAlign w:val="center"/>
            <w:hideMark/>
          </w:tcPr>
          <w:p w14:paraId="1F7AF085"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3</w:t>
            </w:r>
          </w:p>
        </w:tc>
        <w:tc>
          <w:tcPr>
            <w:tcW w:w="231" w:type="dxa"/>
            <w:shd w:val="clear" w:color="auto" w:fill="auto"/>
            <w:noWrap/>
            <w:textDirection w:val="btLr"/>
            <w:vAlign w:val="center"/>
            <w:hideMark/>
          </w:tcPr>
          <w:p w14:paraId="4A69EA12"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bajo</w:t>
            </w:r>
          </w:p>
        </w:tc>
        <w:tc>
          <w:tcPr>
            <w:tcW w:w="343" w:type="dxa"/>
            <w:shd w:val="clear" w:color="auto" w:fill="auto"/>
            <w:noWrap/>
            <w:vAlign w:val="center"/>
            <w:hideMark/>
          </w:tcPr>
          <w:p w14:paraId="5C458084"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No</w:t>
            </w:r>
          </w:p>
        </w:tc>
        <w:tc>
          <w:tcPr>
            <w:tcW w:w="801" w:type="dxa"/>
            <w:shd w:val="clear" w:color="auto" w:fill="auto"/>
            <w:noWrap/>
            <w:textDirection w:val="btLr"/>
            <w:vAlign w:val="center"/>
            <w:hideMark/>
          </w:tcPr>
          <w:p w14:paraId="716028D5"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contratos</w:t>
            </w:r>
          </w:p>
        </w:tc>
        <w:tc>
          <w:tcPr>
            <w:tcW w:w="343" w:type="dxa"/>
            <w:shd w:val="clear" w:color="auto" w:fill="auto"/>
            <w:noWrap/>
            <w:textDirection w:val="btLr"/>
            <w:vAlign w:val="center"/>
            <w:hideMark/>
          </w:tcPr>
          <w:p w14:paraId="110B6E44"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físico</w:t>
            </w:r>
          </w:p>
        </w:tc>
        <w:tc>
          <w:tcPr>
            <w:tcW w:w="458" w:type="dxa"/>
            <w:shd w:val="clear" w:color="auto" w:fill="auto"/>
            <w:noWrap/>
            <w:textDirection w:val="btLr"/>
            <w:vAlign w:val="center"/>
            <w:hideMark/>
          </w:tcPr>
          <w:p w14:paraId="7E91D5FB" w14:textId="77777777" w:rsidR="007C4020" w:rsidRPr="003F195D" w:rsidRDefault="007C4020" w:rsidP="00F60C30">
            <w:pPr>
              <w:jc w:val="center"/>
              <w:rPr>
                <w:rFonts w:ascii="Arial" w:hAnsi="Arial" w:cs="Arial"/>
                <w:sz w:val="18"/>
                <w:szCs w:val="18"/>
                <w:lang w:eastAsia="es-CO"/>
              </w:rPr>
            </w:pPr>
            <w:r w:rsidRPr="003F195D">
              <w:rPr>
                <w:rFonts w:ascii="Arial" w:hAnsi="Arial" w:cs="Arial"/>
                <w:sz w:val="18"/>
                <w:szCs w:val="18"/>
                <w:lang w:eastAsia="es-CO"/>
              </w:rPr>
              <w:t>Por proceso</w:t>
            </w:r>
          </w:p>
        </w:tc>
      </w:tr>
    </w:tbl>
    <w:p w14:paraId="7357A743" w14:textId="77777777" w:rsidR="007C4020" w:rsidRPr="003F195D" w:rsidRDefault="007C4020" w:rsidP="00BB5FE8"/>
    <w:p w14:paraId="04B8A2E4" w14:textId="77777777" w:rsidR="006E306C" w:rsidRPr="003F195D" w:rsidRDefault="006E306C" w:rsidP="00EC3BF0">
      <w:pPr>
        <w:numPr>
          <w:ilvl w:val="0"/>
          <w:numId w:val="6"/>
        </w:numPr>
        <w:jc w:val="both"/>
        <w:rPr>
          <w:rFonts w:ascii="Arial" w:hAnsi="Arial" w:cs="Arial"/>
          <w:b/>
          <w:sz w:val="20"/>
          <w:szCs w:val="20"/>
        </w:rPr>
      </w:pPr>
      <w:r w:rsidRPr="003F195D">
        <w:rPr>
          <w:rFonts w:ascii="Arial" w:hAnsi="Arial" w:cs="Arial"/>
          <w:b/>
          <w:sz w:val="20"/>
          <w:szCs w:val="20"/>
        </w:rPr>
        <w:t>CRONOLOGÍA</w:t>
      </w:r>
      <w:r w:rsidR="001C7571" w:rsidRPr="003F195D">
        <w:rPr>
          <w:rFonts w:ascii="Arial" w:hAnsi="Arial" w:cs="Arial"/>
          <w:b/>
          <w:sz w:val="20"/>
          <w:szCs w:val="20"/>
        </w:rPr>
        <w:t xml:space="preserve"> DEL PROCESO</w:t>
      </w:r>
    </w:p>
    <w:p w14:paraId="3A4DA785" w14:textId="77777777" w:rsidR="007D1A58" w:rsidRPr="003F195D" w:rsidRDefault="007D1A58" w:rsidP="007D1A58">
      <w:pPr>
        <w:jc w:val="both"/>
        <w:rPr>
          <w:rFonts w:ascii="Arial" w:hAnsi="Arial" w:cs="Arial"/>
          <w:b/>
          <w:sz w:val="20"/>
          <w:szCs w:val="20"/>
        </w:rPr>
      </w:pPr>
    </w:p>
    <w:p w14:paraId="502076FA" w14:textId="77777777" w:rsidR="00C8362F" w:rsidRPr="003F195D" w:rsidRDefault="00C8362F" w:rsidP="00C8362F">
      <w:pPr>
        <w:jc w:val="both"/>
        <w:rPr>
          <w:rFonts w:ascii="Arial" w:hAnsi="Arial" w:cs="Arial"/>
          <w:sz w:val="20"/>
          <w:szCs w:val="20"/>
        </w:rPr>
      </w:pPr>
      <w:r w:rsidRPr="003F195D">
        <w:rPr>
          <w:rFonts w:ascii="Arial" w:hAnsi="Arial" w:cs="Arial"/>
          <w:sz w:val="20"/>
          <w:szCs w:val="20"/>
        </w:rPr>
        <w:t>La cronología del proceso es la establecido en el cronograma dispuesto en la plataforma del SECOP II.</w:t>
      </w:r>
    </w:p>
    <w:p w14:paraId="0881309C" w14:textId="77777777" w:rsidR="00C8362F" w:rsidRPr="003F195D" w:rsidRDefault="00C8362F" w:rsidP="00C8362F">
      <w:pPr>
        <w:jc w:val="both"/>
        <w:rPr>
          <w:rFonts w:ascii="Arial" w:hAnsi="Arial" w:cs="Arial"/>
          <w:sz w:val="20"/>
          <w:szCs w:val="20"/>
        </w:rPr>
      </w:pPr>
    </w:p>
    <w:p w14:paraId="5F3297B4" w14:textId="77777777" w:rsidR="00C8362F" w:rsidRPr="003F195D" w:rsidRDefault="00C8362F" w:rsidP="00C8362F">
      <w:pPr>
        <w:jc w:val="both"/>
        <w:rPr>
          <w:rFonts w:ascii="Arial" w:hAnsi="Arial" w:cs="Arial"/>
          <w:sz w:val="20"/>
          <w:szCs w:val="20"/>
        </w:rPr>
      </w:pPr>
      <w:r w:rsidRPr="003F195D">
        <w:rPr>
          <w:rFonts w:ascii="Arial" w:hAnsi="Arial" w:cs="Arial"/>
          <w:b/>
          <w:sz w:val="20"/>
          <w:szCs w:val="20"/>
        </w:rPr>
        <w:t xml:space="preserve">NOTA 1: </w:t>
      </w:r>
      <w:r w:rsidRPr="003F195D">
        <w:rPr>
          <w:rFonts w:ascii="Arial" w:hAnsi="Arial" w:cs="Arial"/>
          <w:sz w:val="20"/>
          <w:szCs w:val="20"/>
        </w:rPr>
        <w:t xml:space="preserve">De ser necesario la modificación de las condiciones </w:t>
      </w:r>
      <w:r w:rsidR="00172FDD" w:rsidRPr="003F195D">
        <w:rPr>
          <w:rFonts w:ascii="Arial" w:hAnsi="Arial" w:cs="Arial"/>
          <w:sz w:val="20"/>
          <w:szCs w:val="20"/>
        </w:rPr>
        <w:t>del pliego</w:t>
      </w:r>
      <w:r w:rsidRPr="003F195D">
        <w:rPr>
          <w:rFonts w:ascii="Arial" w:hAnsi="Arial" w:cs="Arial"/>
          <w:sz w:val="20"/>
          <w:szCs w:val="20"/>
        </w:rPr>
        <w:t xml:space="preserve"> de condiciones, esta se </w:t>
      </w:r>
      <w:r w:rsidR="0096768B" w:rsidRPr="003F195D">
        <w:rPr>
          <w:rFonts w:ascii="Arial" w:hAnsi="Arial" w:cs="Arial"/>
          <w:sz w:val="20"/>
          <w:szCs w:val="20"/>
        </w:rPr>
        <w:t>efectuará</w:t>
      </w:r>
      <w:r w:rsidRPr="003F195D">
        <w:rPr>
          <w:rFonts w:ascii="Arial" w:hAnsi="Arial" w:cs="Arial"/>
          <w:sz w:val="20"/>
          <w:szCs w:val="20"/>
        </w:rPr>
        <w:t xml:space="preserve"> mediante ADENDA, la cual será expedida y publicada en el portal único de contratación SECOP II hasta el día anterior a la fecha establecida para la recepción de las ofertas.</w:t>
      </w:r>
    </w:p>
    <w:p w14:paraId="32F2B5B9" w14:textId="77777777" w:rsidR="00C8362F" w:rsidRPr="003F195D" w:rsidRDefault="00C8362F" w:rsidP="00C8362F">
      <w:pPr>
        <w:jc w:val="both"/>
        <w:rPr>
          <w:rFonts w:ascii="Arial" w:hAnsi="Arial" w:cs="Arial"/>
          <w:sz w:val="20"/>
          <w:szCs w:val="20"/>
        </w:rPr>
      </w:pPr>
    </w:p>
    <w:p w14:paraId="2432522D" w14:textId="77777777" w:rsidR="00C8362F" w:rsidRPr="003F195D" w:rsidRDefault="00C8362F" w:rsidP="00C8362F">
      <w:pPr>
        <w:jc w:val="both"/>
        <w:rPr>
          <w:rFonts w:ascii="Arial" w:hAnsi="Arial" w:cs="Arial"/>
          <w:b/>
          <w:sz w:val="20"/>
          <w:szCs w:val="20"/>
        </w:rPr>
      </w:pPr>
      <w:r w:rsidRPr="003F195D">
        <w:rPr>
          <w:rFonts w:ascii="Arial" w:hAnsi="Arial" w:cs="Arial"/>
          <w:b/>
          <w:sz w:val="20"/>
          <w:szCs w:val="20"/>
        </w:rPr>
        <w:t xml:space="preserve">NOTA 2: </w:t>
      </w:r>
      <w:r w:rsidRPr="003F195D">
        <w:rPr>
          <w:rFonts w:ascii="Arial" w:hAnsi="Arial" w:cs="Arial"/>
          <w:sz w:val="20"/>
          <w:szCs w:val="20"/>
        </w:rPr>
        <w:t xml:space="preserve">En caso de tener dificultades para presentar la oferta en la plataforma del SECOP II seguir el protocolo de indisponibilidad establecido por Colombia Compra Eficiente, el correo de la </w:t>
      </w:r>
      <w:r w:rsidR="001242DC" w:rsidRPr="003F195D">
        <w:rPr>
          <w:rFonts w:ascii="Arial" w:hAnsi="Arial" w:cs="Arial"/>
          <w:sz w:val="20"/>
          <w:szCs w:val="20"/>
        </w:rPr>
        <w:t>Unidad Prestadora de Salud Norte de Santander</w:t>
      </w:r>
      <w:r w:rsidRPr="003F195D">
        <w:rPr>
          <w:rFonts w:ascii="Arial" w:hAnsi="Arial" w:cs="Arial"/>
          <w:sz w:val="20"/>
          <w:szCs w:val="20"/>
        </w:rPr>
        <w:t xml:space="preserve"> al cual puede notificar la indisponibilidad es: </w:t>
      </w:r>
      <w:r w:rsidRPr="003F195D">
        <w:rPr>
          <w:rFonts w:ascii="Arial" w:hAnsi="Arial" w:cs="Arial"/>
          <w:sz w:val="20"/>
          <w:szCs w:val="20"/>
          <w:u w:val="single"/>
        </w:rPr>
        <w:t>d</w:t>
      </w:r>
      <w:r w:rsidR="001242DC" w:rsidRPr="003F195D">
        <w:rPr>
          <w:rFonts w:ascii="Arial" w:hAnsi="Arial" w:cs="Arial"/>
          <w:sz w:val="20"/>
          <w:szCs w:val="20"/>
          <w:u w:val="single"/>
        </w:rPr>
        <w:t>enor</w:t>
      </w:r>
      <w:r w:rsidRPr="003F195D">
        <w:rPr>
          <w:rFonts w:ascii="Arial" w:hAnsi="Arial" w:cs="Arial"/>
          <w:sz w:val="20"/>
          <w:szCs w:val="20"/>
          <w:u w:val="single"/>
        </w:rPr>
        <w:t>.grusa-ofcon@policia.gov.co</w:t>
      </w:r>
    </w:p>
    <w:p w14:paraId="39874544" w14:textId="77777777" w:rsidR="002D3DCA" w:rsidRPr="003F195D" w:rsidRDefault="002D3DCA" w:rsidP="0007766B">
      <w:pPr>
        <w:ind w:left="851" w:hanging="850"/>
        <w:jc w:val="both"/>
        <w:rPr>
          <w:rFonts w:ascii="Arial" w:hAnsi="Arial" w:cs="Arial"/>
          <w:sz w:val="20"/>
          <w:szCs w:val="20"/>
        </w:rPr>
      </w:pPr>
    </w:p>
    <w:p w14:paraId="15790F08" w14:textId="77777777" w:rsidR="00B1744F" w:rsidRPr="003F195D" w:rsidRDefault="00B1744F" w:rsidP="00903397">
      <w:pPr>
        <w:pStyle w:val="Prrafodelista"/>
        <w:numPr>
          <w:ilvl w:val="0"/>
          <w:numId w:val="6"/>
        </w:numPr>
        <w:jc w:val="both"/>
        <w:rPr>
          <w:rFonts w:ascii="Arial" w:hAnsi="Arial" w:cs="Arial"/>
          <w:b/>
          <w:sz w:val="20"/>
          <w:szCs w:val="20"/>
        </w:rPr>
      </w:pPr>
      <w:r w:rsidRPr="003F195D">
        <w:rPr>
          <w:rFonts w:ascii="Arial" w:hAnsi="Arial" w:cs="Arial"/>
          <w:b/>
          <w:sz w:val="20"/>
          <w:szCs w:val="20"/>
        </w:rPr>
        <w:t xml:space="preserve">AUDIENCIA DE </w:t>
      </w:r>
      <w:r w:rsidR="00FE1CFD" w:rsidRPr="003F195D">
        <w:rPr>
          <w:rFonts w:ascii="Arial" w:hAnsi="Arial" w:cs="Arial"/>
          <w:b/>
          <w:sz w:val="20"/>
          <w:szCs w:val="20"/>
        </w:rPr>
        <w:t>ACLARACIÓN</w:t>
      </w:r>
      <w:r w:rsidRPr="003F195D">
        <w:rPr>
          <w:rFonts w:ascii="Arial" w:hAnsi="Arial" w:cs="Arial"/>
          <w:b/>
          <w:sz w:val="20"/>
          <w:szCs w:val="20"/>
        </w:rPr>
        <w:t xml:space="preserve"> DEL PLIEGO DE CONDICIONES</w:t>
      </w:r>
    </w:p>
    <w:p w14:paraId="60426AC4" w14:textId="77777777" w:rsidR="00B673B8" w:rsidRPr="003F195D" w:rsidRDefault="00B673B8" w:rsidP="00EC3BF0">
      <w:pPr>
        <w:pStyle w:val="Prrafodelista"/>
        <w:jc w:val="both"/>
        <w:rPr>
          <w:rFonts w:ascii="Arial" w:hAnsi="Arial" w:cs="Arial"/>
          <w:sz w:val="20"/>
          <w:szCs w:val="20"/>
          <w:lang w:eastAsia="es-ES"/>
        </w:rPr>
      </w:pPr>
    </w:p>
    <w:p w14:paraId="6F06B844" w14:textId="77777777" w:rsidR="00A555E1" w:rsidRPr="003F195D" w:rsidRDefault="00A555E1" w:rsidP="00A555E1">
      <w:pPr>
        <w:jc w:val="both"/>
        <w:rPr>
          <w:rFonts w:ascii="Arial" w:hAnsi="Arial" w:cs="Arial"/>
          <w:sz w:val="20"/>
          <w:szCs w:val="20"/>
        </w:rPr>
      </w:pPr>
      <w:r w:rsidRPr="003F195D">
        <w:rPr>
          <w:rFonts w:ascii="Arial" w:hAnsi="Arial" w:cs="Arial"/>
          <w:sz w:val="20"/>
          <w:szCs w:val="20"/>
        </w:rPr>
        <w:t xml:space="preserve">Por solicitud escrita de cualquiera de los interesados en participar en el presente proceso de selección, o a juicio de la </w:t>
      </w:r>
      <w:r w:rsidR="002C0528" w:rsidRPr="003F195D">
        <w:rPr>
          <w:rFonts w:ascii="Arial" w:hAnsi="Arial" w:cs="Arial"/>
          <w:sz w:val="20"/>
          <w:szCs w:val="20"/>
        </w:rPr>
        <w:t>POLICÍA METROPOLITANA DE CÚCUTA – UNIDAD PRESTADORA DE SALUD NORTE DE SANTANDER</w:t>
      </w:r>
      <w:r w:rsidRPr="003F195D">
        <w:rPr>
          <w:rFonts w:ascii="Arial" w:hAnsi="Arial" w:cs="Arial"/>
          <w:sz w:val="20"/>
          <w:szCs w:val="20"/>
        </w:rPr>
        <w:t>, dentro de los tres (3) días hábiles siguientes a la apertura del proceso, se realizará audiencia de aclaración en los términos previstos en el numeral 4 del artículo 30 de la ley 80 de 1993.  Como resultado se podrán expedir las modificaciones y/o prorrogará si fuere necesario el plazo legalmente establecido.  Verificar CRONOLOGÍA DEL PROCESO.</w:t>
      </w:r>
    </w:p>
    <w:p w14:paraId="6FD80B73" w14:textId="77777777" w:rsidR="004C2719" w:rsidRPr="003F195D" w:rsidRDefault="004C2719" w:rsidP="00EC3BF0">
      <w:pPr>
        <w:pStyle w:val="Textoindependiente"/>
        <w:rPr>
          <w:b/>
          <w:sz w:val="20"/>
          <w:szCs w:val="20"/>
          <w:lang w:val="es-CO"/>
        </w:rPr>
      </w:pPr>
    </w:p>
    <w:p w14:paraId="4E3C39A1" w14:textId="77777777" w:rsidR="00AE1485" w:rsidRPr="003F195D" w:rsidRDefault="00AE1485" w:rsidP="00EC3BF0">
      <w:pPr>
        <w:pStyle w:val="Textoindependiente"/>
        <w:rPr>
          <w:b/>
          <w:sz w:val="20"/>
          <w:szCs w:val="20"/>
          <w:lang w:val="es-CO"/>
        </w:rPr>
      </w:pPr>
      <w:r w:rsidRPr="003F195D">
        <w:rPr>
          <w:b/>
          <w:sz w:val="20"/>
          <w:szCs w:val="20"/>
          <w:lang w:val="es-CO"/>
        </w:rPr>
        <w:t xml:space="preserve">CAPITULO </w:t>
      </w:r>
      <w:r w:rsidR="00EE65C0" w:rsidRPr="003F195D">
        <w:rPr>
          <w:b/>
          <w:sz w:val="20"/>
          <w:szCs w:val="20"/>
          <w:lang w:val="es-CO"/>
        </w:rPr>
        <w:t>II</w:t>
      </w:r>
    </w:p>
    <w:p w14:paraId="777BC341" w14:textId="77777777" w:rsidR="00AE1485" w:rsidRPr="003F195D" w:rsidRDefault="00AE1485" w:rsidP="00EC3BF0">
      <w:pPr>
        <w:pStyle w:val="Textoindependiente"/>
        <w:rPr>
          <w:b/>
          <w:sz w:val="20"/>
          <w:szCs w:val="20"/>
          <w:lang w:val="es-CO"/>
        </w:rPr>
      </w:pPr>
      <w:r w:rsidRPr="003F195D">
        <w:rPr>
          <w:b/>
          <w:sz w:val="20"/>
          <w:szCs w:val="20"/>
          <w:lang w:val="es-CO"/>
        </w:rPr>
        <w:t xml:space="preserve">CRITERIOS DE </w:t>
      </w:r>
      <w:r w:rsidR="00B861FA" w:rsidRPr="003F195D">
        <w:rPr>
          <w:b/>
          <w:sz w:val="20"/>
          <w:szCs w:val="20"/>
          <w:lang w:val="es-CO"/>
        </w:rPr>
        <w:t>SELECCIÓN Y EVALUACIÓN DE LAS PROPUESTAS</w:t>
      </w:r>
    </w:p>
    <w:p w14:paraId="61FE98C9" w14:textId="77777777" w:rsidR="00AE1485" w:rsidRPr="003F195D" w:rsidRDefault="00AE1485" w:rsidP="00EC3BF0">
      <w:pPr>
        <w:pStyle w:val="Textoindependiente"/>
        <w:jc w:val="both"/>
        <w:rPr>
          <w:b/>
          <w:sz w:val="20"/>
          <w:szCs w:val="20"/>
          <w:lang w:val="es-CO"/>
        </w:rPr>
      </w:pPr>
    </w:p>
    <w:p w14:paraId="7F3840BD" w14:textId="77777777" w:rsidR="00AE1485" w:rsidRPr="003F195D" w:rsidRDefault="00AE1485" w:rsidP="00EC3BF0">
      <w:pPr>
        <w:pStyle w:val="Textoindependiente"/>
        <w:jc w:val="both"/>
        <w:rPr>
          <w:sz w:val="20"/>
          <w:szCs w:val="20"/>
          <w:lang w:val="es-CO"/>
        </w:rPr>
      </w:pPr>
      <w:r w:rsidRPr="003F195D">
        <w:rPr>
          <w:sz w:val="20"/>
          <w:szCs w:val="20"/>
          <w:lang w:val="es-CO"/>
        </w:rPr>
        <w:t>Para la selección de los proponentes se efectuará una verificación jurídica, financiera y técnica, de conformidad con los documentos y criterios establecidos en el presente capítulo.</w:t>
      </w:r>
    </w:p>
    <w:p w14:paraId="2C189E2E" w14:textId="77777777" w:rsidR="00AE2C1B" w:rsidRPr="003F195D" w:rsidRDefault="00AE2C1B" w:rsidP="00EC3BF0">
      <w:pPr>
        <w:pStyle w:val="Textoindependiente"/>
        <w:ind w:left="720"/>
        <w:jc w:val="both"/>
        <w:rPr>
          <w:b/>
          <w:sz w:val="20"/>
          <w:szCs w:val="20"/>
          <w:lang w:val="es-CO"/>
        </w:rPr>
      </w:pPr>
    </w:p>
    <w:p w14:paraId="47790694" w14:textId="77777777" w:rsidR="007C7622" w:rsidRPr="003F195D" w:rsidRDefault="007C7622" w:rsidP="00E24E8F">
      <w:pPr>
        <w:pStyle w:val="Textoindependiente"/>
        <w:numPr>
          <w:ilvl w:val="0"/>
          <w:numId w:val="11"/>
        </w:numPr>
        <w:ind w:left="0" w:firstLine="0"/>
        <w:jc w:val="both"/>
        <w:rPr>
          <w:b/>
          <w:sz w:val="20"/>
          <w:szCs w:val="20"/>
          <w:lang w:val="es-CO"/>
        </w:rPr>
      </w:pPr>
      <w:r w:rsidRPr="003F195D">
        <w:rPr>
          <w:b/>
          <w:sz w:val="20"/>
          <w:szCs w:val="20"/>
          <w:lang w:val="es-CO"/>
        </w:rPr>
        <w:t>REQUISITOS HABILITANTES</w:t>
      </w:r>
    </w:p>
    <w:p w14:paraId="08FE3AA1" w14:textId="77777777" w:rsidR="00AE2C1B" w:rsidRPr="003F195D" w:rsidRDefault="00AE2C1B" w:rsidP="00EC3BF0">
      <w:pPr>
        <w:pStyle w:val="Textoindependiente"/>
        <w:ind w:left="720"/>
        <w:jc w:val="both"/>
        <w:rPr>
          <w:b/>
          <w:sz w:val="20"/>
          <w:szCs w:val="20"/>
          <w:lang w:val="es-CO"/>
        </w:rPr>
      </w:pPr>
    </w:p>
    <w:p w14:paraId="1C1BE451" w14:textId="7291F212" w:rsidR="00AE1485" w:rsidRPr="003F195D" w:rsidRDefault="007C7622" w:rsidP="002C1FB6">
      <w:pPr>
        <w:pStyle w:val="Textoindependiente"/>
        <w:numPr>
          <w:ilvl w:val="1"/>
          <w:numId w:val="18"/>
        </w:numPr>
        <w:jc w:val="left"/>
        <w:rPr>
          <w:b/>
          <w:sz w:val="20"/>
          <w:szCs w:val="20"/>
          <w:lang w:val="es-CO"/>
        </w:rPr>
      </w:pPr>
      <w:r w:rsidRPr="003F195D">
        <w:rPr>
          <w:b/>
          <w:sz w:val="20"/>
          <w:szCs w:val="20"/>
          <w:lang w:val="es-CO"/>
        </w:rPr>
        <w:t>JURÍDICOS</w:t>
      </w:r>
      <w:r w:rsidR="0006453F" w:rsidRPr="003F195D">
        <w:rPr>
          <w:b/>
          <w:sz w:val="20"/>
          <w:szCs w:val="20"/>
          <w:lang w:val="es-CO"/>
        </w:rPr>
        <w:t xml:space="preserve"> GRUPO 1 Y 2</w:t>
      </w:r>
    </w:p>
    <w:p w14:paraId="7512C93F" w14:textId="77777777" w:rsidR="00DE5598" w:rsidRPr="003F195D" w:rsidRDefault="00DE5598" w:rsidP="00EC3BF0">
      <w:pPr>
        <w:autoSpaceDE w:val="0"/>
        <w:autoSpaceDN w:val="0"/>
        <w:adjustRightInd w:val="0"/>
        <w:jc w:val="both"/>
        <w:rPr>
          <w:rFonts w:ascii="Arial" w:hAnsi="Arial" w:cs="Arial"/>
          <w:sz w:val="20"/>
          <w:szCs w:val="20"/>
        </w:rPr>
      </w:pPr>
    </w:p>
    <w:p w14:paraId="6CBF5D36" w14:textId="77777777" w:rsidR="007C7622" w:rsidRPr="003F195D" w:rsidRDefault="00D922D0" w:rsidP="00EC3BF0">
      <w:pPr>
        <w:autoSpaceDE w:val="0"/>
        <w:autoSpaceDN w:val="0"/>
        <w:adjustRightInd w:val="0"/>
        <w:jc w:val="both"/>
        <w:rPr>
          <w:rFonts w:ascii="Arial" w:hAnsi="Arial" w:cs="Arial"/>
          <w:sz w:val="20"/>
          <w:szCs w:val="20"/>
        </w:rPr>
      </w:pPr>
      <w:r w:rsidRPr="003F195D">
        <w:rPr>
          <w:rFonts w:ascii="Arial" w:hAnsi="Arial" w:cs="Arial"/>
          <w:sz w:val="20"/>
          <w:szCs w:val="20"/>
        </w:rPr>
        <w:t>E</w:t>
      </w:r>
      <w:r w:rsidR="007C7622" w:rsidRPr="003F195D">
        <w:rPr>
          <w:rFonts w:ascii="Arial" w:hAnsi="Arial" w:cs="Arial"/>
          <w:sz w:val="20"/>
          <w:szCs w:val="20"/>
        </w:rPr>
        <w:t>l proponente deberá incluir los documentos de verificación habilitantes que se relacionan a continuación</w:t>
      </w:r>
      <w:r w:rsidR="00EE65C0" w:rsidRPr="003F195D">
        <w:rPr>
          <w:rFonts w:ascii="Arial" w:hAnsi="Arial" w:cs="Arial"/>
          <w:sz w:val="20"/>
          <w:szCs w:val="20"/>
        </w:rPr>
        <w:t xml:space="preserve">: </w:t>
      </w:r>
    </w:p>
    <w:p w14:paraId="0467CD0B" w14:textId="77777777" w:rsidR="004C2719" w:rsidRPr="003F195D" w:rsidRDefault="004C2719" w:rsidP="00EC3BF0">
      <w:pPr>
        <w:pStyle w:val="Textoindependiente"/>
        <w:jc w:val="both"/>
        <w:rPr>
          <w:b/>
          <w:sz w:val="20"/>
          <w:szCs w:val="20"/>
          <w:lang w:val="es-CO"/>
        </w:rPr>
      </w:pPr>
    </w:p>
    <w:p w14:paraId="1D31CC2E" w14:textId="77777777" w:rsidR="000B4F1D" w:rsidRPr="003F195D" w:rsidRDefault="000B4F1D" w:rsidP="002C1FB6">
      <w:pPr>
        <w:pStyle w:val="Textoindependiente"/>
        <w:numPr>
          <w:ilvl w:val="2"/>
          <w:numId w:val="18"/>
        </w:numPr>
        <w:jc w:val="both"/>
        <w:rPr>
          <w:sz w:val="20"/>
          <w:szCs w:val="20"/>
          <w:lang w:val="es-CO"/>
        </w:rPr>
      </w:pPr>
      <w:r w:rsidRPr="003F195D">
        <w:rPr>
          <w:b/>
          <w:sz w:val="20"/>
          <w:szCs w:val="20"/>
          <w:lang w:val="es-CO"/>
        </w:rPr>
        <w:t xml:space="preserve">CARTA DE PRESENTACIÓN DE LA PROPUESTA  </w:t>
      </w:r>
    </w:p>
    <w:p w14:paraId="1A72C87F" w14:textId="77777777" w:rsidR="00EE65C0" w:rsidRPr="003F195D" w:rsidRDefault="00EE65C0" w:rsidP="00EC3BF0">
      <w:pPr>
        <w:pStyle w:val="Textoindependiente"/>
        <w:jc w:val="both"/>
        <w:rPr>
          <w:sz w:val="20"/>
          <w:szCs w:val="20"/>
          <w:lang w:val="es-CO"/>
        </w:rPr>
      </w:pPr>
    </w:p>
    <w:p w14:paraId="40826410" w14:textId="77777777" w:rsidR="000B4F1D" w:rsidRPr="003F195D" w:rsidRDefault="000B4F1D" w:rsidP="00EC3BF0">
      <w:pPr>
        <w:pStyle w:val="Textoindependiente"/>
        <w:jc w:val="both"/>
        <w:rPr>
          <w:sz w:val="20"/>
          <w:szCs w:val="20"/>
          <w:lang w:val="es-CO"/>
        </w:rPr>
      </w:pPr>
      <w:r w:rsidRPr="003F195D">
        <w:rPr>
          <w:sz w:val="20"/>
          <w:szCs w:val="20"/>
          <w:lang w:val="es-CO"/>
        </w:rPr>
        <w:t xml:space="preserve">La carta de presentación de la propuesta se diligenciará conforme al modelo contenido en el </w:t>
      </w:r>
      <w:r w:rsidRPr="003F195D">
        <w:rPr>
          <w:b/>
          <w:sz w:val="20"/>
          <w:szCs w:val="20"/>
          <w:lang w:val="es-CO"/>
        </w:rPr>
        <w:t>Formulario No. 1</w:t>
      </w:r>
      <w:r w:rsidRPr="003F195D">
        <w:rPr>
          <w:sz w:val="20"/>
          <w:szCs w:val="20"/>
          <w:lang w:val="es-CO"/>
        </w:rPr>
        <w:t xml:space="preserve"> “Carta de Presentación de la Propuesta” y será firmada por el proponente o apoderado, si a ello hubiere lugar. Si la propuesta es presentada por una persona jurídica, en unión temporal o consorcio, deberá venir </w:t>
      </w:r>
      <w:r w:rsidRPr="003F195D">
        <w:rPr>
          <w:sz w:val="20"/>
          <w:szCs w:val="20"/>
          <w:lang w:val="es-CO"/>
        </w:rPr>
        <w:lastRenderedPageBreak/>
        <w:t>suscrita por el representante legal para el caso de las personas jurídicas debidamente facultado en los términos de ley, y para los consorcios y uniones temporales, el Representante designado.</w:t>
      </w:r>
    </w:p>
    <w:p w14:paraId="65458EEE" w14:textId="77777777" w:rsidR="000B4F1D" w:rsidRPr="003F195D" w:rsidRDefault="000B4F1D" w:rsidP="00EC3BF0">
      <w:pPr>
        <w:pStyle w:val="Textoindependiente"/>
        <w:jc w:val="both"/>
        <w:rPr>
          <w:sz w:val="20"/>
          <w:szCs w:val="20"/>
          <w:lang w:val="es-CO"/>
        </w:rPr>
      </w:pPr>
    </w:p>
    <w:p w14:paraId="3889277D" w14:textId="77777777" w:rsidR="003306BE" w:rsidRPr="003F195D" w:rsidRDefault="003306BE" w:rsidP="002C1FB6">
      <w:pPr>
        <w:pStyle w:val="Textoindependiente"/>
        <w:numPr>
          <w:ilvl w:val="2"/>
          <w:numId w:val="18"/>
        </w:numPr>
        <w:jc w:val="both"/>
        <w:rPr>
          <w:b/>
          <w:sz w:val="20"/>
          <w:szCs w:val="20"/>
          <w:lang w:val="es-CO"/>
        </w:rPr>
      </w:pPr>
      <w:r w:rsidRPr="003F195D">
        <w:rPr>
          <w:b/>
          <w:sz w:val="20"/>
          <w:szCs w:val="20"/>
          <w:lang w:val="es-CO"/>
        </w:rPr>
        <w:t>CERTIFICADO DE EXISTENCIA Y REPRESENTACIÓN LEGAL.</w:t>
      </w:r>
    </w:p>
    <w:p w14:paraId="00BCB6E3" w14:textId="77777777" w:rsidR="00136B6B" w:rsidRPr="003F195D" w:rsidRDefault="003306BE" w:rsidP="00EC3BF0">
      <w:pPr>
        <w:pStyle w:val="Textoindependiente"/>
        <w:jc w:val="both"/>
        <w:rPr>
          <w:b/>
          <w:sz w:val="20"/>
          <w:szCs w:val="20"/>
          <w:lang w:val="es-CO"/>
        </w:rPr>
      </w:pPr>
      <w:r w:rsidRPr="003F195D">
        <w:rPr>
          <w:b/>
          <w:sz w:val="20"/>
          <w:szCs w:val="20"/>
          <w:lang w:val="es-CO"/>
        </w:rPr>
        <w:t xml:space="preserve">     </w:t>
      </w:r>
    </w:p>
    <w:p w14:paraId="62C0D916" w14:textId="77777777" w:rsidR="00883363" w:rsidRPr="003F195D" w:rsidRDefault="00136B6B" w:rsidP="002C1FB6">
      <w:pPr>
        <w:pStyle w:val="Prrafodelista"/>
        <w:numPr>
          <w:ilvl w:val="3"/>
          <w:numId w:val="18"/>
        </w:numPr>
        <w:autoSpaceDE w:val="0"/>
        <w:autoSpaceDN w:val="0"/>
        <w:adjustRightInd w:val="0"/>
        <w:jc w:val="both"/>
        <w:rPr>
          <w:rFonts w:ascii="Arial" w:hAnsi="Arial" w:cs="Arial"/>
          <w:sz w:val="20"/>
          <w:szCs w:val="20"/>
        </w:rPr>
      </w:pPr>
      <w:r w:rsidRPr="003F195D">
        <w:rPr>
          <w:rFonts w:ascii="Arial" w:hAnsi="Arial" w:cs="Arial"/>
          <w:b/>
          <w:bCs/>
          <w:sz w:val="20"/>
          <w:szCs w:val="20"/>
        </w:rPr>
        <w:t>Persona Natural</w:t>
      </w:r>
      <w:r w:rsidRPr="003F195D">
        <w:rPr>
          <w:rFonts w:ascii="Arial" w:hAnsi="Arial" w:cs="Arial"/>
          <w:sz w:val="20"/>
          <w:szCs w:val="20"/>
        </w:rPr>
        <w:t xml:space="preserve">. </w:t>
      </w:r>
    </w:p>
    <w:p w14:paraId="1B550ACB" w14:textId="77777777" w:rsidR="00883363" w:rsidRPr="003F195D" w:rsidRDefault="00883363" w:rsidP="00883363">
      <w:pPr>
        <w:pStyle w:val="Prrafodelista"/>
        <w:autoSpaceDE w:val="0"/>
        <w:autoSpaceDN w:val="0"/>
        <w:adjustRightInd w:val="0"/>
        <w:ind w:left="0"/>
        <w:jc w:val="both"/>
        <w:rPr>
          <w:rFonts w:ascii="Arial" w:hAnsi="Arial" w:cs="Arial"/>
          <w:b/>
          <w:bCs/>
          <w:sz w:val="20"/>
          <w:szCs w:val="20"/>
        </w:rPr>
      </w:pPr>
    </w:p>
    <w:p w14:paraId="288BDEF8" w14:textId="77777777" w:rsidR="00136B6B" w:rsidRPr="003F195D" w:rsidRDefault="00136B6B" w:rsidP="00883363">
      <w:pPr>
        <w:pStyle w:val="Prrafodelista"/>
        <w:autoSpaceDE w:val="0"/>
        <w:autoSpaceDN w:val="0"/>
        <w:adjustRightInd w:val="0"/>
        <w:ind w:left="0"/>
        <w:jc w:val="both"/>
        <w:rPr>
          <w:rFonts w:ascii="Arial" w:hAnsi="Arial" w:cs="Arial"/>
          <w:sz w:val="20"/>
          <w:szCs w:val="20"/>
        </w:rPr>
      </w:pPr>
      <w:r w:rsidRPr="003F195D">
        <w:rPr>
          <w:rFonts w:ascii="Arial" w:hAnsi="Arial" w:cs="Arial"/>
          <w:sz w:val="20"/>
          <w:szCs w:val="20"/>
        </w:rPr>
        <w:t xml:space="preserve">Deberá presentar un Certificado de Inscripción en el Registro Mercantil expedido por la Cámara de Comercio en donde conste la determinación de su actividad. Este certificado debe </w:t>
      </w:r>
      <w:r w:rsidR="00974C6D" w:rsidRPr="003F195D">
        <w:rPr>
          <w:rFonts w:ascii="Arial" w:hAnsi="Arial" w:cs="Arial"/>
          <w:sz w:val="20"/>
          <w:szCs w:val="20"/>
        </w:rPr>
        <w:t>tener fecha de expedición igual o inferior a un (1) mes anterior a la fecha de presentación de la propuesta</w:t>
      </w:r>
      <w:r w:rsidRPr="003F195D">
        <w:rPr>
          <w:rFonts w:ascii="Arial" w:hAnsi="Arial" w:cs="Arial"/>
          <w:sz w:val="20"/>
          <w:szCs w:val="20"/>
        </w:rPr>
        <w:t>.</w:t>
      </w:r>
    </w:p>
    <w:p w14:paraId="18F5A60A" w14:textId="77777777" w:rsidR="004F6036" w:rsidRPr="003F195D" w:rsidRDefault="004F6036" w:rsidP="004F6036">
      <w:pPr>
        <w:pStyle w:val="Prrafodelista"/>
        <w:autoSpaceDE w:val="0"/>
        <w:autoSpaceDN w:val="0"/>
        <w:adjustRightInd w:val="0"/>
        <w:ind w:left="851"/>
        <w:jc w:val="both"/>
        <w:rPr>
          <w:rFonts w:ascii="Arial" w:hAnsi="Arial" w:cs="Arial"/>
          <w:sz w:val="20"/>
          <w:szCs w:val="20"/>
        </w:rPr>
      </w:pPr>
    </w:p>
    <w:p w14:paraId="22EF8E39" w14:textId="77777777" w:rsidR="00136B6B" w:rsidRPr="003F195D" w:rsidRDefault="00136B6B" w:rsidP="00EC3BF0">
      <w:pPr>
        <w:autoSpaceDE w:val="0"/>
        <w:autoSpaceDN w:val="0"/>
        <w:adjustRightInd w:val="0"/>
        <w:jc w:val="both"/>
        <w:rPr>
          <w:rFonts w:ascii="Arial" w:hAnsi="Arial" w:cs="Arial"/>
          <w:sz w:val="20"/>
          <w:szCs w:val="20"/>
        </w:rPr>
      </w:pPr>
      <w:r w:rsidRPr="003F195D">
        <w:rPr>
          <w:rFonts w:ascii="Arial" w:hAnsi="Arial" w:cs="Arial"/>
          <w:b/>
          <w:bCs/>
          <w:sz w:val="20"/>
          <w:szCs w:val="20"/>
        </w:rPr>
        <w:t xml:space="preserve">NOTA. </w:t>
      </w:r>
      <w:r w:rsidRPr="003F195D">
        <w:rPr>
          <w:rFonts w:ascii="Arial" w:hAnsi="Arial" w:cs="Arial"/>
          <w:sz w:val="20"/>
          <w:szCs w:val="20"/>
        </w:rPr>
        <w:t xml:space="preserve">Con excepción a las personas que ejercen prestación de servicios inherentes a las profesiones liberales de conformidad con el </w:t>
      </w:r>
      <w:r w:rsidR="00816C5A" w:rsidRPr="003F195D">
        <w:rPr>
          <w:rFonts w:ascii="Arial" w:hAnsi="Arial" w:cs="Arial"/>
          <w:sz w:val="20"/>
          <w:szCs w:val="20"/>
        </w:rPr>
        <w:t>N</w:t>
      </w:r>
      <w:r w:rsidRPr="003F195D">
        <w:rPr>
          <w:rFonts w:ascii="Arial" w:hAnsi="Arial" w:cs="Arial"/>
          <w:sz w:val="20"/>
          <w:szCs w:val="20"/>
        </w:rPr>
        <w:t>um</w:t>
      </w:r>
      <w:r w:rsidR="00816C5A" w:rsidRPr="003F195D">
        <w:rPr>
          <w:rFonts w:ascii="Arial" w:hAnsi="Arial" w:cs="Arial"/>
          <w:sz w:val="20"/>
          <w:szCs w:val="20"/>
        </w:rPr>
        <w:t>eral</w:t>
      </w:r>
      <w:r w:rsidRPr="003F195D">
        <w:rPr>
          <w:rFonts w:ascii="Arial" w:hAnsi="Arial" w:cs="Arial"/>
          <w:sz w:val="20"/>
          <w:szCs w:val="20"/>
        </w:rPr>
        <w:t xml:space="preserve"> 5 del Art. 23 del Código de Comercio.</w:t>
      </w:r>
    </w:p>
    <w:p w14:paraId="5B2FEA36" w14:textId="77777777" w:rsidR="00883363" w:rsidRPr="003F195D" w:rsidRDefault="00883363" w:rsidP="00EC3BF0">
      <w:pPr>
        <w:pStyle w:val="Textoindependiente"/>
        <w:jc w:val="both"/>
        <w:rPr>
          <w:b/>
          <w:sz w:val="20"/>
          <w:szCs w:val="20"/>
          <w:lang w:val="es-CO"/>
        </w:rPr>
      </w:pPr>
    </w:p>
    <w:p w14:paraId="5838FAB9" w14:textId="77777777" w:rsidR="00136B6B" w:rsidRPr="003F195D" w:rsidRDefault="00136B6B" w:rsidP="002C1FB6">
      <w:pPr>
        <w:pStyle w:val="Textoindependiente"/>
        <w:numPr>
          <w:ilvl w:val="3"/>
          <w:numId w:val="18"/>
        </w:numPr>
        <w:jc w:val="both"/>
        <w:rPr>
          <w:b/>
          <w:sz w:val="20"/>
          <w:szCs w:val="20"/>
          <w:lang w:val="es-CO"/>
        </w:rPr>
      </w:pPr>
      <w:r w:rsidRPr="003F195D">
        <w:rPr>
          <w:b/>
          <w:sz w:val="20"/>
          <w:szCs w:val="20"/>
          <w:lang w:val="es-CO"/>
        </w:rPr>
        <w:t xml:space="preserve">Persona Natural de Origen Extranjero.  </w:t>
      </w:r>
    </w:p>
    <w:p w14:paraId="1CF774A2" w14:textId="77777777" w:rsidR="00621713" w:rsidRPr="003F195D" w:rsidRDefault="00621713" w:rsidP="00EC3BF0">
      <w:pPr>
        <w:pStyle w:val="Textoindependiente"/>
        <w:jc w:val="both"/>
        <w:rPr>
          <w:b/>
          <w:sz w:val="20"/>
          <w:szCs w:val="20"/>
          <w:lang w:val="es-CO"/>
        </w:rPr>
      </w:pPr>
    </w:p>
    <w:p w14:paraId="5C423421" w14:textId="474B2808" w:rsidR="00123142" w:rsidRPr="003F195D" w:rsidRDefault="00123142" w:rsidP="00883363">
      <w:pPr>
        <w:pStyle w:val="Textoindependiente"/>
        <w:jc w:val="both"/>
        <w:rPr>
          <w:sz w:val="20"/>
          <w:szCs w:val="20"/>
          <w:lang w:val="es-CO"/>
        </w:rPr>
      </w:pPr>
      <w:r w:rsidRPr="003F195D">
        <w:rPr>
          <w:sz w:val="20"/>
          <w:szCs w:val="20"/>
          <w:lang w:val="es-CO"/>
        </w:rPr>
        <w:t xml:space="preserve">Deberá presentar un documento emitido por la autoridad competente en el país de su domicilio y expedido con </w:t>
      </w:r>
      <w:r w:rsidR="0006453F" w:rsidRPr="003F195D">
        <w:rPr>
          <w:sz w:val="20"/>
          <w:szCs w:val="20"/>
          <w:lang w:val="es-CO"/>
        </w:rPr>
        <w:t>un</w:t>
      </w:r>
      <w:r w:rsidRPr="003F195D">
        <w:rPr>
          <w:sz w:val="20"/>
          <w:szCs w:val="20"/>
          <w:lang w:val="es-CO"/>
        </w:rPr>
        <w:t xml:space="preserve"> (</w:t>
      </w:r>
      <w:r w:rsidR="0006453F" w:rsidRPr="003F195D">
        <w:rPr>
          <w:sz w:val="20"/>
          <w:szCs w:val="20"/>
          <w:lang w:val="es-CO"/>
        </w:rPr>
        <w:t>1</w:t>
      </w:r>
      <w:r w:rsidRPr="003F195D">
        <w:rPr>
          <w:sz w:val="20"/>
          <w:szCs w:val="20"/>
          <w:lang w:val="es-CO"/>
        </w:rPr>
        <w:t>) mes de anticipación a la fecha de la presentación de la propuesta, en el que conste su existencia, actividad y vigencia.</w:t>
      </w:r>
    </w:p>
    <w:p w14:paraId="72D6C88D" w14:textId="77777777" w:rsidR="00136B6B" w:rsidRPr="003F195D" w:rsidRDefault="00136B6B" w:rsidP="00EC3BF0">
      <w:pPr>
        <w:pStyle w:val="Textoindependiente"/>
        <w:jc w:val="both"/>
        <w:rPr>
          <w:b/>
          <w:sz w:val="20"/>
          <w:szCs w:val="20"/>
          <w:lang w:val="es-CO"/>
        </w:rPr>
      </w:pPr>
    </w:p>
    <w:p w14:paraId="34D8BF03" w14:textId="77777777" w:rsidR="00857892" w:rsidRPr="003F195D" w:rsidRDefault="00857892" w:rsidP="00EC3BF0">
      <w:pPr>
        <w:pStyle w:val="Textoindependiente"/>
        <w:jc w:val="both"/>
        <w:rPr>
          <w:sz w:val="20"/>
          <w:szCs w:val="20"/>
          <w:lang w:val="es-CO"/>
        </w:rPr>
      </w:pPr>
      <w:r w:rsidRPr="003F195D">
        <w:rPr>
          <w:sz w:val="20"/>
          <w:szCs w:val="20"/>
          <w:lang w:val="es-CO"/>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w:t>
      </w:r>
      <w:r w:rsidR="008E5805" w:rsidRPr="003F195D">
        <w:rPr>
          <w:rFonts w:cs="Arial"/>
          <w:sz w:val="20"/>
          <w:szCs w:val="20"/>
        </w:rPr>
        <w:t>POLICÍA METROPOLITANA DE CÚCUTA – UNIDAD PRESTADORA DE SALUD NORTE DE SANTANDER</w:t>
      </w:r>
      <w:r w:rsidR="008E5805" w:rsidRPr="003F195D">
        <w:rPr>
          <w:sz w:val="20"/>
          <w:szCs w:val="20"/>
          <w:lang w:val="es-CO"/>
        </w:rPr>
        <w:t xml:space="preserve"> </w:t>
      </w:r>
      <w:r w:rsidRPr="003F195D">
        <w:rPr>
          <w:sz w:val="20"/>
          <w:szCs w:val="20"/>
          <w:lang w:val="es-CO"/>
        </w:rPr>
        <w:t>ACEPTARÁ DOCUMENTOS EN FOTOCOPIAS SIMPLES.</w:t>
      </w:r>
    </w:p>
    <w:p w14:paraId="7A249E3E" w14:textId="77777777" w:rsidR="00E076FC" w:rsidRPr="003F195D" w:rsidRDefault="00E076FC" w:rsidP="00EC3BF0">
      <w:pPr>
        <w:pStyle w:val="Textoindependiente"/>
        <w:jc w:val="both"/>
        <w:rPr>
          <w:sz w:val="20"/>
          <w:szCs w:val="20"/>
          <w:lang w:val="es-CO"/>
        </w:rPr>
      </w:pPr>
    </w:p>
    <w:p w14:paraId="69D7ADA7" w14:textId="77777777" w:rsidR="004D33F6" w:rsidRPr="003F195D" w:rsidRDefault="00136B6B" w:rsidP="002C1FB6">
      <w:pPr>
        <w:pStyle w:val="Textoindependiente"/>
        <w:numPr>
          <w:ilvl w:val="3"/>
          <w:numId w:val="18"/>
        </w:numPr>
        <w:jc w:val="both"/>
        <w:rPr>
          <w:sz w:val="20"/>
          <w:szCs w:val="20"/>
          <w:lang w:val="es-CO"/>
        </w:rPr>
      </w:pPr>
      <w:r w:rsidRPr="003F195D">
        <w:rPr>
          <w:b/>
          <w:sz w:val="20"/>
          <w:szCs w:val="20"/>
          <w:lang w:val="es-CO"/>
        </w:rPr>
        <w:t>Persona Jurídica</w:t>
      </w:r>
      <w:r w:rsidR="000C12BF" w:rsidRPr="003F195D">
        <w:rPr>
          <w:b/>
          <w:sz w:val="20"/>
          <w:szCs w:val="20"/>
          <w:lang w:val="es-CO"/>
        </w:rPr>
        <w:t xml:space="preserve"> Nacional</w:t>
      </w:r>
      <w:r w:rsidRPr="003F195D">
        <w:rPr>
          <w:b/>
          <w:sz w:val="20"/>
          <w:szCs w:val="20"/>
          <w:lang w:val="es-CO"/>
        </w:rPr>
        <w:t>.</w:t>
      </w:r>
      <w:r w:rsidRPr="003F195D">
        <w:rPr>
          <w:sz w:val="20"/>
          <w:szCs w:val="20"/>
          <w:lang w:val="es-CO"/>
        </w:rPr>
        <w:t xml:space="preserve">  </w:t>
      </w:r>
    </w:p>
    <w:p w14:paraId="122DC6B3" w14:textId="77777777" w:rsidR="004D33F6" w:rsidRPr="003F195D" w:rsidRDefault="004D33F6" w:rsidP="004D33F6">
      <w:pPr>
        <w:pStyle w:val="Textoindependiente"/>
        <w:jc w:val="both"/>
        <w:rPr>
          <w:sz w:val="20"/>
          <w:szCs w:val="20"/>
          <w:lang w:val="es-CO"/>
        </w:rPr>
      </w:pPr>
    </w:p>
    <w:p w14:paraId="012C6B24" w14:textId="77777777" w:rsidR="003306BE" w:rsidRPr="003F195D" w:rsidRDefault="005E5495" w:rsidP="004D33F6">
      <w:pPr>
        <w:pStyle w:val="Textoindependiente"/>
        <w:jc w:val="both"/>
        <w:rPr>
          <w:sz w:val="20"/>
          <w:szCs w:val="20"/>
          <w:lang w:val="es-CO"/>
        </w:rPr>
      </w:pPr>
      <w:r w:rsidRPr="003F195D">
        <w:rPr>
          <w:sz w:val="20"/>
          <w:szCs w:val="20"/>
          <w:lang w:val="es-CO"/>
        </w:rPr>
        <w:t>Las personas jurídicas d</w:t>
      </w:r>
      <w:r w:rsidR="003306BE" w:rsidRPr="003F195D">
        <w:rPr>
          <w:sz w:val="20"/>
          <w:szCs w:val="20"/>
          <w:lang w:val="es-CO"/>
        </w:rPr>
        <w:t>eberán cumplir al momento de presentación de la propuesta con los siguientes requisitos:</w:t>
      </w:r>
    </w:p>
    <w:p w14:paraId="2016FAB4" w14:textId="77777777" w:rsidR="003306BE" w:rsidRPr="003F195D" w:rsidRDefault="003306BE" w:rsidP="00EC3BF0">
      <w:pPr>
        <w:pStyle w:val="Textoindependiente"/>
        <w:rPr>
          <w:sz w:val="20"/>
          <w:szCs w:val="20"/>
          <w:lang w:val="es-CO"/>
        </w:rPr>
      </w:pPr>
    </w:p>
    <w:p w14:paraId="2C9C8ED4" w14:textId="77777777" w:rsidR="003306BE" w:rsidRPr="003F195D" w:rsidRDefault="003306BE" w:rsidP="002C1FB6">
      <w:pPr>
        <w:pStyle w:val="Textoindependiente"/>
        <w:numPr>
          <w:ilvl w:val="0"/>
          <w:numId w:val="19"/>
        </w:numPr>
        <w:autoSpaceDE w:val="0"/>
        <w:autoSpaceDN w:val="0"/>
        <w:ind w:left="426" w:hanging="284"/>
        <w:jc w:val="both"/>
        <w:rPr>
          <w:sz w:val="20"/>
          <w:szCs w:val="20"/>
          <w:lang w:val="es-CO"/>
        </w:rPr>
      </w:pPr>
      <w:r w:rsidRPr="003F195D">
        <w:rPr>
          <w:sz w:val="20"/>
          <w:szCs w:val="20"/>
          <w:lang w:val="es-CO"/>
        </w:rPr>
        <w:t>Acreditar su existencia y representación legal, mediante la presentación del original del Certificado de Existencia y Representación Legal, expedido por la Cámara de Comercio de su domicilio social</w:t>
      </w:r>
      <w:r w:rsidR="00EE65C0" w:rsidRPr="003F195D">
        <w:rPr>
          <w:sz w:val="20"/>
          <w:szCs w:val="20"/>
          <w:lang w:val="es-CO"/>
        </w:rPr>
        <w:t xml:space="preserve"> o la autoridad competente</w:t>
      </w:r>
      <w:r w:rsidRPr="003F195D">
        <w:rPr>
          <w:sz w:val="20"/>
          <w:szCs w:val="20"/>
          <w:lang w:val="es-CO"/>
        </w:rPr>
        <w:t>, con fecha de expedición igual o inferior a un (1) mes anterior a la fecha de presentación de la propuesta.</w:t>
      </w:r>
    </w:p>
    <w:p w14:paraId="0D202C47" w14:textId="77777777" w:rsidR="003306BE" w:rsidRPr="003F195D" w:rsidRDefault="00E13DC1" w:rsidP="002C1FB6">
      <w:pPr>
        <w:pStyle w:val="Textoindependiente"/>
        <w:numPr>
          <w:ilvl w:val="0"/>
          <w:numId w:val="19"/>
        </w:numPr>
        <w:autoSpaceDE w:val="0"/>
        <w:autoSpaceDN w:val="0"/>
        <w:ind w:left="426" w:hanging="284"/>
        <w:jc w:val="both"/>
        <w:rPr>
          <w:sz w:val="20"/>
          <w:szCs w:val="20"/>
          <w:lang w:val="es-CO"/>
        </w:rPr>
      </w:pPr>
      <w:r w:rsidRPr="003F195D">
        <w:rPr>
          <w:sz w:val="20"/>
          <w:szCs w:val="20"/>
          <w:lang w:val="es-CO"/>
        </w:rPr>
        <w:t>Acreditar un término mínimo</w:t>
      </w:r>
      <w:r w:rsidR="003306BE" w:rsidRPr="003F195D">
        <w:rPr>
          <w:sz w:val="20"/>
          <w:szCs w:val="20"/>
          <w:lang w:val="es-CO"/>
        </w:rPr>
        <w:t xml:space="preserve"> de duración de la sociedad, de </w:t>
      </w:r>
      <w:r w:rsidR="005F62DC" w:rsidRPr="003F195D">
        <w:rPr>
          <w:sz w:val="20"/>
          <w:szCs w:val="20"/>
          <w:lang w:val="es-CO"/>
        </w:rPr>
        <w:t xml:space="preserve">dos </w:t>
      </w:r>
      <w:r w:rsidR="003306BE" w:rsidRPr="003F195D">
        <w:rPr>
          <w:sz w:val="20"/>
          <w:szCs w:val="20"/>
          <w:lang w:val="es-CO"/>
        </w:rPr>
        <w:t>(</w:t>
      </w:r>
      <w:r w:rsidR="005F62DC" w:rsidRPr="003F195D">
        <w:rPr>
          <w:sz w:val="20"/>
          <w:szCs w:val="20"/>
          <w:lang w:val="es-CO"/>
        </w:rPr>
        <w:t>2</w:t>
      </w:r>
      <w:r w:rsidR="003306BE" w:rsidRPr="003F195D">
        <w:rPr>
          <w:sz w:val="20"/>
          <w:szCs w:val="20"/>
          <w:lang w:val="es-CO"/>
        </w:rPr>
        <w:t>) año</w:t>
      </w:r>
      <w:r w:rsidR="005F62DC" w:rsidRPr="003F195D">
        <w:rPr>
          <w:sz w:val="20"/>
          <w:szCs w:val="20"/>
          <w:lang w:val="es-CO"/>
        </w:rPr>
        <w:t>s</w:t>
      </w:r>
      <w:r w:rsidR="003306BE" w:rsidRPr="003F195D">
        <w:rPr>
          <w:sz w:val="20"/>
          <w:szCs w:val="20"/>
          <w:lang w:val="es-CO"/>
        </w:rPr>
        <w:t>, contados a partir del vencimiento del plazo máximo</w:t>
      </w:r>
      <w:r w:rsidR="005F62DC" w:rsidRPr="003F195D">
        <w:rPr>
          <w:sz w:val="20"/>
          <w:szCs w:val="20"/>
          <w:lang w:val="es-CO"/>
        </w:rPr>
        <w:t xml:space="preserve"> para la entrega de los bienes o de la vigencia del contrato</w:t>
      </w:r>
      <w:r w:rsidR="003306BE" w:rsidRPr="003F195D">
        <w:rPr>
          <w:sz w:val="20"/>
          <w:szCs w:val="20"/>
          <w:lang w:val="es-CO"/>
        </w:rPr>
        <w:t>.</w:t>
      </w:r>
    </w:p>
    <w:p w14:paraId="264F660A" w14:textId="77777777" w:rsidR="005E0D3C" w:rsidRPr="003F195D" w:rsidRDefault="003306BE" w:rsidP="002C1FB6">
      <w:pPr>
        <w:pStyle w:val="Textoindependiente"/>
        <w:numPr>
          <w:ilvl w:val="0"/>
          <w:numId w:val="19"/>
        </w:numPr>
        <w:autoSpaceDE w:val="0"/>
        <w:autoSpaceDN w:val="0"/>
        <w:ind w:left="426" w:hanging="284"/>
        <w:jc w:val="both"/>
        <w:rPr>
          <w:sz w:val="20"/>
          <w:szCs w:val="20"/>
          <w:lang w:val="es-CO"/>
        </w:rPr>
      </w:pPr>
      <w:r w:rsidRPr="003F195D">
        <w:rPr>
          <w:sz w:val="20"/>
          <w:szCs w:val="20"/>
          <w:lang w:val="es-CO"/>
        </w:rPr>
        <w:t>Acreditar la suficiencia de la capacidad del Representante Legal para la presentación de la propuesta y para la suscripción del contrato ofrecido. Cuando el Representante Legal tenga limitaciones estatutarias</w:t>
      </w:r>
      <w:r w:rsidR="005E5495" w:rsidRPr="003F195D">
        <w:rPr>
          <w:sz w:val="20"/>
          <w:szCs w:val="20"/>
          <w:lang w:val="es-CO"/>
        </w:rPr>
        <w:t xml:space="preserve">. Se </w:t>
      </w:r>
      <w:r w:rsidRPr="003F195D">
        <w:rPr>
          <w:sz w:val="20"/>
          <w:szCs w:val="20"/>
          <w:lang w:val="es-CO"/>
        </w:rPr>
        <w:t>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4F0A5F57" w14:textId="77777777" w:rsidR="005E0D3C" w:rsidRPr="003F195D" w:rsidRDefault="005E0D3C" w:rsidP="002C1FB6">
      <w:pPr>
        <w:pStyle w:val="Textoindependiente"/>
        <w:numPr>
          <w:ilvl w:val="0"/>
          <w:numId w:val="19"/>
        </w:numPr>
        <w:autoSpaceDE w:val="0"/>
        <w:autoSpaceDN w:val="0"/>
        <w:ind w:left="426" w:hanging="284"/>
        <w:jc w:val="both"/>
        <w:rPr>
          <w:sz w:val="20"/>
          <w:szCs w:val="20"/>
          <w:lang w:val="es-CO"/>
        </w:rPr>
      </w:pPr>
      <w:r w:rsidRPr="003F195D">
        <w:rPr>
          <w:sz w:val="20"/>
          <w:szCs w:val="20"/>
          <w:lang w:val="es-CO"/>
        </w:rPr>
        <w:t xml:space="preserve">Acreditar que el objeto social principal de la sociedad se encuentra directamente </w:t>
      </w:r>
      <w:r w:rsidR="005E5495" w:rsidRPr="003F195D">
        <w:rPr>
          <w:sz w:val="20"/>
          <w:szCs w:val="20"/>
          <w:lang w:val="es-CO"/>
        </w:rPr>
        <w:t xml:space="preserve">relacionado </w:t>
      </w:r>
      <w:r w:rsidRPr="003F195D">
        <w:rPr>
          <w:sz w:val="20"/>
          <w:szCs w:val="20"/>
          <w:lang w:val="es-CO"/>
        </w:rPr>
        <w:t>con el objeto del contrato, de manera que le permita a la persona jurídica la celebración y ejecución del contrato, teniendo en cuenta para estos efectos el alcance y la naturaleza de las diferentes obligaciones que adquiere.</w:t>
      </w:r>
    </w:p>
    <w:p w14:paraId="5BF87CA9" w14:textId="77777777" w:rsidR="002A7056" w:rsidRPr="003F195D" w:rsidRDefault="005E5495" w:rsidP="002C1FB6">
      <w:pPr>
        <w:pStyle w:val="Textoindependiente"/>
        <w:numPr>
          <w:ilvl w:val="0"/>
          <w:numId w:val="19"/>
        </w:numPr>
        <w:autoSpaceDE w:val="0"/>
        <w:autoSpaceDN w:val="0"/>
        <w:adjustRightInd w:val="0"/>
        <w:ind w:left="426" w:hanging="284"/>
        <w:jc w:val="both"/>
        <w:rPr>
          <w:b/>
          <w:bCs/>
          <w:sz w:val="20"/>
          <w:szCs w:val="20"/>
          <w:lang w:val="es-CO"/>
        </w:rPr>
      </w:pPr>
      <w:r w:rsidRPr="003F195D">
        <w:rPr>
          <w:sz w:val="20"/>
          <w:szCs w:val="20"/>
          <w:lang w:val="es-CO"/>
        </w:rPr>
        <w:t xml:space="preserve">Las personas jurídicas extranjeras </w:t>
      </w:r>
      <w:r w:rsidR="00162B4F" w:rsidRPr="003F195D">
        <w:rPr>
          <w:sz w:val="20"/>
          <w:szCs w:val="20"/>
          <w:lang w:val="es-CO"/>
        </w:rPr>
        <w:t>sin domicilio en Colombia deberán acreditar en el país</w:t>
      </w:r>
      <w:r w:rsidR="00C67DD0" w:rsidRPr="003F195D">
        <w:rPr>
          <w:sz w:val="20"/>
          <w:szCs w:val="20"/>
          <w:lang w:val="es-CO"/>
        </w:rPr>
        <w:t xml:space="preserve"> </w:t>
      </w:r>
      <w:r w:rsidR="00162B4F" w:rsidRPr="003F195D">
        <w:rPr>
          <w:sz w:val="20"/>
          <w:szCs w:val="20"/>
          <w:lang w:val="es-CO"/>
        </w:rPr>
        <w:t>un apoderado domiciliado en Colombia, debidamente facultado para presentar la</w:t>
      </w:r>
      <w:r w:rsidR="00C67DD0" w:rsidRPr="003F195D">
        <w:rPr>
          <w:sz w:val="20"/>
          <w:szCs w:val="20"/>
          <w:lang w:val="es-CO"/>
        </w:rPr>
        <w:t xml:space="preserve"> </w:t>
      </w:r>
      <w:r w:rsidR="00162B4F" w:rsidRPr="003F195D">
        <w:rPr>
          <w:sz w:val="20"/>
          <w:szCs w:val="20"/>
          <w:lang w:val="es-CO"/>
        </w:rPr>
        <w:t>propuesta, participar y comprometer a su representado en las diferentes instancias del</w:t>
      </w:r>
      <w:r w:rsidR="00C67DD0" w:rsidRPr="003F195D">
        <w:rPr>
          <w:sz w:val="20"/>
          <w:szCs w:val="20"/>
          <w:lang w:val="es-CO"/>
        </w:rPr>
        <w:t xml:space="preserve"> </w:t>
      </w:r>
      <w:r w:rsidR="00162B4F" w:rsidRPr="003F195D">
        <w:rPr>
          <w:sz w:val="20"/>
          <w:szCs w:val="20"/>
          <w:lang w:val="es-CO"/>
        </w:rPr>
        <w:t>presente proceso de selección, suscribir los documentos y declaraciones que se requieran</w:t>
      </w:r>
      <w:r w:rsidR="00C67DD0" w:rsidRPr="003F195D">
        <w:rPr>
          <w:sz w:val="20"/>
          <w:szCs w:val="20"/>
          <w:lang w:val="es-CO"/>
        </w:rPr>
        <w:t xml:space="preserve"> </w:t>
      </w:r>
      <w:r w:rsidR="00162B4F" w:rsidRPr="003F195D">
        <w:rPr>
          <w:sz w:val="20"/>
          <w:szCs w:val="20"/>
          <w:lang w:val="es-CO"/>
        </w:rPr>
        <w:t>así como el contrato ofrecido, suministrar la información que le sea solicitada, y demás</w:t>
      </w:r>
      <w:r w:rsidR="00C67DD0" w:rsidRPr="003F195D">
        <w:rPr>
          <w:sz w:val="20"/>
          <w:szCs w:val="20"/>
          <w:lang w:val="es-CO"/>
        </w:rPr>
        <w:t xml:space="preserve"> </w:t>
      </w:r>
      <w:r w:rsidR="00162B4F" w:rsidRPr="003F195D">
        <w:rPr>
          <w:sz w:val="20"/>
          <w:szCs w:val="20"/>
          <w:lang w:val="es-CO"/>
        </w:rPr>
        <w:t xml:space="preserve">actos necesarios de acuerdo con los presentes </w:t>
      </w:r>
      <w:r w:rsidR="002F2B20" w:rsidRPr="003F195D">
        <w:rPr>
          <w:sz w:val="20"/>
          <w:szCs w:val="20"/>
          <w:lang w:val="es-CO"/>
        </w:rPr>
        <w:t>PLIEGO DE CONDICIONES</w:t>
      </w:r>
      <w:r w:rsidR="00162B4F" w:rsidRPr="003F195D">
        <w:rPr>
          <w:sz w:val="20"/>
          <w:szCs w:val="20"/>
          <w:lang w:val="es-CO"/>
        </w:rPr>
        <w:t>, así como</w:t>
      </w:r>
      <w:r w:rsidR="00C67DD0" w:rsidRPr="003F195D">
        <w:rPr>
          <w:sz w:val="20"/>
          <w:szCs w:val="20"/>
          <w:lang w:val="es-CO"/>
        </w:rPr>
        <w:t xml:space="preserve"> </w:t>
      </w:r>
      <w:r w:rsidR="00162B4F" w:rsidRPr="003F195D">
        <w:rPr>
          <w:sz w:val="20"/>
          <w:szCs w:val="20"/>
          <w:lang w:val="es-CO"/>
        </w:rPr>
        <w:t>para representarla judicial o extrajudicialmente.</w:t>
      </w:r>
    </w:p>
    <w:p w14:paraId="51195B07" w14:textId="77777777" w:rsidR="003E3A5A" w:rsidRPr="003F195D" w:rsidRDefault="003E3A5A" w:rsidP="002C1FB6">
      <w:pPr>
        <w:pStyle w:val="Textoindependiente"/>
        <w:numPr>
          <w:ilvl w:val="3"/>
          <w:numId w:val="18"/>
        </w:numPr>
        <w:jc w:val="both"/>
        <w:rPr>
          <w:b/>
          <w:sz w:val="20"/>
          <w:szCs w:val="20"/>
          <w:lang w:val="es-CO"/>
        </w:rPr>
      </w:pPr>
      <w:r w:rsidRPr="003F195D">
        <w:rPr>
          <w:b/>
          <w:sz w:val="20"/>
          <w:szCs w:val="20"/>
          <w:lang w:val="es-CO"/>
        </w:rPr>
        <w:lastRenderedPageBreak/>
        <w:t>PERSONAS JURÍDICAS PÚBLICAS O PRIVADAS DE ORIGEN EXTRANJERO</w:t>
      </w:r>
    </w:p>
    <w:p w14:paraId="54C5FB00" w14:textId="77777777" w:rsidR="00AE2C1B" w:rsidRPr="003F195D" w:rsidRDefault="00AE2C1B" w:rsidP="00EC3BF0">
      <w:pPr>
        <w:pStyle w:val="Textoindependiente"/>
        <w:jc w:val="both"/>
        <w:rPr>
          <w:b/>
          <w:sz w:val="20"/>
          <w:szCs w:val="20"/>
          <w:lang w:val="es-CO"/>
        </w:rPr>
      </w:pPr>
    </w:p>
    <w:p w14:paraId="4A3B1893" w14:textId="77777777" w:rsidR="003E3A5A" w:rsidRPr="003F195D" w:rsidRDefault="003E3A5A" w:rsidP="00EC3BF0">
      <w:pPr>
        <w:pStyle w:val="Textoindependiente"/>
        <w:jc w:val="both"/>
        <w:rPr>
          <w:sz w:val="20"/>
          <w:szCs w:val="20"/>
          <w:lang w:val="es-CO"/>
        </w:rPr>
      </w:pPr>
      <w:r w:rsidRPr="003F195D">
        <w:rPr>
          <w:sz w:val="20"/>
          <w:szCs w:val="20"/>
          <w:lang w:val="es-CO"/>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582A969E" w14:textId="77777777" w:rsidR="00FD7282" w:rsidRPr="003F195D" w:rsidRDefault="00FD7282" w:rsidP="00EC3BF0">
      <w:pPr>
        <w:pStyle w:val="Textoindependiente"/>
        <w:jc w:val="both"/>
        <w:rPr>
          <w:sz w:val="20"/>
          <w:szCs w:val="20"/>
          <w:lang w:val="es-CO"/>
        </w:rPr>
      </w:pPr>
    </w:p>
    <w:p w14:paraId="74E115B8" w14:textId="77777777" w:rsidR="003E3A5A" w:rsidRPr="003F195D" w:rsidRDefault="003E3A5A" w:rsidP="00EC3BF0">
      <w:pPr>
        <w:pStyle w:val="Textoindependiente"/>
        <w:jc w:val="both"/>
        <w:rPr>
          <w:sz w:val="20"/>
          <w:szCs w:val="20"/>
          <w:lang w:val="es-CO"/>
        </w:rPr>
      </w:pPr>
      <w:r w:rsidRPr="003F195D">
        <w:rPr>
          <w:sz w:val="20"/>
          <w:szCs w:val="20"/>
          <w:lang w:val="es-CO"/>
        </w:rPr>
        <w:t>Las propuestas de personas jurídicas de origen extranjero se someterán en todo caso a la legislación colombiana, sin perjuicio de lo cual, para su participación deberán cumplir con las siguientes condiciones:</w:t>
      </w:r>
    </w:p>
    <w:p w14:paraId="7A0B2A61" w14:textId="77777777" w:rsidR="00AE2C1B" w:rsidRPr="003F195D" w:rsidRDefault="00AE2C1B" w:rsidP="00EC3BF0">
      <w:pPr>
        <w:pStyle w:val="Textoindependiente"/>
        <w:jc w:val="both"/>
        <w:rPr>
          <w:sz w:val="20"/>
          <w:szCs w:val="20"/>
          <w:lang w:val="es-CO"/>
        </w:rPr>
      </w:pPr>
    </w:p>
    <w:p w14:paraId="1965B2DE" w14:textId="77777777" w:rsidR="00B62352" w:rsidRPr="003F195D" w:rsidRDefault="00B62352" w:rsidP="00EC3BF0">
      <w:pPr>
        <w:pStyle w:val="Textoindependiente"/>
        <w:jc w:val="both"/>
        <w:rPr>
          <w:sz w:val="20"/>
          <w:szCs w:val="20"/>
          <w:lang w:val="es-CO"/>
        </w:rPr>
      </w:pPr>
    </w:p>
    <w:p w14:paraId="6D8BAA37" w14:textId="77777777" w:rsidR="0063240B" w:rsidRPr="003F195D" w:rsidRDefault="0063240B" w:rsidP="002C1FB6">
      <w:pPr>
        <w:pStyle w:val="Textoindependiente"/>
        <w:numPr>
          <w:ilvl w:val="4"/>
          <w:numId w:val="18"/>
        </w:numPr>
        <w:jc w:val="both"/>
        <w:rPr>
          <w:b/>
          <w:sz w:val="20"/>
          <w:szCs w:val="20"/>
          <w:lang w:val="es-CO"/>
        </w:rPr>
      </w:pPr>
      <w:r w:rsidRPr="003F195D">
        <w:rPr>
          <w:b/>
          <w:sz w:val="20"/>
          <w:szCs w:val="20"/>
          <w:lang w:val="es-CO"/>
        </w:rPr>
        <w:t>PERSONAS JURÍDICAS DE ORIGEN EXTRANJERO CON SUCURSAL EN COLOMBIA:</w:t>
      </w:r>
    </w:p>
    <w:p w14:paraId="220DE955" w14:textId="77777777" w:rsidR="00AE2C1B" w:rsidRPr="003F195D" w:rsidRDefault="00AE2C1B" w:rsidP="00EC3BF0">
      <w:pPr>
        <w:pStyle w:val="Textoindependiente"/>
        <w:jc w:val="both"/>
        <w:rPr>
          <w:sz w:val="20"/>
          <w:szCs w:val="20"/>
          <w:lang w:val="es-CO"/>
        </w:rPr>
      </w:pPr>
    </w:p>
    <w:p w14:paraId="0ABD2458" w14:textId="77777777" w:rsidR="003E3A5A" w:rsidRPr="003F195D" w:rsidRDefault="003E3A5A" w:rsidP="00721922">
      <w:pPr>
        <w:pStyle w:val="Textoindependiente"/>
        <w:numPr>
          <w:ilvl w:val="0"/>
          <w:numId w:val="13"/>
        </w:numPr>
        <w:ind w:left="426"/>
        <w:jc w:val="both"/>
        <w:rPr>
          <w:sz w:val="20"/>
          <w:szCs w:val="20"/>
          <w:lang w:val="es-CO"/>
        </w:rPr>
      </w:pPr>
      <w:r w:rsidRPr="003F195D">
        <w:rPr>
          <w:sz w:val="20"/>
          <w:szCs w:val="20"/>
          <w:lang w:val="es-CO"/>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1527FBDE" w14:textId="77777777" w:rsidR="00D60CBB" w:rsidRPr="003F195D" w:rsidRDefault="00D60CBB" w:rsidP="00AB36F7">
      <w:pPr>
        <w:pStyle w:val="Textoindependiente"/>
        <w:ind w:left="426"/>
        <w:jc w:val="both"/>
        <w:rPr>
          <w:sz w:val="20"/>
          <w:szCs w:val="20"/>
          <w:lang w:val="es-CO"/>
        </w:rPr>
      </w:pPr>
    </w:p>
    <w:p w14:paraId="39F63A75" w14:textId="77777777" w:rsidR="0089653C" w:rsidRPr="003F195D" w:rsidRDefault="003E3A5A" w:rsidP="00AB36F7">
      <w:pPr>
        <w:pStyle w:val="Textoindependiente"/>
        <w:ind w:left="426"/>
        <w:jc w:val="both"/>
        <w:rPr>
          <w:sz w:val="20"/>
          <w:szCs w:val="20"/>
          <w:lang w:val="es-CO"/>
        </w:rPr>
      </w:pPr>
      <w:r w:rsidRPr="003F195D">
        <w:rPr>
          <w:sz w:val="20"/>
          <w:szCs w:val="20"/>
          <w:lang w:val="es-CO"/>
        </w:rPr>
        <w:t>En defecto, de dicho documento, el proponente deberá presentar la certificación del Registro Único de Proponentes.</w:t>
      </w:r>
    </w:p>
    <w:p w14:paraId="362D66EF" w14:textId="77777777" w:rsidR="00412EBF" w:rsidRPr="003F195D" w:rsidRDefault="00412EBF" w:rsidP="00AB36F7">
      <w:pPr>
        <w:pStyle w:val="Textoindependiente"/>
        <w:ind w:left="426"/>
        <w:jc w:val="both"/>
        <w:rPr>
          <w:sz w:val="20"/>
          <w:szCs w:val="20"/>
          <w:lang w:val="es-CO"/>
        </w:rPr>
      </w:pPr>
    </w:p>
    <w:p w14:paraId="06D29CCB" w14:textId="77777777" w:rsidR="003E3A5A" w:rsidRPr="003F195D" w:rsidRDefault="003E3A5A" w:rsidP="00721922">
      <w:pPr>
        <w:pStyle w:val="Textoindependiente"/>
        <w:numPr>
          <w:ilvl w:val="0"/>
          <w:numId w:val="13"/>
        </w:numPr>
        <w:ind w:left="426"/>
        <w:jc w:val="both"/>
        <w:rPr>
          <w:sz w:val="20"/>
          <w:szCs w:val="20"/>
          <w:lang w:val="es-CO"/>
        </w:rPr>
      </w:pPr>
      <w:r w:rsidRPr="003F195D">
        <w:rPr>
          <w:sz w:val="20"/>
          <w:szCs w:val="20"/>
          <w:lang w:val="es-CO"/>
        </w:rPr>
        <w:t xml:space="preserve">Acreditar un término mínimo permanente de duración de la sociedad, de dos (2) años, contados a partir del vencimiento del plazo máximo para la entrega de los bienes o de la vigencia del contrato. </w:t>
      </w:r>
    </w:p>
    <w:p w14:paraId="58D5D38A" w14:textId="77777777" w:rsidR="00412EBF" w:rsidRPr="003F195D" w:rsidRDefault="00412EBF" w:rsidP="00412EBF">
      <w:pPr>
        <w:pStyle w:val="Textoindependiente"/>
        <w:jc w:val="both"/>
        <w:rPr>
          <w:sz w:val="20"/>
          <w:szCs w:val="20"/>
          <w:lang w:val="es-CO"/>
        </w:rPr>
      </w:pPr>
    </w:p>
    <w:p w14:paraId="1E212D07" w14:textId="77777777" w:rsidR="003E3A5A" w:rsidRPr="003F195D" w:rsidRDefault="003E3A5A" w:rsidP="00721922">
      <w:pPr>
        <w:pStyle w:val="Textoindependiente"/>
        <w:numPr>
          <w:ilvl w:val="0"/>
          <w:numId w:val="13"/>
        </w:numPr>
        <w:ind w:left="426"/>
        <w:jc w:val="both"/>
        <w:rPr>
          <w:sz w:val="20"/>
          <w:szCs w:val="20"/>
          <w:lang w:val="es-CO"/>
        </w:rPr>
      </w:pPr>
      <w:r w:rsidRPr="003F195D">
        <w:rPr>
          <w:sz w:val="20"/>
          <w:szCs w:val="20"/>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79C91B7D" w14:textId="77777777" w:rsidR="002432DA" w:rsidRPr="003F195D" w:rsidRDefault="002432DA" w:rsidP="002432DA">
      <w:pPr>
        <w:pStyle w:val="Prrafodelista"/>
        <w:rPr>
          <w:sz w:val="20"/>
          <w:szCs w:val="20"/>
        </w:rPr>
      </w:pPr>
    </w:p>
    <w:p w14:paraId="33308239" w14:textId="77777777" w:rsidR="003E3A5A" w:rsidRPr="003F195D" w:rsidRDefault="003E3A5A" w:rsidP="00721922">
      <w:pPr>
        <w:pStyle w:val="Textoindependiente"/>
        <w:numPr>
          <w:ilvl w:val="0"/>
          <w:numId w:val="13"/>
        </w:numPr>
        <w:ind w:left="426"/>
        <w:jc w:val="both"/>
        <w:rPr>
          <w:sz w:val="20"/>
          <w:szCs w:val="20"/>
          <w:lang w:val="es-CO"/>
        </w:rPr>
      </w:pPr>
      <w:r w:rsidRPr="003F195D">
        <w:rPr>
          <w:sz w:val="20"/>
          <w:szCs w:val="20"/>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67008944" w14:textId="77777777" w:rsidR="002C2B87" w:rsidRPr="003F195D" w:rsidRDefault="002C2B87" w:rsidP="002C2B87">
      <w:pPr>
        <w:pStyle w:val="Prrafodelista"/>
        <w:rPr>
          <w:sz w:val="20"/>
          <w:szCs w:val="20"/>
        </w:rPr>
      </w:pPr>
    </w:p>
    <w:p w14:paraId="1A9ED743" w14:textId="77777777" w:rsidR="0063240B" w:rsidRPr="003F195D" w:rsidRDefault="0063240B" w:rsidP="002C1FB6">
      <w:pPr>
        <w:pStyle w:val="Textoindependiente"/>
        <w:numPr>
          <w:ilvl w:val="4"/>
          <w:numId w:val="18"/>
        </w:numPr>
        <w:jc w:val="both"/>
        <w:rPr>
          <w:b/>
          <w:sz w:val="20"/>
          <w:szCs w:val="20"/>
          <w:lang w:val="es-CO"/>
        </w:rPr>
      </w:pPr>
      <w:r w:rsidRPr="003F195D">
        <w:rPr>
          <w:b/>
          <w:sz w:val="20"/>
          <w:szCs w:val="20"/>
          <w:lang w:val="es-CO"/>
        </w:rPr>
        <w:t>PERSONAS JURÍDICAS DE ORIGEN EXTRANJERO SIN SUCURSAL EN COLOMBIA:</w:t>
      </w:r>
    </w:p>
    <w:p w14:paraId="5AB4EBD9" w14:textId="77777777" w:rsidR="0063240B" w:rsidRPr="003F195D" w:rsidRDefault="0063240B" w:rsidP="00EC3BF0">
      <w:pPr>
        <w:pStyle w:val="Textoindependiente"/>
        <w:jc w:val="both"/>
        <w:rPr>
          <w:sz w:val="20"/>
          <w:szCs w:val="20"/>
          <w:lang w:val="es-CO"/>
        </w:rPr>
      </w:pPr>
    </w:p>
    <w:p w14:paraId="69C8BABF" w14:textId="77777777" w:rsidR="0063240B" w:rsidRPr="003F195D" w:rsidRDefault="0063240B" w:rsidP="00721922">
      <w:pPr>
        <w:pStyle w:val="Textoindependiente"/>
        <w:numPr>
          <w:ilvl w:val="0"/>
          <w:numId w:val="12"/>
        </w:numPr>
        <w:ind w:left="426" w:hanging="426"/>
        <w:jc w:val="both"/>
        <w:rPr>
          <w:sz w:val="20"/>
          <w:szCs w:val="20"/>
          <w:lang w:val="es-CO"/>
        </w:rPr>
      </w:pPr>
      <w:r w:rsidRPr="003F195D">
        <w:rPr>
          <w:sz w:val="20"/>
          <w:szCs w:val="20"/>
          <w:lang w:val="es-CO"/>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54B12633" w14:textId="77777777" w:rsidR="0063240B" w:rsidRPr="003F195D" w:rsidRDefault="0063240B" w:rsidP="00721922">
      <w:pPr>
        <w:pStyle w:val="Textoindependiente"/>
        <w:numPr>
          <w:ilvl w:val="0"/>
          <w:numId w:val="12"/>
        </w:numPr>
        <w:ind w:left="426" w:hanging="426"/>
        <w:jc w:val="both"/>
        <w:rPr>
          <w:sz w:val="20"/>
          <w:szCs w:val="20"/>
          <w:lang w:val="es-CO"/>
        </w:rPr>
      </w:pPr>
      <w:r w:rsidRPr="003F195D">
        <w:rPr>
          <w:sz w:val="20"/>
          <w:szCs w:val="20"/>
          <w:lang w:val="es-CO"/>
        </w:rPr>
        <w:t xml:space="preserve">Acreditar un término mínimo permanente de duración de la sociedad, de dos (2) años, contados a partir del vencimiento del plazo máximo para la entrega de los bienes o de la vigencia del contrato. </w:t>
      </w:r>
    </w:p>
    <w:p w14:paraId="2B135330" w14:textId="77777777" w:rsidR="0063240B" w:rsidRPr="003F195D" w:rsidRDefault="0063240B" w:rsidP="00721922">
      <w:pPr>
        <w:pStyle w:val="Textoindependiente"/>
        <w:numPr>
          <w:ilvl w:val="0"/>
          <w:numId w:val="12"/>
        </w:numPr>
        <w:ind w:left="426" w:hanging="426"/>
        <w:jc w:val="both"/>
        <w:rPr>
          <w:sz w:val="20"/>
          <w:szCs w:val="20"/>
          <w:lang w:val="es-CO"/>
        </w:rPr>
      </w:pPr>
      <w:r w:rsidRPr="003F195D">
        <w:rPr>
          <w:sz w:val="20"/>
          <w:szCs w:val="20"/>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1F6B180E" w14:textId="77777777" w:rsidR="0063240B" w:rsidRPr="003F195D" w:rsidRDefault="0063240B" w:rsidP="00721922">
      <w:pPr>
        <w:pStyle w:val="Textoindependiente"/>
        <w:numPr>
          <w:ilvl w:val="0"/>
          <w:numId w:val="12"/>
        </w:numPr>
        <w:ind w:left="426" w:hanging="426"/>
        <w:jc w:val="both"/>
        <w:rPr>
          <w:sz w:val="20"/>
          <w:szCs w:val="20"/>
          <w:lang w:val="es-CO"/>
        </w:rPr>
      </w:pPr>
      <w:r w:rsidRPr="003F195D">
        <w:rPr>
          <w:sz w:val="20"/>
          <w:szCs w:val="20"/>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6A868CBA" w14:textId="77777777" w:rsidR="0063240B" w:rsidRPr="003F195D" w:rsidRDefault="0063240B" w:rsidP="00EC3BF0">
      <w:pPr>
        <w:pStyle w:val="Textoindependiente"/>
        <w:jc w:val="both"/>
        <w:rPr>
          <w:sz w:val="20"/>
          <w:szCs w:val="20"/>
          <w:lang w:val="es-CO"/>
        </w:rPr>
      </w:pPr>
    </w:p>
    <w:p w14:paraId="46D1ABE3" w14:textId="77777777" w:rsidR="003E3A5A" w:rsidRPr="003F195D" w:rsidRDefault="003E3A5A" w:rsidP="00EC3BF0">
      <w:pPr>
        <w:pStyle w:val="Textoindependiente"/>
        <w:jc w:val="both"/>
        <w:rPr>
          <w:sz w:val="20"/>
          <w:szCs w:val="20"/>
          <w:lang w:val="es-CO"/>
        </w:rPr>
      </w:pPr>
      <w:r w:rsidRPr="003F195D">
        <w:rPr>
          <w:sz w:val="20"/>
          <w:szCs w:val="20"/>
          <w:lang w:val="es-CO"/>
        </w:rPr>
        <w:lastRenderedPageBreak/>
        <w:t>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w:t>
      </w:r>
      <w:r w:rsidR="009E7AD4" w:rsidRPr="003F195D">
        <w:rPr>
          <w:sz w:val="20"/>
          <w:szCs w:val="20"/>
          <w:lang w:val="es-CO"/>
        </w:rPr>
        <w:t xml:space="preserve"> </w:t>
      </w:r>
      <w:r w:rsidR="00D06B96" w:rsidRPr="003F195D">
        <w:rPr>
          <w:rFonts w:cs="Arial"/>
          <w:sz w:val="20"/>
          <w:szCs w:val="20"/>
        </w:rPr>
        <w:t>POLICÍA METROPOLITANA DE CÚCUTA – UNIDAD PRESTADORA DE SALUD NORTE DE SANTANDER</w:t>
      </w:r>
      <w:r w:rsidR="00D06B96" w:rsidRPr="003F195D">
        <w:rPr>
          <w:sz w:val="20"/>
          <w:szCs w:val="20"/>
          <w:lang w:val="es-CO"/>
        </w:rPr>
        <w:t xml:space="preserve"> </w:t>
      </w:r>
      <w:r w:rsidRPr="003F195D">
        <w:rPr>
          <w:sz w:val="20"/>
          <w:szCs w:val="20"/>
          <w:lang w:val="es-CO"/>
        </w:rPr>
        <w:t>ACEPTARÁ DOCUMENTOS EN FOTOCOPIAS SIMPLES.</w:t>
      </w:r>
    </w:p>
    <w:p w14:paraId="74BC0804" w14:textId="77777777" w:rsidR="00885D6A" w:rsidRPr="003F195D" w:rsidRDefault="00885D6A" w:rsidP="00EC3BF0">
      <w:pPr>
        <w:pStyle w:val="Textoindependiente"/>
        <w:jc w:val="both"/>
        <w:rPr>
          <w:b/>
          <w:sz w:val="20"/>
          <w:szCs w:val="20"/>
          <w:lang w:val="es-CO"/>
        </w:rPr>
      </w:pPr>
    </w:p>
    <w:p w14:paraId="63F82B8E" w14:textId="77777777" w:rsidR="003E3A5A" w:rsidRPr="003F195D" w:rsidRDefault="003E3A5A" w:rsidP="002C1FB6">
      <w:pPr>
        <w:pStyle w:val="Textoindependiente"/>
        <w:numPr>
          <w:ilvl w:val="3"/>
          <w:numId w:val="18"/>
        </w:numPr>
        <w:jc w:val="both"/>
        <w:rPr>
          <w:b/>
          <w:sz w:val="20"/>
          <w:szCs w:val="20"/>
          <w:lang w:val="es-CO"/>
        </w:rPr>
      </w:pPr>
      <w:r w:rsidRPr="003F195D">
        <w:rPr>
          <w:b/>
          <w:sz w:val="20"/>
          <w:szCs w:val="20"/>
          <w:lang w:val="es-CO"/>
        </w:rPr>
        <w:t>Apoderado</w:t>
      </w:r>
    </w:p>
    <w:p w14:paraId="42ABCB11" w14:textId="77777777" w:rsidR="003E3A5A" w:rsidRPr="003F195D" w:rsidRDefault="003E3A5A" w:rsidP="00EC3BF0">
      <w:pPr>
        <w:pStyle w:val="Textoindependiente"/>
        <w:jc w:val="both"/>
        <w:rPr>
          <w:sz w:val="20"/>
          <w:szCs w:val="20"/>
          <w:lang w:val="es-CO"/>
        </w:rPr>
      </w:pPr>
    </w:p>
    <w:p w14:paraId="539A14E8" w14:textId="77777777" w:rsidR="003E3A5A" w:rsidRPr="003F195D" w:rsidRDefault="003E3A5A" w:rsidP="00EC3BF0">
      <w:pPr>
        <w:pStyle w:val="Textoindependiente"/>
        <w:jc w:val="both"/>
        <w:rPr>
          <w:sz w:val="20"/>
          <w:szCs w:val="20"/>
          <w:lang w:val="es-CO"/>
        </w:rPr>
      </w:pPr>
      <w:r w:rsidRPr="003F195D">
        <w:rPr>
          <w:sz w:val="20"/>
          <w:szCs w:val="20"/>
          <w:lang w:val="es-CO"/>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w:t>
      </w:r>
      <w:r w:rsidR="0010185E" w:rsidRPr="003F195D">
        <w:rPr>
          <w:sz w:val="20"/>
          <w:szCs w:val="20"/>
          <w:lang w:val="es-CO"/>
        </w:rPr>
        <w:t>pliego de condiciones</w:t>
      </w:r>
      <w:r w:rsidRPr="003F195D">
        <w:rPr>
          <w:sz w:val="20"/>
          <w:szCs w:val="20"/>
          <w:lang w:val="es-CO"/>
        </w:rPr>
        <w:t>, así como para representarla judicial o extrajudicialmente.</w:t>
      </w:r>
    </w:p>
    <w:p w14:paraId="5920D7EE" w14:textId="77777777" w:rsidR="003E3A5A" w:rsidRPr="003F195D" w:rsidRDefault="003E3A5A" w:rsidP="00EC3BF0">
      <w:pPr>
        <w:pStyle w:val="Textoindependiente"/>
        <w:jc w:val="both"/>
        <w:rPr>
          <w:sz w:val="20"/>
          <w:szCs w:val="20"/>
          <w:lang w:val="es-CO"/>
        </w:rPr>
      </w:pPr>
    </w:p>
    <w:p w14:paraId="5C08A285" w14:textId="77777777" w:rsidR="003E3A5A" w:rsidRPr="003F195D" w:rsidRDefault="003E3A5A" w:rsidP="00EC3BF0">
      <w:pPr>
        <w:pStyle w:val="Textoindependiente"/>
        <w:jc w:val="both"/>
        <w:rPr>
          <w:sz w:val="20"/>
          <w:szCs w:val="20"/>
          <w:lang w:val="es-CO"/>
        </w:rPr>
      </w:pPr>
      <w:r w:rsidRPr="003F195D">
        <w:rPr>
          <w:sz w:val="20"/>
          <w:szCs w:val="20"/>
          <w:lang w:val="es-CO"/>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PRESENTAR LA PROPUESTA LA </w:t>
      </w:r>
      <w:r w:rsidR="006E1DDE" w:rsidRPr="003F195D">
        <w:rPr>
          <w:rFonts w:cs="Arial"/>
          <w:sz w:val="20"/>
          <w:szCs w:val="20"/>
        </w:rPr>
        <w:t>POLICÍA METROPOLITANA DE CÚCUTA – UNIDAD PRESTADORA DE SALUD NORTE DE SANTANDER</w:t>
      </w:r>
      <w:r w:rsidRPr="003F195D">
        <w:rPr>
          <w:sz w:val="20"/>
          <w:szCs w:val="20"/>
          <w:lang w:val="es-CO"/>
        </w:rPr>
        <w:t xml:space="preserve"> ACEPTARÁ DOCUMENTOS EN FOTOCOPIAS SIMPLES.</w:t>
      </w:r>
    </w:p>
    <w:p w14:paraId="524FB915" w14:textId="77777777" w:rsidR="003E3A5A" w:rsidRPr="003F195D" w:rsidRDefault="003E3A5A" w:rsidP="00EC3BF0">
      <w:pPr>
        <w:pStyle w:val="Textoindependiente"/>
        <w:jc w:val="both"/>
        <w:rPr>
          <w:sz w:val="20"/>
          <w:szCs w:val="20"/>
          <w:lang w:val="es-CO"/>
        </w:rPr>
      </w:pPr>
    </w:p>
    <w:p w14:paraId="577C42A1" w14:textId="77777777" w:rsidR="003E3A5A" w:rsidRPr="003F195D" w:rsidRDefault="003E3A5A" w:rsidP="00EC3BF0">
      <w:pPr>
        <w:pStyle w:val="Textoindependiente"/>
        <w:jc w:val="both"/>
        <w:rPr>
          <w:sz w:val="20"/>
          <w:szCs w:val="20"/>
          <w:lang w:val="es-CO"/>
        </w:rPr>
      </w:pPr>
      <w:r w:rsidRPr="003F195D">
        <w:rPr>
          <w:sz w:val="20"/>
          <w:szCs w:val="20"/>
          <w:lang w:val="es-CO"/>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5514F8D2" w14:textId="77777777" w:rsidR="003E3A5A" w:rsidRPr="003F195D" w:rsidRDefault="003E3A5A" w:rsidP="00EC3BF0">
      <w:pPr>
        <w:pStyle w:val="Textoindependiente"/>
        <w:jc w:val="both"/>
        <w:rPr>
          <w:sz w:val="20"/>
          <w:szCs w:val="20"/>
          <w:lang w:val="es-CO"/>
        </w:rPr>
      </w:pPr>
    </w:p>
    <w:p w14:paraId="209A846E" w14:textId="77777777" w:rsidR="003E3A5A" w:rsidRPr="003F195D" w:rsidRDefault="003E3A5A" w:rsidP="00EC3BF0">
      <w:pPr>
        <w:pStyle w:val="Textoindependiente"/>
        <w:jc w:val="both"/>
        <w:rPr>
          <w:sz w:val="20"/>
          <w:szCs w:val="20"/>
          <w:lang w:val="es-CO"/>
        </w:rPr>
      </w:pPr>
      <w:r w:rsidRPr="003F195D">
        <w:rPr>
          <w:sz w:val="20"/>
          <w:szCs w:val="20"/>
          <w:lang w:val="es-CO"/>
        </w:rPr>
        <w:t>Los documentos otorgados en el exterior para ser considerados como idóneos para su validez y oponibilidad en Colombia deben cumplir con los siguientes requisitos:</w:t>
      </w:r>
    </w:p>
    <w:p w14:paraId="62D73844" w14:textId="77777777" w:rsidR="00AE2C1B" w:rsidRPr="003F195D" w:rsidRDefault="00AE2C1B" w:rsidP="00EC3BF0">
      <w:pPr>
        <w:pStyle w:val="Textoindependiente"/>
        <w:jc w:val="both"/>
        <w:rPr>
          <w:sz w:val="20"/>
          <w:szCs w:val="20"/>
          <w:lang w:val="es-CO"/>
        </w:rPr>
      </w:pPr>
    </w:p>
    <w:p w14:paraId="75966D67" w14:textId="77777777" w:rsidR="003E3A5A" w:rsidRPr="003F195D" w:rsidRDefault="003E3A5A" w:rsidP="00EC3BF0">
      <w:pPr>
        <w:pStyle w:val="Textoindependiente"/>
        <w:jc w:val="both"/>
        <w:rPr>
          <w:sz w:val="20"/>
          <w:szCs w:val="20"/>
          <w:lang w:val="es-CO"/>
        </w:rPr>
      </w:pPr>
      <w:r w:rsidRPr="003F195D">
        <w:rPr>
          <w:b/>
          <w:sz w:val="20"/>
          <w:szCs w:val="20"/>
          <w:lang w:val="es-CO"/>
        </w:rPr>
        <w:t>Apostilla</w:t>
      </w:r>
      <w:r w:rsidRPr="003F195D">
        <w:rPr>
          <w:sz w:val="20"/>
          <w:szCs w:val="20"/>
          <w:lang w:val="es-CO"/>
        </w:rPr>
        <w:t>: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14:paraId="26F00D6B" w14:textId="77777777" w:rsidR="00316CE8" w:rsidRPr="003F195D" w:rsidRDefault="00316CE8" w:rsidP="00EC3BF0">
      <w:pPr>
        <w:pStyle w:val="Textoindependiente"/>
        <w:jc w:val="both"/>
        <w:rPr>
          <w:sz w:val="20"/>
          <w:szCs w:val="20"/>
          <w:lang w:val="es-CO"/>
        </w:rPr>
      </w:pPr>
    </w:p>
    <w:p w14:paraId="623F853B" w14:textId="77777777" w:rsidR="003E3A5A" w:rsidRPr="003F195D" w:rsidRDefault="003E3A5A" w:rsidP="00EC3BF0">
      <w:pPr>
        <w:pStyle w:val="Textoindependiente"/>
        <w:jc w:val="both"/>
        <w:rPr>
          <w:sz w:val="20"/>
          <w:szCs w:val="20"/>
          <w:lang w:val="es-CO"/>
        </w:rPr>
      </w:pPr>
      <w:r w:rsidRPr="003F195D">
        <w:rPr>
          <w:b/>
          <w:sz w:val="20"/>
          <w:szCs w:val="20"/>
          <w:lang w:val="es-CO"/>
        </w:rPr>
        <w:t>Consularización</w:t>
      </w:r>
      <w:r w:rsidRPr="003F195D">
        <w:rPr>
          <w:sz w:val="20"/>
          <w:szCs w:val="20"/>
          <w:lang w:val="es-CO"/>
        </w:rPr>
        <w:t xml:space="preserve"> o legalización en el caso que el documento sea expedido en un país no signatario del Convenio antes indicado, dichos documentos para que puedan obrar como prueba deberán cumplir con lo dispuesto en los artículos 259 y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w:t>
      </w:r>
      <w:r w:rsidR="006E1DDE" w:rsidRPr="003F195D">
        <w:rPr>
          <w:rFonts w:cs="Arial"/>
          <w:sz w:val="20"/>
          <w:szCs w:val="20"/>
        </w:rPr>
        <w:t>POLICÍA METROPOLITANA DE CÚCUTA – UNIDAD PRESTADORA DE SALUD NORTE DE SANTANDER</w:t>
      </w:r>
      <w:r w:rsidR="006E1DDE" w:rsidRPr="003F195D">
        <w:rPr>
          <w:sz w:val="20"/>
          <w:szCs w:val="20"/>
          <w:lang w:val="es-CO"/>
        </w:rPr>
        <w:t xml:space="preserve"> </w:t>
      </w:r>
      <w:r w:rsidRPr="003F195D">
        <w:rPr>
          <w:sz w:val="20"/>
          <w:szCs w:val="20"/>
          <w:lang w:val="es-CO"/>
        </w:rPr>
        <w:t>ACEPTARÁ FOTOCOPIAS SIMPLES.</w:t>
      </w:r>
    </w:p>
    <w:p w14:paraId="39E70D96" w14:textId="77777777" w:rsidR="00A5404D" w:rsidRPr="003F195D" w:rsidRDefault="00A5404D" w:rsidP="00EC3BF0">
      <w:pPr>
        <w:pStyle w:val="Textoindependiente"/>
        <w:jc w:val="both"/>
        <w:rPr>
          <w:sz w:val="20"/>
          <w:szCs w:val="20"/>
          <w:lang w:val="es-CO"/>
        </w:rPr>
      </w:pPr>
    </w:p>
    <w:p w14:paraId="70011592" w14:textId="77777777" w:rsidR="005A6997" w:rsidRPr="003F195D" w:rsidRDefault="005A6997" w:rsidP="002C1FB6">
      <w:pPr>
        <w:numPr>
          <w:ilvl w:val="2"/>
          <w:numId w:val="18"/>
        </w:numPr>
        <w:autoSpaceDE w:val="0"/>
        <w:autoSpaceDN w:val="0"/>
        <w:adjustRightInd w:val="0"/>
        <w:jc w:val="both"/>
        <w:rPr>
          <w:rFonts w:ascii="Arial" w:hAnsi="Arial" w:cs="Arial"/>
          <w:b/>
          <w:bCs/>
          <w:sz w:val="20"/>
          <w:szCs w:val="20"/>
        </w:rPr>
      </w:pPr>
      <w:r w:rsidRPr="003F195D">
        <w:rPr>
          <w:rFonts w:ascii="Arial" w:hAnsi="Arial" w:cs="Arial"/>
          <w:b/>
          <w:bCs/>
          <w:sz w:val="20"/>
          <w:szCs w:val="20"/>
        </w:rPr>
        <w:t>PROPUESTAS CONJUNTAS</w:t>
      </w:r>
    </w:p>
    <w:p w14:paraId="74A57952" w14:textId="77777777" w:rsidR="005A6997" w:rsidRPr="003F195D" w:rsidRDefault="005A6997" w:rsidP="00EC3BF0">
      <w:pPr>
        <w:autoSpaceDE w:val="0"/>
        <w:autoSpaceDN w:val="0"/>
        <w:adjustRightInd w:val="0"/>
        <w:jc w:val="both"/>
        <w:rPr>
          <w:rFonts w:ascii="Arial" w:hAnsi="Arial" w:cs="Arial"/>
          <w:b/>
          <w:bCs/>
          <w:sz w:val="20"/>
          <w:szCs w:val="20"/>
        </w:rPr>
      </w:pPr>
    </w:p>
    <w:p w14:paraId="0B2C4597" w14:textId="77777777" w:rsidR="000A4655" w:rsidRPr="003F195D" w:rsidRDefault="000A4655" w:rsidP="000A4655">
      <w:pPr>
        <w:jc w:val="both"/>
        <w:rPr>
          <w:rFonts w:ascii="Arial" w:hAnsi="Arial" w:cs="Arial"/>
          <w:sz w:val="20"/>
          <w:szCs w:val="20"/>
        </w:rPr>
      </w:pPr>
      <w:r w:rsidRPr="003F195D">
        <w:rPr>
          <w:rFonts w:ascii="Arial" w:hAnsi="Arial" w:cs="Arial"/>
          <w:sz w:val="20"/>
          <w:szCs w:val="20"/>
        </w:rPr>
        <w:t>Podrán participar consorcios y uniones temporales, para lo cual se deberán cumplir los siguientes requisitos:</w:t>
      </w:r>
    </w:p>
    <w:p w14:paraId="3C765CA4" w14:textId="77777777" w:rsidR="000A4655" w:rsidRPr="003F195D" w:rsidRDefault="000A4655" w:rsidP="000A4655">
      <w:pPr>
        <w:jc w:val="both"/>
        <w:rPr>
          <w:rFonts w:ascii="Arial" w:hAnsi="Arial" w:cs="Arial"/>
          <w:sz w:val="20"/>
          <w:szCs w:val="20"/>
        </w:rPr>
      </w:pPr>
    </w:p>
    <w:p w14:paraId="23CCCE8E" w14:textId="77777777" w:rsidR="000A4655" w:rsidRPr="003F195D" w:rsidRDefault="000A4655" w:rsidP="002C1FB6">
      <w:pPr>
        <w:numPr>
          <w:ilvl w:val="0"/>
          <w:numId w:val="20"/>
        </w:numPr>
        <w:ind w:left="0" w:firstLine="0"/>
        <w:jc w:val="both"/>
        <w:rPr>
          <w:rFonts w:ascii="Arial" w:hAnsi="Arial" w:cs="Arial"/>
          <w:sz w:val="20"/>
          <w:szCs w:val="20"/>
        </w:rPr>
      </w:pPr>
      <w:r w:rsidRPr="003F195D">
        <w:rPr>
          <w:rFonts w:ascii="Arial" w:hAnsi="Arial" w:cs="Arial"/>
          <w:sz w:val="20"/>
          <w:szCs w:val="20"/>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w:t>
      </w:r>
      <w:r w:rsidRPr="003F195D">
        <w:rPr>
          <w:rFonts w:ascii="Arial" w:hAnsi="Arial" w:cs="Arial"/>
          <w:sz w:val="20"/>
          <w:szCs w:val="20"/>
        </w:rPr>
        <w:lastRenderedPageBreak/>
        <w:t xml:space="preserve">actividades, condiciones y participación porcentual de los miembros del consorcio en la unión temporal en la propuesta y en la ejecución de las obligaciones atribuidas al contratista por el contrato ofrecido.  </w:t>
      </w:r>
    </w:p>
    <w:p w14:paraId="031CE24D" w14:textId="77777777" w:rsidR="000A4655" w:rsidRPr="003F195D" w:rsidRDefault="000A4655" w:rsidP="000A4655">
      <w:pPr>
        <w:jc w:val="both"/>
        <w:rPr>
          <w:rFonts w:ascii="Arial" w:hAnsi="Arial" w:cs="Arial"/>
          <w:sz w:val="20"/>
          <w:szCs w:val="20"/>
        </w:rPr>
      </w:pPr>
    </w:p>
    <w:p w14:paraId="062246BE" w14:textId="77777777" w:rsidR="000A4655" w:rsidRPr="003F195D" w:rsidRDefault="000A4655" w:rsidP="002C1FB6">
      <w:pPr>
        <w:numPr>
          <w:ilvl w:val="0"/>
          <w:numId w:val="20"/>
        </w:numPr>
        <w:ind w:left="0" w:firstLine="0"/>
        <w:jc w:val="both"/>
        <w:rPr>
          <w:rFonts w:ascii="Arial" w:hAnsi="Arial" w:cs="Arial"/>
          <w:sz w:val="20"/>
          <w:szCs w:val="20"/>
        </w:rPr>
      </w:pPr>
      <w:r w:rsidRPr="003F195D">
        <w:rPr>
          <w:rFonts w:ascii="Arial" w:hAnsi="Arial" w:cs="Arial"/>
          <w:sz w:val="20"/>
          <w:szCs w:val="20"/>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6C00A54A" w14:textId="77777777" w:rsidR="000A4655" w:rsidRPr="003F195D" w:rsidRDefault="000A4655" w:rsidP="000A4655">
      <w:pPr>
        <w:ind w:left="284" w:hanging="142"/>
        <w:jc w:val="both"/>
        <w:rPr>
          <w:rFonts w:ascii="Arial" w:hAnsi="Arial" w:cs="Arial"/>
          <w:sz w:val="20"/>
          <w:szCs w:val="20"/>
        </w:rPr>
      </w:pPr>
    </w:p>
    <w:p w14:paraId="6FD1F68A" w14:textId="77777777" w:rsidR="000A4655" w:rsidRPr="003F195D" w:rsidRDefault="000A4655" w:rsidP="002C1FB6">
      <w:pPr>
        <w:numPr>
          <w:ilvl w:val="0"/>
          <w:numId w:val="21"/>
        </w:numPr>
        <w:ind w:left="284" w:hanging="142"/>
        <w:jc w:val="both"/>
        <w:rPr>
          <w:rFonts w:ascii="Arial" w:hAnsi="Arial" w:cs="Arial"/>
          <w:sz w:val="20"/>
          <w:szCs w:val="20"/>
        </w:rPr>
      </w:pPr>
      <w:r w:rsidRPr="003F195D">
        <w:rPr>
          <w:rFonts w:ascii="Arial" w:hAnsi="Arial" w:cs="Arial"/>
          <w:sz w:val="20"/>
          <w:szCs w:val="20"/>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w:t>
      </w:r>
      <w:r w:rsidR="00186A7B" w:rsidRPr="003F195D">
        <w:rPr>
          <w:rFonts w:ascii="Arial" w:hAnsi="Arial" w:cs="Arial"/>
          <w:sz w:val="20"/>
          <w:szCs w:val="20"/>
        </w:rPr>
        <w:t>POLICÍA</w:t>
      </w:r>
      <w:r w:rsidRPr="003F195D">
        <w:rPr>
          <w:rFonts w:ascii="Arial" w:hAnsi="Arial" w:cs="Arial"/>
          <w:sz w:val="20"/>
          <w:szCs w:val="20"/>
        </w:rPr>
        <w:t xml:space="preserve"> NACIONAL </w:t>
      </w:r>
      <w:r w:rsidR="001241B1" w:rsidRPr="003F195D">
        <w:rPr>
          <w:rFonts w:ascii="Arial" w:hAnsi="Arial" w:cs="Arial"/>
          <w:sz w:val="20"/>
          <w:szCs w:val="20"/>
        </w:rPr>
        <w:t>POLICÍA METROPOLITANA DE CÚCUTA – UNIDAD PRESTADORA DE SALUD NORTE DE SANTANDER</w:t>
      </w:r>
      <w:r w:rsidRPr="003F195D">
        <w:rPr>
          <w:rFonts w:ascii="Arial" w:hAnsi="Arial" w:cs="Arial"/>
          <w:sz w:val="20"/>
          <w:szCs w:val="20"/>
        </w:rPr>
        <w:t xml:space="preserve">. La omisión de este </w:t>
      </w:r>
      <w:r w:rsidR="001241B1" w:rsidRPr="003F195D">
        <w:rPr>
          <w:rFonts w:ascii="Arial" w:hAnsi="Arial" w:cs="Arial"/>
          <w:sz w:val="20"/>
          <w:szCs w:val="20"/>
        </w:rPr>
        <w:t>señalamiento</w:t>
      </w:r>
      <w:r w:rsidRPr="003F195D">
        <w:rPr>
          <w:rFonts w:ascii="Arial" w:hAnsi="Arial" w:cs="Arial"/>
          <w:sz w:val="20"/>
          <w:szCs w:val="20"/>
        </w:rPr>
        <w:t xml:space="preserve"> hará que la </w:t>
      </w:r>
      <w:r w:rsidR="00186A7B" w:rsidRPr="003F195D">
        <w:rPr>
          <w:rFonts w:ascii="Arial" w:hAnsi="Arial" w:cs="Arial"/>
          <w:sz w:val="20"/>
          <w:szCs w:val="20"/>
        </w:rPr>
        <w:t>POLICÍA</w:t>
      </w:r>
      <w:r w:rsidRPr="003F195D">
        <w:rPr>
          <w:rFonts w:ascii="Arial" w:hAnsi="Arial" w:cs="Arial"/>
          <w:sz w:val="20"/>
          <w:szCs w:val="20"/>
        </w:rPr>
        <w:t xml:space="preserve"> NACIONAL – </w:t>
      </w:r>
      <w:r w:rsidR="001241B1" w:rsidRPr="003F195D">
        <w:rPr>
          <w:rFonts w:ascii="Arial" w:hAnsi="Arial" w:cs="Arial"/>
          <w:sz w:val="20"/>
          <w:szCs w:val="20"/>
        </w:rPr>
        <w:t>POLICÍA METROPOLITANA DE CÚCUTA – UNIDAD PRESTADORA DE SALUD NORTE DE SANTANDER</w:t>
      </w:r>
      <w:r w:rsidRPr="003F195D">
        <w:rPr>
          <w:rFonts w:ascii="Arial" w:hAnsi="Arial" w:cs="Arial"/>
          <w:sz w:val="20"/>
          <w:szCs w:val="20"/>
        </w:rPr>
        <w:t xml:space="preserve">, tome la propuesta como presentada por un Consorcio para todos los efectos. </w:t>
      </w:r>
    </w:p>
    <w:p w14:paraId="64EC07FD" w14:textId="77777777" w:rsidR="000A4655" w:rsidRPr="003F195D" w:rsidRDefault="000A4655" w:rsidP="002C1FB6">
      <w:pPr>
        <w:numPr>
          <w:ilvl w:val="0"/>
          <w:numId w:val="21"/>
        </w:numPr>
        <w:ind w:left="284" w:hanging="142"/>
        <w:jc w:val="both"/>
        <w:rPr>
          <w:rFonts w:ascii="Arial" w:hAnsi="Arial" w:cs="Arial"/>
          <w:sz w:val="20"/>
          <w:szCs w:val="20"/>
        </w:rPr>
      </w:pPr>
      <w:r w:rsidRPr="003F195D">
        <w:rPr>
          <w:rFonts w:ascii="Arial" w:hAnsi="Arial" w:cs="Arial"/>
          <w:sz w:val="20"/>
          <w:szCs w:val="20"/>
        </w:rPr>
        <w:t xml:space="preserve">Acreditar un término mínimo de duración del consorcio o de la unión temporal hasta la liquidación del contrato. </w:t>
      </w:r>
    </w:p>
    <w:p w14:paraId="4DFB587D" w14:textId="77777777" w:rsidR="000A4655" w:rsidRPr="003F195D" w:rsidRDefault="000A4655" w:rsidP="002C1FB6">
      <w:pPr>
        <w:numPr>
          <w:ilvl w:val="0"/>
          <w:numId w:val="21"/>
        </w:numPr>
        <w:ind w:left="284" w:hanging="142"/>
        <w:jc w:val="both"/>
        <w:rPr>
          <w:rFonts w:ascii="Arial" w:hAnsi="Arial" w:cs="Arial"/>
          <w:sz w:val="20"/>
          <w:szCs w:val="20"/>
        </w:rPr>
      </w:pPr>
      <w:r w:rsidRPr="003F195D">
        <w:rPr>
          <w:rFonts w:ascii="Arial" w:hAnsi="Arial" w:cs="Arial"/>
          <w:sz w:val="20"/>
          <w:szCs w:val="20"/>
        </w:rPr>
        <w:t xml:space="preserve">Acreditar la existencia, representación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3E7E9C9C" w14:textId="77777777" w:rsidR="000A4655" w:rsidRPr="003F195D" w:rsidRDefault="000A4655" w:rsidP="002C1FB6">
      <w:pPr>
        <w:numPr>
          <w:ilvl w:val="0"/>
          <w:numId w:val="21"/>
        </w:numPr>
        <w:ind w:left="284" w:hanging="142"/>
        <w:jc w:val="both"/>
        <w:rPr>
          <w:rFonts w:ascii="Arial" w:hAnsi="Arial" w:cs="Arial"/>
          <w:sz w:val="20"/>
          <w:szCs w:val="20"/>
        </w:rPr>
      </w:pPr>
      <w:r w:rsidRPr="003F195D">
        <w:rPr>
          <w:rFonts w:ascii="Arial" w:hAnsi="Arial" w:cs="Arial"/>
          <w:sz w:val="20"/>
          <w:szCs w:val="20"/>
        </w:rPr>
        <w:t xml:space="preserve">Acreditar que cada una de las personas jurídicas integrantes del consorcio o unión temporal tienen un término mínimo de veintiséis (26) meses de </w:t>
      </w:r>
      <w:r w:rsidR="00E83693" w:rsidRPr="003F195D">
        <w:rPr>
          <w:rFonts w:ascii="Arial" w:hAnsi="Arial" w:cs="Arial"/>
          <w:sz w:val="20"/>
          <w:szCs w:val="20"/>
        </w:rPr>
        <w:t>duración</w:t>
      </w:r>
      <w:r w:rsidRPr="003F195D">
        <w:rPr>
          <w:rFonts w:ascii="Arial" w:hAnsi="Arial" w:cs="Arial"/>
          <w:sz w:val="20"/>
          <w:szCs w:val="20"/>
        </w:rPr>
        <w:t xml:space="preserve">, contados a partir del vencimiento del plazo de la vigencia. </w:t>
      </w:r>
    </w:p>
    <w:p w14:paraId="1A4AE76A" w14:textId="77777777" w:rsidR="000A4655" w:rsidRPr="003F195D" w:rsidRDefault="000A4655" w:rsidP="002C1FB6">
      <w:pPr>
        <w:numPr>
          <w:ilvl w:val="0"/>
          <w:numId w:val="21"/>
        </w:numPr>
        <w:ind w:left="284" w:hanging="142"/>
        <w:jc w:val="both"/>
        <w:rPr>
          <w:rFonts w:ascii="Arial" w:hAnsi="Arial" w:cs="Arial"/>
          <w:sz w:val="20"/>
          <w:szCs w:val="20"/>
        </w:rPr>
      </w:pPr>
      <w:r w:rsidRPr="003F195D">
        <w:rPr>
          <w:rFonts w:ascii="Arial" w:hAnsi="Arial" w:cs="Arial"/>
          <w:sz w:val="20"/>
          <w:szCs w:val="20"/>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469C7FB6" w14:textId="77777777" w:rsidR="000A4655" w:rsidRPr="003F195D" w:rsidRDefault="000A4655" w:rsidP="002C1FB6">
      <w:pPr>
        <w:numPr>
          <w:ilvl w:val="0"/>
          <w:numId w:val="21"/>
        </w:numPr>
        <w:ind w:left="284" w:hanging="142"/>
        <w:jc w:val="both"/>
        <w:rPr>
          <w:rFonts w:ascii="Arial" w:hAnsi="Arial" w:cs="Arial"/>
          <w:sz w:val="20"/>
          <w:szCs w:val="20"/>
        </w:rPr>
      </w:pPr>
      <w:r w:rsidRPr="003F195D">
        <w:rPr>
          <w:rFonts w:ascii="Arial" w:hAnsi="Arial" w:cs="Arial"/>
          <w:sz w:val="20"/>
          <w:szCs w:val="20"/>
        </w:rPr>
        <w:t xml:space="preserve">Los requisitos relacionados con la existencia, representación legal y duración de los consorcios o uniones </w:t>
      </w:r>
      <w:r w:rsidR="001241B1" w:rsidRPr="003F195D">
        <w:rPr>
          <w:rFonts w:ascii="Arial" w:hAnsi="Arial" w:cs="Arial"/>
          <w:sz w:val="20"/>
          <w:szCs w:val="20"/>
        </w:rPr>
        <w:t>temporales</w:t>
      </w:r>
      <w:r w:rsidRPr="003F195D">
        <w:rPr>
          <w:rFonts w:ascii="Arial" w:hAnsi="Arial" w:cs="Arial"/>
          <w:sz w:val="20"/>
          <w:szCs w:val="20"/>
        </w:rPr>
        <w:t xml:space="preserve"> deberán acreditarse mediante la presentación del documento consorcial o de constitución de la unión temporal en el que se consignen los acuerdos y la información requerida. </w:t>
      </w:r>
    </w:p>
    <w:p w14:paraId="7CDC376A" w14:textId="77777777" w:rsidR="000A4655" w:rsidRPr="003F195D" w:rsidRDefault="000A4655" w:rsidP="002C1FB6">
      <w:pPr>
        <w:numPr>
          <w:ilvl w:val="0"/>
          <w:numId w:val="21"/>
        </w:numPr>
        <w:ind w:left="284" w:hanging="142"/>
        <w:jc w:val="both"/>
        <w:rPr>
          <w:rFonts w:ascii="Arial" w:hAnsi="Arial" w:cs="Arial"/>
          <w:sz w:val="20"/>
          <w:szCs w:val="20"/>
        </w:rPr>
      </w:pPr>
      <w:r w:rsidRPr="003F195D">
        <w:rPr>
          <w:rFonts w:ascii="Arial" w:hAnsi="Arial" w:cs="Arial"/>
          <w:sz w:val="20"/>
          <w:szCs w:val="20"/>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14:paraId="2746D698" w14:textId="77777777" w:rsidR="000A4655" w:rsidRPr="003F195D" w:rsidRDefault="000A4655" w:rsidP="002C1FB6">
      <w:pPr>
        <w:numPr>
          <w:ilvl w:val="0"/>
          <w:numId w:val="21"/>
        </w:numPr>
        <w:ind w:left="284" w:hanging="142"/>
        <w:jc w:val="both"/>
        <w:rPr>
          <w:rFonts w:ascii="Arial" w:hAnsi="Arial" w:cs="Arial"/>
          <w:sz w:val="20"/>
          <w:szCs w:val="20"/>
        </w:rPr>
      </w:pPr>
      <w:r w:rsidRPr="003F195D">
        <w:rPr>
          <w:rFonts w:ascii="Arial" w:hAnsi="Arial" w:cs="Arial"/>
          <w:sz w:val="20"/>
          <w:szCs w:val="20"/>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63A34D13" w14:textId="77777777" w:rsidR="000A4655" w:rsidRPr="003F195D" w:rsidRDefault="000A4655" w:rsidP="002C1FB6">
      <w:pPr>
        <w:numPr>
          <w:ilvl w:val="0"/>
          <w:numId w:val="21"/>
        </w:numPr>
        <w:ind w:left="284" w:hanging="142"/>
        <w:jc w:val="both"/>
        <w:rPr>
          <w:rFonts w:ascii="Arial" w:hAnsi="Arial" w:cs="Arial"/>
          <w:sz w:val="20"/>
          <w:szCs w:val="20"/>
        </w:rPr>
      </w:pPr>
      <w:r w:rsidRPr="003F195D">
        <w:rPr>
          <w:rFonts w:ascii="Arial" w:hAnsi="Arial" w:cs="Arial"/>
          <w:sz w:val="20"/>
          <w:szCs w:val="20"/>
        </w:rPr>
        <w:t>Una vez el Contrato sea adjudicado al consorcio o unión temporal y dentro de los dos (2) días hábiles siguientes a la notificación, éste debe presentar el Nit del Consorcio o Unión Temporal.</w:t>
      </w:r>
    </w:p>
    <w:p w14:paraId="0AD0B32A" w14:textId="77777777" w:rsidR="0089653C" w:rsidRPr="003F195D" w:rsidRDefault="0089653C" w:rsidP="0082473E">
      <w:pPr>
        <w:jc w:val="both"/>
        <w:rPr>
          <w:rFonts w:ascii="Arial" w:hAnsi="Arial" w:cs="Arial"/>
          <w:sz w:val="20"/>
          <w:szCs w:val="20"/>
        </w:rPr>
      </w:pPr>
    </w:p>
    <w:p w14:paraId="0375FCE5" w14:textId="77777777" w:rsidR="00E464DB" w:rsidRPr="003F195D" w:rsidRDefault="00E464DB" w:rsidP="002C1FB6">
      <w:pPr>
        <w:pStyle w:val="Textoindependiente"/>
        <w:numPr>
          <w:ilvl w:val="2"/>
          <w:numId w:val="18"/>
        </w:numPr>
        <w:jc w:val="both"/>
        <w:rPr>
          <w:b/>
          <w:sz w:val="20"/>
          <w:szCs w:val="20"/>
          <w:lang w:val="es-CO"/>
        </w:rPr>
      </w:pPr>
      <w:r w:rsidRPr="003F195D">
        <w:rPr>
          <w:b/>
          <w:sz w:val="20"/>
          <w:szCs w:val="20"/>
          <w:lang w:val="es-CO"/>
        </w:rPr>
        <w:t>BOLETÍN RESPONSABLES FISCALES</w:t>
      </w:r>
    </w:p>
    <w:p w14:paraId="60739E3A" w14:textId="77777777" w:rsidR="00E076FC" w:rsidRPr="003F195D" w:rsidRDefault="00E076FC" w:rsidP="00EC3BF0">
      <w:pPr>
        <w:pStyle w:val="Textoindependiente"/>
        <w:jc w:val="both"/>
        <w:rPr>
          <w:sz w:val="20"/>
          <w:szCs w:val="20"/>
          <w:lang w:val="es-CO"/>
        </w:rPr>
      </w:pPr>
    </w:p>
    <w:p w14:paraId="4E8A0A62" w14:textId="77777777" w:rsidR="000E0E40" w:rsidRPr="003F195D" w:rsidRDefault="00D46DB8" w:rsidP="00EC3BF0">
      <w:pPr>
        <w:pStyle w:val="Textoindependiente"/>
        <w:jc w:val="both"/>
        <w:rPr>
          <w:sz w:val="20"/>
          <w:szCs w:val="20"/>
          <w:lang w:val="es-CO"/>
        </w:rPr>
      </w:pPr>
      <w:r w:rsidRPr="003F195D">
        <w:rPr>
          <w:sz w:val="20"/>
          <w:szCs w:val="20"/>
          <w:lang w:val="es-CO"/>
        </w:rPr>
        <w:t xml:space="preserve">La </w:t>
      </w:r>
      <w:r w:rsidR="00987542" w:rsidRPr="003F195D">
        <w:rPr>
          <w:sz w:val="20"/>
          <w:szCs w:val="20"/>
          <w:lang w:val="es-CO"/>
        </w:rPr>
        <w:t>POLICÍA</w:t>
      </w:r>
      <w:r w:rsidRPr="003F195D">
        <w:rPr>
          <w:sz w:val="20"/>
          <w:szCs w:val="20"/>
          <w:lang w:val="es-CO"/>
        </w:rPr>
        <w:t xml:space="preserve"> NACIONAL</w:t>
      </w:r>
      <w:r w:rsidR="009E7AD4" w:rsidRPr="003F195D">
        <w:rPr>
          <w:sz w:val="20"/>
          <w:szCs w:val="20"/>
          <w:lang w:val="es-CO"/>
        </w:rPr>
        <w:t xml:space="preserve"> </w:t>
      </w:r>
      <w:r w:rsidRPr="003F195D">
        <w:rPr>
          <w:sz w:val="20"/>
          <w:szCs w:val="20"/>
          <w:lang w:val="es-CO"/>
        </w:rPr>
        <w:t>-</w:t>
      </w:r>
      <w:r w:rsidR="009E7AD4" w:rsidRPr="003F195D">
        <w:rPr>
          <w:sz w:val="20"/>
          <w:szCs w:val="20"/>
          <w:lang w:val="es-CO"/>
        </w:rPr>
        <w:t xml:space="preserve"> </w:t>
      </w:r>
      <w:r w:rsidR="00FB2AE4" w:rsidRPr="003F195D">
        <w:rPr>
          <w:rFonts w:cs="Arial"/>
          <w:sz w:val="20"/>
          <w:szCs w:val="20"/>
        </w:rPr>
        <w:t>POLICÍA METROPOLITANA DE CÚCUTA – UNIDAD PRESTADORA DE SALUD NORTE DE SANTANDER</w:t>
      </w:r>
      <w:r w:rsidRPr="003F195D">
        <w:rPr>
          <w:sz w:val="20"/>
          <w:szCs w:val="20"/>
          <w:lang w:val="es-CO"/>
        </w:rPr>
        <w:t>, consultará el Boletín de Responsables Fiscales de la Contraloría General de la República de la firma y del representante legal</w:t>
      </w:r>
      <w:r w:rsidR="000E0E40" w:rsidRPr="003F195D">
        <w:rPr>
          <w:sz w:val="20"/>
          <w:szCs w:val="20"/>
          <w:lang w:val="es-CO"/>
        </w:rPr>
        <w:t>.</w:t>
      </w:r>
    </w:p>
    <w:p w14:paraId="20BD4059" w14:textId="77777777" w:rsidR="000E0E40" w:rsidRPr="003F195D" w:rsidRDefault="00D46DB8" w:rsidP="00EC3BF0">
      <w:pPr>
        <w:pStyle w:val="Textoindependiente"/>
        <w:jc w:val="both"/>
        <w:rPr>
          <w:sz w:val="20"/>
          <w:szCs w:val="20"/>
          <w:lang w:val="es-CO"/>
        </w:rPr>
      </w:pPr>
      <w:r w:rsidRPr="003F195D">
        <w:rPr>
          <w:sz w:val="20"/>
          <w:szCs w:val="20"/>
          <w:lang w:val="es-CO"/>
        </w:rPr>
        <w:t xml:space="preserve"> </w:t>
      </w:r>
    </w:p>
    <w:p w14:paraId="175A5BA5" w14:textId="77777777" w:rsidR="00EF475C" w:rsidRPr="003F195D" w:rsidRDefault="00EF475C" w:rsidP="00EF475C">
      <w:pPr>
        <w:jc w:val="both"/>
        <w:rPr>
          <w:rFonts w:ascii="Arial" w:hAnsi="Arial" w:cs="Arial"/>
          <w:sz w:val="20"/>
          <w:szCs w:val="20"/>
        </w:rPr>
      </w:pPr>
      <w:r w:rsidRPr="003F195D">
        <w:rPr>
          <w:rFonts w:ascii="Arial" w:hAnsi="Arial" w:cs="Arial"/>
          <w:b/>
          <w:sz w:val="20"/>
          <w:szCs w:val="20"/>
        </w:rPr>
        <w:t>NOTA</w:t>
      </w:r>
      <w:r w:rsidR="009E7AD4" w:rsidRPr="003F195D">
        <w:rPr>
          <w:rFonts w:ascii="Arial" w:hAnsi="Arial" w:cs="Arial"/>
          <w:b/>
          <w:sz w:val="20"/>
          <w:szCs w:val="20"/>
        </w:rPr>
        <w:t>: No</w:t>
      </w:r>
      <w:r w:rsidRPr="003F195D">
        <w:rPr>
          <w:rFonts w:ascii="Arial" w:hAnsi="Arial" w:cs="Arial"/>
          <w:sz w:val="20"/>
          <w:szCs w:val="20"/>
        </w:rPr>
        <w:t xml:space="preserve"> aplica para las personas (naturales y jurídicas) de origen extranjero sin sucursal en Colombia.</w:t>
      </w:r>
    </w:p>
    <w:p w14:paraId="007A7D19" w14:textId="77777777" w:rsidR="004C2719" w:rsidRPr="003F195D" w:rsidRDefault="004C2719" w:rsidP="00EC3BF0">
      <w:pPr>
        <w:pStyle w:val="Textoindependiente"/>
        <w:jc w:val="both"/>
        <w:rPr>
          <w:sz w:val="20"/>
          <w:szCs w:val="20"/>
          <w:lang w:val="es-CO"/>
        </w:rPr>
      </w:pPr>
    </w:p>
    <w:p w14:paraId="761DC560" w14:textId="77777777" w:rsidR="007726CD" w:rsidRPr="003F195D" w:rsidRDefault="007726CD" w:rsidP="002C1FB6">
      <w:pPr>
        <w:pStyle w:val="Textoindependiente"/>
        <w:numPr>
          <w:ilvl w:val="2"/>
          <w:numId w:val="18"/>
        </w:numPr>
        <w:jc w:val="both"/>
        <w:rPr>
          <w:b/>
          <w:sz w:val="20"/>
          <w:szCs w:val="20"/>
          <w:lang w:val="es-CO"/>
        </w:rPr>
      </w:pPr>
      <w:r w:rsidRPr="003F195D">
        <w:rPr>
          <w:b/>
          <w:sz w:val="20"/>
          <w:szCs w:val="20"/>
          <w:lang w:val="es-CO"/>
        </w:rPr>
        <w:t>CERTIFICADO DE ANTECEDENTES DISCIPLINARIOS</w:t>
      </w:r>
    </w:p>
    <w:p w14:paraId="6F29F4E6" w14:textId="77777777" w:rsidR="006F5BEC" w:rsidRPr="003F195D" w:rsidRDefault="006F5BEC" w:rsidP="00EC3BF0">
      <w:pPr>
        <w:pStyle w:val="Textoindependiente"/>
        <w:jc w:val="both"/>
        <w:rPr>
          <w:sz w:val="20"/>
          <w:szCs w:val="20"/>
          <w:lang w:val="es-CO"/>
        </w:rPr>
      </w:pPr>
    </w:p>
    <w:p w14:paraId="37A51F0E" w14:textId="77777777" w:rsidR="00151090" w:rsidRPr="003F195D" w:rsidRDefault="00151090" w:rsidP="00151090">
      <w:pPr>
        <w:pStyle w:val="Textoindependiente"/>
        <w:jc w:val="both"/>
        <w:rPr>
          <w:sz w:val="20"/>
          <w:szCs w:val="20"/>
          <w:lang w:val="es-CO"/>
        </w:rPr>
      </w:pPr>
      <w:r w:rsidRPr="003F195D">
        <w:rPr>
          <w:sz w:val="20"/>
          <w:szCs w:val="20"/>
          <w:lang w:val="es-CO"/>
        </w:rPr>
        <w:t xml:space="preserve">La </w:t>
      </w:r>
      <w:r w:rsidR="00FB2AE4" w:rsidRPr="003F195D">
        <w:rPr>
          <w:sz w:val="20"/>
          <w:szCs w:val="20"/>
          <w:lang w:val="es-CO"/>
        </w:rPr>
        <w:t xml:space="preserve">POLICÍA NACIONAL - </w:t>
      </w:r>
      <w:r w:rsidR="00FB2AE4" w:rsidRPr="003F195D">
        <w:rPr>
          <w:rFonts w:cs="Arial"/>
          <w:sz w:val="20"/>
          <w:szCs w:val="20"/>
        </w:rPr>
        <w:t>POLICÍA METROPOLITANA DE CÚCUTA – UNIDAD PRESTADORA DE SALUD NORTE DE SANTANDER</w:t>
      </w:r>
      <w:r w:rsidR="00FB2AE4" w:rsidRPr="003F195D">
        <w:rPr>
          <w:sz w:val="20"/>
          <w:szCs w:val="20"/>
          <w:lang w:val="es-CO"/>
        </w:rPr>
        <w:t xml:space="preserve"> </w:t>
      </w:r>
      <w:r w:rsidRPr="003F195D">
        <w:rPr>
          <w:sz w:val="20"/>
          <w:szCs w:val="20"/>
          <w:lang w:val="es-CO"/>
        </w:rPr>
        <w:t xml:space="preserve">consultará el certificado de antecedentes disciplinarios, expedido por la Procuraduría General de la Nación, de las personas naturales, los representantes legales de personas jurídicas y/o de quien en nombre de la persona jurídica presente la oferta. </w:t>
      </w:r>
    </w:p>
    <w:p w14:paraId="54A52D88" w14:textId="77777777" w:rsidR="009C48AE" w:rsidRPr="003F195D" w:rsidRDefault="009C48AE" w:rsidP="00D540D2">
      <w:pPr>
        <w:jc w:val="both"/>
        <w:rPr>
          <w:rFonts w:ascii="Arial" w:hAnsi="Arial" w:cs="Arial"/>
          <w:b/>
          <w:sz w:val="20"/>
          <w:szCs w:val="20"/>
        </w:rPr>
      </w:pPr>
    </w:p>
    <w:p w14:paraId="5FD0A541" w14:textId="77777777" w:rsidR="00D540D2" w:rsidRPr="003F195D" w:rsidRDefault="00D540D2" w:rsidP="00D540D2">
      <w:pPr>
        <w:jc w:val="both"/>
        <w:rPr>
          <w:rFonts w:ascii="Arial" w:hAnsi="Arial" w:cs="Arial"/>
          <w:sz w:val="20"/>
          <w:szCs w:val="20"/>
        </w:rPr>
      </w:pPr>
      <w:r w:rsidRPr="003F195D">
        <w:rPr>
          <w:rFonts w:ascii="Arial" w:hAnsi="Arial" w:cs="Arial"/>
          <w:b/>
          <w:sz w:val="20"/>
          <w:szCs w:val="20"/>
        </w:rPr>
        <w:lastRenderedPageBreak/>
        <w:t>NOTA</w:t>
      </w:r>
      <w:r w:rsidR="009E7AD4" w:rsidRPr="003F195D">
        <w:rPr>
          <w:rFonts w:ascii="Arial" w:hAnsi="Arial" w:cs="Arial"/>
          <w:b/>
          <w:sz w:val="20"/>
          <w:szCs w:val="20"/>
        </w:rPr>
        <w:t>: No</w:t>
      </w:r>
      <w:r w:rsidRPr="003F195D">
        <w:rPr>
          <w:rFonts w:ascii="Arial" w:hAnsi="Arial" w:cs="Arial"/>
          <w:sz w:val="20"/>
          <w:szCs w:val="20"/>
        </w:rPr>
        <w:t xml:space="preserve"> aplica para las personas (naturales y jurídicas) de origen extranjero sin sucursal en Colombia.</w:t>
      </w:r>
    </w:p>
    <w:p w14:paraId="62608933" w14:textId="77777777" w:rsidR="006D49C9" w:rsidRPr="003F195D" w:rsidRDefault="006D49C9" w:rsidP="0070183C">
      <w:pPr>
        <w:jc w:val="both"/>
        <w:rPr>
          <w:rFonts w:ascii="Arial" w:hAnsi="Arial" w:cs="Arial"/>
          <w:b/>
          <w:sz w:val="20"/>
          <w:szCs w:val="20"/>
        </w:rPr>
      </w:pPr>
    </w:p>
    <w:p w14:paraId="2C7C5A85" w14:textId="77777777" w:rsidR="0070183C" w:rsidRPr="003F195D" w:rsidRDefault="0070183C" w:rsidP="002C1FB6">
      <w:pPr>
        <w:numPr>
          <w:ilvl w:val="2"/>
          <w:numId w:val="18"/>
        </w:numPr>
        <w:jc w:val="both"/>
        <w:rPr>
          <w:rFonts w:ascii="Arial" w:hAnsi="Arial" w:cs="Arial"/>
          <w:b/>
          <w:sz w:val="20"/>
          <w:szCs w:val="20"/>
        </w:rPr>
      </w:pPr>
      <w:r w:rsidRPr="003F195D">
        <w:rPr>
          <w:rFonts w:ascii="Arial" w:hAnsi="Arial" w:cs="Arial"/>
          <w:b/>
          <w:sz w:val="20"/>
          <w:szCs w:val="20"/>
        </w:rPr>
        <w:t>CERTIFICADO DE ANTECEDENTES JUDICIALES</w:t>
      </w:r>
    </w:p>
    <w:p w14:paraId="39A976DC" w14:textId="77777777" w:rsidR="0070183C" w:rsidRPr="003F195D" w:rsidRDefault="0070183C" w:rsidP="0070183C">
      <w:pPr>
        <w:jc w:val="both"/>
        <w:rPr>
          <w:rFonts w:ascii="Arial" w:hAnsi="Arial" w:cs="Arial"/>
          <w:sz w:val="20"/>
          <w:szCs w:val="20"/>
        </w:rPr>
      </w:pPr>
      <w:r w:rsidRPr="003F195D">
        <w:rPr>
          <w:rFonts w:ascii="Arial" w:hAnsi="Arial" w:cs="Arial"/>
          <w:sz w:val="20"/>
          <w:szCs w:val="20"/>
        </w:rPr>
        <w:t> </w:t>
      </w:r>
    </w:p>
    <w:p w14:paraId="3541A7E5" w14:textId="77777777" w:rsidR="0070183C" w:rsidRPr="003F195D" w:rsidRDefault="0070183C" w:rsidP="0070183C">
      <w:pPr>
        <w:jc w:val="both"/>
        <w:rPr>
          <w:rFonts w:ascii="Arial" w:hAnsi="Arial" w:cs="Arial"/>
          <w:sz w:val="20"/>
          <w:szCs w:val="20"/>
        </w:rPr>
      </w:pPr>
      <w:r w:rsidRPr="003F195D">
        <w:rPr>
          <w:rFonts w:ascii="Arial" w:hAnsi="Arial" w:cs="Arial"/>
          <w:sz w:val="20"/>
          <w:szCs w:val="20"/>
        </w:rPr>
        <w:t>La POLICÍA NACIONAL</w:t>
      </w:r>
      <w:r w:rsidR="00951A54" w:rsidRPr="003F195D">
        <w:rPr>
          <w:rFonts w:ascii="Arial" w:hAnsi="Arial" w:cs="Arial"/>
          <w:sz w:val="20"/>
          <w:szCs w:val="20"/>
        </w:rPr>
        <w:t xml:space="preserve"> </w:t>
      </w:r>
      <w:r w:rsidRPr="003F195D">
        <w:rPr>
          <w:rFonts w:ascii="Arial" w:hAnsi="Arial" w:cs="Arial"/>
          <w:sz w:val="20"/>
          <w:szCs w:val="20"/>
        </w:rPr>
        <w:t xml:space="preserve">- </w:t>
      </w:r>
      <w:r w:rsidR="00951A54" w:rsidRPr="003F195D">
        <w:rPr>
          <w:rFonts w:ascii="Arial" w:hAnsi="Arial" w:cs="Arial"/>
          <w:sz w:val="20"/>
          <w:szCs w:val="20"/>
        </w:rPr>
        <w:t>POLICÍA METROPOLITANA DE CÚCUTA – UNIDAD PRESTADORA DE SALUD NORTE DE SANTANDER</w:t>
      </w:r>
      <w:r w:rsidRPr="003F195D">
        <w:rPr>
          <w:rFonts w:ascii="Arial" w:hAnsi="Arial" w:cs="Arial"/>
          <w:sz w:val="20"/>
          <w:szCs w:val="20"/>
        </w:rPr>
        <w:t>, consultará el CERTIFICADO DE ANTECEDENTES JUDICIALES, de las personas naturales, los representantes legales de personas jurídicas y/o de quien en nombre de la persona jurídica presente la oferta.</w:t>
      </w:r>
    </w:p>
    <w:p w14:paraId="32D2CB18" w14:textId="77777777" w:rsidR="00D73548" w:rsidRPr="003F195D" w:rsidRDefault="00D73548" w:rsidP="00D540D2">
      <w:pPr>
        <w:jc w:val="both"/>
        <w:rPr>
          <w:rFonts w:ascii="Arial" w:hAnsi="Arial" w:cs="Arial"/>
          <w:sz w:val="20"/>
          <w:szCs w:val="20"/>
        </w:rPr>
      </w:pPr>
    </w:p>
    <w:p w14:paraId="59321D1E" w14:textId="77777777" w:rsidR="00E464DB" w:rsidRPr="003F195D" w:rsidRDefault="00E464DB" w:rsidP="002C1FB6">
      <w:pPr>
        <w:pStyle w:val="Textoindependiente"/>
        <w:numPr>
          <w:ilvl w:val="2"/>
          <w:numId w:val="18"/>
        </w:numPr>
        <w:jc w:val="both"/>
        <w:rPr>
          <w:b/>
          <w:sz w:val="20"/>
          <w:szCs w:val="20"/>
          <w:lang w:val="es-CO"/>
        </w:rPr>
      </w:pPr>
      <w:r w:rsidRPr="003F195D">
        <w:rPr>
          <w:b/>
          <w:sz w:val="20"/>
          <w:szCs w:val="20"/>
          <w:lang w:val="es-CO"/>
        </w:rPr>
        <w:t xml:space="preserve">CONSTANCIA DE CUMPLIMIENTO DE APORTES PARAFISCALES </w:t>
      </w:r>
    </w:p>
    <w:p w14:paraId="7293EC26" w14:textId="77777777" w:rsidR="00871CA1" w:rsidRPr="003F195D" w:rsidRDefault="00871CA1" w:rsidP="00EF475C">
      <w:pPr>
        <w:jc w:val="both"/>
        <w:rPr>
          <w:rFonts w:ascii="Arial" w:hAnsi="Arial" w:cs="Arial"/>
          <w:sz w:val="20"/>
          <w:szCs w:val="20"/>
        </w:rPr>
      </w:pPr>
    </w:p>
    <w:p w14:paraId="2FD76F5B" w14:textId="77777777" w:rsidR="00871CA1" w:rsidRPr="003F195D" w:rsidRDefault="00871CA1" w:rsidP="00EF475C">
      <w:pPr>
        <w:jc w:val="both"/>
        <w:rPr>
          <w:rFonts w:ascii="Arial" w:hAnsi="Arial" w:cs="Arial"/>
          <w:sz w:val="20"/>
          <w:szCs w:val="20"/>
        </w:rPr>
      </w:pPr>
      <w:r w:rsidRPr="003F195D">
        <w:rPr>
          <w:rFonts w:ascii="Arial" w:hAnsi="Arial" w:cs="Arial"/>
          <w:sz w:val="20"/>
          <w:szCs w:val="20"/>
        </w:rPr>
        <w:t xml:space="preserve">De conformidad con lo consagrado en el artículo 50 de la Ley 789 de 2002, modificado por el artículo 1 de la ley 828 de 2003 y el artículo 23 de la ley 1150 de 2007, el </w:t>
      </w:r>
      <w:r w:rsidRPr="003F195D">
        <w:rPr>
          <w:rFonts w:ascii="Arial" w:hAnsi="Arial" w:cs="Arial"/>
          <w:b/>
          <w:bCs/>
          <w:sz w:val="20"/>
          <w:szCs w:val="20"/>
        </w:rPr>
        <w:t xml:space="preserve">PROPONENTE </w:t>
      </w:r>
      <w:r w:rsidRPr="003F195D">
        <w:rPr>
          <w:rFonts w:ascii="Arial" w:hAnsi="Arial" w:cs="Arial"/>
          <w:sz w:val="20"/>
          <w:szCs w:val="20"/>
        </w:rPr>
        <w:t xml:space="preserve">y el </w:t>
      </w:r>
      <w:r w:rsidRPr="003F195D">
        <w:rPr>
          <w:rFonts w:ascii="Arial" w:hAnsi="Arial" w:cs="Arial"/>
          <w:b/>
          <w:bCs/>
          <w:sz w:val="20"/>
          <w:szCs w:val="20"/>
        </w:rPr>
        <w:t xml:space="preserve">CONTRATISTA </w:t>
      </w:r>
      <w:r w:rsidRPr="003F195D">
        <w:rPr>
          <w:rFonts w:ascii="Arial" w:hAnsi="Arial" w:cs="Arial"/>
          <w:sz w:val="20"/>
          <w:szCs w:val="20"/>
        </w:rPr>
        <w:t xml:space="preserve">deberán acreditar que se encuentran al día en el pago de los aportes parafiscales relativos al Sistema de Seguridad Social Integral, así como los propios de las cajas de Compensación Familiar, Instituto Colombiano de Bienestar Familiar y Servicio Nacional de Aprendizaje, los anteriores pagos deberán acreditarse para la realización de cada pago derivado del contrato estatal. Dicha certificación debe ser expedida por el revisor fiscal, cuando este exista de acuerdo con los requerimientos de ley o por el representante legal. </w:t>
      </w:r>
    </w:p>
    <w:p w14:paraId="76D7D224" w14:textId="77777777" w:rsidR="004325E2" w:rsidRPr="003F195D" w:rsidRDefault="004325E2" w:rsidP="00EF475C">
      <w:pPr>
        <w:jc w:val="both"/>
        <w:rPr>
          <w:rFonts w:ascii="Arial" w:hAnsi="Arial" w:cs="Arial"/>
          <w:sz w:val="20"/>
          <w:szCs w:val="20"/>
        </w:rPr>
      </w:pPr>
    </w:p>
    <w:p w14:paraId="50A5B859" w14:textId="77777777" w:rsidR="00871CA1" w:rsidRPr="003F195D" w:rsidRDefault="00871CA1" w:rsidP="00EF475C">
      <w:pPr>
        <w:jc w:val="both"/>
        <w:rPr>
          <w:rFonts w:ascii="Arial" w:hAnsi="Arial" w:cs="Arial"/>
          <w:sz w:val="20"/>
          <w:szCs w:val="20"/>
        </w:rPr>
      </w:pPr>
      <w:r w:rsidRPr="003F195D">
        <w:rPr>
          <w:rFonts w:ascii="Arial" w:hAnsi="Arial" w:cs="Arial"/>
          <w:sz w:val="20"/>
          <w:szCs w:val="20"/>
        </w:rPr>
        <w:t>La certificación debe acreditar el pago de dichos aportes con seis (6) meses de anticipación a la fecha de cierre de la contratación. En el evento que la sociedad no tenga más de seis (6) meses de constituida, deberá acreditar los pagos a partir de la fecha de constitución.</w:t>
      </w:r>
    </w:p>
    <w:p w14:paraId="009DFF2F" w14:textId="77777777" w:rsidR="00871CA1" w:rsidRPr="003F195D" w:rsidRDefault="00871CA1" w:rsidP="00EF475C">
      <w:pPr>
        <w:jc w:val="both"/>
        <w:rPr>
          <w:rFonts w:ascii="Arial" w:hAnsi="Arial" w:cs="Arial"/>
          <w:sz w:val="20"/>
          <w:szCs w:val="20"/>
        </w:rPr>
      </w:pPr>
    </w:p>
    <w:p w14:paraId="4853612D" w14:textId="77777777" w:rsidR="00871CA1" w:rsidRPr="003F195D" w:rsidRDefault="00871CA1" w:rsidP="00EF475C">
      <w:pPr>
        <w:jc w:val="both"/>
        <w:rPr>
          <w:rFonts w:ascii="Arial" w:hAnsi="Arial" w:cs="Arial"/>
          <w:sz w:val="20"/>
          <w:szCs w:val="20"/>
        </w:rPr>
      </w:pPr>
      <w:r w:rsidRPr="003F195D">
        <w:rPr>
          <w:rFonts w:ascii="Arial" w:hAnsi="Arial" w:cs="Arial"/>
          <w:sz w:val="20"/>
          <w:szCs w:val="20"/>
        </w:rPr>
        <w:t xml:space="preserve">En caso de ofertas conjuntas, cada uno de los integrantes del consorcio o unión temporal debe allegar este documento. </w:t>
      </w:r>
    </w:p>
    <w:p w14:paraId="41C3D08B" w14:textId="77777777" w:rsidR="00871CA1" w:rsidRPr="003F195D" w:rsidRDefault="00871CA1" w:rsidP="00EF475C">
      <w:pPr>
        <w:jc w:val="both"/>
        <w:rPr>
          <w:rFonts w:ascii="Arial" w:hAnsi="Arial" w:cs="Arial"/>
          <w:sz w:val="20"/>
          <w:szCs w:val="20"/>
        </w:rPr>
      </w:pPr>
    </w:p>
    <w:p w14:paraId="10243798" w14:textId="77777777" w:rsidR="00871CA1" w:rsidRPr="003F195D" w:rsidRDefault="00871CA1" w:rsidP="00EF475C">
      <w:pPr>
        <w:jc w:val="both"/>
        <w:rPr>
          <w:rFonts w:ascii="Arial" w:hAnsi="Arial" w:cs="Arial"/>
          <w:sz w:val="20"/>
          <w:szCs w:val="20"/>
        </w:rPr>
      </w:pPr>
      <w:r w:rsidRPr="003F195D">
        <w:rPr>
          <w:rFonts w:ascii="Arial" w:hAnsi="Arial" w:cs="Arial"/>
          <w:sz w:val="20"/>
          <w:szCs w:val="20"/>
        </w:rPr>
        <w:t>Las personas naturales lo harán mediante declaración juramentada de conformidad con lo establecido en el Artículo 9 de la Ley 828 de 2003.</w:t>
      </w:r>
    </w:p>
    <w:p w14:paraId="5875868D" w14:textId="77777777" w:rsidR="001E0409" w:rsidRPr="003F195D" w:rsidRDefault="001E0409" w:rsidP="00EF475C">
      <w:pPr>
        <w:jc w:val="both"/>
        <w:rPr>
          <w:rFonts w:ascii="Arial" w:hAnsi="Arial" w:cs="Arial"/>
          <w:sz w:val="20"/>
          <w:szCs w:val="20"/>
        </w:rPr>
      </w:pPr>
    </w:p>
    <w:p w14:paraId="2FB7C23D" w14:textId="77777777" w:rsidR="00871CA1" w:rsidRPr="003F195D" w:rsidRDefault="00871CA1" w:rsidP="00EF475C">
      <w:pPr>
        <w:jc w:val="both"/>
        <w:rPr>
          <w:rFonts w:ascii="Arial" w:hAnsi="Arial" w:cs="Arial"/>
          <w:sz w:val="20"/>
          <w:szCs w:val="20"/>
        </w:rPr>
      </w:pPr>
      <w:r w:rsidRPr="003F195D">
        <w:rPr>
          <w:rFonts w:ascii="Arial" w:hAnsi="Arial" w:cs="Arial"/>
          <w:sz w:val="20"/>
          <w:szCs w:val="20"/>
        </w:rPr>
        <w:t xml:space="preserve">La información presentada en desarrollo del presente </w:t>
      </w:r>
      <w:r w:rsidR="00951A54" w:rsidRPr="003F195D">
        <w:rPr>
          <w:rFonts w:ascii="Arial" w:hAnsi="Arial" w:cs="Arial"/>
          <w:sz w:val="20"/>
          <w:szCs w:val="20"/>
        </w:rPr>
        <w:t>numeral</w:t>
      </w:r>
      <w:r w:rsidRPr="003F195D">
        <w:rPr>
          <w:rFonts w:ascii="Arial" w:hAnsi="Arial" w:cs="Arial"/>
          <w:sz w:val="20"/>
          <w:szCs w:val="20"/>
        </w:rPr>
        <w:t xml:space="preserve"> se entiende suministrada bajo la gravedad de juramento respecto de su fidelidad y veracidad.</w:t>
      </w:r>
    </w:p>
    <w:p w14:paraId="37A37108" w14:textId="77777777" w:rsidR="003C3773" w:rsidRPr="003F195D" w:rsidRDefault="003C3773" w:rsidP="0070183C">
      <w:pPr>
        <w:jc w:val="both"/>
        <w:rPr>
          <w:rFonts w:ascii="Arial" w:hAnsi="Arial" w:cs="Arial"/>
          <w:sz w:val="20"/>
          <w:szCs w:val="20"/>
        </w:rPr>
      </w:pPr>
    </w:p>
    <w:p w14:paraId="143415B4" w14:textId="77777777" w:rsidR="0070183C" w:rsidRPr="003F195D" w:rsidRDefault="0070183C" w:rsidP="0070183C">
      <w:pPr>
        <w:jc w:val="both"/>
        <w:rPr>
          <w:rFonts w:ascii="Arial" w:hAnsi="Arial" w:cs="Arial"/>
          <w:sz w:val="20"/>
          <w:szCs w:val="20"/>
        </w:rPr>
      </w:pPr>
      <w:r w:rsidRPr="003F195D">
        <w:rPr>
          <w:rFonts w:ascii="Arial" w:hAnsi="Arial" w:cs="Arial"/>
          <w:sz w:val="20"/>
          <w:szCs w:val="20"/>
        </w:rPr>
        <w:t>NOTA: No aplica para las personas naturales y jurídicas de origen extranjero sin sucursal en Colombia.</w:t>
      </w:r>
    </w:p>
    <w:p w14:paraId="2D314D0B" w14:textId="77777777" w:rsidR="0070183C" w:rsidRPr="003F195D" w:rsidRDefault="0070183C" w:rsidP="00EF475C">
      <w:pPr>
        <w:jc w:val="both"/>
        <w:rPr>
          <w:rFonts w:ascii="Arial" w:hAnsi="Arial" w:cs="Arial"/>
          <w:sz w:val="20"/>
          <w:szCs w:val="20"/>
        </w:rPr>
      </w:pPr>
    </w:p>
    <w:p w14:paraId="576570BE" w14:textId="77777777" w:rsidR="00A34C77" w:rsidRPr="003F195D" w:rsidRDefault="00A34C77" w:rsidP="002C1FB6">
      <w:pPr>
        <w:numPr>
          <w:ilvl w:val="2"/>
          <w:numId w:val="18"/>
        </w:numPr>
        <w:autoSpaceDE w:val="0"/>
        <w:autoSpaceDN w:val="0"/>
        <w:adjustRightInd w:val="0"/>
        <w:jc w:val="both"/>
        <w:rPr>
          <w:rFonts w:ascii="Arial" w:hAnsi="Arial" w:cs="Arial"/>
          <w:b/>
          <w:bCs/>
          <w:iCs/>
          <w:sz w:val="20"/>
          <w:szCs w:val="20"/>
        </w:rPr>
      </w:pPr>
      <w:r w:rsidRPr="003F195D">
        <w:rPr>
          <w:rFonts w:ascii="Arial" w:hAnsi="Arial" w:cs="Arial"/>
          <w:b/>
          <w:bCs/>
          <w:iCs/>
          <w:sz w:val="20"/>
          <w:szCs w:val="20"/>
        </w:rPr>
        <w:t xml:space="preserve">IDENTIFICACIÓN TRIBUTARIA </w:t>
      </w:r>
    </w:p>
    <w:p w14:paraId="69A30961" w14:textId="77777777" w:rsidR="00A34C77" w:rsidRPr="003F195D" w:rsidRDefault="00A34C77" w:rsidP="00EC3BF0">
      <w:pPr>
        <w:autoSpaceDE w:val="0"/>
        <w:autoSpaceDN w:val="0"/>
        <w:adjustRightInd w:val="0"/>
        <w:jc w:val="both"/>
        <w:rPr>
          <w:rFonts w:ascii="Arial" w:hAnsi="Arial" w:cs="Arial"/>
          <w:b/>
          <w:bCs/>
          <w:iCs/>
          <w:sz w:val="20"/>
          <w:szCs w:val="20"/>
        </w:rPr>
      </w:pPr>
    </w:p>
    <w:p w14:paraId="2EABBEB5" w14:textId="77777777" w:rsidR="001C2B0A" w:rsidRPr="003F195D" w:rsidRDefault="00E625DE" w:rsidP="00EC3BF0">
      <w:pPr>
        <w:autoSpaceDE w:val="0"/>
        <w:autoSpaceDN w:val="0"/>
        <w:adjustRightInd w:val="0"/>
        <w:jc w:val="both"/>
        <w:rPr>
          <w:rFonts w:ascii="Arial" w:hAnsi="Arial" w:cs="Arial"/>
          <w:sz w:val="20"/>
          <w:szCs w:val="20"/>
        </w:rPr>
      </w:pPr>
      <w:r w:rsidRPr="003F195D">
        <w:rPr>
          <w:rFonts w:ascii="Arial" w:hAnsi="Arial" w:cs="Arial"/>
          <w:sz w:val="20"/>
          <w:szCs w:val="20"/>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r w:rsidR="00177017" w:rsidRPr="003F195D">
        <w:rPr>
          <w:rFonts w:ascii="Arial" w:hAnsi="Arial" w:cs="Arial"/>
          <w:sz w:val="20"/>
          <w:szCs w:val="20"/>
        </w:rPr>
        <w:t>.</w:t>
      </w:r>
    </w:p>
    <w:p w14:paraId="0DBFF1E2" w14:textId="77777777" w:rsidR="00757417" w:rsidRPr="003F195D" w:rsidRDefault="00757417" w:rsidP="00EC3BF0">
      <w:pPr>
        <w:autoSpaceDE w:val="0"/>
        <w:autoSpaceDN w:val="0"/>
        <w:adjustRightInd w:val="0"/>
        <w:jc w:val="both"/>
        <w:rPr>
          <w:rFonts w:ascii="Arial" w:hAnsi="Arial" w:cs="Arial"/>
          <w:sz w:val="20"/>
          <w:szCs w:val="20"/>
        </w:rPr>
      </w:pPr>
    </w:p>
    <w:p w14:paraId="17AF338F" w14:textId="77777777" w:rsidR="00EB72B4" w:rsidRPr="003F195D" w:rsidRDefault="00EB72B4" w:rsidP="00EB72B4">
      <w:pPr>
        <w:jc w:val="both"/>
        <w:rPr>
          <w:rFonts w:ascii="Arial" w:hAnsi="Arial" w:cs="Arial"/>
          <w:sz w:val="20"/>
          <w:szCs w:val="20"/>
        </w:rPr>
      </w:pPr>
      <w:r w:rsidRPr="003F195D">
        <w:rPr>
          <w:rFonts w:ascii="Arial" w:hAnsi="Arial" w:cs="Arial"/>
          <w:b/>
          <w:sz w:val="20"/>
          <w:szCs w:val="20"/>
        </w:rPr>
        <w:t>NOTA</w:t>
      </w:r>
      <w:r w:rsidR="00EA1B76" w:rsidRPr="003F195D">
        <w:rPr>
          <w:rFonts w:ascii="Arial" w:hAnsi="Arial" w:cs="Arial"/>
          <w:b/>
          <w:sz w:val="20"/>
          <w:szCs w:val="20"/>
        </w:rPr>
        <w:t>: No</w:t>
      </w:r>
      <w:r w:rsidRPr="003F195D">
        <w:rPr>
          <w:rFonts w:ascii="Arial" w:hAnsi="Arial" w:cs="Arial"/>
          <w:sz w:val="20"/>
          <w:szCs w:val="20"/>
        </w:rPr>
        <w:t xml:space="preserve"> aplica para las personas naturales y jurídicas de origen extranjero sin sucursal en Colombia.</w:t>
      </w:r>
    </w:p>
    <w:p w14:paraId="3759C13A" w14:textId="77777777" w:rsidR="00EB72B4" w:rsidRPr="003F195D" w:rsidRDefault="00EB72B4" w:rsidP="00EC3BF0">
      <w:pPr>
        <w:autoSpaceDE w:val="0"/>
        <w:autoSpaceDN w:val="0"/>
        <w:adjustRightInd w:val="0"/>
        <w:jc w:val="both"/>
        <w:rPr>
          <w:rFonts w:ascii="Arial" w:hAnsi="Arial" w:cs="Arial"/>
          <w:sz w:val="20"/>
          <w:szCs w:val="20"/>
        </w:rPr>
      </w:pPr>
    </w:p>
    <w:p w14:paraId="0956A477" w14:textId="77777777" w:rsidR="00F72CCE" w:rsidRPr="003F195D" w:rsidRDefault="00F72CCE" w:rsidP="002C1FB6">
      <w:pPr>
        <w:numPr>
          <w:ilvl w:val="2"/>
          <w:numId w:val="18"/>
        </w:numPr>
        <w:autoSpaceDE w:val="0"/>
        <w:autoSpaceDN w:val="0"/>
        <w:adjustRightInd w:val="0"/>
        <w:jc w:val="both"/>
        <w:rPr>
          <w:rFonts w:ascii="Arial" w:hAnsi="Arial" w:cs="Arial"/>
          <w:b/>
          <w:sz w:val="20"/>
          <w:szCs w:val="20"/>
        </w:rPr>
      </w:pPr>
      <w:r w:rsidRPr="003F195D">
        <w:rPr>
          <w:rFonts w:ascii="Arial" w:hAnsi="Arial" w:cs="Arial"/>
          <w:b/>
          <w:sz w:val="20"/>
          <w:szCs w:val="20"/>
        </w:rPr>
        <w:t>COMPROMISO ANTICORRUPCIÓN</w:t>
      </w:r>
    </w:p>
    <w:p w14:paraId="5BF02D44" w14:textId="77777777" w:rsidR="00F72CCE" w:rsidRPr="003F195D" w:rsidRDefault="00F72CCE" w:rsidP="00F72CCE">
      <w:pPr>
        <w:autoSpaceDE w:val="0"/>
        <w:autoSpaceDN w:val="0"/>
        <w:adjustRightInd w:val="0"/>
        <w:jc w:val="both"/>
        <w:rPr>
          <w:rFonts w:ascii="Arial" w:hAnsi="Arial" w:cs="Arial"/>
          <w:sz w:val="20"/>
          <w:szCs w:val="20"/>
        </w:rPr>
      </w:pPr>
    </w:p>
    <w:p w14:paraId="280560D9" w14:textId="77777777" w:rsidR="00F72CCE" w:rsidRPr="003F195D" w:rsidRDefault="00F72CCE" w:rsidP="00F72CCE">
      <w:pPr>
        <w:autoSpaceDE w:val="0"/>
        <w:autoSpaceDN w:val="0"/>
        <w:adjustRightInd w:val="0"/>
        <w:jc w:val="both"/>
        <w:rPr>
          <w:rFonts w:ascii="Arial" w:hAnsi="Arial" w:cs="Arial"/>
          <w:sz w:val="20"/>
          <w:szCs w:val="20"/>
        </w:rPr>
      </w:pPr>
      <w:r w:rsidRPr="003F195D">
        <w:rPr>
          <w:rFonts w:ascii="Arial" w:hAnsi="Arial" w:cs="Arial"/>
          <w:sz w:val="20"/>
          <w:szCs w:val="20"/>
        </w:rPr>
        <w:t xml:space="preserve">El Oferente deberá proceder al diligenciamiento del </w:t>
      </w:r>
      <w:r w:rsidRPr="003F195D">
        <w:rPr>
          <w:rFonts w:ascii="Arial" w:hAnsi="Arial" w:cs="Arial"/>
          <w:b/>
          <w:sz w:val="20"/>
          <w:szCs w:val="20"/>
        </w:rPr>
        <w:t>formulario No. 3</w:t>
      </w:r>
      <w:r w:rsidRPr="003F195D">
        <w:rPr>
          <w:rFonts w:ascii="Arial" w:hAnsi="Arial" w:cs="Arial"/>
          <w:sz w:val="20"/>
          <w:szCs w:val="20"/>
        </w:rPr>
        <w:t xml:space="preserve"> y ent</w:t>
      </w:r>
      <w:r w:rsidR="001E0409" w:rsidRPr="003F195D">
        <w:rPr>
          <w:rFonts w:ascii="Arial" w:hAnsi="Arial" w:cs="Arial"/>
          <w:sz w:val="20"/>
          <w:szCs w:val="20"/>
        </w:rPr>
        <w:t>r</w:t>
      </w:r>
      <w:r w:rsidRPr="003F195D">
        <w:rPr>
          <w:rFonts w:ascii="Arial" w:hAnsi="Arial" w:cs="Arial"/>
          <w:sz w:val="20"/>
          <w:szCs w:val="20"/>
        </w:rPr>
        <w:t>egarlo con la oferta.</w:t>
      </w:r>
    </w:p>
    <w:p w14:paraId="716121D2" w14:textId="77777777" w:rsidR="00C3026F" w:rsidRPr="003F195D" w:rsidRDefault="00C3026F" w:rsidP="00F72CCE">
      <w:pPr>
        <w:autoSpaceDE w:val="0"/>
        <w:autoSpaceDN w:val="0"/>
        <w:adjustRightInd w:val="0"/>
        <w:jc w:val="both"/>
        <w:rPr>
          <w:rFonts w:ascii="Arial" w:hAnsi="Arial" w:cs="Arial"/>
          <w:sz w:val="20"/>
          <w:szCs w:val="20"/>
        </w:rPr>
      </w:pPr>
    </w:p>
    <w:p w14:paraId="365B6FF3" w14:textId="77777777" w:rsidR="00C3026F" w:rsidRPr="003F195D" w:rsidRDefault="00C3026F" w:rsidP="002C1FB6">
      <w:pPr>
        <w:numPr>
          <w:ilvl w:val="2"/>
          <w:numId w:val="18"/>
        </w:numPr>
        <w:autoSpaceDE w:val="0"/>
        <w:autoSpaceDN w:val="0"/>
        <w:adjustRightInd w:val="0"/>
        <w:jc w:val="both"/>
        <w:rPr>
          <w:rFonts w:ascii="Arial" w:hAnsi="Arial" w:cs="Arial"/>
          <w:sz w:val="20"/>
          <w:szCs w:val="20"/>
        </w:rPr>
      </w:pPr>
      <w:r w:rsidRPr="003F195D">
        <w:rPr>
          <w:rFonts w:ascii="Arial" w:hAnsi="Arial" w:cs="Arial"/>
          <w:sz w:val="20"/>
          <w:szCs w:val="20"/>
        </w:rPr>
        <w:t xml:space="preserve"> </w:t>
      </w:r>
      <w:r w:rsidRPr="003F195D">
        <w:rPr>
          <w:rFonts w:ascii="Arial" w:hAnsi="Arial" w:cs="Arial"/>
          <w:b/>
          <w:sz w:val="20"/>
          <w:szCs w:val="20"/>
        </w:rPr>
        <w:t>IDENTIFICACIÓN REPRESENTA LEGAL</w:t>
      </w:r>
      <w:r w:rsidRPr="003F195D">
        <w:rPr>
          <w:rFonts w:ascii="Arial" w:hAnsi="Arial" w:cs="Arial"/>
          <w:sz w:val="20"/>
          <w:szCs w:val="20"/>
        </w:rPr>
        <w:t>.</w:t>
      </w:r>
    </w:p>
    <w:p w14:paraId="6CE27E17" w14:textId="77777777" w:rsidR="006C324E" w:rsidRPr="003F195D" w:rsidRDefault="006C324E" w:rsidP="00F72CCE">
      <w:pPr>
        <w:autoSpaceDE w:val="0"/>
        <w:autoSpaceDN w:val="0"/>
        <w:adjustRightInd w:val="0"/>
        <w:jc w:val="both"/>
        <w:rPr>
          <w:rFonts w:ascii="Arial" w:hAnsi="Arial" w:cs="Arial"/>
          <w:sz w:val="20"/>
          <w:szCs w:val="20"/>
        </w:rPr>
      </w:pPr>
    </w:p>
    <w:p w14:paraId="480C16C4" w14:textId="77777777" w:rsidR="00C3026F" w:rsidRPr="003F195D" w:rsidRDefault="00C3026F" w:rsidP="00F72CCE">
      <w:pPr>
        <w:autoSpaceDE w:val="0"/>
        <w:autoSpaceDN w:val="0"/>
        <w:adjustRightInd w:val="0"/>
        <w:jc w:val="both"/>
        <w:rPr>
          <w:rFonts w:ascii="Arial" w:hAnsi="Arial" w:cs="Arial"/>
          <w:sz w:val="20"/>
          <w:szCs w:val="20"/>
        </w:rPr>
      </w:pPr>
      <w:r w:rsidRPr="003F195D">
        <w:rPr>
          <w:rFonts w:ascii="Arial" w:hAnsi="Arial" w:cs="Arial"/>
          <w:sz w:val="20"/>
          <w:szCs w:val="20"/>
        </w:rPr>
        <w:t>El oferente deberá anexa</w:t>
      </w:r>
      <w:r w:rsidR="000A676E" w:rsidRPr="003F195D">
        <w:rPr>
          <w:rFonts w:ascii="Arial" w:hAnsi="Arial" w:cs="Arial"/>
          <w:sz w:val="20"/>
          <w:szCs w:val="20"/>
        </w:rPr>
        <w:t>r</w:t>
      </w:r>
      <w:r w:rsidRPr="003F195D">
        <w:rPr>
          <w:rFonts w:ascii="Arial" w:hAnsi="Arial" w:cs="Arial"/>
          <w:sz w:val="20"/>
          <w:szCs w:val="20"/>
        </w:rPr>
        <w:t xml:space="preserve"> copia de la cedula de ciudadanía del representante legal.</w:t>
      </w:r>
    </w:p>
    <w:p w14:paraId="12D231F3" w14:textId="2C289E03" w:rsidR="00221E56" w:rsidRPr="003F195D" w:rsidRDefault="00221E56" w:rsidP="00F72CCE">
      <w:pPr>
        <w:autoSpaceDE w:val="0"/>
        <w:autoSpaceDN w:val="0"/>
        <w:adjustRightInd w:val="0"/>
        <w:jc w:val="both"/>
        <w:rPr>
          <w:rFonts w:ascii="Arial" w:hAnsi="Arial" w:cs="Arial"/>
          <w:sz w:val="20"/>
          <w:szCs w:val="20"/>
        </w:rPr>
      </w:pPr>
    </w:p>
    <w:p w14:paraId="2D42A405" w14:textId="709B1FDE" w:rsidR="00CF29D9" w:rsidRPr="003F195D" w:rsidRDefault="00CF29D9" w:rsidP="00F72CCE">
      <w:pPr>
        <w:autoSpaceDE w:val="0"/>
        <w:autoSpaceDN w:val="0"/>
        <w:adjustRightInd w:val="0"/>
        <w:jc w:val="both"/>
        <w:rPr>
          <w:rFonts w:ascii="Arial" w:hAnsi="Arial" w:cs="Arial"/>
          <w:sz w:val="20"/>
          <w:szCs w:val="20"/>
        </w:rPr>
      </w:pPr>
    </w:p>
    <w:p w14:paraId="0A226F81" w14:textId="77777777" w:rsidR="00CF29D9" w:rsidRPr="003F195D" w:rsidRDefault="00CF29D9" w:rsidP="00F72CCE">
      <w:pPr>
        <w:autoSpaceDE w:val="0"/>
        <w:autoSpaceDN w:val="0"/>
        <w:adjustRightInd w:val="0"/>
        <w:jc w:val="both"/>
        <w:rPr>
          <w:rFonts w:ascii="Arial" w:hAnsi="Arial" w:cs="Arial"/>
          <w:sz w:val="20"/>
          <w:szCs w:val="20"/>
        </w:rPr>
      </w:pPr>
    </w:p>
    <w:p w14:paraId="24D2FB77" w14:textId="77777777" w:rsidR="006C324E" w:rsidRPr="003F195D" w:rsidRDefault="006C324E" w:rsidP="002C1FB6">
      <w:pPr>
        <w:numPr>
          <w:ilvl w:val="2"/>
          <w:numId w:val="18"/>
        </w:numPr>
        <w:autoSpaceDE w:val="0"/>
        <w:autoSpaceDN w:val="0"/>
        <w:adjustRightInd w:val="0"/>
        <w:jc w:val="both"/>
        <w:rPr>
          <w:rFonts w:ascii="Arial" w:hAnsi="Arial" w:cs="Arial"/>
          <w:b/>
          <w:sz w:val="20"/>
          <w:szCs w:val="20"/>
        </w:rPr>
      </w:pPr>
      <w:r w:rsidRPr="003F195D">
        <w:rPr>
          <w:rFonts w:ascii="Arial" w:hAnsi="Arial" w:cs="Arial"/>
          <w:b/>
          <w:sz w:val="20"/>
          <w:szCs w:val="20"/>
        </w:rPr>
        <w:lastRenderedPageBreak/>
        <w:t xml:space="preserve">GARANTÍA DE SERIEDAD DE LA PROPUESTA  </w:t>
      </w:r>
    </w:p>
    <w:p w14:paraId="4D05C2F2" w14:textId="77777777" w:rsidR="006C324E" w:rsidRPr="003F195D" w:rsidRDefault="006C324E" w:rsidP="006C324E">
      <w:pPr>
        <w:autoSpaceDE w:val="0"/>
        <w:autoSpaceDN w:val="0"/>
        <w:adjustRightInd w:val="0"/>
        <w:jc w:val="both"/>
        <w:rPr>
          <w:rFonts w:ascii="Arial" w:hAnsi="Arial" w:cs="Arial"/>
          <w:b/>
          <w:sz w:val="20"/>
          <w:szCs w:val="20"/>
        </w:rPr>
      </w:pPr>
    </w:p>
    <w:p w14:paraId="71149906" w14:textId="77777777" w:rsidR="00221E56" w:rsidRPr="003F195D" w:rsidRDefault="00221E56" w:rsidP="00221E56">
      <w:pPr>
        <w:adjustRightInd w:val="0"/>
        <w:jc w:val="both"/>
        <w:rPr>
          <w:rFonts w:ascii="Arial" w:hAnsi="Arial" w:cs="Arial"/>
          <w:sz w:val="20"/>
          <w:szCs w:val="20"/>
        </w:rPr>
      </w:pPr>
      <w:r w:rsidRPr="003F195D">
        <w:rPr>
          <w:rFonts w:ascii="Arial" w:hAnsi="Arial" w:cs="Arial"/>
          <w:sz w:val="20"/>
          <w:szCs w:val="20"/>
        </w:rPr>
        <w:t xml:space="preserve">El proponente deberá constituir a su costa, a favor de LA </w:t>
      </w:r>
      <w:r w:rsidR="00951A54" w:rsidRPr="003F195D">
        <w:rPr>
          <w:rFonts w:ascii="Arial" w:hAnsi="Arial" w:cs="Arial"/>
          <w:sz w:val="20"/>
          <w:szCs w:val="20"/>
        </w:rPr>
        <w:t>POLICÍA METROPOLITANA DE CÚCUTA – UNIDAD PRESTADORA DE SALUD NORTE DE SANTANDER</w:t>
      </w:r>
      <w:r w:rsidRPr="003F195D">
        <w:rPr>
          <w:rFonts w:ascii="Arial" w:hAnsi="Arial" w:cs="Arial"/>
          <w:sz w:val="20"/>
          <w:szCs w:val="20"/>
        </w:rPr>
        <w:t xml:space="preserve">, NIT </w:t>
      </w:r>
      <w:r w:rsidR="00951A54" w:rsidRPr="003F195D">
        <w:rPr>
          <w:rFonts w:ascii="Arial" w:hAnsi="Arial" w:cs="Arial"/>
          <w:sz w:val="20"/>
          <w:szCs w:val="20"/>
        </w:rPr>
        <w:t>900.259.415-0</w:t>
      </w:r>
      <w:r w:rsidRPr="003F195D">
        <w:rPr>
          <w:rFonts w:ascii="Arial" w:hAnsi="Arial" w:cs="Arial"/>
          <w:sz w:val="20"/>
          <w:szCs w:val="20"/>
        </w:rPr>
        <w:t xml:space="preserve">, y presentar con su propuesta, una garantía de seriedad expedida por una compañía de seguros legalmente establecida en Colombia, o por cualquiera de los medios previstos en el  Decreto </w:t>
      </w:r>
      <w:r w:rsidR="00E03DDF" w:rsidRPr="003F195D">
        <w:rPr>
          <w:rFonts w:ascii="Arial" w:hAnsi="Arial" w:cs="Arial"/>
          <w:sz w:val="20"/>
          <w:szCs w:val="20"/>
        </w:rPr>
        <w:t>1082</w:t>
      </w:r>
      <w:r w:rsidRPr="003F195D">
        <w:rPr>
          <w:rFonts w:ascii="Arial" w:hAnsi="Arial" w:cs="Arial"/>
          <w:sz w:val="20"/>
          <w:szCs w:val="20"/>
        </w:rPr>
        <w:t xml:space="preserve"> de 201</w:t>
      </w:r>
      <w:r w:rsidR="00E03DDF" w:rsidRPr="003F195D">
        <w:rPr>
          <w:rFonts w:ascii="Arial" w:hAnsi="Arial" w:cs="Arial"/>
          <w:sz w:val="20"/>
          <w:szCs w:val="20"/>
        </w:rPr>
        <w:t>5</w:t>
      </w:r>
      <w:r w:rsidRPr="003F195D">
        <w:rPr>
          <w:rFonts w:ascii="Arial" w:hAnsi="Arial" w:cs="Arial"/>
          <w:sz w:val="20"/>
          <w:szCs w:val="20"/>
        </w:rPr>
        <w:t xml:space="preserve">, por un valor equivalente al diez por ciento (10%) del valor del presupuesto oficial, con </w:t>
      </w:r>
      <w:r w:rsidR="00751AB8" w:rsidRPr="003F195D">
        <w:rPr>
          <w:rFonts w:ascii="Arial" w:hAnsi="Arial" w:cs="Arial"/>
          <w:sz w:val="20"/>
          <w:szCs w:val="20"/>
        </w:rPr>
        <w:t xml:space="preserve">una </w:t>
      </w:r>
      <w:r w:rsidRPr="003F195D">
        <w:rPr>
          <w:rFonts w:ascii="Arial" w:hAnsi="Arial" w:cs="Arial"/>
          <w:sz w:val="20"/>
          <w:szCs w:val="20"/>
        </w:rPr>
        <w:t xml:space="preserve">vigencia </w:t>
      </w:r>
      <w:r w:rsidR="00751AB8" w:rsidRPr="003F195D">
        <w:rPr>
          <w:rFonts w:ascii="Arial" w:hAnsi="Arial" w:cs="Arial"/>
          <w:sz w:val="20"/>
          <w:szCs w:val="20"/>
        </w:rPr>
        <w:t xml:space="preserve">de cuatro (4) meses </w:t>
      </w:r>
      <w:r w:rsidRPr="003F195D">
        <w:rPr>
          <w:rFonts w:ascii="Arial" w:hAnsi="Arial" w:cs="Arial"/>
          <w:sz w:val="20"/>
          <w:szCs w:val="20"/>
        </w:rPr>
        <w:t xml:space="preserve">señalada en el Capítulo primero del presente Pliego de Condiciones, la cual se contará a partir de la fecha y hora fijadas para la presentación de las ofertas. </w:t>
      </w:r>
    </w:p>
    <w:p w14:paraId="3E3F7696" w14:textId="77777777" w:rsidR="00221E56" w:rsidRPr="003F195D" w:rsidRDefault="00221E56" w:rsidP="00221E56">
      <w:pPr>
        <w:adjustRightInd w:val="0"/>
        <w:jc w:val="both"/>
        <w:rPr>
          <w:rFonts w:ascii="Arial" w:hAnsi="Arial" w:cs="Arial"/>
          <w:sz w:val="20"/>
          <w:szCs w:val="20"/>
        </w:rPr>
      </w:pPr>
      <w:r w:rsidRPr="003F195D">
        <w:rPr>
          <w:rFonts w:ascii="Arial" w:hAnsi="Arial" w:cs="Arial"/>
          <w:sz w:val="20"/>
          <w:szCs w:val="20"/>
        </w:rPr>
        <w:t xml:space="preserve"> </w:t>
      </w:r>
    </w:p>
    <w:p w14:paraId="23B538A1" w14:textId="77777777" w:rsidR="00221E56" w:rsidRPr="003F195D" w:rsidRDefault="00221E56" w:rsidP="00221E56">
      <w:pPr>
        <w:adjustRightInd w:val="0"/>
        <w:jc w:val="both"/>
        <w:rPr>
          <w:rFonts w:ascii="Arial" w:hAnsi="Arial" w:cs="Arial"/>
          <w:sz w:val="20"/>
          <w:szCs w:val="20"/>
        </w:rPr>
      </w:pPr>
      <w:r w:rsidRPr="003F195D">
        <w:rPr>
          <w:rFonts w:ascii="Arial" w:hAnsi="Arial" w:cs="Arial"/>
          <w:sz w:val="20"/>
          <w:szCs w:val="20"/>
        </w:rPr>
        <w:t xml:space="preserve">Cuando la propuesta sea presentada por una persona jurídica, la garantía debe ser tomada a nombre de la razón social que figura en el Certificado de Existencia y Representación Legal expedido por la Cámara de Comercio, sin utilizar sigla, a no ser que en el Certificado de la Cámara de Comercio se establezca que la sociedad podrá identificarse con la sigla. Cuando la propuesta sea presentada por un Consorcio, Unión Temporal o promesa de sociedad futura, la garantía deberá tomarse a nombre de todos los integrantes </w:t>
      </w:r>
      <w:r w:rsidR="000A676E" w:rsidRPr="003F195D">
        <w:rPr>
          <w:rFonts w:ascii="Arial" w:hAnsi="Arial" w:cs="Arial"/>
          <w:sz w:val="20"/>
          <w:szCs w:val="20"/>
        </w:rPr>
        <w:t>de este</w:t>
      </w:r>
      <w:r w:rsidRPr="003F195D">
        <w:rPr>
          <w:rFonts w:ascii="Arial" w:hAnsi="Arial" w:cs="Arial"/>
          <w:sz w:val="20"/>
          <w:szCs w:val="20"/>
        </w:rPr>
        <w:t xml:space="preserve"> (a). </w:t>
      </w:r>
    </w:p>
    <w:p w14:paraId="7A4A2DAF" w14:textId="77777777" w:rsidR="00221E56" w:rsidRPr="003F195D" w:rsidRDefault="00221E56" w:rsidP="00221E56">
      <w:pPr>
        <w:adjustRightInd w:val="0"/>
        <w:jc w:val="both"/>
        <w:rPr>
          <w:rFonts w:ascii="Arial" w:hAnsi="Arial" w:cs="Arial"/>
          <w:sz w:val="20"/>
          <w:szCs w:val="20"/>
        </w:rPr>
      </w:pPr>
      <w:r w:rsidRPr="003F195D">
        <w:rPr>
          <w:rFonts w:ascii="Arial" w:hAnsi="Arial" w:cs="Arial"/>
          <w:sz w:val="20"/>
          <w:szCs w:val="20"/>
        </w:rPr>
        <w:t xml:space="preserve"> </w:t>
      </w:r>
    </w:p>
    <w:p w14:paraId="0AC7916E" w14:textId="77777777" w:rsidR="00221E56" w:rsidRPr="003F195D" w:rsidRDefault="00221E56" w:rsidP="00221E56">
      <w:pPr>
        <w:adjustRightInd w:val="0"/>
        <w:jc w:val="both"/>
        <w:rPr>
          <w:rFonts w:ascii="Arial" w:hAnsi="Arial" w:cs="Arial"/>
          <w:sz w:val="20"/>
          <w:szCs w:val="20"/>
        </w:rPr>
      </w:pPr>
      <w:r w:rsidRPr="003F195D">
        <w:rPr>
          <w:rFonts w:ascii="Arial" w:hAnsi="Arial" w:cs="Arial"/>
          <w:sz w:val="20"/>
          <w:szCs w:val="20"/>
        </w:rPr>
        <w:t xml:space="preserve">La garantía debe amparar en general el cumplimiento de las obligaciones asumidas por el proponente con ocasión de la presentación de la oferta, como consecuencia del proceso de selección en el caso de resultar adjudicatario de </w:t>
      </w:r>
      <w:r w:rsidR="000A676E" w:rsidRPr="003F195D">
        <w:rPr>
          <w:rFonts w:ascii="Arial" w:hAnsi="Arial" w:cs="Arial"/>
          <w:sz w:val="20"/>
          <w:szCs w:val="20"/>
        </w:rPr>
        <w:t>esta</w:t>
      </w:r>
      <w:r w:rsidRPr="003F195D">
        <w:rPr>
          <w:rFonts w:ascii="Arial" w:hAnsi="Arial" w:cs="Arial"/>
          <w:sz w:val="20"/>
          <w:szCs w:val="20"/>
        </w:rPr>
        <w:t xml:space="preserve">, y en particular las contenidas en el Artículo 115, del Decreto </w:t>
      </w:r>
      <w:r w:rsidR="00E03DDF" w:rsidRPr="003F195D">
        <w:rPr>
          <w:rFonts w:ascii="Arial" w:hAnsi="Arial" w:cs="Arial"/>
          <w:sz w:val="20"/>
          <w:szCs w:val="20"/>
        </w:rPr>
        <w:t>1082</w:t>
      </w:r>
      <w:r w:rsidRPr="003F195D">
        <w:rPr>
          <w:rFonts w:ascii="Arial" w:hAnsi="Arial" w:cs="Arial"/>
          <w:sz w:val="20"/>
          <w:szCs w:val="20"/>
        </w:rPr>
        <w:t xml:space="preserve"> de 201</w:t>
      </w:r>
      <w:r w:rsidR="00E03DDF" w:rsidRPr="003F195D">
        <w:rPr>
          <w:rFonts w:ascii="Arial" w:hAnsi="Arial" w:cs="Arial"/>
          <w:sz w:val="20"/>
          <w:szCs w:val="20"/>
        </w:rPr>
        <w:t>5</w:t>
      </w:r>
      <w:r w:rsidRPr="003F195D">
        <w:rPr>
          <w:rFonts w:ascii="Arial" w:hAnsi="Arial" w:cs="Arial"/>
          <w:sz w:val="20"/>
          <w:szCs w:val="20"/>
        </w:rPr>
        <w:t xml:space="preserve">: </w:t>
      </w:r>
    </w:p>
    <w:p w14:paraId="2522F05F" w14:textId="77777777" w:rsidR="00221E56" w:rsidRPr="003F195D" w:rsidRDefault="00221E56" w:rsidP="00221E56">
      <w:pPr>
        <w:adjustRightInd w:val="0"/>
        <w:jc w:val="both"/>
        <w:rPr>
          <w:rFonts w:ascii="Arial" w:hAnsi="Arial" w:cs="Arial"/>
          <w:sz w:val="20"/>
          <w:szCs w:val="20"/>
        </w:rPr>
      </w:pPr>
      <w:r w:rsidRPr="003F195D">
        <w:rPr>
          <w:rFonts w:ascii="Arial" w:hAnsi="Arial" w:cs="Arial"/>
          <w:sz w:val="20"/>
          <w:szCs w:val="20"/>
        </w:rPr>
        <w:t xml:space="preserve"> </w:t>
      </w:r>
    </w:p>
    <w:p w14:paraId="486C23F5" w14:textId="77777777" w:rsidR="00221E56" w:rsidRPr="003F195D" w:rsidRDefault="00221E56" w:rsidP="00221E56">
      <w:pPr>
        <w:adjustRightInd w:val="0"/>
        <w:jc w:val="both"/>
        <w:rPr>
          <w:rFonts w:ascii="Arial" w:hAnsi="Arial" w:cs="Arial"/>
          <w:sz w:val="20"/>
          <w:szCs w:val="20"/>
        </w:rPr>
      </w:pPr>
      <w:r w:rsidRPr="003F195D">
        <w:rPr>
          <w:rFonts w:ascii="Arial" w:hAnsi="Arial" w:cs="Arial"/>
          <w:sz w:val="20"/>
          <w:szCs w:val="20"/>
        </w:rPr>
        <w:t xml:space="preserve">La no suscripción del contrato sin justa causa por parte del proponente seleccionado. </w:t>
      </w:r>
      <w:r w:rsidRPr="003F195D">
        <w:rPr>
          <w:rFonts w:ascii="Arial" w:hAnsi="Arial" w:cs="Arial"/>
          <w:sz w:val="20"/>
          <w:szCs w:val="20"/>
        </w:rPr>
        <w:cr/>
      </w:r>
    </w:p>
    <w:p w14:paraId="77AC57BA" w14:textId="77777777" w:rsidR="00221E56" w:rsidRPr="003F195D" w:rsidRDefault="00221E56" w:rsidP="00221E56">
      <w:pPr>
        <w:adjustRightInd w:val="0"/>
        <w:jc w:val="both"/>
        <w:rPr>
          <w:rFonts w:ascii="Arial" w:hAnsi="Arial" w:cs="Arial"/>
          <w:sz w:val="20"/>
          <w:szCs w:val="20"/>
        </w:rPr>
      </w:pPr>
      <w:r w:rsidRPr="003F195D">
        <w:rPr>
          <w:rFonts w:ascii="Arial" w:hAnsi="Arial" w:cs="Arial"/>
          <w:sz w:val="20"/>
          <w:szCs w:val="20"/>
        </w:rPr>
        <w:t xml:space="preserve">La no ampliación de la vigencia de la garantía de seriedad de la oferta cuando el término previsto en los pliegos para la adjudicación del contrato se prorrogue o cuando el término previsto para la suscripción del contrato se prorrogue, siempre y cuando esas prórrogas no excedan un término de tres meses. </w:t>
      </w:r>
    </w:p>
    <w:p w14:paraId="29AE5FBA" w14:textId="77777777" w:rsidR="00221E56" w:rsidRPr="003F195D" w:rsidRDefault="00221E56" w:rsidP="00221E56">
      <w:pPr>
        <w:adjustRightInd w:val="0"/>
        <w:jc w:val="both"/>
        <w:rPr>
          <w:rFonts w:ascii="Arial" w:hAnsi="Arial" w:cs="Arial"/>
          <w:sz w:val="20"/>
          <w:szCs w:val="20"/>
        </w:rPr>
      </w:pPr>
      <w:r w:rsidRPr="003F195D">
        <w:rPr>
          <w:rFonts w:ascii="Arial" w:hAnsi="Arial" w:cs="Arial"/>
          <w:sz w:val="20"/>
          <w:szCs w:val="20"/>
        </w:rPr>
        <w:t xml:space="preserve"> </w:t>
      </w:r>
    </w:p>
    <w:p w14:paraId="219B1E71" w14:textId="77777777" w:rsidR="00221E56" w:rsidRPr="003F195D" w:rsidRDefault="00221E56" w:rsidP="00221E56">
      <w:pPr>
        <w:adjustRightInd w:val="0"/>
        <w:jc w:val="both"/>
        <w:rPr>
          <w:rFonts w:ascii="Arial" w:hAnsi="Arial" w:cs="Arial"/>
          <w:sz w:val="20"/>
          <w:szCs w:val="20"/>
        </w:rPr>
      </w:pPr>
      <w:r w:rsidRPr="003F195D">
        <w:rPr>
          <w:rFonts w:ascii="Arial" w:hAnsi="Arial" w:cs="Arial"/>
          <w:sz w:val="20"/>
          <w:szCs w:val="20"/>
        </w:rPr>
        <w:t xml:space="preserve">La falta de otorgamiento por parte del proponente seleccionado, de la garantía de cumplimiento exigida por la entidad para amparar el incumplimiento de las obligaciones del contrato. </w:t>
      </w:r>
    </w:p>
    <w:p w14:paraId="56EB8D8C" w14:textId="77777777" w:rsidR="002D1587" w:rsidRPr="003F195D" w:rsidRDefault="00221E56" w:rsidP="00221E56">
      <w:pPr>
        <w:adjustRightInd w:val="0"/>
        <w:jc w:val="both"/>
        <w:rPr>
          <w:rFonts w:ascii="Arial" w:hAnsi="Arial" w:cs="Arial"/>
          <w:sz w:val="20"/>
          <w:szCs w:val="20"/>
        </w:rPr>
      </w:pPr>
      <w:r w:rsidRPr="003F195D">
        <w:rPr>
          <w:rFonts w:ascii="Arial" w:hAnsi="Arial" w:cs="Arial"/>
          <w:sz w:val="20"/>
          <w:szCs w:val="20"/>
        </w:rPr>
        <w:t xml:space="preserve"> </w:t>
      </w:r>
    </w:p>
    <w:p w14:paraId="25A20C0D" w14:textId="77777777" w:rsidR="00221E56" w:rsidRPr="003F195D" w:rsidRDefault="00221E56" w:rsidP="00221E56">
      <w:pPr>
        <w:adjustRightInd w:val="0"/>
        <w:jc w:val="both"/>
        <w:rPr>
          <w:rFonts w:ascii="Arial" w:hAnsi="Arial" w:cs="Arial"/>
          <w:sz w:val="20"/>
          <w:szCs w:val="20"/>
        </w:rPr>
      </w:pPr>
      <w:r w:rsidRPr="003F195D">
        <w:rPr>
          <w:rFonts w:ascii="Arial" w:hAnsi="Arial" w:cs="Arial"/>
          <w:sz w:val="20"/>
          <w:szCs w:val="20"/>
        </w:rPr>
        <w:t xml:space="preserve">El retiro de la oferta después de vencido el término fijado para la presentación de las propuestas. </w:t>
      </w:r>
      <w:r w:rsidRPr="003F195D">
        <w:rPr>
          <w:rFonts w:ascii="Arial" w:hAnsi="Arial" w:cs="Arial"/>
          <w:sz w:val="20"/>
          <w:szCs w:val="20"/>
        </w:rPr>
        <w:cr/>
      </w:r>
    </w:p>
    <w:p w14:paraId="54B5208B" w14:textId="77777777" w:rsidR="00032A61" w:rsidRPr="003F195D" w:rsidRDefault="00951A54" w:rsidP="00221E56">
      <w:pPr>
        <w:jc w:val="both"/>
        <w:rPr>
          <w:rFonts w:ascii="Arial" w:hAnsi="Arial" w:cs="Arial"/>
          <w:sz w:val="20"/>
          <w:szCs w:val="20"/>
        </w:rPr>
      </w:pPr>
      <w:r w:rsidRPr="003F195D">
        <w:rPr>
          <w:rFonts w:ascii="Arial" w:hAnsi="Arial" w:cs="Arial"/>
          <w:sz w:val="20"/>
          <w:szCs w:val="20"/>
        </w:rPr>
        <w:t>La POLICÍA METROPOLITANA DE CÚCUTA – UNIDAD PRESTADORA DE SALUD NORTE DE SANTANDER</w:t>
      </w:r>
      <w:r w:rsidR="00221E56" w:rsidRPr="003F195D">
        <w:rPr>
          <w:rFonts w:ascii="Arial" w:hAnsi="Arial" w:cs="Arial"/>
          <w:sz w:val="20"/>
          <w:szCs w:val="20"/>
        </w:rPr>
        <w:t>, una vez firmado y legalizado el contrato devolverá la garantía de seriedad de las ofertas que sean solicitadas.</w:t>
      </w:r>
    </w:p>
    <w:p w14:paraId="43AE5BD3" w14:textId="77777777" w:rsidR="00032A61" w:rsidRPr="003F195D" w:rsidRDefault="00032A61" w:rsidP="00032A61">
      <w:pPr>
        <w:jc w:val="both"/>
        <w:rPr>
          <w:rFonts w:ascii="Arial" w:hAnsi="Arial" w:cs="Arial"/>
          <w:sz w:val="20"/>
          <w:szCs w:val="20"/>
        </w:rPr>
      </w:pPr>
    </w:p>
    <w:p w14:paraId="130573A3" w14:textId="77777777" w:rsidR="006C324E" w:rsidRPr="003F195D" w:rsidRDefault="006C324E" w:rsidP="002C1FB6">
      <w:pPr>
        <w:pStyle w:val="Textoindependiente"/>
        <w:numPr>
          <w:ilvl w:val="1"/>
          <w:numId w:val="18"/>
        </w:numPr>
        <w:jc w:val="left"/>
        <w:rPr>
          <w:b/>
          <w:sz w:val="20"/>
          <w:szCs w:val="20"/>
          <w:lang w:val="es-CO"/>
        </w:rPr>
      </w:pPr>
      <w:r w:rsidRPr="003F195D">
        <w:rPr>
          <w:b/>
          <w:sz w:val="20"/>
          <w:szCs w:val="20"/>
          <w:lang w:val="es-CO"/>
        </w:rPr>
        <w:t>FINANCIEROS</w:t>
      </w:r>
    </w:p>
    <w:p w14:paraId="533200B7" w14:textId="77777777" w:rsidR="00C0520C" w:rsidRPr="003F195D" w:rsidRDefault="00C0520C" w:rsidP="00EC3BF0">
      <w:pPr>
        <w:pStyle w:val="Textoindependiente"/>
        <w:jc w:val="left"/>
        <w:rPr>
          <w:b/>
          <w:sz w:val="20"/>
          <w:szCs w:val="20"/>
          <w:lang w:val="es-CO"/>
        </w:rPr>
      </w:pPr>
    </w:p>
    <w:p w14:paraId="405257C7" w14:textId="3FD52328" w:rsidR="00C0520C" w:rsidRPr="003F195D" w:rsidRDefault="00DB65F4" w:rsidP="00C0520C">
      <w:pPr>
        <w:pStyle w:val="Textoindependiente"/>
        <w:jc w:val="both"/>
        <w:rPr>
          <w:b/>
          <w:sz w:val="20"/>
          <w:szCs w:val="20"/>
          <w:lang w:val="es-CO"/>
        </w:rPr>
      </w:pPr>
      <w:r w:rsidRPr="003F195D">
        <w:rPr>
          <w:sz w:val="20"/>
          <w:szCs w:val="20"/>
          <w:lang w:val="es-CO"/>
        </w:rPr>
        <w:t xml:space="preserve">Se </w:t>
      </w:r>
      <w:r w:rsidR="00C0520C" w:rsidRPr="003F195D">
        <w:rPr>
          <w:sz w:val="20"/>
          <w:szCs w:val="20"/>
          <w:lang w:val="es-CO"/>
        </w:rPr>
        <w:t xml:space="preserve">verificará los requisitos de orden con corte a </w:t>
      </w:r>
      <w:r w:rsidR="00C26E63" w:rsidRPr="003F195D">
        <w:rPr>
          <w:sz w:val="20"/>
          <w:szCs w:val="20"/>
          <w:lang w:val="es-CO"/>
        </w:rPr>
        <w:t xml:space="preserve">diciembre </w:t>
      </w:r>
      <w:r w:rsidR="00C0520C" w:rsidRPr="003F195D">
        <w:rPr>
          <w:sz w:val="20"/>
          <w:szCs w:val="20"/>
          <w:lang w:val="es-CO"/>
        </w:rPr>
        <w:t>31 de 20</w:t>
      </w:r>
      <w:r w:rsidR="00CF29D9" w:rsidRPr="003F195D">
        <w:rPr>
          <w:sz w:val="20"/>
          <w:szCs w:val="20"/>
          <w:lang w:val="es-CO"/>
        </w:rPr>
        <w:t>20</w:t>
      </w:r>
      <w:r w:rsidR="00C0520C" w:rsidRPr="003F195D">
        <w:rPr>
          <w:sz w:val="20"/>
          <w:szCs w:val="20"/>
          <w:lang w:val="es-CO"/>
        </w:rPr>
        <w:t>, teniendo en cuenta los siguientes aspectos:</w:t>
      </w:r>
    </w:p>
    <w:p w14:paraId="31FE4B54" w14:textId="77777777" w:rsidR="00E057E8" w:rsidRPr="003F195D" w:rsidRDefault="00E057E8" w:rsidP="00EC3BF0">
      <w:pPr>
        <w:pStyle w:val="Textoindependiente"/>
        <w:jc w:val="left"/>
        <w:rPr>
          <w:sz w:val="20"/>
          <w:szCs w:val="20"/>
          <w:lang w:val="es-CO"/>
        </w:rPr>
      </w:pPr>
    </w:p>
    <w:p w14:paraId="039CADC9" w14:textId="77777777" w:rsidR="009D7AE0" w:rsidRPr="003F195D" w:rsidRDefault="00DB65F4" w:rsidP="002C1FB6">
      <w:pPr>
        <w:pStyle w:val="Textoindependiente"/>
        <w:numPr>
          <w:ilvl w:val="2"/>
          <w:numId w:val="18"/>
        </w:numPr>
        <w:jc w:val="left"/>
        <w:rPr>
          <w:b/>
          <w:sz w:val="20"/>
          <w:szCs w:val="20"/>
          <w:lang w:val="es-CO"/>
        </w:rPr>
      </w:pPr>
      <w:r w:rsidRPr="003F195D">
        <w:rPr>
          <w:b/>
          <w:sz w:val="20"/>
          <w:szCs w:val="20"/>
          <w:lang w:val="es-CO"/>
        </w:rPr>
        <w:t>E</w:t>
      </w:r>
      <w:r w:rsidR="009D7AE0" w:rsidRPr="003F195D">
        <w:rPr>
          <w:b/>
          <w:sz w:val="20"/>
          <w:szCs w:val="20"/>
          <w:lang w:val="es-CO"/>
        </w:rPr>
        <w:t>stados financieros</w:t>
      </w:r>
    </w:p>
    <w:p w14:paraId="2CC3AA73" w14:textId="77777777" w:rsidR="00C0520C" w:rsidRPr="003F195D" w:rsidRDefault="00C0520C" w:rsidP="00EC3BF0">
      <w:pPr>
        <w:pStyle w:val="Textoindependiente"/>
        <w:jc w:val="left"/>
        <w:rPr>
          <w:b/>
          <w:sz w:val="20"/>
          <w:szCs w:val="20"/>
          <w:lang w:val="es-CO"/>
        </w:rPr>
      </w:pPr>
    </w:p>
    <w:p w14:paraId="696EBA9E" w14:textId="77777777" w:rsidR="00C0520C" w:rsidRPr="003F195D" w:rsidRDefault="00C0520C" w:rsidP="00C0520C">
      <w:pPr>
        <w:pStyle w:val="Textoindependiente"/>
        <w:jc w:val="both"/>
        <w:rPr>
          <w:sz w:val="20"/>
          <w:szCs w:val="20"/>
          <w:lang w:val="es-CO"/>
        </w:rPr>
      </w:pPr>
      <w:r w:rsidRPr="003F195D">
        <w:rPr>
          <w:sz w:val="20"/>
          <w:szCs w:val="20"/>
          <w:lang w:val="es-CO"/>
        </w:rPr>
        <w:t>Con el fin de verificar la Capacidad Financiera y Patrimonial, los Oferentes deberán presentar los Estados Financieros, teniendo en cuenta los siguientes aspectos</w:t>
      </w:r>
    </w:p>
    <w:p w14:paraId="57FA2C1E" w14:textId="77777777" w:rsidR="00C0520C" w:rsidRPr="003F195D" w:rsidRDefault="00C0520C" w:rsidP="00C0520C">
      <w:pPr>
        <w:pStyle w:val="Textoindependiente"/>
        <w:jc w:val="both"/>
        <w:rPr>
          <w:sz w:val="20"/>
          <w:szCs w:val="20"/>
          <w:lang w:val="es-CO"/>
        </w:rPr>
      </w:pPr>
    </w:p>
    <w:p w14:paraId="337B6A3E" w14:textId="77777777" w:rsidR="00C0520C" w:rsidRPr="003F195D" w:rsidRDefault="00C0520C" w:rsidP="002C1FB6">
      <w:pPr>
        <w:pStyle w:val="Textoindependiente"/>
        <w:numPr>
          <w:ilvl w:val="3"/>
          <w:numId w:val="18"/>
        </w:numPr>
        <w:jc w:val="both"/>
        <w:rPr>
          <w:b/>
          <w:sz w:val="20"/>
          <w:szCs w:val="20"/>
          <w:lang w:val="es-CO"/>
        </w:rPr>
      </w:pPr>
      <w:r w:rsidRPr="003F195D">
        <w:rPr>
          <w:b/>
          <w:sz w:val="20"/>
          <w:szCs w:val="20"/>
          <w:lang w:val="es-CO"/>
        </w:rPr>
        <w:t>Proponentes Nacionales</w:t>
      </w:r>
    </w:p>
    <w:p w14:paraId="20A7A338" w14:textId="77777777" w:rsidR="00C0520C" w:rsidRPr="003F195D" w:rsidRDefault="00C0520C" w:rsidP="00C0520C">
      <w:pPr>
        <w:pStyle w:val="Textoindependiente"/>
        <w:jc w:val="both"/>
        <w:rPr>
          <w:b/>
          <w:sz w:val="20"/>
          <w:szCs w:val="20"/>
          <w:lang w:val="es-CO"/>
        </w:rPr>
      </w:pPr>
    </w:p>
    <w:p w14:paraId="5A2D54E3" w14:textId="77777777" w:rsidR="000A4655" w:rsidRPr="003F195D" w:rsidRDefault="000A4655" w:rsidP="000A4655">
      <w:pPr>
        <w:pStyle w:val="Textoindependiente"/>
        <w:jc w:val="both"/>
        <w:rPr>
          <w:b/>
          <w:sz w:val="20"/>
          <w:szCs w:val="20"/>
          <w:lang w:val="es-CO"/>
        </w:rPr>
      </w:pPr>
      <w:r w:rsidRPr="003F195D">
        <w:rPr>
          <w:sz w:val="20"/>
          <w:szCs w:val="20"/>
          <w:lang w:val="es-CO"/>
        </w:rPr>
        <w:t>Deberán presentar los siguientes documentos:</w:t>
      </w:r>
    </w:p>
    <w:p w14:paraId="181E757D" w14:textId="77777777" w:rsidR="000A4655" w:rsidRPr="003F195D" w:rsidRDefault="000A4655" w:rsidP="000A4655">
      <w:pPr>
        <w:pStyle w:val="Textoindependiente"/>
        <w:jc w:val="left"/>
        <w:rPr>
          <w:b/>
          <w:sz w:val="20"/>
          <w:szCs w:val="20"/>
          <w:lang w:val="es-CO"/>
        </w:rPr>
      </w:pPr>
    </w:p>
    <w:p w14:paraId="638DFAE6" w14:textId="728FCE7C" w:rsidR="000A4655" w:rsidRPr="003F195D" w:rsidRDefault="000A4655" w:rsidP="002C1FB6">
      <w:pPr>
        <w:numPr>
          <w:ilvl w:val="0"/>
          <w:numId w:val="16"/>
        </w:numPr>
        <w:tabs>
          <w:tab w:val="left" w:pos="284"/>
        </w:tabs>
        <w:ind w:left="0" w:hanging="11"/>
        <w:jc w:val="both"/>
        <w:rPr>
          <w:rFonts w:ascii="Arial" w:hAnsi="Arial" w:cs="Arial"/>
          <w:b/>
          <w:sz w:val="20"/>
          <w:szCs w:val="20"/>
        </w:rPr>
      </w:pPr>
      <w:r w:rsidRPr="003F195D">
        <w:rPr>
          <w:rFonts w:ascii="Arial" w:hAnsi="Arial" w:cs="Arial"/>
          <w:b/>
          <w:sz w:val="20"/>
          <w:szCs w:val="20"/>
        </w:rPr>
        <w:t xml:space="preserve">Balance general </w:t>
      </w:r>
      <w:r w:rsidRPr="003F195D">
        <w:rPr>
          <w:rFonts w:ascii="Arial" w:hAnsi="Arial" w:cs="Arial"/>
          <w:sz w:val="20"/>
          <w:szCs w:val="20"/>
        </w:rPr>
        <w:t xml:space="preserve">El proponente deberá anexar Balance General en </w:t>
      </w:r>
      <w:r w:rsidR="00E057E8" w:rsidRPr="003F195D">
        <w:rPr>
          <w:rFonts w:ascii="Arial" w:hAnsi="Arial" w:cs="Arial"/>
          <w:sz w:val="20"/>
          <w:szCs w:val="20"/>
        </w:rPr>
        <w:t>pesos colombianos con corte a 31</w:t>
      </w:r>
      <w:r w:rsidRPr="003F195D">
        <w:rPr>
          <w:rFonts w:ascii="Arial" w:hAnsi="Arial" w:cs="Arial"/>
          <w:sz w:val="20"/>
          <w:szCs w:val="20"/>
        </w:rPr>
        <w:t xml:space="preserve"> de diciembre de 20</w:t>
      </w:r>
      <w:r w:rsidR="00CF29D9" w:rsidRPr="003F195D">
        <w:rPr>
          <w:rFonts w:ascii="Arial" w:hAnsi="Arial" w:cs="Arial"/>
          <w:sz w:val="20"/>
          <w:szCs w:val="20"/>
        </w:rPr>
        <w:t>20</w:t>
      </w:r>
      <w:r w:rsidRPr="003F195D">
        <w:rPr>
          <w:rFonts w:ascii="Arial" w:hAnsi="Arial" w:cs="Arial"/>
          <w:sz w:val="20"/>
          <w:szCs w:val="20"/>
        </w:rPr>
        <w:t xml:space="preserve">, clasificado en el Corto y Largo Plazo y el Estado de Resultados, de acuerdo con las normas contables actualmente vigentes. El Balance General deberá venir debidamente certificado por el Representante Legal y el Contador Público Titulado, conforme al artículo 37 de la Ley 222 de 1995 así como debidamente dictaminado por el Revisor Fiscal cuando por disposición legal estén obligados a ello, </w:t>
      </w:r>
      <w:r w:rsidR="00B7616D" w:rsidRPr="003F195D">
        <w:rPr>
          <w:rFonts w:ascii="Arial" w:hAnsi="Arial" w:cs="Arial"/>
          <w:sz w:val="20"/>
          <w:szCs w:val="20"/>
        </w:rPr>
        <w:t>de acuerdo con</w:t>
      </w:r>
      <w:r w:rsidRPr="003F195D">
        <w:rPr>
          <w:rFonts w:ascii="Arial" w:hAnsi="Arial" w:cs="Arial"/>
          <w:sz w:val="20"/>
          <w:szCs w:val="20"/>
        </w:rPr>
        <w:t xml:space="preserve"> lo dispuesto en el artículo 38 de la Ley 222 de 1995.</w:t>
      </w:r>
    </w:p>
    <w:p w14:paraId="062C4B09" w14:textId="77777777" w:rsidR="000A4655" w:rsidRPr="003F195D" w:rsidRDefault="000A4655" w:rsidP="000A4655">
      <w:pPr>
        <w:jc w:val="both"/>
        <w:rPr>
          <w:rFonts w:ascii="Arial" w:hAnsi="Arial" w:cs="Arial"/>
          <w:b/>
          <w:bCs/>
          <w:sz w:val="20"/>
          <w:szCs w:val="20"/>
        </w:rPr>
      </w:pPr>
      <w:r w:rsidRPr="003F195D">
        <w:rPr>
          <w:rFonts w:ascii="Arial" w:hAnsi="Arial" w:cs="Arial"/>
          <w:b/>
          <w:bCs/>
          <w:sz w:val="20"/>
          <w:szCs w:val="20"/>
        </w:rPr>
        <w:lastRenderedPageBreak/>
        <w:t>No se aceptarán Balances que vengan firmados únicamente por el Representante Legal y/o el Revisor Fiscal</w:t>
      </w:r>
    </w:p>
    <w:p w14:paraId="6C4750D7" w14:textId="77777777" w:rsidR="000A4655" w:rsidRPr="003F195D" w:rsidRDefault="000A4655" w:rsidP="000A4655">
      <w:pPr>
        <w:jc w:val="both"/>
        <w:rPr>
          <w:rFonts w:ascii="Arial" w:hAnsi="Arial" w:cs="Arial"/>
          <w:b/>
          <w:bCs/>
          <w:sz w:val="20"/>
          <w:szCs w:val="20"/>
        </w:rPr>
      </w:pPr>
    </w:p>
    <w:p w14:paraId="06F52745" w14:textId="77777777" w:rsidR="000A4655" w:rsidRPr="003F195D" w:rsidRDefault="000A4655" w:rsidP="000A4655">
      <w:pPr>
        <w:jc w:val="both"/>
        <w:rPr>
          <w:rFonts w:ascii="Arial" w:hAnsi="Arial" w:cs="Arial"/>
          <w:sz w:val="20"/>
          <w:szCs w:val="20"/>
        </w:rPr>
      </w:pPr>
      <w:r w:rsidRPr="003F195D">
        <w:rPr>
          <w:rFonts w:ascii="Arial" w:hAnsi="Arial" w:cs="Arial"/>
          <w:sz w:val="20"/>
          <w:szCs w:val="20"/>
        </w:rPr>
        <w:t xml:space="preserve">En el caso de Consorcios y/o Uniones Temporales cada consorciado o miembro de la Unión Temporal deberá presentar su respectivo balance y cumplir con estos mismos requisitos. Para efectos de Verificación Financiera serán evaluados </w:t>
      </w:r>
      <w:r w:rsidR="007D1C56" w:rsidRPr="003F195D">
        <w:rPr>
          <w:rFonts w:ascii="Arial" w:hAnsi="Arial" w:cs="Arial"/>
          <w:sz w:val="20"/>
          <w:szCs w:val="20"/>
        </w:rPr>
        <w:t>de acuerdo con el</w:t>
      </w:r>
      <w:r w:rsidRPr="003F195D">
        <w:rPr>
          <w:rFonts w:ascii="Arial" w:hAnsi="Arial" w:cs="Arial"/>
          <w:sz w:val="20"/>
          <w:szCs w:val="20"/>
        </w:rPr>
        <w:t xml:space="preserve"> porcentaje de participación de cada miembro</w:t>
      </w:r>
    </w:p>
    <w:p w14:paraId="05F0298F" w14:textId="77777777" w:rsidR="000A4655" w:rsidRPr="003F195D" w:rsidRDefault="000A4655" w:rsidP="000A4655">
      <w:pPr>
        <w:jc w:val="both"/>
        <w:rPr>
          <w:rFonts w:ascii="Arial" w:hAnsi="Arial" w:cs="Arial"/>
          <w:sz w:val="20"/>
          <w:szCs w:val="20"/>
        </w:rPr>
      </w:pPr>
    </w:p>
    <w:p w14:paraId="6976FBDC" w14:textId="77777777" w:rsidR="000A4655" w:rsidRPr="003F195D" w:rsidRDefault="000A4655" w:rsidP="002C1FB6">
      <w:pPr>
        <w:numPr>
          <w:ilvl w:val="0"/>
          <w:numId w:val="16"/>
        </w:numPr>
        <w:tabs>
          <w:tab w:val="left" w:pos="284"/>
        </w:tabs>
        <w:ind w:left="0" w:firstLine="0"/>
        <w:jc w:val="both"/>
        <w:rPr>
          <w:rFonts w:ascii="Arial" w:hAnsi="Arial" w:cs="Arial"/>
          <w:b/>
          <w:sz w:val="20"/>
          <w:szCs w:val="20"/>
        </w:rPr>
      </w:pPr>
      <w:r w:rsidRPr="003F195D">
        <w:rPr>
          <w:rFonts w:ascii="Arial" w:hAnsi="Arial" w:cs="Arial"/>
          <w:b/>
          <w:bCs/>
          <w:sz w:val="20"/>
          <w:szCs w:val="20"/>
        </w:rPr>
        <w:t xml:space="preserve">Dictamen de los Estados financieros. </w:t>
      </w:r>
      <w:r w:rsidRPr="003F195D">
        <w:rPr>
          <w:rFonts w:ascii="Arial" w:hAnsi="Arial" w:cs="Arial"/>
          <w:sz w:val="20"/>
          <w:szCs w:val="20"/>
        </w:rPr>
        <w:t>El Oferente que por ley esté obligado a tener Revisor Fiscal, debe presentar dictamen de los Estados Financieros</w:t>
      </w:r>
    </w:p>
    <w:p w14:paraId="14A90782" w14:textId="77777777" w:rsidR="000A4655" w:rsidRPr="003F195D" w:rsidRDefault="000A4655" w:rsidP="000A4655">
      <w:pPr>
        <w:tabs>
          <w:tab w:val="left" w:pos="284"/>
        </w:tabs>
        <w:jc w:val="both"/>
        <w:rPr>
          <w:rFonts w:ascii="Arial" w:hAnsi="Arial" w:cs="Arial"/>
          <w:b/>
          <w:sz w:val="20"/>
          <w:szCs w:val="20"/>
        </w:rPr>
      </w:pPr>
    </w:p>
    <w:p w14:paraId="3391BEE0" w14:textId="3C28659B" w:rsidR="000A4655" w:rsidRPr="003F195D" w:rsidRDefault="000A4655" w:rsidP="002C1FB6">
      <w:pPr>
        <w:numPr>
          <w:ilvl w:val="0"/>
          <w:numId w:val="16"/>
        </w:numPr>
        <w:tabs>
          <w:tab w:val="left" w:pos="0"/>
          <w:tab w:val="left" w:pos="284"/>
        </w:tabs>
        <w:ind w:left="0" w:firstLine="0"/>
        <w:jc w:val="both"/>
        <w:rPr>
          <w:rFonts w:ascii="Arial" w:hAnsi="Arial" w:cs="Arial"/>
          <w:sz w:val="20"/>
          <w:szCs w:val="20"/>
        </w:rPr>
      </w:pPr>
      <w:r w:rsidRPr="003F195D">
        <w:rPr>
          <w:rFonts w:ascii="Arial" w:hAnsi="Arial" w:cs="Arial"/>
          <w:b/>
          <w:bCs/>
          <w:sz w:val="20"/>
          <w:szCs w:val="20"/>
        </w:rPr>
        <w:t xml:space="preserve">Notas a los Estados Financieros del Balance General a </w:t>
      </w:r>
      <w:r w:rsidR="00C26E63" w:rsidRPr="003F195D">
        <w:rPr>
          <w:rFonts w:ascii="Arial" w:hAnsi="Arial" w:cs="Arial"/>
          <w:b/>
          <w:bCs/>
          <w:sz w:val="20"/>
          <w:szCs w:val="20"/>
        </w:rPr>
        <w:t xml:space="preserve">diciembre </w:t>
      </w:r>
      <w:r w:rsidRPr="003F195D">
        <w:rPr>
          <w:rFonts w:ascii="Arial" w:hAnsi="Arial" w:cs="Arial"/>
          <w:b/>
          <w:bCs/>
          <w:sz w:val="20"/>
          <w:szCs w:val="20"/>
        </w:rPr>
        <w:t>31 de 20</w:t>
      </w:r>
      <w:r w:rsidR="009E0CD0" w:rsidRPr="003F195D">
        <w:rPr>
          <w:rFonts w:ascii="Arial" w:hAnsi="Arial" w:cs="Arial"/>
          <w:b/>
          <w:bCs/>
          <w:sz w:val="20"/>
          <w:szCs w:val="20"/>
        </w:rPr>
        <w:t>20</w:t>
      </w:r>
      <w:r w:rsidRPr="003F195D">
        <w:rPr>
          <w:rFonts w:ascii="Arial" w:hAnsi="Arial" w:cs="Arial"/>
          <w:b/>
          <w:bCs/>
          <w:sz w:val="20"/>
          <w:szCs w:val="20"/>
        </w:rPr>
        <w:t xml:space="preserve">. </w:t>
      </w:r>
      <w:r w:rsidRPr="003F195D">
        <w:rPr>
          <w:rFonts w:ascii="Arial" w:hAnsi="Arial" w:cs="Arial"/>
          <w:sz w:val="20"/>
          <w:szCs w:val="20"/>
        </w:rPr>
        <w:t xml:space="preserve">El oferente deberá presentar las respectivas notas a los estados financieros, las cuales deberán estar suscritas por el representante legal y el contador público de la entidad. No se </w:t>
      </w:r>
      <w:r w:rsidR="00291685" w:rsidRPr="003F195D">
        <w:rPr>
          <w:rFonts w:ascii="Arial" w:hAnsi="Arial" w:cs="Arial"/>
          <w:sz w:val="20"/>
          <w:szCs w:val="20"/>
        </w:rPr>
        <w:t>aceptarán</w:t>
      </w:r>
      <w:r w:rsidRPr="003F195D">
        <w:rPr>
          <w:rFonts w:ascii="Arial" w:hAnsi="Arial" w:cs="Arial"/>
          <w:sz w:val="20"/>
          <w:szCs w:val="20"/>
        </w:rPr>
        <w:t xml:space="preserve"> las notas si no </w:t>
      </w:r>
      <w:r w:rsidR="0097210C" w:rsidRPr="003F195D">
        <w:rPr>
          <w:rFonts w:ascii="Arial" w:hAnsi="Arial" w:cs="Arial"/>
          <w:sz w:val="20"/>
          <w:szCs w:val="20"/>
        </w:rPr>
        <w:t>están</w:t>
      </w:r>
      <w:r w:rsidRPr="003F195D">
        <w:rPr>
          <w:rFonts w:ascii="Arial" w:hAnsi="Arial" w:cs="Arial"/>
          <w:sz w:val="20"/>
          <w:szCs w:val="20"/>
        </w:rPr>
        <w:t xml:space="preserve"> debidamente firmadas por el Representante Legal y el Contador</w:t>
      </w:r>
    </w:p>
    <w:p w14:paraId="79545723" w14:textId="77777777" w:rsidR="00C3026F" w:rsidRPr="003F195D" w:rsidRDefault="00C3026F" w:rsidP="000A4655">
      <w:pPr>
        <w:pStyle w:val="Prrafodelista"/>
        <w:tabs>
          <w:tab w:val="left" w:pos="0"/>
        </w:tabs>
        <w:ind w:left="0"/>
        <w:rPr>
          <w:rFonts w:ascii="Arial" w:hAnsi="Arial" w:cs="Arial"/>
          <w:b/>
          <w:bCs/>
          <w:sz w:val="20"/>
          <w:szCs w:val="20"/>
        </w:rPr>
      </w:pPr>
    </w:p>
    <w:p w14:paraId="339FC9A9" w14:textId="77777777" w:rsidR="000A4655" w:rsidRPr="003F195D" w:rsidRDefault="000A4655" w:rsidP="002C1FB6">
      <w:pPr>
        <w:numPr>
          <w:ilvl w:val="0"/>
          <w:numId w:val="16"/>
        </w:numPr>
        <w:tabs>
          <w:tab w:val="left" w:pos="284"/>
        </w:tabs>
        <w:ind w:left="0" w:firstLine="0"/>
        <w:jc w:val="both"/>
        <w:rPr>
          <w:rFonts w:ascii="Arial" w:hAnsi="Arial" w:cs="Arial"/>
          <w:sz w:val="20"/>
          <w:szCs w:val="20"/>
        </w:rPr>
      </w:pPr>
      <w:r w:rsidRPr="003F195D">
        <w:rPr>
          <w:rFonts w:ascii="Arial" w:hAnsi="Arial" w:cs="Arial"/>
          <w:b/>
          <w:bCs/>
          <w:sz w:val="20"/>
          <w:szCs w:val="20"/>
        </w:rPr>
        <w:t xml:space="preserve">Certificado Vigente de Antecedentes Disciplinarios o Certificación de Vigencia de la Inscripción del Contador. </w:t>
      </w:r>
      <w:r w:rsidRPr="003F195D">
        <w:rPr>
          <w:rFonts w:ascii="Arial" w:hAnsi="Arial" w:cs="Arial"/>
          <w:sz w:val="20"/>
          <w:szCs w:val="20"/>
        </w:rPr>
        <w:t xml:space="preserve">El oferente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 </w:t>
      </w:r>
    </w:p>
    <w:p w14:paraId="14081A42" w14:textId="77777777" w:rsidR="000A4655" w:rsidRPr="003F195D" w:rsidRDefault="000A4655" w:rsidP="000A4655">
      <w:pPr>
        <w:tabs>
          <w:tab w:val="left" w:pos="284"/>
        </w:tabs>
        <w:jc w:val="both"/>
        <w:rPr>
          <w:rFonts w:ascii="Arial" w:hAnsi="Arial" w:cs="Arial"/>
          <w:sz w:val="20"/>
          <w:szCs w:val="20"/>
        </w:rPr>
      </w:pPr>
    </w:p>
    <w:p w14:paraId="15E422DB" w14:textId="77777777" w:rsidR="000A4655" w:rsidRPr="003F195D" w:rsidRDefault="000A4655" w:rsidP="000A4655">
      <w:pPr>
        <w:tabs>
          <w:tab w:val="left" w:pos="284"/>
        </w:tabs>
        <w:jc w:val="both"/>
        <w:rPr>
          <w:sz w:val="20"/>
          <w:szCs w:val="20"/>
        </w:rPr>
      </w:pPr>
      <w:r w:rsidRPr="003F195D">
        <w:rPr>
          <w:rFonts w:ascii="Arial" w:hAnsi="Arial" w:cs="Arial"/>
          <w:b/>
          <w:sz w:val="20"/>
          <w:szCs w:val="20"/>
        </w:rPr>
        <w:t>NOTA:</w:t>
      </w:r>
      <w:r w:rsidRPr="003F195D">
        <w:rPr>
          <w:rFonts w:ascii="Arial" w:hAnsi="Arial" w:cs="Arial"/>
          <w:sz w:val="20"/>
          <w:szCs w:val="20"/>
        </w:rPr>
        <w:t xml:space="preserve"> En caso de consorcios o uniones temporales, cada consorciado o miembro de la unión temporal, deberá presentar el certificado del presente numeral</w:t>
      </w:r>
      <w:r w:rsidRPr="003F195D">
        <w:rPr>
          <w:sz w:val="20"/>
          <w:szCs w:val="20"/>
        </w:rPr>
        <w:t>.</w:t>
      </w:r>
    </w:p>
    <w:p w14:paraId="6C19ECF8" w14:textId="77777777" w:rsidR="009D7AE0" w:rsidRPr="003F195D" w:rsidRDefault="009D7AE0" w:rsidP="009D7AE0">
      <w:pPr>
        <w:tabs>
          <w:tab w:val="left" w:pos="284"/>
        </w:tabs>
        <w:jc w:val="both"/>
        <w:rPr>
          <w:sz w:val="20"/>
          <w:szCs w:val="20"/>
        </w:rPr>
      </w:pPr>
    </w:p>
    <w:p w14:paraId="39A4D5E3" w14:textId="77777777" w:rsidR="00C0520C" w:rsidRPr="003F195D" w:rsidRDefault="00C0520C" w:rsidP="00C0520C">
      <w:pPr>
        <w:tabs>
          <w:tab w:val="left" w:pos="284"/>
        </w:tabs>
        <w:jc w:val="both"/>
        <w:rPr>
          <w:rFonts w:ascii="Arial" w:hAnsi="Arial" w:cs="Arial"/>
          <w:b/>
          <w:bCs/>
          <w:sz w:val="20"/>
          <w:szCs w:val="20"/>
        </w:rPr>
      </w:pPr>
      <w:r w:rsidRPr="003F195D">
        <w:rPr>
          <w:rFonts w:ascii="Arial" w:hAnsi="Arial" w:cs="Arial"/>
          <w:b/>
          <w:bCs/>
          <w:sz w:val="20"/>
          <w:szCs w:val="20"/>
        </w:rPr>
        <w:t xml:space="preserve">1.2.1.2 </w:t>
      </w:r>
      <w:r w:rsidR="009D7AE0" w:rsidRPr="003F195D">
        <w:rPr>
          <w:rFonts w:ascii="Arial" w:hAnsi="Arial" w:cs="Arial"/>
          <w:b/>
          <w:bCs/>
          <w:sz w:val="20"/>
          <w:szCs w:val="20"/>
        </w:rPr>
        <w:t xml:space="preserve">Proponentes Extranjeros y/o Multinacionales Extranjeras </w:t>
      </w:r>
    </w:p>
    <w:p w14:paraId="03AE3F9C" w14:textId="77777777" w:rsidR="00C0520C" w:rsidRPr="003F195D" w:rsidRDefault="00C0520C" w:rsidP="00C0520C">
      <w:pPr>
        <w:tabs>
          <w:tab w:val="left" w:pos="284"/>
        </w:tabs>
        <w:jc w:val="both"/>
        <w:rPr>
          <w:rFonts w:ascii="Arial" w:hAnsi="Arial" w:cs="Arial"/>
          <w:b/>
          <w:bCs/>
          <w:sz w:val="20"/>
          <w:szCs w:val="20"/>
        </w:rPr>
      </w:pPr>
    </w:p>
    <w:p w14:paraId="4ECAE47D" w14:textId="77777777" w:rsidR="00C0520C" w:rsidRPr="003F195D" w:rsidRDefault="009D7AE0" w:rsidP="00C0520C">
      <w:pPr>
        <w:tabs>
          <w:tab w:val="left" w:pos="284"/>
        </w:tabs>
        <w:jc w:val="both"/>
        <w:rPr>
          <w:rFonts w:ascii="Arial" w:hAnsi="Arial" w:cs="Arial"/>
          <w:b/>
          <w:bCs/>
          <w:sz w:val="20"/>
          <w:szCs w:val="20"/>
        </w:rPr>
      </w:pPr>
      <w:r w:rsidRPr="003F195D">
        <w:rPr>
          <w:rFonts w:ascii="Arial" w:hAnsi="Arial" w:cs="Arial"/>
          <w:b/>
          <w:bCs/>
          <w:sz w:val="20"/>
          <w:szCs w:val="20"/>
        </w:rPr>
        <w:t xml:space="preserve">Deberán presentar los siguientes documentos: </w:t>
      </w:r>
    </w:p>
    <w:p w14:paraId="58AC7EAD" w14:textId="77777777" w:rsidR="00C0520C" w:rsidRPr="003F195D" w:rsidRDefault="009D7AE0" w:rsidP="00C0520C">
      <w:pPr>
        <w:tabs>
          <w:tab w:val="left" w:pos="284"/>
        </w:tabs>
        <w:jc w:val="both"/>
        <w:rPr>
          <w:rFonts w:ascii="Arial" w:hAnsi="Arial" w:cs="Arial"/>
          <w:sz w:val="20"/>
          <w:szCs w:val="20"/>
        </w:rPr>
      </w:pPr>
      <w:r w:rsidRPr="003F195D">
        <w:rPr>
          <w:rFonts w:ascii="Arial" w:hAnsi="Arial" w:cs="Arial"/>
          <w:sz w:val="20"/>
          <w:szCs w:val="20"/>
        </w:rPr>
        <w:t>Los estados Financieros deberán estar Certificados por el Contador Público de conformidad con el artículo 37 de la Ley 222 de 1995, e inscrito ante la Junta Central de Contadores Colombiana, de acuerdo con los artículos 1, 3 y 20 de la Ley 43 de 1990, o por una firma Auditora Externa Colombiana; además de ello, cumplir con todos los requisitos que para tal efecto establece la legislación vigente contenida en la Ley 43 de 1990, el Código de Comercio y la Ley 222 de 1995.</w:t>
      </w:r>
    </w:p>
    <w:p w14:paraId="6C84A8EF" w14:textId="77777777" w:rsidR="00C0520C" w:rsidRPr="003F195D" w:rsidRDefault="00C0520C" w:rsidP="00C0520C">
      <w:pPr>
        <w:tabs>
          <w:tab w:val="left" w:pos="284"/>
        </w:tabs>
        <w:jc w:val="both"/>
        <w:rPr>
          <w:rFonts w:ascii="Arial" w:hAnsi="Arial" w:cs="Arial"/>
          <w:sz w:val="20"/>
          <w:szCs w:val="20"/>
        </w:rPr>
      </w:pPr>
    </w:p>
    <w:p w14:paraId="3851BCDB" w14:textId="77777777" w:rsidR="00C0520C" w:rsidRPr="003F195D" w:rsidRDefault="009D7AE0" w:rsidP="00C0520C">
      <w:pPr>
        <w:tabs>
          <w:tab w:val="left" w:pos="284"/>
        </w:tabs>
        <w:jc w:val="both"/>
        <w:rPr>
          <w:rFonts w:ascii="Arial" w:hAnsi="Arial" w:cs="Arial"/>
          <w:sz w:val="20"/>
          <w:szCs w:val="20"/>
        </w:rPr>
      </w:pPr>
      <w:r w:rsidRPr="003F195D">
        <w:rPr>
          <w:rFonts w:ascii="Arial" w:hAnsi="Arial" w:cs="Arial"/>
          <w:sz w:val="20"/>
          <w:szCs w:val="20"/>
        </w:rPr>
        <w:t xml:space="preserve">Adicionalmente si los Estados Financieros de la sucursal son emitidos por la Casa Matriz Extranjera, estos deben venir debidamente Consularizados y Visados por el Ministerio de Relaciones Exteriores de Colombia, acompañados de traducción simple al castellano, expresados a pesos colombianos, a la Tasa Representativa del Mercado (TRM) de la fecha de cierre de los mismo (indicando la tasa de conversión), a la luz del Principio de Contabilidad consagrado en el artículo 50 del Decreto 2649 de diciembre 29 de 1993. </w:t>
      </w:r>
    </w:p>
    <w:p w14:paraId="32C6E3EB" w14:textId="77777777" w:rsidR="00C0520C" w:rsidRPr="003F195D" w:rsidRDefault="00C0520C" w:rsidP="00C0520C">
      <w:pPr>
        <w:tabs>
          <w:tab w:val="left" w:pos="284"/>
        </w:tabs>
        <w:jc w:val="both"/>
        <w:rPr>
          <w:rFonts w:ascii="Arial" w:hAnsi="Arial" w:cs="Arial"/>
          <w:sz w:val="20"/>
          <w:szCs w:val="20"/>
        </w:rPr>
      </w:pPr>
    </w:p>
    <w:p w14:paraId="1322775B" w14:textId="77777777" w:rsidR="00C0520C" w:rsidRPr="003F195D" w:rsidRDefault="00F95387" w:rsidP="00C0520C">
      <w:pPr>
        <w:tabs>
          <w:tab w:val="left" w:pos="284"/>
        </w:tabs>
        <w:jc w:val="both"/>
        <w:rPr>
          <w:rFonts w:ascii="Arial" w:hAnsi="Arial" w:cs="Arial"/>
          <w:sz w:val="20"/>
          <w:szCs w:val="20"/>
        </w:rPr>
      </w:pPr>
      <w:r w:rsidRPr="003F195D">
        <w:rPr>
          <w:rFonts w:ascii="Arial" w:hAnsi="Arial" w:cs="Arial"/>
          <w:sz w:val="20"/>
          <w:szCs w:val="20"/>
        </w:rPr>
        <w:t>Las disposiciones de este pliego de condiciones en cuanto a proponentes extranjeros se refieren</w:t>
      </w:r>
      <w:r w:rsidR="009D7AE0" w:rsidRPr="003F195D">
        <w:rPr>
          <w:rFonts w:ascii="Arial" w:hAnsi="Arial" w:cs="Arial"/>
          <w:sz w:val="20"/>
          <w:szCs w:val="20"/>
        </w:rPr>
        <w:t xml:space="preserve">, regirán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requiere de la </w:t>
      </w:r>
      <w:r w:rsidR="00DA4F94" w:rsidRPr="003F195D">
        <w:rPr>
          <w:rFonts w:ascii="Arial" w:hAnsi="Arial" w:cs="Arial"/>
          <w:sz w:val="20"/>
          <w:szCs w:val="20"/>
        </w:rPr>
        <w:t>Consularización</w:t>
      </w:r>
      <w:r w:rsidR="009D7AE0" w:rsidRPr="003F195D">
        <w:rPr>
          <w:rFonts w:ascii="Arial" w:hAnsi="Arial" w:cs="Arial"/>
          <w:sz w:val="20"/>
          <w:szCs w:val="20"/>
        </w:rPr>
        <w:t xml:space="preserve"> a que se refiere en el párrafo anterior, sino que será suficiente que los documentos se adicionen con el certificado de “apostilla” por parte de la autoridad competente del país donde se origina el documento.</w:t>
      </w:r>
    </w:p>
    <w:p w14:paraId="2C498E64" w14:textId="77777777" w:rsidR="00C0520C" w:rsidRPr="003F195D" w:rsidRDefault="00C0520C" w:rsidP="00C0520C">
      <w:pPr>
        <w:tabs>
          <w:tab w:val="left" w:pos="284"/>
        </w:tabs>
        <w:jc w:val="both"/>
        <w:rPr>
          <w:rFonts w:ascii="Arial" w:hAnsi="Arial" w:cs="Arial"/>
          <w:sz w:val="20"/>
          <w:szCs w:val="20"/>
        </w:rPr>
      </w:pPr>
    </w:p>
    <w:p w14:paraId="1CE84BE0" w14:textId="77777777" w:rsidR="009D7AE0" w:rsidRPr="003F195D" w:rsidRDefault="009D7AE0" w:rsidP="00C0520C">
      <w:pPr>
        <w:tabs>
          <w:tab w:val="left" w:pos="284"/>
        </w:tabs>
        <w:jc w:val="both"/>
        <w:rPr>
          <w:rFonts w:ascii="Arial" w:hAnsi="Arial" w:cs="Arial"/>
          <w:sz w:val="20"/>
          <w:szCs w:val="20"/>
        </w:rPr>
      </w:pPr>
      <w:r w:rsidRPr="003F195D">
        <w:rPr>
          <w:rFonts w:ascii="Arial" w:hAnsi="Arial" w:cs="Arial"/>
          <w:sz w:val="20"/>
          <w:szCs w:val="20"/>
        </w:rPr>
        <w:t xml:space="preserve">Cuando la </w:t>
      </w:r>
      <w:r w:rsidR="00F95387" w:rsidRPr="003F195D">
        <w:rPr>
          <w:rFonts w:ascii="Arial" w:hAnsi="Arial" w:cs="Arial"/>
          <w:sz w:val="20"/>
          <w:szCs w:val="20"/>
        </w:rPr>
        <w:t xml:space="preserve">POLICÍA METROPOLITANA DE CÚCUTA – UNIDAD PRESTADORA DE SALUD NORTE DE SANTANDER </w:t>
      </w:r>
      <w:r w:rsidRPr="003F195D">
        <w:rPr>
          <w:rFonts w:ascii="Arial" w:hAnsi="Arial" w:cs="Arial"/>
          <w:sz w:val="20"/>
          <w:szCs w:val="20"/>
        </w:rPr>
        <w:t xml:space="preserve">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transparencia de la contratación, sin que las aclaraciones o documentos que el proponente allegue a solicitud de la </w:t>
      </w:r>
      <w:r w:rsidR="00F95387" w:rsidRPr="003F195D">
        <w:rPr>
          <w:rFonts w:ascii="Arial" w:hAnsi="Arial" w:cs="Arial"/>
          <w:sz w:val="20"/>
          <w:szCs w:val="20"/>
        </w:rPr>
        <w:t xml:space="preserve">POLICÍA METROPOLITANA DE CÚCUTA – UNIDAD PRESTADORA DE SALUD NORTE DE SANTANDER </w:t>
      </w:r>
      <w:r w:rsidRPr="003F195D">
        <w:rPr>
          <w:rFonts w:ascii="Arial" w:hAnsi="Arial" w:cs="Arial"/>
          <w:sz w:val="20"/>
          <w:szCs w:val="20"/>
        </w:rPr>
        <w:t>puedan modificar, adicionar o complementar la propuesta.</w:t>
      </w:r>
    </w:p>
    <w:p w14:paraId="16B39709" w14:textId="77777777" w:rsidR="00C0520C" w:rsidRPr="003F195D" w:rsidRDefault="00C0520C" w:rsidP="00C0520C">
      <w:pPr>
        <w:tabs>
          <w:tab w:val="left" w:pos="284"/>
        </w:tabs>
        <w:jc w:val="both"/>
        <w:rPr>
          <w:rFonts w:ascii="Arial" w:hAnsi="Arial" w:cs="Arial"/>
          <w:sz w:val="20"/>
          <w:szCs w:val="20"/>
        </w:rPr>
      </w:pPr>
    </w:p>
    <w:p w14:paraId="02B5F2C4" w14:textId="77777777" w:rsidR="00C0520C" w:rsidRPr="003F195D" w:rsidRDefault="00C0520C" w:rsidP="00C0520C">
      <w:pPr>
        <w:tabs>
          <w:tab w:val="left" w:pos="284"/>
        </w:tabs>
        <w:jc w:val="both"/>
        <w:rPr>
          <w:rFonts w:ascii="Arial" w:hAnsi="Arial" w:cs="Arial"/>
          <w:sz w:val="20"/>
          <w:szCs w:val="20"/>
        </w:rPr>
      </w:pPr>
      <w:r w:rsidRPr="003F195D">
        <w:rPr>
          <w:rFonts w:ascii="Arial" w:hAnsi="Arial" w:cs="Arial"/>
          <w:sz w:val="20"/>
          <w:szCs w:val="20"/>
        </w:rPr>
        <w:lastRenderedPageBreak/>
        <w:t>En el evento de que cualquiera de estos requerimientos no sea aplicable en el país del domicilio del oferente extranjero, el representante legal o el apoderado en Colombia, deberá hacerlo constar bajo gravedad de juramento. En este evento deberá contratar para este propósito una auditoría externa que certifique los estados financieros presentados.</w:t>
      </w:r>
    </w:p>
    <w:p w14:paraId="192EE90D" w14:textId="77777777" w:rsidR="00C0520C" w:rsidRPr="003F195D" w:rsidRDefault="00C0520C" w:rsidP="00C0520C">
      <w:pPr>
        <w:tabs>
          <w:tab w:val="left" w:pos="284"/>
        </w:tabs>
        <w:jc w:val="both"/>
        <w:rPr>
          <w:rFonts w:ascii="Arial" w:hAnsi="Arial" w:cs="Arial"/>
          <w:sz w:val="20"/>
          <w:szCs w:val="20"/>
        </w:rPr>
      </w:pPr>
    </w:p>
    <w:p w14:paraId="37AF52C5" w14:textId="77777777" w:rsidR="00C0520C" w:rsidRPr="003F195D" w:rsidRDefault="00C0520C" w:rsidP="00C0520C">
      <w:pPr>
        <w:tabs>
          <w:tab w:val="left" w:pos="284"/>
        </w:tabs>
        <w:jc w:val="both"/>
        <w:rPr>
          <w:rFonts w:ascii="Arial" w:hAnsi="Arial" w:cs="Arial"/>
          <w:b/>
          <w:sz w:val="20"/>
          <w:szCs w:val="20"/>
        </w:rPr>
      </w:pPr>
      <w:r w:rsidRPr="003F195D">
        <w:rPr>
          <w:rFonts w:ascii="Arial" w:hAnsi="Arial" w:cs="Arial"/>
          <w:b/>
          <w:sz w:val="20"/>
          <w:szCs w:val="20"/>
        </w:rPr>
        <w:t>1.2.2</w:t>
      </w:r>
      <w:r w:rsidRPr="003F195D">
        <w:rPr>
          <w:rFonts w:ascii="Arial" w:hAnsi="Arial" w:cs="Arial"/>
          <w:sz w:val="20"/>
          <w:szCs w:val="20"/>
        </w:rPr>
        <w:t xml:space="preserve"> </w:t>
      </w:r>
      <w:r w:rsidR="00715D06" w:rsidRPr="003F195D">
        <w:rPr>
          <w:rFonts w:ascii="Arial" w:hAnsi="Arial" w:cs="Arial"/>
          <w:b/>
          <w:sz w:val="20"/>
          <w:szCs w:val="20"/>
        </w:rPr>
        <w:t xml:space="preserve">CRITERIOS </w:t>
      </w:r>
      <w:r w:rsidR="00715D06" w:rsidRPr="003F195D">
        <w:rPr>
          <w:rFonts w:ascii="Arial" w:hAnsi="Arial" w:cs="Arial"/>
          <w:b/>
          <w:bCs/>
          <w:sz w:val="20"/>
          <w:szCs w:val="20"/>
        </w:rPr>
        <w:t>DE VERIFICACIÓN DE CUMPLIMIENTO DE ORDEN FINANCIERO</w:t>
      </w:r>
      <w:r w:rsidRPr="003F195D">
        <w:rPr>
          <w:rFonts w:ascii="Arial" w:hAnsi="Arial" w:cs="Arial"/>
          <w:sz w:val="20"/>
          <w:szCs w:val="20"/>
        </w:rPr>
        <w:t>: El oferente deberá acreditar los siguientes requisitos financieros, los cuales serán únicamente de verificación de cumplimiento así</w:t>
      </w:r>
    </w:p>
    <w:p w14:paraId="18427E2C" w14:textId="77777777" w:rsidR="0096768B" w:rsidRPr="003F195D" w:rsidRDefault="0096768B" w:rsidP="00C0520C">
      <w:pPr>
        <w:jc w:val="both"/>
        <w:rPr>
          <w:rFonts w:ascii="Arial" w:hAnsi="Arial" w:cs="Arial"/>
          <w:sz w:val="20"/>
          <w:szCs w:val="20"/>
        </w:rPr>
      </w:pPr>
    </w:p>
    <w:p w14:paraId="49EF2C82" w14:textId="77777777" w:rsidR="005F45C2" w:rsidRPr="003F195D" w:rsidRDefault="005F45C2" w:rsidP="00C0520C">
      <w:pPr>
        <w:jc w:val="both"/>
        <w:rPr>
          <w:rFonts w:ascii="Arial" w:hAnsi="Arial" w:cs="Arial"/>
          <w:b/>
          <w:bCs/>
          <w:sz w:val="20"/>
          <w:szCs w:val="20"/>
        </w:rPr>
      </w:pPr>
      <w:r w:rsidRPr="003F195D">
        <w:rPr>
          <w:rFonts w:ascii="Arial" w:hAnsi="Arial" w:cs="Arial"/>
          <w:b/>
          <w:bCs/>
          <w:sz w:val="20"/>
          <w:szCs w:val="20"/>
        </w:rPr>
        <w:t>Verificación Capacidad Financiera (Cumple O No Cumple)</w:t>
      </w:r>
    </w:p>
    <w:p w14:paraId="778B5ED9" w14:textId="77777777" w:rsidR="0096768B" w:rsidRPr="003F195D" w:rsidRDefault="0096768B" w:rsidP="00C0520C">
      <w:pPr>
        <w:jc w:val="both"/>
        <w:rPr>
          <w:rFonts w:ascii="Arial" w:hAnsi="Arial" w:cs="Arial"/>
          <w:b/>
          <w:bCs/>
          <w:sz w:val="20"/>
          <w:szCs w:val="20"/>
        </w:rPr>
      </w:pPr>
    </w:p>
    <w:p w14:paraId="38C2B30D" w14:textId="77777777" w:rsidR="00195EB3" w:rsidRPr="003F195D" w:rsidRDefault="00195EB3" w:rsidP="00195EB3">
      <w:pPr>
        <w:jc w:val="both"/>
        <w:rPr>
          <w:rFonts w:ascii="Arial" w:hAnsi="Arial" w:cs="Arial"/>
          <w:sz w:val="20"/>
          <w:szCs w:val="20"/>
        </w:rPr>
      </w:pPr>
      <w:r w:rsidRPr="003F195D">
        <w:rPr>
          <w:rFonts w:ascii="Arial" w:hAnsi="Arial" w:cs="Arial"/>
          <w:b/>
          <w:bCs/>
          <w:sz w:val="20"/>
          <w:szCs w:val="20"/>
        </w:rPr>
        <w:t>NOTA: Para la determinación de los Indicadores Financieros y su correspondiente ponderación se procederá de la siguiente manera</w:t>
      </w:r>
      <w:r w:rsidRPr="003F195D">
        <w:rPr>
          <w:rFonts w:ascii="Arial" w:hAnsi="Arial" w:cs="Arial"/>
          <w:sz w:val="20"/>
          <w:szCs w:val="20"/>
        </w:rPr>
        <w:t xml:space="preserve">: Para los Consorcios o Uniones Temporales se calcularán los Indicadores Financieros en forma individual y el resultado de </w:t>
      </w:r>
      <w:r w:rsidR="007D1C56" w:rsidRPr="003F195D">
        <w:rPr>
          <w:rFonts w:ascii="Arial" w:hAnsi="Arial" w:cs="Arial"/>
          <w:sz w:val="20"/>
          <w:szCs w:val="20"/>
        </w:rPr>
        <w:t>estos</w:t>
      </w:r>
      <w:r w:rsidRPr="003F195D">
        <w:rPr>
          <w:rFonts w:ascii="Arial" w:hAnsi="Arial" w:cs="Arial"/>
          <w:sz w:val="20"/>
          <w:szCs w:val="20"/>
        </w:rPr>
        <w:t xml:space="preserve"> se </w:t>
      </w:r>
      <w:r w:rsidR="00F95387" w:rsidRPr="003F195D">
        <w:rPr>
          <w:rFonts w:ascii="Arial" w:hAnsi="Arial" w:cs="Arial"/>
          <w:sz w:val="20"/>
          <w:szCs w:val="20"/>
        </w:rPr>
        <w:t>multiplicará</w:t>
      </w:r>
      <w:r w:rsidRPr="003F195D">
        <w:rPr>
          <w:rFonts w:ascii="Arial" w:hAnsi="Arial" w:cs="Arial"/>
          <w:sz w:val="20"/>
          <w:szCs w:val="20"/>
        </w:rPr>
        <w:t xml:space="preserve"> por el porcentaje de participación de cada uno de los Consorciados y la sumatoria de éstos, será considerado para verificar la capacidad del Consorcio o Unión Temporal.</w:t>
      </w:r>
    </w:p>
    <w:p w14:paraId="205BDC41" w14:textId="77777777" w:rsidR="00603675" w:rsidRPr="003F195D" w:rsidRDefault="00603675" w:rsidP="00195EB3">
      <w:pPr>
        <w:jc w:val="both"/>
        <w:rPr>
          <w:rFonts w:ascii="Arial" w:hAnsi="Arial" w:cs="Arial"/>
          <w:sz w:val="20"/>
          <w:szCs w:val="20"/>
        </w:rPr>
      </w:pPr>
    </w:p>
    <w:p w14:paraId="7F1D7DFB" w14:textId="2FC4A792" w:rsidR="00E03DDF" w:rsidRPr="003F195D" w:rsidRDefault="00195EB3" w:rsidP="00195EB3">
      <w:pPr>
        <w:autoSpaceDE w:val="0"/>
        <w:autoSpaceDN w:val="0"/>
        <w:adjustRightInd w:val="0"/>
        <w:jc w:val="both"/>
        <w:rPr>
          <w:rFonts w:ascii="Arial" w:hAnsi="Arial" w:cs="Arial"/>
          <w:b/>
          <w:bCs/>
          <w:sz w:val="20"/>
          <w:szCs w:val="20"/>
        </w:rPr>
      </w:pPr>
      <w:r w:rsidRPr="003F195D">
        <w:rPr>
          <w:rFonts w:ascii="Arial" w:hAnsi="Arial" w:cs="Arial"/>
          <w:sz w:val="20"/>
          <w:szCs w:val="20"/>
        </w:rPr>
        <w:t>Los proponentes deben efectuar, el cálculo de los indicadores financieros determinados con las cifras de los estados financieros de la vigencia 20</w:t>
      </w:r>
      <w:r w:rsidR="000C2F03" w:rsidRPr="003F195D">
        <w:rPr>
          <w:rFonts w:ascii="Arial" w:hAnsi="Arial" w:cs="Arial"/>
          <w:sz w:val="20"/>
          <w:szCs w:val="20"/>
        </w:rPr>
        <w:t>20</w:t>
      </w:r>
      <w:r w:rsidRPr="003F195D">
        <w:rPr>
          <w:rFonts w:ascii="Arial" w:hAnsi="Arial" w:cs="Arial"/>
          <w:sz w:val="20"/>
          <w:szCs w:val="20"/>
        </w:rPr>
        <w:t>, de conformidad con los siguientes indicadores:</w:t>
      </w:r>
    </w:p>
    <w:p w14:paraId="2976F441" w14:textId="77777777" w:rsidR="00E03DDF" w:rsidRPr="003F195D" w:rsidRDefault="00E03DDF" w:rsidP="00195EB3">
      <w:pPr>
        <w:autoSpaceDE w:val="0"/>
        <w:autoSpaceDN w:val="0"/>
        <w:adjustRightInd w:val="0"/>
        <w:jc w:val="both"/>
        <w:rPr>
          <w:rFonts w:ascii="Arial" w:hAnsi="Arial" w:cs="Arial"/>
          <w:b/>
          <w:bCs/>
          <w:sz w:val="20"/>
          <w:szCs w:val="20"/>
        </w:rPr>
      </w:pPr>
    </w:p>
    <w:tbl>
      <w:tblPr>
        <w:tblW w:w="1014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56"/>
        <w:gridCol w:w="1479"/>
        <w:gridCol w:w="1276"/>
        <w:gridCol w:w="1134"/>
        <w:gridCol w:w="1356"/>
        <w:gridCol w:w="1479"/>
        <w:gridCol w:w="2065"/>
      </w:tblGrid>
      <w:tr w:rsidR="003F195D" w:rsidRPr="003F195D" w14:paraId="6B37BE60" w14:textId="77777777" w:rsidTr="00241013">
        <w:trPr>
          <w:trHeight w:val="20"/>
        </w:trPr>
        <w:tc>
          <w:tcPr>
            <w:tcW w:w="1356" w:type="dxa"/>
            <w:shd w:val="clear" w:color="auto" w:fill="auto"/>
            <w:noWrap/>
            <w:vAlign w:val="center"/>
            <w:hideMark/>
          </w:tcPr>
          <w:p w14:paraId="53853502" w14:textId="77777777" w:rsidR="00D55122" w:rsidRPr="003F195D" w:rsidRDefault="00D55122" w:rsidP="0006104A">
            <w:pPr>
              <w:autoSpaceDE w:val="0"/>
              <w:autoSpaceDN w:val="0"/>
              <w:adjustRightInd w:val="0"/>
              <w:jc w:val="both"/>
              <w:rPr>
                <w:rFonts w:ascii="Arial" w:eastAsia="Calibri" w:hAnsi="Arial" w:cs="Arial"/>
                <w:sz w:val="16"/>
                <w:szCs w:val="16"/>
                <w:lang w:val="es-MX" w:eastAsia="en-US"/>
              </w:rPr>
            </w:pPr>
          </w:p>
        </w:tc>
        <w:tc>
          <w:tcPr>
            <w:tcW w:w="1479" w:type="dxa"/>
            <w:shd w:val="clear" w:color="auto" w:fill="auto"/>
            <w:vAlign w:val="center"/>
            <w:hideMark/>
          </w:tcPr>
          <w:p w14:paraId="384F6DEF" w14:textId="77777777" w:rsidR="00D55122" w:rsidRPr="003F195D" w:rsidRDefault="00D55122" w:rsidP="0006104A">
            <w:pPr>
              <w:autoSpaceDE w:val="0"/>
              <w:autoSpaceDN w:val="0"/>
              <w:adjustRightInd w:val="0"/>
              <w:jc w:val="both"/>
              <w:rPr>
                <w:rFonts w:ascii="Arial" w:eastAsia="Calibri" w:hAnsi="Arial" w:cs="Arial"/>
                <w:b/>
                <w:bCs/>
                <w:sz w:val="16"/>
                <w:szCs w:val="16"/>
                <w:lang w:val="es-MX" w:eastAsia="en-US"/>
              </w:rPr>
            </w:pPr>
            <w:r w:rsidRPr="003F195D">
              <w:rPr>
                <w:rFonts w:ascii="Arial" w:eastAsia="Calibri" w:hAnsi="Arial" w:cs="Arial"/>
                <w:b/>
                <w:bCs/>
                <w:sz w:val="16"/>
                <w:szCs w:val="16"/>
                <w:lang w:val="es-MX" w:eastAsia="en-US"/>
              </w:rPr>
              <w:t>Rentabilidad del patrimonio</w:t>
            </w:r>
          </w:p>
          <w:p w14:paraId="5A394C5B" w14:textId="77777777" w:rsidR="00D55122" w:rsidRPr="003F195D" w:rsidRDefault="00D55122" w:rsidP="0006104A">
            <w:pPr>
              <w:autoSpaceDE w:val="0"/>
              <w:autoSpaceDN w:val="0"/>
              <w:adjustRightInd w:val="0"/>
              <w:jc w:val="both"/>
              <w:rPr>
                <w:rFonts w:ascii="Arial" w:eastAsia="Calibri" w:hAnsi="Arial" w:cs="Arial"/>
                <w:bCs/>
                <w:sz w:val="16"/>
                <w:szCs w:val="16"/>
                <w:lang w:val="es-MX" w:eastAsia="en-US"/>
              </w:rPr>
            </w:pPr>
            <w:r w:rsidRPr="003F195D">
              <w:rPr>
                <w:rFonts w:ascii="Arial" w:eastAsia="Calibri" w:hAnsi="Arial" w:cs="Arial"/>
                <w:bCs/>
                <w:sz w:val="16"/>
                <w:szCs w:val="16"/>
                <w:lang w:val="es-MX" w:eastAsia="en-US"/>
              </w:rPr>
              <w:t>(utilidad operacional / patrimonio)</w:t>
            </w:r>
          </w:p>
          <w:p w14:paraId="6333136D" w14:textId="77777777" w:rsidR="00D55122" w:rsidRPr="003F195D" w:rsidRDefault="00D55122" w:rsidP="0006104A">
            <w:pPr>
              <w:autoSpaceDE w:val="0"/>
              <w:autoSpaceDN w:val="0"/>
              <w:adjustRightInd w:val="0"/>
              <w:jc w:val="both"/>
              <w:rPr>
                <w:rFonts w:ascii="Arial" w:eastAsia="Calibri" w:hAnsi="Arial" w:cs="Arial"/>
                <w:b/>
                <w:bCs/>
                <w:sz w:val="16"/>
                <w:szCs w:val="16"/>
                <w:lang w:val="es-MX" w:eastAsia="en-US"/>
              </w:rPr>
            </w:pPr>
          </w:p>
          <w:p w14:paraId="397D2AAB" w14:textId="77777777" w:rsidR="00D55122" w:rsidRPr="003F195D" w:rsidRDefault="00D55122" w:rsidP="0006104A">
            <w:pPr>
              <w:autoSpaceDE w:val="0"/>
              <w:autoSpaceDN w:val="0"/>
              <w:adjustRightInd w:val="0"/>
              <w:jc w:val="both"/>
              <w:rPr>
                <w:rFonts w:ascii="Arial" w:eastAsia="Calibri" w:hAnsi="Arial" w:cs="Arial"/>
                <w:b/>
                <w:bCs/>
                <w:sz w:val="16"/>
                <w:szCs w:val="16"/>
                <w:lang w:val="es-MX" w:eastAsia="en-US"/>
              </w:rPr>
            </w:pPr>
          </w:p>
        </w:tc>
        <w:tc>
          <w:tcPr>
            <w:tcW w:w="1276" w:type="dxa"/>
            <w:shd w:val="clear" w:color="auto" w:fill="auto"/>
            <w:vAlign w:val="center"/>
            <w:hideMark/>
          </w:tcPr>
          <w:p w14:paraId="11DAB572" w14:textId="77777777" w:rsidR="00D55122" w:rsidRPr="003F195D" w:rsidRDefault="00D55122" w:rsidP="0006104A">
            <w:pPr>
              <w:autoSpaceDE w:val="0"/>
              <w:autoSpaceDN w:val="0"/>
              <w:adjustRightInd w:val="0"/>
              <w:jc w:val="both"/>
              <w:rPr>
                <w:rFonts w:ascii="Arial" w:eastAsia="Calibri" w:hAnsi="Arial" w:cs="Arial"/>
                <w:b/>
                <w:bCs/>
                <w:sz w:val="16"/>
                <w:szCs w:val="16"/>
                <w:lang w:val="es-MX" w:eastAsia="en-US"/>
              </w:rPr>
            </w:pPr>
            <w:r w:rsidRPr="003F195D">
              <w:rPr>
                <w:rFonts w:ascii="Arial" w:eastAsia="Calibri" w:hAnsi="Arial" w:cs="Arial"/>
                <w:b/>
                <w:bCs/>
                <w:sz w:val="16"/>
                <w:szCs w:val="16"/>
                <w:lang w:val="es-MX" w:eastAsia="en-US"/>
              </w:rPr>
              <w:t>Rentabilidad del activo</w:t>
            </w:r>
          </w:p>
          <w:p w14:paraId="0E6F894B" w14:textId="77777777" w:rsidR="00D55122" w:rsidRPr="003F195D" w:rsidRDefault="00D55122" w:rsidP="0006104A">
            <w:pPr>
              <w:autoSpaceDE w:val="0"/>
              <w:autoSpaceDN w:val="0"/>
              <w:adjustRightInd w:val="0"/>
              <w:jc w:val="both"/>
              <w:rPr>
                <w:rFonts w:ascii="Arial" w:eastAsia="Calibri" w:hAnsi="Arial" w:cs="Arial"/>
                <w:b/>
                <w:bCs/>
                <w:sz w:val="16"/>
                <w:szCs w:val="16"/>
                <w:lang w:val="es-MX" w:eastAsia="en-US"/>
              </w:rPr>
            </w:pPr>
            <w:r w:rsidRPr="003F195D">
              <w:rPr>
                <w:rFonts w:ascii="Arial" w:hAnsi="Arial" w:cs="Arial"/>
                <w:sz w:val="16"/>
                <w:szCs w:val="16"/>
              </w:rPr>
              <w:t>Utilidad Operacional / Activo Total</w:t>
            </w:r>
          </w:p>
        </w:tc>
        <w:tc>
          <w:tcPr>
            <w:tcW w:w="1134" w:type="dxa"/>
            <w:shd w:val="clear" w:color="auto" w:fill="auto"/>
            <w:vAlign w:val="center"/>
            <w:hideMark/>
          </w:tcPr>
          <w:p w14:paraId="67F2C288" w14:textId="77777777" w:rsidR="00D55122" w:rsidRPr="003F195D" w:rsidRDefault="00D55122" w:rsidP="0006104A">
            <w:pPr>
              <w:autoSpaceDE w:val="0"/>
              <w:autoSpaceDN w:val="0"/>
              <w:adjustRightInd w:val="0"/>
              <w:jc w:val="both"/>
              <w:rPr>
                <w:rFonts w:ascii="Arial" w:eastAsia="Calibri" w:hAnsi="Arial" w:cs="Arial"/>
                <w:b/>
                <w:bCs/>
                <w:sz w:val="16"/>
                <w:szCs w:val="16"/>
                <w:lang w:val="es-MX" w:eastAsia="en-US"/>
              </w:rPr>
            </w:pPr>
            <w:r w:rsidRPr="003F195D">
              <w:rPr>
                <w:rFonts w:ascii="Arial" w:eastAsia="Calibri" w:hAnsi="Arial" w:cs="Arial"/>
                <w:b/>
                <w:bCs/>
                <w:sz w:val="16"/>
                <w:szCs w:val="16"/>
                <w:lang w:val="es-MX" w:eastAsia="en-US"/>
              </w:rPr>
              <w:t xml:space="preserve">Índice liquidez </w:t>
            </w:r>
            <w:r w:rsidRPr="003F195D">
              <w:rPr>
                <w:rFonts w:ascii="Arial" w:hAnsi="Arial" w:cs="Arial"/>
                <w:bCs/>
                <w:sz w:val="16"/>
                <w:szCs w:val="16"/>
              </w:rPr>
              <w:t>(activo corriente/pasivo corriente)</w:t>
            </w:r>
          </w:p>
        </w:tc>
        <w:tc>
          <w:tcPr>
            <w:tcW w:w="1356" w:type="dxa"/>
            <w:shd w:val="clear" w:color="auto" w:fill="auto"/>
            <w:vAlign w:val="center"/>
            <w:hideMark/>
          </w:tcPr>
          <w:p w14:paraId="671DD5C3" w14:textId="77777777" w:rsidR="00D55122" w:rsidRPr="003F195D" w:rsidRDefault="00D55122" w:rsidP="0006104A">
            <w:pPr>
              <w:autoSpaceDE w:val="0"/>
              <w:autoSpaceDN w:val="0"/>
              <w:adjustRightInd w:val="0"/>
              <w:jc w:val="center"/>
              <w:rPr>
                <w:rFonts w:ascii="Arial" w:eastAsia="Calibri" w:hAnsi="Arial" w:cs="Arial"/>
                <w:b/>
                <w:bCs/>
                <w:sz w:val="16"/>
                <w:szCs w:val="16"/>
                <w:lang w:val="es-MX" w:eastAsia="en-US"/>
              </w:rPr>
            </w:pPr>
            <w:r w:rsidRPr="003F195D">
              <w:rPr>
                <w:rFonts w:ascii="Arial" w:eastAsia="Calibri" w:hAnsi="Arial" w:cs="Arial"/>
                <w:b/>
                <w:bCs/>
                <w:sz w:val="16"/>
                <w:szCs w:val="16"/>
                <w:lang w:val="es-MX" w:eastAsia="en-US"/>
              </w:rPr>
              <w:t>Índice de endeudamiento</w:t>
            </w:r>
          </w:p>
          <w:p w14:paraId="7E9E8B6D" w14:textId="77777777" w:rsidR="00D55122" w:rsidRPr="003F195D" w:rsidRDefault="00D55122" w:rsidP="0006104A">
            <w:pPr>
              <w:autoSpaceDE w:val="0"/>
              <w:autoSpaceDN w:val="0"/>
              <w:adjustRightInd w:val="0"/>
              <w:jc w:val="center"/>
              <w:rPr>
                <w:rFonts w:ascii="Arial" w:eastAsia="Calibri" w:hAnsi="Arial" w:cs="Arial"/>
                <w:b/>
                <w:bCs/>
                <w:sz w:val="16"/>
                <w:szCs w:val="16"/>
                <w:lang w:val="es-MX" w:eastAsia="en-US"/>
              </w:rPr>
            </w:pPr>
            <w:r w:rsidRPr="003F195D">
              <w:rPr>
                <w:rFonts w:ascii="Arial" w:hAnsi="Arial" w:cs="Arial"/>
                <w:bCs/>
                <w:sz w:val="16"/>
                <w:szCs w:val="16"/>
              </w:rPr>
              <w:t>(pasivo tota/activo total)</w:t>
            </w:r>
            <w:r w:rsidR="00C74774" w:rsidRPr="003F195D">
              <w:rPr>
                <w:rFonts w:ascii="Arial" w:hAnsi="Arial" w:cs="Arial"/>
                <w:bCs/>
                <w:sz w:val="16"/>
                <w:szCs w:val="16"/>
              </w:rPr>
              <w:t xml:space="preserve"> x 100</w:t>
            </w:r>
          </w:p>
        </w:tc>
        <w:tc>
          <w:tcPr>
            <w:tcW w:w="1479" w:type="dxa"/>
            <w:shd w:val="clear" w:color="auto" w:fill="auto"/>
            <w:vAlign w:val="center"/>
            <w:hideMark/>
          </w:tcPr>
          <w:p w14:paraId="2357E2E3" w14:textId="77777777" w:rsidR="00D55122" w:rsidRPr="003F195D" w:rsidRDefault="00D55122" w:rsidP="0006104A">
            <w:pPr>
              <w:autoSpaceDE w:val="0"/>
              <w:autoSpaceDN w:val="0"/>
              <w:adjustRightInd w:val="0"/>
              <w:jc w:val="both"/>
              <w:rPr>
                <w:rFonts w:ascii="Arial" w:eastAsia="Calibri" w:hAnsi="Arial" w:cs="Arial"/>
                <w:b/>
                <w:bCs/>
                <w:sz w:val="16"/>
                <w:szCs w:val="16"/>
                <w:lang w:val="es-MX" w:eastAsia="en-US"/>
              </w:rPr>
            </w:pPr>
            <w:r w:rsidRPr="003F195D">
              <w:rPr>
                <w:rFonts w:ascii="Arial" w:eastAsia="Calibri" w:hAnsi="Arial" w:cs="Arial"/>
                <w:b/>
                <w:bCs/>
                <w:sz w:val="16"/>
                <w:szCs w:val="16"/>
                <w:lang w:val="es-MX" w:eastAsia="en-US"/>
              </w:rPr>
              <w:t>Cobertura de Intereses</w:t>
            </w:r>
          </w:p>
          <w:p w14:paraId="7DA7F5E7" w14:textId="77777777" w:rsidR="00D55122" w:rsidRPr="003F195D" w:rsidRDefault="00D55122" w:rsidP="0006104A">
            <w:pPr>
              <w:autoSpaceDE w:val="0"/>
              <w:autoSpaceDN w:val="0"/>
              <w:adjustRightInd w:val="0"/>
              <w:jc w:val="both"/>
              <w:rPr>
                <w:rFonts w:ascii="Arial" w:eastAsia="Calibri" w:hAnsi="Arial" w:cs="Arial"/>
                <w:b/>
                <w:bCs/>
                <w:sz w:val="16"/>
                <w:szCs w:val="16"/>
                <w:lang w:val="es-MX" w:eastAsia="en-US"/>
              </w:rPr>
            </w:pPr>
            <w:r w:rsidRPr="003F195D">
              <w:rPr>
                <w:rFonts w:ascii="Arial" w:hAnsi="Arial" w:cs="Arial"/>
                <w:sz w:val="16"/>
                <w:szCs w:val="16"/>
              </w:rPr>
              <w:t>Utilidad Operacional / Gastos de Intereses</w:t>
            </w:r>
          </w:p>
        </w:tc>
        <w:tc>
          <w:tcPr>
            <w:tcW w:w="2065" w:type="dxa"/>
            <w:shd w:val="clear" w:color="auto" w:fill="auto"/>
            <w:vAlign w:val="center"/>
            <w:hideMark/>
          </w:tcPr>
          <w:p w14:paraId="2F919E26" w14:textId="77777777" w:rsidR="00D55122" w:rsidRPr="003F195D" w:rsidRDefault="00D55122" w:rsidP="0006104A">
            <w:pPr>
              <w:autoSpaceDE w:val="0"/>
              <w:autoSpaceDN w:val="0"/>
              <w:adjustRightInd w:val="0"/>
              <w:jc w:val="both"/>
              <w:rPr>
                <w:rFonts w:ascii="Arial" w:eastAsia="Calibri" w:hAnsi="Arial" w:cs="Arial"/>
                <w:b/>
                <w:bCs/>
                <w:sz w:val="16"/>
                <w:szCs w:val="16"/>
                <w:lang w:val="es-MX" w:eastAsia="en-US"/>
              </w:rPr>
            </w:pPr>
            <w:r w:rsidRPr="003F195D">
              <w:rPr>
                <w:rFonts w:ascii="Arial" w:eastAsia="Calibri" w:hAnsi="Arial" w:cs="Arial"/>
                <w:b/>
                <w:bCs/>
                <w:sz w:val="16"/>
                <w:szCs w:val="16"/>
                <w:lang w:val="es-MX" w:eastAsia="en-US"/>
              </w:rPr>
              <w:t xml:space="preserve">Capital de Trabajo &gt; o = al </w:t>
            </w:r>
            <w:r w:rsidR="00354D44" w:rsidRPr="003F195D">
              <w:rPr>
                <w:rFonts w:ascii="Arial" w:eastAsia="Calibri" w:hAnsi="Arial" w:cs="Arial"/>
                <w:b/>
                <w:bCs/>
                <w:sz w:val="16"/>
                <w:szCs w:val="16"/>
                <w:lang w:val="es-MX" w:eastAsia="en-US"/>
              </w:rPr>
              <w:t>50</w:t>
            </w:r>
            <w:r w:rsidRPr="003F195D">
              <w:rPr>
                <w:rFonts w:ascii="Arial" w:eastAsia="Calibri" w:hAnsi="Arial" w:cs="Arial"/>
                <w:b/>
                <w:bCs/>
                <w:sz w:val="16"/>
                <w:szCs w:val="16"/>
                <w:lang w:val="es-MX" w:eastAsia="en-US"/>
              </w:rPr>
              <w:t>% del Presupuesto Oficial Asignado</w:t>
            </w:r>
          </w:p>
          <w:p w14:paraId="006CDBC5" w14:textId="77777777" w:rsidR="00D55122" w:rsidRPr="003F195D" w:rsidRDefault="00D55122" w:rsidP="0006104A">
            <w:pPr>
              <w:autoSpaceDE w:val="0"/>
              <w:autoSpaceDN w:val="0"/>
              <w:adjustRightInd w:val="0"/>
              <w:jc w:val="both"/>
              <w:rPr>
                <w:rFonts w:ascii="Arial" w:eastAsia="Calibri" w:hAnsi="Arial" w:cs="Arial"/>
                <w:b/>
                <w:bCs/>
                <w:sz w:val="16"/>
                <w:szCs w:val="16"/>
                <w:lang w:val="es-MX" w:eastAsia="en-US"/>
              </w:rPr>
            </w:pPr>
            <w:r w:rsidRPr="003F195D">
              <w:rPr>
                <w:rFonts w:ascii="Arial" w:hAnsi="Arial" w:cs="Arial"/>
                <w:bCs/>
                <w:sz w:val="16"/>
                <w:szCs w:val="16"/>
              </w:rPr>
              <w:t>(Activo corriente – pasivo corriente)</w:t>
            </w:r>
          </w:p>
        </w:tc>
      </w:tr>
      <w:tr w:rsidR="003F195D" w:rsidRPr="003F195D" w14:paraId="0C7C675E" w14:textId="77777777" w:rsidTr="00241013">
        <w:trPr>
          <w:trHeight w:val="20"/>
        </w:trPr>
        <w:tc>
          <w:tcPr>
            <w:tcW w:w="1356" w:type="dxa"/>
            <w:shd w:val="clear" w:color="auto" w:fill="auto"/>
            <w:noWrap/>
            <w:vAlign w:val="center"/>
            <w:hideMark/>
          </w:tcPr>
          <w:p w14:paraId="548F505A" w14:textId="77777777" w:rsidR="000C2F03" w:rsidRPr="003F195D" w:rsidRDefault="000C2F03" w:rsidP="000C2F03">
            <w:pPr>
              <w:autoSpaceDE w:val="0"/>
              <w:autoSpaceDN w:val="0"/>
              <w:adjustRightInd w:val="0"/>
              <w:jc w:val="both"/>
              <w:rPr>
                <w:rFonts w:ascii="Arial" w:eastAsia="Calibri" w:hAnsi="Arial" w:cs="Arial"/>
                <w:bCs/>
                <w:sz w:val="16"/>
                <w:szCs w:val="16"/>
                <w:lang w:val="es-MX" w:eastAsia="en-US"/>
              </w:rPr>
            </w:pPr>
            <w:r w:rsidRPr="003F195D">
              <w:rPr>
                <w:rFonts w:ascii="Arial" w:eastAsia="Calibri" w:hAnsi="Arial" w:cs="Arial"/>
                <w:bCs/>
                <w:sz w:val="16"/>
                <w:szCs w:val="16"/>
                <w:lang w:val="es-MX" w:eastAsia="en-US"/>
              </w:rPr>
              <w:t>LÍMITE FIJADO PARA LOS INDICADORES</w:t>
            </w:r>
          </w:p>
        </w:tc>
        <w:tc>
          <w:tcPr>
            <w:tcW w:w="1479" w:type="dxa"/>
            <w:shd w:val="clear" w:color="auto" w:fill="auto"/>
            <w:vAlign w:val="center"/>
            <w:hideMark/>
          </w:tcPr>
          <w:p w14:paraId="190A6C3B" w14:textId="5B7C1DDA" w:rsidR="000C2F03" w:rsidRPr="003F195D" w:rsidRDefault="000C2F03" w:rsidP="000C2F03">
            <w:pPr>
              <w:autoSpaceDE w:val="0"/>
              <w:autoSpaceDN w:val="0"/>
              <w:adjustRightInd w:val="0"/>
              <w:jc w:val="center"/>
              <w:rPr>
                <w:rFonts w:ascii="Arial" w:eastAsia="Calibri" w:hAnsi="Arial" w:cs="Arial"/>
                <w:b/>
                <w:bCs/>
                <w:sz w:val="20"/>
                <w:szCs w:val="20"/>
                <w:lang w:val="es-MX" w:eastAsia="en-US"/>
              </w:rPr>
            </w:pPr>
            <w:r w:rsidRPr="003F195D">
              <w:rPr>
                <w:rFonts w:ascii="Arial" w:eastAsia="Arial" w:hAnsi="Arial" w:cs="Arial"/>
                <w:b/>
                <w:bCs/>
                <w:sz w:val="20"/>
                <w:szCs w:val="20"/>
                <w:lang w:val="es-MX"/>
              </w:rPr>
              <w:t>&gt;= 0.02</w:t>
            </w:r>
          </w:p>
        </w:tc>
        <w:tc>
          <w:tcPr>
            <w:tcW w:w="1276" w:type="dxa"/>
            <w:shd w:val="clear" w:color="auto" w:fill="auto"/>
            <w:vAlign w:val="center"/>
            <w:hideMark/>
          </w:tcPr>
          <w:p w14:paraId="3FE6DD9D" w14:textId="552B8133" w:rsidR="000C2F03" w:rsidRPr="003F195D" w:rsidRDefault="000C2F03" w:rsidP="000C2F03">
            <w:pPr>
              <w:autoSpaceDE w:val="0"/>
              <w:autoSpaceDN w:val="0"/>
              <w:adjustRightInd w:val="0"/>
              <w:jc w:val="center"/>
              <w:rPr>
                <w:rFonts w:ascii="Arial" w:eastAsia="Calibri" w:hAnsi="Arial" w:cs="Arial"/>
                <w:b/>
                <w:bCs/>
                <w:sz w:val="20"/>
                <w:szCs w:val="20"/>
                <w:lang w:val="es-MX" w:eastAsia="en-US"/>
              </w:rPr>
            </w:pPr>
            <w:r w:rsidRPr="003F195D">
              <w:rPr>
                <w:rFonts w:ascii="Arial" w:eastAsia="Arial" w:hAnsi="Arial" w:cs="Arial"/>
                <w:b/>
                <w:bCs/>
                <w:sz w:val="20"/>
                <w:szCs w:val="20"/>
                <w:lang w:val="es-MX"/>
              </w:rPr>
              <w:t>&gt;= 0,015</w:t>
            </w:r>
          </w:p>
        </w:tc>
        <w:tc>
          <w:tcPr>
            <w:tcW w:w="1134" w:type="dxa"/>
            <w:shd w:val="clear" w:color="auto" w:fill="auto"/>
            <w:vAlign w:val="center"/>
            <w:hideMark/>
          </w:tcPr>
          <w:p w14:paraId="16D0A322" w14:textId="39D0E95F" w:rsidR="000C2F03" w:rsidRPr="003F195D" w:rsidRDefault="000C2F03" w:rsidP="000C2F03">
            <w:pPr>
              <w:autoSpaceDE w:val="0"/>
              <w:autoSpaceDN w:val="0"/>
              <w:adjustRightInd w:val="0"/>
              <w:jc w:val="center"/>
              <w:rPr>
                <w:rFonts w:ascii="Arial" w:eastAsia="Calibri" w:hAnsi="Arial" w:cs="Arial"/>
                <w:b/>
                <w:bCs/>
                <w:sz w:val="20"/>
                <w:szCs w:val="20"/>
                <w:lang w:val="es-MX" w:eastAsia="en-US"/>
              </w:rPr>
            </w:pPr>
            <w:r w:rsidRPr="003F195D">
              <w:rPr>
                <w:rFonts w:ascii="Arial" w:eastAsia="Arial" w:hAnsi="Arial" w:cs="Arial"/>
                <w:b/>
                <w:bCs/>
                <w:sz w:val="20"/>
                <w:szCs w:val="20"/>
                <w:lang w:val="es-MX"/>
              </w:rPr>
              <w:t>&gt;= 0.93</w:t>
            </w:r>
          </w:p>
        </w:tc>
        <w:tc>
          <w:tcPr>
            <w:tcW w:w="1356" w:type="dxa"/>
            <w:shd w:val="clear" w:color="auto" w:fill="auto"/>
            <w:vAlign w:val="center"/>
            <w:hideMark/>
          </w:tcPr>
          <w:p w14:paraId="5D0F13AF" w14:textId="703314FC" w:rsidR="000C2F03" w:rsidRPr="003F195D" w:rsidRDefault="000C2F03" w:rsidP="000C2F03">
            <w:pPr>
              <w:autoSpaceDE w:val="0"/>
              <w:autoSpaceDN w:val="0"/>
              <w:adjustRightInd w:val="0"/>
              <w:jc w:val="center"/>
              <w:rPr>
                <w:rFonts w:ascii="Arial" w:eastAsia="Calibri" w:hAnsi="Arial" w:cs="Arial"/>
                <w:b/>
                <w:bCs/>
                <w:sz w:val="20"/>
                <w:szCs w:val="20"/>
                <w:lang w:val="es-MX" w:eastAsia="en-US"/>
              </w:rPr>
            </w:pPr>
            <w:r w:rsidRPr="003F195D">
              <w:rPr>
                <w:rFonts w:ascii="Arial" w:eastAsia="Arial" w:hAnsi="Arial" w:cs="Arial"/>
                <w:b/>
                <w:bCs/>
                <w:sz w:val="20"/>
                <w:szCs w:val="20"/>
                <w:lang w:val="es-MX"/>
              </w:rPr>
              <w:t>&lt;= 71%</w:t>
            </w:r>
          </w:p>
        </w:tc>
        <w:tc>
          <w:tcPr>
            <w:tcW w:w="1479" w:type="dxa"/>
            <w:shd w:val="clear" w:color="auto" w:fill="auto"/>
            <w:vAlign w:val="center"/>
            <w:hideMark/>
          </w:tcPr>
          <w:p w14:paraId="26731397" w14:textId="3EB60A92" w:rsidR="000C2F03" w:rsidRPr="003F195D" w:rsidRDefault="000C2F03" w:rsidP="000C2F03">
            <w:pPr>
              <w:autoSpaceDE w:val="0"/>
              <w:autoSpaceDN w:val="0"/>
              <w:adjustRightInd w:val="0"/>
              <w:jc w:val="center"/>
              <w:rPr>
                <w:rFonts w:ascii="Arial" w:eastAsia="Calibri" w:hAnsi="Arial" w:cs="Arial"/>
                <w:b/>
                <w:bCs/>
                <w:sz w:val="20"/>
                <w:szCs w:val="20"/>
                <w:lang w:val="es-MX" w:eastAsia="en-US"/>
              </w:rPr>
            </w:pPr>
            <w:r w:rsidRPr="003F195D">
              <w:rPr>
                <w:rFonts w:ascii="Arial" w:eastAsia="Arial" w:hAnsi="Arial" w:cs="Arial"/>
                <w:b/>
                <w:bCs/>
                <w:sz w:val="20"/>
                <w:szCs w:val="20"/>
                <w:lang w:val="es-MX"/>
              </w:rPr>
              <w:t>&gt;= 1.5</w:t>
            </w:r>
          </w:p>
        </w:tc>
        <w:tc>
          <w:tcPr>
            <w:tcW w:w="2065" w:type="dxa"/>
            <w:shd w:val="clear" w:color="auto" w:fill="auto"/>
            <w:vAlign w:val="center"/>
            <w:hideMark/>
          </w:tcPr>
          <w:p w14:paraId="27C35ABA" w14:textId="35538573" w:rsidR="000C2F03" w:rsidRPr="003F195D" w:rsidRDefault="000C2F03" w:rsidP="000C2F03">
            <w:pPr>
              <w:autoSpaceDE w:val="0"/>
              <w:autoSpaceDN w:val="0"/>
              <w:adjustRightInd w:val="0"/>
              <w:jc w:val="center"/>
              <w:rPr>
                <w:rFonts w:ascii="Arial" w:eastAsia="Calibri" w:hAnsi="Arial" w:cs="Arial"/>
                <w:b/>
                <w:bCs/>
                <w:sz w:val="20"/>
                <w:szCs w:val="20"/>
                <w:lang w:val="es-MX" w:eastAsia="en-US"/>
              </w:rPr>
            </w:pPr>
            <w:r w:rsidRPr="003F195D">
              <w:rPr>
                <w:rFonts w:ascii="Arial" w:eastAsia="Arial" w:hAnsi="Arial" w:cs="Arial"/>
                <w:b/>
                <w:bCs/>
                <w:sz w:val="20"/>
                <w:szCs w:val="20"/>
                <w:lang w:val="es-MX"/>
              </w:rPr>
              <w:t>&gt;= 50%</w:t>
            </w:r>
          </w:p>
        </w:tc>
      </w:tr>
    </w:tbl>
    <w:p w14:paraId="1B9633CD" w14:textId="77777777" w:rsidR="00D55122" w:rsidRPr="003F195D" w:rsidRDefault="00D55122" w:rsidP="00195EB3">
      <w:pPr>
        <w:autoSpaceDE w:val="0"/>
        <w:autoSpaceDN w:val="0"/>
        <w:adjustRightInd w:val="0"/>
        <w:jc w:val="both"/>
        <w:rPr>
          <w:rFonts w:ascii="Arial" w:hAnsi="Arial" w:cs="Arial"/>
          <w:b/>
          <w:bCs/>
          <w:sz w:val="20"/>
          <w:szCs w:val="20"/>
        </w:rPr>
      </w:pPr>
    </w:p>
    <w:p w14:paraId="6C4E1138" w14:textId="77777777" w:rsidR="00D355E3" w:rsidRPr="003F195D" w:rsidRDefault="00D355E3" w:rsidP="00D355E3">
      <w:pPr>
        <w:jc w:val="both"/>
        <w:rPr>
          <w:rFonts w:ascii="Arial" w:hAnsi="Arial" w:cs="Arial"/>
          <w:sz w:val="20"/>
          <w:szCs w:val="20"/>
        </w:rPr>
      </w:pPr>
      <w:r w:rsidRPr="003F195D">
        <w:rPr>
          <w:rFonts w:ascii="Arial" w:hAnsi="Arial" w:cs="Arial"/>
          <w:sz w:val="20"/>
          <w:szCs w:val="20"/>
        </w:rPr>
        <w:t>Los indicadores de capacidad financiera contenidos en el artículo 2.2.1.1.1.5.3 del Decreto 1082 de 2015 son:</w:t>
      </w:r>
    </w:p>
    <w:p w14:paraId="09F771B5" w14:textId="77777777" w:rsidR="00D355E3" w:rsidRPr="003F195D" w:rsidRDefault="00D355E3" w:rsidP="00D355E3">
      <w:pPr>
        <w:jc w:val="both"/>
        <w:rPr>
          <w:rFonts w:ascii="Arial" w:hAnsi="Arial" w:cs="Arial"/>
          <w:sz w:val="20"/>
          <w:szCs w:val="20"/>
        </w:rPr>
      </w:pPr>
    </w:p>
    <w:p w14:paraId="74D1D0A4" w14:textId="77777777" w:rsidR="00C71B79" w:rsidRPr="003F195D" w:rsidRDefault="00C71B79" w:rsidP="002C1FB6">
      <w:pPr>
        <w:numPr>
          <w:ilvl w:val="0"/>
          <w:numId w:val="34"/>
        </w:numPr>
        <w:jc w:val="both"/>
        <w:rPr>
          <w:rFonts w:ascii="Arial" w:hAnsi="Arial" w:cs="Arial"/>
          <w:b/>
          <w:bCs/>
          <w:sz w:val="20"/>
          <w:szCs w:val="20"/>
        </w:rPr>
      </w:pPr>
      <w:r w:rsidRPr="003F195D">
        <w:rPr>
          <w:rFonts w:ascii="Arial" w:hAnsi="Arial" w:cs="Arial"/>
          <w:b/>
          <w:bCs/>
          <w:sz w:val="20"/>
          <w:szCs w:val="20"/>
        </w:rPr>
        <w:t>Indicadores de capacidad financiera</w:t>
      </w:r>
    </w:p>
    <w:p w14:paraId="303E2402" w14:textId="77777777" w:rsidR="00C71B79" w:rsidRPr="003F195D" w:rsidRDefault="00C71B79" w:rsidP="00C71B79">
      <w:pPr>
        <w:ind w:left="1068"/>
        <w:jc w:val="both"/>
        <w:rPr>
          <w:rFonts w:ascii="Arial" w:hAnsi="Arial" w:cs="Arial"/>
          <w:b/>
          <w:bCs/>
          <w:sz w:val="20"/>
          <w:szCs w:val="20"/>
        </w:rPr>
      </w:pPr>
    </w:p>
    <w:p w14:paraId="5AF82117" w14:textId="36298AC8" w:rsidR="00D355E3" w:rsidRPr="003F195D" w:rsidRDefault="00D355E3" w:rsidP="002C1FB6">
      <w:pPr>
        <w:pStyle w:val="Textoindependiente2"/>
        <w:numPr>
          <w:ilvl w:val="0"/>
          <w:numId w:val="32"/>
        </w:numPr>
        <w:rPr>
          <w:rFonts w:eastAsia="Calibri" w:cs="Arial"/>
          <w:sz w:val="20"/>
          <w:szCs w:val="20"/>
        </w:rPr>
      </w:pPr>
      <w:r w:rsidRPr="003F195D">
        <w:rPr>
          <w:rFonts w:eastAsia="Calibri" w:cs="Arial"/>
          <w:b/>
          <w:sz w:val="20"/>
          <w:szCs w:val="20"/>
          <w:u w:val="single"/>
        </w:rPr>
        <w:t>Índice de liquidez = Activo Corriente / Pasivo Corriente</w:t>
      </w:r>
      <w:r w:rsidRPr="003F195D">
        <w:rPr>
          <w:rFonts w:eastAsia="Calibri" w:cs="Arial"/>
          <w:sz w:val="20"/>
          <w:szCs w:val="20"/>
        </w:rPr>
        <w:t xml:space="preserve">, el cual determina la capacidad que tiene un proponente para cumplir con sus obligaciones de corto plazo. El índice de liquidez del oferente para la presente </w:t>
      </w:r>
      <w:r w:rsidR="00C71B79" w:rsidRPr="003F195D">
        <w:rPr>
          <w:rFonts w:eastAsia="Calibri" w:cs="Arial"/>
          <w:sz w:val="20"/>
          <w:szCs w:val="20"/>
        </w:rPr>
        <w:t>contratación</w:t>
      </w:r>
      <w:r w:rsidRPr="003F195D">
        <w:rPr>
          <w:rFonts w:eastAsia="Calibri" w:cs="Arial"/>
          <w:sz w:val="20"/>
          <w:szCs w:val="20"/>
        </w:rPr>
        <w:t xml:space="preserve"> se establece como la relación entre los activos corrientes sobre el pasivo corriente cuyo resultado deberá ser mayor o igual a </w:t>
      </w:r>
      <w:r w:rsidR="000C2F03" w:rsidRPr="003F195D">
        <w:rPr>
          <w:rFonts w:eastAsia="Calibri" w:cs="Arial"/>
          <w:sz w:val="20"/>
          <w:szCs w:val="20"/>
        </w:rPr>
        <w:t>0,93</w:t>
      </w:r>
      <w:r w:rsidRPr="003F195D">
        <w:rPr>
          <w:rFonts w:eastAsia="Calibri" w:cs="Arial"/>
          <w:sz w:val="20"/>
          <w:szCs w:val="20"/>
        </w:rPr>
        <w:t xml:space="preserve"> la oferta que no cumpla con el presente indicador no </w:t>
      </w:r>
      <w:r w:rsidR="00AC5199" w:rsidRPr="003F195D">
        <w:rPr>
          <w:rFonts w:eastAsia="Calibri" w:cs="Arial"/>
          <w:sz w:val="20"/>
          <w:szCs w:val="20"/>
        </w:rPr>
        <w:t>continuará</w:t>
      </w:r>
      <w:r w:rsidRPr="003F195D">
        <w:rPr>
          <w:rFonts w:eastAsia="Calibri" w:cs="Arial"/>
          <w:sz w:val="20"/>
          <w:szCs w:val="20"/>
        </w:rPr>
        <w:t xml:space="preserve"> en el proceso.</w:t>
      </w:r>
    </w:p>
    <w:p w14:paraId="7C1A4A51" w14:textId="78B067F7" w:rsidR="00D355E3" w:rsidRPr="003F195D" w:rsidRDefault="00D355E3" w:rsidP="002C1FB6">
      <w:pPr>
        <w:pStyle w:val="Textoindependiente2"/>
        <w:numPr>
          <w:ilvl w:val="0"/>
          <w:numId w:val="32"/>
        </w:numPr>
        <w:rPr>
          <w:rFonts w:eastAsia="Calibri" w:cs="Arial"/>
          <w:sz w:val="20"/>
          <w:szCs w:val="20"/>
        </w:rPr>
      </w:pPr>
      <w:r w:rsidRPr="003F195D">
        <w:rPr>
          <w:rFonts w:eastAsia="Calibri" w:cs="Arial"/>
          <w:b/>
          <w:sz w:val="20"/>
          <w:szCs w:val="20"/>
          <w:u w:val="single"/>
        </w:rPr>
        <w:t>Razón de Endeudamiento = (Pasivo total / Activo Total) X 100</w:t>
      </w:r>
      <w:r w:rsidRPr="003F195D">
        <w:rPr>
          <w:rFonts w:eastAsia="Calibri" w:cs="Arial"/>
          <w:sz w:val="20"/>
          <w:szCs w:val="20"/>
        </w:rPr>
        <w:t>, El índice de endeudamiento del oferente para el presente proceso de contratación debe ser menor o igual al 7</w:t>
      </w:r>
      <w:r w:rsidR="000C2F03" w:rsidRPr="003F195D">
        <w:rPr>
          <w:rFonts w:eastAsia="Calibri" w:cs="Arial"/>
          <w:sz w:val="20"/>
          <w:szCs w:val="20"/>
        </w:rPr>
        <w:t>1</w:t>
      </w:r>
      <w:r w:rsidRPr="003F195D">
        <w:rPr>
          <w:rFonts w:eastAsia="Calibri" w:cs="Arial"/>
          <w:sz w:val="20"/>
          <w:szCs w:val="20"/>
        </w:rPr>
        <w:t xml:space="preserve">%, por </w:t>
      </w:r>
      <w:r w:rsidR="00C71B79" w:rsidRPr="003F195D">
        <w:rPr>
          <w:rFonts w:eastAsia="Calibri" w:cs="Arial"/>
          <w:sz w:val="20"/>
          <w:szCs w:val="20"/>
        </w:rPr>
        <w:t>tanto,</w:t>
      </w:r>
      <w:r w:rsidRPr="003F195D">
        <w:rPr>
          <w:rFonts w:eastAsia="Calibri" w:cs="Arial"/>
          <w:sz w:val="20"/>
          <w:szCs w:val="20"/>
        </w:rPr>
        <w:t xml:space="preserve"> la oferta que supere este porcentaje no cumple.</w:t>
      </w:r>
    </w:p>
    <w:p w14:paraId="17A1F2E6" w14:textId="77777777" w:rsidR="00D355E3" w:rsidRPr="003F195D" w:rsidRDefault="00D355E3" w:rsidP="002C1FB6">
      <w:pPr>
        <w:pStyle w:val="Textoindependiente2"/>
        <w:numPr>
          <w:ilvl w:val="0"/>
          <w:numId w:val="32"/>
        </w:numPr>
        <w:rPr>
          <w:rFonts w:eastAsia="Calibri" w:cs="Arial"/>
          <w:sz w:val="20"/>
          <w:szCs w:val="20"/>
        </w:rPr>
      </w:pPr>
      <w:r w:rsidRPr="003F195D">
        <w:rPr>
          <w:rFonts w:eastAsia="Calibri" w:cs="Arial"/>
          <w:b/>
          <w:sz w:val="20"/>
          <w:szCs w:val="20"/>
          <w:u w:val="single"/>
        </w:rPr>
        <w:t>Razón de cobertura de intereses = Utilidad Operacional / Gastos de Intereses</w:t>
      </w:r>
      <w:r w:rsidRPr="003F195D">
        <w:rPr>
          <w:rFonts w:eastAsia="Calibri" w:cs="Arial"/>
          <w:sz w:val="20"/>
          <w:szCs w:val="20"/>
        </w:rPr>
        <w:t xml:space="preserve">, el cual refleja la capacidad del proponente de cumplir con sus obligaciones financieras. La razón de cobertura de intereses del oferente para la presente </w:t>
      </w:r>
      <w:r w:rsidR="00C71B79" w:rsidRPr="003F195D">
        <w:rPr>
          <w:rFonts w:eastAsia="Calibri" w:cs="Arial"/>
          <w:sz w:val="20"/>
          <w:szCs w:val="20"/>
        </w:rPr>
        <w:t>contratación</w:t>
      </w:r>
      <w:r w:rsidRPr="003F195D">
        <w:rPr>
          <w:rFonts w:eastAsia="Calibri" w:cs="Arial"/>
          <w:sz w:val="20"/>
          <w:szCs w:val="20"/>
        </w:rPr>
        <w:t xml:space="preserve"> se establece como la relación entre la utilidad operacional sobre los gastos por interese cuyo resultado deberá ser mayor o igual a 1</w:t>
      </w:r>
      <w:r w:rsidR="00AC5199" w:rsidRPr="003F195D">
        <w:rPr>
          <w:rFonts w:eastAsia="Calibri" w:cs="Arial"/>
          <w:sz w:val="20"/>
          <w:szCs w:val="20"/>
        </w:rPr>
        <w:t>,5</w:t>
      </w:r>
      <w:r w:rsidRPr="003F195D">
        <w:rPr>
          <w:rFonts w:eastAsia="Calibri" w:cs="Arial"/>
          <w:sz w:val="20"/>
          <w:szCs w:val="20"/>
        </w:rPr>
        <w:t xml:space="preserve"> la oferta que no cumple con el presente indiciador no continuara en el proceso. Así mismo cuando un oferente no presente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w:t>
      </w:r>
    </w:p>
    <w:p w14:paraId="3AF02391" w14:textId="77777777" w:rsidR="00AC5199" w:rsidRPr="003F195D" w:rsidRDefault="00AC5199" w:rsidP="002C1FB6">
      <w:pPr>
        <w:pStyle w:val="Textoindependiente2"/>
        <w:numPr>
          <w:ilvl w:val="0"/>
          <w:numId w:val="32"/>
        </w:numPr>
        <w:rPr>
          <w:rFonts w:eastAsia="Calibri" w:cs="Arial"/>
          <w:sz w:val="20"/>
          <w:szCs w:val="20"/>
        </w:rPr>
      </w:pPr>
      <w:r w:rsidRPr="003F195D">
        <w:rPr>
          <w:rFonts w:eastAsia="Calibri" w:cs="Arial"/>
          <w:b/>
          <w:bCs/>
          <w:sz w:val="20"/>
          <w:szCs w:val="20"/>
          <w:u w:val="single"/>
        </w:rPr>
        <w:t>Capital de trabajo</w:t>
      </w:r>
      <w:r w:rsidR="009F1542" w:rsidRPr="003F195D">
        <w:rPr>
          <w:rFonts w:eastAsia="Calibri" w:cs="Arial"/>
          <w:b/>
          <w:bCs/>
          <w:sz w:val="20"/>
          <w:szCs w:val="20"/>
          <w:u w:val="single"/>
        </w:rPr>
        <w:t>= Activo corriente - Pasivo corriente</w:t>
      </w:r>
      <w:r w:rsidRPr="003F195D">
        <w:rPr>
          <w:rFonts w:eastAsia="Calibri" w:cs="Arial"/>
          <w:sz w:val="20"/>
          <w:szCs w:val="20"/>
        </w:rPr>
        <w:t xml:space="preserve">: </w:t>
      </w:r>
      <w:r w:rsidR="009F1542" w:rsidRPr="003F195D">
        <w:rPr>
          <w:rFonts w:eastAsia="Calibri" w:cs="Arial"/>
          <w:sz w:val="20"/>
          <w:szCs w:val="20"/>
        </w:rPr>
        <w:t>Este indicador representa la liquidez operativa del proponente, es decir el remanente del proponente luego de liquidar sus activos corrientes (convertirlos en efectivo) y pagar el pasivo de corto plazo. Un capital de trabajo positivo contribuye con el desarrollo eficiente de la actividad económica del proponente. Es recomendable su uso cuando la Entidad Estatal requiere analizar el nivel de liquidez en términos absolutos</w:t>
      </w:r>
    </w:p>
    <w:p w14:paraId="29914C7E" w14:textId="77777777" w:rsidR="00D355E3" w:rsidRPr="003F195D" w:rsidRDefault="00D355E3" w:rsidP="00D355E3">
      <w:pPr>
        <w:pStyle w:val="Textoindependiente2"/>
        <w:rPr>
          <w:rFonts w:eastAsia="Calibri" w:cs="Arial"/>
          <w:sz w:val="20"/>
          <w:szCs w:val="20"/>
        </w:rPr>
      </w:pPr>
    </w:p>
    <w:p w14:paraId="463036F2" w14:textId="77777777" w:rsidR="00D355E3" w:rsidRPr="003F195D" w:rsidRDefault="00D355E3" w:rsidP="002C1FB6">
      <w:pPr>
        <w:pStyle w:val="Textoindependiente2"/>
        <w:numPr>
          <w:ilvl w:val="0"/>
          <w:numId w:val="34"/>
        </w:numPr>
        <w:rPr>
          <w:rFonts w:eastAsia="Calibri" w:cs="Arial"/>
          <w:b/>
          <w:sz w:val="20"/>
          <w:szCs w:val="20"/>
        </w:rPr>
      </w:pPr>
      <w:r w:rsidRPr="003F195D">
        <w:rPr>
          <w:rFonts w:eastAsia="Calibri" w:cs="Arial"/>
          <w:b/>
          <w:sz w:val="20"/>
          <w:szCs w:val="20"/>
        </w:rPr>
        <w:lastRenderedPageBreak/>
        <w:t>Indicadores de capacidad Organizacional</w:t>
      </w:r>
    </w:p>
    <w:p w14:paraId="42B8AC18" w14:textId="77777777" w:rsidR="00C71B79" w:rsidRPr="003F195D" w:rsidRDefault="00C71B79" w:rsidP="00C71B79">
      <w:pPr>
        <w:pStyle w:val="Textoindependiente2"/>
        <w:ind w:left="1068"/>
        <w:rPr>
          <w:rFonts w:eastAsia="Calibri" w:cs="Arial"/>
          <w:b/>
          <w:sz w:val="20"/>
          <w:szCs w:val="20"/>
        </w:rPr>
      </w:pPr>
    </w:p>
    <w:p w14:paraId="41AEE7D0" w14:textId="4023C8F8" w:rsidR="00D355E3" w:rsidRPr="003F195D" w:rsidRDefault="00D355E3" w:rsidP="002C1FB6">
      <w:pPr>
        <w:pStyle w:val="Textoindependiente2"/>
        <w:numPr>
          <w:ilvl w:val="0"/>
          <w:numId w:val="33"/>
        </w:numPr>
        <w:rPr>
          <w:rFonts w:eastAsia="Calibri" w:cs="Arial"/>
          <w:sz w:val="20"/>
          <w:szCs w:val="20"/>
        </w:rPr>
      </w:pPr>
      <w:r w:rsidRPr="003F195D">
        <w:rPr>
          <w:rFonts w:eastAsia="Calibri" w:cs="Arial"/>
          <w:b/>
          <w:sz w:val="20"/>
          <w:szCs w:val="20"/>
          <w:u w:val="single"/>
        </w:rPr>
        <w:t>Rentabilidad del patrimonio: Utilidad Operación / patrimonio</w:t>
      </w:r>
      <w:r w:rsidRPr="003F195D">
        <w:rPr>
          <w:rFonts w:eastAsia="Calibri" w:cs="Arial"/>
          <w:sz w:val="20"/>
          <w:szCs w:val="20"/>
        </w:rPr>
        <w:t>, La rentabilidad del patrimonio del oferente para la presente contratación, se establece como relación entre la utilidad operación sobre el patrimonio cuyo resultado deberá ser mayor o igual a 0,</w:t>
      </w:r>
      <w:r w:rsidR="000C2F03" w:rsidRPr="003F195D">
        <w:rPr>
          <w:rFonts w:eastAsia="Calibri" w:cs="Arial"/>
          <w:sz w:val="20"/>
          <w:szCs w:val="20"/>
        </w:rPr>
        <w:t>02</w:t>
      </w:r>
      <w:r w:rsidRPr="003F195D">
        <w:rPr>
          <w:rFonts w:eastAsia="Calibri" w:cs="Arial"/>
          <w:sz w:val="20"/>
          <w:szCs w:val="20"/>
        </w:rPr>
        <w:t xml:space="preserve"> la oferta que no cumpla con el presente indicador no continuará en el proceso.</w:t>
      </w:r>
    </w:p>
    <w:p w14:paraId="6E000142" w14:textId="35714D89" w:rsidR="00D355E3" w:rsidRPr="003F195D" w:rsidRDefault="00D355E3" w:rsidP="002C1FB6">
      <w:pPr>
        <w:pStyle w:val="Textoindependiente2"/>
        <w:numPr>
          <w:ilvl w:val="0"/>
          <w:numId w:val="33"/>
        </w:numPr>
        <w:ind w:right="-35"/>
        <w:rPr>
          <w:rFonts w:eastAsia="Calibri" w:cs="Arial"/>
          <w:sz w:val="20"/>
          <w:szCs w:val="20"/>
        </w:rPr>
      </w:pPr>
      <w:r w:rsidRPr="003F195D">
        <w:rPr>
          <w:rFonts w:eastAsia="Calibri" w:cs="Arial"/>
          <w:b/>
          <w:sz w:val="20"/>
          <w:szCs w:val="20"/>
          <w:u w:val="single"/>
        </w:rPr>
        <w:t>Rentabilidad del activo: Utilidad Operacional / Activo Total</w:t>
      </w:r>
      <w:r w:rsidRPr="003F195D">
        <w:rPr>
          <w:rFonts w:eastAsia="Calibri" w:cs="Arial"/>
          <w:sz w:val="20"/>
          <w:szCs w:val="20"/>
        </w:rPr>
        <w:t>, la rentabilidad del activo del oferente para la presente contratación se establece como la relación entre la utilidad operación sobre el activo total cuyo resultado deberá ser mayor o igual a 0,</w:t>
      </w:r>
      <w:r w:rsidR="000C2F03" w:rsidRPr="003F195D">
        <w:rPr>
          <w:rFonts w:eastAsia="Calibri" w:cs="Arial"/>
          <w:sz w:val="20"/>
          <w:szCs w:val="20"/>
        </w:rPr>
        <w:t>015</w:t>
      </w:r>
      <w:r w:rsidRPr="003F195D">
        <w:rPr>
          <w:rFonts w:eastAsia="Calibri" w:cs="Arial"/>
          <w:sz w:val="20"/>
          <w:szCs w:val="20"/>
        </w:rPr>
        <w:t xml:space="preserve"> la oferta que no cumpla con el presente indicador no </w:t>
      </w:r>
      <w:r w:rsidR="00AC5199" w:rsidRPr="003F195D">
        <w:rPr>
          <w:rFonts w:eastAsia="Calibri" w:cs="Arial"/>
          <w:sz w:val="20"/>
          <w:szCs w:val="20"/>
        </w:rPr>
        <w:t>continuará</w:t>
      </w:r>
      <w:r w:rsidRPr="003F195D">
        <w:rPr>
          <w:rFonts w:eastAsia="Calibri" w:cs="Arial"/>
          <w:sz w:val="20"/>
          <w:szCs w:val="20"/>
        </w:rPr>
        <w:t xml:space="preserve"> en el proceso.</w:t>
      </w:r>
    </w:p>
    <w:p w14:paraId="113D33FF" w14:textId="77777777" w:rsidR="00D355E3" w:rsidRPr="003F195D" w:rsidRDefault="00D355E3" w:rsidP="00E03E38">
      <w:pPr>
        <w:pStyle w:val="Textoindependiente2"/>
        <w:ind w:right="-519"/>
        <w:rPr>
          <w:rFonts w:eastAsia="Calibri" w:cs="Arial"/>
          <w:sz w:val="20"/>
          <w:szCs w:val="20"/>
        </w:rPr>
      </w:pPr>
    </w:p>
    <w:p w14:paraId="74006A37" w14:textId="77777777" w:rsidR="006607A0" w:rsidRPr="003F195D" w:rsidRDefault="004D35F3" w:rsidP="002C1FB6">
      <w:pPr>
        <w:numPr>
          <w:ilvl w:val="1"/>
          <w:numId w:val="18"/>
        </w:numPr>
        <w:tabs>
          <w:tab w:val="left" w:pos="426"/>
        </w:tabs>
        <w:jc w:val="both"/>
        <w:rPr>
          <w:rFonts w:ascii="Arial" w:hAnsi="Arial" w:cs="Arial"/>
          <w:b/>
          <w:sz w:val="20"/>
          <w:szCs w:val="20"/>
        </w:rPr>
      </w:pPr>
      <w:r w:rsidRPr="003F195D">
        <w:rPr>
          <w:rFonts w:ascii="Arial" w:hAnsi="Arial" w:cs="Arial"/>
          <w:b/>
          <w:sz w:val="20"/>
          <w:szCs w:val="20"/>
        </w:rPr>
        <w:t xml:space="preserve"> </w:t>
      </w:r>
      <w:r w:rsidR="00557DB2" w:rsidRPr="003F195D">
        <w:rPr>
          <w:rFonts w:ascii="Arial" w:hAnsi="Arial" w:cs="Arial"/>
          <w:b/>
          <w:sz w:val="20"/>
          <w:szCs w:val="20"/>
        </w:rPr>
        <w:t xml:space="preserve">DE ORDEN ECONÓMICO </w:t>
      </w:r>
    </w:p>
    <w:p w14:paraId="4EF7C31B" w14:textId="77777777" w:rsidR="002D3769" w:rsidRPr="003F195D" w:rsidRDefault="002D3769" w:rsidP="002D3769">
      <w:pPr>
        <w:tabs>
          <w:tab w:val="left" w:pos="426"/>
        </w:tabs>
        <w:jc w:val="both"/>
        <w:rPr>
          <w:rFonts w:ascii="Arial" w:hAnsi="Arial" w:cs="Arial"/>
          <w:b/>
          <w:sz w:val="20"/>
          <w:szCs w:val="20"/>
        </w:rPr>
      </w:pPr>
    </w:p>
    <w:p w14:paraId="1204B7DB" w14:textId="77777777" w:rsidR="006607A0" w:rsidRPr="003F195D" w:rsidRDefault="00453538" w:rsidP="002C1FB6">
      <w:pPr>
        <w:numPr>
          <w:ilvl w:val="2"/>
          <w:numId w:val="18"/>
        </w:numPr>
        <w:jc w:val="both"/>
        <w:rPr>
          <w:rFonts w:ascii="Arial" w:hAnsi="Arial" w:cs="Arial"/>
          <w:sz w:val="20"/>
          <w:szCs w:val="20"/>
        </w:rPr>
      </w:pPr>
      <w:r w:rsidRPr="003F195D">
        <w:rPr>
          <w:rFonts w:ascii="Arial" w:hAnsi="Arial" w:cs="Arial"/>
          <w:b/>
          <w:bCs/>
          <w:sz w:val="20"/>
          <w:szCs w:val="20"/>
        </w:rPr>
        <w:t xml:space="preserve">OFERTA ECONÓMICA </w:t>
      </w:r>
      <w:r w:rsidRPr="003F195D">
        <w:rPr>
          <w:rFonts w:ascii="Arial" w:hAnsi="Arial" w:cs="Arial"/>
          <w:sz w:val="20"/>
          <w:szCs w:val="20"/>
        </w:rPr>
        <w:t xml:space="preserve">EL OFERENTE DEBERÁ PRESENTAR SU OFERTA ECONÓMICA DE ACUERDO CON EL FORMATO ESTABLECIDO EN EL </w:t>
      </w:r>
      <w:r w:rsidRPr="003F195D">
        <w:rPr>
          <w:rFonts w:ascii="Arial" w:hAnsi="Arial" w:cs="Arial"/>
          <w:b/>
          <w:bCs/>
          <w:sz w:val="20"/>
          <w:szCs w:val="20"/>
        </w:rPr>
        <w:t>ANEXO NO. 1C OFERTA ECONÓMICA</w:t>
      </w:r>
      <w:r w:rsidRPr="003F195D">
        <w:rPr>
          <w:rFonts w:ascii="Arial" w:hAnsi="Arial" w:cs="Arial"/>
          <w:sz w:val="20"/>
          <w:szCs w:val="20"/>
        </w:rPr>
        <w:t>. EL CUAL DEBERÁ VENIR FIRMADA POR SU REPRESENTANTE LEGAL, EL INCUMPLIMIENTO DE ESTE REQUISITO GENERA RECHAZO DE LA OFERTA</w:t>
      </w:r>
      <w:r w:rsidR="007C0855" w:rsidRPr="003F195D">
        <w:rPr>
          <w:rFonts w:ascii="Arial" w:hAnsi="Arial" w:cs="Arial"/>
          <w:sz w:val="20"/>
          <w:szCs w:val="20"/>
        </w:rPr>
        <w:t>.</w:t>
      </w:r>
    </w:p>
    <w:p w14:paraId="5A0E0641" w14:textId="77777777" w:rsidR="00557DB2" w:rsidRPr="003F195D" w:rsidRDefault="00557DB2" w:rsidP="006607A0">
      <w:pPr>
        <w:jc w:val="both"/>
        <w:rPr>
          <w:rFonts w:ascii="Arial" w:hAnsi="Arial" w:cs="Arial"/>
          <w:sz w:val="20"/>
          <w:szCs w:val="20"/>
        </w:rPr>
      </w:pPr>
    </w:p>
    <w:p w14:paraId="6712C035" w14:textId="77777777" w:rsidR="00AB50E1" w:rsidRPr="003F195D" w:rsidRDefault="00AB50E1" w:rsidP="002C1FB6">
      <w:pPr>
        <w:numPr>
          <w:ilvl w:val="2"/>
          <w:numId w:val="18"/>
        </w:numPr>
        <w:jc w:val="both"/>
        <w:rPr>
          <w:b/>
          <w:bCs/>
          <w:sz w:val="20"/>
          <w:szCs w:val="20"/>
        </w:rPr>
      </w:pPr>
      <w:r w:rsidRPr="003F195D">
        <w:rPr>
          <w:rFonts w:ascii="Arial" w:hAnsi="Arial" w:cs="Arial"/>
          <w:b/>
          <w:bCs/>
          <w:sz w:val="20"/>
          <w:szCs w:val="20"/>
        </w:rPr>
        <w:t xml:space="preserve"> Certificación Bancaria. </w:t>
      </w:r>
      <w:r w:rsidRPr="003F195D">
        <w:rPr>
          <w:rFonts w:ascii="Arial" w:hAnsi="Arial" w:cs="Arial"/>
          <w:sz w:val="20"/>
          <w:szCs w:val="20"/>
        </w:rPr>
        <w:t xml:space="preserve">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w:t>
      </w:r>
      <w:r w:rsidRPr="003F195D">
        <w:rPr>
          <w:rFonts w:ascii="Arial" w:hAnsi="Arial" w:cs="Arial"/>
          <w:b/>
          <w:bCs/>
          <w:sz w:val="20"/>
          <w:szCs w:val="20"/>
        </w:rPr>
        <w:t>En caso de consorcio o unión temporal se deberá presentar dentro de los dos (2) días hábiles siguientes a la notificación de la adjudicación</w:t>
      </w:r>
      <w:r w:rsidRPr="003F195D">
        <w:rPr>
          <w:b/>
          <w:bCs/>
          <w:sz w:val="20"/>
          <w:szCs w:val="20"/>
        </w:rPr>
        <w:t>.</w:t>
      </w:r>
    </w:p>
    <w:p w14:paraId="55648DDD" w14:textId="77777777" w:rsidR="00241013" w:rsidRPr="003F195D" w:rsidRDefault="00241013" w:rsidP="00241013">
      <w:pPr>
        <w:jc w:val="both"/>
        <w:rPr>
          <w:b/>
          <w:bCs/>
          <w:sz w:val="20"/>
          <w:szCs w:val="20"/>
        </w:rPr>
      </w:pPr>
    </w:p>
    <w:p w14:paraId="0DA3449C" w14:textId="77777777" w:rsidR="006607A0" w:rsidRPr="003F195D" w:rsidRDefault="00FD611A" w:rsidP="002C1FB6">
      <w:pPr>
        <w:numPr>
          <w:ilvl w:val="2"/>
          <w:numId w:val="18"/>
        </w:numPr>
        <w:jc w:val="both"/>
        <w:rPr>
          <w:sz w:val="20"/>
          <w:szCs w:val="20"/>
        </w:rPr>
      </w:pPr>
      <w:r w:rsidRPr="003F195D">
        <w:rPr>
          <w:rFonts w:ascii="Arial" w:hAnsi="Arial" w:cs="Arial"/>
          <w:b/>
          <w:bCs/>
          <w:sz w:val="20"/>
          <w:szCs w:val="20"/>
        </w:rPr>
        <w:t xml:space="preserve">Formato de Información de Terceros. </w:t>
      </w:r>
      <w:r w:rsidRPr="003F195D">
        <w:rPr>
          <w:rFonts w:ascii="Arial" w:hAnsi="Arial" w:cs="Arial"/>
          <w:sz w:val="20"/>
          <w:szCs w:val="20"/>
        </w:rPr>
        <w:t xml:space="preserve">El oferente debe diligenciar y anexar a su propuesta el </w:t>
      </w:r>
      <w:r w:rsidRPr="003F195D">
        <w:rPr>
          <w:rFonts w:ascii="Arial" w:hAnsi="Arial" w:cs="Arial"/>
          <w:b/>
          <w:bCs/>
          <w:sz w:val="20"/>
          <w:szCs w:val="20"/>
        </w:rPr>
        <w:t>Formulario N</w:t>
      </w:r>
      <w:r w:rsidR="005A0966" w:rsidRPr="003F195D">
        <w:rPr>
          <w:rFonts w:ascii="Arial" w:hAnsi="Arial" w:cs="Arial"/>
          <w:b/>
          <w:bCs/>
          <w:sz w:val="20"/>
          <w:szCs w:val="20"/>
        </w:rPr>
        <w:t>o. 2</w:t>
      </w:r>
      <w:r w:rsidRPr="003F195D">
        <w:rPr>
          <w:rFonts w:ascii="Arial" w:hAnsi="Arial" w:cs="Arial"/>
          <w:b/>
          <w:bCs/>
          <w:sz w:val="20"/>
          <w:szCs w:val="20"/>
        </w:rPr>
        <w:t xml:space="preserve"> </w:t>
      </w:r>
      <w:r w:rsidRPr="003F195D">
        <w:rPr>
          <w:rFonts w:ascii="Arial" w:hAnsi="Arial" w:cs="Arial"/>
          <w:sz w:val="20"/>
          <w:szCs w:val="20"/>
        </w:rPr>
        <w:t>del presente pliego</w:t>
      </w:r>
      <w:r w:rsidRPr="003F195D">
        <w:rPr>
          <w:sz w:val="20"/>
          <w:szCs w:val="20"/>
        </w:rPr>
        <w:t>.</w:t>
      </w:r>
    </w:p>
    <w:p w14:paraId="4B8BC8AC" w14:textId="77777777" w:rsidR="00C26E63" w:rsidRPr="003F195D" w:rsidRDefault="00C26E63" w:rsidP="00241013">
      <w:pPr>
        <w:pStyle w:val="Prrafodelista"/>
        <w:ind w:left="0"/>
        <w:rPr>
          <w:sz w:val="20"/>
          <w:szCs w:val="20"/>
        </w:rPr>
      </w:pPr>
    </w:p>
    <w:p w14:paraId="4C9E4A92" w14:textId="77777777" w:rsidR="00E625DE" w:rsidRPr="003F195D" w:rsidRDefault="00ED6786" w:rsidP="002C1FB6">
      <w:pPr>
        <w:pStyle w:val="Textoindependiente"/>
        <w:numPr>
          <w:ilvl w:val="1"/>
          <w:numId w:val="18"/>
        </w:numPr>
        <w:jc w:val="left"/>
        <w:rPr>
          <w:b/>
          <w:sz w:val="20"/>
          <w:szCs w:val="20"/>
          <w:lang w:val="es-CO"/>
        </w:rPr>
      </w:pPr>
      <w:r w:rsidRPr="003F195D">
        <w:rPr>
          <w:b/>
          <w:sz w:val="20"/>
          <w:szCs w:val="20"/>
          <w:lang w:val="es-CO"/>
        </w:rPr>
        <w:t>TÉCNICOS</w:t>
      </w:r>
    </w:p>
    <w:p w14:paraId="6F9FA5F1" w14:textId="77777777" w:rsidR="00EC731D" w:rsidRPr="003F195D" w:rsidRDefault="00EC731D" w:rsidP="00EC3BF0">
      <w:pPr>
        <w:pStyle w:val="Textoindependiente"/>
        <w:jc w:val="left"/>
        <w:rPr>
          <w:b/>
          <w:sz w:val="20"/>
          <w:szCs w:val="20"/>
          <w:lang w:val="es-CO"/>
        </w:rPr>
      </w:pPr>
    </w:p>
    <w:p w14:paraId="5AAE05C3" w14:textId="77777777" w:rsidR="00195EB3" w:rsidRPr="003F195D" w:rsidRDefault="00195EB3" w:rsidP="00195EB3">
      <w:pPr>
        <w:autoSpaceDE w:val="0"/>
        <w:autoSpaceDN w:val="0"/>
        <w:adjustRightInd w:val="0"/>
        <w:jc w:val="both"/>
        <w:rPr>
          <w:rFonts w:ascii="Arial" w:hAnsi="Arial" w:cs="Arial"/>
          <w:sz w:val="20"/>
          <w:szCs w:val="20"/>
        </w:rPr>
      </w:pPr>
      <w:r w:rsidRPr="003F195D">
        <w:rPr>
          <w:rFonts w:ascii="Arial" w:hAnsi="Arial" w:cs="Arial"/>
          <w:sz w:val="20"/>
          <w:szCs w:val="20"/>
        </w:rPr>
        <w:t xml:space="preserve">El servicio y/o insumos ofertados deberán cumplir con las Especificaciones técnicas mínimas requeridas en el </w:t>
      </w:r>
      <w:r w:rsidRPr="003F195D">
        <w:rPr>
          <w:rFonts w:ascii="Arial" w:hAnsi="Arial" w:cs="Arial"/>
          <w:b/>
          <w:bCs/>
          <w:sz w:val="20"/>
          <w:szCs w:val="20"/>
        </w:rPr>
        <w:t xml:space="preserve">Anexo No. 1 </w:t>
      </w:r>
      <w:r w:rsidRPr="003F195D">
        <w:rPr>
          <w:rFonts w:ascii="Arial" w:hAnsi="Arial" w:cs="Arial"/>
          <w:sz w:val="20"/>
          <w:szCs w:val="20"/>
        </w:rPr>
        <w:t>del presente Pliego de Condiciones, las cuales se verificarán como “cumple o no cumple“.</w:t>
      </w:r>
    </w:p>
    <w:p w14:paraId="611FE361" w14:textId="77777777" w:rsidR="00472F9D" w:rsidRPr="003F195D" w:rsidRDefault="00472F9D" w:rsidP="00195EB3">
      <w:pPr>
        <w:autoSpaceDE w:val="0"/>
        <w:autoSpaceDN w:val="0"/>
        <w:adjustRightInd w:val="0"/>
        <w:jc w:val="both"/>
        <w:rPr>
          <w:rFonts w:ascii="Arial" w:hAnsi="Arial" w:cs="Arial"/>
          <w:sz w:val="20"/>
          <w:szCs w:val="20"/>
        </w:rPr>
      </w:pPr>
    </w:p>
    <w:p w14:paraId="1F62DC67" w14:textId="77777777" w:rsidR="00EC731D" w:rsidRPr="003F195D" w:rsidRDefault="00EC731D" w:rsidP="002C1FB6">
      <w:pPr>
        <w:pStyle w:val="Textoindependiente"/>
        <w:numPr>
          <w:ilvl w:val="2"/>
          <w:numId w:val="18"/>
        </w:numPr>
        <w:jc w:val="left"/>
        <w:rPr>
          <w:b/>
          <w:bCs/>
          <w:sz w:val="20"/>
          <w:szCs w:val="20"/>
          <w:lang w:val="es-CO"/>
        </w:rPr>
      </w:pPr>
      <w:r w:rsidRPr="003F195D">
        <w:rPr>
          <w:b/>
          <w:sz w:val="20"/>
          <w:szCs w:val="20"/>
          <w:lang w:val="es-CO"/>
        </w:rPr>
        <w:t xml:space="preserve"> </w:t>
      </w:r>
      <w:r w:rsidRPr="003F195D">
        <w:rPr>
          <w:b/>
          <w:bCs/>
          <w:sz w:val="20"/>
          <w:szCs w:val="20"/>
          <w:lang w:val="es-CO"/>
        </w:rPr>
        <w:t>Experiencia Mínima del Proponente</w:t>
      </w:r>
    </w:p>
    <w:p w14:paraId="2EAE1EEE" w14:textId="77777777" w:rsidR="00EC731D" w:rsidRPr="003F195D" w:rsidRDefault="00EC731D" w:rsidP="00EC3BF0">
      <w:pPr>
        <w:pStyle w:val="Textoindependiente"/>
        <w:jc w:val="left"/>
        <w:rPr>
          <w:b/>
          <w:bCs/>
          <w:sz w:val="20"/>
          <w:szCs w:val="20"/>
          <w:lang w:val="es-CO"/>
        </w:rPr>
      </w:pPr>
    </w:p>
    <w:p w14:paraId="68E55D2F" w14:textId="77777777" w:rsidR="0042792A" w:rsidRPr="003F195D" w:rsidRDefault="0042792A" w:rsidP="0042792A">
      <w:pPr>
        <w:jc w:val="both"/>
        <w:rPr>
          <w:rFonts w:ascii="Arial" w:hAnsi="Arial" w:cs="Arial"/>
          <w:sz w:val="20"/>
          <w:szCs w:val="20"/>
        </w:rPr>
      </w:pPr>
      <w:r w:rsidRPr="003F195D">
        <w:rPr>
          <w:rFonts w:ascii="Arial" w:hAnsi="Arial" w:cs="Arial"/>
          <w:sz w:val="20"/>
          <w:szCs w:val="20"/>
        </w:rPr>
        <w:t xml:space="preserve">Con el fin de garantizar la calidad del servicio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con entidades públicas y privadas de proyectos iguales o similares al presente proceso contractual cuya suma supere el setenta por ciento (70%) del presupuesto asignado al presente proceso, con empresas públicas o privadas para lo cual el oferente deberá presentar certificaciones (certificación por contrato) con concepto favorable de la recepción de los contratos. </w:t>
      </w:r>
    </w:p>
    <w:p w14:paraId="4234D447" w14:textId="77777777" w:rsidR="0042792A" w:rsidRPr="003F195D" w:rsidRDefault="0042792A" w:rsidP="0042792A">
      <w:pPr>
        <w:jc w:val="both"/>
        <w:rPr>
          <w:rFonts w:ascii="Arial" w:hAnsi="Arial" w:cs="Arial"/>
          <w:sz w:val="20"/>
          <w:szCs w:val="20"/>
        </w:rPr>
      </w:pPr>
      <w:r w:rsidRPr="003F195D">
        <w:rPr>
          <w:rFonts w:ascii="Arial" w:hAnsi="Arial" w:cs="Arial"/>
          <w:sz w:val="20"/>
          <w:szCs w:val="20"/>
        </w:rPr>
        <w:tab/>
      </w:r>
    </w:p>
    <w:p w14:paraId="7FC07976" w14:textId="77777777" w:rsidR="0042792A" w:rsidRPr="003F195D" w:rsidRDefault="0042792A" w:rsidP="002C1FB6">
      <w:pPr>
        <w:numPr>
          <w:ilvl w:val="0"/>
          <w:numId w:val="28"/>
        </w:numPr>
        <w:rPr>
          <w:rFonts w:ascii="Arial" w:hAnsi="Arial" w:cs="Arial"/>
          <w:sz w:val="20"/>
          <w:szCs w:val="20"/>
        </w:rPr>
      </w:pPr>
      <w:r w:rsidRPr="003F195D">
        <w:rPr>
          <w:rFonts w:ascii="Arial" w:hAnsi="Arial" w:cs="Arial"/>
          <w:sz w:val="20"/>
          <w:szCs w:val="20"/>
        </w:rPr>
        <w:t>Nombre o razón social de contratante.</w:t>
      </w:r>
    </w:p>
    <w:p w14:paraId="1600A39F" w14:textId="77777777" w:rsidR="0042792A" w:rsidRPr="003F195D" w:rsidRDefault="0042792A" w:rsidP="002C1FB6">
      <w:pPr>
        <w:numPr>
          <w:ilvl w:val="0"/>
          <w:numId w:val="28"/>
        </w:numPr>
        <w:rPr>
          <w:rFonts w:ascii="Arial" w:hAnsi="Arial" w:cs="Arial"/>
          <w:sz w:val="20"/>
          <w:szCs w:val="20"/>
        </w:rPr>
      </w:pPr>
      <w:r w:rsidRPr="003F195D">
        <w:rPr>
          <w:rFonts w:ascii="Arial" w:hAnsi="Arial" w:cs="Arial"/>
          <w:sz w:val="20"/>
          <w:szCs w:val="20"/>
        </w:rPr>
        <w:t>Nombre o razón social del contratista.</w:t>
      </w:r>
    </w:p>
    <w:p w14:paraId="3191D910" w14:textId="77777777" w:rsidR="0042792A" w:rsidRPr="003F195D" w:rsidRDefault="0042792A" w:rsidP="002C1FB6">
      <w:pPr>
        <w:numPr>
          <w:ilvl w:val="0"/>
          <w:numId w:val="28"/>
        </w:numPr>
        <w:rPr>
          <w:rFonts w:ascii="Arial" w:hAnsi="Arial" w:cs="Arial"/>
          <w:sz w:val="20"/>
          <w:szCs w:val="20"/>
        </w:rPr>
      </w:pPr>
      <w:r w:rsidRPr="003F195D">
        <w:rPr>
          <w:rFonts w:ascii="Arial" w:hAnsi="Arial" w:cs="Arial"/>
          <w:sz w:val="20"/>
          <w:szCs w:val="20"/>
        </w:rPr>
        <w:t>Objeto del contrato.</w:t>
      </w:r>
    </w:p>
    <w:p w14:paraId="43410D89" w14:textId="77777777" w:rsidR="0042792A" w:rsidRPr="003F195D" w:rsidRDefault="0042792A" w:rsidP="002C1FB6">
      <w:pPr>
        <w:numPr>
          <w:ilvl w:val="0"/>
          <w:numId w:val="28"/>
        </w:numPr>
        <w:rPr>
          <w:rFonts w:ascii="Arial" w:hAnsi="Arial" w:cs="Arial"/>
          <w:sz w:val="20"/>
          <w:szCs w:val="20"/>
        </w:rPr>
      </w:pPr>
      <w:r w:rsidRPr="003F195D">
        <w:rPr>
          <w:rFonts w:ascii="Arial" w:hAnsi="Arial" w:cs="Arial"/>
          <w:sz w:val="20"/>
          <w:szCs w:val="20"/>
        </w:rPr>
        <w:t>Lugar de ejecución del contrato.</w:t>
      </w:r>
    </w:p>
    <w:p w14:paraId="31B108A1" w14:textId="77777777" w:rsidR="0042792A" w:rsidRPr="003F195D" w:rsidRDefault="0042792A" w:rsidP="002C1FB6">
      <w:pPr>
        <w:numPr>
          <w:ilvl w:val="0"/>
          <w:numId w:val="28"/>
        </w:numPr>
        <w:rPr>
          <w:rFonts w:ascii="Arial" w:hAnsi="Arial" w:cs="Arial"/>
          <w:sz w:val="20"/>
          <w:szCs w:val="20"/>
        </w:rPr>
      </w:pPr>
      <w:r w:rsidRPr="003F195D">
        <w:rPr>
          <w:rFonts w:ascii="Arial" w:hAnsi="Arial" w:cs="Arial"/>
          <w:sz w:val="20"/>
          <w:szCs w:val="20"/>
        </w:rPr>
        <w:t>Número del contrato.</w:t>
      </w:r>
    </w:p>
    <w:p w14:paraId="6FA4C361" w14:textId="77777777" w:rsidR="0042792A" w:rsidRPr="003F195D" w:rsidRDefault="0042792A" w:rsidP="002C1FB6">
      <w:pPr>
        <w:numPr>
          <w:ilvl w:val="0"/>
          <w:numId w:val="28"/>
        </w:numPr>
        <w:rPr>
          <w:rFonts w:ascii="Arial" w:hAnsi="Arial" w:cs="Arial"/>
          <w:sz w:val="20"/>
          <w:szCs w:val="20"/>
        </w:rPr>
      </w:pPr>
      <w:r w:rsidRPr="003F195D">
        <w:rPr>
          <w:rFonts w:ascii="Arial" w:hAnsi="Arial" w:cs="Arial"/>
          <w:sz w:val="20"/>
          <w:szCs w:val="20"/>
        </w:rPr>
        <w:t>Fecha de inicio del contrato.</w:t>
      </w:r>
    </w:p>
    <w:p w14:paraId="1EE8579A" w14:textId="77777777" w:rsidR="0042792A" w:rsidRPr="003F195D" w:rsidRDefault="0042792A" w:rsidP="002C1FB6">
      <w:pPr>
        <w:numPr>
          <w:ilvl w:val="0"/>
          <w:numId w:val="28"/>
        </w:numPr>
        <w:rPr>
          <w:rFonts w:ascii="Arial" w:hAnsi="Arial" w:cs="Arial"/>
          <w:sz w:val="20"/>
          <w:szCs w:val="20"/>
        </w:rPr>
      </w:pPr>
      <w:r w:rsidRPr="003F195D">
        <w:rPr>
          <w:rFonts w:ascii="Arial" w:hAnsi="Arial" w:cs="Arial"/>
          <w:sz w:val="20"/>
          <w:szCs w:val="20"/>
        </w:rPr>
        <w:t>Fecha de terminación del contrato.</w:t>
      </w:r>
    </w:p>
    <w:p w14:paraId="5275700F" w14:textId="77777777" w:rsidR="0042792A" w:rsidRPr="003F195D" w:rsidRDefault="0042792A" w:rsidP="002C1FB6">
      <w:pPr>
        <w:numPr>
          <w:ilvl w:val="0"/>
          <w:numId w:val="28"/>
        </w:numPr>
        <w:rPr>
          <w:rFonts w:ascii="Arial" w:hAnsi="Arial" w:cs="Arial"/>
          <w:sz w:val="20"/>
          <w:szCs w:val="20"/>
        </w:rPr>
      </w:pPr>
      <w:r w:rsidRPr="003F195D">
        <w:rPr>
          <w:rFonts w:ascii="Arial" w:hAnsi="Arial" w:cs="Arial"/>
          <w:sz w:val="20"/>
          <w:szCs w:val="20"/>
        </w:rPr>
        <w:t>Valor del contrato.</w:t>
      </w:r>
    </w:p>
    <w:p w14:paraId="7E58C35E" w14:textId="77777777" w:rsidR="0042792A" w:rsidRPr="003F195D" w:rsidRDefault="0042792A" w:rsidP="002C1FB6">
      <w:pPr>
        <w:numPr>
          <w:ilvl w:val="0"/>
          <w:numId w:val="28"/>
        </w:numPr>
        <w:rPr>
          <w:rFonts w:ascii="Arial" w:hAnsi="Arial" w:cs="Arial"/>
          <w:sz w:val="20"/>
          <w:szCs w:val="20"/>
        </w:rPr>
      </w:pPr>
      <w:r w:rsidRPr="003F195D">
        <w:rPr>
          <w:rFonts w:ascii="Arial" w:hAnsi="Arial" w:cs="Arial"/>
          <w:sz w:val="20"/>
          <w:szCs w:val="20"/>
        </w:rPr>
        <w:t>Certificación suscrita por la persona competente de la entidad contratante.</w:t>
      </w:r>
    </w:p>
    <w:p w14:paraId="2E4BD7C6" w14:textId="77777777" w:rsidR="0042792A" w:rsidRPr="003F195D" w:rsidRDefault="0042792A" w:rsidP="002C1FB6">
      <w:pPr>
        <w:numPr>
          <w:ilvl w:val="0"/>
          <w:numId w:val="28"/>
        </w:numPr>
        <w:rPr>
          <w:rFonts w:ascii="Arial" w:hAnsi="Arial" w:cs="Arial"/>
          <w:sz w:val="20"/>
          <w:szCs w:val="20"/>
        </w:rPr>
      </w:pPr>
      <w:r w:rsidRPr="003F195D">
        <w:rPr>
          <w:rFonts w:ascii="Arial" w:hAnsi="Arial" w:cs="Arial"/>
          <w:sz w:val="20"/>
          <w:szCs w:val="20"/>
        </w:rPr>
        <w:t>Dirección y número telefónico del contratante.</w:t>
      </w:r>
    </w:p>
    <w:p w14:paraId="2EA18CB0" w14:textId="77777777" w:rsidR="002D3DCA" w:rsidRPr="003F195D" w:rsidRDefault="002D3DCA" w:rsidP="002D3DCA">
      <w:pPr>
        <w:ind w:left="720"/>
        <w:rPr>
          <w:rFonts w:ascii="Arial" w:hAnsi="Arial" w:cs="Arial"/>
          <w:sz w:val="20"/>
          <w:szCs w:val="20"/>
        </w:rPr>
      </w:pPr>
    </w:p>
    <w:p w14:paraId="069F19E7" w14:textId="77777777" w:rsidR="0042792A" w:rsidRPr="003F195D" w:rsidRDefault="00241013" w:rsidP="0042792A">
      <w:pPr>
        <w:jc w:val="both"/>
        <w:rPr>
          <w:rFonts w:ascii="Arial" w:hAnsi="Arial" w:cs="Arial"/>
          <w:sz w:val="20"/>
          <w:szCs w:val="20"/>
        </w:rPr>
      </w:pPr>
      <w:r w:rsidRPr="003F195D">
        <w:rPr>
          <w:rFonts w:ascii="Arial" w:hAnsi="Arial" w:cs="Arial"/>
          <w:sz w:val="20"/>
          <w:szCs w:val="20"/>
        </w:rPr>
        <w:t>Además,</w:t>
      </w:r>
      <w:r w:rsidR="0042792A" w:rsidRPr="003F195D">
        <w:rPr>
          <w:rFonts w:ascii="Arial" w:hAnsi="Arial" w:cs="Arial"/>
          <w:sz w:val="20"/>
          <w:szCs w:val="20"/>
        </w:rPr>
        <w:t xml:space="preserve"> en las certificaciones deberá manifestar la calificación del servicio ejecutado la cual deberá ser </w:t>
      </w:r>
      <w:r w:rsidR="000A151E" w:rsidRPr="003F195D">
        <w:rPr>
          <w:rFonts w:ascii="Arial" w:hAnsi="Arial" w:cs="Arial"/>
          <w:sz w:val="20"/>
          <w:szCs w:val="20"/>
        </w:rPr>
        <w:t>mínimo bueno</w:t>
      </w:r>
      <w:r w:rsidR="0042792A" w:rsidRPr="003F195D">
        <w:rPr>
          <w:rFonts w:ascii="Arial" w:hAnsi="Arial" w:cs="Arial"/>
          <w:sz w:val="20"/>
          <w:szCs w:val="20"/>
        </w:rPr>
        <w:t xml:space="preserve">, si la calificación otorgada a los contratistas es aceptable o malo no se tendrán en cuenta en la </w:t>
      </w:r>
      <w:r w:rsidR="0042792A" w:rsidRPr="003F195D">
        <w:rPr>
          <w:rFonts w:ascii="Arial" w:hAnsi="Arial" w:cs="Arial"/>
          <w:sz w:val="20"/>
          <w:szCs w:val="20"/>
        </w:rPr>
        <w:lastRenderedPageBreak/>
        <w:t xml:space="preserve">calificación de la experiencia acreditada. Cuando se certifiquen contratos realizados bajo la modalidad de Consorcio o de Unión Temporal, la Dirección de Sanidad tomará para la verificación, el porcentaje de participación del oferente en la ejecución del contrato, y luego sumará el valor obtenido para así establecer el total acreditado. </w:t>
      </w:r>
    </w:p>
    <w:p w14:paraId="20B15DDB" w14:textId="77777777" w:rsidR="0042792A" w:rsidRPr="003F195D" w:rsidRDefault="0042792A" w:rsidP="0042792A">
      <w:pPr>
        <w:jc w:val="both"/>
        <w:rPr>
          <w:rFonts w:ascii="Arial" w:hAnsi="Arial" w:cs="Arial"/>
          <w:sz w:val="20"/>
          <w:szCs w:val="20"/>
        </w:rPr>
      </w:pPr>
    </w:p>
    <w:p w14:paraId="4F6A511B" w14:textId="77777777" w:rsidR="0042792A" w:rsidRPr="003F195D" w:rsidRDefault="0042792A" w:rsidP="0042792A">
      <w:pPr>
        <w:jc w:val="both"/>
        <w:rPr>
          <w:rFonts w:ascii="Arial" w:hAnsi="Arial" w:cs="Arial"/>
          <w:sz w:val="20"/>
          <w:szCs w:val="20"/>
        </w:rPr>
      </w:pPr>
      <w:r w:rsidRPr="003F195D">
        <w:rPr>
          <w:rFonts w:ascii="Arial" w:hAnsi="Arial" w:cs="Arial"/>
          <w:sz w:val="20"/>
          <w:szCs w:val="20"/>
        </w:rPr>
        <w:t xml:space="preserve">Para lo anterior, deberá presentar el documento que acreditó la conformación del Consorcio o de la Unión Temporal, donde deberá constar el porcentaje de participación de cada uno de los integrantes para la ejecución del contrato. </w:t>
      </w:r>
    </w:p>
    <w:p w14:paraId="3CB65BA4" w14:textId="77777777" w:rsidR="0042792A" w:rsidRPr="003F195D" w:rsidRDefault="0042792A" w:rsidP="0042792A">
      <w:pPr>
        <w:jc w:val="both"/>
        <w:rPr>
          <w:rFonts w:ascii="Arial" w:hAnsi="Arial" w:cs="Arial"/>
          <w:sz w:val="20"/>
          <w:szCs w:val="20"/>
        </w:rPr>
      </w:pPr>
    </w:p>
    <w:p w14:paraId="3AE66C75" w14:textId="77777777" w:rsidR="0042792A" w:rsidRPr="003F195D" w:rsidRDefault="00241013" w:rsidP="0042792A">
      <w:pPr>
        <w:jc w:val="both"/>
        <w:rPr>
          <w:rFonts w:ascii="Arial" w:hAnsi="Arial" w:cs="Arial"/>
          <w:sz w:val="20"/>
          <w:szCs w:val="20"/>
        </w:rPr>
      </w:pPr>
      <w:r w:rsidRPr="003F195D">
        <w:rPr>
          <w:rFonts w:ascii="Arial" w:hAnsi="Arial" w:cs="Arial"/>
          <w:sz w:val="20"/>
          <w:szCs w:val="20"/>
        </w:rPr>
        <w:t>Además,</w:t>
      </w:r>
      <w:r w:rsidR="0042792A" w:rsidRPr="003F195D">
        <w:rPr>
          <w:rFonts w:ascii="Arial" w:hAnsi="Arial" w:cs="Arial"/>
          <w:sz w:val="20"/>
          <w:szCs w:val="20"/>
        </w:rPr>
        <w:t xml:space="preserve"> debe tenerse en cuenta que:</w:t>
      </w:r>
    </w:p>
    <w:p w14:paraId="34DBA217" w14:textId="77777777" w:rsidR="0042792A" w:rsidRPr="003F195D" w:rsidRDefault="0042792A" w:rsidP="0042792A">
      <w:pPr>
        <w:jc w:val="both"/>
        <w:rPr>
          <w:rFonts w:ascii="Arial" w:hAnsi="Arial" w:cs="Arial"/>
          <w:sz w:val="20"/>
          <w:szCs w:val="20"/>
        </w:rPr>
      </w:pPr>
      <w:r w:rsidRPr="003F195D">
        <w:rPr>
          <w:rFonts w:ascii="Arial" w:hAnsi="Arial" w:cs="Arial"/>
          <w:sz w:val="20"/>
          <w:szCs w:val="20"/>
        </w:rPr>
        <w:t>- No se admiten certificaciones de subcontrataciones o convenios.</w:t>
      </w:r>
    </w:p>
    <w:p w14:paraId="68E6212C" w14:textId="77777777" w:rsidR="0042792A" w:rsidRPr="003F195D" w:rsidRDefault="0042792A" w:rsidP="0042792A">
      <w:pPr>
        <w:jc w:val="both"/>
        <w:rPr>
          <w:rFonts w:ascii="Arial" w:hAnsi="Arial" w:cs="Arial"/>
          <w:sz w:val="20"/>
          <w:szCs w:val="20"/>
        </w:rPr>
      </w:pPr>
      <w:r w:rsidRPr="003F195D">
        <w:rPr>
          <w:rFonts w:ascii="Arial" w:hAnsi="Arial" w:cs="Arial"/>
          <w:sz w:val="20"/>
          <w:szCs w:val="20"/>
        </w:rPr>
        <w:t xml:space="preserve">- No se acepta ningún otro documento a los enunciados para soportar </w:t>
      </w:r>
      <w:r w:rsidR="00241013" w:rsidRPr="003F195D">
        <w:rPr>
          <w:rFonts w:ascii="Arial" w:hAnsi="Arial" w:cs="Arial"/>
          <w:sz w:val="20"/>
          <w:szCs w:val="20"/>
        </w:rPr>
        <w:t>las certificaciones</w:t>
      </w:r>
      <w:r w:rsidRPr="003F195D">
        <w:rPr>
          <w:rFonts w:ascii="Arial" w:hAnsi="Arial" w:cs="Arial"/>
          <w:sz w:val="20"/>
          <w:szCs w:val="20"/>
        </w:rPr>
        <w:t xml:space="preserve"> presentadas.</w:t>
      </w:r>
    </w:p>
    <w:p w14:paraId="5F938680" w14:textId="77777777" w:rsidR="0042792A" w:rsidRPr="003F195D" w:rsidRDefault="0042792A" w:rsidP="0042792A">
      <w:pPr>
        <w:jc w:val="both"/>
        <w:rPr>
          <w:rFonts w:ascii="Arial" w:hAnsi="Arial" w:cs="Arial"/>
          <w:sz w:val="20"/>
          <w:szCs w:val="20"/>
        </w:rPr>
      </w:pPr>
      <w:r w:rsidRPr="003F195D">
        <w:rPr>
          <w:rFonts w:ascii="Arial" w:hAnsi="Arial" w:cs="Arial"/>
          <w:sz w:val="20"/>
          <w:szCs w:val="20"/>
        </w:rPr>
        <w:t>- No se tendrán en cuenta contratos en ejecución (entiéndase en ejecución hasta el acta de recibo final).</w:t>
      </w:r>
    </w:p>
    <w:p w14:paraId="399BBD75" w14:textId="77777777" w:rsidR="0042792A" w:rsidRPr="003F195D" w:rsidRDefault="0042792A" w:rsidP="0042792A">
      <w:pPr>
        <w:jc w:val="both"/>
        <w:rPr>
          <w:rFonts w:ascii="Arial" w:hAnsi="Arial" w:cs="Arial"/>
          <w:sz w:val="20"/>
          <w:szCs w:val="20"/>
        </w:rPr>
      </w:pPr>
      <w:r w:rsidRPr="003F195D">
        <w:rPr>
          <w:rFonts w:ascii="Arial" w:hAnsi="Arial" w:cs="Arial"/>
          <w:sz w:val="20"/>
          <w:szCs w:val="20"/>
        </w:rPr>
        <w:t>- No se aceptan certificaciones con enmendaduras y que no contengan como mínimo la información solicitada o que presenten inconsistencias.</w:t>
      </w:r>
    </w:p>
    <w:p w14:paraId="26C00CFE" w14:textId="77777777" w:rsidR="0042792A" w:rsidRPr="003F195D" w:rsidRDefault="0042792A" w:rsidP="0042792A">
      <w:pPr>
        <w:jc w:val="both"/>
        <w:rPr>
          <w:rFonts w:ascii="Arial" w:hAnsi="Arial" w:cs="Arial"/>
          <w:sz w:val="20"/>
          <w:szCs w:val="20"/>
        </w:rPr>
      </w:pPr>
    </w:p>
    <w:p w14:paraId="47927312" w14:textId="16AD660C" w:rsidR="00924145" w:rsidRPr="003F195D" w:rsidRDefault="00924145" w:rsidP="002C1FB6">
      <w:pPr>
        <w:pStyle w:val="Textoindependiente"/>
        <w:numPr>
          <w:ilvl w:val="0"/>
          <w:numId w:val="18"/>
        </w:numPr>
        <w:jc w:val="left"/>
        <w:rPr>
          <w:sz w:val="20"/>
          <w:szCs w:val="20"/>
          <w:lang w:val="es-CO"/>
        </w:rPr>
      </w:pPr>
      <w:r w:rsidRPr="003F195D">
        <w:rPr>
          <w:b/>
          <w:bCs/>
          <w:sz w:val="20"/>
          <w:szCs w:val="20"/>
          <w:lang w:val="es-CO"/>
        </w:rPr>
        <w:t>CRITERIOS DE EVALUACIÓN</w:t>
      </w:r>
      <w:r w:rsidR="004E56ED" w:rsidRPr="003F195D">
        <w:rPr>
          <w:b/>
          <w:bCs/>
          <w:sz w:val="20"/>
          <w:szCs w:val="20"/>
          <w:lang w:val="es-CO"/>
        </w:rPr>
        <w:t xml:space="preserve"> </w:t>
      </w:r>
      <w:r w:rsidR="000C2F03" w:rsidRPr="003F195D">
        <w:rPr>
          <w:b/>
          <w:bCs/>
          <w:sz w:val="20"/>
          <w:szCs w:val="20"/>
          <w:lang w:val="es-CO"/>
        </w:rPr>
        <w:t>GRUPO 1 Y 2</w:t>
      </w:r>
    </w:p>
    <w:p w14:paraId="58555BFE" w14:textId="77777777" w:rsidR="00FA3F50" w:rsidRPr="003F195D" w:rsidRDefault="00FA3F50" w:rsidP="00FA3F50">
      <w:pPr>
        <w:pStyle w:val="Textoindependiente"/>
        <w:ind w:left="360"/>
        <w:jc w:val="left"/>
        <w:rPr>
          <w:sz w:val="20"/>
          <w:szCs w:val="20"/>
          <w:lang w:val="es-CO"/>
        </w:rPr>
      </w:pPr>
    </w:p>
    <w:p w14:paraId="5DB71309" w14:textId="77777777" w:rsidR="00FA3F50" w:rsidRPr="003F195D" w:rsidRDefault="00FA3F50" w:rsidP="00924145">
      <w:pPr>
        <w:pStyle w:val="Textoindependiente"/>
        <w:jc w:val="left"/>
        <w:rPr>
          <w:sz w:val="20"/>
          <w:szCs w:val="20"/>
          <w:lang w:val="es-CO"/>
        </w:rPr>
      </w:pPr>
      <w:r w:rsidRPr="003F195D">
        <w:rPr>
          <w:sz w:val="20"/>
          <w:szCs w:val="20"/>
        </w:rPr>
        <w:t>Para efectos de la evaluación se considerará que la propuesta es hábil siempre y cuando cumpla con la totalidad de los requisitos de orden Jurídico, Técnico y Financiero</w:t>
      </w:r>
    </w:p>
    <w:p w14:paraId="53623276" w14:textId="77777777" w:rsidR="00FA3F50" w:rsidRPr="003F195D" w:rsidRDefault="00FA3F50" w:rsidP="00924145">
      <w:pPr>
        <w:pStyle w:val="Textoindependiente"/>
        <w:jc w:val="left"/>
        <w:rPr>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3"/>
        <w:gridCol w:w="2123"/>
      </w:tblGrid>
      <w:tr w:rsidR="003F195D" w:rsidRPr="003F195D" w14:paraId="20737033" w14:textId="77777777" w:rsidTr="000C2F03">
        <w:tc>
          <w:tcPr>
            <w:tcW w:w="7763" w:type="dxa"/>
            <w:shd w:val="clear" w:color="auto" w:fill="auto"/>
          </w:tcPr>
          <w:p w14:paraId="7936ABCF" w14:textId="704C509F" w:rsidR="0007599B" w:rsidRPr="003F195D" w:rsidRDefault="000C2F03" w:rsidP="0007599B">
            <w:pPr>
              <w:pStyle w:val="Textoindependiente"/>
              <w:rPr>
                <w:b/>
                <w:sz w:val="20"/>
                <w:szCs w:val="20"/>
                <w:lang w:val="es-CO"/>
              </w:rPr>
            </w:pPr>
            <w:r w:rsidRPr="003F195D">
              <w:rPr>
                <w:b/>
                <w:sz w:val="20"/>
                <w:szCs w:val="20"/>
                <w:lang w:val="es-CO"/>
              </w:rPr>
              <w:t>DESCRIPCIÓN</w:t>
            </w:r>
          </w:p>
        </w:tc>
        <w:tc>
          <w:tcPr>
            <w:tcW w:w="2123" w:type="dxa"/>
            <w:shd w:val="clear" w:color="auto" w:fill="auto"/>
          </w:tcPr>
          <w:p w14:paraId="416A2753" w14:textId="77777777" w:rsidR="0007599B" w:rsidRPr="003F195D" w:rsidRDefault="0007599B" w:rsidP="0007599B">
            <w:pPr>
              <w:pStyle w:val="Textoindependiente"/>
              <w:rPr>
                <w:b/>
                <w:sz w:val="20"/>
                <w:szCs w:val="20"/>
                <w:lang w:val="es-CO"/>
              </w:rPr>
            </w:pPr>
            <w:r w:rsidRPr="003F195D">
              <w:rPr>
                <w:b/>
                <w:sz w:val="20"/>
                <w:szCs w:val="20"/>
                <w:lang w:val="es-CO"/>
              </w:rPr>
              <w:t>PUNTAJE</w:t>
            </w:r>
          </w:p>
        </w:tc>
      </w:tr>
      <w:tr w:rsidR="003F195D" w:rsidRPr="003F195D" w14:paraId="2E1AE796" w14:textId="77777777" w:rsidTr="000C2F03">
        <w:tc>
          <w:tcPr>
            <w:tcW w:w="7763" w:type="dxa"/>
            <w:shd w:val="clear" w:color="auto" w:fill="auto"/>
          </w:tcPr>
          <w:p w14:paraId="07A40E3A" w14:textId="77777777" w:rsidR="0007599B" w:rsidRPr="003F195D" w:rsidRDefault="0007599B" w:rsidP="002C1FB6">
            <w:pPr>
              <w:pStyle w:val="Textoindependiente"/>
              <w:numPr>
                <w:ilvl w:val="1"/>
                <w:numId w:val="18"/>
              </w:numPr>
              <w:jc w:val="left"/>
              <w:rPr>
                <w:sz w:val="20"/>
                <w:szCs w:val="20"/>
                <w:lang w:val="es-CO"/>
              </w:rPr>
            </w:pPr>
            <w:r w:rsidRPr="003F195D">
              <w:rPr>
                <w:sz w:val="20"/>
                <w:szCs w:val="20"/>
                <w:lang w:val="es-CO"/>
              </w:rPr>
              <w:t xml:space="preserve">ASPECTOS </w:t>
            </w:r>
            <w:r w:rsidR="000A151E" w:rsidRPr="003F195D">
              <w:rPr>
                <w:sz w:val="20"/>
                <w:szCs w:val="20"/>
                <w:lang w:val="es-CO"/>
              </w:rPr>
              <w:t>TÉCNICOS</w:t>
            </w:r>
          </w:p>
        </w:tc>
        <w:tc>
          <w:tcPr>
            <w:tcW w:w="2123" w:type="dxa"/>
            <w:shd w:val="clear" w:color="auto" w:fill="auto"/>
            <w:vAlign w:val="center"/>
          </w:tcPr>
          <w:p w14:paraId="3BC2754D" w14:textId="39A85267" w:rsidR="0007599B" w:rsidRPr="003F195D" w:rsidRDefault="000C2F03" w:rsidP="00FA3F50">
            <w:pPr>
              <w:pStyle w:val="Textoindependiente"/>
              <w:rPr>
                <w:b/>
                <w:sz w:val="20"/>
                <w:szCs w:val="20"/>
                <w:lang w:val="es-CO"/>
              </w:rPr>
            </w:pPr>
            <w:r w:rsidRPr="003F195D">
              <w:rPr>
                <w:b/>
                <w:sz w:val="20"/>
                <w:szCs w:val="20"/>
                <w:lang w:val="es-CO"/>
              </w:rPr>
              <w:t>500</w:t>
            </w:r>
            <w:r w:rsidR="00FA3F50" w:rsidRPr="003F195D">
              <w:rPr>
                <w:b/>
                <w:sz w:val="20"/>
                <w:szCs w:val="20"/>
                <w:lang w:val="es-CO"/>
              </w:rPr>
              <w:t xml:space="preserve"> PUNTOS</w:t>
            </w:r>
          </w:p>
        </w:tc>
      </w:tr>
      <w:tr w:rsidR="003F195D" w:rsidRPr="003F195D" w14:paraId="10EDCB2B" w14:textId="77777777" w:rsidTr="000C2F03">
        <w:tc>
          <w:tcPr>
            <w:tcW w:w="7763" w:type="dxa"/>
            <w:shd w:val="clear" w:color="auto" w:fill="auto"/>
          </w:tcPr>
          <w:p w14:paraId="59332C73" w14:textId="77777777" w:rsidR="0007599B" w:rsidRPr="003F195D" w:rsidRDefault="0007599B" w:rsidP="002C1FB6">
            <w:pPr>
              <w:pStyle w:val="Textoindependiente"/>
              <w:numPr>
                <w:ilvl w:val="2"/>
                <w:numId w:val="18"/>
              </w:numPr>
              <w:jc w:val="left"/>
              <w:rPr>
                <w:sz w:val="20"/>
                <w:szCs w:val="20"/>
                <w:lang w:val="es-CO"/>
              </w:rPr>
            </w:pPr>
            <w:r w:rsidRPr="003F195D">
              <w:rPr>
                <w:sz w:val="20"/>
                <w:szCs w:val="20"/>
                <w:lang w:val="es-CO"/>
              </w:rPr>
              <w:t xml:space="preserve">CONDICIONES </w:t>
            </w:r>
            <w:r w:rsidR="000A151E" w:rsidRPr="003F195D">
              <w:rPr>
                <w:sz w:val="20"/>
                <w:szCs w:val="20"/>
                <w:lang w:val="es-CO"/>
              </w:rPr>
              <w:t>TÉCNICAS</w:t>
            </w:r>
            <w:r w:rsidRPr="003F195D">
              <w:rPr>
                <w:sz w:val="20"/>
                <w:szCs w:val="20"/>
                <w:lang w:val="es-CO"/>
              </w:rPr>
              <w:t xml:space="preserve"> ADICIONALES DE CALIFICACION</w:t>
            </w:r>
          </w:p>
        </w:tc>
        <w:tc>
          <w:tcPr>
            <w:tcW w:w="2123" w:type="dxa"/>
            <w:shd w:val="clear" w:color="auto" w:fill="auto"/>
            <w:vAlign w:val="center"/>
          </w:tcPr>
          <w:p w14:paraId="1B3D1225" w14:textId="6C880AB0" w:rsidR="0007599B" w:rsidRPr="003F195D" w:rsidRDefault="000C2F03" w:rsidP="00726695">
            <w:pPr>
              <w:pStyle w:val="Textoindependiente"/>
              <w:jc w:val="left"/>
              <w:rPr>
                <w:sz w:val="20"/>
                <w:szCs w:val="20"/>
                <w:lang w:val="es-CO"/>
              </w:rPr>
            </w:pPr>
            <w:r w:rsidRPr="003F195D">
              <w:rPr>
                <w:sz w:val="20"/>
                <w:szCs w:val="20"/>
                <w:lang w:val="es-CO"/>
              </w:rPr>
              <w:t>400</w:t>
            </w:r>
            <w:r w:rsidR="00FA3F50" w:rsidRPr="003F195D">
              <w:rPr>
                <w:sz w:val="20"/>
                <w:szCs w:val="20"/>
                <w:lang w:val="es-CO"/>
              </w:rPr>
              <w:t xml:space="preserve"> PUNTOS</w:t>
            </w:r>
          </w:p>
        </w:tc>
      </w:tr>
      <w:tr w:rsidR="003F195D" w:rsidRPr="003F195D" w14:paraId="706C2645" w14:textId="77777777" w:rsidTr="000C2F03">
        <w:tc>
          <w:tcPr>
            <w:tcW w:w="7763" w:type="dxa"/>
            <w:shd w:val="clear" w:color="auto" w:fill="auto"/>
          </w:tcPr>
          <w:p w14:paraId="0D97ED2B" w14:textId="77777777" w:rsidR="0007599B" w:rsidRPr="003F195D" w:rsidRDefault="0007599B" w:rsidP="002C1FB6">
            <w:pPr>
              <w:pStyle w:val="Textoindependiente"/>
              <w:numPr>
                <w:ilvl w:val="2"/>
                <w:numId w:val="18"/>
              </w:numPr>
              <w:jc w:val="left"/>
              <w:rPr>
                <w:sz w:val="20"/>
                <w:szCs w:val="20"/>
                <w:lang w:val="es-CO"/>
              </w:rPr>
            </w:pPr>
            <w:r w:rsidRPr="003F195D">
              <w:rPr>
                <w:sz w:val="20"/>
                <w:szCs w:val="20"/>
                <w:lang w:val="es-CO"/>
              </w:rPr>
              <w:t>APOYO A LA INDUSTRIA NACIONAL</w:t>
            </w:r>
          </w:p>
        </w:tc>
        <w:tc>
          <w:tcPr>
            <w:tcW w:w="2123" w:type="dxa"/>
            <w:shd w:val="clear" w:color="auto" w:fill="auto"/>
            <w:vAlign w:val="center"/>
          </w:tcPr>
          <w:p w14:paraId="1872351C" w14:textId="77777777" w:rsidR="0007599B" w:rsidRPr="003F195D" w:rsidRDefault="00FA3F50" w:rsidP="00726695">
            <w:pPr>
              <w:pStyle w:val="Textoindependiente"/>
              <w:jc w:val="left"/>
              <w:rPr>
                <w:sz w:val="20"/>
                <w:szCs w:val="20"/>
                <w:lang w:val="es-CO"/>
              </w:rPr>
            </w:pPr>
            <w:r w:rsidRPr="003F195D">
              <w:rPr>
                <w:sz w:val="20"/>
                <w:szCs w:val="20"/>
                <w:lang w:val="es-CO"/>
              </w:rPr>
              <w:t>100 PUNTOS</w:t>
            </w:r>
          </w:p>
        </w:tc>
      </w:tr>
      <w:tr w:rsidR="003F195D" w:rsidRPr="003F195D" w14:paraId="18D2FBB4" w14:textId="77777777" w:rsidTr="000C2F03">
        <w:tc>
          <w:tcPr>
            <w:tcW w:w="7763" w:type="dxa"/>
            <w:shd w:val="clear" w:color="auto" w:fill="auto"/>
          </w:tcPr>
          <w:p w14:paraId="000520A1" w14:textId="77777777" w:rsidR="0007599B" w:rsidRPr="003F195D" w:rsidRDefault="000A151E" w:rsidP="002C1FB6">
            <w:pPr>
              <w:pStyle w:val="Textoindependiente"/>
              <w:numPr>
                <w:ilvl w:val="1"/>
                <w:numId w:val="18"/>
              </w:numPr>
              <w:jc w:val="left"/>
              <w:rPr>
                <w:sz w:val="20"/>
                <w:szCs w:val="20"/>
                <w:lang w:val="es-CO"/>
              </w:rPr>
            </w:pPr>
            <w:r w:rsidRPr="003F195D">
              <w:rPr>
                <w:sz w:val="20"/>
                <w:szCs w:val="20"/>
                <w:lang w:val="es-CO"/>
              </w:rPr>
              <w:t>ASPECTOS</w:t>
            </w:r>
            <w:r w:rsidR="00FA3F50" w:rsidRPr="003F195D">
              <w:rPr>
                <w:sz w:val="20"/>
                <w:szCs w:val="20"/>
                <w:lang w:val="es-CO"/>
              </w:rPr>
              <w:t xml:space="preserve"> </w:t>
            </w:r>
            <w:r w:rsidRPr="003F195D">
              <w:rPr>
                <w:sz w:val="20"/>
                <w:szCs w:val="20"/>
                <w:lang w:val="es-CO"/>
              </w:rPr>
              <w:t>ECONÓMICOS</w:t>
            </w:r>
          </w:p>
        </w:tc>
        <w:tc>
          <w:tcPr>
            <w:tcW w:w="2123" w:type="dxa"/>
            <w:shd w:val="clear" w:color="auto" w:fill="auto"/>
            <w:vAlign w:val="center"/>
          </w:tcPr>
          <w:p w14:paraId="5FC161D4" w14:textId="77777777" w:rsidR="0007599B" w:rsidRPr="003F195D" w:rsidRDefault="000A151E" w:rsidP="00FA3F50">
            <w:pPr>
              <w:pStyle w:val="Textoindependiente"/>
              <w:rPr>
                <w:b/>
                <w:sz w:val="20"/>
                <w:szCs w:val="20"/>
                <w:lang w:val="es-CO"/>
              </w:rPr>
            </w:pPr>
            <w:r w:rsidRPr="003F195D">
              <w:rPr>
                <w:b/>
                <w:sz w:val="20"/>
                <w:szCs w:val="20"/>
                <w:lang w:val="es-CO"/>
              </w:rPr>
              <w:t>500</w:t>
            </w:r>
            <w:r w:rsidR="00FA3F50" w:rsidRPr="003F195D">
              <w:rPr>
                <w:b/>
                <w:sz w:val="20"/>
                <w:szCs w:val="20"/>
                <w:lang w:val="es-CO"/>
              </w:rPr>
              <w:t xml:space="preserve"> PUNTOS</w:t>
            </w:r>
          </w:p>
        </w:tc>
      </w:tr>
      <w:tr w:rsidR="003F195D" w:rsidRPr="003F195D" w14:paraId="32234AE7" w14:textId="77777777" w:rsidTr="000C2F03">
        <w:tc>
          <w:tcPr>
            <w:tcW w:w="7763" w:type="dxa"/>
            <w:shd w:val="clear" w:color="auto" w:fill="auto"/>
          </w:tcPr>
          <w:p w14:paraId="710EE920" w14:textId="0EB539FE" w:rsidR="0007599B" w:rsidRPr="003F195D" w:rsidRDefault="000C2F03" w:rsidP="002C1FB6">
            <w:pPr>
              <w:pStyle w:val="Textoindependiente"/>
              <w:numPr>
                <w:ilvl w:val="2"/>
                <w:numId w:val="18"/>
              </w:numPr>
              <w:jc w:val="left"/>
              <w:rPr>
                <w:sz w:val="20"/>
                <w:szCs w:val="20"/>
                <w:lang w:val="es-CO"/>
              </w:rPr>
            </w:pPr>
            <w:r w:rsidRPr="003F195D">
              <w:rPr>
                <w:sz w:val="20"/>
                <w:szCs w:val="20"/>
                <w:lang w:val="es-CO"/>
              </w:rPr>
              <w:t>PRESTACIÓN DE SERVICIOS DE SALUD  POR CONCEPTO DE CONSULTA ESPECIALIZADA DE OFTALMOLOGÍA, OPTOMETRÍA Y OTORRINOLARINGOLOGÍA, APOYOS DIAGNÓSTICOS DE AUDIOMETRÍA TONAL, RADIOGRAFÍA DE TÓRAX, RADIOGRAFÍA COLUMNA DORSOLUMBAR Y SACRA, ELECTROCARDIOGRAMA, TOMA Y PROCESAMIENTO DE EXÁMENES DE LABORATORIO CLÍNICO, TEST DE EMBARAZO BHCG Y ELECTROENCEFALOGRAMA, DIRIGIDOS AL PERSONAL DE ASPIRANTES</w:t>
            </w:r>
          </w:p>
        </w:tc>
        <w:tc>
          <w:tcPr>
            <w:tcW w:w="2123" w:type="dxa"/>
            <w:shd w:val="clear" w:color="auto" w:fill="auto"/>
            <w:vAlign w:val="center"/>
          </w:tcPr>
          <w:p w14:paraId="64126E6D" w14:textId="77777777" w:rsidR="0007599B" w:rsidRPr="003F195D" w:rsidRDefault="003556D5" w:rsidP="00726695">
            <w:pPr>
              <w:pStyle w:val="Textoindependiente"/>
              <w:jc w:val="left"/>
              <w:rPr>
                <w:sz w:val="20"/>
                <w:szCs w:val="20"/>
                <w:lang w:val="es-CO"/>
              </w:rPr>
            </w:pPr>
            <w:r w:rsidRPr="003F195D">
              <w:rPr>
                <w:sz w:val="20"/>
                <w:szCs w:val="20"/>
                <w:lang w:val="es-CO"/>
              </w:rPr>
              <w:t>5</w:t>
            </w:r>
            <w:r w:rsidR="00FA3F50" w:rsidRPr="003F195D">
              <w:rPr>
                <w:sz w:val="20"/>
                <w:szCs w:val="20"/>
                <w:lang w:val="es-CO"/>
              </w:rPr>
              <w:t>00 PUNTOS</w:t>
            </w:r>
          </w:p>
        </w:tc>
      </w:tr>
    </w:tbl>
    <w:p w14:paraId="0EFD4AB3" w14:textId="77777777" w:rsidR="0017335D" w:rsidRPr="003F195D" w:rsidRDefault="0017335D" w:rsidP="00924145">
      <w:pPr>
        <w:pStyle w:val="Textoindependiente"/>
        <w:jc w:val="left"/>
        <w:rPr>
          <w:sz w:val="20"/>
          <w:szCs w:val="20"/>
          <w:lang w:val="es-CO"/>
        </w:rPr>
      </w:pPr>
    </w:p>
    <w:p w14:paraId="26277325" w14:textId="11904A35" w:rsidR="00924145" w:rsidRPr="003F195D" w:rsidRDefault="002069F6" w:rsidP="002069F6">
      <w:pPr>
        <w:pStyle w:val="Textoindependiente"/>
        <w:jc w:val="left"/>
        <w:rPr>
          <w:b/>
          <w:spacing w:val="-2"/>
          <w:sz w:val="20"/>
          <w:szCs w:val="20"/>
          <w:lang w:val="es-CO"/>
        </w:rPr>
      </w:pPr>
      <w:r w:rsidRPr="003F195D">
        <w:rPr>
          <w:b/>
          <w:spacing w:val="-2"/>
          <w:sz w:val="22"/>
          <w:szCs w:val="22"/>
          <w:lang w:val="es-CO"/>
        </w:rPr>
        <w:t>2.1.</w:t>
      </w:r>
      <w:r w:rsidRPr="003F195D">
        <w:rPr>
          <w:b/>
          <w:spacing w:val="-2"/>
          <w:sz w:val="20"/>
          <w:szCs w:val="20"/>
          <w:lang w:val="es-CO"/>
        </w:rPr>
        <w:t xml:space="preserve"> </w:t>
      </w:r>
      <w:r w:rsidR="00924145" w:rsidRPr="003F195D">
        <w:rPr>
          <w:b/>
          <w:spacing w:val="-2"/>
          <w:sz w:val="20"/>
          <w:szCs w:val="20"/>
          <w:lang w:val="es-CO"/>
        </w:rPr>
        <w:t>TÉCNICA</w:t>
      </w:r>
      <w:r w:rsidR="0014328D" w:rsidRPr="003F195D">
        <w:rPr>
          <w:b/>
          <w:spacing w:val="-2"/>
          <w:sz w:val="20"/>
          <w:szCs w:val="20"/>
          <w:lang w:val="es-CO"/>
        </w:rPr>
        <w:t xml:space="preserve"> </w:t>
      </w:r>
      <w:r w:rsidR="000C2F03" w:rsidRPr="003F195D">
        <w:rPr>
          <w:b/>
          <w:spacing w:val="-2"/>
          <w:sz w:val="20"/>
          <w:szCs w:val="20"/>
          <w:lang w:val="es-CO"/>
        </w:rPr>
        <w:t>500</w:t>
      </w:r>
      <w:r w:rsidR="00924145" w:rsidRPr="003F195D">
        <w:rPr>
          <w:b/>
          <w:spacing w:val="-2"/>
          <w:sz w:val="20"/>
          <w:szCs w:val="20"/>
          <w:lang w:val="es-CO"/>
        </w:rPr>
        <w:t xml:space="preserve"> PUNTOS</w:t>
      </w:r>
      <w:r w:rsidR="00A723DE" w:rsidRPr="003F195D">
        <w:rPr>
          <w:b/>
          <w:spacing w:val="-2"/>
          <w:sz w:val="20"/>
          <w:szCs w:val="20"/>
          <w:lang w:val="es-CO"/>
        </w:rPr>
        <w:t xml:space="preserve"> </w:t>
      </w:r>
    </w:p>
    <w:p w14:paraId="52791C2C" w14:textId="77777777" w:rsidR="00F60CD2" w:rsidRPr="003F195D" w:rsidRDefault="00F60CD2" w:rsidP="005626EC">
      <w:pPr>
        <w:pStyle w:val="Textoindependiente"/>
        <w:jc w:val="left"/>
        <w:rPr>
          <w:b/>
          <w:spacing w:val="-2"/>
          <w:sz w:val="20"/>
          <w:szCs w:val="20"/>
          <w:lang w:val="es-CO"/>
        </w:rPr>
      </w:pPr>
    </w:p>
    <w:p w14:paraId="0B3A93A3" w14:textId="1DC81D44" w:rsidR="008B5C6F" w:rsidRPr="003F195D" w:rsidRDefault="003242D9" w:rsidP="002C1FB6">
      <w:pPr>
        <w:numPr>
          <w:ilvl w:val="2"/>
          <w:numId w:val="26"/>
        </w:numPr>
        <w:rPr>
          <w:rFonts w:ascii="Arial" w:hAnsi="Arial" w:cs="Arial"/>
          <w:b/>
          <w:spacing w:val="-2"/>
          <w:sz w:val="20"/>
          <w:szCs w:val="20"/>
        </w:rPr>
      </w:pPr>
      <w:r w:rsidRPr="003F195D">
        <w:rPr>
          <w:rFonts w:ascii="Arial" w:hAnsi="Arial" w:cs="Arial"/>
          <w:b/>
          <w:spacing w:val="-2"/>
          <w:sz w:val="20"/>
          <w:szCs w:val="20"/>
        </w:rPr>
        <w:t xml:space="preserve">EVALUACIÓN TÉCNICA </w:t>
      </w:r>
      <w:r w:rsidR="000C2F03" w:rsidRPr="003F195D">
        <w:rPr>
          <w:rFonts w:ascii="Arial" w:hAnsi="Arial" w:cs="Arial"/>
          <w:b/>
          <w:spacing w:val="-2"/>
          <w:sz w:val="20"/>
          <w:szCs w:val="20"/>
        </w:rPr>
        <w:t>400</w:t>
      </w:r>
      <w:r w:rsidRPr="003F195D">
        <w:rPr>
          <w:rFonts w:ascii="Arial" w:hAnsi="Arial" w:cs="Arial"/>
          <w:b/>
          <w:spacing w:val="-2"/>
          <w:sz w:val="20"/>
          <w:szCs w:val="20"/>
        </w:rPr>
        <w:t xml:space="preserve"> PUNTOS</w:t>
      </w:r>
      <w:r w:rsidR="00222408" w:rsidRPr="003F195D">
        <w:rPr>
          <w:rFonts w:ascii="Arial" w:hAnsi="Arial" w:cs="Arial"/>
          <w:b/>
          <w:spacing w:val="-2"/>
          <w:sz w:val="20"/>
          <w:szCs w:val="20"/>
        </w:rPr>
        <w:t xml:space="preserve"> (Anexo 1</w:t>
      </w:r>
      <w:r w:rsidR="000C2F03" w:rsidRPr="003F195D">
        <w:rPr>
          <w:rFonts w:ascii="Arial" w:hAnsi="Arial" w:cs="Arial"/>
          <w:b/>
          <w:spacing w:val="-2"/>
          <w:sz w:val="20"/>
          <w:szCs w:val="20"/>
        </w:rPr>
        <w:t>A Grupo 1 y 2</w:t>
      </w:r>
      <w:r w:rsidR="00222408" w:rsidRPr="003F195D">
        <w:rPr>
          <w:rFonts w:ascii="Arial" w:hAnsi="Arial" w:cs="Arial"/>
          <w:b/>
          <w:spacing w:val="-2"/>
          <w:sz w:val="20"/>
          <w:szCs w:val="20"/>
        </w:rPr>
        <w:t>)</w:t>
      </w:r>
    </w:p>
    <w:p w14:paraId="613E8AE9" w14:textId="77777777" w:rsidR="003C3773" w:rsidRPr="003F195D" w:rsidRDefault="003C3773" w:rsidP="008B5C6F">
      <w:pPr>
        <w:jc w:val="both"/>
        <w:rPr>
          <w:rFonts w:ascii="Arial" w:hAnsi="Arial" w:cs="Arial"/>
          <w:spacing w:val="-2"/>
          <w:sz w:val="20"/>
          <w:szCs w:val="20"/>
        </w:rPr>
      </w:pPr>
    </w:p>
    <w:p w14:paraId="3763FD6A" w14:textId="77777777" w:rsidR="00EF633C" w:rsidRPr="003F195D" w:rsidRDefault="00EF633C" w:rsidP="00EF633C">
      <w:pPr>
        <w:jc w:val="both"/>
        <w:rPr>
          <w:rFonts w:ascii="Arial" w:hAnsi="Arial" w:cs="Arial"/>
          <w:sz w:val="20"/>
          <w:szCs w:val="20"/>
        </w:rPr>
      </w:pPr>
      <w:r w:rsidRPr="003F195D">
        <w:rPr>
          <w:rFonts w:ascii="Arial" w:hAnsi="Arial" w:cs="Arial"/>
          <w:sz w:val="20"/>
          <w:szCs w:val="20"/>
        </w:rPr>
        <w:t xml:space="preserve">El Comité Técnico revisará las propuestas evaluando los criterios contemplados en el anexo </w:t>
      </w:r>
      <w:r w:rsidR="00CE2942" w:rsidRPr="003F195D">
        <w:rPr>
          <w:rFonts w:ascii="Arial" w:hAnsi="Arial" w:cs="Arial"/>
          <w:sz w:val="20"/>
          <w:szCs w:val="20"/>
        </w:rPr>
        <w:t>1A</w:t>
      </w:r>
      <w:r w:rsidRPr="003F195D">
        <w:rPr>
          <w:rFonts w:ascii="Arial" w:hAnsi="Arial" w:cs="Arial"/>
          <w:sz w:val="20"/>
          <w:szCs w:val="20"/>
        </w:rPr>
        <w:t xml:space="preserve">  asignando  los respectivos puntajes de acuerdo a lo ofertado.</w:t>
      </w:r>
    </w:p>
    <w:p w14:paraId="11FD8D26" w14:textId="3C866415" w:rsidR="00617CCE" w:rsidRPr="003F195D" w:rsidRDefault="00617CCE" w:rsidP="00EF633C">
      <w:pPr>
        <w:jc w:val="both"/>
        <w:rPr>
          <w:rFonts w:ascii="Arial" w:hAnsi="Arial" w:cs="Arial"/>
          <w:sz w:val="20"/>
          <w:szCs w:val="20"/>
        </w:rPr>
      </w:pPr>
    </w:p>
    <w:tbl>
      <w:tblPr>
        <w:tblW w:w="9911" w:type="dxa"/>
        <w:jc w:val="center"/>
        <w:tblLayout w:type="fixed"/>
        <w:tblCellMar>
          <w:left w:w="70" w:type="dxa"/>
          <w:right w:w="70" w:type="dxa"/>
        </w:tblCellMar>
        <w:tblLook w:val="0000" w:firstRow="0" w:lastRow="0" w:firstColumn="0" w:lastColumn="0" w:noHBand="0" w:noVBand="0"/>
      </w:tblPr>
      <w:tblGrid>
        <w:gridCol w:w="3508"/>
        <w:gridCol w:w="4961"/>
        <w:gridCol w:w="1442"/>
      </w:tblGrid>
      <w:tr w:rsidR="003F195D" w:rsidRPr="003F195D" w14:paraId="24445F5A" w14:textId="77777777" w:rsidTr="00CD5DAD">
        <w:trPr>
          <w:trHeight w:val="20"/>
          <w:jc w:val="center"/>
        </w:trPr>
        <w:tc>
          <w:tcPr>
            <w:tcW w:w="3508" w:type="dxa"/>
            <w:tcBorders>
              <w:top w:val="single" w:sz="8" w:space="0" w:color="auto"/>
              <w:left w:val="single" w:sz="8" w:space="0" w:color="auto"/>
              <w:bottom w:val="single" w:sz="8" w:space="0" w:color="auto"/>
              <w:right w:val="single" w:sz="8" w:space="0" w:color="auto"/>
            </w:tcBorders>
            <w:shd w:val="clear" w:color="auto" w:fill="auto"/>
            <w:vAlign w:val="center"/>
          </w:tcPr>
          <w:p w14:paraId="7EA07AA8" w14:textId="77777777" w:rsidR="000C2F03" w:rsidRPr="003F195D" w:rsidRDefault="000C2F03" w:rsidP="00CD5DAD">
            <w:pPr>
              <w:jc w:val="center"/>
              <w:rPr>
                <w:rFonts w:ascii="Arial" w:hAnsi="Arial" w:cs="Arial"/>
                <w:b/>
                <w:bCs/>
                <w:sz w:val="20"/>
                <w:szCs w:val="20"/>
              </w:rPr>
            </w:pPr>
            <w:r w:rsidRPr="003F195D">
              <w:rPr>
                <w:rFonts w:ascii="Arial" w:hAnsi="Arial" w:cs="Arial"/>
                <w:b/>
                <w:bCs/>
                <w:sz w:val="20"/>
                <w:szCs w:val="20"/>
              </w:rPr>
              <w:t>CRITERIOS</w:t>
            </w:r>
          </w:p>
        </w:tc>
        <w:tc>
          <w:tcPr>
            <w:tcW w:w="4961" w:type="dxa"/>
            <w:tcBorders>
              <w:top w:val="single" w:sz="8" w:space="0" w:color="auto"/>
              <w:left w:val="nil"/>
              <w:bottom w:val="single" w:sz="8" w:space="0" w:color="auto"/>
              <w:right w:val="nil"/>
            </w:tcBorders>
            <w:shd w:val="clear" w:color="auto" w:fill="auto"/>
            <w:vAlign w:val="center"/>
          </w:tcPr>
          <w:p w14:paraId="6D8E8873" w14:textId="77777777" w:rsidR="000C2F03" w:rsidRPr="003F195D" w:rsidRDefault="000C2F03" w:rsidP="00CD5DAD">
            <w:pPr>
              <w:jc w:val="center"/>
              <w:rPr>
                <w:rFonts w:ascii="Arial" w:hAnsi="Arial" w:cs="Arial"/>
                <w:b/>
                <w:bCs/>
                <w:sz w:val="20"/>
                <w:szCs w:val="20"/>
              </w:rPr>
            </w:pPr>
            <w:r w:rsidRPr="003F195D">
              <w:rPr>
                <w:rFonts w:ascii="Arial" w:hAnsi="Arial" w:cs="Arial"/>
                <w:b/>
                <w:bCs/>
                <w:sz w:val="20"/>
                <w:szCs w:val="20"/>
              </w:rPr>
              <w:t>EVALUACIÓN</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101582B7" w14:textId="77777777" w:rsidR="000C2F03" w:rsidRPr="003F195D" w:rsidRDefault="000C2F03" w:rsidP="00CD5DAD">
            <w:pPr>
              <w:jc w:val="center"/>
              <w:rPr>
                <w:rFonts w:ascii="Arial" w:hAnsi="Arial" w:cs="Arial"/>
                <w:b/>
                <w:bCs/>
                <w:sz w:val="20"/>
                <w:szCs w:val="20"/>
              </w:rPr>
            </w:pPr>
            <w:r w:rsidRPr="003F195D">
              <w:rPr>
                <w:rFonts w:ascii="Arial" w:hAnsi="Arial" w:cs="Arial"/>
                <w:b/>
                <w:bCs/>
                <w:sz w:val="20"/>
                <w:szCs w:val="20"/>
              </w:rPr>
              <w:t>PUNTAJE</w:t>
            </w:r>
          </w:p>
        </w:tc>
      </w:tr>
      <w:tr w:rsidR="003F195D" w:rsidRPr="003F195D" w14:paraId="4AB2C528" w14:textId="77777777" w:rsidTr="00CD5DAD">
        <w:trPr>
          <w:trHeight w:val="20"/>
          <w:jc w:val="center"/>
        </w:trPr>
        <w:tc>
          <w:tcPr>
            <w:tcW w:w="3508" w:type="dxa"/>
            <w:vMerge w:val="restart"/>
            <w:tcBorders>
              <w:top w:val="single" w:sz="4" w:space="0" w:color="auto"/>
              <w:left w:val="single" w:sz="8" w:space="0" w:color="auto"/>
              <w:bottom w:val="single" w:sz="8" w:space="0" w:color="000000"/>
              <w:right w:val="single" w:sz="8" w:space="0" w:color="auto"/>
            </w:tcBorders>
            <w:shd w:val="clear" w:color="auto" w:fill="auto"/>
            <w:vAlign w:val="center"/>
          </w:tcPr>
          <w:p w14:paraId="6E0AD45D" w14:textId="77777777" w:rsidR="000C2F03" w:rsidRPr="003F195D" w:rsidRDefault="000C2F03" w:rsidP="00CD5DAD">
            <w:pPr>
              <w:jc w:val="center"/>
              <w:rPr>
                <w:rFonts w:ascii="Arial" w:hAnsi="Arial" w:cs="Arial"/>
                <w:sz w:val="20"/>
                <w:szCs w:val="20"/>
              </w:rPr>
            </w:pPr>
            <w:r w:rsidRPr="003F195D">
              <w:rPr>
                <w:rFonts w:ascii="Arial" w:hAnsi="Arial" w:cs="Arial"/>
                <w:sz w:val="20"/>
                <w:szCs w:val="20"/>
              </w:rPr>
              <w:t>Oportunidad en la atención de aspirantes por día</w:t>
            </w:r>
          </w:p>
        </w:tc>
        <w:tc>
          <w:tcPr>
            <w:tcW w:w="4961" w:type="dxa"/>
            <w:tcBorders>
              <w:top w:val="single" w:sz="4" w:space="0" w:color="auto"/>
              <w:left w:val="nil"/>
              <w:bottom w:val="single" w:sz="8" w:space="0" w:color="auto"/>
              <w:right w:val="single" w:sz="8" w:space="0" w:color="auto"/>
            </w:tcBorders>
            <w:shd w:val="clear" w:color="auto" w:fill="auto"/>
          </w:tcPr>
          <w:p w14:paraId="3081D75E" w14:textId="77777777" w:rsidR="000C2F03" w:rsidRPr="003F195D" w:rsidRDefault="000C2F03" w:rsidP="00CD5DAD">
            <w:pPr>
              <w:jc w:val="both"/>
              <w:rPr>
                <w:rFonts w:ascii="Arial" w:hAnsi="Arial" w:cs="Arial"/>
                <w:sz w:val="20"/>
                <w:szCs w:val="20"/>
              </w:rPr>
            </w:pPr>
            <w:r w:rsidRPr="003F195D">
              <w:rPr>
                <w:rFonts w:ascii="Arial" w:hAnsi="Arial" w:cs="Arial"/>
                <w:sz w:val="20"/>
                <w:szCs w:val="20"/>
              </w:rPr>
              <w:t>Más de 50 aspirantes valorados por día</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002FF410" w14:textId="77777777" w:rsidR="000C2F03" w:rsidRPr="003F195D" w:rsidRDefault="000C2F03" w:rsidP="00CD5DAD">
            <w:pPr>
              <w:jc w:val="center"/>
              <w:rPr>
                <w:rFonts w:ascii="Arial" w:hAnsi="Arial" w:cs="Arial"/>
                <w:sz w:val="20"/>
                <w:szCs w:val="20"/>
              </w:rPr>
            </w:pPr>
            <w:r w:rsidRPr="003F195D">
              <w:rPr>
                <w:rFonts w:ascii="Arial" w:hAnsi="Arial" w:cs="Arial"/>
                <w:sz w:val="20"/>
                <w:szCs w:val="20"/>
              </w:rPr>
              <w:t>100</w:t>
            </w:r>
          </w:p>
        </w:tc>
      </w:tr>
      <w:tr w:rsidR="003F195D" w:rsidRPr="003F195D" w14:paraId="31715EDD" w14:textId="77777777" w:rsidTr="00CD5DAD">
        <w:trPr>
          <w:trHeight w:val="20"/>
          <w:jc w:val="center"/>
        </w:trPr>
        <w:tc>
          <w:tcPr>
            <w:tcW w:w="3508" w:type="dxa"/>
            <w:vMerge/>
            <w:tcBorders>
              <w:top w:val="nil"/>
              <w:left w:val="single" w:sz="8" w:space="0" w:color="auto"/>
              <w:bottom w:val="single" w:sz="8" w:space="0" w:color="000000"/>
              <w:right w:val="single" w:sz="8" w:space="0" w:color="auto"/>
            </w:tcBorders>
            <w:vAlign w:val="center"/>
          </w:tcPr>
          <w:p w14:paraId="474263FA" w14:textId="77777777" w:rsidR="000C2F03" w:rsidRPr="003F195D" w:rsidRDefault="000C2F03" w:rsidP="00CD5DAD">
            <w:pPr>
              <w:jc w:val="center"/>
              <w:rPr>
                <w:rFonts w:ascii="Arial" w:hAnsi="Arial" w:cs="Arial"/>
                <w:sz w:val="20"/>
                <w:szCs w:val="20"/>
              </w:rPr>
            </w:pPr>
          </w:p>
        </w:tc>
        <w:tc>
          <w:tcPr>
            <w:tcW w:w="4961" w:type="dxa"/>
            <w:tcBorders>
              <w:top w:val="single" w:sz="4" w:space="0" w:color="auto"/>
              <w:left w:val="nil"/>
              <w:bottom w:val="single" w:sz="8" w:space="0" w:color="auto"/>
              <w:right w:val="single" w:sz="8" w:space="0" w:color="auto"/>
            </w:tcBorders>
            <w:shd w:val="clear" w:color="auto" w:fill="auto"/>
          </w:tcPr>
          <w:p w14:paraId="59024AE1" w14:textId="77777777" w:rsidR="000C2F03" w:rsidRPr="003F195D" w:rsidRDefault="000C2F03" w:rsidP="00CD5DAD">
            <w:pPr>
              <w:jc w:val="both"/>
              <w:rPr>
                <w:rFonts w:ascii="Arial" w:hAnsi="Arial" w:cs="Arial"/>
                <w:sz w:val="20"/>
                <w:szCs w:val="20"/>
              </w:rPr>
            </w:pPr>
            <w:r w:rsidRPr="003F195D">
              <w:rPr>
                <w:rFonts w:ascii="Arial" w:hAnsi="Arial" w:cs="Arial"/>
                <w:sz w:val="20"/>
                <w:szCs w:val="20"/>
              </w:rPr>
              <w:t>De 40 a 49 aspirantes valorados por día</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47FF8A81" w14:textId="77777777" w:rsidR="000C2F03" w:rsidRPr="003F195D" w:rsidRDefault="000C2F03" w:rsidP="00CD5DAD">
            <w:pPr>
              <w:jc w:val="center"/>
              <w:rPr>
                <w:rFonts w:ascii="Arial" w:hAnsi="Arial" w:cs="Arial"/>
                <w:sz w:val="20"/>
                <w:szCs w:val="20"/>
              </w:rPr>
            </w:pPr>
            <w:r w:rsidRPr="003F195D">
              <w:rPr>
                <w:rFonts w:ascii="Arial" w:hAnsi="Arial" w:cs="Arial"/>
                <w:sz w:val="20"/>
                <w:szCs w:val="20"/>
              </w:rPr>
              <w:t>50</w:t>
            </w:r>
          </w:p>
        </w:tc>
      </w:tr>
      <w:tr w:rsidR="003F195D" w:rsidRPr="003F195D" w14:paraId="4A8E9E77" w14:textId="77777777" w:rsidTr="00CD5DAD">
        <w:trPr>
          <w:trHeight w:val="20"/>
          <w:jc w:val="center"/>
        </w:trPr>
        <w:tc>
          <w:tcPr>
            <w:tcW w:w="3508" w:type="dxa"/>
            <w:vMerge/>
            <w:tcBorders>
              <w:top w:val="nil"/>
              <w:left w:val="single" w:sz="8" w:space="0" w:color="auto"/>
              <w:bottom w:val="single" w:sz="8" w:space="0" w:color="000000"/>
              <w:right w:val="single" w:sz="8" w:space="0" w:color="auto"/>
            </w:tcBorders>
            <w:vAlign w:val="center"/>
          </w:tcPr>
          <w:p w14:paraId="6551229E" w14:textId="77777777" w:rsidR="000C2F03" w:rsidRPr="003F195D" w:rsidRDefault="000C2F03" w:rsidP="00CD5DAD">
            <w:pPr>
              <w:jc w:val="center"/>
              <w:rPr>
                <w:rFonts w:ascii="Arial" w:hAnsi="Arial" w:cs="Arial"/>
                <w:sz w:val="20"/>
                <w:szCs w:val="20"/>
              </w:rPr>
            </w:pPr>
          </w:p>
        </w:tc>
        <w:tc>
          <w:tcPr>
            <w:tcW w:w="4961" w:type="dxa"/>
            <w:tcBorders>
              <w:top w:val="nil"/>
              <w:left w:val="nil"/>
              <w:bottom w:val="single" w:sz="8" w:space="0" w:color="auto"/>
              <w:right w:val="single" w:sz="8" w:space="0" w:color="auto"/>
            </w:tcBorders>
            <w:shd w:val="clear" w:color="auto" w:fill="auto"/>
          </w:tcPr>
          <w:p w14:paraId="74A9FB89" w14:textId="77777777" w:rsidR="000C2F03" w:rsidRPr="003F195D" w:rsidRDefault="000C2F03" w:rsidP="00CD5DAD">
            <w:pPr>
              <w:jc w:val="both"/>
              <w:rPr>
                <w:rFonts w:ascii="Arial" w:hAnsi="Arial" w:cs="Arial"/>
                <w:sz w:val="20"/>
                <w:szCs w:val="20"/>
              </w:rPr>
            </w:pPr>
            <w:r w:rsidRPr="003F195D">
              <w:rPr>
                <w:rFonts w:ascii="Arial" w:hAnsi="Arial" w:cs="Arial"/>
                <w:sz w:val="20"/>
                <w:szCs w:val="20"/>
              </w:rPr>
              <w:t>De 30 a 39 aspirantes valorados por día</w:t>
            </w:r>
          </w:p>
        </w:tc>
        <w:tc>
          <w:tcPr>
            <w:tcW w:w="1442" w:type="dxa"/>
            <w:tcBorders>
              <w:top w:val="nil"/>
              <w:left w:val="single" w:sz="4" w:space="0" w:color="auto"/>
              <w:bottom w:val="single" w:sz="4" w:space="0" w:color="auto"/>
              <w:right w:val="single" w:sz="4" w:space="0" w:color="auto"/>
            </w:tcBorders>
            <w:shd w:val="clear" w:color="auto" w:fill="auto"/>
            <w:vAlign w:val="center"/>
          </w:tcPr>
          <w:p w14:paraId="3823A570" w14:textId="77777777" w:rsidR="000C2F03" w:rsidRPr="003F195D" w:rsidRDefault="000C2F03" w:rsidP="00CD5DAD">
            <w:pPr>
              <w:jc w:val="center"/>
              <w:rPr>
                <w:rFonts w:ascii="Arial" w:hAnsi="Arial" w:cs="Arial"/>
                <w:sz w:val="20"/>
                <w:szCs w:val="20"/>
              </w:rPr>
            </w:pPr>
            <w:r w:rsidRPr="003F195D">
              <w:rPr>
                <w:rFonts w:ascii="Arial" w:hAnsi="Arial" w:cs="Arial"/>
                <w:sz w:val="20"/>
                <w:szCs w:val="20"/>
              </w:rPr>
              <w:t>25</w:t>
            </w:r>
          </w:p>
        </w:tc>
      </w:tr>
      <w:tr w:rsidR="003F195D" w:rsidRPr="003F195D" w14:paraId="0030E4CA" w14:textId="77777777" w:rsidTr="00CD5DAD">
        <w:trPr>
          <w:trHeight w:val="20"/>
          <w:jc w:val="center"/>
        </w:trPr>
        <w:tc>
          <w:tcPr>
            <w:tcW w:w="3508" w:type="dxa"/>
            <w:vMerge w:val="restart"/>
            <w:tcBorders>
              <w:top w:val="single" w:sz="4" w:space="0" w:color="auto"/>
              <w:left w:val="single" w:sz="4" w:space="0" w:color="auto"/>
              <w:bottom w:val="single" w:sz="8" w:space="0" w:color="000000"/>
              <w:right w:val="single" w:sz="8" w:space="0" w:color="auto"/>
            </w:tcBorders>
            <w:shd w:val="clear" w:color="auto" w:fill="auto"/>
            <w:vAlign w:val="center"/>
          </w:tcPr>
          <w:p w14:paraId="5C6220D5" w14:textId="77777777" w:rsidR="000C2F03" w:rsidRPr="003F195D" w:rsidRDefault="000C2F03" w:rsidP="00CD5DAD">
            <w:pPr>
              <w:jc w:val="center"/>
              <w:rPr>
                <w:rFonts w:ascii="Arial" w:hAnsi="Arial" w:cs="Arial"/>
                <w:sz w:val="20"/>
                <w:szCs w:val="20"/>
              </w:rPr>
            </w:pPr>
            <w:r w:rsidRPr="003F195D">
              <w:rPr>
                <w:rFonts w:ascii="Arial" w:hAnsi="Arial" w:cs="Arial"/>
                <w:sz w:val="20"/>
                <w:szCs w:val="20"/>
              </w:rPr>
              <w:t>Sala de espera para la atención de Aspirantes.</w:t>
            </w:r>
          </w:p>
        </w:tc>
        <w:tc>
          <w:tcPr>
            <w:tcW w:w="4961" w:type="dxa"/>
            <w:tcBorders>
              <w:top w:val="single" w:sz="4" w:space="0" w:color="auto"/>
              <w:left w:val="nil"/>
              <w:bottom w:val="single" w:sz="8" w:space="0" w:color="auto"/>
              <w:right w:val="single" w:sz="8" w:space="0" w:color="auto"/>
            </w:tcBorders>
            <w:shd w:val="clear" w:color="auto" w:fill="auto"/>
          </w:tcPr>
          <w:p w14:paraId="3B9270E8" w14:textId="77777777" w:rsidR="000C2F03" w:rsidRPr="003F195D" w:rsidRDefault="000C2F03" w:rsidP="00CD5DAD">
            <w:pPr>
              <w:jc w:val="both"/>
              <w:rPr>
                <w:rFonts w:ascii="Arial" w:hAnsi="Arial" w:cs="Arial"/>
                <w:sz w:val="20"/>
                <w:szCs w:val="20"/>
              </w:rPr>
            </w:pPr>
            <w:r w:rsidRPr="003F195D">
              <w:rPr>
                <w:rFonts w:ascii="Arial" w:hAnsi="Arial" w:cs="Arial"/>
                <w:sz w:val="20"/>
                <w:szCs w:val="20"/>
              </w:rPr>
              <w:t>Sala de espera con 50 o más sillas disponibles</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7C0252D6" w14:textId="77777777" w:rsidR="000C2F03" w:rsidRPr="003F195D" w:rsidRDefault="000C2F03" w:rsidP="00CD5DAD">
            <w:pPr>
              <w:jc w:val="center"/>
              <w:rPr>
                <w:rFonts w:ascii="Arial" w:hAnsi="Arial" w:cs="Arial"/>
                <w:sz w:val="20"/>
                <w:szCs w:val="20"/>
              </w:rPr>
            </w:pPr>
            <w:r w:rsidRPr="003F195D">
              <w:rPr>
                <w:rFonts w:ascii="Arial" w:hAnsi="Arial" w:cs="Arial"/>
                <w:sz w:val="20"/>
                <w:szCs w:val="20"/>
              </w:rPr>
              <w:t>100</w:t>
            </w:r>
          </w:p>
        </w:tc>
      </w:tr>
      <w:tr w:rsidR="003F195D" w:rsidRPr="003F195D" w14:paraId="2B8DBA2F" w14:textId="77777777" w:rsidTr="00CD5DAD">
        <w:trPr>
          <w:trHeight w:val="20"/>
          <w:jc w:val="center"/>
        </w:trPr>
        <w:tc>
          <w:tcPr>
            <w:tcW w:w="3508" w:type="dxa"/>
            <w:vMerge/>
            <w:tcBorders>
              <w:top w:val="nil"/>
              <w:left w:val="single" w:sz="4" w:space="0" w:color="auto"/>
              <w:bottom w:val="single" w:sz="8" w:space="0" w:color="000000"/>
              <w:right w:val="single" w:sz="8" w:space="0" w:color="auto"/>
            </w:tcBorders>
            <w:vAlign w:val="center"/>
          </w:tcPr>
          <w:p w14:paraId="6EC5D566" w14:textId="77777777" w:rsidR="000C2F03" w:rsidRPr="003F195D" w:rsidRDefault="000C2F03" w:rsidP="00CD5DAD">
            <w:pPr>
              <w:jc w:val="center"/>
              <w:rPr>
                <w:rFonts w:ascii="Arial" w:hAnsi="Arial" w:cs="Arial"/>
                <w:sz w:val="20"/>
                <w:szCs w:val="20"/>
              </w:rPr>
            </w:pPr>
          </w:p>
        </w:tc>
        <w:tc>
          <w:tcPr>
            <w:tcW w:w="4961" w:type="dxa"/>
            <w:tcBorders>
              <w:top w:val="nil"/>
              <w:left w:val="nil"/>
              <w:bottom w:val="single" w:sz="8" w:space="0" w:color="auto"/>
              <w:right w:val="single" w:sz="8" w:space="0" w:color="auto"/>
            </w:tcBorders>
            <w:shd w:val="clear" w:color="auto" w:fill="auto"/>
          </w:tcPr>
          <w:p w14:paraId="369896DA" w14:textId="77777777" w:rsidR="000C2F03" w:rsidRPr="003F195D" w:rsidRDefault="000C2F03" w:rsidP="00CD5DAD">
            <w:pPr>
              <w:jc w:val="both"/>
              <w:rPr>
                <w:rFonts w:ascii="Arial" w:hAnsi="Arial" w:cs="Arial"/>
                <w:sz w:val="20"/>
                <w:szCs w:val="20"/>
              </w:rPr>
            </w:pPr>
            <w:r w:rsidRPr="003F195D">
              <w:rPr>
                <w:rFonts w:ascii="Arial" w:hAnsi="Arial" w:cs="Arial"/>
                <w:sz w:val="20"/>
                <w:szCs w:val="20"/>
              </w:rPr>
              <w:t>Sala de espera con 40 a 49 sillas disponibles</w:t>
            </w:r>
          </w:p>
        </w:tc>
        <w:tc>
          <w:tcPr>
            <w:tcW w:w="1442" w:type="dxa"/>
            <w:tcBorders>
              <w:top w:val="nil"/>
              <w:left w:val="single" w:sz="4" w:space="0" w:color="auto"/>
              <w:bottom w:val="single" w:sz="4" w:space="0" w:color="auto"/>
              <w:right w:val="single" w:sz="4" w:space="0" w:color="auto"/>
            </w:tcBorders>
            <w:shd w:val="clear" w:color="auto" w:fill="auto"/>
            <w:vAlign w:val="center"/>
          </w:tcPr>
          <w:p w14:paraId="16E00788" w14:textId="77777777" w:rsidR="000C2F03" w:rsidRPr="003F195D" w:rsidRDefault="000C2F03" w:rsidP="00CD5DAD">
            <w:pPr>
              <w:jc w:val="center"/>
              <w:rPr>
                <w:rFonts w:ascii="Arial" w:hAnsi="Arial" w:cs="Arial"/>
                <w:sz w:val="20"/>
                <w:szCs w:val="20"/>
              </w:rPr>
            </w:pPr>
            <w:r w:rsidRPr="003F195D">
              <w:rPr>
                <w:rFonts w:ascii="Arial" w:hAnsi="Arial" w:cs="Arial"/>
                <w:sz w:val="20"/>
                <w:szCs w:val="20"/>
              </w:rPr>
              <w:t>50</w:t>
            </w:r>
          </w:p>
        </w:tc>
      </w:tr>
      <w:tr w:rsidR="003F195D" w:rsidRPr="003F195D" w14:paraId="5E0F0ECC" w14:textId="77777777" w:rsidTr="00CD5DAD">
        <w:trPr>
          <w:trHeight w:val="20"/>
          <w:jc w:val="center"/>
        </w:trPr>
        <w:tc>
          <w:tcPr>
            <w:tcW w:w="3508" w:type="dxa"/>
            <w:vMerge/>
            <w:tcBorders>
              <w:top w:val="nil"/>
              <w:left w:val="single" w:sz="4" w:space="0" w:color="auto"/>
              <w:bottom w:val="single" w:sz="8" w:space="0" w:color="000000"/>
              <w:right w:val="single" w:sz="8" w:space="0" w:color="auto"/>
            </w:tcBorders>
            <w:vAlign w:val="center"/>
          </w:tcPr>
          <w:p w14:paraId="772C6561" w14:textId="77777777" w:rsidR="000C2F03" w:rsidRPr="003F195D" w:rsidRDefault="000C2F03" w:rsidP="00CD5DAD">
            <w:pPr>
              <w:jc w:val="center"/>
              <w:rPr>
                <w:rFonts w:ascii="Arial" w:hAnsi="Arial" w:cs="Arial"/>
                <w:sz w:val="20"/>
                <w:szCs w:val="20"/>
              </w:rPr>
            </w:pPr>
          </w:p>
        </w:tc>
        <w:tc>
          <w:tcPr>
            <w:tcW w:w="4961" w:type="dxa"/>
            <w:tcBorders>
              <w:top w:val="nil"/>
              <w:left w:val="nil"/>
              <w:bottom w:val="single" w:sz="8" w:space="0" w:color="auto"/>
              <w:right w:val="single" w:sz="8" w:space="0" w:color="auto"/>
            </w:tcBorders>
            <w:shd w:val="clear" w:color="auto" w:fill="auto"/>
          </w:tcPr>
          <w:p w14:paraId="7D3A1EF0" w14:textId="77777777" w:rsidR="000C2F03" w:rsidRPr="003F195D" w:rsidRDefault="000C2F03" w:rsidP="00CD5DAD">
            <w:pPr>
              <w:jc w:val="both"/>
              <w:rPr>
                <w:rFonts w:ascii="Arial" w:hAnsi="Arial" w:cs="Arial"/>
                <w:sz w:val="20"/>
                <w:szCs w:val="20"/>
              </w:rPr>
            </w:pPr>
            <w:r w:rsidRPr="003F195D">
              <w:rPr>
                <w:rFonts w:ascii="Arial" w:hAnsi="Arial" w:cs="Arial"/>
                <w:sz w:val="20"/>
                <w:szCs w:val="20"/>
              </w:rPr>
              <w:t>Sala de espera con 30 a 39 sillas disponibles</w:t>
            </w:r>
          </w:p>
        </w:tc>
        <w:tc>
          <w:tcPr>
            <w:tcW w:w="1442" w:type="dxa"/>
            <w:tcBorders>
              <w:top w:val="nil"/>
              <w:left w:val="single" w:sz="4" w:space="0" w:color="auto"/>
              <w:bottom w:val="single" w:sz="4" w:space="0" w:color="auto"/>
              <w:right w:val="single" w:sz="4" w:space="0" w:color="auto"/>
            </w:tcBorders>
            <w:shd w:val="clear" w:color="auto" w:fill="auto"/>
            <w:vAlign w:val="center"/>
          </w:tcPr>
          <w:p w14:paraId="39C1E230" w14:textId="77777777" w:rsidR="000C2F03" w:rsidRPr="003F195D" w:rsidRDefault="000C2F03" w:rsidP="00CD5DAD">
            <w:pPr>
              <w:jc w:val="center"/>
              <w:rPr>
                <w:rFonts w:ascii="Arial" w:hAnsi="Arial" w:cs="Arial"/>
                <w:sz w:val="20"/>
                <w:szCs w:val="20"/>
              </w:rPr>
            </w:pPr>
            <w:r w:rsidRPr="003F195D">
              <w:rPr>
                <w:rFonts w:ascii="Arial" w:hAnsi="Arial" w:cs="Arial"/>
                <w:sz w:val="20"/>
                <w:szCs w:val="20"/>
              </w:rPr>
              <w:t>25</w:t>
            </w:r>
          </w:p>
        </w:tc>
      </w:tr>
      <w:tr w:rsidR="003F195D" w:rsidRPr="003F195D" w14:paraId="329502F8" w14:textId="77777777" w:rsidTr="00CD5DAD">
        <w:trPr>
          <w:trHeight w:val="20"/>
          <w:jc w:val="center"/>
        </w:trPr>
        <w:tc>
          <w:tcPr>
            <w:tcW w:w="3508" w:type="dxa"/>
            <w:vMerge w:val="restart"/>
            <w:tcBorders>
              <w:top w:val="single" w:sz="4" w:space="0" w:color="auto"/>
              <w:left w:val="single" w:sz="4" w:space="0" w:color="auto"/>
              <w:bottom w:val="nil"/>
              <w:right w:val="single" w:sz="8" w:space="0" w:color="auto"/>
            </w:tcBorders>
            <w:shd w:val="clear" w:color="auto" w:fill="auto"/>
            <w:vAlign w:val="center"/>
          </w:tcPr>
          <w:p w14:paraId="02B78D44" w14:textId="1DD105E3" w:rsidR="000C2F03" w:rsidRPr="003F195D" w:rsidRDefault="000C2F03" w:rsidP="00CD5DAD">
            <w:pPr>
              <w:jc w:val="center"/>
              <w:rPr>
                <w:rFonts w:ascii="Arial" w:hAnsi="Arial" w:cs="Arial"/>
                <w:sz w:val="20"/>
                <w:szCs w:val="20"/>
              </w:rPr>
            </w:pPr>
            <w:r w:rsidRPr="003F195D">
              <w:rPr>
                <w:rFonts w:ascii="Arial" w:hAnsi="Arial" w:cs="Arial"/>
                <w:sz w:val="20"/>
                <w:szCs w:val="20"/>
              </w:rPr>
              <w:t>Oportunidad en la entrega de resultados  de los procedimientos  diagnósticos realizados</w:t>
            </w:r>
          </w:p>
        </w:tc>
        <w:tc>
          <w:tcPr>
            <w:tcW w:w="4961" w:type="dxa"/>
            <w:tcBorders>
              <w:top w:val="single" w:sz="4" w:space="0" w:color="auto"/>
              <w:left w:val="nil"/>
              <w:bottom w:val="single" w:sz="8" w:space="0" w:color="auto"/>
              <w:right w:val="single" w:sz="8" w:space="0" w:color="auto"/>
            </w:tcBorders>
            <w:shd w:val="clear" w:color="auto" w:fill="auto"/>
          </w:tcPr>
          <w:p w14:paraId="56B3256B" w14:textId="77777777" w:rsidR="000C2F03" w:rsidRPr="003F195D" w:rsidRDefault="000C2F03" w:rsidP="00CD5DAD">
            <w:pPr>
              <w:jc w:val="both"/>
              <w:rPr>
                <w:rFonts w:ascii="Arial" w:hAnsi="Arial" w:cs="Arial"/>
                <w:sz w:val="20"/>
                <w:szCs w:val="20"/>
              </w:rPr>
            </w:pPr>
            <w:r w:rsidRPr="003F195D">
              <w:rPr>
                <w:rFonts w:ascii="Arial" w:hAnsi="Arial" w:cs="Arial"/>
                <w:sz w:val="20"/>
                <w:szCs w:val="20"/>
              </w:rPr>
              <w:t>Menor o igual de 48 horas</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31AF7129" w14:textId="77777777" w:rsidR="000C2F03" w:rsidRPr="003F195D" w:rsidRDefault="000C2F03" w:rsidP="00CD5DAD">
            <w:pPr>
              <w:jc w:val="center"/>
              <w:rPr>
                <w:rFonts w:ascii="Arial" w:hAnsi="Arial" w:cs="Arial"/>
                <w:sz w:val="20"/>
                <w:szCs w:val="20"/>
              </w:rPr>
            </w:pPr>
            <w:r w:rsidRPr="003F195D">
              <w:rPr>
                <w:rFonts w:ascii="Arial" w:hAnsi="Arial" w:cs="Arial"/>
                <w:sz w:val="20"/>
                <w:szCs w:val="20"/>
              </w:rPr>
              <w:t>200</w:t>
            </w:r>
          </w:p>
        </w:tc>
      </w:tr>
      <w:tr w:rsidR="003F195D" w:rsidRPr="003F195D" w14:paraId="51B91902" w14:textId="77777777" w:rsidTr="00CD5DAD">
        <w:trPr>
          <w:trHeight w:val="20"/>
          <w:jc w:val="center"/>
        </w:trPr>
        <w:tc>
          <w:tcPr>
            <w:tcW w:w="3508" w:type="dxa"/>
            <w:vMerge/>
            <w:tcBorders>
              <w:top w:val="nil"/>
              <w:left w:val="single" w:sz="4" w:space="0" w:color="auto"/>
              <w:bottom w:val="nil"/>
              <w:right w:val="single" w:sz="8" w:space="0" w:color="auto"/>
            </w:tcBorders>
            <w:vAlign w:val="center"/>
          </w:tcPr>
          <w:p w14:paraId="199FAC1A" w14:textId="77777777" w:rsidR="000C2F03" w:rsidRPr="003F195D" w:rsidRDefault="000C2F03" w:rsidP="00CD5DAD">
            <w:pPr>
              <w:jc w:val="center"/>
              <w:rPr>
                <w:rFonts w:ascii="Arial" w:hAnsi="Arial" w:cs="Arial"/>
                <w:sz w:val="20"/>
                <w:szCs w:val="20"/>
              </w:rPr>
            </w:pPr>
          </w:p>
        </w:tc>
        <w:tc>
          <w:tcPr>
            <w:tcW w:w="4961" w:type="dxa"/>
            <w:tcBorders>
              <w:top w:val="single" w:sz="4" w:space="0" w:color="auto"/>
              <w:left w:val="nil"/>
              <w:bottom w:val="single" w:sz="8" w:space="0" w:color="auto"/>
              <w:right w:val="single" w:sz="8" w:space="0" w:color="auto"/>
            </w:tcBorders>
            <w:shd w:val="clear" w:color="auto" w:fill="auto"/>
          </w:tcPr>
          <w:p w14:paraId="1D9A2A47" w14:textId="77777777" w:rsidR="000C2F03" w:rsidRPr="003F195D" w:rsidRDefault="000C2F03" w:rsidP="00CD5DAD">
            <w:pPr>
              <w:jc w:val="both"/>
              <w:rPr>
                <w:rFonts w:ascii="Arial" w:hAnsi="Arial" w:cs="Arial"/>
                <w:sz w:val="20"/>
                <w:szCs w:val="20"/>
              </w:rPr>
            </w:pPr>
            <w:r w:rsidRPr="003F195D">
              <w:rPr>
                <w:rFonts w:ascii="Arial" w:hAnsi="Arial" w:cs="Arial"/>
                <w:sz w:val="20"/>
                <w:szCs w:val="20"/>
              </w:rPr>
              <w:t>Mayor de 48 horas y hasta 72 horas.</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3E54AE8C" w14:textId="77777777" w:rsidR="000C2F03" w:rsidRPr="003F195D" w:rsidRDefault="000C2F03" w:rsidP="00CD5DAD">
            <w:pPr>
              <w:jc w:val="center"/>
              <w:rPr>
                <w:rFonts w:ascii="Arial" w:hAnsi="Arial" w:cs="Arial"/>
                <w:sz w:val="20"/>
                <w:szCs w:val="20"/>
              </w:rPr>
            </w:pPr>
            <w:r w:rsidRPr="003F195D">
              <w:rPr>
                <w:rFonts w:ascii="Arial" w:hAnsi="Arial" w:cs="Arial"/>
                <w:sz w:val="20"/>
                <w:szCs w:val="20"/>
              </w:rPr>
              <w:t>100</w:t>
            </w:r>
          </w:p>
        </w:tc>
      </w:tr>
      <w:tr w:rsidR="003F195D" w:rsidRPr="003F195D" w14:paraId="3594BF50" w14:textId="77777777" w:rsidTr="00CD5DAD">
        <w:trPr>
          <w:trHeight w:val="20"/>
          <w:jc w:val="center"/>
        </w:trPr>
        <w:tc>
          <w:tcPr>
            <w:tcW w:w="3508" w:type="dxa"/>
            <w:vMerge/>
            <w:tcBorders>
              <w:top w:val="nil"/>
              <w:left w:val="single" w:sz="4" w:space="0" w:color="auto"/>
              <w:bottom w:val="single" w:sz="4" w:space="0" w:color="auto"/>
              <w:right w:val="single" w:sz="8" w:space="0" w:color="auto"/>
            </w:tcBorders>
            <w:vAlign w:val="center"/>
          </w:tcPr>
          <w:p w14:paraId="45014DFF" w14:textId="77777777" w:rsidR="000C2F03" w:rsidRPr="003F195D" w:rsidRDefault="000C2F03" w:rsidP="00CD5DAD">
            <w:pPr>
              <w:jc w:val="center"/>
              <w:rPr>
                <w:rFonts w:ascii="Arial" w:hAnsi="Arial" w:cs="Arial"/>
                <w:sz w:val="20"/>
                <w:szCs w:val="20"/>
              </w:rPr>
            </w:pPr>
          </w:p>
        </w:tc>
        <w:tc>
          <w:tcPr>
            <w:tcW w:w="4961" w:type="dxa"/>
            <w:tcBorders>
              <w:top w:val="nil"/>
              <w:left w:val="nil"/>
              <w:bottom w:val="single" w:sz="4" w:space="0" w:color="auto"/>
              <w:right w:val="single" w:sz="8" w:space="0" w:color="auto"/>
            </w:tcBorders>
            <w:shd w:val="clear" w:color="auto" w:fill="auto"/>
          </w:tcPr>
          <w:p w14:paraId="5E1A1B88" w14:textId="77777777" w:rsidR="000C2F03" w:rsidRPr="003F195D" w:rsidRDefault="000C2F03" w:rsidP="00CD5DAD">
            <w:pPr>
              <w:jc w:val="both"/>
              <w:rPr>
                <w:rFonts w:ascii="Arial" w:hAnsi="Arial" w:cs="Arial"/>
                <w:sz w:val="20"/>
                <w:szCs w:val="20"/>
              </w:rPr>
            </w:pPr>
            <w:r w:rsidRPr="003F195D">
              <w:rPr>
                <w:rFonts w:ascii="Arial" w:hAnsi="Arial" w:cs="Arial"/>
                <w:sz w:val="20"/>
                <w:szCs w:val="20"/>
              </w:rPr>
              <w:t>Mayor de 72 horas y hasta 96 horas.</w:t>
            </w:r>
          </w:p>
        </w:tc>
        <w:tc>
          <w:tcPr>
            <w:tcW w:w="1442" w:type="dxa"/>
            <w:tcBorders>
              <w:top w:val="nil"/>
              <w:left w:val="single" w:sz="4" w:space="0" w:color="auto"/>
              <w:bottom w:val="single" w:sz="4" w:space="0" w:color="auto"/>
              <w:right w:val="single" w:sz="4" w:space="0" w:color="auto"/>
            </w:tcBorders>
            <w:shd w:val="clear" w:color="auto" w:fill="auto"/>
            <w:vAlign w:val="center"/>
          </w:tcPr>
          <w:p w14:paraId="2A9F1FD4" w14:textId="77777777" w:rsidR="000C2F03" w:rsidRPr="003F195D" w:rsidRDefault="000C2F03" w:rsidP="00CD5DAD">
            <w:pPr>
              <w:jc w:val="center"/>
              <w:rPr>
                <w:rFonts w:ascii="Arial" w:hAnsi="Arial" w:cs="Arial"/>
                <w:sz w:val="20"/>
                <w:szCs w:val="20"/>
              </w:rPr>
            </w:pPr>
            <w:r w:rsidRPr="003F195D">
              <w:rPr>
                <w:rFonts w:ascii="Arial" w:hAnsi="Arial" w:cs="Arial"/>
                <w:sz w:val="20"/>
                <w:szCs w:val="20"/>
              </w:rPr>
              <w:t>50</w:t>
            </w:r>
          </w:p>
        </w:tc>
      </w:tr>
    </w:tbl>
    <w:p w14:paraId="0ABA5FD6" w14:textId="2AFB3EEE" w:rsidR="000C2F03" w:rsidRPr="003F195D" w:rsidRDefault="000C2F03" w:rsidP="00EF633C">
      <w:pPr>
        <w:jc w:val="both"/>
        <w:rPr>
          <w:rFonts w:ascii="Arial" w:hAnsi="Arial" w:cs="Arial"/>
          <w:sz w:val="20"/>
          <w:szCs w:val="20"/>
        </w:rPr>
      </w:pPr>
    </w:p>
    <w:p w14:paraId="03A9EE0E" w14:textId="291E4E67" w:rsidR="000C2F03" w:rsidRPr="003F195D" w:rsidRDefault="000C2F03" w:rsidP="00EF633C">
      <w:pPr>
        <w:jc w:val="both"/>
        <w:rPr>
          <w:rFonts w:ascii="Arial" w:hAnsi="Arial" w:cs="Arial"/>
          <w:sz w:val="20"/>
          <w:szCs w:val="20"/>
        </w:rPr>
      </w:pPr>
    </w:p>
    <w:p w14:paraId="0AB28B8E" w14:textId="77777777" w:rsidR="000C2F03" w:rsidRPr="003F195D" w:rsidRDefault="000C2F03" w:rsidP="00EF633C">
      <w:pPr>
        <w:jc w:val="both"/>
        <w:rPr>
          <w:rFonts w:ascii="Arial" w:hAnsi="Arial" w:cs="Arial"/>
          <w:sz w:val="20"/>
          <w:szCs w:val="20"/>
        </w:rPr>
      </w:pPr>
    </w:p>
    <w:p w14:paraId="68E865F4" w14:textId="25C43FBA" w:rsidR="008B5C6F" w:rsidRPr="003F195D" w:rsidRDefault="00222408" w:rsidP="00222408">
      <w:pPr>
        <w:autoSpaceDE w:val="0"/>
        <w:autoSpaceDN w:val="0"/>
        <w:adjustRightInd w:val="0"/>
        <w:jc w:val="both"/>
        <w:rPr>
          <w:rFonts w:ascii="Arial" w:hAnsi="Arial" w:cs="Arial"/>
          <w:b/>
          <w:bCs/>
          <w:sz w:val="20"/>
          <w:szCs w:val="20"/>
        </w:rPr>
      </w:pPr>
      <w:r w:rsidRPr="003F195D">
        <w:rPr>
          <w:rFonts w:ascii="Arial" w:hAnsi="Arial" w:cs="Arial"/>
          <w:b/>
          <w:bCs/>
          <w:sz w:val="20"/>
          <w:szCs w:val="20"/>
        </w:rPr>
        <w:lastRenderedPageBreak/>
        <w:t xml:space="preserve">2.1.2 </w:t>
      </w:r>
      <w:r w:rsidR="008B5C6F" w:rsidRPr="003F195D">
        <w:rPr>
          <w:rFonts w:ascii="Arial" w:hAnsi="Arial" w:cs="Arial"/>
          <w:b/>
          <w:bCs/>
          <w:sz w:val="20"/>
          <w:szCs w:val="20"/>
        </w:rPr>
        <w:t>APOYO A LA INDUSTRIA NACIONAL 100 PUNTOS</w:t>
      </w:r>
      <w:r w:rsidR="00097507" w:rsidRPr="003F195D">
        <w:rPr>
          <w:rFonts w:ascii="Arial" w:hAnsi="Arial" w:cs="Arial"/>
          <w:b/>
          <w:bCs/>
          <w:sz w:val="20"/>
          <w:szCs w:val="20"/>
        </w:rPr>
        <w:t xml:space="preserve"> GRUPO 1 Y 2</w:t>
      </w:r>
    </w:p>
    <w:p w14:paraId="369C4345" w14:textId="77777777" w:rsidR="008B5C6F" w:rsidRPr="003F195D" w:rsidRDefault="008B5C6F" w:rsidP="008B5C6F">
      <w:pPr>
        <w:pStyle w:val="Sinespaciado"/>
        <w:rPr>
          <w:sz w:val="10"/>
          <w:szCs w:val="20"/>
        </w:rPr>
      </w:pPr>
    </w:p>
    <w:p w14:paraId="23CD7912" w14:textId="77777777" w:rsidR="00C34EE3" w:rsidRPr="003F195D" w:rsidRDefault="00C34EE3" w:rsidP="008B5C6F">
      <w:pPr>
        <w:autoSpaceDE w:val="0"/>
        <w:autoSpaceDN w:val="0"/>
        <w:adjustRightInd w:val="0"/>
        <w:jc w:val="both"/>
        <w:rPr>
          <w:rFonts w:ascii="Arial" w:hAnsi="Arial" w:cs="Arial"/>
          <w:sz w:val="20"/>
          <w:szCs w:val="20"/>
        </w:rPr>
      </w:pPr>
    </w:p>
    <w:p w14:paraId="1CAA7A90" w14:textId="77777777" w:rsidR="00C34EE3" w:rsidRPr="003F195D" w:rsidRDefault="00C34EE3" w:rsidP="00C34EE3">
      <w:pPr>
        <w:autoSpaceDE w:val="0"/>
        <w:autoSpaceDN w:val="0"/>
        <w:adjustRightInd w:val="0"/>
        <w:jc w:val="both"/>
        <w:rPr>
          <w:rFonts w:ascii="Arial" w:hAnsi="Arial" w:cs="Arial"/>
          <w:sz w:val="20"/>
          <w:szCs w:val="20"/>
          <w:lang w:eastAsia="es-CO"/>
        </w:rPr>
      </w:pPr>
      <w:r w:rsidRPr="003F195D">
        <w:rPr>
          <w:rFonts w:ascii="Arial" w:hAnsi="Arial" w:cs="Arial"/>
          <w:sz w:val="20"/>
          <w:szCs w:val="20"/>
          <w:lang w:eastAsia="es-CO"/>
        </w:rPr>
        <w:t xml:space="preserve">Ley 816 de 2003 “Por la cual se apoya a la industria nacional a través de la contratación pública” y en aplicación al </w:t>
      </w:r>
      <w:r w:rsidRPr="003F195D">
        <w:rPr>
          <w:rFonts w:ascii="Arial" w:hAnsi="Arial" w:cs="Arial"/>
          <w:b/>
          <w:bCs/>
          <w:sz w:val="20"/>
          <w:szCs w:val="20"/>
          <w:lang w:eastAsia="es-CO"/>
        </w:rPr>
        <w:t xml:space="preserve">“Manual para el manejo de incentivos en los Procesos de Contratación” </w:t>
      </w:r>
      <w:r w:rsidRPr="003F195D">
        <w:rPr>
          <w:rFonts w:ascii="Arial" w:hAnsi="Arial" w:cs="Arial"/>
          <w:sz w:val="20"/>
          <w:szCs w:val="20"/>
          <w:lang w:eastAsia="es-CO"/>
        </w:rPr>
        <w:t xml:space="preserve">expedido por Colombia Compra Eficiente el 15 de Diciembre de 2014 </w:t>
      </w:r>
    </w:p>
    <w:p w14:paraId="532CA3AE" w14:textId="77777777" w:rsidR="00C34EE3" w:rsidRPr="003F195D" w:rsidRDefault="00C34EE3" w:rsidP="00C34EE3">
      <w:pPr>
        <w:autoSpaceDE w:val="0"/>
        <w:autoSpaceDN w:val="0"/>
        <w:adjustRightInd w:val="0"/>
        <w:jc w:val="both"/>
        <w:rPr>
          <w:rFonts w:ascii="Arial" w:hAnsi="Arial" w:cs="Arial"/>
          <w:sz w:val="20"/>
          <w:szCs w:val="20"/>
          <w:lang w:eastAsia="es-CO"/>
        </w:rPr>
      </w:pPr>
    </w:p>
    <w:p w14:paraId="72901AFB" w14:textId="77777777" w:rsidR="00C34EE3" w:rsidRPr="003F195D" w:rsidRDefault="00C34EE3" w:rsidP="00C34EE3">
      <w:pPr>
        <w:autoSpaceDE w:val="0"/>
        <w:autoSpaceDN w:val="0"/>
        <w:adjustRightInd w:val="0"/>
        <w:jc w:val="both"/>
        <w:rPr>
          <w:rFonts w:ascii="Arial" w:hAnsi="Arial" w:cs="Arial"/>
          <w:sz w:val="20"/>
          <w:szCs w:val="20"/>
          <w:lang w:eastAsia="es-CO"/>
        </w:rPr>
      </w:pPr>
      <w:r w:rsidRPr="003F195D">
        <w:rPr>
          <w:rFonts w:ascii="Arial" w:hAnsi="Arial" w:cs="Arial"/>
          <w:sz w:val="20"/>
          <w:szCs w:val="20"/>
          <w:lang w:eastAsia="es-CO"/>
        </w:rPr>
        <w:t xml:space="preserve">“(…) Artículo 2° Ley 816 de 2003. Las entidades de que trata el artículo 1° asignarán, dentro de los criterios de calificación de las propuestas, un puntaje comprendido entre el diez (10) y el veinte por ciento (20%), para estimular la industria colombiana cuando los proponentes oferten bienes o </w:t>
      </w:r>
      <w:r w:rsidRPr="003F195D">
        <w:rPr>
          <w:rFonts w:ascii="Arial" w:hAnsi="Arial" w:cs="Arial"/>
          <w:b/>
          <w:bCs/>
          <w:sz w:val="20"/>
          <w:szCs w:val="20"/>
          <w:lang w:eastAsia="es-CO"/>
        </w:rPr>
        <w:t>servicios nacionales</w:t>
      </w:r>
      <w:r w:rsidRPr="003F195D">
        <w:rPr>
          <w:rFonts w:ascii="Arial" w:hAnsi="Arial" w:cs="Arial"/>
          <w:sz w:val="20"/>
          <w:szCs w:val="20"/>
          <w:lang w:eastAsia="es-CO"/>
        </w:rPr>
        <w:t xml:space="preserve">. </w:t>
      </w:r>
    </w:p>
    <w:p w14:paraId="1D68080C" w14:textId="77777777" w:rsidR="00C34EE3" w:rsidRPr="003F195D" w:rsidRDefault="00C34EE3" w:rsidP="00C34EE3">
      <w:pPr>
        <w:autoSpaceDE w:val="0"/>
        <w:autoSpaceDN w:val="0"/>
        <w:adjustRightInd w:val="0"/>
        <w:jc w:val="both"/>
        <w:rPr>
          <w:rFonts w:ascii="Arial" w:hAnsi="Arial" w:cs="Arial"/>
          <w:sz w:val="20"/>
          <w:szCs w:val="20"/>
          <w:lang w:eastAsia="es-CO"/>
        </w:rPr>
      </w:pPr>
    </w:p>
    <w:p w14:paraId="3B096763" w14:textId="77777777" w:rsidR="00C34EE3" w:rsidRPr="003F195D" w:rsidRDefault="00C34EE3" w:rsidP="00C34EE3">
      <w:pPr>
        <w:autoSpaceDE w:val="0"/>
        <w:autoSpaceDN w:val="0"/>
        <w:adjustRightInd w:val="0"/>
        <w:jc w:val="both"/>
        <w:rPr>
          <w:rFonts w:ascii="Arial" w:hAnsi="Arial" w:cs="Arial"/>
          <w:sz w:val="20"/>
          <w:szCs w:val="20"/>
          <w:lang w:eastAsia="es-CO"/>
        </w:rPr>
      </w:pPr>
      <w:r w:rsidRPr="003F195D">
        <w:rPr>
          <w:rFonts w:ascii="Arial" w:hAnsi="Arial" w:cs="Arial"/>
          <w:sz w:val="20"/>
          <w:szCs w:val="20"/>
          <w:lang w:eastAsia="es-CO"/>
        </w:rPr>
        <w:t xml:space="preserve">Tratándose de bienes o servicios extranjeros, la entidad contratante establecerá un puntaje comprendido entre el cinco (5) y el quince por ciento (15%), para incentivar la incorporación de componente colombiano de bienes y </w:t>
      </w:r>
      <w:r w:rsidRPr="003F195D">
        <w:rPr>
          <w:rFonts w:ascii="Arial" w:hAnsi="Arial" w:cs="Arial"/>
          <w:b/>
          <w:bCs/>
          <w:sz w:val="20"/>
          <w:szCs w:val="20"/>
          <w:lang w:eastAsia="es-CO"/>
        </w:rPr>
        <w:t xml:space="preserve">servicios profesionales, técnicos y operativos. </w:t>
      </w:r>
      <w:r w:rsidRPr="003F195D">
        <w:rPr>
          <w:rFonts w:ascii="Arial" w:hAnsi="Arial" w:cs="Arial"/>
          <w:sz w:val="20"/>
          <w:szCs w:val="20"/>
          <w:lang w:eastAsia="es-CO"/>
        </w:rPr>
        <w:t xml:space="preserve">Si una vez efectuada la calificación correspondiente, la oferta de un proponente extranjero se encuentra en igualdad de condiciones con la de un proponente nacional, se adjudicará al nacional. (…)” puntos al proponente que ofrezca el 100% de servicios de origen nacional para lo cual se tendrá en cuenta lo establecido en el artículo 2.2.1.1.1.3.1. del Decreto 1082 del 26 de Mayo de 2015, que define los servicios de origen nacional como </w:t>
      </w:r>
      <w:r w:rsidRPr="003F195D">
        <w:rPr>
          <w:rFonts w:ascii="Arial" w:hAnsi="Arial" w:cs="Arial"/>
          <w:i/>
          <w:iCs/>
          <w:sz w:val="20"/>
          <w:szCs w:val="20"/>
          <w:lang w:eastAsia="es-CO"/>
        </w:rPr>
        <w:t>“los servicios prestados por personas naturales colombianas o residentes en Colombia o por personas jurídicas constituidas de conformidad con la legislación colombiana</w:t>
      </w:r>
      <w:r w:rsidRPr="003F195D">
        <w:rPr>
          <w:rFonts w:ascii="Arial" w:hAnsi="Arial" w:cs="Arial"/>
          <w:b/>
          <w:bCs/>
          <w:i/>
          <w:iCs/>
          <w:sz w:val="20"/>
          <w:szCs w:val="20"/>
          <w:lang w:eastAsia="es-CO"/>
        </w:rPr>
        <w:t xml:space="preserve">”, </w:t>
      </w:r>
      <w:r w:rsidRPr="003F195D">
        <w:rPr>
          <w:rFonts w:ascii="Arial" w:hAnsi="Arial" w:cs="Arial"/>
          <w:b/>
          <w:bCs/>
          <w:sz w:val="20"/>
          <w:szCs w:val="20"/>
          <w:lang w:eastAsia="es-CO"/>
        </w:rPr>
        <w:t xml:space="preserve">hecho que se acreditará con el Certificado de Existencia y Representación Legal, para el caso de las empresas; con la copia de la cedula de ciudadanía para las personas naturales, y en caso de consorcio o unión temporal se acreditará con los documentos anteriormente mencionados, teniendo en cuenta la conformación del mismo. </w:t>
      </w:r>
    </w:p>
    <w:p w14:paraId="72D00F30" w14:textId="77777777" w:rsidR="00C34EE3" w:rsidRPr="003F195D" w:rsidRDefault="00C34EE3" w:rsidP="00C34EE3">
      <w:pPr>
        <w:autoSpaceDE w:val="0"/>
        <w:autoSpaceDN w:val="0"/>
        <w:adjustRightInd w:val="0"/>
        <w:jc w:val="both"/>
        <w:rPr>
          <w:rFonts w:ascii="Arial" w:hAnsi="Arial" w:cs="Arial"/>
          <w:sz w:val="20"/>
          <w:szCs w:val="20"/>
          <w:lang w:eastAsia="es-CO"/>
        </w:rPr>
      </w:pPr>
    </w:p>
    <w:p w14:paraId="32E3968E" w14:textId="77777777" w:rsidR="00C34EE3" w:rsidRPr="003F195D" w:rsidRDefault="00C34EE3" w:rsidP="00C34EE3">
      <w:pPr>
        <w:autoSpaceDE w:val="0"/>
        <w:autoSpaceDN w:val="0"/>
        <w:adjustRightInd w:val="0"/>
        <w:jc w:val="both"/>
        <w:rPr>
          <w:rFonts w:ascii="Arial" w:hAnsi="Arial" w:cs="Arial"/>
          <w:sz w:val="20"/>
          <w:szCs w:val="20"/>
          <w:lang w:eastAsia="es-CO"/>
        </w:rPr>
      </w:pPr>
      <w:r w:rsidRPr="003F195D">
        <w:rPr>
          <w:rFonts w:ascii="Arial" w:hAnsi="Arial" w:cs="Arial"/>
          <w:sz w:val="20"/>
          <w:szCs w:val="20"/>
          <w:lang w:eastAsia="es-CO"/>
        </w:rPr>
        <w:t xml:space="preserve">Se otorgará un puntaje de cincuenta (50) puntos a las ofertas de servicios extranjeros que incorporen componente colombiano de servicios profesionales, técnicos y operativos nacionales. </w:t>
      </w:r>
    </w:p>
    <w:p w14:paraId="601391A3" w14:textId="77777777" w:rsidR="00C34EE3" w:rsidRPr="003F195D" w:rsidRDefault="00C34EE3" w:rsidP="00C34EE3">
      <w:pPr>
        <w:autoSpaceDE w:val="0"/>
        <w:autoSpaceDN w:val="0"/>
        <w:adjustRightInd w:val="0"/>
        <w:jc w:val="both"/>
        <w:rPr>
          <w:rFonts w:ascii="Arial" w:hAnsi="Arial" w:cs="Arial"/>
          <w:sz w:val="20"/>
          <w:szCs w:val="20"/>
          <w:lang w:eastAsia="es-CO"/>
        </w:rPr>
      </w:pPr>
    </w:p>
    <w:p w14:paraId="69C70210" w14:textId="77777777" w:rsidR="00C34EE3" w:rsidRPr="003F195D" w:rsidRDefault="00C34EE3" w:rsidP="00C34EE3">
      <w:pPr>
        <w:autoSpaceDE w:val="0"/>
        <w:autoSpaceDN w:val="0"/>
        <w:adjustRightInd w:val="0"/>
        <w:jc w:val="both"/>
        <w:rPr>
          <w:rFonts w:ascii="Arial" w:hAnsi="Arial" w:cs="Arial"/>
          <w:sz w:val="20"/>
          <w:szCs w:val="20"/>
          <w:lang w:eastAsia="es-CO"/>
        </w:rPr>
      </w:pPr>
      <w:r w:rsidRPr="003F195D">
        <w:rPr>
          <w:rFonts w:ascii="Arial" w:hAnsi="Arial" w:cs="Arial"/>
          <w:sz w:val="20"/>
          <w:szCs w:val="20"/>
          <w:lang w:eastAsia="es-CO"/>
        </w:rPr>
        <w:t>En caso</w:t>
      </w:r>
      <w:r w:rsidR="0096768B" w:rsidRPr="003F195D">
        <w:rPr>
          <w:rFonts w:ascii="Arial" w:hAnsi="Arial" w:cs="Arial"/>
          <w:sz w:val="20"/>
          <w:szCs w:val="20"/>
          <w:lang w:eastAsia="es-CO"/>
        </w:rPr>
        <w:t xml:space="preserve"> de</w:t>
      </w:r>
      <w:r w:rsidRPr="003F195D">
        <w:rPr>
          <w:rFonts w:ascii="Arial" w:hAnsi="Arial" w:cs="Arial"/>
          <w:sz w:val="20"/>
          <w:szCs w:val="20"/>
          <w:lang w:eastAsia="es-CO"/>
        </w:rPr>
        <w:t xml:space="preserve"> que la oferta no corresponda a alguna de dichas condiciones, se asignará cero puntos por este factor.</w:t>
      </w:r>
    </w:p>
    <w:p w14:paraId="12A71694" w14:textId="77777777" w:rsidR="00C34EE3" w:rsidRPr="003F195D" w:rsidRDefault="00C34EE3" w:rsidP="00C34EE3">
      <w:pPr>
        <w:autoSpaceDE w:val="0"/>
        <w:autoSpaceDN w:val="0"/>
        <w:adjustRightInd w:val="0"/>
        <w:jc w:val="both"/>
        <w:rPr>
          <w:rFonts w:ascii="Arial" w:hAnsi="Arial" w:cs="Arial"/>
          <w:sz w:val="20"/>
          <w:szCs w:val="20"/>
          <w:lang w:eastAsia="es-CO"/>
        </w:rPr>
      </w:pPr>
    </w:p>
    <w:p w14:paraId="2F19DB6C" w14:textId="77777777" w:rsidR="00C34EE3" w:rsidRPr="003F195D" w:rsidRDefault="00C34EE3" w:rsidP="00C34EE3">
      <w:pPr>
        <w:autoSpaceDE w:val="0"/>
        <w:autoSpaceDN w:val="0"/>
        <w:adjustRightInd w:val="0"/>
        <w:jc w:val="both"/>
        <w:rPr>
          <w:rFonts w:ascii="Arial" w:hAnsi="Arial" w:cs="Arial"/>
          <w:sz w:val="20"/>
          <w:szCs w:val="20"/>
          <w:lang w:eastAsia="es-CO"/>
        </w:rPr>
      </w:pPr>
      <w:r w:rsidRPr="003F195D">
        <w:rPr>
          <w:rFonts w:ascii="Arial" w:hAnsi="Arial" w:cs="Arial"/>
          <w:sz w:val="20"/>
          <w:szCs w:val="20"/>
          <w:lang w:eastAsia="es-CO"/>
        </w:rPr>
        <w:t xml:space="preserve">De acuerdo con el artículo 2.2.1.2.4.2.1 del Decreto 1082 del 26 de </w:t>
      </w:r>
      <w:r w:rsidR="0096768B" w:rsidRPr="003F195D">
        <w:rPr>
          <w:rFonts w:ascii="Arial" w:hAnsi="Arial" w:cs="Arial"/>
          <w:sz w:val="20"/>
          <w:szCs w:val="20"/>
          <w:lang w:eastAsia="es-CO"/>
        </w:rPr>
        <w:t>m</w:t>
      </w:r>
      <w:r w:rsidRPr="003F195D">
        <w:rPr>
          <w:rFonts w:ascii="Arial" w:hAnsi="Arial" w:cs="Arial"/>
          <w:sz w:val="20"/>
          <w:szCs w:val="20"/>
          <w:lang w:eastAsia="es-CO"/>
        </w:rPr>
        <w:t>ayo de 2015 y con el fin de apoyar la industria nacional y conforme lo previsto en la Ley 816 de 2003, se asignará un puntaje máximo de cien (100)</w:t>
      </w:r>
    </w:p>
    <w:p w14:paraId="0E0385CB" w14:textId="77777777" w:rsidR="00C34EE3" w:rsidRPr="003F195D" w:rsidRDefault="00C34EE3" w:rsidP="008B5C6F">
      <w:pPr>
        <w:autoSpaceDE w:val="0"/>
        <w:autoSpaceDN w:val="0"/>
        <w:adjustRightInd w:val="0"/>
        <w:jc w:val="both"/>
        <w:rPr>
          <w:rFonts w:ascii="Arial" w:hAnsi="Arial" w:cs="Arial"/>
          <w:sz w:val="20"/>
          <w:szCs w:val="20"/>
          <w:lang w:eastAsia="es-CO"/>
        </w:rPr>
      </w:pPr>
    </w:p>
    <w:p w14:paraId="38308221" w14:textId="77777777" w:rsidR="00C34EE3" w:rsidRPr="003F195D" w:rsidRDefault="00C34EE3" w:rsidP="008B5C6F">
      <w:pPr>
        <w:autoSpaceDE w:val="0"/>
        <w:autoSpaceDN w:val="0"/>
        <w:adjustRightInd w:val="0"/>
        <w:jc w:val="both"/>
        <w:rPr>
          <w:rFonts w:ascii="Arial" w:hAnsi="Arial" w:cs="Arial"/>
          <w:sz w:val="20"/>
          <w:szCs w:val="20"/>
          <w:lang w:eastAsia="es-CO"/>
        </w:rPr>
      </w:pPr>
      <w:r w:rsidRPr="003F195D">
        <w:rPr>
          <w:rFonts w:ascii="Arial" w:hAnsi="Arial" w:cs="Arial"/>
          <w:sz w:val="20"/>
          <w:szCs w:val="20"/>
          <w:lang w:eastAsia="es-CO"/>
        </w:rPr>
        <w:t>En consecuencia, tratándose de servicios los puntajes que se asignarán en cada uno de los casos serán:</w:t>
      </w:r>
    </w:p>
    <w:p w14:paraId="37FD0D79" w14:textId="77777777" w:rsidR="00C34EE3" w:rsidRPr="003F195D" w:rsidRDefault="00C34EE3" w:rsidP="008B5C6F">
      <w:pPr>
        <w:autoSpaceDE w:val="0"/>
        <w:autoSpaceDN w:val="0"/>
        <w:adjustRightInd w:val="0"/>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5"/>
        <w:gridCol w:w="3295"/>
        <w:gridCol w:w="3296"/>
      </w:tblGrid>
      <w:tr w:rsidR="003F195D" w:rsidRPr="003F195D" w14:paraId="292ACF0D" w14:textId="77777777" w:rsidTr="00726695">
        <w:tc>
          <w:tcPr>
            <w:tcW w:w="3295" w:type="dxa"/>
            <w:shd w:val="clear" w:color="auto" w:fill="auto"/>
          </w:tcPr>
          <w:p w14:paraId="01FA9A80" w14:textId="77777777" w:rsidR="006F7F22" w:rsidRPr="003F195D" w:rsidRDefault="006F7F22" w:rsidP="00726695">
            <w:pPr>
              <w:pStyle w:val="Default"/>
              <w:jc w:val="both"/>
              <w:rPr>
                <w:rFonts w:ascii="Arial" w:hAnsi="Arial" w:cs="Arial"/>
                <w:color w:val="auto"/>
                <w:sz w:val="20"/>
                <w:szCs w:val="20"/>
              </w:rPr>
            </w:pPr>
            <w:r w:rsidRPr="003F195D">
              <w:rPr>
                <w:rFonts w:ascii="Arial" w:hAnsi="Arial" w:cs="Arial"/>
                <w:color w:val="auto"/>
                <w:sz w:val="20"/>
                <w:szCs w:val="20"/>
              </w:rPr>
              <w:t xml:space="preserve">Proponente que ofrezca el 100% de servicios de origen nacional, es decir aquellos prestados por empresas constituidas de acuerdo con la legislación nacional, por personas naturales colombianas o por residentes en Colombia </w:t>
            </w:r>
          </w:p>
        </w:tc>
        <w:tc>
          <w:tcPr>
            <w:tcW w:w="3295" w:type="dxa"/>
            <w:shd w:val="clear" w:color="auto" w:fill="auto"/>
          </w:tcPr>
          <w:p w14:paraId="0605D52E" w14:textId="77777777" w:rsidR="006F7F22" w:rsidRPr="003F195D" w:rsidRDefault="006F7F22" w:rsidP="00726695">
            <w:pPr>
              <w:pStyle w:val="Default"/>
              <w:jc w:val="both"/>
              <w:rPr>
                <w:rFonts w:ascii="Arial" w:hAnsi="Arial" w:cs="Arial"/>
                <w:color w:val="auto"/>
                <w:sz w:val="20"/>
                <w:szCs w:val="20"/>
              </w:rPr>
            </w:pPr>
            <w:r w:rsidRPr="003F195D">
              <w:rPr>
                <w:rFonts w:ascii="Arial" w:hAnsi="Arial" w:cs="Arial"/>
                <w:color w:val="auto"/>
                <w:sz w:val="20"/>
                <w:szCs w:val="20"/>
              </w:rPr>
              <w:t xml:space="preserve">El proponente extranjero que incorpore componente colombiano de servicios profesionales, técnicos y operativos. </w:t>
            </w:r>
          </w:p>
        </w:tc>
        <w:tc>
          <w:tcPr>
            <w:tcW w:w="3296" w:type="dxa"/>
            <w:shd w:val="clear" w:color="auto" w:fill="auto"/>
          </w:tcPr>
          <w:p w14:paraId="28CFED6D" w14:textId="77777777" w:rsidR="006F7F22" w:rsidRPr="003F195D" w:rsidRDefault="006F7F22" w:rsidP="00726695">
            <w:pPr>
              <w:pStyle w:val="Default"/>
              <w:jc w:val="both"/>
              <w:rPr>
                <w:rFonts w:ascii="Arial" w:hAnsi="Arial" w:cs="Arial"/>
                <w:color w:val="auto"/>
                <w:sz w:val="20"/>
                <w:szCs w:val="20"/>
              </w:rPr>
            </w:pPr>
            <w:r w:rsidRPr="003F195D">
              <w:rPr>
                <w:rFonts w:ascii="Arial" w:hAnsi="Arial" w:cs="Arial"/>
                <w:color w:val="auto"/>
                <w:sz w:val="20"/>
                <w:szCs w:val="20"/>
              </w:rPr>
              <w:t xml:space="preserve">Empresa de origen extranjero sin componente colombiano de servicios profesionales, técnicos y operativos </w:t>
            </w:r>
          </w:p>
          <w:p w14:paraId="4BD44368" w14:textId="77777777" w:rsidR="006F7F22" w:rsidRPr="003F195D" w:rsidRDefault="006F7F22" w:rsidP="00726695">
            <w:pPr>
              <w:autoSpaceDE w:val="0"/>
              <w:autoSpaceDN w:val="0"/>
              <w:adjustRightInd w:val="0"/>
              <w:jc w:val="both"/>
              <w:rPr>
                <w:rFonts w:ascii="Arial" w:hAnsi="Arial" w:cs="Arial"/>
                <w:sz w:val="20"/>
                <w:szCs w:val="20"/>
              </w:rPr>
            </w:pPr>
          </w:p>
        </w:tc>
      </w:tr>
      <w:tr w:rsidR="003F195D" w:rsidRPr="003F195D" w14:paraId="2592EC92" w14:textId="77777777" w:rsidTr="00726695">
        <w:tc>
          <w:tcPr>
            <w:tcW w:w="3295" w:type="dxa"/>
            <w:shd w:val="clear" w:color="auto" w:fill="auto"/>
          </w:tcPr>
          <w:p w14:paraId="6A55F4D8" w14:textId="77777777" w:rsidR="006F7F22" w:rsidRPr="003F195D" w:rsidRDefault="006F7F22" w:rsidP="00726695">
            <w:pPr>
              <w:pStyle w:val="Default"/>
              <w:jc w:val="center"/>
              <w:rPr>
                <w:rFonts w:ascii="Arial" w:hAnsi="Arial" w:cs="Arial"/>
                <w:color w:val="auto"/>
                <w:sz w:val="20"/>
                <w:szCs w:val="20"/>
              </w:rPr>
            </w:pPr>
            <w:r w:rsidRPr="003F195D">
              <w:rPr>
                <w:rFonts w:ascii="Arial" w:hAnsi="Arial" w:cs="Arial"/>
                <w:color w:val="auto"/>
                <w:sz w:val="20"/>
                <w:szCs w:val="20"/>
              </w:rPr>
              <w:t xml:space="preserve">100 </w:t>
            </w:r>
            <w:r w:rsidR="0096768B" w:rsidRPr="003F195D">
              <w:rPr>
                <w:rFonts w:ascii="Arial" w:hAnsi="Arial" w:cs="Arial"/>
                <w:color w:val="auto"/>
                <w:sz w:val="20"/>
                <w:szCs w:val="20"/>
              </w:rPr>
              <w:t>puntos</w:t>
            </w:r>
          </w:p>
        </w:tc>
        <w:tc>
          <w:tcPr>
            <w:tcW w:w="3295" w:type="dxa"/>
            <w:shd w:val="clear" w:color="auto" w:fill="auto"/>
          </w:tcPr>
          <w:p w14:paraId="7E9EFB79" w14:textId="77777777" w:rsidR="006F7F22" w:rsidRPr="003F195D" w:rsidRDefault="006F7F22" w:rsidP="00726695">
            <w:pPr>
              <w:pStyle w:val="Default"/>
              <w:jc w:val="center"/>
              <w:rPr>
                <w:rFonts w:ascii="Arial" w:hAnsi="Arial" w:cs="Arial"/>
                <w:color w:val="auto"/>
                <w:sz w:val="20"/>
                <w:szCs w:val="20"/>
              </w:rPr>
            </w:pPr>
            <w:r w:rsidRPr="003F195D">
              <w:rPr>
                <w:rFonts w:ascii="Arial" w:hAnsi="Arial" w:cs="Arial"/>
                <w:color w:val="auto"/>
                <w:sz w:val="20"/>
                <w:szCs w:val="20"/>
              </w:rPr>
              <w:t xml:space="preserve">50 </w:t>
            </w:r>
            <w:r w:rsidR="0096768B" w:rsidRPr="003F195D">
              <w:rPr>
                <w:rFonts w:ascii="Arial" w:hAnsi="Arial" w:cs="Arial"/>
                <w:color w:val="auto"/>
                <w:sz w:val="20"/>
                <w:szCs w:val="20"/>
              </w:rPr>
              <w:t>puntos</w:t>
            </w:r>
          </w:p>
        </w:tc>
        <w:tc>
          <w:tcPr>
            <w:tcW w:w="3296" w:type="dxa"/>
            <w:shd w:val="clear" w:color="auto" w:fill="auto"/>
          </w:tcPr>
          <w:p w14:paraId="34225E93" w14:textId="77777777" w:rsidR="006F7F22" w:rsidRPr="003F195D" w:rsidRDefault="006F7F22" w:rsidP="00726695">
            <w:pPr>
              <w:pStyle w:val="Default"/>
              <w:jc w:val="center"/>
              <w:rPr>
                <w:rFonts w:ascii="Arial" w:hAnsi="Arial" w:cs="Arial"/>
                <w:color w:val="auto"/>
                <w:sz w:val="20"/>
                <w:szCs w:val="20"/>
              </w:rPr>
            </w:pPr>
            <w:r w:rsidRPr="003F195D">
              <w:rPr>
                <w:rFonts w:ascii="Arial" w:hAnsi="Arial" w:cs="Arial"/>
                <w:color w:val="auto"/>
                <w:sz w:val="20"/>
                <w:szCs w:val="20"/>
              </w:rPr>
              <w:t xml:space="preserve">00 </w:t>
            </w:r>
            <w:r w:rsidR="0096768B" w:rsidRPr="003F195D">
              <w:rPr>
                <w:rFonts w:ascii="Arial" w:hAnsi="Arial" w:cs="Arial"/>
                <w:color w:val="auto"/>
                <w:sz w:val="20"/>
                <w:szCs w:val="20"/>
              </w:rPr>
              <w:t>puntos</w:t>
            </w:r>
          </w:p>
        </w:tc>
      </w:tr>
    </w:tbl>
    <w:p w14:paraId="108A553D" w14:textId="77777777" w:rsidR="006F7F22" w:rsidRPr="003F195D" w:rsidRDefault="006F7F22" w:rsidP="006F7F22">
      <w:pPr>
        <w:autoSpaceDE w:val="0"/>
        <w:autoSpaceDN w:val="0"/>
        <w:adjustRightInd w:val="0"/>
        <w:jc w:val="both"/>
        <w:rPr>
          <w:rFonts w:ascii="Arial" w:hAnsi="Arial" w:cs="Arial"/>
          <w:sz w:val="20"/>
          <w:szCs w:val="20"/>
          <w:lang w:eastAsia="es-CO"/>
        </w:rPr>
      </w:pPr>
      <w:r w:rsidRPr="003F195D">
        <w:rPr>
          <w:rFonts w:ascii="Arial" w:hAnsi="Arial" w:cs="Arial"/>
          <w:sz w:val="20"/>
          <w:szCs w:val="20"/>
          <w:lang w:eastAsia="es-CO"/>
        </w:rPr>
        <w:t xml:space="preserve">NOTA: Los anteriores factores de asignación de puntaje por apoyo a la industria nacional son excluyentes entre sí y por lo tanto el proponente deberá diligenciar y presentar el </w:t>
      </w:r>
      <w:r w:rsidRPr="003F195D">
        <w:rPr>
          <w:rFonts w:ascii="Arial" w:hAnsi="Arial" w:cs="Arial"/>
          <w:b/>
          <w:bCs/>
          <w:sz w:val="20"/>
          <w:szCs w:val="20"/>
          <w:lang w:eastAsia="es-CO"/>
        </w:rPr>
        <w:t xml:space="preserve">Anexo No. </w:t>
      </w:r>
      <w:r w:rsidR="00E55709" w:rsidRPr="003F195D">
        <w:rPr>
          <w:rFonts w:ascii="Arial" w:hAnsi="Arial" w:cs="Arial"/>
          <w:b/>
          <w:bCs/>
          <w:sz w:val="20"/>
          <w:szCs w:val="20"/>
          <w:lang w:eastAsia="es-CO"/>
        </w:rPr>
        <w:t>1B</w:t>
      </w:r>
      <w:r w:rsidRPr="003F195D">
        <w:rPr>
          <w:rFonts w:ascii="Arial" w:hAnsi="Arial" w:cs="Arial"/>
          <w:b/>
          <w:bCs/>
          <w:sz w:val="20"/>
          <w:szCs w:val="20"/>
          <w:lang w:eastAsia="es-CO"/>
        </w:rPr>
        <w:t xml:space="preserve"> Apoyo a la Industria Nacional, </w:t>
      </w:r>
      <w:r w:rsidRPr="003F195D">
        <w:rPr>
          <w:rFonts w:ascii="Arial" w:hAnsi="Arial" w:cs="Arial"/>
          <w:sz w:val="20"/>
          <w:szCs w:val="20"/>
          <w:lang w:eastAsia="es-CO"/>
        </w:rPr>
        <w:t xml:space="preserve">según corresponda a su ofrecimiento. </w:t>
      </w:r>
    </w:p>
    <w:p w14:paraId="25F4C17B" w14:textId="77777777" w:rsidR="0096768B" w:rsidRPr="003F195D" w:rsidRDefault="0096768B" w:rsidP="006F7F22">
      <w:pPr>
        <w:autoSpaceDE w:val="0"/>
        <w:autoSpaceDN w:val="0"/>
        <w:adjustRightInd w:val="0"/>
        <w:jc w:val="both"/>
        <w:rPr>
          <w:rFonts w:ascii="Arial" w:hAnsi="Arial" w:cs="Arial"/>
          <w:sz w:val="20"/>
          <w:szCs w:val="20"/>
          <w:lang w:eastAsia="es-CO"/>
        </w:rPr>
      </w:pPr>
    </w:p>
    <w:p w14:paraId="39AF47A0" w14:textId="77777777" w:rsidR="006F7F22" w:rsidRPr="003F195D" w:rsidRDefault="006F7F22" w:rsidP="006F7F22">
      <w:pPr>
        <w:autoSpaceDE w:val="0"/>
        <w:autoSpaceDN w:val="0"/>
        <w:adjustRightInd w:val="0"/>
        <w:jc w:val="both"/>
        <w:rPr>
          <w:rFonts w:ascii="Arial" w:hAnsi="Arial" w:cs="Arial"/>
          <w:sz w:val="20"/>
          <w:szCs w:val="20"/>
        </w:rPr>
      </w:pPr>
      <w:r w:rsidRPr="003F195D">
        <w:rPr>
          <w:rFonts w:ascii="Arial" w:hAnsi="Arial" w:cs="Arial"/>
          <w:sz w:val="20"/>
          <w:szCs w:val="20"/>
          <w:lang w:eastAsia="es-CO"/>
        </w:rPr>
        <w:t xml:space="preserve">Una vez el Evaluador Técnico verifique en el </w:t>
      </w:r>
      <w:r w:rsidRPr="003F195D">
        <w:rPr>
          <w:rFonts w:ascii="Arial" w:hAnsi="Arial" w:cs="Arial"/>
          <w:b/>
          <w:bCs/>
          <w:sz w:val="20"/>
          <w:szCs w:val="20"/>
          <w:lang w:eastAsia="es-CO"/>
        </w:rPr>
        <w:t xml:space="preserve">Anexo No. </w:t>
      </w:r>
      <w:r w:rsidR="00E55709" w:rsidRPr="003F195D">
        <w:rPr>
          <w:rFonts w:ascii="Arial" w:hAnsi="Arial" w:cs="Arial"/>
          <w:b/>
          <w:bCs/>
          <w:sz w:val="20"/>
          <w:szCs w:val="20"/>
          <w:lang w:eastAsia="es-CO"/>
        </w:rPr>
        <w:t>1B</w:t>
      </w:r>
      <w:r w:rsidRPr="003F195D">
        <w:rPr>
          <w:rFonts w:ascii="Arial" w:hAnsi="Arial" w:cs="Arial"/>
          <w:b/>
          <w:bCs/>
          <w:sz w:val="20"/>
          <w:szCs w:val="20"/>
          <w:lang w:eastAsia="es-CO"/>
        </w:rPr>
        <w:t xml:space="preserve"> Apoyo a la Industria Nacional, </w:t>
      </w:r>
      <w:r w:rsidRPr="003F195D">
        <w:rPr>
          <w:rFonts w:ascii="Arial" w:hAnsi="Arial" w:cs="Arial"/>
          <w:sz w:val="20"/>
          <w:szCs w:val="20"/>
          <w:lang w:eastAsia="es-CO"/>
        </w:rPr>
        <w:t>el origen de la empresa y del recurso humano del proponente, asignará el correspondiente puntaje</w:t>
      </w:r>
    </w:p>
    <w:p w14:paraId="145BAAF5" w14:textId="77777777" w:rsidR="006F7F22" w:rsidRPr="003F195D" w:rsidRDefault="006F7F22" w:rsidP="00AF6F97">
      <w:pPr>
        <w:autoSpaceDE w:val="0"/>
        <w:autoSpaceDN w:val="0"/>
        <w:adjustRightInd w:val="0"/>
        <w:jc w:val="both"/>
        <w:rPr>
          <w:rFonts w:ascii="Arial" w:hAnsi="Arial" w:cs="Arial"/>
          <w:sz w:val="20"/>
          <w:szCs w:val="20"/>
        </w:rPr>
      </w:pPr>
    </w:p>
    <w:p w14:paraId="1BBA26B6" w14:textId="77777777" w:rsidR="00B263ED" w:rsidRPr="003F195D" w:rsidRDefault="00B263ED" w:rsidP="002C1FB6">
      <w:pPr>
        <w:pStyle w:val="Textoindependiente"/>
        <w:numPr>
          <w:ilvl w:val="1"/>
          <w:numId w:val="26"/>
        </w:numPr>
        <w:jc w:val="left"/>
        <w:rPr>
          <w:b/>
          <w:bCs/>
          <w:sz w:val="20"/>
          <w:szCs w:val="20"/>
          <w:lang w:val="es-CO"/>
        </w:rPr>
      </w:pPr>
      <w:r w:rsidRPr="003F195D">
        <w:rPr>
          <w:b/>
          <w:bCs/>
          <w:sz w:val="20"/>
          <w:szCs w:val="20"/>
          <w:lang w:val="es-CO"/>
        </w:rPr>
        <w:t xml:space="preserve">ECONÓMICO </w:t>
      </w:r>
      <w:r w:rsidR="003C27CA" w:rsidRPr="003F195D">
        <w:rPr>
          <w:b/>
          <w:bCs/>
          <w:sz w:val="20"/>
          <w:szCs w:val="20"/>
          <w:lang w:val="es-CO"/>
        </w:rPr>
        <w:t>5</w:t>
      </w:r>
      <w:r w:rsidR="00180D3C" w:rsidRPr="003F195D">
        <w:rPr>
          <w:b/>
          <w:spacing w:val="-2"/>
          <w:sz w:val="20"/>
          <w:szCs w:val="20"/>
          <w:lang w:val="es-CO"/>
        </w:rPr>
        <w:t>00 PUNTOS</w:t>
      </w:r>
    </w:p>
    <w:p w14:paraId="4F6BE650" w14:textId="77777777" w:rsidR="00B263ED" w:rsidRPr="003F195D" w:rsidRDefault="00B263ED" w:rsidP="00B263ED">
      <w:pPr>
        <w:pStyle w:val="Textoindependiente"/>
        <w:jc w:val="both"/>
        <w:rPr>
          <w:sz w:val="20"/>
          <w:szCs w:val="20"/>
          <w:lang w:val="es-CO"/>
        </w:rPr>
      </w:pPr>
    </w:p>
    <w:p w14:paraId="796F6EDD" w14:textId="77777777" w:rsidR="00B263ED" w:rsidRPr="003F195D" w:rsidRDefault="00B263ED" w:rsidP="00B263ED">
      <w:pPr>
        <w:pStyle w:val="Textoindependiente"/>
        <w:jc w:val="both"/>
        <w:rPr>
          <w:sz w:val="20"/>
          <w:szCs w:val="20"/>
          <w:lang w:val="es-CO"/>
        </w:rPr>
      </w:pPr>
      <w:r w:rsidRPr="003F195D">
        <w:rPr>
          <w:sz w:val="20"/>
          <w:szCs w:val="20"/>
          <w:lang w:val="es-CO"/>
        </w:rPr>
        <w:t>Para efectos de la evaluación económica, se considerará que la propuesta es hábil siempre que cumpla con la totalidad de los requisitos de orden Jurídico y Técnico, y cuando la misma no supere la tarifa techo asignado.</w:t>
      </w:r>
    </w:p>
    <w:p w14:paraId="42FD1264" w14:textId="77777777" w:rsidR="009B5FC5" w:rsidRPr="003F195D" w:rsidRDefault="009B5FC5" w:rsidP="009B5FC5">
      <w:pPr>
        <w:jc w:val="both"/>
        <w:rPr>
          <w:rFonts w:ascii="Arial" w:hAnsi="Arial" w:cs="Arial"/>
          <w:b/>
          <w:noProof/>
          <w:sz w:val="20"/>
          <w:szCs w:val="20"/>
          <w:lang w:val="es-ES_tradnl"/>
        </w:rPr>
      </w:pPr>
    </w:p>
    <w:p w14:paraId="01B754C8" w14:textId="7A047D43" w:rsidR="009B5FC5" w:rsidRPr="003F195D" w:rsidRDefault="00097507" w:rsidP="002C1FB6">
      <w:pPr>
        <w:pStyle w:val="Textoindependiente"/>
        <w:numPr>
          <w:ilvl w:val="2"/>
          <w:numId w:val="27"/>
        </w:numPr>
        <w:ind w:left="709" w:hanging="709"/>
        <w:jc w:val="both"/>
        <w:rPr>
          <w:b/>
          <w:sz w:val="20"/>
          <w:szCs w:val="20"/>
          <w:lang w:val="es-ES_tradnl"/>
        </w:rPr>
      </w:pPr>
      <w:r w:rsidRPr="003F195D">
        <w:rPr>
          <w:b/>
          <w:sz w:val="20"/>
          <w:szCs w:val="20"/>
          <w:lang w:val="es-ES_tradnl"/>
        </w:rPr>
        <w:lastRenderedPageBreak/>
        <w:tab/>
        <w:t>TARIFA PARA LA PRESTACIÓN DE LOS SERVICIOS DE SALUD GRUPO UNO Y DOS (500 PUNTOS)</w:t>
      </w:r>
      <w:r w:rsidR="009B5FC5" w:rsidRPr="003F195D">
        <w:rPr>
          <w:b/>
          <w:sz w:val="20"/>
          <w:szCs w:val="20"/>
          <w:lang w:val="es-ES_tradnl"/>
        </w:rPr>
        <w:t>.</w:t>
      </w:r>
    </w:p>
    <w:p w14:paraId="713C36F3" w14:textId="77777777" w:rsidR="009B5FC5" w:rsidRPr="003F195D" w:rsidRDefault="009B5FC5" w:rsidP="009B5FC5">
      <w:pPr>
        <w:pStyle w:val="Textoindependiente"/>
        <w:jc w:val="both"/>
        <w:rPr>
          <w:sz w:val="20"/>
          <w:szCs w:val="20"/>
          <w:lang w:val="es-ES_tradnl"/>
        </w:rPr>
      </w:pPr>
    </w:p>
    <w:p w14:paraId="4DD05B38" w14:textId="77777777" w:rsidR="00097507" w:rsidRPr="003F195D" w:rsidRDefault="00097507" w:rsidP="00097507">
      <w:pPr>
        <w:jc w:val="both"/>
        <w:rPr>
          <w:rFonts w:ascii="Arial" w:hAnsi="Arial" w:cs="Arial"/>
          <w:b/>
          <w:sz w:val="20"/>
          <w:szCs w:val="20"/>
          <w:lang w:val="es-ES_tradnl"/>
        </w:rPr>
      </w:pPr>
      <w:r w:rsidRPr="003F195D">
        <w:rPr>
          <w:rFonts w:ascii="Arial" w:hAnsi="Arial" w:cs="Arial"/>
          <w:b/>
          <w:sz w:val="20"/>
          <w:szCs w:val="20"/>
          <w:lang w:val="es-ES_tradnl"/>
        </w:rPr>
        <w:t>GRUPO UNO</w:t>
      </w:r>
    </w:p>
    <w:p w14:paraId="4D485EF1" w14:textId="77777777" w:rsidR="00097507" w:rsidRPr="003F195D" w:rsidRDefault="00097507" w:rsidP="00097507">
      <w:pPr>
        <w:jc w:val="both"/>
        <w:rPr>
          <w:rFonts w:ascii="Arial" w:hAnsi="Arial" w:cs="Arial"/>
          <w:b/>
          <w:sz w:val="20"/>
          <w:szCs w:val="20"/>
          <w:lang w:val="es-ES_tradnl"/>
        </w:rPr>
      </w:pPr>
      <w:r w:rsidRPr="003F195D">
        <w:rPr>
          <w:rFonts w:ascii="Arial" w:hAnsi="Arial" w:cs="Arial"/>
          <w:sz w:val="20"/>
          <w:szCs w:val="20"/>
        </w:rPr>
        <w:t>PRESTACIÓN DE SERVICIOS DE SALUD POR CONCEPTO DE CONSULTA ESPECIALIZADA DE OFTALMOLOGÍA, OPTOMETRÍA Y OTORRINOLARINGOLOGÍA, APOYOS DIAGNÓSTICOS DE AUDIOMETRÍA TONAL, RADIOGRAFÍA DE TÓRAX, RADIOGRAFÍA COLUMNA DORSOLUMBAR Y SACRA, ELECTROCARDIOGRAMA, TOMA Y PROCESAMIENTO DE EXÁMENES DE LABORATORIO CLÍNICO Y TEST DE EMBARAZO BHCG, DIRIGIDOS AL PERSONAL DE ASPIRANTES (MASCULINOS Y FEMENINOS) A INGRESAR A LA POLICÍA NACIONAL COMO PATRULLEROS Y OFICIALES EN EL DEPARTAMENTO NORTE DE SANTANDER</w:t>
      </w:r>
    </w:p>
    <w:p w14:paraId="6C6F1718" w14:textId="77777777" w:rsidR="00097507" w:rsidRPr="003F195D" w:rsidRDefault="00097507" w:rsidP="00097507">
      <w:pPr>
        <w:jc w:val="both"/>
        <w:rPr>
          <w:rFonts w:ascii="Arial" w:hAnsi="Arial" w:cs="Arial"/>
          <w:b/>
          <w:sz w:val="20"/>
          <w:szCs w:val="20"/>
          <w:lang w:val="es-ES_tradnl"/>
        </w:rPr>
      </w:pPr>
    </w:p>
    <w:p w14:paraId="7CD5E1DC" w14:textId="77777777" w:rsidR="00097507" w:rsidRPr="003F195D" w:rsidRDefault="00097507" w:rsidP="00097507">
      <w:pPr>
        <w:jc w:val="both"/>
        <w:rPr>
          <w:rFonts w:ascii="Arial" w:eastAsia="Arial" w:hAnsi="Arial" w:cs="Arial"/>
          <w:sz w:val="20"/>
          <w:szCs w:val="20"/>
          <w:lang w:eastAsia="es-CO"/>
        </w:rPr>
      </w:pPr>
      <w:r w:rsidRPr="003F195D">
        <w:rPr>
          <w:rFonts w:ascii="Arial" w:eastAsia="Arial" w:hAnsi="Arial" w:cs="Arial"/>
          <w:sz w:val="20"/>
          <w:szCs w:val="20"/>
        </w:rPr>
        <w:t>El oferente que ofrezca el menor precio en los procedimientos específicos obtendrá 500 puntos. Para las demás se aplicará la siguiente fórmula:</w:t>
      </w:r>
    </w:p>
    <w:p w14:paraId="3446B5BA" w14:textId="77777777" w:rsidR="00097507" w:rsidRPr="003F195D" w:rsidRDefault="00097507" w:rsidP="00097507">
      <w:pPr>
        <w:jc w:val="both"/>
        <w:rPr>
          <w:rFonts w:ascii="Arial" w:eastAsia="Arial" w:hAnsi="Arial" w:cs="Arial"/>
          <w:sz w:val="20"/>
          <w:szCs w:val="20"/>
        </w:rPr>
      </w:pPr>
    </w:p>
    <w:tbl>
      <w:tblPr>
        <w:tblW w:w="0" w:type="auto"/>
        <w:tblLayout w:type="fixed"/>
        <w:tblLook w:val="04A0" w:firstRow="1" w:lastRow="0" w:firstColumn="1" w:lastColumn="0" w:noHBand="0" w:noVBand="1"/>
      </w:tblPr>
      <w:tblGrid>
        <w:gridCol w:w="1275"/>
        <w:gridCol w:w="4800"/>
        <w:gridCol w:w="1440"/>
      </w:tblGrid>
      <w:tr w:rsidR="003F195D" w:rsidRPr="003F195D" w14:paraId="2D4118FB" w14:textId="77777777" w:rsidTr="00CD5DAD">
        <w:tc>
          <w:tcPr>
            <w:tcW w:w="1275" w:type="dxa"/>
            <w:vMerge w:val="restart"/>
            <w:vAlign w:val="center"/>
            <w:hideMark/>
          </w:tcPr>
          <w:p w14:paraId="17B65D57" w14:textId="77777777" w:rsidR="00097507" w:rsidRPr="003F195D" w:rsidRDefault="00097507" w:rsidP="00CD5DAD">
            <w:pPr>
              <w:spacing w:line="276" w:lineRule="auto"/>
              <w:jc w:val="center"/>
              <w:rPr>
                <w:rFonts w:ascii="Arial" w:eastAsia="Arial" w:hAnsi="Arial" w:cs="Arial"/>
                <w:sz w:val="20"/>
                <w:szCs w:val="20"/>
                <w:lang w:eastAsia="en-US"/>
              </w:rPr>
            </w:pPr>
            <w:r w:rsidRPr="003F195D">
              <w:rPr>
                <w:rFonts w:ascii="Arial" w:eastAsia="Arial" w:hAnsi="Arial" w:cs="Arial"/>
                <w:sz w:val="20"/>
                <w:szCs w:val="20"/>
                <w:lang w:eastAsia="en-US"/>
              </w:rPr>
              <w:t>Puntaje =</w:t>
            </w:r>
          </w:p>
        </w:tc>
        <w:tc>
          <w:tcPr>
            <w:tcW w:w="4800" w:type="dxa"/>
            <w:tcBorders>
              <w:top w:val="nil"/>
              <w:left w:val="nil"/>
              <w:bottom w:val="single" w:sz="8" w:space="0" w:color="auto"/>
              <w:right w:val="nil"/>
            </w:tcBorders>
            <w:vAlign w:val="center"/>
            <w:hideMark/>
          </w:tcPr>
          <w:p w14:paraId="4A2791FF" w14:textId="77777777" w:rsidR="00097507" w:rsidRPr="003F195D" w:rsidRDefault="00097507" w:rsidP="00CD5DAD">
            <w:pPr>
              <w:spacing w:line="276" w:lineRule="auto"/>
              <w:jc w:val="center"/>
              <w:rPr>
                <w:rFonts w:ascii="Arial" w:eastAsia="Arial" w:hAnsi="Arial" w:cs="Arial"/>
                <w:sz w:val="20"/>
                <w:szCs w:val="20"/>
                <w:lang w:eastAsia="en-US"/>
              </w:rPr>
            </w:pPr>
            <w:r w:rsidRPr="003F195D">
              <w:rPr>
                <w:rFonts w:ascii="Arial" w:eastAsia="Arial" w:hAnsi="Arial" w:cs="Arial"/>
                <w:sz w:val="20"/>
                <w:szCs w:val="20"/>
                <w:lang w:eastAsia="en-US"/>
              </w:rPr>
              <w:t xml:space="preserve">Menor precio ofertado </w:t>
            </w:r>
          </w:p>
        </w:tc>
        <w:tc>
          <w:tcPr>
            <w:tcW w:w="1440" w:type="dxa"/>
            <w:vMerge w:val="restart"/>
            <w:vAlign w:val="center"/>
            <w:hideMark/>
          </w:tcPr>
          <w:p w14:paraId="6B18B0BC" w14:textId="77777777" w:rsidR="00097507" w:rsidRPr="003F195D" w:rsidRDefault="00097507" w:rsidP="00CD5DAD">
            <w:pPr>
              <w:spacing w:line="276" w:lineRule="auto"/>
              <w:jc w:val="center"/>
              <w:rPr>
                <w:rFonts w:ascii="Arial" w:eastAsia="Arial" w:hAnsi="Arial" w:cs="Arial"/>
                <w:sz w:val="20"/>
                <w:szCs w:val="20"/>
                <w:lang w:eastAsia="en-US"/>
              </w:rPr>
            </w:pPr>
            <w:r w:rsidRPr="003F195D">
              <w:rPr>
                <w:rFonts w:ascii="Arial" w:eastAsia="Arial" w:hAnsi="Arial" w:cs="Arial"/>
                <w:sz w:val="20"/>
                <w:szCs w:val="20"/>
                <w:lang w:eastAsia="en-US"/>
              </w:rPr>
              <w:t>x 500</w:t>
            </w:r>
          </w:p>
        </w:tc>
      </w:tr>
      <w:tr w:rsidR="003F195D" w:rsidRPr="003F195D" w14:paraId="5D6C88EE" w14:textId="77777777" w:rsidTr="00CD5DAD">
        <w:tc>
          <w:tcPr>
            <w:tcW w:w="1275" w:type="dxa"/>
            <w:vMerge/>
            <w:vAlign w:val="center"/>
            <w:hideMark/>
          </w:tcPr>
          <w:p w14:paraId="35681240" w14:textId="77777777" w:rsidR="00097507" w:rsidRPr="003F195D" w:rsidRDefault="00097507" w:rsidP="00CD5DAD">
            <w:pPr>
              <w:spacing w:line="276" w:lineRule="auto"/>
              <w:rPr>
                <w:rFonts w:ascii="Arial" w:eastAsia="Arial" w:hAnsi="Arial" w:cs="Arial"/>
                <w:sz w:val="20"/>
                <w:szCs w:val="20"/>
                <w:lang w:eastAsia="en-US"/>
              </w:rPr>
            </w:pPr>
          </w:p>
        </w:tc>
        <w:tc>
          <w:tcPr>
            <w:tcW w:w="4800" w:type="dxa"/>
            <w:tcBorders>
              <w:top w:val="single" w:sz="8" w:space="0" w:color="auto"/>
              <w:left w:val="nil"/>
              <w:bottom w:val="nil"/>
              <w:right w:val="nil"/>
            </w:tcBorders>
            <w:hideMark/>
          </w:tcPr>
          <w:p w14:paraId="7490FC83" w14:textId="77777777" w:rsidR="00097507" w:rsidRPr="003F195D" w:rsidRDefault="00097507" w:rsidP="00CD5DAD">
            <w:pPr>
              <w:spacing w:line="276" w:lineRule="auto"/>
              <w:jc w:val="center"/>
              <w:rPr>
                <w:rFonts w:ascii="Arial" w:eastAsia="Arial" w:hAnsi="Arial" w:cs="Arial"/>
                <w:sz w:val="20"/>
                <w:szCs w:val="20"/>
                <w:lang w:eastAsia="en-US"/>
              </w:rPr>
            </w:pPr>
            <w:r w:rsidRPr="003F195D">
              <w:rPr>
                <w:rFonts w:ascii="Arial" w:eastAsia="Arial" w:hAnsi="Arial" w:cs="Arial"/>
                <w:sz w:val="20"/>
                <w:szCs w:val="20"/>
                <w:lang w:eastAsia="en-US"/>
              </w:rPr>
              <w:t>Oferta a Evaluar</w:t>
            </w:r>
          </w:p>
        </w:tc>
        <w:tc>
          <w:tcPr>
            <w:tcW w:w="1440" w:type="dxa"/>
            <w:vMerge/>
            <w:vAlign w:val="center"/>
            <w:hideMark/>
          </w:tcPr>
          <w:p w14:paraId="79341091" w14:textId="77777777" w:rsidR="00097507" w:rsidRPr="003F195D" w:rsidRDefault="00097507" w:rsidP="00CD5DAD">
            <w:pPr>
              <w:spacing w:line="276" w:lineRule="auto"/>
              <w:rPr>
                <w:rFonts w:ascii="Arial" w:eastAsia="Arial" w:hAnsi="Arial" w:cs="Arial"/>
                <w:sz w:val="20"/>
                <w:szCs w:val="20"/>
                <w:lang w:eastAsia="en-US"/>
              </w:rPr>
            </w:pPr>
          </w:p>
        </w:tc>
      </w:tr>
    </w:tbl>
    <w:p w14:paraId="27CDEED9" w14:textId="77777777" w:rsidR="00097507" w:rsidRPr="003F195D" w:rsidRDefault="00097507" w:rsidP="00097507">
      <w:pPr>
        <w:rPr>
          <w:rFonts w:ascii="Arial" w:eastAsia="Arial" w:hAnsi="Arial" w:cs="Arial"/>
          <w:sz w:val="20"/>
          <w:szCs w:val="20"/>
          <w:lang w:eastAsia="es-CO"/>
        </w:rPr>
      </w:pPr>
    </w:p>
    <w:p w14:paraId="2250D340" w14:textId="77777777" w:rsidR="00097507" w:rsidRPr="003F195D" w:rsidRDefault="00097507" w:rsidP="00097507">
      <w:pPr>
        <w:jc w:val="both"/>
        <w:rPr>
          <w:rFonts w:ascii="Arial" w:hAnsi="Arial" w:cs="Arial"/>
          <w:b/>
          <w:sz w:val="20"/>
          <w:szCs w:val="20"/>
          <w:lang w:val="es-ES_tradnl"/>
        </w:rPr>
      </w:pPr>
      <w:r w:rsidRPr="003F195D">
        <w:rPr>
          <w:rFonts w:ascii="Arial" w:hAnsi="Arial" w:cs="Arial"/>
          <w:b/>
          <w:sz w:val="20"/>
          <w:szCs w:val="20"/>
          <w:lang w:val="es-ES_tradnl"/>
        </w:rPr>
        <w:t xml:space="preserve">GRUPO DOS </w:t>
      </w:r>
    </w:p>
    <w:p w14:paraId="11C4FE9E" w14:textId="77777777" w:rsidR="00097507" w:rsidRPr="003F195D" w:rsidRDefault="00097507" w:rsidP="00097507">
      <w:pPr>
        <w:jc w:val="both"/>
        <w:rPr>
          <w:rFonts w:ascii="Arial" w:hAnsi="Arial" w:cs="Arial"/>
          <w:sz w:val="20"/>
          <w:szCs w:val="20"/>
        </w:rPr>
      </w:pPr>
      <w:r w:rsidRPr="003F195D">
        <w:rPr>
          <w:rFonts w:ascii="Arial" w:hAnsi="Arial" w:cs="Arial"/>
          <w:sz w:val="20"/>
          <w:szCs w:val="20"/>
        </w:rPr>
        <w:t>PRESTACIÓN DE SERVICIOS POR CONCEPTO DE CONSULTA ESPECIALIZADA POR ELECTROENCEFALOGRAMA DIRIGIDOS AL PERSONAL DE ASPIRANTES (MASCULINOS Y FEMENINOS) A INGRESAR A LA POLICÍA NACIONAL COMO PATRULLEROS Y OFICIALES EN EL DEPARTAMENTO NORTE DE SANTANDER</w:t>
      </w:r>
    </w:p>
    <w:p w14:paraId="4D68A7FF" w14:textId="77777777" w:rsidR="00097507" w:rsidRPr="003F195D" w:rsidRDefault="00097507" w:rsidP="00097507">
      <w:pPr>
        <w:jc w:val="both"/>
        <w:rPr>
          <w:rFonts w:ascii="Arial" w:hAnsi="Arial" w:cs="Arial"/>
          <w:sz w:val="20"/>
          <w:szCs w:val="20"/>
        </w:rPr>
      </w:pPr>
    </w:p>
    <w:p w14:paraId="4301CF1B" w14:textId="77777777" w:rsidR="00097507" w:rsidRPr="003F195D" w:rsidRDefault="00097507" w:rsidP="00097507">
      <w:pPr>
        <w:jc w:val="both"/>
        <w:rPr>
          <w:rFonts w:ascii="Arial" w:eastAsia="Arial" w:hAnsi="Arial" w:cs="Arial"/>
          <w:sz w:val="20"/>
          <w:szCs w:val="20"/>
          <w:lang w:eastAsia="es-CO"/>
        </w:rPr>
      </w:pPr>
      <w:r w:rsidRPr="003F195D">
        <w:rPr>
          <w:rFonts w:ascii="Arial" w:eastAsia="Arial" w:hAnsi="Arial" w:cs="Arial"/>
          <w:sz w:val="20"/>
          <w:szCs w:val="20"/>
        </w:rPr>
        <w:t>El oferente que ofrezca el menor precio en los procedimientos específicos obtendrá 500 puntos. Para las demás se aplicará la siguiente fórmula:</w:t>
      </w:r>
    </w:p>
    <w:p w14:paraId="3773271C" w14:textId="77777777" w:rsidR="00097507" w:rsidRPr="003F195D" w:rsidRDefault="00097507" w:rsidP="00097507">
      <w:pPr>
        <w:jc w:val="both"/>
        <w:rPr>
          <w:rFonts w:ascii="Arial" w:eastAsia="Arial" w:hAnsi="Arial" w:cs="Arial"/>
          <w:sz w:val="20"/>
          <w:szCs w:val="20"/>
        </w:rPr>
      </w:pPr>
    </w:p>
    <w:tbl>
      <w:tblPr>
        <w:tblW w:w="0" w:type="auto"/>
        <w:tblLayout w:type="fixed"/>
        <w:tblLook w:val="04A0" w:firstRow="1" w:lastRow="0" w:firstColumn="1" w:lastColumn="0" w:noHBand="0" w:noVBand="1"/>
      </w:tblPr>
      <w:tblGrid>
        <w:gridCol w:w="1275"/>
        <w:gridCol w:w="4800"/>
        <w:gridCol w:w="1440"/>
      </w:tblGrid>
      <w:tr w:rsidR="003F195D" w:rsidRPr="003F195D" w14:paraId="2B389670" w14:textId="77777777" w:rsidTr="00CD5DAD">
        <w:tc>
          <w:tcPr>
            <w:tcW w:w="1275" w:type="dxa"/>
            <w:vMerge w:val="restart"/>
            <w:vAlign w:val="center"/>
            <w:hideMark/>
          </w:tcPr>
          <w:p w14:paraId="57B03104" w14:textId="77777777" w:rsidR="00097507" w:rsidRPr="003F195D" w:rsidRDefault="00097507" w:rsidP="00CD5DAD">
            <w:pPr>
              <w:spacing w:line="276" w:lineRule="auto"/>
              <w:jc w:val="center"/>
              <w:rPr>
                <w:rFonts w:ascii="Arial" w:eastAsia="Arial" w:hAnsi="Arial" w:cs="Arial"/>
                <w:sz w:val="20"/>
                <w:szCs w:val="20"/>
                <w:lang w:eastAsia="en-US"/>
              </w:rPr>
            </w:pPr>
            <w:r w:rsidRPr="003F195D">
              <w:rPr>
                <w:rFonts w:ascii="Arial" w:eastAsia="Arial" w:hAnsi="Arial" w:cs="Arial"/>
                <w:sz w:val="20"/>
                <w:szCs w:val="20"/>
                <w:lang w:eastAsia="en-US"/>
              </w:rPr>
              <w:t>Puntaje =</w:t>
            </w:r>
          </w:p>
        </w:tc>
        <w:tc>
          <w:tcPr>
            <w:tcW w:w="4800" w:type="dxa"/>
            <w:tcBorders>
              <w:top w:val="nil"/>
              <w:left w:val="nil"/>
              <w:bottom w:val="single" w:sz="8" w:space="0" w:color="auto"/>
              <w:right w:val="nil"/>
            </w:tcBorders>
            <w:vAlign w:val="center"/>
            <w:hideMark/>
          </w:tcPr>
          <w:p w14:paraId="1D554A1C" w14:textId="77777777" w:rsidR="00097507" w:rsidRPr="003F195D" w:rsidRDefault="00097507" w:rsidP="00CD5DAD">
            <w:pPr>
              <w:spacing w:line="276" w:lineRule="auto"/>
              <w:jc w:val="center"/>
              <w:rPr>
                <w:rFonts w:ascii="Arial" w:eastAsia="Arial" w:hAnsi="Arial" w:cs="Arial"/>
                <w:sz w:val="20"/>
                <w:szCs w:val="20"/>
                <w:lang w:eastAsia="en-US"/>
              </w:rPr>
            </w:pPr>
            <w:r w:rsidRPr="003F195D">
              <w:rPr>
                <w:rFonts w:ascii="Arial" w:eastAsia="Arial" w:hAnsi="Arial" w:cs="Arial"/>
                <w:sz w:val="20"/>
                <w:szCs w:val="20"/>
                <w:lang w:eastAsia="en-US"/>
              </w:rPr>
              <w:t xml:space="preserve">Menor precio ofertado </w:t>
            </w:r>
          </w:p>
        </w:tc>
        <w:tc>
          <w:tcPr>
            <w:tcW w:w="1440" w:type="dxa"/>
            <w:vMerge w:val="restart"/>
            <w:vAlign w:val="center"/>
            <w:hideMark/>
          </w:tcPr>
          <w:p w14:paraId="6C08DDF9" w14:textId="77777777" w:rsidR="00097507" w:rsidRPr="003C6BAD" w:rsidRDefault="00097507" w:rsidP="00CD5DAD">
            <w:pPr>
              <w:spacing w:line="276" w:lineRule="auto"/>
              <w:jc w:val="center"/>
              <w:rPr>
                <w:rFonts w:ascii="Arial" w:eastAsia="Arial" w:hAnsi="Arial" w:cs="Arial"/>
                <w:b/>
                <w:sz w:val="20"/>
                <w:szCs w:val="20"/>
                <w:lang w:eastAsia="en-US"/>
              </w:rPr>
            </w:pPr>
            <w:r w:rsidRPr="003C6BAD">
              <w:rPr>
                <w:rFonts w:ascii="Arial" w:eastAsia="Arial" w:hAnsi="Arial" w:cs="Arial"/>
                <w:b/>
                <w:sz w:val="20"/>
                <w:szCs w:val="20"/>
                <w:lang w:eastAsia="en-US"/>
              </w:rPr>
              <w:t>x 500</w:t>
            </w:r>
          </w:p>
        </w:tc>
      </w:tr>
    </w:tbl>
    <w:p w14:paraId="357B3D4E" w14:textId="4D1CC7A7" w:rsidR="00E33FA0" w:rsidRPr="003F195D" w:rsidRDefault="003C6BAD" w:rsidP="003C6BAD">
      <w:pPr>
        <w:pStyle w:val="Sinespaciado"/>
        <w:rPr>
          <w:rFonts w:ascii="Arial" w:eastAsia="Calibri" w:hAnsi="Arial" w:cs="Arial"/>
          <w:sz w:val="20"/>
          <w:szCs w:val="20"/>
          <w:lang w:val="es-ES_tradnl"/>
        </w:rPr>
      </w:pPr>
      <w:r>
        <w:rPr>
          <w:rFonts w:ascii="Arial" w:eastAsia="Arial" w:hAnsi="Arial" w:cs="Arial"/>
          <w:sz w:val="20"/>
          <w:szCs w:val="20"/>
          <w:lang w:eastAsia="en-US"/>
        </w:rPr>
        <w:t xml:space="preserve">                                                   </w:t>
      </w:r>
      <w:r w:rsidRPr="003F195D">
        <w:rPr>
          <w:rFonts w:ascii="Arial" w:eastAsia="Arial" w:hAnsi="Arial" w:cs="Arial"/>
          <w:sz w:val="20"/>
          <w:szCs w:val="20"/>
          <w:lang w:eastAsia="en-US"/>
        </w:rPr>
        <w:t>Oferta a Evaluar</w:t>
      </w:r>
    </w:p>
    <w:p w14:paraId="53EB9C8C" w14:textId="77777777" w:rsidR="009B5FC5" w:rsidRPr="003F195D" w:rsidRDefault="009B5FC5" w:rsidP="00BB7E6C">
      <w:pPr>
        <w:pStyle w:val="Textoindependiente"/>
        <w:jc w:val="left"/>
        <w:rPr>
          <w:rFonts w:eastAsia="Calibri"/>
          <w:b/>
          <w:sz w:val="20"/>
          <w:szCs w:val="20"/>
          <w:lang w:val="es-CO"/>
        </w:rPr>
      </w:pPr>
    </w:p>
    <w:p w14:paraId="10E17E14" w14:textId="58E58012" w:rsidR="000F67F3" w:rsidRPr="003F195D" w:rsidRDefault="003C6BAD" w:rsidP="00BB7E6C">
      <w:pPr>
        <w:pStyle w:val="Textoindependiente"/>
        <w:jc w:val="left"/>
        <w:rPr>
          <w:rFonts w:eastAsia="Calibri"/>
          <w:b/>
          <w:sz w:val="20"/>
          <w:szCs w:val="20"/>
          <w:lang w:val="es-CO"/>
        </w:rPr>
      </w:pPr>
      <w:r>
        <w:rPr>
          <w:rFonts w:eastAsia="Calibri"/>
          <w:b/>
          <w:sz w:val="20"/>
          <w:szCs w:val="20"/>
          <w:lang w:val="es-CO"/>
        </w:rPr>
        <w:t>3</w:t>
      </w:r>
      <w:r w:rsidR="00BB7E6C" w:rsidRPr="003F195D">
        <w:rPr>
          <w:rFonts w:eastAsia="Calibri"/>
          <w:b/>
          <w:sz w:val="20"/>
          <w:szCs w:val="20"/>
          <w:lang w:val="es-CO"/>
        </w:rPr>
        <w:t xml:space="preserve">. </w:t>
      </w:r>
      <w:r w:rsidR="000F67F3" w:rsidRPr="003F195D">
        <w:rPr>
          <w:rFonts w:eastAsia="Calibri"/>
          <w:b/>
          <w:sz w:val="20"/>
          <w:szCs w:val="20"/>
          <w:lang w:val="es-CO"/>
        </w:rPr>
        <w:t xml:space="preserve">CRITERIOS DE DESEMPATE </w:t>
      </w:r>
    </w:p>
    <w:p w14:paraId="35AE893A" w14:textId="77777777" w:rsidR="00BB7E6C" w:rsidRPr="003F195D" w:rsidRDefault="00BB7E6C" w:rsidP="00BB7E6C">
      <w:pPr>
        <w:pStyle w:val="Textoindependiente"/>
        <w:jc w:val="left"/>
        <w:rPr>
          <w:rFonts w:eastAsia="Calibri"/>
          <w:b/>
          <w:sz w:val="20"/>
          <w:szCs w:val="20"/>
          <w:lang w:val="es-CO"/>
        </w:rPr>
      </w:pPr>
    </w:p>
    <w:p w14:paraId="03D3463F" w14:textId="77777777" w:rsidR="00EA28D6" w:rsidRPr="003F195D" w:rsidRDefault="00EA28D6" w:rsidP="000F67F3">
      <w:pPr>
        <w:autoSpaceDE w:val="0"/>
        <w:autoSpaceDN w:val="0"/>
        <w:adjustRightInd w:val="0"/>
        <w:spacing w:after="13"/>
        <w:jc w:val="both"/>
        <w:rPr>
          <w:rFonts w:ascii="Arial" w:hAnsi="Arial" w:cs="Arial"/>
          <w:sz w:val="20"/>
          <w:szCs w:val="20"/>
          <w:lang w:eastAsia="es-CO"/>
        </w:rPr>
      </w:pPr>
      <w:r w:rsidRPr="003F195D">
        <w:rPr>
          <w:rFonts w:ascii="Arial" w:hAnsi="Arial" w:cs="Arial"/>
          <w:sz w:val="20"/>
          <w:szCs w:val="20"/>
          <w:lang w:eastAsia="es-CO"/>
        </w:rPr>
        <w:t xml:space="preserve">El orden de elegibilidad de las propuestas que cumplan con los requisitos establecidos para el </w:t>
      </w:r>
      <w:r w:rsidR="003C27CA" w:rsidRPr="003F195D">
        <w:rPr>
          <w:rFonts w:ascii="Arial" w:hAnsi="Arial" w:cs="Arial"/>
          <w:sz w:val="20"/>
          <w:szCs w:val="20"/>
          <w:lang w:eastAsia="es-CO"/>
        </w:rPr>
        <w:t>efecto</w:t>
      </w:r>
      <w:r w:rsidRPr="003F195D">
        <w:rPr>
          <w:rFonts w:ascii="Arial" w:hAnsi="Arial" w:cs="Arial"/>
          <w:sz w:val="20"/>
          <w:szCs w:val="20"/>
          <w:lang w:eastAsia="es-CO"/>
        </w:rPr>
        <w:t xml:space="preserve"> se realizara teniendo como referencia el mayor puntaje obtenido, en orden descendente de mayor a menor. </w:t>
      </w:r>
    </w:p>
    <w:p w14:paraId="5B3AA000" w14:textId="77777777" w:rsidR="00EA28D6" w:rsidRPr="003F195D" w:rsidRDefault="00EA28D6" w:rsidP="000F67F3">
      <w:pPr>
        <w:autoSpaceDE w:val="0"/>
        <w:autoSpaceDN w:val="0"/>
        <w:adjustRightInd w:val="0"/>
        <w:spacing w:after="13"/>
        <w:jc w:val="both"/>
        <w:rPr>
          <w:rFonts w:ascii="Arial" w:hAnsi="Arial" w:cs="Arial"/>
          <w:sz w:val="20"/>
          <w:szCs w:val="20"/>
          <w:lang w:eastAsia="es-CO"/>
        </w:rPr>
      </w:pPr>
    </w:p>
    <w:p w14:paraId="7318F3EB" w14:textId="77777777" w:rsidR="00EA28D6" w:rsidRPr="003F195D" w:rsidRDefault="00EA28D6" w:rsidP="000F67F3">
      <w:pPr>
        <w:autoSpaceDE w:val="0"/>
        <w:autoSpaceDN w:val="0"/>
        <w:adjustRightInd w:val="0"/>
        <w:spacing w:after="13"/>
        <w:jc w:val="both"/>
        <w:rPr>
          <w:rFonts w:ascii="Arial" w:hAnsi="Arial" w:cs="Arial"/>
          <w:sz w:val="20"/>
          <w:szCs w:val="20"/>
          <w:lang w:eastAsia="es-CO"/>
        </w:rPr>
      </w:pPr>
      <w:r w:rsidRPr="003F195D">
        <w:rPr>
          <w:rFonts w:ascii="Arial" w:hAnsi="Arial" w:cs="Arial"/>
          <w:sz w:val="20"/>
          <w:szCs w:val="20"/>
          <w:lang w:eastAsia="es-CO"/>
        </w:rPr>
        <w:t>El artículo 2.2.1.1.2.2.9 del Decreto 1082 de 2015, preceptúa que en caso de empate en el puntaje total de dos (2) o más ofertas, la entidad estatal escogerá el oferente que tenga el mayor puntaje en el primero de los factores de escogencia y calificación establecidos en el pliego de condiciones.</w:t>
      </w:r>
    </w:p>
    <w:p w14:paraId="1F5268FF" w14:textId="77777777" w:rsidR="00EA28D6" w:rsidRPr="003F195D" w:rsidRDefault="00EA28D6" w:rsidP="000F67F3">
      <w:pPr>
        <w:autoSpaceDE w:val="0"/>
        <w:autoSpaceDN w:val="0"/>
        <w:adjustRightInd w:val="0"/>
        <w:spacing w:after="13"/>
        <w:jc w:val="both"/>
        <w:rPr>
          <w:rFonts w:ascii="Arial" w:hAnsi="Arial" w:cs="Arial"/>
          <w:sz w:val="20"/>
          <w:szCs w:val="20"/>
          <w:lang w:eastAsia="es-CO"/>
        </w:rPr>
      </w:pPr>
    </w:p>
    <w:p w14:paraId="3792C465" w14:textId="77777777" w:rsidR="00EA28D6" w:rsidRPr="003F195D" w:rsidRDefault="00EA28D6" w:rsidP="00EA28D6">
      <w:pPr>
        <w:autoSpaceDE w:val="0"/>
        <w:autoSpaceDN w:val="0"/>
        <w:adjustRightInd w:val="0"/>
        <w:spacing w:after="13"/>
        <w:jc w:val="both"/>
        <w:rPr>
          <w:rFonts w:ascii="Arial" w:hAnsi="Arial" w:cs="Arial"/>
          <w:sz w:val="20"/>
          <w:szCs w:val="20"/>
          <w:lang w:eastAsia="es-CO"/>
        </w:rPr>
      </w:pPr>
      <w:r w:rsidRPr="003F195D">
        <w:rPr>
          <w:rFonts w:ascii="Arial" w:hAnsi="Arial" w:cs="Arial"/>
          <w:sz w:val="20"/>
          <w:szCs w:val="20"/>
          <w:lang w:eastAsia="es-CO"/>
        </w:rPr>
        <w:t>Si persiste el empate, se escogerá al oferente que tenga el mayor puntaje en el segundo de los factores de escogencia y calificación establecidos y así sucesivamente hasta agotar la totalidad de los factores de escogencia y calificación.</w:t>
      </w:r>
    </w:p>
    <w:p w14:paraId="148534A8" w14:textId="77777777" w:rsidR="00EA28D6" w:rsidRPr="003F195D" w:rsidRDefault="00EA28D6" w:rsidP="00EA28D6">
      <w:pPr>
        <w:autoSpaceDE w:val="0"/>
        <w:autoSpaceDN w:val="0"/>
        <w:adjustRightInd w:val="0"/>
        <w:spacing w:after="13"/>
        <w:jc w:val="both"/>
        <w:rPr>
          <w:rFonts w:ascii="Arial" w:hAnsi="Arial" w:cs="Arial"/>
          <w:sz w:val="20"/>
          <w:szCs w:val="20"/>
          <w:lang w:eastAsia="es-CO"/>
        </w:rPr>
      </w:pPr>
    </w:p>
    <w:p w14:paraId="5541BBF7" w14:textId="77777777" w:rsidR="00EA28D6" w:rsidRPr="003F195D" w:rsidRDefault="00EA28D6" w:rsidP="00EA28D6">
      <w:pPr>
        <w:autoSpaceDE w:val="0"/>
        <w:autoSpaceDN w:val="0"/>
        <w:adjustRightInd w:val="0"/>
        <w:spacing w:after="13"/>
        <w:jc w:val="both"/>
        <w:rPr>
          <w:rFonts w:ascii="Arial" w:hAnsi="Arial" w:cs="Arial"/>
          <w:sz w:val="20"/>
          <w:szCs w:val="20"/>
          <w:lang w:eastAsia="es-CO"/>
        </w:rPr>
      </w:pPr>
      <w:r w:rsidRPr="003F195D">
        <w:rPr>
          <w:rFonts w:ascii="Arial" w:hAnsi="Arial" w:cs="Arial"/>
          <w:sz w:val="20"/>
          <w:szCs w:val="20"/>
          <w:lang w:eastAsia="es-CO"/>
        </w:rPr>
        <w:t>Factores de escogencia y calificación utilizados en el proceso de selección, priorizados de la siguiente manera:</w:t>
      </w:r>
    </w:p>
    <w:p w14:paraId="55D4CFA4" w14:textId="77777777" w:rsidR="00EA28D6" w:rsidRPr="003F195D" w:rsidRDefault="00EA28D6" w:rsidP="000F67F3">
      <w:pPr>
        <w:autoSpaceDE w:val="0"/>
        <w:autoSpaceDN w:val="0"/>
        <w:adjustRightInd w:val="0"/>
        <w:spacing w:after="13"/>
        <w:jc w:val="both"/>
        <w:rPr>
          <w:rFonts w:ascii="Arial" w:hAnsi="Arial" w:cs="Arial"/>
          <w:sz w:val="20"/>
          <w:szCs w:val="20"/>
          <w:lang w:eastAsia="es-CO"/>
        </w:rPr>
      </w:pPr>
    </w:p>
    <w:p w14:paraId="602EA968" w14:textId="77777777" w:rsidR="00EA28D6" w:rsidRPr="003F195D" w:rsidRDefault="00EA28D6" w:rsidP="00EA28D6">
      <w:pPr>
        <w:autoSpaceDE w:val="0"/>
        <w:autoSpaceDN w:val="0"/>
        <w:adjustRightInd w:val="0"/>
        <w:spacing w:after="13"/>
        <w:jc w:val="both"/>
        <w:rPr>
          <w:rFonts w:ascii="Arial" w:hAnsi="Arial" w:cs="Arial"/>
          <w:sz w:val="20"/>
          <w:szCs w:val="20"/>
          <w:lang w:eastAsia="es-CO"/>
        </w:rPr>
      </w:pPr>
      <w:r w:rsidRPr="003F195D">
        <w:rPr>
          <w:rFonts w:ascii="Arial" w:hAnsi="Arial" w:cs="Arial"/>
          <w:sz w:val="20"/>
          <w:szCs w:val="20"/>
          <w:lang w:eastAsia="es-CO"/>
        </w:rPr>
        <w:t>a- Factor Económico</w:t>
      </w:r>
    </w:p>
    <w:p w14:paraId="7925EB05" w14:textId="77777777" w:rsidR="00EA28D6" w:rsidRPr="003F195D" w:rsidRDefault="00EA28D6" w:rsidP="00EA28D6">
      <w:pPr>
        <w:autoSpaceDE w:val="0"/>
        <w:autoSpaceDN w:val="0"/>
        <w:adjustRightInd w:val="0"/>
        <w:spacing w:after="13"/>
        <w:jc w:val="both"/>
        <w:rPr>
          <w:rFonts w:ascii="Arial" w:hAnsi="Arial" w:cs="Arial"/>
          <w:sz w:val="20"/>
          <w:szCs w:val="20"/>
          <w:lang w:eastAsia="es-CO"/>
        </w:rPr>
      </w:pPr>
      <w:r w:rsidRPr="003F195D">
        <w:rPr>
          <w:rFonts w:ascii="Arial" w:hAnsi="Arial" w:cs="Arial"/>
          <w:sz w:val="20"/>
          <w:szCs w:val="20"/>
          <w:lang w:eastAsia="es-CO"/>
        </w:rPr>
        <w:t>b- Calidad (Técnico)</w:t>
      </w:r>
    </w:p>
    <w:p w14:paraId="3EB622C4" w14:textId="77777777" w:rsidR="00EA28D6" w:rsidRPr="003F195D" w:rsidRDefault="00EA28D6" w:rsidP="00EA28D6">
      <w:pPr>
        <w:autoSpaceDE w:val="0"/>
        <w:autoSpaceDN w:val="0"/>
        <w:adjustRightInd w:val="0"/>
        <w:spacing w:after="13"/>
        <w:jc w:val="both"/>
        <w:rPr>
          <w:rFonts w:ascii="Arial" w:hAnsi="Arial" w:cs="Arial"/>
          <w:sz w:val="20"/>
          <w:szCs w:val="20"/>
          <w:lang w:eastAsia="es-CO"/>
        </w:rPr>
      </w:pPr>
      <w:r w:rsidRPr="003F195D">
        <w:rPr>
          <w:rFonts w:ascii="Arial" w:hAnsi="Arial" w:cs="Arial"/>
          <w:sz w:val="20"/>
          <w:szCs w:val="20"/>
          <w:lang w:eastAsia="es-CO"/>
        </w:rPr>
        <w:t>c- Estímulo a la Industria Nacional</w:t>
      </w:r>
      <w:r w:rsidRPr="003F195D">
        <w:rPr>
          <w:rFonts w:ascii="Arial" w:hAnsi="Arial" w:cs="Arial"/>
          <w:sz w:val="20"/>
          <w:szCs w:val="20"/>
          <w:lang w:eastAsia="es-CO"/>
        </w:rPr>
        <w:cr/>
      </w:r>
    </w:p>
    <w:p w14:paraId="6C608E18" w14:textId="77777777" w:rsidR="00EA28D6" w:rsidRPr="003F195D" w:rsidRDefault="00EA28D6" w:rsidP="00EA28D6">
      <w:pPr>
        <w:autoSpaceDE w:val="0"/>
        <w:autoSpaceDN w:val="0"/>
        <w:adjustRightInd w:val="0"/>
        <w:spacing w:after="13"/>
        <w:jc w:val="both"/>
        <w:rPr>
          <w:rFonts w:ascii="Arial" w:hAnsi="Arial" w:cs="Arial"/>
          <w:sz w:val="20"/>
          <w:szCs w:val="20"/>
          <w:lang w:eastAsia="es-CO"/>
        </w:rPr>
      </w:pPr>
      <w:r w:rsidRPr="003F195D">
        <w:rPr>
          <w:rFonts w:ascii="Arial" w:hAnsi="Arial" w:cs="Arial"/>
          <w:sz w:val="20"/>
          <w:szCs w:val="20"/>
          <w:lang w:eastAsia="es-CO"/>
        </w:rPr>
        <w:t>Si persiste el empate, se preferirán las reglas establecidas en el artículo 2.2.1.1.2.2.9 del Decreto</w:t>
      </w:r>
    </w:p>
    <w:p w14:paraId="4F382734" w14:textId="77777777" w:rsidR="00EA28D6" w:rsidRPr="003F195D" w:rsidRDefault="00EA28D6" w:rsidP="00EA28D6">
      <w:pPr>
        <w:autoSpaceDE w:val="0"/>
        <w:autoSpaceDN w:val="0"/>
        <w:adjustRightInd w:val="0"/>
        <w:spacing w:after="13"/>
        <w:jc w:val="both"/>
        <w:rPr>
          <w:rFonts w:ascii="Arial" w:hAnsi="Arial" w:cs="Arial"/>
          <w:sz w:val="20"/>
          <w:szCs w:val="20"/>
          <w:lang w:eastAsia="es-CO"/>
        </w:rPr>
      </w:pPr>
      <w:r w:rsidRPr="003F195D">
        <w:rPr>
          <w:rFonts w:ascii="Arial" w:hAnsi="Arial" w:cs="Arial"/>
          <w:sz w:val="20"/>
          <w:szCs w:val="20"/>
          <w:lang w:eastAsia="es-CO"/>
        </w:rPr>
        <w:t>1082 de 2015, así:</w:t>
      </w:r>
    </w:p>
    <w:p w14:paraId="3844D2BA" w14:textId="77777777" w:rsidR="005E155B" w:rsidRPr="003F195D" w:rsidRDefault="005E155B" w:rsidP="00EA28D6">
      <w:pPr>
        <w:autoSpaceDE w:val="0"/>
        <w:autoSpaceDN w:val="0"/>
        <w:adjustRightInd w:val="0"/>
        <w:spacing w:after="13"/>
        <w:jc w:val="both"/>
        <w:rPr>
          <w:rFonts w:ascii="Arial" w:hAnsi="Arial" w:cs="Arial"/>
          <w:sz w:val="20"/>
          <w:szCs w:val="20"/>
          <w:lang w:eastAsia="es-CO"/>
        </w:rPr>
      </w:pPr>
    </w:p>
    <w:p w14:paraId="4355056F" w14:textId="77777777" w:rsidR="00EA28D6" w:rsidRPr="003F195D" w:rsidRDefault="00EA28D6" w:rsidP="002C1FB6">
      <w:pPr>
        <w:numPr>
          <w:ilvl w:val="0"/>
          <w:numId w:val="22"/>
        </w:numPr>
        <w:autoSpaceDE w:val="0"/>
        <w:autoSpaceDN w:val="0"/>
        <w:adjustRightInd w:val="0"/>
        <w:spacing w:after="13"/>
        <w:jc w:val="both"/>
        <w:rPr>
          <w:rFonts w:ascii="Arial" w:hAnsi="Arial" w:cs="Arial"/>
          <w:sz w:val="20"/>
          <w:szCs w:val="20"/>
          <w:lang w:eastAsia="es-CO"/>
        </w:rPr>
      </w:pPr>
      <w:r w:rsidRPr="003F195D">
        <w:rPr>
          <w:rFonts w:ascii="Arial" w:hAnsi="Arial" w:cs="Arial"/>
          <w:sz w:val="20"/>
          <w:szCs w:val="20"/>
          <w:lang w:eastAsia="es-CO"/>
        </w:rPr>
        <w:t>Preferir la oferta de bienes o servicios nacionales frente a la oferta de bienes o servicios extranjeros.</w:t>
      </w:r>
    </w:p>
    <w:p w14:paraId="2FBE4153" w14:textId="77777777" w:rsidR="00EA28D6" w:rsidRPr="003F195D" w:rsidRDefault="00EA28D6" w:rsidP="002C1FB6">
      <w:pPr>
        <w:numPr>
          <w:ilvl w:val="0"/>
          <w:numId w:val="22"/>
        </w:numPr>
        <w:autoSpaceDE w:val="0"/>
        <w:autoSpaceDN w:val="0"/>
        <w:adjustRightInd w:val="0"/>
        <w:spacing w:after="13"/>
        <w:jc w:val="both"/>
        <w:rPr>
          <w:rFonts w:ascii="Arial" w:hAnsi="Arial" w:cs="Arial"/>
          <w:sz w:val="20"/>
          <w:szCs w:val="20"/>
          <w:lang w:eastAsia="es-CO"/>
        </w:rPr>
      </w:pPr>
      <w:r w:rsidRPr="003F195D">
        <w:rPr>
          <w:rFonts w:ascii="Arial" w:hAnsi="Arial" w:cs="Arial"/>
          <w:sz w:val="20"/>
          <w:szCs w:val="20"/>
          <w:lang w:eastAsia="es-CO"/>
        </w:rPr>
        <w:t>Preferir las ofertas presentada por una Mipyme nacional.</w:t>
      </w:r>
    </w:p>
    <w:p w14:paraId="30DCEA5D" w14:textId="77777777" w:rsidR="00EA28D6" w:rsidRPr="003F195D" w:rsidRDefault="00EA28D6" w:rsidP="00EA28D6">
      <w:pPr>
        <w:autoSpaceDE w:val="0"/>
        <w:autoSpaceDN w:val="0"/>
        <w:adjustRightInd w:val="0"/>
        <w:spacing w:after="13"/>
        <w:jc w:val="both"/>
        <w:rPr>
          <w:rFonts w:ascii="Arial" w:hAnsi="Arial" w:cs="Arial"/>
          <w:sz w:val="20"/>
          <w:szCs w:val="20"/>
          <w:lang w:eastAsia="es-CO"/>
        </w:rPr>
      </w:pPr>
      <w:r w:rsidRPr="003F195D">
        <w:rPr>
          <w:rFonts w:ascii="Arial" w:hAnsi="Arial" w:cs="Arial"/>
          <w:sz w:val="20"/>
          <w:szCs w:val="20"/>
          <w:lang w:eastAsia="es-CO"/>
        </w:rPr>
        <w:lastRenderedPageBreak/>
        <w:t xml:space="preserve">3. </w:t>
      </w:r>
      <w:r w:rsidR="008F0F09" w:rsidRPr="003F195D">
        <w:rPr>
          <w:rFonts w:ascii="Arial" w:hAnsi="Arial" w:cs="Arial"/>
          <w:sz w:val="20"/>
          <w:szCs w:val="20"/>
          <w:lang w:eastAsia="es-CO"/>
        </w:rPr>
        <w:t xml:space="preserve"> </w:t>
      </w:r>
      <w:r w:rsidRPr="003F195D">
        <w:rPr>
          <w:rFonts w:ascii="Arial" w:hAnsi="Arial" w:cs="Arial"/>
          <w:sz w:val="20"/>
          <w:szCs w:val="20"/>
          <w:lang w:eastAsia="es-CO"/>
        </w:rPr>
        <w:t>Preferir la oferta presentada por un consorcio, unión temporal o promesa de sociedad futura siempre que: (a) esté conformado por al menos una Mipyme nacional que tenga una participación de por lo menos el veinticinco por ciento (25%); (b) la Mipyme aporte mínimo el veinticinco por ciento (25%) de la experiencia acreditada en la oferta; y (c) ni la Mipyme, ni sus accionistas, socios o representantes legales sean empleados, socios o accionistas de los miembros del Consorcio, Unión Temporal o promesa de sociedad futura.</w:t>
      </w:r>
    </w:p>
    <w:p w14:paraId="2617CA21" w14:textId="77777777" w:rsidR="00EA28D6" w:rsidRPr="003F195D" w:rsidRDefault="00EA28D6" w:rsidP="00EA28D6">
      <w:pPr>
        <w:autoSpaceDE w:val="0"/>
        <w:autoSpaceDN w:val="0"/>
        <w:adjustRightInd w:val="0"/>
        <w:spacing w:after="13"/>
        <w:jc w:val="both"/>
        <w:rPr>
          <w:rFonts w:ascii="Arial" w:hAnsi="Arial" w:cs="Arial"/>
          <w:sz w:val="20"/>
          <w:szCs w:val="20"/>
          <w:lang w:eastAsia="es-CO"/>
        </w:rPr>
      </w:pPr>
      <w:r w:rsidRPr="003F195D">
        <w:rPr>
          <w:rFonts w:ascii="Arial" w:hAnsi="Arial" w:cs="Arial"/>
          <w:sz w:val="20"/>
          <w:szCs w:val="20"/>
          <w:lang w:eastAsia="es-CO"/>
        </w:rPr>
        <w:t>4. 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79B20D61" w14:textId="77777777" w:rsidR="00EA28D6" w:rsidRPr="003F195D" w:rsidRDefault="00EA28D6" w:rsidP="00EA28D6">
      <w:pPr>
        <w:autoSpaceDE w:val="0"/>
        <w:autoSpaceDN w:val="0"/>
        <w:adjustRightInd w:val="0"/>
        <w:spacing w:after="13"/>
        <w:jc w:val="both"/>
        <w:rPr>
          <w:rFonts w:ascii="Arial" w:hAnsi="Arial" w:cs="Arial"/>
          <w:sz w:val="20"/>
          <w:szCs w:val="20"/>
          <w:lang w:eastAsia="es-CO"/>
        </w:rPr>
      </w:pPr>
      <w:r w:rsidRPr="003F195D">
        <w:rPr>
          <w:rFonts w:ascii="Arial" w:hAnsi="Arial" w:cs="Arial"/>
          <w:sz w:val="20"/>
          <w:szCs w:val="20"/>
          <w:lang w:eastAsia="es-CO"/>
        </w:rPr>
        <w:t xml:space="preserve">5. </w:t>
      </w:r>
      <w:r w:rsidR="00C74774" w:rsidRPr="003F195D">
        <w:rPr>
          <w:rFonts w:ascii="Arial" w:hAnsi="Arial" w:cs="Arial"/>
          <w:sz w:val="20"/>
          <w:szCs w:val="20"/>
          <w:lang w:eastAsia="es-CO"/>
        </w:rPr>
        <w:t>En caso de que</w:t>
      </w:r>
      <w:r w:rsidRPr="003F195D">
        <w:rPr>
          <w:rFonts w:ascii="Arial" w:hAnsi="Arial" w:cs="Arial"/>
          <w:sz w:val="20"/>
          <w:szCs w:val="20"/>
          <w:lang w:eastAsia="es-CO"/>
        </w:rPr>
        <w:t xml:space="preserve"> continué el empate se procederá a realizar un sorteo por el sistema de balotas y quien obtenga la balota de mayor número se le adjudicará el contrato.</w:t>
      </w:r>
    </w:p>
    <w:p w14:paraId="3EB847B0" w14:textId="77777777" w:rsidR="005E155B" w:rsidRPr="003F195D" w:rsidRDefault="000F67F3" w:rsidP="00EA28D6">
      <w:pPr>
        <w:autoSpaceDE w:val="0"/>
        <w:autoSpaceDN w:val="0"/>
        <w:adjustRightInd w:val="0"/>
        <w:spacing w:after="13"/>
        <w:jc w:val="both"/>
        <w:rPr>
          <w:rFonts w:ascii="Arial" w:hAnsi="Arial" w:cs="Arial"/>
          <w:sz w:val="20"/>
          <w:szCs w:val="20"/>
          <w:lang w:eastAsia="es-CO"/>
        </w:rPr>
      </w:pPr>
      <w:r w:rsidRPr="003F195D">
        <w:rPr>
          <w:rFonts w:ascii="Arial" w:hAnsi="Arial" w:cs="Arial"/>
          <w:sz w:val="20"/>
          <w:szCs w:val="20"/>
          <w:lang w:eastAsia="es-CO"/>
        </w:rPr>
        <w:t xml:space="preserve"> </w:t>
      </w:r>
    </w:p>
    <w:p w14:paraId="3EA2F1BF" w14:textId="77777777" w:rsidR="00C74774" w:rsidRPr="003F195D" w:rsidRDefault="00C74774" w:rsidP="00EA28D6">
      <w:pPr>
        <w:autoSpaceDE w:val="0"/>
        <w:autoSpaceDN w:val="0"/>
        <w:adjustRightInd w:val="0"/>
        <w:spacing w:after="13"/>
        <w:jc w:val="both"/>
        <w:rPr>
          <w:rFonts w:ascii="Arial" w:hAnsi="Arial" w:cs="Arial"/>
          <w:sz w:val="20"/>
          <w:szCs w:val="20"/>
          <w:lang w:eastAsia="es-CO"/>
        </w:rPr>
      </w:pPr>
    </w:p>
    <w:p w14:paraId="0C20F8D1" w14:textId="63472A09" w:rsidR="00176CA8" w:rsidRPr="003F195D" w:rsidRDefault="00D10FEC" w:rsidP="00EC3BF0">
      <w:pPr>
        <w:autoSpaceDE w:val="0"/>
        <w:autoSpaceDN w:val="0"/>
        <w:adjustRightInd w:val="0"/>
        <w:jc w:val="both"/>
        <w:rPr>
          <w:rFonts w:ascii="Arial" w:hAnsi="Arial" w:cs="Arial"/>
          <w:sz w:val="20"/>
          <w:szCs w:val="20"/>
        </w:rPr>
      </w:pPr>
      <w:r w:rsidRPr="003F195D">
        <w:rPr>
          <w:rFonts w:ascii="Arial" w:hAnsi="Arial" w:cs="Arial"/>
          <w:sz w:val="20"/>
          <w:szCs w:val="20"/>
        </w:rPr>
        <w:t xml:space="preserve">Dado en </w:t>
      </w:r>
      <w:r w:rsidR="00C74774" w:rsidRPr="003F195D">
        <w:rPr>
          <w:rFonts w:ascii="Arial" w:hAnsi="Arial" w:cs="Arial"/>
          <w:sz w:val="20"/>
          <w:szCs w:val="20"/>
        </w:rPr>
        <w:t>San José de Cúcuta</w:t>
      </w:r>
      <w:r w:rsidR="00E766F5" w:rsidRPr="003F195D">
        <w:rPr>
          <w:rFonts w:ascii="Arial" w:hAnsi="Arial" w:cs="Arial"/>
          <w:sz w:val="20"/>
          <w:szCs w:val="20"/>
        </w:rPr>
        <w:t xml:space="preserve"> – </w:t>
      </w:r>
      <w:r w:rsidR="00C74774" w:rsidRPr="003F195D">
        <w:rPr>
          <w:rFonts w:ascii="Arial" w:hAnsi="Arial" w:cs="Arial"/>
          <w:sz w:val="20"/>
          <w:szCs w:val="20"/>
        </w:rPr>
        <w:t xml:space="preserve">Norte de Santander </w:t>
      </w:r>
      <w:r w:rsidRPr="003F195D">
        <w:rPr>
          <w:rFonts w:ascii="Arial" w:hAnsi="Arial" w:cs="Arial"/>
          <w:sz w:val="20"/>
          <w:szCs w:val="20"/>
        </w:rPr>
        <w:t>a</w:t>
      </w:r>
      <w:r w:rsidR="000E0DE9" w:rsidRPr="003F195D">
        <w:rPr>
          <w:rFonts w:ascii="Arial" w:hAnsi="Arial" w:cs="Arial"/>
          <w:sz w:val="20"/>
          <w:szCs w:val="20"/>
        </w:rPr>
        <w:t xml:space="preserve"> </w:t>
      </w:r>
      <w:r w:rsidR="00E25E4C" w:rsidRPr="003F195D">
        <w:rPr>
          <w:rFonts w:ascii="Arial" w:hAnsi="Arial" w:cs="Arial"/>
          <w:sz w:val="20"/>
          <w:szCs w:val="20"/>
        </w:rPr>
        <w:t>los</w:t>
      </w:r>
      <w:r w:rsidR="003E0D45" w:rsidRPr="003F195D">
        <w:rPr>
          <w:rFonts w:ascii="Arial" w:hAnsi="Arial" w:cs="Arial"/>
          <w:sz w:val="20"/>
          <w:szCs w:val="20"/>
        </w:rPr>
        <w:t xml:space="preserve"> </w:t>
      </w:r>
    </w:p>
    <w:p w14:paraId="67F627E4" w14:textId="77777777" w:rsidR="00BB7E6C" w:rsidRPr="003F195D" w:rsidRDefault="00BB7E6C" w:rsidP="00EC3BF0">
      <w:pPr>
        <w:autoSpaceDE w:val="0"/>
        <w:autoSpaceDN w:val="0"/>
        <w:adjustRightInd w:val="0"/>
        <w:jc w:val="both"/>
        <w:rPr>
          <w:rFonts w:ascii="Arial" w:hAnsi="Arial" w:cs="Arial"/>
          <w:sz w:val="20"/>
          <w:szCs w:val="20"/>
        </w:rPr>
      </w:pPr>
    </w:p>
    <w:p w14:paraId="696537FB" w14:textId="77777777" w:rsidR="00BB7E6C" w:rsidRPr="003F195D" w:rsidRDefault="00BB7E6C" w:rsidP="00EC3BF0">
      <w:pPr>
        <w:autoSpaceDE w:val="0"/>
        <w:autoSpaceDN w:val="0"/>
        <w:adjustRightInd w:val="0"/>
        <w:jc w:val="both"/>
        <w:rPr>
          <w:rFonts w:ascii="Arial" w:hAnsi="Arial" w:cs="Arial"/>
          <w:sz w:val="20"/>
          <w:szCs w:val="20"/>
        </w:rPr>
      </w:pPr>
    </w:p>
    <w:p w14:paraId="6B21966F" w14:textId="77777777" w:rsidR="008171F7" w:rsidRPr="003F195D" w:rsidRDefault="008171F7" w:rsidP="000F13E8">
      <w:pPr>
        <w:rPr>
          <w:rFonts w:ascii="Arial" w:hAnsi="Arial" w:cs="Arial"/>
          <w:sz w:val="20"/>
          <w:szCs w:val="20"/>
        </w:rPr>
      </w:pPr>
    </w:p>
    <w:p w14:paraId="02952301" w14:textId="77777777" w:rsidR="00741BB4" w:rsidRPr="003F195D" w:rsidRDefault="00741BB4" w:rsidP="000F13E8">
      <w:pPr>
        <w:rPr>
          <w:rFonts w:ascii="Arial" w:hAnsi="Arial" w:cs="Arial"/>
          <w:sz w:val="20"/>
          <w:szCs w:val="20"/>
        </w:rPr>
      </w:pPr>
    </w:p>
    <w:p w14:paraId="2E6C8873" w14:textId="77777777" w:rsidR="00741BB4" w:rsidRPr="003F195D" w:rsidRDefault="00741BB4" w:rsidP="000F13E8">
      <w:pPr>
        <w:rPr>
          <w:rFonts w:ascii="Arial" w:hAnsi="Arial" w:cs="Arial"/>
          <w:sz w:val="20"/>
          <w:szCs w:val="20"/>
        </w:rPr>
      </w:pPr>
    </w:p>
    <w:p w14:paraId="14BB6844" w14:textId="77777777" w:rsidR="00741BB4" w:rsidRPr="003F195D" w:rsidRDefault="00741BB4" w:rsidP="000F13E8">
      <w:pPr>
        <w:rPr>
          <w:rFonts w:ascii="Arial" w:hAnsi="Arial" w:cs="Arial"/>
          <w:sz w:val="20"/>
          <w:szCs w:val="20"/>
        </w:rPr>
      </w:pPr>
    </w:p>
    <w:p w14:paraId="749BC3EE" w14:textId="77777777" w:rsidR="00741BB4" w:rsidRPr="003F195D" w:rsidRDefault="00741BB4" w:rsidP="000F13E8">
      <w:pPr>
        <w:rPr>
          <w:rFonts w:ascii="Arial" w:hAnsi="Arial" w:cs="Arial"/>
          <w:sz w:val="20"/>
          <w:szCs w:val="20"/>
        </w:rPr>
      </w:pPr>
    </w:p>
    <w:p w14:paraId="16B86964" w14:textId="77777777" w:rsidR="00741BB4" w:rsidRPr="003F195D" w:rsidRDefault="00741BB4" w:rsidP="000F13E8">
      <w:pPr>
        <w:rPr>
          <w:rFonts w:ascii="Arial" w:hAnsi="Arial" w:cs="Arial"/>
          <w:sz w:val="20"/>
          <w:szCs w:val="20"/>
        </w:rPr>
      </w:pPr>
    </w:p>
    <w:p w14:paraId="4A6C656F" w14:textId="77777777" w:rsidR="00097507" w:rsidRPr="003F195D" w:rsidRDefault="00097507" w:rsidP="00097507">
      <w:pPr>
        <w:rPr>
          <w:rFonts w:ascii="Arial" w:eastAsia="Calibri" w:hAnsi="Arial" w:cs="Arial"/>
          <w:sz w:val="20"/>
          <w:szCs w:val="20"/>
          <w:lang w:eastAsia="en-US"/>
        </w:rPr>
      </w:pPr>
    </w:p>
    <w:p w14:paraId="3B7C3ACD" w14:textId="07311FA9" w:rsidR="00097507" w:rsidRPr="003F195D" w:rsidRDefault="007B2C6A" w:rsidP="00097507">
      <w:pPr>
        <w:rPr>
          <w:rFonts w:ascii="Arial" w:eastAsia="Calibri" w:hAnsi="Arial" w:cs="Arial"/>
          <w:sz w:val="20"/>
          <w:szCs w:val="20"/>
          <w:lang w:eastAsia="en-US"/>
        </w:rPr>
      </w:pPr>
      <w:r>
        <w:rPr>
          <w:rFonts w:ascii="Arial" w:eastAsia="Calibri" w:hAnsi="Arial" w:cs="Arial"/>
          <w:sz w:val="20"/>
          <w:szCs w:val="20"/>
          <w:lang w:eastAsia="en-US"/>
        </w:rPr>
        <w:t>Original firmado</w:t>
      </w:r>
    </w:p>
    <w:p w14:paraId="27E89E65" w14:textId="77777777" w:rsidR="00097507" w:rsidRPr="003F195D" w:rsidRDefault="00097507" w:rsidP="00097507">
      <w:pPr>
        <w:rPr>
          <w:rFonts w:ascii="Arial" w:eastAsia="Calibri" w:hAnsi="Arial" w:cs="Arial"/>
          <w:b/>
          <w:sz w:val="20"/>
          <w:szCs w:val="20"/>
          <w:lang w:eastAsia="en-US"/>
        </w:rPr>
      </w:pPr>
      <w:r w:rsidRPr="003F195D">
        <w:rPr>
          <w:rFonts w:ascii="Arial" w:eastAsia="Calibri" w:hAnsi="Arial" w:cs="Arial"/>
          <w:sz w:val="20"/>
          <w:szCs w:val="20"/>
          <w:lang w:eastAsia="en-US"/>
        </w:rPr>
        <w:t xml:space="preserve">Brigadier General </w:t>
      </w:r>
      <w:r w:rsidRPr="003F195D">
        <w:rPr>
          <w:rFonts w:ascii="Arial" w:eastAsia="Calibri" w:hAnsi="Arial" w:cs="Arial"/>
          <w:b/>
          <w:sz w:val="20"/>
          <w:szCs w:val="20"/>
          <w:lang w:eastAsia="en-US"/>
        </w:rPr>
        <w:t xml:space="preserve">OSCAR ANTONIO MORENO MIRANDA </w:t>
      </w:r>
    </w:p>
    <w:p w14:paraId="22114CF4" w14:textId="77777777" w:rsidR="00097507" w:rsidRPr="003F195D" w:rsidRDefault="00097507" w:rsidP="00097507">
      <w:pPr>
        <w:rPr>
          <w:rFonts w:ascii="Arial" w:eastAsia="Calibri" w:hAnsi="Arial" w:cs="Arial"/>
          <w:sz w:val="20"/>
          <w:szCs w:val="20"/>
          <w:lang w:eastAsia="en-US"/>
        </w:rPr>
      </w:pPr>
      <w:r w:rsidRPr="003F195D">
        <w:rPr>
          <w:rFonts w:ascii="Arial" w:eastAsia="Calibri" w:hAnsi="Arial" w:cs="Arial"/>
          <w:sz w:val="20"/>
          <w:szCs w:val="20"/>
          <w:lang w:eastAsia="en-US"/>
        </w:rPr>
        <w:t>Comandante Policía Metropolitana de Cúcuta</w:t>
      </w:r>
    </w:p>
    <w:p w14:paraId="0CC1F254" w14:textId="77777777" w:rsidR="00097507" w:rsidRPr="003F195D" w:rsidRDefault="00097507" w:rsidP="00097507">
      <w:pPr>
        <w:rPr>
          <w:rFonts w:ascii="Arial" w:eastAsia="Calibri" w:hAnsi="Arial" w:cs="Arial"/>
          <w:sz w:val="22"/>
          <w:lang w:eastAsia="en-US"/>
        </w:rPr>
      </w:pPr>
    </w:p>
    <w:p w14:paraId="077A3126" w14:textId="77777777" w:rsidR="00097507" w:rsidRPr="003F195D" w:rsidRDefault="00097507" w:rsidP="00097507">
      <w:pPr>
        <w:rPr>
          <w:rFonts w:ascii="Arial" w:eastAsia="Calibri" w:hAnsi="Arial" w:cs="Arial"/>
          <w:sz w:val="11"/>
          <w:szCs w:val="11"/>
          <w:lang w:val="es-ES" w:eastAsia="en-US"/>
        </w:rPr>
      </w:pPr>
      <w:r w:rsidRPr="003F195D">
        <w:rPr>
          <w:rFonts w:ascii="Arial" w:eastAsia="Calibri" w:hAnsi="Arial" w:cs="Arial"/>
          <w:sz w:val="11"/>
          <w:szCs w:val="11"/>
          <w:lang w:val="es-ES" w:eastAsia="en-US"/>
        </w:rPr>
        <w:t xml:space="preserve">Elaboró: </w:t>
      </w:r>
      <w:r w:rsidRPr="003F195D">
        <w:rPr>
          <w:rFonts w:ascii="Arial" w:eastAsia="Calibri" w:hAnsi="Arial" w:cs="Arial"/>
          <w:sz w:val="11"/>
          <w:szCs w:val="11"/>
          <w:lang w:eastAsia="en-US"/>
        </w:rPr>
        <w:t>IJ</w:t>
      </w:r>
      <w:r w:rsidRPr="003F195D">
        <w:rPr>
          <w:rFonts w:ascii="Arial" w:eastAsia="Calibri" w:hAnsi="Arial" w:cs="Arial"/>
          <w:sz w:val="11"/>
          <w:szCs w:val="11"/>
          <w:lang w:val="es-ES" w:eastAsia="en-US"/>
        </w:rPr>
        <w:t>. DIEGO ALEXANDER VARGAS GARCIA</w:t>
      </w:r>
    </w:p>
    <w:p w14:paraId="75BC2DDB" w14:textId="77777777" w:rsidR="00097507" w:rsidRPr="003F195D" w:rsidRDefault="00097507" w:rsidP="00097507">
      <w:pPr>
        <w:rPr>
          <w:rFonts w:ascii="Arial" w:eastAsia="Calibri" w:hAnsi="Arial" w:cs="Arial"/>
          <w:sz w:val="11"/>
          <w:szCs w:val="11"/>
          <w:lang w:val="es-ES" w:eastAsia="en-US"/>
        </w:rPr>
      </w:pPr>
      <w:r w:rsidRPr="003F195D">
        <w:rPr>
          <w:rFonts w:ascii="Arial" w:eastAsia="Calibri" w:hAnsi="Arial" w:cs="Arial"/>
          <w:sz w:val="11"/>
          <w:szCs w:val="11"/>
          <w:lang w:val="es-ES" w:eastAsia="en-US"/>
        </w:rPr>
        <w:t xml:space="preserve">Jefe Grupo Contratos UPRES DENOR </w:t>
      </w:r>
    </w:p>
    <w:p w14:paraId="4F382D75" w14:textId="77777777" w:rsidR="00097507" w:rsidRPr="003F195D" w:rsidRDefault="00097507" w:rsidP="00097507">
      <w:pPr>
        <w:rPr>
          <w:rFonts w:ascii="Arial" w:eastAsia="Calibri" w:hAnsi="Arial" w:cs="Arial"/>
          <w:sz w:val="11"/>
          <w:szCs w:val="11"/>
          <w:lang w:val="es-ES" w:eastAsia="en-US"/>
        </w:rPr>
      </w:pPr>
      <w:r w:rsidRPr="003F195D">
        <w:rPr>
          <w:rFonts w:ascii="Arial" w:eastAsia="Calibri" w:hAnsi="Arial" w:cs="Arial"/>
          <w:sz w:val="11"/>
          <w:szCs w:val="11"/>
          <w:lang w:val="es-ES" w:eastAsia="en-US"/>
        </w:rPr>
        <w:t>CPS-04 LEYDA NIÑO PEREZ</w:t>
      </w:r>
    </w:p>
    <w:p w14:paraId="3934C7EE" w14:textId="77777777" w:rsidR="00097507" w:rsidRPr="003F195D" w:rsidRDefault="00097507" w:rsidP="00097507">
      <w:pPr>
        <w:rPr>
          <w:rFonts w:ascii="Arial" w:eastAsia="Calibri" w:hAnsi="Arial" w:cs="Arial"/>
          <w:sz w:val="11"/>
          <w:szCs w:val="11"/>
          <w:lang w:val="es-ES" w:eastAsia="en-US"/>
        </w:rPr>
      </w:pPr>
      <w:r w:rsidRPr="003F195D">
        <w:rPr>
          <w:rFonts w:ascii="Arial" w:eastAsia="Calibri" w:hAnsi="Arial" w:cs="Arial"/>
          <w:sz w:val="11"/>
          <w:szCs w:val="11"/>
          <w:lang w:val="es-ES" w:eastAsia="en-US"/>
        </w:rPr>
        <w:t>Abogada Contratos Sanidad UPRES DENOR</w:t>
      </w:r>
    </w:p>
    <w:p w14:paraId="3DADEDC2" w14:textId="77777777" w:rsidR="00097507" w:rsidRPr="003F195D" w:rsidRDefault="00097507" w:rsidP="00097507">
      <w:pPr>
        <w:rPr>
          <w:rFonts w:ascii="Arial" w:eastAsia="Calibri" w:hAnsi="Arial" w:cs="Arial"/>
          <w:sz w:val="11"/>
          <w:szCs w:val="11"/>
          <w:lang w:val="es-ES" w:eastAsia="en-US"/>
        </w:rPr>
      </w:pPr>
      <w:r w:rsidRPr="003F195D">
        <w:rPr>
          <w:rFonts w:ascii="Arial" w:eastAsia="Calibri" w:hAnsi="Arial" w:cs="Arial"/>
          <w:sz w:val="11"/>
          <w:szCs w:val="11"/>
          <w:lang w:val="es-ES" w:eastAsia="en-US"/>
        </w:rPr>
        <w:t xml:space="preserve">Aprobó: CT. OSCAR BALLESTEROS BALLESTEROS </w:t>
      </w:r>
    </w:p>
    <w:p w14:paraId="5486EDCA" w14:textId="77777777" w:rsidR="00097507" w:rsidRPr="003F195D" w:rsidRDefault="00097507" w:rsidP="00097507">
      <w:pPr>
        <w:rPr>
          <w:rFonts w:ascii="Arial" w:eastAsia="Calibri" w:hAnsi="Arial" w:cs="Arial"/>
          <w:sz w:val="11"/>
          <w:szCs w:val="11"/>
          <w:lang w:val="es-ES" w:eastAsia="en-US"/>
        </w:rPr>
      </w:pPr>
      <w:r w:rsidRPr="003F195D">
        <w:rPr>
          <w:rFonts w:ascii="Arial" w:eastAsia="Calibri" w:hAnsi="Arial" w:cs="Arial"/>
          <w:sz w:val="11"/>
          <w:szCs w:val="11"/>
          <w:lang w:val="es-ES" w:eastAsia="en-US"/>
        </w:rPr>
        <w:t>Jefe unidad prestadora de salud DENOR (E)</w:t>
      </w:r>
    </w:p>
    <w:p w14:paraId="575D2EB4" w14:textId="77777777" w:rsidR="00097507" w:rsidRPr="003F195D" w:rsidRDefault="00097507" w:rsidP="00097507">
      <w:pPr>
        <w:rPr>
          <w:rFonts w:ascii="Arial" w:eastAsia="Calibri" w:hAnsi="Arial" w:cs="Arial"/>
          <w:sz w:val="12"/>
          <w:szCs w:val="12"/>
          <w:lang w:val="es-ES" w:eastAsia="en-US"/>
        </w:rPr>
      </w:pPr>
    </w:p>
    <w:p w14:paraId="2CD5A4CE" w14:textId="690236AE" w:rsidR="00097507" w:rsidRPr="003F195D" w:rsidRDefault="007B2C6A" w:rsidP="00097507">
      <w:pPr>
        <w:pStyle w:val="Sinespaciado"/>
        <w:rPr>
          <w:rFonts w:ascii="Arial" w:hAnsi="Arial" w:cs="Arial"/>
          <w:sz w:val="12"/>
          <w:szCs w:val="12"/>
        </w:rPr>
      </w:pPr>
      <w:r>
        <w:rPr>
          <w:noProof/>
        </w:rPr>
        <w:pict w14:anchorId="53C934FA">
          <v:shape id="Imagen 3" o:spid="_x0000_s1037" type="#_x0000_t75" style="position:absolute;margin-left:304.7pt;margin-top:3.8pt;width:93pt;height:48pt;z-index:251661312;visibility:visible;mso-wrap-style:square;mso-wrap-distance-left:9pt;mso-wrap-distance-top:0;mso-wrap-distance-right:9pt;mso-wrap-distance-bottom:0;mso-position-horizontal:absolute;mso-position-horizontal-relative:text;mso-position-vertical:absolute;mso-position-vertical-relative:text">
            <v:imagedata r:id="rId9" o:title=""/>
          </v:shape>
        </w:pict>
      </w:r>
    </w:p>
    <w:p w14:paraId="1B203E84" w14:textId="77777777" w:rsidR="00097507" w:rsidRPr="003F195D" w:rsidRDefault="00097507" w:rsidP="00097507">
      <w:pPr>
        <w:pStyle w:val="Sinespaciado"/>
        <w:rPr>
          <w:rFonts w:ascii="Arial" w:hAnsi="Arial" w:cs="Arial"/>
          <w:sz w:val="17"/>
          <w:szCs w:val="17"/>
        </w:rPr>
      </w:pPr>
      <w:r w:rsidRPr="003F195D">
        <w:rPr>
          <w:rFonts w:ascii="Arial" w:hAnsi="Arial" w:cs="Arial"/>
          <w:sz w:val="17"/>
          <w:szCs w:val="17"/>
        </w:rPr>
        <w:t xml:space="preserve">Unidad Prestadora de Salid Norte de Santander </w:t>
      </w:r>
    </w:p>
    <w:p w14:paraId="3F0B12F6" w14:textId="77777777" w:rsidR="00097507" w:rsidRPr="003F195D" w:rsidRDefault="00097507" w:rsidP="00097507">
      <w:pPr>
        <w:pStyle w:val="Sinespaciado"/>
        <w:rPr>
          <w:rFonts w:ascii="Arial" w:hAnsi="Arial" w:cs="Arial"/>
          <w:noProof/>
          <w:sz w:val="17"/>
          <w:szCs w:val="17"/>
        </w:rPr>
      </w:pPr>
      <w:r w:rsidRPr="003F195D">
        <w:rPr>
          <w:rFonts w:ascii="Arial" w:hAnsi="Arial" w:cs="Arial"/>
          <w:noProof/>
          <w:sz w:val="17"/>
          <w:szCs w:val="17"/>
        </w:rPr>
        <w:t xml:space="preserve">Call 22N #2-03 Urbanizacion Tazajero </w:t>
      </w:r>
    </w:p>
    <w:p w14:paraId="26E34C5F" w14:textId="77777777" w:rsidR="00097507" w:rsidRPr="003F195D" w:rsidRDefault="007B2C6A" w:rsidP="00097507">
      <w:pPr>
        <w:pStyle w:val="Sinespaciado"/>
        <w:rPr>
          <w:rFonts w:ascii="Arial" w:hAnsi="Arial" w:cs="Arial"/>
          <w:sz w:val="17"/>
          <w:szCs w:val="17"/>
        </w:rPr>
      </w:pPr>
      <w:hyperlink r:id="rId10" w:history="1">
        <w:r w:rsidR="00097507" w:rsidRPr="003F195D">
          <w:rPr>
            <w:rStyle w:val="Hipervnculo"/>
            <w:rFonts w:ascii="Arial" w:hAnsi="Arial" w:cs="Arial"/>
            <w:noProof/>
            <w:color w:val="auto"/>
            <w:sz w:val="17"/>
            <w:szCs w:val="17"/>
          </w:rPr>
          <w:t>denor.grusa-ofcon@policia.gov.co</w:t>
        </w:r>
      </w:hyperlink>
      <w:r w:rsidR="00097507" w:rsidRPr="003F195D">
        <w:rPr>
          <w:rFonts w:ascii="Arial" w:hAnsi="Arial" w:cs="Arial"/>
          <w:noProof/>
          <w:sz w:val="17"/>
          <w:szCs w:val="17"/>
        </w:rPr>
        <w:t xml:space="preserve"> </w:t>
      </w:r>
    </w:p>
    <w:p w14:paraId="78F5ACA7" w14:textId="77777777" w:rsidR="00097507" w:rsidRPr="003F195D" w:rsidRDefault="007B2C6A" w:rsidP="00097507">
      <w:pPr>
        <w:pStyle w:val="Sinespaciado"/>
        <w:rPr>
          <w:rFonts w:ascii="Arial" w:hAnsi="Arial" w:cs="Arial"/>
          <w:sz w:val="17"/>
          <w:szCs w:val="17"/>
        </w:rPr>
      </w:pPr>
      <w:hyperlink r:id="rId11" w:history="1">
        <w:r w:rsidR="00097507" w:rsidRPr="003F195D">
          <w:rPr>
            <w:rStyle w:val="Hipervnculo"/>
            <w:rFonts w:ascii="Arial" w:hAnsi="Arial" w:cs="Arial"/>
            <w:b/>
            <w:color w:val="auto"/>
            <w:sz w:val="17"/>
            <w:szCs w:val="17"/>
          </w:rPr>
          <w:t>www.policia.gov.co</w:t>
        </w:r>
      </w:hyperlink>
      <w:r w:rsidR="00097507" w:rsidRPr="003F195D">
        <w:rPr>
          <w:rFonts w:ascii="Arial" w:hAnsi="Arial" w:cs="Arial"/>
          <w:b/>
        </w:rPr>
        <w:tab/>
      </w:r>
    </w:p>
    <w:p w14:paraId="564617F5" w14:textId="77777777" w:rsidR="00741BB4" w:rsidRPr="003F195D" w:rsidRDefault="00741BB4" w:rsidP="00167D6B">
      <w:pPr>
        <w:pStyle w:val="Default"/>
        <w:rPr>
          <w:color w:val="auto"/>
          <w:sz w:val="12"/>
          <w:szCs w:val="12"/>
          <w:lang w:val="es-CO"/>
        </w:rPr>
      </w:pPr>
    </w:p>
    <w:p w14:paraId="5A120504" w14:textId="77777777" w:rsidR="00741BB4" w:rsidRPr="003F195D" w:rsidRDefault="00741BB4" w:rsidP="00167D6B">
      <w:pPr>
        <w:pStyle w:val="Default"/>
        <w:rPr>
          <w:color w:val="auto"/>
          <w:sz w:val="12"/>
          <w:szCs w:val="12"/>
          <w:lang w:val="es-CO"/>
        </w:rPr>
      </w:pPr>
    </w:p>
    <w:p w14:paraId="005763B1" w14:textId="77777777" w:rsidR="00741BB4" w:rsidRPr="003F195D" w:rsidRDefault="00741BB4" w:rsidP="00167D6B">
      <w:pPr>
        <w:pStyle w:val="Default"/>
        <w:rPr>
          <w:color w:val="auto"/>
          <w:sz w:val="12"/>
          <w:szCs w:val="12"/>
          <w:lang w:val="es-CO"/>
        </w:rPr>
      </w:pPr>
    </w:p>
    <w:p w14:paraId="33982CBB" w14:textId="77777777" w:rsidR="00741BB4" w:rsidRPr="003F195D" w:rsidRDefault="00741BB4" w:rsidP="00167D6B">
      <w:pPr>
        <w:pStyle w:val="Default"/>
        <w:rPr>
          <w:color w:val="auto"/>
          <w:sz w:val="12"/>
          <w:szCs w:val="12"/>
          <w:lang w:val="es-CO"/>
        </w:rPr>
      </w:pPr>
    </w:p>
    <w:p w14:paraId="6FF8DAF3" w14:textId="77777777" w:rsidR="00741BB4" w:rsidRPr="003F195D" w:rsidRDefault="00741BB4" w:rsidP="00167D6B">
      <w:pPr>
        <w:pStyle w:val="Default"/>
        <w:rPr>
          <w:color w:val="auto"/>
          <w:sz w:val="12"/>
          <w:szCs w:val="12"/>
          <w:lang w:val="es-CO"/>
        </w:rPr>
      </w:pPr>
    </w:p>
    <w:p w14:paraId="38F47C69" w14:textId="77777777" w:rsidR="00741BB4" w:rsidRPr="003F195D" w:rsidRDefault="00741BB4" w:rsidP="00167D6B">
      <w:pPr>
        <w:pStyle w:val="Default"/>
        <w:rPr>
          <w:color w:val="auto"/>
          <w:sz w:val="12"/>
          <w:szCs w:val="12"/>
          <w:lang w:val="es-CO"/>
        </w:rPr>
      </w:pPr>
    </w:p>
    <w:p w14:paraId="1655A3C9" w14:textId="77777777" w:rsidR="00741BB4" w:rsidRPr="003F195D" w:rsidRDefault="00741BB4" w:rsidP="00167D6B">
      <w:pPr>
        <w:pStyle w:val="Default"/>
        <w:rPr>
          <w:color w:val="auto"/>
          <w:sz w:val="12"/>
          <w:szCs w:val="12"/>
          <w:lang w:val="es-CO"/>
        </w:rPr>
      </w:pPr>
    </w:p>
    <w:p w14:paraId="6E790F1D" w14:textId="77777777" w:rsidR="00741BB4" w:rsidRPr="003F195D" w:rsidRDefault="00741BB4" w:rsidP="00167D6B">
      <w:pPr>
        <w:pStyle w:val="Default"/>
        <w:rPr>
          <w:color w:val="auto"/>
          <w:sz w:val="12"/>
          <w:szCs w:val="12"/>
          <w:lang w:val="es-CO"/>
        </w:rPr>
      </w:pPr>
    </w:p>
    <w:p w14:paraId="3545B51C" w14:textId="77777777" w:rsidR="00741BB4" w:rsidRPr="003F195D" w:rsidRDefault="00741BB4" w:rsidP="00167D6B">
      <w:pPr>
        <w:pStyle w:val="Default"/>
        <w:rPr>
          <w:color w:val="auto"/>
          <w:sz w:val="12"/>
          <w:szCs w:val="12"/>
          <w:lang w:val="es-CO"/>
        </w:rPr>
      </w:pPr>
    </w:p>
    <w:p w14:paraId="4E41CA76" w14:textId="77777777" w:rsidR="00741BB4" w:rsidRPr="003F195D" w:rsidRDefault="00741BB4" w:rsidP="00167D6B">
      <w:pPr>
        <w:pStyle w:val="Default"/>
        <w:rPr>
          <w:color w:val="auto"/>
          <w:sz w:val="12"/>
          <w:szCs w:val="12"/>
          <w:lang w:val="es-CO"/>
        </w:rPr>
      </w:pPr>
    </w:p>
    <w:p w14:paraId="4D010229" w14:textId="77777777" w:rsidR="00741BB4" w:rsidRPr="003F195D" w:rsidRDefault="00741BB4" w:rsidP="00167D6B">
      <w:pPr>
        <w:pStyle w:val="Default"/>
        <w:rPr>
          <w:color w:val="auto"/>
          <w:sz w:val="12"/>
          <w:szCs w:val="12"/>
          <w:lang w:val="es-CO"/>
        </w:rPr>
      </w:pPr>
    </w:p>
    <w:p w14:paraId="3ABCAAF3" w14:textId="77777777" w:rsidR="00741BB4" w:rsidRPr="003F195D" w:rsidRDefault="00741BB4" w:rsidP="00167D6B">
      <w:pPr>
        <w:pStyle w:val="Default"/>
        <w:rPr>
          <w:color w:val="auto"/>
          <w:sz w:val="12"/>
          <w:szCs w:val="12"/>
          <w:lang w:val="es-CO"/>
        </w:rPr>
      </w:pPr>
    </w:p>
    <w:p w14:paraId="72F6EDC3" w14:textId="77777777" w:rsidR="00741BB4" w:rsidRPr="003F195D" w:rsidRDefault="00741BB4" w:rsidP="00167D6B">
      <w:pPr>
        <w:pStyle w:val="Default"/>
        <w:rPr>
          <w:color w:val="auto"/>
          <w:sz w:val="12"/>
          <w:szCs w:val="12"/>
          <w:lang w:val="es-CO"/>
        </w:rPr>
      </w:pPr>
    </w:p>
    <w:p w14:paraId="060C489B" w14:textId="77777777" w:rsidR="00741BB4" w:rsidRPr="003F195D" w:rsidRDefault="00741BB4" w:rsidP="00167D6B">
      <w:pPr>
        <w:pStyle w:val="Default"/>
        <w:rPr>
          <w:color w:val="auto"/>
          <w:sz w:val="12"/>
          <w:szCs w:val="12"/>
          <w:lang w:val="es-CO"/>
        </w:rPr>
      </w:pPr>
    </w:p>
    <w:p w14:paraId="204A120A" w14:textId="77777777" w:rsidR="00741BB4" w:rsidRPr="003F195D" w:rsidRDefault="00741BB4" w:rsidP="00167D6B">
      <w:pPr>
        <w:pStyle w:val="Default"/>
        <w:rPr>
          <w:color w:val="auto"/>
          <w:sz w:val="12"/>
          <w:szCs w:val="12"/>
          <w:lang w:val="es-CO"/>
        </w:rPr>
      </w:pPr>
    </w:p>
    <w:p w14:paraId="54A2D828" w14:textId="77777777" w:rsidR="00741BB4" w:rsidRPr="003F195D" w:rsidRDefault="00741BB4" w:rsidP="00167D6B">
      <w:pPr>
        <w:pStyle w:val="Default"/>
        <w:rPr>
          <w:color w:val="auto"/>
          <w:sz w:val="12"/>
          <w:szCs w:val="12"/>
          <w:lang w:val="es-CO"/>
        </w:rPr>
      </w:pPr>
    </w:p>
    <w:p w14:paraId="064B5E29" w14:textId="77777777" w:rsidR="00E33FA0" w:rsidRPr="003F195D" w:rsidRDefault="00E33FA0" w:rsidP="00167D6B">
      <w:pPr>
        <w:pStyle w:val="Default"/>
        <w:rPr>
          <w:color w:val="auto"/>
          <w:sz w:val="12"/>
          <w:szCs w:val="12"/>
          <w:lang w:val="es-CO"/>
        </w:rPr>
      </w:pPr>
    </w:p>
    <w:p w14:paraId="14680664" w14:textId="77777777" w:rsidR="00CD49B7" w:rsidRPr="003F195D" w:rsidRDefault="00CD49B7" w:rsidP="00167D6B">
      <w:pPr>
        <w:pStyle w:val="Default"/>
        <w:rPr>
          <w:color w:val="auto"/>
          <w:sz w:val="12"/>
          <w:szCs w:val="12"/>
          <w:lang w:val="es-CO"/>
        </w:rPr>
      </w:pPr>
    </w:p>
    <w:p w14:paraId="75C9E658" w14:textId="77777777" w:rsidR="00CD49B7" w:rsidRPr="003F195D" w:rsidRDefault="00CD49B7" w:rsidP="00167D6B">
      <w:pPr>
        <w:pStyle w:val="Default"/>
        <w:rPr>
          <w:color w:val="auto"/>
          <w:sz w:val="12"/>
          <w:szCs w:val="12"/>
          <w:lang w:val="es-CO"/>
        </w:rPr>
      </w:pPr>
    </w:p>
    <w:p w14:paraId="5D96AAC3" w14:textId="6EB0A8E9" w:rsidR="00CD49B7" w:rsidRDefault="00CD49B7" w:rsidP="00167D6B">
      <w:pPr>
        <w:pStyle w:val="Default"/>
        <w:rPr>
          <w:color w:val="auto"/>
          <w:sz w:val="12"/>
          <w:szCs w:val="12"/>
          <w:lang w:val="es-CO"/>
        </w:rPr>
      </w:pPr>
    </w:p>
    <w:p w14:paraId="0A4CDF98" w14:textId="422A81E4" w:rsidR="002B5BEF" w:rsidRDefault="002B5BEF" w:rsidP="00167D6B">
      <w:pPr>
        <w:pStyle w:val="Default"/>
        <w:rPr>
          <w:color w:val="auto"/>
          <w:sz w:val="12"/>
          <w:szCs w:val="12"/>
          <w:lang w:val="es-CO"/>
        </w:rPr>
      </w:pPr>
    </w:p>
    <w:p w14:paraId="73C5E017" w14:textId="0932D183" w:rsidR="002B5BEF" w:rsidRDefault="002B5BEF" w:rsidP="00167D6B">
      <w:pPr>
        <w:pStyle w:val="Default"/>
        <w:rPr>
          <w:color w:val="auto"/>
          <w:sz w:val="12"/>
          <w:szCs w:val="12"/>
          <w:lang w:val="es-CO"/>
        </w:rPr>
      </w:pPr>
    </w:p>
    <w:p w14:paraId="7D9C4B81" w14:textId="77777777" w:rsidR="002B5BEF" w:rsidRPr="003F195D" w:rsidRDefault="002B5BEF" w:rsidP="00167D6B">
      <w:pPr>
        <w:pStyle w:val="Default"/>
        <w:rPr>
          <w:color w:val="auto"/>
          <w:sz w:val="12"/>
          <w:szCs w:val="12"/>
          <w:lang w:val="es-CO"/>
        </w:rPr>
      </w:pPr>
    </w:p>
    <w:p w14:paraId="7821F126" w14:textId="77777777" w:rsidR="00045DF2" w:rsidRPr="003F195D" w:rsidRDefault="00045DF2" w:rsidP="00167D6B">
      <w:pPr>
        <w:pStyle w:val="Default"/>
        <w:rPr>
          <w:color w:val="auto"/>
          <w:sz w:val="12"/>
          <w:szCs w:val="12"/>
          <w:lang w:val="es-CO"/>
        </w:rPr>
      </w:pPr>
    </w:p>
    <w:p w14:paraId="492D37BD" w14:textId="77777777" w:rsidR="00045DF2" w:rsidRPr="003F195D" w:rsidRDefault="00045DF2" w:rsidP="00167D6B">
      <w:pPr>
        <w:pStyle w:val="Default"/>
        <w:rPr>
          <w:color w:val="auto"/>
          <w:sz w:val="12"/>
          <w:szCs w:val="12"/>
          <w:lang w:val="es-CO"/>
        </w:rPr>
      </w:pPr>
    </w:p>
    <w:p w14:paraId="66C02E17" w14:textId="77777777" w:rsidR="00045DF2" w:rsidRPr="003F195D" w:rsidRDefault="00045DF2" w:rsidP="00167D6B">
      <w:pPr>
        <w:pStyle w:val="Default"/>
        <w:rPr>
          <w:color w:val="auto"/>
          <w:sz w:val="12"/>
          <w:szCs w:val="12"/>
          <w:lang w:val="es-CO"/>
        </w:rPr>
      </w:pPr>
    </w:p>
    <w:p w14:paraId="75B51FCA" w14:textId="77777777" w:rsidR="00045DF2" w:rsidRPr="003F195D" w:rsidRDefault="00045DF2" w:rsidP="00167D6B">
      <w:pPr>
        <w:pStyle w:val="Default"/>
        <w:rPr>
          <w:color w:val="auto"/>
          <w:sz w:val="12"/>
          <w:szCs w:val="12"/>
          <w:lang w:val="es-CO"/>
        </w:rPr>
      </w:pPr>
    </w:p>
    <w:p w14:paraId="27859305" w14:textId="77777777" w:rsidR="00BA46D5" w:rsidRPr="003F195D" w:rsidRDefault="00BA46D5" w:rsidP="003E25DC">
      <w:pPr>
        <w:jc w:val="center"/>
        <w:rPr>
          <w:rFonts w:ascii="Arial" w:hAnsi="Arial" w:cs="Arial"/>
          <w:b/>
          <w:sz w:val="20"/>
          <w:szCs w:val="20"/>
        </w:rPr>
      </w:pPr>
      <w:r w:rsidRPr="003F195D">
        <w:rPr>
          <w:rFonts w:ascii="Arial" w:hAnsi="Arial" w:cs="Arial"/>
          <w:b/>
          <w:sz w:val="20"/>
          <w:szCs w:val="20"/>
        </w:rPr>
        <w:lastRenderedPageBreak/>
        <w:t>ANEXO No 1</w:t>
      </w:r>
    </w:p>
    <w:p w14:paraId="4A65F68A" w14:textId="77777777" w:rsidR="00BA46D5" w:rsidRPr="003F195D" w:rsidRDefault="00BA46D5" w:rsidP="003E25DC">
      <w:pPr>
        <w:jc w:val="center"/>
        <w:rPr>
          <w:rFonts w:ascii="Arial" w:hAnsi="Arial" w:cs="Arial"/>
          <w:b/>
          <w:sz w:val="20"/>
          <w:szCs w:val="20"/>
        </w:rPr>
      </w:pPr>
      <w:r w:rsidRPr="003F195D">
        <w:rPr>
          <w:rFonts w:ascii="Arial" w:hAnsi="Arial" w:cs="Arial"/>
          <w:b/>
          <w:sz w:val="20"/>
          <w:szCs w:val="20"/>
        </w:rPr>
        <w:t>CONDICIONES TÉCNICAS</w:t>
      </w:r>
    </w:p>
    <w:p w14:paraId="44AFF02A" w14:textId="77777777" w:rsidR="00BA46D5" w:rsidRPr="003F195D" w:rsidRDefault="00BA46D5" w:rsidP="003E25DC">
      <w:pPr>
        <w:rPr>
          <w:rFonts w:ascii="Arial" w:hAnsi="Arial" w:cs="Arial"/>
          <w:sz w:val="20"/>
          <w:szCs w:val="20"/>
        </w:rPr>
      </w:pPr>
    </w:p>
    <w:p w14:paraId="2C9D418B" w14:textId="77777777" w:rsidR="00BA46D5" w:rsidRPr="003F195D" w:rsidRDefault="00BA46D5" w:rsidP="003E25DC">
      <w:pPr>
        <w:jc w:val="center"/>
        <w:rPr>
          <w:rFonts w:ascii="Arial" w:eastAsia="MS Mincho" w:hAnsi="Arial" w:cs="Arial"/>
          <w:b/>
          <w:sz w:val="20"/>
          <w:szCs w:val="20"/>
        </w:rPr>
      </w:pPr>
      <w:r w:rsidRPr="003F195D">
        <w:rPr>
          <w:rFonts w:ascii="Arial" w:eastAsia="MS Mincho" w:hAnsi="Arial" w:cs="Arial"/>
          <w:b/>
          <w:sz w:val="20"/>
          <w:szCs w:val="20"/>
        </w:rPr>
        <w:t>ESPECIFICACIONES TÉCNICAS DE VERIFICACIÓN Y DE OBLIGATORIO CUMPLIMIENTO</w:t>
      </w:r>
    </w:p>
    <w:p w14:paraId="27E83382" w14:textId="77777777" w:rsidR="00BA46D5" w:rsidRPr="003F195D" w:rsidRDefault="00BA46D5" w:rsidP="003E25DC">
      <w:pPr>
        <w:rPr>
          <w:rFonts w:ascii="Arial" w:eastAsia="MS Mincho" w:hAnsi="Arial" w:cs="Arial"/>
          <w:sz w:val="20"/>
          <w:szCs w:val="20"/>
        </w:rPr>
      </w:pPr>
    </w:p>
    <w:p w14:paraId="120CDD0B" w14:textId="77777777" w:rsidR="00BA46D5" w:rsidRPr="003F195D" w:rsidRDefault="00BA46D5" w:rsidP="003E25DC">
      <w:pPr>
        <w:jc w:val="both"/>
        <w:rPr>
          <w:rFonts w:ascii="Arial" w:eastAsia="MS Mincho" w:hAnsi="Arial" w:cs="Arial"/>
          <w:sz w:val="20"/>
          <w:szCs w:val="20"/>
        </w:rPr>
      </w:pPr>
      <w:r w:rsidRPr="003F195D">
        <w:rPr>
          <w:rFonts w:ascii="Arial" w:eastAsia="MS Mincho"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1288A82B" w14:textId="77777777" w:rsidR="00BA46D5" w:rsidRPr="003F195D" w:rsidRDefault="00BA46D5" w:rsidP="003E25DC">
      <w:pPr>
        <w:rPr>
          <w:rFonts w:ascii="Arial" w:eastAsia="MS Mincho" w:hAnsi="Arial" w:cs="Arial"/>
          <w:sz w:val="20"/>
          <w:szCs w:val="20"/>
        </w:rPr>
      </w:pPr>
    </w:p>
    <w:p w14:paraId="1FA843CD" w14:textId="77777777" w:rsidR="00BA46D5" w:rsidRPr="003F195D" w:rsidRDefault="00BA46D5" w:rsidP="003E25DC">
      <w:pPr>
        <w:rPr>
          <w:rFonts w:ascii="Arial" w:eastAsia="MS Mincho" w:hAnsi="Arial" w:cs="Arial"/>
          <w:sz w:val="20"/>
          <w:szCs w:val="20"/>
        </w:rPr>
      </w:pPr>
      <w:r w:rsidRPr="003F195D">
        <w:rPr>
          <w:rFonts w:ascii="Arial" w:eastAsia="MS Mincho" w:hAnsi="Arial" w:cs="Arial"/>
          <w:b/>
          <w:sz w:val="20"/>
          <w:szCs w:val="20"/>
        </w:rPr>
        <w:t>PROPONENTE</w:t>
      </w:r>
      <w:r w:rsidRPr="003F195D">
        <w:rPr>
          <w:rFonts w:ascii="Arial" w:eastAsia="MS Mincho" w:hAnsi="Arial" w:cs="Arial"/>
          <w:sz w:val="20"/>
          <w:szCs w:val="20"/>
        </w:rPr>
        <w:t>__________________________________________________________</w:t>
      </w:r>
    </w:p>
    <w:p w14:paraId="153DE292" w14:textId="77777777" w:rsidR="00BA46D5" w:rsidRPr="003F195D" w:rsidRDefault="00BA46D5" w:rsidP="00BA46D5">
      <w:pPr>
        <w:pStyle w:val="Textoindependiente2"/>
        <w:rPr>
          <w:rFonts w:eastAsia="Calibri" w:cs="Arial"/>
          <w:b/>
          <w:sz w:val="20"/>
          <w:szCs w:val="20"/>
        </w:rPr>
      </w:pPr>
    </w:p>
    <w:tbl>
      <w:tblPr>
        <w:tblW w:w="10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9"/>
        <w:gridCol w:w="515"/>
        <w:gridCol w:w="586"/>
      </w:tblGrid>
      <w:tr w:rsidR="003F195D" w:rsidRPr="003F195D" w14:paraId="02C517EC" w14:textId="77777777" w:rsidTr="000D094B">
        <w:trPr>
          <w:trHeight w:val="70"/>
          <w:jc w:val="center"/>
        </w:trPr>
        <w:tc>
          <w:tcPr>
            <w:tcW w:w="9429" w:type="dxa"/>
            <w:vMerge w:val="restart"/>
            <w:shd w:val="clear" w:color="auto" w:fill="auto"/>
            <w:vAlign w:val="center"/>
          </w:tcPr>
          <w:p w14:paraId="0229BF61" w14:textId="0B2002D0" w:rsidR="00115C3C" w:rsidRPr="003F195D" w:rsidRDefault="00115C3C" w:rsidP="00115C3C">
            <w:pPr>
              <w:jc w:val="center"/>
              <w:rPr>
                <w:rFonts w:ascii="Arial" w:eastAsia="MS Mincho" w:hAnsi="Arial" w:cs="Arial"/>
                <w:b/>
                <w:sz w:val="20"/>
                <w:szCs w:val="20"/>
              </w:rPr>
            </w:pPr>
            <w:r w:rsidRPr="003F195D">
              <w:rPr>
                <w:rFonts w:ascii="Arial" w:eastAsia="MS Mincho" w:hAnsi="Arial" w:cs="Arial"/>
                <w:b/>
                <w:sz w:val="20"/>
                <w:szCs w:val="20"/>
              </w:rPr>
              <w:t xml:space="preserve">REQUISITOS </w:t>
            </w:r>
            <w:r w:rsidR="0096768B" w:rsidRPr="003F195D">
              <w:rPr>
                <w:rFonts w:ascii="Arial" w:eastAsia="MS Mincho" w:hAnsi="Arial" w:cs="Arial"/>
                <w:b/>
                <w:sz w:val="20"/>
                <w:szCs w:val="20"/>
              </w:rPr>
              <w:t>TÉCNICOS</w:t>
            </w:r>
            <w:r w:rsidR="0065189B" w:rsidRPr="003F195D">
              <w:rPr>
                <w:rFonts w:ascii="Arial" w:eastAsia="MS Mincho" w:hAnsi="Arial" w:cs="Arial"/>
                <w:b/>
                <w:sz w:val="20"/>
                <w:szCs w:val="20"/>
              </w:rPr>
              <w:t xml:space="preserve"> GRUPO 1 Y 2</w:t>
            </w:r>
          </w:p>
        </w:tc>
        <w:tc>
          <w:tcPr>
            <w:tcW w:w="1031" w:type="dxa"/>
            <w:gridSpan w:val="2"/>
            <w:vAlign w:val="center"/>
          </w:tcPr>
          <w:p w14:paraId="169F9288" w14:textId="77777777" w:rsidR="00115C3C" w:rsidRPr="003F195D" w:rsidRDefault="00115C3C" w:rsidP="00115C3C">
            <w:pPr>
              <w:jc w:val="center"/>
              <w:rPr>
                <w:rFonts w:ascii="Arial" w:eastAsia="MS Mincho" w:hAnsi="Arial" w:cs="Arial"/>
                <w:b/>
                <w:sz w:val="20"/>
                <w:szCs w:val="20"/>
              </w:rPr>
            </w:pPr>
            <w:r w:rsidRPr="003F195D">
              <w:rPr>
                <w:rFonts w:ascii="Arial" w:eastAsia="MS Mincho" w:hAnsi="Arial" w:cs="Arial"/>
                <w:b/>
                <w:sz w:val="20"/>
                <w:szCs w:val="20"/>
              </w:rPr>
              <w:t>CUMPLE</w:t>
            </w:r>
          </w:p>
        </w:tc>
      </w:tr>
      <w:tr w:rsidR="003F195D" w:rsidRPr="003F195D" w14:paraId="3F77DC83" w14:textId="77777777" w:rsidTr="000D094B">
        <w:trPr>
          <w:trHeight w:val="70"/>
          <w:jc w:val="center"/>
        </w:trPr>
        <w:tc>
          <w:tcPr>
            <w:tcW w:w="9429" w:type="dxa"/>
            <w:vMerge/>
            <w:shd w:val="clear" w:color="auto" w:fill="auto"/>
            <w:vAlign w:val="center"/>
          </w:tcPr>
          <w:p w14:paraId="5E3358CD" w14:textId="77777777" w:rsidR="00115C3C" w:rsidRPr="003F195D" w:rsidRDefault="00115C3C" w:rsidP="00115C3C">
            <w:pPr>
              <w:jc w:val="center"/>
              <w:rPr>
                <w:rFonts w:ascii="Arial" w:eastAsia="MS Mincho" w:hAnsi="Arial" w:cs="Arial"/>
                <w:b/>
                <w:sz w:val="20"/>
                <w:szCs w:val="20"/>
              </w:rPr>
            </w:pPr>
          </w:p>
        </w:tc>
        <w:tc>
          <w:tcPr>
            <w:tcW w:w="515" w:type="dxa"/>
            <w:vAlign w:val="center"/>
          </w:tcPr>
          <w:p w14:paraId="72E2A6C9" w14:textId="77777777" w:rsidR="00115C3C" w:rsidRPr="003F195D" w:rsidRDefault="00115C3C" w:rsidP="00115C3C">
            <w:pPr>
              <w:jc w:val="center"/>
              <w:rPr>
                <w:rFonts w:ascii="Arial" w:eastAsia="MS Mincho" w:hAnsi="Arial" w:cs="Arial"/>
                <w:b/>
                <w:sz w:val="20"/>
                <w:szCs w:val="20"/>
              </w:rPr>
            </w:pPr>
            <w:r w:rsidRPr="003F195D">
              <w:rPr>
                <w:rFonts w:ascii="Arial" w:eastAsia="MS Mincho" w:hAnsi="Arial" w:cs="Arial"/>
                <w:b/>
                <w:sz w:val="20"/>
                <w:szCs w:val="20"/>
              </w:rPr>
              <w:t>SI</w:t>
            </w:r>
          </w:p>
        </w:tc>
        <w:tc>
          <w:tcPr>
            <w:tcW w:w="516" w:type="dxa"/>
            <w:vAlign w:val="center"/>
          </w:tcPr>
          <w:p w14:paraId="7C255697" w14:textId="77777777" w:rsidR="00115C3C" w:rsidRPr="003F195D" w:rsidRDefault="00115C3C" w:rsidP="00115C3C">
            <w:pPr>
              <w:jc w:val="center"/>
              <w:rPr>
                <w:rFonts w:ascii="Arial" w:eastAsia="MS Mincho" w:hAnsi="Arial" w:cs="Arial"/>
                <w:b/>
                <w:sz w:val="20"/>
                <w:szCs w:val="20"/>
              </w:rPr>
            </w:pPr>
            <w:r w:rsidRPr="003F195D">
              <w:rPr>
                <w:rFonts w:ascii="Arial" w:eastAsia="MS Mincho" w:hAnsi="Arial" w:cs="Arial"/>
                <w:b/>
                <w:sz w:val="20"/>
                <w:szCs w:val="20"/>
              </w:rPr>
              <w:t>NO</w:t>
            </w:r>
          </w:p>
        </w:tc>
      </w:tr>
      <w:tr w:rsidR="000D094B" w:rsidRPr="003F195D" w14:paraId="775D1D07" w14:textId="77777777" w:rsidTr="000D094B">
        <w:trPr>
          <w:trHeight w:val="416"/>
          <w:jc w:val="center"/>
        </w:trPr>
        <w:tc>
          <w:tcPr>
            <w:tcW w:w="9429" w:type="dxa"/>
            <w:shd w:val="clear" w:color="auto" w:fill="auto"/>
          </w:tcPr>
          <w:p w14:paraId="74535897" w14:textId="77777777" w:rsidR="00115C3C" w:rsidRPr="003F195D" w:rsidRDefault="00115C3C" w:rsidP="00115C3C">
            <w:pPr>
              <w:jc w:val="both"/>
              <w:rPr>
                <w:rFonts w:ascii="Arial" w:eastAsia="MS Mincho" w:hAnsi="Arial" w:cs="Arial"/>
                <w:sz w:val="20"/>
                <w:szCs w:val="20"/>
              </w:rPr>
            </w:pPr>
            <w:r w:rsidRPr="003F195D">
              <w:rPr>
                <w:rFonts w:ascii="Arial" w:eastAsia="MS Mincho" w:hAnsi="Arial" w:cs="Arial"/>
                <w:sz w:val="20"/>
                <w:szCs w:val="20"/>
              </w:rPr>
              <w:t>EXPERIENCIA PROPONENTE EN PRODUCIR O COMERCIALIZAR EL BIEN y/o ofrecer el servicio.</w:t>
            </w:r>
          </w:p>
          <w:p w14:paraId="3C7A923D" w14:textId="77777777" w:rsidR="00115C3C" w:rsidRPr="003F195D" w:rsidRDefault="00115C3C" w:rsidP="00115C3C">
            <w:pPr>
              <w:jc w:val="both"/>
              <w:rPr>
                <w:rFonts w:ascii="Arial" w:eastAsia="MS Mincho" w:hAnsi="Arial" w:cs="Arial"/>
                <w:sz w:val="20"/>
                <w:szCs w:val="20"/>
              </w:rPr>
            </w:pPr>
          </w:p>
          <w:p w14:paraId="454911E4" w14:textId="745D7A99" w:rsidR="00115C3C" w:rsidRPr="003F195D" w:rsidRDefault="00115C3C" w:rsidP="00115C3C">
            <w:pPr>
              <w:jc w:val="both"/>
              <w:rPr>
                <w:rFonts w:ascii="Arial" w:hAnsi="Arial" w:cs="Arial"/>
                <w:sz w:val="20"/>
                <w:szCs w:val="20"/>
              </w:rPr>
            </w:pPr>
            <w:r w:rsidRPr="003F195D">
              <w:rPr>
                <w:rFonts w:ascii="Arial" w:eastAsia="MS Mincho" w:hAnsi="Arial" w:cs="Arial"/>
                <w:sz w:val="20"/>
                <w:szCs w:val="20"/>
              </w:rPr>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w:t>
            </w:r>
            <w:r w:rsidR="00802115" w:rsidRPr="003F195D">
              <w:rPr>
                <w:rFonts w:ascii="Arial" w:eastAsia="MS Mincho" w:hAnsi="Arial" w:cs="Arial"/>
                <w:sz w:val="20"/>
                <w:szCs w:val="20"/>
              </w:rPr>
              <w:t xml:space="preserve">setenta </w:t>
            </w:r>
            <w:r w:rsidRPr="003F195D">
              <w:rPr>
                <w:rFonts w:ascii="Arial" w:eastAsia="MS Mincho" w:hAnsi="Arial" w:cs="Arial"/>
                <w:sz w:val="20"/>
                <w:szCs w:val="20"/>
              </w:rPr>
              <w:t>por ciento (70%) del presupuesto asignado</w:t>
            </w:r>
            <w:r w:rsidR="0065189B" w:rsidRPr="003F195D">
              <w:rPr>
                <w:rFonts w:ascii="Arial" w:eastAsia="MS Mincho" w:hAnsi="Arial" w:cs="Arial"/>
                <w:sz w:val="20"/>
                <w:szCs w:val="20"/>
              </w:rPr>
              <w:t xml:space="preserve"> para cada grupo</w:t>
            </w:r>
            <w:r w:rsidRPr="003F195D">
              <w:rPr>
                <w:rFonts w:ascii="Arial" w:eastAsia="MS Mincho" w:hAnsi="Arial" w:cs="Arial"/>
                <w:sz w:val="20"/>
                <w:szCs w:val="20"/>
              </w:rPr>
              <w:t xml:space="preserve"> al presente proceso, con empresas públicas o privadas, para lo cual el oferente deberá presentar certificaciones (certificación por contrato) con concepto favorable de la recepción de los contratos.</w:t>
            </w:r>
            <w:r w:rsidRPr="003F195D">
              <w:rPr>
                <w:rFonts w:ascii="Arial" w:hAnsi="Arial" w:cs="Arial"/>
                <w:sz w:val="20"/>
                <w:szCs w:val="20"/>
              </w:rPr>
              <w:tab/>
            </w:r>
          </w:p>
          <w:p w14:paraId="1F40289A" w14:textId="77777777" w:rsidR="00115C3C" w:rsidRPr="003F195D" w:rsidRDefault="00115C3C" w:rsidP="002C1FB6">
            <w:pPr>
              <w:pStyle w:val="Sangra2detindependiente"/>
              <w:numPr>
                <w:ilvl w:val="0"/>
                <w:numId w:val="23"/>
              </w:numPr>
              <w:ind w:left="714" w:hanging="357"/>
              <w:rPr>
                <w:rFonts w:cs="Arial"/>
                <w:sz w:val="20"/>
                <w:szCs w:val="20"/>
              </w:rPr>
            </w:pPr>
            <w:r w:rsidRPr="003F195D">
              <w:rPr>
                <w:rFonts w:cs="Arial"/>
                <w:sz w:val="20"/>
                <w:szCs w:val="20"/>
              </w:rPr>
              <w:t>Nombre o razón social de contratante.</w:t>
            </w:r>
          </w:p>
          <w:p w14:paraId="7B626E70" w14:textId="77777777" w:rsidR="00115C3C" w:rsidRPr="003F195D" w:rsidRDefault="00115C3C" w:rsidP="002C1FB6">
            <w:pPr>
              <w:pStyle w:val="Sangra2detindependiente"/>
              <w:numPr>
                <w:ilvl w:val="0"/>
                <w:numId w:val="23"/>
              </w:numPr>
              <w:ind w:left="714" w:hanging="357"/>
              <w:rPr>
                <w:rFonts w:cs="Arial"/>
                <w:sz w:val="20"/>
                <w:szCs w:val="20"/>
              </w:rPr>
            </w:pPr>
            <w:r w:rsidRPr="003F195D">
              <w:rPr>
                <w:rFonts w:cs="Arial"/>
                <w:sz w:val="20"/>
                <w:szCs w:val="20"/>
              </w:rPr>
              <w:t>Nombre o razón social del contratista.</w:t>
            </w:r>
          </w:p>
          <w:p w14:paraId="0A33BE5E" w14:textId="77777777" w:rsidR="00115C3C" w:rsidRPr="003F195D" w:rsidRDefault="00115C3C" w:rsidP="002C1FB6">
            <w:pPr>
              <w:pStyle w:val="Sangra2detindependiente"/>
              <w:numPr>
                <w:ilvl w:val="0"/>
                <w:numId w:val="23"/>
              </w:numPr>
              <w:ind w:left="714" w:hanging="357"/>
              <w:rPr>
                <w:rFonts w:cs="Arial"/>
                <w:sz w:val="20"/>
                <w:szCs w:val="20"/>
              </w:rPr>
            </w:pPr>
            <w:r w:rsidRPr="003F195D">
              <w:rPr>
                <w:rFonts w:cs="Arial"/>
                <w:sz w:val="20"/>
                <w:szCs w:val="20"/>
              </w:rPr>
              <w:t>Objeto del contrato.</w:t>
            </w:r>
          </w:p>
          <w:p w14:paraId="7E1AE367" w14:textId="77777777" w:rsidR="00115C3C" w:rsidRPr="003F195D" w:rsidRDefault="00115C3C" w:rsidP="002C1FB6">
            <w:pPr>
              <w:pStyle w:val="Sangra2detindependiente"/>
              <w:numPr>
                <w:ilvl w:val="0"/>
                <w:numId w:val="23"/>
              </w:numPr>
              <w:ind w:left="714" w:hanging="357"/>
              <w:rPr>
                <w:rFonts w:cs="Arial"/>
                <w:sz w:val="20"/>
                <w:szCs w:val="20"/>
              </w:rPr>
            </w:pPr>
            <w:r w:rsidRPr="003F195D">
              <w:rPr>
                <w:rFonts w:cs="Arial"/>
                <w:sz w:val="20"/>
                <w:szCs w:val="20"/>
              </w:rPr>
              <w:t>Lugar de ejecución del contrato.</w:t>
            </w:r>
          </w:p>
          <w:p w14:paraId="6892DCA7" w14:textId="77777777" w:rsidR="00115C3C" w:rsidRPr="003F195D" w:rsidRDefault="00115C3C" w:rsidP="002C1FB6">
            <w:pPr>
              <w:pStyle w:val="Sangra2detindependiente"/>
              <w:numPr>
                <w:ilvl w:val="0"/>
                <w:numId w:val="23"/>
              </w:numPr>
              <w:ind w:left="714" w:hanging="357"/>
              <w:rPr>
                <w:rFonts w:cs="Arial"/>
                <w:sz w:val="20"/>
                <w:szCs w:val="20"/>
              </w:rPr>
            </w:pPr>
            <w:r w:rsidRPr="003F195D">
              <w:rPr>
                <w:rFonts w:cs="Arial"/>
                <w:sz w:val="20"/>
                <w:szCs w:val="20"/>
              </w:rPr>
              <w:t>Número del contrato.</w:t>
            </w:r>
          </w:p>
          <w:p w14:paraId="6527E4C8" w14:textId="77777777" w:rsidR="00115C3C" w:rsidRPr="003F195D" w:rsidRDefault="00115C3C" w:rsidP="002C1FB6">
            <w:pPr>
              <w:pStyle w:val="Sangra2detindependiente"/>
              <w:numPr>
                <w:ilvl w:val="0"/>
                <w:numId w:val="23"/>
              </w:numPr>
              <w:ind w:left="714" w:hanging="357"/>
              <w:rPr>
                <w:rFonts w:cs="Arial"/>
                <w:sz w:val="20"/>
                <w:szCs w:val="20"/>
              </w:rPr>
            </w:pPr>
            <w:r w:rsidRPr="003F195D">
              <w:rPr>
                <w:rFonts w:cs="Arial"/>
                <w:sz w:val="20"/>
                <w:szCs w:val="20"/>
              </w:rPr>
              <w:t>Fecha de inicio del contrato.</w:t>
            </w:r>
          </w:p>
          <w:p w14:paraId="4680BEFF" w14:textId="77777777" w:rsidR="00115C3C" w:rsidRPr="003F195D" w:rsidRDefault="00115C3C" w:rsidP="002C1FB6">
            <w:pPr>
              <w:pStyle w:val="Sangra2detindependiente"/>
              <w:numPr>
                <w:ilvl w:val="0"/>
                <w:numId w:val="23"/>
              </w:numPr>
              <w:ind w:left="714" w:hanging="357"/>
              <w:rPr>
                <w:rFonts w:cs="Arial"/>
                <w:sz w:val="20"/>
                <w:szCs w:val="20"/>
              </w:rPr>
            </w:pPr>
            <w:r w:rsidRPr="003F195D">
              <w:rPr>
                <w:rFonts w:cs="Arial"/>
                <w:sz w:val="20"/>
                <w:szCs w:val="20"/>
              </w:rPr>
              <w:t>Fecha de terminación del contrato.</w:t>
            </w:r>
          </w:p>
          <w:p w14:paraId="542C1D85" w14:textId="77777777" w:rsidR="00115C3C" w:rsidRPr="003F195D" w:rsidRDefault="00115C3C" w:rsidP="002C1FB6">
            <w:pPr>
              <w:pStyle w:val="Sangra2detindependiente"/>
              <w:numPr>
                <w:ilvl w:val="0"/>
                <w:numId w:val="23"/>
              </w:numPr>
              <w:ind w:left="714" w:hanging="357"/>
              <w:rPr>
                <w:rFonts w:cs="Arial"/>
                <w:sz w:val="20"/>
                <w:szCs w:val="20"/>
              </w:rPr>
            </w:pPr>
            <w:r w:rsidRPr="003F195D">
              <w:rPr>
                <w:rFonts w:cs="Arial"/>
                <w:sz w:val="20"/>
                <w:szCs w:val="20"/>
              </w:rPr>
              <w:t>Valor del contrato.</w:t>
            </w:r>
          </w:p>
          <w:p w14:paraId="3B754BD6" w14:textId="77777777" w:rsidR="00115C3C" w:rsidRPr="003F195D" w:rsidRDefault="00115C3C" w:rsidP="002C1FB6">
            <w:pPr>
              <w:pStyle w:val="Sangra2detindependiente"/>
              <w:numPr>
                <w:ilvl w:val="0"/>
                <w:numId w:val="23"/>
              </w:numPr>
              <w:ind w:left="714" w:hanging="357"/>
              <w:rPr>
                <w:rFonts w:cs="Arial"/>
                <w:sz w:val="20"/>
                <w:szCs w:val="20"/>
              </w:rPr>
            </w:pPr>
            <w:r w:rsidRPr="003F195D">
              <w:rPr>
                <w:rFonts w:cs="Arial"/>
                <w:sz w:val="20"/>
                <w:szCs w:val="20"/>
              </w:rPr>
              <w:t>Certificación suscrita por la persona competente de la entidad contratante.</w:t>
            </w:r>
          </w:p>
          <w:p w14:paraId="1DEB2663" w14:textId="77777777" w:rsidR="00115C3C" w:rsidRPr="003F195D" w:rsidRDefault="00115C3C" w:rsidP="002C1FB6">
            <w:pPr>
              <w:pStyle w:val="Sangra2detindependiente"/>
              <w:numPr>
                <w:ilvl w:val="0"/>
                <w:numId w:val="23"/>
              </w:numPr>
              <w:ind w:left="714" w:hanging="357"/>
              <w:rPr>
                <w:rFonts w:cs="Arial"/>
                <w:sz w:val="20"/>
                <w:szCs w:val="20"/>
              </w:rPr>
            </w:pPr>
            <w:r w:rsidRPr="003F195D">
              <w:rPr>
                <w:rFonts w:cs="Arial"/>
                <w:sz w:val="20"/>
                <w:szCs w:val="20"/>
              </w:rPr>
              <w:t>Dirección y número telefónico del contratante.</w:t>
            </w:r>
          </w:p>
          <w:p w14:paraId="612C6F0B" w14:textId="77777777" w:rsidR="00115C3C" w:rsidRPr="003F195D" w:rsidRDefault="00115C3C" w:rsidP="00115C3C">
            <w:pPr>
              <w:jc w:val="both"/>
              <w:rPr>
                <w:rFonts w:ascii="Arial" w:hAnsi="Arial" w:cs="Arial"/>
                <w:sz w:val="20"/>
                <w:szCs w:val="20"/>
              </w:rPr>
            </w:pPr>
          </w:p>
          <w:p w14:paraId="00ACD2FD" w14:textId="77777777" w:rsidR="00115C3C" w:rsidRPr="003F195D" w:rsidRDefault="00802115" w:rsidP="00115C3C">
            <w:pPr>
              <w:jc w:val="both"/>
              <w:rPr>
                <w:rFonts w:ascii="Arial" w:hAnsi="Arial" w:cs="Arial"/>
                <w:sz w:val="20"/>
                <w:szCs w:val="20"/>
              </w:rPr>
            </w:pPr>
            <w:r w:rsidRPr="003F195D">
              <w:rPr>
                <w:rFonts w:ascii="Arial" w:hAnsi="Arial" w:cs="Arial"/>
                <w:sz w:val="20"/>
                <w:szCs w:val="20"/>
              </w:rPr>
              <w:t>Además,</w:t>
            </w:r>
            <w:r w:rsidR="00115C3C" w:rsidRPr="003F195D">
              <w:rPr>
                <w:rFonts w:ascii="Arial" w:hAnsi="Arial" w:cs="Arial"/>
                <w:sz w:val="20"/>
                <w:szCs w:val="20"/>
              </w:rPr>
              <w:t xml:space="preserve"> en las certificaciones deberá manifestar la calificación del servicio ejecutado la cual deberá ser </w:t>
            </w:r>
            <w:r w:rsidR="00FE3601" w:rsidRPr="003F195D">
              <w:rPr>
                <w:rFonts w:ascii="Arial" w:hAnsi="Arial" w:cs="Arial"/>
                <w:sz w:val="20"/>
                <w:szCs w:val="20"/>
              </w:rPr>
              <w:t>mínimo bueno</w:t>
            </w:r>
            <w:r w:rsidR="00115C3C" w:rsidRPr="003F195D">
              <w:rPr>
                <w:rFonts w:ascii="Arial" w:hAnsi="Arial" w:cs="Arial"/>
                <w:sz w:val="20"/>
                <w:szCs w:val="20"/>
              </w:rPr>
              <w:t xml:space="preserve">, si la calificación otorgada a los contratistas es aceptable o malo no se tendrán en cuenta en la calificación de la experiencia acreditada. Cuando se certifiquen contratos realizados bajo la modalidad de Consorcio o de Unión Temporal, la Dirección de Sanidad tomará para la verificación, el porcentaje de participación del oferente en la ejecución del contrato, y luego sumará el valor obtenido para así establecer el total acreditado. </w:t>
            </w:r>
          </w:p>
          <w:p w14:paraId="0126ED29" w14:textId="77777777" w:rsidR="00115C3C" w:rsidRPr="003F195D" w:rsidRDefault="00115C3C" w:rsidP="00115C3C">
            <w:pPr>
              <w:jc w:val="both"/>
              <w:rPr>
                <w:rFonts w:ascii="Arial" w:hAnsi="Arial" w:cs="Arial"/>
                <w:sz w:val="20"/>
                <w:szCs w:val="20"/>
              </w:rPr>
            </w:pPr>
          </w:p>
          <w:p w14:paraId="4D64E8AE" w14:textId="77777777" w:rsidR="00115C3C" w:rsidRPr="003F195D" w:rsidRDefault="00115C3C" w:rsidP="00115C3C">
            <w:pPr>
              <w:jc w:val="both"/>
              <w:rPr>
                <w:rFonts w:ascii="Arial" w:hAnsi="Arial" w:cs="Arial"/>
                <w:sz w:val="20"/>
                <w:szCs w:val="20"/>
              </w:rPr>
            </w:pPr>
            <w:r w:rsidRPr="003F195D">
              <w:rPr>
                <w:rFonts w:ascii="Arial" w:hAnsi="Arial" w:cs="Arial"/>
                <w:sz w:val="20"/>
                <w:szCs w:val="20"/>
              </w:rPr>
              <w:t xml:space="preserve">Para lo anterior, deberá presentar el documento que acreditó la conformación del Consorcio o de la Unión Temporal, donde deberá constar el porcentaje de participación de cada uno de los integrantes para la ejecución del contrato. </w:t>
            </w:r>
          </w:p>
          <w:p w14:paraId="333F35B0" w14:textId="77777777" w:rsidR="00115C3C" w:rsidRPr="003F195D" w:rsidRDefault="00115C3C" w:rsidP="00115C3C">
            <w:pPr>
              <w:jc w:val="both"/>
              <w:rPr>
                <w:rFonts w:ascii="Arial" w:hAnsi="Arial" w:cs="Arial"/>
                <w:sz w:val="20"/>
                <w:szCs w:val="20"/>
              </w:rPr>
            </w:pPr>
          </w:p>
          <w:p w14:paraId="1AFB5D55" w14:textId="77777777" w:rsidR="00115C3C" w:rsidRPr="003F195D" w:rsidRDefault="0096768B" w:rsidP="00115C3C">
            <w:pPr>
              <w:jc w:val="both"/>
              <w:rPr>
                <w:rFonts w:ascii="Arial" w:hAnsi="Arial" w:cs="Arial"/>
                <w:sz w:val="20"/>
                <w:szCs w:val="20"/>
              </w:rPr>
            </w:pPr>
            <w:r w:rsidRPr="003F195D">
              <w:rPr>
                <w:rFonts w:ascii="Arial" w:hAnsi="Arial" w:cs="Arial"/>
                <w:sz w:val="20"/>
                <w:szCs w:val="20"/>
              </w:rPr>
              <w:t>Además,</w:t>
            </w:r>
            <w:r w:rsidR="00115C3C" w:rsidRPr="003F195D">
              <w:rPr>
                <w:rFonts w:ascii="Arial" w:hAnsi="Arial" w:cs="Arial"/>
                <w:sz w:val="20"/>
                <w:szCs w:val="20"/>
              </w:rPr>
              <w:t xml:space="preserve"> debe tenerse en cuenta que:</w:t>
            </w:r>
          </w:p>
          <w:p w14:paraId="383848CA" w14:textId="77777777" w:rsidR="00115C3C" w:rsidRPr="003F195D" w:rsidRDefault="00115C3C" w:rsidP="00115C3C">
            <w:pPr>
              <w:jc w:val="both"/>
              <w:rPr>
                <w:rFonts w:ascii="Arial" w:hAnsi="Arial" w:cs="Arial"/>
                <w:sz w:val="20"/>
                <w:szCs w:val="20"/>
              </w:rPr>
            </w:pPr>
          </w:p>
          <w:p w14:paraId="624D4F16" w14:textId="77777777" w:rsidR="00115C3C" w:rsidRPr="003F195D" w:rsidRDefault="00115C3C" w:rsidP="00115C3C">
            <w:pPr>
              <w:jc w:val="both"/>
              <w:rPr>
                <w:rFonts w:ascii="Arial" w:hAnsi="Arial" w:cs="Arial"/>
                <w:sz w:val="20"/>
                <w:szCs w:val="20"/>
              </w:rPr>
            </w:pPr>
            <w:r w:rsidRPr="003F195D">
              <w:rPr>
                <w:rFonts w:ascii="Arial" w:hAnsi="Arial" w:cs="Arial"/>
                <w:sz w:val="20"/>
                <w:szCs w:val="20"/>
              </w:rPr>
              <w:t>- No se admiten certificaciones de subcontrataciones o convenios.</w:t>
            </w:r>
          </w:p>
          <w:p w14:paraId="4ADFF9CD" w14:textId="77777777" w:rsidR="00115C3C" w:rsidRPr="003F195D" w:rsidRDefault="00115C3C" w:rsidP="00115C3C">
            <w:pPr>
              <w:jc w:val="both"/>
              <w:rPr>
                <w:rFonts w:ascii="Arial" w:hAnsi="Arial" w:cs="Arial"/>
                <w:sz w:val="20"/>
                <w:szCs w:val="20"/>
              </w:rPr>
            </w:pPr>
            <w:r w:rsidRPr="003F195D">
              <w:rPr>
                <w:rFonts w:ascii="Arial" w:hAnsi="Arial" w:cs="Arial"/>
                <w:sz w:val="20"/>
                <w:szCs w:val="20"/>
              </w:rPr>
              <w:t xml:space="preserve">- No se acepta ningún otro documento a los enunciados para soportar </w:t>
            </w:r>
            <w:r w:rsidR="0096768B" w:rsidRPr="003F195D">
              <w:rPr>
                <w:rFonts w:ascii="Arial" w:hAnsi="Arial" w:cs="Arial"/>
                <w:sz w:val="20"/>
                <w:szCs w:val="20"/>
              </w:rPr>
              <w:t>las certificaciones</w:t>
            </w:r>
            <w:r w:rsidRPr="003F195D">
              <w:rPr>
                <w:rFonts w:ascii="Arial" w:hAnsi="Arial" w:cs="Arial"/>
                <w:sz w:val="20"/>
                <w:szCs w:val="20"/>
              </w:rPr>
              <w:t xml:space="preserve"> presentadas.</w:t>
            </w:r>
          </w:p>
          <w:p w14:paraId="0D7EFC27" w14:textId="77777777" w:rsidR="00115C3C" w:rsidRPr="003F195D" w:rsidRDefault="00115C3C" w:rsidP="00115C3C">
            <w:pPr>
              <w:jc w:val="both"/>
              <w:rPr>
                <w:rFonts w:ascii="Arial" w:hAnsi="Arial" w:cs="Arial"/>
                <w:sz w:val="20"/>
                <w:szCs w:val="20"/>
              </w:rPr>
            </w:pPr>
            <w:r w:rsidRPr="003F195D">
              <w:rPr>
                <w:rFonts w:ascii="Arial" w:hAnsi="Arial" w:cs="Arial"/>
                <w:sz w:val="20"/>
                <w:szCs w:val="20"/>
              </w:rPr>
              <w:t>- No se tendrán en cuenta contratos en ejecución (entiéndase en ejecución hasta el acta de recibo final).</w:t>
            </w:r>
          </w:p>
          <w:p w14:paraId="5B9C0D01" w14:textId="77777777" w:rsidR="00115C3C" w:rsidRPr="003F195D" w:rsidRDefault="00115C3C" w:rsidP="004A2778">
            <w:pPr>
              <w:jc w:val="both"/>
              <w:rPr>
                <w:rFonts w:ascii="Arial" w:hAnsi="Arial" w:cs="Arial"/>
                <w:sz w:val="20"/>
                <w:szCs w:val="20"/>
              </w:rPr>
            </w:pPr>
            <w:r w:rsidRPr="003F195D">
              <w:rPr>
                <w:rFonts w:ascii="Arial" w:hAnsi="Arial" w:cs="Arial"/>
                <w:sz w:val="20"/>
                <w:szCs w:val="20"/>
              </w:rPr>
              <w:t>- No se aceptan certificaciones con enmendaduras y que no contengan como mínimo la información solicitada o que presenten inconsistencias.</w:t>
            </w:r>
          </w:p>
        </w:tc>
        <w:tc>
          <w:tcPr>
            <w:tcW w:w="515" w:type="dxa"/>
            <w:tcBorders>
              <w:bottom w:val="single" w:sz="4" w:space="0" w:color="auto"/>
            </w:tcBorders>
          </w:tcPr>
          <w:p w14:paraId="0CABB8FB" w14:textId="77777777" w:rsidR="00115C3C" w:rsidRPr="003F195D" w:rsidRDefault="00115C3C" w:rsidP="005B38ED">
            <w:pPr>
              <w:jc w:val="center"/>
              <w:rPr>
                <w:rFonts w:ascii="Arial" w:eastAsia="MS Mincho" w:hAnsi="Arial" w:cs="Arial"/>
                <w:sz w:val="20"/>
                <w:szCs w:val="20"/>
              </w:rPr>
            </w:pPr>
          </w:p>
        </w:tc>
        <w:tc>
          <w:tcPr>
            <w:tcW w:w="516" w:type="dxa"/>
            <w:tcBorders>
              <w:bottom w:val="single" w:sz="4" w:space="0" w:color="auto"/>
            </w:tcBorders>
          </w:tcPr>
          <w:p w14:paraId="32E431F4" w14:textId="77777777" w:rsidR="00115C3C" w:rsidRPr="003F195D" w:rsidRDefault="00115C3C" w:rsidP="005B38ED">
            <w:pPr>
              <w:jc w:val="center"/>
              <w:rPr>
                <w:rFonts w:ascii="Arial" w:eastAsia="MS Mincho" w:hAnsi="Arial" w:cs="Arial"/>
                <w:sz w:val="20"/>
                <w:szCs w:val="20"/>
              </w:rPr>
            </w:pPr>
          </w:p>
        </w:tc>
      </w:tr>
    </w:tbl>
    <w:p w14:paraId="4A2F8902" w14:textId="77777777" w:rsidR="00356C43" w:rsidRPr="003F195D" w:rsidRDefault="00356C43" w:rsidP="00EA581D">
      <w:pPr>
        <w:jc w:val="both"/>
        <w:rPr>
          <w:rFonts w:ascii="Arial" w:hAnsi="Arial" w:cs="Arial"/>
          <w:b/>
          <w:sz w:val="20"/>
          <w:szCs w:val="20"/>
        </w:rPr>
      </w:pPr>
    </w:p>
    <w:p w14:paraId="1CA7E81F" w14:textId="7C3102ED" w:rsidR="009F0574" w:rsidRPr="003F195D" w:rsidRDefault="009F0574" w:rsidP="00EA581D">
      <w:pPr>
        <w:jc w:val="both"/>
        <w:rPr>
          <w:rFonts w:ascii="Arial" w:hAnsi="Arial" w:cs="Arial"/>
          <w:b/>
          <w:sz w:val="20"/>
          <w:szCs w:val="20"/>
        </w:rPr>
      </w:pPr>
    </w:p>
    <w:p w14:paraId="394BEA67" w14:textId="465132A9" w:rsidR="0065189B" w:rsidRPr="003F195D" w:rsidRDefault="00AC12DF" w:rsidP="00AC12DF">
      <w:pPr>
        <w:tabs>
          <w:tab w:val="left" w:pos="-1080"/>
          <w:tab w:val="left" w:pos="0"/>
          <w:tab w:val="center" w:pos="4991"/>
        </w:tabs>
        <w:jc w:val="center"/>
        <w:rPr>
          <w:rFonts w:ascii="Arial" w:hAnsi="Arial" w:cs="Arial"/>
          <w:b/>
          <w:bCs/>
          <w:sz w:val="20"/>
          <w:szCs w:val="20"/>
        </w:rPr>
      </w:pPr>
      <w:r w:rsidRPr="003F195D">
        <w:rPr>
          <w:rFonts w:ascii="Arial" w:hAnsi="Arial" w:cs="Arial"/>
          <w:b/>
          <w:bCs/>
          <w:sz w:val="20"/>
          <w:szCs w:val="20"/>
        </w:rPr>
        <w:lastRenderedPageBreak/>
        <w:t>GRUPO UNO</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8080"/>
        <w:gridCol w:w="567"/>
        <w:gridCol w:w="567"/>
      </w:tblGrid>
      <w:tr w:rsidR="003F195D" w:rsidRPr="003F195D" w14:paraId="56D0C0AE" w14:textId="77777777" w:rsidTr="00CD5DAD">
        <w:trPr>
          <w:trHeight w:val="20"/>
          <w:jc w:val="center"/>
        </w:trPr>
        <w:tc>
          <w:tcPr>
            <w:tcW w:w="567" w:type="dxa"/>
            <w:vMerge w:val="restart"/>
            <w:vAlign w:val="center"/>
          </w:tcPr>
          <w:p w14:paraId="306C55E6" w14:textId="77777777" w:rsidR="0065189B" w:rsidRPr="003F195D" w:rsidRDefault="0065189B" w:rsidP="00CD5DAD">
            <w:pPr>
              <w:jc w:val="center"/>
              <w:rPr>
                <w:rFonts w:ascii="Arial" w:hAnsi="Arial" w:cs="Arial"/>
                <w:b/>
                <w:sz w:val="18"/>
                <w:szCs w:val="18"/>
              </w:rPr>
            </w:pPr>
            <w:r w:rsidRPr="003F195D">
              <w:rPr>
                <w:rFonts w:ascii="Arial" w:hAnsi="Arial" w:cs="Arial"/>
                <w:b/>
                <w:sz w:val="18"/>
                <w:szCs w:val="18"/>
              </w:rPr>
              <w:t>N°</w:t>
            </w:r>
          </w:p>
        </w:tc>
        <w:tc>
          <w:tcPr>
            <w:tcW w:w="8080" w:type="dxa"/>
            <w:vMerge w:val="restart"/>
            <w:vAlign w:val="center"/>
          </w:tcPr>
          <w:p w14:paraId="47282249" w14:textId="77777777" w:rsidR="0065189B" w:rsidRPr="003F195D" w:rsidRDefault="0065189B" w:rsidP="00CD5DAD">
            <w:pPr>
              <w:jc w:val="center"/>
              <w:rPr>
                <w:rFonts w:ascii="Arial" w:hAnsi="Arial" w:cs="Arial"/>
                <w:b/>
                <w:sz w:val="18"/>
                <w:szCs w:val="18"/>
              </w:rPr>
            </w:pPr>
            <w:r w:rsidRPr="003F195D">
              <w:rPr>
                <w:rFonts w:ascii="Arial" w:hAnsi="Arial" w:cs="Arial"/>
                <w:b/>
                <w:sz w:val="20"/>
                <w:szCs w:val="18"/>
              </w:rPr>
              <w:t xml:space="preserve">CONDICIONES TÉCNICAS MÍNIMAS GRUPO UNO </w:t>
            </w:r>
          </w:p>
        </w:tc>
        <w:tc>
          <w:tcPr>
            <w:tcW w:w="1134" w:type="dxa"/>
            <w:gridSpan w:val="2"/>
            <w:vAlign w:val="center"/>
          </w:tcPr>
          <w:p w14:paraId="69B81A2B" w14:textId="77777777" w:rsidR="0065189B" w:rsidRPr="003F195D" w:rsidRDefault="0065189B" w:rsidP="00CD5DAD">
            <w:pPr>
              <w:jc w:val="center"/>
              <w:rPr>
                <w:rFonts w:ascii="Arial" w:hAnsi="Arial" w:cs="Arial"/>
                <w:b/>
                <w:sz w:val="18"/>
                <w:szCs w:val="18"/>
              </w:rPr>
            </w:pPr>
            <w:r w:rsidRPr="003F195D">
              <w:rPr>
                <w:rFonts w:ascii="Arial" w:hAnsi="Arial" w:cs="Arial"/>
                <w:b/>
                <w:sz w:val="18"/>
                <w:szCs w:val="18"/>
              </w:rPr>
              <w:t>CUMPLE</w:t>
            </w:r>
          </w:p>
        </w:tc>
      </w:tr>
      <w:tr w:rsidR="003F195D" w:rsidRPr="003F195D" w14:paraId="6D1F4039" w14:textId="77777777" w:rsidTr="00CD5DAD">
        <w:trPr>
          <w:trHeight w:val="20"/>
          <w:jc w:val="center"/>
        </w:trPr>
        <w:tc>
          <w:tcPr>
            <w:tcW w:w="567" w:type="dxa"/>
            <w:vMerge/>
            <w:vAlign w:val="center"/>
          </w:tcPr>
          <w:p w14:paraId="217CC3FB" w14:textId="77777777" w:rsidR="0065189B" w:rsidRPr="003F195D" w:rsidRDefault="0065189B" w:rsidP="00CD5DAD">
            <w:pPr>
              <w:rPr>
                <w:rFonts w:ascii="Arial" w:hAnsi="Arial" w:cs="Arial"/>
                <w:b/>
                <w:sz w:val="16"/>
                <w:szCs w:val="16"/>
              </w:rPr>
            </w:pPr>
          </w:p>
        </w:tc>
        <w:tc>
          <w:tcPr>
            <w:tcW w:w="8080" w:type="dxa"/>
            <w:vMerge/>
            <w:vAlign w:val="center"/>
          </w:tcPr>
          <w:p w14:paraId="4A7735D2" w14:textId="77777777" w:rsidR="0065189B" w:rsidRPr="003F195D" w:rsidRDefault="0065189B" w:rsidP="00CD5DAD">
            <w:pPr>
              <w:rPr>
                <w:rFonts w:ascii="Arial" w:hAnsi="Arial" w:cs="Arial"/>
                <w:b/>
                <w:sz w:val="16"/>
                <w:szCs w:val="16"/>
              </w:rPr>
            </w:pPr>
          </w:p>
        </w:tc>
        <w:tc>
          <w:tcPr>
            <w:tcW w:w="567" w:type="dxa"/>
            <w:vAlign w:val="center"/>
          </w:tcPr>
          <w:p w14:paraId="5A58979F" w14:textId="77777777" w:rsidR="0065189B" w:rsidRPr="003F195D" w:rsidRDefault="0065189B" w:rsidP="00CD5DAD">
            <w:pPr>
              <w:jc w:val="center"/>
              <w:rPr>
                <w:rFonts w:ascii="Arial" w:hAnsi="Arial" w:cs="Arial"/>
                <w:b/>
                <w:sz w:val="18"/>
                <w:szCs w:val="18"/>
              </w:rPr>
            </w:pPr>
            <w:r w:rsidRPr="003F195D">
              <w:rPr>
                <w:rFonts w:ascii="Arial" w:hAnsi="Arial" w:cs="Arial"/>
                <w:b/>
                <w:sz w:val="18"/>
                <w:szCs w:val="18"/>
              </w:rPr>
              <w:t>SI</w:t>
            </w:r>
          </w:p>
        </w:tc>
        <w:tc>
          <w:tcPr>
            <w:tcW w:w="567" w:type="dxa"/>
            <w:vAlign w:val="center"/>
          </w:tcPr>
          <w:p w14:paraId="13BDA2E7" w14:textId="77777777" w:rsidR="0065189B" w:rsidRPr="003F195D" w:rsidRDefault="0065189B" w:rsidP="00CD5DAD">
            <w:pPr>
              <w:jc w:val="center"/>
              <w:rPr>
                <w:rFonts w:ascii="Arial" w:hAnsi="Arial" w:cs="Arial"/>
                <w:b/>
                <w:sz w:val="18"/>
                <w:szCs w:val="18"/>
              </w:rPr>
            </w:pPr>
            <w:r w:rsidRPr="003F195D">
              <w:rPr>
                <w:rFonts w:ascii="Arial" w:hAnsi="Arial" w:cs="Arial"/>
                <w:b/>
                <w:sz w:val="18"/>
                <w:szCs w:val="18"/>
              </w:rPr>
              <w:t>NO</w:t>
            </w:r>
          </w:p>
        </w:tc>
      </w:tr>
      <w:tr w:rsidR="003F195D" w:rsidRPr="003F195D" w14:paraId="09C7F581" w14:textId="77777777" w:rsidTr="00CD5DAD">
        <w:trPr>
          <w:trHeight w:val="20"/>
          <w:jc w:val="center"/>
        </w:trPr>
        <w:tc>
          <w:tcPr>
            <w:tcW w:w="567" w:type="dxa"/>
            <w:vAlign w:val="center"/>
          </w:tcPr>
          <w:p w14:paraId="62EFAF69" w14:textId="77777777" w:rsidR="0065189B" w:rsidRPr="003F195D" w:rsidRDefault="0065189B" w:rsidP="00CD5DAD">
            <w:pPr>
              <w:jc w:val="center"/>
              <w:rPr>
                <w:rFonts w:ascii="Arial" w:hAnsi="Arial" w:cs="Arial"/>
                <w:sz w:val="20"/>
                <w:szCs w:val="20"/>
              </w:rPr>
            </w:pPr>
            <w:r w:rsidRPr="003F195D">
              <w:rPr>
                <w:rFonts w:ascii="Arial" w:hAnsi="Arial" w:cs="Arial"/>
                <w:sz w:val="20"/>
                <w:szCs w:val="20"/>
              </w:rPr>
              <w:t>1</w:t>
            </w:r>
          </w:p>
        </w:tc>
        <w:tc>
          <w:tcPr>
            <w:tcW w:w="8080" w:type="dxa"/>
            <w:vAlign w:val="center"/>
          </w:tcPr>
          <w:p w14:paraId="20292DC8" w14:textId="77777777" w:rsidR="0065189B" w:rsidRPr="003F195D" w:rsidRDefault="0065189B" w:rsidP="00CD5DAD">
            <w:pPr>
              <w:jc w:val="both"/>
              <w:rPr>
                <w:rFonts w:ascii="Arial" w:hAnsi="Arial" w:cs="Arial"/>
                <w:sz w:val="20"/>
                <w:szCs w:val="20"/>
                <w:lang w:eastAsia="es-CO"/>
              </w:rPr>
            </w:pPr>
            <w:r w:rsidRPr="003F195D">
              <w:rPr>
                <w:rFonts w:ascii="Arial" w:hAnsi="Arial" w:cs="Arial"/>
                <w:sz w:val="20"/>
                <w:szCs w:val="20"/>
                <w:lang w:eastAsia="es-CO"/>
              </w:rPr>
              <w:t>AUDIOMETRÍA TONAL (AUDIOMETRÍA DE TONOS PUROS AÉREOS Y ÓSEOS CON EMASCARAMIENTO): Capacidad de realizar el examen de la percepción auditiva por vía aérea y ósea, Dicho examen se realizara en una cabina sonoamortiguada, se evaluará cada oído separadamente, Detectar hipoacusias conductivas y neurosensoriales.</w:t>
            </w:r>
          </w:p>
        </w:tc>
        <w:tc>
          <w:tcPr>
            <w:tcW w:w="567" w:type="dxa"/>
            <w:vAlign w:val="center"/>
          </w:tcPr>
          <w:p w14:paraId="66CE14F1" w14:textId="77777777" w:rsidR="0065189B" w:rsidRPr="003F195D" w:rsidRDefault="0065189B" w:rsidP="00CD5DAD">
            <w:pPr>
              <w:rPr>
                <w:rFonts w:ascii="Arial" w:hAnsi="Arial" w:cs="Arial"/>
                <w:sz w:val="20"/>
                <w:szCs w:val="20"/>
              </w:rPr>
            </w:pPr>
          </w:p>
        </w:tc>
        <w:tc>
          <w:tcPr>
            <w:tcW w:w="567" w:type="dxa"/>
            <w:vAlign w:val="center"/>
          </w:tcPr>
          <w:p w14:paraId="0B063FBD" w14:textId="77777777" w:rsidR="0065189B" w:rsidRPr="003F195D" w:rsidRDefault="0065189B" w:rsidP="00CD5DAD">
            <w:pPr>
              <w:rPr>
                <w:rFonts w:ascii="Arial" w:hAnsi="Arial" w:cs="Arial"/>
                <w:sz w:val="20"/>
                <w:szCs w:val="20"/>
              </w:rPr>
            </w:pPr>
          </w:p>
        </w:tc>
      </w:tr>
      <w:tr w:rsidR="003F195D" w:rsidRPr="003F195D" w14:paraId="3D579DF8" w14:textId="77777777" w:rsidTr="00CD5DAD">
        <w:trPr>
          <w:trHeight w:val="20"/>
          <w:jc w:val="center"/>
        </w:trPr>
        <w:tc>
          <w:tcPr>
            <w:tcW w:w="567" w:type="dxa"/>
            <w:vAlign w:val="center"/>
          </w:tcPr>
          <w:p w14:paraId="5722000C" w14:textId="77777777" w:rsidR="0065189B" w:rsidRPr="003F195D" w:rsidRDefault="0065189B" w:rsidP="00CD5DAD">
            <w:pPr>
              <w:jc w:val="center"/>
              <w:rPr>
                <w:rFonts w:ascii="Arial" w:hAnsi="Arial" w:cs="Arial"/>
                <w:sz w:val="20"/>
                <w:szCs w:val="20"/>
              </w:rPr>
            </w:pPr>
            <w:r w:rsidRPr="003F195D">
              <w:rPr>
                <w:rFonts w:ascii="Arial" w:hAnsi="Arial" w:cs="Arial"/>
                <w:sz w:val="20"/>
                <w:szCs w:val="20"/>
              </w:rPr>
              <w:t>2</w:t>
            </w:r>
          </w:p>
        </w:tc>
        <w:tc>
          <w:tcPr>
            <w:tcW w:w="8080" w:type="dxa"/>
            <w:vAlign w:val="center"/>
          </w:tcPr>
          <w:p w14:paraId="4E68B050" w14:textId="77777777" w:rsidR="0065189B" w:rsidRPr="003F195D" w:rsidRDefault="0065189B" w:rsidP="00CD5DAD">
            <w:pPr>
              <w:jc w:val="both"/>
              <w:rPr>
                <w:rFonts w:ascii="Arial" w:hAnsi="Arial" w:cs="Arial"/>
                <w:sz w:val="20"/>
                <w:szCs w:val="20"/>
                <w:lang w:eastAsia="es-CO"/>
              </w:rPr>
            </w:pPr>
            <w:r w:rsidRPr="003F195D">
              <w:rPr>
                <w:rFonts w:ascii="Arial" w:hAnsi="Arial" w:cs="Arial"/>
                <w:sz w:val="20"/>
                <w:szCs w:val="20"/>
                <w:lang w:eastAsia="es-CO"/>
              </w:rPr>
              <w:t>CONSULTA ESPECIALIZADA DE OPTOMETRÍA: Detectar defectos de refracción y patologías de cámara anterior, Se medirá la agudeza visual de lejos y de cerca, en cada ojo y binocular, con y sin corrección óptica, Realizar pruebas específicas para visión de colores y profundidad, Test de Ishihara s (test de color) y demás requisitos que trae el formato de valoración optométrica, Se requiere que el reporte de agudeza visual se registre en número ENTERO no DECIMAL</w:t>
            </w:r>
          </w:p>
        </w:tc>
        <w:tc>
          <w:tcPr>
            <w:tcW w:w="567" w:type="dxa"/>
            <w:vAlign w:val="center"/>
          </w:tcPr>
          <w:p w14:paraId="2140D2BE" w14:textId="77777777" w:rsidR="0065189B" w:rsidRPr="003F195D" w:rsidRDefault="0065189B" w:rsidP="00CD5DAD">
            <w:pPr>
              <w:rPr>
                <w:rFonts w:ascii="Arial" w:hAnsi="Arial" w:cs="Arial"/>
                <w:sz w:val="20"/>
                <w:szCs w:val="20"/>
              </w:rPr>
            </w:pPr>
          </w:p>
        </w:tc>
        <w:tc>
          <w:tcPr>
            <w:tcW w:w="567" w:type="dxa"/>
            <w:vAlign w:val="center"/>
          </w:tcPr>
          <w:p w14:paraId="4EE18928" w14:textId="77777777" w:rsidR="0065189B" w:rsidRPr="003F195D" w:rsidRDefault="0065189B" w:rsidP="00CD5DAD">
            <w:pPr>
              <w:rPr>
                <w:rFonts w:ascii="Arial" w:hAnsi="Arial" w:cs="Arial"/>
                <w:sz w:val="20"/>
                <w:szCs w:val="20"/>
              </w:rPr>
            </w:pPr>
          </w:p>
        </w:tc>
      </w:tr>
      <w:tr w:rsidR="003F195D" w:rsidRPr="003F195D" w14:paraId="283F97E9" w14:textId="77777777" w:rsidTr="00CD5DAD">
        <w:trPr>
          <w:trHeight w:val="20"/>
          <w:jc w:val="center"/>
        </w:trPr>
        <w:tc>
          <w:tcPr>
            <w:tcW w:w="567" w:type="dxa"/>
            <w:vAlign w:val="center"/>
          </w:tcPr>
          <w:p w14:paraId="65541626" w14:textId="77777777" w:rsidR="0065189B" w:rsidRPr="003F195D" w:rsidRDefault="0065189B" w:rsidP="00CD5DAD">
            <w:pPr>
              <w:jc w:val="center"/>
              <w:rPr>
                <w:rFonts w:ascii="Arial" w:hAnsi="Arial" w:cs="Arial"/>
                <w:sz w:val="20"/>
                <w:szCs w:val="20"/>
              </w:rPr>
            </w:pPr>
            <w:r w:rsidRPr="003F195D">
              <w:rPr>
                <w:rFonts w:ascii="Arial" w:hAnsi="Arial" w:cs="Arial"/>
                <w:sz w:val="20"/>
                <w:szCs w:val="20"/>
              </w:rPr>
              <w:t>3</w:t>
            </w:r>
          </w:p>
        </w:tc>
        <w:tc>
          <w:tcPr>
            <w:tcW w:w="8080" w:type="dxa"/>
            <w:vAlign w:val="center"/>
          </w:tcPr>
          <w:p w14:paraId="65E28E96" w14:textId="77777777" w:rsidR="0065189B" w:rsidRPr="003F195D" w:rsidRDefault="0065189B" w:rsidP="00CD5DAD">
            <w:pPr>
              <w:jc w:val="both"/>
              <w:rPr>
                <w:rFonts w:ascii="Arial" w:hAnsi="Arial" w:cs="Arial"/>
                <w:sz w:val="20"/>
                <w:szCs w:val="20"/>
                <w:lang w:eastAsia="es-CO"/>
              </w:rPr>
            </w:pPr>
            <w:r w:rsidRPr="003F195D">
              <w:rPr>
                <w:rFonts w:ascii="Arial" w:hAnsi="Arial" w:cs="Arial"/>
                <w:sz w:val="20"/>
                <w:szCs w:val="20"/>
                <w:lang w:eastAsia="es-CO"/>
              </w:rPr>
              <w:t>CONSULTA ESPECIALIZADA DE OFTALMOLOGÍA:</w:t>
            </w:r>
            <w:r w:rsidRPr="003F195D">
              <w:rPr>
                <w:rFonts w:ascii="Arial" w:hAnsi="Arial" w:cs="Arial"/>
                <w:bCs/>
                <w:sz w:val="20"/>
                <w:szCs w:val="20"/>
                <w:lang w:eastAsia="es-CO"/>
              </w:rPr>
              <w:t xml:space="preserve"> </w:t>
            </w:r>
            <w:r w:rsidRPr="003F195D">
              <w:rPr>
                <w:rFonts w:ascii="Arial" w:hAnsi="Arial" w:cs="Arial"/>
                <w:sz w:val="20"/>
                <w:szCs w:val="20"/>
                <w:lang w:eastAsia="es-CO"/>
              </w:rPr>
              <w:t>Capacidad de realizar el examen y registrar el resultado en el formato “OFTALMOLÓGICO MÉDICO LABORAL” previa valoración, se debe realizar examen de agudeza visual,  Quedará plasmado en el registro de examen oftalmológico, el grado de funcionalidad del ojo y sus anexos, precisando el registro de enfermedades, lesiones congénitas o adquiridas de las partes integrantes del mismo, o secuelas funcionales de estas.</w:t>
            </w:r>
          </w:p>
          <w:p w14:paraId="3F850814" w14:textId="77777777" w:rsidR="0065189B" w:rsidRPr="003F195D" w:rsidRDefault="0065189B" w:rsidP="00CD5DAD">
            <w:pPr>
              <w:jc w:val="both"/>
              <w:rPr>
                <w:rFonts w:ascii="Arial" w:hAnsi="Arial" w:cs="Arial"/>
                <w:sz w:val="20"/>
                <w:szCs w:val="20"/>
                <w:lang w:eastAsia="es-CO"/>
              </w:rPr>
            </w:pPr>
            <w:r w:rsidRPr="003F195D">
              <w:rPr>
                <w:rFonts w:ascii="Arial" w:hAnsi="Arial" w:cs="Arial"/>
                <w:sz w:val="20"/>
                <w:szCs w:val="20"/>
                <w:lang w:eastAsia="es-CO"/>
              </w:rPr>
              <w:t>Al aspirante se le debe interrogar y registrar los antecedentes médicos y quirúrgicas oculares tales como: Cirugía de retina, catarata, glaucoma, refractiva, extracción de cuerpos extraños intraoculares por antecedente de heridas penetrantes y/o perforantes al globo ocular, no debe presentar exoftalmos, ptosis palpebral, o alteraciones del sistema lagrimal (ojo seco o epiforas), posibles neoplasias y cualquier otra que a juicio y competencia científica deba identificar dentro de su valoración especializada, Describir y registrar en los antecedentes oftalmológicos (antecedentes congénitos, médico y quirúrgicos), Dentro del examen oftalmológico debe detallarse el examen respecto a cada uno de los componentes y discriminado por cada ojo de segmento anterior (vías lagrimales, conjuntiva, cornea, limbo, esclerótica, iris, cristalino, ángulo, presión intraocular por ojo), especificar que se aplicó  test de colores, con el tipo y grado de discromatopsia, así mismo el test de profundidad especificando las alteraciones detectadas en el mismo.</w:t>
            </w:r>
          </w:p>
        </w:tc>
        <w:tc>
          <w:tcPr>
            <w:tcW w:w="567" w:type="dxa"/>
            <w:vAlign w:val="center"/>
          </w:tcPr>
          <w:p w14:paraId="6D93BD35" w14:textId="77777777" w:rsidR="0065189B" w:rsidRPr="003F195D" w:rsidRDefault="0065189B" w:rsidP="00CD5DAD">
            <w:pPr>
              <w:rPr>
                <w:rFonts w:ascii="Arial" w:hAnsi="Arial" w:cs="Arial"/>
                <w:sz w:val="20"/>
                <w:szCs w:val="20"/>
              </w:rPr>
            </w:pPr>
          </w:p>
        </w:tc>
        <w:tc>
          <w:tcPr>
            <w:tcW w:w="567" w:type="dxa"/>
            <w:vAlign w:val="center"/>
          </w:tcPr>
          <w:p w14:paraId="57CE8134" w14:textId="77777777" w:rsidR="0065189B" w:rsidRPr="003F195D" w:rsidRDefault="0065189B" w:rsidP="00CD5DAD">
            <w:pPr>
              <w:rPr>
                <w:rFonts w:ascii="Arial" w:hAnsi="Arial" w:cs="Arial"/>
                <w:sz w:val="20"/>
                <w:szCs w:val="20"/>
              </w:rPr>
            </w:pPr>
          </w:p>
        </w:tc>
      </w:tr>
      <w:tr w:rsidR="003F195D" w:rsidRPr="003F195D" w14:paraId="32F2E865" w14:textId="77777777" w:rsidTr="00CD5DAD">
        <w:trPr>
          <w:trHeight w:val="20"/>
          <w:jc w:val="center"/>
        </w:trPr>
        <w:tc>
          <w:tcPr>
            <w:tcW w:w="567" w:type="dxa"/>
            <w:vAlign w:val="center"/>
          </w:tcPr>
          <w:p w14:paraId="2AB38E54" w14:textId="77777777" w:rsidR="0065189B" w:rsidRPr="003F195D" w:rsidRDefault="0065189B" w:rsidP="00CD5DAD">
            <w:pPr>
              <w:jc w:val="center"/>
              <w:rPr>
                <w:rFonts w:ascii="Arial" w:hAnsi="Arial" w:cs="Arial"/>
                <w:sz w:val="20"/>
                <w:szCs w:val="20"/>
              </w:rPr>
            </w:pPr>
            <w:r w:rsidRPr="003F195D">
              <w:rPr>
                <w:rFonts w:ascii="Arial" w:hAnsi="Arial" w:cs="Arial"/>
                <w:sz w:val="20"/>
                <w:szCs w:val="20"/>
              </w:rPr>
              <w:t>4</w:t>
            </w:r>
          </w:p>
        </w:tc>
        <w:tc>
          <w:tcPr>
            <w:tcW w:w="8080" w:type="dxa"/>
            <w:vAlign w:val="center"/>
          </w:tcPr>
          <w:p w14:paraId="4567E756" w14:textId="77777777" w:rsidR="0065189B" w:rsidRPr="003F195D" w:rsidRDefault="0065189B" w:rsidP="00CD5DAD">
            <w:pPr>
              <w:jc w:val="both"/>
              <w:rPr>
                <w:rFonts w:ascii="Arial" w:hAnsi="Arial" w:cs="Arial"/>
                <w:sz w:val="20"/>
                <w:szCs w:val="20"/>
                <w:lang w:eastAsia="es-CO"/>
              </w:rPr>
            </w:pPr>
            <w:r w:rsidRPr="003F195D">
              <w:rPr>
                <w:rFonts w:ascii="Arial" w:hAnsi="Arial" w:cs="Arial"/>
                <w:sz w:val="20"/>
                <w:szCs w:val="20"/>
                <w:lang w:eastAsia="es-CO"/>
              </w:rPr>
              <w:t>CONSULTA ESPECIALIZADA DE OTORRINOLARINGOLOGÍA: Capacidad de realizar el examen otorrinolaringológico y registrar en el formato de “EXÁMEN OTORRINOLARINGOLÓGICO MEDICO LABORAL”,</w:t>
            </w:r>
          </w:p>
          <w:p w14:paraId="3E229846" w14:textId="77777777" w:rsidR="0065189B" w:rsidRPr="003F195D" w:rsidRDefault="0065189B" w:rsidP="00CD5DAD">
            <w:pPr>
              <w:jc w:val="both"/>
              <w:rPr>
                <w:rFonts w:ascii="Arial" w:hAnsi="Arial" w:cs="Arial"/>
                <w:sz w:val="20"/>
                <w:szCs w:val="20"/>
                <w:lang w:eastAsia="es-CO"/>
              </w:rPr>
            </w:pPr>
            <w:r w:rsidRPr="003F195D">
              <w:rPr>
                <w:rFonts w:ascii="Arial" w:hAnsi="Arial" w:cs="Arial"/>
                <w:sz w:val="20"/>
                <w:szCs w:val="20"/>
                <w:lang w:eastAsia="es-CO"/>
              </w:rPr>
              <w:t>Al examinado se le debe identificar el grado de funcionalidad del sistema otológico, precisando el registro de enfermedades, lesiones congénitas o adquiridas de las partes integrantes del mismo, o secuelas funcionales de estas, que incapaciten para el desarrollo eficiente y seguro de su labor, Se debe registrar la existencia de prótesis,</w:t>
            </w:r>
          </w:p>
          <w:p w14:paraId="50387A96" w14:textId="77777777" w:rsidR="0065189B" w:rsidRPr="003F195D" w:rsidRDefault="0065189B" w:rsidP="00CD5DAD">
            <w:pPr>
              <w:jc w:val="both"/>
              <w:rPr>
                <w:rFonts w:ascii="Arial" w:hAnsi="Arial" w:cs="Arial"/>
                <w:sz w:val="20"/>
                <w:szCs w:val="20"/>
                <w:lang w:eastAsia="es-CO"/>
              </w:rPr>
            </w:pPr>
            <w:r w:rsidRPr="003F195D">
              <w:rPr>
                <w:rFonts w:ascii="Arial" w:hAnsi="Arial" w:cs="Arial"/>
                <w:sz w:val="20"/>
                <w:szCs w:val="20"/>
                <w:lang w:eastAsia="es-CO"/>
              </w:rPr>
              <w:t>Al examinado se le debe interrogar sobre los antecedentes médicos y quirúrgicos, no deben presentar perforación timpánica de cualquier origen, La agudeza auditiva debe estar dentro de los límites normales entre –10  y 20 Db en todas las áreas, área de conversación y registrar si hay presencia de trauma acústico,</w:t>
            </w:r>
          </w:p>
          <w:p w14:paraId="21C3BF6F" w14:textId="77777777" w:rsidR="0065189B" w:rsidRPr="003F195D" w:rsidRDefault="0065189B" w:rsidP="00CD5DAD">
            <w:pPr>
              <w:jc w:val="both"/>
              <w:rPr>
                <w:rFonts w:ascii="Arial" w:hAnsi="Arial" w:cs="Arial"/>
                <w:sz w:val="20"/>
                <w:szCs w:val="20"/>
                <w:lang w:eastAsia="es-CO"/>
              </w:rPr>
            </w:pPr>
            <w:r w:rsidRPr="003F195D">
              <w:rPr>
                <w:rFonts w:ascii="Arial" w:hAnsi="Arial" w:cs="Arial"/>
                <w:sz w:val="20"/>
                <w:szCs w:val="20"/>
                <w:lang w:eastAsia="es-CO"/>
              </w:rPr>
              <w:t>El examinado debe gozar de una función adecuada de su sistema rinofaríngeo y laríngeo, no presentar evidencias de enfermedades generales o de tipo alérgico o lesiones congénitas o adquiridas de las partes integrantes del mismo, o secuelas funcionales de estas que incapaciten para el desarrollo eficiente y seguro de la actividad laboral, por lo tanto se debe determinar:</w:t>
            </w:r>
          </w:p>
          <w:p w14:paraId="6D93D139" w14:textId="77777777" w:rsidR="0065189B" w:rsidRPr="003F195D" w:rsidRDefault="0065189B" w:rsidP="00CD5DAD">
            <w:pPr>
              <w:tabs>
                <w:tab w:val="left" w:pos="454"/>
              </w:tabs>
              <w:jc w:val="both"/>
              <w:rPr>
                <w:rFonts w:ascii="Arial" w:hAnsi="Arial" w:cs="Arial"/>
                <w:sz w:val="20"/>
                <w:szCs w:val="20"/>
                <w:lang w:eastAsia="es-CO"/>
              </w:rPr>
            </w:pPr>
            <w:r w:rsidRPr="003F195D">
              <w:rPr>
                <w:rFonts w:ascii="Arial" w:hAnsi="Arial" w:cs="Arial"/>
                <w:sz w:val="20"/>
                <w:szCs w:val="20"/>
                <w:lang w:eastAsia="es-CO"/>
              </w:rPr>
              <w:t>•</w:t>
            </w:r>
            <w:r w:rsidRPr="003F195D">
              <w:rPr>
                <w:rFonts w:ascii="Arial" w:hAnsi="Arial" w:cs="Arial"/>
                <w:sz w:val="20"/>
                <w:szCs w:val="20"/>
                <w:lang w:eastAsia="es-CO"/>
              </w:rPr>
              <w:tab/>
              <w:t xml:space="preserve">Deformidad del septum nasal, pirámide nasal, base pirámide nasal y narinas, haciendo énfasis en el grado de obstrucción en porcentaje que generan las mismas, determinar si es obstructivo </w:t>
            </w:r>
          </w:p>
          <w:p w14:paraId="5ACE77FC" w14:textId="77777777" w:rsidR="0065189B" w:rsidRPr="003F195D" w:rsidRDefault="0065189B" w:rsidP="00CD5DAD">
            <w:pPr>
              <w:tabs>
                <w:tab w:val="left" w:pos="454"/>
              </w:tabs>
              <w:jc w:val="both"/>
              <w:rPr>
                <w:rFonts w:ascii="Arial" w:hAnsi="Arial" w:cs="Arial"/>
                <w:sz w:val="20"/>
                <w:szCs w:val="20"/>
                <w:lang w:eastAsia="es-CO"/>
              </w:rPr>
            </w:pPr>
            <w:r w:rsidRPr="003F195D">
              <w:rPr>
                <w:rFonts w:ascii="Arial" w:hAnsi="Arial" w:cs="Arial"/>
                <w:sz w:val="20"/>
                <w:szCs w:val="20"/>
                <w:lang w:eastAsia="es-CO"/>
              </w:rPr>
              <w:t>•</w:t>
            </w:r>
            <w:r w:rsidRPr="003F195D">
              <w:rPr>
                <w:rFonts w:ascii="Arial" w:hAnsi="Arial" w:cs="Arial"/>
                <w:sz w:val="20"/>
                <w:szCs w:val="20"/>
                <w:lang w:eastAsia="es-CO"/>
              </w:rPr>
              <w:tab/>
              <w:t>Hipertrofia  de cornetes haciendo énfasis en el grado de obstrucción que generen.</w:t>
            </w:r>
          </w:p>
          <w:p w14:paraId="3DDDD730" w14:textId="77777777" w:rsidR="0065189B" w:rsidRPr="003F195D" w:rsidRDefault="0065189B" w:rsidP="00CD5DAD">
            <w:pPr>
              <w:tabs>
                <w:tab w:val="left" w:pos="454"/>
              </w:tabs>
              <w:jc w:val="both"/>
              <w:rPr>
                <w:rFonts w:ascii="Arial" w:hAnsi="Arial" w:cs="Arial"/>
                <w:sz w:val="20"/>
                <w:szCs w:val="20"/>
                <w:lang w:eastAsia="es-CO"/>
              </w:rPr>
            </w:pPr>
            <w:r w:rsidRPr="003F195D">
              <w:rPr>
                <w:rFonts w:ascii="Arial" w:hAnsi="Arial" w:cs="Arial"/>
                <w:sz w:val="20"/>
                <w:szCs w:val="20"/>
                <w:lang w:eastAsia="es-CO"/>
              </w:rPr>
              <w:t>•</w:t>
            </w:r>
            <w:r w:rsidRPr="003F195D">
              <w:rPr>
                <w:rFonts w:ascii="Arial" w:hAnsi="Arial" w:cs="Arial"/>
                <w:sz w:val="20"/>
                <w:szCs w:val="20"/>
                <w:lang w:eastAsia="es-CO"/>
              </w:rPr>
              <w:tab/>
              <w:t>Deformidades congénitas y adquiridas (Perforación de tabique nasal, comunicación oro nasal, paladar hendido, atresia  coanas).</w:t>
            </w:r>
          </w:p>
          <w:p w14:paraId="029521B6" w14:textId="77777777" w:rsidR="0065189B" w:rsidRPr="003F195D" w:rsidRDefault="0065189B" w:rsidP="00CD5DAD">
            <w:pPr>
              <w:tabs>
                <w:tab w:val="left" w:pos="454"/>
              </w:tabs>
              <w:jc w:val="both"/>
              <w:rPr>
                <w:rFonts w:ascii="Arial" w:hAnsi="Arial" w:cs="Arial"/>
                <w:sz w:val="20"/>
                <w:szCs w:val="20"/>
                <w:lang w:eastAsia="es-CO"/>
              </w:rPr>
            </w:pPr>
            <w:r w:rsidRPr="003F195D">
              <w:rPr>
                <w:rFonts w:ascii="Arial" w:hAnsi="Arial" w:cs="Arial"/>
                <w:sz w:val="20"/>
                <w:szCs w:val="20"/>
                <w:lang w:eastAsia="es-CO"/>
              </w:rPr>
              <w:t>•</w:t>
            </w:r>
            <w:r w:rsidRPr="003F195D">
              <w:rPr>
                <w:rFonts w:ascii="Arial" w:hAnsi="Arial" w:cs="Arial"/>
                <w:sz w:val="20"/>
                <w:szCs w:val="20"/>
                <w:lang w:eastAsia="es-CO"/>
              </w:rPr>
              <w:tab/>
              <w:t>Lesiones de cavidad oral, faringe o laringe.</w:t>
            </w:r>
          </w:p>
          <w:p w14:paraId="2E3AEB5B" w14:textId="77777777" w:rsidR="0065189B" w:rsidRPr="003F195D" w:rsidRDefault="0065189B" w:rsidP="00CD5DAD">
            <w:pPr>
              <w:tabs>
                <w:tab w:val="left" w:pos="454"/>
              </w:tabs>
              <w:jc w:val="both"/>
              <w:rPr>
                <w:rFonts w:ascii="Arial" w:hAnsi="Arial" w:cs="Arial"/>
                <w:sz w:val="20"/>
                <w:szCs w:val="20"/>
                <w:lang w:eastAsia="es-CO"/>
              </w:rPr>
            </w:pPr>
            <w:r w:rsidRPr="003F195D">
              <w:rPr>
                <w:rFonts w:ascii="Arial" w:hAnsi="Arial" w:cs="Arial"/>
                <w:sz w:val="20"/>
                <w:szCs w:val="20"/>
                <w:lang w:eastAsia="es-CO"/>
              </w:rPr>
              <w:lastRenderedPageBreak/>
              <w:t>•</w:t>
            </w:r>
            <w:r w:rsidRPr="003F195D">
              <w:rPr>
                <w:rFonts w:ascii="Arial" w:hAnsi="Arial" w:cs="Arial"/>
                <w:sz w:val="20"/>
                <w:szCs w:val="20"/>
                <w:lang w:eastAsia="es-CO"/>
              </w:rPr>
              <w:tab/>
              <w:t>Alteraciones de voz de tipo funcional o anatómico.</w:t>
            </w:r>
          </w:p>
          <w:p w14:paraId="2563CA4B" w14:textId="77777777" w:rsidR="0065189B" w:rsidRPr="003F195D" w:rsidRDefault="0065189B" w:rsidP="00CD5DAD">
            <w:pPr>
              <w:jc w:val="both"/>
              <w:rPr>
                <w:rFonts w:ascii="Arial" w:hAnsi="Arial" w:cs="Arial"/>
                <w:sz w:val="20"/>
                <w:szCs w:val="20"/>
                <w:lang w:eastAsia="es-CO"/>
              </w:rPr>
            </w:pPr>
            <w:r w:rsidRPr="003F195D">
              <w:rPr>
                <w:rFonts w:ascii="Arial" w:hAnsi="Arial" w:cs="Arial"/>
                <w:sz w:val="20"/>
                <w:szCs w:val="20"/>
                <w:lang w:eastAsia="es-CO"/>
              </w:rPr>
              <w:t>Nota: Aquel aspirante que presente tapón de cerumen, lo que impide una adecuada valoración, se le deberá indicar que debe realizarse la aspiración de oídos para complementar la valoración.</w:t>
            </w:r>
          </w:p>
          <w:p w14:paraId="00546DA0" w14:textId="77777777" w:rsidR="0065189B" w:rsidRPr="003F195D" w:rsidRDefault="0065189B" w:rsidP="00CD5DAD">
            <w:pPr>
              <w:jc w:val="both"/>
              <w:rPr>
                <w:rFonts w:ascii="Arial" w:hAnsi="Arial" w:cs="Arial"/>
                <w:sz w:val="20"/>
                <w:szCs w:val="20"/>
                <w:lang w:eastAsia="es-CO"/>
              </w:rPr>
            </w:pPr>
            <w:r w:rsidRPr="003F195D">
              <w:rPr>
                <w:rFonts w:ascii="Arial" w:hAnsi="Arial" w:cs="Arial"/>
                <w:sz w:val="20"/>
                <w:szCs w:val="20"/>
                <w:lang w:eastAsia="es-CO"/>
              </w:rPr>
              <w:t>No se aceptaran informes del profesional que consigne existencia de tapón de cerumen que imposibilite la valoración.</w:t>
            </w:r>
          </w:p>
        </w:tc>
        <w:tc>
          <w:tcPr>
            <w:tcW w:w="567" w:type="dxa"/>
            <w:vAlign w:val="center"/>
          </w:tcPr>
          <w:p w14:paraId="41FE4673" w14:textId="77777777" w:rsidR="0065189B" w:rsidRPr="003F195D" w:rsidRDefault="0065189B" w:rsidP="00CD5DAD">
            <w:pPr>
              <w:rPr>
                <w:rFonts w:ascii="Arial" w:hAnsi="Arial" w:cs="Arial"/>
                <w:sz w:val="20"/>
                <w:szCs w:val="20"/>
              </w:rPr>
            </w:pPr>
          </w:p>
        </w:tc>
        <w:tc>
          <w:tcPr>
            <w:tcW w:w="567" w:type="dxa"/>
            <w:vAlign w:val="center"/>
          </w:tcPr>
          <w:p w14:paraId="52E193E0" w14:textId="77777777" w:rsidR="0065189B" w:rsidRPr="003F195D" w:rsidRDefault="0065189B" w:rsidP="00CD5DAD">
            <w:pPr>
              <w:rPr>
                <w:rFonts w:ascii="Arial" w:hAnsi="Arial" w:cs="Arial"/>
                <w:sz w:val="20"/>
                <w:szCs w:val="20"/>
              </w:rPr>
            </w:pPr>
          </w:p>
        </w:tc>
      </w:tr>
      <w:tr w:rsidR="003F195D" w:rsidRPr="003F195D" w14:paraId="7B2C452B" w14:textId="77777777" w:rsidTr="00CD5DAD">
        <w:trPr>
          <w:trHeight w:val="20"/>
          <w:jc w:val="center"/>
        </w:trPr>
        <w:tc>
          <w:tcPr>
            <w:tcW w:w="567" w:type="dxa"/>
            <w:vAlign w:val="center"/>
          </w:tcPr>
          <w:p w14:paraId="2BCA3360" w14:textId="77777777" w:rsidR="0065189B" w:rsidRPr="003F195D" w:rsidRDefault="0065189B" w:rsidP="00CD5DAD">
            <w:pPr>
              <w:jc w:val="center"/>
              <w:rPr>
                <w:rFonts w:ascii="Arial" w:hAnsi="Arial" w:cs="Arial"/>
                <w:sz w:val="20"/>
                <w:szCs w:val="20"/>
              </w:rPr>
            </w:pPr>
            <w:r w:rsidRPr="003F195D">
              <w:rPr>
                <w:rFonts w:ascii="Arial" w:hAnsi="Arial" w:cs="Arial"/>
                <w:sz w:val="20"/>
                <w:szCs w:val="20"/>
              </w:rPr>
              <w:t>5</w:t>
            </w:r>
          </w:p>
        </w:tc>
        <w:tc>
          <w:tcPr>
            <w:tcW w:w="8080" w:type="dxa"/>
            <w:vAlign w:val="center"/>
          </w:tcPr>
          <w:p w14:paraId="0721A4B3" w14:textId="77777777" w:rsidR="0065189B" w:rsidRPr="003F195D" w:rsidRDefault="0065189B" w:rsidP="00CD5DAD">
            <w:pPr>
              <w:jc w:val="both"/>
              <w:rPr>
                <w:rFonts w:ascii="Arial" w:hAnsi="Arial" w:cs="Arial"/>
                <w:sz w:val="20"/>
                <w:szCs w:val="20"/>
                <w:lang w:eastAsia="es-CO"/>
              </w:rPr>
            </w:pPr>
            <w:r w:rsidRPr="003F195D">
              <w:rPr>
                <w:rFonts w:ascii="Arial" w:hAnsi="Arial" w:cs="Arial"/>
                <w:sz w:val="20"/>
                <w:szCs w:val="20"/>
                <w:lang w:eastAsia="es-CO"/>
              </w:rPr>
              <w:t xml:space="preserve">EXAMENES DE LABORATORIO CLÍNICO,ASI: </w:t>
            </w:r>
          </w:p>
          <w:p w14:paraId="30B80AB2" w14:textId="77777777" w:rsidR="0065189B" w:rsidRPr="003F195D" w:rsidRDefault="0065189B" w:rsidP="00CD5DAD">
            <w:pPr>
              <w:jc w:val="both"/>
              <w:rPr>
                <w:rFonts w:ascii="Arial" w:hAnsi="Arial" w:cs="Arial"/>
                <w:sz w:val="20"/>
                <w:szCs w:val="20"/>
                <w:lang w:eastAsia="es-CO"/>
              </w:rPr>
            </w:pPr>
          </w:p>
          <w:p w14:paraId="1F7F13D3" w14:textId="77777777" w:rsidR="0065189B" w:rsidRPr="003F195D" w:rsidRDefault="0065189B" w:rsidP="0065189B">
            <w:pPr>
              <w:pStyle w:val="Prrafodelista"/>
              <w:numPr>
                <w:ilvl w:val="0"/>
                <w:numId w:val="38"/>
              </w:numPr>
              <w:ind w:left="459"/>
              <w:jc w:val="both"/>
              <w:rPr>
                <w:rFonts w:ascii="Arial" w:hAnsi="Arial" w:cs="Arial"/>
                <w:sz w:val="20"/>
                <w:szCs w:val="20"/>
                <w:lang w:eastAsia="es-CO"/>
              </w:rPr>
            </w:pPr>
            <w:r w:rsidRPr="003F195D">
              <w:rPr>
                <w:rFonts w:ascii="Arial" w:hAnsi="Arial" w:cs="Arial"/>
                <w:sz w:val="20"/>
                <w:szCs w:val="20"/>
                <w:lang w:eastAsia="es-CO"/>
              </w:rPr>
              <w:t xml:space="preserve">CUADRO HEMÁTICO HEMOGRAFIA III (HEMOGLOBINA, HEMATOCRITO, RECUENTO DE ERITROCITOS, INDICES ERITROCITARIOS, LEUCOGRAMA, RECUENTO DE PLAQUETAS, INDICES PLAQUETARIOS Y MORFOLOGIA ELECTRONICA) METODO AUTOMATICO; </w:t>
            </w:r>
          </w:p>
          <w:p w14:paraId="6928523A" w14:textId="77777777" w:rsidR="0065189B" w:rsidRPr="003F195D" w:rsidRDefault="0065189B" w:rsidP="0065189B">
            <w:pPr>
              <w:pStyle w:val="Prrafodelista"/>
              <w:numPr>
                <w:ilvl w:val="0"/>
                <w:numId w:val="38"/>
              </w:numPr>
              <w:ind w:left="459"/>
              <w:jc w:val="both"/>
              <w:rPr>
                <w:rFonts w:ascii="Arial" w:hAnsi="Arial" w:cs="Arial"/>
                <w:sz w:val="20"/>
                <w:szCs w:val="20"/>
                <w:lang w:eastAsia="es-CO"/>
              </w:rPr>
            </w:pPr>
            <w:r w:rsidRPr="003F195D">
              <w:rPr>
                <w:rFonts w:ascii="Arial" w:hAnsi="Arial" w:cs="Arial"/>
                <w:sz w:val="20"/>
                <w:szCs w:val="20"/>
                <w:lang w:eastAsia="es-CO"/>
              </w:rPr>
              <w:t xml:space="preserve">HEMOCLASIFICACION GRUPO ABO Y FACTOR RH;  </w:t>
            </w:r>
          </w:p>
          <w:p w14:paraId="4AE76D56" w14:textId="77777777" w:rsidR="0065189B" w:rsidRPr="003F195D" w:rsidRDefault="0065189B" w:rsidP="0065189B">
            <w:pPr>
              <w:pStyle w:val="Prrafodelista"/>
              <w:numPr>
                <w:ilvl w:val="0"/>
                <w:numId w:val="38"/>
              </w:numPr>
              <w:ind w:left="459"/>
              <w:jc w:val="both"/>
              <w:rPr>
                <w:rFonts w:ascii="Arial" w:hAnsi="Arial" w:cs="Arial"/>
                <w:sz w:val="20"/>
                <w:szCs w:val="20"/>
                <w:lang w:eastAsia="es-CO"/>
              </w:rPr>
            </w:pPr>
            <w:r w:rsidRPr="003F195D">
              <w:rPr>
                <w:rFonts w:ascii="Arial" w:hAnsi="Arial" w:cs="Arial"/>
                <w:sz w:val="20"/>
                <w:szCs w:val="20"/>
                <w:lang w:eastAsia="es-CO"/>
              </w:rPr>
              <w:t xml:space="preserve">NITROGENO UREICO (BUN);  </w:t>
            </w:r>
          </w:p>
          <w:p w14:paraId="2B5A5628" w14:textId="77777777" w:rsidR="0065189B" w:rsidRPr="003F195D" w:rsidRDefault="0065189B" w:rsidP="0065189B">
            <w:pPr>
              <w:pStyle w:val="Prrafodelista"/>
              <w:numPr>
                <w:ilvl w:val="0"/>
                <w:numId w:val="38"/>
              </w:numPr>
              <w:ind w:left="459"/>
              <w:jc w:val="both"/>
              <w:rPr>
                <w:rFonts w:ascii="Arial" w:hAnsi="Arial" w:cs="Arial"/>
                <w:sz w:val="20"/>
                <w:szCs w:val="20"/>
                <w:lang w:eastAsia="es-CO"/>
              </w:rPr>
            </w:pPr>
            <w:r w:rsidRPr="003F195D">
              <w:rPr>
                <w:rFonts w:ascii="Arial" w:hAnsi="Arial" w:cs="Arial"/>
                <w:sz w:val="20"/>
                <w:szCs w:val="20"/>
                <w:lang w:eastAsia="es-CO"/>
              </w:rPr>
              <w:t xml:space="preserve">CREATINA EN SUERO, ORINA U OTROS; </w:t>
            </w:r>
          </w:p>
          <w:p w14:paraId="43A8152C" w14:textId="77777777" w:rsidR="0065189B" w:rsidRPr="003F195D" w:rsidRDefault="0065189B" w:rsidP="0065189B">
            <w:pPr>
              <w:pStyle w:val="Prrafodelista"/>
              <w:numPr>
                <w:ilvl w:val="0"/>
                <w:numId w:val="38"/>
              </w:numPr>
              <w:ind w:left="459"/>
              <w:jc w:val="both"/>
              <w:rPr>
                <w:rFonts w:ascii="Arial" w:hAnsi="Arial" w:cs="Arial"/>
                <w:sz w:val="20"/>
                <w:szCs w:val="20"/>
                <w:lang w:eastAsia="es-CO"/>
              </w:rPr>
            </w:pPr>
            <w:r w:rsidRPr="003F195D">
              <w:rPr>
                <w:rFonts w:ascii="Arial" w:hAnsi="Arial" w:cs="Arial"/>
                <w:sz w:val="20"/>
                <w:szCs w:val="20"/>
                <w:lang w:eastAsia="es-CO"/>
              </w:rPr>
              <w:t>GLUCOSA PRE Y POST PRADIAL (La entidad debe garantizar el cumplimiento del protocolo para la toma de este examen, Practicar la comprobación de la glicemia post como garantía del procedimiento sin costo adicional para el aspirante, en los casos que sea necesaria con curva de glicemia)</w:t>
            </w:r>
          </w:p>
          <w:p w14:paraId="22410E41" w14:textId="77777777" w:rsidR="0065189B" w:rsidRPr="003F195D" w:rsidRDefault="0065189B" w:rsidP="0065189B">
            <w:pPr>
              <w:pStyle w:val="Prrafodelista"/>
              <w:numPr>
                <w:ilvl w:val="0"/>
                <w:numId w:val="38"/>
              </w:numPr>
              <w:ind w:left="459"/>
              <w:jc w:val="both"/>
              <w:rPr>
                <w:rFonts w:ascii="Arial" w:hAnsi="Arial" w:cs="Arial"/>
                <w:sz w:val="20"/>
                <w:szCs w:val="20"/>
                <w:lang w:eastAsia="es-CO"/>
              </w:rPr>
            </w:pPr>
            <w:r w:rsidRPr="003F195D">
              <w:rPr>
                <w:rFonts w:ascii="Arial" w:hAnsi="Arial" w:cs="Arial"/>
                <w:sz w:val="20"/>
                <w:szCs w:val="20"/>
                <w:lang w:eastAsia="es-CO"/>
              </w:rPr>
              <w:t>SEROLOGÍA [PRUEBA NO TREPOMENICA] VDRL EN SUERO O LCR &amp; *</w:t>
            </w:r>
          </w:p>
          <w:p w14:paraId="34CCA237" w14:textId="77777777" w:rsidR="0065189B" w:rsidRPr="003F195D" w:rsidRDefault="0065189B" w:rsidP="0065189B">
            <w:pPr>
              <w:pStyle w:val="Prrafodelista"/>
              <w:numPr>
                <w:ilvl w:val="0"/>
                <w:numId w:val="38"/>
              </w:numPr>
              <w:ind w:left="459"/>
              <w:jc w:val="both"/>
              <w:rPr>
                <w:rFonts w:ascii="Arial" w:hAnsi="Arial" w:cs="Arial"/>
                <w:sz w:val="20"/>
                <w:szCs w:val="20"/>
                <w:lang w:eastAsia="es-CO"/>
              </w:rPr>
            </w:pPr>
            <w:r w:rsidRPr="003F195D">
              <w:rPr>
                <w:rFonts w:ascii="Arial" w:hAnsi="Arial" w:cs="Arial"/>
                <w:sz w:val="20"/>
                <w:szCs w:val="20"/>
                <w:lang w:eastAsia="es-CO"/>
              </w:rPr>
              <w:t xml:space="preserve">HEPATITISB, ANTIGENO DE SUPERFICIE ( AG HBS);  </w:t>
            </w:r>
          </w:p>
          <w:p w14:paraId="2977E037" w14:textId="77777777" w:rsidR="0065189B" w:rsidRPr="003F195D" w:rsidRDefault="0065189B" w:rsidP="0065189B">
            <w:pPr>
              <w:pStyle w:val="Prrafodelista"/>
              <w:numPr>
                <w:ilvl w:val="0"/>
                <w:numId w:val="38"/>
              </w:numPr>
              <w:ind w:left="459"/>
              <w:jc w:val="both"/>
              <w:rPr>
                <w:rFonts w:ascii="Arial" w:hAnsi="Arial" w:cs="Arial"/>
                <w:sz w:val="20"/>
                <w:szCs w:val="20"/>
                <w:lang w:eastAsia="es-CO"/>
              </w:rPr>
            </w:pPr>
            <w:r w:rsidRPr="003F195D">
              <w:rPr>
                <w:rFonts w:ascii="Arial" w:hAnsi="Arial" w:cs="Arial"/>
                <w:sz w:val="20"/>
                <w:szCs w:val="20"/>
                <w:lang w:eastAsia="es-CO"/>
              </w:rPr>
              <w:t xml:space="preserve">VIH 1 Y 2, ANTICUERPOS DE SUPERFICIE (Ag HBs) &amp; *+ (Se incluirá consentimiento informado, asesoría pre y post test de forma  individual, por aspirante, En caso de ser positivo no se debe reportar el resultado en el formato, la asesoría post test es responsabilidad del laboratorio y debe ser realizado por bacteriólogo(a) entrenada y certificada, con posterior canalización del paciente, siguiendo los parámetros de la normatividad en especial al Decreto 1543 de 1997 y a la Ley 972 de 2005)  </w:t>
            </w:r>
          </w:p>
          <w:p w14:paraId="76E15559" w14:textId="77777777" w:rsidR="0065189B" w:rsidRPr="003F195D" w:rsidRDefault="0065189B" w:rsidP="0065189B">
            <w:pPr>
              <w:pStyle w:val="Prrafodelista"/>
              <w:numPr>
                <w:ilvl w:val="0"/>
                <w:numId w:val="38"/>
              </w:numPr>
              <w:ind w:left="459"/>
              <w:jc w:val="both"/>
              <w:rPr>
                <w:rFonts w:ascii="Arial" w:hAnsi="Arial" w:cs="Arial"/>
                <w:sz w:val="20"/>
                <w:szCs w:val="20"/>
                <w:lang w:eastAsia="es-CO"/>
              </w:rPr>
            </w:pPr>
            <w:r w:rsidRPr="003F195D">
              <w:rPr>
                <w:rFonts w:ascii="Arial" w:hAnsi="Arial" w:cs="Arial"/>
                <w:sz w:val="20"/>
                <w:szCs w:val="20"/>
                <w:lang w:eastAsia="es-CO"/>
              </w:rPr>
              <w:t>UROANALISIS CON SEDIMENTO Y DENSIDAD URINARIA +</w:t>
            </w:r>
          </w:p>
        </w:tc>
        <w:tc>
          <w:tcPr>
            <w:tcW w:w="567" w:type="dxa"/>
            <w:vAlign w:val="center"/>
          </w:tcPr>
          <w:p w14:paraId="3D944074" w14:textId="77777777" w:rsidR="0065189B" w:rsidRPr="003F195D" w:rsidRDefault="0065189B" w:rsidP="00CD5DAD">
            <w:pPr>
              <w:rPr>
                <w:rFonts w:ascii="Arial" w:hAnsi="Arial" w:cs="Arial"/>
                <w:sz w:val="20"/>
                <w:szCs w:val="20"/>
              </w:rPr>
            </w:pPr>
          </w:p>
        </w:tc>
        <w:tc>
          <w:tcPr>
            <w:tcW w:w="567" w:type="dxa"/>
            <w:vAlign w:val="center"/>
          </w:tcPr>
          <w:p w14:paraId="7B796533" w14:textId="77777777" w:rsidR="0065189B" w:rsidRPr="003F195D" w:rsidRDefault="0065189B" w:rsidP="00CD5DAD">
            <w:pPr>
              <w:rPr>
                <w:rFonts w:ascii="Arial" w:hAnsi="Arial" w:cs="Arial"/>
                <w:sz w:val="20"/>
                <w:szCs w:val="20"/>
              </w:rPr>
            </w:pPr>
          </w:p>
        </w:tc>
      </w:tr>
      <w:tr w:rsidR="003F195D" w:rsidRPr="003F195D" w14:paraId="33034DA3" w14:textId="77777777" w:rsidTr="00CD5DAD">
        <w:trPr>
          <w:trHeight w:val="20"/>
          <w:jc w:val="center"/>
        </w:trPr>
        <w:tc>
          <w:tcPr>
            <w:tcW w:w="567" w:type="dxa"/>
            <w:vAlign w:val="center"/>
          </w:tcPr>
          <w:p w14:paraId="6C667555" w14:textId="77777777" w:rsidR="0065189B" w:rsidRPr="003F195D" w:rsidRDefault="0065189B" w:rsidP="00CD5DAD">
            <w:pPr>
              <w:jc w:val="center"/>
              <w:rPr>
                <w:rFonts w:ascii="Arial" w:hAnsi="Arial" w:cs="Arial"/>
                <w:sz w:val="20"/>
                <w:szCs w:val="20"/>
              </w:rPr>
            </w:pPr>
            <w:r w:rsidRPr="003F195D">
              <w:rPr>
                <w:rFonts w:ascii="Arial" w:hAnsi="Arial" w:cs="Arial"/>
                <w:sz w:val="20"/>
                <w:szCs w:val="20"/>
              </w:rPr>
              <w:t>6</w:t>
            </w:r>
          </w:p>
        </w:tc>
        <w:tc>
          <w:tcPr>
            <w:tcW w:w="8080" w:type="dxa"/>
            <w:vAlign w:val="center"/>
          </w:tcPr>
          <w:p w14:paraId="31B041AE" w14:textId="77777777" w:rsidR="0065189B" w:rsidRPr="003F195D" w:rsidRDefault="0065189B" w:rsidP="00CD5DAD">
            <w:pPr>
              <w:jc w:val="both"/>
              <w:rPr>
                <w:rFonts w:ascii="Arial" w:hAnsi="Arial" w:cs="Arial"/>
                <w:sz w:val="20"/>
                <w:szCs w:val="20"/>
                <w:lang w:eastAsia="es-CO"/>
              </w:rPr>
            </w:pPr>
            <w:r w:rsidRPr="003F195D">
              <w:rPr>
                <w:rFonts w:ascii="Arial" w:hAnsi="Arial" w:cs="Arial"/>
                <w:sz w:val="20"/>
                <w:szCs w:val="20"/>
                <w:lang w:eastAsia="es-CO"/>
              </w:rPr>
              <w:t>ELETROCARDIOGRAMA DE RITMO O DE SUPERFICIE SOD: Detectar patologías del ritmo cardiaco, Bloqueos, Hipertrofias y frecuencia,</w:t>
            </w:r>
            <w:r w:rsidRPr="003F195D">
              <w:rPr>
                <w:rFonts w:ascii="Arial" w:hAnsi="Arial" w:cs="Arial"/>
                <w:sz w:val="20"/>
                <w:szCs w:val="20"/>
              </w:rPr>
              <w:t xml:space="preserve"> </w:t>
            </w:r>
            <w:r w:rsidRPr="003F195D">
              <w:rPr>
                <w:rFonts w:ascii="Arial" w:hAnsi="Arial" w:cs="Arial"/>
                <w:sz w:val="20"/>
                <w:szCs w:val="20"/>
                <w:lang w:eastAsia="es-CO"/>
              </w:rPr>
              <w:t>Informando todas las variables encontradas y su interpretación, anexar los registros del mismo,  Lectura realizada por Cardiología.</w:t>
            </w:r>
          </w:p>
        </w:tc>
        <w:tc>
          <w:tcPr>
            <w:tcW w:w="567" w:type="dxa"/>
            <w:vAlign w:val="center"/>
          </w:tcPr>
          <w:p w14:paraId="51D4772B" w14:textId="77777777" w:rsidR="0065189B" w:rsidRPr="003F195D" w:rsidRDefault="0065189B" w:rsidP="00CD5DAD">
            <w:pPr>
              <w:rPr>
                <w:rFonts w:ascii="Arial" w:hAnsi="Arial" w:cs="Arial"/>
                <w:sz w:val="20"/>
                <w:szCs w:val="20"/>
              </w:rPr>
            </w:pPr>
          </w:p>
        </w:tc>
        <w:tc>
          <w:tcPr>
            <w:tcW w:w="567" w:type="dxa"/>
            <w:vAlign w:val="center"/>
          </w:tcPr>
          <w:p w14:paraId="5EEC86FC" w14:textId="77777777" w:rsidR="0065189B" w:rsidRPr="003F195D" w:rsidRDefault="0065189B" w:rsidP="00CD5DAD">
            <w:pPr>
              <w:rPr>
                <w:rFonts w:ascii="Arial" w:hAnsi="Arial" w:cs="Arial"/>
                <w:sz w:val="20"/>
                <w:szCs w:val="20"/>
              </w:rPr>
            </w:pPr>
          </w:p>
        </w:tc>
      </w:tr>
      <w:tr w:rsidR="003F195D" w:rsidRPr="003F195D" w14:paraId="2BD02D55" w14:textId="77777777" w:rsidTr="00CD5DAD">
        <w:trPr>
          <w:trHeight w:val="20"/>
          <w:jc w:val="center"/>
        </w:trPr>
        <w:tc>
          <w:tcPr>
            <w:tcW w:w="567" w:type="dxa"/>
            <w:vAlign w:val="center"/>
          </w:tcPr>
          <w:p w14:paraId="20C622C2" w14:textId="77777777" w:rsidR="0065189B" w:rsidRPr="003F195D" w:rsidRDefault="0065189B" w:rsidP="00CD5DAD">
            <w:pPr>
              <w:jc w:val="center"/>
              <w:rPr>
                <w:rFonts w:ascii="Arial" w:hAnsi="Arial" w:cs="Arial"/>
                <w:sz w:val="20"/>
                <w:szCs w:val="20"/>
              </w:rPr>
            </w:pPr>
            <w:r w:rsidRPr="003F195D">
              <w:rPr>
                <w:rFonts w:ascii="Arial" w:hAnsi="Arial" w:cs="Arial"/>
                <w:sz w:val="20"/>
                <w:szCs w:val="20"/>
              </w:rPr>
              <w:t>7</w:t>
            </w:r>
          </w:p>
        </w:tc>
        <w:tc>
          <w:tcPr>
            <w:tcW w:w="8080" w:type="dxa"/>
            <w:vAlign w:val="center"/>
          </w:tcPr>
          <w:p w14:paraId="6C303D52" w14:textId="77777777" w:rsidR="0065189B" w:rsidRPr="003F195D" w:rsidRDefault="0065189B" w:rsidP="00CD5DAD">
            <w:pPr>
              <w:jc w:val="both"/>
              <w:rPr>
                <w:rFonts w:ascii="Arial" w:hAnsi="Arial" w:cs="Arial"/>
                <w:sz w:val="20"/>
                <w:szCs w:val="20"/>
                <w:lang w:eastAsia="es-CO"/>
              </w:rPr>
            </w:pPr>
            <w:r w:rsidRPr="003F195D">
              <w:rPr>
                <w:rFonts w:ascii="Arial" w:hAnsi="Arial" w:cs="Arial"/>
                <w:sz w:val="20"/>
                <w:szCs w:val="20"/>
                <w:lang w:eastAsia="es-CO"/>
              </w:rPr>
              <w:t>RADIOGRAFÍA TORAX (P,A ó A,P y LATERAL, DE CÚBITO LATERAL, OBLICUAS ó LATERAL CON BARIO):</w:t>
            </w:r>
          </w:p>
          <w:p w14:paraId="11AD729F" w14:textId="77777777" w:rsidR="0065189B" w:rsidRPr="003F195D" w:rsidRDefault="0065189B" w:rsidP="00CD5DAD">
            <w:pPr>
              <w:jc w:val="both"/>
              <w:rPr>
                <w:rFonts w:ascii="Arial" w:hAnsi="Arial" w:cs="Arial"/>
                <w:sz w:val="20"/>
                <w:szCs w:val="20"/>
                <w:lang w:eastAsia="es-CO"/>
              </w:rPr>
            </w:pPr>
            <w:r w:rsidRPr="003F195D">
              <w:rPr>
                <w:rFonts w:ascii="Arial" w:hAnsi="Arial" w:cs="Arial"/>
                <w:sz w:val="20"/>
                <w:szCs w:val="20"/>
                <w:lang w:eastAsia="es-CO"/>
              </w:rPr>
              <w:t>Tiene como finalidad detectar cambios sugestivos de TBC, Sarcoidosis, asbestosis, hiperreactividad bronquial, atrapamiento de aire, cardiomegalias, aneurismas, masas en tórax, malformaciones cardiacas, signos de falla cardiaca y otras patologías cardiovasculares, pulmonares, óseas u otras,  se debe entregar la placa radiológica y lateral con su respectiva lectura, usar productos no contaminantes, aplicar políticas de protección al medio ambiente para la producción y/o utilización de elementos establecidos en la Ley 430 de 1998, Resolución No 3049 del 2014 y demás disposiciones vigentes.</w:t>
            </w:r>
          </w:p>
        </w:tc>
        <w:tc>
          <w:tcPr>
            <w:tcW w:w="567" w:type="dxa"/>
            <w:vAlign w:val="center"/>
          </w:tcPr>
          <w:p w14:paraId="4612ECBE" w14:textId="77777777" w:rsidR="0065189B" w:rsidRPr="003F195D" w:rsidRDefault="0065189B" w:rsidP="00CD5DAD">
            <w:pPr>
              <w:rPr>
                <w:rFonts w:ascii="Arial" w:hAnsi="Arial" w:cs="Arial"/>
                <w:sz w:val="20"/>
                <w:szCs w:val="20"/>
              </w:rPr>
            </w:pPr>
          </w:p>
        </w:tc>
        <w:tc>
          <w:tcPr>
            <w:tcW w:w="567" w:type="dxa"/>
            <w:vAlign w:val="center"/>
          </w:tcPr>
          <w:p w14:paraId="5F110A97" w14:textId="77777777" w:rsidR="0065189B" w:rsidRPr="003F195D" w:rsidRDefault="0065189B" w:rsidP="00CD5DAD">
            <w:pPr>
              <w:rPr>
                <w:rFonts w:ascii="Arial" w:hAnsi="Arial" w:cs="Arial"/>
                <w:sz w:val="20"/>
                <w:szCs w:val="20"/>
              </w:rPr>
            </w:pPr>
          </w:p>
        </w:tc>
      </w:tr>
      <w:tr w:rsidR="003F195D" w:rsidRPr="003F195D" w14:paraId="2C09ACEA" w14:textId="77777777" w:rsidTr="00CD5DAD">
        <w:trPr>
          <w:trHeight w:val="20"/>
          <w:jc w:val="center"/>
        </w:trPr>
        <w:tc>
          <w:tcPr>
            <w:tcW w:w="567" w:type="dxa"/>
            <w:vAlign w:val="center"/>
          </w:tcPr>
          <w:p w14:paraId="6C67CDA0" w14:textId="77777777" w:rsidR="0065189B" w:rsidRPr="003F195D" w:rsidRDefault="0065189B" w:rsidP="00CD5DAD">
            <w:pPr>
              <w:jc w:val="center"/>
              <w:rPr>
                <w:rFonts w:ascii="Arial" w:hAnsi="Arial" w:cs="Arial"/>
                <w:sz w:val="20"/>
                <w:szCs w:val="20"/>
              </w:rPr>
            </w:pPr>
            <w:r w:rsidRPr="003F195D">
              <w:rPr>
                <w:rFonts w:ascii="Arial" w:hAnsi="Arial" w:cs="Arial"/>
                <w:sz w:val="20"/>
                <w:szCs w:val="20"/>
              </w:rPr>
              <w:t>8</w:t>
            </w:r>
          </w:p>
        </w:tc>
        <w:tc>
          <w:tcPr>
            <w:tcW w:w="8080" w:type="dxa"/>
            <w:vAlign w:val="center"/>
          </w:tcPr>
          <w:p w14:paraId="6548525B" w14:textId="77777777" w:rsidR="0065189B" w:rsidRPr="003F195D" w:rsidRDefault="0065189B" w:rsidP="00CD5DAD">
            <w:pPr>
              <w:jc w:val="both"/>
              <w:rPr>
                <w:rFonts w:ascii="Arial" w:hAnsi="Arial" w:cs="Arial"/>
                <w:sz w:val="20"/>
                <w:szCs w:val="20"/>
                <w:lang w:eastAsia="es-CO"/>
              </w:rPr>
            </w:pPr>
            <w:r w:rsidRPr="003F195D">
              <w:rPr>
                <w:rFonts w:ascii="Arial" w:hAnsi="Arial" w:cs="Arial"/>
                <w:sz w:val="20"/>
                <w:szCs w:val="20"/>
                <w:lang w:eastAsia="es-CO"/>
              </w:rPr>
              <w:t>RADIOGRAFÍA COLUMNA  DORSO LUMBAR Y SACRA: Detectar escoliosis desviaciones de la columna, defectos de fusión, inestabilidad pélvica, disminución de los espacios intervertebrales, imbalances, y posibles tumores vertebrales, Usar productos no contaminantes, aplicar políticas de protección al medio ambiente para la producción y/o utilización de elementos establecidos en la Ley 430 de 1998, Resolución No 3049 del 2014 y demás disposiciones vigentes. Usar productos no contaminantes, aplicar políticas de protección al medio ambiente para la producción y/o utilización de elementos establecidos en la Ley 430 de 1998, Resolución No 3049 del 2014 y demás disposiciones vigentes.</w:t>
            </w:r>
          </w:p>
        </w:tc>
        <w:tc>
          <w:tcPr>
            <w:tcW w:w="567" w:type="dxa"/>
            <w:vAlign w:val="center"/>
          </w:tcPr>
          <w:p w14:paraId="228C682B" w14:textId="77777777" w:rsidR="0065189B" w:rsidRPr="003F195D" w:rsidRDefault="0065189B" w:rsidP="00CD5DAD">
            <w:pPr>
              <w:rPr>
                <w:rFonts w:ascii="Arial" w:hAnsi="Arial" w:cs="Arial"/>
                <w:sz w:val="20"/>
                <w:szCs w:val="20"/>
              </w:rPr>
            </w:pPr>
          </w:p>
        </w:tc>
        <w:tc>
          <w:tcPr>
            <w:tcW w:w="567" w:type="dxa"/>
            <w:vAlign w:val="center"/>
          </w:tcPr>
          <w:p w14:paraId="7F84FDCD" w14:textId="77777777" w:rsidR="0065189B" w:rsidRPr="003F195D" w:rsidRDefault="0065189B" w:rsidP="00CD5DAD">
            <w:pPr>
              <w:rPr>
                <w:rFonts w:ascii="Arial" w:hAnsi="Arial" w:cs="Arial"/>
                <w:sz w:val="20"/>
                <w:szCs w:val="20"/>
              </w:rPr>
            </w:pPr>
          </w:p>
        </w:tc>
      </w:tr>
      <w:tr w:rsidR="003F195D" w:rsidRPr="003F195D" w14:paraId="7823B9A6" w14:textId="77777777" w:rsidTr="00CD5DAD">
        <w:trPr>
          <w:trHeight w:val="20"/>
          <w:jc w:val="center"/>
        </w:trPr>
        <w:tc>
          <w:tcPr>
            <w:tcW w:w="567" w:type="dxa"/>
            <w:vAlign w:val="center"/>
          </w:tcPr>
          <w:p w14:paraId="0A3B6833" w14:textId="77777777" w:rsidR="0065189B" w:rsidRPr="003F195D" w:rsidRDefault="0065189B" w:rsidP="00CD5DAD">
            <w:pPr>
              <w:jc w:val="center"/>
              <w:rPr>
                <w:rFonts w:ascii="Arial" w:hAnsi="Arial" w:cs="Arial"/>
                <w:sz w:val="20"/>
                <w:szCs w:val="20"/>
              </w:rPr>
            </w:pPr>
            <w:r w:rsidRPr="003F195D">
              <w:rPr>
                <w:rFonts w:ascii="Arial" w:hAnsi="Arial" w:cs="Arial"/>
                <w:sz w:val="20"/>
                <w:szCs w:val="20"/>
              </w:rPr>
              <w:t>9</w:t>
            </w:r>
          </w:p>
        </w:tc>
        <w:tc>
          <w:tcPr>
            <w:tcW w:w="8080" w:type="dxa"/>
            <w:vAlign w:val="center"/>
          </w:tcPr>
          <w:p w14:paraId="2419222E" w14:textId="77777777" w:rsidR="0065189B" w:rsidRPr="003F195D" w:rsidRDefault="0065189B" w:rsidP="00CD5DAD">
            <w:pPr>
              <w:jc w:val="both"/>
              <w:rPr>
                <w:rFonts w:ascii="Arial" w:hAnsi="Arial" w:cs="Arial"/>
                <w:sz w:val="20"/>
                <w:szCs w:val="20"/>
                <w:lang w:eastAsia="es-CO"/>
              </w:rPr>
            </w:pPr>
            <w:r w:rsidRPr="003F195D">
              <w:rPr>
                <w:rFonts w:ascii="Arial" w:hAnsi="Arial" w:cs="Arial"/>
                <w:sz w:val="20"/>
                <w:szCs w:val="20"/>
                <w:lang w:eastAsia="es-CO"/>
              </w:rPr>
              <w:t>TES DE EMBARAZO  BHCG</w:t>
            </w:r>
          </w:p>
        </w:tc>
        <w:tc>
          <w:tcPr>
            <w:tcW w:w="567" w:type="dxa"/>
            <w:vAlign w:val="center"/>
          </w:tcPr>
          <w:p w14:paraId="7340F448" w14:textId="77777777" w:rsidR="0065189B" w:rsidRPr="003F195D" w:rsidRDefault="0065189B" w:rsidP="00CD5DAD">
            <w:pPr>
              <w:rPr>
                <w:rFonts w:ascii="Arial" w:hAnsi="Arial" w:cs="Arial"/>
                <w:sz w:val="20"/>
                <w:szCs w:val="20"/>
              </w:rPr>
            </w:pPr>
          </w:p>
        </w:tc>
        <w:tc>
          <w:tcPr>
            <w:tcW w:w="567" w:type="dxa"/>
            <w:vAlign w:val="center"/>
          </w:tcPr>
          <w:p w14:paraId="1DE8697E" w14:textId="77777777" w:rsidR="0065189B" w:rsidRPr="003F195D" w:rsidRDefault="0065189B" w:rsidP="00CD5DAD">
            <w:pPr>
              <w:rPr>
                <w:rFonts w:ascii="Arial" w:hAnsi="Arial" w:cs="Arial"/>
                <w:sz w:val="20"/>
                <w:szCs w:val="20"/>
              </w:rPr>
            </w:pPr>
          </w:p>
        </w:tc>
      </w:tr>
      <w:tr w:rsidR="003F195D" w:rsidRPr="003F195D" w14:paraId="3D678B4B" w14:textId="77777777" w:rsidTr="00CD5DAD">
        <w:trPr>
          <w:trHeight w:val="20"/>
          <w:jc w:val="center"/>
        </w:trPr>
        <w:tc>
          <w:tcPr>
            <w:tcW w:w="567" w:type="dxa"/>
            <w:vAlign w:val="center"/>
          </w:tcPr>
          <w:p w14:paraId="0D95FBF6" w14:textId="77777777" w:rsidR="0065189B" w:rsidRPr="003F195D" w:rsidRDefault="0065189B" w:rsidP="00CD5DAD">
            <w:pPr>
              <w:rPr>
                <w:rFonts w:ascii="Arial" w:hAnsi="Arial" w:cs="Arial"/>
                <w:sz w:val="20"/>
                <w:szCs w:val="20"/>
              </w:rPr>
            </w:pPr>
            <w:r w:rsidRPr="003F195D">
              <w:rPr>
                <w:rFonts w:ascii="Arial" w:hAnsi="Arial" w:cs="Arial"/>
                <w:sz w:val="20"/>
                <w:szCs w:val="20"/>
              </w:rPr>
              <w:t>10</w:t>
            </w:r>
          </w:p>
        </w:tc>
        <w:tc>
          <w:tcPr>
            <w:tcW w:w="8080" w:type="dxa"/>
            <w:vAlign w:val="center"/>
          </w:tcPr>
          <w:p w14:paraId="4DEFBA26" w14:textId="77777777" w:rsidR="0065189B" w:rsidRPr="003F195D" w:rsidRDefault="0065189B" w:rsidP="00CD5DAD">
            <w:pPr>
              <w:autoSpaceDE w:val="0"/>
              <w:autoSpaceDN w:val="0"/>
              <w:adjustRightInd w:val="0"/>
              <w:jc w:val="both"/>
              <w:rPr>
                <w:rFonts w:ascii="Arial" w:eastAsia="MS Mincho" w:hAnsi="Arial" w:cs="Arial"/>
                <w:sz w:val="20"/>
                <w:szCs w:val="20"/>
              </w:rPr>
            </w:pPr>
            <w:r w:rsidRPr="003F195D">
              <w:rPr>
                <w:rFonts w:ascii="Arial" w:eastAsia="MS Mincho" w:hAnsi="Arial" w:cs="Arial"/>
                <w:sz w:val="20"/>
                <w:szCs w:val="20"/>
              </w:rPr>
              <w:t>RECURSO HUMANO</w:t>
            </w:r>
          </w:p>
          <w:p w14:paraId="00C51CF9" w14:textId="77777777" w:rsidR="0065189B" w:rsidRPr="003F195D" w:rsidRDefault="0065189B" w:rsidP="00CD5DAD">
            <w:pPr>
              <w:autoSpaceDE w:val="0"/>
              <w:autoSpaceDN w:val="0"/>
              <w:adjustRightInd w:val="0"/>
              <w:jc w:val="both"/>
              <w:rPr>
                <w:rFonts w:ascii="Arial" w:eastAsia="MS Mincho" w:hAnsi="Arial" w:cs="Arial"/>
                <w:sz w:val="20"/>
                <w:szCs w:val="20"/>
              </w:rPr>
            </w:pPr>
            <w:r w:rsidRPr="003F195D">
              <w:rPr>
                <w:rFonts w:ascii="Arial" w:eastAsia="MS Mincho" w:hAnsi="Arial" w:cs="Arial"/>
                <w:sz w:val="20"/>
                <w:szCs w:val="20"/>
              </w:rPr>
              <w:t>El oferente para la presentación de su propuesta deberá contar con:</w:t>
            </w:r>
          </w:p>
          <w:p w14:paraId="24F535C7" w14:textId="77777777" w:rsidR="0065189B" w:rsidRPr="003F195D" w:rsidRDefault="0065189B" w:rsidP="0065189B">
            <w:pPr>
              <w:pStyle w:val="Prrafodelista"/>
              <w:numPr>
                <w:ilvl w:val="5"/>
                <w:numId w:val="37"/>
              </w:numPr>
              <w:autoSpaceDE w:val="0"/>
              <w:autoSpaceDN w:val="0"/>
              <w:adjustRightInd w:val="0"/>
              <w:ind w:left="317" w:hanging="283"/>
              <w:jc w:val="both"/>
              <w:rPr>
                <w:rFonts w:ascii="Arial" w:eastAsia="MS Mincho" w:hAnsi="Arial" w:cs="Arial"/>
                <w:sz w:val="20"/>
                <w:szCs w:val="20"/>
              </w:rPr>
            </w:pPr>
            <w:r w:rsidRPr="003F195D">
              <w:rPr>
                <w:rFonts w:ascii="Arial" w:eastAsia="MS Mincho" w:hAnsi="Arial" w:cs="Arial"/>
                <w:sz w:val="20"/>
                <w:szCs w:val="20"/>
              </w:rPr>
              <w:t xml:space="preserve">Un especialista en </w:t>
            </w:r>
            <w:r w:rsidRPr="003F195D">
              <w:rPr>
                <w:rFonts w:ascii="Arial" w:hAnsi="Arial" w:cs="Arial"/>
                <w:sz w:val="20"/>
                <w:szCs w:val="20"/>
              </w:rPr>
              <w:t>Audiología y/o Fonoaudiología</w:t>
            </w:r>
          </w:p>
          <w:p w14:paraId="6E1CEB68" w14:textId="77777777" w:rsidR="0065189B" w:rsidRPr="003F195D" w:rsidRDefault="0065189B" w:rsidP="0065189B">
            <w:pPr>
              <w:pStyle w:val="Prrafodelista"/>
              <w:numPr>
                <w:ilvl w:val="5"/>
                <w:numId w:val="37"/>
              </w:numPr>
              <w:autoSpaceDE w:val="0"/>
              <w:autoSpaceDN w:val="0"/>
              <w:adjustRightInd w:val="0"/>
              <w:ind w:left="317" w:hanging="283"/>
              <w:jc w:val="both"/>
              <w:rPr>
                <w:rFonts w:ascii="Arial" w:eastAsia="MS Mincho" w:hAnsi="Arial" w:cs="Arial"/>
                <w:sz w:val="20"/>
                <w:szCs w:val="20"/>
              </w:rPr>
            </w:pPr>
            <w:r w:rsidRPr="003F195D">
              <w:rPr>
                <w:rFonts w:ascii="Arial" w:eastAsia="MS Mincho" w:hAnsi="Arial" w:cs="Arial"/>
                <w:sz w:val="20"/>
                <w:szCs w:val="20"/>
              </w:rPr>
              <w:lastRenderedPageBreak/>
              <w:t xml:space="preserve">Un </w:t>
            </w:r>
            <w:r w:rsidRPr="003F195D">
              <w:rPr>
                <w:rFonts w:ascii="Arial" w:hAnsi="Arial" w:cs="Arial"/>
                <w:sz w:val="20"/>
                <w:szCs w:val="20"/>
              </w:rPr>
              <w:t>Optómetra</w:t>
            </w:r>
          </w:p>
          <w:p w14:paraId="667FF17F" w14:textId="77777777" w:rsidR="0065189B" w:rsidRPr="003F195D" w:rsidRDefault="0065189B" w:rsidP="0065189B">
            <w:pPr>
              <w:pStyle w:val="Prrafodelista"/>
              <w:numPr>
                <w:ilvl w:val="5"/>
                <w:numId w:val="37"/>
              </w:numPr>
              <w:autoSpaceDE w:val="0"/>
              <w:autoSpaceDN w:val="0"/>
              <w:adjustRightInd w:val="0"/>
              <w:ind w:left="317" w:hanging="283"/>
              <w:jc w:val="both"/>
              <w:rPr>
                <w:rFonts w:ascii="Arial" w:eastAsia="MS Mincho" w:hAnsi="Arial" w:cs="Arial"/>
                <w:sz w:val="20"/>
                <w:szCs w:val="20"/>
              </w:rPr>
            </w:pPr>
            <w:r w:rsidRPr="003F195D">
              <w:rPr>
                <w:rFonts w:ascii="Arial" w:hAnsi="Arial" w:cs="Arial"/>
                <w:sz w:val="20"/>
                <w:szCs w:val="20"/>
              </w:rPr>
              <w:t>Un Oftalmólogo</w:t>
            </w:r>
          </w:p>
          <w:p w14:paraId="55608F58" w14:textId="77777777" w:rsidR="0065189B" w:rsidRPr="003F195D" w:rsidRDefault="0065189B" w:rsidP="0065189B">
            <w:pPr>
              <w:pStyle w:val="Prrafodelista"/>
              <w:numPr>
                <w:ilvl w:val="5"/>
                <w:numId w:val="37"/>
              </w:numPr>
              <w:autoSpaceDE w:val="0"/>
              <w:autoSpaceDN w:val="0"/>
              <w:adjustRightInd w:val="0"/>
              <w:ind w:left="317" w:hanging="283"/>
              <w:jc w:val="both"/>
              <w:rPr>
                <w:rFonts w:ascii="Arial" w:eastAsia="MS Mincho" w:hAnsi="Arial" w:cs="Arial"/>
                <w:sz w:val="20"/>
                <w:szCs w:val="20"/>
              </w:rPr>
            </w:pPr>
            <w:r w:rsidRPr="003F195D">
              <w:rPr>
                <w:rFonts w:ascii="Arial" w:eastAsia="MS Mincho" w:hAnsi="Arial" w:cs="Arial"/>
                <w:sz w:val="20"/>
                <w:szCs w:val="20"/>
              </w:rPr>
              <w:t xml:space="preserve">Un </w:t>
            </w:r>
            <w:r w:rsidRPr="003F195D">
              <w:rPr>
                <w:rFonts w:ascii="Arial" w:hAnsi="Arial" w:cs="Arial"/>
                <w:sz w:val="20"/>
                <w:szCs w:val="20"/>
              </w:rPr>
              <w:t>Otorrinolaringólogo</w:t>
            </w:r>
          </w:p>
          <w:p w14:paraId="7468069F" w14:textId="77777777" w:rsidR="0065189B" w:rsidRPr="003F195D" w:rsidRDefault="0065189B" w:rsidP="0065189B">
            <w:pPr>
              <w:pStyle w:val="Prrafodelista"/>
              <w:numPr>
                <w:ilvl w:val="5"/>
                <w:numId w:val="37"/>
              </w:numPr>
              <w:autoSpaceDE w:val="0"/>
              <w:autoSpaceDN w:val="0"/>
              <w:adjustRightInd w:val="0"/>
              <w:ind w:left="317" w:hanging="283"/>
              <w:jc w:val="both"/>
              <w:rPr>
                <w:rFonts w:ascii="Arial" w:eastAsia="MS Mincho" w:hAnsi="Arial" w:cs="Arial"/>
                <w:sz w:val="20"/>
                <w:szCs w:val="20"/>
              </w:rPr>
            </w:pPr>
            <w:r w:rsidRPr="003F195D">
              <w:rPr>
                <w:rFonts w:ascii="Arial" w:hAnsi="Arial" w:cs="Arial"/>
                <w:sz w:val="20"/>
                <w:szCs w:val="20"/>
              </w:rPr>
              <w:t>Un Bacteriólogo y un Auxiliar de enfermería y/o laboratorio</w:t>
            </w:r>
          </w:p>
          <w:p w14:paraId="55D2F1EE" w14:textId="77777777" w:rsidR="0065189B" w:rsidRPr="003F195D" w:rsidRDefault="0065189B" w:rsidP="0065189B">
            <w:pPr>
              <w:pStyle w:val="Prrafodelista"/>
              <w:numPr>
                <w:ilvl w:val="5"/>
                <w:numId w:val="37"/>
              </w:numPr>
              <w:autoSpaceDE w:val="0"/>
              <w:autoSpaceDN w:val="0"/>
              <w:adjustRightInd w:val="0"/>
              <w:ind w:left="317" w:hanging="283"/>
              <w:jc w:val="both"/>
              <w:rPr>
                <w:rFonts w:ascii="Arial" w:eastAsia="MS Mincho" w:hAnsi="Arial" w:cs="Arial"/>
                <w:sz w:val="20"/>
                <w:szCs w:val="20"/>
              </w:rPr>
            </w:pPr>
            <w:r w:rsidRPr="003F195D">
              <w:rPr>
                <w:rFonts w:ascii="Arial" w:eastAsia="MS Mincho" w:hAnsi="Arial" w:cs="Arial"/>
                <w:sz w:val="20"/>
                <w:szCs w:val="20"/>
              </w:rPr>
              <w:t>Un Cardiólogo</w:t>
            </w:r>
          </w:p>
          <w:p w14:paraId="18980E28" w14:textId="77777777" w:rsidR="0065189B" w:rsidRPr="003F195D" w:rsidRDefault="0065189B" w:rsidP="0065189B">
            <w:pPr>
              <w:pStyle w:val="Prrafodelista"/>
              <w:numPr>
                <w:ilvl w:val="5"/>
                <w:numId w:val="37"/>
              </w:numPr>
              <w:autoSpaceDE w:val="0"/>
              <w:autoSpaceDN w:val="0"/>
              <w:adjustRightInd w:val="0"/>
              <w:ind w:left="317" w:hanging="283"/>
              <w:jc w:val="both"/>
              <w:rPr>
                <w:rFonts w:ascii="Arial" w:eastAsia="MS Mincho" w:hAnsi="Arial" w:cs="Arial"/>
                <w:sz w:val="20"/>
                <w:szCs w:val="20"/>
              </w:rPr>
            </w:pPr>
            <w:r w:rsidRPr="003F195D">
              <w:rPr>
                <w:rFonts w:ascii="Arial" w:eastAsia="MS Mincho" w:hAnsi="Arial" w:cs="Arial"/>
                <w:sz w:val="20"/>
                <w:szCs w:val="20"/>
              </w:rPr>
              <w:t xml:space="preserve">Un Radiólogo y un </w:t>
            </w:r>
            <w:r w:rsidRPr="003F195D">
              <w:rPr>
                <w:rFonts w:ascii="Arial" w:hAnsi="Arial" w:cs="Arial"/>
                <w:sz w:val="20"/>
                <w:szCs w:val="20"/>
              </w:rPr>
              <w:t>tecnólogo en imágenes diagnósticas</w:t>
            </w:r>
          </w:p>
          <w:p w14:paraId="1C63CE14" w14:textId="77777777" w:rsidR="0065189B" w:rsidRPr="003F195D" w:rsidRDefault="0065189B" w:rsidP="00CD5DAD">
            <w:pPr>
              <w:autoSpaceDE w:val="0"/>
              <w:autoSpaceDN w:val="0"/>
              <w:adjustRightInd w:val="0"/>
              <w:jc w:val="both"/>
              <w:rPr>
                <w:rFonts w:ascii="Arial" w:eastAsia="MS Mincho" w:hAnsi="Arial" w:cs="Arial"/>
                <w:sz w:val="20"/>
                <w:szCs w:val="20"/>
              </w:rPr>
            </w:pPr>
          </w:p>
          <w:p w14:paraId="3BE59BEC" w14:textId="757D5E2C" w:rsidR="0065189B" w:rsidRPr="003F195D" w:rsidRDefault="0065189B" w:rsidP="00CD5DAD">
            <w:pPr>
              <w:autoSpaceDE w:val="0"/>
              <w:autoSpaceDN w:val="0"/>
              <w:adjustRightInd w:val="0"/>
              <w:jc w:val="both"/>
              <w:rPr>
                <w:rFonts w:ascii="Arial" w:eastAsia="MS Mincho" w:hAnsi="Arial" w:cs="Arial"/>
                <w:sz w:val="20"/>
                <w:szCs w:val="20"/>
              </w:rPr>
            </w:pPr>
            <w:r w:rsidRPr="003F195D">
              <w:rPr>
                <w:rFonts w:ascii="Arial" w:hAnsi="Arial" w:cs="Arial"/>
                <w:sz w:val="20"/>
                <w:szCs w:val="20"/>
              </w:rPr>
              <w:t>Para lo cual deberá diligenciar el anexo de recurso humano</w:t>
            </w:r>
            <w:r w:rsidR="00F209AA" w:rsidRPr="003F195D">
              <w:rPr>
                <w:rFonts w:ascii="Arial" w:hAnsi="Arial" w:cs="Arial"/>
                <w:sz w:val="20"/>
                <w:szCs w:val="20"/>
              </w:rPr>
              <w:t xml:space="preserve"> formulario 5</w:t>
            </w:r>
          </w:p>
        </w:tc>
        <w:tc>
          <w:tcPr>
            <w:tcW w:w="567" w:type="dxa"/>
            <w:vAlign w:val="center"/>
          </w:tcPr>
          <w:p w14:paraId="729B9196" w14:textId="77777777" w:rsidR="0065189B" w:rsidRPr="003F195D" w:rsidRDefault="0065189B" w:rsidP="00CD5DAD">
            <w:pPr>
              <w:rPr>
                <w:rFonts w:ascii="Arial" w:hAnsi="Arial" w:cs="Arial"/>
                <w:sz w:val="20"/>
                <w:szCs w:val="20"/>
              </w:rPr>
            </w:pPr>
          </w:p>
        </w:tc>
        <w:tc>
          <w:tcPr>
            <w:tcW w:w="567" w:type="dxa"/>
            <w:vAlign w:val="center"/>
          </w:tcPr>
          <w:p w14:paraId="552D1410" w14:textId="77777777" w:rsidR="0065189B" w:rsidRPr="003F195D" w:rsidRDefault="0065189B" w:rsidP="00CD5DAD">
            <w:pPr>
              <w:rPr>
                <w:rFonts w:ascii="Arial" w:hAnsi="Arial" w:cs="Arial"/>
                <w:sz w:val="20"/>
                <w:szCs w:val="20"/>
              </w:rPr>
            </w:pPr>
          </w:p>
        </w:tc>
      </w:tr>
      <w:tr w:rsidR="003F195D" w:rsidRPr="003F195D" w14:paraId="6E912D90" w14:textId="77777777" w:rsidTr="00CD5DAD">
        <w:trPr>
          <w:trHeight w:val="20"/>
          <w:jc w:val="center"/>
        </w:trPr>
        <w:tc>
          <w:tcPr>
            <w:tcW w:w="567" w:type="dxa"/>
            <w:vAlign w:val="center"/>
          </w:tcPr>
          <w:p w14:paraId="4857A226" w14:textId="77777777" w:rsidR="0065189B" w:rsidRPr="003F195D" w:rsidRDefault="0065189B" w:rsidP="00CD5DAD">
            <w:pPr>
              <w:rPr>
                <w:rFonts w:ascii="Arial" w:hAnsi="Arial" w:cs="Arial"/>
                <w:sz w:val="20"/>
                <w:szCs w:val="20"/>
              </w:rPr>
            </w:pPr>
            <w:r w:rsidRPr="003F195D">
              <w:rPr>
                <w:rFonts w:ascii="Arial" w:hAnsi="Arial" w:cs="Arial"/>
                <w:sz w:val="20"/>
                <w:szCs w:val="20"/>
              </w:rPr>
              <w:t>11</w:t>
            </w:r>
          </w:p>
        </w:tc>
        <w:tc>
          <w:tcPr>
            <w:tcW w:w="8080" w:type="dxa"/>
            <w:vAlign w:val="center"/>
          </w:tcPr>
          <w:p w14:paraId="64F466D7" w14:textId="77777777" w:rsidR="0065189B" w:rsidRPr="003F195D" w:rsidRDefault="0065189B" w:rsidP="00CD5DAD">
            <w:pPr>
              <w:tabs>
                <w:tab w:val="left" w:pos="540"/>
                <w:tab w:val="left" w:pos="900"/>
              </w:tabs>
              <w:jc w:val="both"/>
              <w:rPr>
                <w:rFonts w:ascii="Arial" w:hAnsi="Arial" w:cs="Arial"/>
                <w:sz w:val="20"/>
                <w:szCs w:val="20"/>
                <w:lang w:val="es-ES_tradnl"/>
              </w:rPr>
            </w:pPr>
            <w:r w:rsidRPr="003F195D">
              <w:rPr>
                <w:rFonts w:ascii="Arial" w:hAnsi="Arial" w:cs="Arial"/>
                <w:spacing w:val="-2"/>
                <w:sz w:val="20"/>
                <w:szCs w:val="20"/>
              </w:rPr>
              <w:t xml:space="preserve">Para la prestación de los servicios, según el tipo de examen requerido deberá contar con la habilitación ante la secretaria de salud </w:t>
            </w:r>
            <w:r w:rsidRPr="003F195D">
              <w:rPr>
                <w:rFonts w:ascii="Arial" w:hAnsi="Arial" w:cs="Arial"/>
                <w:noProof/>
                <w:sz w:val="20"/>
                <w:szCs w:val="20"/>
                <w:lang w:val="es-ES_tradnl"/>
              </w:rPr>
              <w:t>el cual debera estar vigente</w:t>
            </w:r>
            <w:r w:rsidRPr="003F195D">
              <w:rPr>
                <w:rFonts w:ascii="Arial" w:hAnsi="Arial" w:cs="Arial"/>
                <w:sz w:val="20"/>
                <w:szCs w:val="20"/>
                <w:lang w:val="es-ES_tradnl"/>
              </w:rPr>
              <w:t xml:space="preserve"> y estar habilitado en los siguientes servicios:</w:t>
            </w:r>
            <w:r w:rsidRPr="003F195D">
              <w:rPr>
                <w:rFonts w:ascii="Arial" w:hAnsi="Arial" w:cs="Arial"/>
                <w:spacing w:val="-2"/>
                <w:sz w:val="20"/>
                <w:szCs w:val="20"/>
              </w:rPr>
              <w:t xml:space="preserve"> (anexar documento)</w:t>
            </w:r>
          </w:p>
          <w:p w14:paraId="0F1A3A8C" w14:textId="77777777" w:rsidR="0065189B" w:rsidRPr="003F195D" w:rsidRDefault="0065189B" w:rsidP="00CD5DAD">
            <w:pPr>
              <w:tabs>
                <w:tab w:val="left" w:pos="540"/>
                <w:tab w:val="left" w:pos="900"/>
              </w:tabs>
              <w:jc w:val="both"/>
              <w:rPr>
                <w:rFonts w:ascii="Arial" w:hAnsi="Arial" w:cs="Arial"/>
                <w:sz w:val="20"/>
                <w:szCs w:val="20"/>
                <w:lang w:val="es-ES_tradnl"/>
              </w:rPr>
            </w:pPr>
          </w:p>
          <w:p w14:paraId="7C44CAAC" w14:textId="77777777" w:rsidR="0065189B" w:rsidRPr="003F195D" w:rsidRDefault="0065189B" w:rsidP="0065189B">
            <w:pPr>
              <w:pStyle w:val="Prrafodelista"/>
              <w:numPr>
                <w:ilvl w:val="0"/>
                <w:numId w:val="39"/>
              </w:numPr>
              <w:jc w:val="both"/>
              <w:rPr>
                <w:rFonts w:ascii="Arial" w:hAnsi="Arial" w:cs="Arial"/>
                <w:sz w:val="20"/>
                <w:szCs w:val="20"/>
                <w:lang w:val="es-ES_tradnl"/>
              </w:rPr>
            </w:pPr>
            <w:r w:rsidRPr="003F195D">
              <w:rPr>
                <w:rFonts w:ascii="Arial" w:hAnsi="Arial" w:cs="Arial"/>
                <w:sz w:val="20"/>
                <w:szCs w:val="20"/>
                <w:lang w:eastAsia="es-CO"/>
              </w:rPr>
              <w:t>AUDIOMETRÍA TONAL (AUDIOMETRÍA DE TONOS PUROS AÉREOS Y ÓSEOS CON EMASCARAMIENTO):</w:t>
            </w:r>
          </w:p>
          <w:p w14:paraId="76202310" w14:textId="77777777" w:rsidR="0065189B" w:rsidRPr="003F195D" w:rsidRDefault="0065189B" w:rsidP="0065189B">
            <w:pPr>
              <w:pStyle w:val="Prrafodelista"/>
              <w:numPr>
                <w:ilvl w:val="0"/>
                <w:numId w:val="39"/>
              </w:numPr>
              <w:jc w:val="both"/>
              <w:rPr>
                <w:rFonts w:ascii="Arial" w:hAnsi="Arial" w:cs="Arial"/>
                <w:sz w:val="20"/>
                <w:szCs w:val="20"/>
                <w:lang w:eastAsia="es-CO"/>
              </w:rPr>
            </w:pPr>
            <w:r w:rsidRPr="003F195D">
              <w:rPr>
                <w:rFonts w:ascii="Arial" w:hAnsi="Arial" w:cs="Arial"/>
                <w:sz w:val="20"/>
                <w:szCs w:val="20"/>
                <w:lang w:eastAsia="es-CO"/>
              </w:rPr>
              <w:t>CONSULTA ESPECIALIZADA DE OPTOMETRÍA</w:t>
            </w:r>
          </w:p>
          <w:p w14:paraId="49EE234F" w14:textId="77777777" w:rsidR="0065189B" w:rsidRPr="003F195D" w:rsidRDefault="0065189B" w:rsidP="0065189B">
            <w:pPr>
              <w:pStyle w:val="Prrafodelista"/>
              <w:numPr>
                <w:ilvl w:val="0"/>
                <w:numId w:val="39"/>
              </w:numPr>
              <w:jc w:val="both"/>
              <w:rPr>
                <w:rFonts w:ascii="Arial" w:hAnsi="Arial" w:cs="Arial"/>
                <w:sz w:val="20"/>
                <w:szCs w:val="20"/>
                <w:lang w:eastAsia="es-CO"/>
              </w:rPr>
            </w:pPr>
            <w:r w:rsidRPr="003F195D">
              <w:rPr>
                <w:rFonts w:ascii="Arial" w:hAnsi="Arial" w:cs="Arial"/>
                <w:sz w:val="20"/>
                <w:szCs w:val="20"/>
                <w:lang w:eastAsia="es-CO"/>
              </w:rPr>
              <w:t>CONSULTA ESPECIALIZADA DE OFTALMOLOGÍA</w:t>
            </w:r>
          </w:p>
          <w:p w14:paraId="4FCD6956" w14:textId="77777777" w:rsidR="0065189B" w:rsidRPr="003F195D" w:rsidRDefault="0065189B" w:rsidP="0065189B">
            <w:pPr>
              <w:pStyle w:val="Prrafodelista"/>
              <w:numPr>
                <w:ilvl w:val="0"/>
                <w:numId w:val="39"/>
              </w:numPr>
              <w:jc w:val="both"/>
              <w:rPr>
                <w:rFonts w:ascii="Arial" w:hAnsi="Arial" w:cs="Arial"/>
                <w:sz w:val="20"/>
                <w:szCs w:val="20"/>
                <w:lang w:eastAsia="es-CO"/>
              </w:rPr>
            </w:pPr>
            <w:r w:rsidRPr="003F195D">
              <w:rPr>
                <w:rFonts w:ascii="Arial" w:hAnsi="Arial" w:cs="Arial"/>
                <w:sz w:val="20"/>
                <w:szCs w:val="20"/>
                <w:lang w:eastAsia="es-CO"/>
              </w:rPr>
              <w:t>CONSULTA ESPECIALIZADA DE OTORRINOLARINGOLOGÍA</w:t>
            </w:r>
          </w:p>
          <w:p w14:paraId="164EE7B4" w14:textId="77777777" w:rsidR="0065189B" w:rsidRPr="003F195D" w:rsidRDefault="0065189B" w:rsidP="0065189B">
            <w:pPr>
              <w:pStyle w:val="Prrafodelista"/>
              <w:numPr>
                <w:ilvl w:val="0"/>
                <w:numId w:val="39"/>
              </w:numPr>
              <w:jc w:val="both"/>
              <w:rPr>
                <w:rFonts w:ascii="Arial" w:hAnsi="Arial" w:cs="Arial"/>
                <w:sz w:val="20"/>
                <w:szCs w:val="20"/>
                <w:lang w:eastAsia="es-CO"/>
              </w:rPr>
            </w:pPr>
            <w:r w:rsidRPr="003F195D">
              <w:rPr>
                <w:rFonts w:ascii="Arial" w:hAnsi="Arial" w:cs="Arial"/>
                <w:sz w:val="20"/>
                <w:szCs w:val="20"/>
                <w:lang w:eastAsia="es-CO"/>
              </w:rPr>
              <w:t>EXAMENES DE LABORATORIO CLÍNICO</w:t>
            </w:r>
          </w:p>
          <w:p w14:paraId="6C1BA799" w14:textId="77777777" w:rsidR="0065189B" w:rsidRPr="003F195D" w:rsidRDefault="0065189B" w:rsidP="0065189B">
            <w:pPr>
              <w:pStyle w:val="Prrafodelista"/>
              <w:numPr>
                <w:ilvl w:val="0"/>
                <w:numId w:val="39"/>
              </w:numPr>
              <w:jc w:val="both"/>
              <w:rPr>
                <w:rFonts w:ascii="Arial" w:hAnsi="Arial" w:cs="Arial"/>
                <w:sz w:val="20"/>
                <w:szCs w:val="20"/>
                <w:lang w:eastAsia="es-CO"/>
              </w:rPr>
            </w:pPr>
            <w:r w:rsidRPr="003F195D">
              <w:rPr>
                <w:rFonts w:ascii="Arial" w:hAnsi="Arial" w:cs="Arial"/>
                <w:sz w:val="20"/>
                <w:szCs w:val="20"/>
                <w:lang w:eastAsia="es-CO"/>
              </w:rPr>
              <w:t>ELETROCARDIOGRAMA DE RITMO O DE SUPERFICIE SOD</w:t>
            </w:r>
          </w:p>
          <w:p w14:paraId="7BF99629" w14:textId="77777777" w:rsidR="0065189B" w:rsidRPr="003F195D" w:rsidRDefault="0065189B" w:rsidP="0065189B">
            <w:pPr>
              <w:pStyle w:val="Prrafodelista"/>
              <w:numPr>
                <w:ilvl w:val="0"/>
                <w:numId w:val="39"/>
              </w:numPr>
              <w:jc w:val="both"/>
              <w:rPr>
                <w:rFonts w:ascii="Arial" w:hAnsi="Arial" w:cs="Arial"/>
                <w:sz w:val="20"/>
                <w:szCs w:val="20"/>
                <w:lang w:eastAsia="es-CO"/>
              </w:rPr>
            </w:pPr>
            <w:r w:rsidRPr="003F195D">
              <w:rPr>
                <w:rFonts w:ascii="Arial" w:hAnsi="Arial" w:cs="Arial"/>
                <w:sz w:val="20"/>
                <w:szCs w:val="20"/>
                <w:lang w:eastAsia="es-CO"/>
              </w:rPr>
              <w:t>RADIOGRAFÍA TORAX (P,A, ó A,P, y LATERAL, DECUBITO LATERAL, OBLICUAS ó LATERAL CON BARIO)</w:t>
            </w:r>
          </w:p>
          <w:p w14:paraId="31028D38" w14:textId="77777777" w:rsidR="0065189B" w:rsidRPr="003F195D" w:rsidRDefault="0065189B" w:rsidP="0065189B">
            <w:pPr>
              <w:pStyle w:val="Prrafodelista"/>
              <w:numPr>
                <w:ilvl w:val="0"/>
                <w:numId w:val="39"/>
              </w:numPr>
              <w:jc w:val="both"/>
              <w:rPr>
                <w:rFonts w:ascii="Arial" w:hAnsi="Arial" w:cs="Arial"/>
                <w:sz w:val="20"/>
                <w:szCs w:val="20"/>
                <w:lang w:eastAsia="es-CO"/>
              </w:rPr>
            </w:pPr>
            <w:r w:rsidRPr="003F195D">
              <w:rPr>
                <w:rFonts w:ascii="Arial" w:hAnsi="Arial" w:cs="Arial"/>
                <w:sz w:val="20"/>
                <w:szCs w:val="20"/>
                <w:lang w:eastAsia="es-CO"/>
              </w:rPr>
              <w:t>RADIOGRAFÍA COLUMNA  DORSO LUMBAR Y SACRA</w:t>
            </w:r>
          </w:p>
          <w:p w14:paraId="49F06D97" w14:textId="77777777" w:rsidR="0065189B" w:rsidRPr="003F195D" w:rsidRDefault="0065189B" w:rsidP="0065189B">
            <w:pPr>
              <w:pStyle w:val="Prrafodelista"/>
              <w:numPr>
                <w:ilvl w:val="0"/>
                <w:numId w:val="39"/>
              </w:numPr>
              <w:jc w:val="both"/>
              <w:rPr>
                <w:rFonts w:ascii="Arial" w:hAnsi="Arial" w:cs="Arial"/>
                <w:sz w:val="20"/>
                <w:szCs w:val="20"/>
                <w:lang w:eastAsia="es-CO"/>
              </w:rPr>
            </w:pPr>
            <w:r w:rsidRPr="003F195D">
              <w:rPr>
                <w:rFonts w:ascii="Arial" w:hAnsi="Arial" w:cs="Arial"/>
                <w:sz w:val="20"/>
                <w:szCs w:val="20"/>
                <w:lang w:eastAsia="es-CO"/>
              </w:rPr>
              <w:t>TES DE EMBARAZO  BHCG</w:t>
            </w:r>
          </w:p>
        </w:tc>
        <w:tc>
          <w:tcPr>
            <w:tcW w:w="567" w:type="dxa"/>
            <w:vAlign w:val="center"/>
          </w:tcPr>
          <w:p w14:paraId="27A9284D" w14:textId="77777777" w:rsidR="0065189B" w:rsidRPr="003F195D" w:rsidRDefault="0065189B" w:rsidP="00CD5DAD">
            <w:pPr>
              <w:rPr>
                <w:rFonts w:ascii="Arial" w:hAnsi="Arial" w:cs="Arial"/>
                <w:sz w:val="20"/>
                <w:szCs w:val="20"/>
              </w:rPr>
            </w:pPr>
          </w:p>
        </w:tc>
        <w:tc>
          <w:tcPr>
            <w:tcW w:w="567" w:type="dxa"/>
            <w:vAlign w:val="center"/>
          </w:tcPr>
          <w:p w14:paraId="1F7BE1C6" w14:textId="77777777" w:rsidR="0065189B" w:rsidRPr="003F195D" w:rsidRDefault="0065189B" w:rsidP="00CD5DAD">
            <w:pPr>
              <w:rPr>
                <w:rFonts w:ascii="Arial" w:hAnsi="Arial" w:cs="Arial"/>
                <w:sz w:val="20"/>
                <w:szCs w:val="20"/>
              </w:rPr>
            </w:pPr>
          </w:p>
        </w:tc>
      </w:tr>
      <w:tr w:rsidR="003F195D" w:rsidRPr="003F195D" w14:paraId="2E7502B6" w14:textId="77777777" w:rsidTr="00CD5DAD">
        <w:trPr>
          <w:trHeight w:val="20"/>
          <w:jc w:val="center"/>
        </w:trPr>
        <w:tc>
          <w:tcPr>
            <w:tcW w:w="567" w:type="dxa"/>
            <w:vAlign w:val="center"/>
          </w:tcPr>
          <w:p w14:paraId="528DD5D6" w14:textId="77777777" w:rsidR="0065189B" w:rsidRPr="003F195D" w:rsidRDefault="0065189B" w:rsidP="00CD5DAD">
            <w:pPr>
              <w:rPr>
                <w:rFonts w:ascii="Arial" w:hAnsi="Arial" w:cs="Arial"/>
                <w:sz w:val="20"/>
                <w:szCs w:val="20"/>
              </w:rPr>
            </w:pPr>
            <w:r w:rsidRPr="003F195D">
              <w:rPr>
                <w:rFonts w:ascii="Arial" w:hAnsi="Arial" w:cs="Arial"/>
                <w:sz w:val="20"/>
                <w:szCs w:val="20"/>
              </w:rPr>
              <w:t>12</w:t>
            </w:r>
          </w:p>
        </w:tc>
        <w:tc>
          <w:tcPr>
            <w:tcW w:w="8080" w:type="dxa"/>
            <w:vAlign w:val="center"/>
          </w:tcPr>
          <w:p w14:paraId="26515B92" w14:textId="77777777" w:rsidR="0065189B" w:rsidRPr="003F195D" w:rsidRDefault="0065189B" w:rsidP="00CD5DAD">
            <w:pPr>
              <w:tabs>
                <w:tab w:val="left" w:pos="540"/>
                <w:tab w:val="left" w:pos="900"/>
              </w:tabs>
              <w:jc w:val="both"/>
              <w:rPr>
                <w:rFonts w:ascii="Arial" w:eastAsia="MS Mincho" w:hAnsi="Arial" w:cs="Arial"/>
                <w:spacing w:val="4"/>
                <w:sz w:val="20"/>
                <w:szCs w:val="20"/>
              </w:rPr>
            </w:pPr>
            <w:r w:rsidRPr="003F195D">
              <w:rPr>
                <w:rFonts w:ascii="Arial" w:eastAsia="MS Mincho" w:hAnsi="Arial" w:cs="Arial"/>
                <w:spacing w:val="4"/>
                <w:sz w:val="20"/>
                <w:szCs w:val="20"/>
              </w:rPr>
              <w:t>Para la prestación del servicio deberá contar como mínimo la siguiente capacidad física la cual será verificada mediante visita al oferente.</w:t>
            </w:r>
          </w:p>
          <w:p w14:paraId="1A32A7F0" w14:textId="77777777" w:rsidR="0065189B" w:rsidRPr="003F195D" w:rsidRDefault="0065189B" w:rsidP="00CD5DAD">
            <w:pPr>
              <w:tabs>
                <w:tab w:val="left" w:pos="540"/>
                <w:tab w:val="left" w:pos="900"/>
              </w:tabs>
              <w:jc w:val="both"/>
              <w:rPr>
                <w:rFonts w:ascii="Arial" w:eastAsia="MS Mincho" w:hAnsi="Arial" w:cs="Arial"/>
                <w:spacing w:val="4"/>
                <w:sz w:val="20"/>
                <w:szCs w:val="20"/>
              </w:rPr>
            </w:pPr>
          </w:p>
          <w:p w14:paraId="246168FF" w14:textId="77777777" w:rsidR="0065189B" w:rsidRPr="003F195D" w:rsidRDefault="0065189B" w:rsidP="0065189B">
            <w:pPr>
              <w:pStyle w:val="Prrafodelista"/>
              <w:numPr>
                <w:ilvl w:val="5"/>
                <w:numId w:val="37"/>
              </w:numPr>
              <w:tabs>
                <w:tab w:val="left" w:pos="540"/>
                <w:tab w:val="left" w:pos="900"/>
              </w:tabs>
              <w:ind w:left="460"/>
              <w:jc w:val="both"/>
              <w:rPr>
                <w:rFonts w:ascii="Arial" w:eastAsia="MS Mincho" w:hAnsi="Arial" w:cs="Arial"/>
                <w:spacing w:val="4"/>
                <w:sz w:val="20"/>
                <w:szCs w:val="20"/>
              </w:rPr>
            </w:pPr>
            <w:r w:rsidRPr="003F195D">
              <w:rPr>
                <w:rFonts w:ascii="Arial" w:eastAsia="MS Mincho" w:hAnsi="Arial" w:cs="Arial"/>
                <w:spacing w:val="4"/>
                <w:sz w:val="20"/>
                <w:szCs w:val="20"/>
              </w:rPr>
              <w:t>Consultorio o espacio físico para la prestación del servicio de laboratorio clínico y un equipo (QUIMICA O EMATOLOGIA), que se encuentre habilitado para la prestación de los servicios de este requerimiento.</w:t>
            </w:r>
          </w:p>
          <w:p w14:paraId="4805CB10" w14:textId="77777777" w:rsidR="0065189B" w:rsidRPr="003F195D" w:rsidRDefault="0065189B" w:rsidP="0065189B">
            <w:pPr>
              <w:pStyle w:val="Prrafodelista"/>
              <w:numPr>
                <w:ilvl w:val="5"/>
                <w:numId w:val="37"/>
              </w:numPr>
              <w:tabs>
                <w:tab w:val="left" w:pos="540"/>
                <w:tab w:val="left" w:pos="900"/>
              </w:tabs>
              <w:ind w:left="460"/>
              <w:jc w:val="both"/>
              <w:rPr>
                <w:rFonts w:ascii="Arial" w:eastAsia="MS Mincho" w:hAnsi="Arial" w:cs="Arial"/>
                <w:spacing w:val="4"/>
                <w:sz w:val="20"/>
                <w:szCs w:val="20"/>
              </w:rPr>
            </w:pPr>
            <w:r w:rsidRPr="003F195D">
              <w:rPr>
                <w:rFonts w:ascii="Arial" w:eastAsia="MS Mincho" w:hAnsi="Arial" w:cs="Arial"/>
                <w:spacing w:val="4"/>
                <w:sz w:val="20"/>
                <w:szCs w:val="20"/>
              </w:rPr>
              <w:t>Consultorio para la consulta especializada por audiometría y un equipo (CABINA SONO-AMORTIGUADORA Y UN AUDIÓMETRO CLÍNICO), que se encuentre habilitado para la prestación de los servicios de este requerimiento.</w:t>
            </w:r>
          </w:p>
          <w:p w14:paraId="214C0925" w14:textId="77777777" w:rsidR="0065189B" w:rsidRPr="003F195D" w:rsidRDefault="0065189B" w:rsidP="0065189B">
            <w:pPr>
              <w:pStyle w:val="Prrafodelista"/>
              <w:numPr>
                <w:ilvl w:val="5"/>
                <w:numId w:val="37"/>
              </w:numPr>
              <w:tabs>
                <w:tab w:val="left" w:pos="540"/>
                <w:tab w:val="left" w:pos="900"/>
              </w:tabs>
              <w:ind w:left="460"/>
              <w:jc w:val="both"/>
              <w:rPr>
                <w:rFonts w:ascii="Arial" w:eastAsia="MS Mincho" w:hAnsi="Arial" w:cs="Arial"/>
                <w:spacing w:val="4"/>
                <w:sz w:val="20"/>
                <w:szCs w:val="20"/>
              </w:rPr>
            </w:pPr>
            <w:r w:rsidRPr="003F195D">
              <w:rPr>
                <w:rFonts w:ascii="Arial" w:eastAsia="MS Mincho" w:hAnsi="Arial" w:cs="Arial"/>
                <w:spacing w:val="4"/>
                <w:sz w:val="20"/>
                <w:szCs w:val="20"/>
              </w:rPr>
              <w:t>Consultorio para la consulta especializada por oftalmología y un equipo LÁMPARA DE HENDIDURA), que se encuentre habilitado para la prestación del servicio de este requerimiento.</w:t>
            </w:r>
          </w:p>
          <w:p w14:paraId="7D078C3B" w14:textId="77777777" w:rsidR="0065189B" w:rsidRPr="003F195D" w:rsidRDefault="0065189B" w:rsidP="0065189B">
            <w:pPr>
              <w:pStyle w:val="Prrafodelista"/>
              <w:numPr>
                <w:ilvl w:val="5"/>
                <w:numId w:val="37"/>
              </w:numPr>
              <w:tabs>
                <w:tab w:val="left" w:pos="540"/>
                <w:tab w:val="left" w:pos="900"/>
              </w:tabs>
              <w:ind w:left="460"/>
              <w:jc w:val="both"/>
              <w:rPr>
                <w:rFonts w:ascii="Arial" w:eastAsia="MS Mincho" w:hAnsi="Arial" w:cs="Arial"/>
                <w:spacing w:val="4"/>
                <w:sz w:val="20"/>
                <w:szCs w:val="20"/>
              </w:rPr>
            </w:pPr>
            <w:r w:rsidRPr="003F195D">
              <w:rPr>
                <w:rFonts w:ascii="Arial" w:eastAsia="MS Mincho" w:hAnsi="Arial" w:cs="Arial"/>
                <w:spacing w:val="4"/>
                <w:sz w:val="20"/>
                <w:szCs w:val="20"/>
              </w:rPr>
              <w:t>Consultorio para la consulta especializada por optometría y un equipo (OPTOMETRIA), que se encuentre habilitado para la prestación del servicio de este requerimiento.</w:t>
            </w:r>
          </w:p>
          <w:p w14:paraId="259BB1B1" w14:textId="77777777" w:rsidR="0065189B" w:rsidRPr="003F195D" w:rsidRDefault="0065189B" w:rsidP="0065189B">
            <w:pPr>
              <w:pStyle w:val="Prrafodelista"/>
              <w:numPr>
                <w:ilvl w:val="5"/>
                <w:numId w:val="37"/>
              </w:numPr>
              <w:tabs>
                <w:tab w:val="left" w:pos="540"/>
                <w:tab w:val="left" w:pos="900"/>
              </w:tabs>
              <w:ind w:left="460"/>
              <w:jc w:val="both"/>
              <w:rPr>
                <w:rFonts w:ascii="Arial" w:eastAsia="MS Mincho" w:hAnsi="Arial" w:cs="Arial"/>
                <w:spacing w:val="4"/>
                <w:sz w:val="20"/>
                <w:szCs w:val="20"/>
              </w:rPr>
            </w:pPr>
            <w:r w:rsidRPr="003F195D">
              <w:rPr>
                <w:rFonts w:ascii="Arial" w:eastAsia="MS Mincho" w:hAnsi="Arial" w:cs="Arial"/>
                <w:spacing w:val="4"/>
                <w:sz w:val="20"/>
                <w:szCs w:val="20"/>
              </w:rPr>
              <w:t>Consultorio para la consulta especializada por Otorrinolaringología y un equipo (OTOSCOPIO MANUAL), que se encuentre habilitado para la prestación del servicio.</w:t>
            </w:r>
          </w:p>
          <w:p w14:paraId="60FC8953" w14:textId="77777777" w:rsidR="0065189B" w:rsidRPr="003F195D" w:rsidRDefault="0065189B" w:rsidP="0065189B">
            <w:pPr>
              <w:pStyle w:val="Prrafodelista"/>
              <w:numPr>
                <w:ilvl w:val="5"/>
                <w:numId w:val="37"/>
              </w:numPr>
              <w:tabs>
                <w:tab w:val="left" w:pos="540"/>
                <w:tab w:val="left" w:pos="900"/>
              </w:tabs>
              <w:ind w:left="460"/>
              <w:jc w:val="both"/>
              <w:rPr>
                <w:rFonts w:ascii="Arial" w:eastAsia="MS Mincho" w:hAnsi="Arial" w:cs="Arial"/>
                <w:spacing w:val="4"/>
                <w:sz w:val="20"/>
                <w:szCs w:val="20"/>
              </w:rPr>
            </w:pPr>
            <w:r w:rsidRPr="003F195D">
              <w:rPr>
                <w:rFonts w:ascii="Arial" w:eastAsia="MS Mincho" w:hAnsi="Arial" w:cs="Arial"/>
                <w:spacing w:val="4"/>
                <w:sz w:val="20"/>
                <w:szCs w:val="20"/>
              </w:rPr>
              <w:t>Consultorio para la consulta especializada por electrocardiograma y un equipo (ELECTROCARDIÓGRAFO DIGITAL DE (12) CANALES), que se encuentre habilitado para la prestación del servicio de este requerimiento.</w:t>
            </w:r>
          </w:p>
          <w:p w14:paraId="532D0D91" w14:textId="77777777" w:rsidR="0065189B" w:rsidRPr="003F195D" w:rsidRDefault="0065189B" w:rsidP="0065189B">
            <w:pPr>
              <w:pStyle w:val="Prrafodelista"/>
              <w:numPr>
                <w:ilvl w:val="5"/>
                <w:numId w:val="37"/>
              </w:numPr>
              <w:tabs>
                <w:tab w:val="left" w:pos="540"/>
                <w:tab w:val="left" w:pos="900"/>
              </w:tabs>
              <w:ind w:left="460"/>
              <w:jc w:val="both"/>
              <w:rPr>
                <w:rFonts w:ascii="Arial" w:eastAsia="MS Mincho" w:hAnsi="Arial" w:cs="Arial"/>
                <w:spacing w:val="4"/>
                <w:sz w:val="20"/>
                <w:szCs w:val="20"/>
              </w:rPr>
            </w:pPr>
            <w:r w:rsidRPr="003F195D">
              <w:rPr>
                <w:rFonts w:ascii="Arial" w:eastAsia="MS Mincho" w:hAnsi="Arial" w:cs="Arial"/>
                <w:spacing w:val="4"/>
                <w:sz w:val="20"/>
                <w:szCs w:val="20"/>
              </w:rPr>
              <w:t>Consultorio para la toma de radiografía TORAX, radiografía columna DORSO LUMBAR Y SACRA, y un equipo (DIGITAL DIRECTO), que se encuentre habito  para la prestación de los servicios de este requerimiento</w:t>
            </w:r>
          </w:p>
        </w:tc>
        <w:tc>
          <w:tcPr>
            <w:tcW w:w="567" w:type="dxa"/>
            <w:vAlign w:val="center"/>
          </w:tcPr>
          <w:p w14:paraId="026E5A68" w14:textId="77777777" w:rsidR="0065189B" w:rsidRPr="003F195D" w:rsidRDefault="0065189B" w:rsidP="00CD5DAD">
            <w:pPr>
              <w:rPr>
                <w:rFonts w:ascii="Arial" w:hAnsi="Arial" w:cs="Arial"/>
                <w:sz w:val="20"/>
                <w:szCs w:val="20"/>
              </w:rPr>
            </w:pPr>
          </w:p>
        </w:tc>
        <w:tc>
          <w:tcPr>
            <w:tcW w:w="567" w:type="dxa"/>
            <w:vAlign w:val="center"/>
          </w:tcPr>
          <w:p w14:paraId="5E8EFC61" w14:textId="77777777" w:rsidR="0065189B" w:rsidRPr="003F195D" w:rsidRDefault="0065189B" w:rsidP="00CD5DAD">
            <w:pPr>
              <w:rPr>
                <w:rFonts w:ascii="Arial" w:hAnsi="Arial" w:cs="Arial"/>
                <w:sz w:val="20"/>
                <w:szCs w:val="20"/>
              </w:rPr>
            </w:pPr>
          </w:p>
        </w:tc>
      </w:tr>
      <w:tr w:rsidR="003F195D" w:rsidRPr="003F195D" w14:paraId="5E52BA4A" w14:textId="77777777" w:rsidTr="00CD5DAD">
        <w:trPr>
          <w:trHeight w:val="20"/>
          <w:jc w:val="center"/>
        </w:trPr>
        <w:tc>
          <w:tcPr>
            <w:tcW w:w="567" w:type="dxa"/>
            <w:vAlign w:val="center"/>
          </w:tcPr>
          <w:p w14:paraId="59F5D90E" w14:textId="77777777" w:rsidR="0065189B" w:rsidRPr="003F195D" w:rsidRDefault="0065189B" w:rsidP="00CD5DAD">
            <w:pPr>
              <w:rPr>
                <w:rFonts w:ascii="Arial" w:hAnsi="Arial" w:cs="Arial"/>
                <w:sz w:val="20"/>
                <w:szCs w:val="20"/>
              </w:rPr>
            </w:pPr>
            <w:r w:rsidRPr="003F195D">
              <w:rPr>
                <w:rFonts w:ascii="Arial" w:hAnsi="Arial" w:cs="Arial"/>
                <w:sz w:val="20"/>
                <w:szCs w:val="20"/>
              </w:rPr>
              <w:t>13</w:t>
            </w:r>
          </w:p>
        </w:tc>
        <w:tc>
          <w:tcPr>
            <w:tcW w:w="8080" w:type="dxa"/>
            <w:vAlign w:val="center"/>
          </w:tcPr>
          <w:p w14:paraId="4794DF3A" w14:textId="77777777" w:rsidR="0065189B" w:rsidRPr="003F195D" w:rsidRDefault="0065189B" w:rsidP="00CD5DAD">
            <w:pPr>
              <w:tabs>
                <w:tab w:val="left" w:pos="540"/>
                <w:tab w:val="left" w:pos="900"/>
              </w:tabs>
              <w:jc w:val="both"/>
              <w:rPr>
                <w:rFonts w:ascii="Arial" w:eastAsia="MS Mincho" w:hAnsi="Arial" w:cs="Arial"/>
                <w:spacing w:val="4"/>
                <w:sz w:val="20"/>
                <w:szCs w:val="20"/>
              </w:rPr>
            </w:pPr>
            <w:r w:rsidRPr="003F195D">
              <w:rPr>
                <w:rFonts w:ascii="Arial" w:eastAsia="MS Mincho" w:hAnsi="Arial" w:cs="Arial"/>
                <w:spacing w:val="4"/>
                <w:sz w:val="20"/>
                <w:szCs w:val="20"/>
              </w:rPr>
              <w:t>Sala de espera la entidad contratada deberá tener una sala con capacidad de 30  a 50 pacientes</w:t>
            </w:r>
          </w:p>
        </w:tc>
        <w:tc>
          <w:tcPr>
            <w:tcW w:w="567" w:type="dxa"/>
            <w:vAlign w:val="center"/>
          </w:tcPr>
          <w:p w14:paraId="3544988D" w14:textId="77777777" w:rsidR="0065189B" w:rsidRPr="003F195D" w:rsidRDefault="0065189B" w:rsidP="00CD5DAD">
            <w:pPr>
              <w:rPr>
                <w:rFonts w:ascii="Arial" w:hAnsi="Arial" w:cs="Arial"/>
                <w:sz w:val="20"/>
                <w:szCs w:val="20"/>
              </w:rPr>
            </w:pPr>
          </w:p>
        </w:tc>
        <w:tc>
          <w:tcPr>
            <w:tcW w:w="567" w:type="dxa"/>
            <w:vAlign w:val="center"/>
          </w:tcPr>
          <w:p w14:paraId="239D22F4" w14:textId="77777777" w:rsidR="0065189B" w:rsidRPr="003F195D" w:rsidRDefault="0065189B" w:rsidP="00CD5DAD">
            <w:pPr>
              <w:rPr>
                <w:rFonts w:ascii="Arial" w:hAnsi="Arial" w:cs="Arial"/>
                <w:sz w:val="20"/>
                <w:szCs w:val="20"/>
              </w:rPr>
            </w:pPr>
          </w:p>
        </w:tc>
      </w:tr>
      <w:tr w:rsidR="003F195D" w:rsidRPr="003F195D" w14:paraId="04F5AC15" w14:textId="77777777" w:rsidTr="00CD5DAD">
        <w:trPr>
          <w:trHeight w:val="70"/>
          <w:jc w:val="center"/>
        </w:trPr>
        <w:tc>
          <w:tcPr>
            <w:tcW w:w="567" w:type="dxa"/>
            <w:vAlign w:val="center"/>
          </w:tcPr>
          <w:p w14:paraId="26C185F2" w14:textId="77777777" w:rsidR="0065189B" w:rsidRPr="003F195D" w:rsidRDefault="0065189B" w:rsidP="00CD5DAD">
            <w:pPr>
              <w:rPr>
                <w:rFonts w:ascii="Arial" w:hAnsi="Arial" w:cs="Arial"/>
                <w:sz w:val="20"/>
                <w:szCs w:val="20"/>
              </w:rPr>
            </w:pPr>
            <w:r w:rsidRPr="003F195D">
              <w:rPr>
                <w:rFonts w:ascii="Arial" w:hAnsi="Arial" w:cs="Arial"/>
                <w:sz w:val="20"/>
                <w:szCs w:val="20"/>
              </w:rPr>
              <w:t>14</w:t>
            </w:r>
          </w:p>
        </w:tc>
        <w:tc>
          <w:tcPr>
            <w:tcW w:w="8080" w:type="dxa"/>
            <w:vAlign w:val="center"/>
          </w:tcPr>
          <w:p w14:paraId="693C5F51" w14:textId="77777777" w:rsidR="0065189B" w:rsidRPr="003F195D" w:rsidRDefault="0065189B" w:rsidP="00CD5DAD">
            <w:pPr>
              <w:tabs>
                <w:tab w:val="left" w:pos="540"/>
                <w:tab w:val="left" w:pos="900"/>
              </w:tabs>
              <w:jc w:val="both"/>
              <w:rPr>
                <w:rFonts w:ascii="Arial" w:hAnsi="Arial" w:cs="Arial"/>
                <w:sz w:val="20"/>
                <w:szCs w:val="20"/>
              </w:rPr>
            </w:pPr>
            <w:r w:rsidRPr="003F195D">
              <w:rPr>
                <w:rFonts w:ascii="Arial" w:hAnsi="Arial" w:cs="Arial"/>
                <w:b/>
                <w:bCs/>
                <w:i/>
                <w:iCs/>
                <w:sz w:val="20"/>
                <w:szCs w:val="20"/>
                <w:u w:val="single"/>
              </w:rPr>
              <w:t>Estrategias para evitar la suplantación</w:t>
            </w:r>
            <w:r w:rsidRPr="003F195D">
              <w:rPr>
                <w:rFonts w:ascii="Arial" w:hAnsi="Arial" w:cs="Arial"/>
                <w:sz w:val="20"/>
                <w:szCs w:val="20"/>
              </w:rPr>
              <w:t xml:space="preserve"> para toma de los exámenes objeto del contrato a celebrar  es necesario que la entidad contratada implemente estrategias que le  permitan evitar la suplantación de aspirantes en la realización de los exámenes, para lo cual la entidad deberá tener en cuenta aspectos como la  identificación biométrica, el cotejo fotográfico, registro  fílmico verificando la identidad del aspirante previa realización de cada examen, cotejada con los formatos implementados por la Policía Nacional-</w:t>
            </w:r>
            <w:r w:rsidRPr="003F195D">
              <w:rPr>
                <w:rFonts w:ascii="Arial" w:eastAsia="Arial" w:hAnsi="Arial" w:cs="Arial"/>
                <w:sz w:val="20"/>
                <w:szCs w:val="20"/>
              </w:rPr>
              <w:t xml:space="preserve"> Grupo de Incorporación Norte de Santander,</w:t>
            </w:r>
            <w:r w:rsidRPr="003F195D">
              <w:rPr>
                <w:rFonts w:ascii="Arial" w:hAnsi="Arial" w:cs="Arial"/>
                <w:sz w:val="20"/>
                <w:szCs w:val="20"/>
              </w:rPr>
              <w:t xml:space="preserve"> para efectos del control de la </w:t>
            </w:r>
            <w:r w:rsidRPr="003F195D">
              <w:rPr>
                <w:rFonts w:ascii="Arial" w:hAnsi="Arial" w:cs="Arial"/>
                <w:sz w:val="20"/>
                <w:szCs w:val="20"/>
              </w:rPr>
              <w:lastRenderedPageBreak/>
              <w:t>práctica de cada uno de los exámenes, el cual deberá contener la respectiva fotografía del aspirante y registro del examen a realizar.</w:t>
            </w:r>
          </w:p>
          <w:p w14:paraId="4C218E6D" w14:textId="77777777" w:rsidR="0065189B" w:rsidRPr="003F195D" w:rsidRDefault="0065189B" w:rsidP="00CD5DAD">
            <w:pPr>
              <w:tabs>
                <w:tab w:val="left" w:pos="540"/>
                <w:tab w:val="left" w:pos="900"/>
              </w:tabs>
              <w:jc w:val="both"/>
              <w:rPr>
                <w:rFonts w:ascii="Arial" w:hAnsi="Arial" w:cs="Arial"/>
                <w:sz w:val="20"/>
                <w:szCs w:val="20"/>
              </w:rPr>
            </w:pPr>
          </w:p>
          <w:p w14:paraId="3E61C9EF" w14:textId="77777777" w:rsidR="0065189B" w:rsidRPr="003F195D" w:rsidRDefault="0065189B" w:rsidP="00CD5DAD">
            <w:pPr>
              <w:tabs>
                <w:tab w:val="left" w:pos="540"/>
                <w:tab w:val="left" w:pos="900"/>
              </w:tabs>
              <w:jc w:val="both"/>
              <w:rPr>
                <w:rFonts w:ascii="Arial" w:hAnsi="Arial" w:cs="Arial"/>
                <w:sz w:val="20"/>
                <w:szCs w:val="20"/>
              </w:rPr>
            </w:pPr>
            <w:r w:rsidRPr="003F195D">
              <w:rPr>
                <w:rFonts w:ascii="Arial" w:hAnsi="Arial" w:cs="Arial"/>
                <w:b/>
                <w:i/>
                <w:sz w:val="20"/>
                <w:szCs w:val="20"/>
                <w:u w:val="single"/>
              </w:rPr>
              <w:t>Implementar un sistema de seguridad,</w:t>
            </w:r>
            <w:r w:rsidRPr="003F195D">
              <w:rPr>
                <w:rFonts w:ascii="Arial" w:hAnsi="Arial" w:cs="Arial"/>
                <w:sz w:val="20"/>
                <w:szCs w:val="20"/>
              </w:rPr>
              <w:t xml:space="preserve"> consistente en instalar  una cámara web  que permita tomar fotografía en forma nítida al aspirante en el momento del ingreso al consultorio para la realización del  examen,  las cuales deben ser impresas en los resultados o diagnósticos emitidos  luego de la práctica del examen, lo cual permitirá su verificación y cotejo por parte de cada uno de los  funcionarios que intervienen en el desarrollo del proceso y así con ello aumentar los controles para evitar una posible suplantación.</w:t>
            </w:r>
          </w:p>
          <w:p w14:paraId="488CA399" w14:textId="77777777" w:rsidR="0065189B" w:rsidRPr="003F195D" w:rsidRDefault="0065189B" w:rsidP="00CD5DAD">
            <w:pPr>
              <w:tabs>
                <w:tab w:val="left" w:pos="540"/>
                <w:tab w:val="left" w:pos="900"/>
              </w:tabs>
              <w:jc w:val="both"/>
              <w:rPr>
                <w:rFonts w:ascii="Arial" w:hAnsi="Arial" w:cs="Arial"/>
                <w:sz w:val="20"/>
                <w:szCs w:val="20"/>
              </w:rPr>
            </w:pPr>
          </w:p>
          <w:p w14:paraId="566D1340" w14:textId="1B73A0BC" w:rsidR="0065189B" w:rsidRPr="003F195D" w:rsidRDefault="0065189B" w:rsidP="00CD5DAD">
            <w:pPr>
              <w:tabs>
                <w:tab w:val="left" w:pos="540"/>
                <w:tab w:val="left" w:pos="900"/>
              </w:tabs>
              <w:jc w:val="both"/>
              <w:rPr>
                <w:rFonts w:ascii="Arial" w:hAnsi="Arial" w:cs="Arial"/>
                <w:spacing w:val="-2"/>
                <w:sz w:val="20"/>
                <w:szCs w:val="20"/>
              </w:rPr>
            </w:pPr>
            <w:r w:rsidRPr="003F195D">
              <w:rPr>
                <w:rFonts w:ascii="Arial" w:hAnsi="Arial" w:cs="Arial"/>
                <w:b/>
                <w:bCs/>
                <w:i/>
                <w:iCs/>
                <w:sz w:val="20"/>
                <w:szCs w:val="20"/>
                <w:u w:val="single"/>
              </w:rPr>
              <w:t>Proporcionar manillas de seguridad</w:t>
            </w:r>
            <w:r w:rsidRPr="003F195D">
              <w:rPr>
                <w:rFonts w:ascii="Arial" w:hAnsi="Arial" w:cs="Arial"/>
                <w:sz w:val="20"/>
                <w:szCs w:val="20"/>
              </w:rPr>
              <w:t xml:space="preserve">, conforme a las características técnicas establecidas por parte del </w:t>
            </w:r>
            <w:r w:rsidRPr="003F195D">
              <w:rPr>
                <w:rFonts w:ascii="Arial" w:eastAsia="Arial" w:hAnsi="Arial" w:cs="Arial"/>
                <w:sz w:val="20"/>
                <w:szCs w:val="20"/>
              </w:rPr>
              <w:t>Grupo de Incorporación Norte de Santander</w:t>
            </w:r>
            <w:r w:rsidRPr="003F195D">
              <w:rPr>
                <w:rFonts w:ascii="Arial" w:hAnsi="Arial" w:cs="Arial"/>
                <w:sz w:val="20"/>
                <w:szCs w:val="20"/>
              </w:rPr>
              <w:t xml:space="preserve">, con motivo de ejercer el control y garantizar la confiabilidad en la aplicación de cada examen (las cuales deberán ser entregadas al </w:t>
            </w:r>
            <w:r w:rsidRPr="003F195D">
              <w:rPr>
                <w:rFonts w:ascii="Arial" w:eastAsia="Arial" w:hAnsi="Arial" w:cs="Arial"/>
                <w:sz w:val="20"/>
                <w:szCs w:val="20"/>
              </w:rPr>
              <w:t>Grupo de Incorporación Norte de Santander</w:t>
            </w:r>
            <w:r w:rsidRPr="003F195D">
              <w:rPr>
                <w:rFonts w:ascii="Arial" w:hAnsi="Arial" w:cs="Arial"/>
                <w:sz w:val="20"/>
                <w:szCs w:val="20"/>
              </w:rPr>
              <w:t xml:space="preserve"> antes de dar inicio a la ejecución del contrato, la cantidad a entregar corresponderá a una quinta parte de la cantidad de exámenes a realizar  para cada vigencia)</w:t>
            </w:r>
          </w:p>
        </w:tc>
        <w:tc>
          <w:tcPr>
            <w:tcW w:w="567" w:type="dxa"/>
            <w:vAlign w:val="center"/>
          </w:tcPr>
          <w:p w14:paraId="318862F4" w14:textId="77777777" w:rsidR="0065189B" w:rsidRPr="003F195D" w:rsidRDefault="0065189B" w:rsidP="00CD5DAD">
            <w:pPr>
              <w:rPr>
                <w:rFonts w:ascii="Arial" w:hAnsi="Arial" w:cs="Arial"/>
                <w:sz w:val="20"/>
                <w:szCs w:val="20"/>
              </w:rPr>
            </w:pPr>
          </w:p>
        </w:tc>
        <w:tc>
          <w:tcPr>
            <w:tcW w:w="567" w:type="dxa"/>
            <w:vAlign w:val="center"/>
          </w:tcPr>
          <w:p w14:paraId="58490946" w14:textId="77777777" w:rsidR="0065189B" w:rsidRPr="003F195D" w:rsidRDefault="0065189B" w:rsidP="00CD5DAD">
            <w:pPr>
              <w:rPr>
                <w:rFonts w:ascii="Arial" w:hAnsi="Arial" w:cs="Arial"/>
                <w:sz w:val="20"/>
                <w:szCs w:val="20"/>
              </w:rPr>
            </w:pPr>
          </w:p>
        </w:tc>
      </w:tr>
      <w:tr w:rsidR="003F195D" w:rsidRPr="003F195D" w14:paraId="3BAF7225" w14:textId="77777777" w:rsidTr="00CD5DAD">
        <w:trPr>
          <w:trHeight w:val="20"/>
          <w:jc w:val="center"/>
        </w:trPr>
        <w:tc>
          <w:tcPr>
            <w:tcW w:w="567" w:type="dxa"/>
            <w:vAlign w:val="center"/>
          </w:tcPr>
          <w:p w14:paraId="5FD75973" w14:textId="77777777" w:rsidR="0065189B" w:rsidRPr="003F195D" w:rsidRDefault="0065189B" w:rsidP="00CD5DAD">
            <w:pPr>
              <w:rPr>
                <w:rFonts w:ascii="Arial" w:hAnsi="Arial" w:cs="Arial"/>
                <w:sz w:val="20"/>
                <w:szCs w:val="20"/>
              </w:rPr>
            </w:pPr>
            <w:r w:rsidRPr="003F195D">
              <w:rPr>
                <w:rFonts w:ascii="Arial" w:hAnsi="Arial" w:cs="Arial"/>
                <w:sz w:val="20"/>
                <w:szCs w:val="20"/>
              </w:rPr>
              <w:t>15</w:t>
            </w:r>
          </w:p>
        </w:tc>
        <w:tc>
          <w:tcPr>
            <w:tcW w:w="8080" w:type="dxa"/>
            <w:vAlign w:val="center"/>
          </w:tcPr>
          <w:p w14:paraId="638F76FA" w14:textId="77777777" w:rsidR="0065189B" w:rsidRPr="003F195D" w:rsidRDefault="0065189B" w:rsidP="00CD5DAD">
            <w:pPr>
              <w:tabs>
                <w:tab w:val="left" w:pos="540"/>
                <w:tab w:val="left" w:pos="900"/>
              </w:tabs>
              <w:jc w:val="both"/>
              <w:rPr>
                <w:rFonts w:ascii="Arial" w:hAnsi="Arial" w:cs="Arial"/>
                <w:sz w:val="20"/>
                <w:szCs w:val="20"/>
              </w:rPr>
            </w:pPr>
            <w:r w:rsidRPr="003F195D">
              <w:rPr>
                <w:rFonts w:ascii="Arial" w:hAnsi="Arial" w:cs="Arial"/>
                <w:b/>
                <w:i/>
                <w:sz w:val="20"/>
                <w:szCs w:val="20"/>
                <w:u w:val="single"/>
              </w:rPr>
              <w:t xml:space="preserve">Archivo de exámenes practicados </w:t>
            </w:r>
            <w:r w:rsidRPr="003F195D">
              <w:rPr>
                <w:rFonts w:ascii="Arial" w:hAnsi="Arial" w:cs="Arial"/>
                <w:sz w:val="20"/>
                <w:szCs w:val="20"/>
              </w:rPr>
              <w:t xml:space="preserve"> La entidad deberá guardar un archivo con la copia de los exámenes realizados a los aspirantes en caso de que la Institución requiera copia del mismo</w:t>
            </w:r>
          </w:p>
        </w:tc>
        <w:tc>
          <w:tcPr>
            <w:tcW w:w="567" w:type="dxa"/>
            <w:vAlign w:val="center"/>
          </w:tcPr>
          <w:p w14:paraId="11D44BBC" w14:textId="77777777" w:rsidR="0065189B" w:rsidRPr="003F195D" w:rsidRDefault="0065189B" w:rsidP="00CD5DAD">
            <w:pPr>
              <w:rPr>
                <w:rFonts w:ascii="Arial" w:hAnsi="Arial" w:cs="Arial"/>
                <w:sz w:val="20"/>
                <w:szCs w:val="20"/>
              </w:rPr>
            </w:pPr>
          </w:p>
        </w:tc>
        <w:tc>
          <w:tcPr>
            <w:tcW w:w="567" w:type="dxa"/>
            <w:vAlign w:val="center"/>
          </w:tcPr>
          <w:p w14:paraId="186A28E4" w14:textId="77777777" w:rsidR="0065189B" w:rsidRPr="003F195D" w:rsidRDefault="0065189B" w:rsidP="00CD5DAD">
            <w:pPr>
              <w:rPr>
                <w:rFonts w:ascii="Arial" w:hAnsi="Arial" w:cs="Arial"/>
                <w:sz w:val="20"/>
                <w:szCs w:val="20"/>
              </w:rPr>
            </w:pPr>
          </w:p>
        </w:tc>
      </w:tr>
      <w:tr w:rsidR="003F195D" w:rsidRPr="003F195D" w14:paraId="74003E6E" w14:textId="77777777" w:rsidTr="00CD5DAD">
        <w:trPr>
          <w:trHeight w:val="20"/>
          <w:jc w:val="center"/>
        </w:trPr>
        <w:tc>
          <w:tcPr>
            <w:tcW w:w="567" w:type="dxa"/>
            <w:vAlign w:val="center"/>
          </w:tcPr>
          <w:p w14:paraId="54BABB93" w14:textId="77777777" w:rsidR="0065189B" w:rsidRPr="003F195D" w:rsidRDefault="0065189B" w:rsidP="00CD5DAD">
            <w:pPr>
              <w:rPr>
                <w:rFonts w:ascii="Arial" w:hAnsi="Arial" w:cs="Arial"/>
                <w:sz w:val="20"/>
                <w:szCs w:val="20"/>
              </w:rPr>
            </w:pPr>
            <w:r w:rsidRPr="003F195D">
              <w:rPr>
                <w:rFonts w:ascii="Arial" w:hAnsi="Arial" w:cs="Arial"/>
                <w:sz w:val="20"/>
                <w:szCs w:val="20"/>
              </w:rPr>
              <w:t>16</w:t>
            </w:r>
          </w:p>
        </w:tc>
        <w:tc>
          <w:tcPr>
            <w:tcW w:w="8080" w:type="dxa"/>
            <w:vAlign w:val="center"/>
          </w:tcPr>
          <w:p w14:paraId="1ABAD0D8" w14:textId="77777777" w:rsidR="0065189B" w:rsidRPr="003F195D" w:rsidRDefault="0065189B" w:rsidP="00CD5DAD">
            <w:pPr>
              <w:tabs>
                <w:tab w:val="left" w:pos="540"/>
                <w:tab w:val="left" w:pos="900"/>
              </w:tabs>
              <w:jc w:val="both"/>
              <w:rPr>
                <w:rFonts w:ascii="Arial" w:hAnsi="Arial" w:cs="Arial"/>
                <w:sz w:val="20"/>
                <w:szCs w:val="20"/>
              </w:rPr>
            </w:pPr>
            <w:r w:rsidRPr="003F195D">
              <w:rPr>
                <w:rFonts w:ascii="Arial" w:hAnsi="Arial" w:cs="Arial"/>
                <w:b/>
                <w:i/>
                <w:sz w:val="20"/>
                <w:szCs w:val="20"/>
                <w:u w:val="single"/>
              </w:rPr>
              <w:t xml:space="preserve">Examen comprobatorio </w:t>
            </w:r>
            <w:r w:rsidRPr="003F195D">
              <w:rPr>
                <w:rFonts w:ascii="Arial" w:hAnsi="Arial" w:cs="Arial"/>
                <w:sz w:val="20"/>
                <w:szCs w:val="20"/>
              </w:rPr>
              <w:t>En caso de requerir un nuevo examen como examen comprobatorio la entidad deberá ofrecer el mismo valor al aspirante de acuerdo a lo establecido en el contrato</w:t>
            </w:r>
          </w:p>
        </w:tc>
        <w:tc>
          <w:tcPr>
            <w:tcW w:w="567" w:type="dxa"/>
            <w:vAlign w:val="center"/>
          </w:tcPr>
          <w:p w14:paraId="0BEAAB2A" w14:textId="77777777" w:rsidR="0065189B" w:rsidRPr="003F195D" w:rsidRDefault="0065189B" w:rsidP="00CD5DAD">
            <w:pPr>
              <w:rPr>
                <w:rFonts w:ascii="Arial" w:hAnsi="Arial" w:cs="Arial"/>
                <w:sz w:val="20"/>
                <w:szCs w:val="20"/>
              </w:rPr>
            </w:pPr>
          </w:p>
        </w:tc>
        <w:tc>
          <w:tcPr>
            <w:tcW w:w="567" w:type="dxa"/>
            <w:vAlign w:val="center"/>
          </w:tcPr>
          <w:p w14:paraId="44B522AE" w14:textId="77777777" w:rsidR="0065189B" w:rsidRPr="003F195D" w:rsidRDefault="0065189B" w:rsidP="00CD5DAD">
            <w:pPr>
              <w:rPr>
                <w:rFonts w:ascii="Arial" w:hAnsi="Arial" w:cs="Arial"/>
                <w:sz w:val="20"/>
                <w:szCs w:val="20"/>
              </w:rPr>
            </w:pPr>
          </w:p>
        </w:tc>
      </w:tr>
      <w:tr w:rsidR="003F195D" w:rsidRPr="003F195D" w14:paraId="6143683F" w14:textId="77777777" w:rsidTr="00CD5DAD">
        <w:trPr>
          <w:trHeight w:val="20"/>
          <w:jc w:val="center"/>
        </w:trPr>
        <w:tc>
          <w:tcPr>
            <w:tcW w:w="567" w:type="dxa"/>
            <w:vAlign w:val="center"/>
          </w:tcPr>
          <w:p w14:paraId="4867FE44" w14:textId="77777777" w:rsidR="0065189B" w:rsidRPr="003F195D" w:rsidRDefault="0065189B" w:rsidP="00CD5DAD">
            <w:pPr>
              <w:rPr>
                <w:rFonts w:ascii="Arial" w:hAnsi="Arial" w:cs="Arial"/>
                <w:sz w:val="20"/>
                <w:szCs w:val="20"/>
              </w:rPr>
            </w:pPr>
            <w:r w:rsidRPr="003F195D">
              <w:rPr>
                <w:rFonts w:ascii="Arial" w:hAnsi="Arial" w:cs="Arial"/>
                <w:sz w:val="20"/>
                <w:szCs w:val="20"/>
              </w:rPr>
              <w:t>17</w:t>
            </w:r>
          </w:p>
        </w:tc>
        <w:tc>
          <w:tcPr>
            <w:tcW w:w="8080" w:type="dxa"/>
            <w:vAlign w:val="center"/>
          </w:tcPr>
          <w:p w14:paraId="58925DBA" w14:textId="77777777" w:rsidR="0065189B" w:rsidRPr="003F195D" w:rsidRDefault="0065189B" w:rsidP="00CD5DAD">
            <w:pPr>
              <w:autoSpaceDE w:val="0"/>
              <w:autoSpaceDN w:val="0"/>
              <w:adjustRightInd w:val="0"/>
              <w:jc w:val="both"/>
              <w:rPr>
                <w:rFonts w:ascii="Arial" w:hAnsi="Arial" w:cs="Arial"/>
                <w:bCs/>
                <w:sz w:val="20"/>
              </w:rPr>
            </w:pPr>
            <w:r w:rsidRPr="003F195D">
              <w:rPr>
                <w:rFonts w:ascii="Arial" w:hAnsi="Arial" w:cs="Arial"/>
                <w:bCs/>
                <w:sz w:val="20"/>
              </w:rPr>
              <w:t>Los resultados deberán ser entregados en el grupo de incorporación Norte de Santander, ubicada en la avenida Demetrio Mendoza No 21-51 San mateo Cúcuta, en el tiempo del plazo ofertado.  Se entregarán las pruebas de cada aspirante, archivados en un paquete, ordenados alfabéticamente de acuerdo al primer apellido; llevarán el siguiente consecutivo:</w:t>
            </w:r>
          </w:p>
          <w:p w14:paraId="02229F69" w14:textId="77777777" w:rsidR="0065189B" w:rsidRPr="003F195D" w:rsidRDefault="0065189B" w:rsidP="0065189B">
            <w:pPr>
              <w:pStyle w:val="Prrafodelista"/>
              <w:numPr>
                <w:ilvl w:val="0"/>
                <w:numId w:val="40"/>
              </w:numPr>
              <w:autoSpaceDE w:val="0"/>
              <w:autoSpaceDN w:val="0"/>
              <w:adjustRightInd w:val="0"/>
              <w:rPr>
                <w:rFonts w:ascii="Arial" w:hAnsi="Arial" w:cs="Arial"/>
                <w:bCs/>
                <w:sz w:val="20"/>
                <w:szCs w:val="22"/>
              </w:rPr>
            </w:pPr>
            <w:r w:rsidRPr="003F195D">
              <w:rPr>
                <w:rFonts w:ascii="Arial" w:hAnsi="Arial" w:cs="Arial"/>
                <w:bCs/>
                <w:sz w:val="20"/>
                <w:szCs w:val="22"/>
              </w:rPr>
              <w:t xml:space="preserve">Exámenes de laboratorio </w:t>
            </w:r>
          </w:p>
          <w:p w14:paraId="054A35C5" w14:textId="77777777" w:rsidR="0065189B" w:rsidRPr="003F195D" w:rsidRDefault="0065189B" w:rsidP="0065189B">
            <w:pPr>
              <w:pStyle w:val="Prrafodelista"/>
              <w:numPr>
                <w:ilvl w:val="0"/>
                <w:numId w:val="40"/>
              </w:numPr>
              <w:autoSpaceDE w:val="0"/>
              <w:autoSpaceDN w:val="0"/>
              <w:adjustRightInd w:val="0"/>
              <w:rPr>
                <w:rFonts w:ascii="Arial" w:hAnsi="Arial" w:cs="Arial"/>
                <w:bCs/>
                <w:sz w:val="20"/>
                <w:szCs w:val="22"/>
              </w:rPr>
            </w:pPr>
            <w:r w:rsidRPr="003F195D">
              <w:rPr>
                <w:rFonts w:ascii="Arial" w:hAnsi="Arial" w:cs="Arial"/>
                <w:bCs/>
                <w:sz w:val="20"/>
                <w:szCs w:val="22"/>
              </w:rPr>
              <w:t>Electrocardiograma</w:t>
            </w:r>
          </w:p>
          <w:p w14:paraId="0AFD8A02" w14:textId="77777777" w:rsidR="0065189B" w:rsidRPr="003F195D" w:rsidRDefault="0065189B" w:rsidP="0065189B">
            <w:pPr>
              <w:pStyle w:val="Prrafodelista"/>
              <w:numPr>
                <w:ilvl w:val="0"/>
                <w:numId w:val="40"/>
              </w:numPr>
              <w:autoSpaceDE w:val="0"/>
              <w:autoSpaceDN w:val="0"/>
              <w:adjustRightInd w:val="0"/>
              <w:rPr>
                <w:rFonts w:ascii="Arial" w:hAnsi="Arial" w:cs="Arial"/>
                <w:bCs/>
                <w:sz w:val="20"/>
                <w:szCs w:val="22"/>
              </w:rPr>
            </w:pPr>
            <w:r w:rsidRPr="003F195D">
              <w:rPr>
                <w:rFonts w:ascii="Arial" w:hAnsi="Arial" w:cs="Arial"/>
                <w:bCs/>
                <w:sz w:val="20"/>
                <w:szCs w:val="22"/>
              </w:rPr>
              <w:t>RX tórax y columna dorso lumbar y sacra</w:t>
            </w:r>
          </w:p>
          <w:p w14:paraId="3BA4251E" w14:textId="77777777" w:rsidR="0065189B" w:rsidRPr="003F195D" w:rsidRDefault="0065189B" w:rsidP="0065189B">
            <w:pPr>
              <w:pStyle w:val="Prrafodelista"/>
              <w:numPr>
                <w:ilvl w:val="0"/>
                <w:numId w:val="40"/>
              </w:numPr>
              <w:autoSpaceDE w:val="0"/>
              <w:autoSpaceDN w:val="0"/>
              <w:adjustRightInd w:val="0"/>
              <w:rPr>
                <w:rFonts w:ascii="Arial" w:hAnsi="Arial" w:cs="Arial"/>
                <w:bCs/>
                <w:sz w:val="20"/>
                <w:szCs w:val="22"/>
              </w:rPr>
            </w:pPr>
            <w:r w:rsidRPr="003F195D">
              <w:rPr>
                <w:rFonts w:ascii="Arial" w:hAnsi="Arial" w:cs="Arial"/>
                <w:bCs/>
                <w:sz w:val="20"/>
                <w:szCs w:val="22"/>
              </w:rPr>
              <w:t>Optometría</w:t>
            </w:r>
          </w:p>
          <w:p w14:paraId="2330B589" w14:textId="77777777" w:rsidR="0065189B" w:rsidRPr="003F195D" w:rsidRDefault="0065189B" w:rsidP="0065189B">
            <w:pPr>
              <w:pStyle w:val="Prrafodelista"/>
              <w:numPr>
                <w:ilvl w:val="0"/>
                <w:numId w:val="40"/>
              </w:numPr>
              <w:autoSpaceDE w:val="0"/>
              <w:autoSpaceDN w:val="0"/>
              <w:adjustRightInd w:val="0"/>
              <w:rPr>
                <w:rFonts w:ascii="Arial" w:hAnsi="Arial" w:cs="Arial"/>
                <w:bCs/>
                <w:sz w:val="20"/>
                <w:szCs w:val="22"/>
              </w:rPr>
            </w:pPr>
            <w:r w:rsidRPr="003F195D">
              <w:rPr>
                <w:rFonts w:ascii="Arial" w:hAnsi="Arial" w:cs="Arial"/>
                <w:bCs/>
                <w:sz w:val="20"/>
                <w:szCs w:val="22"/>
              </w:rPr>
              <w:t xml:space="preserve">Oftalmología </w:t>
            </w:r>
          </w:p>
          <w:p w14:paraId="1EB12037" w14:textId="77777777" w:rsidR="0065189B" w:rsidRPr="003F195D" w:rsidRDefault="0065189B" w:rsidP="0065189B">
            <w:pPr>
              <w:pStyle w:val="Prrafodelista"/>
              <w:numPr>
                <w:ilvl w:val="0"/>
                <w:numId w:val="40"/>
              </w:numPr>
              <w:autoSpaceDE w:val="0"/>
              <w:autoSpaceDN w:val="0"/>
              <w:adjustRightInd w:val="0"/>
              <w:rPr>
                <w:rFonts w:ascii="Arial" w:hAnsi="Arial" w:cs="Arial"/>
                <w:bCs/>
                <w:sz w:val="20"/>
                <w:szCs w:val="22"/>
              </w:rPr>
            </w:pPr>
            <w:r w:rsidRPr="003F195D">
              <w:rPr>
                <w:rFonts w:ascii="Arial" w:hAnsi="Arial" w:cs="Arial"/>
                <w:bCs/>
                <w:sz w:val="20"/>
                <w:szCs w:val="22"/>
              </w:rPr>
              <w:t>Audiometría</w:t>
            </w:r>
          </w:p>
          <w:p w14:paraId="0C2D907C" w14:textId="77777777" w:rsidR="0065189B" w:rsidRPr="003F195D" w:rsidRDefault="0065189B" w:rsidP="0065189B">
            <w:pPr>
              <w:pStyle w:val="Prrafodelista"/>
              <w:numPr>
                <w:ilvl w:val="0"/>
                <w:numId w:val="40"/>
              </w:numPr>
              <w:autoSpaceDE w:val="0"/>
              <w:autoSpaceDN w:val="0"/>
              <w:adjustRightInd w:val="0"/>
              <w:rPr>
                <w:rFonts w:ascii="Arial" w:hAnsi="Arial" w:cs="Arial"/>
                <w:bCs/>
                <w:sz w:val="20"/>
                <w:szCs w:val="22"/>
              </w:rPr>
            </w:pPr>
            <w:r w:rsidRPr="003F195D">
              <w:rPr>
                <w:rFonts w:ascii="Arial" w:hAnsi="Arial" w:cs="Arial"/>
                <w:bCs/>
                <w:sz w:val="20"/>
                <w:szCs w:val="22"/>
              </w:rPr>
              <w:t>Otorrinolaringología</w:t>
            </w:r>
          </w:p>
        </w:tc>
        <w:tc>
          <w:tcPr>
            <w:tcW w:w="567" w:type="dxa"/>
            <w:vAlign w:val="center"/>
          </w:tcPr>
          <w:p w14:paraId="4B0CA8DB" w14:textId="77777777" w:rsidR="0065189B" w:rsidRPr="003F195D" w:rsidRDefault="0065189B" w:rsidP="00CD5DAD">
            <w:pPr>
              <w:rPr>
                <w:rFonts w:ascii="Arial" w:hAnsi="Arial" w:cs="Arial"/>
                <w:sz w:val="20"/>
                <w:szCs w:val="20"/>
              </w:rPr>
            </w:pPr>
          </w:p>
        </w:tc>
        <w:tc>
          <w:tcPr>
            <w:tcW w:w="567" w:type="dxa"/>
            <w:vAlign w:val="center"/>
          </w:tcPr>
          <w:p w14:paraId="3FB6C229" w14:textId="77777777" w:rsidR="0065189B" w:rsidRPr="003F195D" w:rsidRDefault="0065189B" w:rsidP="00CD5DAD">
            <w:pPr>
              <w:rPr>
                <w:rFonts w:ascii="Arial" w:hAnsi="Arial" w:cs="Arial"/>
                <w:sz w:val="20"/>
                <w:szCs w:val="20"/>
              </w:rPr>
            </w:pPr>
          </w:p>
        </w:tc>
      </w:tr>
      <w:tr w:rsidR="003F195D" w:rsidRPr="003F195D" w14:paraId="77AC9578" w14:textId="77777777" w:rsidTr="00CD5DAD">
        <w:trPr>
          <w:trHeight w:val="20"/>
          <w:jc w:val="center"/>
        </w:trPr>
        <w:tc>
          <w:tcPr>
            <w:tcW w:w="567" w:type="dxa"/>
            <w:vAlign w:val="center"/>
          </w:tcPr>
          <w:p w14:paraId="7203326B" w14:textId="77777777" w:rsidR="0065189B" w:rsidRPr="003F195D" w:rsidRDefault="0065189B" w:rsidP="00CD5DAD">
            <w:pPr>
              <w:rPr>
                <w:rFonts w:ascii="Arial" w:hAnsi="Arial" w:cs="Arial"/>
                <w:sz w:val="20"/>
                <w:szCs w:val="20"/>
              </w:rPr>
            </w:pPr>
            <w:r w:rsidRPr="003F195D">
              <w:rPr>
                <w:rFonts w:ascii="Arial" w:hAnsi="Arial" w:cs="Arial"/>
                <w:sz w:val="20"/>
                <w:szCs w:val="20"/>
              </w:rPr>
              <w:t>18</w:t>
            </w:r>
          </w:p>
        </w:tc>
        <w:tc>
          <w:tcPr>
            <w:tcW w:w="8080" w:type="dxa"/>
          </w:tcPr>
          <w:p w14:paraId="7FB22489" w14:textId="77777777" w:rsidR="0065189B" w:rsidRPr="003F195D" w:rsidRDefault="0065189B" w:rsidP="00CD5DAD">
            <w:pPr>
              <w:pStyle w:val="Textopredeterminado"/>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eastAsia="MS Mincho" w:hAnsi="Arial" w:cs="Arial"/>
                <w:spacing w:val="4"/>
                <w:sz w:val="20"/>
                <w:szCs w:val="20"/>
              </w:rPr>
            </w:pPr>
            <w:r w:rsidRPr="003F195D">
              <w:rPr>
                <w:rFonts w:ascii="Arial" w:hAnsi="Arial" w:cs="Arial"/>
                <w:b/>
                <w:i/>
                <w:spacing w:val="-2"/>
                <w:sz w:val="20"/>
                <w:szCs w:val="20"/>
                <w:u w:val="single"/>
                <w:lang w:val="es-CO"/>
              </w:rPr>
              <w:t xml:space="preserve">Desarrollo del proceso: </w:t>
            </w:r>
            <w:r w:rsidRPr="003F195D">
              <w:rPr>
                <w:rFonts w:ascii="Arial" w:hAnsi="Arial" w:cs="Arial"/>
                <w:spacing w:val="-2"/>
                <w:sz w:val="20"/>
                <w:szCs w:val="20"/>
                <w:lang w:val="es-CO"/>
              </w:rPr>
              <w:t xml:space="preserve"> la entidad deberá someterse al procedimiento y protocolo existente en la Policía Nacional, Dirección de Incorporación con motivo de garantizar los controles, programación y practica de los exámenes objeto del contrato a cada uno de los aspirantes a ingresar a la Policía Nacional, conforme al personal de la institución que  interviene en el desarrollo del proceso (supervisor, jefe selección y seguimiento, coordinador administrativo, programador, recepción de  resultados), para lo  cual antes de dar inicio a la  ejecución del contrato se procederá a adelantar  una reunión para establecer el rol de cada uno de los participantes</w:t>
            </w:r>
          </w:p>
        </w:tc>
        <w:tc>
          <w:tcPr>
            <w:tcW w:w="567" w:type="dxa"/>
            <w:vAlign w:val="center"/>
          </w:tcPr>
          <w:p w14:paraId="70308ABC" w14:textId="77777777" w:rsidR="0065189B" w:rsidRPr="003F195D" w:rsidRDefault="0065189B" w:rsidP="00CD5DAD">
            <w:pPr>
              <w:rPr>
                <w:rFonts w:ascii="Arial" w:hAnsi="Arial" w:cs="Arial"/>
                <w:sz w:val="20"/>
                <w:szCs w:val="20"/>
              </w:rPr>
            </w:pPr>
          </w:p>
        </w:tc>
        <w:tc>
          <w:tcPr>
            <w:tcW w:w="567" w:type="dxa"/>
            <w:vAlign w:val="center"/>
          </w:tcPr>
          <w:p w14:paraId="11474EF4" w14:textId="77777777" w:rsidR="0065189B" w:rsidRPr="003F195D" w:rsidRDefault="0065189B" w:rsidP="00CD5DAD">
            <w:pPr>
              <w:rPr>
                <w:rFonts w:ascii="Arial" w:hAnsi="Arial" w:cs="Arial"/>
                <w:sz w:val="20"/>
                <w:szCs w:val="20"/>
              </w:rPr>
            </w:pPr>
          </w:p>
        </w:tc>
      </w:tr>
      <w:tr w:rsidR="003F195D" w:rsidRPr="003F195D" w14:paraId="3EF47694" w14:textId="77777777" w:rsidTr="00CD5DAD">
        <w:trPr>
          <w:trHeight w:val="606"/>
          <w:jc w:val="center"/>
        </w:trPr>
        <w:tc>
          <w:tcPr>
            <w:tcW w:w="567" w:type="dxa"/>
            <w:vAlign w:val="center"/>
          </w:tcPr>
          <w:p w14:paraId="32EF0A97" w14:textId="77777777" w:rsidR="0065189B" w:rsidRPr="003F195D" w:rsidRDefault="0065189B" w:rsidP="00CD5DAD">
            <w:pPr>
              <w:rPr>
                <w:rFonts w:ascii="Arial" w:hAnsi="Arial" w:cs="Arial"/>
                <w:sz w:val="20"/>
                <w:szCs w:val="20"/>
              </w:rPr>
            </w:pPr>
            <w:r w:rsidRPr="003F195D">
              <w:rPr>
                <w:rFonts w:ascii="Arial" w:hAnsi="Arial" w:cs="Arial"/>
                <w:sz w:val="20"/>
                <w:szCs w:val="20"/>
              </w:rPr>
              <w:t>19</w:t>
            </w:r>
          </w:p>
        </w:tc>
        <w:tc>
          <w:tcPr>
            <w:tcW w:w="8080" w:type="dxa"/>
          </w:tcPr>
          <w:p w14:paraId="17760F36" w14:textId="77777777" w:rsidR="0065189B" w:rsidRPr="003F195D" w:rsidRDefault="0065189B" w:rsidP="00CD5DAD">
            <w:pPr>
              <w:pStyle w:val="Textopredeterminado"/>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eastAsia="MS Mincho" w:hAnsi="Arial" w:cs="Arial"/>
                <w:spacing w:val="4"/>
                <w:sz w:val="20"/>
                <w:szCs w:val="20"/>
              </w:rPr>
            </w:pPr>
            <w:r w:rsidRPr="003F195D">
              <w:rPr>
                <w:rFonts w:ascii="Arial" w:hAnsi="Arial" w:cs="Arial"/>
                <w:b/>
                <w:bCs/>
                <w:i/>
                <w:iCs/>
                <w:spacing w:val="-2"/>
                <w:sz w:val="20"/>
                <w:szCs w:val="20"/>
                <w:u w:val="single"/>
              </w:rPr>
              <w:t xml:space="preserve">Lugar de prestación del servicio: </w:t>
            </w:r>
            <w:r w:rsidRPr="003F195D">
              <w:rPr>
                <w:rFonts w:ascii="Arial" w:eastAsia="Calibri" w:hAnsi="Arial" w:cs="Arial"/>
                <w:sz w:val="20"/>
                <w:szCs w:val="20"/>
              </w:rPr>
              <w:t>El servicio se prestará en las instalaciones de la institución prestadora de salud contratada, la cual deberá estar ubicada en el perímetro urbano de la ciudad de Cúcuta, Departamento de Norte de Santander</w:t>
            </w:r>
          </w:p>
        </w:tc>
        <w:tc>
          <w:tcPr>
            <w:tcW w:w="567" w:type="dxa"/>
            <w:vAlign w:val="center"/>
          </w:tcPr>
          <w:p w14:paraId="2732419E" w14:textId="77777777" w:rsidR="0065189B" w:rsidRPr="003F195D" w:rsidRDefault="0065189B" w:rsidP="00CD5DAD">
            <w:pPr>
              <w:rPr>
                <w:rFonts w:ascii="Arial" w:hAnsi="Arial" w:cs="Arial"/>
                <w:sz w:val="20"/>
                <w:szCs w:val="20"/>
              </w:rPr>
            </w:pPr>
          </w:p>
        </w:tc>
        <w:tc>
          <w:tcPr>
            <w:tcW w:w="567" w:type="dxa"/>
            <w:vAlign w:val="center"/>
          </w:tcPr>
          <w:p w14:paraId="4E0C0A50" w14:textId="77777777" w:rsidR="0065189B" w:rsidRPr="003F195D" w:rsidRDefault="0065189B" w:rsidP="00CD5DAD">
            <w:pPr>
              <w:rPr>
                <w:rFonts w:ascii="Arial" w:hAnsi="Arial" w:cs="Arial"/>
                <w:sz w:val="20"/>
                <w:szCs w:val="20"/>
              </w:rPr>
            </w:pPr>
          </w:p>
        </w:tc>
      </w:tr>
      <w:tr w:rsidR="003F195D" w:rsidRPr="003F195D" w14:paraId="3E196CC3" w14:textId="77777777" w:rsidTr="00CD5DAD">
        <w:trPr>
          <w:trHeight w:val="20"/>
          <w:jc w:val="center"/>
        </w:trPr>
        <w:tc>
          <w:tcPr>
            <w:tcW w:w="567" w:type="dxa"/>
            <w:vAlign w:val="center"/>
          </w:tcPr>
          <w:p w14:paraId="4375EB99" w14:textId="77777777" w:rsidR="0065189B" w:rsidRPr="003F195D" w:rsidRDefault="0065189B" w:rsidP="00CD5DAD">
            <w:pPr>
              <w:rPr>
                <w:rFonts w:ascii="Arial" w:hAnsi="Arial" w:cs="Arial"/>
                <w:sz w:val="20"/>
                <w:szCs w:val="20"/>
              </w:rPr>
            </w:pPr>
            <w:r w:rsidRPr="003F195D">
              <w:rPr>
                <w:rFonts w:ascii="Arial" w:hAnsi="Arial" w:cs="Arial"/>
                <w:sz w:val="20"/>
                <w:szCs w:val="20"/>
              </w:rPr>
              <w:t>20</w:t>
            </w:r>
          </w:p>
        </w:tc>
        <w:tc>
          <w:tcPr>
            <w:tcW w:w="8080" w:type="dxa"/>
          </w:tcPr>
          <w:p w14:paraId="1DDC32A3" w14:textId="77777777" w:rsidR="0065189B" w:rsidRPr="003F195D" w:rsidRDefault="0065189B" w:rsidP="00CD5DAD">
            <w:pPr>
              <w:pStyle w:val="Textopredeterminado"/>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eastAsia="MS Mincho" w:hAnsi="Arial" w:cs="Arial"/>
                <w:spacing w:val="4"/>
                <w:sz w:val="20"/>
                <w:szCs w:val="20"/>
              </w:rPr>
            </w:pPr>
            <w:r w:rsidRPr="003F195D">
              <w:rPr>
                <w:rFonts w:ascii="Arial" w:hAnsi="Arial" w:cs="Arial"/>
                <w:sz w:val="20"/>
                <w:szCs w:val="20"/>
              </w:rPr>
              <w:t>El oferente al que se le adjudique el contrato derivado del presente proceso, será el responsable de dar cumplimiento a toda la normatividad sobre el tema de protocolos e indicadores que deba reportar a los entes de verificación y control (MINPROTECCION SOCIAL, IDS DE LOS DEPARTAMENTOS DE COBERTURA) en especial el Decreto 1543 de 1997 y  Ley 972 de 2005, “Por la cual se adoptan normas para mejorar la atención por parte del Estado colombiano de la población que padece de enfermedades ruinosas o catastróficas, Especialmente el VIH/Sida”, Debiendo seguir los protocolos establecidos para la aplicación de la prueba incluyendo la consejería, Confidencialidad, consentimiento informado y demás condiciones establecida en la normatividad pertinente.</w:t>
            </w:r>
          </w:p>
        </w:tc>
        <w:tc>
          <w:tcPr>
            <w:tcW w:w="567" w:type="dxa"/>
            <w:vAlign w:val="center"/>
          </w:tcPr>
          <w:p w14:paraId="238F59D4" w14:textId="77777777" w:rsidR="0065189B" w:rsidRPr="003F195D" w:rsidRDefault="0065189B" w:rsidP="00CD5DAD">
            <w:pPr>
              <w:rPr>
                <w:rFonts w:ascii="Arial" w:hAnsi="Arial" w:cs="Arial"/>
                <w:sz w:val="20"/>
                <w:szCs w:val="20"/>
              </w:rPr>
            </w:pPr>
          </w:p>
        </w:tc>
        <w:tc>
          <w:tcPr>
            <w:tcW w:w="567" w:type="dxa"/>
            <w:vAlign w:val="center"/>
          </w:tcPr>
          <w:p w14:paraId="4D75DFD9" w14:textId="77777777" w:rsidR="0065189B" w:rsidRPr="003F195D" w:rsidRDefault="0065189B" w:rsidP="00CD5DAD">
            <w:pPr>
              <w:rPr>
                <w:rFonts w:ascii="Arial" w:hAnsi="Arial" w:cs="Arial"/>
                <w:sz w:val="20"/>
                <w:szCs w:val="20"/>
              </w:rPr>
            </w:pPr>
          </w:p>
        </w:tc>
      </w:tr>
      <w:tr w:rsidR="003F195D" w:rsidRPr="003F195D" w14:paraId="56E2C948" w14:textId="77777777" w:rsidTr="00CD5DAD">
        <w:trPr>
          <w:trHeight w:val="20"/>
          <w:jc w:val="center"/>
        </w:trPr>
        <w:tc>
          <w:tcPr>
            <w:tcW w:w="567" w:type="dxa"/>
            <w:vAlign w:val="center"/>
          </w:tcPr>
          <w:p w14:paraId="706E4203" w14:textId="77777777" w:rsidR="0065189B" w:rsidRPr="003F195D" w:rsidRDefault="0065189B" w:rsidP="00CD5DAD">
            <w:pPr>
              <w:rPr>
                <w:rFonts w:ascii="Arial" w:hAnsi="Arial" w:cs="Arial"/>
                <w:sz w:val="20"/>
                <w:szCs w:val="20"/>
              </w:rPr>
            </w:pPr>
            <w:r w:rsidRPr="003F195D">
              <w:rPr>
                <w:rFonts w:ascii="Arial" w:hAnsi="Arial" w:cs="Arial"/>
                <w:sz w:val="20"/>
                <w:szCs w:val="20"/>
              </w:rPr>
              <w:lastRenderedPageBreak/>
              <w:t>21</w:t>
            </w:r>
          </w:p>
        </w:tc>
        <w:tc>
          <w:tcPr>
            <w:tcW w:w="8080" w:type="dxa"/>
          </w:tcPr>
          <w:p w14:paraId="50E770BD" w14:textId="77777777" w:rsidR="0065189B" w:rsidRPr="003F195D" w:rsidRDefault="0065189B" w:rsidP="00CD5DAD">
            <w:pPr>
              <w:pStyle w:val="Textopredeterminado"/>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szCs w:val="20"/>
              </w:rPr>
            </w:pPr>
            <w:r w:rsidRPr="003F195D">
              <w:rPr>
                <w:rFonts w:ascii="Arial" w:hAnsi="Arial" w:cs="Arial"/>
                <w:sz w:val="20"/>
                <w:szCs w:val="20"/>
              </w:rPr>
              <w:t>Garantizar por parte del Contratista, un coordinador para la ejecución del contrato, el cual deberá contar con una línea telefónica de fácil acceso y estar disponible en horario de oficina, para solucionar cualquier novedad por parte del Supervisor asignado o cualquier aspirante que lo requiera</w:t>
            </w:r>
          </w:p>
        </w:tc>
        <w:tc>
          <w:tcPr>
            <w:tcW w:w="567" w:type="dxa"/>
            <w:vAlign w:val="center"/>
          </w:tcPr>
          <w:p w14:paraId="59DCE20B" w14:textId="77777777" w:rsidR="0065189B" w:rsidRPr="003F195D" w:rsidRDefault="0065189B" w:rsidP="00CD5DAD">
            <w:pPr>
              <w:rPr>
                <w:rFonts w:ascii="Arial" w:hAnsi="Arial" w:cs="Arial"/>
                <w:sz w:val="20"/>
                <w:szCs w:val="20"/>
              </w:rPr>
            </w:pPr>
          </w:p>
        </w:tc>
        <w:tc>
          <w:tcPr>
            <w:tcW w:w="567" w:type="dxa"/>
            <w:vAlign w:val="center"/>
          </w:tcPr>
          <w:p w14:paraId="09D8A29B" w14:textId="77777777" w:rsidR="0065189B" w:rsidRPr="003F195D" w:rsidRDefault="0065189B" w:rsidP="00CD5DAD">
            <w:pPr>
              <w:rPr>
                <w:rFonts w:ascii="Arial" w:hAnsi="Arial" w:cs="Arial"/>
                <w:sz w:val="20"/>
                <w:szCs w:val="20"/>
              </w:rPr>
            </w:pPr>
          </w:p>
        </w:tc>
      </w:tr>
      <w:tr w:rsidR="003F195D" w:rsidRPr="003F195D" w14:paraId="53A1C037" w14:textId="77777777" w:rsidTr="00CD5DAD">
        <w:trPr>
          <w:trHeight w:val="20"/>
          <w:jc w:val="center"/>
        </w:trPr>
        <w:tc>
          <w:tcPr>
            <w:tcW w:w="567" w:type="dxa"/>
            <w:vAlign w:val="center"/>
          </w:tcPr>
          <w:p w14:paraId="5550B91B" w14:textId="77777777" w:rsidR="0065189B" w:rsidRPr="003F195D" w:rsidRDefault="0065189B" w:rsidP="00CD5DAD">
            <w:pPr>
              <w:rPr>
                <w:rFonts w:ascii="Arial" w:hAnsi="Arial" w:cs="Arial"/>
                <w:sz w:val="20"/>
                <w:szCs w:val="20"/>
              </w:rPr>
            </w:pPr>
            <w:r w:rsidRPr="003F195D">
              <w:rPr>
                <w:rFonts w:ascii="Arial" w:hAnsi="Arial" w:cs="Arial"/>
                <w:sz w:val="20"/>
                <w:szCs w:val="20"/>
              </w:rPr>
              <w:t>22</w:t>
            </w:r>
          </w:p>
        </w:tc>
        <w:tc>
          <w:tcPr>
            <w:tcW w:w="8080" w:type="dxa"/>
          </w:tcPr>
          <w:p w14:paraId="14DA1482" w14:textId="77777777" w:rsidR="0065189B" w:rsidRPr="003F195D" w:rsidRDefault="0065189B" w:rsidP="00CD5DAD">
            <w:pPr>
              <w:pStyle w:val="Textoindependiente2"/>
              <w:tabs>
                <w:tab w:val="left" w:pos="1980"/>
              </w:tabs>
              <w:rPr>
                <w:rFonts w:eastAsia="Calibri" w:cs="Arial"/>
                <w:sz w:val="18"/>
                <w:szCs w:val="18"/>
              </w:rPr>
            </w:pPr>
            <w:r w:rsidRPr="003F195D">
              <w:rPr>
                <w:rStyle w:val="normaltextrun"/>
                <w:rFonts w:cs="Arial"/>
                <w:sz w:val="20"/>
                <w:szCs w:val="20"/>
                <w:lang w:val="es-CO"/>
              </w:rPr>
              <w:t>El oferente deberá anexar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r w:rsidRPr="003F195D">
              <w:rPr>
                <w:rStyle w:val="eop"/>
                <w:rFonts w:cs="Arial"/>
                <w:sz w:val="22"/>
                <w:szCs w:val="22"/>
                <w:shd w:val="clear" w:color="auto" w:fill="FFFFFF"/>
              </w:rPr>
              <w:t> </w:t>
            </w:r>
          </w:p>
        </w:tc>
        <w:tc>
          <w:tcPr>
            <w:tcW w:w="567" w:type="dxa"/>
            <w:vAlign w:val="center"/>
          </w:tcPr>
          <w:p w14:paraId="0D516E96" w14:textId="77777777" w:rsidR="0065189B" w:rsidRPr="003F195D" w:rsidRDefault="0065189B" w:rsidP="00CD5DAD">
            <w:pPr>
              <w:rPr>
                <w:rFonts w:ascii="Arial" w:hAnsi="Arial" w:cs="Arial"/>
                <w:sz w:val="20"/>
                <w:szCs w:val="20"/>
              </w:rPr>
            </w:pPr>
          </w:p>
        </w:tc>
        <w:tc>
          <w:tcPr>
            <w:tcW w:w="567" w:type="dxa"/>
            <w:vAlign w:val="center"/>
          </w:tcPr>
          <w:p w14:paraId="080C1C2E" w14:textId="77777777" w:rsidR="0065189B" w:rsidRPr="003F195D" w:rsidRDefault="0065189B" w:rsidP="00CD5DAD">
            <w:pPr>
              <w:rPr>
                <w:rFonts w:ascii="Arial" w:hAnsi="Arial" w:cs="Arial"/>
                <w:sz w:val="20"/>
                <w:szCs w:val="20"/>
              </w:rPr>
            </w:pPr>
          </w:p>
        </w:tc>
      </w:tr>
      <w:tr w:rsidR="003F195D" w:rsidRPr="003F195D" w14:paraId="21A5FB67" w14:textId="77777777" w:rsidTr="00CD5DAD">
        <w:trPr>
          <w:trHeight w:val="20"/>
          <w:jc w:val="center"/>
        </w:trPr>
        <w:tc>
          <w:tcPr>
            <w:tcW w:w="567" w:type="dxa"/>
            <w:vAlign w:val="center"/>
          </w:tcPr>
          <w:p w14:paraId="7F57DDF6" w14:textId="77777777" w:rsidR="0065189B" w:rsidRPr="003F195D" w:rsidRDefault="0065189B" w:rsidP="00CD5DAD">
            <w:pPr>
              <w:rPr>
                <w:rFonts w:ascii="Arial" w:hAnsi="Arial" w:cs="Arial"/>
                <w:sz w:val="20"/>
                <w:szCs w:val="20"/>
              </w:rPr>
            </w:pPr>
            <w:r w:rsidRPr="003F195D">
              <w:rPr>
                <w:rFonts w:ascii="Arial" w:hAnsi="Arial" w:cs="Arial"/>
                <w:sz w:val="20"/>
                <w:szCs w:val="20"/>
              </w:rPr>
              <w:t>23</w:t>
            </w:r>
          </w:p>
        </w:tc>
        <w:tc>
          <w:tcPr>
            <w:tcW w:w="8080" w:type="dxa"/>
          </w:tcPr>
          <w:p w14:paraId="68EB1A5B" w14:textId="423844AB" w:rsidR="0065189B" w:rsidRPr="003F195D" w:rsidRDefault="0065189B" w:rsidP="00CD5DAD">
            <w:pPr>
              <w:pStyle w:val="Textoindependiente2"/>
              <w:tabs>
                <w:tab w:val="left" w:pos="1980"/>
              </w:tabs>
              <w:rPr>
                <w:rStyle w:val="normaltextrun"/>
                <w:rFonts w:cs="Arial"/>
                <w:sz w:val="22"/>
                <w:szCs w:val="22"/>
                <w:shd w:val="clear" w:color="auto" w:fill="FFFFFF"/>
                <w:lang w:val="es-CO"/>
              </w:rPr>
            </w:pPr>
            <w:r w:rsidRPr="003F195D">
              <w:rPr>
                <w:rStyle w:val="normaltextrun"/>
                <w:rFonts w:cs="Arial"/>
                <w:sz w:val="20"/>
                <w:szCs w:val="20"/>
                <w:lang w:val="es-CO"/>
              </w:rPr>
              <w:t xml:space="preserve">El Oferente deberá diligenciar el Formulario de compromiso con el Sistema de Gestión de Seguridad y Salud en el Trabajo del Área de Sanidad Norte de Santander. Formulario </w:t>
            </w:r>
            <w:r w:rsidR="00956045" w:rsidRPr="003F195D">
              <w:rPr>
                <w:rStyle w:val="normaltextrun"/>
                <w:rFonts w:cs="Arial"/>
                <w:sz w:val="20"/>
                <w:szCs w:val="20"/>
                <w:lang w:val="es-CO"/>
              </w:rPr>
              <w:t>6</w:t>
            </w:r>
            <w:r w:rsidRPr="003F195D">
              <w:rPr>
                <w:rStyle w:val="eop"/>
                <w:rFonts w:cs="Arial"/>
                <w:b/>
                <w:bCs/>
                <w:sz w:val="20"/>
                <w:szCs w:val="20"/>
              </w:rPr>
              <w:t> </w:t>
            </w:r>
          </w:p>
        </w:tc>
        <w:tc>
          <w:tcPr>
            <w:tcW w:w="567" w:type="dxa"/>
            <w:vAlign w:val="center"/>
          </w:tcPr>
          <w:p w14:paraId="1E5EF5CB" w14:textId="77777777" w:rsidR="0065189B" w:rsidRPr="003F195D" w:rsidRDefault="0065189B" w:rsidP="00CD5DAD">
            <w:pPr>
              <w:rPr>
                <w:rFonts w:ascii="Arial" w:hAnsi="Arial" w:cs="Arial"/>
                <w:sz w:val="20"/>
                <w:szCs w:val="20"/>
              </w:rPr>
            </w:pPr>
          </w:p>
        </w:tc>
        <w:tc>
          <w:tcPr>
            <w:tcW w:w="567" w:type="dxa"/>
            <w:vAlign w:val="center"/>
          </w:tcPr>
          <w:p w14:paraId="3C083354" w14:textId="77777777" w:rsidR="0065189B" w:rsidRPr="003F195D" w:rsidRDefault="0065189B" w:rsidP="00CD5DAD">
            <w:pPr>
              <w:rPr>
                <w:rFonts w:ascii="Arial" w:hAnsi="Arial" w:cs="Arial"/>
                <w:sz w:val="20"/>
                <w:szCs w:val="20"/>
              </w:rPr>
            </w:pPr>
          </w:p>
        </w:tc>
      </w:tr>
      <w:tr w:rsidR="003F195D" w:rsidRPr="003F195D" w14:paraId="4DFBB86B" w14:textId="77777777" w:rsidTr="00CD5DAD">
        <w:trPr>
          <w:trHeight w:val="20"/>
          <w:jc w:val="center"/>
        </w:trPr>
        <w:tc>
          <w:tcPr>
            <w:tcW w:w="567" w:type="dxa"/>
            <w:vAlign w:val="center"/>
          </w:tcPr>
          <w:p w14:paraId="77AA68BE" w14:textId="77777777" w:rsidR="0065189B" w:rsidRPr="003F195D" w:rsidRDefault="0065189B" w:rsidP="00CD5DAD">
            <w:pPr>
              <w:rPr>
                <w:rFonts w:ascii="Arial" w:hAnsi="Arial" w:cs="Arial"/>
                <w:sz w:val="20"/>
                <w:szCs w:val="20"/>
              </w:rPr>
            </w:pPr>
            <w:r w:rsidRPr="003F195D">
              <w:rPr>
                <w:rFonts w:ascii="Arial" w:hAnsi="Arial" w:cs="Arial"/>
                <w:sz w:val="20"/>
                <w:szCs w:val="20"/>
              </w:rPr>
              <w:t>24</w:t>
            </w:r>
          </w:p>
        </w:tc>
        <w:tc>
          <w:tcPr>
            <w:tcW w:w="8080" w:type="dxa"/>
            <w:vAlign w:val="center"/>
          </w:tcPr>
          <w:p w14:paraId="5F81486B" w14:textId="77777777" w:rsidR="0065189B" w:rsidRPr="003F195D" w:rsidRDefault="0065189B" w:rsidP="00CD5DAD">
            <w:pPr>
              <w:jc w:val="both"/>
              <w:rPr>
                <w:rFonts w:ascii="Arial" w:hAnsi="Arial" w:cs="Arial"/>
                <w:sz w:val="20"/>
                <w:szCs w:val="20"/>
                <w:lang w:val="es-ES_tradnl"/>
              </w:rPr>
            </w:pPr>
            <w:r w:rsidRPr="003F195D">
              <w:rPr>
                <w:rFonts w:ascii="Arial" w:hAnsi="Arial" w:cs="Arial"/>
                <w:sz w:val="20"/>
                <w:szCs w:val="20"/>
                <w:lang w:val="es-ES_tradnl"/>
              </w:rPr>
              <w:t>CAPACIDAD OPERATIVA</w:t>
            </w:r>
          </w:p>
          <w:p w14:paraId="7DC41366" w14:textId="77777777" w:rsidR="0065189B" w:rsidRPr="003F195D" w:rsidRDefault="0065189B" w:rsidP="00CD5DAD">
            <w:pPr>
              <w:jc w:val="both"/>
              <w:rPr>
                <w:rFonts w:ascii="Arial" w:hAnsi="Arial" w:cs="Arial"/>
                <w:sz w:val="20"/>
                <w:szCs w:val="20"/>
                <w:lang w:eastAsia="es-CO"/>
              </w:rPr>
            </w:pPr>
            <w:r w:rsidRPr="003F195D">
              <w:rPr>
                <w:rFonts w:ascii="Arial" w:hAnsi="Arial" w:cs="Arial"/>
                <w:sz w:val="20"/>
                <w:szCs w:val="20"/>
                <w:lang w:val="es-ES_tradnl"/>
              </w:rPr>
              <w:t>El Contratista deberá anexar carta de compromiso que soporte la suficiencia técnica y administrativa para prestar los servicios a contratar, estimada a partir de la capacidad instalada (recursos logísticos, operativos y físicos), portafolio de servicios, disciplinas generales, especializadas y supraespecialidades con que se cuenta (horas profesionales disponibles o por disponibilidad requeridas), cobertura requerida y oportunidad de atención, frente a las necesidades expresadas por la Unidad Prestadora de Salud Norte de Santander.</w:t>
            </w:r>
          </w:p>
        </w:tc>
        <w:tc>
          <w:tcPr>
            <w:tcW w:w="567" w:type="dxa"/>
            <w:vAlign w:val="center"/>
          </w:tcPr>
          <w:p w14:paraId="66292AC9" w14:textId="77777777" w:rsidR="0065189B" w:rsidRPr="003F195D" w:rsidRDefault="0065189B" w:rsidP="00CD5DAD">
            <w:pPr>
              <w:rPr>
                <w:rFonts w:ascii="Arial" w:hAnsi="Arial" w:cs="Arial"/>
                <w:sz w:val="20"/>
                <w:szCs w:val="20"/>
              </w:rPr>
            </w:pPr>
          </w:p>
        </w:tc>
        <w:tc>
          <w:tcPr>
            <w:tcW w:w="567" w:type="dxa"/>
            <w:vAlign w:val="center"/>
          </w:tcPr>
          <w:p w14:paraId="545B4F3D" w14:textId="77777777" w:rsidR="0065189B" w:rsidRPr="003F195D" w:rsidRDefault="0065189B" w:rsidP="00CD5DAD">
            <w:pPr>
              <w:rPr>
                <w:rFonts w:ascii="Arial" w:hAnsi="Arial" w:cs="Arial"/>
                <w:sz w:val="20"/>
                <w:szCs w:val="20"/>
              </w:rPr>
            </w:pPr>
          </w:p>
        </w:tc>
      </w:tr>
      <w:tr w:rsidR="003F195D" w:rsidRPr="003F195D" w14:paraId="32E6B1BE" w14:textId="77777777" w:rsidTr="00CD5DAD">
        <w:trPr>
          <w:trHeight w:val="20"/>
          <w:jc w:val="center"/>
        </w:trPr>
        <w:tc>
          <w:tcPr>
            <w:tcW w:w="567" w:type="dxa"/>
            <w:vAlign w:val="center"/>
          </w:tcPr>
          <w:p w14:paraId="4CDEB1DE" w14:textId="77777777" w:rsidR="0065189B" w:rsidRPr="003F195D" w:rsidRDefault="0065189B" w:rsidP="00CD5DAD">
            <w:pPr>
              <w:rPr>
                <w:rFonts w:ascii="Arial" w:hAnsi="Arial" w:cs="Arial"/>
                <w:sz w:val="20"/>
                <w:szCs w:val="20"/>
              </w:rPr>
            </w:pPr>
            <w:r w:rsidRPr="003F195D">
              <w:rPr>
                <w:rFonts w:ascii="Arial" w:hAnsi="Arial" w:cs="Arial"/>
                <w:sz w:val="20"/>
                <w:szCs w:val="20"/>
              </w:rPr>
              <w:t>25</w:t>
            </w:r>
          </w:p>
        </w:tc>
        <w:tc>
          <w:tcPr>
            <w:tcW w:w="8080" w:type="dxa"/>
            <w:vAlign w:val="center"/>
          </w:tcPr>
          <w:p w14:paraId="165A790D" w14:textId="77777777" w:rsidR="0065189B" w:rsidRPr="003F195D" w:rsidRDefault="0065189B" w:rsidP="00CD5DAD">
            <w:pPr>
              <w:jc w:val="both"/>
              <w:rPr>
                <w:rFonts w:ascii="Arial" w:hAnsi="Arial" w:cs="Arial"/>
                <w:sz w:val="20"/>
                <w:szCs w:val="20"/>
                <w:lang w:val="es-ES_tradnl"/>
              </w:rPr>
            </w:pPr>
            <w:r w:rsidRPr="003F195D">
              <w:rPr>
                <w:rFonts w:ascii="Arial" w:hAnsi="Arial" w:cs="Arial"/>
                <w:sz w:val="20"/>
                <w:szCs w:val="20"/>
              </w:rPr>
              <w:t>Sostener y/o mantener los precios ofrecidos durante el plazo de ejecución del contrato o sus adiciones si los hubiere</w:t>
            </w:r>
          </w:p>
        </w:tc>
        <w:tc>
          <w:tcPr>
            <w:tcW w:w="567" w:type="dxa"/>
            <w:vAlign w:val="center"/>
          </w:tcPr>
          <w:p w14:paraId="27E2B4AD" w14:textId="77777777" w:rsidR="0065189B" w:rsidRPr="003F195D" w:rsidRDefault="0065189B" w:rsidP="00CD5DAD">
            <w:pPr>
              <w:rPr>
                <w:rFonts w:ascii="Arial" w:hAnsi="Arial" w:cs="Arial"/>
                <w:sz w:val="20"/>
                <w:szCs w:val="20"/>
              </w:rPr>
            </w:pPr>
          </w:p>
        </w:tc>
        <w:tc>
          <w:tcPr>
            <w:tcW w:w="567" w:type="dxa"/>
            <w:vAlign w:val="center"/>
          </w:tcPr>
          <w:p w14:paraId="3F3A193B" w14:textId="77777777" w:rsidR="0065189B" w:rsidRPr="003F195D" w:rsidRDefault="0065189B" w:rsidP="00CD5DAD">
            <w:pPr>
              <w:rPr>
                <w:rFonts w:ascii="Arial" w:hAnsi="Arial" w:cs="Arial"/>
                <w:sz w:val="20"/>
                <w:szCs w:val="20"/>
              </w:rPr>
            </w:pPr>
          </w:p>
        </w:tc>
      </w:tr>
      <w:tr w:rsidR="003F195D" w:rsidRPr="003F195D" w14:paraId="02C30F31" w14:textId="77777777" w:rsidTr="00CD5DAD">
        <w:trPr>
          <w:trHeight w:val="20"/>
          <w:jc w:val="center"/>
        </w:trPr>
        <w:tc>
          <w:tcPr>
            <w:tcW w:w="567" w:type="dxa"/>
            <w:vAlign w:val="center"/>
          </w:tcPr>
          <w:p w14:paraId="573DA089" w14:textId="77777777" w:rsidR="0065189B" w:rsidRPr="003F195D" w:rsidRDefault="0065189B" w:rsidP="00CD5DAD">
            <w:pPr>
              <w:rPr>
                <w:rFonts w:ascii="Arial" w:hAnsi="Arial" w:cs="Arial"/>
                <w:sz w:val="20"/>
                <w:szCs w:val="20"/>
              </w:rPr>
            </w:pPr>
            <w:r w:rsidRPr="003F195D">
              <w:rPr>
                <w:rFonts w:ascii="Arial" w:hAnsi="Arial" w:cs="Arial"/>
                <w:sz w:val="20"/>
                <w:szCs w:val="20"/>
              </w:rPr>
              <w:t>26</w:t>
            </w:r>
          </w:p>
        </w:tc>
        <w:tc>
          <w:tcPr>
            <w:tcW w:w="8080" w:type="dxa"/>
            <w:vAlign w:val="center"/>
          </w:tcPr>
          <w:p w14:paraId="724491CA" w14:textId="77777777" w:rsidR="0065189B" w:rsidRPr="003F195D" w:rsidRDefault="0065189B" w:rsidP="00CD5DAD">
            <w:pPr>
              <w:jc w:val="both"/>
              <w:rPr>
                <w:rFonts w:ascii="Arial" w:hAnsi="Arial" w:cs="Arial"/>
                <w:sz w:val="20"/>
                <w:szCs w:val="20"/>
                <w:lang w:val="es-ES_tradnl"/>
              </w:rPr>
            </w:pPr>
            <w:r w:rsidRPr="003F195D">
              <w:rPr>
                <w:rFonts w:ascii="Arial" w:hAnsi="Arial" w:cs="Arial"/>
                <w:sz w:val="20"/>
                <w:szCs w:val="20"/>
              </w:rPr>
              <w:t xml:space="preserve">La toma de los exámenes deberá hacerse de lunes a viernes en horarios de 06:30 A.M. a 18:00 P.M.  </w:t>
            </w:r>
          </w:p>
        </w:tc>
        <w:tc>
          <w:tcPr>
            <w:tcW w:w="567" w:type="dxa"/>
            <w:vAlign w:val="center"/>
          </w:tcPr>
          <w:p w14:paraId="4B99F369" w14:textId="77777777" w:rsidR="0065189B" w:rsidRPr="003F195D" w:rsidRDefault="0065189B" w:rsidP="00CD5DAD">
            <w:pPr>
              <w:rPr>
                <w:rFonts w:ascii="Arial" w:hAnsi="Arial" w:cs="Arial"/>
                <w:sz w:val="20"/>
                <w:szCs w:val="20"/>
              </w:rPr>
            </w:pPr>
          </w:p>
        </w:tc>
        <w:tc>
          <w:tcPr>
            <w:tcW w:w="567" w:type="dxa"/>
            <w:vAlign w:val="center"/>
          </w:tcPr>
          <w:p w14:paraId="6C1BD4E4" w14:textId="77777777" w:rsidR="0065189B" w:rsidRPr="003F195D" w:rsidRDefault="0065189B" w:rsidP="00CD5DAD">
            <w:pPr>
              <w:rPr>
                <w:rFonts w:ascii="Arial" w:hAnsi="Arial" w:cs="Arial"/>
                <w:sz w:val="20"/>
                <w:szCs w:val="20"/>
              </w:rPr>
            </w:pPr>
          </w:p>
        </w:tc>
      </w:tr>
      <w:tr w:rsidR="003F195D" w:rsidRPr="003F195D" w14:paraId="061ED273" w14:textId="77777777" w:rsidTr="00CD5DAD">
        <w:trPr>
          <w:trHeight w:val="20"/>
          <w:jc w:val="center"/>
        </w:trPr>
        <w:tc>
          <w:tcPr>
            <w:tcW w:w="567" w:type="dxa"/>
            <w:vAlign w:val="center"/>
          </w:tcPr>
          <w:p w14:paraId="102A6EB2" w14:textId="77777777" w:rsidR="0065189B" w:rsidRPr="003F195D" w:rsidRDefault="0065189B" w:rsidP="00CD5DAD">
            <w:pPr>
              <w:rPr>
                <w:rFonts w:ascii="Arial" w:hAnsi="Arial" w:cs="Arial"/>
                <w:sz w:val="20"/>
                <w:szCs w:val="20"/>
              </w:rPr>
            </w:pPr>
            <w:r w:rsidRPr="003F195D">
              <w:rPr>
                <w:rFonts w:ascii="Arial" w:hAnsi="Arial" w:cs="Arial"/>
                <w:sz w:val="20"/>
                <w:szCs w:val="20"/>
              </w:rPr>
              <w:t>27</w:t>
            </w:r>
          </w:p>
        </w:tc>
        <w:tc>
          <w:tcPr>
            <w:tcW w:w="8080" w:type="dxa"/>
            <w:vAlign w:val="center"/>
          </w:tcPr>
          <w:p w14:paraId="46E5565E" w14:textId="77777777" w:rsidR="0065189B" w:rsidRPr="003F195D" w:rsidRDefault="0065189B" w:rsidP="00CD5DAD">
            <w:pPr>
              <w:jc w:val="both"/>
              <w:rPr>
                <w:rFonts w:ascii="Arial" w:hAnsi="Arial" w:cs="Arial"/>
                <w:sz w:val="20"/>
                <w:szCs w:val="20"/>
              </w:rPr>
            </w:pPr>
            <w:r w:rsidRPr="003F195D">
              <w:rPr>
                <w:rFonts w:ascii="Arial" w:hAnsi="Arial" w:cs="Arial"/>
                <w:sz w:val="20"/>
                <w:szCs w:val="20"/>
              </w:rPr>
              <w:t>El Contratista se acogerá a los principios de Calidad estipulados en la Resolución 2003 de 2014 “Por la cual se definen los procedimientos y condiciones de inscripción de los</w:t>
            </w:r>
          </w:p>
          <w:p w14:paraId="672F2B5D" w14:textId="77777777" w:rsidR="0065189B" w:rsidRPr="003F195D" w:rsidRDefault="0065189B" w:rsidP="00CD5DAD">
            <w:pPr>
              <w:jc w:val="both"/>
              <w:rPr>
                <w:rFonts w:ascii="Arial" w:hAnsi="Arial" w:cs="Arial"/>
                <w:sz w:val="20"/>
                <w:szCs w:val="20"/>
                <w:lang w:val="es-ES_tradnl"/>
              </w:rPr>
            </w:pPr>
            <w:r w:rsidRPr="003F195D">
              <w:rPr>
                <w:rFonts w:ascii="Arial" w:hAnsi="Arial" w:cs="Arial"/>
                <w:sz w:val="20"/>
                <w:szCs w:val="20"/>
              </w:rPr>
              <w:t>Prestadores de Servicios de Salud y de habilitación de servicios de salud”, Capítulo 2 del Decreto 1011 de 2006 como son la Oportunidad, la Pertinencia, la Seguridad, la Continuidad y la Accesibilidad y/o la Resolución 3100 del 25 de Noviembre de 2019 “Por la cual se definen los procedimientos y condiciones de inscripciones de los prestadores de servicios de salud y de habilitación de los servicios de salud y se adopta el Manual de Inscripción de Prestadores y habilitación de Servicios de salud”.</w:t>
            </w:r>
          </w:p>
        </w:tc>
        <w:tc>
          <w:tcPr>
            <w:tcW w:w="567" w:type="dxa"/>
            <w:vAlign w:val="center"/>
          </w:tcPr>
          <w:p w14:paraId="179F791C" w14:textId="77777777" w:rsidR="0065189B" w:rsidRPr="003F195D" w:rsidRDefault="0065189B" w:rsidP="00CD5DAD">
            <w:pPr>
              <w:rPr>
                <w:rFonts w:ascii="Arial" w:hAnsi="Arial" w:cs="Arial"/>
                <w:sz w:val="20"/>
                <w:szCs w:val="20"/>
              </w:rPr>
            </w:pPr>
          </w:p>
        </w:tc>
        <w:tc>
          <w:tcPr>
            <w:tcW w:w="567" w:type="dxa"/>
            <w:vAlign w:val="center"/>
          </w:tcPr>
          <w:p w14:paraId="5BF5F758" w14:textId="77777777" w:rsidR="0065189B" w:rsidRPr="003F195D" w:rsidRDefault="0065189B" w:rsidP="00CD5DAD">
            <w:pPr>
              <w:rPr>
                <w:rFonts w:ascii="Arial" w:hAnsi="Arial" w:cs="Arial"/>
                <w:sz w:val="20"/>
                <w:szCs w:val="20"/>
              </w:rPr>
            </w:pPr>
          </w:p>
        </w:tc>
      </w:tr>
      <w:tr w:rsidR="003F195D" w:rsidRPr="003F195D" w14:paraId="6CC5BD9C" w14:textId="77777777" w:rsidTr="00CD5DAD">
        <w:trPr>
          <w:trHeight w:val="20"/>
          <w:jc w:val="center"/>
        </w:trPr>
        <w:tc>
          <w:tcPr>
            <w:tcW w:w="567" w:type="dxa"/>
            <w:vAlign w:val="center"/>
          </w:tcPr>
          <w:p w14:paraId="677C3355" w14:textId="77777777" w:rsidR="0065189B" w:rsidRPr="003F195D" w:rsidRDefault="0065189B" w:rsidP="00CD5DAD">
            <w:pPr>
              <w:rPr>
                <w:rFonts w:ascii="Arial" w:hAnsi="Arial" w:cs="Arial"/>
                <w:sz w:val="20"/>
                <w:szCs w:val="20"/>
              </w:rPr>
            </w:pPr>
            <w:r w:rsidRPr="003F195D">
              <w:rPr>
                <w:rFonts w:ascii="Arial" w:hAnsi="Arial" w:cs="Arial"/>
                <w:sz w:val="20"/>
                <w:szCs w:val="20"/>
              </w:rPr>
              <w:t>28</w:t>
            </w:r>
          </w:p>
        </w:tc>
        <w:tc>
          <w:tcPr>
            <w:tcW w:w="8080" w:type="dxa"/>
            <w:vAlign w:val="center"/>
          </w:tcPr>
          <w:p w14:paraId="22CA2E81" w14:textId="77777777" w:rsidR="0065189B" w:rsidRPr="003F195D" w:rsidRDefault="0065189B" w:rsidP="00CD5DAD">
            <w:pPr>
              <w:jc w:val="both"/>
              <w:rPr>
                <w:rFonts w:ascii="Arial" w:hAnsi="Arial" w:cs="Arial"/>
                <w:sz w:val="20"/>
                <w:szCs w:val="20"/>
              </w:rPr>
            </w:pPr>
            <w:r w:rsidRPr="003F195D">
              <w:rPr>
                <w:rFonts w:ascii="Arial" w:hAnsi="Arial" w:cs="Arial"/>
                <w:sz w:val="20"/>
                <w:szCs w:val="20"/>
              </w:rPr>
              <w:t xml:space="preserve">El Contratista deberá presentar de manera mensual la ejecución del contrato al Supervisor e informar de manera inmediata cuando éste se halla ejecutado en un Setenta por ciento (70%), con el fin que se realice adiciones en dinero o informar cuando el plazo de ejecución se esté cumpliendo y aún exista presupuesto contractual, con el fin de realizar la respectiva prorroga. La Policía Metropolitana de Cúcuta </w:t>
            </w:r>
            <w:r w:rsidRPr="003F195D">
              <w:rPr>
                <w:rStyle w:val="CharAttribute10"/>
                <w:rFonts w:hAnsi="Arial" w:cs="Arial"/>
                <w:sz w:val="20"/>
                <w:szCs w:val="20"/>
              </w:rPr>
              <w:t>la Unidad Prestadora de Salud Norte de Santander</w:t>
            </w:r>
            <w:r w:rsidRPr="003F195D">
              <w:rPr>
                <w:rFonts w:ascii="Arial" w:hAnsi="Arial" w:cs="Arial"/>
                <w:sz w:val="20"/>
                <w:szCs w:val="20"/>
              </w:rPr>
              <w:t xml:space="preserve"> no será responsable si el presupuesto contractual se excede del valor celebrado</w:t>
            </w:r>
          </w:p>
        </w:tc>
        <w:tc>
          <w:tcPr>
            <w:tcW w:w="567" w:type="dxa"/>
            <w:vAlign w:val="center"/>
          </w:tcPr>
          <w:p w14:paraId="4166D08C" w14:textId="77777777" w:rsidR="0065189B" w:rsidRPr="003F195D" w:rsidRDefault="0065189B" w:rsidP="00CD5DAD">
            <w:pPr>
              <w:rPr>
                <w:rFonts w:ascii="Arial" w:hAnsi="Arial" w:cs="Arial"/>
                <w:sz w:val="20"/>
                <w:szCs w:val="20"/>
              </w:rPr>
            </w:pPr>
          </w:p>
        </w:tc>
        <w:tc>
          <w:tcPr>
            <w:tcW w:w="567" w:type="dxa"/>
            <w:vAlign w:val="center"/>
          </w:tcPr>
          <w:p w14:paraId="205B61DA" w14:textId="77777777" w:rsidR="0065189B" w:rsidRPr="003F195D" w:rsidRDefault="0065189B" w:rsidP="00CD5DAD">
            <w:pPr>
              <w:rPr>
                <w:rFonts w:ascii="Arial" w:hAnsi="Arial" w:cs="Arial"/>
                <w:sz w:val="20"/>
                <w:szCs w:val="20"/>
              </w:rPr>
            </w:pPr>
          </w:p>
        </w:tc>
      </w:tr>
      <w:tr w:rsidR="003F195D" w:rsidRPr="003F195D" w14:paraId="380E81F3" w14:textId="77777777" w:rsidTr="00CD5DAD">
        <w:trPr>
          <w:trHeight w:val="20"/>
          <w:jc w:val="center"/>
        </w:trPr>
        <w:tc>
          <w:tcPr>
            <w:tcW w:w="567" w:type="dxa"/>
            <w:vAlign w:val="center"/>
          </w:tcPr>
          <w:p w14:paraId="79080C92" w14:textId="77777777" w:rsidR="0065189B" w:rsidRPr="003F195D" w:rsidRDefault="0065189B" w:rsidP="00CD5DAD">
            <w:pPr>
              <w:rPr>
                <w:rFonts w:ascii="Arial" w:hAnsi="Arial" w:cs="Arial"/>
                <w:sz w:val="20"/>
                <w:szCs w:val="20"/>
              </w:rPr>
            </w:pPr>
            <w:r w:rsidRPr="003F195D">
              <w:rPr>
                <w:rFonts w:ascii="Arial" w:hAnsi="Arial" w:cs="Arial"/>
                <w:sz w:val="20"/>
                <w:szCs w:val="20"/>
              </w:rPr>
              <w:t>29</w:t>
            </w:r>
          </w:p>
        </w:tc>
        <w:tc>
          <w:tcPr>
            <w:tcW w:w="8080" w:type="dxa"/>
            <w:vAlign w:val="center"/>
          </w:tcPr>
          <w:p w14:paraId="44D72377" w14:textId="77777777" w:rsidR="0065189B" w:rsidRPr="003F195D" w:rsidRDefault="0065189B" w:rsidP="00CD5DAD">
            <w:pPr>
              <w:jc w:val="both"/>
              <w:rPr>
                <w:rFonts w:ascii="Arial" w:hAnsi="Arial" w:cs="Arial"/>
                <w:sz w:val="20"/>
                <w:szCs w:val="20"/>
              </w:rPr>
            </w:pPr>
            <w:r w:rsidRPr="003F195D">
              <w:rPr>
                <w:rFonts w:ascii="Arial" w:hAnsi="Arial" w:cs="Arial"/>
                <w:sz w:val="20"/>
                <w:szCs w:val="20"/>
              </w:rPr>
              <w:t>Cumplir con el sistema obligatorio de garantía de calidad, y las demás condiciones sanitarias, que fijen las autoridades competentes tanto del orden nacional como Territorial</w:t>
            </w:r>
          </w:p>
        </w:tc>
        <w:tc>
          <w:tcPr>
            <w:tcW w:w="567" w:type="dxa"/>
            <w:vAlign w:val="center"/>
          </w:tcPr>
          <w:p w14:paraId="0C7871C3" w14:textId="77777777" w:rsidR="0065189B" w:rsidRPr="003F195D" w:rsidRDefault="0065189B" w:rsidP="00CD5DAD">
            <w:pPr>
              <w:rPr>
                <w:rFonts w:ascii="Arial" w:hAnsi="Arial" w:cs="Arial"/>
                <w:sz w:val="20"/>
                <w:szCs w:val="20"/>
              </w:rPr>
            </w:pPr>
          </w:p>
        </w:tc>
        <w:tc>
          <w:tcPr>
            <w:tcW w:w="567" w:type="dxa"/>
            <w:vAlign w:val="center"/>
          </w:tcPr>
          <w:p w14:paraId="03B0FE0A" w14:textId="77777777" w:rsidR="0065189B" w:rsidRPr="003F195D" w:rsidRDefault="0065189B" w:rsidP="00CD5DAD">
            <w:pPr>
              <w:rPr>
                <w:rFonts w:ascii="Arial" w:hAnsi="Arial" w:cs="Arial"/>
                <w:sz w:val="20"/>
                <w:szCs w:val="20"/>
              </w:rPr>
            </w:pPr>
          </w:p>
        </w:tc>
      </w:tr>
      <w:tr w:rsidR="003F195D" w:rsidRPr="003F195D" w14:paraId="2FDD7AE3" w14:textId="77777777" w:rsidTr="00CD5DAD">
        <w:trPr>
          <w:trHeight w:val="20"/>
          <w:jc w:val="center"/>
        </w:trPr>
        <w:tc>
          <w:tcPr>
            <w:tcW w:w="567" w:type="dxa"/>
            <w:vAlign w:val="center"/>
          </w:tcPr>
          <w:p w14:paraId="1F9C2996" w14:textId="77777777" w:rsidR="0065189B" w:rsidRPr="003F195D" w:rsidRDefault="0065189B" w:rsidP="00CD5DAD">
            <w:pPr>
              <w:rPr>
                <w:rFonts w:ascii="Arial" w:hAnsi="Arial" w:cs="Arial"/>
                <w:sz w:val="20"/>
                <w:szCs w:val="20"/>
              </w:rPr>
            </w:pPr>
            <w:r w:rsidRPr="003F195D">
              <w:rPr>
                <w:rFonts w:ascii="Arial" w:hAnsi="Arial" w:cs="Arial"/>
                <w:sz w:val="20"/>
                <w:szCs w:val="20"/>
              </w:rPr>
              <w:t>30</w:t>
            </w:r>
          </w:p>
        </w:tc>
        <w:tc>
          <w:tcPr>
            <w:tcW w:w="8080" w:type="dxa"/>
            <w:vAlign w:val="center"/>
          </w:tcPr>
          <w:p w14:paraId="44F41EF5" w14:textId="77777777" w:rsidR="0065189B" w:rsidRPr="003F195D" w:rsidRDefault="0065189B" w:rsidP="00CD5DAD">
            <w:pPr>
              <w:jc w:val="both"/>
              <w:rPr>
                <w:rFonts w:ascii="Arial" w:hAnsi="Arial" w:cs="Arial"/>
                <w:sz w:val="20"/>
                <w:szCs w:val="20"/>
              </w:rPr>
            </w:pPr>
            <w:r w:rsidRPr="003F195D">
              <w:rPr>
                <w:rFonts w:ascii="Arial" w:hAnsi="Arial" w:cs="Arial"/>
                <w:sz w:val="20"/>
                <w:szCs w:val="20"/>
              </w:rPr>
              <w:t>Contar con una Zona para el manejo integral de residuos generados en la prestación de servicios de salud para almacenamiento, segregación interna dando cumpliendo con las normas de bioseguridad y contar con habilitación del Instituto Departamental de Salud IDS</w:t>
            </w:r>
          </w:p>
        </w:tc>
        <w:tc>
          <w:tcPr>
            <w:tcW w:w="567" w:type="dxa"/>
            <w:vAlign w:val="center"/>
          </w:tcPr>
          <w:p w14:paraId="64547112" w14:textId="77777777" w:rsidR="0065189B" w:rsidRPr="003F195D" w:rsidRDefault="0065189B" w:rsidP="00CD5DAD">
            <w:pPr>
              <w:rPr>
                <w:rFonts w:ascii="Arial" w:hAnsi="Arial" w:cs="Arial"/>
                <w:sz w:val="20"/>
                <w:szCs w:val="20"/>
              </w:rPr>
            </w:pPr>
          </w:p>
        </w:tc>
        <w:tc>
          <w:tcPr>
            <w:tcW w:w="567" w:type="dxa"/>
            <w:vAlign w:val="center"/>
          </w:tcPr>
          <w:p w14:paraId="1682B81A" w14:textId="77777777" w:rsidR="0065189B" w:rsidRPr="003F195D" w:rsidRDefault="0065189B" w:rsidP="00CD5DAD">
            <w:pPr>
              <w:rPr>
                <w:rFonts w:ascii="Arial" w:hAnsi="Arial" w:cs="Arial"/>
                <w:sz w:val="20"/>
                <w:szCs w:val="20"/>
              </w:rPr>
            </w:pPr>
          </w:p>
        </w:tc>
      </w:tr>
      <w:tr w:rsidR="003F195D" w:rsidRPr="003F195D" w14:paraId="15D3920C" w14:textId="77777777" w:rsidTr="00CD5DAD">
        <w:trPr>
          <w:trHeight w:val="20"/>
          <w:jc w:val="center"/>
        </w:trPr>
        <w:tc>
          <w:tcPr>
            <w:tcW w:w="567" w:type="dxa"/>
            <w:vAlign w:val="center"/>
          </w:tcPr>
          <w:p w14:paraId="5EC02E34" w14:textId="77777777" w:rsidR="0065189B" w:rsidRPr="003F195D" w:rsidRDefault="0065189B" w:rsidP="00CD5DAD">
            <w:pPr>
              <w:rPr>
                <w:rFonts w:ascii="Arial" w:hAnsi="Arial" w:cs="Arial"/>
                <w:sz w:val="20"/>
                <w:szCs w:val="20"/>
              </w:rPr>
            </w:pPr>
            <w:r w:rsidRPr="003F195D">
              <w:rPr>
                <w:rFonts w:ascii="Arial" w:hAnsi="Arial" w:cs="Arial"/>
                <w:sz w:val="20"/>
                <w:szCs w:val="20"/>
              </w:rPr>
              <w:t>31</w:t>
            </w:r>
          </w:p>
        </w:tc>
        <w:tc>
          <w:tcPr>
            <w:tcW w:w="8080" w:type="dxa"/>
            <w:vAlign w:val="center"/>
          </w:tcPr>
          <w:p w14:paraId="0DB975A2" w14:textId="77777777" w:rsidR="0065189B" w:rsidRPr="003F195D" w:rsidRDefault="0065189B" w:rsidP="00CD5DAD">
            <w:pPr>
              <w:jc w:val="both"/>
              <w:rPr>
                <w:rFonts w:ascii="Arial" w:hAnsi="Arial" w:cs="Arial"/>
                <w:sz w:val="20"/>
                <w:szCs w:val="20"/>
              </w:rPr>
            </w:pPr>
            <w:r w:rsidRPr="003F195D">
              <w:rPr>
                <w:rFonts w:ascii="Arial" w:hAnsi="Arial" w:cs="Arial"/>
                <w:sz w:val="20"/>
                <w:szCs w:val="20"/>
              </w:rPr>
              <w:t xml:space="preserve">Tener políticas documentadas y actualizadas en cultura de responsabilidad ambiental, seguridad y conciencia basada en el comportamiento, a través de un adecuado manejo integral de residuos generados en las actividades propias del objeto de contrato, con el propósito de minimizar los factores de riesgo a la salud de la población y así prevenir, mitigar y compensar los impactos ambientales y sanitarios ocasionados por la </w:t>
            </w:r>
            <w:r w:rsidRPr="003F195D">
              <w:rPr>
                <w:rFonts w:ascii="Arial" w:hAnsi="Arial" w:cs="Arial"/>
                <w:sz w:val="20"/>
                <w:szCs w:val="20"/>
              </w:rPr>
              <w:lastRenderedPageBreak/>
              <w:t>prestación de servicio.</w:t>
            </w:r>
          </w:p>
        </w:tc>
        <w:tc>
          <w:tcPr>
            <w:tcW w:w="567" w:type="dxa"/>
            <w:vAlign w:val="center"/>
          </w:tcPr>
          <w:p w14:paraId="1EE27B2E" w14:textId="77777777" w:rsidR="0065189B" w:rsidRPr="003F195D" w:rsidRDefault="0065189B" w:rsidP="00CD5DAD">
            <w:pPr>
              <w:rPr>
                <w:rFonts w:ascii="Arial" w:hAnsi="Arial" w:cs="Arial"/>
                <w:sz w:val="20"/>
                <w:szCs w:val="20"/>
              </w:rPr>
            </w:pPr>
          </w:p>
        </w:tc>
        <w:tc>
          <w:tcPr>
            <w:tcW w:w="567" w:type="dxa"/>
            <w:vAlign w:val="center"/>
          </w:tcPr>
          <w:p w14:paraId="719C5772" w14:textId="77777777" w:rsidR="0065189B" w:rsidRPr="003F195D" w:rsidRDefault="0065189B" w:rsidP="00CD5DAD">
            <w:pPr>
              <w:rPr>
                <w:rFonts w:ascii="Arial" w:hAnsi="Arial" w:cs="Arial"/>
                <w:sz w:val="20"/>
                <w:szCs w:val="20"/>
              </w:rPr>
            </w:pPr>
          </w:p>
        </w:tc>
      </w:tr>
      <w:tr w:rsidR="003F195D" w:rsidRPr="003F195D" w14:paraId="31A1889A" w14:textId="77777777" w:rsidTr="00CD5DAD">
        <w:trPr>
          <w:trHeight w:val="20"/>
          <w:jc w:val="center"/>
        </w:trPr>
        <w:tc>
          <w:tcPr>
            <w:tcW w:w="567" w:type="dxa"/>
            <w:vAlign w:val="center"/>
          </w:tcPr>
          <w:p w14:paraId="7096A3E8" w14:textId="77777777" w:rsidR="0065189B" w:rsidRPr="003F195D" w:rsidRDefault="0065189B" w:rsidP="00CD5DAD">
            <w:pPr>
              <w:rPr>
                <w:rFonts w:ascii="Arial" w:hAnsi="Arial" w:cs="Arial"/>
                <w:sz w:val="20"/>
                <w:szCs w:val="20"/>
              </w:rPr>
            </w:pPr>
            <w:r w:rsidRPr="003F195D">
              <w:rPr>
                <w:rFonts w:ascii="Arial" w:hAnsi="Arial" w:cs="Arial"/>
                <w:sz w:val="20"/>
                <w:szCs w:val="20"/>
              </w:rPr>
              <w:t>32</w:t>
            </w:r>
          </w:p>
        </w:tc>
        <w:tc>
          <w:tcPr>
            <w:tcW w:w="8080" w:type="dxa"/>
            <w:vAlign w:val="center"/>
          </w:tcPr>
          <w:p w14:paraId="5E1AFB68" w14:textId="77777777" w:rsidR="0065189B" w:rsidRPr="003F195D" w:rsidRDefault="0065189B" w:rsidP="00CD5DAD">
            <w:pPr>
              <w:jc w:val="both"/>
              <w:rPr>
                <w:rFonts w:ascii="Arial" w:hAnsi="Arial" w:cs="Arial"/>
                <w:sz w:val="20"/>
                <w:szCs w:val="20"/>
              </w:rPr>
            </w:pPr>
            <w:r w:rsidRPr="003F195D">
              <w:rPr>
                <w:rFonts w:ascii="Arial" w:hAnsi="Arial" w:cs="Arial"/>
                <w:sz w:val="20"/>
                <w:szCs w:val="20"/>
              </w:rPr>
              <w:t>Darle aplicabilidad a la Ley 594 de 2000 - Ley General de Archivo de la siguiente manera:</w:t>
            </w:r>
            <w:r w:rsidRPr="003F195D">
              <w:rPr>
                <w:rFonts w:ascii="Arial" w:hAnsi="Arial" w:cs="Arial"/>
                <w:snapToGrid w:val="0"/>
                <w:sz w:val="20"/>
                <w:szCs w:val="20"/>
              </w:rPr>
              <w:t xml:space="preserve"> la presentación de las cuentas médicas presentadas de </w:t>
            </w:r>
            <w:r w:rsidRPr="003F195D">
              <w:rPr>
                <w:rStyle w:val="CharAttribute10"/>
                <w:rFonts w:hAnsi="Arial" w:cs="Arial"/>
                <w:sz w:val="20"/>
                <w:szCs w:val="20"/>
              </w:rPr>
              <w:t>la Unidad Prestadora de Salud Norte de Santander</w:t>
            </w:r>
            <w:r w:rsidRPr="003F195D">
              <w:rPr>
                <w:rFonts w:ascii="Arial" w:hAnsi="Arial" w:cs="Arial"/>
                <w:snapToGrid w:val="0"/>
                <w:sz w:val="20"/>
                <w:szCs w:val="20"/>
              </w:rPr>
              <w:t>, cuya actividad es imprescindible en los procesos de organización archivística, y la cual tiene dos finalidades principales: controlar la cantidad de folios de una unidad de conservación dada (</w:t>
            </w:r>
            <w:r w:rsidRPr="003F195D">
              <w:rPr>
                <w:rFonts w:ascii="Arial" w:hAnsi="Arial" w:cs="Arial"/>
                <w:sz w:val="20"/>
                <w:szCs w:val="20"/>
              </w:rPr>
              <w:t>Carpeta de Yute para Archivo Documental  de dos tapas, reforzadas con tela coleta, plastificada en caras externa y respectivo gancho legajador plástico</w:t>
            </w:r>
            <w:r w:rsidRPr="003F195D">
              <w:rPr>
                <w:rFonts w:ascii="Arial" w:hAnsi="Arial" w:cs="Arial"/>
                <w:snapToGrid w:val="0"/>
                <w:sz w:val="20"/>
                <w:szCs w:val="20"/>
              </w:rPr>
              <w:t>) y la calidad, entendida esta como respeto al principio de orden original y la conservación de la integridad de la unidad documental o unidad archivística. En tanto se cumplan estas finalidades, la foliación es el respaldo técnico y legal de la gestión administrativa. La foliación permite ubicar y localizar de manera puntual un documento y es necesaria para diligenciar diferentes instrumentos de control y de consulta. La documentación que va a ser objeto de foliación debe estar previamente ordenada, respetando el principio de orden original, ubicando los documentos en las unidades de conservación, de acuerdo con la secuencia lógica de los trámites, en forma cronológica. Los documentos objeto de foliación, deben ser depurados, es decir, se les deben retirar copias o duplicados idénticos, folios en blanco, documentos de soporte o apoyo, material metálico (ganchos legajadores de metal, clips de metal o grapas), papel químico, si hubiere, que debe reemplazarse por fotocopia del documento. Se deben foliar todos y cada uno de los documentos. Cada uno de sus expedientes tendrá una sola foliación de manera continua y si tal expediente se encuentra repartido en más de una unidad de conservación (carpeta con máximo 250 folios), la foliación se ejecutará de forma tal que la segunda será la continuación de la primera. La foliación según lo concertado en el Comité de Archivo General de la Nación, debe realizarse con bolígrafo (esferográfico) de tinta negra insoluble. No se debe foliar con lápiz o esferográfico de mina roja, ya que este color no es capturado, en la mayoría de los casos, por las máquinas reprográficas. Utilizar gancho legajador plástico</w:t>
            </w:r>
          </w:p>
        </w:tc>
        <w:tc>
          <w:tcPr>
            <w:tcW w:w="567" w:type="dxa"/>
            <w:vAlign w:val="center"/>
          </w:tcPr>
          <w:p w14:paraId="4C2BB5FF" w14:textId="77777777" w:rsidR="0065189B" w:rsidRPr="003F195D" w:rsidRDefault="0065189B" w:rsidP="00CD5DAD">
            <w:pPr>
              <w:rPr>
                <w:rFonts w:ascii="Arial" w:hAnsi="Arial" w:cs="Arial"/>
                <w:sz w:val="20"/>
                <w:szCs w:val="20"/>
              </w:rPr>
            </w:pPr>
          </w:p>
        </w:tc>
        <w:tc>
          <w:tcPr>
            <w:tcW w:w="567" w:type="dxa"/>
            <w:vAlign w:val="center"/>
          </w:tcPr>
          <w:p w14:paraId="43F1E315" w14:textId="77777777" w:rsidR="0065189B" w:rsidRPr="003F195D" w:rsidRDefault="0065189B" w:rsidP="00CD5DAD">
            <w:pPr>
              <w:rPr>
                <w:rFonts w:ascii="Arial" w:hAnsi="Arial" w:cs="Arial"/>
                <w:sz w:val="20"/>
                <w:szCs w:val="20"/>
              </w:rPr>
            </w:pPr>
          </w:p>
        </w:tc>
      </w:tr>
    </w:tbl>
    <w:p w14:paraId="1D024BF9" w14:textId="77777777" w:rsidR="0065189B" w:rsidRPr="003F195D" w:rsidRDefault="0065189B" w:rsidP="0065189B">
      <w:pPr>
        <w:tabs>
          <w:tab w:val="left" w:pos="-1080"/>
          <w:tab w:val="left" w:pos="0"/>
          <w:tab w:val="center" w:pos="4991"/>
        </w:tabs>
        <w:jc w:val="both"/>
        <w:rPr>
          <w:rFonts w:ascii="Arial" w:hAnsi="Arial" w:cs="Arial"/>
          <w:sz w:val="20"/>
          <w:szCs w:val="20"/>
        </w:rPr>
      </w:pPr>
    </w:p>
    <w:p w14:paraId="7F4A4A82" w14:textId="3E6E408A" w:rsidR="0065189B" w:rsidRPr="003F195D" w:rsidRDefault="00AC12DF" w:rsidP="00AC12DF">
      <w:pPr>
        <w:jc w:val="center"/>
        <w:rPr>
          <w:rFonts w:ascii="Arial" w:hAnsi="Arial" w:cs="Arial"/>
          <w:b/>
          <w:sz w:val="20"/>
          <w:szCs w:val="20"/>
        </w:rPr>
      </w:pPr>
      <w:r w:rsidRPr="003F195D">
        <w:rPr>
          <w:rFonts w:ascii="Arial" w:hAnsi="Arial" w:cs="Arial"/>
          <w:b/>
          <w:sz w:val="20"/>
          <w:szCs w:val="20"/>
        </w:rPr>
        <w:t>GRUPO DOS</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8080"/>
        <w:gridCol w:w="567"/>
        <w:gridCol w:w="567"/>
      </w:tblGrid>
      <w:tr w:rsidR="003F195D" w:rsidRPr="003F195D" w14:paraId="5521CEE7" w14:textId="77777777" w:rsidTr="00CD5DAD">
        <w:trPr>
          <w:trHeight w:val="20"/>
          <w:jc w:val="center"/>
        </w:trPr>
        <w:tc>
          <w:tcPr>
            <w:tcW w:w="567" w:type="dxa"/>
            <w:vMerge w:val="restart"/>
            <w:vAlign w:val="center"/>
          </w:tcPr>
          <w:p w14:paraId="641D1234" w14:textId="77777777" w:rsidR="0065189B" w:rsidRPr="003F195D" w:rsidRDefault="0065189B" w:rsidP="00CD5DAD">
            <w:pPr>
              <w:jc w:val="center"/>
              <w:rPr>
                <w:rFonts w:ascii="Arial" w:hAnsi="Arial" w:cs="Arial"/>
                <w:b/>
                <w:sz w:val="18"/>
                <w:szCs w:val="18"/>
              </w:rPr>
            </w:pPr>
            <w:r w:rsidRPr="003F195D">
              <w:rPr>
                <w:rFonts w:ascii="Arial" w:hAnsi="Arial" w:cs="Arial"/>
                <w:b/>
                <w:sz w:val="18"/>
                <w:szCs w:val="18"/>
              </w:rPr>
              <w:t>N°</w:t>
            </w:r>
          </w:p>
        </w:tc>
        <w:tc>
          <w:tcPr>
            <w:tcW w:w="8080" w:type="dxa"/>
            <w:vMerge w:val="restart"/>
            <w:vAlign w:val="center"/>
          </w:tcPr>
          <w:p w14:paraId="4A505398" w14:textId="77777777" w:rsidR="0065189B" w:rsidRPr="003F195D" w:rsidRDefault="0065189B" w:rsidP="00CD5DAD">
            <w:pPr>
              <w:jc w:val="center"/>
              <w:rPr>
                <w:rFonts w:ascii="Arial" w:hAnsi="Arial" w:cs="Arial"/>
                <w:b/>
                <w:sz w:val="18"/>
                <w:szCs w:val="18"/>
              </w:rPr>
            </w:pPr>
            <w:r w:rsidRPr="003F195D">
              <w:rPr>
                <w:rFonts w:ascii="Arial" w:hAnsi="Arial" w:cs="Arial"/>
                <w:b/>
                <w:sz w:val="20"/>
                <w:szCs w:val="18"/>
              </w:rPr>
              <w:t xml:space="preserve">CONDICIONES TÉCNICAS MÍNIMAS GRUPO DOS </w:t>
            </w:r>
          </w:p>
        </w:tc>
        <w:tc>
          <w:tcPr>
            <w:tcW w:w="1134" w:type="dxa"/>
            <w:gridSpan w:val="2"/>
            <w:vAlign w:val="center"/>
          </w:tcPr>
          <w:p w14:paraId="06A3CDFB" w14:textId="77777777" w:rsidR="0065189B" w:rsidRPr="003F195D" w:rsidRDefault="0065189B" w:rsidP="00CD5DAD">
            <w:pPr>
              <w:jc w:val="center"/>
              <w:rPr>
                <w:rFonts w:ascii="Arial" w:hAnsi="Arial" w:cs="Arial"/>
                <w:b/>
                <w:sz w:val="18"/>
                <w:szCs w:val="18"/>
              </w:rPr>
            </w:pPr>
            <w:r w:rsidRPr="003F195D">
              <w:rPr>
                <w:rFonts w:ascii="Arial" w:hAnsi="Arial" w:cs="Arial"/>
                <w:b/>
                <w:sz w:val="18"/>
                <w:szCs w:val="18"/>
              </w:rPr>
              <w:t>CUMPLE</w:t>
            </w:r>
          </w:p>
        </w:tc>
      </w:tr>
      <w:tr w:rsidR="003F195D" w:rsidRPr="003F195D" w14:paraId="43900DFD" w14:textId="77777777" w:rsidTr="00CD5DAD">
        <w:trPr>
          <w:trHeight w:val="20"/>
          <w:jc w:val="center"/>
        </w:trPr>
        <w:tc>
          <w:tcPr>
            <w:tcW w:w="567" w:type="dxa"/>
            <w:vMerge/>
            <w:vAlign w:val="center"/>
          </w:tcPr>
          <w:p w14:paraId="0D0B6104" w14:textId="77777777" w:rsidR="0065189B" w:rsidRPr="003F195D" w:rsidRDefault="0065189B" w:rsidP="00CD5DAD">
            <w:pPr>
              <w:rPr>
                <w:rFonts w:ascii="Arial" w:hAnsi="Arial" w:cs="Arial"/>
                <w:b/>
                <w:sz w:val="16"/>
                <w:szCs w:val="16"/>
              </w:rPr>
            </w:pPr>
          </w:p>
        </w:tc>
        <w:tc>
          <w:tcPr>
            <w:tcW w:w="8080" w:type="dxa"/>
            <w:vMerge/>
            <w:vAlign w:val="center"/>
          </w:tcPr>
          <w:p w14:paraId="08959BEA" w14:textId="77777777" w:rsidR="0065189B" w:rsidRPr="003F195D" w:rsidRDefault="0065189B" w:rsidP="00CD5DAD">
            <w:pPr>
              <w:rPr>
                <w:rFonts w:ascii="Arial" w:hAnsi="Arial" w:cs="Arial"/>
                <w:b/>
                <w:sz w:val="16"/>
                <w:szCs w:val="16"/>
              </w:rPr>
            </w:pPr>
          </w:p>
        </w:tc>
        <w:tc>
          <w:tcPr>
            <w:tcW w:w="567" w:type="dxa"/>
            <w:vAlign w:val="center"/>
          </w:tcPr>
          <w:p w14:paraId="6E8B2218" w14:textId="77777777" w:rsidR="0065189B" w:rsidRPr="003F195D" w:rsidRDefault="0065189B" w:rsidP="00CD5DAD">
            <w:pPr>
              <w:jc w:val="center"/>
              <w:rPr>
                <w:rFonts w:ascii="Arial" w:hAnsi="Arial" w:cs="Arial"/>
                <w:b/>
                <w:sz w:val="18"/>
                <w:szCs w:val="18"/>
              </w:rPr>
            </w:pPr>
            <w:r w:rsidRPr="003F195D">
              <w:rPr>
                <w:rFonts w:ascii="Arial" w:hAnsi="Arial" w:cs="Arial"/>
                <w:b/>
                <w:sz w:val="18"/>
                <w:szCs w:val="18"/>
              </w:rPr>
              <w:t>SI</w:t>
            </w:r>
          </w:p>
        </w:tc>
        <w:tc>
          <w:tcPr>
            <w:tcW w:w="567" w:type="dxa"/>
            <w:vAlign w:val="center"/>
          </w:tcPr>
          <w:p w14:paraId="6AA7D47F" w14:textId="77777777" w:rsidR="0065189B" w:rsidRPr="003F195D" w:rsidRDefault="0065189B" w:rsidP="00CD5DAD">
            <w:pPr>
              <w:jc w:val="center"/>
              <w:rPr>
                <w:rFonts w:ascii="Arial" w:hAnsi="Arial" w:cs="Arial"/>
                <w:b/>
                <w:sz w:val="18"/>
                <w:szCs w:val="18"/>
              </w:rPr>
            </w:pPr>
            <w:r w:rsidRPr="003F195D">
              <w:rPr>
                <w:rFonts w:ascii="Arial" w:hAnsi="Arial" w:cs="Arial"/>
                <w:b/>
                <w:sz w:val="18"/>
                <w:szCs w:val="18"/>
              </w:rPr>
              <w:t>NO</w:t>
            </w:r>
          </w:p>
        </w:tc>
      </w:tr>
      <w:tr w:rsidR="003F195D" w:rsidRPr="003F195D" w14:paraId="6FA8959D" w14:textId="77777777" w:rsidTr="00CD5DAD">
        <w:trPr>
          <w:trHeight w:val="20"/>
          <w:jc w:val="center"/>
        </w:trPr>
        <w:tc>
          <w:tcPr>
            <w:tcW w:w="567" w:type="dxa"/>
            <w:vAlign w:val="center"/>
          </w:tcPr>
          <w:p w14:paraId="08757470" w14:textId="77777777" w:rsidR="0065189B" w:rsidRPr="003F195D" w:rsidRDefault="0065189B" w:rsidP="00CD5DAD">
            <w:pPr>
              <w:jc w:val="center"/>
              <w:rPr>
                <w:rFonts w:ascii="Arial" w:hAnsi="Arial" w:cs="Arial"/>
                <w:sz w:val="20"/>
                <w:szCs w:val="20"/>
              </w:rPr>
            </w:pPr>
            <w:r w:rsidRPr="003F195D">
              <w:rPr>
                <w:rFonts w:ascii="Arial" w:hAnsi="Arial" w:cs="Arial"/>
                <w:sz w:val="20"/>
                <w:szCs w:val="20"/>
              </w:rPr>
              <w:t>1</w:t>
            </w:r>
          </w:p>
        </w:tc>
        <w:tc>
          <w:tcPr>
            <w:tcW w:w="8080" w:type="dxa"/>
            <w:vAlign w:val="center"/>
          </w:tcPr>
          <w:p w14:paraId="1FE67024" w14:textId="190F455D" w:rsidR="0065189B" w:rsidRPr="003F195D" w:rsidRDefault="00AC12DF" w:rsidP="00CD5DAD">
            <w:pPr>
              <w:jc w:val="both"/>
              <w:rPr>
                <w:rFonts w:ascii="Arial" w:hAnsi="Arial" w:cs="Arial"/>
                <w:sz w:val="20"/>
                <w:szCs w:val="20"/>
                <w:lang w:eastAsia="es-CO"/>
              </w:rPr>
            </w:pPr>
            <w:r w:rsidRPr="003F195D">
              <w:rPr>
                <w:rFonts w:ascii="Arial" w:hAnsi="Arial" w:cs="Arial"/>
                <w:sz w:val="20"/>
                <w:szCs w:val="20"/>
                <w:lang w:eastAsia="es-CO"/>
              </w:rPr>
              <w:t>CONSULTA ESPECIALIZADA POR ELECTROENCEFALOGRAMA   Detectar trastornos en el ritmo y ondas patológicas predictoras de trastornos convulsivos, informar todas las variables encontradas en este examen y su interpretación, anexando los registros del mismo, Lectura realizada por neurología</w:t>
            </w:r>
          </w:p>
        </w:tc>
        <w:tc>
          <w:tcPr>
            <w:tcW w:w="567" w:type="dxa"/>
            <w:vAlign w:val="center"/>
          </w:tcPr>
          <w:p w14:paraId="6668E5D9" w14:textId="77777777" w:rsidR="0065189B" w:rsidRPr="003F195D" w:rsidRDefault="0065189B" w:rsidP="00CD5DAD">
            <w:pPr>
              <w:rPr>
                <w:rFonts w:ascii="Arial" w:hAnsi="Arial" w:cs="Arial"/>
                <w:sz w:val="20"/>
                <w:szCs w:val="20"/>
              </w:rPr>
            </w:pPr>
          </w:p>
        </w:tc>
        <w:tc>
          <w:tcPr>
            <w:tcW w:w="567" w:type="dxa"/>
            <w:vAlign w:val="center"/>
          </w:tcPr>
          <w:p w14:paraId="6146AEB1" w14:textId="77777777" w:rsidR="0065189B" w:rsidRPr="003F195D" w:rsidRDefault="0065189B" w:rsidP="00CD5DAD">
            <w:pPr>
              <w:rPr>
                <w:rFonts w:ascii="Arial" w:hAnsi="Arial" w:cs="Arial"/>
                <w:sz w:val="20"/>
                <w:szCs w:val="20"/>
              </w:rPr>
            </w:pPr>
          </w:p>
        </w:tc>
      </w:tr>
      <w:tr w:rsidR="00AC12DF" w:rsidRPr="003F195D" w14:paraId="5EFB23FF" w14:textId="77777777" w:rsidTr="00CD5DAD">
        <w:trPr>
          <w:trHeight w:val="20"/>
          <w:jc w:val="center"/>
        </w:trPr>
        <w:tc>
          <w:tcPr>
            <w:tcW w:w="567" w:type="dxa"/>
            <w:vAlign w:val="center"/>
          </w:tcPr>
          <w:p w14:paraId="431973A9" w14:textId="26B145F8" w:rsidR="00AC12DF" w:rsidRPr="003F195D" w:rsidRDefault="00AC12DF" w:rsidP="00AC12DF">
            <w:pPr>
              <w:jc w:val="center"/>
              <w:rPr>
                <w:rFonts w:ascii="Arial" w:hAnsi="Arial" w:cs="Arial"/>
                <w:sz w:val="20"/>
                <w:szCs w:val="20"/>
              </w:rPr>
            </w:pPr>
            <w:r w:rsidRPr="003F195D">
              <w:rPr>
                <w:rFonts w:ascii="Arial" w:hAnsi="Arial" w:cs="Arial"/>
                <w:sz w:val="20"/>
                <w:szCs w:val="20"/>
              </w:rPr>
              <w:t>2</w:t>
            </w:r>
          </w:p>
        </w:tc>
        <w:tc>
          <w:tcPr>
            <w:tcW w:w="8080" w:type="dxa"/>
            <w:vAlign w:val="center"/>
          </w:tcPr>
          <w:p w14:paraId="079FB4EE" w14:textId="77777777" w:rsidR="00AC12DF" w:rsidRPr="003F195D" w:rsidRDefault="00AC12DF" w:rsidP="00AC12DF">
            <w:pPr>
              <w:autoSpaceDE w:val="0"/>
              <w:autoSpaceDN w:val="0"/>
              <w:adjustRightInd w:val="0"/>
              <w:jc w:val="both"/>
              <w:rPr>
                <w:rFonts w:ascii="Arial" w:eastAsia="MS Mincho" w:hAnsi="Arial" w:cs="Arial"/>
                <w:sz w:val="20"/>
                <w:szCs w:val="20"/>
              </w:rPr>
            </w:pPr>
            <w:r w:rsidRPr="003F195D">
              <w:rPr>
                <w:rFonts w:ascii="Arial" w:eastAsia="MS Mincho" w:hAnsi="Arial" w:cs="Arial"/>
                <w:sz w:val="20"/>
                <w:szCs w:val="20"/>
              </w:rPr>
              <w:t>RECURSO HUMANO</w:t>
            </w:r>
          </w:p>
          <w:p w14:paraId="14ECC370" w14:textId="77777777" w:rsidR="00AC12DF" w:rsidRPr="003F195D" w:rsidRDefault="00AC12DF" w:rsidP="00AC12DF">
            <w:pPr>
              <w:autoSpaceDE w:val="0"/>
              <w:autoSpaceDN w:val="0"/>
              <w:adjustRightInd w:val="0"/>
              <w:jc w:val="both"/>
              <w:rPr>
                <w:rFonts w:ascii="Arial" w:eastAsia="MS Mincho" w:hAnsi="Arial" w:cs="Arial"/>
                <w:sz w:val="20"/>
                <w:szCs w:val="20"/>
              </w:rPr>
            </w:pPr>
            <w:r w:rsidRPr="003F195D">
              <w:rPr>
                <w:rFonts w:ascii="Arial" w:eastAsia="MS Mincho" w:hAnsi="Arial" w:cs="Arial"/>
                <w:sz w:val="20"/>
                <w:szCs w:val="20"/>
              </w:rPr>
              <w:t>El oferente para la presentación de su propuesta deberá contar con:</w:t>
            </w:r>
          </w:p>
          <w:p w14:paraId="5A126346" w14:textId="77777777" w:rsidR="00AC12DF" w:rsidRPr="003F195D" w:rsidRDefault="00AC12DF" w:rsidP="00AC12DF">
            <w:pPr>
              <w:pStyle w:val="Prrafodelista"/>
              <w:numPr>
                <w:ilvl w:val="5"/>
                <w:numId w:val="37"/>
              </w:numPr>
              <w:autoSpaceDE w:val="0"/>
              <w:autoSpaceDN w:val="0"/>
              <w:adjustRightInd w:val="0"/>
              <w:ind w:left="317" w:hanging="283"/>
              <w:jc w:val="both"/>
              <w:rPr>
                <w:rFonts w:ascii="Arial" w:eastAsia="MS Mincho" w:hAnsi="Arial" w:cs="Arial"/>
                <w:sz w:val="20"/>
                <w:szCs w:val="20"/>
              </w:rPr>
            </w:pPr>
            <w:r w:rsidRPr="003F195D">
              <w:rPr>
                <w:rFonts w:ascii="Arial" w:eastAsia="MS Mincho" w:hAnsi="Arial" w:cs="Arial"/>
                <w:sz w:val="20"/>
                <w:szCs w:val="20"/>
              </w:rPr>
              <w:t>Un neurólogo</w:t>
            </w:r>
          </w:p>
          <w:p w14:paraId="0E774821" w14:textId="77777777" w:rsidR="00AC12DF" w:rsidRPr="003F195D" w:rsidRDefault="00AC12DF" w:rsidP="00AC12DF">
            <w:pPr>
              <w:pStyle w:val="Prrafodelista"/>
              <w:numPr>
                <w:ilvl w:val="5"/>
                <w:numId w:val="37"/>
              </w:numPr>
              <w:autoSpaceDE w:val="0"/>
              <w:autoSpaceDN w:val="0"/>
              <w:adjustRightInd w:val="0"/>
              <w:ind w:left="317" w:hanging="283"/>
              <w:jc w:val="both"/>
              <w:rPr>
                <w:rFonts w:ascii="Arial" w:eastAsia="MS Mincho" w:hAnsi="Arial" w:cs="Arial"/>
                <w:sz w:val="20"/>
                <w:szCs w:val="20"/>
              </w:rPr>
            </w:pPr>
            <w:r w:rsidRPr="003F195D">
              <w:rPr>
                <w:rFonts w:ascii="Arial" w:eastAsia="MS Mincho" w:hAnsi="Arial" w:cs="Arial"/>
                <w:sz w:val="20"/>
                <w:szCs w:val="20"/>
              </w:rPr>
              <w:t xml:space="preserve">Auxiliar de enfermería </w:t>
            </w:r>
          </w:p>
          <w:p w14:paraId="4276EF83" w14:textId="1116C959" w:rsidR="00AC12DF" w:rsidRPr="003F195D" w:rsidRDefault="00AC12DF" w:rsidP="00AC12DF">
            <w:pPr>
              <w:autoSpaceDE w:val="0"/>
              <w:autoSpaceDN w:val="0"/>
              <w:adjustRightInd w:val="0"/>
              <w:jc w:val="both"/>
              <w:rPr>
                <w:rFonts w:ascii="Arial" w:eastAsia="MS Mincho" w:hAnsi="Arial" w:cs="Arial"/>
                <w:sz w:val="20"/>
                <w:szCs w:val="20"/>
              </w:rPr>
            </w:pPr>
            <w:r w:rsidRPr="003F195D">
              <w:rPr>
                <w:rFonts w:ascii="Arial" w:hAnsi="Arial" w:cs="Arial"/>
                <w:sz w:val="20"/>
                <w:szCs w:val="20"/>
              </w:rPr>
              <w:t>Para lo cual deberá diligenciar el anexo de recurso humano formulario 5</w:t>
            </w:r>
          </w:p>
        </w:tc>
        <w:tc>
          <w:tcPr>
            <w:tcW w:w="567" w:type="dxa"/>
            <w:vAlign w:val="center"/>
          </w:tcPr>
          <w:p w14:paraId="67CF5B9D" w14:textId="77777777" w:rsidR="00AC12DF" w:rsidRPr="003F195D" w:rsidRDefault="00AC12DF" w:rsidP="00AC12DF">
            <w:pPr>
              <w:rPr>
                <w:rFonts w:ascii="Arial" w:hAnsi="Arial" w:cs="Arial"/>
                <w:sz w:val="20"/>
                <w:szCs w:val="20"/>
              </w:rPr>
            </w:pPr>
          </w:p>
        </w:tc>
        <w:tc>
          <w:tcPr>
            <w:tcW w:w="567" w:type="dxa"/>
            <w:vAlign w:val="center"/>
          </w:tcPr>
          <w:p w14:paraId="18FA8CE0" w14:textId="77777777" w:rsidR="00AC12DF" w:rsidRPr="003F195D" w:rsidRDefault="00AC12DF" w:rsidP="00AC12DF">
            <w:pPr>
              <w:rPr>
                <w:rFonts w:ascii="Arial" w:hAnsi="Arial" w:cs="Arial"/>
                <w:sz w:val="20"/>
                <w:szCs w:val="20"/>
              </w:rPr>
            </w:pPr>
          </w:p>
        </w:tc>
      </w:tr>
      <w:tr w:rsidR="003F195D" w:rsidRPr="003F195D" w14:paraId="44CE08A2" w14:textId="77777777" w:rsidTr="00CD5DAD">
        <w:trPr>
          <w:trHeight w:val="1232"/>
          <w:jc w:val="center"/>
        </w:trPr>
        <w:tc>
          <w:tcPr>
            <w:tcW w:w="567" w:type="dxa"/>
            <w:vAlign w:val="center"/>
          </w:tcPr>
          <w:p w14:paraId="318095A8" w14:textId="79D5F7A2" w:rsidR="00AC12DF" w:rsidRPr="003F195D" w:rsidRDefault="00AC12DF" w:rsidP="00AC12DF">
            <w:pPr>
              <w:jc w:val="center"/>
              <w:rPr>
                <w:rFonts w:ascii="Arial" w:hAnsi="Arial" w:cs="Arial"/>
                <w:sz w:val="20"/>
                <w:szCs w:val="20"/>
              </w:rPr>
            </w:pPr>
            <w:r w:rsidRPr="003F195D">
              <w:rPr>
                <w:rFonts w:ascii="Arial" w:hAnsi="Arial" w:cs="Arial"/>
                <w:sz w:val="20"/>
                <w:szCs w:val="20"/>
              </w:rPr>
              <w:t>3</w:t>
            </w:r>
          </w:p>
        </w:tc>
        <w:tc>
          <w:tcPr>
            <w:tcW w:w="8080" w:type="dxa"/>
            <w:vAlign w:val="center"/>
          </w:tcPr>
          <w:p w14:paraId="2CFA1DFB" w14:textId="77777777" w:rsidR="00AC12DF" w:rsidRPr="003F195D" w:rsidRDefault="00AC12DF" w:rsidP="00AC12DF">
            <w:pPr>
              <w:tabs>
                <w:tab w:val="left" w:pos="540"/>
                <w:tab w:val="left" w:pos="900"/>
              </w:tabs>
              <w:jc w:val="both"/>
              <w:rPr>
                <w:rFonts w:ascii="Arial" w:hAnsi="Arial" w:cs="Arial"/>
                <w:sz w:val="20"/>
                <w:szCs w:val="20"/>
                <w:lang w:val="es-ES_tradnl"/>
              </w:rPr>
            </w:pPr>
            <w:r w:rsidRPr="003F195D">
              <w:rPr>
                <w:rFonts w:ascii="Arial" w:hAnsi="Arial" w:cs="Arial"/>
                <w:spacing w:val="-2"/>
                <w:sz w:val="20"/>
                <w:szCs w:val="20"/>
              </w:rPr>
              <w:t xml:space="preserve">Para la prestación de los servicios, según el tipo de examen requerido deberá contar con la habilitación ante la secretaria de salud </w:t>
            </w:r>
            <w:r w:rsidRPr="003F195D">
              <w:rPr>
                <w:rFonts w:ascii="Arial" w:hAnsi="Arial" w:cs="Arial"/>
                <w:noProof/>
                <w:sz w:val="20"/>
                <w:szCs w:val="20"/>
                <w:lang w:val="es-ES_tradnl"/>
              </w:rPr>
              <w:t>el cual debera estar vigente</w:t>
            </w:r>
            <w:r w:rsidRPr="003F195D">
              <w:rPr>
                <w:rFonts w:ascii="Arial" w:hAnsi="Arial" w:cs="Arial"/>
                <w:sz w:val="20"/>
                <w:szCs w:val="20"/>
                <w:lang w:val="es-ES_tradnl"/>
              </w:rPr>
              <w:t xml:space="preserve"> y estar habilitado en los siguientes servicios:</w:t>
            </w:r>
            <w:r w:rsidRPr="003F195D">
              <w:rPr>
                <w:rFonts w:ascii="Arial" w:hAnsi="Arial" w:cs="Arial"/>
                <w:spacing w:val="-2"/>
                <w:sz w:val="20"/>
                <w:szCs w:val="20"/>
              </w:rPr>
              <w:t xml:space="preserve"> (anexar documento)</w:t>
            </w:r>
          </w:p>
          <w:p w14:paraId="125CF8C2" w14:textId="77777777" w:rsidR="00AC12DF" w:rsidRPr="003F195D" w:rsidRDefault="00AC12DF" w:rsidP="00AC12DF">
            <w:pPr>
              <w:tabs>
                <w:tab w:val="left" w:pos="540"/>
                <w:tab w:val="left" w:pos="900"/>
              </w:tabs>
              <w:jc w:val="both"/>
              <w:rPr>
                <w:rFonts w:ascii="Arial" w:hAnsi="Arial" w:cs="Arial"/>
                <w:sz w:val="20"/>
                <w:szCs w:val="20"/>
                <w:lang w:val="es-ES_tradnl"/>
              </w:rPr>
            </w:pPr>
          </w:p>
          <w:p w14:paraId="13BFE466" w14:textId="26242912" w:rsidR="00AC12DF" w:rsidRPr="003F195D" w:rsidRDefault="00AC12DF" w:rsidP="00AC12DF">
            <w:pPr>
              <w:pStyle w:val="Prrafodelista"/>
              <w:numPr>
                <w:ilvl w:val="5"/>
                <w:numId w:val="37"/>
              </w:numPr>
              <w:ind w:left="460"/>
              <w:jc w:val="both"/>
              <w:rPr>
                <w:rFonts w:ascii="Arial" w:hAnsi="Arial" w:cs="Arial"/>
                <w:sz w:val="20"/>
                <w:szCs w:val="20"/>
                <w:lang w:val="es-ES_tradnl"/>
              </w:rPr>
            </w:pPr>
            <w:r w:rsidRPr="003F195D">
              <w:rPr>
                <w:rFonts w:ascii="Arial" w:hAnsi="Arial" w:cs="Arial"/>
                <w:sz w:val="20"/>
                <w:szCs w:val="20"/>
                <w:lang w:eastAsia="es-CO"/>
              </w:rPr>
              <w:t>CONSULTA ESPECIALIZADA EN ELECTROENCEFALOGRAMA CON LECTURA</w:t>
            </w:r>
          </w:p>
          <w:p w14:paraId="43A9E031" w14:textId="77777777" w:rsidR="00AC12DF" w:rsidRPr="003F195D" w:rsidRDefault="00AC12DF" w:rsidP="00AC12DF">
            <w:pPr>
              <w:jc w:val="both"/>
              <w:rPr>
                <w:rFonts w:ascii="Arial" w:hAnsi="Arial" w:cs="Arial"/>
                <w:sz w:val="20"/>
                <w:szCs w:val="20"/>
                <w:lang w:eastAsia="es-CO"/>
              </w:rPr>
            </w:pPr>
          </w:p>
        </w:tc>
        <w:tc>
          <w:tcPr>
            <w:tcW w:w="567" w:type="dxa"/>
            <w:vAlign w:val="center"/>
          </w:tcPr>
          <w:p w14:paraId="670A880C" w14:textId="77777777" w:rsidR="00AC12DF" w:rsidRPr="003F195D" w:rsidRDefault="00AC12DF" w:rsidP="00AC12DF">
            <w:pPr>
              <w:rPr>
                <w:rFonts w:ascii="Arial" w:hAnsi="Arial" w:cs="Arial"/>
                <w:sz w:val="20"/>
                <w:szCs w:val="20"/>
              </w:rPr>
            </w:pPr>
          </w:p>
        </w:tc>
        <w:tc>
          <w:tcPr>
            <w:tcW w:w="567" w:type="dxa"/>
            <w:vAlign w:val="center"/>
          </w:tcPr>
          <w:p w14:paraId="1A1222CE" w14:textId="77777777" w:rsidR="00AC12DF" w:rsidRPr="003F195D" w:rsidRDefault="00AC12DF" w:rsidP="00AC12DF">
            <w:pPr>
              <w:rPr>
                <w:rFonts w:ascii="Arial" w:hAnsi="Arial" w:cs="Arial"/>
                <w:sz w:val="20"/>
                <w:szCs w:val="20"/>
              </w:rPr>
            </w:pPr>
          </w:p>
        </w:tc>
      </w:tr>
      <w:tr w:rsidR="003F195D" w:rsidRPr="003F195D" w14:paraId="462CFECB" w14:textId="77777777" w:rsidTr="00CD5DAD">
        <w:trPr>
          <w:trHeight w:val="20"/>
          <w:jc w:val="center"/>
        </w:trPr>
        <w:tc>
          <w:tcPr>
            <w:tcW w:w="567" w:type="dxa"/>
            <w:vAlign w:val="center"/>
          </w:tcPr>
          <w:p w14:paraId="2F2E19DA" w14:textId="2089F911" w:rsidR="00AC12DF" w:rsidRPr="003F195D" w:rsidRDefault="00AC12DF" w:rsidP="00AC12DF">
            <w:pPr>
              <w:jc w:val="center"/>
              <w:rPr>
                <w:rFonts w:ascii="Arial" w:hAnsi="Arial" w:cs="Arial"/>
                <w:sz w:val="20"/>
                <w:szCs w:val="20"/>
              </w:rPr>
            </w:pPr>
            <w:r w:rsidRPr="003F195D">
              <w:rPr>
                <w:rFonts w:ascii="Arial" w:hAnsi="Arial" w:cs="Arial"/>
                <w:sz w:val="20"/>
                <w:szCs w:val="20"/>
              </w:rPr>
              <w:t>4</w:t>
            </w:r>
          </w:p>
        </w:tc>
        <w:tc>
          <w:tcPr>
            <w:tcW w:w="8080" w:type="dxa"/>
            <w:vAlign w:val="center"/>
          </w:tcPr>
          <w:p w14:paraId="16A2825C" w14:textId="77777777" w:rsidR="00AC12DF" w:rsidRPr="003F195D" w:rsidRDefault="00AC12DF" w:rsidP="00AC12DF">
            <w:pPr>
              <w:tabs>
                <w:tab w:val="left" w:pos="540"/>
                <w:tab w:val="left" w:pos="900"/>
              </w:tabs>
              <w:jc w:val="both"/>
              <w:rPr>
                <w:rFonts w:ascii="Arial" w:eastAsia="MS Mincho" w:hAnsi="Arial" w:cs="Arial"/>
                <w:spacing w:val="4"/>
                <w:sz w:val="20"/>
                <w:szCs w:val="20"/>
              </w:rPr>
            </w:pPr>
            <w:r w:rsidRPr="003F195D">
              <w:rPr>
                <w:rFonts w:ascii="Arial" w:eastAsia="MS Mincho" w:hAnsi="Arial" w:cs="Arial"/>
                <w:spacing w:val="4"/>
                <w:sz w:val="20"/>
                <w:szCs w:val="20"/>
              </w:rPr>
              <w:t>Para la prestación del servicio deberá contar como mínimo la siguiente capacidad física la cual será verificada mediante visita al oferente.</w:t>
            </w:r>
          </w:p>
          <w:p w14:paraId="736FC5CE" w14:textId="77777777" w:rsidR="00AC12DF" w:rsidRPr="003F195D" w:rsidRDefault="00AC12DF" w:rsidP="00AC12DF">
            <w:pPr>
              <w:tabs>
                <w:tab w:val="left" w:pos="540"/>
                <w:tab w:val="left" w:pos="900"/>
              </w:tabs>
              <w:jc w:val="both"/>
              <w:rPr>
                <w:rFonts w:ascii="Arial" w:eastAsia="MS Mincho" w:hAnsi="Arial" w:cs="Arial"/>
                <w:spacing w:val="4"/>
                <w:sz w:val="20"/>
                <w:szCs w:val="20"/>
              </w:rPr>
            </w:pPr>
          </w:p>
          <w:p w14:paraId="22046D7E" w14:textId="77777777" w:rsidR="00AC12DF" w:rsidRPr="003F195D" w:rsidRDefault="00AC12DF" w:rsidP="00AC12DF">
            <w:pPr>
              <w:jc w:val="both"/>
              <w:rPr>
                <w:rFonts w:ascii="Arial" w:hAnsi="Arial" w:cs="Arial"/>
                <w:sz w:val="20"/>
                <w:szCs w:val="20"/>
                <w:lang w:eastAsia="es-CO"/>
              </w:rPr>
            </w:pPr>
            <w:r w:rsidRPr="003F195D">
              <w:rPr>
                <w:rFonts w:ascii="Arial" w:hAnsi="Arial" w:cs="Arial"/>
                <w:sz w:val="20"/>
                <w:szCs w:val="20"/>
              </w:rPr>
              <w:t xml:space="preserve">Un (01) equipo </w:t>
            </w:r>
            <w:r w:rsidRPr="003F195D">
              <w:rPr>
                <w:rFonts w:ascii="Arial" w:hAnsi="Arial" w:cs="Arial"/>
                <w:b/>
                <w:sz w:val="20"/>
                <w:szCs w:val="20"/>
              </w:rPr>
              <w:t>(ELECTROENCEFALÓGRAFO DIGITAL DE (36) CANALES)</w:t>
            </w:r>
            <w:r w:rsidRPr="003F195D">
              <w:rPr>
                <w:rFonts w:ascii="Arial" w:hAnsi="Arial" w:cs="Arial"/>
                <w:b/>
                <w:bCs/>
                <w:sz w:val="20"/>
                <w:szCs w:val="20"/>
              </w:rPr>
              <w:t xml:space="preserve">, </w:t>
            </w:r>
            <w:r w:rsidRPr="003F195D">
              <w:rPr>
                <w:rFonts w:ascii="Arial" w:hAnsi="Arial" w:cs="Arial"/>
                <w:sz w:val="20"/>
                <w:szCs w:val="20"/>
              </w:rPr>
              <w:t>que se encuentre habilitado para la prestación de los servicios de este requerimiento, cumpliendo con el objeto del contrato y se verificará mediante visita a las instalaciones del oferente donde se revisarán los manuales y fichas técnicas de los equipos</w:t>
            </w:r>
          </w:p>
        </w:tc>
        <w:tc>
          <w:tcPr>
            <w:tcW w:w="567" w:type="dxa"/>
            <w:vAlign w:val="center"/>
          </w:tcPr>
          <w:p w14:paraId="1EE945C7" w14:textId="77777777" w:rsidR="00AC12DF" w:rsidRPr="003F195D" w:rsidRDefault="00AC12DF" w:rsidP="00AC12DF">
            <w:pPr>
              <w:rPr>
                <w:rFonts w:ascii="Arial" w:hAnsi="Arial" w:cs="Arial"/>
                <w:sz w:val="20"/>
                <w:szCs w:val="20"/>
              </w:rPr>
            </w:pPr>
          </w:p>
        </w:tc>
        <w:tc>
          <w:tcPr>
            <w:tcW w:w="567" w:type="dxa"/>
            <w:vAlign w:val="center"/>
          </w:tcPr>
          <w:p w14:paraId="7626B64F" w14:textId="77777777" w:rsidR="00AC12DF" w:rsidRPr="003F195D" w:rsidRDefault="00AC12DF" w:rsidP="00AC12DF">
            <w:pPr>
              <w:rPr>
                <w:rFonts w:ascii="Arial" w:hAnsi="Arial" w:cs="Arial"/>
                <w:sz w:val="20"/>
                <w:szCs w:val="20"/>
              </w:rPr>
            </w:pPr>
          </w:p>
        </w:tc>
      </w:tr>
      <w:tr w:rsidR="003F195D" w:rsidRPr="003F195D" w14:paraId="5031A9E1" w14:textId="77777777" w:rsidTr="00CD5DAD">
        <w:trPr>
          <w:trHeight w:val="20"/>
          <w:jc w:val="center"/>
        </w:trPr>
        <w:tc>
          <w:tcPr>
            <w:tcW w:w="567" w:type="dxa"/>
            <w:vAlign w:val="center"/>
          </w:tcPr>
          <w:p w14:paraId="47378298" w14:textId="6824B45A" w:rsidR="00AC12DF" w:rsidRPr="003F195D" w:rsidRDefault="00AC12DF" w:rsidP="00AC12DF">
            <w:pPr>
              <w:jc w:val="center"/>
              <w:rPr>
                <w:rFonts w:ascii="Arial" w:hAnsi="Arial" w:cs="Arial"/>
                <w:sz w:val="20"/>
                <w:szCs w:val="20"/>
              </w:rPr>
            </w:pPr>
            <w:r w:rsidRPr="003F195D">
              <w:rPr>
                <w:rFonts w:ascii="Arial" w:hAnsi="Arial" w:cs="Arial"/>
                <w:sz w:val="20"/>
                <w:szCs w:val="20"/>
              </w:rPr>
              <w:t>5</w:t>
            </w:r>
          </w:p>
        </w:tc>
        <w:tc>
          <w:tcPr>
            <w:tcW w:w="8080" w:type="dxa"/>
            <w:vAlign w:val="center"/>
          </w:tcPr>
          <w:p w14:paraId="3799DAAF" w14:textId="544861B8" w:rsidR="00AC12DF" w:rsidRPr="003F195D" w:rsidRDefault="00AC12DF" w:rsidP="00AC12DF">
            <w:pPr>
              <w:jc w:val="both"/>
              <w:rPr>
                <w:rFonts w:ascii="Arial" w:hAnsi="Arial" w:cs="Arial"/>
                <w:sz w:val="20"/>
                <w:szCs w:val="20"/>
                <w:lang w:eastAsia="es-CO"/>
              </w:rPr>
            </w:pPr>
            <w:r w:rsidRPr="003F195D">
              <w:rPr>
                <w:rFonts w:ascii="Arial" w:eastAsia="MS Mincho" w:hAnsi="Arial" w:cs="Arial"/>
                <w:spacing w:val="4"/>
                <w:sz w:val="20"/>
                <w:szCs w:val="20"/>
              </w:rPr>
              <w:t>Sala de espera la entidad contratada deberá tener una sala con capacidad de 30 a 50 pacientes</w:t>
            </w:r>
          </w:p>
        </w:tc>
        <w:tc>
          <w:tcPr>
            <w:tcW w:w="567" w:type="dxa"/>
            <w:vAlign w:val="center"/>
          </w:tcPr>
          <w:p w14:paraId="246740C5" w14:textId="77777777" w:rsidR="00AC12DF" w:rsidRPr="003F195D" w:rsidRDefault="00AC12DF" w:rsidP="00AC12DF">
            <w:pPr>
              <w:rPr>
                <w:rFonts w:ascii="Arial" w:hAnsi="Arial" w:cs="Arial"/>
                <w:sz w:val="20"/>
                <w:szCs w:val="20"/>
              </w:rPr>
            </w:pPr>
          </w:p>
        </w:tc>
        <w:tc>
          <w:tcPr>
            <w:tcW w:w="567" w:type="dxa"/>
            <w:vAlign w:val="center"/>
          </w:tcPr>
          <w:p w14:paraId="282C8D33" w14:textId="77777777" w:rsidR="00AC12DF" w:rsidRPr="003F195D" w:rsidRDefault="00AC12DF" w:rsidP="00AC12DF">
            <w:pPr>
              <w:rPr>
                <w:rFonts w:ascii="Arial" w:hAnsi="Arial" w:cs="Arial"/>
                <w:sz w:val="20"/>
                <w:szCs w:val="20"/>
              </w:rPr>
            </w:pPr>
          </w:p>
        </w:tc>
      </w:tr>
      <w:tr w:rsidR="003F195D" w:rsidRPr="003F195D" w14:paraId="00E3BF60" w14:textId="77777777" w:rsidTr="00CD5DAD">
        <w:trPr>
          <w:trHeight w:val="20"/>
          <w:jc w:val="center"/>
        </w:trPr>
        <w:tc>
          <w:tcPr>
            <w:tcW w:w="567" w:type="dxa"/>
            <w:vAlign w:val="center"/>
          </w:tcPr>
          <w:p w14:paraId="1C4EFA1A" w14:textId="6327BCDB" w:rsidR="00AC12DF" w:rsidRPr="003F195D" w:rsidRDefault="00AC12DF" w:rsidP="00AC12DF">
            <w:pPr>
              <w:jc w:val="center"/>
              <w:rPr>
                <w:rFonts w:ascii="Arial" w:hAnsi="Arial" w:cs="Arial"/>
                <w:sz w:val="20"/>
                <w:szCs w:val="20"/>
              </w:rPr>
            </w:pPr>
            <w:r w:rsidRPr="003F195D">
              <w:rPr>
                <w:rFonts w:ascii="Arial" w:hAnsi="Arial" w:cs="Arial"/>
                <w:sz w:val="20"/>
                <w:szCs w:val="20"/>
              </w:rPr>
              <w:t>6</w:t>
            </w:r>
          </w:p>
        </w:tc>
        <w:tc>
          <w:tcPr>
            <w:tcW w:w="8080" w:type="dxa"/>
            <w:vAlign w:val="center"/>
          </w:tcPr>
          <w:p w14:paraId="1CDD775D" w14:textId="77777777" w:rsidR="00AC12DF" w:rsidRPr="003F195D" w:rsidRDefault="00AC12DF" w:rsidP="00AC12DF">
            <w:pPr>
              <w:tabs>
                <w:tab w:val="left" w:pos="540"/>
                <w:tab w:val="left" w:pos="900"/>
              </w:tabs>
              <w:jc w:val="both"/>
              <w:rPr>
                <w:rFonts w:ascii="Arial" w:hAnsi="Arial" w:cs="Arial"/>
                <w:sz w:val="20"/>
                <w:szCs w:val="20"/>
              </w:rPr>
            </w:pPr>
            <w:r w:rsidRPr="003F195D">
              <w:rPr>
                <w:rFonts w:ascii="Arial" w:hAnsi="Arial" w:cs="Arial"/>
                <w:b/>
                <w:bCs/>
                <w:i/>
                <w:iCs/>
                <w:sz w:val="20"/>
                <w:szCs w:val="20"/>
                <w:u w:val="single"/>
              </w:rPr>
              <w:t>Estrategias para evitar la suplantación</w:t>
            </w:r>
            <w:r w:rsidRPr="003F195D">
              <w:rPr>
                <w:rFonts w:ascii="Arial" w:hAnsi="Arial" w:cs="Arial"/>
                <w:sz w:val="20"/>
                <w:szCs w:val="20"/>
              </w:rPr>
              <w:t xml:space="preserve"> para toma de los exámenes objeto del </w:t>
            </w:r>
            <w:r w:rsidRPr="003F195D">
              <w:rPr>
                <w:rFonts w:ascii="Arial" w:hAnsi="Arial" w:cs="Arial"/>
                <w:sz w:val="20"/>
                <w:szCs w:val="20"/>
              </w:rPr>
              <w:lastRenderedPageBreak/>
              <w:t>contrato a celebrar  es necesario que la entidad contratada implemente estrategias que le  permitan evitar la suplantación de aspirantes en la realización de los exámenes, para lo cual la entidad deberá tener en cuenta aspectos como la  identificación biométrica, el cotejo fotográfico, registro  fílmico verificando la identidad del aspirante previa realización de cada examen, cotejada con los formatos implementados por la Policía Nacional-</w:t>
            </w:r>
            <w:r w:rsidRPr="003F195D">
              <w:rPr>
                <w:rFonts w:ascii="Arial" w:eastAsia="Arial" w:hAnsi="Arial" w:cs="Arial"/>
                <w:sz w:val="20"/>
                <w:szCs w:val="20"/>
              </w:rPr>
              <w:t xml:space="preserve"> Grupo de Incorporación Norte de Santander,</w:t>
            </w:r>
            <w:r w:rsidRPr="003F195D">
              <w:rPr>
                <w:rFonts w:ascii="Arial" w:hAnsi="Arial" w:cs="Arial"/>
                <w:sz w:val="20"/>
                <w:szCs w:val="20"/>
              </w:rPr>
              <w:t xml:space="preserve"> para efectos del control de la práctica de cada uno de los exámenes, el cual deberá contener la respectiva fotografía del aspirante y registro del examen a realizar.</w:t>
            </w:r>
          </w:p>
          <w:p w14:paraId="7738DBEF" w14:textId="77777777" w:rsidR="00AC12DF" w:rsidRPr="003F195D" w:rsidRDefault="00AC12DF" w:rsidP="00AC12DF">
            <w:pPr>
              <w:tabs>
                <w:tab w:val="left" w:pos="540"/>
                <w:tab w:val="left" w:pos="900"/>
              </w:tabs>
              <w:jc w:val="both"/>
              <w:rPr>
                <w:rFonts w:ascii="Arial" w:hAnsi="Arial" w:cs="Arial"/>
                <w:sz w:val="20"/>
                <w:szCs w:val="20"/>
              </w:rPr>
            </w:pPr>
          </w:p>
          <w:p w14:paraId="5B5A6605" w14:textId="77777777" w:rsidR="00AC12DF" w:rsidRPr="003F195D" w:rsidRDefault="00AC12DF" w:rsidP="00AC12DF">
            <w:pPr>
              <w:tabs>
                <w:tab w:val="left" w:pos="540"/>
                <w:tab w:val="left" w:pos="900"/>
              </w:tabs>
              <w:jc w:val="both"/>
              <w:rPr>
                <w:rFonts w:ascii="Arial" w:hAnsi="Arial" w:cs="Arial"/>
                <w:sz w:val="20"/>
                <w:szCs w:val="20"/>
              </w:rPr>
            </w:pPr>
            <w:r w:rsidRPr="003F195D">
              <w:rPr>
                <w:rFonts w:ascii="Arial" w:hAnsi="Arial" w:cs="Arial"/>
                <w:b/>
                <w:i/>
                <w:sz w:val="20"/>
                <w:szCs w:val="20"/>
                <w:u w:val="single"/>
              </w:rPr>
              <w:t>Implementar un sistema de seguridad,</w:t>
            </w:r>
            <w:r w:rsidRPr="003F195D">
              <w:rPr>
                <w:rFonts w:ascii="Arial" w:hAnsi="Arial" w:cs="Arial"/>
                <w:sz w:val="20"/>
                <w:szCs w:val="20"/>
              </w:rPr>
              <w:t xml:space="preserve"> consistente en instalar  una cámara web  que permita tomar fotografía en forma nítida al aspirante en el momento del ingreso al consultorio para la realización del  examen,  las cuales deben ser impresas en los resultados o diagnósticos emitidos  luego de la práctica del examen, lo cual permitirá su verificación y cotejo por parte de cada uno de los  funcionarios que intervienen en el desarrollo del proceso y así con ello aumentar los controles para evitar una posible suplantación.</w:t>
            </w:r>
          </w:p>
          <w:p w14:paraId="3608B3F2" w14:textId="77777777" w:rsidR="00AC12DF" w:rsidRPr="003F195D" w:rsidRDefault="00AC12DF" w:rsidP="00AC12DF">
            <w:pPr>
              <w:tabs>
                <w:tab w:val="left" w:pos="540"/>
                <w:tab w:val="left" w:pos="900"/>
              </w:tabs>
              <w:jc w:val="both"/>
              <w:rPr>
                <w:rFonts w:ascii="Arial" w:hAnsi="Arial" w:cs="Arial"/>
                <w:sz w:val="20"/>
                <w:szCs w:val="20"/>
              </w:rPr>
            </w:pPr>
          </w:p>
          <w:p w14:paraId="06EC147F" w14:textId="73BBCE5E" w:rsidR="00AC12DF" w:rsidRPr="003F195D" w:rsidRDefault="00AC12DF" w:rsidP="00AC12DF">
            <w:pPr>
              <w:jc w:val="both"/>
              <w:rPr>
                <w:rFonts w:ascii="Arial" w:hAnsi="Arial" w:cs="Arial"/>
                <w:sz w:val="20"/>
                <w:szCs w:val="20"/>
                <w:lang w:eastAsia="es-CO"/>
              </w:rPr>
            </w:pPr>
            <w:r w:rsidRPr="003F195D">
              <w:rPr>
                <w:rFonts w:ascii="Arial" w:hAnsi="Arial" w:cs="Arial"/>
                <w:b/>
                <w:bCs/>
                <w:i/>
                <w:iCs/>
                <w:sz w:val="20"/>
                <w:szCs w:val="20"/>
                <w:u w:val="single"/>
              </w:rPr>
              <w:t>Proporcionar manillas de seguridad</w:t>
            </w:r>
            <w:r w:rsidRPr="003F195D">
              <w:rPr>
                <w:rFonts w:ascii="Arial" w:hAnsi="Arial" w:cs="Arial"/>
                <w:sz w:val="20"/>
                <w:szCs w:val="20"/>
              </w:rPr>
              <w:t xml:space="preserve">, conforme a las características técnicas establecidas por parte del </w:t>
            </w:r>
            <w:r w:rsidRPr="003F195D">
              <w:rPr>
                <w:rFonts w:ascii="Arial" w:eastAsia="Arial" w:hAnsi="Arial" w:cs="Arial"/>
                <w:sz w:val="20"/>
                <w:szCs w:val="20"/>
              </w:rPr>
              <w:t>Grupo de Incorporación Norte de Santander</w:t>
            </w:r>
            <w:r w:rsidRPr="003F195D">
              <w:rPr>
                <w:rFonts w:ascii="Arial" w:hAnsi="Arial" w:cs="Arial"/>
                <w:sz w:val="20"/>
                <w:szCs w:val="20"/>
              </w:rPr>
              <w:t xml:space="preserve">, con motivo de ejercer el control y garantizar la confiabilidad en la aplicación de cada examen (las cuales deberán ser entregadas al </w:t>
            </w:r>
            <w:r w:rsidRPr="003F195D">
              <w:rPr>
                <w:rFonts w:ascii="Arial" w:eastAsia="Arial" w:hAnsi="Arial" w:cs="Arial"/>
                <w:sz w:val="20"/>
                <w:szCs w:val="20"/>
              </w:rPr>
              <w:t>Grupo de Incorporación Norte de Santander</w:t>
            </w:r>
            <w:r w:rsidRPr="003F195D">
              <w:rPr>
                <w:rFonts w:ascii="Arial" w:hAnsi="Arial" w:cs="Arial"/>
                <w:sz w:val="20"/>
                <w:szCs w:val="20"/>
              </w:rPr>
              <w:t xml:space="preserve"> antes de dar inicio a la ejecución del contrato, la cantidad a entregar corresponderá a una quinta parte de la cantidad de exámenes a realizar para cada vigencia)</w:t>
            </w:r>
          </w:p>
        </w:tc>
        <w:tc>
          <w:tcPr>
            <w:tcW w:w="567" w:type="dxa"/>
            <w:vAlign w:val="center"/>
          </w:tcPr>
          <w:p w14:paraId="29DB0DDA" w14:textId="77777777" w:rsidR="00AC12DF" w:rsidRPr="003F195D" w:rsidRDefault="00AC12DF" w:rsidP="00AC12DF">
            <w:pPr>
              <w:rPr>
                <w:rFonts w:ascii="Arial" w:hAnsi="Arial" w:cs="Arial"/>
                <w:sz w:val="20"/>
                <w:szCs w:val="20"/>
              </w:rPr>
            </w:pPr>
          </w:p>
        </w:tc>
        <w:tc>
          <w:tcPr>
            <w:tcW w:w="567" w:type="dxa"/>
            <w:vAlign w:val="center"/>
          </w:tcPr>
          <w:p w14:paraId="53AF2322" w14:textId="77777777" w:rsidR="00AC12DF" w:rsidRPr="003F195D" w:rsidRDefault="00AC12DF" w:rsidP="00AC12DF">
            <w:pPr>
              <w:rPr>
                <w:rFonts w:ascii="Arial" w:hAnsi="Arial" w:cs="Arial"/>
                <w:sz w:val="20"/>
                <w:szCs w:val="20"/>
              </w:rPr>
            </w:pPr>
          </w:p>
        </w:tc>
      </w:tr>
      <w:tr w:rsidR="003F195D" w:rsidRPr="003F195D" w14:paraId="6F0038F1" w14:textId="77777777" w:rsidTr="00CD5DAD">
        <w:trPr>
          <w:trHeight w:val="20"/>
          <w:jc w:val="center"/>
        </w:trPr>
        <w:tc>
          <w:tcPr>
            <w:tcW w:w="567" w:type="dxa"/>
            <w:vAlign w:val="center"/>
          </w:tcPr>
          <w:p w14:paraId="3C316831" w14:textId="06850770" w:rsidR="00AC12DF" w:rsidRPr="003F195D" w:rsidRDefault="00AC12DF" w:rsidP="00AC12DF">
            <w:pPr>
              <w:jc w:val="center"/>
              <w:rPr>
                <w:rFonts w:ascii="Arial" w:hAnsi="Arial" w:cs="Arial"/>
                <w:sz w:val="20"/>
                <w:szCs w:val="20"/>
              </w:rPr>
            </w:pPr>
            <w:r w:rsidRPr="003F195D">
              <w:rPr>
                <w:rFonts w:ascii="Arial" w:hAnsi="Arial" w:cs="Arial"/>
                <w:sz w:val="20"/>
                <w:szCs w:val="20"/>
              </w:rPr>
              <w:t>7</w:t>
            </w:r>
          </w:p>
        </w:tc>
        <w:tc>
          <w:tcPr>
            <w:tcW w:w="8080" w:type="dxa"/>
            <w:vAlign w:val="center"/>
          </w:tcPr>
          <w:p w14:paraId="4E7700FC" w14:textId="06E8D859" w:rsidR="00AC12DF" w:rsidRPr="003F195D" w:rsidRDefault="00AC12DF" w:rsidP="00AC12DF">
            <w:pPr>
              <w:jc w:val="both"/>
              <w:rPr>
                <w:rFonts w:ascii="Arial" w:hAnsi="Arial" w:cs="Arial"/>
                <w:sz w:val="20"/>
                <w:szCs w:val="20"/>
                <w:lang w:eastAsia="es-CO"/>
              </w:rPr>
            </w:pPr>
            <w:r w:rsidRPr="003F195D">
              <w:rPr>
                <w:rFonts w:ascii="Arial" w:hAnsi="Arial" w:cs="Arial"/>
                <w:b/>
                <w:i/>
                <w:sz w:val="20"/>
                <w:szCs w:val="20"/>
                <w:u w:val="single"/>
              </w:rPr>
              <w:t>Archivo de exámenes practicados</w:t>
            </w:r>
            <w:r w:rsidRPr="003F195D">
              <w:rPr>
                <w:rFonts w:ascii="Arial" w:hAnsi="Arial" w:cs="Arial"/>
                <w:sz w:val="20"/>
                <w:szCs w:val="20"/>
              </w:rPr>
              <w:t xml:space="preserve"> La entidad deberá guardar un archivo con la copia de los exámenes realizados a los aspirantes en caso de que la Institución requiera copia del mismo</w:t>
            </w:r>
          </w:p>
        </w:tc>
        <w:tc>
          <w:tcPr>
            <w:tcW w:w="567" w:type="dxa"/>
            <w:vAlign w:val="center"/>
          </w:tcPr>
          <w:p w14:paraId="466D990A" w14:textId="77777777" w:rsidR="00AC12DF" w:rsidRPr="003F195D" w:rsidRDefault="00AC12DF" w:rsidP="00AC12DF">
            <w:pPr>
              <w:rPr>
                <w:rFonts w:ascii="Arial" w:hAnsi="Arial" w:cs="Arial"/>
                <w:sz w:val="20"/>
                <w:szCs w:val="20"/>
              </w:rPr>
            </w:pPr>
          </w:p>
        </w:tc>
        <w:tc>
          <w:tcPr>
            <w:tcW w:w="567" w:type="dxa"/>
            <w:vAlign w:val="center"/>
          </w:tcPr>
          <w:p w14:paraId="7594F822" w14:textId="77777777" w:rsidR="00AC12DF" w:rsidRPr="003F195D" w:rsidRDefault="00AC12DF" w:rsidP="00AC12DF">
            <w:pPr>
              <w:rPr>
                <w:rFonts w:ascii="Arial" w:hAnsi="Arial" w:cs="Arial"/>
                <w:sz w:val="20"/>
                <w:szCs w:val="20"/>
              </w:rPr>
            </w:pPr>
          </w:p>
        </w:tc>
      </w:tr>
      <w:tr w:rsidR="003F195D" w:rsidRPr="003F195D" w14:paraId="77A60772" w14:textId="77777777" w:rsidTr="00CD5DAD">
        <w:trPr>
          <w:trHeight w:val="20"/>
          <w:jc w:val="center"/>
        </w:trPr>
        <w:tc>
          <w:tcPr>
            <w:tcW w:w="567" w:type="dxa"/>
            <w:vAlign w:val="center"/>
          </w:tcPr>
          <w:p w14:paraId="76957AD8" w14:textId="387AFA0D" w:rsidR="00AC12DF" w:rsidRPr="003F195D" w:rsidRDefault="00AC12DF" w:rsidP="00AC12DF">
            <w:pPr>
              <w:jc w:val="center"/>
              <w:rPr>
                <w:rFonts w:ascii="Arial" w:hAnsi="Arial" w:cs="Arial"/>
                <w:sz w:val="20"/>
                <w:szCs w:val="20"/>
              </w:rPr>
            </w:pPr>
            <w:r w:rsidRPr="003F195D">
              <w:rPr>
                <w:rFonts w:ascii="Arial" w:hAnsi="Arial" w:cs="Arial"/>
                <w:sz w:val="20"/>
                <w:szCs w:val="20"/>
              </w:rPr>
              <w:t>8</w:t>
            </w:r>
          </w:p>
        </w:tc>
        <w:tc>
          <w:tcPr>
            <w:tcW w:w="8080" w:type="dxa"/>
            <w:vAlign w:val="center"/>
          </w:tcPr>
          <w:p w14:paraId="5F96B610" w14:textId="77777777" w:rsidR="00AC12DF" w:rsidRPr="003F195D" w:rsidRDefault="00AC12DF" w:rsidP="00AC12DF">
            <w:pPr>
              <w:jc w:val="both"/>
              <w:rPr>
                <w:rFonts w:ascii="Arial" w:hAnsi="Arial" w:cs="Arial"/>
                <w:sz w:val="20"/>
                <w:szCs w:val="20"/>
                <w:lang w:eastAsia="es-CO"/>
              </w:rPr>
            </w:pPr>
            <w:r w:rsidRPr="003F195D">
              <w:rPr>
                <w:rFonts w:ascii="Arial" w:hAnsi="Arial" w:cs="Arial"/>
                <w:b/>
                <w:i/>
                <w:sz w:val="20"/>
                <w:szCs w:val="20"/>
                <w:u w:val="single"/>
              </w:rPr>
              <w:t xml:space="preserve">Examen comprobatorio </w:t>
            </w:r>
            <w:r w:rsidRPr="003F195D">
              <w:rPr>
                <w:rFonts w:ascii="Arial" w:hAnsi="Arial" w:cs="Arial"/>
                <w:sz w:val="20"/>
                <w:szCs w:val="20"/>
              </w:rPr>
              <w:t>En caso de requerir un nuevo examen como examen comprobatorio la entidad deberá ofrecer el mismo valor al aspirante de acuerdo a lo establecido en el contrato</w:t>
            </w:r>
          </w:p>
        </w:tc>
        <w:tc>
          <w:tcPr>
            <w:tcW w:w="567" w:type="dxa"/>
            <w:vAlign w:val="center"/>
          </w:tcPr>
          <w:p w14:paraId="33D37EEC" w14:textId="77777777" w:rsidR="00AC12DF" w:rsidRPr="003F195D" w:rsidRDefault="00AC12DF" w:rsidP="00AC12DF">
            <w:pPr>
              <w:rPr>
                <w:rFonts w:ascii="Arial" w:hAnsi="Arial" w:cs="Arial"/>
                <w:sz w:val="20"/>
                <w:szCs w:val="20"/>
              </w:rPr>
            </w:pPr>
          </w:p>
        </w:tc>
        <w:tc>
          <w:tcPr>
            <w:tcW w:w="567" w:type="dxa"/>
            <w:vAlign w:val="center"/>
          </w:tcPr>
          <w:p w14:paraId="53B8E7EB" w14:textId="77777777" w:rsidR="00AC12DF" w:rsidRPr="003F195D" w:rsidRDefault="00AC12DF" w:rsidP="00AC12DF">
            <w:pPr>
              <w:rPr>
                <w:rFonts w:ascii="Arial" w:hAnsi="Arial" w:cs="Arial"/>
                <w:sz w:val="20"/>
                <w:szCs w:val="20"/>
              </w:rPr>
            </w:pPr>
          </w:p>
        </w:tc>
      </w:tr>
      <w:tr w:rsidR="003F195D" w:rsidRPr="003F195D" w14:paraId="15DD4EF7" w14:textId="77777777" w:rsidTr="00CD5DAD">
        <w:trPr>
          <w:trHeight w:val="20"/>
          <w:jc w:val="center"/>
        </w:trPr>
        <w:tc>
          <w:tcPr>
            <w:tcW w:w="567" w:type="dxa"/>
            <w:vAlign w:val="center"/>
          </w:tcPr>
          <w:p w14:paraId="3778A1E4" w14:textId="60D79E8F" w:rsidR="00AC12DF" w:rsidRPr="003F195D" w:rsidRDefault="00AC12DF" w:rsidP="00AC12DF">
            <w:pPr>
              <w:jc w:val="center"/>
              <w:rPr>
                <w:rFonts w:ascii="Arial" w:hAnsi="Arial" w:cs="Arial"/>
                <w:sz w:val="20"/>
                <w:szCs w:val="20"/>
              </w:rPr>
            </w:pPr>
            <w:r w:rsidRPr="003F195D">
              <w:rPr>
                <w:rFonts w:ascii="Arial" w:hAnsi="Arial" w:cs="Arial"/>
                <w:sz w:val="20"/>
                <w:szCs w:val="20"/>
              </w:rPr>
              <w:t>9</w:t>
            </w:r>
          </w:p>
        </w:tc>
        <w:tc>
          <w:tcPr>
            <w:tcW w:w="8080" w:type="dxa"/>
            <w:vAlign w:val="center"/>
          </w:tcPr>
          <w:p w14:paraId="29E77CE0" w14:textId="77777777" w:rsidR="00AC12DF" w:rsidRPr="003F195D" w:rsidRDefault="00AC12DF" w:rsidP="00AC12DF">
            <w:pPr>
              <w:autoSpaceDE w:val="0"/>
              <w:autoSpaceDN w:val="0"/>
              <w:adjustRightInd w:val="0"/>
              <w:jc w:val="both"/>
              <w:rPr>
                <w:rFonts w:ascii="Arial" w:hAnsi="Arial" w:cs="Arial"/>
                <w:sz w:val="20"/>
                <w:szCs w:val="20"/>
                <w:lang w:eastAsia="es-CO"/>
              </w:rPr>
            </w:pPr>
            <w:r w:rsidRPr="003F195D">
              <w:rPr>
                <w:rFonts w:ascii="Arial" w:hAnsi="Arial" w:cs="Arial"/>
                <w:bCs/>
                <w:sz w:val="20"/>
              </w:rPr>
              <w:t>Los resultados deberán ser entregados en el grupo de incorporación Norte de Santander, ubicada en la avenida Demetrio Mendoza No 21-51 San mateo Cúcuta, en el tiempo del plazo ofertado.  Se entregarán las pruebas de cada aspirante, archivados en un paquete, ordenados alfabéticamente de acuerdo al primer apellido</w:t>
            </w:r>
          </w:p>
        </w:tc>
        <w:tc>
          <w:tcPr>
            <w:tcW w:w="567" w:type="dxa"/>
            <w:vAlign w:val="center"/>
          </w:tcPr>
          <w:p w14:paraId="30AE5712" w14:textId="77777777" w:rsidR="00AC12DF" w:rsidRPr="003F195D" w:rsidRDefault="00AC12DF" w:rsidP="00AC12DF">
            <w:pPr>
              <w:rPr>
                <w:rFonts w:ascii="Arial" w:hAnsi="Arial" w:cs="Arial"/>
                <w:sz w:val="20"/>
                <w:szCs w:val="20"/>
              </w:rPr>
            </w:pPr>
          </w:p>
        </w:tc>
        <w:tc>
          <w:tcPr>
            <w:tcW w:w="567" w:type="dxa"/>
            <w:vAlign w:val="center"/>
          </w:tcPr>
          <w:p w14:paraId="2B4F2222" w14:textId="77777777" w:rsidR="00AC12DF" w:rsidRPr="003F195D" w:rsidRDefault="00AC12DF" w:rsidP="00AC12DF">
            <w:pPr>
              <w:rPr>
                <w:rFonts w:ascii="Arial" w:hAnsi="Arial" w:cs="Arial"/>
                <w:sz w:val="20"/>
                <w:szCs w:val="20"/>
              </w:rPr>
            </w:pPr>
          </w:p>
        </w:tc>
      </w:tr>
      <w:tr w:rsidR="003F195D" w:rsidRPr="003F195D" w14:paraId="504525E8" w14:textId="77777777" w:rsidTr="00CD5DAD">
        <w:trPr>
          <w:trHeight w:val="20"/>
          <w:jc w:val="center"/>
        </w:trPr>
        <w:tc>
          <w:tcPr>
            <w:tcW w:w="567" w:type="dxa"/>
            <w:vAlign w:val="center"/>
          </w:tcPr>
          <w:p w14:paraId="662B20B0" w14:textId="4AEACBFC" w:rsidR="00AC12DF" w:rsidRPr="003F195D" w:rsidRDefault="00AC12DF" w:rsidP="00AC12DF">
            <w:pPr>
              <w:jc w:val="center"/>
              <w:rPr>
                <w:rFonts w:ascii="Arial" w:hAnsi="Arial" w:cs="Arial"/>
                <w:sz w:val="20"/>
                <w:szCs w:val="20"/>
              </w:rPr>
            </w:pPr>
            <w:r w:rsidRPr="003F195D">
              <w:rPr>
                <w:rFonts w:ascii="Arial" w:hAnsi="Arial" w:cs="Arial"/>
                <w:sz w:val="20"/>
                <w:szCs w:val="20"/>
              </w:rPr>
              <w:t>10</w:t>
            </w:r>
          </w:p>
        </w:tc>
        <w:tc>
          <w:tcPr>
            <w:tcW w:w="8080" w:type="dxa"/>
            <w:vAlign w:val="center"/>
          </w:tcPr>
          <w:p w14:paraId="1F91DA4E" w14:textId="77777777" w:rsidR="00AC12DF" w:rsidRPr="003F195D" w:rsidRDefault="00AC12DF" w:rsidP="00AC12DF">
            <w:pPr>
              <w:jc w:val="both"/>
              <w:rPr>
                <w:rFonts w:ascii="Arial" w:hAnsi="Arial" w:cs="Arial"/>
                <w:sz w:val="20"/>
                <w:szCs w:val="20"/>
                <w:lang w:eastAsia="es-CO"/>
              </w:rPr>
            </w:pPr>
            <w:r w:rsidRPr="003F195D">
              <w:rPr>
                <w:rFonts w:ascii="Arial" w:hAnsi="Arial" w:cs="Arial"/>
                <w:b/>
                <w:i/>
                <w:spacing w:val="-2"/>
                <w:sz w:val="20"/>
                <w:szCs w:val="20"/>
                <w:u w:val="single"/>
              </w:rPr>
              <w:t xml:space="preserve">Desarrollo del proceso: </w:t>
            </w:r>
            <w:r w:rsidRPr="003F195D">
              <w:rPr>
                <w:rFonts w:ascii="Arial" w:hAnsi="Arial" w:cs="Arial"/>
                <w:spacing w:val="-2"/>
                <w:sz w:val="20"/>
                <w:szCs w:val="20"/>
              </w:rPr>
              <w:t xml:space="preserve"> la entidad deberá someterse al procedimiento y protocolo existente en la Policía Nacional, Dirección de Incorporación con motivo de garantizar los controles, programación y practica de los exámenes objeto del contrato a cada uno de los aspirantes a ingresar a la Policía Nacional, conforme al personal de la institución que  interviene en el desarrollo del proceso (supervisor, jefe selección y seguimiento, coordinador administrativo, programador, recepción de  resultados), para lo  cual antes de dar inicio a la  ejecución del contrato se procederá a adelantar  una reunión para establecer el rol de cada uno de los participantes</w:t>
            </w:r>
          </w:p>
        </w:tc>
        <w:tc>
          <w:tcPr>
            <w:tcW w:w="567" w:type="dxa"/>
            <w:vAlign w:val="center"/>
          </w:tcPr>
          <w:p w14:paraId="3970980F" w14:textId="77777777" w:rsidR="00AC12DF" w:rsidRPr="003F195D" w:rsidRDefault="00AC12DF" w:rsidP="00AC12DF">
            <w:pPr>
              <w:rPr>
                <w:rFonts w:ascii="Arial" w:hAnsi="Arial" w:cs="Arial"/>
                <w:sz w:val="20"/>
                <w:szCs w:val="20"/>
              </w:rPr>
            </w:pPr>
          </w:p>
        </w:tc>
        <w:tc>
          <w:tcPr>
            <w:tcW w:w="567" w:type="dxa"/>
            <w:vAlign w:val="center"/>
          </w:tcPr>
          <w:p w14:paraId="2F865A5B" w14:textId="77777777" w:rsidR="00AC12DF" w:rsidRPr="003F195D" w:rsidRDefault="00AC12DF" w:rsidP="00AC12DF">
            <w:pPr>
              <w:rPr>
                <w:rFonts w:ascii="Arial" w:hAnsi="Arial" w:cs="Arial"/>
                <w:sz w:val="20"/>
                <w:szCs w:val="20"/>
              </w:rPr>
            </w:pPr>
          </w:p>
        </w:tc>
      </w:tr>
      <w:tr w:rsidR="003F195D" w:rsidRPr="003F195D" w14:paraId="523DEB29" w14:textId="77777777" w:rsidTr="00CD5DAD">
        <w:trPr>
          <w:trHeight w:val="20"/>
          <w:jc w:val="center"/>
        </w:trPr>
        <w:tc>
          <w:tcPr>
            <w:tcW w:w="567" w:type="dxa"/>
            <w:vAlign w:val="center"/>
          </w:tcPr>
          <w:p w14:paraId="07CC0EC0" w14:textId="2CA05BF0" w:rsidR="00AC12DF" w:rsidRPr="003F195D" w:rsidRDefault="00AC12DF" w:rsidP="00AC12DF">
            <w:pPr>
              <w:rPr>
                <w:rFonts w:ascii="Arial" w:hAnsi="Arial" w:cs="Arial"/>
                <w:sz w:val="20"/>
                <w:szCs w:val="20"/>
              </w:rPr>
            </w:pPr>
            <w:r w:rsidRPr="003F195D">
              <w:rPr>
                <w:rFonts w:ascii="Arial" w:hAnsi="Arial" w:cs="Arial"/>
                <w:sz w:val="20"/>
                <w:szCs w:val="20"/>
              </w:rPr>
              <w:t>11</w:t>
            </w:r>
          </w:p>
        </w:tc>
        <w:tc>
          <w:tcPr>
            <w:tcW w:w="8080" w:type="dxa"/>
            <w:vAlign w:val="center"/>
          </w:tcPr>
          <w:p w14:paraId="3A5E8A95" w14:textId="77777777" w:rsidR="00AC12DF" w:rsidRPr="003F195D" w:rsidRDefault="00AC12DF" w:rsidP="00AC12DF">
            <w:pPr>
              <w:autoSpaceDE w:val="0"/>
              <w:autoSpaceDN w:val="0"/>
              <w:adjustRightInd w:val="0"/>
              <w:jc w:val="both"/>
              <w:rPr>
                <w:rFonts w:ascii="Arial" w:eastAsia="MS Mincho" w:hAnsi="Arial" w:cs="Arial"/>
                <w:sz w:val="20"/>
                <w:szCs w:val="20"/>
              </w:rPr>
            </w:pPr>
            <w:r w:rsidRPr="003F195D">
              <w:rPr>
                <w:rFonts w:ascii="Arial" w:hAnsi="Arial" w:cs="Arial"/>
                <w:b/>
                <w:bCs/>
                <w:i/>
                <w:iCs/>
                <w:spacing w:val="-2"/>
                <w:sz w:val="20"/>
                <w:szCs w:val="20"/>
                <w:u w:val="single"/>
              </w:rPr>
              <w:t xml:space="preserve">Lugar de prestación del servicio: </w:t>
            </w:r>
            <w:r w:rsidRPr="003F195D">
              <w:rPr>
                <w:rFonts w:ascii="Arial" w:eastAsia="Calibri" w:hAnsi="Arial" w:cs="Arial"/>
                <w:sz w:val="20"/>
                <w:szCs w:val="20"/>
              </w:rPr>
              <w:t>El servicio se prestará en las instalaciones de la institución prestadora de salud contratada, la cual deberá estar ubicada en el perímetro urbano de la ciudad de Cúcuta, Departamento de Norte de Santander</w:t>
            </w:r>
          </w:p>
        </w:tc>
        <w:tc>
          <w:tcPr>
            <w:tcW w:w="567" w:type="dxa"/>
            <w:vAlign w:val="center"/>
          </w:tcPr>
          <w:p w14:paraId="57F73DC2" w14:textId="77777777" w:rsidR="00AC12DF" w:rsidRPr="003F195D" w:rsidRDefault="00AC12DF" w:rsidP="00AC12DF">
            <w:pPr>
              <w:rPr>
                <w:rFonts w:ascii="Arial" w:hAnsi="Arial" w:cs="Arial"/>
                <w:sz w:val="20"/>
                <w:szCs w:val="20"/>
              </w:rPr>
            </w:pPr>
          </w:p>
        </w:tc>
        <w:tc>
          <w:tcPr>
            <w:tcW w:w="567" w:type="dxa"/>
            <w:vAlign w:val="center"/>
          </w:tcPr>
          <w:p w14:paraId="43092E31" w14:textId="77777777" w:rsidR="00AC12DF" w:rsidRPr="003F195D" w:rsidRDefault="00AC12DF" w:rsidP="00AC12DF">
            <w:pPr>
              <w:rPr>
                <w:rFonts w:ascii="Arial" w:hAnsi="Arial" w:cs="Arial"/>
                <w:sz w:val="20"/>
                <w:szCs w:val="20"/>
              </w:rPr>
            </w:pPr>
          </w:p>
        </w:tc>
      </w:tr>
      <w:tr w:rsidR="003F195D" w:rsidRPr="003F195D" w14:paraId="5706206F" w14:textId="77777777" w:rsidTr="00CD5DAD">
        <w:trPr>
          <w:trHeight w:val="20"/>
          <w:jc w:val="center"/>
        </w:trPr>
        <w:tc>
          <w:tcPr>
            <w:tcW w:w="567" w:type="dxa"/>
            <w:vAlign w:val="center"/>
          </w:tcPr>
          <w:p w14:paraId="2C736A2C" w14:textId="1EF3D46A" w:rsidR="00AC12DF" w:rsidRPr="003F195D" w:rsidRDefault="00AC12DF" w:rsidP="00AC12DF">
            <w:pPr>
              <w:rPr>
                <w:rFonts w:ascii="Arial" w:hAnsi="Arial" w:cs="Arial"/>
                <w:sz w:val="20"/>
                <w:szCs w:val="20"/>
              </w:rPr>
            </w:pPr>
            <w:r w:rsidRPr="003F195D">
              <w:rPr>
                <w:rFonts w:ascii="Arial" w:hAnsi="Arial" w:cs="Arial"/>
                <w:sz w:val="20"/>
                <w:szCs w:val="20"/>
              </w:rPr>
              <w:t>12</w:t>
            </w:r>
          </w:p>
        </w:tc>
        <w:tc>
          <w:tcPr>
            <w:tcW w:w="8080" w:type="dxa"/>
            <w:vAlign w:val="center"/>
          </w:tcPr>
          <w:p w14:paraId="62BCF180" w14:textId="77777777" w:rsidR="00AC12DF" w:rsidRPr="003F195D" w:rsidRDefault="00AC12DF" w:rsidP="00AC12DF">
            <w:pPr>
              <w:jc w:val="both"/>
              <w:rPr>
                <w:rFonts w:ascii="Arial" w:hAnsi="Arial" w:cs="Arial"/>
                <w:sz w:val="20"/>
                <w:szCs w:val="20"/>
                <w:lang w:eastAsia="es-CO"/>
              </w:rPr>
            </w:pPr>
            <w:r w:rsidRPr="003F195D">
              <w:rPr>
                <w:rFonts w:ascii="Arial" w:hAnsi="Arial" w:cs="Arial"/>
                <w:sz w:val="20"/>
                <w:szCs w:val="20"/>
              </w:rPr>
              <w:t>El oferente al que se le adjudique el contrato derivado del presente proceso, será el responsable de dar cumplimiento a toda la normatividad sobre el tema de protocolos e indicadores que deba reportar a los entes de verificación y control (MINPROTECCION SOCIAL, IDS DE LOS DEPARTAMENTOS DE COBERTURA) en especial el Decreto 1543 de 1997 y  Ley 972 de 2005, “Por la cual se adoptan normas para mejorar la atención por parte del Estado colombiano de la población que padece de enfermedades ruinosas o catastróficas, Especialmente el VIH/Sida”, Debiendo seguir los protocolos establecidos para la aplicación de la prueba incluyendo la consejería, Confidencialidad, consentimiento informado y demás condiciones establecida en la normatividad pertinente.</w:t>
            </w:r>
          </w:p>
        </w:tc>
        <w:tc>
          <w:tcPr>
            <w:tcW w:w="567" w:type="dxa"/>
            <w:vAlign w:val="center"/>
          </w:tcPr>
          <w:p w14:paraId="05899B56" w14:textId="77777777" w:rsidR="00AC12DF" w:rsidRPr="003F195D" w:rsidRDefault="00AC12DF" w:rsidP="00AC12DF">
            <w:pPr>
              <w:rPr>
                <w:rFonts w:ascii="Arial" w:hAnsi="Arial" w:cs="Arial"/>
                <w:sz w:val="20"/>
                <w:szCs w:val="20"/>
              </w:rPr>
            </w:pPr>
          </w:p>
        </w:tc>
        <w:tc>
          <w:tcPr>
            <w:tcW w:w="567" w:type="dxa"/>
            <w:vAlign w:val="center"/>
          </w:tcPr>
          <w:p w14:paraId="0B18F1EF" w14:textId="77777777" w:rsidR="00AC12DF" w:rsidRPr="003F195D" w:rsidRDefault="00AC12DF" w:rsidP="00AC12DF">
            <w:pPr>
              <w:rPr>
                <w:rFonts w:ascii="Arial" w:hAnsi="Arial" w:cs="Arial"/>
                <w:sz w:val="20"/>
                <w:szCs w:val="20"/>
              </w:rPr>
            </w:pPr>
          </w:p>
        </w:tc>
      </w:tr>
      <w:tr w:rsidR="003F195D" w:rsidRPr="003F195D" w14:paraId="52B55064" w14:textId="77777777" w:rsidTr="00CD5DAD">
        <w:trPr>
          <w:trHeight w:val="20"/>
          <w:jc w:val="center"/>
        </w:trPr>
        <w:tc>
          <w:tcPr>
            <w:tcW w:w="567" w:type="dxa"/>
            <w:vAlign w:val="center"/>
          </w:tcPr>
          <w:p w14:paraId="21172E86" w14:textId="0B28B244" w:rsidR="00AC12DF" w:rsidRPr="003F195D" w:rsidRDefault="00AC12DF" w:rsidP="00AC12DF">
            <w:pPr>
              <w:rPr>
                <w:rFonts w:ascii="Arial" w:hAnsi="Arial" w:cs="Arial"/>
                <w:sz w:val="20"/>
                <w:szCs w:val="20"/>
              </w:rPr>
            </w:pPr>
            <w:r w:rsidRPr="003F195D">
              <w:rPr>
                <w:rFonts w:ascii="Arial" w:hAnsi="Arial" w:cs="Arial"/>
                <w:sz w:val="20"/>
                <w:szCs w:val="20"/>
              </w:rPr>
              <w:t>13</w:t>
            </w:r>
          </w:p>
        </w:tc>
        <w:tc>
          <w:tcPr>
            <w:tcW w:w="8080" w:type="dxa"/>
          </w:tcPr>
          <w:p w14:paraId="1160893F" w14:textId="77777777" w:rsidR="00AC12DF" w:rsidRPr="003F195D" w:rsidRDefault="00AC12DF" w:rsidP="00AC12DF">
            <w:pPr>
              <w:tabs>
                <w:tab w:val="left" w:pos="540"/>
                <w:tab w:val="left" w:pos="900"/>
              </w:tabs>
              <w:jc w:val="both"/>
              <w:rPr>
                <w:rFonts w:ascii="Arial" w:eastAsia="MS Mincho" w:hAnsi="Arial" w:cs="Arial"/>
                <w:spacing w:val="4"/>
                <w:sz w:val="20"/>
                <w:szCs w:val="20"/>
              </w:rPr>
            </w:pPr>
            <w:r w:rsidRPr="003F195D">
              <w:rPr>
                <w:rFonts w:ascii="Arial" w:hAnsi="Arial" w:cs="Arial"/>
                <w:sz w:val="20"/>
                <w:szCs w:val="20"/>
              </w:rPr>
              <w:t xml:space="preserve">Garantizar por parte del Contratista, un coordinador para la ejecución del contrato, el cual deberá contar con una línea telefónica de fácil acceso y estar disponible en horario </w:t>
            </w:r>
            <w:r w:rsidRPr="003F195D">
              <w:rPr>
                <w:rFonts w:ascii="Arial" w:hAnsi="Arial" w:cs="Arial"/>
                <w:sz w:val="20"/>
                <w:szCs w:val="20"/>
              </w:rPr>
              <w:lastRenderedPageBreak/>
              <w:t>de oficina, para solucionar cualquier novedad por parte del Supervisor asignado o cualquier aspirante que lo requiera</w:t>
            </w:r>
          </w:p>
        </w:tc>
        <w:tc>
          <w:tcPr>
            <w:tcW w:w="567" w:type="dxa"/>
            <w:vAlign w:val="center"/>
          </w:tcPr>
          <w:p w14:paraId="3F7E0310" w14:textId="77777777" w:rsidR="00AC12DF" w:rsidRPr="003F195D" w:rsidRDefault="00AC12DF" w:rsidP="00AC12DF">
            <w:pPr>
              <w:rPr>
                <w:rFonts w:ascii="Arial" w:hAnsi="Arial" w:cs="Arial"/>
                <w:sz w:val="20"/>
                <w:szCs w:val="20"/>
              </w:rPr>
            </w:pPr>
          </w:p>
        </w:tc>
        <w:tc>
          <w:tcPr>
            <w:tcW w:w="567" w:type="dxa"/>
            <w:vAlign w:val="center"/>
          </w:tcPr>
          <w:p w14:paraId="60485A19" w14:textId="77777777" w:rsidR="00AC12DF" w:rsidRPr="003F195D" w:rsidRDefault="00AC12DF" w:rsidP="00AC12DF">
            <w:pPr>
              <w:rPr>
                <w:rFonts w:ascii="Arial" w:hAnsi="Arial" w:cs="Arial"/>
                <w:sz w:val="20"/>
                <w:szCs w:val="20"/>
              </w:rPr>
            </w:pPr>
          </w:p>
        </w:tc>
      </w:tr>
      <w:tr w:rsidR="003F195D" w:rsidRPr="003F195D" w14:paraId="0FC8B5AA" w14:textId="77777777" w:rsidTr="00CD5DAD">
        <w:trPr>
          <w:trHeight w:val="20"/>
          <w:jc w:val="center"/>
        </w:trPr>
        <w:tc>
          <w:tcPr>
            <w:tcW w:w="567" w:type="dxa"/>
            <w:vAlign w:val="center"/>
          </w:tcPr>
          <w:p w14:paraId="10D9E7F8" w14:textId="334B8051" w:rsidR="00AC12DF" w:rsidRPr="003F195D" w:rsidRDefault="00AC12DF" w:rsidP="00AC12DF">
            <w:pPr>
              <w:rPr>
                <w:rFonts w:ascii="Arial" w:hAnsi="Arial" w:cs="Arial"/>
                <w:sz w:val="20"/>
                <w:szCs w:val="20"/>
              </w:rPr>
            </w:pPr>
            <w:r w:rsidRPr="003F195D">
              <w:rPr>
                <w:rFonts w:ascii="Arial" w:hAnsi="Arial" w:cs="Arial"/>
                <w:sz w:val="20"/>
                <w:szCs w:val="20"/>
              </w:rPr>
              <w:t>14</w:t>
            </w:r>
          </w:p>
        </w:tc>
        <w:tc>
          <w:tcPr>
            <w:tcW w:w="8080" w:type="dxa"/>
          </w:tcPr>
          <w:p w14:paraId="12A4CE31" w14:textId="77777777" w:rsidR="00AC12DF" w:rsidRPr="003F195D" w:rsidRDefault="00AC12DF" w:rsidP="00AC12DF">
            <w:pPr>
              <w:tabs>
                <w:tab w:val="left" w:pos="540"/>
                <w:tab w:val="left" w:pos="900"/>
              </w:tabs>
              <w:jc w:val="both"/>
              <w:rPr>
                <w:rFonts w:ascii="Arial" w:eastAsia="MS Mincho" w:hAnsi="Arial" w:cs="Arial"/>
                <w:spacing w:val="4"/>
                <w:sz w:val="20"/>
                <w:szCs w:val="20"/>
              </w:rPr>
            </w:pPr>
            <w:r w:rsidRPr="003F195D">
              <w:rPr>
                <w:rStyle w:val="normaltextrun"/>
                <w:rFonts w:ascii="Arial" w:hAnsi="Arial" w:cs="Arial"/>
                <w:sz w:val="20"/>
                <w:szCs w:val="20"/>
              </w:rPr>
              <w:t>El oferente deberá anexar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r w:rsidRPr="003F195D">
              <w:rPr>
                <w:rStyle w:val="eop"/>
                <w:rFonts w:ascii="Arial" w:hAnsi="Arial" w:cs="Arial"/>
                <w:sz w:val="22"/>
                <w:szCs w:val="22"/>
                <w:shd w:val="clear" w:color="auto" w:fill="FFFFFF"/>
              </w:rPr>
              <w:t> </w:t>
            </w:r>
          </w:p>
        </w:tc>
        <w:tc>
          <w:tcPr>
            <w:tcW w:w="567" w:type="dxa"/>
            <w:vAlign w:val="center"/>
          </w:tcPr>
          <w:p w14:paraId="5786F103" w14:textId="77777777" w:rsidR="00AC12DF" w:rsidRPr="003F195D" w:rsidRDefault="00AC12DF" w:rsidP="00AC12DF">
            <w:pPr>
              <w:rPr>
                <w:rFonts w:ascii="Arial" w:hAnsi="Arial" w:cs="Arial"/>
                <w:sz w:val="20"/>
                <w:szCs w:val="20"/>
              </w:rPr>
            </w:pPr>
          </w:p>
        </w:tc>
        <w:tc>
          <w:tcPr>
            <w:tcW w:w="567" w:type="dxa"/>
            <w:vAlign w:val="center"/>
          </w:tcPr>
          <w:p w14:paraId="6ED8D74E" w14:textId="77777777" w:rsidR="00AC12DF" w:rsidRPr="003F195D" w:rsidRDefault="00AC12DF" w:rsidP="00AC12DF">
            <w:pPr>
              <w:rPr>
                <w:rFonts w:ascii="Arial" w:hAnsi="Arial" w:cs="Arial"/>
                <w:sz w:val="20"/>
                <w:szCs w:val="20"/>
              </w:rPr>
            </w:pPr>
          </w:p>
        </w:tc>
      </w:tr>
      <w:tr w:rsidR="003F195D" w:rsidRPr="003F195D" w14:paraId="43824273" w14:textId="77777777" w:rsidTr="00CD5DAD">
        <w:trPr>
          <w:trHeight w:val="70"/>
          <w:jc w:val="center"/>
        </w:trPr>
        <w:tc>
          <w:tcPr>
            <w:tcW w:w="567" w:type="dxa"/>
            <w:vAlign w:val="center"/>
          </w:tcPr>
          <w:p w14:paraId="21EDE4A5" w14:textId="7286844E" w:rsidR="00AC12DF" w:rsidRPr="003F195D" w:rsidRDefault="00AC12DF" w:rsidP="00AC12DF">
            <w:pPr>
              <w:rPr>
                <w:rFonts w:ascii="Arial" w:hAnsi="Arial" w:cs="Arial"/>
                <w:sz w:val="20"/>
                <w:szCs w:val="20"/>
              </w:rPr>
            </w:pPr>
            <w:r w:rsidRPr="003F195D">
              <w:rPr>
                <w:rFonts w:ascii="Arial" w:hAnsi="Arial" w:cs="Arial"/>
                <w:sz w:val="20"/>
                <w:szCs w:val="20"/>
              </w:rPr>
              <w:t>15</w:t>
            </w:r>
          </w:p>
        </w:tc>
        <w:tc>
          <w:tcPr>
            <w:tcW w:w="8080" w:type="dxa"/>
          </w:tcPr>
          <w:p w14:paraId="3E695606" w14:textId="56848A77" w:rsidR="00AC12DF" w:rsidRPr="003F195D" w:rsidRDefault="00AC12DF" w:rsidP="00AC12DF">
            <w:pPr>
              <w:tabs>
                <w:tab w:val="left" w:pos="540"/>
                <w:tab w:val="left" w:pos="900"/>
              </w:tabs>
              <w:jc w:val="both"/>
              <w:rPr>
                <w:rFonts w:ascii="Arial" w:hAnsi="Arial" w:cs="Arial"/>
                <w:spacing w:val="-2"/>
                <w:sz w:val="20"/>
                <w:szCs w:val="20"/>
              </w:rPr>
            </w:pPr>
            <w:r w:rsidRPr="003F195D">
              <w:rPr>
                <w:rStyle w:val="normaltextrun"/>
                <w:rFonts w:ascii="Arial" w:hAnsi="Arial" w:cs="Arial"/>
                <w:sz w:val="20"/>
                <w:szCs w:val="20"/>
              </w:rPr>
              <w:t>El Oferente deberá diligenciar el Formulario de compromiso con el Sistema de Gestión de Seguridad y Salud en el Trabajo de la Unidad Prestadora de Salud Norte de Santander. Formulario 6</w:t>
            </w:r>
            <w:r w:rsidRPr="003F195D">
              <w:rPr>
                <w:rStyle w:val="eop"/>
                <w:rFonts w:ascii="Arial" w:hAnsi="Arial" w:cs="Arial"/>
                <w:b/>
                <w:bCs/>
                <w:sz w:val="20"/>
                <w:szCs w:val="20"/>
              </w:rPr>
              <w:t> </w:t>
            </w:r>
          </w:p>
        </w:tc>
        <w:tc>
          <w:tcPr>
            <w:tcW w:w="567" w:type="dxa"/>
            <w:vAlign w:val="center"/>
          </w:tcPr>
          <w:p w14:paraId="6A15F3FA" w14:textId="77777777" w:rsidR="00AC12DF" w:rsidRPr="003F195D" w:rsidRDefault="00AC12DF" w:rsidP="00AC12DF">
            <w:pPr>
              <w:rPr>
                <w:rFonts w:ascii="Arial" w:hAnsi="Arial" w:cs="Arial"/>
                <w:sz w:val="20"/>
                <w:szCs w:val="20"/>
              </w:rPr>
            </w:pPr>
          </w:p>
        </w:tc>
        <w:tc>
          <w:tcPr>
            <w:tcW w:w="567" w:type="dxa"/>
            <w:vAlign w:val="center"/>
          </w:tcPr>
          <w:p w14:paraId="673DA8D1" w14:textId="77777777" w:rsidR="00AC12DF" w:rsidRPr="003F195D" w:rsidRDefault="00AC12DF" w:rsidP="00AC12DF">
            <w:pPr>
              <w:rPr>
                <w:rFonts w:ascii="Arial" w:hAnsi="Arial" w:cs="Arial"/>
                <w:sz w:val="20"/>
                <w:szCs w:val="20"/>
              </w:rPr>
            </w:pPr>
          </w:p>
        </w:tc>
      </w:tr>
      <w:tr w:rsidR="003F195D" w:rsidRPr="003F195D" w14:paraId="619CC4F0" w14:textId="77777777" w:rsidTr="00CD5DAD">
        <w:trPr>
          <w:trHeight w:val="20"/>
          <w:jc w:val="center"/>
        </w:trPr>
        <w:tc>
          <w:tcPr>
            <w:tcW w:w="567" w:type="dxa"/>
            <w:vAlign w:val="center"/>
          </w:tcPr>
          <w:p w14:paraId="773C1E86" w14:textId="2D8E9F38" w:rsidR="00AC12DF" w:rsidRPr="003F195D" w:rsidRDefault="00AC12DF" w:rsidP="00AC12DF">
            <w:pPr>
              <w:rPr>
                <w:rFonts w:ascii="Arial" w:hAnsi="Arial" w:cs="Arial"/>
                <w:sz w:val="20"/>
                <w:szCs w:val="20"/>
              </w:rPr>
            </w:pPr>
            <w:r w:rsidRPr="003F195D">
              <w:rPr>
                <w:rFonts w:ascii="Arial" w:hAnsi="Arial" w:cs="Arial"/>
                <w:sz w:val="20"/>
                <w:szCs w:val="20"/>
              </w:rPr>
              <w:t>16</w:t>
            </w:r>
          </w:p>
        </w:tc>
        <w:tc>
          <w:tcPr>
            <w:tcW w:w="8080" w:type="dxa"/>
            <w:vAlign w:val="center"/>
          </w:tcPr>
          <w:p w14:paraId="586BF855" w14:textId="77777777" w:rsidR="00AC12DF" w:rsidRPr="003F195D" w:rsidRDefault="00AC12DF" w:rsidP="00AC12DF">
            <w:pPr>
              <w:jc w:val="both"/>
              <w:rPr>
                <w:rFonts w:ascii="Arial" w:hAnsi="Arial" w:cs="Arial"/>
                <w:sz w:val="20"/>
                <w:szCs w:val="20"/>
                <w:lang w:val="es-ES_tradnl"/>
              </w:rPr>
            </w:pPr>
            <w:r w:rsidRPr="003F195D">
              <w:rPr>
                <w:rFonts w:ascii="Arial" w:hAnsi="Arial" w:cs="Arial"/>
                <w:sz w:val="20"/>
                <w:szCs w:val="20"/>
                <w:lang w:val="es-ES_tradnl"/>
              </w:rPr>
              <w:t>CAPACIDAD OPERATIVA</w:t>
            </w:r>
          </w:p>
          <w:p w14:paraId="4122C63F" w14:textId="77777777" w:rsidR="00AC12DF" w:rsidRPr="003F195D" w:rsidRDefault="00AC12DF" w:rsidP="00AC12DF">
            <w:pPr>
              <w:tabs>
                <w:tab w:val="left" w:pos="540"/>
                <w:tab w:val="left" w:pos="900"/>
              </w:tabs>
              <w:jc w:val="both"/>
              <w:rPr>
                <w:rFonts w:ascii="Arial" w:hAnsi="Arial" w:cs="Arial"/>
                <w:sz w:val="20"/>
                <w:szCs w:val="20"/>
              </w:rPr>
            </w:pPr>
            <w:r w:rsidRPr="003F195D">
              <w:rPr>
                <w:rFonts w:ascii="Arial" w:hAnsi="Arial" w:cs="Arial"/>
                <w:sz w:val="20"/>
                <w:szCs w:val="20"/>
                <w:lang w:val="es-ES_tradnl"/>
              </w:rPr>
              <w:t>El Contratista deberá anexar carta de compromiso que soporte la suficiencia técnica y administrativa para prestar los servicios a contratar, estimada a partir de la capacidad instalada (recursos logísticos, operativos y físicos), portafolio de servicios, disciplinas generales, especializadas y supraespecialidades con que se cuenta (horas profesionales disponibles o por disponibilidad requeridas), cobertura requerida y oportunidad de atención, frente a las necesidades expresadas por la Unidad Prestadora de Salud Norte de Santander.</w:t>
            </w:r>
          </w:p>
        </w:tc>
        <w:tc>
          <w:tcPr>
            <w:tcW w:w="567" w:type="dxa"/>
            <w:vAlign w:val="center"/>
          </w:tcPr>
          <w:p w14:paraId="6E1C31E8" w14:textId="77777777" w:rsidR="00AC12DF" w:rsidRPr="003F195D" w:rsidRDefault="00AC12DF" w:rsidP="00AC12DF">
            <w:pPr>
              <w:rPr>
                <w:rFonts w:ascii="Arial" w:hAnsi="Arial" w:cs="Arial"/>
                <w:sz w:val="20"/>
                <w:szCs w:val="20"/>
              </w:rPr>
            </w:pPr>
          </w:p>
        </w:tc>
        <w:tc>
          <w:tcPr>
            <w:tcW w:w="567" w:type="dxa"/>
            <w:vAlign w:val="center"/>
          </w:tcPr>
          <w:p w14:paraId="4AB37503" w14:textId="77777777" w:rsidR="00AC12DF" w:rsidRPr="003F195D" w:rsidRDefault="00AC12DF" w:rsidP="00AC12DF">
            <w:pPr>
              <w:rPr>
                <w:rFonts w:ascii="Arial" w:hAnsi="Arial" w:cs="Arial"/>
                <w:sz w:val="20"/>
                <w:szCs w:val="20"/>
              </w:rPr>
            </w:pPr>
          </w:p>
        </w:tc>
      </w:tr>
      <w:tr w:rsidR="003F195D" w:rsidRPr="003F195D" w14:paraId="58960591" w14:textId="77777777" w:rsidTr="00CD5DAD">
        <w:trPr>
          <w:trHeight w:val="20"/>
          <w:jc w:val="center"/>
        </w:trPr>
        <w:tc>
          <w:tcPr>
            <w:tcW w:w="567" w:type="dxa"/>
            <w:vAlign w:val="center"/>
          </w:tcPr>
          <w:p w14:paraId="563C04A7" w14:textId="537EFCFC" w:rsidR="00AC12DF" w:rsidRPr="003F195D" w:rsidRDefault="00AC12DF" w:rsidP="00AC12DF">
            <w:pPr>
              <w:rPr>
                <w:rFonts w:ascii="Arial" w:hAnsi="Arial" w:cs="Arial"/>
                <w:sz w:val="20"/>
                <w:szCs w:val="20"/>
              </w:rPr>
            </w:pPr>
            <w:r w:rsidRPr="003F195D">
              <w:rPr>
                <w:rFonts w:ascii="Arial" w:hAnsi="Arial" w:cs="Arial"/>
                <w:sz w:val="20"/>
                <w:szCs w:val="20"/>
              </w:rPr>
              <w:t>17</w:t>
            </w:r>
          </w:p>
        </w:tc>
        <w:tc>
          <w:tcPr>
            <w:tcW w:w="8080" w:type="dxa"/>
            <w:vAlign w:val="center"/>
          </w:tcPr>
          <w:p w14:paraId="578B4FDC" w14:textId="77777777" w:rsidR="00AC12DF" w:rsidRPr="003F195D" w:rsidRDefault="00AC12DF" w:rsidP="00AC12DF">
            <w:pPr>
              <w:tabs>
                <w:tab w:val="left" w:pos="540"/>
                <w:tab w:val="left" w:pos="900"/>
              </w:tabs>
              <w:jc w:val="both"/>
              <w:rPr>
                <w:rFonts w:ascii="Arial" w:hAnsi="Arial" w:cs="Arial"/>
                <w:sz w:val="20"/>
                <w:szCs w:val="20"/>
              </w:rPr>
            </w:pPr>
            <w:r w:rsidRPr="003F195D">
              <w:rPr>
                <w:rFonts w:ascii="Arial" w:hAnsi="Arial" w:cs="Arial"/>
                <w:sz w:val="20"/>
                <w:szCs w:val="20"/>
              </w:rPr>
              <w:t>Sostener y/o mantener los precios ofrecidos durante el plazo de ejecución del contrato o sus adiciones si los hubiere</w:t>
            </w:r>
          </w:p>
        </w:tc>
        <w:tc>
          <w:tcPr>
            <w:tcW w:w="567" w:type="dxa"/>
            <w:vAlign w:val="center"/>
          </w:tcPr>
          <w:p w14:paraId="168398EB" w14:textId="77777777" w:rsidR="00AC12DF" w:rsidRPr="003F195D" w:rsidRDefault="00AC12DF" w:rsidP="00AC12DF">
            <w:pPr>
              <w:rPr>
                <w:rFonts w:ascii="Arial" w:hAnsi="Arial" w:cs="Arial"/>
                <w:sz w:val="20"/>
                <w:szCs w:val="20"/>
              </w:rPr>
            </w:pPr>
          </w:p>
        </w:tc>
        <w:tc>
          <w:tcPr>
            <w:tcW w:w="567" w:type="dxa"/>
            <w:vAlign w:val="center"/>
          </w:tcPr>
          <w:p w14:paraId="518E3BB9" w14:textId="77777777" w:rsidR="00AC12DF" w:rsidRPr="003F195D" w:rsidRDefault="00AC12DF" w:rsidP="00AC12DF">
            <w:pPr>
              <w:rPr>
                <w:rFonts w:ascii="Arial" w:hAnsi="Arial" w:cs="Arial"/>
                <w:sz w:val="20"/>
                <w:szCs w:val="20"/>
              </w:rPr>
            </w:pPr>
          </w:p>
        </w:tc>
      </w:tr>
      <w:tr w:rsidR="003F195D" w:rsidRPr="003F195D" w14:paraId="44AAF2B7" w14:textId="77777777" w:rsidTr="00CD5DAD">
        <w:trPr>
          <w:trHeight w:val="20"/>
          <w:jc w:val="center"/>
        </w:trPr>
        <w:tc>
          <w:tcPr>
            <w:tcW w:w="567" w:type="dxa"/>
            <w:vAlign w:val="center"/>
          </w:tcPr>
          <w:p w14:paraId="0E6071F5" w14:textId="49BC40FD" w:rsidR="00AC12DF" w:rsidRPr="003F195D" w:rsidRDefault="00AC12DF" w:rsidP="00AC12DF">
            <w:pPr>
              <w:rPr>
                <w:rFonts w:ascii="Arial" w:hAnsi="Arial" w:cs="Arial"/>
                <w:sz w:val="20"/>
                <w:szCs w:val="20"/>
              </w:rPr>
            </w:pPr>
            <w:r w:rsidRPr="003F195D">
              <w:rPr>
                <w:rFonts w:ascii="Arial" w:hAnsi="Arial" w:cs="Arial"/>
                <w:sz w:val="20"/>
                <w:szCs w:val="20"/>
              </w:rPr>
              <w:t>18</w:t>
            </w:r>
          </w:p>
        </w:tc>
        <w:tc>
          <w:tcPr>
            <w:tcW w:w="8080" w:type="dxa"/>
            <w:vAlign w:val="center"/>
          </w:tcPr>
          <w:p w14:paraId="25007529" w14:textId="77777777" w:rsidR="00AC12DF" w:rsidRPr="003F195D" w:rsidRDefault="00AC12DF" w:rsidP="00AC12DF">
            <w:pPr>
              <w:autoSpaceDE w:val="0"/>
              <w:autoSpaceDN w:val="0"/>
              <w:adjustRightInd w:val="0"/>
              <w:rPr>
                <w:rFonts w:ascii="Arial" w:hAnsi="Arial" w:cs="Arial"/>
                <w:bCs/>
                <w:sz w:val="20"/>
                <w:szCs w:val="22"/>
              </w:rPr>
            </w:pPr>
            <w:r w:rsidRPr="003F195D">
              <w:rPr>
                <w:rFonts w:ascii="Arial" w:hAnsi="Arial" w:cs="Arial"/>
                <w:sz w:val="20"/>
                <w:szCs w:val="20"/>
              </w:rPr>
              <w:t xml:space="preserve">La toma de los exámenes deberá hacerse de lunes a viernes en horarios de 06:30 A.M. a 18:00 P.M.  </w:t>
            </w:r>
          </w:p>
        </w:tc>
        <w:tc>
          <w:tcPr>
            <w:tcW w:w="567" w:type="dxa"/>
            <w:vAlign w:val="center"/>
          </w:tcPr>
          <w:p w14:paraId="1D9B5F5E" w14:textId="77777777" w:rsidR="00AC12DF" w:rsidRPr="003F195D" w:rsidRDefault="00AC12DF" w:rsidP="00AC12DF">
            <w:pPr>
              <w:rPr>
                <w:rFonts w:ascii="Arial" w:hAnsi="Arial" w:cs="Arial"/>
                <w:sz w:val="20"/>
                <w:szCs w:val="20"/>
              </w:rPr>
            </w:pPr>
          </w:p>
        </w:tc>
        <w:tc>
          <w:tcPr>
            <w:tcW w:w="567" w:type="dxa"/>
            <w:vAlign w:val="center"/>
          </w:tcPr>
          <w:p w14:paraId="6CA658D6" w14:textId="77777777" w:rsidR="00AC12DF" w:rsidRPr="003F195D" w:rsidRDefault="00AC12DF" w:rsidP="00AC12DF">
            <w:pPr>
              <w:rPr>
                <w:rFonts w:ascii="Arial" w:hAnsi="Arial" w:cs="Arial"/>
                <w:sz w:val="20"/>
                <w:szCs w:val="20"/>
              </w:rPr>
            </w:pPr>
          </w:p>
        </w:tc>
      </w:tr>
      <w:tr w:rsidR="003F195D" w:rsidRPr="003F195D" w14:paraId="189B33E8" w14:textId="77777777" w:rsidTr="00CD5DAD">
        <w:trPr>
          <w:trHeight w:val="82"/>
          <w:jc w:val="center"/>
        </w:trPr>
        <w:tc>
          <w:tcPr>
            <w:tcW w:w="567" w:type="dxa"/>
            <w:vAlign w:val="center"/>
          </w:tcPr>
          <w:p w14:paraId="6D2E42C0" w14:textId="561603E6" w:rsidR="00AC12DF" w:rsidRPr="003F195D" w:rsidRDefault="00AC12DF" w:rsidP="00AC12DF">
            <w:pPr>
              <w:rPr>
                <w:rFonts w:ascii="Arial" w:hAnsi="Arial" w:cs="Arial"/>
                <w:sz w:val="20"/>
                <w:szCs w:val="20"/>
              </w:rPr>
            </w:pPr>
            <w:r w:rsidRPr="003F195D">
              <w:rPr>
                <w:rFonts w:ascii="Arial" w:hAnsi="Arial" w:cs="Arial"/>
                <w:sz w:val="20"/>
                <w:szCs w:val="20"/>
              </w:rPr>
              <w:t>19</w:t>
            </w:r>
          </w:p>
        </w:tc>
        <w:tc>
          <w:tcPr>
            <w:tcW w:w="8080" w:type="dxa"/>
            <w:vAlign w:val="center"/>
          </w:tcPr>
          <w:p w14:paraId="22C3ABA6" w14:textId="77777777" w:rsidR="00AC12DF" w:rsidRPr="003F195D" w:rsidRDefault="00AC12DF" w:rsidP="00AC12DF">
            <w:pPr>
              <w:jc w:val="both"/>
              <w:rPr>
                <w:rFonts w:ascii="Arial" w:hAnsi="Arial" w:cs="Arial"/>
                <w:sz w:val="20"/>
                <w:szCs w:val="20"/>
              </w:rPr>
            </w:pPr>
            <w:r w:rsidRPr="003F195D">
              <w:rPr>
                <w:rFonts w:ascii="Arial" w:hAnsi="Arial" w:cs="Arial"/>
                <w:sz w:val="20"/>
                <w:szCs w:val="20"/>
              </w:rPr>
              <w:t>El Contratista se acogerá a los principios de Calidad estipulados en la Resolución 2003 de 2014 “Por la cual se definen los procedimientos y condiciones de inscripción de los</w:t>
            </w:r>
          </w:p>
          <w:p w14:paraId="479CC85C" w14:textId="77777777" w:rsidR="00AC12DF" w:rsidRPr="003F195D" w:rsidRDefault="00AC12DF" w:rsidP="00AC12DF">
            <w:pPr>
              <w:pStyle w:val="Textopredeterminado"/>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eastAsia="MS Mincho" w:hAnsi="Arial" w:cs="Arial"/>
                <w:spacing w:val="4"/>
                <w:sz w:val="20"/>
                <w:szCs w:val="20"/>
              </w:rPr>
            </w:pPr>
            <w:r w:rsidRPr="003F195D">
              <w:rPr>
                <w:rFonts w:ascii="Arial" w:hAnsi="Arial" w:cs="Arial"/>
                <w:sz w:val="20"/>
                <w:szCs w:val="20"/>
              </w:rPr>
              <w:t>Prestadores de Servicios de Salud y de habilitación de servicios de salud”, Capítulo 2 del Decreto 1011 de 2006 como son la Oportunidad, la Pertinencia, la Seguridad, la Continuidad y la Accesibilidad y/o la Resolución 3100 del 25 de Noviembre de 2019 “Por la cual se definen los procedimientos y condiciones de inscripciones de los prestadores de servicios de salud y de habilitación de los servicios de salud y se adopta el Manual de Inscripción de Prestadores y habilitación de Servicios de salud”.</w:t>
            </w:r>
          </w:p>
        </w:tc>
        <w:tc>
          <w:tcPr>
            <w:tcW w:w="567" w:type="dxa"/>
            <w:vAlign w:val="center"/>
          </w:tcPr>
          <w:p w14:paraId="64BF4F15" w14:textId="77777777" w:rsidR="00AC12DF" w:rsidRPr="003F195D" w:rsidRDefault="00AC12DF" w:rsidP="00AC12DF">
            <w:pPr>
              <w:rPr>
                <w:rFonts w:ascii="Arial" w:hAnsi="Arial" w:cs="Arial"/>
                <w:sz w:val="20"/>
                <w:szCs w:val="20"/>
              </w:rPr>
            </w:pPr>
          </w:p>
        </w:tc>
        <w:tc>
          <w:tcPr>
            <w:tcW w:w="567" w:type="dxa"/>
            <w:vAlign w:val="center"/>
          </w:tcPr>
          <w:p w14:paraId="1A49B46B" w14:textId="77777777" w:rsidR="00AC12DF" w:rsidRPr="003F195D" w:rsidRDefault="00AC12DF" w:rsidP="00AC12DF">
            <w:pPr>
              <w:rPr>
                <w:rFonts w:ascii="Arial" w:hAnsi="Arial" w:cs="Arial"/>
                <w:sz w:val="20"/>
                <w:szCs w:val="20"/>
              </w:rPr>
            </w:pPr>
          </w:p>
        </w:tc>
      </w:tr>
      <w:tr w:rsidR="003F195D" w:rsidRPr="003F195D" w14:paraId="767D59D9" w14:textId="77777777" w:rsidTr="00CD5DAD">
        <w:trPr>
          <w:trHeight w:val="606"/>
          <w:jc w:val="center"/>
        </w:trPr>
        <w:tc>
          <w:tcPr>
            <w:tcW w:w="567" w:type="dxa"/>
            <w:vAlign w:val="center"/>
          </w:tcPr>
          <w:p w14:paraId="15230641" w14:textId="25A06E2A" w:rsidR="00AC12DF" w:rsidRPr="003F195D" w:rsidRDefault="00AC12DF" w:rsidP="00AC12DF">
            <w:pPr>
              <w:rPr>
                <w:rFonts w:ascii="Arial" w:hAnsi="Arial" w:cs="Arial"/>
                <w:sz w:val="20"/>
                <w:szCs w:val="20"/>
              </w:rPr>
            </w:pPr>
            <w:r w:rsidRPr="003F195D">
              <w:rPr>
                <w:rFonts w:ascii="Arial" w:hAnsi="Arial" w:cs="Arial"/>
                <w:sz w:val="20"/>
                <w:szCs w:val="20"/>
              </w:rPr>
              <w:t>20</w:t>
            </w:r>
          </w:p>
        </w:tc>
        <w:tc>
          <w:tcPr>
            <w:tcW w:w="8080" w:type="dxa"/>
            <w:vAlign w:val="center"/>
          </w:tcPr>
          <w:p w14:paraId="7BB39D36" w14:textId="77777777" w:rsidR="00AC12DF" w:rsidRPr="003F195D" w:rsidRDefault="00AC12DF" w:rsidP="00AC12DF">
            <w:pPr>
              <w:pStyle w:val="Textopredeterminado"/>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eastAsia="MS Mincho" w:hAnsi="Arial" w:cs="Arial"/>
                <w:spacing w:val="4"/>
                <w:sz w:val="20"/>
                <w:szCs w:val="20"/>
              </w:rPr>
            </w:pPr>
            <w:r w:rsidRPr="003F195D">
              <w:rPr>
                <w:rFonts w:ascii="Arial" w:hAnsi="Arial" w:cs="Arial"/>
                <w:sz w:val="20"/>
                <w:szCs w:val="20"/>
              </w:rPr>
              <w:t xml:space="preserve">El Contratista deberá presentar de manera mensual la ejecución del contrato al Supervisor e informar de manera inmediata cuando éste se halla ejecutado en un Setenta por ciento (70%), con el fin que se realice adiciones en dinero o informar cuando el plazo de ejecución se esté cumpliendo y aún exista presupuesto contractual, con el fin de realizar la respectiva prorroga. La Policía Metropolitana de Cúcuta </w:t>
            </w:r>
            <w:r w:rsidRPr="003F195D">
              <w:rPr>
                <w:rStyle w:val="CharAttribute10"/>
                <w:rFonts w:hAnsi="Arial" w:cs="Arial"/>
                <w:sz w:val="20"/>
                <w:szCs w:val="20"/>
              </w:rPr>
              <w:t>la Unidad Prestadora de Salud Norte de Santander</w:t>
            </w:r>
            <w:r w:rsidRPr="003F195D">
              <w:rPr>
                <w:rFonts w:ascii="Arial" w:hAnsi="Arial" w:cs="Arial"/>
                <w:sz w:val="20"/>
                <w:szCs w:val="20"/>
              </w:rPr>
              <w:t xml:space="preserve"> no será responsable si el presupuesto contractual se excede del valor celebrado</w:t>
            </w:r>
          </w:p>
        </w:tc>
        <w:tc>
          <w:tcPr>
            <w:tcW w:w="567" w:type="dxa"/>
            <w:vAlign w:val="center"/>
          </w:tcPr>
          <w:p w14:paraId="34A32A43" w14:textId="77777777" w:rsidR="00AC12DF" w:rsidRPr="003F195D" w:rsidRDefault="00AC12DF" w:rsidP="00AC12DF">
            <w:pPr>
              <w:rPr>
                <w:rFonts w:ascii="Arial" w:hAnsi="Arial" w:cs="Arial"/>
                <w:sz w:val="20"/>
                <w:szCs w:val="20"/>
              </w:rPr>
            </w:pPr>
          </w:p>
        </w:tc>
        <w:tc>
          <w:tcPr>
            <w:tcW w:w="567" w:type="dxa"/>
            <w:vAlign w:val="center"/>
          </w:tcPr>
          <w:p w14:paraId="729919BD" w14:textId="77777777" w:rsidR="00AC12DF" w:rsidRPr="003F195D" w:rsidRDefault="00AC12DF" w:rsidP="00AC12DF">
            <w:pPr>
              <w:rPr>
                <w:rFonts w:ascii="Arial" w:hAnsi="Arial" w:cs="Arial"/>
                <w:sz w:val="20"/>
                <w:szCs w:val="20"/>
              </w:rPr>
            </w:pPr>
          </w:p>
        </w:tc>
      </w:tr>
      <w:tr w:rsidR="003F195D" w:rsidRPr="003F195D" w14:paraId="7D8AD94C" w14:textId="77777777" w:rsidTr="00CD5DAD">
        <w:trPr>
          <w:trHeight w:val="20"/>
          <w:jc w:val="center"/>
        </w:trPr>
        <w:tc>
          <w:tcPr>
            <w:tcW w:w="567" w:type="dxa"/>
            <w:vAlign w:val="center"/>
          </w:tcPr>
          <w:p w14:paraId="41ECD324" w14:textId="16AF1268" w:rsidR="00AC12DF" w:rsidRPr="003F195D" w:rsidRDefault="00AC12DF" w:rsidP="00AC12DF">
            <w:pPr>
              <w:rPr>
                <w:rFonts w:ascii="Arial" w:hAnsi="Arial" w:cs="Arial"/>
                <w:sz w:val="20"/>
                <w:szCs w:val="20"/>
              </w:rPr>
            </w:pPr>
            <w:r w:rsidRPr="003F195D">
              <w:rPr>
                <w:rFonts w:ascii="Arial" w:hAnsi="Arial" w:cs="Arial"/>
                <w:sz w:val="20"/>
                <w:szCs w:val="20"/>
              </w:rPr>
              <w:t>21</w:t>
            </w:r>
          </w:p>
        </w:tc>
        <w:tc>
          <w:tcPr>
            <w:tcW w:w="8080" w:type="dxa"/>
            <w:vAlign w:val="center"/>
          </w:tcPr>
          <w:p w14:paraId="356CE8EA" w14:textId="77777777" w:rsidR="00AC12DF" w:rsidRPr="003F195D" w:rsidRDefault="00AC12DF" w:rsidP="00AC12DF">
            <w:pPr>
              <w:pStyle w:val="Textopredeterminado"/>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eastAsia="MS Mincho" w:hAnsi="Arial" w:cs="Arial"/>
                <w:spacing w:val="4"/>
                <w:sz w:val="20"/>
                <w:szCs w:val="20"/>
              </w:rPr>
            </w:pPr>
            <w:r w:rsidRPr="003F195D">
              <w:rPr>
                <w:rFonts w:ascii="Arial" w:hAnsi="Arial" w:cs="Arial"/>
                <w:sz w:val="20"/>
                <w:szCs w:val="20"/>
              </w:rPr>
              <w:t>Cumplir con el sistema obligatorio de garantía de calidad, y las demás condiciones sanitarias, que fijen las autoridades competentes tanto del orden nacional como Territorial</w:t>
            </w:r>
          </w:p>
        </w:tc>
        <w:tc>
          <w:tcPr>
            <w:tcW w:w="567" w:type="dxa"/>
            <w:vAlign w:val="center"/>
          </w:tcPr>
          <w:p w14:paraId="2E3034DF" w14:textId="77777777" w:rsidR="00AC12DF" w:rsidRPr="003F195D" w:rsidRDefault="00AC12DF" w:rsidP="00AC12DF">
            <w:pPr>
              <w:rPr>
                <w:rFonts w:ascii="Arial" w:hAnsi="Arial" w:cs="Arial"/>
                <w:sz w:val="20"/>
                <w:szCs w:val="20"/>
              </w:rPr>
            </w:pPr>
          </w:p>
        </w:tc>
        <w:tc>
          <w:tcPr>
            <w:tcW w:w="567" w:type="dxa"/>
            <w:vAlign w:val="center"/>
          </w:tcPr>
          <w:p w14:paraId="0A691D04" w14:textId="77777777" w:rsidR="00AC12DF" w:rsidRPr="003F195D" w:rsidRDefault="00AC12DF" w:rsidP="00AC12DF">
            <w:pPr>
              <w:rPr>
                <w:rFonts w:ascii="Arial" w:hAnsi="Arial" w:cs="Arial"/>
                <w:sz w:val="20"/>
                <w:szCs w:val="20"/>
              </w:rPr>
            </w:pPr>
          </w:p>
        </w:tc>
      </w:tr>
      <w:tr w:rsidR="003F195D" w:rsidRPr="003F195D" w14:paraId="1F08DD56" w14:textId="77777777" w:rsidTr="00CD5DAD">
        <w:trPr>
          <w:trHeight w:val="20"/>
          <w:jc w:val="center"/>
        </w:trPr>
        <w:tc>
          <w:tcPr>
            <w:tcW w:w="567" w:type="dxa"/>
            <w:vAlign w:val="center"/>
          </w:tcPr>
          <w:p w14:paraId="52BF3750" w14:textId="5561EEC1" w:rsidR="00AC12DF" w:rsidRPr="003F195D" w:rsidRDefault="00AC12DF" w:rsidP="00AC12DF">
            <w:pPr>
              <w:rPr>
                <w:rFonts w:ascii="Arial" w:hAnsi="Arial" w:cs="Arial"/>
                <w:sz w:val="20"/>
                <w:szCs w:val="20"/>
              </w:rPr>
            </w:pPr>
            <w:r w:rsidRPr="003F195D">
              <w:rPr>
                <w:rFonts w:ascii="Arial" w:hAnsi="Arial" w:cs="Arial"/>
                <w:sz w:val="20"/>
                <w:szCs w:val="20"/>
              </w:rPr>
              <w:t>22</w:t>
            </w:r>
          </w:p>
        </w:tc>
        <w:tc>
          <w:tcPr>
            <w:tcW w:w="8080" w:type="dxa"/>
            <w:vAlign w:val="center"/>
          </w:tcPr>
          <w:p w14:paraId="0CB9D7E6" w14:textId="77777777" w:rsidR="00AC12DF" w:rsidRPr="003F195D" w:rsidRDefault="00AC12DF" w:rsidP="00AC12DF">
            <w:pPr>
              <w:pStyle w:val="Textopredeterminado"/>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sz w:val="20"/>
                <w:szCs w:val="20"/>
              </w:rPr>
            </w:pPr>
            <w:r w:rsidRPr="003F195D">
              <w:rPr>
                <w:rFonts w:ascii="Arial" w:hAnsi="Arial" w:cs="Arial"/>
                <w:sz w:val="20"/>
                <w:szCs w:val="20"/>
              </w:rPr>
              <w:t>Contar con una Zona para el manejo integral de residuos generados en la prestación de servicios de salud para almacenamiento, segregación interna dando cumpliendo con las normas de bioseguridad y contar con habilitación del Instituto Departamental de Salud IDS</w:t>
            </w:r>
          </w:p>
        </w:tc>
        <w:tc>
          <w:tcPr>
            <w:tcW w:w="567" w:type="dxa"/>
            <w:vAlign w:val="center"/>
          </w:tcPr>
          <w:p w14:paraId="509C523E" w14:textId="77777777" w:rsidR="00AC12DF" w:rsidRPr="003F195D" w:rsidRDefault="00AC12DF" w:rsidP="00AC12DF">
            <w:pPr>
              <w:rPr>
                <w:rFonts w:ascii="Arial" w:hAnsi="Arial" w:cs="Arial"/>
                <w:sz w:val="20"/>
                <w:szCs w:val="20"/>
              </w:rPr>
            </w:pPr>
          </w:p>
        </w:tc>
        <w:tc>
          <w:tcPr>
            <w:tcW w:w="567" w:type="dxa"/>
            <w:vAlign w:val="center"/>
          </w:tcPr>
          <w:p w14:paraId="180BFD80" w14:textId="77777777" w:rsidR="00AC12DF" w:rsidRPr="003F195D" w:rsidRDefault="00AC12DF" w:rsidP="00AC12DF">
            <w:pPr>
              <w:rPr>
                <w:rFonts w:ascii="Arial" w:hAnsi="Arial" w:cs="Arial"/>
                <w:sz w:val="20"/>
                <w:szCs w:val="20"/>
              </w:rPr>
            </w:pPr>
          </w:p>
        </w:tc>
      </w:tr>
      <w:tr w:rsidR="003F195D" w:rsidRPr="003F195D" w14:paraId="47597E87" w14:textId="77777777" w:rsidTr="00CD5DAD">
        <w:trPr>
          <w:trHeight w:val="20"/>
          <w:jc w:val="center"/>
        </w:trPr>
        <w:tc>
          <w:tcPr>
            <w:tcW w:w="567" w:type="dxa"/>
            <w:vAlign w:val="center"/>
          </w:tcPr>
          <w:p w14:paraId="321FEACF" w14:textId="29114D30" w:rsidR="00AC12DF" w:rsidRPr="003F195D" w:rsidRDefault="00AC12DF" w:rsidP="00AC12DF">
            <w:pPr>
              <w:rPr>
                <w:rFonts w:ascii="Arial" w:hAnsi="Arial" w:cs="Arial"/>
                <w:sz w:val="20"/>
                <w:szCs w:val="20"/>
              </w:rPr>
            </w:pPr>
            <w:r w:rsidRPr="003F195D">
              <w:rPr>
                <w:rFonts w:ascii="Arial" w:hAnsi="Arial" w:cs="Arial"/>
                <w:sz w:val="20"/>
                <w:szCs w:val="20"/>
              </w:rPr>
              <w:t>23</w:t>
            </w:r>
          </w:p>
        </w:tc>
        <w:tc>
          <w:tcPr>
            <w:tcW w:w="8080" w:type="dxa"/>
            <w:vAlign w:val="center"/>
          </w:tcPr>
          <w:p w14:paraId="0D7FD461" w14:textId="77777777" w:rsidR="00AC12DF" w:rsidRPr="003F195D" w:rsidRDefault="00AC12DF" w:rsidP="00AC12DF">
            <w:pPr>
              <w:pStyle w:val="Textoindependiente2"/>
              <w:tabs>
                <w:tab w:val="left" w:pos="1980"/>
              </w:tabs>
              <w:rPr>
                <w:rFonts w:eastAsia="Calibri" w:cs="Arial"/>
                <w:sz w:val="18"/>
                <w:szCs w:val="18"/>
              </w:rPr>
            </w:pPr>
            <w:r w:rsidRPr="003F195D">
              <w:rPr>
                <w:rFonts w:cs="Arial"/>
                <w:sz w:val="20"/>
                <w:szCs w:val="20"/>
              </w:rPr>
              <w:t>Tener políticas documentadas y actualizadas en cultura de responsabilidad ambiental, seguridad y conciencia basada en el comportamiento, a través de un adecuado manejo integral de residuos generados en las actividades propias del objeto de contrato, con el propósito de minimizar los factores de riesgo a la salud de la población y así prevenir, mitigar y compensar los impactos ambientales y sanitarios ocasionados por la prestación de servicio.</w:t>
            </w:r>
          </w:p>
        </w:tc>
        <w:tc>
          <w:tcPr>
            <w:tcW w:w="567" w:type="dxa"/>
            <w:vAlign w:val="center"/>
          </w:tcPr>
          <w:p w14:paraId="7C034428" w14:textId="77777777" w:rsidR="00AC12DF" w:rsidRPr="003F195D" w:rsidRDefault="00AC12DF" w:rsidP="00AC12DF">
            <w:pPr>
              <w:rPr>
                <w:rFonts w:ascii="Arial" w:hAnsi="Arial" w:cs="Arial"/>
                <w:sz w:val="20"/>
                <w:szCs w:val="20"/>
              </w:rPr>
            </w:pPr>
          </w:p>
        </w:tc>
        <w:tc>
          <w:tcPr>
            <w:tcW w:w="567" w:type="dxa"/>
            <w:vAlign w:val="center"/>
          </w:tcPr>
          <w:p w14:paraId="245AB835" w14:textId="77777777" w:rsidR="00AC12DF" w:rsidRPr="003F195D" w:rsidRDefault="00AC12DF" w:rsidP="00AC12DF">
            <w:pPr>
              <w:rPr>
                <w:rFonts w:ascii="Arial" w:hAnsi="Arial" w:cs="Arial"/>
                <w:sz w:val="20"/>
                <w:szCs w:val="20"/>
              </w:rPr>
            </w:pPr>
          </w:p>
        </w:tc>
      </w:tr>
      <w:tr w:rsidR="003F195D" w:rsidRPr="003F195D" w14:paraId="2E7E07E2" w14:textId="77777777" w:rsidTr="00CD5DAD">
        <w:trPr>
          <w:trHeight w:val="20"/>
          <w:jc w:val="center"/>
        </w:trPr>
        <w:tc>
          <w:tcPr>
            <w:tcW w:w="567" w:type="dxa"/>
            <w:vAlign w:val="center"/>
          </w:tcPr>
          <w:p w14:paraId="4F57E080" w14:textId="3838C8FE" w:rsidR="00AC12DF" w:rsidRPr="003F195D" w:rsidRDefault="00AC12DF" w:rsidP="00AC12DF">
            <w:pPr>
              <w:rPr>
                <w:rFonts w:ascii="Arial" w:hAnsi="Arial" w:cs="Arial"/>
                <w:sz w:val="20"/>
                <w:szCs w:val="20"/>
              </w:rPr>
            </w:pPr>
            <w:r w:rsidRPr="003F195D">
              <w:rPr>
                <w:rFonts w:ascii="Arial" w:hAnsi="Arial" w:cs="Arial"/>
                <w:sz w:val="20"/>
                <w:szCs w:val="20"/>
              </w:rPr>
              <w:t>24</w:t>
            </w:r>
          </w:p>
        </w:tc>
        <w:tc>
          <w:tcPr>
            <w:tcW w:w="8080" w:type="dxa"/>
            <w:vAlign w:val="center"/>
          </w:tcPr>
          <w:p w14:paraId="794C7812" w14:textId="77777777" w:rsidR="00AC12DF" w:rsidRPr="003F195D" w:rsidRDefault="00AC12DF" w:rsidP="00AC12DF">
            <w:pPr>
              <w:pStyle w:val="Textoindependiente2"/>
              <w:tabs>
                <w:tab w:val="left" w:pos="1980"/>
              </w:tabs>
              <w:rPr>
                <w:rStyle w:val="normaltextrun"/>
                <w:rFonts w:cs="Arial"/>
                <w:sz w:val="22"/>
                <w:szCs w:val="22"/>
                <w:shd w:val="clear" w:color="auto" w:fill="FFFFFF"/>
                <w:lang w:val="es-CO"/>
              </w:rPr>
            </w:pPr>
            <w:r w:rsidRPr="003F195D">
              <w:rPr>
                <w:rFonts w:cs="Arial"/>
                <w:sz w:val="20"/>
                <w:szCs w:val="20"/>
              </w:rPr>
              <w:t xml:space="preserve">Darle aplicabilidad a la Ley 594 de 2000 - Ley General de Archivo de la siguiente </w:t>
            </w:r>
            <w:r w:rsidRPr="003F195D">
              <w:rPr>
                <w:rFonts w:cs="Arial"/>
                <w:sz w:val="20"/>
                <w:szCs w:val="20"/>
              </w:rPr>
              <w:lastRenderedPageBreak/>
              <w:t>manera:</w:t>
            </w:r>
            <w:r w:rsidRPr="003F195D">
              <w:rPr>
                <w:rFonts w:cs="Arial"/>
                <w:snapToGrid w:val="0"/>
                <w:sz w:val="20"/>
                <w:szCs w:val="20"/>
              </w:rPr>
              <w:t xml:space="preserve"> la presentación de las cuentas médicas presentadas de </w:t>
            </w:r>
            <w:r w:rsidRPr="003F195D">
              <w:rPr>
                <w:rStyle w:val="CharAttribute10"/>
                <w:rFonts w:cs="Arial"/>
                <w:sz w:val="20"/>
                <w:szCs w:val="20"/>
              </w:rPr>
              <w:t>la Unidad Prestadora de Salud Norte de Santander</w:t>
            </w:r>
            <w:r w:rsidRPr="003F195D">
              <w:rPr>
                <w:rFonts w:cs="Arial"/>
                <w:snapToGrid w:val="0"/>
                <w:sz w:val="20"/>
                <w:szCs w:val="20"/>
              </w:rPr>
              <w:t>, cuya actividad es imprescindible en los procesos de organización archivística, y la cual tiene dos finalidades principales: controlar la cantidad de folios de una unidad de conservación dada (</w:t>
            </w:r>
            <w:r w:rsidRPr="003F195D">
              <w:rPr>
                <w:rFonts w:cs="Arial"/>
                <w:sz w:val="20"/>
                <w:szCs w:val="20"/>
              </w:rPr>
              <w:t>Carpeta de Yute para Archivo Documental  de dos tapas, reforzadas con tela coleta, plastificada en caras externa y respectivo gancho legajador plástico</w:t>
            </w:r>
            <w:r w:rsidRPr="003F195D">
              <w:rPr>
                <w:rFonts w:cs="Arial"/>
                <w:snapToGrid w:val="0"/>
                <w:sz w:val="20"/>
                <w:szCs w:val="20"/>
              </w:rPr>
              <w:t>) y la calidad, entendida esta como respeto al principio de orden original y la conservación de la integridad de la unidad documental o unidad archivística. En tanto se cumplan estas finalidades, la foliación es el respaldo técnico y legal de la gestión administrativa. La foliación permite ubicar y localizar de manera puntual un documento y es necesaria para diligenciar diferentes instrumentos de control y de consulta. La documentación que va a ser objeto de foliación debe estar previamente ordenada, respetando el principio de orden original, ubicando los documentos en las unidades de conservación, de acuerdo con la secuencia lógica de los trámites, en forma cronológica. Los documentos objeto de foliación, deben ser depurados, es decir, se les deben retirar copias o duplicados idénticos, folios en blanco, documentos de soporte o apoyo, material metálico (ganchos legajadores de metal, clips de metal o grapas), papel químico, si hubiere, que debe reemplazarse por fotocopia del documento. Se deben foliar todos y cada uno de los documentos. Cada uno de sus expedientes tendrá una sola foliación de manera continua y si tal expediente se encuentra repartido en más de una unidad de conservación (carpeta con máximo 250 folios), la foliación se ejecutará de forma tal que la segunda será la continuación de la primera. La foliación según lo concertado en el Comité de Archivo General de la Nación, debe realizarse con bolígrafo (esferográfico) de tinta negra insoluble. No se debe foliar con lápiz o esferográfico de mina roja, ya que este color no es capturado, en la mayoría de los casos, por las máquinas reprográficas. Utilizar gancho legajador plástico</w:t>
            </w:r>
          </w:p>
        </w:tc>
        <w:tc>
          <w:tcPr>
            <w:tcW w:w="567" w:type="dxa"/>
            <w:vAlign w:val="center"/>
          </w:tcPr>
          <w:p w14:paraId="05A7481F" w14:textId="77777777" w:rsidR="00AC12DF" w:rsidRPr="003F195D" w:rsidRDefault="00AC12DF" w:rsidP="00AC12DF">
            <w:pPr>
              <w:rPr>
                <w:rFonts w:ascii="Arial" w:hAnsi="Arial" w:cs="Arial"/>
                <w:sz w:val="20"/>
                <w:szCs w:val="20"/>
              </w:rPr>
            </w:pPr>
          </w:p>
        </w:tc>
        <w:tc>
          <w:tcPr>
            <w:tcW w:w="567" w:type="dxa"/>
            <w:vAlign w:val="center"/>
          </w:tcPr>
          <w:p w14:paraId="7D869138" w14:textId="77777777" w:rsidR="00AC12DF" w:rsidRPr="003F195D" w:rsidRDefault="00AC12DF" w:rsidP="00AC12DF">
            <w:pPr>
              <w:rPr>
                <w:rFonts w:ascii="Arial" w:hAnsi="Arial" w:cs="Arial"/>
                <w:sz w:val="20"/>
                <w:szCs w:val="20"/>
              </w:rPr>
            </w:pPr>
          </w:p>
        </w:tc>
      </w:tr>
    </w:tbl>
    <w:p w14:paraId="34012A5D" w14:textId="77777777" w:rsidR="0065189B" w:rsidRPr="003F195D" w:rsidRDefault="0065189B" w:rsidP="0065189B">
      <w:pPr>
        <w:pStyle w:val="Textoindependiente2"/>
        <w:rPr>
          <w:rFonts w:eastAsia="Calibri" w:cs="Arial"/>
          <w:b/>
          <w:sz w:val="20"/>
          <w:szCs w:val="20"/>
        </w:rPr>
      </w:pPr>
    </w:p>
    <w:p w14:paraId="4B7A22FE" w14:textId="77777777" w:rsidR="00FA1FDB" w:rsidRPr="003F195D" w:rsidRDefault="00FA1FDB" w:rsidP="00FA1FDB">
      <w:pPr>
        <w:jc w:val="both"/>
        <w:rPr>
          <w:rFonts w:ascii="Arial" w:hAnsi="Arial" w:cs="Arial"/>
          <w:b/>
          <w:sz w:val="20"/>
          <w:szCs w:val="20"/>
        </w:rPr>
      </w:pPr>
    </w:p>
    <w:p w14:paraId="279D50B4" w14:textId="58819598" w:rsidR="00FA1FDB" w:rsidRPr="003F195D" w:rsidRDefault="00FA1FDB" w:rsidP="00FA1FDB">
      <w:pPr>
        <w:pStyle w:val="Textoindependiente2"/>
        <w:rPr>
          <w:rFonts w:eastAsia="Calibri" w:cs="Arial"/>
          <w:b/>
          <w:sz w:val="20"/>
          <w:szCs w:val="20"/>
          <w:lang w:val="es-CO"/>
        </w:rPr>
      </w:pPr>
      <w:r w:rsidRPr="003F195D">
        <w:rPr>
          <w:rFonts w:eastAsia="Calibri" w:cs="Arial"/>
          <w:b/>
          <w:sz w:val="20"/>
          <w:szCs w:val="20"/>
        </w:rPr>
        <w:t xml:space="preserve">NOTA: </w:t>
      </w:r>
      <w:r w:rsidRPr="003F195D">
        <w:rPr>
          <w:rFonts w:eastAsia="Calibri" w:cs="Arial"/>
          <w:sz w:val="20"/>
          <w:szCs w:val="20"/>
        </w:rPr>
        <w:t xml:space="preserve">El oferente deberá diligenciar en la totalidad los ítems </w:t>
      </w:r>
      <w:r w:rsidR="0007382E" w:rsidRPr="003F195D">
        <w:rPr>
          <w:rFonts w:eastAsia="Calibri" w:cs="Arial"/>
          <w:sz w:val="20"/>
          <w:szCs w:val="20"/>
        </w:rPr>
        <w:t xml:space="preserve">de acuerdo al grupo a ofertar </w:t>
      </w:r>
      <w:r w:rsidRPr="003F195D">
        <w:rPr>
          <w:rFonts w:eastAsia="Calibri" w:cs="Arial"/>
          <w:sz w:val="20"/>
          <w:szCs w:val="20"/>
        </w:rPr>
        <w:t xml:space="preserve">de cumple </w:t>
      </w:r>
      <w:r w:rsidRPr="003F195D">
        <w:rPr>
          <w:rFonts w:eastAsia="Calibri" w:cs="Arial"/>
          <w:b/>
          <w:sz w:val="20"/>
          <w:szCs w:val="20"/>
        </w:rPr>
        <w:t>SI</w:t>
      </w:r>
      <w:r w:rsidRPr="003F195D">
        <w:rPr>
          <w:rFonts w:eastAsia="Calibri" w:cs="Arial"/>
          <w:sz w:val="20"/>
          <w:szCs w:val="20"/>
        </w:rPr>
        <w:t xml:space="preserve"> o </w:t>
      </w:r>
      <w:r w:rsidRPr="003F195D">
        <w:rPr>
          <w:rFonts w:eastAsia="Calibri" w:cs="Arial"/>
          <w:b/>
          <w:sz w:val="20"/>
          <w:szCs w:val="20"/>
        </w:rPr>
        <w:t>NO</w:t>
      </w:r>
    </w:p>
    <w:p w14:paraId="592DC87B" w14:textId="77777777" w:rsidR="00FA1FDB" w:rsidRPr="003F195D" w:rsidRDefault="00FA1FDB" w:rsidP="00FA1FDB">
      <w:pPr>
        <w:pStyle w:val="Textoindependiente2"/>
        <w:rPr>
          <w:rFonts w:eastAsia="Calibri" w:cs="Arial"/>
          <w:sz w:val="20"/>
          <w:szCs w:val="20"/>
        </w:rPr>
      </w:pPr>
    </w:p>
    <w:p w14:paraId="4C70EE46" w14:textId="77777777" w:rsidR="008E712F" w:rsidRPr="003F195D" w:rsidRDefault="008E712F" w:rsidP="008E712F">
      <w:pPr>
        <w:jc w:val="both"/>
        <w:rPr>
          <w:rFonts w:ascii="Arial" w:hAnsi="Arial" w:cs="Arial"/>
          <w:sz w:val="20"/>
          <w:szCs w:val="20"/>
        </w:rPr>
      </w:pPr>
      <w:r w:rsidRPr="003F195D">
        <w:rPr>
          <w:rFonts w:ascii="Arial" w:hAnsi="Arial" w:cs="Arial"/>
          <w:sz w:val="20"/>
          <w:szCs w:val="20"/>
        </w:rPr>
        <w:t>El oferente deberá ofrecer la totalidad de los servicios descritos en el presente anexo, el no ofrecimiento de alguno de los ítems será causal de rechazo de la oferta.</w:t>
      </w:r>
    </w:p>
    <w:p w14:paraId="2371DA3C" w14:textId="77777777" w:rsidR="00356C43" w:rsidRPr="003F195D" w:rsidRDefault="00356C43" w:rsidP="00356C43">
      <w:pPr>
        <w:autoSpaceDE w:val="0"/>
        <w:autoSpaceDN w:val="0"/>
        <w:adjustRightInd w:val="0"/>
        <w:jc w:val="both"/>
        <w:rPr>
          <w:rFonts w:ascii="Arial" w:hAnsi="Arial" w:cs="Arial"/>
          <w:sz w:val="20"/>
          <w:szCs w:val="20"/>
        </w:rPr>
      </w:pPr>
    </w:p>
    <w:p w14:paraId="61CDEB5D" w14:textId="77777777" w:rsidR="00FA1FDB" w:rsidRPr="003F195D" w:rsidRDefault="00FA1FDB" w:rsidP="00FA1FDB">
      <w:pPr>
        <w:ind w:right="-57"/>
        <w:jc w:val="both"/>
        <w:rPr>
          <w:rFonts w:ascii="Arial" w:hAnsi="Arial" w:cs="Arial"/>
          <w:sz w:val="20"/>
          <w:szCs w:val="20"/>
        </w:rPr>
      </w:pPr>
      <w:r w:rsidRPr="003F195D">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3CB3823" w14:textId="77777777" w:rsidR="00FA1FDB" w:rsidRPr="003F195D" w:rsidRDefault="00FA1FDB" w:rsidP="00FA1FDB">
      <w:pPr>
        <w:ind w:right="-57"/>
        <w:jc w:val="both"/>
        <w:rPr>
          <w:rFonts w:ascii="Arial" w:hAnsi="Arial" w:cs="Arial"/>
          <w:sz w:val="20"/>
          <w:szCs w:val="20"/>
        </w:rPr>
      </w:pPr>
    </w:p>
    <w:p w14:paraId="16355907" w14:textId="77777777" w:rsidR="00FA1FDB" w:rsidRPr="003F195D" w:rsidRDefault="00FA1FDB" w:rsidP="00FA1FDB">
      <w:pPr>
        <w:ind w:right="-57"/>
        <w:jc w:val="both"/>
        <w:rPr>
          <w:rFonts w:ascii="Arial" w:hAnsi="Arial" w:cs="Arial"/>
          <w:sz w:val="20"/>
          <w:szCs w:val="20"/>
        </w:rPr>
      </w:pPr>
    </w:p>
    <w:p w14:paraId="17A531DE" w14:textId="77777777" w:rsidR="00FA1FDB" w:rsidRPr="003F195D" w:rsidRDefault="00FA1FDB" w:rsidP="00FA1FDB">
      <w:pPr>
        <w:ind w:right="-57"/>
        <w:jc w:val="both"/>
        <w:rPr>
          <w:rFonts w:ascii="Arial" w:hAnsi="Arial" w:cs="Arial"/>
          <w:sz w:val="20"/>
          <w:szCs w:val="20"/>
        </w:rPr>
      </w:pPr>
    </w:p>
    <w:p w14:paraId="3776E0B3" w14:textId="77777777" w:rsidR="00FA1FDB" w:rsidRPr="003F195D" w:rsidRDefault="00FA1FDB" w:rsidP="00FA1FDB">
      <w:pPr>
        <w:ind w:right="-57"/>
        <w:jc w:val="both"/>
        <w:rPr>
          <w:rFonts w:ascii="Arial" w:hAnsi="Arial" w:cs="Arial"/>
          <w:sz w:val="20"/>
          <w:szCs w:val="20"/>
        </w:rPr>
      </w:pPr>
    </w:p>
    <w:p w14:paraId="6696FEB4" w14:textId="77777777" w:rsidR="00FA1FDB" w:rsidRPr="003F195D" w:rsidRDefault="00FA1FDB" w:rsidP="00FA1FDB">
      <w:pPr>
        <w:ind w:right="-57"/>
        <w:jc w:val="both"/>
        <w:rPr>
          <w:rFonts w:ascii="Arial" w:hAnsi="Arial" w:cs="Arial"/>
          <w:sz w:val="20"/>
          <w:szCs w:val="20"/>
        </w:rPr>
      </w:pPr>
    </w:p>
    <w:p w14:paraId="49B62AC3" w14:textId="77777777" w:rsidR="00FA1FDB" w:rsidRPr="003F195D" w:rsidRDefault="00FA1FDB" w:rsidP="00FA1FDB">
      <w:pPr>
        <w:adjustRightInd w:val="0"/>
        <w:rPr>
          <w:rFonts w:ascii="Arial" w:hAnsi="Arial" w:cs="Arial"/>
          <w:b/>
          <w:bCs/>
          <w:sz w:val="20"/>
          <w:szCs w:val="20"/>
        </w:rPr>
      </w:pPr>
      <w:r w:rsidRPr="003F195D">
        <w:rPr>
          <w:rFonts w:ascii="Arial" w:hAnsi="Arial" w:cs="Arial"/>
          <w:b/>
          <w:bCs/>
          <w:sz w:val="20"/>
          <w:szCs w:val="20"/>
        </w:rPr>
        <w:t>NOMBRE DEL PROPONENTE:</w:t>
      </w:r>
    </w:p>
    <w:p w14:paraId="6C935FD7" w14:textId="77777777" w:rsidR="00FA1FDB" w:rsidRPr="003F195D" w:rsidRDefault="00FA1FDB" w:rsidP="00FA1FDB">
      <w:pPr>
        <w:adjustRightInd w:val="0"/>
        <w:rPr>
          <w:rFonts w:ascii="Arial" w:hAnsi="Arial" w:cs="Arial"/>
          <w:b/>
          <w:bCs/>
          <w:sz w:val="20"/>
          <w:szCs w:val="20"/>
        </w:rPr>
      </w:pPr>
      <w:r w:rsidRPr="003F195D">
        <w:rPr>
          <w:rFonts w:ascii="Arial" w:hAnsi="Arial" w:cs="Arial"/>
          <w:b/>
          <w:bCs/>
          <w:sz w:val="20"/>
          <w:szCs w:val="20"/>
        </w:rPr>
        <w:t>NIT o C.C.</w:t>
      </w:r>
    </w:p>
    <w:p w14:paraId="6CD0B59C" w14:textId="77777777" w:rsidR="00FA1FDB" w:rsidRPr="003F195D" w:rsidRDefault="00FA1FDB" w:rsidP="00FA1FDB">
      <w:pPr>
        <w:adjustRightInd w:val="0"/>
        <w:rPr>
          <w:rFonts w:ascii="Arial" w:hAnsi="Arial" w:cs="Arial"/>
          <w:b/>
          <w:bCs/>
          <w:sz w:val="20"/>
          <w:szCs w:val="20"/>
        </w:rPr>
      </w:pPr>
      <w:r w:rsidRPr="003F195D">
        <w:rPr>
          <w:rFonts w:ascii="Arial" w:hAnsi="Arial" w:cs="Arial"/>
          <w:b/>
          <w:bCs/>
          <w:sz w:val="20"/>
          <w:szCs w:val="20"/>
        </w:rPr>
        <w:t>NOMBRE DEL REPRESENTANTE LEGAL:</w:t>
      </w:r>
    </w:p>
    <w:p w14:paraId="1DD42147" w14:textId="77777777" w:rsidR="00FA1FDB" w:rsidRPr="003F195D" w:rsidRDefault="00FA1FDB" w:rsidP="00FA1FDB">
      <w:pPr>
        <w:adjustRightInd w:val="0"/>
        <w:rPr>
          <w:rFonts w:ascii="Arial" w:hAnsi="Arial" w:cs="Arial"/>
          <w:b/>
          <w:bCs/>
          <w:sz w:val="20"/>
          <w:szCs w:val="20"/>
        </w:rPr>
      </w:pPr>
      <w:r w:rsidRPr="003F195D">
        <w:rPr>
          <w:rFonts w:ascii="Arial" w:hAnsi="Arial" w:cs="Arial"/>
          <w:b/>
          <w:bCs/>
          <w:sz w:val="20"/>
          <w:szCs w:val="20"/>
        </w:rPr>
        <w:t>C.C.</w:t>
      </w:r>
    </w:p>
    <w:p w14:paraId="6E0D6127" w14:textId="77777777" w:rsidR="00FA1FDB" w:rsidRPr="003F195D" w:rsidRDefault="00FA1FDB" w:rsidP="00FA1FDB">
      <w:pPr>
        <w:adjustRightInd w:val="0"/>
        <w:rPr>
          <w:rFonts w:ascii="Arial" w:hAnsi="Arial" w:cs="Arial"/>
          <w:b/>
          <w:bCs/>
          <w:sz w:val="20"/>
          <w:szCs w:val="20"/>
        </w:rPr>
      </w:pPr>
      <w:r w:rsidRPr="003F195D">
        <w:rPr>
          <w:rFonts w:ascii="Arial" w:hAnsi="Arial" w:cs="Arial"/>
          <w:b/>
          <w:bCs/>
          <w:sz w:val="20"/>
          <w:szCs w:val="20"/>
        </w:rPr>
        <w:t>FIRMA DEL REPRESENTANTE LEGAL:</w:t>
      </w:r>
    </w:p>
    <w:p w14:paraId="1255167F" w14:textId="77777777" w:rsidR="00FA1FDB" w:rsidRPr="003F195D" w:rsidRDefault="00FA1FDB" w:rsidP="00FA1FDB">
      <w:pPr>
        <w:adjustRightInd w:val="0"/>
        <w:rPr>
          <w:rFonts w:ascii="Arial" w:hAnsi="Arial" w:cs="Arial"/>
          <w:b/>
          <w:bCs/>
          <w:sz w:val="20"/>
          <w:szCs w:val="20"/>
        </w:rPr>
      </w:pPr>
      <w:r w:rsidRPr="003F195D">
        <w:rPr>
          <w:rFonts w:ascii="Arial" w:hAnsi="Arial" w:cs="Arial"/>
          <w:b/>
          <w:bCs/>
          <w:sz w:val="20"/>
          <w:szCs w:val="20"/>
        </w:rPr>
        <w:t>DIRECCIÓN:</w:t>
      </w:r>
    </w:p>
    <w:p w14:paraId="654CCD64" w14:textId="77777777" w:rsidR="00FA1FDB" w:rsidRPr="003F195D" w:rsidRDefault="00FA1FDB" w:rsidP="00FA1FDB">
      <w:pPr>
        <w:adjustRightInd w:val="0"/>
        <w:rPr>
          <w:rFonts w:ascii="Arial" w:hAnsi="Arial" w:cs="Arial"/>
          <w:b/>
          <w:bCs/>
          <w:sz w:val="20"/>
          <w:szCs w:val="20"/>
        </w:rPr>
      </w:pPr>
      <w:r w:rsidRPr="003F195D">
        <w:rPr>
          <w:rFonts w:ascii="Arial" w:hAnsi="Arial" w:cs="Arial"/>
          <w:b/>
          <w:bCs/>
          <w:sz w:val="20"/>
          <w:szCs w:val="20"/>
        </w:rPr>
        <w:t>TELÉFONO:</w:t>
      </w:r>
    </w:p>
    <w:p w14:paraId="4E706B90" w14:textId="77777777" w:rsidR="00FA1FDB" w:rsidRPr="003F195D" w:rsidRDefault="00FA1FDB" w:rsidP="00FA1FDB">
      <w:pPr>
        <w:pStyle w:val="Textoindependiente2"/>
        <w:tabs>
          <w:tab w:val="left" w:pos="1980"/>
        </w:tabs>
        <w:rPr>
          <w:rFonts w:cs="Arial"/>
          <w:b/>
          <w:bCs/>
          <w:sz w:val="20"/>
          <w:szCs w:val="20"/>
        </w:rPr>
      </w:pPr>
      <w:r w:rsidRPr="003F195D">
        <w:rPr>
          <w:rFonts w:cs="Arial"/>
          <w:b/>
          <w:bCs/>
          <w:sz w:val="20"/>
          <w:szCs w:val="20"/>
        </w:rPr>
        <w:t>E-MAIL :</w:t>
      </w:r>
    </w:p>
    <w:p w14:paraId="49DB6547" w14:textId="77777777" w:rsidR="00FA1FDB" w:rsidRPr="003F195D" w:rsidRDefault="00FA1FDB" w:rsidP="00FA1FDB">
      <w:pPr>
        <w:tabs>
          <w:tab w:val="left" w:pos="240"/>
        </w:tabs>
        <w:contextualSpacing/>
        <w:jc w:val="both"/>
        <w:rPr>
          <w:b/>
          <w:sz w:val="22"/>
          <w:szCs w:val="22"/>
        </w:rPr>
      </w:pPr>
    </w:p>
    <w:p w14:paraId="00C93933" w14:textId="77777777" w:rsidR="006C22DD" w:rsidRPr="003F195D" w:rsidRDefault="006C22DD" w:rsidP="00FC0CB7">
      <w:pPr>
        <w:pStyle w:val="Textoindependiente2"/>
        <w:rPr>
          <w:rFonts w:eastAsia="Calibri" w:cs="Arial"/>
          <w:sz w:val="22"/>
          <w:szCs w:val="22"/>
        </w:rPr>
      </w:pPr>
    </w:p>
    <w:p w14:paraId="42A41C4A" w14:textId="77777777" w:rsidR="006C22DD" w:rsidRPr="003F195D" w:rsidRDefault="006C22DD" w:rsidP="00FC0CB7">
      <w:pPr>
        <w:pStyle w:val="Textoindependiente2"/>
        <w:rPr>
          <w:rFonts w:eastAsia="Calibri" w:cs="Arial"/>
          <w:sz w:val="22"/>
          <w:szCs w:val="22"/>
        </w:rPr>
      </w:pPr>
    </w:p>
    <w:p w14:paraId="2CDE16A8" w14:textId="77777777" w:rsidR="00356C43" w:rsidRPr="003F195D" w:rsidRDefault="00356C43" w:rsidP="00FC0CB7">
      <w:pPr>
        <w:pStyle w:val="Textoindependiente2"/>
        <w:rPr>
          <w:rFonts w:eastAsia="Calibri" w:cs="Arial"/>
          <w:sz w:val="22"/>
          <w:szCs w:val="22"/>
        </w:rPr>
      </w:pPr>
    </w:p>
    <w:p w14:paraId="5F17ECD1" w14:textId="77777777" w:rsidR="00356C43" w:rsidRPr="003F195D" w:rsidRDefault="00356C43" w:rsidP="00FC0CB7">
      <w:pPr>
        <w:pStyle w:val="Textoindependiente2"/>
        <w:rPr>
          <w:rFonts w:eastAsia="Calibri" w:cs="Arial"/>
          <w:sz w:val="22"/>
          <w:szCs w:val="22"/>
        </w:rPr>
      </w:pPr>
    </w:p>
    <w:p w14:paraId="33E4FA33" w14:textId="77777777" w:rsidR="00CB325F" w:rsidRPr="003F195D" w:rsidRDefault="00CB325F" w:rsidP="00FC0CB7">
      <w:pPr>
        <w:pStyle w:val="Textoindependiente2"/>
        <w:rPr>
          <w:rFonts w:eastAsia="Calibri" w:cs="Arial"/>
          <w:sz w:val="22"/>
          <w:szCs w:val="22"/>
        </w:rPr>
      </w:pPr>
    </w:p>
    <w:p w14:paraId="725F3C0F" w14:textId="77777777" w:rsidR="00CB325F" w:rsidRPr="003F195D" w:rsidRDefault="00CB325F" w:rsidP="00FC0CB7">
      <w:pPr>
        <w:pStyle w:val="Textoindependiente2"/>
        <w:rPr>
          <w:rFonts w:eastAsia="Calibri" w:cs="Arial"/>
          <w:sz w:val="22"/>
          <w:szCs w:val="22"/>
        </w:rPr>
      </w:pPr>
    </w:p>
    <w:p w14:paraId="41D62886" w14:textId="77777777" w:rsidR="00356C43" w:rsidRPr="003F195D" w:rsidRDefault="00356C43" w:rsidP="00FC0CB7">
      <w:pPr>
        <w:widowControl w:val="0"/>
        <w:tabs>
          <w:tab w:val="left" w:pos="330"/>
          <w:tab w:val="left" w:pos="810"/>
        </w:tabs>
        <w:spacing w:line="100" w:lineRule="atLeast"/>
        <w:jc w:val="center"/>
        <w:rPr>
          <w:rFonts w:ascii="Arial" w:hAnsi="Arial" w:cs="Arial"/>
          <w:b/>
          <w:sz w:val="20"/>
          <w:szCs w:val="20"/>
        </w:rPr>
      </w:pPr>
      <w:r w:rsidRPr="003F195D">
        <w:rPr>
          <w:rFonts w:ascii="Arial" w:hAnsi="Arial" w:cs="Arial"/>
          <w:b/>
          <w:sz w:val="20"/>
          <w:szCs w:val="20"/>
        </w:rPr>
        <w:lastRenderedPageBreak/>
        <w:t>ANEXO 1A</w:t>
      </w:r>
    </w:p>
    <w:p w14:paraId="4FDD826F" w14:textId="77777777" w:rsidR="00356C43" w:rsidRPr="003F195D" w:rsidRDefault="00356C43" w:rsidP="00FC0CB7">
      <w:pPr>
        <w:widowControl w:val="0"/>
        <w:tabs>
          <w:tab w:val="left" w:pos="330"/>
          <w:tab w:val="left" w:pos="810"/>
        </w:tabs>
        <w:spacing w:line="100" w:lineRule="atLeast"/>
        <w:jc w:val="center"/>
        <w:rPr>
          <w:rFonts w:ascii="Arial" w:hAnsi="Arial" w:cs="Arial"/>
          <w:b/>
          <w:sz w:val="20"/>
          <w:szCs w:val="20"/>
        </w:rPr>
      </w:pPr>
    </w:p>
    <w:p w14:paraId="7FE1A96C" w14:textId="071A961D" w:rsidR="00FC0CB7" w:rsidRPr="003F195D" w:rsidRDefault="00FC0CB7" w:rsidP="00FC0CB7">
      <w:pPr>
        <w:widowControl w:val="0"/>
        <w:tabs>
          <w:tab w:val="left" w:pos="330"/>
          <w:tab w:val="left" w:pos="810"/>
        </w:tabs>
        <w:spacing w:line="100" w:lineRule="atLeast"/>
        <w:jc w:val="center"/>
        <w:rPr>
          <w:rFonts w:ascii="Arial" w:hAnsi="Arial" w:cs="Arial"/>
          <w:noProof/>
          <w:snapToGrid w:val="0"/>
          <w:sz w:val="20"/>
          <w:szCs w:val="20"/>
          <w:lang w:val="es-ES_tradnl"/>
        </w:rPr>
      </w:pPr>
      <w:r w:rsidRPr="003F195D">
        <w:rPr>
          <w:rFonts w:ascii="Arial" w:hAnsi="Arial" w:cs="Arial"/>
          <w:b/>
          <w:sz w:val="20"/>
          <w:szCs w:val="20"/>
        </w:rPr>
        <w:t xml:space="preserve">CONDICIONES TÉCNICAS </w:t>
      </w:r>
      <w:r w:rsidRPr="003F195D">
        <w:rPr>
          <w:rFonts w:ascii="Arial" w:eastAsia="Calibri" w:hAnsi="Arial" w:cs="Arial"/>
          <w:b/>
          <w:sz w:val="20"/>
          <w:szCs w:val="20"/>
          <w:lang w:val="es-ES_tradnl"/>
        </w:rPr>
        <w:t>ADICIONALES DE CALIFICACIÓN</w:t>
      </w:r>
      <w:r w:rsidR="0007382E" w:rsidRPr="003F195D">
        <w:rPr>
          <w:rFonts w:ascii="Arial" w:eastAsia="Calibri" w:hAnsi="Arial" w:cs="Arial"/>
          <w:b/>
          <w:sz w:val="20"/>
          <w:szCs w:val="20"/>
          <w:lang w:val="es-ES_tradnl"/>
        </w:rPr>
        <w:t xml:space="preserve"> GRUPO 1 Y 2</w:t>
      </w:r>
    </w:p>
    <w:p w14:paraId="0F2D90EB" w14:textId="5D50A92A" w:rsidR="00FC0CB7" w:rsidRPr="003F195D" w:rsidRDefault="0099641D" w:rsidP="00FC0CB7">
      <w:pPr>
        <w:jc w:val="center"/>
        <w:rPr>
          <w:rFonts w:ascii="Arial" w:hAnsi="Arial" w:cs="Arial"/>
          <w:b/>
          <w:noProof/>
          <w:sz w:val="20"/>
          <w:szCs w:val="20"/>
          <w:lang w:val="es-ES_tradnl"/>
        </w:rPr>
      </w:pPr>
      <w:r w:rsidRPr="003F195D">
        <w:rPr>
          <w:rFonts w:ascii="Arial" w:hAnsi="Arial" w:cs="Arial"/>
          <w:b/>
          <w:noProof/>
          <w:sz w:val="20"/>
          <w:szCs w:val="20"/>
          <w:lang w:val="es-ES_tradnl"/>
        </w:rPr>
        <w:t>(OBLIGATORIO)</w:t>
      </w:r>
    </w:p>
    <w:p w14:paraId="621D4470" w14:textId="77777777" w:rsidR="00FA1FDB" w:rsidRPr="003F195D" w:rsidRDefault="00FA1FDB" w:rsidP="00FC0CB7">
      <w:pPr>
        <w:jc w:val="center"/>
        <w:rPr>
          <w:rFonts w:ascii="Arial" w:hAnsi="Arial" w:cs="Arial"/>
          <w:b/>
          <w:noProof/>
          <w:sz w:val="20"/>
          <w:szCs w:val="20"/>
          <w:lang w:val="es-ES_tradnl"/>
        </w:rPr>
      </w:pPr>
    </w:p>
    <w:tbl>
      <w:tblPr>
        <w:tblW w:w="9911" w:type="dxa"/>
        <w:jc w:val="center"/>
        <w:tblLayout w:type="fixed"/>
        <w:tblCellMar>
          <w:left w:w="70" w:type="dxa"/>
          <w:right w:w="70" w:type="dxa"/>
        </w:tblCellMar>
        <w:tblLook w:val="0000" w:firstRow="0" w:lastRow="0" w:firstColumn="0" w:lastColumn="0" w:noHBand="0" w:noVBand="0"/>
      </w:tblPr>
      <w:tblGrid>
        <w:gridCol w:w="3202"/>
        <w:gridCol w:w="4961"/>
        <w:gridCol w:w="1748"/>
      </w:tblGrid>
      <w:tr w:rsidR="003F195D" w:rsidRPr="003F195D" w14:paraId="5E1452E2" w14:textId="77777777" w:rsidTr="0007382E">
        <w:trPr>
          <w:trHeight w:val="20"/>
          <w:jc w:val="center"/>
        </w:trPr>
        <w:tc>
          <w:tcPr>
            <w:tcW w:w="3202" w:type="dxa"/>
            <w:tcBorders>
              <w:top w:val="single" w:sz="8" w:space="0" w:color="auto"/>
              <w:left w:val="single" w:sz="8" w:space="0" w:color="auto"/>
              <w:bottom w:val="single" w:sz="8" w:space="0" w:color="auto"/>
              <w:right w:val="single" w:sz="8" w:space="0" w:color="auto"/>
            </w:tcBorders>
            <w:shd w:val="clear" w:color="auto" w:fill="auto"/>
            <w:vAlign w:val="center"/>
          </w:tcPr>
          <w:p w14:paraId="443AB87E" w14:textId="77777777" w:rsidR="0007382E" w:rsidRPr="003F195D" w:rsidRDefault="0007382E" w:rsidP="00CD5DAD">
            <w:pPr>
              <w:jc w:val="center"/>
              <w:rPr>
                <w:rFonts w:ascii="Arial" w:hAnsi="Arial" w:cs="Arial"/>
                <w:b/>
                <w:bCs/>
                <w:sz w:val="20"/>
                <w:szCs w:val="20"/>
              </w:rPr>
            </w:pPr>
            <w:r w:rsidRPr="003F195D">
              <w:rPr>
                <w:rFonts w:ascii="Arial" w:hAnsi="Arial" w:cs="Arial"/>
                <w:b/>
                <w:bCs/>
                <w:sz w:val="20"/>
                <w:szCs w:val="20"/>
              </w:rPr>
              <w:t>CRITERIOS</w:t>
            </w:r>
          </w:p>
        </w:tc>
        <w:tc>
          <w:tcPr>
            <w:tcW w:w="4961" w:type="dxa"/>
            <w:tcBorders>
              <w:top w:val="single" w:sz="8" w:space="0" w:color="auto"/>
              <w:left w:val="nil"/>
              <w:bottom w:val="single" w:sz="8" w:space="0" w:color="auto"/>
              <w:right w:val="nil"/>
            </w:tcBorders>
            <w:shd w:val="clear" w:color="auto" w:fill="auto"/>
            <w:vAlign w:val="center"/>
          </w:tcPr>
          <w:p w14:paraId="1BC48408" w14:textId="77777777" w:rsidR="0007382E" w:rsidRPr="003F195D" w:rsidRDefault="0007382E" w:rsidP="00CD5DAD">
            <w:pPr>
              <w:jc w:val="center"/>
              <w:rPr>
                <w:rFonts w:ascii="Arial" w:hAnsi="Arial" w:cs="Arial"/>
                <w:b/>
                <w:bCs/>
                <w:sz w:val="20"/>
                <w:szCs w:val="20"/>
              </w:rPr>
            </w:pPr>
            <w:r w:rsidRPr="003F195D">
              <w:rPr>
                <w:rFonts w:ascii="Arial" w:hAnsi="Arial" w:cs="Arial"/>
                <w:b/>
                <w:bCs/>
                <w:sz w:val="20"/>
                <w:szCs w:val="20"/>
              </w:rPr>
              <w:t>EVALUACIÓN</w:t>
            </w:r>
          </w:p>
        </w:tc>
        <w:tc>
          <w:tcPr>
            <w:tcW w:w="1748" w:type="dxa"/>
            <w:tcBorders>
              <w:top w:val="single" w:sz="4" w:space="0" w:color="auto"/>
              <w:left w:val="single" w:sz="4" w:space="0" w:color="auto"/>
              <w:bottom w:val="single" w:sz="4" w:space="0" w:color="auto"/>
              <w:right w:val="single" w:sz="4" w:space="0" w:color="auto"/>
            </w:tcBorders>
            <w:shd w:val="clear" w:color="auto" w:fill="auto"/>
            <w:vAlign w:val="center"/>
          </w:tcPr>
          <w:p w14:paraId="5D09DA9B" w14:textId="051296F3" w:rsidR="0007382E" w:rsidRPr="003F195D" w:rsidRDefault="0007382E" w:rsidP="00CD5DAD">
            <w:pPr>
              <w:jc w:val="center"/>
              <w:rPr>
                <w:rFonts w:ascii="Arial" w:hAnsi="Arial" w:cs="Arial"/>
                <w:b/>
                <w:bCs/>
                <w:sz w:val="20"/>
                <w:szCs w:val="20"/>
              </w:rPr>
            </w:pPr>
            <w:r w:rsidRPr="003F195D">
              <w:rPr>
                <w:rFonts w:ascii="Arial" w:hAnsi="Arial" w:cs="Arial"/>
                <w:b/>
                <w:spacing w:val="-2"/>
                <w:sz w:val="18"/>
                <w:szCs w:val="18"/>
              </w:rPr>
              <w:t>MARQUE CON UNA X EL RANGO A OFERTAR</w:t>
            </w:r>
          </w:p>
        </w:tc>
      </w:tr>
      <w:tr w:rsidR="003F195D" w:rsidRPr="003F195D" w14:paraId="65A9E299" w14:textId="77777777" w:rsidTr="0099641D">
        <w:trPr>
          <w:trHeight w:val="452"/>
          <w:jc w:val="center"/>
        </w:trPr>
        <w:tc>
          <w:tcPr>
            <w:tcW w:w="3202" w:type="dxa"/>
            <w:vMerge w:val="restart"/>
            <w:tcBorders>
              <w:top w:val="single" w:sz="4" w:space="0" w:color="auto"/>
              <w:left w:val="single" w:sz="8" w:space="0" w:color="auto"/>
              <w:bottom w:val="single" w:sz="8" w:space="0" w:color="000000"/>
              <w:right w:val="single" w:sz="8" w:space="0" w:color="auto"/>
            </w:tcBorders>
            <w:shd w:val="clear" w:color="auto" w:fill="auto"/>
            <w:vAlign w:val="center"/>
          </w:tcPr>
          <w:p w14:paraId="4CBC9B7E" w14:textId="77777777" w:rsidR="0007382E" w:rsidRPr="003F195D" w:rsidRDefault="0007382E" w:rsidP="00CD5DAD">
            <w:pPr>
              <w:jc w:val="center"/>
              <w:rPr>
                <w:rFonts w:ascii="Arial" w:hAnsi="Arial" w:cs="Arial"/>
                <w:sz w:val="20"/>
                <w:szCs w:val="20"/>
              </w:rPr>
            </w:pPr>
            <w:r w:rsidRPr="003F195D">
              <w:rPr>
                <w:rFonts w:ascii="Arial" w:hAnsi="Arial" w:cs="Arial"/>
                <w:sz w:val="20"/>
                <w:szCs w:val="20"/>
              </w:rPr>
              <w:t>Oportunidad en la atención de aspirantes por día</w:t>
            </w:r>
          </w:p>
        </w:tc>
        <w:tc>
          <w:tcPr>
            <w:tcW w:w="4961" w:type="dxa"/>
            <w:tcBorders>
              <w:top w:val="single" w:sz="4" w:space="0" w:color="auto"/>
              <w:left w:val="nil"/>
              <w:bottom w:val="single" w:sz="8" w:space="0" w:color="auto"/>
              <w:right w:val="single" w:sz="8" w:space="0" w:color="auto"/>
            </w:tcBorders>
            <w:shd w:val="clear" w:color="auto" w:fill="auto"/>
            <w:vAlign w:val="center"/>
          </w:tcPr>
          <w:p w14:paraId="7AA6001F" w14:textId="77777777" w:rsidR="0007382E" w:rsidRPr="003F195D" w:rsidRDefault="0007382E" w:rsidP="00CD5DAD">
            <w:pPr>
              <w:jc w:val="both"/>
              <w:rPr>
                <w:rFonts w:ascii="Arial" w:hAnsi="Arial" w:cs="Arial"/>
                <w:sz w:val="20"/>
                <w:szCs w:val="20"/>
              </w:rPr>
            </w:pPr>
            <w:r w:rsidRPr="003F195D">
              <w:rPr>
                <w:rFonts w:ascii="Arial" w:hAnsi="Arial" w:cs="Arial"/>
                <w:sz w:val="20"/>
                <w:szCs w:val="20"/>
              </w:rPr>
              <w:t>Más de 50 aspirantes valorados por día</w:t>
            </w:r>
          </w:p>
        </w:tc>
        <w:tc>
          <w:tcPr>
            <w:tcW w:w="1748" w:type="dxa"/>
            <w:tcBorders>
              <w:top w:val="single" w:sz="4" w:space="0" w:color="auto"/>
              <w:left w:val="single" w:sz="4" w:space="0" w:color="auto"/>
              <w:bottom w:val="single" w:sz="4" w:space="0" w:color="auto"/>
              <w:right w:val="single" w:sz="4" w:space="0" w:color="auto"/>
            </w:tcBorders>
            <w:shd w:val="clear" w:color="auto" w:fill="auto"/>
            <w:vAlign w:val="center"/>
          </w:tcPr>
          <w:p w14:paraId="4D5F8CD0" w14:textId="2C150D1C" w:rsidR="0007382E" w:rsidRPr="003F195D" w:rsidRDefault="0007382E" w:rsidP="00CD5DAD">
            <w:pPr>
              <w:jc w:val="center"/>
              <w:rPr>
                <w:rFonts w:ascii="Arial" w:hAnsi="Arial" w:cs="Arial"/>
                <w:sz w:val="20"/>
                <w:szCs w:val="20"/>
              </w:rPr>
            </w:pPr>
          </w:p>
        </w:tc>
      </w:tr>
      <w:tr w:rsidR="003F195D" w:rsidRPr="003F195D" w14:paraId="6C233AB0" w14:textId="77777777" w:rsidTr="0099641D">
        <w:trPr>
          <w:trHeight w:val="402"/>
          <w:jc w:val="center"/>
        </w:trPr>
        <w:tc>
          <w:tcPr>
            <w:tcW w:w="3202" w:type="dxa"/>
            <w:vMerge/>
            <w:tcBorders>
              <w:top w:val="nil"/>
              <w:left w:val="single" w:sz="8" w:space="0" w:color="auto"/>
              <w:bottom w:val="single" w:sz="8" w:space="0" w:color="000000"/>
              <w:right w:val="single" w:sz="8" w:space="0" w:color="auto"/>
            </w:tcBorders>
            <w:vAlign w:val="center"/>
          </w:tcPr>
          <w:p w14:paraId="4166FC05" w14:textId="77777777" w:rsidR="0007382E" w:rsidRPr="003F195D" w:rsidRDefault="0007382E" w:rsidP="00CD5DAD">
            <w:pPr>
              <w:jc w:val="center"/>
              <w:rPr>
                <w:rFonts w:ascii="Arial" w:hAnsi="Arial" w:cs="Arial"/>
                <w:sz w:val="20"/>
                <w:szCs w:val="20"/>
              </w:rPr>
            </w:pPr>
          </w:p>
        </w:tc>
        <w:tc>
          <w:tcPr>
            <w:tcW w:w="4961" w:type="dxa"/>
            <w:tcBorders>
              <w:top w:val="single" w:sz="4" w:space="0" w:color="auto"/>
              <w:left w:val="nil"/>
              <w:bottom w:val="single" w:sz="8" w:space="0" w:color="auto"/>
              <w:right w:val="single" w:sz="8" w:space="0" w:color="auto"/>
            </w:tcBorders>
            <w:shd w:val="clear" w:color="auto" w:fill="auto"/>
            <w:vAlign w:val="center"/>
          </w:tcPr>
          <w:p w14:paraId="26DF2FFF" w14:textId="77777777" w:rsidR="0007382E" w:rsidRPr="003F195D" w:rsidRDefault="0007382E" w:rsidP="00CD5DAD">
            <w:pPr>
              <w:jc w:val="both"/>
              <w:rPr>
                <w:rFonts w:ascii="Arial" w:hAnsi="Arial" w:cs="Arial"/>
                <w:sz w:val="20"/>
                <w:szCs w:val="20"/>
              </w:rPr>
            </w:pPr>
            <w:r w:rsidRPr="003F195D">
              <w:rPr>
                <w:rFonts w:ascii="Arial" w:hAnsi="Arial" w:cs="Arial"/>
                <w:sz w:val="20"/>
                <w:szCs w:val="20"/>
              </w:rPr>
              <w:t>De 40 a 49 aspirantes valorados por día</w:t>
            </w:r>
          </w:p>
        </w:tc>
        <w:tc>
          <w:tcPr>
            <w:tcW w:w="1748" w:type="dxa"/>
            <w:tcBorders>
              <w:top w:val="single" w:sz="4" w:space="0" w:color="auto"/>
              <w:left w:val="single" w:sz="4" w:space="0" w:color="auto"/>
              <w:bottom w:val="single" w:sz="4" w:space="0" w:color="auto"/>
              <w:right w:val="single" w:sz="4" w:space="0" w:color="auto"/>
            </w:tcBorders>
            <w:shd w:val="clear" w:color="auto" w:fill="auto"/>
            <w:vAlign w:val="center"/>
          </w:tcPr>
          <w:p w14:paraId="5B411DDB" w14:textId="3EA4A518" w:rsidR="0007382E" w:rsidRPr="003F195D" w:rsidRDefault="0007382E" w:rsidP="00CD5DAD">
            <w:pPr>
              <w:jc w:val="center"/>
              <w:rPr>
                <w:rFonts w:ascii="Arial" w:hAnsi="Arial" w:cs="Arial"/>
                <w:sz w:val="20"/>
                <w:szCs w:val="20"/>
              </w:rPr>
            </w:pPr>
          </w:p>
        </w:tc>
      </w:tr>
      <w:tr w:rsidR="003F195D" w:rsidRPr="003F195D" w14:paraId="6C3A9EBF" w14:textId="77777777" w:rsidTr="0099641D">
        <w:trPr>
          <w:trHeight w:val="407"/>
          <w:jc w:val="center"/>
        </w:trPr>
        <w:tc>
          <w:tcPr>
            <w:tcW w:w="3202" w:type="dxa"/>
            <w:vMerge/>
            <w:tcBorders>
              <w:top w:val="nil"/>
              <w:left w:val="single" w:sz="8" w:space="0" w:color="auto"/>
              <w:bottom w:val="single" w:sz="8" w:space="0" w:color="000000"/>
              <w:right w:val="single" w:sz="8" w:space="0" w:color="auto"/>
            </w:tcBorders>
            <w:vAlign w:val="center"/>
          </w:tcPr>
          <w:p w14:paraId="1E8F73DE" w14:textId="77777777" w:rsidR="0007382E" w:rsidRPr="003F195D" w:rsidRDefault="0007382E" w:rsidP="00CD5DAD">
            <w:pPr>
              <w:jc w:val="center"/>
              <w:rPr>
                <w:rFonts w:ascii="Arial" w:hAnsi="Arial" w:cs="Arial"/>
                <w:sz w:val="20"/>
                <w:szCs w:val="20"/>
              </w:rPr>
            </w:pPr>
          </w:p>
        </w:tc>
        <w:tc>
          <w:tcPr>
            <w:tcW w:w="4961" w:type="dxa"/>
            <w:tcBorders>
              <w:top w:val="nil"/>
              <w:left w:val="nil"/>
              <w:bottom w:val="single" w:sz="8" w:space="0" w:color="auto"/>
              <w:right w:val="single" w:sz="8" w:space="0" w:color="auto"/>
            </w:tcBorders>
            <w:shd w:val="clear" w:color="auto" w:fill="auto"/>
            <w:vAlign w:val="center"/>
          </w:tcPr>
          <w:p w14:paraId="005CBDEE" w14:textId="77777777" w:rsidR="0007382E" w:rsidRPr="003F195D" w:rsidRDefault="0007382E" w:rsidP="00CD5DAD">
            <w:pPr>
              <w:jc w:val="both"/>
              <w:rPr>
                <w:rFonts w:ascii="Arial" w:hAnsi="Arial" w:cs="Arial"/>
                <w:sz w:val="20"/>
                <w:szCs w:val="20"/>
              </w:rPr>
            </w:pPr>
            <w:r w:rsidRPr="003F195D">
              <w:rPr>
                <w:rFonts w:ascii="Arial" w:hAnsi="Arial" w:cs="Arial"/>
                <w:sz w:val="20"/>
                <w:szCs w:val="20"/>
              </w:rPr>
              <w:t>De 30 a 39 aspirantes valorados por día</w:t>
            </w:r>
          </w:p>
        </w:tc>
        <w:tc>
          <w:tcPr>
            <w:tcW w:w="1748" w:type="dxa"/>
            <w:tcBorders>
              <w:top w:val="nil"/>
              <w:left w:val="single" w:sz="4" w:space="0" w:color="auto"/>
              <w:bottom w:val="single" w:sz="4" w:space="0" w:color="auto"/>
              <w:right w:val="single" w:sz="4" w:space="0" w:color="auto"/>
            </w:tcBorders>
            <w:shd w:val="clear" w:color="auto" w:fill="auto"/>
            <w:vAlign w:val="center"/>
          </w:tcPr>
          <w:p w14:paraId="00EF025F" w14:textId="4D5E4CDB" w:rsidR="0007382E" w:rsidRPr="003F195D" w:rsidRDefault="0007382E" w:rsidP="00CD5DAD">
            <w:pPr>
              <w:jc w:val="center"/>
              <w:rPr>
                <w:rFonts w:ascii="Arial" w:hAnsi="Arial" w:cs="Arial"/>
                <w:sz w:val="20"/>
                <w:szCs w:val="20"/>
              </w:rPr>
            </w:pPr>
          </w:p>
        </w:tc>
      </w:tr>
      <w:tr w:rsidR="003F195D" w:rsidRPr="003F195D" w14:paraId="5FFE732C" w14:textId="77777777" w:rsidTr="0099641D">
        <w:trPr>
          <w:trHeight w:val="399"/>
          <w:jc w:val="center"/>
        </w:trPr>
        <w:tc>
          <w:tcPr>
            <w:tcW w:w="3202" w:type="dxa"/>
            <w:vMerge w:val="restart"/>
            <w:tcBorders>
              <w:top w:val="nil"/>
              <w:left w:val="single" w:sz="8" w:space="0" w:color="auto"/>
              <w:bottom w:val="single" w:sz="8" w:space="0" w:color="000000"/>
              <w:right w:val="single" w:sz="8" w:space="0" w:color="auto"/>
            </w:tcBorders>
            <w:shd w:val="clear" w:color="auto" w:fill="auto"/>
            <w:vAlign w:val="center"/>
          </w:tcPr>
          <w:p w14:paraId="1FE9025B" w14:textId="77777777" w:rsidR="0007382E" w:rsidRPr="003F195D" w:rsidRDefault="0007382E" w:rsidP="00CD5DAD">
            <w:pPr>
              <w:jc w:val="center"/>
              <w:rPr>
                <w:rFonts w:ascii="Arial" w:hAnsi="Arial" w:cs="Arial"/>
                <w:sz w:val="20"/>
                <w:szCs w:val="20"/>
              </w:rPr>
            </w:pPr>
            <w:r w:rsidRPr="003F195D">
              <w:rPr>
                <w:rFonts w:ascii="Arial" w:hAnsi="Arial" w:cs="Arial"/>
                <w:sz w:val="20"/>
                <w:szCs w:val="20"/>
              </w:rPr>
              <w:t>Sala de espera para la atención de Aspirantes.</w:t>
            </w:r>
          </w:p>
        </w:tc>
        <w:tc>
          <w:tcPr>
            <w:tcW w:w="4961" w:type="dxa"/>
            <w:tcBorders>
              <w:top w:val="nil"/>
              <w:left w:val="nil"/>
              <w:bottom w:val="single" w:sz="8" w:space="0" w:color="auto"/>
              <w:right w:val="single" w:sz="8" w:space="0" w:color="auto"/>
            </w:tcBorders>
            <w:shd w:val="clear" w:color="auto" w:fill="auto"/>
            <w:vAlign w:val="center"/>
          </w:tcPr>
          <w:p w14:paraId="490C2AC2" w14:textId="77777777" w:rsidR="0007382E" w:rsidRPr="003F195D" w:rsidRDefault="0007382E" w:rsidP="00CD5DAD">
            <w:pPr>
              <w:jc w:val="both"/>
              <w:rPr>
                <w:rFonts w:ascii="Arial" w:hAnsi="Arial" w:cs="Arial"/>
                <w:sz w:val="20"/>
                <w:szCs w:val="20"/>
              </w:rPr>
            </w:pPr>
            <w:r w:rsidRPr="003F195D">
              <w:rPr>
                <w:rFonts w:ascii="Arial" w:hAnsi="Arial" w:cs="Arial"/>
                <w:sz w:val="20"/>
                <w:szCs w:val="20"/>
              </w:rPr>
              <w:t>Sala de espera con 50 o más sillas disponibles</w:t>
            </w:r>
          </w:p>
        </w:tc>
        <w:tc>
          <w:tcPr>
            <w:tcW w:w="1748" w:type="dxa"/>
            <w:tcBorders>
              <w:top w:val="nil"/>
              <w:left w:val="single" w:sz="4" w:space="0" w:color="auto"/>
              <w:bottom w:val="single" w:sz="4" w:space="0" w:color="auto"/>
              <w:right w:val="single" w:sz="4" w:space="0" w:color="auto"/>
            </w:tcBorders>
            <w:shd w:val="clear" w:color="auto" w:fill="auto"/>
            <w:vAlign w:val="center"/>
          </w:tcPr>
          <w:p w14:paraId="72D13C2D" w14:textId="35B73DCF" w:rsidR="0007382E" w:rsidRPr="003F195D" w:rsidRDefault="0007382E" w:rsidP="00CD5DAD">
            <w:pPr>
              <w:jc w:val="center"/>
              <w:rPr>
                <w:rFonts w:ascii="Arial" w:hAnsi="Arial" w:cs="Arial"/>
                <w:sz w:val="20"/>
                <w:szCs w:val="20"/>
              </w:rPr>
            </w:pPr>
          </w:p>
        </w:tc>
      </w:tr>
      <w:tr w:rsidR="003F195D" w:rsidRPr="003F195D" w14:paraId="2847FBE4" w14:textId="77777777" w:rsidTr="0099641D">
        <w:trPr>
          <w:trHeight w:val="406"/>
          <w:jc w:val="center"/>
        </w:trPr>
        <w:tc>
          <w:tcPr>
            <w:tcW w:w="3202" w:type="dxa"/>
            <w:vMerge/>
            <w:tcBorders>
              <w:top w:val="nil"/>
              <w:left w:val="single" w:sz="8" w:space="0" w:color="auto"/>
              <w:bottom w:val="single" w:sz="8" w:space="0" w:color="000000"/>
              <w:right w:val="single" w:sz="8" w:space="0" w:color="auto"/>
            </w:tcBorders>
            <w:vAlign w:val="center"/>
          </w:tcPr>
          <w:p w14:paraId="3F953D52" w14:textId="77777777" w:rsidR="0007382E" w:rsidRPr="003F195D" w:rsidRDefault="0007382E" w:rsidP="00CD5DAD">
            <w:pPr>
              <w:jc w:val="center"/>
              <w:rPr>
                <w:rFonts w:ascii="Arial" w:hAnsi="Arial" w:cs="Arial"/>
                <w:sz w:val="20"/>
                <w:szCs w:val="20"/>
              </w:rPr>
            </w:pPr>
          </w:p>
        </w:tc>
        <w:tc>
          <w:tcPr>
            <w:tcW w:w="4961" w:type="dxa"/>
            <w:tcBorders>
              <w:top w:val="nil"/>
              <w:left w:val="nil"/>
              <w:bottom w:val="single" w:sz="8" w:space="0" w:color="auto"/>
              <w:right w:val="single" w:sz="8" w:space="0" w:color="auto"/>
            </w:tcBorders>
            <w:shd w:val="clear" w:color="auto" w:fill="auto"/>
            <w:vAlign w:val="center"/>
          </w:tcPr>
          <w:p w14:paraId="5B5E4090" w14:textId="77777777" w:rsidR="0007382E" w:rsidRPr="003F195D" w:rsidRDefault="0007382E" w:rsidP="00CD5DAD">
            <w:pPr>
              <w:jc w:val="both"/>
              <w:rPr>
                <w:rFonts w:ascii="Arial" w:hAnsi="Arial" w:cs="Arial"/>
                <w:sz w:val="20"/>
                <w:szCs w:val="20"/>
              </w:rPr>
            </w:pPr>
            <w:r w:rsidRPr="003F195D">
              <w:rPr>
                <w:rFonts w:ascii="Arial" w:hAnsi="Arial" w:cs="Arial"/>
                <w:sz w:val="20"/>
                <w:szCs w:val="20"/>
              </w:rPr>
              <w:t>Sala de espera con 40 a 49 sillas disponibles</w:t>
            </w:r>
          </w:p>
        </w:tc>
        <w:tc>
          <w:tcPr>
            <w:tcW w:w="1748" w:type="dxa"/>
            <w:tcBorders>
              <w:top w:val="nil"/>
              <w:left w:val="single" w:sz="4" w:space="0" w:color="auto"/>
              <w:bottom w:val="single" w:sz="4" w:space="0" w:color="auto"/>
              <w:right w:val="single" w:sz="4" w:space="0" w:color="auto"/>
            </w:tcBorders>
            <w:shd w:val="clear" w:color="auto" w:fill="auto"/>
            <w:vAlign w:val="center"/>
          </w:tcPr>
          <w:p w14:paraId="49DFC2FB" w14:textId="51CAF648" w:rsidR="0007382E" w:rsidRPr="003F195D" w:rsidRDefault="0007382E" w:rsidP="00CD5DAD">
            <w:pPr>
              <w:jc w:val="center"/>
              <w:rPr>
                <w:rFonts w:ascii="Arial" w:hAnsi="Arial" w:cs="Arial"/>
                <w:sz w:val="20"/>
                <w:szCs w:val="20"/>
              </w:rPr>
            </w:pPr>
          </w:p>
        </w:tc>
      </w:tr>
      <w:tr w:rsidR="003F195D" w:rsidRPr="003F195D" w14:paraId="69E93AEA" w14:textId="77777777" w:rsidTr="0099641D">
        <w:trPr>
          <w:trHeight w:val="412"/>
          <w:jc w:val="center"/>
        </w:trPr>
        <w:tc>
          <w:tcPr>
            <w:tcW w:w="3202" w:type="dxa"/>
            <w:vMerge/>
            <w:tcBorders>
              <w:top w:val="nil"/>
              <w:left w:val="single" w:sz="8" w:space="0" w:color="auto"/>
              <w:bottom w:val="single" w:sz="8" w:space="0" w:color="000000"/>
              <w:right w:val="single" w:sz="8" w:space="0" w:color="auto"/>
            </w:tcBorders>
            <w:vAlign w:val="center"/>
          </w:tcPr>
          <w:p w14:paraId="6C971219" w14:textId="77777777" w:rsidR="0007382E" w:rsidRPr="003F195D" w:rsidRDefault="0007382E" w:rsidP="00CD5DAD">
            <w:pPr>
              <w:jc w:val="center"/>
              <w:rPr>
                <w:rFonts w:ascii="Arial" w:hAnsi="Arial" w:cs="Arial"/>
                <w:sz w:val="20"/>
                <w:szCs w:val="20"/>
              </w:rPr>
            </w:pPr>
          </w:p>
        </w:tc>
        <w:tc>
          <w:tcPr>
            <w:tcW w:w="4961" w:type="dxa"/>
            <w:tcBorders>
              <w:top w:val="nil"/>
              <w:left w:val="nil"/>
              <w:bottom w:val="single" w:sz="8" w:space="0" w:color="auto"/>
              <w:right w:val="single" w:sz="8" w:space="0" w:color="auto"/>
            </w:tcBorders>
            <w:shd w:val="clear" w:color="auto" w:fill="auto"/>
            <w:vAlign w:val="center"/>
          </w:tcPr>
          <w:p w14:paraId="7A9E32BA" w14:textId="77777777" w:rsidR="0007382E" w:rsidRPr="003F195D" w:rsidRDefault="0007382E" w:rsidP="00CD5DAD">
            <w:pPr>
              <w:jc w:val="both"/>
              <w:rPr>
                <w:rFonts w:ascii="Arial" w:hAnsi="Arial" w:cs="Arial"/>
                <w:sz w:val="20"/>
                <w:szCs w:val="20"/>
              </w:rPr>
            </w:pPr>
            <w:r w:rsidRPr="003F195D">
              <w:rPr>
                <w:rFonts w:ascii="Arial" w:hAnsi="Arial" w:cs="Arial"/>
                <w:sz w:val="20"/>
                <w:szCs w:val="20"/>
              </w:rPr>
              <w:t>Sala de espera con 30 a 39 sillas disponibles</w:t>
            </w:r>
          </w:p>
        </w:tc>
        <w:tc>
          <w:tcPr>
            <w:tcW w:w="1748" w:type="dxa"/>
            <w:tcBorders>
              <w:top w:val="nil"/>
              <w:left w:val="single" w:sz="4" w:space="0" w:color="auto"/>
              <w:bottom w:val="single" w:sz="4" w:space="0" w:color="auto"/>
              <w:right w:val="single" w:sz="4" w:space="0" w:color="auto"/>
            </w:tcBorders>
            <w:shd w:val="clear" w:color="auto" w:fill="auto"/>
            <w:vAlign w:val="center"/>
          </w:tcPr>
          <w:p w14:paraId="220D0E45" w14:textId="7256F7F4" w:rsidR="0007382E" w:rsidRPr="003F195D" w:rsidRDefault="0007382E" w:rsidP="00CD5DAD">
            <w:pPr>
              <w:jc w:val="center"/>
              <w:rPr>
                <w:rFonts w:ascii="Arial" w:hAnsi="Arial" w:cs="Arial"/>
                <w:sz w:val="20"/>
                <w:szCs w:val="20"/>
              </w:rPr>
            </w:pPr>
          </w:p>
        </w:tc>
      </w:tr>
      <w:tr w:rsidR="003F195D" w:rsidRPr="003F195D" w14:paraId="5FC7EF10" w14:textId="77777777" w:rsidTr="0099641D">
        <w:trPr>
          <w:trHeight w:val="404"/>
          <w:jc w:val="center"/>
        </w:trPr>
        <w:tc>
          <w:tcPr>
            <w:tcW w:w="3202" w:type="dxa"/>
            <w:vMerge w:val="restart"/>
            <w:tcBorders>
              <w:top w:val="single" w:sz="4" w:space="0" w:color="auto"/>
              <w:left w:val="single" w:sz="4" w:space="0" w:color="auto"/>
              <w:bottom w:val="nil"/>
              <w:right w:val="single" w:sz="8" w:space="0" w:color="auto"/>
            </w:tcBorders>
            <w:shd w:val="clear" w:color="auto" w:fill="auto"/>
            <w:vAlign w:val="center"/>
          </w:tcPr>
          <w:p w14:paraId="338618A5" w14:textId="51C78E8C" w:rsidR="0007382E" w:rsidRPr="003F195D" w:rsidRDefault="0007382E" w:rsidP="00CD5DAD">
            <w:pPr>
              <w:jc w:val="center"/>
              <w:rPr>
                <w:rFonts w:ascii="Arial" w:hAnsi="Arial" w:cs="Arial"/>
                <w:sz w:val="20"/>
                <w:szCs w:val="20"/>
              </w:rPr>
            </w:pPr>
            <w:r w:rsidRPr="003F195D">
              <w:rPr>
                <w:rFonts w:ascii="Arial" w:hAnsi="Arial" w:cs="Arial"/>
                <w:sz w:val="20"/>
                <w:szCs w:val="20"/>
              </w:rPr>
              <w:t>Oportunidad en la entrega de resultados de los procedimientos diagnósticos realizados</w:t>
            </w:r>
          </w:p>
        </w:tc>
        <w:tc>
          <w:tcPr>
            <w:tcW w:w="4961" w:type="dxa"/>
            <w:tcBorders>
              <w:top w:val="single" w:sz="4" w:space="0" w:color="auto"/>
              <w:left w:val="nil"/>
              <w:bottom w:val="single" w:sz="8" w:space="0" w:color="auto"/>
              <w:right w:val="single" w:sz="8" w:space="0" w:color="auto"/>
            </w:tcBorders>
            <w:shd w:val="clear" w:color="auto" w:fill="auto"/>
            <w:vAlign w:val="center"/>
          </w:tcPr>
          <w:p w14:paraId="3A6C5286" w14:textId="77777777" w:rsidR="0007382E" w:rsidRPr="003F195D" w:rsidRDefault="0007382E" w:rsidP="00CD5DAD">
            <w:pPr>
              <w:jc w:val="both"/>
              <w:rPr>
                <w:rFonts w:ascii="Arial" w:hAnsi="Arial" w:cs="Arial"/>
                <w:sz w:val="20"/>
                <w:szCs w:val="20"/>
              </w:rPr>
            </w:pPr>
            <w:r w:rsidRPr="003F195D">
              <w:rPr>
                <w:rFonts w:ascii="Arial" w:hAnsi="Arial" w:cs="Arial"/>
                <w:sz w:val="20"/>
                <w:szCs w:val="20"/>
              </w:rPr>
              <w:t>Menor o igual de 48 horas</w:t>
            </w:r>
          </w:p>
        </w:tc>
        <w:tc>
          <w:tcPr>
            <w:tcW w:w="1748" w:type="dxa"/>
            <w:tcBorders>
              <w:top w:val="single" w:sz="4" w:space="0" w:color="auto"/>
              <w:left w:val="single" w:sz="4" w:space="0" w:color="auto"/>
              <w:bottom w:val="single" w:sz="4" w:space="0" w:color="auto"/>
              <w:right w:val="single" w:sz="4" w:space="0" w:color="auto"/>
            </w:tcBorders>
            <w:shd w:val="clear" w:color="auto" w:fill="auto"/>
            <w:vAlign w:val="center"/>
          </w:tcPr>
          <w:p w14:paraId="68A6BDB0" w14:textId="0D7336A4" w:rsidR="0007382E" w:rsidRPr="003F195D" w:rsidRDefault="0007382E" w:rsidP="00CD5DAD">
            <w:pPr>
              <w:jc w:val="center"/>
              <w:rPr>
                <w:rFonts w:ascii="Arial" w:hAnsi="Arial" w:cs="Arial"/>
                <w:sz w:val="20"/>
                <w:szCs w:val="20"/>
              </w:rPr>
            </w:pPr>
          </w:p>
        </w:tc>
      </w:tr>
      <w:tr w:rsidR="003F195D" w:rsidRPr="003F195D" w14:paraId="622C7CAD" w14:textId="77777777" w:rsidTr="0099641D">
        <w:trPr>
          <w:trHeight w:val="409"/>
          <w:jc w:val="center"/>
        </w:trPr>
        <w:tc>
          <w:tcPr>
            <w:tcW w:w="3202" w:type="dxa"/>
            <w:vMerge/>
            <w:tcBorders>
              <w:top w:val="nil"/>
              <w:left w:val="single" w:sz="4" w:space="0" w:color="auto"/>
              <w:bottom w:val="nil"/>
              <w:right w:val="single" w:sz="8" w:space="0" w:color="auto"/>
            </w:tcBorders>
            <w:vAlign w:val="center"/>
          </w:tcPr>
          <w:p w14:paraId="142B28C2" w14:textId="77777777" w:rsidR="0007382E" w:rsidRPr="003F195D" w:rsidRDefault="0007382E" w:rsidP="00CD5DAD">
            <w:pPr>
              <w:jc w:val="center"/>
              <w:rPr>
                <w:rFonts w:ascii="Arial" w:hAnsi="Arial" w:cs="Arial"/>
                <w:sz w:val="20"/>
                <w:szCs w:val="20"/>
              </w:rPr>
            </w:pPr>
          </w:p>
        </w:tc>
        <w:tc>
          <w:tcPr>
            <w:tcW w:w="4961" w:type="dxa"/>
            <w:tcBorders>
              <w:top w:val="single" w:sz="4" w:space="0" w:color="auto"/>
              <w:left w:val="nil"/>
              <w:bottom w:val="single" w:sz="8" w:space="0" w:color="auto"/>
              <w:right w:val="single" w:sz="8" w:space="0" w:color="auto"/>
            </w:tcBorders>
            <w:shd w:val="clear" w:color="auto" w:fill="auto"/>
            <w:vAlign w:val="center"/>
          </w:tcPr>
          <w:p w14:paraId="56C75C30" w14:textId="77777777" w:rsidR="0007382E" w:rsidRPr="003F195D" w:rsidRDefault="0007382E" w:rsidP="00CD5DAD">
            <w:pPr>
              <w:jc w:val="both"/>
              <w:rPr>
                <w:rFonts w:ascii="Arial" w:hAnsi="Arial" w:cs="Arial"/>
                <w:sz w:val="20"/>
                <w:szCs w:val="20"/>
              </w:rPr>
            </w:pPr>
            <w:r w:rsidRPr="003F195D">
              <w:rPr>
                <w:rFonts w:ascii="Arial" w:hAnsi="Arial" w:cs="Arial"/>
                <w:sz w:val="20"/>
                <w:szCs w:val="20"/>
              </w:rPr>
              <w:t>Mayor de 48 horas y hasta 72 horas.</w:t>
            </w:r>
          </w:p>
        </w:tc>
        <w:tc>
          <w:tcPr>
            <w:tcW w:w="1748" w:type="dxa"/>
            <w:tcBorders>
              <w:top w:val="single" w:sz="4" w:space="0" w:color="auto"/>
              <w:left w:val="single" w:sz="4" w:space="0" w:color="auto"/>
              <w:bottom w:val="single" w:sz="4" w:space="0" w:color="auto"/>
              <w:right w:val="single" w:sz="4" w:space="0" w:color="auto"/>
            </w:tcBorders>
            <w:shd w:val="clear" w:color="auto" w:fill="auto"/>
            <w:vAlign w:val="center"/>
          </w:tcPr>
          <w:p w14:paraId="392882BE" w14:textId="1803F3BE" w:rsidR="0007382E" w:rsidRPr="003F195D" w:rsidRDefault="0007382E" w:rsidP="00CD5DAD">
            <w:pPr>
              <w:jc w:val="center"/>
              <w:rPr>
                <w:rFonts w:ascii="Arial" w:hAnsi="Arial" w:cs="Arial"/>
                <w:sz w:val="20"/>
                <w:szCs w:val="20"/>
              </w:rPr>
            </w:pPr>
          </w:p>
        </w:tc>
      </w:tr>
      <w:tr w:rsidR="003F195D" w:rsidRPr="003F195D" w14:paraId="5DCA826B" w14:textId="77777777" w:rsidTr="0099641D">
        <w:trPr>
          <w:trHeight w:val="402"/>
          <w:jc w:val="center"/>
        </w:trPr>
        <w:tc>
          <w:tcPr>
            <w:tcW w:w="3202" w:type="dxa"/>
            <w:vMerge/>
            <w:tcBorders>
              <w:top w:val="nil"/>
              <w:left w:val="single" w:sz="4" w:space="0" w:color="auto"/>
              <w:bottom w:val="single" w:sz="4" w:space="0" w:color="auto"/>
              <w:right w:val="single" w:sz="8" w:space="0" w:color="auto"/>
            </w:tcBorders>
            <w:vAlign w:val="center"/>
          </w:tcPr>
          <w:p w14:paraId="5FB7E7E4" w14:textId="77777777" w:rsidR="0007382E" w:rsidRPr="003F195D" w:rsidRDefault="0007382E" w:rsidP="00CD5DAD">
            <w:pPr>
              <w:jc w:val="center"/>
              <w:rPr>
                <w:rFonts w:ascii="Arial" w:hAnsi="Arial" w:cs="Arial"/>
                <w:sz w:val="20"/>
                <w:szCs w:val="20"/>
              </w:rPr>
            </w:pPr>
          </w:p>
        </w:tc>
        <w:tc>
          <w:tcPr>
            <w:tcW w:w="4961" w:type="dxa"/>
            <w:tcBorders>
              <w:top w:val="nil"/>
              <w:left w:val="nil"/>
              <w:bottom w:val="single" w:sz="4" w:space="0" w:color="auto"/>
              <w:right w:val="single" w:sz="8" w:space="0" w:color="auto"/>
            </w:tcBorders>
            <w:shd w:val="clear" w:color="auto" w:fill="auto"/>
            <w:vAlign w:val="center"/>
          </w:tcPr>
          <w:p w14:paraId="2D47F703" w14:textId="77777777" w:rsidR="0007382E" w:rsidRPr="003F195D" w:rsidRDefault="0007382E" w:rsidP="00CD5DAD">
            <w:pPr>
              <w:jc w:val="both"/>
              <w:rPr>
                <w:rFonts w:ascii="Arial" w:hAnsi="Arial" w:cs="Arial"/>
                <w:sz w:val="20"/>
                <w:szCs w:val="20"/>
              </w:rPr>
            </w:pPr>
            <w:r w:rsidRPr="003F195D">
              <w:rPr>
                <w:rFonts w:ascii="Arial" w:hAnsi="Arial" w:cs="Arial"/>
                <w:sz w:val="20"/>
                <w:szCs w:val="20"/>
              </w:rPr>
              <w:t>Mayor de 72 horas y hasta 96 horas.</w:t>
            </w:r>
          </w:p>
        </w:tc>
        <w:tc>
          <w:tcPr>
            <w:tcW w:w="1748" w:type="dxa"/>
            <w:tcBorders>
              <w:top w:val="nil"/>
              <w:left w:val="single" w:sz="4" w:space="0" w:color="auto"/>
              <w:bottom w:val="single" w:sz="4" w:space="0" w:color="auto"/>
              <w:right w:val="single" w:sz="4" w:space="0" w:color="auto"/>
            </w:tcBorders>
            <w:shd w:val="clear" w:color="auto" w:fill="auto"/>
            <w:vAlign w:val="center"/>
          </w:tcPr>
          <w:p w14:paraId="3CDBF81F" w14:textId="6AAA8268" w:rsidR="0007382E" w:rsidRPr="003F195D" w:rsidRDefault="0007382E" w:rsidP="00CD5DAD">
            <w:pPr>
              <w:jc w:val="center"/>
              <w:rPr>
                <w:rFonts w:ascii="Arial" w:hAnsi="Arial" w:cs="Arial"/>
                <w:sz w:val="20"/>
                <w:szCs w:val="20"/>
              </w:rPr>
            </w:pPr>
          </w:p>
        </w:tc>
      </w:tr>
    </w:tbl>
    <w:p w14:paraId="45C08108" w14:textId="1973E20A" w:rsidR="00FA1FDB" w:rsidRPr="003F195D" w:rsidRDefault="00FA1FDB" w:rsidP="00FC0CB7">
      <w:pPr>
        <w:jc w:val="center"/>
        <w:rPr>
          <w:rFonts w:ascii="Arial" w:hAnsi="Arial" w:cs="Arial"/>
          <w:b/>
          <w:noProof/>
          <w:sz w:val="20"/>
          <w:szCs w:val="20"/>
          <w:lang w:val="es-ES_tradnl"/>
        </w:rPr>
      </w:pPr>
    </w:p>
    <w:p w14:paraId="0DB3664A" w14:textId="3667D164" w:rsidR="0007382E" w:rsidRPr="003F195D" w:rsidRDefault="0007382E" w:rsidP="00FC0CB7">
      <w:pPr>
        <w:jc w:val="center"/>
        <w:rPr>
          <w:rFonts w:ascii="Arial" w:hAnsi="Arial" w:cs="Arial"/>
          <w:b/>
          <w:noProof/>
          <w:sz w:val="20"/>
          <w:szCs w:val="20"/>
          <w:lang w:val="es-ES_tradnl"/>
        </w:rPr>
      </w:pPr>
    </w:p>
    <w:p w14:paraId="47D8BF1F" w14:textId="6128E146" w:rsidR="0007382E" w:rsidRPr="003F195D" w:rsidRDefault="0007382E" w:rsidP="00FC0CB7">
      <w:pPr>
        <w:jc w:val="center"/>
        <w:rPr>
          <w:rFonts w:ascii="Arial" w:hAnsi="Arial" w:cs="Arial"/>
          <w:b/>
          <w:noProof/>
          <w:sz w:val="20"/>
          <w:szCs w:val="20"/>
          <w:lang w:val="es-ES_tradnl"/>
        </w:rPr>
      </w:pPr>
    </w:p>
    <w:p w14:paraId="78573289" w14:textId="77777777" w:rsidR="0007382E" w:rsidRPr="003F195D" w:rsidRDefault="0007382E" w:rsidP="00FC0CB7">
      <w:pPr>
        <w:jc w:val="center"/>
        <w:rPr>
          <w:rFonts w:ascii="Arial" w:hAnsi="Arial" w:cs="Arial"/>
          <w:b/>
          <w:noProof/>
          <w:sz w:val="20"/>
          <w:szCs w:val="20"/>
          <w:lang w:val="es-ES_tradnl"/>
        </w:rPr>
      </w:pPr>
    </w:p>
    <w:p w14:paraId="0522F8A9" w14:textId="77777777" w:rsidR="00AC7E62" w:rsidRPr="003F195D" w:rsidRDefault="00AC7E62" w:rsidP="00AC7E62">
      <w:pPr>
        <w:widowControl w:val="0"/>
        <w:tabs>
          <w:tab w:val="left" w:pos="90"/>
          <w:tab w:val="left" w:pos="285"/>
        </w:tabs>
        <w:spacing w:line="100" w:lineRule="atLeast"/>
        <w:jc w:val="both"/>
        <w:rPr>
          <w:rFonts w:ascii="Arial" w:hAnsi="Arial" w:cs="Arial"/>
          <w:snapToGrid w:val="0"/>
          <w:sz w:val="20"/>
          <w:szCs w:val="20"/>
        </w:rPr>
      </w:pPr>
      <w:r w:rsidRPr="003F195D">
        <w:rPr>
          <w:rFonts w:ascii="Arial" w:hAnsi="Arial" w:cs="Arial"/>
          <w:bCs/>
          <w:sz w:val="20"/>
          <w:szCs w:val="20"/>
        </w:rPr>
        <w:t xml:space="preserve">Nota: </w:t>
      </w:r>
      <w:r w:rsidR="009A1732" w:rsidRPr="003F195D">
        <w:rPr>
          <w:rFonts w:ascii="Arial" w:hAnsi="Arial" w:cs="Arial"/>
          <w:bCs/>
          <w:sz w:val="20"/>
          <w:szCs w:val="20"/>
        </w:rPr>
        <w:t>El oferente deberá marcar con una X el rango a ofertar para la prestación del servicio y la asignación del puntaje</w:t>
      </w:r>
      <w:r w:rsidRPr="003F195D">
        <w:rPr>
          <w:rFonts w:ascii="Arial" w:hAnsi="Arial" w:cs="Arial"/>
          <w:bCs/>
          <w:sz w:val="20"/>
          <w:szCs w:val="20"/>
        </w:rPr>
        <w:t>.</w:t>
      </w:r>
    </w:p>
    <w:p w14:paraId="29AA1C53" w14:textId="77777777" w:rsidR="00AC7E62" w:rsidRPr="003F195D" w:rsidRDefault="00AC7E62" w:rsidP="00AC7E62">
      <w:pPr>
        <w:widowControl w:val="0"/>
        <w:tabs>
          <w:tab w:val="left" w:pos="90"/>
          <w:tab w:val="left" w:pos="285"/>
        </w:tabs>
        <w:spacing w:line="100" w:lineRule="atLeast"/>
        <w:jc w:val="both"/>
        <w:rPr>
          <w:rFonts w:ascii="Arial" w:hAnsi="Arial" w:cs="Arial"/>
          <w:snapToGrid w:val="0"/>
          <w:sz w:val="20"/>
          <w:szCs w:val="20"/>
        </w:rPr>
      </w:pPr>
    </w:p>
    <w:p w14:paraId="7E0D6714" w14:textId="77777777" w:rsidR="0095555D" w:rsidRPr="003F195D" w:rsidRDefault="0095555D" w:rsidP="0095555D">
      <w:pPr>
        <w:autoSpaceDE w:val="0"/>
        <w:autoSpaceDN w:val="0"/>
        <w:adjustRightInd w:val="0"/>
        <w:jc w:val="both"/>
        <w:rPr>
          <w:rFonts w:ascii="Arial" w:hAnsi="Arial" w:cs="Arial"/>
          <w:sz w:val="20"/>
          <w:szCs w:val="20"/>
        </w:rPr>
      </w:pPr>
      <w:r w:rsidRPr="003F195D">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63385CAE" w14:textId="77777777" w:rsidR="007B76EC" w:rsidRPr="003F195D" w:rsidRDefault="007B76EC" w:rsidP="0095555D">
      <w:pPr>
        <w:autoSpaceDE w:val="0"/>
        <w:autoSpaceDN w:val="0"/>
        <w:adjustRightInd w:val="0"/>
        <w:jc w:val="both"/>
        <w:rPr>
          <w:rFonts w:ascii="Arial" w:hAnsi="Arial" w:cs="Arial"/>
          <w:sz w:val="20"/>
          <w:szCs w:val="20"/>
        </w:rPr>
      </w:pPr>
    </w:p>
    <w:p w14:paraId="04486724" w14:textId="77777777" w:rsidR="002A2512" w:rsidRPr="003F195D" w:rsidRDefault="002A2512" w:rsidP="0095555D">
      <w:pPr>
        <w:autoSpaceDE w:val="0"/>
        <w:autoSpaceDN w:val="0"/>
        <w:adjustRightInd w:val="0"/>
        <w:jc w:val="both"/>
        <w:rPr>
          <w:rFonts w:ascii="Arial" w:hAnsi="Arial" w:cs="Arial"/>
          <w:sz w:val="20"/>
          <w:szCs w:val="20"/>
        </w:rPr>
      </w:pPr>
    </w:p>
    <w:p w14:paraId="68A98114" w14:textId="77777777" w:rsidR="00356C43" w:rsidRPr="003F195D" w:rsidRDefault="00356C43" w:rsidP="0095555D">
      <w:pPr>
        <w:autoSpaceDE w:val="0"/>
        <w:autoSpaceDN w:val="0"/>
        <w:adjustRightInd w:val="0"/>
        <w:jc w:val="both"/>
        <w:rPr>
          <w:rFonts w:ascii="Arial" w:hAnsi="Arial" w:cs="Arial"/>
          <w:sz w:val="20"/>
          <w:szCs w:val="20"/>
        </w:rPr>
      </w:pPr>
    </w:p>
    <w:p w14:paraId="49C9D486" w14:textId="77777777" w:rsidR="00356C43" w:rsidRPr="003F195D" w:rsidRDefault="00356C43" w:rsidP="0095555D">
      <w:pPr>
        <w:autoSpaceDE w:val="0"/>
        <w:autoSpaceDN w:val="0"/>
        <w:adjustRightInd w:val="0"/>
        <w:jc w:val="both"/>
        <w:rPr>
          <w:rFonts w:ascii="Arial" w:hAnsi="Arial" w:cs="Arial"/>
          <w:sz w:val="20"/>
          <w:szCs w:val="20"/>
        </w:rPr>
      </w:pPr>
    </w:p>
    <w:p w14:paraId="5EEB06F9" w14:textId="77777777" w:rsidR="00356C43" w:rsidRPr="003F195D" w:rsidRDefault="00356C43" w:rsidP="0095555D">
      <w:pPr>
        <w:autoSpaceDE w:val="0"/>
        <w:autoSpaceDN w:val="0"/>
        <w:adjustRightInd w:val="0"/>
        <w:jc w:val="both"/>
        <w:rPr>
          <w:rFonts w:ascii="Arial" w:hAnsi="Arial" w:cs="Arial"/>
          <w:sz w:val="20"/>
          <w:szCs w:val="20"/>
        </w:rPr>
      </w:pPr>
    </w:p>
    <w:p w14:paraId="797766AE" w14:textId="77777777" w:rsidR="002A2512" w:rsidRPr="003F195D" w:rsidRDefault="002A2512" w:rsidP="0095555D">
      <w:pPr>
        <w:autoSpaceDE w:val="0"/>
        <w:autoSpaceDN w:val="0"/>
        <w:adjustRightInd w:val="0"/>
        <w:jc w:val="both"/>
        <w:rPr>
          <w:rFonts w:ascii="Arial" w:hAnsi="Arial" w:cs="Arial"/>
          <w:sz w:val="20"/>
          <w:szCs w:val="20"/>
        </w:rPr>
      </w:pPr>
    </w:p>
    <w:p w14:paraId="74AB1473" w14:textId="77777777" w:rsidR="0095555D" w:rsidRPr="003F195D" w:rsidRDefault="0095555D" w:rsidP="0095555D">
      <w:pPr>
        <w:autoSpaceDE w:val="0"/>
        <w:autoSpaceDN w:val="0"/>
        <w:adjustRightInd w:val="0"/>
        <w:rPr>
          <w:rFonts w:ascii="Arial" w:hAnsi="Arial" w:cs="Arial"/>
          <w:b/>
          <w:bCs/>
          <w:sz w:val="20"/>
          <w:szCs w:val="20"/>
        </w:rPr>
      </w:pPr>
      <w:r w:rsidRPr="003F195D">
        <w:rPr>
          <w:rFonts w:ascii="Arial" w:hAnsi="Arial" w:cs="Arial"/>
          <w:b/>
          <w:bCs/>
          <w:sz w:val="20"/>
          <w:szCs w:val="20"/>
        </w:rPr>
        <w:t>NOMBRE DEL PROPONENTE:</w:t>
      </w:r>
    </w:p>
    <w:p w14:paraId="623C67B3" w14:textId="77777777" w:rsidR="0095555D" w:rsidRPr="003F195D" w:rsidRDefault="0095555D" w:rsidP="0095555D">
      <w:pPr>
        <w:autoSpaceDE w:val="0"/>
        <w:autoSpaceDN w:val="0"/>
        <w:adjustRightInd w:val="0"/>
        <w:rPr>
          <w:rFonts w:ascii="Arial" w:hAnsi="Arial" w:cs="Arial"/>
          <w:b/>
          <w:bCs/>
          <w:sz w:val="20"/>
          <w:szCs w:val="20"/>
        </w:rPr>
      </w:pPr>
      <w:r w:rsidRPr="003F195D">
        <w:rPr>
          <w:rFonts w:ascii="Arial" w:hAnsi="Arial" w:cs="Arial"/>
          <w:b/>
          <w:bCs/>
          <w:sz w:val="20"/>
          <w:szCs w:val="20"/>
        </w:rPr>
        <w:t>NIT o C.C.:</w:t>
      </w:r>
    </w:p>
    <w:p w14:paraId="42633BD5" w14:textId="77777777" w:rsidR="0095555D" w:rsidRPr="003F195D" w:rsidRDefault="0095555D" w:rsidP="0095555D">
      <w:pPr>
        <w:autoSpaceDE w:val="0"/>
        <w:autoSpaceDN w:val="0"/>
        <w:adjustRightInd w:val="0"/>
        <w:rPr>
          <w:rFonts w:ascii="Arial" w:hAnsi="Arial" w:cs="Arial"/>
          <w:b/>
          <w:bCs/>
          <w:sz w:val="20"/>
          <w:szCs w:val="20"/>
        </w:rPr>
      </w:pPr>
      <w:r w:rsidRPr="003F195D">
        <w:rPr>
          <w:rFonts w:ascii="Arial" w:hAnsi="Arial" w:cs="Arial"/>
          <w:b/>
          <w:bCs/>
          <w:sz w:val="20"/>
          <w:szCs w:val="20"/>
        </w:rPr>
        <w:t>NOMBRE</w:t>
      </w:r>
      <w:r w:rsidR="003E0CB5" w:rsidRPr="003F195D">
        <w:rPr>
          <w:rFonts w:ascii="Arial" w:hAnsi="Arial" w:cs="Arial"/>
          <w:b/>
          <w:bCs/>
          <w:sz w:val="20"/>
          <w:szCs w:val="20"/>
        </w:rPr>
        <w:t xml:space="preserve"> Y FIRMA</w:t>
      </w:r>
      <w:r w:rsidRPr="003F195D">
        <w:rPr>
          <w:rFonts w:ascii="Arial" w:hAnsi="Arial" w:cs="Arial"/>
          <w:b/>
          <w:bCs/>
          <w:sz w:val="20"/>
          <w:szCs w:val="20"/>
        </w:rPr>
        <w:t xml:space="preserve"> DEL REPRESENTANTE LEGAL:</w:t>
      </w:r>
    </w:p>
    <w:p w14:paraId="73FB333E" w14:textId="77777777" w:rsidR="0095555D" w:rsidRPr="003F195D" w:rsidRDefault="0095555D" w:rsidP="0095555D">
      <w:pPr>
        <w:autoSpaceDE w:val="0"/>
        <w:autoSpaceDN w:val="0"/>
        <w:adjustRightInd w:val="0"/>
        <w:rPr>
          <w:rFonts w:ascii="Arial" w:hAnsi="Arial" w:cs="Arial"/>
          <w:b/>
          <w:bCs/>
          <w:sz w:val="20"/>
          <w:szCs w:val="20"/>
        </w:rPr>
      </w:pPr>
      <w:r w:rsidRPr="003F195D">
        <w:rPr>
          <w:rFonts w:ascii="Arial" w:hAnsi="Arial" w:cs="Arial"/>
          <w:b/>
          <w:bCs/>
          <w:sz w:val="20"/>
          <w:szCs w:val="20"/>
        </w:rPr>
        <w:t>C.C.:</w:t>
      </w:r>
    </w:p>
    <w:p w14:paraId="06E9BBB3" w14:textId="77777777" w:rsidR="0095555D" w:rsidRPr="003F195D" w:rsidRDefault="0095555D" w:rsidP="0095555D">
      <w:pPr>
        <w:autoSpaceDE w:val="0"/>
        <w:autoSpaceDN w:val="0"/>
        <w:adjustRightInd w:val="0"/>
        <w:rPr>
          <w:rFonts w:ascii="Arial" w:hAnsi="Arial" w:cs="Arial"/>
          <w:b/>
          <w:bCs/>
          <w:sz w:val="20"/>
          <w:szCs w:val="20"/>
        </w:rPr>
      </w:pPr>
      <w:r w:rsidRPr="003F195D">
        <w:rPr>
          <w:rFonts w:ascii="Arial" w:hAnsi="Arial" w:cs="Arial"/>
          <w:b/>
          <w:bCs/>
          <w:sz w:val="20"/>
          <w:szCs w:val="20"/>
        </w:rPr>
        <w:t>DIRECCIÓN:</w:t>
      </w:r>
    </w:p>
    <w:p w14:paraId="4FD28457" w14:textId="77777777" w:rsidR="0095555D" w:rsidRPr="003F195D" w:rsidRDefault="0095555D" w:rsidP="0095555D">
      <w:pPr>
        <w:autoSpaceDE w:val="0"/>
        <w:autoSpaceDN w:val="0"/>
        <w:adjustRightInd w:val="0"/>
        <w:jc w:val="both"/>
        <w:rPr>
          <w:rFonts w:ascii="Arial" w:hAnsi="Arial" w:cs="Arial"/>
          <w:b/>
          <w:bCs/>
          <w:sz w:val="20"/>
          <w:szCs w:val="20"/>
        </w:rPr>
      </w:pPr>
      <w:r w:rsidRPr="003F195D">
        <w:rPr>
          <w:rFonts w:ascii="Arial" w:hAnsi="Arial" w:cs="Arial"/>
          <w:b/>
          <w:bCs/>
          <w:sz w:val="20"/>
          <w:szCs w:val="20"/>
        </w:rPr>
        <w:t>TELÉFONO:</w:t>
      </w:r>
    </w:p>
    <w:p w14:paraId="5A2BCDED" w14:textId="77777777" w:rsidR="0032584E" w:rsidRPr="003F195D" w:rsidRDefault="0032584E" w:rsidP="0095555D">
      <w:pPr>
        <w:jc w:val="center"/>
        <w:rPr>
          <w:rFonts w:ascii="Arial" w:hAnsi="Arial" w:cs="Arial"/>
          <w:b/>
          <w:sz w:val="20"/>
          <w:szCs w:val="20"/>
        </w:rPr>
      </w:pPr>
    </w:p>
    <w:p w14:paraId="5D87F282" w14:textId="77777777" w:rsidR="00A61862" w:rsidRPr="003F195D" w:rsidRDefault="00A61862" w:rsidP="00586CEC">
      <w:pPr>
        <w:jc w:val="center"/>
        <w:rPr>
          <w:rFonts w:ascii="Arial" w:hAnsi="Arial" w:cs="Arial"/>
          <w:b/>
          <w:sz w:val="22"/>
          <w:szCs w:val="22"/>
        </w:rPr>
      </w:pPr>
    </w:p>
    <w:p w14:paraId="436F5744" w14:textId="77777777" w:rsidR="00A85FBB" w:rsidRPr="003F195D" w:rsidRDefault="00A85FBB" w:rsidP="00FC0CB7">
      <w:pPr>
        <w:rPr>
          <w:rFonts w:ascii="Arial" w:hAnsi="Arial" w:cs="Arial"/>
          <w:b/>
          <w:sz w:val="22"/>
          <w:szCs w:val="22"/>
        </w:rPr>
      </w:pPr>
    </w:p>
    <w:p w14:paraId="2173B714" w14:textId="77777777" w:rsidR="004E1C9F" w:rsidRPr="003F195D" w:rsidRDefault="004E1C9F" w:rsidP="00FC0CB7">
      <w:pPr>
        <w:rPr>
          <w:rFonts w:ascii="Arial" w:hAnsi="Arial" w:cs="Arial"/>
          <w:b/>
          <w:sz w:val="22"/>
          <w:szCs w:val="22"/>
        </w:rPr>
      </w:pPr>
    </w:p>
    <w:p w14:paraId="6F4338E7" w14:textId="77777777" w:rsidR="000F13E8" w:rsidRPr="003F195D" w:rsidRDefault="000F13E8" w:rsidP="00FC0CB7">
      <w:pPr>
        <w:rPr>
          <w:rFonts w:ascii="Arial" w:hAnsi="Arial" w:cs="Arial"/>
          <w:b/>
          <w:sz w:val="22"/>
          <w:szCs w:val="22"/>
        </w:rPr>
      </w:pPr>
    </w:p>
    <w:p w14:paraId="00EAF06E" w14:textId="77777777" w:rsidR="000F13E8" w:rsidRPr="003F195D" w:rsidRDefault="000F13E8" w:rsidP="00FC0CB7">
      <w:pPr>
        <w:rPr>
          <w:rFonts w:ascii="Arial" w:hAnsi="Arial" w:cs="Arial"/>
          <w:b/>
          <w:sz w:val="22"/>
          <w:szCs w:val="22"/>
        </w:rPr>
      </w:pPr>
    </w:p>
    <w:p w14:paraId="50165ED6" w14:textId="79D886C6" w:rsidR="009A1732" w:rsidRPr="003F195D" w:rsidRDefault="009A1732" w:rsidP="00FC0CB7">
      <w:pPr>
        <w:rPr>
          <w:rFonts w:ascii="Arial" w:hAnsi="Arial" w:cs="Arial"/>
          <w:b/>
          <w:sz w:val="22"/>
          <w:szCs w:val="22"/>
        </w:rPr>
      </w:pPr>
    </w:p>
    <w:p w14:paraId="02B750FF" w14:textId="4DAAEBE0" w:rsidR="0007382E" w:rsidRPr="003F195D" w:rsidRDefault="0007382E" w:rsidP="00FC0CB7">
      <w:pPr>
        <w:rPr>
          <w:rFonts w:ascii="Arial" w:hAnsi="Arial" w:cs="Arial"/>
          <w:b/>
          <w:sz w:val="22"/>
          <w:szCs w:val="22"/>
        </w:rPr>
      </w:pPr>
    </w:p>
    <w:p w14:paraId="3127D4C8" w14:textId="601AD66B" w:rsidR="0007382E" w:rsidRPr="003F195D" w:rsidRDefault="0007382E" w:rsidP="00FC0CB7">
      <w:pPr>
        <w:rPr>
          <w:rFonts w:ascii="Arial" w:hAnsi="Arial" w:cs="Arial"/>
          <w:b/>
          <w:sz w:val="22"/>
          <w:szCs w:val="22"/>
        </w:rPr>
      </w:pPr>
    </w:p>
    <w:p w14:paraId="31D1E361" w14:textId="27496636" w:rsidR="00330BDD" w:rsidRPr="003F195D" w:rsidRDefault="00330BDD" w:rsidP="00330BDD">
      <w:pPr>
        <w:tabs>
          <w:tab w:val="left" w:pos="3645"/>
        </w:tabs>
        <w:jc w:val="center"/>
        <w:rPr>
          <w:rFonts w:ascii="Arial" w:hAnsi="Arial" w:cs="Arial"/>
          <w:b/>
          <w:bCs/>
          <w:sz w:val="20"/>
          <w:szCs w:val="20"/>
        </w:rPr>
      </w:pPr>
      <w:r w:rsidRPr="003F195D">
        <w:rPr>
          <w:rFonts w:ascii="Arial" w:hAnsi="Arial" w:cs="Arial"/>
          <w:b/>
          <w:bCs/>
          <w:sz w:val="20"/>
          <w:szCs w:val="20"/>
        </w:rPr>
        <w:lastRenderedPageBreak/>
        <w:t>ANEXO No. 1B</w:t>
      </w:r>
      <w:r w:rsidR="0099641D" w:rsidRPr="003F195D">
        <w:rPr>
          <w:rFonts w:ascii="Arial" w:hAnsi="Arial" w:cs="Arial"/>
          <w:b/>
          <w:bCs/>
          <w:sz w:val="20"/>
          <w:szCs w:val="20"/>
        </w:rPr>
        <w:t xml:space="preserve"> GRUPO 1 Y 2</w:t>
      </w:r>
    </w:p>
    <w:p w14:paraId="5C0CD774" w14:textId="77777777" w:rsidR="00330BDD" w:rsidRPr="003F195D" w:rsidRDefault="00330BDD" w:rsidP="00330BDD">
      <w:pPr>
        <w:tabs>
          <w:tab w:val="left" w:pos="3645"/>
        </w:tabs>
        <w:jc w:val="center"/>
        <w:rPr>
          <w:rFonts w:ascii="Arial" w:hAnsi="Arial" w:cs="Arial"/>
          <w:b/>
          <w:bCs/>
          <w:sz w:val="20"/>
          <w:szCs w:val="20"/>
        </w:rPr>
      </w:pPr>
      <w:r w:rsidRPr="003F195D">
        <w:rPr>
          <w:rFonts w:ascii="Arial" w:hAnsi="Arial" w:cs="Arial"/>
          <w:b/>
          <w:bCs/>
          <w:sz w:val="20"/>
          <w:szCs w:val="20"/>
        </w:rPr>
        <w:t xml:space="preserve">APOYO A LA INDUSTRIA NACIONAL </w:t>
      </w:r>
    </w:p>
    <w:p w14:paraId="73B26776" w14:textId="77777777" w:rsidR="00330BDD" w:rsidRPr="003F195D" w:rsidRDefault="00330BDD" w:rsidP="00330BDD">
      <w:pPr>
        <w:tabs>
          <w:tab w:val="left" w:pos="3645"/>
        </w:tabs>
        <w:jc w:val="center"/>
        <w:rPr>
          <w:rFonts w:ascii="Arial" w:hAnsi="Arial" w:cs="Arial"/>
          <w:b/>
          <w:bCs/>
          <w:sz w:val="22"/>
          <w:szCs w:val="22"/>
        </w:rPr>
      </w:pPr>
    </w:p>
    <w:p w14:paraId="1E381068" w14:textId="77777777" w:rsidR="00330BDD" w:rsidRPr="003F195D" w:rsidRDefault="00330BDD" w:rsidP="00330BDD">
      <w:pPr>
        <w:widowControl w:val="0"/>
        <w:tabs>
          <w:tab w:val="left" w:pos="330"/>
          <w:tab w:val="left" w:pos="810"/>
        </w:tabs>
        <w:jc w:val="center"/>
        <w:rPr>
          <w:rFonts w:ascii="Arial" w:hAnsi="Arial" w:cs="Arial"/>
          <w:sz w:val="20"/>
          <w:szCs w:val="20"/>
        </w:rPr>
      </w:pPr>
    </w:p>
    <w:p w14:paraId="67DA270B" w14:textId="77777777" w:rsidR="00330BDD" w:rsidRPr="003F195D" w:rsidRDefault="00330BDD" w:rsidP="00330BDD">
      <w:pPr>
        <w:widowControl w:val="0"/>
        <w:tabs>
          <w:tab w:val="left" w:pos="330"/>
          <w:tab w:val="left" w:pos="810"/>
        </w:tabs>
        <w:jc w:val="center"/>
        <w:rPr>
          <w:rFonts w:ascii="Arial" w:hAnsi="Arial" w:cs="Arial"/>
          <w:sz w:val="20"/>
          <w:szCs w:val="20"/>
        </w:rPr>
      </w:pPr>
    </w:p>
    <w:p w14:paraId="3718B2DA" w14:textId="77777777" w:rsidR="00330BDD" w:rsidRPr="003F195D" w:rsidRDefault="00330BDD" w:rsidP="00330BDD">
      <w:pPr>
        <w:widowControl w:val="0"/>
        <w:tabs>
          <w:tab w:val="left" w:pos="330"/>
          <w:tab w:val="left" w:pos="810"/>
        </w:tabs>
        <w:jc w:val="center"/>
        <w:rPr>
          <w:rFonts w:ascii="Arial" w:hAnsi="Arial" w:cs="Arial"/>
          <w:sz w:val="20"/>
          <w:szCs w:val="20"/>
        </w:rPr>
      </w:pPr>
    </w:p>
    <w:p w14:paraId="49923793" w14:textId="77777777" w:rsidR="00330BDD" w:rsidRPr="003F195D" w:rsidRDefault="00330BDD" w:rsidP="00330BDD">
      <w:pPr>
        <w:widowControl w:val="0"/>
        <w:tabs>
          <w:tab w:val="left" w:pos="330"/>
          <w:tab w:val="left" w:pos="810"/>
        </w:tabs>
        <w:rPr>
          <w:rFonts w:ascii="Arial" w:hAnsi="Arial" w:cs="Arial"/>
          <w:sz w:val="20"/>
          <w:szCs w:val="20"/>
        </w:rPr>
      </w:pPr>
      <w:r w:rsidRPr="003F195D">
        <w:rPr>
          <w:rFonts w:ascii="Arial" w:hAnsi="Arial" w:cs="Arial"/>
          <w:sz w:val="20"/>
          <w:szCs w:val="20"/>
        </w:rPr>
        <w:t xml:space="preserve">Yo ______________________________________________________________________ en calidad de representante legal de _________________________________________ certifico bajo la gravedad del juramento que: </w:t>
      </w:r>
    </w:p>
    <w:p w14:paraId="096AEF34" w14:textId="77777777" w:rsidR="00330BDD" w:rsidRPr="003F195D" w:rsidRDefault="00330BDD" w:rsidP="00330BDD">
      <w:pPr>
        <w:widowControl w:val="0"/>
        <w:tabs>
          <w:tab w:val="left" w:pos="330"/>
          <w:tab w:val="left" w:pos="810"/>
        </w:tabs>
        <w:rPr>
          <w:rFonts w:ascii="Arial" w:hAnsi="Arial" w:cs="Arial"/>
          <w:sz w:val="20"/>
          <w:szCs w:val="20"/>
        </w:rPr>
      </w:pPr>
    </w:p>
    <w:p w14:paraId="66674779" w14:textId="408DAA07" w:rsidR="00330BDD" w:rsidRPr="003F195D" w:rsidRDefault="00330BDD" w:rsidP="00330BDD">
      <w:pPr>
        <w:jc w:val="both"/>
        <w:rPr>
          <w:rFonts w:ascii="Arial" w:hAnsi="Arial" w:cs="Arial"/>
          <w:sz w:val="20"/>
          <w:szCs w:val="20"/>
        </w:rPr>
      </w:pPr>
      <w:r w:rsidRPr="003F195D">
        <w:rPr>
          <w:rFonts w:ascii="Arial" w:hAnsi="Arial" w:cs="Arial"/>
          <w:sz w:val="20"/>
          <w:szCs w:val="20"/>
        </w:rPr>
        <w:t xml:space="preserve">Para lo que aquí oferto dentro del proceso de contratación que tiene por objeto </w:t>
      </w:r>
      <w:r w:rsidR="0099641D" w:rsidRPr="003F195D">
        <w:rPr>
          <w:rFonts w:ascii="Arial" w:hAnsi="Arial" w:cs="Arial"/>
          <w:sz w:val="20"/>
          <w:szCs w:val="20"/>
        </w:rPr>
        <w:t>PRESTACIÓN DE SERVICIOS DE SALUD  POR CONCEPTO DE CONSULTA ESPECIALIZADA DE OFTALMOLOGÍA, OPTOMETRÍA Y OTORRINOLARINGOLOGÍA, APOYOS DIAGNÓSTICOS DE AUDIOMETRÍA TONAL, RADIOGRAFÍA DE TÓRAX, RADIOGRAFÍA COLUMNA DORSOLUMBAR Y SACRA, ELECTROCARDIOGRAMA, TOMA Y PROCESAMIENTO DE EXÁMENES DE LABORATORIO CLÍNICO, TEST DE EMBARAZO BHCG Y ELECTROENCEFALOGRAMA, DIRIGIDOS AL PERSONAL DE ASPIRANTES (MASCULINOS Y FEMENINOS) A INGRESAR A LA POLICÍA NACIONAL COMO PATRULLEROS Y OFICIALES EN EL DEPARTAMENTO NORTE DE SANTANDER GRUPO 1 Y 2</w:t>
      </w:r>
      <w:r w:rsidRPr="003F195D">
        <w:rPr>
          <w:rFonts w:ascii="Arial" w:hAnsi="Arial" w:cs="Arial"/>
          <w:sz w:val="20"/>
          <w:szCs w:val="20"/>
        </w:rPr>
        <w:t xml:space="preserve">., se encuentra catalogado como: </w:t>
      </w:r>
    </w:p>
    <w:p w14:paraId="232DE5E5" w14:textId="77777777" w:rsidR="00330BDD" w:rsidRPr="003F195D" w:rsidRDefault="00330BDD" w:rsidP="00330BDD">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4"/>
        <w:gridCol w:w="3099"/>
        <w:gridCol w:w="3239"/>
      </w:tblGrid>
      <w:tr w:rsidR="003F195D" w:rsidRPr="003F195D" w14:paraId="61ECD160" w14:textId="77777777" w:rsidTr="009F0574">
        <w:tc>
          <w:tcPr>
            <w:tcW w:w="3624" w:type="dxa"/>
            <w:shd w:val="clear" w:color="auto" w:fill="auto"/>
          </w:tcPr>
          <w:p w14:paraId="32D93C1D" w14:textId="77777777" w:rsidR="009F0574" w:rsidRPr="003F195D" w:rsidRDefault="009F0574" w:rsidP="009F0574">
            <w:pPr>
              <w:autoSpaceDE w:val="0"/>
              <w:autoSpaceDN w:val="0"/>
              <w:adjustRightInd w:val="0"/>
              <w:jc w:val="both"/>
              <w:rPr>
                <w:rFonts w:ascii="Arial" w:eastAsia="MS Mincho" w:hAnsi="Arial" w:cs="Arial"/>
                <w:noProof/>
                <w:sz w:val="20"/>
                <w:szCs w:val="20"/>
                <w:lang w:val="es-ES_tradnl"/>
              </w:rPr>
            </w:pPr>
            <w:r w:rsidRPr="003F195D">
              <w:rPr>
                <w:rFonts w:ascii="Arial" w:eastAsia="MS Mincho" w:hAnsi="Arial" w:cs="Arial"/>
                <w:noProof/>
                <w:sz w:val="20"/>
                <w:szCs w:val="20"/>
                <w:lang w:val="es-ES_tradnl"/>
              </w:rPr>
              <w:t xml:space="preserve">PROPONENTE DE ORIGEN NACIONAL CON RECURSO HUMANO ASISTENCIAL NACIONAL </w:t>
            </w:r>
          </w:p>
        </w:tc>
        <w:tc>
          <w:tcPr>
            <w:tcW w:w="3099" w:type="dxa"/>
            <w:shd w:val="clear" w:color="auto" w:fill="auto"/>
          </w:tcPr>
          <w:p w14:paraId="52E3E7AC" w14:textId="77777777" w:rsidR="009F0574" w:rsidRPr="003F195D" w:rsidRDefault="009F0574" w:rsidP="009F0574">
            <w:pPr>
              <w:autoSpaceDE w:val="0"/>
              <w:autoSpaceDN w:val="0"/>
              <w:adjustRightInd w:val="0"/>
              <w:jc w:val="both"/>
              <w:rPr>
                <w:rFonts w:ascii="Arial" w:eastAsia="MS Mincho" w:hAnsi="Arial" w:cs="Arial"/>
                <w:noProof/>
                <w:sz w:val="20"/>
                <w:szCs w:val="20"/>
                <w:lang w:val="es-ES_tradnl"/>
              </w:rPr>
            </w:pPr>
            <w:r w:rsidRPr="003F195D">
              <w:rPr>
                <w:rFonts w:ascii="Arial" w:eastAsia="MS Mincho" w:hAnsi="Arial" w:cs="Arial"/>
                <w:noProof/>
                <w:sz w:val="20"/>
                <w:szCs w:val="20"/>
                <w:lang w:val="es-ES_tradnl"/>
              </w:rPr>
              <w:t>PROPONENTE DE ORIGEN EXTRANJERO PERO CON RECURSO HUMANO ASISTENCIAL NACIONAL</w:t>
            </w:r>
          </w:p>
        </w:tc>
        <w:tc>
          <w:tcPr>
            <w:tcW w:w="3239" w:type="dxa"/>
            <w:shd w:val="clear" w:color="auto" w:fill="auto"/>
          </w:tcPr>
          <w:p w14:paraId="0C3B81BC" w14:textId="77777777" w:rsidR="009F0574" w:rsidRPr="003F195D" w:rsidRDefault="009F0574" w:rsidP="009F0574">
            <w:pPr>
              <w:autoSpaceDE w:val="0"/>
              <w:autoSpaceDN w:val="0"/>
              <w:adjustRightInd w:val="0"/>
              <w:jc w:val="both"/>
              <w:rPr>
                <w:rFonts w:ascii="Arial" w:eastAsia="MS Mincho" w:hAnsi="Arial" w:cs="Arial"/>
                <w:noProof/>
                <w:sz w:val="20"/>
                <w:szCs w:val="20"/>
                <w:lang w:val="es-ES_tradnl"/>
              </w:rPr>
            </w:pPr>
            <w:r w:rsidRPr="003F195D">
              <w:rPr>
                <w:rFonts w:ascii="Arial" w:eastAsia="MS Mincho" w:hAnsi="Arial" w:cs="Arial"/>
                <w:noProof/>
                <w:sz w:val="20"/>
                <w:szCs w:val="20"/>
                <w:lang w:val="es-ES_tradnl"/>
              </w:rPr>
              <w:t>PROPONENTE ES DE ORIGEN EXTRANJERO SIN RECURSO HUMANO ASISTENCIAL NACIONAL</w:t>
            </w:r>
          </w:p>
        </w:tc>
      </w:tr>
      <w:tr w:rsidR="009F0574" w:rsidRPr="003F195D" w14:paraId="7D1570D1" w14:textId="77777777" w:rsidTr="009F0574">
        <w:trPr>
          <w:trHeight w:val="402"/>
        </w:trPr>
        <w:tc>
          <w:tcPr>
            <w:tcW w:w="3624" w:type="dxa"/>
            <w:shd w:val="clear" w:color="auto" w:fill="auto"/>
          </w:tcPr>
          <w:p w14:paraId="55294609" w14:textId="77777777" w:rsidR="00330BDD" w:rsidRPr="003F195D" w:rsidRDefault="00330BDD" w:rsidP="00726695">
            <w:pPr>
              <w:jc w:val="both"/>
              <w:rPr>
                <w:rFonts w:ascii="Arial" w:hAnsi="Arial" w:cs="Arial"/>
                <w:sz w:val="16"/>
                <w:szCs w:val="16"/>
              </w:rPr>
            </w:pPr>
          </w:p>
        </w:tc>
        <w:tc>
          <w:tcPr>
            <w:tcW w:w="3099" w:type="dxa"/>
            <w:shd w:val="clear" w:color="auto" w:fill="auto"/>
          </w:tcPr>
          <w:p w14:paraId="2B70B245" w14:textId="77777777" w:rsidR="00330BDD" w:rsidRPr="003F195D" w:rsidRDefault="00330BDD" w:rsidP="00726695">
            <w:pPr>
              <w:jc w:val="both"/>
              <w:rPr>
                <w:rFonts w:ascii="Arial" w:hAnsi="Arial" w:cs="Arial"/>
                <w:sz w:val="16"/>
                <w:szCs w:val="16"/>
              </w:rPr>
            </w:pPr>
          </w:p>
        </w:tc>
        <w:tc>
          <w:tcPr>
            <w:tcW w:w="3239" w:type="dxa"/>
            <w:shd w:val="clear" w:color="auto" w:fill="auto"/>
          </w:tcPr>
          <w:p w14:paraId="1D73C33B" w14:textId="77777777" w:rsidR="00330BDD" w:rsidRPr="003F195D" w:rsidRDefault="00330BDD" w:rsidP="00726695">
            <w:pPr>
              <w:jc w:val="both"/>
              <w:rPr>
                <w:rFonts w:ascii="Arial" w:hAnsi="Arial" w:cs="Arial"/>
                <w:sz w:val="16"/>
                <w:szCs w:val="16"/>
              </w:rPr>
            </w:pPr>
          </w:p>
        </w:tc>
      </w:tr>
    </w:tbl>
    <w:p w14:paraId="3A95FF95" w14:textId="77777777" w:rsidR="00330BDD" w:rsidRPr="003F195D" w:rsidRDefault="00330BDD" w:rsidP="00330BDD">
      <w:pPr>
        <w:widowControl w:val="0"/>
        <w:tabs>
          <w:tab w:val="left" w:pos="330"/>
          <w:tab w:val="left" w:pos="810"/>
        </w:tabs>
        <w:rPr>
          <w:rFonts w:ascii="Arial" w:hAnsi="Arial" w:cs="Arial"/>
          <w:sz w:val="20"/>
          <w:szCs w:val="20"/>
        </w:rPr>
      </w:pPr>
    </w:p>
    <w:p w14:paraId="277AC222" w14:textId="77777777" w:rsidR="00330BDD" w:rsidRPr="003F195D" w:rsidRDefault="00330BDD" w:rsidP="00330BDD">
      <w:pPr>
        <w:widowControl w:val="0"/>
        <w:tabs>
          <w:tab w:val="left" w:pos="330"/>
          <w:tab w:val="left" w:pos="810"/>
        </w:tabs>
        <w:jc w:val="both"/>
        <w:rPr>
          <w:rFonts w:ascii="Arial" w:hAnsi="Arial" w:cs="Arial"/>
          <w:sz w:val="20"/>
          <w:szCs w:val="20"/>
        </w:rPr>
      </w:pPr>
      <w:r w:rsidRPr="003F195D">
        <w:rPr>
          <w:rFonts w:ascii="Arial" w:hAnsi="Arial" w:cs="Arial"/>
          <w:sz w:val="20"/>
          <w:szCs w:val="20"/>
        </w:rPr>
        <w:t>De acuerdo con el artículo 2.2.1.2.4.2.1 del Decreto 1082 del 26 de Mayo de 2015 y con el fin de apoyar la industria nacional y conforme lo previsto en la Ley 816 de 2003, se asignará un puntaje máximo de cien (100) puntos al proponente que ofrezca el 100% de servicios de origen nacional para lo cual se tendrá en cuenta lo establecido en el artículo 2.2.1.1.1.3.1. del Decreto 1082 del 26 de Mayo de 2015, que define los servicios de origen nacional como “los servicios prestados por personas naturales colombianas o residentes en Colombia o por personas jurídicas constituidas de conformidad con la legislación colombiana”, hecho que se acreditará con el Certificado de Existencia y Representación Legal, para el caso de las empresas; con la copia de la cedula de ciudadanía para las personas naturales, y en caso de consorcio o unión temporal se acreditará con los documentos anteriormente mencionados, teniendo en cuenta la conformación del mismo.</w:t>
      </w:r>
    </w:p>
    <w:p w14:paraId="2B766560" w14:textId="77777777" w:rsidR="00330BDD" w:rsidRPr="003F195D" w:rsidRDefault="00330BDD" w:rsidP="00330BDD">
      <w:pPr>
        <w:widowControl w:val="0"/>
        <w:tabs>
          <w:tab w:val="left" w:pos="330"/>
          <w:tab w:val="left" w:pos="810"/>
        </w:tabs>
        <w:rPr>
          <w:rFonts w:ascii="Arial" w:hAnsi="Arial" w:cs="Arial"/>
          <w:sz w:val="20"/>
          <w:szCs w:val="20"/>
        </w:rPr>
      </w:pPr>
    </w:p>
    <w:p w14:paraId="781BD13D" w14:textId="77777777" w:rsidR="00330BDD" w:rsidRPr="003F195D" w:rsidRDefault="00330BDD" w:rsidP="00330BDD">
      <w:pPr>
        <w:widowControl w:val="0"/>
        <w:tabs>
          <w:tab w:val="left" w:pos="330"/>
          <w:tab w:val="left" w:pos="810"/>
        </w:tabs>
        <w:rPr>
          <w:rFonts w:ascii="Arial" w:hAnsi="Arial" w:cs="Arial"/>
          <w:sz w:val="20"/>
          <w:szCs w:val="20"/>
        </w:rPr>
      </w:pPr>
    </w:p>
    <w:p w14:paraId="5E37084B" w14:textId="77777777" w:rsidR="00330BDD" w:rsidRPr="003F195D" w:rsidRDefault="00330BDD" w:rsidP="00330BDD">
      <w:pPr>
        <w:autoSpaceDE w:val="0"/>
        <w:autoSpaceDN w:val="0"/>
        <w:jc w:val="both"/>
        <w:rPr>
          <w:rFonts w:ascii="Arial" w:hAnsi="Arial" w:cs="Arial"/>
          <w:sz w:val="20"/>
          <w:szCs w:val="20"/>
          <w:lang w:val="es-ES_tradnl"/>
        </w:rPr>
      </w:pPr>
      <w:r w:rsidRPr="003F195D">
        <w:rPr>
          <w:rFonts w:ascii="Arial" w:hAnsi="Arial" w:cs="Arial"/>
          <w:sz w:val="20"/>
          <w:szCs w:val="20"/>
          <w:lang w:val="es-ES_tradnl"/>
        </w:rPr>
        <w:t>NOMBRE DEL PROPONENTE</w:t>
      </w:r>
      <w:r w:rsidRPr="003F195D">
        <w:rPr>
          <w:rFonts w:ascii="Arial" w:hAnsi="Arial" w:cs="Arial"/>
          <w:sz w:val="20"/>
          <w:szCs w:val="20"/>
          <w:lang w:val="es-ES_tradnl"/>
        </w:rPr>
        <w:tab/>
      </w:r>
      <w:r w:rsidRPr="003F195D">
        <w:rPr>
          <w:rFonts w:ascii="Arial" w:hAnsi="Arial" w:cs="Arial"/>
          <w:sz w:val="20"/>
          <w:szCs w:val="20"/>
          <w:lang w:val="es-ES_tradnl"/>
        </w:rPr>
        <w:tab/>
      </w:r>
      <w:r w:rsidRPr="003F195D">
        <w:rPr>
          <w:rFonts w:ascii="Arial" w:hAnsi="Arial" w:cs="Arial"/>
          <w:sz w:val="20"/>
          <w:szCs w:val="20"/>
          <w:lang w:val="es-ES_tradnl"/>
        </w:rPr>
        <w:tab/>
        <w:t>:</w:t>
      </w:r>
    </w:p>
    <w:p w14:paraId="00461E42" w14:textId="77777777" w:rsidR="00330BDD" w:rsidRPr="003F195D" w:rsidRDefault="00330BDD" w:rsidP="00330BDD">
      <w:pPr>
        <w:autoSpaceDE w:val="0"/>
        <w:autoSpaceDN w:val="0"/>
        <w:jc w:val="both"/>
        <w:rPr>
          <w:rFonts w:ascii="Arial" w:hAnsi="Arial" w:cs="Arial"/>
          <w:sz w:val="20"/>
          <w:szCs w:val="20"/>
          <w:lang w:val="es-ES_tradnl"/>
        </w:rPr>
      </w:pPr>
      <w:r w:rsidRPr="003F195D">
        <w:rPr>
          <w:rFonts w:ascii="Arial" w:hAnsi="Arial" w:cs="Arial"/>
          <w:sz w:val="20"/>
          <w:szCs w:val="20"/>
          <w:lang w:val="es-ES_tradnl"/>
        </w:rPr>
        <w:t>NIT o C.C.</w:t>
      </w:r>
      <w:r w:rsidRPr="003F195D">
        <w:rPr>
          <w:rFonts w:ascii="Arial" w:hAnsi="Arial" w:cs="Arial"/>
          <w:sz w:val="20"/>
          <w:szCs w:val="20"/>
          <w:lang w:val="es-ES_tradnl"/>
        </w:rPr>
        <w:tab/>
      </w:r>
      <w:r w:rsidRPr="003F195D">
        <w:rPr>
          <w:rFonts w:ascii="Arial" w:hAnsi="Arial" w:cs="Arial"/>
          <w:sz w:val="20"/>
          <w:szCs w:val="20"/>
          <w:lang w:val="es-ES_tradnl"/>
        </w:rPr>
        <w:tab/>
      </w:r>
      <w:r w:rsidRPr="003F195D">
        <w:rPr>
          <w:rFonts w:ascii="Arial" w:hAnsi="Arial" w:cs="Arial"/>
          <w:sz w:val="20"/>
          <w:szCs w:val="20"/>
          <w:lang w:val="es-ES_tradnl"/>
        </w:rPr>
        <w:tab/>
      </w:r>
      <w:r w:rsidRPr="003F195D">
        <w:rPr>
          <w:rFonts w:ascii="Arial" w:hAnsi="Arial" w:cs="Arial"/>
          <w:sz w:val="20"/>
          <w:szCs w:val="20"/>
          <w:lang w:val="es-ES_tradnl"/>
        </w:rPr>
        <w:tab/>
      </w:r>
      <w:r w:rsidRPr="003F195D">
        <w:rPr>
          <w:rFonts w:ascii="Arial" w:hAnsi="Arial" w:cs="Arial"/>
          <w:sz w:val="20"/>
          <w:szCs w:val="20"/>
          <w:lang w:val="es-ES_tradnl"/>
        </w:rPr>
        <w:tab/>
        <w:t>:</w:t>
      </w:r>
    </w:p>
    <w:p w14:paraId="1D038ADE" w14:textId="77777777" w:rsidR="00330BDD" w:rsidRPr="003F195D" w:rsidRDefault="00330BDD" w:rsidP="00330BDD">
      <w:pPr>
        <w:autoSpaceDE w:val="0"/>
        <w:autoSpaceDN w:val="0"/>
        <w:jc w:val="both"/>
        <w:rPr>
          <w:rFonts w:ascii="Arial" w:hAnsi="Arial" w:cs="Arial"/>
          <w:sz w:val="20"/>
          <w:szCs w:val="20"/>
          <w:lang w:val="es-ES_tradnl"/>
        </w:rPr>
      </w:pPr>
      <w:r w:rsidRPr="003F195D">
        <w:rPr>
          <w:rFonts w:ascii="Arial" w:hAnsi="Arial" w:cs="Arial"/>
          <w:sz w:val="20"/>
          <w:szCs w:val="20"/>
          <w:lang w:val="es-ES_tradnl"/>
        </w:rPr>
        <w:t>NOMBRE DEL REPRESENTANTE LEGAL</w:t>
      </w:r>
      <w:r w:rsidRPr="003F195D">
        <w:rPr>
          <w:rFonts w:ascii="Arial" w:hAnsi="Arial" w:cs="Arial"/>
          <w:sz w:val="20"/>
          <w:szCs w:val="20"/>
          <w:lang w:val="es-ES_tradnl"/>
        </w:rPr>
        <w:tab/>
        <w:t>:</w:t>
      </w:r>
    </w:p>
    <w:p w14:paraId="2BF325AB" w14:textId="77777777" w:rsidR="00330BDD" w:rsidRPr="003F195D" w:rsidRDefault="00330BDD" w:rsidP="00330BDD">
      <w:pPr>
        <w:autoSpaceDE w:val="0"/>
        <w:autoSpaceDN w:val="0"/>
        <w:jc w:val="both"/>
        <w:rPr>
          <w:rFonts w:ascii="Arial" w:hAnsi="Arial" w:cs="Arial"/>
          <w:sz w:val="20"/>
          <w:szCs w:val="20"/>
          <w:lang w:val="es-ES_tradnl"/>
        </w:rPr>
      </w:pPr>
      <w:r w:rsidRPr="003F195D">
        <w:rPr>
          <w:rFonts w:ascii="Arial" w:hAnsi="Arial" w:cs="Arial"/>
          <w:sz w:val="20"/>
          <w:szCs w:val="20"/>
          <w:lang w:val="es-ES_tradnl"/>
        </w:rPr>
        <w:t>C.C.</w:t>
      </w:r>
      <w:r w:rsidRPr="003F195D">
        <w:rPr>
          <w:rFonts w:ascii="Arial" w:hAnsi="Arial" w:cs="Arial"/>
          <w:sz w:val="20"/>
          <w:szCs w:val="20"/>
          <w:lang w:val="es-ES_tradnl"/>
        </w:rPr>
        <w:tab/>
      </w:r>
      <w:r w:rsidRPr="003F195D">
        <w:rPr>
          <w:rFonts w:ascii="Arial" w:hAnsi="Arial" w:cs="Arial"/>
          <w:sz w:val="20"/>
          <w:szCs w:val="20"/>
          <w:lang w:val="es-ES_tradnl"/>
        </w:rPr>
        <w:tab/>
      </w:r>
      <w:r w:rsidRPr="003F195D">
        <w:rPr>
          <w:rFonts w:ascii="Arial" w:hAnsi="Arial" w:cs="Arial"/>
          <w:sz w:val="20"/>
          <w:szCs w:val="20"/>
          <w:lang w:val="es-ES_tradnl"/>
        </w:rPr>
        <w:tab/>
      </w:r>
      <w:r w:rsidRPr="003F195D">
        <w:rPr>
          <w:rFonts w:ascii="Arial" w:hAnsi="Arial" w:cs="Arial"/>
          <w:sz w:val="20"/>
          <w:szCs w:val="20"/>
          <w:lang w:val="es-ES_tradnl"/>
        </w:rPr>
        <w:tab/>
      </w:r>
      <w:r w:rsidRPr="003F195D">
        <w:rPr>
          <w:rFonts w:ascii="Arial" w:hAnsi="Arial" w:cs="Arial"/>
          <w:sz w:val="20"/>
          <w:szCs w:val="20"/>
          <w:lang w:val="es-ES_tradnl"/>
        </w:rPr>
        <w:tab/>
      </w:r>
      <w:r w:rsidRPr="003F195D">
        <w:rPr>
          <w:rFonts w:ascii="Arial" w:hAnsi="Arial" w:cs="Arial"/>
          <w:sz w:val="20"/>
          <w:szCs w:val="20"/>
          <w:lang w:val="es-ES_tradnl"/>
        </w:rPr>
        <w:tab/>
        <w:t>:</w:t>
      </w:r>
    </w:p>
    <w:p w14:paraId="29F8C9C5" w14:textId="77777777" w:rsidR="00330BDD" w:rsidRPr="003F195D" w:rsidRDefault="00330BDD" w:rsidP="00330BDD">
      <w:pPr>
        <w:autoSpaceDE w:val="0"/>
        <w:autoSpaceDN w:val="0"/>
        <w:jc w:val="both"/>
        <w:rPr>
          <w:rFonts w:ascii="Arial" w:hAnsi="Arial" w:cs="Arial"/>
          <w:sz w:val="20"/>
          <w:szCs w:val="20"/>
          <w:lang w:val="es-ES_tradnl"/>
        </w:rPr>
      </w:pPr>
      <w:r w:rsidRPr="003F195D">
        <w:rPr>
          <w:rFonts w:ascii="Arial" w:hAnsi="Arial" w:cs="Arial"/>
          <w:sz w:val="20"/>
          <w:szCs w:val="20"/>
          <w:lang w:val="es-ES_tradnl"/>
        </w:rPr>
        <w:t>FIRMA DEL REPRESENTANTE LEGAL</w:t>
      </w:r>
      <w:r w:rsidRPr="003F195D">
        <w:rPr>
          <w:rFonts w:ascii="Arial" w:hAnsi="Arial" w:cs="Arial"/>
          <w:sz w:val="20"/>
          <w:szCs w:val="20"/>
          <w:lang w:val="es-ES_tradnl"/>
        </w:rPr>
        <w:tab/>
        <w:t>:</w:t>
      </w:r>
    </w:p>
    <w:p w14:paraId="48614A55" w14:textId="77777777" w:rsidR="00330BDD" w:rsidRPr="003F195D" w:rsidRDefault="00330BDD" w:rsidP="00330BDD">
      <w:pPr>
        <w:autoSpaceDE w:val="0"/>
        <w:autoSpaceDN w:val="0"/>
        <w:jc w:val="both"/>
        <w:rPr>
          <w:rFonts w:ascii="Arial" w:hAnsi="Arial" w:cs="Arial"/>
          <w:sz w:val="20"/>
          <w:szCs w:val="20"/>
          <w:lang w:val="es-ES_tradnl"/>
        </w:rPr>
      </w:pPr>
      <w:r w:rsidRPr="003F195D">
        <w:rPr>
          <w:rFonts w:ascii="Arial" w:hAnsi="Arial" w:cs="Arial"/>
          <w:sz w:val="20"/>
          <w:szCs w:val="20"/>
          <w:lang w:val="es-ES_tradnl"/>
        </w:rPr>
        <w:t>DIRECCIÓN</w:t>
      </w:r>
      <w:r w:rsidRPr="003F195D">
        <w:rPr>
          <w:rFonts w:ascii="Arial" w:hAnsi="Arial" w:cs="Arial"/>
          <w:sz w:val="20"/>
          <w:szCs w:val="20"/>
          <w:lang w:val="es-ES_tradnl"/>
        </w:rPr>
        <w:tab/>
      </w:r>
      <w:r w:rsidRPr="003F195D">
        <w:rPr>
          <w:rFonts w:ascii="Arial" w:hAnsi="Arial" w:cs="Arial"/>
          <w:sz w:val="20"/>
          <w:szCs w:val="20"/>
          <w:lang w:val="es-ES_tradnl"/>
        </w:rPr>
        <w:tab/>
      </w:r>
      <w:r w:rsidRPr="003F195D">
        <w:rPr>
          <w:rFonts w:ascii="Arial" w:hAnsi="Arial" w:cs="Arial"/>
          <w:sz w:val="20"/>
          <w:szCs w:val="20"/>
          <w:lang w:val="es-ES_tradnl"/>
        </w:rPr>
        <w:tab/>
      </w:r>
      <w:r w:rsidRPr="003F195D">
        <w:rPr>
          <w:rFonts w:ascii="Arial" w:hAnsi="Arial" w:cs="Arial"/>
          <w:sz w:val="20"/>
          <w:szCs w:val="20"/>
          <w:lang w:val="es-ES_tradnl"/>
        </w:rPr>
        <w:tab/>
      </w:r>
      <w:r w:rsidRPr="003F195D">
        <w:rPr>
          <w:rFonts w:ascii="Arial" w:hAnsi="Arial" w:cs="Arial"/>
          <w:sz w:val="20"/>
          <w:szCs w:val="20"/>
          <w:lang w:val="es-ES_tradnl"/>
        </w:rPr>
        <w:tab/>
        <w:t>:</w:t>
      </w:r>
    </w:p>
    <w:p w14:paraId="576D6875" w14:textId="77777777" w:rsidR="00330BDD" w:rsidRPr="003F195D" w:rsidRDefault="00330BDD" w:rsidP="00330BDD">
      <w:pPr>
        <w:widowControl w:val="0"/>
        <w:tabs>
          <w:tab w:val="left" w:pos="330"/>
          <w:tab w:val="left" w:pos="810"/>
        </w:tabs>
        <w:rPr>
          <w:rFonts w:ascii="Arial" w:hAnsi="Arial" w:cs="Arial"/>
          <w:sz w:val="20"/>
          <w:szCs w:val="20"/>
        </w:rPr>
      </w:pPr>
      <w:r w:rsidRPr="003F195D">
        <w:rPr>
          <w:rFonts w:ascii="Arial" w:hAnsi="Arial" w:cs="Arial"/>
          <w:sz w:val="20"/>
          <w:szCs w:val="20"/>
          <w:lang w:val="es-ES_tradnl"/>
        </w:rPr>
        <w:t>TELÉFONO</w:t>
      </w:r>
      <w:r w:rsidRPr="003F195D">
        <w:rPr>
          <w:rFonts w:ascii="Arial" w:hAnsi="Arial" w:cs="Arial"/>
          <w:sz w:val="20"/>
          <w:szCs w:val="20"/>
          <w:lang w:val="es-ES_tradnl"/>
        </w:rPr>
        <w:tab/>
      </w:r>
    </w:p>
    <w:p w14:paraId="1B4D3895" w14:textId="77777777" w:rsidR="00330BDD" w:rsidRPr="003F195D" w:rsidRDefault="00330BDD" w:rsidP="00330BDD">
      <w:pPr>
        <w:pStyle w:val="Ttulo2"/>
        <w:ind w:right="-62"/>
        <w:rPr>
          <w:rFonts w:cs="Arial"/>
          <w:shadow w:val="0"/>
          <w:sz w:val="22"/>
          <w:szCs w:val="22"/>
          <w:lang w:val="es-CO"/>
        </w:rPr>
      </w:pPr>
    </w:p>
    <w:p w14:paraId="7C806B11" w14:textId="77777777" w:rsidR="00330BDD" w:rsidRPr="003F195D" w:rsidRDefault="00330BDD" w:rsidP="00330BDD"/>
    <w:p w14:paraId="65985B31" w14:textId="77777777" w:rsidR="00330BDD" w:rsidRPr="003F195D" w:rsidRDefault="00330BDD" w:rsidP="00330BDD"/>
    <w:p w14:paraId="20EF55EC" w14:textId="77777777" w:rsidR="00330BDD" w:rsidRPr="003F195D" w:rsidRDefault="00330BDD" w:rsidP="00330BDD">
      <w:pPr>
        <w:pStyle w:val="Ttulo2"/>
        <w:ind w:right="-62"/>
        <w:jc w:val="center"/>
        <w:rPr>
          <w:rFonts w:cs="Arial"/>
          <w:shadow w:val="0"/>
          <w:sz w:val="22"/>
          <w:szCs w:val="22"/>
          <w:lang w:val="es-CO"/>
        </w:rPr>
      </w:pPr>
    </w:p>
    <w:p w14:paraId="18C00086" w14:textId="77777777" w:rsidR="00330BDD" w:rsidRPr="003F195D" w:rsidRDefault="00330BDD" w:rsidP="00330BDD"/>
    <w:p w14:paraId="18E0DA97" w14:textId="77777777" w:rsidR="00330BDD" w:rsidRPr="003F195D" w:rsidRDefault="00330BDD" w:rsidP="00FC0CB7">
      <w:pPr>
        <w:rPr>
          <w:rFonts w:ascii="Arial" w:hAnsi="Arial" w:cs="Arial"/>
          <w:b/>
          <w:sz w:val="22"/>
          <w:szCs w:val="22"/>
        </w:rPr>
      </w:pPr>
    </w:p>
    <w:p w14:paraId="052E9865" w14:textId="77777777" w:rsidR="00330BDD" w:rsidRPr="003F195D" w:rsidRDefault="00330BDD" w:rsidP="00FC0CB7">
      <w:pPr>
        <w:rPr>
          <w:rFonts w:ascii="Arial" w:hAnsi="Arial" w:cs="Arial"/>
          <w:b/>
          <w:sz w:val="22"/>
          <w:szCs w:val="22"/>
        </w:rPr>
      </w:pPr>
    </w:p>
    <w:p w14:paraId="6798FD62" w14:textId="77777777" w:rsidR="000A6E92" w:rsidRPr="003F195D" w:rsidRDefault="000A6E92" w:rsidP="0071085F">
      <w:pPr>
        <w:jc w:val="center"/>
        <w:rPr>
          <w:rFonts w:ascii="Arial" w:hAnsi="Arial" w:cs="Arial"/>
          <w:b/>
          <w:sz w:val="22"/>
          <w:szCs w:val="22"/>
        </w:rPr>
      </w:pPr>
    </w:p>
    <w:p w14:paraId="733D7642" w14:textId="77777777" w:rsidR="000A6E92" w:rsidRPr="003F195D" w:rsidRDefault="000A6E92" w:rsidP="0071085F">
      <w:pPr>
        <w:jc w:val="center"/>
        <w:rPr>
          <w:rFonts w:ascii="Arial" w:hAnsi="Arial" w:cs="Arial"/>
          <w:b/>
          <w:sz w:val="22"/>
          <w:szCs w:val="22"/>
        </w:rPr>
      </w:pPr>
    </w:p>
    <w:p w14:paraId="17EEC421" w14:textId="77777777" w:rsidR="000A6E92" w:rsidRPr="003F195D" w:rsidRDefault="000A6E92" w:rsidP="0071085F">
      <w:pPr>
        <w:jc w:val="center"/>
        <w:rPr>
          <w:rFonts w:ascii="Arial" w:hAnsi="Arial" w:cs="Arial"/>
          <w:b/>
          <w:sz w:val="22"/>
          <w:szCs w:val="22"/>
        </w:rPr>
      </w:pPr>
    </w:p>
    <w:p w14:paraId="16C3880D" w14:textId="77777777" w:rsidR="0071085F" w:rsidRPr="003F195D" w:rsidRDefault="004E1C9F" w:rsidP="0071085F">
      <w:pPr>
        <w:jc w:val="center"/>
        <w:rPr>
          <w:rFonts w:ascii="Arial" w:hAnsi="Arial" w:cs="Arial"/>
          <w:b/>
          <w:sz w:val="22"/>
          <w:szCs w:val="22"/>
        </w:rPr>
      </w:pPr>
      <w:r w:rsidRPr="003F195D">
        <w:rPr>
          <w:rFonts w:ascii="Arial" w:hAnsi="Arial" w:cs="Arial"/>
          <w:b/>
          <w:sz w:val="22"/>
          <w:szCs w:val="22"/>
        </w:rPr>
        <w:lastRenderedPageBreak/>
        <w:t>ANEXO No. 1</w:t>
      </w:r>
      <w:r w:rsidR="00330BDD" w:rsidRPr="003F195D">
        <w:rPr>
          <w:rFonts w:ascii="Arial" w:hAnsi="Arial" w:cs="Arial"/>
          <w:b/>
          <w:sz w:val="22"/>
          <w:szCs w:val="22"/>
        </w:rPr>
        <w:t>C</w:t>
      </w:r>
    </w:p>
    <w:p w14:paraId="00434967" w14:textId="20778FED" w:rsidR="009F0574" w:rsidRPr="003F195D" w:rsidRDefault="00CB325F" w:rsidP="009F0574">
      <w:pPr>
        <w:pStyle w:val="Textoindependiente2"/>
        <w:jc w:val="center"/>
        <w:rPr>
          <w:rFonts w:eastAsia="Calibri" w:cs="Arial"/>
          <w:b/>
          <w:sz w:val="20"/>
          <w:szCs w:val="20"/>
        </w:rPr>
      </w:pPr>
      <w:r w:rsidRPr="003F195D">
        <w:rPr>
          <w:rFonts w:eastAsia="Calibri" w:cs="Arial"/>
          <w:b/>
          <w:sz w:val="20"/>
          <w:szCs w:val="20"/>
        </w:rPr>
        <w:t>OFERTA</w:t>
      </w:r>
      <w:r w:rsidR="009F0574" w:rsidRPr="003F195D">
        <w:rPr>
          <w:rFonts w:eastAsia="Calibri" w:cs="Arial"/>
          <w:b/>
          <w:sz w:val="20"/>
          <w:szCs w:val="20"/>
        </w:rPr>
        <w:t xml:space="preserve"> ECONÓMICA</w:t>
      </w:r>
    </w:p>
    <w:p w14:paraId="3063AF17" w14:textId="77777777" w:rsidR="009F0574" w:rsidRPr="003F195D" w:rsidRDefault="009F0574" w:rsidP="009F0574">
      <w:pPr>
        <w:pStyle w:val="Textoindependiente2"/>
        <w:rPr>
          <w:rFonts w:cs="Arial"/>
          <w:b/>
          <w:sz w:val="20"/>
          <w:szCs w:val="20"/>
        </w:rPr>
      </w:pPr>
    </w:p>
    <w:p w14:paraId="7B40C172" w14:textId="77777777" w:rsidR="00A22D52" w:rsidRPr="003F195D" w:rsidRDefault="00A22D52" w:rsidP="009F0574">
      <w:pPr>
        <w:pStyle w:val="Textoindependiente2"/>
        <w:rPr>
          <w:rFonts w:cs="Arial"/>
          <w:b/>
          <w:sz w:val="24"/>
        </w:rPr>
      </w:pPr>
      <w:r w:rsidRPr="003F195D">
        <w:rPr>
          <w:rFonts w:cs="Arial"/>
          <w:b/>
          <w:sz w:val="24"/>
        </w:rPr>
        <w:t>Debe presentar la presente oferta económica en Archivo PDF debidamente firmada y archivo EXCEL</w:t>
      </w:r>
    </w:p>
    <w:p w14:paraId="7E4A3490" w14:textId="77777777" w:rsidR="00A22D52" w:rsidRPr="003F195D" w:rsidRDefault="00A22D52" w:rsidP="009F0574">
      <w:pPr>
        <w:pStyle w:val="Textoindependiente2"/>
        <w:rPr>
          <w:rFonts w:cs="Arial"/>
          <w:b/>
          <w:sz w:val="20"/>
          <w:szCs w:val="20"/>
        </w:rPr>
      </w:pPr>
    </w:p>
    <w:p w14:paraId="7FCF65C7" w14:textId="77777777" w:rsidR="00C218C5" w:rsidRPr="003F195D" w:rsidRDefault="00C218C5" w:rsidP="009F0574">
      <w:pPr>
        <w:pStyle w:val="Textoindependiente2"/>
        <w:rPr>
          <w:rFonts w:cs="Arial"/>
          <w:b/>
          <w:sz w:val="20"/>
          <w:szCs w:val="20"/>
        </w:rPr>
      </w:pPr>
      <w:r w:rsidRPr="003F195D">
        <w:rPr>
          <w:sz w:val="20"/>
          <w:szCs w:val="20"/>
          <w:lang w:val="es-CO"/>
        </w:rPr>
        <w:t>Para efectos de la evaluación económica, se considerará que la propuesta es hábil siempre que cumpla con la totalidad de los requisitos de orden Jurídico y Técnico, y cuando la misma no supere la tarifa techo asignado</w:t>
      </w:r>
    </w:p>
    <w:p w14:paraId="52809208" w14:textId="2C6F46AA" w:rsidR="00C218C5" w:rsidRPr="003F195D" w:rsidRDefault="00C218C5" w:rsidP="009F0574">
      <w:pPr>
        <w:pStyle w:val="Textoindependiente2"/>
        <w:rPr>
          <w:rFonts w:cs="Arial"/>
          <w:b/>
          <w:sz w:val="20"/>
          <w:szCs w:val="20"/>
        </w:rPr>
      </w:pPr>
    </w:p>
    <w:p w14:paraId="1C1131F6" w14:textId="1DEF7811" w:rsidR="00370ECE" w:rsidRPr="003F195D" w:rsidRDefault="00370ECE" w:rsidP="00370ECE">
      <w:pPr>
        <w:pStyle w:val="Textoindependiente2"/>
        <w:jc w:val="center"/>
        <w:rPr>
          <w:rFonts w:cs="Arial"/>
          <w:b/>
          <w:sz w:val="24"/>
        </w:rPr>
      </w:pPr>
      <w:r w:rsidRPr="003F195D">
        <w:rPr>
          <w:rFonts w:cs="Arial"/>
          <w:b/>
          <w:sz w:val="24"/>
        </w:rPr>
        <w:t>GRUPO UNO</w:t>
      </w:r>
    </w:p>
    <w:p w14:paraId="61887910" w14:textId="77777777" w:rsidR="00370ECE" w:rsidRPr="003F195D" w:rsidRDefault="00370ECE" w:rsidP="00370ECE">
      <w:pPr>
        <w:jc w:val="center"/>
        <w:rPr>
          <w:rFonts w:ascii="Arial" w:hAnsi="Arial" w:cs="Arial"/>
          <w:sz w:val="21"/>
          <w:szCs w:val="21"/>
        </w:rPr>
      </w:pPr>
      <w:r w:rsidRPr="003F195D">
        <w:rPr>
          <w:rFonts w:ascii="Arial" w:hAnsi="Arial" w:cs="Arial"/>
          <w:sz w:val="21"/>
          <w:szCs w:val="21"/>
        </w:rPr>
        <w:t>PRESTACIÓN DE SERVICIOS DE SALUD POR CONCEPTO DE CONSULTA ESPECIALIZADA DE OFTALMOLOGÍA, OPTOMETRÍA Y OTORRINOLARINGOLOGÍA, APOYOS DIAGNÓSTICOS DE AUDIOMETRÍA TONAL, RADIOGRAFÍA DE TÓRAX, RADIOGRAFÍA COLUMNA DORSOLUMBAR Y SACRA, ELECTROCARDIOGRAMA, TOMA Y PROCESAMIENTO DE EXÁMENES DE LABORATORIO CLÍNICO, TEST DE EMBARAZO BHCG</w:t>
      </w:r>
    </w:p>
    <w:p w14:paraId="5AB663B0" w14:textId="77777777" w:rsidR="00370ECE" w:rsidRPr="003F195D" w:rsidRDefault="00370ECE" w:rsidP="00370ECE">
      <w:pPr>
        <w:pStyle w:val="Textoindependiente2"/>
        <w:rPr>
          <w:rFonts w:cs="Arial"/>
          <w:b/>
          <w:sz w:val="20"/>
          <w:szCs w:val="20"/>
        </w:rPr>
      </w:pPr>
    </w:p>
    <w:tbl>
      <w:tblPr>
        <w:tblW w:w="48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4"/>
        <w:gridCol w:w="5491"/>
        <w:gridCol w:w="1688"/>
        <w:gridCol w:w="1967"/>
      </w:tblGrid>
      <w:tr w:rsidR="003F195D" w:rsidRPr="003F195D" w14:paraId="7513D8AC" w14:textId="77777777" w:rsidTr="00370ECE">
        <w:trPr>
          <w:trHeight w:val="20"/>
          <w:jc w:val="center"/>
        </w:trPr>
        <w:tc>
          <w:tcPr>
            <w:tcW w:w="216" w:type="pct"/>
            <w:tcBorders>
              <w:right w:val="single" w:sz="4" w:space="0" w:color="auto"/>
            </w:tcBorders>
            <w:shd w:val="clear" w:color="auto" w:fill="auto"/>
            <w:vAlign w:val="center"/>
          </w:tcPr>
          <w:p w14:paraId="221B2F0E" w14:textId="77777777" w:rsidR="00370ECE" w:rsidRPr="003F195D" w:rsidRDefault="00370ECE" w:rsidP="00CD5DAD">
            <w:pPr>
              <w:pStyle w:val="Sinespaciado1"/>
              <w:jc w:val="center"/>
              <w:rPr>
                <w:rFonts w:ascii="Arial" w:hAnsi="Arial" w:cs="Arial"/>
                <w:b/>
                <w:sz w:val="18"/>
                <w:szCs w:val="18"/>
              </w:rPr>
            </w:pPr>
            <w:r w:rsidRPr="003F195D">
              <w:rPr>
                <w:rFonts w:ascii="Arial" w:hAnsi="Arial" w:cs="Arial"/>
                <w:b/>
                <w:sz w:val="18"/>
                <w:szCs w:val="18"/>
              </w:rPr>
              <w:t>N°</w:t>
            </w:r>
          </w:p>
        </w:tc>
        <w:tc>
          <w:tcPr>
            <w:tcW w:w="2872" w:type="pct"/>
            <w:tcBorders>
              <w:top w:val="single" w:sz="4" w:space="0" w:color="auto"/>
              <w:left w:val="single" w:sz="4" w:space="0" w:color="auto"/>
              <w:bottom w:val="single" w:sz="4" w:space="0" w:color="auto"/>
              <w:right w:val="single" w:sz="4" w:space="0" w:color="auto"/>
            </w:tcBorders>
            <w:shd w:val="clear" w:color="auto" w:fill="auto"/>
            <w:vAlign w:val="center"/>
          </w:tcPr>
          <w:p w14:paraId="07E8F6F1" w14:textId="77777777" w:rsidR="00370ECE" w:rsidRPr="003F195D" w:rsidRDefault="00370ECE" w:rsidP="00CD5DAD">
            <w:pPr>
              <w:pStyle w:val="Sinespaciado1"/>
              <w:jc w:val="center"/>
              <w:rPr>
                <w:rFonts w:ascii="Arial" w:hAnsi="Arial" w:cs="Arial"/>
                <w:b/>
                <w:sz w:val="18"/>
                <w:szCs w:val="18"/>
              </w:rPr>
            </w:pPr>
            <w:r w:rsidRPr="003F195D">
              <w:rPr>
                <w:rFonts w:ascii="Arial" w:hAnsi="Arial" w:cs="Arial"/>
                <w:b/>
                <w:sz w:val="18"/>
                <w:szCs w:val="18"/>
              </w:rPr>
              <w:t>EXAMEN</w:t>
            </w:r>
          </w:p>
        </w:tc>
        <w:tc>
          <w:tcPr>
            <w:tcW w:w="883" w:type="pct"/>
            <w:tcBorders>
              <w:top w:val="single" w:sz="4" w:space="0" w:color="auto"/>
              <w:left w:val="single" w:sz="4" w:space="0" w:color="auto"/>
              <w:bottom w:val="single" w:sz="4" w:space="0" w:color="auto"/>
              <w:right w:val="single" w:sz="4" w:space="0" w:color="auto"/>
            </w:tcBorders>
            <w:shd w:val="clear" w:color="auto" w:fill="auto"/>
            <w:vAlign w:val="center"/>
          </w:tcPr>
          <w:p w14:paraId="0F5640A3" w14:textId="77777777" w:rsidR="00370ECE" w:rsidRPr="003F195D" w:rsidRDefault="00370ECE" w:rsidP="00CD5DAD">
            <w:pPr>
              <w:pStyle w:val="Sinespaciado1"/>
              <w:jc w:val="center"/>
              <w:rPr>
                <w:rFonts w:ascii="Arial" w:hAnsi="Arial" w:cs="Arial"/>
                <w:b/>
                <w:sz w:val="18"/>
                <w:szCs w:val="18"/>
              </w:rPr>
            </w:pPr>
            <w:r w:rsidRPr="003F195D">
              <w:rPr>
                <w:rFonts w:ascii="Arial" w:hAnsi="Arial" w:cs="Arial"/>
                <w:b/>
                <w:sz w:val="18"/>
                <w:szCs w:val="18"/>
                <w:lang w:eastAsia="es-CO"/>
              </w:rPr>
              <w:t>PRECIO TECHO</w:t>
            </w:r>
          </w:p>
        </w:tc>
        <w:tc>
          <w:tcPr>
            <w:tcW w:w="1029" w:type="pct"/>
            <w:tcBorders>
              <w:top w:val="single" w:sz="4" w:space="0" w:color="auto"/>
              <w:left w:val="single" w:sz="4" w:space="0" w:color="auto"/>
              <w:bottom w:val="single" w:sz="4" w:space="0" w:color="auto"/>
              <w:right w:val="single" w:sz="4" w:space="0" w:color="auto"/>
            </w:tcBorders>
            <w:shd w:val="clear" w:color="auto" w:fill="auto"/>
            <w:vAlign w:val="center"/>
          </w:tcPr>
          <w:p w14:paraId="7AFA72D2" w14:textId="1403DE1C" w:rsidR="00370ECE" w:rsidRPr="003F195D" w:rsidRDefault="00370ECE" w:rsidP="00CD5DAD">
            <w:pPr>
              <w:pStyle w:val="Sinespaciado1"/>
              <w:jc w:val="center"/>
              <w:rPr>
                <w:rFonts w:ascii="Arial" w:hAnsi="Arial" w:cs="Arial"/>
                <w:b/>
                <w:sz w:val="18"/>
                <w:szCs w:val="18"/>
              </w:rPr>
            </w:pPr>
            <w:r w:rsidRPr="003F195D">
              <w:rPr>
                <w:rFonts w:ascii="Arial" w:hAnsi="Arial" w:cs="Arial"/>
                <w:b/>
                <w:bCs/>
                <w:sz w:val="18"/>
                <w:szCs w:val="18"/>
                <w:lang w:val="es-MX" w:eastAsia="es-MX"/>
              </w:rPr>
              <w:t>VALOR HA OFERTAR SIN SOBRE PASAR EL PRECIO TECHO</w:t>
            </w:r>
          </w:p>
        </w:tc>
      </w:tr>
      <w:tr w:rsidR="003F195D" w:rsidRPr="003F195D" w14:paraId="41BAFEDB" w14:textId="77777777" w:rsidTr="00CD5DAD">
        <w:trPr>
          <w:trHeight w:val="20"/>
          <w:jc w:val="center"/>
        </w:trPr>
        <w:tc>
          <w:tcPr>
            <w:tcW w:w="216" w:type="pct"/>
            <w:tcBorders>
              <w:top w:val="single" w:sz="4" w:space="0" w:color="auto"/>
            </w:tcBorders>
            <w:shd w:val="clear" w:color="auto" w:fill="auto"/>
            <w:vAlign w:val="center"/>
          </w:tcPr>
          <w:p w14:paraId="156C3E64" w14:textId="77777777" w:rsidR="00370ECE" w:rsidRPr="003F195D" w:rsidRDefault="00370ECE" w:rsidP="00CD5DAD">
            <w:pPr>
              <w:pStyle w:val="Sinespaciado1"/>
              <w:jc w:val="center"/>
              <w:rPr>
                <w:rFonts w:ascii="Arial" w:hAnsi="Arial" w:cs="Arial"/>
                <w:sz w:val="20"/>
                <w:szCs w:val="20"/>
                <w:lang w:eastAsia="es-CO"/>
              </w:rPr>
            </w:pPr>
            <w:r w:rsidRPr="003F195D">
              <w:rPr>
                <w:rFonts w:ascii="Arial" w:hAnsi="Arial" w:cs="Arial"/>
                <w:sz w:val="20"/>
                <w:szCs w:val="20"/>
                <w:lang w:val="es-ES"/>
              </w:rPr>
              <w:t>1</w:t>
            </w:r>
          </w:p>
        </w:tc>
        <w:tc>
          <w:tcPr>
            <w:tcW w:w="2872" w:type="pct"/>
            <w:tcBorders>
              <w:top w:val="single" w:sz="4" w:space="0" w:color="auto"/>
              <w:right w:val="single" w:sz="4" w:space="0" w:color="auto"/>
            </w:tcBorders>
            <w:shd w:val="clear" w:color="auto" w:fill="auto"/>
            <w:vAlign w:val="center"/>
          </w:tcPr>
          <w:p w14:paraId="74A23833" w14:textId="77777777" w:rsidR="00370ECE" w:rsidRPr="003F195D" w:rsidRDefault="00370ECE" w:rsidP="00CD5DAD">
            <w:pPr>
              <w:pStyle w:val="Sinespaciado1"/>
              <w:rPr>
                <w:rFonts w:ascii="Arial" w:hAnsi="Arial" w:cs="Arial"/>
                <w:sz w:val="20"/>
                <w:szCs w:val="20"/>
              </w:rPr>
            </w:pPr>
            <w:r w:rsidRPr="003F195D">
              <w:rPr>
                <w:rFonts w:ascii="Arial" w:hAnsi="Arial" w:cs="Arial"/>
                <w:sz w:val="20"/>
                <w:szCs w:val="20"/>
                <w:lang w:val="es-ES"/>
              </w:rPr>
              <w:t>AUDIOMETRÍA SOD $</w:t>
            </w:r>
          </w:p>
        </w:tc>
        <w:tc>
          <w:tcPr>
            <w:tcW w:w="883" w:type="pct"/>
            <w:tcBorders>
              <w:top w:val="single" w:sz="4" w:space="0" w:color="auto"/>
              <w:right w:val="single" w:sz="4" w:space="0" w:color="auto"/>
            </w:tcBorders>
            <w:vAlign w:val="center"/>
          </w:tcPr>
          <w:p w14:paraId="0E52ED5F" w14:textId="77777777" w:rsidR="00370ECE" w:rsidRPr="003F195D" w:rsidRDefault="00370ECE" w:rsidP="00CD5DAD">
            <w:pPr>
              <w:pStyle w:val="Sinespaciado1"/>
              <w:jc w:val="center"/>
              <w:rPr>
                <w:rFonts w:ascii="Arial" w:hAnsi="Arial" w:cs="Arial"/>
                <w:sz w:val="20"/>
                <w:szCs w:val="20"/>
              </w:rPr>
            </w:pPr>
            <w:r w:rsidRPr="003F195D">
              <w:rPr>
                <w:rFonts w:ascii="Arial" w:hAnsi="Arial" w:cs="Arial"/>
                <w:sz w:val="20"/>
                <w:szCs w:val="20"/>
                <w:lang w:eastAsia="es-CO"/>
              </w:rPr>
              <w:t>$15.000</w:t>
            </w:r>
          </w:p>
        </w:tc>
        <w:tc>
          <w:tcPr>
            <w:tcW w:w="1029" w:type="pct"/>
            <w:tcBorders>
              <w:top w:val="single" w:sz="4" w:space="0" w:color="auto"/>
              <w:left w:val="single" w:sz="4" w:space="0" w:color="auto"/>
              <w:bottom w:val="single" w:sz="4" w:space="0" w:color="auto"/>
              <w:right w:val="single" w:sz="4" w:space="0" w:color="auto"/>
            </w:tcBorders>
            <w:vAlign w:val="center"/>
          </w:tcPr>
          <w:p w14:paraId="1E691E45" w14:textId="77777777" w:rsidR="00370ECE" w:rsidRPr="003F195D" w:rsidRDefault="00370ECE" w:rsidP="00CD5DAD">
            <w:pPr>
              <w:pStyle w:val="Sinespaciado1"/>
              <w:jc w:val="center"/>
              <w:rPr>
                <w:rFonts w:ascii="Arial" w:hAnsi="Arial" w:cs="Arial"/>
                <w:sz w:val="20"/>
                <w:szCs w:val="20"/>
              </w:rPr>
            </w:pPr>
          </w:p>
        </w:tc>
      </w:tr>
      <w:tr w:rsidR="003F195D" w:rsidRPr="003F195D" w14:paraId="4DD8A4D1" w14:textId="77777777" w:rsidTr="00CD5DAD">
        <w:trPr>
          <w:trHeight w:val="20"/>
          <w:jc w:val="center"/>
        </w:trPr>
        <w:tc>
          <w:tcPr>
            <w:tcW w:w="216" w:type="pct"/>
            <w:tcBorders>
              <w:top w:val="single" w:sz="4" w:space="0" w:color="auto"/>
            </w:tcBorders>
            <w:shd w:val="clear" w:color="auto" w:fill="auto"/>
            <w:vAlign w:val="center"/>
          </w:tcPr>
          <w:p w14:paraId="3DCFDD78" w14:textId="77777777" w:rsidR="00370ECE" w:rsidRPr="003F195D" w:rsidRDefault="00370ECE" w:rsidP="00CD5DAD">
            <w:pPr>
              <w:pStyle w:val="Sinespaciado1"/>
              <w:jc w:val="center"/>
              <w:rPr>
                <w:rFonts w:ascii="Arial" w:hAnsi="Arial" w:cs="Arial"/>
                <w:sz w:val="20"/>
                <w:szCs w:val="20"/>
                <w:lang w:eastAsia="es-CO"/>
              </w:rPr>
            </w:pPr>
            <w:r w:rsidRPr="003F195D">
              <w:rPr>
                <w:rFonts w:ascii="Arial" w:hAnsi="Arial" w:cs="Arial"/>
                <w:sz w:val="20"/>
                <w:szCs w:val="20"/>
                <w:lang w:val="es-ES"/>
              </w:rPr>
              <w:t>2</w:t>
            </w:r>
          </w:p>
        </w:tc>
        <w:tc>
          <w:tcPr>
            <w:tcW w:w="2872" w:type="pct"/>
            <w:tcBorders>
              <w:top w:val="single" w:sz="4" w:space="0" w:color="auto"/>
              <w:right w:val="single" w:sz="4" w:space="0" w:color="auto"/>
            </w:tcBorders>
            <w:shd w:val="clear" w:color="auto" w:fill="auto"/>
            <w:vAlign w:val="center"/>
          </w:tcPr>
          <w:p w14:paraId="6A700A20" w14:textId="77777777" w:rsidR="00370ECE" w:rsidRPr="003F195D" w:rsidRDefault="00370ECE" w:rsidP="00CD5DAD">
            <w:pPr>
              <w:pStyle w:val="Sinespaciado1"/>
              <w:rPr>
                <w:rFonts w:ascii="Arial" w:hAnsi="Arial" w:cs="Arial"/>
                <w:sz w:val="20"/>
                <w:szCs w:val="20"/>
              </w:rPr>
            </w:pPr>
            <w:r w:rsidRPr="003F195D">
              <w:rPr>
                <w:rFonts w:ascii="Arial" w:hAnsi="Arial" w:cs="Arial"/>
                <w:sz w:val="20"/>
                <w:szCs w:val="20"/>
                <w:lang w:val="es-ES"/>
              </w:rPr>
              <w:t>CONSULTA DE PRIMERA VEZ POR OPTOMETRÍA</w:t>
            </w:r>
          </w:p>
        </w:tc>
        <w:tc>
          <w:tcPr>
            <w:tcW w:w="883" w:type="pct"/>
            <w:tcBorders>
              <w:top w:val="single" w:sz="4" w:space="0" w:color="auto"/>
              <w:right w:val="single" w:sz="4" w:space="0" w:color="auto"/>
            </w:tcBorders>
            <w:vAlign w:val="center"/>
          </w:tcPr>
          <w:p w14:paraId="67415D0B" w14:textId="77777777" w:rsidR="00370ECE" w:rsidRPr="003F195D" w:rsidRDefault="00370ECE" w:rsidP="00CD5DAD">
            <w:pPr>
              <w:pStyle w:val="Sinespaciado1"/>
              <w:jc w:val="center"/>
              <w:rPr>
                <w:rFonts w:ascii="Arial" w:hAnsi="Arial" w:cs="Arial"/>
                <w:sz w:val="20"/>
                <w:szCs w:val="20"/>
              </w:rPr>
            </w:pPr>
            <w:r w:rsidRPr="003F195D">
              <w:rPr>
                <w:rFonts w:ascii="Arial" w:hAnsi="Arial" w:cs="Arial"/>
                <w:sz w:val="20"/>
                <w:szCs w:val="20"/>
                <w:lang w:eastAsia="es-CO"/>
              </w:rPr>
              <w:t>$11.700</w:t>
            </w:r>
          </w:p>
        </w:tc>
        <w:tc>
          <w:tcPr>
            <w:tcW w:w="1029" w:type="pct"/>
            <w:tcBorders>
              <w:top w:val="single" w:sz="4" w:space="0" w:color="auto"/>
              <w:left w:val="single" w:sz="4" w:space="0" w:color="auto"/>
              <w:bottom w:val="single" w:sz="4" w:space="0" w:color="auto"/>
              <w:right w:val="single" w:sz="4" w:space="0" w:color="auto"/>
            </w:tcBorders>
            <w:vAlign w:val="center"/>
          </w:tcPr>
          <w:p w14:paraId="519B4CA8" w14:textId="77777777" w:rsidR="00370ECE" w:rsidRPr="003F195D" w:rsidRDefault="00370ECE" w:rsidP="00CD5DAD">
            <w:pPr>
              <w:pStyle w:val="Sinespaciado1"/>
              <w:jc w:val="center"/>
              <w:rPr>
                <w:rFonts w:ascii="Arial" w:hAnsi="Arial" w:cs="Arial"/>
                <w:sz w:val="20"/>
                <w:szCs w:val="20"/>
              </w:rPr>
            </w:pPr>
          </w:p>
        </w:tc>
      </w:tr>
      <w:tr w:rsidR="003F195D" w:rsidRPr="003F195D" w14:paraId="33810CC4" w14:textId="77777777" w:rsidTr="00CD5DAD">
        <w:trPr>
          <w:trHeight w:val="20"/>
          <w:jc w:val="center"/>
        </w:trPr>
        <w:tc>
          <w:tcPr>
            <w:tcW w:w="216" w:type="pct"/>
            <w:tcBorders>
              <w:top w:val="single" w:sz="4" w:space="0" w:color="auto"/>
            </w:tcBorders>
            <w:shd w:val="clear" w:color="auto" w:fill="auto"/>
            <w:vAlign w:val="center"/>
          </w:tcPr>
          <w:p w14:paraId="0B37D353" w14:textId="77777777" w:rsidR="00370ECE" w:rsidRPr="003F195D" w:rsidRDefault="00370ECE" w:rsidP="00CD5DAD">
            <w:pPr>
              <w:pStyle w:val="Sinespaciado1"/>
              <w:jc w:val="center"/>
              <w:rPr>
                <w:rFonts w:ascii="Arial" w:hAnsi="Arial" w:cs="Arial"/>
                <w:sz w:val="20"/>
                <w:szCs w:val="20"/>
                <w:lang w:eastAsia="es-CO"/>
              </w:rPr>
            </w:pPr>
            <w:r w:rsidRPr="003F195D">
              <w:rPr>
                <w:rFonts w:ascii="Arial" w:hAnsi="Arial" w:cs="Arial"/>
                <w:sz w:val="20"/>
                <w:szCs w:val="20"/>
                <w:lang w:val="es-ES"/>
              </w:rPr>
              <w:t>3</w:t>
            </w:r>
          </w:p>
        </w:tc>
        <w:tc>
          <w:tcPr>
            <w:tcW w:w="2872" w:type="pct"/>
            <w:tcBorders>
              <w:top w:val="single" w:sz="4" w:space="0" w:color="auto"/>
              <w:right w:val="single" w:sz="4" w:space="0" w:color="auto"/>
            </w:tcBorders>
            <w:shd w:val="clear" w:color="auto" w:fill="auto"/>
            <w:vAlign w:val="center"/>
          </w:tcPr>
          <w:p w14:paraId="77B2D21E" w14:textId="77777777" w:rsidR="00370ECE" w:rsidRPr="003F195D" w:rsidRDefault="00370ECE" w:rsidP="00CD5DAD">
            <w:pPr>
              <w:pStyle w:val="Sinespaciado1"/>
              <w:rPr>
                <w:rFonts w:ascii="Arial" w:hAnsi="Arial" w:cs="Arial"/>
                <w:sz w:val="20"/>
                <w:szCs w:val="20"/>
              </w:rPr>
            </w:pPr>
            <w:r w:rsidRPr="003F195D">
              <w:rPr>
                <w:rFonts w:ascii="Arial" w:hAnsi="Arial" w:cs="Arial"/>
                <w:sz w:val="20"/>
                <w:szCs w:val="20"/>
                <w:lang w:val="es-ES"/>
              </w:rPr>
              <w:t>CONSULTA DE PRIMERA VEZ POR MEDICINA ESPECIALIZADA OFTALMOLOGÍA</w:t>
            </w:r>
          </w:p>
        </w:tc>
        <w:tc>
          <w:tcPr>
            <w:tcW w:w="883" w:type="pct"/>
            <w:tcBorders>
              <w:top w:val="single" w:sz="4" w:space="0" w:color="auto"/>
              <w:right w:val="single" w:sz="4" w:space="0" w:color="auto"/>
            </w:tcBorders>
            <w:vAlign w:val="center"/>
          </w:tcPr>
          <w:p w14:paraId="2233C73B" w14:textId="77777777" w:rsidR="00370ECE" w:rsidRPr="003F195D" w:rsidRDefault="00370ECE" w:rsidP="00CD5DAD">
            <w:pPr>
              <w:pStyle w:val="Sinespaciado1"/>
              <w:jc w:val="center"/>
              <w:rPr>
                <w:rFonts w:ascii="Arial" w:hAnsi="Arial" w:cs="Arial"/>
                <w:sz w:val="20"/>
                <w:szCs w:val="20"/>
              </w:rPr>
            </w:pPr>
            <w:r w:rsidRPr="003F195D">
              <w:rPr>
                <w:rFonts w:ascii="Arial" w:hAnsi="Arial" w:cs="Arial"/>
                <w:sz w:val="20"/>
                <w:szCs w:val="20"/>
                <w:lang w:eastAsia="es-CO"/>
              </w:rPr>
              <w:t>$32.473</w:t>
            </w:r>
          </w:p>
        </w:tc>
        <w:tc>
          <w:tcPr>
            <w:tcW w:w="1029" w:type="pct"/>
            <w:tcBorders>
              <w:top w:val="single" w:sz="4" w:space="0" w:color="auto"/>
              <w:left w:val="single" w:sz="4" w:space="0" w:color="auto"/>
              <w:bottom w:val="single" w:sz="4" w:space="0" w:color="auto"/>
              <w:right w:val="single" w:sz="4" w:space="0" w:color="auto"/>
            </w:tcBorders>
            <w:vAlign w:val="center"/>
          </w:tcPr>
          <w:p w14:paraId="376EDF80" w14:textId="77777777" w:rsidR="00370ECE" w:rsidRPr="003F195D" w:rsidRDefault="00370ECE" w:rsidP="00CD5DAD">
            <w:pPr>
              <w:pStyle w:val="Sinespaciado1"/>
              <w:jc w:val="center"/>
              <w:rPr>
                <w:rFonts w:ascii="Arial" w:hAnsi="Arial" w:cs="Arial"/>
                <w:sz w:val="20"/>
                <w:szCs w:val="20"/>
              </w:rPr>
            </w:pPr>
          </w:p>
        </w:tc>
      </w:tr>
      <w:tr w:rsidR="003F195D" w:rsidRPr="003F195D" w14:paraId="7BE04FC4" w14:textId="77777777" w:rsidTr="00CD5DAD">
        <w:trPr>
          <w:trHeight w:val="20"/>
          <w:jc w:val="center"/>
        </w:trPr>
        <w:tc>
          <w:tcPr>
            <w:tcW w:w="216" w:type="pct"/>
            <w:tcBorders>
              <w:top w:val="single" w:sz="4" w:space="0" w:color="auto"/>
            </w:tcBorders>
            <w:shd w:val="clear" w:color="auto" w:fill="auto"/>
            <w:vAlign w:val="center"/>
          </w:tcPr>
          <w:p w14:paraId="78D377D1" w14:textId="77777777" w:rsidR="00370ECE" w:rsidRPr="003F195D" w:rsidRDefault="00370ECE" w:rsidP="00CD5DAD">
            <w:pPr>
              <w:pStyle w:val="Sinespaciado1"/>
              <w:jc w:val="center"/>
              <w:rPr>
                <w:rFonts w:ascii="Arial" w:hAnsi="Arial" w:cs="Arial"/>
                <w:sz w:val="20"/>
                <w:szCs w:val="20"/>
                <w:lang w:eastAsia="es-CO"/>
              </w:rPr>
            </w:pPr>
            <w:r w:rsidRPr="003F195D">
              <w:rPr>
                <w:rFonts w:ascii="Arial" w:hAnsi="Arial" w:cs="Arial"/>
                <w:sz w:val="20"/>
                <w:szCs w:val="20"/>
                <w:lang w:val="es-ES"/>
              </w:rPr>
              <w:t>4</w:t>
            </w:r>
          </w:p>
        </w:tc>
        <w:tc>
          <w:tcPr>
            <w:tcW w:w="2872" w:type="pct"/>
            <w:tcBorders>
              <w:top w:val="single" w:sz="4" w:space="0" w:color="auto"/>
              <w:right w:val="single" w:sz="4" w:space="0" w:color="auto"/>
            </w:tcBorders>
            <w:shd w:val="clear" w:color="auto" w:fill="auto"/>
            <w:vAlign w:val="center"/>
          </w:tcPr>
          <w:p w14:paraId="63A88B1A" w14:textId="77777777" w:rsidR="00370ECE" w:rsidRPr="003F195D" w:rsidRDefault="00370ECE" w:rsidP="00CD5DAD">
            <w:pPr>
              <w:pStyle w:val="Sinespaciado1"/>
              <w:rPr>
                <w:rFonts w:ascii="Arial" w:hAnsi="Arial" w:cs="Arial"/>
                <w:sz w:val="20"/>
                <w:szCs w:val="20"/>
              </w:rPr>
            </w:pPr>
            <w:r w:rsidRPr="003F195D">
              <w:rPr>
                <w:rFonts w:ascii="Arial" w:hAnsi="Arial" w:cs="Arial"/>
                <w:sz w:val="20"/>
                <w:szCs w:val="20"/>
                <w:lang w:val="es-ES"/>
              </w:rPr>
              <w:t>CONSULTA DE PRIMERA VEZ POR MEDICINA ESPECIALIZADA OTORRINOLARINGOLOGÍA</w:t>
            </w:r>
          </w:p>
        </w:tc>
        <w:tc>
          <w:tcPr>
            <w:tcW w:w="883" w:type="pct"/>
            <w:tcBorders>
              <w:top w:val="single" w:sz="4" w:space="0" w:color="auto"/>
              <w:right w:val="single" w:sz="4" w:space="0" w:color="auto"/>
            </w:tcBorders>
            <w:vAlign w:val="center"/>
          </w:tcPr>
          <w:p w14:paraId="53ED6027" w14:textId="77777777" w:rsidR="00370ECE" w:rsidRPr="003F195D" w:rsidRDefault="00370ECE" w:rsidP="00CD5DAD">
            <w:pPr>
              <w:pStyle w:val="Sinespaciado1"/>
              <w:jc w:val="center"/>
              <w:rPr>
                <w:rFonts w:ascii="Arial" w:hAnsi="Arial" w:cs="Arial"/>
                <w:sz w:val="20"/>
                <w:szCs w:val="20"/>
              </w:rPr>
            </w:pPr>
            <w:r w:rsidRPr="003F195D">
              <w:rPr>
                <w:rFonts w:ascii="Arial" w:hAnsi="Arial" w:cs="Arial"/>
                <w:sz w:val="20"/>
                <w:szCs w:val="20"/>
                <w:lang w:eastAsia="es-CO"/>
              </w:rPr>
              <w:t>$32.473</w:t>
            </w:r>
          </w:p>
        </w:tc>
        <w:tc>
          <w:tcPr>
            <w:tcW w:w="1029" w:type="pct"/>
            <w:tcBorders>
              <w:top w:val="single" w:sz="4" w:space="0" w:color="auto"/>
              <w:left w:val="single" w:sz="4" w:space="0" w:color="auto"/>
              <w:bottom w:val="single" w:sz="4" w:space="0" w:color="auto"/>
              <w:right w:val="single" w:sz="4" w:space="0" w:color="auto"/>
            </w:tcBorders>
            <w:vAlign w:val="center"/>
          </w:tcPr>
          <w:p w14:paraId="548E8DBC" w14:textId="77777777" w:rsidR="00370ECE" w:rsidRPr="003F195D" w:rsidRDefault="00370ECE" w:rsidP="00CD5DAD">
            <w:pPr>
              <w:pStyle w:val="Sinespaciado1"/>
              <w:jc w:val="center"/>
              <w:rPr>
                <w:rFonts w:ascii="Arial" w:hAnsi="Arial" w:cs="Arial"/>
                <w:sz w:val="20"/>
                <w:szCs w:val="20"/>
              </w:rPr>
            </w:pPr>
          </w:p>
        </w:tc>
      </w:tr>
      <w:tr w:rsidR="003F195D" w:rsidRPr="003F195D" w14:paraId="4FCC21B6" w14:textId="77777777" w:rsidTr="00CD5DAD">
        <w:trPr>
          <w:trHeight w:val="20"/>
          <w:jc w:val="center"/>
        </w:trPr>
        <w:tc>
          <w:tcPr>
            <w:tcW w:w="216" w:type="pct"/>
            <w:tcBorders>
              <w:top w:val="single" w:sz="4" w:space="0" w:color="auto"/>
            </w:tcBorders>
            <w:shd w:val="clear" w:color="auto" w:fill="auto"/>
            <w:vAlign w:val="center"/>
          </w:tcPr>
          <w:p w14:paraId="676116AD" w14:textId="77777777" w:rsidR="00370ECE" w:rsidRPr="003F195D" w:rsidRDefault="00370ECE" w:rsidP="00CD5DAD">
            <w:pPr>
              <w:pStyle w:val="Sinespaciado1"/>
              <w:jc w:val="center"/>
              <w:rPr>
                <w:rFonts w:ascii="Arial" w:hAnsi="Arial" w:cs="Arial"/>
                <w:sz w:val="20"/>
                <w:szCs w:val="20"/>
                <w:lang w:eastAsia="es-CO"/>
              </w:rPr>
            </w:pPr>
            <w:r w:rsidRPr="003F195D">
              <w:rPr>
                <w:rFonts w:ascii="Arial" w:hAnsi="Arial" w:cs="Arial"/>
                <w:sz w:val="20"/>
                <w:szCs w:val="20"/>
                <w:lang w:val="es-ES"/>
              </w:rPr>
              <w:t>5</w:t>
            </w:r>
          </w:p>
        </w:tc>
        <w:tc>
          <w:tcPr>
            <w:tcW w:w="2872" w:type="pct"/>
            <w:tcBorders>
              <w:top w:val="single" w:sz="4" w:space="0" w:color="auto"/>
              <w:right w:val="single" w:sz="4" w:space="0" w:color="auto"/>
            </w:tcBorders>
            <w:shd w:val="clear" w:color="auto" w:fill="auto"/>
            <w:vAlign w:val="center"/>
          </w:tcPr>
          <w:p w14:paraId="12AFCA16" w14:textId="77777777" w:rsidR="00370ECE" w:rsidRPr="003F195D" w:rsidRDefault="00370ECE" w:rsidP="00CD5DAD">
            <w:pPr>
              <w:pStyle w:val="Sinespaciado1"/>
              <w:rPr>
                <w:rFonts w:ascii="Arial" w:hAnsi="Arial" w:cs="Arial"/>
                <w:sz w:val="20"/>
                <w:szCs w:val="20"/>
              </w:rPr>
            </w:pPr>
            <w:r w:rsidRPr="003F195D">
              <w:rPr>
                <w:rFonts w:ascii="Arial" w:hAnsi="Arial" w:cs="Arial"/>
                <w:sz w:val="20"/>
                <w:szCs w:val="20"/>
                <w:lang w:val="es-ES"/>
              </w:rPr>
              <w:t>EXÁMENES DE LABORATORIO CLÍNICO, ASÍ: HEMOGRAMA III (HEMOGLOBINA, HEMATOCRITO, RECUENTO DE ERITROCITOS, INDICES ERITROCITARIOS, LEUCOGRAMA, RECUENTO DE PLAQUETAS, ÍNDICES PLAQUETARIOS Y MORFOLOGIA ELECTRONICA) METODO AUTOMATIZADO;  HEMOCLASIFICACION GRUPO ABO Y FACTOR RH;  NITROGENO UREICO (BUN);  CREATINA EN SUERO, ORINA U OTROS; GLUCOSA PRE Y POST PRADIAL;  SEROLOGIA (PRUEBA NO TREPOMENICA) VDRL EN SUERO O LCR;  HEPATITISB, ANTIGENO DE SUPERFICIE ( AG HBS);  VIH 1 Y 2, ANTICUERPOS;  UROANALISIS CON SEDIMENTO Y DENSIDAD URINARIA</w:t>
            </w:r>
          </w:p>
        </w:tc>
        <w:tc>
          <w:tcPr>
            <w:tcW w:w="883" w:type="pct"/>
            <w:tcBorders>
              <w:top w:val="single" w:sz="4" w:space="0" w:color="auto"/>
              <w:right w:val="single" w:sz="4" w:space="0" w:color="auto"/>
            </w:tcBorders>
            <w:vAlign w:val="center"/>
          </w:tcPr>
          <w:p w14:paraId="7CE85C4B" w14:textId="77777777" w:rsidR="00370ECE" w:rsidRPr="003F195D" w:rsidRDefault="00370ECE" w:rsidP="00CD5DAD">
            <w:pPr>
              <w:pStyle w:val="Sinespaciado1"/>
              <w:jc w:val="center"/>
              <w:rPr>
                <w:rFonts w:ascii="Arial" w:hAnsi="Arial" w:cs="Arial"/>
                <w:sz w:val="20"/>
                <w:szCs w:val="20"/>
              </w:rPr>
            </w:pPr>
            <w:r w:rsidRPr="003F195D">
              <w:rPr>
                <w:rFonts w:ascii="Arial" w:hAnsi="Arial" w:cs="Arial"/>
                <w:sz w:val="20"/>
                <w:szCs w:val="20"/>
                <w:lang w:eastAsia="es-CO"/>
              </w:rPr>
              <w:t>$78.000</w:t>
            </w:r>
          </w:p>
        </w:tc>
        <w:tc>
          <w:tcPr>
            <w:tcW w:w="1029" w:type="pct"/>
            <w:tcBorders>
              <w:top w:val="single" w:sz="4" w:space="0" w:color="auto"/>
              <w:left w:val="single" w:sz="4" w:space="0" w:color="auto"/>
              <w:bottom w:val="single" w:sz="4" w:space="0" w:color="auto"/>
              <w:right w:val="single" w:sz="4" w:space="0" w:color="auto"/>
            </w:tcBorders>
            <w:vAlign w:val="center"/>
          </w:tcPr>
          <w:p w14:paraId="7929B330" w14:textId="77777777" w:rsidR="00370ECE" w:rsidRPr="003F195D" w:rsidRDefault="00370ECE" w:rsidP="00CD5DAD">
            <w:pPr>
              <w:pStyle w:val="Sinespaciado1"/>
              <w:jc w:val="center"/>
              <w:rPr>
                <w:rFonts w:ascii="Arial" w:hAnsi="Arial" w:cs="Arial"/>
                <w:sz w:val="20"/>
                <w:szCs w:val="20"/>
              </w:rPr>
            </w:pPr>
          </w:p>
        </w:tc>
      </w:tr>
      <w:tr w:rsidR="003F195D" w:rsidRPr="003F195D" w14:paraId="56E1B2D4" w14:textId="77777777" w:rsidTr="00CD5DAD">
        <w:trPr>
          <w:trHeight w:val="20"/>
          <w:jc w:val="center"/>
        </w:trPr>
        <w:tc>
          <w:tcPr>
            <w:tcW w:w="216" w:type="pct"/>
            <w:tcBorders>
              <w:top w:val="single" w:sz="4" w:space="0" w:color="auto"/>
            </w:tcBorders>
            <w:shd w:val="clear" w:color="auto" w:fill="auto"/>
            <w:vAlign w:val="center"/>
          </w:tcPr>
          <w:p w14:paraId="653624E6" w14:textId="77777777" w:rsidR="00370ECE" w:rsidRPr="003F195D" w:rsidRDefault="00370ECE" w:rsidP="00CD5DAD">
            <w:pPr>
              <w:pStyle w:val="Sinespaciado1"/>
              <w:jc w:val="center"/>
              <w:rPr>
                <w:rFonts w:ascii="Arial" w:hAnsi="Arial" w:cs="Arial"/>
                <w:sz w:val="20"/>
                <w:szCs w:val="20"/>
                <w:lang w:eastAsia="es-CO"/>
              </w:rPr>
            </w:pPr>
            <w:r w:rsidRPr="003F195D">
              <w:rPr>
                <w:rFonts w:ascii="Arial" w:hAnsi="Arial" w:cs="Arial"/>
                <w:sz w:val="20"/>
                <w:szCs w:val="20"/>
              </w:rPr>
              <w:t>6</w:t>
            </w:r>
          </w:p>
        </w:tc>
        <w:tc>
          <w:tcPr>
            <w:tcW w:w="2872" w:type="pct"/>
            <w:tcBorders>
              <w:top w:val="single" w:sz="4" w:space="0" w:color="auto"/>
              <w:right w:val="single" w:sz="4" w:space="0" w:color="auto"/>
            </w:tcBorders>
            <w:shd w:val="clear" w:color="auto" w:fill="auto"/>
            <w:vAlign w:val="center"/>
          </w:tcPr>
          <w:p w14:paraId="693266F7" w14:textId="77777777" w:rsidR="00370ECE" w:rsidRPr="003F195D" w:rsidRDefault="00370ECE" w:rsidP="00CD5DAD">
            <w:pPr>
              <w:pStyle w:val="Sinespaciado1"/>
              <w:rPr>
                <w:rFonts w:ascii="Arial" w:hAnsi="Arial" w:cs="Arial"/>
                <w:sz w:val="20"/>
                <w:szCs w:val="20"/>
              </w:rPr>
            </w:pPr>
            <w:r w:rsidRPr="003F195D">
              <w:rPr>
                <w:rFonts w:ascii="Arial" w:hAnsi="Arial" w:cs="Arial"/>
                <w:sz w:val="20"/>
                <w:szCs w:val="20"/>
                <w:lang w:val="es-ES"/>
              </w:rPr>
              <w:t>ELECTROCARDIOGRAMA DE RITMO O DE SUPERFICIE SOD</w:t>
            </w:r>
          </w:p>
        </w:tc>
        <w:tc>
          <w:tcPr>
            <w:tcW w:w="883" w:type="pct"/>
            <w:tcBorders>
              <w:top w:val="single" w:sz="4" w:space="0" w:color="auto"/>
              <w:right w:val="single" w:sz="4" w:space="0" w:color="auto"/>
            </w:tcBorders>
            <w:vAlign w:val="center"/>
          </w:tcPr>
          <w:p w14:paraId="4DA502A6" w14:textId="77777777" w:rsidR="00370ECE" w:rsidRPr="003F195D" w:rsidRDefault="00370ECE" w:rsidP="00CD5DAD">
            <w:pPr>
              <w:pStyle w:val="Sinespaciado1"/>
              <w:jc w:val="center"/>
              <w:rPr>
                <w:rFonts w:ascii="Arial" w:hAnsi="Arial" w:cs="Arial"/>
                <w:sz w:val="20"/>
                <w:szCs w:val="20"/>
              </w:rPr>
            </w:pPr>
            <w:r w:rsidRPr="003F195D">
              <w:rPr>
                <w:rFonts w:ascii="Arial" w:hAnsi="Arial" w:cs="Arial"/>
                <w:sz w:val="20"/>
                <w:szCs w:val="20"/>
                <w:lang w:eastAsia="es-CO"/>
              </w:rPr>
              <w:t>$20.000</w:t>
            </w:r>
          </w:p>
        </w:tc>
        <w:tc>
          <w:tcPr>
            <w:tcW w:w="1029" w:type="pct"/>
            <w:tcBorders>
              <w:top w:val="single" w:sz="4" w:space="0" w:color="auto"/>
              <w:left w:val="single" w:sz="4" w:space="0" w:color="auto"/>
              <w:bottom w:val="single" w:sz="4" w:space="0" w:color="auto"/>
              <w:right w:val="single" w:sz="4" w:space="0" w:color="auto"/>
            </w:tcBorders>
            <w:vAlign w:val="center"/>
          </w:tcPr>
          <w:p w14:paraId="4E6369E1" w14:textId="77777777" w:rsidR="00370ECE" w:rsidRPr="003F195D" w:rsidRDefault="00370ECE" w:rsidP="00CD5DAD">
            <w:pPr>
              <w:pStyle w:val="Sinespaciado1"/>
              <w:jc w:val="center"/>
              <w:rPr>
                <w:rFonts w:ascii="Arial" w:hAnsi="Arial" w:cs="Arial"/>
                <w:sz w:val="20"/>
                <w:szCs w:val="20"/>
              </w:rPr>
            </w:pPr>
          </w:p>
        </w:tc>
      </w:tr>
      <w:tr w:rsidR="003F195D" w:rsidRPr="003F195D" w14:paraId="17059AB3" w14:textId="77777777" w:rsidTr="00CD5DAD">
        <w:trPr>
          <w:trHeight w:val="20"/>
          <w:jc w:val="center"/>
        </w:trPr>
        <w:tc>
          <w:tcPr>
            <w:tcW w:w="216" w:type="pct"/>
            <w:tcBorders>
              <w:top w:val="single" w:sz="4" w:space="0" w:color="auto"/>
            </w:tcBorders>
            <w:shd w:val="clear" w:color="auto" w:fill="auto"/>
            <w:vAlign w:val="center"/>
          </w:tcPr>
          <w:p w14:paraId="2B9663E8" w14:textId="77777777" w:rsidR="00370ECE" w:rsidRPr="003F195D" w:rsidRDefault="00370ECE" w:rsidP="00CD5DAD">
            <w:pPr>
              <w:pStyle w:val="Sinespaciado1"/>
              <w:jc w:val="center"/>
              <w:rPr>
                <w:rFonts w:ascii="Arial" w:hAnsi="Arial" w:cs="Arial"/>
                <w:sz w:val="20"/>
                <w:szCs w:val="20"/>
                <w:lang w:eastAsia="es-CO"/>
              </w:rPr>
            </w:pPr>
            <w:r w:rsidRPr="003F195D">
              <w:rPr>
                <w:rFonts w:ascii="Arial" w:hAnsi="Arial" w:cs="Arial"/>
                <w:sz w:val="20"/>
                <w:szCs w:val="20"/>
              </w:rPr>
              <w:t>7</w:t>
            </w:r>
          </w:p>
        </w:tc>
        <w:tc>
          <w:tcPr>
            <w:tcW w:w="2872" w:type="pct"/>
            <w:tcBorders>
              <w:top w:val="single" w:sz="4" w:space="0" w:color="auto"/>
              <w:right w:val="single" w:sz="4" w:space="0" w:color="auto"/>
            </w:tcBorders>
            <w:shd w:val="clear" w:color="auto" w:fill="auto"/>
            <w:vAlign w:val="center"/>
          </w:tcPr>
          <w:p w14:paraId="43837C8B" w14:textId="77777777" w:rsidR="00370ECE" w:rsidRPr="003F195D" w:rsidRDefault="00370ECE" w:rsidP="00CD5DAD">
            <w:pPr>
              <w:pStyle w:val="Sinespaciado1"/>
              <w:rPr>
                <w:rFonts w:ascii="Arial" w:hAnsi="Arial" w:cs="Arial"/>
                <w:sz w:val="20"/>
                <w:szCs w:val="20"/>
              </w:rPr>
            </w:pPr>
            <w:r w:rsidRPr="003F195D">
              <w:rPr>
                <w:rFonts w:ascii="Arial" w:hAnsi="Arial" w:cs="Arial"/>
                <w:sz w:val="20"/>
                <w:szCs w:val="20"/>
                <w:lang w:val="es-ES"/>
              </w:rPr>
              <w:t>RADIOGRAFIA DE TORAX (P,A, O A,P Y LATERAL, DECUBITO LATERAL, OBLICUAS O LATERAL CON BARIO) +</w:t>
            </w:r>
          </w:p>
        </w:tc>
        <w:tc>
          <w:tcPr>
            <w:tcW w:w="883" w:type="pct"/>
            <w:tcBorders>
              <w:top w:val="single" w:sz="4" w:space="0" w:color="auto"/>
              <w:right w:val="single" w:sz="4" w:space="0" w:color="auto"/>
            </w:tcBorders>
            <w:vAlign w:val="center"/>
          </w:tcPr>
          <w:p w14:paraId="264DC25B" w14:textId="77777777" w:rsidR="00370ECE" w:rsidRPr="003F195D" w:rsidRDefault="00370ECE" w:rsidP="00CD5DAD">
            <w:pPr>
              <w:pStyle w:val="Sinespaciado1"/>
              <w:jc w:val="center"/>
              <w:rPr>
                <w:rFonts w:ascii="Arial" w:hAnsi="Arial" w:cs="Arial"/>
                <w:sz w:val="20"/>
                <w:szCs w:val="20"/>
              </w:rPr>
            </w:pPr>
            <w:r w:rsidRPr="003F195D">
              <w:rPr>
                <w:rFonts w:ascii="Arial" w:hAnsi="Arial" w:cs="Arial"/>
                <w:sz w:val="20"/>
                <w:szCs w:val="20"/>
                <w:lang w:eastAsia="es-CO"/>
              </w:rPr>
              <w:t>$29.600</w:t>
            </w:r>
          </w:p>
        </w:tc>
        <w:tc>
          <w:tcPr>
            <w:tcW w:w="1029" w:type="pct"/>
            <w:tcBorders>
              <w:top w:val="single" w:sz="4" w:space="0" w:color="auto"/>
              <w:left w:val="single" w:sz="4" w:space="0" w:color="auto"/>
              <w:bottom w:val="single" w:sz="4" w:space="0" w:color="auto"/>
              <w:right w:val="single" w:sz="4" w:space="0" w:color="auto"/>
            </w:tcBorders>
            <w:vAlign w:val="center"/>
          </w:tcPr>
          <w:p w14:paraId="1025D914" w14:textId="77777777" w:rsidR="00370ECE" w:rsidRPr="003F195D" w:rsidRDefault="00370ECE" w:rsidP="00CD5DAD">
            <w:pPr>
              <w:pStyle w:val="Sinespaciado1"/>
              <w:jc w:val="center"/>
              <w:rPr>
                <w:rFonts w:ascii="Arial" w:hAnsi="Arial" w:cs="Arial"/>
                <w:sz w:val="20"/>
                <w:szCs w:val="20"/>
              </w:rPr>
            </w:pPr>
          </w:p>
        </w:tc>
      </w:tr>
      <w:tr w:rsidR="003F195D" w:rsidRPr="003F195D" w14:paraId="4B61271A" w14:textId="77777777" w:rsidTr="00CD5DAD">
        <w:trPr>
          <w:trHeight w:val="20"/>
          <w:jc w:val="center"/>
        </w:trPr>
        <w:tc>
          <w:tcPr>
            <w:tcW w:w="216" w:type="pct"/>
            <w:shd w:val="clear" w:color="auto" w:fill="auto"/>
            <w:vAlign w:val="center"/>
          </w:tcPr>
          <w:p w14:paraId="4D0C94FA" w14:textId="77777777" w:rsidR="00370ECE" w:rsidRPr="003F195D" w:rsidRDefault="00370ECE" w:rsidP="00CD5DAD">
            <w:pPr>
              <w:pStyle w:val="Sinespaciado1"/>
              <w:jc w:val="center"/>
              <w:rPr>
                <w:rFonts w:ascii="Arial" w:hAnsi="Arial" w:cs="Arial"/>
                <w:sz w:val="20"/>
                <w:szCs w:val="20"/>
              </w:rPr>
            </w:pPr>
            <w:r w:rsidRPr="003F195D">
              <w:rPr>
                <w:rFonts w:ascii="Arial" w:hAnsi="Arial" w:cs="Arial"/>
                <w:sz w:val="20"/>
                <w:szCs w:val="20"/>
              </w:rPr>
              <w:t>8</w:t>
            </w:r>
          </w:p>
        </w:tc>
        <w:tc>
          <w:tcPr>
            <w:tcW w:w="2872" w:type="pct"/>
            <w:tcBorders>
              <w:right w:val="single" w:sz="4" w:space="0" w:color="auto"/>
            </w:tcBorders>
            <w:shd w:val="clear" w:color="auto" w:fill="auto"/>
            <w:vAlign w:val="center"/>
          </w:tcPr>
          <w:p w14:paraId="76BC0D63" w14:textId="77777777" w:rsidR="00370ECE" w:rsidRPr="003F195D" w:rsidRDefault="00370ECE" w:rsidP="00CD5DAD">
            <w:pPr>
              <w:pStyle w:val="Sinespaciado1"/>
              <w:rPr>
                <w:rFonts w:ascii="Arial" w:hAnsi="Arial" w:cs="Arial"/>
                <w:sz w:val="20"/>
                <w:szCs w:val="20"/>
              </w:rPr>
            </w:pPr>
            <w:r w:rsidRPr="003F195D">
              <w:rPr>
                <w:rFonts w:ascii="Arial" w:hAnsi="Arial" w:cs="Arial"/>
                <w:sz w:val="20"/>
                <w:szCs w:val="20"/>
                <w:lang w:val="es-ES"/>
              </w:rPr>
              <w:t>RADIOGRAFIA DE COLUMNA DORSOLUMBAR Y SACRA</w:t>
            </w:r>
          </w:p>
        </w:tc>
        <w:tc>
          <w:tcPr>
            <w:tcW w:w="883" w:type="pct"/>
            <w:tcBorders>
              <w:right w:val="single" w:sz="4" w:space="0" w:color="auto"/>
            </w:tcBorders>
            <w:vAlign w:val="center"/>
          </w:tcPr>
          <w:p w14:paraId="275A959D" w14:textId="77777777" w:rsidR="00370ECE" w:rsidRPr="003F195D" w:rsidRDefault="00370ECE" w:rsidP="00CD5DAD">
            <w:pPr>
              <w:pStyle w:val="Sinespaciado1"/>
              <w:jc w:val="center"/>
              <w:rPr>
                <w:rFonts w:ascii="Arial" w:hAnsi="Arial" w:cs="Arial"/>
                <w:sz w:val="20"/>
                <w:szCs w:val="20"/>
              </w:rPr>
            </w:pPr>
            <w:r w:rsidRPr="003F195D">
              <w:rPr>
                <w:rFonts w:ascii="Arial" w:hAnsi="Arial" w:cs="Arial"/>
                <w:sz w:val="20"/>
                <w:szCs w:val="20"/>
                <w:lang w:eastAsia="es-CO"/>
              </w:rPr>
              <w:t>$68.000</w:t>
            </w:r>
          </w:p>
        </w:tc>
        <w:tc>
          <w:tcPr>
            <w:tcW w:w="1029" w:type="pct"/>
            <w:tcBorders>
              <w:top w:val="single" w:sz="4" w:space="0" w:color="auto"/>
              <w:left w:val="single" w:sz="4" w:space="0" w:color="auto"/>
              <w:bottom w:val="single" w:sz="4" w:space="0" w:color="auto"/>
              <w:right w:val="single" w:sz="4" w:space="0" w:color="auto"/>
            </w:tcBorders>
            <w:vAlign w:val="center"/>
          </w:tcPr>
          <w:p w14:paraId="592A6B3F" w14:textId="77777777" w:rsidR="00370ECE" w:rsidRPr="003F195D" w:rsidRDefault="00370ECE" w:rsidP="00CD5DAD">
            <w:pPr>
              <w:pStyle w:val="Sinespaciado1"/>
              <w:jc w:val="center"/>
              <w:rPr>
                <w:rFonts w:ascii="Arial" w:hAnsi="Arial" w:cs="Arial"/>
                <w:sz w:val="20"/>
                <w:szCs w:val="20"/>
              </w:rPr>
            </w:pPr>
          </w:p>
        </w:tc>
      </w:tr>
      <w:tr w:rsidR="003F195D" w:rsidRPr="003F195D" w14:paraId="3167E859" w14:textId="77777777" w:rsidTr="00CD5DAD">
        <w:trPr>
          <w:trHeight w:val="20"/>
          <w:jc w:val="center"/>
        </w:trPr>
        <w:tc>
          <w:tcPr>
            <w:tcW w:w="216" w:type="pct"/>
            <w:shd w:val="clear" w:color="auto" w:fill="auto"/>
            <w:vAlign w:val="center"/>
          </w:tcPr>
          <w:p w14:paraId="6925FAC4" w14:textId="77777777" w:rsidR="00370ECE" w:rsidRPr="003F195D" w:rsidRDefault="00370ECE" w:rsidP="00CD5DAD">
            <w:pPr>
              <w:pStyle w:val="Sinespaciado1"/>
              <w:jc w:val="center"/>
              <w:rPr>
                <w:rFonts w:ascii="Arial" w:hAnsi="Arial" w:cs="Arial"/>
                <w:sz w:val="20"/>
                <w:szCs w:val="20"/>
              </w:rPr>
            </w:pPr>
            <w:r w:rsidRPr="003F195D">
              <w:rPr>
                <w:rFonts w:ascii="Arial" w:hAnsi="Arial" w:cs="Arial"/>
                <w:sz w:val="20"/>
                <w:szCs w:val="20"/>
              </w:rPr>
              <w:t>9</w:t>
            </w:r>
          </w:p>
        </w:tc>
        <w:tc>
          <w:tcPr>
            <w:tcW w:w="2872" w:type="pct"/>
            <w:tcBorders>
              <w:right w:val="single" w:sz="4" w:space="0" w:color="auto"/>
            </w:tcBorders>
            <w:shd w:val="clear" w:color="auto" w:fill="auto"/>
            <w:vAlign w:val="center"/>
          </w:tcPr>
          <w:p w14:paraId="711227BD" w14:textId="77777777" w:rsidR="00370ECE" w:rsidRPr="003F195D" w:rsidRDefault="00370ECE" w:rsidP="00CD5DAD">
            <w:pPr>
              <w:pStyle w:val="Sinespaciado1"/>
              <w:rPr>
                <w:rFonts w:ascii="Arial" w:hAnsi="Arial" w:cs="Arial"/>
                <w:sz w:val="20"/>
                <w:szCs w:val="20"/>
              </w:rPr>
            </w:pPr>
            <w:r w:rsidRPr="003F195D">
              <w:rPr>
                <w:rFonts w:ascii="Arial" w:hAnsi="Arial" w:cs="Arial"/>
                <w:sz w:val="20"/>
                <w:szCs w:val="20"/>
                <w:lang w:val="es-ES"/>
              </w:rPr>
              <w:t>TEST DE EMBARAZO BHCG</w:t>
            </w:r>
          </w:p>
        </w:tc>
        <w:tc>
          <w:tcPr>
            <w:tcW w:w="883" w:type="pct"/>
            <w:tcBorders>
              <w:right w:val="single" w:sz="4" w:space="0" w:color="auto"/>
            </w:tcBorders>
            <w:vAlign w:val="center"/>
          </w:tcPr>
          <w:p w14:paraId="608B6522" w14:textId="77777777" w:rsidR="00370ECE" w:rsidRPr="003F195D" w:rsidRDefault="00370ECE" w:rsidP="00CD5DAD">
            <w:pPr>
              <w:pStyle w:val="Sinespaciado1"/>
              <w:jc w:val="center"/>
              <w:rPr>
                <w:rFonts w:ascii="Arial" w:hAnsi="Arial" w:cs="Arial"/>
                <w:sz w:val="20"/>
                <w:szCs w:val="20"/>
              </w:rPr>
            </w:pPr>
            <w:r w:rsidRPr="003F195D">
              <w:rPr>
                <w:rFonts w:ascii="Arial" w:hAnsi="Arial" w:cs="Arial"/>
                <w:sz w:val="20"/>
                <w:szCs w:val="20"/>
                <w:lang w:eastAsia="es-CO"/>
              </w:rPr>
              <w:t>$8.000</w:t>
            </w:r>
          </w:p>
        </w:tc>
        <w:tc>
          <w:tcPr>
            <w:tcW w:w="1029" w:type="pct"/>
            <w:tcBorders>
              <w:top w:val="single" w:sz="4" w:space="0" w:color="auto"/>
              <w:left w:val="single" w:sz="4" w:space="0" w:color="auto"/>
              <w:bottom w:val="single" w:sz="4" w:space="0" w:color="auto"/>
              <w:right w:val="single" w:sz="4" w:space="0" w:color="auto"/>
            </w:tcBorders>
            <w:vAlign w:val="center"/>
          </w:tcPr>
          <w:p w14:paraId="5EB3C3B5" w14:textId="77777777" w:rsidR="00370ECE" w:rsidRPr="003F195D" w:rsidRDefault="00370ECE" w:rsidP="00CD5DAD">
            <w:pPr>
              <w:pStyle w:val="Sinespaciado1"/>
              <w:jc w:val="center"/>
              <w:rPr>
                <w:rFonts w:ascii="Arial" w:hAnsi="Arial" w:cs="Arial"/>
                <w:sz w:val="20"/>
                <w:szCs w:val="20"/>
              </w:rPr>
            </w:pPr>
          </w:p>
        </w:tc>
      </w:tr>
    </w:tbl>
    <w:p w14:paraId="7A495FE4" w14:textId="27CC076B" w:rsidR="00370ECE" w:rsidRPr="003F195D" w:rsidRDefault="00370ECE" w:rsidP="00370ECE">
      <w:pPr>
        <w:pStyle w:val="Textoindependiente2"/>
        <w:rPr>
          <w:rFonts w:cs="Arial"/>
          <w:b/>
          <w:sz w:val="20"/>
          <w:szCs w:val="20"/>
        </w:rPr>
      </w:pPr>
    </w:p>
    <w:p w14:paraId="59456D69" w14:textId="5783314E" w:rsidR="00370ECE" w:rsidRPr="003F195D" w:rsidRDefault="00370ECE" w:rsidP="00370ECE">
      <w:pPr>
        <w:pStyle w:val="Textoindependiente2"/>
        <w:rPr>
          <w:rFonts w:cs="Arial"/>
          <w:b/>
          <w:sz w:val="20"/>
          <w:szCs w:val="20"/>
        </w:rPr>
      </w:pPr>
    </w:p>
    <w:p w14:paraId="254F22DF" w14:textId="77777777" w:rsidR="00370ECE" w:rsidRPr="003F195D" w:rsidRDefault="00370ECE" w:rsidP="00370ECE">
      <w:pPr>
        <w:tabs>
          <w:tab w:val="num" w:pos="1778"/>
        </w:tabs>
        <w:jc w:val="both"/>
        <w:rPr>
          <w:rFonts w:ascii="Arial" w:hAnsi="Arial" w:cs="Arial"/>
          <w:sz w:val="20"/>
          <w:szCs w:val="20"/>
        </w:rPr>
      </w:pPr>
      <w:r w:rsidRPr="003F195D">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5F076735" w14:textId="3A0F4F58" w:rsidR="00370ECE" w:rsidRPr="003F195D" w:rsidRDefault="00370ECE" w:rsidP="00370ECE">
      <w:pPr>
        <w:pStyle w:val="Textoindependiente2"/>
        <w:rPr>
          <w:rFonts w:cs="Arial"/>
          <w:b/>
          <w:sz w:val="20"/>
          <w:szCs w:val="20"/>
        </w:rPr>
      </w:pPr>
    </w:p>
    <w:p w14:paraId="7863BCCE" w14:textId="77777777" w:rsidR="00370ECE" w:rsidRPr="003F195D" w:rsidRDefault="00370ECE" w:rsidP="00370ECE">
      <w:pPr>
        <w:pStyle w:val="Textoindependiente2"/>
        <w:rPr>
          <w:rFonts w:cs="Arial"/>
          <w:b/>
          <w:sz w:val="20"/>
          <w:szCs w:val="20"/>
        </w:rPr>
      </w:pPr>
    </w:p>
    <w:p w14:paraId="6BF0AB8E" w14:textId="77777777" w:rsidR="00370ECE" w:rsidRPr="003F195D" w:rsidRDefault="00370ECE" w:rsidP="00370ECE">
      <w:pPr>
        <w:pStyle w:val="Textoindependiente2"/>
        <w:jc w:val="center"/>
        <w:rPr>
          <w:rFonts w:cs="Arial"/>
          <w:b/>
          <w:sz w:val="24"/>
        </w:rPr>
      </w:pPr>
      <w:r w:rsidRPr="003F195D">
        <w:rPr>
          <w:rFonts w:cs="Arial"/>
          <w:b/>
          <w:sz w:val="24"/>
        </w:rPr>
        <w:lastRenderedPageBreak/>
        <w:t>GRUPO DOS</w:t>
      </w:r>
    </w:p>
    <w:p w14:paraId="0A8446C6" w14:textId="77777777" w:rsidR="00370ECE" w:rsidRPr="003F195D" w:rsidRDefault="00370ECE" w:rsidP="00370ECE">
      <w:pPr>
        <w:jc w:val="center"/>
        <w:rPr>
          <w:rFonts w:ascii="Arial" w:hAnsi="Arial" w:cs="Arial"/>
          <w:sz w:val="21"/>
          <w:szCs w:val="21"/>
        </w:rPr>
      </w:pPr>
      <w:r w:rsidRPr="003F195D">
        <w:rPr>
          <w:rFonts w:ascii="Arial" w:hAnsi="Arial" w:cs="Arial"/>
          <w:sz w:val="21"/>
          <w:szCs w:val="21"/>
        </w:rPr>
        <w:t>PRESTACIÓN DE SERVICIOS DE SALUD POR CONCEPTO DE CONSULTA ESPECIALIZADA EN ELECTROENCEFALOGRAMA.</w:t>
      </w:r>
    </w:p>
    <w:p w14:paraId="0AF25F00" w14:textId="77777777" w:rsidR="00370ECE" w:rsidRPr="003F195D" w:rsidRDefault="00370ECE" w:rsidP="00370ECE">
      <w:pPr>
        <w:pStyle w:val="Textoindependiente2"/>
        <w:rPr>
          <w:rFonts w:cs="Arial"/>
          <w:b/>
          <w:sz w:val="20"/>
          <w:szCs w:val="20"/>
        </w:rPr>
      </w:pPr>
    </w:p>
    <w:tbl>
      <w:tblPr>
        <w:tblW w:w="48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5"/>
        <w:gridCol w:w="5447"/>
        <w:gridCol w:w="1732"/>
        <w:gridCol w:w="1966"/>
      </w:tblGrid>
      <w:tr w:rsidR="003F195D" w:rsidRPr="003F195D" w14:paraId="47A31F1D" w14:textId="77777777" w:rsidTr="00370ECE">
        <w:trPr>
          <w:trHeight w:val="20"/>
          <w:jc w:val="center"/>
        </w:trPr>
        <w:tc>
          <w:tcPr>
            <w:tcW w:w="217" w:type="pct"/>
            <w:tcBorders>
              <w:right w:val="single" w:sz="4" w:space="0" w:color="auto"/>
            </w:tcBorders>
            <w:shd w:val="clear" w:color="auto" w:fill="auto"/>
            <w:vAlign w:val="center"/>
          </w:tcPr>
          <w:p w14:paraId="0F333295" w14:textId="77777777" w:rsidR="00370ECE" w:rsidRPr="003F195D" w:rsidRDefault="00370ECE" w:rsidP="00CD5DAD">
            <w:pPr>
              <w:pStyle w:val="Sinespaciado1"/>
              <w:jc w:val="center"/>
              <w:rPr>
                <w:rFonts w:ascii="Arial" w:hAnsi="Arial" w:cs="Arial"/>
                <w:b/>
                <w:sz w:val="18"/>
                <w:szCs w:val="18"/>
              </w:rPr>
            </w:pPr>
            <w:r w:rsidRPr="003F195D">
              <w:rPr>
                <w:rFonts w:ascii="Arial" w:hAnsi="Arial" w:cs="Arial"/>
                <w:b/>
                <w:sz w:val="18"/>
                <w:szCs w:val="18"/>
              </w:rPr>
              <w:t>N°</w:t>
            </w:r>
          </w:p>
        </w:tc>
        <w:tc>
          <w:tcPr>
            <w:tcW w:w="2849" w:type="pct"/>
            <w:tcBorders>
              <w:top w:val="single" w:sz="4" w:space="0" w:color="auto"/>
              <w:left w:val="single" w:sz="4" w:space="0" w:color="auto"/>
              <w:bottom w:val="single" w:sz="4" w:space="0" w:color="auto"/>
              <w:right w:val="single" w:sz="4" w:space="0" w:color="auto"/>
            </w:tcBorders>
            <w:shd w:val="clear" w:color="auto" w:fill="auto"/>
            <w:vAlign w:val="center"/>
          </w:tcPr>
          <w:p w14:paraId="3A283EB8" w14:textId="77777777" w:rsidR="00370ECE" w:rsidRPr="003F195D" w:rsidRDefault="00370ECE" w:rsidP="00CD5DAD">
            <w:pPr>
              <w:pStyle w:val="Sinespaciado1"/>
              <w:jc w:val="center"/>
              <w:rPr>
                <w:rFonts w:ascii="Arial" w:hAnsi="Arial" w:cs="Arial"/>
                <w:b/>
                <w:sz w:val="18"/>
                <w:szCs w:val="18"/>
              </w:rPr>
            </w:pPr>
            <w:r w:rsidRPr="003F195D">
              <w:rPr>
                <w:rFonts w:ascii="Arial" w:hAnsi="Arial" w:cs="Arial"/>
                <w:b/>
                <w:sz w:val="18"/>
                <w:szCs w:val="18"/>
              </w:rPr>
              <w:t>EXAMEN</w:t>
            </w:r>
          </w:p>
        </w:tc>
        <w:tc>
          <w:tcPr>
            <w:tcW w:w="906" w:type="pct"/>
            <w:tcBorders>
              <w:top w:val="single" w:sz="4" w:space="0" w:color="auto"/>
              <w:left w:val="single" w:sz="4" w:space="0" w:color="auto"/>
              <w:bottom w:val="single" w:sz="4" w:space="0" w:color="auto"/>
              <w:right w:val="single" w:sz="4" w:space="0" w:color="auto"/>
            </w:tcBorders>
            <w:shd w:val="clear" w:color="auto" w:fill="auto"/>
            <w:vAlign w:val="center"/>
          </w:tcPr>
          <w:p w14:paraId="34FAE259" w14:textId="77777777" w:rsidR="00370ECE" w:rsidRPr="003F195D" w:rsidRDefault="00370ECE" w:rsidP="00CD5DAD">
            <w:pPr>
              <w:pStyle w:val="Sinespaciado1"/>
              <w:jc w:val="center"/>
              <w:rPr>
                <w:rFonts w:ascii="Arial" w:hAnsi="Arial" w:cs="Arial"/>
                <w:b/>
                <w:sz w:val="18"/>
                <w:szCs w:val="18"/>
              </w:rPr>
            </w:pPr>
            <w:r w:rsidRPr="003F195D">
              <w:rPr>
                <w:rFonts w:ascii="Arial" w:hAnsi="Arial" w:cs="Arial"/>
                <w:b/>
                <w:sz w:val="18"/>
                <w:szCs w:val="18"/>
                <w:lang w:eastAsia="es-CO"/>
              </w:rPr>
              <w:t>PRECIO TECHO</w:t>
            </w:r>
          </w:p>
        </w:tc>
        <w:tc>
          <w:tcPr>
            <w:tcW w:w="1029" w:type="pct"/>
            <w:tcBorders>
              <w:top w:val="single" w:sz="4" w:space="0" w:color="auto"/>
              <w:left w:val="single" w:sz="4" w:space="0" w:color="auto"/>
              <w:bottom w:val="single" w:sz="4" w:space="0" w:color="auto"/>
              <w:right w:val="single" w:sz="4" w:space="0" w:color="auto"/>
            </w:tcBorders>
            <w:shd w:val="clear" w:color="auto" w:fill="auto"/>
            <w:vAlign w:val="center"/>
          </w:tcPr>
          <w:p w14:paraId="17CA5171" w14:textId="2E044D42" w:rsidR="00370ECE" w:rsidRPr="003F195D" w:rsidRDefault="00370ECE" w:rsidP="00CD5DAD">
            <w:pPr>
              <w:pStyle w:val="Sinespaciado1"/>
              <w:jc w:val="center"/>
              <w:rPr>
                <w:rFonts w:ascii="Arial" w:hAnsi="Arial" w:cs="Arial"/>
                <w:b/>
                <w:sz w:val="18"/>
                <w:szCs w:val="18"/>
              </w:rPr>
            </w:pPr>
            <w:r w:rsidRPr="003F195D">
              <w:rPr>
                <w:rFonts w:ascii="Arial" w:hAnsi="Arial" w:cs="Arial"/>
                <w:b/>
                <w:bCs/>
                <w:sz w:val="18"/>
                <w:szCs w:val="18"/>
                <w:lang w:val="es-MX" w:eastAsia="es-MX"/>
              </w:rPr>
              <w:t>VALOR HA OFERTAR SIN SOBRE PASAR EL PRECIO TECHO</w:t>
            </w:r>
          </w:p>
        </w:tc>
      </w:tr>
      <w:tr w:rsidR="003F195D" w:rsidRPr="003F195D" w14:paraId="1690D59A" w14:textId="77777777" w:rsidTr="00370ECE">
        <w:trPr>
          <w:trHeight w:val="20"/>
          <w:jc w:val="center"/>
        </w:trPr>
        <w:tc>
          <w:tcPr>
            <w:tcW w:w="217" w:type="pct"/>
            <w:tcBorders>
              <w:top w:val="single" w:sz="4" w:space="0" w:color="auto"/>
            </w:tcBorders>
            <w:shd w:val="clear" w:color="auto" w:fill="auto"/>
            <w:vAlign w:val="center"/>
          </w:tcPr>
          <w:p w14:paraId="57ED64D0" w14:textId="77777777" w:rsidR="00370ECE" w:rsidRPr="003F195D" w:rsidRDefault="00370ECE" w:rsidP="00CD5DAD">
            <w:pPr>
              <w:pStyle w:val="Sinespaciado1"/>
              <w:jc w:val="center"/>
              <w:rPr>
                <w:rFonts w:ascii="Arial" w:hAnsi="Arial" w:cs="Arial"/>
                <w:sz w:val="20"/>
                <w:szCs w:val="20"/>
                <w:lang w:eastAsia="es-CO"/>
              </w:rPr>
            </w:pPr>
            <w:r w:rsidRPr="003F195D">
              <w:rPr>
                <w:rFonts w:ascii="Arial" w:hAnsi="Arial" w:cs="Arial"/>
                <w:sz w:val="20"/>
                <w:szCs w:val="20"/>
                <w:lang w:val="es-ES"/>
              </w:rPr>
              <w:t>1</w:t>
            </w:r>
          </w:p>
        </w:tc>
        <w:tc>
          <w:tcPr>
            <w:tcW w:w="2849" w:type="pct"/>
            <w:tcBorders>
              <w:top w:val="single" w:sz="4" w:space="0" w:color="auto"/>
              <w:right w:val="single" w:sz="4" w:space="0" w:color="auto"/>
            </w:tcBorders>
            <w:shd w:val="clear" w:color="auto" w:fill="auto"/>
            <w:vAlign w:val="center"/>
          </w:tcPr>
          <w:p w14:paraId="49417221" w14:textId="754E003D" w:rsidR="00370ECE" w:rsidRPr="003F195D" w:rsidRDefault="00370ECE" w:rsidP="00CD5DAD">
            <w:pPr>
              <w:pStyle w:val="Sinespaciado1"/>
              <w:rPr>
                <w:rFonts w:ascii="Arial" w:hAnsi="Arial" w:cs="Arial"/>
                <w:sz w:val="20"/>
                <w:szCs w:val="20"/>
              </w:rPr>
            </w:pPr>
            <w:r w:rsidRPr="003F195D">
              <w:rPr>
                <w:rFonts w:ascii="Arial" w:hAnsi="Arial" w:cs="Arial"/>
                <w:sz w:val="20"/>
                <w:szCs w:val="20"/>
                <w:lang w:val="es-ES"/>
              </w:rPr>
              <w:t>CONSULTA ESPECIALIZADA POR ELECTROENCEFALOGRAMA CON LECTURA</w:t>
            </w:r>
          </w:p>
        </w:tc>
        <w:tc>
          <w:tcPr>
            <w:tcW w:w="906" w:type="pct"/>
            <w:tcBorders>
              <w:top w:val="single" w:sz="4" w:space="0" w:color="auto"/>
              <w:right w:val="single" w:sz="4" w:space="0" w:color="auto"/>
            </w:tcBorders>
            <w:vAlign w:val="center"/>
          </w:tcPr>
          <w:p w14:paraId="6EC42B69" w14:textId="77777777" w:rsidR="00370ECE" w:rsidRPr="003F195D" w:rsidRDefault="00370ECE" w:rsidP="00CD5DAD">
            <w:pPr>
              <w:pStyle w:val="Sinespaciado1"/>
              <w:jc w:val="center"/>
              <w:rPr>
                <w:rFonts w:ascii="Arial" w:hAnsi="Arial" w:cs="Arial"/>
                <w:sz w:val="20"/>
                <w:szCs w:val="20"/>
              </w:rPr>
            </w:pPr>
            <w:r w:rsidRPr="003F195D">
              <w:rPr>
                <w:rFonts w:ascii="Arial" w:hAnsi="Arial" w:cs="Arial"/>
                <w:sz w:val="20"/>
                <w:szCs w:val="20"/>
                <w:lang w:eastAsia="es-CO"/>
              </w:rPr>
              <w:t>$51.000</w:t>
            </w:r>
          </w:p>
        </w:tc>
        <w:tc>
          <w:tcPr>
            <w:tcW w:w="1029" w:type="pct"/>
            <w:tcBorders>
              <w:top w:val="single" w:sz="4" w:space="0" w:color="auto"/>
              <w:left w:val="single" w:sz="4" w:space="0" w:color="auto"/>
              <w:bottom w:val="single" w:sz="4" w:space="0" w:color="auto"/>
              <w:right w:val="single" w:sz="4" w:space="0" w:color="auto"/>
            </w:tcBorders>
            <w:vAlign w:val="center"/>
          </w:tcPr>
          <w:p w14:paraId="76C249A9" w14:textId="77777777" w:rsidR="00370ECE" w:rsidRPr="003F195D" w:rsidRDefault="00370ECE" w:rsidP="00CD5DAD">
            <w:pPr>
              <w:pStyle w:val="Sinespaciado1"/>
              <w:jc w:val="center"/>
              <w:rPr>
                <w:rFonts w:ascii="Arial" w:hAnsi="Arial" w:cs="Arial"/>
                <w:sz w:val="20"/>
                <w:szCs w:val="20"/>
              </w:rPr>
            </w:pPr>
          </w:p>
        </w:tc>
      </w:tr>
    </w:tbl>
    <w:p w14:paraId="4D5F3C80" w14:textId="77777777" w:rsidR="00370ECE" w:rsidRPr="003F195D" w:rsidRDefault="00370ECE" w:rsidP="00370ECE">
      <w:pPr>
        <w:pStyle w:val="Textoindependiente2"/>
        <w:rPr>
          <w:rFonts w:eastAsia="Calibri" w:cs="Arial"/>
          <w:sz w:val="20"/>
          <w:szCs w:val="20"/>
        </w:rPr>
      </w:pPr>
    </w:p>
    <w:p w14:paraId="4D81C77C" w14:textId="77777777" w:rsidR="00EF5A19" w:rsidRPr="003F195D" w:rsidRDefault="00EF5A19" w:rsidP="00EF5A19">
      <w:pPr>
        <w:autoSpaceDE w:val="0"/>
        <w:autoSpaceDN w:val="0"/>
        <w:adjustRightInd w:val="0"/>
        <w:jc w:val="both"/>
        <w:rPr>
          <w:rFonts w:ascii="Arial" w:hAnsi="Arial" w:cs="Arial"/>
          <w:sz w:val="20"/>
          <w:szCs w:val="20"/>
        </w:rPr>
      </w:pPr>
    </w:p>
    <w:p w14:paraId="06CEC7E7" w14:textId="77777777" w:rsidR="009F0574" w:rsidRPr="003F195D" w:rsidRDefault="00EF5A19" w:rsidP="00EF5A19">
      <w:pPr>
        <w:tabs>
          <w:tab w:val="num" w:pos="1778"/>
        </w:tabs>
        <w:jc w:val="both"/>
        <w:rPr>
          <w:rFonts w:ascii="Arial" w:hAnsi="Arial" w:cs="Arial"/>
          <w:sz w:val="20"/>
          <w:szCs w:val="20"/>
        </w:rPr>
      </w:pPr>
      <w:r w:rsidRPr="003F195D">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45D792F4" w14:textId="77777777" w:rsidR="00EF5A19" w:rsidRPr="003F195D" w:rsidRDefault="00EF5A19" w:rsidP="004F33CE">
      <w:pPr>
        <w:tabs>
          <w:tab w:val="num" w:pos="1778"/>
        </w:tabs>
        <w:jc w:val="both"/>
        <w:rPr>
          <w:rFonts w:ascii="Arial" w:hAnsi="Arial" w:cs="Arial"/>
          <w:sz w:val="20"/>
          <w:szCs w:val="20"/>
        </w:rPr>
      </w:pPr>
    </w:p>
    <w:p w14:paraId="775A7D2E" w14:textId="77777777" w:rsidR="00370ECE" w:rsidRPr="003F195D" w:rsidRDefault="00370ECE" w:rsidP="00370ECE">
      <w:pPr>
        <w:autoSpaceDE w:val="0"/>
        <w:autoSpaceDN w:val="0"/>
        <w:adjustRightInd w:val="0"/>
        <w:jc w:val="center"/>
        <w:rPr>
          <w:rFonts w:ascii="Arial" w:hAnsi="Arial" w:cs="Arial"/>
          <w:b/>
          <w:sz w:val="22"/>
          <w:szCs w:val="22"/>
        </w:rPr>
      </w:pPr>
      <w:r w:rsidRPr="003F195D">
        <w:rPr>
          <w:rFonts w:ascii="Arial" w:hAnsi="Arial" w:cs="Arial"/>
          <w:b/>
          <w:sz w:val="22"/>
          <w:szCs w:val="22"/>
        </w:rPr>
        <w:t>VERIFICACIÓN FINANCIERA GRUPO 1 Y 2</w:t>
      </w:r>
    </w:p>
    <w:p w14:paraId="65814106" w14:textId="77777777" w:rsidR="00370ECE" w:rsidRPr="003F195D" w:rsidRDefault="00370ECE" w:rsidP="00370ECE">
      <w:pPr>
        <w:tabs>
          <w:tab w:val="left" w:pos="240"/>
        </w:tabs>
        <w:rPr>
          <w:rFonts w:ascii="Arial" w:hAnsi="Arial" w:cs="Arial"/>
          <w:b/>
          <w:sz w:val="20"/>
          <w:szCs w:val="20"/>
        </w:rPr>
      </w:pPr>
    </w:p>
    <w:p w14:paraId="2AA87200" w14:textId="77777777" w:rsidR="00370ECE" w:rsidRPr="003F195D" w:rsidRDefault="00370ECE" w:rsidP="00370ECE">
      <w:pPr>
        <w:tabs>
          <w:tab w:val="left" w:pos="240"/>
        </w:tabs>
        <w:rPr>
          <w:rFonts w:ascii="Arial" w:hAnsi="Arial" w:cs="Arial"/>
          <w:b/>
          <w:sz w:val="20"/>
          <w:szCs w:val="20"/>
        </w:rPr>
      </w:pPr>
      <w:r w:rsidRPr="003F195D">
        <w:rPr>
          <w:rFonts w:ascii="Arial" w:hAnsi="Arial" w:cs="Arial"/>
          <w:b/>
          <w:sz w:val="20"/>
          <w:szCs w:val="20"/>
        </w:rPr>
        <w:t xml:space="preserve">Verificación Financiera </w:t>
      </w:r>
    </w:p>
    <w:p w14:paraId="1B2A3648" w14:textId="77777777" w:rsidR="00370ECE" w:rsidRPr="003F195D" w:rsidRDefault="00370ECE" w:rsidP="00370ECE">
      <w:pPr>
        <w:pStyle w:val="Textoindependiente2"/>
        <w:rPr>
          <w:rFonts w:eastAsia="Calibri" w:cs="Arial"/>
          <w:sz w:val="20"/>
          <w:szCs w:val="20"/>
          <w:lang w:val="es-CO"/>
        </w:rPr>
      </w:pPr>
    </w:p>
    <w:p w14:paraId="3D711830" w14:textId="77777777" w:rsidR="00370ECE" w:rsidRPr="003F195D" w:rsidRDefault="00370ECE" w:rsidP="00370ECE">
      <w:pPr>
        <w:autoSpaceDE w:val="0"/>
        <w:autoSpaceDN w:val="0"/>
        <w:adjustRightInd w:val="0"/>
        <w:jc w:val="both"/>
        <w:rPr>
          <w:rFonts w:ascii="Arial" w:eastAsia="Calibri" w:hAnsi="Arial" w:cs="Arial"/>
          <w:sz w:val="20"/>
          <w:szCs w:val="20"/>
          <w:lang w:eastAsia="en-US"/>
        </w:rPr>
      </w:pPr>
      <w:r w:rsidRPr="003F195D">
        <w:rPr>
          <w:rFonts w:ascii="Arial" w:eastAsia="Calibri" w:hAnsi="Arial" w:cs="Arial"/>
          <w:sz w:val="20"/>
          <w:szCs w:val="20"/>
          <w:lang w:eastAsia="en-US"/>
        </w:rPr>
        <w:t>La Unidad Prestadora de Salud Norte de Santander exige los siguientes requisitos financieros, los cuales serán verificados con los estados financieros requeridos con fecha de corte 31 de diciembre de 2020.</w:t>
      </w:r>
    </w:p>
    <w:p w14:paraId="36B9AD79" w14:textId="77777777" w:rsidR="00370ECE" w:rsidRPr="003F195D" w:rsidRDefault="00370ECE" w:rsidP="00370ECE">
      <w:pPr>
        <w:autoSpaceDE w:val="0"/>
        <w:autoSpaceDN w:val="0"/>
        <w:adjustRightInd w:val="0"/>
        <w:rPr>
          <w:rFonts w:ascii="Arial" w:eastAsia="Calibri" w:hAnsi="Arial" w:cs="Arial"/>
          <w:sz w:val="20"/>
          <w:szCs w:val="2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1"/>
        <w:gridCol w:w="1428"/>
        <w:gridCol w:w="1763"/>
      </w:tblGrid>
      <w:tr w:rsidR="003F195D" w:rsidRPr="003F195D" w14:paraId="37197C49" w14:textId="77777777" w:rsidTr="00CD5DAD">
        <w:trPr>
          <w:trHeight w:val="20"/>
          <w:jc w:val="center"/>
        </w:trPr>
        <w:tc>
          <w:tcPr>
            <w:tcW w:w="6912" w:type="dxa"/>
          </w:tcPr>
          <w:p w14:paraId="0C40D21A" w14:textId="77777777" w:rsidR="00370ECE" w:rsidRPr="003F195D" w:rsidRDefault="00370ECE" w:rsidP="00CD5DAD">
            <w:pPr>
              <w:autoSpaceDE w:val="0"/>
              <w:autoSpaceDN w:val="0"/>
              <w:adjustRightInd w:val="0"/>
              <w:jc w:val="center"/>
              <w:rPr>
                <w:rFonts w:ascii="Arial" w:hAnsi="Arial" w:cs="Arial"/>
                <w:b/>
                <w:bCs/>
                <w:sz w:val="20"/>
                <w:szCs w:val="20"/>
              </w:rPr>
            </w:pPr>
            <w:r w:rsidRPr="003F195D">
              <w:rPr>
                <w:rFonts w:ascii="Arial" w:hAnsi="Arial" w:cs="Arial"/>
                <w:b/>
                <w:bCs/>
                <w:sz w:val="20"/>
                <w:szCs w:val="20"/>
              </w:rPr>
              <w:t>INDICADORES</w:t>
            </w:r>
          </w:p>
        </w:tc>
        <w:tc>
          <w:tcPr>
            <w:tcW w:w="1276" w:type="dxa"/>
          </w:tcPr>
          <w:p w14:paraId="2DC8EC70" w14:textId="77777777" w:rsidR="00370ECE" w:rsidRPr="003F195D" w:rsidRDefault="00370ECE" w:rsidP="00CD5DAD">
            <w:pPr>
              <w:autoSpaceDE w:val="0"/>
              <w:autoSpaceDN w:val="0"/>
              <w:adjustRightInd w:val="0"/>
              <w:jc w:val="center"/>
              <w:rPr>
                <w:rFonts w:ascii="Arial" w:hAnsi="Arial" w:cs="Arial"/>
                <w:b/>
                <w:bCs/>
                <w:sz w:val="20"/>
                <w:szCs w:val="20"/>
              </w:rPr>
            </w:pPr>
            <w:r w:rsidRPr="003F195D">
              <w:rPr>
                <w:rFonts w:ascii="Arial" w:hAnsi="Arial" w:cs="Arial"/>
                <w:b/>
                <w:bCs/>
                <w:sz w:val="20"/>
                <w:szCs w:val="20"/>
              </w:rPr>
              <w:t>REQUERIDO</w:t>
            </w:r>
          </w:p>
        </w:tc>
        <w:tc>
          <w:tcPr>
            <w:tcW w:w="1774" w:type="dxa"/>
          </w:tcPr>
          <w:p w14:paraId="102358FC" w14:textId="77777777" w:rsidR="00370ECE" w:rsidRPr="003F195D" w:rsidRDefault="00370ECE" w:rsidP="00CD5DAD">
            <w:pPr>
              <w:autoSpaceDE w:val="0"/>
              <w:autoSpaceDN w:val="0"/>
              <w:adjustRightInd w:val="0"/>
              <w:jc w:val="center"/>
              <w:rPr>
                <w:rFonts w:ascii="Arial" w:hAnsi="Arial" w:cs="Arial"/>
                <w:b/>
                <w:bCs/>
                <w:sz w:val="20"/>
                <w:szCs w:val="20"/>
              </w:rPr>
            </w:pPr>
            <w:r w:rsidRPr="003F195D">
              <w:rPr>
                <w:rFonts w:ascii="Arial" w:hAnsi="Arial" w:cs="Arial"/>
                <w:b/>
                <w:bCs/>
                <w:sz w:val="20"/>
                <w:szCs w:val="20"/>
              </w:rPr>
              <w:t>INDICADOR</w:t>
            </w:r>
          </w:p>
        </w:tc>
      </w:tr>
      <w:tr w:rsidR="003F195D" w:rsidRPr="003F195D" w14:paraId="18386801" w14:textId="77777777" w:rsidTr="00CD5DAD">
        <w:trPr>
          <w:trHeight w:val="20"/>
          <w:jc w:val="center"/>
        </w:trPr>
        <w:tc>
          <w:tcPr>
            <w:tcW w:w="6912" w:type="dxa"/>
            <w:vAlign w:val="center"/>
          </w:tcPr>
          <w:p w14:paraId="67C1D3F5" w14:textId="77777777" w:rsidR="00370ECE" w:rsidRPr="003F195D" w:rsidRDefault="00370ECE" w:rsidP="00CD5DAD">
            <w:pPr>
              <w:autoSpaceDE w:val="0"/>
              <w:autoSpaceDN w:val="0"/>
              <w:adjustRightInd w:val="0"/>
              <w:jc w:val="both"/>
              <w:rPr>
                <w:rFonts w:ascii="Arial" w:eastAsia="Calibri" w:hAnsi="Arial" w:cs="Arial"/>
                <w:b/>
                <w:bCs/>
                <w:sz w:val="20"/>
                <w:szCs w:val="20"/>
                <w:lang w:val="es-MX" w:eastAsia="en-US"/>
              </w:rPr>
            </w:pPr>
            <w:r w:rsidRPr="003F195D">
              <w:rPr>
                <w:rFonts w:ascii="Arial" w:eastAsia="Calibri" w:hAnsi="Arial" w:cs="Arial"/>
                <w:b/>
                <w:bCs/>
                <w:sz w:val="20"/>
                <w:szCs w:val="20"/>
                <w:lang w:val="es-MX" w:eastAsia="en-US"/>
              </w:rPr>
              <w:t>Rentabilidad del patrimonio</w:t>
            </w:r>
          </w:p>
          <w:p w14:paraId="11ED5D3C" w14:textId="77777777" w:rsidR="00370ECE" w:rsidRPr="003F195D" w:rsidRDefault="00370ECE" w:rsidP="00CD5DAD">
            <w:pPr>
              <w:autoSpaceDE w:val="0"/>
              <w:autoSpaceDN w:val="0"/>
              <w:adjustRightInd w:val="0"/>
              <w:jc w:val="both"/>
              <w:rPr>
                <w:rFonts w:ascii="Arial" w:eastAsia="Calibri" w:hAnsi="Arial" w:cs="Arial"/>
                <w:bCs/>
                <w:sz w:val="20"/>
                <w:szCs w:val="20"/>
                <w:lang w:val="es-MX" w:eastAsia="en-US"/>
              </w:rPr>
            </w:pPr>
            <w:r w:rsidRPr="003F195D">
              <w:rPr>
                <w:rFonts w:ascii="Arial" w:eastAsia="Calibri" w:hAnsi="Arial" w:cs="Arial"/>
                <w:bCs/>
                <w:sz w:val="20"/>
                <w:szCs w:val="20"/>
                <w:lang w:val="es-MX" w:eastAsia="en-US"/>
              </w:rPr>
              <w:t>(utilidad operacional / patrimonio)</w:t>
            </w:r>
            <w:r w:rsidRPr="003F195D">
              <w:rPr>
                <w:rFonts w:ascii="Arial" w:eastAsia="Calibri" w:hAnsi="Arial" w:cs="Arial"/>
                <w:b/>
                <w:bCs/>
                <w:sz w:val="20"/>
                <w:szCs w:val="20"/>
                <w:lang w:val="es-MX" w:eastAsia="en-US"/>
              </w:rPr>
              <w:t xml:space="preserve"> </w:t>
            </w:r>
          </w:p>
        </w:tc>
        <w:tc>
          <w:tcPr>
            <w:tcW w:w="1276" w:type="dxa"/>
            <w:vAlign w:val="center"/>
          </w:tcPr>
          <w:p w14:paraId="5A1E8A9B" w14:textId="77777777" w:rsidR="00370ECE" w:rsidRPr="003F195D" w:rsidRDefault="00370ECE" w:rsidP="00CD5DAD">
            <w:pPr>
              <w:autoSpaceDE w:val="0"/>
              <w:autoSpaceDN w:val="0"/>
              <w:adjustRightInd w:val="0"/>
              <w:jc w:val="center"/>
              <w:rPr>
                <w:rFonts w:ascii="Arial" w:hAnsi="Arial" w:cs="Arial"/>
                <w:sz w:val="20"/>
                <w:szCs w:val="20"/>
              </w:rPr>
            </w:pPr>
            <w:r w:rsidRPr="003F195D">
              <w:rPr>
                <w:rFonts w:ascii="Arial" w:eastAsia="Calibri" w:hAnsi="Arial" w:cs="Arial"/>
                <w:sz w:val="20"/>
                <w:szCs w:val="20"/>
                <w:lang w:val="es-MX" w:eastAsia="en-US"/>
              </w:rPr>
              <w:t>&gt;= 0,02</w:t>
            </w:r>
          </w:p>
        </w:tc>
        <w:tc>
          <w:tcPr>
            <w:tcW w:w="1774" w:type="dxa"/>
            <w:vAlign w:val="center"/>
          </w:tcPr>
          <w:p w14:paraId="60B844E8" w14:textId="77777777" w:rsidR="00370ECE" w:rsidRPr="003F195D" w:rsidRDefault="00370ECE" w:rsidP="00CD5DAD">
            <w:pPr>
              <w:autoSpaceDE w:val="0"/>
              <w:autoSpaceDN w:val="0"/>
              <w:adjustRightInd w:val="0"/>
              <w:rPr>
                <w:rFonts w:ascii="Arial" w:hAnsi="Arial" w:cs="Arial"/>
                <w:bCs/>
                <w:sz w:val="20"/>
                <w:szCs w:val="20"/>
              </w:rPr>
            </w:pPr>
          </w:p>
        </w:tc>
      </w:tr>
      <w:tr w:rsidR="003F195D" w:rsidRPr="003F195D" w14:paraId="6A851062" w14:textId="77777777" w:rsidTr="00CD5DAD">
        <w:trPr>
          <w:trHeight w:val="20"/>
          <w:jc w:val="center"/>
        </w:trPr>
        <w:tc>
          <w:tcPr>
            <w:tcW w:w="6912" w:type="dxa"/>
            <w:vAlign w:val="center"/>
          </w:tcPr>
          <w:p w14:paraId="46FA9B2C" w14:textId="77777777" w:rsidR="00370ECE" w:rsidRPr="003F195D" w:rsidRDefault="00370ECE" w:rsidP="00CD5DAD">
            <w:pPr>
              <w:autoSpaceDE w:val="0"/>
              <w:autoSpaceDN w:val="0"/>
              <w:adjustRightInd w:val="0"/>
              <w:jc w:val="both"/>
              <w:rPr>
                <w:rFonts w:ascii="Arial" w:eastAsia="Calibri" w:hAnsi="Arial" w:cs="Arial"/>
                <w:b/>
                <w:bCs/>
                <w:sz w:val="20"/>
                <w:szCs w:val="20"/>
                <w:lang w:val="es-MX" w:eastAsia="en-US"/>
              </w:rPr>
            </w:pPr>
            <w:r w:rsidRPr="003F195D">
              <w:rPr>
                <w:rFonts w:ascii="Arial" w:eastAsia="Calibri" w:hAnsi="Arial" w:cs="Arial"/>
                <w:b/>
                <w:bCs/>
                <w:sz w:val="20"/>
                <w:szCs w:val="20"/>
                <w:lang w:val="es-MX" w:eastAsia="en-US"/>
              </w:rPr>
              <w:t>Rentabilidad del activo</w:t>
            </w:r>
          </w:p>
          <w:p w14:paraId="171FB24A" w14:textId="77777777" w:rsidR="00370ECE" w:rsidRPr="003F195D" w:rsidRDefault="00370ECE" w:rsidP="00CD5DAD">
            <w:pPr>
              <w:autoSpaceDE w:val="0"/>
              <w:autoSpaceDN w:val="0"/>
              <w:adjustRightInd w:val="0"/>
              <w:rPr>
                <w:rFonts w:ascii="Arial" w:hAnsi="Arial" w:cs="Arial"/>
                <w:bCs/>
                <w:sz w:val="20"/>
                <w:szCs w:val="20"/>
              </w:rPr>
            </w:pPr>
            <w:r w:rsidRPr="003F195D">
              <w:rPr>
                <w:rFonts w:ascii="Arial" w:hAnsi="Arial" w:cs="Arial"/>
                <w:sz w:val="20"/>
                <w:szCs w:val="20"/>
              </w:rPr>
              <w:t>Utilidad Operacional / Activo Total</w:t>
            </w:r>
          </w:p>
        </w:tc>
        <w:tc>
          <w:tcPr>
            <w:tcW w:w="1276" w:type="dxa"/>
            <w:vAlign w:val="center"/>
          </w:tcPr>
          <w:p w14:paraId="3607896A" w14:textId="77777777" w:rsidR="00370ECE" w:rsidRPr="003F195D" w:rsidRDefault="00370ECE" w:rsidP="00CD5DAD">
            <w:pPr>
              <w:autoSpaceDE w:val="0"/>
              <w:autoSpaceDN w:val="0"/>
              <w:adjustRightInd w:val="0"/>
              <w:jc w:val="center"/>
              <w:rPr>
                <w:rFonts w:ascii="Arial" w:hAnsi="Arial" w:cs="Arial"/>
                <w:sz w:val="20"/>
                <w:szCs w:val="20"/>
              </w:rPr>
            </w:pPr>
            <w:r w:rsidRPr="003F195D">
              <w:rPr>
                <w:rFonts w:ascii="Arial" w:eastAsia="Calibri" w:hAnsi="Arial" w:cs="Arial"/>
                <w:sz w:val="20"/>
                <w:szCs w:val="20"/>
                <w:lang w:val="es-MX" w:eastAsia="en-US"/>
              </w:rPr>
              <w:t>&gt;= 0,015</w:t>
            </w:r>
          </w:p>
        </w:tc>
        <w:tc>
          <w:tcPr>
            <w:tcW w:w="1774" w:type="dxa"/>
            <w:vAlign w:val="center"/>
          </w:tcPr>
          <w:p w14:paraId="5A2F7AC0" w14:textId="77777777" w:rsidR="00370ECE" w:rsidRPr="003F195D" w:rsidRDefault="00370ECE" w:rsidP="00CD5DAD">
            <w:pPr>
              <w:autoSpaceDE w:val="0"/>
              <w:autoSpaceDN w:val="0"/>
              <w:adjustRightInd w:val="0"/>
              <w:rPr>
                <w:rFonts w:ascii="Arial" w:hAnsi="Arial" w:cs="Arial"/>
                <w:bCs/>
                <w:sz w:val="20"/>
                <w:szCs w:val="20"/>
              </w:rPr>
            </w:pPr>
          </w:p>
        </w:tc>
      </w:tr>
      <w:tr w:rsidR="003F195D" w:rsidRPr="003F195D" w14:paraId="5EAB10A1" w14:textId="77777777" w:rsidTr="00CD5DAD">
        <w:trPr>
          <w:trHeight w:val="20"/>
          <w:jc w:val="center"/>
        </w:trPr>
        <w:tc>
          <w:tcPr>
            <w:tcW w:w="6912" w:type="dxa"/>
            <w:vAlign w:val="center"/>
          </w:tcPr>
          <w:p w14:paraId="0DD26A61" w14:textId="77777777" w:rsidR="00370ECE" w:rsidRPr="003F195D" w:rsidRDefault="00370ECE" w:rsidP="00CD5DAD">
            <w:pPr>
              <w:autoSpaceDE w:val="0"/>
              <w:autoSpaceDN w:val="0"/>
              <w:adjustRightInd w:val="0"/>
              <w:rPr>
                <w:rFonts w:ascii="Arial" w:hAnsi="Arial" w:cs="Arial"/>
                <w:bCs/>
                <w:sz w:val="20"/>
                <w:szCs w:val="20"/>
              </w:rPr>
            </w:pPr>
            <w:r w:rsidRPr="003F195D">
              <w:rPr>
                <w:rFonts w:ascii="Arial" w:eastAsia="Calibri" w:hAnsi="Arial" w:cs="Arial"/>
                <w:b/>
                <w:bCs/>
                <w:sz w:val="20"/>
                <w:szCs w:val="20"/>
                <w:lang w:val="es-MX" w:eastAsia="en-US"/>
              </w:rPr>
              <w:t xml:space="preserve">Índice liquidez </w:t>
            </w:r>
            <w:r w:rsidRPr="003F195D">
              <w:rPr>
                <w:rFonts w:ascii="Arial" w:hAnsi="Arial" w:cs="Arial"/>
                <w:bCs/>
                <w:sz w:val="20"/>
                <w:szCs w:val="20"/>
              </w:rPr>
              <w:t>(activo corriente/pasivo corriente)</w:t>
            </w:r>
          </w:p>
        </w:tc>
        <w:tc>
          <w:tcPr>
            <w:tcW w:w="1276" w:type="dxa"/>
            <w:vAlign w:val="center"/>
          </w:tcPr>
          <w:p w14:paraId="5C47B87E" w14:textId="77777777" w:rsidR="00370ECE" w:rsidRPr="003F195D" w:rsidRDefault="00370ECE" w:rsidP="00CD5DAD">
            <w:pPr>
              <w:autoSpaceDE w:val="0"/>
              <w:autoSpaceDN w:val="0"/>
              <w:adjustRightInd w:val="0"/>
              <w:jc w:val="center"/>
              <w:rPr>
                <w:rFonts w:ascii="Arial" w:hAnsi="Arial" w:cs="Arial"/>
                <w:sz w:val="20"/>
                <w:szCs w:val="20"/>
              </w:rPr>
            </w:pPr>
            <w:r w:rsidRPr="003F195D">
              <w:rPr>
                <w:rFonts w:ascii="Arial" w:eastAsia="Calibri" w:hAnsi="Arial" w:cs="Arial"/>
                <w:sz w:val="20"/>
                <w:szCs w:val="20"/>
                <w:lang w:val="es-MX" w:eastAsia="en-US"/>
              </w:rPr>
              <w:t>&gt;= 0,93</w:t>
            </w:r>
          </w:p>
        </w:tc>
        <w:tc>
          <w:tcPr>
            <w:tcW w:w="1774" w:type="dxa"/>
            <w:vAlign w:val="center"/>
          </w:tcPr>
          <w:p w14:paraId="467DAEE3" w14:textId="77777777" w:rsidR="00370ECE" w:rsidRPr="003F195D" w:rsidRDefault="00370ECE" w:rsidP="00CD5DAD">
            <w:pPr>
              <w:autoSpaceDE w:val="0"/>
              <w:autoSpaceDN w:val="0"/>
              <w:adjustRightInd w:val="0"/>
              <w:rPr>
                <w:rFonts w:ascii="Arial" w:hAnsi="Arial" w:cs="Arial"/>
                <w:bCs/>
                <w:sz w:val="20"/>
                <w:szCs w:val="20"/>
              </w:rPr>
            </w:pPr>
          </w:p>
        </w:tc>
      </w:tr>
      <w:tr w:rsidR="003F195D" w:rsidRPr="003F195D" w14:paraId="64183ACC" w14:textId="77777777" w:rsidTr="00CD5DAD">
        <w:trPr>
          <w:trHeight w:val="20"/>
          <w:jc w:val="center"/>
        </w:trPr>
        <w:tc>
          <w:tcPr>
            <w:tcW w:w="6912" w:type="dxa"/>
            <w:vAlign w:val="center"/>
          </w:tcPr>
          <w:p w14:paraId="63A9EC58" w14:textId="77777777" w:rsidR="00370ECE" w:rsidRPr="003F195D" w:rsidRDefault="00370ECE" w:rsidP="00CD5DAD">
            <w:pPr>
              <w:autoSpaceDE w:val="0"/>
              <w:autoSpaceDN w:val="0"/>
              <w:adjustRightInd w:val="0"/>
              <w:rPr>
                <w:rFonts w:ascii="Arial" w:eastAsia="Calibri" w:hAnsi="Arial" w:cs="Arial"/>
                <w:b/>
                <w:bCs/>
                <w:sz w:val="20"/>
                <w:szCs w:val="20"/>
                <w:lang w:val="es-MX" w:eastAsia="en-US"/>
              </w:rPr>
            </w:pPr>
            <w:r w:rsidRPr="003F195D">
              <w:rPr>
                <w:rFonts w:ascii="Arial" w:eastAsia="Calibri" w:hAnsi="Arial" w:cs="Arial"/>
                <w:b/>
                <w:bCs/>
                <w:sz w:val="20"/>
                <w:szCs w:val="20"/>
                <w:lang w:val="es-MX" w:eastAsia="en-US"/>
              </w:rPr>
              <w:t>Índice de endeudamiento</w:t>
            </w:r>
          </w:p>
          <w:p w14:paraId="08DCCF7A" w14:textId="77777777" w:rsidR="00370ECE" w:rsidRPr="003F195D" w:rsidRDefault="00370ECE" w:rsidP="00CD5DAD">
            <w:pPr>
              <w:autoSpaceDE w:val="0"/>
              <w:autoSpaceDN w:val="0"/>
              <w:adjustRightInd w:val="0"/>
              <w:rPr>
                <w:rFonts w:ascii="Arial" w:hAnsi="Arial" w:cs="Arial"/>
                <w:bCs/>
                <w:sz w:val="20"/>
                <w:szCs w:val="20"/>
              </w:rPr>
            </w:pPr>
            <w:r w:rsidRPr="003F195D">
              <w:rPr>
                <w:rFonts w:ascii="Arial" w:hAnsi="Arial" w:cs="Arial"/>
                <w:bCs/>
                <w:sz w:val="20"/>
                <w:szCs w:val="20"/>
              </w:rPr>
              <w:t>(pasivo tota/activo total) x 100</w:t>
            </w:r>
          </w:p>
        </w:tc>
        <w:tc>
          <w:tcPr>
            <w:tcW w:w="1276" w:type="dxa"/>
            <w:vAlign w:val="center"/>
          </w:tcPr>
          <w:p w14:paraId="1A103731" w14:textId="77777777" w:rsidR="00370ECE" w:rsidRPr="003F195D" w:rsidRDefault="00370ECE" w:rsidP="00CD5DAD">
            <w:pPr>
              <w:autoSpaceDE w:val="0"/>
              <w:autoSpaceDN w:val="0"/>
              <w:adjustRightInd w:val="0"/>
              <w:jc w:val="center"/>
              <w:rPr>
                <w:rFonts w:ascii="Arial" w:hAnsi="Arial" w:cs="Arial"/>
                <w:sz w:val="20"/>
                <w:szCs w:val="20"/>
              </w:rPr>
            </w:pPr>
            <w:r w:rsidRPr="003F195D">
              <w:rPr>
                <w:rFonts w:ascii="Arial" w:eastAsia="Calibri" w:hAnsi="Arial" w:cs="Arial"/>
                <w:sz w:val="20"/>
                <w:szCs w:val="20"/>
                <w:lang w:val="es-MX" w:eastAsia="en-US"/>
              </w:rPr>
              <w:t>&lt;= 71%</w:t>
            </w:r>
          </w:p>
        </w:tc>
        <w:tc>
          <w:tcPr>
            <w:tcW w:w="1774" w:type="dxa"/>
            <w:vAlign w:val="center"/>
          </w:tcPr>
          <w:p w14:paraId="7B220B4B" w14:textId="77777777" w:rsidR="00370ECE" w:rsidRPr="003F195D" w:rsidRDefault="00370ECE" w:rsidP="00CD5DAD">
            <w:pPr>
              <w:autoSpaceDE w:val="0"/>
              <w:autoSpaceDN w:val="0"/>
              <w:adjustRightInd w:val="0"/>
              <w:rPr>
                <w:rFonts w:ascii="Arial" w:hAnsi="Arial" w:cs="Arial"/>
                <w:bCs/>
                <w:sz w:val="20"/>
                <w:szCs w:val="20"/>
              </w:rPr>
            </w:pPr>
          </w:p>
        </w:tc>
      </w:tr>
      <w:tr w:rsidR="003F195D" w:rsidRPr="003F195D" w14:paraId="6B3176E5" w14:textId="77777777" w:rsidTr="00CD5DAD">
        <w:trPr>
          <w:trHeight w:val="20"/>
          <w:jc w:val="center"/>
        </w:trPr>
        <w:tc>
          <w:tcPr>
            <w:tcW w:w="6912" w:type="dxa"/>
            <w:vAlign w:val="center"/>
          </w:tcPr>
          <w:p w14:paraId="10949C5F" w14:textId="77777777" w:rsidR="00370ECE" w:rsidRPr="003F195D" w:rsidRDefault="00370ECE" w:rsidP="00CD5DAD">
            <w:pPr>
              <w:autoSpaceDE w:val="0"/>
              <w:autoSpaceDN w:val="0"/>
              <w:adjustRightInd w:val="0"/>
              <w:jc w:val="both"/>
              <w:rPr>
                <w:rFonts w:ascii="Arial" w:eastAsia="Calibri" w:hAnsi="Arial" w:cs="Arial"/>
                <w:b/>
                <w:bCs/>
                <w:sz w:val="20"/>
                <w:szCs w:val="20"/>
                <w:lang w:val="es-MX" w:eastAsia="en-US"/>
              </w:rPr>
            </w:pPr>
            <w:r w:rsidRPr="003F195D">
              <w:rPr>
                <w:rFonts w:ascii="Arial" w:eastAsia="Calibri" w:hAnsi="Arial" w:cs="Arial"/>
                <w:b/>
                <w:bCs/>
                <w:sz w:val="20"/>
                <w:szCs w:val="20"/>
                <w:lang w:val="es-MX" w:eastAsia="en-US"/>
              </w:rPr>
              <w:t>Cobertura de Intereses</w:t>
            </w:r>
          </w:p>
          <w:p w14:paraId="303FB072" w14:textId="77777777" w:rsidR="00370ECE" w:rsidRPr="003F195D" w:rsidRDefault="00370ECE" w:rsidP="00CD5DAD">
            <w:pPr>
              <w:autoSpaceDE w:val="0"/>
              <w:autoSpaceDN w:val="0"/>
              <w:adjustRightInd w:val="0"/>
              <w:rPr>
                <w:rFonts w:ascii="Arial" w:hAnsi="Arial" w:cs="Arial"/>
                <w:bCs/>
                <w:sz w:val="20"/>
                <w:szCs w:val="20"/>
              </w:rPr>
            </w:pPr>
            <w:r w:rsidRPr="003F195D">
              <w:rPr>
                <w:rFonts w:ascii="Arial" w:hAnsi="Arial" w:cs="Arial"/>
                <w:sz w:val="20"/>
                <w:szCs w:val="20"/>
              </w:rPr>
              <w:t>Utilidad Operacional / Gastos de Intereses</w:t>
            </w:r>
          </w:p>
        </w:tc>
        <w:tc>
          <w:tcPr>
            <w:tcW w:w="1276" w:type="dxa"/>
            <w:vAlign w:val="center"/>
          </w:tcPr>
          <w:p w14:paraId="1660C747" w14:textId="77777777" w:rsidR="00370ECE" w:rsidRPr="003F195D" w:rsidRDefault="00370ECE" w:rsidP="00CD5DAD">
            <w:pPr>
              <w:autoSpaceDE w:val="0"/>
              <w:autoSpaceDN w:val="0"/>
              <w:adjustRightInd w:val="0"/>
              <w:jc w:val="center"/>
              <w:rPr>
                <w:rFonts w:ascii="Arial" w:hAnsi="Arial" w:cs="Arial"/>
                <w:sz w:val="20"/>
                <w:szCs w:val="20"/>
              </w:rPr>
            </w:pPr>
            <w:r w:rsidRPr="003F195D">
              <w:rPr>
                <w:rFonts w:ascii="Arial" w:eastAsia="Calibri" w:hAnsi="Arial" w:cs="Arial"/>
                <w:sz w:val="20"/>
                <w:szCs w:val="20"/>
                <w:lang w:val="es-MX" w:eastAsia="en-US"/>
              </w:rPr>
              <w:t>&gt;= 1,5</w:t>
            </w:r>
          </w:p>
        </w:tc>
        <w:tc>
          <w:tcPr>
            <w:tcW w:w="1774" w:type="dxa"/>
            <w:vAlign w:val="center"/>
          </w:tcPr>
          <w:p w14:paraId="19C9BBAC" w14:textId="77777777" w:rsidR="00370ECE" w:rsidRPr="003F195D" w:rsidRDefault="00370ECE" w:rsidP="00CD5DAD">
            <w:pPr>
              <w:autoSpaceDE w:val="0"/>
              <w:autoSpaceDN w:val="0"/>
              <w:adjustRightInd w:val="0"/>
              <w:rPr>
                <w:rFonts w:ascii="Arial" w:hAnsi="Arial" w:cs="Arial"/>
                <w:bCs/>
                <w:sz w:val="20"/>
                <w:szCs w:val="20"/>
              </w:rPr>
            </w:pPr>
          </w:p>
        </w:tc>
      </w:tr>
      <w:tr w:rsidR="003F195D" w:rsidRPr="003F195D" w14:paraId="4AAF656B" w14:textId="77777777" w:rsidTr="00CD5DAD">
        <w:trPr>
          <w:trHeight w:val="20"/>
          <w:jc w:val="center"/>
        </w:trPr>
        <w:tc>
          <w:tcPr>
            <w:tcW w:w="6912" w:type="dxa"/>
            <w:vAlign w:val="center"/>
          </w:tcPr>
          <w:p w14:paraId="63AB1EFC" w14:textId="77777777" w:rsidR="00370ECE" w:rsidRPr="003F195D" w:rsidRDefault="00370ECE" w:rsidP="00CD5DAD">
            <w:pPr>
              <w:autoSpaceDE w:val="0"/>
              <w:autoSpaceDN w:val="0"/>
              <w:adjustRightInd w:val="0"/>
              <w:jc w:val="both"/>
              <w:rPr>
                <w:rFonts w:ascii="Arial" w:eastAsia="Calibri" w:hAnsi="Arial" w:cs="Arial"/>
                <w:b/>
                <w:bCs/>
                <w:sz w:val="20"/>
                <w:szCs w:val="20"/>
                <w:lang w:val="es-MX" w:eastAsia="en-US"/>
              </w:rPr>
            </w:pPr>
            <w:r w:rsidRPr="003F195D">
              <w:rPr>
                <w:rFonts w:ascii="Arial" w:eastAsia="Calibri" w:hAnsi="Arial" w:cs="Arial"/>
                <w:b/>
                <w:bCs/>
                <w:sz w:val="20"/>
                <w:szCs w:val="20"/>
                <w:lang w:val="es-MX" w:eastAsia="en-US"/>
              </w:rPr>
              <w:t>Capital de Trabajo &gt; o = al 50% del Presupuesto Oficial Asignado</w:t>
            </w:r>
          </w:p>
          <w:p w14:paraId="36D083B0" w14:textId="77777777" w:rsidR="00370ECE" w:rsidRPr="003F195D" w:rsidRDefault="00370ECE" w:rsidP="00CD5DAD">
            <w:pPr>
              <w:autoSpaceDE w:val="0"/>
              <w:autoSpaceDN w:val="0"/>
              <w:adjustRightInd w:val="0"/>
              <w:rPr>
                <w:rFonts w:ascii="Arial" w:hAnsi="Arial" w:cs="Arial"/>
                <w:bCs/>
                <w:sz w:val="20"/>
                <w:szCs w:val="20"/>
              </w:rPr>
            </w:pPr>
            <w:r w:rsidRPr="003F195D">
              <w:rPr>
                <w:rFonts w:ascii="Arial" w:hAnsi="Arial" w:cs="Arial"/>
                <w:bCs/>
                <w:sz w:val="20"/>
                <w:szCs w:val="20"/>
              </w:rPr>
              <w:t>(Activo corriente – pasivo corriente)</w:t>
            </w:r>
          </w:p>
        </w:tc>
        <w:tc>
          <w:tcPr>
            <w:tcW w:w="1276" w:type="dxa"/>
            <w:vAlign w:val="center"/>
          </w:tcPr>
          <w:p w14:paraId="7858BE1E" w14:textId="77777777" w:rsidR="00370ECE" w:rsidRPr="003F195D" w:rsidRDefault="00370ECE" w:rsidP="00CD5DAD">
            <w:pPr>
              <w:autoSpaceDE w:val="0"/>
              <w:autoSpaceDN w:val="0"/>
              <w:adjustRightInd w:val="0"/>
              <w:jc w:val="center"/>
              <w:rPr>
                <w:rFonts w:ascii="Arial" w:hAnsi="Arial" w:cs="Arial"/>
                <w:sz w:val="20"/>
                <w:szCs w:val="20"/>
              </w:rPr>
            </w:pPr>
            <w:r w:rsidRPr="003F195D">
              <w:rPr>
                <w:rFonts w:ascii="Arial" w:eastAsia="Calibri" w:hAnsi="Arial" w:cs="Arial"/>
                <w:sz w:val="20"/>
                <w:szCs w:val="20"/>
                <w:lang w:val="es-MX" w:eastAsia="en-US"/>
              </w:rPr>
              <w:t>&gt;= 50%</w:t>
            </w:r>
          </w:p>
        </w:tc>
        <w:tc>
          <w:tcPr>
            <w:tcW w:w="1774" w:type="dxa"/>
            <w:vAlign w:val="center"/>
          </w:tcPr>
          <w:p w14:paraId="7F82742A" w14:textId="77777777" w:rsidR="00370ECE" w:rsidRPr="003F195D" w:rsidRDefault="00370ECE" w:rsidP="00CD5DAD">
            <w:pPr>
              <w:autoSpaceDE w:val="0"/>
              <w:autoSpaceDN w:val="0"/>
              <w:adjustRightInd w:val="0"/>
              <w:rPr>
                <w:rFonts w:ascii="Arial" w:hAnsi="Arial" w:cs="Arial"/>
                <w:bCs/>
                <w:sz w:val="20"/>
                <w:szCs w:val="20"/>
              </w:rPr>
            </w:pPr>
          </w:p>
        </w:tc>
      </w:tr>
    </w:tbl>
    <w:p w14:paraId="7A2D70A8" w14:textId="77777777" w:rsidR="00EF5A19" w:rsidRPr="003F195D" w:rsidRDefault="00EF5A19" w:rsidP="004F33CE">
      <w:pPr>
        <w:tabs>
          <w:tab w:val="num" w:pos="1778"/>
        </w:tabs>
        <w:jc w:val="both"/>
        <w:rPr>
          <w:rFonts w:ascii="Arial" w:hAnsi="Arial" w:cs="Arial"/>
          <w:sz w:val="20"/>
          <w:szCs w:val="20"/>
        </w:rPr>
      </w:pPr>
    </w:p>
    <w:p w14:paraId="3C47CAF4" w14:textId="45D2A4F2" w:rsidR="00EF5A19" w:rsidRPr="003F195D" w:rsidRDefault="00EF5A19" w:rsidP="004F33CE">
      <w:pPr>
        <w:tabs>
          <w:tab w:val="num" w:pos="1778"/>
        </w:tabs>
        <w:jc w:val="both"/>
        <w:rPr>
          <w:rFonts w:ascii="Arial" w:hAnsi="Arial" w:cs="Arial"/>
          <w:sz w:val="20"/>
          <w:szCs w:val="20"/>
        </w:rPr>
      </w:pPr>
    </w:p>
    <w:p w14:paraId="3D0EA10B" w14:textId="7545079F" w:rsidR="00370ECE" w:rsidRPr="003F195D" w:rsidRDefault="00370ECE" w:rsidP="004F33CE">
      <w:pPr>
        <w:tabs>
          <w:tab w:val="num" w:pos="1778"/>
        </w:tabs>
        <w:jc w:val="both"/>
        <w:rPr>
          <w:rFonts w:ascii="Arial" w:hAnsi="Arial" w:cs="Arial"/>
          <w:sz w:val="20"/>
          <w:szCs w:val="20"/>
        </w:rPr>
      </w:pPr>
    </w:p>
    <w:p w14:paraId="74425CCA" w14:textId="30EE9F4E" w:rsidR="00370ECE" w:rsidRPr="003F195D" w:rsidRDefault="00370ECE" w:rsidP="004F33CE">
      <w:pPr>
        <w:tabs>
          <w:tab w:val="num" w:pos="1778"/>
        </w:tabs>
        <w:jc w:val="both"/>
        <w:rPr>
          <w:rFonts w:ascii="Arial" w:hAnsi="Arial" w:cs="Arial"/>
          <w:sz w:val="20"/>
          <w:szCs w:val="20"/>
        </w:rPr>
      </w:pPr>
    </w:p>
    <w:p w14:paraId="4D6238CB" w14:textId="77777777" w:rsidR="00370ECE" w:rsidRPr="003F195D" w:rsidRDefault="00370ECE" w:rsidP="004F33CE">
      <w:pPr>
        <w:tabs>
          <w:tab w:val="num" w:pos="1778"/>
        </w:tabs>
        <w:jc w:val="both"/>
        <w:rPr>
          <w:rFonts w:ascii="Arial" w:hAnsi="Arial" w:cs="Arial"/>
          <w:sz w:val="20"/>
          <w:szCs w:val="20"/>
        </w:rPr>
      </w:pPr>
    </w:p>
    <w:p w14:paraId="2941B81A" w14:textId="77777777" w:rsidR="0057287F" w:rsidRPr="003F195D" w:rsidRDefault="0057287F" w:rsidP="0057287F">
      <w:pPr>
        <w:autoSpaceDE w:val="0"/>
        <w:autoSpaceDN w:val="0"/>
        <w:jc w:val="both"/>
        <w:rPr>
          <w:rFonts w:ascii="Arial" w:hAnsi="Arial" w:cs="Arial"/>
          <w:b/>
          <w:sz w:val="20"/>
          <w:szCs w:val="20"/>
          <w:lang w:val="es-ES_tradnl"/>
        </w:rPr>
      </w:pPr>
      <w:r w:rsidRPr="003F195D">
        <w:rPr>
          <w:rFonts w:ascii="Arial" w:hAnsi="Arial" w:cs="Arial"/>
          <w:b/>
          <w:sz w:val="20"/>
          <w:szCs w:val="20"/>
          <w:lang w:val="es-ES_tradnl"/>
        </w:rPr>
        <w:t>NOMBRE DEL PROPONENTE</w:t>
      </w:r>
      <w:r w:rsidRPr="003F195D">
        <w:rPr>
          <w:rFonts w:ascii="Arial" w:hAnsi="Arial" w:cs="Arial"/>
          <w:b/>
          <w:sz w:val="20"/>
          <w:szCs w:val="20"/>
          <w:lang w:val="es-ES_tradnl"/>
        </w:rPr>
        <w:tab/>
      </w:r>
      <w:r w:rsidRPr="003F195D">
        <w:rPr>
          <w:rFonts w:ascii="Arial" w:hAnsi="Arial" w:cs="Arial"/>
          <w:b/>
          <w:sz w:val="20"/>
          <w:szCs w:val="20"/>
          <w:lang w:val="es-ES_tradnl"/>
        </w:rPr>
        <w:tab/>
      </w:r>
      <w:r w:rsidRPr="003F195D">
        <w:rPr>
          <w:rFonts w:ascii="Arial" w:hAnsi="Arial" w:cs="Arial"/>
          <w:b/>
          <w:sz w:val="20"/>
          <w:szCs w:val="20"/>
          <w:lang w:val="es-ES_tradnl"/>
        </w:rPr>
        <w:tab/>
        <w:t>:</w:t>
      </w:r>
    </w:p>
    <w:p w14:paraId="59407F88" w14:textId="77777777" w:rsidR="0057287F" w:rsidRPr="003F195D" w:rsidRDefault="0057287F" w:rsidP="0057287F">
      <w:pPr>
        <w:autoSpaceDE w:val="0"/>
        <w:autoSpaceDN w:val="0"/>
        <w:jc w:val="both"/>
        <w:rPr>
          <w:rFonts w:ascii="Arial" w:hAnsi="Arial" w:cs="Arial"/>
          <w:b/>
          <w:sz w:val="20"/>
          <w:szCs w:val="20"/>
          <w:lang w:val="es-ES_tradnl"/>
        </w:rPr>
      </w:pPr>
      <w:r w:rsidRPr="003F195D">
        <w:rPr>
          <w:rFonts w:ascii="Arial" w:hAnsi="Arial" w:cs="Arial"/>
          <w:b/>
          <w:sz w:val="20"/>
          <w:szCs w:val="20"/>
          <w:lang w:val="es-ES_tradnl"/>
        </w:rPr>
        <w:t>NIT o C.C.</w:t>
      </w:r>
      <w:r w:rsidRPr="003F195D">
        <w:rPr>
          <w:rFonts w:ascii="Arial" w:hAnsi="Arial" w:cs="Arial"/>
          <w:b/>
          <w:sz w:val="20"/>
          <w:szCs w:val="20"/>
          <w:lang w:val="es-ES_tradnl"/>
        </w:rPr>
        <w:tab/>
      </w:r>
      <w:r w:rsidRPr="003F195D">
        <w:rPr>
          <w:rFonts w:ascii="Arial" w:hAnsi="Arial" w:cs="Arial"/>
          <w:b/>
          <w:sz w:val="20"/>
          <w:szCs w:val="20"/>
          <w:lang w:val="es-ES_tradnl"/>
        </w:rPr>
        <w:tab/>
      </w:r>
      <w:r w:rsidRPr="003F195D">
        <w:rPr>
          <w:rFonts w:ascii="Arial" w:hAnsi="Arial" w:cs="Arial"/>
          <w:b/>
          <w:sz w:val="20"/>
          <w:szCs w:val="20"/>
          <w:lang w:val="es-ES_tradnl"/>
        </w:rPr>
        <w:tab/>
      </w:r>
      <w:r w:rsidRPr="003F195D">
        <w:rPr>
          <w:rFonts w:ascii="Arial" w:hAnsi="Arial" w:cs="Arial"/>
          <w:b/>
          <w:sz w:val="20"/>
          <w:szCs w:val="20"/>
          <w:lang w:val="es-ES_tradnl"/>
        </w:rPr>
        <w:tab/>
      </w:r>
      <w:r w:rsidRPr="003F195D">
        <w:rPr>
          <w:rFonts w:ascii="Arial" w:hAnsi="Arial" w:cs="Arial"/>
          <w:b/>
          <w:sz w:val="20"/>
          <w:szCs w:val="20"/>
          <w:lang w:val="es-ES_tradnl"/>
        </w:rPr>
        <w:tab/>
        <w:t>:</w:t>
      </w:r>
    </w:p>
    <w:p w14:paraId="1A696631" w14:textId="77777777" w:rsidR="0057287F" w:rsidRPr="003F195D" w:rsidRDefault="0057287F" w:rsidP="0057287F">
      <w:pPr>
        <w:autoSpaceDE w:val="0"/>
        <w:autoSpaceDN w:val="0"/>
        <w:jc w:val="both"/>
        <w:rPr>
          <w:rFonts w:ascii="Arial" w:hAnsi="Arial" w:cs="Arial"/>
          <w:b/>
          <w:sz w:val="20"/>
          <w:szCs w:val="20"/>
          <w:lang w:val="es-ES_tradnl"/>
        </w:rPr>
      </w:pPr>
      <w:r w:rsidRPr="003F195D">
        <w:rPr>
          <w:rFonts w:ascii="Arial" w:hAnsi="Arial" w:cs="Arial"/>
          <w:b/>
          <w:sz w:val="20"/>
          <w:szCs w:val="20"/>
          <w:lang w:val="es-ES_tradnl"/>
        </w:rPr>
        <w:t>NOMBRE DEL REPRESENTANTE LEGAL</w:t>
      </w:r>
      <w:r w:rsidRPr="003F195D">
        <w:rPr>
          <w:rFonts w:ascii="Arial" w:hAnsi="Arial" w:cs="Arial"/>
          <w:b/>
          <w:sz w:val="20"/>
          <w:szCs w:val="20"/>
          <w:lang w:val="es-ES_tradnl"/>
        </w:rPr>
        <w:tab/>
        <w:t>:</w:t>
      </w:r>
    </w:p>
    <w:p w14:paraId="58821AD9" w14:textId="77777777" w:rsidR="0057287F" w:rsidRPr="003F195D" w:rsidRDefault="0057287F" w:rsidP="0057287F">
      <w:pPr>
        <w:autoSpaceDE w:val="0"/>
        <w:autoSpaceDN w:val="0"/>
        <w:jc w:val="both"/>
        <w:rPr>
          <w:rFonts w:ascii="Arial" w:hAnsi="Arial" w:cs="Arial"/>
          <w:b/>
          <w:sz w:val="20"/>
          <w:szCs w:val="20"/>
          <w:lang w:val="es-ES_tradnl"/>
        </w:rPr>
      </w:pPr>
      <w:r w:rsidRPr="003F195D">
        <w:rPr>
          <w:rFonts w:ascii="Arial" w:hAnsi="Arial" w:cs="Arial"/>
          <w:b/>
          <w:sz w:val="20"/>
          <w:szCs w:val="20"/>
          <w:lang w:val="es-ES_tradnl"/>
        </w:rPr>
        <w:t>C.C.</w:t>
      </w:r>
      <w:r w:rsidRPr="003F195D">
        <w:rPr>
          <w:rFonts w:ascii="Arial" w:hAnsi="Arial" w:cs="Arial"/>
          <w:b/>
          <w:sz w:val="20"/>
          <w:szCs w:val="20"/>
          <w:lang w:val="es-ES_tradnl"/>
        </w:rPr>
        <w:tab/>
      </w:r>
      <w:r w:rsidRPr="003F195D">
        <w:rPr>
          <w:rFonts w:ascii="Arial" w:hAnsi="Arial" w:cs="Arial"/>
          <w:b/>
          <w:sz w:val="20"/>
          <w:szCs w:val="20"/>
          <w:lang w:val="es-ES_tradnl"/>
        </w:rPr>
        <w:tab/>
      </w:r>
      <w:r w:rsidRPr="003F195D">
        <w:rPr>
          <w:rFonts w:ascii="Arial" w:hAnsi="Arial" w:cs="Arial"/>
          <w:b/>
          <w:sz w:val="20"/>
          <w:szCs w:val="20"/>
          <w:lang w:val="es-ES_tradnl"/>
        </w:rPr>
        <w:tab/>
      </w:r>
      <w:r w:rsidRPr="003F195D">
        <w:rPr>
          <w:rFonts w:ascii="Arial" w:hAnsi="Arial" w:cs="Arial"/>
          <w:b/>
          <w:sz w:val="20"/>
          <w:szCs w:val="20"/>
          <w:lang w:val="es-ES_tradnl"/>
        </w:rPr>
        <w:tab/>
      </w:r>
      <w:r w:rsidRPr="003F195D">
        <w:rPr>
          <w:rFonts w:ascii="Arial" w:hAnsi="Arial" w:cs="Arial"/>
          <w:b/>
          <w:sz w:val="20"/>
          <w:szCs w:val="20"/>
          <w:lang w:val="es-ES_tradnl"/>
        </w:rPr>
        <w:tab/>
      </w:r>
      <w:r w:rsidRPr="003F195D">
        <w:rPr>
          <w:rFonts w:ascii="Arial" w:hAnsi="Arial" w:cs="Arial"/>
          <w:b/>
          <w:sz w:val="20"/>
          <w:szCs w:val="20"/>
          <w:lang w:val="es-ES_tradnl"/>
        </w:rPr>
        <w:tab/>
        <w:t>:</w:t>
      </w:r>
    </w:p>
    <w:p w14:paraId="124CE7C1" w14:textId="77777777" w:rsidR="0057287F" w:rsidRPr="003F195D" w:rsidRDefault="0057287F" w:rsidP="0057287F">
      <w:pPr>
        <w:autoSpaceDE w:val="0"/>
        <w:autoSpaceDN w:val="0"/>
        <w:jc w:val="both"/>
        <w:rPr>
          <w:rFonts w:ascii="Arial" w:hAnsi="Arial" w:cs="Arial"/>
          <w:b/>
          <w:sz w:val="20"/>
          <w:szCs w:val="20"/>
          <w:lang w:val="es-ES_tradnl"/>
        </w:rPr>
      </w:pPr>
      <w:r w:rsidRPr="003F195D">
        <w:rPr>
          <w:rFonts w:ascii="Arial" w:hAnsi="Arial" w:cs="Arial"/>
          <w:b/>
          <w:sz w:val="20"/>
          <w:szCs w:val="20"/>
          <w:lang w:val="es-ES_tradnl"/>
        </w:rPr>
        <w:t>FIRMA DEL REPRESENTANTE LEGAL</w:t>
      </w:r>
      <w:r w:rsidRPr="003F195D">
        <w:rPr>
          <w:rFonts w:ascii="Arial" w:hAnsi="Arial" w:cs="Arial"/>
          <w:b/>
          <w:sz w:val="20"/>
          <w:szCs w:val="20"/>
          <w:lang w:val="es-ES_tradnl"/>
        </w:rPr>
        <w:tab/>
        <w:t>:</w:t>
      </w:r>
    </w:p>
    <w:p w14:paraId="2B638053" w14:textId="77777777" w:rsidR="0057287F" w:rsidRPr="003F195D" w:rsidRDefault="0057287F" w:rsidP="0057287F">
      <w:pPr>
        <w:autoSpaceDE w:val="0"/>
        <w:autoSpaceDN w:val="0"/>
        <w:jc w:val="both"/>
        <w:rPr>
          <w:rFonts w:ascii="Arial" w:hAnsi="Arial" w:cs="Arial"/>
          <w:b/>
          <w:sz w:val="20"/>
          <w:szCs w:val="20"/>
          <w:lang w:val="es-ES_tradnl"/>
        </w:rPr>
      </w:pPr>
      <w:r w:rsidRPr="003F195D">
        <w:rPr>
          <w:rFonts w:ascii="Arial" w:hAnsi="Arial" w:cs="Arial"/>
          <w:b/>
          <w:sz w:val="20"/>
          <w:szCs w:val="20"/>
          <w:lang w:val="es-ES_tradnl"/>
        </w:rPr>
        <w:t>DIRECCIÓN</w:t>
      </w:r>
      <w:r w:rsidRPr="003F195D">
        <w:rPr>
          <w:rFonts w:ascii="Arial" w:hAnsi="Arial" w:cs="Arial"/>
          <w:b/>
          <w:sz w:val="20"/>
          <w:szCs w:val="20"/>
          <w:lang w:val="es-ES_tradnl"/>
        </w:rPr>
        <w:tab/>
      </w:r>
      <w:r w:rsidRPr="003F195D">
        <w:rPr>
          <w:rFonts w:ascii="Arial" w:hAnsi="Arial" w:cs="Arial"/>
          <w:b/>
          <w:sz w:val="20"/>
          <w:szCs w:val="20"/>
          <w:lang w:val="es-ES_tradnl"/>
        </w:rPr>
        <w:tab/>
      </w:r>
      <w:r w:rsidRPr="003F195D">
        <w:rPr>
          <w:rFonts w:ascii="Arial" w:hAnsi="Arial" w:cs="Arial"/>
          <w:b/>
          <w:sz w:val="20"/>
          <w:szCs w:val="20"/>
          <w:lang w:val="es-ES_tradnl"/>
        </w:rPr>
        <w:tab/>
      </w:r>
      <w:r w:rsidRPr="003F195D">
        <w:rPr>
          <w:rFonts w:ascii="Arial" w:hAnsi="Arial" w:cs="Arial"/>
          <w:b/>
          <w:sz w:val="20"/>
          <w:szCs w:val="20"/>
          <w:lang w:val="es-ES_tradnl"/>
        </w:rPr>
        <w:tab/>
      </w:r>
      <w:r w:rsidRPr="003F195D">
        <w:rPr>
          <w:rFonts w:ascii="Arial" w:hAnsi="Arial" w:cs="Arial"/>
          <w:b/>
          <w:sz w:val="20"/>
          <w:szCs w:val="20"/>
          <w:lang w:val="es-ES_tradnl"/>
        </w:rPr>
        <w:tab/>
        <w:t>:</w:t>
      </w:r>
    </w:p>
    <w:p w14:paraId="233EC63F" w14:textId="77777777" w:rsidR="0057287F" w:rsidRPr="003F195D" w:rsidRDefault="0057287F" w:rsidP="004F33CE">
      <w:pPr>
        <w:widowControl w:val="0"/>
        <w:tabs>
          <w:tab w:val="left" w:pos="330"/>
          <w:tab w:val="left" w:pos="810"/>
        </w:tabs>
        <w:spacing w:line="100" w:lineRule="atLeast"/>
        <w:rPr>
          <w:sz w:val="20"/>
          <w:szCs w:val="20"/>
        </w:rPr>
      </w:pPr>
      <w:r w:rsidRPr="003F195D">
        <w:rPr>
          <w:rFonts w:ascii="Arial" w:hAnsi="Arial" w:cs="Arial"/>
          <w:b/>
          <w:sz w:val="20"/>
          <w:szCs w:val="20"/>
          <w:lang w:val="es-ES_tradnl"/>
        </w:rPr>
        <w:t>TELÉFONO</w:t>
      </w:r>
      <w:r w:rsidRPr="003F195D">
        <w:rPr>
          <w:rFonts w:ascii="Arial" w:hAnsi="Arial" w:cs="Arial"/>
          <w:b/>
          <w:sz w:val="20"/>
          <w:szCs w:val="20"/>
          <w:lang w:val="es-ES_tradnl"/>
        </w:rPr>
        <w:tab/>
      </w:r>
    </w:p>
    <w:p w14:paraId="3A482D6A" w14:textId="77777777" w:rsidR="009F0574" w:rsidRPr="003F195D" w:rsidRDefault="009F0574" w:rsidP="00AC6F5C">
      <w:pPr>
        <w:jc w:val="center"/>
        <w:rPr>
          <w:rFonts w:ascii="Arial" w:hAnsi="Arial" w:cs="Arial"/>
          <w:b/>
          <w:sz w:val="20"/>
          <w:szCs w:val="20"/>
        </w:rPr>
      </w:pPr>
    </w:p>
    <w:p w14:paraId="7E02FCC4" w14:textId="24A6E5FB" w:rsidR="00EF5A19" w:rsidRPr="003F195D" w:rsidRDefault="00EF5A19" w:rsidP="00AC6F5C">
      <w:pPr>
        <w:jc w:val="center"/>
        <w:rPr>
          <w:rFonts w:ascii="Arial" w:hAnsi="Arial" w:cs="Arial"/>
          <w:b/>
          <w:sz w:val="20"/>
          <w:szCs w:val="20"/>
        </w:rPr>
      </w:pPr>
    </w:p>
    <w:p w14:paraId="31D192F8" w14:textId="50000431" w:rsidR="00370ECE" w:rsidRPr="003F195D" w:rsidRDefault="00370ECE" w:rsidP="00AC6F5C">
      <w:pPr>
        <w:jc w:val="center"/>
        <w:rPr>
          <w:rFonts w:ascii="Arial" w:hAnsi="Arial" w:cs="Arial"/>
          <w:b/>
          <w:sz w:val="20"/>
          <w:szCs w:val="20"/>
        </w:rPr>
      </w:pPr>
    </w:p>
    <w:p w14:paraId="2A57E5DE" w14:textId="77777777" w:rsidR="00370ECE" w:rsidRPr="003F195D" w:rsidRDefault="00370ECE" w:rsidP="00370ECE">
      <w:pPr>
        <w:autoSpaceDE w:val="0"/>
        <w:autoSpaceDN w:val="0"/>
        <w:adjustRightInd w:val="0"/>
        <w:rPr>
          <w:rFonts w:ascii="Arial" w:eastAsia="Calibri" w:hAnsi="Arial" w:cs="Arial"/>
          <w:sz w:val="20"/>
          <w:szCs w:val="20"/>
          <w:lang w:eastAsia="en-US"/>
        </w:rPr>
      </w:pPr>
    </w:p>
    <w:p w14:paraId="2BADAC4F" w14:textId="40B82ABE" w:rsidR="00370ECE" w:rsidRPr="003F195D" w:rsidRDefault="00370ECE" w:rsidP="00AC6F5C">
      <w:pPr>
        <w:jc w:val="center"/>
        <w:rPr>
          <w:rFonts w:ascii="Arial" w:hAnsi="Arial" w:cs="Arial"/>
          <w:b/>
          <w:sz w:val="20"/>
          <w:szCs w:val="20"/>
        </w:rPr>
      </w:pPr>
    </w:p>
    <w:p w14:paraId="744C7EE8" w14:textId="35AD79DA" w:rsidR="00370ECE" w:rsidRPr="003F195D" w:rsidRDefault="00370ECE" w:rsidP="00AC6F5C">
      <w:pPr>
        <w:jc w:val="center"/>
        <w:rPr>
          <w:rFonts w:ascii="Arial" w:hAnsi="Arial" w:cs="Arial"/>
          <w:b/>
          <w:sz w:val="20"/>
          <w:szCs w:val="20"/>
        </w:rPr>
      </w:pPr>
    </w:p>
    <w:p w14:paraId="5B286581" w14:textId="37CAE061" w:rsidR="00370ECE" w:rsidRPr="003F195D" w:rsidRDefault="00370ECE" w:rsidP="00AC6F5C">
      <w:pPr>
        <w:jc w:val="center"/>
        <w:rPr>
          <w:rFonts w:ascii="Arial" w:hAnsi="Arial" w:cs="Arial"/>
          <w:b/>
          <w:sz w:val="20"/>
          <w:szCs w:val="20"/>
        </w:rPr>
      </w:pPr>
    </w:p>
    <w:p w14:paraId="7D0EACE5" w14:textId="370BCE38" w:rsidR="00370ECE" w:rsidRPr="003F195D" w:rsidRDefault="00370ECE" w:rsidP="00AC6F5C">
      <w:pPr>
        <w:jc w:val="center"/>
        <w:rPr>
          <w:rFonts w:ascii="Arial" w:hAnsi="Arial" w:cs="Arial"/>
          <w:b/>
          <w:sz w:val="20"/>
          <w:szCs w:val="20"/>
        </w:rPr>
      </w:pPr>
    </w:p>
    <w:p w14:paraId="5AF30C17" w14:textId="3923AEB7" w:rsidR="00370ECE" w:rsidRPr="003F195D" w:rsidRDefault="00370ECE" w:rsidP="00AC6F5C">
      <w:pPr>
        <w:jc w:val="center"/>
        <w:rPr>
          <w:rFonts w:ascii="Arial" w:hAnsi="Arial" w:cs="Arial"/>
          <w:b/>
          <w:sz w:val="20"/>
          <w:szCs w:val="20"/>
        </w:rPr>
      </w:pPr>
    </w:p>
    <w:p w14:paraId="53A7F36C" w14:textId="77777777" w:rsidR="00630BB3" w:rsidRPr="003F195D" w:rsidRDefault="00630BB3" w:rsidP="00AC6F5C">
      <w:pPr>
        <w:jc w:val="center"/>
        <w:rPr>
          <w:rFonts w:ascii="Arial" w:hAnsi="Arial" w:cs="Arial"/>
          <w:b/>
          <w:sz w:val="20"/>
          <w:szCs w:val="20"/>
        </w:rPr>
      </w:pPr>
      <w:r w:rsidRPr="003F195D">
        <w:rPr>
          <w:rFonts w:ascii="Arial" w:hAnsi="Arial" w:cs="Arial"/>
          <w:b/>
          <w:sz w:val="20"/>
          <w:szCs w:val="20"/>
        </w:rPr>
        <w:lastRenderedPageBreak/>
        <w:t>ANEXO No. 2</w:t>
      </w:r>
    </w:p>
    <w:p w14:paraId="6D3258C3" w14:textId="77777777" w:rsidR="00B32319" w:rsidRPr="003F195D" w:rsidRDefault="00B32319" w:rsidP="00B32319">
      <w:pPr>
        <w:autoSpaceDE w:val="0"/>
        <w:autoSpaceDN w:val="0"/>
        <w:adjustRightInd w:val="0"/>
        <w:jc w:val="center"/>
        <w:rPr>
          <w:rFonts w:ascii="Arial" w:hAnsi="Arial" w:cs="Arial"/>
          <w:b/>
          <w:bCs/>
          <w:sz w:val="20"/>
          <w:szCs w:val="20"/>
        </w:rPr>
      </w:pPr>
      <w:r w:rsidRPr="003F195D">
        <w:rPr>
          <w:rFonts w:ascii="Arial" w:hAnsi="Arial" w:cs="Arial"/>
          <w:b/>
          <w:bCs/>
          <w:sz w:val="20"/>
          <w:szCs w:val="20"/>
        </w:rPr>
        <w:t>MINUTA DEL CONTRATO</w:t>
      </w:r>
    </w:p>
    <w:p w14:paraId="3F842B93" w14:textId="77777777" w:rsidR="00B32319" w:rsidRPr="003F195D" w:rsidRDefault="00B32319" w:rsidP="00B32319">
      <w:pPr>
        <w:autoSpaceDE w:val="0"/>
        <w:autoSpaceDN w:val="0"/>
        <w:adjustRightInd w:val="0"/>
        <w:jc w:val="center"/>
        <w:rPr>
          <w:rFonts w:ascii="Arial" w:hAnsi="Arial" w:cs="Arial"/>
          <w:b/>
          <w:bCs/>
          <w:sz w:val="20"/>
          <w:szCs w:val="20"/>
        </w:rPr>
      </w:pPr>
      <w:r w:rsidRPr="003F195D">
        <w:rPr>
          <w:rFonts w:ascii="Arial" w:hAnsi="Arial" w:cs="Arial"/>
          <w:b/>
          <w:bCs/>
          <w:sz w:val="20"/>
          <w:szCs w:val="20"/>
        </w:rPr>
        <w:t>MINISTERIO DE DEFENSA NACIONAL</w:t>
      </w:r>
    </w:p>
    <w:p w14:paraId="4C886E42" w14:textId="77777777" w:rsidR="00B32319" w:rsidRPr="003F195D" w:rsidRDefault="00B32319" w:rsidP="00B32319">
      <w:pPr>
        <w:autoSpaceDE w:val="0"/>
        <w:autoSpaceDN w:val="0"/>
        <w:adjustRightInd w:val="0"/>
        <w:jc w:val="center"/>
        <w:rPr>
          <w:rFonts w:ascii="Arial" w:hAnsi="Arial" w:cs="Arial"/>
          <w:b/>
          <w:bCs/>
          <w:sz w:val="20"/>
          <w:szCs w:val="20"/>
        </w:rPr>
      </w:pPr>
      <w:r w:rsidRPr="003F195D">
        <w:rPr>
          <w:rFonts w:ascii="Arial" w:hAnsi="Arial" w:cs="Arial"/>
          <w:b/>
          <w:bCs/>
          <w:sz w:val="20"/>
          <w:szCs w:val="20"/>
        </w:rPr>
        <w:t>POLICÍA NACIONAL</w:t>
      </w:r>
    </w:p>
    <w:p w14:paraId="28FABB3C" w14:textId="77777777" w:rsidR="00B32319" w:rsidRPr="003F195D" w:rsidRDefault="007B2C6A" w:rsidP="00B32319">
      <w:pPr>
        <w:autoSpaceDE w:val="0"/>
        <w:autoSpaceDN w:val="0"/>
        <w:adjustRightInd w:val="0"/>
        <w:jc w:val="center"/>
        <w:rPr>
          <w:rFonts w:ascii="Arial" w:hAnsi="Arial" w:cs="Arial"/>
          <w:b/>
          <w:bCs/>
          <w:sz w:val="20"/>
          <w:szCs w:val="20"/>
        </w:rPr>
      </w:pPr>
      <w:r>
        <w:rPr>
          <w:rFonts w:ascii="Arial" w:hAnsi="Arial" w:cs="Arial"/>
          <w:b/>
          <w:bCs/>
          <w:sz w:val="20"/>
          <w:szCs w:val="20"/>
        </w:rPr>
        <w:pict w14:anchorId="539B533B">
          <v:group id="_x0000_s1030" style="position:absolute;left:0;text-align:left;margin-left:222.05pt;margin-top:4.45pt;width:40.9pt;height:37.2pt;z-index:251659264" coordorigin="7056,4032" coordsize="1609,1654">
            <v:shapetype id="_x0000_t202" coordsize="21600,21600" o:spt="202" path="m,l,21600r21600,l21600,xe">
              <v:stroke joinstyle="miter"/>
              <v:path gradientshapeok="t" o:connecttype="rect"/>
            </v:shapetype>
            <v:shape id="_x0000_s1031" type="#_x0000_t202" style="position:absolute;left:7056;top:4032;width:576;height:576" stroked="f">
              <v:textbox style="mso-next-textbox:#_x0000_s1031">
                <w:txbxContent>
                  <w:p w14:paraId="159C5AB0" w14:textId="77777777" w:rsidR="002D6CEF" w:rsidRDefault="002D6CEF" w:rsidP="00B32319"/>
                </w:txbxContent>
              </v:textbox>
            </v:shape>
            <v:shape id="_x0000_s1032" type="#_x0000_t75" style="position:absolute;left:7056;top:4032;width:1609;height:1654" fillcolor="#fcc" strokecolor="#333">
              <v:fill color2="#a9bda9"/>
              <v:imagedata r:id="rId12" o:title="" chromakey="white"/>
              <v:shadow color="#578963"/>
            </v:shape>
          </v:group>
        </w:pict>
      </w:r>
    </w:p>
    <w:p w14:paraId="35EDBDCC" w14:textId="77777777" w:rsidR="00B32319" w:rsidRPr="003F195D" w:rsidRDefault="00B32319" w:rsidP="00B32319">
      <w:pPr>
        <w:autoSpaceDE w:val="0"/>
        <w:autoSpaceDN w:val="0"/>
        <w:adjustRightInd w:val="0"/>
        <w:jc w:val="center"/>
        <w:rPr>
          <w:rFonts w:ascii="Arial" w:hAnsi="Arial" w:cs="Arial"/>
          <w:b/>
          <w:bCs/>
          <w:sz w:val="20"/>
          <w:szCs w:val="20"/>
        </w:rPr>
      </w:pPr>
    </w:p>
    <w:p w14:paraId="7C96FC25" w14:textId="77777777" w:rsidR="00B32319" w:rsidRPr="003F195D" w:rsidRDefault="00B32319" w:rsidP="00B32319">
      <w:pPr>
        <w:autoSpaceDE w:val="0"/>
        <w:autoSpaceDN w:val="0"/>
        <w:adjustRightInd w:val="0"/>
        <w:jc w:val="center"/>
        <w:rPr>
          <w:rFonts w:ascii="Arial" w:hAnsi="Arial" w:cs="Arial"/>
          <w:b/>
          <w:bCs/>
          <w:sz w:val="20"/>
          <w:szCs w:val="20"/>
        </w:rPr>
      </w:pPr>
    </w:p>
    <w:p w14:paraId="47540AC2" w14:textId="77777777" w:rsidR="00B32319" w:rsidRPr="003F195D" w:rsidRDefault="00B32319" w:rsidP="00B32319">
      <w:pPr>
        <w:autoSpaceDE w:val="0"/>
        <w:autoSpaceDN w:val="0"/>
        <w:adjustRightInd w:val="0"/>
        <w:jc w:val="center"/>
        <w:rPr>
          <w:rFonts w:ascii="Arial" w:hAnsi="Arial" w:cs="Arial"/>
          <w:bCs/>
          <w:sz w:val="20"/>
          <w:szCs w:val="20"/>
        </w:rPr>
      </w:pPr>
    </w:p>
    <w:p w14:paraId="7E2D7CEE" w14:textId="77777777" w:rsidR="00B32319" w:rsidRPr="003F195D" w:rsidRDefault="006E6645" w:rsidP="00B32319">
      <w:pPr>
        <w:autoSpaceDE w:val="0"/>
        <w:autoSpaceDN w:val="0"/>
        <w:adjustRightInd w:val="0"/>
        <w:jc w:val="center"/>
        <w:rPr>
          <w:rFonts w:ascii="Arial" w:hAnsi="Arial" w:cs="Arial"/>
          <w:bCs/>
          <w:sz w:val="20"/>
          <w:szCs w:val="20"/>
        </w:rPr>
      </w:pPr>
      <w:r w:rsidRPr="003F195D">
        <w:rPr>
          <w:rFonts w:ascii="Arial" w:hAnsi="Arial" w:cs="Arial"/>
          <w:bCs/>
          <w:sz w:val="20"/>
          <w:szCs w:val="20"/>
        </w:rPr>
        <w:t>UNIDAD PRESTADORA DE SALUD NORTE DE SANTANDER</w:t>
      </w:r>
    </w:p>
    <w:p w14:paraId="321EA91A" w14:textId="77777777" w:rsidR="00B32319" w:rsidRPr="003F195D" w:rsidRDefault="00B32319" w:rsidP="00B32319">
      <w:pPr>
        <w:autoSpaceDE w:val="0"/>
        <w:autoSpaceDN w:val="0"/>
        <w:adjustRightInd w:val="0"/>
        <w:jc w:val="center"/>
        <w:rPr>
          <w:rFonts w:ascii="Arial" w:hAnsi="Arial" w:cs="Arial"/>
          <w:bCs/>
          <w:sz w:val="20"/>
          <w:szCs w:val="20"/>
        </w:rPr>
      </w:pPr>
    </w:p>
    <w:p w14:paraId="5D4A20FC" w14:textId="77777777" w:rsidR="00B32319" w:rsidRPr="003F195D" w:rsidRDefault="00B32319" w:rsidP="00B32319">
      <w:pPr>
        <w:autoSpaceDE w:val="0"/>
        <w:autoSpaceDN w:val="0"/>
        <w:adjustRightInd w:val="0"/>
        <w:ind w:right="50"/>
        <w:jc w:val="both"/>
        <w:rPr>
          <w:rFonts w:ascii="Arial" w:eastAsia="Calibri" w:hAnsi="Arial" w:cs="Arial"/>
          <w:bCs/>
          <w:sz w:val="20"/>
          <w:szCs w:val="20"/>
        </w:rPr>
      </w:pPr>
      <w:r w:rsidRPr="003F195D">
        <w:rPr>
          <w:rFonts w:ascii="Arial" w:eastAsia="Calibri" w:hAnsi="Arial" w:cs="Arial"/>
          <w:bCs/>
          <w:sz w:val="20"/>
          <w:szCs w:val="20"/>
        </w:rPr>
        <w:t xml:space="preserve">CONTRATO    DE    PRESTACIÓN    DE    SERVICIOS DE SALUD   PN    </w:t>
      </w:r>
      <w:r w:rsidR="00891300" w:rsidRPr="003F195D">
        <w:rPr>
          <w:rFonts w:ascii="Arial" w:eastAsia="Calibri" w:hAnsi="Arial" w:cs="Arial"/>
          <w:bCs/>
          <w:sz w:val="20"/>
          <w:szCs w:val="20"/>
        </w:rPr>
        <w:t>UPRES DENOR</w:t>
      </w:r>
      <w:r w:rsidRPr="003F195D">
        <w:rPr>
          <w:rFonts w:ascii="Arial" w:eastAsia="Calibri" w:hAnsi="Arial" w:cs="Arial"/>
          <w:bCs/>
          <w:sz w:val="20"/>
          <w:szCs w:val="20"/>
        </w:rPr>
        <w:t xml:space="preserve">    No.  </w:t>
      </w:r>
    </w:p>
    <w:p w14:paraId="7FE05BE1" w14:textId="251400AE" w:rsidR="00B32319" w:rsidRPr="003F195D" w:rsidRDefault="00B32319" w:rsidP="00045FD1">
      <w:pPr>
        <w:jc w:val="both"/>
        <w:rPr>
          <w:rFonts w:ascii="Arial" w:hAnsi="Arial" w:cs="Arial"/>
          <w:sz w:val="20"/>
          <w:szCs w:val="20"/>
          <w:lang w:eastAsia="es-CO"/>
        </w:rPr>
      </w:pPr>
      <w:r w:rsidRPr="003F195D">
        <w:rPr>
          <w:rFonts w:ascii="Arial" w:eastAsia="Calibri" w:hAnsi="Arial" w:cs="Arial"/>
          <w:bCs/>
          <w:sz w:val="20"/>
          <w:szCs w:val="20"/>
        </w:rPr>
        <w:t xml:space="preserve">CELEBRADO ENTRE </w:t>
      </w:r>
      <w:r w:rsidR="00E36F23" w:rsidRPr="003F195D">
        <w:rPr>
          <w:rFonts w:ascii="Arial" w:eastAsia="Calibri" w:hAnsi="Arial" w:cs="Arial"/>
          <w:bCs/>
          <w:sz w:val="20"/>
          <w:szCs w:val="20"/>
        </w:rPr>
        <w:t xml:space="preserve">LA POLICÍA METROPOLITANA DE CÚCUTA – UNIDAD PRESTADORA DE SALUD NORTE DE SANTANDER </w:t>
      </w:r>
      <w:r w:rsidRPr="003F195D">
        <w:rPr>
          <w:rFonts w:ascii="Arial" w:eastAsia="Calibri" w:hAnsi="Arial" w:cs="Arial"/>
          <w:bCs/>
          <w:sz w:val="20"/>
          <w:szCs w:val="20"/>
        </w:rPr>
        <w:t xml:space="preserve">Y XXXXXXXXXXXXXXXXXXX. CUYO OBJETO ES </w:t>
      </w:r>
      <w:r w:rsidR="00635E30" w:rsidRPr="003F195D">
        <w:rPr>
          <w:rFonts w:ascii="Arial" w:eastAsia="Calibri" w:hAnsi="Arial" w:cs="Arial"/>
          <w:bCs/>
          <w:sz w:val="20"/>
          <w:szCs w:val="20"/>
        </w:rPr>
        <w:t>LA</w:t>
      </w:r>
      <w:r w:rsidRPr="003F195D">
        <w:rPr>
          <w:rFonts w:ascii="Arial" w:eastAsia="Calibri" w:hAnsi="Arial" w:cs="Arial"/>
          <w:bCs/>
          <w:sz w:val="20"/>
          <w:szCs w:val="20"/>
        </w:rPr>
        <w:t xml:space="preserve"> “</w:t>
      </w:r>
      <w:r w:rsidR="003F0B1C" w:rsidRPr="003F195D">
        <w:rPr>
          <w:rFonts w:ascii="Arial" w:hAnsi="Arial" w:cs="Arial"/>
          <w:sz w:val="20"/>
          <w:szCs w:val="20"/>
        </w:rPr>
        <w:t>PRESTACIÓN DE SERVICIOS DE SALUD  POR CONCEPTO DE CONSULTA ESPECIALIZADA DE OFTALMOLOGÍA, OPTOMETRÍA Y OTORRINOLARINGOLOGÍA, APOYOS DIAGNÓSTICOS DE AUDIOMETRÍA TONAL, RADIOGRAFÍA DE TÓRAX, RADIOGRAFÍA COLUMNA DORSOLUMBAR Y SACRA, ELECTROCARDIOGRAMA, TOMA Y PROCESAMIENTO DE EXÁMENES DE LABORATORIO CLÍNICO, TEST DE EMBARAZO BHCG Y ELECTROENCEFALOGRAMA, DIRIGIDOS AL PERSONAL DE ASPIRANTES (MASCULINOS Y FEMENINOS) A INGRESAR A LA POLICÍA NACIONAL COMO PATRULLEROS Y OFICIALES EN EL DEPARTAMENTO NORTE DE SANTANDER GRUPO 1 Y 2</w:t>
      </w:r>
      <w:r w:rsidR="000A6E92" w:rsidRPr="003F195D">
        <w:rPr>
          <w:rFonts w:ascii="Arial" w:hAnsi="Arial" w:cs="Arial"/>
          <w:sz w:val="20"/>
          <w:szCs w:val="20"/>
        </w:rPr>
        <w:t>.</w:t>
      </w:r>
      <w:r w:rsidRPr="003F195D">
        <w:rPr>
          <w:rFonts w:ascii="Arial" w:eastAsia="Calibri" w:hAnsi="Arial" w:cs="Arial"/>
          <w:bCs/>
          <w:sz w:val="20"/>
          <w:szCs w:val="20"/>
        </w:rPr>
        <w:t>”</w:t>
      </w:r>
    </w:p>
    <w:p w14:paraId="5D31BC00" w14:textId="77777777" w:rsidR="00B32319" w:rsidRPr="003F195D" w:rsidRDefault="00B32319" w:rsidP="00B32319">
      <w:pPr>
        <w:autoSpaceDE w:val="0"/>
        <w:autoSpaceDN w:val="0"/>
        <w:adjustRightInd w:val="0"/>
        <w:rPr>
          <w:rFonts w:ascii="Arial" w:eastAsia="Calibri" w:hAnsi="Arial" w:cs="Arial"/>
          <w:b/>
          <w:bCs/>
          <w:sz w:val="20"/>
          <w:szCs w:val="20"/>
        </w:rPr>
      </w:pPr>
    </w:p>
    <w:p w14:paraId="5806302E" w14:textId="6A551C00" w:rsidR="00B32319" w:rsidRPr="003F195D" w:rsidRDefault="00B32319" w:rsidP="00905313">
      <w:pPr>
        <w:autoSpaceDE w:val="0"/>
        <w:autoSpaceDN w:val="0"/>
        <w:adjustRightInd w:val="0"/>
        <w:jc w:val="both"/>
        <w:rPr>
          <w:rFonts w:ascii="Arial" w:hAnsi="Arial" w:cs="Arial"/>
          <w:b/>
          <w:bCs/>
          <w:sz w:val="20"/>
          <w:szCs w:val="20"/>
        </w:rPr>
      </w:pPr>
      <w:r w:rsidRPr="003F195D">
        <w:rPr>
          <w:rFonts w:ascii="Arial" w:eastAsia="Calibri" w:hAnsi="Arial" w:cs="Arial"/>
          <w:sz w:val="20"/>
          <w:szCs w:val="20"/>
        </w:rPr>
        <w:t xml:space="preserve">Entre los suscritos, de una </w:t>
      </w:r>
      <w:r w:rsidR="00E36F23" w:rsidRPr="003F195D">
        <w:rPr>
          <w:rFonts w:ascii="Arial" w:eastAsia="Calibri" w:hAnsi="Arial" w:cs="Arial"/>
          <w:sz w:val="20"/>
          <w:szCs w:val="20"/>
        </w:rPr>
        <w:t>parte,</w:t>
      </w:r>
      <w:r w:rsidRPr="003F195D">
        <w:rPr>
          <w:rFonts w:ascii="Arial" w:eastAsia="Calibri" w:hAnsi="Arial" w:cs="Arial"/>
          <w:sz w:val="20"/>
          <w:szCs w:val="20"/>
        </w:rPr>
        <w:t xml:space="preserve"> la</w:t>
      </w:r>
      <w:r w:rsidRPr="003F195D">
        <w:rPr>
          <w:rFonts w:ascii="Arial" w:eastAsia="Calibri" w:hAnsi="Arial" w:cs="Arial"/>
          <w:b/>
          <w:sz w:val="20"/>
          <w:szCs w:val="20"/>
        </w:rPr>
        <w:t xml:space="preserve"> POLICÍA NACIONAL – </w:t>
      </w:r>
      <w:r w:rsidR="00E36F23" w:rsidRPr="003F195D">
        <w:rPr>
          <w:rFonts w:ascii="Arial" w:eastAsia="Calibri" w:hAnsi="Arial" w:cs="Arial"/>
          <w:b/>
          <w:sz w:val="20"/>
          <w:szCs w:val="20"/>
        </w:rPr>
        <w:t>POLICÍA METROPOLITANA DE CÚCUTA – UNIDAD PRESTADORA DE SALUD NORTE DE SANTANDER</w:t>
      </w:r>
      <w:r w:rsidRPr="003F195D">
        <w:rPr>
          <w:rFonts w:ascii="Arial" w:eastAsia="Calibri" w:hAnsi="Arial" w:cs="Arial"/>
          <w:sz w:val="20"/>
          <w:szCs w:val="20"/>
        </w:rPr>
        <w:t>, quien actúa a través de su representante legal o su delegado, quien en adelante se denominará la</w:t>
      </w:r>
      <w:r w:rsidRPr="003F195D">
        <w:rPr>
          <w:rFonts w:ascii="Arial" w:eastAsia="Calibri" w:hAnsi="Arial" w:cs="Arial"/>
          <w:b/>
          <w:sz w:val="20"/>
          <w:szCs w:val="20"/>
        </w:rPr>
        <w:t xml:space="preserve"> POLICÍA</w:t>
      </w:r>
      <w:r w:rsidRPr="003F195D">
        <w:rPr>
          <w:rFonts w:ascii="Arial" w:eastAsia="Calibri" w:hAnsi="Arial" w:cs="Arial"/>
          <w:sz w:val="20"/>
          <w:szCs w:val="20"/>
        </w:rPr>
        <w:t xml:space="preserve">, y por la otra, el </w:t>
      </w:r>
      <w:r w:rsidRPr="003F195D">
        <w:rPr>
          <w:rFonts w:ascii="Arial" w:eastAsia="Calibri" w:hAnsi="Arial" w:cs="Arial"/>
          <w:b/>
          <w:sz w:val="20"/>
          <w:szCs w:val="20"/>
        </w:rPr>
        <w:t>CONTRATISTA</w:t>
      </w:r>
      <w:r w:rsidRPr="003F195D">
        <w:rPr>
          <w:rFonts w:ascii="Arial" w:eastAsia="Calibri" w:hAnsi="Arial" w:cs="Arial"/>
          <w:sz w:val="20"/>
          <w:szCs w:val="20"/>
        </w:rPr>
        <w:t>, debidamente identificados como aparece en el anexo No.</w:t>
      </w:r>
      <w:r w:rsidR="00576BDF" w:rsidRPr="003F195D">
        <w:rPr>
          <w:rFonts w:ascii="Arial" w:eastAsia="Calibri" w:hAnsi="Arial" w:cs="Arial"/>
          <w:sz w:val="20"/>
          <w:szCs w:val="20"/>
        </w:rPr>
        <w:t xml:space="preserve"> </w:t>
      </w:r>
      <w:r w:rsidRPr="003F195D">
        <w:rPr>
          <w:rFonts w:ascii="Arial" w:eastAsia="Calibri" w:hAnsi="Arial" w:cs="Arial"/>
          <w:sz w:val="20"/>
          <w:szCs w:val="20"/>
        </w:rPr>
        <w:t>1 “DATOS DEL CONTRATO”, hemos convenido celebrar el presente contrato, previos los siguientes considerandos:</w:t>
      </w:r>
      <w:r w:rsidRPr="003F195D">
        <w:rPr>
          <w:rFonts w:ascii="Arial" w:eastAsia="Calibri" w:hAnsi="Arial" w:cs="Arial"/>
          <w:b/>
          <w:sz w:val="20"/>
          <w:szCs w:val="20"/>
        </w:rPr>
        <w:t xml:space="preserve"> a)</w:t>
      </w:r>
      <w:r w:rsidRPr="003F195D">
        <w:rPr>
          <w:rFonts w:ascii="Arial" w:eastAsia="Calibri" w:hAnsi="Arial" w:cs="Arial"/>
          <w:sz w:val="20"/>
          <w:szCs w:val="20"/>
        </w:rPr>
        <w:t xml:space="preserve"> Que se elaboraron los estudios previos de conformidad con lo señalado en el Decreto </w:t>
      </w:r>
      <w:r w:rsidR="001B6826" w:rsidRPr="003F195D">
        <w:rPr>
          <w:rFonts w:ascii="Arial" w:eastAsia="Calibri" w:hAnsi="Arial" w:cs="Arial"/>
          <w:sz w:val="20"/>
          <w:szCs w:val="20"/>
        </w:rPr>
        <w:t>1082</w:t>
      </w:r>
      <w:r w:rsidRPr="003F195D">
        <w:rPr>
          <w:rFonts w:ascii="Arial" w:eastAsia="Calibri" w:hAnsi="Arial" w:cs="Arial"/>
          <w:sz w:val="20"/>
          <w:szCs w:val="20"/>
        </w:rPr>
        <w:t xml:space="preserve"> de 201</w:t>
      </w:r>
      <w:r w:rsidR="001B6826" w:rsidRPr="003F195D">
        <w:rPr>
          <w:rFonts w:ascii="Arial" w:eastAsia="Calibri" w:hAnsi="Arial" w:cs="Arial"/>
          <w:sz w:val="20"/>
          <w:szCs w:val="20"/>
        </w:rPr>
        <w:t>5</w:t>
      </w:r>
      <w:r w:rsidRPr="003F195D">
        <w:rPr>
          <w:rFonts w:ascii="Arial" w:eastAsia="Calibri" w:hAnsi="Arial" w:cs="Arial"/>
          <w:sz w:val="20"/>
          <w:szCs w:val="20"/>
        </w:rPr>
        <w:t xml:space="preserve"> </w:t>
      </w:r>
      <w:r w:rsidRPr="003F195D">
        <w:rPr>
          <w:rFonts w:ascii="Arial" w:eastAsia="Calibri" w:hAnsi="Arial" w:cs="Arial"/>
          <w:b/>
          <w:sz w:val="20"/>
          <w:szCs w:val="20"/>
        </w:rPr>
        <w:t>b)</w:t>
      </w:r>
      <w:r w:rsidRPr="003F195D">
        <w:rPr>
          <w:rFonts w:ascii="Arial" w:eastAsia="Calibri" w:hAnsi="Arial" w:cs="Arial"/>
          <w:sz w:val="20"/>
          <w:szCs w:val="20"/>
        </w:rPr>
        <w:t xml:space="preserve"> Que al momento de la apertura del proceso de selección, se contó con la respectiva apropiación presupuestal que respalda el presente compromiso. </w:t>
      </w:r>
      <w:r w:rsidRPr="003F195D">
        <w:rPr>
          <w:rFonts w:ascii="Arial" w:eastAsia="Calibri" w:hAnsi="Arial" w:cs="Arial"/>
          <w:b/>
          <w:sz w:val="20"/>
          <w:szCs w:val="20"/>
        </w:rPr>
        <w:t>c)</w:t>
      </w:r>
      <w:r w:rsidRPr="003F195D">
        <w:rPr>
          <w:rFonts w:ascii="Arial" w:eastAsia="Calibri" w:hAnsi="Arial" w:cs="Arial"/>
          <w:sz w:val="20"/>
          <w:szCs w:val="20"/>
        </w:rPr>
        <w:t xml:space="preserve"> Que el presente contrato se deriva de un proceso de contratación realizado por la modalidad de SELECCIÓN ABREVIADA </w:t>
      </w:r>
      <w:r w:rsidR="00905313" w:rsidRPr="003F195D">
        <w:rPr>
          <w:rFonts w:ascii="Arial" w:eastAsia="Calibri" w:hAnsi="Arial" w:cs="Arial"/>
          <w:sz w:val="20"/>
          <w:szCs w:val="20"/>
        </w:rPr>
        <w:t xml:space="preserve">DE PRESTACIÓN DE SERVICIOS DE SALUD </w:t>
      </w:r>
      <w:r w:rsidRPr="003F195D">
        <w:rPr>
          <w:rFonts w:ascii="Arial" w:eastAsia="Calibri" w:hAnsi="Arial" w:cs="Arial"/>
          <w:sz w:val="20"/>
          <w:szCs w:val="20"/>
        </w:rPr>
        <w:t>(</w:t>
      </w:r>
      <w:r w:rsidR="00905313" w:rsidRPr="003F195D">
        <w:rPr>
          <w:rFonts w:ascii="Arial" w:eastAsia="Calibri" w:hAnsi="Arial" w:cs="Arial"/>
          <w:sz w:val="20"/>
          <w:szCs w:val="20"/>
        </w:rPr>
        <w:t xml:space="preserve">literal c) del artículo 2 de la Ley 1150 de 2007, en concordancia con el </w:t>
      </w:r>
      <w:r w:rsidR="004A4BB1" w:rsidRPr="003F195D">
        <w:rPr>
          <w:rFonts w:ascii="Arial" w:eastAsia="Calibri" w:hAnsi="Arial" w:cs="Arial"/>
          <w:sz w:val="20"/>
          <w:szCs w:val="20"/>
        </w:rPr>
        <w:t>artículo 2.2.1.2.1.2.21 del Decreto 1082 de 2015</w:t>
      </w:r>
      <w:r w:rsidR="00905313" w:rsidRPr="003F195D">
        <w:rPr>
          <w:rFonts w:ascii="Arial" w:eastAsia="Calibri" w:hAnsi="Arial" w:cs="Arial"/>
          <w:sz w:val="20"/>
          <w:szCs w:val="20"/>
        </w:rPr>
        <w:t>)</w:t>
      </w:r>
      <w:r w:rsidRPr="003F195D">
        <w:rPr>
          <w:rFonts w:ascii="Arial" w:eastAsia="Calibri" w:hAnsi="Arial" w:cs="Arial"/>
          <w:sz w:val="20"/>
          <w:szCs w:val="20"/>
        </w:rPr>
        <w:t xml:space="preserve">. d) </w:t>
      </w:r>
      <w:r w:rsidR="00782B79" w:rsidRPr="003F195D">
        <w:rPr>
          <w:rFonts w:ascii="Arial" w:eastAsia="Calibri" w:hAnsi="Arial" w:cs="Arial"/>
          <w:sz w:val="20"/>
          <w:szCs w:val="20"/>
        </w:rPr>
        <w:t>Que la POLICÍA NACIONAL designará un supervisor para el presente contrato, el cual mantendrá comunicación con el CONTRATISTA, durante el desarrollo del contrato y ejercerá las funciones prescritas en la Resolución 00090 del 15 de enero de 2018 de la Policía Nacional</w:t>
      </w:r>
      <w:r w:rsidRPr="003F195D">
        <w:rPr>
          <w:rFonts w:ascii="Arial" w:eastAsia="Calibri" w:hAnsi="Arial" w:cs="Arial"/>
          <w:sz w:val="20"/>
          <w:szCs w:val="20"/>
        </w:rPr>
        <w:t xml:space="preserve">. </w:t>
      </w:r>
      <w:r w:rsidRPr="003F195D">
        <w:rPr>
          <w:rFonts w:ascii="Arial" w:eastAsia="Calibri" w:hAnsi="Arial" w:cs="Arial"/>
          <w:b/>
          <w:sz w:val="20"/>
          <w:szCs w:val="20"/>
        </w:rPr>
        <w:t>e)</w:t>
      </w:r>
      <w:r w:rsidRPr="003F195D">
        <w:rPr>
          <w:rFonts w:ascii="Arial" w:eastAsia="Calibri" w:hAnsi="Arial" w:cs="Arial"/>
          <w:sz w:val="20"/>
          <w:szCs w:val="20"/>
        </w:rPr>
        <w:t xml:space="preserve"> Que habiéndose dado cumplimiento a todos los trámites y requisitos que exige la contratación administrativa para este tipo de contrato (Ley 80 de 1993, Ley 1150 de 2007 y el Decreto </w:t>
      </w:r>
      <w:r w:rsidR="004A4BB1" w:rsidRPr="003F195D">
        <w:rPr>
          <w:rFonts w:ascii="Arial" w:eastAsia="Calibri" w:hAnsi="Arial" w:cs="Arial"/>
          <w:sz w:val="20"/>
          <w:szCs w:val="20"/>
        </w:rPr>
        <w:t>1082</w:t>
      </w:r>
      <w:r w:rsidRPr="003F195D">
        <w:rPr>
          <w:rFonts w:ascii="Arial" w:eastAsia="Calibri" w:hAnsi="Arial" w:cs="Arial"/>
          <w:sz w:val="20"/>
          <w:szCs w:val="20"/>
        </w:rPr>
        <w:t xml:space="preserve"> de 201</w:t>
      </w:r>
      <w:r w:rsidR="004A4BB1" w:rsidRPr="003F195D">
        <w:rPr>
          <w:rFonts w:ascii="Arial" w:eastAsia="Calibri" w:hAnsi="Arial" w:cs="Arial"/>
          <w:sz w:val="20"/>
          <w:szCs w:val="20"/>
        </w:rPr>
        <w:t>5</w:t>
      </w:r>
      <w:r w:rsidRPr="003F195D">
        <w:rPr>
          <w:rFonts w:ascii="Arial" w:eastAsia="Calibri" w:hAnsi="Arial" w:cs="Arial"/>
          <w:sz w:val="20"/>
          <w:szCs w:val="20"/>
        </w:rPr>
        <w:t xml:space="preserve">), es procedente la celebración </w:t>
      </w:r>
      <w:r w:rsidR="00EF593E" w:rsidRPr="003F195D">
        <w:rPr>
          <w:rFonts w:ascii="Arial" w:eastAsia="Calibri" w:hAnsi="Arial" w:cs="Arial"/>
          <w:sz w:val="20"/>
          <w:szCs w:val="20"/>
        </w:rPr>
        <w:t>de este</w:t>
      </w:r>
      <w:r w:rsidRPr="003F195D">
        <w:rPr>
          <w:rFonts w:ascii="Arial" w:eastAsia="Calibri" w:hAnsi="Arial" w:cs="Arial"/>
          <w:sz w:val="20"/>
          <w:szCs w:val="20"/>
        </w:rPr>
        <w:t>, el cual se regirá por las siguientes clausulas</w:t>
      </w:r>
      <w:r w:rsidRPr="003F195D">
        <w:rPr>
          <w:rFonts w:ascii="Arial" w:hAnsi="Arial" w:cs="Arial"/>
          <w:sz w:val="20"/>
          <w:szCs w:val="20"/>
        </w:rPr>
        <w:t xml:space="preserve">: </w:t>
      </w:r>
      <w:r w:rsidRPr="003F195D">
        <w:rPr>
          <w:rFonts w:ascii="Arial" w:hAnsi="Arial" w:cs="Arial"/>
          <w:b/>
          <w:bCs/>
          <w:sz w:val="20"/>
          <w:szCs w:val="20"/>
        </w:rPr>
        <w:t>PRIMERA</w:t>
      </w:r>
      <w:r w:rsidRPr="003F195D">
        <w:rPr>
          <w:rFonts w:ascii="Arial" w:hAnsi="Arial" w:cs="Arial"/>
          <w:b/>
          <w:bCs/>
          <w:i/>
          <w:iCs/>
          <w:sz w:val="20"/>
          <w:szCs w:val="20"/>
        </w:rPr>
        <w:t xml:space="preserve">. </w:t>
      </w:r>
      <w:r w:rsidRPr="003F195D">
        <w:rPr>
          <w:rFonts w:ascii="Arial" w:hAnsi="Arial" w:cs="Arial"/>
          <w:b/>
          <w:bCs/>
          <w:sz w:val="20"/>
          <w:szCs w:val="20"/>
        </w:rPr>
        <w:t xml:space="preserve">OBJETO: </w:t>
      </w:r>
      <w:r w:rsidRPr="003F195D">
        <w:rPr>
          <w:rFonts w:ascii="Arial" w:hAnsi="Arial" w:cs="Arial"/>
          <w:sz w:val="20"/>
          <w:szCs w:val="20"/>
        </w:rPr>
        <w:t>El objeto del presente contrato es el que se indica el Anexo No.</w:t>
      </w:r>
      <w:r w:rsidR="00576BDF" w:rsidRPr="003F195D">
        <w:rPr>
          <w:rFonts w:ascii="Arial" w:hAnsi="Arial" w:cs="Arial"/>
          <w:sz w:val="20"/>
          <w:szCs w:val="20"/>
        </w:rPr>
        <w:t xml:space="preserve"> </w:t>
      </w:r>
      <w:r w:rsidRPr="003F195D">
        <w:rPr>
          <w:rFonts w:ascii="Arial" w:hAnsi="Arial" w:cs="Arial"/>
          <w:sz w:val="20"/>
          <w:szCs w:val="20"/>
        </w:rPr>
        <w:t xml:space="preserve">1 “DATOS DEL CONTRATO”. </w:t>
      </w:r>
      <w:r w:rsidRPr="003F195D">
        <w:rPr>
          <w:rFonts w:ascii="Arial" w:hAnsi="Arial" w:cs="Arial"/>
          <w:b/>
          <w:sz w:val="20"/>
          <w:szCs w:val="20"/>
        </w:rPr>
        <w:t>SEGUNDA. FINALIDADES DEL CONTRATO</w:t>
      </w:r>
      <w:r w:rsidRPr="003F195D">
        <w:rPr>
          <w:rFonts w:ascii="Arial" w:hAnsi="Arial" w:cs="Arial"/>
          <w:sz w:val="20"/>
          <w:szCs w:val="20"/>
        </w:rPr>
        <w:t xml:space="preserve">: El presente contrato está orientado a lograr la efectiva y eficiente prestación del servicio propio de la Policía Nacional, en consecuencia, el CONTRATISTA se compromete para con la POLICÍA a prestar el servicio requerido para suplir las necesidades definidas en los estudios previos de conveniencia y oportunidad. En tal sentido, queda claro que todas las obligaciones a cargo del CONTRATISTA,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w:t>
      </w:r>
      <w:r w:rsidRPr="003F195D">
        <w:rPr>
          <w:rFonts w:ascii="Arial" w:hAnsi="Arial" w:cs="Arial"/>
          <w:b/>
          <w:bCs/>
          <w:sz w:val="20"/>
          <w:szCs w:val="20"/>
        </w:rPr>
        <w:t xml:space="preserve">TERCERA. </w:t>
      </w:r>
      <w:r w:rsidRPr="003F195D">
        <w:rPr>
          <w:rFonts w:ascii="Arial" w:hAnsi="Arial" w:cs="Arial"/>
          <w:b/>
          <w:bCs/>
          <w:iCs/>
          <w:sz w:val="20"/>
          <w:szCs w:val="20"/>
        </w:rPr>
        <w:t>VALOR Y TARIFA</w:t>
      </w:r>
      <w:r w:rsidRPr="003F195D">
        <w:rPr>
          <w:rFonts w:ascii="Arial" w:hAnsi="Arial" w:cs="Arial"/>
          <w:b/>
          <w:bCs/>
          <w:sz w:val="20"/>
          <w:szCs w:val="20"/>
        </w:rPr>
        <w:t xml:space="preserve">: </w:t>
      </w:r>
      <w:r w:rsidRPr="003F195D">
        <w:rPr>
          <w:rFonts w:ascii="Arial" w:hAnsi="Arial" w:cs="Arial"/>
          <w:sz w:val="20"/>
          <w:szCs w:val="20"/>
        </w:rPr>
        <w:t xml:space="preserve">Para efectos legales, fiscales y presupuestales, el valor del contrato asciende a la suma descrita en el anexo No.1 “DATOS DEL CONTRATO”. </w:t>
      </w:r>
      <w:r w:rsidRPr="003F195D">
        <w:rPr>
          <w:rFonts w:ascii="Arial" w:hAnsi="Arial" w:cs="Arial"/>
          <w:b/>
          <w:bCs/>
          <w:sz w:val="20"/>
          <w:szCs w:val="20"/>
        </w:rPr>
        <w:t xml:space="preserve">PARÁGRAFO: </w:t>
      </w:r>
      <w:r w:rsidRPr="003F195D">
        <w:rPr>
          <w:rFonts w:ascii="Arial" w:hAnsi="Arial" w:cs="Arial"/>
          <w:sz w:val="20"/>
          <w:szCs w:val="20"/>
        </w:rPr>
        <w:t xml:space="preserve">Todos los precios aquí contemplados se entienden firmes y fijos y por lo tanto no están sujetos a ninguna clase de reajuste. </w:t>
      </w:r>
      <w:r w:rsidR="00344ED2" w:rsidRPr="003F195D">
        <w:rPr>
          <w:rFonts w:ascii="Arial" w:hAnsi="Arial" w:cs="Arial"/>
          <w:sz w:val="20"/>
          <w:szCs w:val="20"/>
        </w:rPr>
        <w:t>Igualmente,</w:t>
      </w:r>
      <w:r w:rsidRPr="003F195D">
        <w:rPr>
          <w:rFonts w:ascii="Arial" w:hAnsi="Arial" w:cs="Arial"/>
          <w:sz w:val="20"/>
          <w:szCs w:val="20"/>
        </w:rPr>
        <w:t xml:space="preserve"> dentro de este precio están incluidos los costos proyectados al plazo de ejecución del presente contrato y la utilidad razonable que el CONTRATISTA pretende obtener, en consecuencia, no se aceptarán solicitudes de reajustes, fundamentados en estas circunstancias. </w:t>
      </w:r>
      <w:r w:rsidRPr="003F195D">
        <w:rPr>
          <w:rFonts w:ascii="Arial" w:hAnsi="Arial" w:cs="Arial"/>
          <w:b/>
          <w:bCs/>
          <w:sz w:val="20"/>
          <w:szCs w:val="20"/>
        </w:rPr>
        <w:t xml:space="preserve">CUARTA. FORMA DE PAGO: LA POLICÍA NACIONAL – </w:t>
      </w:r>
      <w:r w:rsidR="00344ED2" w:rsidRPr="003F195D">
        <w:rPr>
          <w:rFonts w:ascii="Arial" w:eastAsia="Calibri" w:hAnsi="Arial" w:cs="Arial"/>
          <w:b/>
          <w:sz w:val="20"/>
          <w:szCs w:val="20"/>
        </w:rPr>
        <w:t>POLICÍA METROPOLITANA DE CÚCUTA – UNIDAD PRESTADORA DE SALUD NORTE DE SANTANDER</w:t>
      </w:r>
      <w:r w:rsidRPr="003F195D">
        <w:rPr>
          <w:rFonts w:ascii="Arial" w:hAnsi="Arial" w:cs="Arial"/>
          <w:b/>
          <w:bCs/>
          <w:sz w:val="20"/>
          <w:szCs w:val="20"/>
        </w:rPr>
        <w:t xml:space="preserve"> </w:t>
      </w:r>
      <w:r w:rsidRPr="003F195D">
        <w:rPr>
          <w:rFonts w:ascii="Arial" w:hAnsi="Arial" w:cs="Arial"/>
          <w:sz w:val="20"/>
          <w:szCs w:val="20"/>
        </w:rPr>
        <w:t xml:space="preserve">pagará al </w:t>
      </w:r>
      <w:r w:rsidRPr="003F195D">
        <w:rPr>
          <w:rFonts w:ascii="Arial" w:hAnsi="Arial" w:cs="Arial"/>
          <w:b/>
          <w:bCs/>
          <w:sz w:val="20"/>
          <w:szCs w:val="20"/>
        </w:rPr>
        <w:t xml:space="preserve">CONTRATISTA </w:t>
      </w:r>
      <w:r w:rsidRPr="003F195D">
        <w:rPr>
          <w:rFonts w:ascii="Arial" w:hAnsi="Arial" w:cs="Arial"/>
          <w:sz w:val="20"/>
          <w:szCs w:val="20"/>
        </w:rPr>
        <w:t>el valor de este contrato de conformidad con lo dispuesto en el anexo No.</w:t>
      </w:r>
      <w:r w:rsidR="0098761F" w:rsidRPr="003F195D">
        <w:rPr>
          <w:rFonts w:ascii="Arial" w:hAnsi="Arial" w:cs="Arial"/>
          <w:sz w:val="20"/>
          <w:szCs w:val="20"/>
        </w:rPr>
        <w:t xml:space="preserve"> </w:t>
      </w:r>
      <w:r w:rsidRPr="003F195D">
        <w:rPr>
          <w:rFonts w:ascii="Arial" w:hAnsi="Arial" w:cs="Arial"/>
          <w:sz w:val="20"/>
          <w:szCs w:val="20"/>
        </w:rPr>
        <w:t xml:space="preserve">1 “DATOS DEL CONTRATO”. </w:t>
      </w:r>
      <w:r w:rsidRPr="003F195D">
        <w:rPr>
          <w:rFonts w:ascii="Arial" w:hAnsi="Arial" w:cs="Arial"/>
          <w:b/>
          <w:bCs/>
          <w:sz w:val="20"/>
          <w:szCs w:val="20"/>
        </w:rPr>
        <w:t xml:space="preserve">PARÁGRAFO PRIMERO: PAGOS CONTRA ENTREGA: </w:t>
      </w:r>
      <w:r w:rsidRPr="003F195D">
        <w:rPr>
          <w:rFonts w:ascii="Arial" w:hAnsi="Arial" w:cs="Arial"/>
          <w:sz w:val="20"/>
          <w:szCs w:val="20"/>
        </w:rPr>
        <w:t xml:space="preserve">El pago se realizará en moneda legal colombiana, La </w:t>
      </w:r>
      <w:r w:rsidR="00ED24B9" w:rsidRPr="003F195D">
        <w:rPr>
          <w:rFonts w:ascii="Arial" w:eastAsia="Calibri" w:hAnsi="Arial" w:cs="Arial"/>
          <w:b/>
          <w:sz w:val="20"/>
          <w:szCs w:val="20"/>
        </w:rPr>
        <w:t>POLICÍA METROPOLITANA DE CÚCUTA – UNIDAD PRESTADORA DE SALUD NORTE DE SANTANDER</w:t>
      </w:r>
      <w:r w:rsidR="00ED24B9" w:rsidRPr="003F195D">
        <w:rPr>
          <w:rFonts w:ascii="Arial" w:hAnsi="Arial" w:cs="Arial"/>
          <w:sz w:val="20"/>
          <w:szCs w:val="20"/>
        </w:rPr>
        <w:t xml:space="preserve"> </w:t>
      </w:r>
      <w:r w:rsidRPr="003F195D">
        <w:rPr>
          <w:rFonts w:ascii="Arial" w:hAnsi="Arial" w:cs="Arial"/>
          <w:sz w:val="20"/>
          <w:szCs w:val="20"/>
        </w:rPr>
        <w:t xml:space="preserve">pagará al CONTRATISTA el valor del </w:t>
      </w:r>
      <w:r w:rsidRPr="003F195D">
        <w:rPr>
          <w:rFonts w:ascii="Arial" w:hAnsi="Arial" w:cs="Arial"/>
          <w:sz w:val="20"/>
          <w:szCs w:val="20"/>
        </w:rPr>
        <w:lastRenderedPageBreak/>
        <w:t xml:space="preserve">contrato que resulte del presente proceso, en la ciudad de </w:t>
      </w:r>
      <w:r w:rsidR="003F195D">
        <w:rPr>
          <w:rFonts w:ascii="Arial" w:hAnsi="Arial" w:cs="Arial"/>
          <w:sz w:val="20"/>
          <w:szCs w:val="20"/>
        </w:rPr>
        <w:t>Cúcuta</w:t>
      </w:r>
      <w:r w:rsidRPr="003F195D">
        <w:rPr>
          <w:rFonts w:ascii="Arial" w:hAnsi="Arial" w:cs="Arial"/>
          <w:sz w:val="20"/>
          <w:szCs w:val="20"/>
        </w:rPr>
        <w:t xml:space="preserve">, </w:t>
      </w:r>
      <w:r w:rsidR="00463B97" w:rsidRPr="003F195D">
        <w:rPr>
          <w:rFonts w:ascii="Arial" w:hAnsi="Arial" w:cs="Arial"/>
          <w:bCs/>
          <w:sz w:val="20"/>
          <w:szCs w:val="20"/>
          <w:lang w:eastAsia="es-CO"/>
        </w:rPr>
        <w:t>CONFORME CON LO ESTABLECIDO EN EL PLIEGO DE CONDICIONES</w:t>
      </w:r>
      <w:r w:rsidR="00463B97" w:rsidRPr="003F195D">
        <w:rPr>
          <w:rFonts w:ascii="Arial" w:hAnsi="Arial" w:cs="Arial"/>
          <w:b/>
          <w:bCs/>
          <w:sz w:val="20"/>
          <w:szCs w:val="20"/>
          <w:lang w:eastAsia="es-CO"/>
        </w:rPr>
        <w:t>.</w:t>
      </w:r>
      <w:r w:rsidRPr="003F195D">
        <w:rPr>
          <w:rFonts w:ascii="Arial" w:hAnsi="Arial" w:cs="Arial"/>
          <w:sz w:val="20"/>
          <w:szCs w:val="20"/>
        </w:rPr>
        <w:t xml:space="preserve"> </w:t>
      </w:r>
      <w:r w:rsidRPr="003F195D">
        <w:rPr>
          <w:rFonts w:ascii="Arial" w:hAnsi="Arial" w:cs="Arial"/>
          <w:b/>
          <w:bCs/>
          <w:sz w:val="20"/>
          <w:szCs w:val="20"/>
        </w:rPr>
        <w:t xml:space="preserve">PARÁGRAFO </w:t>
      </w:r>
      <w:r w:rsidR="00463B97" w:rsidRPr="003F195D">
        <w:rPr>
          <w:rFonts w:ascii="Arial" w:hAnsi="Arial" w:cs="Arial"/>
          <w:b/>
          <w:bCs/>
          <w:sz w:val="20"/>
          <w:szCs w:val="20"/>
        </w:rPr>
        <w:t>PRIMERO</w:t>
      </w:r>
      <w:r w:rsidRPr="003F195D">
        <w:rPr>
          <w:rFonts w:ascii="Arial" w:hAnsi="Arial" w:cs="Arial"/>
          <w:b/>
          <w:bCs/>
          <w:sz w:val="20"/>
          <w:szCs w:val="20"/>
        </w:rPr>
        <w:t xml:space="preserve"> - CUENTA PARA PAGOS: </w:t>
      </w:r>
      <w:r w:rsidRPr="003F195D">
        <w:rPr>
          <w:rFonts w:ascii="Arial" w:hAnsi="Arial" w:cs="Arial"/>
          <w:sz w:val="20"/>
          <w:szCs w:val="20"/>
        </w:rPr>
        <w:t>Los pagos previstos en esta cláusula se acreditarán a la cuenta que se indica en el anexo No.</w:t>
      </w:r>
      <w:r w:rsidR="00576BDF" w:rsidRPr="003F195D">
        <w:rPr>
          <w:rFonts w:ascii="Arial" w:hAnsi="Arial" w:cs="Arial"/>
          <w:sz w:val="20"/>
          <w:szCs w:val="20"/>
        </w:rPr>
        <w:t xml:space="preserve"> </w:t>
      </w:r>
      <w:r w:rsidRPr="003F195D">
        <w:rPr>
          <w:rFonts w:ascii="Arial" w:hAnsi="Arial" w:cs="Arial"/>
          <w:sz w:val="20"/>
          <w:szCs w:val="20"/>
        </w:rPr>
        <w:t xml:space="preserve">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3F195D">
        <w:rPr>
          <w:rFonts w:ascii="Arial" w:hAnsi="Arial" w:cs="Arial"/>
          <w:b/>
          <w:bCs/>
          <w:sz w:val="20"/>
          <w:szCs w:val="20"/>
        </w:rPr>
        <w:t xml:space="preserve">QUINTA. APROPIACIÓN PRESUPUESTAL: </w:t>
      </w:r>
      <w:r w:rsidRPr="003F195D">
        <w:rPr>
          <w:rFonts w:ascii="Arial" w:hAnsi="Arial" w:cs="Arial"/>
          <w:sz w:val="20"/>
          <w:szCs w:val="20"/>
        </w:rPr>
        <w:t>El presente contrato está amparado por la apropiación presupuestal que se indica en el anexo No.</w:t>
      </w:r>
      <w:r w:rsidR="0030702B" w:rsidRPr="003F195D">
        <w:rPr>
          <w:rFonts w:ascii="Arial" w:hAnsi="Arial" w:cs="Arial"/>
          <w:sz w:val="20"/>
          <w:szCs w:val="20"/>
        </w:rPr>
        <w:t xml:space="preserve"> </w:t>
      </w:r>
      <w:r w:rsidRPr="003F195D">
        <w:rPr>
          <w:rFonts w:ascii="Arial" w:hAnsi="Arial" w:cs="Arial"/>
          <w:sz w:val="20"/>
          <w:szCs w:val="20"/>
        </w:rPr>
        <w:t xml:space="preserve">1 “DATOS DEL CONTRATO”. </w:t>
      </w:r>
      <w:r w:rsidRPr="003F195D">
        <w:rPr>
          <w:rFonts w:ascii="Arial" w:hAnsi="Arial" w:cs="Arial"/>
          <w:b/>
          <w:bCs/>
          <w:sz w:val="20"/>
          <w:szCs w:val="20"/>
        </w:rPr>
        <w:t xml:space="preserve">SEXTA. PLAZO DE EJECUCIÓN: </w:t>
      </w:r>
      <w:r w:rsidRPr="003F195D">
        <w:rPr>
          <w:rFonts w:ascii="Arial" w:hAnsi="Arial" w:cs="Arial"/>
          <w:sz w:val="20"/>
          <w:szCs w:val="20"/>
        </w:rPr>
        <w:t>El plazo de ejecución del contrato es el señalado en el anexo No.</w:t>
      </w:r>
      <w:r w:rsidR="0030702B" w:rsidRPr="003F195D">
        <w:rPr>
          <w:rFonts w:ascii="Arial" w:hAnsi="Arial" w:cs="Arial"/>
          <w:sz w:val="20"/>
          <w:szCs w:val="20"/>
        </w:rPr>
        <w:t xml:space="preserve"> </w:t>
      </w:r>
      <w:r w:rsidRPr="003F195D">
        <w:rPr>
          <w:rFonts w:ascii="Arial" w:hAnsi="Arial" w:cs="Arial"/>
          <w:sz w:val="20"/>
          <w:szCs w:val="20"/>
        </w:rPr>
        <w:t>1 “DATOS DEL CONTRATO</w:t>
      </w:r>
      <w:r w:rsidRPr="003F195D">
        <w:rPr>
          <w:rFonts w:ascii="Arial" w:hAnsi="Arial" w:cs="Arial"/>
          <w:b/>
          <w:bCs/>
          <w:sz w:val="20"/>
          <w:szCs w:val="20"/>
        </w:rPr>
        <w:t xml:space="preserve">”. SÉPTIMA. VIGENCIA: </w:t>
      </w:r>
      <w:r w:rsidRPr="003F195D">
        <w:rPr>
          <w:rFonts w:ascii="Arial" w:hAnsi="Arial" w:cs="Arial"/>
          <w:sz w:val="20"/>
          <w:szCs w:val="20"/>
        </w:rPr>
        <w:t>La Vigencia del presente contrato será de cuatro (4) meses adicionales al plazo de ejecución establecido en el anexo No.</w:t>
      </w:r>
      <w:r w:rsidR="0030702B" w:rsidRPr="003F195D">
        <w:rPr>
          <w:rFonts w:ascii="Arial" w:hAnsi="Arial" w:cs="Arial"/>
          <w:sz w:val="20"/>
          <w:szCs w:val="20"/>
        </w:rPr>
        <w:t xml:space="preserve"> </w:t>
      </w:r>
      <w:r w:rsidRPr="003F195D">
        <w:rPr>
          <w:rFonts w:ascii="Arial" w:hAnsi="Arial" w:cs="Arial"/>
          <w:sz w:val="20"/>
          <w:szCs w:val="20"/>
        </w:rPr>
        <w:t xml:space="preserve">1 “DATOS DEL CONTRATO”. </w:t>
      </w:r>
      <w:r w:rsidRPr="003F195D">
        <w:rPr>
          <w:rFonts w:ascii="Arial" w:hAnsi="Arial" w:cs="Arial"/>
          <w:b/>
          <w:bCs/>
          <w:sz w:val="20"/>
          <w:szCs w:val="20"/>
        </w:rPr>
        <w:t xml:space="preserve">OCTAVA. LUGAR DE </w:t>
      </w:r>
      <w:r w:rsidR="004D6F84" w:rsidRPr="003F195D">
        <w:rPr>
          <w:rFonts w:ascii="Arial" w:hAnsi="Arial" w:cs="Arial"/>
          <w:b/>
          <w:bCs/>
          <w:sz w:val="20"/>
          <w:szCs w:val="20"/>
        </w:rPr>
        <w:t>PRESTACIÓN DEL SERVICIO</w:t>
      </w:r>
      <w:r w:rsidRPr="003F195D">
        <w:rPr>
          <w:rFonts w:ascii="Arial" w:hAnsi="Arial" w:cs="Arial"/>
          <w:b/>
          <w:bCs/>
          <w:sz w:val="20"/>
          <w:szCs w:val="20"/>
        </w:rPr>
        <w:t xml:space="preserve">: </w:t>
      </w:r>
      <w:r w:rsidRPr="003F195D">
        <w:rPr>
          <w:rFonts w:ascii="Arial" w:hAnsi="Arial" w:cs="Arial"/>
          <w:sz w:val="20"/>
          <w:szCs w:val="20"/>
        </w:rPr>
        <w:t>El sitio en el cual se presta el servicio objeto del presente contrato será el que aparece en el anexo No.</w:t>
      </w:r>
      <w:r w:rsidR="0030702B" w:rsidRPr="003F195D">
        <w:rPr>
          <w:rFonts w:ascii="Arial" w:hAnsi="Arial" w:cs="Arial"/>
          <w:sz w:val="20"/>
          <w:szCs w:val="20"/>
        </w:rPr>
        <w:t xml:space="preserve"> </w:t>
      </w:r>
      <w:r w:rsidRPr="003F195D">
        <w:rPr>
          <w:rFonts w:ascii="Arial" w:hAnsi="Arial" w:cs="Arial"/>
          <w:sz w:val="20"/>
          <w:szCs w:val="20"/>
        </w:rPr>
        <w:t xml:space="preserve">1 “DATOS DEL CONTRATO”. </w:t>
      </w:r>
      <w:r w:rsidRPr="003F195D">
        <w:rPr>
          <w:rFonts w:ascii="Arial" w:hAnsi="Arial" w:cs="Arial"/>
          <w:b/>
          <w:bCs/>
          <w:sz w:val="20"/>
          <w:szCs w:val="20"/>
        </w:rPr>
        <w:t xml:space="preserve">NOVENA. DERECHOS DEL </w:t>
      </w:r>
      <w:r w:rsidRPr="003F195D">
        <w:rPr>
          <w:rFonts w:ascii="Arial" w:hAnsi="Arial" w:cs="Arial"/>
          <w:b/>
          <w:bCs/>
          <w:i/>
          <w:iCs/>
          <w:sz w:val="20"/>
          <w:szCs w:val="20"/>
        </w:rPr>
        <w:t>CONTRATISTA</w:t>
      </w:r>
      <w:r w:rsidRPr="003F195D">
        <w:rPr>
          <w:rFonts w:ascii="Arial" w:hAnsi="Arial" w:cs="Arial"/>
          <w:b/>
          <w:bCs/>
          <w:sz w:val="20"/>
          <w:szCs w:val="20"/>
        </w:rPr>
        <w:t xml:space="preserve">: </w:t>
      </w:r>
      <w:r w:rsidRPr="003F195D">
        <w:rPr>
          <w:rFonts w:ascii="Arial" w:hAnsi="Arial" w:cs="Arial"/>
          <w:sz w:val="20"/>
          <w:szCs w:val="20"/>
        </w:rPr>
        <w:t xml:space="preserve">En general, son derechos del </w:t>
      </w:r>
      <w:r w:rsidRPr="003F195D">
        <w:rPr>
          <w:rFonts w:ascii="Arial" w:hAnsi="Arial" w:cs="Arial"/>
          <w:b/>
          <w:bCs/>
          <w:sz w:val="20"/>
          <w:szCs w:val="20"/>
        </w:rPr>
        <w:t>CONTRATISTA</w:t>
      </w:r>
      <w:r w:rsidRPr="003F195D">
        <w:rPr>
          <w:rFonts w:ascii="Arial" w:hAnsi="Arial" w:cs="Arial"/>
          <w:sz w:val="20"/>
          <w:szCs w:val="20"/>
        </w:rPr>
        <w:t xml:space="preserve">: </w:t>
      </w:r>
      <w:r w:rsidR="00A16661" w:rsidRPr="003F195D">
        <w:rPr>
          <w:rFonts w:ascii="Arial" w:hAnsi="Arial" w:cs="Arial"/>
          <w:b/>
          <w:bCs/>
          <w:sz w:val="20"/>
          <w:szCs w:val="20"/>
        </w:rPr>
        <w:t xml:space="preserve">1.) </w:t>
      </w:r>
      <w:r w:rsidR="00A16661" w:rsidRPr="003F195D">
        <w:rPr>
          <w:rFonts w:ascii="Arial" w:hAnsi="Arial" w:cs="Arial"/>
          <w:sz w:val="20"/>
          <w:szCs w:val="20"/>
        </w:rPr>
        <w:t xml:space="preserve">Cumplir con el objeto contractual. </w:t>
      </w:r>
      <w:r w:rsidR="00A16661" w:rsidRPr="003F195D">
        <w:rPr>
          <w:rFonts w:ascii="Arial" w:hAnsi="Arial" w:cs="Arial"/>
          <w:b/>
          <w:sz w:val="20"/>
          <w:szCs w:val="20"/>
        </w:rPr>
        <w:t>2.)</w:t>
      </w:r>
      <w:r w:rsidR="00A16661" w:rsidRPr="003F195D">
        <w:rPr>
          <w:rFonts w:ascii="Arial" w:hAnsi="Arial" w:cs="Arial"/>
          <w:sz w:val="20"/>
          <w:szCs w:val="20"/>
        </w:rPr>
        <w:t xml:space="preserve"> Obrar con lealtad y buena fe en las distintas etapas contractuales, evitando dilaciones y trabas. </w:t>
      </w:r>
      <w:r w:rsidR="00A16661" w:rsidRPr="003F195D">
        <w:rPr>
          <w:rFonts w:ascii="Arial" w:hAnsi="Arial" w:cs="Arial"/>
          <w:b/>
          <w:sz w:val="20"/>
          <w:szCs w:val="20"/>
        </w:rPr>
        <w:t xml:space="preserve">3.) </w:t>
      </w:r>
      <w:r w:rsidR="00A16661" w:rsidRPr="003F195D">
        <w:rPr>
          <w:rFonts w:ascii="Arial" w:hAnsi="Arial" w:cs="Arial"/>
          <w:sz w:val="20"/>
          <w:szCs w:val="20"/>
        </w:rPr>
        <w:t xml:space="preserve">Responder en los plazos que </w:t>
      </w:r>
      <w:r w:rsidR="00A16661" w:rsidRPr="003F195D">
        <w:rPr>
          <w:rFonts w:ascii="Arial" w:hAnsi="Arial" w:cs="Arial"/>
          <w:b/>
          <w:sz w:val="20"/>
          <w:szCs w:val="20"/>
        </w:rPr>
        <w:t>la POLICÍA</w:t>
      </w:r>
      <w:r w:rsidR="00A16661" w:rsidRPr="003F195D">
        <w:rPr>
          <w:rFonts w:ascii="Arial" w:hAnsi="Arial" w:cs="Arial"/>
          <w:sz w:val="20"/>
          <w:szCs w:val="20"/>
        </w:rPr>
        <w:t xml:space="preserve"> establezca en cada caso, los requerimientos de aclaración o de información que le formule. </w:t>
      </w:r>
      <w:r w:rsidR="00B71D60" w:rsidRPr="003F195D">
        <w:rPr>
          <w:rFonts w:ascii="Arial" w:hAnsi="Arial" w:cs="Arial"/>
          <w:b/>
          <w:bCs/>
          <w:sz w:val="20"/>
          <w:szCs w:val="20"/>
        </w:rPr>
        <w:t xml:space="preserve">DÉCIMA.- OBLIGACIONES DEL CONTRATISTA: </w:t>
      </w:r>
      <w:r w:rsidR="00B71D60" w:rsidRPr="003F195D">
        <w:rPr>
          <w:rFonts w:ascii="Arial" w:hAnsi="Arial" w:cs="Arial"/>
          <w:sz w:val="20"/>
          <w:szCs w:val="20"/>
        </w:rPr>
        <w:t xml:space="preserve">En general, son obligaciones del </w:t>
      </w:r>
      <w:r w:rsidR="00B71D60" w:rsidRPr="003F195D">
        <w:rPr>
          <w:rFonts w:ascii="Arial" w:hAnsi="Arial" w:cs="Arial"/>
          <w:b/>
          <w:bCs/>
          <w:sz w:val="20"/>
          <w:szCs w:val="20"/>
        </w:rPr>
        <w:t xml:space="preserve">CONTRATISTA: </w:t>
      </w:r>
      <w:r w:rsidR="00B71D60" w:rsidRPr="003F195D">
        <w:rPr>
          <w:rFonts w:ascii="Arial" w:hAnsi="Arial" w:cs="Arial"/>
          <w:b/>
          <w:bCs/>
          <w:sz w:val="20"/>
          <w:szCs w:val="20"/>
          <w:lang w:eastAsia="es-CO"/>
        </w:rPr>
        <w:t>CONFORME CON LO ESTABLECIDO EN EL PLIEGO DE CONDICIONES.</w:t>
      </w:r>
      <w:r w:rsidR="006C5F91" w:rsidRPr="003F195D">
        <w:rPr>
          <w:rFonts w:ascii="Arial" w:hAnsi="Arial" w:cs="Arial"/>
          <w:b/>
          <w:bCs/>
          <w:sz w:val="20"/>
          <w:szCs w:val="20"/>
        </w:rPr>
        <w:t xml:space="preserve"> </w:t>
      </w:r>
      <w:r w:rsidRPr="003F195D">
        <w:rPr>
          <w:rFonts w:ascii="Arial" w:hAnsi="Arial" w:cs="Arial"/>
          <w:b/>
          <w:bCs/>
          <w:sz w:val="20"/>
          <w:szCs w:val="20"/>
        </w:rPr>
        <w:t xml:space="preserve">DECIMA PRIMERA. INEXISTENCIA DEL VÍNCULO LABORAL – </w:t>
      </w:r>
      <w:r w:rsidRPr="003F195D">
        <w:rPr>
          <w:rFonts w:ascii="Arial" w:hAnsi="Arial" w:cs="Arial"/>
          <w:sz w:val="20"/>
          <w:szCs w:val="20"/>
        </w:rPr>
        <w:t xml:space="preserve">El presente contrato no genera relación laboral alguna entre el </w:t>
      </w:r>
      <w:r w:rsidRPr="003F195D">
        <w:rPr>
          <w:rFonts w:ascii="Arial" w:hAnsi="Arial" w:cs="Arial"/>
          <w:b/>
          <w:bCs/>
          <w:sz w:val="20"/>
          <w:szCs w:val="20"/>
        </w:rPr>
        <w:t xml:space="preserve">CONTRATANTE </w:t>
      </w:r>
      <w:r w:rsidRPr="003F195D">
        <w:rPr>
          <w:rFonts w:ascii="Arial" w:hAnsi="Arial" w:cs="Arial"/>
          <w:sz w:val="20"/>
          <w:szCs w:val="20"/>
        </w:rPr>
        <w:t xml:space="preserve">y los empleados que el </w:t>
      </w:r>
      <w:r w:rsidRPr="003F195D">
        <w:rPr>
          <w:rFonts w:ascii="Arial" w:hAnsi="Arial" w:cs="Arial"/>
          <w:b/>
          <w:bCs/>
          <w:sz w:val="20"/>
          <w:szCs w:val="20"/>
        </w:rPr>
        <w:t xml:space="preserve">CONTRATISTA </w:t>
      </w:r>
      <w:r w:rsidRPr="003F195D">
        <w:rPr>
          <w:rFonts w:ascii="Arial" w:hAnsi="Arial" w:cs="Arial"/>
          <w:sz w:val="20"/>
          <w:szCs w:val="20"/>
        </w:rPr>
        <w:t xml:space="preserve">ocupe en el cumplimiento del objeto Contractual. Por lo tanto los salarios, prestaciones sociales e indemnizaciones del personal del </w:t>
      </w:r>
      <w:r w:rsidRPr="003F195D">
        <w:rPr>
          <w:rFonts w:ascii="Arial" w:hAnsi="Arial" w:cs="Arial"/>
          <w:b/>
          <w:bCs/>
          <w:sz w:val="20"/>
          <w:szCs w:val="20"/>
        </w:rPr>
        <w:t>CONTRATISTA</w:t>
      </w:r>
      <w:r w:rsidRPr="003F195D">
        <w:rPr>
          <w:rFonts w:ascii="Arial" w:hAnsi="Arial" w:cs="Arial"/>
          <w:sz w:val="20"/>
          <w:szCs w:val="20"/>
        </w:rPr>
        <w:t xml:space="preserve">, son de responsabilidad exclusiva del mismo. </w:t>
      </w:r>
      <w:r w:rsidRPr="003F195D">
        <w:rPr>
          <w:rFonts w:ascii="Arial" w:hAnsi="Arial" w:cs="Arial"/>
          <w:b/>
          <w:bCs/>
          <w:sz w:val="20"/>
          <w:szCs w:val="20"/>
        </w:rPr>
        <w:t>DECIMA SEGUNDA</w:t>
      </w:r>
      <w:r w:rsidRPr="003F195D">
        <w:rPr>
          <w:rFonts w:ascii="Arial" w:hAnsi="Arial" w:cs="Arial"/>
          <w:sz w:val="20"/>
          <w:szCs w:val="20"/>
        </w:rPr>
        <w:t xml:space="preserve">. </w:t>
      </w:r>
      <w:r w:rsidRPr="003F195D">
        <w:rPr>
          <w:rFonts w:ascii="Arial" w:hAnsi="Arial" w:cs="Arial"/>
          <w:b/>
          <w:bCs/>
          <w:sz w:val="20"/>
          <w:szCs w:val="20"/>
        </w:rPr>
        <w:t xml:space="preserve">DERECHOS DE LA </w:t>
      </w:r>
      <w:r w:rsidR="00344ED2" w:rsidRPr="003F195D">
        <w:rPr>
          <w:rFonts w:ascii="Arial" w:eastAsia="Calibri" w:hAnsi="Arial" w:cs="Arial"/>
          <w:b/>
          <w:sz w:val="20"/>
          <w:szCs w:val="20"/>
        </w:rPr>
        <w:t>POLICÍA METROPOLITANA DE CÚCUTA – UNIDAD PRESTADORA DE SALUD NORTE DE SANTANDER</w:t>
      </w:r>
      <w:r w:rsidRPr="003F195D">
        <w:rPr>
          <w:rFonts w:ascii="Arial" w:hAnsi="Arial" w:cs="Arial"/>
          <w:b/>
          <w:bCs/>
          <w:sz w:val="20"/>
          <w:szCs w:val="20"/>
        </w:rPr>
        <w:t xml:space="preserve">: </w:t>
      </w:r>
      <w:r w:rsidRPr="003F195D">
        <w:rPr>
          <w:rFonts w:ascii="Arial" w:hAnsi="Arial" w:cs="Arial"/>
          <w:sz w:val="20"/>
          <w:szCs w:val="20"/>
        </w:rPr>
        <w:t xml:space="preserve">Supervisar el desarrollo y ejecución del presente contrato, y acceder a los documentos e información que soportan la labor de </w:t>
      </w:r>
      <w:r w:rsidRPr="003F195D">
        <w:rPr>
          <w:rFonts w:ascii="Arial" w:hAnsi="Arial" w:cs="Arial"/>
          <w:b/>
          <w:bCs/>
          <w:sz w:val="20"/>
          <w:szCs w:val="20"/>
        </w:rPr>
        <w:t>EL CONTRATISTA</w:t>
      </w:r>
      <w:r w:rsidRPr="003F195D">
        <w:rPr>
          <w:rFonts w:ascii="Arial" w:hAnsi="Arial" w:cs="Arial"/>
          <w:sz w:val="20"/>
          <w:szCs w:val="20"/>
        </w:rPr>
        <w:t xml:space="preserve">. </w:t>
      </w:r>
      <w:r w:rsidRPr="003F195D">
        <w:rPr>
          <w:rFonts w:ascii="Arial" w:hAnsi="Arial" w:cs="Arial"/>
          <w:b/>
          <w:bCs/>
          <w:sz w:val="20"/>
          <w:szCs w:val="20"/>
        </w:rPr>
        <w:t xml:space="preserve">DECIMA TERCERA. OBLIGACIONES DE EL CONTRATANTE: </w:t>
      </w:r>
      <w:r w:rsidR="002E3CF5" w:rsidRPr="003F195D">
        <w:rPr>
          <w:rFonts w:ascii="Arial" w:hAnsi="Arial" w:cs="Arial"/>
          <w:b/>
          <w:bCs/>
          <w:sz w:val="20"/>
          <w:szCs w:val="20"/>
          <w:lang w:eastAsia="es-CO"/>
        </w:rPr>
        <w:t>CONFORME CON LO ESTABLECIDO EN EL PLIEGO DE CONDICIONES</w:t>
      </w:r>
      <w:r w:rsidRPr="003F195D">
        <w:rPr>
          <w:rFonts w:ascii="Arial" w:hAnsi="Arial" w:cs="Arial"/>
          <w:sz w:val="20"/>
          <w:szCs w:val="20"/>
        </w:rPr>
        <w:t xml:space="preserve">. </w:t>
      </w:r>
      <w:r w:rsidRPr="003F195D">
        <w:rPr>
          <w:rFonts w:ascii="Arial" w:hAnsi="Arial" w:cs="Arial"/>
          <w:b/>
          <w:bCs/>
          <w:sz w:val="20"/>
          <w:szCs w:val="20"/>
        </w:rPr>
        <w:t xml:space="preserve">DÉCIMA CUARTA. RESERVA DEL PRESENTE CONTRATO: El CONTRATISTA </w:t>
      </w:r>
      <w:r w:rsidRPr="003F195D">
        <w:rPr>
          <w:rFonts w:ascii="Arial" w:hAnsi="Arial" w:cs="Arial"/>
          <w:sz w:val="20"/>
          <w:szCs w:val="20"/>
        </w:rPr>
        <w:t xml:space="preserve">se obliga para con </w:t>
      </w:r>
      <w:r w:rsidRPr="003F195D">
        <w:rPr>
          <w:rFonts w:ascii="Arial" w:hAnsi="Arial" w:cs="Arial"/>
          <w:b/>
          <w:bCs/>
          <w:sz w:val="20"/>
          <w:szCs w:val="20"/>
        </w:rPr>
        <w:t xml:space="preserve">EL CONTRATANTE </w:t>
      </w:r>
      <w:r w:rsidRPr="003F195D">
        <w:rPr>
          <w:rFonts w:ascii="Arial" w:hAnsi="Arial" w:cs="Arial"/>
          <w:sz w:val="20"/>
          <w:szCs w:val="20"/>
        </w:rPr>
        <w:t xml:space="preserve">a no suministrar ninguna clase de información o detalle a terceros y a mantener como documentación reservada, todos los aspectos que conozca en el cumplimiento del presente contrato, así como los asuntos técnicos e instalaciones de la </w:t>
      </w:r>
      <w:r w:rsidR="00ED24B9" w:rsidRPr="003F195D">
        <w:rPr>
          <w:rFonts w:ascii="Arial" w:eastAsia="Calibri" w:hAnsi="Arial" w:cs="Arial"/>
          <w:sz w:val="20"/>
          <w:szCs w:val="20"/>
        </w:rPr>
        <w:t>UNIDAD PRESTADORA DE SALUD NORTE DE SANTANDER</w:t>
      </w:r>
      <w:r w:rsidRPr="003F195D">
        <w:rPr>
          <w:rFonts w:ascii="Arial" w:hAnsi="Arial" w:cs="Arial"/>
          <w:sz w:val="20"/>
          <w:szCs w:val="20"/>
        </w:rPr>
        <w:t xml:space="preserve">, conocidos o que llegaren a ser conocidos por el contratista, durante el desarrollo con posterioridad a la ejecución del contrato. </w:t>
      </w:r>
      <w:r w:rsidRPr="003F195D">
        <w:rPr>
          <w:rFonts w:ascii="Arial" w:hAnsi="Arial" w:cs="Arial"/>
          <w:b/>
          <w:bCs/>
          <w:sz w:val="20"/>
          <w:szCs w:val="20"/>
        </w:rPr>
        <w:t>DÉCIMA QUINTA</w:t>
      </w:r>
      <w:r w:rsidRPr="003F195D">
        <w:rPr>
          <w:rFonts w:ascii="Arial" w:hAnsi="Arial" w:cs="Arial"/>
          <w:sz w:val="20"/>
          <w:szCs w:val="20"/>
        </w:rPr>
        <w:t xml:space="preserve">. </w:t>
      </w:r>
      <w:r w:rsidRPr="003F195D">
        <w:rPr>
          <w:rFonts w:ascii="Arial" w:hAnsi="Arial" w:cs="Arial"/>
          <w:b/>
          <w:bCs/>
          <w:sz w:val="20"/>
          <w:szCs w:val="20"/>
        </w:rPr>
        <w:t xml:space="preserve">MECANISMO DE COBERTURA DEL RIESGO A CARGO DEL CONTRATISTA: </w:t>
      </w:r>
      <w:r w:rsidR="00344ED2" w:rsidRPr="003F195D">
        <w:rPr>
          <w:rFonts w:ascii="Arial" w:hAnsi="Arial" w:cs="Arial"/>
          <w:sz w:val="20"/>
          <w:szCs w:val="20"/>
        </w:rPr>
        <w:t>Dentro de los cinco (5) días hábiles siguientes a la entrega de la copia del contrato al CONTRATISTA, éste deberá constituir y presentar a favor de la POLICÍA METROPOLITANA DE CUCUTA – UNIDAD PRESTADORA DE SALUD NORTE DE SANTANDER, identificada con el NIT. 900.259.415-0, Garantía Única que cubra los siguientes riesgos: CONFORME CON LO ESTABLECIDO EN EL PLIEGO DE CONDICIONES</w:t>
      </w:r>
      <w:r w:rsidRPr="003F195D">
        <w:rPr>
          <w:rFonts w:ascii="Arial" w:hAnsi="Arial" w:cs="Arial"/>
          <w:sz w:val="20"/>
          <w:szCs w:val="20"/>
        </w:rPr>
        <w:t xml:space="preserve">. </w:t>
      </w:r>
      <w:r w:rsidRPr="003F195D">
        <w:rPr>
          <w:rFonts w:ascii="Arial" w:hAnsi="Arial" w:cs="Arial"/>
          <w:b/>
          <w:sz w:val="20"/>
          <w:szCs w:val="20"/>
        </w:rPr>
        <w:t>PARÁGRAFO</w:t>
      </w:r>
      <w:r w:rsidRPr="003F195D">
        <w:rPr>
          <w:rFonts w:ascii="Arial" w:hAnsi="Arial" w:cs="Arial"/>
          <w:sz w:val="20"/>
          <w:szCs w:val="20"/>
        </w:rPr>
        <w:t xml:space="preserve">: </w:t>
      </w:r>
      <w:r w:rsidRPr="003F195D">
        <w:rPr>
          <w:rFonts w:ascii="Arial" w:hAnsi="Arial" w:cs="Arial"/>
          <w:b/>
          <w:iCs/>
          <w:sz w:val="20"/>
          <w:szCs w:val="20"/>
          <w:u w:val="single"/>
        </w:rPr>
        <w:t>En caso de constituirse póliza, en la misma deberá constar expresamente que se ampara el cumplimiento del contrato, el pago de las multas y de la penal pecuniaria convenidas y que la entidad aseguradora renuncia al beneficio de excusión</w:t>
      </w:r>
      <w:r w:rsidRPr="003F195D">
        <w:rPr>
          <w:rFonts w:ascii="Arial" w:hAnsi="Arial" w:cs="Arial"/>
          <w:iCs/>
          <w:sz w:val="20"/>
          <w:szCs w:val="20"/>
        </w:rPr>
        <w:t>.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Pr="003F195D">
        <w:rPr>
          <w:rFonts w:ascii="Arial" w:hAnsi="Arial" w:cs="Arial"/>
          <w:sz w:val="20"/>
          <w:szCs w:val="20"/>
        </w:rPr>
        <w:t xml:space="preserve"> </w:t>
      </w:r>
      <w:r w:rsidRPr="003F195D">
        <w:rPr>
          <w:rFonts w:ascii="Arial" w:hAnsi="Arial" w:cs="Arial"/>
          <w:iCs/>
          <w:sz w:val="20"/>
          <w:szCs w:val="20"/>
        </w:rPr>
        <w:t>En tod</w:t>
      </w:r>
      <w:r w:rsidRPr="003F195D">
        <w:rPr>
          <w:rFonts w:ascii="Arial" w:hAnsi="Arial" w:cs="Arial"/>
          <w:sz w:val="20"/>
          <w:szCs w:val="20"/>
        </w:rPr>
        <w:t xml:space="preserve">o caso, dependiendo del tipo de mecanismo de cobertura elegido, deberá cumplir con los requisitos establecidos en el decreto </w:t>
      </w:r>
      <w:r w:rsidR="000C4742" w:rsidRPr="003F195D">
        <w:rPr>
          <w:rFonts w:ascii="Arial" w:hAnsi="Arial" w:cs="Arial"/>
          <w:sz w:val="20"/>
          <w:szCs w:val="20"/>
        </w:rPr>
        <w:t>1</w:t>
      </w:r>
      <w:r w:rsidR="00E06776" w:rsidRPr="003F195D">
        <w:rPr>
          <w:rFonts w:ascii="Arial" w:hAnsi="Arial" w:cs="Arial"/>
          <w:sz w:val="20"/>
          <w:szCs w:val="20"/>
        </w:rPr>
        <w:t>082</w:t>
      </w:r>
      <w:r w:rsidRPr="003F195D">
        <w:rPr>
          <w:rFonts w:ascii="Arial" w:hAnsi="Arial" w:cs="Arial"/>
          <w:sz w:val="20"/>
          <w:szCs w:val="20"/>
        </w:rPr>
        <w:t xml:space="preserve"> de 201</w:t>
      </w:r>
      <w:r w:rsidR="00E06776" w:rsidRPr="003F195D">
        <w:rPr>
          <w:rFonts w:ascii="Arial" w:hAnsi="Arial" w:cs="Arial"/>
          <w:sz w:val="20"/>
          <w:szCs w:val="20"/>
        </w:rPr>
        <w:t>5</w:t>
      </w:r>
      <w:r w:rsidRPr="003F195D">
        <w:rPr>
          <w:rFonts w:ascii="Arial" w:hAnsi="Arial" w:cs="Arial"/>
          <w:sz w:val="20"/>
          <w:szCs w:val="20"/>
        </w:rPr>
        <w:t>.</w:t>
      </w:r>
      <w:r w:rsidRPr="003F195D">
        <w:rPr>
          <w:rFonts w:ascii="Arial" w:hAnsi="Arial" w:cs="Arial"/>
          <w:b/>
          <w:sz w:val="20"/>
          <w:szCs w:val="20"/>
        </w:rPr>
        <w:t xml:space="preserve"> </w:t>
      </w:r>
      <w:r w:rsidRPr="003F195D">
        <w:rPr>
          <w:rFonts w:ascii="Arial" w:hAnsi="Arial" w:cs="Arial"/>
          <w:b/>
          <w:bCs/>
          <w:sz w:val="20"/>
          <w:szCs w:val="20"/>
        </w:rPr>
        <w:t xml:space="preserve">DÉCIMA SEXTA. INDEMNIDAD: </w:t>
      </w:r>
      <w:r w:rsidRPr="003F195D">
        <w:rPr>
          <w:rFonts w:ascii="Arial" w:hAnsi="Arial" w:cs="Arial"/>
          <w:sz w:val="20"/>
          <w:szCs w:val="20"/>
        </w:rPr>
        <w:t xml:space="preserve">El CONTRATISTA se obliga a mantener indemne a </w:t>
      </w:r>
      <w:r w:rsidRPr="003F195D">
        <w:rPr>
          <w:rFonts w:ascii="Arial" w:hAnsi="Arial" w:cs="Arial"/>
          <w:b/>
          <w:bCs/>
          <w:sz w:val="20"/>
          <w:szCs w:val="20"/>
        </w:rPr>
        <w:t xml:space="preserve">EL CONTRATANTE </w:t>
      </w:r>
      <w:r w:rsidRPr="003F195D">
        <w:rPr>
          <w:rFonts w:ascii="Arial" w:hAnsi="Arial" w:cs="Arial"/>
          <w:sz w:val="20"/>
          <w:szCs w:val="20"/>
        </w:rPr>
        <w:t xml:space="preserve">de cualquier reclamación proveniente de terceros que tenga como causa sus actuaciones. </w:t>
      </w:r>
      <w:r w:rsidRPr="003F195D">
        <w:rPr>
          <w:rFonts w:ascii="Arial" w:hAnsi="Arial" w:cs="Arial"/>
          <w:b/>
          <w:bCs/>
          <w:sz w:val="20"/>
          <w:szCs w:val="20"/>
        </w:rPr>
        <w:t>DÉCIMA SÉPTIMA SANCIONES: a) MULTAS</w:t>
      </w:r>
      <w:r w:rsidRPr="003F195D">
        <w:rPr>
          <w:rFonts w:ascii="Arial" w:hAnsi="Arial" w:cs="Arial"/>
          <w:sz w:val="20"/>
          <w:szCs w:val="20"/>
        </w:rPr>
        <w:t xml:space="preserve">.- En caso de mora o incumplimiento parcial de alguna de las obligaciones derivadas del presente contrato por causas imputables al </w:t>
      </w:r>
      <w:r w:rsidRPr="003F195D">
        <w:rPr>
          <w:rFonts w:ascii="Arial" w:hAnsi="Arial" w:cs="Arial"/>
          <w:b/>
          <w:bCs/>
          <w:sz w:val="20"/>
          <w:szCs w:val="20"/>
        </w:rPr>
        <w:t xml:space="preserve">CONTRATISTA </w:t>
      </w:r>
      <w:r w:rsidRPr="003F195D">
        <w:rPr>
          <w:rFonts w:ascii="Arial" w:hAnsi="Arial" w:cs="Arial"/>
          <w:sz w:val="20"/>
          <w:szCs w:val="20"/>
        </w:rPr>
        <w:t xml:space="preserve">- salvo circunstancias de fuerza mayor o caso fortuito conforme a las definiciones del artículo 1º de la Ley 95 de 1.890 – las partes acuerdan que </w:t>
      </w:r>
      <w:r w:rsidRPr="003F195D">
        <w:rPr>
          <w:rFonts w:ascii="Arial" w:hAnsi="Arial" w:cs="Arial"/>
          <w:b/>
          <w:bCs/>
          <w:sz w:val="20"/>
          <w:szCs w:val="20"/>
        </w:rPr>
        <w:t>EL CONTRATANTE</w:t>
      </w:r>
      <w:r w:rsidRPr="003F195D">
        <w:rPr>
          <w:rFonts w:ascii="Arial" w:hAnsi="Arial" w:cs="Arial"/>
          <w:sz w:val="20"/>
          <w:szCs w:val="20"/>
        </w:rPr>
        <w:t xml:space="preserve">, mediante acto administrativo, afectará al </w:t>
      </w:r>
      <w:r w:rsidRPr="003F195D">
        <w:rPr>
          <w:rFonts w:ascii="Arial" w:hAnsi="Arial" w:cs="Arial"/>
          <w:b/>
          <w:bCs/>
          <w:sz w:val="20"/>
          <w:szCs w:val="20"/>
        </w:rPr>
        <w:t xml:space="preserve">CONTRATISTA </w:t>
      </w:r>
      <w:r w:rsidRPr="003F195D">
        <w:rPr>
          <w:rFonts w:ascii="Arial" w:hAnsi="Arial" w:cs="Arial"/>
          <w:sz w:val="20"/>
          <w:szCs w:val="20"/>
        </w:rPr>
        <w:t xml:space="preserve">con multas, cuyo 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w:t>
      </w:r>
      <w:r w:rsidRPr="003F195D">
        <w:rPr>
          <w:rFonts w:ascii="Arial" w:hAnsi="Arial" w:cs="Arial"/>
          <w:b/>
          <w:bCs/>
          <w:sz w:val="20"/>
          <w:szCs w:val="20"/>
        </w:rPr>
        <w:t xml:space="preserve">b). MULTA POR LA MORA EN LA CONSTITUCIÓN DE LOS REQUISITOS DE EJECUCIÓN Y LEGALIZACIÓN: </w:t>
      </w:r>
      <w:r w:rsidRPr="003F195D">
        <w:rPr>
          <w:rFonts w:ascii="Arial" w:hAnsi="Arial" w:cs="Arial"/>
          <w:sz w:val="20"/>
          <w:szCs w:val="20"/>
        </w:rPr>
        <w:t xml:space="preserve">Cuando el contratista no constituya dentro del término y en la forma prevista en el contrato, o en alguno de sus modificatorios, la póliza de garantía única, en caso de existir, y/o alguno de los requisitos </w:t>
      </w:r>
      <w:r w:rsidRPr="003F195D">
        <w:rPr>
          <w:rFonts w:ascii="Arial" w:hAnsi="Arial" w:cs="Arial"/>
          <w:sz w:val="20"/>
          <w:szCs w:val="20"/>
        </w:rPr>
        <w:lastRenderedPageBreak/>
        <w:t xml:space="preserve">de legalización, </w:t>
      </w:r>
      <w:r w:rsidRPr="003F195D">
        <w:rPr>
          <w:rFonts w:ascii="Arial" w:hAnsi="Arial" w:cs="Arial"/>
          <w:b/>
          <w:bCs/>
          <w:sz w:val="20"/>
          <w:szCs w:val="20"/>
        </w:rPr>
        <w:t xml:space="preserve">EL CONTRATANTE </w:t>
      </w:r>
      <w:r w:rsidRPr="003F195D">
        <w:rPr>
          <w:rFonts w:ascii="Arial" w:hAnsi="Arial" w:cs="Arial"/>
          <w:sz w:val="20"/>
          <w:szCs w:val="20"/>
        </w:rPr>
        <w:t xml:space="preserve">podrá mediante acto administrativo afectar a </w:t>
      </w:r>
      <w:r w:rsidRPr="003F195D">
        <w:rPr>
          <w:rFonts w:ascii="Arial" w:hAnsi="Arial" w:cs="Arial"/>
          <w:b/>
          <w:bCs/>
          <w:sz w:val="20"/>
          <w:szCs w:val="20"/>
        </w:rPr>
        <w:t xml:space="preserve">EL CONTRATISTA </w:t>
      </w:r>
      <w:r w:rsidRPr="003F195D">
        <w:rPr>
          <w:rFonts w:ascii="Arial" w:hAnsi="Arial" w:cs="Arial"/>
          <w:sz w:val="20"/>
          <w:szCs w:val="20"/>
        </w:rPr>
        <w:t xml:space="preserve">con multa, cuyo valor se liquidará con base en un cero punto dos por ciento (0,2%) del valor del contrato, por cada día de retardo y hasta por diez (10) días. </w:t>
      </w:r>
      <w:r w:rsidRPr="003F195D">
        <w:rPr>
          <w:rFonts w:ascii="Arial" w:hAnsi="Arial" w:cs="Arial"/>
          <w:b/>
          <w:bCs/>
          <w:sz w:val="20"/>
          <w:szCs w:val="20"/>
        </w:rPr>
        <w:t>c) PENAL PECUNIARIA</w:t>
      </w:r>
      <w:r w:rsidRPr="003F195D">
        <w:rPr>
          <w:rFonts w:ascii="Arial" w:hAnsi="Arial" w:cs="Arial"/>
          <w:sz w:val="20"/>
          <w:szCs w:val="20"/>
        </w:rPr>
        <w:t xml:space="preserve">.- En caso de declaratoria de caducidad o de incumplimiento total de las obligaciones derivadas del presente contrato, </w:t>
      </w:r>
      <w:r w:rsidRPr="003F195D">
        <w:rPr>
          <w:rFonts w:ascii="Arial" w:hAnsi="Arial" w:cs="Arial"/>
          <w:b/>
          <w:bCs/>
          <w:sz w:val="20"/>
          <w:szCs w:val="20"/>
        </w:rPr>
        <w:t xml:space="preserve">EL CONTRATISTA </w:t>
      </w:r>
      <w:r w:rsidRPr="003F195D">
        <w:rPr>
          <w:rFonts w:ascii="Arial" w:hAnsi="Arial" w:cs="Arial"/>
          <w:sz w:val="20"/>
          <w:szCs w:val="20"/>
        </w:rPr>
        <w:t xml:space="preserve">pagará a </w:t>
      </w:r>
      <w:r w:rsidRPr="003F195D">
        <w:rPr>
          <w:rFonts w:ascii="Arial" w:hAnsi="Arial" w:cs="Arial"/>
          <w:b/>
          <w:bCs/>
          <w:sz w:val="20"/>
          <w:szCs w:val="20"/>
        </w:rPr>
        <w:t>EL CONTRATANTE</w:t>
      </w:r>
      <w:r w:rsidRPr="003F195D">
        <w:rPr>
          <w:rFonts w:ascii="Arial" w:hAnsi="Arial" w:cs="Arial"/>
          <w:sz w:val="20"/>
          <w:szCs w:val="20"/>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w:t>
      </w:r>
      <w:r w:rsidRPr="003F195D">
        <w:rPr>
          <w:rFonts w:ascii="Arial" w:hAnsi="Arial" w:cs="Arial"/>
          <w:b/>
          <w:bCs/>
          <w:sz w:val="20"/>
          <w:szCs w:val="20"/>
        </w:rPr>
        <w:t>EL CONTRATANTE</w:t>
      </w:r>
      <w:r w:rsidRPr="003F195D">
        <w:rPr>
          <w:rFonts w:ascii="Arial" w:hAnsi="Arial" w:cs="Arial"/>
          <w:sz w:val="20"/>
          <w:szCs w:val="20"/>
        </w:rPr>
        <w:t xml:space="preserve">. No obstante, </w:t>
      </w:r>
      <w:r w:rsidRPr="003F195D">
        <w:rPr>
          <w:rFonts w:ascii="Arial" w:hAnsi="Arial" w:cs="Arial"/>
          <w:b/>
          <w:bCs/>
          <w:sz w:val="20"/>
          <w:szCs w:val="20"/>
        </w:rPr>
        <w:t xml:space="preserve">EL CONTRATANTE </w:t>
      </w:r>
      <w:r w:rsidRPr="003F195D">
        <w:rPr>
          <w:rFonts w:ascii="Arial" w:hAnsi="Arial" w:cs="Arial"/>
          <w:sz w:val="20"/>
          <w:szCs w:val="20"/>
        </w:rPr>
        <w:t xml:space="preserve">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3F195D">
        <w:rPr>
          <w:rFonts w:ascii="Arial" w:hAnsi="Arial" w:cs="Arial"/>
          <w:b/>
          <w:bCs/>
          <w:sz w:val="20"/>
          <w:szCs w:val="20"/>
        </w:rPr>
        <w:t xml:space="preserve">PARÁGRAFO PRIMERO- APLICACIÓN DEL VALOR DE LAS SANCIONES PECUNIARIAS: </w:t>
      </w:r>
      <w:r w:rsidRPr="003F195D">
        <w:rPr>
          <w:rFonts w:ascii="Arial" w:hAnsi="Arial" w:cs="Arial"/>
          <w:sz w:val="20"/>
          <w:szCs w:val="20"/>
        </w:rPr>
        <w:t xml:space="preserve">Una vez notificada la resolución por medio de la cual se imponen alguna de las sanciones antes descritas, el </w:t>
      </w:r>
      <w:r w:rsidRPr="003F195D">
        <w:rPr>
          <w:rFonts w:ascii="Arial" w:hAnsi="Arial" w:cs="Arial"/>
          <w:b/>
          <w:bCs/>
          <w:sz w:val="20"/>
          <w:szCs w:val="20"/>
        </w:rPr>
        <w:t xml:space="preserve">CONTRATISTA </w:t>
      </w:r>
      <w:r w:rsidRPr="003F195D">
        <w:rPr>
          <w:rFonts w:ascii="Arial" w:hAnsi="Arial" w:cs="Arial"/>
          <w:sz w:val="20"/>
          <w:szCs w:val="20"/>
        </w:rPr>
        <w:t xml:space="preserve">dispondrá de quince (15) días calendario para proceder de manera voluntaria para a su pago. Las multas no serán reintegrables aún en el supuesto que el </w:t>
      </w:r>
      <w:r w:rsidRPr="003F195D">
        <w:rPr>
          <w:rFonts w:ascii="Arial" w:hAnsi="Arial" w:cs="Arial"/>
          <w:b/>
          <w:bCs/>
          <w:sz w:val="20"/>
          <w:szCs w:val="20"/>
        </w:rPr>
        <w:t xml:space="preserve">CONTRATISTA </w:t>
      </w:r>
      <w:r w:rsidRPr="003F195D">
        <w:rPr>
          <w:rFonts w:ascii="Arial" w:hAnsi="Arial" w:cs="Arial"/>
          <w:sz w:val="20"/>
          <w:szCs w:val="20"/>
        </w:rPr>
        <w:t xml:space="preserve">dé posterior ejecución a la obligación incumplida. En caso de no pago voluntario y una vez en firme la resolución que imponga multas, podrá tomarse del saldo a favor del </w:t>
      </w:r>
      <w:r w:rsidRPr="003F195D">
        <w:rPr>
          <w:rFonts w:ascii="Arial" w:hAnsi="Arial" w:cs="Arial"/>
          <w:b/>
          <w:bCs/>
          <w:sz w:val="20"/>
          <w:szCs w:val="20"/>
        </w:rPr>
        <w:t xml:space="preserve">CONTRATISTA </w:t>
      </w:r>
      <w:r w:rsidRPr="003F195D">
        <w:rPr>
          <w:rFonts w:ascii="Arial" w:hAnsi="Arial" w:cs="Arial"/>
          <w:sz w:val="20"/>
          <w:szCs w:val="20"/>
        </w:rPr>
        <w:t xml:space="preserve">si lo hubiere, o acudir a la jurisdicción coactiva. </w:t>
      </w:r>
      <w:r w:rsidRPr="003F195D">
        <w:rPr>
          <w:rFonts w:ascii="Arial" w:hAnsi="Arial" w:cs="Arial"/>
          <w:b/>
          <w:bCs/>
          <w:sz w:val="20"/>
          <w:szCs w:val="20"/>
        </w:rPr>
        <w:t xml:space="preserve">DECIMA OCTAVA. CADUCIDAD ADMINISTRATIVA: </w:t>
      </w:r>
      <w:r w:rsidRPr="003F195D">
        <w:rPr>
          <w:rFonts w:ascii="Arial" w:hAnsi="Arial" w:cs="Arial"/>
          <w:sz w:val="20"/>
          <w:szCs w:val="20"/>
        </w:rPr>
        <w:t xml:space="preserve">Si se presenta algún hecho constitutivo de incumplimiento de las obligaciones a cargo del </w:t>
      </w:r>
      <w:r w:rsidRPr="003F195D">
        <w:rPr>
          <w:rFonts w:ascii="Arial" w:hAnsi="Arial" w:cs="Arial"/>
          <w:b/>
          <w:bCs/>
          <w:sz w:val="20"/>
          <w:szCs w:val="20"/>
        </w:rPr>
        <w:t>CONTRATISTA</w:t>
      </w:r>
      <w:r w:rsidRPr="003F195D">
        <w:rPr>
          <w:rFonts w:ascii="Arial" w:hAnsi="Arial" w:cs="Arial"/>
          <w:sz w:val="20"/>
          <w:szCs w:val="20"/>
        </w:rPr>
        <w:t xml:space="preserve">, que afecte de manera grave y directa la ejecución del contrato y evidencie que puede conducir a su paralización, </w:t>
      </w:r>
      <w:r w:rsidRPr="003F195D">
        <w:rPr>
          <w:rFonts w:ascii="Arial" w:hAnsi="Arial" w:cs="Arial"/>
          <w:b/>
          <w:bCs/>
          <w:sz w:val="20"/>
          <w:szCs w:val="20"/>
        </w:rPr>
        <w:t xml:space="preserve">EL CONTRATANTE </w:t>
      </w:r>
      <w:r w:rsidRPr="003F195D">
        <w:rPr>
          <w:rFonts w:ascii="Arial" w:hAnsi="Arial" w:cs="Arial"/>
          <w:sz w:val="20"/>
          <w:szCs w:val="20"/>
        </w:rPr>
        <w:t xml:space="preserve">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3F195D">
        <w:rPr>
          <w:rFonts w:ascii="Arial" w:hAnsi="Arial" w:cs="Arial"/>
          <w:b/>
          <w:bCs/>
          <w:sz w:val="20"/>
          <w:szCs w:val="20"/>
        </w:rPr>
        <w:t xml:space="preserve">CONTRATISTA </w:t>
      </w:r>
      <w:r w:rsidRPr="003F195D">
        <w:rPr>
          <w:rFonts w:ascii="Arial" w:hAnsi="Arial" w:cs="Arial"/>
          <w:sz w:val="20"/>
          <w:szCs w:val="20"/>
        </w:rPr>
        <w:t xml:space="preserve">no tendrá derecho a reclamar indemnización alguna. </w:t>
      </w:r>
      <w:r w:rsidRPr="003F195D">
        <w:rPr>
          <w:rFonts w:ascii="Arial" w:hAnsi="Arial" w:cs="Arial"/>
          <w:b/>
          <w:bCs/>
          <w:sz w:val="20"/>
          <w:szCs w:val="20"/>
        </w:rPr>
        <w:t>EL CONTRATANTE</w:t>
      </w:r>
      <w:r w:rsidRPr="003F195D">
        <w:rPr>
          <w:rFonts w:ascii="Arial" w:hAnsi="Arial" w:cs="Arial"/>
          <w:sz w:val="20"/>
          <w:szCs w:val="20"/>
        </w:rPr>
        <w:t xml:space="preserve">, hará efectivo el valor de la pena pecuniaria, y procederá a su liquidación. Para efectos de esta liquidación, el </w:t>
      </w:r>
      <w:r w:rsidRPr="003F195D">
        <w:rPr>
          <w:rFonts w:ascii="Arial" w:hAnsi="Arial" w:cs="Arial"/>
          <w:b/>
          <w:bCs/>
          <w:sz w:val="20"/>
          <w:szCs w:val="20"/>
        </w:rPr>
        <w:t xml:space="preserve">CONTRATISTA </w:t>
      </w:r>
      <w:r w:rsidRPr="003F195D">
        <w:rPr>
          <w:rFonts w:ascii="Arial" w:hAnsi="Arial" w:cs="Arial"/>
          <w:sz w:val="20"/>
          <w:szCs w:val="20"/>
        </w:rPr>
        <w:t xml:space="preserve">devolverá a </w:t>
      </w:r>
      <w:r w:rsidRPr="003F195D">
        <w:rPr>
          <w:rFonts w:ascii="Arial" w:hAnsi="Arial" w:cs="Arial"/>
          <w:b/>
          <w:bCs/>
          <w:sz w:val="20"/>
          <w:szCs w:val="20"/>
        </w:rPr>
        <w:t xml:space="preserve">EL CONTRATANTE </w:t>
      </w:r>
      <w:r w:rsidRPr="003F195D">
        <w:rPr>
          <w:rFonts w:ascii="Arial" w:hAnsi="Arial" w:cs="Arial"/>
          <w:sz w:val="20"/>
          <w:szCs w:val="20"/>
        </w:rPr>
        <w:t xml:space="preserve">los dineros que hubiere recibido por concepto del presente contrato, previa deducción del valor de los elementos entregados por aquel y recibidos a satisfacción por </w:t>
      </w:r>
      <w:r w:rsidRPr="003F195D">
        <w:rPr>
          <w:rFonts w:ascii="Arial" w:hAnsi="Arial" w:cs="Arial"/>
          <w:b/>
          <w:bCs/>
          <w:sz w:val="20"/>
          <w:szCs w:val="20"/>
        </w:rPr>
        <w:t xml:space="preserve">EL CONTRATANTE </w:t>
      </w:r>
      <w:r w:rsidRPr="003F195D">
        <w:rPr>
          <w:rFonts w:ascii="Arial" w:hAnsi="Arial" w:cs="Arial"/>
          <w:sz w:val="20"/>
          <w:szCs w:val="20"/>
        </w:rPr>
        <w:t xml:space="preserve">de conformidad con lo establecido en la cláusula primera del presente contrato. En el acta de liquidación se determinarán las obligaciones a cargo de las partes, teniendo en cuenta el valor de las sanciones por aplicar o las indemnizaciones a cargo </w:t>
      </w:r>
      <w:r w:rsidRPr="003F195D">
        <w:rPr>
          <w:rFonts w:ascii="Arial" w:hAnsi="Arial" w:cs="Arial"/>
          <w:b/>
          <w:bCs/>
          <w:sz w:val="20"/>
          <w:szCs w:val="20"/>
        </w:rPr>
        <w:t>EL CONTRATANTE</w:t>
      </w:r>
      <w:r w:rsidRPr="003F195D">
        <w:rPr>
          <w:rFonts w:ascii="Arial" w:hAnsi="Arial" w:cs="Arial"/>
          <w:sz w:val="20"/>
          <w:szCs w:val="20"/>
        </w:rPr>
        <w:t xml:space="preserve">, si a esto hubiere lugar, y la fecha de pago. </w:t>
      </w:r>
      <w:r w:rsidRPr="003F195D">
        <w:rPr>
          <w:rFonts w:ascii="Arial" w:hAnsi="Arial" w:cs="Arial"/>
          <w:b/>
          <w:bCs/>
          <w:sz w:val="20"/>
          <w:szCs w:val="20"/>
        </w:rPr>
        <w:t xml:space="preserve">DECIMA NOVENA. OTRAS FACULTADES EXCEPCIONALES: </w:t>
      </w:r>
      <w:r w:rsidRPr="003F195D">
        <w:rPr>
          <w:rFonts w:ascii="Arial" w:hAnsi="Arial" w:cs="Arial"/>
          <w:sz w:val="20"/>
          <w:szCs w:val="20"/>
        </w:rPr>
        <w:t xml:space="preserve">En caso de presentarse cualquiera de las circunstancias establecidas en los artículos 15, 16 y 17 de la Ley 80/93, debidamente establecidas y documentadas, </w:t>
      </w:r>
      <w:r w:rsidRPr="003F195D">
        <w:rPr>
          <w:rFonts w:ascii="Arial" w:hAnsi="Arial" w:cs="Arial"/>
          <w:b/>
          <w:bCs/>
          <w:sz w:val="20"/>
          <w:szCs w:val="20"/>
        </w:rPr>
        <w:t xml:space="preserve">EL CONTRATANTE </w:t>
      </w:r>
      <w:r w:rsidRPr="003F195D">
        <w:rPr>
          <w:rFonts w:ascii="Arial" w:hAnsi="Arial" w:cs="Arial"/>
          <w:sz w:val="20"/>
          <w:szCs w:val="20"/>
        </w:rPr>
        <w:t>podrá hacer uso de las facultades excepcionales allí previstas, en caso</w:t>
      </w:r>
      <w:r w:rsidR="00DA1429" w:rsidRPr="003F195D">
        <w:rPr>
          <w:rFonts w:ascii="Arial" w:hAnsi="Arial" w:cs="Arial"/>
          <w:sz w:val="20"/>
          <w:szCs w:val="20"/>
        </w:rPr>
        <w:t xml:space="preserve"> de</w:t>
      </w:r>
      <w:r w:rsidRPr="003F195D">
        <w:rPr>
          <w:rFonts w:ascii="Arial" w:hAnsi="Arial" w:cs="Arial"/>
          <w:sz w:val="20"/>
          <w:szCs w:val="20"/>
        </w:rPr>
        <w:t xml:space="preserve"> que las mismas resulten aplicables. </w:t>
      </w:r>
      <w:r w:rsidRPr="003F195D">
        <w:rPr>
          <w:rFonts w:ascii="Arial" w:hAnsi="Arial" w:cs="Arial"/>
          <w:b/>
          <w:bCs/>
          <w:sz w:val="20"/>
          <w:szCs w:val="20"/>
        </w:rPr>
        <w:t xml:space="preserve">VIGÉSIMA. MONEDA DEL CONTRATO: </w:t>
      </w:r>
      <w:r w:rsidRPr="003F195D">
        <w:rPr>
          <w:rFonts w:ascii="Arial" w:hAnsi="Arial" w:cs="Arial"/>
          <w:sz w:val="20"/>
          <w:szCs w:val="20"/>
        </w:rPr>
        <w:t xml:space="preserve">La moneda del presente contrato es la indicada en el anexo No.1 DATOS DEL CONTRATO. </w:t>
      </w:r>
      <w:r w:rsidRPr="003F195D">
        <w:rPr>
          <w:rFonts w:ascii="Arial" w:hAnsi="Arial" w:cs="Arial"/>
          <w:b/>
          <w:bCs/>
          <w:sz w:val="20"/>
          <w:szCs w:val="20"/>
        </w:rPr>
        <w:t xml:space="preserve">VIGÉSIMA PRIMERA. CESIONES Y SUBCONTRATOS: El CONTRATISTA </w:t>
      </w:r>
      <w:r w:rsidRPr="003F195D">
        <w:rPr>
          <w:rFonts w:ascii="Arial" w:hAnsi="Arial" w:cs="Arial"/>
          <w:sz w:val="20"/>
          <w:szCs w:val="20"/>
        </w:rPr>
        <w:t xml:space="preserve">no podrá ceder en todo o en parte el presente contrato a persona alguna natural o jurídica, nacional o extranjera, sin previa autorización escrita de </w:t>
      </w:r>
      <w:r w:rsidRPr="003F195D">
        <w:rPr>
          <w:rFonts w:ascii="Arial" w:hAnsi="Arial" w:cs="Arial"/>
          <w:b/>
          <w:bCs/>
          <w:sz w:val="20"/>
          <w:szCs w:val="20"/>
        </w:rPr>
        <w:t>EL CONTRATANTE</w:t>
      </w:r>
      <w:r w:rsidRPr="003F195D">
        <w:rPr>
          <w:rFonts w:ascii="Arial" w:hAnsi="Arial" w:cs="Arial"/>
          <w:sz w:val="20"/>
          <w:szCs w:val="20"/>
        </w:rPr>
        <w:t xml:space="preserve">, pudiendo esta reservarse las razones que tenga para negar dicha autorización. La celebración de subcontratos no relevará al </w:t>
      </w:r>
      <w:r w:rsidRPr="003F195D">
        <w:rPr>
          <w:rFonts w:ascii="Arial" w:hAnsi="Arial" w:cs="Arial"/>
          <w:b/>
          <w:bCs/>
          <w:sz w:val="20"/>
          <w:szCs w:val="20"/>
        </w:rPr>
        <w:t xml:space="preserve">CONTRATISTA </w:t>
      </w:r>
      <w:r w:rsidRPr="003F195D">
        <w:rPr>
          <w:rFonts w:ascii="Arial" w:hAnsi="Arial" w:cs="Arial"/>
          <w:sz w:val="20"/>
          <w:szCs w:val="20"/>
        </w:rPr>
        <w:t xml:space="preserve">de las responsabilidades que asume en virtud del presente contrato. </w:t>
      </w:r>
      <w:r w:rsidRPr="003F195D">
        <w:rPr>
          <w:rFonts w:ascii="Arial" w:hAnsi="Arial" w:cs="Arial"/>
          <w:b/>
          <w:bCs/>
          <w:sz w:val="20"/>
          <w:szCs w:val="20"/>
        </w:rPr>
        <w:t xml:space="preserve">EL CONTRATANTE </w:t>
      </w:r>
      <w:r w:rsidRPr="003F195D">
        <w:rPr>
          <w:rFonts w:ascii="Arial" w:hAnsi="Arial" w:cs="Arial"/>
          <w:sz w:val="20"/>
          <w:szCs w:val="20"/>
        </w:rPr>
        <w:t xml:space="preserve">no adquirirá relación alguna con los Subcontratistas. </w:t>
      </w:r>
      <w:r w:rsidRPr="003F195D">
        <w:rPr>
          <w:rFonts w:ascii="Arial" w:hAnsi="Arial" w:cs="Arial"/>
          <w:b/>
          <w:bCs/>
          <w:sz w:val="20"/>
          <w:szCs w:val="20"/>
        </w:rPr>
        <w:t xml:space="preserve">VIGÉSIMA SEGUNDA. INHABILIDADES E INCOMPATIBILIDADES: El CONTRATISTA </w:t>
      </w:r>
      <w:r w:rsidRPr="003F195D">
        <w:rPr>
          <w:rFonts w:ascii="Arial" w:hAnsi="Arial" w:cs="Arial"/>
          <w:sz w:val="20"/>
          <w:szCs w:val="20"/>
        </w:rPr>
        <w:t xml:space="preserve">declara bajo la gravedad del juramento, la cual se entenderá cumplida con la suscripción del presente Contrato, que no se halla incurso en ninguna de las causales de inhabilidad o incompatibilidad señaladas en la ley. </w:t>
      </w:r>
      <w:r w:rsidRPr="003F195D">
        <w:rPr>
          <w:rFonts w:ascii="Arial" w:hAnsi="Arial" w:cs="Arial"/>
          <w:b/>
          <w:bCs/>
          <w:sz w:val="20"/>
          <w:szCs w:val="20"/>
        </w:rPr>
        <w:t xml:space="preserve">VIGÉSIMA TERCERA. SUSPENSIÓN TEMPORAL: </w:t>
      </w:r>
      <w:r w:rsidRPr="003F195D">
        <w:rPr>
          <w:rFonts w:ascii="Arial" w:hAnsi="Arial" w:cs="Arial"/>
          <w:sz w:val="20"/>
          <w:szCs w:val="20"/>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r w:rsidR="00652624" w:rsidRPr="003F195D">
        <w:rPr>
          <w:rFonts w:ascii="Arial" w:hAnsi="Arial" w:cs="Arial"/>
          <w:sz w:val="20"/>
          <w:szCs w:val="20"/>
        </w:rPr>
        <w:t>un acta</w:t>
      </w:r>
      <w:r w:rsidRPr="003F195D">
        <w:rPr>
          <w:rFonts w:ascii="Arial" w:hAnsi="Arial" w:cs="Arial"/>
          <w:sz w:val="20"/>
          <w:szCs w:val="20"/>
        </w:rPr>
        <w:t xml:space="preserve"> entre las partes, donde conste el evento, su causa, el término de la suspensión y aquellas previsiones que se consideren necesario consignar. El tiempo de suspensión no se </w:t>
      </w:r>
      <w:r w:rsidR="00652624" w:rsidRPr="003F195D">
        <w:rPr>
          <w:rFonts w:ascii="Arial" w:hAnsi="Arial" w:cs="Arial"/>
          <w:sz w:val="20"/>
          <w:szCs w:val="20"/>
        </w:rPr>
        <w:t>computará</w:t>
      </w:r>
      <w:r w:rsidRPr="003F195D">
        <w:rPr>
          <w:rFonts w:ascii="Arial" w:hAnsi="Arial" w:cs="Arial"/>
          <w:sz w:val="20"/>
          <w:szCs w:val="20"/>
        </w:rPr>
        <w:t xml:space="preserve"> para los efectos del plazo extintivo del presente contrato. Para el reinicio de la ejecución y, superada la situación que originó la suspensión del plazo de ejecución, se suscribirá la correspondiente acta de reinicio. </w:t>
      </w:r>
      <w:r w:rsidRPr="003F195D">
        <w:rPr>
          <w:rFonts w:ascii="Arial" w:hAnsi="Arial" w:cs="Arial"/>
          <w:b/>
          <w:bCs/>
          <w:sz w:val="20"/>
          <w:szCs w:val="20"/>
        </w:rPr>
        <w:t xml:space="preserve">VIGÉSIMA CUARTA. SOLUCIÓN DE CONFLICTOS: </w:t>
      </w:r>
      <w:r w:rsidRPr="003F195D">
        <w:rPr>
          <w:rFonts w:ascii="Arial" w:hAnsi="Arial" w:cs="Arial"/>
          <w:sz w:val="20"/>
          <w:szCs w:val="20"/>
        </w:rPr>
        <w:t xml:space="preserve">Si con ocasión del desarrollo y ejecución del contrato, sugieren diferencias o discrepancias entre las partes, estas se comprometen a utilizar los mecanismos de solución directa previstos en el artículo 68 de la Ley 80 de 1993. </w:t>
      </w:r>
      <w:r w:rsidRPr="003F195D">
        <w:rPr>
          <w:rFonts w:ascii="Arial" w:hAnsi="Arial" w:cs="Arial"/>
          <w:b/>
          <w:bCs/>
          <w:sz w:val="20"/>
          <w:szCs w:val="20"/>
        </w:rPr>
        <w:t xml:space="preserve">VIGÉSIMA QUINTA- PERFECCIONAMIENTO, LEGALIZACIÓN Y EJECUCIÓN: </w:t>
      </w:r>
      <w:r w:rsidRPr="003F195D">
        <w:rPr>
          <w:rFonts w:ascii="Arial" w:hAnsi="Arial" w:cs="Arial"/>
          <w:sz w:val="20"/>
          <w:szCs w:val="20"/>
        </w:rPr>
        <w:t xml:space="preserve">Para el </w:t>
      </w:r>
      <w:r w:rsidRPr="003F195D">
        <w:rPr>
          <w:rFonts w:ascii="Arial" w:hAnsi="Arial" w:cs="Arial"/>
          <w:b/>
          <w:bCs/>
          <w:sz w:val="20"/>
          <w:szCs w:val="20"/>
        </w:rPr>
        <w:t xml:space="preserve">perfeccionamiento </w:t>
      </w:r>
      <w:r w:rsidRPr="003F195D">
        <w:rPr>
          <w:rFonts w:ascii="Arial" w:hAnsi="Arial" w:cs="Arial"/>
          <w:sz w:val="20"/>
          <w:szCs w:val="20"/>
        </w:rPr>
        <w:t xml:space="preserve">del presente contrato se requiere de las firmas de las partes. Para su </w:t>
      </w:r>
      <w:r w:rsidRPr="003F195D">
        <w:rPr>
          <w:rFonts w:ascii="Arial" w:hAnsi="Arial" w:cs="Arial"/>
          <w:b/>
          <w:bCs/>
          <w:sz w:val="20"/>
          <w:szCs w:val="20"/>
        </w:rPr>
        <w:lastRenderedPageBreak/>
        <w:t xml:space="preserve">legalización </w:t>
      </w:r>
      <w:r w:rsidRPr="003F195D">
        <w:rPr>
          <w:rFonts w:ascii="Arial" w:hAnsi="Arial" w:cs="Arial"/>
          <w:sz w:val="20"/>
          <w:szCs w:val="20"/>
        </w:rPr>
        <w:t xml:space="preserve">se requiere del correspondiente registro presupuestal, y para su </w:t>
      </w:r>
      <w:r w:rsidRPr="003F195D">
        <w:rPr>
          <w:rFonts w:ascii="Arial" w:hAnsi="Arial" w:cs="Arial"/>
          <w:b/>
          <w:bCs/>
          <w:sz w:val="20"/>
          <w:szCs w:val="20"/>
        </w:rPr>
        <w:t xml:space="preserve">ejecución </w:t>
      </w:r>
      <w:r w:rsidRPr="003F195D">
        <w:rPr>
          <w:rFonts w:ascii="Arial" w:hAnsi="Arial" w:cs="Arial"/>
          <w:sz w:val="20"/>
          <w:szCs w:val="20"/>
        </w:rPr>
        <w:t xml:space="preserve">se requiere de la aprobación por parte de </w:t>
      </w:r>
      <w:r w:rsidRPr="003F195D">
        <w:rPr>
          <w:rFonts w:ascii="Arial" w:hAnsi="Arial" w:cs="Arial"/>
          <w:b/>
          <w:bCs/>
          <w:sz w:val="20"/>
          <w:szCs w:val="20"/>
        </w:rPr>
        <w:t xml:space="preserve">EL CONTRATANTE </w:t>
      </w:r>
      <w:r w:rsidRPr="003F195D">
        <w:rPr>
          <w:rFonts w:ascii="Arial" w:hAnsi="Arial" w:cs="Arial"/>
          <w:sz w:val="20"/>
          <w:szCs w:val="20"/>
        </w:rPr>
        <w:t xml:space="preserve">del mecanismo de cobertura de riesgos, constituido por parte del </w:t>
      </w:r>
      <w:r w:rsidRPr="003F195D">
        <w:rPr>
          <w:rFonts w:ascii="Arial" w:hAnsi="Arial" w:cs="Arial"/>
          <w:b/>
          <w:bCs/>
          <w:sz w:val="20"/>
          <w:szCs w:val="20"/>
        </w:rPr>
        <w:t>CONTRATISTA</w:t>
      </w:r>
      <w:r w:rsidRPr="003F195D">
        <w:rPr>
          <w:rFonts w:ascii="Arial" w:hAnsi="Arial" w:cs="Arial"/>
          <w:sz w:val="20"/>
          <w:szCs w:val="20"/>
        </w:rPr>
        <w:t xml:space="preserve">. </w:t>
      </w:r>
      <w:r w:rsidRPr="003F195D">
        <w:rPr>
          <w:rFonts w:ascii="Arial" w:hAnsi="Arial" w:cs="Arial"/>
          <w:b/>
          <w:bCs/>
          <w:sz w:val="20"/>
          <w:szCs w:val="20"/>
        </w:rPr>
        <w:t xml:space="preserve">PARÁGRAFO.- </w:t>
      </w:r>
      <w:r w:rsidRPr="003F195D">
        <w:rPr>
          <w:rFonts w:ascii="Arial" w:hAnsi="Arial" w:cs="Arial"/>
          <w:sz w:val="20"/>
          <w:szCs w:val="20"/>
        </w:rPr>
        <w:t xml:space="preserve">El CONTRATISTA deberá presentar en el Grupo de contratos de la </w:t>
      </w:r>
      <w:r w:rsidR="00652624" w:rsidRPr="003F195D">
        <w:rPr>
          <w:rFonts w:ascii="Arial" w:hAnsi="Arial" w:cs="Arial"/>
          <w:b/>
          <w:sz w:val="20"/>
          <w:szCs w:val="20"/>
        </w:rPr>
        <w:t>UNIDAD PRESTADORA DE SALUD NORTE DE SANTANDER</w:t>
      </w:r>
      <w:r w:rsidRPr="003F195D">
        <w:rPr>
          <w:rFonts w:ascii="Arial" w:hAnsi="Arial" w:cs="Arial"/>
          <w:b/>
          <w:sz w:val="20"/>
          <w:szCs w:val="20"/>
        </w:rPr>
        <w:t xml:space="preserve"> </w:t>
      </w:r>
      <w:r w:rsidRPr="003F195D">
        <w:rPr>
          <w:rFonts w:ascii="Arial" w:hAnsi="Arial" w:cs="Arial"/>
          <w:sz w:val="20"/>
          <w:szCs w:val="20"/>
        </w:rPr>
        <w:t xml:space="preserve">dentro de los </w:t>
      </w:r>
      <w:r w:rsidR="002E6572" w:rsidRPr="003F195D">
        <w:rPr>
          <w:rFonts w:ascii="Arial" w:hAnsi="Arial" w:cs="Arial"/>
          <w:sz w:val="20"/>
          <w:szCs w:val="20"/>
        </w:rPr>
        <w:t>cinco</w:t>
      </w:r>
      <w:r w:rsidRPr="003F195D">
        <w:rPr>
          <w:rFonts w:ascii="Arial" w:hAnsi="Arial" w:cs="Arial"/>
          <w:sz w:val="20"/>
          <w:szCs w:val="20"/>
        </w:rPr>
        <w:t xml:space="preserve"> (</w:t>
      </w:r>
      <w:r w:rsidR="002E6572" w:rsidRPr="003F195D">
        <w:rPr>
          <w:rFonts w:ascii="Arial" w:hAnsi="Arial" w:cs="Arial"/>
          <w:sz w:val="20"/>
          <w:szCs w:val="20"/>
        </w:rPr>
        <w:t>5</w:t>
      </w:r>
      <w:r w:rsidRPr="003F195D">
        <w:rPr>
          <w:rFonts w:ascii="Arial" w:hAnsi="Arial" w:cs="Arial"/>
          <w:sz w:val="20"/>
          <w:szCs w:val="20"/>
        </w:rPr>
        <w:t xml:space="preserve">) días hábiles, siguientes al retiro de la copia del Contrato, los siguientes documentos: la garantía única junto con el recibo de pago de las mismas y la expedición de la Certificación de Cumplimiento de los Aportes Parafiscales de que trata el artículo 23 de la Ley 1150 de 2.007 por parte del CONTRATISTA. Las sanciones que ocasionen su no pago oportuno y la no entrega de los respectivos documentos a </w:t>
      </w:r>
      <w:r w:rsidRPr="003F195D">
        <w:rPr>
          <w:rFonts w:ascii="Arial" w:hAnsi="Arial" w:cs="Arial"/>
          <w:b/>
          <w:bCs/>
          <w:sz w:val="20"/>
          <w:szCs w:val="20"/>
        </w:rPr>
        <w:t xml:space="preserve">EL CONTRATANTE </w:t>
      </w:r>
      <w:r w:rsidRPr="003F195D">
        <w:rPr>
          <w:rFonts w:ascii="Arial" w:hAnsi="Arial" w:cs="Arial"/>
          <w:sz w:val="20"/>
          <w:szCs w:val="20"/>
        </w:rPr>
        <w:t xml:space="preserve">dentro del término antes fijado, serán a cargo del </w:t>
      </w:r>
      <w:r w:rsidRPr="003F195D">
        <w:rPr>
          <w:rFonts w:ascii="Arial" w:hAnsi="Arial" w:cs="Arial"/>
          <w:b/>
          <w:bCs/>
          <w:sz w:val="20"/>
          <w:szCs w:val="20"/>
        </w:rPr>
        <w:t>CONTRATISTA</w:t>
      </w:r>
      <w:r w:rsidRPr="003F195D">
        <w:rPr>
          <w:rFonts w:ascii="Arial" w:hAnsi="Arial" w:cs="Arial"/>
          <w:sz w:val="20"/>
          <w:szCs w:val="20"/>
        </w:rPr>
        <w:t xml:space="preserve">. </w:t>
      </w:r>
      <w:r w:rsidRPr="003F195D">
        <w:rPr>
          <w:rFonts w:ascii="Arial" w:hAnsi="Arial" w:cs="Arial"/>
          <w:b/>
          <w:bCs/>
          <w:sz w:val="20"/>
          <w:szCs w:val="20"/>
        </w:rPr>
        <w:t xml:space="preserve">VIGÉSIMA SEXTA. DOCUMENTOS: </w:t>
      </w:r>
      <w:r w:rsidRPr="003F195D">
        <w:rPr>
          <w:rFonts w:ascii="Arial" w:hAnsi="Arial" w:cs="Arial"/>
          <w:sz w:val="20"/>
          <w:szCs w:val="20"/>
        </w:rPr>
        <w:t xml:space="preserve">Entre otros, los documentos que a continuación se relacionan se consideran para todos los efectos parte integrante del presente contrato y en consecuencia producen sus mismos efectos u obligaciones jurídicas y contractuales: 1.) Pliego de condiciones del proceso de Selección Abreviada </w:t>
      </w:r>
      <w:r w:rsidRPr="003F195D">
        <w:rPr>
          <w:rFonts w:ascii="Arial" w:hAnsi="Arial" w:cs="Arial"/>
          <w:b/>
          <w:bCs/>
          <w:i/>
          <w:sz w:val="20"/>
          <w:szCs w:val="20"/>
        </w:rPr>
        <w:t xml:space="preserve">PN </w:t>
      </w:r>
      <w:r w:rsidR="00652624" w:rsidRPr="003F195D">
        <w:rPr>
          <w:rFonts w:ascii="Arial" w:hAnsi="Arial" w:cs="Arial"/>
          <w:b/>
          <w:bCs/>
          <w:i/>
          <w:sz w:val="20"/>
          <w:szCs w:val="20"/>
        </w:rPr>
        <w:t>UPRES DENOR</w:t>
      </w:r>
      <w:r w:rsidRPr="003F195D">
        <w:rPr>
          <w:rFonts w:ascii="Arial" w:hAnsi="Arial" w:cs="Arial"/>
          <w:b/>
          <w:bCs/>
          <w:i/>
          <w:sz w:val="20"/>
          <w:szCs w:val="20"/>
        </w:rPr>
        <w:t xml:space="preserve"> SA MC </w:t>
      </w:r>
      <w:r w:rsidR="003F195D">
        <w:rPr>
          <w:rFonts w:ascii="Arial" w:hAnsi="Arial" w:cs="Arial"/>
          <w:b/>
          <w:bCs/>
          <w:i/>
          <w:sz w:val="20"/>
          <w:szCs w:val="20"/>
        </w:rPr>
        <w:t>136</w:t>
      </w:r>
      <w:r w:rsidRPr="003F195D">
        <w:rPr>
          <w:rFonts w:ascii="Arial" w:hAnsi="Arial" w:cs="Arial"/>
          <w:b/>
          <w:bCs/>
          <w:i/>
          <w:sz w:val="20"/>
          <w:szCs w:val="20"/>
        </w:rPr>
        <w:t xml:space="preserve"> 20</w:t>
      </w:r>
      <w:r w:rsidR="00652624" w:rsidRPr="003F195D">
        <w:rPr>
          <w:rFonts w:ascii="Arial" w:hAnsi="Arial" w:cs="Arial"/>
          <w:b/>
          <w:bCs/>
          <w:i/>
          <w:sz w:val="20"/>
          <w:szCs w:val="20"/>
        </w:rPr>
        <w:t>2</w:t>
      </w:r>
      <w:r w:rsidR="003F195D">
        <w:rPr>
          <w:rFonts w:ascii="Arial" w:hAnsi="Arial" w:cs="Arial"/>
          <w:b/>
          <w:bCs/>
          <w:i/>
          <w:sz w:val="20"/>
          <w:szCs w:val="20"/>
        </w:rPr>
        <w:t>1</w:t>
      </w:r>
      <w:r w:rsidRPr="003F195D">
        <w:rPr>
          <w:rFonts w:ascii="Arial" w:hAnsi="Arial" w:cs="Arial"/>
          <w:sz w:val="20"/>
          <w:szCs w:val="20"/>
        </w:rPr>
        <w:t xml:space="preserve">. 2.) Propuesta del Contratista en aquellas partes aceptadas por la POLICÍA 3). Anexos del contrato. 4.) Documentos que suscriban las partes. </w:t>
      </w:r>
      <w:r w:rsidRPr="003F195D">
        <w:rPr>
          <w:rFonts w:ascii="Arial" w:hAnsi="Arial" w:cs="Arial"/>
          <w:b/>
          <w:bCs/>
          <w:sz w:val="20"/>
          <w:szCs w:val="20"/>
        </w:rPr>
        <w:t xml:space="preserve">VIGÉSIMA SÉPTIMA. IMPUESTOS: El CONTRATISTA </w:t>
      </w:r>
      <w:r w:rsidRPr="003F195D">
        <w:rPr>
          <w:rFonts w:ascii="Arial" w:hAnsi="Arial" w:cs="Arial"/>
          <w:sz w:val="20"/>
          <w:szCs w:val="20"/>
        </w:rPr>
        <w:t xml:space="preserve">pagará todos los impuestos, tasas, contribuciones y similares que se deriven de la ejecución del contrato, de conformidad con la ley colombiana. </w:t>
      </w:r>
      <w:r w:rsidRPr="003F195D">
        <w:rPr>
          <w:rFonts w:ascii="Arial" w:hAnsi="Arial" w:cs="Arial"/>
          <w:b/>
          <w:bCs/>
          <w:sz w:val="20"/>
          <w:szCs w:val="20"/>
        </w:rPr>
        <w:t xml:space="preserve">VIGÉSIMA OCTAVA. VEEDURÍAS CIUDADANAS: </w:t>
      </w:r>
      <w:r w:rsidRPr="003F195D">
        <w:rPr>
          <w:rFonts w:ascii="Arial" w:hAnsi="Arial" w:cs="Arial"/>
          <w:sz w:val="20"/>
          <w:szCs w:val="20"/>
        </w:rPr>
        <w:t xml:space="preserve">el presente contrato está sujeto a la vigilancia y control ciudadano, en los términos que señala el artículo 66 de la Ley 80 de 1993. </w:t>
      </w:r>
      <w:r w:rsidRPr="003F195D">
        <w:rPr>
          <w:rFonts w:ascii="Arial" w:hAnsi="Arial" w:cs="Arial"/>
          <w:b/>
          <w:bCs/>
          <w:sz w:val="20"/>
          <w:szCs w:val="20"/>
        </w:rPr>
        <w:t xml:space="preserve">VIGÉSIMA NOVENA. RÉGIMEN LEGAL: </w:t>
      </w:r>
      <w:r w:rsidRPr="003F195D">
        <w:rPr>
          <w:rFonts w:ascii="Arial" w:hAnsi="Arial" w:cs="Arial"/>
          <w:sz w:val="20"/>
          <w:szCs w:val="20"/>
        </w:rPr>
        <w:t xml:space="preserve">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 </w:t>
      </w:r>
      <w:r w:rsidRPr="003F195D">
        <w:rPr>
          <w:rFonts w:ascii="Arial" w:hAnsi="Arial" w:cs="Arial"/>
          <w:b/>
          <w:bCs/>
          <w:sz w:val="20"/>
          <w:szCs w:val="20"/>
        </w:rPr>
        <w:t xml:space="preserve">TRIGÉSIMA: DOMICILIO CONTRACTUAL: </w:t>
      </w:r>
      <w:r w:rsidRPr="003F195D">
        <w:rPr>
          <w:rFonts w:ascii="Arial" w:hAnsi="Arial" w:cs="Arial"/>
          <w:sz w:val="20"/>
          <w:szCs w:val="20"/>
        </w:rPr>
        <w:t xml:space="preserve">Para todos los efectos, las partes acuerdan como domicilio contractual la ciudad de </w:t>
      </w:r>
      <w:r w:rsidR="00EF593E" w:rsidRPr="003F195D">
        <w:rPr>
          <w:rFonts w:ascii="Arial" w:hAnsi="Arial" w:cs="Arial"/>
          <w:sz w:val="20"/>
          <w:szCs w:val="20"/>
        </w:rPr>
        <w:t>Cúcuta</w:t>
      </w:r>
      <w:r w:rsidRPr="003F195D">
        <w:rPr>
          <w:rFonts w:ascii="Arial" w:hAnsi="Arial" w:cs="Arial"/>
          <w:sz w:val="20"/>
          <w:szCs w:val="20"/>
        </w:rPr>
        <w:t xml:space="preserve">, para constancia de lo anterior, se firma en un (1) original en </w:t>
      </w:r>
      <w:r w:rsidR="00652624" w:rsidRPr="003F195D">
        <w:rPr>
          <w:rFonts w:ascii="Arial" w:hAnsi="Arial" w:cs="Arial"/>
          <w:sz w:val="20"/>
          <w:szCs w:val="20"/>
        </w:rPr>
        <w:t>San José de Cúcuta</w:t>
      </w:r>
      <w:r w:rsidRPr="003F195D">
        <w:rPr>
          <w:rFonts w:ascii="Arial" w:hAnsi="Arial" w:cs="Arial"/>
          <w:sz w:val="20"/>
          <w:szCs w:val="20"/>
        </w:rPr>
        <w:t>, el</w:t>
      </w:r>
    </w:p>
    <w:p w14:paraId="007328EF" w14:textId="77777777" w:rsidR="00B32319" w:rsidRPr="003F195D" w:rsidRDefault="00B32319" w:rsidP="00B32319">
      <w:pPr>
        <w:pStyle w:val="Textoindependiente"/>
        <w:rPr>
          <w:sz w:val="20"/>
          <w:szCs w:val="20"/>
          <w:lang w:val="es-CO"/>
        </w:rPr>
      </w:pPr>
    </w:p>
    <w:p w14:paraId="5CF61298" w14:textId="77777777" w:rsidR="00B32319" w:rsidRPr="003F195D" w:rsidRDefault="00B32319" w:rsidP="00B32319">
      <w:pPr>
        <w:pStyle w:val="Textoindependiente"/>
        <w:jc w:val="left"/>
        <w:rPr>
          <w:b/>
          <w:sz w:val="20"/>
          <w:szCs w:val="20"/>
          <w:lang w:val="es-CO"/>
        </w:rPr>
      </w:pPr>
      <w:r w:rsidRPr="003F195D">
        <w:rPr>
          <w:b/>
          <w:sz w:val="20"/>
          <w:szCs w:val="20"/>
          <w:lang w:val="es-CO"/>
        </w:rPr>
        <w:t>LA POLICÍA NACIONAL</w:t>
      </w:r>
    </w:p>
    <w:p w14:paraId="67342CC8" w14:textId="77777777" w:rsidR="00B32319" w:rsidRPr="003F195D" w:rsidRDefault="00B32319" w:rsidP="00B32319">
      <w:pPr>
        <w:pStyle w:val="Textoindependiente"/>
        <w:tabs>
          <w:tab w:val="left" w:pos="426"/>
        </w:tabs>
        <w:jc w:val="left"/>
        <w:rPr>
          <w:b/>
          <w:bCs/>
          <w:sz w:val="20"/>
          <w:szCs w:val="20"/>
          <w:lang w:val="es-CO"/>
        </w:rPr>
      </w:pPr>
    </w:p>
    <w:p w14:paraId="57A6D89C" w14:textId="77777777" w:rsidR="002D3DCA" w:rsidRPr="003F195D" w:rsidRDefault="002D3DCA" w:rsidP="00B32319">
      <w:pPr>
        <w:pStyle w:val="Textoindependiente"/>
        <w:tabs>
          <w:tab w:val="left" w:pos="426"/>
        </w:tabs>
        <w:jc w:val="left"/>
        <w:rPr>
          <w:b/>
          <w:sz w:val="20"/>
          <w:szCs w:val="20"/>
          <w:lang w:val="es-CO"/>
        </w:rPr>
      </w:pPr>
    </w:p>
    <w:p w14:paraId="36D0BE5A" w14:textId="77777777" w:rsidR="00B32319" w:rsidRPr="003F195D" w:rsidRDefault="00B32319" w:rsidP="00B32319">
      <w:pPr>
        <w:pStyle w:val="Textoindependiente"/>
        <w:tabs>
          <w:tab w:val="left" w:pos="426"/>
        </w:tabs>
        <w:jc w:val="left"/>
        <w:rPr>
          <w:b/>
          <w:sz w:val="20"/>
          <w:szCs w:val="20"/>
          <w:lang w:val="es-CO"/>
        </w:rPr>
      </w:pPr>
      <w:r w:rsidRPr="003F195D">
        <w:rPr>
          <w:b/>
          <w:sz w:val="20"/>
          <w:szCs w:val="20"/>
          <w:lang w:val="es-CO"/>
        </w:rPr>
        <w:t>GRADO Y NOMBRE DEL ORDENADOS DEL GASTO</w:t>
      </w:r>
    </w:p>
    <w:p w14:paraId="012348D5" w14:textId="77777777" w:rsidR="00B32319" w:rsidRPr="003F195D" w:rsidRDefault="00B32319" w:rsidP="00B32319">
      <w:pPr>
        <w:pStyle w:val="Textoindependiente"/>
        <w:tabs>
          <w:tab w:val="left" w:pos="426"/>
        </w:tabs>
        <w:jc w:val="left"/>
        <w:rPr>
          <w:sz w:val="20"/>
          <w:szCs w:val="20"/>
          <w:lang w:val="es-CO"/>
        </w:rPr>
      </w:pPr>
      <w:r w:rsidRPr="003F195D">
        <w:rPr>
          <w:sz w:val="20"/>
          <w:szCs w:val="20"/>
          <w:lang w:val="es-CO"/>
        </w:rPr>
        <w:t>Cargo del Ordenador del Gasto</w:t>
      </w:r>
    </w:p>
    <w:p w14:paraId="41ADC774" w14:textId="77777777" w:rsidR="00B32319" w:rsidRPr="003F195D" w:rsidRDefault="00B32319" w:rsidP="00B32319">
      <w:pPr>
        <w:pStyle w:val="Textoindependiente"/>
        <w:tabs>
          <w:tab w:val="left" w:pos="426"/>
        </w:tabs>
        <w:jc w:val="left"/>
        <w:rPr>
          <w:bCs/>
          <w:sz w:val="20"/>
          <w:szCs w:val="20"/>
          <w:lang w:val="es-CO"/>
        </w:rPr>
      </w:pPr>
    </w:p>
    <w:p w14:paraId="42C99032" w14:textId="77777777" w:rsidR="002D3DCA" w:rsidRPr="003F195D" w:rsidRDefault="002D3DCA" w:rsidP="00B32319">
      <w:pPr>
        <w:pStyle w:val="Textoindependiente"/>
        <w:tabs>
          <w:tab w:val="left" w:pos="426"/>
        </w:tabs>
        <w:jc w:val="left"/>
        <w:rPr>
          <w:bCs/>
          <w:sz w:val="20"/>
          <w:szCs w:val="20"/>
          <w:lang w:val="es-CO"/>
        </w:rPr>
      </w:pPr>
    </w:p>
    <w:p w14:paraId="49ADB86A" w14:textId="77777777" w:rsidR="00B32319" w:rsidRPr="003F195D" w:rsidRDefault="00B32319" w:rsidP="00B32319">
      <w:pPr>
        <w:pStyle w:val="Textoindependiente"/>
        <w:tabs>
          <w:tab w:val="left" w:pos="426"/>
        </w:tabs>
        <w:jc w:val="left"/>
        <w:rPr>
          <w:b/>
          <w:bCs/>
          <w:sz w:val="20"/>
          <w:szCs w:val="20"/>
          <w:lang w:val="es-CO"/>
        </w:rPr>
      </w:pPr>
      <w:r w:rsidRPr="003F195D">
        <w:rPr>
          <w:b/>
          <w:bCs/>
          <w:sz w:val="20"/>
          <w:szCs w:val="20"/>
          <w:lang w:val="es-CO"/>
        </w:rPr>
        <w:t>CONTRATISTA</w:t>
      </w:r>
    </w:p>
    <w:p w14:paraId="288883B7" w14:textId="77777777" w:rsidR="00B32319" w:rsidRPr="003F195D" w:rsidRDefault="00B32319" w:rsidP="00B32319">
      <w:pPr>
        <w:pStyle w:val="Textoindependiente"/>
        <w:tabs>
          <w:tab w:val="left" w:pos="426"/>
        </w:tabs>
        <w:jc w:val="left"/>
        <w:rPr>
          <w:b/>
          <w:sz w:val="20"/>
          <w:szCs w:val="20"/>
          <w:lang w:val="es-CO"/>
        </w:rPr>
      </w:pPr>
      <w:r w:rsidRPr="003F195D">
        <w:rPr>
          <w:b/>
          <w:sz w:val="20"/>
          <w:szCs w:val="20"/>
          <w:lang w:val="es-CO"/>
        </w:rPr>
        <w:t>NOMBRE DEL REPRESENTANTE LEGAL DEL CONTRATISTA</w:t>
      </w:r>
    </w:p>
    <w:p w14:paraId="1831C8B8" w14:textId="77777777" w:rsidR="00B32319" w:rsidRPr="003F195D" w:rsidRDefault="00B32319" w:rsidP="00B32319">
      <w:pPr>
        <w:pStyle w:val="Textoindependiente"/>
        <w:ind w:right="-160"/>
        <w:jc w:val="left"/>
        <w:rPr>
          <w:sz w:val="20"/>
          <w:szCs w:val="20"/>
          <w:lang w:val="es-CO"/>
        </w:rPr>
      </w:pPr>
      <w:r w:rsidRPr="003F195D">
        <w:rPr>
          <w:sz w:val="20"/>
          <w:szCs w:val="20"/>
          <w:lang w:val="es-CO"/>
        </w:rPr>
        <w:t>Calidad en que Actúa</w:t>
      </w:r>
    </w:p>
    <w:p w14:paraId="48EDE806" w14:textId="77777777" w:rsidR="006956F2" w:rsidRPr="003F195D" w:rsidRDefault="006956F2" w:rsidP="00B32319">
      <w:pPr>
        <w:pStyle w:val="Textoindependiente"/>
        <w:ind w:right="-160"/>
        <w:jc w:val="left"/>
        <w:rPr>
          <w:sz w:val="20"/>
          <w:szCs w:val="20"/>
          <w:lang w:val="es-CO"/>
        </w:rPr>
      </w:pPr>
    </w:p>
    <w:p w14:paraId="69EB1C52" w14:textId="77777777" w:rsidR="00B32319" w:rsidRPr="003F195D" w:rsidRDefault="00B32319" w:rsidP="00B32319">
      <w:pPr>
        <w:pStyle w:val="Textoindependiente"/>
        <w:tabs>
          <w:tab w:val="left" w:pos="3960"/>
        </w:tabs>
        <w:rPr>
          <w:b/>
          <w:sz w:val="22"/>
          <w:szCs w:val="22"/>
          <w:lang w:val="es-CO"/>
        </w:rPr>
      </w:pPr>
      <w:r w:rsidRPr="003F195D">
        <w:rPr>
          <w:b/>
          <w:sz w:val="22"/>
          <w:szCs w:val="22"/>
          <w:lang w:val="es-CO"/>
        </w:rPr>
        <w:t xml:space="preserve"> “DATOS DEL CONTRATO”</w:t>
      </w:r>
    </w:p>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530"/>
        <w:gridCol w:w="8013"/>
      </w:tblGrid>
      <w:tr w:rsidR="003F195D" w:rsidRPr="003F195D" w14:paraId="28D3DAC8" w14:textId="77777777" w:rsidTr="009A49B4">
        <w:trPr>
          <w:trHeight w:val="319"/>
          <w:jc w:val="center"/>
        </w:trPr>
        <w:tc>
          <w:tcPr>
            <w:tcW w:w="2530" w:type="dxa"/>
          </w:tcPr>
          <w:p w14:paraId="558EA22B" w14:textId="77777777" w:rsidR="00072BFE" w:rsidRPr="003F195D" w:rsidRDefault="00072BFE" w:rsidP="00635E30">
            <w:pPr>
              <w:pStyle w:val="Textoindependiente"/>
              <w:jc w:val="left"/>
              <w:rPr>
                <w:rFonts w:cs="Arial"/>
                <w:b/>
                <w:sz w:val="20"/>
                <w:szCs w:val="20"/>
                <w:lang w:val="es-CO"/>
              </w:rPr>
            </w:pPr>
            <w:r w:rsidRPr="003F195D">
              <w:rPr>
                <w:rFonts w:cs="Arial"/>
                <w:b/>
                <w:sz w:val="20"/>
                <w:szCs w:val="20"/>
                <w:lang w:val="es-CO"/>
              </w:rPr>
              <w:t xml:space="preserve">CONTRATO </w:t>
            </w:r>
          </w:p>
        </w:tc>
        <w:tc>
          <w:tcPr>
            <w:tcW w:w="8013" w:type="dxa"/>
          </w:tcPr>
          <w:p w14:paraId="5BF032A5" w14:textId="77777777" w:rsidR="00072BFE" w:rsidRPr="003F195D" w:rsidRDefault="00072BFE" w:rsidP="00635E30">
            <w:pPr>
              <w:pStyle w:val="Textoindependiente"/>
              <w:jc w:val="left"/>
              <w:rPr>
                <w:rFonts w:cs="Arial"/>
                <w:b/>
                <w:sz w:val="20"/>
                <w:szCs w:val="20"/>
                <w:lang w:val="es-CO"/>
              </w:rPr>
            </w:pPr>
            <w:r w:rsidRPr="003F195D">
              <w:rPr>
                <w:rFonts w:cs="Arial"/>
                <w:b/>
                <w:sz w:val="20"/>
                <w:szCs w:val="20"/>
                <w:lang w:val="es-CO"/>
              </w:rPr>
              <w:t xml:space="preserve">No. </w:t>
            </w:r>
          </w:p>
        </w:tc>
      </w:tr>
      <w:tr w:rsidR="003F195D" w:rsidRPr="003F195D" w14:paraId="56C96EFA" w14:textId="77777777" w:rsidTr="009A49B4">
        <w:trPr>
          <w:jc w:val="center"/>
        </w:trPr>
        <w:tc>
          <w:tcPr>
            <w:tcW w:w="2530" w:type="dxa"/>
          </w:tcPr>
          <w:p w14:paraId="627CE147" w14:textId="77777777" w:rsidR="00072BFE" w:rsidRPr="003F195D" w:rsidRDefault="00072BFE" w:rsidP="00635E30">
            <w:pPr>
              <w:pStyle w:val="Textoindependiente"/>
              <w:jc w:val="left"/>
              <w:rPr>
                <w:rFonts w:cs="Arial"/>
                <w:b/>
                <w:sz w:val="20"/>
                <w:szCs w:val="20"/>
                <w:lang w:val="es-CO"/>
              </w:rPr>
            </w:pPr>
            <w:r w:rsidRPr="003F195D">
              <w:rPr>
                <w:rFonts w:cs="Arial"/>
                <w:b/>
                <w:sz w:val="20"/>
                <w:szCs w:val="20"/>
                <w:lang w:val="es-CO"/>
              </w:rPr>
              <w:t>CONTRATANTE</w:t>
            </w:r>
          </w:p>
        </w:tc>
        <w:tc>
          <w:tcPr>
            <w:tcW w:w="8013" w:type="dxa"/>
          </w:tcPr>
          <w:p w14:paraId="6BDB4A97" w14:textId="77777777" w:rsidR="00072BFE" w:rsidRPr="003F195D" w:rsidRDefault="00072BFE" w:rsidP="00635E30">
            <w:pPr>
              <w:pStyle w:val="Textoindependiente"/>
              <w:jc w:val="left"/>
              <w:rPr>
                <w:rFonts w:cs="Arial"/>
                <w:b/>
                <w:sz w:val="20"/>
                <w:szCs w:val="20"/>
                <w:lang w:val="es-CO"/>
              </w:rPr>
            </w:pPr>
            <w:r w:rsidRPr="003F195D">
              <w:rPr>
                <w:rFonts w:cs="Arial"/>
                <w:sz w:val="20"/>
                <w:szCs w:val="20"/>
                <w:lang w:val="es-CO"/>
              </w:rPr>
              <w:t xml:space="preserve">POLICÍA NACIONAL – </w:t>
            </w:r>
            <w:r w:rsidR="00635E30" w:rsidRPr="003F195D">
              <w:rPr>
                <w:rFonts w:cs="Arial"/>
                <w:sz w:val="20"/>
                <w:szCs w:val="20"/>
                <w:lang w:val="es-CO"/>
              </w:rPr>
              <w:t>POLICÍA</w:t>
            </w:r>
            <w:r w:rsidRPr="003F195D">
              <w:rPr>
                <w:rFonts w:cs="Arial"/>
                <w:sz w:val="20"/>
                <w:szCs w:val="20"/>
                <w:lang w:val="es-CO"/>
              </w:rPr>
              <w:t xml:space="preserve"> METROPOLITANA DE </w:t>
            </w:r>
            <w:r w:rsidR="00635E30" w:rsidRPr="003F195D">
              <w:rPr>
                <w:rFonts w:cs="Arial"/>
                <w:sz w:val="20"/>
                <w:szCs w:val="20"/>
                <w:lang w:val="es-CO"/>
              </w:rPr>
              <w:t>CÚCUTA</w:t>
            </w:r>
            <w:r w:rsidRPr="003F195D">
              <w:rPr>
                <w:rFonts w:cs="Arial"/>
                <w:sz w:val="20"/>
                <w:szCs w:val="20"/>
                <w:lang w:val="es-CO"/>
              </w:rPr>
              <w:t xml:space="preserve"> – UPRES DENOR</w:t>
            </w:r>
          </w:p>
        </w:tc>
      </w:tr>
      <w:tr w:rsidR="003F195D" w:rsidRPr="003F195D" w14:paraId="2A3FF672" w14:textId="77777777" w:rsidTr="009A49B4">
        <w:trPr>
          <w:jc w:val="center"/>
        </w:trPr>
        <w:tc>
          <w:tcPr>
            <w:tcW w:w="2530" w:type="dxa"/>
          </w:tcPr>
          <w:p w14:paraId="08B34ADC" w14:textId="77777777" w:rsidR="00072BFE" w:rsidRPr="003F195D" w:rsidRDefault="00072BFE" w:rsidP="00635E30">
            <w:pPr>
              <w:pStyle w:val="Textoindependiente"/>
              <w:jc w:val="left"/>
              <w:rPr>
                <w:rFonts w:cs="Arial"/>
                <w:b/>
                <w:sz w:val="20"/>
                <w:szCs w:val="20"/>
                <w:lang w:val="es-CO"/>
              </w:rPr>
            </w:pPr>
            <w:r w:rsidRPr="003F195D">
              <w:rPr>
                <w:rFonts w:cs="Arial"/>
                <w:b/>
                <w:sz w:val="20"/>
                <w:szCs w:val="20"/>
                <w:lang w:val="es-CO"/>
              </w:rPr>
              <w:t>REPRESENTANTE LEGAL Y/O DELEGADO</w:t>
            </w:r>
          </w:p>
        </w:tc>
        <w:tc>
          <w:tcPr>
            <w:tcW w:w="8013" w:type="dxa"/>
            <w:vAlign w:val="center"/>
          </w:tcPr>
          <w:p w14:paraId="614B8BD3" w14:textId="77777777" w:rsidR="00072BFE" w:rsidRPr="003F195D" w:rsidRDefault="00072BFE" w:rsidP="00635E30">
            <w:pPr>
              <w:pStyle w:val="Textoindependiente"/>
              <w:jc w:val="left"/>
              <w:rPr>
                <w:rFonts w:cs="Arial"/>
                <w:b/>
                <w:sz w:val="20"/>
                <w:szCs w:val="20"/>
                <w:lang w:val="es-CO"/>
              </w:rPr>
            </w:pPr>
            <w:r w:rsidRPr="003F195D">
              <w:rPr>
                <w:rFonts w:cs="Arial"/>
                <w:b/>
                <w:sz w:val="20"/>
                <w:szCs w:val="20"/>
                <w:lang w:val="es-CO"/>
              </w:rPr>
              <w:t>XXXXXXXXXXXXXXXXXXX</w:t>
            </w:r>
          </w:p>
        </w:tc>
      </w:tr>
      <w:tr w:rsidR="003F195D" w:rsidRPr="003F195D" w14:paraId="59751E4C" w14:textId="77777777" w:rsidTr="009A49B4">
        <w:trPr>
          <w:trHeight w:val="178"/>
          <w:jc w:val="center"/>
        </w:trPr>
        <w:tc>
          <w:tcPr>
            <w:tcW w:w="2530" w:type="dxa"/>
          </w:tcPr>
          <w:p w14:paraId="72DE3041" w14:textId="77777777" w:rsidR="00072BFE" w:rsidRPr="003F195D" w:rsidRDefault="00072BFE" w:rsidP="00635E30">
            <w:pPr>
              <w:rPr>
                <w:rFonts w:ascii="Arial" w:eastAsia="Calibri" w:hAnsi="Arial" w:cs="Arial"/>
                <w:b/>
                <w:sz w:val="20"/>
                <w:szCs w:val="20"/>
              </w:rPr>
            </w:pPr>
            <w:r w:rsidRPr="003F195D">
              <w:rPr>
                <w:rFonts w:ascii="Arial" w:eastAsia="Calibri" w:hAnsi="Arial" w:cs="Arial"/>
                <w:b/>
                <w:sz w:val="20"/>
                <w:szCs w:val="20"/>
              </w:rPr>
              <w:t>CÉDULA DE CIUDADANÍA No.</w:t>
            </w:r>
          </w:p>
        </w:tc>
        <w:tc>
          <w:tcPr>
            <w:tcW w:w="8013" w:type="dxa"/>
            <w:vAlign w:val="center"/>
          </w:tcPr>
          <w:p w14:paraId="50EE1A55" w14:textId="77777777" w:rsidR="00072BFE" w:rsidRPr="003F195D" w:rsidRDefault="00072BFE" w:rsidP="00635E30">
            <w:pPr>
              <w:pStyle w:val="Textoindependiente"/>
              <w:jc w:val="left"/>
              <w:rPr>
                <w:rFonts w:cs="Arial"/>
                <w:sz w:val="20"/>
                <w:szCs w:val="20"/>
                <w:lang w:val="es-CO"/>
              </w:rPr>
            </w:pPr>
            <w:r w:rsidRPr="003F195D">
              <w:rPr>
                <w:rFonts w:cs="Arial"/>
                <w:sz w:val="20"/>
                <w:szCs w:val="20"/>
                <w:lang w:val="es-CO"/>
              </w:rPr>
              <w:t>XXXXXXXXXXXXXXXXXXX</w:t>
            </w:r>
          </w:p>
        </w:tc>
      </w:tr>
      <w:tr w:rsidR="003F195D" w:rsidRPr="003F195D" w14:paraId="09C861AB" w14:textId="77777777" w:rsidTr="009A49B4">
        <w:trPr>
          <w:jc w:val="center"/>
        </w:trPr>
        <w:tc>
          <w:tcPr>
            <w:tcW w:w="2530" w:type="dxa"/>
          </w:tcPr>
          <w:p w14:paraId="7D182744" w14:textId="77777777" w:rsidR="00072BFE" w:rsidRPr="003F195D" w:rsidRDefault="00072BFE" w:rsidP="00635E30">
            <w:pPr>
              <w:rPr>
                <w:rFonts w:ascii="Arial" w:eastAsia="Calibri" w:hAnsi="Arial" w:cs="Arial"/>
                <w:b/>
                <w:sz w:val="20"/>
                <w:szCs w:val="20"/>
              </w:rPr>
            </w:pPr>
            <w:r w:rsidRPr="003F195D">
              <w:rPr>
                <w:rFonts w:ascii="Arial" w:eastAsia="Calibri" w:hAnsi="Arial" w:cs="Arial"/>
                <w:b/>
                <w:sz w:val="20"/>
                <w:szCs w:val="20"/>
              </w:rPr>
              <w:t>CARGO</w:t>
            </w:r>
          </w:p>
        </w:tc>
        <w:tc>
          <w:tcPr>
            <w:tcW w:w="8013" w:type="dxa"/>
            <w:vAlign w:val="center"/>
          </w:tcPr>
          <w:p w14:paraId="22A75DDB" w14:textId="77777777" w:rsidR="00072BFE" w:rsidRPr="003F195D" w:rsidRDefault="00072BFE" w:rsidP="00635E30">
            <w:pPr>
              <w:pStyle w:val="Textoindependiente"/>
              <w:jc w:val="left"/>
              <w:rPr>
                <w:rFonts w:cs="Arial"/>
                <w:sz w:val="20"/>
                <w:szCs w:val="20"/>
                <w:lang w:val="es-CO"/>
              </w:rPr>
            </w:pPr>
            <w:r w:rsidRPr="003F195D">
              <w:rPr>
                <w:rFonts w:cs="Arial"/>
                <w:sz w:val="20"/>
                <w:szCs w:val="20"/>
                <w:lang w:val="es-CO"/>
              </w:rPr>
              <w:t xml:space="preserve">COMANDANTE </w:t>
            </w:r>
            <w:r w:rsidR="00635E30" w:rsidRPr="003F195D">
              <w:rPr>
                <w:rFonts w:cs="Arial"/>
                <w:sz w:val="20"/>
                <w:szCs w:val="20"/>
                <w:lang w:val="es-CO"/>
              </w:rPr>
              <w:t>POLICÍA</w:t>
            </w:r>
            <w:r w:rsidRPr="003F195D">
              <w:rPr>
                <w:rFonts w:cs="Arial"/>
                <w:sz w:val="20"/>
                <w:szCs w:val="20"/>
                <w:lang w:val="es-CO"/>
              </w:rPr>
              <w:t xml:space="preserve"> METROPOLITANA DE </w:t>
            </w:r>
            <w:r w:rsidR="00635E30" w:rsidRPr="003F195D">
              <w:rPr>
                <w:rFonts w:cs="Arial"/>
                <w:sz w:val="20"/>
                <w:szCs w:val="20"/>
                <w:lang w:val="es-CO"/>
              </w:rPr>
              <w:t>CÚCUTA</w:t>
            </w:r>
          </w:p>
        </w:tc>
      </w:tr>
      <w:tr w:rsidR="003F195D" w:rsidRPr="003F195D" w14:paraId="2192DEE7" w14:textId="77777777" w:rsidTr="009A49B4">
        <w:trPr>
          <w:trHeight w:val="90"/>
          <w:jc w:val="center"/>
        </w:trPr>
        <w:tc>
          <w:tcPr>
            <w:tcW w:w="2530" w:type="dxa"/>
          </w:tcPr>
          <w:p w14:paraId="67579F0E" w14:textId="77777777" w:rsidR="00072BFE" w:rsidRPr="003F195D" w:rsidRDefault="00072BFE" w:rsidP="00635E30">
            <w:pPr>
              <w:pStyle w:val="Textoindependiente"/>
              <w:jc w:val="left"/>
              <w:rPr>
                <w:rFonts w:cs="Arial"/>
                <w:b/>
                <w:sz w:val="20"/>
                <w:szCs w:val="20"/>
                <w:lang w:val="es-CO"/>
              </w:rPr>
            </w:pPr>
            <w:r w:rsidRPr="003F195D">
              <w:rPr>
                <w:rFonts w:cs="Arial"/>
                <w:b/>
                <w:sz w:val="20"/>
                <w:szCs w:val="20"/>
                <w:lang w:val="es-CO"/>
              </w:rPr>
              <w:t xml:space="preserve">DISPOSICIÓN DE NOMBRAMIENTO </w:t>
            </w:r>
          </w:p>
        </w:tc>
        <w:tc>
          <w:tcPr>
            <w:tcW w:w="8013" w:type="dxa"/>
            <w:vAlign w:val="center"/>
          </w:tcPr>
          <w:p w14:paraId="277DD64C" w14:textId="77777777" w:rsidR="00072BFE" w:rsidRPr="003F195D" w:rsidRDefault="00072BFE" w:rsidP="0096768B">
            <w:pPr>
              <w:pStyle w:val="Textoindependiente"/>
              <w:jc w:val="both"/>
              <w:rPr>
                <w:rFonts w:cs="Arial"/>
                <w:sz w:val="20"/>
                <w:szCs w:val="20"/>
                <w:lang w:val="es-CO"/>
              </w:rPr>
            </w:pPr>
            <w:r w:rsidRPr="003F195D">
              <w:rPr>
                <w:rFonts w:cs="Arial"/>
                <w:sz w:val="20"/>
                <w:szCs w:val="20"/>
                <w:lang w:val="es-CO"/>
              </w:rPr>
              <w:t>Orden Interna No. XXXXXXXXXXXX, emanada de la Dirección de la Policía Nacional, debidamente facultado para celebrar contratos por Resolución No. XXXXXXXXXX, emanada de la Dirección de la Policía Nacional</w:t>
            </w:r>
          </w:p>
        </w:tc>
      </w:tr>
      <w:tr w:rsidR="003F195D" w:rsidRPr="003F195D" w14:paraId="669E7584" w14:textId="77777777" w:rsidTr="009A49B4">
        <w:trPr>
          <w:jc w:val="center"/>
        </w:trPr>
        <w:tc>
          <w:tcPr>
            <w:tcW w:w="2530" w:type="dxa"/>
          </w:tcPr>
          <w:p w14:paraId="1A7E0DBA" w14:textId="77777777" w:rsidR="00072BFE" w:rsidRPr="003F195D" w:rsidRDefault="00072BFE" w:rsidP="00635E30">
            <w:pPr>
              <w:pStyle w:val="Textoindependiente"/>
              <w:jc w:val="left"/>
              <w:rPr>
                <w:rFonts w:cs="Arial"/>
                <w:b/>
                <w:sz w:val="20"/>
                <w:szCs w:val="20"/>
                <w:lang w:val="es-CO"/>
              </w:rPr>
            </w:pPr>
            <w:r w:rsidRPr="003F195D">
              <w:rPr>
                <w:rFonts w:cs="Arial"/>
                <w:b/>
                <w:sz w:val="20"/>
                <w:szCs w:val="20"/>
                <w:lang w:val="es-CO"/>
              </w:rPr>
              <w:t>CONTRATISTA</w:t>
            </w:r>
          </w:p>
        </w:tc>
        <w:tc>
          <w:tcPr>
            <w:tcW w:w="8013" w:type="dxa"/>
          </w:tcPr>
          <w:p w14:paraId="70E148D2" w14:textId="77777777" w:rsidR="00072BFE" w:rsidRPr="003F195D" w:rsidRDefault="00072BFE" w:rsidP="00635E30">
            <w:pPr>
              <w:pStyle w:val="Textoindependiente"/>
              <w:jc w:val="left"/>
              <w:rPr>
                <w:rFonts w:cs="Arial"/>
                <w:sz w:val="20"/>
                <w:szCs w:val="20"/>
                <w:lang w:val="es-CO"/>
              </w:rPr>
            </w:pPr>
            <w:r w:rsidRPr="003F195D">
              <w:rPr>
                <w:rFonts w:cs="Arial"/>
                <w:b/>
                <w:sz w:val="20"/>
                <w:szCs w:val="20"/>
                <w:lang w:val="es-CO"/>
              </w:rPr>
              <w:t>NOMBRE:.</w:t>
            </w:r>
          </w:p>
          <w:p w14:paraId="0DB39F98" w14:textId="77777777" w:rsidR="00072BFE" w:rsidRPr="003F195D" w:rsidRDefault="00072BFE" w:rsidP="00635E30">
            <w:pPr>
              <w:pStyle w:val="Textoindependiente"/>
              <w:jc w:val="left"/>
              <w:rPr>
                <w:rFonts w:cs="Arial"/>
                <w:b/>
                <w:sz w:val="20"/>
                <w:szCs w:val="20"/>
                <w:lang w:val="es-CO"/>
              </w:rPr>
            </w:pPr>
            <w:r w:rsidRPr="003F195D">
              <w:rPr>
                <w:rFonts w:cs="Arial"/>
                <w:b/>
                <w:sz w:val="20"/>
                <w:szCs w:val="20"/>
                <w:lang w:val="es-CO"/>
              </w:rPr>
              <w:t xml:space="preserve">NIT: </w:t>
            </w:r>
          </w:p>
          <w:p w14:paraId="3EFE5513" w14:textId="77777777" w:rsidR="00072BFE" w:rsidRPr="003F195D" w:rsidRDefault="00072BFE" w:rsidP="00635E30">
            <w:pPr>
              <w:pStyle w:val="Textoindependiente"/>
              <w:jc w:val="left"/>
              <w:rPr>
                <w:rFonts w:cs="Arial"/>
                <w:sz w:val="20"/>
                <w:szCs w:val="20"/>
                <w:lang w:val="es-CO"/>
              </w:rPr>
            </w:pPr>
            <w:r w:rsidRPr="003F195D">
              <w:rPr>
                <w:rFonts w:cs="Arial"/>
                <w:b/>
                <w:sz w:val="20"/>
                <w:szCs w:val="20"/>
                <w:lang w:val="es-CO"/>
              </w:rPr>
              <w:t>REPRESENTANTE LEGAL:                        DOC. IDENTIDAD</w:t>
            </w:r>
            <w:r w:rsidRPr="003F195D">
              <w:rPr>
                <w:rFonts w:cs="Arial"/>
                <w:sz w:val="20"/>
                <w:szCs w:val="20"/>
                <w:lang w:val="es-CO"/>
              </w:rPr>
              <w:t xml:space="preserve">: </w:t>
            </w:r>
          </w:p>
          <w:p w14:paraId="3E127EFD" w14:textId="77777777" w:rsidR="00072BFE" w:rsidRPr="003F195D" w:rsidRDefault="00072BFE" w:rsidP="00635E30">
            <w:pPr>
              <w:pStyle w:val="Textoindependiente"/>
              <w:jc w:val="left"/>
              <w:rPr>
                <w:rFonts w:cs="Arial"/>
                <w:b/>
                <w:sz w:val="20"/>
                <w:szCs w:val="20"/>
                <w:lang w:val="es-CO"/>
              </w:rPr>
            </w:pPr>
            <w:r w:rsidRPr="003F195D">
              <w:rPr>
                <w:rFonts w:cs="Arial"/>
                <w:b/>
                <w:sz w:val="20"/>
                <w:szCs w:val="20"/>
                <w:lang w:val="es-CO"/>
              </w:rPr>
              <w:t>CIUDAD NOTIFICACIÓN:                            DIRECCIÓN:                                         TELÉFONO:                                                 E-MAIL:</w:t>
            </w:r>
            <w:r w:rsidRPr="003F195D">
              <w:rPr>
                <w:rFonts w:cs="Arial"/>
                <w:sz w:val="20"/>
                <w:szCs w:val="20"/>
                <w:lang w:val="es-CO"/>
              </w:rPr>
              <w:t xml:space="preserve"> </w:t>
            </w:r>
          </w:p>
        </w:tc>
      </w:tr>
      <w:tr w:rsidR="003F195D" w:rsidRPr="003F195D" w14:paraId="41A7559A" w14:textId="77777777" w:rsidTr="009A49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530" w:type="dxa"/>
            <w:tcBorders>
              <w:top w:val="single" w:sz="4" w:space="0" w:color="auto"/>
              <w:left w:val="single" w:sz="4" w:space="0" w:color="auto"/>
              <w:bottom w:val="single" w:sz="4" w:space="0" w:color="auto"/>
              <w:right w:val="single" w:sz="4" w:space="0" w:color="auto"/>
            </w:tcBorders>
          </w:tcPr>
          <w:p w14:paraId="680F3F56" w14:textId="77777777" w:rsidR="00072BFE" w:rsidRPr="003F195D" w:rsidRDefault="00072BFE" w:rsidP="00635E30">
            <w:pPr>
              <w:pStyle w:val="Textoindependiente"/>
              <w:jc w:val="left"/>
              <w:rPr>
                <w:rFonts w:cs="Arial"/>
                <w:b/>
                <w:bCs/>
                <w:sz w:val="20"/>
                <w:szCs w:val="20"/>
                <w:lang w:val="es-CO"/>
              </w:rPr>
            </w:pPr>
            <w:r w:rsidRPr="003F195D">
              <w:rPr>
                <w:rFonts w:cs="Arial"/>
                <w:b/>
                <w:bCs/>
                <w:sz w:val="20"/>
                <w:szCs w:val="20"/>
                <w:lang w:val="es-CO"/>
              </w:rPr>
              <w:t>CONSIDERANDOS</w:t>
            </w:r>
          </w:p>
        </w:tc>
        <w:tc>
          <w:tcPr>
            <w:tcW w:w="8013" w:type="dxa"/>
            <w:tcBorders>
              <w:top w:val="single" w:sz="4" w:space="0" w:color="auto"/>
              <w:left w:val="single" w:sz="4" w:space="0" w:color="auto"/>
              <w:bottom w:val="single" w:sz="4" w:space="0" w:color="auto"/>
              <w:right w:val="single" w:sz="4" w:space="0" w:color="auto"/>
            </w:tcBorders>
          </w:tcPr>
          <w:p w14:paraId="2BFDC625" w14:textId="322B238F" w:rsidR="00072BFE" w:rsidRPr="003F195D" w:rsidRDefault="00072BFE" w:rsidP="0096768B">
            <w:pPr>
              <w:adjustRightInd w:val="0"/>
              <w:jc w:val="both"/>
              <w:rPr>
                <w:rFonts w:ascii="Arial" w:eastAsia="Calibri" w:hAnsi="Arial" w:cs="Arial"/>
                <w:noProof/>
                <w:sz w:val="20"/>
                <w:szCs w:val="20"/>
              </w:rPr>
            </w:pPr>
            <w:r w:rsidRPr="003F195D">
              <w:rPr>
                <w:rFonts w:ascii="Arial" w:eastAsia="Calibri" w:hAnsi="Arial" w:cs="Arial"/>
                <w:noProof/>
                <w:sz w:val="20"/>
                <w:szCs w:val="20"/>
              </w:rPr>
              <w:t xml:space="preserve">Que el presente contrato se deriva del </w:t>
            </w:r>
            <w:r w:rsidR="00635E30" w:rsidRPr="003F195D">
              <w:rPr>
                <w:rFonts w:ascii="Arial" w:eastAsia="Calibri" w:hAnsi="Arial" w:cs="Arial"/>
                <w:noProof/>
                <w:sz w:val="20"/>
                <w:szCs w:val="20"/>
              </w:rPr>
              <w:t xml:space="preserve">Proceso de </w:t>
            </w:r>
            <w:r w:rsidR="00635E30" w:rsidRPr="003F195D">
              <w:rPr>
                <w:rFonts w:ascii="Arial" w:hAnsi="Arial" w:cs="Arial"/>
                <w:sz w:val="20"/>
                <w:szCs w:val="20"/>
              </w:rPr>
              <w:t>Selección Abreviada – Prestación de Servicios de Salud, agotando el procedimiento previsto para los procesos de selección abreviada de menor cuantía</w:t>
            </w:r>
            <w:r w:rsidRPr="003F195D">
              <w:rPr>
                <w:rFonts w:ascii="Arial" w:hAnsi="Arial" w:cs="Arial"/>
                <w:noProof/>
                <w:sz w:val="20"/>
                <w:szCs w:val="20"/>
              </w:rPr>
              <w:t xml:space="preserve"> No. PN UPRES DENOR SA</w:t>
            </w:r>
            <w:r w:rsidR="00635E30" w:rsidRPr="003F195D">
              <w:rPr>
                <w:rFonts w:ascii="Arial" w:hAnsi="Arial" w:cs="Arial"/>
                <w:noProof/>
                <w:sz w:val="20"/>
                <w:szCs w:val="20"/>
              </w:rPr>
              <w:t xml:space="preserve"> MC</w:t>
            </w:r>
            <w:r w:rsidRPr="003F195D">
              <w:rPr>
                <w:rFonts w:ascii="Arial" w:hAnsi="Arial" w:cs="Arial"/>
                <w:noProof/>
                <w:sz w:val="20"/>
                <w:szCs w:val="20"/>
              </w:rPr>
              <w:t xml:space="preserve"> </w:t>
            </w:r>
            <w:r w:rsidR="003F195D">
              <w:rPr>
                <w:rFonts w:ascii="Arial" w:hAnsi="Arial" w:cs="Arial"/>
                <w:noProof/>
                <w:sz w:val="20"/>
                <w:szCs w:val="20"/>
              </w:rPr>
              <w:t>136</w:t>
            </w:r>
            <w:r w:rsidRPr="003F195D">
              <w:rPr>
                <w:rFonts w:ascii="Arial" w:hAnsi="Arial" w:cs="Arial"/>
                <w:noProof/>
                <w:sz w:val="20"/>
                <w:szCs w:val="20"/>
              </w:rPr>
              <w:t xml:space="preserve"> 202</w:t>
            </w:r>
            <w:r w:rsidR="003F195D">
              <w:rPr>
                <w:rFonts w:ascii="Arial" w:hAnsi="Arial" w:cs="Arial"/>
                <w:noProof/>
                <w:sz w:val="20"/>
                <w:szCs w:val="20"/>
              </w:rPr>
              <w:t>1</w:t>
            </w:r>
          </w:p>
        </w:tc>
      </w:tr>
      <w:tr w:rsidR="003F195D" w:rsidRPr="003F195D" w14:paraId="4217D24B" w14:textId="77777777" w:rsidTr="009A49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7"/>
          <w:jc w:val="center"/>
        </w:trPr>
        <w:tc>
          <w:tcPr>
            <w:tcW w:w="2530" w:type="dxa"/>
            <w:tcBorders>
              <w:top w:val="single" w:sz="4" w:space="0" w:color="auto"/>
              <w:left w:val="single" w:sz="4" w:space="0" w:color="auto"/>
              <w:bottom w:val="single" w:sz="4" w:space="0" w:color="auto"/>
              <w:right w:val="single" w:sz="4" w:space="0" w:color="auto"/>
            </w:tcBorders>
          </w:tcPr>
          <w:p w14:paraId="4B8BDED2" w14:textId="77777777" w:rsidR="00072BFE" w:rsidRPr="003F195D" w:rsidRDefault="00072BFE" w:rsidP="00635E30">
            <w:pPr>
              <w:pStyle w:val="Textoindependiente"/>
              <w:jc w:val="left"/>
              <w:rPr>
                <w:rFonts w:cs="Arial"/>
                <w:b/>
                <w:sz w:val="20"/>
                <w:szCs w:val="20"/>
                <w:lang w:val="es-CO"/>
              </w:rPr>
            </w:pPr>
            <w:r w:rsidRPr="003F195D">
              <w:rPr>
                <w:rFonts w:cs="Arial"/>
                <w:b/>
                <w:sz w:val="20"/>
                <w:szCs w:val="20"/>
                <w:lang w:val="es-CO"/>
              </w:rPr>
              <w:t>SUPERVISOR DEL CONTRATO</w:t>
            </w:r>
          </w:p>
        </w:tc>
        <w:tc>
          <w:tcPr>
            <w:tcW w:w="8013" w:type="dxa"/>
            <w:tcBorders>
              <w:top w:val="single" w:sz="4" w:space="0" w:color="auto"/>
              <w:left w:val="single" w:sz="4" w:space="0" w:color="auto"/>
              <w:bottom w:val="single" w:sz="4" w:space="0" w:color="auto"/>
              <w:right w:val="single" w:sz="4" w:space="0" w:color="auto"/>
            </w:tcBorders>
          </w:tcPr>
          <w:p w14:paraId="4FEFEB04" w14:textId="77777777" w:rsidR="00072BFE" w:rsidRPr="003F195D" w:rsidRDefault="00072BFE" w:rsidP="0096768B">
            <w:pPr>
              <w:pStyle w:val="Prrafodelista"/>
              <w:ind w:left="0"/>
              <w:jc w:val="both"/>
              <w:rPr>
                <w:rFonts w:ascii="Arial" w:eastAsia="Calibri" w:hAnsi="Arial" w:cs="Arial"/>
                <w:sz w:val="20"/>
                <w:szCs w:val="20"/>
              </w:rPr>
            </w:pPr>
            <w:r w:rsidRPr="003F195D">
              <w:rPr>
                <w:rFonts w:ascii="Arial" w:hAnsi="Arial" w:cs="Arial"/>
                <w:sz w:val="20"/>
                <w:szCs w:val="20"/>
              </w:rPr>
              <w:t xml:space="preserve">El supervisor del contrato será </w:t>
            </w:r>
            <w:r w:rsidR="00635E30" w:rsidRPr="003F195D">
              <w:rPr>
                <w:rFonts w:ascii="Arial" w:hAnsi="Arial" w:cs="Arial"/>
                <w:sz w:val="20"/>
                <w:szCs w:val="20"/>
              </w:rPr>
              <w:t>un Auxiliar de Enfermería de la Unidad Prestadora de Salud Norte de Santander</w:t>
            </w:r>
            <w:r w:rsidRPr="003F195D">
              <w:rPr>
                <w:rFonts w:ascii="Arial" w:hAnsi="Arial" w:cs="Arial"/>
                <w:sz w:val="20"/>
                <w:szCs w:val="20"/>
              </w:rPr>
              <w:t xml:space="preserve">, quien verificará la ejecución idónea y el cumplimiento del </w:t>
            </w:r>
            <w:r w:rsidRPr="003F195D">
              <w:rPr>
                <w:rFonts w:ascii="Arial" w:hAnsi="Arial" w:cs="Arial"/>
                <w:sz w:val="20"/>
                <w:szCs w:val="20"/>
              </w:rPr>
              <w:lastRenderedPageBreak/>
              <w:t xml:space="preserve">objeto del contrato de acuerdo con las funciones asignadas para el efecto en </w:t>
            </w:r>
            <w:r w:rsidR="00635E30" w:rsidRPr="003F195D">
              <w:rPr>
                <w:rFonts w:ascii="Arial" w:eastAsia="Calibri" w:hAnsi="Arial" w:cs="Arial"/>
                <w:sz w:val="20"/>
                <w:szCs w:val="20"/>
              </w:rPr>
              <w:t>Resolución 00090 del 15 de enero de 2018 de la Policía Nacional</w:t>
            </w:r>
            <w:r w:rsidR="00635E30" w:rsidRPr="003F195D">
              <w:rPr>
                <w:rFonts w:ascii="Arial" w:hAnsi="Arial" w:cs="Arial"/>
                <w:sz w:val="20"/>
                <w:szCs w:val="20"/>
              </w:rPr>
              <w:t xml:space="preserve"> </w:t>
            </w:r>
            <w:r w:rsidRPr="003F195D">
              <w:rPr>
                <w:rFonts w:ascii="Arial" w:hAnsi="Arial" w:cs="Arial"/>
                <w:sz w:val="20"/>
                <w:szCs w:val="20"/>
              </w:rPr>
              <w:t>o por aquel otro que pueda designar el ordenador</w:t>
            </w:r>
            <w:r w:rsidRPr="003F195D">
              <w:rPr>
                <w:rFonts w:ascii="Arial" w:hAnsi="Arial" w:cs="Arial"/>
                <w:b/>
                <w:sz w:val="20"/>
                <w:szCs w:val="20"/>
              </w:rPr>
              <w:t xml:space="preserve">. </w:t>
            </w:r>
          </w:p>
        </w:tc>
      </w:tr>
      <w:tr w:rsidR="003F195D" w:rsidRPr="003F195D" w14:paraId="14BFEF11" w14:textId="77777777" w:rsidTr="009A49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46"/>
          <w:jc w:val="center"/>
        </w:trPr>
        <w:tc>
          <w:tcPr>
            <w:tcW w:w="2530" w:type="dxa"/>
            <w:tcBorders>
              <w:top w:val="single" w:sz="4" w:space="0" w:color="auto"/>
              <w:left w:val="single" w:sz="4" w:space="0" w:color="auto"/>
              <w:bottom w:val="single" w:sz="4" w:space="0" w:color="auto"/>
              <w:right w:val="single" w:sz="4" w:space="0" w:color="auto"/>
            </w:tcBorders>
          </w:tcPr>
          <w:p w14:paraId="26EB58EB" w14:textId="5341C86B" w:rsidR="00072BFE" w:rsidRPr="003F195D" w:rsidRDefault="00072BFE" w:rsidP="00635E30">
            <w:pPr>
              <w:pStyle w:val="Textoindependiente"/>
              <w:jc w:val="left"/>
              <w:rPr>
                <w:rFonts w:cs="Arial"/>
                <w:b/>
                <w:sz w:val="20"/>
                <w:szCs w:val="20"/>
                <w:lang w:val="es-CO"/>
              </w:rPr>
            </w:pPr>
            <w:r w:rsidRPr="003F195D">
              <w:rPr>
                <w:rFonts w:cs="Arial"/>
                <w:b/>
                <w:sz w:val="20"/>
                <w:szCs w:val="20"/>
                <w:lang w:val="es-CO"/>
              </w:rPr>
              <w:lastRenderedPageBreak/>
              <w:t xml:space="preserve">CLAUSULA </w:t>
            </w:r>
            <w:r w:rsidR="003F0B1C" w:rsidRPr="003F195D">
              <w:rPr>
                <w:rFonts w:cs="Arial"/>
                <w:b/>
                <w:sz w:val="20"/>
                <w:szCs w:val="20"/>
                <w:lang w:val="es-CO"/>
              </w:rPr>
              <w:t>PRIMERA. -</w:t>
            </w:r>
            <w:r w:rsidRPr="003F195D">
              <w:rPr>
                <w:rFonts w:cs="Arial"/>
                <w:b/>
                <w:sz w:val="20"/>
                <w:szCs w:val="20"/>
                <w:lang w:val="es-CO"/>
              </w:rPr>
              <w:t xml:space="preserve"> OBJETO</w:t>
            </w:r>
          </w:p>
        </w:tc>
        <w:tc>
          <w:tcPr>
            <w:tcW w:w="8013" w:type="dxa"/>
            <w:tcBorders>
              <w:top w:val="single" w:sz="4" w:space="0" w:color="auto"/>
              <w:left w:val="single" w:sz="4" w:space="0" w:color="auto"/>
              <w:bottom w:val="single" w:sz="4" w:space="0" w:color="auto"/>
              <w:right w:val="single" w:sz="4" w:space="0" w:color="auto"/>
            </w:tcBorders>
          </w:tcPr>
          <w:p w14:paraId="2DBF08C3" w14:textId="710E5F9E" w:rsidR="00072BFE" w:rsidRPr="003F195D" w:rsidRDefault="00072BFE" w:rsidP="0096768B">
            <w:pPr>
              <w:adjustRightInd w:val="0"/>
              <w:jc w:val="both"/>
              <w:rPr>
                <w:rFonts w:ascii="Arial" w:hAnsi="Arial" w:cs="Arial"/>
                <w:sz w:val="20"/>
                <w:szCs w:val="20"/>
              </w:rPr>
            </w:pPr>
            <w:r w:rsidRPr="003F195D">
              <w:rPr>
                <w:rFonts w:ascii="Arial" w:eastAsia="Calibri" w:hAnsi="Arial" w:cs="Arial"/>
                <w:noProof/>
                <w:sz w:val="20"/>
                <w:szCs w:val="20"/>
              </w:rPr>
              <w:t>El objeto del presente contrato es: “</w:t>
            </w:r>
            <w:r w:rsidR="003F0B1C" w:rsidRPr="003F195D">
              <w:rPr>
                <w:rFonts w:ascii="Arial" w:hAnsi="Arial" w:cs="Arial"/>
                <w:sz w:val="20"/>
                <w:szCs w:val="20"/>
              </w:rPr>
              <w:t>PRESTACIÓN DE SERVICIOS DE SALUD  POR CONCEPTO DE CONSULTA ESPECIALIZADA DE OFTALMOLOGÍA, OPTOMETRÍA Y OTORRINOLARINGOLOGÍA, APOYOS DIAGNÓSTICOS DE AUDIOMETRÍA TONAL, RADIOGRAFÍA DE TÓRAX, RADIOGRAFÍA COLUMNA DORSOLUMBAR Y SACRA, ELECTROCARDIOGRAMA, TOMA Y PROCESAMIENTO DE EXÁMENES DE LABORATORIO CLÍNICO, TEST DE EMBARAZO BHCG Y ELECTROENCEFALOGRAMA, DIRIGIDOS AL PERSONAL DE ASPIRANTES (MASCULINOS Y FEMENINOS) A INGRESAR A LA POLICÍA NACIONAL COMO PATRULLEROS Y OFICIALES EN EL DEPARTAMENTO NORTE DE SANTANDER GRUPO 1 Y 2</w:t>
            </w:r>
            <w:r w:rsidRPr="003F195D">
              <w:rPr>
                <w:rFonts w:ascii="Arial" w:eastAsia="Calibri" w:hAnsi="Arial" w:cs="Arial"/>
                <w:noProof/>
                <w:sz w:val="20"/>
                <w:szCs w:val="20"/>
              </w:rPr>
              <w:t>”</w:t>
            </w:r>
          </w:p>
        </w:tc>
      </w:tr>
      <w:tr w:rsidR="003F195D" w:rsidRPr="003F195D" w14:paraId="7FFA8191" w14:textId="77777777" w:rsidTr="009A49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82"/>
          <w:jc w:val="center"/>
        </w:trPr>
        <w:tc>
          <w:tcPr>
            <w:tcW w:w="2530" w:type="dxa"/>
            <w:tcBorders>
              <w:top w:val="single" w:sz="4" w:space="0" w:color="auto"/>
              <w:left w:val="single" w:sz="4" w:space="0" w:color="auto"/>
              <w:right w:val="single" w:sz="4" w:space="0" w:color="auto"/>
            </w:tcBorders>
          </w:tcPr>
          <w:p w14:paraId="22432AEE" w14:textId="77777777" w:rsidR="00072BFE" w:rsidRPr="003F195D" w:rsidRDefault="00072BFE" w:rsidP="00635E30">
            <w:pPr>
              <w:pStyle w:val="Textoindependiente"/>
              <w:jc w:val="left"/>
              <w:rPr>
                <w:rFonts w:cs="Arial"/>
                <w:b/>
                <w:sz w:val="20"/>
                <w:szCs w:val="20"/>
                <w:lang w:val="es-CO"/>
              </w:rPr>
            </w:pPr>
            <w:r w:rsidRPr="003F195D">
              <w:rPr>
                <w:rFonts w:cs="Arial"/>
                <w:b/>
                <w:sz w:val="20"/>
                <w:szCs w:val="20"/>
                <w:lang w:val="es-CO"/>
              </w:rPr>
              <w:t>CLAUSULA TERCERA.- VALOR</w:t>
            </w:r>
          </w:p>
        </w:tc>
        <w:tc>
          <w:tcPr>
            <w:tcW w:w="8013" w:type="dxa"/>
            <w:tcBorders>
              <w:top w:val="single" w:sz="4" w:space="0" w:color="auto"/>
              <w:left w:val="single" w:sz="4" w:space="0" w:color="auto"/>
              <w:right w:val="single" w:sz="4" w:space="0" w:color="auto"/>
            </w:tcBorders>
          </w:tcPr>
          <w:p w14:paraId="05D2B871" w14:textId="77777777" w:rsidR="00072BFE" w:rsidRPr="003F195D" w:rsidRDefault="00072BFE" w:rsidP="0096768B">
            <w:pPr>
              <w:jc w:val="both"/>
              <w:rPr>
                <w:rFonts w:ascii="Arial" w:eastAsia="Calibri" w:hAnsi="Arial" w:cs="Arial"/>
                <w:sz w:val="20"/>
                <w:szCs w:val="20"/>
                <w:lang w:eastAsia="ar-SA"/>
              </w:rPr>
            </w:pPr>
            <w:r w:rsidRPr="003F195D">
              <w:rPr>
                <w:rFonts w:ascii="Arial" w:eastAsia="Calibri" w:hAnsi="Arial" w:cs="Arial"/>
                <w:noProof/>
                <w:sz w:val="20"/>
                <w:szCs w:val="20"/>
              </w:rPr>
              <w:t xml:space="preserve">El Valor del presente contrato es de </w:t>
            </w:r>
            <w:r w:rsidRPr="003F195D">
              <w:rPr>
                <w:rFonts w:ascii="Arial" w:hAnsi="Arial" w:cs="Arial"/>
                <w:b/>
                <w:sz w:val="20"/>
                <w:szCs w:val="20"/>
              </w:rPr>
              <w:t>XXXXXXXXXXXXXXXXXXXXXXXXXXXXXXXXXXXXXXXX</w:t>
            </w:r>
            <w:r w:rsidRPr="003F195D">
              <w:rPr>
                <w:rFonts w:ascii="Arial" w:eastAsia="Calibri" w:hAnsi="Arial" w:cs="Arial"/>
                <w:sz w:val="20"/>
                <w:szCs w:val="20"/>
                <w:lang w:eastAsia="ar-SA"/>
              </w:rPr>
              <w:t>, distribuidos de la siguiente manera:</w:t>
            </w:r>
          </w:p>
        </w:tc>
      </w:tr>
      <w:tr w:rsidR="003F195D" w:rsidRPr="003F195D" w14:paraId="25EB892D" w14:textId="77777777" w:rsidTr="009A49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530" w:type="dxa"/>
            <w:tcBorders>
              <w:top w:val="single" w:sz="4" w:space="0" w:color="auto"/>
              <w:left w:val="single" w:sz="4" w:space="0" w:color="auto"/>
              <w:bottom w:val="single" w:sz="4" w:space="0" w:color="auto"/>
              <w:right w:val="single" w:sz="4" w:space="0" w:color="auto"/>
            </w:tcBorders>
          </w:tcPr>
          <w:p w14:paraId="6E891930" w14:textId="382E8750" w:rsidR="00072BFE" w:rsidRPr="003F195D" w:rsidRDefault="00072BFE" w:rsidP="00635E30">
            <w:pPr>
              <w:pStyle w:val="Textoindependiente"/>
              <w:jc w:val="left"/>
              <w:rPr>
                <w:rFonts w:cs="Arial"/>
                <w:b/>
                <w:sz w:val="20"/>
                <w:szCs w:val="20"/>
                <w:lang w:val="es-CO"/>
              </w:rPr>
            </w:pPr>
            <w:r w:rsidRPr="003F195D">
              <w:rPr>
                <w:rFonts w:cs="Arial"/>
                <w:b/>
                <w:sz w:val="20"/>
                <w:szCs w:val="20"/>
                <w:lang w:val="es-CO"/>
              </w:rPr>
              <w:t xml:space="preserve">CLAUSULA </w:t>
            </w:r>
            <w:r w:rsidR="003F0B1C" w:rsidRPr="003F195D">
              <w:rPr>
                <w:rFonts w:cs="Arial"/>
                <w:b/>
                <w:sz w:val="20"/>
                <w:szCs w:val="20"/>
                <w:lang w:val="es-CO"/>
              </w:rPr>
              <w:t>CUARTA. -</w:t>
            </w:r>
            <w:r w:rsidRPr="003F195D">
              <w:rPr>
                <w:rFonts w:cs="Arial"/>
                <w:b/>
                <w:sz w:val="20"/>
                <w:szCs w:val="20"/>
                <w:lang w:val="es-CO"/>
              </w:rPr>
              <w:t xml:space="preserve"> FORMA DE PAGO</w:t>
            </w:r>
          </w:p>
        </w:tc>
        <w:tc>
          <w:tcPr>
            <w:tcW w:w="8013" w:type="dxa"/>
            <w:tcBorders>
              <w:top w:val="single" w:sz="4" w:space="0" w:color="auto"/>
              <w:left w:val="single" w:sz="4" w:space="0" w:color="auto"/>
              <w:bottom w:val="single" w:sz="4" w:space="0" w:color="auto"/>
              <w:right w:val="single" w:sz="4" w:space="0" w:color="auto"/>
            </w:tcBorders>
          </w:tcPr>
          <w:p w14:paraId="1C983DF3" w14:textId="77777777" w:rsidR="00635E30" w:rsidRPr="003F195D" w:rsidRDefault="00635E30" w:rsidP="00635E30">
            <w:pPr>
              <w:pStyle w:val="paragraph"/>
              <w:spacing w:before="0" w:beforeAutospacing="0" w:after="0" w:afterAutospacing="0"/>
              <w:ind w:right="75"/>
              <w:jc w:val="both"/>
              <w:textAlignment w:val="baseline"/>
              <w:rPr>
                <w:rFonts w:ascii="Segoe UI" w:hAnsi="Segoe UI" w:cs="Segoe UI"/>
                <w:sz w:val="18"/>
                <w:szCs w:val="18"/>
              </w:rPr>
            </w:pPr>
            <w:r w:rsidRPr="003F195D">
              <w:rPr>
                <w:rStyle w:val="normaltextrun"/>
                <w:rFonts w:ascii="Arial" w:hAnsi="Arial" w:cs="Arial"/>
                <w:sz w:val="20"/>
                <w:szCs w:val="20"/>
                <w:lang w:val="es-CO"/>
              </w:rPr>
              <w:t>Para la ejecución del contrato, la Policía Nacional -   Policía Metropolitana de Cúcuta NO</w:t>
            </w:r>
            <w:r w:rsidRPr="003F195D">
              <w:rPr>
                <w:rStyle w:val="normaltextrun"/>
                <w:rFonts w:ascii="Arial" w:hAnsi="Arial" w:cs="Arial"/>
                <w:b/>
                <w:bCs/>
                <w:sz w:val="20"/>
                <w:szCs w:val="20"/>
                <w:lang w:val="es-CO"/>
              </w:rPr>
              <w:t> </w:t>
            </w:r>
            <w:r w:rsidRPr="003F195D">
              <w:rPr>
                <w:rStyle w:val="normaltextrun"/>
                <w:rFonts w:ascii="Arial" w:hAnsi="Arial" w:cs="Arial"/>
                <w:sz w:val="20"/>
                <w:szCs w:val="20"/>
                <w:lang w:val="es-CO"/>
              </w:rPr>
              <w:t>entregará al contratista valor alguno por concepto de anticipo o pago anticipado.</w:t>
            </w:r>
            <w:r w:rsidRPr="003F195D">
              <w:rPr>
                <w:rStyle w:val="eop"/>
                <w:rFonts w:ascii="Arial" w:hAnsi="Arial" w:cs="Arial"/>
                <w:sz w:val="20"/>
                <w:szCs w:val="20"/>
              </w:rPr>
              <w:t> </w:t>
            </w:r>
          </w:p>
          <w:p w14:paraId="178D6254" w14:textId="77777777" w:rsidR="00635E30" w:rsidRPr="003F195D" w:rsidRDefault="00635E30" w:rsidP="00635E30">
            <w:pPr>
              <w:pStyle w:val="paragraph"/>
              <w:spacing w:before="0" w:beforeAutospacing="0" w:after="0" w:afterAutospacing="0"/>
              <w:ind w:right="75"/>
              <w:jc w:val="both"/>
              <w:textAlignment w:val="baseline"/>
              <w:rPr>
                <w:rFonts w:ascii="Segoe UI" w:hAnsi="Segoe UI" w:cs="Segoe UI"/>
                <w:sz w:val="18"/>
                <w:szCs w:val="18"/>
              </w:rPr>
            </w:pPr>
            <w:r w:rsidRPr="003F195D">
              <w:rPr>
                <w:rStyle w:val="eop"/>
                <w:rFonts w:ascii="Arial" w:hAnsi="Arial" w:cs="Arial"/>
                <w:sz w:val="20"/>
                <w:szCs w:val="20"/>
              </w:rPr>
              <w:t> </w:t>
            </w:r>
          </w:p>
          <w:p w14:paraId="11A1D2C7" w14:textId="77777777" w:rsidR="003F0B1C" w:rsidRPr="003F195D" w:rsidRDefault="003F0B1C" w:rsidP="003F0B1C">
            <w:pPr>
              <w:jc w:val="both"/>
              <w:rPr>
                <w:rFonts w:ascii="Arial" w:eastAsia="Arial" w:hAnsi="Arial" w:cs="Arial"/>
                <w:sz w:val="20"/>
                <w:szCs w:val="20"/>
                <w:lang w:val="es"/>
              </w:rPr>
            </w:pPr>
            <w:r w:rsidRPr="003F195D">
              <w:rPr>
                <w:rFonts w:ascii="Arial" w:eastAsia="Arial" w:hAnsi="Arial" w:cs="Arial"/>
                <w:sz w:val="20"/>
                <w:szCs w:val="20"/>
                <w:lang w:val="es"/>
              </w:rPr>
              <w:t xml:space="preserve">La Unidad Prestadora de Servicios de Salud Norte de Santander, pagara el valor del contrato a favor del contratista, en la ciudad de Cúcuta N.S, en pagos mensuales, dentro de los treinta (30) días hábiles siguientes a la presentación de la factura  comercial respectiva en la ventanilla única de central de cuentas del Contratante, una vez cumplido los trámites administrativos y fiscales vigentes y que la Dirección del Tesoro Nacional, situé los correspondientes recursos del PAC  autorizado a la institución. En consecuencia, no obstante, la programación del PAC cuya autorización es competencia del Ministerio de Hacienda y Crédito Público a través de la Dirección  del Tesoro Nacional, no será impedimento para la ejecución del objeto contractual. </w:t>
            </w:r>
          </w:p>
          <w:p w14:paraId="081FD22C" w14:textId="77777777" w:rsidR="003F0B1C" w:rsidRPr="003F195D" w:rsidRDefault="003F0B1C" w:rsidP="003F0B1C">
            <w:pPr>
              <w:jc w:val="both"/>
              <w:rPr>
                <w:rFonts w:ascii="Arial" w:eastAsia="Arial" w:hAnsi="Arial" w:cs="Arial"/>
                <w:b/>
                <w:bCs/>
                <w:sz w:val="20"/>
                <w:szCs w:val="20"/>
                <w:lang w:val="es"/>
              </w:rPr>
            </w:pPr>
            <w:r w:rsidRPr="003F195D">
              <w:rPr>
                <w:rFonts w:ascii="Arial" w:eastAsia="Arial" w:hAnsi="Arial" w:cs="Arial"/>
                <w:b/>
                <w:bCs/>
                <w:sz w:val="20"/>
                <w:szCs w:val="20"/>
                <w:lang w:val="es"/>
              </w:rPr>
              <w:t xml:space="preserve"> </w:t>
            </w:r>
          </w:p>
          <w:p w14:paraId="47CE861A" w14:textId="77777777" w:rsidR="003F0B1C" w:rsidRPr="003F195D" w:rsidRDefault="003F0B1C" w:rsidP="003F0B1C">
            <w:pPr>
              <w:jc w:val="both"/>
              <w:rPr>
                <w:rFonts w:ascii="Arial" w:eastAsia="Arial" w:hAnsi="Arial" w:cs="Arial"/>
                <w:sz w:val="20"/>
                <w:szCs w:val="20"/>
                <w:lang w:val="es"/>
              </w:rPr>
            </w:pPr>
            <w:r w:rsidRPr="003F195D">
              <w:rPr>
                <w:rFonts w:ascii="Arial" w:eastAsia="Arial" w:hAnsi="Arial" w:cs="Arial"/>
                <w:sz w:val="20"/>
                <w:szCs w:val="20"/>
                <w:lang w:val="es"/>
              </w:rPr>
              <w:t xml:space="preserve">La radicación de la facturación (impresa y en medio magnético al correo de central de cuentas de la unidad) de los servicios prestados se debe hacer dentro de los cinco (05) primeros días hábiles del mes siguiente a la prestación del servicio, la cual como mínimo debe cumplir con: relación general de pacientes atendidos, detallando código CUPS y el número de la factura por cada uno de ellos discriminada y firmada por el usuario o acudiente. Esta información se debe presentar en físico y medio magnético en Excel listado discriminado número de la factura, fecha de factura, edad, nombre del paciente, identificación, atención recibida, diagnostico, y valor facturado. Se debe anexar en medio magnético los soportes objeto de cobro de cada uno de las atenciones prestadas a los usuarios. </w:t>
            </w:r>
          </w:p>
          <w:p w14:paraId="58FB5C0D" w14:textId="77777777" w:rsidR="003F0B1C" w:rsidRPr="003F195D" w:rsidRDefault="003F0B1C" w:rsidP="003F0B1C">
            <w:pPr>
              <w:jc w:val="both"/>
              <w:rPr>
                <w:rFonts w:ascii="Arial" w:eastAsia="Arial" w:hAnsi="Arial" w:cs="Arial"/>
                <w:sz w:val="20"/>
                <w:szCs w:val="20"/>
                <w:lang w:val="es"/>
              </w:rPr>
            </w:pPr>
            <w:r w:rsidRPr="003F195D">
              <w:rPr>
                <w:rFonts w:ascii="Arial" w:eastAsia="Arial" w:hAnsi="Arial" w:cs="Arial"/>
                <w:sz w:val="20"/>
                <w:szCs w:val="20"/>
                <w:lang w:val="es"/>
              </w:rPr>
              <w:t xml:space="preserve">Para el caso de la prestación de servicios de salud, el CONTRATISTA realizara la pre- radicación de la factura a través del módulo web del CONTRATANTE, denominado “RADICACION DE CUENTAS MEDICAS” el Supervisor de contrato gestionara por medio de central de cuentas de la unidad la asignación de usuario y contraseña a la IPS.  </w:t>
            </w:r>
          </w:p>
          <w:p w14:paraId="3E0738F0" w14:textId="77777777" w:rsidR="003F0B1C" w:rsidRPr="003F195D" w:rsidRDefault="003F0B1C" w:rsidP="003F0B1C">
            <w:pPr>
              <w:jc w:val="both"/>
              <w:rPr>
                <w:rFonts w:ascii="Arial" w:eastAsia="Arial" w:hAnsi="Arial" w:cs="Arial"/>
                <w:sz w:val="20"/>
                <w:szCs w:val="20"/>
                <w:lang w:val="es"/>
              </w:rPr>
            </w:pPr>
            <w:r w:rsidRPr="003F195D">
              <w:rPr>
                <w:rFonts w:ascii="Arial" w:eastAsia="Arial" w:hAnsi="Arial" w:cs="Arial"/>
                <w:sz w:val="20"/>
                <w:szCs w:val="20"/>
                <w:lang w:val="es"/>
              </w:rPr>
              <w:t xml:space="preserve"> </w:t>
            </w:r>
          </w:p>
          <w:p w14:paraId="36201D57" w14:textId="77777777" w:rsidR="003F0B1C" w:rsidRPr="003F195D" w:rsidRDefault="003F0B1C" w:rsidP="003F0B1C">
            <w:pPr>
              <w:jc w:val="both"/>
              <w:rPr>
                <w:rFonts w:ascii="Arial" w:eastAsia="Arial" w:hAnsi="Arial" w:cs="Arial"/>
                <w:sz w:val="20"/>
                <w:szCs w:val="20"/>
                <w:lang w:val="es"/>
              </w:rPr>
            </w:pPr>
            <w:r w:rsidRPr="003F195D">
              <w:rPr>
                <w:rFonts w:ascii="Arial" w:eastAsia="Arial" w:hAnsi="Arial" w:cs="Arial"/>
                <w:sz w:val="20"/>
                <w:szCs w:val="20"/>
                <w:lang w:val="es"/>
              </w:rPr>
              <w:t>Se tendrá en cuenta para la radicación de cuentas medicas lo establecido en la guía “lineamientos para la radicación y obligación de cuentas medicas” (1AR-GU-0002).</w:t>
            </w:r>
          </w:p>
          <w:p w14:paraId="09125765" w14:textId="77777777" w:rsidR="003F0B1C" w:rsidRPr="003F195D" w:rsidRDefault="003F0B1C" w:rsidP="003F0B1C">
            <w:pPr>
              <w:jc w:val="both"/>
              <w:rPr>
                <w:rFonts w:ascii="Arial" w:eastAsia="Arial" w:hAnsi="Arial" w:cs="Arial"/>
                <w:sz w:val="20"/>
                <w:szCs w:val="20"/>
                <w:lang w:val="es"/>
              </w:rPr>
            </w:pPr>
            <w:r w:rsidRPr="003F195D">
              <w:rPr>
                <w:rFonts w:ascii="Arial" w:eastAsia="Arial" w:hAnsi="Arial" w:cs="Arial"/>
                <w:sz w:val="20"/>
                <w:szCs w:val="20"/>
                <w:lang w:val="es"/>
              </w:rPr>
              <w:t xml:space="preserve"> </w:t>
            </w:r>
          </w:p>
          <w:p w14:paraId="1FAF676E" w14:textId="77777777" w:rsidR="003F0B1C" w:rsidRPr="003F195D" w:rsidRDefault="003F0B1C" w:rsidP="003F0B1C">
            <w:pPr>
              <w:jc w:val="both"/>
              <w:rPr>
                <w:rFonts w:ascii="Arial" w:eastAsia="Arial" w:hAnsi="Arial" w:cs="Arial"/>
                <w:sz w:val="20"/>
                <w:szCs w:val="20"/>
                <w:lang w:val="es"/>
              </w:rPr>
            </w:pPr>
            <w:r w:rsidRPr="003F195D">
              <w:rPr>
                <w:rFonts w:ascii="Arial" w:eastAsia="Arial" w:hAnsi="Arial" w:cs="Arial"/>
                <w:sz w:val="20"/>
                <w:szCs w:val="20"/>
                <w:lang w:val="es"/>
              </w:rPr>
              <w:t>Documentos requeridos:</w:t>
            </w:r>
          </w:p>
          <w:p w14:paraId="271FA11B" w14:textId="77777777" w:rsidR="003F0B1C" w:rsidRPr="003F195D" w:rsidRDefault="003F0B1C" w:rsidP="003F0B1C">
            <w:pPr>
              <w:jc w:val="both"/>
              <w:rPr>
                <w:rFonts w:ascii="Arial" w:eastAsia="Arial" w:hAnsi="Arial" w:cs="Arial"/>
                <w:sz w:val="20"/>
                <w:szCs w:val="20"/>
                <w:lang w:val="es"/>
              </w:rPr>
            </w:pPr>
            <w:r w:rsidRPr="003F195D">
              <w:rPr>
                <w:rFonts w:ascii="Arial" w:eastAsia="Arial" w:hAnsi="Arial" w:cs="Arial"/>
                <w:sz w:val="20"/>
                <w:szCs w:val="20"/>
                <w:lang w:val="es"/>
              </w:rPr>
              <w:t xml:space="preserve"> </w:t>
            </w:r>
          </w:p>
          <w:p w14:paraId="037460DA" w14:textId="77777777" w:rsidR="003F0B1C" w:rsidRPr="003F195D" w:rsidRDefault="003F0B1C" w:rsidP="003F0B1C">
            <w:pPr>
              <w:pStyle w:val="Prrafodelista"/>
              <w:numPr>
                <w:ilvl w:val="0"/>
                <w:numId w:val="36"/>
              </w:numPr>
              <w:rPr>
                <w:rFonts w:ascii="Arial" w:eastAsia="Arial" w:hAnsi="Arial" w:cs="Arial"/>
                <w:sz w:val="20"/>
                <w:szCs w:val="20"/>
              </w:rPr>
            </w:pPr>
            <w:r w:rsidRPr="003F195D">
              <w:rPr>
                <w:rFonts w:ascii="Arial" w:eastAsia="Arial" w:hAnsi="Arial" w:cs="Arial"/>
                <w:sz w:val="20"/>
                <w:szCs w:val="20"/>
                <w:lang w:val="es"/>
              </w:rPr>
              <w:t>Factura de venta original que cumpla con los requisitos de ley.</w:t>
            </w:r>
          </w:p>
          <w:p w14:paraId="22B44F15" w14:textId="77777777" w:rsidR="003F0B1C" w:rsidRPr="003F195D" w:rsidRDefault="003F0B1C" w:rsidP="003F0B1C">
            <w:pPr>
              <w:pStyle w:val="Prrafodelista"/>
              <w:numPr>
                <w:ilvl w:val="0"/>
                <w:numId w:val="36"/>
              </w:numPr>
              <w:rPr>
                <w:rFonts w:ascii="Arial" w:eastAsia="Arial" w:hAnsi="Arial" w:cs="Arial"/>
                <w:sz w:val="20"/>
                <w:szCs w:val="20"/>
              </w:rPr>
            </w:pPr>
            <w:r w:rsidRPr="003F195D">
              <w:rPr>
                <w:rFonts w:ascii="Arial" w:eastAsia="Arial" w:hAnsi="Arial" w:cs="Arial"/>
                <w:sz w:val="20"/>
                <w:szCs w:val="20"/>
                <w:lang w:val="es"/>
              </w:rPr>
              <w:t>Recibido a satisfacción técnico – económico expedido por el supervisor del contrato.</w:t>
            </w:r>
          </w:p>
          <w:p w14:paraId="7A4AA1D5" w14:textId="77777777" w:rsidR="003F0B1C" w:rsidRPr="003F195D" w:rsidRDefault="003F0B1C" w:rsidP="003F0B1C">
            <w:pPr>
              <w:pStyle w:val="Prrafodelista"/>
              <w:numPr>
                <w:ilvl w:val="0"/>
                <w:numId w:val="36"/>
              </w:numPr>
              <w:rPr>
                <w:rFonts w:ascii="Arial" w:eastAsia="Arial" w:hAnsi="Arial" w:cs="Arial"/>
                <w:sz w:val="20"/>
                <w:szCs w:val="20"/>
              </w:rPr>
            </w:pPr>
            <w:r w:rsidRPr="003F195D">
              <w:rPr>
                <w:rFonts w:ascii="Arial" w:eastAsia="Arial" w:hAnsi="Arial" w:cs="Arial"/>
                <w:sz w:val="20"/>
                <w:szCs w:val="20"/>
                <w:lang w:val="es"/>
              </w:rPr>
              <w:t>Copia del soporte de cada uno de las atenciones prestadas a los usuarios.</w:t>
            </w:r>
          </w:p>
          <w:p w14:paraId="1C2F53FA" w14:textId="77777777" w:rsidR="003F0B1C" w:rsidRPr="003F195D" w:rsidRDefault="003F0B1C" w:rsidP="003F0B1C">
            <w:pPr>
              <w:pStyle w:val="Prrafodelista"/>
              <w:numPr>
                <w:ilvl w:val="0"/>
                <w:numId w:val="36"/>
              </w:numPr>
              <w:rPr>
                <w:rFonts w:ascii="Arial" w:eastAsia="Arial" w:hAnsi="Arial" w:cs="Arial"/>
                <w:sz w:val="20"/>
                <w:szCs w:val="20"/>
              </w:rPr>
            </w:pPr>
            <w:r w:rsidRPr="003F195D">
              <w:rPr>
                <w:rFonts w:ascii="Arial" w:eastAsia="Arial" w:hAnsi="Arial" w:cs="Arial"/>
                <w:sz w:val="20"/>
                <w:szCs w:val="20"/>
                <w:lang w:val="es"/>
              </w:rPr>
              <w:t>Autorización del servicio en original.</w:t>
            </w:r>
          </w:p>
          <w:p w14:paraId="5EB5715D" w14:textId="77777777" w:rsidR="003F0B1C" w:rsidRPr="003F195D" w:rsidRDefault="003F0B1C" w:rsidP="003F0B1C">
            <w:pPr>
              <w:pStyle w:val="Prrafodelista"/>
              <w:numPr>
                <w:ilvl w:val="0"/>
                <w:numId w:val="36"/>
              </w:numPr>
              <w:rPr>
                <w:rFonts w:ascii="Arial" w:eastAsia="Arial" w:hAnsi="Arial" w:cs="Arial"/>
                <w:sz w:val="20"/>
                <w:szCs w:val="20"/>
                <w:lang w:val="es"/>
              </w:rPr>
            </w:pPr>
            <w:r w:rsidRPr="003F195D">
              <w:rPr>
                <w:rFonts w:ascii="Arial" w:eastAsia="Arial" w:hAnsi="Arial" w:cs="Arial"/>
                <w:sz w:val="20"/>
                <w:szCs w:val="20"/>
                <w:lang w:val="es"/>
              </w:rPr>
              <w:t xml:space="preserve">Acreditación del contratista de encontrarse a día en el pago de aportes relativos </w:t>
            </w:r>
            <w:r w:rsidRPr="003F195D">
              <w:rPr>
                <w:rFonts w:ascii="Arial" w:eastAsia="Arial" w:hAnsi="Arial" w:cs="Arial"/>
                <w:sz w:val="20"/>
                <w:szCs w:val="20"/>
                <w:lang w:val="es"/>
              </w:rPr>
              <w:lastRenderedPageBreak/>
              <w:t>al Sistema de Seguridad Social en salud, Pensiones y Riesgos laborales, respecto al pago de parafiscales se aplicara lo contenido en el Articulo 114-1 del Estatuto Tributario.</w:t>
            </w:r>
          </w:p>
          <w:p w14:paraId="71CAEAED" w14:textId="77777777" w:rsidR="003F0B1C" w:rsidRPr="003F195D" w:rsidRDefault="003F0B1C" w:rsidP="003F0B1C">
            <w:pPr>
              <w:pStyle w:val="Prrafodelista"/>
              <w:rPr>
                <w:rFonts w:ascii="Arial" w:eastAsia="Arial" w:hAnsi="Arial" w:cs="Arial"/>
                <w:sz w:val="20"/>
                <w:szCs w:val="20"/>
                <w:lang w:val="es"/>
              </w:rPr>
            </w:pPr>
          </w:p>
          <w:p w14:paraId="10A386C1" w14:textId="77777777" w:rsidR="003F0B1C" w:rsidRPr="003F195D" w:rsidRDefault="003F0B1C" w:rsidP="003F0B1C">
            <w:pPr>
              <w:jc w:val="both"/>
              <w:rPr>
                <w:rFonts w:ascii="Arial" w:eastAsia="Arial" w:hAnsi="Arial" w:cs="Arial"/>
                <w:sz w:val="20"/>
                <w:szCs w:val="20"/>
                <w:lang w:val="es"/>
              </w:rPr>
            </w:pPr>
            <w:r w:rsidRPr="003F195D">
              <w:rPr>
                <w:rFonts w:ascii="Arial" w:eastAsia="Arial" w:hAnsi="Arial" w:cs="Arial"/>
                <w:sz w:val="20"/>
                <w:szCs w:val="20"/>
                <w:lang w:val="es"/>
              </w:rPr>
              <w:t>Soportes de la ley para la auditoría de cuentas definidos en el Decreto 4747 de 2007, anexo 5 de la Resolución 3047 de 2008 del Ministerio de la Protección Social, Ley 1438 de 2011 y demás normas que las aclaren o modifiquen.</w:t>
            </w:r>
          </w:p>
          <w:p w14:paraId="6C7548F1" w14:textId="77777777" w:rsidR="003F0B1C" w:rsidRPr="003F195D" w:rsidRDefault="003F0B1C" w:rsidP="003F0B1C">
            <w:pPr>
              <w:jc w:val="both"/>
              <w:rPr>
                <w:rFonts w:ascii="Arial" w:eastAsia="Arial" w:hAnsi="Arial" w:cs="Arial"/>
                <w:sz w:val="20"/>
                <w:szCs w:val="20"/>
                <w:lang w:val="es"/>
              </w:rPr>
            </w:pPr>
            <w:r w:rsidRPr="003F195D">
              <w:rPr>
                <w:rFonts w:ascii="Arial" w:eastAsia="Arial" w:hAnsi="Arial" w:cs="Arial"/>
                <w:sz w:val="20"/>
                <w:szCs w:val="20"/>
                <w:lang w:val="es"/>
              </w:rPr>
              <w:t xml:space="preserve"> </w:t>
            </w:r>
          </w:p>
          <w:p w14:paraId="6A7C338B" w14:textId="77777777" w:rsidR="003F0B1C" w:rsidRPr="003F195D" w:rsidRDefault="003F0B1C" w:rsidP="003F0B1C">
            <w:pPr>
              <w:jc w:val="both"/>
              <w:rPr>
                <w:rFonts w:ascii="Arial" w:eastAsia="Arial" w:hAnsi="Arial" w:cs="Arial"/>
                <w:sz w:val="20"/>
                <w:szCs w:val="20"/>
                <w:lang w:val="es"/>
              </w:rPr>
            </w:pPr>
            <w:r w:rsidRPr="003F195D">
              <w:rPr>
                <w:rFonts w:ascii="Arial" w:eastAsia="Arial" w:hAnsi="Arial" w:cs="Arial"/>
                <w:sz w:val="20"/>
                <w:szCs w:val="20"/>
                <w:lang w:val="es"/>
              </w:rPr>
              <w:t xml:space="preserve">Información de registro prestaciones de servicios de salud [RIPS], el cual debe cumplir con lo estipulado en la Resolución 3374 de 2000 y demás normas que lo reglamenten o modifiquen. </w:t>
            </w:r>
          </w:p>
          <w:p w14:paraId="39D24E36" w14:textId="77777777" w:rsidR="003F0B1C" w:rsidRPr="003F195D" w:rsidRDefault="003F0B1C" w:rsidP="003F0B1C">
            <w:pPr>
              <w:jc w:val="both"/>
              <w:rPr>
                <w:rFonts w:ascii="Arial" w:eastAsia="Arial" w:hAnsi="Arial" w:cs="Arial"/>
                <w:sz w:val="20"/>
                <w:szCs w:val="20"/>
                <w:lang w:val="es"/>
              </w:rPr>
            </w:pPr>
            <w:r w:rsidRPr="003F195D">
              <w:rPr>
                <w:rFonts w:ascii="Arial" w:eastAsia="Arial" w:hAnsi="Arial" w:cs="Arial"/>
                <w:sz w:val="20"/>
                <w:szCs w:val="20"/>
                <w:lang w:val="es"/>
              </w:rPr>
              <w:t xml:space="preserve"> </w:t>
            </w:r>
          </w:p>
          <w:p w14:paraId="540F4AFA" w14:textId="3E4397D7" w:rsidR="003F0B1C" w:rsidRPr="003F195D" w:rsidRDefault="003F0B1C" w:rsidP="003F0B1C">
            <w:pPr>
              <w:jc w:val="both"/>
              <w:rPr>
                <w:rFonts w:ascii="Arial" w:eastAsia="Arial" w:hAnsi="Arial" w:cs="Arial"/>
                <w:sz w:val="20"/>
                <w:szCs w:val="20"/>
                <w:lang w:val="es"/>
              </w:rPr>
            </w:pPr>
            <w:r w:rsidRPr="003F195D">
              <w:rPr>
                <w:rFonts w:ascii="Arial" w:eastAsia="Arial" w:hAnsi="Arial" w:cs="Arial"/>
                <w:sz w:val="20"/>
                <w:szCs w:val="20"/>
                <w:lang w:val="es"/>
              </w:rPr>
              <w:t>Si el contratista no presenta la factura dentro del término de los cinco (05) primeros días hábiles de casa mes, el trámite y el pago de la factura se realizará dentro de los sesenta (60) días hábiles siguientes.</w:t>
            </w:r>
          </w:p>
          <w:p w14:paraId="69BC3F18" w14:textId="77777777" w:rsidR="003F0B1C" w:rsidRPr="003F195D" w:rsidRDefault="003F0B1C" w:rsidP="003F0B1C">
            <w:pPr>
              <w:jc w:val="both"/>
              <w:rPr>
                <w:rFonts w:ascii="Arial" w:eastAsia="Arial" w:hAnsi="Arial" w:cs="Arial"/>
                <w:sz w:val="20"/>
                <w:szCs w:val="20"/>
                <w:lang w:val="es"/>
              </w:rPr>
            </w:pPr>
            <w:r w:rsidRPr="003F195D">
              <w:rPr>
                <w:rFonts w:ascii="Arial" w:eastAsia="Arial" w:hAnsi="Arial" w:cs="Arial"/>
                <w:sz w:val="20"/>
                <w:szCs w:val="20"/>
                <w:lang w:val="es"/>
              </w:rPr>
              <w:t xml:space="preserve"> </w:t>
            </w:r>
          </w:p>
          <w:p w14:paraId="75CD7998" w14:textId="77777777" w:rsidR="003F0B1C" w:rsidRPr="003F195D" w:rsidRDefault="003F0B1C" w:rsidP="003F0B1C">
            <w:pPr>
              <w:jc w:val="both"/>
              <w:rPr>
                <w:rFonts w:ascii="Arial" w:eastAsia="Arial" w:hAnsi="Arial" w:cs="Arial"/>
                <w:sz w:val="20"/>
                <w:szCs w:val="20"/>
                <w:lang w:val="es"/>
              </w:rPr>
            </w:pPr>
            <w:r w:rsidRPr="003F195D">
              <w:rPr>
                <w:rFonts w:ascii="Arial" w:eastAsia="Arial" w:hAnsi="Arial" w:cs="Arial"/>
                <w:sz w:val="20"/>
                <w:szCs w:val="20"/>
                <w:lang w:val="es"/>
              </w:rPr>
              <w:t xml:space="preserve">La presentación de las facturas por los servicios causados deberá realizarse dentro de los treinta (30) días calendario posterior a la presentación de los servicios. </w:t>
            </w:r>
          </w:p>
          <w:p w14:paraId="66BEC26A" w14:textId="77777777" w:rsidR="003F0B1C" w:rsidRPr="003F195D" w:rsidRDefault="003F0B1C" w:rsidP="003F0B1C">
            <w:pPr>
              <w:jc w:val="both"/>
              <w:rPr>
                <w:rFonts w:ascii="Arial" w:eastAsia="Arial" w:hAnsi="Arial" w:cs="Arial"/>
                <w:sz w:val="20"/>
                <w:szCs w:val="20"/>
                <w:lang w:val="es"/>
              </w:rPr>
            </w:pPr>
            <w:r w:rsidRPr="003F195D">
              <w:rPr>
                <w:rFonts w:ascii="Arial" w:eastAsia="Arial" w:hAnsi="Arial" w:cs="Arial"/>
                <w:sz w:val="20"/>
                <w:szCs w:val="20"/>
                <w:lang w:val="es"/>
              </w:rPr>
              <w:t xml:space="preserve"> </w:t>
            </w:r>
          </w:p>
          <w:p w14:paraId="3F3542A3" w14:textId="6F006236" w:rsidR="003F0B1C" w:rsidRPr="003F195D" w:rsidRDefault="003F0B1C" w:rsidP="003F0B1C">
            <w:pPr>
              <w:jc w:val="both"/>
              <w:rPr>
                <w:rFonts w:ascii="Arial" w:eastAsia="Arial" w:hAnsi="Arial" w:cs="Arial"/>
                <w:b/>
                <w:bCs/>
                <w:sz w:val="20"/>
                <w:szCs w:val="20"/>
                <w:lang w:val="es"/>
              </w:rPr>
            </w:pPr>
            <w:r w:rsidRPr="003F195D">
              <w:rPr>
                <w:rFonts w:ascii="Arial" w:eastAsia="Arial" w:hAnsi="Arial" w:cs="Arial"/>
                <w:b/>
                <w:bCs/>
                <w:sz w:val="20"/>
                <w:szCs w:val="20"/>
                <w:lang w:val="es"/>
              </w:rPr>
              <w:t>PARÁGRAFO PRIMERO: AUDITORIA DE CUENTAS.</w:t>
            </w:r>
          </w:p>
          <w:p w14:paraId="2E3EC3D3" w14:textId="7F5A454F" w:rsidR="003F0B1C" w:rsidRPr="003F195D" w:rsidRDefault="003F0B1C" w:rsidP="003F0B1C">
            <w:pPr>
              <w:jc w:val="both"/>
              <w:rPr>
                <w:rFonts w:ascii="Arial" w:eastAsia="Arial" w:hAnsi="Arial" w:cs="Arial"/>
                <w:sz w:val="20"/>
                <w:szCs w:val="20"/>
                <w:lang w:val="es"/>
              </w:rPr>
            </w:pPr>
            <w:r w:rsidRPr="003F195D">
              <w:rPr>
                <w:rFonts w:ascii="Arial" w:eastAsia="Arial" w:hAnsi="Arial" w:cs="Arial"/>
                <w:sz w:val="20"/>
                <w:szCs w:val="20"/>
                <w:lang w:val="es"/>
              </w:rPr>
              <w:t xml:space="preserve">La facturación presentada estará sujeta a la auditoría de cuentas, para lo cual el responsable de la ventanilla única – central de cuentas del Contratante, tramitará la cuenta acompañada del recibo a satisfacción, para que se realice la auditoría como se indica en el Artículo 57 de la Ley 1438 de 2011. </w:t>
            </w:r>
          </w:p>
          <w:p w14:paraId="38EB34AB" w14:textId="77777777" w:rsidR="003F0B1C" w:rsidRPr="003F195D" w:rsidRDefault="003F0B1C" w:rsidP="003F0B1C">
            <w:pPr>
              <w:jc w:val="both"/>
              <w:rPr>
                <w:rFonts w:ascii="Arial" w:eastAsia="Arial" w:hAnsi="Arial" w:cs="Arial"/>
                <w:sz w:val="20"/>
                <w:szCs w:val="20"/>
                <w:lang w:val="es"/>
              </w:rPr>
            </w:pPr>
            <w:r w:rsidRPr="003F195D">
              <w:rPr>
                <w:rFonts w:ascii="Arial" w:eastAsia="Arial" w:hAnsi="Arial" w:cs="Arial"/>
                <w:sz w:val="20"/>
                <w:szCs w:val="20"/>
                <w:lang w:val="es"/>
              </w:rPr>
              <w:t xml:space="preserve"> </w:t>
            </w:r>
          </w:p>
          <w:p w14:paraId="325054BF" w14:textId="204B5E06" w:rsidR="003F0B1C" w:rsidRPr="003F195D" w:rsidRDefault="003F0B1C" w:rsidP="003F0B1C">
            <w:pPr>
              <w:jc w:val="both"/>
              <w:rPr>
                <w:rFonts w:ascii="Arial" w:eastAsia="Arial" w:hAnsi="Arial" w:cs="Arial"/>
                <w:b/>
                <w:bCs/>
                <w:sz w:val="20"/>
                <w:szCs w:val="20"/>
                <w:lang w:val="es"/>
              </w:rPr>
            </w:pPr>
            <w:r w:rsidRPr="003F195D">
              <w:rPr>
                <w:rFonts w:ascii="Arial" w:eastAsia="Arial" w:hAnsi="Arial" w:cs="Arial"/>
                <w:b/>
                <w:bCs/>
                <w:sz w:val="20"/>
                <w:szCs w:val="20"/>
                <w:lang w:val="es"/>
              </w:rPr>
              <w:t xml:space="preserve">PARÁGRAFO SEGUNDO: OBJECIONES Y GLOSAS.    </w:t>
            </w:r>
          </w:p>
          <w:p w14:paraId="19021079" w14:textId="07473A20" w:rsidR="003F0B1C" w:rsidRPr="003F195D" w:rsidRDefault="003F0B1C" w:rsidP="003F0B1C">
            <w:pPr>
              <w:jc w:val="both"/>
              <w:rPr>
                <w:rFonts w:ascii="Arial" w:eastAsia="Arial" w:hAnsi="Arial" w:cs="Arial"/>
                <w:sz w:val="20"/>
                <w:szCs w:val="20"/>
                <w:lang w:val="es"/>
              </w:rPr>
            </w:pPr>
            <w:r w:rsidRPr="003F195D">
              <w:rPr>
                <w:rFonts w:ascii="Arial" w:eastAsia="Arial" w:hAnsi="Arial" w:cs="Arial"/>
                <w:b/>
                <w:bCs/>
                <w:sz w:val="20"/>
                <w:szCs w:val="20"/>
                <w:lang w:val="es"/>
              </w:rPr>
              <w:t xml:space="preserve"> </w:t>
            </w:r>
            <w:r w:rsidRPr="003F195D">
              <w:rPr>
                <w:rFonts w:ascii="Arial" w:eastAsia="Arial" w:hAnsi="Arial" w:cs="Arial"/>
                <w:sz w:val="20"/>
                <w:szCs w:val="20"/>
                <w:lang w:val="es"/>
              </w:rPr>
              <w:t xml:space="preserve">En el evento que se presenten glosas en las cuentas presentadas, estas se tramitarán de conformidad en lo establecido en el Artículo 57 de la Ley 1438 del 19 de enero de 2011. </w:t>
            </w:r>
          </w:p>
          <w:p w14:paraId="7F3EB876" w14:textId="77777777" w:rsidR="003F0B1C" w:rsidRPr="003F195D" w:rsidRDefault="003F0B1C" w:rsidP="003F0B1C">
            <w:pPr>
              <w:jc w:val="both"/>
              <w:rPr>
                <w:rFonts w:ascii="Arial" w:eastAsia="Arial" w:hAnsi="Arial" w:cs="Arial"/>
                <w:sz w:val="20"/>
                <w:szCs w:val="20"/>
                <w:lang w:val="es"/>
              </w:rPr>
            </w:pPr>
            <w:r w:rsidRPr="003F195D">
              <w:rPr>
                <w:rFonts w:ascii="Arial" w:eastAsia="Arial" w:hAnsi="Arial" w:cs="Arial"/>
                <w:sz w:val="20"/>
                <w:szCs w:val="20"/>
                <w:lang w:val="es"/>
              </w:rPr>
              <w:t xml:space="preserve"> </w:t>
            </w:r>
          </w:p>
          <w:p w14:paraId="24378426" w14:textId="77777777" w:rsidR="003F0B1C" w:rsidRPr="003F195D" w:rsidRDefault="003F0B1C" w:rsidP="003F0B1C">
            <w:pPr>
              <w:jc w:val="both"/>
              <w:rPr>
                <w:rFonts w:ascii="Arial" w:eastAsia="Arial" w:hAnsi="Arial" w:cs="Arial"/>
                <w:b/>
                <w:bCs/>
                <w:sz w:val="20"/>
                <w:szCs w:val="20"/>
                <w:lang w:val="es"/>
              </w:rPr>
            </w:pPr>
            <w:r w:rsidRPr="003F195D">
              <w:rPr>
                <w:rFonts w:ascii="Arial" w:eastAsia="Arial" w:hAnsi="Arial" w:cs="Arial"/>
                <w:b/>
                <w:bCs/>
                <w:sz w:val="20"/>
                <w:szCs w:val="20"/>
                <w:lang w:val="es"/>
              </w:rPr>
              <w:t>CAUSALES DE NO PAGO</w:t>
            </w:r>
          </w:p>
          <w:p w14:paraId="106EC9AC" w14:textId="528D8A22" w:rsidR="00635E30" w:rsidRPr="003F195D" w:rsidRDefault="003F0B1C" w:rsidP="003F0B1C">
            <w:pPr>
              <w:jc w:val="both"/>
              <w:rPr>
                <w:rStyle w:val="normaltextrun"/>
                <w:rFonts w:ascii="Arial" w:hAnsi="Arial" w:cs="Arial"/>
                <w:sz w:val="20"/>
                <w:szCs w:val="20"/>
              </w:rPr>
            </w:pPr>
            <w:r w:rsidRPr="003F195D">
              <w:rPr>
                <w:rFonts w:ascii="Arial" w:eastAsia="Arial" w:hAnsi="Arial" w:cs="Arial"/>
                <w:sz w:val="20"/>
                <w:szCs w:val="20"/>
                <w:lang w:val="es"/>
              </w:rPr>
              <w:t>Las contempladas en la Resolución 3047 de 2008 modificada por la Resolución 416 de 2009 del Ministerio de la Protección Social y demás normas que las modifiquen o adicionen</w:t>
            </w:r>
          </w:p>
          <w:p w14:paraId="053B7C7E" w14:textId="77777777" w:rsidR="00072BFE" w:rsidRPr="003F195D" w:rsidRDefault="00072BFE" w:rsidP="0096768B">
            <w:pPr>
              <w:jc w:val="both"/>
              <w:rPr>
                <w:rFonts w:ascii="Arial" w:hAnsi="Arial" w:cs="Arial"/>
                <w:sz w:val="20"/>
                <w:szCs w:val="20"/>
              </w:rPr>
            </w:pPr>
            <w:r w:rsidRPr="003F195D">
              <w:rPr>
                <w:rFonts w:ascii="Arial" w:hAnsi="Arial" w:cs="Arial"/>
                <w:sz w:val="20"/>
                <w:szCs w:val="20"/>
              </w:rPr>
              <w:t>.</w:t>
            </w:r>
          </w:p>
          <w:p w14:paraId="5623994E" w14:textId="77777777" w:rsidR="00072BFE" w:rsidRPr="003F195D" w:rsidRDefault="00072BFE" w:rsidP="00635E30">
            <w:pPr>
              <w:pStyle w:val="Textoindependiente"/>
              <w:jc w:val="left"/>
              <w:rPr>
                <w:rFonts w:cs="Arial"/>
                <w:noProof/>
                <w:sz w:val="20"/>
                <w:szCs w:val="20"/>
                <w:lang w:val="es-CO"/>
              </w:rPr>
            </w:pPr>
            <w:r w:rsidRPr="003F195D">
              <w:rPr>
                <w:rFonts w:cs="Arial"/>
                <w:b/>
                <w:sz w:val="20"/>
                <w:szCs w:val="20"/>
                <w:lang w:val="es-CO"/>
              </w:rPr>
              <w:t>NOMBRE BENEFICIARIO:</w:t>
            </w:r>
            <w:r w:rsidRPr="003F195D">
              <w:rPr>
                <w:rFonts w:cs="Arial"/>
                <w:sz w:val="20"/>
                <w:szCs w:val="20"/>
                <w:lang w:val="es-CO"/>
              </w:rPr>
              <w:t xml:space="preserve"> </w:t>
            </w:r>
          </w:p>
          <w:p w14:paraId="2EBD33A2" w14:textId="77777777" w:rsidR="00072BFE" w:rsidRPr="003F195D" w:rsidRDefault="00072BFE" w:rsidP="00635E30">
            <w:pPr>
              <w:pStyle w:val="Textoindependiente"/>
              <w:jc w:val="left"/>
              <w:rPr>
                <w:rFonts w:cs="Arial"/>
                <w:sz w:val="20"/>
                <w:szCs w:val="20"/>
                <w:lang w:val="es-CO"/>
              </w:rPr>
            </w:pPr>
            <w:r w:rsidRPr="003F195D">
              <w:rPr>
                <w:rFonts w:cs="Arial"/>
                <w:b/>
                <w:sz w:val="20"/>
                <w:szCs w:val="20"/>
                <w:lang w:val="es-CO"/>
              </w:rPr>
              <w:t>BANCO</w:t>
            </w:r>
            <w:r w:rsidRPr="003F195D">
              <w:rPr>
                <w:rFonts w:cs="Arial"/>
                <w:sz w:val="20"/>
                <w:szCs w:val="20"/>
                <w:lang w:val="es-CO"/>
              </w:rPr>
              <w:t xml:space="preserve">: </w:t>
            </w:r>
          </w:p>
          <w:p w14:paraId="2B728FB7" w14:textId="77777777" w:rsidR="00072BFE" w:rsidRPr="003F195D" w:rsidRDefault="00072BFE" w:rsidP="00635E30">
            <w:pPr>
              <w:pStyle w:val="Textoindependiente"/>
              <w:ind w:right="110"/>
              <w:jc w:val="left"/>
              <w:rPr>
                <w:rFonts w:cs="Arial"/>
                <w:b/>
                <w:sz w:val="20"/>
                <w:szCs w:val="20"/>
                <w:lang w:val="es-CO"/>
              </w:rPr>
            </w:pPr>
            <w:r w:rsidRPr="003F195D">
              <w:rPr>
                <w:rFonts w:cs="Arial"/>
                <w:b/>
                <w:sz w:val="20"/>
                <w:szCs w:val="20"/>
                <w:lang w:val="es-CO"/>
              </w:rPr>
              <w:t xml:space="preserve">TIPO DE CUENTA: </w:t>
            </w:r>
          </w:p>
          <w:p w14:paraId="65002C5B" w14:textId="77777777" w:rsidR="00072BFE" w:rsidRPr="003F195D" w:rsidRDefault="00072BFE" w:rsidP="00635E30">
            <w:pPr>
              <w:pStyle w:val="Textoindependiente"/>
              <w:ind w:right="110"/>
              <w:jc w:val="left"/>
              <w:rPr>
                <w:rFonts w:cs="Arial"/>
                <w:sz w:val="20"/>
                <w:szCs w:val="20"/>
                <w:lang w:val="es-CO"/>
              </w:rPr>
            </w:pPr>
            <w:r w:rsidRPr="003F195D">
              <w:rPr>
                <w:rFonts w:cs="Arial"/>
                <w:b/>
                <w:sz w:val="20"/>
                <w:szCs w:val="20"/>
                <w:lang w:val="es-CO"/>
              </w:rPr>
              <w:t>NUMERO DE CUENTA:</w:t>
            </w:r>
            <w:r w:rsidRPr="003F195D">
              <w:rPr>
                <w:rFonts w:cs="Arial"/>
                <w:sz w:val="20"/>
                <w:szCs w:val="20"/>
                <w:lang w:val="es-CO"/>
              </w:rPr>
              <w:t xml:space="preserve"> </w:t>
            </w:r>
          </w:p>
          <w:p w14:paraId="52B286D5" w14:textId="77777777" w:rsidR="00072BFE" w:rsidRPr="003F195D" w:rsidRDefault="00072BFE" w:rsidP="00635E30">
            <w:pPr>
              <w:pStyle w:val="Textoindependiente"/>
              <w:ind w:right="110"/>
              <w:jc w:val="left"/>
              <w:rPr>
                <w:rFonts w:cs="Arial"/>
                <w:b/>
                <w:sz w:val="20"/>
                <w:szCs w:val="20"/>
                <w:lang w:val="es-CO"/>
              </w:rPr>
            </w:pPr>
            <w:r w:rsidRPr="003F195D">
              <w:rPr>
                <w:rFonts w:cs="Arial"/>
                <w:b/>
                <w:sz w:val="20"/>
                <w:szCs w:val="20"/>
                <w:lang w:val="es-CO"/>
              </w:rPr>
              <w:t xml:space="preserve">OFICINA: </w:t>
            </w:r>
          </w:p>
        </w:tc>
      </w:tr>
      <w:tr w:rsidR="003F195D" w:rsidRPr="003F195D" w14:paraId="634A071A" w14:textId="77777777" w:rsidTr="009A49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530" w:type="dxa"/>
            <w:tcBorders>
              <w:top w:val="single" w:sz="4" w:space="0" w:color="auto"/>
              <w:left w:val="single" w:sz="4" w:space="0" w:color="auto"/>
              <w:bottom w:val="single" w:sz="4" w:space="0" w:color="auto"/>
              <w:right w:val="single" w:sz="4" w:space="0" w:color="auto"/>
            </w:tcBorders>
          </w:tcPr>
          <w:p w14:paraId="57FA371F" w14:textId="77777777" w:rsidR="00072BFE" w:rsidRPr="003F195D" w:rsidRDefault="00072BFE" w:rsidP="00635E30">
            <w:pPr>
              <w:pStyle w:val="Textoindependiente"/>
              <w:jc w:val="left"/>
              <w:rPr>
                <w:rFonts w:cs="Arial"/>
                <w:b/>
                <w:sz w:val="20"/>
                <w:szCs w:val="20"/>
                <w:lang w:val="es-CO"/>
              </w:rPr>
            </w:pPr>
            <w:r w:rsidRPr="003F195D">
              <w:rPr>
                <w:rFonts w:cs="Arial"/>
                <w:b/>
                <w:sz w:val="20"/>
                <w:szCs w:val="20"/>
                <w:lang w:val="es-CO"/>
              </w:rPr>
              <w:lastRenderedPageBreak/>
              <w:t>CLAUSULA QUINTA.- APROPIACIÓN PRESUPUESTAL</w:t>
            </w:r>
          </w:p>
        </w:tc>
        <w:tc>
          <w:tcPr>
            <w:tcW w:w="8013" w:type="dxa"/>
            <w:tcBorders>
              <w:top w:val="single" w:sz="4" w:space="0" w:color="auto"/>
              <w:left w:val="single" w:sz="4" w:space="0" w:color="auto"/>
              <w:bottom w:val="single" w:sz="4" w:space="0" w:color="auto"/>
              <w:right w:val="single" w:sz="4" w:space="0" w:color="auto"/>
            </w:tcBorders>
          </w:tcPr>
          <w:p w14:paraId="35218DCF" w14:textId="77777777" w:rsidR="00072BFE" w:rsidRPr="003F195D" w:rsidRDefault="00072BFE" w:rsidP="0096768B">
            <w:pPr>
              <w:adjustRightInd w:val="0"/>
              <w:jc w:val="both"/>
              <w:rPr>
                <w:rFonts w:ascii="Arial" w:eastAsia="Calibri" w:hAnsi="Arial" w:cs="Arial"/>
                <w:sz w:val="20"/>
                <w:szCs w:val="20"/>
              </w:rPr>
            </w:pPr>
            <w:r w:rsidRPr="003F195D">
              <w:rPr>
                <w:rFonts w:ascii="Arial" w:hAnsi="Arial" w:cs="Arial"/>
                <w:sz w:val="20"/>
                <w:szCs w:val="20"/>
              </w:rPr>
              <w:t xml:space="preserve">El </w:t>
            </w:r>
            <w:r w:rsidRPr="003F195D">
              <w:rPr>
                <w:rFonts w:ascii="Arial" w:eastAsia="Calibri" w:hAnsi="Arial" w:cs="Arial"/>
                <w:noProof/>
                <w:sz w:val="20"/>
                <w:szCs w:val="20"/>
              </w:rPr>
              <w:t xml:space="preserve">Certificado de Disponibilidad Presupuestal </w:t>
            </w:r>
            <w:r w:rsidRPr="003F195D">
              <w:rPr>
                <w:rFonts w:ascii="Arial" w:hAnsi="Arial" w:cs="Arial"/>
                <w:sz w:val="20"/>
                <w:szCs w:val="20"/>
              </w:rPr>
              <w:t>(SIIF II) No. XXXXXXXXXX, expedido por el Jefe de Presupuesto de la Unidad Prestadora de Salud Norte de Santander.</w:t>
            </w:r>
          </w:p>
        </w:tc>
      </w:tr>
      <w:tr w:rsidR="003F195D" w:rsidRPr="003F195D" w14:paraId="0846B5F9" w14:textId="77777777" w:rsidTr="009A49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2530" w:type="dxa"/>
            <w:tcBorders>
              <w:top w:val="single" w:sz="4" w:space="0" w:color="auto"/>
              <w:left w:val="single" w:sz="4" w:space="0" w:color="auto"/>
              <w:bottom w:val="single" w:sz="4" w:space="0" w:color="auto"/>
              <w:right w:val="single" w:sz="4" w:space="0" w:color="auto"/>
            </w:tcBorders>
          </w:tcPr>
          <w:p w14:paraId="29FF6689" w14:textId="77777777" w:rsidR="00072BFE" w:rsidRPr="003F195D" w:rsidRDefault="00072BFE" w:rsidP="00635E30">
            <w:pPr>
              <w:pStyle w:val="Textoindependiente"/>
              <w:jc w:val="left"/>
              <w:rPr>
                <w:rFonts w:cs="Arial"/>
                <w:b/>
                <w:sz w:val="20"/>
                <w:szCs w:val="20"/>
                <w:lang w:val="es-CO"/>
              </w:rPr>
            </w:pPr>
            <w:r w:rsidRPr="003F195D">
              <w:rPr>
                <w:rFonts w:cs="Arial"/>
                <w:b/>
                <w:sz w:val="20"/>
                <w:szCs w:val="20"/>
                <w:lang w:val="es-CO"/>
              </w:rPr>
              <w:t>CLAUSULA SEXTA.- PLAZO DE EJECUCIÓN</w:t>
            </w:r>
          </w:p>
        </w:tc>
        <w:tc>
          <w:tcPr>
            <w:tcW w:w="8013" w:type="dxa"/>
            <w:tcBorders>
              <w:top w:val="single" w:sz="4" w:space="0" w:color="auto"/>
              <w:left w:val="single" w:sz="4" w:space="0" w:color="auto"/>
              <w:bottom w:val="single" w:sz="4" w:space="0" w:color="auto"/>
              <w:right w:val="single" w:sz="4" w:space="0" w:color="auto"/>
            </w:tcBorders>
            <w:vAlign w:val="center"/>
          </w:tcPr>
          <w:p w14:paraId="460D536F" w14:textId="77777777" w:rsidR="00072BFE" w:rsidRPr="003F195D" w:rsidRDefault="00072BFE" w:rsidP="0096768B">
            <w:pPr>
              <w:adjustRightInd w:val="0"/>
              <w:jc w:val="both"/>
              <w:rPr>
                <w:rFonts w:ascii="Arial" w:hAnsi="Arial" w:cs="Arial"/>
                <w:sz w:val="20"/>
                <w:szCs w:val="20"/>
              </w:rPr>
            </w:pPr>
            <w:r w:rsidRPr="003F195D">
              <w:rPr>
                <w:rFonts w:ascii="Arial" w:hAnsi="Arial" w:cs="Arial"/>
                <w:sz w:val="20"/>
                <w:szCs w:val="20"/>
              </w:rPr>
              <w:t>El plazo de ejecución del contrato que se derive del presente proceso será hasta el XXXXXXXXXXXXX o hasta agotar presupuesto, lo primerio que ocurra, contados a partir de la aprobación de la garantía única</w:t>
            </w:r>
          </w:p>
        </w:tc>
      </w:tr>
      <w:tr w:rsidR="003F195D" w:rsidRPr="003F195D" w14:paraId="5E77DE50" w14:textId="77777777" w:rsidTr="009A49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2530" w:type="dxa"/>
            <w:tcBorders>
              <w:top w:val="single" w:sz="4" w:space="0" w:color="auto"/>
              <w:left w:val="single" w:sz="4" w:space="0" w:color="auto"/>
              <w:bottom w:val="single" w:sz="4" w:space="0" w:color="auto"/>
              <w:right w:val="single" w:sz="4" w:space="0" w:color="auto"/>
            </w:tcBorders>
          </w:tcPr>
          <w:p w14:paraId="1BBFD379" w14:textId="77777777" w:rsidR="00072BFE" w:rsidRPr="003F195D" w:rsidRDefault="00072BFE" w:rsidP="00635E30">
            <w:pPr>
              <w:pStyle w:val="Textoindependiente"/>
              <w:jc w:val="left"/>
              <w:rPr>
                <w:rFonts w:cs="Arial"/>
                <w:b/>
                <w:sz w:val="20"/>
                <w:szCs w:val="20"/>
                <w:lang w:val="es-CO"/>
              </w:rPr>
            </w:pPr>
            <w:r w:rsidRPr="003F195D">
              <w:rPr>
                <w:rFonts w:cs="Arial"/>
                <w:b/>
                <w:sz w:val="20"/>
                <w:szCs w:val="20"/>
                <w:lang w:val="es-CO"/>
              </w:rPr>
              <w:t>CLAUSULA SÉPTIMA. – VIGENCIA</w:t>
            </w:r>
          </w:p>
        </w:tc>
        <w:tc>
          <w:tcPr>
            <w:tcW w:w="8013" w:type="dxa"/>
            <w:tcBorders>
              <w:top w:val="single" w:sz="4" w:space="0" w:color="auto"/>
              <w:left w:val="single" w:sz="4" w:space="0" w:color="auto"/>
              <w:bottom w:val="single" w:sz="4" w:space="0" w:color="auto"/>
              <w:right w:val="single" w:sz="4" w:space="0" w:color="auto"/>
            </w:tcBorders>
            <w:vAlign w:val="center"/>
          </w:tcPr>
          <w:p w14:paraId="29207D69" w14:textId="77777777" w:rsidR="00072BFE" w:rsidRPr="003F195D" w:rsidRDefault="00072BFE" w:rsidP="0096768B">
            <w:pPr>
              <w:adjustRightInd w:val="0"/>
              <w:jc w:val="both"/>
              <w:rPr>
                <w:rFonts w:ascii="Arial" w:hAnsi="Arial" w:cs="Arial"/>
                <w:sz w:val="20"/>
                <w:szCs w:val="20"/>
              </w:rPr>
            </w:pPr>
            <w:r w:rsidRPr="003F195D">
              <w:rPr>
                <w:rFonts w:ascii="Arial" w:hAnsi="Arial" w:cs="Arial"/>
                <w:sz w:val="20"/>
                <w:szCs w:val="20"/>
              </w:rPr>
              <w:t>La vigencia del contrato será igual al plazo de ejecución y cuatro (4) meses más.</w:t>
            </w:r>
          </w:p>
        </w:tc>
      </w:tr>
      <w:tr w:rsidR="003F195D" w:rsidRPr="003F195D" w14:paraId="49757E1E" w14:textId="77777777" w:rsidTr="009A49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2530" w:type="dxa"/>
            <w:tcBorders>
              <w:top w:val="single" w:sz="4" w:space="0" w:color="auto"/>
              <w:left w:val="single" w:sz="4" w:space="0" w:color="auto"/>
              <w:bottom w:val="single" w:sz="4" w:space="0" w:color="auto"/>
              <w:right w:val="single" w:sz="4" w:space="0" w:color="auto"/>
            </w:tcBorders>
          </w:tcPr>
          <w:p w14:paraId="3798939B" w14:textId="77777777" w:rsidR="00072BFE" w:rsidRPr="003F195D" w:rsidRDefault="00072BFE" w:rsidP="00635E30">
            <w:pPr>
              <w:pStyle w:val="Textoindependiente"/>
              <w:jc w:val="left"/>
              <w:rPr>
                <w:rFonts w:cs="Arial"/>
                <w:b/>
                <w:sz w:val="20"/>
                <w:szCs w:val="20"/>
                <w:lang w:val="es-CO"/>
              </w:rPr>
            </w:pPr>
            <w:r w:rsidRPr="003F195D">
              <w:rPr>
                <w:rFonts w:cs="Arial"/>
                <w:b/>
                <w:sz w:val="20"/>
                <w:szCs w:val="20"/>
                <w:lang w:val="es-CO"/>
              </w:rPr>
              <w:t>CLAUSULA OCTAVA: SITIO DE ENTREGA Y PRESTACIÓN DEL SERVICIO.</w:t>
            </w:r>
          </w:p>
        </w:tc>
        <w:tc>
          <w:tcPr>
            <w:tcW w:w="8013" w:type="dxa"/>
            <w:tcBorders>
              <w:top w:val="single" w:sz="4" w:space="0" w:color="auto"/>
              <w:left w:val="single" w:sz="4" w:space="0" w:color="auto"/>
              <w:bottom w:val="single" w:sz="4" w:space="0" w:color="auto"/>
              <w:right w:val="single" w:sz="4" w:space="0" w:color="auto"/>
            </w:tcBorders>
            <w:vAlign w:val="center"/>
          </w:tcPr>
          <w:p w14:paraId="73637467" w14:textId="77777777" w:rsidR="00072BFE" w:rsidRPr="003F195D" w:rsidRDefault="00072BFE" w:rsidP="0096768B">
            <w:pPr>
              <w:adjustRightInd w:val="0"/>
              <w:jc w:val="both"/>
              <w:rPr>
                <w:rFonts w:ascii="Arial" w:hAnsi="Arial" w:cs="Arial"/>
                <w:sz w:val="20"/>
                <w:szCs w:val="20"/>
              </w:rPr>
            </w:pPr>
            <w:r w:rsidRPr="003F195D">
              <w:rPr>
                <w:rFonts w:ascii="Arial" w:hAnsi="Arial" w:cs="Arial"/>
                <w:sz w:val="20"/>
                <w:szCs w:val="20"/>
              </w:rPr>
              <w:t xml:space="preserve">El lugar de la prestación del servicio será </w:t>
            </w:r>
            <w:r w:rsidR="00635E30" w:rsidRPr="003F195D">
              <w:rPr>
                <w:rFonts w:ascii="Arial" w:hAnsi="Arial" w:cs="Arial"/>
                <w:sz w:val="20"/>
                <w:szCs w:val="20"/>
              </w:rPr>
              <w:t xml:space="preserve">XXXXXXXXXXXXX de la ciudad de </w:t>
            </w:r>
            <w:r w:rsidRPr="003F195D">
              <w:rPr>
                <w:rFonts w:ascii="Arial" w:hAnsi="Arial" w:cs="Arial"/>
                <w:sz w:val="20"/>
                <w:szCs w:val="20"/>
              </w:rPr>
              <w:t>Cúcuta.</w:t>
            </w:r>
          </w:p>
        </w:tc>
      </w:tr>
      <w:tr w:rsidR="003F195D" w:rsidRPr="003F195D" w14:paraId="24C559AE" w14:textId="77777777" w:rsidTr="009A49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530" w:type="dxa"/>
            <w:tcBorders>
              <w:top w:val="single" w:sz="4" w:space="0" w:color="auto"/>
              <w:left w:val="single" w:sz="4" w:space="0" w:color="auto"/>
              <w:bottom w:val="single" w:sz="4" w:space="0" w:color="auto"/>
              <w:right w:val="single" w:sz="4" w:space="0" w:color="auto"/>
            </w:tcBorders>
          </w:tcPr>
          <w:p w14:paraId="3B74118D" w14:textId="77777777" w:rsidR="00072BFE" w:rsidRPr="003F195D" w:rsidRDefault="00072BFE" w:rsidP="00635E30">
            <w:pPr>
              <w:pStyle w:val="Textoindependiente"/>
              <w:jc w:val="left"/>
              <w:rPr>
                <w:rFonts w:cs="Arial"/>
                <w:sz w:val="20"/>
                <w:szCs w:val="20"/>
                <w:lang w:val="es-CO"/>
              </w:rPr>
            </w:pPr>
            <w:r w:rsidRPr="003F195D">
              <w:rPr>
                <w:rFonts w:cs="Arial"/>
                <w:b/>
                <w:sz w:val="20"/>
                <w:szCs w:val="20"/>
                <w:lang w:val="es-CO"/>
              </w:rPr>
              <w:t>CLAUSULA DECIMA OCTAVA-  MONEDA DEL CONTRATO</w:t>
            </w:r>
          </w:p>
        </w:tc>
        <w:tc>
          <w:tcPr>
            <w:tcW w:w="8013" w:type="dxa"/>
            <w:tcBorders>
              <w:top w:val="single" w:sz="4" w:space="0" w:color="auto"/>
              <w:left w:val="single" w:sz="4" w:space="0" w:color="auto"/>
              <w:bottom w:val="single" w:sz="4" w:space="0" w:color="auto"/>
              <w:right w:val="single" w:sz="4" w:space="0" w:color="auto"/>
            </w:tcBorders>
            <w:vAlign w:val="center"/>
          </w:tcPr>
          <w:p w14:paraId="6ED22117" w14:textId="77777777" w:rsidR="00072BFE" w:rsidRPr="003F195D" w:rsidRDefault="00072BFE" w:rsidP="0096768B">
            <w:pPr>
              <w:pStyle w:val="Textoindependiente"/>
              <w:jc w:val="both"/>
              <w:rPr>
                <w:rFonts w:cs="Arial"/>
                <w:sz w:val="20"/>
                <w:szCs w:val="20"/>
                <w:lang w:val="es-CO"/>
              </w:rPr>
            </w:pPr>
            <w:r w:rsidRPr="003F195D">
              <w:rPr>
                <w:rFonts w:cs="Arial"/>
                <w:sz w:val="20"/>
                <w:szCs w:val="20"/>
                <w:lang w:val="es-CO"/>
              </w:rPr>
              <w:t>Pesos colombianos</w:t>
            </w:r>
          </w:p>
          <w:p w14:paraId="0E4C6B84" w14:textId="77777777" w:rsidR="00072BFE" w:rsidRPr="003F195D" w:rsidRDefault="00072BFE" w:rsidP="0096768B">
            <w:pPr>
              <w:pStyle w:val="Textoindependiente"/>
              <w:jc w:val="both"/>
              <w:rPr>
                <w:rFonts w:cs="Arial"/>
                <w:sz w:val="20"/>
                <w:szCs w:val="20"/>
                <w:lang w:val="es-CO"/>
              </w:rPr>
            </w:pPr>
          </w:p>
        </w:tc>
      </w:tr>
    </w:tbl>
    <w:p w14:paraId="420E40ED" w14:textId="77777777" w:rsidR="00072BFE" w:rsidRPr="003F195D" w:rsidRDefault="00072BFE" w:rsidP="00B32319">
      <w:pPr>
        <w:pStyle w:val="Textoindependiente"/>
        <w:tabs>
          <w:tab w:val="left" w:pos="3960"/>
        </w:tabs>
        <w:rPr>
          <w:b/>
          <w:sz w:val="22"/>
          <w:szCs w:val="22"/>
          <w:lang w:val="es-CO"/>
        </w:rPr>
      </w:pPr>
    </w:p>
    <w:p w14:paraId="673ED7C6" w14:textId="77777777" w:rsidR="00630BB3" w:rsidRPr="003F195D" w:rsidRDefault="005111E9" w:rsidP="00096391">
      <w:pPr>
        <w:ind w:left="142" w:right="248"/>
        <w:jc w:val="center"/>
        <w:rPr>
          <w:rFonts w:ascii="Arial" w:hAnsi="Arial" w:cs="Arial"/>
          <w:b/>
          <w:sz w:val="20"/>
          <w:szCs w:val="20"/>
        </w:rPr>
      </w:pPr>
      <w:r w:rsidRPr="003F195D">
        <w:rPr>
          <w:rFonts w:ascii="Arial" w:hAnsi="Arial" w:cs="Arial"/>
          <w:b/>
          <w:sz w:val="20"/>
          <w:szCs w:val="20"/>
        </w:rPr>
        <w:lastRenderedPageBreak/>
        <w:t>ANEXO No. 3</w:t>
      </w:r>
    </w:p>
    <w:p w14:paraId="70E8BB71" w14:textId="77777777" w:rsidR="003A4896" w:rsidRPr="003F195D" w:rsidRDefault="00630BB3" w:rsidP="00096391">
      <w:pPr>
        <w:pStyle w:val="Prrafodelista"/>
        <w:tabs>
          <w:tab w:val="left" w:pos="0"/>
        </w:tabs>
        <w:ind w:left="142" w:right="248"/>
        <w:jc w:val="center"/>
        <w:rPr>
          <w:rFonts w:ascii="Arial" w:hAnsi="Arial" w:cs="Arial"/>
          <w:b/>
          <w:sz w:val="20"/>
          <w:szCs w:val="20"/>
        </w:rPr>
      </w:pPr>
      <w:r w:rsidRPr="003F195D">
        <w:rPr>
          <w:rFonts w:ascii="Arial" w:hAnsi="Arial" w:cs="Arial"/>
          <w:b/>
          <w:sz w:val="20"/>
          <w:szCs w:val="20"/>
        </w:rPr>
        <w:t xml:space="preserve">OBLIGACIONES </w:t>
      </w:r>
      <w:r w:rsidR="003557B0" w:rsidRPr="003F195D">
        <w:rPr>
          <w:rFonts w:ascii="Arial" w:hAnsi="Arial" w:cs="Arial"/>
          <w:b/>
          <w:sz w:val="20"/>
          <w:szCs w:val="20"/>
        </w:rPr>
        <w:t xml:space="preserve">GENERALES </w:t>
      </w:r>
      <w:r w:rsidR="00532A9D" w:rsidRPr="003F195D">
        <w:rPr>
          <w:rFonts w:ascii="Arial" w:hAnsi="Arial" w:cs="Arial"/>
          <w:b/>
          <w:sz w:val="20"/>
          <w:szCs w:val="20"/>
        </w:rPr>
        <w:t>DEL CONTRATANTE</w:t>
      </w:r>
    </w:p>
    <w:p w14:paraId="2B6BC933" w14:textId="77777777" w:rsidR="005A2240" w:rsidRPr="003F195D" w:rsidRDefault="005A2240" w:rsidP="00F63107">
      <w:pPr>
        <w:pStyle w:val="Prrafodelista"/>
        <w:tabs>
          <w:tab w:val="left" w:pos="426"/>
        </w:tabs>
        <w:ind w:left="426" w:right="248" w:hanging="426"/>
        <w:jc w:val="center"/>
        <w:rPr>
          <w:rFonts w:ascii="Arial" w:hAnsi="Arial" w:cs="Arial"/>
          <w:b/>
          <w:sz w:val="20"/>
          <w:szCs w:val="20"/>
        </w:rPr>
      </w:pPr>
    </w:p>
    <w:p w14:paraId="3858C818" w14:textId="77777777" w:rsidR="00956045" w:rsidRPr="003F195D" w:rsidRDefault="00956045" w:rsidP="00956045">
      <w:pPr>
        <w:numPr>
          <w:ilvl w:val="0"/>
          <w:numId w:val="35"/>
        </w:numPr>
        <w:ind w:left="426" w:hanging="426"/>
        <w:jc w:val="both"/>
        <w:rPr>
          <w:rFonts w:ascii="Arial" w:hAnsi="Arial" w:cs="Arial"/>
          <w:sz w:val="20"/>
          <w:szCs w:val="20"/>
        </w:rPr>
      </w:pPr>
      <w:r w:rsidRPr="003F195D">
        <w:rPr>
          <w:rFonts w:ascii="Arial" w:hAnsi="Arial" w:cs="Arial"/>
          <w:sz w:val="20"/>
          <w:szCs w:val="20"/>
        </w:rPr>
        <w:t>Cumplir con el objeto contractual.</w:t>
      </w:r>
    </w:p>
    <w:p w14:paraId="41010C66" w14:textId="77777777" w:rsidR="00956045" w:rsidRPr="003F195D" w:rsidRDefault="00956045" w:rsidP="00956045">
      <w:pPr>
        <w:numPr>
          <w:ilvl w:val="0"/>
          <w:numId w:val="35"/>
        </w:numPr>
        <w:ind w:left="426" w:hanging="426"/>
        <w:jc w:val="both"/>
        <w:rPr>
          <w:rFonts w:ascii="Arial" w:hAnsi="Arial" w:cs="Arial"/>
          <w:sz w:val="20"/>
          <w:szCs w:val="20"/>
        </w:rPr>
      </w:pPr>
      <w:r w:rsidRPr="003F195D">
        <w:rPr>
          <w:rFonts w:ascii="Arial" w:hAnsi="Arial" w:cs="Arial"/>
          <w:sz w:val="20"/>
          <w:szCs w:val="20"/>
        </w:rPr>
        <w:t xml:space="preserve">Obrar con lealtad y buena fe en las distintas etapas contractuales, evitando dilaciones y trabas. </w:t>
      </w:r>
    </w:p>
    <w:p w14:paraId="60456A10" w14:textId="77777777" w:rsidR="00956045" w:rsidRPr="003F195D" w:rsidRDefault="00956045" w:rsidP="00956045">
      <w:pPr>
        <w:numPr>
          <w:ilvl w:val="0"/>
          <w:numId w:val="35"/>
        </w:numPr>
        <w:ind w:left="426" w:hanging="426"/>
        <w:jc w:val="both"/>
        <w:rPr>
          <w:rFonts w:ascii="Arial" w:hAnsi="Arial" w:cs="Arial"/>
          <w:sz w:val="20"/>
          <w:szCs w:val="20"/>
        </w:rPr>
      </w:pPr>
      <w:r w:rsidRPr="003F195D">
        <w:rPr>
          <w:rFonts w:ascii="Arial" w:hAnsi="Arial" w:cs="Arial"/>
          <w:sz w:val="20"/>
          <w:szCs w:val="20"/>
        </w:rPr>
        <w:t>Responder en los plazos que la</w:t>
      </w:r>
      <w:r w:rsidRPr="003F195D">
        <w:rPr>
          <w:rFonts w:ascii="Arial" w:hAnsi="Arial" w:cs="Arial"/>
          <w:b/>
          <w:sz w:val="20"/>
          <w:szCs w:val="20"/>
        </w:rPr>
        <w:t xml:space="preserve"> POLICÍANACIONAL</w:t>
      </w:r>
      <w:r w:rsidRPr="003F195D">
        <w:rPr>
          <w:rFonts w:ascii="Arial" w:hAnsi="Arial" w:cs="Arial"/>
          <w:sz w:val="20"/>
          <w:szCs w:val="20"/>
        </w:rPr>
        <w:t xml:space="preserve"> establezca en cada caso, los requerimientos de aclaración o de información que le formule. </w:t>
      </w:r>
    </w:p>
    <w:p w14:paraId="6202CCD0" w14:textId="77777777" w:rsidR="00956045" w:rsidRPr="003F195D" w:rsidRDefault="00956045" w:rsidP="00956045">
      <w:pPr>
        <w:numPr>
          <w:ilvl w:val="0"/>
          <w:numId w:val="35"/>
        </w:numPr>
        <w:ind w:left="426" w:hanging="426"/>
        <w:jc w:val="both"/>
        <w:rPr>
          <w:rFonts w:ascii="Arial" w:hAnsi="Arial" w:cs="Arial"/>
          <w:sz w:val="20"/>
          <w:szCs w:val="20"/>
        </w:rPr>
      </w:pPr>
      <w:r w:rsidRPr="003F195D">
        <w:rPr>
          <w:rFonts w:ascii="Arial" w:hAnsi="Arial" w:cs="Arial"/>
          <w:sz w:val="20"/>
          <w:szCs w:val="20"/>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20784213" w14:textId="77777777" w:rsidR="00956045" w:rsidRPr="003F195D" w:rsidRDefault="00956045" w:rsidP="00956045">
      <w:pPr>
        <w:numPr>
          <w:ilvl w:val="0"/>
          <w:numId w:val="35"/>
        </w:numPr>
        <w:ind w:left="426" w:hanging="426"/>
        <w:jc w:val="both"/>
        <w:rPr>
          <w:rFonts w:ascii="Arial" w:hAnsi="Arial" w:cs="Arial"/>
          <w:sz w:val="20"/>
          <w:szCs w:val="20"/>
        </w:rPr>
      </w:pPr>
      <w:r w:rsidRPr="003F195D">
        <w:rPr>
          <w:rFonts w:ascii="Arial" w:hAnsi="Arial" w:cs="Arial"/>
          <w:sz w:val="20"/>
          <w:szCs w:val="20"/>
        </w:rPr>
        <w:t>Constituir en debida forma y aportar al Grupo Contractual y Seguimiento de la Dirección Administrativa y Financiera o quien haga sus veces, dentro de los tres (3) días hábiles siguientes a la suscripción del contrato, la Garantía Única.</w:t>
      </w:r>
    </w:p>
    <w:p w14:paraId="408B85B4" w14:textId="77777777" w:rsidR="00956045" w:rsidRPr="003F195D" w:rsidRDefault="00956045" w:rsidP="00956045">
      <w:pPr>
        <w:numPr>
          <w:ilvl w:val="0"/>
          <w:numId w:val="35"/>
        </w:numPr>
        <w:ind w:left="426" w:hanging="426"/>
        <w:jc w:val="both"/>
        <w:rPr>
          <w:rFonts w:ascii="Arial" w:hAnsi="Arial" w:cs="Arial"/>
          <w:sz w:val="20"/>
          <w:szCs w:val="20"/>
        </w:rPr>
      </w:pPr>
      <w:r w:rsidRPr="003F195D">
        <w:rPr>
          <w:rFonts w:ascii="Arial"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43952A13" w14:textId="77777777" w:rsidR="00956045" w:rsidRPr="003F195D" w:rsidRDefault="00956045" w:rsidP="00956045">
      <w:pPr>
        <w:numPr>
          <w:ilvl w:val="0"/>
          <w:numId w:val="35"/>
        </w:numPr>
        <w:ind w:left="426" w:hanging="426"/>
        <w:jc w:val="both"/>
        <w:rPr>
          <w:rFonts w:ascii="Arial" w:hAnsi="Arial" w:cs="Arial"/>
          <w:sz w:val="20"/>
          <w:szCs w:val="20"/>
        </w:rPr>
      </w:pPr>
      <w:r w:rsidRPr="003F195D">
        <w:rPr>
          <w:rFonts w:ascii="Arial" w:hAnsi="Arial" w:cs="Arial"/>
          <w:sz w:val="20"/>
          <w:szCs w:val="20"/>
        </w:rPr>
        <w:t xml:space="preserve">No acceder a peticiones o amenazas, de quienes actuando por fuera de la ley pretendan obligarlo a hacer u omitir algún acto o hecho, el CONTRATISTA deberá Informar de tal evento a la unidad prestadora de Salud Norte de Santander  y a las autoridades competentes para que se adopte las medidas necesarias. </w:t>
      </w:r>
    </w:p>
    <w:p w14:paraId="4C7BF305" w14:textId="77777777" w:rsidR="00956045" w:rsidRPr="003F195D" w:rsidRDefault="00956045" w:rsidP="00956045">
      <w:pPr>
        <w:numPr>
          <w:ilvl w:val="0"/>
          <w:numId w:val="35"/>
        </w:numPr>
        <w:ind w:left="426" w:hanging="426"/>
        <w:jc w:val="both"/>
        <w:rPr>
          <w:rFonts w:ascii="Arial" w:hAnsi="Arial" w:cs="Arial"/>
          <w:sz w:val="20"/>
          <w:szCs w:val="20"/>
        </w:rPr>
      </w:pPr>
      <w:r w:rsidRPr="003F195D">
        <w:rPr>
          <w:rFonts w:ascii="Arial" w:hAnsi="Arial" w:cs="Arial"/>
          <w:sz w:val="20"/>
          <w:szCs w:val="20"/>
        </w:rPr>
        <w:t>Mantener activa la cuenta corriente o de ahorros reportada para los pagos con el fin de evitar traumatismos en el proceso de ejecución del contrato.</w:t>
      </w:r>
    </w:p>
    <w:p w14:paraId="4A26D1AB" w14:textId="77777777" w:rsidR="00956045" w:rsidRPr="003F195D" w:rsidRDefault="00956045" w:rsidP="00956045">
      <w:pPr>
        <w:numPr>
          <w:ilvl w:val="0"/>
          <w:numId w:val="35"/>
        </w:numPr>
        <w:tabs>
          <w:tab w:val="left" w:leader="dot" w:pos="-567"/>
        </w:tabs>
        <w:ind w:left="426" w:right="-23" w:hanging="426"/>
        <w:jc w:val="both"/>
        <w:rPr>
          <w:rFonts w:ascii="Arial" w:hAnsi="Arial" w:cs="Arial"/>
          <w:sz w:val="20"/>
          <w:szCs w:val="20"/>
        </w:rPr>
      </w:pPr>
      <w:r w:rsidRPr="003F195D">
        <w:rPr>
          <w:rFonts w:ascii="Arial" w:hAnsi="Arial" w:cs="Arial"/>
          <w:sz w:val="20"/>
          <w:szCs w:val="20"/>
        </w:rPr>
        <w:t xml:space="preserve">Responder laboralmente por la vinculación del personal que contrate o que utilice para la ejecución del presente contrato. </w:t>
      </w:r>
    </w:p>
    <w:p w14:paraId="4E467891" w14:textId="77777777" w:rsidR="00956045" w:rsidRPr="003F195D" w:rsidRDefault="00956045" w:rsidP="00956045">
      <w:pPr>
        <w:numPr>
          <w:ilvl w:val="0"/>
          <w:numId w:val="35"/>
        </w:numPr>
        <w:tabs>
          <w:tab w:val="left" w:leader="dot" w:pos="-567"/>
        </w:tabs>
        <w:ind w:left="426" w:right="-23" w:hanging="426"/>
        <w:jc w:val="both"/>
        <w:rPr>
          <w:rFonts w:ascii="Arial" w:hAnsi="Arial" w:cs="Arial"/>
          <w:sz w:val="20"/>
          <w:szCs w:val="20"/>
        </w:rPr>
      </w:pPr>
      <w:r w:rsidRPr="003F195D">
        <w:rPr>
          <w:rFonts w:ascii="Arial" w:hAnsi="Arial" w:cs="Arial"/>
          <w:sz w:val="20"/>
          <w:szCs w:val="20"/>
        </w:rPr>
        <w:t xml:space="preserve">Cumplir con el sistema obligatorio de garantía de calidad, estar habilitado y las demás condiciones sanitarias, que fijen las autoridades competentes tanto del orden nacional como Territorial. </w:t>
      </w:r>
    </w:p>
    <w:p w14:paraId="008C3EA7" w14:textId="77777777" w:rsidR="00956045" w:rsidRPr="003F195D" w:rsidRDefault="00956045" w:rsidP="00956045">
      <w:pPr>
        <w:numPr>
          <w:ilvl w:val="0"/>
          <w:numId w:val="35"/>
        </w:numPr>
        <w:tabs>
          <w:tab w:val="left" w:leader="dot" w:pos="-567"/>
        </w:tabs>
        <w:ind w:left="426" w:right="-23" w:hanging="426"/>
        <w:jc w:val="both"/>
        <w:rPr>
          <w:rFonts w:ascii="Arial" w:hAnsi="Arial" w:cs="Arial"/>
          <w:sz w:val="20"/>
          <w:szCs w:val="20"/>
        </w:rPr>
      </w:pPr>
      <w:r w:rsidRPr="003F195D">
        <w:rPr>
          <w:rFonts w:ascii="Arial" w:hAnsi="Arial" w:cs="Arial"/>
          <w:sz w:val="20"/>
          <w:szCs w:val="20"/>
        </w:rPr>
        <w:t xml:space="preserve">Debe suministrar al contratante reporte estadístico de costos y reporte epidemiológico cuando el contratante por intermedio de </w:t>
      </w:r>
      <w:r w:rsidRPr="003F195D">
        <w:rPr>
          <w:rStyle w:val="CharAttribute10"/>
          <w:rFonts w:hAnsi="Arial" w:cs="Arial"/>
          <w:sz w:val="20"/>
          <w:szCs w:val="20"/>
        </w:rPr>
        <w:t xml:space="preserve">la unidad prestadora de salud </w:t>
      </w:r>
      <w:r w:rsidRPr="003F195D">
        <w:rPr>
          <w:rFonts w:ascii="Arial" w:hAnsi="Arial" w:cs="Arial"/>
          <w:sz w:val="20"/>
          <w:szCs w:val="20"/>
        </w:rPr>
        <w:t>los requiera, sobre las atenciones y procedimiento de los usuarios.</w:t>
      </w:r>
    </w:p>
    <w:p w14:paraId="1F4C3655" w14:textId="77777777" w:rsidR="00956045" w:rsidRPr="003F195D" w:rsidRDefault="00956045" w:rsidP="00956045">
      <w:pPr>
        <w:numPr>
          <w:ilvl w:val="0"/>
          <w:numId w:val="35"/>
        </w:numPr>
        <w:tabs>
          <w:tab w:val="left" w:leader="dot" w:pos="-567"/>
        </w:tabs>
        <w:ind w:left="426" w:right="-23" w:hanging="426"/>
        <w:jc w:val="both"/>
        <w:rPr>
          <w:rFonts w:ascii="Arial" w:hAnsi="Arial" w:cs="Arial"/>
          <w:sz w:val="20"/>
          <w:szCs w:val="20"/>
        </w:rPr>
      </w:pPr>
      <w:r w:rsidRPr="003F195D">
        <w:rPr>
          <w:rFonts w:ascii="Arial" w:hAnsi="Arial" w:cs="Arial"/>
          <w:sz w:val="20"/>
          <w:szCs w:val="20"/>
        </w:rPr>
        <w:t>El contratista estará en la obligación de aplicar un instrumento para medir la calidad y oportunidad en la atención de los usuarios, remitiendo copia de los resultados al supervisor del contrato.</w:t>
      </w:r>
    </w:p>
    <w:p w14:paraId="49CD0E0E" w14:textId="77777777" w:rsidR="00956045" w:rsidRPr="003F195D" w:rsidRDefault="00956045" w:rsidP="00956045">
      <w:pPr>
        <w:numPr>
          <w:ilvl w:val="0"/>
          <w:numId w:val="35"/>
        </w:numPr>
        <w:tabs>
          <w:tab w:val="left" w:leader="dot" w:pos="-567"/>
        </w:tabs>
        <w:ind w:left="426" w:right="-23" w:hanging="426"/>
        <w:jc w:val="both"/>
        <w:rPr>
          <w:rFonts w:ascii="Arial" w:hAnsi="Arial" w:cs="Arial"/>
          <w:sz w:val="20"/>
          <w:szCs w:val="20"/>
        </w:rPr>
      </w:pPr>
      <w:r w:rsidRPr="003F195D">
        <w:rPr>
          <w:rFonts w:ascii="Arial" w:hAnsi="Arial" w:cs="Arial"/>
          <w:sz w:val="20"/>
          <w:szCs w:val="20"/>
        </w:rPr>
        <w:t xml:space="preserve"> La entidad deberá identificar plenamente a los usuarios y beneficiarios del SSPN y antes de realizar la consulta y cualquier examen diagnóstico, para lo cual deberá constatar que el documento de identidad corresponda al del paciente que recibirá el servicio.</w:t>
      </w:r>
    </w:p>
    <w:p w14:paraId="5AA116BF" w14:textId="77777777" w:rsidR="00956045" w:rsidRPr="003F195D" w:rsidRDefault="00956045" w:rsidP="00956045">
      <w:pPr>
        <w:numPr>
          <w:ilvl w:val="0"/>
          <w:numId w:val="35"/>
        </w:numPr>
        <w:tabs>
          <w:tab w:val="left" w:leader="dot" w:pos="-567"/>
        </w:tabs>
        <w:ind w:left="426" w:right="-23" w:hanging="426"/>
        <w:jc w:val="both"/>
        <w:rPr>
          <w:rFonts w:ascii="Arial" w:hAnsi="Arial" w:cs="Arial"/>
          <w:sz w:val="20"/>
          <w:szCs w:val="20"/>
        </w:rPr>
      </w:pPr>
      <w:r w:rsidRPr="003F195D">
        <w:rPr>
          <w:rFonts w:ascii="Arial" w:hAnsi="Arial" w:cs="Arial"/>
          <w:sz w:val="20"/>
          <w:szCs w:val="20"/>
          <w:lang w:eastAsia="es-CO"/>
        </w:rPr>
        <w:t>Sostener y facturar de acuerdo a las tarifas pactadas en el contrato hasta el tiempo de ejecución establecido o adición que se presente.</w:t>
      </w:r>
    </w:p>
    <w:p w14:paraId="70F295DE" w14:textId="77777777" w:rsidR="00956045" w:rsidRPr="003F195D" w:rsidRDefault="00956045" w:rsidP="00956045">
      <w:pPr>
        <w:numPr>
          <w:ilvl w:val="0"/>
          <w:numId w:val="35"/>
        </w:numPr>
        <w:tabs>
          <w:tab w:val="left" w:leader="dot" w:pos="-567"/>
        </w:tabs>
        <w:ind w:left="426" w:right="-23" w:hanging="426"/>
        <w:jc w:val="both"/>
        <w:rPr>
          <w:rFonts w:ascii="Arial" w:hAnsi="Arial" w:cs="Arial"/>
          <w:sz w:val="20"/>
          <w:szCs w:val="20"/>
        </w:rPr>
      </w:pPr>
      <w:r w:rsidRPr="003F195D">
        <w:rPr>
          <w:rFonts w:ascii="Arial" w:hAnsi="Arial" w:cs="Arial"/>
          <w:sz w:val="20"/>
          <w:szCs w:val="20"/>
          <w:lang w:eastAsia="es-CO"/>
        </w:rPr>
        <w:t>Suspender el servicio cuando el valor facturado haya llegado al 100% de ejecución del monto total del contrato.</w:t>
      </w:r>
    </w:p>
    <w:p w14:paraId="256C68DA" w14:textId="77777777" w:rsidR="00956045" w:rsidRPr="003F195D" w:rsidRDefault="00956045" w:rsidP="00956045">
      <w:pPr>
        <w:numPr>
          <w:ilvl w:val="0"/>
          <w:numId w:val="35"/>
        </w:numPr>
        <w:tabs>
          <w:tab w:val="left" w:leader="dot" w:pos="-567"/>
        </w:tabs>
        <w:autoSpaceDE w:val="0"/>
        <w:autoSpaceDN w:val="0"/>
        <w:adjustRightInd w:val="0"/>
        <w:ind w:left="426" w:right="-23" w:hanging="426"/>
        <w:jc w:val="both"/>
        <w:rPr>
          <w:rFonts w:ascii="Arial" w:hAnsi="Arial" w:cs="Arial"/>
          <w:sz w:val="20"/>
          <w:szCs w:val="20"/>
        </w:rPr>
      </w:pPr>
      <w:r w:rsidRPr="003F195D">
        <w:rPr>
          <w:rFonts w:ascii="Arial" w:hAnsi="Arial" w:cs="Arial"/>
          <w:sz w:val="20"/>
          <w:szCs w:val="20"/>
          <w:lang w:eastAsia="es-CO"/>
        </w:rPr>
        <w:t>En el caso de presentarse suplantaciones o novedades con los usuarios, el Contratista deberá informar de manera inmediata al UPRES DENOR.</w:t>
      </w:r>
    </w:p>
    <w:p w14:paraId="4AFF28C5" w14:textId="77777777" w:rsidR="00956045" w:rsidRPr="003F195D" w:rsidRDefault="00956045" w:rsidP="00956045">
      <w:pPr>
        <w:numPr>
          <w:ilvl w:val="0"/>
          <w:numId w:val="35"/>
        </w:numPr>
        <w:tabs>
          <w:tab w:val="left" w:leader="dot" w:pos="-567"/>
        </w:tabs>
        <w:autoSpaceDE w:val="0"/>
        <w:autoSpaceDN w:val="0"/>
        <w:adjustRightInd w:val="0"/>
        <w:ind w:left="426" w:right="-23" w:hanging="426"/>
        <w:jc w:val="both"/>
        <w:rPr>
          <w:rFonts w:ascii="Arial" w:hAnsi="Arial" w:cs="Arial"/>
          <w:sz w:val="20"/>
          <w:szCs w:val="20"/>
        </w:rPr>
      </w:pPr>
      <w:r w:rsidRPr="003F195D">
        <w:rPr>
          <w:rFonts w:ascii="Arial" w:hAnsi="Arial" w:cs="Arial"/>
          <w:sz w:val="20"/>
          <w:szCs w:val="20"/>
          <w:lang w:eastAsia="es-CO"/>
        </w:rPr>
        <w:t>El contratista deberá rendir informe estadístico cada vez que presente cuentas, consolidado en un archivo plano totalmente diligenciado, el cual debe estar en medio magnético e impreso que contenga la siguiente información: número consecutivo, nombres y apellidos, número de identificación, fecha de la presentación del servicio, código, diagnostico (cie-10), procedimiento, código Cups del procedimiento, fecha, número y valor de la factura entre otros. así mismo debe anexar con cada factura archivo rips en medio magnético del número de procedimientos realizados y de su costo.</w:t>
      </w:r>
    </w:p>
    <w:p w14:paraId="39CBE289" w14:textId="77777777" w:rsidR="00956045" w:rsidRPr="003F195D" w:rsidRDefault="00956045" w:rsidP="00956045">
      <w:pPr>
        <w:numPr>
          <w:ilvl w:val="0"/>
          <w:numId w:val="35"/>
        </w:numPr>
        <w:tabs>
          <w:tab w:val="left" w:leader="dot" w:pos="-567"/>
        </w:tabs>
        <w:autoSpaceDE w:val="0"/>
        <w:autoSpaceDN w:val="0"/>
        <w:adjustRightInd w:val="0"/>
        <w:ind w:left="426" w:right="-23" w:hanging="426"/>
        <w:jc w:val="both"/>
        <w:rPr>
          <w:rFonts w:ascii="Arial" w:hAnsi="Arial" w:cs="Arial"/>
          <w:sz w:val="20"/>
          <w:szCs w:val="20"/>
        </w:rPr>
      </w:pPr>
      <w:r w:rsidRPr="003F195D">
        <w:rPr>
          <w:rFonts w:ascii="Arial" w:hAnsi="Arial" w:cs="Arial"/>
          <w:sz w:val="20"/>
          <w:szCs w:val="20"/>
          <w:lang w:eastAsia="es-CO"/>
        </w:rPr>
        <w:t>El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w:t>
      </w:r>
    </w:p>
    <w:p w14:paraId="5DBE7ADC" w14:textId="77777777" w:rsidR="00956045" w:rsidRPr="003F195D" w:rsidRDefault="00956045" w:rsidP="00956045">
      <w:pPr>
        <w:numPr>
          <w:ilvl w:val="0"/>
          <w:numId w:val="35"/>
        </w:numPr>
        <w:tabs>
          <w:tab w:val="left" w:leader="dot" w:pos="-567"/>
        </w:tabs>
        <w:autoSpaceDE w:val="0"/>
        <w:autoSpaceDN w:val="0"/>
        <w:adjustRightInd w:val="0"/>
        <w:ind w:left="426" w:right="-23" w:hanging="426"/>
        <w:jc w:val="both"/>
        <w:rPr>
          <w:rFonts w:ascii="Arial" w:hAnsi="Arial" w:cs="Arial"/>
          <w:sz w:val="20"/>
          <w:szCs w:val="20"/>
        </w:rPr>
      </w:pPr>
      <w:r w:rsidRPr="003F195D">
        <w:rPr>
          <w:rFonts w:ascii="Arial" w:hAnsi="Arial" w:cs="Arial"/>
          <w:sz w:val="20"/>
          <w:szCs w:val="20"/>
          <w:lang w:eastAsia="es-CO"/>
        </w:rPr>
        <w:t>Prestar en forma continua y permanente los servicios requeridos a los usuarios y beneficiarios de la Policial Nacional bajo los principios de eficacia, universalidad y solidaridad que lo ameriten y certifiquen mediante ORDENES DE SERVICIOS.</w:t>
      </w:r>
    </w:p>
    <w:p w14:paraId="6F7C22A2" w14:textId="77777777" w:rsidR="00956045" w:rsidRPr="003F195D" w:rsidRDefault="00956045" w:rsidP="00956045">
      <w:pPr>
        <w:numPr>
          <w:ilvl w:val="0"/>
          <w:numId w:val="35"/>
        </w:numPr>
        <w:tabs>
          <w:tab w:val="left" w:leader="dot" w:pos="-567"/>
        </w:tabs>
        <w:autoSpaceDE w:val="0"/>
        <w:autoSpaceDN w:val="0"/>
        <w:adjustRightInd w:val="0"/>
        <w:ind w:left="426" w:right="-23" w:hanging="426"/>
        <w:jc w:val="both"/>
        <w:rPr>
          <w:rFonts w:ascii="Arial" w:hAnsi="Arial" w:cs="Arial"/>
          <w:sz w:val="20"/>
          <w:szCs w:val="20"/>
        </w:rPr>
      </w:pPr>
      <w:r w:rsidRPr="003F195D">
        <w:rPr>
          <w:rFonts w:ascii="Arial" w:hAnsi="Arial" w:cs="Arial"/>
          <w:sz w:val="20"/>
          <w:szCs w:val="20"/>
          <w:lang w:eastAsia="es-CO"/>
        </w:rPr>
        <w:t>El Contratista debe tener suficiencia científica, técnica y administrativa que garantice la prestación de los servicios objeto del presente contrato a usuarios y beneficiarios del Subsistema de Salud de la Policía Nacional.</w:t>
      </w:r>
    </w:p>
    <w:p w14:paraId="0849A375" w14:textId="77777777" w:rsidR="00956045" w:rsidRPr="003F195D" w:rsidRDefault="00956045" w:rsidP="00956045">
      <w:pPr>
        <w:numPr>
          <w:ilvl w:val="0"/>
          <w:numId w:val="35"/>
        </w:numPr>
        <w:tabs>
          <w:tab w:val="left" w:leader="dot" w:pos="-567"/>
        </w:tabs>
        <w:autoSpaceDE w:val="0"/>
        <w:autoSpaceDN w:val="0"/>
        <w:adjustRightInd w:val="0"/>
        <w:ind w:left="426" w:right="-23" w:hanging="426"/>
        <w:jc w:val="both"/>
        <w:rPr>
          <w:rFonts w:ascii="Arial" w:hAnsi="Arial" w:cs="Arial"/>
          <w:sz w:val="20"/>
          <w:szCs w:val="20"/>
        </w:rPr>
      </w:pPr>
      <w:r w:rsidRPr="003F195D">
        <w:rPr>
          <w:rFonts w:ascii="Arial" w:hAnsi="Arial" w:cs="Arial"/>
          <w:sz w:val="20"/>
          <w:szCs w:val="20"/>
          <w:lang w:eastAsia="es-CO"/>
        </w:rPr>
        <w:t>Garantizar la prestación de los servicios con equipos Biomédicos y Material Médico adecuados para la atención del usuario.</w:t>
      </w:r>
    </w:p>
    <w:p w14:paraId="0C1063B3" w14:textId="77777777" w:rsidR="00956045" w:rsidRPr="003F195D" w:rsidRDefault="00956045" w:rsidP="00956045">
      <w:pPr>
        <w:numPr>
          <w:ilvl w:val="0"/>
          <w:numId w:val="35"/>
        </w:numPr>
        <w:tabs>
          <w:tab w:val="left" w:leader="dot" w:pos="-567"/>
        </w:tabs>
        <w:autoSpaceDE w:val="0"/>
        <w:autoSpaceDN w:val="0"/>
        <w:adjustRightInd w:val="0"/>
        <w:ind w:left="426" w:right="-23" w:hanging="426"/>
        <w:jc w:val="both"/>
        <w:rPr>
          <w:rFonts w:ascii="Arial" w:hAnsi="Arial" w:cs="Arial"/>
          <w:sz w:val="20"/>
          <w:szCs w:val="20"/>
        </w:rPr>
      </w:pPr>
      <w:r w:rsidRPr="003F195D">
        <w:rPr>
          <w:rFonts w:ascii="Arial" w:hAnsi="Arial" w:cs="Arial"/>
          <w:sz w:val="20"/>
          <w:szCs w:val="20"/>
          <w:lang w:eastAsia="es-CO"/>
        </w:rPr>
        <w:t>La entidad debe acreditarla aplicación de protocolos aceptados en salud para el manejo de pacientes.</w:t>
      </w:r>
    </w:p>
    <w:p w14:paraId="6BCD733C" w14:textId="77777777" w:rsidR="00956045" w:rsidRPr="003F195D" w:rsidRDefault="00956045" w:rsidP="00956045">
      <w:pPr>
        <w:numPr>
          <w:ilvl w:val="0"/>
          <w:numId w:val="35"/>
        </w:numPr>
        <w:tabs>
          <w:tab w:val="left" w:leader="dot" w:pos="-567"/>
        </w:tabs>
        <w:autoSpaceDE w:val="0"/>
        <w:autoSpaceDN w:val="0"/>
        <w:adjustRightInd w:val="0"/>
        <w:ind w:left="426" w:right="-23" w:hanging="426"/>
        <w:jc w:val="both"/>
        <w:rPr>
          <w:rFonts w:ascii="Arial" w:hAnsi="Arial" w:cs="Arial"/>
          <w:sz w:val="20"/>
          <w:szCs w:val="20"/>
        </w:rPr>
      </w:pPr>
      <w:r w:rsidRPr="003F195D">
        <w:rPr>
          <w:rFonts w:ascii="Arial" w:hAnsi="Arial" w:cs="Arial"/>
          <w:sz w:val="20"/>
          <w:szCs w:val="20"/>
          <w:lang w:eastAsia="es-CO"/>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telefónica será de manejo por parte de los auditores y personal de referencia y Contrarreferencia de </w:t>
      </w:r>
      <w:r w:rsidRPr="003F195D">
        <w:rPr>
          <w:rStyle w:val="CharAttribute10"/>
          <w:rFonts w:hAnsi="Arial" w:cs="Arial"/>
          <w:sz w:val="20"/>
          <w:szCs w:val="20"/>
        </w:rPr>
        <w:t>la Unidad Prestadora de Salud Norte de Santander</w:t>
      </w:r>
      <w:r w:rsidRPr="003F195D">
        <w:rPr>
          <w:rFonts w:ascii="Arial" w:hAnsi="Arial" w:cs="Arial"/>
          <w:sz w:val="20"/>
          <w:szCs w:val="20"/>
          <w:lang w:eastAsia="es-CO"/>
        </w:rPr>
        <w:t>.</w:t>
      </w:r>
    </w:p>
    <w:p w14:paraId="43CAC141" w14:textId="77777777" w:rsidR="00956045" w:rsidRPr="003F195D" w:rsidRDefault="00956045" w:rsidP="00956045">
      <w:pPr>
        <w:numPr>
          <w:ilvl w:val="0"/>
          <w:numId w:val="35"/>
        </w:numPr>
        <w:tabs>
          <w:tab w:val="left" w:leader="dot" w:pos="-567"/>
        </w:tabs>
        <w:autoSpaceDE w:val="0"/>
        <w:autoSpaceDN w:val="0"/>
        <w:adjustRightInd w:val="0"/>
        <w:ind w:left="426" w:right="-23" w:hanging="426"/>
        <w:jc w:val="both"/>
        <w:rPr>
          <w:rFonts w:ascii="Arial" w:hAnsi="Arial" w:cs="Arial"/>
          <w:sz w:val="20"/>
          <w:szCs w:val="20"/>
        </w:rPr>
      </w:pPr>
      <w:r w:rsidRPr="003F195D">
        <w:rPr>
          <w:rFonts w:ascii="Arial" w:hAnsi="Arial" w:cs="Arial"/>
          <w:sz w:val="20"/>
          <w:szCs w:val="20"/>
          <w:lang w:eastAsia="es-CO"/>
        </w:rPr>
        <w:t>Prestar los servicios durante el tiempo de duración del contrato y de acuerdo con la oferta presentada, la cual forma parte integral del mismo.</w:t>
      </w:r>
    </w:p>
    <w:p w14:paraId="5464A936" w14:textId="77777777" w:rsidR="00956045" w:rsidRPr="003F195D" w:rsidRDefault="00956045" w:rsidP="00956045">
      <w:pPr>
        <w:numPr>
          <w:ilvl w:val="0"/>
          <w:numId w:val="35"/>
        </w:numPr>
        <w:tabs>
          <w:tab w:val="left" w:leader="dot" w:pos="-567"/>
        </w:tabs>
        <w:autoSpaceDE w:val="0"/>
        <w:autoSpaceDN w:val="0"/>
        <w:adjustRightInd w:val="0"/>
        <w:ind w:left="426" w:right="-23" w:hanging="426"/>
        <w:jc w:val="both"/>
        <w:rPr>
          <w:rFonts w:ascii="Arial" w:hAnsi="Arial" w:cs="Arial"/>
          <w:sz w:val="20"/>
          <w:szCs w:val="20"/>
        </w:rPr>
      </w:pPr>
      <w:r w:rsidRPr="003F195D">
        <w:rPr>
          <w:rFonts w:ascii="Arial" w:hAnsi="Arial" w:cs="Arial"/>
          <w:sz w:val="20"/>
          <w:szCs w:val="20"/>
          <w:lang w:eastAsia="es-CO"/>
        </w:rPr>
        <w:t>Por ningún motivo se abstendrá de atender y no devolverá al usuario en comento sin informar previamente a la institución el imprevisto presentado, esto con el fin de evitar molestias al mismo.</w:t>
      </w:r>
    </w:p>
    <w:p w14:paraId="34BC6B36" w14:textId="77777777" w:rsidR="00956045" w:rsidRPr="003F195D" w:rsidRDefault="00956045" w:rsidP="00956045">
      <w:pPr>
        <w:numPr>
          <w:ilvl w:val="0"/>
          <w:numId w:val="35"/>
        </w:numPr>
        <w:tabs>
          <w:tab w:val="left" w:leader="dot" w:pos="-567"/>
        </w:tabs>
        <w:autoSpaceDE w:val="0"/>
        <w:autoSpaceDN w:val="0"/>
        <w:adjustRightInd w:val="0"/>
        <w:ind w:left="426" w:right="-23" w:hanging="426"/>
        <w:jc w:val="both"/>
        <w:rPr>
          <w:rFonts w:ascii="Arial" w:hAnsi="Arial" w:cs="Arial"/>
          <w:sz w:val="20"/>
          <w:szCs w:val="20"/>
        </w:rPr>
      </w:pPr>
      <w:r w:rsidRPr="003F195D">
        <w:rPr>
          <w:rFonts w:ascii="Arial" w:hAnsi="Arial" w:cs="Arial"/>
          <w:sz w:val="20"/>
          <w:szCs w:val="20"/>
          <w:lang w:eastAsia="es-CO"/>
        </w:rPr>
        <w:t>Permitir el acceso a la Historia Clínica, estadísticas, soportes y demás documentos relacionados con la atención del paciente y facilitar de ser necesarios, la verificación y revisión de los servicios prestados, eventualmente el acceso al paciente para evaluar la calidad del servicio, según lo preceptuado en la Resolución No 1995 del año de 1999 del Ministerio de Salud “Por la cual se establecen normas para el manejo de la Historia Clínica”.</w:t>
      </w:r>
      <w:r w:rsidRPr="003F195D">
        <w:rPr>
          <w:rFonts w:ascii="Arial" w:hAnsi="Arial" w:cs="Arial"/>
          <w:sz w:val="20"/>
          <w:szCs w:val="20"/>
          <w:lang w:eastAsia="es-CO"/>
        </w:rPr>
        <w:cr/>
        <w:t>Debe suministrar a la Institución reporte estadístico de costos y reporte epidemiológico mensual sobre las atenciones y procedimiento dados al paciente.  RIPS.</w:t>
      </w:r>
    </w:p>
    <w:p w14:paraId="3B69D45A" w14:textId="77777777" w:rsidR="00956045" w:rsidRPr="003F195D" w:rsidRDefault="00956045" w:rsidP="00956045">
      <w:pPr>
        <w:numPr>
          <w:ilvl w:val="0"/>
          <w:numId w:val="35"/>
        </w:numPr>
        <w:tabs>
          <w:tab w:val="left" w:leader="dot" w:pos="-567"/>
        </w:tabs>
        <w:autoSpaceDE w:val="0"/>
        <w:autoSpaceDN w:val="0"/>
        <w:adjustRightInd w:val="0"/>
        <w:ind w:left="426" w:right="-23" w:hanging="426"/>
        <w:jc w:val="both"/>
        <w:rPr>
          <w:rFonts w:ascii="Arial" w:hAnsi="Arial" w:cs="Arial"/>
          <w:sz w:val="20"/>
          <w:szCs w:val="20"/>
        </w:rPr>
      </w:pPr>
      <w:r w:rsidRPr="003F195D">
        <w:rPr>
          <w:rFonts w:ascii="Arial" w:hAnsi="Arial" w:cs="Arial"/>
          <w:sz w:val="20"/>
          <w:szCs w:val="20"/>
          <w:lang w:eastAsia="es-CO"/>
        </w:rPr>
        <w:t>Los servicios cobrados deben ser relacionados con la tarifa y el respectivo Código CUPS. Por cada procedimiento o servicio prestado.</w:t>
      </w:r>
    </w:p>
    <w:p w14:paraId="66046373" w14:textId="77777777" w:rsidR="00956045" w:rsidRPr="003F195D" w:rsidRDefault="00956045" w:rsidP="00956045">
      <w:pPr>
        <w:numPr>
          <w:ilvl w:val="0"/>
          <w:numId w:val="35"/>
        </w:numPr>
        <w:tabs>
          <w:tab w:val="left" w:leader="dot" w:pos="-567"/>
        </w:tabs>
        <w:autoSpaceDE w:val="0"/>
        <w:autoSpaceDN w:val="0"/>
        <w:adjustRightInd w:val="0"/>
        <w:ind w:left="426" w:right="-23" w:hanging="426"/>
        <w:jc w:val="both"/>
        <w:rPr>
          <w:rFonts w:ascii="Arial" w:hAnsi="Arial" w:cs="Arial"/>
          <w:sz w:val="20"/>
          <w:szCs w:val="20"/>
        </w:rPr>
      </w:pPr>
      <w:r w:rsidRPr="003F195D">
        <w:rPr>
          <w:rFonts w:ascii="Arial" w:hAnsi="Arial" w:cs="Arial"/>
          <w:sz w:val="20"/>
          <w:szCs w:val="20"/>
          <w:lang w:eastAsia="es-CO"/>
        </w:rPr>
        <w:t xml:space="preserve">Orden de prestación de los servicios expedida por Nodo Referencia y Contrarreferencia de </w:t>
      </w:r>
      <w:r w:rsidRPr="003F195D">
        <w:rPr>
          <w:rStyle w:val="CharAttribute10"/>
          <w:rFonts w:hAnsi="Arial" w:cs="Arial"/>
          <w:sz w:val="20"/>
          <w:szCs w:val="20"/>
        </w:rPr>
        <w:t>la Unidad Prestadora de Salud Norte de Santander</w:t>
      </w:r>
      <w:r w:rsidRPr="003F195D">
        <w:rPr>
          <w:rFonts w:ascii="Arial" w:hAnsi="Arial" w:cs="Arial"/>
          <w:sz w:val="20"/>
          <w:szCs w:val="20"/>
          <w:lang w:eastAsia="es-CO"/>
        </w:rPr>
        <w:t xml:space="preserve">, debidamente firmada por el usuario o acudiente.  Se exceptúa el caso de atención por Urgencias Vitales. </w:t>
      </w:r>
    </w:p>
    <w:p w14:paraId="51681C0D" w14:textId="77777777" w:rsidR="00956045" w:rsidRPr="003F195D" w:rsidRDefault="00956045" w:rsidP="00956045">
      <w:pPr>
        <w:numPr>
          <w:ilvl w:val="0"/>
          <w:numId w:val="35"/>
        </w:numPr>
        <w:tabs>
          <w:tab w:val="left" w:leader="dot" w:pos="-567"/>
        </w:tabs>
        <w:autoSpaceDE w:val="0"/>
        <w:autoSpaceDN w:val="0"/>
        <w:adjustRightInd w:val="0"/>
        <w:ind w:left="426" w:right="-23" w:hanging="426"/>
        <w:jc w:val="both"/>
        <w:rPr>
          <w:rFonts w:ascii="Arial" w:hAnsi="Arial" w:cs="Arial"/>
          <w:sz w:val="20"/>
          <w:szCs w:val="20"/>
        </w:rPr>
      </w:pPr>
      <w:r w:rsidRPr="003F195D">
        <w:rPr>
          <w:rFonts w:ascii="Arial" w:hAnsi="Arial" w:cs="Arial"/>
          <w:sz w:val="20"/>
          <w:szCs w:val="20"/>
          <w:lang w:eastAsia="es-CO"/>
        </w:rPr>
        <w:t>Informar por escrito al Supervisor del contrato y a la oficina de referencia y contrarreferencia cuando el contrato lleve un 70% de su ejecución y en ningún caso el contratista se abstendrá de atender a los usuarios sin informar previamente a la institución la ejecución del 70% del contrato.</w:t>
      </w:r>
    </w:p>
    <w:p w14:paraId="2209006E" w14:textId="77777777" w:rsidR="00956045" w:rsidRPr="003F195D" w:rsidRDefault="00956045" w:rsidP="00956045">
      <w:pPr>
        <w:numPr>
          <w:ilvl w:val="0"/>
          <w:numId w:val="35"/>
        </w:numPr>
        <w:tabs>
          <w:tab w:val="left" w:leader="dot" w:pos="-567"/>
        </w:tabs>
        <w:autoSpaceDE w:val="0"/>
        <w:autoSpaceDN w:val="0"/>
        <w:adjustRightInd w:val="0"/>
        <w:ind w:left="426" w:right="-23" w:hanging="426"/>
        <w:jc w:val="both"/>
        <w:rPr>
          <w:rFonts w:ascii="Arial" w:hAnsi="Arial" w:cs="Arial"/>
          <w:sz w:val="20"/>
          <w:szCs w:val="20"/>
        </w:rPr>
      </w:pPr>
      <w:r w:rsidRPr="003F195D">
        <w:rPr>
          <w:rFonts w:ascii="Arial" w:hAnsi="Arial" w:cs="Arial"/>
          <w:sz w:val="20"/>
          <w:szCs w:val="20"/>
        </w:rPr>
        <w:t>Deberá garantizar la continuidad en la prestación de los servicios de salud contratados, cuando en forma transitoria no pueda prestar dichos servicios en su propia red, sin que esto ocasione en forma algún cambio en las tarifas pactadas, evitando así afectar el nivel de accesibilidad a los servicios por parte de los usuarios. Deberá informar de forma escrita a la Oficina de Central de Cuentas del Área de Sanidad DENOR sobre la eventualidad surgida.</w:t>
      </w:r>
    </w:p>
    <w:p w14:paraId="4E625068" w14:textId="77777777" w:rsidR="00956045" w:rsidRPr="003F195D" w:rsidRDefault="00956045" w:rsidP="00956045">
      <w:pPr>
        <w:numPr>
          <w:ilvl w:val="0"/>
          <w:numId w:val="35"/>
        </w:numPr>
        <w:tabs>
          <w:tab w:val="left" w:leader="dot" w:pos="-567"/>
        </w:tabs>
        <w:autoSpaceDE w:val="0"/>
        <w:autoSpaceDN w:val="0"/>
        <w:adjustRightInd w:val="0"/>
        <w:ind w:left="426" w:right="-23" w:hanging="426"/>
        <w:jc w:val="both"/>
        <w:rPr>
          <w:rFonts w:ascii="Arial" w:hAnsi="Arial" w:cs="Arial"/>
          <w:sz w:val="20"/>
          <w:szCs w:val="20"/>
        </w:rPr>
      </w:pPr>
      <w:r w:rsidRPr="003F195D">
        <w:rPr>
          <w:rFonts w:ascii="Arial" w:hAnsi="Arial" w:cs="Arial"/>
          <w:sz w:val="20"/>
          <w:szCs w:val="20"/>
        </w:rPr>
        <w:t xml:space="preserve">El Contratista atenderá las visitas requeridas por el supervisor, coordinador y la oficina de garantía y calidad de la atención en salud de </w:t>
      </w:r>
      <w:r w:rsidRPr="003F195D">
        <w:rPr>
          <w:rStyle w:val="CharAttribute10"/>
          <w:rFonts w:hAnsi="Arial" w:cs="Arial"/>
          <w:sz w:val="20"/>
          <w:szCs w:val="20"/>
        </w:rPr>
        <w:t>la Unidad Prestadora de Salud Norte de Santander</w:t>
      </w:r>
      <w:r w:rsidRPr="003F195D">
        <w:rPr>
          <w:rFonts w:ascii="Arial" w:hAnsi="Arial" w:cs="Arial"/>
          <w:sz w:val="20"/>
          <w:szCs w:val="20"/>
        </w:rPr>
        <w:t>, para realizar auditorías de verificación y auditorías internas con fines propios a la prestación de los servicios de nuestros usuarios del SSPN.</w:t>
      </w:r>
    </w:p>
    <w:p w14:paraId="2CB37475" w14:textId="77777777" w:rsidR="00956045" w:rsidRPr="003F195D" w:rsidRDefault="00956045" w:rsidP="00956045">
      <w:pPr>
        <w:pStyle w:val="Sinespaciado1"/>
        <w:numPr>
          <w:ilvl w:val="0"/>
          <w:numId w:val="35"/>
        </w:numPr>
        <w:ind w:left="426" w:hanging="426"/>
        <w:jc w:val="both"/>
        <w:rPr>
          <w:rFonts w:ascii="Arial" w:hAnsi="Arial" w:cs="Arial"/>
          <w:sz w:val="20"/>
          <w:szCs w:val="20"/>
        </w:rPr>
      </w:pPr>
      <w:r w:rsidRPr="003F195D">
        <w:rPr>
          <w:rFonts w:ascii="Arial" w:hAnsi="Arial" w:cs="Arial"/>
          <w:sz w:val="20"/>
          <w:szCs w:val="20"/>
        </w:rPr>
        <w:t xml:space="preserve">Conocer, orientar y motivar a los colaboradores, usuarios y a la comunidad en general para la puesta en marcha de un sistema integral de gestión ambiental, partiendo de un conjunto de prácticas ambientales que muestren un compromiso de la entidad. </w:t>
      </w:r>
    </w:p>
    <w:p w14:paraId="7B877BB3" w14:textId="77777777" w:rsidR="00956045" w:rsidRPr="003F195D" w:rsidRDefault="00956045" w:rsidP="00956045">
      <w:pPr>
        <w:pStyle w:val="Sinespaciado1"/>
        <w:numPr>
          <w:ilvl w:val="0"/>
          <w:numId w:val="35"/>
        </w:numPr>
        <w:ind w:left="426" w:hanging="426"/>
        <w:jc w:val="both"/>
        <w:rPr>
          <w:rFonts w:ascii="Arial" w:hAnsi="Arial" w:cs="Arial"/>
          <w:sz w:val="20"/>
          <w:szCs w:val="20"/>
        </w:rPr>
      </w:pPr>
      <w:r w:rsidRPr="003F195D">
        <w:rPr>
          <w:rFonts w:ascii="Arial" w:hAnsi="Arial" w:cs="Arial"/>
          <w:sz w:val="20"/>
          <w:szCs w:val="20"/>
        </w:rPr>
        <w:t>Propiciar con acciones positivas la conservación del medio ambiente, como responsabilidad de todos en proteger nuestro planeta tierra.</w:t>
      </w:r>
    </w:p>
    <w:p w14:paraId="17A18202" w14:textId="77777777" w:rsidR="00956045" w:rsidRPr="003F195D" w:rsidRDefault="00956045" w:rsidP="00956045">
      <w:pPr>
        <w:pStyle w:val="Sinespaciado1"/>
        <w:numPr>
          <w:ilvl w:val="0"/>
          <w:numId w:val="35"/>
        </w:numPr>
        <w:ind w:left="426" w:hanging="426"/>
        <w:jc w:val="both"/>
        <w:rPr>
          <w:rFonts w:ascii="Arial" w:hAnsi="Arial" w:cs="Arial"/>
          <w:sz w:val="20"/>
          <w:szCs w:val="20"/>
        </w:rPr>
      </w:pPr>
      <w:r w:rsidRPr="003F195D">
        <w:rPr>
          <w:rFonts w:ascii="Arial" w:hAnsi="Arial" w:cs="Arial"/>
          <w:sz w:val="20"/>
          <w:szCs w:val="20"/>
        </w:rPr>
        <w:t>Realizar control a los proveedores de suministros, de la responsabilidad y cumplimiento de la normatividad ambiental, como buenas prácticas ambientales. (NORMA TÉCNICA COLOMBIANA NTC-ISO 14001 medio ambiente, gestión ambiental, sistema de gestión).</w:t>
      </w:r>
    </w:p>
    <w:p w14:paraId="2A05437F" w14:textId="77777777" w:rsidR="00956045" w:rsidRPr="003F195D" w:rsidRDefault="00956045" w:rsidP="00956045">
      <w:pPr>
        <w:pStyle w:val="Sinespaciado1"/>
        <w:numPr>
          <w:ilvl w:val="0"/>
          <w:numId w:val="35"/>
        </w:numPr>
        <w:ind w:left="426" w:hanging="426"/>
        <w:jc w:val="both"/>
        <w:rPr>
          <w:rFonts w:ascii="Arial" w:hAnsi="Arial" w:cs="Arial"/>
          <w:sz w:val="20"/>
          <w:szCs w:val="20"/>
        </w:rPr>
      </w:pPr>
      <w:r w:rsidRPr="003F195D">
        <w:rPr>
          <w:rFonts w:ascii="Arial" w:hAnsi="Arial" w:cs="Arial"/>
          <w:sz w:val="20"/>
          <w:szCs w:val="20"/>
        </w:rPr>
        <w:t>Contar con una Zona para el manejo integral de residuos generados en la prestación de servicios de salud para almacenamiento, segregación interna y dar cumpliendo con las normas de bioseguridad y estar habilitado por del Instituto Departamental de Salud IDS.</w:t>
      </w:r>
    </w:p>
    <w:p w14:paraId="26FB1E87" w14:textId="77777777" w:rsidR="00956045" w:rsidRPr="003F195D" w:rsidRDefault="00956045" w:rsidP="00956045">
      <w:pPr>
        <w:numPr>
          <w:ilvl w:val="0"/>
          <w:numId w:val="35"/>
        </w:numPr>
        <w:tabs>
          <w:tab w:val="left" w:leader="dot" w:pos="-567"/>
        </w:tabs>
        <w:autoSpaceDE w:val="0"/>
        <w:autoSpaceDN w:val="0"/>
        <w:adjustRightInd w:val="0"/>
        <w:ind w:left="426" w:right="-23" w:hanging="426"/>
        <w:jc w:val="both"/>
        <w:rPr>
          <w:rFonts w:ascii="Arial" w:hAnsi="Arial" w:cs="Arial"/>
          <w:sz w:val="20"/>
          <w:szCs w:val="20"/>
        </w:rPr>
      </w:pPr>
      <w:r w:rsidRPr="003F195D">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218CE4F2" w14:textId="77777777" w:rsidR="00F63107" w:rsidRPr="003F195D" w:rsidRDefault="00F63107" w:rsidP="00F63107">
      <w:pPr>
        <w:shd w:val="clear" w:color="auto" w:fill="FFFFFF"/>
        <w:tabs>
          <w:tab w:val="left" w:leader="dot" w:pos="-567"/>
          <w:tab w:val="left" w:pos="426"/>
        </w:tabs>
        <w:adjustRightInd w:val="0"/>
        <w:ind w:left="426" w:right="-23" w:hanging="426"/>
        <w:jc w:val="both"/>
        <w:rPr>
          <w:rFonts w:ascii="Arial" w:hAnsi="Arial" w:cs="Arial"/>
          <w:sz w:val="20"/>
          <w:szCs w:val="20"/>
        </w:rPr>
      </w:pPr>
    </w:p>
    <w:p w14:paraId="3537E6AA" w14:textId="77777777" w:rsidR="00F63107" w:rsidRPr="003F195D" w:rsidRDefault="00F63107" w:rsidP="00F63107">
      <w:pPr>
        <w:shd w:val="clear" w:color="auto" w:fill="FFFFFF"/>
        <w:tabs>
          <w:tab w:val="left" w:leader="dot" w:pos="-567"/>
          <w:tab w:val="left" w:pos="426"/>
        </w:tabs>
        <w:adjustRightInd w:val="0"/>
        <w:ind w:left="426" w:right="-23" w:hanging="426"/>
        <w:rPr>
          <w:rFonts w:ascii="Arial" w:hAnsi="Arial" w:cs="Arial"/>
          <w:sz w:val="20"/>
          <w:szCs w:val="20"/>
        </w:rPr>
      </w:pPr>
    </w:p>
    <w:p w14:paraId="3C98DDED" w14:textId="77777777" w:rsidR="00F63107" w:rsidRPr="003F195D" w:rsidRDefault="00F63107" w:rsidP="00F63107">
      <w:pPr>
        <w:shd w:val="clear" w:color="auto" w:fill="FFFFFF"/>
        <w:tabs>
          <w:tab w:val="left" w:leader="dot" w:pos="-567"/>
          <w:tab w:val="left" w:pos="426"/>
        </w:tabs>
        <w:adjustRightInd w:val="0"/>
        <w:ind w:left="426" w:right="-23" w:hanging="426"/>
        <w:rPr>
          <w:rFonts w:ascii="Arial" w:hAnsi="Arial" w:cs="Arial"/>
          <w:sz w:val="20"/>
          <w:szCs w:val="20"/>
        </w:rPr>
      </w:pPr>
    </w:p>
    <w:p w14:paraId="4F86A297" w14:textId="77777777" w:rsidR="009E3A2E" w:rsidRPr="003F195D" w:rsidRDefault="009E3A2E" w:rsidP="00A951BA">
      <w:pPr>
        <w:spacing w:after="160" w:line="259" w:lineRule="auto"/>
        <w:rPr>
          <w:rFonts w:ascii="Arial" w:hAnsi="Arial" w:cs="Arial"/>
          <w:b/>
          <w:sz w:val="22"/>
          <w:szCs w:val="22"/>
        </w:rPr>
      </w:pPr>
    </w:p>
    <w:p w14:paraId="7B185E5B" w14:textId="77777777" w:rsidR="00A723DE" w:rsidRPr="003F195D" w:rsidRDefault="00A723DE" w:rsidP="00A723DE">
      <w:pPr>
        <w:spacing w:line="360" w:lineRule="auto"/>
        <w:jc w:val="center"/>
        <w:rPr>
          <w:rFonts w:ascii="Arial" w:hAnsi="Arial" w:cs="Arial"/>
          <w:b/>
          <w:sz w:val="20"/>
          <w:szCs w:val="20"/>
        </w:rPr>
      </w:pPr>
      <w:r w:rsidRPr="003F195D">
        <w:rPr>
          <w:rFonts w:ascii="Arial" w:hAnsi="Arial" w:cs="Arial"/>
          <w:b/>
          <w:sz w:val="20"/>
          <w:szCs w:val="20"/>
        </w:rPr>
        <w:t>ANEXO No. 4</w:t>
      </w:r>
    </w:p>
    <w:p w14:paraId="70E8D1A6" w14:textId="77777777" w:rsidR="00A723DE" w:rsidRPr="003F195D" w:rsidRDefault="00A723DE" w:rsidP="00A723DE">
      <w:pPr>
        <w:spacing w:line="360" w:lineRule="auto"/>
        <w:jc w:val="center"/>
        <w:rPr>
          <w:rFonts w:ascii="Arial" w:hAnsi="Arial" w:cs="Arial"/>
          <w:b/>
          <w:sz w:val="20"/>
          <w:szCs w:val="20"/>
        </w:rPr>
      </w:pPr>
      <w:r w:rsidRPr="003F195D">
        <w:rPr>
          <w:rFonts w:ascii="Arial" w:hAnsi="Arial" w:cs="Arial"/>
          <w:b/>
          <w:sz w:val="20"/>
          <w:szCs w:val="20"/>
        </w:rPr>
        <w:t>OBLIGACIONES DE LA POLICÍA NACIONAL</w:t>
      </w:r>
    </w:p>
    <w:p w14:paraId="2EBFD29A" w14:textId="77777777" w:rsidR="008666E0" w:rsidRPr="003F195D" w:rsidRDefault="008666E0" w:rsidP="00A723DE">
      <w:pPr>
        <w:spacing w:line="360" w:lineRule="auto"/>
        <w:jc w:val="center"/>
        <w:rPr>
          <w:rFonts w:ascii="Arial" w:hAnsi="Arial" w:cs="Arial"/>
          <w:b/>
          <w:sz w:val="20"/>
          <w:szCs w:val="20"/>
        </w:rPr>
      </w:pPr>
    </w:p>
    <w:p w14:paraId="0FFF3D2F" w14:textId="77777777" w:rsidR="00A723DE" w:rsidRPr="003F195D" w:rsidRDefault="00A723DE" w:rsidP="002C1FB6">
      <w:pPr>
        <w:numPr>
          <w:ilvl w:val="0"/>
          <w:numId w:val="17"/>
        </w:numPr>
        <w:jc w:val="both"/>
        <w:rPr>
          <w:rFonts w:ascii="Arial" w:hAnsi="Arial" w:cs="Arial"/>
          <w:sz w:val="20"/>
          <w:szCs w:val="20"/>
        </w:rPr>
      </w:pPr>
      <w:r w:rsidRPr="003F195D">
        <w:rPr>
          <w:rFonts w:ascii="Arial" w:hAnsi="Arial" w:cs="Arial"/>
          <w:sz w:val="20"/>
          <w:szCs w:val="20"/>
        </w:rPr>
        <w:t xml:space="preserve">Poner a disposición del </w:t>
      </w:r>
      <w:r w:rsidRPr="003F195D">
        <w:rPr>
          <w:rFonts w:ascii="Arial" w:hAnsi="Arial" w:cs="Arial"/>
          <w:b/>
          <w:sz w:val="20"/>
          <w:szCs w:val="20"/>
        </w:rPr>
        <w:t xml:space="preserve">CONTRATISTA </w:t>
      </w:r>
      <w:r w:rsidRPr="003F195D">
        <w:rPr>
          <w:rFonts w:ascii="Arial" w:hAnsi="Arial" w:cs="Arial"/>
          <w:sz w:val="20"/>
          <w:szCs w:val="20"/>
        </w:rPr>
        <w:t>los bienes y lugares que se requieran para la ejecución y entrega del objeto contratado.</w:t>
      </w:r>
    </w:p>
    <w:p w14:paraId="4DDAE261" w14:textId="77777777" w:rsidR="00A723DE" w:rsidRPr="003F195D" w:rsidRDefault="00A723DE" w:rsidP="00A723DE">
      <w:pPr>
        <w:jc w:val="both"/>
        <w:rPr>
          <w:rFonts w:ascii="Arial" w:hAnsi="Arial" w:cs="Arial"/>
          <w:sz w:val="20"/>
          <w:szCs w:val="20"/>
        </w:rPr>
      </w:pPr>
    </w:p>
    <w:p w14:paraId="612B86D1" w14:textId="77777777" w:rsidR="00A723DE" w:rsidRPr="003F195D" w:rsidRDefault="00A723DE" w:rsidP="002C1FB6">
      <w:pPr>
        <w:numPr>
          <w:ilvl w:val="0"/>
          <w:numId w:val="17"/>
        </w:numPr>
        <w:jc w:val="both"/>
        <w:rPr>
          <w:rFonts w:ascii="Arial" w:hAnsi="Arial" w:cs="Arial"/>
          <w:b/>
          <w:sz w:val="20"/>
          <w:szCs w:val="20"/>
        </w:rPr>
      </w:pPr>
      <w:r w:rsidRPr="003F195D">
        <w:rPr>
          <w:rFonts w:ascii="Arial" w:hAnsi="Arial" w:cs="Arial"/>
          <w:sz w:val="20"/>
          <w:szCs w:val="20"/>
        </w:rPr>
        <w:t xml:space="preserve">Una vez se surta el proceso de contratación estatal, asignar un Supervisor, a través de quien </w:t>
      </w:r>
      <w:r w:rsidRPr="003F195D">
        <w:rPr>
          <w:rFonts w:ascii="Arial" w:hAnsi="Arial" w:cs="Arial"/>
          <w:b/>
          <w:sz w:val="20"/>
          <w:szCs w:val="20"/>
        </w:rPr>
        <w:t>la POLICÍA</w:t>
      </w:r>
      <w:r w:rsidRPr="003F195D">
        <w:rPr>
          <w:rFonts w:ascii="Arial" w:hAnsi="Arial" w:cs="Arial"/>
          <w:sz w:val="20"/>
          <w:szCs w:val="20"/>
        </w:rPr>
        <w:t xml:space="preserve"> mantendrá la interlocución permanente y directa con </w:t>
      </w:r>
      <w:r w:rsidRPr="003F195D">
        <w:rPr>
          <w:rFonts w:ascii="Arial" w:hAnsi="Arial" w:cs="Arial"/>
          <w:b/>
          <w:sz w:val="20"/>
          <w:szCs w:val="20"/>
        </w:rPr>
        <w:t>el CONTRATISTA</w:t>
      </w:r>
      <w:r w:rsidRPr="003F195D">
        <w:rPr>
          <w:rFonts w:ascii="Arial" w:hAnsi="Arial" w:cs="Arial"/>
          <w:sz w:val="20"/>
          <w:szCs w:val="20"/>
        </w:rPr>
        <w:t>.</w:t>
      </w:r>
      <w:r w:rsidRPr="003F195D">
        <w:rPr>
          <w:rFonts w:ascii="Arial" w:hAnsi="Arial" w:cs="Arial"/>
          <w:b/>
          <w:sz w:val="20"/>
          <w:szCs w:val="20"/>
        </w:rPr>
        <w:t xml:space="preserve"> </w:t>
      </w:r>
    </w:p>
    <w:p w14:paraId="5DDFE920" w14:textId="77777777" w:rsidR="00A723DE" w:rsidRPr="003F195D" w:rsidRDefault="00A723DE" w:rsidP="00A723DE">
      <w:pPr>
        <w:jc w:val="both"/>
        <w:rPr>
          <w:rFonts w:ascii="Arial" w:hAnsi="Arial" w:cs="Arial"/>
          <w:b/>
          <w:sz w:val="20"/>
          <w:szCs w:val="20"/>
        </w:rPr>
      </w:pPr>
    </w:p>
    <w:p w14:paraId="71FF4B5C" w14:textId="77777777" w:rsidR="00A723DE" w:rsidRPr="003F195D" w:rsidRDefault="00A723DE" w:rsidP="002C1FB6">
      <w:pPr>
        <w:numPr>
          <w:ilvl w:val="0"/>
          <w:numId w:val="17"/>
        </w:numPr>
        <w:jc w:val="both"/>
        <w:rPr>
          <w:rFonts w:ascii="Arial" w:hAnsi="Arial" w:cs="Arial"/>
          <w:sz w:val="20"/>
          <w:szCs w:val="20"/>
        </w:rPr>
      </w:pPr>
      <w:r w:rsidRPr="003F195D">
        <w:rPr>
          <w:rFonts w:ascii="Arial" w:hAnsi="Arial" w:cs="Arial"/>
          <w:sz w:val="20"/>
          <w:szCs w:val="20"/>
        </w:rPr>
        <w:t>Para la contratación de servicios personales o profesionales, se suministrará la inducción necesaria en los temas que el contratante considere necesarios para una adecuada prestación del servicio por parte del contratista (ejemplo: aplicativos que requiera utilizar, conocimiento del direccionamiento estratégico, procesos y procedimientos específicos entre otros.), indicando el número de horas de dicha inducción y se dejará constancia. El impacto de dicha inducción se evaluará a través del formato “Informe supervisores seguimiento contractual”, por parte del supervisor.</w:t>
      </w:r>
    </w:p>
    <w:p w14:paraId="69FB0759" w14:textId="77777777" w:rsidR="00A723DE" w:rsidRPr="003F195D" w:rsidRDefault="00A723DE" w:rsidP="00A723DE">
      <w:pPr>
        <w:pStyle w:val="Prrafodelista"/>
        <w:rPr>
          <w:rFonts w:ascii="Arial" w:hAnsi="Arial" w:cs="Arial"/>
          <w:sz w:val="20"/>
          <w:szCs w:val="20"/>
        </w:rPr>
      </w:pPr>
    </w:p>
    <w:p w14:paraId="5E55D625" w14:textId="77777777" w:rsidR="00A723DE" w:rsidRPr="003F195D" w:rsidRDefault="00A723DE" w:rsidP="002C1FB6">
      <w:pPr>
        <w:numPr>
          <w:ilvl w:val="0"/>
          <w:numId w:val="17"/>
        </w:numPr>
        <w:jc w:val="both"/>
        <w:rPr>
          <w:rFonts w:ascii="Arial" w:hAnsi="Arial" w:cs="Arial"/>
          <w:sz w:val="20"/>
          <w:szCs w:val="20"/>
        </w:rPr>
      </w:pPr>
      <w:r w:rsidRPr="003F195D">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1E052A1A" w14:textId="77777777" w:rsidR="00A723DE" w:rsidRPr="003F195D" w:rsidRDefault="00A723DE" w:rsidP="00A723DE">
      <w:pPr>
        <w:jc w:val="both"/>
        <w:rPr>
          <w:rFonts w:ascii="Arial" w:hAnsi="Arial" w:cs="Arial"/>
          <w:sz w:val="20"/>
          <w:szCs w:val="20"/>
        </w:rPr>
      </w:pPr>
    </w:p>
    <w:p w14:paraId="472CE70F" w14:textId="77777777" w:rsidR="00A723DE" w:rsidRPr="003F195D" w:rsidRDefault="00A723DE" w:rsidP="002C1FB6">
      <w:pPr>
        <w:numPr>
          <w:ilvl w:val="0"/>
          <w:numId w:val="17"/>
        </w:numPr>
        <w:jc w:val="both"/>
        <w:rPr>
          <w:rFonts w:ascii="Arial" w:hAnsi="Arial" w:cs="Arial"/>
          <w:sz w:val="20"/>
          <w:szCs w:val="20"/>
        </w:rPr>
      </w:pPr>
      <w:r w:rsidRPr="003F195D">
        <w:rPr>
          <w:rFonts w:ascii="Arial" w:hAnsi="Arial" w:cs="Arial"/>
          <w:sz w:val="20"/>
          <w:szCs w:val="20"/>
        </w:rPr>
        <w:t xml:space="preserve">Recibir a satisfacción los bienes y/o servicios que sean entregados por el </w:t>
      </w:r>
      <w:r w:rsidRPr="003F195D">
        <w:rPr>
          <w:rFonts w:ascii="Arial" w:hAnsi="Arial" w:cs="Arial"/>
          <w:b/>
          <w:sz w:val="20"/>
          <w:szCs w:val="20"/>
        </w:rPr>
        <w:t xml:space="preserve">CONTRATISTA, </w:t>
      </w:r>
      <w:r w:rsidRPr="003F195D">
        <w:rPr>
          <w:rFonts w:ascii="Arial" w:hAnsi="Arial" w:cs="Arial"/>
          <w:sz w:val="20"/>
          <w:szCs w:val="20"/>
        </w:rPr>
        <w:t xml:space="preserve">cuando estos cumplan con las condiciones establecidas y en especial las especificaciones u obligaciones técnicas contenidas en el Anexo “ANEXO TÉCNICO”. </w:t>
      </w:r>
    </w:p>
    <w:p w14:paraId="20A90C75" w14:textId="77777777" w:rsidR="00A723DE" w:rsidRPr="003F195D" w:rsidRDefault="00A723DE" w:rsidP="00A723DE">
      <w:pPr>
        <w:jc w:val="both"/>
        <w:rPr>
          <w:rFonts w:ascii="Arial" w:hAnsi="Arial" w:cs="Arial"/>
          <w:sz w:val="20"/>
          <w:szCs w:val="20"/>
        </w:rPr>
      </w:pPr>
    </w:p>
    <w:p w14:paraId="104FAE76" w14:textId="77777777" w:rsidR="00A723DE" w:rsidRPr="003F195D" w:rsidRDefault="00A723DE" w:rsidP="002C1FB6">
      <w:pPr>
        <w:numPr>
          <w:ilvl w:val="0"/>
          <w:numId w:val="17"/>
        </w:numPr>
        <w:jc w:val="both"/>
        <w:rPr>
          <w:rFonts w:ascii="Arial" w:hAnsi="Arial" w:cs="Arial"/>
          <w:b/>
          <w:sz w:val="20"/>
          <w:szCs w:val="20"/>
        </w:rPr>
      </w:pPr>
      <w:r w:rsidRPr="003F195D">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3F195D">
        <w:rPr>
          <w:rFonts w:ascii="Arial" w:hAnsi="Arial" w:cs="Arial"/>
          <w:b/>
          <w:sz w:val="20"/>
          <w:szCs w:val="20"/>
        </w:rPr>
        <w:t xml:space="preserve">. </w:t>
      </w:r>
    </w:p>
    <w:p w14:paraId="5BE4A30E" w14:textId="77777777" w:rsidR="00A723DE" w:rsidRPr="003F195D" w:rsidRDefault="00A723DE" w:rsidP="00A723DE">
      <w:pPr>
        <w:jc w:val="both"/>
        <w:rPr>
          <w:rFonts w:ascii="Arial" w:hAnsi="Arial" w:cs="Arial"/>
          <w:b/>
          <w:sz w:val="20"/>
          <w:szCs w:val="20"/>
        </w:rPr>
      </w:pPr>
    </w:p>
    <w:p w14:paraId="6D504725" w14:textId="77777777" w:rsidR="00A723DE" w:rsidRPr="003F195D" w:rsidRDefault="00A723DE" w:rsidP="002C1FB6">
      <w:pPr>
        <w:numPr>
          <w:ilvl w:val="0"/>
          <w:numId w:val="17"/>
        </w:numPr>
        <w:jc w:val="both"/>
        <w:rPr>
          <w:rFonts w:ascii="Arial" w:hAnsi="Arial" w:cs="Arial"/>
          <w:sz w:val="20"/>
          <w:szCs w:val="20"/>
        </w:rPr>
      </w:pPr>
      <w:r w:rsidRPr="003F195D">
        <w:rPr>
          <w:rFonts w:ascii="Arial" w:hAnsi="Arial" w:cs="Arial"/>
          <w:sz w:val="20"/>
          <w:szCs w:val="20"/>
        </w:rPr>
        <w:t xml:space="preserve">Pagar al </w:t>
      </w:r>
      <w:r w:rsidRPr="003F195D">
        <w:rPr>
          <w:rFonts w:ascii="Arial" w:hAnsi="Arial" w:cs="Arial"/>
          <w:b/>
          <w:sz w:val="20"/>
          <w:szCs w:val="20"/>
        </w:rPr>
        <w:t>CONTRATISTA</w:t>
      </w:r>
      <w:r w:rsidRPr="003F195D">
        <w:rPr>
          <w:rFonts w:ascii="Arial" w:hAnsi="Arial" w:cs="Arial"/>
          <w:sz w:val="20"/>
          <w:szCs w:val="20"/>
        </w:rPr>
        <w:t xml:space="preserve"> en la forma pactada y con sujeción a las disponibilidades presupuestales y de PAC previstas para el efecto.</w:t>
      </w:r>
    </w:p>
    <w:p w14:paraId="3BC64855" w14:textId="77777777" w:rsidR="00A723DE" w:rsidRPr="003F195D" w:rsidRDefault="00A723DE" w:rsidP="00A723DE">
      <w:pPr>
        <w:jc w:val="both"/>
        <w:rPr>
          <w:rFonts w:ascii="Arial" w:hAnsi="Arial" w:cs="Arial"/>
          <w:sz w:val="20"/>
          <w:szCs w:val="20"/>
        </w:rPr>
      </w:pPr>
    </w:p>
    <w:p w14:paraId="40D1C251" w14:textId="77777777" w:rsidR="00A723DE" w:rsidRPr="003F195D" w:rsidRDefault="00A723DE" w:rsidP="002C1FB6">
      <w:pPr>
        <w:numPr>
          <w:ilvl w:val="0"/>
          <w:numId w:val="17"/>
        </w:numPr>
        <w:jc w:val="both"/>
        <w:rPr>
          <w:rFonts w:ascii="Arial" w:hAnsi="Arial" w:cs="Arial"/>
          <w:sz w:val="20"/>
          <w:szCs w:val="20"/>
        </w:rPr>
      </w:pPr>
      <w:r w:rsidRPr="003F195D">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4A18644F" w14:textId="77777777" w:rsidR="008666E0" w:rsidRPr="003F195D" w:rsidRDefault="008666E0" w:rsidP="008666E0">
      <w:pPr>
        <w:pStyle w:val="Prrafodelista"/>
        <w:rPr>
          <w:rFonts w:ascii="Arial" w:hAnsi="Arial" w:cs="Arial"/>
          <w:sz w:val="20"/>
          <w:szCs w:val="20"/>
        </w:rPr>
      </w:pPr>
    </w:p>
    <w:p w14:paraId="24CCFE19" w14:textId="77777777" w:rsidR="00A723DE" w:rsidRPr="003F195D" w:rsidRDefault="00A723DE" w:rsidP="002C1FB6">
      <w:pPr>
        <w:numPr>
          <w:ilvl w:val="0"/>
          <w:numId w:val="17"/>
        </w:numPr>
        <w:jc w:val="both"/>
        <w:rPr>
          <w:rFonts w:ascii="Arial" w:hAnsi="Arial" w:cs="Arial"/>
          <w:sz w:val="20"/>
          <w:szCs w:val="20"/>
        </w:rPr>
      </w:pPr>
      <w:r w:rsidRPr="003F195D">
        <w:rPr>
          <w:rFonts w:ascii="Arial" w:hAnsi="Arial" w:cs="Arial"/>
          <w:sz w:val="20"/>
          <w:szCs w:val="20"/>
        </w:rPr>
        <w:t>Solicitar y recibir información técnica respecto del bien ó servicio y demás del</w:t>
      </w:r>
      <w:r w:rsidRPr="003F195D">
        <w:rPr>
          <w:rFonts w:ascii="Arial" w:hAnsi="Arial" w:cs="Arial"/>
          <w:b/>
          <w:sz w:val="20"/>
          <w:szCs w:val="20"/>
        </w:rPr>
        <w:t xml:space="preserve"> CONTRATISTA</w:t>
      </w:r>
      <w:r w:rsidRPr="003F195D">
        <w:rPr>
          <w:rFonts w:ascii="Arial" w:hAnsi="Arial" w:cs="Arial"/>
          <w:sz w:val="20"/>
          <w:szCs w:val="20"/>
        </w:rPr>
        <w:t xml:space="preserve"> en desarrollo del objeto del contractual. </w:t>
      </w:r>
    </w:p>
    <w:p w14:paraId="673CBEED" w14:textId="77777777" w:rsidR="00A723DE" w:rsidRPr="003F195D" w:rsidRDefault="00A723DE" w:rsidP="00A723DE">
      <w:pPr>
        <w:jc w:val="both"/>
        <w:rPr>
          <w:rFonts w:ascii="Arial" w:hAnsi="Arial" w:cs="Arial"/>
          <w:sz w:val="20"/>
          <w:szCs w:val="20"/>
        </w:rPr>
      </w:pPr>
    </w:p>
    <w:p w14:paraId="20756CA1" w14:textId="77777777" w:rsidR="00A723DE" w:rsidRPr="003F195D" w:rsidRDefault="00A723DE" w:rsidP="002C1FB6">
      <w:pPr>
        <w:numPr>
          <w:ilvl w:val="0"/>
          <w:numId w:val="17"/>
        </w:numPr>
        <w:jc w:val="both"/>
        <w:rPr>
          <w:rFonts w:ascii="Arial" w:hAnsi="Arial" w:cs="Arial"/>
          <w:sz w:val="20"/>
          <w:szCs w:val="20"/>
        </w:rPr>
      </w:pPr>
      <w:r w:rsidRPr="003F195D">
        <w:rPr>
          <w:rFonts w:ascii="Arial" w:hAnsi="Arial" w:cs="Arial"/>
          <w:sz w:val="20"/>
          <w:szCs w:val="20"/>
        </w:rPr>
        <w:t>Rechazar los bienes y/o servicios cuando no cumpla con los requerimientos técnicos exigidos.</w:t>
      </w:r>
    </w:p>
    <w:p w14:paraId="53D530DB" w14:textId="77777777" w:rsidR="00DB5F9E" w:rsidRPr="003F195D" w:rsidRDefault="00DB5F9E" w:rsidP="00E24E46">
      <w:pPr>
        <w:autoSpaceDE w:val="0"/>
        <w:autoSpaceDN w:val="0"/>
        <w:adjustRightInd w:val="0"/>
        <w:rPr>
          <w:rFonts w:ascii="Arial" w:hAnsi="Arial" w:cs="Arial"/>
          <w:sz w:val="22"/>
          <w:szCs w:val="22"/>
        </w:rPr>
      </w:pPr>
    </w:p>
    <w:p w14:paraId="34C02FA1" w14:textId="77777777" w:rsidR="00BD311F" w:rsidRPr="003F195D" w:rsidRDefault="00BD311F" w:rsidP="00BE6ADC">
      <w:pPr>
        <w:tabs>
          <w:tab w:val="left" w:pos="3645"/>
        </w:tabs>
        <w:jc w:val="center"/>
        <w:rPr>
          <w:rFonts w:ascii="Arial" w:hAnsi="Arial" w:cs="Arial"/>
          <w:b/>
          <w:bCs/>
          <w:sz w:val="22"/>
          <w:szCs w:val="22"/>
        </w:rPr>
      </w:pPr>
    </w:p>
    <w:p w14:paraId="4BF006CF" w14:textId="77777777" w:rsidR="008666E0" w:rsidRPr="003F195D" w:rsidRDefault="008666E0" w:rsidP="00BE6ADC">
      <w:pPr>
        <w:tabs>
          <w:tab w:val="left" w:pos="3645"/>
        </w:tabs>
        <w:jc w:val="center"/>
        <w:rPr>
          <w:rFonts w:ascii="Arial" w:hAnsi="Arial" w:cs="Arial"/>
          <w:b/>
          <w:bCs/>
          <w:sz w:val="22"/>
          <w:szCs w:val="22"/>
        </w:rPr>
      </w:pPr>
    </w:p>
    <w:p w14:paraId="52420C70" w14:textId="77777777" w:rsidR="008666E0" w:rsidRPr="003F195D" w:rsidRDefault="008666E0" w:rsidP="00BE6ADC">
      <w:pPr>
        <w:tabs>
          <w:tab w:val="left" w:pos="3645"/>
        </w:tabs>
        <w:jc w:val="center"/>
        <w:rPr>
          <w:rFonts w:ascii="Arial" w:hAnsi="Arial" w:cs="Arial"/>
          <w:b/>
          <w:bCs/>
          <w:sz w:val="22"/>
          <w:szCs w:val="22"/>
        </w:rPr>
      </w:pPr>
    </w:p>
    <w:p w14:paraId="4AE40B57" w14:textId="77777777" w:rsidR="004A4BB1" w:rsidRPr="003F195D" w:rsidRDefault="004A4BB1" w:rsidP="00BE6ADC">
      <w:pPr>
        <w:tabs>
          <w:tab w:val="left" w:pos="3645"/>
        </w:tabs>
        <w:jc w:val="center"/>
        <w:rPr>
          <w:rFonts w:ascii="Arial" w:hAnsi="Arial" w:cs="Arial"/>
          <w:b/>
          <w:bCs/>
          <w:sz w:val="22"/>
          <w:szCs w:val="22"/>
        </w:rPr>
      </w:pPr>
    </w:p>
    <w:p w14:paraId="2993DC9A" w14:textId="77777777" w:rsidR="004A4BB1" w:rsidRPr="003F195D" w:rsidRDefault="004A4BB1" w:rsidP="00BE6ADC">
      <w:pPr>
        <w:tabs>
          <w:tab w:val="left" w:pos="3645"/>
        </w:tabs>
        <w:jc w:val="center"/>
        <w:rPr>
          <w:rFonts w:ascii="Arial" w:hAnsi="Arial" w:cs="Arial"/>
          <w:b/>
          <w:bCs/>
          <w:sz w:val="22"/>
          <w:szCs w:val="22"/>
        </w:rPr>
      </w:pPr>
    </w:p>
    <w:p w14:paraId="2882CB2D" w14:textId="77777777" w:rsidR="004A4BB1" w:rsidRPr="003F195D" w:rsidRDefault="004A4BB1" w:rsidP="00BE6ADC">
      <w:pPr>
        <w:tabs>
          <w:tab w:val="left" w:pos="3645"/>
        </w:tabs>
        <w:jc w:val="center"/>
        <w:rPr>
          <w:rFonts w:ascii="Arial" w:hAnsi="Arial" w:cs="Arial"/>
          <w:b/>
          <w:bCs/>
          <w:sz w:val="22"/>
          <w:szCs w:val="22"/>
        </w:rPr>
      </w:pPr>
    </w:p>
    <w:p w14:paraId="3CB93EE9" w14:textId="77777777" w:rsidR="00CE3CE7" w:rsidRPr="003F195D" w:rsidRDefault="00CE3CE7" w:rsidP="00BE6ADC">
      <w:pPr>
        <w:tabs>
          <w:tab w:val="left" w:pos="3645"/>
        </w:tabs>
        <w:jc w:val="center"/>
        <w:rPr>
          <w:rFonts w:ascii="Arial" w:hAnsi="Arial" w:cs="Arial"/>
          <w:b/>
          <w:bCs/>
          <w:sz w:val="22"/>
          <w:szCs w:val="22"/>
        </w:rPr>
      </w:pPr>
    </w:p>
    <w:p w14:paraId="29AF4803" w14:textId="77777777" w:rsidR="006956F2" w:rsidRPr="003F195D" w:rsidRDefault="006956F2" w:rsidP="00BE6ADC">
      <w:pPr>
        <w:tabs>
          <w:tab w:val="left" w:pos="3645"/>
        </w:tabs>
        <w:jc w:val="center"/>
        <w:rPr>
          <w:rFonts w:ascii="Arial" w:hAnsi="Arial" w:cs="Arial"/>
          <w:b/>
          <w:bCs/>
          <w:sz w:val="22"/>
          <w:szCs w:val="22"/>
        </w:rPr>
      </w:pPr>
    </w:p>
    <w:p w14:paraId="446A6CFD" w14:textId="77777777" w:rsidR="00CE3CE7" w:rsidRPr="003F195D" w:rsidRDefault="00CE3CE7" w:rsidP="00BE6ADC">
      <w:pPr>
        <w:tabs>
          <w:tab w:val="left" w:pos="3645"/>
        </w:tabs>
        <w:jc w:val="center"/>
        <w:rPr>
          <w:rFonts w:ascii="Arial" w:hAnsi="Arial" w:cs="Arial"/>
          <w:b/>
          <w:bCs/>
          <w:sz w:val="22"/>
          <w:szCs w:val="22"/>
        </w:rPr>
      </w:pPr>
    </w:p>
    <w:p w14:paraId="41E3EDD7" w14:textId="77777777" w:rsidR="00CE3CE7" w:rsidRPr="003F195D" w:rsidRDefault="00CE3CE7" w:rsidP="00BE6ADC">
      <w:pPr>
        <w:tabs>
          <w:tab w:val="left" w:pos="3645"/>
        </w:tabs>
        <w:jc w:val="center"/>
        <w:rPr>
          <w:rFonts w:ascii="Arial" w:hAnsi="Arial" w:cs="Arial"/>
          <w:b/>
          <w:bCs/>
          <w:sz w:val="22"/>
          <w:szCs w:val="22"/>
        </w:rPr>
      </w:pPr>
    </w:p>
    <w:p w14:paraId="60283954" w14:textId="77777777" w:rsidR="00CF4325" w:rsidRPr="003F195D" w:rsidRDefault="00CF4325" w:rsidP="00BE6ADC">
      <w:pPr>
        <w:tabs>
          <w:tab w:val="left" w:pos="3645"/>
        </w:tabs>
        <w:jc w:val="center"/>
        <w:rPr>
          <w:rFonts w:ascii="Arial" w:hAnsi="Arial" w:cs="Arial"/>
          <w:b/>
          <w:bCs/>
          <w:sz w:val="22"/>
          <w:szCs w:val="22"/>
        </w:rPr>
      </w:pPr>
    </w:p>
    <w:p w14:paraId="022C3EC2" w14:textId="77777777" w:rsidR="00CE3CE7" w:rsidRPr="003F195D" w:rsidRDefault="00CE3CE7" w:rsidP="00BE6ADC">
      <w:pPr>
        <w:tabs>
          <w:tab w:val="left" w:pos="3645"/>
        </w:tabs>
        <w:jc w:val="center"/>
        <w:rPr>
          <w:rFonts w:ascii="Arial" w:hAnsi="Arial" w:cs="Arial"/>
          <w:b/>
          <w:bCs/>
          <w:sz w:val="22"/>
          <w:szCs w:val="22"/>
        </w:rPr>
      </w:pPr>
    </w:p>
    <w:p w14:paraId="767059E3" w14:textId="77777777" w:rsidR="00CE3CE7" w:rsidRPr="003F195D" w:rsidRDefault="00CE3CE7" w:rsidP="00BE6ADC">
      <w:pPr>
        <w:tabs>
          <w:tab w:val="left" w:pos="3645"/>
        </w:tabs>
        <w:jc w:val="center"/>
        <w:rPr>
          <w:rFonts w:ascii="Arial" w:hAnsi="Arial" w:cs="Arial"/>
          <w:b/>
          <w:bCs/>
          <w:sz w:val="22"/>
          <w:szCs w:val="22"/>
        </w:rPr>
      </w:pPr>
    </w:p>
    <w:p w14:paraId="4F354942" w14:textId="77777777" w:rsidR="004A4BB1" w:rsidRPr="003F195D" w:rsidRDefault="004A4BB1" w:rsidP="00BE6ADC">
      <w:pPr>
        <w:tabs>
          <w:tab w:val="left" w:pos="3645"/>
        </w:tabs>
        <w:jc w:val="center"/>
        <w:rPr>
          <w:rFonts w:ascii="Arial" w:hAnsi="Arial" w:cs="Arial"/>
          <w:b/>
          <w:bCs/>
          <w:sz w:val="22"/>
          <w:szCs w:val="22"/>
        </w:rPr>
      </w:pPr>
    </w:p>
    <w:p w14:paraId="4A485A31" w14:textId="77777777" w:rsidR="00F90FA7" w:rsidRPr="003F195D" w:rsidRDefault="00F90FA7" w:rsidP="002D3769">
      <w:pPr>
        <w:pStyle w:val="Ttulo2"/>
        <w:ind w:right="-62"/>
        <w:jc w:val="center"/>
        <w:rPr>
          <w:rFonts w:cs="Arial"/>
          <w:shadow w:val="0"/>
          <w:sz w:val="20"/>
          <w:lang w:val="es-CO"/>
        </w:rPr>
      </w:pPr>
      <w:r w:rsidRPr="003F195D">
        <w:rPr>
          <w:rFonts w:cs="Arial"/>
          <w:shadow w:val="0"/>
          <w:sz w:val="20"/>
          <w:lang w:val="es-CO"/>
        </w:rPr>
        <w:t>FORMULARIO 1</w:t>
      </w:r>
    </w:p>
    <w:p w14:paraId="56A55DDB" w14:textId="77777777" w:rsidR="00F90FA7" w:rsidRPr="003F195D" w:rsidRDefault="00F90FA7" w:rsidP="00F90FA7">
      <w:pPr>
        <w:pStyle w:val="Ttulo4"/>
        <w:jc w:val="center"/>
        <w:rPr>
          <w:rFonts w:cs="Arial"/>
          <w:b w:val="0"/>
          <w:shadow w:val="0"/>
          <w:sz w:val="20"/>
          <w:szCs w:val="20"/>
          <w:lang w:val="es-CO"/>
        </w:rPr>
      </w:pPr>
      <w:r w:rsidRPr="003F195D">
        <w:rPr>
          <w:rFonts w:cs="Arial"/>
          <w:shadow w:val="0"/>
          <w:sz w:val="20"/>
          <w:szCs w:val="20"/>
          <w:lang w:val="es-CO"/>
        </w:rPr>
        <w:t>CARTA DE PRESENTACIÓN DE LA PROPUESTA</w:t>
      </w:r>
    </w:p>
    <w:p w14:paraId="210E90F3" w14:textId="77777777" w:rsidR="00F90FA7" w:rsidRPr="003F195D" w:rsidRDefault="00F90FA7" w:rsidP="00F90FA7">
      <w:pPr>
        <w:jc w:val="both"/>
        <w:rPr>
          <w:rFonts w:ascii="Arial" w:hAnsi="Arial" w:cs="Arial"/>
          <w:sz w:val="20"/>
          <w:szCs w:val="20"/>
        </w:rPr>
      </w:pPr>
    </w:p>
    <w:p w14:paraId="46DB6D74" w14:textId="77777777" w:rsidR="00F90FA7" w:rsidRPr="003F195D" w:rsidRDefault="00827BF8" w:rsidP="00F90FA7">
      <w:pPr>
        <w:jc w:val="both"/>
        <w:rPr>
          <w:rFonts w:ascii="Arial" w:hAnsi="Arial" w:cs="Arial"/>
          <w:sz w:val="20"/>
          <w:szCs w:val="20"/>
        </w:rPr>
      </w:pPr>
      <w:r w:rsidRPr="003F195D">
        <w:rPr>
          <w:rFonts w:ascii="Arial" w:hAnsi="Arial" w:cs="Arial"/>
          <w:sz w:val="20"/>
          <w:szCs w:val="20"/>
        </w:rPr>
        <w:t>San José de Cúcuta</w:t>
      </w:r>
      <w:r w:rsidR="00BD54E6" w:rsidRPr="003F195D">
        <w:rPr>
          <w:rFonts w:ascii="Arial" w:hAnsi="Arial" w:cs="Arial"/>
          <w:sz w:val="20"/>
          <w:szCs w:val="20"/>
        </w:rPr>
        <w:t xml:space="preserve">, </w:t>
      </w:r>
    </w:p>
    <w:p w14:paraId="6B02D74D" w14:textId="77777777" w:rsidR="00F90FA7" w:rsidRPr="003F195D" w:rsidRDefault="00F90FA7" w:rsidP="00F90FA7">
      <w:pPr>
        <w:jc w:val="both"/>
        <w:rPr>
          <w:rFonts w:ascii="Arial" w:hAnsi="Arial" w:cs="Arial"/>
          <w:sz w:val="20"/>
          <w:szCs w:val="20"/>
        </w:rPr>
      </w:pPr>
    </w:p>
    <w:p w14:paraId="670A8ED8" w14:textId="77777777" w:rsidR="00F90FA7" w:rsidRPr="003F195D" w:rsidRDefault="00F90FA7" w:rsidP="00F90FA7">
      <w:pPr>
        <w:jc w:val="both"/>
        <w:rPr>
          <w:rFonts w:ascii="Arial" w:hAnsi="Arial" w:cs="Arial"/>
          <w:sz w:val="20"/>
          <w:szCs w:val="20"/>
        </w:rPr>
      </w:pPr>
      <w:r w:rsidRPr="003F195D">
        <w:rPr>
          <w:rFonts w:ascii="Arial" w:hAnsi="Arial" w:cs="Arial"/>
          <w:sz w:val="20"/>
          <w:szCs w:val="20"/>
        </w:rPr>
        <w:t>Señores</w:t>
      </w:r>
    </w:p>
    <w:p w14:paraId="1B16E7A3" w14:textId="77777777" w:rsidR="00731B7A" w:rsidRPr="003F195D" w:rsidRDefault="00731B7A" w:rsidP="00731B7A">
      <w:pPr>
        <w:pStyle w:val="Textoindependiente"/>
        <w:jc w:val="both"/>
        <w:rPr>
          <w:rFonts w:cs="Arial"/>
          <w:sz w:val="20"/>
          <w:szCs w:val="20"/>
          <w:lang w:val="es-CO"/>
        </w:rPr>
      </w:pPr>
      <w:r w:rsidRPr="003F195D">
        <w:rPr>
          <w:rFonts w:cs="Arial"/>
          <w:sz w:val="20"/>
          <w:szCs w:val="20"/>
          <w:lang w:val="es-CO"/>
        </w:rPr>
        <w:t xml:space="preserve">POLICÍA METROPOLITANA DE CÚCUTA </w:t>
      </w:r>
    </w:p>
    <w:p w14:paraId="58C112A8" w14:textId="77777777" w:rsidR="00F90FA7" w:rsidRPr="003F195D" w:rsidRDefault="00731B7A" w:rsidP="00731B7A">
      <w:pPr>
        <w:pStyle w:val="Textoindependiente"/>
        <w:jc w:val="both"/>
        <w:rPr>
          <w:rFonts w:cs="Arial"/>
          <w:b/>
          <w:sz w:val="20"/>
          <w:szCs w:val="20"/>
        </w:rPr>
      </w:pPr>
      <w:r w:rsidRPr="003F195D">
        <w:rPr>
          <w:rFonts w:cs="Arial"/>
          <w:sz w:val="20"/>
          <w:szCs w:val="20"/>
          <w:lang w:val="es-CO"/>
        </w:rPr>
        <w:t>UNIDAD PRESTADORA DE SALUD NORTE DE SANTANDER</w:t>
      </w:r>
    </w:p>
    <w:p w14:paraId="01F5AAF3" w14:textId="77777777" w:rsidR="00F90FA7" w:rsidRPr="003F195D" w:rsidRDefault="00F90FA7" w:rsidP="00F90FA7">
      <w:pPr>
        <w:jc w:val="both"/>
        <w:rPr>
          <w:rFonts w:ascii="Arial" w:hAnsi="Arial" w:cs="Arial"/>
          <w:sz w:val="20"/>
          <w:szCs w:val="20"/>
        </w:rPr>
      </w:pPr>
      <w:r w:rsidRPr="003F195D">
        <w:rPr>
          <w:rFonts w:ascii="Arial" w:hAnsi="Arial" w:cs="Arial"/>
          <w:sz w:val="20"/>
          <w:szCs w:val="20"/>
        </w:rPr>
        <w:t>Ciudad</w:t>
      </w:r>
    </w:p>
    <w:p w14:paraId="48ABDFAE" w14:textId="77777777" w:rsidR="00F90FA7" w:rsidRPr="003F195D" w:rsidRDefault="00F90FA7" w:rsidP="00F90FA7">
      <w:pPr>
        <w:jc w:val="both"/>
        <w:rPr>
          <w:rFonts w:ascii="Arial" w:hAnsi="Arial" w:cs="Arial"/>
          <w:sz w:val="20"/>
          <w:szCs w:val="20"/>
        </w:rPr>
      </w:pPr>
    </w:p>
    <w:p w14:paraId="04B0E0EC" w14:textId="734D1BE7" w:rsidR="00F90FA7" w:rsidRPr="003F195D" w:rsidRDefault="00F90FA7" w:rsidP="00026DE1">
      <w:pPr>
        <w:jc w:val="both"/>
        <w:rPr>
          <w:rFonts w:ascii="Arial" w:hAnsi="Arial" w:cs="Arial"/>
          <w:sz w:val="20"/>
          <w:szCs w:val="20"/>
        </w:rPr>
      </w:pPr>
      <w:r w:rsidRPr="003F195D">
        <w:rPr>
          <w:rFonts w:ascii="Arial" w:hAnsi="Arial" w:cs="Arial"/>
          <w:sz w:val="20"/>
          <w:szCs w:val="20"/>
        </w:rPr>
        <w:t xml:space="preserve">Referencia: </w:t>
      </w:r>
      <w:r w:rsidRPr="003F195D">
        <w:rPr>
          <w:rFonts w:ascii="Arial" w:hAnsi="Arial" w:cs="Arial"/>
          <w:sz w:val="20"/>
          <w:szCs w:val="20"/>
        </w:rPr>
        <w:tab/>
        <w:t xml:space="preserve">Presentación de propuesta para el Proceso de Selección Abreviada PN </w:t>
      </w:r>
      <w:r w:rsidR="00731B7A" w:rsidRPr="003F195D">
        <w:rPr>
          <w:rFonts w:ascii="Arial" w:hAnsi="Arial" w:cs="Arial"/>
          <w:sz w:val="20"/>
          <w:szCs w:val="20"/>
        </w:rPr>
        <w:t>UPRES DENOR</w:t>
      </w:r>
      <w:r w:rsidR="008D396A" w:rsidRPr="003F195D">
        <w:rPr>
          <w:rFonts w:ascii="Arial" w:hAnsi="Arial" w:cs="Arial"/>
          <w:sz w:val="20"/>
          <w:szCs w:val="20"/>
        </w:rPr>
        <w:t xml:space="preserve"> SA MC </w:t>
      </w:r>
      <w:r w:rsidR="009A49B4" w:rsidRPr="003F195D">
        <w:rPr>
          <w:rFonts w:ascii="Arial" w:hAnsi="Arial" w:cs="Arial"/>
          <w:sz w:val="20"/>
          <w:szCs w:val="20"/>
        </w:rPr>
        <w:t>136</w:t>
      </w:r>
      <w:r w:rsidR="00026DE1" w:rsidRPr="003F195D">
        <w:rPr>
          <w:rFonts w:ascii="Arial" w:hAnsi="Arial" w:cs="Arial"/>
          <w:sz w:val="20"/>
          <w:szCs w:val="20"/>
        </w:rPr>
        <w:t xml:space="preserve"> 20</w:t>
      </w:r>
      <w:r w:rsidR="00731B7A" w:rsidRPr="003F195D">
        <w:rPr>
          <w:rFonts w:ascii="Arial" w:hAnsi="Arial" w:cs="Arial"/>
          <w:sz w:val="20"/>
          <w:szCs w:val="20"/>
        </w:rPr>
        <w:t>2</w:t>
      </w:r>
      <w:r w:rsidR="009A49B4" w:rsidRPr="003F195D">
        <w:rPr>
          <w:rFonts w:ascii="Arial" w:hAnsi="Arial" w:cs="Arial"/>
          <w:sz w:val="20"/>
          <w:szCs w:val="20"/>
        </w:rPr>
        <w:t>1</w:t>
      </w:r>
      <w:r w:rsidR="00026DE1" w:rsidRPr="003F195D">
        <w:rPr>
          <w:rFonts w:ascii="Arial" w:hAnsi="Arial" w:cs="Arial"/>
          <w:sz w:val="20"/>
          <w:szCs w:val="20"/>
        </w:rPr>
        <w:t xml:space="preserve"> </w:t>
      </w:r>
      <w:r w:rsidR="00247165" w:rsidRPr="003F195D">
        <w:rPr>
          <w:rFonts w:ascii="Arial" w:hAnsi="Arial" w:cs="Arial"/>
          <w:sz w:val="20"/>
          <w:szCs w:val="20"/>
        </w:rPr>
        <w:t>“</w:t>
      </w:r>
      <w:r w:rsidR="009A49B4" w:rsidRPr="003F195D">
        <w:rPr>
          <w:rFonts w:ascii="Arial" w:hAnsi="Arial" w:cs="Arial"/>
          <w:sz w:val="20"/>
          <w:szCs w:val="20"/>
        </w:rPr>
        <w:t>PRESTACIÓN DE SERVICIOS DE SALUD  POR CONCEPTO DE CONSULTA ESPECIALIZADA DE OFTALMOLOGÍA, OPTOMETRÍA Y OTORRINOLARINGOLOGÍA, APOYOS DIAGNÓSTICOS DE AUDIOMETRÍA TONAL, RADIOGRAFÍA DE TÓRAX, RADIOGRAFÍA COLUMNA DORSOLUMBAR Y SACRA, ELECTROCARDIOGRAMA, TOMA Y PROCESAMIENTO DE EXÁMENES DE LABORATORIO CLÍNICO, TEST DE EMBARAZO BHCG Y ELECTROENCEFALOGRAMA, DIRIGIDOS AL PERSONAL DE ASPIRANTES (MASCULINOS Y FEMENINOS) A INGRESAR A LA POLICÍA NACIONAL COMO PATRULLEROS Y OFICIALES EN EL DEPARTAMENTO NORTE DE SANTANDER GRUPO 1 Y 2</w:t>
      </w:r>
      <w:r w:rsidR="00E371CD" w:rsidRPr="003F195D">
        <w:rPr>
          <w:rFonts w:ascii="Arial" w:hAnsi="Arial" w:cs="Arial"/>
          <w:sz w:val="20"/>
          <w:szCs w:val="20"/>
        </w:rPr>
        <w:t>.</w:t>
      </w:r>
      <w:r w:rsidR="00026DE1" w:rsidRPr="003F195D">
        <w:rPr>
          <w:rFonts w:ascii="Arial" w:hAnsi="Arial" w:cs="Arial"/>
          <w:sz w:val="20"/>
          <w:szCs w:val="20"/>
        </w:rPr>
        <w:t>”</w:t>
      </w:r>
    </w:p>
    <w:p w14:paraId="10B16586" w14:textId="42874311" w:rsidR="0096764F" w:rsidRPr="003F195D" w:rsidRDefault="0096764F" w:rsidP="00026DE1">
      <w:pPr>
        <w:ind w:left="2124" w:hanging="2124"/>
        <w:rPr>
          <w:rFonts w:ascii="Arial" w:hAnsi="Arial" w:cs="Arial"/>
          <w:sz w:val="20"/>
          <w:szCs w:val="20"/>
        </w:rPr>
      </w:pPr>
    </w:p>
    <w:p w14:paraId="5A24B3A6" w14:textId="3622242D" w:rsidR="009A49B4" w:rsidRPr="003F195D" w:rsidRDefault="009A49B4" w:rsidP="009A49B4">
      <w:pPr>
        <w:ind w:left="2124" w:hanging="2124"/>
        <w:rPr>
          <w:rFonts w:ascii="Arial" w:hAnsi="Arial" w:cs="Arial"/>
          <w:sz w:val="20"/>
          <w:szCs w:val="20"/>
        </w:rPr>
      </w:pPr>
      <w:r w:rsidRPr="003F195D">
        <w:rPr>
          <w:rFonts w:ascii="Arial" w:hAnsi="Arial" w:cs="Arial"/>
          <w:sz w:val="20"/>
          <w:szCs w:val="20"/>
        </w:rPr>
        <w:t>GRUPO A OFERTA _______________</w:t>
      </w:r>
    </w:p>
    <w:p w14:paraId="7DD334AE" w14:textId="77777777" w:rsidR="009A49B4" w:rsidRPr="003F195D" w:rsidRDefault="009A49B4" w:rsidP="00026DE1">
      <w:pPr>
        <w:ind w:left="2124" w:hanging="2124"/>
        <w:rPr>
          <w:rFonts w:ascii="Arial" w:hAnsi="Arial" w:cs="Arial"/>
          <w:sz w:val="20"/>
          <w:szCs w:val="20"/>
        </w:rPr>
      </w:pPr>
    </w:p>
    <w:p w14:paraId="00908A78" w14:textId="58AB1FB6" w:rsidR="00F90FA7" w:rsidRPr="003F195D" w:rsidRDefault="00F90FA7" w:rsidP="003A4896">
      <w:pPr>
        <w:jc w:val="both"/>
        <w:rPr>
          <w:rFonts w:ascii="Arial" w:hAnsi="Arial" w:cs="Arial"/>
          <w:sz w:val="20"/>
          <w:szCs w:val="20"/>
        </w:rPr>
      </w:pPr>
      <w:r w:rsidRPr="003F195D">
        <w:rPr>
          <w:rFonts w:ascii="Arial" w:hAnsi="Arial" w:cs="Arial"/>
          <w:sz w:val="20"/>
          <w:szCs w:val="20"/>
        </w:rPr>
        <w:t>(Nombre)(s) de la(s) persona(s) que está(n) suscribiendo la propuesta, identificado como aparece al pie de mi firma, obrando en calidad de (Calidad en la que actúa el(los) firmante(s) de la propuesta; si el(los) oferente(s) actúa(n) en su propio nombre, éste</w:t>
      </w:r>
      <w:r w:rsidR="00E83693" w:rsidRPr="003F195D">
        <w:rPr>
          <w:rFonts w:ascii="Arial" w:hAnsi="Arial" w:cs="Arial"/>
          <w:sz w:val="20"/>
          <w:szCs w:val="20"/>
        </w:rPr>
        <w:t xml:space="preserve"> </w:t>
      </w:r>
      <w:r w:rsidRPr="003F195D">
        <w:rPr>
          <w:rFonts w:ascii="Arial" w:hAnsi="Arial" w:cs="Arial"/>
          <w:sz w:val="20"/>
          <w:szCs w:val="20"/>
        </w:rPr>
        <w:t xml:space="preserv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de Menor Cuantía No. </w:t>
      </w:r>
      <w:r w:rsidR="008F4BF2" w:rsidRPr="003F195D">
        <w:rPr>
          <w:rFonts w:ascii="Arial" w:hAnsi="Arial" w:cs="Arial"/>
          <w:sz w:val="20"/>
          <w:szCs w:val="20"/>
        </w:rPr>
        <w:t xml:space="preserve">PN UPRES DENOR SA MC </w:t>
      </w:r>
      <w:r w:rsidR="009A49B4" w:rsidRPr="003F195D">
        <w:rPr>
          <w:rFonts w:ascii="Arial" w:hAnsi="Arial" w:cs="Arial"/>
          <w:sz w:val="20"/>
          <w:szCs w:val="20"/>
        </w:rPr>
        <w:t>136</w:t>
      </w:r>
      <w:r w:rsidR="008F4BF2" w:rsidRPr="003F195D">
        <w:rPr>
          <w:rFonts w:ascii="Arial" w:hAnsi="Arial" w:cs="Arial"/>
          <w:sz w:val="20"/>
          <w:szCs w:val="20"/>
        </w:rPr>
        <w:t xml:space="preserve"> 202</w:t>
      </w:r>
      <w:r w:rsidR="009A49B4" w:rsidRPr="003F195D">
        <w:rPr>
          <w:rFonts w:ascii="Arial" w:hAnsi="Arial" w:cs="Arial"/>
          <w:sz w:val="20"/>
          <w:szCs w:val="20"/>
        </w:rPr>
        <w:t>1</w:t>
      </w:r>
      <w:r w:rsidRPr="003F195D">
        <w:rPr>
          <w:rFonts w:ascii="Arial" w:hAnsi="Arial" w:cs="Arial"/>
          <w:sz w:val="20"/>
          <w:szCs w:val="20"/>
        </w:rPr>
        <w:t xml:space="preserve">, convocado por la </w:t>
      </w:r>
      <w:r w:rsidR="009A49B4" w:rsidRPr="003F195D">
        <w:rPr>
          <w:rFonts w:ascii="Arial" w:hAnsi="Arial" w:cs="Arial"/>
          <w:sz w:val="20"/>
          <w:szCs w:val="20"/>
        </w:rPr>
        <w:t>PRESTACIÓN DE SERVICIOS DE SALUD  POR CONCEPTO DE CONSULTA ESPECIALIZADA DE OFTALMOLOGÍA, OPTOMETRÍA Y OTORRINOLARINGOLOGÍA, APOYOS DIAGNÓSTICOS DE AUDIOMETRÍA TONAL, RADIOGRAFÍA DE TÓRAX, RADIOGRAFÍA COLUMNA DORSOLUMBAR Y SACRA, ELECTROCARDIOGRAMA, TOMA Y PROCESAMIENTO DE EXÁMENES DE LABORATORIO CLÍNICO, TEST DE EMBARAZO BHCG Y ELECTROENCEFALOGRAMA, DIRIGIDOS AL PERSONAL DE ASPIRANTES (MASCULINOS Y FEMENINOS) A INGRESAR A LA POLICÍA NACIONAL COMO PATRULLEROS Y OFICIALES EN EL DEPARTAMENTO NORTE DE SANTANDER GRUPO 1 Y 2</w:t>
      </w:r>
      <w:r w:rsidR="00E371CD" w:rsidRPr="003F195D">
        <w:rPr>
          <w:rFonts w:ascii="Arial" w:hAnsi="Arial" w:cs="Arial"/>
          <w:sz w:val="20"/>
          <w:szCs w:val="20"/>
        </w:rPr>
        <w:t>.</w:t>
      </w:r>
      <w:r w:rsidRPr="003F195D">
        <w:rPr>
          <w:rFonts w:ascii="Arial" w:hAnsi="Arial" w:cs="Arial"/>
          <w:sz w:val="20"/>
          <w:szCs w:val="20"/>
        </w:rPr>
        <w:t xml:space="preserve">, 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w:t>
      </w:r>
      <w:r w:rsidR="00E83693" w:rsidRPr="003F195D">
        <w:rPr>
          <w:rFonts w:ascii="Arial" w:hAnsi="Arial" w:cs="Arial"/>
          <w:sz w:val="20"/>
          <w:szCs w:val="20"/>
        </w:rPr>
        <w:t>él</w:t>
      </w:r>
      <w:r w:rsidRPr="003F195D">
        <w:rPr>
          <w:rFonts w:ascii="Arial" w:hAnsi="Arial" w:cs="Arial"/>
          <w:sz w:val="20"/>
          <w:szCs w:val="20"/>
        </w:rPr>
        <w:t xml:space="preserve">. </w:t>
      </w:r>
    </w:p>
    <w:p w14:paraId="441CC754" w14:textId="77777777" w:rsidR="00F90FA7" w:rsidRPr="003F195D" w:rsidRDefault="00F90FA7" w:rsidP="00F90FA7">
      <w:pPr>
        <w:pStyle w:val="Sangradetextonormal"/>
        <w:widowControl w:val="0"/>
        <w:ind w:left="0"/>
        <w:rPr>
          <w:sz w:val="20"/>
          <w:szCs w:val="20"/>
          <w:lang w:val="es-CO"/>
        </w:rPr>
      </w:pPr>
    </w:p>
    <w:p w14:paraId="1F17C207" w14:textId="77777777" w:rsidR="00F90FA7" w:rsidRPr="003F195D" w:rsidRDefault="00F90FA7" w:rsidP="00F90FA7">
      <w:pPr>
        <w:pStyle w:val="Sangradetextonormal"/>
        <w:widowControl w:val="0"/>
        <w:ind w:left="0"/>
        <w:rPr>
          <w:sz w:val="20"/>
          <w:szCs w:val="20"/>
          <w:lang w:val="es-CO"/>
        </w:rPr>
      </w:pPr>
      <w:r w:rsidRPr="003F195D">
        <w:rPr>
          <w:sz w:val="20"/>
          <w:szCs w:val="20"/>
          <w:lang w:val="es-CO"/>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14:paraId="6D7B43AF" w14:textId="77777777" w:rsidR="00F90FA7" w:rsidRPr="003F195D" w:rsidRDefault="00F90FA7" w:rsidP="00F90FA7">
      <w:pPr>
        <w:jc w:val="both"/>
        <w:rPr>
          <w:rFonts w:ascii="Arial" w:hAnsi="Arial" w:cs="Arial"/>
          <w:sz w:val="20"/>
          <w:szCs w:val="20"/>
        </w:rPr>
      </w:pPr>
    </w:p>
    <w:p w14:paraId="2CE072CF" w14:textId="77777777" w:rsidR="00F90FA7" w:rsidRPr="003F195D" w:rsidRDefault="00F90FA7" w:rsidP="00F90FA7">
      <w:pPr>
        <w:jc w:val="both"/>
        <w:rPr>
          <w:rFonts w:ascii="Arial" w:hAnsi="Arial" w:cs="Arial"/>
          <w:sz w:val="20"/>
          <w:szCs w:val="20"/>
        </w:rPr>
      </w:pPr>
      <w:r w:rsidRPr="003F195D">
        <w:rPr>
          <w:rFonts w:ascii="Arial" w:hAnsi="Arial" w:cs="Arial"/>
          <w:sz w:val="20"/>
          <w:szCs w:val="20"/>
        </w:rPr>
        <w:t>En relación con la propuesta que presento, manifiesto lo siguiente:</w:t>
      </w:r>
    </w:p>
    <w:p w14:paraId="39A127C5" w14:textId="77777777" w:rsidR="00F90FA7" w:rsidRPr="003F195D" w:rsidRDefault="00F90FA7" w:rsidP="00F90FA7">
      <w:pPr>
        <w:jc w:val="both"/>
        <w:rPr>
          <w:rFonts w:ascii="Arial" w:hAnsi="Arial" w:cs="Arial"/>
          <w:sz w:val="20"/>
          <w:szCs w:val="20"/>
        </w:rPr>
      </w:pPr>
    </w:p>
    <w:p w14:paraId="767F8FB9" w14:textId="77777777" w:rsidR="00F90FA7" w:rsidRPr="003F195D" w:rsidRDefault="00F90FA7" w:rsidP="002958E6">
      <w:pPr>
        <w:numPr>
          <w:ilvl w:val="0"/>
          <w:numId w:val="14"/>
        </w:numPr>
        <w:tabs>
          <w:tab w:val="clear" w:pos="360"/>
          <w:tab w:val="num" w:pos="284"/>
        </w:tabs>
        <w:ind w:left="0" w:firstLine="0"/>
        <w:jc w:val="both"/>
        <w:rPr>
          <w:rFonts w:ascii="Arial" w:hAnsi="Arial" w:cs="Arial"/>
          <w:sz w:val="20"/>
          <w:szCs w:val="20"/>
        </w:rPr>
      </w:pPr>
      <w:r w:rsidRPr="003F195D">
        <w:rPr>
          <w:rFonts w:ascii="Arial" w:hAnsi="Arial" w:cs="Arial"/>
          <w:sz w:val="20"/>
          <w:szCs w:val="20"/>
        </w:rPr>
        <w:t xml:space="preserve">Que el proponente que represento conoce y acepta el contenido de los Pliegos de Condiciones y de sus Anexos y Formularios, así como el de cada </w:t>
      </w:r>
      <w:r w:rsidR="00DB69F9" w:rsidRPr="003F195D">
        <w:rPr>
          <w:rFonts w:ascii="Arial" w:hAnsi="Arial" w:cs="Arial"/>
          <w:sz w:val="20"/>
          <w:szCs w:val="20"/>
        </w:rPr>
        <w:t>una</w:t>
      </w:r>
      <w:r w:rsidRPr="003F195D">
        <w:rPr>
          <w:rFonts w:ascii="Arial" w:hAnsi="Arial" w:cs="Arial"/>
          <w:sz w:val="20"/>
          <w:szCs w:val="20"/>
        </w:rPr>
        <w:t xml:space="preserve"> de las adendas hechos al mismo.</w:t>
      </w:r>
    </w:p>
    <w:p w14:paraId="16B9A046" w14:textId="77777777" w:rsidR="00F90FA7" w:rsidRPr="003F195D" w:rsidRDefault="00F90FA7" w:rsidP="002958E6">
      <w:pPr>
        <w:numPr>
          <w:ilvl w:val="0"/>
          <w:numId w:val="14"/>
        </w:numPr>
        <w:tabs>
          <w:tab w:val="clear" w:pos="360"/>
          <w:tab w:val="num" w:pos="284"/>
        </w:tabs>
        <w:ind w:left="0" w:firstLine="0"/>
        <w:jc w:val="both"/>
        <w:rPr>
          <w:rFonts w:ascii="Arial" w:hAnsi="Arial" w:cs="Arial"/>
          <w:sz w:val="20"/>
          <w:szCs w:val="20"/>
        </w:rPr>
      </w:pPr>
      <w:r w:rsidRPr="003F195D">
        <w:rPr>
          <w:rFonts w:ascii="Arial" w:hAnsi="Arial" w:cs="Arial"/>
          <w:sz w:val="20"/>
          <w:szCs w:val="20"/>
        </w:rPr>
        <w:t>Que la propuesta que presento es irrevocable e incondicional, y obliga insubordinadamente al proponente que represento.</w:t>
      </w:r>
    </w:p>
    <w:p w14:paraId="6A465ED7" w14:textId="77777777" w:rsidR="00F90FA7" w:rsidRPr="003F195D" w:rsidRDefault="00F90FA7" w:rsidP="002958E6">
      <w:pPr>
        <w:numPr>
          <w:ilvl w:val="0"/>
          <w:numId w:val="14"/>
        </w:numPr>
        <w:tabs>
          <w:tab w:val="num" w:pos="284"/>
        </w:tabs>
        <w:ind w:left="0" w:firstLine="0"/>
        <w:jc w:val="both"/>
        <w:rPr>
          <w:rFonts w:ascii="Arial" w:hAnsi="Arial" w:cs="Arial"/>
          <w:sz w:val="20"/>
          <w:szCs w:val="20"/>
        </w:rPr>
      </w:pPr>
      <w:r w:rsidRPr="003F195D">
        <w:rPr>
          <w:rFonts w:ascii="Arial" w:hAnsi="Arial" w:cs="Arial"/>
          <w:sz w:val="20"/>
          <w:szCs w:val="20"/>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28B14DE6" w14:textId="77777777" w:rsidR="00F90FA7" w:rsidRPr="003F195D" w:rsidRDefault="00F90FA7" w:rsidP="002958E6">
      <w:pPr>
        <w:widowControl w:val="0"/>
        <w:numPr>
          <w:ilvl w:val="0"/>
          <w:numId w:val="14"/>
        </w:numPr>
        <w:tabs>
          <w:tab w:val="num" w:pos="284"/>
        </w:tabs>
        <w:ind w:left="0" w:firstLine="0"/>
        <w:jc w:val="both"/>
        <w:rPr>
          <w:rFonts w:ascii="Arial" w:hAnsi="Arial" w:cs="Arial"/>
          <w:sz w:val="20"/>
          <w:szCs w:val="20"/>
        </w:rPr>
      </w:pPr>
      <w:r w:rsidRPr="003F195D">
        <w:rPr>
          <w:rFonts w:ascii="Arial" w:hAnsi="Arial" w:cs="Arial"/>
          <w:sz w:val="20"/>
          <w:szCs w:val="20"/>
        </w:rPr>
        <w:t>Que el proponente, en este caso (</w:t>
      </w:r>
      <w:r w:rsidRPr="003F195D">
        <w:rPr>
          <w:rFonts w:ascii="Arial" w:hAnsi="Arial" w:cs="Arial"/>
          <w:sz w:val="20"/>
          <w:szCs w:val="20"/>
          <w:u w:val="single"/>
        </w:rPr>
        <w:t>Indicación clara del proponente a nombre de quien se actúa</w:t>
      </w:r>
      <w:r w:rsidRPr="003F195D">
        <w:rPr>
          <w:rFonts w:ascii="Arial" w:hAnsi="Arial" w:cs="Arial"/>
          <w:sz w:val="20"/>
          <w:szCs w:val="20"/>
        </w:rPr>
        <w:t>),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5064AB2" w14:textId="77777777" w:rsidR="00F90FA7" w:rsidRPr="003F195D" w:rsidRDefault="00F90FA7" w:rsidP="002958E6">
      <w:pPr>
        <w:numPr>
          <w:ilvl w:val="0"/>
          <w:numId w:val="14"/>
        </w:numPr>
        <w:tabs>
          <w:tab w:val="num" w:pos="284"/>
        </w:tabs>
        <w:ind w:left="0" w:firstLine="0"/>
        <w:jc w:val="both"/>
        <w:rPr>
          <w:rFonts w:ascii="Arial" w:hAnsi="Arial" w:cs="Arial"/>
          <w:sz w:val="20"/>
          <w:szCs w:val="20"/>
        </w:rPr>
      </w:pPr>
      <w:r w:rsidRPr="003F195D">
        <w:rPr>
          <w:rFonts w:ascii="Arial" w:hAnsi="Arial" w:cs="Arial"/>
          <w:sz w:val="20"/>
          <w:szCs w:val="20"/>
        </w:rPr>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4D6C55D8" w14:textId="77777777" w:rsidR="00F90FA7" w:rsidRPr="003F195D" w:rsidRDefault="00F90FA7" w:rsidP="002958E6">
      <w:pPr>
        <w:numPr>
          <w:ilvl w:val="0"/>
          <w:numId w:val="14"/>
        </w:numPr>
        <w:tabs>
          <w:tab w:val="num" w:pos="284"/>
        </w:tabs>
        <w:ind w:left="0" w:firstLine="0"/>
        <w:jc w:val="both"/>
        <w:rPr>
          <w:rFonts w:ascii="Arial" w:hAnsi="Arial" w:cs="Arial"/>
          <w:sz w:val="20"/>
          <w:szCs w:val="20"/>
        </w:rPr>
      </w:pPr>
      <w:r w:rsidRPr="003F195D">
        <w:rPr>
          <w:rFonts w:ascii="Arial" w:hAnsi="Arial" w:cs="Arial"/>
          <w:sz w:val="20"/>
          <w:szCs w:val="20"/>
        </w:rPr>
        <w:t xml:space="preserve">Que nos comprometemos a proveer a la POLICÍA NACIONAL </w:t>
      </w:r>
      <w:r w:rsidR="00026DE1" w:rsidRPr="003F195D">
        <w:rPr>
          <w:rFonts w:ascii="Arial" w:hAnsi="Arial" w:cs="Arial"/>
          <w:sz w:val="20"/>
          <w:szCs w:val="20"/>
        </w:rPr>
        <w:t>–</w:t>
      </w:r>
      <w:r w:rsidRPr="003F195D">
        <w:rPr>
          <w:rFonts w:ascii="Arial" w:hAnsi="Arial" w:cs="Arial"/>
          <w:sz w:val="20"/>
          <w:szCs w:val="20"/>
        </w:rPr>
        <w:t xml:space="preserve"> </w:t>
      </w:r>
      <w:r w:rsidR="007B0302" w:rsidRPr="003F195D">
        <w:rPr>
          <w:rFonts w:ascii="Arial" w:hAnsi="Arial" w:cs="Arial"/>
          <w:sz w:val="20"/>
          <w:szCs w:val="20"/>
        </w:rPr>
        <w:t>POLICÍA METROPOLITANA DE CÚCUTA - UNIDAD PRESTADORA DE SALUD NORTE DE SANTANDER</w:t>
      </w:r>
      <w:r w:rsidRPr="003F195D">
        <w:rPr>
          <w:rFonts w:ascii="Arial" w:hAnsi="Arial" w:cs="Arial"/>
          <w:sz w:val="20"/>
          <w:szCs w:val="20"/>
        </w:rPr>
        <w:t xml:space="preserve">, en caso de resultar adjudicatarios del presente proceso de contratación, los </w:t>
      </w:r>
      <w:r w:rsidR="0052735E" w:rsidRPr="003F195D">
        <w:rPr>
          <w:rFonts w:ascii="Arial" w:hAnsi="Arial" w:cs="Arial"/>
          <w:sz w:val="20"/>
          <w:szCs w:val="20"/>
        </w:rPr>
        <w:t xml:space="preserve">bienes </w:t>
      </w:r>
      <w:r w:rsidRPr="003F195D">
        <w:rPr>
          <w:rFonts w:ascii="Arial" w:hAnsi="Arial" w:cs="Arial"/>
          <w:sz w:val="20"/>
          <w:szCs w:val="20"/>
        </w:rPr>
        <w:t>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50262EBD" w14:textId="0AC203F5" w:rsidR="00F90FA7" w:rsidRPr="003F195D" w:rsidRDefault="00F90FA7" w:rsidP="002958E6">
      <w:pPr>
        <w:pStyle w:val="Sangradetextonormal"/>
        <w:numPr>
          <w:ilvl w:val="0"/>
          <w:numId w:val="14"/>
        </w:numPr>
        <w:tabs>
          <w:tab w:val="num" w:pos="284"/>
        </w:tabs>
        <w:ind w:left="0" w:firstLine="0"/>
        <w:rPr>
          <w:sz w:val="20"/>
          <w:szCs w:val="20"/>
          <w:lang w:val="es-CO"/>
        </w:rPr>
      </w:pPr>
      <w:r w:rsidRPr="003F195D">
        <w:rPr>
          <w:sz w:val="20"/>
          <w:szCs w:val="20"/>
          <w:lang w:val="es-CO"/>
        </w:rPr>
        <w:t>Reconocemos la responsabilidad que nos concierne en el sentido de conocer té</w:t>
      </w:r>
      <w:r w:rsidR="002971CA" w:rsidRPr="003F195D">
        <w:rPr>
          <w:sz w:val="20"/>
          <w:szCs w:val="20"/>
          <w:lang w:val="es-CO"/>
        </w:rPr>
        <w:t xml:space="preserve">cnicamente las características </w:t>
      </w:r>
      <w:r w:rsidRPr="003F195D">
        <w:rPr>
          <w:sz w:val="20"/>
          <w:szCs w:val="20"/>
          <w:lang w:val="es-CO"/>
        </w:rPr>
        <w:t>y especificaciones de</w:t>
      </w:r>
      <w:r w:rsidR="007B0302" w:rsidRPr="003F195D">
        <w:rPr>
          <w:sz w:val="20"/>
          <w:szCs w:val="20"/>
          <w:lang w:val="es-CO"/>
        </w:rPr>
        <w:t xml:space="preserve">l servicio </w:t>
      </w:r>
      <w:r w:rsidRPr="003F195D">
        <w:rPr>
          <w:sz w:val="20"/>
          <w:szCs w:val="20"/>
          <w:lang w:val="es-CO"/>
        </w:rPr>
        <w:t xml:space="preserve">que nos obligamos a </w:t>
      </w:r>
      <w:r w:rsidR="007B0302" w:rsidRPr="003F195D">
        <w:rPr>
          <w:sz w:val="20"/>
          <w:szCs w:val="20"/>
          <w:lang w:val="es-CO"/>
        </w:rPr>
        <w:t>prestar</w:t>
      </w:r>
      <w:r w:rsidRPr="003F195D">
        <w:rPr>
          <w:sz w:val="20"/>
          <w:szCs w:val="20"/>
          <w:lang w:val="es-CO"/>
        </w:rPr>
        <w:t xml:space="preserve">,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w:t>
      </w:r>
      <w:r w:rsidR="007B0302" w:rsidRPr="003F195D">
        <w:rPr>
          <w:sz w:val="20"/>
          <w:szCs w:val="20"/>
          <w:lang w:val="es-CO"/>
        </w:rPr>
        <w:t>s</w:t>
      </w:r>
      <w:r w:rsidR="002958E6" w:rsidRPr="003F195D">
        <w:rPr>
          <w:sz w:val="20"/>
          <w:szCs w:val="20"/>
          <w:lang w:val="es-CO"/>
        </w:rPr>
        <w:t>e</w:t>
      </w:r>
      <w:r w:rsidR="007B0302" w:rsidRPr="003F195D">
        <w:rPr>
          <w:sz w:val="20"/>
          <w:szCs w:val="20"/>
          <w:lang w:val="es-CO"/>
        </w:rPr>
        <w:t>rvicios</w:t>
      </w:r>
      <w:r w:rsidRPr="003F195D">
        <w:rPr>
          <w:sz w:val="20"/>
          <w:szCs w:val="20"/>
          <w:lang w:val="es-CO"/>
        </w:rPr>
        <w:t xml:space="preserve"> que se entregarán a la</w:t>
      </w:r>
      <w:r w:rsidR="00026DE1" w:rsidRPr="003F195D">
        <w:rPr>
          <w:sz w:val="20"/>
          <w:szCs w:val="20"/>
          <w:lang w:val="es-CO"/>
        </w:rPr>
        <w:t xml:space="preserve"> </w:t>
      </w:r>
      <w:r w:rsidR="007B0302" w:rsidRPr="003F195D">
        <w:rPr>
          <w:sz w:val="20"/>
          <w:szCs w:val="20"/>
        </w:rPr>
        <w:t>POLICÍA NACIONAL – POLICÍA METROPOLITANA DE CÚCUTA - UNIDAD PRESTADORA DE SALUD NORTE DE SANTANDER</w:t>
      </w:r>
      <w:r w:rsidRPr="003F195D">
        <w:rPr>
          <w:sz w:val="20"/>
          <w:szCs w:val="20"/>
          <w:lang w:val="es-CO"/>
        </w:rPr>
        <w:t>, en el caso de resultar adjudicataria nuestra propuesta, cumple con todas y cada una de las exigencias de los Pliegos de Condiciones, sus Anexos, sus Formularios y adendas que llegaren a suscribirse.</w:t>
      </w:r>
    </w:p>
    <w:p w14:paraId="63DBD862" w14:textId="77777777" w:rsidR="00F90FA7" w:rsidRPr="003F195D" w:rsidRDefault="00F90FA7" w:rsidP="002958E6">
      <w:pPr>
        <w:pStyle w:val="Sangradetextonormal"/>
        <w:numPr>
          <w:ilvl w:val="0"/>
          <w:numId w:val="14"/>
        </w:numPr>
        <w:tabs>
          <w:tab w:val="clear" w:pos="360"/>
          <w:tab w:val="num" w:pos="284"/>
          <w:tab w:val="num" w:pos="426"/>
        </w:tabs>
        <w:ind w:left="0" w:firstLine="0"/>
        <w:rPr>
          <w:sz w:val="20"/>
          <w:szCs w:val="20"/>
          <w:lang w:val="es-CO"/>
        </w:rPr>
      </w:pPr>
      <w:r w:rsidRPr="003F195D">
        <w:rPr>
          <w:sz w:val="20"/>
          <w:szCs w:val="20"/>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04090BA3" w14:textId="77777777" w:rsidR="00F90FA7" w:rsidRPr="003F195D" w:rsidRDefault="00F90FA7" w:rsidP="002958E6">
      <w:pPr>
        <w:numPr>
          <w:ilvl w:val="0"/>
          <w:numId w:val="14"/>
        </w:numPr>
        <w:tabs>
          <w:tab w:val="clear" w:pos="360"/>
          <w:tab w:val="num" w:pos="284"/>
          <w:tab w:val="num" w:pos="426"/>
        </w:tabs>
        <w:ind w:left="0" w:firstLine="0"/>
        <w:jc w:val="both"/>
        <w:rPr>
          <w:rFonts w:ascii="Arial" w:hAnsi="Arial" w:cs="Arial"/>
          <w:sz w:val="20"/>
          <w:szCs w:val="20"/>
        </w:rPr>
      </w:pPr>
      <w:r w:rsidRPr="003F195D">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A100C22" w14:textId="77777777" w:rsidR="00F90FA7" w:rsidRPr="003F195D" w:rsidRDefault="00F90FA7" w:rsidP="002958E6">
      <w:pPr>
        <w:pStyle w:val="Sangradetextonormal"/>
        <w:numPr>
          <w:ilvl w:val="0"/>
          <w:numId w:val="14"/>
        </w:numPr>
        <w:tabs>
          <w:tab w:val="clear" w:pos="360"/>
          <w:tab w:val="num" w:pos="284"/>
          <w:tab w:val="num" w:pos="426"/>
        </w:tabs>
        <w:ind w:left="0" w:firstLine="0"/>
        <w:rPr>
          <w:sz w:val="20"/>
          <w:szCs w:val="20"/>
          <w:lang w:val="es-CO"/>
        </w:rPr>
      </w:pPr>
      <w:r w:rsidRPr="003F195D">
        <w:rPr>
          <w:sz w:val="20"/>
          <w:szCs w:val="20"/>
          <w:lang w:val="es-CO"/>
        </w:rPr>
        <w:t xml:space="preserve">Reconocemos que ni </w:t>
      </w:r>
      <w:r w:rsidR="00851B53" w:rsidRPr="003F195D">
        <w:rPr>
          <w:sz w:val="20"/>
          <w:szCs w:val="20"/>
          <w:lang w:val="es-CO"/>
        </w:rPr>
        <w:t xml:space="preserve">LA </w:t>
      </w:r>
      <w:r w:rsidR="00851B53" w:rsidRPr="003F195D">
        <w:rPr>
          <w:sz w:val="20"/>
          <w:szCs w:val="20"/>
        </w:rPr>
        <w:t>POLICÍA NACIONAL – POLICÍA METROPOLITANA DE CÚCUTA - UNIDAD PRESTADORA DE SALUD NORTE DE SANTANDER</w:t>
      </w:r>
      <w:r w:rsidRPr="003F195D">
        <w:rPr>
          <w:sz w:val="20"/>
          <w:szCs w:val="20"/>
          <w:lang w:val="es-CO"/>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4AE5CBB" w14:textId="77777777" w:rsidR="00F90FA7" w:rsidRPr="003F195D" w:rsidRDefault="00F90FA7" w:rsidP="002958E6">
      <w:pPr>
        <w:numPr>
          <w:ilvl w:val="0"/>
          <w:numId w:val="14"/>
        </w:numPr>
        <w:tabs>
          <w:tab w:val="clear" w:pos="360"/>
          <w:tab w:val="num" w:pos="284"/>
          <w:tab w:val="num" w:pos="426"/>
        </w:tabs>
        <w:ind w:left="0" w:firstLine="0"/>
        <w:jc w:val="both"/>
        <w:rPr>
          <w:rFonts w:ascii="Arial" w:hAnsi="Arial" w:cs="Arial"/>
          <w:sz w:val="20"/>
          <w:szCs w:val="20"/>
        </w:rPr>
      </w:pPr>
      <w:r w:rsidRPr="003F195D">
        <w:rPr>
          <w:rFonts w:ascii="Arial" w:hAnsi="Arial" w:cs="Arial"/>
          <w:sz w:val="20"/>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0282662" w14:textId="77777777" w:rsidR="00F90FA7" w:rsidRPr="003F195D" w:rsidRDefault="00F90FA7" w:rsidP="002958E6">
      <w:pPr>
        <w:numPr>
          <w:ilvl w:val="0"/>
          <w:numId w:val="14"/>
        </w:numPr>
        <w:tabs>
          <w:tab w:val="clear" w:pos="360"/>
          <w:tab w:val="num" w:pos="284"/>
          <w:tab w:val="num" w:pos="426"/>
        </w:tabs>
        <w:ind w:left="0" w:firstLine="0"/>
        <w:jc w:val="both"/>
        <w:rPr>
          <w:rFonts w:ascii="Arial" w:hAnsi="Arial" w:cs="Arial"/>
          <w:sz w:val="20"/>
          <w:szCs w:val="20"/>
        </w:rPr>
      </w:pPr>
      <w:r w:rsidRPr="003F195D">
        <w:rPr>
          <w:rFonts w:ascii="Arial" w:hAnsi="Arial" w:cs="Arial"/>
          <w:sz w:val="20"/>
          <w:szCs w:val="20"/>
        </w:rPr>
        <w:t>Aceptamos plena, incondicional e irrestrictamente los términos del contrato que se nos ofrece, conforme al Anexo 2 “Minuta del Contrato” de los Pliegos de Condiciones y nos comprometemos a suscribirlo sin modificaciones sustanciales o formales de ninguna naturaleza, por la sola adjudicación que a nosotros se nos haga del contrato, salvo aquellas modificaciones que determine incluir LA</w:t>
      </w:r>
      <w:r w:rsidR="00044382" w:rsidRPr="003F195D">
        <w:rPr>
          <w:rFonts w:ascii="Arial" w:hAnsi="Arial" w:cs="Arial"/>
          <w:sz w:val="20"/>
          <w:szCs w:val="20"/>
        </w:rPr>
        <w:t xml:space="preserve"> </w:t>
      </w:r>
      <w:r w:rsidR="00851B53" w:rsidRPr="003F195D">
        <w:rPr>
          <w:rFonts w:ascii="Arial" w:hAnsi="Arial" w:cs="Arial"/>
          <w:sz w:val="20"/>
          <w:szCs w:val="20"/>
        </w:rPr>
        <w:t>POLICÍA NACIONAL – POLICÍA METROPOLITANA DE CÚCUTA - UNIDAD PRESTADORA DE SALUD NORTE DE SANTANDER</w:t>
      </w:r>
      <w:r w:rsidRPr="003F195D">
        <w:rPr>
          <w:rFonts w:ascii="Arial" w:hAnsi="Arial" w:cs="Arial"/>
          <w:sz w:val="20"/>
          <w:szCs w:val="20"/>
        </w:rPr>
        <w:t>, por considerarlas necesarias para incorporar las variaciones que se deriven de las adendas que se expidan dentro del proceso de selección y contratación, las que de antemano aceptamos.</w:t>
      </w:r>
    </w:p>
    <w:p w14:paraId="0F555D23" w14:textId="77777777" w:rsidR="00F90FA7" w:rsidRPr="003F195D" w:rsidRDefault="00F90FA7" w:rsidP="002958E6">
      <w:pPr>
        <w:widowControl w:val="0"/>
        <w:numPr>
          <w:ilvl w:val="0"/>
          <w:numId w:val="14"/>
        </w:numPr>
        <w:tabs>
          <w:tab w:val="num" w:pos="284"/>
        </w:tabs>
        <w:ind w:left="0" w:firstLine="0"/>
        <w:jc w:val="both"/>
        <w:rPr>
          <w:rFonts w:ascii="Arial" w:hAnsi="Arial" w:cs="Arial"/>
          <w:sz w:val="20"/>
          <w:szCs w:val="20"/>
        </w:rPr>
      </w:pPr>
      <w:r w:rsidRPr="003F195D">
        <w:rPr>
          <w:rFonts w:ascii="Arial" w:hAnsi="Arial" w:cs="Arial"/>
          <w:sz w:val="20"/>
          <w:szCs w:val="20"/>
        </w:rPr>
        <w:t xml:space="preserve">Manifestamos y declaramos que nuestra propuesta no contiene ningún tipo de información confidencial o privada de acuerdo con la ley colombiana, y, en consecuencia, consideramos que LA </w:t>
      </w:r>
      <w:r w:rsidR="00851B53" w:rsidRPr="003F195D">
        <w:rPr>
          <w:rFonts w:ascii="Arial" w:hAnsi="Arial" w:cs="Arial"/>
          <w:sz w:val="20"/>
          <w:szCs w:val="20"/>
        </w:rPr>
        <w:t>POLICÍA NACIONAL – POLICÍA METROPOLITANA DE CÚCUTA - UNIDAD PRESTADORA DE SALUD NORTE DE SANTANDER</w:t>
      </w:r>
      <w:r w:rsidR="00044382" w:rsidRPr="003F195D">
        <w:rPr>
          <w:rFonts w:ascii="Arial" w:hAnsi="Arial" w:cs="Arial"/>
          <w:sz w:val="20"/>
          <w:szCs w:val="20"/>
        </w:rPr>
        <w:t xml:space="preserve"> </w:t>
      </w:r>
      <w:r w:rsidRPr="003F195D">
        <w:rPr>
          <w:rFonts w:ascii="Arial" w:hAnsi="Arial" w:cs="Arial"/>
          <w:sz w:val="20"/>
          <w:szCs w:val="20"/>
        </w:rPr>
        <w:t xml:space="preserve">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58E2D1E5" w14:textId="77777777" w:rsidR="00F90FA7" w:rsidRPr="003F195D" w:rsidRDefault="00F90FA7" w:rsidP="002958E6">
      <w:pPr>
        <w:widowControl w:val="0"/>
        <w:numPr>
          <w:ilvl w:val="0"/>
          <w:numId w:val="14"/>
        </w:numPr>
        <w:tabs>
          <w:tab w:val="num" w:pos="284"/>
        </w:tabs>
        <w:ind w:left="0" w:firstLine="0"/>
        <w:jc w:val="both"/>
        <w:rPr>
          <w:rFonts w:ascii="Arial" w:hAnsi="Arial" w:cs="Arial"/>
          <w:sz w:val="20"/>
          <w:szCs w:val="20"/>
        </w:rPr>
      </w:pPr>
      <w:r w:rsidRPr="003F195D">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09B114A" w14:textId="77777777" w:rsidR="00F90FA7" w:rsidRPr="003F195D" w:rsidRDefault="00F90FA7" w:rsidP="002958E6">
      <w:pPr>
        <w:numPr>
          <w:ilvl w:val="0"/>
          <w:numId w:val="15"/>
        </w:numPr>
        <w:tabs>
          <w:tab w:val="num" w:pos="284"/>
        </w:tabs>
        <w:ind w:left="0" w:firstLine="0"/>
        <w:jc w:val="both"/>
        <w:rPr>
          <w:rFonts w:ascii="Arial" w:hAnsi="Arial" w:cs="Arial"/>
          <w:sz w:val="20"/>
          <w:szCs w:val="20"/>
        </w:rPr>
      </w:pPr>
      <w:r w:rsidRPr="003F195D">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7F30838" w14:textId="77777777" w:rsidR="00F90FA7" w:rsidRPr="003F195D" w:rsidRDefault="00F90FA7" w:rsidP="002958E6">
      <w:pPr>
        <w:numPr>
          <w:ilvl w:val="0"/>
          <w:numId w:val="15"/>
        </w:numPr>
        <w:tabs>
          <w:tab w:val="num" w:pos="284"/>
        </w:tabs>
        <w:ind w:left="0" w:firstLine="0"/>
        <w:jc w:val="both"/>
        <w:rPr>
          <w:rFonts w:ascii="Arial" w:hAnsi="Arial" w:cs="Arial"/>
          <w:sz w:val="20"/>
          <w:szCs w:val="20"/>
        </w:rPr>
      </w:pPr>
      <w:r w:rsidRPr="003F195D">
        <w:rPr>
          <w:rFonts w:ascii="Arial" w:hAnsi="Arial" w:cs="Arial"/>
          <w:sz w:val="20"/>
          <w:szCs w:val="20"/>
        </w:rPr>
        <w:t xml:space="preserve">Que me obligo a suministrar a solicitud de LA </w:t>
      </w:r>
      <w:r w:rsidR="001D217F" w:rsidRPr="003F195D">
        <w:rPr>
          <w:rFonts w:ascii="Arial" w:hAnsi="Arial" w:cs="Arial"/>
          <w:sz w:val="20"/>
          <w:szCs w:val="20"/>
        </w:rPr>
        <w:t xml:space="preserve">POLICÍA NACIONAL – POLICÍA METROPOLITANA DE CÚCUTA - UNIDAD PRESTADORA DE SALUD NORTE DE SANTANDER </w:t>
      </w:r>
      <w:r w:rsidRPr="003F195D">
        <w:rPr>
          <w:rFonts w:ascii="Arial" w:hAnsi="Arial" w:cs="Arial"/>
          <w:sz w:val="20"/>
          <w:szCs w:val="20"/>
        </w:rPr>
        <w:t>cualquier información necesaria para la correcta evaluación de esta propuesta, dentro de los términos que al efecto determine esa entidad.</w:t>
      </w:r>
    </w:p>
    <w:p w14:paraId="318F18FF" w14:textId="77777777" w:rsidR="00F90FA7" w:rsidRPr="003F195D" w:rsidRDefault="00F90FA7" w:rsidP="002958E6">
      <w:pPr>
        <w:numPr>
          <w:ilvl w:val="0"/>
          <w:numId w:val="15"/>
        </w:numPr>
        <w:tabs>
          <w:tab w:val="num" w:pos="284"/>
        </w:tabs>
        <w:ind w:left="0" w:firstLine="0"/>
        <w:jc w:val="both"/>
        <w:rPr>
          <w:rFonts w:ascii="Arial" w:hAnsi="Arial" w:cs="Arial"/>
          <w:sz w:val="20"/>
          <w:szCs w:val="20"/>
        </w:rPr>
      </w:pPr>
      <w:r w:rsidRPr="003F195D">
        <w:rPr>
          <w:rFonts w:ascii="Arial" w:hAnsi="Arial" w:cs="Arial"/>
          <w:sz w:val="20"/>
          <w:szCs w:val="20"/>
        </w:rPr>
        <w:t xml:space="preserve">Que recibiremos notificaciones </w:t>
      </w:r>
      <w:r w:rsidR="00461136" w:rsidRPr="003F195D">
        <w:rPr>
          <w:rFonts w:ascii="Arial" w:hAnsi="Arial" w:cs="Arial"/>
          <w:sz w:val="20"/>
          <w:szCs w:val="20"/>
        </w:rPr>
        <w:t>a través del SECOP II</w:t>
      </w:r>
      <w:r w:rsidRPr="003F195D">
        <w:rPr>
          <w:rFonts w:ascii="Arial" w:hAnsi="Arial" w:cs="Arial"/>
          <w:sz w:val="20"/>
          <w:szCs w:val="20"/>
        </w:rPr>
        <w:t xml:space="preserve">, </w:t>
      </w:r>
      <w:r w:rsidR="00461136" w:rsidRPr="003F195D">
        <w:rPr>
          <w:rFonts w:ascii="Arial" w:hAnsi="Arial" w:cs="Arial"/>
          <w:sz w:val="20"/>
          <w:szCs w:val="20"/>
        </w:rPr>
        <w:t xml:space="preserve">en la secretaria de su despacho o en la dirección, teléfono relacionados a </w:t>
      </w:r>
      <w:r w:rsidR="00CE448B" w:rsidRPr="003F195D">
        <w:rPr>
          <w:rFonts w:ascii="Arial" w:hAnsi="Arial" w:cs="Arial"/>
          <w:sz w:val="20"/>
          <w:szCs w:val="20"/>
        </w:rPr>
        <w:t>continuación</w:t>
      </w:r>
      <w:r w:rsidR="00461136" w:rsidRPr="003F195D">
        <w:rPr>
          <w:rFonts w:ascii="Arial" w:hAnsi="Arial" w:cs="Arial"/>
          <w:sz w:val="20"/>
          <w:szCs w:val="20"/>
        </w:rPr>
        <w:t>.</w:t>
      </w:r>
    </w:p>
    <w:p w14:paraId="59BEC182" w14:textId="77777777" w:rsidR="001D217F" w:rsidRPr="003F195D" w:rsidRDefault="00F90FA7" w:rsidP="002958E6">
      <w:pPr>
        <w:pStyle w:val="Piedepgina"/>
        <w:numPr>
          <w:ilvl w:val="0"/>
          <w:numId w:val="15"/>
        </w:numPr>
        <w:tabs>
          <w:tab w:val="clear" w:pos="4419"/>
          <w:tab w:val="clear" w:pos="8838"/>
          <w:tab w:val="num" w:pos="284"/>
        </w:tabs>
        <w:ind w:left="0" w:firstLine="0"/>
        <w:jc w:val="both"/>
        <w:rPr>
          <w:rFonts w:ascii="Arial" w:hAnsi="Arial" w:cs="Arial"/>
          <w:sz w:val="20"/>
          <w:szCs w:val="20"/>
          <w:lang w:val="es-CO"/>
        </w:rPr>
      </w:pPr>
      <w:r w:rsidRPr="003F195D">
        <w:rPr>
          <w:rFonts w:ascii="Arial" w:hAnsi="Arial" w:cs="Arial"/>
          <w:sz w:val="20"/>
          <w:szCs w:val="20"/>
          <w:lang w:val="es-CO"/>
        </w:rPr>
        <w:t xml:space="preserve">Que en caso de resultar favorecidos en la adjudicación del proceso de selección y contratación, los pagos que se pacten dentro del contrato respectivo, deberán consignarse en la cuenta No. </w:t>
      </w:r>
    </w:p>
    <w:p w14:paraId="06126E06" w14:textId="77777777" w:rsidR="00F90FA7" w:rsidRPr="003F195D" w:rsidRDefault="001D217F" w:rsidP="002958E6">
      <w:pPr>
        <w:pStyle w:val="Piedepgina"/>
        <w:tabs>
          <w:tab w:val="clear" w:pos="4419"/>
          <w:tab w:val="clear" w:pos="8838"/>
          <w:tab w:val="num" w:pos="284"/>
        </w:tabs>
        <w:jc w:val="both"/>
        <w:rPr>
          <w:rFonts w:ascii="Arial" w:hAnsi="Arial" w:cs="Arial"/>
          <w:sz w:val="20"/>
          <w:szCs w:val="20"/>
          <w:lang w:val="es-CO"/>
        </w:rPr>
      </w:pPr>
      <w:r w:rsidRPr="003F195D">
        <w:rPr>
          <w:rFonts w:ascii="Arial" w:hAnsi="Arial" w:cs="Arial"/>
          <w:sz w:val="20"/>
          <w:szCs w:val="20"/>
          <w:lang w:val="es-CO"/>
        </w:rPr>
        <w:t>______________________________</w:t>
      </w:r>
      <w:r w:rsidR="00F90FA7" w:rsidRPr="003F195D">
        <w:rPr>
          <w:rFonts w:ascii="Arial" w:hAnsi="Arial" w:cs="Arial"/>
          <w:sz w:val="20"/>
          <w:szCs w:val="20"/>
          <w:lang w:val="es-CO"/>
        </w:rPr>
        <w:t>(Indicar clase de cuenta, número, banco, sucursal, ciudad, país y cualquier otro dato necesario).</w:t>
      </w:r>
    </w:p>
    <w:p w14:paraId="0C138ED6" w14:textId="77777777" w:rsidR="00F90FA7" w:rsidRPr="003F195D" w:rsidRDefault="00F90FA7" w:rsidP="002958E6">
      <w:pPr>
        <w:pStyle w:val="Piedepgina"/>
        <w:numPr>
          <w:ilvl w:val="0"/>
          <w:numId w:val="15"/>
        </w:numPr>
        <w:tabs>
          <w:tab w:val="clear" w:pos="4419"/>
          <w:tab w:val="clear" w:pos="8838"/>
          <w:tab w:val="num" w:pos="284"/>
        </w:tabs>
        <w:ind w:left="0" w:firstLine="0"/>
        <w:jc w:val="both"/>
        <w:rPr>
          <w:rFonts w:ascii="Arial" w:hAnsi="Arial" w:cs="Arial"/>
          <w:sz w:val="20"/>
          <w:szCs w:val="20"/>
          <w:lang w:val="es-CO"/>
        </w:rPr>
      </w:pPr>
      <w:r w:rsidRPr="003F195D">
        <w:rPr>
          <w:rFonts w:ascii="Arial" w:hAnsi="Arial" w:cs="Arial"/>
          <w:sz w:val="20"/>
          <w:szCs w:val="20"/>
          <w:lang w:val="es-CO"/>
        </w:rPr>
        <w:t>Que no nos hallamos relacionados en el Boletín de Responsables Fiscales (artículo 60 Ley 610 de 2000).</w:t>
      </w:r>
    </w:p>
    <w:p w14:paraId="655B5320" w14:textId="77777777" w:rsidR="00F90FA7" w:rsidRPr="003F195D" w:rsidRDefault="00F90FA7" w:rsidP="002958E6">
      <w:pPr>
        <w:pStyle w:val="Piedepgina"/>
        <w:numPr>
          <w:ilvl w:val="0"/>
          <w:numId w:val="15"/>
        </w:numPr>
        <w:tabs>
          <w:tab w:val="clear" w:pos="4419"/>
          <w:tab w:val="clear" w:pos="8838"/>
          <w:tab w:val="num" w:pos="284"/>
        </w:tabs>
        <w:ind w:left="0" w:firstLine="0"/>
        <w:jc w:val="both"/>
        <w:rPr>
          <w:rFonts w:ascii="Arial" w:hAnsi="Arial" w:cs="Arial"/>
          <w:sz w:val="20"/>
          <w:szCs w:val="20"/>
          <w:lang w:val="es-CO"/>
        </w:rPr>
      </w:pPr>
      <w:r w:rsidRPr="003F195D">
        <w:rPr>
          <w:rFonts w:ascii="Arial" w:hAnsi="Arial" w:cs="Arial"/>
          <w:sz w:val="20"/>
          <w:szCs w:val="20"/>
          <w:lang w:val="es-CO"/>
        </w:rPr>
        <w:t xml:space="preserve">Que la vigencia de la presente oferta es de _____meses, contados a partir de la presentación de </w:t>
      </w:r>
      <w:r w:rsidR="005F5194" w:rsidRPr="003F195D">
        <w:rPr>
          <w:rFonts w:ascii="Arial" w:hAnsi="Arial" w:cs="Arial"/>
          <w:sz w:val="20"/>
          <w:szCs w:val="20"/>
          <w:lang w:val="es-CO"/>
        </w:rPr>
        <w:t>esta</w:t>
      </w:r>
      <w:r w:rsidRPr="003F195D">
        <w:rPr>
          <w:rFonts w:ascii="Arial" w:hAnsi="Arial" w:cs="Arial"/>
          <w:sz w:val="20"/>
          <w:szCs w:val="20"/>
          <w:lang w:val="es-CO"/>
        </w:rPr>
        <w:t>.</w:t>
      </w:r>
    </w:p>
    <w:p w14:paraId="7B90D2FB" w14:textId="77777777" w:rsidR="00B10B30" w:rsidRPr="003F195D" w:rsidRDefault="00B10B30" w:rsidP="00F90FA7">
      <w:pPr>
        <w:pStyle w:val="Piedepgina"/>
        <w:tabs>
          <w:tab w:val="clear" w:pos="4419"/>
          <w:tab w:val="clear" w:pos="8838"/>
        </w:tabs>
        <w:jc w:val="both"/>
        <w:rPr>
          <w:rFonts w:ascii="Arial" w:hAnsi="Arial" w:cs="Arial"/>
          <w:sz w:val="20"/>
          <w:szCs w:val="20"/>
          <w:lang w:val="es-CO"/>
        </w:rPr>
      </w:pPr>
    </w:p>
    <w:p w14:paraId="7DFAD7A6" w14:textId="77777777" w:rsidR="00461136" w:rsidRPr="003F195D" w:rsidRDefault="00461136" w:rsidP="00F90FA7">
      <w:pPr>
        <w:pStyle w:val="Piedepgina"/>
        <w:tabs>
          <w:tab w:val="clear" w:pos="4419"/>
          <w:tab w:val="clear" w:pos="8838"/>
        </w:tabs>
        <w:jc w:val="both"/>
        <w:rPr>
          <w:rFonts w:ascii="Arial" w:hAnsi="Arial" w:cs="Arial"/>
          <w:sz w:val="20"/>
          <w:szCs w:val="20"/>
          <w:lang w:val="es-CO"/>
        </w:rPr>
      </w:pPr>
    </w:p>
    <w:p w14:paraId="1B2FEDDF" w14:textId="77777777" w:rsidR="00C17680" w:rsidRPr="003F195D" w:rsidRDefault="00C17680" w:rsidP="00F90FA7">
      <w:pPr>
        <w:pStyle w:val="Piedepgina"/>
        <w:tabs>
          <w:tab w:val="clear" w:pos="4419"/>
          <w:tab w:val="clear" w:pos="8838"/>
        </w:tabs>
        <w:jc w:val="both"/>
        <w:rPr>
          <w:rFonts w:ascii="Arial" w:hAnsi="Arial" w:cs="Arial"/>
          <w:sz w:val="20"/>
          <w:szCs w:val="20"/>
          <w:lang w:val="es-CO"/>
        </w:rPr>
      </w:pPr>
    </w:p>
    <w:p w14:paraId="18C55383" w14:textId="77777777" w:rsidR="00F90FA7" w:rsidRPr="003F195D" w:rsidRDefault="00C17680" w:rsidP="00F90FA7">
      <w:pPr>
        <w:pStyle w:val="Piedepgina"/>
        <w:tabs>
          <w:tab w:val="clear" w:pos="4419"/>
          <w:tab w:val="clear" w:pos="8838"/>
        </w:tabs>
        <w:jc w:val="both"/>
        <w:rPr>
          <w:rFonts w:ascii="Arial" w:hAnsi="Arial" w:cs="Arial"/>
          <w:b/>
          <w:sz w:val="20"/>
          <w:szCs w:val="20"/>
          <w:lang w:val="es-CO"/>
        </w:rPr>
      </w:pPr>
      <w:r w:rsidRPr="003F195D">
        <w:rPr>
          <w:rFonts w:ascii="Arial" w:hAnsi="Arial" w:cs="Arial"/>
          <w:b/>
          <w:sz w:val="20"/>
          <w:szCs w:val="20"/>
          <w:lang w:val="es-CO"/>
        </w:rPr>
        <w:t>NOMBRE DEL REPRESENTANTE LEGAL</w:t>
      </w:r>
    </w:p>
    <w:p w14:paraId="652197B6" w14:textId="77777777" w:rsidR="00C17680" w:rsidRPr="003F195D" w:rsidRDefault="00C17680" w:rsidP="00F90FA7">
      <w:pPr>
        <w:pStyle w:val="Piedepgina"/>
        <w:tabs>
          <w:tab w:val="clear" w:pos="4419"/>
          <w:tab w:val="clear" w:pos="8838"/>
        </w:tabs>
        <w:jc w:val="both"/>
        <w:rPr>
          <w:rFonts w:ascii="Arial" w:hAnsi="Arial" w:cs="Arial"/>
          <w:b/>
          <w:sz w:val="20"/>
          <w:szCs w:val="20"/>
          <w:lang w:val="es-CO"/>
        </w:rPr>
      </w:pPr>
      <w:r w:rsidRPr="003F195D">
        <w:rPr>
          <w:rFonts w:ascii="Arial" w:hAnsi="Arial" w:cs="Arial"/>
          <w:b/>
          <w:sz w:val="20"/>
          <w:szCs w:val="20"/>
          <w:lang w:val="es-CO"/>
        </w:rPr>
        <w:t>C.C:</w:t>
      </w:r>
    </w:p>
    <w:p w14:paraId="54C61A20" w14:textId="77777777" w:rsidR="00C17680" w:rsidRPr="003F195D" w:rsidRDefault="00C17680" w:rsidP="00F90FA7">
      <w:pPr>
        <w:pStyle w:val="Piedepgina"/>
        <w:tabs>
          <w:tab w:val="clear" w:pos="4419"/>
          <w:tab w:val="clear" w:pos="8838"/>
        </w:tabs>
        <w:jc w:val="both"/>
        <w:rPr>
          <w:rFonts w:ascii="Arial" w:hAnsi="Arial" w:cs="Arial"/>
          <w:b/>
          <w:sz w:val="20"/>
          <w:szCs w:val="20"/>
          <w:lang w:val="es-CO"/>
        </w:rPr>
      </w:pPr>
      <w:r w:rsidRPr="003F195D">
        <w:rPr>
          <w:rFonts w:ascii="Arial" w:hAnsi="Arial" w:cs="Arial"/>
          <w:b/>
          <w:sz w:val="20"/>
          <w:szCs w:val="20"/>
          <w:lang w:val="es-CO"/>
        </w:rPr>
        <w:t>FIRMA DEL REPRESENTANTE LEGAL</w:t>
      </w:r>
    </w:p>
    <w:p w14:paraId="4EE524E0" w14:textId="77777777" w:rsidR="00C17680" w:rsidRPr="003F195D" w:rsidRDefault="00C17680" w:rsidP="00F90FA7">
      <w:pPr>
        <w:pStyle w:val="Piedepgina"/>
        <w:tabs>
          <w:tab w:val="clear" w:pos="4419"/>
          <w:tab w:val="clear" w:pos="8838"/>
        </w:tabs>
        <w:jc w:val="both"/>
        <w:rPr>
          <w:rFonts w:ascii="Arial" w:hAnsi="Arial" w:cs="Arial"/>
          <w:b/>
          <w:sz w:val="20"/>
          <w:szCs w:val="20"/>
          <w:lang w:val="es-CO"/>
        </w:rPr>
      </w:pPr>
      <w:r w:rsidRPr="003F195D">
        <w:rPr>
          <w:rFonts w:ascii="Arial" w:hAnsi="Arial" w:cs="Arial"/>
          <w:b/>
          <w:sz w:val="20"/>
          <w:szCs w:val="20"/>
          <w:lang w:val="es-CO"/>
        </w:rPr>
        <w:t>DIRECCIÓN:</w:t>
      </w:r>
    </w:p>
    <w:p w14:paraId="47C48AC1" w14:textId="77777777" w:rsidR="00C17680" w:rsidRPr="003F195D" w:rsidRDefault="00C17680" w:rsidP="00F90FA7">
      <w:pPr>
        <w:pStyle w:val="Piedepgina"/>
        <w:tabs>
          <w:tab w:val="clear" w:pos="4419"/>
          <w:tab w:val="clear" w:pos="8838"/>
        </w:tabs>
        <w:jc w:val="both"/>
        <w:rPr>
          <w:rFonts w:ascii="Arial" w:hAnsi="Arial" w:cs="Arial"/>
          <w:b/>
          <w:sz w:val="20"/>
          <w:szCs w:val="20"/>
          <w:lang w:val="es-CO"/>
        </w:rPr>
      </w:pPr>
      <w:r w:rsidRPr="003F195D">
        <w:rPr>
          <w:rFonts w:ascii="Arial" w:hAnsi="Arial" w:cs="Arial"/>
          <w:b/>
          <w:sz w:val="20"/>
          <w:szCs w:val="20"/>
          <w:lang w:val="es-CO"/>
        </w:rPr>
        <w:t>TELÉFONO</w:t>
      </w:r>
      <w:r w:rsidRPr="003F195D">
        <w:rPr>
          <w:rFonts w:ascii="Arial" w:hAnsi="Arial" w:cs="Arial"/>
          <w:sz w:val="20"/>
          <w:szCs w:val="20"/>
          <w:lang w:val="es-CO"/>
        </w:rPr>
        <w:t>:</w:t>
      </w:r>
    </w:p>
    <w:p w14:paraId="5A0BDEBC" w14:textId="77777777" w:rsidR="00B10B30" w:rsidRPr="003F195D" w:rsidRDefault="00B10B30" w:rsidP="00F90FA7">
      <w:pPr>
        <w:pStyle w:val="Piedepgina"/>
        <w:tabs>
          <w:tab w:val="clear" w:pos="4419"/>
          <w:tab w:val="clear" w:pos="8838"/>
        </w:tabs>
        <w:jc w:val="both"/>
        <w:rPr>
          <w:rFonts w:ascii="Arial" w:hAnsi="Arial" w:cs="Arial"/>
          <w:b/>
          <w:sz w:val="20"/>
          <w:szCs w:val="20"/>
          <w:lang w:val="es-CO"/>
        </w:rPr>
      </w:pPr>
      <w:r w:rsidRPr="003F195D">
        <w:rPr>
          <w:rFonts w:ascii="Arial" w:hAnsi="Arial" w:cs="Arial"/>
          <w:b/>
          <w:sz w:val="20"/>
          <w:szCs w:val="20"/>
          <w:lang w:val="es-CO"/>
        </w:rPr>
        <w:t>CORREO ELECTRÓNICO:</w:t>
      </w:r>
    </w:p>
    <w:p w14:paraId="146CBD39" w14:textId="77777777" w:rsidR="005F5194" w:rsidRPr="003F195D" w:rsidRDefault="005F5194" w:rsidP="00F90FA7">
      <w:pPr>
        <w:pStyle w:val="Piedepgina"/>
        <w:tabs>
          <w:tab w:val="clear" w:pos="4419"/>
          <w:tab w:val="clear" w:pos="8838"/>
        </w:tabs>
        <w:jc w:val="both"/>
        <w:rPr>
          <w:rFonts w:ascii="Arial" w:hAnsi="Arial" w:cs="Arial"/>
          <w:b/>
          <w:sz w:val="20"/>
          <w:szCs w:val="20"/>
          <w:lang w:val="es-CO"/>
        </w:rPr>
      </w:pPr>
    </w:p>
    <w:p w14:paraId="6E10DA6C" w14:textId="77777777" w:rsidR="00BC5EE7" w:rsidRPr="003F195D" w:rsidRDefault="00BC5EE7" w:rsidP="00C17680">
      <w:pPr>
        <w:jc w:val="center"/>
        <w:rPr>
          <w:rFonts w:ascii="Arial" w:hAnsi="Arial" w:cs="Arial"/>
          <w:b/>
          <w:shadow/>
          <w:sz w:val="22"/>
          <w:szCs w:val="22"/>
        </w:rPr>
      </w:pPr>
      <w:r w:rsidRPr="003F195D">
        <w:rPr>
          <w:rFonts w:ascii="Arial" w:hAnsi="Arial" w:cs="Arial"/>
          <w:b/>
          <w:shadow/>
          <w:sz w:val="22"/>
          <w:szCs w:val="22"/>
        </w:rPr>
        <w:t>FORMULARIO No. 2</w:t>
      </w:r>
    </w:p>
    <w:p w14:paraId="17985E84" w14:textId="77777777" w:rsidR="008666E0" w:rsidRPr="003F195D" w:rsidRDefault="008666E0" w:rsidP="00C17680">
      <w:pPr>
        <w:jc w:val="center"/>
        <w:rPr>
          <w:rFonts w:ascii="Arial" w:hAnsi="Arial" w:cs="Arial"/>
          <w:b/>
          <w:sz w:val="22"/>
          <w:szCs w:val="22"/>
        </w:rPr>
      </w:pPr>
    </w:p>
    <w:p w14:paraId="4B6EBC67" w14:textId="77777777" w:rsidR="008745DA" w:rsidRPr="003F195D" w:rsidRDefault="007B2C6A" w:rsidP="008745DA">
      <w:pPr>
        <w:pStyle w:val="Textoindependiente"/>
        <w:rPr>
          <w:b/>
          <w:shadow/>
          <w:sz w:val="20"/>
          <w:szCs w:val="20"/>
          <w:lang w:val="es-CO"/>
        </w:rPr>
      </w:pPr>
      <w:r>
        <w:rPr>
          <w:b/>
          <w:sz w:val="20"/>
          <w:szCs w:val="20"/>
          <w:lang w:val="es-CO" w:eastAsia="es-CO"/>
        </w:rPr>
        <w:pict w14:anchorId="08D4D1E8">
          <v:shape id="Imagen 2" o:spid="_x0000_i1027" type="#_x0000_t75" style="width:465.8pt;height:610.45pt;visibility:visible">
            <v:imagedata r:id="rId13" o:title=""/>
          </v:shape>
        </w:pict>
      </w:r>
    </w:p>
    <w:p w14:paraId="723E9C13" w14:textId="77777777" w:rsidR="00B10B30" w:rsidRPr="003F195D" w:rsidRDefault="00B10B30" w:rsidP="00B10B30">
      <w:pPr>
        <w:rPr>
          <w:rFonts w:ascii="Arial" w:hAnsi="Arial" w:cs="Arial"/>
          <w:sz w:val="20"/>
          <w:szCs w:val="20"/>
        </w:rPr>
      </w:pPr>
    </w:p>
    <w:p w14:paraId="66F66AE1" w14:textId="77777777" w:rsidR="00BC5EE7" w:rsidRPr="003F195D" w:rsidRDefault="00BC5EE7" w:rsidP="008745DA">
      <w:pPr>
        <w:pStyle w:val="Textoindependiente"/>
        <w:rPr>
          <w:b/>
          <w:shadow/>
          <w:sz w:val="20"/>
          <w:szCs w:val="20"/>
          <w:lang w:val="es-CO"/>
        </w:rPr>
      </w:pPr>
      <w:r w:rsidRPr="003F195D">
        <w:rPr>
          <w:b/>
          <w:bCs/>
          <w:shadow/>
          <w:sz w:val="20"/>
          <w:szCs w:val="20"/>
          <w:lang w:val="es-CO"/>
        </w:rPr>
        <w:t xml:space="preserve">FORMULARIO No. 3 </w:t>
      </w:r>
    </w:p>
    <w:p w14:paraId="166F1BD3" w14:textId="77777777" w:rsidR="00BC5EE7" w:rsidRPr="003F195D" w:rsidRDefault="00BC5EE7" w:rsidP="00EC3BF0">
      <w:pPr>
        <w:tabs>
          <w:tab w:val="left" w:pos="3645"/>
        </w:tabs>
        <w:jc w:val="center"/>
        <w:rPr>
          <w:rFonts w:ascii="Arial" w:hAnsi="Arial" w:cs="Arial"/>
          <w:b/>
          <w:shadow/>
          <w:sz w:val="20"/>
          <w:szCs w:val="20"/>
        </w:rPr>
      </w:pPr>
    </w:p>
    <w:p w14:paraId="3F8B1836" w14:textId="77777777" w:rsidR="00BC5EE7" w:rsidRPr="003F195D" w:rsidRDefault="00BC5EE7" w:rsidP="00EC3BF0">
      <w:pPr>
        <w:pStyle w:val="Textoindependiente"/>
        <w:rPr>
          <w:b/>
          <w:shadow/>
          <w:sz w:val="20"/>
          <w:szCs w:val="20"/>
          <w:lang w:val="es-CO"/>
        </w:rPr>
      </w:pPr>
      <w:r w:rsidRPr="003F195D">
        <w:rPr>
          <w:b/>
          <w:shadow/>
          <w:sz w:val="20"/>
          <w:szCs w:val="20"/>
          <w:lang w:val="es-CO"/>
        </w:rPr>
        <w:t>COMPROMISO ANTICORRUPCIÓN</w:t>
      </w:r>
    </w:p>
    <w:p w14:paraId="562CB00D" w14:textId="77777777" w:rsidR="00BC5EE7" w:rsidRPr="003F195D" w:rsidRDefault="00BC5EE7" w:rsidP="00EC3BF0">
      <w:pPr>
        <w:jc w:val="both"/>
        <w:rPr>
          <w:rFonts w:ascii="Arial" w:hAnsi="Arial" w:cs="Arial"/>
          <w:sz w:val="20"/>
          <w:szCs w:val="20"/>
        </w:rPr>
      </w:pPr>
    </w:p>
    <w:p w14:paraId="0B6AB3CC" w14:textId="77777777" w:rsidR="00BC5EE7" w:rsidRPr="003F195D" w:rsidRDefault="00BC5EE7" w:rsidP="00EC3BF0">
      <w:pPr>
        <w:jc w:val="both"/>
        <w:rPr>
          <w:rFonts w:ascii="Arial" w:hAnsi="Arial" w:cs="Arial"/>
          <w:sz w:val="20"/>
          <w:szCs w:val="20"/>
        </w:rPr>
      </w:pPr>
      <w:r w:rsidRPr="003F195D">
        <w:rPr>
          <w:rFonts w:ascii="Arial" w:hAnsi="Arial" w:cs="Arial"/>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1780611E" w14:textId="77777777" w:rsidR="00BC5EE7" w:rsidRPr="003F195D" w:rsidRDefault="00BC5EE7" w:rsidP="00EC3BF0">
      <w:pPr>
        <w:jc w:val="both"/>
        <w:rPr>
          <w:rFonts w:ascii="Arial" w:hAnsi="Arial" w:cs="Arial"/>
          <w:sz w:val="20"/>
          <w:szCs w:val="20"/>
        </w:rPr>
      </w:pPr>
      <w:r w:rsidRPr="003F195D">
        <w:rPr>
          <w:rFonts w:ascii="Arial" w:hAnsi="Arial" w:cs="Arial"/>
          <w:sz w:val="20"/>
          <w:szCs w:val="20"/>
        </w:rPr>
        <w:t> </w:t>
      </w:r>
    </w:p>
    <w:p w14:paraId="331A84BB" w14:textId="5BDBFD37" w:rsidR="00BC5EE7" w:rsidRPr="003F195D" w:rsidRDefault="00BC5EE7" w:rsidP="00EC3BF0">
      <w:pPr>
        <w:jc w:val="both"/>
        <w:rPr>
          <w:rFonts w:ascii="Arial" w:hAnsi="Arial" w:cs="Arial"/>
          <w:sz w:val="20"/>
          <w:szCs w:val="20"/>
        </w:rPr>
      </w:pPr>
      <w:r w:rsidRPr="003F195D">
        <w:rPr>
          <w:rFonts w:ascii="Arial" w:hAnsi="Arial" w:cs="Arial"/>
          <w:sz w:val="20"/>
          <w:szCs w:val="20"/>
        </w:rPr>
        <w:t xml:space="preserve">PRIMERO: Que la </w:t>
      </w:r>
      <w:r w:rsidR="00954DD6" w:rsidRPr="003F195D">
        <w:rPr>
          <w:rFonts w:ascii="Arial" w:hAnsi="Arial" w:cs="Arial"/>
          <w:sz w:val="20"/>
          <w:szCs w:val="20"/>
        </w:rPr>
        <w:t>POLICÍA NACIONAL – POLICÍA METROPOLITANA DE CÚCUTA - UNIDAD PRESTADORA DE SALUD NORTE DE SANTANDER</w:t>
      </w:r>
      <w:r w:rsidR="00EA1B76" w:rsidRPr="003F195D">
        <w:rPr>
          <w:rFonts w:ascii="Arial" w:hAnsi="Arial" w:cs="Arial"/>
          <w:sz w:val="20"/>
          <w:szCs w:val="20"/>
        </w:rPr>
        <w:t xml:space="preserve"> </w:t>
      </w:r>
      <w:r w:rsidRPr="003F195D">
        <w:rPr>
          <w:rFonts w:ascii="Arial" w:hAnsi="Arial" w:cs="Arial"/>
          <w:sz w:val="20"/>
          <w:szCs w:val="20"/>
        </w:rPr>
        <w:t xml:space="preserve">adelanta un proceso de Selección Abreviada </w:t>
      </w:r>
      <w:r w:rsidR="0086502A" w:rsidRPr="003F195D">
        <w:rPr>
          <w:rFonts w:ascii="Arial" w:hAnsi="Arial" w:cs="Arial"/>
          <w:sz w:val="20"/>
          <w:szCs w:val="20"/>
        </w:rPr>
        <w:t xml:space="preserve">PN </w:t>
      </w:r>
      <w:r w:rsidR="00954DD6" w:rsidRPr="003F195D">
        <w:rPr>
          <w:rFonts w:ascii="Arial" w:hAnsi="Arial" w:cs="Arial"/>
          <w:sz w:val="20"/>
          <w:szCs w:val="20"/>
        </w:rPr>
        <w:t>UPRES DENOR</w:t>
      </w:r>
      <w:r w:rsidR="0086502A" w:rsidRPr="003F195D">
        <w:rPr>
          <w:rFonts w:ascii="Arial" w:hAnsi="Arial" w:cs="Arial"/>
          <w:sz w:val="20"/>
          <w:szCs w:val="20"/>
        </w:rPr>
        <w:t xml:space="preserve"> SA MC </w:t>
      </w:r>
      <w:r w:rsidR="002958E6" w:rsidRPr="003F195D">
        <w:rPr>
          <w:rFonts w:ascii="Arial" w:hAnsi="Arial" w:cs="Arial"/>
          <w:sz w:val="20"/>
          <w:szCs w:val="20"/>
        </w:rPr>
        <w:t>136</w:t>
      </w:r>
      <w:r w:rsidR="006956F2" w:rsidRPr="003F195D">
        <w:rPr>
          <w:rFonts w:ascii="Arial" w:hAnsi="Arial" w:cs="Arial"/>
          <w:sz w:val="20"/>
          <w:szCs w:val="20"/>
        </w:rPr>
        <w:t xml:space="preserve"> </w:t>
      </w:r>
      <w:r w:rsidR="0086502A" w:rsidRPr="003F195D">
        <w:rPr>
          <w:rFonts w:ascii="Arial" w:hAnsi="Arial" w:cs="Arial"/>
          <w:sz w:val="20"/>
          <w:szCs w:val="20"/>
        </w:rPr>
        <w:t>20</w:t>
      </w:r>
      <w:r w:rsidR="00954DD6" w:rsidRPr="003F195D">
        <w:rPr>
          <w:rFonts w:ascii="Arial" w:hAnsi="Arial" w:cs="Arial"/>
          <w:sz w:val="20"/>
          <w:szCs w:val="20"/>
        </w:rPr>
        <w:t>2</w:t>
      </w:r>
      <w:r w:rsidR="002958E6" w:rsidRPr="003F195D">
        <w:rPr>
          <w:rFonts w:ascii="Arial" w:hAnsi="Arial" w:cs="Arial"/>
          <w:sz w:val="20"/>
          <w:szCs w:val="20"/>
        </w:rPr>
        <w:t>1</w:t>
      </w:r>
      <w:r w:rsidR="0086502A" w:rsidRPr="003F195D">
        <w:rPr>
          <w:rFonts w:ascii="Arial" w:hAnsi="Arial" w:cs="Arial"/>
          <w:sz w:val="20"/>
          <w:szCs w:val="20"/>
        </w:rPr>
        <w:t xml:space="preserve"> </w:t>
      </w:r>
      <w:r w:rsidRPr="003F195D">
        <w:rPr>
          <w:rFonts w:ascii="Arial" w:hAnsi="Arial" w:cs="Arial"/>
          <w:sz w:val="20"/>
          <w:szCs w:val="20"/>
        </w:rPr>
        <w:t xml:space="preserve">para la celebración de un contrato estatal. </w:t>
      </w:r>
    </w:p>
    <w:p w14:paraId="1B62C2B1" w14:textId="77777777" w:rsidR="00BC5EE7" w:rsidRPr="003F195D" w:rsidRDefault="00BC5EE7" w:rsidP="00EC3BF0">
      <w:pPr>
        <w:jc w:val="both"/>
        <w:rPr>
          <w:rFonts w:ascii="Arial" w:hAnsi="Arial" w:cs="Arial"/>
          <w:sz w:val="20"/>
          <w:szCs w:val="20"/>
        </w:rPr>
      </w:pPr>
    </w:p>
    <w:p w14:paraId="36D3C217" w14:textId="77777777" w:rsidR="00BC5EE7" w:rsidRPr="003F195D" w:rsidRDefault="00BC5EE7" w:rsidP="00EC3BF0">
      <w:pPr>
        <w:jc w:val="both"/>
        <w:rPr>
          <w:rFonts w:ascii="Arial" w:hAnsi="Arial" w:cs="Arial"/>
          <w:sz w:val="20"/>
          <w:szCs w:val="20"/>
        </w:rPr>
      </w:pPr>
      <w:r w:rsidRPr="003F195D">
        <w:rPr>
          <w:rFonts w:ascii="Arial" w:hAnsi="Arial" w:cs="Arial"/>
          <w:sz w:val="20"/>
          <w:szCs w:val="20"/>
        </w:rPr>
        <w:t xml:space="preserve">SEGUNDO: Que es interés de EL PROPONENTE apoyar la acción del Estado colombiano, y de la </w:t>
      </w:r>
      <w:r w:rsidR="00954DD6" w:rsidRPr="003F195D">
        <w:rPr>
          <w:rFonts w:ascii="Arial" w:hAnsi="Arial" w:cs="Arial"/>
          <w:sz w:val="20"/>
          <w:szCs w:val="20"/>
        </w:rPr>
        <w:t xml:space="preserve">POLICÍA NACIONAL – POLICÍA METROPOLITANA DE CÚCUTA - UNIDAD PRESTADORA DE SALUD NORTE DE SANTANDER </w:t>
      </w:r>
      <w:r w:rsidRPr="003F195D">
        <w:rPr>
          <w:rFonts w:ascii="Arial" w:hAnsi="Arial" w:cs="Arial"/>
          <w:sz w:val="20"/>
          <w:szCs w:val="20"/>
        </w:rPr>
        <w:t>para fortalecer la transparencia en los procesos de contratación, y la responsabilidad de rendir cuentas;</w:t>
      </w:r>
    </w:p>
    <w:p w14:paraId="74C9B243" w14:textId="77777777" w:rsidR="00BC5EE7" w:rsidRPr="003F195D" w:rsidRDefault="00BC5EE7" w:rsidP="00EC3BF0">
      <w:pPr>
        <w:jc w:val="both"/>
        <w:rPr>
          <w:rFonts w:ascii="Arial" w:hAnsi="Arial" w:cs="Arial"/>
          <w:sz w:val="20"/>
          <w:szCs w:val="20"/>
        </w:rPr>
      </w:pPr>
    </w:p>
    <w:p w14:paraId="78C8A03C" w14:textId="77777777" w:rsidR="00BC5EE7" w:rsidRPr="003F195D" w:rsidRDefault="00BC5EE7" w:rsidP="00EC3BF0">
      <w:pPr>
        <w:jc w:val="both"/>
        <w:rPr>
          <w:rFonts w:ascii="Arial" w:hAnsi="Arial" w:cs="Arial"/>
          <w:sz w:val="20"/>
          <w:szCs w:val="20"/>
        </w:rPr>
      </w:pPr>
      <w:r w:rsidRPr="003F195D">
        <w:rPr>
          <w:rFonts w:ascii="Arial" w:hAnsi="Arial" w:cs="Arial"/>
          <w:sz w:val="20"/>
          <w:szCs w:val="20"/>
        </w:rPr>
        <w:t xml:space="preserve">TERCERO: Que siendo del interés de EL PROPONENTE participar en el proceso de </w:t>
      </w:r>
      <w:r w:rsidR="00B11804" w:rsidRPr="003F195D">
        <w:rPr>
          <w:rFonts w:ascii="Arial" w:hAnsi="Arial" w:cs="Arial"/>
          <w:sz w:val="20"/>
          <w:szCs w:val="20"/>
        </w:rPr>
        <w:t>Selección Abreviada</w:t>
      </w:r>
      <w:r w:rsidRPr="003F195D">
        <w:rPr>
          <w:rFonts w:ascii="Arial" w:hAnsi="Arial" w:cs="Arial"/>
          <w:sz w:val="20"/>
          <w:szCs w:val="20"/>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3B80D37" w14:textId="77777777" w:rsidR="00BC5EE7" w:rsidRPr="003F195D" w:rsidRDefault="00BC5EE7" w:rsidP="00EC3BF0">
      <w:pPr>
        <w:jc w:val="both"/>
        <w:rPr>
          <w:rFonts w:ascii="Arial" w:hAnsi="Arial" w:cs="Arial"/>
          <w:sz w:val="20"/>
          <w:szCs w:val="20"/>
        </w:rPr>
      </w:pPr>
    </w:p>
    <w:p w14:paraId="06DFD4B8" w14:textId="77777777" w:rsidR="00BC5EE7" w:rsidRPr="003F195D" w:rsidRDefault="00BC5EE7" w:rsidP="00EC3BF0">
      <w:pPr>
        <w:jc w:val="both"/>
        <w:rPr>
          <w:rFonts w:ascii="Arial" w:hAnsi="Arial" w:cs="Arial"/>
          <w:sz w:val="20"/>
          <w:szCs w:val="20"/>
        </w:rPr>
      </w:pPr>
      <w:r w:rsidRPr="003F195D">
        <w:rPr>
          <w:rFonts w:ascii="Arial" w:hAnsi="Arial" w:cs="Arial"/>
          <w:sz w:val="20"/>
          <w:szCs w:val="20"/>
        </w:rPr>
        <w:t>CLÁUSULA PRIMERA. COMPROMISOS ASUMIDOS.</w:t>
      </w:r>
    </w:p>
    <w:p w14:paraId="53F0533C" w14:textId="77777777" w:rsidR="00BC5EE7" w:rsidRPr="003F195D" w:rsidRDefault="00BC5EE7" w:rsidP="00EC3BF0">
      <w:pPr>
        <w:jc w:val="both"/>
        <w:rPr>
          <w:rFonts w:ascii="Arial" w:hAnsi="Arial" w:cs="Arial"/>
          <w:sz w:val="20"/>
          <w:szCs w:val="20"/>
        </w:rPr>
      </w:pPr>
      <w:r w:rsidRPr="003F195D">
        <w:rPr>
          <w:rFonts w:ascii="Arial" w:hAnsi="Arial" w:cs="Arial"/>
          <w:sz w:val="20"/>
          <w:szCs w:val="20"/>
        </w:rPr>
        <w:t> </w:t>
      </w:r>
    </w:p>
    <w:p w14:paraId="45B60E12" w14:textId="77777777" w:rsidR="00BC5EE7" w:rsidRPr="003F195D" w:rsidRDefault="00BC5EE7" w:rsidP="00EC3BF0">
      <w:pPr>
        <w:jc w:val="both"/>
        <w:rPr>
          <w:rFonts w:ascii="Arial" w:hAnsi="Arial" w:cs="Arial"/>
          <w:sz w:val="20"/>
          <w:szCs w:val="20"/>
        </w:rPr>
      </w:pPr>
      <w:r w:rsidRPr="003F195D">
        <w:rPr>
          <w:rFonts w:ascii="Arial" w:hAnsi="Arial" w:cs="Arial"/>
          <w:sz w:val="20"/>
          <w:szCs w:val="20"/>
        </w:rPr>
        <w:t>EL PROPONENTE, mediante suscripción del presente documento, asume los siguientes compromisos:</w:t>
      </w:r>
    </w:p>
    <w:p w14:paraId="7446AA3E" w14:textId="77777777" w:rsidR="00BC5EE7" w:rsidRPr="003F195D" w:rsidRDefault="00BC5EE7" w:rsidP="00EC3BF0">
      <w:pPr>
        <w:jc w:val="both"/>
        <w:rPr>
          <w:rFonts w:ascii="Arial" w:hAnsi="Arial" w:cs="Arial"/>
          <w:sz w:val="20"/>
          <w:szCs w:val="20"/>
        </w:rPr>
      </w:pPr>
    </w:p>
    <w:p w14:paraId="55FE0754" w14:textId="77777777" w:rsidR="00BC5EE7" w:rsidRPr="003F195D" w:rsidRDefault="00BC5EE7" w:rsidP="00721922">
      <w:pPr>
        <w:numPr>
          <w:ilvl w:val="0"/>
          <w:numId w:val="7"/>
        </w:numPr>
        <w:ind w:left="709" w:hanging="709"/>
        <w:jc w:val="both"/>
        <w:rPr>
          <w:rFonts w:ascii="Arial" w:hAnsi="Arial" w:cs="Arial"/>
          <w:sz w:val="20"/>
          <w:szCs w:val="20"/>
        </w:rPr>
      </w:pPr>
      <w:r w:rsidRPr="003F195D">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D6C16A2" w14:textId="77777777" w:rsidR="00BC5EE7" w:rsidRPr="003F195D" w:rsidRDefault="00BC5EE7" w:rsidP="00EC3BF0">
      <w:pPr>
        <w:jc w:val="both"/>
        <w:rPr>
          <w:rFonts w:ascii="Arial" w:hAnsi="Arial" w:cs="Arial"/>
          <w:sz w:val="20"/>
          <w:szCs w:val="20"/>
        </w:rPr>
      </w:pPr>
      <w:r w:rsidRPr="003F195D">
        <w:rPr>
          <w:rFonts w:ascii="Arial" w:hAnsi="Arial" w:cs="Arial"/>
          <w:sz w:val="20"/>
          <w:szCs w:val="20"/>
        </w:rPr>
        <w:t> </w:t>
      </w:r>
    </w:p>
    <w:p w14:paraId="06ACF4A9" w14:textId="77777777" w:rsidR="00BC5EE7" w:rsidRPr="003F195D" w:rsidRDefault="00BC5EE7" w:rsidP="00721922">
      <w:pPr>
        <w:numPr>
          <w:ilvl w:val="0"/>
          <w:numId w:val="8"/>
        </w:numPr>
        <w:tabs>
          <w:tab w:val="left" w:pos="709"/>
        </w:tabs>
        <w:ind w:left="709" w:hanging="709"/>
        <w:jc w:val="both"/>
        <w:rPr>
          <w:rFonts w:ascii="Arial" w:hAnsi="Arial" w:cs="Arial"/>
          <w:sz w:val="20"/>
          <w:szCs w:val="20"/>
        </w:rPr>
      </w:pPr>
      <w:r w:rsidRPr="003F195D">
        <w:rPr>
          <w:rFonts w:ascii="Arial" w:hAnsi="Arial" w:cs="Arial"/>
          <w:sz w:val="20"/>
          <w:szCs w:val="20"/>
        </w:rPr>
        <w:t>EL PROPONENTE se compromete a no permitir que nadie, bien sea empleado de la compañía o un agente comisionista independiente, o un asesor o consultor lo haga en su nombre;</w:t>
      </w:r>
    </w:p>
    <w:p w14:paraId="3432A687" w14:textId="77777777" w:rsidR="00BC5EE7" w:rsidRPr="003F195D" w:rsidRDefault="00BC5EE7" w:rsidP="00EC3BF0">
      <w:pPr>
        <w:tabs>
          <w:tab w:val="left" w:pos="709"/>
        </w:tabs>
        <w:jc w:val="both"/>
        <w:rPr>
          <w:rFonts w:ascii="Arial" w:hAnsi="Arial" w:cs="Arial"/>
          <w:sz w:val="20"/>
          <w:szCs w:val="20"/>
        </w:rPr>
      </w:pPr>
      <w:r w:rsidRPr="003F195D">
        <w:rPr>
          <w:rFonts w:ascii="Arial" w:hAnsi="Arial" w:cs="Arial"/>
          <w:sz w:val="20"/>
          <w:szCs w:val="20"/>
        </w:rPr>
        <w:t>  </w:t>
      </w:r>
    </w:p>
    <w:p w14:paraId="162B4630" w14:textId="77777777" w:rsidR="00BC5EE7" w:rsidRPr="003F195D" w:rsidRDefault="00BC5EE7" w:rsidP="00721922">
      <w:pPr>
        <w:numPr>
          <w:ilvl w:val="0"/>
          <w:numId w:val="8"/>
        </w:numPr>
        <w:tabs>
          <w:tab w:val="left" w:pos="709"/>
        </w:tabs>
        <w:ind w:left="709" w:hanging="709"/>
        <w:jc w:val="both"/>
        <w:rPr>
          <w:rFonts w:ascii="Arial" w:hAnsi="Arial" w:cs="Arial"/>
          <w:sz w:val="20"/>
          <w:szCs w:val="20"/>
        </w:rPr>
      </w:pPr>
      <w:r w:rsidRPr="003F195D">
        <w:rPr>
          <w:rFonts w:ascii="Arial" w:hAnsi="Arial" w:cs="Arial"/>
          <w:sz w:val="20"/>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B11804" w:rsidRPr="003F195D">
        <w:rPr>
          <w:rFonts w:ascii="Arial" w:hAnsi="Arial" w:cs="Arial"/>
          <w:sz w:val="20"/>
          <w:szCs w:val="20"/>
        </w:rPr>
        <w:t>Selección Abreviada</w:t>
      </w:r>
      <w:r w:rsidRPr="003F195D">
        <w:rPr>
          <w:rFonts w:ascii="Arial" w:hAnsi="Arial" w:cs="Arial"/>
          <w:sz w:val="20"/>
          <w:szCs w:val="20"/>
        </w:rPr>
        <w:t xml:space="preserve"> y la relación contractual que podría derivarse de ella, y les impondrá  las obligaciones de:</w:t>
      </w:r>
    </w:p>
    <w:p w14:paraId="15305B4F" w14:textId="77777777" w:rsidR="00BC5EE7" w:rsidRPr="003F195D" w:rsidRDefault="00BC5EE7" w:rsidP="00EC3BF0">
      <w:pPr>
        <w:tabs>
          <w:tab w:val="left" w:pos="709"/>
        </w:tabs>
        <w:jc w:val="both"/>
        <w:rPr>
          <w:rFonts w:ascii="Arial" w:hAnsi="Arial" w:cs="Arial"/>
          <w:sz w:val="20"/>
          <w:szCs w:val="20"/>
        </w:rPr>
      </w:pPr>
      <w:r w:rsidRPr="003F195D">
        <w:rPr>
          <w:rFonts w:ascii="Arial" w:hAnsi="Arial" w:cs="Arial"/>
          <w:sz w:val="20"/>
          <w:szCs w:val="20"/>
        </w:rPr>
        <w:t> </w:t>
      </w:r>
    </w:p>
    <w:p w14:paraId="7B2B9E31" w14:textId="77777777" w:rsidR="00BC5EE7" w:rsidRPr="003F195D" w:rsidRDefault="00BC5EE7" w:rsidP="00721922">
      <w:pPr>
        <w:numPr>
          <w:ilvl w:val="0"/>
          <w:numId w:val="9"/>
        </w:numPr>
        <w:jc w:val="both"/>
        <w:rPr>
          <w:rFonts w:ascii="Arial" w:hAnsi="Arial" w:cs="Arial"/>
          <w:sz w:val="20"/>
          <w:szCs w:val="20"/>
        </w:rPr>
      </w:pPr>
      <w:r w:rsidRPr="003F195D">
        <w:rPr>
          <w:rFonts w:ascii="Arial" w:hAnsi="Arial" w:cs="Arial"/>
          <w:sz w:val="20"/>
          <w:szCs w:val="20"/>
        </w:rPr>
        <w:t>No ofrecer o pagar sobornos o cualquier halago a los  funcionarios de</w:t>
      </w:r>
      <w:r w:rsidR="004B555A" w:rsidRPr="003F195D">
        <w:rPr>
          <w:rFonts w:ascii="Arial" w:hAnsi="Arial" w:cs="Arial"/>
          <w:sz w:val="20"/>
          <w:szCs w:val="20"/>
        </w:rPr>
        <w:t xml:space="preserve"> la</w:t>
      </w:r>
      <w:r w:rsidRPr="003F195D">
        <w:rPr>
          <w:rFonts w:ascii="Arial" w:hAnsi="Arial" w:cs="Arial"/>
          <w:sz w:val="20"/>
          <w:szCs w:val="20"/>
        </w:rPr>
        <w:t xml:space="preserve"> </w:t>
      </w:r>
      <w:r w:rsidR="004B555A" w:rsidRPr="003F195D">
        <w:rPr>
          <w:rFonts w:ascii="Arial" w:hAnsi="Arial" w:cs="Arial"/>
          <w:sz w:val="20"/>
          <w:szCs w:val="20"/>
        </w:rPr>
        <w:t>POLICÍA NACIONAL – POLICÍA METROPOLITANA DE CÚCUTA - UNIDAD PRESTADORA DE SALUD NORTE DE SANTANDER</w:t>
      </w:r>
      <w:r w:rsidRPr="003F195D">
        <w:rPr>
          <w:rFonts w:ascii="Arial" w:hAnsi="Arial" w:cs="Arial"/>
          <w:sz w:val="20"/>
          <w:szCs w:val="20"/>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360BC5B" w14:textId="77777777" w:rsidR="00BC5EE7" w:rsidRPr="003F195D" w:rsidRDefault="00BC5EE7" w:rsidP="00EC3BF0">
      <w:pPr>
        <w:tabs>
          <w:tab w:val="left" w:pos="709"/>
        </w:tabs>
        <w:ind w:left="708"/>
        <w:jc w:val="both"/>
        <w:rPr>
          <w:rFonts w:ascii="Arial" w:hAnsi="Arial" w:cs="Arial"/>
          <w:sz w:val="20"/>
          <w:szCs w:val="20"/>
        </w:rPr>
      </w:pPr>
      <w:r w:rsidRPr="003F195D">
        <w:rPr>
          <w:rFonts w:ascii="Arial" w:hAnsi="Arial" w:cs="Arial"/>
          <w:sz w:val="20"/>
          <w:szCs w:val="20"/>
        </w:rPr>
        <w:t> </w:t>
      </w:r>
    </w:p>
    <w:p w14:paraId="4126C0F5" w14:textId="77777777" w:rsidR="00BC5EE7" w:rsidRPr="003F195D" w:rsidRDefault="00BC5EE7" w:rsidP="00721922">
      <w:pPr>
        <w:numPr>
          <w:ilvl w:val="0"/>
          <w:numId w:val="9"/>
        </w:numPr>
        <w:jc w:val="both"/>
        <w:rPr>
          <w:rFonts w:ascii="Arial" w:hAnsi="Arial" w:cs="Arial"/>
          <w:sz w:val="20"/>
          <w:szCs w:val="20"/>
        </w:rPr>
      </w:pPr>
      <w:r w:rsidRPr="003F195D">
        <w:rPr>
          <w:rFonts w:ascii="Arial" w:hAnsi="Arial" w:cs="Arial"/>
          <w:sz w:val="20"/>
          <w:szCs w:val="20"/>
        </w:rPr>
        <w:t>No ofrecer pagos o halagos a los funcionarios de</w:t>
      </w:r>
      <w:r w:rsidR="004B555A" w:rsidRPr="003F195D">
        <w:rPr>
          <w:rFonts w:ascii="Arial" w:hAnsi="Arial" w:cs="Arial"/>
          <w:sz w:val="20"/>
          <w:szCs w:val="20"/>
        </w:rPr>
        <w:t xml:space="preserve"> la</w:t>
      </w:r>
      <w:r w:rsidRPr="003F195D">
        <w:rPr>
          <w:rFonts w:ascii="Arial" w:hAnsi="Arial" w:cs="Arial"/>
          <w:sz w:val="20"/>
          <w:szCs w:val="20"/>
        </w:rPr>
        <w:t xml:space="preserve"> </w:t>
      </w:r>
      <w:r w:rsidR="004B555A" w:rsidRPr="003F195D">
        <w:rPr>
          <w:rFonts w:ascii="Arial" w:hAnsi="Arial" w:cs="Arial"/>
          <w:sz w:val="20"/>
          <w:szCs w:val="20"/>
        </w:rPr>
        <w:t>POLICÍA NACIONAL – POLICÍA METROPOLITANA DE CÚCUTA - UNIDAD PRESTADORA DE SALUD NORTE DE SANTANDER</w:t>
      </w:r>
      <w:r w:rsidRPr="003F195D">
        <w:rPr>
          <w:rFonts w:ascii="Arial" w:hAnsi="Arial" w:cs="Arial"/>
          <w:sz w:val="20"/>
          <w:szCs w:val="20"/>
        </w:rPr>
        <w:t xml:space="preserve"> durante el desarrollo del contrato que se suscriba si llegase a ser aceptada su propuesta.</w:t>
      </w:r>
    </w:p>
    <w:p w14:paraId="06C53EF0" w14:textId="77777777" w:rsidR="00BC5EE7" w:rsidRPr="003F195D" w:rsidRDefault="00BC5EE7" w:rsidP="00EC3BF0">
      <w:pPr>
        <w:tabs>
          <w:tab w:val="left" w:pos="709"/>
        </w:tabs>
        <w:jc w:val="both"/>
        <w:rPr>
          <w:rFonts w:ascii="Arial" w:hAnsi="Arial" w:cs="Arial"/>
          <w:sz w:val="20"/>
          <w:szCs w:val="20"/>
        </w:rPr>
      </w:pPr>
      <w:r w:rsidRPr="003F195D">
        <w:rPr>
          <w:rFonts w:ascii="Arial" w:hAnsi="Arial" w:cs="Arial"/>
          <w:sz w:val="20"/>
          <w:szCs w:val="20"/>
        </w:rPr>
        <w:t> </w:t>
      </w:r>
    </w:p>
    <w:p w14:paraId="580C3F0C" w14:textId="77777777" w:rsidR="00BC5EE7" w:rsidRPr="003F195D" w:rsidRDefault="00BC5EE7" w:rsidP="00721922">
      <w:pPr>
        <w:numPr>
          <w:ilvl w:val="0"/>
          <w:numId w:val="8"/>
        </w:numPr>
        <w:tabs>
          <w:tab w:val="left" w:pos="709"/>
        </w:tabs>
        <w:ind w:left="709" w:hanging="709"/>
        <w:jc w:val="both"/>
        <w:rPr>
          <w:rFonts w:ascii="Arial" w:hAnsi="Arial" w:cs="Arial"/>
          <w:sz w:val="20"/>
          <w:szCs w:val="20"/>
        </w:rPr>
      </w:pPr>
      <w:r w:rsidRPr="003F195D">
        <w:rPr>
          <w:rFonts w:ascii="Arial" w:hAnsi="Arial" w:cs="Arial"/>
          <w:sz w:val="20"/>
          <w:szCs w:val="20"/>
        </w:rPr>
        <w:t xml:space="preserve">EL PROPONENTE se compromete formalmente a no efectuar acuerdos, o realizar actos o conductas que tengan por objeto o como efecto la colusión en el presente proceso de Selección Abreviada. </w:t>
      </w:r>
    </w:p>
    <w:p w14:paraId="68DBA299" w14:textId="77777777" w:rsidR="00BC5EE7" w:rsidRPr="003F195D" w:rsidRDefault="00BC5EE7" w:rsidP="00EC3BF0">
      <w:pPr>
        <w:jc w:val="both"/>
        <w:rPr>
          <w:rFonts w:ascii="Arial" w:hAnsi="Arial" w:cs="Arial"/>
          <w:sz w:val="20"/>
          <w:szCs w:val="20"/>
        </w:rPr>
      </w:pPr>
      <w:r w:rsidRPr="003F195D">
        <w:rPr>
          <w:rFonts w:ascii="Arial" w:hAnsi="Arial" w:cs="Arial"/>
          <w:sz w:val="20"/>
          <w:szCs w:val="20"/>
        </w:rPr>
        <w:t> </w:t>
      </w:r>
    </w:p>
    <w:p w14:paraId="4CF9AF5B" w14:textId="77777777" w:rsidR="00BC5EE7" w:rsidRPr="003F195D" w:rsidRDefault="00BC5EE7" w:rsidP="00EC3BF0">
      <w:pPr>
        <w:jc w:val="both"/>
        <w:rPr>
          <w:rFonts w:ascii="Arial" w:hAnsi="Arial" w:cs="Arial"/>
          <w:sz w:val="20"/>
          <w:szCs w:val="20"/>
        </w:rPr>
      </w:pPr>
      <w:r w:rsidRPr="003F195D">
        <w:rPr>
          <w:rFonts w:ascii="Arial" w:hAnsi="Arial" w:cs="Arial"/>
          <w:sz w:val="20"/>
          <w:szCs w:val="20"/>
        </w:rPr>
        <w:t>EL PROPONENTE asume a través de la suscripción del presente compromiso, las consecuencias previstas en la solicitud de oferta del proceso de contratación, si se verificare el incumplimiento de los compromisos anticorrupción.</w:t>
      </w:r>
    </w:p>
    <w:p w14:paraId="21C925DB" w14:textId="77777777" w:rsidR="00BC5EE7" w:rsidRPr="003F195D" w:rsidRDefault="00BC5EE7" w:rsidP="00EC3BF0">
      <w:pPr>
        <w:jc w:val="both"/>
        <w:rPr>
          <w:rFonts w:ascii="Arial" w:hAnsi="Arial" w:cs="Arial"/>
          <w:sz w:val="20"/>
          <w:szCs w:val="20"/>
        </w:rPr>
      </w:pPr>
      <w:r w:rsidRPr="003F195D">
        <w:rPr>
          <w:rFonts w:ascii="Arial" w:hAnsi="Arial" w:cs="Arial"/>
          <w:sz w:val="20"/>
          <w:szCs w:val="20"/>
        </w:rPr>
        <w:t> </w:t>
      </w:r>
    </w:p>
    <w:p w14:paraId="3CBDF656" w14:textId="77777777" w:rsidR="00BC5EE7" w:rsidRPr="003F195D" w:rsidRDefault="00BC5EE7" w:rsidP="00EC3BF0">
      <w:pPr>
        <w:ind w:right="18"/>
        <w:jc w:val="both"/>
        <w:rPr>
          <w:rFonts w:ascii="Arial" w:hAnsi="Arial" w:cs="Arial"/>
          <w:sz w:val="20"/>
          <w:szCs w:val="20"/>
        </w:rPr>
      </w:pPr>
      <w:r w:rsidRPr="003F195D">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EA0086C" w14:textId="77777777" w:rsidR="00BC5EE7" w:rsidRPr="003F195D" w:rsidRDefault="00BC5EE7" w:rsidP="00EC3BF0">
      <w:pPr>
        <w:ind w:right="760"/>
        <w:jc w:val="both"/>
        <w:rPr>
          <w:rFonts w:ascii="Arial" w:hAnsi="Arial" w:cs="Arial"/>
          <w:sz w:val="20"/>
          <w:szCs w:val="20"/>
        </w:rPr>
      </w:pPr>
      <w:r w:rsidRPr="003F195D">
        <w:rPr>
          <w:rFonts w:ascii="Arial" w:hAnsi="Arial" w:cs="Arial"/>
          <w:sz w:val="20"/>
          <w:szCs w:val="20"/>
        </w:rPr>
        <w:t> </w:t>
      </w:r>
    </w:p>
    <w:p w14:paraId="3C700681" w14:textId="77777777" w:rsidR="00BC5EE7" w:rsidRPr="003F195D" w:rsidRDefault="00BC5EE7" w:rsidP="00EC3BF0">
      <w:pPr>
        <w:jc w:val="both"/>
        <w:rPr>
          <w:rFonts w:ascii="Arial" w:hAnsi="Arial" w:cs="Arial"/>
          <w:sz w:val="20"/>
          <w:szCs w:val="20"/>
        </w:rPr>
      </w:pPr>
      <w:r w:rsidRPr="003F195D">
        <w:rPr>
          <w:rFonts w:ascii="Arial" w:hAnsi="Arial" w:cs="Arial"/>
          <w:sz w:val="20"/>
          <w:szCs w:val="20"/>
        </w:rPr>
        <w:t>EL PROPONENTE:</w:t>
      </w:r>
    </w:p>
    <w:p w14:paraId="30B65297" w14:textId="77777777" w:rsidR="00EA1B76" w:rsidRPr="003F195D" w:rsidRDefault="00EA1B76" w:rsidP="00EC3BF0">
      <w:pPr>
        <w:jc w:val="both"/>
        <w:rPr>
          <w:rFonts w:ascii="Arial" w:hAnsi="Arial" w:cs="Arial"/>
          <w:sz w:val="20"/>
          <w:szCs w:val="20"/>
        </w:rPr>
      </w:pPr>
    </w:p>
    <w:p w14:paraId="5D8B2885" w14:textId="77777777" w:rsidR="00BC5EE7" w:rsidRPr="003F195D" w:rsidRDefault="00BC5EE7" w:rsidP="00EC3BF0">
      <w:pPr>
        <w:pStyle w:val="Piedepgina"/>
        <w:tabs>
          <w:tab w:val="clear" w:pos="4419"/>
          <w:tab w:val="clear" w:pos="8838"/>
        </w:tabs>
        <w:jc w:val="both"/>
        <w:rPr>
          <w:rFonts w:ascii="Arial" w:hAnsi="Arial" w:cs="Arial"/>
          <w:sz w:val="20"/>
          <w:szCs w:val="20"/>
          <w:lang w:val="es-CO"/>
        </w:rPr>
      </w:pPr>
      <w:r w:rsidRPr="003F195D">
        <w:rPr>
          <w:rFonts w:ascii="Arial" w:hAnsi="Arial" w:cs="Arial"/>
          <w:sz w:val="20"/>
          <w:szCs w:val="20"/>
          <w:lang w:val="es-CO"/>
        </w:rPr>
        <w:t> </w:t>
      </w:r>
    </w:p>
    <w:p w14:paraId="3E9E62F6" w14:textId="77777777" w:rsidR="00EA1B76" w:rsidRPr="003F195D" w:rsidRDefault="00EA1B76" w:rsidP="00EC3BF0">
      <w:pPr>
        <w:pStyle w:val="Piedepgina"/>
        <w:tabs>
          <w:tab w:val="clear" w:pos="4419"/>
          <w:tab w:val="clear" w:pos="8838"/>
        </w:tabs>
        <w:jc w:val="both"/>
        <w:rPr>
          <w:rFonts w:ascii="Arial" w:hAnsi="Arial" w:cs="Arial"/>
          <w:sz w:val="20"/>
          <w:szCs w:val="20"/>
          <w:lang w:val="es-CO"/>
        </w:rPr>
      </w:pPr>
    </w:p>
    <w:p w14:paraId="5D475FBE" w14:textId="77777777" w:rsidR="00EA1B76" w:rsidRPr="003F195D" w:rsidRDefault="00EA1B76" w:rsidP="00EC3BF0">
      <w:pPr>
        <w:pStyle w:val="Piedepgina"/>
        <w:tabs>
          <w:tab w:val="clear" w:pos="4419"/>
          <w:tab w:val="clear" w:pos="8838"/>
        </w:tabs>
        <w:jc w:val="both"/>
        <w:rPr>
          <w:rFonts w:ascii="Arial" w:hAnsi="Arial" w:cs="Arial"/>
          <w:sz w:val="20"/>
          <w:szCs w:val="20"/>
          <w:lang w:val="es-CO"/>
        </w:rPr>
      </w:pPr>
    </w:p>
    <w:p w14:paraId="1630D6D7" w14:textId="77777777" w:rsidR="00BC5EE7" w:rsidRPr="003F195D" w:rsidRDefault="00BC5EE7" w:rsidP="00EC3BF0">
      <w:pPr>
        <w:jc w:val="both"/>
        <w:rPr>
          <w:rFonts w:ascii="Arial" w:hAnsi="Arial" w:cs="Arial"/>
          <w:sz w:val="20"/>
          <w:szCs w:val="20"/>
        </w:rPr>
      </w:pPr>
      <w:r w:rsidRPr="003F195D">
        <w:rPr>
          <w:rFonts w:ascii="Arial" w:hAnsi="Arial" w:cs="Arial"/>
          <w:sz w:val="20"/>
          <w:szCs w:val="20"/>
        </w:rPr>
        <w:t> (Nombre, número del documento de identificación y firma del proponente o su representante)</w:t>
      </w:r>
    </w:p>
    <w:p w14:paraId="6AAEAF46" w14:textId="77777777" w:rsidR="00BC5EE7" w:rsidRPr="003F195D" w:rsidRDefault="00BC5EE7" w:rsidP="00EC3BF0">
      <w:pPr>
        <w:jc w:val="both"/>
        <w:rPr>
          <w:rFonts w:ascii="Arial" w:hAnsi="Arial" w:cs="Arial"/>
          <w:sz w:val="20"/>
          <w:szCs w:val="20"/>
        </w:rPr>
      </w:pPr>
    </w:p>
    <w:p w14:paraId="4A8700F9" w14:textId="77777777" w:rsidR="00BC5EE7" w:rsidRPr="003F195D" w:rsidRDefault="00BC5EE7" w:rsidP="00EC3BF0">
      <w:pPr>
        <w:pStyle w:val="Sangradetextonormal"/>
        <w:rPr>
          <w:sz w:val="20"/>
          <w:szCs w:val="20"/>
          <w:lang w:val="es-CO"/>
        </w:rPr>
      </w:pPr>
      <w:r w:rsidRPr="003F195D">
        <w:rPr>
          <w:sz w:val="20"/>
          <w:szCs w:val="20"/>
          <w:lang w:val="es-CO"/>
        </w:rPr>
        <w:t> </w:t>
      </w:r>
    </w:p>
    <w:tbl>
      <w:tblPr>
        <w:tblW w:w="0" w:type="auto"/>
        <w:jc w:val="center"/>
        <w:tblLayout w:type="fixed"/>
        <w:tblCellMar>
          <w:left w:w="70" w:type="dxa"/>
          <w:right w:w="70" w:type="dxa"/>
        </w:tblCellMar>
        <w:tblLook w:val="0000" w:firstRow="0" w:lastRow="0" w:firstColumn="0" w:lastColumn="0" w:noHBand="0" w:noVBand="0"/>
      </w:tblPr>
      <w:tblGrid>
        <w:gridCol w:w="9268"/>
      </w:tblGrid>
      <w:tr w:rsidR="00BC5EE7" w:rsidRPr="003F195D" w14:paraId="1C89C2EC" w14:textId="77777777" w:rsidTr="00BF62F7">
        <w:trPr>
          <w:trHeight w:val="894"/>
          <w:jc w:val="center"/>
        </w:trPr>
        <w:tc>
          <w:tcPr>
            <w:tcW w:w="9268" w:type="dxa"/>
          </w:tcPr>
          <w:p w14:paraId="383D238E" w14:textId="77777777" w:rsidR="00BC5EE7" w:rsidRPr="003F195D" w:rsidRDefault="00BC5EE7" w:rsidP="00EC3BF0">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3F195D">
              <w:rPr>
                <w:rFonts w:ascii="Arial" w:hAnsi="Arial" w:cs="Arial"/>
                <w:sz w:val="20"/>
                <w:szCs w:val="20"/>
              </w:rPr>
              <w:t xml:space="preserve">SUSCRIBIRÁN EL DOCUMENTO TODOS LOS INTEGRANTES DE LA PARTE PROPONENTE SI ES PLURAL (CONSORCIO O UNIÓN TEMPORAL), A </w:t>
            </w:r>
            <w:r w:rsidR="00BF62F7" w:rsidRPr="003F195D">
              <w:rPr>
                <w:rFonts w:ascii="Arial" w:hAnsi="Arial" w:cs="Arial"/>
                <w:sz w:val="20"/>
                <w:szCs w:val="20"/>
              </w:rPr>
              <w:t>TRAVÉS</w:t>
            </w:r>
            <w:r w:rsidRPr="003F195D">
              <w:rPr>
                <w:rFonts w:ascii="Arial" w:hAnsi="Arial" w:cs="Arial"/>
                <w:sz w:val="20"/>
                <w:szCs w:val="20"/>
              </w:rPr>
              <w:t xml:space="preserve"> DE SUS REPRESENTANTES LEGALES.</w:t>
            </w:r>
          </w:p>
        </w:tc>
      </w:tr>
    </w:tbl>
    <w:p w14:paraId="6C07A462" w14:textId="77777777" w:rsidR="00BC5EE7" w:rsidRPr="003F195D" w:rsidRDefault="00BC5EE7" w:rsidP="00EC3BF0">
      <w:pPr>
        <w:tabs>
          <w:tab w:val="left" w:pos="3645"/>
        </w:tabs>
        <w:rPr>
          <w:rFonts w:ascii="Arial" w:hAnsi="Arial" w:cs="Arial"/>
          <w:sz w:val="22"/>
          <w:szCs w:val="22"/>
        </w:rPr>
      </w:pPr>
    </w:p>
    <w:p w14:paraId="7C3A3CD5" w14:textId="77777777" w:rsidR="00BC5EE7" w:rsidRPr="003F195D" w:rsidRDefault="00BC5EE7" w:rsidP="00EC3BF0">
      <w:pPr>
        <w:tabs>
          <w:tab w:val="left" w:pos="3645"/>
        </w:tabs>
        <w:rPr>
          <w:rFonts w:ascii="Arial" w:hAnsi="Arial" w:cs="Arial"/>
          <w:sz w:val="22"/>
          <w:szCs w:val="22"/>
        </w:rPr>
      </w:pPr>
    </w:p>
    <w:p w14:paraId="613CB3AF" w14:textId="77777777" w:rsidR="00BC5EE7" w:rsidRPr="003F195D" w:rsidRDefault="00BC5EE7" w:rsidP="00EC3BF0">
      <w:pPr>
        <w:tabs>
          <w:tab w:val="left" w:pos="3645"/>
        </w:tabs>
        <w:rPr>
          <w:rFonts w:ascii="Arial" w:hAnsi="Arial" w:cs="Arial"/>
          <w:sz w:val="22"/>
          <w:szCs w:val="22"/>
        </w:rPr>
      </w:pPr>
    </w:p>
    <w:p w14:paraId="70C62799" w14:textId="77777777" w:rsidR="00BC5EE7" w:rsidRPr="003F195D" w:rsidRDefault="00BC5EE7" w:rsidP="00EC3BF0">
      <w:pPr>
        <w:tabs>
          <w:tab w:val="left" w:pos="3645"/>
        </w:tabs>
        <w:rPr>
          <w:rFonts w:ascii="Arial" w:hAnsi="Arial" w:cs="Arial"/>
          <w:sz w:val="22"/>
          <w:szCs w:val="22"/>
        </w:rPr>
      </w:pPr>
    </w:p>
    <w:p w14:paraId="7CEA0F6A" w14:textId="77777777" w:rsidR="00BC5EE7" w:rsidRPr="003F195D" w:rsidRDefault="00BC5EE7" w:rsidP="00EC3BF0">
      <w:pPr>
        <w:tabs>
          <w:tab w:val="left" w:pos="3645"/>
        </w:tabs>
        <w:rPr>
          <w:rFonts w:ascii="Arial" w:hAnsi="Arial" w:cs="Arial"/>
          <w:sz w:val="22"/>
          <w:szCs w:val="22"/>
        </w:rPr>
      </w:pPr>
    </w:p>
    <w:p w14:paraId="3A5E5902" w14:textId="77777777" w:rsidR="00BC5EE7" w:rsidRPr="003F195D" w:rsidRDefault="00BC5EE7" w:rsidP="00EC3BF0">
      <w:pPr>
        <w:tabs>
          <w:tab w:val="left" w:pos="3645"/>
        </w:tabs>
        <w:rPr>
          <w:rFonts w:ascii="Arial" w:hAnsi="Arial" w:cs="Arial"/>
          <w:sz w:val="22"/>
          <w:szCs w:val="22"/>
        </w:rPr>
      </w:pPr>
    </w:p>
    <w:p w14:paraId="5089732C" w14:textId="77777777" w:rsidR="00BC5EE7" w:rsidRPr="003F195D" w:rsidRDefault="00BC5EE7" w:rsidP="00EC3BF0">
      <w:pPr>
        <w:tabs>
          <w:tab w:val="left" w:pos="3645"/>
        </w:tabs>
        <w:rPr>
          <w:rFonts w:ascii="Arial" w:hAnsi="Arial" w:cs="Arial"/>
          <w:sz w:val="22"/>
          <w:szCs w:val="22"/>
        </w:rPr>
      </w:pPr>
    </w:p>
    <w:p w14:paraId="441449D5" w14:textId="77777777" w:rsidR="00BC5EE7" w:rsidRPr="003F195D" w:rsidRDefault="00BC5EE7" w:rsidP="00EC3BF0">
      <w:pPr>
        <w:tabs>
          <w:tab w:val="left" w:pos="3645"/>
        </w:tabs>
        <w:rPr>
          <w:rFonts w:ascii="Arial" w:hAnsi="Arial" w:cs="Arial"/>
          <w:sz w:val="22"/>
          <w:szCs w:val="22"/>
        </w:rPr>
      </w:pPr>
    </w:p>
    <w:p w14:paraId="59614AF7" w14:textId="77777777" w:rsidR="00BC5EE7" w:rsidRPr="003F195D" w:rsidRDefault="00BC5EE7" w:rsidP="00EC3BF0">
      <w:pPr>
        <w:tabs>
          <w:tab w:val="left" w:pos="3645"/>
        </w:tabs>
        <w:rPr>
          <w:rFonts w:ascii="Arial" w:hAnsi="Arial" w:cs="Arial"/>
          <w:sz w:val="22"/>
          <w:szCs w:val="22"/>
        </w:rPr>
      </w:pPr>
    </w:p>
    <w:p w14:paraId="0485D6BA" w14:textId="77777777" w:rsidR="004C28EE" w:rsidRPr="003F195D" w:rsidRDefault="004C28EE" w:rsidP="00EC3BF0">
      <w:pPr>
        <w:tabs>
          <w:tab w:val="left" w:pos="3645"/>
        </w:tabs>
        <w:rPr>
          <w:rFonts w:ascii="Arial" w:hAnsi="Arial" w:cs="Arial"/>
          <w:sz w:val="22"/>
          <w:szCs w:val="22"/>
        </w:rPr>
      </w:pPr>
    </w:p>
    <w:p w14:paraId="1D8B4DC0" w14:textId="77777777" w:rsidR="004C28EE" w:rsidRPr="003F195D" w:rsidRDefault="004C28EE" w:rsidP="00EC3BF0">
      <w:pPr>
        <w:tabs>
          <w:tab w:val="left" w:pos="3645"/>
        </w:tabs>
        <w:rPr>
          <w:rFonts w:ascii="Arial" w:hAnsi="Arial" w:cs="Arial"/>
          <w:sz w:val="22"/>
          <w:szCs w:val="22"/>
        </w:rPr>
      </w:pPr>
    </w:p>
    <w:p w14:paraId="043290BA" w14:textId="77777777" w:rsidR="006607A0" w:rsidRPr="003F195D" w:rsidRDefault="006607A0" w:rsidP="00EC3BF0">
      <w:pPr>
        <w:tabs>
          <w:tab w:val="left" w:pos="3645"/>
        </w:tabs>
        <w:rPr>
          <w:rFonts w:ascii="Arial" w:hAnsi="Arial" w:cs="Arial"/>
          <w:sz w:val="22"/>
          <w:szCs w:val="22"/>
        </w:rPr>
      </w:pPr>
    </w:p>
    <w:p w14:paraId="22E6D81C" w14:textId="77777777" w:rsidR="008D396A" w:rsidRPr="003F195D" w:rsidRDefault="008D396A" w:rsidP="00EC3BF0">
      <w:pPr>
        <w:tabs>
          <w:tab w:val="left" w:pos="3645"/>
        </w:tabs>
        <w:rPr>
          <w:rFonts w:ascii="Arial" w:hAnsi="Arial" w:cs="Arial"/>
          <w:sz w:val="22"/>
          <w:szCs w:val="22"/>
        </w:rPr>
      </w:pPr>
    </w:p>
    <w:p w14:paraId="0CFD67EB" w14:textId="77777777" w:rsidR="008D396A" w:rsidRPr="003F195D" w:rsidRDefault="008D396A" w:rsidP="00EC3BF0">
      <w:pPr>
        <w:tabs>
          <w:tab w:val="left" w:pos="3645"/>
        </w:tabs>
        <w:rPr>
          <w:rFonts w:ascii="Arial" w:hAnsi="Arial" w:cs="Arial"/>
          <w:sz w:val="22"/>
          <w:szCs w:val="22"/>
        </w:rPr>
      </w:pPr>
    </w:p>
    <w:p w14:paraId="70884942" w14:textId="77777777" w:rsidR="008D396A" w:rsidRPr="003F195D" w:rsidRDefault="008D396A" w:rsidP="00EC3BF0">
      <w:pPr>
        <w:tabs>
          <w:tab w:val="left" w:pos="3645"/>
        </w:tabs>
        <w:rPr>
          <w:rFonts w:ascii="Arial" w:hAnsi="Arial" w:cs="Arial"/>
          <w:sz w:val="22"/>
          <w:szCs w:val="22"/>
        </w:rPr>
      </w:pPr>
    </w:p>
    <w:p w14:paraId="376F4D3B" w14:textId="77777777" w:rsidR="006607A0" w:rsidRPr="003F195D" w:rsidRDefault="006607A0" w:rsidP="00EC3BF0">
      <w:pPr>
        <w:tabs>
          <w:tab w:val="left" w:pos="3645"/>
        </w:tabs>
        <w:rPr>
          <w:rFonts w:ascii="Arial" w:hAnsi="Arial" w:cs="Arial"/>
          <w:sz w:val="22"/>
          <w:szCs w:val="22"/>
        </w:rPr>
      </w:pPr>
    </w:p>
    <w:p w14:paraId="43F2ABC5" w14:textId="77777777" w:rsidR="002B4F3D" w:rsidRPr="003F195D" w:rsidRDefault="002B4F3D" w:rsidP="00EC3BF0">
      <w:pPr>
        <w:tabs>
          <w:tab w:val="left" w:pos="3645"/>
        </w:tabs>
        <w:rPr>
          <w:rFonts w:ascii="Arial" w:hAnsi="Arial" w:cs="Arial"/>
          <w:sz w:val="22"/>
          <w:szCs w:val="22"/>
        </w:rPr>
      </w:pPr>
    </w:p>
    <w:p w14:paraId="4FB48E84" w14:textId="77777777" w:rsidR="00530119" w:rsidRPr="003F195D" w:rsidRDefault="00530119" w:rsidP="00EC3BF0">
      <w:pPr>
        <w:tabs>
          <w:tab w:val="left" w:pos="3645"/>
        </w:tabs>
        <w:rPr>
          <w:rFonts w:ascii="Arial" w:hAnsi="Arial" w:cs="Arial"/>
          <w:sz w:val="22"/>
          <w:szCs w:val="22"/>
        </w:rPr>
      </w:pPr>
    </w:p>
    <w:p w14:paraId="5CCC31A6" w14:textId="77777777" w:rsidR="00CE3CE7" w:rsidRPr="003F195D" w:rsidRDefault="00CE3CE7" w:rsidP="00EC3BF0">
      <w:pPr>
        <w:tabs>
          <w:tab w:val="left" w:pos="3645"/>
        </w:tabs>
        <w:rPr>
          <w:rFonts w:ascii="Arial" w:hAnsi="Arial" w:cs="Arial"/>
          <w:sz w:val="22"/>
          <w:szCs w:val="22"/>
        </w:rPr>
      </w:pPr>
    </w:p>
    <w:p w14:paraId="20998306" w14:textId="77777777" w:rsidR="00CE3CE7" w:rsidRPr="003F195D" w:rsidRDefault="00CE3CE7" w:rsidP="00EC3BF0">
      <w:pPr>
        <w:tabs>
          <w:tab w:val="left" w:pos="3645"/>
        </w:tabs>
        <w:rPr>
          <w:rFonts w:ascii="Arial" w:hAnsi="Arial" w:cs="Arial"/>
          <w:sz w:val="22"/>
          <w:szCs w:val="22"/>
        </w:rPr>
      </w:pPr>
    </w:p>
    <w:p w14:paraId="3C444F3A" w14:textId="77777777" w:rsidR="00CE3CE7" w:rsidRPr="003F195D" w:rsidRDefault="00CE3CE7" w:rsidP="00EC3BF0">
      <w:pPr>
        <w:tabs>
          <w:tab w:val="left" w:pos="3645"/>
        </w:tabs>
        <w:rPr>
          <w:rFonts w:ascii="Arial" w:hAnsi="Arial" w:cs="Arial"/>
          <w:sz w:val="22"/>
          <w:szCs w:val="22"/>
        </w:rPr>
      </w:pPr>
    </w:p>
    <w:p w14:paraId="23A039F1" w14:textId="77777777" w:rsidR="00CE3CE7" w:rsidRPr="003F195D" w:rsidRDefault="00CE3CE7" w:rsidP="00EC3BF0">
      <w:pPr>
        <w:tabs>
          <w:tab w:val="left" w:pos="3645"/>
        </w:tabs>
        <w:rPr>
          <w:rFonts w:ascii="Arial" w:hAnsi="Arial" w:cs="Arial"/>
          <w:sz w:val="22"/>
          <w:szCs w:val="22"/>
        </w:rPr>
      </w:pPr>
    </w:p>
    <w:p w14:paraId="54DB8C2B" w14:textId="77777777" w:rsidR="00CE3CE7" w:rsidRPr="003F195D" w:rsidRDefault="00CE3CE7" w:rsidP="00EC3BF0">
      <w:pPr>
        <w:tabs>
          <w:tab w:val="left" w:pos="3645"/>
        </w:tabs>
        <w:rPr>
          <w:rFonts w:ascii="Arial" w:hAnsi="Arial" w:cs="Arial"/>
          <w:sz w:val="22"/>
          <w:szCs w:val="22"/>
        </w:rPr>
      </w:pPr>
    </w:p>
    <w:p w14:paraId="059D419D" w14:textId="77777777" w:rsidR="00CE3CE7" w:rsidRPr="003F195D" w:rsidRDefault="00CE3CE7" w:rsidP="00EC3BF0">
      <w:pPr>
        <w:tabs>
          <w:tab w:val="left" w:pos="3645"/>
        </w:tabs>
        <w:rPr>
          <w:rFonts w:ascii="Arial" w:hAnsi="Arial" w:cs="Arial"/>
          <w:sz w:val="22"/>
          <w:szCs w:val="22"/>
        </w:rPr>
      </w:pPr>
    </w:p>
    <w:p w14:paraId="7CEADE67" w14:textId="77777777" w:rsidR="00CE3CE7" w:rsidRPr="003F195D" w:rsidRDefault="00CE3CE7" w:rsidP="00EC3BF0">
      <w:pPr>
        <w:tabs>
          <w:tab w:val="left" w:pos="3645"/>
        </w:tabs>
        <w:rPr>
          <w:rFonts w:ascii="Arial" w:hAnsi="Arial" w:cs="Arial"/>
          <w:sz w:val="22"/>
          <w:szCs w:val="22"/>
        </w:rPr>
      </w:pPr>
    </w:p>
    <w:p w14:paraId="5963025D" w14:textId="77777777" w:rsidR="00CE3CE7" w:rsidRPr="003F195D" w:rsidRDefault="00CE3CE7" w:rsidP="00EC3BF0">
      <w:pPr>
        <w:tabs>
          <w:tab w:val="left" w:pos="3645"/>
        </w:tabs>
        <w:rPr>
          <w:rFonts w:ascii="Arial" w:hAnsi="Arial" w:cs="Arial"/>
          <w:sz w:val="22"/>
          <w:szCs w:val="22"/>
        </w:rPr>
      </w:pPr>
    </w:p>
    <w:p w14:paraId="465E87D2" w14:textId="77777777" w:rsidR="00CE3CE7" w:rsidRPr="003F195D" w:rsidRDefault="00CE3CE7" w:rsidP="00EC3BF0">
      <w:pPr>
        <w:tabs>
          <w:tab w:val="left" w:pos="3645"/>
        </w:tabs>
        <w:rPr>
          <w:rFonts w:ascii="Arial" w:hAnsi="Arial" w:cs="Arial"/>
          <w:sz w:val="22"/>
          <w:szCs w:val="22"/>
        </w:rPr>
      </w:pPr>
    </w:p>
    <w:p w14:paraId="338D5B8E" w14:textId="77777777" w:rsidR="00CE3CE7" w:rsidRPr="003F195D" w:rsidRDefault="00CE3CE7" w:rsidP="00EC3BF0">
      <w:pPr>
        <w:tabs>
          <w:tab w:val="left" w:pos="3645"/>
        </w:tabs>
        <w:rPr>
          <w:rFonts w:ascii="Arial" w:hAnsi="Arial" w:cs="Arial"/>
          <w:sz w:val="22"/>
          <w:szCs w:val="22"/>
        </w:rPr>
      </w:pPr>
    </w:p>
    <w:p w14:paraId="50FE2F60" w14:textId="77777777" w:rsidR="00CE3CE7" w:rsidRPr="003F195D" w:rsidRDefault="00CE3CE7" w:rsidP="00EC3BF0">
      <w:pPr>
        <w:tabs>
          <w:tab w:val="left" w:pos="3645"/>
        </w:tabs>
        <w:rPr>
          <w:rFonts w:ascii="Arial" w:hAnsi="Arial" w:cs="Arial"/>
          <w:sz w:val="22"/>
          <w:szCs w:val="22"/>
        </w:rPr>
      </w:pPr>
    </w:p>
    <w:p w14:paraId="426C5915" w14:textId="77777777" w:rsidR="002D3DCA" w:rsidRPr="003F195D" w:rsidRDefault="002D3DCA" w:rsidP="00EC3BF0">
      <w:pPr>
        <w:tabs>
          <w:tab w:val="left" w:pos="3645"/>
        </w:tabs>
        <w:rPr>
          <w:rFonts w:ascii="Arial" w:hAnsi="Arial" w:cs="Arial"/>
          <w:sz w:val="22"/>
          <w:szCs w:val="22"/>
        </w:rPr>
      </w:pPr>
    </w:p>
    <w:p w14:paraId="51A240FC" w14:textId="77777777" w:rsidR="00AC6F5C" w:rsidRPr="003F195D" w:rsidRDefault="0086502A" w:rsidP="00AC6F5C">
      <w:pPr>
        <w:autoSpaceDE w:val="0"/>
        <w:autoSpaceDN w:val="0"/>
        <w:adjustRightInd w:val="0"/>
        <w:jc w:val="center"/>
        <w:rPr>
          <w:rFonts w:ascii="Arial" w:hAnsi="Arial" w:cs="Arial"/>
          <w:b/>
          <w:bCs/>
          <w:sz w:val="20"/>
          <w:szCs w:val="20"/>
        </w:rPr>
      </w:pPr>
      <w:r w:rsidRPr="003F195D">
        <w:rPr>
          <w:rFonts w:ascii="Arial" w:hAnsi="Arial" w:cs="Arial"/>
          <w:b/>
          <w:bCs/>
          <w:sz w:val="20"/>
          <w:szCs w:val="20"/>
        </w:rPr>
        <w:t>FORMULARIO No. 4</w:t>
      </w:r>
    </w:p>
    <w:p w14:paraId="58A3F2E4" w14:textId="77777777" w:rsidR="00AC6F5C" w:rsidRPr="003F195D" w:rsidRDefault="00AC6F5C" w:rsidP="00AC6F5C">
      <w:pPr>
        <w:autoSpaceDE w:val="0"/>
        <w:autoSpaceDN w:val="0"/>
        <w:adjustRightInd w:val="0"/>
        <w:jc w:val="center"/>
        <w:rPr>
          <w:rFonts w:ascii="Arial" w:hAnsi="Arial" w:cs="Arial"/>
          <w:b/>
          <w:bCs/>
          <w:sz w:val="20"/>
          <w:szCs w:val="20"/>
        </w:rPr>
      </w:pPr>
      <w:r w:rsidRPr="003F195D">
        <w:rPr>
          <w:rFonts w:ascii="Arial" w:hAnsi="Arial" w:cs="Arial"/>
          <w:b/>
          <w:bCs/>
          <w:sz w:val="20"/>
          <w:szCs w:val="20"/>
        </w:rPr>
        <w:t>MANIFESTACIÓN DE INTERÉS DE PARTICIPACIÓN EN EL PROCESO DE SELECCIÓN</w:t>
      </w:r>
    </w:p>
    <w:p w14:paraId="24A9EB86" w14:textId="77777777" w:rsidR="00AC6F5C" w:rsidRPr="003F195D" w:rsidRDefault="00AC6F5C" w:rsidP="00AC6F5C">
      <w:pPr>
        <w:autoSpaceDE w:val="0"/>
        <w:autoSpaceDN w:val="0"/>
        <w:adjustRightInd w:val="0"/>
        <w:jc w:val="center"/>
        <w:rPr>
          <w:rFonts w:ascii="Arial" w:hAnsi="Arial" w:cs="Arial"/>
          <w:sz w:val="20"/>
          <w:szCs w:val="20"/>
        </w:rPr>
      </w:pPr>
    </w:p>
    <w:p w14:paraId="25BD2D3A" w14:textId="77777777" w:rsidR="00AC6F5C" w:rsidRPr="003F195D" w:rsidRDefault="00AC6F5C" w:rsidP="00AC6F5C">
      <w:pPr>
        <w:autoSpaceDE w:val="0"/>
        <w:autoSpaceDN w:val="0"/>
        <w:adjustRightInd w:val="0"/>
        <w:rPr>
          <w:rFonts w:ascii="Arial" w:hAnsi="Arial" w:cs="Arial"/>
          <w:sz w:val="20"/>
          <w:szCs w:val="20"/>
        </w:rPr>
      </w:pPr>
    </w:p>
    <w:p w14:paraId="657CD0BA" w14:textId="77777777" w:rsidR="00AC6F5C" w:rsidRPr="003F195D" w:rsidRDefault="00416FAD" w:rsidP="00AC6F5C">
      <w:pPr>
        <w:autoSpaceDE w:val="0"/>
        <w:autoSpaceDN w:val="0"/>
        <w:adjustRightInd w:val="0"/>
        <w:rPr>
          <w:rFonts w:ascii="Arial" w:hAnsi="Arial" w:cs="Arial"/>
          <w:sz w:val="20"/>
          <w:szCs w:val="20"/>
        </w:rPr>
      </w:pPr>
      <w:r w:rsidRPr="003F195D">
        <w:rPr>
          <w:rFonts w:ascii="Arial" w:hAnsi="Arial" w:cs="Arial"/>
          <w:sz w:val="20"/>
          <w:szCs w:val="20"/>
        </w:rPr>
        <w:t>San José de Cúcuta</w:t>
      </w:r>
    </w:p>
    <w:p w14:paraId="0060546E" w14:textId="77777777" w:rsidR="00AC6F5C" w:rsidRPr="003F195D" w:rsidRDefault="00AC6F5C" w:rsidP="00AC6F5C">
      <w:pPr>
        <w:autoSpaceDE w:val="0"/>
        <w:autoSpaceDN w:val="0"/>
        <w:adjustRightInd w:val="0"/>
        <w:rPr>
          <w:rFonts w:ascii="Arial" w:hAnsi="Arial" w:cs="Arial"/>
          <w:sz w:val="20"/>
          <w:szCs w:val="20"/>
        </w:rPr>
      </w:pPr>
    </w:p>
    <w:p w14:paraId="0A939FCF" w14:textId="77777777" w:rsidR="00AC6F5C" w:rsidRPr="003F195D" w:rsidRDefault="00AC6F5C" w:rsidP="00AC6F5C">
      <w:pPr>
        <w:autoSpaceDE w:val="0"/>
        <w:autoSpaceDN w:val="0"/>
        <w:adjustRightInd w:val="0"/>
        <w:rPr>
          <w:rFonts w:ascii="Arial" w:hAnsi="Arial" w:cs="Arial"/>
          <w:sz w:val="20"/>
          <w:szCs w:val="20"/>
        </w:rPr>
      </w:pPr>
    </w:p>
    <w:p w14:paraId="5C66833E" w14:textId="77777777" w:rsidR="00AC6F5C" w:rsidRPr="003F195D" w:rsidRDefault="00AC6F5C" w:rsidP="00AC6F5C">
      <w:pPr>
        <w:autoSpaceDE w:val="0"/>
        <w:autoSpaceDN w:val="0"/>
        <w:adjustRightInd w:val="0"/>
        <w:rPr>
          <w:rFonts w:ascii="Arial" w:hAnsi="Arial" w:cs="Arial"/>
          <w:sz w:val="20"/>
          <w:szCs w:val="20"/>
        </w:rPr>
      </w:pPr>
      <w:r w:rsidRPr="003F195D">
        <w:rPr>
          <w:rFonts w:ascii="Arial" w:hAnsi="Arial" w:cs="Arial"/>
          <w:sz w:val="20"/>
          <w:szCs w:val="20"/>
        </w:rPr>
        <w:t>Señores</w:t>
      </w:r>
    </w:p>
    <w:p w14:paraId="63C5CED5" w14:textId="77777777" w:rsidR="00C668E2" w:rsidRPr="003F195D" w:rsidRDefault="00C668E2" w:rsidP="00AC6F5C">
      <w:pPr>
        <w:autoSpaceDE w:val="0"/>
        <w:autoSpaceDN w:val="0"/>
        <w:adjustRightInd w:val="0"/>
        <w:rPr>
          <w:rFonts w:ascii="Arial" w:hAnsi="Arial" w:cs="Arial"/>
          <w:sz w:val="20"/>
          <w:szCs w:val="20"/>
        </w:rPr>
      </w:pPr>
      <w:r w:rsidRPr="003F195D">
        <w:rPr>
          <w:rFonts w:ascii="Arial" w:hAnsi="Arial" w:cs="Arial"/>
          <w:sz w:val="20"/>
          <w:szCs w:val="20"/>
        </w:rPr>
        <w:t xml:space="preserve">POLICÍA METROPOLITANA DE CÚCUTA – </w:t>
      </w:r>
    </w:p>
    <w:p w14:paraId="369CB2D2" w14:textId="77777777" w:rsidR="00AC6F5C" w:rsidRPr="003F195D" w:rsidRDefault="00C668E2" w:rsidP="00AC6F5C">
      <w:pPr>
        <w:autoSpaceDE w:val="0"/>
        <w:autoSpaceDN w:val="0"/>
        <w:adjustRightInd w:val="0"/>
        <w:rPr>
          <w:rFonts w:ascii="Arial" w:hAnsi="Arial" w:cs="Arial"/>
          <w:b/>
          <w:sz w:val="20"/>
          <w:szCs w:val="20"/>
        </w:rPr>
      </w:pPr>
      <w:r w:rsidRPr="003F195D">
        <w:rPr>
          <w:rFonts w:ascii="Arial" w:hAnsi="Arial" w:cs="Arial"/>
          <w:sz w:val="20"/>
          <w:szCs w:val="20"/>
        </w:rPr>
        <w:t>UNIDAD PRESTADORA DE SALUD NORTE DE SANTANDER</w:t>
      </w:r>
    </w:p>
    <w:p w14:paraId="3484FC47" w14:textId="77777777" w:rsidR="00AC6F5C" w:rsidRPr="003F195D" w:rsidRDefault="00AC6F5C" w:rsidP="00AC6F5C">
      <w:pPr>
        <w:autoSpaceDE w:val="0"/>
        <w:autoSpaceDN w:val="0"/>
        <w:adjustRightInd w:val="0"/>
        <w:rPr>
          <w:rFonts w:ascii="Arial" w:hAnsi="Arial" w:cs="Arial"/>
          <w:sz w:val="20"/>
          <w:szCs w:val="20"/>
        </w:rPr>
      </w:pPr>
      <w:r w:rsidRPr="003F195D">
        <w:rPr>
          <w:rFonts w:ascii="Arial" w:hAnsi="Arial" w:cs="Arial"/>
          <w:sz w:val="20"/>
          <w:szCs w:val="20"/>
        </w:rPr>
        <w:t>Ciudad.</w:t>
      </w:r>
    </w:p>
    <w:p w14:paraId="6CCF0F66" w14:textId="77777777" w:rsidR="00AC6F5C" w:rsidRPr="003F195D" w:rsidRDefault="00AC6F5C" w:rsidP="00AC6F5C">
      <w:pPr>
        <w:autoSpaceDE w:val="0"/>
        <w:autoSpaceDN w:val="0"/>
        <w:adjustRightInd w:val="0"/>
        <w:rPr>
          <w:rFonts w:ascii="Arial" w:hAnsi="Arial" w:cs="Arial"/>
          <w:sz w:val="20"/>
          <w:szCs w:val="20"/>
        </w:rPr>
      </w:pPr>
    </w:p>
    <w:p w14:paraId="5E8EB390" w14:textId="77777777" w:rsidR="00AC6F5C" w:rsidRPr="003F195D" w:rsidRDefault="00AC6F5C" w:rsidP="00AC6F5C">
      <w:pPr>
        <w:autoSpaceDE w:val="0"/>
        <w:autoSpaceDN w:val="0"/>
        <w:adjustRightInd w:val="0"/>
        <w:rPr>
          <w:rFonts w:ascii="Arial" w:hAnsi="Arial" w:cs="Arial"/>
          <w:sz w:val="20"/>
          <w:szCs w:val="20"/>
        </w:rPr>
      </w:pPr>
    </w:p>
    <w:p w14:paraId="238B90BA" w14:textId="5B8CF543" w:rsidR="00AC6F5C" w:rsidRPr="003F195D" w:rsidRDefault="00AC6F5C" w:rsidP="00D3101F">
      <w:pPr>
        <w:jc w:val="both"/>
        <w:rPr>
          <w:rFonts w:ascii="Arial" w:hAnsi="Arial" w:cs="Arial"/>
          <w:sz w:val="20"/>
          <w:szCs w:val="20"/>
        </w:rPr>
      </w:pPr>
      <w:r w:rsidRPr="003F195D">
        <w:rPr>
          <w:rFonts w:ascii="Arial" w:hAnsi="Arial" w:cs="Arial"/>
          <w:sz w:val="20"/>
          <w:szCs w:val="20"/>
        </w:rPr>
        <w:t xml:space="preserve">Ref.: Manifestación de Interés de participación en el Proceso de Selección Abreviada – Prestación de Servicio de Salud PN </w:t>
      </w:r>
      <w:r w:rsidR="00C668E2" w:rsidRPr="003F195D">
        <w:rPr>
          <w:rFonts w:ascii="Arial" w:hAnsi="Arial" w:cs="Arial"/>
          <w:sz w:val="20"/>
          <w:szCs w:val="20"/>
        </w:rPr>
        <w:t>UPRES DENOR</w:t>
      </w:r>
      <w:r w:rsidRPr="003F195D">
        <w:rPr>
          <w:rFonts w:ascii="Arial" w:hAnsi="Arial" w:cs="Arial"/>
          <w:sz w:val="20"/>
          <w:szCs w:val="20"/>
        </w:rPr>
        <w:t xml:space="preserve"> </w:t>
      </w:r>
      <w:r w:rsidR="00A575DB" w:rsidRPr="003F195D">
        <w:rPr>
          <w:rFonts w:ascii="Arial" w:hAnsi="Arial" w:cs="Arial"/>
          <w:sz w:val="20"/>
          <w:szCs w:val="20"/>
        </w:rPr>
        <w:t xml:space="preserve">SA MC </w:t>
      </w:r>
      <w:r w:rsidR="002958E6" w:rsidRPr="003F195D">
        <w:rPr>
          <w:rFonts w:ascii="Arial" w:hAnsi="Arial" w:cs="Arial"/>
          <w:sz w:val="20"/>
          <w:szCs w:val="20"/>
        </w:rPr>
        <w:t>136</w:t>
      </w:r>
      <w:r w:rsidRPr="003F195D">
        <w:rPr>
          <w:rFonts w:ascii="Arial" w:hAnsi="Arial" w:cs="Arial"/>
          <w:sz w:val="20"/>
          <w:szCs w:val="20"/>
        </w:rPr>
        <w:t xml:space="preserve"> 20</w:t>
      </w:r>
      <w:r w:rsidR="00C668E2" w:rsidRPr="003F195D">
        <w:rPr>
          <w:rFonts w:ascii="Arial" w:hAnsi="Arial" w:cs="Arial"/>
          <w:sz w:val="20"/>
          <w:szCs w:val="20"/>
        </w:rPr>
        <w:t>2</w:t>
      </w:r>
      <w:r w:rsidR="002958E6" w:rsidRPr="003F195D">
        <w:rPr>
          <w:rFonts w:ascii="Arial" w:hAnsi="Arial" w:cs="Arial"/>
          <w:sz w:val="20"/>
          <w:szCs w:val="20"/>
        </w:rPr>
        <w:t>1</w:t>
      </w:r>
      <w:r w:rsidRPr="003F195D">
        <w:rPr>
          <w:rFonts w:ascii="Arial" w:hAnsi="Arial" w:cs="Arial"/>
          <w:sz w:val="20"/>
          <w:szCs w:val="20"/>
        </w:rPr>
        <w:t xml:space="preserve"> que tiene por objeto la </w:t>
      </w:r>
      <w:r w:rsidR="002958E6" w:rsidRPr="003F195D">
        <w:rPr>
          <w:rFonts w:ascii="Arial" w:hAnsi="Arial" w:cs="Arial"/>
          <w:sz w:val="20"/>
          <w:szCs w:val="20"/>
        </w:rPr>
        <w:t>PRESTACIÓN DE SERVICIOS DE SALUD  POR CONCEPTO DE CONSULTA ESPECIALIZADA DE OFTALMOLOGÍA, OPTOMETRÍA Y OTORRINOLARINGOLOGÍA, APOYOS DIAGNÓSTICOS DE AUDIOMETRÍA TONAL, RADIOGRAFÍA DE TÓRAX, RADIOGRAFÍA COLUMNA DORSOLUMBAR Y SACRA, ELECTROCARDIOGRAMA, TOMA Y PROCESAMIENTO DE EXÁMENES DE LABORATORIO CLÍNICO, TEST DE EMBARAZO BHCG Y ELECTROENCEFALOGRAMA, DIRIGIDOS AL PERSONAL DE ASPIRANTES (MASCULINOS Y FEMENINOS) A INGRESAR A LA POLICÍA NACIONAL COMO PATRULLEROS Y OFICIALES EN EL DEPARTAMENTO NORTE DE SANTANDER GRUPO 1 Y 2</w:t>
      </w:r>
      <w:r w:rsidR="00D3101F" w:rsidRPr="003F195D">
        <w:rPr>
          <w:rFonts w:ascii="Arial" w:hAnsi="Arial" w:cs="Arial"/>
          <w:sz w:val="20"/>
          <w:szCs w:val="20"/>
        </w:rPr>
        <w:t>.</w:t>
      </w:r>
    </w:p>
    <w:p w14:paraId="3C3BFB40" w14:textId="0CFE5E93" w:rsidR="00AC6F5C" w:rsidRPr="003F195D" w:rsidRDefault="00AC6F5C" w:rsidP="00AC6F5C">
      <w:pPr>
        <w:autoSpaceDE w:val="0"/>
        <w:autoSpaceDN w:val="0"/>
        <w:adjustRightInd w:val="0"/>
        <w:rPr>
          <w:rFonts w:ascii="Arial" w:hAnsi="Arial" w:cs="Arial"/>
          <w:sz w:val="20"/>
          <w:szCs w:val="20"/>
        </w:rPr>
      </w:pPr>
    </w:p>
    <w:p w14:paraId="157EE048" w14:textId="77777777" w:rsidR="002958E6" w:rsidRPr="003F195D" w:rsidRDefault="002958E6" w:rsidP="00AC6F5C">
      <w:pPr>
        <w:autoSpaceDE w:val="0"/>
        <w:autoSpaceDN w:val="0"/>
        <w:adjustRightInd w:val="0"/>
        <w:rPr>
          <w:rFonts w:ascii="Arial" w:hAnsi="Arial" w:cs="Arial"/>
          <w:sz w:val="20"/>
          <w:szCs w:val="20"/>
        </w:rPr>
      </w:pPr>
    </w:p>
    <w:p w14:paraId="64228B42" w14:textId="6E4CA261" w:rsidR="00AC6F5C" w:rsidRPr="003F195D" w:rsidRDefault="002958E6" w:rsidP="00AC6F5C">
      <w:pPr>
        <w:autoSpaceDE w:val="0"/>
        <w:autoSpaceDN w:val="0"/>
        <w:adjustRightInd w:val="0"/>
        <w:rPr>
          <w:rFonts w:ascii="Arial" w:hAnsi="Arial" w:cs="Arial"/>
          <w:sz w:val="20"/>
          <w:szCs w:val="20"/>
        </w:rPr>
      </w:pPr>
      <w:r w:rsidRPr="003F195D">
        <w:rPr>
          <w:rFonts w:ascii="Arial" w:hAnsi="Arial" w:cs="Arial"/>
          <w:sz w:val="20"/>
          <w:szCs w:val="20"/>
        </w:rPr>
        <w:t>GRUPO A OFERTAR    UNO ________ Y/O  DOS __________</w:t>
      </w:r>
    </w:p>
    <w:p w14:paraId="17FD4E0A" w14:textId="6BA7868F" w:rsidR="002958E6" w:rsidRPr="003F195D" w:rsidRDefault="002958E6" w:rsidP="00AC6F5C">
      <w:pPr>
        <w:autoSpaceDE w:val="0"/>
        <w:autoSpaceDN w:val="0"/>
        <w:adjustRightInd w:val="0"/>
        <w:rPr>
          <w:rFonts w:ascii="Arial" w:hAnsi="Arial" w:cs="Arial"/>
          <w:sz w:val="20"/>
          <w:szCs w:val="20"/>
        </w:rPr>
      </w:pPr>
    </w:p>
    <w:p w14:paraId="14E20D3E" w14:textId="77777777" w:rsidR="002958E6" w:rsidRPr="003F195D" w:rsidRDefault="002958E6" w:rsidP="00AC6F5C">
      <w:pPr>
        <w:autoSpaceDE w:val="0"/>
        <w:autoSpaceDN w:val="0"/>
        <w:adjustRightInd w:val="0"/>
        <w:rPr>
          <w:rFonts w:ascii="Arial" w:hAnsi="Arial" w:cs="Arial"/>
          <w:sz w:val="20"/>
          <w:szCs w:val="20"/>
        </w:rPr>
      </w:pPr>
    </w:p>
    <w:p w14:paraId="1C4547FB" w14:textId="77777777" w:rsidR="00AC6F5C" w:rsidRPr="003F195D" w:rsidRDefault="00AC6F5C" w:rsidP="00456D84">
      <w:pPr>
        <w:pStyle w:val="Default"/>
        <w:jc w:val="both"/>
        <w:rPr>
          <w:rFonts w:ascii="Arial" w:hAnsi="Arial" w:cs="Arial"/>
          <w:color w:val="auto"/>
          <w:sz w:val="20"/>
          <w:szCs w:val="20"/>
          <w:lang w:val="es-CO"/>
        </w:rPr>
      </w:pPr>
      <w:r w:rsidRPr="003F195D">
        <w:rPr>
          <w:rFonts w:ascii="Arial" w:hAnsi="Arial" w:cs="Arial"/>
          <w:color w:val="auto"/>
          <w:sz w:val="20"/>
          <w:szCs w:val="20"/>
          <w:lang w:val="es-CO"/>
        </w:rPr>
        <w:t xml:space="preserve">Me permito manifestar la intención de participar en el proceso de selección de la referencia, de acuerdo a lo dispuesto en el </w:t>
      </w:r>
      <w:r w:rsidR="004C40D7" w:rsidRPr="003F195D">
        <w:rPr>
          <w:rFonts w:ascii="Arial" w:hAnsi="Arial" w:cs="Arial"/>
          <w:color w:val="auto"/>
          <w:sz w:val="20"/>
          <w:szCs w:val="20"/>
          <w:lang w:val="es-CO"/>
        </w:rPr>
        <w:t xml:space="preserve">Numeral 1 </w:t>
      </w:r>
      <w:r w:rsidR="00FC6342" w:rsidRPr="003F195D">
        <w:rPr>
          <w:rFonts w:ascii="Arial" w:hAnsi="Arial" w:cs="Arial"/>
          <w:color w:val="auto"/>
          <w:sz w:val="20"/>
          <w:szCs w:val="20"/>
          <w:lang w:val="es-CO"/>
        </w:rPr>
        <w:t>2.2.1.2.1.2.20 del Decreto 1082 de 2015</w:t>
      </w:r>
      <w:r w:rsidRPr="003F195D">
        <w:rPr>
          <w:rFonts w:ascii="Arial" w:hAnsi="Arial" w:cs="Arial"/>
          <w:color w:val="auto"/>
          <w:sz w:val="20"/>
          <w:szCs w:val="20"/>
          <w:lang w:val="es-CO"/>
        </w:rPr>
        <w:t>, en el cual se indica que los posibles oferentes interesados en participar en el presente proceso, deberán manifestar su interés de participación dentro de los tres (3) días hábiles siguientes a la fecha de apertura.</w:t>
      </w:r>
    </w:p>
    <w:p w14:paraId="28E73C54" w14:textId="77777777" w:rsidR="00456D84" w:rsidRPr="003F195D" w:rsidRDefault="00456D84" w:rsidP="00456D84">
      <w:pPr>
        <w:pStyle w:val="Default"/>
        <w:jc w:val="both"/>
        <w:rPr>
          <w:rFonts w:ascii="Arial" w:hAnsi="Arial" w:cs="Arial"/>
          <w:color w:val="auto"/>
          <w:sz w:val="20"/>
          <w:szCs w:val="20"/>
          <w:lang w:val="es-CO"/>
        </w:rPr>
      </w:pPr>
    </w:p>
    <w:p w14:paraId="4A023BAE" w14:textId="77777777" w:rsidR="00456D84" w:rsidRPr="003F195D" w:rsidRDefault="00456D84" w:rsidP="00456D84">
      <w:pPr>
        <w:pStyle w:val="Default"/>
        <w:jc w:val="both"/>
        <w:rPr>
          <w:rFonts w:ascii="Arial" w:hAnsi="Arial" w:cs="Arial"/>
          <w:color w:val="auto"/>
          <w:sz w:val="20"/>
          <w:szCs w:val="20"/>
          <w:lang w:val="es-CO"/>
        </w:rPr>
      </w:pPr>
      <w:r w:rsidRPr="003F195D">
        <w:rPr>
          <w:rFonts w:ascii="Arial" w:hAnsi="Arial" w:cs="Arial"/>
          <w:color w:val="auto"/>
          <w:sz w:val="20"/>
          <w:szCs w:val="20"/>
          <w:lang w:val="es-CO"/>
        </w:rPr>
        <w:t>OFERENTE:</w:t>
      </w:r>
    </w:p>
    <w:p w14:paraId="52B861E5" w14:textId="77777777" w:rsidR="00456D84" w:rsidRPr="003F195D" w:rsidRDefault="00456D84" w:rsidP="00456D84">
      <w:pPr>
        <w:pStyle w:val="Default"/>
        <w:jc w:val="both"/>
        <w:rPr>
          <w:rFonts w:ascii="Arial" w:hAnsi="Arial" w:cs="Arial"/>
          <w:color w:val="auto"/>
          <w:sz w:val="20"/>
          <w:szCs w:val="20"/>
          <w:lang w:val="es-CO"/>
        </w:rPr>
      </w:pPr>
      <w:r w:rsidRPr="003F195D">
        <w:rPr>
          <w:rFonts w:ascii="Arial" w:hAnsi="Arial" w:cs="Arial"/>
          <w:color w:val="auto"/>
          <w:sz w:val="20"/>
          <w:szCs w:val="20"/>
          <w:lang w:val="es-CO"/>
        </w:rPr>
        <w:t>DIRECCIÓN:</w:t>
      </w:r>
    </w:p>
    <w:p w14:paraId="06906650" w14:textId="77777777" w:rsidR="00456D84" w:rsidRPr="003F195D" w:rsidRDefault="00456D84" w:rsidP="00456D84">
      <w:pPr>
        <w:pStyle w:val="Default"/>
        <w:jc w:val="both"/>
        <w:rPr>
          <w:rFonts w:ascii="Arial" w:hAnsi="Arial" w:cs="Arial"/>
          <w:color w:val="auto"/>
          <w:sz w:val="20"/>
          <w:szCs w:val="20"/>
          <w:lang w:val="es-CO"/>
        </w:rPr>
      </w:pPr>
      <w:r w:rsidRPr="003F195D">
        <w:rPr>
          <w:rFonts w:ascii="Arial" w:hAnsi="Arial" w:cs="Arial"/>
          <w:color w:val="auto"/>
          <w:sz w:val="20"/>
          <w:szCs w:val="20"/>
          <w:lang w:val="es-CO"/>
        </w:rPr>
        <w:t>TELÉFONOS:</w:t>
      </w:r>
    </w:p>
    <w:p w14:paraId="6CB1AF8D" w14:textId="77777777" w:rsidR="00456D84" w:rsidRPr="003F195D" w:rsidRDefault="00456D84" w:rsidP="00456D84">
      <w:pPr>
        <w:pStyle w:val="Default"/>
        <w:jc w:val="both"/>
        <w:rPr>
          <w:rFonts w:ascii="Arial" w:hAnsi="Arial" w:cs="Arial"/>
          <w:color w:val="auto"/>
          <w:sz w:val="20"/>
          <w:szCs w:val="20"/>
          <w:lang w:val="es-CO"/>
        </w:rPr>
      </w:pPr>
      <w:r w:rsidRPr="003F195D">
        <w:rPr>
          <w:rFonts w:ascii="Arial" w:hAnsi="Arial" w:cs="Arial"/>
          <w:color w:val="auto"/>
          <w:sz w:val="20"/>
          <w:szCs w:val="20"/>
          <w:lang w:val="es-CO"/>
        </w:rPr>
        <w:t>CORREO ELECTRÓNICO DE NOTIFICACIONES:</w:t>
      </w:r>
    </w:p>
    <w:p w14:paraId="77A89FAB" w14:textId="77777777" w:rsidR="00456D84" w:rsidRPr="003F195D" w:rsidRDefault="00456D84" w:rsidP="00456D84">
      <w:pPr>
        <w:pStyle w:val="Default"/>
        <w:jc w:val="both"/>
        <w:rPr>
          <w:rFonts w:ascii="Arial" w:hAnsi="Arial" w:cs="Arial"/>
          <w:color w:val="auto"/>
          <w:sz w:val="20"/>
          <w:szCs w:val="20"/>
          <w:lang w:val="es-CO"/>
        </w:rPr>
      </w:pPr>
    </w:p>
    <w:p w14:paraId="1B024F3F" w14:textId="77777777" w:rsidR="00456D84" w:rsidRPr="003F195D" w:rsidRDefault="00456D84" w:rsidP="00456D84">
      <w:pPr>
        <w:pStyle w:val="Default"/>
        <w:jc w:val="both"/>
        <w:rPr>
          <w:rFonts w:ascii="Arial" w:hAnsi="Arial" w:cs="Arial"/>
          <w:color w:val="auto"/>
          <w:sz w:val="20"/>
          <w:szCs w:val="20"/>
          <w:lang w:val="es-CO"/>
        </w:rPr>
      </w:pPr>
    </w:p>
    <w:p w14:paraId="42A6DB8F" w14:textId="77777777" w:rsidR="00456D84" w:rsidRPr="003F195D" w:rsidRDefault="00456D84" w:rsidP="00456D84">
      <w:pPr>
        <w:pStyle w:val="Default"/>
        <w:jc w:val="both"/>
        <w:rPr>
          <w:rFonts w:ascii="Arial" w:hAnsi="Arial" w:cs="Arial"/>
          <w:color w:val="auto"/>
          <w:sz w:val="20"/>
          <w:szCs w:val="20"/>
          <w:lang w:val="es-CO"/>
        </w:rPr>
      </w:pPr>
    </w:p>
    <w:p w14:paraId="1641D538" w14:textId="77777777" w:rsidR="00456D84" w:rsidRPr="003F195D" w:rsidRDefault="00456D84" w:rsidP="00456D84">
      <w:pPr>
        <w:pStyle w:val="Default"/>
        <w:jc w:val="both"/>
        <w:rPr>
          <w:rFonts w:ascii="Arial" w:hAnsi="Arial" w:cs="Arial"/>
          <w:color w:val="auto"/>
          <w:sz w:val="20"/>
          <w:szCs w:val="20"/>
          <w:lang w:val="es-CO"/>
        </w:rPr>
      </w:pPr>
    </w:p>
    <w:p w14:paraId="769D77C4" w14:textId="77777777" w:rsidR="00AC6F5C" w:rsidRPr="003F195D" w:rsidRDefault="00AC6F5C" w:rsidP="00AC6F5C">
      <w:pPr>
        <w:autoSpaceDE w:val="0"/>
        <w:autoSpaceDN w:val="0"/>
        <w:adjustRightInd w:val="0"/>
        <w:rPr>
          <w:rFonts w:ascii="Arial" w:hAnsi="Arial" w:cs="Arial"/>
          <w:sz w:val="20"/>
          <w:szCs w:val="20"/>
        </w:rPr>
      </w:pPr>
    </w:p>
    <w:p w14:paraId="1208A3C6" w14:textId="77777777" w:rsidR="00456D84" w:rsidRPr="003F195D" w:rsidRDefault="00456D84" w:rsidP="00AC6F5C">
      <w:pPr>
        <w:autoSpaceDE w:val="0"/>
        <w:autoSpaceDN w:val="0"/>
        <w:adjustRightInd w:val="0"/>
        <w:rPr>
          <w:rFonts w:ascii="Arial" w:hAnsi="Arial" w:cs="Arial"/>
          <w:sz w:val="20"/>
          <w:szCs w:val="20"/>
        </w:rPr>
      </w:pPr>
    </w:p>
    <w:p w14:paraId="707FA949" w14:textId="77777777" w:rsidR="00456D84" w:rsidRPr="003F195D" w:rsidRDefault="00456D84" w:rsidP="00AC6F5C">
      <w:pPr>
        <w:autoSpaceDE w:val="0"/>
        <w:autoSpaceDN w:val="0"/>
        <w:adjustRightInd w:val="0"/>
        <w:rPr>
          <w:rFonts w:ascii="Arial" w:hAnsi="Arial" w:cs="Arial"/>
          <w:sz w:val="20"/>
          <w:szCs w:val="20"/>
        </w:rPr>
      </w:pPr>
    </w:p>
    <w:p w14:paraId="6C8E44DC" w14:textId="77777777" w:rsidR="00AC6F5C" w:rsidRPr="003F195D" w:rsidRDefault="00AC6F5C" w:rsidP="00AC6F5C">
      <w:pPr>
        <w:pStyle w:val="Piedepgina"/>
        <w:tabs>
          <w:tab w:val="clear" w:pos="4419"/>
          <w:tab w:val="clear" w:pos="8838"/>
        </w:tabs>
        <w:jc w:val="both"/>
        <w:rPr>
          <w:rFonts w:ascii="Arial" w:hAnsi="Arial" w:cs="Arial"/>
          <w:b/>
          <w:sz w:val="20"/>
          <w:szCs w:val="20"/>
          <w:lang w:val="es-CO"/>
        </w:rPr>
      </w:pPr>
      <w:r w:rsidRPr="003F195D">
        <w:rPr>
          <w:rFonts w:ascii="Arial" w:hAnsi="Arial" w:cs="Arial"/>
          <w:b/>
          <w:sz w:val="20"/>
          <w:szCs w:val="20"/>
          <w:lang w:val="es-CO"/>
        </w:rPr>
        <w:t>NOMBRE DEL REPRESENTANTE LEGAL</w:t>
      </w:r>
    </w:p>
    <w:p w14:paraId="28F4A921" w14:textId="77777777" w:rsidR="00AC6F5C" w:rsidRPr="003F195D" w:rsidRDefault="00AC6F5C" w:rsidP="00AC6F5C">
      <w:pPr>
        <w:pStyle w:val="Piedepgina"/>
        <w:tabs>
          <w:tab w:val="clear" w:pos="4419"/>
          <w:tab w:val="clear" w:pos="8838"/>
        </w:tabs>
        <w:jc w:val="both"/>
        <w:rPr>
          <w:rFonts w:ascii="Arial" w:hAnsi="Arial" w:cs="Arial"/>
          <w:b/>
          <w:sz w:val="20"/>
          <w:szCs w:val="20"/>
          <w:lang w:val="es-CO"/>
        </w:rPr>
      </w:pPr>
      <w:r w:rsidRPr="003F195D">
        <w:rPr>
          <w:rFonts w:ascii="Arial" w:hAnsi="Arial" w:cs="Arial"/>
          <w:b/>
          <w:sz w:val="20"/>
          <w:szCs w:val="20"/>
          <w:lang w:val="es-CO"/>
        </w:rPr>
        <w:t>C.C:</w:t>
      </w:r>
    </w:p>
    <w:p w14:paraId="4D091E8B" w14:textId="77777777" w:rsidR="00AC6F5C" w:rsidRPr="003F195D" w:rsidRDefault="00AC6F5C" w:rsidP="00AC6F5C">
      <w:pPr>
        <w:pStyle w:val="Piedepgina"/>
        <w:tabs>
          <w:tab w:val="clear" w:pos="4419"/>
          <w:tab w:val="clear" w:pos="8838"/>
        </w:tabs>
        <w:jc w:val="both"/>
        <w:rPr>
          <w:rFonts w:ascii="Arial" w:hAnsi="Arial" w:cs="Arial"/>
          <w:b/>
          <w:sz w:val="20"/>
          <w:szCs w:val="20"/>
          <w:lang w:val="es-CO"/>
        </w:rPr>
      </w:pPr>
    </w:p>
    <w:p w14:paraId="71E5A63E" w14:textId="77777777" w:rsidR="00AC6F5C" w:rsidRPr="003F195D" w:rsidRDefault="00AC6F5C" w:rsidP="00AC6F5C">
      <w:pPr>
        <w:pStyle w:val="Piedepgina"/>
        <w:tabs>
          <w:tab w:val="clear" w:pos="4419"/>
          <w:tab w:val="clear" w:pos="8838"/>
        </w:tabs>
        <w:jc w:val="both"/>
        <w:rPr>
          <w:rFonts w:ascii="Arial" w:hAnsi="Arial" w:cs="Arial"/>
          <w:b/>
          <w:sz w:val="20"/>
          <w:szCs w:val="20"/>
          <w:lang w:val="es-CO"/>
        </w:rPr>
      </w:pPr>
      <w:r w:rsidRPr="003F195D">
        <w:rPr>
          <w:rFonts w:ascii="Arial" w:hAnsi="Arial" w:cs="Arial"/>
          <w:b/>
          <w:sz w:val="20"/>
          <w:szCs w:val="20"/>
          <w:lang w:val="es-CO"/>
        </w:rPr>
        <w:t>FIRMA DEL REPRESENTANTE LEGAL</w:t>
      </w:r>
    </w:p>
    <w:p w14:paraId="12277A02" w14:textId="77777777" w:rsidR="00AA236D" w:rsidRPr="003F195D" w:rsidRDefault="00AA236D" w:rsidP="00AC6F5C">
      <w:pPr>
        <w:pStyle w:val="Piedepgina"/>
        <w:tabs>
          <w:tab w:val="clear" w:pos="4419"/>
          <w:tab w:val="clear" w:pos="8838"/>
        </w:tabs>
        <w:jc w:val="both"/>
        <w:rPr>
          <w:rFonts w:ascii="Arial" w:hAnsi="Arial" w:cs="Arial"/>
          <w:b/>
          <w:sz w:val="22"/>
          <w:szCs w:val="22"/>
          <w:lang w:val="es-CO"/>
        </w:rPr>
      </w:pPr>
    </w:p>
    <w:p w14:paraId="0F805E58" w14:textId="77777777" w:rsidR="00AA236D" w:rsidRPr="003F195D" w:rsidRDefault="00AA236D" w:rsidP="00AC6F5C">
      <w:pPr>
        <w:pStyle w:val="Piedepgina"/>
        <w:tabs>
          <w:tab w:val="clear" w:pos="4419"/>
          <w:tab w:val="clear" w:pos="8838"/>
        </w:tabs>
        <w:jc w:val="both"/>
        <w:rPr>
          <w:rFonts w:ascii="Arial" w:hAnsi="Arial" w:cs="Arial"/>
          <w:b/>
          <w:sz w:val="22"/>
          <w:szCs w:val="22"/>
          <w:lang w:val="es-CO"/>
        </w:rPr>
      </w:pPr>
    </w:p>
    <w:p w14:paraId="4AB0119D" w14:textId="77777777" w:rsidR="00AA236D" w:rsidRPr="003F195D" w:rsidRDefault="00AA236D" w:rsidP="00AC6F5C">
      <w:pPr>
        <w:pStyle w:val="Piedepgina"/>
        <w:tabs>
          <w:tab w:val="clear" w:pos="4419"/>
          <w:tab w:val="clear" w:pos="8838"/>
        </w:tabs>
        <w:jc w:val="both"/>
        <w:rPr>
          <w:rFonts w:ascii="Arial" w:hAnsi="Arial" w:cs="Arial"/>
          <w:b/>
          <w:sz w:val="22"/>
          <w:szCs w:val="22"/>
          <w:lang w:val="es-CO"/>
        </w:rPr>
      </w:pPr>
    </w:p>
    <w:p w14:paraId="5FA07DFD" w14:textId="77777777" w:rsidR="00AA236D" w:rsidRPr="003F195D" w:rsidRDefault="00AA236D" w:rsidP="00AC6F5C">
      <w:pPr>
        <w:pStyle w:val="Piedepgina"/>
        <w:tabs>
          <w:tab w:val="clear" w:pos="4419"/>
          <w:tab w:val="clear" w:pos="8838"/>
        </w:tabs>
        <w:jc w:val="both"/>
        <w:rPr>
          <w:rFonts w:ascii="Arial" w:hAnsi="Arial" w:cs="Arial"/>
          <w:b/>
          <w:sz w:val="22"/>
          <w:szCs w:val="22"/>
          <w:lang w:val="es-CO"/>
        </w:rPr>
      </w:pPr>
    </w:p>
    <w:p w14:paraId="2B0E3777" w14:textId="77777777" w:rsidR="00AA236D" w:rsidRPr="003F195D" w:rsidRDefault="00AA236D" w:rsidP="00AC6F5C">
      <w:pPr>
        <w:pStyle w:val="Piedepgina"/>
        <w:tabs>
          <w:tab w:val="clear" w:pos="4419"/>
          <w:tab w:val="clear" w:pos="8838"/>
        </w:tabs>
        <w:jc w:val="both"/>
        <w:rPr>
          <w:rFonts w:ascii="Arial" w:hAnsi="Arial" w:cs="Arial"/>
          <w:b/>
          <w:sz w:val="22"/>
          <w:szCs w:val="22"/>
          <w:lang w:val="es-CO"/>
        </w:rPr>
      </w:pPr>
    </w:p>
    <w:p w14:paraId="5B72A0ED" w14:textId="77777777" w:rsidR="00AA236D" w:rsidRPr="003F195D" w:rsidRDefault="00AA236D" w:rsidP="00AC6F5C">
      <w:pPr>
        <w:pStyle w:val="Piedepgina"/>
        <w:tabs>
          <w:tab w:val="clear" w:pos="4419"/>
          <w:tab w:val="clear" w:pos="8838"/>
        </w:tabs>
        <w:jc w:val="both"/>
        <w:rPr>
          <w:rFonts w:ascii="Arial" w:hAnsi="Arial" w:cs="Arial"/>
          <w:b/>
          <w:sz w:val="22"/>
          <w:szCs w:val="22"/>
          <w:lang w:val="es-CO"/>
        </w:rPr>
      </w:pPr>
    </w:p>
    <w:p w14:paraId="579495FD" w14:textId="77777777" w:rsidR="00AA236D" w:rsidRPr="003F195D" w:rsidRDefault="00AA236D" w:rsidP="00AC6F5C">
      <w:pPr>
        <w:pStyle w:val="Piedepgina"/>
        <w:tabs>
          <w:tab w:val="clear" w:pos="4419"/>
          <w:tab w:val="clear" w:pos="8838"/>
        </w:tabs>
        <w:jc w:val="both"/>
        <w:rPr>
          <w:rFonts w:ascii="Arial" w:hAnsi="Arial" w:cs="Arial"/>
          <w:b/>
          <w:sz w:val="22"/>
          <w:szCs w:val="22"/>
          <w:lang w:val="es-CO"/>
        </w:rPr>
      </w:pPr>
    </w:p>
    <w:p w14:paraId="7A4AE858" w14:textId="77777777" w:rsidR="00CE3CE7" w:rsidRPr="003F195D" w:rsidRDefault="00CE3CE7" w:rsidP="00AC6F5C">
      <w:pPr>
        <w:pStyle w:val="Piedepgina"/>
        <w:tabs>
          <w:tab w:val="clear" w:pos="4419"/>
          <w:tab w:val="clear" w:pos="8838"/>
        </w:tabs>
        <w:jc w:val="both"/>
        <w:rPr>
          <w:rFonts w:ascii="Arial" w:hAnsi="Arial" w:cs="Arial"/>
          <w:b/>
          <w:sz w:val="22"/>
          <w:szCs w:val="22"/>
          <w:lang w:val="es-CO"/>
        </w:rPr>
      </w:pPr>
    </w:p>
    <w:p w14:paraId="26C06537" w14:textId="77777777" w:rsidR="00D3101F" w:rsidRPr="003F195D" w:rsidRDefault="00D3101F" w:rsidP="00AC6F5C">
      <w:pPr>
        <w:pStyle w:val="Piedepgina"/>
        <w:tabs>
          <w:tab w:val="clear" w:pos="4419"/>
          <w:tab w:val="clear" w:pos="8838"/>
        </w:tabs>
        <w:jc w:val="both"/>
        <w:rPr>
          <w:rFonts w:ascii="Arial" w:hAnsi="Arial" w:cs="Arial"/>
          <w:b/>
          <w:sz w:val="22"/>
          <w:szCs w:val="22"/>
          <w:lang w:val="es-CO"/>
        </w:rPr>
      </w:pPr>
    </w:p>
    <w:p w14:paraId="6FE51525" w14:textId="77777777" w:rsidR="006110AC" w:rsidRPr="003F195D" w:rsidRDefault="006110AC" w:rsidP="006110AC">
      <w:pPr>
        <w:spacing w:after="160" w:line="259" w:lineRule="auto"/>
        <w:jc w:val="center"/>
        <w:rPr>
          <w:rFonts w:ascii="Arial" w:hAnsi="Arial" w:cs="Arial"/>
          <w:b/>
          <w:sz w:val="20"/>
          <w:szCs w:val="20"/>
        </w:rPr>
      </w:pPr>
      <w:r w:rsidRPr="003F195D">
        <w:rPr>
          <w:rFonts w:ascii="Arial" w:hAnsi="Arial" w:cs="Arial"/>
          <w:b/>
          <w:sz w:val="20"/>
          <w:szCs w:val="20"/>
        </w:rPr>
        <w:t>FORMULARIO 5</w:t>
      </w:r>
    </w:p>
    <w:tbl>
      <w:tblPr>
        <w:tblW w:w="9184" w:type="dxa"/>
        <w:jc w:val="center"/>
        <w:tblCellMar>
          <w:left w:w="35" w:type="dxa"/>
          <w:right w:w="35" w:type="dxa"/>
        </w:tblCellMar>
        <w:tblLook w:val="0000" w:firstRow="0" w:lastRow="0" w:firstColumn="0" w:lastColumn="0" w:noHBand="0" w:noVBand="0"/>
      </w:tblPr>
      <w:tblGrid>
        <w:gridCol w:w="4388"/>
        <w:gridCol w:w="4796"/>
      </w:tblGrid>
      <w:tr w:rsidR="003F195D" w:rsidRPr="003F195D" w14:paraId="567B37EE" w14:textId="77777777" w:rsidTr="00E0756A">
        <w:trPr>
          <w:trHeight w:val="537"/>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42692347" w14:textId="77777777" w:rsidR="006110AC" w:rsidRPr="003F195D" w:rsidRDefault="006110AC" w:rsidP="00E0756A">
            <w:pPr>
              <w:spacing w:after="160" w:line="259" w:lineRule="auto"/>
              <w:jc w:val="center"/>
              <w:rPr>
                <w:rFonts w:ascii="Arial" w:hAnsi="Arial" w:cs="Arial"/>
                <w:b/>
                <w:sz w:val="20"/>
                <w:szCs w:val="20"/>
              </w:rPr>
            </w:pPr>
            <w:r w:rsidRPr="003F195D">
              <w:rPr>
                <w:rFonts w:ascii="Arial" w:hAnsi="Arial" w:cs="Arial"/>
                <w:b/>
                <w:sz w:val="20"/>
                <w:szCs w:val="20"/>
              </w:rPr>
              <w:t>FORMATO DE IDONEIDAD DEL RECURSO HUMANO</w:t>
            </w:r>
          </w:p>
        </w:tc>
      </w:tr>
      <w:tr w:rsidR="003F195D" w:rsidRPr="003F195D" w14:paraId="1564AD43" w14:textId="77777777" w:rsidTr="00E0756A">
        <w:trPr>
          <w:trHeight w:val="223"/>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501D76D5" w14:textId="77777777" w:rsidR="006110AC" w:rsidRPr="003F195D" w:rsidRDefault="006110AC" w:rsidP="00E0756A">
            <w:pPr>
              <w:spacing w:after="160" w:line="259" w:lineRule="auto"/>
              <w:rPr>
                <w:rFonts w:ascii="Arial" w:hAnsi="Arial" w:cs="Arial"/>
                <w:iCs/>
                <w:sz w:val="20"/>
                <w:szCs w:val="20"/>
              </w:rPr>
            </w:pPr>
            <w:r w:rsidRPr="003F195D">
              <w:rPr>
                <w:rFonts w:ascii="Arial" w:hAnsi="Arial" w:cs="Arial"/>
                <w:iCs/>
                <w:sz w:val="20"/>
                <w:szCs w:val="20"/>
              </w:rPr>
              <w:t>Ciudad y Fecha</w:t>
            </w:r>
          </w:p>
        </w:tc>
      </w:tr>
      <w:tr w:rsidR="003F195D" w:rsidRPr="003F195D" w14:paraId="05FC7932" w14:textId="77777777" w:rsidTr="00E0756A">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52579BAF" w14:textId="77777777" w:rsidR="006110AC" w:rsidRPr="003F195D" w:rsidRDefault="006110AC" w:rsidP="00E0756A">
            <w:pPr>
              <w:spacing w:after="160" w:line="259" w:lineRule="auto"/>
              <w:rPr>
                <w:rFonts w:ascii="Arial" w:hAnsi="Arial" w:cs="Arial"/>
                <w:iCs/>
                <w:sz w:val="20"/>
                <w:szCs w:val="20"/>
              </w:rPr>
            </w:pPr>
            <w:r w:rsidRPr="003F195D">
              <w:rPr>
                <w:rFonts w:ascii="Arial" w:hAnsi="Arial" w:cs="Arial"/>
                <w:iCs/>
                <w:sz w:val="20"/>
                <w:szCs w:val="20"/>
              </w:rPr>
              <w:t>Nombres y Apellidos</w:t>
            </w:r>
          </w:p>
        </w:tc>
      </w:tr>
      <w:tr w:rsidR="003F195D" w:rsidRPr="003F195D" w14:paraId="5059D2DC" w14:textId="77777777" w:rsidTr="00E0756A">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41C226DD" w14:textId="77777777" w:rsidR="006110AC" w:rsidRPr="003F195D" w:rsidRDefault="006110AC" w:rsidP="00E0756A">
            <w:pPr>
              <w:spacing w:after="160" w:line="259" w:lineRule="auto"/>
              <w:rPr>
                <w:rFonts w:ascii="Arial" w:hAnsi="Arial" w:cs="Arial"/>
                <w:iCs/>
                <w:sz w:val="20"/>
                <w:szCs w:val="20"/>
              </w:rPr>
            </w:pPr>
            <w:r w:rsidRPr="003F195D">
              <w:rPr>
                <w:rFonts w:ascii="Arial" w:hAnsi="Arial" w:cs="Arial"/>
                <w:iCs/>
                <w:sz w:val="20"/>
                <w:szCs w:val="20"/>
              </w:rPr>
              <w:t>Cédula de Ciudadanía</w:t>
            </w:r>
          </w:p>
        </w:tc>
      </w:tr>
      <w:tr w:rsidR="003F195D" w:rsidRPr="003F195D" w14:paraId="60390D69" w14:textId="77777777" w:rsidTr="00E0756A">
        <w:trPr>
          <w:trHeight w:val="223"/>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20FB3550" w14:textId="77777777" w:rsidR="006110AC" w:rsidRPr="003F195D" w:rsidRDefault="006110AC" w:rsidP="00E0756A">
            <w:pPr>
              <w:spacing w:after="160" w:line="259" w:lineRule="auto"/>
              <w:rPr>
                <w:rFonts w:ascii="Arial" w:hAnsi="Arial" w:cs="Arial"/>
                <w:iCs/>
                <w:sz w:val="20"/>
                <w:szCs w:val="20"/>
              </w:rPr>
            </w:pPr>
            <w:r w:rsidRPr="003F195D">
              <w:rPr>
                <w:rFonts w:ascii="Arial" w:hAnsi="Arial" w:cs="Arial"/>
                <w:iCs/>
                <w:sz w:val="20"/>
                <w:szCs w:val="20"/>
              </w:rPr>
              <w:t xml:space="preserve">Fecha de Nacimiento </w:t>
            </w:r>
          </w:p>
        </w:tc>
      </w:tr>
      <w:tr w:rsidR="003F195D" w:rsidRPr="003F195D" w14:paraId="1324F38E" w14:textId="77777777" w:rsidTr="00E0756A">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07C45CB3" w14:textId="77777777" w:rsidR="006110AC" w:rsidRPr="003F195D" w:rsidRDefault="006110AC" w:rsidP="00E0756A">
            <w:pPr>
              <w:spacing w:after="160" w:line="259" w:lineRule="auto"/>
              <w:rPr>
                <w:rFonts w:ascii="Arial" w:hAnsi="Arial" w:cs="Arial"/>
                <w:iCs/>
                <w:sz w:val="20"/>
                <w:szCs w:val="20"/>
              </w:rPr>
            </w:pPr>
            <w:r w:rsidRPr="003F195D">
              <w:rPr>
                <w:rFonts w:ascii="Arial" w:hAnsi="Arial" w:cs="Arial"/>
                <w:iCs/>
                <w:sz w:val="20"/>
                <w:szCs w:val="20"/>
              </w:rPr>
              <w:t>Nacionalidad</w:t>
            </w:r>
          </w:p>
        </w:tc>
      </w:tr>
      <w:tr w:rsidR="003F195D" w:rsidRPr="003F195D" w14:paraId="1FF8FBA1" w14:textId="77777777" w:rsidTr="00E0756A">
        <w:trPr>
          <w:trHeight w:val="223"/>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0BA04EBA" w14:textId="77777777" w:rsidR="006110AC" w:rsidRPr="003F195D" w:rsidRDefault="006110AC" w:rsidP="00E0756A">
            <w:pPr>
              <w:spacing w:after="160" w:line="259" w:lineRule="auto"/>
              <w:rPr>
                <w:rFonts w:ascii="Arial" w:hAnsi="Arial" w:cs="Arial"/>
                <w:iCs/>
                <w:sz w:val="20"/>
                <w:szCs w:val="20"/>
              </w:rPr>
            </w:pPr>
            <w:r w:rsidRPr="003F195D">
              <w:rPr>
                <w:rFonts w:ascii="Arial" w:hAnsi="Arial" w:cs="Arial"/>
                <w:iCs/>
                <w:sz w:val="20"/>
                <w:szCs w:val="20"/>
              </w:rPr>
              <w:t xml:space="preserve">Profesión </w:t>
            </w:r>
          </w:p>
        </w:tc>
      </w:tr>
      <w:tr w:rsidR="003F195D" w:rsidRPr="003F195D" w14:paraId="247BF82F" w14:textId="77777777" w:rsidTr="00E0756A">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2DDA22F6" w14:textId="77777777" w:rsidR="006110AC" w:rsidRPr="003F195D" w:rsidRDefault="006110AC" w:rsidP="00E0756A">
            <w:pPr>
              <w:spacing w:after="160" w:line="259" w:lineRule="auto"/>
              <w:rPr>
                <w:rFonts w:ascii="Arial" w:hAnsi="Arial" w:cs="Arial"/>
                <w:iCs/>
                <w:sz w:val="20"/>
                <w:szCs w:val="20"/>
              </w:rPr>
            </w:pPr>
            <w:r w:rsidRPr="003F195D">
              <w:rPr>
                <w:rFonts w:ascii="Arial" w:hAnsi="Arial" w:cs="Arial"/>
                <w:iCs/>
                <w:sz w:val="20"/>
                <w:szCs w:val="20"/>
              </w:rPr>
              <w:t>Universidad</w:t>
            </w:r>
          </w:p>
        </w:tc>
      </w:tr>
      <w:tr w:rsidR="003F195D" w:rsidRPr="003F195D" w14:paraId="139F0902" w14:textId="77777777" w:rsidTr="00E0756A">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42ECDB1F" w14:textId="77777777" w:rsidR="006110AC" w:rsidRPr="003F195D" w:rsidRDefault="006110AC" w:rsidP="00E0756A">
            <w:pPr>
              <w:spacing w:after="160" w:line="259" w:lineRule="auto"/>
              <w:rPr>
                <w:rFonts w:ascii="Arial" w:hAnsi="Arial" w:cs="Arial"/>
                <w:iCs/>
                <w:sz w:val="20"/>
                <w:szCs w:val="20"/>
              </w:rPr>
            </w:pPr>
            <w:r w:rsidRPr="003F195D">
              <w:rPr>
                <w:rFonts w:ascii="Arial" w:hAnsi="Arial" w:cs="Arial"/>
                <w:iCs/>
                <w:sz w:val="20"/>
                <w:szCs w:val="20"/>
              </w:rPr>
              <w:t>No Registro Profesional</w:t>
            </w:r>
          </w:p>
        </w:tc>
      </w:tr>
      <w:tr w:rsidR="003F195D" w:rsidRPr="003F195D" w14:paraId="67D1B0B8" w14:textId="77777777" w:rsidTr="00E0756A">
        <w:trPr>
          <w:trHeight w:val="223"/>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572955E9" w14:textId="77777777" w:rsidR="006110AC" w:rsidRPr="003F195D" w:rsidRDefault="006110AC" w:rsidP="00E0756A">
            <w:pPr>
              <w:spacing w:after="160" w:line="259" w:lineRule="auto"/>
              <w:rPr>
                <w:rFonts w:ascii="Arial" w:hAnsi="Arial" w:cs="Arial"/>
                <w:iCs/>
                <w:sz w:val="20"/>
                <w:szCs w:val="20"/>
              </w:rPr>
            </w:pPr>
            <w:r w:rsidRPr="003F195D">
              <w:rPr>
                <w:rFonts w:ascii="Arial" w:hAnsi="Arial" w:cs="Arial"/>
                <w:iCs/>
                <w:sz w:val="20"/>
                <w:szCs w:val="20"/>
              </w:rPr>
              <w:t>Título Obtenido</w:t>
            </w:r>
          </w:p>
        </w:tc>
      </w:tr>
      <w:tr w:rsidR="003F195D" w:rsidRPr="003F195D" w14:paraId="216212D6" w14:textId="77777777" w:rsidTr="00E0756A">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72758451" w14:textId="77777777" w:rsidR="006110AC" w:rsidRPr="003F195D" w:rsidRDefault="006110AC" w:rsidP="00E0756A">
            <w:pPr>
              <w:spacing w:after="160" w:line="259" w:lineRule="auto"/>
              <w:rPr>
                <w:rFonts w:ascii="Arial" w:hAnsi="Arial" w:cs="Arial"/>
                <w:iCs/>
                <w:sz w:val="20"/>
                <w:szCs w:val="20"/>
              </w:rPr>
            </w:pPr>
            <w:r w:rsidRPr="003F195D">
              <w:rPr>
                <w:rFonts w:ascii="Arial" w:hAnsi="Arial" w:cs="Arial"/>
                <w:iCs/>
                <w:sz w:val="20"/>
                <w:szCs w:val="20"/>
              </w:rPr>
              <w:t xml:space="preserve">Especializaciones </w:t>
            </w:r>
          </w:p>
        </w:tc>
      </w:tr>
      <w:tr w:rsidR="003F195D" w:rsidRPr="003F195D" w14:paraId="2BD25E27" w14:textId="77777777" w:rsidTr="00E0756A">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4A795583" w14:textId="77777777" w:rsidR="006110AC" w:rsidRPr="003F195D" w:rsidRDefault="006110AC" w:rsidP="00E0756A">
            <w:pPr>
              <w:spacing w:after="160" w:line="259" w:lineRule="auto"/>
              <w:rPr>
                <w:rFonts w:ascii="Arial" w:hAnsi="Arial" w:cs="Arial"/>
                <w:bCs/>
                <w:iCs/>
                <w:sz w:val="20"/>
                <w:szCs w:val="20"/>
              </w:rPr>
            </w:pPr>
          </w:p>
        </w:tc>
      </w:tr>
      <w:tr w:rsidR="003F195D" w:rsidRPr="003F195D" w14:paraId="10A1D8BB" w14:textId="77777777" w:rsidTr="00E0756A">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4072D6A9" w14:textId="77777777" w:rsidR="006110AC" w:rsidRPr="003F195D" w:rsidRDefault="006110AC" w:rsidP="00E0756A">
            <w:pPr>
              <w:spacing w:after="160" w:line="259" w:lineRule="auto"/>
              <w:rPr>
                <w:rFonts w:ascii="Arial" w:hAnsi="Arial" w:cs="Arial"/>
                <w:bCs/>
                <w:iCs/>
                <w:sz w:val="20"/>
                <w:szCs w:val="20"/>
              </w:rPr>
            </w:pPr>
          </w:p>
        </w:tc>
      </w:tr>
      <w:tr w:rsidR="003F195D" w:rsidRPr="003F195D" w14:paraId="37755FFE" w14:textId="77777777" w:rsidTr="00E0756A">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2C042E6A" w14:textId="77777777" w:rsidR="006110AC" w:rsidRPr="003F195D" w:rsidRDefault="006110AC" w:rsidP="00E0756A">
            <w:pPr>
              <w:spacing w:after="160" w:line="259" w:lineRule="auto"/>
              <w:rPr>
                <w:rFonts w:ascii="Arial" w:hAnsi="Arial" w:cs="Arial"/>
                <w:iCs/>
                <w:sz w:val="20"/>
                <w:szCs w:val="20"/>
              </w:rPr>
            </w:pPr>
            <w:r w:rsidRPr="003F195D">
              <w:rPr>
                <w:rFonts w:ascii="Arial" w:hAnsi="Arial" w:cs="Arial"/>
                <w:iCs/>
                <w:sz w:val="20"/>
                <w:szCs w:val="20"/>
              </w:rPr>
              <w:t>Tiempo de Experiencia en el desempeñado de funciones como las requeridas en la contratación:</w:t>
            </w:r>
          </w:p>
        </w:tc>
      </w:tr>
      <w:tr w:rsidR="003F195D" w:rsidRPr="003F195D" w14:paraId="1A7AB28B" w14:textId="77777777" w:rsidTr="00E0756A">
        <w:trPr>
          <w:trHeight w:val="208"/>
          <w:jc w:val="center"/>
        </w:trPr>
        <w:tc>
          <w:tcPr>
            <w:tcW w:w="9184" w:type="dxa"/>
            <w:gridSpan w:val="2"/>
            <w:tcBorders>
              <w:top w:val="single" w:sz="6" w:space="0" w:color="000000"/>
              <w:left w:val="single" w:sz="6" w:space="0" w:color="000000"/>
              <w:bottom w:val="single" w:sz="6" w:space="0" w:color="000000"/>
              <w:right w:val="single" w:sz="6" w:space="0" w:color="000000"/>
            </w:tcBorders>
          </w:tcPr>
          <w:p w14:paraId="2CF051B1" w14:textId="77777777" w:rsidR="006110AC" w:rsidRPr="003F195D" w:rsidRDefault="006110AC" w:rsidP="00E0756A">
            <w:pPr>
              <w:spacing w:after="160" w:line="259" w:lineRule="auto"/>
              <w:rPr>
                <w:rFonts w:ascii="Arial" w:hAnsi="Arial" w:cs="Arial"/>
                <w:iCs/>
                <w:sz w:val="20"/>
                <w:szCs w:val="20"/>
              </w:rPr>
            </w:pPr>
            <w:r w:rsidRPr="003F195D">
              <w:rPr>
                <w:rFonts w:ascii="Arial" w:hAnsi="Arial" w:cs="Arial"/>
                <w:iCs/>
                <w:sz w:val="20"/>
                <w:szCs w:val="20"/>
              </w:rPr>
              <w:t>Tiempo de Servicio en la Institución (para aquellos con dos o más contratos):</w:t>
            </w:r>
          </w:p>
        </w:tc>
      </w:tr>
      <w:tr w:rsidR="006110AC" w:rsidRPr="003F195D" w14:paraId="250A3A14" w14:textId="77777777" w:rsidTr="00E0756A">
        <w:trPr>
          <w:trHeight w:val="1267"/>
          <w:jc w:val="center"/>
        </w:trPr>
        <w:tc>
          <w:tcPr>
            <w:tcW w:w="4388" w:type="dxa"/>
            <w:tcBorders>
              <w:top w:val="single" w:sz="6" w:space="0" w:color="000000"/>
              <w:left w:val="single" w:sz="6" w:space="0" w:color="000000"/>
              <w:bottom w:val="single" w:sz="6" w:space="0" w:color="000000"/>
              <w:right w:val="single" w:sz="4" w:space="0" w:color="auto"/>
            </w:tcBorders>
          </w:tcPr>
          <w:p w14:paraId="70203DA8" w14:textId="77777777" w:rsidR="006110AC" w:rsidRPr="003F195D" w:rsidRDefault="006110AC" w:rsidP="00E0756A">
            <w:pPr>
              <w:spacing w:after="160" w:line="259" w:lineRule="auto"/>
              <w:rPr>
                <w:rFonts w:ascii="Arial" w:hAnsi="Arial" w:cs="Arial"/>
                <w:bCs/>
                <w:iCs/>
                <w:sz w:val="20"/>
                <w:szCs w:val="20"/>
              </w:rPr>
            </w:pPr>
          </w:p>
          <w:p w14:paraId="1FEA5AF5" w14:textId="77777777" w:rsidR="006110AC" w:rsidRPr="003F195D" w:rsidRDefault="006110AC" w:rsidP="00E0756A">
            <w:pPr>
              <w:spacing w:after="160" w:line="259" w:lineRule="auto"/>
              <w:rPr>
                <w:rFonts w:ascii="Arial" w:hAnsi="Arial" w:cs="Arial"/>
                <w:sz w:val="20"/>
                <w:szCs w:val="20"/>
              </w:rPr>
            </w:pPr>
            <w:r w:rsidRPr="003F195D">
              <w:rPr>
                <w:rFonts w:ascii="Arial" w:hAnsi="Arial" w:cs="Arial"/>
                <w:iCs/>
                <w:sz w:val="20"/>
                <w:szCs w:val="20"/>
              </w:rPr>
              <w:t xml:space="preserve"> Firma del Profesional</w:t>
            </w:r>
          </w:p>
        </w:tc>
        <w:tc>
          <w:tcPr>
            <w:tcW w:w="4796" w:type="dxa"/>
            <w:tcBorders>
              <w:top w:val="single" w:sz="6" w:space="0" w:color="000000"/>
              <w:left w:val="single" w:sz="4" w:space="0" w:color="auto"/>
              <w:bottom w:val="single" w:sz="6" w:space="0" w:color="000000"/>
              <w:right w:val="single" w:sz="6" w:space="0" w:color="000000"/>
            </w:tcBorders>
          </w:tcPr>
          <w:p w14:paraId="7CB02578" w14:textId="77777777" w:rsidR="006110AC" w:rsidRPr="003F195D" w:rsidRDefault="006110AC" w:rsidP="00E0756A">
            <w:pPr>
              <w:spacing w:after="160" w:line="259" w:lineRule="auto"/>
              <w:rPr>
                <w:rFonts w:ascii="Arial" w:hAnsi="Arial" w:cs="Arial"/>
                <w:iCs/>
                <w:sz w:val="20"/>
                <w:szCs w:val="20"/>
              </w:rPr>
            </w:pPr>
          </w:p>
          <w:p w14:paraId="0C9A5CD7" w14:textId="77777777" w:rsidR="006110AC" w:rsidRPr="003F195D" w:rsidRDefault="006110AC" w:rsidP="00E0756A">
            <w:pPr>
              <w:spacing w:after="160" w:line="259" w:lineRule="auto"/>
              <w:rPr>
                <w:rFonts w:ascii="Arial" w:hAnsi="Arial" w:cs="Arial"/>
                <w:iCs/>
                <w:sz w:val="20"/>
                <w:szCs w:val="20"/>
              </w:rPr>
            </w:pPr>
            <w:r w:rsidRPr="003F195D">
              <w:rPr>
                <w:rFonts w:ascii="Arial" w:hAnsi="Arial" w:cs="Arial"/>
                <w:iCs/>
                <w:sz w:val="20"/>
                <w:szCs w:val="20"/>
              </w:rPr>
              <w:t>Firma del representante legal</w:t>
            </w:r>
          </w:p>
          <w:p w14:paraId="18E85B7B" w14:textId="77777777" w:rsidR="006110AC" w:rsidRPr="003F195D" w:rsidRDefault="006110AC" w:rsidP="00E0756A">
            <w:pPr>
              <w:spacing w:after="160" w:line="259" w:lineRule="auto"/>
              <w:rPr>
                <w:rFonts w:ascii="Arial" w:hAnsi="Arial" w:cs="Arial"/>
                <w:sz w:val="20"/>
                <w:szCs w:val="20"/>
              </w:rPr>
            </w:pPr>
          </w:p>
        </w:tc>
      </w:tr>
    </w:tbl>
    <w:p w14:paraId="1462D42E" w14:textId="77777777" w:rsidR="006110AC" w:rsidRPr="003F195D" w:rsidRDefault="006110AC" w:rsidP="006110AC">
      <w:pPr>
        <w:spacing w:after="160" w:line="259" w:lineRule="auto"/>
        <w:rPr>
          <w:rFonts w:ascii="Arial" w:hAnsi="Arial" w:cs="Arial"/>
          <w:b/>
          <w:sz w:val="22"/>
          <w:szCs w:val="22"/>
        </w:rPr>
      </w:pPr>
    </w:p>
    <w:p w14:paraId="2E72A40E" w14:textId="77777777" w:rsidR="006110AC" w:rsidRPr="003F195D" w:rsidRDefault="006110AC" w:rsidP="006110AC">
      <w:pPr>
        <w:spacing w:after="160" w:line="259" w:lineRule="auto"/>
        <w:rPr>
          <w:rFonts w:ascii="Arial" w:hAnsi="Arial" w:cs="Arial"/>
          <w:b/>
          <w:sz w:val="22"/>
          <w:szCs w:val="22"/>
          <w:u w:val="single"/>
        </w:rPr>
      </w:pPr>
    </w:p>
    <w:p w14:paraId="7F0C8187" w14:textId="77777777" w:rsidR="006110AC" w:rsidRPr="003F195D" w:rsidRDefault="006110AC" w:rsidP="006110AC">
      <w:pPr>
        <w:spacing w:after="160" w:line="259" w:lineRule="auto"/>
        <w:rPr>
          <w:rFonts w:ascii="Arial" w:hAnsi="Arial" w:cs="Arial"/>
          <w:b/>
          <w:sz w:val="22"/>
          <w:szCs w:val="22"/>
          <w:u w:val="single"/>
        </w:rPr>
      </w:pPr>
    </w:p>
    <w:p w14:paraId="1DD20D15" w14:textId="77777777" w:rsidR="006110AC" w:rsidRPr="003F195D" w:rsidRDefault="006110AC" w:rsidP="006110AC">
      <w:pPr>
        <w:spacing w:after="160" w:line="259" w:lineRule="auto"/>
        <w:rPr>
          <w:rFonts w:ascii="Arial" w:hAnsi="Arial" w:cs="Arial"/>
          <w:b/>
          <w:sz w:val="22"/>
          <w:szCs w:val="22"/>
          <w:u w:val="single"/>
        </w:rPr>
      </w:pPr>
    </w:p>
    <w:p w14:paraId="1E4CADFB" w14:textId="77777777" w:rsidR="006110AC" w:rsidRPr="003F195D" w:rsidRDefault="006110AC" w:rsidP="006110AC">
      <w:pPr>
        <w:spacing w:after="160" w:line="259" w:lineRule="auto"/>
        <w:rPr>
          <w:rFonts w:ascii="Arial" w:hAnsi="Arial" w:cs="Arial"/>
          <w:b/>
          <w:sz w:val="22"/>
          <w:szCs w:val="22"/>
          <w:u w:val="single"/>
        </w:rPr>
      </w:pPr>
    </w:p>
    <w:p w14:paraId="7EBB375E" w14:textId="77777777" w:rsidR="00772C9D" w:rsidRPr="003F195D" w:rsidRDefault="00772C9D" w:rsidP="006110AC">
      <w:pPr>
        <w:spacing w:after="160" w:line="259" w:lineRule="auto"/>
        <w:rPr>
          <w:rFonts w:ascii="Arial" w:hAnsi="Arial" w:cs="Arial"/>
          <w:b/>
          <w:sz w:val="22"/>
          <w:szCs w:val="22"/>
          <w:u w:val="single"/>
        </w:rPr>
      </w:pPr>
    </w:p>
    <w:p w14:paraId="6F481266" w14:textId="77777777" w:rsidR="00772C9D" w:rsidRPr="003F195D" w:rsidRDefault="00772C9D" w:rsidP="006110AC">
      <w:pPr>
        <w:spacing w:after="160" w:line="259" w:lineRule="auto"/>
        <w:rPr>
          <w:rFonts w:ascii="Arial" w:hAnsi="Arial" w:cs="Arial"/>
          <w:b/>
          <w:sz w:val="22"/>
          <w:szCs w:val="22"/>
          <w:u w:val="single"/>
        </w:rPr>
      </w:pPr>
    </w:p>
    <w:p w14:paraId="3AF6B9A2" w14:textId="77777777" w:rsidR="00772C9D" w:rsidRPr="003F195D" w:rsidRDefault="00772C9D" w:rsidP="006110AC">
      <w:pPr>
        <w:spacing w:after="160" w:line="259" w:lineRule="auto"/>
        <w:rPr>
          <w:rFonts w:ascii="Arial" w:hAnsi="Arial" w:cs="Arial"/>
          <w:b/>
          <w:sz w:val="22"/>
          <w:szCs w:val="22"/>
          <w:u w:val="single"/>
        </w:rPr>
      </w:pPr>
    </w:p>
    <w:p w14:paraId="263C48F4" w14:textId="77777777" w:rsidR="00772C9D" w:rsidRPr="003F195D" w:rsidRDefault="00772C9D" w:rsidP="006110AC">
      <w:pPr>
        <w:spacing w:after="160" w:line="259" w:lineRule="auto"/>
        <w:rPr>
          <w:rFonts w:ascii="Arial" w:hAnsi="Arial" w:cs="Arial"/>
          <w:b/>
          <w:sz w:val="22"/>
          <w:szCs w:val="22"/>
          <w:u w:val="single"/>
        </w:rPr>
      </w:pPr>
    </w:p>
    <w:p w14:paraId="71C78EF5" w14:textId="77777777" w:rsidR="00772C9D" w:rsidRPr="003F195D" w:rsidRDefault="00772C9D" w:rsidP="006110AC">
      <w:pPr>
        <w:spacing w:after="160" w:line="259" w:lineRule="auto"/>
        <w:rPr>
          <w:rFonts w:ascii="Arial" w:hAnsi="Arial" w:cs="Arial"/>
          <w:b/>
          <w:sz w:val="22"/>
          <w:szCs w:val="22"/>
          <w:u w:val="single"/>
        </w:rPr>
      </w:pPr>
    </w:p>
    <w:p w14:paraId="0FC43070" w14:textId="77777777" w:rsidR="00772C9D" w:rsidRPr="003F195D" w:rsidRDefault="00772C9D" w:rsidP="006110AC">
      <w:pPr>
        <w:spacing w:after="160" w:line="259" w:lineRule="auto"/>
        <w:rPr>
          <w:rFonts w:ascii="Arial" w:hAnsi="Arial" w:cs="Arial"/>
          <w:b/>
          <w:sz w:val="22"/>
          <w:szCs w:val="22"/>
          <w:u w:val="single"/>
        </w:rPr>
      </w:pPr>
    </w:p>
    <w:p w14:paraId="7482EDA9" w14:textId="77777777" w:rsidR="00772C9D" w:rsidRPr="003F195D" w:rsidRDefault="00772C9D" w:rsidP="00772C9D">
      <w:pPr>
        <w:pStyle w:val="paragraph"/>
        <w:spacing w:before="0" w:beforeAutospacing="0" w:after="0" w:afterAutospacing="0"/>
        <w:ind w:left="360"/>
        <w:jc w:val="center"/>
        <w:textAlignment w:val="baseline"/>
        <w:rPr>
          <w:rStyle w:val="normaltextrun"/>
          <w:rFonts w:ascii="Arial" w:hAnsi="Arial" w:cs="Arial"/>
          <w:b/>
          <w:bCs/>
          <w:sz w:val="20"/>
          <w:szCs w:val="20"/>
          <w:lang w:val="es-CO"/>
        </w:rPr>
      </w:pPr>
      <w:r w:rsidRPr="003F195D">
        <w:rPr>
          <w:rStyle w:val="normaltextrun"/>
          <w:rFonts w:ascii="Arial" w:hAnsi="Arial" w:cs="Arial"/>
          <w:b/>
          <w:bCs/>
          <w:sz w:val="20"/>
          <w:szCs w:val="20"/>
          <w:lang w:val="es-CO"/>
        </w:rPr>
        <w:t>FORMULARIO 6</w:t>
      </w:r>
    </w:p>
    <w:p w14:paraId="5DE45657" w14:textId="77777777" w:rsidR="00772C9D" w:rsidRPr="003F195D" w:rsidRDefault="00772C9D" w:rsidP="00772C9D">
      <w:pPr>
        <w:pStyle w:val="paragraph"/>
        <w:spacing w:before="0" w:beforeAutospacing="0" w:after="0" w:afterAutospacing="0"/>
        <w:ind w:left="360"/>
        <w:jc w:val="center"/>
        <w:textAlignment w:val="baseline"/>
        <w:rPr>
          <w:rFonts w:ascii="Arial" w:hAnsi="Arial" w:cs="Arial"/>
          <w:sz w:val="18"/>
          <w:szCs w:val="18"/>
        </w:rPr>
      </w:pPr>
      <w:r w:rsidRPr="003F195D">
        <w:rPr>
          <w:rStyle w:val="normaltextrun"/>
          <w:rFonts w:ascii="Arial" w:hAnsi="Arial" w:cs="Arial"/>
          <w:b/>
          <w:bCs/>
          <w:sz w:val="20"/>
          <w:szCs w:val="20"/>
          <w:lang w:val="es-CO"/>
        </w:rPr>
        <w:t>COMPROMISO SGSST</w:t>
      </w:r>
      <w:r w:rsidRPr="003F195D">
        <w:rPr>
          <w:rStyle w:val="eop"/>
          <w:rFonts w:ascii="Arial" w:hAnsi="Arial" w:cs="Arial"/>
          <w:sz w:val="20"/>
          <w:szCs w:val="20"/>
        </w:rPr>
        <w:t> </w:t>
      </w:r>
    </w:p>
    <w:p w14:paraId="1BD141D1" w14:textId="77777777" w:rsidR="00772C9D" w:rsidRPr="003F195D" w:rsidRDefault="00772C9D" w:rsidP="00772C9D">
      <w:pPr>
        <w:pStyle w:val="paragraph"/>
        <w:spacing w:before="0" w:beforeAutospacing="0" w:after="0" w:afterAutospacing="0"/>
        <w:ind w:left="360"/>
        <w:jc w:val="center"/>
        <w:textAlignment w:val="baseline"/>
        <w:rPr>
          <w:rFonts w:ascii="Arial" w:hAnsi="Arial" w:cs="Arial"/>
          <w:sz w:val="18"/>
          <w:szCs w:val="18"/>
        </w:rPr>
      </w:pPr>
      <w:r w:rsidRPr="003F195D">
        <w:rPr>
          <w:rStyle w:val="eop"/>
          <w:rFonts w:ascii="Arial" w:hAnsi="Arial" w:cs="Arial"/>
        </w:rPr>
        <w:t> </w:t>
      </w:r>
    </w:p>
    <w:p w14:paraId="45D6AC38" w14:textId="77777777" w:rsidR="00772C9D" w:rsidRPr="003F195D" w:rsidRDefault="00772C9D" w:rsidP="00772C9D">
      <w:pPr>
        <w:pStyle w:val="paragraph"/>
        <w:spacing w:before="0" w:beforeAutospacing="0" w:after="0" w:afterAutospacing="0"/>
        <w:jc w:val="both"/>
        <w:textAlignment w:val="baseline"/>
        <w:rPr>
          <w:rFonts w:ascii="Arial" w:hAnsi="Arial" w:cs="Arial"/>
          <w:sz w:val="18"/>
          <w:szCs w:val="18"/>
        </w:rPr>
      </w:pPr>
      <w:r w:rsidRPr="003F195D">
        <w:rPr>
          <w:rStyle w:val="normaltextrun"/>
          <w:rFonts w:ascii="Arial" w:hAnsi="Arial" w:cs="Arial"/>
          <w:b/>
          <w:bCs/>
          <w:sz w:val="20"/>
          <w:szCs w:val="20"/>
          <w:lang w:val="es-CO"/>
        </w:rPr>
        <w:t>Formulario de compromiso con el Sistema de Gestión de Seguridad y Salud en el Trabajo de la Unidad Prestadora de Salud Norte de Santander</w:t>
      </w:r>
      <w:r w:rsidRPr="003F195D">
        <w:rPr>
          <w:rStyle w:val="eop"/>
          <w:rFonts w:ascii="Arial" w:hAnsi="Arial" w:cs="Arial"/>
          <w:sz w:val="20"/>
          <w:szCs w:val="20"/>
        </w:rPr>
        <w:t> </w:t>
      </w:r>
    </w:p>
    <w:p w14:paraId="5799AA26" w14:textId="77777777" w:rsidR="00772C9D" w:rsidRPr="003F195D" w:rsidRDefault="00772C9D" w:rsidP="00772C9D">
      <w:pPr>
        <w:pStyle w:val="paragraph"/>
        <w:spacing w:before="0" w:beforeAutospacing="0" w:after="0" w:afterAutospacing="0"/>
        <w:jc w:val="both"/>
        <w:textAlignment w:val="baseline"/>
        <w:rPr>
          <w:rFonts w:ascii="Arial" w:hAnsi="Arial" w:cs="Arial"/>
          <w:sz w:val="18"/>
          <w:szCs w:val="18"/>
        </w:rPr>
      </w:pPr>
      <w:r w:rsidRPr="003F195D">
        <w:rPr>
          <w:rStyle w:val="normaltextrun"/>
          <w:rFonts w:ascii="Arial" w:hAnsi="Arial" w:cs="Arial"/>
          <w:sz w:val="20"/>
          <w:szCs w:val="20"/>
          <w:lang w:val="es-CO"/>
        </w:rPr>
        <w:t> </w:t>
      </w:r>
      <w:r w:rsidRPr="003F195D">
        <w:rPr>
          <w:rStyle w:val="eop"/>
          <w:rFonts w:ascii="Arial" w:hAnsi="Arial" w:cs="Arial"/>
          <w:sz w:val="20"/>
          <w:szCs w:val="20"/>
        </w:rPr>
        <w:t> </w:t>
      </w:r>
    </w:p>
    <w:p w14:paraId="3D214A6C" w14:textId="55EDF657" w:rsidR="00772C9D" w:rsidRPr="003F195D" w:rsidRDefault="00772C9D" w:rsidP="00772C9D">
      <w:pPr>
        <w:pStyle w:val="paragraph"/>
        <w:spacing w:before="0" w:beforeAutospacing="0" w:after="0" w:afterAutospacing="0"/>
        <w:jc w:val="both"/>
        <w:textAlignment w:val="baseline"/>
        <w:rPr>
          <w:rFonts w:ascii="Arial" w:hAnsi="Arial" w:cs="Arial"/>
          <w:sz w:val="18"/>
          <w:szCs w:val="18"/>
        </w:rPr>
      </w:pPr>
      <w:r w:rsidRPr="003F195D">
        <w:rPr>
          <w:rStyle w:val="normaltextrun"/>
          <w:rFonts w:ascii="Arial" w:hAnsi="Arial" w:cs="Arial"/>
          <w:b/>
          <w:bCs/>
          <w:sz w:val="20"/>
          <w:szCs w:val="20"/>
          <w:lang w:val="es-CO"/>
        </w:rPr>
        <w:t>Referencia:</w:t>
      </w:r>
      <w:r w:rsidRPr="003F195D">
        <w:rPr>
          <w:rStyle w:val="normaltextrun"/>
          <w:rFonts w:ascii="Arial" w:hAnsi="Arial" w:cs="Arial"/>
          <w:sz w:val="20"/>
          <w:szCs w:val="20"/>
          <w:lang w:val="es-CO"/>
        </w:rPr>
        <w:t> compromisos con el Sistema de Gestión de Seguridad y Salud en el Trabajo para el proceso cuyo objeto es la </w:t>
      </w:r>
      <w:r w:rsidR="0023401F" w:rsidRPr="003F195D">
        <w:rPr>
          <w:rFonts w:ascii="Arial" w:hAnsi="Arial" w:cs="Arial"/>
          <w:sz w:val="20"/>
          <w:szCs w:val="20"/>
        </w:rPr>
        <w:t>PRESTACIÓN DE SERVICIOS DE SALUD  POR CONCEPTO DE CONSULTA ESPECIALIZADA DE OFTALMOLOGÍA, OPTOMETRÍA Y OTORRINOLARINGOLOGÍA, APOYOS DIAGNÓSTICOS DE AUDIOMETRÍA TONAL, RADIOGRAFÍA DE TÓRAX, RADIOGRAFÍA COLUMNA DORSOLUMBAR Y SACRA, ELECTROCARDIOGRAMA, TOMA Y PROCESAMIENTO DE EXÁMENES DE LABORATORIO CLÍNICO, TEST DE EMBARAZO BHCG Y ELECTROENCEFALOGRAMA, DIRIGIDOS AL PERSONAL DE ASPIRANTES (MASCULINOS Y FEMENINOS) A INGRESAR A LA POLICÍA NACIONAL COMO PATRULLEROS Y OFICIALES EN EL DEPARTAMENTO NORTE DE SANTANDER GRUPO 1 Y 2</w:t>
      </w:r>
      <w:r w:rsidRPr="003F195D">
        <w:rPr>
          <w:rStyle w:val="normaltextrun"/>
          <w:rFonts w:ascii="Arial" w:hAnsi="Arial" w:cs="Arial"/>
          <w:b/>
          <w:bCs/>
          <w:sz w:val="20"/>
          <w:szCs w:val="20"/>
          <w:lang w:val="es-CO"/>
        </w:rPr>
        <w:t>.</w:t>
      </w:r>
      <w:r w:rsidRPr="003F195D">
        <w:rPr>
          <w:rStyle w:val="eop"/>
          <w:rFonts w:ascii="Arial" w:hAnsi="Arial" w:cs="Arial"/>
          <w:sz w:val="20"/>
          <w:szCs w:val="20"/>
        </w:rPr>
        <w:t> </w:t>
      </w:r>
    </w:p>
    <w:p w14:paraId="4130EA2D" w14:textId="77777777" w:rsidR="00772C9D" w:rsidRPr="003F195D" w:rsidRDefault="00772C9D" w:rsidP="00772C9D">
      <w:pPr>
        <w:pStyle w:val="paragraph"/>
        <w:spacing w:before="0" w:beforeAutospacing="0" w:after="0" w:afterAutospacing="0"/>
        <w:jc w:val="both"/>
        <w:textAlignment w:val="baseline"/>
        <w:rPr>
          <w:rFonts w:ascii="Arial" w:hAnsi="Arial" w:cs="Arial"/>
          <w:sz w:val="18"/>
          <w:szCs w:val="18"/>
        </w:rPr>
      </w:pPr>
      <w:r w:rsidRPr="003F195D">
        <w:rPr>
          <w:rStyle w:val="normaltextrun"/>
          <w:rFonts w:ascii="Arial" w:hAnsi="Arial" w:cs="Arial"/>
          <w:sz w:val="20"/>
          <w:szCs w:val="20"/>
          <w:lang w:val="es-CO"/>
        </w:rPr>
        <w:t> </w:t>
      </w:r>
      <w:r w:rsidRPr="003F195D">
        <w:rPr>
          <w:rStyle w:val="eop"/>
          <w:rFonts w:ascii="Arial" w:hAnsi="Arial" w:cs="Arial"/>
          <w:sz w:val="20"/>
          <w:szCs w:val="20"/>
        </w:rPr>
        <w:t> </w:t>
      </w:r>
    </w:p>
    <w:p w14:paraId="0C948B21" w14:textId="77777777" w:rsidR="00772C9D" w:rsidRPr="003F195D" w:rsidRDefault="00772C9D" w:rsidP="00772C9D">
      <w:pPr>
        <w:pStyle w:val="paragraph"/>
        <w:spacing w:before="0" w:beforeAutospacing="0" w:after="0" w:afterAutospacing="0"/>
        <w:jc w:val="both"/>
        <w:textAlignment w:val="baseline"/>
        <w:rPr>
          <w:rFonts w:ascii="Arial" w:hAnsi="Arial" w:cs="Arial"/>
          <w:sz w:val="18"/>
          <w:szCs w:val="18"/>
        </w:rPr>
      </w:pPr>
      <w:r w:rsidRPr="003F195D">
        <w:rPr>
          <w:rStyle w:val="normaltextrun"/>
          <w:rFonts w:ascii="Arial" w:hAnsi="Arial" w:cs="Arial"/>
          <w:sz w:val="20"/>
          <w:szCs w:val="20"/>
          <w:lang w:val="es-CO"/>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w:t>
      </w:r>
      <w:r w:rsidRPr="003F195D">
        <w:rPr>
          <w:rStyle w:val="eop"/>
          <w:rFonts w:ascii="Arial" w:hAnsi="Arial" w:cs="Arial"/>
          <w:sz w:val="20"/>
          <w:szCs w:val="20"/>
        </w:rPr>
        <w:t> </w:t>
      </w:r>
    </w:p>
    <w:p w14:paraId="39AA2F1B" w14:textId="77777777" w:rsidR="00772C9D" w:rsidRPr="003F195D" w:rsidRDefault="00772C9D" w:rsidP="00772C9D">
      <w:pPr>
        <w:pStyle w:val="paragraph"/>
        <w:spacing w:before="0" w:beforeAutospacing="0" w:after="0" w:afterAutospacing="0"/>
        <w:jc w:val="both"/>
        <w:textAlignment w:val="baseline"/>
        <w:rPr>
          <w:rFonts w:ascii="Arial" w:hAnsi="Arial" w:cs="Arial"/>
          <w:sz w:val="18"/>
          <w:szCs w:val="18"/>
        </w:rPr>
      </w:pPr>
      <w:r w:rsidRPr="003F195D">
        <w:rPr>
          <w:rStyle w:val="normaltextrun"/>
          <w:rFonts w:ascii="Arial" w:hAnsi="Arial" w:cs="Arial"/>
          <w:sz w:val="20"/>
          <w:szCs w:val="20"/>
          <w:lang w:val="es-CO"/>
        </w:rPr>
        <w:t> </w:t>
      </w:r>
      <w:r w:rsidRPr="003F195D">
        <w:rPr>
          <w:rStyle w:val="eop"/>
          <w:rFonts w:ascii="Arial" w:hAnsi="Arial" w:cs="Arial"/>
          <w:sz w:val="20"/>
          <w:szCs w:val="20"/>
        </w:rPr>
        <w:t> </w:t>
      </w:r>
    </w:p>
    <w:p w14:paraId="50DDE88A" w14:textId="77777777" w:rsidR="00772C9D" w:rsidRPr="003F195D" w:rsidRDefault="00772C9D" w:rsidP="00772C9D">
      <w:pPr>
        <w:pStyle w:val="paragraph"/>
        <w:spacing w:before="0" w:beforeAutospacing="0" w:after="0" w:afterAutospacing="0"/>
        <w:jc w:val="both"/>
        <w:textAlignment w:val="baseline"/>
        <w:rPr>
          <w:rFonts w:ascii="Arial" w:hAnsi="Arial" w:cs="Arial"/>
          <w:sz w:val="18"/>
          <w:szCs w:val="18"/>
        </w:rPr>
      </w:pPr>
      <w:r w:rsidRPr="003F195D">
        <w:rPr>
          <w:rStyle w:val="normaltextrun"/>
          <w:rFonts w:ascii="Arial" w:hAnsi="Arial" w:cs="Arial"/>
          <w:sz w:val="20"/>
          <w:szCs w:val="20"/>
          <w:lang w:val="es-CO"/>
        </w:rPr>
        <w:t>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con el  Código Sustantivo del Trabajo. </w:t>
      </w:r>
      <w:r w:rsidRPr="003F195D">
        <w:rPr>
          <w:rStyle w:val="eop"/>
          <w:rFonts w:ascii="Arial" w:hAnsi="Arial" w:cs="Arial"/>
          <w:sz w:val="20"/>
          <w:szCs w:val="20"/>
        </w:rPr>
        <w:t> </w:t>
      </w:r>
    </w:p>
    <w:p w14:paraId="6C2EC5C7" w14:textId="77777777" w:rsidR="00772C9D" w:rsidRPr="003F195D" w:rsidRDefault="00772C9D" w:rsidP="00772C9D">
      <w:pPr>
        <w:pStyle w:val="paragraph"/>
        <w:spacing w:before="0" w:beforeAutospacing="0" w:after="0" w:afterAutospacing="0"/>
        <w:jc w:val="both"/>
        <w:textAlignment w:val="baseline"/>
        <w:rPr>
          <w:rFonts w:ascii="Arial" w:hAnsi="Arial" w:cs="Arial"/>
          <w:sz w:val="18"/>
          <w:szCs w:val="18"/>
        </w:rPr>
      </w:pPr>
      <w:r w:rsidRPr="003F195D">
        <w:rPr>
          <w:rStyle w:val="normaltextrun"/>
          <w:rFonts w:ascii="Arial" w:hAnsi="Arial" w:cs="Arial"/>
          <w:sz w:val="20"/>
          <w:szCs w:val="20"/>
          <w:lang w:val="es-CO"/>
        </w:rPr>
        <w:t> </w:t>
      </w:r>
      <w:r w:rsidRPr="003F195D">
        <w:rPr>
          <w:rStyle w:val="eop"/>
          <w:rFonts w:ascii="Arial" w:hAnsi="Arial" w:cs="Arial"/>
          <w:sz w:val="20"/>
          <w:szCs w:val="20"/>
        </w:rPr>
        <w:t> </w:t>
      </w:r>
    </w:p>
    <w:p w14:paraId="596666B7" w14:textId="77777777" w:rsidR="00772C9D" w:rsidRPr="003F195D" w:rsidRDefault="00772C9D" w:rsidP="00772C9D">
      <w:pPr>
        <w:pStyle w:val="paragraph"/>
        <w:spacing w:before="0" w:beforeAutospacing="0" w:after="0" w:afterAutospacing="0"/>
        <w:jc w:val="both"/>
        <w:textAlignment w:val="baseline"/>
        <w:rPr>
          <w:rFonts w:ascii="Arial" w:hAnsi="Arial" w:cs="Arial"/>
          <w:sz w:val="18"/>
          <w:szCs w:val="18"/>
        </w:rPr>
      </w:pPr>
      <w:r w:rsidRPr="003F195D">
        <w:rPr>
          <w:rStyle w:val="normaltextrun"/>
          <w:rFonts w:ascii="Arial" w:hAnsi="Arial" w:cs="Arial"/>
          <w:sz w:val="20"/>
          <w:szCs w:val="20"/>
          <w:lang w:val="es-CO"/>
        </w:rPr>
        <w:t>Declaramos, bajo nuestra responsabilidad personal y comprometiendo la responsabilidad Institucional de las personas jurídicas que representamos, que la información antes consignada es totalmente cierta y puede ser verificada. </w:t>
      </w:r>
      <w:r w:rsidRPr="003F195D">
        <w:rPr>
          <w:rStyle w:val="eop"/>
          <w:rFonts w:ascii="Arial" w:hAnsi="Arial" w:cs="Arial"/>
          <w:sz w:val="20"/>
          <w:szCs w:val="20"/>
        </w:rPr>
        <w:t> </w:t>
      </w:r>
    </w:p>
    <w:p w14:paraId="487F6B66" w14:textId="77777777" w:rsidR="00772C9D" w:rsidRPr="003F195D" w:rsidRDefault="00772C9D" w:rsidP="00772C9D">
      <w:pPr>
        <w:pStyle w:val="paragraph"/>
        <w:spacing w:before="0" w:beforeAutospacing="0" w:after="0" w:afterAutospacing="0"/>
        <w:jc w:val="both"/>
        <w:textAlignment w:val="baseline"/>
        <w:rPr>
          <w:rFonts w:ascii="Arial" w:hAnsi="Arial" w:cs="Arial"/>
          <w:sz w:val="18"/>
          <w:szCs w:val="18"/>
        </w:rPr>
      </w:pPr>
      <w:r w:rsidRPr="003F195D">
        <w:rPr>
          <w:rStyle w:val="normaltextrun"/>
          <w:rFonts w:ascii="Arial" w:hAnsi="Arial" w:cs="Arial"/>
          <w:sz w:val="20"/>
          <w:szCs w:val="20"/>
          <w:lang w:val="es-CO"/>
        </w:rPr>
        <w:t> </w:t>
      </w:r>
      <w:r w:rsidRPr="003F195D">
        <w:rPr>
          <w:rStyle w:val="eop"/>
          <w:rFonts w:ascii="Arial" w:hAnsi="Arial" w:cs="Arial"/>
          <w:sz w:val="20"/>
          <w:szCs w:val="20"/>
        </w:rPr>
        <w:t> </w:t>
      </w:r>
    </w:p>
    <w:p w14:paraId="5B47F7A1" w14:textId="77777777" w:rsidR="00772C9D" w:rsidRPr="003F195D" w:rsidRDefault="00772C9D" w:rsidP="00772C9D">
      <w:pPr>
        <w:pStyle w:val="paragraph"/>
        <w:spacing w:before="0" w:beforeAutospacing="0" w:after="0" w:afterAutospacing="0"/>
        <w:jc w:val="both"/>
        <w:textAlignment w:val="baseline"/>
        <w:rPr>
          <w:rFonts w:ascii="Arial" w:hAnsi="Arial" w:cs="Arial"/>
          <w:sz w:val="18"/>
          <w:szCs w:val="18"/>
        </w:rPr>
      </w:pPr>
      <w:r w:rsidRPr="003F195D">
        <w:rPr>
          <w:rStyle w:val="normaltextrun"/>
          <w:rFonts w:ascii="Arial" w:hAnsi="Arial" w:cs="Arial"/>
          <w:sz w:val="20"/>
          <w:szCs w:val="20"/>
          <w:lang w:val="es-CO"/>
        </w:rPr>
        <w:t> </w:t>
      </w:r>
      <w:r w:rsidRPr="003F195D">
        <w:rPr>
          <w:rStyle w:val="eop"/>
          <w:rFonts w:ascii="Arial" w:hAnsi="Arial" w:cs="Arial"/>
          <w:sz w:val="20"/>
          <w:szCs w:val="20"/>
        </w:rPr>
        <w:t> </w:t>
      </w:r>
    </w:p>
    <w:p w14:paraId="72F3B194" w14:textId="77777777" w:rsidR="00772C9D" w:rsidRPr="003F195D" w:rsidRDefault="00772C9D" w:rsidP="00772C9D">
      <w:pPr>
        <w:pStyle w:val="paragraph"/>
        <w:spacing w:before="0" w:beforeAutospacing="0" w:after="0" w:afterAutospacing="0"/>
        <w:jc w:val="both"/>
        <w:textAlignment w:val="baseline"/>
        <w:rPr>
          <w:rFonts w:ascii="Arial" w:hAnsi="Arial" w:cs="Arial"/>
          <w:sz w:val="18"/>
          <w:szCs w:val="18"/>
        </w:rPr>
      </w:pPr>
      <w:r w:rsidRPr="003F195D">
        <w:rPr>
          <w:rStyle w:val="normaltextrun"/>
          <w:rFonts w:ascii="Arial" w:hAnsi="Arial" w:cs="Arial"/>
          <w:sz w:val="20"/>
          <w:szCs w:val="20"/>
          <w:lang w:val="es-CO"/>
        </w:rPr>
        <w:t>NOMBRE DEL OFERENTE _____________________________________________________  </w:t>
      </w:r>
      <w:r w:rsidRPr="003F195D">
        <w:rPr>
          <w:rStyle w:val="eop"/>
          <w:rFonts w:ascii="Arial" w:hAnsi="Arial" w:cs="Arial"/>
          <w:sz w:val="20"/>
          <w:szCs w:val="20"/>
        </w:rPr>
        <w:t> </w:t>
      </w:r>
    </w:p>
    <w:p w14:paraId="09F06FA8" w14:textId="77777777" w:rsidR="00772C9D" w:rsidRPr="003F195D" w:rsidRDefault="00772C9D" w:rsidP="00772C9D">
      <w:pPr>
        <w:pStyle w:val="paragraph"/>
        <w:spacing w:before="0" w:beforeAutospacing="0" w:after="0" w:afterAutospacing="0"/>
        <w:jc w:val="both"/>
        <w:textAlignment w:val="baseline"/>
        <w:rPr>
          <w:rFonts w:ascii="Arial" w:hAnsi="Arial" w:cs="Arial"/>
          <w:sz w:val="18"/>
          <w:szCs w:val="18"/>
        </w:rPr>
      </w:pPr>
      <w:r w:rsidRPr="003F195D">
        <w:rPr>
          <w:rStyle w:val="normaltextrun"/>
          <w:rFonts w:ascii="Arial" w:hAnsi="Arial" w:cs="Arial"/>
          <w:sz w:val="20"/>
          <w:szCs w:val="20"/>
          <w:lang w:val="es-CO"/>
        </w:rPr>
        <w:t>NOMBRE REPRESENTANTE LEGAL DEL OFERENTE ______________________________ </w:t>
      </w:r>
      <w:r w:rsidRPr="003F195D">
        <w:rPr>
          <w:rStyle w:val="eop"/>
          <w:rFonts w:ascii="Arial" w:hAnsi="Arial" w:cs="Arial"/>
          <w:sz w:val="20"/>
          <w:szCs w:val="20"/>
        </w:rPr>
        <w:t> </w:t>
      </w:r>
    </w:p>
    <w:p w14:paraId="67F8414B" w14:textId="77777777" w:rsidR="00772C9D" w:rsidRPr="003F195D" w:rsidRDefault="00772C9D" w:rsidP="00772C9D">
      <w:pPr>
        <w:pStyle w:val="paragraph"/>
        <w:spacing w:before="0" w:beforeAutospacing="0" w:after="0" w:afterAutospacing="0"/>
        <w:jc w:val="both"/>
        <w:textAlignment w:val="baseline"/>
        <w:rPr>
          <w:rFonts w:ascii="Arial" w:hAnsi="Arial" w:cs="Arial"/>
          <w:sz w:val="18"/>
          <w:szCs w:val="18"/>
        </w:rPr>
      </w:pPr>
      <w:r w:rsidRPr="003F195D">
        <w:rPr>
          <w:rStyle w:val="normaltextrun"/>
          <w:rFonts w:ascii="Arial" w:hAnsi="Arial" w:cs="Arial"/>
          <w:sz w:val="20"/>
          <w:szCs w:val="20"/>
          <w:lang w:val="es-CO"/>
        </w:rPr>
        <w:t>DOCUMENTO DE IDENTIFICACIÓN (Cédula de ciudadanía o NIT) ____________________ </w:t>
      </w:r>
      <w:r w:rsidRPr="003F195D">
        <w:rPr>
          <w:rStyle w:val="eop"/>
          <w:rFonts w:ascii="Arial" w:hAnsi="Arial" w:cs="Arial"/>
          <w:sz w:val="20"/>
          <w:szCs w:val="20"/>
        </w:rPr>
        <w:t> </w:t>
      </w:r>
    </w:p>
    <w:p w14:paraId="39EDBC1A" w14:textId="77777777" w:rsidR="00772C9D" w:rsidRPr="003F195D" w:rsidRDefault="00772C9D" w:rsidP="00772C9D">
      <w:pPr>
        <w:pStyle w:val="paragraph"/>
        <w:spacing w:before="0" w:beforeAutospacing="0" w:after="0" w:afterAutospacing="0"/>
        <w:jc w:val="both"/>
        <w:textAlignment w:val="baseline"/>
        <w:rPr>
          <w:rFonts w:ascii="Arial" w:hAnsi="Arial" w:cs="Arial"/>
          <w:sz w:val="18"/>
          <w:szCs w:val="18"/>
        </w:rPr>
      </w:pPr>
      <w:r w:rsidRPr="003F195D">
        <w:rPr>
          <w:rStyle w:val="normaltextrun"/>
          <w:rFonts w:ascii="Arial" w:hAnsi="Arial" w:cs="Arial"/>
          <w:sz w:val="20"/>
          <w:szCs w:val="20"/>
          <w:lang w:val="es-CO"/>
        </w:rPr>
        <w:t>DIRECCIÓN Y TELÉFONO _____________________________________________________</w:t>
      </w:r>
      <w:r w:rsidRPr="003F195D">
        <w:rPr>
          <w:rStyle w:val="eop"/>
          <w:rFonts w:ascii="Arial" w:hAnsi="Arial" w:cs="Arial"/>
          <w:sz w:val="20"/>
          <w:szCs w:val="20"/>
        </w:rPr>
        <w:t> </w:t>
      </w:r>
    </w:p>
    <w:p w14:paraId="705613D3" w14:textId="77777777" w:rsidR="00772C9D" w:rsidRPr="003F195D" w:rsidRDefault="00772C9D" w:rsidP="00772C9D">
      <w:pPr>
        <w:pStyle w:val="paragraph"/>
        <w:spacing w:before="0" w:beforeAutospacing="0" w:after="0" w:afterAutospacing="0"/>
        <w:jc w:val="both"/>
        <w:textAlignment w:val="baseline"/>
        <w:rPr>
          <w:rFonts w:ascii="Arial" w:hAnsi="Arial" w:cs="Arial"/>
          <w:sz w:val="18"/>
          <w:szCs w:val="18"/>
        </w:rPr>
      </w:pPr>
      <w:r w:rsidRPr="003F195D">
        <w:rPr>
          <w:rStyle w:val="eop"/>
          <w:rFonts w:ascii="Arial" w:hAnsi="Arial" w:cs="Arial"/>
          <w:sz w:val="20"/>
          <w:szCs w:val="20"/>
        </w:rPr>
        <w:t> </w:t>
      </w:r>
    </w:p>
    <w:p w14:paraId="31437273" w14:textId="77777777" w:rsidR="00772C9D" w:rsidRPr="003F195D" w:rsidRDefault="00772C9D" w:rsidP="00772C9D">
      <w:pPr>
        <w:pStyle w:val="paragraph"/>
        <w:spacing w:before="0" w:beforeAutospacing="0" w:after="0" w:afterAutospacing="0"/>
        <w:jc w:val="both"/>
        <w:textAlignment w:val="baseline"/>
        <w:rPr>
          <w:rFonts w:ascii="Arial" w:hAnsi="Arial" w:cs="Arial"/>
          <w:sz w:val="18"/>
          <w:szCs w:val="18"/>
        </w:rPr>
      </w:pPr>
      <w:r w:rsidRPr="003F195D">
        <w:rPr>
          <w:rStyle w:val="eop"/>
          <w:rFonts w:ascii="Arial" w:hAnsi="Arial" w:cs="Arial"/>
          <w:sz w:val="20"/>
          <w:szCs w:val="20"/>
        </w:rPr>
        <w:t> </w:t>
      </w:r>
    </w:p>
    <w:p w14:paraId="038A75BB" w14:textId="77777777" w:rsidR="00772C9D" w:rsidRPr="003F195D" w:rsidRDefault="00772C9D" w:rsidP="00772C9D">
      <w:pPr>
        <w:pStyle w:val="paragraph"/>
        <w:shd w:val="clear" w:color="auto" w:fill="FFFFFF"/>
        <w:spacing w:before="0" w:beforeAutospacing="0" w:after="0" w:afterAutospacing="0"/>
        <w:jc w:val="center"/>
        <w:textAlignment w:val="baseline"/>
        <w:rPr>
          <w:rFonts w:ascii="Arial" w:hAnsi="Arial" w:cs="Arial"/>
          <w:sz w:val="18"/>
          <w:szCs w:val="18"/>
        </w:rPr>
      </w:pPr>
      <w:r w:rsidRPr="003F195D">
        <w:rPr>
          <w:rStyle w:val="eop"/>
          <w:rFonts w:ascii="Arial" w:hAnsi="Arial" w:cs="Arial"/>
          <w:sz w:val="22"/>
          <w:szCs w:val="22"/>
        </w:rPr>
        <w:t> </w:t>
      </w:r>
    </w:p>
    <w:p w14:paraId="71D33323" w14:textId="77777777" w:rsidR="00772C9D" w:rsidRPr="003F195D" w:rsidRDefault="00772C9D" w:rsidP="00772C9D">
      <w:pPr>
        <w:pStyle w:val="paragraph"/>
        <w:shd w:val="clear" w:color="auto" w:fill="FFFFFF"/>
        <w:spacing w:before="0" w:beforeAutospacing="0" w:after="0" w:afterAutospacing="0"/>
        <w:jc w:val="center"/>
        <w:textAlignment w:val="baseline"/>
        <w:rPr>
          <w:rFonts w:ascii="Arial" w:hAnsi="Arial" w:cs="Arial"/>
          <w:sz w:val="18"/>
          <w:szCs w:val="18"/>
        </w:rPr>
      </w:pPr>
      <w:r w:rsidRPr="003F195D">
        <w:rPr>
          <w:rStyle w:val="eop"/>
          <w:rFonts w:ascii="Arial" w:hAnsi="Arial" w:cs="Arial"/>
          <w:sz w:val="22"/>
          <w:szCs w:val="22"/>
        </w:rPr>
        <w:t> </w:t>
      </w:r>
    </w:p>
    <w:p w14:paraId="4E5DCC5C" w14:textId="77777777" w:rsidR="00772C9D" w:rsidRPr="003F195D" w:rsidRDefault="00772C9D" w:rsidP="00772C9D">
      <w:pPr>
        <w:pStyle w:val="paragraph"/>
        <w:shd w:val="clear" w:color="auto" w:fill="FFFFFF"/>
        <w:spacing w:before="0" w:beforeAutospacing="0" w:after="0" w:afterAutospacing="0"/>
        <w:jc w:val="center"/>
        <w:textAlignment w:val="baseline"/>
        <w:rPr>
          <w:rFonts w:ascii="Arial" w:hAnsi="Arial" w:cs="Arial"/>
          <w:sz w:val="18"/>
          <w:szCs w:val="18"/>
        </w:rPr>
      </w:pPr>
      <w:r w:rsidRPr="003F195D">
        <w:rPr>
          <w:rStyle w:val="eop"/>
          <w:rFonts w:ascii="Arial" w:hAnsi="Arial" w:cs="Arial"/>
          <w:sz w:val="22"/>
          <w:szCs w:val="22"/>
        </w:rPr>
        <w:t> </w:t>
      </w:r>
    </w:p>
    <w:p w14:paraId="7F75CEFE" w14:textId="77777777" w:rsidR="00772C9D" w:rsidRPr="003F195D" w:rsidRDefault="00772C9D" w:rsidP="00772C9D">
      <w:pPr>
        <w:pStyle w:val="paragraph"/>
        <w:shd w:val="clear" w:color="auto" w:fill="FFFFFF"/>
        <w:spacing w:before="0" w:beforeAutospacing="0" w:after="0" w:afterAutospacing="0"/>
        <w:jc w:val="center"/>
        <w:textAlignment w:val="baseline"/>
        <w:rPr>
          <w:rFonts w:ascii="Arial" w:hAnsi="Arial" w:cs="Arial"/>
          <w:sz w:val="18"/>
          <w:szCs w:val="18"/>
        </w:rPr>
      </w:pPr>
      <w:r w:rsidRPr="003F195D">
        <w:rPr>
          <w:rStyle w:val="eop"/>
          <w:rFonts w:ascii="Arial" w:hAnsi="Arial" w:cs="Arial"/>
          <w:sz w:val="22"/>
          <w:szCs w:val="22"/>
        </w:rPr>
        <w:t> </w:t>
      </w:r>
    </w:p>
    <w:p w14:paraId="6592E3DA" w14:textId="77777777" w:rsidR="00772C9D" w:rsidRPr="003F195D" w:rsidRDefault="00772C9D" w:rsidP="00772C9D">
      <w:pPr>
        <w:pStyle w:val="paragraph"/>
        <w:shd w:val="clear" w:color="auto" w:fill="FFFFFF"/>
        <w:spacing w:before="0" w:beforeAutospacing="0" w:after="0" w:afterAutospacing="0"/>
        <w:jc w:val="center"/>
        <w:textAlignment w:val="baseline"/>
        <w:rPr>
          <w:rFonts w:ascii="Arial" w:hAnsi="Arial" w:cs="Arial"/>
          <w:sz w:val="18"/>
          <w:szCs w:val="18"/>
        </w:rPr>
      </w:pPr>
      <w:r w:rsidRPr="003F195D">
        <w:rPr>
          <w:rStyle w:val="eop"/>
          <w:rFonts w:ascii="Arial" w:hAnsi="Arial" w:cs="Arial"/>
          <w:sz w:val="22"/>
          <w:szCs w:val="22"/>
        </w:rPr>
        <w:t> </w:t>
      </w:r>
    </w:p>
    <w:p w14:paraId="4F3C0C85" w14:textId="77777777" w:rsidR="00772C9D" w:rsidRPr="003F195D" w:rsidRDefault="00772C9D" w:rsidP="00772C9D">
      <w:pPr>
        <w:pStyle w:val="Prrafodelista"/>
        <w:tabs>
          <w:tab w:val="left" w:pos="240"/>
          <w:tab w:val="center" w:pos="4459"/>
          <w:tab w:val="left" w:pos="5820"/>
        </w:tabs>
        <w:ind w:left="0"/>
        <w:jc w:val="center"/>
        <w:rPr>
          <w:rFonts w:ascii="Arial" w:hAnsi="Arial" w:cs="Arial"/>
          <w:b/>
          <w:sz w:val="20"/>
          <w:szCs w:val="20"/>
        </w:rPr>
      </w:pPr>
    </w:p>
    <w:p w14:paraId="4DB91A7D" w14:textId="77777777" w:rsidR="00772C9D" w:rsidRPr="003F195D" w:rsidRDefault="00772C9D" w:rsidP="006110AC">
      <w:pPr>
        <w:spacing w:after="160" w:line="259" w:lineRule="auto"/>
        <w:rPr>
          <w:rFonts w:ascii="Arial" w:hAnsi="Arial" w:cs="Arial"/>
          <w:b/>
          <w:sz w:val="22"/>
          <w:szCs w:val="22"/>
          <w:u w:val="single"/>
        </w:rPr>
      </w:pPr>
    </w:p>
    <w:p w14:paraId="513A14E3" w14:textId="77777777" w:rsidR="006110AC" w:rsidRPr="003F195D" w:rsidRDefault="006110AC" w:rsidP="006110AC">
      <w:pPr>
        <w:spacing w:after="160" w:line="259" w:lineRule="auto"/>
        <w:rPr>
          <w:rFonts w:ascii="Arial" w:hAnsi="Arial" w:cs="Arial"/>
          <w:b/>
          <w:sz w:val="22"/>
          <w:szCs w:val="22"/>
          <w:u w:val="single"/>
        </w:rPr>
      </w:pPr>
    </w:p>
    <w:p w14:paraId="3C401C63" w14:textId="77777777" w:rsidR="006110AC" w:rsidRPr="003F195D" w:rsidRDefault="006110AC" w:rsidP="006110AC">
      <w:pPr>
        <w:jc w:val="both"/>
        <w:rPr>
          <w:rFonts w:ascii="Arial" w:hAnsi="Arial" w:cs="Arial"/>
          <w:b/>
          <w:sz w:val="22"/>
          <w:szCs w:val="22"/>
        </w:rPr>
      </w:pPr>
    </w:p>
    <w:p w14:paraId="028DC63B" w14:textId="77777777" w:rsidR="006110AC" w:rsidRPr="003F195D" w:rsidRDefault="006110AC" w:rsidP="006110AC">
      <w:pPr>
        <w:autoSpaceDE w:val="0"/>
        <w:autoSpaceDN w:val="0"/>
        <w:adjustRightInd w:val="0"/>
        <w:rPr>
          <w:rFonts w:ascii="Arial" w:hAnsi="Arial" w:cs="Arial"/>
          <w:sz w:val="20"/>
          <w:szCs w:val="20"/>
        </w:rPr>
      </w:pPr>
    </w:p>
    <w:p w14:paraId="13FA64C2" w14:textId="1B64656B" w:rsidR="006110AC" w:rsidRPr="003F195D" w:rsidRDefault="006110AC" w:rsidP="00AC6F5C">
      <w:pPr>
        <w:pStyle w:val="Piedepgina"/>
        <w:tabs>
          <w:tab w:val="clear" w:pos="4419"/>
          <w:tab w:val="clear" w:pos="8838"/>
        </w:tabs>
        <w:jc w:val="both"/>
        <w:rPr>
          <w:rFonts w:ascii="Arial" w:hAnsi="Arial" w:cs="Arial"/>
          <w:b/>
          <w:sz w:val="22"/>
          <w:szCs w:val="22"/>
          <w:lang w:val="es-CO"/>
        </w:rPr>
      </w:pPr>
    </w:p>
    <w:sectPr w:rsidR="006110AC" w:rsidRPr="003F195D" w:rsidSect="007C4020">
      <w:footerReference w:type="default" r:id="rId14"/>
      <w:pgSz w:w="12240" w:h="15840" w:code="1"/>
      <w:pgMar w:top="1559" w:right="1247" w:bottom="992" w:left="1247" w:header="720" w:footer="680" w:gutter="0"/>
      <w:pgBorders w:offsetFrom="page">
        <w:top w:val="single" w:sz="4" w:space="24" w:color="auto"/>
        <w:left w:val="single" w:sz="4" w:space="20" w:color="auto"/>
        <w:bottom w:val="single" w:sz="4" w:space="24" w:color="auto"/>
        <w:right w:val="single" w:sz="4" w:space="20"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B5EC4" w14:textId="77777777" w:rsidR="00A704E1" w:rsidRDefault="00A704E1">
      <w:r>
        <w:separator/>
      </w:r>
    </w:p>
  </w:endnote>
  <w:endnote w:type="continuationSeparator" w:id="0">
    <w:p w14:paraId="2EEF2630" w14:textId="77777777" w:rsidR="00A704E1" w:rsidRDefault="00A70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Palatino">
    <w:panose1 w:val="02040602050305020304"/>
    <w:charset w:val="00"/>
    <w:family w:val="roman"/>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Univers">
    <w:panose1 w:val="020B060302020203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6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68899" w14:textId="77777777" w:rsidR="002D6CEF" w:rsidRPr="00B34026" w:rsidRDefault="002D6CEF">
    <w:pPr>
      <w:pStyle w:val="Piedepgina"/>
      <w:jc w:val="center"/>
      <w:rPr>
        <w:rFonts w:ascii="Arial" w:hAnsi="Arial" w:cs="Arial"/>
        <w:sz w:val="20"/>
        <w:szCs w:val="20"/>
      </w:rPr>
    </w:pPr>
    <w:r w:rsidRPr="00B34026">
      <w:rPr>
        <w:rFonts w:ascii="Arial" w:hAnsi="Arial" w:cs="Arial"/>
        <w:sz w:val="20"/>
        <w:szCs w:val="20"/>
      </w:rPr>
      <w:t xml:space="preserve">Página </w:t>
    </w:r>
    <w:r w:rsidRPr="00B34026">
      <w:rPr>
        <w:rFonts w:ascii="Arial" w:hAnsi="Arial" w:cs="Arial"/>
        <w:b/>
        <w:sz w:val="20"/>
        <w:szCs w:val="20"/>
      </w:rPr>
      <w:fldChar w:fldCharType="begin"/>
    </w:r>
    <w:r w:rsidRPr="00B34026">
      <w:rPr>
        <w:rFonts w:ascii="Arial" w:hAnsi="Arial" w:cs="Arial"/>
        <w:b/>
        <w:sz w:val="20"/>
        <w:szCs w:val="20"/>
      </w:rPr>
      <w:instrText>PAGE</w:instrText>
    </w:r>
    <w:r w:rsidRPr="00B34026">
      <w:rPr>
        <w:rFonts w:ascii="Arial" w:hAnsi="Arial" w:cs="Arial"/>
        <w:b/>
        <w:sz w:val="20"/>
        <w:szCs w:val="20"/>
      </w:rPr>
      <w:fldChar w:fldCharType="separate"/>
    </w:r>
    <w:r w:rsidR="003C6BAD">
      <w:rPr>
        <w:rFonts w:ascii="Arial" w:hAnsi="Arial" w:cs="Arial"/>
        <w:b/>
        <w:noProof/>
        <w:sz w:val="20"/>
        <w:szCs w:val="20"/>
      </w:rPr>
      <w:t>23</w:t>
    </w:r>
    <w:r w:rsidRPr="00B34026">
      <w:rPr>
        <w:rFonts w:ascii="Arial" w:hAnsi="Arial" w:cs="Arial"/>
        <w:b/>
        <w:sz w:val="20"/>
        <w:szCs w:val="20"/>
      </w:rPr>
      <w:fldChar w:fldCharType="end"/>
    </w:r>
    <w:r w:rsidRPr="00B34026">
      <w:rPr>
        <w:rFonts w:ascii="Arial" w:hAnsi="Arial" w:cs="Arial"/>
        <w:sz w:val="20"/>
        <w:szCs w:val="20"/>
      </w:rPr>
      <w:t xml:space="preserve"> de </w:t>
    </w:r>
    <w:r w:rsidRPr="00B34026">
      <w:rPr>
        <w:rFonts w:ascii="Arial" w:hAnsi="Arial" w:cs="Arial"/>
        <w:b/>
        <w:sz w:val="20"/>
        <w:szCs w:val="20"/>
      </w:rPr>
      <w:fldChar w:fldCharType="begin"/>
    </w:r>
    <w:r w:rsidRPr="00B34026">
      <w:rPr>
        <w:rFonts w:ascii="Arial" w:hAnsi="Arial" w:cs="Arial"/>
        <w:b/>
        <w:sz w:val="20"/>
        <w:szCs w:val="20"/>
      </w:rPr>
      <w:instrText>NUMPAGES</w:instrText>
    </w:r>
    <w:r w:rsidRPr="00B34026">
      <w:rPr>
        <w:rFonts w:ascii="Arial" w:hAnsi="Arial" w:cs="Arial"/>
        <w:b/>
        <w:sz w:val="20"/>
        <w:szCs w:val="20"/>
      </w:rPr>
      <w:fldChar w:fldCharType="separate"/>
    </w:r>
    <w:r w:rsidR="003C6BAD">
      <w:rPr>
        <w:rFonts w:ascii="Arial" w:hAnsi="Arial" w:cs="Arial"/>
        <w:b/>
        <w:noProof/>
        <w:sz w:val="20"/>
        <w:szCs w:val="20"/>
      </w:rPr>
      <w:t>55</w:t>
    </w:r>
    <w:r w:rsidRPr="00B34026">
      <w:rPr>
        <w:rFonts w:ascii="Arial" w:hAnsi="Arial" w:cs="Arial"/>
        <w:b/>
        <w:sz w:val="20"/>
        <w:szCs w:val="20"/>
      </w:rPr>
      <w:fldChar w:fldCharType="end"/>
    </w:r>
  </w:p>
  <w:p w14:paraId="66233018" w14:textId="77777777" w:rsidR="002D6CEF" w:rsidRDefault="002D6CEF">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57218" w14:textId="77777777" w:rsidR="00A704E1" w:rsidRDefault="00A704E1">
      <w:r>
        <w:separator/>
      </w:r>
    </w:p>
  </w:footnote>
  <w:footnote w:type="continuationSeparator" w:id="0">
    <w:p w14:paraId="3CA783BC" w14:textId="77777777" w:rsidR="00A704E1" w:rsidRDefault="00A704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1" type="#_x0000_t75" style="width:11.25pt;height:11.25pt" o:bullet="t">
        <v:imagedata r:id="rId1" o:title="msoB7C6"/>
      </v:shape>
    </w:pict>
  </w:numPicBullet>
  <w:abstractNum w:abstractNumId="0"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3"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7"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8"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9"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0"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1"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2" w15:restartNumberingAfterBreak="0">
    <w:nsid w:val="03AF6D4A"/>
    <w:multiLevelType w:val="hybridMultilevel"/>
    <w:tmpl w:val="67B62D14"/>
    <w:lvl w:ilvl="0" w:tplc="9F420D9E">
      <w:start w:val="1"/>
      <w:numFmt w:val="lowerLetter"/>
      <w:lvlText w:val="%1)"/>
      <w:lvlJc w:val="left"/>
      <w:pPr>
        <w:ind w:left="720" w:hanging="360"/>
      </w:pPr>
      <w:rPr>
        <w:b w:val="0"/>
        <w:color w:val="7030A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0E975672"/>
    <w:multiLevelType w:val="hybridMultilevel"/>
    <w:tmpl w:val="AA90D9F6"/>
    <w:lvl w:ilvl="0" w:tplc="6E7AB710">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6C12505"/>
    <w:multiLevelType w:val="multilevel"/>
    <w:tmpl w:val="E1562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96979EA"/>
    <w:multiLevelType w:val="hybridMultilevel"/>
    <w:tmpl w:val="89305D92"/>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A7A6333"/>
    <w:multiLevelType w:val="hybridMultilevel"/>
    <w:tmpl w:val="DB6086B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DF86DAD"/>
    <w:multiLevelType w:val="hybridMultilevel"/>
    <w:tmpl w:val="A0BA9E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2427E41"/>
    <w:multiLevelType w:val="hybridMultilevel"/>
    <w:tmpl w:val="CFBE65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3F531DB"/>
    <w:multiLevelType w:val="hybridMultilevel"/>
    <w:tmpl w:val="61DE0BC4"/>
    <w:lvl w:ilvl="0" w:tplc="240A000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2452270B"/>
    <w:multiLevelType w:val="hybridMultilevel"/>
    <w:tmpl w:val="36FE1D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4FF03B7"/>
    <w:multiLevelType w:val="hybridMultilevel"/>
    <w:tmpl w:val="126C0772"/>
    <w:lvl w:ilvl="0" w:tplc="F4CCE94E">
      <w:start w:val="1"/>
      <w:numFmt w:val="upperLetter"/>
      <w:lvlText w:val="%1."/>
      <w:lvlJc w:val="left"/>
      <w:pPr>
        <w:ind w:left="1068" w:hanging="708"/>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2AAD64CB"/>
    <w:multiLevelType w:val="hybridMultilevel"/>
    <w:tmpl w:val="9572E2A0"/>
    <w:lvl w:ilvl="0" w:tplc="8FB2021A">
      <w:start w:val="1"/>
      <w:numFmt w:val="decimal"/>
      <w:lvlText w:val="%1."/>
      <w:lvlJc w:val="left"/>
      <w:pPr>
        <w:ind w:left="644" w:hanging="360"/>
      </w:pPr>
      <w:rPr>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2CC54839"/>
    <w:multiLevelType w:val="multilevel"/>
    <w:tmpl w:val="DA964EA2"/>
    <w:lvl w:ilvl="0">
      <w:start w:val="2"/>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32966721"/>
    <w:multiLevelType w:val="hybridMultilevel"/>
    <w:tmpl w:val="4DBC966C"/>
    <w:lvl w:ilvl="0" w:tplc="3DB839AC">
      <w:start w:val="1"/>
      <w:numFmt w:val="bullet"/>
      <w:lvlText w:val="·"/>
      <w:lvlJc w:val="left"/>
      <w:pPr>
        <w:ind w:left="720" w:hanging="360"/>
      </w:pPr>
      <w:rPr>
        <w:rFonts w:ascii="Symbol" w:hAnsi="Symbol" w:hint="default"/>
      </w:rPr>
    </w:lvl>
    <w:lvl w:ilvl="1" w:tplc="F198152A">
      <w:start w:val="1"/>
      <w:numFmt w:val="bullet"/>
      <w:lvlText w:val="o"/>
      <w:lvlJc w:val="left"/>
      <w:pPr>
        <w:ind w:left="1440" w:hanging="360"/>
      </w:pPr>
      <w:rPr>
        <w:rFonts w:ascii="Courier New" w:hAnsi="Courier New" w:hint="default"/>
      </w:rPr>
    </w:lvl>
    <w:lvl w:ilvl="2" w:tplc="71BE174E">
      <w:start w:val="1"/>
      <w:numFmt w:val="bullet"/>
      <w:lvlText w:val=""/>
      <w:lvlJc w:val="left"/>
      <w:pPr>
        <w:ind w:left="2160" w:hanging="360"/>
      </w:pPr>
      <w:rPr>
        <w:rFonts w:ascii="Wingdings" w:hAnsi="Wingdings" w:hint="default"/>
      </w:rPr>
    </w:lvl>
    <w:lvl w:ilvl="3" w:tplc="8C1A2E8A">
      <w:start w:val="1"/>
      <w:numFmt w:val="bullet"/>
      <w:lvlText w:val=""/>
      <w:lvlJc w:val="left"/>
      <w:pPr>
        <w:ind w:left="2880" w:hanging="360"/>
      </w:pPr>
      <w:rPr>
        <w:rFonts w:ascii="Symbol" w:hAnsi="Symbol" w:hint="default"/>
      </w:rPr>
    </w:lvl>
    <w:lvl w:ilvl="4" w:tplc="E9E6AC00">
      <w:start w:val="1"/>
      <w:numFmt w:val="bullet"/>
      <w:lvlText w:val="o"/>
      <w:lvlJc w:val="left"/>
      <w:pPr>
        <w:ind w:left="3600" w:hanging="360"/>
      </w:pPr>
      <w:rPr>
        <w:rFonts w:ascii="Courier New" w:hAnsi="Courier New" w:hint="default"/>
      </w:rPr>
    </w:lvl>
    <w:lvl w:ilvl="5" w:tplc="1BE0A024">
      <w:start w:val="1"/>
      <w:numFmt w:val="bullet"/>
      <w:lvlText w:val=""/>
      <w:lvlJc w:val="left"/>
      <w:pPr>
        <w:ind w:left="4320" w:hanging="360"/>
      </w:pPr>
      <w:rPr>
        <w:rFonts w:ascii="Wingdings" w:hAnsi="Wingdings" w:hint="default"/>
      </w:rPr>
    </w:lvl>
    <w:lvl w:ilvl="6" w:tplc="ECA4FE08">
      <w:start w:val="1"/>
      <w:numFmt w:val="bullet"/>
      <w:lvlText w:val=""/>
      <w:lvlJc w:val="left"/>
      <w:pPr>
        <w:ind w:left="5040" w:hanging="360"/>
      </w:pPr>
      <w:rPr>
        <w:rFonts w:ascii="Symbol" w:hAnsi="Symbol" w:hint="default"/>
      </w:rPr>
    </w:lvl>
    <w:lvl w:ilvl="7" w:tplc="3F2A7A62">
      <w:start w:val="1"/>
      <w:numFmt w:val="bullet"/>
      <w:lvlText w:val="o"/>
      <w:lvlJc w:val="left"/>
      <w:pPr>
        <w:ind w:left="5760" w:hanging="360"/>
      </w:pPr>
      <w:rPr>
        <w:rFonts w:ascii="Courier New" w:hAnsi="Courier New" w:hint="default"/>
      </w:rPr>
    </w:lvl>
    <w:lvl w:ilvl="8" w:tplc="886AB790">
      <w:start w:val="1"/>
      <w:numFmt w:val="bullet"/>
      <w:lvlText w:val=""/>
      <w:lvlJc w:val="left"/>
      <w:pPr>
        <w:ind w:left="6480" w:hanging="360"/>
      </w:pPr>
      <w:rPr>
        <w:rFonts w:ascii="Wingdings" w:hAnsi="Wingdings" w:hint="default"/>
      </w:rPr>
    </w:lvl>
  </w:abstractNum>
  <w:abstractNum w:abstractNumId="28" w15:restartNumberingAfterBreak="0">
    <w:nsid w:val="35430781"/>
    <w:multiLevelType w:val="hybridMultilevel"/>
    <w:tmpl w:val="94CE2FDE"/>
    <w:lvl w:ilvl="0" w:tplc="670EE7F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B58541B"/>
    <w:multiLevelType w:val="hybridMultilevel"/>
    <w:tmpl w:val="4614DD68"/>
    <w:lvl w:ilvl="0" w:tplc="7FBCC340">
      <w:start w:val="1"/>
      <w:numFmt w:val="decimal"/>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7E7016CE">
      <w:start w:val="422"/>
      <w:numFmt w:val="bullet"/>
      <w:lvlText w:val="-"/>
      <w:lvlJc w:val="left"/>
      <w:pPr>
        <w:ind w:left="4320" w:hanging="360"/>
      </w:pPr>
      <w:rPr>
        <w:rFonts w:ascii="Arial" w:eastAsia="MS Mincho" w:hAnsi="Arial" w:cs="Arial"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DA34A92"/>
    <w:multiLevelType w:val="hybridMultilevel"/>
    <w:tmpl w:val="1F568D0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3E354345"/>
    <w:multiLevelType w:val="hybridMultilevel"/>
    <w:tmpl w:val="6F2E9472"/>
    <w:lvl w:ilvl="0" w:tplc="405456DE">
      <w:start w:val="1"/>
      <w:numFmt w:val="upperLetter"/>
      <w:lvlText w:val="%1."/>
      <w:lvlJc w:val="left"/>
      <w:pPr>
        <w:ind w:left="36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21E29BA"/>
    <w:multiLevelType w:val="hybridMultilevel"/>
    <w:tmpl w:val="07CA3A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54B02E1"/>
    <w:multiLevelType w:val="multilevel"/>
    <w:tmpl w:val="C9043B26"/>
    <w:lvl w:ilvl="0">
      <w:start w:val="2"/>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4" w15:restartNumberingAfterBreak="0">
    <w:nsid w:val="4D8951A5"/>
    <w:multiLevelType w:val="hybridMultilevel"/>
    <w:tmpl w:val="2152CCA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50162E82"/>
    <w:multiLevelType w:val="multilevel"/>
    <w:tmpl w:val="60120B38"/>
    <w:lvl w:ilvl="0">
      <w:start w:val="1"/>
      <w:numFmt w:val="decimal"/>
      <w:lvlText w:val="%1."/>
      <w:lvlJc w:val="left"/>
      <w:pPr>
        <w:ind w:left="360" w:hanging="360"/>
      </w:pPr>
      <w:rPr>
        <w:rFonts w:hint="default"/>
        <w:b/>
        <w:sz w:val="22"/>
        <w:szCs w:val="22"/>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ascii="Arial" w:hAnsi="Arial" w:cs="Arial" w:hint="default"/>
        <w:b/>
        <w:bCs w:val="0"/>
        <w:sz w:val="22"/>
        <w:szCs w:val="22"/>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05E615F"/>
    <w:multiLevelType w:val="hybridMultilevel"/>
    <w:tmpl w:val="67FCA95E"/>
    <w:lvl w:ilvl="0" w:tplc="195C2142">
      <w:start w:val="1"/>
      <w:numFmt w:val="lowerLetter"/>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31C2F52"/>
    <w:multiLevelType w:val="singleLevel"/>
    <w:tmpl w:val="5664BAC6"/>
    <w:lvl w:ilvl="0">
      <w:start w:val="15"/>
      <w:numFmt w:val="decimal"/>
      <w:lvlText w:val="%1."/>
      <w:lvlJc w:val="left"/>
      <w:pPr>
        <w:tabs>
          <w:tab w:val="num" w:pos="375"/>
        </w:tabs>
        <w:ind w:left="375" w:hanging="375"/>
      </w:pPr>
      <w:rPr>
        <w:rFonts w:hint="default"/>
      </w:rPr>
    </w:lvl>
  </w:abstractNum>
  <w:abstractNum w:abstractNumId="38" w15:restartNumberingAfterBreak="0">
    <w:nsid w:val="56792177"/>
    <w:multiLevelType w:val="hybridMultilevel"/>
    <w:tmpl w:val="C74A07B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680418D"/>
    <w:multiLevelType w:val="hybridMultilevel"/>
    <w:tmpl w:val="FEA82B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A1B1499"/>
    <w:multiLevelType w:val="hybridMultilevel"/>
    <w:tmpl w:val="D586EDD2"/>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2"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5B81C5A"/>
    <w:multiLevelType w:val="hybridMultilevel"/>
    <w:tmpl w:val="D586EDD2"/>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6" w15:restartNumberingAfterBreak="0">
    <w:nsid w:val="6B957DDA"/>
    <w:multiLevelType w:val="multilevel"/>
    <w:tmpl w:val="CA8CE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8"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49" w15:restartNumberingAfterBreak="0">
    <w:nsid w:val="7BA36710"/>
    <w:multiLevelType w:val="hybridMultilevel"/>
    <w:tmpl w:val="1250EFEA"/>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num w:numId="1">
    <w:abstractNumId w:val="11"/>
  </w:num>
  <w:num w:numId="2">
    <w:abstractNumId w:val="19"/>
  </w:num>
  <w:num w:numId="3">
    <w:abstractNumId w:val="41"/>
  </w:num>
  <w:num w:numId="4">
    <w:abstractNumId w:val="44"/>
  </w:num>
  <w:num w:numId="5">
    <w:abstractNumId w:val="45"/>
  </w:num>
  <w:num w:numId="6">
    <w:abstractNumId w:val="21"/>
  </w:num>
  <w:num w:numId="7">
    <w:abstractNumId w:val="47"/>
    <w:lvlOverride w:ilvl="0">
      <w:startOverride w:val="1"/>
    </w:lvlOverride>
  </w:num>
  <w:num w:numId="8">
    <w:abstractNumId w:val="47"/>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9">
    <w:abstractNumId w:val="48"/>
    <w:lvlOverride w:ilvl="0">
      <w:startOverride w:val="1"/>
    </w:lvlOverride>
  </w:num>
  <w:num w:numId="10">
    <w:abstractNumId w:val="17"/>
  </w:num>
  <w:num w:numId="11">
    <w:abstractNumId w:val="26"/>
  </w:num>
  <w:num w:numId="12">
    <w:abstractNumId w:val="42"/>
  </w:num>
  <w:num w:numId="13">
    <w:abstractNumId w:val="39"/>
  </w:num>
  <w:num w:numId="14">
    <w:abstractNumId w:val="13"/>
  </w:num>
  <w:num w:numId="15">
    <w:abstractNumId w:val="37"/>
  </w:num>
  <w:num w:numId="16">
    <w:abstractNumId w:val="31"/>
  </w:num>
  <w:num w:numId="17">
    <w:abstractNumId w:val="14"/>
  </w:num>
  <w:num w:numId="18">
    <w:abstractNumId w:val="35"/>
  </w:num>
  <w:num w:numId="19">
    <w:abstractNumId w:val="12"/>
  </w:num>
  <w:num w:numId="20">
    <w:abstractNumId w:val="38"/>
  </w:num>
  <w:num w:numId="21">
    <w:abstractNumId w:val="49"/>
  </w:num>
  <w:num w:numId="22">
    <w:abstractNumId w:val="34"/>
  </w:num>
  <w:num w:numId="23">
    <w:abstractNumId w:val="22"/>
  </w:num>
  <w:num w:numId="24">
    <w:abstractNumId w:val="40"/>
  </w:num>
  <w:num w:numId="25">
    <w:abstractNumId w:val="16"/>
  </w:num>
  <w:num w:numId="26">
    <w:abstractNumId w:val="25"/>
  </w:num>
  <w:num w:numId="27">
    <w:abstractNumId w:val="33"/>
  </w:num>
  <w:num w:numId="28">
    <w:abstractNumId w:val="20"/>
  </w:num>
  <w:num w:numId="29">
    <w:abstractNumId w:val="43"/>
  </w:num>
  <w:num w:numId="30">
    <w:abstractNumId w:val="15"/>
  </w:num>
  <w:num w:numId="31">
    <w:abstractNumId w:val="46"/>
  </w:num>
  <w:num w:numId="32">
    <w:abstractNumId w:val="36"/>
  </w:num>
  <w:num w:numId="33">
    <w:abstractNumId w:val="28"/>
  </w:num>
  <w:num w:numId="34">
    <w:abstractNumId w:val="23"/>
  </w:num>
  <w:num w:numId="35">
    <w:abstractNumId w:val="24"/>
  </w:num>
  <w:num w:numId="36">
    <w:abstractNumId w:val="27"/>
  </w:num>
  <w:num w:numId="37">
    <w:abstractNumId w:val="29"/>
  </w:num>
  <w:num w:numId="38">
    <w:abstractNumId w:val="32"/>
  </w:num>
  <w:num w:numId="39">
    <w:abstractNumId w:val="18"/>
  </w:num>
  <w:num w:numId="40">
    <w:abstractNumId w:val="3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F12024"/>
    <w:rsid w:val="000005B1"/>
    <w:rsid w:val="000005CC"/>
    <w:rsid w:val="000008D7"/>
    <w:rsid w:val="00000962"/>
    <w:rsid w:val="00001351"/>
    <w:rsid w:val="00001EE9"/>
    <w:rsid w:val="00002447"/>
    <w:rsid w:val="00002457"/>
    <w:rsid w:val="00002514"/>
    <w:rsid w:val="000028D9"/>
    <w:rsid w:val="00003219"/>
    <w:rsid w:val="000035A7"/>
    <w:rsid w:val="000038EB"/>
    <w:rsid w:val="00003BCB"/>
    <w:rsid w:val="00003CBC"/>
    <w:rsid w:val="00003DF9"/>
    <w:rsid w:val="000041DC"/>
    <w:rsid w:val="00004320"/>
    <w:rsid w:val="000051EB"/>
    <w:rsid w:val="000058BF"/>
    <w:rsid w:val="00005F29"/>
    <w:rsid w:val="0000778D"/>
    <w:rsid w:val="000100E5"/>
    <w:rsid w:val="000108AF"/>
    <w:rsid w:val="00010DFA"/>
    <w:rsid w:val="00010E89"/>
    <w:rsid w:val="00011520"/>
    <w:rsid w:val="00012551"/>
    <w:rsid w:val="00012E94"/>
    <w:rsid w:val="00013C8A"/>
    <w:rsid w:val="00014499"/>
    <w:rsid w:val="000149D2"/>
    <w:rsid w:val="00014A22"/>
    <w:rsid w:val="00015196"/>
    <w:rsid w:val="00015424"/>
    <w:rsid w:val="00015764"/>
    <w:rsid w:val="00015C4A"/>
    <w:rsid w:val="00015EC8"/>
    <w:rsid w:val="000160FA"/>
    <w:rsid w:val="00016307"/>
    <w:rsid w:val="0001659F"/>
    <w:rsid w:val="00016A2A"/>
    <w:rsid w:val="00016C34"/>
    <w:rsid w:val="00016CE0"/>
    <w:rsid w:val="00017374"/>
    <w:rsid w:val="000174E5"/>
    <w:rsid w:val="0002095D"/>
    <w:rsid w:val="00020A36"/>
    <w:rsid w:val="000217DD"/>
    <w:rsid w:val="00021A37"/>
    <w:rsid w:val="00021D77"/>
    <w:rsid w:val="00022170"/>
    <w:rsid w:val="00023BA6"/>
    <w:rsid w:val="00023D2A"/>
    <w:rsid w:val="00024463"/>
    <w:rsid w:val="00024577"/>
    <w:rsid w:val="00024C22"/>
    <w:rsid w:val="00024EBD"/>
    <w:rsid w:val="00024EFF"/>
    <w:rsid w:val="000251F6"/>
    <w:rsid w:val="0002568C"/>
    <w:rsid w:val="00026DB6"/>
    <w:rsid w:val="00026DE1"/>
    <w:rsid w:val="0002730B"/>
    <w:rsid w:val="000301FC"/>
    <w:rsid w:val="0003068C"/>
    <w:rsid w:val="000306EE"/>
    <w:rsid w:val="000307F7"/>
    <w:rsid w:val="00030E91"/>
    <w:rsid w:val="00031165"/>
    <w:rsid w:val="000311AB"/>
    <w:rsid w:val="00031BE8"/>
    <w:rsid w:val="00032A61"/>
    <w:rsid w:val="00033797"/>
    <w:rsid w:val="00034008"/>
    <w:rsid w:val="00034C07"/>
    <w:rsid w:val="00034FA2"/>
    <w:rsid w:val="000351B8"/>
    <w:rsid w:val="000364A0"/>
    <w:rsid w:val="00036C06"/>
    <w:rsid w:val="00036FC1"/>
    <w:rsid w:val="00037EF9"/>
    <w:rsid w:val="00040717"/>
    <w:rsid w:val="000407A8"/>
    <w:rsid w:val="00040842"/>
    <w:rsid w:val="00040C34"/>
    <w:rsid w:val="00040FD7"/>
    <w:rsid w:val="00041526"/>
    <w:rsid w:val="0004213D"/>
    <w:rsid w:val="000434DF"/>
    <w:rsid w:val="00043A33"/>
    <w:rsid w:val="00043BA1"/>
    <w:rsid w:val="00044382"/>
    <w:rsid w:val="000445F3"/>
    <w:rsid w:val="00044AEA"/>
    <w:rsid w:val="0004546B"/>
    <w:rsid w:val="00045DF2"/>
    <w:rsid w:val="00045FD1"/>
    <w:rsid w:val="000469B7"/>
    <w:rsid w:val="000500F7"/>
    <w:rsid w:val="000509EF"/>
    <w:rsid w:val="00051059"/>
    <w:rsid w:val="00051AD9"/>
    <w:rsid w:val="00051C04"/>
    <w:rsid w:val="00051C8D"/>
    <w:rsid w:val="00051F34"/>
    <w:rsid w:val="00052DD4"/>
    <w:rsid w:val="00053172"/>
    <w:rsid w:val="00053BD0"/>
    <w:rsid w:val="000541CC"/>
    <w:rsid w:val="000553A2"/>
    <w:rsid w:val="00055461"/>
    <w:rsid w:val="00055553"/>
    <w:rsid w:val="00055EBA"/>
    <w:rsid w:val="00056121"/>
    <w:rsid w:val="0005616C"/>
    <w:rsid w:val="000562B7"/>
    <w:rsid w:val="0005668E"/>
    <w:rsid w:val="00056B33"/>
    <w:rsid w:val="00056BA1"/>
    <w:rsid w:val="00057212"/>
    <w:rsid w:val="00057489"/>
    <w:rsid w:val="000574CC"/>
    <w:rsid w:val="00057E89"/>
    <w:rsid w:val="00060222"/>
    <w:rsid w:val="00060348"/>
    <w:rsid w:val="0006091C"/>
    <w:rsid w:val="00060D7B"/>
    <w:rsid w:val="0006104A"/>
    <w:rsid w:val="0006132A"/>
    <w:rsid w:val="00061F2A"/>
    <w:rsid w:val="000621C2"/>
    <w:rsid w:val="00062201"/>
    <w:rsid w:val="00062B94"/>
    <w:rsid w:val="000631EE"/>
    <w:rsid w:val="000637D2"/>
    <w:rsid w:val="00063BC8"/>
    <w:rsid w:val="00063E11"/>
    <w:rsid w:val="00063FEB"/>
    <w:rsid w:val="000642A4"/>
    <w:rsid w:val="000643D0"/>
    <w:rsid w:val="000644F2"/>
    <w:rsid w:val="0006453F"/>
    <w:rsid w:val="00064DB5"/>
    <w:rsid w:val="00064EDD"/>
    <w:rsid w:val="00065D0A"/>
    <w:rsid w:val="00065E75"/>
    <w:rsid w:val="00066B19"/>
    <w:rsid w:val="000676DA"/>
    <w:rsid w:val="00067BFF"/>
    <w:rsid w:val="000706EF"/>
    <w:rsid w:val="00071A07"/>
    <w:rsid w:val="00072115"/>
    <w:rsid w:val="00072BFE"/>
    <w:rsid w:val="000731BC"/>
    <w:rsid w:val="000734A5"/>
    <w:rsid w:val="0007382E"/>
    <w:rsid w:val="00075895"/>
    <w:rsid w:val="0007599B"/>
    <w:rsid w:val="0007611C"/>
    <w:rsid w:val="000767FF"/>
    <w:rsid w:val="00076A93"/>
    <w:rsid w:val="00076B8C"/>
    <w:rsid w:val="0007766B"/>
    <w:rsid w:val="00077697"/>
    <w:rsid w:val="00077962"/>
    <w:rsid w:val="000808AF"/>
    <w:rsid w:val="00080C07"/>
    <w:rsid w:val="0008187D"/>
    <w:rsid w:val="00081BFB"/>
    <w:rsid w:val="00081F69"/>
    <w:rsid w:val="00082474"/>
    <w:rsid w:val="00082D12"/>
    <w:rsid w:val="0008490F"/>
    <w:rsid w:val="0008496E"/>
    <w:rsid w:val="00085418"/>
    <w:rsid w:val="00085745"/>
    <w:rsid w:val="00085797"/>
    <w:rsid w:val="00086171"/>
    <w:rsid w:val="00086464"/>
    <w:rsid w:val="00086696"/>
    <w:rsid w:val="000867C7"/>
    <w:rsid w:val="00087BED"/>
    <w:rsid w:val="00087C00"/>
    <w:rsid w:val="00090390"/>
    <w:rsid w:val="0009055E"/>
    <w:rsid w:val="00090A01"/>
    <w:rsid w:val="00091F9E"/>
    <w:rsid w:val="00092393"/>
    <w:rsid w:val="00092F34"/>
    <w:rsid w:val="0009300A"/>
    <w:rsid w:val="000934A8"/>
    <w:rsid w:val="00093876"/>
    <w:rsid w:val="00094241"/>
    <w:rsid w:val="000945FB"/>
    <w:rsid w:val="0009488F"/>
    <w:rsid w:val="000949A2"/>
    <w:rsid w:val="000949CF"/>
    <w:rsid w:val="00094C73"/>
    <w:rsid w:val="00094D6E"/>
    <w:rsid w:val="00095AAA"/>
    <w:rsid w:val="00095FF9"/>
    <w:rsid w:val="00096391"/>
    <w:rsid w:val="0009677B"/>
    <w:rsid w:val="00096829"/>
    <w:rsid w:val="00096BFE"/>
    <w:rsid w:val="00097223"/>
    <w:rsid w:val="0009737F"/>
    <w:rsid w:val="00097507"/>
    <w:rsid w:val="000975D6"/>
    <w:rsid w:val="00097F1E"/>
    <w:rsid w:val="000A0093"/>
    <w:rsid w:val="000A151E"/>
    <w:rsid w:val="000A15EC"/>
    <w:rsid w:val="000A2477"/>
    <w:rsid w:val="000A2AE2"/>
    <w:rsid w:val="000A2E3A"/>
    <w:rsid w:val="000A38C6"/>
    <w:rsid w:val="000A3E48"/>
    <w:rsid w:val="000A401E"/>
    <w:rsid w:val="000A4655"/>
    <w:rsid w:val="000A477D"/>
    <w:rsid w:val="000A4B42"/>
    <w:rsid w:val="000A4E24"/>
    <w:rsid w:val="000A5B65"/>
    <w:rsid w:val="000A6131"/>
    <w:rsid w:val="000A676E"/>
    <w:rsid w:val="000A69CA"/>
    <w:rsid w:val="000A6B30"/>
    <w:rsid w:val="000A6E92"/>
    <w:rsid w:val="000A730F"/>
    <w:rsid w:val="000A7737"/>
    <w:rsid w:val="000B086F"/>
    <w:rsid w:val="000B0EBF"/>
    <w:rsid w:val="000B1FD7"/>
    <w:rsid w:val="000B2150"/>
    <w:rsid w:val="000B21CF"/>
    <w:rsid w:val="000B252D"/>
    <w:rsid w:val="000B2E51"/>
    <w:rsid w:val="000B3032"/>
    <w:rsid w:val="000B37A8"/>
    <w:rsid w:val="000B3C83"/>
    <w:rsid w:val="000B3D0F"/>
    <w:rsid w:val="000B4473"/>
    <w:rsid w:val="000B45D7"/>
    <w:rsid w:val="000B4DB8"/>
    <w:rsid w:val="000B4F1D"/>
    <w:rsid w:val="000B4FE7"/>
    <w:rsid w:val="000B6609"/>
    <w:rsid w:val="000B73C2"/>
    <w:rsid w:val="000B7829"/>
    <w:rsid w:val="000B7A70"/>
    <w:rsid w:val="000C000B"/>
    <w:rsid w:val="000C07BC"/>
    <w:rsid w:val="000C0D93"/>
    <w:rsid w:val="000C108F"/>
    <w:rsid w:val="000C12BF"/>
    <w:rsid w:val="000C1A77"/>
    <w:rsid w:val="000C1C81"/>
    <w:rsid w:val="000C2358"/>
    <w:rsid w:val="000C2B39"/>
    <w:rsid w:val="000C2D2E"/>
    <w:rsid w:val="000C2E69"/>
    <w:rsid w:val="000C2F03"/>
    <w:rsid w:val="000C3604"/>
    <w:rsid w:val="000C37EA"/>
    <w:rsid w:val="000C3AC4"/>
    <w:rsid w:val="000C42D8"/>
    <w:rsid w:val="000C4742"/>
    <w:rsid w:val="000C4B97"/>
    <w:rsid w:val="000C4BA0"/>
    <w:rsid w:val="000C52BD"/>
    <w:rsid w:val="000C5330"/>
    <w:rsid w:val="000C542D"/>
    <w:rsid w:val="000C5440"/>
    <w:rsid w:val="000C60AB"/>
    <w:rsid w:val="000C75F6"/>
    <w:rsid w:val="000C7DA3"/>
    <w:rsid w:val="000C7FA9"/>
    <w:rsid w:val="000D0644"/>
    <w:rsid w:val="000D0745"/>
    <w:rsid w:val="000D094B"/>
    <w:rsid w:val="000D0B81"/>
    <w:rsid w:val="000D1654"/>
    <w:rsid w:val="000D235D"/>
    <w:rsid w:val="000D297E"/>
    <w:rsid w:val="000D2BB9"/>
    <w:rsid w:val="000D3293"/>
    <w:rsid w:val="000D3448"/>
    <w:rsid w:val="000D4C32"/>
    <w:rsid w:val="000D4D1E"/>
    <w:rsid w:val="000D50C7"/>
    <w:rsid w:val="000D522D"/>
    <w:rsid w:val="000D5F41"/>
    <w:rsid w:val="000D63C7"/>
    <w:rsid w:val="000D6C36"/>
    <w:rsid w:val="000E0066"/>
    <w:rsid w:val="000E03EE"/>
    <w:rsid w:val="000E078A"/>
    <w:rsid w:val="000E07C1"/>
    <w:rsid w:val="000E0DE9"/>
    <w:rsid w:val="000E0E31"/>
    <w:rsid w:val="000E0E40"/>
    <w:rsid w:val="000E11B6"/>
    <w:rsid w:val="000E145C"/>
    <w:rsid w:val="000E2286"/>
    <w:rsid w:val="000E23E5"/>
    <w:rsid w:val="000E44CB"/>
    <w:rsid w:val="000E4677"/>
    <w:rsid w:val="000E4D00"/>
    <w:rsid w:val="000E4DA7"/>
    <w:rsid w:val="000E4F52"/>
    <w:rsid w:val="000E5D8E"/>
    <w:rsid w:val="000E61D0"/>
    <w:rsid w:val="000E645F"/>
    <w:rsid w:val="000E656D"/>
    <w:rsid w:val="000E65A5"/>
    <w:rsid w:val="000E712B"/>
    <w:rsid w:val="000E7D7A"/>
    <w:rsid w:val="000F05C9"/>
    <w:rsid w:val="000F06AD"/>
    <w:rsid w:val="000F0E70"/>
    <w:rsid w:val="000F13E8"/>
    <w:rsid w:val="000F14CF"/>
    <w:rsid w:val="000F194B"/>
    <w:rsid w:val="000F1DC3"/>
    <w:rsid w:val="000F27A7"/>
    <w:rsid w:val="000F27BB"/>
    <w:rsid w:val="000F2DBC"/>
    <w:rsid w:val="000F46B9"/>
    <w:rsid w:val="000F4A0A"/>
    <w:rsid w:val="000F4C58"/>
    <w:rsid w:val="000F5C62"/>
    <w:rsid w:val="000F67F3"/>
    <w:rsid w:val="000F69B2"/>
    <w:rsid w:val="000F6A4D"/>
    <w:rsid w:val="000F6F83"/>
    <w:rsid w:val="000F7044"/>
    <w:rsid w:val="000F7B24"/>
    <w:rsid w:val="000F7F57"/>
    <w:rsid w:val="00100419"/>
    <w:rsid w:val="00100AFE"/>
    <w:rsid w:val="00100C79"/>
    <w:rsid w:val="001013EB"/>
    <w:rsid w:val="0010185E"/>
    <w:rsid w:val="001025F8"/>
    <w:rsid w:val="00102656"/>
    <w:rsid w:val="0010319C"/>
    <w:rsid w:val="001041B8"/>
    <w:rsid w:val="00104830"/>
    <w:rsid w:val="0010506B"/>
    <w:rsid w:val="00105D78"/>
    <w:rsid w:val="00105FD4"/>
    <w:rsid w:val="001074DE"/>
    <w:rsid w:val="001074F8"/>
    <w:rsid w:val="00107D02"/>
    <w:rsid w:val="00110676"/>
    <w:rsid w:val="00110802"/>
    <w:rsid w:val="00111219"/>
    <w:rsid w:val="001119BB"/>
    <w:rsid w:val="00111ADF"/>
    <w:rsid w:val="00111CD8"/>
    <w:rsid w:val="00111D54"/>
    <w:rsid w:val="001129BA"/>
    <w:rsid w:val="001137ED"/>
    <w:rsid w:val="00113C3B"/>
    <w:rsid w:val="00114D6F"/>
    <w:rsid w:val="00114EEF"/>
    <w:rsid w:val="00115226"/>
    <w:rsid w:val="00115C3C"/>
    <w:rsid w:val="00116574"/>
    <w:rsid w:val="00116ADC"/>
    <w:rsid w:val="001172CF"/>
    <w:rsid w:val="001175A7"/>
    <w:rsid w:val="00117808"/>
    <w:rsid w:val="001211E8"/>
    <w:rsid w:val="00121663"/>
    <w:rsid w:val="00121731"/>
    <w:rsid w:val="0012181C"/>
    <w:rsid w:val="00121889"/>
    <w:rsid w:val="00121A63"/>
    <w:rsid w:val="00122A06"/>
    <w:rsid w:val="00123100"/>
    <w:rsid w:val="00123142"/>
    <w:rsid w:val="0012315D"/>
    <w:rsid w:val="00123474"/>
    <w:rsid w:val="0012354C"/>
    <w:rsid w:val="001241B1"/>
    <w:rsid w:val="001242DC"/>
    <w:rsid w:val="001243CD"/>
    <w:rsid w:val="0012482F"/>
    <w:rsid w:val="00125081"/>
    <w:rsid w:val="00125FD5"/>
    <w:rsid w:val="00126462"/>
    <w:rsid w:val="0013040E"/>
    <w:rsid w:val="001306ED"/>
    <w:rsid w:val="00130C62"/>
    <w:rsid w:val="001312B8"/>
    <w:rsid w:val="001325D3"/>
    <w:rsid w:val="0013298E"/>
    <w:rsid w:val="00132DE0"/>
    <w:rsid w:val="00133E5A"/>
    <w:rsid w:val="00134CE5"/>
    <w:rsid w:val="001352BE"/>
    <w:rsid w:val="00135A03"/>
    <w:rsid w:val="00135F80"/>
    <w:rsid w:val="0013603F"/>
    <w:rsid w:val="00136334"/>
    <w:rsid w:val="00136B6B"/>
    <w:rsid w:val="00136E5B"/>
    <w:rsid w:val="001376B8"/>
    <w:rsid w:val="00137F70"/>
    <w:rsid w:val="001406A1"/>
    <w:rsid w:val="00140BD4"/>
    <w:rsid w:val="00140DCC"/>
    <w:rsid w:val="001413CE"/>
    <w:rsid w:val="001419D5"/>
    <w:rsid w:val="00141FCE"/>
    <w:rsid w:val="001421E9"/>
    <w:rsid w:val="001423D8"/>
    <w:rsid w:val="0014287A"/>
    <w:rsid w:val="00142AC4"/>
    <w:rsid w:val="00142AD7"/>
    <w:rsid w:val="00142B5B"/>
    <w:rsid w:val="0014328D"/>
    <w:rsid w:val="001439C6"/>
    <w:rsid w:val="00143A05"/>
    <w:rsid w:val="00143D27"/>
    <w:rsid w:val="001443B0"/>
    <w:rsid w:val="001448C9"/>
    <w:rsid w:val="00144C89"/>
    <w:rsid w:val="001457EF"/>
    <w:rsid w:val="00146039"/>
    <w:rsid w:val="00147368"/>
    <w:rsid w:val="0014757F"/>
    <w:rsid w:val="00151090"/>
    <w:rsid w:val="00151A29"/>
    <w:rsid w:val="00151B19"/>
    <w:rsid w:val="00151D52"/>
    <w:rsid w:val="00151D6D"/>
    <w:rsid w:val="00152801"/>
    <w:rsid w:val="00152A47"/>
    <w:rsid w:val="00153132"/>
    <w:rsid w:val="00154562"/>
    <w:rsid w:val="0015492C"/>
    <w:rsid w:val="00154E92"/>
    <w:rsid w:val="00155C8A"/>
    <w:rsid w:val="00155DE2"/>
    <w:rsid w:val="00155E33"/>
    <w:rsid w:val="001560D7"/>
    <w:rsid w:val="0015685D"/>
    <w:rsid w:val="00156965"/>
    <w:rsid w:val="00156D24"/>
    <w:rsid w:val="0015702D"/>
    <w:rsid w:val="00157291"/>
    <w:rsid w:val="00157344"/>
    <w:rsid w:val="00157774"/>
    <w:rsid w:val="00157E0E"/>
    <w:rsid w:val="00160F98"/>
    <w:rsid w:val="001612EB"/>
    <w:rsid w:val="00162B4F"/>
    <w:rsid w:val="00162FAD"/>
    <w:rsid w:val="001630BD"/>
    <w:rsid w:val="001635A5"/>
    <w:rsid w:val="00163C74"/>
    <w:rsid w:val="00164082"/>
    <w:rsid w:val="00164B2A"/>
    <w:rsid w:val="00165934"/>
    <w:rsid w:val="00167D6B"/>
    <w:rsid w:val="00170303"/>
    <w:rsid w:val="0017043A"/>
    <w:rsid w:val="0017109F"/>
    <w:rsid w:val="00171502"/>
    <w:rsid w:val="001720F6"/>
    <w:rsid w:val="00172610"/>
    <w:rsid w:val="00172A90"/>
    <w:rsid w:val="00172DC3"/>
    <w:rsid w:val="00172FDD"/>
    <w:rsid w:val="00173156"/>
    <w:rsid w:val="0017335D"/>
    <w:rsid w:val="00173848"/>
    <w:rsid w:val="0017468E"/>
    <w:rsid w:val="00174801"/>
    <w:rsid w:val="00174985"/>
    <w:rsid w:val="00174C07"/>
    <w:rsid w:val="00174CC2"/>
    <w:rsid w:val="00174EBB"/>
    <w:rsid w:val="00175D17"/>
    <w:rsid w:val="00176030"/>
    <w:rsid w:val="0017619D"/>
    <w:rsid w:val="0017687C"/>
    <w:rsid w:val="00176A89"/>
    <w:rsid w:val="00176CA8"/>
    <w:rsid w:val="00177017"/>
    <w:rsid w:val="0017707E"/>
    <w:rsid w:val="00177BA7"/>
    <w:rsid w:val="00177FD5"/>
    <w:rsid w:val="00177FF5"/>
    <w:rsid w:val="00180086"/>
    <w:rsid w:val="00180AD0"/>
    <w:rsid w:val="00180C80"/>
    <w:rsid w:val="00180D3C"/>
    <w:rsid w:val="001811F1"/>
    <w:rsid w:val="001818AA"/>
    <w:rsid w:val="00181C8A"/>
    <w:rsid w:val="0018312A"/>
    <w:rsid w:val="00183D3E"/>
    <w:rsid w:val="0018450C"/>
    <w:rsid w:val="00184DB3"/>
    <w:rsid w:val="00185810"/>
    <w:rsid w:val="00185BAD"/>
    <w:rsid w:val="00185CAC"/>
    <w:rsid w:val="00186A7B"/>
    <w:rsid w:val="00187BCA"/>
    <w:rsid w:val="00190407"/>
    <w:rsid w:val="00190DE5"/>
    <w:rsid w:val="00190E83"/>
    <w:rsid w:val="0019146E"/>
    <w:rsid w:val="00192863"/>
    <w:rsid w:val="00192A5D"/>
    <w:rsid w:val="0019308F"/>
    <w:rsid w:val="001938BC"/>
    <w:rsid w:val="00193AE4"/>
    <w:rsid w:val="00193AED"/>
    <w:rsid w:val="00193D5A"/>
    <w:rsid w:val="001944B5"/>
    <w:rsid w:val="00194620"/>
    <w:rsid w:val="00194AAB"/>
    <w:rsid w:val="00195EB3"/>
    <w:rsid w:val="00196408"/>
    <w:rsid w:val="00197299"/>
    <w:rsid w:val="001A0157"/>
    <w:rsid w:val="001A0C0F"/>
    <w:rsid w:val="001A2AA0"/>
    <w:rsid w:val="001A2F59"/>
    <w:rsid w:val="001A343B"/>
    <w:rsid w:val="001A3F92"/>
    <w:rsid w:val="001A4050"/>
    <w:rsid w:val="001A47AF"/>
    <w:rsid w:val="001A4937"/>
    <w:rsid w:val="001A4AC7"/>
    <w:rsid w:val="001A5522"/>
    <w:rsid w:val="001A552A"/>
    <w:rsid w:val="001A64CE"/>
    <w:rsid w:val="001A68B2"/>
    <w:rsid w:val="001A6E29"/>
    <w:rsid w:val="001A7249"/>
    <w:rsid w:val="001A7B10"/>
    <w:rsid w:val="001A7E32"/>
    <w:rsid w:val="001B0046"/>
    <w:rsid w:val="001B0810"/>
    <w:rsid w:val="001B0AFD"/>
    <w:rsid w:val="001B11D4"/>
    <w:rsid w:val="001B14D4"/>
    <w:rsid w:val="001B2321"/>
    <w:rsid w:val="001B2833"/>
    <w:rsid w:val="001B2DF7"/>
    <w:rsid w:val="001B37FB"/>
    <w:rsid w:val="001B38EC"/>
    <w:rsid w:val="001B3919"/>
    <w:rsid w:val="001B44BD"/>
    <w:rsid w:val="001B46AC"/>
    <w:rsid w:val="001B47F4"/>
    <w:rsid w:val="001B4A0A"/>
    <w:rsid w:val="001B5606"/>
    <w:rsid w:val="001B56E0"/>
    <w:rsid w:val="001B598C"/>
    <w:rsid w:val="001B5B9F"/>
    <w:rsid w:val="001B65E0"/>
    <w:rsid w:val="001B6826"/>
    <w:rsid w:val="001B748B"/>
    <w:rsid w:val="001B7CA4"/>
    <w:rsid w:val="001B7DAE"/>
    <w:rsid w:val="001C092E"/>
    <w:rsid w:val="001C0961"/>
    <w:rsid w:val="001C1A21"/>
    <w:rsid w:val="001C1D7C"/>
    <w:rsid w:val="001C1EA7"/>
    <w:rsid w:val="001C2B0A"/>
    <w:rsid w:val="001C391F"/>
    <w:rsid w:val="001C43D3"/>
    <w:rsid w:val="001C45CE"/>
    <w:rsid w:val="001C482D"/>
    <w:rsid w:val="001C574C"/>
    <w:rsid w:val="001C6037"/>
    <w:rsid w:val="001C6B89"/>
    <w:rsid w:val="001C6CFE"/>
    <w:rsid w:val="001C7457"/>
    <w:rsid w:val="001C7571"/>
    <w:rsid w:val="001D0745"/>
    <w:rsid w:val="001D0822"/>
    <w:rsid w:val="001D0879"/>
    <w:rsid w:val="001D0BC0"/>
    <w:rsid w:val="001D1745"/>
    <w:rsid w:val="001D18C6"/>
    <w:rsid w:val="001D1DEB"/>
    <w:rsid w:val="001D2142"/>
    <w:rsid w:val="001D217F"/>
    <w:rsid w:val="001D2A71"/>
    <w:rsid w:val="001D2ABA"/>
    <w:rsid w:val="001D3093"/>
    <w:rsid w:val="001D3489"/>
    <w:rsid w:val="001D36A2"/>
    <w:rsid w:val="001D3722"/>
    <w:rsid w:val="001D381E"/>
    <w:rsid w:val="001D407B"/>
    <w:rsid w:val="001D4922"/>
    <w:rsid w:val="001D52DD"/>
    <w:rsid w:val="001D59C7"/>
    <w:rsid w:val="001D6608"/>
    <w:rsid w:val="001E0009"/>
    <w:rsid w:val="001E01A7"/>
    <w:rsid w:val="001E0301"/>
    <w:rsid w:val="001E0409"/>
    <w:rsid w:val="001E0A47"/>
    <w:rsid w:val="001E20D8"/>
    <w:rsid w:val="001E2BF2"/>
    <w:rsid w:val="001E2C32"/>
    <w:rsid w:val="001E355A"/>
    <w:rsid w:val="001E3FE3"/>
    <w:rsid w:val="001E59DF"/>
    <w:rsid w:val="001E5D54"/>
    <w:rsid w:val="001E601C"/>
    <w:rsid w:val="001E62A5"/>
    <w:rsid w:val="001E64D3"/>
    <w:rsid w:val="001F03AD"/>
    <w:rsid w:val="001F0994"/>
    <w:rsid w:val="001F0A65"/>
    <w:rsid w:val="001F0DF9"/>
    <w:rsid w:val="001F1835"/>
    <w:rsid w:val="001F1D9F"/>
    <w:rsid w:val="001F1DFE"/>
    <w:rsid w:val="001F2436"/>
    <w:rsid w:val="001F2642"/>
    <w:rsid w:val="001F26A5"/>
    <w:rsid w:val="001F2804"/>
    <w:rsid w:val="001F2842"/>
    <w:rsid w:val="001F3A7D"/>
    <w:rsid w:val="001F3DF9"/>
    <w:rsid w:val="001F430C"/>
    <w:rsid w:val="001F5901"/>
    <w:rsid w:val="001F686C"/>
    <w:rsid w:val="001F686D"/>
    <w:rsid w:val="001F687B"/>
    <w:rsid w:val="001F6C8E"/>
    <w:rsid w:val="001F6FFC"/>
    <w:rsid w:val="001F7167"/>
    <w:rsid w:val="001F7849"/>
    <w:rsid w:val="001F7904"/>
    <w:rsid w:val="001F799C"/>
    <w:rsid w:val="0020036A"/>
    <w:rsid w:val="00200A76"/>
    <w:rsid w:val="002013E7"/>
    <w:rsid w:val="00201A3A"/>
    <w:rsid w:val="002022B5"/>
    <w:rsid w:val="0020236E"/>
    <w:rsid w:val="00202A31"/>
    <w:rsid w:val="00203A60"/>
    <w:rsid w:val="00203F3D"/>
    <w:rsid w:val="00204D70"/>
    <w:rsid w:val="002051EE"/>
    <w:rsid w:val="00205572"/>
    <w:rsid w:val="00206227"/>
    <w:rsid w:val="002069F6"/>
    <w:rsid w:val="00206DAA"/>
    <w:rsid w:val="002077C2"/>
    <w:rsid w:val="00207826"/>
    <w:rsid w:val="00207C99"/>
    <w:rsid w:val="002105D3"/>
    <w:rsid w:val="00210E05"/>
    <w:rsid w:val="00211E59"/>
    <w:rsid w:val="00212A35"/>
    <w:rsid w:val="00212A59"/>
    <w:rsid w:val="00212B04"/>
    <w:rsid w:val="00212E6E"/>
    <w:rsid w:val="002131FD"/>
    <w:rsid w:val="00213DC4"/>
    <w:rsid w:val="00214819"/>
    <w:rsid w:val="00214CEB"/>
    <w:rsid w:val="00214EFE"/>
    <w:rsid w:val="002159C0"/>
    <w:rsid w:val="00215C2B"/>
    <w:rsid w:val="00216136"/>
    <w:rsid w:val="00216209"/>
    <w:rsid w:val="002163A4"/>
    <w:rsid w:val="00216832"/>
    <w:rsid w:val="00217002"/>
    <w:rsid w:val="002178A1"/>
    <w:rsid w:val="00217E97"/>
    <w:rsid w:val="00220272"/>
    <w:rsid w:val="0022088B"/>
    <w:rsid w:val="00220A73"/>
    <w:rsid w:val="00220B8C"/>
    <w:rsid w:val="002213B9"/>
    <w:rsid w:val="00221655"/>
    <w:rsid w:val="00221D1D"/>
    <w:rsid w:val="00221E56"/>
    <w:rsid w:val="00221F15"/>
    <w:rsid w:val="00221F3B"/>
    <w:rsid w:val="002221B3"/>
    <w:rsid w:val="00222408"/>
    <w:rsid w:val="00223660"/>
    <w:rsid w:val="00223886"/>
    <w:rsid w:val="002239D6"/>
    <w:rsid w:val="00223D48"/>
    <w:rsid w:val="002242EE"/>
    <w:rsid w:val="002242F9"/>
    <w:rsid w:val="00224436"/>
    <w:rsid w:val="002244D1"/>
    <w:rsid w:val="0022483D"/>
    <w:rsid w:val="00224C3D"/>
    <w:rsid w:val="00224CF3"/>
    <w:rsid w:val="00226873"/>
    <w:rsid w:val="00226C01"/>
    <w:rsid w:val="00226E38"/>
    <w:rsid w:val="00227CD6"/>
    <w:rsid w:val="0023085C"/>
    <w:rsid w:val="00230C83"/>
    <w:rsid w:val="00231C6E"/>
    <w:rsid w:val="00231EF0"/>
    <w:rsid w:val="0023356C"/>
    <w:rsid w:val="002335F6"/>
    <w:rsid w:val="002339C5"/>
    <w:rsid w:val="0023401F"/>
    <w:rsid w:val="00234286"/>
    <w:rsid w:val="002355F6"/>
    <w:rsid w:val="00236573"/>
    <w:rsid w:val="002368AA"/>
    <w:rsid w:val="00236DD3"/>
    <w:rsid w:val="0024026A"/>
    <w:rsid w:val="00240277"/>
    <w:rsid w:val="00241013"/>
    <w:rsid w:val="00242426"/>
    <w:rsid w:val="0024275C"/>
    <w:rsid w:val="00242863"/>
    <w:rsid w:val="00242E47"/>
    <w:rsid w:val="00242FB4"/>
    <w:rsid w:val="002432DA"/>
    <w:rsid w:val="00243390"/>
    <w:rsid w:val="00243753"/>
    <w:rsid w:val="0024413E"/>
    <w:rsid w:val="002443EC"/>
    <w:rsid w:val="00244B3F"/>
    <w:rsid w:val="00245171"/>
    <w:rsid w:val="00245788"/>
    <w:rsid w:val="00246AC3"/>
    <w:rsid w:val="00246D60"/>
    <w:rsid w:val="00247165"/>
    <w:rsid w:val="00247202"/>
    <w:rsid w:val="002473D9"/>
    <w:rsid w:val="002501E6"/>
    <w:rsid w:val="0025053D"/>
    <w:rsid w:val="00251714"/>
    <w:rsid w:val="002522AE"/>
    <w:rsid w:val="002526A2"/>
    <w:rsid w:val="00252A99"/>
    <w:rsid w:val="002531C6"/>
    <w:rsid w:val="00253D58"/>
    <w:rsid w:val="002541C8"/>
    <w:rsid w:val="002545B7"/>
    <w:rsid w:val="00254893"/>
    <w:rsid w:val="0025500C"/>
    <w:rsid w:val="00255149"/>
    <w:rsid w:val="00255ADD"/>
    <w:rsid w:val="002566FB"/>
    <w:rsid w:val="0025691A"/>
    <w:rsid w:val="00256B29"/>
    <w:rsid w:val="00256D31"/>
    <w:rsid w:val="00257BE6"/>
    <w:rsid w:val="00257F92"/>
    <w:rsid w:val="00260401"/>
    <w:rsid w:val="002612A7"/>
    <w:rsid w:val="00261B71"/>
    <w:rsid w:val="0026247D"/>
    <w:rsid w:val="002630D4"/>
    <w:rsid w:val="0026377D"/>
    <w:rsid w:val="00263CC3"/>
    <w:rsid w:val="002644F5"/>
    <w:rsid w:val="00264781"/>
    <w:rsid w:val="00264C2B"/>
    <w:rsid w:val="00265568"/>
    <w:rsid w:val="0026566E"/>
    <w:rsid w:val="002659CF"/>
    <w:rsid w:val="00265C36"/>
    <w:rsid w:val="00265CF2"/>
    <w:rsid w:val="00265EE0"/>
    <w:rsid w:val="00266714"/>
    <w:rsid w:val="00267896"/>
    <w:rsid w:val="00271322"/>
    <w:rsid w:val="0027180A"/>
    <w:rsid w:val="00273077"/>
    <w:rsid w:val="002731BB"/>
    <w:rsid w:val="00273A3F"/>
    <w:rsid w:val="00273C70"/>
    <w:rsid w:val="00273EBB"/>
    <w:rsid w:val="002746E2"/>
    <w:rsid w:val="00274989"/>
    <w:rsid w:val="002755D6"/>
    <w:rsid w:val="002758CA"/>
    <w:rsid w:val="0027623E"/>
    <w:rsid w:val="00277623"/>
    <w:rsid w:val="00277A59"/>
    <w:rsid w:val="00277D73"/>
    <w:rsid w:val="002807EF"/>
    <w:rsid w:val="00280FDA"/>
    <w:rsid w:val="00281277"/>
    <w:rsid w:val="00281327"/>
    <w:rsid w:val="00281962"/>
    <w:rsid w:val="00281D4E"/>
    <w:rsid w:val="002823E5"/>
    <w:rsid w:val="00282F7B"/>
    <w:rsid w:val="0028303E"/>
    <w:rsid w:val="00283CDF"/>
    <w:rsid w:val="002840F9"/>
    <w:rsid w:val="002841AD"/>
    <w:rsid w:val="002850FA"/>
    <w:rsid w:val="00285263"/>
    <w:rsid w:val="00285D61"/>
    <w:rsid w:val="00285E61"/>
    <w:rsid w:val="00286A9B"/>
    <w:rsid w:val="002878AE"/>
    <w:rsid w:val="0029026B"/>
    <w:rsid w:val="00290949"/>
    <w:rsid w:val="00290C0F"/>
    <w:rsid w:val="00291685"/>
    <w:rsid w:val="00291D18"/>
    <w:rsid w:val="002924FF"/>
    <w:rsid w:val="0029356C"/>
    <w:rsid w:val="00293AC5"/>
    <w:rsid w:val="0029409A"/>
    <w:rsid w:val="0029432B"/>
    <w:rsid w:val="002958E6"/>
    <w:rsid w:val="002966EB"/>
    <w:rsid w:val="002970D7"/>
    <w:rsid w:val="002971CA"/>
    <w:rsid w:val="002975F1"/>
    <w:rsid w:val="002A0640"/>
    <w:rsid w:val="002A0A6D"/>
    <w:rsid w:val="002A0AA8"/>
    <w:rsid w:val="002A1651"/>
    <w:rsid w:val="002A1763"/>
    <w:rsid w:val="002A1981"/>
    <w:rsid w:val="002A1A4A"/>
    <w:rsid w:val="002A1F66"/>
    <w:rsid w:val="002A23CD"/>
    <w:rsid w:val="002A2512"/>
    <w:rsid w:val="002A2A4C"/>
    <w:rsid w:val="002A30E7"/>
    <w:rsid w:val="002A321E"/>
    <w:rsid w:val="002A3779"/>
    <w:rsid w:val="002A55AB"/>
    <w:rsid w:val="002A5747"/>
    <w:rsid w:val="002A5BE7"/>
    <w:rsid w:val="002A69DA"/>
    <w:rsid w:val="002A6A5A"/>
    <w:rsid w:val="002A6D74"/>
    <w:rsid w:val="002A7056"/>
    <w:rsid w:val="002A77CC"/>
    <w:rsid w:val="002A78DF"/>
    <w:rsid w:val="002A7A02"/>
    <w:rsid w:val="002B0830"/>
    <w:rsid w:val="002B1854"/>
    <w:rsid w:val="002B1BBB"/>
    <w:rsid w:val="002B1E9B"/>
    <w:rsid w:val="002B279E"/>
    <w:rsid w:val="002B39E7"/>
    <w:rsid w:val="002B3F84"/>
    <w:rsid w:val="002B4044"/>
    <w:rsid w:val="002B414D"/>
    <w:rsid w:val="002B4308"/>
    <w:rsid w:val="002B47C5"/>
    <w:rsid w:val="002B4B6C"/>
    <w:rsid w:val="002B4F3D"/>
    <w:rsid w:val="002B5149"/>
    <w:rsid w:val="002B5503"/>
    <w:rsid w:val="002B5BEF"/>
    <w:rsid w:val="002B6088"/>
    <w:rsid w:val="002B611A"/>
    <w:rsid w:val="002B6939"/>
    <w:rsid w:val="002B71E6"/>
    <w:rsid w:val="002B76A8"/>
    <w:rsid w:val="002B7BF0"/>
    <w:rsid w:val="002C01DA"/>
    <w:rsid w:val="002C0528"/>
    <w:rsid w:val="002C0AA3"/>
    <w:rsid w:val="002C0E30"/>
    <w:rsid w:val="002C18DB"/>
    <w:rsid w:val="002C1FB6"/>
    <w:rsid w:val="002C27BA"/>
    <w:rsid w:val="002C2B87"/>
    <w:rsid w:val="002C2DAB"/>
    <w:rsid w:val="002C36BF"/>
    <w:rsid w:val="002C3DEC"/>
    <w:rsid w:val="002C4305"/>
    <w:rsid w:val="002C43E8"/>
    <w:rsid w:val="002C4E27"/>
    <w:rsid w:val="002C52A1"/>
    <w:rsid w:val="002C5771"/>
    <w:rsid w:val="002C5E0F"/>
    <w:rsid w:val="002C63C4"/>
    <w:rsid w:val="002C6B4E"/>
    <w:rsid w:val="002C6CF4"/>
    <w:rsid w:val="002C71F9"/>
    <w:rsid w:val="002C7528"/>
    <w:rsid w:val="002C761E"/>
    <w:rsid w:val="002D0578"/>
    <w:rsid w:val="002D1368"/>
    <w:rsid w:val="002D13B7"/>
    <w:rsid w:val="002D1587"/>
    <w:rsid w:val="002D19BC"/>
    <w:rsid w:val="002D1DFD"/>
    <w:rsid w:val="002D1EBE"/>
    <w:rsid w:val="002D1F25"/>
    <w:rsid w:val="002D25D5"/>
    <w:rsid w:val="002D3769"/>
    <w:rsid w:val="002D3DCA"/>
    <w:rsid w:val="002D3F82"/>
    <w:rsid w:val="002D47C8"/>
    <w:rsid w:val="002D4ACD"/>
    <w:rsid w:val="002D5069"/>
    <w:rsid w:val="002D6373"/>
    <w:rsid w:val="002D6CEF"/>
    <w:rsid w:val="002D6DC8"/>
    <w:rsid w:val="002D770B"/>
    <w:rsid w:val="002E09E3"/>
    <w:rsid w:val="002E0F0E"/>
    <w:rsid w:val="002E13C3"/>
    <w:rsid w:val="002E1512"/>
    <w:rsid w:val="002E17B8"/>
    <w:rsid w:val="002E1CD1"/>
    <w:rsid w:val="002E260E"/>
    <w:rsid w:val="002E2D7F"/>
    <w:rsid w:val="002E2F7C"/>
    <w:rsid w:val="002E2FB1"/>
    <w:rsid w:val="002E382A"/>
    <w:rsid w:val="002E3835"/>
    <w:rsid w:val="002E3CF5"/>
    <w:rsid w:val="002E44CA"/>
    <w:rsid w:val="002E4520"/>
    <w:rsid w:val="002E5908"/>
    <w:rsid w:val="002E5D1D"/>
    <w:rsid w:val="002E5EB7"/>
    <w:rsid w:val="002E614D"/>
    <w:rsid w:val="002E63F5"/>
    <w:rsid w:val="002E6572"/>
    <w:rsid w:val="002E7AE5"/>
    <w:rsid w:val="002F0796"/>
    <w:rsid w:val="002F1158"/>
    <w:rsid w:val="002F1258"/>
    <w:rsid w:val="002F1867"/>
    <w:rsid w:val="002F227C"/>
    <w:rsid w:val="002F29F6"/>
    <w:rsid w:val="002F2B20"/>
    <w:rsid w:val="002F3834"/>
    <w:rsid w:val="002F3A8F"/>
    <w:rsid w:val="002F3AFD"/>
    <w:rsid w:val="002F3CDF"/>
    <w:rsid w:val="002F4EF7"/>
    <w:rsid w:val="002F599A"/>
    <w:rsid w:val="002F5D59"/>
    <w:rsid w:val="00300DFE"/>
    <w:rsid w:val="003010D9"/>
    <w:rsid w:val="00301280"/>
    <w:rsid w:val="00301636"/>
    <w:rsid w:val="00301A48"/>
    <w:rsid w:val="00301FDA"/>
    <w:rsid w:val="003037D1"/>
    <w:rsid w:val="00303F80"/>
    <w:rsid w:val="003046FD"/>
    <w:rsid w:val="00305203"/>
    <w:rsid w:val="003054B8"/>
    <w:rsid w:val="0030576F"/>
    <w:rsid w:val="003061BC"/>
    <w:rsid w:val="00306A3C"/>
    <w:rsid w:val="00306DD4"/>
    <w:rsid w:val="00306FB3"/>
    <w:rsid w:val="0030702B"/>
    <w:rsid w:val="003073A1"/>
    <w:rsid w:val="003100EB"/>
    <w:rsid w:val="0031021D"/>
    <w:rsid w:val="00310BEB"/>
    <w:rsid w:val="00310DD4"/>
    <w:rsid w:val="00312FEE"/>
    <w:rsid w:val="00313479"/>
    <w:rsid w:val="00313863"/>
    <w:rsid w:val="00313F27"/>
    <w:rsid w:val="00314902"/>
    <w:rsid w:val="003164E5"/>
    <w:rsid w:val="0031672C"/>
    <w:rsid w:val="00316CE8"/>
    <w:rsid w:val="00316F19"/>
    <w:rsid w:val="0032111C"/>
    <w:rsid w:val="00321715"/>
    <w:rsid w:val="00321E32"/>
    <w:rsid w:val="00321FAF"/>
    <w:rsid w:val="00322509"/>
    <w:rsid w:val="00323BA6"/>
    <w:rsid w:val="00324092"/>
    <w:rsid w:val="003242D9"/>
    <w:rsid w:val="00324695"/>
    <w:rsid w:val="003254C9"/>
    <w:rsid w:val="0032553D"/>
    <w:rsid w:val="00325702"/>
    <w:rsid w:val="0032584E"/>
    <w:rsid w:val="00326F7E"/>
    <w:rsid w:val="003275EB"/>
    <w:rsid w:val="00327C2D"/>
    <w:rsid w:val="003306BE"/>
    <w:rsid w:val="00330726"/>
    <w:rsid w:val="00330B73"/>
    <w:rsid w:val="00330BDD"/>
    <w:rsid w:val="00330E90"/>
    <w:rsid w:val="00331396"/>
    <w:rsid w:val="0033206D"/>
    <w:rsid w:val="00332430"/>
    <w:rsid w:val="00332447"/>
    <w:rsid w:val="0033256A"/>
    <w:rsid w:val="00334987"/>
    <w:rsid w:val="003352F9"/>
    <w:rsid w:val="003356F5"/>
    <w:rsid w:val="00335BD0"/>
    <w:rsid w:val="00335EA1"/>
    <w:rsid w:val="00336DC0"/>
    <w:rsid w:val="00336E91"/>
    <w:rsid w:val="0033782B"/>
    <w:rsid w:val="00340594"/>
    <w:rsid w:val="003406ED"/>
    <w:rsid w:val="00340BEC"/>
    <w:rsid w:val="00340C2D"/>
    <w:rsid w:val="00340F64"/>
    <w:rsid w:val="003412CB"/>
    <w:rsid w:val="00341C7A"/>
    <w:rsid w:val="00341C82"/>
    <w:rsid w:val="003429E3"/>
    <w:rsid w:val="00342B36"/>
    <w:rsid w:val="0034345D"/>
    <w:rsid w:val="003435FE"/>
    <w:rsid w:val="00343765"/>
    <w:rsid w:val="00343CFF"/>
    <w:rsid w:val="003442F4"/>
    <w:rsid w:val="00344693"/>
    <w:rsid w:val="00344820"/>
    <w:rsid w:val="00344ED2"/>
    <w:rsid w:val="00345015"/>
    <w:rsid w:val="0034533D"/>
    <w:rsid w:val="003468B5"/>
    <w:rsid w:val="00347770"/>
    <w:rsid w:val="00347BC1"/>
    <w:rsid w:val="00350753"/>
    <w:rsid w:val="00351365"/>
    <w:rsid w:val="0035194A"/>
    <w:rsid w:val="0035235B"/>
    <w:rsid w:val="0035265F"/>
    <w:rsid w:val="00353126"/>
    <w:rsid w:val="00353A48"/>
    <w:rsid w:val="00354B71"/>
    <w:rsid w:val="00354D44"/>
    <w:rsid w:val="00354D83"/>
    <w:rsid w:val="0035551B"/>
    <w:rsid w:val="003555C3"/>
    <w:rsid w:val="003556D5"/>
    <w:rsid w:val="003557B0"/>
    <w:rsid w:val="0035633F"/>
    <w:rsid w:val="00356C43"/>
    <w:rsid w:val="00357C6D"/>
    <w:rsid w:val="00357D6C"/>
    <w:rsid w:val="0036027B"/>
    <w:rsid w:val="003605DE"/>
    <w:rsid w:val="0036079D"/>
    <w:rsid w:val="00361944"/>
    <w:rsid w:val="00361B33"/>
    <w:rsid w:val="00362D36"/>
    <w:rsid w:val="00362FAA"/>
    <w:rsid w:val="003641FF"/>
    <w:rsid w:val="00364243"/>
    <w:rsid w:val="003648FE"/>
    <w:rsid w:val="00364AB8"/>
    <w:rsid w:val="00365793"/>
    <w:rsid w:val="003677EC"/>
    <w:rsid w:val="00370407"/>
    <w:rsid w:val="0037088E"/>
    <w:rsid w:val="00370EC2"/>
    <w:rsid w:val="00370ECE"/>
    <w:rsid w:val="0037175B"/>
    <w:rsid w:val="00371A82"/>
    <w:rsid w:val="00371A9E"/>
    <w:rsid w:val="00374495"/>
    <w:rsid w:val="00374F4A"/>
    <w:rsid w:val="0037501A"/>
    <w:rsid w:val="003750CB"/>
    <w:rsid w:val="00375564"/>
    <w:rsid w:val="003755B9"/>
    <w:rsid w:val="003756CA"/>
    <w:rsid w:val="00375A3E"/>
    <w:rsid w:val="00375C1C"/>
    <w:rsid w:val="00376747"/>
    <w:rsid w:val="00376F4F"/>
    <w:rsid w:val="003775A0"/>
    <w:rsid w:val="00377AF7"/>
    <w:rsid w:val="003802D5"/>
    <w:rsid w:val="0038153B"/>
    <w:rsid w:val="0038170E"/>
    <w:rsid w:val="00381A57"/>
    <w:rsid w:val="00381B60"/>
    <w:rsid w:val="00382334"/>
    <w:rsid w:val="00382CEB"/>
    <w:rsid w:val="00382DF8"/>
    <w:rsid w:val="00383E6C"/>
    <w:rsid w:val="00383F65"/>
    <w:rsid w:val="00384B88"/>
    <w:rsid w:val="00384F33"/>
    <w:rsid w:val="0038555B"/>
    <w:rsid w:val="003864D0"/>
    <w:rsid w:val="00387270"/>
    <w:rsid w:val="003900C7"/>
    <w:rsid w:val="00391AE8"/>
    <w:rsid w:val="00391D6E"/>
    <w:rsid w:val="00392841"/>
    <w:rsid w:val="003928C0"/>
    <w:rsid w:val="00392E9F"/>
    <w:rsid w:val="0039308C"/>
    <w:rsid w:val="003930FC"/>
    <w:rsid w:val="00393574"/>
    <w:rsid w:val="00393848"/>
    <w:rsid w:val="00393CAF"/>
    <w:rsid w:val="003948C5"/>
    <w:rsid w:val="00394A8C"/>
    <w:rsid w:val="00394C88"/>
    <w:rsid w:val="003951EA"/>
    <w:rsid w:val="00395340"/>
    <w:rsid w:val="00395D12"/>
    <w:rsid w:val="00395D79"/>
    <w:rsid w:val="003964DD"/>
    <w:rsid w:val="0039760B"/>
    <w:rsid w:val="0039796A"/>
    <w:rsid w:val="003979AB"/>
    <w:rsid w:val="003A0294"/>
    <w:rsid w:val="003A0926"/>
    <w:rsid w:val="003A0FFC"/>
    <w:rsid w:val="003A1413"/>
    <w:rsid w:val="003A21C2"/>
    <w:rsid w:val="003A2B3F"/>
    <w:rsid w:val="003A37CC"/>
    <w:rsid w:val="003A41DB"/>
    <w:rsid w:val="003A4896"/>
    <w:rsid w:val="003A5769"/>
    <w:rsid w:val="003A5A9D"/>
    <w:rsid w:val="003A656A"/>
    <w:rsid w:val="003A6762"/>
    <w:rsid w:val="003A6850"/>
    <w:rsid w:val="003A6D10"/>
    <w:rsid w:val="003A6DC2"/>
    <w:rsid w:val="003A6FC6"/>
    <w:rsid w:val="003A752B"/>
    <w:rsid w:val="003A7633"/>
    <w:rsid w:val="003A7DBB"/>
    <w:rsid w:val="003B0811"/>
    <w:rsid w:val="003B0929"/>
    <w:rsid w:val="003B2B3D"/>
    <w:rsid w:val="003B2D73"/>
    <w:rsid w:val="003B3825"/>
    <w:rsid w:val="003B3B85"/>
    <w:rsid w:val="003B3F47"/>
    <w:rsid w:val="003B43D5"/>
    <w:rsid w:val="003B44D0"/>
    <w:rsid w:val="003B4F31"/>
    <w:rsid w:val="003B5968"/>
    <w:rsid w:val="003B67A0"/>
    <w:rsid w:val="003B684B"/>
    <w:rsid w:val="003B698D"/>
    <w:rsid w:val="003B6B5B"/>
    <w:rsid w:val="003B71F4"/>
    <w:rsid w:val="003B782A"/>
    <w:rsid w:val="003B7920"/>
    <w:rsid w:val="003C0A47"/>
    <w:rsid w:val="003C1693"/>
    <w:rsid w:val="003C1E55"/>
    <w:rsid w:val="003C27CA"/>
    <w:rsid w:val="003C3773"/>
    <w:rsid w:val="003C3C95"/>
    <w:rsid w:val="003C4D9E"/>
    <w:rsid w:val="003C4DEC"/>
    <w:rsid w:val="003C4F3F"/>
    <w:rsid w:val="003C5448"/>
    <w:rsid w:val="003C5A62"/>
    <w:rsid w:val="003C5D55"/>
    <w:rsid w:val="003C6387"/>
    <w:rsid w:val="003C6BAD"/>
    <w:rsid w:val="003C6C21"/>
    <w:rsid w:val="003C755E"/>
    <w:rsid w:val="003D0C73"/>
    <w:rsid w:val="003D0D10"/>
    <w:rsid w:val="003D12BB"/>
    <w:rsid w:val="003D1394"/>
    <w:rsid w:val="003D15A5"/>
    <w:rsid w:val="003D15E2"/>
    <w:rsid w:val="003D1D08"/>
    <w:rsid w:val="003D2D65"/>
    <w:rsid w:val="003D3484"/>
    <w:rsid w:val="003D37C0"/>
    <w:rsid w:val="003D4051"/>
    <w:rsid w:val="003D4B22"/>
    <w:rsid w:val="003D4CBA"/>
    <w:rsid w:val="003D4D42"/>
    <w:rsid w:val="003D5710"/>
    <w:rsid w:val="003D5C9B"/>
    <w:rsid w:val="003D5D2E"/>
    <w:rsid w:val="003D65FE"/>
    <w:rsid w:val="003D695B"/>
    <w:rsid w:val="003D6ED6"/>
    <w:rsid w:val="003D7046"/>
    <w:rsid w:val="003D73E7"/>
    <w:rsid w:val="003D7E0B"/>
    <w:rsid w:val="003E003C"/>
    <w:rsid w:val="003E0228"/>
    <w:rsid w:val="003E045E"/>
    <w:rsid w:val="003E0513"/>
    <w:rsid w:val="003E0611"/>
    <w:rsid w:val="003E0CB5"/>
    <w:rsid w:val="003E0D2A"/>
    <w:rsid w:val="003E0D45"/>
    <w:rsid w:val="003E1568"/>
    <w:rsid w:val="003E1650"/>
    <w:rsid w:val="003E19C2"/>
    <w:rsid w:val="003E1B0F"/>
    <w:rsid w:val="003E1F9C"/>
    <w:rsid w:val="003E25DC"/>
    <w:rsid w:val="003E268B"/>
    <w:rsid w:val="003E3352"/>
    <w:rsid w:val="003E362E"/>
    <w:rsid w:val="003E3670"/>
    <w:rsid w:val="003E382B"/>
    <w:rsid w:val="003E3A5A"/>
    <w:rsid w:val="003E490C"/>
    <w:rsid w:val="003E57E2"/>
    <w:rsid w:val="003E5E0A"/>
    <w:rsid w:val="003E753F"/>
    <w:rsid w:val="003F0B1C"/>
    <w:rsid w:val="003F1564"/>
    <w:rsid w:val="003F195D"/>
    <w:rsid w:val="003F1EB6"/>
    <w:rsid w:val="003F2006"/>
    <w:rsid w:val="003F26C9"/>
    <w:rsid w:val="003F3101"/>
    <w:rsid w:val="003F327A"/>
    <w:rsid w:val="003F3B23"/>
    <w:rsid w:val="003F4A37"/>
    <w:rsid w:val="003F4EEE"/>
    <w:rsid w:val="003F5061"/>
    <w:rsid w:val="003F56A1"/>
    <w:rsid w:val="003F586E"/>
    <w:rsid w:val="003F5D82"/>
    <w:rsid w:val="003F715B"/>
    <w:rsid w:val="00400178"/>
    <w:rsid w:val="004006FB"/>
    <w:rsid w:val="0040104C"/>
    <w:rsid w:val="00401071"/>
    <w:rsid w:val="00401654"/>
    <w:rsid w:val="00401A05"/>
    <w:rsid w:val="00401EA3"/>
    <w:rsid w:val="00404249"/>
    <w:rsid w:val="004043F0"/>
    <w:rsid w:val="0040490C"/>
    <w:rsid w:val="004049B2"/>
    <w:rsid w:val="0040552C"/>
    <w:rsid w:val="00405C1B"/>
    <w:rsid w:val="00405D01"/>
    <w:rsid w:val="004061F1"/>
    <w:rsid w:val="0041041C"/>
    <w:rsid w:val="0041111A"/>
    <w:rsid w:val="004114C1"/>
    <w:rsid w:val="004115C7"/>
    <w:rsid w:val="00411D98"/>
    <w:rsid w:val="00412444"/>
    <w:rsid w:val="00412B68"/>
    <w:rsid w:val="00412BBF"/>
    <w:rsid w:val="00412EBF"/>
    <w:rsid w:val="00413CA1"/>
    <w:rsid w:val="004141BB"/>
    <w:rsid w:val="0041425D"/>
    <w:rsid w:val="004149A0"/>
    <w:rsid w:val="004165E6"/>
    <w:rsid w:val="00416E75"/>
    <w:rsid w:val="00416FAD"/>
    <w:rsid w:val="004179D1"/>
    <w:rsid w:val="004179D4"/>
    <w:rsid w:val="004206B0"/>
    <w:rsid w:val="0042097E"/>
    <w:rsid w:val="00420B4F"/>
    <w:rsid w:val="00420D92"/>
    <w:rsid w:val="00420F39"/>
    <w:rsid w:val="00420FB7"/>
    <w:rsid w:val="00421465"/>
    <w:rsid w:val="00422D92"/>
    <w:rsid w:val="00422D9E"/>
    <w:rsid w:val="0042323A"/>
    <w:rsid w:val="0042375D"/>
    <w:rsid w:val="00423A95"/>
    <w:rsid w:val="00423D52"/>
    <w:rsid w:val="004242DB"/>
    <w:rsid w:val="00424921"/>
    <w:rsid w:val="00424C10"/>
    <w:rsid w:val="00425901"/>
    <w:rsid w:val="00425B03"/>
    <w:rsid w:val="004264AD"/>
    <w:rsid w:val="00426993"/>
    <w:rsid w:val="00426AAF"/>
    <w:rsid w:val="00426C17"/>
    <w:rsid w:val="00427595"/>
    <w:rsid w:val="0042792A"/>
    <w:rsid w:val="004304A7"/>
    <w:rsid w:val="00430614"/>
    <w:rsid w:val="0043099E"/>
    <w:rsid w:val="00430AE5"/>
    <w:rsid w:val="004312FC"/>
    <w:rsid w:val="00431D13"/>
    <w:rsid w:val="004322E4"/>
    <w:rsid w:val="004325E2"/>
    <w:rsid w:val="004326B7"/>
    <w:rsid w:val="00432A62"/>
    <w:rsid w:val="00432B23"/>
    <w:rsid w:val="00432D37"/>
    <w:rsid w:val="00432EC7"/>
    <w:rsid w:val="00432F3A"/>
    <w:rsid w:val="004338FD"/>
    <w:rsid w:val="00433C52"/>
    <w:rsid w:val="00433CFC"/>
    <w:rsid w:val="0043405D"/>
    <w:rsid w:val="00435C47"/>
    <w:rsid w:val="00435D9D"/>
    <w:rsid w:val="004362B3"/>
    <w:rsid w:val="0044109E"/>
    <w:rsid w:val="00441774"/>
    <w:rsid w:val="00441CAA"/>
    <w:rsid w:val="0044216C"/>
    <w:rsid w:val="0044219C"/>
    <w:rsid w:val="004421B4"/>
    <w:rsid w:val="00442A6E"/>
    <w:rsid w:val="00442C27"/>
    <w:rsid w:val="00442D51"/>
    <w:rsid w:val="00442F0E"/>
    <w:rsid w:val="00444FC6"/>
    <w:rsid w:val="00446121"/>
    <w:rsid w:val="00446584"/>
    <w:rsid w:val="00446610"/>
    <w:rsid w:val="00446E7B"/>
    <w:rsid w:val="00447024"/>
    <w:rsid w:val="0044739E"/>
    <w:rsid w:val="00447504"/>
    <w:rsid w:val="004477A2"/>
    <w:rsid w:val="00450113"/>
    <w:rsid w:val="004515BB"/>
    <w:rsid w:val="00451B68"/>
    <w:rsid w:val="00452115"/>
    <w:rsid w:val="00453538"/>
    <w:rsid w:val="00453F83"/>
    <w:rsid w:val="004548CD"/>
    <w:rsid w:val="00454A6F"/>
    <w:rsid w:val="00454CCF"/>
    <w:rsid w:val="00454CD7"/>
    <w:rsid w:val="00456A1C"/>
    <w:rsid w:val="00456A89"/>
    <w:rsid w:val="00456D84"/>
    <w:rsid w:val="00457539"/>
    <w:rsid w:val="0046059E"/>
    <w:rsid w:val="00460C51"/>
    <w:rsid w:val="00461136"/>
    <w:rsid w:val="0046113F"/>
    <w:rsid w:val="0046274F"/>
    <w:rsid w:val="00463397"/>
    <w:rsid w:val="0046370E"/>
    <w:rsid w:val="00463B97"/>
    <w:rsid w:val="00463E2B"/>
    <w:rsid w:val="0046499B"/>
    <w:rsid w:val="00465426"/>
    <w:rsid w:val="004655D7"/>
    <w:rsid w:val="004659D5"/>
    <w:rsid w:val="004663A9"/>
    <w:rsid w:val="004666B4"/>
    <w:rsid w:val="00466983"/>
    <w:rsid w:val="00466F1F"/>
    <w:rsid w:val="004674D3"/>
    <w:rsid w:val="00470632"/>
    <w:rsid w:val="00470953"/>
    <w:rsid w:val="00470954"/>
    <w:rsid w:val="0047177F"/>
    <w:rsid w:val="004721B5"/>
    <w:rsid w:val="00472641"/>
    <w:rsid w:val="0047265D"/>
    <w:rsid w:val="00472EC3"/>
    <w:rsid w:val="00472F9D"/>
    <w:rsid w:val="004730A8"/>
    <w:rsid w:val="00473DFC"/>
    <w:rsid w:val="00473E3B"/>
    <w:rsid w:val="00473E84"/>
    <w:rsid w:val="00474FC5"/>
    <w:rsid w:val="00475184"/>
    <w:rsid w:val="004753EF"/>
    <w:rsid w:val="00476AEE"/>
    <w:rsid w:val="00476ED9"/>
    <w:rsid w:val="00477286"/>
    <w:rsid w:val="004772EE"/>
    <w:rsid w:val="004773DF"/>
    <w:rsid w:val="00477D2B"/>
    <w:rsid w:val="004802E4"/>
    <w:rsid w:val="0048050E"/>
    <w:rsid w:val="00480975"/>
    <w:rsid w:val="00480F3D"/>
    <w:rsid w:val="004826C3"/>
    <w:rsid w:val="004828B4"/>
    <w:rsid w:val="004829DC"/>
    <w:rsid w:val="00482EBA"/>
    <w:rsid w:val="00483321"/>
    <w:rsid w:val="0048342D"/>
    <w:rsid w:val="0048452B"/>
    <w:rsid w:val="0048482C"/>
    <w:rsid w:val="00485401"/>
    <w:rsid w:val="00486332"/>
    <w:rsid w:val="004872E7"/>
    <w:rsid w:val="00487B62"/>
    <w:rsid w:val="00487C9E"/>
    <w:rsid w:val="00487CB9"/>
    <w:rsid w:val="00487FC9"/>
    <w:rsid w:val="00490467"/>
    <w:rsid w:val="0049054E"/>
    <w:rsid w:val="004907F5"/>
    <w:rsid w:val="00490AB8"/>
    <w:rsid w:val="00490BDA"/>
    <w:rsid w:val="00490CD3"/>
    <w:rsid w:val="00492353"/>
    <w:rsid w:val="004927F9"/>
    <w:rsid w:val="00492F46"/>
    <w:rsid w:val="0049357C"/>
    <w:rsid w:val="00493EF6"/>
    <w:rsid w:val="0049535F"/>
    <w:rsid w:val="00495530"/>
    <w:rsid w:val="00495675"/>
    <w:rsid w:val="00495762"/>
    <w:rsid w:val="004957DB"/>
    <w:rsid w:val="00495946"/>
    <w:rsid w:val="004961EF"/>
    <w:rsid w:val="004962FA"/>
    <w:rsid w:val="0049637C"/>
    <w:rsid w:val="004967BF"/>
    <w:rsid w:val="004969AB"/>
    <w:rsid w:val="00496AB5"/>
    <w:rsid w:val="00496CF3"/>
    <w:rsid w:val="00497697"/>
    <w:rsid w:val="004A0207"/>
    <w:rsid w:val="004A1744"/>
    <w:rsid w:val="004A1B18"/>
    <w:rsid w:val="004A23C9"/>
    <w:rsid w:val="004A2778"/>
    <w:rsid w:val="004A288C"/>
    <w:rsid w:val="004A28C2"/>
    <w:rsid w:val="004A32C2"/>
    <w:rsid w:val="004A36C8"/>
    <w:rsid w:val="004A3FFC"/>
    <w:rsid w:val="004A44AB"/>
    <w:rsid w:val="004A468C"/>
    <w:rsid w:val="004A4BB1"/>
    <w:rsid w:val="004A53C4"/>
    <w:rsid w:val="004A5BA9"/>
    <w:rsid w:val="004A7619"/>
    <w:rsid w:val="004A7CD0"/>
    <w:rsid w:val="004A7D2D"/>
    <w:rsid w:val="004A7E4E"/>
    <w:rsid w:val="004B1037"/>
    <w:rsid w:val="004B1805"/>
    <w:rsid w:val="004B1839"/>
    <w:rsid w:val="004B1A60"/>
    <w:rsid w:val="004B1FDB"/>
    <w:rsid w:val="004B3400"/>
    <w:rsid w:val="004B3434"/>
    <w:rsid w:val="004B3481"/>
    <w:rsid w:val="004B3580"/>
    <w:rsid w:val="004B4204"/>
    <w:rsid w:val="004B48C6"/>
    <w:rsid w:val="004B4C28"/>
    <w:rsid w:val="004B555A"/>
    <w:rsid w:val="004B716C"/>
    <w:rsid w:val="004B74DF"/>
    <w:rsid w:val="004B767E"/>
    <w:rsid w:val="004B780E"/>
    <w:rsid w:val="004B7841"/>
    <w:rsid w:val="004B7A5A"/>
    <w:rsid w:val="004C0A2D"/>
    <w:rsid w:val="004C110D"/>
    <w:rsid w:val="004C146B"/>
    <w:rsid w:val="004C1BCA"/>
    <w:rsid w:val="004C2074"/>
    <w:rsid w:val="004C2719"/>
    <w:rsid w:val="004C28EE"/>
    <w:rsid w:val="004C2F33"/>
    <w:rsid w:val="004C2FC2"/>
    <w:rsid w:val="004C3436"/>
    <w:rsid w:val="004C39EB"/>
    <w:rsid w:val="004C3DFA"/>
    <w:rsid w:val="004C3E39"/>
    <w:rsid w:val="004C3EC8"/>
    <w:rsid w:val="004C3FB6"/>
    <w:rsid w:val="004C40D7"/>
    <w:rsid w:val="004C5D2F"/>
    <w:rsid w:val="004C66EA"/>
    <w:rsid w:val="004C7330"/>
    <w:rsid w:val="004C7C9C"/>
    <w:rsid w:val="004D0530"/>
    <w:rsid w:val="004D09B6"/>
    <w:rsid w:val="004D0B59"/>
    <w:rsid w:val="004D0D29"/>
    <w:rsid w:val="004D0D96"/>
    <w:rsid w:val="004D2312"/>
    <w:rsid w:val="004D2B3C"/>
    <w:rsid w:val="004D33F6"/>
    <w:rsid w:val="004D35F3"/>
    <w:rsid w:val="004D3856"/>
    <w:rsid w:val="004D4026"/>
    <w:rsid w:val="004D4985"/>
    <w:rsid w:val="004D5AFF"/>
    <w:rsid w:val="004D5D3B"/>
    <w:rsid w:val="004D5D97"/>
    <w:rsid w:val="004D5DFD"/>
    <w:rsid w:val="004D6D7B"/>
    <w:rsid w:val="004D6E28"/>
    <w:rsid w:val="004D6F84"/>
    <w:rsid w:val="004D7181"/>
    <w:rsid w:val="004D7333"/>
    <w:rsid w:val="004D746B"/>
    <w:rsid w:val="004D7590"/>
    <w:rsid w:val="004E0843"/>
    <w:rsid w:val="004E1034"/>
    <w:rsid w:val="004E1654"/>
    <w:rsid w:val="004E1999"/>
    <w:rsid w:val="004E1C9F"/>
    <w:rsid w:val="004E1F61"/>
    <w:rsid w:val="004E1F64"/>
    <w:rsid w:val="004E1FEE"/>
    <w:rsid w:val="004E2733"/>
    <w:rsid w:val="004E2BAF"/>
    <w:rsid w:val="004E3C80"/>
    <w:rsid w:val="004E3D65"/>
    <w:rsid w:val="004E3EFF"/>
    <w:rsid w:val="004E446C"/>
    <w:rsid w:val="004E4579"/>
    <w:rsid w:val="004E461F"/>
    <w:rsid w:val="004E4868"/>
    <w:rsid w:val="004E4E2D"/>
    <w:rsid w:val="004E4F74"/>
    <w:rsid w:val="004E56ED"/>
    <w:rsid w:val="004E5D27"/>
    <w:rsid w:val="004E5E11"/>
    <w:rsid w:val="004E5FB4"/>
    <w:rsid w:val="004E6178"/>
    <w:rsid w:val="004E681E"/>
    <w:rsid w:val="004E69C2"/>
    <w:rsid w:val="004E6DAD"/>
    <w:rsid w:val="004E6E65"/>
    <w:rsid w:val="004E742F"/>
    <w:rsid w:val="004E7587"/>
    <w:rsid w:val="004F009D"/>
    <w:rsid w:val="004F192A"/>
    <w:rsid w:val="004F2189"/>
    <w:rsid w:val="004F290F"/>
    <w:rsid w:val="004F295C"/>
    <w:rsid w:val="004F2B6C"/>
    <w:rsid w:val="004F33CE"/>
    <w:rsid w:val="004F37B0"/>
    <w:rsid w:val="004F39FA"/>
    <w:rsid w:val="004F3B80"/>
    <w:rsid w:val="004F45C6"/>
    <w:rsid w:val="004F48A4"/>
    <w:rsid w:val="004F4D81"/>
    <w:rsid w:val="004F5AED"/>
    <w:rsid w:val="004F5C5D"/>
    <w:rsid w:val="004F5CA0"/>
    <w:rsid w:val="004F5DD5"/>
    <w:rsid w:val="004F6036"/>
    <w:rsid w:val="004F6069"/>
    <w:rsid w:val="004F619D"/>
    <w:rsid w:val="004F6A2C"/>
    <w:rsid w:val="004F71FA"/>
    <w:rsid w:val="004F77D4"/>
    <w:rsid w:val="005000AD"/>
    <w:rsid w:val="00500EE3"/>
    <w:rsid w:val="00500F03"/>
    <w:rsid w:val="005010F5"/>
    <w:rsid w:val="0050197D"/>
    <w:rsid w:val="00501D44"/>
    <w:rsid w:val="00502105"/>
    <w:rsid w:val="005024D1"/>
    <w:rsid w:val="005025F9"/>
    <w:rsid w:val="0050306A"/>
    <w:rsid w:val="00503625"/>
    <w:rsid w:val="00504BE8"/>
    <w:rsid w:val="00504F02"/>
    <w:rsid w:val="005051F5"/>
    <w:rsid w:val="005053D0"/>
    <w:rsid w:val="005056C6"/>
    <w:rsid w:val="00506C2C"/>
    <w:rsid w:val="0050737A"/>
    <w:rsid w:val="00510633"/>
    <w:rsid w:val="00510B30"/>
    <w:rsid w:val="00510DAF"/>
    <w:rsid w:val="005111E9"/>
    <w:rsid w:val="00511625"/>
    <w:rsid w:val="00512D6B"/>
    <w:rsid w:val="00512E7B"/>
    <w:rsid w:val="0051323D"/>
    <w:rsid w:val="0051341C"/>
    <w:rsid w:val="0051341E"/>
    <w:rsid w:val="00513D6D"/>
    <w:rsid w:val="0051423F"/>
    <w:rsid w:val="005146CE"/>
    <w:rsid w:val="0051477E"/>
    <w:rsid w:val="00514C09"/>
    <w:rsid w:val="00514DD8"/>
    <w:rsid w:val="00515051"/>
    <w:rsid w:val="0051612E"/>
    <w:rsid w:val="00516484"/>
    <w:rsid w:val="00516674"/>
    <w:rsid w:val="005166BE"/>
    <w:rsid w:val="00516FAA"/>
    <w:rsid w:val="0051730F"/>
    <w:rsid w:val="00517DB3"/>
    <w:rsid w:val="00521014"/>
    <w:rsid w:val="0052121E"/>
    <w:rsid w:val="0052138B"/>
    <w:rsid w:val="00521662"/>
    <w:rsid w:val="00522FF2"/>
    <w:rsid w:val="00525D58"/>
    <w:rsid w:val="0052664E"/>
    <w:rsid w:val="00526FC8"/>
    <w:rsid w:val="0052735E"/>
    <w:rsid w:val="00527738"/>
    <w:rsid w:val="00527F0E"/>
    <w:rsid w:val="00530119"/>
    <w:rsid w:val="0053016E"/>
    <w:rsid w:val="0053018D"/>
    <w:rsid w:val="005304F4"/>
    <w:rsid w:val="00530512"/>
    <w:rsid w:val="00531C47"/>
    <w:rsid w:val="00531D30"/>
    <w:rsid w:val="0053230E"/>
    <w:rsid w:val="005323AE"/>
    <w:rsid w:val="00532669"/>
    <w:rsid w:val="00532A9D"/>
    <w:rsid w:val="00532CBC"/>
    <w:rsid w:val="00532F0B"/>
    <w:rsid w:val="00532F3B"/>
    <w:rsid w:val="005334B2"/>
    <w:rsid w:val="005337B9"/>
    <w:rsid w:val="00533A49"/>
    <w:rsid w:val="00534644"/>
    <w:rsid w:val="00535278"/>
    <w:rsid w:val="00535A0C"/>
    <w:rsid w:val="00535ED2"/>
    <w:rsid w:val="005373D8"/>
    <w:rsid w:val="00537EB7"/>
    <w:rsid w:val="005400B5"/>
    <w:rsid w:val="005408C9"/>
    <w:rsid w:val="00540C03"/>
    <w:rsid w:val="00541177"/>
    <w:rsid w:val="005417BC"/>
    <w:rsid w:val="00541FB2"/>
    <w:rsid w:val="00542685"/>
    <w:rsid w:val="00542F62"/>
    <w:rsid w:val="005432EF"/>
    <w:rsid w:val="0054380F"/>
    <w:rsid w:val="00543CCE"/>
    <w:rsid w:val="005452D4"/>
    <w:rsid w:val="005454E1"/>
    <w:rsid w:val="00545D85"/>
    <w:rsid w:val="0054662D"/>
    <w:rsid w:val="00546A46"/>
    <w:rsid w:val="00546B4C"/>
    <w:rsid w:val="005479C0"/>
    <w:rsid w:val="0055022C"/>
    <w:rsid w:val="00551910"/>
    <w:rsid w:val="0055274A"/>
    <w:rsid w:val="0055294A"/>
    <w:rsid w:val="005532D4"/>
    <w:rsid w:val="00554157"/>
    <w:rsid w:val="00554D2A"/>
    <w:rsid w:val="005558A1"/>
    <w:rsid w:val="00555A20"/>
    <w:rsid w:val="0055613D"/>
    <w:rsid w:val="00556820"/>
    <w:rsid w:val="00556AF6"/>
    <w:rsid w:val="00556BEB"/>
    <w:rsid w:val="00557A45"/>
    <w:rsid w:val="00557DB2"/>
    <w:rsid w:val="005603ED"/>
    <w:rsid w:val="00560EAB"/>
    <w:rsid w:val="00561EAC"/>
    <w:rsid w:val="00562515"/>
    <w:rsid w:val="005626EC"/>
    <w:rsid w:val="00562B0D"/>
    <w:rsid w:val="00563355"/>
    <w:rsid w:val="00563A01"/>
    <w:rsid w:val="00563B05"/>
    <w:rsid w:val="00563D28"/>
    <w:rsid w:val="00563FBA"/>
    <w:rsid w:val="00563FF5"/>
    <w:rsid w:val="00564D64"/>
    <w:rsid w:val="00564EF5"/>
    <w:rsid w:val="00564FA0"/>
    <w:rsid w:val="00565109"/>
    <w:rsid w:val="00565349"/>
    <w:rsid w:val="0056579C"/>
    <w:rsid w:val="005657EB"/>
    <w:rsid w:val="00565884"/>
    <w:rsid w:val="0056625B"/>
    <w:rsid w:val="005671D4"/>
    <w:rsid w:val="00567419"/>
    <w:rsid w:val="005678C1"/>
    <w:rsid w:val="005679C5"/>
    <w:rsid w:val="00567A04"/>
    <w:rsid w:val="005701DE"/>
    <w:rsid w:val="00570AB4"/>
    <w:rsid w:val="00571042"/>
    <w:rsid w:val="00571724"/>
    <w:rsid w:val="00571BBD"/>
    <w:rsid w:val="00572876"/>
    <w:rsid w:val="0057287F"/>
    <w:rsid w:val="0057346A"/>
    <w:rsid w:val="00574041"/>
    <w:rsid w:val="00575946"/>
    <w:rsid w:val="00575A40"/>
    <w:rsid w:val="00576062"/>
    <w:rsid w:val="005763D5"/>
    <w:rsid w:val="005768C1"/>
    <w:rsid w:val="0057697F"/>
    <w:rsid w:val="00576BDF"/>
    <w:rsid w:val="00577272"/>
    <w:rsid w:val="00577F03"/>
    <w:rsid w:val="00580ABC"/>
    <w:rsid w:val="00580BD7"/>
    <w:rsid w:val="00580FEF"/>
    <w:rsid w:val="005827C5"/>
    <w:rsid w:val="0058373C"/>
    <w:rsid w:val="0058389D"/>
    <w:rsid w:val="005842E9"/>
    <w:rsid w:val="00584448"/>
    <w:rsid w:val="00584840"/>
    <w:rsid w:val="00584DE6"/>
    <w:rsid w:val="0058582A"/>
    <w:rsid w:val="00586628"/>
    <w:rsid w:val="00586CEC"/>
    <w:rsid w:val="00587357"/>
    <w:rsid w:val="005879E1"/>
    <w:rsid w:val="00590BDB"/>
    <w:rsid w:val="0059190A"/>
    <w:rsid w:val="00591DEF"/>
    <w:rsid w:val="005921AF"/>
    <w:rsid w:val="005924DF"/>
    <w:rsid w:val="0059300E"/>
    <w:rsid w:val="005930E6"/>
    <w:rsid w:val="0059313F"/>
    <w:rsid w:val="00593E13"/>
    <w:rsid w:val="005945E1"/>
    <w:rsid w:val="00594713"/>
    <w:rsid w:val="00594C6F"/>
    <w:rsid w:val="005954CF"/>
    <w:rsid w:val="00595BDE"/>
    <w:rsid w:val="00595C8C"/>
    <w:rsid w:val="00595D53"/>
    <w:rsid w:val="00595F8B"/>
    <w:rsid w:val="00596793"/>
    <w:rsid w:val="00596B3C"/>
    <w:rsid w:val="00597920"/>
    <w:rsid w:val="00597D6E"/>
    <w:rsid w:val="005A03CB"/>
    <w:rsid w:val="005A0795"/>
    <w:rsid w:val="005A08B7"/>
    <w:rsid w:val="005A0906"/>
    <w:rsid w:val="005A0966"/>
    <w:rsid w:val="005A0D96"/>
    <w:rsid w:val="005A0E3E"/>
    <w:rsid w:val="005A11DB"/>
    <w:rsid w:val="005A1913"/>
    <w:rsid w:val="005A1ABE"/>
    <w:rsid w:val="005A1BC6"/>
    <w:rsid w:val="005A1F9D"/>
    <w:rsid w:val="005A209D"/>
    <w:rsid w:val="005A2240"/>
    <w:rsid w:val="005A2355"/>
    <w:rsid w:val="005A3126"/>
    <w:rsid w:val="005A3517"/>
    <w:rsid w:val="005A3602"/>
    <w:rsid w:val="005A378A"/>
    <w:rsid w:val="005A5BA5"/>
    <w:rsid w:val="005A6767"/>
    <w:rsid w:val="005A677E"/>
    <w:rsid w:val="005A68F0"/>
    <w:rsid w:val="005A6997"/>
    <w:rsid w:val="005A6AEB"/>
    <w:rsid w:val="005A6F50"/>
    <w:rsid w:val="005A7624"/>
    <w:rsid w:val="005A7E85"/>
    <w:rsid w:val="005B00FF"/>
    <w:rsid w:val="005B0FB0"/>
    <w:rsid w:val="005B1662"/>
    <w:rsid w:val="005B2A02"/>
    <w:rsid w:val="005B2D63"/>
    <w:rsid w:val="005B38ED"/>
    <w:rsid w:val="005B3B1A"/>
    <w:rsid w:val="005B4321"/>
    <w:rsid w:val="005B4FF8"/>
    <w:rsid w:val="005B57B2"/>
    <w:rsid w:val="005B7436"/>
    <w:rsid w:val="005B78E0"/>
    <w:rsid w:val="005C00D1"/>
    <w:rsid w:val="005C02E3"/>
    <w:rsid w:val="005C0ECC"/>
    <w:rsid w:val="005C0F48"/>
    <w:rsid w:val="005C1497"/>
    <w:rsid w:val="005C15E0"/>
    <w:rsid w:val="005C1765"/>
    <w:rsid w:val="005C1D59"/>
    <w:rsid w:val="005C2A25"/>
    <w:rsid w:val="005C32EF"/>
    <w:rsid w:val="005C39D8"/>
    <w:rsid w:val="005C3A67"/>
    <w:rsid w:val="005C405C"/>
    <w:rsid w:val="005C4B4E"/>
    <w:rsid w:val="005C5173"/>
    <w:rsid w:val="005C61E8"/>
    <w:rsid w:val="005C6303"/>
    <w:rsid w:val="005C6B62"/>
    <w:rsid w:val="005C7124"/>
    <w:rsid w:val="005D0A72"/>
    <w:rsid w:val="005D141B"/>
    <w:rsid w:val="005D1D39"/>
    <w:rsid w:val="005D2B0E"/>
    <w:rsid w:val="005D2DE1"/>
    <w:rsid w:val="005D3614"/>
    <w:rsid w:val="005D4B17"/>
    <w:rsid w:val="005D5108"/>
    <w:rsid w:val="005D517F"/>
    <w:rsid w:val="005D54B6"/>
    <w:rsid w:val="005D5819"/>
    <w:rsid w:val="005D5EEE"/>
    <w:rsid w:val="005D5F3C"/>
    <w:rsid w:val="005D6165"/>
    <w:rsid w:val="005D670E"/>
    <w:rsid w:val="005D6B16"/>
    <w:rsid w:val="005D767A"/>
    <w:rsid w:val="005D77EA"/>
    <w:rsid w:val="005D7C8A"/>
    <w:rsid w:val="005E07D5"/>
    <w:rsid w:val="005E0931"/>
    <w:rsid w:val="005E0D3C"/>
    <w:rsid w:val="005E136E"/>
    <w:rsid w:val="005E155B"/>
    <w:rsid w:val="005E1611"/>
    <w:rsid w:val="005E25F0"/>
    <w:rsid w:val="005E26A1"/>
    <w:rsid w:val="005E2A77"/>
    <w:rsid w:val="005E32B1"/>
    <w:rsid w:val="005E343A"/>
    <w:rsid w:val="005E3B32"/>
    <w:rsid w:val="005E3C46"/>
    <w:rsid w:val="005E48DF"/>
    <w:rsid w:val="005E51C0"/>
    <w:rsid w:val="005E5495"/>
    <w:rsid w:val="005E59F9"/>
    <w:rsid w:val="005E5C6C"/>
    <w:rsid w:val="005E5D1B"/>
    <w:rsid w:val="005E6251"/>
    <w:rsid w:val="005E78A9"/>
    <w:rsid w:val="005F04B3"/>
    <w:rsid w:val="005F0A7D"/>
    <w:rsid w:val="005F0C82"/>
    <w:rsid w:val="005F0EF1"/>
    <w:rsid w:val="005F254C"/>
    <w:rsid w:val="005F2843"/>
    <w:rsid w:val="005F2AC7"/>
    <w:rsid w:val="005F2BAE"/>
    <w:rsid w:val="005F338B"/>
    <w:rsid w:val="005F3744"/>
    <w:rsid w:val="005F4474"/>
    <w:rsid w:val="005F45C2"/>
    <w:rsid w:val="005F5194"/>
    <w:rsid w:val="005F5834"/>
    <w:rsid w:val="005F598E"/>
    <w:rsid w:val="005F62DC"/>
    <w:rsid w:val="005F6637"/>
    <w:rsid w:val="005F725C"/>
    <w:rsid w:val="005F76A0"/>
    <w:rsid w:val="005F779F"/>
    <w:rsid w:val="005F7826"/>
    <w:rsid w:val="005F7BD3"/>
    <w:rsid w:val="00600414"/>
    <w:rsid w:val="00600607"/>
    <w:rsid w:val="00600C04"/>
    <w:rsid w:val="006014BF"/>
    <w:rsid w:val="00602107"/>
    <w:rsid w:val="00602519"/>
    <w:rsid w:val="00602538"/>
    <w:rsid w:val="00602730"/>
    <w:rsid w:val="0060321F"/>
    <w:rsid w:val="00603234"/>
    <w:rsid w:val="00603675"/>
    <w:rsid w:val="006039C7"/>
    <w:rsid w:val="00605144"/>
    <w:rsid w:val="00605343"/>
    <w:rsid w:val="006053E6"/>
    <w:rsid w:val="00605531"/>
    <w:rsid w:val="006055E1"/>
    <w:rsid w:val="00605989"/>
    <w:rsid w:val="0060613D"/>
    <w:rsid w:val="0060639F"/>
    <w:rsid w:val="00606C0A"/>
    <w:rsid w:val="00607A0D"/>
    <w:rsid w:val="00610023"/>
    <w:rsid w:val="00610195"/>
    <w:rsid w:val="006105EB"/>
    <w:rsid w:val="006110AC"/>
    <w:rsid w:val="00611D1B"/>
    <w:rsid w:val="00611D58"/>
    <w:rsid w:val="00611F98"/>
    <w:rsid w:val="00612D08"/>
    <w:rsid w:val="00613974"/>
    <w:rsid w:val="0061443B"/>
    <w:rsid w:val="0061495E"/>
    <w:rsid w:val="00614A4D"/>
    <w:rsid w:val="00614F95"/>
    <w:rsid w:val="00615455"/>
    <w:rsid w:val="0061603D"/>
    <w:rsid w:val="0061614B"/>
    <w:rsid w:val="006165E5"/>
    <w:rsid w:val="00616FBA"/>
    <w:rsid w:val="00617CB5"/>
    <w:rsid w:val="00617CCE"/>
    <w:rsid w:val="00620594"/>
    <w:rsid w:val="00620EE8"/>
    <w:rsid w:val="00620F75"/>
    <w:rsid w:val="00621713"/>
    <w:rsid w:val="0062221A"/>
    <w:rsid w:val="00622702"/>
    <w:rsid w:val="00622872"/>
    <w:rsid w:val="00622D67"/>
    <w:rsid w:val="0062355A"/>
    <w:rsid w:val="00623DCF"/>
    <w:rsid w:val="006245B8"/>
    <w:rsid w:val="00624862"/>
    <w:rsid w:val="0062581D"/>
    <w:rsid w:val="0062649C"/>
    <w:rsid w:val="006269D7"/>
    <w:rsid w:val="00626ACF"/>
    <w:rsid w:val="00627283"/>
    <w:rsid w:val="0062730C"/>
    <w:rsid w:val="00627AD1"/>
    <w:rsid w:val="006300E6"/>
    <w:rsid w:val="0063057F"/>
    <w:rsid w:val="006305F8"/>
    <w:rsid w:val="00630823"/>
    <w:rsid w:val="00630BB3"/>
    <w:rsid w:val="00630FEC"/>
    <w:rsid w:val="006314B4"/>
    <w:rsid w:val="006315B3"/>
    <w:rsid w:val="00631860"/>
    <w:rsid w:val="006320B4"/>
    <w:rsid w:val="0063240B"/>
    <w:rsid w:val="00632659"/>
    <w:rsid w:val="006331A6"/>
    <w:rsid w:val="0063340D"/>
    <w:rsid w:val="00633838"/>
    <w:rsid w:val="00634145"/>
    <w:rsid w:val="0063436B"/>
    <w:rsid w:val="006344BF"/>
    <w:rsid w:val="0063455B"/>
    <w:rsid w:val="006345F7"/>
    <w:rsid w:val="00634CD0"/>
    <w:rsid w:val="00634DA8"/>
    <w:rsid w:val="00635C8D"/>
    <w:rsid w:val="00635E30"/>
    <w:rsid w:val="00636956"/>
    <w:rsid w:val="00640027"/>
    <w:rsid w:val="00640349"/>
    <w:rsid w:val="00640DA5"/>
    <w:rsid w:val="00640F61"/>
    <w:rsid w:val="006418AE"/>
    <w:rsid w:val="00641C18"/>
    <w:rsid w:val="00641D3C"/>
    <w:rsid w:val="00642DEE"/>
    <w:rsid w:val="00642EEA"/>
    <w:rsid w:val="006446D4"/>
    <w:rsid w:val="006448FD"/>
    <w:rsid w:val="00644B65"/>
    <w:rsid w:val="0064627A"/>
    <w:rsid w:val="00646A5D"/>
    <w:rsid w:val="00650F36"/>
    <w:rsid w:val="0065189B"/>
    <w:rsid w:val="00652110"/>
    <w:rsid w:val="00652446"/>
    <w:rsid w:val="006525A4"/>
    <w:rsid w:val="00652624"/>
    <w:rsid w:val="0065272C"/>
    <w:rsid w:val="006528A2"/>
    <w:rsid w:val="006529F4"/>
    <w:rsid w:val="00653164"/>
    <w:rsid w:val="006544FF"/>
    <w:rsid w:val="00654A0A"/>
    <w:rsid w:val="006551E8"/>
    <w:rsid w:val="006562C7"/>
    <w:rsid w:val="00656C22"/>
    <w:rsid w:val="006578E8"/>
    <w:rsid w:val="00657934"/>
    <w:rsid w:val="006579E8"/>
    <w:rsid w:val="006579E9"/>
    <w:rsid w:val="0066014A"/>
    <w:rsid w:val="0066019D"/>
    <w:rsid w:val="006601E2"/>
    <w:rsid w:val="00660482"/>
    <w:rsid w:val="006607A0"/>
    <w:rsid w:val="00660A3F"/>
    <w:rsid w:val="00660CA2"/>
    <w:rsid w:val="00660D9E"/>
    <w:rsid w:val="00660F81"/>
    <w:rsid w:val="00662836"/>
    <w:rsid w:val="0066337C"/>
    <w:rsid w:val="00663AE8"/>
    <w:rsid w:val="00663D6B"/>
    <w:rsid w:val="0066409B"/>
    <w:rsid w:val="00664D98"/>
    <w:rsid w:val="0066570E"/>
    <w:rsid w:val="006659C5"/>
    <w:rsid w:val="00665A77"/>
    <w:rsid w:val="006666F2"/>
    <w:rsid w:val="00666B9F"/>
    <w:rsid w:val="00667340"/>
    <w:rsid w:val="00667849"/>
    <w:rsid w:val="00670816"/>
    <w:rsid w:val="006712C5"/>
    <w:rsid w:val="0067164B"/>
    <w:rsid w:val="00673069"/>
    <w:rsid w:val="006731EE"/>
    <w:rsid w:val="00675198"/>
    <w:rsid w:val="00675332"/>
    <w:rsid w:val="00675A9A"/>
    <w:rsid w:val="00676192"/>
    <w:rsid w:val="006765C7"/>
    <w:rsid w:val="006767E6"/>
    <w:rsid w:val="00676975"/>
    <w:rsid w:val="00676AC7"/>
    <w:rsid w:val="00676C07"/>
    <w:rsid w:val="00677360"/>
    <w:rsid w:val="00677B23"/>
    <w:rsid w:val="00677D41"/>
    <w:rsid w:val="006801FC"/>
    <w:rsid w:val="00680320"/>
    <w:rsid w:val="00680466"/>
    <w:rsid w:val="006804AC"/>
    <w:rsid w:val="00680AC4"/>
    <w:rsid w:val="00680E63"/>
    <w:rsid w:val="00682E46"/>
    <w:rsid w:val="006841DD"/>
    <w:rsid w:val="00684EFC"/>
    <w:rsid w:val="00685A56"/>
    <w:rsid w:val="00685E66"/>
    <w:rsid w:val="00685EDC"/>
    <w:rsid w:val="00686023"/>
    <w:rsid w:val="006868C1"/>
    <w:rsid w:val="00686A9C"/>
    <w:rsid w:val="00686F95"/>
    <w:rsid w:val="0069005A"/>
    <w:rsid w:val="0069038D"/>
    <w:rsid w:val="00690B86"/>
    <w:rsid w:val="006915D5"/>
    <w:rsid w:val="00691B10"/>
    <w:rsid w:val="00692C9D"/>
    <w:rsid w:val="00692F99"/>
    <w:rsid w:val="006940B8"/>
    <w:rsid w:val="00694B3C"/>
    <w:rsid w:val="00695012"/>
    <w:rsid w:val="006956F2"/>
    <w:rsid w:val="00695EBD"/>
    <w:rsid w:val="00696115"/>
    <w:rsid w:val="0069693D"/>
    <w:rsid w:val="00697983"/>
    <w:rsid w:val="006A0417"/>
    <w:rsid w:val="006A05CD"/>
    <w:rsid w:val="006A1038"/>
    <w:rsid w:val="006A2538"/>
    <w:rsid w:val="006A2E15"/>
    <w:rsid w:val="006A2E44"/>
    <w:rsid w:val="006A2FEA"/>
    <w:rsid w:val="006A30C1"/>
    <w:rsid w:val="006A39C0"/>
    <w:rsid w:val="006A3BF4"/>
    <w:rsid w:val="006A3F02"/>
    <w:rsid w:val="006A4083"/>
    <w:rsid w:val="006A4546"/>
    <w:rsid w:val="006A4548"/>
    <w:rsid w:val="006A5219"/>
    <w:rsid w:val="006A5465"/>
    <w:rsid w:val="006A561F"/>
    <w:rsid w:val="006A5D41"/>
    <w:rsid w:val="006A5DB5"/>
    <w:rsid w:val="006A6197"/>
    <w:rsid w:val="006A6355"/>
    <w:rsid w:val="006A703E"/>
    <w:rsid w:val="006A7092"/>
    <w:rsid w:val="006A74D5"/>
    <w:rsid w:val="006A7B63"/>
    <w:rsid w:val="006B00FF"/>
    <w:rsid w:val="006B02EE"/>
    <w:rsid w:val="006B07F6"/>
    <w:rsid w:val="006B0916"/>
    <w:rsid w:val="006B11D1"/>
    <w:rsid w:val="006B236B"/>
    <w:rsid w:val="006B2754"/>
    <w:rsid w:val="006B2D79"/>
    <w:rsid w:val="006B32EE"/>
    <w:rsid w:val="006B3326"/>
    <w:rsid w:val="006B3745"/>
    <w:rsid w:val="006B4289"/>
    <w:rsid w:val="006B443C"/>
    <w:rsid w:val="006B4826"/>
    <w:rsid w:val="006B4C3F"/>
    <w:rsid w:val="006B5800"/>
    <w:rsid w:val="006B5F09"/>
    <w:rsid w:val="006B6567"/>
    <w:rsid w:val="006B7895"/>
    <w:rsid w:val="006B7D96"/>
    <w:rsid w:val="006C01D3"/>
    <w:rsid w:val="006C03B5"/>
    <w:rsid w:val="006C04B3"/>
    <w:rsid w:val="006C1583"/>
    <w:rsid w:val="006C22DD"/>
    <w:rsid w:val="006C324E"/>
    <w:rsid w:val="006C4226"/>
    <w:rsid w:val="006C439A"/>
    <w:rsid w:val="006C458E"/>
    <w:rsid w:val="006C49AB"/>
    <w:rsid w:val="006C503A"/>
    <w:rsid w:val="006C5F91"/>
    <w:rsid w:val="006C610D"/>
    <w:rsid w:val="006C62B8"/>
    <w:rsid w:val="006C68D4"/>
    <w:rsid w:val="006C6D67"/>
    <w:rsid w:val="006C6FB8"/>
    <w:rsid w:val="006C7D5C"/>
    <w:rsid w:val="006D06E3"/>
    <w:rsid w:val="006D0906"/>
    <w:rsid w:val="006D0B79"/>
    <w:rsid w:val="006D108B"/>
    <w:rsid w:val="006D13FF"/>
    <w:rsid w:val="006D1CA5"/>
    <w:rsid w:val="006D2696"/>
    <w:rsid w:val="006D299A"/>
    <w:rsid w:val="006D3469"/>
    <w:rsid w:val="006D3A18"/>
    <w:rsid w:val="006D41EA"/>
    <w:rsid w:val="006D45B9"/>
    <w:rsid w:val="006D49C9"/>
    <w:rsid w:val="006D5503"/>
    <w:rsid w:val="006D55A3"/>
    <w:rsid w:val="006D59DC"/>
    <w:rsid w:val="006D5A5D"/>
    <w:rsid w:val="006D5C64"/>
    <w:rsid w:val="006D5C79"/>
    <w:rsid w:val="006D63ED"/>
    <w:rsid w:val="006D6AB9"/>
    <w:rsid w:val="006D6D45"/>
    <w:rsid w:val="006D72B8"/>
    <w:rsid w:val="006D7470"/>
    <w:rsid w:val="006D754B"/>
    <w:rsid w:val="006D7F60"/>
    <w:rsid w:val="006E0248"/>
    <w:rsid w:val="006E0976"/>
    <w:rsid w:val="006E0B5E"/>
    <w:rsid w:val="006E10E2"/>
    <w:rsid w:val="006E1370"/>
    <w:rsid w:val="006E1D09"/>
    <w:rsid w:val="006E1DDE"/>
    <w:rsid w:val="006E2266"/>
    <w:rsid w:val="006E28B2"/>
    <w:rsid w:val="006E306C"/>
    <w:rsid w:val="006E31DB"/>
    <w:rsid w:val="006E359C"/>
    <w:rsid w:val="006E3917"/>
    <w:rsid w:val="006E47E2"/>
    <w:rsid w:val="006E4964"/>
    <w:rsid w:val="006E5994"/>
    <w:rsid w:val="006E6645"/>
    <w:rsid w:val="006F0C1D"/>
    <w:rsid w:val="006F141A"/>
    <w:rsid w:val="006F150B"/>
    <w:rsid w:val="006F1BAC"/>
    <w:rsid w:val="006F206D"/>
    <w:rsid w:val="006F247A"/>
    <w:rsid w:val="006F31C9"/>
    <w:rsid w:val="006F33BB"/>
    <w:rsid w:val="006F58D0"/>
    <w:rsid w:val="006F5BEC"/>
    <w:rsid w:val="006F6871"/>
    <w:rsid w:val="006F6F72"/>
    <w:rsid w:val="006F7F22"/>
    <w:rsid w:val="006F7FC5"/>
    <w:rsid w:val="00700331"/>
    <w:rsid w:val="007004F4"/>
    <w:rsid w:val="0070056F"/>
    <w:rsid w:val="00700AA9"/>
    <w:rsid w:val="00700E5E"/>
    <w:rsid w:val="00700E7B"/>
    <w:rsid w:val="0070183C"/>
    <w:rsid w:val="007020FD"/>
    <w:rsid w:val="00702390"/>
    <w:rsid w:val="0070399D"/>
    <w:rsid w:val="007043D9"/>
    <w:rsid w:val="00704402"/>
    <w:rsid w:val="00706431"/>
    <w:rsid w:val="007068D8"/>
    <w:rsid w:val="0071085F"/>
    <w:rsid w:val="00711985"/>
    <w:rsid w:val="00711D88"/>
    <w:rsid w:val="00712120"/>
    <w:rsid w:val="007125C1"/>
    <w:rsid w:val="00712C82"/>
    <w:rsid w:val="00712DAD"/>
    <w:rsid w:val="00713C63"/>
    <w:rsid w:val="00714557"/>
    <w:rsid w:val="007155D3"/>
    <w:rsid w:val="00715ADE"/>
    <w:rsid w:val="00715CB2"/>
    <w:rsid w:val="00715D06"/>
    <w:rsid w:val="00715F27"/>
    <w:rsid w:val="00715F87"/>
    <w:rsid w:val="0071614C"/>
    <w:rsid w:val="0071662B"/>
    <w:rsid w:val="00716C5D"/>
    <w:rsid w:val="007173B5"/>
    <w:rsid w:val="00717B36"/>
    <w:rsid w:val="00720354"/>
    <w:rsid w:val="00720711"/>
    <w:rsid w:val="00721588"/>
    <w:rsid w:val="00721922"/>
    <w:rsid w:val="00721ECA"/>
    <w:rsid w:val="00722EE0"/>
    <w:rsid w:val="00723354"/>
    <w:rsid w:val="00723779"/>
    <w:rsid w:val="00723C46"/>
    <w:rsid w:val="00723CE5"/>
    <w:rsid w:val="00724C3C"/>
    <w:rsid w:val="0072536D"/>
    <w:rsid w:val="00725C3F"/>
    <w:rsid w:val="00726695"/>
    <w:rsid w:val="00726875"/>
    <w:rsid w:val="0072692A"/>
    <w:rsid w:val="00726AA7"/>
    <w:rsid w:val="00726CDB"/>
    <w:rsid w:val="00726D58"/>
    <w:rsid w:val="00726DBD"/>
    <w:rsid w:val="00726FCA"/>
    <w:rsid w:val="00727087"/>
    <w:rsid w:val="007301C8"/>
    <w:rsid w:val="007307C9"/>
    <w:rsid w:val="00731552"/>
    <w:rsid w:val="0073175D"/>
    <w:rsid w:val="00731B7A"/>
    <w:rsid w:val="00731BE1"/>
    <w:rsid w:val="00732636"/>
    <w:rsid w:val="007327FA"/>
    <w:rsid w:val="007329FC"/>
    <w:rsid w:val="007335D7"/>
    <w:rsid w:val="007337E6"/>
    <w:rsid w:val="00733F16"/>
    <w:rsid w:val="00735083"/>
    <w:rsid w:val="007353C5"/>
    <w:rsid w:val="007354B3"/>
    <w:rsid w:val="007357EE"/>
    <w:rsid w:val="0073604C"/>
    <w:rsid w:val="00736132"/>
    <w:rsid w:val="0073749B"/>
    <w:rsid w:val="00737A50"/>
    <w:rsid w:val="00737F7E"/>
    <w:rsid w:val="007400E6"/>
    <w:rsid w:val="0074015C"/>
    <w:rsid w:val="0074086A"/>
    <w:rsid w:val="007411AA"/>
    <w:rsid w:val="00741394"/>
    <w:rsid w:val="00741BB4"/>
    <w:rsid w:val="007421DD"/>
    <w:rsid w:val="00742237"/>
    <w:rsid w:val="00742681"/>
    <w:rsid w:val="007427CC"/>
    <w:rsid w:val="00742BBE"/>
    <w:rsid w:val="00743B11"/>
    <w:rsid w:val="00743E81"/>
    <w:rsid w:val="00744F7B"/>
    <w:rsid w:val="00745AA1"/>
    <w:rsid w:val="00745DAA"/>
    <w:rsid w:val="00745F11"/>
    <w:rsid w:val="00745F8C"/>
    <w:rsid w:val="00746759"/>
    <w:rsid w:val="0074680F"/>
    <w:rsid w:val="007472EE"/>
    <w:rsid w:val="00747343"/>
    <w:rsid w:val="007474C3"/>
    <w:rsid w:val="007479D4"/>
    <w:rsid w:val="00747EAE"/>
    <w:rsid w:val="00750217"/>
    <w:rsid w:val="00750746"/>
    <w:rsid w:val="00750B17"/>
    <w:rsid w:val="007510FF"/>
    <w:rsid w:val="00751AB8"/>
    <w:rsid w:val="00751E60"/>
    <w:rsid w:val="0075243B"/>
    <w:rsid w:val="007524EA"/>
    <w:rsid w:val="00752EEC"/>
    <w:rsid w:val="00752EF2"/>
    <w:rsid w:val="0075339A"/>
    <w:rsid w:val="00753907"/>
    <w:rsid w:val="00753A68"/>
    <w:rsid w:val="00753CFF"/>
    <w:rsid w:val="00753D5F"/>
    <w:rsid w:val="00753DA3"/>
    <w:rsid w:val="00753FCB"/>
    <w:rsid w:val="0075446C"/>
    <w:rsid w:val="00754819"/>
    <w:rsid w:val="00755325"/>
    <w:rsid w:val="00757001"/>
    <w:rsid w:val="00757417"/>
    <w:rsid w:val="00757D71"/>
    <w:rsid w:val="0076013B"/>
    <w:rsid w:val="0076024A"/>
    <w:rsid w:val="007605EF"/>
    <w:rsid w:val="007607B5"/>
    <w:rsid w:val="007612B0"/>
    <w:rsid w:val="0076276D"/>
    <w:rsid w:val="00762CB7"/>
    <w:rsid w:val="00763228"/>
    <w:rsid w:val="007632CC"/>
    <w:rsid w:val="0076395A"/>
    <w:rsid w:val="00764D6E"/>
    <w:rsid w:val="007650EB"/>
    <w:rsid w:val="00765D41"/>
    <w:rsid w:val="007669D9"/>
    <w:rsid w:val="00766EC1"/>
    <w:rsid w:val="0076710A"/>
    <w:rsid w:val="007678EC"/>
    <w:rsid w:val="00767A71"/>
    <w:rsid w:val="00767C0B"/>
    <w:rsid w:val="0077155A"/>
    <w:rsid w:val="007715FA"/>
    <w:rsid w:val="00771D71"/>
    <w:rsid w:val="007723C5"/>
    <w:rsid w:val="007726CD"/>
    <w:rsid w:val="00772C9D"/>
    <w:rsid w:val="00772D45"/>
    <w:rsid w:val="00772F8F"/>
    <w:rsid w:val="00773AA0"/>
    <w:rsid w:val="00773C1D"/>
    <w:rsid w:val="00773DA0"/>
    <w:rsid w:val="0077445F"/>
    <w:rsid w:val="00774FDC"/>
    <w:rsid w:val="00775FF1"/>
    <w:rsid w:val="0077658F"/>
    <w:rsid w:val="00776A3B"/>
    <w:rsid w:val="00777627"/>
    <w:rsid w:val="00777A3D"/>
    <w:rsid w:val="00777ABE"/>
    <w:rsid w:val="00780357"/>
    <w:rsid w:val="007823BB"/>
    <w:rsid w:val="00782785"/>
    <w:rsid w:val="00782B79"/>
    <w:rsid w:val="00782C86"/>
    <w:rsid w:val="00784378"/>
    <w:rsid w:val="00784905"/>
    <w:rsid w:val="00784EB4"/>
    <w:rsid w:val="007851AC"/>
    <w:rsid w:val="00786866"/>
    <w:rsid w:val="007868A1"/>
    <w:rsid w:val="00787A05"/>
    <w:rsid w:val="0079008F"/>
    <w:rsid w:val="00790BED"/>
    <w:rsid w:val="00791A49"/>
    <w:rsid w:val="00791A62"/>
    <w:rsid w:val="00791BA5"/>
    <w:rsid w:val="00791D68"/>
    <w:rsid w:val="00791D86"/>
    <w:rsid w:val="007925CA"/>
    <w:rsid w:val="00792ADD"/>
    <w:rsid w:val="00792C81"/>
    <w:rsid w:val="00792E39"/>
    <w:rsid w:val="00792FE3"/>
    <w:rsid w:val="00793221"/>
    <w:rsid w:val="007934E1"/>
    <w:rsid w:val="00793ADC"/>
    <w:rsid w:val="00793B1D"/>
    <w:rsid w:val="00794251"/>
    <w:rsid w:val="0079466C"/>
    <w:rsid w:val="00795B55"/>
    <w:rsid w:val="00796115"/>
    <w:rsid w:val="0079658D"/>
    <w:rsid w:val="007967ED"/>
    <w:rsid w:val="00796E6B"/>
    <w:rsid w:val="007977E5"/>
    <w:rsid w:val="00797D99"/>
    <w:rsid w:val="007A038D"/>
    <w:rsid w:val="007A0B08"/>
    <w:rsid w:val="007A0BBC"/>
    <w:rsid w:val="007A1103"/>
    <w:rsid w:val="007A281C"/>
    <w:rsid w:val="007A3231"/>
    <w:rsid w:val="007A3AE8"/>
    <w:rsid w:val="007A3B99"/>
    <w:rsid w:val="007A48FD"/>
    <w:rsid w:val="007A4D41"/>
    <w:rsid w:val="007A5D72"/>
    <w:rsid w:val="007A741E"/>
    <w:rsid w:val="007B0302"/>
    <w:rsid w:val="007B066D"/>
    <w:rsid w:val="007B1040"/>
    <w:rsid w:val="007B13AF"/>
    <w:rsid w:val="007B2161"/>
    <w:rsid w:val="007B2AD4"/>
    <w:rsid w:val="007B2C6A"/>
    <w:rsid w:val="007B2F52"/>
    <w:rsid w:val="007B5156"/>
    <w:rsid w:val="007B5209"/>
    <w:rsid w:val="007B5A0C"/>
    <w:rsid w:val="007B5A63"/>
    <w:rsid w:val="007B5B91"/>
    <w:rsid w:val="007B6115"/>
    <w:rsid w:val="007B6524"/>
    <w:rsid w:val="007B6EFE"/>
    <w:rsid w:val="007B7293"/>
    <w:rsid w:val="007B73FA"/>
    <w:rsid w:val="007B755B"/>
    <w:rsid w:val="007B76EC"/>
    <w:rsid w:val="007B7B12"/>
    <w:rsid w:val="007B7D69"/>
    <w:rsid w:val="007C0652"/>
    <w:rsid w:val="007C07A9"/>
    <w:rsid w:val="007C0855"/>
    <w:rsid w:val="007C0FF0"/>
    <w:rsid w:val="007C102F"/>
    <w:rsid w:val="007C135D"/>
    <w:rsid w:val="007C1800"/>
    <w:rsid w:val="007C1DEA"/>
    <w:rsid w:val="007C3E03"/>
    <w:rsid w:val="007C4020"/>
    <w:rsid w:val="007C4576"/>
    <w:rsid w:val="007C4998"/>
    <w:rsid w:val="007C4DA3"/>
    <w:rsid w:val="007C4F2E"/>
    <w:rsid w:val="007C4FD6"/>
    <w:rsid w:val="007C5870"/>
    <w:rsid w:val="007C5EA9"/>
    <w:rsid w:val="007C7622"/>
    <w:rsid w:val="007C7BBF"/>
    <w:rsid w:val="007C7FBA"/>
    <w:rsid w:val="007D076F"/>
    <w:rsid w:val="007D0D97"/>
    <w:rsid w:val="007D1A58"/>
    <w:rsid w:val="007D1BEB"/>
    <w:rsid w:val="007D1C25"/>
    <w:rsid w:val="007D1C56"/>
    <w:rsid w:val="007D1EE3"/>
    <w:rsid w:val="007D200F"/>
    <w:rsid w:val="007D2320"/>
    <w:rsid w:val="007D28A7"/>
    <w:rsid w:val="007D291B"/>
    <w:rsid w:val="007D2D8D"/>
    <w:rsid w:val="007D3BBD"/>
    <w:rsid w:val="007D438A"/>
    <w:rsid w:val="007D447D"/>
    <w:rsid w:val="007D462C"/>
    <w:rsid w:val="007D47D4"/>
    <w:rsid w:val="007D4FF2"/>
    <w:rsid w:val="007D6B2A"/>
    <w:rsid w:val="007D773D"/>
    <w:rsid w:val="007D77BB"/>
    <w:rsid w:val="007D7ABB"/>
    <w:rsid w:val="007E0341"/>
    <w:rsid w:val="007E0F76"/>
    <w:rsid w:val="007E13D8"/>
    <w:rsid w:val="007E2846"/>
    <w:rsid w:val="007E48F6"/>
    <w:rsid w:val="007E58B5"/>
    <w:rsid w:val="007E5D40"/>
    <w:rsid w:val="007E5F3F"/>
    <w:rsid w:val="007E6931"/>
    <w:rsid w:val="007E69EE"/>
    <w:rsid w:val="007E6E0A"/>
    <w:rsid w:val="007E767A"/>
    <w:rsid w:val="007E7FE4"/>
    <w:rsid w:val="007F01C1"/>
    <w:rsid w:val="007F0642"/>
    <w:rsid w:val="007F1377"/>
    <w:rsid w:val="007F15AB"/>
    <w:rsid w:val="007F1F07"/>
    <w:rsid w:val="007F3942"/>
    <w:rsid w:val="007F3E21"/>
    <w:rsid w:val="007F42CD"/>
    <w:rsid w:val="007F4EC1"/>
    <w:rsid w:val="007F55F5"/>
    <w:rsid w:val="007F58DE"/>
    <w:rsid w:val="007F6476"/>
    <w:rsid w:val="007F653D"/>
    <w:rsid w:val="007F6E65"/>
    <w:rsid w:val="007F7D46"/>
    <w:rsid w:val="007F7D9D"/>
    <w:rsid w:val="00800134"/>
    <w:rsid w:val="0080104F"/>
    <w:rsid w:val="008013E2"/>
    <w:rsid w:val="00801AA9"/>
    <w:rsid w:val="00801BAB"/>
    <w:rsid w:val="00802115"/>
    <w:rsid w:val="008023CE"/>
    <w:rsid w:val="0080299D"/>
    <w:rsid w:val="00803138"/>
    <w:rsid w:val="00803B5A"/>
    <w:rsid w:val="0080427D"/>
    <w:rsid w:val="00804990"/>
    <w:rsid w:val="008051AF"/>
    <w:rsid w:val="00805324"/>
    <w:rsid w:val="00806489"/>
    <w:rsid w:val="008065FB"/>
    <w:rsid w:val="0080699B"/>
    <w:rsid w:val="00806DBA"/>
    <w:rsid w:val="0080713E"/>
    <w:rsid w:val="008104D3"/>
    <w:rsid w:val="0081079F"/>
    <w:rsid w:val="00811B69"/>
    <w:rsid w:val="00811C94"/>
    <w:rsid w:val="008129B7"/>
    <w:rsid w:val="00812BFD"/>
    <w:rsid w:val="008136EE"/>
    <w:rsid w:val="00813A0B"/>
    <w:rsid w:val="00814BE0"/>
    <w:rsid w:val="00814E0E"/>
    <w:rsid w:val="00816069"/>
    <w:rsid w:val="00816BAC"/>
    <w:rsid w:val="00816C5A"/>
    <w:rsid w:val="00816F4D"/>
    <w:rsid w:val="008171F7"/>
    <w:rsid w:val="0081748B"/>
    <w:rsid w:val="00817739"/>
    <w:rsid w:val="008178CA"/>
    <w:rsid w:val="00820032"/>
    <w:rsid w:val="0082069D"/>
    <w:rsid w:val="008206E9"/>
    <w:rsid w:val="00822A1E"/>
    <w:rsid w:val="008231A6"/>
    <w:rsid w:val="00823771"/>
    <w:rsid w:val="008237C2"/>
    <w:rsid w:val="00823888"/>
    <w:rsid w:val="008239C1"/>
    <w:rsid w:val="00823D66"/>
    <w:rsid w:val="008240AB"/>
    <w:rsid w:val="008242AB"/>
    <w:rsid w:val="0082473E"/>
    <w:rsid w:val="00824B1D"/>
    <w:rsid w:val="00824EDD"/>
    <w:rsid w:val="00824F16"/>
    <w:rsid w:val="0082515F"/>
    <w:rsid w:val="008252D0"/>
    <w:rsid w:val="008259A5"/>
    <w:rsid w:val="00826563"/>
    <w:rsid w:val="00827179"/>
    <w:rsid w:val="008274B3"/>
    <w:rsid w:val="008275FB"/>
    <w:rsid w:val="00827BF8"/>
    <w:rsid w:val="00827D42"/>
    <w:rsid w:val="008302BC"/>
    <w:rsid w:val="00830AC2"/>
    <w:rsid w:val="008313F8"/>
    <w:rsid w:val="00832068"/>
    <w:rsid w:val="008326DE"/>
    <w:rsid w:val="008328AC"/>
    <w:rsid w:val="00832C19"/>
    <w:rsid w:val="00833093"/>
    <w:rsid w:val="0083423A"/>
    <w:rsid w:val="0083478A"/>
    <w:rsid w:val="0083567D"/>
    <w:rsid w:val="00837817"/>
    <w:rsid w:val="0083795B"/>
    <w:rsid w:val="00837C8D"/>
    <w:rsid w:val="00837CD5"/>
    <w:rsid w:val="00840518"/>
    <w:rsid w:val="008425D4"/>
    <w:rsid w:val="00843310"/>
    <w:rsid w:val="00843A27"/>
    <w:rsid w:val="0084453B"/>
    <w:rsid w:val="00844DC6"/>
    <w:rsid w:val="00844E7A"/>
    <w:rsid w:val="00844FC6"/>
    <w:rsid w:val="008467C4"/>
    <w:rsid w:val="008476C3"/>
    <w:rsid w:val="00850893"/>
    <w:rsid w:val="00850AF6"/>
    <w:rsid w:val="00851B53"/>
    <w:rsid w:val="00852CD6"/>
    <w:rsid w:val="00853026"/>
    <w:rsid w:val="00853890"/>
    <w:rsid w:val="00853A63"/>
    <w:rsid w:val="00853BF4"/>
    <w:rsid w:val="008551D7"/>
    <w:rsid w:val="0085547B"/>
    <w:rsid w:val="0085579E"/>
    <w:rsid w:val="008558C8"/>
    <w:rsid w:val="00856887"/>
    <w:rsid w:val="00857892"/>
    <w:rsid w:val="0086064C"/>
    <w:rsid w:val="00860F89"/>
    <w:rsid w:val="0086162F"/>
    <w:rsid w:val="008618B2"/>
    <w:rsid w:val="00861FF5"/>
    <w:rsid w:val="0086266A"/>
    <w:rsid w:val="008629F5"/>
    <w:rsid w:val="0086326C"/>
    <w:rsid w:val="008637AD"/>
    <w:rsid w:val="0086441F"/>
    <w:rsid w:val="00864515"/>
    <w:rsid w:val="008648E8"/>
    <w:rsid w:val="00864C88"/>
    <w:rsid w:val="00864E3B"/>
    <w:rsid w:val="0086502A"/>
    <w:rsid w:val="008650FE"/>
    <w:rsid w:val="0086511B"/>
    <w:rsid w:val="008652A0"/>
    <w:rsid w:val="0086669C"/>
    <w:rsid w:val="008666E0"/>
    <w:rsid w:val="00866A81"/>
    <w:rsid w:val="00866B70"/>
    <w:rsid w:val="008672B2"/>
    <w:rsid w:val="00867C17"/>
    <w:rsid w:val="0087014D"/>
    <w:rsid w:val="00870978"/>
    <w:rsid w:val="00870ED1"/>
    <w:rsid w:val="00871688"/>
    <w:rsid w:val="00871CA1"/>
    <w:rsid w:val="0087254E"/>
    <w:rsid w:val="00872DAE"/>
    <w:rsid w:val="00873873"/>
    <w:rsid w:val="00873B3F"/>
    <w:rsid w:val="0087440B"/>
    <w:rsid w:val="00874488"/>
    <w:rsid w:val="008745DA"/>
    <w:rsid w:val="008746E3"/>
    <w:rsid w:val="00874A71"/>
    <w:rsid w:val="00874FB7"/>
    <w:rsid w:val="008760A0"/>
    <w:rsid w:val="00876A9D"/>
    <w:rsid w:val="00876AA2"/>
    <w:rsid w:val="008773F2"/>
    <w:rsid w:val="0087792B"/>
    <w:rsid w:val="0088023B"/>
    <w:rsid w:val="008804D1"/>
    <w:rsid w:val="0088078C"/>
    <w:rsid w:val="008808FF"/>
    <w:rsid w:val="00880A1B"/>
    <w:rsid w:val="00880A99"/>
    <w:rsid w:val="00880CBB"/>
    <w:rsid w:val="00881466"/>
    <w:rsid w:val="00882DD7"/>
    <w:rsid w:val="00882F7A"/>
    <w:rsid w:val="008831D9"/>
    <w:rsid w:val="00883363"/>
    <w:rsid w:val="00884825"/>
    <w:rsid w:val="0088513E"/>
    <w:rsid w:val="00885858"/>
    <w:rsid w:val="0088591D"/>
    <w:rsid w:val="00885AF4"/>
    <w:rsid w:val="00885D6A"/>
    <w:rsid w:val="00885E73"/>
    <w:rsid w:val="00886A09"/>
    <w:rsid w:val="00887618"/>
    <w:rsid w:val="00890056"/>
    <w:rsid w:val="00890FF4"/>
    <w:rsid w:val="00891300"/>
    <w:rsid w:val="00891667"/>
    <w:rsid w:val="00891B2B"/>
    <w:rsid w:val="0089282D"/>
    <w:rsid w:val="00892CB1"/>
    <w:rsid w:val="0089317A"/>
    <w:rsid w:val="00893202"/>
    <w:rsid w:val="008935CA"/>
    <w:rsid w:val="00893B8D"/>
    <w:rsid w:val="00894F7F"/>
    <w:rsid w:val="00895A92"/>
    <w:rsid w:val="008963D1"/>
    <w:rsid w:val="0089653C"/>
    <w:rsid w:val="0089667B"/>
    <w:rsid w:val="008966EA"/>
    <w:rsid w:val="00896926"/>
    <w:rsid w:val="008969E1"/>
    <w:rsid w:val="00896EAD"/>
    <w:rsid w:val="008971C6"/>
    <w:rsid w:val="00897266"/>
    <w:rsid w:val="00897E01"/>
    <w:rsid w:val="008A06FF"/>
    <w:rsid w:val="008A084D"/>
    <w:rsid w:val="008A0869"/>
    <w:rsid w:val="008A0AC5"/>
    <w:rsid w:val="008A1C70"/>
    <w:rsid w:val="008A23A3"/>
    <w:rsid w:val="008A2D80"/>
    <w:rsid w:val="008A2E09"/>
    <w:rsid w:val="008A311C"/>
    <w:rsid w:val="008A3792"/>
    <w:rsid w:val="008A395A"/>
    <w:rsid w:val="008A544D"/>
    <w:rsid w:val="008A55E7"/>
    <w:rsid w:val="008A5B23"/>
    <w:rsid w:val="008A5EE5"/>
    <w:rsid w:val="008A63EE"/>
    <w:rsid w:val="008A69E5"/>
    <w:rsid w:val="008A6F47"/>
    <w:rsid w:val="008A73D9"/>
    <w:rsid w:val="008B0658"/>
    <w:rsid w:val="008B0C0C"/>
    <w:rsid w:val="008B0CAA"/>
    <w:rsid w:val="008B10D2"/>
    <w:rsid w:val="008B1A38"/>
    <w:rsid w:val="008B1DAA"/>
    <w:rsid w:val="008B487A"/>
    <w:rsid w:val="008B4D8E"/>
    <w:rsid w:val="008B53E9"/>
    <w:rsid w:val="008B5C6F"/>
    <w:rsid w:val="008B5C8F"/>
    <w:rsid w:val="008B648C"/>
    <w:rsid w:val="008B66A7"/>
    <w:rsid w:val="008C07D6"/>
    <w:rsid w:val="008C0A49"/>
    <w:rsid w:val="008C146D"/>
    <w:rsid w:val="008C2042"/>
    <w:rsid w:val="008C2AB2"/>
    <w:rsid w:val="008C3D19"/>
    <w:rsid w:val="008C475C"/>
    <w:rsid w:val="008C51F0"/>
    <w:rsid w:val="008C5F1C"/>
    <w:rsid w:val="008C72E4"/>
    <w:rsid w:val="008C7A43"/>
    <w:rsid w:val="008C7BC3"/>
    <w:rsid w:val="008C7F93"/>
    <w:rsid w:val="008D023B"/>
    <w:rsid w:val="008D03E5"/>
    <w:rsid w:val="008D0683"/>
    <w:rsid w:val="008D069D"/>
    <w:rsid w:val="008D0A5D"/>
    <w:rsid w:val="008D0FA5"/>
    <w:rsid w:val="008D0FC6"/>
    <w:rsid w:val="008D0FEC"/>
    <w:rsid w:val="008D1713"/>
    <w:rsid w:val="008D1EF8"/>
    <w:rsid w:val="008D228B"/>
    <w:rsid w:val="008D23F2"/>
    <w:rsid w:val="008D29CA"/>
    <w:rsid w:val="008D2E72"/>
    <w:rsid w:val="008D2FD3"/>
    <w:rsid w:val="008D343B"/>
    <w:rsid w:val="008D396A"/>
    <w:rsid w:val="008D3B51"/>
    <w:rsid w:val="008D3BB1"/>
    <w:rsid w:val="008D4DCF"/>
    <w:rsid w:val="008D5045"/>
    <w:rsid w:val="008D5261"/>
    <w:rsid w:val="008D5422"/>
    <w:rsid w:val="008D5428"/>
    <w:rsid w:val="008D620E"/>
    <w:rsid w:val="008D72C2"/>
    <w:rsid w:val="008D78E6"/>
    <w:rsid w:val="008D7AD2"/>
    <w:rsid w:val="008E023A"/>
    <w:rsid w:val="008E0647"/>
    <w:rsid w:val="008E0DED"/>
    <w:rsid w:val="008E170E"/>
    <w:rsid w:val="008E17E5"/>
    <w:rsid w:val="008E18A8"/>
    <w:rsid w:val="008E2F09"/>
    <w:rsid w:val="008E32F0"/>
    <w:rsid w:val="008E3330"/>
    <w:rsid w:val="008E37B2"/>
    <w:rsid w:val="008E3DE9"/>
    <w:rsid w:val="008E4258"/>
    <w:rsid w:val="008E4AE2"/>
    <w:rsid w:val="008E4B7C"/>
    <w:rsid w:val="008E4F92"/>
    <w:rsid w:val="008E5805"/>
    <w:rsid w:val="008E58FC"/>
    <w:rsid w:val="008E600E"/>
    <w:rsid w:val="008E658C"/>
    <w:rsid w:val="008E712F"/>
    <w:rsid w:val="008E7FC3"/>
    <w:rsid w:val="008F0250"/>
    <w:rsid w:val="008F0814"/>
    <w:rsid w:val="008F0DC6"/>
    <w:rsid w:val="008F0EC1"/>
    <w:rsid w:val="008F0F09"/>
    <w:rsid w:val="008F1039"/>
    <w:rsid w:val="008F1261"/>
    <w:rsid w:val="008F16F2"/>
    <w:rsid w:val="008F2959"/>
    <w:rsid w:val="008F2EC6"/>
    <w:rsid w:val="008F3B82"/>
    <w:rsid w:val="008F41BF"/>
    <w:rsid w:val="008F4A27"/>
    <w:rsid w:val="008F4BF2"/>
    <w:rsid w:val="008F4E5F"/>
    <w:rsid w:val="008F6333"/>
    <w:rsid w:val="008F69EE"/>
    <w:rsid w:val="008F6F8C"/>
    <w:rsid w:val="008F7173"/>
    <w:rsid w:val="008F72BD"/>
    <w:rsid w:val="008F7626"/>
    <w:rsid w:val="008F7A58"/>
    <w:rsid w:val="009007EC"/>
    <w:rsid w:val="00900AEA"/>
    <w:rsid w:val="00900D59"/>
    <w:rsid w:val="00901728"/>
    <w:rsid w:val="0090280A"/>
    <w:rsid w:val="00902D67"/>
    <w:rsid w:val="00903397"/>
    <w:rsid w:val="0090395B"/>
    <w:rsid w:val="00903BE0"/>
    <w:rsid w:val="00903D43"/>
    <w:rsid w:val="0090446B"/>
    <w:rsid w:val="00904845"/>
    <w:rsid w:val="00905313"/>
    <w:rsid w:val="009054F0"/>
    <w:rsid w:val="009055CB"/>
    <w:rsid w:val="009061F0"/>
    <w:rsid w:val="009069FA"/>
    <w:rsid w:val="00906EAA"/>
    <w:rsid w:val="00907078"/>
    <w:rsid w:val="009070D2"/>
    <w:rsid w:val="00907521"/>
    <w:rsid w:val="0090772A"/>
    <w:rsid w:val="009078E9"/>
    <w:rsid w:val="009105C6"/>
    <w:rsid w:val="009106C0"/>
    <w:rsid w:val="00910E0C"/>
    <w:rsid w:val="009118C7"/>
    <w:rsid w:val="00914A44"/>
    <w:rsid w:val="00915CB0"/>
    <w:rsid w:val="00915F99"/>
    <w:rsid w:val="00916174"/>
    <w:rsid w:val="00917776"/>
    <w:rsid w:val="00917D11"/>
    <w:rsid w:val="00920062"/>
    <w:rsid w:val="00920821"/>
    <w:rsid w:val="00922D39"/>
    <w:rsid w:val="0092346E"/>
    <w:rsid w:val="00924145"/>
    <w:rsid w:val="00924200"/>
    <w:rsid w:val="009249DD"/>
    <w:rsid w:val="00924D3E"/>
    <w:rsid w:val="00924FF3"/>
    <w:rsid w:val="0092567F"/>
    <w:rsid w:val="0092685B"/>
    <w:rsid w:val="00926ED0"/>
    <w:rsid w:val="009272D7"/>
    <w:rsid w:val="009277D7"/>
    <w:rsid w:val="009307F1"/>
    <w:rsid w:val="009316C4"/>
    <w:rsid w:val="009316CE"/>
    <w:rsid w:val="00931D26"/>
    <w:rsid w:val="00931DB2"/>
    <w:rsid w:val="0093239D"/>
    <w:rsid w:val="009325C4"/>
    <w:rsid w:val="0093291B"/>
    <w:rsid w:val="00932CEC"/>
    <w:rsid w:val="0093314C"/>
    <w:rsid w:val="00934285"/>
    <w:rsid w:val="0093430D"/>
    <w:rsid w:val="0093442E"/>
    <w:rsid w:val="0093518E"/>
    <w:rsid w:val="009352EC"/>
    <w:rsid w:val="009359CF"/>
    <w:rsid w:val="009362A0"/>
    <w:rsid w:val="00936D11"/>
    <w:rsid w:val="00936D55"/>
    <w:rsid w:val="00937302"/>
    <w:rsid w:val="00937809"/>
    <w:rsid w:val="00937A97"/>
    <w:rsid w:val="00937EE5"/>
    <w:rsid w:val="009400A5"/>
    <w:rsid w:val="00940460"/>
    <w:rsid w:val="00940845"/>
    <w:rsid w:val="00940C3F"/>
    <w:rsid w:val="009411ED"/>
    <w:rsid w:val="00942392"/>
    <w:rsid w:val="0094244D"/>
    <w:rsid w:val="00942A35"/>
    <w:rsid w:val="009432BF"/>
    <w:rsid w:val="009435C1"/>
    <w:rsid w:val="00943A96"/>
    <w:rsid w:val="00943D30"/>
    <w:rsid w:val="00944B70"/>
    <w:rsid w:val="00944B98"/>
    <w:rsid w:val="00945701"/>
    <w:rsid w:val="0094674D"/>
    <w:rsid w:val="00946CD7"/>
    <w:rsid w:val="009473B6"/>
    <w:rsid w:val="0095003A"/>
    <w:rsid w:val="00950196"/>
    <w:rsid w:val="0095029C"/>
    <w:rsid w:val="00950A93"/>
    <w:rsid w:val="00950E1D"/>
    <w:rsid w:val="009514C9"/>
    <w:rsid w:val="00951A54"/>
    <w:rsid w:val="009526B0"/>
    <w:rsid w:val="00952930"/>
    <w:rsid w:val="00952F3D"/>
    <w:rsid w:val="00953084"/>
    <w:rsid w:val="009547F8"/>
    <w:rsid w:val="00954D26"/>
    <w:rsid w:val="00954DD6"/>
    <w:rsid w:val="009553BE"/>
    <w:rsid w:val="0095555D"/>
    <w:rsid w:val="009557FA"/>
    <w:rsid w:val="00956045"/>
    <w:rsid w:val="0095705D"/>
    <w:rsid w:val="009571AE"/>
    <w:rsid w:val="00960E98"/>
    <w:rsid w:val="009616CB"/>
    <w:rsid w:val="0096183E"/>
    <w:rsid w:val="00961EB3"/>
    <w:rsid w:val="00962607"/>
    <w:rsid w:val="009626CF"/>
    <w:rsid w:val="00963438"/>
    <w:rsid w:val="0096366A"/>
    <w:rsid w:val="0096376B"/>
    <w:rsid w:val="00963E4E"/>
    <w:rsid w:val="00963EC3"/>
    <w:rsid w:val="00964A11"/>
    <w:rsid w:val="00964DE4"/>
    <w:rsid w:val="00964E45"/>
    <w:rsid w:val="00965101"/>
    <w:rsid w:val="00966D0D"/>
    <w:rsid w:val="0096701C"/>
    <w:rsid w:val="0096705A"/>
    <w:rsid w:val="0096764F"/>
    <w:rsid w:val="0096768B"/>
    <w:rsid w:val="00970011"/>
    <w:rsid w:val="00970B77"/>
    <w:rsid w:val="0097128F"/>
    <w:rsid w:val="00972027"/>
    <w:rsid w:val="0097210C"/>
    <w:rsid w:val="009723FF"/>
    <w:rsid w:val="00972763"/>
    <w:rsid w:val="009737B5"/>
    <w:rsid w:val="00973B13"/>
    <w:rsid w:val="00974C6D"/>
    <w:rsid w:val="00974EBE"/>
    <w:rsid w:val="00975AED"/>
    <w:rsid w:val="00977691"/>
    <w:rsid w:val="00977C4D"/>
    <w:rsid w:val="00977D9D"/>
    <w:rsid w:val="00977E0A"/>
    <w:rsid w:val="009806BB"/>
    <w:rsid w:val="00980D2C"/>
    <w:rsid w:val="00980DDD"/>
    <w:rsid w:val="00980E94"/>
    <w:rsid w:val="0098103D"/>
    <w:rsid w:val="00981522"/>
    <w:rsid w:val="00981DD6"/>
    <w:rsid w:val="00981DEB"/>
    <w:rsid w:val="009826C0"/>
    <w:rsid w:val="00983E7C"/>
    <w:rsid w:val="0098456E"/>
    <w:rsid w:val="00984770"/>
    <w:rsid w:val="00985503"/>
    <w:rsid w:val="009856EE"/>
    <w:rsid w:val="009858A8"/>
    <w:rsid w:val="009858EB"/>
    <w:rsid w:val="00985CD6"/>
    <w:rsid w:val="00985D76"/>
    <w:rsid w:val="00985DF1"/>
    <w:rsid w:val="00987542"/>
    <w:rsid w:val="0098761F"/>
    <w:rsid w:val="0098785A"/>
    <w:rsid w:val="0099012A"/>
    <w:rsid w:val="0099044B"/>
    <w:rsid w:val="00990F73"/>
    <w:rsid w:val="00991584"/>
    <w:rsid w:val="00991E03"/>
    <w:rsid w:val="0099262A"/>
    <w:rsid w:val="00993726"/>
    <w:rsid w:val="00994825"/>
    <w:rsid w:val="00995322"/>
    <w:rsid w:val="00995AD5"/>
    <w:rsid w:val="00996160"/>
    <w:rsid w:val="0099641D"/>
    <w:rsid w:val="00997CEE"/>
    <w:rsid w:val="00997DAD"/>
    <w:rsid w:val="009A02C6"/>
    <w:rsid w:val="009A04C7"/>
    <w:rsid w:val="009A08F4"/>
    <w:rsid w:val="009A128A"/>
    <w:rsid w:val="009A159C"/>
    <w:rsid w:val="009A1732"/>
    <w:rsid w:val="009A223E"/>
    <w:rsid w:val="009A279A"/>
    <w:rsid w:val="009A49B4"/>
    <w:rsid w:val="009A4A75"/>
    <w:rsid w:val="009A51DD"/>
    <w:rsid w:val="009A5224"/>
    <w:rsid w:val="009A6436"/>
    <w:rsid w:val="009A6836"/>
    <w:rsid w:val="009A696D"/>
    <w:rsid w:val="009A6E27"/>
    <w:rsid w:val="009A734D"/>
    <w:rsid w:val="009A7A08"/>
    <w:rsid w:val="009A7AA0"/>
    <w:rsid w:val="009A7C14"/>
    <w:rsid w:val="009B03A2"/>
    <w:rsid w:val="009B09F1"/>
    <w:rsid w:val="009B0C61"/>
    <w:rsid w:val="009B122D"/>
    <w:rsid w:val="009B195A"/>
    <w:rsid w:val="009B3084"/>
    <w:rsid w:val="009B30A6"/>
    <w:rsid w:val="009B3465"/>
    <w:rsid w:val="009B3472"/>
    <w:rsid w:val="009B4182"/>
    <w:rsid w:val="009B41F6"/>
    <w:rsid w:val="009B49DC"/>
    <w:rsid w:val="009B4E02"/>
    <w:rsid w:val="009B578C"/>
    <w:rsid w:val="009B5FC5"/>
    <w:rsid w:val="009B6145"/>
    <w:rsid w:val="009B67A6"/>
    <w:rsid w:val="009B7400"/>
    <w:rsid w:val="009B77A3"/>
    <w:rsid w:val="009B78F4"/>
    <w:rsid w:val="009C0A9A"/>
    <w:rsid w:val="009C0BBA"/>
    <w:rsid w:val="009C114F"/>
    <w:rsid w:val="009C2F05"/>
    <w:rsid w:val="009C3436"/>
    <w:rsid w:val="009C3714"/>
    <w:rsid w:val="009C3E01"/>
    <w:rsid w:val="009C4260"/>
    <w:rsid w:val="009C438D"/>
    <w:rsid w:val="009C48AE"/>
    <w:rsid w:val="009C4A66"/>
    <w:rsid w:val="009C56D3"/>
    <w:rsid w:val="009C6742"/>
    <w:rsid w:val="009C750F"/>
    <w:rsid w:val="009C76EE"/>
    <w:rsid w:val="009C79E7"/>
    <w:rsid w:val="009C7CA2"/>
    <w:rsid w:val="009D2366"/>
    <w:rsid w:val="009D259A"/>
    <w:rsid w:val="009D2EDA"/>
    <w:rsid w:val="009D3153"/>
    <w:rsid w:val="009D3A2F"/>
    <w:rsid w:val="009D3E41"/>
    <w:rsid w:val="009D562D"/>
    <w:rsid w:val="009D566C"/>
    <w:rsid w:val="009D5D68"/>
    <w:rsid w:val="009D5E58"/>
    <w:rsid w:val="009D5F3B"/>
    <w:rsid w:val="009D601A"/>
    <w:rsid w:val="009D6303"/>
    <w:rsid w:val="009D65E0"/>
    <w:rsid w:val="009D7AE0"/>
    <w:rsid w:val="009E0CD0"/>
    <w:rsid w:val="009E1179"/>
    <w:rsid w:val="009E1344"/>
    <w:rsid w:val="009E1B5B"/>
    <w:rsid w:val="009E1B73"/>
    <w:rsid w:val="009E2F6C"/>
    <w:rsid w:val="009E370E"/>
    <w:rsid w:val="009E3A2E"/>
    <w:rsid w:val="009E3FCB"/>
    <w:rsid w:val="009E4C77"/>
    <w:rsid w:val="009E572E"/>
    <w:rsid w:val="009E5775"/>
    <w:rsid w:val="009E5872"/>
    <w:rsid w:val="009E5EC2"/>
    <w:rsid w:val="009E6A58"/>
    <w:rsid w:val="009E6E2E"/>
    <w:rsid w:val="009E6ED6"/>
    <w:rsid w:val="009E6FED"/>
    <w:rsid w:val="009E7324"/>
    <w:rsid w:val="009E7AD4"/>
    <w:rsid w:val="009E7D38"/>
    <w:rsid w:val="009F0161"/>
    <w:rsid w:val="009F016B"/>
    <w:rsid w:val="009F0574"/>
    <w:rsid w:val="009F1542"/>
    <w:rsid w:val="009F1755"/>
    <w:rsid w:val="009F1C68"/>
    <w:rsid w:val="009F1DFE"/>
    <w:rsid w:val="009F2213"/>
    <w:rsid w:val="009F29C3"/>
    <w:rsid w:val="009F2C0C"/>
    <w:rsid w:val="009F2C85"/>
    <w:rsid w:val="009F2F4B"/>
    <w:rsid w:val="009F3172"/>
    <w:rsid w:val="009F34F8"/>
    <w:rsid w:val="009F374A"/>
    <w:rsid w:val="009F42E1"/>
    <w:rsid w:val="009F45C1"/>
    <w:rsid w:val="009F45D7"/>
    <w:rsid w:val="009F48F3"/>
    <w:rsid w:val="009F4C33"/>
    <w:rsid w:val="009F556C"/>
    <w:rsid w:val="009F56D3"/>
    <w:rsid w:val="009F5B25"/>
    <w:rsid w:val="009F685B"/>
    <w:rsid w:val="009F688E"/>
    <w:rsid w:val="009F6F48"/>
    <w:rsid w:val="009F779B"/>
    <w:rsid w:val="009F7C32"/>
    <w:rsid w:val="00A00768"/>
    <w:rsid w:val="00A01194"/>
    <w:rsid w:val="00A0122D"/>
    <w:rsid w:val="00A0134D"/>
    <w:rsid w:val="00A01392"/>
    <w:rsid w:val="00A01E92"/>
    <w:rsid w:val="00A03414"/>
    <w:rsid w:val="00A043B4"/>
    <w:rsid w:val="00A04751"/>
    <w:rsid w:val="00A04BC6"/>
    <w:rsid w:val="00A04E1E"/>
    <w:rsid w:val="00A04F99"/>
    <w:rsid w:val="00A052C5"/>
    <w:rsid w:val="00A052F9"/>
    <w:rsid w:val="00A0555B"/>
    <w:rsid w:val="00A05B95"/>
    <w:rsid w:val="00A06D8A"/>
    <w:rsid w:val="00A07CAF"/>
    <w:rsid w:val="00A07CDD"/>
    <w:rsid w:val="00A1051F"/>
    <w:rsid w:val="00A105AC"/>
    <w:rsid w:val="00A1078B"/>
    <w:rsid w:val="00A10815"/>
    <w:rsid w:val="00A10F58"/>
    <w:rsid w:val="00A1117D"/>
    <w:rsid w:val="00A117CC"/>
    <w:rsid w:val="00A12755"/>
    <w:rsid w:val="00A12B22"/>
    <w:rsid w:val="00A1313F"/>
    <w:rsid w:val="00A133D5"/>
    <w:rsid w:val="00A13E4D"/>
    <w:rsid w:val="00A13F0F"/>
    <w:rsid w:val="00A13FCA"/>
    <w:rsid w:val="00A142DC"/>
    <w:rsid w:val="00A145A9"/>
    <w:rsid w:val="00A14C10"/>
    <w:rsid w:val="00A14C56"/>
    <w:rsid w:val="00A15084"/>
    <w:rsid w:val="00A150E9"/>
    <w:rsid w:val="00A15CE1"/>
    <w:rsid w:val="00A16661"/>
    <w:rsid w:val="00A172AF"/>
    <w:rsid w:val="00A2057B"/>
    <w:rsid w:val="00A21105"/>
    <w:rsid w:val="00A21213"/>
    <w:rsid w:val="00A22D52"/>
    <w:rsid w:val="00A22EE7"/>
    <w:rsid w:val="00A22FE1"/>
    <w:rsid w:val="00A2371B"/>
    <w:rsid w:val="00A23CF5"/>
    <w:rsid w:val="00A23E96"/>
    <w:rsid w:val="00A24A10"/>
    <w:rsid w:val="00A24D77"/>
    <w:rsid w:val="00A24F68"/>
    <w:rsid w:val="00A265B5"/>
    <w:rsid w:val="00A26A09"/>
    <w:rsid w:val="00A26DDB"/>
    <w:rsid w:val="00A301DA"/>
    <w:rsid w:val="00A30589"/>
    <w:rsid w:val="00A31570"/>
    <w:rsid w:val="00A318CC"/>
    <w:rsid w:val="00A31D14"/>
    <w:rsid w:val="00A3200D"/>
    <w:rsid w:val="00A32710"/>
    <w:rsid w:val="00A3277F"/>
    <w:rsid w:val="00A33818"/>
    <w:rsid w:val="00A3390E"/>
    <w:rsid w:val="00A33F40"/>
    <w:rsid w:val="00A33FA0"/>
    <w:rsid w:val="00A3412B"/>
    <w:rsid w:val="00A34471"/>
    <w:rsid w:val="00A34848"/>
    <w:rsid w:val="00A34C77"/>
    <w:rsid w:val="00A34DBF"/>
    <w:rsid w:val="00A34EB1"/>
    <w:rsid w:val="00A3590E"/>
    <w:rsid w:val="00A364D0"/>
    <w:rsid w:val="00A36C16"/>
    <w:rsid w:val="00A37193"/>
    <w:rsid w:val="00A3722E"/>
    <w:rsid w:val="00A3743A"/>
    <w:rsid w:val="00A37770"/>
    <w:rsid w:val="00A37ACB"/>
    <w:rsid w:val="00A37CEA"/>
    <w:rsid w:val="00A37FFD"/>
    <w:rsid w:val="00A4115F"/>
    <w:rsid w:val="00A41874"/>
    <w:rsid w:val="00A41AA3"/>
    <w:rsid w:val="00A41D0D"/>
    <w:rsid w:val="00A41DA0"/>
    <w:rsid w:val="00A4203C"/>
    <w:rsid w:val="00A42519"/>
    <w:rsid w:val="00A425B4"/>
    <w:rsid w:val="00A426FB"/>
    <w:rsid w:val="00A42976"/>
    <w:rsid w:val="00A42AFF"/>
    <w:rsid w:val="00A42CFF"/>
    <w:rsid w:val="00A4349C"/>
    <w:rsid w:val="00A438B9"/>
    <w:rsid w:val="00A445DF"/>
    <w:rsid w:val="00A44F9F"/>
    <w:rsid w:val="00A457B9"/>
    <w:rsid w:val="00A45C04"/>
    <w:rsid w:val="00A45EE1"/>
    <w:rsid w:val="00A46A7C"/>
    <w:rsid w:val="00A47AA9"/>
    <w:rsid w:val="00A500D8"/>
    <w:rsid w:val="00A5176A"/>
    <w:rsid w:val="00A51897"/>
    <w:rsid w:val="00A51D27"/>
    <w:rsid w:val="00A522C7"/>
    <w:rsid w:val="00A5238D"/>
    <w:rsid w:val="00A524F1"/>
    <w:rsid w:val="00A5256E"/>
    <w:rsid w:val="00A52679"/>
    <w:rsid w:val="00A52B46"/>
    <w:rsid w:val="00A531A8"/>
    <w:rsid w:val="00A5404D"/>
    <w:rsid w:val="00A5418F"/>
    <w:rsid w:val="00A54605"/>
    <w:rsid w:val="00A54D97"/>
    <w:rsid w:val="00A54F92"/>
    <w:rsid w:val="00A5504E"/>
    <w:rsid w:val="00A555E1"/>
    <w:rsid w:val="00A57555"/>
    <w:rsid w:val="00A575DB"/>
    <w:rsid w:val="00A605FF"/>
    <w:rsid w:val="00A60E81"/>
    <w:rsid w:val="00A610C5"/>
    <w:rsid w:val="00A615A5"/>
    <w:rsid w:val="00A61862"/>
    <w:rsid w:val="00A61864"/>
    <w:rsid w:val="00A61EC0"/>
    <w:rsid w:val="00A61FCF"/>
    <w:rsid w:val="00A629D5"/>
    <w:rsid w:val="00A62C8B"/>
    <w:rsid w:val="00A62C98"/>
    <w:rsid w:val="00A63193"/>
    <w:rsid w:val="00A63412"/>
    <w:rsid w:val="00A6385A"/>
    <w:rsid w:val="00A63FE5"/>
    <w:rsid w:val="00A64565"/>
    <w:rsid w:val="00A64FB3"/>
    <w:rsid w:val="00A654A6"/>
    <w:rsid w:val="00A65852"/>
    <w:rsid w:val="00A66D8C"/>
    <w:rsid w:val="00A67395"/>
    <w:rsid w:val="00A67A86"/>
    <w:rsid w:val="00A67C2C"/>
    <w:rsid w:val="00A67E7C"/>
    <w:rsid w:val="00A67FB1"/>
    <w:rsid w:val="00A704E1"/>
    <w:rsid w:val="00A71AD6"/>
    <w:rsid w:val="00A723DE"/>
    <w:rsid w:val="00A72A74"/>
    <w:rsid w:val="00A733CF"/>
    <w:rsid w:val="00A7342E"/>
    <w:rsid w:val="00A7358F"/>
    <w:rsid w:val="00A73786"/>
    <w:rsid w:val="00A741CD"/>
    <w:rsid w:val="00A74C58"/>
    <w:rsid w:val="00A74E50"/>
    <w:rsid w:val="00A75693"/>
    <w:rsid w:val="00A75B1D"/>
    <w:rsid w:val="00A75D91"/>
    <w:rsid w:val="00A76998"/>
    <w:rsid w:val="00A76ACE"/>
    <w:rsid w:val="00A76BA4"/>
    <w:rsid w:val="00A7710E"/>
    <w:rsid w:val="00A7760F"/>
    <w:rsid w:val="00A8052A"/>
    <w:rsid w:val="00A80658"/>
    <w:rsid w:val="00A806A8"/>
    <w:rsid w:val="00A811F0"/>
    <w:rsid w:val="00A81ED0"/>
    <w:rsid w:val="00A83827"/>
    <w:rsid w:val="00A83912"/>
    <w:rsid w:val="00A83C31"/>
    <w:rsid w:val="00A83C42"/>
    <w:rsid w:val="00A841D0"/>
    <w:rsid w:val="00A845A8"/>
    <w:rsid w:val="00A85941"/>
    <w:rsid w:val="00A8599B"/>
    <w:rsid w:val="00A85B4F"/>
    <w:rsid w:val="00A85B85"/>
    <w:rsid w:val="00A85BC8"/>
    <w:rsid w:val="00A85FBB"/>
    <w:rsid w:val="00A860F6"/>
    <w:rsid w:val="00A862EE"/>
    <w:rsid w:val="00A8687F"/>
    <w:rsid w:val="00A86E03"/>
    <w:rsid w:val="00A86E3B"/>
    <w:rsid w:val="00A87A09"/>
    <w:rsid w:val="00A87B66"/>
    <w:rsid w:val="00A902AD"/>
    <w:rsid w:val="00A909D4"/>
    <w:rsid w:val="00A90A86"/>
    <w:rsid w:val="00A90E5E"/>
    <w:rsid w:val="00A91866"/>
    <w:rsid w:val="00A92849"/>
    <w:rsid w:val="00A92D02"/>
    <w:rsid w:val="00A92F6F"/>
    <w:rsid w:val="00A93934"/>
    <w:rsid w:val="00A94230"/>
    <w:rsid w:val="00A9464C"/>
    <w:rsid w:val="00A951BA"/>
    <w:rsid w:val="00A96463"/>
    <w:rsid w:val="00A96831"/>
    <w:rsid w:val="00A9694A"/>
    <w:rsid w:val="00A96E06"/>
    <w:rsid w:val="00A97995"/>
    <w:rsid w:val="00A97AD7"/>
    <w:rsid w:val="00AA050E"/>
    <w:rsid w:val="00AA0E44"/>
    <w:rsid w:val="00AA1159"/>
    <w:rsid w:val="00AA13FD"/>
    <w:rsid w:val="00AA17F1"/>
    <w:rsid w:val="00AA19BB"/>
    <w:rsid w:val="00AA1A22"/>
    <w:rsid w:val="00AA1E1C"/>
    <w:rsid w:val="00AA205A"/>
    <w:rsid w:val="00AA236D"/>
    <w:rsid w:val="00AA3198"/>
    <w:rsid w:val="00AA40CB"/>
    <w:rsid w:val="00AA4259"/>
    <w:rsid w:val="00AA445B"/>
    <w:rsid w:val="00AA4AA5"/>
    <w:rsid w:val="00AA4C7B"/>
    <w:rsid w:val="00AA4F37"/>
    <w:rsid w:val="00AA5117"/>
    <w:rsid w:val="00AA55EB"/>
    <w:rsid w:val="00AA570F"/>
    <w:rsid w:val="00AA57E8"/>
    <w:rsid w:val="00AA5EC9"/>
    <w:rsid w:val="00AA6571"/>
    <w:rsid w:val="00AA67EC"/>
    <w:rsid w:val="00AA720E"/>
    <w:rsid w:val="00AA7332"/>
    <w:rsid w:val="00AB073A"/>
    <w:rsid w:val="00AB1885"/>
    <w:rsid w:val="00AB18F4"/>
    <w:rsid w:val="00AB1EE5"/>
    <w:rsid w:val="00AB2019"/>
    <w:rsid w:val="00AB20D1"/>
    <w:rsid w:val="00AB2370"/>
    <w:rsid w:val="00AB30FB"/>
    <w:rsid w:val="00AB36F7"/>
    <w:rsid w:val="00AB3991"/>
    <w:rsid w:val="00AB4665"/>
    <w:rsid w:val="00AB500E"/>
    <w:rsid w:val="00AB50E1"/>
    <w:rsid w:val="00AB5767"/>
    <w:rsid w:val="00AB5AEB"/>
    <w:rsid w:val="00AB5B7E"/>
    <w:rsid w:val="00AB5D2E"/>
    <w:rsid w:val="00AB66BD"/>
    <w:rsid w:val="00AB7917"/>
    <w:rsid w:val="00AB7E3F"/>
    <w:rsid w:val="00AB7E8A"/>
    <w:rsid w:val="00AC059C"/>
    <w:rsid w:val="00AC10FC"/>
    <w:rsid w:val="00AC12DF"/>
    <w:rsid w:val="00AC2007"/>
    <w:rsid w:val="00AC237D"/>
    <w:rsid w:val="00AC2D98"/>
    <w:rsid w:val="00AC392D"/>
    <w:rsid w:val="00AC3BC6"/>
    <w:rsid w:val="00AC44CE"/>
    <w:rsid w:val="00AC4BA0"/>
    <w:rsid w:val="00AC5199"/>
    <w:rsid w:val="00AC5342"/>
    <w:rsid w:val="00AC57C9"/>
    <w:rsid w:val="00AC5D02"/>
    <w:rsid w:val="00AC6F5C"/>
    <w:rsid w:val="00AC7E62"/>
    <w:rsid w:val="00AC7E81"/>
    <w:rsid w:val="00AD0879"/>
    <w:rsid w:val="00AD132A"/>
    <w:rsid w:val="00AD1DA8"/>
    <w:rsid w:val="00AD1F2D"/>
    <w:rsid w:val="00AD2B81"/>
    <w:rsid w:val="00AD2E06"/>
    <w:rsid w:val="00AD2F7C"/>
    <w:rsid w:val="00AD364E"/>
    <w:rsid w:val="00AD3898"/>
    <w:rsid w:val="00AD3D33"/>
    <w:rsid w:val="00AD4200"/>
    <w:rsid w:val="00AD4457"/>
    <w:rsid w:val="00AD4546"/>
    <w:rsid w:val="00AD4640"/>
    <w:rsid w:val="00AD5277"/>
    <w:rsid w:val="00AD5364"/>
    <w:rsid w:val="00AD5506"/>
    <w:rsid w:val="00AD5CB3"/>
    <w:rsid w:val="00AD6918"/>
    <w:rsid w:val="00AD6D44"/>
    <w:rsid w:val="00AD6FFA"/>
    <w:rsid w:val="00AD72F2"/>
    <w:rsid w:val="00AD7518"/>
    <w:rsid w:val="00AD7702"/>
    <w:rsid w:val="00AD7B41"/>
    <w:rsid w:val="00AE07A4"/>
    <w:rsid w:val="00AE0BC8"/>
    <w:rsid w:val="00AE0CF7"/>
    <w:rsid w:val="00AE1485"/>
    <w:rsid w:val="00AE18E8"/>
    <w:rsid w:val="00AE2177"/>
    <w:rsid w:val="00AE251F"/>
    <w:rsid w:val="00AE2C1B"/>
    <w:rsid w:val="00AE3402"/>
    <w:rsid w:val="00AE350E"/>
    <w:rsid w:val="00AE4149"/>
    <w:rsid w:val="00AE49F2"/>
    <w:rsid w:val="00AE51A9"/>
    <w:rsid w:val="00AE52C0"/>
    <w:rsid w:val="00AE5A30"/>
    <w:rsid w:val="00AE6CC5"/>
    <w:rsid w:val="00AE71B7"/>
    <w:rsid w:val="00AF09CB"/>
    <w:rsid w:val="00AF0A49"/>
    <w:rsid w:val="00AF0E79"/>
    <w:rsid w:val="00AF0FBD"/>
    <w:rsid w:val="00AF0FFC"/>
    <w:rsid w:val="00AF12E2"/>
    <w:rsid w:val="00AF2064"/>
    <w:rsid w:val="00AF2527"/>
    <w:rsid w:val="00AF2DC2"/>
    <w:rsid w:val="00AF3EF4"/>
    <w:rsid w:val="00AF4B37"/>
    <w:rsid w:val="00AF50AE"/>
    <w:rsid w:val="00AF5601"/>
    <w:rsid w:val="00AF56D8"/>
    <w:rsid w:val="00AF597C"/>
    <w:rsid w:val="00AF5BFA"/>
    <w:rsid w:val="00AF69D0"/>
    <w:rsid w:val="00AF6BC6"/>
    <w:rsid w:val="00AF6F97"/>
    <w:rsid w:val="00AF717B"/>
    <w:rsid w:val="00AF74DC"/>
    <w:rsid w:val="00AF791F"/>
    <w:rsid w:val="00B00257"/>
    <w:rsid w:val="00B013CC"/>
    <w:rsid w:val="00B016F7"/>
    <w:rsid w:val="00B01848"/>
    <w:rsid w:val="00B018FA"/>
    <w:rsid w:val="00B01CF3"/>
    <w:rsid w:val="00B02ADF"/>
    <w:rsid w:val="00B02F72"/>
    <w:rsid w:val="00B03169"/>
    <w:rsid w:val="00B033DE"/>
    <w:rsid w:val="00B038EB"/>
    <w:rsid w:val="00B04E2A"/>
    <w:rsid w:val="00B056A5"/>
    <w:rsid w:val="00B059C8"/>
    <w:rsid w:val="00B05D74"/>
    <w:rsid w:val="00B05E58"/>
    <w:rsid w:val="00B05FAA"/>
    <w:rsid w:val="00B061CB"/>
    <w:rsid w:val="00B06678"/>
    <w:rsid w:val="00B066A6"/>
    <w:rsid w:val="00B0744B"/>
    <w:rsid w:val="00B07D1A"/>
    <w:rsid w:val="00B1043C"/>
    <w:rsid w:val="00B1052E"/>
    <w:rsid w:val="00B1093F"/>
    <w:rsid w:val="00B10B30"/>
    <w:rsid w:val="00B11804"/>
    <w:rsid w:val="00B11AA6"/>
    <w:rsid w:val="00B11F2A"/>
    <w:rsid w:val="00B12295"/>
    <w:rsid w:val="00B12593"/>
    <w:rsid w:val="00B12C68"/>
    <w:rsid w:val="00B144CF"/>
    <w:rsid w:val="00B1474C"/>
    <w:rsid w:val="00B14808"/>
    <w:rsid w:val="00B16402"/>
    <w:rsid w:val="00B16524"/>
    <w:rsid w:val="00B16986"/>
    <w:rsid w:val="00B1744F"/>
    <w:rsid w:val="00B1759E"/>
    <w:rsid w:val="00B17D20"/>
    <w:rsid w:val="00B17F27"/>
    <w:rsid w:val="00B20E75"/>
    <w:rsid w:val="00B2138B"/>
    <w:rsid w:val="00B215E1"/>
    <w:rsid w:val="00B2174A"/>
    <w:rsid w:val="00B21846"/>
    <w:rsid w:val="00B21D06"/>
    <w:rsid w:val="00B21D5F"/>
    <w:rsid w:val="00B21ED9"/>
    <w:rsid w:val="00B22033"/>
    <w:rsid w:val="00B22137"/>
    <w:rsid w:val="00B22639"/>
    <w:rsid w:val="00B2266D"/>
    <w:rsid w:val="00B2277E"/>
    <w:rsid w:val="00B240BB"/>
    <w:rsid w:val="00B243BA"/>
    <w:rsid w:val="00B24746"/>
    <w:rsid w:val="00B25711"/>
    <w:rsid w:val="00B25A92"/>
    <w:rsid w:val="00B25ABA"/>
    <w:rsid w:val="00B25CDA"/>
    <w:rsid w:val="00B25DC9"/>
    <w:rsid w:val="00B26357"/>
    <w:rsid w:val="00B263E8"/>
    <w:rsid w:val="00B263ED"/>
    <w:rsid w:val="00B2644D"/>
    <w:rsid w:val="00B2646C"/>
    <w:rsid w:val="00B264C7"/>
    <w:rsid w:val="00B271F1"/>
    <w:rsid w:val="00B274A1"/>
    <w:rsid w:val="00B31409"/>
    <w:rsid w:val="00B314C8"/>
    <w:rsid w:val="00B31FB3"/>
    <w:rsid w:val="00B32319"/>
    <w:rsid w:val="00B3280D"/>
    <w:rsid w:val="00B33502"/>
    <w:rsid w:val="00B33D54"/>
    <w:rsid w:val="00B33DD9"/>
    <w:rsid w:val="00B34026"/>
    <w:rsid w:val="00B34030"/>
    <w:rsid w:val="00B3404B"/>
    <w:rsid w:val="00B3450E"/>
    <w:rsid w:val="00B349AE"/>
    <w:rsid w:val="00B34DDA"/>
    <w:rsid w:val="00B34E90"/>
    <w:rsid w:val="00B34F5D"/>
    <w:rsid w:val="00B3540E"/>
    <w:rsid w:val="00B3553E"/>
    <w:rsid w:val="00B3614B"/>
    <w:rsid w:val="00B3670D"/>
    <w:rsid w:val="00B379C5"/>
    <w:rsid w:val="00B400CB"/>
    <w:rsid w:val="00B414FD"/>
    <w:rsid w:val="00B42040"/>
    <w:rsid w:val="00B4226B"/>
    <w:rsid w:val="00B428DF"/>
    <w:rsid w:val="00B43343"/>
    <w:rsid w:val="00B43795"/>
    <w:rsid w:val="00B4578C"/>
    <w:rsid w:val="00B4613D"/>
    <w:rsid w:val="00B46E23"/>
    <w:rsid w:val="00B47197"/>
    <w:rsid w:val="00B47CCB"/>
    <w:rsid w:val="00B50FC9"/>
    <w:rsid w:val="00B5136D"/>
    <w:rsid w:val="00B5241C"/>
    <w:rsid w:val="00B52643"/>
    <w:rsid w:val="00B52679"/>
    <w:rsid w:val="00B53555"/>
    <w:rsid w:val="00B53DA6"/>
    <w:rsid w:val="00B5416E"/>
    <w:rsid w:val="00B541AD"/>
    <w:rsid w:val="00B54F3C"/>
    <w:rsid w:val="00B55001"/>
    <w:rsid w:val="00B55303"/>
    <w:rsid w:val="00B55468"/>
    <w:rsid w:val="00B554C0"/>
    <w:rsid w:val="00B55D44"/>
    <w:rsid w:val="00B55EA2"/>
    <w:rsid w:val="00B56462"/>
    <w:rsid w:val="00B569C1"/>
    <w:rsid w:val="00B56E03"/>
    <w:rsid w:val="00B605C4"/>
    <w:rsid w:val="00B605EA"/>
    <w:rsid w:val="00B60A46"/>
    <w:rsid w:val="00B60B61"/>
    <w:rsid w:val="00B611F6"/>
    <w:rsid w:val="00B6176F"/>
    <w:rsid w:val="00B62018"/>
    <w:rsid w:val="00B62352"/>
    <w:rsid w:val="00B628BD"/>
    <w:rsid w:val="00B6294C"/>
    <w:rsid w:val="00B62A54"/>
    <w:rsid w:val="00B642EB"/>
    <w:rsid w:val="00B65313"/>
    <w:rsid w:val="00B6540B"/>
    <w:rsid w:val="00B65543"/>
    <w:rsid w:val="00B65673"/>
    <w:rsid w:val="00B65942"/>
    <w:rsid w:val="00B6696A"/>
    <w:rsid w:val="00B6709F"/>
    <w:rsid w:val="00B673B8"/>
    <w:rsid w:val="00B673DF"/>
    <w:rsid w:val="00B676B4"/>
    <w:rsid w:val="00B67811"/>
    <w:rsid w:val="00B67A82"/>
    <w:rsid w:val="00B67B1F"/>
    <w:rsid w:val="00B7093E"/>
    <w:rsid w:val="00B70D13"/>
    <w:rsid w:val="00B7142B"/>
    <w:rsid w:val="00B7186F"/>
    <w:rsid w:val="00B7194B"/>
    <w:rsid w:val="00B71D60"/>
    <w:rsid w:val="00B72848"/>
    <w:rsid w:val="00B734F5"/>
    <w:rsid w:val="00B743AE"/>
    <w:rsid w:val="00B74B0D"/>
    <w:rsid w:val="00B75DED"/>
    <w:rsid w:val="00B75E3D"/>
    <w:rsid w:val="00B75E52"/>
    <w:rsid w:val="00B7616D"/>
    <w:rsid w:val="00B762B5"/>
    <w:rsid w:val="00B76D87"/>
    <w:rsid w:val="00B76FE1"/>
    <w:rsid w:val="00B775FD"/>
    <w:rsid w:val="00B77988"/>
    <w:rsid w:val="00B80C7F"/>
    <w:rsid w:val="00B81905"/>
    <w:rsid w:val="00B81ACA"/>
    <w:rsid w:val="00B81CB9"/>
    <w:rsid w:val="00B82262"/>
    <w:rsid w:val="00B82271"/>
    <w:rsid w:val="00B823CB"/>
    <w:rsid w:val="00B82764"/>
    <w:rsid w:val="00B83369"/>
    <w:rsid w:val="00B834E8"/>
    <w:rsid w:val="00B83A31"/>
    <w:rsid w:val="00B84ACE"/>
    <w:rsid w:val="00B84C43"/>
    <w:rsid w:val="00B84C67"/>
    <w:rsid w:val="00B85FF9"/>
    <w:rsid w:val="00B861FA"/>
    <w:rsid w:val="00B86C25"/>
    <w:rsid w:val="00B875C9"/>
    <w:rsid w:val="00B90393"/>
    <w:rsid w:val="00B904AB"/>
    <w:rsid w:val="00B908A3"/>
    <w:rsid w:val="00B908ED"/>
    <w:rsid w:val="00B90913"/>
    <w:rsid w:val="00B90ADF"/>
    <w:rsid w:val="00B918E2"/>
    <w:rsid w:val="00B92273"/>
    <w:rsid w:val="00B923DF"/>
    <w:rsid w:val="00B92539"/>
    <w:rsid w:val="00B92B85"/>
    <w:rsid w:val="00B92C1B"/>
    <w:rsid w:val="00B92F90"/>
    <w:rsid w:val="00B9391C"/>
    <w:rsid w:val="00B93CAF"/>
    <w:rsid w:val="00B9404F"/>
    <w:rsid w:val="00B9410A"/>
    <w:rsid w:val="00B9470F"/>
    <w:rsid w:val="00B94DEF"/>
    <w:rsid w:val="00B94FD2"/>
    <w:rsid w:val="00B9507F"/>
    <w:rsid w:val="00B955BC"/>
    <w:rsid w:val="00B95E13"/>
    <w:rsid w:val="00B95EB6"/>
    <w:rsid w:val="00B9618B"/>
    <w:rsid w:val="00B96435"/>
    <w:rsid w:val="00B96DDB"/>
    <w:rsid w:val="00B974F4"/>
    <w:rsid w:val="00B9781B"/>
    <w:rsid w:val="00B97830"/>
    <w:rsid w:val="00B97889"/>
    <w:rsid w:val="00B979F6"/>
    <w:rsid w:val="00B97C30"/>
    <w:rsid w:val="00BA0137"/>
    <w:rsid w:val="00BA060B"/>
    <w:rsid w:val="00BA0B83"/>
    <w:rsid w:val="00BA1A73"/>
    <w:rsid w:val="00BA1A7D"/>
    <w:rsid w:val="00BA1AD9"/>
    <w:rsid w:val="00BA269C"/>
    <w:rsid w:val="00BA34DF"/>
    <w:rsid w:val="00BA46D5"/>
    <w:rsid w:val="00BA5352"/>
    <w:rsid w:val="00BA5C3B"/>
    <w:rsid w:val="00BA5FD6"/>
    <w:rsid w:val="00BA600B"/>
    <w:rsid w:val="00BA60E6"/>
    <w:rsid w:val="00BA6A7D"/>
    <w:rsid w:val="00BA6BC0"/>
    <w:rsid w:val="00BA705D"/>
    <w:rsid w:val="00BB082E"/>
    <w:rsid w:val="00BB09E6"/>
    <w:rsid w:val="00BB1398"/>
    <w:rsid w:val="00BB164C"/>
    <w:rsid w:val="00BB1D93"/>
    <w:rsid w:val="00BB29C7"/>
    <w:rsid w:val="00BB2A39"/>
    <w:rsid w:val="00BB2D67"/>
    <w:rsid w:val="00BB379D"/>
    <w:rsid w:val="00BB3B1A"/>
    <w:rsid w:val="00BB447F"/>
    <w:rsid w:val="00BB4580"/>
    <w:rsid w:val="00BB4A8C"/>
    <w:rsid w:val="00BB5FE8"/>
    <w:rsid w:val="00BB6D3E"/>
    <w:rsid w:val="00BB721C"/>
    <w:rsid w:val="00BB72EF"/>
    <w:rsid w:val="00BB7E6C"/>
    <w:rsid w:val="00BC06FD"/>
    <w:rsid w:val="00BC0BBC"/>
    <w:rsid w:val="00BC1C92"/>
    <w:rsid w:val="00BC2249"/>
    <w:rsid w:val="00BC38DE"/>
    <w:rsid w:val="00BC3DD5"/>
    <w:rsid w:val="00BC3E52"/>
    <w:rsid w:val="00BC3EE3"/>
    <w:rsid w:val="00BC434A"/>
    <w:rsid w:val="00BC4E7C"/>
    <w:rsid w:val="00BC5EE7"/>
    <w:rsid w:val="00BC62A3"/>
    <w:rsid w:val="00BC68AC"/>
    <w:rsid w:val="00BC7487"/>
    <w:rsid w:val="00BC7B28"/>
    <w:rsid w:val="00BC7F5C"/>
    <w:rsid w:val="00BD0AED"/>
    <w:rsid w:val="00BD0CBF"/>
    <w:rsid w:val="00BD0E1F"/>
    <w:rsid w:val="00BD1A19"/>
    <w:rsid w:val="00BD1A4C"/>
    <w:rsid w:val="00BD1A83"/>
    <w:rsid w:val="00BD1E70"/>
    <w:rsid w:val="00BD242B"/>
    <w:rsid w:val="00BD2793"/>
    <w:rsid w:val="00BD2D53"/>
    <w:rsid w:val="00BD311F"/>
    <w:rsid w:val="00BD494A"/>
    <w:rsid w:val="00BD4D79"/>
    <w:rsid w:val="00BD5064"/>
    <w:rsid w:val="00BD54E6"/>
    <w:rsid w:val="00BD60E4"/>
    <w:rsid w:val="00BD6811"/>
    <w:rsid w:val="00BD7660"/>
    <w:rsid w:val="00BE0077"/>
    <w:rsid w:val="00BE0838"/>
    <w:rsid w:val="00BE0970"/>
    <w:rsid w:val="00BE0FF3"/>
    <w:rsid w:val="00BE17AB"/>
    <w:rsid w:val="00BE2AED"/>
    <w:rsid w:val="00BE2E85"/>
    <w:rsid w:val="00BE3E2C"/>
    <w:rsid w:val="00BE4448"/>
    <w:rsid w:val="00BE4D8C"/>
    <w:rsid w:val="00BE5BC0"/>
    <w:rsid w:val="00BE66DD"/>
    <w:rsid w:val="00BE681D"/>
    <w:rsid w:val="00BE6ADA"/>
    <w:rsid w:val="00BE6ADC"/>
    <w:rsid w:val="00BE7161"/>
    <w:rsid w:val="00BE7DAB"/>
    <w:rsid w:val="00BF00E0"/>
    <w:rsid w:val="00BF0231"/>
    <w:rsid w:val="00BF025C"/>
    <w:rsid w:val="00BF0715"/>
    <w:rsid w:val="00BF090E"/>
    <w:rsid w:val="00BF0D1B"/>
    <w:rsid w:val="00BF12D0"/>
    <w:rsid w:val="00BF1706"/>
    <w:rsid w:val="00BF1D08"/>
    <w:rsid w:val="00BF31CA"/>
    <w:rsid w:val="00BF32E2"/>
    <w:rsid w:val="00BF343A"/>
    <w:rsid w:val="00BF3ACE"/>
    <w:rsid w:val="00BF3BD3"/>
    <w:rsid w:val="00BF3CA2"/>
    <w:rsid w:val="00BF3D53"/>
    <w:rsid w:val="00BF3D94"/>
    <w:rsid w:val="00BF3F21"/>
    <w:rsid w:val="00BF3FA7"/>
    <w:rsid w:val="00BF42CD"/>
    <w:rsid w:val="00BF42F1"/>
    <w:rsid w:val="00BF441C"/>
    <w:rsid w:val="00BF48E2"/>
    <w:rsid w:val="00BF4B42"/>
    <w:rsid w:val="00BF4BB3"/>
    <w:rsid w:val="00BF5A52"/>
    <w:rsid w:val="00BF612A"/>
    <w:rsid w:val="00BF6219"/>
    <w:rsid w:val="00BF62F0"/>
    <w:rsid w:val="00BF62F7"/>
    <w:rsid w:val="00BF6A0A"/>
    <w:rsid w:val="00BF6B35"/>
    <w:rsid w:val="00BF7217"/>
    <w:rsid w:val="00BF72CA"/>
    <w:rsid w:val="00BF77BB"/>
    <w:rsid w:val="00BF7A4E"/>
    <w:rsid w:val="00BF7B9E"/>
    <w:rsid w:val="00C00328"/>
    <w:rsid w:val="00C0039C"/>
    <w:rsid w:val="00C00CCF"/>
    <w:rsid w:val="00C01D0B"/>
    <w:rsid w:val="00C0228B"/>
    <w:rsid w:val="00C02449"/>
    <w:rsid w:val="00C02619"/>
    <w:rsid w:val="00C029D4"/>
    <w:rsid w:val="00C02B6C"/>
    <w:rsid w:val="00C03FF8"/>
    <w:rsid w:val="00C0419E"/>
    <w:rsid w:val="00C0428B"/>
    <w:rsid w:val="00C0520C"/>
    <w:rsid w:val="00C0525D"/>
    <w:rsid w:val="00C066EC"/>
    <w:rsid w:val="00C07504"/>
    <w:rsid w:val="00C075C5"/>
    <w:rsid w:val="00C107EC"/>
    <w:rsid w:val="00C1080E"/>
    <w:rsid w:val="00C10BC8"/>
    <w:rsid w:val="00C11DC0"/>
    <w:rsid w:val="00C11E71"/>
    <w:rsid w:val="00C1230A"/>
    <w:rsid w:val="00C1255A"/>
    <w:rsid w:val="00C129D8"/>
    <w:rsid w:val="00C12D08"/>
    <w:rsid w:val="00C12D1B"/>
    <w:rsid w:val="00C13196"/>
    <w:rsid w:val="00C132BD"/>
    <w:rsid w:val="00C13382"/>
    <w:rsid w:val="00C139E9"/>
    <w:rsid w:val="00C1414B"/>
    <w:rsid w:val="00C14975"/>
    <w:rsid w:val="00C14AA6"/>
    <w:rsid w:val="00C14AD6"/>
    <w:rsid w:val="00C14E61"/>
    <w:rsid w:val="00C1580B"/>
    <w:rsid w:val="00C17680"/>
    <w:rsid w:val="00C178BA"/>
    <w:rsid w:val="00C17B51"/>
    <w:rsid w:val="00C20E24"/>
    <w:rsid w:val="00C21129"/>
    <w:rsid w:val="00C21537"/>
    <w:rsid w:val="00C218C5"/>
    <w:rsid w:val="00C21B0C"/>
    <w:rsid w:val="00C23DF7"/>
    <w:rsid w:val="00C23E52"/>
    <w:rsid w:val="00C2435E"/>
    <w:rsid w:val="00C24BDB"/>
    <w:rsid w:val="00C2520C"/>
    <w:rsid w:val="00C25433"/>
    <w:rsid w:val="00C260F7"/>
    <w:rsid w:val="00C26CE8"/>
    <w:rsid w:val="00C26E3C"/>
    <w:rsid w:val="00C26E63"/>
    <w:rsid w:val="00C26EEA"/>
    <w:rsid w:val="00C27121"/>
    <w:rsid w:val="00C27AB0"/>
    <w:rsid w:val="00C30011"/>
    <w:rsid w:val="00C3026F"/>
    <w:rsid w:val="00C307C1"/>
    <w:rsid w:val="00C32FCF"/>
    <w:rsid w:val="00C335FE"/>
    <w:rsid w:val="00C336CD"/>
    <w:rsid w:val="00C33920"/>
    <w:rsid w:val="00C33D5A"/>
    <w:rsid w:val="00C33F95"/>
    <w:rsid w:val="00C3415B"/>
    <w:rsid w:val="00C34401"/>
    <w:rsid w:val="00C34502"/>
    <w:rsid w:val="00C34EE3"/>
    <w:rsid w:val="00C353F2"/>
    <w:rsid w:val="00C36125"/>
    <w:rsid w:val="00C361F4"/>
    <w:rsid w:val="00C365FC"/>
    <w:rsid w:val="00C36B06"/>
    <w:rsid w:val="00C3761C"/>
    <w:rsid w:val="00C37A47"/>
    <w:rsid w:val="00C40608"/>
    <w:rsid w:val="00C4064E"/>
    <w:rsid w:val="00C41AAB"/>
    <w:rsid w:val="00C41BF6"/>
    <w:rsid w:val="00C41CE7"/>
    <w:rsid w:val="00C41E0B"/>
    <w:rsid w:val="00C42213"/>
    <w:rsid w:val="00C42A1F"/>
    <w:rsid w:val="00C43347"/>
    <w:rsid w:val="00C43CCE"/>
    <w:rsid w:val="00C45054"/>
    <w:rsid w:val="00C45664"/>
    <w:rsid w:val="00C457BD"/>
    <w:rsid w:val="00C46B29"/>
    <w:rsid w:val="00C46E6A"/>
    <w:rsid w:val="00C47973"/>
    <w:rsid w:val="00C47BC3"/>
    <w:rsid w:val="00C47CD6"/>
    <w:rsid w:val="00C47E37"/>
    <w:rsid w:val="00C50088"/>
    <w:rsid w:val="00C50553"/>
    <w:rsid w:val="00C50652"/>
    <w:rsid w:val="00C51B89"/>
    <w:rsid w:val="00C51CB7"/>
    <w:rsid w:val="00C52467"/>
    <w:rsid w:val="00C52812"/>
    <w:rsid w:val="00C536CF"/>
    <w:rsid w:val="00C53887"/>
    <w:rsid w:val="00C538E3"/>
    <w:rsid w:val="00C54098"/>
    <w:rsid w:val="00C549FC"/>
    <w:rsid w:val="00C5577D"/>
    <w:rsid w:val="00C55851"/>
    <w:rsid w:val="00C55DBC"/>
    <w:rsid w:val="00C561B0"/>
    <w:rsid w:val="00C57064"/>
    <w:rsid w:val="00C57304"/>
    <w:rsid w:val="00C61A0B"/>
    <w:rsid w:val="00C61C11"/>
    <w:rsid w:val="00C620BB"/>
    <w:rsid w:val="00C62261"/>
    <w:rsid w:val="00C62A14"/>
    <w:rsid w:val="00C62BBE"/>
    <w:rsid w:val="00C633A9"/>
    <w:rsid w:val="00C63428"/>
    <w:rsid w:val="00C63802"/>
    <w:rsid w:val="00C63DD9"/>
    <w:rsid w:val="00C65A46"/>
    <w:rsid w:val="00C66524"/>
    <w:rsid w:val="00C668E2"/>
    <w:rsid w:val="00C66E53"/>
    <w:rsid w:val="00C67DD0"/>
    <w:rsid w:val="00C7032E"/>
    <w:rsid w:val="00C7096E"/>
    <w:rsid w:val="00C714F6"/>
    <w:rsid w:val="00C71B79"/>
    <w:rsid w:val="00C71FC6"/>
    <w:rsid w:val="00C72B5E"/>
    <w:rsid w:val="00C73A1C"/>
    <w:rsid w:val="00C73D7B"/>
    <w:rsid w:val="00C7417F"/>
    <w:rsid w:val="00C74348"/>
    <w:rsid w:val="00C745D9"/>
    <w:rsid w:val="00C74603"/>
    <w:rsid w:val="00C746F7"/>
    <w:rsid w:val="00C74774"/>
    <w:rsid w:val="00C753DC"/>
    <w:rsid w:val="00C754E0"/>
    <w:rsid w:val="00C75935"/>
    <w:rsid w:val="00C75B7B"/>
    <w:rsid w:val="00C762BF"/>
    <w:rsid w:val="00C76432"/>
    <w:rsid w:val="00C76525"/>
    <w:rsid w:val="00C76576"/>
    <w:rsid w:val="00C76616"/>
    <w:rsid w:val="00C76EB0"/>
    <w:rsid w:val="00C77372"/>
    <w:rsid w:val="00C77C5C"/>
    <w:rsid w:val="00C77D55"/>
    <w:rsid w:val="00C806E8"/>
    <w:rsid w:val="00C81477"/>
    <w:rsid w:val="00C8299B"/>
    <w:rsid w:val="00C82DA1"/>
    <w:rsid w:val="00C8362F"/>
    <w:rsid w:val="00C83861"/>
    <w:rsid w:val="00C84CDF"/>
    <w:rsid w:val="00C85728"/>
    <w:rsid w:val="00C85788"/>
    <w:rsid w:val="00C85E24"/>
    <w:rsid w:val="00C8635A"/>
    <w:rsid w:val="00C8671B"/>
    <w:rsid w:val="00C87403"/>
    <w:rsid w:val="00C87D00"/>
    <w:rsid w:val="00C9016B"/>
    <w:rsid w:val="00C901D2"/>
    <w:rsid w:val="00C90249"/>
    <w:rsid w:val="00C9075C"/>
    <w:rsid w:val="00C910BB"/>
    <w:rsid w:val="00C91660"/>
    <w:rsid w:val="00C91E01"/>
    <w:rsid w:val="00C91FF9"/>
    <w:rsid w:val="00C9264E"/>
    <w:rsid w:val="00C93047"/>
    <w:rsid w:val="00C932EF"/>
    <w:rsid w:val="00C935C5"/>
    <w:rsid w:val="00C936EC"/>
    <w:rsid w:val="00C93CCC"/>
    <w:rsid w:val="00C94297"/>
    <w:rsid w:val="00C94A69"/>
    <w:rsid w:val="00C954EC"/>
    <w:rsid w:val="00C9630E"/>
    <w:rsid w:val="00C968D4"/>
    <w:rsid w:val="00C96A68"/>
    <w:rsid w:val="00C96CE3"/>
    <w:rsid w:val="00C97A7A"/>
    <w:rsid w:val="00C97DBD"/>
    <w:rsid w:val="00CA071C"/>
    <w:rsid w:val="00CA0DC6"/>
    <w:rsid w:val="00CA11F1"/>
    <w:rsid w:val="00CA14FA"/>
    <w:rsid w:val="00CA1C0B"/>
    <w:rsid w:val="00CA1D0A"/>
    <w:rsid w:val="00CA2646"/>
    <w:rsid w:val="00CA26D6"/>
    <w:rsid w:val="00CA287B"/>
    <w:rsid w:val="00CA2AD4"/>
    <w:rsid w:val="00CA334B"/>
    <w:rsid w:val="00CA40BA"/>
    <w:rsid w:val="00CA46F6"/>
    <w:rsid w:val="00CA471B"/>
    <w:rsid w:val="00CA49AD"/>
    <w:rsid w:val="00CA4CCC"/>
    <w:rsid w:val="00CA5195"/>
    <w:rsid w:val="00CA5C6F"/>
    <w:rsid w:val="00CA617E"/>
    <w:rsid w:val="00CA6F76"/>
    <w:rsid w:val="00CA72DC"/>
    <w:rsid w:val="00CA776D"/>
    <w:rsid w:val="00CA7831"/>
    <w:rsid w:val="00CA78A3"/>
    <w:rsid w:val="00CB0931"/>
    <w:rsid w:val="00CB0A40"/>
    <w:rsid w:val="00CB0F1B"/>
    <w:rsid w:val="00CB14C3"/>
    <w:rsid w:val="00CB1ECD"/>
    <w:rsid w:val="00CB210E"/>
    <w:rsid w:val="00CB2674"/>
    <w:rsid w:val="00CB2787"/>
    <w:rsid w:val="00CB2896"/>
    <w:rsid w:val="00CB319B"/>
    <w:rsid w:val="00CB325F"/>
    <w:rsid w:val="00CB3A90"/>
    <w:rsid w:val="00CB3F15"/>
    <w:rsid w:val="00CB4E75"/>
    <w:rsid w:val="00CB575F"/>
    <w:rsid w:val="00CB5806"/>
    <w:rsid w:val="00CB5CF7"/>
    <w:rsid w:val="00CB5DB7"/>
    <w:rsid w:val="00CB5FA9"/>
    <w:rsid w:val="00CB64A1"/>
    <w:rsid w:val="00CB6787"/>
    <w:rsid w:val="00CB68C2"/>
    <w:rsid w:val="00CB69CF"/>
    <w:rsid w:val="00CB6CF0"/>
    <w:rsid w:val="00CB7959"/>
    <w:rsid w:val="00CB7B9F"/>
    <w:rsid w:val="00CC0BBF"/>
    <w:rsid w:val="00CC13D6"/>
    <w:rsid w:val="00CC13ED"/>
    <w:rsid w:val="00CC1937"/>
    <w:rsid w:val="00CC1AB3"/>
    <w:rsid w:val="00CC2C68"/>
    <w:rsid w:val="00CC308F"/>
    <w:rsid w:val="00CC354E"/>
    <w:rsid w:val="00CC3933"/>
    <w:rsid w:val="00CC3D5A"/>
    <w:rsid w:val="00CC4530"/>
    <w:rsid w:val="00CC4B0F"/>
    <w:rsid w:val="00CC4D26"/>
    <w:rsid w:val="00CC52C1"/>
    <w:rsid w:val="00CC53CA"/>
    <w:rsid w:val="00CC5A24"/>
    <w:rsid w:val="00CC5A3D"/>
    <w:rsid w:val="00CC5F12"/>
    <w:rsid w:val="00CC6B88"/>
    <w:rsid w:val="00CC6D6E"/>
    <w:rsid w:val="00CC71FC"/>
    <w:rsid w:val="00CC7617"/>
    <w:rsid w:val="00CC7DD7"/>
    <w:rsid w:val="00CD2496"/>
    <w:rsid w:val="00CD258F"/>
    <w:rsid w:val="00CD3A57"/>
    <w:rsid w:val="00CD3FD6"/>
    <w:rsid w:val="00CD49B7"/>
    <w:rsid w:val="00CD5839"/>
    <w:rsid w:val="00CD5CF7"/>
    <w:rsid w:val="00CD5FE8"/>
    <w:rsid w:val="00CD6A2F"/>
    <w:rsid w:val="00CD6FCB"/>
    <w:rsid w:val="00CD7297"/>
    <w:rsid w:val="00CD78C4"/>
    <w:rsid w:val="00CE023D"/>
    <w:rsid w:val="00CE061B"/>
    <w:rsid w:val="00CE0C34"/>
    <w:rsid w:val="00CE1058"/>
    <w:rsid w:val="00CE168F"/>
    <w:rsid w:val="00CE1805"/>
    <w:rsid w:val="00CE23B8"/>
    <w:rsid w:val="00CE2942"/>
    <w:rsid w:val="00CE3023"/>
    <w:rsid w:val="00CE3CE7"/>
    <w:rsid w:val="00CE3FEF"/>
    <w:rsid w:val="00CE448B"/>
    <w:rsid w:val="00CE5258"/>
    <w:rsid w:val="00CE78D8"/>
    <w:rsid w:val="00CE7BE4"/>
    <w:rsid w:val="00CE7DAD"/>
    <w:rsid w:val="00CF1569"/>
    <w:rsid w:val="00CF187E"/>
    <w:rsid w:val="00CF29D9"/>
    <w:rsid w:val="00CF2F56"/>
    <w:rsid w:val="00CF3079"/>
    <w:rsid w:val="00CF35C3"/>
    <w:rsid w:val="00CF3DAE"/>
    <w:rsid w:val="00CF4106"/>
    <w:rsid w:val="00CF4325"/>
    <w:rsid w:val="00CF48EF"/>
    <w:rsid w:val="00CF4C94"/>
    <w:rsid w:val="00CF4E90"/>
    <w:rsid w:val="00CF55D9"/>
    <w:rsid w:val="00CF570E"/>
    <w:rsid w:val="00CF597E"/>
    <w:rsid w:val="00CF6E0C"/>
    <w:rsid w:val="00CF7479"/>
    <w:rsid w:val="00CF78CE"/>
    <w:rsid w:val="00D003C7"/>
    <w:rsid w:val="00D01555"/>
    <w:rsid w:val="00D017AC"/>
    <w:rsid w:val="00D018C4"/>
    <w:rsid w:val="00D01D4F"/>
    <w:rsid w:val="00D023DF"/>
    <w:rsid w:val="00D0285F"/>
    <w:rsid w:val="00D032EF"/>
    <w:rsid w:val="00D03C16"/>
    <w:rsid w:val="00D040AE"/>
    <w:rsid w:val="00D045EA"/>
    <w:rsid w:val="00D04E45"/>
    <w:rsid w:val="00D05061"/>
    <w:rsid w:val="00D05266"/>
    <w:rsid w:val="00D0589C"/>
    <w:rsid w:val="00D05A51"/>
    <w:rsid w:val="00D060BE"/>
    <w:rsid w:val="00D064A3"/>
    <w:rsid w:val="00D06847"/>
    <w:rsid w:val="00D06B21"/>
    <w:rsid w:val="00D06B96"/>
    <w:rsid w:val="00D06D42"/>
    <w:rsid w:val="00D070E7"/>
    <w:rsid w:val="00D072B6"/>
    <w:rsid w:val="00D074D9"/>
    <w:rsid w:val="00D075D4"/>
    <w:rsid w:val="00D07849"/>
    <w:rsid w:val="00D07D7E"/>
    <w:rsid w:val="00D10202"/>
    <w:rsid w:val="00D1068D"/>
    <w:rsid w:val="00D10732"/>
    <w:rsid w:val="00D10FEC"/>
    <w:rsid w:val="00D11402"/>
    <w:rsid w:val="00D114BF"/>
    <w:rsid w:val="00D11618"/>
    <w:rsid w:val="00D11655"/>
    <w:rsid w:val="00D12DE0"/>
    <w:rsid w:val="00D13E32"/>
    <w:rsid w:val="00D14978"/>
    <w:rsid w:val="00D153F4"/>
    <w:rsid w:val="00D154ED"/>
    <w:rsid w:val="00D15C8D"/>
    <w:rsid w:val="00D15FB6"/>
    <w:rsid w:val="00D17306"/>
    <w:rsid w:val="00D17527"/>
    <w:rsid w:val="00D17FA3"/>
    <w:rsid w:val="00D2004C"/>
    <w:rsid w:val="00D2034C"/>
    <w:rsid w:val="00D203AB"/>
    <w:rsid w:val="00D20BBF"/>
    <w:rsid w:val="00D20DA2"/>
    <w:rsid w:val="00D216B9"/>
    <w:rsid w:val="00D225D9"/>
    <w:rsid w:val="00D226AA"/>
    <w:rsid w:val="00D22A0C"/>
    <w:rsid w:val="00D23960"/>
    <w:rsid w:val="00D23E64"/>
    <w:rsid w:val="00D2402B"/>
    <w:rsid w:val="00D24105"/>
    <w:rsid w:val="00D24200"/>
    <w:rsid w:val="00D250CF"/>
    <w:rsid w:val="00D25274"/>
    <w:rsid w:val="00D258B4"/>
    <w:rsid w:val="00D258C6"/>
    <w:rsid w:val="00D259ED"/>
    <w:rsid w:val="00D26265"/>
    <w:rsid w:val="00D26948"/>
    <w:rsid w:val="00D26959"/>
    <w:rsid w:val="00D26DD7"/>
    <w:rsid w:val="00D270FD"/>
    <w:rsid w:val="00D27B78"/>
    <w:rsid w:val="00D30E65"/>
    <w:rsid w:val="00D3101F"/>
    <w:rsid w:val="00D31063"/>
    <w:rsid w:val="00D31247"/>
    <w:rsid w:val="00D31BA1"/>
    <w:rsid w:val="00D322AB"/>
    <w:rsid w:val="00D32F26"/>
    <w:rsid w:val="00D3315C"/>
    <w:rsid w:val="00D3348B"/>
    <w:rsid w:val="00D3392A"/>
    <w:rsid w:val="00D33D2C"/>
    <w:rsid w:val="00D342DB"/>
    <w:rsid w:val="00D343BE"/>
    <w:rsid w:val="00D34877"/>
    <w:rsid w:val="00D34C5D"/>
    <w:rsid w:val="00D3544C"/>
    <w:rsid w:val="00D355E3"/>
    <w:rsid w:val="00D36345"/>
    <w:rsid w:val="00D36583"/>
    <w:rsid w:val="00D36697"/>
    <w:rsid w:val="00D367EC"/>
    <w:rsid w:val="00D375B0"/>
    <w:rsid w:val="00D37A51"/>
    <w:rsid w:val="00D37B3C"/>
    <w:rsid w:val="00D37E7F"/>
    <w:rsid w:val="00D37ED2"/>
    <w:rsid w:val="00D40C93"/>
    <w:rsid w:val="00D4131B"/>
    <w:rsid w:val="00D414B1"/>
    <w:rsid w:val="00D41587"/>
    <w:rsid w:val="00D41B1C"/>
    <w:rsid w:val="00D41C2B"/>
    <w:rsid w:val="00D42BAD"/>
    <w:rsid w:val="00D42FF4"/>
    <w:rsid w:val="00D432D4"/>
    <w:rsid w:val="00D4330B"/>
    <w:rsid w:val="00D43F21"/>
    <w:rsid w:val="00D44A49"/>
    <w:rsid w:val="00D452D7"/>
    <w:rsid w:val="00D453A2"/>
    <w:rsid w:val="00D45760"/>
    <w:rsid w:val="00D45B60"/>
    <w:rsid w:val="00D45D73"/>
    <w:rsid w:val="00D46202"/>
    <w:rsid w:val="00D466B8"/>
    <w:rsid w:val="00D46785"/>
    <w:rsid w:val="00D46DB8"/>
    <w:rsid w:val="00D47160"/>
    <w:rsid w:val="00D47BC6"/>
    <w:rsid w:val="00D47C4A"/>
    <w:rsid w:val="00D47E2F"/>
    <w:rsid w:val="00D51165"/>
    <w:rsid w:val="00D52405"/>
    <w:rsid w:val="00D527AA"/>
    <w:rsid w:val="00D52BB5"/>
    <w:rsid w:val="00D52E97"/>
    <w:rsid w:val="00D5325C"/>
    <w:rsid w:val="00D53ACC"/>
    <w:rsid w:val="00D53FD6"/>
    <w:rsid w:val="00D540D2"/>
    <w:rsid w:val="00D5461F"/>
    <w:rsid w:val="00D5479D"/>
    <w:rsid w:val="00D54F01"/>
    <w:rsid w:val="00D55122"/>
    <w:rsid w:val="00D568E8"/>
    <w:rsid w:val="00D56E2D"/>
    <w:rsid w:val="00D574DB"/>
    <w:rsid w:val="00D605A2"/>
    <w:rsid w:val="00D60752"/>
    <w:rsid w:val="00D6095C"/>
    <w:rsid w:val="00D60ADC"/>
    <w:rsid w:val="00D60CBB"/>
    <w:rsid w:val="00D611FC"/>
    <w:rsid w:val="00D61838"/>
    <w:rsid w:val="00D61A38"/>
    <w:rsid w:val="00D61A6B"/>
    <w:rsid w:val="00D62671"/>
    <w:rsid w:val="00D62A3C"/>
    <w:rsid w:val="00D62B14"/>
    <w:rsid w:val="00D630FB"/>
    <w:rsid w:val="00D6334F"/>
    <w:rsid w:val="00D638E9"/>
    <w:rsid w:val="00D63A5C"/>
    <w:rsid w:val="00D63EAF"/>
    <w:rsid w:val="00D642CF"/>
    <w:rsid w:val="00D6462E"/>
    <w:rsid w:val="00D646F9"/>
    <w:rsid w:val="00D64D7F"/>
    <w:rsid w:val="00D659CA"/>
    <w:rsid w:val="00D65A5C"/>
    <w:rsid w:val="00D65B16"/>
    <w:rsid w:val="00D66BA4"/>
    <w:rsid w:val="00D6771F"/>
    <w:rsid w:val="00D71DA8"/>
    <w:rsid w:val="00D71DC7"/>
    <w:rsid w:val="00D71F59"/>
    <w:rsid w:val="00D722FD"/>
    <w:rsid w:val="00D72436"/>
    <w:rsid w:val="00D73548"/>
    <w:rsid w:val="00D73B11"/>
    <w:rsid w:val="00D74083"/>
    <w:rsid w:val="00D74131"/>
    <w:rsid w:val="00D748E2"/>
    <w:rsid w:val="00D74A2A"/>
    <w:rsid w:val="00D74EE0"/>
    <w:rsid w:val="00D757FC"/>
    <w:rsid w:val="00D76116"/>
    <w:rsid w:val="00D76928"/>
    <w:rsid w:val="00D76984"/>
    <w:rsid w:val="00D7733A"/>
    <w:rsid w:val="00D77CAE"/>
    <w:rsid w:val="00D77DEC"/>
    <w:rsid w:val="00D8043B"/>
    <w:rsid w:val="00D82AA8"/>
    <w:rsid w:val="00D82C62"/>
    <w:rsid w:val="00D84081"/>
    <w:rsid w:val="00D85009"/>
    <w:rsid w:val="00D85089"/>
    <w:rsid w:val="00D85859"/>
    <w:rsid w:val="00D8592F"/>
    <w:rsid w:val="00D85E13"/>
    <w:rsid w:val="00D86908"/>
    <w:rsid w:val="00D86EBC"/>
    <w:rsid w:val="00D86FDC"/>
    <w:rsid w:val="00D87CF0"/>
    <w:rsid w:val="00D90233"/>
    <w:rsid w:val="00D90393"/>
    <w:rsid w:val="00D90490"/>
    <w:rsid w:val="00D908A2"/>
    <w:rsid w:val="00D90D15"/>
    <w:rsid w:val="00D91040"/>
    <w:rsid w:val="00D922D0"/>
    <w:rsid w:val="00D929EF"/>
    <w:rsid w:val="00D92F42"/>
    <w:rsid w:val="00D93F5A"/>
    <w:rsid w:val="00D944E2"/>
    <w:rsid w:val="00D9450F"/>
    <w:rsid w:val="00D94BA1"/>
    <w:rsid w:val="00D950F1"/>
    <w:rsid w:val="00D9524B"/>
    <w:rsid w:val="00D95986"/>
    <w:rsid w:val="00D96021"/>
    <w:rsid w:val="00D9607B"/>
    <w:rsid w:val="00D96F17"/>
    <w:rsid w:val="00D97D80"/>
    <w:rsid w:val="00DA02B7"/>
    <w:rsid w:val="00DA08A2"/>
    <w:rsid w:val="00DA0BF1"/>
    <w:rsid w:val="00DA1338"/>
    <w:rsid w:val="00DA1429"/>
    <w:rsid w:val="00DA19AA"/>
    <w:rsid w:val="00DA2088"/>
    <w:rsid w:val="00DA3D63"/>
    <w:rsid w:val="00DA427B"/>
    <w:rsid w:val="00DA4F94"/>
    <w:rsid w:val="00DA4FA7"/>
    <w:rsid w:val="00DA5257"/>
    <w:rsid w:val="00DA54B0"/>
    <w:rsid w:val="00DA5E47"/>
    <w:rsid w:val="00DA6101"/>
    <w:rsid w:val="00DA6181"/>
    <w:rsid w:val="00DA6339"/>
    <w:rsid w:val="00DA7387"/>
    <w:rsid w:val="00DA7FC3"/>
    <w:rsid w:val="00DB0283"/>
    <w:rsid w:val="00DB05AC"/>
    <w:rsid w:val="00DB0733"/>
    <w:rsid w:val="00DB0B01"/>
    <w:rsid w:val="00DB157C"/>
    <w:rsid w:val="00DB1733"/>
    <w:rsid w:val="00DB1C69"/>
    <w:rsid w:val="00DB3A8F"/>
    <w:rsid w:val="00DB3CF7"/>
    <w:rsid w:val="00DB4AFC"/>
    <w:rsid w:val="00DB4D5E"/>
    <w:rsid w:val="00DB501E"/>
    <w:rsid w:val="00DB5081"/>
    <w:rsid w:val="00DB5225"/>
    <w:rsid w:val="00DB580D"/>
    <w:rsid w:val="00DB5C32"/>
    <w:rsid w:val="00DB5D69"/>
    <w:rsid w:val="00DB5F9E"/>
    <w:rsid w:val="00DB6181"/>
    <w:rsid w:val="00DB65F4"/>
    <w:rsid w:val="00DB679F"/>
    <w:rsid w:val="00DB67E6"/>
    <w:rsid w:val="00DB69F9"/>
    <w:rsid w:val="00DB7487"/>
    <w:rsid w:val="00DC02B3"/>
    <w:rsid w:val="00DC0923"/>
    <w:rsid w:val="00DC10AE"/>
    <w:rsid w:val="00DC18BA"/>
    <w:rsid w:val="00DC1C42"/>
    <w:rsid w:val="00DC2AB5"/>
    <w:rsid w:val="00DC2B35"/>
    <w:rsid w:val="00DC37F0"/>
    <w:rsid w:val="00DC412F"/>
    <w:rsid w:val="00DC4570"/>
    <w:rsid w:val="00DC4FC8"/>
    <w:rsid w:val="00DC5A13"/>
    <w:rsid w:val="00DC61F1"/>
    <w:rsid w:val="00DC645F"/>
    <w:rsid w:val="00DC66D9"/>
    <w:rsid w:val="00DC6D06"/>
    <w:rsid w:val="00DC6DD3"/>
    <w:rsid w:val="00DC756A"/>
    <w:rsid w:val="00DC757A"/>
    <w:rsid w:val="00DC761C"/>
    <w:rsid w:val="00DC7647"/>
    <w:rsid w:val="00DC7732"/>
    <w:rsid w:val="00DC78FA"/>
    <w:rsid w:val="00DC7FFE"/>
    <w:rsid w:val="00DD005A"/>
    <w:rsid w:val="00DD0270"/>
    <w:rsid w:val="00DD0FD0"/>
    <w:rsid w:val="00DD195C"/>
    <w:rsid w:val="00DD197D"/>
    <w:rsid w:val="00DD1C89"/>
    <w:rsid w:val="00DD2533"/>
    <w:rsid w:val="00DD25E8"/>
    <w:rsid w:val="00DD3167"/>
    <w:rsid w:val="00DD358A"/>
    <w:rsid w:val="00DD4343"/>
    <w:rsid w:val="00DD4CC0"/>
    <w:rsid w:val="00DD4CF2"/>
    <w:rsid w:val="00DD57C8"/>
    <w:rsid w:val="00DD6936"/>
    <w:rsid w:val="00DD6CB5"/>
    <w:rsid w:val="00DD705D"/>
    <w:rsid w:val="00DD76B9"/>
    <w:rsid w:val="00DD7BF8"/>
    <w:rsid w:val="00DD7FFD"/>
    <w:rsid w:val="00DE102A"/>
    <w:rsid w:val="00DE169A"/>
    <w:rsid w:val="00DE2424"/>
    <w:rsid w:val="00DE28AF"/>
    <w:rsid w:val="00DE2B50"/>
    <w:rsid w:val="00DE3958"/>
    <w:rsid w:val="00DE3C06"/>
    <w:rsid w:val="00DE4F7F"/>
    <w:rsid w:val="00DE5598"/>
    <w:rsid w:val="00DE6EE4"/>
    <w:rsid w:val="00DE78DF"/>
    <w:rsid w:val="00DE796F"/>
    <w:rsid w:val="00DF0180"/>
    <w:rsid w:val="00DF052A"/>
    <w:rsid w:val="00DF09C0"/>
    <w:rsid w:val="00DF09F4"/>
    <w:rsid w:val="00DF1354"/>
    <w:rsid w:val="00DF1471"/>
    <w:rsid w:val="00DF3078"/>
    <w:rsid w:val="00DF33C2"/>
    <w:rsid w:val="00DF3A49"/>
    <w:rsid w:val="00DF4423"/>
    <w:rsid w:val="00DF44C9"/>
    <w:rsid w:val="00DF4659"/>
    <w:rsid w:val="00DF5365"/>
    <w:rsid w:val="00DF68A3"/>
    <w:rsid w:val="00DF69D5"/>
    <w:rsid w:val="00DF705F"/>
    <w:rsid w:val="00DF762D"/>
    <w:rsid w:val="00DF7A46"/>
    <w:rsid w:val="00DF7E3E"/>
    <w:rsid w:val="00E004E5"/>
    <w:rsid w:val="00E02166"/>
    <w:rsid w:val="00E02327"/>
    <w:rsid w:val="00E024A2"/>
    <w:rsid w:val="00E0277A"/>
    <w:rsid w:val="00E03447"/>
    <w:rsid w:val="00E03B61"/>
    <w:rsid w:val="00E03D4A"/>
    <w:rsid w:val="00E03DDF"/>
    <w:rsid w:val="00E03E38"/>
    <w:rsid w:val="00E043D3"/>
    <w:rsid w:val="00E0545E"/>
    <w:rsid w:val="00E05728"/>
    <w:rsid w:val="00E057E8"/>
    <w:rsid w:val="00E06776"/>
    <w:rsid w:val="00E06CBD"/>
    <w:rsid w:val="00E0756A"/>
    <w:rsid w:val="00E075C6"/>
    <w:rsid w:val="00E076FC"/>
    <w:rsid w:val="00E079F4"/>
    <w:rsid w:val="00E1001D"/>
    <w:rsid w:val="00E1154D"/>
    <w:rsid w:val="00E117DD"/>
    <w:rsid w:val="00E1218F"/>
    <w:rsid w:val="00E125BC"/>
    <w:rsid w:val="00E13149"/>
    <w:rsid w:val="00E1319C"/>
    <w:rsid w:val="00E133A1"/>
    <w:rsid w:val="00E138E5"/>
    <w:rsid w:val="00E13A3B"/>
    <w:rsid w:val="00E13DC1"/>
    <w:rsid w:val="00E14006"/>
    <w:rsid w:val="00E15365"/>
    <w:rsid w:val="00E15A48"/>
    <w:rsid w:val="00E15C96"/>
    <w:rsid w:val="00E16BED"/>
    <w:rsid w:val="00E16D66"/>
    <w:rsid w:val="00E171A9"/>
    <w:rsid w:val="00E178C4"/>
    <w:rsid w:val="00E1791D"/>
    <w:rsid w:val="00E17BB7"/>
    <w:rsid w:val="00E202F0"/>
    <w:rsid w:val="00E2083A"/>
    <w:rsid w:val="00E20AC6"/>
    <w:rsid w:val="00E214F4"/>
    <w:rsid w:val="00E22863"/>
    <w:rsid w:val="00E2318D"/>
    <w:rsid w:val="00E23592"/>
    <w:rsid w:val="00E23BE5"/>
    <w:rsid w:val="00E24455"/>
    <w:rsid w:val="00E24509"/>
    <w:rsid w:val="00E24E46"/>
    <w:rsid w:val="00E24E8F"/>
    <w:rsid w:val="00E2583B"/>
    <w:rsid w:val="00E25E4C"/>
    <w:rsid w:val="00E26103"/>
    <w:rsid w:val="00E26496"/>
    <w:rsid w:val="00E2692D"/>
    <w:rsid w:val="00E26B0A"/>
    <w:rsid w:val="00E26B3E"/>
    <w:rsid w:val="00E270DF"/>
    <w:rsid w:val="00E27378"/>
    <w:rsid w:val="00E32ECB"/>
    <w:rsid w:val="00E337E3"/>
    <w:rsid w:val="00E33FA0"/>
    <w:rsid w:val="00E34359"/>
    <w:rsid w:val="00E3437D"/>
    <w:rsid w:val="00E352FE"/>
    <w:rsid w:val="00E35BA1"/>
    <w:rsid w:val="00E365C4"/>
    <w:rsid w:val="00E36BA5"/>
    <w:rsid w:val="00E36F23"/>
    <w:rsid w:val="00E37172"/>
    <w:rsid w:val="00E371CD"/>
    <w:rsid w:val="00E3789E"/>
    <w:rsid w:val="00E37D88"/>
    <w:rsid w:val="00E40796"/>
    <w:rsid w:val="00E40DD3"/>
    <w:rsid w:val="00E41011"/>
    <w:rsid w:val="00E41049"/>
    <w:rsid w:val="00E419E1"/>
    <w:rsid w:val="00E41BE3"/>
    <w:rsid w:val="00E41BEC"/>
    <w:rsid w:val="00E41D38"/>
    <w:rsid w:val="00E41F2C"/>
    <w:rsid w:val="00E4254D"/>
    <w:rsid w:val="00E4304E"/>
    <w:rsid w:val="00E4341D"/>
    <w:rsid w:val="00E43C5B"/>
    <w:rsid w:val="00E43C8F"/>
    <w:rsid w:val="00E4448E"/>
    <w:rsid w:val="00E44AEC"/>
    <w:rsid w:val="00E44E66"/>
    <w:rsid w:val="00E44EE3"/>
    <w:rsid w:val="00E451B7"/>
    <w:rsid w:val="00E459A9"/>
    <w:rsid w:val="00E45A8A"/>
    <w:rsid w:val="00E45C05"/>
    <w:rsid w:val="00E46136"/>
    <w:rsid w:val="00E464DB"/>
    <w:rsid w:val="00E46AA4"/>
    <w:rsid w:val="00E47018"/>
    <w:rsid w:val="00E4762F"/>
    <w:rsid w:val="00E478EB"/>
    <w:rsid w:val="00E5048C"/>
    <w:rsid w:val="00E506AE"/>
    <w:rsid w:val="00E5081E"/>
    <w:rsid w:val="00E518CF"/>
    <w:rsid w:val="00E527D1"/>
    <w:rsid w:val="00E53F19"/>
    <w:rsid w:val="00E5467F"/>
    <w:rsid w:val="00E54D67"/>
    <w:rsid w:val="00E55290"/>
    <w:rsid w:val="00E55709"/>
    <w:rsid w:val="00E558BC"/>
    <w:rsid w:val="00E55C4A"/>
    <w:rsid w:val="00E563D3"/>
    <w:rsid w:val="00E56838"/>
    <w:rsid w:val="00E56ECF"/>
    <w:rsid w:val="00E56F27"/>
    <w:rsid w:val="00E5742B"/>
    <w:rsid w:val="00E57776"/>
    <w:rsid w:val="00E57A12"/>
    <w:rsid w:val="00E60024"/>
    <w:rsid w:val="00E60EE9"/>
    <w:rsid w:val="00E60FB9"/>
    <w:rsid w:val="00E612B0"/>
    <w:rsid w:val="00E61302"/>
    <w:rsid w:val="00E61351"/>
    <w:rsid w:val="00E619BD"/>
    <w:rsid w:val="00E61CE9"/>
    <w:rsid w:val="00E61DD3"/>
    <w:rsid w:val="00E61ECD"/>
    <w:rsid w:val="00E62209"/>
    <w:rsid w:val="00E62432"/>
    <w:rsid w:val="00E62594"/>
    <w:rsid w:val="00E625DE"/>
    <w:rsid w:val="00E6295A"/>
    <w:rsid w:val="00E639C9"/>
    <w:rsid w:val="00E63C3C"/>
    <w:rsid w:val="00E63C8D"/>
    <w:rsid w:val="00E642E2"/>
    <w:rsid w:val="00E64D7C"/>
    <w:rsid w:val="00E659B3"/>
    <w:rsid w:val="00E66401"/>
    <w:rsid w:val="00E66B71"/>
    <w:rsid w:val="00E67788"/>
    <w:rsid w:val="00E67D0A"/>
    <w:rsid w:val="00E67D7A"/>
    <w:rsid w:val="00E67D83"/>
    <w:rsid w:val="00E70B09"/>
    <w:rsid w:val="00E710E2"/>
    <w:rsid w:val="00E71912"/>
    <w:rsid w:val="00E7260E"/>
    <w:rsid w:val="00E72911"/>
    <w:rsid w:val="00E72D69"/>
    <w:rsid w:val="00E72F75"/>
    <w:rsid w:val="00E73501"/>
    <w:rsid w:val="00E735AD"/>
    <w:rsid w:val="00E742FE"/>
    <w:rsid w:val="00E74814"/>
    <w:rsid w:val="00E7503E"/>
    <w:rsid w:val="00E75FFA"/>
    <w:rsid w:val="00E76254"/>
    <w:rsid w:val="00E766F5"/>
    <w:rsid w:val="00E771F5"/>
    <w:rsid w:val="00E8018F"/>
    <w:rsid w:val="00E808D6"/>
    <w:rsid w:val="00E8110E"/>
    <w:rsid w:val="00E81AA3"/>
    <w:rsid w:val="00E81F1E"/>
    <w:rsid w:val="00E82224"/>
    <w:rsid w:val="00E82656"/>
    <w:rsid w:val="00E827B3"/>
    <w:rsid w:val="00E829BA"/>
    <w:rsid w:val="00E82A00"/>
    <w:rsid w:val="00E82B20"/>
    <w:rsid w:val="00E82C4B"/>
    <w:rsid w:val="00E83693"/>
    <w:rsid w:val="00E83B27"/>
    <w:rsid w:val="00E84B97"/>
    <w:rsid w:val="00E84DFC"/>
    <w:rsid w:val="00E853EA"/>
    <w:rsid w:val="00E85581"/>
    <w:rsid w:val="00E86132"/>
    <w:rsid w:val="00E86E6C"/>
    <w:rsid w:val="00E86E9F"/>
    <w:rsid w:val="00E8745E"/>
    <w:rsid w:val="00E875A7"/>
    <w:rsid w:val="00E87743"/>
    <w:rsid w:val="00E87D19"/>
    <w:rsid w:val="00E90164"/>
    <w:rsid w:val="00E910C8"/>
    <w:rsid w:val="00E9116E"/>
    <w:rsid w:val="00E9148C"/>
    <w:rsid w:val="00E91C6C"/>
    <w:rsid w:val="00E92675"/>
    <w:rsid w:val="00E92A1C"/>
    <w:rsid w:val="00E92C2F"/>
    <w:rsid w:val="00E93A15"/>
    <w:rsid w:val="00E94F03"/>
    <w:rsid w:val="00E954EB"/>
    <w:rsid w:val="00E963BE"/>
    <w:rsid w:val="00EA0410"/>
    <w:rsid w:val="00EA133B"/>
    <w:rsid w:val="00EA1B76"/>
    <w:rsid w:val="00EA2857"/>
    <w:rsid w:val="00EA28D6"/>
    <w:rsid w:val="00EA3355"/>
    <w:rsid w:val="00EA4C9E"/>
    <w:rsid w:val="00EA581D"/>
    <w:rsid w:val="00EA591D"/>
    <w:rsid w:val="00EA5E40"/>
    <w:rsid w:val="00EA6A8C"/>
    <w:rsid w:val="00EA6ADA"/>
    <w:rsid w:val="00EA6B71"/>
    <w:rsid w:val="00EA70B8"/>
    <w:rsid w:val="00EB042A"/>
    <w:rsid w:val="00EB0F64"/>
    <w:rsid w:val="00EB1179"/>
    <w:rsid w:val="00EB1C42"/>
    <w:rsid w:val="00EB269B"/>
    <w:rsid w:val="00EB318B"/>
    <w:rsid w:val="00EB39C9"/>
    <w:rsid w:val="00EB3BCE"/>
    <w:rsid w:val="00EB3C64"/>
    <w:rsid w:val="00EB499C"/>
    <w:rsid w:val="00EB4A7A"/>
    <w:rsid w:val="00EB4BB7"/>
    <w:rsid w:val="00EB518E"/>
    <w:rsid w:val="00EB64B3"/>
    <w:rsid w:val="00EB67CE"/>
    <w:rsid w:val="00EB72B4"/>
    <w:rsid w:val="00EC0016"/>
    <w:rsid w:val="00EC002C"/>
    <w:rsid w:val="00EC0375"/>
    <w:rsid w:val="00EC03D1"/>
    <w:rsid w:val="00EC06A5"/>
    <w:rsid w:val="00EC0EE4"/>
    <w:rsid w:val="00EC1676"/>
    <w:rsid w:val="00EC1A25"/>
    <w:rsid w:val="00EC1E56"/>
    <w:rsid w:val="00EC25D3"/>
    <w:rsid w:val="00EC2811"/>
    <w:rsid w:val="00EC293D"/>
    <w:rsid w:val="00EC2AEB"/>
    <w:rsid w:val="00EC2D7D"/>
    <w:rsid w:val="00EC30D8"/>
    <w:rsid w:val="00EC3238"/>
    <w:rsid w:val="00EC385A"/>
    <w:rsid w:val="00EC3998"/>
    <w:rsid w:val="00EC3A73"/>
    <w:rsid w:val="00EC3B14"/>
    <w:rsid w:val="00EC3BF0"/>
    <w:rsid w:val="00EC45F9"/>
    <w:rsid w:val="00EC4652"/>
    <w:rsid w:val="00EC4665"/>
    <w:rsid w:val="00EC4701"/>
    <w:rsid w:val="00EC4855"/>
    <w:rsid w:val="00EC48D6"/>
    <w:rsid w:val="00EC48E9"/>
    <w:rsid w:val="00EC4B4C"/>
    <w:rsid w:val="00EC4C87"/>
    <w:rsid w:val="00EC5712"/>
    <w:rsid w:val="00EC5A7B"/>
    <w:rsid w:val="00EC5B25"/>
    <w:rsid w:val="00EC5DC9"/>
    <w:rsid w:val="00EC6894"/>
    <w:rsid w:val="00EC6E6A"/>
    <w:rsid w:val="00EC731D"/>
    <w:rsid w:val="00EC7C24"/>
    <w:rsid w:val="00ED114E"/>
    <w:rsid w:val="00ED1586"/>
    <w:rsid w:val="00ED15AE"/>
    <w:rsid w:val="00ED1FE3"/>
    <w:rsid w:val="00ED24B9"/>
    <w:rsid w:val="00ED4589"/>
    <w:rsid w:val="00ED5671"/>
    <w:rsid w:val="00ED66C0"/>
    <w:rsid w:val="00ED6786"/>
    <w:rsid w:val="00ED77C6"/>
    <w:rsid w:val="00EE0CF6"/>
    <w:rsid w:val="00EE1F0D"/>
    <w:rsid w:val="00EE1F68"/>
    <w:rsid w:val="00EE295F"/>
    <w:rsid w:val="00EE3FF2"/>
    <w:rsid w:val="00EE4924"/>
    <w:rsid w:val="00EE4A2C"/>
    <w:rsid w:val="00EE4A97"/>
    <w:rsid w:val="00EE50D9"/>
    <w:rsid w:val="00EE52EB"/>
    <w:rsid w:val="00EE5BAA"/>
    <w:rsid w:val="00EE5F20"/>
    <w:rsid w:val="00EE65C0"/>
    <w:rsid w:val="00EE6679"/>
    <w:rsid w:val="00EE76D0"/>
    <w:rsid w:val="00EE7B72"/>
    <w:rsid w:val="00EF0D93"/>
    <w:rsid w:val="00EF126E"/>
    <w:rsid w:val="00EF13AB"/>
    <w:rsid w:val="00EF27DD"/>
    <w:rsid w:val="00EF2CC6"/>
    <w:rsid w:val="00EF340D"/>
    <w:rsid w:val="00EF347F"/>
    <w:rsid w:val="00EF35B2"/>
    <w:rsid w:val="00EF363E"/>
    <w:rsid w:val="00EF3712"/>
    <w:rsid w:val="00EF3BD4"/>
    <w:rsid w:val="00EF3FC0"/>
    <w:rsid w:val="00EF4022"/>
    <w:rsid w:val="00EF475C"/>
    <w:rsid w:val="00EF4ECC"/>
    <w:rsid w:val="00EF4F87"/>
    <w:rsid w:val="00EF54FE"/>
    <w:rsid w:val="00EF593E"/>
    <w:rsid w:val="00EF5A19"/>
    <w:rsid w:val="00EF5C52"/>
    <w:rsid w:val="00EF633C"/>
    <w:rsid w:val="00EF6B41"/>
    <w:rsid w:val="00EF6E6F"/>
    <w:rsid w:val="00EF7AA1"/>
    <w:rsid w:val="00F006EB"/>
    <w:rsid w:val="00F00B68"/>
    <w:rsid w:val="00F00BF9"/>
    <w:rsid w:val="00F00F21"/>
    <w:rsid w:val="00F013CD"/>
    <w:rsid w:val="00F013F2"/>
    <w:rsid w:val="00F01FB0"/>
    <w:rsid w:val="00F02DD0"/>
    <w:rsid w:val="00F03088"/>
    <w:rsid w:val="00F03758"/>
    <w:rsid w:val="00F03763"/>
    <w:rsid w:val="00F04326"/>
    <w:rsid w:val="00F04328"/>
    <w:rsid w:val="00F047C8"/>
    <w:rsid w:val="00F04989"/>
    <w:rsid w:val="00F05437"/>
    <w:rsid w:val="00F055EE"/>
    <w:rsid w:val="00F0646F"/>
    <w:rsid w:val="00F06CF5"/>
    <w:rsid w:val="00F06D4F"/>
    <w:rsid w:val="00F07340"/>
    <w:rsid w:val="00F07BFA"/>
    <w:rsid w:val="00F10299"/>
    <w:rsid w:val="00F1037F"/>
    <w:rsid w:val="00F10A14"/>
    <w:rsid w:val="00F111C5"/>
    <w:rsid w:val="00F11ED7"/>
    <w:rsid w:val="00F12024"/>
    <w:rsid w:val="00F12E35"/>
    <w:rsid w:val="00F13D51"/>
    <w:rsid w:val="00F14B1D"/>
    <w:rsid w:val="00F14C35"/>
    <w:rsid w:val="00F14FE2"/>
    <w:rsid w:val="00F20171"/>
    <w:rsid w:val="00F209AA"/>
    <w:rsid w:val="00F20B0F"/>
    <w:rsid w:val="00F20CB1"/>
    <w:rsid w:val="00F223DF"/>
    <w:rsid w:val="00F22485"/>
    <w:rsid w:val="00F2277E"/>
    <w:rsid w:val="00F22D21"/>
    <w:rsid w:val="00F231DA"/>
    <w:rsid w:val="00F23AB9"/>
    <w:rsid w:val="00F23BFD"/>
    <w:rsid w:val="00F24909"/>
    <w:rsid w:val="00F24ED8"/>
    <w:rsid w:val="00F24EFB"/>
    <w:rsid w:val="00F253F9"/>
    <w:rsid w:val="00F260BD"/>
    <w:rsid w:val="00F2751A"/>
    <w:rsid w:val="00F27F25"/>
    <w:rsid w:val="00F30403"/>
    <w:rsid w:val="00F30BDB"/>
    <w:rsid w:val="00F30DCF"/>
    <w:rsid w:val="00F3118C"/>
    <w:rsid w:val="00F311C0"/>
    <w:rsid w:val="00F31D9B"/>
    <w:rsid w:val="00F321AB"/>
    <w:rsid w:val="00F32EC6"/>
    <w:rsid w:val="00F32F46"/>
    <w:rsid w:val="00F33528"/>
    <w:rsid w:val="00F335A3"/>
    <w:rsid w:val="00F33AE0"/>
    <w:rsid w:val="00F3403D"/>
    <w:rsid w:val="00F343AA"/>
    <w:rsid w:val="00F350B4"/>
    <w:rsid w:val="00F35797"/>
    <w:rsid w:val="00F368AE"/>
    <w:rsid w:val="00F36CA5"/>
    <w:rsid w:val="00F37591"/>
    <w:rsid w:val="00F378CC"/>
    <w:rsid w:val="00F37F81"/>
    <w:rsid w:val="00F40083"/>
    <w:rsid w:val="00F4025D"/>
    <w:rsid w:val="00F40A6B"/>
    <w:rsid w:val="00F41461"/>
    <w:rsid w:val="00F415DC"/>
    <w:rsid w:val="00F41639"/>
    <w:rsid w:val="00F418E0"/>
    <w:rsid w:val="00F41FFF"/>
    <w:rsid w:val="00F4283E"/>
    <w:rsid w:val="00F43452"/>
    <w:rsid w:val="00F43496"/>
    <w:rsid w:val="00F434E9"/>
    <w:rsid w:val="00F43964"/>
    <w:rsid w:val="00F43DC9"/>
    <w:rsid w:val="00F43F36"/>
    <w:rsid w:val="00F4405F"/>
    <w:rsid w:val="00F44352"/>
    <w:rsid w:val="00F44774"/>
    <w:rsid w:val="00F44834"/>
    <w:rsid w:val="00F44CA6"/>
    <w:rsid w:val="00F459D2"/>
    <w:rsid w:val="00F460FC"/>
    <w:rsid w:val="00F46142"/>
    <w:rsid w:val="00F463F2"/>
    <w:rsid w:val="00F4710F"/>
    <w:rsid w:val="00F47352"/>
    <w:rsid w:val="00F4795E"/>
    <w:rsid w:val="00F479CD"/>
    <w:rsid w:val="00F5026D"/>
    <w:rsid w:val="00F505DB"/>
    <w:rsid w:val="00F50F99"/>
    <w:rsid w:val="00F516EA"/>
    <w:rsid w:val="00F51CAA"/>
    <w:rsid w:val="00F52848"/>
    <w:rsid w:val="00F52F52"/>
    <w:rsid w:val="00F531B4"/>
    <w:rsid w:val="00F5437F"/>
    <w:rsid w:val="00F54AF9"/>
    <w:rsid w:val="00F5545B"/>
    <w:rsid w:val="00F567C7"/>
    <w:rsid w:val="00F56EA5"/>
    <w:rsid w:val="00F57C00"/>
    <w:rsid w:val="00F57F1B"/>
    <w:rsid w:val="00F60481"/>
    <w:rsid w:val="00F60593"/>
    <w:rsid w:val="00F60C30"/>
    <w:rsid w:val="00F60CD2"/>
    <w:rsid w:val="00F615B1"/>
    <w:rsid w:val="00F616CB"/>
    <w:rsid w:val="00F61938"/>
    <w:rsid w:val="00F62957"/>
    <w:rsid w:val="00F63107"/>
    <w:rsid w:val="00F63162"/>
    <w:rsid w:val="00F63B72"/>
    <w:rsid w:val="00F63DF9"/>
    <w:rsid w:val="00F6406A"/>
    <w:rsid w:val="00F642E1"/>
    <w:rsid w:val="00F643BF"/>
    <w:rsid w:val="00F64697"/>
    <w:rsid w:val="00F64904"/>
    <w:rsid w:val="00F654DB"/>
    <w:rsid w:val="00F661A6"/>
    <w:rsid w:val="00F662D3"/>
    <w:rsid w:val="00F66632"/>
    <w:rsid w:val="00F6748E"/>
    <w:rsid w:val="00F67D37"/>
    <w:rsid w:val="00F7081F"/>
    <w:rsid w:val="00F70977"/>
    <w:rsid w:val="00F70C19"/>
    <w:rsid w:val="00F7169F"/>
    <w:rsid w:val="00F717B8"/>
    <w:rsid w:val="00F718E7"/>
    <w:rsid w:val="00F71D34"/>
    <w:rsid w:val="00F71D9C"/>
    <w:rsid w:val="00F720AE"/>
    <w:rsid w:val="00F7213D"/>
    <w:rsid w:val="00F72648"/>
    <w:rsid w:val="00F72CCE"/>
    <w:rsid w:val="00F737AA"/>
    <w:rsid w:val="00F737C9"/>
    <w:rsid w:val="00F74470"/>
    <w:rsid w:val="00F74F9C"/>
    <w:rsid w:val="00F756C4"/>
    <w:rsid w:val="00F75DA5"/>
    <w:rsid w:val="00F76395"/>
    <w:rsid w:val="00F7682C"/>
    <w:rsid w:val="00F76A14"/>
    <w:rsid w:val="00F77369"/>
    <w:rsid w:val="00F773F5"/>
    <w:rsid w:val="00F775A0"/>
    <w:rsid w:val="00F77E31"/>
    <w:rsid w:val="00F80133"/>
    <w:rsid w:val="00F8015C"/>
    <w:rsid w:val="00F80265"/>
    <w:rsid w:val="00F80EC8"/>
    <w:rsid w:val="00F81240"/>
    <w:rsid w:val="00F82118"/>
    <w:rsid w:val="00F8251B"/>
    <w:rsid w:val="00F82A12"/>
    <w:rsid w:val="00F82A23"/>
    <w:rsid w:val="00F83047"/>
    <w:rsid w:val="00F83BCE"/>
    <w:rsid w:val="00F84443"/>
    <w:rsid w:val="00F84564"/>
    <w:rsid w:val="00F848C1"/>
    <w:rsid w:val="00F853BB"/>
    <w:rsid w:val="00F8574F"/>
    <w:rsid w:val="00F85A70"/>
    <w:rsid w:val="00F85B79"/>
    <w:rsid w:val="00F85DEF"/>
    <w:rsid w:val="00F85F37"/>
    <w:rsid w:val="00F87061"/>
    <w:rsid w:val="00F872BB"/>
    <w:rsid w:val="00F901C0"/>
    <w:rsid w:val="00F904AC"/>
    <w:rsid w:val="00F90C76"/>
    <w:rsid w:val="00F90F07"/>
    <w:rsid w:val="00F90FA7"/>
    <w:rsid w:val="00F9110B"/>
    <w:rsid w:val="00F92A1A"/>
    <w:rsid w:val="00F92FEB"/>
    <w:rsid w:val="00F9370A"/>
    <w:rsid w:val="00F93795"/>
    <w:rsid w:val="00F938C5"/>
    <w:rsid w:val="00F9403E"/>
    <w:rsid w:val="00F9427A"/>
    <w:rsid w:val="00F95387"/>
    <w:rsid w:val="00F9565C"/>
    <w:rsid w:val="00F960D1"/>
    <w:rsid w:val="00F968FF"/>
    <w:rsid w:val="00F97292"/>
    <w:rsid w:val="00F977FC"/>
    <w:rsid w:val="00FA0480"/>
    <w:rsid w:val="00FA0AA9"/>
    <w:rsid w:val="00FA0B55"/>
    <w:rsid w:val="00FA0C81"/>
    <w:rsid w:val="00FA0F0B"/>
    <w:rsid w:val="00FA0F57"/>
    <w:rsid w:val="00FA1C37"/>
    <w:rsid w:val="00FA1FDB"/>
    <w:rsid w:val="00FA2157"/>
    <w:rsid w:val="00FA2A0C"/>
    <w:rsid w:val="00FA2E56"/>
    <w:rsid w:val="00FA3EB7"/>
    <w:rsid w:val="00FA3F50"/>
    <w:rsid w:val="00FA44F3"/>
    <w:rsid w:val="00FA47D5"/>
    <w:rsid w:val="00FA48B1"/>
    <w:rsid w:val="00FA5711"/>
    <w:rsid w:val="00FA6635"/>
    <w:rsid w:val="00FA6C27"/>
    <w:rsid w:val="00FA7098"/>
    <w:rsid w:val="00FA784C"/>
    <w:rsid w:val="00FA7E51"/>
    <w:rsid w:val="00FB031E"/>
    <w:rsid w:val="00FB0CB9"/>
    <w:rsid w:val="00FB0CDD"/>
    <w:rsid w:val="00FB0D9A"/>
    <w:rsid w:val="00FB0EC6"/>
    <w:rsid w:val="00FB1201"/>
    <w:rsid w:val="00FB145B"/>
    <w:rsid w:val="00FB1701"/>
    <w:rsid w:val="00FB1808"/>
    <w:rsid w:val="00FB218A"/>
    <w:rsid w:val="00FB2AE4"/>
    <w:rsid w:val="00FB3300"/>
    <w:rsid w:val="00FB3D73"/>
    <w:rsid w:val="00FB4D1D"/>
    <w:rsid w:val="00FB5D11"/>
    <w:rsid w:val="00FB5F1A"/>
    <w:rsid w:val="00FB6199"/>
    <w:rsid w:val="00FB6230"/>
    <w:rsid w:val="00FB6244"/>
    <w:rsid w:val="00FB62AE"/>
    <w:rsid w:val="00FB7D1F"/>
    <w:rsid w:val="00FC0CB7"/>
    <w:rsid w:val="00FC0D5E"/>
    <w:rsid w:val="00FC1369"/>
    <w:rsid w:val="00FC1A61"/>
    <w:rsid w:val="00FC1AC7"/>
    <w:rsid w:val="00FC1C28"/>
    <w:rsid w:val="00FC1DF9"/>
    <w:rsid w:val="00FC2025"/>
    <w:rsid w:val="00FC21C2"/>
    <w:rsid w:val="00FC241E"/>
    <w:rsid w:val="00FC3036"/>
    <w:rsid w:val="00FC43AB"/>
    <w:rsid w:val="00FC4860"/>
    <w:rsid w:val="00FC6281"/>
    <w:rsid w:val="00FC6342"/>
    <w:rsid w:val="00FC6C3B"/>
    <w:rsid w:val="00FC6D20"/>
    <w:rsid w:val="00FC76D3"/>
    <w:rsid w:val="00FC7E00"/>
    <w:rsid w:val="00FD01C1"/>
    <w:rsid w:val="00FD2216"/>
    <w:rsid w:val="00FD253D"/>
    <w:rsid w:val="00FD274F"/>
    <w:rsid w:val="00FD29C9"/>
    <w:rsid w:val="00FD2A1A"/>
    <w:rsid w:val="00FD2B0B"/>
    <w:rsid w:val="00FD3133"/>
    <w:rsid w:val="00FD3F35"/>
    <w:rsid w:val="00FD48CA"/>
    <w:rsid w:val="00FD4C6A"/>
    <w:rsid w:val="00FD59AB"/>
    <w:rsid w:val="00FD5CB9"/>
    <w:rsid w:val="00FD611A"/>
    <w:rsid w:val="00FD621D"/>
    <w:rsid w:val="00FD6344"/>
    <w:rsid w:val="00FD6C35"/>
    <w:rsid w:val="00FD6CF0"/>
    <w:rsid w:val="00FD7282"/>
    <w:rsid w:val="00FD7496"/>
    <w:rsid w:val="00FD7594"/>
    <w:rsid w:val="00FD77B4"/>
    <w:rsid w:val="00FE0892"/>
    <w:rsid w:val="00FE0B3E"/>
    <w:rsid w:val="00FE17E2"/>
    <w:rsid w:val="00FE19F9"/>
    <w:rsid w:val="00FE1C27"/>
    <w:rsid w:val="00FE1C6B"/>
    <w:rsid w:val="00FE1CFD"/>
    <w:rsid w:val="00FE2B27"/>
    <w:rsid w:val="00FE2C60"/>
    <w:rsid w:val="00FE322D"/>
    <w:rsid w:val="00FE332D"/>
    <w:rsid w:val="00FE3451"/>
    <w:rsid w:val="00FE3601"/>
    <w:rsid w:val="00FE5816"/>
    <w:rsid w:val="00FE5F38"/>
    <w:rsid w:val="00FE632F"/>
    <w:rsid w:val="00FE64BF"/>
    <w:rsid w:val="00FE66E6"/>
    <w:rsid w:val="00FE713F"/>
    <w:rsid w:val="00FE7953"/>
    <w:rsid w:val="00FF06D5"/>
    <w:rsid w:val="00FF0C83"/>
    <w:rsid w:val="00FF0DF4"/>
    <w:rsid w:val="00FF1211"/>
    <w:rsid w:val="00FF1938"/>
    <w:rsid w:val="00FF1E79"/>
    <w:rsid w:val="00FF1F5B"/>
    <w:rsid w:val="00FF30FF"/>
    <w:rsid w:val="00FF384F"/>
    <w:rsid w:val="00FF43AA"/>
    <w:rsid w:val="00FF51AC"/>
    <w:rsid w:val="00FF5BDC"/>
    <w:rsid w:val="00FF5EF9"/>
    <w:rsid w:val="00FF6737"/>
    <w:rsid w:val="00FF6B38"/>
    <w:rsid w:val="00FF75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442850"/>
  <w15:chartTrackingRefBased/>
  <w15:docId w15:val="{7C6A9178-304F-42A9-BE27-6B49C1D55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860"/>
    <w:rPr>
      <w:sz w:val="24"/>
      <w:szCs w:val="24"/>
      <w:lang w:eastAsia="es-ES"/>
    </w:rPr>
  </w:style>
  <w:style w:type="paragraph" w:styleId="Ttulo1">
    <w:name w:val="heading 1"/>
    <w:aliases w:val="título 1,Pregunta,MT1"/>
    <w:basedOn w:val="Normal"/>
    <w:next w:val="Normal"/>
    <w:link w:val="Ttulo1Car"/>
    <w:qFormat/>
    <w:rsid w:val="00FC4860"/>
    <w:pPr>
      <w:keepNext/>
      <w:jc w:val="center"/>
      <w:outlineLvl w:val="0"/>
    </w:pPr>
    <w:rPr>
      <w:rFonts w:ascii="Arial" w:hAnsi="Arial"/>
      <w:sz w:val="28"/>
      <w:lang w:val="es-ES"/>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hadow/>
      <w:sz w:val="16"/>
      <w:szCs w:val="20"/>
      <w:lang w:val="es-ES_tradnl"/>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shadow/>
      <w:color w:val="FF0000"/>
      <w:szCs w:val="20"/>
      <w:lang w:val="es-ES_tradnl"/>
    </w:rPr>
  </w:style>
  <w:style w:type="paragraph" w:styleId="Ttulo4">
    <w:name w:val="heading 4"/>
    <w:aliases w:val="Edgar 4"/>
    <w:basedOn w:val="Normal"/>
    <w:next w:val="Normal"/>
    <w:link w:val="Ttulo4Car"/>
    <w:qFormat/>
    <w:rsid w:val="00FC4860"/>
    <w:pPr>
      <w:keepNext/>
      <w:jc w:val="both"/>
      <w:outlineLvl w:val="3"/>
    </w:pPr>
    <w:rPr>
      <w:rFonts w:ascii="Arial" w:hAnsi="Arial"/>
      <w:b/>
      <w:bCs/>
      <w:shadow/>
      <w:lang w:val="es-ES_tradnl"/>
    </w:rPr>
  </w:style>
  <w:style w:type="paragraph" w:styleId="Ttulo5">
    <w:name w:val="heading 5"/>
    <w:basedOn w:val="Normal"/>
    <w:next w:val="Normal"/>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lang w:val="x-none"/>
    </w:rPr>
  </w:style>
  <w:style w:type="paragraph" w:styleId="Ttulo7">
    <w:name w:val="heading 7"/>
    <w:aliases w:val=" Car"/>
    <w:basedOn w:val="Normal"/>
    <w:next w:val="Normal"/>
    <w:link w:val="Ttulo7Car"/>
    <w:qFormat/>
    <w:rsid w:val="00FC4860"/>
    <w:pPr>
      <w:numPr>
        <w:ilvl w:val="6"/>
        <w:numId w:val="1"/>
      </w:numPr>
      <w:spacing w:before="240" w:after="60"/>
      <w:outlineLvl w:val="6"/>
    </w:pPr>
    <w:rPr>
      <w:lang w:val="x-none"/>
    </w:rPr>
  </w:style>
  <w:style w:type="paragraph" w:styleId="Ttulo8">
    <w:name w:val="heading 8"/>
    <w:basedOn w:val="Normal"/>
    <w:next w:val="Normal"/>
    <w:link w:val="Ttulo8Car"/>
    <w:uiPriority w:val="9"/>
    <w:qFormat/>
    <w:rsid w:val="00FC4860"/>
    <w:pPr>
      <w:numPr>
        <w:ilvl w:val="7"/>
        <w:numId w:val="1"/>
      </w:numPr>
      <w:spacing w:before="240" w:after="60"/>
      <w:outlineLvl w:val="7"/>
    </w:pPr>
    <w:rPr>
      <w:i/>
      <w:iCs/>
      <w:lang w:val="x-none"/>
    </w:rPr>
  </w:style>
  <w:style w:type="paragraph" w:styleId="Ttulo9">
    <w:name w:val="heading 9"/>
    <w:basedOn w:val="Normal"/>
    <w:next w:val="Normal"/>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hadow/>
      <w:sz w:val="16"/>
      <w:lang w:val="es-ES_tradnl" w:eastAsia="es-ES"/>
    </w:rPr>
  </w:style>
  <w:style w:type="character" w:customStyle="1" w:styleId="Ttulo3Car">
    <w:name w:val="Título 3 Car"/>
    <w:aliases w:val="MT3 Car,título 3 Car"/>
    <w:link w:val="Ttulo3"/>
    <w:rsid w:val="003A6D10"/>
    <w:rPr>
      <w:rFonts w:ascii="Britannic Bold" w:hAnsi="Britannic Bold"/>
      <w:shadow/>
      <w:color w:val="FF0000"/>
      <w:sz w:val="24"/>
      <w:lang w:val="es-ES_tradnl" w:eastAsia="es-ES"/>
    </w:rPr>
  </w:style>
  <w:style w:type="character" w:customStyle="1" w:styleId="Ttulo4Car">
    <w:name w:val="Título 4 Car"/>
    <w:aliases w:val="Edgar 4 Car"/>
    <w:link w:val="Ttulo4"/>
    <w:rsid w:val="00B554C0"/>
    <w:rPr>
      <w:rFonts w:ascii="Arial" w:hAnsi="Arial"/>
      <w:b/>
      <w:bCs/>
      <w:shadow/>
      <w:sz w:val="24"/>
      <w:szCs w:val="24"/>
      <w:lang w:val="es-ES_tradnl" w:eastAsia="es-ES"/>
    </w:rPr>
  </w:style>
  <w:style w:type="character" w:customStyle="1" w:styleId="Ttulo6Car">
    <w:name w:val="Título 6 Car"/>
    <w:link w:val="Ttulo6"/>
    <w:rsid w:val="003E0611"/>
    <w:rPr>
      <w:b/>
      <w:bCs/>
      <w:sz w:val="22"/>
      <w:szCs w:val="22"/>
      <w:lang w:val="x-none" w:eastAsia="es-ES"/>
    </w:rPr>
  </w:style>
  <w:style w:type="character" w:customStyle="1" w:styleId="Ttulo7Car">
    <w:name w:val="Título 7 Car"/>
    <w:aliases w:val=" Car Car1"/>
    <w:link w:val="Ttulo7"/>
    <w:rsid w:val="00B77988"/>
    <w:rPr>
      <w:sz w:val="24"/>
      <w:szCs w:val="24"/>
      <w:lang w:val="x-none" w:eastAsia="es-ES"/>
    </w:rPr>
  </w:style>
  <w:style w:type="character" w:customStyle="1" w:styleId="Ttulo8Car">
    <w:name w:val="Título 8 Car"/>
    <w:link w:val="Ttulo8"/>
    <w:uiPriority w:val="9"/>
    <w:rsid w:val="003A6D10"/>
    <w:rPr>
      <w:i/>
      <w:iCs/>
      <w:sz w:val="24"/>
      <w:szCs w:val="24"/>
      <w:lang w:val="x-none"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iPriority w:val="99"/>
    <w:rsid w:val="00FC4860"/>
    <w:pPr>
      <w:tabs>
        <w:tab w:val="center" w:pos="4419"/>
        <w:tab w:val="right" w:pos="8838"/>
      </w:tabs>
    </w:pPr>
    <w:rPr>
      <w:lang w:val="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rPr>
      <w:lang w:val="es-ES"/>
    </w:r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
    <w:basedOn w:val="Normal"/>
    <w:link w:val="TextoindependienteCar"/>
    <w:rsid w:val="00FC4860"/>
    <w:pPr>
      <w:jc w:val="center"/>
    </w:pPr>
    <w:rPr>
      <w:rFonts w:ascii="Arial" w:hAnsi="Arial"/>
      <w:sz w:val="28"/>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3"/>
    <w:link w:val="Textoindependiente"/>
    <w:rsid w:val="001630BD"/>
    <w:rPr>
      <w:rFonts w:ascii="Arial" w:hAnsi="Arial" w:cs="Arial"/>
      <w:sz w:val="28"/>
      <w:szCs w:val="24"/>
      <w:lang w:val="es-ES" w:eastAsia="es-ES"/>
    </w:rPr>
  </w:style>
  <w:style w:type="paragraph" w:styleId="Textoindependiente2">
    <w:name w:val="Body Text 2"/>
    <w:aliases w:val=" Car Car, Car2"/>
    <w:basedOn w:val="Normal"/>
    <w:link w:val="Textoindependiente2Car"/>
    <w:rsid w:val="00FC4860"/>
    <w:pPr>
      <w:jc w:val="both"/>
    </w:pPr>
    <w:rPr>
      <w:rFonts w:ascii="Arial" w:hAnsi="Arial"/>
      <w:sz w:val="28"/>
      <w:lang w:val="es-ES"/>
    </w:rPr>
  </w:style>
  <w:style w:type="character" w:customStyle="1" w:styleId="Textoindependiente2Car">
    <w:name w:val="Texto independiente 2 Car"/>
    <w:aliases w:val=" Car Car Car, Car2 Car"/>
    <w:link w:val="Textoindependiente2"/>
    <w:rsid w:val="003E0611"/>
    <w:rPr>
      <w:rFonts w:ascii="Arial" w:hAnsi="Arial" w:cs="Arial"/>
      <w:sz w:val="28"/>
      <w:szCs w:val="24"/>
      <w:lang w:val="es-ES" w:eastAsia="es-ES"/>
    </w:rPr>
  </w:style>
  <w:style w:type="paragraph" w:styleId="Sangradetextonormal">
    <w:name w:val="Body Text Indent"/>
    <w:aliases w:val=" Car1, Car11"/>
    <w:basedOn w:val="Normal"/>
    <w:link w:val="SangradetextonormalCar"/>
    <w:rsid w:val="00FC4860"/>
    <w:pPr>
      <w:ind w:left="360"/>
      <w:jc w:val="both"/>
    </w:pPr>
    <w:rPr>
      <w:rFonts w:ascii="Arial" w:hAnsi="Arial" w:cs="Arial"/>
      <w:lang w:val="es-ES"/>
    </w:rPr>
  </w:style>
  <w:style w:type="character" w:customStyle="1" w:styleId="SangradetextonormalCar">
    <w:name w:val="Sangría de texto normal Car"/>
    <w:aliases w:val=" Car1 Car, Car11 Car"/>
    <w:link w:val="Sangradetextonormal"/>
    <w:rsid w:val="00B77988"/>
    <w:rPr>
      <w:rFonts w:ascii="Arial" w:hAnsi="Arial" w:cs="Arial"/>
      <w:sz w:val="24"/>
      <w:szCs w:val="24"/>
      <w:lang w:val="es-ES" w:eastAsia="es-ES" w:bidi="ar-SA"/>
    </w:rPr>
  </w:style>
  <w:style w:type="paragraph" w:styleId="Ttulo">
    <w:name w:val="Title"/>
    <w:basedOn w:val="Normal"/>
    <w:link w:val="TtuloCar"/>
    <w:qFormat/>
    <w:rsid w:val="00FC4860"/>
    <w:pPr>
      <w:jc w:val="center"/>
    </w:pPr>
    <w:rPr>
      <w:rFonts w:ascii="Arial" w:hAnsi="Arial"/>
      <w:b/>
      <w:bCs/>
      <w:sz w:val="28"/>
      <w:lang w:val="es-ES"/>
    </w:rPr>
  </w:style>
  <w:style w:type="character" w:customStyle="1" w:styleId="TtuloCar">
    <w:name w:val="Título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lang w:val="x-none"/>
    </w:rPr>
  </w:style>
  <w:style w:type="character" w:customStyle="1" w:styleId="Sangra2detindependienteCar">
    <w:name w:val="Sangría 2 de t. independiente Car"/>
    <w:link w:val="Sangra2detindependiente"/>
    <w:rsid w:val="003A6D10"/>
    <w:rPr>
      <w:rFonts w:ascii="Arial" w:hAnsi="Arial" w:cs="Arial"/>
      <w:sz w:val="24"/>
      <w:szCs w:val="24"/>
      <w:lang w:eastAsia="es-ES"/>
    </w:rPr>
  </w:style>
  <w:style w:type="paragraph" w:styleId="Sangra3detindependiente">
    <w:name w:val="Body Text Indent 3"/>
    <w:basedOn w:val="Normal"/>
    <w:link w:val="Sangra3detindependienteCar"/>
    <w:rsid w:val="00FC4860"/>
    <w:pPr>
      <w:ind w:left="720"/>
      <w:jc w:val="both"/>
    </w:pPr>
    <w:rPr>
      <w:rFonts w:ascii="Arial" w:hAnsi="Arial"/>
      <w:lang w:val="es-ES"/>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1"/>
    <w:rsid w:val="00FC4860"/>
    <w:rPr>
      <w:sz w:val="20"/>
      <w:szCs w:val="20"/>
      <w:lang w:val="x-none"/>
    </w:rPr>
  </w:style>
  <w:style w:type="character" w:customStyle="1" w:styleId="TextocomentarioCar1">
    <w:name w:val="Texto comentario Car1"/>
    <w:link w:val="Textocomentario"/>
    <w:rsid w:val="00E178C4"/>
    <w:rPr>
      <w:lang w:eastAsia="es-ES"/>
    </w:rPr>
  </w:style>
  <w:style w:type="paragraph" w:styleId="Cierre">
    <w:name w:val="Closing"/>
    <w:basedOn w:val="Normal"/>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rsid w:val="00FC4860"/>
    <w:pPr>
      <w:jc w:val="center"/>
    </w:pPr>
    <w:rPr>
      <w:rFonts w:ascii="Arial" w:hAnsi="Arial"/>
      <w:b/>
      <w:sz w:val="22"/>
      <w:lang w:val="es-ES_tradnl"/>
    </w:rPr>
  </w:style>
  <w:style w:type="paragraph" w:styleId="Textosinformato">
    <w:name w:val="Plain Text"/>
    <w:basedOn w:val="Normal"/>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qFormat/>
    <w:rsid w:val="00FC4860"/>
    <w:pPr>
      <w:autoSpaceDE w:val="0"/>
      <w:autoSpaceDN w:val="0"/>
      <w:jc w:val="center"/>
    </w:pPr>
    <w:rPr>
      <w:rFonts w:ascii="Arial" w:hAnsi="Arial"/>
      <w:b/>
      <w:sz w:val="32"/>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FC4860"/>
    <w:pPr>
      <w:numPr>
        <w:numId w:val="5"/>
      </w:numPr>
      <w:spacing w:after="60"/>
      <w:jc w:val="both"/>
    </w:pPr>
    <w:rPr>
      <w:rFonts w:ascii="Arial" w:hAnsi="Arial"/>
      <w:szCs w:val="20"/>
    </w:rPr>
  </w:style>
  <w:style w:type="paragraph" w:customStyle="1" w:styleId="60exhnormal">
    <w:name w:val="60 exh normal"/>
    <w:basedOn w:val="Normal"/>
    <w:rsid w:val="00FC4860"/>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
    <w:basedOn w:val="Normal"/>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NORMAL,Párrafo de lista4,Cuadrícula media 1 - Énfasis 21,Use Case List Paragraph,Elabora,Lista vistosa - Énfasis 12,Lista vistosa - Énfasis 11,Ha,titulo 3,HOJA"/>
    <w:basedOn w:val="Normal"/>
    <w:link w:val="PrrafodelistaCar"/>
    <w:uiPriority w:val="34"/>
    <w:qFormat/>
    <w:rsid w:val="00473DFC"/>
    <w:pPr>
      <w:ind w:left="720"/>
      <w:contextualSpacing/>
    </w:pPr>
    <w:rPr>
      <w:lang w:eastAsia="x-none"/>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Elabora Car,Ha Car,titulo 3 Car"/>
    <w:link w:val="Prrafodelista"/>
    <w:uiPriority w:val="34"/>
    <w:qFormat/>
    <w:rsid w:val="00A37193"/>
    <w:rPr>
      <w:sz w:val="24"/>
      <w:szCs w:val="24"/>
      <w:lang w:val="es-CO"/>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sz w:val="16"/>
      <w:szCs w:val="16"/>
      <w:lang w:val="es-ES"/>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eastAsia="en-US"/>
    </w:rPr>
  </w:style>
  <w:style w:type="character" w:styleId="Refdenotaalpie">
    <w:name w:val="footnote reference"/>
    <w:rsid w:val="007B5A0C"/>
    <w:rPr>
      <w:vertAlign w:val="superscript"/>
    </w:rPr>
  </w:style>
  <w:style w:type="paragraph" w:styleId="Lista">
    <w:name w:val="List"/>
    <w:basedOn w:val="Normal"/>
    <w:rsid w:val="00AC4BA0"/>
    <w:pPr>
      <w:ind w:left="360" w:hanging="360"/>
    </w:pPr>
  </w:style>
  <w:style w:type="paragraph" w:customStyle="1" w:styleId="Char80">
    <w:name w:val="Char8"/>
    <w:basedOn w:val="Normal"/>
    <w:rsid w:val="00602519"/>
    <w:pPr>
      <w:spacing w:after="160" w:line="240" w:lineRule="exact"/>
    </w:pPr>
    <w:rPr>
      <w:rFonts w:ascii="Verdana" w:hAnsi="Verdana" w:cs="Verdana"/>
      <w:sz w:val="20"/>
      <w:szCs w:val="20"/>
      <w:lang w:eastAsia="en-US"/>
    </w:rPr>
  </w:style>
  <w:style w:type="paragraph" w:styleId="Sinespaciado">
    <w:name w:val="No Spacing"/>
    <w:aliases w:val="Aries,k,No Spacing"/>
    <w:link w:val="SinespaciadoCar"/>
    <w:uiPriority w:val="1"/>
    <w:qFormat/>
    <w:rsid w:val="003E0611"/>
    <w:rPr>
      <w:sz w:val="24"/>
      <w:szCs w:val="24"/>
      <w:lang w:eastAsia="es-ES"/>
    </w:rPr>
  </w:style>
  <w:style w:type="character" w:customStyle="1" w:styleId="SinespaciadoCar">
    <w:name w:val="Sin espaciado Car"/>
    <w:aliases w:val="Aries Car,k Car,No Spacing Car"/>
    <w:link w:val="Sinespaciado"/>
    <w:uiPriority w:val="1"/>
    <w:rsid w:val="006314B4"/>
    <w:rPr>
      <w:sz w:val="24"/>
      <w:szCs w:val="24"/>
      <w:lang w:val="es-CO" w:eastAsia="es-ES" w:bidi="ar-SA"/>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vanish/>
      <w:sz w:val="16"/>
      <w:szCs w:val="16"/>
      <w:lang w:val="es-ES"/>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vanish/>
      <w:sz w:val="16"/>
      <w:szCs w:val="16"/>
      <w:lang w:val="es-ES"/>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eastAsia="en-US"/>
    </w:rPr>
  </w:style>
  <w:style w:type="paragraph" w:customStyle="1" w:styleId="Prrafodelista1">
    <w:name w:val="Párrafo de lista1"/>
    <w:basedOn w:val="Normal"/>
    <w:qFormat/>
    <w:rsid w:val="00EF6B41"/>
    <w:pPr>
      <w:ind w:left="720"/>
      <w:contextualSpacing/>
    </w:pPr>
  </w:style>
  <w:style w:type="paragraph" w:customStyle="1" w:styleId="Technical4">
    <w:name w:val="Technical 4"/>
    <w:rsid w:val="006562C7"/>
    <w:pPr>
      <w:tabs>
        <w:tab w:val="left" w:pos="-720"/>
      </w:tabs>
      <w:suppressAutoHyphens/>
    </w:pPr>
    <w:rPr>
      <w:rFonts w:ascii="Courier New" w:hAnsi="Courier New"/>
      <w:b/>
      <w:sz w:val="24"/>
      <w:lang w:val="en-US" w:eastAsia="es-E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sz w:val="24"/>
      <w:szCs w:val="20"/>
    </w:rPr>
  </w:style>
  <w:style w:type="paragraph" w:customStyle="1" w:styleId="Textoindependiente1">
    <w:name w:val="Texto independiente(."/>
    <w:basedOn w:val="Normal"/>
    <w:rsid w:val="00B5241C"/>
    <w:pPr>
      <w:tabs>
        <w:tab w:val="left" w:pos="-720"/>
      </w:tabs>
      <w:suppressAutoHyphens/>
      <w:spacing w:after="120"/>
      <w:jc w:val="both"/>
    </w:pPr>
    <w:rPr>
      <w:rFonts w:ascii="Arial" w:hAnsi="Arial"/>
      <w:spacing w:val="-2"/>
      <w:szCs w:val="20"/>
      <w:lang w:val="es-ES_tradnl"/>
    </w:rPr>
  </w:style>
  <w:style w:type="paragraph" w:customStyle="1" w:styleId="Textoindependiente4">
    <w:name w:val="Texto independiente(."/>
    <w:basedOn w:val="Normal"/>
    <w:rsid w:val="009F6F48"/>
    <w:pPr>
      <w:tabs>
        <w:tab w:val="left" w:pos="-720"/>
      </w:tabs>
      <w:suppressAutoHyphens/>
      <w:spacing w:after="120"/>
      <w:jc w:val="both"/>
    </w:pPr>
    <w:rPr>
      <w:rFonts w:ascii="Arial" w:hAnsi="Arial"/>
      <w:spacing w:val="-2"/>
      <w:szCs w:val="20"/>
      <w:lang w:val="es-ES_tradnl"/>
    </w:rPr>
  </w:style>
  <w:style w:type="paragraph" w:customStyle="1" w:styleId="CM46">
    <w:name w:val="CM46"/>
    <w:basedOn w:val="Default"/>
    <w:next w:val="Default"/>
    <w:uiPriority w:val="99"/>
    <w:rsid w:val="00B84C67"/>
    <w:rPr>
      <w:rFonts w:ascii="Arial" w:hAnsi="Arial" w:cs="Arial"/>
      <w:color w:val="auto"/>
    </w:rPr>
  </w:style>
  <w:style w:type="paragraph" w:customStyle="1" w:styleId="CarCarCar">
    <w:name w:val="Car Car Car"/>
    <w:basedOn w:val="Normal"/>
    <w:rsid w:val="003A6D10"/>
    <w:pPr>
      <w:spacing w:after="160" w:line="240" w:lineRule="exact"/>
    </w:pPr>
    <w:rPr>
      <w:rFonts w:ascii="Verdana" w:hAnsi="Verdana"/>
      <w:sz w:val="20"/>
      <w:szCs w:val="20"/>
      <w:lang w:eastAsia="en-US"/>
    </w:rPr>
  </w:style>
  <w:style w:type="paragraph" w:customStyle="1" w:styleId="Char81">
    <w:name w:val="Char8"/>
    <w:basedOn w:val="Normal"/>
    <w:rsid w:val="003A6D10"/>
    <w:pPr>
      <w:spacing w:after="160" w:line="240" w:lineRule="exact"/>
    </w:pPr>
    <w:rPr>
      <w:rFonts w:ascii="Verdana" w:hAnsi="Verdana"/>
      <w:sz w:val="20"/>
      <w:szCs w:val="20"/>
      <w:lang w:eastAsia="en-US"/>
    </w:rPr>
  </w:style>
  <w:style w:type="paragraph" w:customStyle="1" w:styleId="Pa16">
    <w:name w:val="Pa16"/>
    <w:basedOn w:val="Normal"/>
    <w:next w:val="Normal"/>
    <w:rsid w:val="003A6D10"/>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3A6D10"/>
    <w:pPr>
      <w:spacing w:after="160" w:line="240" w:lineRule="exact"/>
    </w:pPr>
    <w:rPr>
      <w:rFonts w:ascii="Verdana" w:hAnsi="Verdana" w:cs="Verdana"/>
      <w:sz w:val="20"/>
      <w:szCs w:val="20"/>
      <w:lang w:eastAsia="en-US"/>
    </w:rPr>
  </w:style>
  <w:style w:type="paragraph" w:customStyle="1" w:styleId="Car">
    <w:name w:val="Car"/>
    <w:basedOn w:val="Normal"/>
    <w:rsid w:val="003A6D10"/>
    <w:pPr>
      <w:spacing w:after="160" w:line="240" w:lineRule="exact"/>
    </w:pPr>
    <w:rPr>
      <w:rFonts w:ascii="Verdana" w:hAnsi="Verdana" w:cs="Verdana"/>
      <w:sz w:val="20"/>
      <w:szCs w:val="20"/>
      <w:lang w:eastAsia="en-US"/>
    </w:rPr>
  </w:style>
  <w:style w:type="character" w:customStyle="1" w:styleId="A9">
    <w:name w:val="A9"/>
    <w:rsid w:val="003A6D10"/>
    <w:rPr>
      <w:color w:val="000000"/>
      <w:sz w:val="19"/>
      <w:szCs w:val="19"/>
    </w:rPr>
  </w:style>
  <w:style w:type="paragraph" w:customStyle="1" w:styleId="Pa39">
    <w:name w:val="Pa39"/>
    <w:basedOn w:val="Normal"/>
    <w:next w:val="Normal"/>
    <w:rsid w:val="003A6D10"/>
    <w:pPr>
      <w:suppressAutoHyphens/>
      <w:autoSpaceDE w:val="0"/>
      <w:spacing w:before="40" w:after="40" w:line="181" w:lineRule="atLeast"/>
    </w:pPr>
    <w:rPr>
      <w:rFonts w:eastAsia="Calibri"/>
      <w:lang w:val="es-ES" w:eastAsia="ar-SA"/>
    </w:rPr>
  </w:style>
  <w:style w:type="paragraph" w:customStyle="1" w:styleId="Pa11">
    <w:name w:val="Pa11"/>
    <w:basedOn w:val="Default"/>
    <w:next w:val="Default"/>
    <w:rsid w:val="003A6D10"/>
    <w:pPr>
      <w:suppressAutoHyphens/>
      <w:autoSpaceDN/>
      <w:adjustRightInd/>
      <w:spacing w:line="191" w:lineRule="atLeast"/>
    </w:pPr>
    <w:rPr>
      <w:rFonts w:ascii="Times New Roman" w:eastAsia="Calibri" w:hAnsi="Times New Roman"/>
      <w:color w:val="auto"/>
      <w:lang w:val="es-CO" w:eastAsia="ar-SA"/>
    </w:rPr>
  </w:style>
  <w:style w:type="paragraph" w:customStyle="1" w:styleId="Epgrafe">
    <w:name w:val="Epígrafe"/>
    <w:basedOn w:val="Normal"/>
    <w:next w:val="Normal"/>
    <w:qFormat/>
    <w:rsid w:val="003A6D10"/>
    <w:pPr>
      <w:jc w:val="center"/>
    </w:pPr>
    <w:rPr>
      <w:rFonts w:ascii="Arial" w:hAnsi="Arial"/>
      <w:b/>
      <w:szCs w:val="20"/>
      <w:lang w:val="es-ES"/>
    </w:rPr>
  </w:style>
  <w:style w:type="paragraph" w:customStyle="1" w:styleId="CarCarCar0">
    <w:name w:val="Car Car Car"/>
    <w:basedOn w:val="Normal"/>
    <w:rsid w:val="003A6D10"/>
    <w:pPr>
      <w:spacing w:after="160" w:line="240" w:lineRule="exact"/>
    </w:pPr>
    <w:rPr>
      <w:rFonts w:ascii="Verdana" w:hAnsi="Verdana"/>
      <w:sz w:val="20"/>
      <w:szCs w:val="20"/>
      <w:lang w:eastAsia="en-US"/>
    </w:rPr>
  </w:style>
  <w:style w:type="paragraph" w:customStyle="1" w:styleId="CarCarCar1Car0">
    <w:name w:val="Car Car Car1 Car"/>
    <w:basedOn w:val="Normal"/>
    <w:rsid w:val="003A6D10"/>
    <w:pPr>
      <w:spacing w:after="160" w:line="240" w:lineRule="exact"/>
    </w:pPr>
    <w:rPr>
      <w:rFonts w:ascii="Verdana" w:hAnsi="Verdana" w:cs="Verdana"/>
      <w:sz w:val="20"/>
      <w:szCs w:val="20"/>
      <w:lang w:eastAsia="en-US"/>
    </w:rPr>
  </w:style>
  <w:style w:type="paragraph" w:styleId="Continuarlista2">
    <w:name w:val="List Continue 2"/>
    <w:basedOn w:val="Normal"/>
    <w:rsid w:val="003A6D10"/>
    <w:pPr>
      <w:spacing w:after="120"/>
      <w:ind w:left="566"/>
    </w:pPr>
    <w:rPr>
      <w:rFonts w:ascii="Arial" w:hAnsi="Arial"/>
      <w:lang w:val="es-ES_tradnl"/>
    </w:rPr>
  </w:style>
  <w:style w:type="paragraph" w:styleId="Lista2">
    <w:name w:val="List 2"/>
    <w:basedOn w:val="Normal"/>
    <w:rsid w:val="003A6D10"/>
    <w:pPr>
      <w:ind w:left="566" w:hanging="283"/>
      <w:contextualSpacing/>
    </w:pPr>
    <w:rPr>
      <w:lang w:val="es-ES"/>
    </w:rPr>
  </w:style>
  <w:style w:type="paragraph" w:styleId="Lista4">
    <w:name w:val="List 4"/>
    <w:basedOn w:val="Normal"/>
    <w:rsid w:val="003A6D10"/>
    <w:pPr>
      <w:ind w:left="1132" w:hanging="283"/>
      <w:contextualSpacing/>
    </w:pPr>
    <w:rPr>
      <w:lang w:val="es-ES"/>
    </w:rPr>
  </w:style>
  <w:style w:type="paragraph" w:styleId="Encabezadodemensaje">
    <w:name w:val="Message Header"/>
    <w:basedOn w:val="Normal"/>
    <w:link w:val="EncabezadodemensajeCar"/>
    <w:rsid w:val="003A6D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lang w:val="es-ES_tradnl" w:eastAsia="x-none"/>
    </w:rPr>
  </w:style>
  <w:style w:type="character" w:customStyle="1" w:styleId="EncabezadodemensajeCar">
    <w:name w:val="Encabezado de mensaje Car"/>
    <w:link w:val="Encabezadodemensaje"/>
    <w:rsid w:val="003A6D10"/>
    <w:rPr>
      <w:rFonts w:ascii="Arial" w:hAnsi="Arial"/>
      <w:sz w:val="24"/>
      <w:szCs w:val="24"/>
      <w:shd w:val="pct20" w:color="auto" w:fill="auto"/>
      <w:lang w:val="es-ES_tradnl" w:eastAsia="x-none"/>
    </w:rPr>
  </w:style>
  <w:style w:type="paragraph" w:customStyle="1" w:styleId="xl60">
    <w:name w:val="xl60"/>
    <w:basedOn w:val="Normal"/>
    <w:rsid w:val="003A6D10"/>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ES_tradnl"/>
    </w:rPr>
  </w:style>
  <w:style w:type="paragraph" w:styleId="Sangranormal">
    <w:name w:val="Normal Indent"/>
    <w:basedOn w:val="Normal"/>
    <w:rsid w:val="003A6D10"/>
    <w:pPr>
      <w:ind w:left="708"/>
    </w:pPr>
    <w:rPr>
      <w:rFonts w:ascii="Arial" w:hAnsi="Arial"/>
      <w:lang w:val="es-ES_tradnl"/>
    </w:rPr>
  </w:style>
  <w:style w:type="paragraph" w:styleId="Continuarlista">
    <w:name w:val="List Continue"/>
    <w:basedOn w:val="Normal"/>
    <w:rsid w:val="003A6D10"/>
    <w:pPr>
      <w:spacing w:after="120"/>
      <w:ind w:left="283"/>
      <w:contextualSpacing/>
    </w:pPr>
    <w:rPr>
      <w:lang w:val="es-ES"/>
    </w:rPr>
  </w:style>
  <w:style w:type="paragraph" w:customStyle="1" w:styleId="CarCarCar1CarCarCarCarCarCar1Car">
    <w:name w:val="Car Car Car1 Car Car Car Car Car Car1 Car"/>
    <w:basedOn w:val="Normal"/>
    <w:rsid w:val="003A6D10"/>
    <w:pPr>
      <w:spacing w:after="160" w:line="240" w:lineRule="exact"/>
    </w:pPr>
    <w:rPr>
      <w:rFonts w:ascii="Verdana" w:hAnsi="Verdana"/>
      <w:sz w:val="20"/>
      <w:szCs w:val="20"/>
      <w:lang w:val="en-US" w:eastAsia="en-US"/>
    </w:rPr>
  </w:style>
  <w:style w:type="paragraph" w:customStyle="1" w:styleId="cuerpotexto">
    <w:name w:val="cuerpotexto"/>
    <w:basedOn w:val="Normal"/>
    <w:rsid w:val="003A6D10"/>
    <w:pPr>
      <w:autoSpaceDE w:val="0"/>
      <w:autoSpaceDN w:val="0"/>
      <w:spacing w:before="28" w:after="28" w:line="210" w:lineRule="atLeast"/>
      <w:ind w:firstLine="283"/>
      <w:jc w:val="both"/>
    </w:pPr>
    <w:rPr>
      <w:rFonts w:ascii="Arial" w:hAnsi="Arial"/>
      <w:color w:val="000000"/>
      <w:sz w:val="19"/>
      <w:szCs w:val="19"/>
      <w:lang w:val="es-ES_tradnl"/>
    </w:rPr>
  </w:style>
  <w:style w:type="paragraph" w:styleId="Lista3">
    <w:name w:val="List 3"/>
    <w:basedOn w:val="Normal"/>
    <w:rsid w:val="003A6D10"/>
    <w:pPr>
      <w:ind w:left="849" w:hanging="283"/>
      <w:contextualSpacing/>
    </w:pPr>
    <w:rPr>
      <w:lang w:val="es-ES"/>
    </w:rPr>
  </w:style>
  <w:style w:type="paragraph" w:customStyle="1" w:styleId="CarCarCar1CarCarCarCar">
    <w:name w:val="Car Car Car1 Car Car Car Car"/>
    <w:basedOn w:val="Normal"/>
    <w:rsid w:val="003A6D10"/>
    <w:pPr>
      <w:spacing w:after="160" w:line="240" w:lineRule="exact"/>
    </w:pPr>
    <w:rPr>
      <w:rFonts w:ascii="Verdana" w:hAnsi="Verdana"/>
      <w:sz w:val="20"/>
      <w:szCs w:val="20"/>
      <w:lang w:val="en-US" w:eastAsia="en-US"/>
    </w:rPr>
  </w:style>
  <w:style w:type="paragraph" w:customStyle="1" w:styleId="CM5">
    <w:name w:val="CM5"/>
    <w:basedOn w:val="Default"/>
    <w:next w:val="Default"/>
    <w:uiPriority w:val="99"/>
    <w:rsid w:val="003A6D10"/>
    <w:pPr>
      <w:spacing w:line="276" w:lineRule="atLeast"/>
    </w:pPr>
    <w:rPr>
      <w:rFonts w:ascii="Arial" w:hAnsi="Arial" w:cs="Arial"/>
      <w:color w:val="auto"/>
    </w:rPr>
  </w:style>
  <w:style w:type="paragraph" w:customStyle="1" w:styleId="Textoindependiente22">
    <w:name w:val="Texto independiente 22"/>
    <w:basedOn w:val="Normal"/>
    <w:rsid w:val="00EC48E9"/>
    <w:pPr>
      <w:jc w:val="both"/>
    </w:pPr>
    <w:rPr>
      <w:rFonts w:ascii="Arial" w:hAnsi="Arial"/>
      <w:szCs w:val="20"/>
      <w:lang w:val="es-ES_tradnl"/>
    </w:rPr>
  </w:style>
  <w:style w:type="paragraph" w:customStyle="1" w:styleId="Car1">
    <w:name w:val="Car1"/>
    <w:basedOn w:val="Normal"/>
    <w:rsid w:val="00E178C4"/>
    <w:pPr>
      <w:spacing w:after="160" w:line="240" w:lineRule="exact"/>
    </w:pPr>
    <w:rPr>
      <w:rFonts w:ascii="Verdana" w:hAnsi="Verdana" w:cs="Verdana"/>
      <w:sz w:val="20"/>
      <w:szCs w:val="20"/>
      <w:lang w:eastAsia="en-US"/>
    </w:rPr>
  </w:style>
  <w:style w:type="character" w:customStyle="1" w:styleId="TextocomentarioCar">
    <w:name w:val="Texto comentario Car"/>
    <w:rsid w:val="00E178C4"/>
    <w:rPr>
      <w:lang w:val="es-ES" w:eastAsia="es-ES"/>
    </w:rPr>
  </w:style>
  <w:style w:type="paragraph" w:styleId="Asuntodelcomentario">
    <w:name w:val="annotation subject"/>
    <w:basedOn w:val="Textocomentario"/>
    <w:next w:val="Textocomentario"/>
    <w:link w:val="AsuntodelcomentarioCar"/>
    <w:rsid w:val="00E178C4"/>
    <w:rPr>
      <w:b/>
      <w:bCs/>
      <w:lang w:val="es-ES"/>
    </w:rPr>
  </w:style>
  <w:style w:type="character" w:customStyle="1" w:styleId="AsuntodelcomentarioCar">
    <w:name w:val="Asunto del comentario Car"/>
    <w:link w:val="Asuntodelcomentario"/>
    <w:rsid w:val="00E178C4"/>
    <w:rPr>
      <w:b/>
      <w:bCs/>
      <w:lang w:val="es-ES" w:eastAsia="es-ES"/>
    </w:rPr>
  </w:style>
  <w:style w:type="paragraph" w:customStyle="1" w:styleId="Textoindependiente220">
    <w:name w:val="Texto independiente 22"/>
    <w:basedOn w:val="Normal"/>
    <w:rsid w:val="00E178C4"/>
    <w:pPr>
      <w:jc w:val="both"/>
    </w:pPr>
    <w:rPr>
      <w:rFonts w:ascii="Arial" w:hAnsi="Arial"/>
      <w:szCs w:val="20"/>
      <w:lang w:val="es-ES_tradnl"/>
    </w:rPr>
  </w:style>
  <w:style w:type="paragraph" w:customStyle="1" w:styleId="xl63">
    <w:name w:val="xl63"/>
    <w:basedOn w:val="Normal"/>
    <w:rsid w:val="00AC7E6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b/>
      <w:bCs/>
      <w:color w:val="000000"/>
      <w:sz w:val="20"/>
      <w:szCs w:val="20"/>
      <w:lang w:val="es-ES"/>
    </w:rPr>
  </w:style>
  <w:style w:type="paragraph" w:customStyle="1" w:styleId="xl64">
    <w:name w:val="xl64"/>
    <w:basedOn w:val="Normal"/>
    <w:rsid w:val="00AC7E62"/>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b/>
      <w:bCs/>
      <w:color w:val="000000"/>
      <w:sz w:val="20"/>
      <w:szCs w:val="20"/>
      <w:lang w:val="es-ES"/>
    </w:rPr>
  </w:style>
  <w:style w:type="paragraph" w:customStyle="1" w:styleId="xl65">
    <w:name w:val="xl65"/>
    <w:basedOn w:val="Normal"/>
    <w:rsid w:val="00AC7E6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lang w:val="es-ES"/>
    </w:rPr>
  </w:style>
  <w:style w:type="paragraph" w:customStyle="1" w:styleId="xl66">
    <w:name w:val="xl66"/>
    <w:basedOn w:val="Normal"/>
    <w:rsid w:val="00AC7E62"/>
    <w:pPr>
      <w:pBdr>
        <w:bottom w:val="single" w:sz="8" w:space="0" w:color="auto"/>
        <w:right w:val="single" w:sz="8" w:space="0" w:color="auto"/>
      </w:pBdr>
      <w:shd w:val="clear" w:color="000000" w:fill="FFFFFF"/>
      <w:spacing w:before="100" w:beforeAutospacing="1" w:after="100" w:afterAutospacing="1"/>
    </w:pPr>
    <w:rPr>
      <w:rFonts w:ascii="Arial" w:hAnsi="Arial" w:cs="Arial"/>
      <w:color w:val="000000"/>
      <w:sz w:val="20"/>
      <w:szCs w:val="20"/>
      <w:lang w:val="es-ES"/>
    </w:rPr>
  </w:style>
  <w:style w:type="paragraph" w:customStyle="1" w:styleId="xl67">
    <w:name w:val="xl67"/>
    <w:basedOn w:val="Normal"/>
    <w:rsid w:val="00AC7E62"/>
    <w:pPr>
      <w:pBdr>
        <w:bottom w:val="single" w:sz="8" w:space="0" w:color="auto"/>
        <w:right w:val="single" w:sz="8" w:space="0" w:color="auto"/>
      </w:pBdr>
      <w:shd w:val="clear" w:color="000000" w:fill="FFFFFF"/>
      <w:spacing w:before="100" w:beforeAutospacing="1" w:after="100" w:afterAutospacing="1"/>
      <w:textAlignment w:val="top"/>
    </w:pPr>
    <w:rPr>
      <w:rFonts w:ascii="Arial" w:hAnsi="Arial" w:cs="Arial"/>
      <w:color w:val="000000"/>
      <w:sz w:val="20"/>
      <w:szCs w:val="20"/>
      <w:lang w:val="es-ES"/>
    </w:rPr>
  </w:style>
  <w:style w:type="paragraph" w:customStyle="1" w:styleId="xl68">
    <w:name w:val="xl68"/>
    <w:basedOn w:val="Normal"/>
    <w:rsid w:val="00AC7E62"/>
    <w:pPr>
      <w:pBdr>
        <w:bottom w:val="single" w:sz="8" w:space="0" w:color="auto"/>
        <w:right w:val="single" w:sz="8" w:space="0" w:color="auto"/>
      </w:pBdr>
      <w:shd w:val="clear" w:color="000000" w:fill="FFFFFF"/>
      <w:spacing w:before="100" w:beforeAutospacing="1" w:after="100" w:afterAutospacing="1"/>
      <w:textAlignment w:val="top"/>
    </w:pPr>
    <w:rPr>
      <w:color w:val="000000"/>
      <w:sz w:val="20"/>
      <w:szCs w:val="20"/>
      <w:lang w:val="es-ES"/>
    </w:rPr>
  </w:style>
  <w:style w:type="paragraph" w:customStyle="1" w:styleId="xl69">
    <w:name w:val="xl69"/>
    <w:basedOn w:val="Normal"/>
    <w:rsid w:val="00AC7E62"/>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color w:val="000000"/>
      <w:sz w:val="20"/>
      <w:szCs w:val="20"/>
      <w:lang w:val="es-ES"/>
    </w:rPr>
  </w:style>
  <w:style w:type="paragraph" w:customStyle="1" w:styleId="xl70">
    <w:name w:val="xl70"/>
    <w:basedOn w:val="Normal"/>
    <w:rsid w:val="00AC7E62"/>
    <w:pPr>
      <w:spacing w:before="100" w:beforeAutospacing="1" w:after="100" w:afterAutospacing="1"/>
      <w:jc w:val="center"/>
    </w:pPr>
    <w:rPr>
      <w:lang w:val="es-ES"/>
    </w:rPr>
  </w:style>
  <w:style w:type="character" w:customStyle="1" w:styleId="PuestoCar">
    <w:name w:val="Puesto Car"/>
    <w:rsid w:val="008B487A"/>
    <w:rPr>
      <w:rFonts w:ascii="Arial" w:hAnsi="Arial"/>
      <w:b/>
      <w:sz w:val="24"/>
      <w:lang w:val="es-ES" w:eastAsia="es-ES"/>
    </w:rPr>
  </w:style>
  <w:style w:type="paragraph" w:customStyle="1" w:styleId="CarCarCar2">
    <w:name w:val="Car Car Car2"/>
    <w:basedOn w:val="Normal"/>
    <w:rsid w:val="008B487A"/>
    <w:pPr>
      <w:spacing w:after="160" w:line="240" w:lineRule="exact"/>
    </w:pPr>
    <w:rPr>
      <w:rFonts w:ascii="Verdana" w:hAnsi="Verdana"/>
      <w:sz w:val="20"/>
      <w:szCs w:val="20"/>
      <w:lang w:eastAsia="en-US"/>
    </w:rPr>
  </w:style>
  <w:style w:type="paragraph" w:customStyle="1" w:styleId="Char810">
    <w:name w:val="Char81"/>
    <w:basedOn w:val="Normal"/>
    <w:rsid w:val="008B487A"/>
    <w:pPr>
      <w:spacing w:after="160" w:line="240" w:lineRule="exact"/>
    </w:pPr>
    <w:rPr>
      <w:rFonts w:ascii="Verdana" w:hAnsi="Verdana"/>
      <w:sz w:val="20"/>
      <w:szCs w:val="20"/>
      <w:lang w:eastAsia="en-US"/>
    </w:rPr>
  </w:style>
  <w:style w:type="paragraph" w:customStyle="1" w:styleId="CarCarCar1Car1">
    <w:name w:val="Car Car Car1 Car1"/>
    <w:basedOn w:val="Normal"/>
    <w:rsid w:val="008B487A"/>
    <w:pPr>
      <w:spacing w:after="160" w:line="240" w:lineRule="exact"/>
    </w:pPr>
    <w:rPr>
      <w:rFonts w:ascii="Verdana" w:hAnsi="Verdana" w:cs="Verdana"/>
      <w:sz w:val="20"/>
      <w:szCs w:val="20"/>
      <w:lang w:eastAsia="en-US"/>
    </w:rPr>
  </w:style>
  <w:style w:type="paragraph" w:customStyle="1" w:styleId="Car2">
    <w:name w:val="Car2"/>
    <w:basedOn w:val="Normal"/>
    <w:rsid w:val="008B487A"/>
    <w:pPr>
      <w:spacing w:after="160" w:line="240" w:lineRule="exact"/>
    </w:pPr>
    <w:rPr>
      <w:rFonts w:ascii="Verdana" w:hAnsi="Verdana"/>
      <w:sz w:val="20"/>
      <w:szCs w:val="20"/>
      <w:lang w:eastAsia="en-US"/>
    </w:rPr>
  </w:style>
  <w:style w:type="paragraph" w:customStyle="1" w:styleId="Textoindependiente211">
    <w:name w:val="Texto independiente 211"/>
    <w:basedOn w:val="Normal"/>
    <w:rsid w:val="008B487A"/>
    <w:pPr>
      <w:jc w:val="both"/>
    </w:pPr>
    <w:rPr>
      <w:rFonts w:ascii="Arial" w:hAnsi="Arial"/>
      <w:szCs w:val="20"/>
      <w:lang w:val="es-ES_tradnl"/>
    </w:rPr>
  </w:style>
  <w:style w:type="paragraph" w:customStyle="1" w:styleId="Standard">
    <w:name w:val="Standard"/>
    <w:rsid w:val="000945FB"/>
    <w:pPr>
      <w:widowControl w:val="0"/>
      <w:suppressAutoHyphens/>
      <w:autoSpaceDN w:val="0"/>
      <w:textAlignment w:val="baseline"/>
    </w:pPr>
    <w:rPr>
      <w:rFonts w:eastAsia="Arial Unicode MS" w:cs="Mangal"/>
      <w:kern w:val="3"/>
      <w:sz w:val="24"/>
      <w:szCs w:val="24"/>
      <w:lang w:eastAsia="zh-CN" w:bidi="hi-IN"/>
    </w:rPr>
  </w:style>
  <w:style w:type="character" w:customStyle="1" w:styleId="Internetlink">
    <w:name w:val="Internet link"/>
    <w:rsid w:val="000945FB"/>
    <w:rPr>
      <w:color w:val="0000FF"/>
      <w:u w:val="single"/>
    </w:rPr>
  </w:style>
  <w:style w:type="paragraph" w:customStyle="1" w:styleId="xl106">
    <w:name w:val="xl106"/>
    <w:basedOn w:val="Normal"/>
    <w:rsid w:val="009E3A2E"/>
    <w:pPr>
      <w:pBdr>
        <w:right w:val="double" w:sz="6" w:space="0" w:color="auto"/>
      </w:pBdr>
      <w:shd w:val="clear" w:color="000000" w:fill="B1A0C7"/>
      <w:spacing w:before="100" w:beforeAutospacing="1" w:after="100" w:afterAutospacing="1"/>
      <w:jc w:val="center"/>
      <w:textAlignment w:val="center"/>
    </w:pPr>
    <w:rPr>
      <w:sz w:val="16"/>
      <w:szCs w:val="16"/>
      <w:lang w:eastAsia="es-CO"/>
    </w:rPr>
  </w:style>
  <w:style w:type="paragraph" w:customStyle="1" w:styleId="TextoTextos">
    <w:name w:val="Texto (Textos)"/>
    <w:basedOn w:val="Normal"/>
    <w:rsid w:val="00FC0CB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xmsonormal">
    <w:name w:val="x_msonormal"/>
    <w:basedOn w:val="Normal"/>
    <w:rsid w:val="00FC0CB7"/>
    <w:pPr>
      <w:spacing w:before="100" w:beforeAutospacing="1" w:after="100" w:afterAutospacing="1"/>
    </w:pPr>
    <w:rPr>
      <w:lang w:val="es-ES"/>
    </w:rPr>
  </w:style>
  <w:style w:type="character" w:customStyle="1" w:styleId="ext-mb-text">
    <w:name w:val="ext-mb-text"/>
    <w:rsid w:val="00FC0CB7"/>
  </w:style>
  <w:style w:type="paragraph" w:styleId="Textonotaalfinal">
    <w:name w:val="endnote text"/>
    <w:basedOn w:val="Normal"/>
    <w:link w:val="TextonotaalfinalCar"/>
    <w:semiHidden/>
    <w:unhideWhenUsed/>
    <w:rsid w:val="000A6E92"/>
    <w:rPr>
      <w:sz w:val="20"/>
      <w:szCs w:val="20"/>
      <w:lang w:val="es-ES"/>
    </w:rPr>
  </w:style>
  <w:style w:type="character" w:customStyle="1" w:styleId="TextonotaalfinalCar">
    <w:name w:val="Texto nota al final Car"/>
    <w:link w:val="Textonotaalfinal"/>
    <w:semiHidden/>
    <w:rsid w:val="000A6E92"/>
    <w:rPr>
      <w:lang w:val="es-ES" w:eastAsia="es-ES"/>
    </w:rPr>
  </w:style>
  <w:style w:type="character" w:styleId="Refdenotaalfinal">
    <w:name w:val="endnote reference"/>
    <w:semiHidden/>
    <w:unhideWhenUsed/>
    <w:rsid w:val="000A6E92"/>
    <w:rPr>
      <w:vertAlign w:val="superscript"/>
    </w:rPr>
  </w:style>
  <w:style w:type="paragraph" w:customStyle="1" w:styleId="paragraph">
    <w:name w:val="paragraph"/>
    <w:basedOn w:val="Normal"/>
    <w:rsid w:val="00CE3FEF"/>
    <w:pPr>
      <w:spacing w:before="100" w:beforeAutospacing="1" w:after="100" w:afterAutospacing="1"/>
    </w:pPr>
    <w:rPr>
      <w:lang w:val="es-MX" w:eastAsia="es-MX"/>
    </w:rPr>
  </w:style>
  <w:style w:type="character" w:customStyle="1" w:styleId="normaltextrun">
    <w:name w:val="normaltextrun"/>
    <w:rsid w:val="00CE3FEF"/>
  </w:style>
  <w:style w:type="character" w:customStyle="1" w:styleId="eop">
    <w:name w:val="eop"/>
    <w:rsid w:val="00CE3FEF"/>
  </w:style>
  <w:style w:type="character" w:customStyle="1" w:styleId="CharAttribute10">
    <w:name w:val="CharAttribute10"/>
    <w:rsid w:val="00A04BC6"/>
    <w:rPr>
      <w:rFonts w:ascii="Arial" w:eastAsia="Arial"/>
    </w:rPr>
  </w:style>
  <w:style w:type="paragraph" w:customStyle="1" w:styleId="msonormal0">
    <w:name w:val="msonormal"/>
    <w:basedOn w:val="Normal"/>
    <w:rsid w:val="00A22D52"/>
    <w:pPr>
      <w:spacing w:before="100" w:beforeAutospacing="1" w:after="100" w:afterAutospacing="1"/>
    </w:pPr>
    <w:rPr>
      <w:lang w:val="es-MX" w:eastAsia="es-MX"/>
    </w:rPr>
  </w:style>
  <w:style w:type="paragraph" w:customStyle="1" w:styleId="font6">
    <w:name w:val="font6"/>
    <w:basedOn w:val="Normal"/>
    <w:rsid w:val="00A22D52"/>
    <w:pPr>
      <w:spacing w:before="100" w:beforeAutospacing="1" w:after="100" w:afterAutospacing="1"/>
    </w:pPr>
    <w:rPr>
      <w:rFonts w:ascii="Arial" w:hAnsi="Arial" w:cs="Arial"/>
      <w:color w:val="000000"/>
      <w:sz w:val="16"/>
      <w:szCs w:val="16"/>
      <w:lang w:val="es-MX" w:eastAsia="es-MX"/>
    </w:rPr>
  </w:style>
  <w:style w:type="paragraph" w:customStyle="1" w:styleId="xl71">
    <w:name w:val="xl71"/>
    <w:basedOn w:val="Normal"/>
    <w:rsid w:val="00A22D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MX" w:eastAsia="es-MX"/>
    </w:rPr>
  </w:style>
  <w:style w:type="paragraph" w:customStyle="1" w:styleId="xl72">
    <w:name w:val="xl72"/>
    <w:basedOn w:val="Normal"/>
    <w:rsid w:val="00A22D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MX" w:eastAsia="es-MX"/>
    </w:rPr>
  </w:style>
  <w:style w:type="paragraph" w:customStyle="1" w:styleId="xl73">
    <w:name w:val="xl73"/>
    <w:basedOn w:val="Normal"/>
    <w:rsid w:val="00A22D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MX" w:eastAsia="es-MX"/>
    </w:rPr>
  </w:style>
  <w:style w:type="paragraph" w:customStyle="1" w:styleId="xl74">
    <w:name w:val="xl74"/>
    <w:basedOn w:val="Normal"/>
    <w:rsid w:val="00A22D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MX" w:eastAsia="es-MX"/>
    </w:rPr>
  </w:style>
  <w:style w:type="paragraph" w:customStyle="1" w:styleId="xl75">
    <w:name w:val="xl75"/>
    <w:basedOn w:val="Normal"/>
    <w:rsid w:val="00A22D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MX" w:eastAsia="es-MX"/>
    </w:rPr>
  </w:style>
  <w:style w:type="paragraph" w:customStyle="1" w:styleId="xl76">
    <w:name w:val="xl76"/>
    <w:basedOn w:val="Normal"/>
    <w:rsid w:val="00A22D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MX" w:eastAsia="es-MX"/>
    </w:rPr>
  </w:style>
  <w:style w:type="paragraph" w:customStyle="1" w:styleId="xl77">
    <w:name w:val="xl77"/>
    <w:basedOn w:val="Normal"/>
    <w:rsid w:val="00A22D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MX" w:eastAsia="es-MX"/>
    </w:rPr>
  </w:style>
  <w:style w:type="paragraph" w:customStyle="1" w:styleId="xl78">
    <w:name w:val="xl78"/>
    <w:basedOn w:val="Normal"/>
    <w:rsid w:val="00A22D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MX" w:eastAsia="es-MX"/>
    </w:rPr>
  </w:style>
  <w:style w:type="paragraph" w:customStyle="1" w:styleId="xl79">
    <w:name w:val="xl79"/>
    <w:basedOn w:val="Normal"/>
    <w:rsid w:val="00A22D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MX" w:eastAsia="es-MX"/>
    </w:rPr>
  </w:style>
  <w:style w:type="paragraph" w:customStyle="1" w:styleId="xl80">
    <w:name w:val="xl80"/>
    <w:basedOn w:val="Normal"/>
    <w:rsid w:val="00A22D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MX" w:eastAsia="es-MX"/>
    </w:rPr>
  </w:style>
  <w:style w:type="paragraph" w:customStyle="1" w:styleId="xl81">
    <w:name w:val="xl81"/>
    <w:basedOn w:val="Normal"/>
    <w:rsid w:val="00A22D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MX" w:eastAsia="es-MX"/>
    </w:rPr>
  </w:style>
  <w:style w:type="paragraph" w:customStyle="1" w:styleId="xl82">
    <w:name w:val="xl82"/>
    <w:basedOn w:val="Normal"/>
    <w:rsid w:val="00A22D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MX" w:eastAsia="es-MX"/>
    </w:rPr>
  </w:style>
  <w:style w:type="paragraph" w:customStyle="1" w:styleId="xl83">
    <w:name w:val="xl83"/>
    <w:basedOn w:val="Normal"/>
    <w:rsid w:val="00A22D52"/>
    <w:pPr>
      <w:spacing w:before="100" w:beforeAutospacing="1" w:after="100" w:afterAutospacing="1"/>
      <w:textAlignment w:val="center"/>
    </w:pPr>
    <w:rPr>
      <w:lang w:val="es-MX" w:eastAsia="es-MX"/>
    </w:rPr>
  </w:style>
  <w:style w:type="paragraph" w:customStyle="1" w:styleId="xl84">
    <w:name w:val="xl84"/>
    <w:basedOn w:val="Normal"/>
    <w:rsid w:val="00A22D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MX" w:eastAsia="es-MX"/>
    </w:rPr>
  </w:style>
  <w:style w:type="paragraph" w:customStyle="1" w:styleId="Textopredeterminado">
    <w:name w:val="Texto predeterminado"/>
    <w:basedOn w:val="Normal"/>
    <w:rsid w:val="0065189B"/>
    <w:pPr>
      <w:widowControl w:val="0"/>
      <w:autoSpaceDE w:val="0"/>
      <w:autoSpaceDN w:val="0"/>
      <w:adjustRightInd w:val="0"/>
    </w:pPr>
    <w:rPr>
      <w:lang w:val="es-ES"/>
    </w:rPr>
  </w:style>
  <w:style w:type="character" w:customStyle="1" w:styleId="CharAttribute6">
    <w:name w:val="CharAttribute6"/>
    <w:rsid w:val="00370ECE"/>
    <w:rPr>
      <w:rFonts w:ascii="Arial" w:eastAsia="Arial"/>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938105891">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7195445">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1451504">
      <w:bodyDiv w:val="1"/>
      <w:marLeft w:val="0"/>
      <w:marRight w:val="0"/>
      <w:marTop w:val="0"/>
      <w:marBottom w:val="0"/>
      <w:divBdr>
        <w:top w:val="none" w:sz="0" w:space="0" w:color="auto"/>
        <w:left w:val="none" w:sz="0" w:space="0" w:color="auto"/>
        <w:bottom w:val="none" w:sz="0" w:space="0" w:color="auto"/>
        <w:right w:val="none" w:sz="0" w:space="0" w:color="auto"/>
      </w:divBdr>
    </w:div>
    <w:div w:id="1706175712">
      <w:bodyDiv w:val="1"/>
      <w:marLeft w:val="0"/>
      <w:marRight w:val="0"/>
      <w:marTop w:val="0"/>
      <w:marBottom w:val="0"/>
      <w:divBdr>
        <w:top w:val="none" w:sz="0" w:space="0" w:color="auto"/>
        <w:left w:val="none" w:sz="0" w:space="0" w:color="auto"/>
        <w:bottom w:val="none" w:sz="0" w:space="0" w:color="auto"/>
        <w:right w:val="none" w:sz="0" w:space="0" w:color="auto"/>
      </w:divBdr>
    </w:div>
    <w:div w:id="1853571760">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lici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enor.grusa-ofcon@policia.gov.co"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B0D8FE-8052-4323-B2A8-3634E435B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663</TotalTime>
  <Pages>44</Pages>
  <Words>26919</Words>
  <Characters>148056</Characters>
  <Application>Microsoft Office Word</Application>
  <DocSecurity>0</DocSecurity>
  <Lines>1233</Lines>
  <Paragraphs>349</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FONDO ROTATORIO DE LA POLICIA</Company>
  <LinksUpToDate>false</LinksUpToDate>
  <CharactersWithSpaces>174626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cp:lastModifiedBy>DISAN - DIEGO ALEXANDER VARGAS GARCIA</cp:lastModifiedBy>
  <cp:revision>30</cp:revision>
  <cp:lastPrinted>2021-06-29T16:57:00Z</cp:lastPrinted>
  <dcterms:created xsi:type="dcterms:W3CDTF">2020-06-23T14:41:00Z</dcterms:created>
  <dcterms:modified xsi:type="dcterms:W3CDTF">2021-06-30T00:21:00Z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