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36"/>
        <w:gridCol w:w="1134"/>
        <w:gridCol w:w="1276"/>
        <w:gridCol w:w="440"/>
        <w:gridCol w:w="410"/>
        <w:gridCol w:w="505"/>
        <w:gridCol w:w="913"/>
        <w:gridCol w:w="712"/>
        <w:gridCol w:w="415"/>
        <w:gridCol w:w="793"/>
        <w:gridCol w:w="76"/>
        <w:gridCol w:w="236"/>
      </w:tblGrid>
      <w:tr w:rsidR="005755B5" w:rsidRPr="005755B5" w:rsidTr="005D1D8E">
        <w:trPr>
          <w:trHeight w:val="219"/>
          <w:jc w:val="center"/>
        </w:trPr>
        <w:tc>
          <w:tcPr>
            <w:tcW w:w="2036" w:type="dxa"/>
            <w:shd w:val="clear" w:color="auto" w:fill="D9D9D9"/>
            <w:vAlign w:val="center"/>
          </w:tcPr>
          <w:p w:rsidR="005D1D8E" w:rsidRPr="005755B5" w:rsidRDefault="005D1D8E" w:rsidP="00FF2EBD">
            <w:pPr>
              <w:spacing w:after="0" w:line="240" w:lineRule="auto"/>
              <w:contextualSpacing/>
              <w:jc w:val="center"/>
              <w:rPr>
                <w:rFonts w:ascii="Arial" w:hAnsi="Arial" w:cs="Arial"/>
                <w:b/>
              </w:rPr>
            </w:pPr>
            <w:r w:rsidRPr="005755B5">
              <w:rPr>
                <w:rFonts w:ascii="Arial" w:hAnsi="Arial" w:cs="Arial"/>
              </w:rPr>
              <w:t>Modalidad de Selección</w:t>
            </w:r>
          </w:p>
        </w:tc>
        <w:tc>
          <w:tcPr>
            <w:tcW w:w="6910" w:type="dxa"/>
            <w:gridSpan w:val="11"/>
            <w:shd w:val="clear" w:color="auto" w:fill="FFFFFF"/>
            <w:vAlign w:val="center"/>
          </w:tcPr>
          <w:p w:rsidR="005D1D8E" w:rsidRPr="005755B5" w:rsidRDefault="005D1D8E" w:rsidP="00FF2EBD">
            <w:pPr>
              <w:spacing w:after="0" w:line="240" w:lineRule="auto"/>
              <w:contextualSpacing/>
              <w:jc w:val="center"/>
              <w:rPr>
                <w:rFonts w:ascii="Arial" w:hAnsi="Arial" w:cs="Arial"/>
                <w:b/>
              </w:rPr>
            </w:pPr>
            <w:r w:rsidRPr="005755B5">
              <w:rPr>
                <w:rFonts w:ascii="Arial" w:hAnsi="Arial" w:cs="Arial"/>
              </w:rPr>
              <w:t>Directa (Artículo 2.2.1.2.1.4.9. del decreto 1082 de 2015)</w:t>
            </w:r>
          </w:p>
        </w:tc>
      </w:tr>
      <w:tr w:rsidR="005755B5" w:rsidRPr="005755B5" w:rsidTr="005D1D8E">
        <w:trPr>
          <w:jc w:val="center"/>
        </w:trPr>
        <w:tc>
          <w:tcPr>
            <w:tcW w:w="2036" w:type="dxa"/>
            <w:vMerge w:val="restart"/>
            <w:shd w:val="clear" w:color="auto" w:fill="D9D9D9"/>
            <w:vAlign w:val="center"/>
          </w:tcPr>
          <w:p w:rsidR="005D1D8E" w:rsidRPr="005755B5" w:rsidRDefault="005D1D8E" w:rsidP="00FF2EBD">
            <w:pPr>
              <w:spacing w:after="0" w:line="240" w:lineRule="auto"/>
              <w:contextualSpacing/>
              <w:jc w:val="center"/>
              <w:rPr>
                <w:rFonts w:ascii="Arial" w:hAnsi="Arial" w:cs="Arial"/>
              </w:rPr>
            </w:pPr>
            <w:r w:rsidRPr="005755B5">
              <w:rPr>
                <w:rFonts w:ascii="Arial" w:hAnsi="Arial" w:cs="Arial"/>
              </w:rPr>
              <w:t>Contratista</w:t>
            </w:r>
          </w:p>
        </w:tc>
        <w:tc>
          <w:tcPr>
            <w:tcW w:w="4678" w:type="dxa"/>
            <w:gridSpan w:val="6"/>
            <w:shd w:val="clear" w:color="auto" w:fill="auto"/>
            <w:vAlign w:val="center"/>
          </w:tcPr>
          <w:p w:rsidR="005D1D8E" w:rsidRPr="005755B5" w:rsidRDefault="00C57DE3" w:rsidP="00FF2EBD">
            <w:pPr>
              <w:spacing w:after="0" w:line="240" w:lineRule="auto"/>
              <w:contextualSpacing/>
              <w:jc w:val="center"/>
              <w:rPr>
                <w:rFonts w:ascii="Arial" w:hAnsi="Arial" w:cs="Arial"/>
                <w:b/>
              </w:rPr>
            </w:pPr>
            <w:r w:rsidRPr="005755B5">
              <w:rPr>
                <w:rFonts w:ascii="Arial" w:hAnsi="Arial" w:cs="Arial"/>
                <w:b/>
              </w:rPr>
              <w:t>NIDIA FRANCISCA TERAN VIVAS</w:t>
            </w:r>
          </w:p>
        </w:tc>
        <w:tc>
          <w:tcPr>
            <w:tcW w:w="712" w:type="dxa"/>
            <w:shd w:val="clear" w:color="auto" w:fill="D9D9D9"/>
            <w:vAlign w:val="center"/>
          </w:tcPr>
          <w:p w:rsidR="005D1D8E" w:rsidRPr="005755B5" w:rsidRDefault="005D1D8E" w:rsidP="00FF2EBD">
            <w:pPr>
              <w:spacing w:after="0" w:line="240" w:lineRule="auto"/>
              <w:contextualSpacing/>
              <w:jc w:val="center"/>
              <w:rPr>
                <w:rFonts w:ascii="Arial" w:hAnsi="Arial" w:cs="Arial"/>
              </w:rPr>
            </w:pPr>
            <w:r w:rsidRPr="005755B5">
              <w:rPr>
                <w:rFonts w:ascii="Arial" w:hAnsi="Arial" w:cs="Arial"/>
              </w:rPr>
              <w:t>PN*</w:t>
            </w:r>
          </w:p>
        </w:tc>
        <w:tc>
          <w:tcPr>
            <w:tcW w:w="415" w:type="dxa"/>
            <w:shd w:val="clear" w:color="auto" w:fill="auto"/>
            <w:vAlign w:val="center"/>
          </w:tcPr>
          <w:p w:rsidR="005D1D8E" w:rsidRPr="005755B5" w:rsidRDefault="005D1D8E" w:rsidP="00AF5CB2">
            <w:pPr>
              <w:spacing w:after="0" w:line="240" w:lineRule="auto"/>
              <w:contextualSpacing/>
              <w:rPr>
                <w:rFonts w:ascii="Arial" w:hAnsi="Arial" w:cs="Arial"/>
              </w:rPr>
            </w:pPr>
            <w:r w:rsidRPr="005755B5">
              <w:rPr>
                <w:rFonts w:ascii="Arial" w:hAnsi="Arial" w:cs="Arial"/>
              </w:rPr>
              <w:t>X</w:t>
            </w:r>
          </w:p>
        </w:tc>
        <w:tc>
          <w:tcPr>
            <w:tcW w:w="869" w:type="dxa"/>
            <w:gridSpan w:val="2"/>
            <w:shd w:val="clear" w:color="auto" w:fill="D9D9D9"/>
            <w:vAlign w:val="center"/>
          </w:tcPr>
          <w:p w:rsidR="005D1D8E" w:rsidRPr="005755B5" w:rsidRDefault="005D1D8E" w:rsidP="00FF2EBD">
            <w:pPr>
              <w:spacing w:after="0" w:line="240" w:lineRule="auto"/>
              <w:contextualSpacing/>
              <w:jc w:val="center"/>
              <w:rPr>
                <w:rFonts w:ascii="Arial" w:hAnsi="Arial" w:cs="Arial"/>
                <w:b/>
              </w:rPr>
            </w:pPr>
            <w:r w:rsidRPr="005755B5">
              <w:rPr>
                <w:rFonts w:ascii="Arial" w:hAnsi="Arial" w:cs="Arial"/>
              </w:rPr>
              <w:t>PJ</w:t>
            </w:r>
          </w:p>
        </w:tc>
        <w:tc>
          <w:tcPr>
            <w:tcW w:w="236" w:type="dxa"/>
            <w:shd w:val="clear" w:color="auto" w:fill="auto"/>
            <w:vAlign w:val="center"/>
          </w:tcPr>
          <w:p w:rsidR="005D1D8E" w:rsidRPr="005755B5" w:rsidRDefault="005D1D8E" w:rsidP="00FF2EBD">
            <w:pPr>
              <w:spacing w:after="0" w:line="240" w:lineRule="auto"/>
              <w:contextualSpacing/>
              <w:jc w:val="center"/>
              <w:rPr>
                <w:rFonts w:ascii="Arial" w:hAnsi="Arial" w:cs="Arial"/>
                <w:b/>
              </w:rPr>
            </w:pPr>
          </w:p>
        </w:tc>
      </w:tr>
      <w:tr w:rsidR="005755B5" w:rsidRPr="005755B5" w:rsidTr="005D1D8E">
        <w:trPr>
          <w:jc w:val="center"/>
        </w:trPr>
        <w:tc>
          <w:tcPr>
            <w:tcW w:w="2036" w:type="dxa"/>
            <w:vMerge/>
            <w:shd w:val="clear" w:color="auto" w:fill="D9D9D9"/>
            <w:vAlign w:val="center"/>
          </w:tcPr>
          <w:p w:rsidR="005D1D8E" w:rsidRPr="005755B5" w:rsidRDefault="005D1D8E" w:rsidP="00FF2EBD">
            <w:pPr>
              <w:spacing w:after="0" w:line="240" w:lineRule="auto"/>
              <w:contextualSpacing/>
              <w:jc w:val="center"/>
              <w:rPr>
                <w:rFonts w:ascii="Arial" w:hAnsi="Arial" w:cs="Arial"/>
              </w:rPr>
            </w:pPr>
          </w:p>
        </w:tc>
        <w:tc>
          <w:tcPr>
            <w:tcW w:w="1134" w:type="dxa"/>
            <w:shd w:val="clear" w:color="auto" w:fill="D9D9D9"/>
            <w:vAlign w:val="center"/>
          </w:tcPr>
          <w:p w:rsidR="005D1D8E" w:rsidRPr="005755B5" w:rsidRDefault="005D1D8E" w:rsidP="00AF5CB2">
            <w:pPr>
              <w:spacing w:after="0" w:line="240" w:lineRule="auto"/>
              <w:contextualSpacing/>
              <w:rPr>
                <w:rFonts w:ascii="Arial" w:hAnsi="Arial" w:cs="Arial"/>
              </w:rPr>
            </w:pPr>
            <w:r w:rsidRPr="005755B5">
              <w:rPr>
                <w:rFonts w:ascii="Arial" w:hAnsi="Arial" w:cs="Arial"/>
              </w:rPr>
              <w:t>NIT</w:t>
            </w:r>
          </w:p>
        </w:tc>
        <w:tc>
          <w:tcPr>
            <w:tcW w:w="2126" w:type="dxa"/>
            <w:gridSpan w:val="3"/>
            <w:shd w:val="clear" w:color="auto" w:fill="auto"/>
            <w:vAlign w:val="center"/>
          </w:tcPr>
          <w:p w:rsidR="005D1D8E" w:rsidRPr="005755B5" w:rsidRDefault="00C57DE3" w:rsidP="00FF2EBD">
            <w:pPr>
              <w:spacing w:after="0" w:line="240" w:lineRule="auto"/>
              <w:contextualSpacing/>
              <w:jc w:val="center"/>
              <w:rPr>
                <w:rFonts w:ascii="Arial" w:hAnsi="Arial" w:cs="Arial"/>
              </w:rPr>
            </w:pPr>
            <w:r w:rsidRPr="005755B5">
              <w:rPr>
                <w:rFonts w:ascii="Arial" w:hAnsi="Arial" w:cs="Arial"/>
              </w:rPr>
              <w:t>69.055.251-1</w:t>
            </w:r>
          </w:p>
        </w:tc>
        <w:tc>
          <w:tcPr>
            <w:tcW w:w="1418" w:type="dxa"/>
            <w:gridSpan w:val="2"/>
            <w:shd w:val="clear" w:color="auto" w:fill="D9D9D9"/>
            <w:vAlign w:val="center"/>
          </w:tcPr>
          <w:p w:rsidR="005D1D8E" w:rsidRPr="005755B5" w:rsidRDefault="005D1D8E" w:rsidP="00AF5CB2">
            <w:pPr>
              <w:spacing w:after="0" w:line="240" w:lineRule="auto"/>
              <w:contextualSpacing/>
              <w:rPr>
                <w:rFonts w:ascii="Arial" w:hAnsi="Arial" w:cs="Arial"/>
              </w:rPr>
            </w:pPr>
            <w:r w:rsidRPr="005755B5">
              <w:rPr>
                <w:rFonts w:ascii="Arial" w:hAnsi="Arial" w:cs="Arial"/>
              </w:rPr>
              <w:t>Domicilio</w:t>
            </w:r>
          </w:p>
        </w:tc>
        <w:tc>
          <w:tcPr>
            <w:tcW w:w="2232" w:type="dxa"/>
            <w:gridSpan w:val="5"/>
            <w:shd w:val="clear" w:color="auto" w:fill="auto"/>
            <w:vAlign w:val="center"/>
          </w:tcPr>
          <w:p w:rsidR="005D1D8E" w:rsidRPr="005755B5" w:rsidRDefault="00C260F0" w:rsidP="00FF2EBD">
            <w:pPr>
              <w:spacing w:after="0" w:line="240" w:lineRule="auto"/>
              <w:contextualSpacing/>
              <w:jc w:val="center"/>
              <w:rPr>
                <w:rFonts w:ascii="Arial" w:hAnsi="Arial" w:cs="Arial"/>
              </w:rPr>
            </w:pPr>
            <w:r w:rsidRPr="005755B5">
              <w:rPr>
                <w:rFonts w:ascii="Arial" w:hAnsi="Arial" w:cs="Arial"/>
              </w:rPr>
              <w:t>Mocoa, Putumayo</w:t>
            </w:r>
          </w:p>
        </w:tc>
      </w:tr>
      <w:tr w:rsidR="005755B5" w:rsidRPr="005755B5" w:rsidTr="005D1D8E">
        <w:trPr>
          <w:jc w:val="center"/>
        </w:trPr>
        <w:tc>
          <w:tcPr>
            <w:tcW w:w="2036" w:type="dxa"/>
            <w:vMerge/>
            <w:shd w:val="clear" w:color="auto" w:fill="D9D9D9"/>
            <w:vAlign w:val="center"/>
          </w:tcPr>
          <w:p w:rsidR="005D1D8E" w:rsidRPr="005755B5" w:rsidRDefault="005D1D8E" w:rsidP="00FF2EBD">
            <w:pPr>
              <w:spacing w:after="0" w:line="240" w:lineRule="auto"/>
              <w:contextualSpacing/>
              <w:jc w:val="center"/>
              <w:rPr>
                <w:rFonts w:ascii="Arial" w:hAnsi="Arial" w:cs="Arial"/>
              </w:rPr>
            </w:pPr>
          </w:p>
        </w:tc>
        <w:tc>
          <w:tcPr>
            <w:tcW w:w="3260" w:type="dxa"/>
            <w:gridSpan w:val="4"/>
            <w:shd w:val="clear" w:color="auto" w:fill="D9D9D9"/>
            <w:vAlign w:val="center"/>
          </w:tcPr>
          <w:p w:rsidR="005D1D8E" w:rsidRPr="005755B5" w:rsidRDefault="005D1D8E" w:rsidP="00AF5CB2">
            <w:pPr>
              <w:spacing w:after="0" w:line="240" w:lineRule="auto"/>
              <w:contextualSpacing/>
              <w:rPr>
                <w:rFonts w:ascii="Arial" w:hAnsi="Arial" w:cs="Arial"/>
              </w:rPr>
            </w:pPr>
            <w:r w:rsidRPr="005755B5">
              <w:rPr>
                <w:rFonts w:ascii="Arial" w:hAnsi="Arial" w:cs="Arial"/>
              </w:rPr>
              <w:t>CODIGO UNSPSC</w:t>
            </w:r>
          </w:p>
        </w:tc>
        <w:tc>
          <w:tcPr>
            <w:tcW w:w="3650" w:type="dxa"/>
            <w:gridSpan w:val="7"/>
            <w:shd w:val="clear" w:color="auto" w:fill="FFFFFF"/>
            <w:vAlign w:val="center"/>
          </w:tcPr>
          <w:p w:rsidR="005D1D8E" w:rsidRPr="005755B5" w:rsidRDefault="00C57DE3" w:rsidP="00FF2EBD">
            <w:pPr>
              <w:spacing w:after="0" w:line="240" w:lineRule="auto"/>
              <w:contextualSpacing/>
              <w:jc w:val="center"/>
              <w:rPr>
                <w:rFonts w:ascii="Arial" w:hAnsi="Arial" w:cs="Arial"/>
              </w:rPr>
            </w:pPr>
            <w:r w:rsidRPr="005755B5">
              <w:rPr>
                <w:rFonts w:ascii="Arial" w:hAnsi="Arial" w:cs="Arial"/>
                <w:b/>
              </w:rPr>
              <w:t>77101604</w:t>
            </w:r>
          </w:p>
        </w:tc>
      </w:tr>
      <w:tr w:rsidR="005755B5" w:rsidRPr="005755B5" w:rsidTr="005D1D8E">
        <w:trPr>
          <w:trHeight w:val="580"/>
          <w:jc w:val="center"/>
        </w:trPr>
        <w:tc>
          <w:tcPr>
            <w:tcW w:w="2036" w:type="dxa"/>
            <w:vMerge/>
            <w:shd w:val="clear" w:color="auto" w:fill="D9D9D9"/>
            <w:vAlign w:val="center"/>
          </w:tcPr>
          <w:p w:rsidR="005D1D8E" w:rsidRPr="005755B5" w:rsidRDefault="005D1D8E" w:rsidP="00FF2EBD">
            <w:pPr>
              <w:spacing w:after="0" w:line="240" w:lineRule="auto"/>
              <w:contextualSpacing/>
              <w:jc w:val="center"/>
              <w:rPr>
                <w:rFonts w:ascii="Arial" w:hAnsi="Arial" w:cs="Arial"/>
              </w:rPr>
            </w:pPr>
          </w:p>
        </w:tc>
        <w:tc>
          <w:tcPr>
            <w:tcW w:w="2850" w:type="dxa"/>
            <w:gridSpan w:val="3"/>
            <w:shd w:val="clear" w:color="auto" w:fill="D9D9D9"/>
            <w:vAlign w:val="center"/>
          </w:tcPr>
          <w:p w:rsidR="005D1D8E" w:rsidRPr="005755B5" w:rsidRDefault="005D1D8E" w:rsidP="00FF2EBD">
            <w:pPr>
              <w:spacing w:after="0" w:line="240" w:lineRule="auto"/>
              <w:contextualSpacing/>
              <w:jc w:val="center"/>
              <w:rPr>
                <w:rFonts w:ascii="Arial" w:hAnsi="Arial" w:cs="Arial"/>
              </w:rPr>
            </w:pPr>
            <w:r w:rsidRPr="005755B5">
              <w:rPr>
                <w:rFonts w:ascii="Arial" w:hAnsi="Arial" w:cs="Arial"/>
              </w:rPr>
              <w:t>Profesional</w:t>
            </w:r>
          </w:p>
        </w:tc>
        <w:tc>
          <w:tcPr>
            <w:tcW w:w="410" w:type="dxa"/>
            <w:shd w:val="clear" w:color="auto" w:fill="FFFFFF"/>
            <w:vAlign w:val="center"/>
          </w:tcPr>
          <w:p w:rsidR="005D1D8E" w:rsidRPr="005755B5" w:rsidRDefault="00C260F0" w:rsidP="00FF2EBD">
            <w:pPr>
              <w:spacing w:after="0" w:line="240" w:lineRule="auto"/>
              <w:contextualSpacing/>
              <w:jc w:val="center"/>
              <w:rPr>
                <w:rFonts w:ascii="Arial" w:hAnsi="Arial" w:cs="Arial"/>
              </w:rPr>
            </w:pPr>
            <w:r w:rsidRPr="005755B5">
              <w:rPr>
                <w:rFonts w:ascii="Arial" w:hAnsi="Arial" w:cs="Arial"/>
              </w:rPr>
              <w:t>X</w:t>
            </w:r>
          </w:p>
        </w:tc>
        <w:tc>
          <w:tcPr>
            <w:tcW w:w="3338" w:type="dxa"/>
            <w:gridSpan w:val="5"/>
            <w:shd w:val="clear" w:color="auto" w:fill="D9D9D9"/>
            <w:vAlign w:val="center"/>
          </w:tcPr>
          <w:p w:rsidR="005D1D8E" w:rsidRPr="005755B5" w:rsidRDefault="005D1D8E" w:rsidP="00FF2EBD">
            <w:pPr>
              <w:spacing w:after="0" w:line="240" w:lineRule="auto"/>
              <w:contextualSpacing/>
              <w:jc w:val="center"/>
              <w:rPr>
                <w:rFonts w:ascii="Arial" w:hAnsi="Arial" w:cs="Arial"/>
              </w:rPr>
            </w:pPr>
            <w:r w:rsidRPr="005755B5">
              <w:rPr>
                <w:rFonts w:ascii="Arial" w:hAnsi="Arial" w:cs="Arial"/>
              </w:rPr>
              <w:t>Postgrado</w:t>
            </w:r>
          </w:p>
        </w:tc>
        <w:tc>
          <w:tcPr>
            <w:tcW w:w="312" w:type="dxa"/>
            <w:gridSpan w:val="2"/>
            <w:shd w:val="clear" w:color="auto" w:fill="FFFFFF"/>
            <w:vAlign w:val="center"/>
          </w:tcPr>
          <w:p w:rsidR="005D1D8E" w:rsidRPr="005755B5" w:rsidRDefault="00C260F0" w:rsidP="00FF2EBD">
            <w:pPr>
              <w:spacing w:after="0" w:line="240" w:lineRule="auto"/>
              <w:contextualSpacing/>
              <w:jc w:val="center"/>
              <w:rPr>
                <w:rFonts w:ascii="Arial" w:hAnsi="Arial" w:cs="Arial"/>
                <w:b/>
              </w:rPr>
            </w:pPr>
            <w:r w:rsidRPr="005755B5">
              <w:rPr>
                <w:rFonts w:ascii="Arial" w:hAnsi="Arial" w:cs="Arial"/>
                <w:b/>
              </w:rPr>
              <w:t>X</w:t>
            </w:r>
          </w:p>
        </w:tc>
      </w:tr>
      <w:tr w:rsidR="005755B5" w:rsidRPr="005755B5" w:rsidTr="005D1D8E">
        <w:trPr>
          <w:trHeight w:val="235"/>
          <w:jc w:val="center"/>
        </w:trPr>
        <w:tc>
          <w:tcPr>
            <w:tcW w:w="2036" w:type="dxa"/>
            <w:vMerge/>
            <w:shd w:val="clear" w:color="auto" w:fill="D9D9D9"/>
            <w:vAlign w:val="center"/>
          </w:tcPr>
          <w:p w:rsidR="005D1D8E" w:rsidRPr="005755B5" w:rsidRDefault="005D1D8E" w:rsidP="00FF2EBD">
            <w:pPr>
              <w:spacing w:after="0" w:line="240" w:lineRule="auto"/>
              <w:contextualSpacing/>
              <w:jc w:val="center"/>
              <w:rPr>
                <w:rFonts w:ascii="Arial" w:hAnsi="Arial" w:cs="Arial"/>
              </w:rPr>
            </w:pPr>
          </w:p>
        </w:tc>
        <w:tc>
          <w:tcPr>
            <w:tcW w:w="2850" w:type="dxa"/>
            <w:gridSpan w:val="3"/>
            <w:vMerge w:val="restart"/>
            <w:shd w:val="clear" w:color="auto" w:fill="D9D9D9"/>
            <w:vAlign w:val="center"/>
          </w:tcPr>
          <w:p w:rsidR="005D1D8E" w:rsidRPr="005755B5" w:rsidRDefault="005D1D8E" w:rsidP="00FF2EBD">
            <w:pPr>
              <w:spacing w:after="0" w:line="240" w:lineRule="auto"/>
              <w:contextualSpacing/>
              <w:jc w:val="center"/>
              <w:rPr>
                <w:rFonts w:ascii="Arial" w:hAnsi="Arial" w:cs="Arial"/>
              </w:rPr>
            </w:pPr>
            <w:r w:rsidRPr="005755B5">
              <w:rPr>
                <w:rFonts w:ascii="Arial" w:hAnsi="Arial" w:cs="Arial"/>
              </w:rPr>
              <w:t>Apoyo a la gestión</w:t>
            </w:r>
          </w:p>
        </w:tc>
        <w:tc>
          <w:tcPr>
            <w:tcW w:w="410" w:type="dxa"/>
            <w:vMerge w:val="restart"/>
            <w:shd w:val="clear" w:color="auto" w:fill="FFFFFF"/>
            <w:vAlign w:val="center"/>
          </w:tcPr>
          <w:p w:rsidR="005D1D8E" w:rsidRPr="005755B5" w:rsidRDefault="005D1D8E" w:rsidP="00FF2EBD">
            <w:pPr>
              <w:spacing w:after="0" w:line="240" w:lineRule="auto"/>
              <w:contextualSpacing/>
              <w:jc w:val="center"/>
              <w:rPr>
                <w:rFonts w:ascii="Arial" w:hAnsi="Arial" w:cs="Arial"/>
              </w:rPr>
            </w:pPr>
          </w:p>
        </w:tc>
        <w:tc>
          <w:tcPr>
            <w:tcW w:w="3338" w:type="dxa"/>
            <w:gridSpan w:val="5"/>
            <w:shd w:val="clear" w:color="auto" w:fill="D9D9D9"/>
            <w:vAlign w:val="center"/>
          </w:tcPr>
          <w:p w:rsidR="005D1D8E" w:rsidRPr="005755B5" w:rsidRDefault="005D1D8E" w:rsidP="00FF2EBD">
            <w:pPr>
              <w:spacing w:after="0" w:line="240" w:lineRule="auto"/>
              <w:contextualSpacing/>
              <w:jc w:val="center"/>
              <w:rPr>
                <w:rFonts w:ascii="Arial" w:hAnsi="Arial" w:cs="Arial"/>
              </w:rPr>
            </w:pPr>
            <w:r w:rsidRPr="005755B5">
              <w:rPr>
                <w:rFonts w:ascii="Arial" w:hAnsi="Arial" w:cs="Arial"/>
              </w:rPr>
              <w:t>Maestría</w:t>
            </w:r>
          </w:p>
        </w:tc>
        <w:tc>
          <w:tcPr>
            <w:tcW w:w="312" w:type="dxa"/>
            <w:gridSpan w:val="2"/>
            <w:shd w:val="clear" w:color="auto" w:fill="FFFFFF"/>
            <w:vAlign w:val="center"/>
          </w:tcPr>
          <w:p w:rsidR="005D1D8E" w:rsidRPr="005755B5" w:rsidRDefault="005D1D8E" w:rsidP="00FF2EBD">
            <w:pPr>
              <w:spacing w:after="0" w:line="240" w:lineRule="auto"/>
              <w:contextualSpacing/>
              <w:jc w:val="center"/>
              <w:rPr>
                <w:rFonts w:ascii="Arial" w:hAnsi="Arial" w:cs="Arial"/>
                <w:b/>
              </w:rPr>
            </w:pPr>
          </w:p>
        </w:tc>
      </w:tr>
      <w:tr w:rsidR="005755B5" w:rsidRPr="005755B5" w:rsidTr="005D1D8E">
        <w:trPr>
          <w:jc w:val="center"/>
        </w:trPr>
        <w:tc>
          <w:tcPr>
            <w:tcW w:w="2036" w:type="dxa"/>
            <w:vMerge/>
            <w:shd w:val="clear" w:color="auto" w:fill="D9D9D9"/>
            <w:vAlign w:val="center"/>
          </w:tcPr>
          <w:p w:rsidR="005D1D8E" w:rsidRPr="005755B5" w:rsidRDefault="005D1D8E" w:rsidP="00FF2EBD">
            <w:pPr>
              <w:spacing w:after="0" w:line="240" w:lineRule="auto"/>
              <w:contextualSpacing/>
              <w:jc w:val="center"/>
              <w:rPr>
                <w:rFonts w:ascii="Arial" w:hAnsi="Arial" w:cs="Arial"/>
              </w:rPr>
            </w:pPr>
          </w:p>
        </w:tc>
        <w:tc>
          <w:tcPr>
            <w:tcW w:w="2850" w:type="dxa"/>
            <w:gridSpan w:val="3"/>
            <w:vMerge/>
            <w:shd w:val="clear" w:color="auto" w:fill="D9D9D9"/>
            <w:vAlign w:val="center"/>
          </w:tcPr>
          <w:p w:rsidR="005D1D8E" w:rsidRPr="005755B5" w:rsidRDefault="005D1D8E" w:rsidP="00FF2EBD">
            <w:pPr>
              <w:spacing w:after="0" w:line="240" w:lineRule="auto"/>
              <w:contextualSpacing/>
              <w:jc w:val="center"/>
              <w:rPr>
                <w:rFonts w:ascii="Arial" w:hAnsi="Arial" w:cs="Arial"/>
              </w:rPr>
            </w:pPr>
          </w:p>
        </w:tc>
        <w:tc>
          <w:tcPr>
            <w:tcW w:w="410" w:type="dxa"/>
            <w:vMerge/>
            <w:shd w:val="clear" w:color="auto" w:fill="FFFFFF"/>
            <w:vAlign w:val="center"/>
          </w:tcPr>
          <w:p w:rsidR="005D1D8E" w:rsidRPr="005755B5" w:rsidRDefault="005D1D8E" w:rsidP="00FF2EBD">
            <w:pPr>
              <w:spacing w:after="0" w:line="240" w:lineRule="auto"/>
              <w:contextualSpacing/>
              <w:jc w:val="center"/>
              <w:rPr>
                <w:rFonts w:ascii="Arial" w:hAnsi="Arial" w:cs="Arial"/>
              </w:rPr>
            </w:pPr>
          </w:p>
        </w:tc>
        <w:tc>
          <w:tcPr>
            <w:tcW w:w="3338" w:type="dxa"/>
            <w:gridSpan w:val="5"/>
            <w:shd w:val="clear" w:color="auto" w:fill="D9D9D9"/>
            <w:vAlign w:val="center"/>
          </w:tcPr>
          <w:p w:rsidR="005D1D8E" w:rsidRPr="005755B5" w:rsidRDefault="005D1D8E" w:rsidP="00FF2EBD">
            <w:pPr>
              <w:spacing w:after="0" w:line="240" w:lineRule="auto"/>
              <w:contextualSpacing/>
              <w:jc w:val="center"/>
              <w:rPr>
                <w:rFonts w:ascii="Arial" w:hAnsi="Arial" w:cs="Arial"/>
              </w:rPr>
            </w:pPr>
            <w:r w:rsidRPr="005755B5">
              <w:rPr>
                <w:rFonts w:ascii="Arial" w:hAnsi="Arial" w:cs="Arial"/>
              </w:rPr>
              <w:t>Doctorado</w:t>
            </w:r>
          </w:p>
        </w:tc>
        <w:tc>
          <w:tcPr>
            <w:tcW w:w="312" w:type="dxa"/>
            <w:gridSpan w:val="2"/>
            <w:shd w:val="clear" w:color="auto" w:fill="FFFFFF"/>
            <w:vAlign w:val="center"/>
          </w:tcPr>
          <w:p w:rsidR="005D1D8E" w:rsidRPr="005755B5" w:rsidRDefault="005D1D8E" w:rsidP="00FF2EBD">
            <w:pPr>
              <w:spacing w:after="0" w:line="240" w:lineRule="auto"/>
              <w:contextualSpacing/>
              <w:jc w:val="center"/>
              <w:rPr>
                <w:rFonts w:ascii="Arial" w:hAnsi="Arial" w:cs="Arial"/>
                <w:b/>
              </w:rPr>
            </w:pPr>
          </w:p>
        </w:tc>
      </w:tr>
      <w:tr w:rsidR="005755B5" w:rsidRPr="005755B5" w:rsidTr="005D1D8E">
        <w:trPr>
          <w:trHeight w:val="100"/>
          <w:jc w:val="center"/>
        </w:trPr>
        <w:tc>
          <w:tcPr>
            <w:tcW w:w="2036" w:type="dxa"/>
            <w:shd w:val="clear" w:color="auto" w:fill="D9D9D9"/>
            <w:vAlign w:val="center"/>
          </w:tcPr>
          <w:p w:rsidR="005D1D8E" w:rsidRPr="005755B5" w:rsidRDefault="005D1D8E" w:rsidP="00FF2EBD">
            <w:pPr>
              <w:spacing w:after="0" w:line="240" w:lineRule="auto"/>
              <w:contextualSpacing/>
              <w:jc w:val="center"/>
              <w:rPr>
                <w:rFonts w:ascii="Arial" w:hAnsi="Arial" w:cs="Arial"/>
              </w:rPr>
            </w:pPr>
            <w:r w:rsidRPr="005755B5">
              <w:rPr>
                <w:rFonts w:ascii="Arial" w:hAnsi="Arial" w:cs="Arial"/>
              </w:rPr>
              <w:t>Plazo del contrato</w:t>
            </w:r>
          </w:p>
        </w:tc>
        <w:tc>
          <w:tcPr>
            <w:tcW w:w="2410" w:type="dxa"/>
            <w:gridSpan w:val="2"/>
            <w:shd w:val="clear" w:color="auto" w:fill="auto"/>
            <w:vAlign w:val="center"/>
          </w:tcPr>
          <w:p w:rsidR="005D1D8E" w:rsidRPr="005755B5" w:rsidRDefault="00C57DE3" w:rsidP="00C57DE3">
            <w:pPr>
              <w:spacing w:after="0" w:line="240" w:lineRule="auto"/>
              <w:contextualSpacing/>
              <w:jc w:val="center"/>
              <w:rPr>
                <w:rFonts w:ascii="Arial" w:hAnsi="Arial" w:cs="Arial"/>
              </w:rPr>
            </w:pPr>
            <w:r w:rsidRPr="005755B5">
              <w:rPr>
                <w:rFonts w:ascii="Arial" w:hAnsi="Arial" w:cs="Arial"/>
              </w:rPr>
              <w:t>SEIS</w:t>
            </w:r>
            <w:r w:rsidR="002C6A1A" w:rsidRPr="005755B5">
              <w:rPr>
                <w:rFonts w:ascii="Arial" w:hAnsi="Arial" w:cs="Arial"/>
              </w:rPr>
              <w:t xml:space="preserve"> (</w:t>
            </w:r>
            <w:r w:rsidRPr="005755B5">
              <w:rPr>
                <w:rFonts w:ascii="Arial" w:hAnsi="Arial" w:cs="Arial"/>
              </w:rPr>
              <w:t>6</w:t>
            </w:r>
            <w:r w:rsidR="002C6A1A" w:rsidRPr="005755B5">
              <w:rPr>
                <w:rFonts w:ascii="Arial" w:hAnsi="Arial" w:cs="Arial"/>
              </w:rPr>
              <w:t>) meses</w:t>
            </w:r>
            <w:r w:rsidR="00C260F0" w:rsidRPr="005755B5">
              <w:rPr>
                <w:rFonts w:ascii="Arial" w:hAnsi="Arial" w:cs="Arial"/>
              </w:rPr>
              <w:t xml:space="preserve"> </w:t>
            </w:r>
          </w:p>
        </w:tc>
        <w:tc>
          <w:tcPr>
            <w:tcW w:w="1355" w:type="dxa"/>
            <w:gridSpan w:val="3"/>
            <w:shd w:val="clear" w:color="auto" w:fill="D9D9D9"/>
            <w:vAlign w:val="center"/>
          </w:tcPr>
          <w:p w:rsidR="005D1D8E" w:rsidRPr="005755B5" w:rsidRDefault="005D1D8E" w:rsidP="00FF2EBD">
            <w:pPr>
              <w:spacing w:after="0" w:line="240" w:lineRule="auto"/>
              <w:contextualSpacing/>
              <w:jc w:val="center"/>
              <w:rPr>
                <w:rFonts w:ascii="Arial" w:hAnsi="Arial" w:cs="Arial"/>
              </w:rPr>
            </w:pPr>
            <w:r w:rsidRPr="005755B5">
              <w:rPr>
                <w:rFonts w:ascii="Arial" w:hAnsi="Arial" w:cs="Arial"/>
              </w:rPr>
              <w:t>Va</w:t>
            </w:r>
            <w:r w:rsidRPr="005755B5">
              <w:rPr>
                <w:rFonts w:ascii="Arial" w:hAnsi="Arial" w:cs="Arial"/>
                <w:shd w:val="clear" w:color="auto" w:fill="D9D9D9"/>
              </w:rPr>
              <w:t>l</w:t>
            </w:r>
            <w:r w:rsidRPr="005755B5">
              <w:rPr>
                <w:rFonts w:ascii="Arial" w:hAnsi="Arial" w:cs="Arial"/>
              </w:rPr>
              <w:t>or</w:t>
            </w:r>
          </w:p>
        </w:tc>
        <w:tc>
          <w:tcPr>
            <w:tcW w:w="3145" w:type="dxa"/>
            <w:gridSpan w:val="6"/>
            <w:shd w:val="clear" w:color="auto" w:fill="auto"/>
            <w:vAlign w:val="center"/>
          </w:tcPr>
          <w:p w:rsidR="005D1D8E" w:rsidRPr="005755B5" w:rsidRDefault="00AF5CB2" w:rsidP="00C57DE3">
            <w:pPr>
              <w:spacing w:after="0" w:line="240" w:lineRule="auto"/>
              <w:contextualSpacing/>
              <w:jc w:val="center"/>
              <w:rPr>
                <w:rFonts w:ascii="Arial" w:hAnsi="Arial" w:cs="Arial"/>
              </w:rPr>
            </w:pPr>
            <w:r w:rsidRPr="005755B5">
              <w:rPr>
                <w:rFonts w:ascii="Arial" w:hAnsi="Arial" w:cs="Arial"/>
              </w:rPr>
              <w:t>$</w:t>
            </w:r>
            <w:r w:rsidR="00C57DE3" w:rsidRPr="005755B5">
              <w:rPr>
                <w:rFonts w:ascii="Arial" w:hAnsi="Arial" w:cs="Arial"/>
              </w:rPr>
              <w:t>24</w:t>
            </w:r>
            <w:r w:rsidR="002C6A1A" w:rsidRPr="005755B5">
              <w:rPr>
                <w:rFonts w:ascii="Arial" w:hAnsi="Arial" w:cs="Arial"/>
              </w:rPr>
              <w:t>.</w:t>
            </w:r>
            <w:r w:rsidR="00C57DE3" w:rsidRPr="005755B5">
              <w:rPr>
                <w:rFonts w:ascii="Arial" w:hAnsi="Arial" w:cs="Arial"/>
              </w:rPr>
              <w:t>0</w:t>
            </w:r>
            <w:r w:rsidR="00C260F0" w:rsidRPr="005755B5">
              <w:rPr>
                <w:rFonts w:ascii="Arial" w:hAnsi="Arial" w:cs="Arial"/>
              </w:rPr>
              <w:t>00.000</w:t>
            </w:r>
          </w:p>
        </w:tc>
      </w:tr>
    </w:tbl>
    <w:p w:rsidR="003767CE" w:rsidRPr="005755B5" w:rsidRDefault="003767CE" w:rsidP="00FF2EBD">
      <w:pPr>
        <w:spacing w:after="0" w:line="240" w:lineRule="auto"/>
        <w:contextualSpacing/>
        <w:rPr>
          <w:rFonts w:ascii="Arial" w:hAnsi="Arial" w:cs="Arial"/>
        </w:rPr>
      </w:pPr>
      <w:r w:rsidRPr="005755B5">
        <w:rPr>
          <w:rFonts w:ascii="Arial" w:hAnsi="Arial" w:cs="Arial"/>
          <w:b/>
        </w:rPr>
        <w:t xml:space="preserve">PN = </w:t>
      </w:r>
      <w:r w:rsidRPr="005755B5">
        <w:rPr>
          <w:rFonts w:ascii="Arial" w:hAnsi="Arial" w:cs="Arial"/>
        </w:rPr>
        <w:t>Persona Natural</w:t>
      </w:r>
      <w:r w:rsidRPr="005755B5">
        <w:rPr>
          <w:rFonts w:ascii="Arial" w:hAnsi="Arial" w:cs="Arial"/>
          <w:b/>
        </w:rPr>
        <w:t xml:space="preserve"> PJ = </w:t>
      </w:r>
      <w:r w:rsidRPr="005755B5">
        <w:rPr>
          <w:rFonts w:ascii="Arial" w:hAnsi="Arial" w:cs="Arial"/>
        </w:rPr>
        <w:t>Persona Jurídica</w:t>
      </w:r>
      <w:r w:rsidR="00AF5CB2" w:rsidRPr="005755B5">
        <w:rPr>
          <w:rFonts w:ascii="Arial" w:hAnsi="Arial" w:cs="Arial"/>
          <w:b/>
        </w:rPr>
        <w:t xml:space="preserve"> </w:t>
      </w:r>
    </w:p>
    <w:p w:rsidR="00FF2EBD" w:rsidRPr="005755B5" w:rsidRDefault="00FF2EBD" w:rsidP="00FF2EBD">
      <w:pPr>
        <w:spacing w:after="0" w:line="240" w:lineRule="auto"/>
        <w:contextualSpacing/>
        <w:rPr>
          <w:rFonts w:ascii="Arial" w:hAnsi="Arial" w:cs="Arial"/>
          <w:b/>
        </w:rPr>
      </w:pPr>
    </w:p>
    <w:p w:rsidR="005D1D8E" w:rsidRPr="005755B5" w:rsidRDefault="002221D5" w:rsidP="00FF2EBD">
      <w:pPr>
        <w:spacing w:after="0" w:line="240" w:lineRule="auto"/>
        <w:contextualSpacing/>
        <w:jc w:val="both"/>
        <w:rPr>
          <w:rFonts w:ascii="Arial" w:hAnsi="Arial" w:cs="Arial"/>
        </w:rPr>
      </w:pPr>
      <w:r w:rsidRPr="005755B5">
        <w:rPr>
          <w:rFonts w:ascii="Arial" w:hAnsi="Arial" w:cs="Arial"/>
        </w:rPr>
        <w:t xml:space="preserve">Entre los suscritos a saber: </w:t>
      </w:r>
      <w:r w:rsidR="002C6A1A" w:rsidRPr="005755B5">
        <w:rPr>
          <w:rFonts w:ascii="Arial" w:hAnsi="Arial" w:cs="Arial"/>
          <w:b/>
        </w:rPr>
        <w:t>LUIS ALEXANDER MEJÍA BUSTOS</w:t>
      </w:r>
      <w:r w:rsidR="002C6A1A" w:rsidRPr="005755B5">
        <w:rPr>
          <w:rFonts w:ascii="Arial" w:hAnsi="Arial" w:cs="Arial"/>
        </w:rPr>
        <w:t>, identificado</w:t>
      </w:r>
      <w:r w:rsidRPr="005755B5">
        <w:rPr>
          <w:rFonts w:ascii="Arial" w:hAnsi="Arial" w:cs="Arial"/>
        </w:rPr>
        <w:t xml:space="preserve"> con la C.C. N° </w:t>
      </w:r>
      <w:r w:rsidR="002C6A1A" w:rsidRPr="005755B5">
        <w:rPr>
          <w:rFonts w:ascii="Arial" w:hAnsi="Arial" w:cs="Arial"/>
        </w:rPr>
        <w:t>79.600.573</w:t>
      </w:r>
      <w:r w:rsidR="0085671C" w:rsidRPr="005755B5">
        <w:rPr>
          <w:rFonts w:ascii="Arial" w:hAnsi="Arial" w:cs="Arial"/>
        </w:rPr>
        <w:t xml:space="preserve"> de</w:t>
      </w:r>
      <w:r w:rsidR="00967F89" w:rsidRPr="005755B5">
        <w:rPr>
          <w:rFonts w:ascii="Arial" w:hAnsi="Arial" w:cs="Arial"/>
        </w:rPr>
        <w:t xml:space="preserve"> </w:t>
      </w:r>
      <w:r w:rsidR="002C6A1A" w:rsidRPr="005755B5">
        <w:rPr>
          <w:rFonts w:ascii="Arial" w:hAnsi="Arial" w:cs="Arial"/>
        </w:rPr>
        <w:t>Bogotá, D.C.</w:t>
      </w:r>
      <w:r w:rsidRPr="005755B5">
        <w:rPr>
          <w:rFonts w:ascii="Arial" w:hAnsi="Arial" w:cs="Arial"/>
        </w:rPr>
        <w:t xml:space="preserve">, quien en su condición de Director General obra en nombre y representación de la Corporación para el Desarrollo Sostenible del Sur de la Amazonía -CORPOAMAZONIA, con NIT No. 800.252.844-2, ente corporativo de carácter público del orden nacional, creado mediante la Ley 99 de 1993, y autorizado para suscribir convenios y contratos según el numeral 6º del artículo 31 de la misma ley, que en el presente contrato se llamará CORPOAMAZONÍA, por una parte, y por la otra </w:t>
      </w:r>
      <w:r w:rsidR="00C57DE3" w:rsidRPr="005755B5">
        <w:rPr>
          <w:rFonts w:ascii="Arial" w:hAnsi="Arial" w:cs="Arial"/>
          <w:b/>
        </w:rPr>
        <w:t>NIDIA FRANCISCA TERAN VIVAS</w:t>
      </w:r>
      <w:r w:rsidRPr="005755B5">
        <w:rPr>
          <w:rFonts w:ascii="Arial" w:hAnsi="Arial" w:cs="Arial"/>
          <w:i/>
        </w:rPr>
        <w:t>,</w:t>
      </w:r>
      <w:r w:rsidRPr="005755B5">
        <w:rPr>
          <w:rFonts w:ascii="Arial" w:hAnsi="Arial" w:cs="Arial"/>
        </w:rPr>
        <w:t xml:space="preserve"> identific</w:t>
      </w:r>
      <w:r w:rsidR="00C57DE3" w:rsidRPr="005755B5">
        <w:rPr>
          <w:rFonts w:ascii="Arial" w:hAnsi="Arial" w:cs="Arial"/>
        </w:rPr>
        <w:t>ada</w:t>
      </w:r>
      <w:r w:rsidRPr="005755B5">
        <w:rPr>
          <w:rFonts w:ascii="Arial" w:hAnsi="Arial" w:cs="Arial"/>
        </w:rPr>
        <w:t xml:space="preserve"> con la C.C. No. </w:t>
      </w:r>
      <w:r w:rsidR="00C57DE3" w:rsidRPr="005755B5">
        <w:rPr>
          <w:rFonts w:ascii="Arial" w:hAnsi="Arial" w:cs="Arial"/>
        </w:rPr>
        <w:t>69.055.251</w:t>
      </w:r>
      <w:r w:rsidR="009B0EF8" w:rsidRPr="005755B5">
        <w:rPr>
          <w:rFonts w:ascii="Arial" w:hAnsi="Arial" w:cs="Arial"/>
        </w:rPr>
        <w:t xml:space="preserve"> de</w:t>
      </w:r>
      <w:r w:rsidR="00C260F0" w:rsidRPr="005755B5">
        <w:rPr>
          <w:rFonts w:ascii="Arial" w:hAnsi="Arial" w:cs="Arial"/>
        </w:rPr>
        <w:t xml:space="preserve"> </w:t>
      </w:r>
      <w:r w:rsidR="00C57DE3" w:rsidRPr="005755B5">
        <w:rPr>
          <w:rFonts w:ascii="Arial" w:hAnsi="Arial" w:cs="Arial"/>
        </w:rPr>
        <w:t>San Francisco</w:t>
      </w:r>
      <w:r w:rsidR="00C260F0" w:rsidRPr="005755B5">
        <w:rPr>
          <w:rFonts w:ascii="Arial" w:hAnsi="Arial" w:cs="Arial"/>
        </w:rPr>
        <w:t xml:space="preserve"> </w:t>
      </w:r>
      <w:r w:rsidR="009B0EF8" w:rsidRPr="005755B5">
        <w:rPr>
          <w:rFonts w:ascii="Arial" w:hAnsi="Arial" w:cs="Arial"/>
        </w:rPr>
        <w:t>(</w:t>
      </w:r>
      <w:r w:rsidR="00C57DE3" w:rsidRPr="005755B5">
        <w:rPr>
          <w:rFonts w:ascii="Arial" w:hAnsi="Arial" w:cs="Arial"/>
        </w:rPr>
        <w:t>Putumayo</w:t>
      </w:r>
      <w:r w:rsidR="009B0EF8" w:rsidRPr="005755B5">
        <w:rPr>
          <w:rFonts w:ascii="Arial" w:hAnsi="Arial" w:cs="Arial"/>
        </w:rPr>
        <w:t xml:space="preserve">), </w:t>
      </w:r>
      <w:r w:rsidRPr="005755B5">
        <w:rPr>
          <w:rFonts w:ascii="Arial" w:hAnsi="Arial" w:cs="Arial"/>
        </w:rPr>
        <w:t xml:space="preserve">quien actúa en nombre propio, y que en lo sucesivo se llamará EL CONTRATISTA, </w:t>
      </w:r>
      <w:r w:rsidR="00FF2EBD" w:rsidRPr="005755B5">
        <w:rPr>
          <w:rFonts w:ascii="Arial" w:hAnsi="Arial" w:cs="Arial"/>
        </w:rPr>
        <w:t>hemos convenido en celebrar el presente contrato de prestación de servicios profesionales y de apoyo a la gestión, previas las siguientes consideraciones:</w:t>
      </w:r>
    </w:p>
    <w:p w:rsidR="00FF2EBD" w:rsidRPr="005755B5" w:rsidRDefault="00FF2EBD" w:rsidP="00FF2EBD">
      <w:pPr>
        <w:spacing w:after="0" w:line="240" w:lineRule="auto"/>
        <w:contextualSpacing/>
        <w:jc w:val="both"/>
        <w:rPr>
          <w:rFonts w:ascii="Arial" w:hAnsi="Arial" w:cs="Arial"/>
        </w:rPr>
      </w:pPr>
    </w:p>
    <w:p w:rsidR="00FF2EBD" w:rsidRPr="005755B5" w:rsidRDefault="00FF2EBD" w:rsidP="00FF2EBD">
      <w:pPr>
        <w:pStyle w:val="Prrafodelista"/>
        <w:numPr>
          <w:ilvl w:val="0"/>
          <w:numId w:val="1"/>
        </w:numPr>
        <w:spacing w:after="0" w:line="240" w:lineRule="auto"/>
        <w:jc w:val="both"/>
        <w:rPr>
          <w:rFonts w:ascii="Arial" w:hAnsi="Arial" w:cs="Arial"/>
        </w:rPr>
      </w:pPr>
      <w:r w:rsidRPr="005755B5">
        <w:rPr>
          <w:rFonts w:ascii="Arial" w:hAnsi="Arial" w:cs="Arial"/>
        </w:rPr>
        <w:t xml:space="preserve">Que la modalidad de selección de contratación directa procede para la celebración de contratos prestación de servicios profesionales y de apoyo a la gestión. </w:t>
      </w:r>
    </w:p>
    <w:p w:rsidR="00FF2EBD" w:rsidRPr="005755B5" w:rsidRDefault="00FF2EBD" w:rsidP="00FF2EBD">
      <w:pPr>
        <w:pStyle w:val="Prrafodelista"/>
        <w:numPr>
          <w:ilvl w:val="0"/>
          <w:numId w:val="1"/>
        </w:numPr>
        <w:spacing w:after="0" w:line="240" w:lineRule="auto"/>
        <w:jc w:val="both"/>
        <w:rPr>
          <w:rFonts w:ascii="Arial" w:hAnsi="Arial" w:cs="Arial"/>
        </w:rPr>
      </w:pPr>
      <w:r w:rsidRPr="005755B5">
        <w:rPr>
          <w:rFonts w:ascii="Arial" w:hAnsi="Arial" w:cs="Arial"/>
        </w:rPr>
        <w:t xml:space="preserve">Que el Proceso de Contratación se encuentra incluido en el Plan Anual de Adquisiciones, </w:t>
      </w:r>
    </w:p>
    <w:p w:rsidR="00FF2EBD" w:rsidRPr="005755B5" w:rsidRDefault="00FF2EBD" w:rsidP="00FF2EBD">
      <w:pPr>
        <w:pStyle w:val="Prrafodelista"/>
        <w:numPr>
          <w:ilvl w:val="0"/>
          <w:numId w:val="1"/>
        </w:numPr>
        <w:spacing w:after="0" w:line="240" w:lineRule="auto"/>
        <w:jc w:val="both"/>
        <w:rPr>
          <w:rFonts w:ascii="Arial" w:hAnsi="Arial" w:cs="Arial"/>
        </w:rPr>
      </w:pPr>
      <w:r w:rsidRPr="005755B5">
        <w:rPr>
          <w:rFonts w:ascii="Arial" w:hAnsi="Arial" w:cs="Arial"/>
          <w:lang w:val="es-MX"/>
        </w:rPr>
        <w:t xml:space="preserve">Que </w:t>
      </w:r>
      <w:r w:rsidR="00B3720C" w:rsidRPr="005755B5">
        <w:rPr>
          <w:rFonts w:ascii="Arial" w:hAnsi="Arial" w:cs="Arial"/>
          <w:lang w:val="es-MX"/>
        </w:rPr>
        <w:t>CORPOAMAZONÍA</w:t>
      </w:r>
      <w:r w:rsidRPr="005755B5">
        <w:rPr>
          <w:rFonts w:ascii="Arial" w:hAnsi="Arial" w:cs="Arial"/>
          <w:lang w:val="es-MX"/>
        </w:rPr>
        <w:t>, según estudio previo, requiere contratar los servicios profesionales y de apoyo a la gestión, para que realice el objeto que se detalla en la cláusula primera de este contrato.</w:t>
      </w:r>
    </w:p>
    <w:p w:rsidR="00FF2EBD" w:rsidRPr="005755B5" w:rsidRDefault="00B3720C" w:rsidP="00FF2EBD">
      <w:pPr>
        <w:pStyle w:val="Prrafodelista"/>
        <w:numPr>
          <w:ilvl w:val="0"/>
          <w:numId w:val="1"/>
        </w:numPr>
        <w:spacing w:after="0" w:line="240" w:lineRule="auto"/>
        <w:jc w:val="both"/>
        <w:rPr>
          <w:rFonts w:ascii="Arial" w:hAnsi="Arial" w:cs="Arial"/>
        </w:rPr>
      </w:pPr>
      <w:r w:rsidRPr="005755B5">
        <w:rPr>
          <w:rFonts w:ascii="Arial" w:hAnsi="Arial" w:cs="Arial"/>
          <w:lang w:val="es-MX"/>
        </w:rPr>
        <w:t xml:space="preserve">CORPOAMAZONIA </w:t>
      </w:r>
      <w:r w:rsidR="00FF2EBD" w:rsidRPr="005755B5">
        <w:rPr>
          <w:rFonts w:ascii="Arial" w:hAnsi="Arial" w:cs="Arial"/>
          <w:lang w:val="es-MX"/>
        </w:rPr>
        <w:t>atendiendo el estudio previo, de conformidad con los principios que rigen la contratación pública y el procedimiento consagrado en la Ley 80 de 1993, la Ley 1150 de 2007, el artículo 2.2.1.2.1.4.9</w:t>
      </w:r>
      <w:r w:rsidR="00FF2EBD" w:rsidRPr="005755B5">
        <w:rPr>
          <w:rFonts w:ascii="Arial" w:hAnsi="Arial" w:cs="Arial"/>
        </w:rPr>
        <w:t xml:space="preserve"> del decreto 1082 de 2015 </w:t>
      </w:r>
      <w:r w:rsidR="00FF2EBD" w:rsidRPr="005755B5">
        <w:rPr>
          <w:rFonts w:ascii="Arial" w:hAnsi="Arial" w:cs="Arial"/>
          <w:lang w:val="es-MX"/>
        </w:rPr>
        <w:t xml:space="preserve">y el Manual para la Selección y contratación de Proveedores de Bienes, Obras y Servicios </w:t>
      </w:r>
      <w:r w:rsidR="00FF2EBD" w:rsidRPr="005755B5">
        <w:rPr>
          <w:rFonts w:ascii="Arial" w:hAnsi="Arial" w:cs="Arial"/>
        </w:rPr>
        <w:t xml:space="preserve">de </w:t>
      </w:r>
      <w:r w:rsidRPr="005755B5">
        <w:rPr>
          <w:rFonts w:ascii="Arial" w:hAnsi="Arial" w:cs="Arial"/>
        </w:rPr>
        <w:t>CORPOAMAZONIA</w:t>
      </w:r>
      <w:r w:rsidR="00C57DE3" w:rsidRPr="005755B5">
        <w:rPr>
          <w:rFonts w:ascii="Arial" w:hAnsi="Arial" w:cs="Arial"/>
          <w:lang w:val="es-MX"/>
        </w:rPr>
        <w:t xml:space="preserve">, invitó a la ingeniera </w:t>
      </w:r>
      <w:r w:rsidR="00C57DE3" w:rsidRPr="005755B5">
        <w:rPr>
          <w:rFonts w:ascii="Arial" w:hAnsi="Arial" w:cs="Arial"/>
          <w:b/>
        </w:rPr>
        <w:t>NIDIA FRANCISCA TERAN VIVAS</w:t>
      </w:r>
      <w:r w:rsidR="00FF2EBD" w:rsidRPr="005755B5">
        <w:rPr>
          <w:rFonts w:ascii="Arial" w:hAnsi="Arial" w:cs="Arial"/>
          <w:b/>
        </w:rPr>
        <w:t xml:space="preserve">. </w:t>
      </w:r>
    </w:p>
    <w:p w:rsidR="00FF2EBD" w:rsidRPr="005755B5" w:rsidRDefault="00FF2EBD" w:rsidP="00FF2EBD">
      <w:pPr>
        <w:pStyle w:val="Prrafodelista"/>
        <w:numPr>
          <w:ilvl w:val="0"/>
          <w:numId w:val="1"/>
        </w:numPr>
        <w:spacing w:after="0" w:line="240" w:lineRule="auto"/>
        <w:jc w:val="both"/>
        <w:rPr>
          <w:rFonts w:ascii="Arial" w:hAnsi="Arial" w:cs="Arial"/>
        </w:rPr>
      </w:pPr>
      <w:r w:rsidRPr="005755B5">
        <w:rPr>
          <w:rFonts w:ascii="Arial" w:hAnsi="Arial" w:cs="Arial"/>
          <w:lang w:val="es-MX"/>
        </w:rPr>
        <w:lastRenderedPageBreak/>
        <w:t xml:space="preserve">Que la propuesta del proponente invitado, una vez verificada, según consta en acta, resultó hábil por cumplir con las condiciones y requisitos del estudio previo, motivo por el cual el Director General resolvió suscribir el contrato. </w:t>
      </w:r>
    </w:p>
    <w:p w:rsidR="00FF2EBD" w:rsidRPr="005755B5" w:rsidRDefault="00FF2EBD" w:rsidP="00FF2EBD">
      <w:pPr>
        <w:pStyle w:val="Prrafodelista"/>
        <w:numPr>
          <w:ilvl w:val="0"/>
          <w:numId w:val="1"/>
        </w:numPr>
        <w:spacing w:after="0" w:line="240" w:lineRule="auto"/>
        <w:jc w:val="both"/>
        <w:rPr>
          <w:rFonts w:ascii="Arial" w:hAnsi="Arial" w:cs="Arial"/>
        </w:rPr>
      </w:pPr>
      <w:r w:rsidRPr="005755B5">
        <w:rPr>
          <w:rFonts w:ascii="Arial" w:hAnsi="Arial" w:cs="Arial"/>
          <w:lang w:val="es-MX"/>
        </w:rPr>
        <w:t>El contrato se regirá por la Ley 80 de 1993, la Ley 1150 de 2007, el decreto 1082 de 2015 y demás decretos reglamentarios</w:t>
      </w:r>
      <w:r w:rsidRPr="005755B5">
        <w:rPr>
          <w:rFonts w:ascii="Arial" w:hAnsi="Arial" w:cs="Arial"/>
        </w:rPr>
        <w:t xml:space="preserve">. En las materias no reguladas por las citadas leyes se </w:t>
      </w:r>
      <w:r w:rsidRPr="005755B5">
        <w:rPr>
          <w:rFonts w:ascii="Arial" w:hAnsi="Arial" w:cs="Arial"/>
          <w:shd w:val="clear" w:color="auto" w:fill="FFFFFF"/>
        </w:rPr>
        <w:t>regirán por las disposiciones comerciales y civiles pertinentes</w:t>
      </w:r>
      <w:r w:rsidRPr="005755B5">
        <w:rPr>
          <w:rFonts w:ascii="Arial" w:hAnsi="Arial" w:cs="Arial"/>
        </w:rPr>
        <w:t xml:space="preserve">. </w:t>
      </w:r>
    </w:p>
    <w:p w:rsidR="00FF2EBD" w:rsidRPr="005755B5" w:rsidRDefault="00FF2EBD" w:rsidP="00FF2EBD">
      <w:pPr>
        <w:pStyle w:val="Prrafodelista"/>
        <w:numPr>
          <w:ilvl w:val="0"/>
          <w:numId w:val="1"/>
        </w:numPr>
        <w:spacing w:after="0" w:line="240" w:lineRule="auto"/>
        <w:jc w:val="both"/>
        <w:rPr>
          <w:rFonts w:ascii="Arial" w:hAnsi="Arial" w:cs="Arial"/>
        </w:rPr>
      </w:pPr>
      <w:r w:rsidRPr="005755B5">
        <w:rPr>
          <w:rFonts w:ascii="Arial" w:hAnsi="Arial" w:cs="Arial"/>
          <w:lang w:val="es-MX"/>
        </w:rPr>
        <w:t>El</w:t>
      </w:r>
      <w:r w:rsidRPr="005755B5">
        <w:rPr>
          <w:rFonts w:ascii="Arial" w:hAnsi="Arial" w:cs="Arial"/>
        </w:rPr>
        <w:t xml:space="preserve"> CONTRATISTA manifiesta bajo la gravedad del juramento no estar incurso en ninguna de las causales de inhabilidad e incompatibilidad consagradas en la Constitución Política, en los Artículos 8 y 9 de la Ley 80 de 1993, en el artículo 60 de la Ley 610 de 2000, y las que se consagren en otras normas.  </w:t>
      </w:r>
    </w:p>
    <w:p w:rsidR="00FF2EBD" w:rsidRPr="005755B5" w:rsidRDefault="00FF2EBD" w:rsidP="00FF2EBD">
      <w:pPr>
        <w:pStyle w:val="Prrafodelista"/>
        <w:spacing w:after="0" w:line="240" w:lineRule="auto"/>
        <w:jc w:val="both"/>
        <w:rPr>
          <w:rFonts w:ascii="Arial" w:hAnsi="Arial" w:cs="Arial"/>
        </w:rPr>
      </w:pPr>
    </w:p>
    <w:p w:rsidR="00123028" w:rsidRPr="005755B5" w:rsidRDefault="003C6FDD" w:rsidP="00FF2EBD">
      <w:pPr>
        <w:spacing w:after="0" w:line="240" w:lineRule="auto"/>
        <w:contextualSpacing/>
        <w:jc w:val="both"/>
        <w:rPr>
          <w:rFonts w:ascii="Arial" w:hAnsi="Arial" w:cs="Arial"/>
        </w:rPr>
      </w:pPr>
      <w:r w:rsidRPr="005755B5">
        <w:rPr>
          <w:rFonts w:ascii="Arial" w:hAnsi="Arial" w:cs="Arial"/>
        </w:rPr>
        <w:t>Por lo anterior, las partes celebran el presente contrato, el cual se regirá por las siguientes cláusulas:</w:t>
      </w:r>
    </w:p>
    <w:p w:rsidR="00FF2EBD" w:rsidRPr="005755B5" w:rsidRDefault="00FF2EBD" w:rsidP="00FF2EBD">
      <w:pPr>
        <w:spacing w:after="0" w:line="240" w:lineRule="auto"/>
        <w:contextualSpacing/>
        <w:jc w:val="both"/>
        <w:rPr>
          <w:rFonts w:ascii="Arial" w:hAnsi="Arial" w:cs="Arial"/>
          <w:highlight w:val="yellow"/>
        </w:rPr>
      </w:pPr>
    </w:p>
    <w:p w:rsidR="00FF2EBD" w:rsidRPr="005755B5" w:rsidRDefault="003C6FDD" w:rsidP="00FF2EBD">
      <w:pPr>
        <w:spacing w:after="0" w:line="240" w:lineRule="auto"/>
        <w:contextualSpacing/>
        <w:jc w:val="both"/>
        <w:rPr>
          <w:rFonts w:ascii="Arial" w:hAnsi="Arial" w:cs="Arial"/>
        </w:rPr>
      </w:pPr>
      <w:r w:rsidRPr="005755B5">
        <w:rPr>
          <w:rFonts w:ascii="Arial" w:hAnsi="Arial" w:cs="Arial"/>
          <w:b/>
          <w:u w:val="single"/>
        </w:rPr>
        <w:t xml:space="preserve">Cláusula 1 </w:t>
      </w:r>
      <w:r w:rsidR="00FF2EBD" w:rsidRPr="005755B5">
        <w:rPr>
          <w:rFonts w:ascii="Arial" w:hAnsi="Arial" w:cs="Arial"/>
          <w:b/>
          <w:u w:val="single"/>
        </w:rPr>
        <w:t>–</w:t>
      </w:r>
      <w:r w:rsidRPr="005755B5">
        <w:rPr>
          <w:rFonts w:ascii="Arial" w:hAnsi="Arial" w:cs="Arial"/>
          <w:b/>
          <w:u w:val="single"/>
        </w:rPr>
        <w:t xml:space="preserve"> Definiciones</w:t>
      </w:r>
      <w:r w:rsidR="00FF2EBD" w:rsidRPr="005755B5">
        <w:rPr>
          <w:rFonts w:ascii="Arial" w:hAnsi="Arial" w:cs="Arial"/>
        </w:rPr>
        <w:t>.</w:t>
      </w:r>
      <w:r w:rsidRPr="005755B5">
        <w:rPr>
          <w:rFonts w:ascii="Arial" w:hAnsi="Arial" w:cs="Arial"/>
        </w:rPr>
        <w:t xml:space="preserve"> </w:t>
      </w:r>
    </w:p>
    <w:p w:rsidR="00FF2EBD" w:rsidRPr="005755B5" w:rsidRDefault="00FF2EBD" w:rsidP="00FF2EBD">
      <w:pPr>
        <w:spacing w:after="0" w:line="240" w:lineRule="auto"/>
        <w:contextualSpacing/>
        <w:jc w:val="both"/>
        <w:rPr>
          <w:rFonts w:ascii="Arial" w:hAnsi="Arial" w:cs="Arial"/>
        </w:rPr>
      </w:pPr>
    </w:p>
    <w:p w:rsidR="00FF2EBD" w:rsidRPr="005755B5" w:rsidRDefault="003C6FDD" w:rsidP="00FF2EBD">
      <w:pPr>
        <w:spacing w:after="0" w:line="240" w:lineRule="auto"/>
        <w:contextualSpacing/>
        <w:jc w:val="both"/>
        <w:rPr>
          <w:rFonts w:ascii="Arial" w:hAnsi="Arial" w:cs="Arial"/>
        </w:rPr>
      </w:pPr>
      <w:r w:rsidRPr="005755B5">
        <w:rPr>
          <w:rFonts w:ascii="Arial" w:hAnsi="Arial" w:cs="Arial"/>
        </w:rPr>
        <w:t xml:space="preserve">Las expresiones utilizadas en el presente Contrato con mayúscula inicial deben ser entendidas con el significado que se asigna a continuación. Los términos definidos son utilizados en singular y en plural de acuerdo con el contexto en el cual son utilizados. Otros términos utilizados con mayúscula inicial deben ser entendidos de acuerdo con la definición contenida en el Decreto 1082 de 2015 y de acuerdo al significado establecido en </w:t>
      </w:r>
      <w:r w:rsidR="006E530B" w:rsidRPr="005755B5">
        <w:rPr>
          <w:rFonts w:ascii="Arial" w:hAnsi="Arial" w:cs="Arial"/>
        </w:rPr>
        <w:t>el estudio previo</w:t>
      </w:r>
      <w:r w:rsidRPr="005755B5">
        <w:rPr>
          <w:rFonts w:ascii="Arial" w:hAnsi="Arial" w:cs="Arial"/>
        </w:rPr>
        <w:t>. Los términos no definidos en los documentos referenciados o en la presente cláusula, deben entenderse de acuerdo con su significado natural y obvio.</w:t>
      </w:r>
    </w:p>
    <w:p w:rsidR="003C6FDD" w:rsidRPr="005755B5" w:rsidRDefault="003C6FDD" w:rsidP="00FF2EBD">
      <w:pPr>
        <w:spacing w:after="0" w:line="240" w:lineRule="auto"/>
        <w:contextualSpacing/>
        <w:jc w:val="both"/>
        <w:rPr>
          <w:rFonts w:ascii="Arial" w:hAnsi="Arial" w:cs="Arial"/>
          <w:highlight w:val="yellow"/>
        </w:rPr>
      </w:pPr>
      <w:r w:rsidRPr="005755B5">
        <w:rPr>
          <w:rFonts w:ascii="Arial" w:hAnsi="Arial" w:cs="Arial"/>
        </w:rPr>
        <w:t xml:space="preserve"> </w:t>
      </w:r>
    </w:p>
    <w:tbl>
      <w:tblPr>
        <w:tblStyle w:val="Tablaconcuadrcula"/>
        <w:tblW w:w="0" w:type="auto"/>
        <w:tblLook w:val="04A0" w:firstRow="1" w:lastRow="0" w:firstColumn="1" w:lastColumn="0" w:noHBand="0" w:noVBand="1"/>
      </w:tblPr>
      <w:tblGrid>
        <w:gridCol w:w="3114"/>
        <w:gridCol w:w="5714"/>
      </w:tblGrid>
      <w:tr w:rsidR="005755B5" w:rsidRPr="005755B5" w:rsidTr="0014311E">
        <w:tc>
          <w:tcPr>
            <w:tcW w:w="8828" w:type="dxa"/>
            <w:gridSpan w:val="2"/>
            <w:shd w:val="clear" w:color="auto" w:fill="E7E6E6" w:themeFill="background2"/>
          </w:tcPr>
          <w:p w:rsidR="003C6FDD" w:rsidRPr="005755B5" w:rsidRDefault="003C6FDD" w:rsidP="00FF2EBD">
            <w:pPr>
              <w:contextualSpacing/>
              <w:jc w:val="both"/>
              <w:rPr>
                <w:rFonts w:ascii="Arial" w:hAnsi="Arial" w:cs="Arial"/>
                <w:b/>
              </w:rPr>
            </w:pPr>
            <w:r w:rsidRPr="005755B5">
              <w:rPr>
                <w:rFonts w:ascii="Arial" w:hAnsi="Arial" w:cs="Arial"/>
                <w:b/>
              </w:rPr>
              <w:t>Definiciones</w:t>
            </w:r>
          </w:p>
        </w:tc>
      </w:tr>
      <w:tr w:rsidR="005755B5" w:rsidRPr="005755B5" w:rsidTr="0014311E">
        <w:tc>
          <w:tcPr>
            <w:tcW w:w="3114" w:type="dxa"/>
          </w:tcPr>
          <w:p w:rsidR="003C6FDD" w:rsidRPr="005755B5" w:rsidRDefault="003C6FDD" w:rsidP="00FF2EBD">
            <w:pPr>
              <w:contextualSpacing/>
              <w:jc w:val="both"/>
              <w:rPr>
                <w:rFonts w:ascii="Arial" w:hAnsi="Arial" w:cs="Arial"/>
              </w:rPr>
            </w:pPr>
            <w:r w:rsidRPr="005755B5">
              <w:rPr>
                <w:rFonts w:ascii="Arial" w:hAnsi="Arial" w:cs="Arial"/>
              </w:rPr>
              <w:t xml:space="preserve">Contrato </w:t>
            </w:r>
          </w:p>
        </w:tc>
        <w:tc>
          <w:tcPr>
            <w:tcW w:w="5714" w:type="dxa"/>
          </w:tcPr>
          <w:p w:rsidR="003C6FDD" w:rsidRPr="005755B5" w:rsidRDefault="003C6FDD" w:rsidP="00FF2EBD">
            <w:pPr>
              <w:contextualSpacing/>
              <w:jc w:val="both"/>
              <w:rPr>
                <w:rFonts w:ascii="Arial" w:hAnsi="Arial" w:cs="Arial"/>
              </w:rPr>
            </w:pPr>
            <w:r w:rsidRPr="005755B5">
              <w:rPr>
                <w:rFonts w:ascii="Arial" w:hAnsi="Arial" w:cs="Arial"/>
              </w:rPr>
              <w:t>Es el presente acuerdo de voluntades</w:t>
            </w:r>
            <w:r w:rsidR="0014311E" w:rsidRPr="005755B5">
              <w:rPr>
                <w:rFonts w:ascii="Arial" w:hAnsi="Arial" w:cs="Arial"/>
              </w:rPr>
              <w:t>.</w:t>
            </w:r>
            <w:r w:rsidRPr="005755B5">
              <w:rPr>
                <w:rFonts w:ascii="Arial" w:hAnsi="Arial" w:cs="Arial"/>
              </w:rPr>
              <w:t xml:space="preserve"> </w:t>
            </w:r>
          </w:p>
        </w:tc>
      </w:tr>
      <w:tr w:rsidR="005755B5" w:rsidRPr="005755B5" w:rsidTr="0014311E">
        <w:tc>
          <w:tcPr>
            <w:tcW w:w="3114" w:type="dxa"/>
          </w:tcPr>
          <w:p w:rsidR="003C6FDD" w:rsidRPr="005755B5" w:rsidRDefault="003C6FDD" w:rsidP="00FF2EBD">
            <w:pPr>
              <w:contextualSpacing/>
              <w:jc w:val="both"/>
              <w:rPr>
                <w:rFonts w:ascii="Arial" w:hAnsi="Arial" w:cs="Arial"/>
              </w:rPr>
            </w:pPr>
            <w:r w:rsidRPr="005755B5">
              <w:rPr>
                <w:rFonts w:ascii="Arial" w:hAnsi="Arial" w:cs="Arial"/>
              </w:rPr>
              <w:t>Contratista</w:t>
            </w:r>
          </w:p>
        </w:tc>
        <w:tc>
          <w:tcPr>
            <w:tcW w:w="5714" w:type="dxa"/>
          </w:tcPr>
          <w:p w:rsidR="003C6FDD" w:rsidRPr="005755B5" w:rsidRDefault="003C6FDD" w:rsidP="00FF2EBD">
            <w:pPr>
              <w:contextualSpacing/>
              <w:jc w:val="both"/>
              <w:rPr>
                <w:rFonts w:ascii="Arial" w:hAnsi="Arial" w:cs="Arial"/>
              </w:rPr>
            </w:pPr>
            <w:r w:rsidRPr="005755B5">
              <w:rPr>
                <w:rFonts w:ascii="Arial" w:hAnsi="Arial" w:cs="Arial"/>
              </w:rPr>
              <w:t>Persona natural, jurídica o estructura plural que presta los servicios profesionales objeto de este contrato</w:t>
            </w:r>
            <w:r w:rsidR="0014311E" w:rsidRPr="005755B5">
              <w:rPr>
                <w:rFonts w:ascii="Arial" w:hAnsi="Arial" w:cs="Arial"/>
              </w:rPr>
              <w:t>.</w:t>
            </w:r>
          </w:p>
        </w:tc>
      </w:tr>
      <w:tr w:rsidR="00187F60" w:rsidRPr="005755B5" w:rsidTr="0014311E">
        <w:tc>
          <w:tcPr>
            <w:tcW w:w="3114" w:type="dxa"/>
          </w:tcPr>
          <w:p w:rsidR="003C6FDD" w:rsidRPr="005755B5" w:rsidRDefault="003C6FDD" w:rsidP="00FF2EBD">
            <w:pPr>
              <w:contextualSpacing/>
              <w:jc w:val="both"/>
              <w:rPr>
                <w:rFonts w:ascii="Arial" w:hAnsi="Arial" w:cs="Arial"/>
              </w:rPr>
            </w:pPr>
            <w:r w:rsidRPr="005755B5">
              <w:rPr>
                <w:rFonts w:ascii="Arial" w:hAnsi="Arial" w:cs="Arial"/>
              </w:rPr>
              <w:t xml:space="preserve">Entidad Estatal Contratante </w:t>
            </w:r>
          </w:p>
        </w:tc>
        <w:tc>
          <w:tcPr>
            <w:tcW w:w="5714" w:type="dxa"/>
          </w:tcPr>
          <w:p w:rsidR="003C6FDD" w:rsidRPr="005755B5" w:rsidRDefault="003C6FDD" w:rsidP="00FF2EBD">
            <w:pPr>
              <w:contextualSpacing/>
              <w:jc w:val="both"/>
              <w:rPr>
                <w:rFonts w:ascii="Arial" w:hAnsi="Arial" w:cs="Arial"/>
              </w:rPr>
            </w:pPr>
            <w:r w:rsidRPr="005755B5">
              <w:rPr>
                <w:rFonts w:ascii="Arial" w:hAnsi="Arial" w:cs="Arial"/>
              </w:rPr>
              <w:t xml:space="preserve">Entidad Estatal que requiere el servicio profesional </w:t>
            </w:r>
            <w:r w:rsidR="00055CAB" w:rsidRPr="005755B5">
              <w:rPr>
                <w:rFonts w:ascii="Arial" w:hAnsi="Arial" w:cs="Arial"/>
              </w:rPr>
              <w:t xml:space="preserve">o de apoyo a la gestión </w:t>
            </w:r>
            <w:r w:rsidRPr="005755B5">
              <w:rPr>
                <w:rFonts w:ascii="Arial" w:hAnsi="Arial" w:cs="Arial"/>
              </w:rPr>
              <w:t>objeto de este contrato</w:t>
            </w:r>
            <w:r w:rsidR="0014311E" w:rsidRPr="005755B5">
              <w:rPr>
                <w:rFonts w:ascii="Arial" w:hAnsi="Arial" w:cs="Arial"/>
              </w:rPr>
              <w:t>.</w:t>
            </w:r>
          </w:p>
        </w:tc>
      </w:tr>
    </w:tbl>
    <w:p w:rsidR="00123028" w:rsidRPr="005755B5" w:rsidRDefault="00123028" w:rsidP="00FF2EBD">
      <w:pPr>
        <w:spacing w:after="0" w:line="240" w:lineRule="auto"/>
        <w:contextualSpacing/>
        <w:jc w:val="both"/>
        <w:rPr>
          <w:rFonts w:ascii="Arial" w:hAnsi="Arial" w:cs="Arial"/>
          <w:highlight w:val="yellow"/>
        </w:rPr>
      </w:pPr>
    </w:p>
    <w:p w:rsidR="00123028" w:rsidRPr="005755B5" w:rsidRDefault="003C6FDD" w:rsidP="00FF2EBD">
      <w:pPr>
        <w:spacing w:after="0" w:line="240" w:lineRule="auto"/>
        <w:contextualSpacing/>
        <w:jc w:val="both"/>
        <w:rPr>
          <w:rFonts w:ascii="Arial" w:hAnsi="Arial" w:cs="Arial"/>
          <w:b/>
          <w:u w:val="single"/>
        </w:rPr>
      </w:pPr>
      <w:r w:rsidRPr="005755B5">
        <w:rPr>
          <w:rFonts w:ascii="Arial" w:hAnsi="Arial" w:cs="Arial"/>
          <w:b/>
          <w:u w:val="single"/>
        </w:rPr>
        <w:t>Cláusula 2 - Objeto del Contrato</w:t>
      </w:r>
      <w:r w:rsidR="00123028" w:rsidRPr="005755B5">
        <w:rPr>
          <w:rFonts w:ascii="Arial" w:hAnsi="Arial" w:cs="Arial"/>
          <w:b/>
          <w:u w:val="single"/>
        </w:rPr>
        <w:t>.</w:t>
      </w:r>
    </w:p>
    <w:p w:rsidR="0014311E" w:rsidRPr="005755B5" w:rsidRDefault="0014311E" w:rsidP="00FF2EBD">
      <w:pPr>
        <w:spacing w:after="0" w:line="240" w:lineRule="auto"/>
        <w:contextualSpacing/>
        <w:jc w:val="both"/>
        <w:rPr>
          <w:rFonts w:ascii="Arial" w:hAnsi="Arial" w:cs="Arial"/>
        </w:rPr>
      </w:pPr>
    </w:p>
    <w:p w:rsidR="00C260F0" w:rsidRPr="005755B5" w:rsidRDefault="003C6FDD" w:rsidP="00D62FE3">
      <w:pPr>
        <w:jc w:val="both"/>
        <w:rPr>
          <w:rFonts w:ascii="Arial" w:hAnsi="Arial" w:cs="Arial"/>
          <w:b/>
        </w:rPr>
      </w:pPr>
      <w:r w:rsidRPr="005755B5">
        <w:rPr>
          <w:rFonts w:ascii="Arial" w:hAnsi="Arial" w:cs="Arial"/>
        </w:rPr>
        <w:t>El objeto del Contrato es</w:t>
      </w:r>
      <w:r w:rsidR="00B3720C" w:rsidRPr="005755B5">
        <w:rPr>
          <w:rFonts w:ascii="Arial" w:hAnsi="Arial" w:cs="Arial"/>
        </w:rPr>
        <w:t xml:space="preserve">: </w:t>
      </w:r>
      <w:r w:rsidR="00D62FE3" w:rsidRPr="005755B5">
        <w:rPr>
          <w:rFonts w:ascii="Arial" w:hAnsi="Arial" w:cs="Arial"/>
          <w:b/>
        </w:rPr>
        <w:t xml:space="preserve">Prestar sus servicios profesionales especializados a la Entidad, en la ejecución de estrategias orientadas al seguimiento de los planes de gestión integrales de residuos sólidos (PGIRS) y al control y vigilancia de los recursos naturales para el uso formal y no formal de la oferta natural en la jurisdicción de CORPOAMAZONIA; de acuerdo con el Sistema de Gestión de la Calidad de la </w:t>
      </w:r>
      <w:r w:rsidR="00D62FE3" w:rsidRPr="005755B5">
        <w:rPr>
          <w:rFonts w:ascii="Arial" w:hAnsi="Arial" w:cs="Arial"/>
          <w:b/>
        </w:rPr>
        <w:lastRenderedPageBreak/>
        <w:t>Corporación y en cumplimiento del Plan de Acción 2016 – 2019 “Ambiente para la Paz”.</w:t>
      </w:r>
    </w:p>
    <w:p w:rsidR="00123028" w:rsidRPr="005755B5" w:rsidRDefault="003C6FDD" w:rsidP="00FF2EBD">
      <w:pPr>
        <w:spacing w:after="0" w:line="240" w:lineRule="auto"/>
        <w:contextualSpacing/>
        <w:jc w:val="both"/>
        <w:rPr>
          <w:rFonts w:ascii="Arial" w:hAnsi="Arial" w:cs="Arial"/>
        </w:rPr>
      </w:pPr>
      <w:r w:rsidRPr="005755B5">
        <w:rPr>
          <w:rFonts w:ascii="Arial" w:hAnsi="Arial" w:cs="Arial"/>
        </w:rPr>
        <w:t xml:space="preserve">Los Documentos del Proceso forman parte del presente Contrato y definen igualmente las actividades, alcance y obligaciones del Contrato. </w:t>
      </w:r>
    </w:p>
    <w:p w:rsidR="006E530B" w:rsidRPr="005755B5" w:rsidRDefault="006E530B" w:rsidP="00FF2EBD">
      <w:pPr>
        <w:spacing w:after="0" w:line="240" w:lineRule="auto"/>
        <w:contextualSpacing/>
        <w:jc w:val="both"/>
        <w:rPr>
          <w:rFonts w:ascii="Arial" w:hAnsi="Arial" w:cs="Arial"/>
          <w:b/>
          <w:u w:val="single"/>
        </w:rPr>
      </w:pPr>
    </w:p>
    <w:p w:rsidR="00123028" w:rsidRPr="005755B5" w:rsidRDefault="003C6FDD" w:rsidP="00FF2EBD">
      <w:pPr>
        <w:spacing w:after="0" w:line="240" w:lineRule="auto"/>
        <w:contextualSpacing/>
        <w:jc w:val="both"/>
        <w:rPr>
          <w:rFonts w:ascii="Arial" w:hAnsi="Arial" w:cs="Arial"/>
          <w:b/>
          <w:u w:val="single"/>
        </w:rPr>
      </w:pPr>
      <w:r w:rsidRPr="005755B5">
        <w:rPr>
          <w:rFonts w:ascii="Arial" w:hAnsi="Arial" w:cs="Arial"/>
          <w:b/>
          <w:u w:val="single"/>
        </w:rPr>
        <w:t xml:space="preserve">Cláusula </w:t>
      </w:r>
      <w:r w:rsidR="00B336F6" w:rsidRPr="005755B5">
        <w:rPr>
          <w:rFonts w:ascii="Arial" w:hAnsi="Arial" w:cs="Arial"/>
          <w:b/>
          <w:u w:val="single"/>
        </w:rPr>
        <w:t>3</w:t>
      </w:r>
      <w:r w:rsidRPr="005755B5">
        <w:rPr>
          <w:rFonts w:ascii="Arial" w:hAnsi="Arial" w:cs="Arial"/>
          <w:b/>
          <w:u w:val="single"/>
        </w:rPr>
        <w:t xml:space="preserve"> </w:t>
      </w:r>
      <w:r w:rsidR="00E84369" w:rsidRPr="005755B5">
        <w:rPr>
          <w:rFonts w:ascii="Arial" w:hAnsi="Arial" w:cs="Arial"/>
          <w:b/>
          <w:u w:val="single"/>
        </w:rPr>
        <w:t>–</w:t>
      </w:r>
      <w:r w:rsidRPr="005755B5">
        <w:rPr>
          <w:rFonts w:ascii="Arial" w:hAnsi="Arial" w:cs="Arial"/>
          <w:b/>
          <w:u w:val="single"/>
        </w:rPr>
        <w:t xml:space="preserve"> Informes</w:t>
      </w:r>
      <w:r w:rsidR="00E84369" w:rsidRPr="005755B5">
        <w:rPr>
          <w:rFonts w:ascii="Arial" w:hAnsi="Arial" w:cs="Arial"/>
          <w:b/>
          <w:u w:val="single"/>
        </w:rPr>
        <w:t>.</w:t>
      </w:r>
      <w:r w:rsidRPr="005755B5">
        <w:rPr>
          <w:rFonts w:ascii="Arial" w:hAnsi="Arial" w:cs="Arial"/>
          <w:b/>
          <w:u w:val="single"/>
        </w:rPr>
        <w:t xml:space="preserve"> </w:t>
      </w:r>
    </w:p>
    <w:p w:rsidR="00E84369" w:rsidRPr="005755B5" w:rsidRDefault="00E84369" w:rsidP="00FF2EBD">
      <w:pPr>
        <w:spacing w:after="0" w:line="240" w:lineRule="auto"/>
        <w:contextualSpacing/>
        <w:jc w:val="both"/>
        <w:rPr>
          <w:rFonts w:ascii="Arial" w:hAnsi="Arial" w:cs="Arial"/>
        </w:rPr>
      </w:pPr>
    </w:p>
    <w:p w:rsidR="00123028" w:rsidRPr="005755B5" w:rsidRDefault="003C6FDD" w:rsidP="00FF2EBD">
      <w:pPr>
        <w:spacing w:after="0" w:line="240" w:lineRule="auto"/>
        <w:contextualSpacing/>
        <w:jc w:val="both"/>
        <w:rPr>
          <w:rFonts w:ascii="Arial" w:hAnsi="Arial" w:cs="Arial"/>
        </w:rPr>
      </w:pPr>
      <w:r w:rsidRPr="005755B5">
        <w:rPr>
          <w:rFonts w:ascii="Arial" w:hAnsi="Arial" w:cs="Arial"/>
        </w:rPr>
        <w:t xml:space="preserve">El Contratista deberá presentar </w:t>
      </w:r>
      <w:r w:rsidRPr="005755B5">
        <w:rPr>
          <w:rFonts w:ascii="Arial" w:eastAsia="Times New Roman" w:hAnsi="Arial" w:cs="Arial"/>
          <w:lang w:eastAsia="es-ES"/>
        </w:rPr>
        <w:t xml:space="preserve">los informes </w:t>
      </w:r>
      <w:r w:rsidR="00C260F0" w:rsidRPr="005755B5">
        <w:rPr>
          <w:rFonts w:ascii="Arial" w:eastAsia="Times New Roman" w:hAnsi="Arial" w:cs="Arial"/>
          <w:lang w:eastAsia="es-ES"/>
        </w:rPr>
        <w:t xml:space="preserve">mensuales de ejecución SIP 5, </w:t>
      </w:r>
      <w:r w:rsidRPr="005755B5">
        <w:rPr>
          <w:rFonts w:ascii="Arial" w:hAnsi="Arial" w:cs="Arial"/>
        </w:rPr>
        <w:t xml:space="preserve">los cuales deben estar aprobados por el supervisor del presente Contrato. </w:t>
      </w:r>
    </w:p>
    <w:p w:rsidR="00E84369" w:rsidRPr="005755B5" w:rsidRDefault="00E84369" w:rsidP="00FF2EBD">
      <w:pPr>
        <w:spacing w:after="0" w:line="240" w:lineRule="auto"/>
        <w:contextualSpacing/>
        <w:jc w:val="both"/>
        <w:rPr>
          <w:rFonts w:ascii="Arial" w:hAnsi="Arial" w:cs="Arial"/>
        </w:rPr>
      </w:pPr>
    </w:p>
    <w:p w:rsidR="00E84369" w:rsidRPr="005755B5" w:rsidRDefault="00B336F6" w:rsidP="00FF2EBD">
      <w:pPr>
        <w:spacing w:after="0" w:line="240" w:lineRule="auto"/>
        <w:contextualSpacing/>
        <w:jc w:val="both"/>
        <w:rPr>
          <w:rFonts w:ascii="Arial" w:hAnsi="Arial" w:cs="Arial"/>
          <w:u w:val="single"/>
        </w:rPr>
      </w:pPr>
      <w:r w:rsidRPr="005755B5">
        <w:rPr>
          <w:rFonts w:ascii="Arial" w:hAnsi="Arial" w:cs="Arial"/>
          <w:b/>
          <w:u w:val="single"/>
        </w:rPr>
        <w:t>Cláusula 4</w:t>
      </w:r>
      <w:r w:rsidR="003C6FDD" w:rsidRPr="005755B5">
        <w:rPr>
          <w:rFonts w:ascii="Arial" w:hAnsi="Arial" w:cs="Arial"/>
          <w:b/>
          <w:u w:val="single"/>
        </w:rPr>
        <w:t xml:space="preserve"> - Valor del contrato y forma de pago</w:t>
      </w:r>
      <w:r w:rsidR="00E84369" w:rsidRPr="005755B5">
        <w:rPr>
          <w:rFonts w:ascii="Arial" w:hAnsi="Arial" w:cs="Arial"/>
          <w:u w:val="single"/>
        </w:rPr>
        <w:t>.</w:t>
      </w:r>
      <w:r w:rsidR="003C6FDD" w:rsidRPr="005755B5">
        <w:rPr>
          <w:rFonts w:ascii="Arial" w:hAnsi="Arial" w:cs="Arial"/>
          <w:u w:val="single"/>
        </w:rPr>
        <w:t xml:space="preserve"> </w:t>
      </w:r>
    </w:p>
    <w:p w:rsidR="00E84369" w:rsidRPr="005755B5" w:rsidRDefault="00E84369" w:rsidP="00FF2EBD">
      <w:pPr>
        <w:spacing w:after="0" w:line="240" w:lineRule="auto"/>
        <w:contextualSpacing/>
        <w:jc w:val="both"/>
        <w:rPr>
          <w:rFonts w:ascii="Arial" w:hAnsi="Arial" w:cs="Arial"/>
        </w:rPr>
      </w:pPr>
    </w:p>
    <w:p w:rsidR="00D62FE3" w:rsidRPr="005755B5" w:rsidRDefault="00D62FE3" w:rsidP="00D62FE3">
      <w:pPr>
        <w:contextualSpacing/>
        <w:jc w:val="both"/>
        <w:rPr>
          <w:rFonts w:ascii="Arial" w:hAnsi="Arial" w:cs="Arial"/>
        </w:rPr>
      </w:pPr>
      <w:r w:rsidRPr="005755B5">
        <w:rPr>
          <w:rFonts w:ascii="Arial" w:hAnsi="Arial" w:cs="Arial"/>
        </w:rPr>
        <w:t xml:space="preserve">El valor del presente Contrato corresponde a la suma de </w:t>
      </w:r>
      <w:r w:rsidRPr="005755B5">
        <w:rPr>
          <w:rFonts w:ascii="Arial" w:hAnsi="Arial" w:cs="Arial"/>
          <w:b/>
        </w:rPr>
        <w:t>VEINTICUATRO</w:t>
      </w:r>
      <w:r w:rsidRPr="005755B5">
        <w:rPr>
          <w:rFonts w:ascii="Arial" w:hAnsi="Arial" w:cs="Arial"/>
        </w:rPr>
        <w:t xml:space="preserve"> </w:t>
      </w:r>
      <w:r w:rsidRPr="005755B5">
        <w:rPr>
          <w:rFonts w:ascii="Arial" w:hAnsi="Arial" w:cs="Arial"/>
          <w:b/>
          <w:lang w:val="es-MX"/>
        </w:rPr>
        <w:t>MILLONES DE PESOS</w:t>
      </w:r>
      <w:r w:rsidRPr="005755B5">
        <w:rPr>
          <w:rFonts w:ascii="Arial" w:hAnsi="Arial" w:cs="Arial"/>
          <w:b/>
        </w:rPr>
        <w:t xml:space="preserve"> </w:t>
      </w:r>
      <w:r w:rsidRPr="005755B5">
        <w:rPr>
          <w:rFonts w:ascii="Arial" w:hAnsi="Arial" w:cs="Arial"/>
          <w:b/>
          <w:bCs/>
        </w:rPr>
        <w:t>($24.000.000,oo) MCTE</w:t>
      </w:r>
      <w:r w:rsidRPr="005755B5">
        <w:rPr>
          <w:rFonts w:ascii="Arial" w:hAnsi="Arial" w:cs="Arial"/>
        </w:rPr>
        <w:t>.</w:t>
      </w:r>
    </w:p>
    <w:p w:rsidR="00D62FE3" w:rsidRPr="005755B5" w:rsidRDefault="00D62FE3" w:rsidP="00D62FE3">
      <w:pPr>
        <w:contextualSpacing/>
        <w:jc w:val="both"/>
        <w:rPr>
          <w:rFonts w:ascii="Arial" w:hAnsi="Arial" w:cs="Arial"/>
        </w:rPr>
      </w:pPr>
    </w:p>
    <w:p w:rsidR="00D62FE3" w:rsidRPr="005755B5" w:rsidRDefault="00D62FE3" w:rsidP="00D62FE3">
      <w:pPr>
        <w:contextualSpacing/>
        <w:jc w:val="both"/>
        <w:rPr>
          <w:rFonts w:ascii="Arial" w:hAnsi="Arial" w:cs="Arial"/>
          <w:i/>
        </w:rPr>
      </w:pPr>
      <w:r w:rsidRPr="005755B5">
        <w:rPr>
          <w:rFonts w:ascii="Arial" w:hAnsi="Arial" w:cs="Arial"/>
        </w:rPr>
        <w:t xml:space="preserve">La Entidad Estatal contratante pagará al Contratista el valor del presente Contrato con cargo a la siguiente </w:t>
      </w:r>
      <w:r w:rsidRPr="005755B5">
        <w:rPr>
          <w:rFonts w:ascii="Arial" w:hAnsi="Arial" w:cs="Arial"/>
          <w:lang w:val="es-MX"/>
        </w:rPr>
        <w:t xml:space="preserve">Imputación Presupuestal: </w:t>
      </w:r>
      <w:r w:rsidRPr="005755B5">
        <w:rPr>
          <w:rFonts w:ascii="Arial" w:hAnsi="Arial" w:cs="Arial"/>
        </w:rPr>
        <w:t>Recursos de</w:t>
      </w:r>
      <w:r w:rsidRPr="005755B5">
        <w:rPr>
          <w:rFonts w:ascii="Arial" w:hAnsi="Arial" w:cs="Arial"/>
          <w:lang w:val="es-MX"/>
        </w:rPr>
        <w:t xml:space="preserve"> </w:t>
      </w:r>
      <w:r w:rsidRPr="005755B5">
        <w:rPr>
          <w:rFonts w:ascii="Arial" w:hAnsi="Arial" w:cs="Arial"/>
          <w:b/>
          <w:lang w:val="es-MX"/>
        </w:rPr>
        <w:t>Inversión</w:t>
      </w:r>
      <w:r w:rsidRPr="005755B5">
        <w:rPr>
          <w:rFonts w:ascii="Arial" w:hAnsi="Arial" w:cs="Arial"/>
          <w:lang w:val="es-MX"/>
        </w:rPr>
        <w:t xml:space="preserve"> _X__ </w:t>
      </w:r>
      <w:r w:rsidRPr="005755B5">
        <w:rPr>
          <w:rFonts w:ascii="Arial" w:hAnsi="Arial" w:cs="Arial"/>
          <w:b/>
        </w:rPr>
        <w:t>Funcionamiento_</w:t>
      </w:r>
      <w:r w:rsidRPr="005755B5">
        <w:rPr>
          <w:rFonts w:ascii="Arial" w:hAnsi="Arial" w:cs="Arial"/>
        </w:rPr>
        <w:t xml:space="preserve">; </w:t>
      </w:r>
      <w:r w:rsidRPr="005755B5">
        <w:rPr>
          <w:rFonts w:ascii="Arial" w:hAnsi="Arial" w:cs="Arial"/>
          <w:b/>
        </w:rPr>
        <w:t>Concepto:</w:t>
      </w:r>
      <w:r w:rsidRPr="005755B5">
        <w:rPr>
          <w:rFonts w:ascii="Arial" w:hAnsi="Arial" w:cs="Arial"/>
        </w:rPr>
        <w:t xml:space="preserve"> </w:t>
      </w:r>
      <w:r w:rsidRPr="005755B5">
        <w:rPr>
          <w:rFonts w:ascii="Arial" w:hAnsi="Arial" w:cs="Arial"/>
          <w:i/>
        </w:rPr>
        <w:t>Subproyecto: Evaluación y seguimiento de las licencias, concesiones, autorizaciones y permisos expedidos para la ejecución de proyectos, obras o actividades de competencia ; Subproyecto: Implementación de estrategias para la prevención, recuperación, valorización, control y seguimiento al manejo integral de residuos sólidos.</w:t>
      </w:r>
    </w:p>
    <w:p w:rsidR="00D62FE3" w:rsidRPr="005755B5" w:rsidRDefault="00D62FE3" w:rsidP="00D62FE3">
      <w:pPr>
        <w:contextualSpacing/>
        <w:jc w:val="both"/>
        <w:rPr>
          <w:rFonts w:ascii="Arial" w:hAnsi="Arial" w:cs="Arial"/>
          <w:i/>
        </w:rPr>
      </w:pPr>
    </w:p>
    <w:tbl>
      <w:tblPr>
        <w:tblW w:w="87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5"/>
        <w:gridCol w:w="1160"/>
        <w:gridCol w:w="646"/>
        <w:gridCol w:w="913"/>
        <w:gridCol w:w="567"/>
        <w:gridCol w:w="992"/>
        <w:gridCol w:w="1276"/>
        <w:gridCol w:w="142"/>
        <w:gridCol w:w="1480"/>
      </w:tblGrid>
      <w:tr w:rsidR="005755B5" w:rsidRPr="005755B5" w:rsidTr="00D734EC">
        <w:trPr>
          <w:jc w:val="center"/>
        </w:trPr>
        <w:tc>
          <w:tcPr>
            <w:tcW w:w="1595"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rsidR="00D62FE3" w:rsidRPr="005755B5" w:rsidRDefault="00D62FE3" w:rsidP="00D62FE3">
            <w:pPr>
              <w:jc w:val="both"/>
              <w:rPr>
                <w:rFonts w:ascii="Arial" w:hAnsi="Arial" w:cs="Arial"/>
              </w:rPr>
            </w:pPr>
            <w:r w:rsidRPr="005755B5">
              <w:rPr>
                <w:rFonts w:ascii="Arial" w:hAnsi="Arial" w:cs="Arial"/>
              </w:rPr>
              <w:t>Identificación presupuestal</w:t>
            </w:r>
          </w:p>
        </w:tc>
        <w:tc>
          <w:tcPr>
            <w:tcW w:w="1806"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D62FE3" w:rsidRPr="005755B5" w:rsidRDefault="00D62FE3" w:rsidP="00D62FE3">
            <w:pPr>
              <w:jc w:val="both"/>
              <w:rPr>
                <w:rFonts w:ascii="Arial" w:hAnsi="Arial" w:cs="Arial"/>
              </w:rPr>
            </w:pPr>
            <w:r w:rsidRPr="005755B5">
              <w:rPr>
                <w:rFonts w:ascii="Arial" w:hAnsi="Arial" w:cs="Arial"/>
              </w:rPr>
              <w:t>Programa (s)</w:t>
            </w:r>
          </w:p>
        </w:tc>
        <w:tc>
          <w:tcPr>
            <w:tcW w:w="1480" w:type="dxa"/>
            <w:gridSpan w:val="2"/>
            <w:tcBorders>
              <w:top w:val="single" w:sz="4" w:space="0" w:color="auto"/>
              <w:left w:val="single" w:sz="4" w:space="0" w:color="auto"/>
              <w:bottom w:val="single" w:sz="4" w:space="0" w:color="auto"/>
              <w:right w:val="single" w:sz="4" w:space="0" w:color="auto"/>
            </w:tcBorders>
            <w:vAlign w:val="center"/>
          </w:tcPr>
          <w:p w:rsidR="00D62FE3" w:rsidRPr="005755B5" w:rsidRDefault="00D62FE3" w:rsidP="00D62FE3">
            <w:pPr>
              <w:jc w:val="both"/>
              <w:rPr>
                <w:rFonts w:ascii="Arial" w:hAnsi="Arial" w:cs="Arial"/>
              </w:rPr>
            </w:pPr>
            <w:r w:rsidRPr="005755B5">
              <w:rPr>
                <w:rFonts w:ascii="Arial" w:hAnsi="Arial" w:cs="Arial"/>
              </w:rPr>
              <w:t>3</w:t>
            </w:r>
          </w:p>
        </w:tc>
        <w:tc>
          <w:tcPr>
            <w:tcW w:w="2268"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D62FE3" w:rsidRPr="005755B5" w:rsidRDefault="00D62FE3" w:rsidP="00D62FE3">
            <w:pPr>
              <w:jc w:val="both"/>
              <w:rPr>
                <w:rFonts w:ascii="Arial" w:hAnsi="Arial" w:cs="Arial"/>
              </w:rPr>
            </w:pPr>
            <w:r w:rsidRPr="005755B5">
              <w:rPr>
                <w:rFonts w:ascii="Arial" w:hAnsi="Arial" w:cs="Arial"/>
              </w:rPr>
              <w:t>cuenta (s)</w:t>
            </w:r>
          </w:p>
        </w:tc>
        <w:tc>
          <w:tcPr>
            <w:tcW w:w="1622" w:type="dxa"/>
            <w:gridSpan w:val="2"/>
            <w:tcBorders>
              <w:top w:val="single" w:sz="4" w:space="0" w:color="auto"/>
              <w:left w:val="single" w:sz="4" w:space="0" w:color="auto"/>
              <w:bottom w:val="single" w:sz="4" w:space="0" w:color="auto"/>
              <w:right w:val="single" w:sz="4" w:space="0" w:color="auto"/>
            </w:tcBorders>
            <w:vAlign w:val="center"/>
            <w:hideMark/>
          </w:tcPr>
          <w:p w:rsidR="00D62FE3" w:rsidRPr="005755B5" w:rsidRDefault="00D62FE3" w:rsidP="00D62FE3">
            <w:pPr>
              <w:jc w:val="both"/>
              <w:rPr>
                <w:rFonts w:ascii="Arial" w:hAnsi="Arial" w:cs="Arial"/>
              </w:rPr>
            </w:pPr>
          </w:p>
        </w:tc>
      </w:tr>
      <w:tr w:rsidR="005755B5" w:rsidRPr="005755B5" w:rsidTr="00D734EC">
        <w:trPr>
          <w:jc w:val="center"/>
        </w:trPr>
        <w:tc>
          <w:tcPr>
            <w:tcW w:w="1595"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D62FE3" w:rsidRPr="005755B5" w:rsidRDefault="00D62FE3" w:rsidP="00D62FE3">
            <w:pPr>
              <w:jc w:val="both"/>
              <w:rPr>
                <w:rFonts w:ascii="Arial" w:hAnsi="Arial" w:cs="Arial"/>
              </w:rPr>
            </w:pPr>
          </w:p>
        </w:tc>
        <w:tc>
          <w:tcPr>
            <w:tcW w:w="1806"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D62FE3" w:rsidRPr="005755B5" w:rsidRDefault="00D62FE3" w:rsidP="00D62FE3">
            <w:pPr>
              <w:jc w:val="both"/>
              <w:rPr>
                <w:rFonts w:ascii="Arial" w:hAnsi="Arial" w:cs="Arial"/>
              </w:rPr>
            </w:pPr>
            <w:r w:rsidRPr="005755B5">
              <w:rPr>
                <w:rFonts w:ascii="Arial" w:hAnsi="Arial" w:cs="Arial"/>
              </w:rPr>
              <w:t>Subprograma(s)</w:t>
            </w:r>
          </w:p>
        </w:tc>
        <w:tc>
          <w:tcPr>
            <w:tcW w:w="1480" w:type="dxa"/>
            <w:gridSpan w:val="2"/>
            <w:tcBorders>
              <w:top w:val="single" w:sz="4" w:space="0" w:color="auto"/>
              <w:left w:val="single" w:sz="4" w:space="0" w:color="auto"/>
              <w:bottom w:val="single" w:sz="4" w:space="0" w:color="auto"/>
              <w:right w:val="single" w:sz="4" w:space="0" w:color="auto"/>
            </w:tcBorders>
            <w:vAlign w:val="center"/>
          </w:tcPr>
          <w:p w:rsidR="00D62FE3" w:rsidRPr="005755B5" w:rsidRDefault="00D62FE3" w:rsidP="00D62FE3">
            <w:pPr>
              <w:jc w:val="both"/>
              <w:rPr>
                <w:rFonts w:ascii="Arial" w:hAnsi="Arial" w:cs="Arial"/>
              </w:rPr>
            </w:pPr>
            <w:r w:rsidRPr="005755B5">
              <w:rPr>
                <w:rFonts w:ascii="Arial" w:hAnsi="Arial" w:cs="Arial"/>
              </w:rPr>
              <w:t>3,6, 3.1</w:t>
            </w:r>
          </w:p>
        </w:tc>
        <w:tc>
          <w:tcPr>
            <w:tcW w:w="2268"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D62FE3" w:rsidRPr="005755B5" w:rsidRDefault="00D62FE3" w:rsidP="00D62FE3">
            <w:pPr>
              <w:jc w:val="both"/>
              <w:rPr>
                <w:rFonts w:ascii="Arial" w:hAnsi="Arial" w:cs="Arial"/>
              </w:rPr>
            </w:pPr>
            <w:r w:rsidRPr="005755B5">
              <w:rPr>
                <w:rFonts w:ascii="Arial" w:hAnsi="Arial" w:cs="Arial"/>
              </w:rPr>
              <w:t>Sub cuenta (s)</w:t>
            </w:r>
          </w:p>
        </w:tc>
        <w:tc>
          <w:tcPr>
            <w:tcW w:w="1622" w:type="dxa"/>
            <w:gridSpan w:val="2"/>
            <w:tcBorders>
              <w:top w:val="single" w:sz="4" w:space="0" w:color="auto"/>
              <w:left w:val="single" w:sz="4" w:space="0" w:color="auto"/>
              <w:bottom w:val="single" w:sz="4" w:space="0" w:color="auto"/>
              <w:right w:val="single" w:sz="4" w:space="0" w:color="auto"/>
            </w:tcBorders>
            <w:vAlign w:val="center"/>
            <w:hideMark/>
          </w:tcPr>
          <w:p w:rsidR="00D62FE3" w:rsidRPr="005755B5" w:rsidRDefault="00D62FE3" w:rsidP="00D62FE3">
            <w:pPr>
              <w:jc w:val="both"/>
              <w:rPr>
                <w:rFonts w:ascii="Arial" w:hAnsi="Arial" w:cs="Arial"/>
              </w:rPr>
            </w:pPr>
          </w:p>
        </w:tc>
      </w:tr>
      <w:tr w:rsidR="005755B5" w:rsidRPr="005755B5" w:rsidTr="00D734EC">
        <w:trPr>
          <w:jc w:val="center"/>
        </w:trPr>
        <w:tc>
          <w:tcPr>
            <w:tcW w:w="1595"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D62FE3" w:rsidRPr="005755B5" w:rsidRDefault="00D62FE3" w:rsidP="00D62FE3">
            <w:pPr>
              <w:jc w:val="both"/>
              <w:rPr>
                <w:rFonts w:ascii="Arial" w:hAnsi="Arial" w:cs="Arial"/>
              </w:rPr>
            </w:pPr>
          </w:p>
        </w:tc>
        <w:tc>
          <w:tcPr>
            <w:tcW w:w="1806"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D62FE3" w:rsidRPr="005755B5" w:rsidRDefault="00D62FE3" w:rsidP="00D62FE3">
            <w:pPr>
              <w:jc w:val="both"/>
              <w:rPr>
                <w:rFonts w:ascii="Arial" w:hAnsi="Arial" w:cs="Arial"/>
              </w:rPr>
            </w:pPr>
            <w:r w:rsidRPr="005755B5">
              <w:rPr>
                <w:rFonts w:ascii="Arial" w:hAnsi="Arial" w:cs="Arial"/>
              </w:rPr>
              <w:t>Proyecto (s)</w:t>
            </w:r>
          </w:p>
        </w:tc>
        <w:tc>
          <w:tcPr>
            <w:tcW w:w="1480" w:type="dxa"/>
            <w:gridSpan w:val="2"/>
            <w:tcBorders>
              <w:top w:val="single" w:sz="4" w:space="0" w:color="auto"/>
              <w:left w:val="single" w:sz="4" w:space="0" w:color="auto"/>
              <w:bottom w:val="single" w:sz="4" w:space="0" w:color="auto"/>
              <w:right w:val="single" w:sz="4" w:space="0" w:color="auto"/>
            </w:tcBorders>
            <w:vAlign w:val="center"/>
          </w:tcPr>
          <w:p w:rsidR="00D62FE3" w:rsidRPr="005755B5" w:rsidRDefault="00D62FE3" w:rsidP="00D62FE3">
            <w:pPr>
              <w:jc w:val="both"/>
              <w:rPr>
                <w:rFonts w:ascii="Arial" w:hAnsi="Arial" w:cs="Arial"/>
              </w:rPr>
            </w:pPr>
            <w:r w:rsidRPr="005755B5">
              <w:rPr>
                <w:rFonts w:ascii="Arial" w:hAnsi="Arial" w:cs="Arial"/>
              </w:rPr>
              <w:t>1, 1</w:t>
            </w:r>
          </w:p>
        </w:tc>
        <w:tc>
          <w:tcPr>
            <w:tcW w:w="2268"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D62FE3" w:rsidRPr="005755B5" w:rsidRDefault="00D62FE3" w:rsidP="00D62FE3">
            <w:pPr>
              <w:jc w:val="both"/>
              <w:rPr>
                <w:rFonts w:ascii="Arial" w:hAnsi="Arial" w:cs="Arial"/>
              </w:rPr>
            </w:pPr>
            <w:r w:rsidRPr="005755B5">
              <w:rPr>
                <w:rFonts w:ascii="Arial" w:hAnsi="Arial" w:cs="Arial"/>
              </w:rPr>
              <w:t>Objeto (s)</w:t>
            </w:r>
          </w:p>
        </w:tc>
        <w:tc>
          <w:tcPr>
            <w:tcW w:w="1622" w:type="dxa"/>
            <w:gridSpan w:val="2"/>
            <w:tcBorders>
              <w:top w:val="single" w:sz="4" w:space="0" w:color="auto"/>
              <w:left w:val="single" w:sz="4" w:space="0" w:color="auto"/>
              <w:bottom w:val="single" w:sz="4" w:space="0" w:color="auto"/>
              <w:right w:val="single" w:sz="4" w:space="0" w:color="auto"/>
            </w:tcBorders>
            <w:vAlign w:val="center"/>
            <w:hideMark/>
          </w:tcPr>
          <w:p w:rsidR="00D62FE3" w:rsidRPr="005755B5" w:rsidRDefault="00D62FE3" w:rsidP="00D62FE3">
            <w:pPr>
              <w:jc w:val="both"/>
              <w:rPr>
                <w:rFonts w:ascii="Arial" w:hAnsi="Arial" w:cs="Arial"/>
              </w:rPr>
            </w:pPr>
          </w:p>
        </w:tc>
      </w:tr>
      <w:tr w:rsidR="005755B5" w:rsidRPr="005755B5" w:rsidTr="00D734EC">
        <w:trPr>
          <w:jc w:val="center"/>
        </w:trPr>
        <w:tc>
          <w:tcPr>
            <w:tcW w:w="1595"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D62FE3" w:rsidRPr="005755B5" w:rsidRDefault="00D62FE3" w:rsidP="00D62FE3">
            <w:pPr>
              <w:jc w:val="both"/>
              <w:rPr>
                <w:rFonts w:ascii="Arial" w:hAnsi="Arial" w:cs="Arial"/>
              </w:rPr>
            </w:pPr>
          </w:p>
        </w:tc>
        <w:tc>
          <w:tcPr>
            <w:tcW w:w="1806"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D62FE3" w:rsidRPr="005755B5" w:rsidRDefault="00D62FE3" w:rsidP="00D62FE3">
            <w:pPr>
              <w:jc w:val="both"/>
              <w:rPr>
                <w:rFonts w:ascii="Arial" w:hAnsi="Arial" w:cs="Arial"/>
              </w:rPr>
            </w:pPr>
            <w:r w:rsidRPr="005755B5">
              <w:rPr>
                <w:rFonts w:ascii="Arial" w:hAnsi="Arial" w:cs="Arial"/>
              </w:rPr>
              <w:t>Actuación (s)</w:t>
            </w:r>
          </w:p>
        </w:tc>
        <w:tc>
          <w:tcPr>
            <w:tcW w:w="1480" w:type="dxa"/>
            <w:gridSpan w:val="2"/>
            <w:tcBorders>
              <w:top w:val="single" w:sz="4" w:space="0" w:color="auto"/>
              <w:left w:val="single" w:sz="4" w:space="0" w:color="auto"/>
              <w:bottom w:val="single" w:sz="4" w:space="0" w:color="auto"/>
              <w:right w:val="single" w:sz="4" w:space="0" w:color="auto"/>
            </w:tcBorders>
            <w:vAlign w:val="center"/>
          </w:tcPr>
          <w:p w:rsidR="00D62FE3" w:rsidRPr="005755B5" w:rsidRDefault="00D62FE3" w:rsidP="00D62FE3">
            <w:pPr>
              <w:jc w:val="both"/>
              <w:rPr>
                <w:rFonts w:ascii="Arial" w:hAnsi="Arial" w:cs="Arial"/>
              </w:rPr>
            </w:pPr>
            <w:r w:rsidRPr="005755B5">
              <w:rPr>
                <w:rFonts w:ascii="Arial" w:hAnsi="Arial" w:cs="Arial"/>
              </w:rPr>
              <w:t>1</w:t>
            </w:r>
          </w:p>
        </w:tc>
        <w:tc>
          <w:tcPr>
            <w:tcW w:w="2268"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D62FE3" w:rsidRPr="005755B5" w:rsidRDefault="00D62FE3" w:rsidP="00D62FE3">
            <w:pPr>
              <w:jc w:val="both"/>
              <w:rPr>
                <w:rFonts w:ascii="Arial" w:hAnsi="Arial" w:cs="Arial"/>
              </w:rPr>
            </w:pPr>
            <w:r w:rsidRPr="005755B5">
              <w:rPr>
                <w:rFonts w:ascii="Arial" w:hAnsi="Arial" w:cs="Arial"/>
              </w:rPr>
              <w:t>Ordinal (s)</w:t>
            </w:r>
          </w:p>
        </w:tc>
        <w:tc>
          <w:tcPr>
            <w:tcW w:w="1622" w:type="dxa"/>
            <w:gridSpan w:val="2"/>
            <w:tcBorders>
              <w:top w:val="single" w:sz="4" w:space="0" w:color="auto"/>
              <w:left w:val="single" w:sz="4" w:space="0" w:color="auto"/>
              <w:bottom w:val="single" w:sz="4" w:space="0" w:color="auto"/>
              <w:right w:val="single" w:sz="4" w:space="0" w:color="auto"/>
            </w:tcBorders>
            <w:vAlign w:val="center"/>
            <w:hideMark/>
          </w:tcPr>
          <w:p w:rsidR="00D62FE3" w:rsidRPr="005755B5" w:rsidRDefault="00D62FE3" w:rsidP="00D62FE3">
            <w:pPr>
              <w:jc w:val="both"/>
              <w:rPr>
                <w:rFonts w:ascii="Arial" w:hAnsi="Arial" w:cs="Arial"/>
              </w:rPr>
            </w:pPr>
          </w:p>
        </w:tc>
      </w:tr>
      <w:tr w:rsidR="005755B5" w:rsidRPr="005755B5" w:rsidTr="00D734EC">
        <w:trPr>
          <w:jc w:val="center"/>
        </w:trPr>
        <w:tc>
          <w:tcPr>
            <w:tcW w:w="1595" w:type="dxa"/>
            <w:vMerge/>
            <w:tcBorders>
              <w:top w:val="single" w:sz="4" w:space="0" w:color="auto"/>
              <w:left w:val="single" w:sz="4" w:space="0" w:color="auto"/>
              <w:bottom w:val="single" w:sz="4" w:space="0" w:color="auto"/>
              <w:right w:val="single" w:sz="4" w:space="0" w:color="auto"/>
            </w:tcBorders>
            <w:shd w:val="clear" w:color="auto" w:fill="D9D9D9"/>
            <w:vAlign w:val="center"/>
          </w:tcPr>
          <w:p w:rsidR="00D62FE3" w:rsidRPr="005755B5" w:rsidRDefault="00D62FE3" w:rsidP="00D62FE3">
            <w:pPr>
              <w:jc w:val="both"/>
              <w:rPr>
                <w:rFonts w:ascii="Arial" w:hAnsi="Arial" w:cs="Arial"/>
              </w:rPr>
            </w:pPr>
          </w:p>
        </w:tc>
        <w:tc>
          <w:tcPr>
            <w:tcW w:w="1806"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D62FE3" w:rsidRPr="005755B5" w:rsidRDefault="00D62FE3" w:rsidP="00D62FE3">
            <w:pPr>
              <w:jc w:val="both"/>
              <w:rPr>
                <w:rFonts w:ascii="Arial" w:hAnsi="Arial" w:cs="Arial"/>
              </w:rPr>
            </w:pPr>
            <w:r w:rsidRPr="005755B5">
              <w:rPr>
                <w:rFonts w:ascii="Arial" w:hAnsi="Arial" w:cs="Arial"/>
              </w:rPr>
              <w:t>Actuación</w:t>
            </w:r>
          </w:p>
        </w:tc>
        <w:tc>
          <w:tcPr>
            <w:tcW w:w="5370" w:type="dxa"/>
            <w:gridSpan w:val="6"/>
            <w:tcBorders>
              <w:top w:val="single" w:sz="4" w:space="0" w:color="auto"/>
              <w:left w:val="single" w:sz="4" w:space="0" w:color="auto"/>
              <w:bottom w:val="single" w:sz="4" w:space="0" w:color="auto"/>
              <w:right w:val="single" w:sz="4" w:space="0" w:color="auto"/>
            </w:tcBorders>
            <w:vAlign w:val="center"/>
          </w:tcPr>
          <w:p w:rsidR="00D62FE3" w:rsidRPr="005755B5" w:rsidRDefault="00D62FE3" w:rsidP="00D62FE3">
            <w:pPr>
              <w:jc w:val="both"/>
              <w:rPr>
                <w:rFonts w:ascii="Arial" w:hAnsi="Arial" w:cs="Arial"/>
              </w:rPr>
            </w:pPr>
            <w:r w:rsidRPr="005755B5">
              <w:rPr>
                <w:rFonts w:ascii="Arial" w:hAnsi="Arial" w:cs="Arial"/>
              </w:rPr>
              <w:t>207</w:t>
            </w:r>
          </w:p>
        </w:tc>
      </w:tr>
      <w:tr w:rsidR="005755B5" w:rsidRPr="005755B5" w:rsidTr="00D734EC">
        <w:trPr>
          <w:jc w:val="center"/>
        </w:trPr>
        <w:tc>
          <w:tcPr>
            <w:tcW w:w="1595" w:type="dxa"/>
            <w:vMerge/>
            <w:tcBorders>
              <w:top w:val="single" w:sz="4" w:space="0" w:color="auto"/>
              <w:left w:val="single" w:sz="4" w:space="0" w:color="auto"/>
              <w:bottom w:val="single" w:sz="4" w:space="0" w:color="auto"/>
              <w:right w:val="single" w:sz="4" w:space="0" w:color="auto"/>
            </w:tcBorders>
            <w:vAlign w:val="center"/>
            <w:hideMark/>
          </w:tcPr>
          <w:p w:rsidR="00D62FE3" w:rsidRPr="005755B5" w:rsidRDefault="00D62FE3" w:rsidP="00D62FE3">
            <w:pPr>
              <w:jc w:val="both"/>
              <w:rPr>
                <w:rFonts w:ascii="Arial" w:hAnsi="Arial" w:cs="Arial"/>
              </w:rPr>
            </w:pPr>
          </w:p>
        </w:tc>
        <w:tc>
          <w:tcPr>
            <w:tcW w:w="1806" w:type="dxa"/>
            <w:gridSpan w:val="2"/>
            <w:tcBorders>
              <w:top w:val="single" w:sz="4" w:space="0" w:color="auto"/>
              <w:left w:val="single" w:sz="4" w:space="0" w:color="auto"/>
              <w:bottom w:val="single" w:sz="4" w:space="0" w:color="auto"/>
              <w:right w:val="single" w:sz="4" w:space="0" w:color="auto"/>
            </w:tcBorders>
            <w:shd w:val="clear" w:color="auto" w:fill="F3F3F3"/>
            <w:vAlign w:val="center"/>
            <w:hideMark/>
          </w:tcPr>
          <w:p w:rsidR="00D62FE3" w:rsidRPr="005755B5" w:rsidRDefault="00D62FE3" w:rsidP="00D62FE3">
            <w:pPr>
              <w:jc w:val="both"/>
              <w:rPr>
                <w:rFonts w:ascii="Arial" w:hAnsi="Arial" w:cs="Arial"/>
              </w:rPr>
            </w:pPr>
          </w:p>
        </w:tc>
        <w:tc>
          <w:tcPr>
            <w:tcW w:w="5370" w:type="dxa"/>
            <w:gridSpan w:val="6"/>
            <w:tcBorders>
              <w:top w:val="single" w:sz="4" w:space="0" w:color="auto"/>
              <w:left w:val="single" w:sz="4" w:space="0" w:color="auto"/>
              <w:bottom w:val="single" w:sz="4" w:space="0" w:color="auto"/>
              <w:right w:val="single" w:sz="4" w:space="0" w:color="auto"/>
            </w:tcBorders>
            <w:vAlign w:val="center"/>
            <w:hideMark/>
          </w:tcPr>
          <w:p w:rsidR="00D62FE3" w:rsidRPr="005755B5" w:rsidRDefault="00D62FE3" w:rsidP="00D62FE3">
            <w:pPr>
              <w:jc w:val="both"/>
              <w:rPr>
                <w:rFonts w:ascii="Arial" w:hAnsi="Arial" w:cs="Arial"/>
                <w:lang w:bidi="pa-IN"/>
              </w:rPr>
            </w:pPr>
          </w:p>
        </w:tc>
      </w:tr>
      <w:tr w:rsidR="005755B5" w:rsidRPr="005755B5" w:rsidTr="00D734EC">
        <w:trPr>
          <w:jc w:val="center"/>
        </w:trPr>
        <w:tc>
          <w:tcPr>
            <w:tcW w:w="1595" w:type="dxa"/>
            <w:shd w:val="clear" w:color="auto" w:fill="D9D9D9"/>
            <w:vAlign w:val="center"/>
          </w:tcPr>
          <w:p w:rsidR="00D62FE3" w:rsidRPr="005755B5" w:rsidRDefault="00D62FE3" w:rsidP="00D62FE3">
            <w:pPr>
              <w:jc w:val="both"/>
              <w:rPr>
                <w:rFonts w:ascii="Arial" w:hAnsi="Arial" w:cs="Arial"/>
              </w:rPr>
            </w:pPr>
            <w:r w:rsidRPr="005755B5">
              <w:rPr>
                <w:rFonts w:ascii="Arial" w:hAnsi="Arial" w:cs="Arial"/>
              </w:rPr>
              <w:t>No. de CDP</w:t>
            </w:r>
          </w:p>
        </w:tc>
        <w:tc>
          <w:tcPr>
            <w:tcW w:w="1160" w:type="dxa"/>
            <w:vAlign w:val="center"/>
          </w:tcPr>
          <w:p w:rsidR="00D62FE3" w:rsidRPr="005755B5" w:rsidRDefault="00D62FE3" w:rsidP="00D62FE3">
            <w:pPr>
              <w:jc w:val="both"/>
              <w:rPr>
                <w:rFonts w:ascii="Arial" w:hAnsi="Arial" w:cs="Arial"/>
                <w:b/>
              </w:rPr>
            </w:pPr>
            <w:r w:rsidRPr="005755B5">
              <w:rPr>
                <w:rFonts w:ascii="Arial" w:hAnsi="Arial" w:cs="Arial"/>
                <w:b/>
              </w:rPr>
              <w:t>20</w:t>
            </w:r>
          </w:p>
        </w:tc>
        <w:tc>
          <w:tcPr>
            <w:tcW w:w="1559" w:type="dxa"/>
            <w:gridSpan w:val="2"/>
            <w:shd w:val="clear" w:color="auto" w:fill="D9D9D9"/>
            <w:vAlign w:val="center"/>
          </w:tcPr>
          <w:p w:rsidR="00D62FE3" w:rsidRPr="005755B5" w:rsidRDefault="00D62FE3" w:rsidP="00D62FE3">
            <w:pPr>
              <w:jc w:val="both"/>
              <w:rPr>
                <w:rFonts w:ascii="Arial" w:hAnsi="Arial" w:cs="Arial"/>
              </w:rPr>
            </w:pPr>
            <w:r w:rsidRPr="005755B5">
              <w:rPr>
                <w:rFonts w:ascii="Arial" w:hAnsi="Arial" w:cs="Arial"/>
              </w:rPr>
              <w:t>F/Expedición</w:t>
            </w:r>
          </w:p>
        </w:tc>
        <w:tc>
          <w:tcPr>
            <w:tcW w:w="1559" w:type="dxa"/>
            <w:gridSpan w:val="2"/>
            <w:vAlign w:val="center"/>
          </w:tcPr>
          <w:p w:rsidR="00D62FE3" w:rsidRPr="005755B5" w:rsidRDefault="00D62FE3" w:rsidP="00D62FE3">
            <w:pPr>
              <w:jc w:val="both"/>
              <w:rPr>
                <w:rFonts w:ascii="Arial" w:hAnsi="Arial" w:cs="Arial"/>
              </w:rPr>
            </w:pPr>
            <w:r w:rsidRPr="005755B5">
              <w:rPr>
                <w:rFonts w:ascii="Arial" w:hAnsi="Arial" w:cs="Arial"/>
              </w:rPr>
              <w:t>16/01/18</w:t>
            </w:r>
          </w:p>
        </w:tc>
        <w:tc>
          <w:tcPr>
            <w:tcW w:w="1418" w:type="dxa"/>
            <w:gridSpan w:val="2"/>
            <w:shd w:val="clear" w:color="auto" w:fill="D9D9D9"/>
            <w:vAlign w:val="center"/>
          </w:tcPr>
          <w:p w:rsidR="00D62FE3" w:rsidRPr="005755B5" w:rsidRDefault="00D62FE3" w:rsidP="00D62FE3">
            <w:pPr>
              <w:jc w:val="both"/>
              <w:rPr>
                <w:rFonts w:ascii="Arial" w:hAnsi="Arial" w:cs="Arial"/>
              </w:rPr>
            </w:pPr>
            <w:r w:rsidRPr="005755B5">
              <w:rPr>
                <w:rFonts w:ascii="Arial" w:hAnsi="Arial" w:cs="Arial"/>
              </w:rPr>
              <w:t>Vigencia</w:t>
            </w:r>
          </w:p>
        </w:tc>
        <w:tc>
          <w:tcPr>
            <w:tcW w:w="1480" w:type="dxa"/>
            <w:vAlign w:val="center"/>
          </w:tcPr>
          <w:p w:rsidR="00D62FE3" w:rsidRPr="005755B5" w:rsidRDefault="00D62FE3" w:rsidP="00D62FE3">
            <w:pPr>
              <w:jc w:val="both"/>
              <w:rPr>
                <w:rFonts w:ascii="Arial" w:hAnsi="Arial" w:cs="Arial"/>
              </w:rPr>
            </w:pPr>
            <w:r w:rsidRPr="005755B5">
              <w:rPr>
                <w:rFonts w:ascii="Arial" w:hAnsi="Arial" w:cs="Arial"/>
              </w:rPr>
              <w:t>2019</w:t>
            </w:r>
          </w:p>
        </w:tc>
      </w:tr>
    </w:tbl>
    <w:p w:rsidR="00D62FE3" w:rsidRPr="005755B5" w:rsidRDefault="00D62FE3" w:rsidP="00D62FE3">
      <w:pPr>
        <w:contextualSpacing/>
        <w:jc w:val="both"/>
        <w:rPr>
          <w:rFonts w:ascii="Arial" w:hAnsi="Arial" w:cs="Arial"/>
        </w:rPr>
      </w:pPr>
    </w:p>
    <w:p w:rsidR="00D62FE3" w:rsidRPr="005755B5" w:rsidRDefault="00D62FE3" w:rsidP="00D62FE3">
      <w:pPr>
        <w:contextualSpacing/>
        <w:jc w:val="both"/>
        <w:rPr>
          <w:rFonts w:ascii="Arial" w:hAnsi="Arial" w:cs="Arial"/>
        </w:rPr>
      </w:pPr>
      <w:r w:rsidRPr="005755B5">
        <w:rPr>
          <w:rFonts w:ascii="Arial" w:hAnsi="Arial" w:cs="Arial"/>
        </w:rPr>
        <w:t xml:space="preserve">El presente Contrato está sujeto a registro presupuestal y el pago de su valor a las apropiaciones presupuestales. </w:t>
      </w:r>
    </w:p>
    <w:p w:rsidR="00D62FE3" w:rsidRPr="005755B5" w:rsidRDefault="00D62FE3" w:rsidP="00D62FE3">
      <w:pPr>
        <w:contextualSpacing/>
        <w:jc w:val="both"/>
        <w:rPr>
          <w:rFonts w:ascii="Arial" w:hAnsi="Arial" w:cs="Arial"/>
        </w:rPr>
      </w:pPr>
    </w:p>
    <w:p w:rsidR="00D62FE3" w:rsidRPr="005755B5" w:rsidRDefault="00D62FE3" w:rsidP="00D62FE3">
      <w:pPr>
        <w:ind w:right="57"/>
        <w:jc w:val="both"/>
        <w:rPr>
          <w:rFonts w:ascii="Arial" w:hAnsi="Arial" w:cs="Arial"/>
          <w:bCs/>
        </w:rPr>
      </w:pPr>
      <w:r w:rsidRPr="005755B5">
        <w:rPr>
          <w:rFonts w:ascii="Arial" w:hAnsi="Arial" w:cs="Arial"/>
          <w:snapToGrid w:val="0"/>
        </w:rPr>
        <w:lastRenderedPageBreak/>
        <w:t xml:space="preserve">Por la actividad desarrollada y por tratarse de un contrato de prestación de servicios profesionales se cancelarán honorarios profesionales, pagaderos en seis (6) mensualidades vencidas de </w:t>
      </w:r>
      <w:r w:rsidRPr="005755B5">
        <w:rPr>
          <w:rFonts w:ascii="Arial" w:hAnsi="Arial" w:cs="Arial"/>
          <w:b/>
          <w:snapToGrid w:val="0"/>
        </w:rPr>
        <w:t>TRES MILLONES SETECIENTOS CINCUENTA MIL PESOS</w:t>
      </w:r>
      <w:r w:rsidRPr="005755B5">
        <w:rPr>
          <w:rFonts w:ascii="Arial" w:hAnsi="Arial" w:cs="Arial"/>
          <w:b/>
          <w:bCs/>
          <w:lang w:val="es-MX"/>
        </w:rPr>
        <w:t xml:space="preserve"> ($3.750.000) MDA CTE</w:t>
      </w:r>
      <w:r w:rsidRPr="005755B5">
        <w:rPr>
          <w:rFonts w:ascii="Arial" w:hAnsi="Arial" w:cs="Arial"/>
          <w:snapToGrid w:val="0"/>
        </w:rPr>
        <w:t>.</w:t>
      </w:r>
    </w:p>
    <w:p w:rsidR="00D62FE3" w:rsidRPr="005755B5" w:rsidRDefault="00D62FE3" w:rsidP="00D62FE3">
      <w:pPr>
        <w:contextualSpacing/>
        <w:jc w:val="both"/>
        <w:rPr>
          <w:rFonts w:ascii="Arial" w:hAnsi="Arial" w:cs="Arial"/>
          <w:bCs/>
        </w:rPr>
      </w:pPr>
      <w:r w:rsidRPr="005755B5">
        <w:rPr>
          <w:rFonts w:ascii="Arial" w:hAnsi="Arial" w:cs="Arial"/>
          <w:bCs/>
        </w:rPr>
        <w:t xml:space="preserve">Cada pago deberá estar acompañado de: </w:t>
      </w:r>
      <w:r w:rsidRPr="005755B5">
        <w:rPr>
          <w:rFonts w:ascii="Arial" w:hAnsi="Arial" w:cs="Arial"/>
          <w:b/>
          <w:bCs/>
        </w:rPr>
        <w:t>a)</w:t>
      </w:r>
      <w:r w:rsidRPr="005755B5">
        <w:rPr>
          <w:rFonts w:ascii="Arial" w:hAnsi="Arial" w:cs="Arial"/>
          <w:bCs/>
        </w:rPr>
        <w:t xml:space="preserve"> Informe mensual de cumplimiento de las obligaciones del contrato en formato SIP 5; </w:t>
      </w:r>
      <w:r w:rsidRPr="005755B5">
        <w:rPr>
          <w:rFonts w:ascii="Arial" w:hAnsi="Arial" w:cs="Arial"/>
          <w:b/>
          <w:bCs/>
        </w:rPr>
        <w:t>b)</w:t>
      </w:r>
      <w:r w:rsidRPr="005755B5">
        <w:rPr>
          <w:rFonts w:ascii="Arial" w:hAnsi="Arial" w:cs="Arial"/>
          <w:bCs/>
        </w:rPr>
        <w:t xml:space="preserve"> Certificación mensual de cumplimiento del contrato expedida por el supervisor del contrato y </w:t>
      </w:r>
      <w:r w:rsidRPr="005755B5">
        <w:rPr>
          <w:rFonts w:ascii="Arial" w:hAnsi="Arial" w:cs="Arial"/>
          <w:b/>
          <w:bCs/>
        </w:rPr>
        <w:t>c)</w:t>
      </w:r>
      <w:r w:rsidRPr="005755B5">
        <w:rPr>
          <w:rFonts w:ascii="Arial" w:hAnsi="Arial" w:cs="Arial"/>
          <w:bCs/>
        </w:rPr>
        <w:t xml:space="preserve"> comprobantes de pago de cotizaciones mensuales a los Sistemas de Seguridad Social (Salud, Pensiones y Riesgos laborales).</w:t>
      </w:r>
    </w:p>
    <w:p w:rsidR="00D62FE3" w:rsidRPr="005755B5" w:rsidRDefault="00D62FE3" w:rsidP="00D62FE3">
      <w:pPr>
        <w:contextualSpacing/>
        <w:jc w:val="both"/>
        <w:rPr>
          <w:rFonts w:ascii="Arial" w:hAnsi="Arial" w:cs="Arial"/>
          <w:bCs/>
        </w:rPr>
      </w:pPr>
    </w:p>
    <w:p w:rsidR="00D62FE3" w:rsidRPr="005755B5" w:rsidRDefault="00D62FE3" w:rsidP="00D62FE3">
      <w:pPr>
        <w:jc w:val="both"/>
        <w:rPr>
          <w:rFonts w:ascii="Arial" w:hAnsi="Arial" w:cs="Arial"/>
        </w:rPr>
      </w:pPr>
      <w:r w:rsidRPr="005755B5">
        <w:rPr>
          <w:rFonts w:ascii="Arial" w:hAnsi="Arial" w:cs="Arial"/>
          <w:b/>
        </w:rPr>
        <w:t xml:space="preserve">Parágrafo. </w:t>
      </w:r>
      <w:r w:rsidRPr="005755B5">
        <w:rPr>
          <w:rFonts w:ascii="Arial" w:hAnsi="Arial" w:cs="Arial"/>
          <w:b/>
        </w:rPr>
        <w:t xml:space="preserve">Pago de Gastos de Transporte y Manutención: </w:t>
      </w:r>
      <w:r w:rsidRPr="005755B5">
        <w:rPr>
          <w:rFonts w:ascii="Arial" w:hAnsi="Arial" w:cs="Arial"/>
        </w:rPr>
        <w:t xml:space="preserve">Por las características del objeto del contrato y las actividades a desarrollar, es necesario que el profesional se desplace a sitios diferentes de la sede de actividades, por consiguiente, cuando sea necesario estos desplazamientos </w:t>
      </w:r>
      <w:r w:rsidRPr="005755B5">
        <w:rPr>
          <w:rFonts w:ascii="Arial" w:hAnsi="Arial" w:cs="Arial"/>
          <w:b/>
        </w:rPr>
        <w:t>CORPOAMAZONIA</w:t>
      </w:r>
      <w:r w:rsidRPr="005755B5">
        <w:rPr>
          <w:rFonts w:ascii="Arial" w:hAnsi="Arial" w:cs="Arial"/>
        </w:rPr>
        <w:t xml:space="preserve"> le reconocerá gastos de transporte y manutención que se liquidarán conforme a la reglamentación interna. Para lo anterior además de los honorarios se pactará este gasto en la suma de </w:t>
      </w:r>
      <w:r w:rsidRPr="005755B5">
        <w:rPr>
          <w:rFonts w:ascii="Arial" w:hAnsi="Arial" w:cs="Arial"/>
          <w:b/>
        </w:rPr>
        <w:t xml:space="preserve">UN MILLÓN QUINIENTOS MIL PESOS </w:t>
      </w:r>
      <w:r w:rsidRPr="005755B5">
        <w:rPr>
          <w:rFonts w:ascii="Arial" w:hAnsi="Arial" w:cs="Arial"/>
          <w:b/>
          <w:bCs/>
        </w:rPr>
        <w:t>($1.500.000) MCTE,</w:t>
      </w:r>
      <w:r w:rsidRPr="005755B5">
        <w:rPr>
          <w:rFonts w:ascii="Arial" w:hAnsi="Arial" w:cs="Arial"/>
          <w:b/>
        </w:rPr>
        <w:t xml:space="preserve"> </w:t>
      </w:r>
      <w:r w:rsidRPr="005755B5">
        <w:rPr>
          <w:rFonts w:ascii="Arial" w:hAnsi="Arial" w:cs="Arial"/>
        </w:rPr>
        <w:t>de</w:t>
      </w:r>
      <w:r w:rsidRPr="005755B5">
        <w:rPr>
          <w:rFonts w:ascii="Arial" w:hAnsi="Arial" w:cs="Arial"/>
          <w:b/>
        </w:rPr>
        <w:t xml:space="preserve"> </w:t>
      </w:r>
      <w:r w:rsidRPr="005755B5">
        <w:rPr>
          <w:rFonts w:ascii="Arial" w:hAnsi="Arial" w:cs="Arial"/>
        </w:rPr>
        <w:t>acuerdo al cuadro explicativo que se detalla en el numeral 4 de este estudio. El contratista deberá contar con disponibilidad para los desplazamientos. El pago de gastos de viaje y manutención queda condicionado a que el contratista con su informe de mes o fracción de mes presente los comprobantes de permanencia en los sitios de los desplazamientos, informe de actividad desarrollada si es necesario y comprobantes de los gastos de transporte. Los desplazamientos deberán contar con el visto bueno del supervisor del contrato u obedecer a un plan previo de desplazamientos igualmente aprobado por el supervisor.</w:t>
      </w:r>
    </w:p>
    <w:p w:rsidR="00D62FE3" w:rsidRPr="005755B5" w:rsidRDefault="00D62FE3" w:rsidP="00D62FE3">
      <w:pPr>
        <w:contextualSpacing/>
        <w:jc w:val="both"/>
        <w:rPr>
          <w:rFonts w:ascii="Arial" w:hAnsi="Arial" w:cs="Arial"/>
        </w:rPr>
      </w:pPr>
      <w:r w:rsidRPr="005755B5">
        <w:rPr>
          <w:rFonts w:ascii="Arial" w:hAnsi="Arial" w:cs="Arial"/>
        </w:rPr>
        <w:t xml:space="preserve">Los pagos se realizarán dentro de los quince (15) días hábiles siguientes a fecha de presentación del certificado de cumplimiento firmado por el supervisor del Contrato.  La Entidad Estatal contratante pagará los gastos de desplazamiento del Contratista, cuando estos fueren autorizados, previa solicitud del supervisor del contrato, en los casos en que la ejecución del objeto contractual deba realizarse en lugares diferentes al domicilio contractual acordado por las partes. Para el pago de los gastos mencionados, la entidad utilizará como referencia la tabla de gastos de desplazamiento de contratistas vigente. </w:t>
      </w:r>
    </w:p>
    <w:p w:rsidR="00ED3C2C" w:rsidRPr="005755B5" w:rsidRDefault="00ED3C2C" w:rsidP="00FF2EBD">
      <w:pPr>
        <w:spacing w:after="0" w:line="240" w:lineRule="auto"/>
        <w:contextualSpacing/>
        <w:jc w:val="both"/>
        <w:rPr>
          <w:rFonts w:ascii="Arial" w:hAnsi="Arial" w:cs="Arial"/>
        </w:rPr>
      </w:pPr>
    </w:p>
    <w:p w:rsidR="00123028" w:rsidRPr="005755B5" w:rsidRDefault="003C6FDD" w:rsidP="00FF2EBD">
      <w:pPr>
        <w:spacing w:after="0" w:line="240" w:lineRule="auto"/>
        <w:contextualSpacing/>
        <w:jc w:val="both"/>
        <w:rPr>
          <w:rFonts w:ascii="Arial" w:hAnsi="Arial" w:cs="Arial"/>
          <w:b/>
          <w:u w:val="single"/>
        </w:rPr>
      </w:pPr>
      <w:r w:rsidRPr="005755B5">
        <w:rPr>
          <w:rFonts w:ascii="Arial" w:hAnsi="Arial" w:cs="Arial"/>
          <w:b/>
          <w:u w:val="single"/>
        </w:rPr>
        <w:t xml:space="preserve">Cláusula </w:t>
      </w:r>
      <w:r w:rsidR="00B336F6" w:rsidRPr="005755B5">
        <w:rPr>
          <w:rFonts w:ascii="Arial" w:hAnsi="Arial" w:cs="Arial"/>
          <w:b/>
          <w:u w:val="single"/>
        </w:rPr>
        <w:t>5</w:t>
      </w:r>
      <w:r w:rsidRPr="005755B5">
        <w:rPr>
          <w:rFonts w:ascii="Arial" w:hAnsi="Arial" w:cs="Arial"/>
          <w:b/>
          <w:u w:val="single"/>
        </w:rPr>
        <w:t xml:space="preserve"> - Declaraciones del contratista</w:t>
      </w:r>
    </w:p>
    <w:p w:rsidR="00ED3C2C" w:rsidRPr="005755B5" w:rsidRDefault="00ED3C2C" w:rsidP="00FF2EBD">
      <w:pPr>
        <w:spacing w:after="0" w:line="240" w:lineRule="auto"/>
        <w:contextualSpacing/>
        <w:jc w:val="both"/>
        <w:rPr>
          <w:rFonts w:ascii="Arial" w:hAnsi="Arial" w:cs="Arial"/>
        </w:rPr>
      </w:pPr>
    </w:p>
    <w:p w:rsidR="00363786" w:rsidRPr="005755B5" w:rsidRDefault="003C6FDD" w:rsidP="00FF2EBD">
      <w:pPr>
        <w:spacing w:after="0" w:line="240" w:lineRule="auto"/>
        <w:contextualSpacing/>
        <w:jc w:val="both"/>
        <w:rPr>
          <w:rFonts w:ascii="Arial" w:hAnsi="Arial" w:cs="Arial"/>
        </w:rPr>
      </w:pPr>
      <w:r w:rsidRPr="005755B5">
        <w:rPr>
          <w:rFonts w:ascii="Arial" w:hAnsi="Arial" w:cs="Arial"/>
        </w:rPr>
        <w:t xml:space="preserve">El Contratista hace las siguientes declaraciones: </w:t>
      </w:r>
    </w:p>
    <w:p w:rsidR="00ED3C2C" w:rsidRPr="005755B5" w:rsidRDefault="00ED3C2C" w:rsidP="00FF2EBD">
      <w:pPr>
        <w:spacing w:after="0" w:line="240" w:lineRule="auto"/>
        <w:contextualSpacing/>
        <w:jc w:val="both"/>
        <w:rPr>
          <w:rFonts w:ascii="Arial" w:hAnsi="Arial" w:cs="Arial"/>
        </w:rPr>
      </w:pPr>
    </w:p>
    <w:p w:rsidR="00363786" w:rsidRPr="005755B5" w:rsidRDefault="00937579" w:rsidP="00FF2EBD">
      <w:pPr>
        <w:spacing w:after="0" w:line="240" w:lineRule="auto"/>
        <w:contextualSpacing/>
        <w:jc w:val="both"/>
        <w:rPr>
          <w:rFonts w:ascii="Arial" w:hAnsi="Arial" w:cs="Arial"/>
        </w:rPr>
      </w:pPr>
      <w:r w:rsidRPr="005755B5">
        <w:rPr>
          <w:rFonts w:ascii="Arial" w:hAnsi="Arial" w:cs="Arial"/>
        </w:rPr>
        <w:lastRenderedPageBreak/>
        <w:t>5</w:t>
      </w:r>
      <w:r w:rsidR="003C6FDD" w:rsidRPr="005755B5">
        <w:rPr>
          <w:rFonts w:ascii="Arial" w:hAnsi="Arial" w:cs="Arial"/>
        </w:rPr>
        <w:t>.1.</w:t>
      </w:r>
      <w:r w:rsidR="00C36E44" w:rsidRPr="005755B5">
        <w:rPr>
          <w:rFonts w:ascii="Arial" w:hAnsi="Arial" w:cs="Arial"/>
        </w:rPr>
        <w:t xml:space="preserve"> </w:t>
      </w:r>
      <w:r w:rsidR="003C6FDD" w:rsidRPr="005755B5">
        <w:rPr>
          <w:rFonts w:ascii="Arial" w:hAnsi="Arial" w:cs="Arial"/>
        </w:rPr>
        <w:t xml:space="preserve">Conoce y acepta los Documentos del Proceso </w:t>
      </w:r>
    </w:p>
    <w:p w:rsidR="00C36E44" w:rsidRPr="005755B5" w:rsidRDefault="00C36E44" w:rsidP="00FF2EBD">
      <w:pPr>
        <w:spacing w:after="0" w:line="240" w:lineRule="auto"/>
        <w:contextualSpacing/>
        <w:jc w:val="both"/>
        <w:rPr>
          <w:rFonts w:ascii="Arial" w:hAnsi="Arial" w:cs="Arial"/>
        </w:rPr>
      </w:pPr>
    </w:p>
    <w:p w:rsidR="00363786" w:rsidRPr="005755B5" w:rsidRDefault="00937579" w:rsidP="00FF2EBD">
      <w:pPr>
        <w:spacing w:after="0" w:line="240" w:lineRule="auto"/>
        <w:contextualSpacing/>
        <w:jc w:val="both"/>
        <w:rPr>
          <w:rFonts w:ascii="Arial" w:hAnsi="Arial" w:cs="Arial"/>
        </w:rPr>
      </w:pPr>
      <w:r w:rsidRPr="005755B5">
        <w:rPr>
          <w:rFonts w:ascii="Arial" w:hAnsi="Arial" w:cs="Arial"/>
        </w:rPr>
        <w:t>5</w:t>
      </w:r>
      <w:r w:rsidR="003C6FDD" w:rsidRPr="005755B5">
        <w:rPr>
          <w:rFonts w:ascii="Arial" w:hAnsi="Arial" w:cs="Arial"/>
        </w:rPr>
        <w:t>.2.</w:t>
      </w:r>
      <w:r w:rsidR="00C36E44" w:rsidRPr="005755B5">
        <w:rPr>
          <w:rFonts w:ascii="Arial" w:hAnsi="Arial" w:cs="Arial"/>
        </w:rPr>
        <w:t xml:space="preserve"> </w:t>
      </w:r>
      <w:r w:rsidR="003C6FDD" w:rsidRPr="005755B5">
        <w:rPr>
          <w:rFonts w:ascii="Arial" w:hAnsi="Arial" w:cs="Arial"/>
        </w:rPr>
        <w:t xml:space="preserve">Tuvo la oportunidad de solicitar aclaraciones y modificaciones a los Documentos del Proceso y recibió de </w:t>
      </w:r>
      <w:r w:rsidR="00E64E56" w:rsidRPr="005755B5">
        <w:rPr>
          <w:rFonts w:ascii="Arial" w:hAnsi="Arial" w:cs="Arial"/>
          <w:b/>
        </w:rPr>
        <w:t>CORPOAMAZONÍA</w:t>
      </w:r>
      <w:r w:rsidR="00E64E56" w:rsidRPr="005755B5">
        <w:rPr>
          <w:rFonts w:ascii="Arial" w:hAnsi="Arial" w:cs="Arial"/>
        </w:rPr>
        <w:t xml:space="preserve"> </w:t>
      </w:r>
      <w:r w:rsidR="003C6FDD" w:rsidRPr="005755B5">
        <w:rPr>
          <w:rFonts w:ascii="Arial" w:hAnsi="Arial" w:cs="Arial"/>
        </w:rPr>
        <w:t xml:space="preserve">respuesta oportuna a cada una de las solicitudes. </w:t>
      </w:r>
    </w:p>
    <w:p w:rsidR="00C36E44" w:rsidRPr="005755B5" w:rsidRDefault="00C36E44" w:rsidP="00FF2EBD">
      <w:pPr>
        <w:spacing w:after="0" w:line="240" w:lineRule="auto"/>
        <w:contextualSpacing/>
        <w:jc w:val="both"/>
        <w:rPr>
          <w:rFonts w:ascii="Arial" w:hAnsi="Arial" w:cs="Arial"/>
        </w:rPr>
      </w:pPr>
    </w:p>
    <w:p w:rsidR="00363786" w:rsidRPr="005755B5" w:rsidRDefault="00937579" w:rsidP="00FF2EBD">
      <w:pPr>
        <w:spacing w:after="0" w:line="240" w:lineRule="auto"/>
        <w:contextualSpacing/>
        <w:jc w:val="both"/>
        <w:rPr>
          <w:rFonts w:ascii="Arial" w:hAnsi="Arial" w:cs="Arial"/>
        </w:rPr>
      </w:pPr>
      <w:r w:rsidRPr="005755B5">
        <w:rPr>
          <w:rFonts w:ascii="Arial" w:hAnsi="Arial" w:cs="Arial"/>
        </w:rPr>
        <w:t>5</w:t>
      </w:r>
      <w:r w:rsidR="003C6FDD" w:rsidRPr="005755B5">
        <w:rPr>
          <w:rFonts w:ascii="Arial" w:hAnsi="Arial" w:cs="Arial"/>
        </w:rPr>
        <w:t>.3.</w:t>
      </w:r>
      <w:r w:rsidR="00C36E44" w:rsidRPr="005755B5">
        <w:rPr>
          <w:rFonts w:ascii="Arial" w:hAnsi="Arial" w:cs="Arial"/>
        </w:rPr>
        <w:t xml:space="preserve"> </w:t>
      </w:r>
      <w:r w:rsidR="003C6FDD" w:rsidRPr="005755B5">
        <w:rPr>
          <w:rFonts w:ascii="Arial" w:hAnsi="Arial" w:cs="Arial"/>
        </w:rPr>
        <w:t xml:space="preserve">Se encuentra debidamente facultado para suscribir el presente contrato. </w:t>
      </w:r>
    </w:p>
    <w:p w:rsidR="00C36E44" w:rsidRPr="005755B5" w:rsidRDefault="00C36E44" w:rsidP="00FF2EBD">
      <w:pPr>
        <w:spacing w:after="0" w:line="240" w:lineRule="auto"/>
        <w:contextualSpacing/>
        <w:jc w:val="both"/>
        <w:rPr>
          <w:rFonts w:ascii="Arial" w:hAnsi="Arial" w:cs="Arial"/>
        </w:rPr>
      </w:pPr>
    </w:p>
    <w:p w:rsidR="00363786" w:rsidRPr="005755B5" w:rsidRDefault="00937579" w:rsidP="00FF2EBD">
      <w:pPr>
        <w:spacing w:after="0" w:line="240" w:lineRule="auto"/>
        <w:contextualSpacing/>
        <w:jc w:val="both"/>
        <w:rPr>
          <w:rFonts w:ascii="Arial" w:hAnsi="Arial" w:cs="Arial"/>
        </w:rPr>
      </w:pPr>
      <w:r w:rsidRPr="005755B5">
        <w:rPr>
          <w:rFonts w:ascii="Arial" w:hAnsi="Arial" w:cs="Arial"/>
        </w:rPr>
        <w:t>5</w:t>
      </w:r>
      <w:r w:rsidR="003C6FDD" w:rsidRPr="005755B5">
        <w:rPr>
          <w:rFonts w:ascii="Arial" w:hAnsi="Arial" w:cs="Arial"/>
        </w:rPr>
        <w:t>.4.</w:t>
      </w:r>
      <w:r w:rsidR="00C36E44" w:rsidRPr="005755B5">
        <w:rPr>
          <w:rFonts w:ascii="Arial" w:hAnsi="Arial" w:cs="Arial"/>
        </w:rPr>
        <w:t xml:space="preserve"> </w:t>
      </w:r>
      <w:r w:rsidR="003C6FDD" w:rsidRPr="005755B5">
        <w:rPr>
          <w:rFonts w:ascii="Arial" w:hAnsi="Arial" w:cs="Arial"/>
        </w:rPr>
        <w:t xml:space="preserve">El Contratista al momento de la celebración del presente contrato no se encuentra en ninguna causal de inhabilidad e incompatibilidad. </w:t>
      </w:r>
    </w:p>
    <w:p w:rsidR="00C36E44" w:rsidRPr="005755B5" w:rsidRDefault="00C36E44" w:rsidP="00FF2EBD">
      <w:pPr>
        <w:spacing w:after="0" w:line="240" w:lineRule="auto"/>
        <w:contextualSpacing/>
        <w:jc w:val="both"/>
        <w:rPr>
          <w:rFonts w:ascii="Arial" w:hAnsi="Arial" w:cs="Arial"/>
        </w:rPr>
      </w:pPr>
    </w:p>
    <w:p w:rsidR="003A68BE" w:rsidRPr="005755B5" w:rsidRDefault="00937579" w:rsidP="00FF2EBD">
      <w:pPr>
        <w:spacing w:after="0" w:line="240" w:lineRule="auto"/>
        <w:contextualSpacing/>
        <w:jc w:val="both"/>
        <w:rPr>
          <w:rFonts w:ascii="Arial" w:hAnsi="Arial" w:cs="Arial"/>
        </w:rPr>
      </w:pPr>
      <w:r w:rsidRPr="005755B5">
        <w:rPr>
          <w:rFonts w:ascii="Arial" w:hAnsi="Arial" w:cs="Arial"/>
        </w:rPr>
        <w:t>5</w:t>
      </w:r>
      <w:r w:rsidR="003C6FDD" w:rsidRPr="005755B5">
        <w:rPr>
          <w:rFonts w:ascii="Arial" w:hAnsi="Arial" w:cs="Arial"/>
        </w:rPr>
        <w:t>.5.</w:t>
      </w:r>
      <w:r w:rsidR="00C36E44" w:rsidRPr="005755B5">
        <w:rPr>
          <w:rFonts w:ascii="Arial" w:hAnsi="Arial" w:cs="Arial"/>
        </w:rPr>
        <w:t xml:space="preserve"> </w:t>
      </w:r>
      <w:r w:rsidR="003C6FDD" w:rsidRPr="005755B5">
        <w:rPr>
          <w:rFonts w:ascii="Arial" w:hAnsi="Arial" w:cs="Arial"/>
        </w:rPr>
        <w:t xml:space="preserve">Está a paz y salvo con sus obligaciones laborales frente al sistema de seguridad social integral. </w:t>
      </w:r>
    </w:p>
    <w:p w:rsidR="00937579" w:rsidRPr="005755B5" w:rsidRDefault="00937579" w:rsidP="00FF2EBD">
      <w:pPr>
        <w:spacing w:after="0" w:line="240" w:lineRule="auto"/>
        <w:contextualSpacing/>
        <w:jc w:val="both"/>
        <w:rPr>
          <w:rFonts w:ascii="Arial" w:hAnsi="Arial" w:cs="Arial"/>
        </w:rPr>
      </w:pPr>
    </w:p>
    <w:p w:rsidR="00363786" w:rsidRPr="005755B5" w:rsidRDefault="00937579" w:rsidP="00FF2EBD">
      <w:pPr>
        <w:spacing w:after="0" w:line="240" w:lineRule="auto"/>
        <w:contextualSpacing/>
        <w:jc w:val="both"/>
        <w:rPr>
          <w:rFonts w:ascii="Arial" w:hAnsi="Arial" w:cs="Arial"/>
        </w:rPr>
      </w:pPr>
      <w:r w:rsidRPr="005755B5">
        <w:rPr>
          <w:rFonts w:ascii="Arial" w:hAnsi="Arial" w:cs="Arial"/>
        </w:rPr>
        <w:t>5</w:t>
      </w:r>
      <w:r w:rsidR="003C6FDD" w:rsidRPr="005755B5">
        <w:rPr>
          <w:rFonts w:ascii="Arial" w:hAnsi="Arial" w:cs="Arial"/>
        </w:rPr>
        <w:t>.6.</w:t>
      </w:r>
      <w:r w:rsidR="00C36E44" w:rsidRPr="005755B5">
        <w:rPr>
          <w:rFonts w:ascii="Arial" w:hAnsi="Arial" w:cs="Arial"/>
        </w:rPr>
        <w:t xml:space="preserve"> </w:t>
      </w:r>
      <w:r w:rsidR="003C6FDD" w:rsidRPr="005755B5">
        <w:rPr>
          <w:rFonts w:ascii="Arial" w:hAnsi="Arial" w:cs="Arial"/>
        </w:rPr>
        <w:t xml:space="preserve">El valor del contrato incluye todos los gastos, costos, derechos, impuestos, tasas y demás contribuciones relacionados con el cumplimiento del objeto del presente contrato. </w:t>
      </w:r>
    </w:p>
    <w:p w:rsidR="00E64E56" w:rsidRPr="005755B5" w:rsidRDefault="00E64E56" w:rsidP="00FF2EBD">
      <w:pPr>
        <w:spacing w:after="0" w:line="240" w:lineRule="auto"/>
        <w:contextualSpacing/>
        <w:jc w:val="both"/>
        <w:rPr>
          <w:rFonts w:ascii="Arial" w:hAnsi="Arial" w:cs="Arial"/>
        </w:rPr>
      </w:pPr>
    </w:p>
    <w:p w:rsidR="00363786" w:rsidRPr="005755B5" w:rsidRDefault="00937579" w:rsidP="00FF2EBD">
      <w:pPr>
        <w:spacing w:after="0" w:line="240" w:lineRule="auto"/>
        <w:contextualSpacing/>
        <w:jc w:val="both"/>
        <w:rPr>
          <w:rFonts w:ascii="Arial" w:hAnsi="Arial" w:cs="Arial"/>
        </w:rPr>
      </w:pPr>
      <w:r w:rsidRPr="005755B5">
        <w:rPr>
          <w:rFonts w:ascii="Arial" w:hAnsi="Arial" w:cs="Arial"/>
        </w:rPr>
        <w:t>5</w:t>
      </w:r>
      <w:r w:rsidR="003C6FDD" w:rsidRPr="005755B5">
        <w:rPr>
          <w:rFonts w:ascii="Arial" w:hAnsi="Arial" w:cs="Arial"/>
        </w:rPr>
        <w:t xml:space="preserve">.7.El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éste contrato, no serán destinados a ninguna de las actividades antes descritas. </w:t>
      </w:r>
    </w:p>
    <w:p w:rsidR="00C36E44" w:rsidRPr="005755B5" w:rsidRDefault="00C36E44" w:rsidP="00FF2EBD">
      <w:pPr>
        <w:spacing w:after="0" w:line="240" w:lineRule="auto"/>
        <w:contextualSpacing/>
        <w:jc w:val="both"/>
        <w:rPr>
          <w:rFonts w:ascii="Arial" w:hAnsi="Arial" w:cs="Arial"/>
        </w:rPr>
      </w:pPr>
    </w:p>
    <w:p w:rsidR="00363786" w:rsidRPr="005755B5" w:rsidRDefault="00937579" w:rsidP="00FF2EBD">
      <w:pPr>
        <w:spacing w:after="0" w:line="240" w:lineRule="auto"/>
        <w:contextualSpacing/>
        <w:jc w:val="both"/>
        <w:rPr>
          <w:rFonts w:ascii="Arial" w:hAnsi="Arial" w:cs="Arial"/>
        </w:rPr>
      </w:pPr>
      <w:r w:rsidRPr="005755B5">
        <w:rPr>
          <w:rFonts w:ascii="Arial" w:hAnsi="Arial" w:cs="Arial"/>
        </w:rPr>
        <w:t>5</w:t>
      </w:r>
      <w:r w:rsidR="003C6FDD" w:rsidRPr="005755B5">
        <w:rPr>
          <w:rFonts w:ascii="Arial" w:hAnsi="Arial" w:cs="Arial"/>
        </w:rPr>
        <w:t>.8.</w:t>
      </w:r>
      <w:r w:rsidR="00E64E56" w:rsidRPr="005755B5">
        <w:rPr>
          <w:rFonts w:ascii="Arial" w:hAnsi="Arial" w:cs="Arial"/>
        </w:rPr>
        <w:t xml:space="preserve"> </w:t>
      </w:r>
      <w:r w:rsidR="003C6FDD" w:rsidRPr="005755B5">
        <w:rPr>
          <w:rFonts w:ascii="Arial" w:hAnsi="Arial" w:cs="Arial"/>
        </w:rPr>
        <w:t xml:space="preserve">El Contratista se compromete a no contratar menores de edad para el ejercicio del objeto contractual, así como a no permitir que se subcontrate a menores de edad para tales efectos, dando aplicación a la Resolución 1677 de 2008 del Ministerio de la Protección Social y los Pactos, Convenios y Convenciones Internacionales ratificados por Colombia, sobre los derechos de los niños. </w:t>
      </w:r>
    </w:p>
    <w:p w:rsidR="00C57DE3" w:rsidRPr="005755B5" w:rsidRDefault="00C57DE3" w:rsidP="00FF2EBD">
      <w:pPr>
        <w:spacing w:after="0" w:line="240" w:lineRule="auto"/>
        <w:contextualSpacing/>
        <w:jc w:val="both"/>
        <w:rPr>
          <w:rFonts w:ascii="Arial" w:hAnsi="Arial" w:cs="Arial"/>
        </w:rPr>
      </w:pPr>
    </w:p>
    <w:p w:rsidR="00363786" w:rsidRPr="005755B5" w:rsidRDefault="003C6FDD" w:rsidP="00FF2EBD">
      <w:pPr>
        <w:spacing w:after="0" w:line="240" w:lineRule="auto"/>
        <w:contextualSpacing/>
        <w:jc w:val="both"/>
        <w:rPr>
          <w:rFonts w:ascii="Arial" w:hAnsi="Arial" w:cs="Arial"/>
          <w:b/>
          <w:u w:val="single"/>
        </w:rPr>
      </w:pPr>
      <w:r w:rsidRPr="005755B5">
        <w:rPr>
          <w:rFonts w:ascii="Arial" w:hAnsi="Arial" w:cs="Arial"/>
          <w:b/>
          <w:u w:val="single"/>
        </w:rPr>
        <w:t xml:space="preserve">Cláusula </w:t>
      </w:r>
      <w:r w:rsidR="00B336F6" w:rsidRPr="005755B5">
        <w:rPr>
          <w:rFonts w:ascii="Arial" w:hAnsi="Arial" w:cs="Arial"/>
          <w:b/>
          <w:u w:val="single"/>
        </w:rPr>
        <w:t>6</w:t>
      </w:r>
      <w:r w:rsidRPr="005755B5">
        <w:rPr>
          <w:rFonts w:ascii="Arial" w:hAnsi="Arial" w:cs="Arial"/>
          <w:b/>
          <w:u w:val="single"/>
        </w:rPr>
        <w:t xml:space="preserve"> - Plazo </w:t>
      </w:r>
    </w:p>
    <w:p w:rsidR="00ED3C2C" w:rsidRPr="005755B5" w:rsidRDefault="00ED3C2C" w:rsidP="00FF2EBD">
      <w:pPr>
        <w:spacing w:after="0" w:line="240" w:lineRule="auto"/>
        <w:contextualSpacing/>
        <w:jc w:val="both"/>
        <w:rPr>
          <w:rFonts w:ascii="Arial" w:hAnsi="Arial" w:cs="Arial"/>
        </w:rPr>
      </w:pPr>
    </w:p>
    <w:p w:rsidR="003D1907" w:rsidRPr="005755B5" w:rsidRDefault="003D1907" w:rsidP="00FF2EBD">
      <w:pPr>
        <w:spacing w:after="0" w:line="240" w:lineRule="auto"/>
        <w:contextualSpacing/>
        <w:jc w:val="both"/>
        <w:rPr>
          <w:rFonts w:ascii="Arial" w:hAnsi="Arial" w:cs="Arial"/>
        </w:rPr>
      </w:pPr>
      <w:r w:rsidRPr="005755B5">
        <w:rPr>
          <w:rFonts w:ascii="Arial" w:hAnsi="Arial" w:cs="Arial"/>
        </w:rPr>
        <w:t xml:space="preserve">Se estima que la actividad objeto de la necesidad de la contratación se desarrollará en un plazo de </w:t>
      </w:r>
      <w:r w:rsidR="00D62FE3" w:rsidRPr="005755B5">
        <w:rPr>
          <w:rFonts w:ascii="Arial" w:hAnsi="Arial" w:cs="Arial"/>
          <w:b/>
        </w:rPr>
        <w:t>SEIS</w:t>
      </w:r>
      <w:r w:rsidR="002C6A1A" w:rsidRPr="005755B5">
        <w:rPr>
          <w:rFonts w:ascii="Arial" w:hAnsi="Arial" w:cs="Arial"/>
          <w:b/>
        </w:rPr>
        <w:t xml:space="preserve"> (</w:t>
      </w:r>
      <w:r w:rsidR="00D62FE3" w:rsidRPr="005755B5">
        <w:rPr>
          <w:rFonts w:ascii="Arial" w:hAnsi="Arial" w:cs="Arial"/>
          <w:b/>
        </w:rPr>
        <w:t>6</w:t>
      </w:r>
      <w:r w:rsidR="002C6A1A" w:rsidRPr="005755B5">
        <w:rPr>
          <w:rFonts w:ascii="Arial" w:hAnsi="Arial" w:cs="Arial"/>
          <w:b/>
        </w:rPr>
        <w:t>) MESES</w:t>
      </w:r>
      <w:r w:rsidRPr="005755B5">
        <w:rPr>
          <w:rFonts w:ascii="Arial" w:hAnsi="Arial" w:cs="Arial"/>
        </w:rPr>
        <w:t>. Este plazo en caso de llegarse celebrar el contrato se contará a partir de que legalice y se suscriba el acta de inicio por el contratista y el supervisor del contrato.</w:t>
      </w:r>
    </w:p>
    <w:p w:rsidR="003D1907" w:rsidRPr="005755B5" w:rsidRDefault="003D1907" w:rsidP="00FF2EBD">
      <w:pPr>
        <w:spacing w:after="0" w:line="240" w:lineRule="auto"/>
        <w:contextualSpacing/>
        <w:jc w:val="both"/>
        <w:rPr>
          <w:rFonts w:ascii="Arial" w:hAnsi="Arial" w:cs="Arial"/>
        </w:rPr>
      </w:pPr>
    </w:p>
    <w:p w:rsidR="00363786" w:rsidRPr="005755B5" w:rsidRDefault="003C6FDD" w:rsidP="00FF2EBD">
      <w:pPr>
        <w:spacing w:after="0" w:line="240" w:lineRule="auto"/>
        <w:contextualSpacing/>
        <w:jc w:val="both"/>
        <w:rPr>
          <w:rFonts w:ascii="Arial" w:hAnsi="Arial" w:cs="Arial"/>
          <w:b/>
          <w:u w:val="single"/>
        </w:rPr>
      </w:pPr>
      <w:r w:rsidRPr="005755B5">
        <w:rPr>
          <w:rFonts w:ascii="Arial" w:hAnsi="Arial" w:cs="Arial"/>
          <w:b/>
          <w:u w:val="single"/>
        </w:rPr>
        <w:t xml:space="preserve">Cláusula </w:t>
      </w:r>
      <w:r w:rsidR="00B336F6" w:rsidRPr="005755B5">
        <w:rPr>
          <w:rFonts w:ascii="Arial" w:hAnsi="Arial" w:cs="Arial"/>
          <w:b/>
          <w:u w:val="single"/>
        </w:rPr>
        <w:t>7</w:t>
      </w:r>
      <w:r w:rsidRPr="005755B5">
        <w:rPr>
          <w:rFonts w:ascii="Arial" w:hAnsi="Arial" w:cs="Arial"/>
          <w:b/>
          <w:u w:val="single"/>
        </w:rPr>
        <w:t xml:space="preserve"> - Derechos del Contratista </w:t>
      </w:r>
    </w:p>
    <w:p w:rsidR="00ED3C2C" w:rsidRPr="005755B5" w:rsidRDefault="00ED3C2C" w:rsidP="00FF2EBD">
      <w:pPr>
        <w:spacing w:after="0" w:line="240" w:lineRule="auto"/>
        <w:contextualSpacing/>
        <w:jc w:val="both"/>
        <w:rPr>
          <w:rFonts w:ascii="Arial" w:hAnsi="Arial" w:cs="Arial"/>
        </w:rPr>
      </w:pPr>
    </w:p>
    <w:p w:rsidR="00363786" w:rsidRPr="005755B5" w:rsidRDefault="00B336F6" w:rsidP="00FF2EBD">
      <w:pPr>
        <w:spacing w:after="0" w:line="240" w:lineRule="auto"/>
        <w:contextualSpacing/>
        <w:jc w:val="both"/>
        <w:rPr>
          <w:rFonts w:ascii="Arial" w:hAnsi="Arial" w:cs="Arial"/>
        </w:rPr>
      </w:pPr>
      <w:r w:rsidRPr="005755B5">
        <w:rPr>
          <w:rFonts w:ascii="Arial" w:hAnsi="Arial" w:cs="Arial"/>
        </w:rPr>
        <w:t>7</w:t>
      </w:r>
      <w:r w:rsidR="003C6FDD" w:rsidRPr="005755B5">
        <w:rPr>
          <w:rFonts w:ascii="Arial" w:hAnsi="Arial" w:cs="Arial"/>
        </w:rPr>
        <w:t>.1.</w:t>
      </w:r>
      <w:r w:rsidR="00C36E44" w:rsidRPr="005755B5">
        <w:rPr>
          <w:rFonts w:ascii="Arial" w:hAnsi="Arial" w:cs="Arial"/>
        </w:rPr>
        <w:t xml:space="preserve"> </w:t>
      </w:r>
      <w:r w:rsidR="003C6FDD" w:rsidRPr="005755B5">
        <w:rPr>
          <w:rFonts w:ascii="Arial" w:hAnsi="Arial" w:cs="Arial"/>
        </w:rPr>
        <w:t xml:space="preserve">Recibir la remuneración pactada en los términos de la Cláusula </w:t>
      </w:r>
      <w:r w:rsidR="002C4EC2" w:rsidRPr="005755B5">
        <w:rPr>
          <w:rFonts w:ascii="Arial" w:hAnsi="Arial" w:cs="Arial"/>
        </w:rPr>
        <w:t>4</w:t>
      </w:r>
      <w:r w:rsidR="003C6FDD" w:rsidRPr="005755B5">
        <w:rPr>
          <w:rFonts w:ascii="Arial" w:hAnsi="Arial" w:cs="Arial"/>
        </w:rPr>
        <w:t xml:space="preserve"> del presente contrato. </w:t>
      </w:r>
    </w:p>
    <w:p w:rsidR="00C36E44" w:rsidRPr="005755B5" w:rsidRDefault="00C36E44" w:rsidP="00FF2EBD">
      <w:pPr>
        <w:spacing w:after="0" w:line="240" w:lineRule="auto"/>
        <w:contextualSpacing/>
        <w:jc w:val="both"/>
        <w:rPr>
          <w:rFonts w:ascii="Arial" w:hAnsi="Arial" w:cs="Arial"/>
        </w:rPr>
      </w:pPr>
    </w:p>
    <w:p w:rsidR="006500C7" w:rsidRPr="005755B5" w:rsidRDefault="00B336F6" w:rsidP="00FF2EBD">
      <w:pPr>
        <w:spacing w:after="0" w:line="240" w:lineRule="auto"/>
        <w:contextualSpacing/>
        <w:jc w:val="both"/>
        <w:rPr>
          <w:rFonts w:ascii="Arial" w:hAnsi="Arial" w:cs="Arial"/>
        </w:rPr>
      </w:pPr>
      <w:r w:rsidRPr="005755B5">
        <w:rPr>
          <w:rFonts w:ascii="Arial" w:hAnsi="Arial" w:cs="Arial"/>
        </w:rPr>
        <w:t>7</w:t>
      </w:r>
      <w:r w:rsidR="003C6FDD" w:rsidRPr="005755B5">
        <w:rPr>
          <w:rFonts w:ascii="Arial" w:hAnsi="Arial" w:cs="Arial"/>
        </w:rPr>
        <w:t xml:space="preserve">.2. </w:t>
      </w:r>
      <w:r w:rsidR="006500C7" w:rsidRPr="005755B5">
        <w:rPr>
          <w:rFonts w:ascii="Arial" w:hAnsi="Arial" w:cs="Arial"/>
        </w:rPr>
        <w:t xml:space="preserve">Recibir la colaboración necesaria por parte de </w:t>
      </w:r>
      <w:r w:rsidR="006500C7" w:rsidRPr="005755B5">
        <w:rPr>
          <w:rFonts w:ascii="Arial" w:hAnsi="Arial" w:cs="Arial"/>
          <w:b/>
        </w:rPr>
        <w:t>CORPOAMAZONÍA</w:t>
      </w:r>
      <w:r w:rsidR="006500C7" w:rsidRPr="005755B5">
        <w:rPr>
          <w:rFonts w:ascii="Arial" w:hAnsi="Arial" w:cs="Arial"/>
        </w:rPr>
        <w:t xml:space="preserve"> para ejecutar de manera efectiva el objeto contractual. </w:t>
      </w:r>
    </w:p>
    <w:p w:rsidR="006500C7" w:rsidRPr="005755B5" w:rsidRDefault="006500C7" w:rsidP="00FF2EBD">
      <w:pPr>
        <w:spacing w:after="0" w:line="240" w:lineRule="auto"/>
        <w:contextualSpacing/>
        <w:jc w:val="both"/>
        <w:rPr>
          <w:rFonts w:ascii="Arial" w:hAnsi="Arial" w:cs="Arial"/>
        </w:rPr>
      </w:pPr>
    </w:p>
    <w:p w:rsidR="006500C7" w:rsidRPr="005755B5" w:rsidRDefault="00B336F6" w:rsidP="00FF2EBD">
      <w:pPr>
        <w:spacing w:after="0" w:line="240" w:lineRule="auto"/>
        <w:contextualSpacing/>
        <w:jc w:val="both"/>
        <w:rPr>
          <w:rFonts w:ascii="Arial" w:hAnsi="Arial" w:cs="Arial"/>
        </w:rPr>
      </w:pPr>
      <w:r w:rsidRPr="005755B5">
        <w:rPr>
          <w:rFonts w:ascii="Arial" w:hAnsi="Arial" w:cs="Arial"/>
        </w:rPr>
        <w:t>7</w:t>
      </w:r>
      <w:r w:rsidR="006500C7" w:rsidRPr="005755B5">
        <w:rPr>
          <w:rFonts w:ascii="Arial" w:hAnsi="Arial" w:cs="Arial"/>
        </w:rPr>
        <w:t xml:space="preserve">.3. Recibir por parte de </w:t>
      </w:r>
      <w:r w:rsidR="006500C7" w:rsidRPr="005755B5">
        <w:rPr>
          <w:rFonts w:ascii="Arial" w:hAnsi="Arial" w:cs="Arial"/>
          <w:b/>
        </w:rPr>
        <w:t xml:space="preserve">CORPOAMAZONÍA </w:t>
      </w:r>
      <w:r w:rsidR="006500C7" w:rsidRPr="005755B5">
        <w:rPr>
          <w:rFonts w:ascii="Arial" w:hAnsi="Arial" w:cs="Arial"/>
        </w:rPr>
        <w:t>los bienes e insumos necesarios para la correcta ejecución del contrato, conforme lo pactado en el objeto contractual.</w:t>
      </w:r>
    </w:p>
    <w:p w:rsidR="000548C3" w:rsidRPr="005755B5" w:rsidRDefault="000548C3" w:rsidP="00FF2EBD">
      <w:pPr>
        <w:spacing w:after="0" w:line="240" w:lineRule="auto"/>
        <w:contextualSpacing/>
        <w:jc w:val="both"/>
        <w:rPr>
          <w:rFonts w:ascii="Arial" w:hAnsi="Arial" w:cs="Arial"/>
        </w:rPr>
      </w:pPr>
    </w:p>
    <w:p w:rsidR="000548C3" w:rsidRPr="005755B5" w:rsidRDefault="00B336F6" w:rsidP="00FF2EBD">
      <w:pPr>
        <w:spacing w:after="0" w:line="240" w:lineRule="auto"/>
        <w:contextualSpacing/>
        <w:jc w:val="both"/>
        <w:rPr>
          <w:rFonts w:ascii="Arial" w:hAnsi="Arial" w:cs="Arial"/>
        </w:rPr>
      </w:pPr>
      <w:r w:rsidRPr="005755B5">
        <w:rPr>
          <w:rFonts w:ascii="Arial" w:hAnsi="Arial" w:cs="Arial"/>
        </w:rPr>
        <w:t>7</w:t>
      </w:r>
      <w:r w:rsidR="000548C3" w:rsidRPr="005755B5">
        <w:rPr>
          <w:rFonts w:ascii="Arial" w:hAnsi="Arial" w:cs="Arial"/>
        </w:rPr>
        <w:t>.4. Las demás que sean inherentes al objeto contractual.</w:t>
      </w:r>
    </w:p>
    <w:p w:rsidR="006500C7" w:rsidRPr="005755B5" w:rsidRDefault="006500C7" w:rsidP="00FF2EBD">
      <w:pPr>
        <w:spacing w:after="0" w:line="240" w:lineRule="auto"/>
        <w:contextualSpacing/>
        <w:jc w:val="both"/>
        <w:rPr>
          <w:rFonts w:ascii="Arial" w:hAnsi="Arial" w:cs="Arial"/>
          <w:highlight w:val="green"/>
        </w:rPr>
      </w:pPr>
    </w:p>
    <w:p w:rsidR="00363786" w:rsidRPr="005755B5" w:rsidRDefault="00B336F6" w:rsidP="00FF2EBD">
      <w:pPr>
        <w:spacing w:after="0" w:line="240" w:lineRule="auto"/>
        <w:contextualSpacing/>
        <w:jc w:val="both"/>
        <w:rPr>
          <w:rFonts w:ascii="Arial" w:hAnsi="Arial" w:cs="Arial"/>
          <w:b/>
          <w:u w:val="single"/>
        </w:rPr>
      </w:pPr>
      <w:r w:rsidRPr="005755B5">
        <w:rPr>
          <w:rFonts w:ascii="Arial" w:hAnsi="Arial" w:cs="Arial"/>
          <w:b/>
          <w:u w:val="single"/>
        </w:rPr>
        <w:t>Cláusula 8</w:t>
      </w:r>
      <w:r w:rsidR="003C6FDD" w:rsidRPr="005755B5">
        <w:rPr>
          <w:rFonts w:ascii="Arial" w:hAnsi="Arial" w:cs="Arial"/>
          <w:b/>
          <w:u w:val="single"/>
        </w:rPr>
        <w:t xml:space="preserve"> - Obligaciones </w:t>
      </w:r>
      <w:r w:rsidR="001552E9" w:rsidRPr="005755B5">
        <w:rPr>
          <w:rFonts w:ascii="Arial" w:hAnsi="Arial" w:cs="Arial"/>
          <w:b/>
          <w:u w:val="single"/>
        </w:rPr>
        <w:t>a cargo</w:t>
      </w:r>
      <w:r w:rsidR="003C6FDD" w:rsidRPr="005755B5">
        <w:rPr>
          <w:rFonts w:ascii="Arial" w:hAnsi="Arial" w:cs="Arial"/>
          <w:b/>
          <w:u w:val="single"/>
        </w:rPr>
        <w:t xml:space="preserve"> del Contratista </w:t>
      </w:r>
    </w:p>
    <w:p w:rsidR="00ED3C2C" w:rsidRPr="005755B5" w:rsidRDefault="00ED3C2C" w:rsidP="00FF2EBD">
      <w:pPr>
        <w:spacing w:after="0" w:line="240" w:lineRule="auto"/>
        <w:contextualSpacing/>
        <w:jc w:val="both"/>
        <w:rPr>
          <w:rFonts w:ascii="Arial" w:hAnsi="Arial" w:cs="Arial"/>
        </w:rPr>
      </w:pPr>
    </w:p>
    <w:p w:rsidR="001552E9" w:rsidRPr="005755B5" w:rsidRDefault="00B336F6" w:rsidP="00FF2EBD">
      <w:pPr>
        <w:spacing w:after="0" w:line="240" w:lineRule="auto"/>
        <w:contextualSpacing/>
        <w:jc w:val="both"/>
        <w:rPr>
          <w:rFonts w:ascii="Arial" w:hAnsi="Arial" w:cs="Arial"/>
          <w:b/>
        </w:rPr>
      </w:pPr>
      <w:r w:rsidRPr="005755B5">
        <w:rPr>
          <w:rFonts w:ascii="Arial" w:hAnsi="Arial" w:cs="Arial"/>
          <w:b/>
        </w:rPr>
        <w:t>8</w:t>
      </w:r>
      <w:r w:rsidR="001552E9" w:rsidRPr="005755B5">
        <w:rPr>
          <w:rFonts w:ascii="Arial" w:hAnsi="Arial" w:cs="Arial"/>
          <w:b/>
        </w:rPr>
        <w:t>.1. Específicas.</w:t>
      </w:r>
    </w:p>
    <w:p w:rsidR="006500C7" w:rsidRPr="005755B5" w:rsidRDefault="006500C7" w:rsidP="00FF2EBD">
      <w:pPr>
        <w:spacing w:after="0" w:line="240" w:lineRule="auto"/>
        <w:contextualSpacing/>
        <w:jc w:val="both"/>
        <w:rPr>
          <w:rFonts w:ascii="Arial" w:hAnsi="Arial" w:cs="Arial"/>
          <w:b/>
        </w:rPr>
      </w:pPr>
    </w:p>
    <w:p w:rsidR="00D62FE3" w:rsidRPr="005755B5" w:rsidRDefault="00D62FE3" w:rsidP="00D62FE3">
      <w:pPr>
        <w:numPr>
          <w:ilvl w:val="0"/>
          <w:numId w:val="7"/>
        </w:numPr>
        <w:spacing w:after="0" w:line="240" w:lineRule="auto"/>
        <w:jc w:val="both"/>
        <w:rPr>
          <w:rFonts w:ascii="Arial" w:hAnsi="Arial" w:cs="Arial"/>
        </w:rPr>
      </w:pPr>
      <w:r w:rsidRPr="005755B5">
        <w:rPr>
          <w:rFonts w:ascii="Arial" w:hAnsi="Arial" w:cs="Arial"/>
        </w:rPr>
        <w:t xml:space="preserve">Elaborar conceptos técnicos de acuerdo a su perfil profesional, requeridos como apoyo a las Direcciones Territoriales, y otras dependencias de la Entidad; para evaluación y/o seguimiento ambiental de proyectos, obras y/o actividades de competencia de CORPOAMAZONIA relacionadas con su perfil profesional y objeto contractual. </w:t>
      </w:r>
    </w:p>
    <w:p w:rsidR="00D62FE3" w:rsidRPr="005755B5" w:rsidRDefault="00D62FE3" w:rsidP="00D62FE3">
      <w:pPr>
        <w:numPr>
          <w:ilvl w:val="0"/>
          <w:numId w:val="7"/>
        </w:numPr>
        <w:spacing w:after="0" w:line="240" w:lineRule="auto"/>
        <w:jc w:val="both"/>
        <w:rPr>
          <w:rFonts w:ascii="Arial" w:hAnsi="Arial" w:cs="Arial"/>
        </w:rPr>
      </w:pPr>
      <w:r w:rsidRPr="005755B5">
        <w:rPr>
          <w:rFonts w:ascii="Arial" w:hAnsi="Arial" w:cs="Arial"/>
        </w:rPr>
        <w:t>Brindar asesoría y acompañamiento técnico a las Direcciones Territoriales en temas relacionados con su perfil profesional, orientado al cumplimiento de las políticas ambientales y las metas e indicadores del Plan de Acción Institucional.</w:t>
      </w:r>
    </w:p>
    <w:p w:rsidR="00D62FE3" w:rsidRPr="005755B5" w:rsidRDefault="00D62FE3" w:rsidP="00D62FE3">
      <w:pPr>
        <w:numPr>
          <w:ilvl w:val="0"/>
          <w:numId w:val="7"/>
        </w:numPr>
        <w:spacing w:after="0" w:line="240" w:lineRule="auto"/>
        <w:jc w:val="both"/>
        <w:rPr>
          <w:rFonts w:ascii="Arial" w:hAnsi="Arial" w:cs="Arial"/>
        </w:rPr>
      </w:pPr>
      <w:r w:rsidRPr="005755B5">
        <w:rPr>
          <w:rFonts w:ascii="Arial" w:hAnsi="Arial" w:cs="Arial"/>
        </w:rPr>
        <w:t>Asesorar bajo la supervisión del Subdirector de Administración Ambiental a las Direcciones Territoriales, demás dependencias y municipios de la jurisdicción, en la formulación, gestión y seguimiento oportuno de los planes de gestión integral de residuos sólidos (PGIRS), especialmente en las metas de aprovechamiento de residuos sólidos y permisos ambientales.</w:t>
      </w:r>
    </w:p>
    <w:p w:rsidR="00D62FE3" w:rsidRPr="005755B5" w:rsidRDefault="00D62FE3" w:rsidP="00D62FE3">
      <w:pPr>
        <w:numPr>
          <w:ilvl w:val="0"/>
          <w:numId w:val="7"/>
        </w:numPr>
        <w:spacing w:after="0" w:line="240" w:lineRule="auto"/>
        <w:jc w:val="both"/>
        <w:rPr>
          <w:rFonts w:ascii="Arial" w:hAnsi="Arial" w:cs="Arial"/>
        </w:rPr>
      </w:pPr>
      <w:r w:rsidRPr="005755B5">
        <w:rPr>
          <w:rFonts w:ascii="Arial" w:hAnsi="Arial" w:cs="Arial"/>
        </w:rPr>
        <w:t>Elaborar y presentar propuestas de reglamentación para el uso, manejo y aprovechamiento sostenible de los recursos naturales, que le sean requeridas para la gestión ambiental en la jurisdicción de CORPOAMAZONIA.</w:t>
      </w:r>
    </w:p>
    <w:p w:rsidR="00D62FE3" w:rsidRPr="005755B5" w:rsidRDefault="00D62FE3" w:rsidP="00D62FE3">
      <w:pPr>
        <w:numPr>
          <w:ilvl w:val="0"/>
          <w:numId w:val="7"/>
        </w:numPr>
        <w:spacing w:after="0" w:line="240" w:lineRule="auto"/>
        <w:jc w:val="both"/>
        <w:rPr>
          <w:rFonts w:ascii="Arial" w:hAnsi="Arial" w:cs="Arial"/>
        </w:rPr>
      </w:pPr>
      <w:r w:rsidRPr="005755B5">
        <w:rPr>
          <w:rFonts w:ascii="Arial" w:hAnsi="Arial" w:cs="Arial"/>
        </w:rPr>
        <w:t>Compilar y presentar oportunamente informes de la gestión ambiental 2018, primer y segundo trimestre 2019, de acuerdo a su objeto contractual, requeridos por órganos internos y externos.</w:t>
      </w:r>
    </w:p>
    <w:p w:rsidR="00D62FE3" w:rsidRPr="005755B5" w:rsidRDefault="00D62FE3" w:rsidP="00D62FE3">
      <w:pPr>
        <w:pStyle w:val="Prrafodelista"/>
        <w:numPr>
          <w:ilvl w:val="0"/>
          <w:numId w:val="7"/>
        </w:numPr>
        <w:spacing w:after="0" w:line="240" w:lineRule="auto"/>
        <w:jc w:val="both"/>
        <w:rPr>
          <w:rFonts w:ascii="Arial" w:eastAsia="Times New Roman" w:hAnsi="Arial" w:cs="Arial"/>
          <w:lang w:val="es-ES" w:eastAsia="es-ES"/>
        </w:rPr>
      </w:pPr>
      <w:r w:rsidRPr="005755B5">
        <w:rPr>
          <w:rFonts w:ascii="Arial" w:eastAsia="Times New Roman" w:hAnsi="Arial" w:cs="Arial"/>
          <w:lang w:val="es-ES" w:eastAsia="es-ES"/>
        </w:rPr>
        <w:t xml:space="preserve">Liderar con las Direcciones Territoriales, y otras dependencias de la Entidad el desarrollo de eventos internos y externos que incluyan procesos de sensibilización en la reducción, manejo y disposición adecuada de los residuos sólidos convencionales y peligrosos. </w:t>
      </w:r>
    </w:p>
    <w:p w:rsidR="00D62FE3" w:rsidRPr="005755B5" w:rsidRDefault="00D62FE3" w:rsidP="00D62FE3">
      <w:pPr>
        <w:pStyle w:val="Prrafodelista"/>
        <w:numPr>
          <w:ilvl w:val="0"/>
          <w:numId w:val="7"/>
        </w:numPr>
        <w:spacing w:after="0" w:line="240" w:lineRule="auto"/>
        <w:jc w:val="both"/>
        <w:rPr>
          <w:rFonts w:ascii="Arial" w:eastAsia="Times New Roman" w:hAnsi="Arial" w:cs="Arial"/>
          <w:lang w:val="es-ES" w:eastAsia="es-ES"/>
        </w:rPr>
      </w:pPr>
      <w:r w:rsidRPr="005755B5">
        <w:rPr>
          <w:rFonts w:ascii="Arial" w:hAnsi="Arial" w:cs="Arial"/>
          <w:lang w:val="es-ES"/>
        </w:rPr>
        <w:t>Promover</w:t>
      </w:r>
      <w:r w:rsidRPr="005755B5">
        <w:rPr>
          <w:rFonts w:ascii="Arial" w:hAnsi="Arial" w:cs="Arial"/>
        </w:rPr>
        <w:t xml:space="preserve"> el fortalecimiento y consolidación de una (1) alianza estratégica con organizaciones regionales, nacionales y/o extranjeras que permitan promover la gestión integral del recurso suelo. </w:t>
      </w:r>
    </w:p>
    <w:p w:rsidR="00D62FE3" w:rsidRPr="005755B5" w:rsidRDefault="00D62FE3" w:rsidP="00D62FE3">
      <w:pPr>
        <w:pStyle w:val="Prrafodelista"/>
        <w:numPr>
          <w:ilvl w:val="0"/>
          <w:numId w:val="7"/>
        </w:numPr>
        <w:spacing w:after="0" w:line="240" w:lineRule="auto"/>
        <w:jc w:val="both"/>
        <w:rPr>
          <w:rFonts w:ascii="Arial" w:eastAsia="Times New Roman" w:hAnsi="Arial" w:cs="Arial"/>
          <w:lang w:val="es-ES" w:eastAsia="es-ES"/>
        </w:rPr>
      </w:pPr>
      <w:r w:rsidRPr="005755B5">
        <w:rPr>
          <w:rFonts w:ascii="Arial" w:eastAsia="Times New Roman" w:hAnsi="Arial" w:cs="Arial"/>
          <w:lang w:val="es-ES" w:eastAsia="es-ES"/>
        </w:rPr>
        <w:lastRenderedPageBreak/>
        <w:t>Apoyar en la formulación de un (1) proyecto para el manejo adecuado de residuos sólidos en la ETCR la Carmelita (Puerto Asís, Putumayo) y un (1) proyecto para el manejo integral de residuos sólidos en el municipio de Puerto Nariño (Amazonas).</w:t>
      </w:r>
    </w:p>
    <w:p w:rsidR="00D62FE3" w:rsidRPr="005755B5" w:rsidRDefault="00D62FE3" w:rsidP="00D62FE3">
      <w:pPr>
        <w:pStyle w:val="Prrafodelista"/>
        <w:numPr>
          <w:ilvl w:val="0"/>
          <w:numId w:val="7"/>
        </w:numPr>
        <w:spacing w:after="0" w:line="240" w:lineRule="auto"/>
        <w:jc w:val="both"/>
        <w:rPr>
          <w:rFonts w:ascii="Arial" w:hAnsi="Arial" w:cs="Arial"/>
        </w:rPr>
      </w:pPr>
      <w:r w:rsidRPr="005755B5">
        <w:rPr>
          <w:rFonts w:ascii="Arial" w:hAnsi="Arial" w:cs="Arial"/>
        </w:rPr>
        <w:t>Apoyar la atención a Peticiones, Quejas y Reclamos en los términos y condiciones establecidos en la ley cuando se requiera, de acuerdo al perfil profesional.</w:t>
      </w:r>
    </w:p>
    <w:p w:rsidR="00D62FE3" w:rsidRPr="005755B5" w:rsidRDefault="00D62FE3" w:rsidP="00D62FE3">
      <w:pPr>
        <w:pStyle w:val="Prrafodelista"/>
        <w:numPr>
          <w:ilvl w:val="0"/>
          <w:numId w:val="7"/>
        </w:numPr>
        <w:spacing w:after="0" w:line="240" w:lineRule="auto"/>
        <w:jc w:val="both"/>
        <w:rPr>
          <w:rFonts w:ascii="Arial" w:hAnsi="Arial" w:cs="Arial"/>
        </w:rPr>
      </w:pPr>
      <w:r w:rsidRPr="005755B5">
        <w:rPr>
          <w:rFonts w:ascii="Arial" w:hAnsi="Arial" w:cs="Arial"/>
        </w:rPr>
        <w:t>Efectuar mensualmente seguimiento a las Direcciones Territoriales, a los tiempos establecidos en el proceso LAR a las solicitudes de concesiones, autorizaciones, permisos y licencias asociadas a la disposición y aprovechamiento de residuos sólidos radicadas ante CORPOAMAZONIA.</w:t>
      </w:r>
    </w:p>
    <w:p w:rsidR="00D62FE3" w:rsidRPr="005755B5" w:rsidRDefault="00D62FE3" w:rsidP="00D62FE3">
      <w:pPr>
        <w:pStyle w:val="Prrafodelista"/>
        <w:numPr>
          <w:ilvl w:val="0"/>
          <w:numId w:val="7"/>
        </w:numPr>
        <w:spacing w:after="0" w:line="240" w:lineRule="auto"/>
        <w:jc w:val="both"/>
        <w:rPr>
          <w:rFonts w:ascii="Arial" w:hAnsi="Arial" w:cs="Arial"/>
        </w:rPr>
      </w:pPr>
      <w:r w:rsidRPr="005755B5">
        <w:rPr>
          <w:rFonts w:ascii="Arial" w:hAnsi="Arial" w:cs="Arial"/>
        </w:rPr>
        <w:t xml:space="preserve">Mantener actualizado las bases de datos de: a) Gestores de residuos peligrosos - Respel, b) Generadores y gestores de aceites de cocina usado – ACU y c) Cumplimiento de las resoluciones 0668/2016 y 1397/2018, relacionadas con el uso racional de bolsas plásticas. </w:t>
      </w:r>
    </w:p>
    <w:p w:rsidR="00D62FE3" w:rsidRPr="005755B5" w:rsidRDefault="00D62FE3" w:rsidP="00D62FE3">
      <w:pPr>
        <w:pStyle w:val="Prrafodelista"/>
        <w:numPr>
          <w:ilvl w:val="0"/>
          <w:numId w:val="7"/>
        </w:numPr>
        <w:spacing w:after="0" w:line="240" w:lineRule="auto"/>
        <w:jc w:val="both"/>
        <w:rPr>
          <w:rFonts w:ascii="Arial" w:hAnsi="Arial" w:cs="Arial"/>
        </w:rPr>
      </w:pPr>
      <w:r w:rsidRPr="005755B5">
        <w:rPr>
          <w:rFonts w:ascii="Arial" w:hAnsi="Arial" w:cs="Arial"/>
          <w:lang w:val="es-ES_tradnl" w:eastAsia="es-MX"/>
        </w:rPr>
        <w:t>Elaboración de un diagnóstico sobre el estado actual de los residuos sólidos convencionales en la jurisdicción CORPOAMAZONIA (Amazonas, Caquetá y Putumayo), teniendo en cuenta los informes y conceptos que presenten las Direcciones Territoriales y estén cargados en el SISA (años 2017 y 2018), o las visitas técnicas que realice la Subdirección para este particular.</w:t>
      </w:r>
    </w:p>
    <w:p w:rsidR="00D62FE3" w:rsidRPr="005755B5" w:rsidRDefault="00D62FE3" w:rsidP="00D62FE3">
      <w:pPr>
        <w:pStyle w:val="Prrafodelista"/>
        <w:numPr>
          <w:ilvl w:val="0"/>
          <w:numId w:val="7"/>
        </w:numPr>
        <w:spacing w:after="0" w:line="240" w:lineRule="auto"/>
        <w:jc w:val="both"/>
        <w:rPr>
          <w:rFonts w:ascii="Arial" w:hAnsi="Arial" w:cs="Arial"/>
        </w:rPr>
      </w:pPr>
      <w:r w:rsidRPr="005755B5">
        <w:rPr>
          <w:rFonts w:ascii="Arial" w:hAnsi="Arial" w:cs="Arial"/>
        </w:rPr>
        <w:t xml:space="preserve">Apoyar los procesos de inducción y reinducción a cargo de la Subdirección de Administración Ambiental de acuerdo con su perfil profesional y objeto contractual. </w:t>
      </w:r>
    </w:p>
    <w:p w:rsidR="00D62FE3" w:rsidRPr="005755B5" w:rsidRDefault="00D62FE3" w:rsidP="00D62FE3">
      <w:pPr>
        <w:pStyle w:val="Prrafodelista"/>
        <w:numPr>
          <w:ilvl w:val="0"/>
          <w:numId w:val="7"/>
        </w:numPr>
        <w:spacing w:after="0" w:line="240" w:lineRule="auto"/>
        <w:jc w:val="both"/>
        <w:rPr>
          <w:rFonts w:ascii="Arial" w:hAnsi="Arial" w:cs="Arial"/>
          <w:b/>
        </w:rPr>
      </w:pPr>
      <w:r w:rsidRPr="005755B5">
        <w:rPr>
          <w:rFonts w:ascii="Arial" w:hAnsi="Arial" w:cs="Arial"/>
        </w:rPr>
        <w:t xml:space="preserve">Las demás que le sean asignadas por el supervisor en cumplimiento del objeto contractual. </w:t>
      </w:r>
    </w:p>
    <w:p w:rsidR="00C36E44" w:rsidRPr="005755B5" w:rsidRDefault="00C36E44" w:rsidP="00FF2EBD">
      <w:pPr>
        <w:spacing w:after="0" w:line="240" w:lineRule="auto"/>
        <w:contextualSpacing/>
        <w:jc w:val="both"/>
        <w:rPr>
          <w:rFonts w:ascii="Arial" w:hAnsi="Arial" w:cs="Arial"/>
        </w:rPr>
      </w:pPr>
    </w:p>
    <w:p w:rsidR="001552E9" w:rsidRPr="005755B5" w:rsidRDefault="00B336F6" w:rsidP="00FF2EBD">
      <w:pPr>
        <w:spacing w:after="0" w:line="240" w:lineRule="auto"/>
        <w:contextualSpacing/>
        <w:jc w:val="both"/>
        <w:rPr>
          <w:rFonts w:ascii="Arial" w:hAnsi="Arial" w:cs="Arial"/>
          <w:b/>
        </w:rPr>
      </w:pPr>
      <w:r w:rsidRPr="005755B5">
        <w:rPr>
          <w:rFonts w:ascii="Arial" w:hAnsi="Arial" w:cs="Arial"/>
          <w:b/>
        </w:rPr>
        <w:t>8</w:t>
      </w:r>
      <w:r w:rsidR="001552E9" w:rsidRPr="005755B5">
        <w:rPr>
          <w:rFonts w:ascii="Arial" w:hAnsi="Arial" w:cs="Arial"/>
          <w:b/>
        </w:rPr>
        <w:t>.</w:t>
      </w:r>
      <w:r w:rsidR="0001617F" w:rsidRPr="005755B5">
        <w:rPr>
          <w:rFonts w:ascii="Arial" w:hAnsi="Arial" w:cs="Arial"/>
          <w:b/>
        </w:rPr>
        <w:t>2</w:t>
      </w:r>
      <w:r w:rsidR="001552E9" w:rsidRPr="005755B5">
        <w:rPr>
          <w:rFonts w:ascii="Arial" w:hAnsi="Arial" w:cs="Arial"/>
          <w:b/>
        </w:rPr>
        <w:t>. Generales.</w:t>
      </w:r>
    </w:p>
    <w:p w:rsidR="001552E9" w:rsidRPr="005755B5" w:rsidRDefault="001552E9" w:rsidP="00FF2EBD">
      <w:pPr>
        <w:spacing w:after="0" w:line="240" w:lineRule="auto"/>
        <w:contextualSpacing/>
        <w:jc w:val="both"/>
        <w:rPr>
          <w:rFonts w:ascii="Arial" w:hAnsi="Arial" w:cs="Arial"/>
        </w:rPr>
      </w:pPr>
    </w:p>
    <w:p w:rsidR="00D62FE3" w:rsidRPr="005755B5" w:rsidRDefault="00D62FE3" w:rsidP="00D62FE3">
      <w:pPr>
        <w:pStyle w:val="Prrafodelista"/>
        <w:numPr>
          <w:ilvl w:val="0"/>
          <w:numId w:val="5"/>
        </w:numPr>
        <w:spacing w:after="0" w:line="240" w:lineRule="auto"/>
        <w:jc w:val="both"/>
        <w:rPr>
          <w:rFonts w:ascii="Arial" w:hAnsi="Arial" w:cs="Arial"/>
        </w:rPr>
      </w:pPr>
      <w:r w:rsidRPr="005755B5">
        <w:rPr>
          <w:rFonts w:ascii="Arial" w:hAnsi="Arial" w:cs="Arial"/>
        </w:rPr>
        <w:t>Presentar Plan de Trabajo Individual en formato SIP2 e informes mensuales por la ejecución del contrato en formato SIP5, impreso y magnético.</w:t>
      </w:r>
    </w:p>
    <w:p w:rsidR="00D62FE3" w:rsidRPr="005755B5" w:rsidRDefault="00D62FE3" w:rsidP="00D62FE3">
      <w:pPr>
        <w:pStyle w:val="Prrafodelista"/>
        <w:numPr>
          <w:ilvl w:val="0"/>
          <w:numId w:val="5"/>
        </w:numPr>
        <w:spacing w:after="0" w:line="240" w:lineRule="auto"/>
        <w:jc w:val="both"/>
        <w:rPr>
          <w:rFonts w:ascii="Arial" w:hAnsi="Arial" w:cs="Arial"/>
        </w:rPr>
      </w:pPr>
      <w:r w:rsidRPr="005755B5">
        <w:rPr>
          <w:rFonts w:ascii="Arial" w:hAnsi="Arial" w:cs="Arial"/>
        </w:rPr>
        <w:t xml:space="preserve">Cumplir con los procedimientos del Sistema Integrado de Gestión de CORPOAMAZONIA. </w:t>
      </w:r>
    </w:p>
    <w:p w:rsidR="00D62FE3" w:rsidRPr="005755B5" w:rsidRDefault="00D62FE3" w:rsidP="00D62FE3">
      <w:pPr>
        <w:pStyle w:val="Prrafodelista"/>
        <w:numPr>
          <w:ilvl w:val="0"/>
          <w:numId w:val="5"/>
        </w:numPr>
        <w:spacing w:after="0" w:line="240" w:lineRule="auto"/>
        <w:jc w:val="both"/>
        <w:rPr>
          <w:rFonts w:ascii="Arial" w:hAnsi="Arial" w:cs="Arial"/>
        </w:rPr>
      </w:pPr>
      <w:r w:rsidRPr="005755B5">
        <w:rPr>
          <w:rFonts w:ascii="Arial" w:hAnsi="Arial" w:cs="Arial"/>
        </w:rPr>
        <w:t xml:space="preserve">Custodiar los bienes y documentos que con ocasión de la ejecución del contrato CORPOAMAZONIA le entregue o terceros le entreguen. </w:t>
      </w:r>
    </w:p>
    <w:p w:rsidR="00D62FE3" w:rsidRPr="005755B5" w:rsidRDefault="00D62FE3" w:rsidP="00D62FE3">
      <w:pPr>
        <w:pStyle w:val="Prrafodelista"/>
        <w:numPr>
          <w:ilvl w:val="0"/>
          <w:numId w:val="5"/>
        </w:numPr>
        <w:spacing w:after="0" w:line="240" w:lineRule="auto"/>
        <w:jc w:val="both"/>
        <w:rPr>
          <w:rFonts w:ascii="Arial" w:hAnsi="Arial" w:cs="Arial"/>
        </w:rPr>
      </w:pPr>
      <w:r w:rsidRPr="005755B5">
        <w:rPr>
          <w:rFonts w:ascii="Arial" w:hAnsi="Arial" w:cs="Arial"/>
        </w:rPr>
        <w:t xml:space="preserve">Responder conforme a la ley y Código de Ética de Corpoamazonia, por sus actuaciones u omisiones cuando con ellas cause un perjuicio a CORPOAMAZONIA o a terceros. </w:t>
      </w:r>
    </w:p>
    <w:p w:rsidR="00D62FE3" w:rsidRPr="005755B5" w:rsidRDefault="00D62FE3" w:rsidP="00D62FE3">
      <w:pPr>
        <w:pStyle w:val="Prrafodelista"/>
        <w:numPr>
          <w:ilvl w:val="0"/>
          <w:numId w:val="5"/>
        </w:numPr>
        <w:spacing w:after="0" w:line="240" w:lineRule="auto"/>
        <w:jc w:val="both"/>
        <w:rPr>
          <w:rFonts w:ascii="Arial" w:hAnsi="Arial" w:cs="Arial"/>
        </w:rPr>
      </w:pPr>
      <w:r w:rsidRPr="005755B5">
        <w:rPr>
          <w:rFonts w:ascii="Arial" w:hAnsi="Arial" w:cs="Arial"/>
        </w:rPr>
        <w:t>El contratista se obliga a afiliarse al Sistema General de Seguridad Social en Salud, Pensiones y Riesgos laborales de conformidad a la normatividad vigente.</w:t>
      </w:r>
    </w:p>
    <w:p w:rsidR="00D62FE3" w:rsidRPr="005755B5" w:rsidRDefault="00D62FE3" w:rsidP="00D62FE3">
      <w:pPr>
        <w:pStyle w:val="Prrafodelista"/>
        <w:numPr>
          <w:ilvl w:val="0"/>
          <w:numId w:val="5"/>
        </w:numPr>
        <w:spacing w:after="0" w:line="240" w:lineRule="auto"/>
        <w:jc w:val="both"/>
        <w:rPr>
          <w:rFonts w:ascii="Arial" w:hAnsi="Arial" w:cs="Arial"/>
        </w:rPr>
      </w:pPr>
      <w:r w:rsidRPr="005755B5">
        <w:rPr>
          <w:rFonts w:ascii="Arial" w:hAnsi="Arial" w:cs="Arial"/>
        </w:rPr>
        <w:t xml:space="preserve">El contratista se compromete a responder por todos y cada uno de los insumos, suministros, herramientas, dotación, implementación, inventarios y/o materiales que </w:t>
      </w:r>
      <w:r w:rsidRPr="005755B5">
        <w:rPr>
          <w:rFonts w:ascii="Arial" w:hAnsi="Arial" w:cs="Arial"/>
        </w:rPr>
        <w:lastRenderedPageBreak/>
        <w:t xml:space="preserve">le sean puestos a su disposición para la prestación de servicios realizados, por lo que los mismos quedarán a cargo del coordinador, administrador o contratista y este responderá con ellos, autorizando que el valor del mismo sea descontado automáticamente de los honorarios pactados en caso de pérdida o extravío injustificado, de acuerdo con el deber de cuidado y diligencia inmerso en el contrato. </w:t>
      </w:r>
    </w:p>
    <w:p w:rsidR="00D62FE3" w:rsidRPr="005755B5" w:rsidRDefault="00D62FE3" w:rsidP="00D62FE3">
      <w:pPr>
        <w:pStyle w:val="Prrafodelista"/>
        <w:numPr>
          <w:ilvl w:val="0"/>
          <w:numId w:val="5"/>
        </w:numPr>
        <w:spacing w:after="0" w:line="240" w:lineRule="auto"/>
        <w:jc w:val="both"/>
        <w:rPr>
          <w:rFonts w:ascii="Arial" w:hAnsi="Arial" w:cs="Arial"/>
        </w:rPr>
      </w:pPr>
      <w:r w:rsidRPr="005755B5">
        <w:rPr>
          <w:rFonts w:ascii="Arial" w:hAnsi="Arial" w:cs="Arial"/>
          <w:iCs/>
          <w:shd w:val="clear" w:color="auto" w:fill="FFFFFF"/>
        </w:rPr>
        <w:t>Aplicar los métodos y procedimientos del sistema de calidad y control interno y velar por la calidad, eficiencia y eficacia del mismo.</w:t>
      </w:r>
    </w:p>
    <w:p w:rsidR="00D62FE3" w:rsidRPr="005755B5" w:rsidRDefault="00D62FE3" w:rsidP="00D62FE3">
      <w:pPr>
        <w:pStyle w:val="Prrafodelista"/>
        <w:numPr>
          <w:ilvl w:val="0"/>
          <w:numId w:val="5"/>
        </w:numPr>
        <w:spacing w:after="0" w:line="240" w:lineRule="auto"/>
        <w:jc w:val="both"/>
        <w:rPr>
          <w:rFonts w:ascii="Arial" w:hAnsi="Arial" w:cs="Arial"/>
        </w:rPr>
      </w:pPr>
      <w:r w:rsidRPr="005755B5">
        <w:rPr>
          <w:rFonts w:ascii="Arial" w:hAnsi="Arial" w:cs="Arial"/>
          <w:iCs/>
          <w:shd w:val="clear" w:color="auto" w:fill="FFFFFF"/>
        </w:rPr>
        <w:t>Apoyar en la implementación del modelo integrado de planificación y gestión MIPG en la entidad</w:t>
      </w:r>
    </w:p>
    <w:p w:rsidR="00D62FE3" w:rsidRPr="005755B5" w:rsidRDefault="00D62FE3" w:rsidP="00D62FE3">
      <w:pPr>
        <w:pStyle w:val="Prrafodelista"/>
        <w:numPr>
          <w:ilvl w:val="0"/>
          <w:numId w:val="5"/>
        </w:numPr>
        <w:spacing w:after="0" w:line="240" w:lineRule="auto"/>
        <w:jc w:val="both"/>
        <w:rPr>
          <w:rFonts w:ascii="Arial" w:hAnsi="Arial" w:cs="Arial"/>
        </w:rPr>
      </w:pPr>
      <w:r w:rsidRPr="005755B5">
        <w:rPr>
          <w:rFonts w:ascii="Arial" w:hAnsi="Arial" w:cs="Arial"/>
          <w:iCs/>
          <w:shd w:val="clear" w:color="auto" w:fill="FFFFFF"/>
        </w:rPr>
        <w:t xml:space="preserve">Apoyar a la entidad con la gestión del recaudo teniendo en cuenta los lineamientos de equipo conformado para tal fin. </w:t>
      </w:r>
    </w:p>
    <w:p w:rsidR="00B336F6" w:rsidRPr="005755B5" w:rsidRDefault="00B336F6" w:rsidP="00FF2EBD">
      <w:pPr>
        <w:spacing w:after="0" w:line="240" w:lineRule="auto"/>
        <w:contextualSpacing/>
        <w:jc w:val="both"/>
        <w:rPr>
          <w:rFonts w:ascii="Arial" w:hAnsi="Arial" w:cs="Arial"/>
          <w:b/>
          <w:u w:val="single"/>
        </w:rPr>
      </w:pPr>
    </w:p>
    <w:p w:rsidR="00363786" w:rsidRPr="005755B5" w:rsidRDefault="003C6FDD" w:rsidP="00FF2EBD">
      <w:pPr>
        <w:spacing w:after="0" w:line="240" w:lineRule="auto"/>
        <w:contextualSpacing/>
        <w:jc w:val="both"/>
        <w:rPr>
          <w:rFonts w:ascii="Arial" w:hAnsi="Arial" w:cs="Arial"/>
          <w:b/>
          <w:u w:val="single"/>
        </w:rPr>
      </w:pPr>
      <w:r w:rsidRPr="005755B5">
        <w:rPr>
          <w:rFonts w:ascii="Arial" w:hAnsi="Arial" w:cs="Arial"/>
          <w:b/>
          <w:u w:val="single"/>
        </w:rPr>
        <w:t xml:space="preserve">Cláusula </w:t>
      </w:r>
      <w:r w:rsidR="00B336F6" w:rsidRPr="005755B5">
        <w:rPr>
          <w:rFonts w:ascii="Arial" w:hAnsi="Arial" w:cs="Arial"/>
          <w:b/>
          <w:u w:val="single"/>
        </w:rPr>
        <w:t>9</w:t>
      </w:r>
      <w:r w:rsidRPr="005755B5">
        <w:rPr>
          <w:rFonts w:ascii="Arial" w:hAnsi="Arial" w:cs="Arial"/>
          <w:b/>
          <w:u w:val="single"/>
        </w:rPr>
        <w:t xml:space="preserve"> - Derechos particulares de la Entidad Estatal contratante</w:t>
      </w:r>
      <w:r w:rsidR="00C36E44" w:rsidRPr="005755B5">
        <w:rPr>
          <w:rFonts w:ascii="Arial" w:hAnsi="Arial" w:cs="Arial"/>
          <w:b/>
          <w:u w:val="single"/>
        </w:rPr>
        <w:t>.</w:t>
      </w:r>
      <w:r w:rsidRPr="005755B5">
        <w:rPr>
          <w:rFonts w:ascii="Arial" w:hAnsi="Arial" w:cs="Arial"/>
          <w:b/>
          <w:u w:val="single"/>
        </w:rPr>
        <w:t xml:space="preserve"> </w:t>
      </w:r>
    </w:p>
    <w:p w:rsidR="00C36E44" w:rsidRPr="005755B5" w:rsidRDefault="00C36E44" w:rsidP="00FF2EBD">
      <w:pPr>
        <w:spacing w:after="0" w:line="240" w:lineRule="auto"/>
        <w:contextualSpacing/>
        <w:jc w:val="both"/>
        <w:rPr>
          <w:rFonts w:ascii="Arial" w:hAnsi="Arial" w:cs="Arial"/>
        </w:rPr>
      </w:pPr>
    </w:p>
    <w:p w:rsidR="00363786" w:rsidRPr="005755B5" w:rsidRDefault="00B336F6" w:rsidP="00FF2EBD">
      <w:pPr>
        <w:spacing w:after="0" w:line="240" w:lineRule="auto"/>
        <w:contextualSpacing/>
        <w:jc w:val="both"/>
        <w:rPr>
          <w:rFonts w:ascii="Arial" w:hAnsi="Arial" w:cs="Arial"/>
        </w:rPr>
      </w:pPr>
      <w:r w:rsidRPr="005755B5">
        <w:rPr>
          <w:rFonts w:ascii="Arial" w:hAnsi="Arial" w:cs="Arial"/>
        </w:rPr>
        <w:t>9</w:t>
      </w:r>
      <w:r w:rsidR="003C6FDD" w:rsidRPr="005755B5">
        <w:rPr>
          <w:rFonts w:ascii="Arial" w:hAnsi="Arial" w:cs="Arial"/>
        </w:rPr>
        <w:t xml:space="preserve">.1. Hacer uso de la cláusula de imposición de multas, la cláusula penal o cualquier otro derecho consagrado a la Entidad Estatal contratante de manera legal o contractual. </w:t>
      </w:r>
    </w:p>
    <w:p w:rsidR="00363786" w:rsidRPr="005755B5" w:rsidRDefault="00B336F6" w:rsidP="00FF2EBD">
      <w:pPr>
        <w:spacing w:after="0" w:line="240" w:lineRule="auto"/>
        <w:contextualSpacing/>
        <w:jc w:val="both"/>
        <w:rPr>
          <w:rFonts w:ascii="Arial" w:hAnsi="Arial" w:cs="Arial"/>
        </w:rPr>
      </w:pPr>
      <w:r w:rsidRPr="005755B5">
        <w:rPr>
          <w:rFonts w:ascii="Arial" w:hAnsi="Arial" w:cs="Arial"/>
        </w:rPr>
        <w:t>9</w:t>
      </w:r>
      <w:r w:rsidR="003C6FDD" w:rsidRPr="005755B5">
        <w:rPr>
          <w:rFonts w:ascii="Arial" w:hAnsi="Arial" w:cs="Arial"/>
        </w:rPr>
        <w:t>.2. Hacer uso de las cláusu</w:t>
      </w:r>
      <w:r w:rsidR="00F73EC4" w:rsidRPr="005755B5">
        <w:rPr>
          <w:rFonts w:ascii="Arial" w:hAnsi="Arial" w:cs="Arial"/>
        </w:rPr>
        <w:t>las excepcionales del contrato.</w:t>
      </w:r>
      <w:r w:rsidR="003C6FDD" w:rsidRPr="005755B5">
        <w:rPr>
          <w:rFonts w:ascii="Arial" w:hAnsi="Arial" w:cs="Arial"/>
        </w:rPr>
        <w:t xml:space="preserve"> </w:t>
      </w:r>
    </w:p>
    <w:p w:rsidR="00C36E44" w:rsidRPr="005755B5" w:rsidRDefault="00C36E44" w:rsidP="00FF2EBD">
      <w:pPr>
        <w:spacing w:after="0" w:line="240" w:lineRule="auto"/>
        <w:contextualSpacing/>
        <w:jc w:val="both"/>
        <w:rPr>
          <w:rFonts w:ascii="Arial" w:hAnsi="Arial" w:cs="Arial"/>
        </w:rPr>
      </w:pPr>
    </w:p>
    <w:p w:rsidR="00C038A5" w:rsidRPr="005755B5" w:rsidRDefault="00B336F6" w:rsidP="00FF2EBD">
      <w:pPr>
        <w:spacing w:after="0" w:line="240" w:lineRule="auto"/>
        <w:contextualSpacing/>
        <w:jc w:val="both"/>
        <w:rPr>
          <w:rFonts w:ascii="Arial" w:hAnsi="Arial" w:cs="Arial"/>
        </w:rPr>
      </w:pPr>
      <w:r w:rsidRPr="005755B5">
        <w:rPr>
          <w:rFonts w:ascii="Arial" w:hAnsi="Arial" w:cs="Arial"/>
        </w:rPr>
        <w:t>9</w:t>
      </w:r>
      <w:r w:rsidR="003C6FDD" w:rsidRPr="005755B5">
        <w:rPr>
          <w:rFonts w:ascii="Arial" w:hAnsi="Arial" w:cs="Arial"/>
        </w:rPr>
        <w:t xml:space="preserve">.3. </w:t>
      </w:r>
      <w:r w:rsidR="00C038A5" w:rsidRPr="005755B5">
        <w:rPr>
          <w:rFonts w:ascii="Arial" w:hAnsi="Arial" w:cs="Arial"/>
        </w:rPr>
        <w:t>Hacer los descuentos y retenciones que autorice la Ley.</w:t>
      </w:r>
    </w:p>
    <w:p w:rsidR="00C36E44" w:rsidRPr="005755B5" w:rsidRDefault="00C36E44" w:rsidP="00FF2EBD">
      <w:pPr>
        <w:spacing w:after="0" w:line="240" w:lineRule="auto"/>
        <w:contextualSpacing/>
        <w:jc w:val="both"/>
        <w:rPr>
          <w:rFonts w:ascii="Arial" w:hAnsi="Arial" w:cs="Arial"/>
        </w:rPr>
      </w:pPr>
    </w:p>
    <w:p w:rsidR="00363786" w:rsidRPr="005755B5" w:rsidRDefault="003C6FDD" w:rsidP="00FF2EBD">
      <w:pPr>
        <w:spacing w:after="0" w:line="240" w:lineRule="auto"/>
        <w:contextualSpacing/>
        <w:jc w:val="both"/>
        <w:rPr>
          <w:rFonts w:ascii="Arial" w:hAnsi="Arial" w:cs="Arial"/>
          <w:b/>
          <w:u w:val="single"/>
        </w:rPr>
      </w:pPr>
      <w:r w:rsidRPr="005755B5">
        <w:rPr>
          <w:rFonts w:ascii="Arial" w:hAnsi="Arial" w:cs="Arial"/>
          <w:b/>
          <w:u w:val="single"/>
        </w:rPr>
        <w:t>Cláusula 1</w:t>
      </w:r>
      <w:r w:rsidR="00B336F6" w:rsidRPr="005755B5">
        <w:rPr>
          <w:rFonts w:ascii="Arial" w:hAnsi="Arial" w:cs="Arial"/>
          <w:b/>
          <w:u w:val="single"/>
        </w:rPr>
        <w:t>0</w:t>
      </w:r>
      <w:r w:rsidRPr="005755B5">
        <w:rPr>
          <w:rFonts w:ascii="Arial" w:hAnsi="Arial" w:cs="Arial"/>
          <w:b/>
          <w:u w:val="single"/>
        </w:rPr>
        <w:t xml:space="preserve"> - Obligaciones Generales de la Entidad Estatal contratante </w:t>
      </w:r>
    </w:p>
    <w:p w:rsidR="00C36E44" w:rsidRPr="005755B5" w:rsidRDefault="00C36E44" w:rsidP="00FF2EBD">
      <w:pPr>
        <w:spacing w:after="0" w:line="240" w:lineRule="auto"/>
        <w:contextualSpacing/>
        <w:jc w:val="both"/>
        <w:rPr>
          <w:rFonts w:ascii="Arial" w:hAnsi="Arial" w:cs="Arial"/>
        </w:rPr>
      </w:pPr>
    </w:p>
    <w:p w:rsidR="00363786" w:rsidRPr="005755B5" w:rsidRDefault="003C6FDD" w:rsidP="00FF2EBD">
      <w:pPr>
        <w:spacing w:after="0" w:line="240" w:lineRule="auto"/>
        <w:contextualSpacing/>
        <w:jc w:val="both"/>
        <w:rPr>
          <w:rFonts w:ascii="Arial" w:hAnsi="Arial" w:cs="Arial"/>
        </w:rPr>
      </w:pPr>
      <w:r w:rsidRPr="005755B5">
        <w:rPr>
          <w:rFonts w:ascii="Arial" w:hAnsi="Arial" w:cs="Arial"/>
        </w:rPr>
        <w:t>1</w:t>
      </w:r>
      <w:r w:rsidR="00B336F6" w:rsidRPr="005755B5">
        <w:rPr>
          <w:rFonts w:ascii="Arial" w:hAnsi="Arial" w:cs="Arial"/>
        </w:rPr>
        <w:t>0</w:t>
      </w:r>
      <w:r w:rsidRPr="005755B5">
        <w:rPr>
          <w:rFonts w:ascii="Arial" w:hAnsi="Arial" w:cs="Arial"/>
        </w:rPr>
        <w:t xml:space="preserve">.1. Ejercer el respectivo control en el cumplimiento del objeto del contrato y expedir el recibo de cumplimiento a satisfacción. </w:t>
      </w:r>
    </w:p>
    <w:p w:rsidR="00C36E44" w:rsidRPr="005755B5" w:rsidRDefault="00C36E44" w:rsidP="00FF2EBD">
      <w:pPr>
        <w:spacing w:after="0" w:line="240" w:lineRule="auto"/>
        <w:contextualSpacing/>
        <w:jc w:val="both"/>
        <w:rPr>
          <w:rFonts w:ascii="Arial" w:hAnsi="Arial" w:cs="Arial"/>
        </w:rPr>
      </w:pPr>
    </w:p>
    <w:p w:rsidR="00363786" w:rsidRPr="005755B5" w:rsidRDefault="00B336F6" w:rsidP="00FF2EBD">
      <w:pPr>
        <w:spacing w:after="0" w:line="240" w:lineRule="auto"/>
        <w:contextualSpacing/>
        <w:jc w:val="both"/>
        <w:rPr>
          <w:rFonts w:ascii="Arial" w:hAnsi="Arial" w:cs="Arial"/>
        </w:rPr>
      </w:pPr>
      <w:r w:rsidRPr="005755B5">
        <w:rPr>
          <w:rFonts w:ascii="Arial" w:hAnsi="Arial" w:cs="Arial"/>
        </w:rPr>
        <w:t>10</w:t>
      </w:r>
      <w:r w:rsidR="003C6FDD" w:rsidRPr="005755B5">
        <w:rPr>
          <w:rFonts w:ascii="Arial" w:hAnsi="Arial" w:cs="Arial"/>
        </w:rPr>
        <w:t xml:space="preserve">.2. Pagar el valor del contrato de acuerdo con los términos establecidos. </w:t>
      </w:r>
    </w:p>
    <w:p w:rsidR="00C36E44" w:rsidRPr="005755B5" w:rsidRDefault="00C36E44" w:rsidP="00FF2EBD">
      <w:pPr>
        <w:spacing w:after="0" w:line="240" w:lineRule="auto"/>
        <w:contextualSpacing/>
        <w:jc w:val="both"/>
        <w:rPr>
          <w:rFonts w:ascii="Arial" w:hAnsi="Arial" w:cs="Arial"/>
        </w:rPr>
      </w:pPr>
    </w:p>
    <w:p w:rsidR="00363786" w:rsidRPr="005755B5" w:rsidRDefault="00B336F6" w:rsidP="00FF2EBD">
      <w:pPr>
        <w:spacing w:after="0" w:line="240" w:lineRule="auto"/>
        <w:contextualSpacing/>
        <w:jc w:val="both"/>
        <w:rPr>
          <w:rFonts w:ascii="Arial" w:hAnsi="Arial" w:cs="Arial"/>
        </w:rPr>
      </w:pPr>
      <w:r w:rsidRPr="005755B5">
        <w:rPr>
          <w:rFonts w:ascii="Arial" w:hAnsi="Arial" w:cs="Arial"/>
        </w:rPr>
        <w:t>10</w:t>
      </w:r>
      <w:r w:rsidR="003C6FDD" w:rsidRPr="005755B5">
        <w:rPr>
          <w:rFonts w:ascii="Arial" w:hAnsi="Arial" w:cs="Arial"/>
        </w:rPr>
        <w:t xml:space="preserve">.3. Prestar su colaboración para el cumplimiento de las obligaciones del Contratista. </w:t>
      </w:r>
    </w:p>
    <w:p w:rsidR="00C36E44" w:rsidRPr="005755B5" w:rsidRDefault="00C36E44" w:rsidP="00FF2EBD">
      <w:pPr>
        <w:spacing w:after="0" w:line="240" w:lineRule="auto"/>
        <w:contextualSpacing/>
        <w:jc w:val="both"/>
        <w:rPr>
          <w:rFonts w:ascii="Arial" w:hAnsi="Arial" w:cs="Arial"/>
        </w:rPr>
      </w:pPr>
    </w:p>
    <w:p w:rsidR="00C038A5" w:rsidRPr="005755B5" w:rsidRDefault="00B336F6" w:rsidP="00FF2EBD">
      <w:pPr>
        <w:spacing w:after="0" w:line="240" w:lineRule="auto"/>
        <w:contextualSpacing/>
        <w:jc w:val="both"/>
        <w:rPr>
          <w:rFonts w:ascii="Arial" w:hAnsi="Arial" w:cs="Arial"/>
        </w:rPr>
      </w:pPr>
      <w:r w:rsidRPr="005755B5">
        <w:rPr>
          <w:rFonts w:ascii="Arial" w:hAnsi="Arial" w:cs="Arial"/>
        </w:rPr>
        <w:t>10</w:t>
      </w:r>
      <w:r w:rsidR="00C038A5" w:rsidRPr="005755B5">
        <w:rPr>
          <w:rFonts w:ascii="Arial" w:hAnsi="Arial" w:cs="Arial"/>
        </w:rPr>
        <w:t>.4. Las demás que sean inherentes al presente contrato.</w:t>
      </w:r>
    </w:p>
    <w:p w:rsidR="00C36E44" w:rsidRPr="005755B5" w:rsidRDefault="00C36E44" w:rsidP="00FF2EBD">
      <w:pPr>
        <w:spacing w:after="0" w:line="240" w:lineRule="auto"/>
        <w:contextualSpacing/>
        <w:jc w:val="both"/>
        <w:rPr>
          <w:rFonts w:ascii="Arial" w:hAnsi="Arial" w:cs="Arial"/>
        </w:rPr>
      </w:pPr>
    </w:p>
    <w:p w:rsidR="00B91F1B" w:rsidRPr="005755B5" w:rsidRDefault="00B336F6" w:rsidP="00FF2EBD">
      <w:pPr>
        <w:spacing w:after="0" w:line="240" w:lineRule="auto"/>
        <w:contextualSpacing/>
        <w:jc w:val="both"/>
        <w:rPr>
          <w:rFonts w:ascii="Arial" w:hAnsi="Arial" w:cs="Arial"/>
          <w:b/>
          <w:u w:val="single"/>
          <w:lang w:val="es-MX"/>
        </w:rPr>
      </w:pPr>
      <w:r w:rsidRPr="005755B5">
        <w:rPr>
          <w:rFonts w:ascii="Arial" w:hAnsi="Arial" w:cs="Arial"/>
          <w:b/>
          <w:u w:val="single"/>
        </w:rPr>
        <w:t>Cláusula 11</w:t>
      </w:r>
      <w:r w:rsidR="003C6FDD" w:rsidRPr="005755B5">
        <w:rPr>
          <w:rFonts w:ascii="Arial" w:hAnsi="Arial" w:cs="Arial"/>
          <w:b/>
          <w:u w:val="single"/>
        </w:rPr>
        <w:t xml:space="preserve"> </w:t>
      </w:r>
      <w:r w:rsidR="00C36E44" w:rsidRPr="005755B5">
        <w:rPr>
          <w:rFonts w:ascii="Arial" w:hAnsi="Arial" w:cs="Arial"/>
          <w:b/>
          <w:u w:val="single"/>
        </w:rPr>
        <w:t>–</w:t>
      </w:r>
      <w:r w:rsidR="003C6FDD" w:rsidRPr="005755B5">
        <w:rPr>
          <w:rFonts w:ascii="Arial" w:hAnsi="Arial" w:cs="Arial"/>
          <w:b/>
          <w:u w:val="single"/>
        </w:rPr>
        <w:t xml:space="preserve"> </w:t>
      </w:r>
      <w:r w:rsidR="00B91F1B" w:rsidRPr="005755B5">
        <w:rPr>
          <w:rFonts w:ascii="Arial" w:hAnsi="Arial" w:cs="Arial"/>
          <w:b/>
          <w:u w:val="single"/>
          <w:lang w:val="es-MX"/>
        </w:rPr>
        <w:t>Afiliación a Seguridad Social.</w:t>
      </w:r>
    </w:p>
    <w:p w:rsidR="00B91F1B" w:rsidRPr="005755B5" w:rsidRDefault="00B91F1B" w:rsidP="00FF2EBD">
      <w:pPr>
        <w:spacing w:after="0" w:line="240" w:lineRule="auto"/>
        <w:contextualSpacing/>
        <w:jc w:val="both"/>
        <w:rPr>
          <w:rFonts w:ascii="Arial" w:hAnsi="Arial" w:cs="Arial"/>
          <w:b/>
          <w:lang w:val="es-MX"/>
        </w:rPr>
      </w:pPr>
    </w:p>
    <w:p w:rsidR="00B91F1B" w:rsidRPr="005755B5" w:rsidRDefault="00B91F1B" w:rsidP="00FF2EBD">
      <w:pPr>
        <w:spacing w:after="0" w:line="240" w:lineRule="auto"/>
        <w:contextualSpacing/>
        <w:jc w:val="both"/>
        <w:rPr>
          <w:rFonts w:ascii="Arial" w:hAnsi="Arial" w:cs="Arial"/>
          <w:b/>
          <w:lang w:val="es-MX"/>
        </w:rPr>
      </w:pPr>
      <w:r w:rsidRPr="005755B5">
        <w:rPr>
          <w:rFonts w:ascii="Arial" w:hAnsi="Arial" w:cs="Arial"/>
          <w:lang w:val="es-MX"/>
        </w:rPr>
        <w:t>El contratista se obliga a afiliarse al Sistema General de Seguridad Social en Pensiones, de conformidad a lo establecido en el artículo 15 de la Ley 100 de 1993, modificado por el artículo 3 de la Ley 797 de 2003 y su Decreto Reglamentario 510 de 2003; al Sistema General de Seguridad Social en Salud de conformidad al artíc</w:t>
      </w:r>
      <w:r w:rsidR="00F84A4E" w:rsidRPr="005755B5">
        <w:rPr>
          <w:rFonts w:ascii="Arial" w:hAnsi="Arial" w:cs="Arial"/>
          <w:lang w:val="es-MX"/>
        </w:rPr>
        <w:t>ulo 157 de la Ley 100 de 1993</w:t>
      </w:r>
      <w:r w:rsidRPr="005755B5">
        <w:rPr>
          <w:rFonts w:ascii="Arial" w:hAnsi="Arial" w:cs="Arial"/>
          <w:lang w:val="es-MX"/>
        </w:rPr>
        <w:t>; y demás normas concordantes y que reglamenten el asunto.</w:t>
      </w:r>
      <w:r w:rsidRPr="005755B5">
        <w:rPr>
          <w:rFonts w:ascii="Arial" w:hAnsi="Arial" w:cs="Arial"/>
          <w:b/>
          <w:lang w:val="es-MX"/>
        </w:rPr>
        <w:t xml:space="preserve"> </w:t>
      </w:r>
    </w:p>
    <w:p w:rsidR="00B91F1B" w:rsidRPr="005755B5" w:rsidRDefault="00B91F1B" w:rsidP="00FF2EBD">
      <w:pPr>
        <w:spacing w:after="0" w:line="240" w:lineRule="auto"/>
        <w:contextualSpacing/>
        <w:jc w:val="both"/>
        <w:rPr>
          <w:rFonts w:ascii="Arial" w:hAnsi="Arial" w:cs="Arial"/>
          <w:b/>
          <w:lang w:val="es-MX"/>
        </w:rPr>
      </w:pPr>
    </w:p>
    <w:p w:rsidR="00B91F1B" w:rsidRPr="005755B5" w:rsidRDefault="00B91F1B" w:rsidP="00FF2EBD">
      <w:pPr>
        <w:spacing w:after="0" w:line="240" w:lineRule="auto"/>
        <w:contextualSpacing/>
        <w:jc w:val="both"/>
        <w:rPr>
          <w:rFonts w:ascii="Arial" w:hAnsi="Arial" w:cs="Arial"/>
          <w:lang w:val="es-MX"/>
        </w:rPr>
      </w:pPr>
      <w:r w:rsidRPr="005755B5">
        <w:rPr>
          <w:rFonts w:ascii="Arial" w:hAnsi="Arial" w:cs="Arial"/>
          <w:b/>
          <w:lang w:val="es-MX"/>
        </w:rPr>
        <w:t xml:space="preserve">Parágrafo 1. </w:t>
      </w:r>
      <w:r w:rsidRPr="005755B5">
        <w:rPr>
          <w:rFonts w:ascii="Arial" w:hAnsi="Arial" w:cs="Arial"/>
          <w:lang w:val="es-MX"/>
        </w:rPr>
        <w:t>De conformidad con el artículo 18</w:t>
      </w:r>
      <w:r w:rsidRPr="005755B5">
        <w:rPr>
          <w:rFonts w:ascii="Arial" w:hAnsi="Arial" w:cs="Arial"/>
          <w:b/>
          <w:lang w:val="es-MX"/>
        </w:rPr>
        <w:t xml:space="preserve"> </w:t>
      </w:r>
      <w:r w:rsidRPr="005755B5">
        <w:rPr>
          <w:rFonts w:ascii="Arial" w:hAnsi="Arial" w:cs="Arial"/>
          <w:lang w:val="es-MX"/>
        </w:rPr>
        <w:t>de</w:t>
      </w:r>
      <w:r w:rsidRPr="005755B5">
        <w:rPr>
          <w:rFonts w:ascii="Arial" w:hAnsi="Arial" w:cs="Arial"/>
          <w:b/>
          <w:lang w:val="es-MX"/>
        </w:rPr>
        <w:t xml:space="preserve"> </w:t>
      </w:r>
      <w:r w:rsidRPr="005755B5">
        <w:rPr>
          <w:rFonts w:ascii="Arial" w:hAnsi="Arial" w:cs="Arial"/>
          <w:lang w:val="es-MX"/>
        </w:rPr>
        <w:t>la Ley 1122 de 2007, y el artículo 2 del Decreto 1273 de 2018,</w:t>
      </w:r>
      <w:r w:rsidRPr="005755B5">
        <w:rPr>
          <w:rFonts w:ascii="Arial" w:hAnsi="Arial" w:cs="Arial"/>
          <w:b/>
          <w:lang w:val="es-MX"/>
        </w:rPr>
        <w:t xml:space="preserve"> </w:t>
      </w:r>
      <w:r w:rsidRPr="005755B5">
        <w:rPr>
          <w:rFonts w:ascii="Arial" w:hAnsi="Arial" w:cs="Arial"/>
        </w:rPr>
        <w:t xml:space="preserve">el porcentaje obligatorio para salud </w:t>
      </w:r>
      <w:r w:rsidRPr="005755B5">
        <w:rPr>
          <w:rFonts w:ascii="Arial" w:hAnsi="Arial" w:cs="Arial"/>
          <w:iCs/>
        </w:rPr>
        <w:t xml:space="preserve">corresponde mínimo al cuarenta por ciento (40%) del valor mensualizado de cada contrato, sin incluir el valor total del Impuesto al Valor Agregado (IVA) cuando </w:t>
      </w:r>
      <w:r w:rsidRPr="005755B5">
        <w:rPr>
          <w:rFonts w:ascii="Arial" w:hAnsi="Arial" w:cs="Arial"/>
        </w:rPr>
        <w:t xml:space="preserve">a </w:t>
      </w:r>
      <w:r w:rsidRPr="005755B5">
        <w:rPr>
          <w:rFonts w:ascii="Arial" w:hAnsi="Arial" w:cs="Arial"/>
          <w:iCs/>
        </w:rPr>
        <w:t>ello haya lugar</w:t>
      </w:r>
      <w:r w:rsidR="00EE27C8" w:rsidRPr="005755B5">
        <w:rPr>
          <w:rFonts w:ascii="Arial" w:hAnsi="Arial" w:cs="Arial"/>
          <w:iCs/>
        </w:rPr>
        <w:t xml:space="preserve">. </w:t>
      </w:r>
      <w:r w:rsidR="00EE27C8" w:rsidRPr="005755B5">
        <w:rPr>
          <w:rFonts w:ascii="Arial" w:hAnsi="Arial" w:cs="Arial"/>
        </w:rPr>
        <w:t>En ningún caso el IBC podrá ser inferior al salario mínimo mensual legal vigente ni superior a 25 veces el salaría mínimo mensual legal vigente.</w:t>
      </w:r>
      <w:r w:rsidRPr="005755B5">
        <w:rPr>
          <w:rFonts w:ascii="Arial" w:hAnsi="Arial" w:cs="Arial"/>
          <w:lang w:val="es-MX"/>
        </w:rPr>
        <w:t xml:space="preserve"> El mismo porcentaje aplicará para cotizar pensión. </w:t>
      </w:r>
    </w:p>
    <w:p w:rsidR="00B91F1B" w:rsidRPr="005755B5" w:rsidRDefault="00B91F1B" w:rsidP="00FF2EBD">
      <w:pPr>
        <w:spacing w:after="0" w:line="240" w:lineRule="auto"/>
        <w:contextualSpacing/>
        <w:jc w:val="both"/>
        <w:rPr>
          <w:rFonts w:ascii="Arial" w:hAnsi="Arial" w:cs="Arial"/>
          <w:lang w:val="es-MX"/>
        </w:rPr>
      </w:pPr>
    </w:p>
    <w:p w:rsidR="00B91F1B" w:rsidRPr="005755B5" w:rsidRDefault="00B91F1B" w:rsidP="00FF2EBD">
      <w:pPr>
        <w:spacing w:after="0" w:line="240" w:lineRule="auto"/>
        <w:contextualSpacing/>
        <w:jc w:val="both"/>
        <w:rPr>
          <w:rFonts w:ascii="Arial" w:hAnsi="Arial" w:cs="Arial"/>
        </w:rPr>
      </w:pPr>
      <w:r w:rsidRPr="005755B5">
        <w:rPr>
          <w:rFonts w:ascii="Arial" w:hAnsi="Arial" w:cs="Arial"/>
          <w:b/>
          <w:lang w:val="es-MX"/>
        </w:rPr>
        <w:t>Parágrafo 2.</w:t>
      </w:r>
      <w:r w:rsidRPr="005755B5">
        <w:rPr>
          <w:rFonts w:ascii="Arial" w:hAnsi="Arial" w:cs="Arial"/>
          <w:lang w:val="es-MX"/>
        </w:rPr>
        <w:t xml:space="preserve"> El </w:t>
      </w:r>
      <w:r w:rsidRPr="005755B5">
        <w:rPr>
          <w:rFonts w:ascii="Arial" w:hAnsi="Arial" w:cs="Arial"/>
        </w:rPr>
        <w:t>contratista ha manifestado previamente y por escrito su intención de afiliarse Sistema General de Riesgos laborales, por consiguiente dentro de los dos (2) días siguientes a la celebración de este contrato allegará copia a la Administradora de Riegos Laborales escogida por la contratista. El monto de la cotización será asumido en su totalidad por el contratista y se pagará en los términos y plazos señalados para la autoliquidación que realiza el contratista.</w:t>
      </w:r>
    </w:p>
    <w:p w:rsidR="00B91F1B" w:rsidRPr="005755B5" w:rsidRDefault="00B91F1B" w:rsidP="00FF2EBD">
      <w:pPr>
        <w:spacing w:after="0" w:line="240" w:lineRule="auto"/>
        <w:contextualSpacing/>
        <w:jc w:val="both"/>
        <w:rPr>
          <w:rFonts w:ascii="Arial" w:hAnsi="Arial" w:cs="Arial"/>
        </w:rPr>
      </w:pPr>
    </w:p>
    <w:p w:rsidR="00B91F1B" w:rsidRPr="005755B5" w:rsidRDefault="00B91F1B" w:rsidP="00FF2EBD">
      <w:pPr>
        <w:spacing w:after="0" w:line="240" w:lineRule="auto"/>
        <w:contextualSpacing/>
        <w:jc w:val="both"/>
        <w:rPr>
          <w:rFonts w:ascii="Arial" w:hAnsi="Arial" w:cs="Arial"/>
        </w:rPr>
      </w:pPr>
      <w:r w:rsidRPr="005755B5">
        <w:rPr>
          <w:rFonts w:ascii="Arial" w:hAnsi="Arial" w:cs="Arial"/>
          <w:b/>
        </w:rPr>
        <w:t>Parágrafo 3</w:t>
      </w:r>
      <w:r w:rsidRPr="005755B5">
        <w:rPr>
          <w:rFonts w:ascii="Arial" w:hAnsi="Arial" w:cs="Arial"/>
        </w:rPr>
        <w:t xml:space="preserve">. El contratista autoriza a </w:t>
      </w:r>
      <w:r w:rsidRPr="005755B5">
        <w:rPr>
          <w:rFonts w:ascii="Arial" w:hAnsi="Arial" w:cs="Arial"/>
          <w:b/>
        </w:rPr>
        <w:t>CORPOAMAZONÍA</w:t>
      </w:r>
      <w:r w:rsidRPr="005755B5">
        <w:rPr>
          <w:rFonts w:ascii="Arial" w:hAnsi="Arial" w:cs="Arial"/>
        </w:rPr>
        <w:t xml:space="preserve"> a realizar las retenciones, descuentos, reportes, pagos y demás acciones establecidas en la Ley, y principalmente en el Decreto 1273 de 2018. </w:t>
      </w:r>
    </w:p>
    <w:p w:rsidR="00F84A4E" w:rsidRPr="005755B5" w:rsidRDefault="00F84A4E" w:rsidP="00FF2EBD">
      <w:pPr>
        <w:spacing w:after="0" w:line="240" w:lineRule="auto"/>
        <w:contextualSpacing/>
        <w:jc w:val="both"/>
        <w:rPr>
          <w:rFonts w:ascii="Arial" w:hAnsi="Arial" w:cs="Arial"/>
        </w:rPr>
      </w:pPr>
    </w:p>
    <w:p w:rsidR="00F84A4E" w:rsidRPr="005755B5" w:rsidRDefault="00F84A4E" w:rsidP="00FF2EBD">
      <w:pPr>
        <w:spacing w:after="0" w:line="240" w:lineRule="auto"/>
        <w:contextualSpacing/>
        <w:jc w:val="both"/>
        <w:rPr>
          <w:rFonts w:ascii="Arial" w:hAnsi="Arial" w:cs="Arial"/>
          <w:u w:val="single"/>
        </w:rPr>
      </w:pPr>
      <w:r w:rsidRPr="005755B5">
        <w:rPr>
          <w:rFonts w:ascii="Arial" w:hAnsi="Arial" w:cs="Arial"/>
          <w:b/>
        </w:rPr>
        <w:t>Parágrafo 4.</w:t>
      </w:r>
      <w:r w:rsidRPr="005755B5">
        <w:rPr>
          <w:rFonts w:ascii="Arial" w:hAnsi="Arial" w:cs="Arial"/>
        </w:rPr>
        <w:t xml:space="preserve"> De conformidad con el artículo 135 de la Ley 1753 de 2015, reglamentada por el  decreto 1273 de 2018, el pago de las cotizaciones al Sistema de Seguridad Social Integral de los trabajadores independientes se efectuará mes vencido, por periodos mensuales, a través de la Planilla Integrada de Liquidación de Aportes (PILA) y teniendo en cuenta los ingresos percibidos en el periodo de cotización, esto es, el mes anterior.</w:t>
      </w:r>
    </w:p>
    <w:p w:rsidR="00B91F1B" w:rsidRPr="005755B5" w:rsidRDefault="00B91F1B" w:rsidP="00FF2EBD">
      <w:pPr>
        <w:spacing w:after="0" w:line="240" w:lineRule="auto"/>
        <w:contextualSpacing/>
        <w:jc w:val="both"/>
        <w:rPr>
          <w:rFonts w:ascii="Arial" w:hAnsi="Arial" w:cs="Arial"/>
          <w:b/>
          <w:u w:val="single"/>
        </w:rPr>
      </w:pPr>
    </w:p>
    <w:p w:rsidR="00363786" w:rsidRPr="005755B5" w:rsidRDefault="00B336F6" w:rsidP="00FF2EBD">
      <w:pPr>
        <w:spacing w:after="0" w:line="240" w:lineRule="auto"/>
        <w:contextualSpacing/>
        <w:jc w:val="both"/>
        <w:rPr>
          <w:rFonts w:ascii="Arial" w:hAnsi="Arial" w:cs="Arial"/>
          <w:b/>
          <w:u w:val="single"/>
        </w:rPr>
      </w:pPr>
      <w:r w:rsidRPr="005755B5">
        <w:rPr>
          <w:rFonts w:ascii="Arial" w:hAnsi="Arial" w:cs="Arial"/>
          <w:b/>
          <w:u w:val="single"/>
        </w:rPr>
        <w:t>Cláusula 12</w:t>
      </w:r>
      <w:r w:rsidR="007A4CBE" w:rsidRPr="005755B5">
        <w:rPr>
          <w:rFonts w:ascii="Arial" w:hAnsi="Arial" w:cs="Arial"/>
          <w:b/>
          <w:u w:val="single"/>
        </w:rPr>
        <w:t xml:space="preserve"> - </w:t>
      </w:r>
      <w:r w:rsidR="003C6FDD" w:rsidRPr="005755B5">
        <w:rPr>
          <w:rFonts w:ascii="Arial" w:hAnsi="Arial" w:cs="Arial"/>
          <w:b/>
          <w:u w:val="single"/>
        </w:rPr>
        <w:t>Responsabilidad</w:t>
      </w:r>
      <w:r w:rsidR="00C36E44" w:rsidRPr="005755B5">
        <w:rPr>
          <w:rFonts w:ascii="Arial" w:hAnsi="Arial" w:cs="Arial"/>
          <w:b/>
          <w:u w:val="single"/>
        </w:rPr>
        <w:t>.</w:t>
      </w:r>
      <w:r w:rsidR="003C6FDD" w:rsidRPr="005755B5">
        <w:rPr>
          <w:rFonts w:ascii="Arial" w:hAnsi="Arial" w:cs="Arial"/>
          <w:b/>
          <w:u w:val="single"/>
        </w:rPr>
        <w:t xml:space="preserve"> </w:t>
      </w:r>
    </w:p>
    <w:p w:rsidR="00C36E44" w:rsidRPr="005755B5" w:rsidRDefault="00C36E44" w:rsidP="00FF2EBD">
      <w:pPr>
        <w:spacing w:after="0" w:line="240" w:lineRule="auto"/>
        <w:contextualSpacing/>
        <w:jc w:val="both"/>
        <w:rPr>
          <w:rFonts w:ascii="Arial" w:hAnsi="Arial" w:cs="Arial"/>
        </w:rPr>
      </w:pPr>
    </w:p>
    <w:p w:rsidR="00363786" w:rsidRPr="005755B5" w:rsidRDefault="001A16F5" w:rsidP="00FF2EBD">
      <w:pPr>
        <w:spacing w:after="0" w:line="240" w:lineRule="auto"/>
        <w:contextualSpacing/>
        <w:jc w:val="both"/>
        <w:rPr>
          <w:rFonts w:ascii="Arial" w:hAnsi="Arial" w:cs="Arial"/>
        </w:rPr>
      </w:pPr>
      <w:r w:rsidRPr="005755B5">
        <w:rPr>
          <w:rFonts w:ascii="Arial" w:hAnsi="Arial" w:cs="Arial"/>
        </w:rPr>
        <w:t>E</w:t>
      </w:r>
      <w:r w:rsidR="003C6FDD" w:rsidRPr="005755B5">
        <w:rPr>
          <w:rFonts w:ascii="Arial" w:hAnsi="Arial" w:cs="Arial"/>
        </w:rPr>
        <w:t xml:space="preserve">l Contratista es responsable por el cumplimiento del objeto establecido en la cláusula 2 del presente Contrato. </w:t>
      </w:r>
      <w:r w:rsidRPr="005755B5">
        <w:rPr>
          <w:rFonts w:ascii="Arial" w:hAnsi="Arial" w:cs="Arial"/>
        </w:rPr>
        <w:t>El contratista</w:t>
      </w:r>
      <w:r w:rsidR="003C6FDD" w:rsidRPr="005755B5">
        <w:rPr>
          <w:rFonts w:ascii="Arial" w:hAnsi="Arial" w:cs="Arial"/>
        </w:rPr>
        <w:t xml:space="preserve"> será responsable por los daños que ocasionen sus empleados, los empleados de sus subcontratistas, a </w:t>
      </w:r>
      <w:r w:rsidRPr="005755B5">
        <w:rPr>
          <w:rFonts w:ascii="Arial" w:hAnsi="Arial" w:cs="Arial"/>
          <w:b/>
        </w:rPr>
        <w:t>CORPOAMAZONÍA</w:t>
      </w:r>
      <w:r w:rsidR="003C6FDD" w:rsidRPr="005755B5">
        <w:rPr>
          <w:rFonts w:ascii="Arial" w:hAnsi="Arial" w:cs="Arial"/>
        </w:rPr>
        <w:t xml:space="preserve"> en la ejecución del objeto del presente Contrato. </w:t>
      </w:r>
    </w:p>
    <w:p w:rsidR="00C36E44" w:rsidRPr="005755B5" w:rsidRDefault="00C36E44" w:rsidP="00FF2EBD">
      <w:pPr>
        <w:spacing w:after="0" w:line="240" w:lineRule="auto"/>
        <w:contextualSpacing/>
        <w:jc w:val="both"/>
        <w:rPr>
          <w:rFonts w:ascii="Arial" w:hAnsi="Arial" w:cs="Arial"/>
        </w:rPr>
      </w:pPr>
    </w:p>
    <w:p w:rsidR="00363786" w:rsidRPr="005755B5" w:rsidRDefault="003C6FDD" w:rsidP="00FF2EBD">
      <w:pPr>
        <w:spacing w:after="0" w:line="240" w:lineRule="auto"/>
        <w:contextualSpacing/>
        <w:jc w:val="both"/>
        <w:rPr>
          <w:rFonts w:ascii="Arial" w:hAnsi="Arial" w:cs="Arial"/>
          <w:b/>
          <w:u w:val="single"/>
        </w:rPr>
      </w:pPr>
      <w:r w:rsidRPr="005755B5">
        <w:rPr>
          <w:rFonts w:ascii="Arial" w:hAnsi="Arial" w:cs="Arial"/>
          <w:b/>
          <w:u w:val="single"/>
        </w:rPr>
        <w:t>Cláusula 1</w:t>
      </w:r>
      <w:r w:rsidR="00B336F6" w:rsidRPr="005755B5">
        <w:rPr>
          <w:rFonts w:ascii="Arial" w:hAnsi="Arial" w:cs="Arial"/>
          <w:b/>
          <w:u w:val="single"/>
        </w:rPr>
        <w:t>3</w:t>
      </w:r>
      <w:r w:rsidRPr="005755B5">
        <w:rPr>
          <w:rFonts w:ascii="Arial" w:hAnsi="Arial" w:cs="Arial"/>
          <w:b/>
          <w:u w:val="single"/>
        </w:rPr>
        <w:t xml:space="preserve"> - Propiedad Intelectual</w:t>
      </w:r>
      <w:r w:rsidR="001A16F5" w:rsidRPr="005755B5">
        <w:rPr>
          <w:rFonts w:ascii="Arial" w:hAnsi="Arial" w:cs="Arial"/>
          <w:b/>
          <w:u w:val="single"/>
        </w:rPr>
        <w:t>.</w:t>
      </w:r>
    </w:p>
    <w:p w:rsidR="001A16F5" w:rsidRPr="005755B5" w:rsidRDefault="001A16F5" w:rsidP="00FF2EBD">
      <w:pPr>
        <w:spacing w:after="0" w:line="240" w:lineRule="auto"/>
        <w:contextualSpacing/>
        <w:jc w:val="both"/>
        <w:rPr>
          <w:rFonts w:ascii="Arial" w:hAnsi="Arial" w:cs="Arial"/>
          <w:b/>
          <w:u w:val="single"/>
        </w:rPr>
      </w:pPr>
    </w:p>
    <w:p w:rsidR="00363786" w:rsidRPr="005755B5" w:rsidRDefault="003C6FDD" w:rsidP="00FF2EBD">
      <w:pPr>
        <w:spacing w:after="0" w:line="240" w:lineRule="auto"/>
        <w:contextualSpacing/>
        <w:jc w:val="both"/>
        <w:rPr>
          <w:rFonts w:ascii="Arial" w:hAnsi="Arial" w:cs="Arial"/>
        </w:rPr>
      </w:pPr>
      <w:r w:rsidRPr="005755B5">
        <w:rPr>
          <w:rFonts w:ascii="Arial" w:hAnsi="Arial" w:cs="Arial"/>
        </w:rPr>
        <w:t xml:space="preserve">Si de la ejecución del presente contrato resultan estudios, investigaciones, descubrimientos, invenciones, información, mejoras y/o diseños, éstos pertenecen a la Entidad Estatal contratante de conformidad con lo establecido en el Artículo 20 de la Ley 23 de 1982. Así mismo, el Contratista garantiza que los trabajos y servicios prestados a la Entidad Estatal </w:t>
      </w:r>
      <w:r w:rsidRPr="005755B5">
        <w:rPr>
          <w:rFonts w:ascii="Arial" w:hAnsi="Arial" w:cs="Arial"/>
        </w:rPr>
        <w:lastRenderedPageBreak/>
        <w:t xml:space="preserve">contratante por el objeto de este contrato no infringen ni vulneran los derechos de propiedad intelectual o industrial o cualesquiera otros derechos legales o contractuales de terceros. </w:t>
      </w:r>
    </w:p>
    <w:p w:rsidR="00C36E44" w:rsidRPr="005755B5" w:rsidRDefault="00C36E44" w:rsidP="00FF2EBD">
      <w:pPr>
        <w:spacing w:after="0" w:line="240" w:lineRule="auto"/>
        <w:contextualSpacing/>
        <w:jc w:val="both"/>
        <w:rPr>
          <w:rFonts w:ascii="Arial" w:hAnsi="Arial" w:cs="Arial"/>
        </w:rPr>
      </w:pPr>
    </w:p>
    <w:p w:rsidR="00363786" w:rsidRPr="005755B5" w:rsidRDefault="003C6FDD" w:rsidP="00FF2EBD">
      <w:pPr>
        <w:spacing w:after="0" w:line="240" w:lineRule="auto"/>
        <w:contextualSpacing/>
        <w:jc w:val="both"/>
        <w:rPr>
          <w:rFonts w:ascii="Arial" w:hAnsi="Arial" w:cs="Arial"/>
          <w:b/>
          <w:u w:val="single"/>
        </w:rPr>
      </w:pPr>
      <w:r w:rsidRPr="005755B5">
        <w:rPr>
          <w:rFonts w:ascii="Arial" w:hAnsi="Arial" w:cs="Arial"/>
          <w:b/>
          <w:u w:val="single"/>
        </w:rPr>
        <w:t>Cláusula 1</w:t>
      </w:r>
      <w:r w:rsidR="00B336F6" w:rsidRPr="005755B5">
        <w:rPr>
          <w:rFonts w:ascii="Arial" w:hAnsi="Arial" w:cs="Arial"/>
          <w:b/>
          <w:u w:val="single"/>
        </w:rPr>
        <w:t>4</w:t>
      </w:r>
      <w:r w:rsidRPr="005755B5">
        <w:rPr>
          <w:rFonts w:ascii="Arial" w:hAnsi="Arial" w:cs="Arial"/>
          <w:b/>
          <w:u w:val="single"/>
        </w:rPr>
        <w:t xml:space="preserve"> </w:t>
      </w:r>
      <w:r w:rsidR="00C36E44" w:rsidRPr="005755B5">
        <w:rPr>
          <w:rFonts w:ascii="Arial" w:hAnsi="Arial" w:cs="Arial"/>
          <w:b/>
          <w:u w:val="single"/>
        </w:rPr>
        <w:t>–</w:t>
      </w:r>
      <w:r w:rsidRPr="005755B5">
        <w:rPr>
          <w:rFonts w:ascii="Arial" w:hAnsi="Arial" w:cs="Arial"/>
          <w:b/>
          <w:u w:val="single"/>
        </w:rPr>
        <w:t xml:space="preserve"> Confidencialidad</w:t>
      </w:r>
      <w:r w:rsidR="00C36E44" w:rsidRPr="005755B5">
        <w:rPr>
          <w:rFonts w:ascii="Arial" w:hAnsi="Arial" w:cs="Arial"/>
          <w:b/>
          <w:u w:val="single"/>
        </w:rPr>
        <w:t>.</w:t>
      </w:r>
      <w:r w:rsidRPr="005755B5">
        <w:rPr>
          <w:rFonts w:ascii="Arial" w:hAnsi="Arial" w:cs="Arial"/>
          <w:b/>
          <w:u w:val="single"/>
        </w:rPr>
        <w:t xml:space="preserve"> </w:t>
      </w:r>
    </w:p>
    <w:p w:rsidR="00C36E44" w:rsidRPr="005755B5" w:rsidRDefault="00C36E44" w:rsidP="00FF2EBD">
      <w:pPr>
        <w:spacing w:after="0" w:line="240" w:lineRule="auto"/>
        <w:contextualSpacing/>
        <w:jc w:val="both"/>
        <w:rPr>
          <w:rFonts w:ascii="Arial" w:hAnsi="Arial" w:cs="Arial"/>
        </w:rPr>
      </w:pPr>
    </w:p>
    <w:p w:rsidR="000643E1" w:rsidRPr="005755B5" w:rsidRDefault="003C6FDD" w:rsidP="00FF2EBD">
      <w:pPr>
        <w:spacing w:after="0" w:line="240" w:lineRule="auto"/>
        <w:contextualSpacing/>
        <w:jc w:val="both"/>
        <w:rPr>
          <w:rFonts w:ascii="Arial" w:hAnsi="Arial" w:cs="Arial"/>
        </w:rPr>
      </w:pPr>
      <w:r w:rsidRPr="005755B5">
        <w:rPr>
          <w:rFonts w:ascii="Arial" w:hAnsi="Arial" w:cs="Arial"/>
        </w:rPr>
        <w:t>En caso de que exista información sujeta a reserva legal, las partes deben mantener la confidencialidad de esta información. Para ello, la parte interesada debe comunicar a la otra parte que la información suministrada tiene el carácter de confidencial.</w:t>
      </w:r>
    </w:p>
    <w:p w:rsidR="00363786" w:rsidRPr="005755B5" w:rsidRDefault="003C6FDD" w:rsidP="00FF2EBD">
      <w:pPr>
        <w:spacing w:after="0" w:line="240" w:lineRule="auto"/>
        <w:contextualSpacing/>
        <w:jc w:val="both"/>
        <w:rPr>
          <w:rFonts w:ascii="Arial" w:hAnsi="Arial" w:cs="Arial"/>
        </w:rPr>
      </w:pPr>
      <w:r w:rsidRPr="005755B5">
        <w:rPr>
          <w:rFonts w:ascii="Arial" w:hAnsi="Arial" w:cs="Arial"/>
        </w:rPr>
        <w:t xml:space="preserve"> </w:t>
      </w:r>
    </w:p>
    <w:p w:rsidR="00363786" w:rsidRPr="005755B5" w:rsidRDefault="000643E1" w:rsidP="00FF2EBD">
      <w:pPr>
        <w:spacing w:after="0" w:line="240" w:lineRule="auto"/>
        <w:contextualSpacing/>
        <w:jc w:val="both"/>
        <w:rPr>
          <w:rFonts w:ascii="Arial" w:hAnsi="Arial" w:cs="Arial"/>
        </w:rPr>
      </w:pPr>
      <w:r w:rsidRPr="005755B5">
        <w:rPr>
          <w:rFonts w:ascii="Arial" w:hAnsi="Arial" w:cs="Arial"/>
          <w:b/>
        </w:rPr>
        <w:t>CORPOAMAZONÍA</w:t>
      </w:r>
      <w:r w:rsidRPr="005755B5">
        <w:rPr>
          <w:rFonts w:ascii="Arial" w:hAnsi="Arial" w:cs="Arial"/>
        </w:rPr>
        <w:t xml:space="preserve"> </w:t>
      </w:r>
      <w:r w:rsidR="003C6FDD" w:rsidRPr="005755B5">
        <w:rPr>
          <w:rFonts w:ascii="Arial" w:hAnsi="Arial" w:cs="Arial"/>
        </w:rPr>
        <w:t>puede definir que documentos o asuntos est</w:t>
      </w:r>
      <w:r w:rsidRPr="005755B5">
        <w:rPr>
          <w:rFonts w:ascii="Arial" w:hAnsi="Arial" w:cs="Arial"/>
        </w:rPr>
        <w:t>án sometidos a confidencialidad</w:t>
      </w:r>
      <w:r w:rsidR="003C6FDD" w:rsidRPr="005755B5">
        <w:rPr>
          <w:rFonts w:ascii="Arial" w:hAnsi="Arial" w:cs="Arial"/>
        </w:rPr>
        <w:t xml:space="preserve">. </w:t>
      </w:r>
    </w:p>
    <w:p w:rsidR="00C36E44" w:rsidRPr="005755B5" w:rsidRDefault="00C36E44" w:rsidP="00FF2EBD">
      <w:pPr>
        <w:spacing w:after="0" w:line="240" w:lineRule="auto"/>
        <w:contextualSpacing/>
        <w:jc w:val="both"/>
        <w:rPr>
          <w:rFonts w:ascii="Arial" w:hAnsi="Arial" w:cs="Arial"/>
        </w:rPr>
      </w:pPr>
    </w:p>
    <w:p w:rsidR="00363786" w:rsidRPr="005755B5" w:rsidRDefault="00B336F6" w:rsidP="00FF2EBD">
      <w:pPr>
        <w:spacing w:after="0" w:line="240" w:lineRule="auto"/>
        <w:contextualSpacing/>
        <w:jc w:val="both"/>
        <w:rPr>
          <w:rFonts w:ascii="Arial" w:hAnsi="Arial" w:cs="Arial"/>
          <w:b/>
          <w:u w:val="single"/>
        </w:rPr>
      </w:pPr>
      <w:r w:rsidRPr="005755B5">
        <w:rPr>
          <w:rFonts w:ascii="Arial" w:hAnsi="Arial" w:cs="Arial"/>
          <w:b/>
          <w:u w:val="single"/>
        </w:rPr>
        <w:t>Cláusula 15</w:t>
      </w:r>
      <w:r w:rsidR="003C6FDD" w:rsidRPr="005755B5">
        <w:rPr>
          <w:rFonts w:ascii="Arial" w:hAnsi="Arial" w:cs="Arial"/>
          <w:b/>
          <w:u w:val="single"/>
        </w:rPr>
        <w:t xml:space="preserve"> - Terminación, modificación e interpretación unilateral del Contrato</w:t>
      </w:r>
      <w:r w:rsidR="00C36E44" w:rsidRPr="005755B5">
        <w:rPr>
          <w:rFonts w:ascii="Arial" w:hAnsi="Arial" w:cs="Arial"/>
          <w:b/>
          <w:u w:val="single"/>
        </w:rPr>
        <w:t>.</w:t>
      </w:r>
      <w:r w:rsidR="003C6FDD" w:rsidRPr="005755B5">
        <w:rPr>
          <w:rFonts w:ascii="Arial" w:hAnsi="Arial" w:cs="Arial"/>
          <w:b/>
          <w:u w:val="single"/>
        </w:rPr>
        <w:t xml:space="preserve"> </w:t>
      </w:r>
    </w:p>
    <w:p w:rsidR="00C36E44" w:rsidRPr="005755B5" w:rsidRDefault="00C36E44" w:rsidP="00FF2EBD">
      <w:pPr>
        <w:spacing w:after="0" w:line="240" w:lineRule="auto"/>
        <w:contextualSpacing/>
        <w:jc w:val="both"/>
        <w:rPr>
          <w:rFonts w:ascii="Arial" w:hAnsi="Arial" w:cs="Arial"/>
        </w:rPr>
      </w:pPr>
    </w:p>
    <w:p w:rsidR="00363786" w:rsidRPr="005755B5" w:rsidRDefault="00D14485" w:rsidP="00FF2EBD">
      <w:pPr>
        <w:spacing w:after="0" w:line="240" w:lineRule="auto"/>
        <w:contextualSpacing/>
        <w:jc w:val="both"/>
        <w:rPr>
          <w:rFonts w:ascii="Arial" w:hAnsi="Arial" w:cs="Arial"/>
        </w:rPr>
      </w:pPr>
      <w:r w:rsidRPr="005755B5">
        <w:rPr>
          <w:rFonts w:ascii="Arial" w:hAnsi="Arial" w:cs="Arial"/>
          <w:b/>
        </w:rPr>
        <w:t>CORPOAMAZONÍA</w:t>
      </w:r>
      <w:r w:rsidR="003C6FDD" w:rsidRPr="005755B5">
        <w:rPr>
          <w:rFonts w:ascii="Arial" w:hAnsi="Arial" w:cs="Arial"/>
        </w:rPr>
        <w:t xml:space="preserve"> puede terminar, modificar y/o interpretar unilateralmente el Contrato, de acuerdo con los artículos 15 a 17 de la Ley 80 de 1993, cuando lo considere necesario para que el Contratista cumpla con el objeto del presente Contrato. </w:t>
      </w:r>
    </w:p>
    <w:p w:rsidR="00AF1EB4" w:rsidRPr="005755B5" w:rsidRDefault="00AF1EB4" w:rsidP="00FF2EBD">
      <w:pPr>
        <w:spacing w:after="0" w:line="240" w:lineRule="auto"/>
        <w:contextualSpacing/>
        <w:jc w:val="both"/>
        <w:rPr>
          <w:rFonts w:ascii="Arial" w:hAnsi="Arial" w:cs="Arial"/>
        </w:rPr>
      </w:pPr>
    </w:p>
    <w:p w:rsidR="00C36E44" w:rsidRPr="005755B5" w:rsidRDefault="003C6FDD" w:rsidP="00FF2EBD">
      <w:pPr>
        <w:spacing w:after="0" w:line="240" w:lineRule="auto"/>
        <w:contextualSpacing/>
        <w:jc w:val="both"/>
        <w:rPr>
          <w:rFonts w:ascii="Arial" w:hAnsi="Arial" w:cs="Arial"/>
          <w:b/>
          <w:u w:val="single"/>
        </w:rPr>
      </w:pPr>
      <w:r w:rsidRPr="005755B5">
        <w:rPr>
          <w:rFonts w:ascii="Arial" w:hAnsi="Arial" w:cs="Arial"/>
          <w:b/>
          <w:u w:val="single"/>
        </w:rPr>
        <w:t>Cláusula 1</w:t>
      </w:r>
      <w:r w:rsidR="00B336F6" w:rsidRPr="005755B5">
        <w:rPr>
          <w:rFonts w:ascii="Arial" w:hAnsi="Arial" w:cs="Arial"/>
          <w:b/>
          <w:u w:val="single"/>
        </w:rPr>
        <w:t>6</w:t>
      </w:r>
      <w:r w:rsidRPr="005755B5">
        <w:rPr>
          <w:rFonts w:ascii="Arial" w:hAnsi="Arial" w:cs="Arial"/>
          <w:b/>
          <w:u w:val="single"/>
        </w:rPr>
        <w:t xml:space="preserve"> </w:t>
      </w:r>
      <w:r w:rsidR="00C36E44" w:rsidRPr="005755B5">
        <w:rPr>
          <w:rFonts w:ascii="Arial" w:hAnsi="Arial" w:cs="Arial"/>
          <w:b/>
          <w:u w:val="single"/>
        </w:rPr>
        <w:t>–</w:t>
      </w:r>
      <w:r w:rsidRPr="005755B5">
        <w:rPr>
          <w:rFonts w:ascii="Arial" w:hAnsi="Arial" w:cs="Arial"/>
          <w:b/>
          <w:u w:val="single"/>
        </w:rPr>
        <w:t xml:space="preserve"> Caducidad</w:t>
      </w:r>
      <w:r w:rsidR="00C36E44" w:rsidRPr="005755B5">
        <w:rPr>
          <w:rFonts w:ascii="Arial" w:hAnsi="Arial" w:cs="Arial"/>
          <w:b/>
          <w:u w:val="single"/>
        </w:rPr>
        <w:t>.</w:t>
      </w:r>
    </w:p>
    <w:p w:rsidR="00363786" w:rsidRPr="005755B5" w:rsidRDefault="003C6FDD" w:rsidP="00FF2EBD">
      <w:pPr>
        <w:spacing w:after="0" w:line="240" w:lineRule="auto"/>
        <w:contextualSpacing/>
        <w:jc w:val="both"/>
        <w:rPr>
          <w:rFonts w:ascii="Arial" w:hAnsi="Arial" w:cs="Arial"/>
        </w:rPr>
      </w:pPr>
      <w:r w:rsidRPr="005755B5">
        <w:rPr>
          <w:rFonts w:ascii="Arial" w:hAnsi="Arial" w:cs="Arial"/>
        </w:rPr>
        <w:t xml:space="preserve"> </w:t>
      </w:r>
    </w:p>
    <w:p w:rsidR="00363786" w:rsidRPr="005755B5" w:rsidRDefault="00D14485" w:rsidP="00FF2EBD">
      <w:pPr>
        <w:spacing w:after="0" w:line="240" w:lineRule="auto"/>
        <w:contextualSpacing/>
        <w:jc w:val="both"/>
        <w:rPr>
          <w:rFonts w:ascii="Arial" w:hAnsi="Arial" w:cs="Arial"/>
        </w:rPr>
      </w:pPr>
      <w:r w:rsidRPr="005755B5">
        <w:rPr>
          <w:rFonts w:ascii="Arial" w:hAnsi="Arial" w:cs="Arial"/>
          <w:b/>
        </w:rPr>
        <w:t>CORPOAMAZONÍA</w:t>
      </w:r>
      <w:r w:rsidR="003C6FDD" w:rsidRPr="005755B5">
        <w:rPr>
          <w:rFonts w:ascii="Arial" w:hAnsi="Arial" w:cs="Arial"/>
        </w:rPr>
        <w:t xml:space="preserve"> estará facultada a declarar la caducidad cuando exista un incumplimiento del contrato por parte del Contratista en la forma y de acuerdo con el procedimiento previsto por la ley. </w:t>
      </w:r>
    </w:p>
    <w:p w:rsidR="00C36E44" w:rsidRPr="005755B5" w:rsidRDefault="00C36E44" w:rsidP="00FF2EBD">
      <w:pPr>
        <w:spacing w:after="0" w:line="240" w:lineRule="auto"/>
        <w:contextualSpacing/>
        <w:jc w:val="both"/>
        <w:rPr>
          <w:rFonts w:ascii="Arial" w:hAnsi="Arial" w:cs="Arial"/>
        </w:rPr>
      </w:pPr>
    </w:p>
    <w:p w:rsidR="00363786" w:rsidRPr="005755B5" w:rsidRDefault="003C6FDD" w:rsidP="00FF2EBD">
      <w:pPr>
        <w:spacing w:after="0" w:line="240" w:lineRule="auto"/>
        <w:contextualSpacing/>
        <w:jc w:val="both"/>
        <w:rPr>
          <w:rFonts w:ascii="Arial" w:hAnsi="Arial" w:cs="Arial"/>
          <w:b/>
          <w:u w:val="single"/>
        </w:rPr>
      </w:pPr>
      <w:r w:rsidRPr="005755B5">
        <w:rPr>
          <w:rFonts w:ascii="Arial" w:hAnsi="Arial" w:cs="Arial"/>
          <w:b/>
          <w:u w:val="single"/>
        </w:rPr>
        <w:t>Cláusula 1</w:t>
      </w:r>
      <w:r w:rsidR="00B336F6" w:rsidRPr="005755B5">
        <w:rPr>
          <w:rFonts w:ascii="Arial" w:hAnsi="Arial" w:cs="Arial"/>
          <w:b/>
          <w:u w:val="single"/>
        </w:rPr>
        <w:t>7</w:t>
      </w:r>
      <w:r w:rsidRPr="005755B5">
        <w:rPr>
          <w:rFonts w:ascii="Arial" w:hAnsi="Arial" w:cs="Arial"/>
          <w:b/>
          <w:u w:val="single"/>
        </w:rPr>
        <w:t xml:space="preserve"> - Multas </w:t>
      </w:r>
    </w:p>
    <w:p w:rsidR="00C36E44" w:rsidRPr="005755B5" w:rsidRDefault="00C36E44" w:rsidP="00FF2EBD">
      <w:pPr>
        <w:spacing w:after="0" w:line="240" w:lineRule="auto"/>
        <w:contextualSpacing/>
        <w:jc w:val="both"/>
        <w:rPr>
          <w:rFonts w:ascii="Arial" w:hAnsi="Arial" w:cs="Arial"/>
        </w:rPr>
      </w:pPr>
    </w:p>
    <w:p w:rsidR="006176BF" w:rsidRPr="005755B5" w:rsidRDefault="003C6FDD" w:rsidP="00FF2EBD">
      <w:pPr>
        <w:spacing w:after="0" w:line="240" w:lineRule="auto"/>
        <w:contextualSpacing/>
        <w:jc w:val="both"/>
        <w:rPr>
          <w:rFonts w:ascii="Arial" w:hAnsi="Arial" w:cs="Arial"/>
        </w:rPr>
      </w:pPr>
      <w:r w:rsidRPr="005755B5">
        <w:rPr>
          <w:rFonts w:ascii="Arial" w:hAnsi="Arial" w:cs="Arial"/>
        </w:rPr>
        <w:t xml:space="preserve">En caso de </w:t>
      </w:r>
      <w:r w:rsidR="006176BF" w:rsidRPr="005755B5">
        <w:rPr>
          <w:rFonts w:ascii="Arial" w:hAnsi="Arial" w:cs="Arial"/>
        </w:rPr>
        <w:t xml:space="preserve">mora o </w:t>
      </w:r>
      <w:r w:rsidRPr="005755B5">
        <w:rPr>
          <w:rFonts w:ascii="Arial" w:hAnsi="Arial" w:cs="Arial"/>
        </w:rPr>
        <w:t xml:space="preserve">incumplimiento a las obligaciones del Contratista derivadas del presente Contrato, </w:t>
      </w:r>
      <w:r w:rsidR="006176BF" w:rsidRPr="005755B5">
        <w:rPr>
          <w:rFonts w:ascii="Arial" w:hAnsi="Arial" w:cs="Arial"/>
          <w:b/>
        </w:rPr>
        <w:t>CORPOAMAZONÍA</w:t>
      </w:r>
      <w:r w:rsidRPr="005755B5">
        <w:rPr>
          <w:rFonts w:ascii="Arial" w:hAnsi="Arial" w:cs="Arial"/>
        </w:rPr>
        <w:t xml:space="preserve"> puede adelantar el procedimiento establecido en la ley e imponer </w:t>
      </w:r>
      <w:r w:rsidR="006176BF" w:rsidRPr="005755B5">
        <w:rPr>
          <w:rFonts w:ascii="Arial" w:hAnsi="Arial" w:cs="Arial"/>
          <w:lang w:val="es-MX"/>
        </w:rPr>
        <w:t xml:space="preserve">multas diarias y sucesivas a razón del uno por ciento (1x100) del valor total del contrato, por cada día calendario que transcurra entre el incumplimiento de la obligación y hasta cuando esta efectivamente se cumpla, </w:t>
      </w:r>
      <w:r w:rsidR="006176BF" w:rsidRPr="005755B5">
        <w:rPr>
          <w:rFonts w:ascii="Arial" w:hAnsi="Arial" w:cs="Arial"/>
        </w:rPr>
        <w:t xml:space="preserve">hasta completar diez (10) días y </w:t>
      </w:r>
      <w:r w:rsidR="006176BF" w:rsidRPr="005755B5">
        <w:rPr>
          <w:rFonts w:ascii="Arial" w:hAnsi="Arial" w:cs="Arial"/>
          <w:lang w:val="es-MX"/>
        </w:rPr>
        <w:t xml:space="preserve">sin que el valor total de las multas pueda sobrepasar el </w:t>
      </w:r>
      <w:r w:rsidR="00697925" w:rsidRPr="005755B5">
        <w:rPr>
          <w:rFonts w:ascii="Arial" w:hAnsi="Arial" w:cs="Arial"/>
          <w:lang w:val="es-MX"/>
        </w:rPr>
        <w:t>veinte por ciento (2</w:t>
      </w:r>
      <w:r w:rsidR="006176BF" w:rsidRPr="005755B5">
        <w:rPr>
          <w:rFonts w:ascii="Arial" w:hAnsi="Arial" w:cs="Arial"/>
          <w:lang w:val="es-MX"/>
        </w:rPr>
        <w:t>0%) del valor total del contrato</w:t>
      </w:r>
    </w:p>
    <w:p w:rsidR="006176BF" w:rsidRPr="005755B5" w:rsidRDefault="006176BF" w:rsidP="00FF2EBD">
      <w:pPr>
        <w:spacing w:after="0" w:line="240" w:lineRule="auto"/>
        <w:contextualSpacing/>
        <w:jc w:val="both"/>
        <w:rPr>
          <w:rFonts w:ascii="Arial" w:hAnsi="Arial" w:cs="Arial"/>
        </w:rPr>
      </w:pPr>
    </w:p>
    <w:p w:rsidR="00363786" w:rsidRPr="005755B5" w:rsidRDefault="003C6FDD" w:rsidP="00FF2EBD">
      <w:pPr>
        <w:spacing w:after="0" w:line="240" w:lineRule="auto"/>
        <w:contextualSpacing/>
        <w:jc w:val="both"/>
        <w:rPr>
          <w:rFonts w:ascii="Arial" w:hAnsi="Arial" w:cs="Arial"/>
          <w:b/>
          <w:u w:val="single"/>
        </w:rPr>
      </w:pPr>
      <w:r w:rsidRPr="005755B5">
        <w:rPr>
          <w:rFonts w:ascii="Arial" w:hAnsi="Arial" w:cs="Arial"/>
          <w:b/>
          <w:u w:val="single"/>
        </w:rPr>
        <w:t>Cláusula 1</w:t>
      </w:r>
      <w:r w:rsidR="00B336F6" w:rsidRPr="005755B5">
        <w:rPr>
          <w:rFonts w:ascii="Arial" w:hAnsi="Arial" w:cs="Arial"/>
          <w:b/>
          <w:u w:val="single"/>
        </w:rPr>
        <w:t>8</w:t>
      </w:r>
      <w:r w:rsidRPr="005755B5">
        <w:rPr>
          <w:rFonts w:ascii="Arial" w:hAnsi="Arial" w:cs="Arial"/>
          <w:b/>
          <w:u w:val="single"/>
        </w:rPr>
        <w:t xml:space="preserve"> - Cláusula Penal </w:t>
      </w:r>
    </w:p>
    <w:p w:rsidR="00C36E44" w:rsidRPr="005755B5" w:rsidRDefault="00C36E44" w:rsidP="00FF2EBD">
      <w:pPr>
        <w:spacing w:after="0" w:line="240" w:lineRule="auto"/>
        <w:contextualSpacing/>
        <w:jc w:val="both"/>
        <w:rPr>
          <w:rFonts w:ascii="Arial" w:hAnsi="Arial" w:cs="Arial"/>
        </w:rPr>
      </w:pPr>
    </w:p>
    <w:p w:rsidR="00C36E44" w:rsidRPr="005755B5" w:rsidRDefault="003C6FDD" w:rsidP="00FF2EBD">
      <w:pPr>
        <w:spacing w:after="0" w:line="240" w:lineRule="auto"/>
        <w:contextualSpacing/>
        <w:jc w:val="both"/>
        <w:rPr>
          <w:rFonts w:ascii="Arial" w:hAnsi="Arial" w:cs="Arial"/>
        </w:rPr>
      </w:pPr>
      <w:r w:rsidRPr="005755B5">
        <w:rPr>
          <w:rFonts w:ascii="Arial" w:hAnsi="Arial" w:cs="Arial"/>
        </w:rPr>
        <w:lastRenderedPageBreak/>
        <w:t xml:space="preserve">En caso de declaratoria de caducidad o de incumplimiento total o parcial de las obligaciones del presente Contrato, </w:t>
      </w:r>
      <w:r w:rsidR="00874BD6" w:rsidRPr="005755B5">
        <w:rPr>
          <w:rFonts w:ascii="Arial" w:hAnsi="Arial" w:cs="Arial"/>
        </w:rPr>
        <w:t>el contratista</w:t>
      </w:r>
      <w:r w:rsidRPr="005755B5">
        <w:rPr>
          <w:rFonts w:ascii="Arial" w:hAnsi="Arial" w:cs="Arial"/>
        </w:rPr>
        <w:t xml:space="preserve"> debe pagar a </w:t>
      </w:r>
      <w:r w:rsidR="00874BD6" w:rsidRPr="005755B5">
        <w:rPr>
          <w:rFonts w:ascii="Arial" w:hAnsi="Arial" w:cs="Arial"/>
          <w:b/>
        </w:rPr>
        <w:t>CORPOAMAZONÍA</w:t>
      </w:r>
      <w:r w:rsidRPr="005755B5">
        <w:rPr>
          <w:rFonts w:ascii="Arial" w:hAnsi="Arial" w:cs="Arial"/>
        </w:rPr>
        <w:t>, a título de indemnización, una suma equivalente a</w:t>
      </w:r>
      <w:r w:rsidR="00874BD6" w:rsidRPr="005755B5">
        <w:rPr>
          <w:rFonts w:ascii="Arial" w:hAnsi="Arial" w:cs="Arial"/>
        </w:rPr>
        <w:t>l veinte por ciento (20%) del valor total del contrato</w:t>
      </w:r>
      <w:r w:rsidRPr="005755B5">
        <w:rPr>
          <w:rFonts w:ascii="Arial" w:hAnsi="Arial" w:cs="Arial"/>
        </w:rPr>
        <w:t>.</w:t>
      </w:r>
    </w:p>
    <w:p w:rsidR="00363786" w:rsidRPr="005755B5" w:rsidRDefault="003C6FDD" w:rsidP="00FF2EBD">
      <w:pPr>
        <w:spacing w:after="0" w:line="240" w:lineRule="auto"/>
        <w:contextualSpacing/>
        <w:jc w:val="both"/>
        <w:rPr>
          <w:rFonts w:ascii="Arial" w:hAnsi="Arial" w:cs="Arial"/>
        </w:rPr>
      </w:pPr>
      <w:r w:rsidRPr="005755B5">
        <w:rPr>
          <w:rFonts w:ascii="Arial" w:hAnsi="Arial" w:cs="Arial"/>
        </w:rPr>
        <w:t xml:space="preserve"> </w:t>
      </w:r>
    </w:p>
    <w:p w:rsidR="00363786" w:rsidRPr="005755B5" w:rsidRDefault="003C6FDD" w:rsidP="00FF2EBD">
      <w:pPr>
        <w:spacing w:after="0" w:line="240" w:lineRule="auto"/>
        <w:contextualSpacing/>
        <w:jc w:val="both"/>
        <w:rPr>
          <w:rFonts w:ascii="Arial" w:hAnsi="Arial" w:cs="Arial"/>
        </w:rPr>
      </w:pPr>
      <w:r w:rsidRPr="005755B5">
        <w:rPr>
          <w:rFonts w:ascii="Arial" w:hAnsi="Arial" w:cs="Arial"/>
        </w:rPr>
        <w:t xml:space="preserve">El valor pactado de la presente cláusula penal es el de la estimación anticipada de perjuicios, no obstante, la presente cláusula no impide el cobro de todos los perjuicios adicionales que se causen sobre el citado valor. Este valor puede ser compensado con los montos que </w:t>
      </w:r>
      <w:r w:rsidR="00874BD6" w:rsidRPr="005755B5">
        <w:rPr>
          <w:rFonts w:ascii="Arial" w:hAnsi="Arial" w:cs="Arial"/>
          <w:b/>
        </w:rPr>
        <w:t>CORPOAMAZONÍA</w:t>
      </w:r>
      <w:r w:rsidR="00874BD6" w:rsidRPr="005755B5">
        <w:rPr>
          <w:rFonts w:ascii="Arial" w:hAnsi="Arial" w:cs="Arial"/>
        </w:rPr>
        <w:t xml:space="preserve"> </w:t>
      </w:r>
      <w:r w:rsidRPr="005755B5">
        <w:rPr>
          <w:rFonts w:ascii="Arial" w:hAnsi="Arial" w:cs="Arial"/>
        </w:rPr>
        <w:t xml:space="preserve">adeude al Contratista con ocasión de la ejecución del presente Contrato, de conformidad con las reglas del Código Civil. </w:t>
      </w:r>
    </w:p>
    <w:p w:rsidR="00C36E44" w:rsidRPr="005755B5" w:rsidRDefault="00C36E44" w:rsidP="00FF2EBD">
      <w:pPr>
        <w:spacing w:after="0" w:line="240" w:lineRule="auto"/>
        <w:contextualSpacing/>
        <w:jc w:val="both"/>
        <w:rPr>
          <w:rFonts w:ascii="Arial" w:hAnsi="Arial" w:cs="Arial"/>
        </w:rPr>
      </w:pPr>
    </w:p>
    <w:p w:rsidR="003C6FDD" w:rsidRPr="005755B5" w:rsidRDefault="003C6FDD" w:rsidP="00FF2EBD">
      <w:pPr>
        <w:spacing w:after="0" w:line="240" w:lineRule="auto"/>
        <w:contextualSpacing/>
        <w:jc w:val="both"/>
        <w:rPr>
          <w:rFonts w:ascii="Arial" w:hAnsi="Arial" w:cs="Arial"/>
          <w:b/>
          <w:u w:val="single"/>
        </w:rPr>
      </w:pPr>
      <w:r w:rsidRPr="005755B5">
        <w:rPr>
          <w:rFonts w:ascii="Arial" w:hAnsi="Arial" w:cs="Arial"/>
          <w:b/>
          <w:u w:val="single"/>
        </w:rPr>
        <w:t xml:space="preserve">Cláusula </w:t>
      </w:r>
      <w:r w:rsidR="00B336F6" w:rsidRPr="005755B5">
        <w:rPr>
          <w:rFonts w:ascii="Arial" w:hAnsi="Arial" w:cs="Arial"/>
          <w:b/>
          <w:u w:val="single"/>
        </w:rPr>
        <w:t>19</w:t>
      </w:r>
      <w:r w:rsidRPr="005755B5">
        <w:rPr>
          <w:rFonts w:ascii="Arial" w:hAnsi="Arial" w:cs="Arial"/>
          <w:b/>
          <w:u w:val="single"/>
        </w:rPr>
        <w:t xml:space="preserve"> - Garantías y Mecanismos de cobertura del riesgo</w:t>
      </w:r>
      <w:r w:rsidR="00C36E44" w:rsidRPr="005755B5">
        <w:rPr>
          <w:rFonts w:ascii="Arial" w:hAnsi="Arial" w:cs="Arial"/>
          <w:b/>
          <w:u w:val="single"/>
        </w:rPr>
        <w:t>.</w:t>
      </w:r>
    </w:p>
    <w:p w:rsidR="00C36E44" w:rsidRPr="005755B5" w:rsidRDefault="00C36E44" w:rsidP="00FF2EBD">
      <w:pPr>
        <w:spacing w:after="0" w:line="240" w:lineRule="auto"/>
        <w:contextualSpacing/>
        <w:jc w:val="both"/>
        <w:rPr>
          <w:rFonts w:ascii="Arial" w:hAnsi="Arial" w:cs="Arial"/>
        </w:rPr>
      </w:pPr>
    </w:p>
    <w:p w:rsidR="005755B5" w:rsidRPr="005755B5" w:rsidRDefault="005755B5" w:rsidP="005755B5">
      <w:pPr>
        <w:spacing w:after="0" w:line="240" w:lineRule="auto"/>
        <w:contextualSpacing/>
        <w:jc w:val="both"/>
        <w:rPr>
          <w:rFonts w:ascii="Arial" w:hAnsi="Arial" w:cs="Arial"/>
        </w:rPr>
      </w:pPr>
      <w:r w:rsidRPr="005755B5">
        <w:rPr>
          <w:rFonts w:ascii="Arial" w:hAnsi="Arial" w:cs="Arial"/>
        </w:rPr>
        <w:t>El Contratista se obliga a garantizar el cumplimiento de las obligaciones surgidas a favor de la Entidad Estatal contratante, con ocasión de la ejecución del contrato, de acuerdo con la información de la siguiente tabla:</w:t>
      </w:r>
    </w:p>
    <w:p w:rsidR="005755B5" w:rsidRPr="005755B5" w:rsidRDefault="005755B5" w:rsidP="005755B5">
      <w:pPr>
        <w:spacing w:after="0" w:line="240" w:lineRule="auto"/>
        <w:contextualSpacing/>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2544"/>
        <w:gridCol w:w="2461"/>
      </w:tblGrid>
      <w:tr w:rsidR="005755B5" w:rsidRPr="005755B5" w:rsidTr="00D734EC">
        <w:tc>
          <w:tcPr>
            <w:tcW w:w="2165" w:type="pct"/>
            <w:shd w:val="clear" w:color="auto" w:fill="F3F3F3"/>
          </w:tcPr>
          <w:p w:rsidR="005755B5" w:rsidRPr="005755B5" w:rsidRDefault="005755B5" w:rsidP="00D734EC">
            <w:pPr>
              <w:jc w:val="center"/>
              <w:rPr>
                <w:rFonts w:ascii="Arial" w:hAnsi="Arial" w:cs="Arial"/>
                <w:b/>
              </w:rPr>
            </w:pPr>
            <w:r w:rsidRPr="005755B5">
              <w:rPr>
                <w:rFonts w:ascii="Arial" w:hAnsi="Arial" w:cs="Arial"/>
                <w:b/>
              </w:rPr>
              <w:t>Clase de amparo</w:t>
            </w:r>
          </w:p>
        </w:tc>
        <w:tc>
          <w:tcPr>
            <w:tcW w:w="1441" w:type="pct"/>
            <w:shd w:val="clear" w:color="auto" w:fill="F3F3F3"/>
          </w:tcPr>
          <w:p w:rsidR="005755B5" w:rsidRPr="005755B5" w:rsidRDefault="005755B5" w:rsidP="00D734EC">
            <w:pPr>
              <w:jc w:val="center"/>
              <w:rPr>
                <w:rFonts w:ascii="Arial" w:hAnsi="Arial" w:cs="Arial"/>
                <w:b/>
              </w:rPr>
            </w:pPr>
            <w:r w:rsidRPr="005755B5">
              <w:rPr>
                <w:rFonts w:ascii="Arial" w:hAnsi="Arial" w:cs="Arial"/>
                <w:b/>
              </w:rPr>
              <w:t>Valor asegurado</w:t>
            </w:r>
          </w:p>
        </w:tc>
        <w:tc>
          <w:tcPr>
            <w:tcW w:w="1394" w:type="pct"/>
            <w:shd w:val="clear" w:color="auto" w:fill="F3F3F3"/>
          </w:tcPr>
          <w:p w:rsidR="005755B5" w:rsidRPr="005755B5" w:rsidRDefault="005755B5" w:rsidP="00D734EC">
            <w:pPr>
              <w:jc w:val="center"/>
              <w:rPr>
                <w:rFonts w:ascii="Arial" w:hAnsi="Arial" w:cs="Arial"/>
                <w:b/>
              </w:rPr>
            </w:pPr>
            <w:r w:rsidRPr="005755B5">
              <w:rPr>
                <w:rFonts w:ascii="Arial" w:hAnsi="Arial" w:cs="Arial"/>
                <w:b/>
              </w:rPr>
              <w:t>Vigencia del amparo</w:t>
            </w:r>
          </w:p>
        </w:tc>
      </w:tr>
      <w:tr w:rsidR="005755B5" w:rsidRPr="005755B5" w:rsidTr="00D734EC">
        <w:tc>
          <w:tcPr>
            <w:tcW w:w="2165" w:type="pct"/>
          </w:tcPr>
          <w:p w:rsidR="005755B5" w:rsidRPr="005755B5" w:rsidRDefault="005755B5" w:rsidP="00D734EC">
            <w:pPr>
              <w:jc w:val="both"/>
              <w:rPr>
                <w:rFonts w:ascii="Arial" w:hAnsi="Arial" w:cs="Arial"/>
                <w:spacing w:val="-3"/>
              </w:rPr>
            </w:pPr>
            <w:r w:rsidRPr="005755B5">
              <w:rPr>
                <w:rFonts w:ascii="Arial" w:hAnsi="Arial" w:cs="Arial"/>
                <w:spacing w:val="-3"/>
              </w:rPr>
              <w:t>Cumplimiento de las obligaciones surgidas del contrato, o el pago de multas y demás sanciones que se deriven de su incumplimiento.</w:t>
            </w:r>
          </w:p>
        </w:tc>
        <w:tc>
          <w:tcPr>
            <w:tcW w:w="1441" w:type="pct"/>
          </w:tcPr>
          <w:p w:rsidR="005755B5" w:rsidRPr="005755B5" w:rsidRDefault="005755B5" w:rsidP="00D734EC">
            <w:pPr>
              <w:jc w:val="center"/>
              <w:rPr>
                <w:rFonts w:ascii="Arial" w:hAnsi="Arial" w:cs="Arial"/>
              </w:rPr>
            </w:pPr>
            <w:r w:rsidRPr="005755B5">
              <w:rPr>
                <w:rFonts w:ascii="Arial" w:hAnsi="Arial" w:cs="Arial"/>
              </w:rPr>
              <w:t>20% del valor del contrato</w:t>
            </w:r>
          </w:p>
          <w:p w:rsidR="005755B5" w:rsidRPr="005755B5" w:rsidRDefault="005755B5" w:rsidP="00D734EC">
            <w:pPr>
              <w:rPr>
                <w:rFonts w:ascii="Arial" w:hAnsi="Arial" w:cs="Arial"/>
              </w:rPr>
            </w:pPr>
          </w:p>
        </w:tc>
        <w:tc>
          <w:tcPr>
            <w:tcW w:w="1394" w:type="pct"/>
            <w:shd w:val="clear" w:color="auto" w:fill="auto"/>
          </w:tcPr>
          <w:p w:rsidR="005755B5" w:rsidRPr="005755B5" w:rsidRDefault="005755B5" w:rsidP="00D734EC">
            <w:pPr>
              <w:jc w:val="center"/>
              <w:rPr>
                <w:rFonts w:ascii="Arial" w:hAnsi="Arial" w:cs="Arial"/>
              </w:rPr>
            </w:pPr>
            <w:r w:rsidRPr="005755B5">
              <w:rPr>
                <w:rFonts w:ascii="Arial" w:hAnsi="Arial" w:cs="Arial"/>
              </w:rPr>
              <w:t>Igual al plazo del contrato y 6 meses más.</w:t>
            </w:r>
          </w:p>
        </w:tc>
      </w:tr>
    </w:tbl>
    <w:p w:rsidR="005755B5" w:rsidRPr="005755B5" w:rsidRDefault="005755B5" w:rsidP="005755B5">
      <w:pPr>
        <w:spacing w:after="0" w:line="240" w:lineRule="auto"/>
        <w:contextualSpacing/>
        <w:jc w:val="both"/>
        <w:rPr>
          <w:rFonts w:ascii="Arial" w:hAnsi="Arial" w:cs="Arial"/>
        </w:rPr>
      </w:pPr>
    </w:p>
    <w:p w:rsidR="005755B5" w:rsidRPr="005755B5" w:rsidRDefault="005755B5" w:rsidP="005755B5">
      <w:pPr>
        <w:spacing w:after="0" w:line="240" w:lineRule="auto"/>
        <w:contextualSpacing/>
        <w:jc w:val="both"/>
        <w:rPr>
          <w:rFonts w:ascii="Arial" w:hAnsi="Arial" w:cs="Arial"/>
        </w:rPr>
      </w:pPr>
      <w:r w:rsidRPr="005755B5">
        <w:rPr>
          <w:rFonts w:ascii="Arial" w:hAnsi="Arial" w:cs="Arial"/>
        </w:rPr>
        <w:t xml:space="preserve">El Contratista se compromete a mantener vigente la garantía durante todo el tiempo que demande la ejecución del contrato El Contratista debe presentar dentro de los tres (3) días hábiles siguientes a la firma del presente contrato las garantías a favor de </w:t>
      </w:r>
      <w:r w:rsidRPr="005755B5">
        <w:rPr>
          <w:rFonts w:ascii="Arial" w:hAnsi="Arial" w:cs="Arial"/>
          <w:b/>
        </w:rPr>
        <w:t>CORPOAMAZONÍA</w:t>
      </w:r>
      <w:r w:rsidRPr="005755B5">
        <w:rPr>
          <w:rFonts w:ascii="Arial" w:hAnsi="Arial" w:cs="Arial"/>
        </w:rPr>
        <w:t xml:space="preserve">. </w:t>
      </w:r>
    </w:p>
    <w:p w:rsidR="005755B5" w:rsidRPr="005755B5" w:rsidRDefault="005755B5" w:rsidP="005755B5">
      <w:pPr>
        <w:spacing w:after="0" w:line="240" w:lineRule="auto"/>
        <w:contextualSpacing/>
        <w:jc w:val="both"/>
        <w:rPr>
          <w:rFonts w:ascii="Arial" w:hAnsi="Arial" w:cs="Arial"/>
        </w:rPr>
      </w:pPr>
    </w:p>
    <w:p w:rsidR="00363786" w:rsidRPr="005755B5" w:rsidRDefault="00B336F6" w:rsidP="00FF2EBD">
      <w:pPr>
        <w:spacing w:after="0" w:line="240" w:lineRule="auto"/>
        <w:contextualSpacing/>
        <w:jc w:val="both"/>
        <w:rPr>
          <w:rFonts w:ascii="Arial" w:hAnsi="Arial" w:cs="Arial"/>
          <w:b/>
          <w:u w:val="single"/>
        </w:rPr>
      </w:pPr>
      <w:r w:rsidRPr="005755B5">
        <w:rPr>
          <w:rFonts w:ascii="Arial" w:hAnsi="Arial" w:cs="Arial"/>
          <w:b/>
          <w:u w:val="single"/>
        </w:rPr>
        <w:t>Cláusula 20</w:t>
      </w:r>
      <w:r w:rsidR="003C6FDD" w:rsidRPr="005755B5">
        <w:rPr>
          <w:rFonts w:ascii="Arial" w:hAnsi="Arial" w:cs="Arial"/>
          <w:b/>
          <w:u w:val="single"/>
        </w:rPr>
        <w:t xml:space="preserve"> - Independencia del Contratista</w:t>
      </w:r>
      <w:r w:rsidR="00C36E44" w:rsidRPr="005755B5">
        <w:rPr>
          <w:rFonts w:ascii="Arial" w:hAnsi="Arial" w:cs="Arial"/>
          <w:b/>
          <w:u w:val="single"/>
        </w:rPr>
        <w:t>.</w:t>
      </w:r>
      <w:r w:rsidR="003C6FDD" w:rsidRPr="005755B5">
        <w:rPr>
          <w:rFonts w:ascii="Arial" w:hAnsi="Arial" w:cs="Arial"/>
          <w:b/>
          <w:u w:val="single"/>
        </w:rPr>
        <w:t xml:space="preserve"> </w:t>
      </w:r>
    </w:p>
    <w:p w:rsidR="00C36E44" w:rsidRPr="005755B5" w:rsidRDefault="00C36E44" w:rsidP="00FF2EBD">
      <w:pPr>
        <w:spacing w:after="0" w:line="240" w:lineRule="auto"/>
        <w:contextualSpacing/>
        <w:jc w:val="both"/>
        <w:rPr>
          <w:rFonts w:ascii="Arial" w:hAnsi="Arial" w:cs="Arial"/>
        </w:rPr>
      </w:pPr>
    </w:p>
    <w:p w:rsidR="00363786" w:rsidRPr="005755B5" w:rsidRDefault="003C6FDD" w:rsidP="00FF2EBD">
      <w:pPr>
        <w:spacing w:after="0" w:line="240" w:lineRule="auto"/>
        <w:contextualSpacing/>
        <w:jc w:val="both"/>
        <w:rPr>
          <w:rFonts w:ascii="Arial" w:hAnsi="Arial" w:cs="Arial"/>
        </w:rPr>
      </w:pPr>
      <w:r w:rsidRPr="005755B5">
        <w:rPr>
          <w:rFonts w:ascii="Arial" w:hAnsi="Arial" w:cs="Arial"/>
        </w:rPr>
        <w:t xml:space="preserve">El Contratista es independiente de </w:t>
      </w:r>
      <w:r w:rsidR="000A46AD" w:rsidRPr="005755B5">
        <w:rPr>
          <w:rFonts w:ascii="Arial" w:hAnsi="Arial" w:cs="Arial"/>
          <w:b/>
        </w:rPr>
        <w:t>CORPOAMAZONÍA</w:t>
      </w:r>
      <w:r w:rsidRPr="005755B5">
        <w:rPr>
          <w:rFonts w:ascii="Arial" w:hAnsi="Arial" w:cs="Arial"/>
        </w:rPr>
        <w:t xml:space="preserve">, y en consecuencia, el Contratista no es su representante, agente o mandatario. </w:t>
      </w:r>
      <w:r w:rsidR="000A46AD" w:rsidRPr="005755B5">
        <w:rPr>
          <w:rFonts w:ascii="Arial" w:hAnsi="Arial" w:cs="Arial"/>
        </w:rPr>
        <w:t>El</w:t>
      </w:r>
      <w:r w:rsidRPr="005755B5">
        <w:rPr>
          <w:rFonts w:ascii="Arial" w:hAnsi="Arial" w:cs="Arial"/>
        </w:rPr>
        <w:t xml:space="preserve"> Contratista n</w:t>
      </w:r>
      <w:r w:rsidR="000A46AD" w:rsidRPr="005755B5">
        <w:rPr>
          <w:rFonts w:ascii="Arial" w:hAnsi="Arial" w:cs="Arial"/>
        </w:rPr>
        <w:t>o</w:t>
      </w:r>
      <w:r w:rsidRPr="005755B5">
        <w:rPr>
          <w:rFonts w:ascii="Arial" w:hAnsi="Arial" w:cs="Arial"/>
        </w:rPr>
        <w:t xml:space="preserve"> tiene la facultad de hacer declaraciones, representaciones o compromisos en nombre de </w:t>
      </w:r>
      <w:r w:rsidR="000A46AD" w:rsidRPr="005755B5">
        <w:rPr>
          <w:rFonts w:ascii="Arial" w:hAnsi="Arial" w:cs="Arial"/>
          <w:b/>
        </w:rPr>
        <w:t>CORPOAMAZONÍA</w:t>
      </w:r>
      <w:r w:rsidRPr="005755B5">
        <w:rPr>
          <w:rFonts w:ascii="Arial" w:hAnsi="Arial" w:cs="Arial"/>
        </w:rPr>
        <w:t xml:space="preserve">, ni de tomar decisiones o iniciar acciones que generen obligaciones a su cargo. </w:t>
      </w:r>
    </w:p>
    <w:p w:rsidR="00E6375C" w:rsidRPr="005755B5" w:rsidRDefault="00E6375C" w:rsidP="00FF2EBD">
      <w:pPr>
        <w:spacing w:after="0" w:line="240" w:lineRule="auto"/>
        <w:contextualSpacing/>
        <w:jc w:val="both"/>
        <w:rPr>
          <w:rFonts w:ascii="Arial" w:hAnsi="Arial" w:cs="Arial"/>
        </w:rPr>
      </w:pPr>
    </w:p>
    <w:p w:rsidR="00E6375C" w:rsidRPr="005755B5" w:rsidRDefault="00DA3E23" w:rsidP="00FF2EBD">
      <w:pPr>
        <w:spacing w:after="0" w:line="240" w:lineRule="auto"/>
        <w:contextualSpacing/>
        <w:jc w:val="both"/>
        <w:rPr>
          <w:rFonts w:ascii="Arial" w:hAnsi="Arial" w:cs="Arial"/>
        </w:rPr>
      </w:pPr>
      <w:r w:rsidRPr="005755B5">
        <w:rPr>
          <w:rFonts w:ascii="Arial" w:hAnsi="Arial" w:cs="Arial"/>
          <w:lang w:val="es-MX"/>
        </w:rPr>
        <w:t>Igualmente, e</w:t>
      </w:r>
      <w:r w:rsidR="00E6375C" w:rsidRPr="005755B5">
        <w:rPr>
          <w:rFonts w:ascii="Arial" w:hAnsi="Arial" w:cs="Arial"/>
          <w:lang w:val="es-MX"/>
        </w:rPr>
        <w:t xml:space="preserve">l presente contrato no genera relación laboral alguna entre las partes contratantes ni entre </w:t>
      </w:r>
      <w:r w:rsidR="00E6375C" w:rsidRPr="005755B5">
        <w:rPr>
          <w:rFonts w:ascii="Arial" w:hAnsi="Arial" w:cs="Arial"/>
          <w:b/>
          <w:lang w:val="es-MX"/>
        </w:rPr>
        <w:t>CORPOAMAZONIA</w:t>
      </w:r>
      <w:r w:rsidR="00E6375C" w:rsidRPr="005755B5">
        <w:rPr>
          <w:rFonts w:ascii="Arial" w:hAnsi="Arial" w:cs="Arial"/>
          <w:lang w:val="es-MX"/>
        </w:rPr>
        <w:t xml:space="preserve"> y el personal que el contratista contrate para la </w:t>
      </w:r>
      <w:r w:rsidR="00E6375C" w:rsidRPr="005755B5">
        <w:rPr>
          <w:rFonts w:ascii="Arial" w:hAnsi="Arial" w:cs="Arial"/>
          <w:lang w:val="es-MX"/>
        </w:rPr>
        <w:lastRenderedPageBreak/>
        <w:t>ejecución del contrato, por lo tanto en ningún caso habrá lugar al reconocimiento de prestaciones sociales.</w:t>
      </w:r>
    </w:p>
    <w:p w:rsidR="000A46AD" w:rsidRPr="005755B5" w:rsidRDefault="000A46AD" w:rsidP="00FF2EBD">
      <w:pPr>
        <w:spacing w:after="0" w:line="240" w:lineRule="auto"/>
        <w:contextualSpacing/>
        <w:jc w:val="both"/>
        <w:rPr>
          <w:rFonts w:ascii="Arial" w:hAnsi="Arial" w:cs="Arial"/>
        </w:rPr>
      </w:pPr>
    </w:p>
    <w:p w:rsidR="00C36E44" w:rsidRPr="005755B5" w:rsidRDefault="003C6FDD" w:rsidP="00FF2EBD">
      <w:pPr>
        <w:spacing w:after="0" w:line="240" w:lineRule="auto"/>
        <w:contextualSpacing/>
        <w:jc w:val="both"/>
        <w:rPr>
          <w:rFonts w:ascii="Arial" w:hAnsi="Arial" w:cs="Arial"/>
          <w:b/>
          <w:u w:val="single"/>
        </w:rPr>
      </w:pPr>
      <w:r w:rsidRPr="005755B5">
        <w:rPr>
          <w:rFonts w:ascii="Arial" w:hAnsi="Arial" w:cs="Arial"/>
          <w:b/>
          <w:u w:val="single"/>
        </w:rPr>
        <w:t>Cláusula 2</w:t>
      </w:r>
      <w:r w:rsidR="00B336F6" w:rsidRPr="005755B5">
        <w:rPr>
          <w:rFonts w:ascii="Arial" w:hAnsi="Arial" w:cs="Arial"/>
          <w:b/>
          <w:u w:val="single"/>
        </w:rPr>
        <w:t>1</w:t>
      </w:r>
      <w:r w:rsidRPr="005755B5">
        <w:rPr>
          <w:rFonts w:ascii="Arial" w:hAnsi="Arial" w:cs="Arial"/>
          <w:b/>
          <w:u w:val="single"/>
        </w:rPr>
        <w:t xml:space="preserve"> </w:t>
      </w:r>
      <w:r w:rsidR="00C36E44" w:rsidRPr="005755B5">
        <w:rPr>
          <w:rFonts w:ascii="Arial" w:hAnsi="Arial" w:cs="Arial"/>
          <w:b/>
          <w:u w:val="single"/>
        </w:rPr>
        <w:t>–</w:t>
      </w:r>
      <w:r w:rsidRPr="005755B5">
        <w:rPr>
          <w:rFonts w:ascii="Arial" w:hAnsi="Arial" w:cs="Arial"/>
          <w:b/>
          <w:u w:val="single"/>
        </w:rPr>
        <w:t xml:space="preserve"> Cesión</w:t>
      </w:r>
      <w:r w:rsidR="00C36E44" w:rsidRPr="005755B5">
        <w:rPr>
          <w:rFonts w:ascii="Arial" w:hAnsi="Arial" w:cs="Arial"/>
          <w:b/>
          <w:u w:val="single"/>
        </w:rPr>
        <w:t>.</w:t>
      </w:r>
    </w:p>
    <w:p w:rsidR="00363786" w:rsidRPr="005755B5" w:rsidRDefault="003C6FDD" w:rsidP="00FF2EBD">
      <w:pPr>
        <w:spacing w:after="0" w:line="240" w:lineRule="auto"/>
        <w:contextualSpacing/>
        <w:jc w:val="both"/>
        <w:rPr>
          <w:rFonts w:ascii="Arial" w:hAnsi="Arial" w:cs="Arial"/>
        </w:rPr>
      </w:pPr>
      <w:r w:rsidRPr="005755B5">
        <w:rPr>
          <w:rFonts w:ascii="Arial" w:hAnsi="Arial" w:cs="Arial"/>
        </w:rPr>
        <w:t xml:space="preserve"> </w:t>
      </w:r>
    </w:p>
    <w:p w:rsidR="00363786" w:rsidRPr="005755B5" w:rsidRDefault="003C6FDD" w:rsidP="00FF2EBD">
      <w:pPr>
        <w:spacing w:after="0" w:line="240" w:lineRule="auto"/>
        <w:contextualSpacing/>
        <w:jc w:val="both"/>
        <w:rPr>
          <w:rFonts w:ascii="Arial" w:hAnsi="Arial" w:cs="Arial"/>
        </w:rPr>
      </w:pPr>
      <w:r w:rsidRPr="005755B5">
        <w:rPr>
          <w:rFonts w:ascii="Arial" w:hAnsi="Arial" w:cs="Arial"/>
        </w:rPr>
        <w:t xml:space="preserve">El Contratista no puede ceder parcial ni totalmente sus obligaciones o derechos derivados del presente Contrato sin la autorización previa y por escrito de </w:t>
      </w:r>
      <w:r w:rsidR="00681E00" w:rsidRPr="005755B5">
        <w:rPr>
          <w:rFonts w:ascii="Arial" w:hAnsi="Arial" w:cs="Arial"/>
          <w:b/>
        </w:rPr>
        <w:t>CORPOAMAZONÍA</w:t>
      </w:r>
      <w:r w:rsidRPr="005755B5">
        <w:rPr>
          <w:rFonts w:ascii="Arial" w:hAnsi="Arial" w:cs="Arial"/>
        </w:rPr>
        <w:t xml:space="preserve">. </w:t>
      </w:r>
    </w:p>
    <w:p w:rsidR="00C36E44" w:rsidRPr="005755B5" w:rsidRDefault="00C36E44" w:rsidP="00FF2EBD">
      <w:pPr>
        <w:spacing w:after="0" w:line="240" w:lineRule="auto"/>
        <w:contextualSpacing/>
        <w:jc w:val="both"/>
        <w:rPr>
          <w:rFonts w:ascii="Arial" w:hAnsi="Arial" w:cs="Arial"/>
        </w:rPr>
      </w:pPr>
    </w:p>
    <w:p w:rsidR="00C36E44" w:rsidRPr="005755B5" w:rsidRDefault="003C6FDD" w:rsidP="00FF2EBD">
      <w:pPr>
        <w:spacing w:after="0" w:line="240" w:lineRule="auto"/>
        <w:contextualSpacing/>
        <w:jc w:val="both"/>
        <w:rPr>
          <w:rFonts w:ascii="Arial" w:hAnsi="Arial" w:cs="Arial"/>
        </w:rPr>
      </w:pPr>
      <w:r w:rsidRPr="005755B5">
        <w:rPr>
          <w:rFonts w:ascii="Arial" w:hAnsi="Arial" w:cs="Arial"/>
        </w:rPr>
        <w:t xml:space="preserve">Si el Contratista es objeto de fusión, escisión o cambio de control, </w:t>
      </w:r>
      <w:r w:rsidR="00681E00" w:rsidRPr="005755B5">
        <w:rPr>
          <w:rFonts w:ascii="Arial" w:hAnsi="Arial" w:cs="Arial"/>
          <w:b/>
        </w:rPr>
        <w:t>CORPOAMAZONÍA</w:t>
      </w:r>
      <w:r w:rsidRPr="005755B5">
        <w:rPr>
          <w:rFonts w:ascii="Arial" w:hAnsi="Arial" w:cs="Arial"/>
        </w:rPr>
        <w:t xml:space="preserve"> está facultado a conocer las condiciones de esa operación. En consecuencia, el Contratista se obliga a informar oportunamente a </w:t>
      </w:r>
      <w:r w:rsidR="00681E00" w:rsidRPr="005755B5">
        <w:rPr>
          <w:rFonts w:ascii="Arial" w:hAnsi="Arial" w:cs="Arial"/>
          <w:b/>
        </w:rPr>
        <w:t>CORPOAMAZONÍA</w:t>
      </w:r>
      <w:r w:rsidR="00681E00" w:rsidRPr="005755B5">
        <w:rPr>
          <w:rFonts w:ascii="Arial" w:hAnsi="Arial" w:cs="Arial"/>
        </w:rPr>
        <w:t xml:space="preserve"> </w:t>
      </w:r>
      <w:r w:rsidRPr="005755B5">
        <w:rPr>
          <w:rFonts w:ascii="Arial" w:hAnsi="Arial" w:cs="Arial"/>
        </w:rPr>
        <w:t xml:space="preserve">de la misma y solicitar su consentimiento. Si la operación pone en riesgo el cumplimiento del Contrato, </w:t>
      </w:r>
      <w:r w:rsidR="00681E00" w:rsidRPr="005755B5">
        <w:rPr>
          <w:rFonts w:ascii="Arial" w:hAnsi="Arial" w:cs="Arial"/>
          <w:b/>
        </w:rPr>
        <w:t>CORPOAMAZONÍA</w:t>
      </w:r>
      <w:r w:rsidRPr="005755B5">
        <w:rPr>
          <w:rFonts w:ascii="Arial" w:hAnsi="Arial" w:cs="Arial"/>
        </w:rPr>
        <w:t xml:space="preserve"> exigirá al Contratista, sus socios o accionistas una garantía adicional a la prevista en la </w:t>
      </w:r>
      <w:r w:rsidR="00CB2F5C" w:rsidRPr="005755B5">
        <w:rPr>
          <w:rFonts w:ascii="Arial" w:hAnsi="Arial" w:cs="Arial"/>
        </w:rPr>
        <w:t>Cláusula</w:t>
      </w:r>
      <w:r w:rsidRPr="005755B5">
        <w:rPr>
          <w:rFonts w:ascii="Arial" w:hAnsi="Arial" w:cs="Arial"/>
        </w:rPr>
        <w:t xml:space="preserve"> </w:t>
      </w:r>
      <w:r w:rsidR="00FD3168" w:rsidRPr="005755B5">
        <w:rPr>
          <w:rFonts w:ascii="Arial" w:hAnsi="Arial" w:cs="Arial"/>
        </w:rPr>
        <w:t>19</w:t>
      </w:r>
      <w:r w:rsidRPr="005755B5">
        <w:rPr>
          <w:rFonts w:ascii="Arial" w:hAnsi="Arial" w:cs="Arial"/>
        </w:rPr>
        <w:t xml:space="preserve"> del presente Contrato.</w:t>
      </w:r>
    </w:p>
    <w:p w:rsidR="00CB2F5C" w:rsidRPr="005755B5" w:rsidRDefault="003C6FDD" w:rsidP="00FF2EBD">
      <w:pPr>
        <w:spacing w:after="0" w:line="240" w:lineRule="auto"/>
        <w:contextualSpacing/>
        <w:jc w:val="both"/>
        <w:rPr>
          <w:rFonts w:ascii="Arial" w:hAnsi="Arial" w:cs="Arial"/>
        </w:rPr>
      </w:pPr>
      <w:r w:rsidRPr="005755B5">
        <w:rPr>
          <w:rFonts w:ascii="Arial" w:hAnsi="Arial" w:cs="Arial"/>
        </w:rPr>
        <w:t xml:space="preserve"> </w:t>
      </w:r>
    </w:p>
    <w:p w:rsidR="00C36E44" w:rsidRPr="005755B5" w:rsidRDefault="003C6FDD" w:rsidP="00FF2EBD">
      <w:pPr>
        <w:spacing w:after="0" w:line="240" w:lineRule="auto"/>
        <w:contextualSpacing/>
        <w:jc w:val="both"/>
        <w:rPr>
          <w:rFonts w:ascii="Arial" w:hAnsi="Arial" w:cs="Arial"/>
        </w:rPr>
      </w:pPr>
      <w:r w:rsidRPr="005755B5">
        <w:rPr>
          <w:rFonts w:ascii="Arial" w:hAnsi="Arial" w:cs="Arial"/>
        </w:rPr>
        <w:t>Si el Contratista, sus socios o accionistas no entregan esta garantía adicional, la Entidad Estatal contratante puede válidamente oponerse ante la autoridad correspondiente a la operación de fusión o escisión empresarial o c</w:t>
      </w:r>
      <w:r w:rsidR="00681E00" w:rsidRPr="005755B5">
        <w:rPr>
          <w:rFonts w:ascii="Arial" w:hAnsi="Arial" w:cs="Arial"/>
        </w:rPr>
        <w:t>ambio de control</w:t>
      </w:r>
      <w:r w:rsidRPr="005755B5">
        <w:rPr>
          <w:rFonts w:ascii="Arial" w:hAnsi="Arial" w:cs="Arial"/>
        </w:rPr>
        <w:t>.</w:t>
      </w:r>
    </w:p>
    <w:p w:rsidR="00CB2F5C" w:rsidRPr="005755B5" w:rsidRDefault="003C6FDD" w:rsidP="00FF2EBD">
      <w:pPr>
        <w:spacing w:after="0" w:line="240" w:lineRule="auto"/>
        <w:contextualSpacing/>
        <w:jc w:val="both"/>
        <w:rPr>
          <w:rFonts w:ascii="Arial" w:hAnsi="Arial" w:cs="Arial"/>
        </w:rPr>
      </w:pPr>
      <w:r w:rsidRPr="005755B5">
        <w:rPr>
          <w:rFonts w:ascii="Arial" w:hAnsi="Arial" w:cs="Arial"/>
        </w:rPr>
        <w:t xml:space="preserve"> </w:t>
      </w:r>
    </w:p>
    <w:p w:rsidR="00C36E44" w:rsidRPr="005755B5" w:rsidRDefault="003C6FDD" w:rsidP="00FF2EBD">
      <w:pPr>
        <w:spacing w:after="0" w:line="240" w:lineRule="auto"/>
        <w:contextualSpacing/>
        <w:jc w:val="both"/>
        <w:rPr>
          <w:rFonts w:ascii="Arial" w:hAnsi="Arial" w:cs="Arial"/>
          <w:b/>
          <w:u w:val="single"/>
        </w:rPr>
      </w:pPr>
      <w:r w:rsidRPr="005755B5">
        <w:rPr>
          <w:rFonts w:ascii="Arial" w:hAnsi="Arial" w:cs="Arial"/>
          <w:b/>
          <w:u w:val="single"/>
        </w:rPr>
        <w:t>Cláusula 2</w:t>
      </w:r>
      <w:r w:rsidR="00B336F6" w:rsidRPr="005755B5">
        <w:rPr>
          <w:rFonts w:ascii="Arial" w:hAnsi="Arial" w:cs="Arial"/>
          <w:b/>
          <w:u w:val="single"/>
        </w:rPr>
        <w:t>2</w:t>
      </w:r>
      <w:r w:rsidRPr="005755B5">
        <w:rPr>
          <w:rFonts w:ascii="Arial" w:hAnsi="Arial" w:cs="Arial"/>
          <w:b/>
          <w:u w:val="single"/>
        </w:rPr>
        <w:t xml:space="preserve"> – Indemnidad</w:t>
      </w:r>
      <w:r w:rsidR="00C36E44" w:rsidRPr="005755B5">
        <w:rPr>
          <w:rFonts w:ascii="Arial" w:hAnsi="Arial" w:cs="Arial"/>
          <w:b/>
          <w:u w:val="single"/>
        </w:rPr>
        <w:t>.</w:t>
      </w:r>
    </w:p>
    <w:p w:rsidR="003C6FDD" w:rsidRPr="005755B5" w:rsidRDefault="003C6FDD" w:rsidP="00FF2EBD">
      <w:pPr>
        <w:spacing w:after="0" w:line="240" w:lineRule="auto"/>
        <w:contextualSpacing/>
        <w:jc w:val="both"/>
        <w:rPr>
          <w:rFonts w:ascii="Arial" w:hAnsi="Arial" w:cs="Arial"/>
        </w:rPr>
      </w:pPr>
      <w:r w:rsidRPr="005755B5">
        <w:rPr>
          <w:rFonts w:ascii="Arial" w:hAnsi="Arial" w:cs="Arial"/>
        </w:rPr>
        <w:t xml:space="preserve"> </w:t>
      </w:r>
    </w:p>
    <w:p w:rsidR="00CB2F5C" w:rsidRPr="005755B5" w:rsidRDefault="003C6FDD" w:rsidP="00FF2EBD">
      <w:pPr>
        <w:spacing w:after="0" w:line="240" w:lineRule="auto"/>
        <w:contextualSpacing/>
        <w:jc w:val="both"/>
        <w:rPr>
          <w:rFonts w:ascii="Arial" w:hAnsi="Arial" w:cs="Arial"/>
        </w:rPr>
      </w:pPr>
      <w:r w:rsidRPr="005755B5">
        <w:rPr>
          <w:rFonts w:ascii="Arial" w:hAnsi="Arial" w:cs="Arial"/>
        </w:rPr>
        <w:t xml:space="preserve">El Contratista se obliga a indemnizar a </w:t>
      </w:r>
      <w:r w:rsidR="00681E00" w:rsidRPr="005755B5">
        <w:rPr>
          <w:rFonts w:ascii="Arial" w:hAnsi="Arial" w:cs="Arial"/>
          <w:b/>
        </w:rPr>
        <w:t>CORPOAMAZONÍA</w:t>
      </w:r>
      <w:r w:rsidR="00681E00" w:rsidRPr="005755B5">
        <w:rPr>
          <w:rFonts w:ascii="Arial" w:hAnsi="Arial" w:cs="Arial"/>
        </w:rPr>
        <w:t xml:space="preserve"> </w:t>
      </w:r>
      <w:r w:rsidRPr="005755B5">
        <w:rPr>
          <w:rFonts w:ascii="Arial" w:hAnsi="Arial" w:cs="Arial"/>
        </w:rPr>
        <w:t xml:space="preserve">con ocasión de la violación o el incumplimiento de las obligaciones previstas en el presente Contrato. </w:t>
      </w:r>
    </w:p>
    <w:p w:rsidR="00C36E44" w:rsidRPr="005755B5" w:rsidRDefault="00C36E44" w:rsidP="00FF2EBD">
      <w:pPr>
        <w:spacing w:after="0" w:line="240" w:lineRule="auto"/>
        <w:contextualSpacing/>
        <w:jc w:val="both"/>
        <w:rPr>
          <w:rFonts w:ascii="Arial" w:hAnsi="Arial" w:cs="Arial"/>
        </w:rPr>
      </w:pPr>
    </w:p>
    <w:p w:rsidR="00CB2F5C" w:rsidRPr="005755B5" w:rsidRDefault="003C6FDD" w:rsidP="00FF2EBD">
      <w:pPr>
        <w:spacing w:after="0" w:line="240" w:lineRule="auto"/>
        <w:contextualSpacing/>
        <w:jc w:val="both"/>
        <w:rPr>
          <w:rFonts w:ascii="Arial" w:hAnsi="Arial" w:cs="Arial"/>
        </w:rPr>
      </w:pPr>
      <w:r w:rsidRPr="005755B5">
        <w:rPr>
          <w:rFonts w:ascii="Arial" w:hAnsi="Arial" w:cs="Arial"/>
        </w:rPr>
        <w:t xml:space="preserve">El Contratista se obliga a mantener indemne a la Entidad Estatal contratante de cualquier daño o perjuicio originado en reclamaciones de terceros que tengan como causa sus actuaciones hasta por el monto del daño o perjuicio causado. </w:t>
      </w:r>
    </w:p>
    <w:p w:rsidR="00C36E44" w:rsidRPr="005755B5" w:rsidRDefault="00C36E44" w:rsidP="00FF2EBD">
      <w:pPr>
        <w:spacing w:after="0" w:line="240" w:lineRule="auto"/>
        <w:contextualSpacing/>
        <w:jc w:val="both"/>
        <w:rPr>
          <w:rFonts w:ascii="Arial" w:hAnsi="Arial" w:cs="Arial"/>
        </w:rPr>
      </w:pPr>
    </w:p>
    <w:p w:rsidR="00C36E44" w:rsidRPr="005755B5" w:rsidRDefault="003C6FDD" w:rsidP="00FF2EBD">
      <w:pPr>
        <w:spacing w:after="0" w:line="240" w:lineRule="auto"/>
        <w:contextualSpacing/>
        <w:jc w:val="both"/>
        <w:rPr>
          <w:rFonts w:ascii="Arial" w:hAnsi="Arial" w:cs="Arial"/>
        </w:rPr>
      </w:pPr>
      <w:r w:rsidRPr="005755B5">
        <w:rPr>
          <w:rFonts w:ascii="Arial" w:hAnsi="Arial" w:cs="Arial"/>
        </w:rPr>
        <w:t>El Contratista mantendrá indemne a la Entidad Estatal contratante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w:t>
      </w:r>
      <w:r w:rsidR="00C36E44" w:rsidRPr="005755B5">
        <w:rPr>
          <w:rFonts w:ascii="Arial" w:hAnsi="Arial" w:cs="Arial"/>
        </w:rPr>
        <w:t>.</w:t>
      </w:r>
    </w:p>
    <w:p w:rsidR="00CB2F5C" w:rsidRPr="005755B5" w:rsidRDefault="003C6FDD" w:rsidP="00FF2EBD">
      <w:pPr>
        <w:spacing w:after="0" w:line="240" w:lineRule="auto"/>
        <w:contextualSpacing/>
        <w:jc w:val="both"/>
        <w:rPr>
          <w:rFonts w:ascii="Arial" w:hAnsi="Arial" w:cs="Arial"/>
        </w:rPr>
      </w:pPr>
      <w:r w:rsidRPr="005755B5">
        <w:rPr>
          <w:rFonts w:ascii="Arial" w:hAnsi="Arial" w:cs="Arial"/>
        </w:rPr>
        <w:t xml:space="preserve"> </w:t>
      </w:r>
    </w:p>
    <w:p w:rsidR="00CB2F5C" w:rsidRPr="005755B5" w:rsidRDefault="00B336F6" w:rsidP="00FF2EBD">
      <w:pPr>
        <w:spacing w:after="0" w:line="240" w:lineRule="auto"/>
        <w:contextualSpacing/>
        <w:jc w:val="both"/>
        <w:rPr>
          <w:rFonts w:ascii="Arial" w:hAnsi="Arial" w:cs="Arial"/>
        </w:rPr>
      </w:pPr>
      <w:r w:rsidRPr="005755B5">
        <w:rPr>
          <w:rFonts w:ascii="Arial" w:hAnsi="Arial" w:cs="Arial"/>
          <w:b/>
          <w:u w:val="single"/>
        </w:rPr>
        <w:t>Cláusula 23</w:t>
      </w:r>
      <w:r w:rsidR="003C6FDD" w:rsidRPr="005755B5">
        <w:rPr>
          <w:rFonts w:ascii="Arial" w:hAnsi="Arial" w:cs="Arial"/>
          <w:b/>
          <w:u w:val="single"/>
        </w:rPr>
        <w:t xml:space="preserve"> - Caso Fortuito y Fuerza Mayor</w:t>
      </w:r>
      <w:r w:rsidR="00C36E44" w:rsidRPr="005755B5">
        <w:rPr>
          <w:rFonts w:ascii="Arial" w:hAnsi="Arial" w:cs="Arial"/>
        </w:rPr>
        <w:t>.</w:t>
      </w:r>
      <w:r w:rsidR="003C6FDD" w:rsidRPr="005755B5">
        <w:rPr>
          <w:rFonts w:ascii="Arial" w:hAnsi="Arial" w:cs="Arial"/>
        </w:rPr>
        <w:t xml:space="preserve"> </w:t>
      </w:r>
    </w:p>
    <w:p w:rsidR="00C36E44" w:rsidRPr="005755B5" w:rsidRDefault="00C36E44" w:rsidP="00FF2EBD">
      <w:pPr>
        <w:spacing w:after="0" w:line="240" w:lineRule="auto"/>
        <w:contextualSpacing/>
        <w:jc w:val="both"/>
        <w:rPr>
          <w:rFonts w:ascii="Arial" w:hAnsi="Arial" w:cs="Arial"/>
        </w:rPr>
      </w:pPr>
    </w:p>
    <w:p w:rsidR="00CB2F5C" w:rsidRPr="005755B5" w:rsidRDefault="003C6FDD" w:rsidP="00FF2EBD">
      <w:pPr>
        <w:spacing w:after="0" w:line="240" w:lineRule="auto"/>
        <w:contextualSpacing/>
        <w:jc w:val="both"/>
        <w:rPr>
          <w:rFonts w:ascii="Arial" w:hAnsi="Arial" w:cs="Arial"/>
        </w:rPr>
      </w:pPr>
      <w:r w:rsidRPr="005755B5">
        <w:rPr>
          <w:rFonts w:ascii="Arial" w:hAnsi="Arial" w:cs="Arial"/>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w:t>
      </w:r>
      <w:r w:rsidRPr="005755B5">
        <w:rPr>
          <w:rFonts w:ascii="Arial" w:hAnsi="Arial" w:cs="Arial"/>
        </w:rPr>
        <w:lastRenderedPageBreak/>
        <w:t xml:space="preserve">consecuencia de la ocurrencia de un evento de fuerza mayor y caso fortuito debidamente invocadas y constatadas de acuerdo con la ley y la jurisprudencia colombiana. </w:t>
      </w:r>
    </w:p>
    <w:p w:rsidR="00C36E44" w:rsidRPr="005755B5" w:rsidRDefault="00C36E44" w:rsidP="00FF2EBD">
      <w:pPr>
        <w:spacing w:after="0" w:line="240" w:lineRule="auto"/>
        <w:contextualSpacing/>
        <w:jc w:val="both"/>
        <w:rPr>
          <w:rFonts w:ascii="Arial" w:hAnsi="Arial" w:cs="Arial"/>
        </w:rPr>
      </w:pPr>
    </w:p>
    <w:p w:rsidR="00AD0BC3" w:rsidRPr="005755B5" w:rsidRDefault="003C6FDD" w:rsidP="00FF2EBD">
      <w:pPr>
        <w:spacing w:after="0" w:line="240" w:lineRule="auto"/>
        <w:contextualSpacing/>
        <w:jc w:val="both"/>
        <w:rPr>
          <w:rFonts w:ascii="Arial" w:hAnsi="Arial" w:cs="Arial"/>
        </w:rPr>
      </w:pPr>
      <w:r w:rsidRPr="005755B5">
        <w:rPr>
          <w:rFonts w:ascii="Arial" w:hAnsi="Arial" w:cs="Arial"/>
          <w:b/>
          <w:u w:val="single"/>
        </w:rPr>
        <w:t>Cláus</w:t>
      </w:r>
      <w:r w:rsidR="00B336F6" w:rsidRPr="005755B5">
        <w:rPr>
          <w:rFonts w:ascii="Arial" w:hAnsi="Arial" w:cs="Arial"/>
          <w:b/>
          <w:u w:val="single"/>
        </w:rPr>
        <w:t>ula 24</w:t>
      </w:r>
      <w:r w:rsidRPr="005755B5">
        <w:rPr>
          <w:rFonts w:ascii="Arial" w:hAnsi="Arial" w:cs="Arial"/>
          <w:b/>
          <w:u w:val="single"/>
        </w:rPr>
        <w:t xml:space="preserve"> - Solución de Controversias</w:t>
      </w:r>
      <w:r w:rsidR="00C36E44" w:rsidRPr="005755B5">
        <w:rPr>
          <w:rFonts w:ascii="Arial" w:hAnsi="Arial" w:cs="Arial"/>
        </w:rPr>
        <w:t>.</w:t>
      </w:r>
      <w:r w:rsidRPr="005755B5">
        <w:rPr>
          <w:rFonts w:ascii="Arial" w:hAnsi="Arial" w:cs="Arial"/>
        </w:rPr>
        <w:t xml:space="preserve"> </w:t>
      </w:r>
    </w:p>
    <w:p w:rsidR="00C36E44" w:rsidRPr="005755B5" w:rsidRDefault="00C36E44" w:rsidP="00FF2EBD">
      <w:pPr>
        <w:spacing w:after="0" w:line="240" w:lineRule="auto"/>
        <w:contextualSpacing/>
        <w:jc w:val="both"/>
        <w:rPr>
          <w:rFonts w:ascii="Arial" w:hAnsi="Arial" w:cs="Arial"/>
        </w:rPr>
      </w:pPr>
    </w:p>
    <w:p w:rsidR="00AD0BC3" w:rsidRPr="005755B5" w:rsidRDefault="003C6FDD" w:rsidP="00FF2EBD">
      <w:pPr>
        <w:spacing w:after="0" w:line="240" w:lineRule="auto"/>
        <w:contextualSpacing/>
        <w:jc w:val="both"/>
        <w:rPr>
          <w:rFonts w:ascii="Arial" w:hAnsi="Arial" w:cs="Arial"/>
        </w:rPr>
      </w:pPr>
      <w:r w:rsidRPr="005755B5">
        <w:rPr>
          <w:rFonts w:ascii="Arial" w:hAnsi="Arial" w:cs="Arial"/>
        </w:rPr>
        <w:t xml:space="preserve">Las controversias o diferencias que surjan entre el Contratista y la Entidad Estatal contratante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la existencia de una diferencia. </w:t>
      </w:r>
    </w:p>
    <w:p w:rsidR="00C36E44" w:rsidRPr="005755B5" w:rsidRDefault="00C36E44" w:rsidP="00FF2EBD">
      <w:pPr>
        <w:spacing w:after="0" w:line="240" w:lineRule="auto"/>
        <w:contextualSpacing/>
        <w:jc w:val="both"/>
        <w:rPr>
          <w:rFonts w:ascii="Arial" w:hAnsi="Arial" w:cs="Arial"/>
        </w:rPr>
      </w:pPr>
    </w:p>
    <w:p w:rsidR="00AD0BC3" w:rsidRPr="005755B5" w:rsidRDefault="003C6FDD" w:rsidP="00FF2EBD">
      <w:pPr>
        <w:spacing w:after="0" w:line="240" w:lineRule="auto"/>
        <w:contextualSpacing/>
        <w:jc w:val="both"/>
        <w:rPr>
          <w:rFonts w:ascii="Arial" w:hAnsi="Arial" w:cs="Arial"/>
        </w:rPr>
      </w:pPr>
      <w:r w:rsidRPr="005755B5">
        <w:rPr>
          <w:rFonts w:ascii="Arial" w:hAnsi="Arial" w:cs="Arial"/>
        </w:rPr>
        <w:t>Las controversias que no puedan ser resueltas de forma directa entre las</w:t>
      </w:r>
      <w:r w:rsidR="00D721C6" w:rsidRPr="005755B5">
        <w:rPr>
          <w:rFonts w:ascii="Arial" w:hAnsi="Arial" w:cs="Arial"/>
        </w:rPr>
        <w:t xml:space="preserve"> partes, se resolverán mediante</w:t>
      </w:r>
      <w:r w:rsidR="00CE78CD" w:rsidRPr="005755B5">
        <w:rPr>
          <w:rFonts w:ascii="Arial" w:hAnsi="Arial" w:cs="Arial"/>
        </w:rPr>
        <w:t xml:space="preserve"> audiencia de c</w:t>
      </w:r>
      <w:r w:rsidRPr="005755B5">
        <w:rPr>
          <w:rFonts w:ascii="Arial" w:hAnsi="Arial" w:cs="Arial"/>
        </w:rPr>
        <w:t>onciliación</w:t>
      </w:r>
      <w:r w:rsidR="00CE78CD" w:rsidRPr="005755B5">
        <w:rPr>
          <w:rFonts w:ascii="Arial" w:hAnsi="Arial" w:cs="Arial"/>
        </w:rPr>
        <w:t>, la</w:t>
      </w:r>
      <w:r w:rsidRPr="005755B5">
        <w:rPr>
          <w:rFonts w:ascii="Arial" w:hAnsi="Arial" w:cs="Arial"/>
        </w:rPr>
        <w:t xml:space="preserve"> que se surtirá ante </w:t>
      </w:r>
      <w:r w:rsidR="00CE78CD" w:rsidRPr="005755B5">
        <w:rPr>
          <w:rFonts w:ascii="Arial" w:hAnsi="Arial" w:cs="Arial"/>
        </w:rPr>
        <w:t>la Procuraduría General de la Nación</w:t>
      </w:r>
      <w:r w:rsidRPr="005755B5">
        <w:rPr>
          <w:rFonts w:ascii="Arial" w:hAnsi="Arial" w:cs="Arial"/>
        </w:rPr>
        <w:t xml:space="preserve">, previa solicitud de conciliación elevada individual o conjuntamente por las Partes. </w:t>
      </w:r>
    </w:p>
    <w:p w:rsidR="00CE78CD" w:rsidRPr="005755B5" w:rsidRDefault="00CE78CD" w:rsidP="00FF2EBD">
      <w:pPr>
        <w:spacing w:after="0" w:line="240" w:lineRule="auto"/>
        <w:contextualSpacing/>
        <w:jc w:val="both"/>
        <w:rPr>
          <w:rFonts w:ascii="Arial" w:hAnsi="Arial" w:cs="Arial"/>
        </w:rPr>
      </w:pPr>
    </w:p>
    <w:p w:rsidR="00C36E44" w:rsidRPr="005755B5" w:rsidRDefault="00B336F6" w:rsidP="00FF2EBD">
      <w:pPr>
        <w:spacing w:after="0" w:line="240" w:lineRule="auto"/>
        <w:contextualSpacing/>
        <w:jc w:val="both"/>
        <w:rPr>
          <w:rFonts w:ascii="Arial" w:hAnsi="Arial" w:cs="Arial"/>
          <w:b/>
          <w:u w:val="single"/>
        </w:rPr>
      </w:pPr>
      <w:r w:rsidRPr="005755B5">
        <w:rPr>
          <w:rFonts w:ascii="Arial" w:hAnsi="Arial" w:cs="Arial"/>
          <w:b/>
          <w:u w:val="single"/>
        </w:rPr>
        <w:t>Cláusula 25</w:t>
      </w:r>
      <w:r w:rsidR="003C6FDD" w:rsidRPr="005755B5">
        <w:rPr>
          <w:rFonts w:ascii="Arial" w:hAnsi="Arial" w:cs="Arial"/>
          <w:b/>
          <w:u w:val="single"/>
        </w:rPr>
        <w:t xml:space="preserve"> </w:t>
      </w:r>
      <w:r w:rsidR="00C36E44" w:rsidRPr="005755B5">
        <w:rPr>
          <w:rFonts w:ascii="Arial" w:hAnsi="Arial" w:cs="Arial"/>
          <w:b/>
          <w:u w:val="single"/>
        </w:rPr>
        <w:t>–</w:t>
      </w:r>
      <w:r w:rsidR="003C6FDD" w:rsidRPr="005755B5">
        <w:rPr>
          <w:rFonts w:ascii="Arial" w:hAnsi="Arial" w:cs="Arial"/>
          <w:b/>
          <w:u w:val="single"/>
        </w:rPr>
        <w:t xml:space="preserve"> Notificaciones</w:t>
      </w:r>
      <w:r w:rsidR="00C36E44" w:rsidRPr="005755B5">
        <w:rPr>
          <w:rFonts w:ascii="Arial" w:hAnsi="Arial" w:cs="Arial"/>
          <w:b/>
          <w:u w:val="single"/>
        </w:rPr>
        <w:t>.</w:t>
      </w:r>
      <w:r w:rsidR="003C6FDD" w:rsidRPr="005755B5">
        <w:rPr>
          <w:rFonts w:ascii="Arial" w:hAnsi="Arial" w:cs="Arial"/>
          <w:b/>
          <w:u w:val="single"/>
        </w:rPr>
        <w:t xml:space="preserve"> </w:t>
      </w:r>
    </w:p>
    <w:p w:rsidR="00C36E44" w:rsidRPr="005755B5" w:rsidRDefault="00C36E44" w:rsidP="00FF2EBD">
      <w:pPr>
        <w:spacing w:after="0" w:line="240" w:lineRule="auto"/>
        <w:contextualSpacing/>
        <w:jc w:val="both"/>
        <w:rPr>
          <w:rFonts w:ascii="Arial" w:hAnsi="Arial" w:cs="Arial"/>
        </w:rPr>
      </w:pPr>
    </w:p>
    <w:p w:rsidR="003C6FDD" w:rsidRPr="005755B5" w:rsidRDefault="003C6FDD" w:rsidP="00FF2EBD">
      <w:pPr>
        <w:spacing w:after="0" w:line="240" w:lineRule="auto"/>
        <w:contextualSpacing/>
        <w:jc w:val="both"/>
        <w:rPr>
          <w:rFonts w:ascii="Arial" w:hAnsi="Arial" w:cs="Arial"/>
        </w:rPr>
      </w:pPr>
      <w:r w:rsidRPr="005755B5">
        <w:rPr>
          <w:rFonts w:ascii="Arial" w:hAnsi="Arial" w:cs="Arial"/>
        </w:rPr>
        <w:t>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w:t>
      </w:r>
    </w:p>
    <w:p w:rsidR="00C36E44" w:rsidRPr="005755B5" w:rsidRDefault="00C36E44" w:rsidP="00FF2EBD">
      <w:pPr>
        <w:spacing w:after="0" w:line="240" w:lineRule="auto"/>
        <w:contextualSpacing/>
        <w:jc w:val="both"/>
        <w:rPr>
          <w:rFonts w:ascii="Arial" w:hAnsi="Arial" w:cs="Arial"/>
        </w:rPr>
      </w:pPr>
    </w:p>
    <w:tbl>
      <w:tblPr>
        <w:tblStyle w:val="Tablaconcuadrcula"/>
        <w:tblW w:w="0" w:type="auto"/>
        <w:tblLook w:val="04A0" w:firstRow="1" w:lastRow="0" w:firstColumn="1" w:lastColumn="0" w:noHBand="0" w:noVBand="1"/>
      </w:tblPr>
      <w:tblGrid>
        <w:gridCol w:w="4414"/>
        <w:gridCol w:w="4414"/>
      </w:tblGrid>
      <w:tr w:rsidR="005755B5" w:rsidRPr="005755B5" w:rsidTr="003C6FDD">
        <w:tc>
          <w:tcPr>
            <w:tcW w:w="4414" w:type="dxa"/>
          </w:tcPr>
          <w:p w:rsidR="003C6FDD" w:rsidRPr="005755B5" w:rsidRDefault="00C36E44" w:rsidP="00FF2EBD">
            <w:pPr>
              <w:contextualSpacing/>
              <w:jc w:val="both"/>
              <w:rPr>
                <w:rFonts w:ascii="Arial" w:hAnsi="Arial" w:cs="Arial"/>
                <w:b/>
              </w:rPr>
            </w:pPr>
            <w:r w:rsidRPr="005755B5">
              <w:rPr>
                <w:rFonts w:ascii="Arial" w:hAnsi="Arial" w:cs="Arial"/>
                <w:b/>
              </w:rPr>
              <w:t>CORPOAMAZONÍA</w:t>
            </w:r>
          </w:p>
        </w:tc>
        <w:tc>
          <w:tcPr>
            <w:tcW w:w="4414" w:type="dxa"/>
          </w:tcPr>
          <w:p w:rsidR="003C6FDD" w:rsidRPr="005755B5" w:rsidRDefault="003C6FDD" w:rsidP="00FF2EBD">
            <w:pPr>
              <w:contextualSpacing/>
              <w:jc w:val="both"/>
              <w:rPr>
                <w:rFonts w:ascii="Arial" w:hAnsi="Arial" w:cs="Arial"/>
              </w:rPr>
            </w:pPr>
            <w:r w:rsidRPr="005755B5">
              <w:rPr>
                <w:rFonts w:ascii="Arial" w:hAnsi="Arial" w:cs="Arial"/>
              </w:rPr>
              <w:t xml:space="preserve">Nombre del contratista </w:t>
            </w:r>
          </w:p>
        </w:tc>
      </w:tr>
      <w:tr w:rsidR="005755B5" w:rsidRPr="005755B5" w:rsidTr="003C6FDD">
        <w:tc>
          <w:tcPr>
            <w:tcW w:w="4414" w:type="dxa"/>
          </w:tcPr>
          <w:p w:rsidR="009F028A" w:rsidRPr="005755B5" w:rsidRDefault="003C6FDD" w:rsidP="00FF2EBD">
            <w:pPr>
              <w:contextualSpacing/>
              <w:jc w:val="both"/>
              <w:rPr>
                <w:rFonts w:ascii="Arial" w:hAnsi="Arial" w:cs="Arial"/>
              </w:rPr>
            </w:pPr>
            <w:r w:rsidRPr="005755B5">
              <w:rPr>
                <w:rFonts w:ascii="Arial" w:hAnsi="Arial" w:cs="Arial"/>
              </w:rPr>
              <w:t xml:space="preserve">Nombre </w:t>
            </w:r>
          </w:p>
          <w:p w:rsidR="003C6FDD" w:rsidRPr="005755B5" w:rsidRDefault="009F028A" w:rsidP="00FF2EBD">
            <w:pPr>
              <w:contextualSpacing/>
              <w:jc w:val="both"/>
              <w:rPr>
                <w:rFonts w:ascii="Arial" w:hAnsi="Arial" w:cs="Arial"/>
                <w:b/>
              </w:rPr>
            </w:pPr>
            <w:r w:rsidRPr="005755B5">
              <w:rPr>
                <w:rFonts w:ascii="Arial" w:hAnsi="Arial" w:cs="Arial"/>
                <w:b/>
              </w:rPr>
              <w:t>DARÍO FRANCISCO ANDRADE ENRÍQUEZ</w:t>
            </w:r>
          </w:p>
        </w:tc>
        <w:tc>
          <w:tcPr>
            <w:tcW w:w="4414" w:type="dxa"/>
          </w:tcPr>
          <w:p w:rsidR="003C6FDD" w:rsidRPr="005755B5" w:rsidRDefault="00C57DE3" w:rsidP="00FF2EBD">
            <w:pPr>
              <w:contextualSpacing/>
              <w:jc w:val="both"/>
              <w:rPr>
                <w:rFonts w:ascii="Arial" w:hAnsi="Arial" w:cs="Arial"/>
                <w:b/>
              </w:rPr>
            </w:pPr>
            <w:r w:rsidRPr="005755B5">
              <w:rPr>
                <w:rFonts w:ascii="Arial" w:hAnsi="Arial" w:cs="Arial"/>
                <w:b/>
              </w:rPr>
              <w:t>NIDIA FRANCISCA TERAN VIVAS</w:t>
            </w:r>
          </w:p>
        </w:tc>
      </w:tr>
      <w:tr w:rsidR="005755B5" w:rsidRPr="005755B5" w:rsidTr="003C6FDD">
        <w:tc>
          <w:tcPr>
            <w:tcW w:w="4414" w:type="dxa"/>
          </w:tcPr>
          <w:p w:rsidR="009F028A" w:rsidRPr="005755B5" w:rsidRDefault="003C6FDD" w:rsidP="00FF2EBD">
            <w:pPr>
              <w:contextualSpacing/>
              <w:jc w:val="both"/>
              <w:rPr>
                <w:rFonts w:ascii="Arial" w:hAnsi="Arial" w:cs="Arial"/>
              </w:rPr>
            </w:pPr>
            <w:r w:rsidRPr="005755B5">
              <w:rPr>
                <w:rFonts w:ascii="Arial" w:hAnsi="Arial" w:cs="Arial"/>
              </w:rPr>
              <w:t>Cargo</w:t>
            </w:r>
            <w:r w:rsidR="009F028A" w:rsidRPr="005755B5">
              <w:rPr>
                <w:rFonts w:ascii="Arial" w:hAnsi="Arial" w:cs="Arial"/>
              </w:rPr>
              <w:t xml:space="preserve"> </w:t>
            </w:r>
          </w:p>
          <w:p w:rsidR="003C6FDD" w:rsidRPr="005755B5" w:rsidRDefault="009F028A" w:rsidP="00FF2EBD">
            <w:pPr>
              <w:contextualSpacing/>
              <w:jc w:val="both"/>
              <w:rPr>
                <w:rFonts w:ascii="Arial" w:hAnsi="Arial" w:cs="Arial"/>
              </w:rPr>
            </w:pPr>
            <w:r w:rsidRPr="005755B5">
              <w:rPr>
                <w:rFonts w:ascii="Arial" w:hAnsi="Arial" w:cs="Arial"/>
              </w:rPr>
              <w:t>Profesional especializado Oficina Jurídica</w:t>
            </w:r>
          </w:p>
        </w:tc>
        <w:tc>
          <w:tcPr>
            <w:tcW w:w="4414" w:type="dxa"/>
          </w:tcPr>
          <w:p w:rsidR="003C6FDD" w:rsidRPr="005755B5" w:rsidRDefault="003C6FDD" w:rsidP="00FF2EBD">
            <w:pPr>
              <w:contextualSpacing/>
              <w:jc w:val="both"/>
              <w:rPr>
                <w:rFonts w:ascii="Arial" w:hAnsi="Arial" w:cs="Arial"/>
              </w:rPr>
            </w:pPr>
            <w:r w:rsidRPr="005755B5">
              <w:rPr>
                <w:rFonts w:ascii="Arial" w:hAnsi="Arial" w:cs="Arial"/>
              </w:rPr>
              <w:t>Cargo</w:t>
            </w:r>
          </w:p>
          <w:p w:rsidR="009F028A" w:rsidRPr="005755B5" w:rsidRDefault="009F028A" w:rsidP="00FF2EBD">
            <w:pPr>
              <w:contextualSpacing/>
              <w:jc w:val="both"/>
              <w:rPr>
                <w:rFonts w:ascii="Arial" w:hAnsi="Arial" w:cs="Arial"/>
              </w:rPr>
            </w:pPr>
            <w:r w:rsidRPr="005755B5">
              <w:rPr>
                <w:rFonts w:ascii="Arial" w:hAnsi="Arial" w:cs="Arial"/>
              </w:rPr>
              <w:t>Contratista</w:t>
            </w:r>
          </w:p>
        </w:tc>
      </w:tr>
      <w:tr w:rsidR="005755B5" w:rsidRPr="005755B5" w:rsidTr="003C6FDD">
        <w:tc>
          <w:tcPr>
            <w:tcW w:w="4414" w:type="dxa"/>
          </w:tcPr>
          <w:p w:rsidR="009F028A" w:rsidRPr="005755B5" w:rsidRDefault="003C6FDD" w:rsidP="00FF2EBD">
            <w:pPr>
              <w:contextualSpacing/>
              <w:jc w:val="both"/>
              <w:rPr>
                <w:rFonts w:ascii="Arial" w:hAnsi="Arial" w:cs="Arial"/>
              </w:rPr>
            </w:pPr>
            <w:r w:rsidRPr="005755B5">
              <w:rPr>
                <w:rFonts w:ascii="Arial" w:hAnsi="Arial" w:cs="Arial"/>
              </w:rPr>
              <w:t>Dirección</w:t>
            </w:r>
            <w:r w:rsidR="009F028A" w:rsidRPr="005755B5">
              <w:rPr>
                <w:rFonts w:ascii="Arial" w:hAnsi="Arial" w:cs="Arial"/>
              </w:rPr>
              <w:t xml:space="preserve"> </w:t>
            </w:r>
          </w:p>
          <w:p w:rsidR="003C6FDD" w:rsidRPr="005755B5" w:rsidRDefault="009F028A" w:rsidP="00FF2EBD">
            <w:pPr>
              <w:contextualSpacing/>
              <w:jc w:val="both"/>
              <w:rPr>
                <w:rFonts w:ascii="Arial" w:hAnsi="Arial" w:cs="Arial"/>
              </w:rPr>
            </w:pPr>
            <w:r w:rsidRPr="005755B5">
              <w:rPr>
                <w:rFonts w:ascii="Arial" w:hAnsi="Arial" w:cs="Arial"/>
              </w:rPr>
              <w:t xml:space="preserve">carrera 17 N° 14-85 Mocoa </w:t>
            </w:r>
          </w:p>
        </w:tc>
        <w:tc>
          <w:tcPr>
            <w:tcW w:w="4414" w:type="dxa"/>
          </w:tcPr>
          <w:p w:rsidR="003C6FDD" w:rsidRPr="005755B5" w:rsidRDefault="003C6FDD" w:rsidP="00FF2EBD">
            <w:pPr>
              <w:contextualSpacing/>
              <w:jc w:val="both"/>
              <w:rPr>
                <w:rFonts w:ascii="Arial" w:hAnsi="Arial" w:cs="Arial"/>
              </w:rPr>
            </w:pPr>
            <w:r w:rsidRPr="005755B5">
              <w:rPr>
                <w:rFonts w:ascii="Arial" w:hAnsi="Arial" w:cs="Arial"/>
              </w:rPr>
              <w:t>Dirección</w:t>
            </w:r>
          </w:p>
          <w:p w:rsidR="00C57DE3" w:rsidRPr="005755B5" w:rsidRDefault="00C57DE3" w:rsidP="00C57DE3">
            <w:pPr>
              <w:tabs>
                <w:tab w:val="left" w:pos="-720"/>
              </w:tabs>
              <w:rPr>
                <w:rFonts w:ascii="Arial" w:hAnsi="Arial" w:cs="Arial"/>
              </w:rPr>
            </w:pPr>
            <w:r w:rsidRPr="005755B5">
              <w:rPr>
                <w:rFonts w:ascii="Arial" w:hAnsi="Arial" w:cs="Arial"/>
              </w:rPr>
              <w:t>Cra 20 No. 15 - 03</w:t>
            </w:r>
          </w:p>
          <w:p w:rsidR="009F028A" w:rsidRPr="005755B5" w:rsidRDefault="00C57DE3" w:rsidP="00C57DE3">
            <w:pPr>
              <w:tabs>
                <w:tab w:val="left" w:pos="-720"/>
              </w:tabs>
              <w:rPr>
                <w:rFonts w:ascii="Arial" w:hAnsi="Arial" w:cs="Arial"/>
              </w:rPr>
            </w:pPr>
            <w:r w:rsidRPr="005755B5">
              <w:rPr>
                <w:rFonts w:ascii="Arial" w:hAnsi="Arial" w:cs="Arial"/>
              </w:rPr>
              <w:t>Mocoa (P)</w:t>
            </w:r>
          </w:p>
        </w:tc>
      </w:tr>
      <w:tr w:rsidR="005755B5" w:rsidRPr="005755B5" w:rsidTr="003C6FDD">
        <w:tc>
          <w:tcPr>
            <w:tcW w:w="4414" w:type="dxa"/>
          </w:tcPr>
          <w:p w:rsidR="009F028A" w:rsidRPr="005755B5" w:rsidRDefault="003C6FDD" w:rsidP="00FF2EBD">
            <w:pPr>
              <w:contextualSpacing/>
              <w:jc w:val="both"/>
              <w:rPr>
                <w:rFonts w:ascii="Arial" w:hAnsi="Arial" w:cs="Arial"/>
              </w:rPr>
            </w:pPr>
            <w:r w:rsidRPr="005755B5">
              <w:rPr>
                <w:rFonts w:ascii="Arial" w:hAnsi="Arial" w:cs="Arial"/>
              </w:rPr>
              <w:t>Teléfono</w:t>
            </w:r>
            <w:r w:rsidR="009F028A" w:rsidRPr="005755B5">
              <w:rPr>
                <w:rFonts w:ascii="Arial" w:hAnsi="Arial" w:cs="Arial"/>
              </w:rPr>
              <w:t xml:space="preserve"> </w:t>
            </w:r>
          </w:p>
          <w:p w:rsidR="003C6FDD" w:rsidRPr="005755B5" w:rsidRDefault="009F028A" w:rsidP="00FF2EBD">
            <w:pPr>
              <w:contextualSpacing/>
              <w:jc w:val="both"/>
              <w:rPr>
                <w:rFonts w:ascii="Arial" w:hAnsi="Arial" w:cs="Arial"/>
              </w:rPr>
            </w:pPr>
            <w:r w:rsidRPr="005755B5">
              <w:rPr>
                <w:rFonts w:ascii="Arial" w:hAnsi="Arial" w:cs="Arial"/>
              </w:rPr>
              <w:t>4296641</w:t>
            </w:r>
          </w:p>
        </w:tc>
        <w:tc>
          <w:tcPr>
            <w:tcW w:w="4414" w:type="dxa"/>
          </w:tcPr>
          <w:p w:rsidR="003C6FDD" w:rsidRPr="005755B5" w:rsidRDefault="003C6FDD" w:rsidP="00FF2EBD">
            <w:pPr>
              <w:contextualSpacing/>
              <w:jc w:val="both"/>
              <w:rPr>
                <w:rFonts w:ascii="Arial" w:hAnsi="Arial" w:cs="Arial"/>
              </w:rPr>
            </w:pPr>
            <w:r w:rsidRPr="005755B5">
              <w:rPr>
                <w:rFonts w:ascii="Arial" w:hAnsi="Arial" w:cs="Arial"/>
              </w:rPr>
              <w:t>Teléfono</w:t>
            </w:r>
          </w:p>
          <w:p w:rsidR="009F028A" w:rsidRPr="005755B5" w:rsidRDefault="00C57DE3" w:rsidP="00C57DE3">
            <w:pPr>
              <w:tabs>
                <w:tab w:val="left" w:pos="-720"/>
              </w:tabs>
              <w:rPr>
                <w:rFonts w:ascii="Arial" w:hAnsi="Arial" w:cs="Arial"/>
              </w:rPr>
            </w:pPr>
            <w:r w:rsidRPr="005755B5">
              <w:rPr>
                <w:rFonts w:ascii="Arial" w:hAnsi="Arial" w:cs="Arial"/>
              </w:rPr>
              <w:t>3212329647</w:t>
            </w:r>
          </w:p>
        </w:tc>
      </w:tr>
      <w:tr w:rsidR="00187F60" w:rsidRPr="005755B5" w:rsidTr="003C6FDD">
        <w:tc>
          <w:tcPr>
            <w:tcW w:w="4414" w:type="dxa"/>
          </w:tcPr>
          <w:p w:rsidR="003C6FDD" w:rsidRPr="005755B5" w:rsidRDefault="003C6FDD" w:rsidP="00FF2EBD">
            <w:pPr>
              <w:contextualSpacing/>
              <w:jc w:val="both"/>
              <w:rPr>
                <w:rFonts w:ascii="Arial" w:hAnsi="Arial" w:cs="Arial"/>
              </w:rPr>
            </w:pPr>
            <w:r w:rsidRPr="005755B5">
              <w:rPr>
                <w:rFonts w:ascii="Arial" w:hAnsi="Arial" w:cs="Arial"/>
              </w:rPr>
              <w:t xml:space="preserve">Correo electrónico </w:t>
            </w:r>
            <w:r w:rsidR="00E91376" w:rsidRPr="005755B5">
              <w:rPr>
                <w:rFonts w:ascii="Arial" w:hAnsi="Arial" w:cs="Arial"/>
              </w:rPr>
              <w:t>corr</w:t>
            </w:r>
            <w:r w:rsidR="009F028A" w:rsidRPr="005755B5">
              <w:rPr>
                <w:rFonts w:ascii="Arial" w:hAnsi="Arial" w:cs="Arial"/>
              </w:rPr>
              <w:t>e</w:t>
            </w:r>
            <w:r w:rsidR="00E91376" w:rsidRPr="005755B5">
              <w:rPr>
                <w:rFonts w:ascii="Arial" w:hAnsi="Arial" w:cs="Arial"/>
              </w:rPr>
              <w:t>s</w:t>
            </w:r>
            <w:r w:rsidR="009F028A" w:rsidRPr="005755B5">
              <w:rPr>
                <w:rFonts w:ascii="Arial" w:hAnsi="Arial" w:cs="Arial"/>
              </w:rPr>
              <w:t>pondencia@corpoamazonia.gov.co</w:t>
            </w:r>
          </w:p>
        </w:tc>
        <w:tc>
          <w:tcPr>
            <w:tcW w:w="4414" w:type="dxa"/>
          </w:tcPr>
          <w:p w:rsidR="003C6FDD" w:rsidRPr="005755B5" w:rsidRDefault="003C6FDD" w:rsidP="00FF2EBD">
            <w:pPr>
              <w:contextualSpacing/>
              <w:jc w:val="both"/>
              <w:rPr>
                <w:rFonts w:ascii="Arial" w:hAnsi="Arial" w:cs="Arial"/>
              </w:rPr>
            </w:pPr>
            <w:r w:rsidRPr="005755B5">
              <w:rPr>
                <w:rFonts w:ascii="Arial" w:hAnsi="Arial" w:cs="Arial"/>
              </w:rPr>
              <w:t xml:space="preserve">Correo electrónico </w:t>
            </w:r>
          </w:p>
          <w:p w:rsidR="009F028A" w:rsidRPr="005755B5" w:rsidRDefault="00C57DE3" w:rsidP="00C57DE3">
            <w:pPr>
              <w:tabs>
                <w:tab w:val="left" w:pos="-720"/>
              </w:tabs>
              <w:rPr>
                <w:rFonts w:ascii="Arial" w:hAnsi="Arial" w:cs="Arial"/>
              </w:rPr>
            </w:pPr>
            <w:hyperlink r:id="rId8" w:history="1">
              <w:r w:rsidRPr="005755B5">
                <w:rPr>
                  <w:rStyle w:val="Hipervnculo"/>
                  <w:rFonts w:ascii="Arial" w:hAnsi="Arial" w:cs="Arial"/>
                  <w:color w:val="auto"/>
                </w:rPr>
                <w:t>Asesamb01@gmail.com</w:t>
              </w:r>
            </w:hyperlink>
            <w:r w:rsidRPr="005755B5">
              <w:rPr>
                <w:rFonts w:ascii="Arial" w:hAnsi="Arial" w:cs="Arial"/>
              </w:rPr>
              <w:t xml:space="preserve"> </w:t>
            </w:r>
          </w:p>
        </w:tc>
      </w:tr>
    </w:tbl>
    <w:p w:rsidR="003C6FDD" w:rsidRPr="005755B5" w:rsidRDefault="003C6FDD" w:rsidP="00FF2EBD">
      <w:pPr>
        <w:spacing w:after="0" w:line="240" w:lineRule="auto"/>
        <w:contextualSpacing/>
        <w:jc w:val="both"/>
        <w:rPr>
          <w:rFonts w:ascii="Arial" w:hAnsi="Arial" w:cs="Arial"/>
        </w:rPr>
      </w:pPr>
    </w:p>
    <w:p w:rsidR="00AD0BC3" w:rsidRPr="005755B5" w:rsidRDefault="003C6FDD" w:rsidP="00FF2EBD">
      <w:pPr>
        <w:spacing w:after="0" w:line="240" w:lineRule="auto"/>
        <w:contextualSpacing/>
        <w:jc w:val="both"/>
        <w:rPr>
          <w:rFonts w:ascii="Arial" w:hAnsi="Arial" w:cs="Arial"/>
          <w:b/>
          <w:u w:val="single"/>
        </w:rPr>
      </w:pPr>
      <w:r w:rsidRPr="005755B5">
        <w:rPr>
          <w:rFonts w:ascii="Arial" w:hAnsi="Arial" w:cs="Arial"/>
          <w:b/>
          <w:u w:val="single"/>
        </w:rPr>
        <w:lastRenderedPageBreak/>
        <w:t>Cláusula 2</w:t>
      </w:r>
      <w:r w:rsidR="00B336F6" w:rsidRPr="005755B5">
        <w:rPr>
          <w:rFonts w:ascii="Arial" w:hAnsi="Arial" w:cs="Arial"/>
          <w:b/>
          <w:u w:val="single"/>
        </w:rPr>
        <w:t>6</w:t>
      </w:r>
      <w:r w:rsidRPr="005755B5">
        <w:rPr>
          <w:rFonts w:ascii="Arial" w:hAnsi="Arial" w:cs="Arial"/>
          <w:b/>
          <w:u w:val="single"/>
        </w:rPr>
        <w:t xml:space="preserve"> </w:t>
      </w:r>
      <w:r w:rsidR="00AD0BC3" w:rsidRPr="005755B5">
        <w:rPr>
          <w:rFonts w:ascii="Arial" w:hAnsi="Arial" w:cs="Arial"/>
          <w:b/>
          <w:u w:val="single"/>
        </w:rPr>
        <w:t>–</w:t>
      </w:r>
      <w:r w:rsidRPr="005755B5">
        <w:rPr>
          <w:rFonts w:ascii="Arial" w:hAnsi="Arial" w:cs="Arial"/>
          <w:b/>
          <w:u w:val="single"/>
        </w:rPr>
        <w:t xml:space="preserve"> Supervisión</w:t>
      </w:r>
      <w:r w:rsidR="00C36E44" w:rsidRPr="005755B5">
        <w:rPr>
          <w:rFonts w:ascii="Arial" w:hAnsi="Arial" w:cs="Arial"/>
          <w:b/>
          <w:u w:val="single"/>
        </w:rPr>
        <w:t>.</w:t>
      </w:r>
    </w:p>
    <w:p w:rsidR="00C36E44" w:rsidRPr="005755B5" w:rsidRDefault="00C36E44" w:rsidP="00FF2EBD">
      <w:pPr>
        <w:spacing w:after="0" w:line="240" w:lineRule="auto"/>
        <w:contextualSpacing/>
        <w:jc w:val="both"/>
        <w:rPr>
          <w:rFonts w:ascii="Arial" w:hAnsi="Arial" w:cs="Arial"/>
        </w:rPr>
      </w:pPr>
    </w:p>
    <w:p w:rsidR="00C36E44" w:rsidRPr="005755B5" w:rsidRDefault="003C6FDD" w:rsidP="00FF2EBD">
      <w:pPr>
        <w:spacing w:after="0" w:line="240" w:lineRule="auto"/>
        <w:contextualSpacing/>
        <w:jc w:val="both"/>
        <w:rPr>
          <w:rFonts w:ascii="Arial" w:hAnsi="Arial" w:cs="Arial"/>
        </w:rPr>
      </w:pPr>
      <w:r w:rsidRPr="005755B5">
        <w:rPr>
          <w:rFonts w:ascii="Arial" w:hAnsi="Arial" w:cs="Arial"/>
        </w:rPr>
        <w:t xml:space="preserve">La supervisión de la ejecución y cumplimiento de las obligaciones contraídas por el Contratista a favor de la Entidad Estatal Contratante, estará a cargo de </w:t>
      </w:r>
      <w:r w:rsidR="00C57DE3" w:rsidRPr="005755B5">
        <w:rPr>
          <w:rFonts w:ascii="Arial" w:hAnsi="Arial" w:cs="Arial"/>
        </w:rPr>
        <w:t>IVÁN DARÍO MELO CUÉLLAR</w:t>
      </w:r>
      <w:r w:rsidR="000C6051" w:rsidRPr="005755B5">
        <w:rPr>
          <w:rFonts w:ascii="Arial" w:hAnsi="Arial" w:cs="Arial"/>
        </w:rPr>
        <w:t xml:space="preserve">, </w:t>
      </w:r>
      <w:r w:rsidR="00C57DE3" w:rsidRPr="005755B5">
        <w:rPr>
          <w:rFonts w:ascii="Arial" w:hAnsi="Arial" w:cs="Arial"/>
        </w:rPr>
        <w:t>Subdirector de administración ambiental</w:t>
      </w:r>
      <w:r w:rsidR="009F028A" w:rsidRPr="005755B5">
        <w:rPr>
          <w:rFonts w:ascii="Arial" w:hAnsi="Arial" w:cs="Arial"/>
        </w:rPr>
        <w:t>,</w:t>
      </w:r>
      <w:r w:rsidR="000C6051" w:rsidRPr="005755B5">
        <w:rPr>
          <w:rFonts w:ascii="Arial" w:hAnsi="Arial" w:cs="Arial"/>
        </w:rPr>
        <w:t xml:space="preserve"> quien lo reemplace o haga sus veces</w:t>
      </w:r>
      <w:r w:rsidRPr="005755B5">
        <w:rPr>
          <w:rFonts w:ascii="Arial" w:hAnsi="Arial" w:cs="Arial"/>
        </w:rPr>
        <w:t>.</w:t>
      </w:r>
    </w:p>
    <w:p w:rsidR="00C038A5" w:rsidRPr="005755B5" w:rsidRDefault="00C038A5" w:rsidP="00FF2EBD">
      <w:pPr>
        <w:spacing w:after="0" w:line="240" w:lineRule="auto"/>
        <w:contextualSpacing/>
        <w:jc w:val="both"/>
        <w:rPr>
          <w:rFonts w:ascii="Arial" w:hAnsi="Arial" w:cs="Arial"/>
        </w:rPr>
      </w:pPr>
    </w:p>
    <w:p w:rsidR="00C038A5" w:rsidRPr="005755B5" w:rsidRDefault="00C038A5" w:rsidP="003A7092">
      <w:pPr>
        <w:spacing w:after="0" w:line="240" w:lineRule="auto"/>
        <w:contextualSpacing/>
        <w:jc w:val="both"/>
        <w:rPr>
          <w:rFonts w:ascii="Arial" w:hAnsi="Arial" w:cs="Arial"/>
        </w:rPr>
      </w:pPr>
      <w:r w:rsidRPr="005755B5">
        <w:rPr>
          <w:rFonts w:ascii="Arial" w:hAnsi="Arial" w:cs="Arial"/>
        </w:rPr>
        <w:t xml:space="preserve">El supervisor velará por los intereses de CORPOAMAZONÍA y tendrá las funciones </w:t>
      </w:r>
      <w:r w:rsidR="003A7092" w:rsidRPr="005755B5">
        <w:rPr>
          <w:rFonts w:ascii="Arial" w:hAnsi="Arial" w:cs="Arial"/>
        </w:rPr>
        <w:t xml:space="preserve">señaladas en los Documentos del Proceso y </w:t>
      </w:r>
      <w:r w:rsidR="003A7092" w:rsidRPr="005755B5">
        <w:rPr>
          <w:rFonts w:ascii="Arial" w:hAnsi="Arial" w:cs="Arial"/>
          <w:lang w:val="es-MX"/>
        </w:rPr>
        <w:t>las estipuladas en el Procedimiento Interno de Interventoría de Corpoamazonía.</w:t>
      </w:r>
      <w:r w:rsidRPr="005755B5">
        <w:rPr>
          <w:rFonts w:ascii="Arial" w:hAnsi="Arial" w:cs="Arial"/>
        </w:rPr>
        <w:t xml:space="preserve"> </w:t>
      </w:r>
    </w:p>
    <w:p w:rsidR="00C038A5" w:rsidRPr="005755B5" w:rsidRDefault="00C038A5" w:rsidP="00FF2EBD">
      <w:pPr>
        <w:spacing w:after="0" w:line="240" w:lineRule="auto"/>
        <w:contextualSpacing/>
        <w:jc w:val="both"/>
        <w:rPr>
          <w:rFonts w:ascii="Arial" w:hAnsi="Arial" w:cs="Arial"/>
        </w:rPr>
      </w:pPr>
    </w:p>
    <w:p w:rsidR="00C36E44" w:rsidRPr="005755B5" w:rsidRDefault="003C6FDD" w:rsidP="00FF2EBD">
      <w:pPr>
        <w:spacing w:after="0" w:line="240" w:lineRule="auto"/>
        <w:contextualSpacing/>
        <w:jc w:val="both"/>
        <w:rPr>
          <w:rFonts w:ascii="Arial" w:hAnsi="Arial" w:cs="Arial"/>
          <w:b/>
          <w:u w:val="single"/>
        </w:rPr>
      </w:pPr>
      <w:r w:rsidRPr="005755B5">
        <w:rPr>
          <w:rFonts w:ascii="Arial" w:hAnsi="Arial" w:cs="Arial"/>
        </w:rPr>
        <w:t xml:space="preserve"> </w:t>
      </w:r>
      <w:r w:rsidRPr="005755B5">
        <w:rPr>
          <w:rFonts w:ascii="Arial" w:hAnsi="Arial" w:cs="Arial"/>
          <w:b/>
          <w:u w:val="single"/>
        </w:rPr>
        <w:t>Cláusula 2</w:t>
      </w:r>
      <w:r w:rsidR="00B336F6" w:rsidRPr="005755B5">
        <w:rPr>
          <w:rFonts w:ascii="Arial" w:hAnsi="Arial" w:cs="Arial"/>
          <w:b/>
          <w:u w:val="single"/>
        </w:rPr>
        <w:t>7</w:t>
      </w:r>
      <w:r w:rsidRPr="005755B5">
        <w:rPr>
          <w:rFonts w:ascii="Arial" w:hAnsi="Arial" w:cs="Arial"/>
          <w:b/>
          <w:u w:val="single"/>
        </w:rPr>
        <w:t xml:space="preserve"> - Anexos del Contrato</w:t>
      </w:r>
      <w:r w:rsidR="00C36E44" w:rsidRPr="005755B5">
        <w:rPr>
          <w:rFonts w:ascii="Arial" w:hAnsi="Arial" w:cs="Arial"/>
          <w:b/>
          <w:u w:val="single"/>
        </w:rPr>
        <w:t>.</w:t>
      </w:r>
    </w:p>
    <w:p w:rsidR="00AD0BC3" w:rsidRPr="005755B5" w:rsidRDefault="003C6FDD" w:rsidP="00FF2EBD">
      <w:pPr>
        <w:spacing w:after="0" w:line="240" w:lineRule="auto"/>
        <w:contextualSpacing/>
        <w:jc w:val="both"/>
        <w:rPr>
          <w:rFonts w:ascii="Arial" w:hAnsi="Arial" w:cs="Arial"/>
        </w:rPr>
      </w:pPr>
      <w:r w:rsidRPr="005755B5">
        <w:rPr>
          <w:rFonts w:ascii="Arial" w:hAnsi="Arial" w:cs="Arial"/>
        </w:rPr>
        <w:t xml:space="preserve"> </w:t>
      </w:r>
    </w:p>
    <w:p w:rsidR="00C36E44" w:rsidRPr="005755B5" w:rsidRDefault="003C6FDD" w:rsidP="00FF2EBD">
      <w:pPr>
        <w:spacing w:after="0" w:line="240" w:lineRule="auto"/>
        <w:contextualSpacing/>
        <w:jc w:val="both"/>
        <w:rPr>
          <w:rFonts w:ascii="Arial" w:hAnsi="Arial" w:cs="Arial"/>
        </w:rPr>
      </w:pPr>
      <w:r w:rsidRPr="005755B5">
        <w:rPr>
          <w:rFonts w:ascii="Arial" w:hAnsi="Arial" w:cs="Arial"/>
        </w:rPr>
        <w:t>Hacen parte integrante de este contrato los siguientes documentos:</w:t>
      </w:r>
    </w:p>
    <w:p w:rsidR="00AD0BC3" w:rsidRPr="005755B5" w:rsidRDefault="003C6FDD" w:rsidP="00FF2EBD">
      <w:pPr>
        <w:spacing w:after="0" w:line="240" w:lineRule="auto"/>
        <w:contextualSpacing/>
        <w:jc w:val="both"/>
        <w:rPr>
          <w:rFonts w:ascii="Arial" w:hAnsi="Arial" w:cs="Arial"/>
        </w:rPr>
      </w:pPr>
      <w:r w:rsidRPr="005755B5">
        <w:rPr>
          <w:rFonts w:ascii="Arial" w:hAnsi="Arial" w:cs="Arial"/>
        </w:rPr>
        <w:t xml:space="preserve"> </w:t>
      </w:r>
    </w:p>
    <w:p w:rsidR="00AD0BC3" w:rsidRPr="005755B5" w:rsidRDefault="003C6FDD" w:rsidP="00FF2EBD">
      <w:pPr>
        <w:spacing w:after="0" w:line="240" w:lineRule="auto"/>
        <w:contextualSpacing/>
        <w:jc w:val="both"/>
        <w:rPr>
          <w:rFonts w:ascii="Arial" w:hAnsi="Arial" w:cs="Arial"/>
        </w:rPr>
      </w:pPr>
      <w:r w:rsidRPr="005755B5">
        <w:rPr>
          <w:rFonts w:ascii="Arial" w:hAnsi="Arial" w:cs="Arial"/>
        </w:rPr>
        <w:t xml:space="preserve">27.1. Los estudios previos. </w:t>
      </w:r>
    </w:p>
    <w:p w:rsidR="00AD0BC3" w:rsidRPr="005755B5" w:rsidRDefault="003C6FDD" w:rsidP="00FF2EBD">
      <w:pPr>
        <w:spacing w:after="0" w:line="240" w:lineRule="auto"/>
        <w:contextualSpacing/>
        <w:jc w:val="both"/>
        <w:rPr>
          <w:rFonts w:ascii="Arial" w:hAnsi="Arial" w:cs="Arial"/>
        </w:rPr>
      </w:pPr>
      <w:r w:rsidRPr="005755B5">
        <w:rPr>
          <w:rFonts w:ascii="Arial" w:hAnsi="Arial" w:cs="Arial"/>
        </w:rPr>
        <w:t>27.</w:t>
      </w:r>
      <w:r w:rsidR="00C36E44" w:rsidRPr="005755B5">
        <w:rPr>
          <w:rFonts w:ascii="Arial" w:hAnsi="Arial" w:cs="Arial"/>
        </w:rPr>
        <w:t>2</w:t>
      </w:r>
      <w:r w:rsidRPr="005755B5">
        <w:rPr>
          <w:rFonts w:ascii="Arial" w:hAnsi="Arial" w:cs="Arial"/>
        </w:rPr>
        <w:t xml:space="preserve">. La oferta presentada por el Contratista. </w:t>
      </w:r>
    </w:p>
    <w:p w:rsidR="00AD0BC3" w:rsidRPr="005755B5" w:rsidRDefault="003C6FDD" w:rsidP="00FF2EBD">
      <w:pPr>
        <w:spacing w:after="0" w:line="240" w:lineRule="auto"/>
        <w:contextualSpacing/>
        <w:jc w:val="both"/>
        <w:rPr>
          <w:rFonts w:ascii="Arial" w:hAnsi="Arial" w:cs="Arial"/>
        </w:rPr>
      </w:pPr>
      <w:r w:rsidRPr="005755B5">
        <w:rPr>
          <w:rFonts w:ascii="Arial" w:hAnsi="Arial" w:cs="Arial"/>
        </w:rPr>
        <w:t>27.</w:t>
      </w:r>
      <w:r w:rsidR="00C36E44" w:rsidRPr="005755B5">
        <w:rPr>
          <w:rFonts w:ascii="Arial" w:hAnsi="Arial" w:cs="Arial"/>
        </w:rPr>
        <w:t>3</w:t>
      </w:r>
      <w:r w:rsidRPr="005755B5">
        <w:rPr>
          <w:rFonts w:ascii="Arial" w:hAnsi="Arial" w:cs="Arial"/>
        </w:rPr>
        <w:t>. Las actas, acuerdos, informes y documentos precontractuales</w:t>
      </w:r>
      <w:r w:rsidR="00C36E44" w:rsidRPr="005755B5">
        <w:rPr>
          <w:rFonts w:ascii="Arial" w:hAnsi="Arial" w:cs="Arial"/>
        </w:rPr>
        <w:t xml:space="preserve"> y postcontractuales</w:t>
      </w:r>
      <w:r w:rsidRPr="005755B5">
        <w:rPr>
          <w:rFonts w:ascii="Arial" w:hAnsi="Arial" w:cs="Arial"/>
        </w:rPr>
        <w:t xml:space="preserve">. </w:t>
      </w:r>
    </w:p>
    <w:p w:rsidR="00C36E44" w:rsidRPr="005755B5" w:rsidRDefault="00C36E44" w:rsidP="00FF2EBD">
      <w:pPr>
        <w:spacing w:after="0" w:line="240" w:lineRule="auto"/>
        <w:contextualSpacing/>
        <w:jc w:val="both"/>
        <w:rPr>
          <w:rFonts w:ascii="Arial" w:hAnsi="Arial" w:cs="Arial"/>
        </w:rPr>
      </w:pPr>
      <w:r w:rsidRPr="005755B5">
        <w:rPr>
          <w:rFonts w:ascii="Arial" w:hAnsi="Arial" w:cs="Arial"/>
        </w:rPr>
        <w:t>27.4</w:t>
      </w:r>
      <w:r w:rsidR="003C6FDD" w:rsidRPr="005755B5">
        <w:rPr>
          <w:rFonts w:ascii="Arial" w:hAnsi="Arial" w:cs="Arial"/>
        </w:rPr>
        <w:t>. Certificado de Disponibilidad Presupuestal</w:t>
      </w:r>
      <w:r w:rsidRPr="005755B5">
        <w:rPr>
          <w:rFonts w:ascii="Arial" w:hAnsi="Arial" w:cs="Arial"/>
        </w:rPr>
        <w:t>, registro presupuestal, garantías</w:t>
      </w:r>
      <w:r w:rsidR="003C6FDD" w:rsidRPr="005755B5">
        <w:rPr>
          <w:rFonts w:ascii="Arial" w:hAnsi="Arial" w:cs="Arial"/>
        </w:rPr>
        <w:t xml:space="preserve">. </w:t>
      </w:r>
    </w:p>
    <w:p w:rsidR="00C36E44" w:rsidRPr="005755B5" w:rsidRDefault="00C36E44" w:rsidP="00FF2EBD">
      <w:pPr>
        <w:spacing w:after="0" w:line="240" w:lineRule="auto"/>
        <w:contextualSpacing/>
        <w:jc w:val="both"/>
        <w:rPr>
          <w:rFonts w:ascii="Arial" w:hAnsi="Arial" w:cs="Arial"/>
        </w:rPr>
      </w:pPr>
    </w:p>
    <w:p w:rsidR="00AD0BC3" w:rsidRPr="005755B5" w:rsidRDefault="00B336F6" w:rsidP="00FF2EBD">
      <w:pPr>
        <w:spacing w:after="0" w:line="240" w:lineRule="auto"/>
        <w:contextualSpacing/>
        <w:jc w:val="both"/>
        <w:rPr>
          <w:rFonts w:ascii="Arial" w:hAnsi="Arial" w:cs="Arial"/>
          <w:b/>
          <w:u w:val="single"/>
        </w:rPr>
      </w:pPr>
      <w:r w:rsidRPr="005755B5">
        <w:rPr>
          <w:rFonts w:ascii="Arial" w:hAnsi="Arial" w:cs="Arial"/>
          <w:b/>
          <w:u w:val="single"/>
        </w:rPr>
        <w:t>Cláusula 28</w:t>
      </w:r>
      <w:r w:rsidR="003C6FDD" w:rsidRPr="005755B5">
        <w:rPr>
          <w:rFonts w:ascii="Arial" w:hAnsi="Arial" w:cs="Arial"/>
          <w:b/>
          <w:u w:val="single"/>
        </w:rPr>
        <w:t xml:space="preserve"> - Perfeccionamiento y ejecución</w:t>
      </w:r>
      <w:r w:rsidR="000C6051" w:rsidRPr="005755B5">
        <w:rPr>
          <w:rFonts w:ascii="Arial" w:hAnsi="Arial" w:cs="Arial"/>
          <w:b/>
          <w:u w:val="single"/>
        </w:rPr>
        <w:t>.</w:t>
      </w:r>
      <w:r w:rsidR="003C6FDD" w:rsidRPr="005755B5">
        <w:rPr>
          <w:rFonts w:ascii="Arial" w:hAnsi="Arial" w:cs="Arial"/>
          <w:b/>
          <w:u w:val="single"/>
        </w:rPr>
        <w:t xml:space="preserve"> </w:t>
      </w:r>
    </w:p>
    <w:p w:rsidR="00C36E44" w:rsidRPr="005755B5" w:rsidRDefault="00C36E44" w:rsidP="00FF2EBD">
      <w:pPr>
        <w:spacing w:after="0" w:line="240" w:lineRule="auto"/>
        <w:contextualSpacing/>
        <w:jc w:val="both"/>
        <w:rPr>
          <w:rFonts w:ascii="Arial" w:hAnsi="Arial" w:cs="Arial"/>
        </w:rPr>
      </w:pPr>
    </w:p>
    <w:p w:rsidR="00AD0BC3" w:rsidRPr="005755B5" w:rsidRDefault="003C6FDD" w:rsidP="00FF2EBD">
      <w:pPr>
        <w:spacing w:after="0" w:line="240" w:lineRule="auto"/>
        <w:contextualSpacing/>
        <w:jc w:val="both"/>
        <w:rPr>
          <w:rFonts w:ascii="Arial" w:hAnsi="Arial" w:cs="Arial"/>
        </w:rPr>
      </w:pPr>
      <w:r w:rsidRPr="005755B5">
        <w:rPr>
          <w:rFonts w:ascii="Arial" w:hAnsi="Arial" w:cs="Arial"/>
        </w:rPr>
        <w:t>El presente contrato requiere para su perfeccionamiento de la firma de las partes. Para su ejecución requiere el registro presupuestal</w:t>
      </w:r>
      <w:r w:rsidR="000C6051" w:rsidRPr="005755B5">
        <w:rPr>
          <w:rFonts w:ascii="Arial" w:hAnsi="Arial" w:cs="Arial"/>
        </w:rPr>
        <w:t>,</w:t>
      </w:r>
      <w:r w:rsidRPr="005755B5">
        <w:rPr>
          <w:rFonts w:ascii="Arial" w:hAnsi="Arial" w:cs="Arial"/>
        </w:rPr>
        <w:t xml:space="preserve"> la aprobación de la garantía de que trata la Cl</w:t>
      </w:r>
      <w:r w:rsidR="000C6051" w:rsidRPr="005755B5">
        <w:rPr>
          <w:rFonts w:ascii="Arial" w:hAnsi="Arial" w:cs="Arial"/>
        </w:rPr>
        <w:t>áusula 1</w:t>
      </w:r>
      <w:r w:rsidR="00A700D1" w:rsidRPr="005755B5">
        <w:rPr>
          <w:rFonts w:ascii="Arial" w:hAnsi="Arial" w:cs="Arial"/>
        </w:rPr>
        <w:t>9</w:t>
      </w:r>
      <w:r w:rsidR="000C6051" w:rsidRPr="005755B5">
        <w:rPr>
          <w:rFonts w:ascii="Arial" w:hAnsi="Arial" w:cs="Arial"/>
        </w:rPr>
        <w:t xml:space="preserve"> del presente Contrato</w:t>
      </w:r>
      <w:r w:rsidRPr="005755B5">
        <w:rPr>
          <w:rFonts w:ascii="Arial" w:hAnsi="Arial" w:cs="Arial"/>
        </w:rPr>
        <w:t xml:space="preserve"> y la acreditación de encontrarse el Contratista </w:t>
      </w:r>
      <w:r w:rsidR="00D770F2" w:rsidRPr="005755B5">
        <w:rPr>
          <w:rFonts w:ascii="Arial" w:hAnsi="Arial" w:cs="Arial"/>
        </w:rPr>
        <w:t>afiliado</w:t>
      </w:r>
      <w:r w:rsidRPr="005755B5">
        <w:rPr>
          <w:rFonts w:ascii="Arial" w:hAnsi="Arial" w:cs="Arial"/>
        </w:rPr>
        <w:t xml:space="preserve"> al sistema de seguridad social integral. </w:t>
      </w:r>
    </w:p>
    <w:p w:rsidR="00C36E44" w:rsidRPr="005755B5" w:rsidRDefault="00C36E44" w:rsidP="00FF2EBD">
      <w:pPr>
        <w:spacing w:after="0" w:line="240" w:lineRule="auto"/>
        <w:contextualSpacing/>
        <w:jc w:val="both"/>
        <w:rPr>
          <w:rFonts w:ascii="Arial" w:hAnsi="Arial" w:cs="Arial"/>
        </w:rPr>
      </w:pPr>
    </w:p>
    <w:p w:rsidR="00C038A5" w:rsidRPr="005755B5" w:rsidRDefault="003C6FDD" w:rsidP="00FF2EBD">
      <w:pPr>
        <w:spacing w:after="0" w:line="240" w:lineRule="auto"/>
        <w:contextualSpacing/>
        <w:jc w:val="both"/>
        <w:rPr>
          <w:rFonts w:ascii="Arial" w:hAnsi="Arial" w:cs="Arial"/>
          <w:b/>
          <w:u w:val="single"/>
          <w:lang w:val="es-MX"/>
        </w:rPr>
      </w:pPr>
      <w:r w:rsidRPr="005755B5">
        <w:rPr>
          <w:rFonts w:ascii="Arial" w:hAnsi="Arial" w:cs="Arial"/>
          <w:b/>
          <w:u w:val="single"/>
        </w:rPr>
        <w:t xml:space="preserve">Cláusula </w:t>
      </w:r>
      <w:r w:rsidR="00B336F6" w:rsidRPr="005755B5">
        <w:rPr>
          <w:rFonts w:ascii="Arial" w:hAnsi="Arial" w:cs="Arial"/>
          <w:b/>
          <w:u w:val="single"/>
        </w:rPr>
        <w:t>29</w:t>
      </w:r>
      <w:r w:rsidRPr="005755B5">
        <w:rPr>
          <w:rFonts w:ascii="Arial" w:hAnsi="Arial" w:cs="Arial"/>
          <w:b/>
          <w:u w:val="single"/>
        </w:rPr>
        <w:t xml:space="preserve"> </w:t>
      </w:r>
      <w:r w:rsidR="00C038A5" w:rsidRPr="005755B5">
        <w:rPr>
          <w:rFonts w:ascii="Arial" w:hAnsi="Arial" w:cs="Arial"/>
          <w:b/>
          <w:u w:val="single"/>
        </w:rPr>
        <w:t>–</w:t>
      </w:r>
      <w:r w:rsidRPr="005755B5">
        <w:rPr>
          <w:rFonts w:ascii="Arial" w:hAnsi="Arial" w:cs="Arial"/>
          <w:b/>
          <w:u w:val="single"/>
        </w:rPr>
        <w:t xml:space="preserve"> </w:t>
      </w:r>
      <w:r w:rsidR="00C038A5" w:rsidRPr="005755B5">
        <w:rPr>
          <w:rFonts w:ascii="Arial" w:hAnsi="Arial" w:cs="Arial"/>
          <w:b/>
          <w:u w:val="single"/>
          <w:lang w:val="es-MX"/>
        </w:rPr>
        <w:t>Gastos.</w:t>
      </w:r>
    </w:p>
    <w:p w:rsidR="00C038A5" w:rsidRPr="005755B5" w:rsidRDefault="00C038A5" w:rsidP="00FF2EBD">
      <w:pPr>
        <w:spacing w:after="0" w:line="240" w:lineRule="auto"/>
        <w:contextualSpacing/>
        <w:jc w:val="both"/>
        <w:rPr>
          <w:rFonts w:ascii="Arial" w:hAnsi="Arial" w:cs="Arial"/>
          <w:b/>
          <w:lang w:val="es-MX"/>
        </w:rPr>
      </w:pPr>
    </w:p>
    <w:p w:rsidR="00C038A5" w:rsidRPr="005755B5" w:rsidRDefault="00C038A5" w:rsidP="00FF2EBD">
      <w:pPr>
        <w:spacing w:after="0" w:line="240" w:lineRule="auto"/>
        <w:contextualSpacing/>
        <w:jc w:val="both"/>
        <w:rPr>
          <w:rFonts w:ascii="Arial" w:hAnsi="Arial" w:cs="Arial"/>
          <w:b/>
          <w:u w:val="single"/>
        </w:rPr>
      </w:pPr>
      <w:r w:rsidRPr="005755B5">
        <w:rPr>
          <w:rFonts w:ascii="Arial" w:hAnsi="Arial" w:cs="Arial"/>
          <w:lang w:val="es-MX"/>
        </w:rPr>
        <w:t>Los gastos que se requieran para la legalización de este contrato correrán por cuenta del Contratista.</w:t>
      </w:r>
    </w:p>
    <w:p w:rsidR="00C038A5" w:rsidRPr="005755B5" w:rsidRDefault="00C038A5" w:rsidP="00FF2EBD">
      <w:pPr>
        <w:spacing w:after="0" w:line="240" w:lineRule="auto"/>
        <w:contextualSpacing/>
        <w:jc w:val="both"/>
        <w:rPr>
          <w:rFonts w:ascii="Arial" w:hAnsi="Arial" w:cs="Arial"/>
          <w:b/>
          <w:u w:val="single"/>
        </w:rPr>
      </w:pPr>
    </w:p>
    <w:p w:rsidR="00B274F4" w:rsidRPr="005755B5" w:rsidRDefault="00B336F6" w:rsidP="00FF2EBD">
      <w:pPr>
        <w:spacing w:after="0" w:line="240" w:lineRule="auto"/>
        <w:contextualSpacing/>
        <w:jc w:val="both"/>
        <w:rPr>
          <w:rFonts w:ascii="Arial" w:hAnsi="Arial" w:cs="Arial"/>
        </w:rPr>
      </w:pPr>
      <w:r w:rsidRPr="005755B5">
        <w:rPr>
          <w:rFonts w:ascii="Arial" w:hAnsi="Arial" w:cs="Arial"/>
          <w:b/>
          <w:u w:val="single"/>
        </w:rPr>
        <w:t>Cláusula 30</w:t>
      </w:r>
      <w:r w:rsidR="00C038A5" w:rsidRPr="005755B5">
        <w:rPr>
          <w:rFonts w:ascii="Arial" w:hAnsi="Arial" w:cs="Arial"/>
          <w:b/>
          <w:u w:val="single"/>
        </w:rPr>
        <w:t xml:space="preserve"> – </w:t>
      </w:r>
      <w:r w:rsidR="00B274F4" w:rsidRPr="005755B5">
        <w:rPr>
          <w:rFonts w:ascii="Arial" w:hAnsi="Arial" w:cs="Arial"/>
          <w:b/>
          <w:u w:val="single"/>
        </w:rPr>
        <w:t>liquidación.</w:t>
      </w:r>
    </w:p>
    <w:p w:rsidR="00B274F4" w:rsidRPr="005755B5" w:rsidRDefault="00B274F4" w:rsidP="00FF2EBD">
      <w:pPr>
        <w:spacing w:after="0" w:line="240" w:lineRule="auto"/>
        <w:contextualSpacing/>
        <w:jc w:val="both"/>
        <w:rPr>
          <w:rFonts w:ascii="Arial" w:hAnsi="Arial" w:cs="Arial"/>
        </w:rPr>
      </w:pPr>
    </w:p>
    <w:p w:rsidR="00B274F4" w:rsidRPr="005755B5" w:rsidRDefault="00B274F4" w:rsidP="00FF2EBD">
      <w:pPr>
        <w:spacing w:after="0" w:line="240" w:lineRule="auto"/>
        <w:contextualSpacing/>
        <w:jc w:val="both"/>
        <w:rPr>
          <w:rFonts w:ascii="Arial" w:hAnsi="Arial" w:cs="Arial"/>
        </w:rPr>
      </w:pPr>
      <w:r w:rsidRPr="005755B5">
        <w:rPr>
          <w:rFonts w:ascii="Arial" w:hAnsi="Arial" w:cs="Arial"/>
        </w:rPr>
        <w:t>Po</w:t>
      </w:r>
      <w:r w:rsidR="00C2331E" w:rsidRPr="005755B5">
        <w:rPr>
          <w:rFonts w:ascii="Arial" w:hAnsi="Arial" w:cs="Arial"/>
        </w:rPr>
        <w:t>r programa de gestión de calidad de la entidad estatal, el presente contrato requiere de liquidación.</w:t>
      </w:r>
    </w:p>
    <w:p w:rsidR="00B274F4" w:rsidRPr="005755B5" w:rsidRDefault="00B274F4" w:rsidP="00FF2EBD">
      <w:pPr>
        <w:spacing w:after="0" w:line="240" w:lineRule="auto"/>
        <w:contextualSpacing/>
        <w:jc w:val="both"/>
        <w:rPr>
          <w:rFonts w:ascii="Arial" w:hAnsi="Arial" w:cs="Arial"/>
          <w:b/>
          <w:u w:val="single"/>
        </w:rPr>
      </w:pPr>
    </w:p>
    <w:p w:rsidR="00C36E44" w:rsidRPr="005755B5" w:rsidRDefault="00B336F6" w:rsidP="00FF2EBD">
      <w:pPr>
        <w:spacing w:after="0" w:line="240" w:lineRule="auto"/>
        <w:contextualSpacing/>
        <w:jc w:val="both"/>
        <w:rPr>
          <w:rFonts w:ascii="Arial" w:hAnsi="Arial" w:cs="Arial"/>
          <w:b/>
          <w:u w:val="single"/>
        </w:rPr>
      </w:pPr>
      <w:r w:rsidRPr="005755B5">
        <w:rPr>
          <w:rFonts w:ascii="Arial" w:hAnsi="Arial" w:cs="Arial"/>
          <w:b/>
          <w:u w:val="single"/>
        </w:rPr>
        <w:t>Cláusula 31</w:t>
      </w:r>
      <w:r w:rsidR="00B274F4" w:rsidRPr="005755B5">
        <w:rPr>
          <w:rFonts w:ascii="Arial" w:hAnsi="Arial" w:cs="Arial"/>
          <w:b/>
          <w:u w:val="single"/>
        </w:rPr>
        <w:t xml:space="preserve"> - </w:t>
      </w:r>
      <w:r w:rsidR="003C6FDD" w:rsidRPr="005755B5">
        <w:rPr>
          <w:rFonts w:ascii="Arial" w:hAnsi="Arial" w:cs="Arial"/>
          <w:b/>
          <w:u w:val="single"/>
        </w:rPr>
        <w:t>Lugar de ejecución y domicilio contractual</w:t>
      </w:r>
      <w:r w:rsidR="000C6051" w:rsidRPr="005755B5">
        <w:rPr>
          <w:rFonts w:ascii="Arial" w:hAnsi="Arial" w:cs="Arial"/>
          <w:b/>
          <w:u w:val="single"/>
        </w:rPr>
        <w:t>.</w:t>
      </w:r>
      <w:r w:rsidR="003C6FDD" w:rsidRPr="005755B5">
        <w:rPr>
          <w:rFonts w:ascii="Arial" w:hAnsi="Arial" w:cs="Arial"/>
          <w:b/>
          <w:u w:val="single"/>
        </w:rPr>
        <w:t xml:space="preserve"> </w:t>
      </w:r>
    </w:p>
    <w:p w:rsidR="00C36E44" w:rsidRPr="005755B5" w:rsidRDefault="00C36E44" w:rsidP="00FF2EBD">
      <w:pPr>
        <w:spacing w:after="0" w:line="240" w:lineRule="auto"/>
        <w:contextualSpacing/>
        <w:jc w:val="both"/>
        <w:rPr>
          <w:rFonts w:ascii="Arial" w:hAnsi="Arial" w:cs="Arial"/>
        </w:rPr>
      </w:pPr>
    </w:p>
    <w:p w:rsidR="005755B5" w:rsidRPr="005755B5" w:rsidRDefault="005755B5" w:rsidP="005755B5">
      <w:pPr>
        <w:jc w:val="both"/>
        <w:rPr>
          <w:rFonts w:ascii="Arial" w:hAnsi="Arial" w:cs="Arial"/>
        </w:rPr>
      </w:pPr>
      <w:r w:rsidRPr="005755B5">
        <w:rPr>
          <w:rFonts w:ascii="Arial" w:hAnsi="Arial" w:cs="Arial"/>
        </w:rPr>
        <w:lastRenderedPageBreak/>
        <w:t>El objeto y obligaciones del contrato se desarrollarán en la jurisdicción de CORPOAMAZONIA y se tendrá como sede el Municipio de Mocoa, departament</w:t>
      </w:r>
      <w:bookmarkStart w:id="0" w:name="_GoBack"/>
      <w:bookmarkEnd w:id="0"/>
      <w:r w:rsidRPr="005755B5">
        <w:rPr>
          <w:rFonts w:ascii="Arial" w:hAnsi="Arial" w:cs="Arial"/>
        </w:rPr>
        <w:t>o del Putumayo.</w:t>
      </w:r>
    </w:p>
    <w:p w:rsidR="00187F60" w:rsidRPr="005755B5" w:rsidRDefault="00187F60" w:rsidP="00187F60">
      <w:pPr>
        <w:rPr>
          <w:rFonts w:ascii="Arial" w:hAnsi="Arial" w:cs="Arial"/>
          <w:bCs/>
          <w:lang w:val="es-MX"/>
        </w:rPr>
      </w:pPr>
      <w:r w:rsidRPr="005755B5">
        <w:rPr>
          <w:rFonts w:ascii="Arial" w:hAnsi="Arial" w:cs="Arial"/>
          <w:bCs/>
          <w:lang w:val="es-MX"/>
        </w:rPr>
        <w:t>Para constancia se firma, en San Miguel Agreda de Mocoa (Putumayo), 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4297"/>
      </w:tblGrid>
      <w:tr w:rsidR="005755B5" w:rsidRPr="005755B5" w:rsidTr="00C038A5">
        <w:trPr>
          <w:jc w:val="center"/>
        </w:trPr>
        <w:tc>
          <w:tcPr>
            <w:tcW w:w="4531" w:type="dxa"/>
            <w:shd w:val="clear" w:color="auto" w:fill="D9D9D9"/>
            <w:vAlign w:val="center"/>
          </w:tcPr>
          <w:p w:rsidR="00187F60" w:rsidRPr="005755B5" w:rsidRDefault="00187F60" w:rsidP="00187F60">
            <w:pPr>
              <w:rPr>
                <w:rFonts w:ascii="Arial" w:hAnsi="Arial" w:cs="Arial"/>
              </w:rPr>
            </w:pPr>
            <w:r w:rsidRPr="005755B5">
              <w:rPr>
                <w:rFonts w:ascii="Arial" w:hAnsi="Arial" w:cs="Arial"/>
              </w:rPr>
              <w:t>Por CORPOAMAZONÍA</w:t>
            </w:r>
          </w:p>
        </w:tc>
        <w:tc>
          <w:tcPr>
            <w:tcW w:w="4297" w:type="dxa"/>
            <w:shd w:val="clear" w:color="auto" w:fill="D9D9D9"/>
            <w:vAlign w:val="center"/>
          </w:tcPr>
          <w:p w:rsidR="00187F60" w:rsidRPr="005755B5" w:rsidRDefault="00187F60" w:rsidP="00384D36">
            <w:pPr>
              <w:rPr>
                <w:rFonts w:ascii="Arial" w:hAnsi="Arial" w:cs="Arial"/>
              </w:rPr>
            </w:pPr>
            <w:r w:rsidRPr="005755B5">
              <w:rPr>
                <w:rFonts w:ascii="Arial" w:hAnsi="Arial" w:cs="Arial"/>
              </w:rPr>
              <w:t>Por el CONTRATISTA</w:t>
            </w:r>
          </w:p>
        </w:tc>
      </w:tr>
      <w:tr w:rsidR="005755B5" w:rsidRPr="005755B5" w:rsidTr="006D7A35">
        <w:trPr>
          <w:jc w:val="center"/>
        </w:trPr>
        <w:tc>
          <w:tcPr>
            <w:tcW w:w="4531" w:type="dxa"/>
            <w:shd w:val="clear" w:color="auto" w:fill="auto"/>
            <w:vAlign w:val="bottom"/>
          </w:tcPr>
          <w:p w:rsidR="00336B76" w:rsidRPr="005755B5" w:rsidRDefault="00336B76" w:rsidP="00336B76">
            <w:pPr>
              <w:jc w:val="center"/>
              <w:rPr>
                <w:rFonts w:ascii="Arial" w:hAnsi="Arial" w:cs="Arial"/>
                <w:bCs/>
              </w:rPr>
            </w:pPr>
          </w:p>
        </w:tc>
        <w:tc>
          <w:tcPr>
            <w:tcW w:w="4297" w:type="dxa"/>
            <w:shd w:val="clear" w:color="auto" w:fill="auto"/>
          </w:tcPr>
          <w:p w:rsidR="00336B76" w:rsidRPr="005755B5" w:rsidRDefault="00336B76" w:rsidP="00336B76">
            <w:pPr>
              <w:jc w:val="center"/>
              <w:rPr>
                <w:rFonts w:ascii="Arial" w:hAnsi="Arial" w:cs="Arial"/>
                <w:bCs/>
              </w:rPr>
            </w:pPr>
          </w:p>
          <w:p w:rsidR="00336B76" w:rsidRPr="005755B5" w:rsidRDefault="00336B76" w:rsidP="00336B76">
            <w:pPr>
              <w:jc w:val="center"/>
              <w:rPr>
                <w:rFonts w:ascii="Arial" w:hAnsi="Arial" w:cs="Arial"/>
                <w:bCs/>
              </w:rPr>
            </w:pPr>
          </w:p>
          <w:p w:rsidR="00336B76" w:rsidRPr="005755B5" w:rsidRDefault="00336B76" w:rsidP="00336B76">
            <w:pPr>
              <w:jc w:val="center"/>
              <w:rPr>
                <w:rFonts w:ascii="Arial" w:hAnsi="Arial" w:cs="Arial"/>
                <w:bCs/>
              </w:rPr>
            </w:pPr>
          </w:p>
        </w:tc>
      </w:tr>
      <w:tr w:rsidR="005755B5" w:rsidRPr="005755B5" w:rsidTr="00967F89">
        <w:trPr>
          <w:trHeight w:val="440"/>
          <w:jc w:val="center"/>
        </w:trPr>
        <w:tc>
          <w:tcPr>
            <w:tcW w:w="4531" w:type="dxa"/>
            <w:shd w:val="clear" w:color="auto" w:fill="auto"/>
            <w:vAlign w:val="center"/>
          </w:tcPr>
          <w:p w:rsidR="00336B76" w:rsidRPr="005755B5" w:rsidRDefault="002C6A1A" w:rsidP="00336B76">
            <w:pPr>
              <w:jc w:val="center"/>
              <w:rPr>
                <w:rFonts w:ascii="Arial" w:hAnsi="Arial" w:cs="Arial"/>
                <w:b/>
                <w:bCs/>
              </w:rPr>
            </w:pPr>
            <w:r w:rsidRPr="005755B5">
              <w:rPr>
                <w:rFonts w:ascii="Arial" w:hAnsi="Arial" w:cs="Arial"/>
                <w:b/>
                <w:bCs/>
              </w:rPr>
              <w:t>LUIS ALEXANDER MEJÍA BUSTOS</w:t>
            </w:r>
          </w:p>
        </w:tc>
        <w:tc>
          <w:tcPr>
            <w:tcW w:w="4297" w:type="dxa"/>
            <w:shd w:val="clear" w:color="auto" w:fill="auto"/>
            <w:vAlign w:val="center"/>
          </w:tcPr>
          <w:p w:rsidR="00336B76" w:rsidRPr="005755B5" w:rsidRDefault="00C57DE3" w:rsidP="00336B76">
            <w:pPr>
              <w:jc w:val="center"/>
              <w:rPr>
                <w:rFonts w:ascii="Arial" w:hAnsi="Arial" w:cs="Arial"/>
                <w:b/>
                <w:bCs/>
              </w:rPr>
            </w:pPr>
            <w:r w:rsidRPr="005755B5">
              <w:rPr>
                <w:rFonts w:ascii="Arial" w:hAnsi="Arial" w:cs="Arial"/>
                <w:b/>
              </w:rPr>
              <w:t>NIDIA FRANCISCA TERAN VIVAS</w:t>
            </w:r>
          </w:p>
        </w:tc>
      </w:tr>
      <w:tr w:rsidR="00187F60" w:rsidRPr="005755B5" w:rsidTr="00967F89">
        <w:trPr>
          <w:trHeight w:val="422"/>
          <w:jc w:val="center"/>
        </w:trPr>
        <w:tc>
          <w:tcPr>
            <w:tcW w:w="4531" w:type="dxa"/>
            <w:shd w:val="clear" w:color="auto" w:fill="auto"/>
            <w:vAlign w:val="center"/>
          </w:tcPr>
          <w:p w:rsidR="002C6A1A" w:rsidRPr="005755B5" w:rsidRDefault="00187F60" w:rsidP="002C6A1A">
            <w:pPr>
              <w:spacing w:after="0" w:line="240" w:lineRule="auto"/>
              <w:ind w:right="57"/>
              <w:contextualSpacing/>
              <w:jc w:val="center"/>
              <w:rPr>
                <w:rFonts w:ascii="Arial" w:hAnsi="Arial" w:cs="Arial"/>
                <w:bCs/>
              </w:rPr>
            </w:pPr>
            <w:r w:rsidRPr="005755B5">
              <w:rPr>
                <w:rFonts w:ascii="Arial" w:hAnsi="Arial" w:cs="Arial"/>
                <w:bCs/>
              </w:rPr>
              <w:t>Director General</w:t>
            </w:r>
          </w:p>
          <w:p w:rsidR="00187F60" w:rsidRPr="005755B5" w:rsidRDefault="00187F60" w:rsidP="00967F89">
            <w:pPr>
              <w:spacing w:after="0" w:line="240" w:lineRule="auto"/>
              <w:ind w:right="57"/>
              <w:contextualSpacing/>
              <w:jc w:val="center"/>
              <w:rPr>
                <w:rFonts w:ascii="Arial" w:hAnsi="Arial" w:cs="Arial"/>
                <w:bCs/>
              </w:rPr>
            </w:pPr>
          </w:p>
        </w:tc>
        <w:tc>
          <w:tcPr>
            <w:tcW w:w="4297" w:type="dxa"/>
            <w:shd w:val="clear" w:color="auto" w:fill="auto"/>
            <w:vAlign w:val="center"/>
          </w:tcPr>
          <w:p w:rsidR="00187F60" w:rsidRPr="005755B5" w:rsidRDefault="00187F60" w:rsidP="00C57DE3">
            <w:pPr>
              <w:spacing w:after="0" w:line="240" w:lineRule="auto"/>
              <w:ind w:left="340" w:hanging="340"/>
              <w:contextualSpacing/>
              <w:jc w:val="center"/>
              <w:rPr>
                <w:rFonts w:ascii="Arial" w:hAnsi="Arial" w:cs="Arial"/>
              </w:rPr>
            </w:pPr>
            <w:r w:rsidRPr="005755B5">
              <w:rPr>
                <w:rFonts w:ascii="Arial" w:hAnsi="Arial" w:cs="Arial"/>
              </w:rPr>
              <w:t xml:space="preserve">C.C. N° </w:t>
            </w:r>
            <w:r w:rsidR="00C57DE3" w:rsidRPr="005755B5">
              <w:rPr>
                <w:rFonts w:ascii="Arial" w:hAnsi="Arial" w:cs="Arial"/>
              </w:rPr>
              <w:t>69.055.251 de San Francisco</w:t>
            </w:r>
          </w:p>
        </w:tc>
      </w:tr>
    </w:tbl>
    <w:p w:rsidR="003C6FDD" w:rsidRPr="005755B5" w:rsidRDefault="003C6FDD" w:rsidP="00187F60">
      <w:pPr>
        <w:spacing w:after="0" w:line="240" w:lineRule="auto"/>
        <w:contextualSpacing/>
        <w:jc w:val="both"/>
        <w:rPr>
          <w:rFonts w:ascii="Arial" w:hAnsi="Arial" w:cs="Arial"/>
        </w:rPr>
      </w:pPr>
    </w:p>
    <w:sectPr w:rsidR="003C6FDD" w:rsidRPr="005755B5">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5CE6" w:rsidRDefault="00E05CE6" w:rsidP="00363786">
      <w:pPr>
        <w:spacing w:after="0" w:line="240" w:lineRule="auto"/>
      </w:pPr>
      <w:r>
        <w:separator/>
      </w:r>
    </w:p>
  </w:endnote>
  <w:endnote w:type="continuationSeparator" w:id="0">
    <w:p w:rsidR="00E05CE6" w:rsidRDefault="00E05CE6" w:rsidP="003637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67CE" w:rsidRDefault="003767CE" w:rsidP="003767CE">
    <w:pPr>
      <w:pStyle w:val="Piedepgina"/>
      <w:jc w:val="center"/>
      <w:rPr>
        <w:rFonts w:eastAsia="Batang" w:cs="Arial"/>
        <w:sz w:val="18"/>
        <w:szCs w:val="18"/>
        <w:lang w:val="pt-BR"/>
      </w:rPr>
    </w:pPr>
  </w:p>
  <w:p w:rsidR="003767CE" w:rsidRPr="00A05FA6" w:rsidRDefault="003767CE" w:rsidP="003767CE">
    <w:pPr>
      <w:pStyle w:val="Piedepgina"/>
      <w:jc w:val="center"/>
      <w:rPr>
        <w:rFonts w:eastAsia="Batang" w:cs="Arial"/>
        <w:sz w:val="18"/>
        <w:szCs w:val="18"/>
        <w:lang w:val="pt-BR"/>
      </w:rPr>
    </w:pPr>
    <w:r w:rsidRPr="00A05FA6">
      <w:rPr>
        <w:rFonts w:eastAsia="Batang" w:cs="Arial"/>
        <w:sz w:val="18"/>
        <w:szCs w:val="18"/>
        <w:lang w:val="pt-BR"/>
      </w:rPr>
      <w:t xml:space="preserve">Página </w:t>
    </w:r>
    <w:r w:rsidRPr="00A05FA6">
      <w:rPr>
        <w:rFonts w:eastAsia="Batang" w:cs="Arial"/>
        <w:sz w:val="18"/>
        <w:szCs w:val="18"/>
        <w:lang w:val="pt-BR"/>
      </w:rPr>
      <w:fldChar w:fldCharType="begin"/>
    </w:r>
    <w:r w:rsidRPr="00A05FA6">
      <w:rPr>
        <w:rFonts w:eastAsia="Batang" w:cs="Arial"/>
        <w:sz w:val="18"/>
        <w:szCs w:val="18"/>
        <w:lang w:val="pt-BR"/>
      </w:rPr>
      <w:instrText xml:space="preserve"> PAGE </w:instrText>
    </w:r>
    <w:r w:rsidRPr="00A05FA6">
      <w:rPr>
        <w:rFonts w:eastAsia="Batang" w:cs="Arial"/>
        <w:sz w:val="18"/>
        <w:szCs w:val="18"/>
        <w:lang w:val="pt-BR"/>
      </w:rPr>
      <w:fldChar w:fldCharType="separate"/>
    </w:r>
    <w:r w:rsidR="005755B5">
      <w:rPr>
        <w:rFonts w:eastAsia="Batang" w:cs="Arial"/>
        <w:noProof/>
        <w:sz w:val="18"/>
        <w:szCs w:val="18"/>
        <w:lang w:val="pt-BR"/>
      </w:rPr>
      <w:t>15</w:t>
    </w:r>
    <w:r w:rsidRPr="00A05FA6">
      <w:rPr>
        <w:rFonts w:eastAsia="Batang" w:cs="Arial"/>
        <w:sz w:val="18"/>
        <w:szCs w:val="18"/>
        <w:lang w:val="pt-BR"/>
      </w:rPr>
      <w:fldChar w:fldCharType="end"/>
    </w:r>
    <w:r w:rsidRPr="00A05FA6">
      <w:rPr>
        <w:rFonts w:eastAsia="Batang" w:cs="Arial"/>
        <w:sz w:val="18"/>
        <w:szCs w:val="18"/>
        <w:lang w:val="pt-BR"/>
      </w:rPr>
      <w:t xml:space="preserve"> de </w:t>
    </w:r>
    <w:r w:rsidRPr="00A05FA6">
      <w:rPr>
        <w:rFonts w:eastAsia="Batang" w:cs="Arial"/>
        <w:sz w:val="18"/>
        <w:szCs w:val="18"/>
        <w:lang w:val="pt-BR"/>
      </w:rPr>
      <w:fldChar w:fldCharType="begin"/>
    </w:r>
    <w:r w:rsidRPr="00A05FA6">
      <w:rPr>
        <w:rFonts w:eastAsia="Batang" w:cs="Arial"/>
        <w:sz w:val="18"/>
        <w:szCs w:val="18"/>
        <w:lang w:val="pt-BR"/>
      </w:rPr>
      <w:instrText xml:space="preserve"> NUMPAGES </w:instrText>
    </w:r>
    <w:r w:rsidRPr="00A05FA6">
      <w:rPr>
        <w:rFonts w:eastAsia="Batang" w:cs="Arial"/>
        <w:sz w:val="18"/>
        <w:szCs w:val="18"/>
        <w:lang w:val="pt-BR"/>
      </w:rPr>
      <w:fldChar w:fldCharType="separate"/>
    </w:r>
    <w:r w:rsidR="005755B5">
      <w:rPr>
        <w:rFonts w:eastAsia="Batang" w:cs="Arial"/>
        <w:noProof/>
        <w:sz w:val="18"/>
        <w:szCs w:val="18"/>
        <w:lang w:val="pt-BR"/>
      </w:rPr>
      <w:t>15</w:t>
    </w:r>
    <w:r w:rsidRPr="00A05FA6">
      <w:rPr>
        <w:rFonts w:eastAsia="Batang" w:cs="Arial"/>
        <w:sz w:val="18"/>
        <w:szCs w:val="18"/>
        <w:lang w:val="pt-BR"/>
      </w:rPr>
      <w:fldChar w:fldCharType="end"/>
    </w:r>
  </w:p>
  <w:p w:rsidR="003767CE" w:rsidRPr="00A10D2F" w:rsidRDefault="003767CE" w:rsidP="003767CE">
    <w:pPr>
      <w:pStyle w:val="Piedepgina"/>
      <w:jc w:val="center"/>
      <w:rPr>
        <w:rFonts w:eastAsia="Batang" w:cs="Arial"/>
        <w:sz w:val="14"/>
        <w:szCs w:val="14"/>
        <w:lang w:val="pt-BR"/>
      </w:rPr>
    </w:pPr>
    <w:r w:rsidRPr="00A10D2F">
      <w:rPr>
        <w:rFonts w:eastAsia="Batang" w:cs="Arial"/>
        <w:b/>
        <w:sz w:val="14"/>
        <w:szCs w:val="14"/>
        <w:lang w:val="pt-BR"/>
      </w:rPr>
      <w:t>SEDE PRINCIPAL</w:t>
    </w:r>
    <w:r w:rsidRPr="00A10D2F">
      <w:rPr>
        <w:rFonts w:eastAsia="Batang" w:cs="Arial"/>
        <w:sz w:val="14"/>
        <w:szCs w:val="14"/>
        <w:lang w:val="pt-BR"/>
      </w:rPr>
      <w:t>: Tel.: (8) 4 29 66 41 - 4 29 66 42 – 429 52 67, Fax: (8) 4 29 52 55 , MOCOA (PUTUMAYO)</w:t>
    </w:r>
  </w:p>
  <w:p w:rsidR="003767CE" w:rsidRPr="00A10D2F" w:rsidRDefault="003767CE" w:rsidP="003767CE">
    <w:pPr>
      <w:pStyle w:val="Piedepgina"/>
      <w:jc w:val="center"/>
      <w:rPr>
        <w:rFonts w:eastAsia="Batang" w:cs="Arial"/>
        <w:sz w:val="14"/>
        <w:szCs w:val="14"/>
        <w:lang w:val="pt-BR"/>
      </w:rPr>
    </w:pPr>
    <w:r w:rsidRPr="00A10D2F">
      <w:rPr>
        <w:rFonts w:eastAsia="Batang" w:cs="Arial"/>
        <w:b/>
        <w:sz w:val="14"/>
        <w:szCs w:val="14"/>
        <w:lang w:val="pt-BR"/>
      </w:rPr>
      <w:t>TERRITORIALES: AMAZONAS</w:t>
    </w:r>
    <w:r w:rsidRPr="00A10D2F">
      <w:rPr>
        <w:rFonts w:eastAsia="Batang" w:cs="Arial"/>
        <w:sz w:val="14"/>
        <w:szCs w:val="14"/>
        <w:lang w:val="pt-BR"/>
      </w:rPr>
      <w:t xml:space="preserve">: Tel.:(8) 5 92 50 64 - 5 92 76 19, Fax: (8) 5 92 50 65, </w:t>
    </w:r>
    <w:r w:rsidRPr="00A10D2F">
      <w:rPr>
        <w:rFonts w:eastAsia="Batang" w:cs="Arial"/>
        <w:b/>
        <w:sz w:val="14"/>
        <w:szCs w:val="14"/>
        <w:lang w:val="pt-BR"/>
      </w:rPr>
      <w:t>CAQUETÁ</w:t>
    </w:r>
    <w:r w:rsidRPr="00A10D2F">
      <w:rPr>
        <w:rFonts w:eastAsia="Batang" w:cs="Arial"/>
        <w:sz w:val="14"/>
        <w:szCs w:val="14"/>
        <w:lang w:val="pt-BR"/>
      </w:rPr>
      <w:t xml:space="preserve">: Tel.: (8) 4 35 18 70 -  4 35 74 56   </w:t>
    </w:r>
  </w:p>
  <w:p w:rsidR="003767CE" w:rsidRPr="00A10D2F" w:rsidRDefault="003767CE" w:rsidP="003767CE">
    <w:pPr>
      <w:pStyle w:val="Piedepgina"/>
      <w:jc w:val="center"/>
      <w:rPr>
        <w:rFonts w:eastAsia="Batang" w:cs="Arial"/>
        <w:sz w:val="14"/>
        <w:szCs w:val="14"/>
        <w:lang w:val="pt-BR"/>
      </w:rPr>
    </w:pPr>
    <w:r w:rsidRPr="00A10D2F">
      <w:rPr>
        <w:rFonts w:eastAsia="Batang" w:cs="Arial"/>
        <w:sz w:val="14"/>
        <w:szCs w:val="14"/>
        <w:lang w:val="pt-BR"/>
      </w:rPr>
      <w:t xml:space="preserve"> Fax: (8) 4 35 68 84, </w:t>
    </w:r>
    <w:r w:rsidRPr="00A10D2F">
      <w:rPr>
        <w:rFonts w:eastAsia="Batang" w:cs="Arial"/>
        <w:b/>
        <w:sz w:val="14"/>
        <w:szCs w:val="14"/>
        <w:lang w:val="pt-BR"/>
      </w:rPr>
      <w:t>PUTUMAYO</w:t>
    </w:r>
    <w:r w:rsidRPr="00A10D2F">
      <w:rPr>
        <w:rFonts w:eastAsia="Batang" w:cs="Arial"/>
        <w:sz w:val="14"/>
        <w:szCs w:val="14"/>
        <w:lang w:val="pt-BR"/>
      </w:rPr>
      <w:t xml:space="preserve">:  Telefax: (8) 4 29 63 95 </w:t>
    </w:r>
  </w:p>
  <w:p w:rsidR="003767CE" w:rsidRDefault="003767CE" w:rsidP="003767CE">
    <w:pPr>
      <w:pStyle w:val="Piedepgina"/>
      <w:jc w:val="center"/>
      <w:rPr>
        <w:rFonts w:eastAsia="Batang" w:cs="Arial"/>
        <w:b/>
        <w:sz w:val="14"/>
        <w:szCs w:val="14"/>
        <w:lang w:val="pt-BR"/>
      </w:rPr>
    </w:pPr>
    <w:r>
      <w:rPr>
        <w:rFonts w:eastAsia="Batang" w:cs="Arial"/>
        <w:sz w:val="14"/>
        <w:szCs w:val="14"/>
        <w:lang w:val="pt-BR"/>
      </w:rPr>
      <w:t xml:space="preserve">Correo Electronico: </w:t>
    </w:r>
    <w:r w:rsidRPr="00904916">
      <w:rPr>
        <w:rFonts w:eastAsia="Batang" w:cs="Arial"/>
        <w:b/>
        <w:color w:val="0000FF"/>
        <w:sz w:val="14"/>
        <w:szCs w:val="14"/>
        <w:u w:val="single"/>
        <w:lang w:val="pt-BR"/>
      </w:rPr>
      <w:t>correspondência@corpoamazonia.gov.co</w:t>
    </w:r>
  </w:p>
  <w:p w:rsidR="003767CE" w:rsidRDefault="003767CE" w:rsidP="003767CE">
    <w:pPr>
      <w:pStyle w:val="Piedepgina"/>
      <w:jc w:val="center"/>
      <w:rPr>
        <w:rFonts w:eastAsia="Batang" w:cs="Arial"/>
        <w:sz w:val="14"/>
        <w:szCs w:val="14"/>
      </w:rPr>
    </w:pPr>
    <w:r w:rsidRPr="00084003">
      <w:rPr>
        <w:rFonts w:eastAsia="Batang" w:cs="Arial"/>
        <w:b/>
        <w:sz w:val="14"/>
        <w:szCs w:val="14"/>
      </w:rPr>
      <w:t>Línea de Atención al Cliente:</w:t>
    </w:r>
    <w:r w:rsidRPr="00084003">
      <w:rPr>
        <w:rFonts w:eastAsia="Batang" w:cs="Arial"/>
        <w:sz w:val="14"/>
        <w:szCs w:val="14"/>
      </w:rPr>
      <w:t xml:space="preserve"> </w:t>
    </w:r>
    <w:smartTag w:uri="urn:schemas-microsoft-com:office:smarttags" w:element="phone">
      <w:smartTagPr>
        <w:attr w:uri="urn:schemas-microsoft-com:office:office" w:name="ls" w:val="trans"/>
      </w:smartTagPr>
      <w:r w:rsidRPr="00084003">
        <w:rPr>
          <w:rFonts w:eastAsia="Batang" w:cs="Arial"/>
          <w:sz w:val="14"/>
          <w:szCs w:val="14"/>
        </w:rPr>
        <w:t>01 8000 930 506</w:t>
      </w:r>
    </w:smartTag>
    <w:r w:rsidRPr="00084003">
      <w:rPr>
        <w:rFonts w:eastAsia="Batang" w:cs="Arial"/>
        <w:sz w:val="14"/>
        <w:szCs w:val="14"/>
      </w:rPr>
      <w:t xml:space="preserve"> </w:t>
    </w:r>
  </w:p>
  <w:tbl>
    <w:tblPr>
      <w:tblW w:w="49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6"/>
      <w:gridCol w:w="2359"/>
      <w:gridCol w:w="691"/>
      <w:gridCol w:w="2625"/>
      <w:gridCol w:w="609"/>
      <w:gridCol w:w="663"/>
    </w:tblGrid>
    <w:tr w:rsidR="00C609AC" w:rsidTr="00384D36">
      <w:tc>
        <w:tcPr>
          <w:tcW w:w="1009" w:type="pct"/>
          <w:tcBorders>
            <w:top w:val="single" w:sz="4" w:space="0" w:color="auto"/>
            <w:left w:val="single" w:sz="4" w:space="0" w:color="auto"/>
            <w:bottom w:val="single" w:sz="4" w:space="0" w:color="auto"/>
            <w:right w:val="single" w:sz="4" w:space="0" w:color="auto"/>
          </w:tcBorders>
          <w:vAlign w:val="center"/>
        </w:tcPr>
        <w:p w:rsidR="00C609AC" w:rsidRDefault="00C609AC" w:rsidP="003767CE">
          <w:pPr>
            <w:pStyle w:val="Piedepgina"/>
            <w:jc w:val="center"/>
            <w:rPr>
              <w:rFonts w:cs="Arial"/>
              <w:sz w:val="16"/>
              <w:szCs w:val="16"/>
            </w:rPr>
          </w:pPr>
          <w:r>
            <w:rPr>
              <w:rFonts w:cs="Arial"/>
              <w:sz w:val="16"/>
              <w:szCs w:val="16"/>
            </w:rPr>
            <w:t>Elaboró jurídicamente</w:t>
          </w:r>
        </w:p>
      </w:tc>
      <w:tc>
        <w:tcPr>
          <w:tcW w:w="1355" w:type="pct"/>
          <w:tcBorders>
            <w:top w:val="single" w:sz="4" w:space="0" w:color="auto"/>
            <w:left w:val="single" w:sz="4" w:space="0" w:color="auto"/>
            <w:bottom w:val="single" w:sz="4" w:space="0" w:color="auto"/>
            <w:right w:val="single" w:sz="4" w:space="0" w:color="auto"/>
          </w:tcBorders>
          <w:vAlign w:val="center"/>
        </w:tcPr>
        <w:p w:rsidR="00C609AC" w:rsidRDefault="00C609AC" w:rsidP="003767CE">
          <w:pPr>
            <w:pStyle w:val="Piedepgina"/>
            <w:jc w:val="center"/>
            <w:rPr>
              <w:rFonts w:cs="Arial"/>
              <w:sz w:val="16"/>
              <w:szCs w:val="16"/>
            </w:rPr>
          </w:pPr>
          <w:r>
            <w:rPr>
              <w:rFonts w:cs="Arial"/>
              <w:sz w:val="16"/>
              <w:szCs w:val="16"/>
            </w:rPr>
            <w:t>Mauricio Ramón</w:t>
          </w:r>
        </w:p>
      </w:tc>
      <w:tc>
        <w:tcPr>
          <w:tcW w:w="397" w:type="pct"/>
          <w:tcBorders>
            <w:top w:val="single" w:sz="4" w:space="0" w:color="auto"/>
            <w:left w:val="single" w:sz="4" w:space="0" w:color="auto"/>
            <w:bottom w:val="single" w:sz="4" w:space="0" w:color="auto"/>
            <w:right w:val="single" w:sz="4" w:space="0" w:color="auto"/>
          </w:tcBorders>
          <w:vAlign w:val="center"/>
        </w:tcPr>
        <w:p w:rsidR="00C609AC" w:rsidRDefault="00C609AC" w:rsidP="003767CE">
          <w:pPr>
            <w:pStyle w:val="Piedepgina"/>
            <w:jc w:val="center"/>
            <w:rPr>
              <w:rFonts w:cs="Arial"/>
              <w:sz w:val="16"/>
              <w:szCs w:val="16"/>
            </w:rPr>
          </w:pPr>
          <w:r>
            <w:rPr>
              <w:rFonts w:cs="Arial"/>
              <w:sz w:val="16"/>
              <w:szCs w:val="16"/>
            </w:rPr>
            <w:t xml:space="preserve">Cargo </w:t>
          </w:r>
        </w:p>
      </w:tc>
      <w:tc>
        <w:tcPr>
          <w:tcW w:w="1508" w:type="pct"/>
          <w:tcBorders>
            <w:top w:val="single" w:sz="4" w:space="0" w:color="auto"/>
            <w:left w:val="single" w:sz="4" w:space="0" w:color="auto"/>
            <w:bottom w:val="single" w:sz="4" w:space="0" w:color="auto"/>
            <w:right w:val="single" w:sz="4" w:space="0" w:color="auto"/>
          </w:tcBorders>
          <w:vAlign w:val="center"/>
        </w:tcPr>
        <w:p w:rsidR="00C609AC" w:rsidRDefault="00C609AC" w:rsidP="003767CE">
          <w:pPr>
            <w:pStyle w:val="Piedepgina"/>
            <w:jc w:val="center"/>
            <w:rPr>
              <w:rFonts w:cs="Arial"/>
              <w:sz w:val="16"/>
              <w:szCs w:val="16"/>
            </w:rPr>
          </w:pPr>
          <w:r>
            <w:rPr>
              <w:rFonts w:cs="Arial"/>
              <w:sz w:val="16"/>
              <w:szCs w:val="16"/>
            </w:rPr>
            <w:t>Abogado contratista OJ DG</w:t>
          </w:r>
        </w:p>
      </w:tc>
      <w:tc>
        <w:tcPr>
          <w:tcW w:w="350" w:type="pct"/>
          <w:tcBorders>
            <w:top w:val="single" w:sz="4" w:space="0" w:color="auto"/>
            <w:left w:val="single" w:sz="4" w:space="0" w:color="auto"/>
            <w:bottom w:val="single" w:sz="4" w:space="0" w:color="auto"/>
            <w:right w:val="single" w:sz="4" w:space="0" w:color="auto"/>
          </w:tcBorders>
          <w:vAlign w:val="center"/>
        </w:tcPr>
        <w:p w:rsidR="00C609AC" w:rsidRDefault="00C609AC" w:rsidP="003767CE">
          <w:pPr>
            <w:pStyle w:val="Piedepgina"/>
            <w:jc w:val="center"/>
            <w:rPr>
              <w:rFonts w:cs="Arial"/>
              <w:color w:val="000000"/>
              <w:sz w:val="16"/>
              <w:szCs w:val="16"/>
            </w:rPr>
          </w:pPr>
          <w:r>
            <w:rPr>
              <w:rFonts w:cs="Arial"/>
              <w:color w:val="000000"/>
              <w:sz w:val="16"/>
              <w:szCs w:val="16"/>
            </w:rPr>
            <w:t xml:space="preserve">Firma </w:t>
          </w:r>
        </w:p>
      </w:tc>
      <w:tc>
        <w:tcPr>
          <w:tcW w:w="381" w:type="pct"/>
          <w:tcBorders>
            <w:top w:val="single" w:sz="4" w:space="0" w:color="auto"/>
            <w:left w:val="single" w:sz="4" w:space="0" w:color="auto"/>
            <w:bottom w:val="single" w:sz="4" w:space="0" w:color="auto"/>
            <w:right w:val="single" w:sz="4" w:space="0" w:color="auto"/>
          </w:tcBorders>
          <w:vAlign w:val="center"/>
        </w:tcPr>
        <w:p w:rsidR="00C609AC" w:rsidRDefault="00C609AC" w:rsidP="003767CE">
          <w:pPr>
            <w:pStyle w:val="Piedepgina"/>
            <w:jc w:val="center"/>
            <w:rPr>
              <w:rFonts w:cs="Arial"/>
              <w:color w:val="0000FF"/>
              <w:sz w:val="16"/>
              <w:szCs w:val="16"/>
            </w:rPr>
          </w:pPr>
        </w:p>
      </w:tc>
    </w:tr>
    <w:tr w:rsidR="003767CE" w:rsidTr="00384D36">
      <w:tc>
        <w:tcPr>
          <w:tcW w:w="1009" w:type="pct"/>
          <w:tcBorders>
            <w:top w:val="single" w:sz="4" w:space="0" w:color="auto"/>
            <w:left w:val="single" w:sz="4" w:space="0" w:color="auto"/>
            <w:bottom w:val="single" w:sz="4" w:space="0" w:color="auto"/>
            <w:right w:val="single" w:sz="4" w:space="0" w:color="auto"/>
          </w:tcBorders>
          <w:vAlign w:val="center"/>
        </w:tcPr>
        <w:p w:rsidR="003767CE" w:rsidRDefault="003767CE" w:rsidP="003767CE">
          <w:pPr>
            <w:pStyle w:val="Piedepgina"/>
            <w:jc w:val="center"/>
            <w:rPr>
              <w:rFonts w:cs="Arial"/>
              <w:sz w:val="16"/>
              <w:szCs w:val="16"/>
            </w:rPr>
          </w:pPr>
          <w:r>
            <w:rPr>
              <w:rFonts w:cs="Arial"/>
              <w:sz w:val="16"/>
              <w:szCs w:val="16"/>
            </w:rPr>
            <w:t>Revisó jurídicamente</w:t>
          </w:r>
        </w:p>
      </w:tc>
      <w:tc>
        <w:tcPr>
          <w:tcW w:w="1355" w:type="pct"/>
          <w:tcBorders>
            <w:top w:val="single" w:sz="4" w:space="0" w:color="auto"/>
            <w:left w:val="single" w:sz="4" w:space="0" w:color="auto"/>
            <w:bottom w:val="single" w:sz="4" w:space="0" w:color="auto"/>
            <w:right w:val="single" w:sz="4" w:space="0" w:color="auto"/>
          </w:tcBorders>
          <w:vAlign w:val="center"/>
        </w:tcPr>
        <w:p w:rsidR="003767CE" w:rsidRDefault="003767CE" w:rsidP="003767CE">
          <w:pPr>
            <w:pStyle w:val="Piedepgina"/>
            <w:jc w:val="center"/>
            <w:rPr>
              <w:rFonts w:cs="Arial"/>
              <w:sz w:val="16"/>
              <w:szCs w:val="16"/>
            </w:rPr>
          </w:pPr>
          <w:r>
            <w:rPr>
              <w:rFonts w:cs="Arial"/>
              <w:sz w:val="16"/>
              <w:szCs w:val="16"/>
            </w:rPr>
            <w:t>Darío F. Andrade Enríquez</w:t>
          </w:r>
        </w:p>
      </w:tc>
      <w:tc>
        <w:tcPr>
          <w:tcW w:w="397" w:type="pct"/>
          <w:tcBorders>
            <w:top w:val="single" w:sz="4" w:space="0" w:color="auto"/>
            <w:left w:val="single" w:sz="4" w:space="0" w:color="auto"/>
            <w:bottom w:val="single" w:sz="4" w:space="0" w:color="auto"/>
            <w:right w:val="single" w:sz="4" w:space="0" w:color="auto"/>
          </w:tcBorders>
          <w:vAlign w:val="center"/>
        </w:tcPr>
        <w:p w:rsidR="003767CE" w:rsidRDefault="003767CE" w:rsidP="003767CE">
          <w:pPr>
            <w:pStyle w:val="Piedepgina"/>
            <w:jc w:val="center"/>
            <w:rPr>
              <w:rFonts w:cs="Arial"/>
              <w:color w:val="0000FF"/>
              <w:sz w:val="16"/>
              <w:szCs w:val="16"/>
            </w:rPr>
          </w:pPr>
          <w:r>
            <w:rPr>
              <w:rFonts w:cs="Arial"/>
              <w:sz w:val="16"/>
              <w:szCs w:val="16"/>
            </w:rPr>
            <w:t>Cargo</w:t>
          </w:r>
        </w:p>
      </w:tc>
      <w:tc>
        <w:tcPr>
          <w:tcW w:w="1508" w:type="pct"/>
          <w:tcBorders>
            <w:top w:val="single" w:sz="4" w:space="0" w:color="auto"/>
            <w:left w:val="single" w:sz="4" w:space="0" w:color="auto"/>
            <w:bottom w:val="single" w:sz="4" w:space="0" w:color="auto"/>
            <w:right w:val="single" w:sz="4" w:space="0" w:color="auto"/>
          </w:tcBorders>
          <w:vAlign w:val="center"/>
        </w:tcPr>
        <w:p w:rsidR="003767CE" w:rsidRDefault="003767CE" w:rsidP="003767CE">
          <w:pPr>
            <w:pStyle w:val="Piedepgina"/>
            <w:jc w:val="center"/>
            <w:rPr>
              <w:rFonts w:cs="Arial"/>
              <w:sz w:val="16"/>
              <w:szCs w:val="16"/>
            </w:rPr>
          </w:pPr>
          <w:r>
            <w:rPr>
              <w:rFonts w:cs="Arial"/>
              <w:sz w:val="16"/>
              <w:szCs w:val="16"/>
            </w:rPr>
            <w:t>Profesional Especializado OJ DG</w:t>
          </w:r>
        </w:p>
      </w:tc>
      <w:tc>
        <w:tcPr>
          <w:tcW w:w="350" w:type="pct"/>
          <w:tcBorders>
            <w:top w:val="single" w:sz="4" w:space="0" w:color="auto"/>
            <w:left w:val="single" w:sz="4" w:space="0" w:color="auto"/>
            <w:bottom w:val="single" w:sz="4" w:space="0" w:color="auto"/>
            <w:right w:val="single" w:sz="4" w:space="0" w:color="auto"/>
          </w:tcBorders>
          <w:vAlign w:val="center"/>
        </w:tcPr>
        <w:p w:rsidR="003767CE" w:rsidRDefault="003767CE" w:rsidP="003767CE">
          <w:pPr>
            <w:pStyle w:val="Piedepgina"/>
            <w:jc w:val="center"/>
            <w:rPr>
              <w:rFonts w:cs="Arial"/>
              <w:color w:val="000000"/>
              <w:sz w:val="16"/>
              <w:szCs w:val="16"/>
            </w:rPr>
          </w:pPr>
          <w:r>
            <w:rPr>
              <w:rFonts w:cs="Arial"/>
              <w:color w:val="000000"/>
              <w:sz w:val="16"/>
              <w:szCs w:val="16"/>
            </w:rPr>
            <w:t>Firma</w:t>
          </w:r>
        </w:p>
      </w:tc>
      <w:tc>
        <w:tcPr>
          <w:tcW w:w="381" w:type="pct"/>
          <w:tcBorders>
            <w:top w:val="single" w:sz="4" w:space="0" w:color="auto"/>
            <w:left w:val="single" w:sz="4" w:space="0" w:color="auto"/>
            <w:bottom w:val="single" w:sz="4" w:space="0" w:color="auto"/>
            <w:right w:val="single" w:sz="4" w:space="0" w:color="auto"/>
          </w:tcBorders>
          <w:vAlign w:val="center"/>
        </w:tcPr>
        <w:p w:rsidR="003767CE" w:rsidRDefault="003767CE" w:rsidP="003767CE">
          <w:pPr>
            <w:pStyle w:val="Piedepgina"/>
            <w:jc w:val="center"/>
            <w:rPr>
              <w:rFonts w:cs="Arial"/>
              <w:color w:val="0000FF"/>
              <w:sz w:val="16"/>
              <w:szCs w:val="16"/>
            </w:rPr>
          </w:pPr>
        </w:p>
      </w:tc>
    </w:tr>
  </w:tbl>
  <w:p w:rsidR="003767CE" w:rsidRDefault="003767CE" w:rsidP="003767C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5CE6" w:rsidRDefault="00E05CE6" w:rsidP="00363786">
      <w:pPr>
        <w:spacing w:after="0" w:line="240" w:lineRule="auto"/>
      </w:pPr>
      <w:r>
        <w:separator/>
      </w:r>
    </w:p>
  </w:footnote>
  <w:footnote w:type="continuationSeparator" w:id="0">
    <w:p w:rsidR="00E05CE6" w:rsidRDefault="00E05CE6" w:rsidP="0036378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92"/>
      <w:gridCol w:w="2871"/>
      <w:gridCol w:w="4665"/>
    </w:tblGrid>
    <w:tr w:rsidR="005D1D8E" w:rsidRPr="005D1D8E" w:rsidTr="005D1D8E">
      <w:trPr>
        <w:cantSplit/>
        <w:trHeight w:val="695"/>
        <w:jc w:val="center"/>
      </w:trPr>
      <w:tc>
        <w:tcPr>
          <w:tcW w:w="732" w:type="pct"/>
          <w:vMerge w:val="restart"/>
          <w:tcBorders>
            <w:top w:val="single" w:sz="4" w:space="0" w:color="auto"/>
            <w:left w:val="single" w:sz="4" w:space="0" w:color="auto"/>
            <w:bottom w:val="single" w:sz="4" w:space="0" w:color="auto"/>
            <w:right w:val="single" w:sz="4" w:space="0" w:color="auto"/>
          </w:tcBorders>
          <w:vAlign w:val="center"/>
          <w:hideMark/>
        </w:tcPr>
        <w:p w:rsidR="005D1D8E" w:rsidRPr="005D1D8E" w:rsidRDefault="005D1D8E" w:rsidP="005D1D8E">
          <w:pPr>
            <w:jc w:val="center"/>
            <w:rPr>
              <w:rFonts w:ascii="Arial" w:hAnsi="Arial" w:cs="Arial"/>
              <w:sz w:val="20"/>
              <w:szCs w:val="20"/>
            </w:rPr>
          </w:pPr>
          <w:r w:rsidRPr="005D1D8E">
            <w:rPr>
              <w:rFonts w:ascii="Arial" w:hAnsi="Arial" w:cs="Arial"/>
              <w:noProof/>
              <w:lang w:eastAsia="es-CO"/>
            </w:rPr>
            <w:drawing>
              <wp:inline distT="0" distB="0" distL="0" distR="0">
                <wp:extent cx="731520" cy="548640"/>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a:ln>
                          <a:noFill/>
                        </a:ln>
                      </pic:spPr>
                    </pic:pic>
                  </a:graphicData>
                </a:graphic>
              </wp:inline>
            </w:drawing>
          </w:r>
          <w:r w:rsidRPr="005D1D8E">
            <w:rPr>
              <w:rFonts w:ascii="Arial" w:hAnsi="Arial" w:cs="Arial"/>
              <w:sz w:val="20"/>
              <w:szCs w:val="20"/>
              <w:lang w:val="en-US"/>
            </w:rPr>
            <w:br w:type="page"/>
          </w:r>
          <w:r w:rsidRPr="005D1D8E">
            <w:rPr>
              <w:rFonts w:ascii="Arial" w:hAnsi="Arial" w:cs="Arial"/>
              <w:b/>
              <w:sz w:val="20"/>
              <w:szCs w:val="20"/>
            </w:rPr>
            <w:br w:type="page"/>
          </w:r>
          <w:r w:rsidRPr="005D1D8E">
            <w:rPr>
              <w:rFonts w:ascii="Arial" w:hAnsi="Arial" w:cs="Arial"/>
              <w:b/>
              <w:sz w:val="20"/>
              <w:szCs w:val="20"/>
            </w:rPr>
            <w:br w:type="page"/>
          </w:r>
        </w:p>
      </w:tc>
      <w:tc>
        <w:tcPr>
          <w:tcW w:w="4268" w:type="pct"/>
          <w:gridSpan w:val="2"/>
          <w:tcBorders>
            <w:top w:val="single" w:sz="4" w:space="0" w:color="auto"/>
            <w:left w:val="single" w:sz="4" w:space="0" w:color="auto"/>
            <w:bottom w:val="single" w:sz="4" w:space="0" w:color="auto"/>
            <w:right w:val="single" w:sz="4" w:space="0" w:color="auto"/>
          </w:tcBorders>
          <w:vAlign w:val="center"/>
          <w:hideMark/>
        </w:tcPr>
        <w:p w:rsidR="005D1D8E" w:rsidRPr="005D1D8E" w:rsidRDefault="005D1D8E" w:rsidP="005D1D8E">
          <w:pPr>
            <w:jc w:val="center"/>
            <w:rPr>
              <w:rFonts w:ascii="Arial" w:hAnsi="Arial" w:cs="Arial"/>
            </w:rPr>
          </w:pPr>
          <w:r w:rsidRPr="005D1D8E">
            <w:rPr>
              <w:rFonts w:ascii="Arial" w:hAnsi="Arial" w:cs="Arial"/>
              <w:b/>
              <w:sz w:val="20"/>
              <w:szCs w:val="20"/>
            </w:rPr>
            <w:t>CONTRATO DE PRESTACIÓN DE SERVICIOS PROFESIONALES</w:t>
          </w:r>
          <w:r w:rsidR="00153958">
            <w:rPr>
              <w:rFonts w:ascii="Arial" w:hAnsi="Arial" w:cs="Arial"/>
              <w:b/>
              <w:sz w:val="20"/>
              <w:szCs w:val="20"/>
            </w:rPr>
            <w:t xml:space="preserve"> Y/O APOYO A LA GESTIÓN</w:t>
          </w:r>
        </w:p>
      </w:tc>
    </w:tr>
    <w:tr w:rsidR="005D1D8E" w:rsidRPr="005D1D8E" w:rsidTr="005D1D8E">
      <w:trPr>
        <w:cantSplit/>
        <w:trHeight w:val="22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1D8E" w:rsidRPr="005D1D8E" w:rsidRDefault="005D1D8E" w:rsidP="005D1D8E">
          <w:pPr>
            <w:rPr>
              <w:rFonts w:ascii="Arial" w:hAnsi="Arial" w:cs="Arial"/>
              <w:sz w:val="20"/>
              <w:szCs w:val="20"/>
            </w:rPr>
          </w:pPr>
        </w:p>
      </w:tc>
      <w:tc>
        <w:tcPr>
          <w:tcW w:w="4268" w:type="pct"/>
          <w:gridSpan w:val="2"/>
          <w:tcBorders>
            <w:top w:val="single" w:sz="4" w:space="0" w:color="auto"/>
            <w:left w:val="single" w:sz="4" w:space="0" w:color="auto"/>
            <w:bottom w:val="single" w:sz="4" w:space="0" w:color="auto"/>
            <w:right w:val="single" w:sz="4" w:space="0" w:color="auto"/>
          </w:tcBorders>
          <w:vAlign w:val="center"/>
          <w:hideMark/>
        </w:tcPr>
        <w:p w:rsidR="005D1D8E" w:rsidRPr="005D1D8E" w:rsidRDefault="005D1D8E" w:rsidP="005D1D8E">
          <w:pPr>
            <w:jc w:val="center"/>
            <w:rPr>
              <w:rFonts w:ascii="Arial" w:hAnsi="Arial" w:cs="Arial"/>
              <w:noProof/>
              <w:sz w:val="20"/>
              <w:szCs w:val="20"/>
            </w:rPr>
          </w:pPr>
          <w:r w:rsidRPr="005D1D8E">
            <w:rPr>
              <w:rFonts w:ascii="Arial" w:hAnsi="Arial" w:cs="Arial"/>
              <w:i/>
              <w:sz w:val="20"/>
              <w:szCs w:val="20"/>
            </w:rPr>
            <w:t>Corporación para el Desarrollo Sostenible del Sur de la Amazonia</w:t>
          </w:r>
        </w:p>
      </w:tc>
    </w:tr>
    <w:tr w:rsidR="005D1D8E" w:rsidRPr="005D1D8E" w:rsidTr="005D1D8E">
      <w:trPr>
        <w:cantSplit/>
        <w:trHeight w:val="227"/>
        <w:jc w:val="center"/>
      </w:trPr>
      <w:tc>
        <w:tcPr>
          <w:tcW w:w="2358" w:type="pct"/>
          <w:gridSpan w:val="2"/>
          <w:tcBorders>
            <w:top w:val="single" w:sz="4" w:space="0" w:color="auto"/>
            <w:left w:val="single" w:sz="4" w:space="0" w:color="auto"/>
            <w:bottom w:val="single" w:sz="4" w:space="0" w:color="auto"/>
            <w:right w:val="single" w:sz="4" w:space="0" w:color="auto"/>
          </w:tcBorders>
          <w:vAlign w:val="center"/>
          <w:hideMark/>
        </w:tcPr>
        <w:p w:rsidR="005D1D8E" w:rsidRPr="00C260F0" w:rsidRDefault="005D1D8E" w:rsidP="005D1D8E">
          <w:pPr>
            <w:jc w:val="center"/>
            <w:rPr>
              <w:rFonts w:ascii="Arial" w:hAnsi="Arial" w:cs="Arial"/>
              <w:b/>
              <w:sz w:val="20"/>
              <w:szCs w:val="20"/>
            </w:rPr>
          </w:pPr>
          <w:r w:rsidRPr="00C260F0">
            <w:rPr>
              <w:rFonts w:ascii="Arial" w:hAnsi="Arial" w:cs="Arial"/>
              <w:b/>
              <w:sz w:val="20"/>
              <w:szCs w:val="20"/>
            </w:rPr>
            <w:t xml:space="preserve">Código: </w:t>
          </w:r>
          <w:r w:rsidRPr="00C260F0">
            <w:rPr>
              <w:rFonts w:ascii="Arial" w:hAnsi="Arial" w:cs="Arial"/>
              <w:sz w:val="20"/>
              <w:szCs w:val="20"/>
            </w:rPr>
            <w:t>F-CBS-CPS-009</w:t>
          </w:r>
        </w:p>
      </w:tc>
      <w:tc>
        <w:tcPr>
          <w:tcW w:w="2642" w:type="pct"/>
          <w:tcBorders>
            <w:top w:val="single" w:sz="4" w:space="0" w:color="auto"/>
            <w:left w:val="single" w:sz="4" w:space="0" w:color="auto"/>
            <w:bottom w:val="single" w:sz="4" w:space="0" w:color="auto"/>
            <w:right w:val="single" w:sz="4" w:space="0" w:color="auto"/>
          </w:tcBorders>
          <w:vAlign w:val="center"/>
          <w:hideMark/>
        </w:tcPr>
        <w:p w:rsidR="005D1D8E" w:rsidRPr="00C260F0" w:rsidRDefault="005D1D8E" w:rsidP="005D1D8E">
          <w:pPr>
            <w:jc w:val="center"/>
            <w:rPr>
              <w:rFonts w:ascii="Arial" w:hAnsi="Arial" w:cs="Arial"/>
              <w:sz w:val="20"/>
              <w:szCs w:val="20"/>
            </w:rPr>
          </w:pPr>
          <w:r w:rsidRPr="00C260F0">
            <w:rPr>
              <w:rFonts w:ascii="Arial" w:hAnsi="Arial" w:cs="Arial"/>
              <w:b/>
              <w:sz w:val="20"/>
              <w:szCs w:val="20"/>
            </w:rPr>
            <w:t xml:space="preserve">Versión: </w:t>
          </w:r>
          <w:r w:rsidRPr="00C260F0">
            <w:rPr>
              <w:rFonts w:ascii="Arial" w:hAnsi="Arial" w:cs="Arial"/>
              <w:sz w:val="20"/>
              <w:szCs w:val="20"/>
            </w:rPr>
            <w:t>1.0-2014</w:t>
          </w:r>
        </w:p>
      </w:tc>
    </w:tr>
  </w:tbl>
  <w:p w:rsidR="005D1D8E" w:rsidRPr="005D1D8E" w:rsidRDefault="005D1D8E" w:rsidP="005D1D8E">
    <w:pPr>
      <w:pStyle w:val="Encabezad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
      <w:gridCol w:w="1003"/>
      <w:gridCol w:w="556"/>
      <w:gridCol w:w="696"/>
      <w:gridCol w:w="2016"/>
      <w:gridCol w:w="4005"/>
    </w:tblGrid>
    <w:tr w:rsidR="005D1D8E" w:rsidRPr="005D1D8E" w:rsidTr="00384D36">
      <w:trPr>
        <w:trHeight w:val="505"/>
      </w:trPr>
      <w:tc>
        <w:tcPr>
          <w:tcW w:w="556" w:type="dxa"/>
          <w:shd w:val="clear" w:color="auto" w:fill="F3F3F3"/>
          <w:vAlign w:val="center"/>
        </w:tcPr>
        <w:p w:rsidR="005D1D8E" w:rsidRPr="005D1D8E" w:rsidRDefault="005D1D8E" w:rsidP="005D1D8E">
          <w:pPr>
            <w:pStyle w:val="Encabezado"/>
            <w:jc w:val="center"/>
            <w:rPr>
              <w:rFonts w:ascii="Arial" w:hAnsi="Arial" w:cs="Arial"/>
              <w:sz w:val="20"/>
              <w:szCs w:val="20"/>
            </w:rPr>
          </w:pPr>
          <w:r w:rsidRPr="005D1D8E">
            <w:rPr>
              <w:rFonts w:ascii="Arial" w:hAnsi="Arial" w:cs="Arial"/>
              <w:b/>
              <w:sz w:val="20"/>
              <w:szCs w:val="20"/>
            </w:rPr>
            <w:t>No</w:t>
          </w:r>
        </w:p>
      </w:tc>
      <w:tc>
        <w:tcPr>
          <w:tcW w:w="1047" w:type="dxa"/>
          <w:vAlign w:val="center"/>
        </w:tcPr>
        <w:p w:rsidR="005D1D8E" w:rsidRPr="005D1D8E" w:rsidRDefault="005D1D8E" w:rsidP="005D1D8E">
          <w:pPr>
            <w:pStyle w:val="Encabezado"/>
            <w:rPr>
              <w:rFonts w:ascii="Arial" w:hAnsi="Arial" w:cs="Arial"/>
              <w:sz w:val="20"/>
              <w:szCs w:val="20"/>
            </w:rPr>
          </w:pPr>
        </w:p>
      </w:tc>
      <w:tc>
        <w:tcPr>
          <w:tcW w:w="559" w:type="dxa"/>
          <w:shd w:val="clear" w:color="auto" w:fill="F3F3F3"/>
          <w:vAlign w:val="center"/>
        </w:tcPr>
        <w:p w:rsidR="005D1D8E" w:rsidRPr="005D1D8E" w:rsidRDefault="005D1D8E" w:rsidP="005D1D8E">
          <w:pPr>
            <w:pStyle w:val="Encabezado"/>
            <w:jc w:val="center"/>
            <w:rPr>
              <w:rFonts w:ascii="Arial" w:hAnsi="Arial" w:cs="Arial"/>
              <w:sz w:val="20"/>
              <w:szCs w:val="20"/>
            </w:rPr>
          </w:pPr>
          <w:r w:rsidRPr="005D1D8E">
            <w:rPr>
              <w:rFonts w:ascii="Arial" w:hAnsi="Arial" w:cs="Arial"/>
              <w:b/>
              <w:sz w:val="20"/>
              <w:szCs w:val="20"/>
            </w:rPr>
            <w:t>DE</w:t>
          </w:r>
        </w:p>
      </w:tc>
      <w:tc>
        <w:tcPr>
          <w:tcW w:w="698" w:type="dxa"/>
          <w:vAlign w:val="center"/>
        </w:tcPr>
        <w:p w:rsidR="005D1D8E" w:rsidRPr="005D1D8E" w:rsidRDefault="002C6A1A" w:rsidP="005D1D8E">
          <w:pPr>
            <w:pStyle w:val="Encabezado"/>
            <w:jc w:val="center"/>
            <w:rPr>
              <w:rFonts w:ascii="Arial" w:hAnsi="Arial" w:cs="Arial"/>
              <w:sz w:val="20"/>
              <w:szCs w:val="20"/>
            </w:rPr>
          </w:pPr>
          <w:r>
            <w:rPr>
              <w:rFonts w:ascii="Arial" w:hAnsi="Arial" w:cs="Arial"/>
              <w:sz w:val="20"/>
              <w:szCs w:val="20"/>
            </w:rPr>
            <w:t>2019</w:t>
          </w:r>
        </w:p>
      </w:tc>
      <w:tc>
        <w:tcPr>
          <w:tcW w:w="2046" w:type="dxa"/>
          <w:shd w:val="clear" w:color="auto" w:fill="F3F3F3"/>
          <w:vAlign w:val="center"/>
        </w:tcPr>
        <w:p w:rsidR="005D1D8E" w:rsidRPr="005D1D8E" w:rsidRDefault="005D1D8E" w:rsidP="005D1D8E">
          <w:pPr>
            <w:pStyle w:val="Encabezado"/>
            <w:rPr>
              <w:rFonts w:ascii="Arial" w:hAnsi="Arial" w:cs="Arial"/>
              <w:b/>
              <w:sz w:val="20"/>
              <w:szCs w:val="20"/>
            </w:rPr>
          </w:pPr>
          <w:r w:rsidRPr="005D1D8E">
            <w:rPr>
              <w:rFonts w:ascii="Arial" w:hAnsi="Arial" w:cs="Arial"/>
              <w:b/>
              <w:sz w:val="20"/>
              <w:szCs w:val="20"/>
            </w:rPr>
            <w:t>CELEBRADO CON</w:t>
          </w:r>
        </w:p>
      </w:tc>
      <w:tc>
        <w:tcPr>
          <w:tcW w:w="4150" w:type="dxa"/>
          <w:vAlign w:val="center"/>
        </w:tcPr>
        <w:p w:rsidR="005D1D8E" w:rsidRPr="005D1D8E" w:rsidRDefault="00C609AC" w:rsidP="005D1D8E">
          <w:pPr>
            <w:pStyle w:val="Encabezado"/>
            <w:tabs>
              <w:tab w:val="left" w:pos="253"/>
              <w:tab w:val="center" w:pos="1967"/>
            </w:tabs>
            <w:jc w:val="center"/>
            <w:rPr>
              <w:rFonts w:ascii="Arial" w:hAnsi="Arial" w:cs="Arial"/>
              <w:b/>
              <w:sz w:val="20"/>
              <w:szCs w:val="20"/>
            </w:rPr>
          </w:pPr>
          <w:r>
            <w:rPr>
              <w:rFonts w:ascii="Arial" w:hAnsi="Arial" w:cs="Arial"/>
              <w:b/>
              <w:sz w:val="20"/>
              <w:szCs w:val="20"/>
            </w:rPr>
            <w:t>NIDIA FRANCISCA TERÁN VIVAS</w:t>
          </w:r>
        </w:p>
      </w:tc>
    </w:tr>
  </w:tbl>
  <w:p w:rsidR="005D1D8E" w:rsidRDefault="005D1D8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493C68"/>
    <w:multiLevelType w:val="hybridMultilevel"/>
    <w:tmpl w:val="69B81C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2F3A3F"/>
    <w:multiLevelType w:val="multilevel"/>
    <w:tmpl w:val="88F6D33E"/>
    <w:lvl w:ilvl="0">
      <w:start w:val="9"/>
      <w:numFmt w:val="decimal"/>
      <w:lvlText w:val="%1."/>
      <w:lvlJc w:val="left"/>
      <w:pPr>
        <w:ind w:left="495" w:hanging="495"/>
      </w:pPr>
      <w:rPr>
        <w:rFonts w:hint="default"/>
      </w:rPr>
    </w:lvl>
    <w:lvl w:ilvl="1">
      <w:start w:val="2"/>
      <w:numFmt w:val="decimal"/>
      <w:lvlText w:val="%1.%2."/>
      <w:lvlJc w:val="left"/>
      <w:pPr>
        <w:ind w:left="67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074E7A1E"/>
    <w:multiLevelType w:val="hybridMultilevel"/>
    <w:tmpl w:val="6140647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4B648CE"/>
    <w:multiLevelType w:val="hybridMultilevel"/>
    <w:tmpl w:val="0D689042"/>
    <w:lvl w:ilvl="0" w:tplc="0560941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0A4617C"/>
    <w:multiLevelType w:val="multilevel"/>
    <w:tmpl w:val="A72E0476"/>
    <w:lvl w:ilvl="0">
      <w:start w:val="1"/>
      <w:numFmt w:val="decimal"/>
      <w:lvlText w:val="%1."/>
      <w:lvlJc w:val="left"/>
      <w:pPr>
        <w:ind w:left="480" w:hanging="480"/>
      </w:pPr>
      <w:rPr>
        <w:rFonts w:ascii="Arial" w:hAnsi="Arial" w:cs="Arial" w:hint="default"/>
        <w:b w:val="0"/>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30E32737"/>
    <w:multiLevelType w:val="multilevel"/>
    <w:tmpl w:val="5EDC9ABA"/>
    <w:lvl w:ilvl="0">
      <w:start w:val="9"/>
      <w:numFmt w:val="decimal"/>
      <w:lvlText w:val="%1."/>
      <w:lvlJc w:val="left"/>
      <w:pPr>
        <w:ind w:left="495" w:hanging="495"/>
      </w:pPr>
      <w:rPr>
        <w:rFonts w:hint="default"/>
      </w:rPr>
    </w:lvl>
    <w:lvl w:ilvl="1">
      <w:start w:val="1"/>
      <w:numFmt w:val="decimal"/>
      <w:lvlText w:val="%1.%2."/>
      <w:lvlJc w:val="left"/>
      <w:pPr>
        <w:ind w:left="675" w:hanging="49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 w15:restartNumberingAfterBreak="0">
    <w:nsid w:val="44E24A3D"/>
    <w:multiLevelType w:val="hybridMultilevel"/>
    <w:tmpl w:val="121C291C"/>
    <w:lvl w:ilvl="0" w:tplc="11567E08">
      <w:start w:val="1"/>
      <w:numFmt w:val="upp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4A78213D"/>
    <w:multiLevelType w:val="hybridMultilevel"/>
    <w:tmpl w:val="394EBEA8"/>
    <w:lvl w:ilvl="0" w:tplc="30187948">
      <w:start w:val="1"/>
      <w:numFmt w:val="decimal"/>
      <w:lvlText w:val="%1."/>
      <w:lvlJc w:val="left"/>
      <w:pPr>
        <w:ind w:left="840" w:hanging="360"/>
      </w:pPr>
      <w:rPr>
        <w:rFonts w:hint="default"/>
      </w:rPr>
    </w:lvl>
    <w:lvl w:ilvl="1" w:tplc="080A0019" w:tentative="1">
      <w:start w:val="1"/>
      <w:numFmt w:val="lowerLetter"/>
      <w:lvlText w:val="%2."/>
      <w:lvlJc w:val="left"/>
      <w:pPr>
        <w:ind w:left="1560" w:hanging="360"/>
      </w:pPr>
    </w:lvl>
    <w:lvl w:ilvl="2" w:tplc="080A001B" w:tentative="1">
      <w:start w:val="1"/>
      <w:numFmt w:val="lowerRoman"/>
      <w:lvlText w:val="%3."/>
      <w:lvlJc w:val="right"/>
      <w:pPr>
        <w:ind w:left="2280" w:hanging="180"/>
      </w:pPr>
    </w:lvl>
    <w:lvl w:ilvl="3" w:tplc="080A000F" w:tentative="1">
      <w:start w:val="1"/>
      <w:numFmt w:val="decimal"/>
      <w:lvlText w:val="%4."/>
      <w:lvlJc w:val="left"/>
      <w:pPr>
        <w:ind w:left="3000" w:hanging="360"/>
      </w:pPr>
    </w:lvl>
    <w:lvl w:ilvl="4" w:tplc="080A0019" w:tentative="1">
      <w:start w:val="1"/>
      <w:numFmt w:val="lowerLetter"/>
      <w:lvlText w:val="%5."/>
      <w:lvlJc w:val="left"/>
      <w:pPr>
        <w:ind w:left="3720" w:hanging="360"/>
      </w:pPr>
    </w:lvl>
    <w:lvl w:ilvl="5" w:tplc="080A001B" w:tentative="1">
      <w:start w:val="1"/>
      <w:numFmt w:val="lowerRoman"/>
      <w:lvlText w:val="%6."/>
      <w:lvlJc w:val="right"/>
      <w:pPr>
        <w:ind w:left="4440" w:hanging="180"/>
      </w:pPr>
    </w:lvl>
    <w:lvl w:ilvl="6" w:tplc="080A000F" w:tentative="1">
      <w:start w:val="1"/>
      <w:numFmt w:val="decimal"/>
      <w:lvlText w:val="%7."/>
      <w:lvlJc w:val="left"/>
      <w:pPr>
        <w:ind w:left="5160" w:hanging="360"/>
      </w:pPr>
    </w:lvl>
    <w:lvl w:ilvl="7" w:tplc="080A0019" w:tentative="1">
      <w:start w:val="1"/>
      <w:numFmt w:val="lowerLetter"/>
      <w:lvlText w:val="%8."/>
      <w:lvlJc w:val="left"/>
      <w:pPr>
        <w:ind w:left="5880" w:hanging="360"/>
      </w:pPr>
    </w:lvl>
    <w:lvl w:ilvl="8" w:tplc="080A001B" w:tentative="1">
      <w:start w:val="1"/>
      <w:numFmt w:val="lowerRoman"/>
      <w:lvlText w:val="%9."/>
      <w:lvlJc w:val="right"/>
      <w:pPr>
        <w:ind w:left="6600" w:hanging="180"/>
      </w:pPr>
    </w:lvl>
  </w:abstractNum>
  <w:abstractNum w:abstractNumId="8" w15:restartNumberingAfterBreak="0">
    <w:nsid w:val="5D623485"/>
    <w:multiLevelType w:val="hybridMultilevel"/>
    <w:tmpl w:val="046AD5A4"/>
    <w:lvl w:ilvl="0" w:tplc="E384E1D6">
      <w:start w:val="1"/>
      <w:numFmt w:val="decimal"/>
      <w:lvlText w:val="%1."/>
      <w:lvlJc w:val="left"/>
      <w:pPr>
        <w:ind w:left="360" w:hanging="360"/>
      </w:pPr>
      <w:rPr>
        <w:b/>
      </w:rPr>
    </w:lvl>
    <w:lvl w:ilvl="1" w:tplc="240A0019">
      <w:start w:val="1"/>
      <w:numFmt w:val="lowerLetter"/>
      <w:lvlText w:val="%2."/>
      <w:lvlJc w:val="left"/>
      <w:pPr>
        <w:ind w:left="1080" w:hanging="360"/>
      </w:pPr>
    </w:lvl>
    <w:lvl w:ilvl="2" w:tplc="240A0017">
      <w:start w:val="1"/>
      <w:numFmt w:val="lowerLetter"/>
      <w:lvlText w:val="%3)"/>
      <w:lvlJc w:val="left"/>
      <w:pPr>
        <w:ind w:left="18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5F48273C"/>
    <w:multiLevelType w:val="multilevel"/>
    <w:tmpl w:val="14D21602"/>
    <w:lvl w:ilvl="0">
      <w:start w:val="1"/>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BC70AD5"/>
    <w:multiLevelType w:val="hybridMultilevel"/>
    <w:tmpl w:val="85A4477E"/>
    <w:lvl w:ilvl="0" w:tplc="791A38EE">
      <w:start w:val="8"/>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6"/>
  </w:num>
  <w:num w:numId="2">
    <w:abstractNumId w:val="3"/>
  </w:num>
  <w:num w:numId="3">
    <w:abstractNumId w:val="5"/>
  </w:num>
  <w:num w:numId="4">
    <w:abstractNumId w:val="1"/>
  </w:num>
  <w:num w:numId="5">
    <w:abstractNumId w:val="9"/>
  </w:num>
  <w:num w:numId="6">
    <w:abstractNumId w:val="0"/>
  </w:num>
  <w:num w:numId="7">
    <w:abstractNumId w:val="2"/>
  </w:num>
  <w:num w:numId="8">
    <w:abstractNumId w:val="8"/>
  </w:num>
  <w:num w:numId="9">
    <w:abstractNumId w:val="10"/>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doNotDisplayPageBoundaries/>
  <w:activeWritingStyle w:appName="MSWord" w:lang="pt-BR" w:vendorID="64" w:dllVersion="131078" w:nlCheck="1" w:checkStyle="0"/>
  <w:activeWritingStyle w:appName="MSWord" w:lang="es-CO" w:vendorID="64" w:dllVersion="131078" w:nlCheck="1" w:checkStyle="1"/>
  <w:activeWritingStyle w:appName="MSWord" w:lang="es-MX" w:vendorID="64" w:dllVersion="131078" w:nlCheck="1" w:checkStyle="1"/>
  <w:activeWritingStyle w:appName="MSWord" w:lang="es-ES" w:vendorID="64" w:dllVersion="131078" w:nlCheck="1" w:checkStyle="1"/>
  <w:activeWritingStyle w:appName="MSWord" w:lang="es-ES_tradnl" w:vendorID="64" w:dllVersion="131078" w:nlCheck="1" w:checkStyle="1"/>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44B6"/>
    <w:rsid w:val="0001617F"/>
    <w:rsid w:val="000548C3"/>
    <w:rsid w:val="00055CAB"/>
    <w:rsid w:val="000643E1"/>
    <w:rsid w:val="000A46AD"/>
    <w:rsid w:val="000C6051"/>
    <w:rsid w:val="00107397"/>
    <w:rsid w:val="0011103C"/>
    <w:rsid w:val="00113571"/>
    <w:rsid w:val="00123028"/>
    <w:rsid w:val="0014311E"/>
    <w:rsid w:val="001462E9"/>
    <w:rsid w:val="00153958"/>
    <w:rsid w:val="001552E9"/>
    <w:rsid w:val="00187F60"/>
    <w:rsid w:val="001A16F5"/>
    <w:rsid w:val="002221D5"/>
    <w:rsid w:val="002A5714"/>
    <w:rsid w:val="002C4EC2"/>
    <w:rsid w:val="002C6A1A"/>
    <w:rsid w:val="00336B76"/>
    <w:rsid w:val="00363786"/>
    <w:rsid w:val="003767CE"/>
    <w:rsid w:val="003839BB"/>
    <w:rsid w:val="003A68BE"/>
    <w:rsid w:val="003A7092"/>
    <w:rsid w:val="003C5631"/>
    <w:rsid w:val="003C6FDD"/>
    <w:rsid w:val="003D1907"/>
    <w:rsid w:val="0040594B"/>
    <w:rsid w:val="00462913"/>
    <w:rsid w:val="004F44B6"/>
    <w:rsid w:val="0052325D"/>
    <w:rsid w:val="005261AA"/>
    <w:rsid w:val="00536B96"/>
    <w:rsid w:val="00560206"/>
    <w:rsid w:val="005755B5"/>
    <w:rsid w:val="005D1D8E"/>
    <w:rsid w:val="005F5E73"/>
    <w:rsid w:val="006176BF"/>
    <w:rsid w:val="0063252C"/>
    <w:rsid w:val="006500C7"/>
    <w:rsid w:val="00681E00"/>
    <w:rsid w:val="00697925"/>
    <w:rsid w:val="006E530B"/>
    <w:rsid w:val="006E741F"/>
    <w:rsid w:val="00711A9C"/>
    <w:rsid w:val="007755D3"/>
    <w:rsid w:val="007A4CBE"/>
    <w:rsid w:val="0085671C"/>
    <w:rsid w:val="00874BD6"/>
    <w:rsid w:val="008A2207"/>
    <w:rsid w:val="00937579"/>
    <w:rsid w:val="00967239"/>
    <w:rsid w:val="00967F89"/>
    <w:rsid w:val="009B0EF8"/>
    <w:rsid w:val="009F028A"/>
    <w:rsid w:val="00A700D1"/>
    <w:rsid w:val="00AD0BC3"/>
    <w:rsid w:val="00AF1B7B"/>
    <w:rsid w:val="00AF1EB4"/>
    <w:rsid w:val="00AF5CB2"/>
    <w:rsid w:val="00B274F4"/>
    <w:rsid w:val="00B336F6"/>
    <w:rsid w:val="00B3720C"/>
    <w:rsid w:val="00B876AB"/>
    <w:rsid w:val="00B91F1B"/>
    <w:rsid w:val="00C038A5"/>
    <w:rsid w:val="00C2331E"/>
    <w:rsid w:val="00C260F0"/>
    <w:rsid w:val="00C279C8"/>
    <w:rsid w:val="00C36E44"/>
    <w:rsid w:val="00C57DE3"/>
    <w:rsid w:val="00C609AC"/>
    <w:rsid w:val="00CB2F5C"/>
    <w:rsid w:val="00CC07E0"/>
    <w:rsid w:val="00CE78CD"/>
    <w:rsid w:val="00D14485"/>
    <w:rsid w:val="00D41DDD"/>
    <w:rsid w:val="00D55BC7"/>
    <w:rsid w:val="00D62FE3"/>
    <w:rsid w:val="00D721C6"/>
    <w:rsid w:val="00D770F2"/>
    <w:rsid w:val="00DA3E23"/>
    <w:rsid w:val="00E05CE6"/>
    <w:rsid w:val="00E6375C"/>
    <w:rsid w:val="00E64E56"/>
    <w:rsid w:val="00E84369"/>
    <w:rsid w:val="00E91376"/>
    <w:rsid w:val="00EB34F4"/>
    <w:rsid w:val="00ED3C2C"/>
    <w:rsid w:val="00EE27C8"/>
    <w:rsid w:val="00EF08AC"/>
    <w:rsid w:val="00F3326D"/>
    <w:rsid w:val="00F73EC4"/>
    <w:rsid w:val="00F84A4E"/>
    <w:rsid w:val="00FD3168"/>
    <w:rsid w:val="00FF2EBD"/>
    <w:rsid w:val="00FF3B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hone"/>
  <w:shapeDefaults>
    <o:shapedefaults v:ext="edit" spidmax="1026"/>
    <o:shapelayout v:ext="edit">
      <o:idmap v:ext="edit" data="1"/>
    </o:shapelayout>
  </w:shapeDefaults>
  <w:decimalSymbol w:val=","/>
  <w:listSeparator w:val=";"/>
  <w15:chartTrackingRefBased/>
  <w15:docId w15:val="{4ED868A7-152D-4E0E-98AC-93C4A9CFD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08AC"/>
  </w:style>
  <w:style w:type="paragraph" w:styleId="Ttulo1">
    <w:name w:val="heading 1"/>
    <w:aliases w:val="Título 1-BCN,Edgar 1"/>
    <w:basedOn w:val="Normal"/>
    <w:next w:val="Normal"/>
    <w:link w:val="Ttulo1Car"/>
    <w:uiPriority w:val="9"/>
    <w:qFormat/>
    <w:rsid w:val="00EF08AC"/>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Ttulo2">
    <w:name w:val="heading 2"/>
    <w:basedOn w:val="Normal"/>
    <w:next w:val="Normal"/>
    <w:link w:val="Ttulo2Car"/>
    <w:uiPriority w:val="9"/>
    <w:semiHidden/>
    <w:unhideWhenUsed/>
    <w:qFormat/>
    <w:rsid w:val="00EF08AC"/>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EF08AC"/>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EF08AC"/>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Ttulo5">
    <w:name w:val="heading 5"/>
    <w:basedOn w:val="Normal"/>
    <w:next w:val="Normal"/>
    <w:link w:val="Ttulo5Car"/>
    <w:uiPriority w:val="9"/>
    <w:semiHidden/>
    <w:unhideWhenUsed/>
    <w:qFormat/>
    <w:rsid w:val="00EF08AC"/>
    <w:pPr>
      <w:keepNext/>
      <w:keepLines/>
      <w:spacing w:before="40" w:after="0"/>
      <w:outlineLvl w:val="4"/>
    </w:pPr>
    <w:rPr>
      <w:rFonts w:asciiTheme="majorHAnsi" w:eastAsiaTheme="majorEastAsia" w:hAnsiTheme="majorHAnsi" w:cstheme="majorBidi"/>
      <w:caps/>
      <w:color w:val="2E74B5" w:themeColor="accent1" w:themeShade="BF"/>
    </w:rPr>
  </w:style>
  <w:style w:type="paragraph" w:styleId="Ttulo6">
    <w:name w:val="heading 6"/>
    <w:basedOn w:val="Normal"/>
    <w:next w:val="Normal"/>
    <w:link w:val="Ttulo6Car"/>
    <w:uiPriority w:val="9"/>
    <w:semiHidden/>
    <w:unhideWhenUsed/>
    <w:qFormat/>
    <w:rsid w:val="00EF08AC"/>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Ttulo7">
    <w:name w:val="heading 7"/>
    <w:basedOn w:val="Normal"/>
    <w:next w:val="Normal"/>
    <w:link w:val="Ttulo7Car"/>
    <w:uiPriority w:val="9"/>
    <w:semiHidden/>
    <w:unhideWhenUsed/>
    <w:qFormat/>
    <w:rsid w:val="00EF08AC"/>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Ttulo8">
    <w:name w:val="heading 8"/>
    <w:basedOn w:val="Normal"/>
    <w:next w:val="Normal"/>
    <w:link w:val="Ttulo8Car"/>
    <w:uiPriority w:val="9"/>
    <w:semiHidden/>
    <w:unhideWhenUsed/>
    <w:qFormat/>
    <w:rsid w:val="00EF08AC"/>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Ttulo9">
    <w:name w:val="heading 9"/>
    <w:basedOn w:val="Normal"/>
    <w:next w:val="Normal"/>
    <w:link w:val="Ttulo9Car"/>
    <w:uiPriority w:val="9"/>
    <w:semiHidden/>
    <w:unhideWhenUsed/>
    <w:qFormat/>
    <w:rsid w:val="00EF08AC"/>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C6F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123028"/>
    <w:pPr>
      <w:ind w:left="720"/>
      <w:contextualSpacing/>
    </w:pPr>
  </w:style>
  <w:style w:type="paragraph" w:styleId="Textonotapie">
    <w:name w:val="footnote text"/>
    <w:basedOn w:val="Normal"/>
    <w:link w:val="TextonotapieCar"/>
    <w:uiPriority w:val="99"/>
    <w:semiHidden/>
    <w:unhideWhenUsed/>
    <w:rsid w:val="00363786"/>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63786"/>
    <w:rPr>
      <w:sz w:val="20"/>
      <w:szCs w:val="20"/>
    </w:rPr>
  </w:style>
  <w:style w:type="character" w:styleId="Refdenotaalpie">
    <w:name w:val="footnote reference"/>
    <w:basedOn w:val="Fuentedeprrafopredeter"/>
    <w:uiPriority w:val="99"/>
    <w:semiHidden/>
    <w:unhideWhenUsed/>
    <w:rsid w:val="00363786"/>
    <w:rPr>
      <w:vertAlign w:val="superscript"/>
    </w:rPr>
  </w:style>
  <w:style w:type="paragraph" w:styleId="Encabezado">
    <w:name w:val="header"/>
    <w:basedOn w:val="Normal"/>
    <w:link w:val="EncabezadoCar"/>
    <w:unhideWhenUsed/>
    <w:rsid w:val="005D1D8E"/>
    <w:pPr>
      <w:tabs>
        <w:tab w:val="center" w:pos="4419"/>
        <w:tab w:val="right" w:pos="8838"/>
      </w:tabs>
      <w:spacing w:after="0" w:line="240" w:lineRule="auto"/>
    </w:pPr>
  </w:style>
  <w:style w:type="character" w:customStyle="1" w:styleId="EncabezadoCar">
    <w:name w:val="Encabezado Car"/>
    <w:basedOn w:val="Fuentedeprrafopredeter"/>
    <w:link w:val="Encabezado"/>
    <w:rsid w:val="005D1D8E"/>
  </w:style>
  <w:style w:type="paragraph" w:styleId="Piedepgina">
    <w:name w:val="footer"/>
    <w:basedOn w:val="Normal"/>
    <w:link w:val="PiedepginaCar"/>
    <w:unhideWhenUsed/>
    <w:rsid w:val="005D1D8E"/>
    <w:pPr>
      <w:tabs>
        <w:tab w:val="center" w:pos="4419"/>
        <w:tab w:val="right" w:pos="8838"/>
      </w:tabs>
      <w:spacing w:after="0" w:line="240" w:lineRule="auto"/>
    </w:pPr>
  </w:style>
  <w:style w:type="character" w:customStyle="1" w:styleId="PiedepginaCar">
    <w:name w:val="Pie de página Car"/>
    <w:basedOn w:val="Fuentedeprrafopredeter"/>
    <w:link w:val="Piedepgina"/>
    <w:rsid w:val="005D1D8E"/>
  </w:style>
  <w:style w:type="paragraph" w:customStyle="1" w:styleId="Default">
    <w:name w:val="Default"/>
    <w:rsid w:val="00B91F1B"/>
    <w:pPr>
      <w:autoSpaceDE w:val="0"/>
      <w:autoSpaceDN w:val="0"/>
      <w:adjustRightInd w:val="0"/>
      <w:spacing w:after="0" w:line="240" w:lineRule="auto"/>
    </w:pPr>
    <w:rPr>
      <w:rFonts w:ascii="Arial" w:hAnsi="Arial" w:cs="Arial"/>
      <w:color w:val="000000"/>
      <w:sz w:val="24"/>
      <w:szCs w:val="24"/>
    </w:rPr>
  </w:style>
  <w:style w:type="paragraph" w:customStyle="1" w:styleId="CM14">
    <w:name w:val="CM14"/>
    <w:basedOn w:val="Default"/>
    <w:next w:val="Default"/>
    <w:uiPriority w:val="99"/>
    <w:rsid w:val="00B91F1B"/>
    <w:rPr>
      <w:color w:val="auto"/>
    </w:rPr>
  </w:style>
  <w:style w:type="character" w:customStyle="1" w:styleId="Ttulo1Car">
    <w:name w:val="Título 1 Car"/>
    <w:aliases w:val="Título 1-BCN Car,Edgar 1 Car"/>
    <w:basedOn w:val="Fuentedeprrafopredeter"/>
    <w:link w:val="Ttulo1"/>
    <w:uiPriority w:val="9"/>
    <w:rsid w:val="00EF08AC"/>
    <w:rPr>
      <w:rFonts w:asciiTheme="majorHAnsi" w:eastAsiaTheme="majorEastAsia" w:hAnsiTheme="majorHAnsi" w:cstheme="majorBidi"/>
      <w:color w:val="1F4E79" w:themeColor="accent1" w:themeShade="80"/>
      <w:sz w:val="36"/>
      <w:szCs w:val="36"/>
    </w:rPr>
  </w:style>
  <w:style w:type="paragraph" w:styleId="Textoindependiente3">
    <w:name w:val="Body Text 3"/>
    <w:basedOn w:val="Normal"/>
    <w:link w:val="Textoindependiente3Car"/>
    <w:rsid w:val="009F028A"/>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9F028A"/>
    <w:rPr>
      <w:rFonts w:ascii="Times New Roman" w:eastAsia="Times New Roman" w:hAnsi="Times New Roman" w:cs="Times New Roman"/>
      <w:sz w:val="16"/>
      <w:szCs w:val="16"/>
      <w:lang w:val="es-ES" w:eastAsia="es-ES"/>
    </w:rPr>
  </w:style>
  <w:style w:type="character" w:customStyle="1" w:styleId="PrrafodelistaCar">
    <w:name w:val="Párrafo de lista Car"/>
    <w:link w:val="Prrafodelista"/>
    <w:uiPriority w:val="34"/>
    <w:locked/>
    <w:rsid w:val="009F028A"/>
  </w:style>
  <w:style w:type="character" w:customStyle="1" w:styleId="Ttulo2Car">
    <w:name w:val="Título 2 Car"/>
    <w:basedOn w:val="Fuentedeprrafopredeter"/>
    <w:link w:val="Ttulo2"/>
    <w:uiPriority w:val="9"/>
    <w:semiHidden/>
    <w:rsid w:val="00EF08AC"/>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EF08AC"/>
    <w:rPr>
      <w:rFonts w:asciiTheme="majorHAnsi" w:eastAsiaTheme="majorEastAsia" w:hAnsiTheme="majorHAnsi" w:cstheme="majorBidi"/>
      <w:color w:val="2E74B5" w:themeColor="accent1" w:themeShade="BF"/>
      <w:sz w:val="28"/>
      <w:szCs w:val="28"/>
    </w:rPr>
  </w:style>
  <w:style w:type="character" w:customStyle="1" w:styleId="Ttulo4Car">
    <w:name w:val="Título 4 Car"/>
    <w:basedOn w:val="Fuentedeprrafopredeter"/>
    <w:link w:val="Ttulo4"/>
    <w:uiPriority w:val="9"/>
    <w:semiHidden/>
    <w:rsid w:val="00EF08AC"/>
    <w:rPr>
      <w:rFonts w:asciiTheme="majorHAnsi" w:eastAsiaTheme="majorEastAsia" w:hAnsiTheme="majorHAnsi" w:cstheme="majorBidi"/>
      <w:color w:val="2E74B5" w:themeColor="accent1" w:themeShade="BF"/>
      <w:sz w:val="24"/>
      <w:szCs w:val="24"/>
    </w:rPr>
  </w:style>
  <w:style w:type="character" w:customStyle="1" w:styleId="Ttulo5Car">
    <w:name w:val="Título 5 Car"/>
    <w:basedOn w:val="Fuentedeprrafopredeter"/>
    <w:link w:val="Ttulo5"/>
    <w:uiPriority w:val="9"/>
    <w:semiHidden/>
    <w:rsid w:val="00EF08AC"/>
    <w:rPr>
      <w:rFonts w:asciiTheme="majorHAnsi" w:eastAsiaTheme="majorEastAsia" w:hAnsiTheme="majorHAnsi" w:cstheme="majorBidi"/>
      <w:caps/>
      <w:color w:val="2E74B5" w:themeColor="accent1" w:themeShade="BF"/>
    </w:rPr>
  </w:style>
  <w:style w:type="character" w:customStyle="1" w:styleId="Ttulo6Car">
    <w:name w:val="Título 6 Car"/>
    <w:basedOn w:val="Fuentedeprrafopredeter"/>
    <w:link w:val="Ttulo6"/>
    <w:uiPriority w:val="9"/>
    <w:semiHidden/>
    <w:rsid w:val="00EF08AC"/>
    <w:rPr>
      <w:rFonts w:asciiTheme="majorHAnsi" w:eastAsiaTheme="majorEastAsia" w:hAnsiTheme="majorHAnsi" w:cstheme="majorBidi"/>
      <w:i/>
      <w:iCs/>
      <w:caps/>
      <w:color w:val="1F4E79" w:themeColor="accent1" w:themeShade="80"/>
    </w:rPr>
  </w:style>
  <w:style w:type="character" w:customStyle="1" w:styleId="Ttulo7Car">
    <w:name w:val="Título 7 Car"/>
    <w:basedOn w:val="Fuentedeprrafopredeter"/>
    <w:link w:val="Ttulo7"/>
    <w:uiPriority w:val="9"/>
    <w:semiHidden/>
    <w:rsid w:val="00EF08AC"/>
    <w:rPr>
      <w:rFonts w:asciiTheme="majorHAnsi" w:eastAsiaTheme="majorEastAsia" w:hAnsiTheme="majorHAnsi" w:cstheme="majorBidi"/>
      <w:b/>
      <w:bCs/>
      <w:color w:val="1F4E79" w:themeColor="accent1" w:themeShade="80"/>
    </w:rPr>
  </w:style>
  <w:style w:type="character" w:customStyle="1" w:styleId="Ttulo8Car">
    <w:name w:val="Título 8 Car"/>
    <w:basedOn w:val="Fuentedeprrafopredeter"/>
    <w:link w:val="Ttulo8"/>
    <w:uiPriority w:val="9"/>
    <w:semiHidden/>
    <w:rsid w:val="00EF08AC"/>
    <w:rPr>
      <w:rFonts w:asciiTheme="majorHAnsi" w:eastAsiaTheme="majorEastAsia" w:hAnsiTheme="majorHAnsi" w:cstheme="majorBidi"/>
      <w:b/>
      <w:bCs/>
      <w:i/>
      <w:iCs/>
      <w:color w:val="1F4E79" w:themeColor="accent1" w:themeShade="80"/>
    </w:rPr>
  </w:style>
  <w:style w:type="character" w:customStyle="1" w:styleId="Ttulo9Car">
    <w:name w:val="Título 9 Car"/>
    <w:basedOn w:val="Fuentedeprrafopredeter"/>
    <w:link w:val="Ttulo9"/>
    <w:uiPriority w:val="9"/>
    <w:semiHidden/>
    <w:rsid w:val="00EF08AC"/>
    <w:rPr>
      <w:rFonts w:asciiTheme="majorHAnsi" w:eastAsiaTheme="majorEastAsia" w:hAnsiTheme="majorHAnsi" w:cstheme="majorBidi"/>
      <w:i/>
      <w:iCs/>
      <w:color w:val="1F4E79" w:themeColor="accent1" w:themeShade="80"/>
    </w:rPr>
  </w:style>
  <w:style w:type="paragraph" w:styleId="Descripcin">
    <w:name w:val="caption"/>
    <w:basedOn w:val="Normal"/>
    <w:next w:val="Normal"/>
    <w:uiPriority w:val="35"/>
    <w:semiHidden/>
    <w:unhideWhenUsed/>
    <w:qFormat/>
    <w:rsid w:val="00EF08AC"/>
    <w:pPr>
      <w:spacing w:line="240" w:lineRule="auto"/>
    </w:pPr>
    <w:rPr>
      <w:b/>
      <w:bCs/>
      <w:smallCaps/>
      <w:color w:val="44546A" w:themeColor="text2"/>
    </w:rPr>
  </w:style>
  <w:style w:type="paragraph" w:styleId="Puesto">
    <w:name w:val="Title"/>
    <w:basedOn w:val="Normal"/>
    <w:next w:val="Normal"/>
    <w:link w:val="PuestoCar"/>
    <w:uiPriority w:val="10"/>
    <w:qFormat/>
    <w:rsid w:val="00EF08AC"/>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PuestoCar">
    <w:name w:val="Puesto Car"/>
    <w:basedOn w:val="Fuentedeprrafopredeter"/>
    <w:link w:val="Puesto"/>
    <w:uiPriority w:val="10"/>
    <w:rsid w:val="00EF08AC"/>
    <w:rPr>
      <w:rFonts w:asciiTheme="majorHAnsi" w:eastAsiaTheme="majorEastAsia" w:hAnsiTheme="majorHAnsi" w:cstheme="majorBidi"/>
      <w:caps/>
      <w:color w:val="44546A" w:themeColor="text2"/>
      <w:spacing w:val="-15"/>
      <w:sz w:val="72"/>
      <w:szCs w:val="72"/>
    </w:rPr>
  </w:style>
  <w:style w:type="paragraph" w:styleId="Subttulo">
    <w:name w:val="Subtitle"/>
    <w:basedOn w:val="Normal"/>
    <w:next w:val="Normal"/>
    <w:link w:val="SubttuloCar"/>
    <w:uiPriority w:val="11"/>
    <w:qFormat/>
    <w:rsid w:val="00EF08AC"/>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tuloCar">
    <w:name w:val="Subtítulo Car"/>
    <w:basedOn w:val="Fuentedeprrafopredeter"/>
    <w:link w:val="Subttulo"/>
    <w:uiPriority w:val="11"/>
    <w:rsid w:val="00EF08AC"/>
    <w:rPr>
      <w:rFonts w:asciiTheme="majorHAnsi" w:eastAsiaTheme="majorEastAsia" w:hAnsiTheme="majorHAnsi" w:cstheme="majorBidi"/>
      <w:color w:val="5B9BD5" w:themeColor="accent1"/>
      <w:sz w:val="28"/>
      <w:szCs w:val="28"/>
    </w:rPr>
  </w:style>
  <w:style w:type="character" w:styleId="Textoennegrita">
    <w:name w:val="Strong"/>
    <w:basedOn w:val="Fuentedeprrafopredeter"/>
    <w:uiPriority w:val="22"/>
    <w:qFormat/>
    <w:rsid w:val="00EF08AC"/>
    <w:rPr>
      <w:b/>
      <w:bCs/>
    </w:rPr>
  </w:style>
  <w:style w:type="character" w:styleId="nfasis">
    <w:name w:val="Emphasis"/>
    <w:basedOn w:val="Fuentedeprrafopredeter"/>
    <w:uiPriority w:val="20"/>
    <w:qFormat/>
    <w:rsid w:val="00EF08AC"/>
    <w:rPr>
      <w:i/>
      <w:iCs/>
    </w:rPr>
  </w:style>
  <w:style w:type="paragraph" w:styleId="Sinespaciado">
    <w:name w:val="No Spacing"/>
    <w:uiPriority w:val="1"/>
    <w:qFormat/>
    <w:rsid w:val="00EF08AC"/>
    <w:pPr>
      <w:spacing w:after="0" w:line="240" w:lineRule="auto"/>
    </w:pPr>
  </w:style>
  <w:style w:type="paragraph" w:styleId="Cita">
    <w:name w:val="Quote"/>
    <w:basedOn w:val="Normal"/>
    <w:next w:val="Normal"/>
    <w:link w:val="CitaCar"/>
    <w:uiPriority w:val="29"/>
    <w:qFormat/>
    <w:rsid w:val="00EF08AC"/>
    <w:pPr>
      <w:spacing w:before="120" w:after="120"/>
      <w:ind w:left="720"/>
    </w:pPr>
    <w:rPr>
      <w:color w:val="44546A" w:themeColor="text2"/>
      <w:sz w:val="24"/>
      <w:szCs w:val="24"/>
    </w:rPr>
  </w:style>
  <w:style w:type="character" w:customStyle="1" w:styleId="CitaCar">
    <w:name w:val="Cita Car"/>
    <w:basedOn w:val="Fuentedeprrafopredeter"/>
    <w:link w:val="Cita"/>
    <w:uiPriority w:val="29"/>
    <w:rsid w:val="00EF08AC"/>
    <w:rPr>
      <w:color w:val="44546A" w:themeColor="text2"/>
      <w:sz w:val="24"/>
      <w:szCs w:val="24"/>
    </w:rPr>
  </w:style>
  <w:style w:type="paragraph" w:styleId="Citadestacada">
    <w:name w:val="Intense Quote"/>
    <w:basedOn w:val="Normal"/>
    <w:next w:val="Normal"/>
    <w:link w:val="CitadestacadaCar"/>
    <w:uiPriority w:val="30"/>
    <w:qFormat/>
    <w:rsid w:val="00EF08AC"/>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CitadestacadaCar">
    <w:name w:val="Cita destacada Car"/>
    <w:basedOn w:val="Fuentedeprrafopredeter"/>
    <w:link w:val="Citadestacada"/>
    <w:uiPriority w:val="30"/>
    <w:rsid w:val="00EF08AC"/>
    <w:rPr>
      <w:rFonts w:asciiTheme="majorHAnsi" w:eastAsiaTheme="majorEastAsia" w:hAnsiTheme="majorHAnsi" w:cstheme="majorBidi"/>
      <w:color w:val="44546A" w:themeColor="text2"/>
      <w:spacing w:val="-6"/>
      <w:sz w:val="32"/>
      <w:szCs w:val="32"/>
    </w:rPr>
  </w:style>
  <w:style w:type="character" w:styleId="nfasissutil">
    <w:name w:val="Subtle Emphasis"/>
    <w:basedOn w:val="Fuentedeprrafopredeter"/>
    <w:uiPriority w:val="19"/>
    <w:qFormat/>
    <w:rsid w:val="00EF08AC"/>
    <w:rPr>
      <w:i/>
      <w:iCs/>
      <w:color w:val="595959" w:themeColor="text1" w:themeTint="A6"/>
    </w:rPr>
  </w:style>
  <w:style w:type="character" w:styleId="nfasisintenso">
    <w:name w:val="Intense Emphasis"/>
    <w:basedOn w:val="Fuentedeprrafopredeter"/>
    <w:uiPriority w:val="21"/>
    <w:qFormat/>
    <w:rsid w:val="00EF08AC"/>
    <w:rPr>
      <w:b/>
      <w:bCs/>
      <w:i/>
      <w:iCs/>
    </w:rPr>
  </w:style>
  <w:style w:type="character" w:styleId="Referenciasutil">
    <w:name w:val="Subtle Reference"/>
    <w:basedOn w:val="Fuentedeprrafopredeter"/>
    <w:uiPriority w:val="31"/>
    <w:qFormat/>
    <w:rsid w:val="00EF08AC"/>
    <w:rPr>
      <w:smallCaps/>
      <w:color w:val="595959" w:themeColor="text1" w:themeTint="A6"/>
      <w:u w:val="none" w:color="7F7F7F" w:themeColor="text1" w:themeTint="80"/>
      <w:bdr w:val="none" w:sz="0" w:space="0" w:color="auto"/>
    </w:rPr>
  </w:style>
  <w:style w:type="character" w:styleId="Referenciaintensa">
    <w:name w:val="Intense Reference"/>
    <w:basedOn w:val="Fuentedeprrafopredeter"/>
    <w:uiPriority w:val="32"/>
    <w:qFormat/>
    <w:rsid w:val="00EF08AC"/>
    <w:rPr>
      <w:b/>
      <w:bCs/>
      <w:smallCaps/>
      <w:color w:val="44546A" w:themeColor="text2"/>
      <w:u w:val="single"/>
    </w:rPr>
  </w:style>
  <w:style w:type="character" w:styleId="Ttulodellibro">
    <w:name w:val="Book Title"/>
    <w:basedOn w:val="Fuentedeprrafopredeter"/>
    <w:uiPriority w:val="33"/>
    <w:qFormat/>
    <w:rsid w:val="00EF08AC"/>
    <w:rPr>
      <w:b/>
      <w:bCs/>
      <w:smallCaps/>
      <w:spacing w:val="10"/>
    </w:rPr>
  </w:style>
  <w:style w:type="paragraph" w:styleId="TtulodeTDC">
    <w:name w:val="TOC Heading"/>
    <w:basedOn w:val="Ttulo1"/>
    <w:next w:val="Normal"/>
    <w:uiPriority w:val="39"/>
    <w:semiHidden/>
    <w:unhideWhenUsed/>
    <w:qFormat/>
    <w:rsid w:val="00EF08AC"/>
    <w:pPr>
      <w:outlineLvl w:val="9"/>
    </w:pPr>
  </w:style>
  <w:style w:type="paragraph" w:styleId="Textodeglobo">
    <w:name w:val="Balloon Text"/>
    <w:basedOn w:val="Normal"/>
    <w:link w:val="TextodegloboCar"/>
    <w:uiPriority w:val="99"/>
    <w:semiHidden/>
    <w:unhideWhenUsed/>
    <w:rsid w:val="00EF08A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F08AC"/>
    <w:rPr>
      <w:rFonts w:ascii="Segoe UI" w:hAnsi="Segoe UI" w:cs="Segoe UI"/>
      <w:sz w:val="18"/>
      <w:szCs w:val="18"/>
    </w:rPr>
  </w:style>
  <w:style w:type="character" w:styleId="Hipervnculo">
    <w:name w:val="Hyperlink"/>
    <w:rsid w:val="00C57DE3"/>
    <w:rPr>
      <w:color w:val="0000FF"/>
      <w:u w:val="single"/>
    </w:rPr>
  </w:style>
  <w:style w:type="paragraph" w:customStyle="1" w:styleId="Textosinformato2">
    <w:name w:val="Texto sin formato2"/>
    <w:basedOn w:val="Normal"/>
    <w:rsid w:val="005755B5"/>
    <w:pPr>
      <w:spacing w:after="0" w:line="240" w:lineRule="auto"/>
    </w:pPr>
    <w:rPr>
      <w:rFonts w:ascii="Courier New" w:eastAsia="Times New Roman" w:hAnsi="Courier New"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esamb01@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F401D4-5C2D-46DB-A984-D6ADDC415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15</Pages>
  <Words>4429</Words>
  <Characters>24364</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Mauricio Alberto Ramon Villalobos</dc:creator>
  <cp:keywords/>
  <dc:description/>
  <cp:lastModifiedBy>Mauricio Alberto Ramon Villalobos</cp:lastModifiedBy>
  <cp:revision>85</cp:revision>
  <cp:lastPrinted>2018-09-26T14:29:00Z</cp:lastPrinted>
  <dcterms:created xsi:type="dcterms:W3CDTF">2018-07-26T13:32:00Z</dcterms:created>
  <dcterms:modified xsi:type="dcterms:W3CDTF">2019-01-23T17:00:00Z</dcterms:modified>
</cp:coreProperties>
</file>