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4DF84" w14:textId="1D4B396B" w:rsidR="00971CAB" w:rsidRDefault="00971CAB" w:rsidP="00971CAB">
      <w:pPr>
        <w:pStyle w:val="Encabezado"/>
        <w:rPr>
          <w:rFonts w:cstheme="minorHAnsi"/>
          <w:szCs w:val="20"/>
        </w:rPr>
      </w:pPr>
      <w:r>
        <w:rPr>
          <w:rFonts w:cstheme="minorHAnsi"/>
          <w:szCs w:val="20"/>
        </w:rPr>
        <w:t>CTEC-SA-</w:t>
      </w:r>
      <w:r w:rsidR="0006771C">
        <w:rPr>
          <w:rFonts w:cstheme="minorHAnsi"/>
          <w:szCs w:val="20"/>
        </w:rPr>
        <w:t>002</w:t>
      </w:r>
      <w:bookmarkStart w:id="0" w:name="_GoBack"/>
      <w:bookmarkEnd w:id="0"/>
      <w:r>
        <w:rPr>
          <w:rFonts w:cstheme="minorHAnsi"/>
          <w:szCs w:val="20"/>
        </w:rPr>
        <w:t>-2022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4EFC94D4" w14:textId="77777777" w:rsidR="006B2F89" w:rsidRDefault="006B2F89" w:rsidP="006B2F89">
      <w:pPr>
        <w:pStyle w:val="Encabezado"/>
        <w:rPr>
          <w:rFonts w:cstheme="minorHAnsi"/>
          <w:szCs w:val="20"/>
        </w:rPr>
      </w:pPr>
      <w:r>
        <w:rPr>
          <w:rFonts w:cstheme="minorHAnsi"/>
          <w:szCs w:val="20"/>
        </w:rPr>
        <w:lastRenderedPageBreak/>
        <w:t>CTEC-SA-001-2022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30AA4C21" w14:textId="2C9EF9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971CAB">
      <w:headerReference w:type="default" r:id="rId12"/>
      <w:footerReference w:type="default" r:id="rId13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64187" w14:textId="77777777" w:rsidR="00BB27F0" w:rsidRDefault="00BB27F0" w:rsidP="00AE6082">
      <w:pPr>
        <w:spacing w:before="0" w:after="0"/>
      </w:pPr>
      <w:r>
        <w:separator/>
      </w:r>
    </w:p>
  </w:endnote>
  <w:endnote w:type="continuationSeparator" w:id="0">
    <w:p w14:paraId="3351A4AA" w14:textId="77777777" w:rsidR="00BB27F0" w:rsidRDefault="00BB27F0" w:rsidP="00AE6082">
      <w:pPr>
        <w:spacing w:before="0" w:after="0"/>
      </w:pPr>
      <w:r>
        <w:continuationSeparator/>
      </w:r>
    </w:p>
  </w:endnote>
  <w:endnote w:type="continuationNotice" w:id="1">
    <w:p w14:paraId="12EF0885" w14:textId="77777777" w:rsidR="00BB27F0" w:rsidRDefault="00BB27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56298B" w14:textId="77777777" w:rsidR="00971CAB" w:rsidRPr="00E058B0" w:rsidRDefault="00971CAB" w:rsidP="00971CAB">
    <w:pPr>
      <w:pStyle w:val="Piedepgina"/>
      <w:tabs>
        <w:tab w:val="left" w:pos="9356"/>
      </w:tabs>
      <w:ind w:right="107"/>
      <w:jc w:val="center"/>
      <w:rPr>
        <w:i/>
      </w:rPr>
    </w:pPr>
    <w:r>
      <w:rPr>
        <w:i/>
      </w:rPr>
      <w:t xml:space="preserve">Página web </w:t>
    </w:r>
    <w:r w:rsidRPr="00681303">
      <w:rPr>
        <w:i/>
      </w:rPr>
      <w:t>https://home.terminalcucuta.gov.co/</w:t>
    </w:r>
  </w:p>
  <w:p w14:paraId="69848FF6" w14:textId="77777777" w:rsidR="00971CAB" w:rsidRPr="00563040" w:rsidRDefault="00971CAB" w:rsidP="00971CAB">
    <w:pPr>
      <w:pStyle w:val="Piedepgina"/>
      <w:tabs>
        <w:tab w:val="left" w:pos="9356"/>
      </w:tabs>
      <w:ind w:right="107"/>
      <w:jc w:val="center"/>
      <w:rPr>
        <w:i/>
      </w:rPr>
    </w:pPr>
    <w:r w:rsidRPr="001C4EBB">
      <w:rPr>
        <w:i/>
      </w:rPr>
      <w:t xml:space="preserve">Correo: </w:t>
    </w:r>
    <w:r w:rsidRPr="00E058B0">
      <w:rPr>
        <w:i/>
      </w:rPr>
      <w:t>gerencia@terminalcucuta.gov.co</w:t>
    </w:r>
    <w:r>
      <w:rPr>
        <w:i/>
      </w:rPr>
      <w:t xml:space="preserve">  </w:t>
    </w:r>
    <w:r>
      <w:t xml:space="preserve"> </w:t>
    </w:r>
    <w:r>
      <w:rPr>
        <w:i/>
      </w:rPr>
      <w:t xml:space="preserve">- </w:t>
    </w:r>
    <w:r w:rsidRPr="001C4EBB">
      <w:rPr>
        <w:i/>
      </w:rPr>
      <w:t xml:space="preserve">Avenida 8 No. 1-25 Barrio El Callejón </w:t>
    </w:r>
    <w:r>
      <w:rPr>
        <w:i/>
      </w:rPr>
      <w:t xml:space="preserve">Teléfono:5481719, </w:t>
    </w:r>
    <w:r w:rsidRPr="001C4EBB">
      <w:rPr>
        <w:i/>
      </w:rPr>
      <w:t>San José de Cúcuta</w:t>
    </w:r>
    <w:r>
      <w:rPr>
        <w:i/>
      </w:rPr>
      <w:t xml:space="preserve"> – Norte de Santander – Colombia </w:t>
    </w:r>
    <w:r w:rsidRPr="001C3156">
      <w:rPr>
        <w:i/>
      </w:rPr>
      <w:t>NIT: 890.501.433-5</w:t>
    </w:r>
  </w:p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48344" w14:textId="77777777" w:rsidR="00BB27F0" w:rsidRDefault="00BB27F0" w:rsidP="00AE6082">
      <w:pPr>
        <w:spacing w:before="0" w:after="0"/>
      </w:pPr>
      <w:r>
        <w:separator/>
      </w:r>
    </w:p>
  </w:footnote>
  <w:footnote w:type="continuationSeparator" w:id="0">
    <w:p w14:paraId="420F5C3E" w14:textId="77777777" w:rsidR="00BB27F0" w:rsidRDefault="00BB27F0" w:rsidP="00AE6082">
      <w:pPr>
        <w:spacing w:before="0" w:after="0"/>
      </w:pPr>
      <w:r>
        <w:continuationSeparator/>
      </w:r>
    </w:p>
  </w:footnote>
  <w:footnote w:type="continuationNotice" w:id="1">
    <w:p w14:paraId="127C485A" w14:textId="77777777" w:rsidR="00BB27F0" w:rsidRDefault="00BB27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1BA64" w14:textId="3618507E" w:rsidR="00971CAB" w:rsidRDefault="00971CAB">
    <w:r>
      <w:rPr>
        <w:rFonts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DD4B429" wp14:editId="44106030">
          <wp:simplePos x="0" y="0"/>
          <wp:positionH relativeFrom="column">
            <wp:posOffset>0</wp:posOffset>
          </wp:positionH>
          <wp:positionV relativeFrom="paragraph">
            <wp:posOffset>393065</wp:posOffset>
          </wp:positionV>
          <wp:extent cx="5614670" cy="1341120"/>
          <wp:effectExtent l="0" t="0" r="508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1341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971CAB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6771C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2F89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71CAB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B27F0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04E7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072E729A-3A0A-42AE-85B5-E72CF1E2C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1296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31</cp:revision>
  <cp:lastPrinted>2020-11-13T23:22:00Z</cp:lastPrinted>
  <dcterms:created xsi:type="dcterms:W3CDTF">2020-02-15T03:34:00Z</dcterms:created>
  <dcterms:modified xsi:type="dcterms:W3CDTF">2022-05-23T17:10:00Z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