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7908CA" w:rsidRPr="007908CA" w:rsidRDefault="007908CA" w:rsidP="007908CA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7908CA">
        <w:rPr>
          <w:rFonts w:ascii="Arial Narrow" w:hAnsi="Arial Narrow" w:cs="Arial"/>
          <w:sz w:val="22"/>
          <w:szCs w:val="22"/>
        </w:rPr>
        <w:t xml:space="preserve">REFERENCIA: INVITACIÓN PÚBLICA Nº </w:t>
      </w:r>
      <w:r w:rsidR="00A26EFE" w:rsidRPr="00A26EFE">
        <w:rPr>
          <w:rFonts w:ascii="Arial Narrow" w:hAnsi="Arial Narrow" w:cs="Arial"/>
          <w:b/>
          <w:bCs/>
          <w:sz w:val="22"/>
          <w:szCs w:val="22"/>
        </w:rPr>
        <w:t>DTAO-</w:t>
      </w:r>
      <w:r w:rsidR="00AC7E81">
        <w:rPr>
          <w:rFonts w:ascii="Arial Narrow" w:hAnsi="Arial Narrow" w:cs="Arial"/>
          <w:b/>
          <w:bCs/>
          <w:sz w:val="22"/>
          <w:szCs w:val="22"/>
        </w:rPr>
        <w:t>CSS</w:t>
      </w:r>
      <w:r w:rsidR="00A26EFE" w:rsidRPr="00A26EFE">
        <w:rPr>
          <w:rFonts w:ascii="Arial Narrow" w:hAnsi="Arial Narrow" w:cs="Arial"/>
          <w:b/>
          <w:bCs/>
          <w:sz w:val="22"/>
          <w:szCs w:val="22"/>
        </w:rPr>
        <w:t>-N-</w:t>
      </w:r>
      <w:r w:rsidR="002572A3">
        <w:rPr>
          <w:rFonts w:ascii="Arial Narrow" w:hAnsi="Arial Narrow" w:cs="Arial"/>
          <w:b/>
          <w:bCs/>
          <w:sz w:val="22"/>
          <w:szCs w:val="22"/>
        </w:rPr>
        <w:t>070</w:t>
      </w:r>
      <w:r w:rsidR="00A26EFE" w:rsidRPr="00A26EFE">
        <w:rPr>
          <w:rFonts w:ascii="Arial Narrow" w:hAnsi="Arial Narrow" w:cs="Arial"/>
          <w:b/>
          <w:bCs/>
          <w:sz w:val="22"/>
          <w:szCs w:val="22"/>
        </w:rPr>
        <w:t>-2019</w:t>
      </w:r>
    </w:p>
    <w:p w:rsidR="007908CA" w:rsidRPr="007908CA" w:rsidRDefault="007908CA" w:rsidP="007908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7908CA" w:rsidRPr="00C86071" w:rsidRDefault="007908CA" w:rsidP="00C86071">
      <w:pPr>
        <w:jc w:val="both"/>
        <w:rPr>
          <w:rFonts w:ascii="Arial Narrow" w:hAnsi="Arial Narrow" w:cs="Arial Narrow"/>
          <w:bCs/>
          <w:i/>
          <w:sz w:val="22"/>
          <w:szCs w:val="22"/>
        </w:rPr>
      </w:pPr>
      <w:r w:rsidRPr="007908CA">
        <w:rPr>
          <w:rFonts w:ascii="Arial Narrow" w:hAnsi="Arial Narrow"/>
          <w:sz w:val="22"/>
          <w:szCs w:val="22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Nº </w:t>
      </w:r>
      <w:r w:rsidR="00A26EFE" w:rsidRPr="00A26EFE">
        <w:rPr>
          <w:rFonts w:ascii="Arial Narrow" w:hAnsi="Arial Narrow" w:cs="Arial"/>
          <w:b/>
          <w:bCs/>
          <w:sz w:val="22"/>
          <w:szCs w:val="22"/>
        </w:rPr>
        <w:t>DTAO-</w:t>
      </w:r>
      <w:r w:rsidR="00AC7E81">
        <w:rPr>
          <w:rFonts w:ascii="Arial Narrow" w:hAnsi="Arial Narrow" w:cs="Arial"/>
          <w:b/>
          <w:bCs/>
          <w:sz w:val="22"/>
          <w:szCs w:val="22"/>
        </w:rPr>
        <w:t>CSS</w:t>
      </w:r>
      <w:r w:rsidR="00A26EFE" w:rsidRPr="00A26EFE">
        <w:rPr>
          <w:rFonts w:ascii="Arial Narrow" w:hAnsi="Arial Narrow" w:cs="Arial"/>
          <w:b/>
          <w:bCs/>
          <w:sz w:val="22"/>
          <w:szCs w:val="22"/>
        </w:rPr>
        <w:t>-N-</w:t>
      </w:r>
      <w:r w:rsidR="002572A3">
        <w:rPr>
          <w:rFonts w:ascii="Arial Narrow" w:hAnsi="Arial Narrow" w:cs="Arial"/>
          <w:b/>
          <w:bCs/>
          <w:sz w:val="22"/>
          <w:szCs w:val="22"/>
        </w:rPr>
        <w:t>070</w:t>
      </w:r>
      <w:bookmarkStart w:id="0" w:name="_GoBack"/>
      <w:bookmarkEnd w:id="0"/>
      <w:r w:rsidR="00A26EFE" w:rsidRPr="00A26EFE">
        <w:rPr>
          <w:rFonts w:ascii="Arial Narrow" w:hAnsi="Arial Narrow" w:cs="Arial"/>
          <w:b/>
          <w:bCs/>
          <w:sz w:val="22"/>
          <w:szCs w:val="22"/>
        </w:rPr>
        <w:t>-2019</w:t>
      </w:r>
      <w:r w:rsidRPr="007908CA">
        <w:rPr>
          <w:rFonts w:ascii="Arial Narrow" w:hAnsi="Arial Narrow"/>
          <w:sz w:val="22"/>
          <w:szCs w:val="22"/>
        </w:rPr>
        <w:t xml:space="preserve">, cuyo objeto es: </w:t>
      </w:r>
      <w:r w:rsidRPr="007908CA">
        <w:rPr>
          <w:rFonts w:ascii="Arial Narrow" w:hAnsi="Arial Narrow" w:cs="Arial"/>
          <w:i/>
          <w:sz w:val="22"/>
          <w:szCs w:val="22"/>
        </w:rPr>
        <w:t>“</w:t>
      </w:r>
      <w:r w:rsidR="00C86071" w:rsidRPr="00C86071">
        <w:rPr>
          <w:rFonts w:ascii="Arial Narrow" w:hAnsi="Arial Narrow" w:cs="Arial Narrow"/>
          <w:bCs/>
          <w:i/>
          <w:sz w:val="22"/>
          <w:szCs w:val="22"/>
        </w:rPr>
        <w:t>Suministro de apoyo logístico, consistente en alojamiento y alimentación para la realización del segundo comité</w:t>
      </w:r>
      <w:r w:rsidR="00C86071">
        <w:rPr>
          <w:rFonts w:ascii="Arial Narrow" w:hAnsi="Arial Narrow" w:cs="Arial Narrow"/>
          <w:bCs/>
          <w:i/>
          <w:sz w:val="22"/>
          <w:szCs w:val="22"/>
        </w:rPr>
        <w:t xml:space="preserve"> </w:t>
      </w:r>
      <w:r w:rsidR="00C86071" w:rsidRPr="00C86071">
        <w:rPr>
          <w:rFonts w:ascii="Arial Narrow" w:hAnsi="Arial Narrow" w:cs="Arial Narrow"/>
          <w:bCs/>
          <w:i/>
          <w:sz w:val="22"/>
          <w:szCs w:val="22"/>
        </w:rPr>
        <w:t>Territorial 2019, de la Dirección Territorial Andes Occidentales de Parques Nacionales Naturales de Colombia, en el departamento de Antioquia, cuidad de Medellín</w:t>
      </w:r>
      <w:r w:rsidR="001C4E1C">
        <w:rPr>
          <w:rFonts w:ascii="Arial Narrow" w:hAnsi="Arial Narrow" w:cs="Arial Narrow"/>
          <w:bCs/>
          <w:i/>
          <w:sz w:val="22"/>
          <w:szCs w:val="22"/>
        </w:rPr>
        <w:t>.</w:t>
      </w:r>
      <w:r w:rsidRPr="007908CA">
        <w:rPr>
          <w:rFonts w:ascii="Arial Narrow" w:hAnsi="Arial Narrow"/>
          <w:i/>
          <w:iCs/>
          <w:sz w:val="22"/>
          <w:szCs w:val="22"/>
        </w:rPr>
        <w:t>”</w:t>
      </w:r>
      <w:r w:rsidRPr="007908CA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  <w:r w:rsidR="00A26EFE">
        <w:rPr>
          <w:rFonts w:ascii="Arial Narrow" w:hAnsi="Arial Narrow"/>
          <w:sz w:val="22"/>
          <w:szCs w:val="22"/>
          <w:lang w:val="es-CO"/>
        </w:rPr>
        <w:t xml:space="preserve"> 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834828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  <w:r w:rsidR="00F16A4D">
        <w:t xml:space="preserve"> </w:t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15368F"/>
    <w:rsid w:val="001C4E1C"/>
    <w:rsid w:val="00214C63"/>
    <w:rsid w:val="002410AB"/>
    <w:rsid w:val="002572A3"/>
    <w:rsid w:val="002970DA"/>
    <w:rsid w:val="00403FC5"/>
    <w:rsid w:val="004F4FD8"/>
    <w:rsid w:val="00560A34"/>
    <w:rsid w:val="005B6D05"/>
    <w:rsid w:val="007908CA"/>
    <w:rsid w:val="00964A29"/>
    <w:rsid w:val="00A26EFE"/>
    <w:rsid w:val="00AC7E81"/>
    <w:rsid w:val="00B841B9"/>
    <w:rsid w:val="00B96652"/>
    <w:rsid w:val="00BB46C4"/>
    <w:rsid w:val="00C86071"/>
    <w:rsid w:val="00CD17B9"/>
    <w:rsid w:val="00D156BE"/>
    <w:rsid w:val="00DF30DD"/>
    <w:rsid w:val="00F16A4D"/>
    <w:rsid w:val="00F21CBB"/>
    <w:rsid w:val="00F3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69C2B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410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Juan Tobón</cp:lastModifiedBy>
  <cp:revision>21</cp:revision>
  <dcterms:created xsi:type="dcterms:W3CDTF">2018-04-13T14:50:00Z</dcterms:created>
  <dcterms:modified xsi:type="dcterms:W3CDTF">2019-08-20T13:20:00Z</dcterms:modified>
</cp:coreProperties>
</file>