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069CE5D5" w:rsidR="00CE495D" w:rsidRPr="002F2669" w:rsidRDefault="00F44462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2F2669">
        <w:rPr>
          <w:rFonts w:cs="Arial"/>
          <w:b/>
          <w:sz w:val="20"/>
          <w:szCs w:val="20"/>
          <w:highlight w:val="lightGray"/>
        </w:rPr>
        <w:t>[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Número del </w:t>
      </w:r>
      <w:r w:rsidR="00DC3BEE">
        <w:rPr>
          <w:rFonts w:cs="Arial"/>
          <w:b/>
          <w:sz w:val="20"/>
          <w:szCs w:val="20"/>
          <w:highlight w:val="lightGray"/>
        </w:rPr>
        <w:t>P</w:t>
      </w:r>
      <w:r w:rsidR="00CE495D" w:rsidRPr="002F2669">
        <w:rPr>
          <w:rFonts w:cs="Arial"/>
          <w:b/>
          <w:sz w:val="20"/>
          <w:szCs w:val="20"/>
          <w:highlight w:val="lightGray"/>
        </w:rPr>
        <w:t xml:space="preserve">roceso de </w:t>
      </w:r>
      <w:r w:rsidR="00DC3BEE">
        <w:rPr>
          <w:rFonts w:cs="Arial"/>
          <w:b/>
          <w:sz w:val="20"/>
          <w:szCs w:val="20"/>
          <w:highlight w:val="lightGray"/>
        </w:rPr>
        <w:t>C</w:t>
      </w:r>
      <w:r w:rsidR="00CE495D" w:rsidRPr="002F2669">
        <w:rPr>
          <w:rFonts w:cs="Arial"/>
          <w:b/>
          <w:sz w:val="20"/>
          <w:szCs w:val="20"/>
          <w:highlight w:val="lightGray"/>
        </w:rPr>
        <w:t>ontratación]</w:t>
      </w:r>
      <w:r w:rsidR="00CE495D" w:rsidRPr="002F2669">
        <w:rPr>
          <w:rFonts w:cs="Arial"/>
          <w:b/>
          <w:sz w:val="20"/>
          <w:szCs w:val="20"/>
        </w:rPr>
        <w:t xml:space="preserve"> </w:t>
      </w:r>
    </w:p>
    <w:p w14:paraId="18C01A54" w14:textId="7DAFD85A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E0BFB91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0D1A73B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682D5EB5">
        <w:rPr>
          <w:rFonts w:ascii="Arial" w:hAnsi="Arial" w:cs="Arial"/>
          <w:sz w:val="20"/>
          <w:szCs w:val="20"/>
        </w:rPr>
        <w:t xml:space="preserve">fe las normas aplicables a los </w:t>
      </w:r>
      <w:r w:rsidR="074E7D16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rocesos de </w:t>
      </w:r>
      <w:r w:rsidR="717FD743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54AA85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incurrir en faltas a la verdad</w:t>
      </w:r>
      <w:r w:rsidR="0004530A" w:rsidRPr="682D5EB5">
        <w:rPr>
          <w:rFonts w:ascii="Arial" w:hAnsi="Arial" w:cs="Arial"/>
          <w:sz w:val="20"/>
          <w:szCs w:val="20"/>
        </w:rPr>
        <w:t xml:space="preserve"> o adulteración</w:t>
      </w:r>
      <w:r w:rsidRPr="682D5EB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5A57F508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5E6D207E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>.</w:t>
      </w:r>
    </w:p>
    <w:p w14:paraId="74EC2ED1" w14:textId="5FADA074" w:rsidR="00B45254" w:rsidRPr="007D2085" w:rsidRDefault="007F4D43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Aceptar </w:t>
      </w:r>
      <w:r w:rsidR="00D60C2A" w:rsidRPr="682D5EB5">
        <w:rPr>
          <w:rFonts w:ascii="Arial" w:hAnsi="Arial" w:cs="Arial"/>
          <w:sz w:val="20"/>
          <w:szCs w:val="20"/>
        </w:rPr>
        <w:t>que</w:t>
      </w:r>
      <w:r w:rsidR="00B45254" w:rsidRPr="682D5EB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856503C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4BC8D222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="00AB556C" w:rsidRPr="682D5EB5">
        <w:rPr>
          <w:rFonts w:ascii="Arial" w:hAnsi="Arial" w:cs="Arial"/>
          <w:sz w:val="20"/>
          <w:szCs w:val="20"/>
        </w:rPr>
        <w:t xml:space="preserve"> primen </w:t>
      </w:r>
      <w:r w:rsidR="00B45254" w:rsidRPr="682D5EB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3C6B00B8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48059702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DBD6C0E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>, así como realizar estudios y análisis propios</w:t>
      </w:r>
      <w:r w:rsidR="000219DC" w:rsidRPr="682D5EB5">
        <w:rPr>
          <w:rFonts w:ascii="Arial" w:hAnsi="Arial" w:cs="Arial"/>
          <w:sz w:val="20"/>
          <w:szCs w:val="20"/>
        </w:rPr>
        <w:t xml:space="preserve"> con la debida diligencia y responsabilidad</w:t>
      </w:r>
      <w:r w:rsidRPr="682D5EB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682D5EB5">
        <w:rPr>
          <w:rFonts w:ascii="Arial" w:hAnsi="Arial" w:cs="Arial"/>
          <w:sz w:val="20"/>
          <w:szCs w:val="20"/>
        </w:rPr>
        <w:t xml:space="preserve">me </w:t>
      </w:r>
      <w:r w:rsidRPr="682D5EB5">
        <w:rPr>
          <w:rFonts w:ascii="Arial" w:hAnsi="Arial" w:cs="Arial"/>
          <w:sz w:val="20"/>
          <w:szCs w:val="20"/>
        </w:rPr>
        <w:t xml:space="preserve">permita participar en el </w:t>
      </w:r>
      <w:r w:rsidR="105D0FFD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50BED090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y en caso de resultar adjudicatario </w:t>
      </w:r>
      <w:r w:rsidR="000219DC" w:rsidRPr="682D5EB5">
        <w:rPr>
          <w:rFonts w:ascii="Arial" w:hAnsi="Arial" w:cs="Arial"/>
          <w:sz w:val="20"/>
          <w:szCs w:val="20"/>
        </w:rPr>
        <w:t xml:space="preserve">cumplir </w:t>
      </w:r>
      <w:r w:rsidRPr="682D5EB5">
        <w:rPr>
          <w:rFonts w:ascii="Arial" w:hAnsi="Arial" w:cs="Arial"/>
          <w:sz w:val="20"/>
          <w:szCs w:val="20"/>
        </w:rPr>
        <w:t>todas las</w:t>
      </w:r>
      <w:r w:rsidR="00D60C2A" w:rsidRPr="682D5EB5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 </w:t>
      </w:r>
      <w:r w:rsidR="000219DC" w:rsidRPr="682D5EB5">
        <w:rPr>
          <w:rFonts w:ascii="Arial" w:hAnsi="Arial" w:cs="Arial"/>
          <w:sz w:val="20"/>
          <w:szCs w:val="20"/>
        </w:rPr>
        <w:t xml:space="preserve">y </w:t>
      </w:r>
      <w:r w:rsidRPr="682D5EB5">
        <w:rPr>
          <w:rFonts w:ascii="Arial" w:hAnsi="Arial" w:cs="Arial"/>
          <w:sz w:val="20"/>
          <w:szCs w:val="20"/>
        </w:rPr>
        <w:t>asumir los riesgos asociados a la ejecución de</w:t>
      </w:r>
      <w:r w:rsidR="00D60C2A" w:rsidRPr="682D5EB5">
        <w:rPr>
          <w:rFonts w:ascii="Arial" w:hAnsi="Arial" w:cs="Arial"/>
          <w:sz w:val="20"/>
          <w:szCs w:val="20"/>
        </w:rPr>
        <w:t xml:space="preserve"> </w:t>
      </w:r>
      <w:r w:rsidR="00B60672" w:rsidRPr="682D5EB5">
        <w:rPr>
          <w:rFonts w:ascii="Arial" w:hAnsi="Arial" w:cs="Arial"/>
          <w:sz w:val="20"/>
          <w:szCs w:val="20"/>
        </w:rPr>
        <w:t xml:space="preserve">este. </w:t>
      </w:r>
    </w:p>
    <w:p w14:paraId="0C75A376" w14:textId="685A01D0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</w:t>
      </w:r>
      <w:r w:rsidR="00B45254" w:rsidRPr="682D5EB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6B3A88B7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A8B3C7D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="00B45254" w:rsidRPr="682D5EB5">
        <w:rPr>
          <w:rFonts w:ascii="Arial" w:hAnsi="Arial" w:cs="Arial"/>
          <w:sz w:val="20"/>
          <w:szCs w:val="20"/>
        </w:rPr>
        <w:t xml:space="preserve"> con los </w:t>
      </w:r>
      <w:r w:rsidR="00132DDE" w:rsidRPr="682D5EB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682D5EB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EE1C810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6AE4EE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 de </w:t>
      </w:r>
      <w:r w:rsidR="3847B300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ontratación, con otros </w:t>
      </w:r>
      <w:r w:rsidR="00BF2E7B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682D5EB5">
        <w:rPr>
          <w:rFonts w:ascii="Arial" w:hAnsi="Arial" w:cs="Arial"/>
          <w:sz w:val="20"/>
          <w:szCs w:val="20"/>
        </w:rPr>
        <w:t xml:space="preserve">. </w:t>
      </w:r>
    </w:p>
    <w:p w14:paraId="3815A31D" w14:textId="412D5BD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Enviar por escrito </w:t>
      </w:r>
      <w:r w:rsidR="00D60C2A" w:rsidRPr="682D5EB5">
        <w:rPr>
          <w:rFonts w:ascii="Arial" w:hAnsi="Arial" w:cs="Arial"/>
          <w:sz w:val="20"/>
          <w:szCs w:val="20"/>
        </w:rPr>
        <w:t xml:space="preserve">a la </w:t>
      </w:r>
      <w:r w:rsidR="002571CA" w:rsidRPr="682D5EB5">
        <w:rPr>
          <w:rFonts w:ascii="Arial" w:hAnsi="Arial" w:cs="Arial"/>
          <w:sz w:val="20"/>
          <w:szCs w:val="20"/>
        </w:rPr>
        <w:t>E</w:t>
      </w:r>
      <w:r w:rsidR="00D60C2A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521031C8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AC4D1A3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BF5B822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Actuar con lealtad hacia los demás </w:t>
      </w:r>
      <w:r w:rsidR="00E61AA1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>roponentes</w:t>
      </w:r>
      <w:r w:rsidR="000219DC" w:rsidRPr="682D5EB5">
        <w:rPr>
          <w:rFonts w:ascii="Arial" w:hAnsi="Arial" w:cs="Arial"/>
          <w:sz w:val="20"/>
          <w:szCs w:val="20"/>
        </w:rPr>
        <w:t xml:space="preserve"> y con </w:t>
      </w:r>
      <w:r w:rsidR="00D60C2A" w:rsidRPr="682D5EB5">
        <w:rPr>
          <w:rFonts w:ascii="Arial" w:hAnsi="Arial" w:cs="Arial"/>
          <w:sz w:val="20"/>
          <w:szCs w:val="20"/>
        </w:rPr>
        <w:t xml:space="preserve">la </w:t>
      </w:r>
      <w:r w:rsidR="002571CA" w:rsidRPr="682D5EB5">
        <w:rPr>
          <w:rFonts w:ascii="Arial" w:hAnsi="Arial" w:cs="Arial"/>
          <w:sz w:val="20"/>
          <w:szCs w:val="20"/>
        </w:rPr>
        <w:t>E</w:t>
      </w:r>
      <w:r w:rsidR="00D60C2A" w:rsidRPr="682D5EB5">
        <w:rPr>
          <w:rFonts w:ascii="Arial" w:hAnsi="Arial" w:cs="Arial"/>
          <w:sz w:val="20"/>
          <w:szCs w:val="20"/>
        </w:rPr>
        <w:t xml:space="preserve">ntidad </w:t>
      </w:r>
      <w:r w:rsidRPr="682D5EB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513B2907" w:rsidRPr="682D5EB5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>roceso de</w:t>
      </w:r>
      <w:r w:rsidR="00194EC4">
        <w:rPr>
          <w:rFonts w:ascii="Arial" w:hAnsi="Arial" w:cs="Arial"/>
          <w:sz w:val="20"/>
          <w:szCs w:val="20"/>
        </w:rPr>
        <w:t xml:space="preserve"> </w:t>
      </w:r>
      <w:r w:rsidR="3D7CC766" w:rsidRPr="682D5EB5">
        <w:rPr>
          <w:rFonts w:ascii="Arial" w:hAnsi="Arial" w:cs="Arial"/>
          <w:sz w:val="20"/>
          <w:szCs w:val="20"/>
        </w:rPr>
        <w:t>C</w:t>
      </w:r>
      <w:r w:rsidR="00214236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 xml:space="preserve">. Igualmente, las observaciones al </w:t>
      </w:r>
      <w:r w:rsidR="00E1CFBD" w:rsidRPr="682D5EB5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 xml:space="preserve">roceso de </w:t>
      </w:r>
      <w:r w:rsidR="0D63DA3C" w:rsidRPr="682D5EB5">
        <w:rPr>
          <w:rFonts w:ascii="Arial" w:hAnsi="Arial" w:cs="Arial"/>
          <w:sz w:val="20"/>
          <w:szCs w:val="20"/>
        </w:rPr>
        <w:t>C</w:t>
      </w:r>
      <w:r w:rsidR="00214236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o a las </w:t>
      </w:r>
      <w:r w:rsidR="004E03EE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ropuestas de los otros interesados serán presentadas oportunamente, en los plazos y términos fijados estrictamente en </w:t>
      </w:r>
      <w:r w:rsidR="002267D1" w:rsidRPr="682D5EB5">
        <w:rPr>
          <w:rFonts w:ascii="Arial" w:hAnsi="Arial" w:cs="Arial"/>
          <w:sz w:val="20"/>
          <w:szCs w:val="20"/>
        </w:rPr>
        <w:t xml:space="preserve">el </w:t>
      </w:r>
      <w:r w:rsidR="004E03EE">
        <w:rPr>
          <w:rFonts w:ascii="Arial" w:hAnsi="Arial" w:cs="Arial"/>
          <w:sz w:val="20"/>
          <w:szCs w:val="20"/>
        </w:rPr>
        <w:t>P</w:t>
      </w:r>
      <w:r w:rsidR="002267D1" w:rsidRPr="682D5EB5">
        <w:rPr>
          <w:rFonts w:ascii="Arial" w:hAnsi="Arial" w:cs="Arial"/>
          <w:sz w:val="20"/>
          <w:szCs w:val="20"/>
        </w:rPr>
        <w:t xml:space="preserve">liego de </w:t>
      </w:r>
      <w:r w:rsidR="004E03EE">
        <w:rPr>
          <w:rFonts w:ascii="Arial" w:hAnsi="Arial" w:cs="Arial"/>
          <w:sz w:val="20"/>
          <w:szCs w:val="20"/>
        </w:rPr>
        <w:t>C</w:t>
      </w:r>
      <w:r w:rsidR="002267D1" w:rsidRPr="682D5EB5">
        <w:rPr>
          <w:rFonts w:ascii="Arial" w:hAnsi="Arial" w:cs="Arial"/>
          <w:sz w:val="20"/>
          <w:szCs w:val="20"/>
        </w:rPr>
        <w:t>ondiciones</w:t>
      </w:r>
      <w:r w:rsidRPr="682D5EB5">
        <w:rPr>
          <w:rFonts w:ascii="Arial" w:hAnsi="Arial" w:cs="Arial"/>
          <w:sz w:val="20"/>
          <w:szCs w:val="20"/>
        </w:rPr>
        <w:t>.</w:t>
      </w:r>
    </w:p>
    <w:p w14:paraId="542EF042" w14:textId="7CA5DAAC" w:rsidR="00B45254" w:rsidRPr="007D2085" w:rsidRDefault="59073160" w:rsidP="00B75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Absten</w:t>
      </w:r>
      <w:r w:rsidR="0551478D" w:rsidRPr="682D5EB5">
        <w:rPr>
          <w:rFonts w:ascii="Arial" w:hAnsi="Arial" w:cs="Arial"/>
          <w:sz w:val="20"/>
          <w:szCs w:val="20"/>
        </w:rPr>
        <w:t>erse</w:t>
      </w:r>
      <w:r w:rsidRPr="682D5EB5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895E45">
        <w:rPr>
          <w:rFonts w:ascii="Arial" w:hAnsi="Arial" w:cs="Arial"/>
          <w:sz w:val="20"/>
          <w:szCs w:val="20"/>
        </w:rPr>
        <w:t>P</w:t>
      </w:r>
      <w:r w:rsidR="111939BF" w:rsidRPr="682D5EB5">
        <w:rPr>
          <w:rFonts w:ascii="Arial" w:hAnsi="Arial" w:cs="Arial"/>
          <w:sz w:val="20"/>
          <w:szCs w:val="20"/>
        </w:rPr>
        <w:t xml:space="preserve">roponentes </w:t>
      </w:r>
      <w:r w:rsidRPr="682D5EB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111939BF" w:rsidRPr="682D5EB5">
        <w:rPr>
          <w:rFonts w:ascii="Arial" w:hAnsi="Arial" w:cs="Arial"/>
          <w:sz w:val="20"/>
          <w:szCs w:val="20"/>
        </w:rPr>
        <w:t xml:space="preserve">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 xml:space="preserve">ntidad </w:t>
      </w:r>
      <w:r w:rsidR="0551478D" w:rsidRPr="682D5EB5">
        <w:rPr>
          <w:rFonts w:ascii="Arial" w:hAnsi="Arial" w:cs="Arial"/>
          <w:sz w:val="20"/>
          <w:szCs w:val="20"/>
        </w:rPr>
        <w:t xml:space="preserve">o de las autoridades competentes </w:t>
      </w:r>
      <w:r w:rsidRPr="682D5EB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4529FF2E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551478D" w:rsidRPr="47956EC7">
        <w:rPr>
          <w:rFonts w:ascii="Arial" w:hAnsi="Arial" w:cs="Arial"/>
          <w:sz w:val="20"/>
          <w:szCs w:val="20"/>
        </w:rPr>
        <w:t>establecido</w:t>
      </w:r>
      <w:r w:rsidRPr="47956EC7">
        <w:rPr>
          <w:rFonts w:ascii="Arial" w:hAnsi="Arial" w:cs="Arial"/>
          <w:sz w:val="20"/>
          <w:szCs w:val="20"/>
        </w:rPr>
        <w:t xml:space="preserve"> y acatar las decisiones</w:t>
      </w:r>
      <w:r w:rsidR="111939BF" w:rsidRPr="47956EC7">
        <w:rPr>
          <w:rFonts w:ascii="Arial" w:hAnsi="Arial" w:cs="Arial"/>
          <w:sz w:val="20"/>
          <w:szCs w:val="20"/>
        </w:rPr>
        <w:t xml:space="preserve"> de 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>ntidad</w:t>
      </w:r>
      <w:r w:rsidRPr="47956EC7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4B0BF3D6" w:rsidRPr="47956EC7">
        <w:rPr>
          <w:rFonts w:ascii="Arial" w:hAnsi="Arial" w:cs="Arial"/>
          <w:sz w:val="20"/>
          <w:szCs w:val="20"/>
        </w:rPr>
        <w:t xml:space="preserve"> en los términos de la</w:t>
      </w:r>
      <w:r w:rsidR="6AC4566F" w:rsidRPr="47956EC7">
        <w:rPr>
          <w:rFonts w:ascii="Arial" w:hAnsi="Arial" w:cs="Arial"/>
          <w:sz w:val="20"/>
          <w:szCs w:val="20"/>
        </w:rPr>
        <w:t xml:space="preserve"> l</w:t>
      </w:r>
      <w:r w:rsidR="4B0BF3D6" w:rsidRPr="47956EC7">
        <w:rPr>
          <w:rFonts w:ascii="Arial" w:hAnsi="Arial" w:cs="Arial"/>
          <w:sz w:val="20"/>
          <w:szCs w:val="20"/>
        </w:rPr>
        <w:t xml:space="preserve">ey </w:t>
      </w:r>
      <w:r w:rsidR="6AC4566F" w:rsidRPr="47956EC7">
        <w:rPr>
          <w:rFonts w:ascii="Arial" w:hAnsi="Arial" w:cs="Arial"/>
          <w:sz w:val="20"/>
          <w:szCs w:val="20"/>
        </w:rPr>
        <w:t>a</w:t>
      </w:r>
      <w:r w:rsidR="4B0BF3D6" w:rsidRPr="47956EC7">
        <w:rPr>
          <w:rFonts w:ascii="Arial" w:hAnsi="Arial" w:cs="Arial"/>
          <w:sz w:val="20"/>
          <w:szCs w:val="20"/>
        </w:rPr>
        <w:t>plicable</w:t>
      </w:r>
      <w:r w:rsidRPr="47956EC7">
        <w:rPr>
          <w:rFonts w:ascii="Arial" w:hAnsi="Arial" w:cs="Arial"/>
          <w:sz w:val="20"/>
          <w:szCs w:val="20"/>
        </w:rPr>
        <w:t>.</w:t>
      </w:r>
    </w:p>
    <w:p w14:paraId="259AD92A" w14:textId="3548642F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En las audiencias, abstener</w:t>
      </w:r>
      <w:r w:rsidR="774BE40D" w:rsidRPr="682D5EB5">
        <w:rPr>
          <w:rFonts w:ascii="Arial" w:hAnsi="Arial" w:cs="Arial"/>
          <w:sz w:val="20"/>
          <w:szCs w:val="20"/>
        </w:rPr>
        <w:t xml:space="preserve">se </w:t>
      </w:r>
      <w:r w:rsidRPr="682D5EB5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774BE40D" w:rsidRPr="682D5EB5">
        <w:rPr>
          <w:rFonts w:ascii="Arial" w:hAnsi="Arial" w:cs="Arial"/>
          <w:sz w:val="20"/>
          <w:szCs w:val="20"/>
        </w:rPr>
        <w:t>se</w:t>
      </w:r>
      <w:r w:rsidRPr="682D5EB5">
        <w:rPr>
          <w:rFonts w:ascii="Arial" w:hAnsi="Arial" w:cs="Arial"/>
          <w:sz w:val="20"/>
          <w:szCs w:val="20"/>
        </w:rPr>
        <w:t xml:space="preserve"> a asuntos personales de otros </w:t>
      </w:r>
      <w:r w:rsidR="00895E45">
        <w:rPr>
          <w:rFonts w:ascii="Arial" w:hAnsi="Arial" w:cs="Arial"/>
          <w:sz w:val="20"/>
          <w:szCs w:val="20"/>
        </w:rPr>
        <w:t>P</w:t>
      </w:r>
      <w:r w:rsidR="111939BF" w:rsidRPr="682D5EB5">
        <w:rPr>
          <w:rFonts w:ascii="Arial" w:hAnsi="Arial" w:cs="Arial"/>
          <w:sz w:val="20"/>
          <w:szCs w:val="20"/>
        </w:rPr>
        <w:t>roponentes</w:t>
      </w:r>
      <w:r w:rsidRPr="682D5EB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774BE40D" w:rsidRPr="682D5EB5">
        <w:rPr>
          <w:rFonts w:ascii="Arial" w:hAnsi="Arial" w:cs="Arial"/>
          <w:sz w:val="20"/>
          <w:szCs w:val="20"/>
        </w:rPr>
        <w:t xml:space="preserve">se debatirán </w:t>
      </w:r>
      <w:r w:rsidRPr="682D5EB5">
        <w:rPr>
          <w:rFonts w:ascii="Arial" w:hAnsi="Arial" w:cs="Arial"/>
          <w:sz w:val="20"/>
          <w:szCs w:val="20"/>
        </w:rPr>
        <w:t xml:space="preserve">asuntos relacionados con el </w:t>
      </w:r>
      <w:r w:rsidR="38D1E7D1" w:rsidRPr="682D5EB5">
        <w:rPr>
          <w:rFonts w:ascii="Arial" w:hAnsi="Arial" w:cs="Arial"/>
          <w:sz w:val="20"/>
          <w:szCs w:val="20"/>
        </w:rPr>
        <w:t>Proceso de Contratación</w:t>
      </w:r>
      <w:r w:rsidR="0095007D" w:rsidRPr="682D5EB5">
        <w:rPr>
          <w:rFonts w:ascii="Arial" w:hAnsi="Arial" w:cs="Arial"/>
          <w:sz w:val="20"/>
          <w:szCs w:val="20"/>
        </w:rPr>
        <w:t>.</w:t>
      </w:r>
    </w:p>
    <w:p w14:paraId="4089E903" w14:textId="6A64744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lastRenderedPageBreak/>
        <w:t>Solicitar o remitir a la</w:t>
      </w:r>
      <w:r w:rsidR="111939BF" w:rsidRPr="682D5EB5">
        <w:rPr>
          <w:rFonts w:ascii="Arial" w:hAnsi="Arial" w:cs="Arial"/>
          <w:sz w:val="20"/>
          <w:szCs w:val="20"/>
        </w:rPr>
        <w:t xml:space="preserve">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o a sus funcionarios y contratistas cualquier información utilizando solamente los procedimientos y canales previstos en el </w:t>
      </w:r>
      <w:r w:rsidR="2B5F6DF9" w:rsidRPr="682D5EB5">
        <w:rPr>
          <w:rFonts w:ascii="Arial" w:hAnsi="Arial" w:cs="Arial"/>
          <w:sz w:val="20"/>
          <w:szCs w:val="20"/>
        </w:rPr>
        <w:t>Proceso de Contratación</w:t>
      </w:r>
      <w:r w:rsidRPr="682D5EB5">
        <w:rPr>
          <w:rFonts w:ascii="Arial" w:hAnsi="Arial" w:cs="Arial"/>
          <w:sz w:val="20"/>
          <w:szCs w:val="20"/>
        </w:rPr>
        <w:t xml:space="preserve">. </w:t>
      </w:r>
    </w:p>
    <w:p w14:paraId="05BD003E" w14:textId="4E20A08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D5CDAA3" w:rsidRPr="682D5EB5">
        <w:rPr>
          <w:rFonts w:ascii="Arial" w:hAnsi="Arial" w:cs="Arial"/>
          <w:sz w:val="20"/>
          <w:szCs w:val="20"/>
        </w:rPr>
        <w:t xml:space="preserve"> a ningún funcionario público, </w:t>
      </w:r>
      <w:r w:rsidRPr="682D5EB5">
        <w:rPr>
          <w:rFonts w:ascii="Arial" w:hAnsi="Arial" w:cs="Arial"/>
          <w:sz w:val="20"/>
          <w:szCs w:val="20"/>
        </w:rPr>
        <w:t xml:space="preserve">contratista o estructurador, vinculado </w:t>
      </w:r>
      <w:r w:rsidR="111939BF" w:rsidRPr="682D5EB5">
        <w:rPr>
          <w:rFonts w:ascii="Arial" w:hAnsi="Arial" w:cs="Arial"/>
          <w:sz w:val="20"/>
          <w:szCs w:val="20"/>
        </w:rPr>
        <w:t xml:space="preserve">a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111939BF" w:rsidRPr="682D5EB5">
        <w:rPr>
          <w:rFonts w:ascii="Arial" w:hAnsi="Arial" w:cs="Arial"/>
          <w:sz w:val="20"/>
          <w:szCs w:val="20"/>
        </w:rPr>
        <w:t xml:space="preserve">ripción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FAA16F" w:rsidRPr="682D5EB5">
        <w:rPr>
          <w:rFonts w:ascii="Arial" w:hAnsi="Arial" w:cs="Arial"/>
          <w:sz w:val="20"/>
          <w:szCs w:val="20"/>
        </w:rPr>
        <w:t>l</w:t>
      </w:r>
      <w:r w:rsidRPr="682D5EB5">
        <w:rPr>
          <w:rFonts w:ascii="Arial" w:hAnsi="Arial" w:cs="Arial"/>
          <w:sz w:val="20"/>
          <w:szCs w:val="20"/>
        </w:rPr>
        <w:t>ey.</w:t>
      </w:r>
    </w:p>
    <w:p w14:paraId="3EBF106F" w14:textId="54BBFBBE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Exig</w:t>
      </w:r>
      <w:r w:rsidR="0D5CDAA3" w:rsidRPr="682D5EB5">
        <w:rPr>
          <w:rFonts w:ascii="Arial" w:hAnsi="Arial" w:cs="Arial"/>
          <w:sz w:val="20"/>
          <w:szCs w:val="20"/>
        </w:rPr>
        <w:t>ir a nuestros</w:t>
      </w:r>
      <w:r w:rsidRPr="682D5EB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</w:t>
      </w:r>
      <w:r w:rsidR="329025B1" w:rsidRPr="682D5EB5">
        <w:rPr>
          <w:rFonts w:ascii="Arial" w:hAnsi="Arial" w:cs="Arial"/>
          <w:sz w:val="20"/>
          <w:szCs w:val="20"/>
        </w:rPr>
        <w:t>.</w:t>
      </w:r>
    </w:p>
    <w:p w14:paraId="42E637DC" w14:textId="314783ED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774BE40D" w:rsidRPr="682D5EB5">
        <w:rPr>
          <w:rFonts w:ascii="Arial" w:hAnsi="Arial" w:cs="Arial"/>
          <w:sz w:val="20"/>
          <w:szCs w:val="20"/>
        </w:rPr>
        <w:t>E</w:t>
      </w:r>
      <w:r w:rsidRPr="682D5EB5">
        <w:rPr>
          <w:rFonts w:ascii="Arial" w:hAnsi="Arial" w:cs="Arial"/>
          <w:sz w:val="20"/>
          <w:szCs w:val="20"/>
        </w:rPr>
        <w:t xml:space="preserve">stado, durante el </w:t>
      </w:r>
      <w:r w:rsidR="6B6AC32B" w:rsidRPr="682D5EB5">
        <w:rPr>
          <w:rFonts w:ascii="Arial" w:hAnsi="Arial" w:cs="Arial"/>
          <w:sz w:val="20"/>
          <w:szCs w:val="20"/>
        </w:rPr>
        <w:t>Proceso de Contratación</w:t>
      </w:r>
      <w:r w:rsidRPr="682D5EB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ontrato.</w:t>
      </w:r>
    </w:p>
    <w:p w14:paraId="14F9BBFB" w14:textId="000E1200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>No contratar, ni ofrecer dadivas</w:t>
      </w:r>
      <w:r w:rsidR="606C8F1B" w:rsidRPr="47956EC7">
        <w:rPr>
          <w:rFonts w:ascii="Arial" w:hAnsi="Arial" w:cs="Arial"/>
          <w:sz w:val="20"/>
          <w:szCs w:val="20"/>
        </w:rPr>
        <w:t>, regalos</w:t>
      </w:r>
      <w:r w:rsidRPr="47956EC7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111939BF" w:rsidRPr="47956EC7">
        <w:rPr>
          <w:rFonts w:ascii="Arial" w:hAnsi="Arial" w:cs="Arial"/>
          <w:sz w:val="20"/>
          <w:szCs w:val="20"/>
        </w:rPr>
        <w:t xml:space="preserve">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 xml:space="preserve">ntidad </w:t>
      </w:r>
      <w:r w:rsidRPr="47956EC7">
        <w:rPr>
          <w:rFonts w:ascii="Arial" w:hAnsi="Arial" w:cs="Arial"/>
          <w:sz w:val="20"/>
          <w:szCs w:val="20"/>
        </w:rPr>
        <w:t xml:space="preserve">tome respecto de </w:t>
      </w:r>
      <w:r w:rsidR="00ED1A95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rocesos de </w:t>
      </w:r>
      <w:r w:rsidR="00ED1A95">
        <w:rPr>
          <w:rFonts w:ascii="Arial" w:hAnsi="Arial" w:cs="Arial"/>
          <w:sz w:val="20"/>
          <w:szCs w:val="20"/>
        </w:rPr>
        <w:t>C</w:t>
      </w:r>
      <w:r w:rsidRPr="47956EC7">
        <w:rPr>
          <w:rFonts w:ascii="Arial" w:hAnsi="Arial" w:cs="Arial"/>
          <w:sz w:val="20"/>
          <w:szCs w:val="20"/>
        </w:rPr>
        <w:t xml:space="preserve">ontratación </w:t>
      </w:r>
      <w:r w:rsidR="00ED1A95">
        <w:rPr>
          <w:rFonts w:ascii="Arial" w:hAnsi="Arial" w:cs="Arial"/>
          <w:sz w:val="20"/>
          <w:szCs w:val="20"/>
        </w:rPr>
        <w:t>E</w:t>
      </w:r>
      <w:r w:rsidRPr="47956EC7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2B233FD6" w:rsidR="00B45254" w:rsidRPr="007D2085" w:rsidRDefault="33D1E1A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>M</w:t>
      </w:r>
      <w:r w:rsidR="59073160" w:rsidRPr="47956EC7">
        <w:rPr>
          <w:rFonts w:ascii="Arial" w:hAnsi="Arial" w:cs="Arial"/>
          <w:sz w:val="20"/>
          <w:szCs w:val="20"/>
        </w:rPr>
        <w:t xml:space="preserve">anifestar las inquietudes relacionadas con el </w:t>
      </w:r>
      <w:r w:rsidR="0070549D">
        <w:rPr>
          <w:rFonts w:ascii="Arial" w:hAnsi="Arial" w:cs="Arial"/>
          <w:sz w:val="20"/>
          <w:szCs w:val="20"/>
        </w:rPr>
        <w:t>P</w:t>
      </w:r>
      <w:r w:rsidR="59073160"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="59073160" w:rsidRPr="47956EC7">
        <w:rPr>
          <w:rFonts w:ascii="Arial" w:hAnsi="Arial" w:cs="Arial"/>
          <w:sz w:val="20"/>
          <w:szCs w:val="20"/>
        </w:rPr>
        <w:t xml:space="preserve"> por los canales definidos en los documentos del proceso. </w:t>
      </w:r>
    </w:p>
    <w:p w14:paraId="5102A178" w14:textId="067E0A3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No contratar ni ofrecer dadivas, </w:t>
      </w:r>
      <w:r w:rsidR="06299B5D" w:rsidRPr="47956EC7">
        <w:rPr>
          <w:rFonts w:ascii="Arial" w:hAnsi="Arial" w:cs="Arial"/>
          <w:sz w:val="20"/>
          <w:szCs w:val="20"/>
        </w:rPr>
        <w:t>regalos</w:t>
      </w:r>
      <w:r w:rsidR="64871287" w:rsidRPr="47956EC7">
        <w:rPr>
          <w:rFonts w:ascii="Arial" w:hAnsi="Arial" w:cs="Arial"/>
          <w:sz w:val="20"/>
          <w:szCs w:val="20"/>
        </w:rPr>
        <w:t>,</w:t>
      </w:r>
      <w:r w:rsidR="06299B5D" w:rsidRPr="47956EC7">
        <w:rPr>
          <w:rFonts w:ascii="Arial" w:hAnsi="Arial" w:cs="Arial"/>
          <w:sz w:val="20"/>
          <w:szCs w:val="20"/>
        </w:rPr>
        <w:t xml:space="preserve"> </w:t>
      </w:r>
      <w:r w:rsidRPr="47956EC7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111939BF" w:rsidRPr="47956EC7">
        <w:rPr>
          <w:rFonts w:ascii="Arial" w:hAnsi="Arial" w:cs="Arial"/>
          <w:sz w:val="20"/>
          <w:szCs w:val="20"/>
        </w:rPr>
        <w:t xml:space="preserve">de 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>ntidad</w:t>
      </w:r>
      <w:r w:rsidRPr="47956EC7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70549D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 xml:space="preserve">. </w:t>
      </w:r>
    </w:p>
    <w:p w14:paraId="6CF965FD" w14:textId="73B30031" w:rsidR="00B45254" w:rsidRPr="007D2085" w:rsidRDefault="1AEA9B5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D</w:t>
      </w:r>
      <w:r w:rsidR="59073160" w:rsidRPr="682D5EB5">
        <w:rPr>
          <w:rFonts w:ascii="Arial" w:hAnsi="Arial" w:cs="Arial"/>
          <w:sz w:val="20"/>
          <w:szCs w:val="20"/>
        </w:rPr>
        <w:t xml:space="preserve">ar </w:t>
      </w:r>
      <w:r w:rsidR="460180C2" w:rsidRPr="682D5EB5">
        <w:rPr>
          <w:rFonts w:ascii="Arial" w:hAnsi="Arial" w:cs="Arial"/>
          <w:sz w:val="20"/>
          <w:szCs w:val="20"/>
        </w:rPr>
        <w:t xml:space="preserve">a conocer </w:t>
      </w:r>
      <w:r w:rsidR="111939BF" w:rsidRPr="682D5EB5">
        <w:rPr>
          <w:rFonts w:ascii="Arial" w:hAnsi="Arial" w:cs="Arial"/>
          <w:sz w:val="20"/>
          <w:szCs w:val="20"/>
        </w:rPr>
        <w:t xml:space="preserve">a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="59073160" w:rsidRPr="682D5EB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682D5EB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E14939D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 de </w:t>
      </w:r>
      <w:r w:rsidR="0004EC1B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ontratación o con cargo al </w:t>
      </w:r>
      <w:r w:rsidR="009F0AB6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</w:t>
      </w:r>
      <w:r w:rsidR="59073160" w:rsidRPr="682D5EB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467E1BAD" w:rsidR="00B45254" w:rsidRPr="007D2085" w:rsidRDefault="5907316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47956EC7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1E2229B5" w:rsidRPr="47956EC7">
        <w:rPr>
          <w:rFonts w:ascii="Arial" w:hAnsi="Arial" w:cs="Arial"/>
          <w:sz w:val="20"/>
          <w:szCs w:val="20"/>
        </w:rPr>
        <w:t>,</w:t>
      </w:r>
      <w:r w:rsidRPr="47956EC7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BF2E7B">
        <w:rPr>
          <w:rFonts w:ascii="Arial" w:hAnsi="Arial" w:cs="Arial"/>
          <w:sz w:val="20"/>
          <w:szCs w:val="20"/>
        </w:rPr>
        <w:t>P</w:t>
      </w:r>
      <w:r w:rsidR="4C32CBE6" w:rsidRPr="47956EC7">
        <w:rPr>
          <w:rFonts w:ascii="Arial" w:hAnsi="Arial" w:cs="Arial"/>
          <w:sz w:val="20"/>
          <w:szCs w:val="20"/>
        </w:rPr>
        <w:t>roponentes</w:t>
      </w:r>
      <w:r w:rsidRPr="47956EC7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70549D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1E2229B5" w:rsidRPr="47956EC7">
        <w:rPr>
          <w:rFonts w:ascii="Arial" w:hAnsi="Arial" w:cs="Arial"/>
          <w:sz w:val="20"/>
          <w:szCs w:val="20"/>
        </w:rPr>
        <w:t xml:space="preserve"> o direccionar</w:t>
      </w:r>
      <w:r w:rsidRPr="47956EC7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920A14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AA74D" w14:textId="77777777" w:rsidR="005166AB" w:rsidRDefault="005166AB" w:rsidP="006522CE">
      <w:pPr>
        <w:spacing w:after="0" w:line="240" w:lineRule="auto"/>
      </w:pPr>
      <w:r>
        <w:separator/>
      </w:r>
    </w:p>
  </w:endnote>
  <w:endnote w:type="continuationSeparator" w:id="0">
    <w:p w14:paraId="49C7D73A" w14:textId="77777777" w:rsidR="005166AB" w:rsidRDefault="005166AB" w:rsidP="006522CE">
      <w:pPr>
        <w:spacing w:after="0" w:line="240" w:lineRule="auto"/>
      </w:pPr>
      <w:r>
        <w:continuationSeparator/>
      </w:r>
    </w:p>
  </w:endnote>
  <w:endnote w:type="continuationNotice" w:id="1">
    <w:p w14:paraId="05F663C0" w14:textId="77777777" w:rsidR="005166AB" w:rsidRDefault="005166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6243C" w14:textId="77777777" w:rsidR="005166AB" w:rsidRDefault="005166AB" w:rsidP="006522CE">
      <w:pPr>
        <w:spacing w:after="0" w:line="240" w:lineRule="auto"/>
      </w:pPr>
      <w:r>
        <w:separator/>
      </w:r>
    </w:p>
  </w:footnote>
  <w:footnote w:type="continuationSeparator" w:id="0">
    <w:p w14:paraId="553663E4" w14:textId="77777777" w:rsidR="005166AB" w:rsidRDefault="005166AB" w:rsidP="006522CE">
      <w:pPr>
        <w:spacing w:after="0" w:line="240" w:lineRule="auto"/>
      </w:pPr>
      <w:r>
        <w:continuationSeparator/>
      </w:r>
    </w:p>
  </w:footnote>
  <w:footnote w:type="continuationNotice" w:id="1">
    <w:p w14:paraId="63E80669" w14:textId="77777777" w:rsidR="005166AB" w:rsidRDefault="005166A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07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shd w:val="clear" w:color="auto" w:fill="auto"/>
          <w:vAlign w:val="center"/>
        </w:tcPr>
        <w:p w14:paraId="5A82B745" w14:textId="389C70E4" w:rsidR="002552BA" w:rsidRPr="009B34ED" w:rsidRDefault="002552BA" w:rsidP="009B34E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</w:tc>
    </w:tr>
  </w:tbl>
  <w:p w14:paraId="203A3043" w14:textId="4CABA4AD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753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29F"/>
    <w:rsid w:val="004D3318"/>
    <w:rsid w:val="004E03EE"/>
    <w:rsid w:val="00510195"/>
    <w:rsid w:val="00515878"/>
    <w:rsid w:val="00515BBC"/>
    <w:rsid w:val="005166AB"/>
    <w:rsid w:val="00517654"/>
    <w:rsid w:val="005346E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B34ED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A5DCC-47CB-4A88-8895-35D84EE8A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1017</Words>
  <Characters>5594</Characters>
  <Application>Microsoft Office Word</Application>
  <DocSecurity>0</DocSecurity>
  <Lines>46</Lines>
  <Paragraphs>13</Paragraphs>
  <ScaleCrop>false</ScaleCrop>
  <Company/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Diana Marcela Soler Rivera</cp:lastModifiedBy>
  <cp:revision>3</cp:revision>
  <cp:lastPrinted>2021-07-12T16:41:00Z</cp:lastPrinted>
  <dcterms:created xsi:type="dcterms:W3CDTF">2022-08-02T16:11:00Z</dcterms:created>
  <dcterms:modified xsi:type="dcterms:W3CDTF">2022-10-13T17:15:00Z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