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90C" w:rsidRPr="00A36205" w:rsidRDefault="0045790C" w:rsidP="00E97F31">
      <w:pPr>
        <w:spacing w:after="0" w:line="240" w:lineRule="auto"/>
        <w:jc w:val="both"/>
        <w:rPr>
          <w:rFonts w:ascii="Calibri" w:hAnsi="Calibri" w:cs="Arial"/>
          <w:color w:val="000000"/>
          <w:lang w:val="es-ES"/>
        </w:rPr>
      </w:pPr>
    </w:p>
    <w:p w:rsidR="0045790C" w:rsidRPr="00D1236F" w:rsidRDefault="0045790C" w:rsidP="00247606">
      <w:pPr>
        <w:spacing w:after="0" w:line="240" w:lineRule="auto"/>
        <w:jc w:val="both"/>
        <w:rPr>
          <w:rFonts w:ascii="Arial" w:hAnsi="Arial" w:cs="Arial"/>
          <w:color w:val="000000"/>
          <w:lang w:val="es-ES"/>
        </w:rPr>
      </w:pPr>
      <w:r>
        <w:rPr>
          <w:rFonts w:ascii="Arial" w:hAnsi="Arial" w:cs="Arial"/>
          <w:color w:val="000000"/>
          <w:lang w:val="es-ES"/>
        </w:rPr>
        <w:t>Bucaramanga, Enero de 2020</w:t>
      </w:r>
    </w:p>
    <w:p w:rsidR="0045790C" w:rsidRPr="00A36205" w:rsidRDefault="0045790C" w:rsidP="00E97F31">
      <w:pPr>
        <w:spacing w:after="0" w:line="240" w:lineRule="auto"/>
        <w:jc w:val="both"/>
        <w:rPr>
          <w:rFonts w:ascii="Calibri" w:hAnsi="Calibri" w:cs="Arial"/>
          <w:color w:val="000000"/>
          <w:lang w:val="es-ES"/>
        </w:rPr>
      </w:pPr>
    </w:p>
    <w:p w:rsidR="0045790C" w:rsidRPr="00A36205" w:rsidRDefault="0045790C" w:rsidP="00E97F31">
      <w:pPr>
        <w:spacing w:after="0" w:line="240" w:lineRule="auto"/>
        <w:jc w:val="both"/>
        <w:rPr>
          <w:rFonts w:ascii="Calibri" w:hAnsi="Calibri" w:cs="Arial"/>
          <w:color w:val="000000"/>
          <w:lang w:val="es-ES"/>
        </w:rPr>
      </w:pPr>
    </w:p>
    <w:p w:rsidR="0045790C" w:rsidRPr="00A36205" w:rsidRDefault="0045790C" w:rsidP="00E97F31">
      <w:pPr>
        <w:spacing w:after="0" w:line="240" w:lineRule="auto"/>
        <w:jc w:val="both"/>
        <w:rPr>
          <w:rFonts w:ascii="Calibri" w:hAnsi="Calibri" w:cs="Arial"/>
          <w:color w:val="000000"/>
          <w:lang w:val="es-ES"/>
        </w:rPr>
      </w:pPr>
    </w:p>
    <w:p w:rsidR="0045790C" w:rsidRPr="00D1236F" w:rsidRDefault="0045790C" w:rsidP="00247606">
      <w:pPr>
        <w:spacing w:after="0" w:line="240" w:lineRule="auto"/>
        <w:jc w:val="both"/>
        <w:rPr>
          <w:rFonts w:ascii="Arial" w:hAnsi="Arial" w:cs="Arial"/>
          <w:color w:val="000000"/>
          <w:lang w:val="es-ES"/>
        </w:rPr>
      </w:pPr>
      <w:r>
        <w:rPr>
          <w:rFonts w:ascii="Arial" w:hAnsi="Arial" w:cs="Arial"/>
          <w:color w:val="000000"/>
          <w:lang w:val="es-ES"/>
        </w:rPr>
        <w:t>Doctor</w:t>
      </w:r>
    </w:p>
    <w:p w:rsidR="0045790C" w:rsidRDefault="0045790C" w:rsidP="00247606">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45790C" w:rsidRPr="00D1236F" w:rsidRDefault="0045790C" w:rsidP="00247606">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45790C" w:rsidRPr="00D1236F" w:rsidRDefault="0045790C" w:rsidP="00247606">
      <w:pPr>
        <w:spacing w:after="0" w:line="240" w:lineRule="auto"/>
        <w:jc w:val="both"/>
        <w:rPr>
          <w:rFonts w:ascii="Arial" w:hAnsi="Arial" w:cs="Arial"/>
          <w:color w:val="000000"/>
          <w:lang w:val="es-ES"/>
        </w:rPr>
      </w:pPr>
      <w:r w:rsidRPr="00D1236F">
        <w:rPr>
          <w:rFonts w:ascii="Arial" w:hAnsi="Arial" w:cs="Arial"/>
          <w:color w:val="000000"/>
          <w:lang w:val="es-ES"/>
        </w:rPr>
        <w:t>SENA</w:t>
      </w:r>
    </w:p>
    <w:p w:rsidR="0045790C" w:rsidRPr="00A36205" w:rsidRDefault="0045790C" w:rsidP="00E97F31">
      <w:pPr>
        <w:spacing w:line="240" w:lineRule="auto"/>
        <w:jc w:val="both"/>
        <w:rPr>
          <w:rFonts w:ascii="Calibri" w:hAnsi="Calibri" w:cs="Arial"/>
          <w:color w:val="000000"/>
          <w:lang w:val="es-ES"/>
        </w:rPr>
      </w:pPr>
    </w:p>
    <w:p w:rsidR="0045790C" w:rsidRPr="00A36205" w:rsidRDefault="0045790C"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45790C" w:rsidRPr="00A36205" w:rsidRDefault="0045790C"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45790C" w:rsidRPr="00BE4189" w:rsidRDefault="0045790C" w:rsidP="00247606">
      <w:pPr>
        <w:spacing w:line="240" w:lineRule="auto"/>
        <w:jc w:val="both"/>
        <w:rPr>
          <w:rFonts w:cs="Arial"/>
        </w:rPr>
      </w:pPr>
      <w:r w:rsidRPr="00BE4189">
        <w:rPr>
          <w:rFonts w:eastAsia="Microsoft JhengHei" w:cs="Arial"/>
          <w:b/>
          <w:bCs/>
          <w:u w:val="single"/>
        </w:rPr>
        <w:t>Objeto</w:t>
      </w:r>
      <w:r w:rsidRPr="00BE4189">
        <w:rPr>
          <w:rFonts w:cs="Arial"/>
        </w:rPr>
        <w:t xml:space="preserve">: </w:t>
      </w:r>
      <w:r w:rsidRPr="00516F8B">
        <w:rPr>
          <w:rFonts w:cs="Arial"/>
          <w:noProof/>
        </w:rPr>
        <w:t>Prestar los servicios profesionales para el apoyo a la ejecución de la operación de las acciones de formación del programa SER así como apoyar la planeación concertación focalización de la población objeto del programa garantizando el cumplimiento de las metas en los Centros de Formación asignados,  en coordinación con el Subdirector de Centro y Coordinadores Académicos</w:t>
      </w:r>
    </w:p>
    <w:p w:rsidR="0045790C" w:rsidRPr="00BE4189" w:rsidRDefault="0045790C" w:rsidP="00E97F31">
      <w:pPr>
        <w:spacing w:after="0" w:line="240" w:lineRule="auto"/>
        <w:jc w:val="both"/>
        <w:rPr>
          <w:rFonts w:cs="Arial"/>
          <w:color w:val="0070C0"/>
          <w:lang w:val="es-ES"/>
        </w:rPr>
      </w:pPr>
      <w:r w:rsidRPr="00BE4189">
        <w:rPr>
          <w:rFonts w:cs="Arial"/>
          <w:b/>
          <w:color w:val="000000"/>
          <w:u w:val="single"/>
          <w:lang w:val="es-ES"/>
        </w:rPr>
        <w:t>Valor y forma de pago</w:t>
      </w:r>
      <w:r w:rsidRPr="00BE4189">
        <w:rPr>
          <w:rFonts w:cs="Arial"/>
          <w:noProof/>
        </w:rPr>
        <w:t xml:space="preserve">: El valor total del presente contrato es máximo de </w:t>
      </w:r>
      <w:r w:rsidRPr="00516F8B">
        <w:rPr>
          <w:rFonts w:cs="Arial"/>
          <w:noProof/>
        </w:rPr>
        <w:t>CUARENTA Y CINCO MILLONES CIENTO DOCE MIL CUATR</w:t>
      </w:r>
      <w:r>
        <w:rPr>
          <w:rFonts w:cs="Arial"/>
          <w:noProof/>
        </w:rPr>
        <w:t>OCIENTOS OCHENTA Y NUEVE PESOS 00</w:t>
      </w:r>
      <w:bookmarkStart w:id="0" w:name="_GoBack"/>
      <w:bookmarkEnd w:id="0"/>
      <w:r w:rsidRPr="00516F8B">
        <w:rPr>
          <w:rFonts w:cs="Arial"/>
          <w:noProof/>
        </w:rPr>
        <w:t>/100 M.N.</w:t>
      </w:r>
      <w:r w:rsidRPr="00BE4189">
        <w:rPr>
          <w:rFonts w:cs="Arial"/>
          <w:noProof/>
        </w:rPr>
        <w:t xml:space="preserve"> ($</w:t>
      </w:r>
      <w:r w:rsidRPr="00516F8B">
        <w:rPr>
          <w:rFonts w:cs="Arial"/>
          <w:noProof/>
        </w:rPr>
        <w:t>45.112.489</w:t>
      </w:r>
      <w:r w:rsidRPr="00BE4189">
        <w:rPr>
          <w:rFonts w:cs="Arial"/>
          <w:noProof/>
        </w:rPr>
        <w:t xml:space="preserve">).  Esta suma será pagada por el SENA al contratista de la siguiente manera: </w:t>
      </w:r>
      <w:r>
        <w:rPr>
          <w:rFonts w:cs="Arial"/>
          <w:noProof/>
        </w:rPr>
        <w:t>a) un pago por los días ejecutados durante el mes de enero de 2020 b</w:t>
      </w:r>
      <w:r w:rsidRPr="00BE4189">
        <w:rPr>
          <w:rFonts w:cs="Arial"/>
          <w:noProof/>
        </w:rPr>
        <w:t xml:space="preserve">) pagos iguales por los meses de febrero a diciembre de 2020, por valor de  </w:t>
      </w:r>
      <w:r w:rsidRPr="00516F8B">
        <w:rPr>
          <w:rFonts w:cs="Arial"/>
          <w:noProof/>
        </w:rPr>
        <w:t>CUATRO MILLONES  CINCUENTA Y DOS MIL VEINTE PESOS 00/100 M.N.</w:t>
      </w:r>
      <w:r w:rsidRPr="00BE4189">
        <w:rPr>
          <w:rFonts w:cs="Arial"/>
          <w:noProof/>
        </w:rPr>
        <w:t xml:space="preserve"> ($</w:t>
      </w:r>
      <w:r w:rsidRPr="00516F8B">
        <w:rPr>
          <w:rFonts w:cs="Arial"/>
          <w:noProof/>
        </w:rPr>
        <w:t>4.052.020</w:t>
      </w:r>
      <w:r w:rsidRPr="00BE4189">
        <w:rPr>
          <w:rFonts w:cs="Arial"/>
          <w:noProof/>
        </w:rPr>
        <w:t>)</w:t>
      </w:r>
      <w:r>
        <w:rPr>
          <w:rFonts w:cs="Arial"/>
          <w:noProof/>
        </w:rPr>
        <w:t xml:space="preserve"> Incluido Iva</w:t>
      </w:r>
      <w:r w:rsidRPr="00BE4189">
        <w:rPr>
          <w:rFonts w:cs="Arial"/>
          <w:noProof/>
        </w:rPr>
        <w:t>. Los honorarios serán pagados por el SENA al contratista de acuerdo al cronograma definido por la Dirección Administrativa y Financiera de la Dirección General, en la cuenta de  Ahorros</w:t>
      </w:r>
      <w:r w:rsidRPr="00BE4189">
        <w:rPr>
          <w:rFonts w:cs="Arial"/>
          <w:b/>
        </w:rPr>
        <w:t xml:space="preserve"> </w:t>
      </w:r>
      <w:r w:rsidRPr="00BE4189">
        <w:rPr>
          <w:rFonts w:cs="Arial"/>
          <w:b/>
          <w:noProof/>
        </w:rPr>
        <w:t xml:space="preserve">del </w:t>
      </w:r>
      <w:r w:rsidRPr="00516F8B">
        <w:rPr>
          <w:rFonts w:cs="Arial"/>
          <w:b/>
          <w:noProof/>
        </w:rPr>
        <w:t>BBVA</w:t>
      </w:r>
      <w:r w:rsidRPr="00BE4189">
        <w:rPr>
          <w:rFonts w:cs="Arial"/>
          <w:b/>
          <w:noProof/>
        </w:rPr>
        <w:t xml:space="preserve">  No. </w:t>
      </w:r>
      <w:r w:rsidRPr="00516F8B">
        <w:rPr>
          <w:rFonts w:cs="Arial"/>
          <w:b/>
          <w:noProof/>
        </w:rPr>
        <w:t>857026223</w:t>
      </w:r>
      <w:r w:rsidRPr="00BE4189">
        <w:rPr>
          <w:rFonts w:cs="Arial"/>
          <w:b/>
          <w:noProof/>
        </w:rPr>
        <w:t xml:space="preserve">  </w:t>
      </w:r>
      <w:r w:rsidRPr="00BE4189">
        <w:rPr>
          <w:rFonts w:cs="Arial"/>
        </w:rPr>
        <w:t>cuyo titular es el (la) Contratista</w:t>
      </w:r>
    </w:p>
    <w:p w:rsidR="0045790C" w:rsidRPr="00A36205" w:rsidRDefault="0045790C" w:rsidP="00E97F31">
      <w:pPr>
        <w:spacing w:after="0" w:line="240" w:lineRule="auto"/>
        <w:jc w:val="both"/>
        <w:rPr>
          <w:rFonts w:ascii="Calibri" w:hAnsi="Calibri" w:cs="Arial"/>
          <w:color w:val="000000"/>
          <w:lang w:val="es-ES"/>
        </w:rPr>
      </w:pPr>
    </w:p>
    <w:p w:rsidR="0045790C" w:rsidRPr="00A36205" w:rsidRDefault="0045790C"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requeridos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45790C" w:rsidRPr="00A36205" w:rsidRDefault="0045790C" w:rsidP="00B76437">
      <w:pPr>
        <w:spacing w:after="0" w:line="240" w:lineRule="auto"/>
        <w:jc w:val="both"/>
        <w:rPr>
          <w:rFonts w:ascii="Calibri" w:hAnsi="Calibri" w:cs="Arial"/>
          <w:color w:val="000000"/>
          <w:lang w:val="es-ES"/>
        </w:rPr>
      </w:pPr>
    </w:p>
    <w:p w:rsidR="0045790C" w:rsidRPr="00A36205" w:rsidRDefault="0045790C" w:rsidP="00DE31FA">
      <w:pPr>
        <w:spacing w:after="0" w:line="240" w:lineRule="auto"/>
        <w:jc w:val="both"/>
        <w:rPr>
          <w:rFonts w:ascii="Calibri" w:hAnsi="Calibri" w:cs="Arial"/>
          <w:color w:val="000000"/>
          <w:lang w:val="es-ES"/>
        </w:rPr>
      </w:pPr>
    </w:p>
    <w:p w:rsidR="0045790C" w:rsidRPr="00A36205" w:rsidRDefault="0045790C"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45790C" w:rsidRPr="00A36205" w:rsidRDefault="0045790C" w:rsidP="00DE31FA">
      <w:pPr>
        <w:spacing w:after="0" w:line="240" w:lineRule="auto"/>
        <w:jc w:val="both"/>
        <w:rPr>
          <w:rFonts w:ascii="Calibri" w:hAnsi="Calibri" w:cs="Arial"/>
          <w:color w:val="000000"/>
          <w:lang w:val="es-ES"/>
        </w:rPr>
      </w:pPr>
    </w:p>
    <w:p w:rsidR="0045790C" w:rsidRDefault="0045790C"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Pr>
          <w:rFonts w:ascii="Calibri" w:hAnsi="Calibri" w:cs="Arial"/>
          <w:b/>
          <w:color w:val="000000"/>
          <w:lang w:val="es-ES"/>
        </w:rPr>
        <w:t xml:space="preserve">BILIDADES E INCOMPATIBILIDADES </w:t>
      </w:r>
    </w:p>
    <w:p w:rsidR="0045790C" w:rsidRDefault="0045790C" w:rsidP="00127933">
      <w:pPr>
        <w:spacing w:line="240" w:lineRule="auto"/>
        <w:jc w:val="both"/>
        <w:rPr>
          <w:rFonts w:ascii="Calibri" w:hAnsi="Calibri" w:cs="Arial"/>
          <w:b/>
          <w:color w:val="000000"/>
          <w:lang w:val="es-ES"/>
        </w:rPr>
      </w:pPr>
    </w:p>
    <w:p w:rsidR="0045790C" w:rsidRPr="00A36205" w:rsidRDefault="0045790C" w:rsidP="00127933">
      <w:pPr>
        <w:spacing w:line="240" w:lineRule="auto"/>
        <w:jc w:val="both"/>
        <w:rPr>
          <w:rFonts w:cs="Arial"/>
          <w:color w:val="000000"/>
          <w:lang w:val="es-ES"/>
        </w:rPr>
      </w:pPr>
      <w:r w:rsidRPr="00A36205">
        <w:rPr>
          <w:rFonts w:cs="Arial"/>
          <w:color w:val="000000"/>
          <w:lang w:val="es-ES"/>
        </w:rPr>
        <w:lastRenderedPageBreak/>
        <w:t xml:space="preserve">Algún familiar suyo fue o es funcionario de la Entidad  </w:t>
      </w:r>
      <w:r w:rsidRPr="003811EE">
        <w:rPr>
          <w:rFonts w:cs="Arial"/>
          <w:color w:val="000000"/>
          <w:highlight w:val="yellow"/>
          <w:lang w:val="es-ES"/>
        </w:rPr>
        <w:t>si (  )  No (</w:t>
      </w:r>
      <w:r w:rsidRPr="00A36205">
        <w:rPr>
          <w:rFonts w:cs="Arial"/>
          <w:color w:val="000000"/>
          <w:lang w:val="es-ES"/>
        </w:rPr>
        <w:t xml:space="preserve">  ) , </w:t>
      </w:r>
      <w:r w:rsidRPr="00DE75B7">
        <w:rPr>
          <w:rFonts w:ascii="Calibri" w:hAnsi="Calibri" w:cs="Arial"/>
          <w:color w:val="000000"/>
          <w:lang w:val="es-ES"/>
        </w:rPr>
        <w:t>si su respuesta es afirmativa, relacione nombres y apellidos</w:t>
      </w:r>
      <w:r w:rsidRPr="00A36205">
        <w:rPr>
          <w:rFonts w:cs="Arial"/>
          <w:color w:val="000000"/>
          <w:lang w:val="es-ES"/>
        </w:rPr>
        <w:t>, ______________________________________________________________</w:t>
      </w:r>
    </w:p>
    <w:p w:rsidR="0045790C" w:rsidRPr="00A36205" w:rsidRDefault="0045790C" w:rsidP="00800CD4">
      <w:pPr>
        <w:pStyle w:val="Prrafodelista"/>
        <w:spacing w:line="240" w:lineRule="auto"/>
        <w:ind w:left="284"/>
        <w:jc w:val="both"/>
        <w:rPr>
          <w:rFonts w:cs="Arial"/>
          <w:color w:val="000000"/>
          <w:lang w:val="es-ES"/>
        </w:rPr>
      </w:pPr>
    </w:p>
    <w:p w:rsidR="0045790C" w:rsidRPr="00A36205" w:rsidRDefault="0045790C"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45790C" w:rsidRPr="00A36205" w:rsidRDefault="0045790C" w:rsidP="00800CD4">
      <w:pPr>
        <w:pStyle w:val="Prrafodelista"/>
        <w:spacing w:line="240" w:lineRule="auto"/>
        <w:ind w:left="284"/>
        <w:jc w:val="both"/>
        <w:rPr>
          <w:rFonts w:cs="Arial"/>
          <w:color w:val="000000"/>
          <w:lang w:val="es-ES"/>
        </w:rPr>
      </w:pPr>
    </w:p>
    <w:p w:rsidR="0045790C" w:rsidRPr="00A36205" w:rsidRDefault="0045790C"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45790C" w:rsidRPr="00A36205" w:rsidRDefault="0045790C" w:rsidP="00E209EE">
      <w:pPr>
        <w:pStyle w:val="Prrafodelista"/>
        <w:rPr>
          <w:rFonts w:cs="Arial"/>
          <w:color w:val="000000"/>
          <w:lang w:val="es-ES"/>
        </w:rPr>
      </w:pPr>
    </w:p>
    <w:p w:rsidR="0045790C" w:rsidRDefault="0045790C"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aportes  al Sistema de Seguridad Social Integral, de acuerdo con el Decreto 1273 de 2018 </w:t>
      </w:r>
      <w:r w:rsidRPr="003811EE">
        <w:rPr>
          <w:rFonts w:cs="Arial"/>
          <w:color w:val="000000"/>
          <w:highlight w:val="yellow"/>
          <w:lang w:val="es-ES"/>
        </w:rPr>
        <w:t>si (  ) no (  ).</w:t>
      </w:r>
    </w:p>
    <w:p w:rsidR="0045790C" w:rsidRPr="00D01A76" w:rsidRDefault="0045790C" w:rsidP="00D01A76">
      <w:pPr>
        <w:pStyle w:val="Prrafodelista"/>
        <w:rPr>
          <w:rFonts w:cs="Arial"/>
          <w:color w:val="000000"/>
          <w:lang w:val="es-ES"/>
        </w:rPr>
      </w:pPr>
    </w:p>
    <w:p w:rsidR="0045790C" w:rsidRDefault="0045790C" w:rsidP="00DE31FA">
      <w:pPr>
        <w:spacing w:after="0" w:line="240" w:lineRule="auto"/>
        <w:jc w:val="both"/>
      </w:pPr>
      <w:r w:rsidRPr="00127933">
        <w:rPr>
          <w:b/>
        </w:rPr>
        <w:t>DECLARACIÓN DE CONFLICTO O NO CONFLICTO DE INTERESES</w:t>
      </w:r>
      <w:r>
        <w:rPr>
          <w:b/>
        </w:rPr>
        <w:t>:</w:t>
      </w:r>
      <w: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45790C" w:rsidRPr="00A36205" w:rsidRDefault="0045790C" w:rsidP="00DE31FA">
      <w:pPr>
        <w:spacing w:after="0" w:line="240" w:lineRule="auto"/>
        <w:jc w:val="both"/>
        <w:rPr>
          <w:rFonts w:ascii="Calibri" w:hAnsi="Calibri" w:cs="Arial"/>
          <w:color w:val="000000"/>
          <w:lang w:val="es-ES"/>
        </w:rPr>
      </w:pPr>
    </w:p>
    <w:p w:rsidR="0045790C" w:rsidRPr="00A36205" w:rsidRDefault="0045790C"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45790C" w:rsidRPr="00BE4189" w:rsidRDefault="0045790C" w:rsidP="00E97F31">
      <w:pPr>
        <w:spacing w:line="240" w:lineRule="auto"/>
        <w:jc w:val="both"/>
        <w:rPr>
          <w:rFonts w:cs="Arial"/>
          <w:color w:val="000000"/>
          <w:lang w:val="es-ES"/>
        </w:rPr>
      </w:pPr>
    </w:p>
    <w:p w:rsidR="0045790C" w:rsidRPr="00BE4189" w:rsidRDefault="0045790C" w:rsidP="00E97F31">
      <w:pPr>
        <w:spacing w:line="240" w:lineRule="auto"/>
        <w:jc w:val="both"/>
        <w:rPr>
          <w:rFonts w:cs="Arial"/>
          <w:color w:val="000000"/>
          <w:lang w:val="es-ES"/>
        </w:rPr>
      </w:pPr>
    </w:p>
    <w:p w:rsidR="0045790C" w:rsidRPr="00BE4189" w:rsidRDefault="0045790C" w:rsidP="00247606">
      <w:pPr>
        <w:spacing w:after="0" w:line="240" w:lineRule="auto"/>
        <w:jc w:val="both"/>
        <w:rPr>
          <w:rFonts w:cs="Arial"/>
          <w:b/>
        </w:rPr>
      </w:pPr>
      <w:r w:rsidRPr="00516F8B">
        <w:rPr>
          <w:rFonts w:cs="Arial"/>
          <w:b/>
          <w:noProof/>
        </w:rPr>
        <w:t>MAURICIO ORTIZ CHAVES</w:t>
      </w:r>
    </w:p>
    <w:p w:rsidR="0045790C" w:rsidRPr="00BE4189" w:rsidRDefault="0045790C" w:rsidP="00247606">
      <w:pPr>
        <w:spacing w:after="0" w:line="240" w:lineRule="auto"/>
        <w:jc w:val="both"/>
        <w:rPr>
          <w:rFonts w:cs="Arial"/>
          <w:snapToGrid w:val="0"/>
        </w:rPr>
      </w:pPr>
      <w:r w:rsidRPr="00BE4189">
        <w:rPr>
          <w:rFonts w:cs="Arial"/>
          <w:bCs/>
        </w:rPr>
        <w:t xml:space="preserve">C.de C. No. </w:t>
      </w:r>
      <w:r w:rsidRPr="00516F8B">
        <w:rPr>
          <w:rFonts w:cs="Arial"/>
          <w:bCs/>
          <w:noProof/>
        </w:rPr>
        <w:t>13.959.093</w:t>
      </w:r>
      <w:r w:rsidRPr="00BE4189">
        <w:rPr>
          <w:rFonts w:cs="Arial"/>
          <w:bCs/>
        </w:rPr>
        <w:t xml:space="preserve"> de </w:t>
      </w:r>
      <w:r w:rsidRPr="00516F8B">
        <w:rPr>
          <w:rFonts w:cs="Arial"/>
          <w:bCs/>
          <w:noProof/>
        </w:rPr>
        <w:t>VELEZ SANTANDER</w:t>
      </w:r>
    </w:p>
    <w:p w:rsidR="0045790C" w:rsidRPr="00BE4189" w:rsidRDefault="0045790C" w:rsidP="00247606">
      <w:pPr>
        <w:spacing w:after="0" w:line="240" w:lineRule="auto"/>
        <w:jc w:val="both"/>
        <w:rPr>
          <w:rFonts w:cs="Arial"/>
          <w:snapToGrid w:val="0"/>
        </w:rPr>
      </w:pPr>
      <w:r w:rsidRPr="00BE4189">
        <w:rPr>
          <w:rFonts w:cs="Arial"/>
          <w:snapToGrid w:val="0"/>
        </w:rPr>
        <w:t xml:space="preserve">Telf celular: </w:t>
      </w:r>
      <w:r w:rsidRPr="00516F8B">
        <w:rPr>
          <w:rFonts w:cs="Arial"/>
          <w:noProof/>
          <w:snapToGrid w:val="0"/>
        </w:rPr>
        <w:t>3108788202</w:t>
      </w:r>
    </w:p>
    <w:p w:rsidR="0045790C" w:rsidRPr="00BE4189" w:rsidRDefault="0045790C" w:rsidP="00247606">
      <w:pPr>
        <w:spacing w:after="0" w:line="240" w:lineRule="auto"/>
        <w:jc w:val="both"/>
        <w:rPr>
          <w:rFonts w:cs="SegoeUI"/>
        </w:rPr>
      </w:pPr>
      <w:r w:rsidRPr="00BE4189">
        <w:rPr>
          <w:rFonts w:cs="SegoeUI"/>
        </w:rPr>
        <w:t>Correo Electrónico:</w:t>
      </w:r>
      <w:r w:rsidRPr="00516F8B">
        <w:rPr>
          <w:rFonts w:cs="SegoeUI"/>
          <w:noProof/>
        </w:rPr>
        <w:t>ormauricio@misena.edu.co</w:t>
      </w:r>
    </w:p>
    <w:p w:rsidR="0045790C" w:rsidRPr="00BE4189" w:rsidRDefault="0045790C" w:rsidP="00995E6D">
      <w:pPr>
        <w:spacing w:after="0" w:line="240" w:lineRule="auto"/>
        <w:jc w:val="both"/>
        <w:rPr>
          <w:rFonts w:cs="Arial"/>
          <w:color w:val="000000"/>
          <w:lang w:val="es-ES"/>
        </w:rPr>
      </w:pPr>
    </w:p>
    <w:p w:rsidR="0045790C" w:rsidRPr="00A36205" w:rsidRDefault="0045790C" w:rsidP="00995E6D">
      <w:pPr>
        <w:spacing w:after="0" w:line="240" w:lineRule="auto"/>
        <w:jc w:val="both"/>
        <w:rPr>
          <w:rFonts w:ascii="Calibri" w:hAnsi="Calibri" w:cs="Arial"/>
          <w:color w:val="000000"/>
          <w:lang w:val="es-ES"/>
        </w:rPr>
      </w:pPr>
    </w:p>
    <w:p w:rsidR="0045790C" w:rsidRPr="00A36205" w:rsidRDefault="0045790C" w:rsidP="00995E6D">
      <w:pPr>
        <w:spacing w:after="0" w:line="240" w:lineRule="auto"/>
        <w:jc w:val="both"/>
        <w:rPr>
          <w:rFonts w:ascii="Calibri" w:hAnsi="Calibri" w:cs="Arial"/>
          <w:color w:val="000000"/>
          <w:lang w:val="es-ES"/>
        </w:rPr>
      </w:pPr>
    </w:p>
    <w:p w:rsidR="0045790C" w:rsidRPr="00A36205" w:rsidRDefault="0045790C" w:rsidP="00995E6D">
      <w:pPr>
        <w:spacing w:after="0" w:line="240" w:lineRule="auto"/>
        <w:jc w:val="both"/>
        <w:rPr>
          <w:rFonts w:ascii="Calibri" w:hAnsi="Calibri" w:cs="Arial"/>
          <w:color w:val="000000"/>
          <w:lang w:val="es-ES"/>
        </w:rPr>
      </w:pPr>
    </w:p>
    <w:p w:rsidR="0045790C" w:rsidRPr="00A36205" w:rsidRDefault="0045790C" w:rsidP="00995E6D">
      <w:pPr>
        <w:spacing w:after="0" w:line="240" w:lineRule="auto"/>
        <w:jc w:val="both"/>
        <w:rPr>
          <w:rFonts w:ascii="Calibri" w:hAnsi="Calibri" w:cs="Arial"/>
          <w:color w:val="000000"/>
          <w:lang w:val="es-ES"/>
        </w:rPr>
      </w:pPr>
    </w:p>
    <w:p w:rsidR="0045790C" w:rsidRDefault="0045790C">
      <w:pPr>
        <w:spacing w:after="0" w:line="240" w:lineRule="auto"/>
        <w:jc w:val="both"/>
        <w:rPr>
          <w:rFonts w:ascii="Calibri" w:hAnsi="Calibri" w:cs="Arial"/>
          <w:color w:val="000000"/>
          <w:lang w:val="es-ES"/>
        </w:rPr>
        <w:sectPr w:rsidR="0045790C" w:rsidSect="0045790C">
          <w:headerReference w:type="default" r:id="rId8"/>
          <w:footerReference w:type="default" r:id="rId9"/>
          <w:pgSz w:w="12240" w:h="15840" w:code="1"/>
          <w:pgMar w:top="802" w:right="1701" w:bottom="1417" w:left="1701" w:header="708" w:footer="708" w:gutter="0"/>
          <w:pgNumType w:start="1"/>
          <w:cols w:space="708"/>
          <w:docGrid w:linePitch="360"/>
        </w:sectPr>
      </w:pPr>
    </w:p>
    <w:p w:rsidR="0045790C" w:rsidRPr="00A36205" w:rsidRDefault="0045790C">
      <w:pPr>
        <w:spacing w:after="0" w:line="240" w:lineRule="auto"/>
        <w:jc w:val="both"/>
        <w:rPr>
          <w:rFonts w:ascii="Calibri" w:hAnsi="Calibri" w:cs="Arial"/>
          <w:color w:val="000000"/>
          <w:lang w:val="es-ES"/>
        </w:rPr>
      </w:pPr>
    </w:p>
    <w:sectPr w:rsidR="0045790C" w:rsidRPr="00A36205" w:rsidSect="0045790C">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90C" w:rsidRDefault="0045790C" w:rsidP="00A057CE">
      <w:pPr>
        <w:spacing w:after="0" w:line="240" w:lineRule="auto"/>
      </w:pPr>
      <w:r>
        <w:separator/>
      </w:r>
    </w:p>
  </w:endnote>
  <w:endnote w:type="continuationSeparator" w:id="0">
    <w:p w:rsidR="0045790C" w:rsidRDefault="0045790C"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90C" w:rsidRDefault="0045790C" w:rsidP="005C26F8">
    <w:pPr>
      <w:pStyle w:val="Piedepgina"/>
      <w:jc w:val="right"/>
    </w:pPr>
    <w:r>
      <w:fldChar w:fldCharType="begin"/>
    </w:r>
    <w:r>
      <w:instrText>PAGE   \* MERGEFORMAT</w:instrText>
    </w:r>
    <w:r>
      <w:fldChar w:fldCharType="separate"/>
    </w:r>
    <w:r w:rsidRPr="0045790C">
      <w:rPr>
        <w:noProof/>
        <w:lang w:val="es-ES"/>
      </w:rPr>
      <w:t>2</w:t>
    </w:r>
    <w:r>
      <w:fldChar w:fldCharType="end"/>
    </w:r>
  </w:p>
  <w:p w:rsidR="0045790C" w:rsidRPr="00A36205" w:rsidRDefault="0045790C" w:rsidP="005C26F8">
    <w:pPr>
      <w:pStyle w:val="Piedepgina"/>
      <w:jc w:val="right"/>
      <w:rPr>
        <w:rFonts w:ascii="Calibri" w:hAnsi="Calibri"/>
      </w:rPr>
    </w:pPr>
    <w:r>
      <w:rPr>
        <w:rFonts w:ascii="Calibri" w:hAnsi="Calibri"/>
      </w:rPr>
      <w:t>GTH-F-109 V04</w:t>
    </w:r>
  </w:p>
  <w:p w:rsidR="0045790C" w:rsidRDefault="0045790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20" w:rsidRDefault="001A7220" w:rsidP="005C26F8">
    <w:pPr>
      <w:pStyle w:val="Piedepgina"/>
      <w:jc w:val="right"/>
    </w:pPr>
    <w:r>
      <w:fldChar w:fldCharType="begin"/>
    </w:r>
    <w:r>
      <w:instrText>PAGE   \* MERGEFORMAT</w:instrText>
    </w:r>
    <w:r>
      <w:fldChar w:fldCharType="separate"/>
    </w:r>
    <w:r w:rsidR="0045790C" w:rsidRPr="0045790C">
      <w:rPr>
        <w:noProof/>
        <w:lang w:val="es-ES"/>
      </w:rPr>
      <w:t>1</w:t>
    </w:r>
    <w:r>
      <w:fldChar w:fldCharType="end"/>
    </w:r>
  </w:p>
  <w:p w:rsidR="001A7220" w:rsidRPr="00A36205" w:rsidRDefault="001A7220" w:rsidP="005C26F8">
    <w:pPr>
      <w:pStyle w:val="Piedepgina"/>
      <w:jc w:val="right"/>
      <w:rPr>
        <w:rFonts w:ascii="Calibri" w:hAnsi="Calibri"/>
      </w:rPr>
    </w:pPr>
    <w:r>
      <w:rPr>
        <w:rFonts w:ascii="Calibri" w:hAnsi="Calibri"/>
      </w:rPr>
      <w:t>GTH-F-109 V04</w:t>
    </w:r>
  </w:p>
  <w:p w:rsidR="001A7220" w:rsidRDefault="001A722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90C" w:rsidRDefault="0045790C" w:rsidP="00A057CE">
      <w:pPr>
        <w:spacing w:after="0" w:line="240" w:lineRule="auto"/>
      </w:pPr>
      <w:r>
        <w:separator/>
      </w:r>
    </w:p>
  </w:footnote>
  <w:footnote w:type="continuationSeparator" w:id="0">
    <w:p w:rsidR="0045790C" w:rsidRDefault="0045790C"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90C" w:rsidRDefault="0045790C"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20" w:rsidRDefault="001A7220"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20C4A"/>
    <w:rsid w:val="000756B2"/>
    <w:rsid w:val="00076433"/>
    <w:rsid w:val="00080C62"/>
    <w:rsid w:val="000B6E0A"/>
    <w:rsid w:val="001131A6"/>
    <w:rsid w:val="00120F84"/>
    <w:rsid w:val="00126CEC"/>
    <w:rsid w:val="00127933"/>
    <w:rsid w:val="00136390"/>
    <w:rsid w:val="00136781"/>
    <w:rsid w:val="001653D6"/>
    <w:rsid w:val="00186C34"/>
    <w:rsid w:val="00192BCE"/>
    <w:rsid w:val="00194A70"/>
    <w:rsid w:val="001A2833"/>
    <w:rsid w:val="001A3F9F"/>
    <w:rsid w:val="001A7220"/>
    <w:rsid w:val="001D20D6"/>
    <w:rsid w:val="002015D6"/>
    <w:rsid w:val="00206445"/>
    <w:rsid w:val="00212A81"/>
    <w:rsid w:val="00247606"/>
    <w:rsid w:val="00266ADF"/>
    <w:rsid w:val="00282E90"/>
    <w:rsid w:val="00283930"/>
    <w:rsid w:val="00286EAF"/>
    <w:rsid w:val="00287652"/>
    <w:rsid w:val="002B130A"/>
    <w:rsid w:val="002B6F06"/>
    <w:rsid w:val="002C1DBF"/>
    <w:rsid w:val="00332F26"/>
    <w:rsid w:val="003334AE"/>
    <w:rsid w:val="0033457C"/>
    <w:rsid w:val="00350B1A"/>
    <w:rsid w:val="00351FD5"/>
    <w:rsid w:val="00360BED"/>
    <w:rsid w:val="003811EE"/>
    <w:rsid w:val="003A592C"/>
    <w:rsid w:val="003B1C60"/>
    <w:rsid w:val="003C7C99"/>
    <w:rsid w:val="004025EB"/>
    <w:rsid w:val="00407B16"/>
    <w:rsid w:val="00435370"/>
    <w:rsid w:val="0044527B"/>
    <w:rsid w:val="0045790C"/>
    <w:rsid w:val="00470E0F"/>
    <w:rsid w:val="004A7FBF"/>
    <w:rsid w:val="004C5D03"/>
    <w:rsid w:val="004D733C"/>
    <w:rsid w:val="004D7BE6"/>
    <w:rsid w:val="004E3F39"/>
    <w:rsid w:val="00513038"/>
    <w:rsid w:val="00514B23"/>
    <w:rsid w:val="005328D0"/>
    <w:rsid w:val="00537377"/>
    <w:rsid w:val="00563C5E"/>
    <w:rsid w:val="005847C1"/>
    <w:rsid w:val="005973A4"/>
    <w:rsid w:val="005B75E7"/>
    <w:rsid w:val="005C26F8"/>
    <w:rsid w:val="005E007C"/>
    <w:rsid w:val="005F10E6"/>
    <w:rsid w:val="005F5210"/>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331F"/>
    <w:rsid w:val="007B72EB"/>
    <w:rsid w:val="007B7522"/>
    <w:rsid w:val="007C6DFC"/>
    <w:rsid w:val="007C713C"/>
    <w:rsid w:val="007D1CB6"/>
    <w:rsid w:val="00800CD4"/>
    <w:rsid w:val="00805EE7"/>
    <w:rsid w:val="00806E82"/>
    <w:rsid w:val="008142CD"/>
    <w:rsid w:val="00824FDF"/>
    <w:rsid w:val="00844970"/>
    <w:rsid w:val="00857019"/>
    <w:rsid w:val="008700DC"/>
    <w:rsid w:val="00872925"/>
    <w:rsid w:val="008778A9"/>
    <w:rsid w:val="00883932"/>
    <w:rsid w:val="008A1DDB"/>
    <w:rsid w:val="008A36E4"/>
    <w:rsid w:val="008C709F"/>
    <w:rsid w:val="008C7F8F"/>
    <w:rsid w:val="008D5780"/>
    <w:rsid w:val="008E03C9"/>
    <w:rsid w:val="00901013"/>
    <w:rsid w:val="009063A2"/>
    <w:rsid w:val="0092635B"/>
    <w:rsid w:val="00926FBC"/>
    <w:rsid w:val="00930A53"/>
    <w:rsid w:val="00952661"/>
    <w:rsid w:val="00952CFE"/>
    <w:rsid w:val="00960711"/>
    <w:rsid w:val="00980411"/>
    <w:rsid w:val="0098447D"/>
    <w:rsid w:val="009932B9"/>
    <w:rsid w:val="00995E6D"/>
    <w:rsid w:val="009B6640"/>
    <w:rsid w:val="009D3889"/>
    <w:rsid w:val="009D5C24"/>
    <w:rsid w:val="009E7C6D"/>
    <w:rsid w:val="00A057CE"/>
    <w:rsid w:val="00A16785"/>
    <w:rsid w:val="00A20A90"/>
    <w:rsid w:val="00A21F44"/>
    <w:rsid w:val="00A24785"/>
    <w:rsid w:val="00A36205"/>
    <w:rsid w:val="00A3748D"/>
    <w:rsid w:val="00A50A0F"/>
    <w:rsid w:val="00A53A6C"/>
    <w:rsid w:val="00A6051B"/>
    <w:rsid w:val="00A77B24"/>
    <w:rsid w:val="00A82027"/>
    <w:rsid w:val="00A8410E"/>
    <w:rsid w:val="00A84F64"/>
    <w:rsid w:val="00A93090"/>
    <w:rsid w:val="00AB70A7"/>
    <w:rsid w:val="00AE0400"/>
    <w:rsid w:val="00AF0615"/>
    <w:rsid w:val="00AF2832"/>
    <w:rsid w:val="00AF51EE"/>
    <w:rsid w:val="00B13277"/>
    <w:rsid w:val="00B32DC4"/>
    <w:rsid w:val="00B52EB2"/>
    <w:rsid w:val="00B709C0"/>
    <w:rsid w:val="00B76437"/>
    <w:rsid w:val="00B7645E"/>
    <w:rsid w:val="00B97802"/>
    <w:rsid w:val="00BB6C31"/>
    <w:rsid w:val="00BD5CFF"/>
    <w:rsid w:val="00BE4189"/>
    <w:rsid w:val="00BF36D1"/>
    <w:rsid w:val="00C13482"/>
    <w:rsid w:val="00C15C59"/>
    <w:rsid w:val="00C515AB"/>
    <w:rsid w:val="00C63D04"/>
    <w:rsid w:val="00C753B1"/>
    <w:rsid w:val="00C94279"/>
    <w:rsid w:val="00CA2471"/>
    <w:rsid w:val="00CC3816"/>
    <w:rsid w:val="00CC7E26"/>
    <w:rsid w:val="00CF4DD3"/>
    <w:rsid w:val="00D01A76"/>
    <w:rsid w:val="00D07E73"/>
    <w:rsid w:val="00D1236F"/>
    <w:rsid w:val="00D15B12"/>
    <w:rsid w:val="00D20FCD"/>
    <w:rsid w:val="00D274CC"/>
    <w:rsid w:val="00D5769C"/>
    <w:rsid w:val="00D723C0"/>
    <w:rsid w:val="00D77D26"/>
    <w:rsid w:val="00DA4DC2"/>
    <w:rsid w:val="00DB0899"/>
    <w:rsid w:val="00DE2A25"/>
    <w:rsid w:val="00DE31FA"/>
    <w:rsid w:val="00DE75B7"/>
    <w:rsid w:val="00DF6C0F"/>
    <w:rsid w:val="00E023B2"/>
    <w:rsid w:val="00E033C7"/>
    <w:rsid w:val="00E209EE"/>
    <w:rsid w:val="00E30DDF"/>
    <w:rsid w:val="00E43C1D"/>
    <w:rsid w:val="00E662A3"/>
    <w:rsid w:val="00E762AD"/>
    <w:rsid w:val="00E97F31"/>
    <w:rsid w:val="00EB0B1C"/>
    <w:rsid w:val="00EB382C"/>
    <w:rsid w:val="00EC1ED3"/>
    <w:rsid w:val="00ED319B"/>
    <w:rsid w:val="00EE258D"/>
    <w:rsid w:val="00F00E34"/>
    <w:rsid w:val="00F23D4B"/>
    <w:rsid w:val="00F4228D"/>
    <w:rsid w:val="00F7414E"/>
    <w:rsid w:val="00F76ED1"/>
    <w:rsid w:val="00F8317D"/>
    <w:rsid w:val="00F95DCB"/>
    <w:rsid w:val="00F97289"/>
    <w:rsid w:val="00FA39D5"/>
    <w:rsid w:val="00FE1CDF"/>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282704-EA29-41CE-9BD1-2501821F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A5738-C43A-4E14-9700-1725EBA74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555</Words>
  <Characters>3057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Monica Chaparro Aza</cp:lastModifiedBy>
  <cp:revision>1</cp:revision>
  <cp:lastPrinted>2020-01-17T03:14:00Z</cp:lastPrinted>
  <dcterms:created xsi:type="dcterms:W3CDTF">2020-01-27T15:34:00Z</dcterms:created>
  <dcterms:modified xsi:type="dcterms:W3CDTF">2020-01-27T15:36:00Z</dcterms:modified>
</cp:coreProperties>
</file>