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AA2F8" w14:textId="63742D3D" w:rsidR="00AE557E" w:rsidRPr="00F00F31" w:rsidRDefault="00E22BC8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2400</w:t>
      </w:r>
      <w:r w:rsidR="00C71DA0">
        <w:rPr>
          <w:rFonts w:cs="Arial"/>
          <w:b/>
          <w:color w:val="3B3838" w:themeColor="background2" w:themeShade="40"/>
          <w:sz w:val="20"/>
          <w:szCs w:val="20"/>
        </w:rPr>
        <w:t>1067</w:t>
      </w:r>
      <w:r w:rsidR="0078120A">
        <w:rPr>
          <w:rFonts w:cs="Arial"/>
          <w:b/>
          <w:color w:val="3B3838" w:themeColor="background2" w:themeShade="40"/>
          <w:sz w:val="20"/>
          <w:szCs w:val="20"/>
        </w:rPr>
        <w:t xml:space="preserve"> H4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54D70118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contratación No. </w:t>
      </w:r>
      <w:r w:rsidR="00725F57">
        <w:rPr>
          <w:sz w:val="20"/>
          <w:szCs w:val="20"/>
        </w:rPr>
        <w:t>2</w:t>
      </w:r>
      <w:r w:rsidR="00E22BC8">
        <w:rPr>
          <w:sz w:val="20"/>
          <w:szCs w:val="20"/>
        </w:rPr>
        <w:t>400</w:t>
      </w:r>
      <w:r w:rsidR="00C71DA0">
        <w:rPr>
          <w:sz w:val="20"/>
          <w:szCs w:val="20"/>
        </w:rPr>
        <w:t>1067</w:t>
      </w:r>
      <w:r w:rsidR="00725F57">
        <w:rPr>
          <w:sz w:val="20"/>
          <w:szCs w:val="20"/>
        </w:rPr>
        <w:t xml:space="preserve"> H4, </w:t>
      </w:r>
      <w:r w:rsidRPr="00F00F31">
        <w:rPr>
          <w:sz w:val="20"/>
          <w:szCs w:val="20"/>
        </w:rPr>
        <w:t xml:space="preserve">en adelante el “Proceso de Contratación”  </w:t>
      </w:r>
    </w:p>
    <w:p w14:paraId="2BFCF254" w14:textId="77777777" w:rsidR="00D35E7E" w:rsidRDefault="00D35E7E" w:rsidP="00725F5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791916D" w14:textId="36C0A3DB" w:rsidR="00AE557E" w:rsidRPr="00F00F31" w:rsidRDefault="00AE557E" w:rsidP="00725F57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GoBack"/>
      <w:bookmarkEnd w:id="0"/>
      <w:r w:rsidRPr="00F00F31">
        <w:rPr>
          <w:sz w:val="20"/>
          <w:szCs w:val="20"/>
        </w:rPr>
        <w:t xml:space="preserve">Objeto: </w:t>
      </w:r>
      <w:r w:rsidR="00C71DA0" w:rsidRPr="00C71DA0">
        <w:rPr>
          <w:szCs w:val="20"/>
        </w:rPr>
        <w:t>REALIZAR MEJORAMIENTO DE LAS VÍA PERIMETRAL EN CABECERA 05 EN EL AEROPUERTO DE NUQUI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26A76909" w14:textId="4753279F" w:rsidR="0078120A" w:rsidRPr="00F00F31" w:rsidRDefault="00E22BC8" w:rsidP="0078120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>2400</w:t>
      </w:r>
      <w:r w:rsidR="00C71DA0">
        <w:rPr>
          <w:rFonts w:cs="Arial"/>
          <w:b/>
          <w:color w:val="3B3838" w:themeColor="background2" w:themeShade="40"/>
          <w:sz w:val="20"/>
          <w:szCs w:val="20"/>
        </w:rPr>
        <w:t>1067</w:t>
      </w:r>
      <w:r w:rsidR="0078120A">
        <w:rPr>
          <w:rFonts w:cs="Arial"/>
          <w:b/>
          <w:color w:val="3B3838" w:themeColor="background2" w:themeShade="40"/>
          <w:sz w:val="20"/>
          <w:szCs w:val="20"/>
        </w:rPr>
        <w:t xml:space="preserve"> H4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200157FD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 No. </w:t>
      </w:r>
      <w:r w:rsidR="00725F57">
        <w:rPr>
          <w:sz w:val="20"/>
          <w:szCs w:val="20"/>
        </w:rPr>
        <w:t>2</w:t>
      </w:r>
      <w:r w:rsidR="00E22BC8">
        <w:rPr>
          <w:sz w:val="20"/>
          <w:szCs w:val="20"/>
        </w:rPr>
        <w:t>400</w:t>
      </w:r>
      <w:r w:rsidR="00C71DA0">
        <w:rPr>
          <w:sz w:val="20"/>
          <w:szCs w:val="20"/>
        </w:rPr>
        <w:t>1067</w:t>
      </w:r>
      <w:r w:rsidR="00725F57">
        <w:rPr>
          <w:sz w:val="20"/>
          <w:szCs w:val="20"/>
        </w:rPr>
        <w:t xml:space="preserve"> H4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3FA14D19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C71DA0" w:rsidRPr="00C71DA0">
        <w:rPr>
          <w:szCs w:val="20"/>
        </w:rPr>
        <w:t>REALIZAR MEJORAMIENTO DE LAS VÍA PERIMETRAL EN CABECERA 05 EN EL AEROPUERTO DE NUQUI</w:t>
      </w:r>
    </w:p>
    <w:p w14:paraId="30AA4C21" w14:textId="382B8436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0D97B9" w14:textId="77777777" w:rsidR="009B0A64" w:rsidRDefault="009B0A64" w:rsidP="00AE6082">
      <w:pPr>
        <w:spacing w:before="0" w:after="0"/>
      </w:pPr>
      <w:r>
        <w:separator/>
      </w:r>
    </w:p>
  </w:endnote>
  <w:endnote w:type="continuationSeparator" w:id="0">
    <w:p w14:paraId="55E4329C" w14:textId="77777777" w:rsidR="009B0A64" w:rsidRDefault="009B0A64" w:rsidP="00AE6082">
      <w:pPr>
        <w:spacing w:before="0" w:after="0"/>
      </w:pPr>
      <w:r>
        <w:continuationSeparator/>
      </w:r>
    </w:p>
  </w:endnote>
  <w:endnote w:type="continuationNotice" w:id="1">
    <w:p w14:paraId="0DE113F0" w14:textId="77777777" w:rsidR="009B0A64" w:rsidRDefault="009B0A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46CCFC" w14:textId="77777777" w:rsidR="009B0A64" w:rsidRDefault="009B0A64" w:rsidP="00AE6082">
      <w:pPr>
        <w:spacing w:before="0" w:after="0"/>
      </w:pPr>
      <w:r>
        <w:separator/>
      </w:r>
    </w:p>
  </w:footnote>
  <w:footnote w:type="continuationSeparator" w:id="0">
    <w:p w14:paraId="3907253B" w14:textId="77777777" w:rsidR="009B0A64" w:rsidRDefault="009B0A64" w:rsidP="00AE6082">
      <w:pPr>
        <w:spacing w:before="0" w:after="0"/>
      </w:pPr>
      <w:r>
        <w:continuationSeparator/>
      </w:r>
    </w:p>
  </w:footnote>
  <w:footnote w:type="continuationNotice" w:id="1">
    <w:p w14:paraId="4F8DE73C" w14:textId="77777777" w:rsidR="009B0A64" w:rsidRDefault="009B0A6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D35E7E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D35E7E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57EF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25F57"/>
    <w:rsid w:val="007352B4"/>
    <w:rsid w:val="00740229"/>
    <w:rsid w:val="00747F74"/>
    <w:rsid w:val="00757EFD"/>
    <w:rsid w:val="00765A84"/>
    <w:rsid w:val="0078120A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2F95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0A64"/>
    <w:rsid w:val="009B129F"/>
    <w:rsid w:val="009B24DD"/>
    <w:rsid w:val="009E30FF"/>
    <w:rsid w:val="00A00EFB"/>
    <w:rsid w:val="00A02BC2"/>
    <w:rsid w:val="00A33C13"/>
    <w:rsid w:val="00A35331"/>
    <w:rsid w:val="00A41725"/>
    <w:rsid w:val="00A4692C"/>
    <w:rsid w:val="00A46FE5"/>
    <w:rsid w:val="00A778E8"/>
    <w:rsid w:val="00A8014F"/>
    <w:rsid w:val="00A85EBD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1DA0"/>
    <w:rsid w:val="00C76482"/>
    <w:rsid w:val="00C878CF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35E7E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22BC8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2018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EE69945-26EC-4070-9930-D645C4D16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1310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cp:lastPrinted>2020-11-13T23:22:00Z</cp:lastPrinted>
  <dcterms:created xsi:type="dcterms:W3CDTF">2024-07-31T03:55:00Z</dcterms:created>
  <dcterms:modified xsi:type="dcterms:W3CDTF">2024-08-01T00:22:00Z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