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043F7" w14:textId="53BAC647" w:rsidR="00B45254" w:rsidRPr="002832BD" w:rsidRDefault="003D3AD6" w:rsidP="00DF0D4B">
      <w:pPr>
        <w:ind w:firstLine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r w:rsidRPr="002832BD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ANEXO 4</w:t>
      </w:r>
      <w:r w:rsidR="00DF0D4B" w:rsidRPr="002832BD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B45254" w:rsidRPr="002832BD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PACTO DE TRANSPARENCIA</w:t>
      </w:r>
    </w:p>
    <w:p w14:paraId="25C263C1" w14:textId="77777777" w:rsidR="00627712" w:rsidRPr="002832BD" w:rsidRDefault="00627712" w:rsidP="0062771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0756D1EC" w14:textId="158EF9BF" w:rsidR="00B45254" w:rsidRPr="002832BD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2832BD">
        <w:rPr>
          <w:color w:val="3B3838" w:themeColor="background2" w:themeShade="40"/>
          <w:sz w:val="20"/>
          <w:szCs w:val="20"/>
        </w:rPr>
        <w:t xml:space="preserve">El presente documento hace parte integral de los Documentos del </w:t>
      </w:r>
      <w:r w:rsidR="00291448" w:rsidRPr="002832BD">
        <w:rPr>
          <w:color w:val="3B3838" w:themeColor="background2" w:themeShade="40"/>
          <w:sz w:val="20"/>
          <w:szCs w:val="20"/>
        </w:rPr>
        <w:t>Proceso</w:t>
      </w:r>
      <w:r w:rsidRPr="002832BD">
        <w:rPr>
          <w:color w:val="3B3838" w:themeColor="background2" w:themeShade="40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2832BD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bookmarkStart w:id="0" w:name="_GoBack"/>
      <w:bookmarkEnd w:id="0"/>
    </w:p>
    <w:p w14:paraId="28C002B5" w14:textId="290FD979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2832BD">
        <w:rPr>
          <w:rFonts w:ascii="Arial" w:hAnsi="Arial" w:cs="Arial"/>
          <w:color w:val="3B3838" w:themeColor="background2" w:themeShade="40"/>
          <w:sz w:val="20"/>
          <w:szCs w:val="20"/>
        </w:rPr>
        <w:t>a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adulteración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documentos o requisitos exigidos en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>que,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primen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permita ejecutar todas las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B60672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2832BD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Proponentes,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Entidad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Proponentes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la Entidad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para corroborar tales afirmaciones.</w:t>
      </w:r>
    </w:p>
    <w:p w14:paraId="542EF042" w14:textId="7614BC01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. En caso de desacuerdo interponer los recursos o acciones que se consideren pertinentes</w:t>
      </w:r>
      <w:r w:rsidR="0082537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debatiremos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Solicitar o remitir a la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ripción del C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Exig</w:t>
      </w:r>
      <w:r w:rsidR="00A971F6" w:rsidRPr="002832BD">
        <w:rPr>
          <w:rFonts w:ascii="Arial" w:hAnsi="Arial" w:cs="Arial"/>
          <w:color w:val="3B3838" w:themeColor="background2" w:themeShade="40"/>
          <w:sz w:val="20"/>
          <w:szCs w:val="20"/>
        </w:rPr>
        <w:t>ir a nuestros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2832BD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contratar, ni ofrecer d</w:t>
      </w:r>
      <w:r w:rsidR="03AB8BC1" w:rsidRPr="002832BD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divas</w:t>
      </w:r>
      <w:r w:rsidR="74039872" w:rsidRPr="002832BD">
        <w:rPr>
          <w:rFonts w:ascii="Arial" w:hAnsi="Arial" w:cs="Arial"/>
          <w:color w:val="3B3838" w:themeColor="background2" w:themeShade="40"/>
          <w:sz w:val="20"/>
          <w:szCs w:val="20"/>
        </w:rPr>
        <w:t>, regalos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la Entidad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2832BD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La Entidad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contratar ni ofrecer d</w:t>
      </w:r>
      <w:r w:rsidR="00DC43C6" w:rsidRPr="002832BD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divas, </w:t>
      </w:r>
      <w:r w:rsidR="00333E1C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regalos,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de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2832BD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>ar conocimiento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2832BD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  <w:lang w:val="es-ES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>Denunciar de manera inmediata ante las autoridades competentes, con copia a la Secretaría de Transparencia del Departamento Administrativo de la Presidencia de la República</w:t>
      </w:r>
      <w:r w:rsidR="001457BB" w:rsidRPr="002832BD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direccionar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sectPr w:rsidR="00B45254" w:rsidRPr="002832B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17D0B2" w14:textId="77777777" w:rsidR="004707EC" w:rsidRDefault="004707EC" w:rsidP="006522CE">
      <w:pPr>
        <w:spacing w:after="0" w:line="240" w:lineRule="auto"/>
      </w:pPr>
      <w:r>
        <w:separator/>
      </w:r>
    </w:p>
  </w:endnote>
  <w:endnote w:type="continuationSeparator" w:id="0">
    <w:p w14:paraId="154BBCE8" w14:textId="77777777" w:rsidR="004707EC" w:rsidRDefault="004707EC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7FEA" w:rsidRPr="003D005D" w14:paraId="1AA0F8BA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3D005D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5B4218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062581" w14:textId="77777777" w:rsidR="004707EC" w:rsidRDefault="004707EC" w:rsidP="006522CE">
      <w:pPr>
        <w:spacing w:after="0" w:line="240" w:lineRule="auto"/>
      </w:pPr>
      <w:r>
        <w:separator/>
      </w:r>
    </w:p>
  </w:footnote>
  <w:footnote w:type="continuationSeparator" w:id="0">
    <w:p w14:paraId="37DCE719" w14:textId="77777777" w:rsidR="004707EC" w:rsidRDefault="004707EC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5A91CA" w14:textId="3DBE0DFC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A7FDE84" w14:textId="77777777" w:rsidR="00187783" w:rsidRPr="00AF40A5" w:rsidRDefault="00187783" w:rsidP="00187783">
    <w:pPr>
      <w:rPr>
        <w:b/>
      </w:rPr>
    </w:pPr>
    <w:r w:rsidRPr="00AF40A5">
      <w:rPr>
        <w:b/>
      </w:rPr>
      <w:t>IDU-CMA-SGDU-002-2020</w:t>
    </w:r>
  </w:p>
  <w:p w14:paraId="61A5A4DE" w14:textId="1B69B6E3" w:rsidR="006522CE" w:rsidRDefault="00032375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AA02289" wp14:editId="0FF3ADB9">
          <wp:simplePos x="0" y="0"/>
          <wp:positionH relativeFrom="column">
            <wp:posOffset>2514600</wp:posOffset>
          </wp:positionH>
          <wp:positionV relativeFrom="paragraph">
            <wp:posOffset>9525</wp:posOffset>
          </wp:positionV>
          <wp:extent cx="793699" cy="816376"/>
          <wp:effectExtent l="0" t="0" r="6985" b="317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3AD6">
      <w:rPr>
        <w:rFonts w:cs="Arial"/>
        <w:b/>
        <w:color w:val="3B3838" w:themeColor="background2" w:themeShade="40"/>
        <w:sz w:val="20"/>
        <w:szCs w:val="20"/>
      </w:rPr>
      <w:t>ANEXO 4</w:t>
    </w:r>
    <w:r w:rsidR="006522CE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4F82395E" w14:textId="77777777" w:rsidR="00032375" w:rsidRDefault="00032375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613D6A54" w14:textId="77777777" w:rsidR="00032375" w:rsidRDefault="00032375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0C250158" w14:textId="77777777" w:rsidR="00032375" w:rsidRDefault="00032375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02B144DF" w14:textId="77777777" w:rsidR="00032375" w:rsidRPr="00162BD9" w:rsidRDefault="00032375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32375"/>
    <w:rsid w:val="0004530A"/>
    <w:rsid w:val="000F4063"/>
    <w:rsid w:val="00132DDE"/>
    <w:rsid w:val="001457BB"/>
    <w:rsid w:val="00147837"/>
    <w:rsid w:val="00187783"/>
    <w:rsid w:val="001C06D2"/>
    <w:rsid w:val="001C5E0E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D3AD6"/>
    <w:rsid w:val="003F3F14"/>
    <w:rsid w:val="00402093"/>
    <w:rsid w:val="00413CA1"/>
    <w:rsid w:val="00430C44"/>
    <w:rsid w:val="004404E1"/>
    <w:rsid w:val="00467AC1"/>
    <w:rsid w:val="004707EC"/>
    <w:rsid w:val="004D3318"/>
    <w:rsid w:val="00550133"/>
    <w:rsid w:val="005F3EEA"/>
    <w:rsid w:val="00627712"/>
    <w:rsid w:val="006333AA"/>
    <w:rsid w:val="006522CE"/>
    <w:rsid w:val="00676733"/>
    <w:rsid w:val="006E3E33"/>
    <w:rsid w:val="007235C7"/>
    <w:rsid w:val="00765F11"/>
    <w:rsid w:val="007705EB"/>
    <w:rsid w:val="007757C6"/>
    <w:rsid w:val="007D0F4E"/>
    <w:rsid w:val="00825376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C8610F"/>
    <w:rsid w:val="00C95212"/>
    <w:rsid w:val="00D60C2A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E1DE0AF-68B2-4CAB-9318-B8ADB2966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1053</Words>
  <Characters>5795</Characters>
  <Application>Microsoft Office Word</Application>
  <DocSecurity>0</DocSecurity>
  <Lines>48</Lines>
  <Paragraphs>13</Paragraphs>
  <ScaleCrop>false</ScaleCrop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G L A D Y S</cp:lastModifiedBy>
  <cp:revision>4</cp:revision>
  <dcterms:created xsi:type="dcterms:W3CDTF">2020-02-14T20:42:00Z</dcterms:created>
  <dcterms:modified xsi:type="dcterms:W3CDTF">2020-05-20T20:27:00Z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