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D63751" w:rsidRDefault="00002224" w:rsidP="00250153">
      <w:pPr>
        <w:ind w:left="1134"/>
        <w:rPr>
          <w:rFonts w:ascii="Arial Narrow" w:hAnsi="Arial Narrow" w:cs="Arial"/>
          <w:b/>
          <w:sz w:val="22"/>
          <w:szCs w:val="22"/>
          <w:lang w:val="es-MX"/>
        </w:rPr>
      </w:pPr>
      <w:r w:rsidRPr="00D63751">
        <w:rPr>
          <w:rFonts w:ascii="Arial Narrow" w:hAnsi="Arial Narrow"/>
          <w:noProof/>
          <w:sz w:val="22"/>
          <w:szCs w:val="22"/>
          <w:lang w:val="es-CO" w:eastAsia="es-CO"/>
        </w:rPr>
        <w:drawing>
          <wp:anchor distT="0" distB="0" distL="114300" distR="114300" simplePos="0" relativeHeight="251660288" behindDoc="0" locked="0" layoutInCell="1" allowOverlap="1">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anchor>
        </w:drawing>
      </w:r>
      <w:r w:rsidR="00250153" w:rsidRPr="00D63751">
        <w:rPr>
          <w:rFonts w:ascii="Arial Narrow" w:hAnsi="Arial Narrow" w:cs="Arial"/>
          <w:b/>
          <w:sz w:val="22"/>
          <w:szCs w:val="22"/>
          <w:lang w:val="es-MX"/>
        </w:rPr>
        <w:t>MINISTERIO DE DEFENSA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COMANDO GENERAL FUERZAS MILITARES</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EJÉRCITO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 xml:space="preserve">DIRECCIÓN DE FAMILIA Y BIENESTAR </w:t>
      </w:r>
    </w:p>
    <w:p w:rsidR="00250153" w:rsidRPr="00D63751" w:rsidRDefault="00250153" w:rsidP="00250153">
      <w:pPr>
        <w:ind w:left="426" w:firstLine="708"/>
        <w:rPr>
          <w:rFonts w:ascii="Arial Narrow" w:hAnsi="Arial Narrow"/>
          <w:i/>
          <w:sz w:val="22"/>
          <w:szCs w:val="22"/>
          <w:lang w:val="es-MX"/>
        </w:rPr>
      </w:pPr>
    </w:p>
    <w:p w:rsidR="00250153" w:rsidRPr="00D63751" w:rsidRDefault="00250153" w:rsidP="00250153">
      <w:pPr>
        <w:jc w:val="center"/>
        <w:rPr>
          <w:rFonts w:ascii="Arial Narrow" w:hAnsi="Arial Narrow" w:cs="Arial"/>
          <w:b/>
          <w:spacing w:val="8"/>
          <w:sz w:val="22"/>
          <w:szCs w:val="22"/>
          <w:lang w:val="es-CO"/>
        </w:rPr>
      </w:pPr>
      <w:r w:rsidRPr="00D63751">
        <w:rPr>
          <w:rFonts w:ascii="Arial Narrow" w:hAnsi="Arial Narrow" w:cs="Arial"/>
          <w:b/>
          <w:sz w:val="22"/>
          <w:szCs w:val="22"/>
        </w:rPr>
        <w:t>ESTUDIOS Y DOCUMENTOS PREVIOS</w:t>
      </w:r>
    </w:p>
    <w:p w:rsidR="00250153" w:rsidRPr="00D63751" w:rsidRDefault="00250153" w:rsidP="00250153">
      <w:pPr>
        <w:jc w:val="center"/>
        <w:rPr>
          <w:rFonts w:ascii="Arial Narrow" w:hAnsi="Arial Narrow" w:cs="Arial"/>
          <w:b/>
          <w:sz w:val="22"/>
          <w:szCs w:val="22"/>
        </w:rPr>
      </w:pPr>
      <w:r w:rsidRPr="00D63751">
        <w:rPr>
          <w:rFonts w:ascii="Arial Narrow" w:hAnsi="Arial Narrow" w:cs="Arial"/>
          <w:b/>
          <w:sz w:val="22"/>
          <w:szCs w:val="22"/>
        </w:rPr>
        <w:t>MODALIDAD DE SELECCIÓN CONTRATACIÓN DIRECTA</w:t>
      </w:r>
    </w:p>
    <w:p w:rsidR="00250153" w:rsidRPr="00D63751" w:rsidRDefault="00250153" w:rsidP="00250153">
      <w:pPr>
        <w:jc w:val="center"/>
        <w:rPr>
          <w:rFonts w:ascii="Arial Narrow" w:hAnsi="Arial Narrow" w:cs="Arial"/>
          <w:b/>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645"/>
        <w:gridCol w:w="6163"/>
      </w:tblGrid>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COMPETENCIA CONTRACTUAL</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08236D" w:rsidRPr="00A75892">
              <w:rPr>
                <w:rFonts w:ascii="Arial Narrow" w:hAnsi="Arial Narrow" w:cs="Arial"/>
                <w:sz w:val="22"/>
                <w:szCs w:val="22"/>
                <w:lang w:val="es-ES"/>
              </w:rPr>
              <w:t xml:space="preserve">TC </w:t>
            </w:r>
            <w:r w:rsidR="00C5548C">
              <w:rPr>
                <w:rFonts w:ascii="Arial Narrow" w:hAnsi="Arial Narrow" w:cs="Arial"/>
                <w:sz w:val="22"/>
                <w:szCs w:val="22"/>
              </w:rPr>
              <w:t xml:space="preserve">EDWAR NEGHIT CASTAÑEDA </w:t>
            </w:r>
            <w:proofErr w:type="spellStart"/>
            <w:r w:rsidR="00C5548C">
              <w:rPr>
                <w:rFonts w:ascii="Arial Narrow" w:hAnsi="Arial Narrow" w:cs="Arial"/>
                <w:sz w:val="22"/>
                <w:szCs w:val="22"/>
              </w:rPr>
              <w:t>CASTAÑEDA</w:t>
            </w:r>
            <w:proofErr w:type="spellEnd"/>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Cargo: SUBDIRECTOR LICEOS DEL EJERCITO</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Resolución de delegación: No.4519 del 27 de Mayo de 2016</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GERENTE DEL PROYECTO</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8630A4" w:rsidRPr="008630A4">
              <w:rPr>
                <w:rFonts w:ascii="Arial Narrow" w:hAnsi="Arial Narrow" w:cs="Arial"/>
                <w:b/>
                <w:sz w:val="22"/>
                <w:szCs w:val="22"/>
                <w:lang w:val="es-ES"/>
              </w:rPr>
              <w:t>MY IVAN DARIO FONSECA RODRIGUEZ</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Coordinador Administrativo </w:t>
            </w:r>
          </w:p>
          <w:p w:rsidR="00250153" w:rsidRPr="00D63751" w:rsidRDefault="00250153"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SUPERVISOR DEL CONTRATO</w:t>
            </w:r>
          </w:p>
        </w:tc>
        <w:tc>
          <w:tcPr>
            <w:tcW w:w="3798" w:type="pct"/>
            <w:vAlign w:val="center"/>
          </w:tcPr>
          <w:p w:rsidR="00C5548C" w:rsidRDefault="00EE47F1" w:rsidP="00945B73">
            <w:pPr>
              <w:pStyle w:val="Textoindependiente2"/>
              <w:tabs>
                <w:tab w:val="left" w:pos="1843"/>
              </w:tabs>
              <w:ind w:right="0"/>
              <w:rPr>
                <w:rFonts w:ascii="Arial Narrow" w:hAnsi="Arial Narrow" w:cs="Arial"/>
                <w:b/>
                <w:color w:val="000000" w:themeColor="text1"/>
                <w:sz w:val="22"/>
                <w:szCs w:val="22"/>
              </w:rPr>
            </w:pPr>
            <w:r w:rsidRPr="00D63751">
              <w:rPr>
                <w:rFonts w:ascii="Arial Narrow" w:hAnsi="Arial Narrow" w:cs="Arial"/>
                <w:sz w:val="22"/>
                <w:szCs w:val="22"/>
                <w:lang w:val="es-ES"/>
              </w:rPr>
              <w:t>Nombre completo:</w:t>
            </w:r>
            <w:r w:rsidR="00405C08">
              <w:rPr>
                <w:rFonts w:ascii="Arial Narrow" w:hAnsi="Arial Narrow" w:cs="Arial"/>
                <w:sz w:val="22"/>
                <w:szCs w:val="22"/>
              </w:rPr>
              <w:t xml:space="preserve"> </w:t>
            </w:r>
            <w:r w:rsidR="00781CA8" w:rsidRPr="005F54DA">
              <w:rPr>
                <w:rFonts w:ascii="Arial Narrow" w:hAnsi="Arial Narrow" w:cs="Arial"/>
                <w:b/>
                <w:sz w:val="22"/>
                <w:szCs w:val="22"/>
              </w:rPr>
              <w:t xml:space="preserve">OD16 </w:t>
            </w:r>
            <w:r w:rsidR="00781CA8" w:rsidRPr="00497CC6">
              <w:rPr>
                <w:rFonts w:ascii="Arial Narrow" w:hAnsi="Arial Narrow" w:cs="Arial"/>
                <w:b/>
                <w:sz w:val="22"/>
                <w:szCs w:val="22"/>
              </w:rPr>
              <w:t>CAROLINA ZABALA SUAREZ</w:t>
            </w:r>
          </w:p>
          <w:p w:rsidR="00945B73" w:rsidRDefault="00EE47F1" w:rsidP="00945B73">
            <w:pPr>
              <w:pStyle w:val="Textoindependiente2"/>
              <w:tabs>
                <w:tab w:val="left" w:pos="1843"/>
              </w:tabs>
              <w:ind w:right="0"/>
              <w:rPr>
                <w:rFonts w:ascii="Arial Narrow" w:hAnsi="Arial Narrow" w:cs="Arial"/>
                <w:szCs w:val="22"/>
              </w:rPr>
            </w:pPr>
            <w:r w:rsidRPr="00D63751">
              <w:rPr>
                <w:rFonts w:ascii="Arial Narrow" w:hAnsi="Arial Narrow" w:cs="Arial"/>
                <w:sz w:val="22"/>
                <w:szCs w:val="22"/>
                <w:lang w:val="es-ES"/>
              </w:rPr>
              <w:t xml:space="preserve">Cargo: </w:t>
            </w:r>
            <w:r w:rsidR="00403E37">
              <w:rPr>
                <w:rFonts w:ascii="Arial Narrow" w:hAnsi="Arial Narrow" w:cs="Arial"/>
                <w:sz w:val="22"/>
                <w:szCs w:val="22"/>
              </w:rPr>
              <w:t xml:space="preserve">Rectora </w:t>
            </w:r>
            <w:r w:rsidR="00781CA8">
              <w:rPr>
                <w:rFonts w:ascii="Arial Narrow" w:hAnsi="Arial Narrow" w:cs="Arial"/>
                <w:sz w:val="22"/>
                <w:szCs w:val="22"/>
              </w:rPr>
              <w:t xml:space="preserve">Liceo Colombia </w:t>
            </w:r>
            <w:r w:rsidR="00405C08">
              <w:rPr>
                <w:rFonts w:ascii="Arial Narrow" w:hAnsi="Arial Narrow" w:cs="Arial"/>
                <w:color w:val="000000" w:themeColor="text1"/>
                <w:sz w:val="22"/>
                <w:szCs w:val="22"/>
              </w:rPr>
              <w:t>los Liceos del Ejercito</w:t>
            </w:r>
          </w:p>
          <w:p w:rsidR="00250153" w:rsidRPr="00D63751" w:rsidRDefault="00EE47F1" w:rsidP="00ED2921">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COMITÉ ESTRUCTURADOR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08236D" w:rsidRPr="00D63751">
              <w:rPr>
                <w:rFonts w:ascii="Arial Narrow" w:hAnsi="Arial Narrow" w:cs="Arial"/>
                <w:b/>
                <w:sz w:val="22"/>
                <w:szCs w:val="22"/>
                <w:lang w:val="es-ES"/>
              </w:rPr>
              <w:t>ALEX FERNANDO OSORIO MUÑOZ</w:t>
            </w:r>
            <w:r w:rsidRPr="00D63751">
              <w:rPr>
                <w:rFonts w:ascii="Arial Narrow" w:hAnsi="Arial Narrow" w:cs="Arial"/>
                <w:b/>
                <w:sz w:val="22"/>
                <w:szCs w:val="22"/>
                <w:lang w:val="es-ES"/>
              </w:rPr>
              <w:t xml:space="preserve">  </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Jurídico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WILLIAM JAVIER SANTAMARIA</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Económico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 xml:space="preserve">MARÍA DEL CARMEN RINCÓN </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Técnico </w:t>
            </w:r>
            <w:proofErr w:type="spellStart"/>
            <w:r w:rsidRPr="00D63751">
              <w:rPr>
                <w:rFonts w:ascii="Arial Narrow" w:hAnsi="Arial Narrow" w:cs="Arial"/>
                <w:sz w:val="22"/>
                <w:szCs w:val="22"/>
                <w:lang w:val="es-ES"/>
              </w:rPr>
              <w:t>Celic</w:t>
            </w:r>
            <w:proofErr w:type="spellEnd"/>
          </w:p>
          <w:p w:rsidR="00250153" w:rsidRPr="00D63751" w:rsidRDefault="00250153"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COMITÉ EVALUADOR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D2921">
              <w:rPr>
                <w:rFonts w:ascii="Arial Narrow" w:hAnsi="Arial Narrow" w:cs="Arial"/>
                <w:b/>
                <w:sz w:val="22"/>
                <w:szCs w:val="22"/>
                <w:lang w:val="es-ES"/>
              </w:rPr>
              <w:t>ALEX FERNANDO OSORIO MUÑOZ</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Jurídico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4002D" w:rsidRPr="00E4002D">
              <w:rPr>
                <w:rFonts w:ascii="Arial Narrow" w:hAnsi="Arial Narrow" w:cs="Arial"/>
                <w:b/>
                <w:sz w:val="22"/>
                <w:szCs w:val="22"/>
                <w:lang w:val="es-ES"/>
              </w:rPr>
              <w:t>ANGIE LORENA BURBANO CAMPILLO</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Económico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D63751" w:rsidRPr="00D63751" w:rsidRDefault="00D63751" w:rsidP="00D6375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D2921">
              <w:rPr>
                <w:rFonts w:ascii="Arial Narrow" w:hAnsi="Arial Narrow" w:cs="Arial"/>
                <w:b/>
                <w:sz w:val="22"/>
                <w:szCs w:val="22"/>
              </w:rPr>
              <w:t>SP PEREZ LOPEZ ELVIS</w:t>
            </w:r>
          </w:p>
          <w:p w:rsidR="00D63751" w:rsidRPr="00D63751" w:rsidRDefault="00D63751" w:rsidP="00D63751">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Técnico </w:t>
            </w:r>
            <w:proofErr w:type="spellStart"/>
            <w:r w:rsidRPr="00D63751">
              <w:rPr>
                <w:rFonts w:ascii="Arial Narrow" w:hAnsi="Arial Narrow" w:cs="Arial"/>
                <w:sz w:val="22"/>
                <w:szCs w:val="22"/>
                <w:lang w:val="es-ES"/>
              </w:rPr>
              <w:t>Celic</w:t>
            </w:r>
            <w:proofErr w:type="spellEnd"/>
          </w:p>
          <w:p w:rsidR="00250153" w:rsidRPr="00D63751" w:rsidRDefault="00D63751"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u w:val="single"/>
              </w:rPr>
            </w:pPr>
            <w:r w:rsidRPr="00D63751">
              <w:rPr>
                <w:rFonts w:ascii="Arial Narrow" w:hAnsi="Arial Narrow" w:cs="Arial"/>
                <w:b/>
                <w:sz w:val="22"/>
                <w:szCs w:val="22"/>
                <w:u w:val="single"/>
              </w:rPr>
              <w:t>CDP</w:t>
            </w:r>
          </w:p>
        </w:tc>
        <w:tc>
          <w:tcPr>
            <w:tcW w:w="3798" w:type="pct"/>
            <w:vAlign w:val="center"/>
          </w:tcPr>
          <w:p w:rsidR="00250153" w:rsidRPr="00D63751" w:rsidRDefault="00403E37" w:rsidP="004F06F6">
            <w:pPr>
              <w:pStyle w:val="Textoindependiente2"/>
              <w:tabs>
                <w:tab w:val="left" w:pos="1843"/>
              </w:tabs>
              <w:ind w:right="0"/>
              <w:rPr>
                <w:rFonts w:ascii="Arial Narrow" w:hAnsi="Arial Narrow" w:cs="Arial"/>
                <w:b/>
                <w:szCs w:val="22"/>
                <w:u w:val="single"/>
                <w:lang w:val="es-ES"/>
              </w:rPr>
            </w:pPr>
            <w:r w:rsidRPr="00403E37">
              <w:rPr>
                <w:rFonts w:ascii="Arial Narrow" w:hAnsi="Arial Narrow" w:cs="Arial"/>
                <w:sz w:val="22"/>
                <w:szCs w:val="22"/>
                <w:lang w:val="es-ES"/>
              </w:rPr>
              <w:t>El pago del presente contrato de prestación de servicios se subordina a la APROPIACIÓN PRESUPUESTAL por valor de 1</w:t>
            </w:r>
            <w:r w:rsidR="004F06F6">
              <w:rPr>
                <w:rFonts w:ascii="Arial Narrow" w:hAnsi="Arial Narrow" w:cs="Arial"/>
                <w:sz w:val="22"/>
                <w:szCs w:val="22"/>
                <w:lang w:val="es-ES"/>
              </w:rPr>
              <w:t>0.520</w:t>
            </w:r>
            <w:r w:rsidRPr="00403E37">
              <w:rPr>
                <w:rFonts w:ascii="Arial Narrow" w:hAnsi="Arial Narrow" w:cs="Arial"/>
                <w:sz w:val="22"/>
                <w:szCs w:val="22"/>
                <w:lang w:val="es-ES"/>
              </w:rPr>
              <w:t xml:space="preserve">.000.oo RUBRO PRESUPUESTAL A-02-02-02-009-02-02 SERVICIOS DE EDUCACION vigencia fiscal del año 2020, de conformidad con el CDP No. </w:t>
            </w:r>
            <w:r w:rsidR="004F06F6">
              <w:rPr>
                <w:rFonts w:ascii="Arial Narrow" w:hAnsi="Arial Narrow" w:cs="Arial"/>
                <w:sz w:val="22"/>
                <w:szCs w:val="22"/>
                <w:lang w:val="es-ES"/>
              </w:rPr>
              <w:t>92</w:t>
            </w:r>
            <w:r w:rsidR="00C22C1E">
              <w:rPr>
                <w:rFonts w:ascii="Arial Narrow" w:hAnsi="Arial Narrow" w:cs="Arial"/>
                <w:sz w:val="22"/>
                <w:szCs w:val="22"/>
                <w:lang w:val="es-ES"/>
              </w:rPr>
              <w:t>20</w:t>
            </w:r>
            <w:r w:rsidR="004F06F6">
              <w:rPr>
                <w:rFonts w:ascii="Arial Narrow" w:hAnsi="Arial Narrow" w:cs="Arial"/>
                <w:sz w:val="22"/>
                <w:szCs w:val="22"/>
                <w:lang w:val="es-ES"/>
              </w:rPr>
              <w:t xml:space="preserve"> de fecha 29</w:t>
            </w:r>
            <w:r w:rsidRPr="00403E37">
              <w:rPr>
                <w:rFonts w:ascii="Arial Narrow" w:hAnsi="Arial Narrow" w:cs="Arial"/>
                <w:sz w:val="22"/>
                <w:szCs w:val="22"/>
                <w:lang w:val="es-ES"/>
              </w:rPr>
              <w:t xml:space="preserve"> JULIO DE 2020 y a la expedición del registro presupuestal.</w:t>
            </w:r>
          </w:p>
        </w:tc>
      </w:tr>
      <w:tr w:rsidR="00250153" w:rsidRPr="00D63751" w:rsidTr="008630A4">
        <w:trPr>
          <w:trHeight w:val="536"/>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DEPENDENCIA-UNIDAD MILITAR APOYADA PRESUPUESTALMENTE</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b/>
                <w:sz w:val="22"/>
                <w:szCs w:val="22"/>
                <w:lang w:val="es-ES"/>
              </w:rPr>
              <w:t>LICEOS DEL EJERCITO</w:t>
            </w:r>
          </w:p>
        </w:tc>
      </w:tr>
      <w:tr w:rsidR="00250153" w:rsidRPr="00D63751" w:rsidTr="008630A4">
        <w:trPr>
          <w:trHeight w:val="300"/>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TIPO DE CONTRATO</w:t>
            </w:r>
          </w:p>
        </w:tc>
        <w:tc>
          <w:tcPr>
            <w:tcW w:w="3798" w:type="pct"/>
            <w:vAlign w:val="center"/>
          </w:tcPr>
          <w:p w:rsidR="00250153" w:rsidRPr="00D63751" w:rsidRDefault="00250153" w:rsidP="00E4002D">
            <w:pPr>
              <w:pStyle w:val="Textoindependiente2"/>
              <w:tabs>
                <w:tab w:val="left" w:pos="1843"/>
              </w:tabs>
              <w:ind w:right="0"/>
              <w:rPr>
                <w:rFonts w:ascii="Arial Narrow" w:hAnsi="Arial Narrow" w:cs="Arial"/>
                <w:szCs w:val="22"/>
                <w:lang w:val="es-ES"/>
              </w:rPr>
            </w:pPr>
            <w:r w:rsidRPr="00D63751">
              <w:rPr>
                <w:rFonts w:ascii="Arial Narrow" w:eastAsia="Calibri" w:hAnsi="Arial Narrow" w:cs="Arial"/>
                <w:sz w:val="22"/>
                <w:szCs w:val="22"/>
                <w:lang w:eastAsia="en-US"/>
              </w:rPr>
              <w:t xml:space="preserve">CONTRATO DE PRESTACIÓN DE SERVICIOS PROFESIONALES </w:t>
            </w:r>
          </w:p>
        </w:tc>
      </w:tr>
      <w:tr w:rsidR="00250153" w:rsidRPr="00D63751" w:rsidTr="008630A4">
        <w:trPr>
          <w:trHeight w:val="634"/>
        </w:trPr>
        <w:tc>
          <w:tcPr>
            <w:tcW w:w="5000" w:type="pct"/>
            <w:gridSpan w:val="2"/>
            <w:vAlign w:val="center"/>
          </w:tcPr>
          <w:p w:rsidR="00250153" w:rsidRPr="00D63751" w:rsidRDefault="00250153" w:rsidP="007A6110">
            <w:pPr>
              <w:pStyle w:val="Textoindependiente2"/>
              <w:numPr>
                <w:ilvl w:val="0"/>
                <w:numId w:val="3"/>
              </w:numPr>
              <w:tabs>
                <w:tab w:val="left" w:pos="1843"/>
              </w:tabs>
              <w:ind w:left="410" w:right="0"/>
              <w:jc w:val="center"/>
              <w:rPr>
                <w:rFonts w:ascii="Arial Narrow" w:hAnsi="Arial Narrow" w:cs="Arial"/>
                <w:b/>
                <w:szCs w:val="22"/>
                <w:lang w:val="es-ES"/>
              </w:rPr>
            </w:pPr>
            <w:r w:rsidRPr="00D63751">
              <w:rPr>
                <w:rFonts w:ascii="Arial Narrow" w:hAnsi="Arial Narrow" w:cs="Arial"/>
                <w:b/>
                <w:sz w:val="22"/>
                <w:szCs w:val="22"/>
                <w:lang w:val="es-ES"/>
              </w:rPr>
              <w:t>CONTENIDO DE LOS ESTUDIOS PREVIOS</w:t>
            </w:r>
          </w:p>
          <w:p w:rsidR="00CA5D3D" w:rsidRPr="00D63751" w:rsidRDefault="00250153" w:rsidP="00CA5D3D">
            <w:pPr>
              <w:pStyle w:val="Textoindependiente2"/>
              <w:tabs>
                <w:tab w:val="left" w:pos="1843"/>
              </w:tabs>
              <w:ind w:left="410" w:right="0"/>
              <w:jc w:val="center"/>
              <w:rPr>
                <w:rFonts w:ascii="Arial Narrow" w:hAnsi="Arial Narrow" w:cs="Arial"/>
                <w:szCs w:val="22"/>
                <w:lang w:val="es-ES"/>
              </w:rPr>
            </w:pPr>
            <w:r w:rsidRPr="00D63751">
              <w:rPr>
                <w:rFonts w:ascii="Arial Narrow" w:hAnsi="Arial Narrow" w:cs="Arial"/>
                <w:b/>
                <w:sz w:val="22"/>
                <w:szCs w:val="22"/>
                <w:lang w:val="es-ES"/>
              </w:rPr>
              <w:t>Decreto 1082 de 2015</w:t>
            </w:r>
          </w:p>
        </w:tc>
      </w:tr>
      <w:tr w:rsidR="00250153" w:rsidRPr="00D63751" w:rsidTr="008630A4">
        <w:trPr>
          <w:trHeight w:val="539"/>
        </w:trPr>
        <w:tc>
          <w:tcPr>
            <w:tcW w:w="1202" w:type="pct"/>
            <w:vAlign w:val="center"/>
          </w:tcPr>
          <w:p w:rsidR="00250153" w:rsidRPr="00D63751" w:rsidRDefault="00250153" w:rsidP="007A6110">
            <w:pPr>
              <w:pStyle w:val="Textoindependiente"/>
              <w:ind w:firstLine="4"/>
              <w:rPr>
                <w:rFonts w:ascii="Arial Narrow" w:hAnsi="Arial Narrow" w:cs="Arial"/>
                <w:b/>
                <w:szCs w:val="22"/>
              </w:rPr>
            </w:pPr>
            <w:r w:rsidRPr="00D63751">
              <w:rPr>
                <w:rFonts w:ascii="Arial Narrow" w:hAnsi="Arial Narrow" w:cs="Arial"/>
                <w:b/>
                <w:sz w:val="22"/>
                <w:szCs w:val="22"/>
                <w:lang w:val="es-ES"/>
              </w:rPr>
              <w:lastRenderedPageBreak/>
              <w:t>a.</w:t>
            </w:r>
            <w:r w:rsidRPr="00D63751">
              <w:rPr>
                <w:rFonts w:ascii="Arial Narrow" w:hAnsi="Arial Narrow" w:cs="Arial"/>
                <w:b/>
                <w:sz w:val="22"/>
                <w:szCs w:val="22"/>
              </w:rPr>
              <w:t xml:space="preserve"> DESCRIPCIÓN DE LA NECESIDAD QUE SE PRETENDE SATISFACER CON LA CONTRATACIÓN </w:t>
            </w:r>
          </w:p>
        </w:tc>
        <w:tc>
          <w:tcPr>
            <w:tcW w:w="3798" w:type="pct"/>
            <w:vAlign w:val="center"/>
          </w:tcPr>
          <w:p w:rsidR="00180B08" w:rsidRPr="00D63751" w:rsidRDefault="00250153" w:rsidP="007A6110">
            <w:pPr>
              <w:pStyle w:val="Textoindependiente"/>
              <w:ind w:right="72"/>
              <w:rPr>
                <w:rFonts w:ascii="Arial Narrow" w:hAnsi="Arial Narrow" w:cs="Arial"/>
                <w:szCs w:val="22"/>
              </w:rPr>
            </w:pPr>
            <w:r w:rsidRPr="00D63751">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D63751">
              <w:rPr>
                <w:rFonts w:ascii="Arial Narrow" w:hAnsi="Arial Narrow" w:cs="Arial"/>
                <w:sz w:val="22"/>
                <w:szCs w:val="22"/>
              </w:rPr>
              <w:t>.</w:t>
            </w:r>
          </w:p>
          <w:p w:rsidR="00180B08" w:rsidRPr="00D63751" w:rsidRDefault="00180B08" w:rsidP="007A6110">
            <w:pPr>
              <w:pStyle w:val="Textoindependiente"/>
              <w:ind w:right="72"/>
              <w:rPr>
                <w:rFonts w:ascii="Arial Narrow" w:hAnsi="Arial Narrow" w:cs="Arial"/>
                <w:szCs w:val="22"/>
              </w:rPr>
            </w:pPr>
          </w:p>
          <w:p w:rsidR="00180B08" w:rsidRPr="000C5D79" w:rsidRDefault="00180B08" w:rsidP="007A6110">
            <w:pPr>
              <w:pStyle w:val="Textoindependiente"/>
              <w:ind w:right="72"/>
              <w:rPr>
                <w:rFonts w:ascii="Arial Narrow" w:hAnsi="Arial Narrow" w:cs="Arial"/>
                <w:szCs w:val="22"/>
              </w:rPr>
            </w:pPr>
            <w:r w:rsidRPr="000C5D79">
              <w:rPr>
                <w:rFonts w:ascii="Arial Narrow" w:hAnsi="Arial Narrow" w:cs="Arial"/>
                <w:sz w:val="22"/>
                <w:szCs w:val="22"/>
              </w:rPr>
              <w:t>Por lo anterio</w:t>
            </w:r>
            <w:r w:rsidR="005A368E" w:rsidRPr="000C5D79">
              <w:rPr>
                <w:rFonts w:ascii="Arial Narrow" w:hAnsi="Arial Narrow" w:cs="Arial"/>
                <w:sz w:val="22"/>
                <w:szCs w:val="22"/>
              </w:rPr>
              <w:t>r se requiere contratar (</w:t>
            </w:r>
            <w:r w:rsidR="00A44BC2" w:rsidRPr="000C5D79">
              <w:rPr>
                <w:rFonts w:ascii="Arial Narrow" w:hAnsi="Arial Narrow" w:cs="Arial"/>
                <w:sz w:val="22"/>
                <w:szCs w:val="22"/>
              </w:rPr>
              <w:t>1</w:t>
            </w:r>
            <w:r w:rsidRPr="000C5D79">
              <w:rPr>
                <w:rFonts w:ascii="Arial Narrow" w:hAnsi="Arial Narrow" w:cs="Arial"/>
                <w:sz w:val="22"/>
                <w:szCs w:val="22"/>
              </w:rPr>
              <w:t>) Docentes</w:t>
            </w:r>
            <w:r w:rsidR="00E84D07" w:rsidRPr="000C5D79">
              <w:rPr>
                <w:rFonts w:ascii="Arial Narrow" w:hAnsi="Arial Narrow" w:cs="Arial"/>
                <w:sz w:val="22"/>
                <w:szCs w:val="22"/>
              </w:rPr>
              <w:t xml:space="preserve"> </w:t>
            </w:r>
            <w:r w:rsidR="008A41BE" w:rsidRPr="000C5D79">
              <w:rPr>
                <w:rFonts w:ascii="Arial Narrow" w:hAnsi="Arial Narrow" w:cs="Arial"/>
                <w:color w:val="000000" w:themeColor="text1"/>
                <w:sz w:val="22"/>
                <w:szCs w:val="22"/>
              </w:rPr>
              <w:t xml:space="preserve">del liceo </w:t>
            </w:r>
            <w:r w:rsidR="004F06F6">
              <w:rPr>
                <w:rFonts w:ascii="Arial Narrow" w:hAnsi="Arial Narrow" w:cs="Arial"/>
                <w:color w:val="000000" w:themeColor="text1"/>
                <w:sz w:val="22"/>
                <w:szCs w:val="22"/>
              </w:rPr>
              <w:t xml:space="preserve">Colombia </w:t>
            </w:r>
            <w:r w:rsidRPr="000C5D79">
              <w:rPr>
                <w:rFonts w:ascii="Arial Narrow" w:hAnsi="Arial Narrow" w:cs="Arial"/>
                <w:sz w:val="22"/>
                <w:szCs w:val="22"/>
              </w:rPr>
              <w:t>para las siguientes asignaturas</w:t>
            </w:r>
            <w:r w:rsidR="007A6110" w:rsidRPr="000C5D79">
              <w:rPr>
                <w:rFonts w:ascii="Arial Narrow" w:hAnsi="Arial Narrow" w:cs="Arial"/>
                <w:sz w:val="22"/>
                <w:szCs w:val="22"/>
              </w:rPr>
              <w:t>.</w:t>
            </w:r>
          </w:p>
          <w:p w:rsidR="007A6110" w:rsidRPr="000C5D79" w:rsidRDefault="007A6110" w:rsidP="007A6110">
            <w:pPr>
              <w:pStyle w:val="Textoindependiente"/>
              <w:ind w:right="72"/>
              <w:rPr>
                <w:rFonts w:ascii="Arial Narrow" w:hAnsi="Arial Narrow" w:cs="Arial"/>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6"/>
              <w:gridCol w:w="4857"/>
            </w:tblGrid>
            <w:tr w:rsidR="00F97BBF" w:rsidRPr="00E4002D" w:rsidTr="00405C08">
              <w:trPr>
                <w:trHeight w:val="280"/>
              </w:trPr>
              <w:tc>
                <w:tcPr>
                  <w:tcW w:w="961" w:type="pct"/>
                </w:tcPr>
                <w:p w:rsidR="00F97BBF" w:rsidRPr="000C5D79" w:rsidRDefault="00405C08" w:rsidP="00F97BBF">
                  <w:pPr>
                    <w:jc w:val="center"/>
                    <w:rPr>
                      <w:rFonts w:ascii="Arial Narrow" w:hAnsi="Arial Narrow"/>
                      <w:lang w:val="es-CO" w:eastAsia="es-CO"/>
                    </w:rPr>
                  </w:pPr>
                  <w:r w:rsidRPr="000C5D79">
                    <w:rPr>
                      <w:rFonts w:ascii="Arial Narrow" w:hAnsi="Arial Narrow"/>
                      <w:sz w:val="22"/>
                      <w:szCs w:val="22"/>
                      <w:lang w:val="es-CO" w:eastAsia="es-CO"/>
                    </w:rPr>
                    <w:t>1</w:t>
                  </w:r>
                </w:p>
              </w:tc>
              <w:tc>
                <w:tcPr>
                  <w:tcW w:w="4039" w:type="pct"/>
                  <w:shd w:val="clear" w:color="auto" w:fill="auto"/>
                  <w:noWrap/>
                  <w:vAlign w:val="bottom"/>
                  <w:hideMark/>
                </w:tcPr>
                <w:p w:rsidR="00F97BBF" w:rsidRPr="000652C5" w:rsidRDefault="002436E4" w:rsidP="00CA5D3D">
                  <w:pPr>
                    <w:rPr>
                      <w:rFonts w:ascii="Arial Narrow" w:hAnsi="Arial Narrow"/>
                      <w:lang w:val="es-CO" w:eastAsia="es-CO"/>
                    </w:rPr>
                  </w:pPr>
                  <w:r>
                    <w:rPr>
                      <w:rFonts w:ascii="Arial Narrow" w:hAnsi="Arial Narrow"/>
                      <w:lang w:val="es-CO" w:eastAsia="es-CO"/>
                    </w:rPr>
                    <w:t>LENGUA CASTELLANA</w:t>
                  </w:r>
                </w:p>
              </w:tc>
            </w:tr>
          </w:tbl>
          <w:p w:rsidR="00250153" w:rsidRPr="00D63751" w:rsidRDefault="00250153" w:rsidP="007A6110">
            <w:pPr>
              <w:pStyle w:val="Textoindependiente"/>
              <w:ind w:right="72"/>
              <w:rPr>
                <w:rFonts w:ascii="Arial Narrow" w:eastAsia="HelveticaNeue-Light" w:hAnsi="Arial Narrow" w:cs="Arial"/>
                <w:szCs w:val="22"/>
                <w:lang w:val="es-CO" w:eastAsia="en-US"/>
              </w:rPr>
            </w:pPr>
          </w:p>
        </w:tc>
        <w:bookmarkStart w:id="0" w:name="_GoBack"/>
        <w:bookmarkEnd w:id="0"/>
      </w:tr>
      <w:tr w:rsidR="00250153" w:rsidRPr="00D63751" w:rsidTr="008630A4">
        <w:trPr>
          <w:trHeight w:val="312"/>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t>b. PERFIL DEL PROFESIONAL</w:t>
            </w:r>
          </w:p>
        </w:tc>
        <w:tc>
          <w:tcPr>
            <w:tcW w:w="3798" w:type="pct"/>
            <w:vAlign w:val="center"/>
          </w:tcPr>
          <w:p w:rsidR="007A6110" w:rsidRPr="00D63751" w:rsidRDefault="00CC4B32" w:rsidP="007A6110">
            <w:pPr>
              <w:jc w:val="both"/>
              <w:rPr>
                <w:rFonts w:ascii="Arial Narrow" w:hAnsi="Arial Narrow" w:cs="Arial"/>
              </w:rPr>
            </w:pPr>
            <w:r w:rsidRPr="00D63751">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D63751" w:rsidTr="008630A4">
        <w:trPr>
          <w:trHeight w:val="386"/>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t>c. OBJETO CONTRACTUAL</w:t>
            </w:r>
          </w:p>
        </w:tc>
        <w:tc>
          <w:tcPr>
            <w:tcW w:w="3798" w:type="pct"/>
            <w:vAlign w:val="center"/>
          </w:tcPr>
          <w:p w:rsidR="007A6110" w:rsidRPr="00D63751" w:rsidRDefault="00CC4B32" w:rsidP="00EE47F1">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r w:rsidRPr="00D63751">
              <w:rPr>
                <w:rFonts w:ascii="Arial Narrow" w:hAnsi="Arial Narrow" w:cs="Arial"/>
                <w:color w:val="auto"/>
                <w:sz w:val="22"/>
                <w:szCs w:val="22"/>
                <w:lang w:val="es-CO"/>
              </w:rPr>
              <w:t xml:space="preserve"> </w:t>
            </w:r>
          </w:p>
        </w:tc>
      </w:tr>
      <w:tr w:rsidR="00E4002D" w:rsidRPr="00D63751" w:rsidTr="004F1462">
        <w:trPr>
          <w:trHeight w:val="1685"/>
        </w:trPr>
        <w:tc>
          <w:tcPr>
            <w:tcW w:w="1202" w:type="pct"/>
            <w:tcBorders>
              <w:bottom w:val="single" w:sz="4" w:space="0" w:color="auto"/>
            </w:tcBorders>
            <w:vAlign w:val="center"/>
          </w:tcPr>
          <w:p w:rsidR="00E4002D" w:rsidRPr="00D63751" w:rsidRDefault="00E4002D" w:rsidP="007A6110">
            <w:pPr>
              <w:pStyle w:val="Textoindependiente"/>
              <w:rPr>
                <w:rFonts w:ascii="Arial Narrow" w:hAnsi="Arial Narrow" w:cs="Arial"/>
                <w:b/>
                <w:szCs w:val="22"/>
              </w:rPr>
            </w:pPr>
            <w:r w:rsidRPr="00D63751">
              <w:rPr>
                <w:rFonts w:ascii="Arial Narrow" w:hAnsi="Arial Narrow" w:cs="Arial"/>
                <w:b/>
                <w:sz w:val="22"/>
                <w:szCs w:val="22"/>
              </w:rPr>
              <w:t>d. OBLIGACIONES</w:t>
            </w:r>
          </w:p>
          <w:p w:rsidR="00E4002D" w:rsidRPr="00D63751" w:rsidRDefault="00E4002D" w:rsidP="007A6110">
            <w:pPr>
              <w:pStyle w:val="Textoindependiente"/>
              <w:rPr>
                <w:rFonts w:ascii="Arial Narrow" w:hAnsi="Arial Narrow" w:cs="Arial"/>
                <w:b/>
                <w:szCs w:val="22"/>
              </w:rPr>
            </w:pPr>
            <w:r w:rsidRPr="00D63751">
              <w:rPr>
                <w:rFonts w:ascii="Arial Narrow" w:hAnsi="Arial Narrow" w:cs="Arial"/>
                <w:b/>
                <w:sz w:val="22"/>
                <w:szCs w:val="22"/>
              </w:rPr>
              <w:t xml:space="preserve">    CONTRACTUALES</w:t>
            </w:r>
          </w:p>
        </w:tc>
        <w:tc>
          <w:tcPr>
            <w:tcW w:w="3798" w:type="pct"/>
            <w:vMerge w:val="restart"/>
            <w:vAlign w:val="center"/>
          </w:tcPr>
          <w:p w:rsidR="00E4002D" w:rsidRDefault="00022199" w:rsidP="00022199">
            <w:pPr>
              <w:ind w:right="72"/>
              <w:jc w:val="both"/>
              <w:rPr>
                <w:rFonts w:ascii="Arial Narrow" w:hAnsi="Arial Narrow" w:cs="Arial"/>
                <w:color w:val="000000" w:themeColor="text1"/>
              </w:rPr>
            </w:pPr>
            <w:r>
              <w:rPr>
                <w:rFonts w:ascii="Arial Narrow" w:hAnsi="Arial Narrow" w:cs="Arial"/>
                <w:color w:val="000000" w:themeColor="text1"/>
                <w:sz w:val="22"/>
                <w:szCs w:val="22"/>
              </w:rPr>
              <w:t>Previa coordinación con el supervisor(a) del contrato, el/la contratista deberá prestar asesoría con conocimientos acorde a su profesión, así como dar cumplimiento a las siguientes obligaciones</w:t>
            </w:r>
          </w:p>
          <w:p w:rsidR="00022199" w:rsidRDefault="00022199" w:rsidP="00022199">
            <w:pPr>
              <w:ind w:right="72"/>
              <w:rPr>
                <w:rFonts w:ascii="Arial Narrow" w:hAnsi="Arial Narrow" w:cs="Arial"/>
                <w:color w:val="000000" w:themeColor="text1"/>
              </w:rPr>
            </w:pP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Establecer mecanismos que busquen garantizar la permanencia de los alumnos en el aula de clases, durante la vigencia del presente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clase objeto del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institución durante las horas de descanso.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Cumplir las disposiciones legales vigentes sobre el servicio educativo.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Elaborar y entregar al supervisor del contrato los diseños curriculares (planes de aula) acordes con los formatos establecidos por los liceos del ejército en la plataforma institucional.</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Entregar al supervisor del contrato copia del modelo de las evaluaciones realizadas a los estudiantes cumpliendo con el modelo basado en evidencias.</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Entregar al supervisor copia de los instrumentos que se utilicen en el desarrollo de la clase, resultados de talleres, recomendaciones y evaluaciones que realice a los alumnos acorde a los lineamientos dirigidos por el supervisor del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Registrar en el observador del estudiante las observaciones y recomendaciones dadas a los padres de familia, sobre el desempeño académico y las situaciones de convivencia presentados durante la prestación del servicio.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Presentar al supervisor copia de los certificados de actualización o capacitación en los temas referentes a su objeto contractual la su área de conocimiento.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sobre los actos o conductas irregulares o ilícitas de los cuales tenga conocimiento, que sean realizados por los alumnos y/o cualquier persona relacionada con la parte administrativa de los liceos del ejército y las actividades a cargo de la entidad.</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Prestar los servicios contratados de manera eficaz y oportuna, así como atender los requerimientos que le sean efectuados por el supervisor del contrato y/o el Rector del liceo.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Atender las recomendaciones que imparta la entidad a través del Supervisor del contrato, relacionadas con la ejecución del mismo.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Dar a conocer oportunamente a los estudiantes el programa académico, los desempeños y los indicadores propuestos para el área de conocimiento de su objeto contractual.</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Dar cumplimiento a las obligaciones definidas en el Decreto 1075 de 2015 “Decreto Único Reglamentario del Sector Educación” Artículo 2.4.6.3.3.</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t>El contratista se obliga para con los Liceos del Ejército presentarse a la prueba de Estado SABER 11, para evidenciar el desempeño que se evaluaran en su área profesional y aplicarlas en el plan de mejora institucional.</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t>El contratista se obliga para con los Liceos del Ejercito subir al portal virtual del SECOP II los documentos soportes para la suscripción y ejecución del presente contrato.</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t>El contratista se obliga para con los Liceos del Ejército suscribir póliza de cumplimiento y subirla al portal virtual del SECOP II dentro de los tres días siguientes de la expedición de la póliza.</w:t>
            </w:r>
          </w:p>
          <w:p w:rsidR="00022199" w:rsidRDefault="00022199" w:rsidP="00022199">
            <w:pPr>
              <w:pStyle w:val="Prrafodelista"/>
              <w:numPr>
                <w:ilvl w:val="0"/>
                <w:numId w:val="13"/>
              </w:numPr>
              <w:tabs>
                <w:tab w:val="left" w:pos="6522"/>
              </w:tabs>
              <w:spacing w:line="240" w:lineRule="auto"/>
              <w:ind w:right="72"/>
              <w:jc w:val="both"/>
              <w:rPr>
                <w:rFonts w:ascii="Arial Narrow" w:hAnsi="Arial Narrow" w:cs="Arial"/>
                <w:lang w:val="es-ES" w:eastAsia="es-ES"/>
              </w:rPr>
            </w:pPr>
            <w:r>
              <w:rPr>
                <w:rFonts w:ascii="Arial Narrow" w:hAnsi="Arial Narrow" w:cs="Arial"/>
                <w:lang w:val="es-ES" w:eastAsia="es-CO"/>
              </w:rPr>
              <w:t>El contratista se obliga para con los Liceos del Ejército subir al portal virtual del SECOP II los informes de gestión mensualmente.</w:t>
            </w:r>
          </w:p>
          <w:p w:rsidR="00022199" w:rsidRDefault="00022199" w:rsidP="00022199">
            <w:pPr>
              <w:pStyle w:val="Prrafodelista"/>
              <w:numPr>
                <w:ilvl w:val="0"/>
                <w:numId w:val="13"/>
              </w:numPr>
              <w:tabs>
                <w:tab w:val="left" w:pos="6522"/>
              </w:tabs>
              <w:spacing w:line="240" w:lineRule="auto"/>
              <w:ind w:right="72"/>
              <w:jc w:val="both"/>
              <w:rPr>
                <w:rFonts w:ascii="Arial Narrow" w:hAnsi="Arial Narrow" w:cs="Arial"/>
                <w:lang w:val="es-ES"/>
              </w:rPr>
            </w:pPr>
            <w:r>
              <w:rPr>
                <w:rFonts w:ascii="Arial Narrow" w:hAnsi="Arial Narrow" w:cs="Arial"/>
                <w:lang w:val="es-ES"/>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022199" w:rsidRDefault="00022199" w:rsidP="00022199">
            <w:pPr>
              <w:pStyle w:val="Prrafodelista"/>
              <w:numPr>
                <w:ilvl w:val="0"/>
                <w:numId w:val="13"/>
              </w:numPr>
              <w:ind w:right="72"/>
              <w:jc w:val="both"/>
              <w:rPr>
                <w:rFonts w:ascii="Arial Narrow" w:hAnsi="Arial Narrow" w:cs="Arial"/>
                <w:color w:val="000000" w:themeColor="text1"/>
                <w:lang w:val="es-ES"/>
              </w:rPr>
            </w:pPr>
            <w:r>
              <w:rPr>
                <w:rFonts w:ascii="Arial Narrow" w:hAnsi="Arial Narrow" w:cs="Arial"/>
                <w:lang w:val="es-ES" w:eastAsia="es-CO"/>
              </w:rPr>
              <w:t>Las demás que la entidad a través del supervisor considere.</w:t>
            </w:r>
          </w:p>
          <w:p w:rsidR="00022199" w:rsidRDefault="00022199" w:rsidP="00022199">
            <w:pPr>
              <w:jc w:val="both"/>
              <w:rPr>
                <w:rFonts w:ascii="Arial Narrow" w:hAnsi="Arial Narrow" w:cs="Arial"/>
                <w:lang w:val="es-ES_tradnl"/>
              </w:rPr>
            </w:pPr>
            <w:r>
              <w:rPr>
                <w:rFonts w:ascii="Arial Narrow" w:hAnsi="Arial Narrow" w:cs="Arial"/>
                <w:b/>
                <w:sz w:val="22"/>
                <w:szCs w:val="22"/>
                <w:lang w:val="es-ES_tradnl"/>
              </w:rPr>
              <w:t>Obligaciones Generales</w:t>
            </w:r>
            <w:r>
              <w:rPr>
                <w:rFonts w:ascii="Arial Narrow" w:hAnsi="Arial Narrow" w:cs="Arial"/>
                <w:sz w:val="22"/>
                <w:szCs w:val="22"/>
                <w:lang w:val="es-ES_tradnl"/>
              </w:rPr>
              <w:t xml:space="preserve">: Además de las obligaciones inherentes al presente contrato, el contratista se compromete a: </w:t>
            </w:r>
          </w:p>
          <w:p w:rsidR="00022199" w:rsidRDefault="00022199" w:rsidP="00022199">
            <w:pPr>
              <w:jc w:val="both"/>
              <w:rPr>
                <w:rFonts w:ascii="Arial Narrow" w:hAnsi="Arial Narrow" w:cs="Arial"/>
                <w:lang w:val="es-ES_tradnl"/>
              </w:rPr>
            </w:pPr>
          </w:p>
          <w:p w:rsidR="00022199" w:rsidRDefault="00022199" w:rsidP="00022199">
            <w:pPr>
              <w:pStyle w:val="Prrafodelista"/>
              <w:numPr>
                <w:ilvl w:val="0"/>
                <w:numId w:val="14"/>
              </w:numPr>
              <w:jc w:val="both"/>
              <w:rPr>
                <w:rFonts w:ascii="Arial Narrow" w:hAnsi="Arial Narrow" w:cs="Arial"/>
                <w:lang w:val="es-ES"/>
              </w:rPr>
            </w:pPr>
            <w:r>
              <w:rPr>
                <w:rFonts w:ascii="Arial Narrow" w:hAnsi="Arial Narrow" w:cs="Arial"/>
                <w:lang w:val="es-ES"/>
              </w:rPr>
              <w:t>De conformidad con el Decreto 1080 DE 2015, artículo 3 el contratista será responsable por la gestión documental de las actividades realizadas durante la ejecución del Contrato.</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Ejecutar el objeto del contrato con calidad, oportunidad y eficiencia. </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El contratista autoriza al MDN-EJERCITO NACIONAL a realizar los estudios de seguridad, comprobación de lealtad, realización de los exámenes de poligrafía y pruebas psicométricas antes y durante la contratación. </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 xml:space="preserve">Las demás obligaciones establecidas en el estudio previo, documento que el contratista declara conocer, y que hace parte del presente contrato. </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No suministrar ninguna clase de información o detalle a terceros y mantener como documentación clasificada todos los aspectos relacionados con el contrato.</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022199" w:rsidRPr="00022199" w:rsidRDefault="00022199" w:rsidP="00022199">
            <w:pPr>
              <w:numPr>
                <w:ilvl w:val="0"/>
                <w:numId w:val="14"/>
              </w:numPr>
              <w:jc w:val="both"/>
              <w:rPr>
                <w:rFonts w:ascii="Arial Narrow" w:hAnsi="Arial Narrow" w:cs="Arial"/>
              </w:rPr>
            </w:pPr>
            <w:r>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022199" w:rsidRPr="00E4002D" w:rsidRDefault="00022199" w:rsidP="00022199">
            <w:pPr>
              <w:numPr>
                <w:ilvl w:val="0"/>
                <w:numId w:val="14"/>
              </w:numPr>
              <w:jc w:val="both"/>
              <w:rPr>
                <w:rFonts w:ascii="Arial Narrow" w:hAnsi="Arial Narrow" w:cs="Arial"/>
              </w:rPr>
            </w:pPr>
            <w:r>
              <w:rPr>
                <w:rFonts w:ascii="Arial Narrow" w:hAnsi="Arial Narrow" w:cs="Arial"/>
                <w:sz w:val="22"/>
                <w:szCs w:val="22"/>
              </w:rPr>
              <w:t>El Contratista deberá notificar en forma escrita al Contratante cualquier cambio de domicilio, teléfono o e-mail con el fin de mantener actualizada la base de datos de los Liceos del Ejército.</w:t>
            </w:r>
          </w:p>
        </w:tc>
      </w:tr>
      <w:tr w:rsidR="00E4002D" w:rsidRPr="00D63751" w:rsidTr="008630A4">
        <w:trPr>
          <w:trHeight w:val="2395"/>
        </w:trPr>
        <w:tc>
          <w:tcPr>
            <w:tcW w:w="1202" w:type="pct"/>
            <w:tcBorders>
              <w:top w:val="single" w:sz="4" w:space="0" w:color="auto"/>
            </w:tcBorders>
            <w:vAlign w:val="center"/>
          </w:tcPr>
          <w:p w:rsidR="00E4002D" w:rsidRPr="00D63751" w:rsidRDefault="00E4002D" w:rsidP="007A6110">
            <w:pPr>
              <w:pStyle w:val="Textoindependiente"/>
              <w:rPr>
                <w:rFonts w:ascii="Arial Narrow" w:hAnsi="Arial Narrow" w:cs="Arial"/>
                <w:b/>
                <w:szCs w:val="22"/>
              </w:rPr>
            </w:pPr>
          </w:p>
        </w:tc>
        <w:tc>
          <w:tcPr>
            <w:tcW w:w="3798" w:type="pct"/>
            <w:vMerge/>
            <w:vAlign w:val="center"/>
          </w:tcPr>
          <w:p w:rsidR="00E4002D" w:rsidRPr="00D63751" w:rsidRDefault="00E4002D" w:rsidP="00250153">
            <w:pPr>
              <w:pStyle w:val="Sangra2detindependiente1"/>
              <w:numPr>
                <w:ilvl w:val="0"/>
                <w:numId w:val="9"/>
              </w:numPr>
              <w:tabs>
                <w:tab w:val="left" w:pos="6522"/>
              </w:tabs>
              <w:spacing w:line="240" w:lineRule="auto"/>
              <w:rPr>
                <w:rFonts w:ascii="Arial Narrow" w:hAnsi="Arial Narrow" w:cs="Arial"/>
                <w:b/>
                <w:sz w:val="22"/>
                <w:szCs w:val="22"/>
              </w:rPr>
            </w:pPr>
          </w:p>
        </w:tc>
      </w:tr>
      <w:tr w:rsidR="00250153" w:rsidRPr="00D63751" w:rsidTr="008630A4">
        <w:trPr>
          <w:trHeight w:val="343"/>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t>e. RIESGOS LABORALES</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Clase I, de Riesgo Mínimo.</w:t>
            </w:r>
          </w:p>
        </w:tc>
      </w:tr>
      <w:tr w:rsidR="00250153" w:rsidRPr="00D63751" w:rsidTr="008630A4">
        <w:trPr>
          <w:trHeight w:val="1087"/>
        </w:trPr>
        <w:tc>
          <w:tcPr>
            <w:tcW w:w="1202" w:type="pct"/>
            <w:vAlign w:val="center"/>
          </w:tcPr>
          <w:p w:rsidR="00250153" w:rsidRPr="00D63751" w:rsidRDefault="00250153" w:rsidP="00C90C4F">
            <w:pPr>
              <w:jc w:val="both"/>
              <w:rPr>
                <w:rFonts w:ascii="Arial Narrow" w:hAnsi="Arial Narrow" w:cs="Arial"/>
                <w:b/>
              </w:rPr>
            </w:pPr>
            <w:r w:rsidRPr="00D63751">
              <w:rPr>
                <w:rFonts w:ascii="Arial Narrow" w:hAnsi="Arial Narrow" w:cs="Arial"/>
                <w:b/>
                <w:sz w:val="22"/>
                <w:szCs w:val="22"/>
              </w:rPr>
              <w:t xml:space="preserve"> f.  MODALIDAD DE SELECCIÓN  DEL CONTRATISTA Y       JUSTIFICACIÓN DE LA  </w:t>
            </w:r>
          </w:p>
          <w:p w:rsidR="00250153" w:rsidRPr="00D63751" w:rsidRDefault="00250153" w:rsidP="00C90C4F">
            <w:pPr>
              <w:jc w:val="both"/>
              <w:rPr>
                <w:rFonts w:ascii="Arial Narrow" w:hAnsi="Arial Narrow" w:cs="Arial"/>
                <w:b/>
              </w:rPr>
            </w:pPr>
            <w:r w:rsidRPr="00D63751">
              <w:rPr>
                <w:rFonts w:ascii="Arial Narrow" w:hAnsi="Arial Narrow" w:cs="Arial"/>
                <w:b/>
                <w:sz w:val="22"/>
                <w:szCs w:val="22"/>
              </w:rPr>
              <w:t xml:space="preserve">MODALIDAD SELECCIONADA </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b/>
                <w:sz w:val="22"/>
                <w:szCs w:val="22"/>
              </w:rPr>
              <w:t>CONTRATACIÓN DIRECTA</w:t>
            </w:r>
            <w:r w:rsidRPr="00D63751">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D63751" w:rsidTr="008630A4">
        <w:trPr>
          <w:trHeight w:val="653"/>
        </w:trPr>
        <w:tc>
          <w:tcPr>
            <w:tcW w:w="1202" w:type="pct"/>
            <w:vAlign w:val="center"/>
          </w:tcPr>
          <w:p w:rsidR="00250153" w:rsidRPr="00D63751" w:rsidRDefault="00250153" w:rsidP="00C90C4F">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FUNDAMENTO JURÍDICO</w:t>
            </w:r>
          </w:p>
        </w:tc>
        <w:tc>
          <w:tcPr>
            <w:tcW w:w="3798" w:type="pct"/>
            <w:vAlign w:val="center"/>
          </w:tcPr>
          <w:p w:rsidR="00250153" w:rsidRPr="00D63751" w:rsidRDefault="00250153" w:rsidP="007A6110">
            <w:pPr>
              <w:jc w:val="both"/>
              <w:rPr>
                <w:rFonts w:ascii="Arial Narrow" w:hAnsi="Arial Narrow" w:cs="Arial"/>
                <w:b/>
                <w:i/>
              </w:rPr>
            </w:pPr>
            <w:r w:rsidRPr="00D63751">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D63751" w:rsidRDefault="00250153" w:rsidP="007A6110">
            <w:pPr>
              <w:jc w:val="both"/>
              <w:rPr>
                <w:rFonts w:ascii="Arial Narrow" w:hAnsi="Arial Narrow" w:cs="Arial"/>
                <w:b/>
                <w:i/>
              </w:rPr>
            </w:pPr>
          </w:p>
          <w:p w:rsidR="00250153" w:rsidRPr="00D63751" w:rsidRDefault="00250153" w:rsidP="007A6110">
            <w:pPr>
              <w:jc w:val="both"/>
              <w:rPr>
                <w:rFonts w:ascii="Arial Narrow" w:hAnsi="Arial Narrow" w:cs="Arial"/>
                <w:i/>
              </w:rPr>
            </w:pPr>
            <w:r w:rsidRPr="00D63751">
              <w:rPr>
                <w:rFonts w:ascii="Arial Narrow" w:hAnsi="Arial Narrow" w:cs="Arial"/>
                <w:b/>
                <w:i/>
                <w:sz w:val="22"/>
                <w:szCs w:val="22"/>
              </w:rPr>
              <w:t>Ley 80 de 1993 Artículo   32.</w:t>
            </w:r>
            <w:r w:rsidRPr="00D63751">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D63751" w:rsidRDefault="00250153" w:rsidP="007A6110">
            <w:pPr>
              <w:jc w:val="both"/>
              <w:rPr>
                <w:rFonts w:ascii="Arial Narrow" w:hAnsi="Arial Narrow" w:cs="Arial"/>
                <w:i/>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Numeral 3.  Contrato de prestación de servicios</w:t>
            </w:r>
          </w:p>
          <w:p w:rsidR="00F160FF" w:rsidRPr="00D63751" w:rsidRDefault="00250153" w:rsidP="007A6110">
            <w:pPr>
              <w:jc w:val="both"/>
              <w:rPr>
                <w:rFonts w:ascii="Arial Narrow" w:hAnsi="Arial Narrow" w:cs="Arial"/>
                <w:i/>
              </w:rPr>
            </w:pPr>
            <w:r w:rsidRPr="00D63751">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D63751" w:rsidRDefault="00250153" w:rsidP="007A6110">
            <w:pPr>
              <w:jc w:val="both"/>
              <w:rPr>
                <w:rFonts w:ascii="Arial Narrow" w:hAnsi="Arial Narrow" w:cs="Arial"/>
                <w:b/>
                <w:i/>
              </w:rPr>
            </w:pPr>
            <w:r w:rsidRPr="00D63751">
              <w:rPr>
                <w:rFonts w:ascii="Arial Narrow" w:hAnsi="Arial Narrow" w:cs="Arial"/>
                <w:i/>
                <w:sz w:val="22"/>
                <w:szCs w:val="22"/>
              </w:rPr>
              <w:t xml:space="preserve">podrán celebrarse con personas naturales cuando dichas actividades no puedan realizarse con personal de planta o </w:t>
            </w:r>
            <w:r w:rsidRPr="00D63751">
              <w:rPr>
                <w:rFonts w:ascii="Arial Narrow" w:hAnsi="Arial Narrow" w:cs="Arial"/>
                <w:b/>
                <w:i/>
                <w:sz w:val="22"/>
                <w:szCs w:val="22"/>
              </w:rPr>
              <w:t>requieran conocimiento especializados.</w:t>
            </w:r>
            <w:r w:rsidRPr="00D63751">
              <w:rPr>
                <w:rFonts w:ascii="Arial Narrow" w:hAnsi="Arial Narrow" w:cs="Arial"/>
                <w:sz w:val="22"/>
                <w:szCs w:val="22"/>
              </w:rPr>
              <w:t>”</w:t>
            </w:r>
          </w:p>
          <w:p w:rsidR="00250153" w:rsidRPr="00D63751" w:rsidRDefault="00250153" w:rsidP="007A6110">
            <w:pPr>
              <w:jc w:val="both"/>
              <w:rPr>
                <w:rFonts w:ascii="Arial Narrow" w:hAnsi="Arial Narrow" w:cs="Arial"/>
                <w:i/>
              </w:rPr>
            </w:pPr>
            <w:r w:rsidRPr="00D63751">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D63751" w:rsidRDefault="00250153" w:rsidP="007A6110">
            <w:pPr>
              <w:jc w:val="both"/>
              <w:rPr>
                <w:rFonts w:ascii="Arial Narrow" w:hAnsi="Arial Narrow" w:cs="Arial"/>
                <w:b/>
                <w:i/>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 xml:space="preserve">De acuerdo con </w:t>
            </w:r>
            <w:r w:rsidR="00EF0013" w:rsidRPr="00D63751">
              <w:rPr>
                <w:rFonts w:ascii="Arial Narrow" w:hAnsi="Arial Narrow" w:cs="Arial"/>
                <w:i/>
                <w:sz w:val="22"/>
                <w:szCs w:val="22"/>
              </w:rPr>
              <w:t>la</w:t>
            </w:r>
            <w:r w:rsidRPr="00D63751">
              <w:rPr>
                <w:rFonts w:ascii="Arial Narrow" w:hAnsi="Arial Narrow" w:cs="Arial"/>
                <w:b/>
                <w:i/>
                <w:sz w:val="22"/>
                <w:szCs w:val="22"/>
              </w:rPr>
              <w:t xml:space="preserve"> Ley 1150 de 2007Articulo 6</w:t>
            </w:r>
            <w:r w:rsidRPr="00D63751">
              <w:rPr>
                <w:rFonts w:ascii="Arial Narrow" w:hAnsi="Arial Narrow" w:cs="Arial"/>
                <w:i/>
                <w:sz w:val="22"/>
                <w:szCs w:val="22"/>
              </w:rPr>
              <w:t xml:space="preserve"> todas las personas naturales que aspiren a celebrar contratos con entidades estatales están exentos de la suscripción del RUP para celebrar Contratación Directa.</w:t>
            </w:r>
          </w:p>
          <w:p w:rsidR="00250153" w:rsidRPr="00D63751" w:rsidRDefault="00250153" w:rsidP="007A6110">
            <w:pPr>
              <w:jc w:val="both"/>
              <w:rPr>
                <w:rFonts w:ascii="Arial Narrow" w:hAnsi="Arial Narrow" w:cs="Arial"/>
                <w:b/>
                <w:bCs/>
                <w:i/>
                <w:u w:val="single"/>
                <w:lang w:val="es-CO"/>
              </w:rPr>
            </w:pPr>
          </w:p>
          <w:p w:rsidR="00250153" w:rsidRPr="00D63751" w:rsidRDefault="00250153" w:rsidP="007A6110">
            <w:pPr>
              <w:jc w:val="both"/>
              <w:rPr>
                <w:rFonts w:ascii="Arial Narrow" w:hAnsi="Arial Narrow" w:cs="Arial"/>
                <w:i/>
                <w:lang w:val="es-CO"/>
              </w:rPr>
            </w:pPr>
            <w:r w:rsidRPr="00D63751">
              <w:rPr>
                <w:rFonts w:ascii="Arial Narrow" w:hAnsi="Arial Narrow" w:cs="Arial"/>
                <w:b/>
                <w:bCs/>
                <w:i/>
                <w:sz w:val="22"/>
                <w:szCs w:val="22"/>
                <w:u w:val="single"/>
                <w:lang w:val="es-CO"/>
              </w:rPr>
              <w:t xml:space="preserve">Ley 1150 DE 2007 Artículo 2. De las modalidades de selección: </w:t>
            </w:r>
            <w:r w:rsidRPr="00D63751">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i/>
                <w:lang w:val="es-CO"/>
              </w:rPr>
            </w:pPr>
            <w:r w:rsidRPr="00D63751">
              <w:rPr>
                <w:rFonts w:ascii="Arial Narrow" w:hAnsi="Arial Narrow" w:cs="Arial"/>
                <w:i/>
                <w:sz w:val="22"/>
                <w:szCs w:val="22"/>
                <w:lang w:val="es-CO"/>
              </w:rPr>
              <w:t>4. Contratación directa. La modalidad de selección de contratación directa, solamente procederá en los siguientes casos: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b/>
                <w:bCs/>
                <w:i/>
                <w:u w:val="single"/>
                <w:lang w:val="es-CO"/>
              </w:rPr>
            </w:pPr>
            <w:r w:rsidRPr="00D63751">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D63751">
              <w:rPr>
                <w:rFonts w:ascii="Arial Narrow" w:hAnsi="Arial Narrow" w:cs="Arial"/>
                <w:b/>
                <w:bCs/>
                <w:i/>
                <w:sz w:val="22"/>
                <w:szCs w:val="22"/>
                <w:u w:val="single"/>
                <w:lang w:val="es-CO"/>
              </w:rPr>
              <w:t>.</w:t>
            </w:r>
            <w:r w:rsidRPr="00D63751">
              <w:rPr>
                <w:rFonts w:ascii="Arial Narrow" w:hAnsi="Arial Narrow" w:cs="Arial"/>
                <w:b/>
                <w:bCs/>
                <w:i/>
                <w:sz w:val="22"/>
                <w:szCs w:val="22"/>
                <w:u w:val="single"/>
                <w:lang w:val="es-CO"/>
              </w:rPr>
              <w:br/>
            </w:r>
            <w:r w:rsidRPr="00D63751">
              <w:rPr>
                <w:rFonts w:ascii="Arial Narrow" w:hAnsi="Arial Narrow" w:cs="Arial"/>
                <w:b/>
                <w:bCs/>
                <w:i/>
                <w:sz w:val="22"/>
                <w:szCs w:val="22"/>
                <w:u w:val="single"/>
                <w:lang w:val="es-CO"/>
              </w:rPr>
              <w:br/>
              <w:t xml:space="preserve">DECRETO 1082 DE 2015: </w:t>
            </w:r>
          </w:p>
          <w:p w:rsidR="00250153" w:rsidRPr="00D63751" w:rsidRDefault="00250153" w:rsidP="007A6110">
            <w:pPr>
              <w:jc w:val="both"/>
              <w:rPr>
                <w:rFonts w:ascii="Arial Narrow" w:hAnsi="Arial Narrow" w:cs="Arial"/>
                <w:i/>
                <w:lang w:val="es-CO"/>
              </w:rPr>
            </w:pPr>
            <w:r w:rsidRPr="00D63751">
              <w:rPr>
                <w:rFonts w:ascii="Arial Narrow" w:hAnsi="Arial Narrow" w:cs="Arial"/>
                <w:b/>
                <w:bCs/>
                <w:i/>
                <w:sz w:val="22"/>
                <w:szCs w:val="22"/>
                <w:u w:val="single"/>
                <w:lang w:val="es-CO"/>
              </w:rPr>
              <w:br/>
            </w:r>
            <w:r w:rsidRPr="00D63751">
              <w:rPr>
                <w:rFonts w:ascii="Arial Narrow" w:hAnsi="Arial Narrow" w:cs="Arial"/>
                <w:b/>
                <w:i/>
                <w:sz w:val="22"/>
                <w:szCs w:val="22"/>
              </w:rPr>
              <w:t>Artículo 2.2.1.2.1.4.9.</w:t>
            </w:r>
            <w:r w:rsidRPr="00D63751">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D63751">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D63751" w:rsidRDefault="00250153" w:rsidP="007A6110">
            <w:pPr>
              <w:jc w:val="both"/>
              <w:rPr>
                <w:rFonts w:ascii="Arial Narrow" w:hAnsi="Arial Narrow" w:cs="Arial"/>
                <w:i/>
                <w:lang w:val="es-CO"/>
              </w:rPr>
            </w:pPr>
            <w:r w:rsidRPr="00D63751">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D63751" w:rsidRDefault="00250153" w:rsidP="007A6110">
            <w:pPr>
              <w:jc w:val="both"/>
              <w:rPr>
                <w:rFonts w:ascii="Arial Narrow" w:hAnsi="Arial Narrow" w:cs="Arial"/>
                <w:i/>
                <w:lang w:val="es-CO"/>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D63751" w:rsidRDefault="00F160FF" w:rsidP="007A6110">
            <w:pPr>
              <w:jc w:val="both"/>
              <w:rPr>
                <w:rFonts w:ascii="Arial Narrow" w:hAnsi="Arial Narrow" w:cs="Arial"/>
                <w:i/>
                <w:lang w:val="es-CO"/>
              </w:rPr>
            </w:pPr>
          </w:p>
        </w:tc>
      </w:tr>
      <w:tr w:rsidR="00250153" w:rsidRPr="00D63751" w:rsidTr="008630A4">
        <w:trPr>
          <w:trHeight w:val="502"/>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VALOR DEL CONTRATO</w:t>
            </w:r>
            <w:r w:rsidR="00F97BBF" w:rsidRPr="00D63751">
              <w:rPr>
                <w:rFonts w:ascii="Arial Narrow" w:hAnsi="Arial Narrow" w:cs="Arial"/>
                <w:b/>
                <w:sz w:val="22"/>
                <w:szCs w:val="22"/>
              </w:rPr>
              <w:t xml:space="preserve"> POR DOCENTE </w:t>
            </w:r>
          </w:p>
        </w:tc>
        <w:tc>
          <w:tcPr>
            <w:tcW w:w="3798" w:type="pct"/>
            <w:vAlign w:val="center"/>
          </w:tcPr>
          <w:p w:rsidR="00F160FF" w:rsidRPr="00D63751" w:rsidRDefault="001279A6" w:rsidP="001279A6">
            <w:pPr>
              <w:pStyle w:val="Textoindependiente"/>
              <w:ind w:right="72"/>
              <w:rPr>
                <w:rFonts w:ascii="Arial Narrow" w:eastAsia="HelveticaNeue-Light" w:hAnsi="Arial Narrow" w:cs="Arial"/>
                <w:szCs w:val="22"/>
                <w:lang w:val="es-CO" w:eastAsia="en-US"/>
              </w:rPr>
            </w:pPr>
            <w:r>
              <w:rPr>
                <w:rFonts w:ascii="Arial Narrow" w:hAnsi="Arial Narrow" w:cs="Arial"/>
                <w:b/>
                <w:color w:val="000000" w:themeColor="text1"/>
                <w:sz w:val="22"/>
                <w:szCs w:val="22"/>
              </w:rPr>
              <w:t xml:space="preserve">SIETE MILLONES OCHOCIENTOS NOVENTA </w:t>
            </w:r>
            <w:r w:rsidR="00E62711">
              <w:rPr>
                <w:rFonts w:ascii="Arial Narrow" w:hAnsi="Arial Narrow" w:cs="Arial"/>
                <w:b/>
                <w:color w:val="000000" w:themeColor="text1"/>
                <w:sz w:val="22"/>
                <w:szCs w:val="22"/>
              </w:rPr>
              <w:t>MIL PESOS M/CTE ($</w:t>
            </w:r>
            <w:r>
              <w:rPr>
                <w:rFonts w:ascii="Arial Narrow" w:hAnsi="Arial Narrow"/>
                <w:b/>
                <w:color w:val="000000" w:themeColor="text1"/>
                <w:sz w:val="22"/>
                <w:szCs w:val="22"/>
                <w:lang w:val="es-CO" w:eastAsia="es-CO"/>
              </w:rPr>
              <w:t>7.890</w:t>
            </w:r>
            <w:r w:rsidR="00E62711">
              <w:rPr>
                <w:rFonts w:ascii="Arial Narrow" w:hAnsi="Arial Narrow"/>
                <w:b/>
                <w:color w:val="000000" w:themeColor="text1"/>
                <w:sz w:val="22"/>
                <w:szCs w:val="22"/>
                <w:lang w:val="es-CO" w:eastAsia="es-CO"/>
              </w:rPr>
              <w:t>.000.oo</w:t>
            </w:r>
            <w:r w:rsidR="00E62711">
              <w:rPr>
                <w:rFonts w:ascii="Arial Narrow" w:hAnsi="Arial Narrow" w:cs="Arial"/>
                <w:b/>
                <w:color w:val="000000" w:themeColor="text1"/>
                <w:sz w:val="22"/>
                <w:szCs w:val="22"/>
              </w:rPr>
              <w:t>)</w:t>
            </w:r>
          </w:p>
        </w:tc>
      </w:tr>
      <w:tr w:rsidR="00250153" w:rsidRPr="00D63751" w:rsidTr="008630A4">
        <w:trPr>
          <w:trHeight w:val="250"/>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JUSTIFICACIÓN VALOR DEL CONTRATO</w:t>
            </w:r>
          </w:p>
        </w:tc>
        <w:tc>
          <w:tcPr>
            <w:tcW w:w="3798" w:type="pct"/>
            <w:vAlign w:val="center"/>
          </w:tcPr>
          <w:p w:rsidR="00F160FF" w:rsidRPr="00D63751" w:rsidRDefault="00F160FF" w:rsidP="007A6110">
            <w:pPr>
              <w:pStyle w:val="Textoindependiente"/>
              <w:ind w:right="72"/>
              <w:rPr>
                <w:rFonts w:ascii="Arial Narrow" w:eastAsia="HelveticaNeue-Light" w:hAnsi="Arial Narrow" w:cs="Arial"/>
                <w:szCs w:val="22"/>
                <w:lang w:val="es-CO" w:eastAsia="en-US"/>
              </w:rPr>
            </w:pPr>
          </w:p>
          <w:p w:rsidR="00250153" w:rsidRDefault="00250153" w:rsidP="007A6110">
            <w:pPr>
              <w:pStyle w:val="Textoindependiente"/>
              <w:ind w:right="72"/>
              <w:rPr>
                <w:rFonts w:ascii="Arial Narrow" w:eastAsia="HelveticaNeue-Light" w:hAnsi="Arial Narrow" w:cs="Arial"/>
                <w:szCs w:val="22"/>
                <w:lang w:val="es-CO" w:eastAsia="en-US"/>
              </w:rPr>
            </w:pPr>
            <w:r w:rsidRPr="00D63751">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D63751">
              <w:rPr>
                <w:rFonts w:ascii="Arial Narrow" w:eastAsia="HelveticaNeue-Light" w:hAnsi="Arial Narrow" w:cs="Arial"/>
                <w:sz w:val="22"/>
                <w:szCs w:val="22"/>
                <w:u w:val="single"/>
                <w:lang w:val="es-CO" w:eastAsia="en-US"/>
              </w:rPr>
              <w:t>DIRECTIVA No. 0487 MDN-CGFM-COEJC-CEJEM-JEDEH-DIPER</w:t>
            </w:r>
            <w:r w:rsidRPr="00D63751">
              <w:rPr>
                <w:rFonts w:ascii="Arial Narrow" w:eastAsia="HelveticaNeue-Light" w:hAnsi="Arial Narrow" w:cs="Arial"/>
                <w:sz w:val="22"/>
                <w:szCs w:val="22"/>
                <w:lang w:val="es-CO" w:eastAsia="en-US"/>
              </w:rPr>
              <w:t xml:space="preserve"> y el DECRETO N° 120 del 2016 emitida por el Departamento Nacional de Planeación en la cual </w:t>
            </w:r>
            <w:r w:rsidRPr="00D63751">
              <w:rPr>
                <w:rFonts w:ascii="Arial Narrow" w:eastAsiaTheme="minorHAnsi" w:hAnsi="Arial Narrow" w:cs="Arial"/>
                <w:sz w:val="22"/>
                <w:szCs w:val="22"/>
                <w:lang w:val="es-CO" w:eastAsia="en-US"/>
              </w:rPr>
              <w:t>se establece la remuneración de los servidores públicos docentes</w:t>
            </w:r>
            <w:r w:rsidRPr="00D63751">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373435" w:rsidRPr="00D63751" w:rsidRDefault="00373435" w:rsidP="007A6110">
            <w:pPr>
              <w:pStyle w:val="Textoindependiente"/>
              <w:ind w:right="72"/>
              <w:rPr>
                <w:rFonts w:ascii="Arial Narrow" w:eastAsia="HelveticaNeue-Light" w:hAnsi="Arial Narrow" w:cs="Arial"/>
                <w:szCs w:val="22"/>
                <w:lang w:val="es-CO" w:eastAsia="en-US"/>
              </w:rPr>
            </w:pPr>
          </w:p>
          <w:p w:rsidR="00F160FF" w:rsidRPr="00D63751" w:rsidRDefault="00F160FF" w:rsidP="007A6110">
            <w:pPr>
              <w:pStyle w:val="Textoindependiente"/>
              <w:ind w:right="72"/>
              <w:rPr>
                <w:rFonts w:ascii="Arial Narrow" w:eastAsia="HelveticaNeue-Light" w:hAnsi="Arial Narrow" w:cs="Arial"/>
                <w:szCs w:val="22"/>
                <w:lang w:val="es-CO" w:eastAsia="en-US"/>
              </w:rPr>
            </w:pPr>
          </w:p>
        </w:tc>
      </w:tr>
      <w:tr w:rsidR="00C90C4F" w:rsidRPr="00D63751" w:rsidTr="008630A4">
        <w:trPr>
          <w:trHeight w:val="7918"/>
        </w:trPr>
        <w:tc>
          <w:tcPr>
            <w:tcW w:w="1202" w:type="pct"/>
            <w:tcBorders>
              <w:bottom w:val="single" w:sz="4" w:space="0" w:color="auto"/>
            </w:tcBorders>
            <w:vAlign w:val="center"/>
          </w:tcPr>
          <w:p w:rsidR="00C90C4F" w:rsidRPr="00373435" w:rsidRDefault="00C90C4F"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FORMA DE PAGO</w:t>
            </w:r>
          </w:p>
          <w:p w:rsidR="00373435" w:rsidRDefault="00373435" w:rsidP="00373435">
            <w:pPr>
              <w:pStyle w:val="Textoindependiente"/>
              <w:rPr>
                <w:rFonts w:ascii="Arial Narrow" w:hAnsi="Arial Narrow" w:cs="Arial"/>
                <w:b/>
                <w:szCs w:val="22"/>
              </w:rPr>
            </w:pPr>
          </w:p>
          <w:p w:rsidR="00373435" w:rsidRDefault="00373435" w:rsidP="00373435">
            <w:pPr>
              <w:pStyle w:val="Textoindependiente"/>
              <w:rPr>
                <w:rFonts w:ascii="Arial Narrow" w:hAnsi="Arial Narrow" w:cs="Arial"/>
                <w:b/>
                <w:szCs w:val="22"/>
              </w:rPr>
            </w:pPr>
          </w:p>
          <w:p w:rsidR="003368AE" w:rsidRPr="00D63751" w:rsidRDefault="003368AE" w:rsidP="00373435">
            <w:pPr>
              <w:pStyle w:val="Textoindependiente"/>
              <w:rPr>
                <w:rFonts w:ascii="Arial Narrow" w:hAnsi="Arial Narrow" w:cs="Arial"/>
                <w:b/>
                <w:szCs w:val="22"/>
              </w:rPr>
            </w:pPr>
          </w:p>
        </w:tc>
        <w:tc>
          <w:tcPr>
            <w:tcW w:w="3798" w:type="pct"/>
            <w:vMerge w:val="restart"/>
            <w:vAlign w:val="center"/>
          </w:tcPr>
          <w:p w:rsidR="00022199" w:rsidRDefault="00022199" w:rsidP="00022199">
            <w:pPr>
              <w:pStyle w:val="Sangra2detindependiente1"/>
              <w:spacing w:line="240" w:lineRule="auto"/>
              <w:ind w:left="33" w:right="47" w:firstLine="0"/>
              <w:rPr>
                <w:rFonts w:ascii="Arial Narrow" w:hAnsi="Arial Narrow" w:cs="Arial"/>
                <w:color w:val="000000" w:themeColor="text1"/>
                <w:sz w:val="22"/>
                <w:szCs w:val="22"/>
              </w:rPr>
            </w:pPr>
            <w:r>
              <w:rPr>
                <w:rFonts w:ascii="Arial Narrow" w:hAnsi="Arial Narrow" w:cs="Arial"/>
                <w:b/>
                <w:color w:val="000000" w:themeColor="text1"/>
                <w:sz w:val="22"/>
                <w:szCs w:val="22"/>
              </w:rPr>
              <w:t xml:space="preserve">EL MINISTERIO DE DEFENSA NACIONAL - EJERCITO NACIONAL – LICEOS DEL EJERCITO, </w:t>
            </w:r>
            <w:r>
              <w:rPr>
                <w:rFonts w:ascii="Arial Narrow" w:hAnsi="Arial Narrow" w:cs="Arial"/>
                <w:color w:val="000000" w:themeColor="text1"/>
                <w:sz w:val="22"/>
                <w:szCs w:val="22"/>
              </w:rPr>
              <w:t xml:space="preserve">cancelará el valor total del presente contrato </w:t>
            </w:r>
            <w:r w:rsidRPr="00022199">
              <w:rPr>
                <w:rFonts w:ascii="Arial Narrow" w:hAnsi="Arial Narrow" w:cs="Arial"/>
                <w:color w:val="000000" w:themeColor="text1"/>
                <w:sz w:val="22"/>
                <w:szCs w:val="22"/>
              </w:rPr>
              <w:t xml:space="preserve">así: </w:t>
            </w:r>
          </w:p>
          <w:p w:rsidR="00320279" w:rsidRDefault="00320279" w:rsidP="00022199">
            <w:pPr>
              <w:pStyle w:val="Sangra2detindependiente1"/>
              <w:spacing w:line="240" w:lineRule="auto"/>
              <w:ind w:left="33" w:right="47" w:firstLine="0"/>
              <w:rPr>
                <w:rFonts w:ascii="Arial Narrow" w:hAnsi="Arial Narrow" w:cs="Arial"/>
                <w:b/>
                <w:color w:val="000000" w:themeColor="text1"/>
                <w:sz w:val="22"/>
                <w:szCs w:val="22"/>
              </w:rPr>
            </w:pPr>
          </w:p>
          <w:tbl>
            <w:tblPr>
              <w:tblW w:w="5000" w:type="pct"/>
              <w:jc w:val="center"/>
              <w:tblCellMar>
                <w:left w:w="70" w:type="dxa"/>
                <w:right w:w="70" w:type="dxa"/>
              </w:tblCellMar>
              <w:tblLook w:val="04A0" w:firstRow="1" w:lastRow="0" w:firstColumn="1" w:lastColumn="0" w:noHBand="0" w:noVBand="1"/>
            </w:tblPr>
            <w:tblGrid>
              <w:gridCol w:w="550"/>
              <w:gridCol w:w="2744"/>
              <w:gridCol w:w="2719"/>
            </w:tblGrid>
            <w:tr w:rsidR="00E62711" w:rsidTr="00E62711">
              <w:trPr>
                <w:trHeight w:val="358"/>
                <w:jc w:val="center"/>
              </w:trPr>
              <w:tc>
                <w:tcPr>
                  <w:tcW w:w="457" w:type="pct"/>
                  <w:tcBorders>
                    <w:top w:val="single" w:sz="4" w:space="0" w:color="auto"/>
                    <w:left w:val="single" w:sz="4" w:space="0" w:color="auto"/>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sz w:val="20"/>
                      <w:szCs w:val="20"/>
                      <w:lang w:val="es-CO" w:eastAsia="es-CO"/>
                    </w:rPr>
                  </w:pPr>
                  <w:r>
                    <w:rPr>
                      <w:rFonts w:ascii="Arial Narrow" w:hAnsi="Arial Narrow"/>
                      <w:color w:val="000000" w:themeColor="text1"/>
                      <w:sz w:val="22"/>
                      <w:szCs w:val="22"/>
                      <w:lang w:val="es-CO" w:eastAsia="es-CO"/>
                    </w:rPr>
                    <w:t>N°</w:t>
                  </w:r>
                </w:p>
              </w:tc>
              <w:tc>
                <w:tcPr>
                  <w:tcW w:w="2282" w:type="pct"/>
                  <w:tcBorders>
                    <w:top w:val="single" w:sz="4" w:space="0" w:color="auto"/>
                    <w:left w:val="nil"/>
                    <w:bottom w:val="single" w:sz="4" w:space="0" w:color="auto"/>
                    <w:right w:val="single" w:sz="4" w:space="0" w:color="auto"/>
                  </w:tcBorders>
                  <w:vAlign w:val="center"/>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 xml:space="preserve">RELACION DE PAGOS </w:t>
                  </w:r>
                </w:p>
              </w:tc>
              <w:tc>
                <w:tcPr>
                  <w:tcW w:w="2261" w:type="pct"/>
                  <w:tcBorders>
                    <w:top w:val="single" w:sz="4" w:space="0" w:color="auto"/>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VALOR PAGO</w:t>
                  </w:r>
                </w:p>
              </w:tc>
            </w:tr>
            <w:tr w:rsidR="00E62711" w:rsidTr="000F770E">
              <w:trPr>
                <w:trHeight w:val="293"/>
                <w:jc w:val="center"/>
              </w:trPr>
              <w:tc>
                <w:tcPr>
                  <w:tcW w:w="457" w:type="pct"/>
                  <w:tcBorders>
                    <w:top w:val="nil"/>
                    <w:left w:val="single" w:sz="4" w:space="0" w:color="auto"/>
                    <w:bottom w:val="single" w:sz="4" w:space="0" w:color="auto"/>
                    <w:right w:val="single" w:sz="4" w:space="0" w:color="auto"/>
                  </w:tcBorders>
                  <w:noWrap/>
                  <w:vAlign w:val="center"/>
                </w:tcPr>
                <w:p w:rsidR="00E62711" w:rsidRDefault="002436E4"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1</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SEPTIEMBRE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0F770E">
              <w:trPr>
                <w:trHeight w:val="293"/>
                <w:jc w:val="center"/>
              </w:trPr>
              <w:tc>
                <w:tcPr>
                  <w:tcW w:w="457" w:type="pct"/>
                  <w:tcBorders>
                    <w:top w:val="nil"/>
                    <w:left w:val="single" w:sz="4" w:space="0" w:color="auto"/>
                    <w:bottom w:val="single" w:sz="4" w:space="0" w:color="auto"/>
                    <w:right w:val="single" w:sz="4" w:space="0" w:color="auto"/>
                  </w:tcBorders>
                  <w:noWrap/>
                  <w:vAlign w:val="center"/>
                </w:tcPr>
                <w:p w:rsidR="00E62711" w:rsidRDefault="002436E4"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2</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OCTUBRE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E62711">
              <w:trPr>
                <w:trHeight w:val="293"/>
                <w:jc w:val="center"/>
              </w:trPr>
              <w:tc>
                <w:tcPr>
                  <w:tcW w:w="457" w:type="pct"/>
                  <w:tcBorders>
                    <w:top w:val="nil"/>
                    <w:left w:val="single" w:sz="4" w:space="0" w:color="auto"/>
                    <w:bottom w:val="single" w:sz="4" w:space="0" w:color="auto"/>
                    <w:right w:val="single" w:sz="4" w:space="0" w:color="auto"/>
                  </w:tcBorders>
                  <w:noWrap/>
                  <w:vAlign w:val="center"/>
                  <w:hideMark/>
                </w:tcPr>
                <w:p w:rsidR="00E62711" w:rsidRDefault="002436E4"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3</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NOVIEMBRE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E62711">
              <w:trPr>
                <w:trHeight w:val="293"/>
                <w:jc w:val="center"/>
              </w:trPr>
              <w:tc>
                <w:tcPr>
                  <w:tcW w:w="2739" w:type="pct"/>
                  <w:gridSpan w:val="2"/>
                  <w:tcBorders>
                    <w:top w:val="single" w:sz="4" w:space="0" w:color="auto"/>
                    <w:left w:val="single" w:sz="4" w:space="0" w:color="auto"/>
                    <w:bottom w:val="single" w:sz="4" w:space="0" w:color="auto"/>
                    <w:right w:val="single" w:sz="4" w:space="0" w:color="auto"/>
                  </w:tcBorders>
                  <w:noWrap/>
                  <w:vAlign w:val="bottom"/>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VALOR TOTAL CONTRATO</w:t>
                  </w:r>
                </w:p>
              </w:tc>
              <w:tc>
                <w:tcPr>
                  <w:tcW w:w="2261" w:type="pct"/>
                  <w:tcBorders>
                    <w:top w:val="nil"/>
                    <w:left w:val="nil"/>
                    <w:bottom w:val="single" w:sz="4" w:space="0" w:color="auto"/>
                    <w:right w:val="single" w:sz="4" w:space="0" w:color="auto"/>
                  </w:tcBorders>
                  <w:noWrap/>
                  <w:vAlign w:val="bottom"/>
                  <w:hideMark/>
                </w:tcPr>
                <w:p w:rsidR="00E62711" w:rsidRDefault="002436E4" w:rsidP="002436E4">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 xml:space="preserve">  $ 7.890.</w:t>
                  </w:r>
                  <w:r w:rsidR="00E62711">
                    <w:rPr>
                      <w:rFonts w:ascii="Arial Narrow" w:hAnsi="Arial Narrow"/>
                      <w:b/>
                      <w:color w:val="000000" w:themeColor="text1"/>
                      <w:sz w:val="22"/>
                      <w:szCs w:val="22"/>
                      <w:lang w:val="es-CO" w:eastAsia="es-CO"/>
                    </w:rPr>
                    <w:t>000.oo</w:t>
                  </w:r>
                </w:p>
              </w:tc>
            </w:tr>
          </w:tbl>
          <w:p w:rsidR="00320279" w:rsidRPr="00E62711" w:rsidRDefault="00320279" w:rsidP="00022199">
            <w:pPr>
              <w:pStyle w:val="Sangra2detindependiente1"/>
              <w:spacing w:line="240" w:lineRule="auto"/>
              <w:ind w:left="33" w:right="47" w:firstLine="0"/>
              <w:rPr>
                <w:rFonts w:ascii="Arial Narrow" w:hAnsi="Arial Narrow" w:cs="Arial"/>
                <w:b/>
                <w:color w:val="000000" w:themeColor="text1"/>
                <w:sz w:val="22"/>
                <w:szCs w:val="22"/>
                <w:lang w:val="es-CO"/>
              </w:rPr>
            </w:pPr>
          </w:p>
          <w:p w:rsidR="00434408" w:rsidRDefault="00434408" w:rsidP="007A6110">
            <w:pPr>
              <w:pStyle w:val="Textoindependiente"/>
              <w:rPr>
                <w:rFonts w:ascii="Arial" w:eastAsia="Calibri" w:hAnsi="Arial" w:cs="Arial"/>
                <w:color w:val="000000" w:themeColor="text1"/>
                <w:sz w:val="16"/>
                <w:szCs w:val="16"/>
                <w:lang w:eastAsia="en-US"/>
              </w:rPr>
            </w:pPr>
            <w:r w:rsidRPr="009A5AD6">
              <w:rPr>
                <w:rFonts w:ascii="Arial" w:eastAsia="Calibri" w:hAnsi="Arial" w:cs="Arial"/>
                <w:b/>
                <w:color w:val="000000" w:themeColor="text1"/>
                <w:sz w:val="16"/>
                <w:szCs w:val="16"/>
                <w:lang w:eastAsia="en-US"/>
              </w:rPr>
              <w:t>NOTA 1:</w:t>
            </w:r>
            <w:r w:rsidRPr="009A5AD6">
              <w:rPr>
                <w:rFonts w:ascii="Arial" w:eastAsia="Calibri" w:hAnsi="Arial" w:cs="Arial"/>
                <w:color w:val="000000" w:themeColor="text1"/>
                <w:sz w:val="16"/>
                <w:szCs w:val="16"/>
                <w:lang w:eastAsia="en-US"/>
              </w:rPr>
              <w:t xml:space="preserve"> APLICA                                          NO APLICA</w:t>
            </w:r>
            <w:r w:rsidR="004F1462">
              <w:rPr>
                <w:rFonts w:ascii="Arial" w:eastAsia="Calibri" w:hAnsi="Arial" w:cs="Arial"/>
                <w:color w:val="000000" w:themeColor="text1"/>
                <w:sz w:val="16"/>
                <w:szCs w:val="16"/>
                <w:lang w:eastAsia="en-US"/>
              </w:rPr>
              <w:t xml:space="preserve">  X</w:t>
            </w:r>
          </w:p>
          <w:p w:rsidR="00434408" w:rsidRPr="00D63751" w:rsidRDefault="00434408"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szCs w:val="22"/>
              </w:rPr>
            </w:pPr>
            <w:r w:rsidRPr="00D63751">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D63751" w:rsidRDefault="00C90C4F" w:rsidP="007A6110">
            <w:pPr>
              <w:pStyle w:val="Textoindependiente"/>
              <w:rPr>
                <w:rFonts w:ascii="Arial Narrow" w:hAnsi="Arial Narrow" w:cs="Arial"/>
                <w:szCs w:val="22"/>
              </w:rPr>
            </w:pPr>
          </w:p>
          <w:p w:rsidR="00C90C4F" w:rsidRPr="00D63751" w:rsidRDefault="00C90C4F" w:rsidP="00DB1325">
            <w:pPr>
              <w:pStyle w:val="Textoindependiente"/>
              <w:jc w:val="center"/>
              <w:rPr>
                <w:rFonts w:ascii="Arial Narrow" w:hAnsi="Arial Narrow" w:cs="Arial"/>
                <w:szCs w:val="22"/>
              </w:rPr>
            </w:pPr>
            <w:r w:rsidRPr="00D63751">
              <w:rPr>
                <w:rFonts w:ascii="Arial Narrow" w:hAnsi="Arial Narrow" w:cs="Arial"/>
                <w:noProof/>
                <w:sz w:val="22"/>
                <w:szCs w:val="22"/>
                <w:lang w:val="es-CO" w:eastAsia="es-CO"/>
              </w:rPr>
              <w:drawing>
                <wp:inline distT="0" distB="0" distL="0" distR="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D63751" w:rsidRDefault="00C90C4F"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b/>
                <w:szCs w:val="22"/>
              </w:rPr>
            </w:pPr>
            <w:r w:rsidRPr="00D63751">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D63751" w:rsidRDefault="00C90C4F"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szCs w:val="22"/>
              </w:rPr>
            </w:pPr>
            <w:r w:rsidRPr="00D63751">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D63751" w:rsidRDefault="00C90C4F" w:rsidP="007A6110">
            <w:pPr>
              <w:pStyle w:val="Textoindependiente"/>
              <w:rPr>
                <w:rFonts w:ascii="Arial Narrow" w:hAnsi="Arial Narrow" w:cs="Arial"/>
                <w:szCs w:val="22"/>
              </w:rPr>
            </w:pPr>
          </w:p>
          <w:p w:rsidR="00C90C4F" w:rsidRPr="00D63751" w:rsidRDefault="00C90C4F" w:rsidP="00C90C4F">
            <w:pPr>
              <w:pStyle w:val="Textoindependiente"/>
              <w:numPr>
                <w:ilvl w:val="0"/>
                <w:numId w:val="1"/>
              </w:numPr>
              <w:tabs>
                <w:tab w:val="left" w:pos="349"/>
              </w:tabs>
              <w:ind w:left="394"/>
              <w:rPr>
                <w:rFonts w:ascii="Arial Narrow" w:hAnsi="Arial Narrow" w:cs="Arial"/>
                <w:szCs w:val="22"/>
              </w:rPr>
            </w:pPr>
            <w:r w:rsidRPr="00D63751">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t>Informe del supervisor,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C4B32" w:rsidRPr="00D63751" w:rsidRDefault="00C90C4F" w:rsidP="00CC4B32">
            <w:pPr>
              <w:pStyle w:val="Textoindependiente"/>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t>Formato anexo “3. DATOS GENERALES” debidamente diligenciado</w:t>
            </w:r>
          </w:p>
        </w:tc>
      </w:tr>
      <w:tr w:rsidR="00C90C4F" w:rsidRPr="00D63751" w:rsidTr="008630A4">
        <w:trPr>
          <w:trHeight w:val="55"/>
        </w:trPr>
        <w:tc>
          <w:tcPr>
            <w:tcW w:w="1202" w:type="pct"/>
            <w:tcBorders>
              <w:top w:val="single" w:sz="4" w:space="0" w:color="auto"/>
              <w:bottom w:val="single" w:sz="12" w:space="0" w:color="auto"/>
            </w:tcBorders>
            <w:vAlign w:val="center"/>
          </w:tcPr>
          <w:p w:rsidR="00C90C4F" w:rsidRPr="00D63751" w:rsidRDefault="00C90C4F" w:rsidP="00C90C4F">
            <w:pPr>
              <w:pStyle w:val="Textoindependiente"/>
              <w:ind w:left="410"/>
              <w:rPr>
                <w:rFonts w:ascii="Arial Narrow" w:hAnsi="Arial Narrow" w:cs="Arial"/>
                <w:b/>
                <w:szCs w:val="22"/>
              </w:rPr>
            </w:pPr>
          </w:p>
        </w:tc>
        <w:tc>
          <w:tcPr>
            <w:tcW w:w="3798" w:type="pct"/>
            <w:vMerge/>
            <w:tcBorders>
              <w:bottom w:val="single" w:sz="12" w:space="0" w:color="auto"/>
            </w:tcBorders>
            <w:vAlign w:val="center"/>
          </w:tcPr>
          <w:p w:rsidR="00C90C4F" w:rsidRPr="00D63751" w:rsidRDefault="00C90C4F" w:rsidP="007A6110">
            <w:pPr>
              <w:pStyle w:val="Textoindependiente"/>
              <w:numPr>
                <w:ilvl w:val="0"/>
                <w:numId w:val="1"/>
              </w:numPr>
              <w:tabs>
                <w:tab w:val="left" w:pos="349"/>
              </w:tabs>
              <w:ind w:left="0" w:firstLine="0"/>
              <w:rPr>
                <w:rFonts w:ascii="Arial Narrow" w:hAnsi="Arial Narrow" w:cs="Arial"/>
                <w:szCs w:val="22"/>
              </w:rPr>
            </w:pPr>
          </w:p>
        </w:tc>
      </w:tr>
      <w:tr w:rsidR="00250153" w:rsidRPr="00D63751" w:rsidTr="004F1462">
        <w:trPr>
          <w:trHeight w:val="409"/>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ANÁLISIS DE RIESGO Y LA FORMA DE MITIGARLO</w:t>
            </w:r>
          </w:p>
        </w:tc>
        <w:tc>
          <w:tcPr>
            <w:tcW w:w="3798" w:type="pct"/>
            <w:tcBorders>
              <w:bottom w:val="single" w:sz="12" w:space="0" w:color="auto"/>
            </w:tcBorders>
            <w:vAlign w:val="center"/>
          </w:tcPr>
          <w:p w:rsidR="00250153" w:rsidRPr="00D63751" w:rsidRDefault="00250153" w:rsidP="007A6110">
            <w:pPr>
              <w:autoSpaceDE w:val="0"/>
              <w:autoSpaceDN w:val="0"/>
              <w:adjustRightInd w:val="0"/>
              <w:jc w:val="both"/>
              <w:rPr>
                <w:rFonts w:ascii="Arial Narrow" w:eastAsia="HelveticaNeue-Light" w:hAnsi="Arial Narrow" w:cs="Arial"/>
                <w:lang w:val="es-CO" w:eastAsia="en-US"/>
              </w:rPr>
            </w:pPr>
            <w:r w:rsidRPr="00D63751">
              <w:rPr>
                <w:rFonts w:ascii="Arial Narrow" w:eastAsia="HelveticaNeue-Light" w:hAnsi="Arial Narrow" w:cs="Arial"/>
                <w:sz w:val="22"/>
                <w:szCs w:val="22"/>
                <w:lang w:val="es-CO" w:eastAsia="en-US"/>
              </w:rPr>
              <w:t>Los riesgos que se pueden presentar en la ejecución del contrato, pueden ser:</w:t>
            </w:r>
          </w:p>
          <w:p w:rsidR="00250153" w:rsidRPr="00D63751" w:rsidRDefault="00250153" w:rsidP="007A6110">
            <w:pPr>
              <w:autoSpaceDE w:val="0"/>
              <w:autoSpaceDN w:val="0"/>
              <w:adjustRightInd w:val="0"/>
              <w:jc w:val="both"/>
              <w:rPr>
                <w:rFonts w:ascii="Arial Narrow" w:eastAsia="HelveticaNeue-Light" w:hAnsi="Arial Narrow" w:cs="Arial"/>
                <w:lang w:val="es-CO" w:eastAsia="en-US"/>
              </w:rPr>
            </w:pPr>
            <w:r w:rsidRPr="00D63751">
              <w:rPr>
                <w:rFonts w:ascii="Arial Narrow" w:eastAsia="HelveticaNeue-Light" w:hAnsi="Arial Narrow" w:cs="Arial"/>
                <w:sz w:val="22"/>
                <w:szCs w:val="22"/>
                <w:lang w:val="es-CO" w:eastAsia="en-US"/>
              </w:rPr>
              <w:t>Riesgos asumidos por el contratista:</w:t>
            </w:r>
          </w:p>
          <w:p w:rsidR="00CC4B32" w:rsidRPr="00D63751" w:rsidRDefault="00CC4B32" w:rsidP="007A6110">
            <w:pPr>
              <w:autoSpaceDE w:val="0"/>
              <w:autoSpaceDN w:val="0"/>
              <w:adjustRightInd w:val="0"/>
              <w:jc w:val="both"/>
              <w:rPr>
                <w:rFonts w:ascii="Arial Narrow" w:eastAsia="HelveticaNeue-Light" w:hAnsi="Arial Narrow" w:cs="Arial"/>
                <w:lang w:val="es-CO" w:eastAsia="en-US"/>
              </w:rPr>
            </w:pP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El eventual incumplimiento del contratista de las obligaciones establecidas en el contrato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Conceptos errados que como consecuencia generen acciones legales en contra del Ministerio de Defensa-Ejercito Nacional.</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Negligencia, imprudencia o temeridad en los mandatos o en la asesoría requeridas por la entidad en la materia para la cual fue contratado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Incumpla con las obligaciones al Sistema De Seguridad Social Integral y la ARL.</w:t>
            </w:r>
          </w:p>
          <w:p w:rsidR="00250153" w:rsidRPr="00D63751" w:rsidRDefault="00250153" w:rsidP="007A6110">
            <w:pPr>
              <w:autoSpaceDE w:val="0"/>
              <w:autoSpaceDN w:val="0"/>
              <w:adjustRightInd w:val="0"/>
              <w:jc w:val="both"/>
              <w:rPr>
                <w:rFonts w:ascii="Arial Narrow" w:eastAsia="HelveticaNeue-Light" w:hAnsi="Arial Narrow" w:cs="Arial"/>
              </w:rPr>
            </w:pPr>
            <w:r w:rsidRPr="00D63751">
              <w:rPr>
                <w:rFonts w:ascii="Arial Narrow" w:eastAsia="HelveticaNeue-Light" w:hAnsi="Arial Narrow" w:cs="Arial"/>
                <w:sz w:val="22"/>
                <w:szCs w:val="22"/>
              </w:rPr>
              <w:t>Riesgos asumidos por el contratante:</w:t>
            </w:r>
          </w:p>
          <w:p w:rsidR="00250153" w:rsidRPr="00D63751" w:rsidRDefault="00250153" w:rsidP="007A6110">
            <w:pPr>
              <w:autoSpaceDE w:val="0"/>
              <w:autoSpaceDN w:val="0"/>
              <w:adjustRightInd w:val="0"/>
              <w:jc w:val="both"/>
              <w:rPr>
                <w:rFonts w:ascii="Arial Narrow" w:eastAsia="HelveticaNeue-Light" w:hAnsi="Arial Narrow" w:cs="Arial"/>
              </w:rPr>
            </w:pP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D63751"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D63751">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D63751" w:rsidTr="004F1462">
        <w:trPr>
          <w:trHeight w:val="267"/>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GARANTÍAS EXIGIDAS</w:t>
            </w:r>
          </w:p>
        </w:tc>
        <w:tc>
          <w:tcPr>
            <w:tcW w:w="3798" w:type="pct"/>
            <w:tcBorders>
              <w:bottom w:val="single" w:sz="12" w:space="0" w:color="auto"/>
            </w:tcBorders>
            <w:vAlign w:val="center"/>
          </w:tcPr>
          <w:p w:rsidR="00022199" w:rsidRPr="00022199" w:rsidRDefault="00F97BBF" w:rsidP="00F97BBF">
            <w:pPr>
              <w:autoSpaceDE w:val="0"/>
              <w:autoSpaceDN w:val="0"/>
              <w:jc w:val="both"/>
              <w:rPr>
                <w:rFonts w:ascii="Arial Narrow" w:hAnsi="Arial Narrow" w:cs="Arial"/>
                <w:spacing w:val="-2"/>
                <w:lang w:val="es-CO"/>
              </w:rPr>
            </w:pPr>
            <w:r w:rsidRPr="00D63751">
              <w:rPr>
                <w:rFonts w:ascii="Arial Narrow" w:hAnsi="Arial Narrow" w:cs="Arial"/>
                <w:spacing w:val="-2"/>
                <w:sz w:val="22"/>
                <w:szCs w:val="22"/>
                <w:lang w:val="es-MX"/>
              </w:rPr>
              <w:t xml:space="preserve"> </w:t>
            </w: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t>El contratista deberá asegurar el cumplimiento de sus obligaciones, mediante un contrato de seguro contenido en una póliza, en el que cubrirá los siguientes riesgos:</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
                <w:bCs/>
                <w:color w:val="000000" w:themeColor="text1"/>
                <w:sz w:val="22"/>
                <w:szCs w:val="22"/>
              </w:rPr>
              <w:t>Cumplimiento del contrato</w:t>
            </w:r>
            <w:r>
              <w:rPr>
                <w:rFonts w:ascii="Arial Narrow" w:hAnsi="Arial Narrow" w:cs="Arial"/>
                <w:bCs/>
                <w:color w:val="000000" w:themeColor="text1"/>
                <w:sz w:val="22"/>
                <w:szCs w:val="22"/>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t>Suficiencia de la garantía: 10% del valor del contrato por un término igual al plazo de vigencia del contrato y seis (6) meses más</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
                <w:bCs/>
                <w:color w:val="000000" w:themeColor="text1"/>
                <w:sz w:val="22"/>
                <w:szCs w:val="22"/>
              </w:rPr>
              <w:t>Calidad del servicio.</w:t>
            </w:r>
            <w:r>
              <w:rPr>
                <w:rFonts w:ascii="Arial Narrow" w:hAnsi="Arial Narrow" w:cs="Arial"/>
                <w:bCs/>
                <w:color w:val="000000" w:themeColor="text1"/>
                <w:sz w:val="22"/>
                <w:szCs w:val="22"/>
              </w:rPr>
              <w:t xml:space="preserve"> Este amparo cubre a la Entidad Estatal por los perjuicios derivados de la deficiente calidad del servicio prestado. </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t>Suficiencia de la garantía: 10% del valor del contrato por un término igual al plazo de vigencia del contrato y seis (6) meses más</w:t>
            </w:r>
          </w:p>
          <w:p w:rsidR="00022199" w:rsidRDefault="00022199" w:rsidP="00022199">
            <w:pPr>
              <w:tabs>
                <w:tab w:val="left" w:pos="1701"/>
              </w:tabs>
              <w:spacing w:line="256" w:lineRule="auto"/>
              <w:jc w:val="both"/>
              <w:rPr>
                <w:rFonts w:ascii="Arial Narrow" w:hAnsi="Arial Narrow" w:cs="Arial"/>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color w:val="000000" w:themeColor="text1"/>
                <w:sz w:val="22"/>
                <w:szCs w:val="22"/>
              </w:rPr>
              <w:t xml:space="preserve">Dicha póliza podrá hacerla efectiva el </w:t>
            </w:r>
            <w:r>
              <w:rPr>
                <w:rFonts w:ascii="Arial Narrow" w:hAnsi="Arial Narrow" w:cs="Arial"/>
                <w:b/>
                <w:color w:val="000000" w:themeColor="text1"/>
                <w:sz w:val="22"/>
                <w:szCs w:val="22"/>
              </w:rPr>
              <w:t>MINISTERIO DE DEFENSA NACIONAL</w:t>
            </w:r>
            <w:r>
              <w:rPr>
                <w:rFonts w:ascii="Arial Narrow" w:hAnsi="Arial Narrow" w:cs="Arial"/>
                <w:color w:val="000000" w:themeColor="text1"/>
                <w:sz w:val="22"/>
                <w:szCs w:val="22"/>
              </w:rPr>
              <w:t xml:space="preserve"> - </w:t>
            </w:r>
            <w:r>
              <w:rPr>
                <w:rFonts w:ascii="Arial Narrow" w:hAnsi="Arial Narrow" w:cs="Arial"/>
                <w:b/>
                <w:color w:val="000000" w:themeColor="text1"/>
                <w:sz w:val="22"/>
                <w:szCs w:val="22"/>
              </w:rPr>
              <w:t>EJÉRCITO NACIONAL- LICEOS DEL EJERCITO</w:t>
            </w:r>
            <w:r>
              <w:rPr>
                <w:rFonts w:ascii="Arial Narrow" w:hAnsi="Arial Narrow" w:cs="Arial"/>
                <w:color w:val="000000" w:themeColor="text1"/>
                <w:sz w:val="22"/>
                <w:szCs w:val="22"/>
              </w:rPr>
              <w:t xml:space="preserve"> en caso de incumplimiento parcial o total o terminación del contrato por hechos imputables al contratista.</w:t>
            </w:r>
          </w:p>
          <w:p w:rsidR="00022199" w:rsidRDefault="00022199" w:rsidP="00022199">
            <w:pPr>
              <w:tabs>
                <w:tab w:val="left" w:pos="1701"/>
              </w:tabs>
              <w:spacing w:line="256" w:lineRule="auto"/>
              <w:jc w:val="both"/>
              <w:rPr>
                <w:rFonts w:ascii="Arial Narrow" w:eastAsia="Calibri" w:hAnsi="Arial Narrow" w:cs="Arial"/>
                <w:color w:val="000000" w:themeColor="text1"/>
                <w:lang w:eastAsia="en-US"/>
              </w:rPr>
            </w:pPr>
          </w:p>
          <w:p w:rsidR="00022199" w:rsidRDefault="00022199" w:rsidP="00022199">
            <w:pPr>
              <w:tabs>
                <w:tab w:val="left" w:pos="1701"/>
              </w:tabs>
              <w:spacing w:line="256" w:lineRule="auto"/>
              <w:jc w:val="both"/>
              <w:rPr>
                <w:rFonts w:ascii="Arial Narrow" w:hAnsi="Arial Narrow" w:cs="Arial"/>
                <w:color w:val="000000" w:themeColor="text1"/>
              </w:rPr>
            </w:pPr>
            <w:r>
              <w:rPr>
                <w:rFonts w:ascii="Arial Narrow" w:hAnsi="Arial Narrow" w:cs="Arial"/>
                <w:b/>
                <w:color w:val="000000" w:themeColor="text1"/>
                <w:sz w:val="22"/>
                <w:szCs w:val="22"/>
              </w:rPr>
              <w:t>Parágrafo primero</w:t>
            </w:r>
            <w:r>
              <w:rPr>
                <w:rFonts w:ascii="Arial Narrow" w:hAnsi="Arial Narrow" w:cs="Arial"/>
                <w:color w:val="000000" w:themeColor="text1"/>
                <w:sz w:val="22"/>
                <w:szCs w:val="22"/>
              </w:rPr>
              <w:t>: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rsidR="00022199" w:rsidRDefault="00022199" w:rsidP="00022199">
            <w:pPr>
              <w:tabs>
                <w:tab w:val="left" w:pos="1701"/>
              </w:tabs>
              <w:spacing w:line="256" w:lineRule="auto"/>
              <w:jc w:val="both"/>
              <w:rPr>
                <w:rFonts w:ascii="Arial Narrow" w:hAnsi="Arial Narrow" w:cs="Arial"/>
                <w:color w:val="000000" w:themeColor="text1"/>
              </w:rPr>
            </w:pPr>
          </w:p>
          <w:p w:rsidR="00022199" w:rsidRDefault="00022199" w:rsidP="00022199">
            <w:pPr>
              <w:tabs>
                <w:tab w:val="left" w:pos="1701"/>
              </w:tabs>
              <w:jc w:val="both"/>
              <w:rPr>
                <w:rFonts w:ascii="Arial Narrow" w:hAnsi="Arial Narrow" w:cs="Arial"/>
                <w:color w:val="000000" w:themeColor="text1"/>
              </w:rPr>
            </w:pPr>
            <w:r>
              <w:rPr>
                <w:rFonts w:ascii="Arial Narrow" w:hAnsi="Arial Narrow" w:cs="Arial"/>
                <w:b/>
                <w:color w:val="000000" w:themeColor="text1"/>
                <w:sz w:val="22"/>
                <w:szCs w:val="22"/>
              </w:rPr>
              <w:t>Parágrafo segundo:</w:t>
            </w:r>
            <w:r>
              <w:rPr>
                <w:rFonts w:ascii="Arial Narrow" w:hAnsi="Arial Narrow" w:cs="Arial"/>
                <w:color w:val="000000" w:themeColor="text1"/>
                <w:sz w:val="22"/>
                <w:szCs w:val="22"/>
              </w:rPr>
              <w:t xml:space="preserve"> Restablecimiento o ampliación de la garantía – EL CONTRATISTA deberá restablecer el valor de las garantías, cuando se hayan visto reducidas por razón de las reclamaciones del </w:t>
            </w:r>
            <w:r>
              <w:rPr>
                <w:rFonts w:ascii="Arial Narrow" w:hAnsi="Arial Narrow" w:cs="Arial"/>
                <w:b/>
                <w:color w:val="000000" w:themeColor="text1"/>
                <w:sz w:val="22"/>
                <w:szCs w:val="22"/>
              </w:rPr>
              <w:t>MINISTERIO DE DEFENSA – EJERCITO NACIONAL – LICEOS DEL EJERCITO</w:t>
            </w:r>
            <w:r>
              <w:rPr>
                <w:rFonts w:ascii="Arial Narrow" w:hAnsi="Arial Narrow" w:cs="Arial"/>
                <w:color w:val="000000" w:themeColor="text1"/>
                <w:sz w:val="22"/>
                <w:szCs w:val="22"/>
              </w:rPr>
              <w:t xml:space="preserve">. De igual manera en cualquier evento en que se aumente o adicione el valor del contrato y/o se prorrogue su término, </w:t>
            </w:r>
            <w:r>
              <w:rPr>
                <w:rFonts w:ascii="Arial Narrow" w:hAnsi="Arial Narrow" w:cs="Arial"/>
                <w:b/>
                <w:color w:val="000000" w:themeColor="text1"/>
                <w:sz w:val="22"/>
                <w:szCs w:val="22"/>
              </w:rPr>
              <w:t>EL CONTRATISTA</w:t>
            </w:r>
            <w:r>
              <w:rPr>
                <w:rFonts w:ascii="Arial Narrow" w:hAnsi="Arial Narrow" w:cs="Arial"/>
                <w:color w:val="000000" w:themeColor="text1"/>
                <w:sz w:val="22"/>
                <w:szCs w:val="22"/>
              </w:rPr>
              <w:t xml:space="preserve"> deberá ampliar el valor y/o vigencia de las garantías otorgadas. </w:t>
            </w:r>
          </w:p>
          <w:p w:rsidR="00022199" w:rsidRDefault="00022199" w:rsidP="00022199">
            <w:pPr>
              <w:tabs>
                <w:tab w:val="left" w:pos="1701"/>
              </w:tabs>
              <w:jc w:val="both"/>
              <w:rPr>
                <w:rFonts w:ascii="Arial Narrow" w:hAnsi="Arial Narrow" w:cs="Arial"/>
                <w:color w:val="000000" w:themeColor="text1"/>
              </w:rPr>
            </w:pPr>
          </w:p>
          <w:p w:rsidR="00022199" w:rsidRDefault="00022199" w:rsidP="00022199">
            <w:pPr>
              <w:tabs>
                <w:tab w:val="left" w:pos="1701"/>
              </w:tabs>
              <w:jc w:val="both"/>
              <w:rPr>
                <w:rFonts w:ascii="Arial Narrow" w:hAnsi="Arial Narrow" w:cs="Arial"/>
                <w:color w:val="000000" w:themeColor="text1"/>
              </w:rPr>
            </w:pPr>
            <w:r>
              <w:rPr>
                <w:rFonts w:ascii="Arial Narrow" w:hAnsi="Arial Narrow" w:cs="Arial"/>
                <w:b/>
                <w:color w:val="000000" w:themeColor="text1"/>
                <w:sz w:val="22"/>
                <w:szCs w:val="22"/>
              </w:rPr>
              <w:t>Parágrafo tercero</w:t>
            </w:r>
            <w:r>
              <w:rPr>
                <w:rFonts w:ascii="Arial Narrow" w:hAnsi="Arial Narrow" w:cs="Arial"/>
                <w:color w:val="000000" w:themeColor="text1"/>
                <w:sz w:val="22"/>
                <w:szCs w:val="22"/>
              </w:rPr>
              <w:t xml:space="preserve">: Si </w:t>
            </w:r>
            <w:r>
              <w:rPr>
                <w:rFonts w:ascii="Arial Narrow" w:hAnsi="Arial Narrow" w:cs="Arial"/>
                <w:b/>
                <w:color w:val="000000" w:themeColor="text1"/>
                <w:sz w:val="22"/>
                <w:szCs w:val="22"/>
              </w:rPr>
              <w:t>EL CONTRATISTA</w:t>
            </w:r>
            <w:r>
              <w:rPr>
                <w:rFonts w:ascii="Arial Narrow" w:hAnsi="Arial Narrow" w:cs="Arial"/>
                <w:color w:val="000000" w:themeColor="text1"/>
                <w:sz w:val="22"/>
                <w:szCs w:val="22"/>
              </w:rPr>
              <w:t xml:space="preserve"> se negare a constituir la garantía, así como a no otorgarla en los términos, cuantía y duración establecidos en esta cláusula,</w:t>
            </w:r>
            <w:r>
              <w:rPr>
                <w:rFonts w:ascii="Arial Narrow" w:hAnsi="Arial Narrow" w:cs="Arial"/>
                <w:b/>
                <w:color w:val="000000" w:themeColor="text1"/>
                <w:sz w:val="22"/>
                <w:szCs w:val="22"/>
              </w:rPr>
              <w:t xml:space="preserve"> EL MINISTERIO DE DEFENSA –  EJÉRCITO NACIONAL – LICEOS DEL EJERCITO </w:t>
            </w:r>
            <w:r>
              <w:rPr>
                <w:rFonts w:ascii="Arial Narrow" w:hAnsi="Arial Narrow" w:cs="Arial"/>
                <w:color w:val="000000" w:themeColor="text1"/>
                <w:sz w:val="22"/>
                <w:szCs w:val="22"/>
              </w:rPr>
              <w:t xml:space="preserve">podrá dar por terminado el contrato unilateralmente. </w:t>
            </w:r>
          </w:p>
          <w:p w:rsidR="00F97BBF" w:rsidRPr="00D63751" w:rsidRDefault="00022199" w:rsidP="004F1462">
            <w:pPr>
              <w:autoSpaceDE w:val="0"/>
              <w:autoSpaceDN w:val="0"/>
              <w:jc w:val="both"/>
              <w:rPr>
                <w:rFonts w:ascii="Arial Narrow" w:hAnsi="Arial Narrow" w:cs="Arial"/>
              </w:rPr>
            </w:pPr>
            <w:r>
              <w:rPr>
                <w:rFonts w:ascii="Arial Narrow" w:hAnsi="Arial Narrow" w:cs="Arial"/>
                <w:b/>
                <w:color w:val="000000" w:themeColor="text1"/>
                <w:sz w:val="22"/>
                <w:szCs w:val="22"/>
              </w:rPr>
              <w:t xml:space="preserve">Parágrafo cuarto: </w:t>
            </w:r>
            <w:r>
              <w:rPr>
                <w:rFonts w:ascii="Arial Narrow" w:hAnsi="Arial Narrow" w:cs="Arial"/>
                <w:color w:val="000000" w:themeColor="text1"/>
                <w:sz w:val="22"/>
                <w:szCs w:val="22"/>
              </w:rPr>
              <w:t>El contratista deberá constituir la garantía dentro de los cinco (5) días calendario siguiente a la suscripción del contrato.</w:t>
            </w:r>
          </w:p>
        </w:tc>
      </w:tr>
      <w:tr w:rsidR="00250153" w:rsidRPr="00D63751" w:rsidTr="008630A4">
        <w:trPr>
          <w:trHeight w:val="511"/>
        </w:trPr>
        <w:tc>
          <w:tcPr>
            <w:tcW w:w="1202" w:type="pct"/>
            <w:vAlign w:val="center"/>
          </w:tcPr>
          <w:p w:rsidR="00250153" w:rsidRPr="00D63751" w:rsidRDefault="00250153" w:rsidP="007A6110">
            <w:pPr>
              <w:pStyle w:val="Textoindependiente"/>
              <w:numPr>
                <w:ilvl w:val="0"/>
                <w:numId w:val="4"/>
              </w:numPr>
              <w:ind w:left="410" w:right="72"/>
              <w:rPr>
                <w:rFonts w:ascii="Arial Narrow" w:hAnsi="Arial Narrow" w:cs="Arial"/>
                <w:b/>
                <w:szCs w:val="22"/>
              </w:rPr>
            </w:pPr>
            <w:r w:rsidRPr="00D63751">
              <w:rPr>
                <w:rFonts w:ascii="Arial Narrow" w:hAnsi="Arial Narrow" w:cs="Arial"/>
                <w:b/>
                <w:sz w:val="22"/>
                <w:szCs w:val="22"/>
              </w:rPr>
              <w:t>NATURALEZA JURÍDICA DEL CONTRATISTA</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PERSONA NATURAL.</w:t>
            </w:r>
          </w:p>
        </w:tc>
      </w:tr>
      <w:tr w:rsidR="00250153" w:rsidRPr="00D63751" w:rsidTr="008630A4">
        <w:trPr>
          <w:trHeight w:val="250"/>
        </w:trPr>
        <w:tc>
          <w:tcPr>
            <w:tcW w:w="1202" w:type="pct"/>
            <w:tcBorders>
              <w:bottom w:val="single" w:sz="12" w:space="0" w:color="auto"/>
            </w:tcBorders>
            <w:vAlign w:val="center"/>
          </w:tcPr>
          <w:p w:rsidR="00250153" w:rsidRPr="00D63751" w:rsidRDefault="00250153" w:rsidP="007A6110">
            <w:pPr>
              <w:pStyle w:val="Textoindependiente"/>
              <w:ind w:left="410" w:firstLine="4"/>
              <w:rPr>
                <w:rFonts w:ascii="Arial Narrow" w:hAnsi="Arial Narrow" w:cs="Arial"/>
                <w:b/>
                <w:szCs w:val="22"/>
              </w:rPr>
            </w:pPr>
          </w:p>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PLAZO DE EJECUCIÓN</w:t>
            </w:r>
          </w:p>
          <w:p w:rsidR="00250153" w:rsidRPr="00D63751" w:rsidRDefault="00250153" w:rsidP="007A6110">
            <w:pPr>
              <w:pStyle w:val="Textoindependiente"/>
              <w:ind w:left="410" w:right="72"/>
              <w:rPr>
                <w:rFonts w:ascii="Arial Narrow" w:hAnsi="Arial Narrow" w:cs="Arial"/>
                <w:b/>
                <w:szCs w:val="22"/>
              </w:rPr>
            </w:pPr>
          </w:p>
        </w:tc>
        <w:tc>
          <w:tcPr>
            <w:tcW w:w="3798" w:type="pct"/>
            <w:tcBorders>
              <w:bottom w:val="single" w:sz="12" w:space="0" w:color="auto"/>
            </w:tcBorders>
            <w:vAlign w:val="center"/>
          </w:tcPr>
          <w:p w:rsidR="00250153" w:rsidRPr="00D63751" w:rsidRDefault="00250153" w:rsidP="000F770E">
            <w:pPr>
              <w:pStyle w:val="Textoindependiente"/>
              <w:ind w:right="72"/>
              <w:rPr>
                <w:rFonts w:ascii="Arial Narrow" w:hAnsi="Arial Narrow" w:cs="Arial"/>
                <w:bCs/>
                <w:szCs w:val="22"/>
              </w:rPr>
            </w:pPr>
            <w:r w:rsidRPr="00D63751">
              <w:rPr>
                <w:rFonts w:ascii="Arial Narrow" w:hAnsi="Arial Narrow" w:cs="Arial"/>
                <w:sz w:val="22"/>
                <w:szCs w:val="22"/>
              </w:rPr>
              <w:t xml:space="preserve">A partir de la aprobación de la garantía única y la expedición del registro presupuestal, hasta el </w:t>
            </w:r>
            <w:r w:rsidR="000F770E">
              <w:rPr>
                <w:rFonts w:ascii="Arial Narrow" w:hAnsi="Arial Narrow" w:cs="Arial"/>
                <w:sz w:val="22"/>
                <w:szCs w:val="22"/>
              </w:rPr>
              <w:t>30</w:t>
            </w:r>
            <w:r w:rsidRPr="00D63751">
              <w:rPr>
                <w:rFonts w:ascii="Arial Narrow" w:hAnsi="Arial Narrow" w:cs="Arial"/>
                <w:sz w:val="22"/>
                <w:szCs w:val="22"/>
              </w:rPr>
              <w:t xml:space="preserve"> de </w:t>
            </w:r>
            <w:r w:rsidR="000F770E">
              <w:rPr>
                <w:rFonts w:ascii="Arial Narrow" w:hAnsi="Arial Narrow" w:cs="Arial"/>
                <w:sz w:val="22"/>
                <w:szCs w:val="22"/>
              </w:rPr>
              <w:t>NOVIEMBRE</w:t>
            </w:r>
            <w:r w:rsidRPr="00D63751">
              <w:rPr>
                <w:rFonts w:ascii="Arial Narrow" w:hAnsi="Arial Narrow" w:cs="Arial"/>
                <w:sz w:val="22"/>
                <w:szCs w:val="22"/>
              </w:rPr>
              <w:t xml:space="preserve"> de 20</w:t>
            </w:r>
            <w:r w:rsidR="004F1462">
              <w:rPr>
                <w:rFonts w:ascii="Arial Narrow" w:hAnsi="Arial Narrow" w:cs="Arial"/>
                <w:sz w:val="22"/>
                <w:szCs w:val="22"/>
              </w:rPr>
              <w:t>20</w:t>
            </w:r>
            <w:r w:rsidRPr="00D63751">
              <w:rPr>
                <w:rFonts w:ascii="Arial Narrow" w:hAnsi="Arial Narrow" w:cs="Arial"/>
                <w:sz w:val="22"/>
                <w:szCs w:val="22"/>
              </w:rPr>
              <w:t>.</w:t>
            </w:r>
          </w:p>
        </w:tc>
      </w:tr>
      <w:tr w:rsidR="00250153" w:rsidRPr="00D63751" w:rsidTr="008630A4">
        <w:trPr>
          <w:trHeight w:val="529"/>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LUGAR DE EJECUCIÓN</w:t>
            </w:r>
          </w:p>
        </w:tc>
        <w:tc>
          <w:tcPr>
            <w:tcW w:w="3798" w:type="pct"/>
            <w:shd w:val="clear" w:color="auto" w:fill="auto"/>
            <w:vAlign w:val="center"/>
          </w:tcPr>
          <w:p w:rsidR="00250153" w:rsidRPr="00D63751" w:rsidRDefault="00E041CD" w:rsidP="000F770E">
            <w:pPr>
              <w:pStyle w:val="Textoindependiente"/>
              <w:ind w:right="72"/>
              <w:rPr>
                <w:rFonts w:ascii="Arial Narrow" w:hAnsi="Arial Narrow" w:cs="Arial"/>
                <w:szCs w:val="22"/>
              </w:rPr>
            </w:pPr>
            <w:r>
              <w:rPr>
                <w:rFonts w:ascii="Arial Narrow" w:hAnsi="Arial Narrow" w:cs="Arial"/>
                <w:color w:val="000000" w:themeColor="text1"/>
                <w:sz w:val="22"/>
                <w:szCs w:val="22"/>
              </w:rPr>
              <w:t xml:space="preserve">De acuerdo a las obligaciones establecidas en este contrato, se evidencia que el contratista, tiene la obligación de cumplir con el objeto contractual, en las instalaciones del Liceo </w:t>
            </w:r>
            <w:r w:rsidR="000F770E">
              <w:rPr>
                <w:rFonts w:ascii="Arial Narrow" w:hAnsi="Arial Narrow" w:cs="Arial"/>
                <w:color w:val="000000" w:themeColor="text1"/>
                <w:sz w:val="22"/>
                <w:szCs w:val="22"/>
              </w:rPr>
              <w:t>Colombia</w:t>
            </w:r>
            <w:r>
              <w:rPr>
                <w:rFonts w:ascii="Arial Narrow" w:hAnsi="Arial Narrow" w:cs="Arial"/>
                <w:color w:val="000000" w:themeColor="text1"/>
                <w:sz w:val="22"/>
                <w:szCs w:val="22"/>
              </w:rPr>
              <w:t xml:space="preserve"> en la ciudad de Bogotá, como en otros Municipios o ciudades a nivel nacional, cuyo desplazamiento depende de las condiciones de seguridad y orden público de la zona, la cual certificará el supervisor del contrato.</w:t>
            </w:r>
          </w:p>
        </w:tc>
      </w:tr>
      <w:tr w:rsidR="00250153" w:rsidRPr="00D63751" w:rsidTr="008630A4">
        <w:trPr>
          <w:trHeight w:val="1231"/>
        </w:trPr>
        <w:tc>
          <w:tcPr>
            <w:tcW w:w="1202" w:type="pct"/>
            <w:vAlign w:val="center"/>
          </w:tcPr>
          <w:p w:rsidR="00250153" w:rsidRPr="00D63751" w:rsidRDefault="00250153" w:rsidP="007A6110">
            <w:pPr>
              <w:pStyle w:val="Textoindependiente"/>
              <w:numPr>
                <w:ilvl w:val="0"/>
                <w:numId w:val="3"/>
              </w:numPr>
              <w:ind w:left="410" w:right="72"/>
              <w:rPr>
                <w:rFonts w:ascii="Arial Narrow" w:hAnsi="Arial Narrow" w:cs="Arial"/>
                <w:b/>
                <w:szCs w:val="22"/>
              </w:rPr>
            </w:pPr>
            <w:r w:rsidRPr="00D63751">
              <w:rPr>
                <w:rFonts w:ascii="Arial Narrow" w:hAnsi="Arial Narrow" w:cs="Arial"/>
                <w:b/>
                <w:sz w:val="22"/>
                <w:szCs w:val="22"/>
              </w:rPr>
              <w:t>JUSTIFICACIÓN DEL GERENTE DEL PROYECTO DE NO RECIBIR VARIAS OFERTAS</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 xml:space="preserve">De acuerdo al </w:t>
            </w:r>
            <w:r w:rsidRPr="00D63751">
              <w:rPr>
                <w:rFonts w:ascii="Arial Narrow" w:hAnsi="Arial Narrow" w:cs="Arial"/>
                <w:i/>
                <w:sz w:val="22"/>
                <w:szCs w:val="22"/>
              </w:rPr>
              <w:t>Artículo 2.2.1.2.1.4.9</w:t>
            </w:r>
            <w:r w:rsidR="00CA5D3D" w:rsidRPr="00D63751">
              <w:rPr>
                <w:rFonts w:ascii="Arial Narrow" w:hAnsi="Arial Narrow" w:cs="Arial"/>
                <w:i/>
                <w:sz w:val="22"/>
                <w:szCs w:val="22"/>
              </w:rPr>
              <w:t xml:space="preserve"> </w:t>
            </w:r>
            <w:r w:rsidRPr="00D63751">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D63751" w:rsidTr="008630A4">
        <w:trPr>
          <w:trHeight w:val="2252"/>
        </w:trPr>
        <w:tc>
          <w:tcPr>
            <w:tcW w:w="1202" w:type="pct"/>
            <w:vAlign w:val="center"/>
          </w:tcPr>
          <w:p w:rsidR="00250153" w:rsidRPr="00D63751" w:rsidRDefault="00250153" w:rsidP="007A6110">
            <w:pPr>
              <w:pStyle w:val="Prrafodelista"/>
              <w:numPr>
                <w:ilvl w:val="0"/>
                <w:numId w:val="3"/>
              </w:numPr>
              <w:ind w:left="410"/>
              <w:rPr>
                <w:rFonts w:ascii="Arial Narrow" w:hAnsi="Arial Narrow" w:cs="Arial"/>
                <w:b/>
              </w:rPr>
            </w:pPr>
            <w:r w:rsidRPr="00D63751">
              <w:rPr>
                <w:rFonts w:ascii="Arial Narrow" w:hAnsi="Arial Narrow" w:cs="Arial"/>
                <w:b/>
              </w:rPr>
              <w:t>RECOMENDACIÓN DEL GERENTE DEL PROYECTO</w:t>
            </w:r>
          </w:p>
        </w:tc>
        <w:tc>
          <w:tcPr>
            <w:tcW w:w="3798" w:type="pct"/>
            <w:vAlign w:val="center"/>
          </w:tcPr>
          <w:p w:rsidR="00250153" w:rsidRDefault="00250153" w:rsidP="007A6110">
            <w:pPr>
              <w:jc w:val="both"/>
              <w:rPr>
                <w:rFonts w:ascii="Arial Narrow" w:hAnsi="Arial Narrow" w:cs="Arial"/>
              </w:rPr>
            </w:pPr>
            <w:r w:rsidRPr="00D63751">
              <w:rPr>
                <w:rFonts w:ascii="Arial Narrow" w:hAnsi="Arial Narrow" w:cs="Arial"/>
                <w:sz w:val="22"/>
                <w:szCs w:val="22"/>
              </w:rPr>
              <w:t xml:space="preserve">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w:t>
            </w:r>
            <w:r w:rsidR="00ED2921">
              <w:rPr>
                <w:rFonts w:ascii="Arial Narrow" w:hAnsi="Arial Narrow" w:cs="Arial"/>
                <w:sz w:val="22"/>
                <w:szCs w:val="22"/>
              </w:rPr>
              <w:t>055 del  31 de julio de 2020</w:t>
            </w:r>
            <w:r w:rsidR="00ED2921" w:rsidRPr="00D63751">
              <w:rPr>
                <w:rFonts w:ascii="Arial Narrow" w:hAnsi="Arial Narrow" w:cs="Arial"/>
                <w:sz w:val="22"/>
                <w:szCs w:val="22"/>
              </w:rPr>
              <w:t xml:space="preserve"> </w:t>
            </w:r>
            <w:r w:rsidRPr="00D63751">
              <w:rPr>
                <w:rFonts w:ascii="Arial Narrow" w:hAnsi="Arial Narrow" w:cs="Arial"/>
                <w:sz w:val="22"/>
                <w:szCs w:val="22"/>
              </w:rPr>
              <w:t xml:space="preserve">recomienda al competente contractual, contratar a </w:t>
            </w:r>
            <w:r w:rsidR="00305EA5" w:rsidRPr="00D63751">
              <w:rPr>
                <w:rFonts w:ascii="Arial Narrow" w:hAnsi="Arial Narrow" w:cs="Arial"/>
                <w:sz w:val="22"/>
                <w:szCs w:val="22"/>
              </w:rPr>
              <w:t>los siguientes docentes</w:t>
            </w:r>
            <w:r w:rsidR="008630A4">
              <w:rPr>
                <w:rFonts w:ascii="Arial Narrow" w:hAnsi="Arial Narrow" w:cs="Arial"/>
                <w:sz w:val="22"/>
                <w:szCs w:val="22"/>
              </w:rPr>
              <w:t>:</w:t>
            </w:r>
          </w:p>
          <w:p w:rsidR="008630A4" w:rsidRDefault="008630A4" w:rsidP="007A6110">
            <w:pPr>
              <w:jc w:val="both"/>
              <w:rPr>
                <w:rFonts w:ascii="Arial Narrow" w:hAnsi="Arial Narrow" w:cs="Arial"/>
              </w:rPr>
            </w:pPr>
          </w:p>
          <w:p w:rsidR="00E041CD" w:rsidRDefault="000A17F9" w:rsidP="00E041CD">
            <w:pPr>
              <w:jc w:val="center"/>
              <w:outlineLvl w:val="0"/>
              <w:rPr>
                <w:rFonts w:ascii="Arial Narrow" w:hAnsi="Arial Narrow" w:cs="Arial"/>
                <w:color w:val="000000" w:themeColor="text1"/>
                <w:sz w:val="22"/>
                <w:szCs w:val="22"/>
              </w:rPr>
            </w:pPr>
            <w:r>
              <w:rPr>
                <w:rFonts w:ascii="Arial Narrow" w:hAnsi="Arial Narrow" w:cs="Arial"/>
                <w:color w:val="000000" w:themeColor="text1"/>
                <w:sz w:val="22"/>
                <w:szCs w:val="22"/>
              </w:rPr>
              <w:t xml:space="preserve">LISVED CATHERINE GARCÍA </w:t>
            </w:r>
            <w:proofErr w:type="spellStart"/>
            <w:r>
              <w:rPr>
                <w:rFonts w:ascii="Arial Narrow" w:hAnsi="Arial Narrow" w:cs="Arial"/>
                <w:color w:val="000000" w:themeColor="text1"/>
                <w:sz w:val="22"/>
                <w:szCs w:val="22"/>
              </w:rPr>
              <w:t>GARCÍA</w:t>
            </w:r>
            <w:proofErr w:type="spellEnd"/>
          </w:p>
          <w:p w:rsidR="00E041CD" w:rsidRDefault="00E041CD" w:rsidP="00E041CD">
            <w:pPr>
              <w:jc w:val="center"/>
              <w:outlineLvl w:val="0"/>
              <w:rPr>
                <w:rFonts w:ascii="Arial Narrow" w:hAnsi="Arial Narrow" w:cs="Arial"/>
                <w:spacing w:val="-2"/>
                <w:sz w:val="22"/>
                <w:szCs w:val="22"/>
              </w:rPr>
            </w:pPr>
            <w:r>
              <w:rPr>
                <w:rFonts w:ascii="Arial Narrow" w:hAnsi="Arial Narrow" w:cs="Arial"/>
                <w:color w:val="000000" w:themeColor="text1"/>
                <w:sz w:val="22"/>
                <w:szCs w:val="22"/>
              </w:rPr>
              <w:t xml:space="preserve">Cedula de Ciudadanía No. </w:t>
            </w:r>
            <w:r w:rsidR="00DA31B6">
              <w:rPr>
                <w:rFonts w:ascii="Arial Narrow" w:hAnsi="Arial Narrow" w:cs="Arial"/>
                <w:color w:val="000000" w:themeColor="text1"/>
                <w:sz w:val="22"/>
                <w:szCs w:val="22"/>
              </w:rPr>
              <w:t>1.049.619.392</w:t>
            </w:r>
            <w:r>
              <w:rPr>
                <w:rFonts w:ascii="Arial Narrow" w:hAnsi="Arial Narrow" w:cs="Arial"/>
                <w:spacing w:val="-2"/>
                <w:sz w:val="22"/>
                <w:szCs w:val="22"/>
              </w:rPr>
              <w:t xml:space="preserve"> de Tunja</w:t>
            </w:r>
          </w:p>
          <w:p w:rsidR="009844E5" w:rsidRDefault="009844E5" w:rsidP="009844E5">
            <w:pPr>
              <w:jc w:val="center"/>
              <w:outlineLvl w:val="0"/>
              <w:rPr>
                <w:rFonts w:ascii="Arial Narrow" w:hAnsi="Arial Narrow" w:cs="Arial"/>
                <w:spacing w:val="-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De</w:t>
            </w:r>
            <w:r w:rsidR="00D63751">
              <w:rPr>
                <w:rFonts w:ascii="Arial Narrow" w:hAnsi="Arial Narrow" w:cs="Arial"/>
                <w:sz w:val="22"/>
                <w:szCs w:val="22"/>
              </w:rPr>
              <w:t xml:space="preserve"> </w:t>
            </w:r>
            <w:r w:rsidRPr="00D63751">
              <w:rPr>
                <w:rFonts w:ascii="Arial Narrow" w:hAnsi="Arial Narrow" w:cs="Arial"/>
                <w:sz w:val="22"/>
                <w:szCs w:val="22"/>
              </w:rPr>
              <w:t>l</w:t>
            </w:r>
            <w:r w:rsidR="00D63751">
              <w:rPr>
                <w:rFonts w:ascii="Arial Narrow" w:hAnsi="Arial Narrow" w:cs="Arial"/>
                <w:sz w:val="22"/>
                <w:szCs w:val="22"/>
              </w:rPr>
              <w:t>as</w:t>
            </w:r>
            <w:r w:rsidRPr="00D63751">
              <w:rPr>
                <w:rFonts w:ascii="Arial Narrow" w:hAnsi="Arial Narrow" w:cs="Arial"/>
                <w:sz w:val="22"/>
                <w:szCs w:val="22"/>
              </w:rPr>
              <w:t xml:space="preserve"> persona</w:t>
            </w:r>
            <w:r w:rsidR="00D63751">
              <w:rPr>
                <w:rFonts w:ascii="Arial Narrow" w:hAnsi="Arial Narrow" w:cs="Arial"/>
                <w:sz w:val="22"/>
                <w:szCs w:val="22"/>
              </w:rPr>
              <w:t>s</w:t>
            </w:r>
            <w:r w:rsidRPr="00D63751">
              <w:rPr>
                <w:rFonts w:ascii="Arial Narrow" w:hAnsi="Arial Narrow" w:cs="Arial"/>
                <w:sz w:val="22"/>
                <w:szCs w:val="22"/>
              </w:rPr>
              <w:t xml:space="preserve"> natural</w:t>
            </w:r>
            <w:r w:rsidR="00D63751">
              <w:rPr>
                <w:rFonts w:ascii="Arial Narrow" w:hAnsi="Arial Narrow" w:cs="Arial"/>
                <w:sz w:val="22"/>
                <w:szCs w:val="22"/>
              </w:rPr>
              <w:t>es</w:t>
            </w:r>
            <w:r w:rsidRPr="00D63751">
              <w:rPr>
                <w:rFonts w:ascii="Arial Narrow" w:hAnsi="Arial Narrow" w:cs="Arial"/>
                <w:sz w:val="22"/>
                <w:szCs w:val="22"/>
              </w:rPr>
              <w:t xml:space="preserve"> recomendada</w:t>
            </w:r>
            <w:r w:rsidR="00D63751">
              <w:rPr>
                <w:rFonts w:ascii="Arial Narrow" w:hAnsi="Arial Narrow" w:cs="Arial"/>
                <w:sz w:val="22"/>
                <w:szCs w:val="22"/>
              </w:rPr>
              <w:t>s</w:t>
            </w:r>
            <w:r w:rsidRPr="00D63751">
              <w:rPr>
                <w:rFonts w:ascii="Arial Narrow" w:hAnsi="Arial Narrow" w:cs="Arial"/>
                <w:sz w:val="22"/>
                <w:szCs w:val="22"/>
              </w:rPr>
              <w:t>, se aplican las siguientes condiciones:</w:t>
            </w:r>
          </w:p>
          <w:p w:rsidR="00250153" w:rsidRPr="00D63751" w:rsidRDefault="00250153" w:rsidP="007A6110">
            <w:pPr>
              <w:pStyle w:val="Textoindependiente"/>
              <w:rPr>
                <w:rFonts w:ascii="Arial Narrow" w:hAnsi="Arial Narrow" w:cs="Arial"/>
                <w:szCs w:val="22"/>
              </w:rPr>
            </w:pPr>
          </w:p>
          <w:p w:rsidR="00022199" w:rsidRDefault="00A44BC2" w:rsidP="007A6110">
            <w:pPr>
              <w:pStyle w:val="Textoindependiente"/>
              <w:rPr>
                <w:rFonts w:ascii="Arial Narrow" w:hAnsi="Arial Narrow" w:cs="Arial"/>
                <w:b/>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2336" behindDoc="1" locked="0" layoutInCell="1" allowOverlap="1">
                      <wp:simplePos x="0" y="0"/>
                      <wp:positionH relativeFrom="column">
                        <wp:posOffset>3443605</wp:posOffset>
                      </wp:positionH>
                      <wp:positionV relativeFrom="paragraph">
                        <wp:posOffset>4445</wp:posOffset>
                      </wp:positionV>
                      <wp:extent cx="340360" cy="156210"/>
                      <wp:effectExtent l="12065" t="12700" r="9525" b="12065"/>
                      <wp:wrapNone/>
                      <wp:docPr id="5"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40360" cy="156210"/>
                              </a:xfrm>
                              <a:prstGeom prst="rect">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55E917" id="18 Rectángulo" o:spid="_x0000_s1026" style="position:absolute;margin-left:271.15pt;margin-top:.35pt;width:26.8pt;height:12.3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" fillcolor="white [3201]" strokecolor="#70ad47 [3209]" strokeweight="1pt">
                      <v:path arrowok="t"/>
                    </v:rect>
                  </w:pict>
                </mc:Fallback>
              </mc:AlternateContent>
            </w:r>
            <w:r w:rsidR="00250153" w:rsidRPr="00D63751">
              <w:rPr>
                <w:rFonts w:ascii="Arial Narrow" w:hAnsi="Arial Narrow" w:cs="Arial"/>
                <w:b/>
                <w:sz w:val="22"/>
                <w:szCs w:val="22"/>
              </w:rPr>
              <w:t xml:space="preserve">NOTA 1: </w:t>
            </w:r>
            <w:r w:rsidR="00250153" w:rsidRPr="00D63751">
              <w:rPr>
                <w:rFonts w:ascii="Arial Narrow" w:hAnsi="Arial Narrow" w:cs="Arial"/>
                <w:b/>
                <w:sz w:val="22"/>
                <w:szCs w:val="22"/>
              </w:rPr>
              <w:tab/>
              <w:t>APLICA</w:t>
            </w:r>
            <w:r w:rsidR="00250153" w:rsidRPr="00D63751">
              <w:rPr>
                <w:rFonts w:ascii="Arial Narrow" w:hAnsi="Arial Narrow" w:cs="Arial"/>
                <w:b/>
                <w:sz w:val="22"/>
                <w:szCs w:val="22"/>
              </w:rPr>
              <w:tab/>
            </w:r>
            <w:r w:rsidR="00002224" w:rsidRPr="00D63751">
              <w:rPr>
                <w:rFonts w:ascii="Arial Narrow" w:hAnsi="Arial Narrow" w:cs="Arial"/>
                <w:b/>
                <w:sz w:val="22"/>
                <w:szCs w:val="22"/>
              </w:rPr>
              <w:t xml:space="preserve">              </w:t>
            </w:r>
            <w:r w:rsidR="00C90C4F" w:rsidRPr="00D63751">
              <w:rPr>
                <w:rFonts w:ascii="Arial Narrow" w:hAnsi="Arial Narrow" w:cs="Arial"/>
                <w:b/>
                <w:sz w:val="22"/>
                <w:szCs w:val="22"/>
              </w:rPr>
              <w:t xml:space="preserve">             </w:t>
            </w:r>
            <w:r w:rsidR="00250153" w:rsidRPr="00D63751">
              <w:rPr>
                <w:rFonts w:ascii="Arial Narrow" w:hAnsi="Arial Narrow" w:cs="Arial"/>
                <w:b/>
                <w:sz w:val="22"/>
                <w:szCs w:val="22"/>
              </w:rPr>
              <w:t>NO APLICA</w:t>
            </w:r>
            <w:r w:rsidR="00022199">
              <w:rPr>
                <w:rFonts w:ascii="Arial Narrow" w:hAnsi="Arial Narrow" w:cs="Arial"/>
                <w:b/>
                <w:sz w:val="22"/>
                <w:szCs w:val="22"/>
              </w:rPr>
              <w:t xml:space="preserve">          </w:t>
            </w:r>
            <w:r w:rsidR="008630A4">
              <w:rPr>
                <w:rFonts w:ascii="Arial Narrow" w:hAnsi="Arial Narrow" w:cs="Arial"/>
                <w:b/>
                <w:sz w:val="22"/>
                <w:szCs w:val="22"/>
              </w:rPr>
              <w:t>X</w:t>
            </w:r>
            <w:r w:rsidR="00022199">
              <w:rPr>
                <w:rFonts w:ascii="Arial Narrow" w:hAnsi="Arial Narrow" w:cs="Arial"/>
                <w:b/>
                <w:sz w:val="22"/>
                <w:szCs w:val="22"/>
              </w:rPr>
              <w:t xml:space="preserve">    </w:t>
            </w:r>
          </w:p>
          <w:p w:rsidR="008630A4" w:rsidRPr="00D63751" w:rsidRDefault="008630A4" w:rsidP="007A6110">
            <w:pPr>
              <w:pStyle w:val="Textoindependiente"/>
              <w:rPr>
                <w:rFonts w:ascii="Arial Narrow" w:hAnsi="Arial Narrow" w:cs="Arial"/>
                <w:b/>
                <w:szCs w:val="2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D63751" w:rsidRDefault="00250153" w:rsidP="007A6110">
            <w:pPr>
              <w:pStyle w:val="Textoindependiente"/>
              <w:rPr>
                <w:rFonts w:ascii="Arial Narrow" w:hAnsi="Arial Narrow" w:cs="Arial"/>
                <w:szCs w:val="22"/>
                <w:lang w:val="es-CO"/>
              </w:rPr>
            </w:pPr>
          </w:p>
          <w:p w:rsidR="00250153" w:rsidRPr="00D63751" w:rsidRDefault="00A44BC2" w:rsidP="007A6110">
            <w:pPr>
              <w:pStyle w:val="Textoindependiente"/>
              <w:rPr>
                <w:rFonts w:ascii="Arial Narrow" w:hAnsi="Arial Narrow" w:cs="Arial"/>
                <w:b/>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30A23F"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00250153" w:rsidRPr="00D63751">
              <w:rPr>
                <w:rFonts w:ascii="Arial Narrow" w:hAnsi="Arial Narrow" w:cs="Arial"/>
                <w:b/>
                <w:sz w:val="22"/>
                <w:szCs w:val="22"/>
              </w:rPr>
              <w:t xml:space="preserve">NOTA 2: </w:t>
            </w:r>
            <w:r w:rsidR="00250153" w:rsidRPr="00D63751">
              <w:rPr>
                <w:rFonts w:ascii="Arial Narrow" w:hAnsi="Arial Narrow" w:cs="Arial"/>
                <w:b/>
                <w:sz w:val="22"/>
                <w:szCs w:val="22"/>
              </w:rPr>
              <w:tab/>
              <w:t>APLICA</w:t>
            </w:r>
            <w:r w:rsidR="00250153" w:rsidRPr="00D63751">
              <w:rPr>
                <w:rFonts w:ascii="Arial Narrow" w:hAnsi="Arial Narrow" w:cs="Arial"/>
                <w:b/>
                <w:sz w:val="22"/>
                <w:szCs w:val="22"/>
              </w:rPr>
              <w:tab/>
            </w:r>
            <w:r w:rsidR="00250153" w:rsidRPr="00D63751">
              <w:rPr>
                <w:rFonts w:ascii="Arial Narrow" w:hAnsi="Arial Narrow" w:cs="Arial"/>
                <w:b/>
                <w:sz w:val="22"/>
                <w:szCs w:val="22"/>
              </w:rPr>
              <w:tab/>
            </w:r>
            <w:r w:rsidR="00C90C4F" w:rsidRPr="00D63751">
              <w:rPr>
                <w:rFonts w:ascii="Arial Narrow" w:hAnsi="Arial Narrow" w:cs="Arial"/>
                <w:b/>
                <w:sz w:val="22"/>
                <w:szCs w:val="22"/>
              </w:rPr>
              <w:t xml:space="preserve">         </w:t>
            </w:r>
            <w:r w:rsidR="00250153" w:rsidRPr="00D63751">
              <w:rPr>
                <w:rFonts w:ascii="Arial Narrow" w:hAnsi="Arial Narrow" w:cs="Arial"/>
                <w:b/>
                <w:sz w:val="22"/>
                <w:szCs w:val="22"/>
              </w:rPr>
              <w:t>NO APLICA</w:t>
            </w:r>
            <w:r w:rsidR="00022199">
              <w:rPr>
                <w:rFonts w:ascii="Arial Narrow" w:hAnsi="Arial Narrow" w:cs="Arial"/>
                <w:b/>
                <w:sz w:val="22"/>
                <w:szCs w:val="22"/>
              </w:rPr>
              <w:t xml:space="preserve">     X    </w:t>
            </w:r>
          </w:p>
          <w:p w:rsidR="00250153" w:rsidRPr="00D63751" w:rsidRDefault="00250153" w:rsidP="007A6110">
            <w:pPr>
              <w:pStyle w:val="Textoindependiente"/>
              <w:rPr>
                <w:rFonts w:ascii="Arial Narrow" w:hAnsi="Arial Narrow" w:cs="Arial"/>
                <w:b/>
                <w:szCs w:val="2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D63751" w:rsidRDefault="00250153" w:rsidP="007A6110">
            <w:pPr>
              <w:pStyle w:val="Textoindependiente"/>
              <w:ind w:left="3540"/>
              <w:rPr>
                <w:rFonts w:ascii="Arial Narrow" w:hAnsi="Arial Narrow" w:cs="Arial"/>
                <w:szCs w:val="22"/>
              </w:rPr>
            </w:pPr>
          </w:p>
          <w:p w:rsidR="00250153" w:rsidRPr="00D63751" w:rsidRDefault="00250153" w:rsidP="007A6110">
            <w:pPr>
              <w:pStyle w:val="Textoindependiente"/>
              <w:widowControl/>
              <w:numPr>
                <w:ilvl w:val="0"/>
                <w:numId w:val="7"/>
              </w:numPr>
              <w:ind w:left="355"/>
              <w:rPr>
                <w:rFonts w:ascii="Arial Narrow" w:hAnsi="Arial Narrow" w:cs="Arial"/>
                <w:b/>
                <w:szCs w:val="22"/>
              </w:rPr>
            </w:pPr>
            <w:r w:rsidRPr="00D63751">
              <w:rPr>
                <w:rFonts w:ascii="Arial Narrow" w:hAnsi="Arial Narrow" w:cs="Arial"/>
                <w:sz w:val="22"/>
                <w:szCs w:val="22"/>
              </w:rPr>
              <w:t>Nunca ha cotizado en materia pensional y cuenta con 50 años de edad o más, si es mujer, o 55 años de edad o más, si se es hombre.</w:t>
            </w:r>
            <w:r w:rsidR="00022199">
              <w:rPr>
                <w:rFonts w:ascii="Arial Narrow" w:hAnsi="Arial Narrow" w:cs="Arial"/>
                <w:sz w:val="22"/>
                <w:szCs w:val="22"/>
              </w:rPr>
              <w:t xml:space="preserve">   NO</w:t>
            </w:r>
          </w:p>
          <w:p w:rsidR="00250153" w:rsidRPr="00D63751" w:rsidRDefault="00A44BC2" w:rsidP="007A6110">
            <w:pPr>
              <w:pStyle w:val="Textoindependiente"/>
              <w:widowControl/>
              <w:numPr>
                <w:ilvl w:val="0"/>
                <w:numId w:val="7"/>
              </w:numPr>
              <w:ind w:left="213" w:hanging="213"/>
              <w:rPr>
                <w:rFonts w:ascii="Arial Narrow" w:hAnsi="Arial Narrow" w:cs="Arial"/>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C06DE8"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D63751">
              <w:rPr>
                <w:rFonts w:ascii="Arial Narrow" w:hAnsi="Arial Narrow" w:cs="Arial"/>
                <w:sz w:val="22"/>
                <w:szCs w:val="22"/>
              </w:rPr>
              <w:t>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5C038E">
              <w:rPr>
                <w:rFonts w:ascii="Arial Narrow" w:hAnsi="Arial Narrow" w:cs="Arial"/>
                <w:sz w:val="22"/>
                <w:szCs w:val="22"/>
              </w:rPr>
              <w:t>.</w:t>
            </w:r>
            <w:r w:rsidR="00250153" w:rsidRPr="00D63751">
              <w:rPr>
                <w:rFonts w:ascii="Arial Narrow" w:hAnsi="Arial Narrow" w:cs="Arial"/>
                <w:sz w:val="22"/>
                <w:szCs w:val="22"/>
              </w:rPr>
              <w:t xml:space="preserve"> </w:t>
            </w:r>
            <w:r w:rsidR="008630A4">
              <w:rPr>
                <w:rFonts w:ascii="Arial Narrow" w:hAnsi="Arial Narrow" w:cs="Arial"/>
                <w:sz w:val="22"/>
                <w:szCs w:val="22"/>
              </w:rPr>
              <w:t xml:space="preserve">   </w:t>
            </w:r>
            <w:r w:rsidR="00022199">
              <w:rPr>
                <w:rFonts w:ascii="Arial Narrow" w:hAnsi="Arial Narrow" w:cs="Arial"/>
                <w:sz w:val="22"/>
                <w:szCs w:val="22"/>
              </w:rPr>
              <w:t>NO</w:t>
            </w:r>
          </w:p>
          <w:p w:rsidR="00250153" w:rsidRPr="00D63751" w:rsidRDefault="00250153" w:rsidP="007A6110">
            <w:pPr>
              <w:pStyle w:val="Textoindependiente"/>
              <w:widowControl/>
              <w:numPr>
                <w:ilvl w:val="0"/>
                <w:numId w:val="7"/>
              </w:numPr>
              <w:ind w:left="213" w:hanging="213"/>
              <w:rPr>
                <w:rFonts w:ascii="Arial Narrow" w:hAnsi="Arial Narrow" w:cs="Arial"/>
                <w:szCs w:val="22"/>
              </w:rPr>
            </w:pPr>
            <w:r w:rsidRPr="00D63751">
              <w:rPr>
                <w:rFonts w:ascii="Arial Narrow" w:eastAsia="Calibri" w:hAnsi="Arial Narrow" w:cs="Arial"/>
                <w:sz w:val="22"/>
                <w:szCs w:val="22"/>
                <w:lang w:eastAsia="en-US"/>
              </w:rPr>
              <w:t>Por tener derecho a pensión de vejez</w:t>
            </w:r>
            <w:r w:rsidR="00022199">
              <w:rPr>
                <w:rFonts w:ascii="Arial Narrow" w:eastAsia="Calibri" w:hAnsi="Arial Narrow" w:cs="Arial"/>
                <w:sz w:val="22"/>
                <w:szCs w:val="22"/>
                <w:lang w:eastAsia="en-US"/>
              </w:rPr>
              <w:t xml:space="preserve">.     </w:t>
            </w:r>
            <w:r w:rsidRPr="00D63751">
              <w:rPr>
                <w:rFonts w:ascii="Arial Narrow" w:eastAsia="Calibri" w:hAnsi="Arial Narrow" w:cs="Arial"/>
                <w:sz w:val="22"/>
                <w:szCs w:val="22"/>
                <w:lang w:eastAsia="en-US"/>
              </w:rPr>
              <w:t xml:space="preserve"> </w:t>
            </w:r>
            <w:r w:rsidR="00022199">
              <w:rPr>
                <w:rFonts w:ascii="Arial Narrow" w:eastAsia="Calibri" w:hAnsi="Arial Narrow" w:cs="Arial"/>
                <w:sz w:val="22"/>
                <w:szCs w:val="22"/>
                <w:lang w:eastAsia="en-US"/>
              </w:rPr>
              <w:t>NO</w:t>
            </w:r>
          </w:p>
          <w:p w:rsidR="00250153" w:rsidRPr="00D63751" w:rsidRDefault="00250153" w:rsidP="007A6110">
            <w:pPr>
              <w:pStyle w:val="Textoindependiente"/>
              <w:widowControl/>
              <w:ind w:left="355"/>
              <w:rPr>
                <w:rFonts w:ascii="Arial Narrow" w:hAnsi="Arial Narrow" w:cs="Arial"/>
                <w:szCs w:val="22"/>
              </w:rPr>
            </w:pPr>
          </w:p>
        </w:tc>
      </w:tr>
    </w:tbl>
    <w:p w:rsidR="00250153" w:rsidRDefault="00250153" w:rsidP="00250153">
      <w:pPr>
        <w:rPr>
          <w:rFonts w:ascii="Arial Narrow" w:hAnsi="Arial Narrow" w:cs="Arial"/>
          <w:sz w:val="22"/>
          <w:szCs w:val="22"/>
        </w:rPr>
      </w:pPr>
    </w:p>
    <w:p w:rsidR="00363AA4" w:rsidRDefault="00363AA4" w:rsidP="00250153">
      <w:pPr>
        <w:rPr>
          <w:rFonts w:ascii="Arial Narrow" w:hAnsi="Arial Narrow" w:cs="Arial"/>
          <w:b/>
          <w:sz w:val="18"/>
          <w:szCs w:val="18"/>
        </w:rPr>
      </w:pPr>
    </w:p>
    <w:p w:rsidR="009844E5" w:rsidRDefault="009844E5" w:rsidP="00250153">
      <w:pPr>
        <w:rPr>
          <w:rFonts w:ascii="Arial Narrow" w:hAnsi="Arial Narrow" w:cs="Arial"/>
          <w:b/>
          <w:sz w:val="18"/>
          <w:szCs w:val="18"/>
        </w:rPr>
      </w:pPr>
    </w:p>
    <w:p w:rsidR="009844E5" w:rsidRDefault="009844E5" w:rsidP="00250153">
      <w:pPr>
        <w:rPr>
          <w:rFonts w:ascii="Arial Narrow" w:hAnsi="Arial Narrow" w:cs="Arial"/>
          <w:b/>
          <w:sz w:val="18"/>
          <w:szCs w:val="18"/>
        </w:rPr>
      </w:pPr>
    </w:p>
    <w:p w:rsidR="00337940" w:rsidRDefault="00337940" w:rsidP="00250153">
      <w:pPr>
        <w:rPr>
          <w:rFonts w:ascii="Arial Narrow" w:hAnsi="Arial Narrow" w:cs="Arial"/>
          <w:b/>
          <w:sz w:val="18"/>
          <w:szCs w:val="18"/>
        </w:rPr>
      </w:pPr>
    </w:p>
    <w:p w:rsidR="00337940" w:rsidRPr="004F1462" w:rsidRDefault="00337940" w:rsidP="004F1462">
      <w:pPr>
        <w:jc w:val="center"/>
        <w:rPr>
          <w:rFonts w:ascii="Arial Narrow" w:hAnsi="Arial Narrow" w:cs="Arial"/>
          <w:b/>
          <w:sz w:val="22"/>
          <w:szCs w:val="22"/>
          <w:lang w:val="es-CO"/>
        </w:rPr>
      </w:pPr>
      <w:r w:rsidRPr="004F1462">
        <w:rPr>
          <w:rFonts w:ascii="Arial Narrow" w:hAnsi="Arial Narrow" w:cs="Arial"/>
          <w:b/>
          <w:sz w:val="22"/>
          <w:szCs w:val="22"/>
        </w:rPr>
        <w:t xml:space="preserve">OPS. MARÍA DEL CARMEN RINCÓN </w:t>
      </w:r>
      <w:r w:rsidR="00E13F3B" w:rsidRPr="004F1462">
        <w:rPr>
          <w:rFonts w:ascii="Arial Narrow" w:hAnsi="Arial Narrow" w:cs="Arial"/>
          <w:b/>
          <w:sz w:val="22"/>
          <w:szCs w:val="22"/>
        </w:rPr>
        <w:t xml:space="preserve"> </w:t>
      </w:r>
      <w:r w:rsidR="00E13F3B" w:rsidRPr="004F1462">
        <w:rPr>
          <w:rFonts w:ascii="Arial Narrow" w:hAnsi="Arial Narrow" w:cs="Arial"/>
          <w:b/>
          <w:sz w:val="22"/>
          <w:szCs w:val="22"/>
          <w:lang w:val="es-CO"/>
        </w:rPr>
        <w:t xml:space="preserve">  </w:t>
      </w:r>
      <w:r w:rsidR="00F05E4F" w:rsidRPr="004F1462">
        <w:rPr>
          <w:rFonts w:ascii="Arial Narrow" w:hAnsi="Arial Narrow" w:cs="Arial"/>
          <w:b/>
          <w:sz w:val="22"/>
          <w:szCs w:val="22"/>
          <w:lang w:val="es-CO"/>
        </w:rPr>
        <w:t xml:space="preserve"> </w:t>
      </w:r>
      <w:r w:rsidR="004F1462" w:rsidRPr="004F1462">
        <w:rPr>
          <w:rFonts w:ascii="Arial Narrow" w:hAnsi="Arial Narrow" w:cs="Arial"/>
          <w:b/>
          <w:sz w:val="22"/>
          <w:szCs w:val="22"/>
          <w:lang w:val="es-CO"/>
        </w:rPr>
        <w:t xml:space="preserve">       </w:t>
      </w:r>
      <w:r w:rsidR="00AC7A99">
        <w:rPr>
          <w:rFonts w:ascii="Arial Narrow" w:hAnsi="Arial Narrow" w:cs="Arial"/>
          <w:b/>
          <w:sz w:val="22"/>
          <w:szCs w:val="22"/>
        </w:rPr>
        <w:t xml:space="preserve">OD16 CAROLINA ZABALA SUAREZ </w:t>
      </w:r>
    </w:p>
    <w:p w:rsidR="00337940" w:rsidRPr="004F1462" w:rsidRDefault="00337940" w:rsidP="004F1462">
      <w:pPr>
        <w:jc w:val="center"/>
        <w:rPr>
          <w:rFonts w:ascii="Arial Narrow" w:hAnsi="Arial Narrow" w:cs="Arial"/>
          <w:b/>
          <w:sz w:val="22"/>
          <w:szCs w:val="22"/>
        </w:rPr>
      </w:pPr>
      <w:r w:rsidRPr="004F1462">
        <w:rPr>
          <w:rFonts w:ascii="Arial Narrow" w:hAnsi="Arial Narrow" w:cs="Arial"/>
          <w:b/>
          <w:sz w:val="22"/>
          <w:szCs w:val="22"/>
        </w:rPr>
        <w:t xml:space="preserve">Comité Técnico CELIC   </w:t>
      </w:r>
      <w:r w:rsidR="00E13F3B" w:rsidRPr="004F1462">
        <w:rPr>
          <w:rFonts w:ascii="Arial Narrow" w:hAnsi="Arial Narrow" w:cs="Arial"/>
          <w:b/>
          <w:sz w:val="22"/>
          <w:szCs w:val="22"/>
        </w:rPr>
        <w:t xml:space="preserve">       </w:t>
      </w:r>
      <w:r w:rsidR="00BA57FC" w:rsidRPr="004F1462">
        <w:rPr>
          <w:rFonts w:ascii="Arial Narrow" w:hAnsi="Arial Narrow" w:cs="Arial"/>
          <w:b/>
          <w:sz w:val="22"/>
          <w:szCs w:val="22"/>
        </w:rPr>
        <w:t xml:space="preserve">                  </w:t>
      </w:r>
      <w:r w:rsidR="00F05E4F" w:rsidRPr="004F1462">
        <w:rPr>
          <w:rFonts w:ascii="Arial Narrow" w:hAnsi="Arial Narrow" w:cs="Arial"/>
          <w:b/>
          <w:sz w:val="22"/>
          <w:szCs w:val="22"/>
        </w:rPr>
        <w:t xml:space="preserve">     </w:t>
      </w:r>
      <w:r w:rsidR="00E13F3B" w:rsidRPr="004F1462">
        <w:rPr>
          <w:rFonts w:ascii="Arial Narrow" w:hAnsi="Arial Narrow" w:cs="Arial"/>
          <w:b/>
          <w:sz w:val="22"/>
          <w:szCs w:val="22"/>
          <w:lang w:val="es-CO"/>
        </w:rPr>
        <w:t>S</w:t>
      </w:r>
      <w:proofErr w:type="spellStart"/>
      <w:r w:rsidR="00BA57FC" w:rsidRPr="004F1462">
        <w:rPr>
          <w:rFonts w:ascii="Arial Narrow" w:hAnsi="Arial Narrow" w:cs="Arial"/>
          <w:b/>
          <w:sz w:val="22"/>
          <w:szCs w:val="22"/>
        </w:rPr>
        <w:t>upervisor</w:t>
      </w:r>
      <w:proofErr w:type="spellEnd"/>
      <w:r w:rsidR="00E13F3B" w:rsidRPr="004F1462">
        <w:rPr>
          <w:rFonts w:ascii="Arial Narrow" w:hAnsi="Arial Narrow" w:cs="Arial"/>
          <w:b/>
          <w:sz w:val="22"/>
          <w:szCs w:val="22"/>
        </w:rPr>
        <w:t xml:space="preserve"> del contrato</w:t>
      </w:r>
    </w:p>
    <w:p w:rsidR="00337940" w:rsidRPr="004F1462" w:rsidRDefault="00337940" w:rsidP="004F1462">
      <w:pPr>
        <w:jc w:val="center"/>
        <w:rPr>
          <w:rFonts w:ascii="Arial Narrow" w:hAnsi="Arial Narrow" w:cs="Arial"/>
          <w:b/>
          <w:sz w:val="22"/>
          <w:szCs w:val="22"/>
        </w:rPr>
      </w:pPr>
    </w:p>
    <w:p w:rsidR="004F1462" w:rsidRDefault="004F1462" w:rsidP="004F1462">
      <w:pPr>
        <w:jc w:val="center"/>
        <w:rPr>
          <w:rFonts w:ascii="Arial Narrow" w:hAnsi="Arial Narrow" w:cs="Arial"/>
          <w:b/>
          <w:sz w:val="22"/>
          <w:szCs w:val="22"/>
        </w:rPr>
      </w:pPr>
    </w:p>
    <w:p w:rsidR="009844E5" w:rsidRDefault="009844E5" w:rsidP="004F1462">
      <w:pPr>
        <w:jc w:val="center"/>
        <w:rPr>
          <w:rFonts w:ascii="Arial Narrow" w:hAnsi="Arial Narrow" w:cs="Arial"/>
          <w:b/>
          <w:sz w:val="22"/>
          <w:szCs w:val="22"/>
        </w:rPr>
      </w:pPr>
    </w:p>
    <w:p w:rsidR="009844E5" w:rsidRPr="004F1462" w:rsidRDefault="009844E5" w:rsidP="004F1462">
      <w:pPr>
        <w:jc w:val="center"/>
        <w:rPr>
          <w:rFonts w:ascii="Arial Narrow" w:hAnsi="Arial Narrow" w:cs="Arial"/>
          <w:b/>
          <w:sz w:val="22"/>
          <w:szCs w:val="22"/>
        </w:rPr>
      </w:pPr>
    </w:p>
    <w:p w:rsidR="004F1462" w:rsidRPr="004F1462" w:rsidRDefault="004F1462" w:rsidP="004F1462">
      <w:pPr>
        <w:jc w:val="center"/>
        <w:rPr>
          <w:rFonts w:ascii="Arial Narrow" w:hAnsi="Arial Narrow" w:cs="Arial"/>
          <w:b/>
          <w:sz w:val="22"/>
          <w:szCs w:val="22"/>
        </w:rPr>
      </w:pPr>
    </w:p>
    <w:p w:rsidR="004F1462" w:rsidRPr="004F1462" w:rsidRDefault="004F1462" w:rsidP="004F1462">
      <w:pPr>
        <w:jc w:val="center"/>
        <w:rPr>
          <w:rFonts w:ascii="Arial Narrow" w:hAnsi="Arial Narrow" w:cs="Arial"/>
          <w:b/>
          <w:sz w:val="22"/>
          <w:szCs w:val="22"/>
          <w:lang w:val="es-CO"/>
        </w:rPr>
      </w:pPr>
      <w:r w:rsidRPr="004F1462">
        <w:rPr>
          <w:rFonts w:ascii="Arial Narrow" w:hAnsi="Arial Narrow" w:cs="Arial"/>
          <w:b/>
          <w:sz w:val="22"/>
          <w:szCs w:val="22"/>
        </w:rPr>
        <w:t>OPS. ALEX FERNANDO OSORIO MUÑOZ         OPS. WILLIAM JAVIER SANTAMARIA</w:t>
      </w:r>
    </w:p>
    <w:p w:rsidR="00363AA4" w:rsidRPr="004F1462" w:rsidRDefault="004F1462" w:rsidP="004F1462">
      <w:pPr>
        <w:jc w:val="center"/>
        <w:rPr>
          <w:rFonts w:ascii="Arial Narrow" w:hAnsi="Arial Narrow" w:cs="Arial"/>
          <w:b/>
          <w:sz w:val="22"/>
          <w:szCs w:val="22"/>
        </w:rPr>
      </w:pPr>
      <w:r w:rsidRPr="004F1462">
        <w:rPr>
          <w:rFonts w:ascii="Arial Narrow" w:hAnsi="Arial Narrow" w:cs="Arial"/>
          <w:b/>
          <w:sz w:val="22"/>
          <w:szCs w:val="22"/>
        </w:rPr>
        <w:t>Comité Jurídico CELIC                                  Comité Económico CELIC</w:t>
      </w:r>
    </w:p>
    <w:p w:rsidR="00337940" w:rsidRPr="004F1462" w:rsidRDefault="00337940" w:rsidP="00337940">
      <w:pPr>
        <w:tabs>
          <w:tab w:val="left" w:pos="708"/>
          <w:tab w:val="left" w:pos="2010"/>
        </w:tabs>
        <w:jc w:val="center"/>
        <w:rPr>
          <w:rFonts w:ascii="Arial Narrow" w:hAnsi="Arial Narrow" w:cs="Arial"/>
          <w:b/>
          <w:sz w:val="22"/>
          <w:szCs w:val="22"/>
        </w:rPr>
      </w:pPr>
    </w:p>
    <w:p w:rsidR="004F1462" w:rsidRDefault="004F1462" w:rsidP="00337940">
      <w:pPr>
        <w:tabs>
          <w:tab w:val="left" w:pos="708"/>
          <w:tab w:val="left" w:pos="2010"/>
        </w:tabs>
        <w:jc w:val="center"/>
        <w:rPr>
          <w:rFonts w:ascii="Arial Narrow" w:hAnsi="Arial Narrow" w:cs="Arial"/>
          <w:b/>
          <w:sz w:val="22"/>
          <w:szCs w:val="22"/>
        </w:rPr>
      </w:pPr>
    </w:p>
    <w:p w:rsidR="009844E5" w:rsidRDefault="009844E5" w:rsidP="00337940">
      <w:pPr>
        <w:tabs>
          <w:tab w:val="left" w:pos="708"/>
          <w:tab w:val="left" w:pos="2010"/>
        </w:tabs>
        <w:jc w:val="center"/>
        <w:rPr>
          <w:rFonts w:ascii="Arial Narrow" w:hAnsi="Arial Narrow" w:cs="Arial"/>
          <w:b/>
          <w:sz w:val="22"/>
          <w:szCs w:val="22"/>
        </w:rPr>
      </w:pPr>
    </w:p>
    <w:p w:rsidR="009844E5" w:rsidRDefault="009844E5" w:rsidP="00337940">
      <w:pPr>
        <w:tabs>
          <w:tab w:val="left" w:pos="708"/>
          <w:tab w:val="left" w:pos="2010"/>
        </w:tabs>
        <w:jc w:val="center"/>
        <w:rPr>
          <w:rFonts w:ascii="Arial Narrow" w:hAnsi="Arial Narrow" w:cs="Arial"/>
          <w:b/>
          <w:sz w:val="22"/>
          <w:szCs w:val="22"/>
        </w:rPr>
      </w:pPr>
    </w:p>
    <w:p w:rsidR="009844E5" w:rsidRPr="004F1462" w:rsidRDefault="009844E5" w:rsidP="00337940">
      <w:pPr>
        <w:tabs>
          <w:tab w:val="left" w:pos="708"/>
          <w:tab w:val="left" w:pos="2010"/>
        </w:tabs>
        <w:jc w:val="center"/>
        <w:rPr>
          <w:rFonts w:ascii="Arial Narrow" w:hAnsi="Arial Narrow" w:cs="Arial"/>
          <w:b/>
          <w:sz w:val="22"/>
          <w:szCs w:val="22"/>
        </w:rPr>
      </w:pPr>
    </w:p>
    <w:p w:rsidR="004F1462" w:rsidRPr="004F1462" w:rsidRDefault="004F1462" w:rsidP="00337940">
      <w:pPr>
        <w:tabs>
          <w:tab w:val="left" w:pos="708"/>
          <w:tab w:val="left" w:pos="2010"/>
        </w:tabs>
        <w:jc w:val="center"/>
        <w:rPr>
          <w:rFonts w:ascii="Arial Narrow" w:hAnsi="Arial Narrow" w:cs="Arial"/>
          <w:b/>
          <w:sz w:val="22"/>
          <w:szCs w:val="22"/>
        </w:rPr>
      </w:pPr>
    </w:p>
    <w:p w:rsidR="008630A4" w:rsidRPr="004F1462" w:rsidRDefault="008630A4" w:rsidP="00BA57FC">
      <w:pPr>
        <w:jc w:val="center"/>
        <w:rPr>
          <w:rFonts w:ascii="Arial Narrow" w:hAnsi="Arial Narrow" w:cs="Arial"/>
          <w:b/>
          <w:sz w:val="22"/>
          <w:szCs w:val="22"/>
          <w:lang w:val="es-CO"/>
        </w:rPr>
      </w:pPr>
      <w:r w:rsidRPr="004F1462">
        <w:rPr>
          <w:rFonts w:ascii="Arial Narrow" w:hAnsi="Arial Narrow" w:cs="Arial"/>
          <w:b/>
          <w:sz w:val="22"/>
          <w:szCs w:val="22"/>
          <w:lang w:val="es-CO"/>
        </w:rPr>
        <w:t xml:space="preserve">MY IVAN DARIO FONSECA RODRIGUEZ </w:t>
      </w:r>
    </w:p>
    <w:p w:rsidR="00337940" w:rsidRPr="004F1462" w:rsidRDefault="00337940" w:rsidP="00BA57FC">
      <w:pPr>
        <w:jc w:val="center"/>
        <w:rPr>
          <w:rFonts w:ascii="Arial Narrow" w:hAnsi="Arial Narrow" w:cs="Arial"/>
          <w:b/>
          <w:sz w:val="22"/>
          <w:szCs w:val="22"/>
          <w:lang w:val="es-CO"/>
        </w:rPr>
      </w:pPr>
      <w:r w:rsidRPr="004F1462">
        <w:rPr>
          <w:rFonts w:ascii="Arial Narrow" w:hAnsi="Arial Narrow" w:cs="Arial"/>
          <w:b/>
          <w:sz w:val="22"/>
          <w:szCs w:val="22"/>
        </w:rPr>
        <w:t>Coordinador Administrativo - Gerente de Proyecto</w:t>
      </w:r>
    </w:p>
    <w:p w:rsidR="00337940" w:rsidRPr="004F1462" w:rsidRDefault="00337940" w:rsidP="00337940">
      <w:pPr>
        <w:tabs>
          <w:tab w:val="left" w:pos="1965"/>
          <w:tab w:val="left" w:pos="2940"/>
        </w:tabs>
        <w:rPr>
          <w:rFonts w:ascii="Arial Narrow" w:hAnsi="Arial Narrow" w:cs="Arial"/>
          <w:b/>
          <w:sz w:val="22"/>
          <w:szCs w:val="22"/>
        </w:rPr>
      </w:pPr>
    </w:p>
    <w:p w:rsidR="00337940" w:rsidRPr="004F1462" w:rsidRDefault="00337940" w:rsidP="00337940">
      <w:pPr>
        <w:tabs>
          <w:tab w:val="center" w:pos="4419"/>
        </w:tabs>
        <w:rPr>
          <w:rFonts w:ascii="Arial Narrow" w:hAnsi="Arial Narrow" w:cs="Arial"/>
          <w:b/>
          <w:sz w:val="22"/>
          <w:szCs w:val="22"/>
        </w:rPr>
      </w:pPr>
      <w:r w:rsidRPr="004F1462">
        <w:rPr>
          <w:rFonts w:ascii="Arial Narrow" w:hAnsi="Arial Narrow" w:cs="Arial"/>
          <w:b/>
          <w:sz w:val="22"/>
          <w:szCs w:val="22"/>
        </w:rPr>
        <w:tab/>
        <w:t xml:space="preserve"> </w:t>
      </w:r>
    </w:p>
    <w:p w:rsidR="00675288" w:rsidRPr="004F1462" w:rsidRDefault="00675288" w:rsidP="00675288">
      <w:pPr>
        <w:rPr>
          <w:rFonts w:ascii="Arial Narrow" w:hAnsi="Arial Narrow" w:cs="Arial"/>
          <w:b/>
          <w:sz w:val="22"/>
          <w:szCs w:val="22"/>
        </w:rPr>
      </w:pPr>
    </w:p>
    <w:p w:rsidR="00675288" w:rsidRPr="00675288" w:rsidRDefault="00675288" w:rsidP="00675288">
      <w:pPr>
        <w:rPr>
          <w:rFonts w:ascii="Arial Narrow" w:hAnsi="Arial Narrow" w:cs="Arial"/>
          <w:b/>
          <w:sz w:val="18"/>
          <w:szCs w:val="18"/>
        </w:rPr>
      </w:pPr>
    </w:p>
    <w:p w:rsidR="00675288" w:rsidRPr="00675288" w:rsidRDefault="00675288" w:rsidP="00675288">
      <w:pPr>
        <w:rPr>
          <w:rFonts w:ascii="Arial Narrow" w:hAnsi="Arial Narrow" w:cs="Arial"/>
          <w:b/>
          <w:sz w:val="18"/>
          <w:szCs w:val="18"/>
        </w:rPr>
      </w:pPr>
    </w:p>
    <w:p w:rsidR="00675288" w:rsidRDefault="00675288" w:rsidP="00675288">
      <w:pPr>
        <w:rPr>
          <w:rFonts w:ascii="Arial Narrow" w:hAnsi="Arial Narrow" w:cs="Arial"/>
          <w:b/>
          <w:sz w:val="18"/>
          <w:szCs w:val="18"/>
        </w:rPr>
      </w:pPr>
    </w:p>
    <w:p w:rsidR="002D4B22" w:rsidRPr="00675288" w:rsidRDefault="002D4B22" w:rsidP="002D4B22">
      <w:pPr>
        <w:rPr>
          <w:rFonts w:ascii="Arial Narrow" w:hAnsi="Arial Narrow" w:cs="Arial"/>
          <w:b/>
          <w:sz w:val="18"/>
          <w:szCs w:val="18"/>
        </w:rPr>
      </w:pPr>
    </w:p>
    <w:p w:rsidR="00250153" w:rsidRPr="00675288" w:rsidRDefault="00250153" w:rsidP="00250153">
      <w:pPr>
        <w:rPr>
          <w:rFonts w:ascii="Arial Narrow" w:hAnsi="Arial Narrow" w:cs="Arial"/>
          <w:b/>
          <w:sz w:val="18"/>
          <w:szCs w:val="18"/>
        </w:rPr>
      </w:pPr>
    </w:p>
    <w:p w:rsidR="00742518" w:rsidRPr="00675288" w:rsidRDefault="00742518" w:rsidP="00675288">
      <w:pPr>
        <w:rPr>
          <w:rFonts w:ascii="Arial Narrow" w:hAnsi="Arial Narrow"/>
          <w:sz w:val="18"/>
          <w:szCs w:val="18"/>
        </w:rPr>
      </w:pPr>
    </w:p>
    <w:sectPr w:rsidR="00742518" w:rsidRPr="00675288" w:rsidSect="00373435">
      <w:headerReference w:type="even" r:id="rId10"/>
      <w:headerReference w:type="default" r:id="rId11"/>
      <w:footerReference w:type="default" r:id="rId12"/>
      <w:headerReference w:type="first" r:id="rId13"/>
      <w:pgSz w:w="12240" w:h="15840"/>
      <w:pgMar w:top="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AEA" w:rsidRDefault="00D52AEA">
      <w:r>
        <w:separator/>
      </w:r>
    </w:p>
  </w:endnote>
  <w:endnote w:type="continuationSeparator" w:id="0">
    <w:p w:rsidR="00D52AEA" w:rsidRDefault="00D52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D79" w:rsidRDefault="000C5D79" w:rsidP="000C5D79">
    <w:pPr>
      <w:keepNext/>
      <w:tabs>
        <w:tab w:val="left" w:pos="6014"/>
      </w:tabs>
      <w:autoSpaceDE w:val="0"/>
      <w:ind w:right="49"/>
      <w:rPr>
        <w:rFonts w:ascii="Arial" w:hAnsi="Arial" w:cs="Arial"/>
        <w:sz w:val="16"/>
        <w:szCs w:val="16"/>
        <w:lang w:val="es-CO"/>
      </w:rPr>
    </w:pPr>
    <w:r>
      <w:rPr>
        <w:noProof/>
        <w:lang w:val="es-CO" w:eastAsia="es-CO"/>
      </w:rPr>
      <w:drawing>
        <wp:anchor distT="0" distB="0" distL="114300" distR="114300" simplePos="0" relativeHeight="251667456" behindDoc="1" locked="0" layoutInCell="1" allowOverlap="1">
          <wp:simplePos x="0" y="0"/>
          <wp:positionH relativeFrom="column">
            <wp:posOffset>-86360</wp:posOffset>
          </wp:positionH>
          <wp:positionV relativeFrom="paragraph">
            <wp:posOffset>97790</wp:posOffset>
          </wp:positionV>
          <wp:extent cx="2819400" cy="391160"/>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391160"/>
                  </a:xfrm>
                  <a:prstGeom prst="rect">
                    <a:avLst/>
                  </a:prstGeom>
                  <a:noFill/>
                </pic:spPr>
              </pic:pic>
            </a:graphicData>
          </a:graphic>
          <wp14:sizeRelH relativeFrom="page">
            <wp14:pctWidth>0</wp14:pctWidth>
          </wp14:sizeRelH>
          <wp14:sizeRelV relativeFrom="page">
            <wp14:pctHeight>0</wp14:pctHeight>
          </wp14:sizeRelV>
        </wp:anchor>
      </w:drawing>
    </w:r>
  </w:p>
  <w:p w:rsidR="000C5D79" w:rsidRDefault="000C5D79" w:rsidP="000C5D79">
    <w:pPr>
      <w:keepNext/>
      <w:tabs>
        <w:tab w:val="left" w:pos="360"/>
      </w:tabs>
      <w:autoSpaceDE w:val="0"/>
      <w:ind w:right="-20"/>
      <w:rPr>
        <w:rFonts w:ascii="Arial" w:eastAsia="SimSun" w:hAnsi="Arial" w:cs="Arial"/>
        <w:kern w:val="3"/>
        <w:sz w:val="16"/>
        <w:szCs w:val="16"/>
        <w:lang w:eastAsia="zh-CN" w:bidi="hi-IN"/>
      </w:rPr>
    </w:pPr>
  </w:p>
  <w:p w:rsidR="000C5D79" w:rsidRDefault="000C5D79" w:rsidP="000C5D79">
    <w:pPr>
      <w:keepNext/>
      <w:tabs>
        <w:tab w:val="left" w:pos="360"/>
      </w:tabs>
      <w:autoSpaceDE w:val="0"/>
      <w:ind w:right="-20"/>
      <w:rPr>
        <w:rFonts w:ascii="Arial" w:hAnsi="Arial" w:cs="Arial"/>
        <w:sz w:val="16"/>
        <w:szCs w:val="16"/>
      </w:rPr>
    </w:pPr>
  </w:p>
  <w:p w:rsidR="000C5D79" w:rsidRDefault="000C5D79" w:rsidP="000C5D79">
    <w:pPr>
      <w:keepNext/>
      <w:tabs>
        <w:tab w:val="left" w:pos="360"/>
      </w:tabs>
      <w:autoSpaceDE w:val="0"/>
      <w:ind w:right="-20"/>
      <w:rPr>
        <w:rFonts w:ascii="Arial" w:hAnsi="Arial" w:cs="Arial"/>
        <w:sz w:val="16"/>
        <w:szCs w:val="16"/>
      </w:rPr>
    </w:pPr>
  </w:p>
  <w:p w:rsidR="000C5D79" w:rsidRDefault="000C5D79" w:rsidP="000C5D79">
    <w:pPr>
      <w:keepNext/>
      <w:tabs>
        <w:tab w:val="left" w:pos="360"/>
      </w:tabs>
      <w:autoSpaceDE w:val="0"/>
      <w:ind w:right="-20"/>
      <w:rPr>
        <w:rFonts w:ascii="Arial" w:hAnsi="Arial" w:cs="Arial"/>
        <w:sz w:val="16"/>
        <w:szCs w:val="16"/>
      </w:rPr>
    </w:pPr>
    <w:r>
      <w:rPr>
        <w:rFonts w:ascii="Arial" w:hAnsi="Arial" w:cs="Arial"/>
        <w:sz w:val="16"/>
        <w:szCs w:val="16"/>
        <w:lang w:val="es-MX"/>
      </w:rPr>
      <w:t xml:space="preserve">Calle 100 No.11-00 – Bogotá- Cundinamarca. </w:t>
    </w:r>
  </w:p>
  <w:p w:rsidR="000C5D79" w:rsidRDefault="000C5D79" w:rsidP="000C5D79">
    <w:pPr>
      <w:tabs>
        <w:tab w:val="left" w:pos="360"/>
      </w:tabs>
      <w:autoSpaceDE w:val="0"/>
      <w:ind w:right="-20"/>
      <w:rPr>
        <w:rFonts w:ascii="Arial" w:hAnsi="Arial" w:cs="Arial"/>
      </w:rPr>
    </w:pPr>
    <w:r>
      <w:rPr>
        <w:rFonts w:ascii="Arial" w:hAnsi="Arial" w:cs="Arial"/>
        <w:sz w:val="16"/>
        <w:szCs w:val="16"/>
        <w:lang w:val="es-MX"/>
      </w:rPr>
      <w:t>3508285825</w:t>
    </w:r>
  </w:p>
  <w:p w:rsidR="000C5D79" w:rsidRDefault="000C5D79" w:rsidP="000C5D79">
    <w:pPr>
      <w:tabs>
        <w:tab w:val="left" w:pos="360"/>
        <w:tab w:val="left" w:pos="7445"/>
      </w:tabs>
      <w:autoSpaceDE w:val="0"/>
      <w:ind w:right="-20"/>
      <w:rPr>
        <w:rFonts w:ascii="Arial" w:hAnsi="Arial" w:cs="Arial"/>
        <w:b/>
        <w:sz w:val="16"/>
        <w:szCs w:val="16"/>
        <w:u w:val="single"/>
      </w:rPr>
    </w:pPr>
    <w:r>
      <w:rPr>
        <w:rFonts w:ascii="Arial" w:hAnsi="Arial" w:cs="Arial"/>
        <w:b/>
        <w:sz w:val="16"/>
        <w:szCs w:val="16"/>
        <w:u w:val="single"/>
      </w:rPr>
      <w:t xml:space="preserve">precontractual@liceosejercito.edu.co                       </w:t>
    </w:r>
  </w:p>
  <w:p w:rsidR="000C5D79" w:rsidRDefault="000C5D79" w:rsidP="000C5D79">
    <w:pPr>
      <w:pStyle w:val="Piedepgina"/>
      <w:rPr>
        <w:sz w:val="20"/>
        <w:szCs w:val="20"/>
      </w:rP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AEA" w:rsidRDefault="00D52AEA">
      <w:r>
        <w:separator/>
      </w:r>
    </w:p>
  </w:footnote>
  <w:footnote w:type="continuationSeparator" w:id="0">
    <w:p w:rsidR="00D52AEA" w:rsidRDefault="00D52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10604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8.3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Dw9kxd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D42B37"/>
    <w:multiLevelType w:val="hybridMultilevel"/>
    <w:tmpl w:val="C736E164"/>
    <w:lvl w:ilvl="0" w:tplc="38022936">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0"/>
  </w:num>
  <w:num w:numId="4">
    <w:abstractNumId w:val="4"/>
  </w:num>
  <w:num w:numId="5">
    <w:abstractNumId w:val="8"/>
  </w:num>
  <w:num w:numId="6">
    <w:abstractNumId w:val="0"/>
  </w:num>
  <w:num w:numId="7">
    <w:abstractNumId w:val="5"/>
  </w:num>
  <w:num w:numId="8">
    <w:abstractNumId w:val="12"/>
  </w:num>
  <w:num w:numId="9">
    <w:abstractNumId w:val="9"/>
  </w:num>
  <w:num w:numId="10">
    <w:abstractNumId w:val="1"/>
  </w:num>
  <w:num w:numId="11">
    <w:abstractNumId w:val="6"/>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02224"/>
    <w:rsid w:val="0001079E"/>
    <w:rsid w:val="000200A6"/>
    <w:rsid w:val="00022199"/>
    <w:rsid w:val="00031E1B"/>
    <w:rsid w:val="000521F0"/>
    <w:rsid w:val="000652C5"/>
    <w:rsid w:val="0008236D"/>
    <w:rsid w:val="00087203"/>
    <w:rsid w:val="000A17F9"/>
    <w:rsid w:val="000C5D79"/>
    <w:rsid w:val="000F770E"/>
    <w:rsid w:val="0010138A"/>
    <w:rsid w:val="00121A00"/>
    <w:rsid w:val="00123477"/>
    <w:rsid w:val="00125514"/>
    <w:rsid w:val="001279A6"/>
    <w:rsid w:val="0013248D"/>
    <w:rsid w:val="0013431D"/>
    <w:rsid w:val="00141385"/>
    <w:rsid w:val="0017184D"/>
    <w:rsid w:val="00180B08"/>
    <w:rsid w:val="001B68C7"/>
    <w:rsid w:val="00210F53"/>
    <w:rsid w:val="002343D9"/>
    <w:rsid w:val="002436E4"/>
    <w:rsid w:val="00244AA8"/>
    <w:rsid w:val="00245367"/>
    <w:rsid w:val="00250153"/>
    <w:rsid w:val="0027407B"/>
    <w:rsid w:val="00282B5E"/>
    <w:rsid w:val="00286A0B"/>
    <w:rsid w:val="002D4B22"/>
    <w:rsid w:val="00301FD0"/>
    <w:rsid w:val="00305EA5"/>
    <w:rsid w:val="00320279"/>
    <w:rsid w:val="003251F0"/>
    <w:rsid w:val="003368AE"/>
    <w:rsid w:val="00337940"/>
    <w:rsid w:val="00362175"/>
    <w:rsid w:val="00363849"/>
    <w:rsid w:val="00363AA4"/>
    <w:rsid w:val="003658DB"/>
    <w:rsid w:val="00373435"/>
    <w:rsid w:val="003A0AC0"/>
    <w:rsid w:val="003D163C"/>
    <w:rsid w:val="003D6EE4"/>
    <w:rsid w:val="003E5E14"/>
    <w:rsid w:val="00403E37"/>
    <w:rsid w:val="004044AF"/>
    <w:rsid w:val="00405C08"/>
    <w:rsid w:val="00412149"/>
    <w:rsid w:val="00434408"/>
    <w:rsid w:val="00450BCF"/>
    <w:rsid w:val="004B5E15"/>
    <w:rsid w:val="004C1B48"/>
    <w:rsid w:val="004C45D3"/>
    <w:rsid w:val="004D12D1"/>
    <w:rsid w:val="004F06F6"/>
    <w:rsid w:val="004F1462"/>
    <w:rsid w:val="0052028D"/>
    <w:rsid w:val="005271B8"/>
    <w:rsid w:val="00541CC7"/>
    <w:rsid w:val="00553669"/>
    <w:rsid w:val="0055637D"/>
    <w:rsid w:val="005966E4"/>
    <w:rsid w:val="00596D24"/>
    <w:rsid w:val="005A368E"/>
    <w:rsid w:val="005A525A"/>
    <w:rsid w:val="005B5CAA"/>
    <w:rsid w:val="005C038E"/>
    <w:rsid w:val="005F107C"/>
    <w:rsid w:val="006312A5"/>
    <w:rsid w:val="006359ED"/>
    <w:rsid w:val="00656265"/>
    <w:rsid w:val="00675288"/>
    <w:rsid w:val="006A7336"/>
    <w:rsid w:val="006B3734"/>
    <w:rsid w:val="006C1D61"/>
    <w:rsid w:val="006D2C5A"/>
    <w:rsid w:val="006F11E9"/>
    <w:rsid w:val="00742518"/>
    <w:rsid w:val="00747E94"/>
    <w:rsid w:val="007521D0"/>
    <w:rsid w:val="00781CA8"/>
    <w:rsid w:val="007A6110"/>
    <w:rsid w:val="007C3835"/>
    <w:rsid w:val="007D1CBA"/>
    <w:rsid w:val="007E4F1A"/>
    <w:rsid w:val="00810182"/>
    <w:rsid w:val="00825E79"/>
    <w:rsid w:val="008350AB"/>
    <w:rsid w:val="00852AEE"/>
    <w:rsid w:val="0085331E"/>
    <w:rsid w:val="008607EA"/>
    <w:rsid w:val="008630A4"/>
    <w:rsid w:val="00866AB8"/>
    <w:rsid w:val="00885376"/>
    <w:rsid w:val="00887CB3"/>
    <w:rsid w:val="008A41BE"/>
    <w:rsid w:val="0092015F"/>
    <w:rsid w:val="00921382"/>
    <w:rsid w:val="00932CC4"/>
    <w:rsid w:val="00945B73"/>
    <w:rsid w:val="00947F84"/>
    <w:rsid w:val="00963182"/>
    <w:rsid w:val="009844E5"/>
    <w:rsid w:val="009909C7"/>
    <w:rsid w:val="009B1677"/>
    <w:rsid w:val="009B6177"/>
    <w:rsid w:val="009E67C5"/>
    <w:rsid w:val="00A44BC2"/>
    <w:rsid w:val="00A531F1"/>
    <w:rsid w:val="00A54CC9"/>
    <w:rsid w:val="00A75892"/>
    <w:rsid w:val="00A85059"/>
    <w:rsid w:val="00AC4BA3"/>
    <w:rsid w:val="00AC7A99"/>
    <w:rsid w:val="00B62006"/>
    <w:rsid w:val="00BA57FC"/>
    <w:rsid w:val="00BC5E12"/>
    <w:rsid w:val="00BD5536"/>
    <w:rsid w:val="00C05277"/>
    <w:rsid w:val="00C12451"/>
    <w:rsid w:val="00C12E0E"/>
    <w:rsid w:val="00C16993"/>
    <w:rsid w:val="00C16D39"/>
    <w:rsid w:val="00C22C1E"/>
    <w:rsid w:val="00C44B42"/>
    <w:rsid w:val="00C46935"/>
    <w:rsid w:val="00C5548C"/>
    <w:rsid w:val="00C90C4F"/>
    <w:rsid w:val="00C945EB"/>
    <w:rsid w:val="00CA5D3D"/>
    <w:rsid w:val="00CC2C3E"/>
    <w:rsid w:val="00CC4B32"/>
    <w:rsid w:val="00CE0ADE"/>
    <w:rsid w:val="00CE6918"/>
    <w:rsid w:val="00D01BFA"/>
    <w:rsid w:val="00D52AEA"/>
    <w:rsid w:val="00D63751"/>
    <w:rsid w:val="00DA31B6"/>
    <w:rsid w:val="00DB1325"/>
    <w:rsid w:val="00DC657C"/>
    <w:rsid w:val="00DD495B"/>
    <w:rsid w:val="00DE1E73"/>
    <w:rsid w:val="00E041CD"/>
    <w:rsid w:val="00E13F3B"/>
    <w:rsid w:val="00E26CF0"/>
    <w:rsid w:val="00E4002D"/>
    <w:rsid w:val="00E576A1"/>
    <w:rsid w:val="00E60367"/>
    <w:rsid w:val="00E62711"/>
    <w:rsid w:val="00E84D07"/>
    <w:rsid w:val="00E96B3A"/>
    <w:rsid w:val="00EA6C93"/>
    <w:rsid w:val="00ED2921"/>
    <w:rsid w:val="00EE47F1"/>
    <w:rsid w:val="00EF0013"/>
    <w:rsid w:val="00EF6BA8"/>
    <w:rsid w:val="00F05E4F"/>
    <w:rsid w:val="00F160FF"/>
    <w:rsid w:val="00F41152"/>
    <w:rsid w:val="00F42BFF"/>
    <w:rsid w:val="00F5527D"/>
    <w:rsid w:val="00F956DE"/>
    <w:rsid w:val="00F97BBF"/>
    <w:rsid w:val="00FB3441"/>
    <w:rsid w:val="00FE65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D17277-A53D-48A5-ABEC-4265EE59F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462"/>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qFormat/>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 w:type="character" w:styleId="Hipervnculo">
    <w:name w:val="Hyperlink"/>
    <w:uiPriority w:val="99"/>
    <w:semiHidden/>
    <w:unhideWhenUsed/>
    <w:rsid w:val="000221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2832">
      <w:bodyDiv w:val="1"/>
      <w:marLeft w:val="0"/>
      <w:marRight w:val="0"/>
      <w:marTop w:val="0"/>
      <w:marBottom w:val="0"/>
      <w:divBdr>
        <w:top w:val="none" w:sz="0" w:space="0" w:color="auto"/>
        <w:left w:val="none" w:sz="0" w:space="0" w:color="auto"/>
        <w:bottom w:val="none" w:sz="0" w:space="0" w:color="auto"/>
        <w:right w:val="none" w:sz="0" w:space="0" w:color="auto"/>
      </w:divBdr>
    </w:div>
    <w:div w:id="109979068">
      <w:bodyDiv w:val="1"/>
      <w:marLeft w:val="0"/>
      <w:marRight w:val="0"/>
      <w:marTop w:val="0"/>
      <w:marBottom w:val="0"/>
      <w:divBdr>
        <w:top w:val="none" w:sz="0" w:space="0" w:color="auto"/>
        <w:left w:val="none" w:sz="0" w:space="0" w:color="auto"/>
        <w:bottom w:val="none" w:sz="0" w:space="0" w:color="auto"/>
        <w:right w:val="none" w:sz="0" w:space="0" w:color="auto"/>
      </w:divBdr>
    </w:div>
    <w:div w:id="110826656">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08287286">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18989419">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4519048">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509023543">
      <w:bodyDiv w:val="1"/>
      <w:marLeft w:val="0"/>
      <w:marRight w:val="0"/>
      <w:marTop w:val="0"/>
      <w:marBottom w:val="0"/>
      <w:divBdr>
        <w:top w:val="none" w:sz="0" w:space="0" w:color="auto"/>
        <w:left w:val="none" w:sz="0" w:space="0" w:color="auto"/>
        <w:bottom w:val="none" w:sz="0" w:space="0" w:color="auto"/>
        <w:right w:val="none" w:sz="0" w:space="0" w:color="auto"/>
      </w:divBdr>
    </w:div>
    <w:div w:id="571935165">
      <w:bodyDiv w:val="1"/>
      <w:marLeft w:val="0"/>
      <w:marRight w:val="0"/>
      <w:marTop w:val="0"/>
      <w:marBottom w:val="0"/>
      <w:divBdr>
        <w:top w:val="none" w:sz="0" w:space="0" w:color="auto"/>
        <w:left w:val="none" w:sz="0" w:space="0" w:color="auto"/>
        <w:bottom w:val="none" w:sz="0" w:space="0" w:color="auto"/>
        <w:right w:val="none" w:sz="0" w:space="0" w:color="auto"/>
      </w:divBdr>
    </w:div>
    <w:div w:id="627321688">
      <w:bodyDiv w:val="1"/>
      <w:marLeft w:val="0"/>
      <w:marRight w:val="0"/>
      <w:marTop w:val="0"/>
      <w:marBottom w:val="0"/>
      <w:divBdr>
        <w:top w:val="none" w:sz="0" w:space="0" w:color="auto"/>
        <w:left w:val="none" w:sz="0" w:space="0" w:color="auto"/>
        <w:bottom w:val="none" w:sz="0" w:space="0" w:color="auto"/>
        <w:right w:val="none" w:sz="0" w:space="0" w:color="auto"/>
      </w:divBdr>
    </w:div>
    <w:div w:id="728967282">
      <w:bodyDiv w:val="1"/>
      <w:marLeft w:val="0"/>
      <w:marRight w:val="0"/>
      <w:marTop w:val="0"/>
      <w:marBottom w:val="0"/>
      <w:divBdr>
        <w:top w:val="none" w:sz="0" w:space="0" w:color="auto"/>
        <w:left w:val="none" w:sz="0" w:space="0" w:color="auto"/>
        <w:bottom w:val="none" w:sz="0" w:space="0" w:color="auto"/>
        <w:right w:val="none" w:sz="0" w:space="0" w:color="auto"/>
      </w:divBdr>
    </w:div>
    <w:div w:id="888801823">
      <w:bodyDiv w:val="1"/>
      <w:marLeft w:val="0"/>
      <w:marRight w:val="0"/>
      <w:marTop w:val="0"/>
      <w:marBottom w:val="0"/>
      <w:divBdr>
        <w:top w:val="none" w:sz="0" w:space="0" w:color="auto"/>
        <w:left w:val="none" w:sz="0" w:space="0" w:color="auto"/>
        <w:bottom w:val="none" w:sz="0" w:space="0" w:color="auto"/>
        <w:right w:val="none" w:sz="0" w:space="0" w:color="auto"/>
      </w:divBdr>
    </w:div>
    <w:div w:id="925111467">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05935110">
      <w:bodyDiv w:val="1"/>
      <w:marLeft w:val="0"/>
      <w:marRight w:val="0"/>
      <w:marTop w:val="0"/>
      <w:marBottom w:val="0"/>
      <w:divBdr>
        <w:top w:val="none" w:sz="0" w:space="0" w:color="auto"/>
        <w:left w:val="none" w:sz="0" w:space="0" w:color="auto"/>
        <w:bottom w:val="none" w:sz="0" w:space="0" w:color="auto"/>
        <w:right w:val="none" w:sz="0" w:space="0" w:color="auto"/>
      </w:divBdr>
    </w:div>
    <w:div w:id="1012101858">
      <w:bodyDiv w:val="1"/>
      <w:marLeft w:val="0"/>
      <w:marRight w:val="0"/>
      <w:marTop w:val="0"/>
      <w:marBottom w:val="0"/>
      <w:divBdr>
        <w:top w:val="none" w:sz="0" w:space="0" w:color="auto"/>
        <w:left w:val="none" w:sz="0" w:space="0" w:color="auto"/>
        <w:bottom w:val="none" w:sz="0" w:space="0" w:color="auto"/>
        <w:right w:val="none" w:sz="0" w:space="0" w:color="auto"/>
      </w:divBdr>
    </w:div>
    <w:div w:id="1023826129">
      <w:bodyDiv w:val="1"/>
      <w:marLeft w:val="0"/>
      <w:marRight w:val="0"/>
      <w:marTop w:val="0"/>
      <w:marBottom w:val="0"/>
      <w:divBdr>
        <w:top w:val="none" w:sz="0" w:space="0" w:color="auto"/>
        <w:left w:val="none" w:sz="0" w:space="0" w:color="auto"/>
        <w:bottom w:val="none" w:sz="0" w:space="0" w:color="auto"/>
        <w:right w:val="none" w:sz="0" w:space="0" w:color="auto"/>
      </w:divBdr>
    </w:div>
    <w:div w:id="1071734412">
      <w:bodyDiv w:val="1"/>
      <w:marLeft w:val="0"/>
      <w:marRight w:val="0"/>
      <w:marTop w:val="0"/>
      <w:marBottom w:val="0"/>
      <w:divBdr>
        <w:top w:val="none" w:sz="0" w:space="0" w:color="auto"/>
        <w:left w:val="none" w:sz="0" w:space="0" w:color="auto"/>
        <w:bottom w:val="none" w:sz="0" w:space="0" w:color="auto"/>
        <w:right w:val="none" w:sz="0" w:space="0" w:color="auto"/>
      </w:divBdr>
    </w:div>
    <w:div w:id="1115370547">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75606159">
      <w:bodyDiv w:val="1"/>
      <w:marLeft w:val="0"/>
      <w:marRight w:val="0"/>
      <w:marTop w:val="0"/>
      <w:marBottom w:val="0"/>
      <w:divBdr>
        <w:top w:val="none" w:sz="0" w:space="0" w:color="auto"/>
        <w:left w:val="none" w:sz="0" w:space="0" w:color="auto"/>
        <w:bottom w:val="none" w:sz="0" w:space="0" w:color="auto"/>
        <w:right w:val="none" w:sz="0" w:space="0" w:color="auto"/>
      </w:divBdr>
    </w:div>
    <w:div w:id="1188912450">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608998169">
      <w:bodyDiv w:val="1"/>
      <w:marLeft w:val="0"/>
      <w:marRight w:val="0"/>
      <w:marTop w:val="0"/>
      <w:marBottom w:val="0"/>
      <w:divBdr>
        <w:top w:val="none" w:sz="0" w:space="0" w:color="auto"/>
        <w:left w:val="none" w:sz="0" w:space="0" w:color="auto"/>
        <w:bottom w:val="none" w:sz="0" w:space="0" w:color="auto"/>
        <w:right w:val="none" w:sz="0" w:space="0" w:color="auto"/>
      </w:divBdr>
    </w:div>
    <w:div w:id="1727948355">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865744710">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71551009">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03902-22E0-43A2-B8A0-77BC2CED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3869</Words>
  <Characters>21285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Nati</cp:lastModifiedBy>
  <cp:revision>6</cp:revision>
  <cp:lastPrinted>2019-05-02T19:50:00Z</cp:lastPrinted>
  <dcterms:created xsi:type="dcterms:W3CDTF">2020-08-03T15:33:00Z</dcterms:created>
  <dcterms:modified xsi:type="dcterms:W3CDTF">2020-08-30T20:32:00Z</dcterms:modified>
</cp:coreProperties>
</file>