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6CE01" w14:textId="77777777" w:rsidR="006F536C" w:rsidRDefault="006F536C" w:rsidP="00F65A1E">
      <w:pPr>
        <w:pStyle w:val="Prrafodelista"/>
        <w:tabs>
          <w:tab w:val="left" w:pos="240"/>
        </w:tabs>
        <w:ind w:left="0"/>
        <w:jc w:val="center"/>
        <w:rPr>
          <w:rFonts w:ascii="Tahoma" w:hAnsi="Tahoma" w:cs="Tahoma"/>
          <w:b/>
          <w:lang w:val="pt-PT"/>
        </w:rPr>
      </w:pPr>
      <w:r w:rsidRPr="007601CE">
        <w:rPr>
          <w:rFonts w:ascii="Tahoma" w:hAnsi="Tahoma" w:cs="Tahoma"/>
          <w:b/>
          <w:lang w:val="pt-PT"/>
        </w:rPr>
        <w:t>ANE</w:t>
      </w:r>
      <w:bookmarkStart w:id="0" w:name="_GoBack"/>
      <w:bookmarkEnd w:id="0"/>
      <w:r w:rsidRPr="007601CE">
        <w:rPr>
          <w:rFonts w:ascii="Tahoma" w:hAnsi="Tahoma" w:cs="Tahoma"/>
          <w:b/>
          <w:lang w:val="pt-PT"/>
        </w:rPr>
        <w:t>XO No. 1</w:t>
      </w:r>
    </w:p>
    <w:p w14:paraId="6039F479" w14:textId="77777777" w:rsidR="007601CE" w:rsidRPr="007601CE" w:rsidRDefault="007601CE" w:rsidP="00F65A1E">
      <w:pPr>
        <w:pStyle w:val="Prrafodelista"/>
        <w:tabs>
          <w:tab w:val="left" w:pos="240"/>
        </w:tabs>
        <w:ind w:left="0"/>
        <w:jc w:val="center"/>
        <w:rPr>
          <w:rFonts w:ascii="Tahoma" w:hAnsi="Tahoma" w:cs="Tahoma"/>
          <w:b/>
          <w:lang w:val="pt-PT"/>
        </w:rPr>
      </w:pPr>
    </w:p>
    <w:p w14:paraId="2A64A664" w14:textId="77777777" w:rsidR="006F536C" w:rsidRPr="003F51A9" w:rsidRDefault="006F536C" w:rsidP="006F536C">
      <w:pPr>
        <w:ind w:left="-540" w:firstLine="540"/>
        <w:jc w:val="center"/>
        <w:rPr>
          <w:b/>
          <w:sz w:val="18"/>
        </w:rPr>
      </w:pPr>
      <w:r w:rsidRPr="003F51A9">
        <w:rPr>
          <w:b/>
          <w:sz w:val="18"/>
        </w:rPr>
        <w:t xml:space="preserve">ESPECIFICACIONES TÉCNICAS MÍNIMAS </w:t>
      </w:r>
    </w:p>
    <w:p w14:paraId="72501B66" w14:textId="77777777" w:rsidR="006F536C" w:rsidRPr="003F51A9" w:rsidRDefault="006F536C" w:rsidP="006F536C">
      <w:pPr>
        <w:tabs>
          <w:tab w:val="left" w:pos="-1080"/>
          <w:tab w:val="left" w:pos="0"/>
        </w:tabs>
        <w:jc w:val="both"/>
        <w:rPr>
          <w:rFonts w:eastAsia="MS Mincho"/>
          <w:sz w:val="18"/>
        </w:rPr>
      </w:pPr>
    </w:p>
    <w:p w14:paraId="7F92C095" w14:textId="77777777" w:rsidR="003F0546" w:rsidRPr="003F51A9" w:rsidRDefault="003F0546" w:rsidP="00E03305">
      <w:pPr>
        <w:pStyle w:val="Textoindependiente2"/>
        <w:spacing w:after="0"/>
        <w:rPr>
          <w:b/>
          <w:bCs/>
          <w:sz w:val="18"/>
        </w:rPr>
      </w:pPr>
      <w:r w:rsidRPr="003F51A9">
        <w:rPr>
          <w:b/>
          <w:bCs/>
          <w:sz w:val="18"/>
        </w:rPr>
        <w:t>CUMPLIMIENTO ESPECIFICACIÓN TÉCNICA.</w:t>
      </w:r>
    </w:p>
    <w:p w14:paraId="3BF31E86" w14:textId="77777777" w:rsidR="003F0546" w:rsidRPr="003F51A9" w:rsidRDefault="003F0546" w:rsidP="003F0546">
      <w:pPr>
        <w:tabs>
          <w:tab w:val="left" w:pos="-1080"/>
          <w:tab w:val="left" w:pos="0"/>
        </w:tabs>
        <w:jc w:val="both"/>
        <w:rPr>
          <w:rFonts w:eastAsia="MS Mincho"/>
          <w:b/>
          <w:sz w:val="18"/>
        </w:rPr>
      </w:pPr>
      <w:r w:rsidRPr="003F51A9">
        <w:rPr>
          <w:rFonts w:eastAsia="MS Mincho"/>
          <w:b/>
          <w:sz w:val="18"/>
        </w:rPr>
        <w:t>PROPONENTE   _______________________________________________________________</w:t>
      </w:r>
    </w:p>
    <w:p w14:paraId="78E6C109" w14:textId="77777777" w:rsidR="003F0546" w:rsidRPr="003F51A9" w:rsidRDefault="003F0546" w:rsidP="003F0546">
      <w:pPr>
        <w:tabs>
          <w:tab w:val="left" w:pos="-1080"/>
          <w:tab w:val="left" w:pos="0"/>
        </w:tabs>
        <w:jc w:val="both"/>
        <w:rPr>
          <w:sz w:val="18"/>
        </w:rPr>
      </w:pPr>
      <w:r w:rsidRPr="003F51A9">
        <w:rPr>
          <w:rFonts w:eastAsia="MS Mincho"/>
          <w:sz w:val="18"/>
        </w:rPr>
        <w:t xml:space="preserve">Declaramos bajo nuestra responsabilidad personal, y comprometiendo la responsabilidad </w:t>
      </w:r>
      <w:r w:rsidR="00C538BB" w:rsidRPr="003F51A9">
        <w:rPr>
          <w:rFonts w:eastAsia="MS Mincho"/>
          <w:sz w:val="18"/>
        </w:rPr>
        <w:t>institucional de</w:t>
      </w:r>
      <w:r w:rsidRPr="003F51A9">
        <w:rPr>
          <w:rFonts w:eastAsia="MS Mincho"/>
          <w:sz w:val="18"/>
        </w:rPr>
        <w:t xml:space="preserve"> las personas jurídicas que representamos, </w:t>
      </w:r>
      <w:r w:rsidRPr="003F51A9">
        <w:rPr>
          <w:rFonts w:eastAsia="MS Mincho"/>
          <w:sz w:val="18"/>
          <w:u w:val="single"/>
        </w:rPr>
        <w:t>que cumplimos en su totalidad</w:t>
      </w:r>
      <w:r w:rsidRPr="003F51A9">
        <w:rPr>
          <w:rFonts w:eastAsia="MS Mincho"/>
          <w:sz w:val="18"/>
        </w:rPr>
        <w:t xml:space="preserve"> con las especificaciones técnicas de verificación y de obligatorio cumplimiento</w:t>
      </w:r>
    </w:p>
    <w:p w14:paraId="4788659D" w14:textId="77777777" w:rsidR="003F0546" w:rsidRPr="003F51A9" w:rsidRDefault="003F0546" w:rsidP="003F0546">
      <w:pPr>
        <w:pStyle w:val="Prrafodelista"/>
        <w:tabs>
          <w:tab w:val="left" w:pos="240"/>
        </w:tabs>
        <w:ind w:left="0"/>
        <w:jc w:val="center"/>
        <w:rPr>
          <w:rFonts w:cs="Arial"/>
          <w:b/>
          <w:sz w:val="14"/>
        </w:rPr>
      </w:pPr>
    </w:p>
    <w:p w14:paraId="56AF0EE0" w14:textId="77777777" w:rsidR="003F0546" w:rsidRPr="003F51A9" w:rsidRDefault="003F0546" w:rsidP="003F0546">
      <w:pPr>
        <w:pStyle w:val="Prrafodelista"/>
        <w:tabs>
          <w:tab w:val="left" w:pos="240"/>
        </w:tabs>
        <w:ind w:left="0"/>
        <w:jc w:val="both"/>
        <w:rPr>
          <w:rFonts w:cs="Arial"/>
          <w:b/>
          <w:sz w:val="18"/>
        </w:rPr>
      </w:pPr>
      <w:r w:rsidRPr="003F51A9">
        <w:rPr>
          <w:rFonts w:cs="Arial"/>
          <w:b/>
          <w:sz w:val="18"/>
        </w:rPr>
        <w:t xml:space="preserve">REQUISITOS GENERALES </w:t>
      </w:r>
    </w:p>
    <w:p w14:paraId="14DA9539" w14:textId="77777777" w:rsidR="001D2456" w:rsidRPr="003F51A9" w:rsidRDefault="001D2456" w:rsidP="003F0546">
      <w:pPr>
        <w:pStyle w:val="Prrafodelista"/>
        <w:tabs>
          <w:tab w:val="left" w:pos="240"/>
        </w:tabs>
        <w:ind w:left="0"/>
        <w:jc w:val="both"/>
        <w:rPr>
          <w:rFonts w:cs="Arial"/>
          <w:b/>
          <w:sz w:val="12"/>
        </w:rPr>
      </w:pPr>
    </w:p>
    <w:p w14:paraId="209B6A20" w14:textId="77777777" w:rsidR="003F0546" w:rsidRPr="003F51A9" w:rsidRDefault="003F0546" w:rsidP="003F0546">
      <w:pPr>
        <w:pStyle w:val="Prrafodelista"/>
        <w:ind w:left="142"/>
        <w:jc w:val="both"/>
        <w:rPr>
          <w:rFonts w:cs="Arial"/>
          <w:sz w:val="18"/>
          <w:szCs w:val="22"/>
        </w:rPr>
      </w:pPr>
      <w:r w:rsidRPr="003F51A9">
        <w:rPr>
          <w:rFonts w:cs="Arial"/>
          <w:sz w:val="18"/>
          <w:szCs w:val="22"/>
        </w:rPr>
        <w:t>a.</w:t>
      </w:r>
      <w:r w:rsidRPr="003F51A9">
        <w:rPr>
          <w:rFonts w:cs="Arial"/>
          <w:b/>
          <w:sz w:val="18"/>
          <w:szCs w:val="22"/>
        </w:rPr>
        <w:t xml:space="preserve"> </w:t>
      </w:r>
      <w:r w:rsidRPr="003F51A9">
        <w:rPr>
          <w:rFonts w:cs="Arial"/>
          <w:sz w:val="18"/>
          <w:szCs w:val="22"/>
        </w:rPr>
        <w:t>Las especificaciones técnicas requeridas son de obligatorio cumplimiento, de no hacerlo la propuesta se considerará no apta técnicamente.</w:t>
      </w:r>
    </w:p>
    <w:p w14:paraId="05430CDE" w14:textId="77777777" w:rsidR="00111319" w:rsidRPr="003F51A9" w:rsidRDefault="00111319" w:rsidP="003F0546">
      <w:pPr>
        <w:pStyle w:val="Prrafodelista"/>
        <w:ind w:left="142"/>
        <w:jc w:val="both"/>
        <w:rPr>
          <w:rFonts w:cs="Arial"/>
          <w:sz w:val="12"/>
        </w:rPr>
      </w:pPr>
    </w:p>
    <w:p w14:paraId="78515FCF" w14:textId="77777777" w:rsidR="003F0546" w:rsidRPr="003F51A9" w:rsidRDefault="003F0546" w:rsidP="003F0546">
      <w:pPr>
        <w:pStyle w:val="Textoindependiente"/>
        <w:ind w:left="142"/>
        <w:jc w:val="both"/>
        <w:rPr>
          <w:rFonts w:cs="Arial"/>
          <w:sz w:val="22"/>
        </w:rPr>
      </w:pPr>
      <w:r w:rsidRPr="003F51A9">
        <w:rPr>
          <w:rFonts w:cs="Arial"/>
          <w:sz w:val="18"/>
          <w:szCs w:val="22"/>
          <w:lang w:val="es-CO"/>
        </w:rPr>
        <w:t xml:space="preserve">b. En la </w:t>
      </w:r>
      <w:r w:rsidRPr="003F51A9">
        <w:rPr>
          <w:rFonts w:cs="Arial"/>
          <w:sz w:val="18"/>
          <w:szCs w:val="22"/>
        </w:rPr>
        <w:t>columna CUMPLE/NO CUMPLE, se evaluará las especificaciones técnicas ofertadas por la firma.</w:t>
      </w:r>
    </w:p>
    <w:p w14:paraId="64D58D1F" w14:textId="77777777" w:rsidR="003F0546" w:rsidRPr="003F51A9" w:rsidRDefault="003F0546" w:rsidP="006F536C">
      <w:pPr>
        <w:tabs>
          <w:tab w:val="left" w:pos="-1080"/>
          <w:tab w:val="left" w:pos="0"/>
        </w:tabs>
        <w:jc w:val="both"/>
        <w:rPr>
          <w:rFonts w:eastAsia="MS Mincho"/>
          <w:sz w:val="12"/>
          <w:highlight w:val="yellow"/>
        </w:rPr>
      </w:pPr>
    </w:p>
    <w:p w14:paraId="6F93C117" w14:textId="2E835369" w:rsidR="001D2456" w:rsidRPr="003F51A9" w:rsidRDefault="00675845" w:rsidP="00F65A1E">
      <w:pPr>
        <w:tabs>
          <w:tab w:val="left" w:pos="-1080"/>
          <w:tab w:val="left" w:pos="0"/>
        </w:tabs>
        <w:jc w:val="both"/>
        <w:rPr>
          <w:sz w:val="18"/>
          <w:lang w:eastAsia="es-CO"/>
        </w:rPr>
      </w:pPr>
      <w:r w:rsidRPr="003F51A9">
        <w:rPr>
          <w:sz w:val="18"/>
          <w:lang w:eastAsia="es-CO"/>
        </w:rPr>
        <w:t xml:space="preserve">El Comité Técnico verificará que el oferente para el presente objeto contractual </w:t>
      </w:r>
      <w:r w:rsidR="004E488F" w:rsidRPr="003F51A9">
        <w:rPr>
          <w:sz w:val="18"/>
        </w:rPr>
        <w:t>“</w:t>
      </w:r>
      <w:r w:rsidR="00A86894" w:rsidRPr="003F51A9">
        <w:rPr>
          <w:b/>
          <w:bCs/>
          <w:sz w:val="18"/>
        </w:rPr>
        <w:t>ADQUISICIÓN DE CAMAROTES METÁLICOS Y CÓMODAS BIPERSONALES ELEMENTOS BAJO NORMA TÉCNICA NTMD-0042-A2 Y ESPECIFICACIÓN   TÉCNICA ET- PN - 010 A2 RESPECTIVAMENTE PARA DOTAR UNAS UNIDADES ADSCRITAS AL DEPARTAMENTO DE POLICIA VALLE</w:t>
      </w:r>
      <w:r w:rsidR="00534DB1" w:rsidRPr="003F51A9">
        <w:rPr>
          <w:sz w:val="18"/>
        </w:rPr>
        <w:t>.</w:t>
      </w:r>
      <w:r w:rsidR="004E488F" w:rsidRPr="003F51A9">
        <w:rPr>
          <w:sz w:val="18"/>
        </w:rPr>
        <w:t xml:space="preserve">” </w:t>
      </w:r>
      <w:r w:rsidR="00525DBA" w:rsidRPr="003F51A9">
        <w:rPr>
          <w:sz w:val="18"/>
        </w:rPr>
        <w:t>c</w:t>
      </w:r>
      <w:r w:rsidR="003F0546" w:rsidRPr="003F51A9">
        <w:rPr>
          <w:sz w:val="18"/>
          <w:lang w:eastAsia="es-CO"/>
        </w:rPr>
        <w:t>umpla con las condiciones técnicas mínimas exigidas en el presente estudio de conveniencia y oportunidad así</w:t>
      </w:r>
      <w:r w:rsidR="0037094C" w:rsidRPr="003F51A9">
        <w:rPr>
          <w:sz w:val="18"/>
          <w:lang w:eastAsia="es-CO"/>
        </w:rPr>
        <w:t>:</w:t>
      </w:r>
    </w:p>
    <w:p w14:paraId="12637F9A" w14:textId="77777777" w:rsidR="00703535" w:rsidRPr="003F51A9" w:rsidRDefault="00703535" w:rsidP="00F65A1E">
      <w:pPr>
        <w:tabs>
          <w:tab w:val="left" w:pos="-1080"/>
          <w:tab w:val="left" w:pos="0"/>
        </w:tabs>
        <w:jc w:val="both"/>
        <w:rPr>
          <w:color w:val="000000"/>
          <w:sz w:val="10"/>
          <w:lang w:eastAsia="es-CO"/>
        </w:rPr>
      </w:pPr>
    </w:p>
    <w:p w14:paraId="0E22EE52" w14:textId="77777777" w:rsidR="002B4AC8" w:rsidRPr="003F51A9" w:rsidRDefault="002B4AC8" w:rsidP="0089689D">
      <w:pPr>
        <w:jc w:val="center"/>
        <w:rPr>
          <w:b/>
          <w:sz w:val="18"/>
        </w:rPr>
      </w:pPr>
      <w:r w:rsidRPr="003F51A9">
        <w:rPr>
          <w:b/>
          <w:sz w:val="18"/>
        </w:rPr>
        <w:t>ESPECIFICACIONES TECNICAS MINIMAS</w:t>
      </w:r>
    </w:p>
    <w:p w14:paraId="6AFCD94C" w14:textId="77777777" w:rsidR="00A86894" w:rsidRPr="003F51A9" w:rsidRDefault="00A86894" w:rsidP="00A86894">
      <w:pPr>
        <w:pStyle w:val="Textoindependiente2"/>
        <w:tabs>
          <w:tab w:val="left" w:pos="1980"/>
        </w:tabs>
        <w:spacing w:after="0" w:line="240" w:lineRule="auto"/>
        <w:jc w:val="both"/>
        <w:rPr>
          <w:b/>
          <w:color w:val="FF0000"/>
          <w:sz w:val="14"/>
          <w:szCs w:val="22"/>
        </w:rPr>
      </w:pPr>
    </w:p>
    <w:tbl>
      <w:tblPr>
        <w:tblStyle w:val="Tablaconcuadrcula"/>
        <w:tblW w:w="5075" w:type="pct"/>
        <w:tblLayout w:type="fixed"/>
        <w:tblLook w:val="04A0" w:firstRow="1" w:lastRow="0" w:firstColumn="1" w:lastColumn="0" w:noHBand="0" w:noVBand="1"/>
      </w:tblPr>
      <w:tblGrid>
        <w:gridCol w:w="932"/>
        <w:gridCol w:w="6294"/>
        <w:gridCol w:w="1235"/>
        <w:gridCol w:w="1600"/>
      </w:tblGrid>
      <w:tr w:rsidR="00A86894" w:rsidRPr="003F51A9" w14:paraId="2FAB18D1" w14:textId="77777777" w:rsidTr="00A86894">
        <w:trPr>
          <w:trHeight w:val="20"/>
        </w:trPr>
        <w:tc>
          <w:tcPr>
            <w:tcW w:w="463" w:type="pct"/>
            <w:vAlign w:val="center"/>
          </w:tcPr>
          <w:p w14:paraId="01291620" w14:textId="77777777" w:rsidR="00A86894" w:rsidRPr="003F51A9" w:rsidRDefault="00A86894" w:rsidP="00A86894">
            <w:pPr>
              <w:jc w:val="center"/>
              <w:rPr>
                <w:sz w:val="18"/>
                <w:szCs w:val="18"/>
              </w:rPr>
            </w:pPr>
            <w:r w:rsidRPr="003F51A9">
              <w:rPr>
                <w:b/>
                <w:sz w:val="18"/>
                <w:szCs w:val="18"/>
              </w:rPr>
              <w:t>ITEM</w:t>
            </w:r>
          </w:p>
        </w:tc>
        <w:tc>
          <w:tcPr>
            <w:tcW w:w="3128" w:type="pct"/>
            <w:vAlign w:val="center"/>
          </w:tcPr>
          <w:p w14:paraId="2042711D" w14:textId="77777777" w:rsidR="00A86894" w:rsidRPr="003F51A9" w:rsidRDefault="00A86894" w:rsidP="00A86894">
            <w:pPr>
              <w:jc w:val="center"/>
              <w:rPr>
                <w:b/>
                <w:bCs/>
                <w:sz w:val="18"/>
                <w:szCs w:val="18"/>
              </w:rPr>
            </w:pPr>
            <w:r w:rsidRPr="003F51A9">
              <w:rPr>
                <w:rFonts w:eastAsia="Calibri"/>
                <w:b/>
                <w:sz w:val="18"/>
                <w:szCs w:val="18"/>
              </w:rPr>
              <w:t>CONDICIONES TECNICAS MÍNIMAS HABILITABLES</w:t>
            </w:r>
          </w:p>
        </w:tc>
        <w:tc>
          <w:tcPr>
            <w:tcW w:w="614" w:type="pct"/>
            <w:vAlign w:val="center"/>
          </w:tcPr>
          <w:p w14:paraId="2FFA34D0" w14:textId="77777777" w:rsidR="00A86894" w:rsidRPr="003F51A9" w:rsidRDefault="00A86894" w:rsidP="00A86894">
            <w:pPr>
              <w:jc w:val="center"/>
              <w:rPr>
                <w:b/>
                <w:bCs/>
                <w:sz w:val="18"/>
                <w:szCs w:val="18"/>
              </w:rPr>
            </w:pPr>
            <w:r w:rsidRPr="003F51A9">
              <w:rPr>
                <w:b/>
                <w:bCs/>
                <w:sz w:val="18"/>
                <w:szCs w:val="18"/>
              </w:rPr>
              <w:t>CUMPLE</w:t>
            </w:r>
          </w:p>
        </w:tc>
        <w:tc>
          <w:tcPr>
            <w:tcW w:w="795" w:type="pct"/>
            <w:vAlign w:val="center"/>
          </w:tcPr>
          <w:p w14:paraId="2CC8D549" w14:textId="77777777" w:rsidR="00A86894" w:rsidRPr="003F51A9" w:rsidRDefault="00A86894" w:rsidP="00A86894">
            <w:pPr>
              <w:jc w:val="center"/>
              <w:rPr>
                <w:b/>
                <w:bCs/>
                <w:sz w:val="18"/>
                <w:szCs w:val="18"/>
              </w:rPr>
            </w:pPr>
            <w:r w:rsidRPr="003F51A9">
              <w:rPr>
                <w:b/>
                <w:bCs/>
                <w:sz w:val="18"/>
                <w:szCs w:val="18"/>
              </w:rPr>
              <w:t>NO CUMPLE</w:t>
            </w:r>
          </w:p>
        </w:tc>
      </w:tr>
      <w:tr w:rsidR="00A86894" w:rsidRPr="003F51A9" w14:paraId="24E65B22" w14:textId="77777777" w:rsidTr="00A86894">
        <w:trPr>
          <w:trHeight w:val="20"/>
        </w:trPr>
        <w:tc>
          <w:tcPr>
            <w:tcW w:w="463" w:type="pct"/>
            <w:vAlign w:val="center"/>
          </w:tcPr>
          <w:p w14:paraId="51E3CA1A" w14:textId="77777777" w:rsidR="00A86894" w:rsidRPr="003F51A9" w:rsidRDefault="00A86894" w:rsidP="00A86894">
            <w:pPr>
              <w:jc w:val="center"/>
              <w:rPr>
                <w:b/>
                <w:sz w:val="18"/>
                <w:szCs w:val="18"/>
              </w:rPr>
            </w:pPr>
            <w:r w:rsidRPr="003F51A9">
              <w:rPr>
                <w:b/>
                <w:sz w:val="18"/>
                <w:szCs w:val="18"/>
              </w:rPr>
              <w:t>1</w:t>
            </w:r>
          </w:p>
        </w:tc>
        <w:tc>
          <w:tcPr>
            <w:tcW w:w="3128" w:type="pct"/>
            <w:vAlign w:val="center"/>
          </w:tcPr>
          <w:p w14:paraId="2ACD242C" w14:textId="77777777" w:rsidR="00A86894" w:rsidRPr="003F51A9" w:rsidRDefault="00A86894" w:rsidP="00A86894">
            <w:pPr>
              <w:jc w:val="center"/>
              <w:rPr>
                <w:sz w:val="18"/>
                <w:szCs w:val="18"/>
              </w:rPr>
            </w:pPr>
            <w:r w:rsidRPr="003F51A9">
              <w:rPr>
                <w:sz w:val="18"/>
                <w:szCs w:val="18"/>
              </w:rPr>
              <w:t xml:space="preserve">MUEBLES CAMAROTES METÁLICOS CON TABLA  </w:t>
            </w:r>
          </w:p>
          <w:p w14:paraId="1AF16A2D" w14:textId="77777777" w:rsidR="00A86894" w:rsidRPr="003F51A9" w:rsidRDefault="00A86894" w:rsidP="00A86894">
            <w:pPr>
              <w:jc w:val="center"/>
              <w:rPr>
                <w:b/>
                <w:sz w:val="18"/>
                <w:szCs w:val="18"/>
              </w:rPr>
            </w:pPr>
            <w:r w:rsidRPr="003F51A9">
              <w:rPr>
                <w:sz w:val="18"/>
                <w:szCs w:val="18"/>
              </w:rPr>
              <w:t xml:space="preserve">NORMA TÉCNICA </w:t>
            </w:r>
            <w:r w:rsidRPr="003F51A9">
              <w:rPr>
                <w:b/>
                <w:sz w:val="18"/>
                <w:szCs w:val="18"/>
              </w:rPr>
              <w:t>NTMD-0042-A2.</w:t>
            </w:r>
          </w:p>
          <w:p w14:paraId="3A83110C" w14:textId="77777777" w:rsidR="00A86894" w:rsidRPr="003F51A9" w:rsidRDefault="00A86894" w:rsidP="00A86894">
            <w:pPr>
              <w:jc w:val="center"/>
              <w:rPr>
                <w:b/>
                <w:sz w:val="18"/>
                <w:szCs w:val="18"/>
              </w:rPr>
            </w:pPr>
          </w:p>
          <w:p w14:paraId="5131C4E3" w14:textId="77777777" w:rsidR="00A86894" w:rsidRPr="003F51A9" w:rsidRDefault="00A86894" w:rsidP="00A86894">
            <w:pPr>
              <w:jc w:val="center"/>
              <w:rPr>
                <w:b/>
                <w:sz w:val="18"/>
                <w:szCs w:val="18"/>
              </w:rPr>
            </w:pPr>
            <w:r w:rsidRPr="003F51A9">
              <w:rPr>
                <w:noProof/>
                <w:sz w:val="18"/>
                <w:szCs w:val="18"/>
                <w:lang w:val="es-MX" w:eastAsia="es-MX"/>
              </w:rPr>
              <w:drawing>
                <wp:inline distT="0" distB="0" distL="0" distR="0" wp14:anchorId="3B0ACCD6" wp14:editId="4D55A849">
                  <wp:extent cx="1695450" cy="990403"/>
                  <wp:effectExtent l="0" t="0" r="0" b="63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E460B7.tmp"/>
                          <pic:cNvPicPr/>
                        </pic:nvPicPr>
                        <pic:blipFill rotWithShape="1">
                          <a:blip r:embed="rId8" cstate="print">
                            <a:extLst>
                              <a:ext uri="{28A0092B-C50C-407E-A947-70E740481C1C}">
                                <a14:useLocalDpi xmlns:a14="http://schemas.microsoft.com/office/drawing/2010/main" val="0"/>
                              </a:ext>
                            </a:extLst>
                          </a:blip>
                          <a:srcRect l="6031" t="19726" r="51361" b="22557"/>
                          <a:stretch/>
                        </pic:blipFill>
                        <pic:spPr bwMode="auto">
                          <a:xfrm>
                            <a:off x="0" y="0"/>
                            <a:ext cx="1711986" cy="1000062"/>
                          </a:xfrm>
                          <a:prstGeom prst="rect">
                            <a:avLst/>
                          </a:prstGeom>
                          <a:ln>
                            <a:noFill/>
                          </a:ln>
                          <a:extLst>
                            <a:ext uri="{53640926-AAD7-44D8-BBD7-CCE9431645EC}">
                              <a14:shadowObscured xmlns:a14="http://schemas.microsoft.com/office/drawing/2010/main"/>
                            </a:ext>
                          </a:extLst>
                        </pic:spPr>
                      </pic:pic>
                    </a:graphicData>
                  </a:graphic>
                </wp:inline>
              </w:drawing>
            </w:r>
          </w:p>
          <w:p w14:paraId="7D5B15E6" w14:textId="77777777" w:rsidR="00A86894" w:rsidRPr="003F51A9" w:rsidRDefault="00A86894" w:rsidP="00A86894">
            <w:pPr>
              <w:jc w:val="center"/>
              <w:rPr>
                <w:b/>
                <w:sz w:val="18"/>
                <w:szCs w:val="18"/>
              </w:rPr>
            </w:pPr>
          </w:p>
          <w:p w14:paraId="2A6405CD" w14:textId="77777777" w:rsidR="00A86894" w:rsidRPr="003F51A9" w:rsidRDefault="00636860" w:rsidP="00A86894">
            <w:pPr>
              <w:jc w:val="center"/>
              <w:rPr>
                <w:sz w:val="18"/>
                <w:szCs w:val="18"/>
              </w:rPr>
            </w:pPr>
            <w:hyperlink r:id="rId9" w:history="1">
              <w:r w:rsidR="00A86894" w:rsidRPr="003F51A9">
                <w:rPr>
                  <w:rStyle w:val="Hipervnculo"/>
                  <w:color w:val="auto"/>
                  <w:sz w:val="18"/>
                  <w:szCs w:val="18"/>
                </w:rPr>
                <w:t>https://www.mindefensa.gov.co/irj/go/km/docs/Mindefensa/Documentos/descargas2/normas_tecnicas/normas/AREA%20DE%20INTENDENCIA/EQUIPO%20DE%20ALOJAMIENTO/NTMD-0042-A2.pdf</w:t>
              </w:r>
            </w:hyperlink>
          </w:p>
          <w:p w14:paraId="5A3F5D04" w14:textId="77777777" w:rsidR="00A86894" w:rsidRPr="003F51A9" w:rsidRDefault="00A86894" w:rsidP="00A86894">
            <w:pPr>
              <w:jc w:val="center"/>
              <w:rPr>
                <w:b/>
                <w:sz w:val="18"/>
                <w:szCs w:val="18"/>
              </w:rPr>
            </w:pPr>
          </w:p>
        </w:tc>
        <w:tc>
          <w:tcPr>
            <w:tcW w:w="614" w:type="pct"/>
          </w:tcPr>
          <w:p w14:paraId="4BE05099" w14:textId="77777777" w:rsidR="00A86894" w:rsidRPr="003F51A9" w:rsidRDefault="00A86894" w:rsidP="00A86894">
            <w:pPr>
              <w:rPr>
                <w:sz w:val="18"/>
                <w:szCs w:val="18"/>
              </w:rPr>
            </w:pPr>
          </w:p>
        </w:tc>
        <w:tc>
          <w:tcPr>
            <w:tcW w:w="795" w:type="pct"/>
          </w:tcPr>
          <w:p w14:paraId="7780D7DE" w14:textId="77777777" w:rsidR="00A86894" w:rsidRPr="003F51A9" w:rsidRDefault="00A86894" w:rsidP="00A86894">
            <w:pPr>
              <w:rPr>
                <w:sz w:val="18"/>
                <w:szCs w:val="18"/>
              </w:rPr>
            </w:pPr>
          </w:p>
        </w:tc>
      </w:tr>
      <w:tr w:rsidR="00A86894" w:rsidRPr="003F51A9" w14:paraId="45E9A1DD" w14:textId="77777777" w:rsidTr="00A86894">
        <w:trPr>
          <w:trHeight w:val="20"/>
        </w:trPr>
        <w:tc>
          <w:tcPr>
            <w:tcW w:w="463" w:type="pct"/>
            <w:vAlign w:val="center"/>
          </w:tcPr>
          <w:p w14:paraId="3442E804" w14:textId="77777777" w:rsidR="00A86894" w:rsidRPr="003F51A9" w:rsidRDefault="00A86894" w:rsidP="00A86894">
            <w:pPr>
              <w:jc w:val="center"/>
              <w:rPr>
                <w:b/>
                <w:sz w:val="18"/>
                <w:szCs w:val="18"/>
              </w:rPr>
            </w:pPr>
            <w:r w:rsidRPr="003F51A9">
              <w:rPr>
                <w:b/>
                <w:sz w:val="18"/>
                <w:szCs w:val="18"/>
              </w:rPr>
              <w:t>2</w:t>
            </w:r>
          </w:p>
        </w:tc>
        <w:tc>
          <w:tcPr>
            <w:tcW w:w="3128" w:type="pct"/>
            <w:vAlign w:val="center"/>
          </w:tcPr>
          <w:p w14:paraId="05CBB1EE" w14:textId="77777777" w:rsidR="00A86894" w:rsidRPr="003F51A9" w:rsidRDefault="00A86894" w:rsidP="00A86894">
            <w:pPr>
              <w:jc w:val="center"/>
              <w:rPr>
                <w:sz w:val="18"/>
                <w:szCs w:val="18"/>
              </w:rPr>
            </w:pPr>
            <w:r w:rsidRPr="003F51A9">
              <w:rPr>
                <w:sz w:val="18"/>
                <w:szCs w:val="18"/>
              </w:rPr>
              <w:t>CÓMODAS BIPERSONALES METÁLICAS</w:t>
            </w:r>
          </w:p>
          <w:p w14:paraId="7275AE15" w14:textId="77777777" w:rsidR="00A86894" w:rsidRPr="003F51A9" w:rsidRDefault="00A86894" w:rsidP="00A86894">
            <w:pPr>
              <w:jc w:val="center"/>
              <w:rPr>
                <w:b/>
                <w:sz w:val="18"/>
                <w:szCs w:val="18"/>
              </w:rPr>
            </w:pPr>
            <w:r w:rsidRPr="003F51A9">
              <w:rPr>
                <w:sz w:val="18"/>
                <w:szCs w:val="18"/>
              </w:rPr>
              <w:t>ESPECIFICACIÓN TÉCNICA ET- PN - 010 A2.</w:t>
            </w:r>
          </w:p>
          <w:p w14:paraId="27A4456E" w14:textId="77777777" w:rsidR="00A86894" w:rsidRPr="003F51A9" w:rsidRDefault="00A86894" w:rsidP="00A86894">
            <w:pPr>
              <w:jc w:val="center"/>
              <w:rPr>
                <w:b/>
                <w:sz w:val="18"/>
                <w:szCs w:val="18"/>
              </w:rPr>
            </w:pPr>
            <w:r w:rsidRPr="003F51A9">
              <w:rPr>
                <w:noProof/>
                <w:sz w:val="18"/>
                <w:szCs w:val="18"/>
                <w:lang w:val="es-MX" w:eastAsia="es-MX"/>
              </w:rPr>
              <w:drawing>
                <wp:inline distT="0" distB="0" distL="0" distR="0" wp14:anchorId="2A3695CA" wp14:editId="1C9ABB5F">
                  <wp:extent cx="1447800" cy="1200150"/>
                  <wp:effectExtent l="0" t="0" r="0" b="0"/>
                  <wp:docPr id="27" name="11 Imagen"/>
                  <wp:cNvGraphicFramePr/>
                  <a:graphic xmlns:a="http://schemas.openxmlformats.org/drawingml/2006/main">
                    <a:graphicData uri="http://schemas.openxmlformats.org/drawingml/2006/picture">
                      <pic:pic xmlns:pic="http://schemas.openxmlformats.org/drawingml/2006/picture">
                        <pic:nvPicPr>
                          <pic:cNvPr id="27" name="11 Imagen"/>
                          <pic:cNvPicPr/>
                        </pic:nvPicPr>
                        <pic:blipFill>
                          <a:blip r:embed="rId10" cstate="print">
                            <a:extLst>
                              <a:ext uri="{28A0092B-C50C-407E-A947-70E740481C1C}">
                                <a14:useLocalDpi xmlns:a14="http://schemas.microsoft.com/office/drawing/2010/main" val="0"/>
                              </a:ext>
                            </a:extLst>
                          </a:blip>
                          <a:srcRect l="15580" r="23253"/>
                          <a:stretch>
                            <a:fillRect/>
                          </a:stretch>
                        </pic:blipFill>
                        <pic:spPr bwMode="auto">
                          <a:xfrm>
                            <a:off x="0" y="0"/>
                            <a:ext cx="1452768" cy="1204268"/>
                          </a:xfrm>
                          <a:prstGeom prst="rect">
                            <a:avLst/>
                          </a:prstGeom>
                          <a:noFill/>
                          <a:ln w="9525">
                            <a:noFill/>
                            <a:miter lim="800000"/>
                            <a:headEnd/>
                            <a:tailEnd/>
                          </a:ln>
                        </pic:spPr>
                      </pic:pic>
                    </a:graphicData>
                  </a:graphic>
                </wp:inline>
              </w:drawing>
            </w:r>
          </w:p>
          <w:p w14:paraId="640852B8" w14:textId="77777777" w:rsidR="00A86894" w:rsidRPr="003F51A9" w:rsidRDefault="00A86894" w:rsidP="00A86894">
            <w:pPr>
              <w:jc w:val="center"/>
              <w:rPr>
                <w:b/>
                <w:sz w:val="18"/>
                <w:szCs w:val="18"/>
              </w:rPr>
            </w:pPr>
          </w:p>
          <w:p w14:paraId="2E5A3ACE" w14:textId="77777777" w:rsidR="00A86894" w:rsidRPr="003F51A9" w:rsidRDefault="00636860" w:rsidP="00A86894">
            <w:pPr>
              <w:jc w:val="center"/>
              <w:rPr>
                <w:b/>
                <w:sz w:val="18"/>
                <w:szCs w:val="18"/>
              </w:rPr>
            </w:pPr>
            <w:hyperlink r:id="rId11" w:history="1">
              <w:r w:rsidR="00A86894" w:rsidRPr="003F51A9">
                <w:rPr>
                  <w:rStyle w:val="Hipervnculo"/>
                  <w:color w:val="auto"/>
                  <w:sz w:val="18"/>
                  <w:szCs w:val="18"/>
                </w:rPr>
                <w:t>https://www.policia.gov.co/sites/default/files/descargables/et-_pn_-_010_a2-comodas-personales.pdf</w:t>
              </w:r>
            </w:hyperlink>
          </w:p>
          <w:p w14:paraId="568EC222" w14:textId="77777777" w:rsidR="00A86894" w:rsidRPr="003F51A9" w:rsidRDefault="00A86894" w:rsidP="00A86894">
            <w:pPr>
              <w:rPr>
                <w:b/>
                <w:sz w:val="18"/>
                <w:szCs w:val="18"/>
              </w:rPr>
            </w:pPr>
          </w:p>
        </w:tc>
        <w:tc>
          <w:tcPr>
            <w:tcW w:w="614" w:type="pct"/>
          </w:tcPr>
          <w:p w14:paraId="3DBA6F43" w14:textId="77777777" w:rsidR="00A86894" w:rsidRPr="003F51A9" w:rsidRDefault="00A86894" w:rsidP="00A86894">
            <w:pPr>
              <w:rPr>
                <w:sz w:val="18"/>
                <w:szCs w:val="18"/>
              </w:rPr>
            </w:pPr>
          </w:p>
        </w:tc>
        <w:tc>
          <w:tcPr>
            <w:tcW w:w="795" w:type="pct"/>
          </w:tcPr>
          <w:p w14:paraId="344B402C" w14:textId="77777777" w:rsidR="00A86894" w:rsidRPr="003F51A9" w:rsidRDefault="00A86894" w:rsidP="00A86894">
            <w:pPr>
              <w:rPr>
                <w:sz w:val="18"/>
                <w:szCs w:val="18"/>
              </w:rPr>
            </w:pPr>
          </w:p>
        </w:tc>
      </w:tr>
    </w:tbl>
    <w:p w14:paraId="4D70D7D4" w14:textId="77777777" w:rsidR="00A86894" w:rsidRPr="00A86894" w:rsidRDefault="00A86894" w:rsidP="00A86894">
      <w:pPr>
        <w:pStyle w:val="Textoindependiente2"/>
        <w:tabs>
          <w:tab w:val="left" w:pos="1980"/>
        </w:tabs>
        <w:spacing w:after="0" w:line="240" w:lineRule="auto"/>
        <w:jc w:val="both"/>
        <w:rPr>
          <w:b/>
          <w:color w:val="FF0000"/>
          <w:sz w:val="22"/>
          <w:szCs w:val="22"/>
        </w:rPr>
      </w:pPr>
    </w:p>
    <w:p w14:paraId="7D14D187" w14:textId="77777777" w:rsidR="00A86894" w:rsidRDefault="00A86894" w:rsidP="00A86894">
      <w:pPr>
        <w:jc w:val="center"/>
        <w:rPr>
          <w:b/>
          <w:sz w:val="18"/>
          <w:szCs w:val="22"/>
        </w:rPr>
      </w:pPr>
      <w:r w:rsidRPr="003F51A9">
        <w:rPr>
          <w:b/>
          <w:sz w:val="18"/>
          <w:szCs w:val="22"/>
        </w:rPr>
        <w:lastRenderedPageBreak/>
        <w:t>CONDICIONES TECNICAS MÍNIMAS ADICIONALES</w:t>
      </w:r>
    </w:p>
    <w:p w14:paraId="6E257551" w14:textId="77777777" w:rsidR="003F51A9" w:rsidRDefault="003F51A9" w:rsidP="00A86894">
      <w:pPr>
        <w:jc w:val="center"/>
        <w:rPr>
          <w:b/>
          <w:sz w:val="18"/>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6179"/>
        <w:gridCol w:w="1471"/>
        <w:gridCol w:w="1459"/>
      </w:tblGrid>
      <w:tr w:rsidR="003F51A9" w:rsidRPr="003F51A9" w14:paraId="75ACF253" w14:textId="77777777" w:rsidTr="00503B68">
        <w:tc>
          <w:tcPr>
            <w:tcW w:w="405" w:type="pct"/>
            <w:shd w:val="clear" w:color="auto" w:fill="auto"/>
            <w:vAlign w:val="center"/>
          </w:tcPr>
          <w:p w14:paraId="63526703"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ITEM</w:t>
            </w:r>
          </w:p>
        </w:tc>
        <w:tc>
          <w:tcPr>
            <w:tcW w:w="3117" w:type="pct"/>
            <w:shd w:val="clear" w:color="auto" w:fill="auto"/>
            <w:vAlign w:val="center"/>
          </w:tcPr>
          <w:p w14:paraId="6B46D526" w14:textId="77777777" w:rsidR="003F51A9" w:rsidRPr="003F51A9" w:rsidRDefault="003F51A9" w:rsidP="00503B68">
            <w:pPr>
              <w:pStyle w:val="Prrafodelista"/>
              <w:tabs>
                <w:tab w:val="left" w:pos="240"/>
              </w:tabs>
              <w:ind w:left="0"/>
              <w:jc w:val="center"/>
              <w:rPr>
                <w:rFonts w:cs="Arial"/>
                <w:b/>
                <w:sz w:val="18"/>
                <w:szCs w:val="18"/>
              </w:rPr>
            </w:pPr>
            <w:r w:rsidRPr="003F51A9">
              <w:rPr>
                <w:rFonts w:cs="Arial"/>
                <w:b/>
                <w:sz w:val="18"/>
                <w:szCs w:val="18"/>
              </w:rPr>
              <w:t>OTRAS  CONDICIONES MINIMAS REQUERIDAS</w:t>
            </w:r>
          </w:p>
        </w:tc>
        <w:tc>
          <w:tcPr>
            <w:tcW w:w="742" w:type="pct"/>
            <w:shd w:val="clear" w:color="auto" w:fill="auto"/>
          </w:tcPr>
          <w:p w14:paraId="176C04B3" w14:textId="77777777" w:rsidR="003F51A9" w:rsidRPr="003F51A9" w:rsidRDefault="003F51A9" w:rsidP="00503B68">
            <w:pPr>
              <w:pStyle w:val="Prrafodelista"/>
              <w:tabs>
                <w:tab w:val="left" w:pos="240"/>
              </w:tabs>
              <w:ind w:left="0"/>
              <w:jc w:val="center"/>
              <w:rPr>
                <w:rFonts w:cs="Arial"/>
                <w:b/>
                <w:sz w:val="18"/>
                <w:szCs w:val="18"/>
              </w:rPr>
            </w:pPr>
            <w:r w:rsidRPr="003F51A9">
              <w:rPr>
                <w:rFonts w:cs="Arial"/>
                <w:b/>
                <w:sz w:val="18"/>
                <w:szCs w:val="18"/>
              </w:rPr>
              <w:t xml:space="preserve">CUMPLE </w:t>
            </w:r>
          </w:p>
        </w:tc>
        <w:tc>
          <w:tcPr>
            <w:tcW w:w="736" w:type="pct"/>
            <w:shd w:val="clear" w:color="auto" w:fill="auto"/>
            <w:vAlign w:val="center"/>
          </w:tcPr>
          <w:p w14:paraId="25FCFE1A" w14:textId="77777777" w:rsidR="003F51A9" w:rsidRPr="003F51A9" w:rsidRDefault="003F51A9" w:rsidP="00503B68">
            <w:pPr>
              <w:pStyle w:val="Prrafodelista"/>
              <w:tabs>
                <w:tab w:val="left" w:pos="240"/>
              </w:tabs>
              <w:ind w:left="0"/>
              <w:jc w:val="center"/>
              <w:rPr>
                <w:rFonts w:cs="Arial"/>
                <w:b/>
                <w:sz w:val="18"/>
                <w:szCs w:val="18"/>
              </w:rPr>
            </w:pPr>
            <w:r w:rsidRPr="003F51A9">
              <w:rPr>
                <w:rFonts w:cs="Arial"/>
                <w:b/>
                <w:sz w:val="18"/>
                <w:szCs w:val="18"/>
              </w:rPr>
              <w:t xml:space="preserve">NO CUMPLE </w:t>
            </w:r>
          </w:p>
        </w:tc>
      </w:tr>
      <w:tr w:rsidR="003F51A9" w:rsidRPr="003F51A9" w14:paraId="7545A675" w14:textId="77777777" w:rsidTr="00503B68">
        <w:tc>
          <w:tcPr>
            <w:tcW w:w="405" w:type="pct"/>
            <w:vAlign w:val="center"/>
          </w:tcPr>
          <w:p w14:paraId="06D953EA" w14:textId="77777777" w:rsidR="003F51A9" w:rsidRPr="003F51A9" w:rsidRDefault="003F51A9" w:rsidP="00503B68">
            <w:pPr>
              <w:pStyle w:val="Prrafodelista"/>
              <w:tabs>
                <w:tab w:val="left" w:pos="240"/>
              </w:tabs>
              <w:ind w:left="0"/>
              <w:jc w:val="center"/>
              <w:rPr>
                <w:rFonts w:cs="Arial"/>
                <w:b/>
                <w:sz w:val="18"/>
                <w:szCs w:val="18"/>
                <w:highlight w:val="yellow"/>
                <w:lang w:val="es-ES"/>
              </w:rPr>
            </w:pPr>
            <w:r w:rsidRPr="003F51A9">
              <w:rPr>
                <w:rFonts w:cs="Arial"/>
                <w:b/>
                <w:sz w:val="18"/>
                <w:szCs w:val="18"/>
                <w:lang w:val="es-ES"/>
              </w:rPr>
              <w:t>1</w:t>
            </w:r>
          </w:p>
        </w:tc>
        <w:tc>
          <w:tcPr>
            <w:tcW w:w="3117" w:type="pct"/>
            <w:vAlign w:val="center"/>
          </w:tcPr>
          <w:p w14:paraId="5A74F1ED" w14:textId="77777777" w:rsidR="003F51A9" w:rsidRPr="003F51A9" w:rsidRDefault="003F51A9" w:rsidP="00503B68">
            <w:pPr>
              <w:pStyle w:val="Prrafodelista"/>
              <w:tabs>
                <w:tab w:val="left" w:pos="240"/>
              </w:tabs>
              <w:ind w:left="0"/>
              <w:jc w:val="both"/>
              <w:rPr>
                <w:rFonts w:eastAsia="Calibri" w:cs="Arial"/>
                <w:sz w:val="18"/>
                <w:szCs w:val="18"/>
                <w:lang w:val="es-ES"/>
              </w:rPr>
            </w:pPr>
            <w:r w:rsidRPr="003F51A9">
              <w:rPr>
                <w:rFonts w:eastAsia="Calibri" w:cs="Arial"/>
                <w:sz w:val="18"/>
                <w:szCs w:val="18"/>
                <w:lang w:val="es-ES"/>
              </w:rPr>
              <w:t xml:space="preserve">El oferente deberá </w:t>
            </w:r>
            <w:r w:rsidRPr="003F51A9">
              <w:rPr>
                <w:rFonts w:eastAsia="Calibri" w:cs="Arial"/>
                <w:b/>
                <w:sz w:val="18"/>
                <w:szCs w:val="18"/>
                <w:u w:val="single"/>
                <w:lang w:val="es-ES"/>
              </w:rPr>
              <w:t>certificar por escrito</w:t>
            </w:r>
            <w:r w:rsidRPr="003F51A9">
              <w:rPr>
                <w:rFonts w:eastAsia="Calibri" w:cs="Arial"/>
                <w:sz w:val="18"/>
                <w:szCs w:val="18"/>
                <w:lang w:val="es-ES"/>
              </w:rPr>
              <w:t xml:space="preserve"> que todos y cada uno de los elementos a entregar serán absolutamente nuevos, fabricados con material de óptima calidad, con excelente presentación, lo cual podrá ser constatado por la Policía Nacional. </w:t>
            </w:r>
          </w:p>
        </w:tc>
        <w:tc>
          <w:tcPr>
            <w:tcW w:w="742" w:type="pct"/>
          </w:tcPr>
          <w:p w14:paraId="5371FA99"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56A78FD4"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5D1DFA47" w14:textId="77777777" w:rsidTr="00503B68">
        <w:tc>
          <w:tcPr>
            <w:tcW w:w="405" w:type="pct"/>
            <w:vAlign w:val="center"/>
          </w:tcPr>
          <w:p w14:paraId="0C0FCCAB"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2</w:t>
            </w:r>
          </w:p>
        </w:tc>
        <w:tc>
          <w:tcPr>
            <w:tcW w:w="3117" w:type="pct"/>
            <w:vAlign w:val="center"/>
          </w:tcPr>
          <w:p w14:paraId="552B80D4" w14:textId="77777777" w:rsidR="003F51A9" w:rsidRPr="003F51A9" w:rsidRDefault="003F51A9" w:rsidP="00503B68">
            <w:pPr>
              <w:pStyle w:val="Prrafodelista"/>
              <w:tabs>
                <w:tab w:val="left" w:pos="240"/>
              </w:tabs>
              <w:ind w:left="0"/>
              <w:jc w:val="both"/>
              <w:rPr>
                <w:rFonts w:eastAsia="Calibri" w:cs="Arial"/>
                <w:sz w:val="18"/>
                <w:szCs w:val="18"/>
                <w:lang w:val="es-ES"/>
              </w:rPr>
            </w:pPr>
            <w:r w:rsidRPr="003F51A9">
              <w:rPr>
                <w:rFonts w:eastAsia="Calibri" w:cs="Arial"/>
                <w:sz w:val="18"/>
                <w:szCs w:val="18"/>
              </w:rPr>
              <w:t xml:space="preserve">El oferente se </w:t>
            </w:r>
            <w:r w:rsidRPr="003F51A9">
              <w:rPr>
                <w:rFonts w:eastAsia="Calibri" w:cs="Arial"/>
                <w:b/>
                <w:sz w:val="18"/>
                <w:szCs w:val="18"/>
                <w:u w:val="single"/>
              </w:rPr>
              <w:t>compromete por escrito</w:t>
            </w:r>
            <w:r w:rsidRPr="003F51A9">
              <w:rPr>
                <w:rFonts w:eastAsia="Calibri" w:cs="Arial"/>
                <w:sz w:val="18"/>
                <w:szCs w:val="18"/>
              </w:rPr>
              <w:t xml:space="preserve"> a o</w:t>
            </w:r>
            <w:r w:rsidRPr="003F51A9">
              <w:rPr>
                <w:rFonts w:cs="Arial"/>
                <w:sz w:val="18"/>
                <w:szCs w:val="18"/>
              </w:rPr>
              <w:t>torgar garantía de todos los bienes objeto del contrato por el término mínimo de un (1) año contado a partir de la fecha de entrega de los elementos y recibido a satisfacción por parte de la unidad policial.</w:t>
            </w:r>
          </w:p>
          <w:p w14:paraId="00FA3483" w14:textId="77777777" w:rsidR="003F51A9" w:rsidRPr="003F51A9" w:rsidRDefault="003F51A9" w:rsidP="00503B68">
            <w:pPr>
              <w:pStyle w:val="Prrafodelista"/>
              <w:tabs>
                <w:tab w:val="left" w:pos="240"/>
              </w:tabs>
              <w:ind w:left="0"/>
              <w:jc w:val="both"/>
              <w:rPr>
                <w:rFonts w:eastAsia="Calibri" w:cs="Arial"/>
                <w:sz w:val="18"/>
                <w:szCs w:val="18"/>
                <w:lang w:val="es-ES"/>
              </w:rPr>
            </w:pPr>
          </w:p>
          <w:p w14:paraId="19BD43DC" w14:textId="77777777" w:rsidR="003F51A9" w:rsidRPr="003F51A9" w:rsidRDefault="003F51A9" w:rsidP="00503B68">
            <w:pPr>
              <w:pStyle w:val="Prrafodelista"/>
              <w:tabs>
                <w:tab w:val="left" w:pos="240"/>
              </w:tabs>
              <w:ind w:left="0"/>
              <w:jc w:val="both"/>
              <w:rPr>
                <w:rFonts w:eastAsia="Calibri" w:cs="Arial"/>
                <w:sz w:val="18"/>
                <w:szCs w:val="18"/>
                <w:lang w:val="es-ES"/>
              </w:rPr>
            </w:pPr>
            <w:r w:rsidRPr="003F51A9">
              <w:rPr>
                <w:rFonts w:eastAsia="Calibri" w:cs="Arial"/>
                <w:sz w:val="18"/>
                <w:szCs w:val="18"/>
                <w:lang w:val="es-ES"/>
              </w:rPr>
              <w:t xml:space="preserve">Así mismo, que si durante el tiempo de garantía se presentare anomalía de calidad, como consecuencia de la calidad de los elementos, el futuro contratista se debe comprometer por escrito en cambiar o subsanar el daño sin ningún costo adicional para la entidad contratante. </w:t>
            </w:r>
          </w:p>
        </w:tc>
        <w:tc>
          <w:tcPr>
            <w:tcW w:w="742" w:type="pct"/>
          </w:tcPr>
          <w:p w14:paraId="0CE1003B"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2ED283FB"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6EF3A2D0" w14:textId="77777777" w:rsidTr="00503B68">
        <w:tc>
          <w:tcPr>
            <w:tcW w:w="405" w:type="pct"/>
            <w:vAlign w:val="center"/>
          </w:tcPr>
          <w:p w14:paraId="62175FED"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3</w:t>
            </w:r>
          </w:p>
        </w:tc>
        <w:tc>
          <w:tcPr>
            <w:tcW w:w="3117" w:type="pct"/>
            <w:vAlign w:val="center"/>
          </w:tcPr>
          <w:p w14:paraId="35C7FF6F" w14:textId="77777777" w:rsidR="003F51A9" w:rsidRPr="003F51A9" w:rsidRDefault="003F51A9" w:rsidP="00503B68">
            <w:pPr>
              <w:pStyle w:val="Prrafodelista"/>
              <w:tabs>
                <w:tab w:val="left" w:pos="240"/>
              </w:tabs>
              <w:ind w:left="0"/>
              <w:jc w:val="both"/>
              <w:rPr>
                <w:rFonts w:eastAsia="Calibri" w:cs="Arial"/>
                <w:sz w:val="18"/>
                <w:szCs w:val="18"/>
                <w:lang w:val="es-ES"/>
              </w:rPr>
            </w:pPr>
            <w:r w:rsidRPr="003F51A9">
              <w:rPr>
                <w:rFonts w:cs="Arial"/>
                <w:sz w:val="18"/>
                <w:szCs w:val="18"/>
              </w:rPr>
              <w:t xml:space="preserve"> </w:t>
            </w:r>
            <w:r w:rsidRPr="003F51A9">
              <w:rPr>
                <w:rFonts w:eastAsia="Calibri" w:cs="Arial"/>
                <w:sz w:val="18"/>
                <w:szCs w:val="18"/>
                <w:lang w:val="es-ES"/>
              </w:rPr>
              <w:t xml:space="preserve">El oferente deberá </w:t>
            </w:r>
            <w:r w:rsidRPr="003F51A9">
              <w:rPr>
                <w:rFonts w:eastAsia="Calibri" w:cs="Arial"/>
                <w:b/>
                <w:sz w:val="18"/>
                <w:szCs w:val="18"/>
                <w:u w:val="single"/>
                <w:lang w:val="es-ES"/>
              </w:rPr>
              <w:t>certificar por escrito</w:t>
            </w:r>
            <w:r w:rsidRPr="003F51A9">
              <w:rPr>
                <w:rFonts w:eastAsia="Calibri" w:cs="Arial"/>
                <w:sz w:val="18"/>
                <w:szCs w:val="18"/>
                <w:lang w:val="es-ES"/>
              </w:rPr>
              <w:t xml:space="preserve"> </w:t>
            </w:r>
            <w:r w:rsidRPr="003F51A9">
              <w:rPr>
                <w:rFonts w:eastAsia="Calibri" w:cs="Arial"/>
                <w:sz w:val="18"/>
                <w:szCs w:val="18"/>
              </w:rPr>
              <w:t>que cuenta con toda la capacidad operativa, administrativa y logística para cumplir satisfactoriamente con el objeto del contrato, dentro de los términos, plazos y especificaciones técnicas señalados en el presente estudio previo. Asumir por cuenta propia todos los costos y gastos que se generen por concepto de transporte, carga, descarga y entrega de los elementos objeto del contrato en el lugar que le indique el supervisor del mismo.</w:t>
            </w:r>
          </w:p>
        </w:tc>
        <w:tc>
          <w:tcPr>
            <w:tcW w:w="742" w:type="pct"/>
          </w:tcPr>
          <w:p w14:paraId="549F1439"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75D7B2CF"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1F5966A5" w14:textId="77777777" w:rsidTr="00503B68">
        <w:tc>
          <w:tcPr>
            <w:tcW w:w="405" w:type="pct"/>
            <w:vAlign w:val="center"/>
          </w:tcPr>
          <w:p w14:paraId="13B9E9E5"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4</w:t>
            </w:r>
          </w:p>
        </w:tc>
        <w:tc>
          <w:tcPr>
            <w:tcW w:w="3117" w:type="pct"/>
            <w:vAlign w:val="center"/>
          </w:tcPr>
          <w:p w14:paraId="5E4EB20F" w14:textId="77777777" w:rsidR="003F51A9" w:rsidRPr="003F51A9" w:rsidRDefault="003F51A9" w:rsidP="00503B68">
            <w:pPr>
              <w:pStyle w:val="Prrafodelista"/>
              <w:tabs>
                <w:tab w:val="left" w:pos="240"/>
              </w:tabs>
              <w:ind w:left="0"/>
              <w:jc w:val="both"/>
              <w:rPr>
                <w:rFonts w:eastAsia="Calibri" w:cs="Arial"/>
                <w:noProof/>
                <w:sz w:val="18"/>
                <w:szCs w:val="18"/>
              </w:rPr>
            </w:pPr>
            <w:r w:rsidRPr="003F51A9">
              <w:rPr>
                <w:rFonts w:eastAsia="Calibri" w:cs="Arial"/>
                <w:sz w:val="18"/>
                <w:szCs w:val="18"/>
                <w:lang w:val="es-ES"/>
              </w:rPr>
              <w:t xml:space="preserve">El oferente deberá </w:t>
            </w:r>
            <w:r w:rsidRPr="003F51A9">
              <w:rPr>
                <w:rFonts w:eastAsia="Calibri" w:cs="Arial"/>
                <w:b/>
                <w:sz w:val="18"/>
                <w:szCs w:val="18"/>
                <w:u w:val="single"/>
                <w:lang w:val="es-ES"/>
              </w:rPr>
              <w:t xml:space="preserve">certificar por escrito </w:t>
            </w:r>
            <w:r w:rsidRPr="003F51A9">
              <w:rPr>
                <w:rFonts w:eastAsia="Calibri" w:cs="Arial"/>
                <w:sz w:val="18"/>
                <w:szCs w:val="18"/>
                <w:lang w:val="es-ES"/>
              </w:rPr>
              <w:t xml:space="preserve">que de resultar adjucatario  del </w:t>
            </w:r>
            <w:r w:rsidRPr="003F51A9">
              <w:rPr>
                <w:rFonts w:eastAsia="Calibri" w:cs="Arial"/>
                <w:noProof/>
                <w:sz w:val="18"/>
                <w:szCs w:val="18"/>
              </w:rPr>
              <w:t>presente proceso contractual, tomará contacto con el supervisor del contrato, a fin de enviar por su cuenta, la muestra de los elementos según cantidades requeridas por el Grupo de Control de Calidad de la Dirección Administrativa y Financiera, y de acuerdo a cada NORMA TÉCNICA (</w:t>
            </w:r>
            <w:r w:rsidRPr="003F51A9">
              <w:rPr>
                <w:rFonts w:eastAsia="Calibri" w:cs="Arial"/>
                <w:b/>
                <w:noProof/>
                <w:sz w:val="18"/>
                <w:szCs w:val="18"/>
                <w:lang w:val="es-ES"/>
              </w:rPr>
              <w:t>Plan de muestreo para requisitos generales y de empaque y rotulado)</w:t>
            </w:r>
            <w:r w:rsidRPr="003F51A9">
              <w:rPr>
                <w:rFonts w:eastAsia="Calibri" w:cs="Arial"/>
                <w:noProof/>
                <w:sz w:val="18"/>
                <w:szCs w:val="18"/>
                <w:lang w:val="es-ES"/>
              </w:rPr>
              <w:t>.</w:t>
            </w:r>
            <w:r w:rsidRPr="003F51A9">
              <w:rPr>
                <w:rFonts w:eastAsia="Calibri" w:cs="Arial"/>
                <w:noProof/>
                <w:sz w:val="18"/>
                <w:szCs w:val="18"/>
              </w:rPr>
              <w:t xml:space="preserve"> para la consecución de la aprobacion de los elementos: </w:t>
            </w:r>
          </w:p>
          <w:p w14:paraId="0C11C850" w14:textId="77777777" w:rsidR="003F51A9" w:rsidRPr="003F51A9" w:rsidRDefault="003F51A9" w:rsidP="00503B68">
            <w:pPr>
              <w:pStyle w:val="Prrafodelista"/>
              <w:tabs>
                <w:tab w:val="left" w:pos="240"/>
              </w:tabs>
              <w:ind w:left="0"/>
              <w:jc w:val="both"/>
              <w:rPr>
                <w:rFonts w:eastAsia="Calibri" w:cs="Arial"/>
                <w:noProof/>
                <w:sz w:val="18"/>
                <w:szCs w:val="18"/>
              </w:rPr>
            </w:pPr>
          </w:p>
          <w:p w14:paraId="213E56E4" w14:textId="77777777" w:rsidR="003F51A9" w:rsidRPr="003F51A9" w:rsidRDefault="003F51A9" w:rsidP="003F51A9">
            <w:pPr>
              <w:pStyle w:val="Prrafodelista"/>
              <w:numPr>
                <w:ilvl w:val="0"/>
                <w:numId w:val="43"/>
              </w:numPr>
              <w:tabs>
                <w:tab w:val="left" w:pos="240"/>
              </w:tabs>
              <w:autoSpaceDE/>
              <w:autoSpaceDN/>
              <w:ind w:left="360"/>
              <w:jc w:val="both"/>
              <w:rPr>
                <w:rFonts w:eastAsia="Calibri" w:cs="Arial"/>
                <w:noProof/>
                <w:sz w:val="18"/>
                <w:szCs w:val="18"/>
              </w:rPr>
            </w:pPr>
            <w:r w:rsidRPr="003F51A9">
              <w:rPr>
                <w:rFonts w:cs="Arial"/>
                <w:sz w:val="18"/>
                <w:szCs w:val="18"/>
              </w:rPr>
              <w:t xml:space="preserve">MUEBLES CAMAROTES METÁLICOS CON TABLA NORMA TÉCNICA </w:t>
            </w:r>
            <w:r w:rsidRPr="003F51A9">
              <w:rPr>
                <w:rFonts w:cs="Arial"/>
                <w:b/>
                <w:sz w:val="18"/>
                <w:szCs w:val="18"/>
              </w:rPr>
              <w:t>NTMD-0042-A2</w:t>
            </w:r>
          </w:p>
          <w:p w14:paraId="6F983AA6" w14:textId="77777777" w:rsidR="003F51A9" w:rsidRPr="003F51A9" w:rsidRDefault="003F51A9" w:rsidP="00503B68">
            <w:pPr>
              <w:pStyle w:val="Prrafodelista"/>
              <w:tabs>
                <w:tab w:val="left" w:pos="240"/>
              </w:tabs>
              <w:ind w:left="0"/>
              <w:jc w:val="both"/>
              <w:rPr>
                <w:rFonts w:eastAsia="Calibri" w:cs="Arial"/>
                <w:noProof/>
                <w:sz w:val="18"/>
                <w:szCs w:val="18"/>
              </w:rPr>
            </w:pPr>
          </w:p>
          <w:p w14:paraId="3E0ED9A2" w14:textId="77777777" w:rsidR="003F51A9" w:rsidRPr="003F51A9" w:rsidRDefault="003F51A9" w:rsidP="003F51A9">
            <w:pPr>
              <w:pStyle w:val="Prrafodelista"/>
              <w:numPr>
                <w:ilvl w:val="0"/>
                <w:numId w:val="43"/>
              </w:numPr>
              <w:autoSpaceDE/>
              <w:autoSpaceDN/>
              <w:ind w:left="360"/>
              <w:jc w:val="both"/>
              <w:rPr>
                <w:rFonts w:cs="Arial"/>
                <w:b/>
                <w:sz w:val="18"/>
                <w:szCs w:val="18"/>
              </w:rPr>
            </w:pPr>
            <w:r w:rsidRPr="003F51A9">
              <w:rPr>
                <w:rFonts w:cs="Arial"/>
                <w:sz w:val="18"/>
                <w:szCs w:val="18"/>
              </w:rPr>
              <w:t>CÓMODAS BIPERSONALES METÁLICAS ESPECIFICACIÓN TÉCNICA ET- PN - 010 A2.</w:t>
            </w:r>
          </w:p>
          <w:p w14:paraId="5ABFE1E9" w14:textId="77777777" w:rsidR="003F51A9" w:rsidRPr="003F51A9" w:rsidRDefault="003F51A9" w:rsidP="00503B68">
            <w:pPr>
              <w:pStyle w:val="Prrafodelista"/>
              <w:tabs>
                <w:tab w:val="left" w:pos="240"/>
              </w:tabs>
              <w:ind w:left="0"/>
              <w:jc w:val="both"/>
              <w:rPr>
                <w:rFonts w:eastAsia="Calibri" w:cs="Arial"/>
                <w:noProof/>
                <w:sz w:val="18"/>
                <w:szCs w:val="18"/>
                <w:lang w:val="es-ES"/>
              </w:rPr>
            </w:pPr>
          </w:p>
          <w:p w14:paraId="0E4A7B1E" w14:textId="77777777" w:rsidR="003F51A9" w:rsidRPr="003F51A9" w:rsidRDefault="003F51A9" w:rsidP="00503B68">
            <w:pPr>
              <w:pStyle w:val="Prrafodelista"/>
              <w:tabs>
                <w:tab w:val="left" w:pos="240"/>
              </w:tabs>
              <w:ind w:left="0"/>
              <w:jc w:val="both"/>
              <w:rPr>
                <w:rFonts w:eastAsia="Calibri" w:cs="Arial"/>
                <w:noProof/>
                <w:sz w:val="18"/>
                <w:szCs w:val="18"/>
              </w:rPr>
            </w:pPr>
            <w:r w:rsidRPr="003F51A9">
              <w:rPr>
                <w:rFonts w:cs="Arial"/>
                <w:bCs/>
                <w:color w:val="000000"/>
                <w:sz w:val="18"/>
                <w:szCs w:val="18"/>
              </w:rPr>
              <w:t xml:space="preserve">Para su posterior entrega junto con los elementos en el respectivo almacén de intendencia. </w:t>
            </w:r>
            <w:r w:rsidRPr="003F51A9">
              <w:rPr>
                <w:rFonts w:eastAsia="Calibri" w:cs="Arial"/>
                <w:noProof/>
                <w:sz w:val="18"/>
                <w:szCs w:val="18"/>
              </w:rPr>
              <w:t xml:space="preserve"> </w:t>
            </w:r>
          </w:p>
          <w:p w14:paraId="5A61EEB6"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eastAsia="Calibri" w:cs="Arial"/>
                <w:noProof/>
                <w:sz w:val="18"/>
                <w:szCs w:val="18"/>
              </w:rPr>
              <w:t>NOTA: el supervisor del presente proceso deberá estar en contacto con el oferente seleccionado con el fin de verificar el envio de los elementos y cantidades para la certificación del grupo de calidad de la DIRAF</w:t>
            </w:r>
          </w:p>
        </w:tc>
        <w:tc>
          <w:tcPr>
            <w:tcW w:w="742" w:type="pct"/>
          </w:tcPr>
          <w:p w14:paraId="7A0F9A86"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43A801C9"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0F208CB9" w14:textId="77777777" w:rsidTr="00503B68">
        <w:tc>
          <w:tcPr>
            <w:tcW w:w="405" w:type="pct"/>
            <w:vAlign w:val="center"/>
          </w:tcPr>
          <w:p w14:paraId="43C38DA0"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5</w:t>
            </w:r>
          </w:p>
        </w:tc>
        <w:tc>
          <w:tcPr>
            <w:tcW w:w="3117" w:type="pct"/>
            <w:vAlign w:val="center"/>
          </w:tcPr>
          <w:p w14:paraId="401D0A1E"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cs="Arial"/>
                <w:b/>
                <w:sz w:val="18"/>
                <w:szCs w:val="18"/>
                <w:lang w:val="es-ES"/>
              </w:rPr>
              <w:t>OBLIGACIONES DE PARAFISCALES:</w:t>
            </w:r>
            <w:r w:rsidRPr="003F51A9">
              <w:rPr>
                <w:rFonts w:cs="Arial"/>
                <w:sz w:val="18"/>
                <w:szCs w:val="18"/>
                <w:lang w:val="es-ES"/>
              </w:rPr>
              <w:t xml:space="preserve"> El oferente deberá certificar por escrito </w:t>
            </w:r>
            <w:r w:rsidRPr="003F51A9">
              <w:rPr>
                <w:rFonts w:cs="Arial"/>
                <w:sz w:val="18"/>
                <w:szCs w:val="18"/>
                <w:lang w:val="es-MX"/>
              </w:rPr>
              <w:t xml:space="preserve">que </w:t>
            </w:r>
            <w:r w:rsidRPr="003F51A9">
              <w:rPr>
                <w:rFonts w:cs="Arial"/>
                <w:sz w:val="18"/>
                <w:szCs w:val="18"/>
                <w:lang w:val="es-ES"/>
              </w:rPr>
              <w:t>se compromete a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742" w:type="pct"/>
          </w:tcPr>
          <w:p w14:paraId="3519F651"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400B5DF6"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10553773" w14:textId="77777777" w:rsidTr="00503B68">
        <w:tc>
          <w:tcPr>
            <w:tcW w:w="405" w:type="pct"/>
            <w:vAlign w:val="center"/>
          </w:tcPr>
          <w:p w14:paraId="6EC34D53"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6</w:t>
            </w:r>
          </w:p>
        </w:tc>
        <w:tc>
          <w:tcPr>
            <w:tcW w:w="3117" w:type="pct"/>
            <w:vAlign w:val="center"/>
          </w:tcPr>
          <w:p w14:paraId="557A6B3A" w14:textId="77777777" w:rsidR="003F51A9" w:rsidRPr="003F51A9" w:rsidRDefault="003F51A9" w:rsidP="00503B68">
            <w:pPr>
              <w:pStyle w:val="Prrafodelista"/>
              <w:tabs>
                <w:tab w:val="left" w:pos="240"/>
              </w:tabs>
              <w:ind w:left="0"/>
              <w:jc w:val="both"/>
              <w:rPr>
                <w:rFonts w:eastAsia="Calibri" w:cs="Arial"/>
                <w:noProof/>
                <w:sz w:val="18"/>
                <w:szCs w:val="18"/>
              </w:rPr>
            </w:pPr>
            <w:r w:rsidRPr="003F51A9">
              <w:rPr>
                <w:rFonts w:cs="Arial"/>
                <w:sz w:val="18"/>
                <w:szCs w:val="18"/>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tc>
        <w:tc>
          <w:tcPr>
            <w:tcW w:w="742" w:type="pct"/>
          </w:tcPr>
          <w:p w14:paraId="5470767F"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797ECB96"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00E34924" w14:textId="77777777" w:rsidTr="00503B68">
        <w:tc>
          <w:tcPr>
            <w:tcW w:w="405" w:type="pct"/>
            <w:vAlign w:val="center"/>
          </w:tcPr>
          <w:p w14:paraId="303CF74B"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7</w:t>
            </w:r>
          </w:p>
        </w:tc>
        <w:tc>
          <w:tcPr>
            <w:tcW w:w="3117" w:type="pct"/>
            <w:vAlign w:val="center"/>
          </w:tcPr>
          <w:p w14:paraId="2DE7BAC9"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eastAsia="Calibri" w:cs="Arial"/>
                <w:b/>
                <w:sz w:val="18"/>
                <w:szCs w:val="18"/>
              </w:rPr>
              <w:t>COMPONENTE AMBIENTAL:</w:t>
            </w:r>
            <w:r w:rsidRPr="003F51A9">
              <w:rPr>
                <w:rFonts w:eastAsia="Calibri" w:cs="Arial"/>
                <w:sz w:val="18"/>
                <w:szCs w:val="18"/>
              </w:rPr>
              <w:t xml:space="preserve"> El futuro contratista debe tener en cuenta los requisitos ambientales que se relacionan a continuación: </w:t>
            </w:r>
          </w:p>
          <w:p w14:paraId="2DF56FE3"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eastAsia="Calibri" w:cs="Arial"/>
                <w:sz w:val="18"/>
                <w:szCs w:val="18"/>
              </w:rPr>
              <w:t xml:space="preserve">De acuerdo a la compra requerida, la empresa oferente debe tener en cuenta las buenas prácticas en materia ambiental en todos sus procesos de producción, de tal forma que se garantice un uso eficiente y racional del </w:t>
            </w:r>
            <w:r w:rsidRPr="003F51A9">
              <w:rPr>
                <w:rFonts w:eastAsia="Calibri" w:cs="Arial"/>
                <w:sz w:val="18"/>
                <w:szCs w:val="18"/>
              </w:rPr>
              <w:lastRenderedPageBreak/>
              <w:t xml:space="preserve">agua, energía, papel, materia prima y un manejo integral de los residuos sólidos generados. </w:t>
            </w:r>
          </w:p>
          <w:p w14:paraId="3BD21A27" w14:textId="77777777" w:rsidR="003F51A9" w:rsidRPr="003F51A9" w:rsidRDefault="003F51A9" w:rsidP="00503B68">
            <w:pPr>
              <w:pStyle w:val="Prrafodelista"/>
              <w:tabs>
                <w:tab w:val="left" w:pos="240"/>
              </w:tabs>
              <w:ind w:left="0"/>
              <w:jc w:val="both"/>
              <w:rPr>
                <w:rFonts w:eastAsia="Calibri" w:cs="Arial"/>
                <w:sz w:val="18"/>
                <w:szCs w:val="18"/>
              </w:rPr>
            </w:pPr>
          </w:p>
          <w:p w14:paraId="064216F9"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eastAsia="Calibri" w:cs="Arial"/>
                <w:sz w:val="18"/>
                <w:szCs w:val="18"/>
              </w:rPr>
              <w:t xml:space="preserve">El oferente deberá </w:t>
            </w:r>
            <w:r w:rsidRPr="003F51A9">
              <w:rPr>
                <w:rFonts w:eastAsia="Calibri" w:cs="Arial"/>
                <w:b/>
                <w:sz w:val="18"/>
                <w:szCs w:val="18"/>
                <w:u w:val="single"/>
              </w:rPr>
              <w:t>certificar por escrito</w:t>
            </w:r>
            <w:r w:rsidRPr="003F51A9">
              <w:rPr>
                <w:rFonts w:eastAsia="Calibri" w:cs="Arial"/>
                <w:sz w:val="18"/>
                <w:szCs w:val="18"/>
              </w:rPr>
              <w:t xml:space="preserve"> que el producto en su proceso de elaboración no se utilice químicos ni tóxicos peligrosos y /o información técnica de los riesgos de uso. </w:t>
            </w:r>
          </w:p>
          <w:p w14:paraId="307808E7" w14:textId="77777777" w:rsidR="003F51A9" w:rsidRPr="003F51A9" w:rsidRDefault="003F51A9" w:rsidP="00503B68">
            <w:pPr>
              <w:pStyle w:val="Prrafodelista"/>
              <w:tabs>
                <w:tab w:val="left" w:pos="240"/>
              </w:tabs>
              <w:ind w:left="0"/>
              <w:jc w:val="both"/>
              <w:rPr>
                <w:rFonts w:eastAsia="Calibri" w:cs="Arial"/>
                <w:sz w:val="18"/>
                <w:szCs w:val="18"/>
              </w:rPr>
            </w:pPr>
          </w:p>
          <w:p w14:paraId="07FA5379" w14:textId="77777777" w:rsidR="003F51A9" w:rsidRPr="003F51A9" w:rsidRDefault="003F51A9" w:rsidP="00503B68">
            <w:pPr>
              <w:pStyle w:val="Prrafodelista"/>
              <w:tabs>
                <w:tab w:val="left" w:pos="240"/>
              </w:tabs>
              <w:ind w:left="0"/>
              <w:jc w:val="both"/>
              <w:rPr>
                <w:rFonts w:eastAsia="Calibri" w:cs="Arial"/>
                <w:sz w:val="18"/>
                <w:szCs w:val="18"/>
              </w:rPr>
            </w:pPr>
            <w:r w:rsidRPr="003F51A9">
              <w:rPr>
                <w:rFonts w:eastAsia="Calibri" w:cs="Arial"/>
                <w:sz w:val="18"/>
                <w:szCs w:val="18"/>
              </w:rPr>
              <w:t xml:space="preserve">Por último, el oferente </w:t>
            </w:r>
            <w:r w:rsidRPr="003F51A9">
              <w:rPr>
                <w:rFonts w:eastAsia="Calibri" w:cs="Arial"/>
                <w:b/>
                <w:sz w:val="18"/>
                <w:szCs w:val="18"/>
                <w:u w:val="single"/>
              </w:rPr>
              <w:t>deberá certificar por escrito</w:t>
            </w:r>
            <w:r w:rsidRPr="003F51A9">
              <w:rPr>
                <w:rFonts w:eastAsia="Calibri" w:cs="Arial"/>
                <w:sz w:val="18"/>
                <w:szCs w:val="18"/>
              </w:rPr>
              <w:t xml:space="preserve"> que no se encuentra reportado como infractor ambiental en el Registro Único de Infractores Ambientales -RUIA- (www.anla.gov.co)</w:t>
            </w:r>
          </w:p>
        </w:tc>
        <w:tc>
          <w:tcPr>
            <w:tcW w:w="742" w:type="pct"/>
          </w:tcPr>
          <w:p w14:paraId="2960FC5C"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08BE2021"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37AC4124" w14:textId="77777777" w:rsidTr="00503B68">
        <w:tc>
          <w:tcPr>
            <w:tcW w:w="405" w:type="pct"/>
            <w:vAlign w:val="center"/>
          </w:tcPr>
          <w:p w14:paraId="2A799191"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8</w:t>
            </w:r>
          </w:p>
        </w:tc>
        <w:tc>
          <w:tcPr>
            <w:tcW w:w="3117" w:type="pct"/>
            <w:vAlign w:val="center"/>
          </w:tcPr>
          <w:p w14:paraId="14D236F4" w14:textId="77777777" w:rsidR="003F51A9" w:rsidRPr="003F51A9" w:rsidRDefault="003F51A9" w:rsidP="00503B68">
            <w:pPr>
              <w:pStyle w:val="Prrafodelista"/>
              <w:tabs>
                <w:tab w:val="left" w:pos="240"/>
              </w:tabs>
              <w:ind w:left="0"/>
              <w:jc w:val="both"/>
              <w:rPr>
                <w:rFonts w:eastAsia="Calibri" w:cs="Arial"/>
                <w:color w:val="000000"/>
                <w:sz w:val="18"/>
                <w:szCs w:val="18"/>
                <w:lang w:eastAsia="ar-SA"/>
              </w:rPr>
            </w:pPr>
            <w:r w:rsidRPr="003F51A9">
              <w:rPr>
                <w:rFonts w:eastAsia="Calibri" w:cs="Arial"/>
                <w:color w:val="000000"/>
                <w:sz w:val="18"/>
                <w:szCs w:val="18"/>
                <w:lang w:eastAsia="ar-SA"/>
              </w:rPr>
              <w:t xml:space="preserve">El futuro oferente </w:t>
            </w:r>
            <w:r w:rsidRPr="003F51A9">
              <w:rPr>
                <w:rFonts w:eastAsia="Calibri" w:cs="Arial"/>
                <w:b/>
                <w:color w:val="000000"/>
                <w:sz w:val="18"/>
                <w:szCs w:val="18"/>
                <w:u w:val="single"/>
                <w:lang w:eastAsia="ar-SA"/>
              </w:rPr>
              <w:t>certificará por escrito</w:t>
            </w:r>
            <w:r w:rsidRPr="003F51A9">
              <w:rPr>
                <w:rFonts w:eastAsia="Calibri" w:cs="Arial"/>
                <w:color w:val="000000"/>
                <w:sz w:val="18"/>
                <w:szCs w:val="18"/>
                <w:lang w:eastAsia="ar-SA"/>
              </w:rPr>
              <w:t xml:space="preserve"> que de resultar adjudicatario del presente proceso de contratación, entregará al supervisor la  factura comercial  acompañada si es persona jurídica, la última planilla de pago de aportes parafiscales y seguridad social integral, según aplique, acompañada de una certificación expedida por el Revisor Fiscal o Representante Legal donde se certifique estar al día con dichos pagos; y si es persona natural, fotocopia de la última planilla de pago de aportes al sistema de  seguridad social integral, junto con la fotocopia del recibo de consignación donde conste el pago de dichos conceptos, según sea el caso.</w:t>
            </w:r>
          </w:p>
          <w:p w14:paraId="5F92F45C" w14:textId="77777777" w:rsidR="003F51A9" w:rsidRPr="003F51A9" w:rsidRDefault="003F51A9" w:rsidP="00503B68">
            <w:pPr>
              <w:pStyle w:val="Prrafodelista"/>
              <w:tabs>
                <w:tab w:val="left" w:pos="240"/>
              </w:tabs>
              <w:ind w:left="0"/>
              <w:jc w:val="both"/>
              <w:rPr>
                <w:rFonts w:eastAsia="Calibri" w:cs="Arial"/>
                <w:color w:val="000000"/>
                <w:sz w:val="18"/>
                <w:szCs w:val="18"/>
                <w:lang w:eastAsia="ar-SA"/>
              </w:rPr>
            </w:pPr>
          </w:p>
          <w:p w14:paraId="23B55B15" w14:textId="77777777" w:rsidR="003F51A9" w:rsidRPr="003F51A9" w:rsidRDefault="003F51A9" w:rsidP="00503B68">
            <w:pPr>
              <w:pStyle w:val="Prrafodelista"/>
              <w:tabs>
                <w:tab w:val="left" w:pos="240"/>
              </w:tabs>
              <w:ind w:left="0"/>
              <w:jc w:val="both"/>
              <w:rPr>
                <w:rFonts w:eastAsia="Calibri" w:cs="Arial"/>
                <w:color w:val="000000"/>
                <w:sz w:val="18"/>
                <w:szCs w:val="18"/>
                <w:lang w:eastAsia="ar-SA"/>
              </w:rPr>
            </w:pPr>
            <w:r w:rsidRPr="003F51A9">
              <w:rPr>
                <w:rFonts w:eastAsia="Calibri" w:cs="Arial"/>
                <w:color w:val="000000"/>
                <w:sz w:val="18"/>
                <w:szCs w:val="18"/>
                <w:lang w:eastAsia="ar-SA"/>
              </w:rPr>
              <w:t>Así mimo, que coordinará  con el supervisor del contrato la verificación de los documentos antes mencionados por parte del funcionario competente de la policía Metropolitana Santiago de Cali, y que una vez se supere dicho filtro, SE COMPROMETE A CARGARLOS EN  LA PLATAFORMA SECOP II. De conformidad con lo estatuido en la Guía de Gestión Contractual del SECOP II</w:t>
            </w:r>
          </w:p>
          <w:p w14:paraId="7F73F4C4" w14:textId="77777777" w:rsidR="003F51A9" w:rsidRPr="003F51A9" w:rsidRDefault="003F51A9" w:rsidP="00503B68">
            <w:pPr>
              <w:pStyle w:val="Prrafodelista"/>
              <w:tabs>
                <w:tab w:val="left" w:pos="240"/>
              </w:tabs>
              <w:ind w:left="0"/>
              <w:jc w:val="both"/>
              <w:rPr>
                <w:rFonts w:eastAsia="Calibri" w:cs="Arial"/>
                <w:color w:val="000000"/>
                <w:sz w:val="18"/>
                <w:szCs w:val="18"/>
                <w:lang w:eastAsia="ar-SA"/>
              </w:rPr>
            </w:pPr>
          </w:p>
          <w:p w14:paraId="1E81EFA0" w14:textId="77777777" w:rsidR="003F51A9" w:rsidRPr="003F51A9" w:rsidRDefault="003F51A9" w:rsidP="00503B68">
            <w:pPr>
              <w:pStyle w:val="Prrafodelista"/>
              <w:tabs>
                <w:tab w:val="left" w:pos="240"/>
              </w:tabs>
              <w:ind w:left="0"/>
              <w:jc w:val="both"/>
              <w:rPr>
                <w:rFonts w:eastAsia="Calibri" w:cs="Arial"/>
                <w:color w:val="000000"/>
                <w:sz w:val="18"/>
                <w:szCs w:val="18"/>
                <w:lang w:eastAsia="ar-SA"/>
              </w:rPr>
            </w:pPr>
            <w:r w:rsidRPr="003F51A9">
              <w:rPr>
                <w:rFonts w:eastAsia="Calibri" w:cs="Arial"/>
                <w:color w:val="000000"/>
                <w:sz w:val="18"/>
                <w:szCs w:val="18"/>
                <w:lang w:eastAsia="ar-SA"/>
              </w:rPr>
              <w:t>Por último, que es consiente que de no realizar el trámite inmediatamente anterior en  la PLATAFORMA SECOP II, no se le podrá asignar derecho a turno de conformidad con el derecho a turno contemplado en el artículo 19 de la Ley 1150 de 2007, y por ende tampoco iniciar el respectivo proceso de pago.</w:t>
            </w:r>
            <w:r w:rsidRPr="003F51A9">
              <w:rPr>
                <w:rFonts w:cs="Arial"/>
                <w:sz w:val="18"/>
                <w:szCs w:val="18"/>
              </w:rPr>
              <w:t xml:space="preserve"> </w:t>
            </w:r>
          </w:p>
        </w:tc>
        <w:tc>
          <w:tcPr>
            <w:tcW w:w="742" w:type="pct"/>
          </w:tcPr>
          <w:p w14:paraId="79D2A0AB" w14:textId="77777777" w:rsidR="003F51A9" w:rsidRPr="003F51A9" w:rsidRDefault="003F51A9" w:rsidP="00503B68">
            <w:pPr>
              <w:pStyle w:val="Prrafodelista"/>
              <w:tabs>
                <w:tab w:val="left" w:pos="240"/>
              </w:tabs>
              <w:ind w:left="0"/>
              <w:jc w:val="center"/>
              <w:rPr>
                <w:rFonts w:cs="Arial"/>
                <w:b/>
                <w:sz w:val="18"/>
                <w:szCs w:val="18"/>
                <w:highlight w:val="yellow"/>
              </w:rPr>
            </w:pPr>
          </w:p>
        </w:tc>
        <w:tc>
          <w:tcPr>
            <w:tcW w:w="736" w:type="pct"/>
            <w:vAlign w:val="center"/>
          </w:tcPr>
          <w:p w14:paraId="206AAE45" w14:textId="77777777" w:rsidR="003F51A9" w:rsidRPr="003F51A9" w:rsidRDefault="003F51A9" w:rsidP="00503B68">
            <w:pPr>
              <w:pStyle w:val="Prrafodelista"/>
              <w:tabs>
                <w:tab w:val="left" w:pos="240"/>
              </w:tabs>
              <w:ind w:left="0"/>
              <w:jc w:val="center"/>
              <w:rPr>
                <w:rFonts w:cs="Arial"/>
                <w:b/>
                <w:sz w:val="18"/>
                <w:szCs w:val="18"/>
                <w:highlight w:val="yellow"/>
              </w:rPr>
            </w:pPr>
          </w:p>
        </w:tc>
      </w:tr>
      <w:tr w:rsidR="003F51A9" w:rsidRPr="003F51A9" w14:paraId="53E5E0F0" w14:textId="77777777" w:rsidTr="00503B68">
        <w:tc>
          <w:tcPr>
            <w:tcW w:w="405" w:type="pct"/>
            <w:vAlign w:val="center"/>
          </w:tcPr>
          <w:p w14:paraId="664BE522" w14:textId="77777777" w:rsidR="003F51A9" w:rsidRPr="003F51A9" w:rsidRDefault="003F51A9" w:rsidP="00503B68">
            <w:pPr>
              <w:pStyle w:val="Prrafodelista"/>
              <w:tabs>
                <w:tab w:val="left" w:pos="240"/>
              </w:tabs>
              <w:ind w:left="0"/>
              <w:jc w:val="center"/>
              <w:rPr>
                <w:rFonts w:cs="Arial"/>
                <w:b/>
                <w:sz w:val="18"/>
                <w:szCs w:val="18"/>
                <w:lang w:val="es-ES"/>
              </w:rPr>
            </w:pPr>
            <w:r w:rsidRPr="003F51A9">
              <w:rPr>
                <w:rFonts w:cs="Arial"/>
                <w:b/>
                <w:sz w:val="18"/>
                <w:szCs w:val="18"/>
                <w:lang w:val="es-ES"/>
              </w:rPr>
              <w:t>9</w:t>
            </w:r>
          </w:p>
        </w:tc>
        <w:tc>
          <w:tcPr>
            <w:tcW w:w="3117" w:type="pct"/>
            <w:vAlign w:val="bottom"/>
          </w:tcPr>
          <w:p w14:paraId="08A22824" w14:textId="77777777" w:rsidR="003F51A9" w:rsidRPr="003F51A9" w:rsidRDefault="003F51A9" w:rsidP="00503B68">
            <w:pPr>
              <w:ind w:right="95"/>
              <w:jc w:val="both"/>
              <w:rPr>
                <w:b/>
                <w:sz w:val="18"/>
                <w:szCs w:val="18"/>
                <w:lang w:val="es"/>
              </w:rPr>
            </w:pPr>
            <w:r w:rsidRPr="003F51A9">
              <w:rPr>
                <w:color w:val="000000"/>
                <w:sz w:val="18"/>
                <w:szCs w:val="18"/>
                <w:bdr w:val="none" w:sz="0" w:space="0" w:color="auto" w:frame="1"/>
                <w:lang w:eastAsia="es-CO"/>
              </w:rPr>
              <w:t>El oferente deberá presentar debidamente diligenciado y firmado el formulario  denominado (</w:t>
            </w:r>
            <w:r w:rsidRPr="003F51A9">
              <w:rPr>
                <w:b/>
                <w:sz w:val="18"/>
                <w:szCs w:val="18"/>
                <w:lang w:val="es"/>
              </w:rPr>
              <w:t>COMPROMISO CON EL SISTEMA DE GESTIÓN DE SEGURIDAD Y SALUD EN EL TRABAJO</w:t>
            </w:r>
            <w:r w:rsidRPr="003F51A9">
              <w:rPr>
                <w:color w:val="000000"/>
                <w:sz w:val="18"/>
                <w:szCs w:val="18"/>
                <w:bdr w:val="none" w:sz="0" w:space="0" w:color="auto" w:frame="1"/>
                <w:lang w:eastAsia="es-CO"/>
              </w:rPr>
              <w:t xml:space="preserve">) </w:t>
            </w:r>
          </w:p>
        </w:tc>
        <w:tc>
          <w:tcPr>
            <w:tcW w:w="742" w:type="pct"/>
          </w:tcPr>
          <w:p w14:paraId="4FEA97F0" w14:textId="77777777" w:rsidR="003F51A9" w:rsidRPr="003F51A9" w:rsidRDefault="003F51A9" w:rsidP="00503B68">
            <w:pPr>
              <w:pStyle w:val="Prrafodelista"/>
              <w:tabs>
                <w:tab w:val="left" w:pos="240"/>
              </w:tabs>
              <w:ind w:left="0"/>
              <w:jc w:val="center"/>
              <w:rPr>
                <w:rFonts w:cs="Arial"/>
                <w:b/>
                <w:sz w:val="18"/>
                <w:szCs w:val="18"/>
              </w:rPr>
            </w:pPr>
          </w:p>
        </w:tc>
        <w:tc>
          <w:tcPr>
            <w:tcW w:w="736" w:type="pct"/>
            <w:vAlign w:val="center"/>
          </w:tcPr>
          <w:p w14:paraId="75D3A821" w14:textId="77777777" w:rsidR="003F51A9" w:rsidRPr="003F51A9" w:rsidRDefault="003F51A9" w:rsidP="00503B68">
            <w:pPr>
              <w:pStyle w:val="Prrafodelista"/>
              <w:tabs>
                <w:tab w:val="left" w:pos="240"/>
              </w:tabs>
              <w:ind w:left="0"/>
              <w:jc w:val="center"/>
              <w:rPr>
                <w:rFonts w:cs="Arial"/>
                <w:b/>
                <w:sz w:val="18"/>
                <w:szCs w:val="18"/>
                <w:highlight w:val="yellow"/>
              </w:rPr>
            </w:pPr>
          </w:p>
        </w:tc>
      </w:tr>
    </w:tbl>
    <w:p w14:paraId="2E128742" w14:textId="77777777" w:rsidR="003F51A9" w:rsidRDefault="003F51A9" w:rsidP="00A86894">
      <w:pPr>
        <w:jc w:val="center"/>
        <w:rPr>
          <w:b/>
          <w:sz w:val="18"/>
          <w:szCs w:val="22"/>
        </w:rPr>
      </w:pPr>
    </w:p>
    <w:p w14:paraId="17DBB8EF" w14:textId="77777777" w:rsidR="003F51A9" w:rsidRPr="003F51A9" w:rsidRDefault="003F51A9" w:rsidP="00A86894">
      <w:pPr>
        <w:jc w:val="center"/>
        <w:rPr>
          <w:rFonts w:eastAsia="MS Mincho"/>
          <w:sz w:val="18"/>
          <w:szCs w:val="22"/>
        </w:rPr>
      </w:pPr>
    </w:p>
    <w:p w14:paraId="22B72F5E" w14:textId="77777777" w:rsidR="00A86894" w:rsidRPr="00A86894" w:rsidRDefault="00A86894" w:rsidP="00A86894">
      <w:pPr>
        <w:pStyle w:val="Prrafodelista"/>
        <w:tabs>
          <w:tab w:val="left" w:pos="240"/>
        </w:tabs>
        <w:ind w:left="0"/>
        <w:jc w:val="center"/>
        <w:rPr>
          <w:rFonts w:cs="Arial"/>
          <w:b/>
          <w:color w:val="FF0000"/>
          <w:szCs w:val="22"/>
          <w:lang w:val="es-ES"/>
        </w:rPr>
      </w:pPr>
    </w:p>
    <w:p w14:paraId="60460811" w14:textId="77777777" w:rsidR="006F536C" w:rsidRPr="007601CE" w:rsidRDefault="006F536C" w:rsidP="006F536C">
      <w:pPr>
        <w:pStyle w:val="Prrafodelista"/>
        <w:tabs>
          <w:tab w:val="left" w:pos="240"/>
        </w:tabs>
        <w:ind w:left="0"/>
        <w:jc w:val="both"/>
        <w:rPr>
          <w:rFonts w:ascii="Tahoma" w:hAnsi="Tahoma" w:cs="Tahoma"/>
          <w:b/>
        </w:rPr>
      </w:pPr>
      <w:r w:rsidRPr="007601CE">
        <w:rPr>
          <w:rFonts w:ascii="Tahoma" w:hAnsi="Tahoma" w:cs="Tahoma"/>
          <w:b/>
        </w:rPr>
        <w:t>Firma Representante Legal ________________________</w:t>
      </w:r>
    </w:p>
    <w:p w14:paraId="79B056C7" w14:textId="77777777" w:rsidR="003363B8" w:rsidRPr="007601CE" w:rsidRDefault="003363B8" w:rsidP="006F536C">
      <w:pPr>
        <w:pStyle w:val="Prrafodelista"/>
        <w:tabs>
          <w:tab w:val="left" w:pos="240"/>
        </w:tabs>
        <w:ind w:left="0"/>
        <w:jc w:val="both"/>
        <w:rPr>
          <w:rFonts w:ascii="Tahoma" w:hAnsi="Tahoma" w:cs="Tahoma"/>
          <w:b/>
        </w:rPr>
      </w:pPr>
    </w:p>
    <w:p w14:paraId="7CFE11FE" w14:textId="77777777" w:rsidR="003363B8" w:rsidRPr="007601CE" w:rsidRDefault="006F536C" w:rsidP="00FB4F2C">
      <w:pPr>
        <w:pStyle w:val="Prrafodelista"/>
        <w:tabs>
          <w:tab w:val="left" w:pos="240"/>
        </w:tabs>
        <w:ind w:left="0"/>
        <w:jc w:val="both"/>
        <w:rPr>
          <w:rFonts w:ascii="Tahoma" w:hAnsi="Tahoma" w:cs="Tahoma"/>
          <w:b/>
        </w:rPr>
      </w:pPr>
      <w:r w:rsidRPr="007601CE">
        <w:rPr>
          <w:rFonts w:ascii="Tahoma" w:hAnsi="Tahoma" w:cs="Tahoma"/>
          <w:b/>
        </w:rPr>
        <w:t>C.C. N° ___________________</w:t>
      </w:r>
    </w:p>
    <w:p w14:paraId="449978E4" w14:textId="77777777" w:rsidR="003F51A9" w:rsidRDefault="003F51A9" w:rsidP="00A86894">
      <w:pPr>
        <w:autoSpaceDE/>
        <w:autoSpaceDN/>
        <w:jc w:val="center"/>
        <w:rPr>
          <w:rFonts w:ascii="Tahoma" w:hAnsi="Tahoma" w:cs="Tahoma"/>
          <w:b/>
        </w:rPr>
      </w:pPr>
    </w:p>
    <w:p w14:paraId="4EBF99F8" w14:textId="77777777" w:rsidR="003F51A9" w:rsidRDefault="003F51A9" w:rsidP="00A86894">
      <w:pPr>
        <w:autoSpaceDE/>
        <w:autoSpaceDN/>
        <w:jc w:val="center"/>
        <w:rPr>
          <w:rFonts w:ascii="Tahoma" w:hAnsi="Tahoma" w:cs="Tahoma"/>
          <w:b/>
        </w:rPr>
      </w:pPr>
    </w:p>
    <w:p w14:paraId="2782A273" w14:textId="77777777" w:rsidR="003F51A9" w:rsidRDefault="003F51A9" w:rsidP="00A86894">
      <w:pPr>
        <w:autoSpaceDE/>
        <w:autoSpaceDN/>
        <w:jc w:val="center"/>
        <w:rPr>
          <w:rFonts w:ascii="Tahoma" w:hAnsi="Tahoma" w:cs="Tahoma"/>
          <w:b/>
        </w:rPr>
      </w:pPr>
    </w:p>
    <w:p w14:paraId="599EEA12" w14:textId="77777777" w:rsidR="003F51A9" w:rsidRDefault="003F51A9" w:rsidP="00A86894">
      <w:pPr>
        <w:autoSpaceDE/>
        <w:autoSpaceDN/>
        <w:jc w:val="center"/>
        <w:rPr>
          <w:rFonts w:ascii="Tahoma" w:hAnsi="Tahoma" w:cs="Tahoma"/>
          <w:b/>
        </w:rPr>
      </w:pPr>
    </w:p>
    <w:p w14:paraId="40869BA4" w14:textId="77777777" w:rsidR="003F51A9" w:rsidRDefault="003F51A9" w:rsidP="00A86894">
      <w:pPr>
        <w:autoSpaceDE/>
        <w:autoSpaceDN/>
        <w:jc w:val="center"/>
        <w:rPr>
          <w:rFonts w:ascii="Tahoma" w:hAnsi="Tahoma" w:cs="Tahoma"/>
          <w:b/>
        </w:rPr>
      </w:pPr>
    </w:p>
    <w:p w14:paraId="070DBA06" w14:textId="77777777" w:rsidR="003F51A9" w:rsidRDefault="003F51A9" w:rsidP="00A86894">
      <w:pPr>
        <w:autoSpaceDE/>
        <w:autoSpaceDN/>
        <w:jc w:val="center"/>
        <w:rPr>
          <w:rFonts w:ascii="Tahoma" w:hAnsi="Tahoma" w:cs="Tahoma"/>
          <w:b/>
        </w:rPr>
      </w:pPr>
    </w:p>
    <w:p w14:paraId="34A62AAF" w14:textId="77777777" w:rsidR="003F51A9" w:rsidRDefault="003F51A9" w:rsidP="00A86894">
      <w:pPr>
        <w:autoSpaceDE/>
        <w:autoSpaceDN/>
        <w:jc w:val="center"/>
        <w:rPr>
          <w:rFonts w:ascii="Tahoma" w:hAnsi="Tahoma" w:cs="Tahoma"/>
          <w:b/>
        </w:rPr>
      </w:pPr>
    </w:p>
    <w:p w14:paraId="65C03F62" w14:textId="77777777" w:rsidR="003F51A9" w:rsidRDefault="003F51A9" w:rsidP="00A86894">
      <w:pPr>
        <w:autoSpaceDE/>
        <w:autoSpaceDN/>
        <w:jc w:val="center"/>
        <w:rPr>
          <w:rFonts w:ascii="Tahoma" w:hAnsi="Tahoma" w:cs="Tahoma"/>
          <w:b/>
        </w:rPr>
      </w:pPr>
    </w:p>
    <w:p w14:paraId="1B4C7B34" w14:textId="77777777" w:rsidR="003F51A9" w:rsidRDefault="003F51A9" w:rsidP="00A86894">
      <w:pPr>
        <w:autoSpaceDE/>
        <w:autoSpaceDN/>
        <w:jc w:val="center"/>
        <w:rPr>
          <w:rFonts w:ascii="Tahoma" w:hAnsi="Tahoma" w:cs="Tahoma"/>
          <w:b/>
        </w:rPr>
      </w:pPr>
    </w:p>
    <w:p w14:paraId="601F433E" w14:textId="77777777" w:rsidR="003F51A9" w:rsidRDefault="003F51A9" w:rsidP="00A86894">
      <w:pPr>
        <w:autoSpaceDE/>
        <w:autoSpaceDN/>
        <w:jc w:val="center"/>
        <w:rPr>
          <w:rFonts w:ascii="Tahoma" w:hAnsi="Tahoma" w:cs="Tahoma"/>
          <w:b/>
        </w:rPr>
      </w:pPr>
    </w:p>
    <w:p w14:paraId="2A639B0F" w14:textId="77777777" w:rsidR="003F51A9" w:rsidRDefault="003F51A9" w:rsidP="00A86894">
      <w:pPr>
        <w:autoSpaceDE/>
        <w:autoSpaceDN/>
        <w:jc w:val="center"/>
        <w:rPr>
          <w:rFonts w:ascii="Tahoma" w:hAnsi="Tahoma" w:cs="Tahoma"/>
          <w:b/>
        </w:rPr>
      </w:pPr>
    </w:p>
    <w:p w14:paraId="4A4059C0" w14:textId="77777777" w:rsidR="003F51A9" w:rsidRDefault="003F51A9" w:rsidP="00A86894">
      <w:pPr>
        <w:autoSpaceDE/>
        <w:autoSpaceDN/>
        <w:jc w:val="center"/>
        <w:rPr>
          <w:rFonts w:ascii="Tahoma" w:hAnsi="Tahoma" w:cs="Tahoma"/>
          <w:b/>
        </w:rPr>
      </w:pPr>
    </w:p>
    <w:p w14:paraId="21C009A5" w14:textId="77777777" w:rsidR="003F51A9" w:rsidRDefault="003F51A9" w:rsidP="00A86894">
      <w:pPr>
        <w:autoSpaceDE/>
        <w:autoSpaceDN/>
        <w:jc w:val="center"/>
        <w:rPr>
          <w:rFonts w:ascii="Tahoma" w:hAnsi="Tahoma" w:cs="Tahoma"/>
          <w:b/>
        </w:rPr>
      </w:pPr>
    </w:p>
    <w:p w14:paraId="11E66D02" w14:textId="21B6A486" w:rsidR="006F536C" w:rsidRPr="002012E7" w:rsidRDefault="00EC0323" w:rsidP="00A86894">
      <w:pPr>
        <w:autoSpaceDE/>
        <w:autoSpaceDN/>
        <w:jc w:val="center"/>
        <w:rPr>
          <w:rFonts w:ascii="Tahoma" w:hAnsi="Tahoma" w:cs="Tahoma"/>
          <w:b/>
        </w:rPr>
      </w:pPr>
      <w:r w:rsidRPr="002012E7">
        <w:rPr>
          <w:rFonts w:ascii="Tahoma" w:hAnsi="Tahoma" w:cs="Tahoma"/>
          <w:b/>
        </w:rPr>
        <w:lastRenderedPageBreak/>
        <w:t>ANEXO No. 2</w:t>
      </w:r>
    </w:p>
    <w:p w14:paraId="4FF0A005" w14:textId="77777777" w:rsidR="006F04C4" w:rsidRPr="00A86894" w:rsidRDefault="006F04C4" w:rsidP="006F536C">
      <w:pPr>
        <w:pStyle w:val="Prrafodelista"/>
        <w:ind w:left="0"/>
        <w:jc w:val="center"/>
        <w:rPr>
          <w:rFonts w:ascii="Tahoma" w:hAnsi="Tahoma" w:cs="Tahoma"/>
          <w:b/>
          <w:sz w:val="14"/>
          <w:szCs w:val="14"/>
        </w:rPr>
      </w:pPr>
    </w:p>
    <w:p w14:paraId="5D37D14B" w14:textId="77777777" w:rsidR="006F536C" w:rsidRPr="00444F5B" w:rsidRDefault="006F536C" w:rsidP="00444F5B">
      <w:pPr>
        <w:pStyle w:val="Prrafodelista"/>
        <w:ind w:left="0"/>
        <w:jc w:val="center"/>
        <w:rPr>
          <w:rFonts w:ascii="Tahoma" w:hAnsi="Tahoma" w:cs="Tahoma"/>
          <w:b/>
        </w:rPr>
      </w:pPr>
      <w:r w:rsidRPr="00444F5B">
        <w:rPr>
          <w:rFonts w:ascii="Tahoma" w:hAnsi="Tahoma" w:cs="Tahoma"/>
          <w:b/>
        </w:rPr>
        <w:t>ESTIMACIÓN, TIPIFICACIÓN, ASIGNACIÓN DE RIESGOS</w:t>
      </w:r>
      <w:r w:rsidR="008857AC" w:rsidRPr="00444F5B">
        <w:rPr>
          <w:rFonts w:ascii="Tahoma" w:hAnsi="Tahoma" w:cs="Tahoma"/>
          <w:b/>
        </w:rPr>
        <w:t xml:space="preserve"> </w:t>
      </w:r>
      <w:r w:rsidRPr="00444F5B">
        <w:rPr>
          <w:rFonts w:ascii="Tahoma" w:hAnsi="Tahoma" w:cs="Tahoma"/>
          <w:b/>
        </w:rPr>
        <w:t>Y DETERMINACIÓN DE GARANTÍAS.</w:t>
      </w:r>
    </w:p>
    <w:p w14:paraId="41651AF0" w14:textId="77777777" w:rsidR="00444F5B" w:rsidRPr="00A86894" w:rsidRDefault="00444F5B" w:rsidP="00444F5B">
      <w:pPr>
        <w:pStyle w:val="Prrafodelista"/>
        <w:ind w:left="0"/>
        <w:rPr>
          <w:rFonts w:ascii="Tahoma" w:hAnsi="Tahoma" w:cs="Tahoma"/>
          <w:b/>
          <w:sz w:val="10"/>
          <w:szCs w:val="10"/>
        </w:rPr>
      </w:pPr>
    </w:p>
    <w:p w14:paraId="5EC74A38" w14:textId="4851E348" w:rsidR="006F536C" w:rsidRDefault="006F536C" w:rsidP="00444F5B">
      <w:pPr>
        <w:pStyle w:val="Puesto"/>
        <w:jc w:val="left"/>
        <w:rPr>
          <w:rFonts w:ascii="Tahoma" w:hAnsi="Tahoma" w:cs="Tahoma"/>
          <w:b w:val="0"/>
          <w:sz w:val="20"/>
        </w:rPr>
      </w:pPr>
      <w:r w:rsidRPr="00444F5B">
        <w:rPr>
          <w:rFonts w:ascii="Tahoma" w:hAnsi="Tahoma" w:cs="Tahoma"/>
          <w:b w:val="0"/>
          <w:sz w:val="20"/>
        </w:rPr>
        <w:t>En la definición de los parámetros de mecanismos de cobertura de los riesgos deberán efectuarse dentro de los términos definidos en el Decreto 1082 de 2015</w:t>
      </w:r>
    </w:p>
    <w:p w14:paraId="08892AF5" w14:textId="1141BEC4" w:rsidR="00A86894" w:rsidRPr="00A86894" w:rsidRDefault="00A86894" w:rsidP="00444F5B">
      <w:pPr>
        <w:pStyle w:val="Puesto"/>
        <w:jc w:val="left"/>
        <w:rPr>
          <w:rFonts w:ascii="Tahoma" w:hAnsi="Tahoma" w:cs="Tahoma"/>
          <w:b w:val="0"/>
          <w:sz w:val="12"/>
          <w:szCs w:val="12"/>
        </w:rPr>
      </w:pPr>
    </w:p>
    <w:p w14:paraId="09B01BBE" w14:textId="23A34A89" w:rsidR="00A86894" w:rsidRPr="00A86894" w:rsidRDefault="00444F5B" w:rsidP="00A86894">
      <w:pPr>
        <w:shd w:val="clear" w:color="auto" w:fill="FFFFFF"/>
        <w:rPr>
          <w:b/>
          <w:color w:val="FF0000"/>
        </w:rPr>
      </w:pPr>
      <w:r w:rsidRPr="00DA5993">
        <w:rPr>
          <w:b/>
          <w:bCs/>
          <w:color w:val="282828"/>
          <w:szCs w:val="18"/>
          <w:lang w:eastAsia="es-CO"/>
        </w:rPr>
        <w:t> </w:t>
      </w:r>
      <w:r w:rsidR="00A86894" w:rsidRPr="0061037F">
        <w:rPr>
          <w:b/>
        </w:rPr>
        <w:t>ETAPA CONTRATUAL</w:t>
      </w:r>
    </w:p>
    <w:p w14:paraId="4424EEB0" w14:textId="77777777" w:rsidR="00A86894" w:rsidRPr="00A86894" w:rsidRDefault="00A86894" w:rsidP="00A86894">
      <w:pPr>
        <w:tabs>
          <w:tab w:val="left" w:pos="-1080"/>
          <w:tab w:val="left" w:pos="0"/>
        </w:tabs>
        <w:rPr>
          <w:b/>
          <w:color w:val="FF0000"/>
          <w:sz w:val="6"/>
          <w:szCs w:val="6"/>
          <w:highlight w:val="yellow"/>
        </w:rPr>
      </w:pPr>
    </w:p>
    <w:tbl>
      <w:tblPr>
        <w:tblW w:w="100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49"/>
        <w:gridCol w:w="1220"/>
        <w:gridCol w:w="1220"/>
        <w:gridCol w:w="1220"/>
        <w:gridCol w:w="1054"/>
        <w:gridCol w:w="1387"/>
        <w:gridCol w:w="2840"/>
      </w:tblGrid>
      <w:tr w:rsidR="00A86894" w:rsidRPr="0061037F" w14:paraId="26F3707F" w14:textId="77777777" w:rsidTr="00A86894">
        <w:trPr>
          <w:trHeight w:val="198"/>
        </w:trPr>
        <w:tc>
          <w:tcPr>
            <w:tcW w:w="1149" w:type="dxa"/>
            <w:shd w:val="clear" w:color="000000" w:fill="FFFFFF"/>
            <w:noWrap/>
            <w:vAlign w:val="center"/>
            <w:hideMark/>
          </w:tcPr>
          <w:p w14:paraId="57E5A549" w14:textId="77777777" w:rsidR="00A86894" w:rsidRPr="0061037F" w:rsidRDefault="00A86894" w:rsidP="00A86894">
            <w:pPr>
              <w:jc w:val="both"/>
              <w:rPr>
                <w:b/>
                <w:bCs/>
                <w:sz w:val="13"/>
                <w:szCs w:val="13"/>
              </w:rPr>
            </w:pPr>
            <w:r w:rsidRPr="0061037F">
              <w:rPr>
                <w:b/>
                <w:bCs/>
                <w:sz w:val="13"/>
                <w:szCs w:val="13"/>
              </w:rPr>
              <w:t>MECANISMO DE COBERTURA</w:t>
            </w:r>
          </w:p>
        </w:tc>
        <w:tc>
          <w:tcPr>
            <w:tcW w:w="1220" w:type="dxa"/>
            <w:shd w:val="clear" w:color="000000" w:fill="FFFFFF"/>
            <w:noWrap/>
            <w:vAlign w:val="center"/>
            <w:hideMark/>
          </w:tcPr>
          <w:p w14:paraId="2002C913" w14:textId="77777777" w:rsidR="00A86894" w:rsidRPr="0061037F" w:rsidRDefault="00A86894" w:rsidP="00A86894">
            <w:pPr>
              <w:jc w:val="both"/>
              <w:rPr>
                <w:b/>
                <w:bCs/>
                <w:sz w:val="13"/>
                <w:szCs w:val="13"/>
              </w:rPr>
            </w:pPr>
            <w:r w:rsidRPr="0061037F">
              <w:rPr>
                <w:b/>
                <w:bCs/>
                <w:sz w:val="13"/>
                <w:szCs w:val="13"/>
              </w:rPr>
              <w:t>CLASE DE RIESGO</w:t>
            </w:r>
          </w:p>
        </w:tc>
        <w:tc>
          <w:tcPr>
            <w:tcW w:w="1220" w:type="dxa"/>
            <w:shd w:val="clear" w:color="000000" w:fill="FFFFFF"/>
            <w:noWrap/>
            <w:vAlign w:val="center"/>
            <w:hideMark/>
          </w:tcPr>
          <w:p w14:paraId="25E8926E" w14:textId="77777777" w:rsidR="00A86894" w:rsidRPr="0061037F" w:rsidRDefault="00A86894" w:rsidP="00A86894">
            <w:pPr>
              <w:jc w:val="both"/>
              <w:rPr>
                <w:b/>
                <w:bCs/>
                <w:sz w:val="13"/>
                <w:szCs w:val="13"/>
              </w:rPr>
            </w:pPr>
            <w:r w:rsidRPr="0061037F">
              <w:rPr>
                <w:b/>
                <w:bCs/>
                <w:sz w:val="13"/>
                <w:szCs w:val="13"/>
              </w:rPr>
              <w:t>TIPIFICACIÓN DE LOS RIESGOS</w:t>
            </w:r>
          </w:p>
        </w:tc>
        <w:tc>
          <w:tcPr>
            <w:tcW w:w="1220" w:type="dxa"/>
            <w:shd w:val="clear" w:color="000000" w:fill="FFFFFF"/>
            <w:noWrap/>
            <w:vAlign w:val="center"/>
            <w:hideMark/>
          </w:tcPr>
          <w:p w14:paraId="66464619" w14:textId="77777777" w:rsidR="00A86894" w:rsidRPr="0061037F" w:rsidRDefault="00A86894" w:rsidP="00A86894">
            <w:pPr>
              <w:jc w:val="both"/>
              <w:rPr>
                <w:b/>
                <w:bCs/>
                <w:sz w:val="13"/>
                <w:szCs w:val="13"/>
              </w:rPr>
            </w:pPr>
            <w:r w:rsidRPr="0061037F">
              <w:rPr>
                <w:b/>
                <w:bCs/>
                <w:sz w:val="13"/>
                <w:szCs w:val="13"/>
              </w:rPr>
              <w:t>ESTIMACIÓN DEL RIESGO</w:t>
            </w:r>
          </w:p>
        </w:tc>
        <w:tc>
          <w:tcPr>
            <w:tcW w:w="1054" w:type="dxa"/>
            <w:shd w:val="clear" w:color="000000" w:fill="FFFFFF"/>
            <w:noWrap/>
            <w:vAlign w:val="center"/>
            <w:hideMark/>
          </w:tcPr>
          <w:p w14:paraId="30FC1981" w14:textId="77777777" w:rsidR="00A86894" w:rsidRPr="0061037F" w:rsidRDefault="00A86894" w:rsidP="00A86894">
            <w:pPr>
              <w:jc w:val="both"/>
              <w:rPr>
                <w:b/>
                <w:bCs/>
                <w:sz w:val="13"/>
                <w:szCs w:val="13"/>
              </w:rPr>
            </w:pPr>
            <w:r w:rsidRPr="0061037F">
              <w:rPr>
                <w:b/>
                <w:bCs/>
                <w:sz w:val="13"/>
                <w:szCs w:val="13"/>
              </w:rPr>
              <w:t>ASIGNACIÓN DEL RIESGO</w:t>
            </w:r>
          </w:p>
        </w:tc>
        <w:tc>
          <w:tcPr>
            <w:tcW w:w="1387" w:type="dxa"/>
            <w:shd w:val="clear" w:color="000000" w:fill="FFFFFF"/>
            <w:noWrap/>
            <w:vAlign w:val="center"/>
            <w:hideMark/>
          </w:tcPr>
          <w:p w14:paraId="526B3D55" w14:textId="77777777" w:rsidR="00A86894" w:rsidRPr="0061037F" w:rsidRDefault="00A86894" w:rsidP="00A86894">
            <w:pPr>
              <w:jc w:val="both"/>
              <w:rPr>
                <w:b/>
                <w:bCs/>
                <w:sz w:val="13"/>
                <w:szCs w:val="13"/>
              </w:rPr>
            </w:pPr>
            <w:r w:rsidRPr="0061037F">
              <w:rPr>
                <w:b/>
                <w:bCs/>
                <w:sz w:val="13"/>
                <w:szCs w:val="13"/>
              </w:rPr>
              <w:t>VIGENCIA</w:t>
            </w:r>
          </w:p>
        </w:tc>
        <w:tc>
          <w:tcPr>
            <w:tcW w:w="2840" w:type="dxa"/>
            <w:shd w:val="clear" w:color="000000" w:fill="FFFFFF"/>
            <w:noWrap/>
            <w:vAlign w:val="center"/>
            <w:hideMark/>
          </w:tcPr>
          <w:p w14:paraId="771CCD0D" w14:textId="77777777" w:rsidR="00A86894" w:rsidRPr="0061037F" w:rsidRDefault="00A86894" w:rsidP="00A86894">
            <w:pPr>
              <w:jc w:val="both"/>
              <w:rPr>
                <w:b/>
                <w:bCs/>
                <w:sz w:val="13"/>
                <w:szCs w:val="13"/>
              </w:rPr>
            </w:pPr>
            <w:r w:rsidRPr="0061037F">
              <w:rPr>
                <w:b/>
                <w:bCs/>
                <w:sz w:val="13"/>
                <w:szCs w:val="13"/>
              </w:rPr>
              <w:t>JUSTIFICACIÓN COBERTURA / VIGENCIA</w:t>
            </w:r>
          </w:p>
        </w:tc>
      </w:tr>
      <w:tr w:rsidR="00A86894" w:rsidRPr="0061037F" w14:paraId="56BF1DE2" w14:textId="77777777" w:rsidTr="00A86894">
        <w:trPr>
          <w:trHeight w:val="157"/>
        </w:trPr>
        <w:tc>
          <w:tcPr>
            <w:tcW w:w="1149" w:type="dxa"/>
            <w:shd w:val="clear" w:color="000000" w:fill="FFFFFF"/>
            <w:vAlign w:val="center"/>
            <w:hideMark/>
          </w:tcPr>
          <w:p w14:paraId="642F8CE1" w14:textId="77777777" w:rsidR="00A86894" w:rsidRPr="0061037F" w:rsidRDefault="00A86894" w:rsidP="00A86894">
            <w:pPr>
              <w:jc w:val="both"/>
              <w:rPr>
                <w:sz w:val="13"/>
                <w:szCs w:val="13"/>
              </w:rPr>
            </w:pPr>
            <w:r w:rsidRPr="0061037F">
              <w:rPr>
                <w:sz w:val="13"/>
                <w:szCs w:val="13"/>
              </w:rPr>
              <w:t>Garantía única</w:t>
            </w:r>
          </w:p>
        </w:tc>
        <w:tc>
          <w:tcPr>
            <w:tcW w:w="1220" w:type="dxa"/>
            <w:shd w:val="clear" w:color="000000" w:fill="FFFFFF"/>
            <w:vAlign w:val="center"/>
            <w:hideMark/>
          </w:tcPr>
          <w:p w14:paraId="0F3C7E4A" w14:textId="77777777" w:rsidR="00A86894" w:rsidRPr="0061037F" w:rsidRDefault="00A86894" w:rsidP="00A86894">
            <w:pPr>
              <w:jc w:val="both"/>
              <w:rPr>
                <w:sz w:val="13"/>
                <w:szCs w:val="13"/>
              </w:rPr>
            </w:pPr>
            <w:r w:rsidRPr="0061037F">
              <w:rPr>
                <w:sz w:val="13"/>
                <w:szCs w:val="13"/>
              </w:rPr>
              <w:t>Riesgo jurídico</w:t>
            </w:r>
          </w:p>
        </w:tc>
        <w:tc>
          <w:tcPr>
            <w:tcW w:w="1220" w:type="dxa"/>
            <w:shd w:val="clear" w:color="000000" w:fill="FFFFFF"/>
            <w:vAlign w:val="center"/>
            <w:hideMark/>
          </w:tcPr>
          <w:p w14:paraId="1EC59B9A" w14:textId="77777777" w:rsidR="00A86894" w:rsidRPr="0061037F" w:rsidRDefault="00A86894" w:rsidP="00A86894">
            <w:pPr>
              <w:jc w:val="both"/>
              <w:rPr>
                <w:sz w:val="13"/>
                <w:szCs w:val="13"/>
              </w:rPr>
            </w:pPr>
            <w:r w:rsidRPr="0061037F">
              <w:rPr>
                <w:sz w:val="13"/>
                <w:szCs w:val="13"/>
              </w:rPr>
              <w:t>Incumplimiento del contrato.</w:t>
            </w:r>
          </w:p>
        </w:tc>
        <w:tc>
          <w:tcPr>
            <w:tcW w:w="1220" w:type="dxa"/>
            <w:shd w:val="clear" w:color="000000" w:fill="FFFFFF"/>
            <w:vAlign w:val="center"/>
            <w:hideMark/>
          </w:tcPr>
          <w:p w14:paraId="1DEF17B2" w14:textId="77777777" w:rsidR="00A86894" w:rsidRPr="0061037F" w:rsidRDefault="00A86894" w:rsidP="00A86894">
            <w:pPr>
              <w:jc w:val="both"/>
              <w:rPr>
                <w:sz w:val="13"/>
                <w:szCs w:val="13"/>
              </w:rPr>
            </w:pPr>
            <w:r w:rsidRPr="0061037F">
              <w:rPr>
                <w:sz w:val="13"/>
                <w:szCs w:val="13"/>
              </w:rPr>
              <w:t>Veinte por ciento (20%) del valor del contrato</w:t>
            </w:r>
          </w:p>
        </w:tc>
        <w:tc>
          <w:tcPr>
            <w:tcW w:w="1054" w:type="dxa"/>
            <w:shd w:val="clear" w:color="000000" w:fill="FFFFFF"/>
            <w:vAlign w:val="center"/>
            <w:hideMark/>
          </w:tcPr>
          <w:p w14:paraId="786CDCB4" w14:textId="77777777" w:rsidR="00A86894" w:rsidRPr="0061037F" w:rsidRDefault="00A86894" w:rsidP="00A86894">
            <w:pPr>
              <w:jc w:val="both"/>
              <w:rPr>
                <w:sz w:val="13"/>
                <w:szCs w:val="13"/>
              </w:rPr>
            </w:pPr>
            <w:r w:rsidRPr="0061037F">
              <w:rPr>
                <w:sz w:val="13"/>
                <w:szCs w:val="13"/>
              </w:rPr>
              <w:t>Contratista</w:t>
            </w:r>
          </w:p>
        </w:tc>
        <w:tc>
          <w:tcPr>
            <w:tcW w:w="1387" w:type="dxa"/>
            <w:shd w:val="clear" w:color="000000" w:fill="FFFFFF"/>
            <w:vAlign w:val="center"/>
            <w:hideMark/>
          </w:tcPr>
          <w:p w14:paraId="035BEBD1" w14:textId="77777777" w:rsidR="00A86894" w:rsidRPr="0061037F" w:rsidRDefault="00A86894" w:rsidP="00A86894">
            <w:pPr>
              <w:jc w:val="both"/>
              <w:rPr>
                <w:sz w:val="13"/>
                <w:szCs w:val="13"/>
              </w:rPr>
            </w:pPr>
            <w:r w:rsidRPr="0061037F">
              <w:rPr>
                <w:sz w:val="13"/>
                <w:szCs w:val="13"/>
              </w:rPr>
              <w:t>Vigente por un término igual a la vigencia de la aceptación de la oferta y seis (06) meses más, contados a partir de la suscripción de la aceptación de la oferta.</w:t>
            </w:r>
          </w:p>
        </w:tc>
        <w:tc>
          <w:tcPr>
            <w:tcW w:w="2840" w:type="dxa"/>
            <w:shd w:val="clear" w:color="000000" w:fill="FFFFFF"/>
            <w:vAlign w:val="center"/>
            <w:hideMark/>
          </w:tcPr>
          <w:p w14:paraId="78725F4E" w14:textId="77777777" w:rsidR="00A86894" w:rsidRPr="0061037F" w:rsidRDefault="00A86894" w:rsidP="00A86894">
            <w:pPr>
              <w:jc w:val="both"/>
              <w:rPr>
                <w:sz w:val="13"/>
                <w:szCs w:val="13"/>
              </w:rPr>
            </w:pPr>
            <w:r w:rsidRPr="0061037F">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A86894" w:rsidRPr="0061037F" w14:paraId="1D65B2B5" w14:textId="77777777" w:rsidTr="00A86894">
        <w:trPr>
          <w:trHeight w:val="1514"/>
        </w:trPr>
        <w:tc>
          <w:tcPr>
            <w:tcW w:w="1149" w:type="dxa"/>
            <w:shd w:val="clear" w:color="000000" w:fill="FFFFFF"/>
            <w:vAlign w:val="center"/>
            <w:hideMark/>
          </w:tcPr>
          <w:p w14:paraId="7CEA4C54" w14:textId="77777777" w:rsidR="00A86894" w:rsidRPr="0061037F" w:rsidRDefault="00A86894" w:rsidP="00A86894">
            <w:pPr>
              <w:jc w:val="both"/>
              <w:rPr>
                <w:sz w:val="13"/>
                <w:szCs w:val="13"/>
              </w:rPr>
            </w:pPr>
            <w:r w:rsidRPr="0061037F">
              <w:rPr>
                <w:sz w:val="13"/>
                <w:szCs w:val="13"/>
              </w:rPr>
              <w:t>Garantía única</w:t>
            </w:r>
          </w:p>
        </w:tc>
        <w:tc>
          <w:tcPr>
            <w:tcW w:w="1220" w:type="dxa"/>
            <w:shd w:val="clear" w:color="000000" w:fill="FFFFFF"/>
            <w:vAlign w:val="center"/>
            <w:hideMark/>
          </w:tcPr>
          <w:p w14:paraId="437F1B91" w14:textId="77777777" w:rsidR="00A86894" w:rsidRPr="0061037F" w:rsidRDefault="00A86894" w:rsidP="00A86894">
            <w:pPr>
              <w:jc w:val="both"/>
              <w:rPr>
                <w:sz w:val="13"/>
                <w:szCs w:val="13"/>
              </w:rPr>
            </w:pPr>
            <w:r w:rsidRPr="0061037F">
              <w:rPr>
                <w:sz w:val="13"/>
                <w:szCs w:val="13"/>
              </w:rPr>
              <w:t>Riesgo operativo</w:t>
            </w:r>
          </w:p>
        </w:tc>
        <w:tc>
          <w:tcPr>
            <w:tcW w:w="1220" w:type="dxa"/>
            <w:shd w:val="clear" w:color="000000" w:fill="FFFFFF"/>
            <w:vAlign w:val="center"/>
            <w:hideMark/>
          </w:tcPr>
          <w:p w14:paraId="7E5156A0" w14:textId="77777777" w:rsidR="00A86894" w:rsidRPr="0061037F" w:rsidRDefault="00A86894" w:rsidP="00A86894">
            <w:pPr>
              <w:jc w:val="both"/>
              <w:rPr>
                <w:sz w:val="13"/>
                <w:szCs w:val="13"/>
              </w:rPr>
            </w:pPr>
            <w:r w:rsidRPr="0061037F">
              <w:rPr>
                <w:sz w:val="13"/>
                <w:szCs w:val="13"/>
              </w:rPr>
              <w:t>Calidad de los bienes</w:t>
            </w:r>
          </w:p>
        </w:tc>
        <w:tc>
          <w:tcPr>
            <w:tcW w:w="1220" w:type="dxa"/>
            <w:shd w:val="clear" w:color="000000" w:fill="FFFFFF"/>
            <w:vAlign w:val="center"/>
            <w:hideMark/>
          </w:tcPr>
          <w:p w14:paraId="117526DF" w14:textId="77777777" w:rsidR="00A86894" w:rsidRPr="0061037F" w:rsidRDefault="00A86894" w:rsidP="00A86894">
            <w:pPr>
              <w:jc w:val="both"/>
              <w:rPr>
                <w:sz w:val="13"/>
                <w:szCs w:val="13"/>
              </w:rPr>
            </w:pPr>
            <w:r w:rsidRPr="0061037F">
              <w:rPr>
                <w:sz w:val="13"/>
                <w:szCs w:val="13"/>
              </w:rPr>
              <w:t>Cincuenta por ciento (50%) del valor del contrato</w:t>
            </w:r>
          </w:p>
        </w:tc>
        <w:tc>
          <w:tcPr>
            <w:tcW w:w="1054" w:type="dxa"/>
            <w:shd w:val="clear" w:color="000000" w:fill="FFFFFF"/>
            <w:vAlign w:val="center"/>
            <w:hideMark/>
          </w:tcPr>
          <w:p w14:paraId="5660FE78" w14:textId="77777777" w:rsidR="00A86894" w:rsidRPr="0061037F" w:rsidRDefault="00A86894" w:rsidP="00A86894">
            <w:pPr>
              <w:jc w:val="both"/>
              <w:rPr>
                <w:sz w:val="13"/>
                <w:szCs w:val="13"/>
              </w:rPr>
            </w:pPr>
            <w:r w:rsidRPr="0061037F">
              <w:rPr>
                <w:sz w:val="13"/>
                <w:szCs w:val="13"/>
              </w:rPr>
              <w:t>Contratista</w:t>
            </w:r>
          </w:p>
        </w:tc>
        <w:tc>
          <w:tcPr>
            <w:tcW w:w="1387" w:type="dxa"/>
            <w:shd w:val="clear" w:color="000000" w:fill="FFFFFF"/>
            <w:vAlign w:val="center"/>
            <w:hideMark/>
          </w:tcPr>
          <w:p w14:paraId="620F2A0B" w14:textId="77777777" w:rsidR="00A86894" w:rsidRPr="0061037F" w:rsidRDefault="00A86894" w:rsidP="00A86894">
            <w:pPr>
              <w:jc w:val="both"/>
              <w:rPr>
                <w:sz w:val="13"/>
                <w:szCs w:val="13"/>
              </w:rPr>
            </w:pPr>
            <w:r w:rsidRPr="0061037F">
              <w:rPr>
                <w:sz w:val="13"/>
                <w:szCs w:val="13"/>
              </w:rPr>
              <w:t>Vigente por el plazo aceptación de la oferta, un (1) año y cuatro (4) meses más contados a partir de la suscripción de la aceptación de la oferta. </w:t>
            </w:r>
          </w:p>
        </w:tc>
        <w:tc>
          <w:tcPr>
            <w:tcW w:w="2840" w:type="dxa"/>
            <w:shd w:val="clear" w:color="000000" w:fill="FFFFFF"/>
            <w:vAlign w:val="center"/>
            <w:hideMark/>
          </w:tcPr>
          <w:p w14:paraId="7ACCC9C6" w14:textId="77777777" w:rsidR="00A86894" w:rsidRPr="0061037F" w:rsidRDefault="00A86894" w:rsidP="00A86894">
            <w:pPr>
              <w:jc w:val="both"/>
              <w:rPr>
                <w:sz w:val="13"/>
                <w:szCs w:val="13"/>
              </w:rPr>
            </w:pPr>
            <w:r w:rsidRPr="0061037F">
              <w:rPr>
                <w:sz w:val="13"/>
                <w:szCs w:val="13"/>
              </w:rPr>
              <w:t>Ampara el riesgo de mala calidad del servicio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6185944E" w14:textId="77777777" w:rsidR="00A86894" w:rsidRPr="00A86894" w:rsidRDefault="00A86894" w:rsidP="00A86894">
      <w:pPr>
        <w:rPr>
          <w:color w:val="FF0000"/>
          <w:sz w:val="14"/>
          <w:szCs w:val="14"/>
        </w:rPr>
      </w:pPr>
    </w:p>
    <w:p w14:paraId="5C976A46" w14:textId="77777777" w:rsidR="00A86894" w:rsidRPr="0061037F" w:rsidRDefault="00A86894" w:rsidP="00A86894">
      <w:pPr>
        <w:rPr>
          <w:b/>
        </w:rPr>
      </w:pPr>
      <w:r w:rsidRPr="0061037F">
        <w:rPr>
          <w:b/>
        </w:rPr>
        <w:t>CLAUSULAS SANCIONATORIAS</w:t>
      </w:r>
    </w:p>
    <w:p w14:paraId="37D4D586" w14:textId="77777777" w:rsidR="00A86894" w:rsidRPr="00A86894" w:rsidRDefault="00A86894" w:rsidP="00A86894">
      <w:pPr>
        <w:rPr>
          <w:b/>
          <w:color w:val="FF0000"/>
          <w:sz w:val="8"/>
          <w:szCs w:val="8"/>
          <w:highlight w:val="yellow"/>
        </w:rPr>
      </w:pPr>
    </w:p>
    <w:tbl>
      <w:tblPr>
        <w:tblW w:w="100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1276"/>
        <w:gridCol w:w="1276"/>
        <w:gridCol w:w="1276"/>
        <w:gridCol w:w="992"/>
        <w:gridCol w:w="1417"/>
        <w:gridCol w:w="2835"/>
      </w:tblGrid>
      <w:tr w:rsidR="00A86894" w:rsidRPr="0061037F" w14:paraId="0C7801D6" w14:textId="77777777" w:rsidTr="00A86894">
        <w:trPr>
          <w:trHeight w:val="144"/>
        </w:trPr>
        <w:tc>
          <w:tcPr>
            <w:tcW w:w="1021" w:type="dxa"/>
            <w:shd w:val="clear" w:color="auto" w:fill="auto"/>
            <w:vAlign w:val="center"/>
          </w:tcPr>
          <w:p w14:paraId="7B104434" w14:textId="77777777" w:rsidR="00A86894" w:rsidRPr="0061037F" w:rsidRDefault="00A86894" w:rsidP="00A86894">
            <w:pPr>
              <w:jc w:val="both"/>
              <w:rPr>
                <w:b/>
                <w:bCs/>
                <w:sz w:val="13"/>
                <w:szCs w:val="13"/>
              </w:rPr>
            </w:pPr>
            <w:r w:rsidRPr="0061037F">
              <w:rPr>
                <w:b/>
                <w:bCs/>
                <w:sz w:val="13"/>
                <w:szCs w:val="13"/>
              </w:rPr>
              <w:t>Mecanismo de cobertura</w:t>
            </w:r>
          </w:p>
        </w:tc>
        <w:tc>
          <w:tcPr>
            <w:tcW w:w="1276" w:type="dxa"/>
            <w:shd w:val="clear" w:color="auto" w:fill="auto"/>
            <w:vAlign w:val="center"/>
          </w:tcPr>
          <w:p w14:paraId="3A156684" w14:textId="77777777" w:rsidR="00A86894" w:rsidRPr="0061037F" w:rsidRDefault="00A86894" w:rsidP="00A86894">
            <w:pPr>
              <w:jc w:val="both"/>
              <w:rPr>
                <w:b/>
                <w:bCs/>
                <w:sz w:val="13"/>
                <w:szCs w:val="13"/>
              </w:rPr>
            </w:pPr>
            <w:r w:rsidRPr="0061037F">
              <w:rPr>
                <w:b/>
                <w:bCs/>
                <w:sz w:val="13"/>
                <w:szCs w:val="13"/>
              </w:rPr>
              <w:t>Clase de riesgo</w:t>
            </w:r>
          </w:p>
        </w:tc>
        <w:tc>
          <w:tcPr>
            <w:tcW w:w="1276" w:type="dxa"/>
            <w:shd w:val="clear" w:color="auto" w:fill="auto"/>
            <w:vAlign w:val="center"/>
          </w:tcPr>
          <w:p w14:paraId="620AB7E2" w14:textId="77777777" w:rsidR="00A86894" w:rsidRPr="0061037F" w:rsidRDefault="00A86894" w:rsidP="00A86894">
            <w:pPr>
              <w:jc w:val="both"/>
              <w:rPr>
                <w:b/>
                <w:bCs/>
                <w:sz w:val="13"/>
                <w:szCs w:val="13"/>
              </w:rPr>
            </w:pPr>
            <w:r w:rsidRPr="0061037F">
              <w:rPr>
                <w:b/>
                <w:bCs/>
                <w:sz w:val="13"/>
                <w:szCs w:val="13"/>
              </w:rPr>
              <w:t>Tipificación de los riesgos</w:t>
            </w:r>
          </w:p>
        </w:tc>
        <w:tc>
          <w:tcPr>
            <w:tcW w:w="1276" w:type="dxa"/>
            <w:shd w:val="clear" w:color="auto" w:fill="auto"/>
            <w:vAlign w:val="center"/>
          </w:tcPr>
          <w:p w14:paraId="503D4273" w14:textId="77777777" w:rsidR="00A86894" w:rsidRPr="0061037F" w:rsidRDefault="00A86894" w:rsidP="00A86894">
            <w:pPr>
              <w:jc w:val="both"/>
              <w:rPr>
                <w:b/>
                <w:bCs/>
                <w:sz w:val="13"/>
                <w:szCs w:val="13"/>
              </w:rPr>
            </w:pPr>
            <w:r w:rsidRPr="0061037F">
              <w:rPr>
                <w:b/>
                <w:bCs/>
                <w:sz w:val="13"/>
                <w:szCs w:val="13"/>
              </w:rPr>
              <w:t>Estimación del riesgo</w:t>
            </w:r>
          </w:p>
        </w:tc>
        <w:tc>
          <w:tcPr>
            <w:tcW w:w="992" w:type="dxa"/>
            <w:shd w:val="clear" w:color="auto" w:fill="auto"/>
            <w:vAlign w:val="center"/>
          </w:tcPr>
          <w:p w14:paraId="592B1E73" w14:textId="77777777" w:rsidR="00A86894" w:rsidRPr="0061037F" w:rsidRDefault="00A86894" w:rsidP="00A86894">
            <w:pPr>
              <w:jc w:val="both"/>
              <w:rPr>
                <w:b/>
                <w:bCs/>
                <w:sz w:val="13"/>
                <w:szCs w:val="13"/>
              </w:rPr>
            </w:pPr>
            <w:r w:rsidRPr="0061037F">
              <w:rPr>
                <w:b/>
                <w:bCs/>
                <w:sz w:val="13"/>
                <w:szCs w:val="13"/>
              </w:rPr>
              <w:t>Asignación del riesgo</w:t>
            </w:r>
          </w:p>
        </w:tc>
        <w:tc>
          <w:tcPr>
            <w:tcW w:w="1417" w:type="dxa"/>
            <w:shd w:val="clear" w:color="auto" w:fill="auto"/>
            <w:vAlign w:val="center"/>
          </w:tcPr>
          <w:p w14:paraId="663C1876" w14:textId="77777777" w:rsidR="00A86894" w:rsidRPr="0061037F" w:rsidRDefault="00A86894" w:rsidP="00A86894">
            <w:pPr>
              <w:jc w:val="both"/>
              <w:rPr>
                <w:b/>
                <w:bCs/>
                <w:sz w:val="13"/>
                <w:szCs w:val="13"/>
              </w:rPr>
            </w:pPr>
            <w:r w:rsidRPr="0061037F">
              <w:rPr>
                <w:b/>
                <w:bCs/>
                <w:sz w:val="13"/>
                <w:szCs w:val="13"/>
              </w:rPr>
              <w:t>Vigencia</w:t>
            </w:r>
          </w:p>
        </w:tc>
        <w:tc>
          <w:tcPr>
            <w:tcW w:w="2835" w:type="dxa"/>
            <w:shd w:val="clear" w:color="auto" w:fill="auto"/>
            <w:vAlign w:val="center"/>
          </w:tcPr>
          <w:p w14:paraId="2A835C48" w14:textId="77777777" w:rsidR="00A86894" w:rsidRPr="0061037F" w:rsidRDefault="00A86894" w:rsidP="00A86894">
            <w:pPr>
              <w:jc w:val="both"/>
              <w:rPr>
                <w:b/>
                <w:bCs/>
                <w:sz w:val="13"/>
                <w:szCs w:val="13"/>
              </w:rPr>
            </w:pPr>
            <w:r w:rsidRPr="0061037F">
              <w:rPr>
                <w:b/>
                <w:bCs/>
                <w:sz w:val="13"/>
                <w:szCs w:val="13"/>
              </w:rPr>
              <w:t>Justificación cobertura / vigencia</w:t>
            </w:r>
          </w:p>
        </w:tc>
      </w:tr>
      <w:tr w:rsidR="00A86894" w:rsidRPr="0061037F" w14:paraId="0B2C9657" w14:textId="77777777" w:rsidTr="00A86894">
        <w:trPr>
          <w:trHeight w:val="144"/>
        </w:trPr>
        <w:tc>
          <w:tcPr>
            <w:tcW w:w="1021" w:type="dxa"/>
            <w:shd w:val="clear" w:color="auto" w:fill="auto"/>
            <w:vAlign w:val="center"/>
          </w:tcPr>
          <w:p w14:paraId="72EB33C0" w14:textId="77777777" w:rsidR="00A86894" w:rsidRPr="0061037F" w:rsidRDefault="00A86894" w:rsidP="00A86894">
            <w:pPr>
              <w:jc w:val="both"/>
              <w:rPr>
                <w:sz w:val="13"/>
                <w:szCs w:val="13"/>
                <w:lang w:eastAsia="en-US"/>
              </w:rPr>
            </w:pPr>
            <w:r w:rsidRPr="0061037F">
              <w:rPr>
                <w:sz w:val="13"/>
                <w:szCs w:val="13"/>
                <w:lang w:eastAsia="en-US"/>
              </w:rPr>
              <w:t>Multa</w:t>
            </w:r>
          </w:p>
        </w:tc>
        <w:tc>
          <w:tcPr>
            <w:tcW w:w="1276" w:type="dxa"/>
            <w:shd w:val="clear" w:color="auto" w:fill="auto"/>
            <w:vAlign w:val="center"/>
          </w:tcPr>
          <w:p w14:paraId="442D31C1" w14:textId="77777777" w:rsidR="00A86894" w:rsidRPr="0061037F" w:rsidRDefault="00A86894" w:rsidP="00A86894">
            <w:pPr>
              <w:jc w:val="both"/>
              <w:rPr>
                <w:sz w:val="13"/>
                <w:szCs w:val="13"/>
                <w:lang w:eastAsia="en-US"/>
              </w:rPr>
            </w:pPr>
            <w:r w:rsidRPr="0061037F">
              <w:rPr>
                <w:sz w:val="13"/>
                <w:szCs w:val="13"/>
                <w:lang w:eastAsia="en-US"/>
              </w:rPr>
              <w:t>Riesgo jurídico</w:t>
            </w:r>
          </w:p>
        </w:tc>
        <w:tc>
          <w:tcPr>
            <w:tcW w:w="1276" w:type="dxa"/>
            <w:shd w:val="clear" w:color="auto" w:fill="auto"/>
            <w:vAlign w:val="center"/>
          </w:tcPr>
          <w:p w14:paraId="14DA8D43" w14:textId="77777777" w:rsidR="00A86894" w:rsidRPr="0061037F" w:rsidRDefault="00A86894" w:rsidP="00A86894">
            <w:pPr>
              <w:jc w:val="both"/>
              <w:rPr>
                <w:sz w:val="13"/>
                <w:szCs w:val="13"/>
                <w:lang w:eastAsia="en-US"/>
              </w:rPr>
            </w:pPr>
            <w:r w:rsidRPr="0061037F">
              <w:rPr>
                <w:sz w:val="13"/>
                <w:szCs w:val="13"/>
                <w:lang w:eastAsia="en-US"/>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1F69F625" w14:textId="77777777" w:rsidR="00A86894" w:rsidRPr="0061037F" w:rsidRDefault="00A86894" w:rsidP="00A86894">
            <w:pPr>
              <w:jc w:val="both"/>
              <w:rPr>
                <w:sz w:val="13"/>
                <w:szCs w:val="13"/>
                <w:lang w:eastAsia="en-US"/>
              </w:rPr>
            </w:pPr>
            <w:r w:rsidRPr="0061037F">
              <w:rPr>
                <w:sz w:val="13"/>
                <w:szCs w:val="13"/>
                <w:lang w:eastAsia="en-US"/>
              </w:rPr>
              <w:t>Multa cuyo valor se liquidará con base en un cero punto dos (0.2%) del valor del contrato</w:t>
            </w:r>
          </w:p>
        </w:tc>
        <w:tc>
          <w:tcPr>
            <w:tcW w:w="992" w:type="dxa"/>
            <w:shd w:val="clear" w:color="auto" w:fill="auto"/>
            <w:vAlign w:val="center"/>
          </w:tcPr>
          <w:p w14:paraId="3F14A2C3" w14:textId="77777777" w:rsidR="00A86894" w:rsidRPr="0061037F" w:rsidRDefault="00A86894" w:rsidP="00A86894">
            <w:pPr>
              <w:jc w:val="both"/>
              <w:rPr>
                <w:sz w:val="13"/>
                <w:szCs w:val="13"/>
                <w:lang w:eastAsia="en-US"/>
              </w:rPr>
            </w:pPr>
            <w:r w:rsidRPr="0061037F">
              <w:rPr>
                <w:sz w:val="13"/>
                <w:szCs w:val="13"/>
                <w:lang w:eastAsia="en-US"/>
              </w:rPr>
              <w:t>Contratista</w:t>
            </w:r>
          </w:p>
        </w:tc>
        <w:tc>
          <w:tcPr>
            <w:tcW w:w="1417" w:type="dxa"/>
            <w:shd w:val="clear" w:color="auto" w:fill="auto"/>
            <w:vAlign w:val="center"/>
          </w:tcPr>
          <w:p w14:paraId="15B4EAF5" w14:textId="77777777" w:rsidR="00A86894" w:rsidRPr="0061037F" w:rsidRDefault="00A86894" w:rsidP="00A86894">
            <w:pPr>
              <w:jc w:val="both"/>
              <w:rPr>
                <w:sz w:val="13"/>
                <w:szCs w:val="13"/>
                <w:lang w:eastAsia="en-US"/>
              </w:rPr>
            </w:pPr>
            <w:r w:rsidRPr="0061037F">
              <w:rPr>
                <w:sz w:val="13"/>
                <w:szCs w:val="13"/>
                <w:lang w:eastAsia="en-US"/>
              </w:rPr>
              <w:t>La multa se aplicará por cada día de retardo y hasta por diez (10) días</w:t>
            </w:r>
          </w:p>
        </w:tc>
        <w:tc>
          <w:tcPr>
            <w:tcW w:w="2835" w:type="dxa"/>
            <w:shd w:val="clear" w:color="auto" w:fill="auto"/>
          </w:tcPr>
          <w:p w14:paraId="58A683DB" w14:textId="77777777" w:rsidR="00A86894" w:rsidRPr="0061037F" w:rsidRDefault="00A86894" w:rsidP="00A86894">
            <w:pPr>
              <w:jc w:val="both"/>
              <w:rPr>
                <w:sz w:val="13"/>
                <w:szCs w:val="13"/>
                <w:lang w:eastAsia="en-US"/>
              </w:rPr>
            </w:pPr>
          </w:p>
          <w:p w14:paraId="071D5402" w14:textId="77777777" w:rsidR="00A86894" w:rsidRPr="0061037F" w:rsidRDefault="00A86894" w:rsidP="00A86894">
            <w:pPr>
              <w:jc w:val="both"/>
              <w:rPr>
                <w:sz w:val="13"/>
                <w:szCs w:val="13"/>
                <w:lang w:eastAsia="en-US"/>
              </w:rPr>
            </w:pPr>
            <w:r w:rsidRPr="0061037F">
              <w:rPr>
                <w:sz w:val="13"/>
                <w:szCs w:val="13"/>
                <w:lang w:eastAsia="en-US"/>
              </w:rPr>
              <w:t xml:space="preserve">Cuando el contratista no constituya dentro del término y en la forma prevista en el contrato o en alguno de sus modificatorios, a póliza de garantía única </w:t>
            </w:r>
          </w:p>
        </w:tc>
      </w:tr>
      <w:tr w:rsidR="00A86894" w:rsidRPr="0061037F" w14:paraId="4E7B0434" w14:textId="77777777" w:rsidTr="00A86894">
        <w:trPr>
          <w:trHeight w:val="144"/>
        </w:trPr>
        <w:tc>
          <w:tcPr>
            <w:tcW w:w="1021" w:type="dxa"/>
            <w:tcBorders>
              <w:bottom w:val="single" w:sz="4" w:space="0" w:color="000000"/>
            </w:tcBorders>
            <w:shd w:val="clear" w:color="auto" w:fill="auto"/>
            <w:vAlign w:val="center"/>
          </w:tcPr>
          <w:p w14:paraId="48903144" w14:textId="77777777" w:rsidR="00A86894" w:rsidRPr="0061037F" w:rsidRDefault="00A86894" w:rsidP="00A86894">
            <w:pPr>
              <w:jc w:val="both"/>
              <w:rPr>
                <w:sz w:val="13"/>
                <w:szCs w:val="13"/>
                <w:lang w:eastAsia="en-US"/>
              </w:rPr>
            </w:pPr>
            <w:r w:rsidRPr="0061037F">
              <w:rPr>
                <w:sz w:val="13"/>
                <w:szCs w:val="13"/>
                <w:lang w:eastAsia="en-US"/>
              </w:rPr>
              <w:t>Multa</w:t>
            </w:r>
          </w:p>
        </w:tc>
        <w:tc>
          <w:tcPr>
            <w:tcW w:w="1276" w:type="dxa"/>
            <w:tcBorders>
              <w:bottom w:val="single" w:sz="4" w:space="0" w:color="000000"/>
            </w:tcBorders>
            <w:shd w:val="clear" w:color="auto" w:fill="auto"/>
            <w:vAlign w:val="center"/>
          </w:tcPr>
          <w:p w14:paraId="5EBED73E" w14:textId="77777777" w:rsidR="00A86894" w:rsidRPr="0061037F" w:rsidRDefault="00A86894" w:rsidP="00A86894">
            <w:pPr>
              <w:jc w:val="both"/>
              <w:rPr>
                <w:sz w:val="13"/>
                <w:szCs w:val="13"/>
                <w:lang w:eastAsia="en-US"/>
              </w:rPr>
            </w:pPr>
            <w:r w:rsidRPr="0061037F">
              <w:rPr>
                <w:sz w:val="13"/>
                <w:szCs w:val="13"/>
                <w:lang w:eastAsia="en-US"/>
              </w:rPr>
              <w:t>Riesgo jurídico</w:t>
            </w:r>
          </w:p>
        </w:tc>
        <w:tc>
          <w:tcPr>
            <w:tcW w:w="1276" w:type="dxa"/>
            <w:tcBorders>
              <w:bottom w:val="single" w:sz="4" w:space="0" w:color="000000"/>
            </w:tcBorders>
            <w:shd w:val="clear" w:color="auto" w:fill="auto"/>
            <w:vAlign w:val="center"/>
          </w:tcPr>
          <w:p w14:paraId="5A5441AF" w14:textId="77777777" w:rsidR="00A86894" w:rsidRPr="0061037F" w:rsidRDefault="00A86894" w:rsidP="00A86894">
            <w:pPr>
              <w:jc w:val="both"/>
              <w:rPr>
                <w:sz w:val="13"/>
                <w:szCs w:val="13"/>
                <w:lang w:eastAsia="en-US"/>
              </w:rPr>
            </w:pPr>
            <w:r w:rsidRPr="0061037F">
              <w:rPr>
                <w:sz w:val="13"/>
                <w:szCs w:val="13"/>
                <w:lang w:eastAsia="en-US"/>
              </w:rPr>
              <w:t>Incumplimiento parcial</w:t>
            </w:r>
          </w:p>
        </w:tc>
        <w:tc>
          <w:tcPr>
            <w:tcW w:w="1276" w:type="dxa"/>
            <w:tcBorders>
              <w:bottom w:val="single" w:sz="4" w:space="0" w:color="000000"/>
            </w:tcBorders>
            <w:shd w:val="clear" w:color="auto" w:fill="auto"/>
            <w:vAlign w:val="center"/>
          </w:tcPr>
          <w:p w14:paraId="6D68C072" w14:textId="77777777" w:rsidR="00A86894" w:rsidRPr="0061037F" w:rsidRDefault="00A86894" w:rsidP="00A86894">
            <w:pPr>
              <w:jc w:val="both"/>
              <w:rPr>
                <w:sz w:val="13"/>
                <w:szCs w:val="13"/>
                <w:lang w:eastAsia="en-US"/>
              </w:rPr>
            </w:pPr>
            <w:r w:rsidRPr="0061037F">
              <w:rPr>
                <w:sz w:val="13"/>
                <w:szCs w:val="13"/>
                <w:lang w:eastAsia="en-US"/>
              </w:rPr>
              <w:t>Multas cuyo valor se liquidará con base en un cero punto cinco (0.5%) del valor dejado de cumplir o entregar</w:t>
            </w:r>
          </w:p>
        </w:tc>
        <w:tc>
          <w:tcPr>
            <w:tcW w:w="992" w:type="dxa"/>
            <w:tcBorders>
              <w:bottom w:val="single" w:sz="4" w:space="0" w:color="000000"/>
            </w:tcBorders>
            <w:shd w:val="clear" w:color="auto" w:fill="auto"/>
            <w:vAlign w:val="center"/>
          </w:tcPr>
          <w:p w14:paraId="66ABC880" w14:textId="77777777" w:rsidR="00A86894" w:rsidRPr="0061037F" w:rsidRDefault="00A86894" w:rsidP="00A86894">
            <w:pPr>
              <w:jc w:val="both"/>
              <w:rPr>
                <w:sz w:val="13"/>
                <w:szCs w:val="13"/>
                <w:lang w:eastAsia="en-US"/>
              </w:rPr>
            </w:pPr>
            <w:r w:rsidRPr="0061037F">
              <w:rPr>
                <w:sz w:val="13"/>
                <w:szCs w:val="13"/>
                <w:lang w:eastAsia="en-US"/>
              </w:rPr>
              <w:t>Contratista</w:t>
            </w:r>
          </w:p>
        </w:tc>
        <w:tc>
          <w:tcPr>
            <w:tcW w:w="1417" w:type="dxa"/>
            <w:tcBorders>
              <w:bottom w:val="single" w:sz="4" w:space="0" w:color="000000"/>
            </w:tcBorders>
            <w:shd w:val="clear" w:color="auto" w:fill="auto"/>
            <w:vAlign w:val="center"/>
          </w:tcPr>
          <w:p w14:paraId="6737D6B3" w14:textId="77777777" w:rsidR="00A86894" w:rsidRPr="0061037F" w:rsidRDefault="00A86894" w:rsidP="00A86894">
            <w:pPr>
              <w:jc w:val="both"/>
              <w:rPr>
                <w:sz w:val="13"/>
                <w:szCs w:val="13"/>
                <w:lang w:eastAsia="en-US"/>
              </w:rPr>
            </w:pPr>
            <w:r w:rsidRPr="0061037F">
              <w:rPr>
                <w:sz w:val="13"/>
                <w:szCs w:val="13"/>
                <w:lang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835" w:type="dxa"/>
            <w:tcBorders>
              <w:bottom w:val="single" w:sz="4" w:space="0" w:color="000000"/>
            </w:tcBorders>
            <w:shd w:val="clear" w:color="auto" w:fill="auto"/>
          </w:tcPr>
          <w:p w14:paraId="64348910" w14:textId="77777777" w:rsidR="00A86894" w:rsidRPr="0061037F" w:rsidRDefault="00A86894" w:rsidP="00A86894">
            <w:pPr>
              <w:jc w:val="both"/>
              <w:rPr>
                <w:sz w:val="13"/>
                <w:szCs w:val="13"/>
                <w:lang w:eastAsia="en-US"/>
              </w:rPr>
            </w:pPr>
            <w:r w:rsidRPr="0061037F">
              <w:rPr>
                <w:sz w:val="13"/>
                <w:szCs w:val="13"/>
                <w:lang w:eastAsia="en-US"/>
              </w:rPr>
              <w:t>Ampara la mora o incumplimiento parcial de alguna obligación derivada del contrato por causas imputables al contratista</w:t>
            </w:r>
          </w:p>
        </w:tc>
      </w:tr>
      <w:tr w:rsidR="00A86894" w:rsidRPr="0061037F" w14:paraId="6778E567" w14:textId="77777777" w:rsidTr="00A86894">
        <w:trPr>
          <w:trHeight w:val="1172"/>
        </w:trPr>
        <w:tc>
          <w:tcPr>
            <w:tcW w:w="1021" w:type="dxa"/>
            <w:tcBorders>
              <w:bottom w:val="single" w:sz="4" w:space="0" w:color="auto"/>
            </w:tcBorders>
            <w:shd w:val="clear" w:color="auto" w:fill="auto"/>
            <w:vAlign w:val="center"/>
          </w:tcPr>
          <w:p w14:paraId="605D0D1D" w14:textId="77777777" w:rsidR="00A86894" w:rsidRPr="0061037F" w:rsidRDefault="00A86894" w:rsidP="00A86894">
            <w:pPr>
              <w:jc w:val="both"/>
              <w:rPr>
                <w:sz w:val="13"/>
                <w:szCs w:val="13"/>
                <w:lang w:eastAsia="en-US"/>
              </w:rPr>
            </w:pPr>
            <w:r w:rsidRPr="0061037F">
              <w:rPr>
                <w:sz w:val="13"/>
                <w:szCs w:val="13"/>
                <w:lang w:eastAsia="en-US"/>
              </w:rPr>
              <w:t>Clausula penal pecuniaria</w:t>
            </w:r>
          </w:p>
        </w:tc>
        <w:tc>
          <w:tcPr>
            <w:tcW w:w="1276" w:type="dxa"/>
            <w:tcBorders>
              <w:bottom w:val="single" w:sz="4" w:space="0" w:color="auto"/>
            </w:tcBorders>
            <w:shd w:val="clear" w:color="auto" w:fill="auto"/>
            <w:vAlign w:val="center"/>
          </w:tcPr>
          <w:p w14:paraId="6CCD03A6" w14:textId="77777777" w:rsidR="00A86894" w:rsidRPr="0061037F" w:rsidRDefault="00A86894" w:rsidP="00A86894">
            <w:pPr>
              <w:jc w:val="both"/>
              <w:rPr>
                <w:sz w:val="13"/>
                <w:szCs w:val="13"/>
                <w:lang w:eastAsia="en-US"/>
              </w:rPr>
            </w:pPr>
            <w:r w:rsidRPr="0061037F">
              <w:rPr>
                <w:sz w:val="13"/>
                <w:szCs w:val="13"/>
                <w:lang w:eastAsia="en-US"/>
              </w:rPr>
              <w:t>Riesgo jurídico</w:t>
            </w:r>
          </w:p>
        </w:tc>
        <w:tc>
          <w:tcPr>
            <w:tcW w:w="1276" w:type="dxa"/>
            <w:tcBorders>
              <w:bottom w:val="single" w:sz="4" w:space="0" w:color="auto"/>
            </w:tcBorders>
            <w:shd w:val="clear" w:color="auto" w:fill="auto"/>
            <w:vAlign w:val="center"/>
          </w:tcPr>
          <w:p w14:paraId="1011E9A6" w14:textId="77777777" w:rsidR="00A86894" w:rsidRPr="0061037F" w:rsidRDefault="00A86894" w:rsidP="00A86894">
            <w:pPr>
              <w:jc w:val="both"/>
              <w:rPr>
                <w:sz w:val="13"/>
                <w:szCs w:val="13"/>
                <w:lang w:eastAsia="en-US"/>
              </w:rPr>
            </w:pPr>
            <w:r w:rsidRPr="0061037F">
              <w:rPr>
                <w:sz w:val="13"/>
                <w:szCs w:val="13"/>
                <w:lang w:eastAsia="en-US"/>
              </w:rPr>
              <w:t>Incumplimiento total declaratoria de caducidad</w:t>
            </w:r>
          </w:p>
        </w:tc>
        <w:tc>
          <w:tcPr>
            <w:tcW w:w="1276" w:type="dxa"/>
            <w:tcBorders>
              <w:bottom w:val="single" w:sz="4" w:space="0" w:color="auto"/>
            </w:tcBorders>
            <w:shd w:val="clear" w:color="auto" w:fill="auto"/>
            <w:vAlign w:val="center"/>
          </w:tcPr>
          <w:p w14:paraId="1A3D3FFA" w14:textId="77777777" w:rsidR="00A86894" w:rsidRPr="0061037F" w:rsidRDefault="00A86894" w:rsidP="00A86894">
            <w:pPr>
              <w:jc w:val="both"/>
              <w:rPr>
                <w:sz w:val="13"/>
                <w:szCs w:val="13"/>
                <w:lang w:eastAsia="en-US"/>
              </w:rPr>
            </w:pPr>
            <w:r w:rsidRPr="0061037F">
              <w:rPr>
                <w:sz w:val="13"/>
                <w:szCs w:val="13"/>
                <w:lang w:eastAsia="en-US"/>
              </w:rPr>
              <w:t>Veinte por ciento (20%) del valor total del contrato</w:t>
            </w:r>
          </w:p>
        </w:tc>
        <w:tc>
          <w:tcPr>
            <w:tcW w:w="992" w:type="dxa"/>
            <w:tcBorders>
              <w:bottom w:val="single" w:sz="4" w:space="0" w:color="auto"/>
            </w:tcBorders>
            <w:shd w:val="clear" w:color="auto" w:fill="auto"/>
            <w:vAlign w:val="center"/>
          </w:tcPr>
          <w:p w14:paraId="3ACC15EA" w14:textId="77777777" w:rsidR="00A86894" w:rsidRPr="0061037F" w:rsidRDefault="00A86894" w:rsidP="00A86894">
            <w:pPr>
              <w:jc w:val="both"/>
              <w:rPr>
                <w:sz w:val="13"/>
                <w:szCs w:val="13"/>
                <w:lang w:eastAsia="en-US"/>
              </w:rPr>
            </w:pPr>
            <w:r w:rsidRPr="0061037F">
              <w:rPr>
                <w:sz w:val="13"/>
                <w:szCs w:val="13"/>
                <w:lang w:eastAsia="en-US"/>
              </w:rPr>
              <w:t>Contratista</w:t>
            </w:r>
          </w:p>
        </w:tc>
        <w:tc>
          <w:tcPr>
            <w:tcW w:w="1417" w:type="dxa"/>
            <w:tcBorders>
              <w:bottom w:val="single" w:sz="4" w:space="0" w:color="auto"/>
            </w:tcBorders>
            <w:shd w:val="clear" w:color="auto" w:fill="auto"/>
            <w:vAlign w:val="center"/>
          </w:tcPr>
          <w:p w14:paraId="42717F69" w14:textId="77777777" w:rsidR="00A86894" w:rsidRPr="0061037F" w:rsidRDefault="00A86894" w:rsidP="00A86894">
            <w:pPr>
              <w:jc w:val="both"/>
              <w:rPr>
                <w:sz w:val="13"/>
                <w:szCs w:val="13"/>
                <w:lang w:eastAsia="en-US"/>
              </w:rPr>
            </w:pPr>
            <w:r w:rsidRPr="0061037F">
              <w:rPr>
                <w:sz w:val="13"/>
                <w:szCs w:val="13"/>
                <w:lang w:eastAsia="en-US"/>
              </w:rPr>
              <w:t>El veinte por ciento (20%) del valor total del contrato cuando se trate de incumplimiento total del contrato y proporcional al incumplimiento parcial del contrato</w:t>
            </w:r>
          </w:p>
        </w:tc>
        <w:tc>
          <w:tcPr>
            <w:tcW w:w="2835" w:type="dxa"/>
            <w:tcBorders>
              <w:bottom w:val="single" w:sz="4" w:space="0" w:color="auto"/>
            </w:tcBorders>
            <w:shd w:val="clear" w:color="auto" w:fill="auto"/>
          </w:tcPr>
          <w:p w14:paraId="1731AAFA" w14:textId="77777777" w:rsidR="00A86894" w:rsidRPr="0061037F" w:rsidRDefault="00A86894" w:rsidP="00A86894">
            <w:pPr>
              <w:jc w:val="both"/>
              <w:rPr>
                <w:sz w:val="13"/>
                <w:szCs w:val="13"/>
                <w:lang w:eastAsia="en-US"/>
              </w:rPr>
            </w:pPr>
            <w:r w:rsidRPr="0061037F">
              <w:rPr>
                <w:sz w:val="13"/>
                <w:szCs w:val="13"/>
                <w:lang w:eastAsia="en-US"/>
              </w:rPr>
              <w:t>Ampara el incumplimiento parcial o definitivo del contrato por parte del contratista, se busca el pago parcial y definitivo de los perjuicios que se causen a la entidad</w:t>
            </w:r>
          </w:p>
        </w:tc>
      </w:tr>
    </w:tbl>
    <w:p w14:paraId="24057D2E" w14:textId="77777777" w:rsidR="00A86894" w:rsidRPr="00A86894" w:rsidRDefault="00A86894" w:rsidP="00A86894">
      <w:pPr>
        <w:jc w:val="center"/>
        <w:rPr>
          <w:b/>
          <w:color w:val="FF0000"/>
          <w:sz w:val="14"/>
          <w:szCs w:val="14"/>
        </w:rPr>
      </w:pPr>
    </w:p>
    <w:p w14:paraId="01A0229C" w14:textId="77777777" w:rsidR="00A86894" w:rsidRPr="0061037F" w:rsidRDefault="00A86894" w:rsidP="00A86894">
      <w:pPr>
        <w:tabs>
          <w:tab w:val="left" w:pos="2656"/>
        </w:tabs>
        <w:ind w:left="-709" w:firstLine="709"/>
        <w:rPr>
          <w:b/>
        </w:rPr>
      </w:pPr>
      <w:r w:rsidRPr="0061037F">
        <w:rPr>
          <w:b/>
        </w:rPr>
        <w:t>CLAUSULA DEL CONTRATO</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0"/>
        <w:gridCol w:w="1473"/>
        <w:gridCol w:w="1591"/>
        <w:gridCol w:w="4596"/>
      </w:tblGrid>
      <w:tr w:rsidR="00A86894" w:rsidRPr="0061037F" w14:paraId="6D1FC03D" w14:textId="77777777" w:rsidTr="00A86894">
        <w:trPr>
          <w:trHeight w:val="142"/>
        </w:trPr>
        <w:tc>
          <w:tcPr>
            <w:tcW w:w="2480" w:type="dxa"/>
            <w:shd w:val="clear" w:color="auto" w:fill="auto"/>
            <w:vAlign w:val="center"/>
          </w:tcPr>
          <w:p w14:paraId="775C666D" w14:textId="77777777" w:rsidR="00A86894" w:rsidRPr="0061037F" w:rsidRDefault="00A86894" w:rsidP="00A86894">
            <w:pPr>
              <w:framePr w:hSpace="141" w:wrap="around" w:vAnchor="text" w:hAnchor="page" w:x="1120" w:y="226"/>
              <w:tabs>
                <w:tab w:val="left" w:pos="2656"/>
              </w:tabs>
              <w:ind w:firstLine="57"/>
              <w:suppressOverlap/>
              <w:rPr>
                <w:rFonts w:eastAsia="MS Mincho"/>
                <w:sz w:val="14"/>
              </w:rPr>
            </w:pPr>
            <w:r w:rsidRPr="0061037F">
              <w:rPr>
                <w:rFonts w:eastAsia="MS Mincho"/>
                <w:sz w:val="14"/>
              </w:rPr>
              <w:t>CLAUSULA DEL CONTRATO</w:t>
            </w:r>
          </w:p>
        </w:tc>
        <w:tc>
          <w:tcPr>
            <w:tcW w:w="1473" w:type="dxa"/>
            <w:shd w:val="clear" w:color="auto" w:fill="auto"/>
            <w:vAlign w:val="center"/>
          </w:tcPr>
          <w:p w14:paraId="2ED266CD" w14:textId="77777777" w:rsidR="00A86894" w:rsidRPr="0061037F" w:rsidRDefault="00A86894" w:rsidP="00A86894">
            <w:pPr>
              <w:framePr w:hSpace="141" w:wrap="around" w:vAnchor="text" w:hAnchor="page" w:x="1120" w:y="226"/>
              <w:tabs>
                <w:tab w:val="left" w:pos="2656"/>
              </w:tabs>
              <w:suppressOverlap/>
              <w:rPr>
                <w:rFonts w:eastAsia="MS Mincho"/>
                <w:sz w:val="14"/>
              </w:rPr>
            </w:pPr>
          </w:p>
          <w:p w14:paraId="58BE8796" w14:textId="77777777" w:rsidR="00A86894" w:rsidRPr="0061037F" w:rsidRDefault="00A86894" w:rsidP="00A86894">
            <w:pPr>
              <w:framePr w:hSpace="141" w:wrap="around" w:vAnchor="text" w:hAnchor="page" w:x="1120" w:y="226"/>
              <w:tabs>
                <w:tab w:val="left" w:pos="2656"/>
              </w:tabs>
              <w:suppressOverlap/>
              <w:rPr>
                <w:rFonts w:eastAsia="MS Mincho"/>
                <w:sz w:val="14"/>
              </w:rPr>
            </w:pPr>
            <w:r w:rsidRPr="0061037F">
              <w:rPr>
                <w:rFonts w:eastAsia="MS Mincho"/>
                <w:sz w:val="14"/>
              </w:rPr>
              <w:t>RIESGO JURIDICO</w:t>
            </w:r>
          </w:p>
          <w:p w14:paraId="2064596A" w14:textId="77777777" w:rsidR="00A86894" w:rsidRPr="0061037F" w:rsidRDefault="00A86894" w:rsidP="00A86894">
            <w:pPr>
              <w:framePr w:hSpace="141" w:wrap="around" w:vAnchor="text" w:hAnchor="page" w:x="1120" w:y="226"/>
              <w:suppressOverlap/>
              <w:rPr>
                <w:rFonts w:eastAsia="MS Mincho"/>
                <w:sz w:val="14"/>
              </w:rPr>
            </w:pPr>
          </w:p>
        </w:tc>
        <w:tc>
          <w:tcPr>
            <w:tcW w:w="1591" w:type="dxa"/>
            <w:shd w:val="clear" w:color="auto" w:fill="auto"/>
            <w:vAlign w:val="center"/>
          </w:tcPr>
          <w:p w14:paraId="44C6FBC4" w14:textId="77777777" w:rsidR="00A86894" w:rsidRPr="0061037F" w:rsidRDefault="00A86894" w:rsidP="00A86894">
            <w:pPr>
              <w:framePr w:hSpace="141" w:wrap="around" w:vAnchor="text" w:hAnchor="page" w:x="1120" w:y="226"/>
              <w:tabs>
                <w:tab w:val="left" w:pos="2656"/>
              </w:tabs>
              <w:suppressOverlap/>
              <w:jc w:val="center"/>
              <w:rPr>
                <w:rFonts w:eastAsia="MS Mincho"/>
                <w:sz w:val="14"/>
              </w:rPr>
            </w:pPr>
            <w:r w:rsidRPr="0061037F">
              <w:rPr>
                <w:rFonts w:eastAsia="MS Mincho"/>
                <w:sz w:val="14"/>
              </w:rPr>
              <w:t>Indemnidad</w:t>
            </w:r>
          </w:p>
        </w:tc>
        <w:tc>
          <w:tcPr>
            <w:tcW w:w="4596" w:type="dxa"/>
            <w:shd w:val="clear" w:color="auto" w:fill="auto"/>
          </w:tcPr>
          <w:p w14:paraId="20B57A41" w14:textId="77777777" w:rsidR="00A86894" w:rsidRPr="0061037F" w:rsidRDefault="00A86894" w:rsidP="00A86894">
            <w:pPr>
              <w:framePr w:hSpace="141" w:wrap="around" w:vAnchor="text" w:hAnchor="page" w:x="1120" w:y="226"/>
              <w:tabs>
                <w:tab w:val="left" w:pos="2656"/>
              </w:tabs>
              <w:suppressOverlap/>
              <w:jc w:val="both"/>
              <w:rPr>
                <w:rFonts w:eastAsia="MS Mincho"/>
                <w:sz w:val="14"/>
              </w:rPr>
            </w:pPr>
            <w:r w:rsidRPr="0061037F">
              <w:rPr>
                <w:rFonts w:eastAsia="MS Mincho"/>
                <w:sz w:val="14"/>
              </w:rPr>
              <w:t>Es obligación del contratista mantener a la Policía Metropolitana de Cali, indemne de cualquier reclamación proveniente de terceros que tengan como causa las actuaciones del CONTRATISTA.</w:t>
            </w:r>
          </w:p>
        </w:tc>
      </w:tr>
    </w:tbl>
    <w:p w14:paraId="5B2CDF7A" w14:textId="77777777" w:rsidR="006777FF" w:rsidRPr="000672D5" w:rsidRDefault="006777FF" w:rsidP="006777FF">
      <w:pPr>
        <w:jc w:val="center"/>
        <w:rPr>
          <w:b/>
        </w:rPr>
      </w:pPr>
      <w:r w:rsidRPr="000672D5">
        <w:rPr>
          <w:b/>
        </w:rPr>
        <w:lastRenderedPageBreak/>
        <w:t>ANALISIS DEL RIESGO Y LA FORMA DE MITIGARLO, RIESGOS IDENTIFICADOS:</w:t>
      </w:r>
    </w:p>
    <w:p w14:paraId="6386417B" w14:textId="77777777" w:rsidR="006777FF" w:rsidRPr="000672D5" w:rsidRDefault="006777FF" w:rsidP="006777FF">
      <w:pPr>
        <w:jc w:val="center"/>
        <w:rPr>
          <w:b/>
        </w:rPr>
      </w:pPr>
    </w:p>
    <w:p w14:paraId="308AF6AF" w14:textId="77777777" w:rsidR="006777FF" w:rsidRPr="0061037F" w:rsidRDefault="006777FF" w:rsidP="006777FF">
      <w:pPr>
        <w:pStyle w:val="Prrafodelista"/>
        <w:numPr>
          <w:ilvl w:val="0"/>
          <w:numId w:val="46"/>
        </w:numPr>
        <w:autoSpaceDE/>
        <w:autoSpaceDN/>
        <w:jc w:val="both"/>
        <w:rPr>
          <w:rFonts w:eastAsia="MS Mincho" w:cs="Arial"/>
        </w:rPr>
      </w:pPr>
      <w:r w:rsidRPr="0061037F">
        <w:rPr>
          <w:rFonts w:eastAsia="MS Mincho" w:cs="Arial"/>
        </w:rPr>
        <w:t>No entrega de los elementos de acuerdo a las especificaciones requeridas en el proceso</w:t>
      </w:r>
    </w:p>
    <w:p w14:paraId="5E2659BC" w14:textId="77777777" w:rsidR="006777FF" w:rsidRPr="0061037F" w:rsidRDefault="006777FF" w:rsidP="006777FF">
      <w:pPr>
        <w:pStyle w:val="Prrafodelista"/>
        <w:numPr>
          <w:ilvl w:val="0"/>
          <w:numId w:val="46"/>
        </w:numPr>
        <w:autoSpaceDE/>
        <w:autoSpaceDN/>
        <w:jc w:val="both"/>
        <w:rPr>
          <w:rFonts w:eastAsia="MS Mincho" w:cs="Arial"/>
        </w:rPr>
      </w:pPr>
      <w:r w:rsidRPr="0061037F">
        <w:rPr>
          <w:rFonts w:eastAsia="MS Mincho" w:cs="Arial"/>
        </w:rPr>
        <w:t>Retardo en la entrega de los bienes requeridos</w:t>
      </w:r>
    </w:p>
    <w:p w14:paraId="004D6A0D" w14:textId="77777777" w:rsidR="006777FF" w:rsidRPr="006777FF" w:rsidRDefault="006777FF" w:rsidP="006777FF">
      <w:pPr>
        <w:jc w:val="center"/>
        <w:rPr>
          <w:b/>
          <w:color w:val="FF0000"/>
          <w:sz w:val="14"/>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147"/>
        <w:gridCol w:w="1881"/>
        <w:gridCol w:w="3275"/>
        <w:gridCol w:w="3275"/>
      </w:tblGrid>
      <w:tr w:rsidR="006777FF" w:rsidRPr="0061037F" w14:paraId="190EC206" w14:textId="77777777" w:rsidTr="00BD6298">
        <w:trPr>
          <w:trHeight w:val="20"/>
          <w:jc w:val="center"/>
        </w:trPr>
        <w:tc>
          <w:tcPr>
            <w:tcW w:w="1696" w:type="pct"/>
            <w:gridSpan w:val="3"/>
            <w:vMerge w:val="restart"/>
          </w:tcPr>
          <w:p w14:paraId="34EA25A7" w14:textId="77777777" w:rsidR="006777FF" w:rsidRPr="0061037F" w:rsidRDefault="006777FF" w:rsidP="00BD6298">
            <w:pPr>
              <w:jc w:val="center"/>
              <w:rPr>
                <w:rFonts w:eastAsia="MS Mincho"/>
                <w:sz w:val="18"/>
                <w:szCs w:val="14"/>
              </w:rPr>
            </w:pPr>
          </w:p>
        </w:tc>
        <w:tc>
          <w:tcPr>
            <w:tcW w:w="3304" w:type="pct"/>
            <w:gridSpan w:val="2"/>
          </w:tcPr>
          <w:p w14:paraId="15B3429A" w14:textId="77777777" w:rsidR="006777FF" w:rsidRPr="0061037F" w:rsidRDefault="006777FF" w:rsidP="00BD6298">
            <w:pPr>
              <w:jc w:val="center"/>
              <w:rPr>
                <w:rFonts w:eastAsia="MS Mincho"/>
                <w:b/>
                <w:sz w:val="18"/>
                <w:szCs w:val="14"/>
              </w:rPr>
            </w:pPr>
            <w:r w:rsidRPr="0061037F">
              <w:rPr>
                <w:rFonts w:eastAsia="MS Mincho"/>
                <w:b/>
                <w:sz w:val="18"/>
                <w:szCs w:val="14"/>
              </w:rPr>
              <w:t>Numero de riesgos identificados</w:t>
            </w:r>
          </w:p>
        </w:tc>
      </w:tr>
      <w:tr w:rsidR="006777FF" w:rsidRPr="0061037F" w14:paraId="3DB966D2" w14:textId="77777777" w:rsidTr="00BD6298">
        <w:trPr>
          <w:trHeight w:val="20"/>
          <w:jc w:val="center"/>
        </w:trPr>
        <w:tc>
          <w:tcPr>
            <w:tcW w:w="1696" w:type="pct"/>
            <w:gridSpan w:val="3"/>
            <w:vMerge/>
          </w:tcPr>
          <w:p w14:paraId="66361CDF" w14:textId="77777777" w:rsidR="006777FF" w:rsidRPr="0061037F" w:rsidRDefault="006777FF" w:rsidP="00BD6298">
            <w:pPr>
              <w:jc w:val="center"/>
              <w:rPr>
                <w:rFonts w:eastAsia="MS Mincho"/>
                <w:sz w:val="18"/>
                <w:szCs w:val="14"/>
              </w:rPr>
            </w:pPr>
          </w:p>
        </w:tc>
        <w:tc>
          <w:tcPr>
            <w:tcW w:w="1652" w:type="pct"/>
            <w:vAlign w:val="center"/>
          </w:tcPr>
          <w:p w14:paraId="44FE75CC" w14:textId="77777777" w:rsidR="006777FF" w:rsidRPr="0061037F" w:rsidRDefault="006777FF" w:rsidP="00BD6298">
            <w:pPr>
              <w:jc w:val="center"/>
              <w:rPr>
                <w:rFonts w:eastAsia="MS Mincho"/>
                <w:b/>
                <w:sz w:val="18"/>
                <w:szCs w:val="14"/>
              </w:rPr>
            </w:pPr>
            <w:r w:rsidRPr="0061037F">
              <w:rPr>
                <w:rFonts w:eastAsia="MS Mincho"/>
                <w:b/>
                <w:sz w:val="18"/>
                <w:szCs w:val="14"/>
              </w:rPr>
              <w:t>01</w:t>
            </w:r>
          </w:p>
        </w:tc>
        <w:tc>
          <w:tcPr>
            <w:tcW w:w="1652" w:type="pct"/>
          </w:tcPr>
          <w:p w14:paraId="70F9E454" w14:textId="77777777" w:rsidR="006777FF" w:rsidRPr="0061037F" w:rsidRDefault="006777FF" w:rsidP="00BD6298">
            <w:pPr>
              <w:jc w:val="center"/>
              <w:rPr>
                <w:rFonts w:eastAsia="MS Mincho"/>
                <w:b/>
                <w:sz w:val="18"/>
                <w:szCs w:val="14"/>
              </w:rPr>
            </w:pPr>
            <w:r w:rsidRPr="0061037F">
              <w:rPr>
                <w:rFonts w:eastAsia="MS Mincho"/>
                <w:b/>
                <w:sz w:val="18"/>
                <w:szCs w:val="14"/>
              </w:rPr>
              <w:t>02</w:t>
            </w:r>
          </w:p>
        </w:tc>
      </w:tr>
      <w:tr w:rsidR="006777FF" w:rsidRPr="0061037F" w14:paraId="3C4507EF" w14:textId="77777777" w:rsidTr="00BD6298">
        <w:trPr>
          <w:trHeight w:val="20"/>
          <w:jc w:val="center"/>
        </w:trPr>
        <w:tc>
          <w:tcPr>
            <w:tcW w:w="1696" w:type="pct"/>
            <w:gridSpan w:val="3"/>
            <w:vAlign w:val="center"/>
          </w:tcPr>
          <w:p w14:paraId="0CAA6D52" w14:textId="77777777" w:rsidR="006777FF" w:rsidRPr="0061037F" w:rsidRDefault="006777FF" w:rsidP="00BD6298">
            <w:pPr>
              <w:jc w:val="center"/>
              <w:rPr>
                <w:rFonts w:eastAsia="MS Mincho"/>
                <w:sz w:val="18"/>
                <w:szCs w:val="14"/>
              </w:rPr>
            </w:pPr>
            <w:r w:rsidRPr="0061037F">
              <w:rPr>
                <w:rFonts w:eastAsia="MS Mincho"/>
                <w:sz w:val="18"/>
                <w:szCs w:val="14"/>
              </w:rPr>
              <w:t>Clase</w:t>
            </w:r>
          </w:p>
        </w:tc>
        <w:tc>
          <w:tcPr>
            <w:tcW w:w="1652" w:type="pct"/>
            <w:vAlign w:val="center"/>
          </w:tcPr>
          <w:p w14:paraId="01308CE7" w14:textId="77777777" w:rsidR="006777FF" w:rsidRPr="0061037F" w:rsidRDefault="006777FF" w:rsidP="00BD6298">
            <w:pPr>
              <w:jc w:val="center"/>
              <w:rPr>
                <w:rFonts w:eastAsia="MS Mincho"/>
                <w:sz w:val="18"/>
                <w:szCs w:val="14"/>
              </w:rPr>
            </w:pPr>
            <w:r w:rsidRPr="0061037F">
              <w:rPr>
                <w:rFonts w:eastAsia="MS Mincho"/>
                <w:sz w:val="18"/>
                <w:szCs w:val="14"/>
              </w:rPr>
              <w:t>Especifico</w:t>
            </w:r>
          </w:p>
        </w:tc>
        <w:tc>
          <w:tcPr>
            <w:tcW w:w="1652" w:type="pct"/>
            <w:vAlign w:val="center"/>
          </w:tcPr>
          <w:p w14:paraId="3E9A308B" w14:textId="77777777" w:rsidR="006777FF" w:rsidRPr="0061037F" w:rsidRDefault="006777FF" w:rsidP="00BD6298">
            <w:pPr>
              <w:jc w:val="center"/>
              <w:rPr>
                <w:rFonts w:eastAsia="MS Mincho"/>
                <w:sz w:val="18"/>
              </w:rPr>
            </w:pPr>
            <w:r w:rsidRPr="0061037F">
              <w:rPr>
                <w:rFonts w:eastAsia="MS Mincho"/>
                <w:sz w:val="18"/>
              </w:rPr>
              <w:t>Especifico</w:t>
            </w:r>
          </w:p>
        </w:tc>
      </w:tr>
      <w:tr w:rsidR="006777FF" w:rsidRPr="0061037F" w14:paraId="6477109A" w14:textId="77777777" w:rsidTr="00BD6298">
        <w:trPr>
          <w:trHeight w:val="20"/>
          <w:jc w:val="center"/>
        </w:trPr>
        <w:tc>
          <w:tcPr>
            <w:tcW w:w="1696" w:type="pct"/>
            <w:gridSpan w:val="3"/>
            <w:vAlign w:val="center"/>
          </w:tcPr>
          <w:p w14:paraId="3F4E2D0C" w14:textId="77777777" w:rsidR="006777FF" w:rsidRPr="0061037F" w:rsidRDefault="006777FF" w:rsidP="00BD6298">
            <w:pPr>
              <w:jc w:val="center"/>
              <w:rPr>
                <w:rFonts w:eastAsia="MS Mincho"/>
                <w:sz w:val="18"/>
                <w:szCs w:val="14"/>
              </w:rPr>
            </w:pPr>
            <w:r w:rsidRPr="0061037F">
              <w:rPr>
                <w:rFonts w:eastAsia="MS Mincho"/>
                <w:sz w:val="18"/>
                <w:szCs w:val="14"/>
              </w:rPr>
              <w:t>Fuente</w:t>
            </w:r>
          </w:p>
        </w:tc>
        <w:tc>
          <w:tcPr>
            <w:tcW w:w="1652" w:type="pct"/>
            <w:vAlign w:val="center"/>
          </w:tcPr>
          <w:p w14:paraId="3522FB4E" w14:textId="77777777" w:rsidR="006777FF" w:rsidRPr="0061037F" w:rsidRDefault="006777FF" w:rsidP="00BD6298">
            <w:pPr>
              <w:jc w:val="center"/>
              <w:rPr>
                <w:rFonts w:eastAsia="MS Mincho"/>
                <w:sz w:val="18"/>
                <w:szCs w:val="14"/>
              </w:rPr>
            </w:pPr>
            <w:r w:rsidRPr="0061037F">
              <w:rPr>
                <w:rFonts w:eastAsia="MS Mincho"/>
                <w:sz w:val="18"/>
                <w:szCs w:val="14"/>
              </w:rPr>
              <w:t>Interno</w:t>
            </w:r>
          </w:p>
        </w:tc>
        <w:tc>
          <w:tcPr>
            <w:tcW w:w="1652" w:type="pct"/>
            <w:vAlign w:val="center"/>
          </w:tcPr>
          <w:p w14:paraId="1A0F9FED" w14:textId="77777777" w:rsidR="006777FF" w:rsidRPr="0061037F" w:rsidRDefault="006777FF" w:rsidP="00BD6298">
            <w:pPr>
              <w:jc w:val="center"/>
              <w:rPr>
                <w:rFonts w:eastAsia="MS Mincho"/>
                <w:sz w:val="18"/>
              </w:rPr>
            </w:pPr>
            <w:r w:rsidRPr="0061037F">
              <w:rPr>
                <w:rFonts w:eastAsia="MS Mincho"/>
                <w:sz w:val="18"/>
              </w:rPr>
              <w:t>Externo</w:t>
            </w:r>
          </w:p>
        </w:tc>
      </w:tr>
      <w:tr w:rsidR="006777FF" w:rsidRPr="0061037F" w14:paraId="04DF5C33" w14:textId="77777777" w:rsidTr="00BD6298">
        <w:trPr>
          <w:trHeight w:val="20"/>
          <w:jc w:val="center"/>
        </w:trPr>
        <w:tc>
          <w:tcPr>
            <w:tcW w:w="1696" w:type="pct"/>
            <w:gridSpan w:val="3"/>
            <w:vAlign w:val="center"/>
          </w:tcPr>
          <w:p w14:paraId="46C4C50D" w14:textId="77777777" w:rsidR="006777FF" w:rsidRPr="0061037F" w:rsidRDefault="006777FF" w:rsidP="00BD6298">
            <w:pPr>
              <w:jc w:val="center"/>
              <w:rPr>
                <w:rFonts w:eastAsia="MS Mincho"/>
                <w:sz w:val="18"/>
                <w:szCs w:val="14"/>
              </w:rPr>
            </w:pPr>
            <w:r w:rsidRPr="0061037F">
              <w:rPr>
                <w:rFonts w:eastAsia="MS Mincho"/>
                <w:sz w:val="18"/>
                <w:szCs w:val="14"/>
              </w:rPr>
              <w:t>Etapa</w:t>
            </w:r>
          </w:p>
        </w:tc>
        <w:tc>
          <w:tcPr>
            <w:tcW w:w="1652" w:type="pct"/>
            <w:vAlign w:val="center"/>
          </w:tcPr>
          <w:p w14:paraId="05C86D27" w14:textId="77777777" w:rsidR="006777FF" w:rsidRPr="0061037F" w:rsidRDefault="006777FF" w:rsidP="00BD6298">
            <w:pPr>
              <w:jc w:val="center"/>
              <w:rPr>
                <w:rFonts w:eastAsia="MS Mincho"/>
                <w:sz w:val="18"/>
                <w:szCs w:val="14"/>
              </w:rPr>
            </w:pPr>
            <w:r w:rsidRPr="0061037F">
              <w:rPr>
                <w:rFonts w:eastAsia="MS Mincho"/>
                <w:sz w:val="18"/>
                <w:szCs w:val="14"/>
              </w:rPr>
              <w:t>Ejecución</w:t>
            </w:r>
          </w:p>
        </w:tc>
        <w:tc>
          <w:tcPr>
            <w:tcW w:w="1652" w:type="pct"/>
            <w:vAlign w:val="center"/>
          </w:tcPr>
          <w:p w14:paraId="75101415" w14:textId="77777777" w:rsidR="006777FF" w:rsidRPr="0061037F" w:rsidRDefault="006777FF" w:rsidP="00BD6298">
            <w:pPr>
              <w:jc w:val="center"/>
              <w:rPr>
                <w:rFonts w:eastAsia="MS Mincho"/>
                <w:sz w:val="18"/>
              </w:rPr>
            </w:pPr>
            <w:r w:rsidRPr="0061037F">
              <w:rPr>
                <w:rFonts w:eastAsia="MS Mincho"/>
                <w:sz w:val="18"/>
              </w:rPr>
              <w:t>Ejecución</w:t>
            </w:r>
          </w:p>
        </w:tc>
      </w:tr>
      <w:tr w:rsidR="006777FF" w:rsidRPr="0061037F" w14:paraId="68619BA3" w14:textId="77777777" w:rsidTr="00BD6298">
        <w:trPr>
          <w:trHeight w:val="20"/>
          <w:jc w:val="center"/>
        </w:trPr>
        <w:tc>
          <w:tcPr>
            <w:tcW w:w="1696" w:type="pct"/>
            <w:gridSpan w:val="3"/>
            <w:vAlign w:val="center"/>
          </w:tcPr>
          <w:p w14:paraId="07E0B9AB" w14:textId="77777777" w:rsidR="006777FF" w:rsidRPr="0061037F" w:rsidRDefault="006777FF" w:rsidP="00BD6298">
            <w:pPr>
              <w:jc w:val="center"/>
              <w:rPr>
                <w:rFonts w:eastAsia="MS Mincho"/>
                <w:sz w:val="18"/>
                <w:szCs w:val="14"/>
              </w:rPr>
            </w:pPr>
            <w:r w:rsidRPr="0061037F">
              <w:rPr>
                <w:rFonts w:eastAsia="MS Mincho"/>
                <w:sz w:val="18"/>
                <w:szCs w:val="14"/>
              </w:rPr>
              <w:t>Tipo</w:t>
            </w:r>
          </w:p>
        </w:tc>
        <w:tc>
          <w:tcPr>
            <w:tcW w:w="1652" w:type="pct"/>
            <w:vAlign w:val="center"/>
          </w:tcPr>
          <w:p w14:paraId="533F7DE2" w14:textId="77777777" w:rsidR="006777FF" w:rsidRPr="0061037F" w:rsidRDefault="006777FF" w:rsidP="00BD6298">
            <w:pPr>
              <w:jc w:val="center"/>
              <w:rPr>
                <w:rFonts w:eastAsia="MS Mincho"/>
                <w:sz w:val="18"/>
                <w:szCs w:val="14"/>
              </w:rPr>
            </w:pPr>
            <w:r w:rsidRPr="0061037F">
              <w:rPr>
                <w:rFonts w:eastAsia="MS Mincho"/>
                <w:sz w:val="18"/>
                <w:szCs w:val="14"/>
              </w:rPr>
              <w:t>operacional</w:t>
            </w:r>
          </w:p>
        </w:tc>
        <w:tc>
          <w:tcPr>
            <w:tcW w:w="1652" w:type="pct"/>
            <w:vAlign w:val="center"/>
          </w:tcPr>
          <w:p w14:paraId="45CD19BF" w14:textId="77777777" w:rsidR="006777FF" w:rsidRPr="0061037F" w:rsidRDefault="006777FF" w:rsidP="00BD6298">
            <w:pPr>
              <w:jc w:val="center"/>
              <w:rPr>
                <w:rFonts w:eastAsia="MS Mincho"/>
                <w:sz w:val="18"/>
              </w:rPr>
            </w:pPr>
            <w:r w:rsidRPr="0061037F">
              <w:rPr>
                <w:rFonts w:eastAsia="MS Mincho"/>
                <w:sz w:val="18"/>
              </w:rPr>
              <w:t>Operacionales</w:t>
            </w:r>
          </w:p>
        </w:tc>
      </w:tr>
      <w:tr w:rsidR="006777FF" w:rsidRPr="0061037F" w14:paraId="0EE9591A" w14:textId="77777777" w:rsidTr="00BD6298">
        <w:trPr>
          <w:jc w:val="center"/>
        </w:trPr>
        <w:tc>
          <w:tcPr>
            <w:tcW w:w="1696" w:type="pct"/>
            <w:gridSpan w:val="3"/>
            <w:vAlign w:val="center"/>
          </w:tcPr>
          <w:p w14:paraId="039CA199" w14:textId="77777777" w:rsidR="006777FF" w:rsidRPr="0061037F" w:rsidRDefault="006777FF" w:rsidP="00BD6298">
            <w:pPr>
              <w:jc w:val="center"/>
              <w:rPr>
                <w:rFonts w:eastAsia="MS Mincho"/>
                <w:sz w:val="18"/>
                <w:szCs w:val="14"/>
              </w:rPr>
            </w:pPr>
            <w:r w:rsidRPr="0061037F">
              <w:rPr>
                <w:rFonts w:eastAsia="MS Mincho"/>
                <w:sz w:val="18"/>
                <w:szCs w:val="14"/>
              </w:rPr>
              <w:t>Descripción (Qué puede pasar y, como puede ocurrir)</w:t>
            </w:r>
          </w:p>
        </w:tc>
        <w:tc>
          <w:tcPr>
            <w:tcW w:w="1652" w:type="pct"/>
            <w:vAlign w:val="center"/>
          </w:tcPr>
          <w:p w14:paraId="2AF014D8" w14:textId="77777777" w:rsidR="006777FF" w:rsidRPr="0061037F" w:rsidRDefault="006777FF" w:rsidP="00BD6298">
            <w:pPr>
              <w:jc w:val="center"/>
              <w:rPr>
                <w:rFonts w:eastAsia="MS Mincho"/>
                <w:sz w:val="18"/>
                <w:szCs w:val="14"/>
              </w:rPr>
            </w:pPr>
            <w:r w:rsidRPr="0061037F">
              <w:rPr>
                <w:rFonts w:eastAsia="MS Mincho"/>
                <w:sz w:val="18"/>
                <w:szCs w:val="14"/>
              </w:rPr>
              <w:t>No entrega de los elementos de acuerdo a las especificaciones requeridas en el proceso</w:t>
            </w:r>
          </w:p>
        </w:tc>
        <w:tc>
          <w:tcPr>
            <w:tcW w:w="1652" w:type="pct"/>
            <w:vAlign w:val="center"/>
          </w:tcPr>
          <w:p w14:paraId="575C6707" w14:textId="77777777" w:rsidR="006777FF" w:rsidRPr="0061037F" w:rsidRDefault="006777FF" w:rsidP="00BD6298">
            <w:pPr>
              <w:jc w:val="center"/>
              <w:rPr>
                <w:rFonts w:eastAsia="MS Mincho"/>
                <w:sz w:val="18"/>
                <w:szCs w:val="14"/>
              </w:rPr>
            </w:pPr>
            <w:r w:rsidRPr="0061037F">
              <w:rPr>
                <w:rFonts w:eastAsia="MS Mincho"/>
                <w:sz w:val="18"/>
              </w:rPr>
              <w:t>Retardo en la entrega de los bienes requeridos</w:t>
            </w:r>
          </w:p>
        </w:tc>
      </w:tr>
      <w:tr w:rsidR="006777FF" w:rsidRPr="0061037F" w14:paraId="6484D4B6" w14:textId="77777777" w:rsidTr="00BD6298">
        <w:trPr>
          <w:jc w:val="center"/>
        </w:trPr>
        <w:tc>
          <w:tcPr>
            <w:tcW w:w="1696" w:type="pct"/>
            <w:gridSpan w:val="3"/>
            <w:vAlign w:val="center"/>
          </w:tcPr>
          <w:p w14:paraId="290C00F4" w14:textId="77777777" w:rsidR="006777FF" w:rsidRPr="0061037F" w:rsidRDefault="006777FF" w:rsidP="00BD6298">
            <w:pPr>
              <w:jc w:val="center"/>
              <w:rPr>
                <w:rFonts w:eastAsia="MS Mincho"/>
                <w:sz w:val="18"/>
                <w:szCs w:val="14"/>
              </w:rPr>
            </w:pPr>
            <w:r w:rsidRPr="0061037F">
              <w:rPr>
                <w:rFonts w:eastAsia="MS Mincho"/>
                <w:sz w:val="18"/>
                <w:szCs w:val="14"/>
              </w:rPr>
              <w:t>Consecuencia de la ocurrencia del evento probabilidad</w:t>
            </w:r>
          </w:p>
        </w:tc>
        <w:tc>
          <w:tcPr>
            <w:tcW w:w="1652" w:type="pct"/>
            <w:vAlign w:val="center"/>
          </w:tcPr>
          <w:p w14:paraId="4C8D678F" w14:textId="77777777" w:rsidR="006777FF" w:rsidRPr="0061037F" w:rsidRDefault="006777FF" w:rsidP="00BD6298">
            <w:pPr>
              <w:jc w:val="center"/>
              <w:rPr>
                <w:rFonts w:eastAsia="MS Mincho"/>
                <w:sz w:val="18"/>
                <w:szCs w:val="14"/>
              </w:rPr>
            </w:pPr>
            <w:r w:rsidRPr="0061037F">
              <w:rPr>
                <w:rFonts w:eastAsia="MS Mincho"/>
                <w:sz w:val="18"/>
                <w:szCs w:val="14"/>
              </w:rPr>
              <w:t xml:space="preserve">Traumatismo en los procesos de seguridad y salud en el trabajo que conllevaría a llamados de atención frente a los entes de control de la institución  </w:t>
            </w:r>
          </w:p>
        </w:tc>
        <w:tc>
          <w:tcPr>
            <w:tcW w:w="1652" w:type="pct"/>
            <w:vAlign w:val="center"/>
          </w:tcPr>
          <w:p w14:paraId="67CAA766" w14:textId="77777777" w:rsidR="006777FF" w:rsidRPr="0061037F" w:rsidRDefault="006777FF" w:rsidP="00BD6298">
            <w:pPr>
              <w:jc w:val="center"/>
              <w:rPr>
                <w:rFonts w:eastAsia="MS Mincho"/>
                <w:sz w:val="18"/>
                <w:szCs w:val="14"/>
              </w:rPr>
            </w:pPr>
            <w:r w:rsidRPr="0061037F">
              <w:rPr>
                <w:rFonts w:eastAsia="MS Mincho"/>
                <w:sz w:val="18"/>
              </w:rPr>
              <w:t xml:space="preserve">Se podría ver afectado el plazo de ejecución del contrato </w:t>
            </w:r>
          </w:p>
        </w:tc>
      </w:tr>
      <w:tr w:rsidR="006777FF" w:rsidRPr="0061037F" w14:paraId="21E4183C" w14:textId="77777777" w:rsidTr="00BD6298">
        <w:trPr>
          <w:jc w:val="center"/>
        </w:trPr>
        <w:tc>
          <w:tcPr>
            <w:tcW w:w="1696" w:type="pct"/>
            <w:gridSpan w:val="3"/>
            <w:vAlign w:val="center"/>
          </w:tcPr>
          <w:p w14:paraId="56E13018" w14:textId="77777777" w:rsidR="006777FF" w:rsidRPr="0061037F" w:rsidRDefault="006777FF" w:rsidP="00BD6298">
            <w:pPr>
              <w:jc w:val="center"/>
              <w:rPr>
                <w:rFonts w:eastAsia="MS Mincho"/>
                <w:sz w:val="18"/>
                <w:szCs w:val="14"/>
              </w:rPr>
            </w:pPr>
            <w:r w:rsidRPr="0061037F">
              <w:rPr>
                <w:rFonts w:eastAsia="MS Mincho"/>
                <w:sz w:val="18"/>
                <w:szCs w:val="14"/>
              </w:rPr>
              <w:t>Prioridad</w:t>
            </w:r>
          </w:p>
        </w:tc>
        <w:tc>
          <w:tcPr>
            <w:tcW w:w="1652" w:type="pct"/>
            <w:vAlign w:val="center"/>
          </w:tcPr>
          <w:p w14:paraId="17FEEABA" w14:textId="77777777" w:rsidR="006777FF" w:rsidRPr="0061037F" w:rsidRDefault="006777FF" w:rsidP="00BD6298">
            <w:pPr>
              <w:jc w:val="center"/>
              <w:rPr>
                <w:rFonts w:eastAsia="MS Mincho"/>
                <w:sz w:val="18"/>
                <w:szCs w:val="14"/>
              </w:rPr>
            </w:pPr>
            <w:r w:rsidRPr="0061037F">
              <w:rPr>
                <w:rFonts w:eastAsia="MS Mincho"/>
                <w:sz w:val="18"/>
                <w:szCs w:val="14"/>
              </w:rPr>
              <w:t>2</w:t>
            </w:r>
          </w:p>
        </w:tc>
        <w:tc>
          <w:tcPr>
            <w:tcW w:w="1652" w:type="pct"/>
            <w:vAlign w:val="center"/>
          </w:tcPr>
          <w:p w14:paraId="297FAB87" w14:textId="77777777" w:rsidR="006777FF" w:rsidRPr="0061037F" w:rsidRDefault="006777FF" w:rsidP="00BD6298">
            <w:pPr>
              <w:jc w:val="center"/>
              <w:rPr>
                <w:rFonts w:eastAsia="MS Mincho"/>
                <w:sz w:val="18"/>
              </w:rPr>
            </w:pPr>
            <w:r w:rsidRPr="0061037F">
              <w:rPr>
                <w:rFonts w:eastAsia="MS Mincho"/>
                <w:sz w:val="18"/>
              </w:rPr>
              <w:t>3</w:t>
            </w:r>
          </w:p>
        </w:tc>
      </w:tr>
      <w:tr w:rsidR="006777FF" w:rsidRPr="0061037F" w14:paraId="2BEC290C" w14:textId="77777777" w:rsidTr="00BD6298">
        <w:trPr>
          <w:jc w:val="center"/>
        </w:trPr>
        <w:tc>
          <w:tcPr>
            <w:tcW w:w="1696" w:type="pct"/>
            <w:gridSpan w:val="3"/>
            <w:vAlign w:val="center"/>
          </w:tcPr>
          <w:p w14:paraId="4682867F" w14:textId="77777777" w:rsidR="006777FF" w:rsidRPr="0061037F" w:rsidRDefault="006777FF" w:rsidP="00BD6298">
            <w:pPr>
              <w:jc w:val="center"/>
              <w:rPr>
                <w:rFonts w:eastAsia="MS Mincho"/>
                <w:sz w:val="18"/>
                <w:szCs w:val="14"/>
              </w:rPr>
            </w:pPr>
            <w:r w:rsidRPr="0061037F">
              <w:rPr>
                <w:rFonts w:eastAsia="MS Mincho"/>
                <w:sz w:val="18"/>
                <w:szCs w:val="14"/>
              </w:rPr>
              <w:t>impacto</w:t>
            </w:r>
          </w:p>
        </w:tc>
        <w:tc>
          <w:tcPr>
            <w:tcW w:w="1652" w:type="pct"/>
            <w:vAlign w:val="center"/>
          </w:tcPr>
          <w:p w14:paraId="186E81AB" w14:textId="77777777" w:rsidR="006777FF" w:rsidRPr="0061037F" w:rsidRDefault="006777FF" w:rsidP="00BD6298">
            <w:pPr>
              <w:jc w:val="center"/>
              <w:rPr>
                <w:rFonts w:eastAsia="MS Mincho"/>
                <w:sz w:val="18"/>
                <w:szCs w:val="14"/>
              </w:rPr>
            </w:pPr>
            <w:r w:rsidRPr="0061037F">
              <w:rPr>
                <w:rFonts w:eastAsia="MS Mincho"/>
                <w:sz w:val="18"/>
                <w:szCs w:val="14"/>
              </w:rPr>
              <w:t>2</w:t>
            </w:r>
          </w:p>
        </w:tc>
        <w:tc>
          <w:tcPr>
            <w:tcW w:w="1652" w:type="pct"/>
            <w:vAlign w:val="center"/>
          </w:tcPr>
          <w:p w14:paraId="62713431" w14:textId="77777777" w:rsidR="006777FF" w:rsidRPr="0061037F" w:rsidRDefault="006777FF" w:rsidP="00BD6298">
            <w:pPr>
              <w:jc w:val="center"/>
              <w:rPr>
                <w:rFonts w:eastAsia="MS Mincho"/>
                <w:sz w:val="18"/>
              </w:rPr>
            </w:pPr>
            <w:r w:rsidRPr="0061037F">
              <w:rPr>
                <w:rFonts w:eastAsia="MS Mincho"/>
                <w:sz w:val="18"/>
              </w:rPr>
              <w:t>2</w:t>
            </w:r>
          </w:p>
        </w:tc>
      </w:tr>
      <w:tr w:rsidR="006777FF" w:rsidRPr="0061037F" w14:paraId="1400DA29" w14:textId="77777777" w:rsidTr="00BD6298">
        <w:trPr>
          <w:jc w:val="center"/>
        </w:trPr>
        <w:tc>
          <w:tcPr>
            <w:tcW w:w="1696" w:type="pct"/>
            <w:gridSpan w:val="3"/>
            <w:vAlign w:val="center"/>
          </w:tcPr>
          <w:p w14:paraId="1DEF84C2" w14:textId="77777777" w:rsidR="006777FF" w:rsidRPr="0061037F" w:rsidRDefault="006777FF" w:rsidP="00BD6298">
            <w:pPr>
              <w:jc w:val="center"/>
              <w:rPr>
                <w:rFonts w:eastAsia="MS Mincho"/>
                <w:sz w:val="18"/>
                <w:szCs w:val="14"/>
              </w:rPr>
            </w:pPr>
            <w:r w:rsidRPr="0061037F">
              <w:rPr>
                <w:rFonts w:eastAsia="MS Mincho"/>
                <w:sz w:val="18"/>
                <w:szCs w:val="14"/>
              </w:rPr>
              <w:t>Valoración del  riesgo</w:t>
            </w:r>
          </w:p>
        </w:tc>
        <w:tc>
          <w:tcPr>
            <w:tcW w:w="1652" w:type="pct"/>
            <w:vAlign w:val="center"/>
          </w:tcPr>
          <w:p w14:paraId="08C4C053" w14:textId="77777777" w:rsidR="006777FF" w:rsidRPr="0061037F" w:rsidRDefault="006777FF" w:rsidP="00BD6298">
            <w:pPr>
              <w:jc w:val="center"/>
              <w:rPr>
                <w:rFonts w:eastAsia="MS Mincho"/>
                <w:sz w:val="18"/>
                <w:szCs w:val="14"/>
              </w:rPr>
            </w:pPr>
            <w:r w:rsidRPr="0061037F">
              <w:rPr>
                <w:rFonts w:eastAsia="MS Mincho"/>
                <w:sz w:val="18"/>
                <w:szCs w:val="14"/>
              </w:rPr>
              <w:t>4</w:t>
            </w:r>
          </w:p>
        </w:tc>
        <w:tc>
          <w:tcPr>
            <w:tcW w:w="1652" w:type="pct"/>
            <w:vAlign w:val="center"/>
          </w:tcPr>
          <w:p w14:paraId="7F12EC51" w14:textId="77777777" w:rsidR="006777FF" w:rsidRPr="0061037F" w:rsidRDefault="006777FF" w:rsidP="00BD6298">
            <w:pPr>
              <w:jc w:val="center"/>
              <w:rPr>
                <w:rFonts w:eastAsia="MS Mincho"/>
                <w:sz w:val="18"/>
              </w:rPr>
            </w:pPr>
            <w:r w:rsidRPr="0061037F">
              <w:rPr>
                <w:rFonts w:eastAsia="MS Mincho"/>
                <w:sz w:val="18"/>
              </w:rPr>
              <w:t>5</w:t>
            </w:r>
          </w:p>
        </w:tc>
      </w:tr>
      <w:tr w:rsidR="006777FF" w:rsidRPr="0061037F" w14:paraId="2B78A768" w14:textId="77777777" w:rsidTr="00BD6298">
        <w:trPr>
          <w:jc w:val="center"/>
        </w:trPr>
        <w:tc>
          <w:tcPr>
            <w:tcW w:w="1696" w:type="pct"/>
            <w:gridSpan w:val="3"/>
            <w:vAlign w:val="center"/>
          </w:tcPr>
          <w:p w14:paraId="7FBE1EBF" w14:textId="77777777" w:rsidR="006777FF" w:rsidRPr="0061037F" w:rsidRDefault="006777FF" w:rsidP="00BD6298">
            <w:pPr>
              <w:jc w:val="center"/>
              <w:rPr>
                <w:rFonts w:eastAsia="MS Mincho"/>
                <w:sz w:val="18"/>
                <w:szCs w:val="14"/>
              </w:rPr>
            </w:pPr>
            <w:r w:rsidRPr="0061037F">
              <w:rPr>
                <w:rFonts w:eastAsia="MS Mincho"/>
                <w:sz w:val="18"/>
                <w:szCs w:val="14"/>
              </w:rPr>
              <w:t>Categoría</w:t>
            </w:r>
          </w:p>
        </w:tc>
        <w:tc>
          <w:tcPr>
            <w:tcW w:w="1652" w:type="pct"/>
            <w:vAlign w:val="center"/>
          </w:tcPr>
          <w:p w14:paraId="3BAE8D02" w14:textId="77777777" w:rsidR="006777FF" w:rsidRPr="0061037F" w:rsidRDefault="006777FF" w:rsidP="00BD6298">
            <w:pPr>
              <w:jc w:val="center"/>
              <w:rPr>
                <w:rFonts w:eastAsia="MS Mincho"/>
                <w:sz w:val="18"/>
                <w:szCs w:val="14"/>
              </w:rPr>
            </w:pPr>
            <w:r w:rsidRPr="0061037F">
              <w:rPr>
                <w:rFonts w:eastAsia="MS Mincho"/>
                <w:sz w:val="18"/>
                <w:szCs w:val="14"/>
              </w:rPr>
              <w:t>bajo</w:t>
            </w:r>
          </w:p>
          <w:p w14:paraId="326456E0" w14:textId="77777777" w:rsidR="006777FF" w:rsidRPr="0061037F" w:rsidRDefault="006777FF" w:rsidP="00BD6298">
            <w:pPr>
              <w:jc w:val="center"/>
              <w:rPr>
                <w:rFonts w:eastAsia="MS Mincho"/>
                <w:sz w:val="18"/>
                <w:szCs w:val="14"/>
              </w:rPr>
            </w:pPr>
          </w:p>
        </w:tc>
        <w:tc>
          <w:tcPr>
            <w:tcW w:w="1652" w:type="pct"/>
            <w:vAlign w:val="center"/>
          </w:tcPr>
          <w:p w14:paraId="4E659E59" w14:textId="77777777" w:rsidR="006777FF" w:rsidRPr="0061037F" w:rsidRDefault="006777FF" w:rsidP="00BD6298">
            <w:pPr>
              <w:jc w:val="center"/>
              <w:rPr>
                <w:rFonts w:eastAsia="MS Mincho"/>
                <w:sz w:val="18"/>
              </w:rPr>
            </w:pPr>
            <w:r w:rsidRPr="0061037F">
              <w:rPr>
                <w:rFonts w:eastAsia="MS Mincho"/>
                <w:sz w:val="18"/>
              </w:rPr>
              <w:t>Riesgo medio</w:t>
            </w:r>
          </w:p>
        </w:tc>
      </w:tr>
      <w:tr w:rsidR="006777FF" w:rsidRPr="0061037F" w14:paraId="12341BA4" w14:textId="77777777" w:rsidTr="00BD6298">
        <w:trPr>
          <w:jc w:val="center"/>
        </w:trPr>
        <w:tc>
          <w:tcPr>
            <w:tcW w:w="1696" w:type="pct"/>
            <w:gridSpan w:val="3"/>
            <w:vAlign w:val="center"/>
          </w:tcPr>
          <w:p w14:paraId="4EBB09E9" w14:textId="77777777" w:rsidR="006777FF" w:rsidRPr="0061037F" w:rsidRDefault="006777FF" w:rsidP="00BD6298">
            <w:pPr>
              <w:jc w:val="center"/>
              <w:rPr>
                <w:rFonts w:eastAsia="MS Mincho"/>
                <w:sz w:val="18"/>
                <w:szCs w:val="14"/>
              </w:rPr>
            </w:pPr>
            <w:r w:rsidRPr="0061037F">
              <w:rPr>
                <w:rFonts w:eastAsia="MS Mincho"/>
                <w:sz w:val="18"/>
                <w:szCs w:val="14"/>
              </w:rPr>
              <w:t>¿A quién se le asigna?</w:t>
            </w:r>
          </w:p>
        </w:tc>
        <w:tc>
          <w:tcPr>
            <w:tcW w:w="1652" w:type="pct"/>
            <w:vAlign w:val="center"/>
          </w:tcPr>
          <w:p w14:paraId="78781445" w14:textId="77777777" w:rsidR="006777FF" w:rsidRPr="0061037F" w:rsidRDefault="006777FF" w:rsidP="00BD6298">
            <w:pPr>
              <w:jc w:val="center"/>
              <w:rPr>
                <w:rFonts w:eastAsia="MS Mincho"/>
                <w:sz w:val="18"/>
                <w:szCs w:val="14"/>
              </w:rPr>
            </w:pPr>
            <w:r w:rsidRPr="0061037F">
              <w:rPr>
                <w:rFonts w:eastAsia="MS Mincho"/>
                <w:sz w:val="18"/>
                <w:szCs w:val="14"/>
              </w:rPr>
              <w:t>Supervisor y contratista</w:t>
            </w:r>
          </w:p>
        </w:tc>
        <w:tc>
          <w:tcPr>
            <w:tcW w:w="1652" w:type="pct"/>
            <w:vAlign w:val="center"/>
          </w:tcPr>
          <w:p w14:paraId="31AE9919" w14:textId="77777777" w:rsidR="006777FF" w:rsidRPr="0061037F" w:rsidRDefault="006777FF" w:rsidP="00BD6298">
            <w:pPr>
              <w:jc w:val="center"/>
              <w:rPr>
                <w:rFonts w:eastAsia="MS Mincho"/>
                <w:sz w:val="18"/>
                <w:szCs w:val="14"/>
              </w:rPr>
            </w:pPr>
            <w:r w:rsidRPr="0061037F">
              <w:rPr>
                <w:rFonts w:eastAsia="MS Mincho"/>
                <w:sz w:val="18"/>
              </w:rPr>
              <w:t>Contratista y supervisor</w:t>
            </w:r>
          </w:p>
        </w:tc>
      </w:tr>
      <w:tr w:rsidR="006777FF" w:rsidRPr="0061037F" w14:paraId="7D9D5A34" w14:textId="77777777" w:rsidTr="00BD6298">
        <w:trPr>
          <w:jc w:val="center"/>
        </w:trPr>
        <w:tc>
          <w:tcPr>
            <w:tcW w:w="1696" w:type="pct"/>
            <w:gridSpan w:val="3"/>
            <w:vAlign w:val="center"/>
          </w:tcPr>
          <w:p w14:paraId="741527F5" w14:textId="77777777" w:rsidR="006777FF" w:rsidRPr="0061037F" w:rsidRDefault="006777FF" w:rsidP="00BD6298">
            <w:pPr>
              <w:jc w:val="center"/>
              <w:rPr>
                <w:rFonts w:eastAsia="MS Mincho"/>
                <w:sz w:val="18"/>
                <w:szCs w:val="14"/>
              </w:rPr>
            </w:pPr>
            <w:r w:rsidRPr="0061037F">
              <w:rPr>
                <w:rFonts w:eastAsia="MS Mincho"/>
                <w:sz w:val="18"/>
                <w:szCs w:val="14"/>
              </w:rPr>
              <w:t>Tratamiento/ controles a ser implementados</w:t>
            </w:r>
          </w:p>
        </w:tc>
        <w:tc>
          <w:tcPr>
            <w:tcW w:w="1652" w:type="pct"/>
            <w:vAlign w:val="center"/>
          </w:tcPr>
          <w:p w14:paraId="6AAAE9D9" w14:textId="77777777" w:rsidR="006777FF" w:rsidRPr="0061037F" w:rsidRDefault="006777FF" w:rsidP="00BD6298">
            <w:pPr>
              <w:jc w:val="both"/>
              <w:rPr>
                <w:rFonts w:eastAsia="MS Mincho"/>
                <w:sz w:val="18"/>
                <w:szCs w:val="14"/>
              </w:rPr>
            </w:pPr>
            <w:r w:rsidRPr="0061037F">
              <w:rPr>
                <w:rFonts w:eastAsia="MS Mincho"/>
                <w:sz w:val="18"/>
                <w:szCs w:val="14"/>
              </w:rPr>
              <w:t>Desde las condiciones técnicas señaladas en los estudios previos, exigencia de fichas técnicas de los productos ofertados.</w:t>
            </w:r>
          </w:p>
        </w:tc>
        <w:tc>
          <w:tcPr>
            <w:tcW w:w="1652" w:type="pct"/>
            <w:vAlign w:val="center"/>
          </w:tcPr>
          <w:p w14:paraId="39DA0FCF" w14:textId="77777777" w:rsidR="006777FF" w:rsidRPr="0061037F" w:rsidRDefault="006777FF" w:rsidP="00BD6298">
            <w:pPr>
              <w:jc w:val="both"/>
              <w:rPr>
                <w:rFonts w:eastAsia="MS Mincho"/>
                <w:sz w:val="18"/>
                <w:szCs w:val="14"/>
              </w:rPr>
            </w:pPr>
            <w:r w:rsidRPr="0061037F">
              <w:rPr>
                <w:rFonts w:eastAsia="MS Mincho"/>
                <w:sz w:val="18"/>
              </w:rPr>
              <w:t>Suscripción de póliza de cumplimiento por parte del contratista a favor de la Policía Nacional - MECAL</w:t>
            </w:r>
          </w:p>
        </w:tc>
      </w:tr>
      <w:tr w:rsidR="006777FF" w:rsidRPr="0061037F" w14:paraId="250DA75C" w14:textId="77777777" w:rsidTr="00BD6298">
        <w:trPr>
          <w:jc w:val="center"/>
        </w:trPr>
        <w:tc>
          <w:tcPr>
            <w:tcW w:w="747" w:type="pct"/>
            <w:gridSpan w:val="2"/>
            <w:vMerge w:val="restart"/>
            <w:vAlign w:val="center"/>
          </w:tcPr>
          <w:p w14:paraId="189A6D36" w14:textId="77777777" w:rsidR="006777FF" w:rsidRPr="0061037F" w:rsidRDefault="006777FF" w:rsidP="00BD6298">
            <w:pPr>
              <w:jc w:val="center"/>
              <w:rPr>
                <w:rFonts w:eastAsia="MS Mincho"/>
                <w:sz w:val="18"/>
                <w:szCs w:val="14"/>
              </w:rPr>
            </w:pPr>
            <w:r w:rsidRPr="0061037F">
              <w:rPr>
                <w:rFonts w:eastAsia="MS Mincho"/>
                <w:sz w:val="18"/>
                <w:szCs w:val="14"/>
              </w:rPr>
              <w:t>Impacto después del tratamiento</w:t>
            </w:r>
          </w:p>
          <w:p w14:paraId="775C6EE1" w14:textId="77777777" w:rsidR="006777FF" w:rsidRPr="0061037F" w:rsidRDefault="006777FF" w:rsidP="00BD6298">
            <w:pPr>
              <w:jc w:val="center"/>
              <w:rPr>
                <w:rFonts w:eastAsia="MS Mincho"/>
                <w:sz w:val="18"/>
                <w:szCs w:val="14"/>
              </w:rPr>
            </w:pPr>
          </w:p>
        </w:tc>
        <w:tc>
          <w:tcPr>
            <w:tcW w:w="949" w:type="pct"/>
            <w:vAlign w:val="center"/>
          </w:tcPr>
          <w:p w14:paraId="3016ABC5" w14:textId="77777777" w:rsidR="006777FF" w:rsidRPr="0061037F" w:rsidRDefault="006777FF" w:rsidP="00BD6298">
            <w:pPr>
              <w:jc w:val="center"/>
              <w:rPr>
                <w:rFonts w:eastAsia="MS Mincho"/>
                <w:sz w:val="18"/>
                <w:szCs w:val="14"/>
              </w:rPr>
            </w:pPr>
            <w:r w:rsidRPr="0061037F">
              <w:rPr>
                <w:rFonts w:eastAsia="MS Mincho"/>
                <w:sz w:val="18"/>
                <w:szCs w:val="14"/>
              </w:rPr>
              <w:t>Prioridad</w:t>
            </w:r>
          </w:p>
        </w:tc>
        <w:tc>
          <w:tcPr>
            <w:tcW w:w="1652" w:type="pct"/>
            <w:vAlign w:val="center"/>
          </w:tcPr>
          <w:p w14:paraId="70C86C1F" w14:textId="77777777" w:rsidR="006777FF" w:rsidRPr="0061037F" w:rsidRDefault="006777FF" w:rsidP="00BD6298">
            <w:pPr>
              <w:jc w:val="center"/>
              <w:rPr>
                <w:rFonts w:eastAsia="MS Mincho"/>
                <w:sz w:val="18"/>
                <w:szCs w:val="14"/>
              </w:rPr>
            </w:pPr>
            <w:r w:rsidRPr="0061037F">
              <w:rPr>
                <w:rFonts w:eastAsia="MS Mincho"/>
                <w:sz w:val="18"/>
                <w:szCs w:val="14"/>
              </w:rPr>
              <w:t>1</w:t>
            </w:r>
          </w:p>
        </w:tc>
        <w:tc>
          <w:tcPr>
            <w:tcW w:w="1652" w:type="pct"/>
            <w:vAlign w:val="center"/>
          </w:tcPr>
          <w:p w14:paraId="53E8CD02" w14:textId="77777777" w:rsidR="006777FF" w:rsidRPr="0061037F" w:rsidRDefault="006777FF" w:rsidP="00BD6298">
            <w:pPr>
              <w:jc w:val="center"/>
              <w:rPr>
                <w:rFonts w:eastAsia="MS Mincho"/>
                <w:sz w:val="18"/>
              </w:rPr>
            </w:pPr>
            <w:r w:rsidRPr="0061037F">
              <w:rPr>
                <w:rFonts w:eastAsia="MS Mincho"/>
                <w:sz w:val="18"/>
              </w:rPr>
              <w:t>1</w:t>
            </w:r>
          </w:p>
        </w:tc>
      </w:tr>
      <w:tr w:rsidR="006777FF" w:rsidRPr="0061037F" w14:paraId="5B405883" w14:textId="77777777" w:rsidTr="00BD6298">
        <w:trPr>
          <w:jc w:val="center"/>
        </w:trPr>
        <w:tc>
          <w:tcPr>
            <w:tcW w:w="747" w:type="pct"/>
            <w:gridSpan w:val="2"/>
            <w:vMerge/>
            <w:vAlign w:val="center"/>
          </w:tcPr>
          <w:p w14:paraId="17DA41E7" w14:textId="77777777" w:rsidR="006777FF" w:rsidRPr="0061037F" w:rsidRDefault="006777FF" w:rsidP="00BD6298">
            <w:pPr>
              <w:jc w:val="center"/>
              <w:rPr>
                <w:rFonts w:eastAsia="MS Mincho"/>
                <w:sz w:val="18"/>
                <w:szCs w:val="14"/>
              </w:rPr>
            </w:pPr>
          </w:p>
        </w:tc>
        <w:tc>
          <w:tcPr>
            <w:tcW w:w="949" w:type="pct"/>
            <w:vAlign w:val="center"/>
          </w:tcPr>
          <w:p w14:paraId="2B1EE75A" w14:textId="77777777" w:rsidR="006777FF" w:rsidRPr="0061037F" w:rsidRDefault="006777FF" w:rsidP="00BD6298">
            <w:pPr>
              <w:jc w:val="center"/>
              <w:rPr>
                <w:rFonts w:eastAsia="MS Mincho"/>
                <w:sz w:val="18"/>
                <w:szCs w:val="14"/>
              </w:rPr>
            </w:pPr>
            <w:r w:rsidRPr="0061037F">
              <w:rPr>
                <w:rFonts w:eastAsia="MS Mincho"/>
                <w:sz w:val="18"/>
                <w:szCs w:val="14"/>
              </w:rPr>
              <w:t>impacto</w:t>
            </w:r>
          </w:p>
        </w:tc>
        <w:tc>
          <w:tcPr>
            <w:tcW w:w="1652" w:type="pct"/>
            <w:vAlign w:val="center"/>
          </w:tcPr>
          <w:p w14:paraId="5B9E3685" w14:textId="77777777" w:rsidR="006777FF" w:rsidRPr="0061037F" w:rsidRDefault="006777FF" w:rsidP="00BD6298">
            <w:pPr>
              <w:jc w:val="center"/>
              <w:rPr>
                <w:rFonts w:eastAsia="MS Mincho"/>
                <w:sz w:val="18"/>
                <w:szCs w:val="14"/>
              </w:rPr>
            </w:pPr>
            <w:r w:rsidRPr="0061037F">
              <w:rPr>
                <w:rFonts w:eastAsia="MS Mincho"/>
                <w:sz w:val="18"/>
                <w:szCs w:val="14"/>
              </w:rPr>
              <w:t>1</w:t>
            </w:r>
          </w:p>
        </w:tc>
        <w:tc>
          <w:tcPr>
            <w:tcW w:w="1652" w:type="pct"/>
            <w:vAlign w:val="center"/>
          </w:tcPr>
          <w:p w14:paraId="5F9E6973" w14:textId="77777777" w:rsidR="006777FF" w:rsidRPr="0061037F" w:rsidRDefault="006777FF" w:rsidP="00BD6298">
            <w:pPr>
              <w:jc w:val="center"/>
              <w:rPr>
                <w:rFonts w:eastAsia="MS Mincho"/>
                <w:sz w:val="18"/>
              </w:rPr>
            </w:pPr>
            <w:r w:rsidRPr="0061037F">
              <w:rPr>
                <w:rFonts w:eastAsia="MS Mincho"/>
                <w:sz w:val="18"/>
              </w:rPr>
              <w:t>1</w:t>
            </w:r>
          </w:p>
        </w:tc>
      </w:tr>
      <w:tr w:rsidR="006777FF" w:rsidRPr="0061037F" w14:paraId="4FA488F3" w14:textId="77777777" w:rsidTr="00BD6298">
        <w:trPr>
          <w:trHeight w:val="447"/>
          <w:jc w:val="center"/>
        </w:trPr>
        <w:tc>
          <w:tcPr>
            <w:tcW w:w="747" w:type="pct"/>
            <w:gridSpan w:val="2"/>
            <w:vMerge/>
            <w:vAlign w:val="center"/>
          </w:tcPr>
          <w:p w14:paraId="4E907D78" w14:textId="77777777" w:rsidR="006777FF" w:rsidRPr="0061037F" w:rsidRDefault="006777FF" w:rsidP="00BD6298">
            <w:pPr>
              <w:jc w:val="center"/>
              <w:rPr>
                <w:rFonts w:eastAsia="MS Mincho"/>
                <w:sz w:val="18"/>
                <w:szCs w:val="14"/>
              </w:rPr>
            </w:pPr>
          </w:p>
        </w:tc>
        <w:tc>
          <w:tcPr>
            <w:tcW w:w="949" w:type="pct"/>
            <w:vAlign w:val="center"/>
          </w:tcPr>
          <w:p w14:paraId="182A434E" w14:textId="77777777" w:rsidR="006777FF" w:rsidRPr="0061037F" w:rsidRDefault="006777FF" w:rsidP="00BD6298">
            <w:pPr>
              <w:jc w:val="center"/>
              <w:rPr>
                <w:rFonts w:eastAsia="MS Mincho"/>
                <w:sz w:val="18"/>
                <w:szCs w:val="14"/>
              </w:rPr>
            </w:pPr>
            <w:r w:rsidRPr="0061037F">
              <w:rPr>
                <w:rFonts w:eastAsia="MS Mincho"/>
                <w:sz w:val="18"/>
                <w:szCs w:val="14"/>
              </w:rPr>
              <w:t>Valoración del riesgo</w:t>
            </w:r>
          </w:p>
        </w:tc>
        <w:tc>
          <w:tcPr>
            <w:tcW w:w="1652" w:type="pct"/>
            <w:vAlign w:val="center"/>
          </w:tcPr>
          <w:p w14:paraId="2864D197" w14:textId="77777777" w:rsidR="006777FF" w:rsidRPr="0061037F" w:rsidRDefault="006777FF" w:rsidP="00BD6298">
            <w:pPr>
              <w:jc w:val="center"/>
              <w:rPr>
                <w:rFonts w:eastAsia="MS Mincho"/>
                <w:sz w:val="18"/>
                <w:szCs w:val="14"/>
              </w:rPr>
            </w:pPr>
            <w:r w:rsidRPr="0061037F">
              <w:rPr>
                <w:rFonts w:eastAsia="MS Mincho"/>
                <w:sz w:val="18"/>
                <w:szCs w:val="14"/>
              </w:rPr>
              <w:t>2</w:t>
            </w:r>
          </w:p>
        </w:tc>
        <w:tc>
          <w:tcPr>
            <w:tcW w:w="1652" w:type="pct"/>
            <w:vAlign w:val="center"/>
          </w:tcPr>
          <w:p w14:paraId="3EC967EB" w14:textId="77777777" w:rsidR="006777FF" w:rsidRPr="0061037F" w:rsidRDefault="006777FF" w:rsidP="00BD6298">
            <w:pPr>
              <w:jc w:val="center"/>
              <w:rPr>
                <w:rFonts w:eastAsia="MS Mincho"/>
                <w:sz w:val="18"/>
              </w:rPr>
            </w:pPr>
            <w:r w:rsidRPr="0061037F">
              <w:rPr>
                <w:rFonts w:eastAsia="MS Mincho"/>
                <w:sz w:val="18"/>
              </w:rPr>
              <w:t>2</w:t>
            </w:r>
          </w:p>
        </w:tc>
      </w:tr>
      <w:tr w:rsidR="006777FF" w:rsidRPr="0061037F" w14:paraId="08BD7323" w14:textId="77777777" w:rsidTr="00BD6298">
        <w:trPr>
          <w:jc w:val="center"/>
        </w:trPr>
        <w:tc>
          <w:tcPr>
            <w:tcW w:w="747" w:type="pct"/>
            <w:gridSpan w:val="2"/>
            <w:vMerge/>
            <w:vAlign w:val="center"/>
          </w:tcPr>
          <w:p w14:paraId="76269F4D" w14:textId="77777777" w:rsidR="006777FF" w:rsidRPr="0061037F" w:rsidRDefault="006777FF" w:rsidP="00BD6298">
            <w:pPr>
              <w:jc w:val="center"/>
              <w:rPr>
                <w:rFonts w:eastAsia="MS Mincho"/>
                <w:sz w:val="18"/>
                <w:szCs w:val="14"/>
              </w:rPr>
            </w:pPr>
          </w:p>
        </w:tc>
        <w:tc>
          <w:tcPr>
            <w:tcW w:w="949" w:type="pct"/>
            <w:vAlign w:val="center"/>
          </w:tcPr>
          <w:p w14:paraId="42BA42AF" w14:textId="77777777" w:rsidR="006777FF" w:rsidRPr="0061037F" w:rsidRDefault="006777FF" w:rsidP="00BD6298">
            <w:pPr>
              <w:jc w:val="center"/>
              <w:rPr>
                <w:rFonts w:eastAsia="MS Mincho"/>
                <w:sz w:val="18"/>
                <w:szCs w:val="14"/>
              </w:rPr>
            </w:pPr>
            <w:r w:rsidRPr="0061037F">
              <w:rPr>
                <w:rFonts w:eastAsia="MS Mincho"/>
                <w:sz w:val="18"/>
                <w:szCs w:val="14"/>
              </w:rPr>
              <w:t>Categoría</w:t>
            </w:r>
          </w:p>
        </w:tc>
        <w:tc>
          <w:tcPr>
            <w:tcW w:w="1652" w:type="pct"/>
            <w:vAlign w:val="center"/>
          </w:tcPr>
          <w:p w14:paraId="7E9D1B32" w14:textId="77777777" w:rsidR="006777FF" w:rsidRPr="0061037F" w:rsidRDefault="006777FF" w:rsidP="00BD6298">
            <w:pPr>
              <w:jc w:val="center"/>
              <w:rPr>
                <w:rFonts w:eastAsia="MS Mincho"/>
                <w:sz w:val="18"/>
                <w:szCs w:val="14"/>
              </w:rPr>
            </w:pPr>
            <w:r w:rsidRPr="0061037F">
              <w:rPr>
                <w:rFonts w:eastAsia="MS Mincho"/>
                <w:sz w:val="18"/>
                <w:szCs w:val="14"/>
              </w:rPr>
              <w:t>Riesgo bajo</w:t>
            </w:r>
          </w:p>
        </w:tc>
        <w:tc>
          <w:tcPr>
            <w:tcW w:w="1652" w:type="pct"/>
            <w:vAlign w:val="center"/>
          </w:tcPr>
          <w:p w14:paraId="6C295562" w14:textId="77777777" w:rsidR="006777FF" w:rsidRPr="0061037F" w:rsidRDefault="006777FF" w:rsidP="00BD6298">
            <w:pPr>
              <w:jc w:val="center"/>
              <w:rPr>
                <w:rFonts w:eastAsia="MS Mincho"/>
                <w:sz w:val="18"/>
                <w:szCs w:val="14"/>
              </w:rPr>
            </w:pPr>
            <w:r w:rsidRPr="0061037F">
              <w:rPr>
                <w:rFonts w:eastAsia="MS Mincho"/>
                <w:sz w:val="18"/>
                <w:szCs w:val="14"/>
              </w:rPr>
              <w:t>Riesgo bajo</w:t>
            </w:r>
          </w:p>
        </w:tc>
      </w:tr>
      <w:tr w:rsidR="006777FF" w:rsidRPr="0061037F" w14:paraId="1B9992F6" w14:textId="77777777" w:rsidTr="00BD6298">
        <w:trPr>
          <w:jc w:val="center"/>
        </w:trPr>
        <w:tc>
          <w:tcPr>
            <w:tcW w:w="1696" w:type="pct"/>
            <w:gridSpan w:val="3"/>
            <w:vAlign w:val="center"/>
          </w:tcPr>
          <w:p w14:paraId="66F6B3CB" w14:textId="77777777" w:rsidR="006777FF" w:rsidRPr="0061037F" w:rsidRDefault="006777FF" w:rsidP="00BD6298">
            <w:pPr>
              <w:jc w:val="center"/>
              <w:rPr>
                <w:rFonts w:eastAsia="MS Mincho"/>
                <w:sz w:val="18"/>
                <w:szCs w:val="14"/>
              </w:rPr>
            </w:pPr>
            <w:r w:rsidRPr="0061037F">
              <w:rPr>
                <w:rFonts w:eastAsia="MS Mincho"/>
                <w:sz w:val="18"/>
                <w:szCs w:val="14"/>
              </w:rPr>
              <w:t>¿Afecta la ejecución del contrato?</w:t>
            </w:r>
          </w:p>
        </w:tc>
        <w:tc>
          <w:tcPr>
            <w:tcW w:w="1652" w:type="pct"/>
            <w:vAlign w:val="center"/>
          </w:tcPr>
          <w:p w14:paraId="215C67C9" w14:textId="77777777" w:rsidR="006777FF" w:rsidRPr="0061037F" w:rsidRDefault="006777FF" w:rsidP="00BD6298">
            <w:pPr>
              <w:jc w:val="center"/>
              <w:rPr>
                <w:rFonts w:eastAsia="MS Mincho"/>
                <w:sz w:val="18"/>
                <w:szCs w:val="14"/>
              </w:rPr>
            </w:pPr>
            <w:r w:rsidRPr="0061037F">
              <w:rPr>
                <w:rFonts w:eastAsia="MS Mincho"/>
                <w:sz w:val="18"/>
                <w:szCs w:val="14"/>
              </w:rPr>
              <w:t>No</w:t>
            </w:r>
          </w:p>
        </w:tc>
        <w:tc>
          <w:tcPr>
            <w:tcW w:w="1652" w:type="pct"/>
            <w:vAlign w:val="center"/>
          </w:tcPr>
          <w:p w14:paraId="71065937" w14:textId="77777777" w:rsidR="006777FF" w:rsidRPr="0061037F" w:rsidRDefault="006777FF" w:rsidP="00BD6298">
            <w:pPr>
              <w:jc w:val="center"/>
              <w:rPr>
                <w:rFonts w:eastAsia="MS Mincho"/>
                <w:sz w:val="18"/>
                <w:szCs w:val="14"/>
              </w:rPr>
            </w:pPr>
            <w:r w:rsidRPr="0061037F">
              <w:rPr>
                <w:rFonts w:eastAsia="MS Mincho"/>
                <w:sz w:val="18"/>
                <w:szCs w:val="14"/>
              </w:rPr>
              <w:t>No</w:t>
            </w:r>
          </w:p>
        </w:tc>
      </w:tr>
      <w:tr w:rsidR="006777FF" w:rsidRPr="0061037F" w14:paraId="44709AB4" w14:textId="77777777" w:rsidTr="00BD6298">
        <w:trPr>
          <w:jc w:val="center"/>
        </w:trPr>
        <w:tc>
          <w:tcPr>
            <w:tcW w:w="1696" w:type="pct"/>
            <w:gridSpan w:val="3"/>
            <w:vAlign w:val="center"/>
          </w:tcPr>
          <w:p w14:paraId="6DA7A422" w14:textId="77777777" w:rsidR="006777FF" w:rsidRPr="0061037F" w:rsidRDefault="006777FF" w:rsidP="00BD6298">
            <w:pPr>
              <w:jc w:val="center"/>
              <w:rPr>
                <w:rFonts w:eastAsia="MS Mincho"/>
                <w:sz w:val="18"/>
                <w:szCs w:val="14"/>
              </w:rPr>
            </w:pPr>
            <w:r w:rsidRPr="0061037F">
              <w:rPr>
                <w:rFonts w:eastAsia="MS Mincho"/>
                <w:sz w:val="18"/>
                <w:szCs w:val="14"/>
              </w:rPr>
              <w:t>Persona responsable por implementar el tratamiento</w:t>
            </w:r>
          </w:p>
        </w:tc>
        <w:tc>
          <w:tcPr>
            <w:tcW w:w="1652" w:type="pct"/>
            <w:vAlign w:val="center"/>
          </w:tcPr>
          <w:p w14:paraId="5350921A" w14:textId="77777777" w:rsidR="006777FF" w:rsidRPr="0061037F" w:rsidRDefault="006777FF" w:rsidP="00BD6298">
            <w:pPr>
              <w:jc w:val="center"/>
              <w:rPr>
                <w:rFonts w:eastAsia="MS Mincho"/>
                <w:sz w:val="18"/>
                <w:szCs w:val="14"/>
              </w:rPr>
            </w:pPr>
            <w:r w:rsidRPr="0061037F">
              <w:rPr>
                <w:rFonts w:eastAsia="MS Mincho"/>
                <w:sz w:val="18"/>
                <w:szCs w:val="14"/>
              </w:rPr>
              <w:t>Supervisor del contrato</w:t>
            </w:r>
          </w:p>
        </w:tc>
        <w:tc>
          <w:tcPr>
            <w:tcW w:w="1652" w:type="pct"/>
            <w:vAlign w:val="center"/>
          </w:tcPr>
          <w:p w14:paraId="5501E30F" w14:textId="77777777" w:rsidR="006777FF" w:rsidRPr="0061037F" w:rsidRDefault="006777FF" w:rsidP="00BD6298">
            <w:pPr>
              <w:jc w:val="center"/>
              <w:rPr>
                <w:rFonts w:eastAsia="MS Mincho"/>
                <w:sz w:val="18"/>
                <w:szCs w:val="14"/>
              </w:rPr>
            </w:pPr>
            <w:r w:rsidRPr="0061037F">
              <w:rPr>
                <w:rFonts w:eastAsia="MS Mincho"/>
                <w:sz w:val="18"/>
              </w:rPr>
              <w:t>contratista</w:t>
            </w:r>
          </w:p>
        </w:tc>
      </w:tr>
      <w:tr w:rsidR="006777FF" w:rsidRPr="0061037F" w14:paraId="01DCD168" w14:textId="77777777" w:rsidTr="00BD6298">
        <w:trPr>
          <w:jc w:val="center"/>
        </w:trPr>
        <w:tc>
          <w:tcPr>
            <w:tcW w:w="1696" w:type="pct"/>
            <w:gridSpan w:val="3"/>
            <w:vAlign w:val="center"/>
          </w:tcPr>
          <w:p w14:paraId="2EEBC694" w14:textId="77777777" w:rsidR="006777FF" w:rsidRPr="0061037F" w:rsidRDefault="006777FF" w:rsidP="00BD6298">
            <w:pPr>
              <w:jc w:val="center"/>
              <w:rPr>
                <w:rFonts w:eastAsia="MS Mincho"/>
                <w:sz w:val="18"/>
                <w:szCs w:val="14"/>
              </w:rPr>
            </w:pPr>
            <w:r w:rsidRPr="0061037F">
              <w:rPr>
                <w:rFonts w:eastAsia="MS Mincho"/>
                <w:sz w:val="18"/>
                <w:szCs w:val="14"/>
              </w:rPr>
              <w:t>Fecha estimada en que se inicia el tratamiento</w:t>
            </w:r>
          </w:p>
        </w:tc>
        <w:tc>
          <w:tcPr>
            <w:tcW w:w="1652" w:type="pct"/>
            <w:vAlign w:val="center"/>
          </w:tcPr>
          <w:p w14:paraId="262DF7C8" w14:textId="77777777" w:rsidR="006777FF" w:rsidRPr="0061037F" w:rsidRDefault="006777FF" w:rsidP="00BD6298">
            <w:pPr>
              <w:jc w:val="center"/>
              <w:rPr>
                <w:rFonts w:eastAsia="MS Mincho"/>
                <w:sz w:val="18"/>
                <w:szCs w:val="14"/>
              </w:rPr>
            </w:pPr>
            <w:r w:rsidRPr="0061037F">
              <w:rPr>
                <w:rFonts w:eastAsia="MS Mincho"/>
                <w:sz w:val="18"/>
                <w:szCs w:val="14"/>
              </w:rPr>
              <w:t xml:space="preserve">A partir del acta de inicio </w:t>
            </w:r>
          </w:p>
        </w:tc>
        <w:tc>
          <w:tcPr>
            <w:tcW w:w="1652" w:type="pct"/>
            <w:vAlign w:val="center"/>
          </w:tcPr>
          <w:p w14:paraId="4C87693B" w14:textId="77777777" w:rsidR="006777FF" w:rsidRPr="0061037F" w:rsidRDefault="006777FF" w:rsidP="00BD6298">
            <w:pPr>
              <w:jc w:val="center"/>
              <w:rPr>
                <w:rFonts w:eastAsia="MS Mincho"/>
                <w:sz w:val="18"/>
                <w:szCs w:val="14"/>
              </w:rPr>
            </w:pPr>
            <w:r w:rsidRPr="0061037F">
              <w:rPr>
                <w:rFonts w:eastAsia="MS Mincho"/>
                <w:sz w:val="18"/>
              </w:rPr>
              <w:t>Al inicio del contrato</w:t>
            </w:r>
          </w:p>
        </w:tc>
      </w:tr>
      <w:tr w:rsidR="006777FF" w:rsidRPr="0061037F" w14:paraId="50313128" w14:textId="77777777" w:rsidTr="00BD6298">
        <w:trPr>
          <w:jc w:val="center"/>
        </w:trPr>
        <w:tc>
          <w:tcPr>
            <w:tcW w:w="1696" w:type="pct"/>
            <w:gridSpan w:val="3"/>
            <w:vAlign w:val="center"/>
          </w:tcPr>
          <w:p w14:paraId="0F5A3583" w14:textId="77777777" w:rsidR="006777FF" w:rsidRPr="0061037F" w:rsidRDefault="006777FF" w:rsidP="00BD6298">
            <w:pPr>
              <w:jc w:val="center"/>
              <w:rPr>
                <w:rFonts w:eastAsia="MS Mincho"/>
                <w:sz w:val="18"/>
                <w:szCs w:val="14"/>
              </w:rPr>
            </w:pPr>
            <w:r w:rsidRPr="0061037F">
              <w:rPr>
                <w:rFonts w:eastAsia="MS Mincho"/>
                <w:sz w:val="18"/>
                <w:szCs w:val="14"/>
              </w:rPr>
              <w:t>Fecha estimada en que se completa el tratamiento</w:t>
            </w:r>
          </w:p>
        </w:tc>
        <w:tc>
          <w:tcPr>
            <w:tcW w:w="1652" w:type="pct"/>
            <w:vAlign w:val="center"/>
          </w:tcPr>
          <w:p w14:paraId="12C394F2" w14:textId="77777777" w:rsidR="006777FF" w:rsidRPr="0061037F" w:rsidRDefault="006777FF" w:rsidP="00BD6298">
            <w:pPr>
              <w:jc w:val="center"/>
              <w:rPr>
                <w:rFonts w:eastAsia="MS Mincho"/>
                <w:sz w:val="18"/>
                <w:szCs w:val="14"/>
              </w:rPr>
            </w:pPr>
            <w:r w:rsidRPr="0061037F">
              <w:rPr>
                <w:rFonts w:eastAsia="MS Mincho"/>
                <w:sz w:val="18"/>
                <w:szCs w:val="14"/>
              </w:rPr>
              <w:t>Treinta días (30) contados a partir de la aceptación de la oferta y suscripción de la carta de inicio.</w:t>
            </w:r>
          </w:p>
        </w:tc>
        <w:tc>
          <w:tcPr>
            <w:tcW w:w="1652" w:type="pct"/>
            <w:vAlign w:val="center"/>
          </w:tcPr>
          <w:p w14:paraId="7435D4CA" w14:textId="77777777" w:rsidR="006777FF" w:rsidRPr="0061037F" w:rsidRDefault="006777FF" w:rsidP="00BD6298">
            <w:pPr>
              <w:jc w:val="center"/>
              <w:rPr>
                <w:rFonts w:eastAsia="MS Mincho"/>
                <w:sz w:val="18"/>
                <w:szCs w:val="14"/>
              </w:rPr>
            </w:pPr>
            <w:r w:rsidRPr="0061037F">
              <w:rPr>
                <w:rFonts w:eastAsia="MS Mincho"/>
                <w:sz w:val="18"/>
              </w:rPr>
              <w:t>Durante el plazo de ejecución del contrato más su vigencia</w:t>
            </w:r>
          </w:p>
        </w:tc>
      </w:tr>
      <w:tr w:rsidR="006777FF" w:rsidRPr="0061037F" w14:paraId="3B62E0BE" w14:textId="77777777" w:rsidTr="00BD6298">
        <w:trPr>
          <w:jc w:val="center"/>
        </w:trPr>
        <w:tc>
          <w:tcPr>
            <w:tcW w:w="673" w:type="pct"/>
            <w:vMerge w:val="restart"/>
            <w:vAlign w:val="center"/>
          </w:tcPr>
          <w:p w14:paraId="0A37BB67" w14:textId="77777777" w:rsidR="006777FF" w:rsidRPr="0061037F" w:rsidRDefault="006777FF" w:rsidP="00BD6298">
            <w:pPr>
              <w:jc w:val="center"/>
              <w:rPr>
                <w:rFonts w:eastAsia="MS Mincho"/>
                <w:sz w:val="18"/>
                <w:szCs w:val="14"/>
              </w:rPr>
            </w:pPr>
            <w:r w:rsidRPr="0061037F">
              <w:rPr>
                <w:rFonts w:eastAsia="MS Mincho"/>
                <w:sz w:val="18"/>
                <w:szCs w:val="14"/>
              </w:rPr>
              <w:t>Monitoreo y Revisión</w:t>
            </w:r>
          </w:p>
        </w:tc>
        <w:tc>
          <w:tcPr>
            <w:tcW w:w="1023" w:type="pct"/>
            <w:gridSpan w:val="2"/>
            <w:vAlign w:val="center"/>
          </w:tcPr>
          <w:p w14:paraId="171D192A" w14:textId="77777777" w:rsidR="006777FF" w:rsidRPr="0061037F" w:rsidRDefault="006777FF" w:rsidP="00BD6298">
            <w:pPr>
              <w:jc w:val="center"/>
              <w:rPr>
                <w:rFonts w:eastAsia="MS Mincho"/>
                <w:sz w:val="18"/>
                <w:szCs w:val="14"/>
              </w:rPr>
            </w:pPr>
            <w:r w:rsidRPr="0061037F">
              <w:rPr>
                <w:rFonts w:eastAsia="MS Mincho"/>
                <w:sz w:val="18"/>
                <w:szCs w:val="14"/>
              </w:rPr>
              <w:t>¿Cómo se realiza el monitoreo?</w:t>
            </w:r>
          </w:p>
        </w:tc>
        <w:tc>
          <w:tcPr>
            <w:tcW w:w="1652" w:type="pct"/>
            <w:vAlign w:val="center"/>
          </w:tcPr>
          <w:p w14:paraId="525B2351" w14:textId="77777777" w:rsidR="006777FF" w:rsidRPr="0061037F" w:rsidRDefault="006777FF" w:rsidP="00BD6298">
            <w:pPr>
              <w:jc w:val="center"/>
              <w:rPr>
                <w:rFonts w:eastAsia="MS Mincho"/>
                <w:sz w:val="18"/>
                <w:szCs w:val="14"/>
              </w:rPr>
            </w:pPr>
            <w:r w:rsidRPr="0061037F">
              <w:rPr>
                <w:rFonts w:eastAsia="MS Mincho"/>
                <w:sz w:val="18"/>
                <w:szCs w:val="14"/>
              </w:rPr>
              <w:t>A través de los requerimientos escritos y verbales efectuados al contratista y sustentados en los informes de ejecución.</w:t>
            </w:r>
          </w:p>
        </w:tc>
        <w:tc>
          <w:tcPr>
            <w:tcW w:w="1652" w:type="pct"/>
            <w:vAlign w:val="center"/>
          </w:tcPr>
          <w:p w14:paraId="0D66CA13" w14:textId="77777777" w:rsidR="006777FF" w:rsidRPr="0061037F" w:rsidRDefault="006777FF" w:rsidP="00BD6298">
            <w:pPr>
              <w:jc w:val="center"/>
              <w:rPr>
                <w:rFonts w:eastAsia="MS Mincho"/>
                <w:sz w:val="18"/>
                <w:szCs w:val="14"/>
              </w:rPr>
            </w:pPr>
            <w:r w:rsidRPr="0061037F">
              <w:rPr>
                <w:rFonts w:eastAsia="MS Mincho"/>
                <w:sz w:val="18"/>
              </w:rPr>
              <w:t>Permanente</w:t>
            </w:r>
          </w:p>
        </w:tc>
      </w:tr>
      <w:tr w:rsidR="006777FF" w:rsidRPr="0061037F" w14:paraId="2D3C4FE9" w14:textId="77777777" w:rsidTr="00BD6298">
        <w:trPr>
          <w:jc w:val="center"/>
        </w:trPr>
        <w:tc>
          <w:tcPr>
            <w:tcW w:w="673" w:type="pct"/>
            <w:vMerge/>
            <w:vAlign w:val="center"/>
          </w:tcPr>
          <w:p w14:paraId="5B54A872" w14:textId="77777777" w:rsidR="006777FF" w:rsidRPr="0061037F" w:rsidRDefault="006777FF" w:rsidP="00BD6298">
            <w:pPr>
              <w:jc w:val="center"/>
              <w:rPr>
                <w:rFonts w:eastAsia="MS Mincho"/>
                <w:sz w:val="18"/>
                <w:szCs w:val="14"/>
              </w:rPr>
            </w:pPr>
          </w:p>
        </w:tc>
        <w:tc>
          <w:tcPr>
            <w:tcW w:w="1023" w:type="pct"/>
            <w:gridSpan w:val="2"/>
            <w:vAlign w:val="center"/>
          </w:tcPr>
          <w:p w14:paraId="59CF0BEF" w14:textId="77777777" w:rsidR="006777FF" w:rsidRPr="0061037F" w:rsidRDefault="006777FF" w:rsidP="00BD6298">
            <w:pPr>
              <w:jc w:val="center"/>
              <w:rPr>
                <w:rFonts w:eastAsia="MS Mincho"/>
                <w:sz w:val="18"/>
                <w:szCs w:val="14"/>
              </w:rPr>
            </w:pPr>
            <w:r w:rsidRPr="0061037F">
              <w:rPr>
                <w:rFonts w:eastAsia="MS Mincho"/>
                <w:sz w:val="18"/>
                <w:szCs w:val="14"/>
              </w:rPr>
              <w:t>Periodicidad ¿Cuándo?</w:t>
            </w:r>
          </w:p>
        </w:tc>
        <w:tc>
          <w:tcPr>
            <w:tcW w:w="1652" w:type="pct"/>
            <w:vAlign w:val="center"/>
          </w:tcPr>
          <w:p w14:paraId="7709A697" w14:textId="77777777" w:rsidR="006777FF" w:rsidRPr="0061037F" w:rsidRDefault="006777FF" w:rsidP="00BD6298">
            <w:pPr>
              <w:jc w:val="center"/>
              <w:rPr>
                <w:rFonts w:eastAsia="MS Mincho"/>
                <w:sz w:val="18"/>
                <w:szCs w:val="14"/>
              </w:rPr>
            </w:pPr>
            <w:r w:rsidRPr="0061037F">
              <w:rPr>
                <w:rFonts w:eastAsia="MS Mincho"/>
                <w:sz w:val="18"/>
                <w:szCs w:val="14"/>
              </w:rPr>
              <w:t>Mensualmente</w:t>
            </w:r>
          </w:p>
        </w:tc>
        <w:tc>
          <w:tcPr>
            <w:tcW w:w="1652" w:type="pct"/>
            <w:vAlign w:val="center"/>
          </w:tcPr>
          <w:p w14:paraId="4848D5BB" w14:textId="77777777" w:rsidR="006777FF" w:rsidRPr="0061037F" w:rsidRDefault="006777FF" w:rsidP="00BD6298">
            <w:pPr>
              <w:jc w:val="center"/>
              <w:rPr>
                <w:rFonts w:eastAsia="MS Mincho"/>
                <w:sz w:val="18"/>
                <w:szCs w:val="14"/>
              </w:rPr>
            </w:pPr>
            <w:r w:rsidRPr="0061037F">
              <w:rPr>
                <w:rFonts w:eastAsia="MS Mincho"/>
                <w:sz w:val="18"/>
              </w:rPr>
              <w:t>Durante toda la ejecución de contrato más su vigencia</w:t>
            </w:r>
          </w:p>
        </w:tc>
      </w:tr>
    </w:tbl>
    <w:p w14:paraId="7DD26379" w14:textId="77777777" w:rsidR="006777FF" w:rsidRPr="006777FF" w:rsidRDefault="006777FF" w:rsidP="006777FF">
      <w:pPr>
        <w:rPr>
          <w:color w:val="FF0000"/>
        </w:rPr>
      </w:pPr>
    </w:p>
    <w:p w14:paraId="1355E4BD" w14:textId="1341AAC2" w:rsidR="006777FF" w:rsidRDefault="006777FF" w:rsidP="006F536C">
      <w:pPr>
        <w:jc w:val="center"/>
        <w:rPr>
          <w:rFonts w:ascii="Tahoma" w:hAnsi="Tahoma" w:cs="Tahoma"/>
          <w:b/>
        </w:rPr>
      </w:pPr>
    </w:p>
    <w:p w14:paraId="5940894D" w14:textId="1BE02AFD" w:rsidR="006777FF" w:rsidRDefault="006777FF" w:rsidP="006F536C">
      <w:pPr>
        <w:jc w:val="center"/>
        <w:rPr>
          <w:rFonts w:ascii="Tahoma" w:hAnsi="Tahoma" w:cs="Tahoma"/>
          <w:b/>
        </w:rPr>
      </w:pPr>
    </w:p>
    <w:p w14:paraId="01DDE17D" w14:textId="38202704" w:rsidR="006777FF" w:rsidRDefault="006777FF" w:rsidP="006F536C">
      <w:pPr>
        <w:jc w:val="center"/>
        <w:rPr>
          <w:rFonts w:ascii="Tahoma" w:hAnsi="Tahoma" w:cs="Tahoma"/>
          <w:b/>
        </w:rPr>
      </w:pPr>
    </w:p>
    <w:p w14:paraId="44859D8C" w14:textId="54F9CD37" w:rsidR="006777FF" w:rsidRDefault="006777FF" w:rsidP="006F536C">
      <w:pPr>
        <w:jc w:val="center"/>
        <w:rPr>
          <w:rFonts w:ascii="Tahoma" w:hAnsi="Tahoma" w:cs="Tahoma"/>
          <w:b/>
        </w:rPr>
      </w:pPr>
    </w:p>
    <w:p w14:paraId="0E428A27" w14:textId="77777777" w:rsidR="006777FF" w:rsidRDefault="006777FF" w:rsidP="006F536C">
      <w:pPr>
        <w:jc w:val="center"/>
        <w:rPr>
          <w:rFonts w:ascii="Tahoma" w:hAnsi="Tahoma" w:cs="Tahoma"/>
          <w:b/>
        </w:rPr>
      </w:pPr>
    </w:p>
    <w:p w14:paraId="428A6EEE" w14:textId="77777777" w:rsidR="006777FF" w:rsidRDefault="006777FF" w:rsidP="006F536C">
      <w:pPr>
        <w:jc w:val="center"/>
        <w:rPr>
          <w:rFonts w:ascii="Tahoma" w:hAnsi="Tahoma" w:cs="Tahoma"/>
          <w:b/>
        </w:rPr>
      </w:pPr>
    </w:p>
    <w:p w14:paraId="3C80E963" w14:textId="53CE89F6" w:rsidR="006F536C" w:rsidRPr="000539F8" w:rsidRDefault="006F536C" w:rsidP="006F536C">
      <w:pPr>
        <w:jc w:val="center"/>
        <w:rPr>
          <w:b/>
        </w:rPr>
      </w:pPr>
      <w:r w:rsidRPr="000539F8">
        <w:rPr>
          <w:b/>
        </w:rPr>
        <w:lastRenderedPageBreak/>
        <w:t>FORMULARIO 1</w:t>
      </w:r>
    </w:p>
    <w:p w14:paraId="38866032" w14:textId="77777777" w:rsidR="006F536C" w:rsidRPr="000539F8" w:rsidRDefault="006F536C" w:rsidP="006F536C">
      <w:pPr>
        <w:jc w:val="center"/>
        <w:rPr>
          <w:b/>
        </w:rPr>
      </w:pPr>
    </w:p>
    <w:p w14:paraId="162520DA" w14:textId="77777777" w:rsidR="006F536C" w:rsidRPr="000539F8" w:rsidRDefault="006F536C" w:rsidP="006F536C">
      <w:pPr>
        <w:jc w:val="center"/>
        <w:rPr>
          <w:b/>
        </w:rPr>
      </w:pPr>
      <w:r w:rsidRPr="000539F8">
        <w:rPr>
          <w:b/>
        </w:rPr>
        <w:t>CARTA DE PRESENTACIÓN DE LA PROPUESTA</w:t>
      </w:r>
    </w:p>
    <w:p w14:paraId="296A1800" w14:textId="77777777" w:rsidR="006F536C" w:rsidRPr="000539F8" w:rsidRDefault="006F536C" w:rsidP="006F536C">
      <w:pPr>
        <w:jc w:val="both"/>
      </w:pPr>
    </w:p>
    <w:p w14:paraId="125E4CF8" w14:textId="77777777" w:rsidR="006F536C" w:rsidRPr="000539F8" w:rsidRDefault="006F536C" w:rsidP="006F536C">
      <w:pPr>
        <w:jc w:val="both"/>
      </w:pPr>
      <w:r w:rsidRPr="000539F8">
        <w:t xml:space="preserve">Santiago de Cali, </w:t>
      </w:r>
    </w:p>
    <w:p w14:paraId="46BB797F" w14:textId="77777777" w:rsidR="006F536C" w:rsidRPr="000539F8" w:rsidRDefault="006F536C" w:rsidP="006F536C">
      <w:pPr>
        <w:jc w:val="both"/>
      </w:pPr>
    </w:p>
    <w:p w14:paraId="2130C7D8" w14:textId="77777777" w:rsidR="006F536C" w:rsidRPr="000539F8" w:rsidRDefault="006F536C" w:rsidP="006F536C">
      <w:pPr>
        <w:jc w:val="both"/>
      </w:pPr>
      <w:r w:rsidRPr="000539F8">
        <w:t>Señores</w:t>
      </w:r>
    </w:p>
    <w:p w14:paraId="676F609D" w14:textId="77777777" w:rsidR="006F536C" w:rsidRPr="000539F8" w:rsidRDefault="006F536C" w:rsidP="006F536C">
      <w:pPr>
        <w:jc w:val="both"/>
      </w:pPr>
      <w:r w:rsidRPr="000539F8">
        <w:t>POLICÍA NACIONAL – POLICIA METROPOLITANA DE CALI</w:t>
      </w:r>
    </w:p>
    <w:p w14:paraId="36DA5B40" w14:textId="77777777" w:rsidR="006F536C" w:rsidRPr="000539F8" w:rsidRDefault="006F536C" w:rsidP="006F536C">
      <w:pPr>
        <w:jc w:val="both"/>
      </w:pPr>
      <w:r w:rsidRPr="000539F8">
        <w:t>Ciudad.</w:t>
      </w:r>
    </w:p>
    <w:p w14:paraId="71EB7585" w14:textId="77777777" w:rsidR="006F536C" w:rsidRPr="000539F8" w:rsidRDefault="006F536C" w:rsidP="006F536C">
      <w:pPr>
        <w:ind w:right="-232"/>
        <w:jc w:val="both"/>
      </w:pPr>
    </w:p>
    <w:p w14:paraId="71087642" w14:textId="1F5EFFD0" w:rsidR="00DF50D7" w:rsidRPr="000539F8" w:rsidRDefault="006F536C" w:rsidP="00500878">
      <w:pPr>
        <w:adjustRightInd w:val="0"/>
        <w:jc w:val="both"/>
        <w:rPr>
          <w:b/>
        </w:rPr>
      </w:pPr>
      <w:r w:rsidRPr="000539F8">
        <w:t xml:space="preserve">Referencia: Presentación de propuesta para el Proceso de Mínima Cuantía </w:t>
      </w:r>
      <w:r w:rsidR="006258AD" w:rsidRPr="000539F8">
        <w:rPr>
          <w:b/>
        </w:rPr>
        <w:t xml:space="preserve">PN MECAL MIC </w:t>
      </w:r>
      <w:r w:rsidR="000539F8" w:rsidRPr="000539F8">
        <w:rPr>
          <w:b/>
        </w:rPr>
        <w:t>056</w:t>
      </w:r>
      <w:r w:rsidR="006258AD" w:rsidRPr="000539F8">
        <w:rPr>
          <w:b/>
        </w:rPr>
        <w:t xml:space="preserve"> </w:t>
      </w:r>
      <w:r w:rsidR="00A86894" w:rsidRPr="000539F8">
        <w:rPr>
          <w:b/>
        </w:rPr>
        <w:t>2020</w:t>
      </w:r>
      <w:r w:rsidR="006258AD" w:rsidRPr="000539F8">
        <w:rPr>
          <w:b/>
        </w:rPr>
        <w:t xml:space="preserve"> </w:t>
      </w:r>
      <w:r w:rsidR="00802602" w:rsidRPr="000539F8">
        <w:t>cuyo objeto es</w:t>
      </w:r>
      <w:r w:rsidR="00A86894" w:rsidRPr="000539F8">
        <w:t xml:space="preserve"> la</w:t>
      </w:r>
      <w:r w:rsidR="00963C2F" w:rsidRPr="000539F8">
        <w:t xml:space="preserve"> </w:t>
      </w:r>
      <w:r w:rsidR="00A67A71" w:rsidRPr="000539F8">
        <w:rPr>
          <w:b/>
        </w:rPr>
        <w:t>“</w:t>
      </w:r>
      <w:r w:rsidR="00A86894" w:rsidRPr="000539F8">
        <w:rPr>
          <w:b/>
          <w:bCs/>
        </w:rPr>
        <w:t>ADQUISICIÓN DE CAMAROTES METÁLICOS Y CÓMODAS BIPERSONALES ELEMENTOS BAJO NORMA TÉCNICA NTMD-0042-A2 Y ESPECIFICACIÓN   TÉCNICA ET- PN - 010 A2 RESPECTIVAMENTE PARA DOTAR UNAS UNIDADES ADSCRITAS AL DEPARTAMENTO DE POLICIA VALLE</w:t>
      </w:r>
      <w:r w:rsidR="00A67A71" w:rsidRPr="000539F8">
        <w:rPr>
          <w:b/>
        </w:rPr>
        <w:t>”</w:t>
      </w:r>
      <w:r w:rsidR="00A86894" w:rsidRPr="000539F8">
        <w:rPr>
          <w:b/>
        </w:rPr>
        <w:t>.</w:t>
      </w:r>
    </w:p>
    <w:p w14:paraId="6CADC76C" w14:textId="77777777" w:rsidR="00500878" w:rsidRPr="000539F8" w:rsidRDefault="00500878" w:rsidP="00500878">
      <w:pPr>
        <w:adjustRightInd w:val="0"/>
        <w:jc w:val="both"/>
      </w:pPr>
    </w:p>
    <w:p w14:paraId="61C86767" w14:textId="36D4B57C" w:rsidR="006F536C" w:rsidRPr="000539F8" w:rsidRDefault="006F536C" w:rsidP="006F536C">
      <w:pPr>
        <w:jc w:val="both"/>
        <w:rPr>
          <w:b/>
          <w:lang w:eastAsia="es-CO"/>
        </w:rPr>
      </w:pPr>
      <w:r w:rsidRPr="000539F8">
        <w:t xml:space="preserve">Yo </w:t>
      </w:r>
      <w:r w:rsidR="00D67E0E" w:rsidRPr="000539F8">
        <w:t>_______________</w:t>
      </w:r>
      <w:r w:rsidR="00EE200B" w:rsidRPr="000539F8">
        <w:t>_ (</w:t>
      </w:r>
      <w:r w:rsidRPr="000539F8">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6258AD" w:rsidRPr="000539F8">
        <w:rPr>
          <w:b/>
        </w:rPr>
        <w:t xml:space="preserve">PN MECAL MIC </w:t>
      </w:r>
      <w:r w:rsidR="000539F8" w:rsidRPr="000539F8">
        <w:rPr>
          <w:b/>
        </w:rPr>
        <w:t>056</w:t>
      </w:r>
      <w:r w:rsidR="006258AD" w:rsidRPr="000539F8">
        <w:rPr>
          <w:b/>
        </w:rPr>
        <w:t xml:space="preserve"> </w:t>
      </w:r>
      <w:r w:rsidR="00A86894" w:rsidRPr="000539F8">
        <w:rPr>
          <w:b/>
        </w:rPr>
        <w:t>2020</w:t>
      </w:r>
      <w:r w:rsidRPr="000539F8">
        <w:rPr>
          <w:color w:val="FF0000"/>
        </w:rPr>
        <w:t xml:space="preserve">, </w:t>
      </w:r>
      <w:r w:rsidRPr="000539F8">
        <w:t>convocado por la POLICIA METROPOLITANA SANTIAGO DE CALI, cuyo objeto es</w:t>
      </w:r>
      <w:r w:rsidR="00A86894" w:rsidRPr="000539F8">
        <w:t xml:space="preserve"> la </w:t>
      </w:r>
      <w:r w:rsidRPr="000539F8">
        <w:t xml:space="preserve"> </w:t>
      </w:r>
      <w:r w:rsidR="00A67A71" w:rsidRPr="000539F8">
        <w:rPr>
          <w:b/>
        </w:rPr>
        <w:t>“</w:t>
      </w:r>
      <w:r w:rsidR="00A86894" w:rsidRPr="000539F8">
        <w:rPr>
          <w:b/>
          <w:bCs/>
        </w:rPr>
        <w:t>ADQUISICIÓN DE CAMAROTES METÁLICOS Y CÓMODAS BIPERSONALES ELEMENTOS BAJO NORMA TÉCNICA NTMD-0042-A2 Y ESPECIFICACIÓN   TÉCNICA ET- PN - 010 A2 RESPECTIVAMENTE PARA DOTAR UNAS UNIDADES ADSCRITAS AL DEPARTAMENTO DE POLICIA VALLE</w:t>
      </w:r>
      <w:r w:rsidR="00A67A71" w:rsidRPr="000539F8">
        <w:rPr>
          <w:b/>
        </w:rPr>
        <w:t>”</w:t>
      </w:r>
      <w:r w:rsidRPr="000539F8">
        <w:rPr>
          <w:b/>
        </w:rPr>
        <w:t xml:space="preserve">, </w:t>
      </w:r>
      <w:r w:rsidRPr="000539F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033CD48" w14:textId="77777777" w:rsidR="006F536C" w:rsidRPr="000539F8" w:rsidRDefault="006F536C" w:rsidP="006F536C">
      <w:pPr>
        <w:ind w:right="-232"/>
        <w:jc w:val="both"/>
      </w:pPr>
    </w:p>
    <w:p w14:paraId="3E572E74" w14:textId="77777777" w:rsidR="006F536C" w:rsidRPr="000539F8" w:rsidRDefault="006F536C" w:rsidP="006F536C">
      <w:pPr>
        <w:ind w:right="-232"/>
        <w:jc w:val="both"/>
      </w:pPr>
      <w:r w:rsidRPr="000539F8">
        <w:t>En relación con la propuesta que presento, manifiesto lo siguiente:</w:t>
      </w:r>
    </w:p>
    <w:p w14:paraId="319DF62D" w14:textId="77777777" w:rsidR="006F536C" w:rsidRPr="000539F8" w:rsidRDefault="006F536C" w:rsidP="006F536C">
      <w:pPr>
        <w:ind w:right="-232"/>
        <w:jc w:val="both"/>
      </w:pPr>
    </w:p>
    <w:p w14:paraId="13F9F49E"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Que el proponente que represento conoce y acepta el contenido de la invitación y de sus Anexos y Formularios, así como el de cada uno de l</w:t>
      </w:r>
      <w:r w:rsidR="00E200EB" w:rsidRPr="000539F8">
        <w:rPr>
          <w:rFonts w:cs="Arial"/>
        </w:rPr>
        <w:t>a</w:t>
      </w:r>
      <w:r w:rsidRPr="000539F8">
        <w:rPr>
          <w:rFonts w:cs="Arial"/>
        </w:rPr>
        <w:t>s adendas hechos al mismo.</w:t>
      </w:r>
    </w:p>
    <w:p w14:paraId="772A03D2"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Que la propuesta que presento es irrevocable e incondicional, y obliga insubordinadamente al proponente que represento.</w:t>
      </w:r>
    </w:p>
    <w:p w14:paraId="21E198DC"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 xml:space="preserve">Que ni el representante legal </w:t>
      </w:r>
      <w:r w:rsidR="00E200EB" w:rsidRPr="000539F8">
        <w:rPr>
          <w:rFonts w:cs="Arial"/>
        </w:rPr>
        <w:t>o</w:t>
      </w:r>
      <w:r w:rsidRPr="000539F8">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66B1F647"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w:t>
      </w:r>
      <w:r w:rsidRPr="000539F8">
        <w:rPr>
          <w:rFonts w:cs="Arial"/>
        </w:rPr>
        <w:lastRenderedPageBreak/>
        <w:t>penales que pueden derivarse de cualquier falsedad que se evidencie en la información aportada con la propuesta, o en las declaraciones contenidas en la presente carta de presentación de la propuesta.</w:t>
      </w:r>
    </w:p>
    <w:p w14:paraId="5441F123"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El CONTRATISTA se obliga a mantener indemne a la POLICIA NACIONAL de cualquier reclamación proveniente de terceros que tenga como causa sus actuaciones.</w:t>
      </w:r>
    </w:p>
    <w:p w14:paraId="00CCA269"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Que me obligo a suministrar a solicitud de LA POLICÍA NACIONAL - UNIDAD EJECUTORA cualquier información necesaria para la correcta evaluación de esta propuesta, dentro de los términos que al efecto determine esa entidad.</w:t>
      </w:r>
    </w:p>
    <w:p w14:paraId="457F4FB1" w14:textId="77777777" w:rsidR="006F536C" w:rsidRPr="000539F8"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cs="Arial"/>
        </w:rPr>
      </w:pPr>
      <w:r w:rsidRPr="000539F8">
        <w:rPr>
          <w:rFonts w:cs="Arial"/>
        </w:rPr>
        <w:t>Que recibiremos notificaciones en la secretaría de su Despacho, o en la(s) siguiente(s) dirección(es): (Dirección para notificaciones</w:t>
      </w:r>
      <w:r w:rsidR="00095650" w:rsidRPr="000539F8">
        <w:rPr>
          <w:rFonts w:cs="Arial"/>
        </w:rPr>
        <w:t>_________________________________</w:t>
      </w:r>
      <w:r w:rsidRPr="000539F8">
        <w:rPr>
          <w:rFonts w:cs="Arial"/>
        </w:rPr>
        <w:t>): Teléfono(s</w:t>
      </w:r>
      <w:r w:rsidR="00095650" w:rsidRPr="000539F8">
        <w:rPr>
          <w:rFonts w:cs="Arial"/>
        </w:rPr>
        <w:t>______________</w:t>
      </w:r>
      <w:r w:rsidRPr="000539F8">
        <w:rPr>
          <w:rFonts w:cs="Arial"/>
        </w:rPr>
        <w:t>): Fax</w:t>
      </w:r>
    </w:p>
    <w:p w14:paraId="4020FFF6" w14:textId="77777777" w:rsidR="006F536C" w:rsidRPr="000539F8" w:rsidRDefault="00E200EB" w:rsidP="00F561B0">
      <w:pPr>
        <w:pStyle w:val="Piedepgina"/>
        <w:numPr>
          <w:ilvl w:val="0"/>
          <w:numId w:val="3"/>
        </w:numPr>
        <w:tabs>
          <w:tab w:val="clear" w:pos="4419"/>
          <w:tab w:val="clear" w:pos="8838"/>
          <w:tab w:val="left" w:pos="426"/>
        </w:tabs>
        <w:suppressAutoHyphens/>
        <w:autoSpaceDE/>
        <w:ind w:left="426" w:right="-232" w:hanging="426"/>
        <w:jc w:val="both"/>
        <w:textAlignment w:val="baseline"/>
      </w:pPr>
      <w:r w:rsidRPr="000539F8">
        <w:t>Que</w:t>
      </w:r>
      <w:r w:rsidR="006F536C" w:rsidRPr="000539F8">
        <w:t xml:space="preserve"> en caso de resultar favorecidos en la adjudicación del proceso de selección y contratación, los pagos que se pacten dentro del contrato respectivo, deberán consignarse en la cuenta No. (Indicar clase de cuenta, </w:t>
      </w:r>
      <w:r w:rsidRPr="000539F8">
        <w:t>número, banco</w:t>
      </w:r>
      <w:r w:rsidR="006F536C" w:rsidRPr="000539F8">
        <w:t xml:space="preserve">, </w:t>
      </w:r>
      <w:r w:rsidRPr="000539F8">
        <w:t>sucursal, ciudad</w:t>
      </w:r>
      <w:r w:rsidR="006F536C" w:rsidRPr="000539F8">
        <w:t>, país y cualquier otro dato necesario).</w:t>
      </w:r>
    </w:p>
    <w:p w14:paraId="4D084A52" w14:textId="77777777" w:rsidR="006F536C" w:rsidRPr="000539F8"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pPr>
      <w:r w:rsidRPr="000539F8">
        <w:t>Que no nos hallamos relacionados en el Boletín de Responsables Fiscales (artículo 60 Ley 610 de 2000).</w:t>
      </w:r>
    </w:p>
    <w:p w14:paraId="52181058" w14:textId="77777777" w:rsidR="006F536C" w:rsidRPr="000539F8"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pPr>
      <w:r w:rsidRPr="000539F8">
        <w:rPr>
          <w:lang w:val="es-CO"/>
        </w:rPr>
        <w:t>El plazo de ejecución del presente contrato será de         (</w:t>
      </w:r>
      <w:r w:rsidR="00D67E0E" w:rsidRPr="000539F8">
        <w:rPr>
          <w:lang w:val="es-CO"/>
        </w:rPr>
        <w:t>_____</w:t>
      </w:r>
      <w:r w:rsidRPr="000539F8">
        <w:rPr>
          <w:lang w:val="es-CO"/>
        </w:rPr>
        <w:t>) días calendario contados a partir de la aprobación de la garantía única.</w:t>
      </w:r>
    </w:p>
    <w:p w14:paraId="0037D0AC" w14:textId="77777777" w:rsidR="006F536C" w:rsidRPr="000539F8"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pPr>
      <w:r w:rsidRPr="000539F8">
        <w:t>Que la vigencia de la presente oferta es de</w:t>
      </w:r>
      <w:r w:rsidRPr="000539F8">
        <w:rPr>
          <w:lang w:val="es-CO"/>
        </w:rPr>
        <w:t xml:space="preserve"> </w:t>
      </w:r>
      <w:r w:rsidR="00E200EB" w:rsidRPr="000539F8">
        <w:rPr>
          <w:lang w:val="es-CO"/>
        </w:rPr>
        <w:t>sesenta (60</w:t>
      </w:r>
      <w:r w:rsidRPr="000539F8">
        <w:rPr>
          <w:lang w:val="es-CO"/>
        </w:rPr>
        <w:t xml:space="preserve">) días calendario </w:t>
      </w:r>
      <w:r w:rsidRPr="000539F8">
        <w:t>contados a partir de la presentación de la misma.</w:t>
      </w:r>
    </w:p>
    <w:p w14:paraId="784CFBA5" w14:textId="77777777" w:rsidR="006F536C" w:rsidRPr="000539F8" w:rsidRDefault="006F536C" w:rsidP="00F561B0">
      <w:pPr>
        <w:numPr>
          <w:ilvl w:val="0"/>
          <w:numId w:val="3"/>
        </w:numPr>
        <w:ind w:left="426" w:hanging="426"/>
        <w:jc w:val="both"/>
        <w:rPr>
          <w:lang w:val="es-CO"/>
        </w:rPr>
      </w:pPr>
      <w:r w:rsidRPr="000539F8">
        <w:t>Que   el   valor   de nuestra propuesta es por</w:t>
      </w:r>
      <w:r w:rsidRPr="000539F8">
        <w:rPr>
          <w:lang w:val="es-CO"/>
        </w:rPr>
        <w:t xml:space="preserve"> _________________</w:t>
      </w:r>
      <w:r w:rsidR="00E200EB" w:rsidRPr="000539F8">
        <w:rPr>
          <w:lang w:val="es-CO"/>
        </w:rPr>
        <w:t>_, ($</w:t>
      </w:r>
      <w:r w:rsidRPr="000539F8">
        <w:rPr>
          <w:lang w:val="es-CO"/>
        </w:rPr>
        <w:t xml:space="preserve">                                </w:t>
      </w:r>
      <w:r w:rsidR="00836D6A" w:rsidRPr="000539F8">
        <w:rPr>
          <w:lang w:val="es-CO"/>
        </w:rPr>
        <w:t xml:space="preserve"> )</w:t>
      </w:r>
      <w:r w:rsidRPr="000539F8">
        <w:rPr>
          <w:lang w:val="es-CO"/>
        </w:rPr>
        <w:t xml:space="preserve"> moneda legal incluido IVA, como se describe a continuación:</w:t>
      </w:r>
    </w:p>
    <w:p w14:paraId="3C5EECBE" w14:textId="77777777" w:rsidR="006F536C" w:rsidRPr="000539F8" w:rsidRDefault="006F536C" w:rsidP="006F536C">
      <w:pPr>
        <w:ind w:left="426"/>
        <w:jc w:val="both"/>
        <w:rPr>
          <w:lang w:val="es-CO"/>
        </w:rPr>
      </w:pPr>
    </w:p>
    <w:p w14:paraId="20AD0A5E" w14:textId="77777777" w:rsidR="006F536C" w:rsidRPr="000539F8" w:rsidRDefault="006F536C" w:rsidP="006F536C">
      <w:pPr>
        <w:jc w:val="both"/>
        <w:rPr>
          <w:rFonts w:eastAsia="MS Mincho"/>
          <w:b/>
          <w:color w:val="000000"/>
        </w:rPr>
      </w:pPr>
    </w:p>
    <w:p w14:paraId="29738DB8" w14:textId="77777777" w:rsidR="006F536C" w:rsidRPr="000539F8" w:rsidRDefault="006F536C" w:rsidP="006F536C">
      <w:pPr>
        <w:jc w:val="both"/>
        <w:rPr>
          <w:rFonts w:eastAsia="MS Mincho"/>
          <w:b/>
          <w:color w:val="000000"/>
        </w:rPr>
      </w:pPr>
    </w:p>
    <w:p w14:paraId="51108FF4" w14:textId="77777777" w:rsidR="006F536C" w:rsidRPr="000539F8" w:rsidRDefault="006F536C" w:rsidP="006F536C">
      <w:pPr>
        <w:jc w:val="both"/>
      </w:pPr>
    </w:p>
    <w:p w14:paraId="036F61C1" w14:textId="77777777" w:rsidR="006F536C" w:rsidRPr="000539F8" w:rsidRDefault="006F536C" w:rsidP="006F536C">
      <w:pPr>
        <w:jc w:val="both"/>
      </w:pPr>
      <w:r w:rsidRPr="000539F8">
        <w:t>____________________</w:t>
      </w:r>
    </w:p>
    <w:p w14:paraId="6305E1FB" w14:textId="77777777" w:rsidR="006F536C" w:rsidRPr="000539F8" w:rsidRDefault="006F536C" w:rsidP="006F536C">
      <w:pPr>
        <w:jc w:val="both"/>
      </w:pPr>
      <w:r w:rsidRPr="000539F8">
        <w:t>(Firma del representante legal)</w:t>
      </w:r>
    </w:p>
    <w:p w14:paraId="73BB5537" w14:textId="77777777" w:rsidR="006F536C" w:rsidRPr="000539F8" w:rsidRDefault="006F536C" w:rsidP="006F536C">
      <w:pPr>
        <w:jc w:val="both"/>
        <w:rPr>
          <w:rFonts w:ascii="Tahoma" w:hAnsi="Tahoma" w:cs="Tahoma"/>
          <w:highlight w:val="yellow"/>
        </w:rPr>
      </w:pPr>
    </w:p>
    <w:p w14:paraId="74C1028F" w14:textId="77777777" w:rsidR="006F536C" w:rsidRPr="007C5072" w:rsidRDefault="006F536C" w:rsidP="006F536C">
      <w:pPr>
        <w:jc w:val="both"/>
        <w:rPr>
          <w:rFonts w:ascii="Tahoma" w:hAnsi="Tahoma" w:cs="Tahoma"/>
          <w:highlight w:val="yellow"/>
        </w:rPr>
      </w:pPr>
    </w:p>
    <w:p w14:paraId="2B8C113A" w14:textId="77777777" w:rsidR="006F536C" w:rsidRPr="007C5072" w:rsidRDefault="006F536C" w:rsidP="006F536C">
      <w:pPr>
        <w:jc w:val="both"/>
        <w:rPr>
          <w:rFonts w:ascii="Tahoma" w:hAnsi="Tahoma" w:cs="Tahoma"/>
          <w:highlight w:val="yellow"/>
        </w:rPr>
      </w:pPr>
    </w:p>
    <w:p w14:paraId="377D997D" w14:textId="77777777" w:rsidR="006F536C" w:rsidRPr="007C5072" w:rsidRDefault="006F536C" w:rsidP="006F536C">
      <w:pPr>
        <w:jc w:val="both"/>
        <w:rPr>
          <w:highlight w:val="yellow"/>
        </w:rPr>
      </w:pPr>
    </w:p>
    <w:p w14:paraId="68762BD2" w14:textId="77777777" w:rsidR="006F536C" w:rsidRPr="007C5072" w:rsidRDefault="006F536C" w:rsidP="006F536C">
      <w:pPr>
        <w:jc w:val="both"/>
        <w:rPr>
          <w:highlight w:val="yellow"/>
        </w:rPr>
      </w:pPr>
    </w:p>
    <w:p w14:paraId="187C0835" w14:textId="77777777" w:rsidR="006F536C" w:rsidRPr="007C5072" w:rsidRDefault="006F536C" w:rsidP="006F536C">
      <w:pPr>
        <w:jc w:val="both"/>
        <w:rPr>
          <w:highlight w:val="yellow"/>
        </w:rPr>
      </w:pPr>
    </w:p>
    <w:p w14:paraId="6953A8D3" w14:textId="77777777" w:rsidR="006F536C" w:rsidRPr="002012E7"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3C788A">
        <w:rPr>
          <w:rFonts w:cs="Arial"/>
          <w:b/>
          <w:sz w:val="20"/>
          <w:highlight w:val="yellow"/>
          <w14:shadow w14:blurRad="50800" w14:dist="38100" w14:dir="2700000" w14:sx="100000" w14:sy="100000" w14:kx="0" w14:ky="0" w14:algn="tl">
            <w14:srgbClr w14:val="000000">
              <w14:alpha w14:val="60000"/>
            </w14:srgbClr>
          </w14:shadow>
        </w:rPr>
        <w:br w:type="page"/>
      </w:r>
      <w:r w:rsidRPr="002012E7">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4980A31C" w14:textId="77777777" w:rsidR="006F536C" w:rsidRPr="002012E7"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p>
    <w:p w14:paraId="66FE37B2" w14:textId="77777777" w:rsidR="006F536C" w:rsidRPr="002012E7"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2012E7">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41AB8F4A" w14:textId="77777777" w:rsidR="006F536C" w:rsidRPr="002012E7" w:rsidRDefault="006F536C" w:rsidP="006F536C">
      <w:pPr>
        <w:pStyle w:val="Textoindependiente"/>
        <w:ind w:right="-232"/>
        <w:rPr>
          <w:rFonts w:ascii="Tahoma" w:hAnsi="Tahoma" w:cs="Tahoma"/>
          <w:b/>
          <w:sz w:val="20"/>
        </w:rPr>
      </w:pPr>
    </w:p>
    <w:p w14:paraId="6DA4EBBD" w14:textId="77777777" w:rsidR="006F536C" w:rsidRPr="002012E7" w:rsidRDefault="006F536C" w:rsidP="006F536C">
      <w:pPr>
        <w:pStyle w:val="Textoindependiente"/>
        <w:ind w:right="-232"/>
        <w:jc w:val="both"/>
        <w:rPr>
          <w:rFonts w:ascii="Tahoma" w:hAnsi="Tahoma" w:cs="Tahoma"/>
          <w:b/>
          <w:bCs/>
          <w:sz w:val="20"/>
        </w:rPr>
      </w:pPr>
      <w:r w:rsidRPr="002012E7">
        <w:rPr>
          <w:rFonts w:ascii="Tahoma" w:hAnsi="Tahoma" w:cs="Tahoma"/>
          <w:b/>
          <w:bCs/>
          <w:sz w:val="20"/>
        </w:rPr>
        <w:t>CIUDAD_______________________                 FECHA ___________________</w:t>
      </w:r>
    </w:p>
    <w:p w14:paraId="6AF4940A" w14:textId="77777777" w:rsidR="006F536C" w:rsidRPr="002012E7" w:rsidRDefault="006F536C" w:rsidP="006F536C">
      <w:pPr>
        <w:pStyle w:val="Textoindependiente"/>
        <w:ind w:right="-232"/>
        <w:jc w:val="both"/>
        <w:rPr>
          <w:rFonts w:ascii="Tahoma" w:hAnsi="Tahoma" w:cs="Tahoma"/>
          <w:sz w:val="20"/>
        </w:rPr>
      </w:pPr>
    </w:p>
    <w:p w14:paraId="43E03081"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Me permito certificar la siguiente información con el objeto de ser incluida en el Sistema Integrado de Información Financiera SIIF. </w:t>
      </w:r>
    </w:p>
    <w:p w14:paraId="0AB19BDC" w14:textId="77777777" w:rsidR="006F536C" w:rsidRPr="002012E7" w:rsidRDefault="006F536C" w:rsidP="006F536C">
      <w:pPr>
        <w:pStyle w:val="Textoindependiente"/>
        <w:ind w:right="-232"/>
        <w:jc w:val="both"/>
        <w:rPr>
          <w:rFonts w:ascii="Tahoma" w:hAnsi="Tahoma" w:cs="Tahoma"/>
          <w:sz w:val="20"/>
        </w:rPr>
      </w:pPr>
    </w:p>
    <w:p w14:paraId="5AB4F5FA"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APERTURA ________                                         CANCELACIÓN_________</w:t>
      </w:r>
    </w:p>
    <w:p w14:paraId="6B4D545B" w14:textId="77777777" w:rsidR="006F536C" w:rsidRPr="002012E7" w:rsidRDefault="006F536C" w:rsidP="006F536C">
      <w:pPr>
        <w:pStyle w:val="Textoindependiente"/>
        <w:ind w:right="-232"/>
        <w:jc w:val="both"/>
        <w:rPr>
          <w:rFonts w:ascii="Tahoma" w:hAnsi="Tahoma" w:cs="Tahoma"/>
          <w:sz w:val="20"/>
        </w:rPr>
      </w:pPr>
    </w:p>
    <w:p w14:paraId="10AA0D6A" w14:textId="77777777" w:rsidR="006F536C" w:rsidRPr="002012E7" w:rsidRDefault="006F536C" w:rsidP="006F536C">
      <w:pPr>
        <w:pStyle w:val="Textoindependiente"/>
        <w:ind w:right="-232"/>
        <w:jc w:val="both"/>
        <w:rPr>
          <w:rFonts w:ascii="Tahoma" w:hAnsi="Tahoma" w:cs="Tahoma"/>
          <w:b/>
          <w:bCs/>
          <w:sz w:val="20"/>
        </w:rPr>
      </w:pPr>
      <w:r w:rsidRPr="002012E7">
        <w:rPr>
          <w:rFonts w:ascii="Tahoma" w:hAnsi="Tahoma" w:cs="Tahoma"/>
          <w:b/>
          <w:bCs/>
          <w:sz w:val="20"/>
        </w:rPr>
        <w:t>I. DATOS ENTIDAD INFORMANTE (Beneficiario)</w:t>
      </w:r>
    </w:p>
    <w:p w14:paraId="66D153C7" w14:textId="77777777" w:rsidR="006F536C" w:rsidRPr="002012E7" w:rsidRDefault="006F536C" w:rsidP="006F536C">
      <w:pPr>
        <w:pStyle w:val="Textoindependiente"/>
        <w:ind w:right="-232"/>
        <w:jc w:val="both"/>
        <w:rPr>
          <w:rFonts w:ascii="Tahoma" w:hAnsi="Tahoma" w:cs="Tahoma"/>
          <w:sz w:val="20"/>
        </w:rPr>
      </w:pPr>
    </w:p>
    <w:p w14:paraId="0787E2F2"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Entidad o beneficiario ___________________________ NIT ________________</w:t>
      </w:r>
    </w:p>
    <w:p w14:paraId="031A15BD"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                                   ___________________________ Y/O</w:t>
      </w:r>
    </w:p>
    <w:p w14:paraId="1AC0B380"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                                   ___________________________ C.C. _______________</w:t>
      </w:r>
    </w:p>
    <w:p w14:paraId="6DB3060C"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Dirección                    ___________________________ Teléfono________ Fax________</w:t>
      </w:r>
    </w:p>
    <w:p w14:paraId="07FBF552"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                                   _________________              </w:t>
      </w:r>
    </w:p>
    <w:p w14:paraId="67FF011C"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                     </w:t>
      </w:r>
    </w:p>
    <w:p w14:paraId="3CDA8376" w14:textId="77777777" w:rsidR="006F536C" w:rsidRPr="002012E7" w:rsidRDefault="005A6798" w:rsidP="006F536C">
      <w:pPr>
        <w:pStyle w:val="Textoindependiente"/>
        <w:ind w:right="-232"/>
        <w:jc w:val="both"/>
        <w:rPr>
          <w:rFonts w:ascii="Tahoma" w:hAnsi="Tahoma" w:cs="Tahoma"/>
          <w:sz w:val="20"/>
        </w:rPr>
      </w:pPr>
      <w:r w:rsidRPr="002012E7">
        <w:rPr>
          <w:rFonts w:ascii="Tahoma" w:hAnsi="Tahoma" w:cs="Tahoma"/>
          <w:sz w:val="20"/>
        </w:rPr>
        <w:t>Departamento _</w:t>
      </w:r>
      <w:r w:rsidR="006F536C" w:rsidRPr="002012E7">
        <w:rPr>
          <w:rFonts w:ascii="Tahoma" w:hAnsi="Tahoma" w:cs="Tahoma"/>
          <w:sz w:val="20"/>
        </w:rPr>
        <w:t>______________ Ciudad_______________ Municipio________</w:t>
      </w:r>
    </w:p>
    <w:p w14:paraId="25F21C1D" w14:textId="77777777" w:rsidR="006F536C" w:rsidRPr="002012E7" w:rsidRDefault="006F536C" w:rsidP="006F536C">
      <w:pPr>
        <w:pStyle w:val="Textoindependiente"/>
        <w:ind w:right="-232"/>
        <w:jc w:val="both"/>
        <w:rPr>
          <w:rFonts w:ascii="Tahoma" w:hAnsi="Tahoma" w:cs="Tahoma"/>
          <w:sz w:val="20"/>
        </w:rPr>
      </w:pPr>
    </w:p>
    <w:p w14:paraId="542D3AA2" w14:textId="77777777" w:rsidR="006F536C" w:rsidRPr="002012E7" w:rsidRDefault="006F536C" w:rsidP="006F536C">
      <w:pPr>
        <w:pStyle w:val="Textoindependiente"/>
        <w:ind w:right="-232"/>
        <w:jc w:val="both"/>
        <w:rPr>
          <w:rFonts w:ascii="Tahoma" w:hAnsi="Tahoma" w:cs="Tahoma"/>
        </w:rPr>
      </w:pPr>
      <w:r w:rsidRPr="002012E7">
        <w:rPr>
          <w:rFonts w:ascii="Tahoma" w:hAnsi="Tahoma" w:cs="Tahoma"/>
          <w:sz w:val="20"/>
        </w:rPr>
        <w:t xml:space="preserve">Denominación de la cuenta           </w:t>
      </w:r>
      <w:r w:rsidRPr="002012E7">
        <w:rPr>
          <w:rFonts w:ascii="Tahoma" w:hAnsi="Tahoma" w:cs="Tahoma"/>
          <w:b/>
          <w:bCs/>
          <w:sz w:val="20"/>
        </w:rPr>
        <w:t xml:space="preserve"> Corriente</w:t>
      </w:r>
      <w:r w:rsidRPr="002012E7">
        <w:rPr>
          <w:rFonts w:ascii="Tahoma" w:hAnsi="Tahoma" w:cs="Tahoma"/>
          <w:sz w:val="20"/>
        </w:rPr>
        <w:tab/>
        <w:t>______</w:t>
      </w:r>
    </w:p>
    <w:p w14:paraId="662F383C" w14:textId="77777777" w:rsidR="006F536C" w:rsidRPr="002012E7" w:rsidRDefault="006F536C" w:rsidP="006F536C">
      <w:pPr>
        <w:pStyle w:val="Textoindependiente"/>
        <w:ind w:right="-232"/>
        <w:jc w:val="both"/>
        <w:rPr>
          <w:rFonts w:ascii="Tahoma" w:hAnsi="Tahoma" w:cs="Tahoma"/>
          <w:sz w:val="8"/>
        </w:rPr>
      </w:pPr>
    </w:p>
    <w:p w14:paraId="3C8D3867" w14:textId="77777777" w:rsidR="006F536C" w:rsidRPr="002012E7" w:rsidRDefault="006F536C" w:rsidP="006F536C">
      <w:pPr>
        <w:pStyle w:val="Textoindependiente"/>
        <w:tabs>
          <w:tab w:val="left" w:pos="3119"/>
        </w:tabs>
        <w:ind w:right="-232"/>
        <w:jc w:val="both"/>
        <w:rPr>
          <w:rFonts w:ascii="Tahoma" w:hAnsi="Tahoma" w:cs="Tahoma"/>
        </w:rPr>
      </w:pPr>
      <w:r w:rsidRPr="002012E7">
        <w:rPr>
          <w:rFonts w:ascii="Tahoma" w:hAnsi="Tahoma" w:cs="Tahoma"/>
          <w:sz w:val="20"/>
        </w:rPr>
        <w:t xml:space="preserve">                                                        </w:t>
      </w:r>
      <w:r w:rsidRPr="002012E7">
        <w:rPr>
          <w:rFonts w:ascii="Tahoma" w:hAnsi="Tahoma" w:cs="Tahoma"/>
          <w:b/>
          <w:bCs/>
          <w:sz w:val="20"/>
        </w:rPr>
        <w:t>Ahorros</w:t>
      </w:r>
      <w:r w:rsidRPr="002012E7">
        <w:rPr>
          <w:rFonts w:ascii="Tahoma" w:hAnsi="Tahoma" w:cs="Tahoma"/>
          <w:b/>
          <w:bCs/>
          <w:sz w:val="20"/>
        </w:rPr>
        <w:tab/>
      </w:r>
      <w:r w:rsidRPr="002012E7">
        <w:rPr>
          <w:rFonts w:ascii="Tahoma" w:hAnsi="Tahoma" w:cs="Tahoma"/>
          <w:sz w:val="20"/>
        </w:rPr>
        <w:t>______</w:t>
      </w:r>
    </w:p>
    <w:p w14:paraId="10B9A2C2" w14:textId="77777777" w:rsidR="006F536C" w:rsidRPr="002012E7" w:rsidRDefault="006F536C" w:rsidP="006F536C">
      <w:pPr>
        <w:pStyle w:val="Textoindependiente"/>
        <w:ind w:right="-232"/>
        <w:jc w:val="both"/>
        <w:rPr>
          <w:rFonts w:ascii="Tahoma" w:hAnsi="Tahoma" w:cs="Tahoma"/>
          <w:sz w:val="14"/>
        </w:rPr>
      </w:pPr>
    </w:p>
    <w:p w14:paraId="3CA5B010"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B602982" w14:textId="77777777" w:rsidR="006F536C" w:rsidRPr="002012E7" w:rsidRDefault="006F536C" w:rsidP="006F536C">
      <w:pPr>
        <w:pStyle w:val="Textoindependiente"/>
        <w:ind w:right="-232"/>
        <w:jc w:val="both"/>
        <w:rPr>
          <w:rFonts w:ascii="Tahoma" w:hAnsi="Tahoma" w:cs="Tahoma"/>
          <w:sz w:val="20"/>
        </w:rPr>
      </w:pPr>
    </w:p>
    <w:p w14:paraId="732535F1" w14:textId="77777777" w:rsidR="006F536C" w:rsidRPr="002012E7" w:rsidRDefault="006F536C" w:rsidP="00F561B0">
      <w:pPr>
        <w:pStyle w:val="Textoindependiente"/>
        <w:numPr>
          <w:ilvl w:val="0"/>
          <w:numId w:val="4"/>
        </w:numPr>
        <w:tabs>
          <w:tab w:val="left" w:pos="-567"/>
        </w:tabs>
        <w:suppressAutoHyphens/>
        <w:autoSpaceDN w:val="0"/>
        <w:ind w:left="284" w:right="-232" w:hanging="284"/>
        <w:jc w:val="both"/>
        <w:textAlignment w:val="baseline"/>
        <w:rPr>
          <w:rFonts w:ascii="Tahoma" w:hAnsi="Tahoma" w:cs="Tahoma"/>
          <w:sz w:val="20"/>
        </w:rPr>
      </w:pPr>
      <w:r w:rsidRPr="002012E7">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759356F5" w14:textId="77777777" w:rsidR="006F536C" w:rsidRPr="002012E7" w:rsidRDefault="006F536C" w:rsidP="006F536C">
      <w:pPr>
        <w:pStyle w:val="Textoindependiente"/>
        <w:ind w:right="-232"/>
        <w:jc w:val="both"/>
        <w:rPr>
          <w:rFonts w:ascii="Tahoma" w:hAnsi="Tahoma" w:cs="Tahoma"/>
          <w:sz w:val="10"/>
        </w:rPr>
      </w:pPr>
    </w:p>
    <w:p w14:paraId="307BF150"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CORREO ELECTRÓNICO:  </w:t>
      </w:r>
      <w:r w:rsidRPr="002012E7">
        <w:rPr>
          <w:rFonts w:ascii="Tahoma" w:hAnsi="Tahoma" w:cs="Tahoma"/>
          <w:sz w:val="20"/>
        </w:rPr>
        <w:tab/>
        <w:t>_____________________________</w:t>
      </w:r>
      <w:r w:rsidR="00007149" w:rsidRPr="002012E7">
        <w:rPr>
          <w:rFonts w:ascii="Tahoma" w:hAnsi="Tahoma" w:cs="Tahoma"/>
          <w:sz w:val="20"/>
        </w:rPr>
        <w:t>_ SI</w:t>
      </w:r>
      <w:r w:rsidRPr="002012E7">
        <w:rPr>
          <w:rFonts w:ascii="Tahoma" w:hAnsi="Tahoma" w:cs="Tahoma"/>
          <w:sz w:val="20"/>
        </w:rPr>
        <w:t xml:space="preserve"> (___)</w:t>
      </w:r>
    </w:p>
    <w:p w14:paraId="1DE54ABA" w14:textId="77777777" w:rsidR="006F536C" w:rsidRPr="002012E7" w:rsidRDefault="006F536C" w:rsidP="006F536C">
      <w:pPr>
        <w:pStyle w:val="Textoindependiente"/>
        <w:ind w:right="-232"/>
        <w:jc w:val="both"/>
        <w:rPr>
          <w:rFonts w:ascii="Tahoma" w:hAnsi="Tahoma" w:cs="Tahoma"/>
          <w:sz w:val="20"/>
        </w:rPr>
      </w:pPr>
    </w:p>
    <w:p w14:paraId="0070920C"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TELÉFONO:</w:t>
      </w:r>
      <w:r w:rsidRPr="002012E7">
        <w:rPr>
          <w:rFonts w:ascii="Tahoma" w:hAnsi="Tahoma" w:cs="Tahoma"/>
          <w:sz w:val="20"/>
        </w:rPr>
        <w:tab/>
      </w:r>
      <w:r w:rsidRPr="002012E7">
        <w:rPr>
          <w:rFonts w:ascii="Tahoma" w:hAnsi="Tahoma" w:cs="Tahoma"/>
          <w:sz w:val="20"/>
        </w:rPr>
        <w:tab/>
      </w:r>
      <w:r w:rsidRPr="002012E7">
        <w:rPr>
          <w:rFonts w:ascii="Tahoma" w:hAnsi="Tahoma" w:cs="Tahoma"/>
          <w:sz w:val="20"/>
        </w:rPr>
        <w:tab/>
        <w:t>______________________________ SI (___)</w:t>
      </w:r>
    </w:p>
    <w:p w14:paraId="799F8CFB" w14:textId="77777777" w:rsidR="006F536C" w:rsidRPr="002012E7" w:rsidRDefault="006F536C" w:rsidP="006F536C">
      <w:pPr>
        <w:pStyle w:val="Textoindependiente"/>
        <w:ind w:right="-232"/>
        <w:jc w:val="both"/>
        <w:rPr>
          <w:rFonts w:ascii="Tahoma" w:hAnsi="Tahoma" w:cs="Tahoma"/>
          <w:sz w:val="10"/>
        </w:rPr>
      </w:pPr>
    </w:p>
    <w:p w14:paraId="78F062FB" w14:textId="77777777" w:rsidR="006F536C" w:rsidRPr="002012E7" w:rsidRDefault="006F536C" w:rsidP="006F536C">
      <w:pPr>
        <w:pStyle w:val="Textoindependiente"/>
        <w:ind w:right="-232"/>
        <w:jc w:val="both"/>
        <w:rPr>
          <w:rFonts w:ascii="Tahoma" w:hAnsi="Tahoma" w:cs="Tahoma"/>
          <w:b/>
          <w:bCs/>
          <w:sz w:val="20"/>
        </w:rPr>
      </w:pPr>
      <w:r w:rsidRPr="002012E7">
        <w:rPr>
          <w:rFonts w:ascii="Tahoma" w:hAnsi="Tahoma" w:cs="Tahoma"/>
          <w:b/>
          <w:bCs/>
          <w:sz w:val="20"/>
        </w:rPr>
        <w:t xml:space="preserve">II. DATOS DE LA ENTIDAD FINANCIERA: </w:t>
      </w:r>
    </w:p>
    <w:p w14:paraId="39122ED8" w14:textId="77777777" w:rsidR="006F536C" w:rsidRPr="002012E7" w:rsidRDefault="006F536C" w:rsidP="006F536C">
      <w:pPr>
        <w:pStyle w:val="Textoindependiente"/>
        <w:ind w:right="-232"/>
        <w:jc w:val="both"/>
        <w:rPr>
          <w:rFonts w:ascii="Tahoma" w:hAnsi="Tahoma" w:cs="Tahoma"/>
          <w:sz w:val="10"/>
        </w:rPr>
      </w:pPr>
    </w:p>
    <w:p w14:paraId="099BF175"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Entidad Financiera __________________________ Código _________________</w:t>
      </w:r>
    </w:p>
    <w:p w14:paraId="3E8AD8F1" w14:textId="77777777" w:rsidR="006F536C" w:rsidRPr="002012E7" w:rsidRDefault="006F536C" w:rsidP="006F536C">
      <w:pPr>
        <w:pStyle w:val="Textoindependiente"/>
        <w:ind w:right="-232"/>
        <w:jc w:val="both"/>
        <w:rPr>
          <w:rFonts w:ascii="Tahoma" w:hAnsi="Tahoma" w:cs="Tahoma"/>
          <w:sz w:val="20"/>
        </w:rPr>
      </w:pPr>
    </w:p>
    <w:p w14:paraId="6FB15B4E"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Sucursal _________________Código________________ Ciudad_____________</w:t>
      </w:r>
    </w:p>
    <w:p w14:paraId="0208C3AA" w14:textId="77777777" w:rsidR="006F536C" w:rsidRPr="002012E7" w:rsidRDefault="006F536C" w:rsidP="006F536C">
      <w:pPr>
        <w:pStyle w:val="Textoindependiente"/>
        <w:ind w:right="-232"/>
        <w:jc w:val="both"/>
        <w:rPr>
          <w:rFonts w:ascii="Tahoma" w:hAnsi="Tahoma" w:cs="Tahoma"/>
          <w:sz w:val="20"/>
        </w:rPr>
      </w:pPr>
    </w:p>
    <w:p w14:paraId="2546FBD8"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Dirección _______________Teléfono_____________ Fax______________</w:t>
      </w:r>
    </w:p>
    <w:p w14:paraId="2F3851F5" w14:textId="77777777" w:rsidR="006F536C" w:rsidRPr="002012E7" w:rsidRDefault="006F536C" w:rsidP="006F536C">
      <w:pPr>
        <w:pStyle w:val="Textoindependiente"/>
        <w:ind w:right="-232"/>
        <w:jc w:val="both"/>
        <w:rPr>
          <w:rFonts w:ascii="Tahoma" w:hAnsi="Tahoma" w:cs="Tahoma"/>
          <w:sz w:val="20"/>
        </w:rPr>
      </w:pPr>
    </w:p>
    <w:p w14:paraId="1EACEF3C"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Número de la cuenta _____________________________</w:t>
      </w:r>
    </w:p>
    <w:p w14:paraId="6B62925B"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(Adjuntar certificación bancaria)</w:t>
      </w:r>
    </w:p>
    <w:p w14:paraId="3F95AACA" w14:textId="77777777" w:rsidR="006F536C" w:rsidRPr="002012E7" w:rsidRDefault="006F536C" w:rsidP="006F536C">
      <w:pPr>
        <w:pStyle w:val="Textoindependiente"/>
        <w:ind w:right="-232"/>
        <w:jc w:val="both"/>
        <w:rPr>
          <w:rFonts w:ascii="Tahoma" w:hAnsi="Tahoma" w:cs="Tahoma"/>
          <w:sz w:val="20"/>
        </w:rPr>
      </w:pPr>
    </w:p>
    <w:p w14:paraId="6BC5D96D"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 xml:space="preserve">______________________________    </w:t>
      </w:r>
    </w:p>
    <w:p w14:paraId="203326D5" w14:textId="77777777" w:rsidR="006F536C" w:rsidRPr="002012E7" w:rsidRDefault="006F536C" w:rsidP="006F536C">
      <w:pPr>
        <w:pStyle w:val="Textoindependiente"/>
        <w:ind w:right="-232"/>
        <w:jc w:val="both"/>
        <w:rPr>
          <w:rFonts w:ascii="Tahoma" w:hAnsi="Tahoma" w:cs="Tahoma"/>
          <w:sz w:val="20"/>
        </w:rPr>
      </w:pPr>
      <w:r w:rsidRPr="002012E7">
        <w:rPr>
          <w:rFonts w:ascii="Tahoma" w:hAnsi="Tahoma" w:cs="Tahoma"/>
          <w:sz w:val="20"/>
        </w:rPr>
        <w:t>NOMBRE Y FIRMA BENEFICIARIO</w:t>
      </w:r>
    </w:p>
    <w:p w14:paraId="65657326" w14:textId="77777777" w:rsidR="007E746D" w:rsidRDefault="007E746D" w:rsidP="006F536C">
      <w:pPr>
        <w:pStyle w:val="Puesto"/>
        <w:ind w:right="-232"/>
        <w:rPr>
          <w:rFonts w:ascii="Tahoma" w:hAnsi="Tahoma" w:cs="Tahoma"/>
          <w:bCs/>
          <w:sz w:val="20"/>
          <w14:shadow w14:blurRad="50800" w14:dist="38100" w14:dir="2700000" w14:sx="100000" w14:sy="100000" w14:kx="0" w14:ky="0" w14:algn="tl">
            <w14:srgbClr w14:val="000000">
              <w14:alpha w14:val="60000"/>
            </w14:srgbClr>
          </w14:shadow>
        </w:rPr>
      </w:pPr>
    </w:p>
    <w:p w14:paraId="7FFF545D" w14:textId="77777777" w:rsidR="006F536C" w:rsidRPr="008A1824" w:rsidRDefault="006F536C" w:rsidP="006F536C">
      <w:pPr>
        <w:pStyle w:val="Puesto"/>
        <w:ind w:right="-232"/>
        <w:rPr>
          <w:rFonts w:ascii="Tahoma" w:hAnsi="Tahoma" w:cs="Tahoma"/>
          <w:bCs/>
          <w:sz w:val="17"/>
          <w:szCs w:val="17"/>
          <w14:shadow w14:blurRad="50800" w14:dist="38100" w14:dir="2700000" w14:sx="100000" w14:sy="100000" w14:kx="0" w14:ky="0" w14:algn="tl">
            <w14:srgbClr w14:val="000000">
              <w14:alpha w14:val="60000"/>
            </w14:srgbClr>
          </w14:shadow>
        </w:rPr>
      </w:pPr>
      <w:r w:rsidRPr="008A1824">
        <w:rPr>
          <w:rFonts w:ascii="Tahoma" w:hAnsi="Tahoma" w:cs="Tahoma"/>
          <w:bCs/>
          <w:sz w:val="17"/>
          <w:szCs w:val="17"/>
          <w14:shadow w14:blurRad="50800" w14:dist="38100" w14:dir="2700000" w14:sx="100000" w14:sy="100000" w14:kx="0" w14:ky="0" w14:algn="tl">
            <w14:srgbClr w14:val="000000">
              <w14:alpha w14:val="60000"/>
            </w14:srgbClr>
          </w14:shadow>
        </w:rPr>
        <w:lastRenderedPageBreak/>
        <w:t xml:space="preserve">FORMULARIO No. 3 </w:t>
      </w:r>
    </w:p>
    <w:p w14:paraId="015472A5" w14:textId="77777777" w:rsidR="006F536C" w:rsidRPr="008A1824" w:rsidRDefault="006F536C" w:rsidP="006F536C">
      <w:pPr>
        <w:tabs>
          <w:tab w:val="left" w:pos="3645"/>
        </w:tabs>
        <w:ind w:right="-232"/>
        <w:jc w:val="center"/>
        <w:rPr>
          <w:rFonts w:ascii="Tahoma" w:hAnsi="Tahoma" w:cs="Tahoma"/>
          <w:b/>
          <w:sz w:val="17"/>
          <w:szCs w:val="17"/>
          <w14:shadow w14:blurRad="50800" w14:dist="38100" w14:dir="2700000" w14:sx="100000" w14:sy="100000" w14:kx="0" w14:ky="0" w14:algn="tl">
            <w14:srgbClr w14:val="000000">
              <w14:alpha w14:val="60000"/>
            </w14:srgbClr>
          </w14:shadow>
        </w:rPr>
      </w:pPr>
    </w:p>
    <w:p w14:paraId="1FBEC4FD" w14:textId="77777777" w:rsidR="006F536C" w:rsidRPr="008A1824" w:rsidRDefault="006F536C" w:rsidP="006F536C">
      <w:pPr>
        <w:pStyle w:val="Textoindependiente"/>
        <w:ind w:right="-232"/>
        <w:jc w:val="center"/>
        <w:rPr>
          <w:rFonts w:ascii="Tahoma" w:hAnsi="Tahoma" w:cs="Tahoma"/>
          <w:b/>
          <w:sz w:val="17"/>
          <w:szCs w:val="17"/>
          <w14:shadow w14:blurRad="50800" w14:dist="38100" w14:dir="2700000" w14:sx="100000" w14:sy="100000" w14:kx="0" w14:ky="0" w14:algn="tl">
            <w14:srgbClr w14:val="000000">
              <w14:alpha w14:val="60000"/>
            </w14:srgbClr>
          </w14:shadow>
        </w:rPr>
      </w:pPr>
      <w:r w:rsidRPr="008A1824">
        <w:rPr>
          <w:rFonts w:ascii="Tahoma" w:hAnsi="Tahoma" w:cs="Tahoma"/>
          <w:b/>
          <w:sz w:val="17"/>
          <w:szCs w:val="17"/>
          <w14:shadow w14:blurRad="50800" w14:dist="38100" w14:dir="2700000" w14:sx="100000" w14:sy="100000" w14:kx="0" w14:ky="0" w14:algn="tl">
            <w14:srgbClr w14:val="000000">
              <w14:alpha w14:val="60000"/>
            </w14:srgbClr>
          </w14:shadow>
        </w:rPr>
        <w:t>COMPROMISO ANTICORRUPCIÓN</w:t>
      </w:r>
    </w:p>
    <w:p w14:paraId="7FE0F948" w14:textId="77777777" w:rsidR="006F536C" w:rsidRPr="008A1824" w:rsidRDefault="006F536C" w:rsidP="006F536C">
      <w:pPr>
        <w:jc w:val="both"/>
        <w:rPr>
          <w:rFonts w:ascii="Tahoma" w:hAnsi="Tahoma" w:cs="Tahoma"/>
          <w:sz w:val="12"/>
          <w:szCs w:val="17"/>
        </w:rPr>
      </w:pPr>
    </w:p>
    <w:p w14:paraId="74C83311"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El (los)</w:t>
      </w:r>
      <w:r w:rsidR="00D67E0E" w:rsidRPr="008A1824">
        <w:rPr>
          <w:rFonts w:ascii="Tahoma" w:hAnsi="Tahoma" w:cs="Tahoma"/>
          <w:sz w:val="17"/>
          <w:szCs w:val="17"/>
        </w:rPr>
        <w:t>_________________________</w:t>
      </w:r>
      <w:r w:rsidRPr="008A1824">
        <w:rPr>
          <w:rFonts w:ascii="Tahoma" w:hAnsi="Tahoma" w:cs="Tahoma"/>
          <w:sz w:val="17"/>
          <w:szCs w:val="17"/>
        </w:rPr>
        <w:t xml:space="preserve"> suscrito(s) a saber: </w:t>
      </w:r>
      <w:r w:rsidR="00D67E0E" w:rsidRPr="008A1824">
        <w:rPr>
          <w:rFonts w:ascii="Tahoma" w:hAnsi="Tahoma" w:cs="Tahoma"/>
          <w:sz w:val="17"/>
          <w:szCs w:val="17"/>
        </w:rPr>
        <w:t>_________________</w:t>
      </w:r>
      <w:r w:rsidRPr="008A1824">
        <w:rPr>
          <w:rFonts w:ascii="Tahoma" w:hAnsi="Tahoma" w:cs="Tahoma"/>
          <w:sz w:val="17"/>
          <w:szCs w:val="17"/>
        </w:rPr>
        <w:t>(Nombre del representante legal de la sociedad, asociación o persona jurídica proponente, o nombre del representante legal del consorcio o Unión Temporal proponente) domiciliado en (Domicilio de la persona firmante</w:t>
      </w:r>
      <w:r w:rsidR="00095650" w:rsidRPr="008A1824">
        <w:rPr>
          <w:rFonts w:ascii="Tahoma" w:hAnsi="Tahoma" w:cs="Tahoma"/>
          <w:sz w:val="17"/>
          <w:szCs w:val="17"/>
        </w:rPr>
        <w:softHyphen/>
      </w:r>
      <w:r w:rsidR="00095650" w:rsidRPr="008A1824">
        <w:rPr>
          <w:rFonts w:ascii="Tahoma" w:hAnsi="Tahoma" w:cs="Tahoma"/>
          <w:sz w:val="17"/>
          <w:szCs w:val="17"/>
        </w:rPr>
        <w:softHyphen/>
        <w:t>__________________________</w:t>
      </w:r>
      <w:r w:rsidRPr="008A1824">
        <w:rPr>
          <w:rFonts w:ascii="Tahoma" w:hAnsi="Tahoma" w:cs="Tahoma"/>
          <w:sz w:val="17"/>
          <w:szCs w:val="17"/>
        </w:rPr>
        <w:t>), identificado con (Documento de Identificación de la persona firmante. y lugar de expedición</w:t>
      </w:r>
      <w:r w:rsidR="00095650" w:rsidRPr="008A1824">
        <w:rPr>
          <w:rFonts w:ascii="Tahoma" w:hAnsi="Tahoma" w:cs="Tahoma"/>
          <w:sz w:val="17"/>
          <w:szCs w:val="17"/>
        </w:rPr>
        <w:t>____________</w:t>
      </w:r>
      <w:r w:rsidRPr="008A1824">
        <w:rPr>
          <w:rFonts w:ascii="Tahoma" w:hAnsi="Tahoma" w:cs="Tahoma"/>
          <w:sz w:val="17"/>
          <w:szCs w:val="17"/>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F5C1361" w14:textId="0C616588" w:rsidR="006F536C" w:rsidRPr="0032278D" w:rsidRDefault="006F536C" w:rsidP="006F536C">
      <w:pPr>
        <w:jc w:val="both"/>
        <w:rPr>
          <w:rFonts w:ascii="Tahoma" w:hAnsi="Tahoma" w:cs="Tahoma"/>
          <w:sz w:val="8"/>
          <w:szCs w:val="17"/>
        </w:rPr>
      </w:pPr>
    </w:p>
    <w:p w14:paraId="4A6041FC" w14:textId="77777777" w:rsidR="006F536C" w:rsidRPr="008A1824" w:rsidRDefault="006F536C" w:rsidP="006F536C">
      <w:pPr>
        <w:jc w:val="both"/>
        <w:rPr>
          <w:rFonts w:ascii="Tahoma" w:hAnsi="Tahoma" w:cs="Tahoma"/>
          <w:sz w:val="17"/>
          <w:szCs w:val="17"/>
        </w:rPr>
      </w:pPr>
      <w:r w:rsidRPr="008A1824">
        <w:rPr>
          <w:rFonts w:ascii="Tahoma" w:hAnsi="Tahoma" w:cs="Tahoma"/>
          <w:b/>
          <w:sz w:val="17"/>
          <w:szCs w:val="17"/>
        </w:rPr>
        <w:t>PRIMERO:</w:t>
      </w:r>
      <w:r w:rsidRPr="008A1824">
        <w:rPr>
          <w:rFonts w:ascii="Tahoma" w:hAnsi="Tahoma" w:cs="Tahoma"/>
          <w:sz w:val="17"/>
          <w:szCs w:val="17"/>
        </w:rPr>
        <w:t xml:space="preserve"> Que la POLICÍA NACIONAL – POLICIA METROPOLITANA SANTIAGO DE CALI adelanta un proceso de mínima cuantía para la celebración de un contrato estatal. </w:t>
      </w:r>
    </w:p>
    <w:p w14:paraId="69D040E7" w14:textId="77777777" w:rsidR="006F536C" w:rsidRPr="0032278D" w:rsidRDefault="006F536C" w:rsidP="006F536C">
      <w:pPr>
        <w:jc w:val="both"/>
        <w:rPr>
          <w:rFonts w:ascii="Tahoma" w:hAnsi="Tahoma" w:cs="Tahoma"/>
          <w:sz w:val="12"/>
          <w:szCs w:val="17"/>
        </w:rPr>
      </w:pPr>
    </w:p>
    <w:p w14:paraId="7556CE62"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SEGUNDO: Que es interés de EL PROPONENTE apoyar la acción del Estado colombiano, y de la POLICÍA NACIONAL - POLICIA METROPOLITANA SANTIAGO DE CALI para fortalecer la transparencia en los procesos de contratación, y la responsabilidad de rendir cuentas;</w:t>
      </w:r>
    </w:p>
    <w:p w14:paraId="1E387818" w14:textId="77777777" w:rsidR="006F536C" w:rsidRPr="0032278D" w:rsidRDefault="006F536C" w:rsidP="006F536C">
      <w:pPr>
        <w:jc w:val="both"/>
        <w:rPr>
          <w:rFonts w:ascii="Tahoma" w:hAnsi="Tahoma" w:cs="Tahoma"/>
          <w:sz w:val="8"/>
          <w:szCs w:val="17"/>
        </w:rPr>
      </w:pPr>
    </w:p>
    <w:p w14:paraId="7763F92C" w14:textId="77777777" w:rsidR="006F536C" w:rsidRPr="008A1824" w:rsidRDefault="006F536C" w:rsidP="006F536C">
      <w:pPr>
        <w:jc w:val="both"/>
        <w:rPr>
          <w:rFonts w:ascii="Tahoma" w:hAnsi="Tahoma" w:cs="Tahoma"/>
          <w:sz w:val="17"/>
          <w:szCs w:val="17"/>
        </w:rPr>
      </w:pPr>
      <w:r w:rsidRPr="008A1824">
        <w:rPr>
          <w:rFonts w:ascii="Tahoma" w:hAnsi="Tahoma" w:cs="Tahoma"/>
          <w:b/>
          <w:sz w:val="17"/>
          <w:szCs w:val="17"/>
        </w:rPr>
        <w:t>TERCERO</w:t>
      </w:r>
      <w:r w:rsidRPr="008A1824">
        <w:rPr>
          <w:rFonts w:ascii="Tahoma" w:hAnsi="Tahoma" w:cs="Tahoma"/>
          <w:sz w:val="17"/>
          <w:szCs w:val="17"/>
        </w:rPr>
        <w:t xml:space="preserve">: Que siendo del interés de EL PROPONENTE participar en el proceso de </w:t>
      </w:r>
      <w:r w:rsidR="00353B2B" w:rsidRPr="008A1824">
        <w:rPr>
          <w:rFonts w:ascii="Tahoma" w:hAnsi="Tahoma" w:cs="Tahoma"/>
          <w:sz w:val="17"/>
          <w:szCs w:val="17"/>
        </w:rPr>
        <w:t>Mínima Cuantía</w:t>
      </w:r>
      <w:r w:rsidRPr="008A1824">
        <w:rPr>
          <w:rFonts w:ascii="Tahoma" w:hAnsi="Tahoma" w:cs="Tahoma"/>
          <w:sz w:val="17"/>
          <w:szCs w:val="17"/>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15AFFA0" w14:textId="77777777" w:rsidR="006F536C" w:rsidRPr="0032278D" w:rsidRDefault="006F536C" w:rsidP="006F536C">
      <w:pPr>
        <w:jc w:val="both"/>
        <w:rPr>
          <w:rFonts w:ascii="Tahoma" w:hAnsi="Tahoma" w:cs="Tahoma"/>
          <w:sz w:val="8"/>
          <w:szCs w:val="17"/>
        </w:rPr>
      </w:pPr>
    </w:p>
    <w:p w14:paraId="2B0D73AB"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CLÁUSULA PRIMERA. COMPROMISOS ASUMIDOS.</w:t>
      </w:r>
    </w:p>
    <w:p w14:paraId="3E1B3918" w14:textId="0F80D2EC" w:rsidR="006F536C" w:rsidRPr="0032278D" w:rsidRDefault="006F536C" w:rsidP="006F536C">
      <w:pPr>
        <w:jc w:val="both"/>
        <w:rPr>
          <w:rFonts w:ascii="Tahoma" w:hAnsi="Tahoma" w:cs="Tahoma"/>
          <w:sz w:val="6"/>
          <w:szCs w:val="17"/>
        </w:rPr>
      </w:pPr>
    </w:p>
    <w:p w14:paraId="356A1C9F"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EL PROPONENTE, mediante suscripción del presente documento, asume los siguientes compromisos:</w:t>
      </w:r>
    </w:p>
    <w:p w14:paraId="42D8BD81" w14:textId="77777777" w:rsidR="006F536C" w:rsidRPr="0032278D" w:rsidRDefault="006F536C" w:rsidP="006F536C">
      <w:pPr>
        <w:jc w:val="both"/>
        <w:rPr>
          <w:rFonts w:ascii="Tahoma" w:hAnsi="Tahoma" w:cs="Tahoma"/>
          <w:sz w:val="8"/>
          <w:szCs w:val="17"/>
        </w:rPr>
      </w:pPr>
    </w:p>
    <w:p w14:paraId="0FEACB1E" w14:textId="77777777" w:rsidR="006F536C" w:rsidRPr="008A1824" w:rsidRDefault="006F536C" w:rsidP="00F561B0">
      <w:pPr>
        <w:numPr>
          <w:ilvl w:val="0"/>
          <w:numId w:val="5"/>
        </w:numPr>
        <w:suppressAutoHyphens/>
        <w:autoSpaceDE/>
        <w:ind w:left="709" w:hanging="709"/>
        <w:jc w:val="both"/>
        <w:textAlignment w:val="baseline"/>
        <w:rPr>
          <w:rFonts w:ascii="Tahoma" w:hAnsi="Tahoma" w:cs="Tahoma"/>
          <w:sz w:val="17"/>
          <w:szCs w:val="17"/>
        </w:rPr>
      </w:pPr>
      <w:r w:rsidRPr="008A1824">
        <w:rPr>
          <w:rFonts w:ascii="Tahoma" w:hAnsi="Tahoma" w:cs="Tahoma"/>
          <w:sz w:val="17"/>
          <w:szCs w:val="17"/>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D7EFBCA" w14:textId="5C286A45" w:rsidR="006F536C" w:rsidRPr="0032278D" w:rsidRDefault="006F536C" w:rsidP="006F536C">
      <w:pPr>
        <w:jc w:val="both"/>
        <w:rPr>
          <w:rFonts w:ascii="Tahoma" w:hAnsi="Tahoma" w:cs="Tahoma"/>
          <w:sz w:val="2"/>
          <w:szCs w:val="17"/>
        </w:rPr>
      </w:pPr>
    </w:p>
    <w:p w14:paraId="2D8F700D" w14:textId="0DB41862" w:rsidR="006F536C" w:rsidRPr="0032278D" w:rsidRDefault="006F536C" w:rsidP="006F536C">
      <w:pPr>
        <w:numPr>
          <w:ilvl w:val="1"/>
          <w:numId w:val="22"/>
        </w:numPr>
        <w:tabs>
          <w:tab w:val="left" w:pos="709"/>
        </w:tabs>
        <w:suppressAutoHyphens/>
        <w:autoSpaceDE/>
        <w:ind w:left="709" w:hanging="709"/>
        <w:jc w:val="both"/>
        <w:textAlignment w:val="baseline"/>
        <w:rPr>
          <w:rFonts w:ascii="Tahoma" w:hAnsi="Tahoma" w:cs="Tahoma"/>
          <w:sz w:val="17"/>
          <w:szCs w:val="17"/>
        </w:rPr>
      </w:pPr>
      <w:r w:rsidRPr="008A1824">
        <w:rPr>
          <w:rFonts w:ascii="Tahoma" w:hAnsi="Tahoma" w:cs="Tahoma"/>
          <w:sz w:val="17"/>
          <w:szCs w:val="17"/>
        </w:rPr>
        <w:t>EL PROPONENTE se compromete a no permitir que nadie, bien sea empleado de la compañía o un agente comisionista independiente, o un asesor o consultor lo haga en su nombre;</w:t>
      </w:r>
    </w:p>
    <w:p w14:paraId="72CA7EA8" w14:textId="77777777" w:rsidR="006F536C" w:rsidRDefault="006F536C" w:rsidP="00D639A5">
      <w:pPr>
        <w:numPr>
          <w:ilvl w:val="1"/>
          <w:numId w:val="22"/>
        </w:numPr>
        <w:suppressAutoHyphens/>
        <w:autoSpaceDE/>
        <w:ind w:left="709" w:hanging="709"/>
        <w:jc w:val="both"/>
        <w:textAlignment w:val="baseline"/>
        <w:rPr>
          <w:rFonts w:ascii="Tahoma" w:hAnsi="Tahoma" w:cs="Tahoma"/>
          <w:sz w:val="17"/>
          <w:szCs w:val="17"/>
        </w:rPr>
      </w:pPr>
      <w:r w:rsidRPr="008A1824">
        <w:rPr>
          <w:rFonts w:ascii="Tahoma" w:hAnsi="Tahoma" w:cs="Tahoma"/>
          <w:sz w:val="17"/>
          <w:szCs w:val="17"/>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A82B5B" w:rsidRPr="008A1824">
        <w:rPr>
          <w:rFonts w:ascii="Tahoma" w:hAnsi="Tahoma" w:cs="Tahoma"/>
          <w:sz w:val="17"/>
          <w:szCs w:val="17"/>
        </w:rPr>
        <w:t>Mínima Cuantía</w:t>
      </w:r>
      <w:r w:rsidRPr="008A1824">
        <w:rPr>
          <w:rFonts w:ascii="Tahoma" w:hAnsi="Tahoma" w:cs="Tahoma"/>
          <w:sz w:val="17"/>
          <w:szCs w:val="17"/>
        </w:rPr>
        <w:t xml:space="preserve"> y la relación contractual que podría derivarse de ella, y les </w:t>
      </w:r>
      <w:r w:rsidR="00353B2B" w:rsidRPr="008A1824">
        <w:rPr>
          <w:rFonts w:ascii="Tahoma" w:hAnsi="Tahoma" w:cs="Tahoma"/>
          <w:sz w:val="17"/>
          <w:szCs w:val="17"/>
        </w:rPr>
        <w:t>impondrá las</w:t>
      </w:r>
      <w:r w:rsidRPr="008A1824">
        <w:rPr>
          <w:rFonts w:ascii="Tahoma" w:hAnsi="Tahoma" w:cs="Tahoma"/>
          <w:sz w:val="17"/>
          <w:szCs w:val="17"/>
        </w:rPr>
        <w:t xml:space="preserve"> obligaciones de:</w:t>
      </w:r>
    </w:p>
    <w:p w14:paraId="2560799A" w14:textId="77777777" w:rsidR="0032278D" w:rsidRPr="0032278D" w:rsidRDefault="0032278D" w:rsidP="0032278D">
      <w:pPr>
        <w:suppressAutoHyphens/>
        <w:autoSpaceDE/>
        <w:ind w:left="709"/>
        <w:jc w:val="both"/>
        <w:textAlignment w:val="baseline"/>
        <w:rPr>
          <w:rFonts w:ascii="Tahoma" w:hAnsi="Tahoma" w:cs="Tahoma"/>
          <w:sz w:val="2"/>
          <w:szCs w:val="17"/>
        </w:rPr>
      </w:pPr>
    </w:p>
    <w:p w14:paraId="5D69EE5D" w14:textId="51181EC0" w:rsidR="006F536C" w:rsidRPr="0032278D" w:rsidRDefault="006F536C" w:rsidP="006F536C">
      <w:pPr>
        <w:tabs>
          <w:tab w:val="left" w:pos="709"/>
        </w:tabs>
        <w:jc w:val="both"/>
        <w:rPr>
          <w:rFonts w:ascii="Tahoma" w:hAnsi="Tahoma" w:cs="Tahoma"/>
          <w:sz w:val="2"/>
          <w:szCs w:val="17"/>
        </w:rPr>
      </w:pPr>
    </w:p>
    <w:p w14:paraId="43EA3F06" w14:textId="77777777" w:rsidR="006F536C" w:rsidRPr="008A1824" w:rsidRDefault="006F536C" w:rsidP="00F561B0">
      <w:pPr>
        <w:numPr>
          <w:ilvl w:val="0"/>
          <w:numId w:val="8"/>
        </w:numPr>
        <w:suppressAutoHyphens/>
        <w:autoSpaceDE/>
        <w:jc w:val="both"/>
        <w:textAlignment w:val="baseline"/>
        <w:rPr>
          <w:rFonts w:ascii="Tahoma" w:hAnsi="Tahoma" w:cs="Tahoma"/>
          <w:sz w:val="17"/>
          <w:szCs w:val="17"/>
        </w:rPr>
      </w:pPr>
      <w:r w:rsidRPr="008A1824">
        <w:rPr>
          <w:rFonts w:ascii="Tahoma" w:hAnsi="Tahoma" w:cs="Tahoma"/>
          <w:sz w:val="17"/>
          <w:szCs w:val="17"/>
        </w:rPr>
        <w:t xml:space="preserve">No ofrecer o pagar sobornos o cualquier halago a </w:t>
      </w:r>
      <w:r w:rsidR="00353B2B" w:rsidRPr="008A1824">
        <w:rPr>
          <w:rFonts w:ascii="Tahoma" w:hAnsi="Tahoma" w:cs="Tahoma"/>
          <w:sz w:val="17"/>
          <w:szCs w:val="17"/>
        </w:rPr>
        <w:t>los funcionarios</w:t>
      </w:r>
      <w:r w:rsidRPr="008A1824">
        <w:rPr>
          <w:rFonts w:ascii="Tahoma" w:hAnsi="Tahoma" w:cs="Tahoma"/>
          <w:sz w:val="17"/>
          <w:szCs w:val="17"/>
        </w:rPr>
        <w:t xml:space="preserve"> LA POLICIA METROPOLITANA SANTIAGO DE CALI, ni a cualquier otro servidor público o privado que pueda influir en la adjudicación de la propuesta, bien sea directa o indirectamente, ni a terceras personas </w:t>
      </w:r>
      <w:r w:rsidR="00790007" w:rsidRPr="008A1824">
        <w:rPr>
          <w:rFonts w:ascii="Tahoma" w:hAnsi="Tahoma" w:cs="Tahoma"/>
          <w:sz w:val="17"/>
          <w:szCs w:val="17"/>
        </w:rPr>
        <w:t>que,</w:t>
      </w:r>
      <w:r w:rsidRPr="008A1824">
        <w:rPr>
          <w:rFonts w:ascii="Tahoma" w:hAnsi="Tahoma" w:cs="Tahoma"/>
          <w:sz w:val="17"/>
          <w:szCs w:val="17"/>
        </w:rPr>
        <w:t xml:space="preserve"> por su influencia sobre funcionarios públicos, puedan influir sobre la aceptación de la propuesta;</w:t>
      </w:r>
    </w:p>
    <w:p w14:paraId="0C80AFD6" w14:textId="0125D839" w:rsidR="006F536C" w:rsidRPr="0032278D" w:rsidRDefault="006F536C" w:rsidP="006F536C">
      <w:pPr>
        <w:tabs>
          <w:tab w:val="left" w:pos="709"/>
        </w:tabs>
        <w:ind w:left="708"/>
        <w:jc w:val="both"/>
        <w:rPr>
          <w:rFonts w:ascii="Tahoma" w:hAnsi="Tahoma" w:cs="Tahoma"/>
          <w:sz w:val="2"/>
          <w:szCs w:val="17"/>
        </w:rPr>
      </w:pPr>
    </w:p>
    <w:p w14:paraId="3FE65260" w14:textId="77777777" w:rsidR="006F536C" w:rsidRPr="008A1824" w:rsidRDefault="006F536C" w:rsidP="00F561B0">
      <w:pPr>
        <w:numPr>
          <w:ilvl w:val="0"/>
          <w:numId w:val="7"/>
        </w:numPr>
        <w:suppressAutoHyphens/>
        <w:autoSpaceDE/>
        <w:jc w:val="both"/>
        <w:textAlignment w:val="baseline"/>
        <w:rPr>
          <w:rFonts w:ascii="Tahoma" w:hAnsi="Tahoma" w:cs="Tahoma"/>
          <w:sz w:val="17"/>
          <w:szCs w:val="17"/>
        </w:rPr>
      </w:pPr>
      <w:r w:rsidRPr="008A1824">
        <w:rPr>
          <w:rFonts w:ascii="Tahoma" w:hAnsi="Tahoma" w:cs="Tahoma"/>
          <w:sz w:val="17"/>
          <w:szCs w:val="17"/>
        </w:rPr>
        <w:t>No ofrecer pagos o halagos a los funcionarios de LA POLICÍA NACIONAL - POLICIA METROPOLITANA SANTIAGO DE CALI durante el desarrollo del contrato que se suscriba si llegase a ser aceptada su propuesta.</w:t>
      </w:r>
    </w:p>
    <w:p w14:paraId="01F2F81B" w14:textId="23E4BCEE" w:rsidR="006F536C" w:rsidRPr="0032278D" w:rsidRDefault="006F536C" w:rsidP="006F536C">
      <w:pPr>
        <w:tabs>
          <w:tab w:val="left" w:pos="709"/>
        </w:tabs>
        <w:jc w:val="both"/>
        <w:rPr>
          <w:rFonts w:ascii="Tahoma" w:hAnsi="Tahoma" w:cs="Tahoma"/>
          <w:sz w:val="2"/>
          <w:szCs w:val="17"/>
        </w:rPr>
      </w:pPr>
    </w:p>
    <w:p w14:paraId="6124E55F" w14:textId="77777777" w:rsidR="006F536C" w:rsidRPr="008A1824" w:rsidRDefault="006F536C" w:rsidP="00A82B5B">
      <w:pPr>
        <w:numPr>
          <w:ilvl w:val="1"/>
          <w:numId w:val="22"/>
        </w:numPr>
        <w:tabs>
          <w:tab w:val="left" w:pos="709"/>
        </w:tabs>
        <w:suppressAutoHyphens/>
        <w:autoSpaceDE/>
        <w:ind w:left="709" w:hanging="709"/>
        <w:jc w:val="both"/>
        <w:textAlignment w:val="baseline"/>
        <w:rPr>
          <w:rFonts w:ascii="Tahoma" w:hAnsi="Tahoma" w:cs="Tahoma"/>
          <w:sz w:val="17"/>
          <w:szCs w:val="17"/>
        </w:rPr>
      </w:pPr>
      <w:r w:rsidRPr="008A1824">
        <w:rPr>
          <w:rFonts w:ascii="Tahoma" w:hAnsi="Tahoma" w:cs="Tahoma"/>
          <w:sz w:val="17"/>
          <w:szCs w:val="17"/>
        </w:rPr>
        <w:t xml:space="preserve">EL PROPONENTE se compromete formalmente a no efectuar acuerdos, o realizar actos o conductas que tengan por objeto o como efecto la colusión en el presente proceso de </w:t>
      </w:r>
      <w:r w:rsidR="000157CC" w:rsidRPr="008A1824">
        <w:rPr>
          <w:rFonts w:ascii="Tahoma" w:hAnsi="Tahoma" w:cs="Tahoma"/>
          <w:sz w:val="17"/>
          <w:szCs w:val="17"/>
        </w:rPr>
        <w:t>Mínima</w:t>
      </w:r>
      <w:r w:rsidR="00FC5767" w:rsidRPr="008A1824">
        <w:rPr>
          <w:rFonts w:ascii="Tahoma" w:hAnsi="Tahoma" w:cs="Tahoma"/>
          <w:sz w:val="17"/>
          <w:szCs w:val="17"/>
        </w:rPr>
        <w:t xml:space="preserve"> </w:t>
      </w:r>
      <w:r w:rsidR="000157CC" w:rsidRPr="008A1824">
        <w:rPr>
          <w:rFonts w:ascii="Tahoma" w:hAnsi="Tahoma" w:cs="Tahoma"/>
          <w:sz w:val="17"/>
          <w:szCs w:val="17"/>
        </w:rPr>
        <w:t>Cuantía</w:t>
      </w:r>
      <w:r w:rsidRPr="008A1824">
        <w:rPr>
          <w:rFonts w:ascii="Tahoma" w:hAnsi="Tahoma" w:cs="Tahoma"/>
          <w:sz w:val="17"/>
          <w:szCs w:val="17"/>
        </w:rPr>
        <w:t xml:space="preserve">. </w:t>
      </w:r>
    </w:p>
    <w:p w14:paraId="5F8044E1" w14:textId="1930AF1C" w:rsidR="006F536C" w:rsidRPr="0032278D" w:rsidRDefault="006F536C" w:rsidP="006F536C">
      <w:pPr>
        <w:jc w:val="both"/>
        <w:rPr>
          <w:rFonts w:ascii="Tahoma" w:hAnsi="Tahoma" w:cs="Tahoma"/>
          <w:sz w:val="2"/>
          <w:szCs w:val="17"/>
        </w:rPr>
      </w:pPr>
    </w:p>
    <w:p w14:paraId="56DF54A3"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EL PROPONENTE asume a través de la suscripción del presente compromiso, las consecuencias previstas en la solicitud de oferta del proceso de contratación, si se verificare el incumplimiento de los compromisos anticorrupción.</w:t>
      </w:r>
    </w:p>
    <w:p w14:paraId="50BED671" w14:textId="77777777" w:rsidR="006F536C" w:rsidRPr="0032278D" w:rsidRDefault="006F536C" w:rsidP="006F536C">
      <w:pPr>
        <w:jc w:val="both"/>
        <w:rPr>
          <w:rFonts w:ascii="Tahoma" w:hAnsi="Tahoma" w:cs="Tahoma"/>
          <w:sz w:val="10"/>
          <w:szCs w:val="17"/>
        </w:rPr>
      </w:pPr>
      <w:r w:rsidRPr="008A1824">
        <w:rPr>
          <w:rFonts w:ascii="Tahoma" w:hAnsi="Tahoma" w:cs="Tahoma"/>
          <w:sz w:val="17"/>
          <w:szCs w:val="17"/>
        </w:rPr>
        <w:t> </w:t>
      </w:r>
    </w:p>
    <w:p w14:paraId="4435961A" w14:textId="77777777" w:rsidR="006F536C" w:rsidRPr="008A1824" w:rsidRDefault="006F536C" w:rsidP="006F536C">
      <w:pPr>
        <w:ind w:right="18"/>
        <w:jc w:val="both"/>
        <w:rPr>
          <w:rFonts w:ascii="Tahoma" w:hAnsi="Tahoma" w:cs="Tahoma"/>
          <w:sz w:val="17"/>
          <w:szCs w:val="17"/>
        </w:rPr>
      </w:pPr>
      <w:r w:rsidRPr="008A1824">
        <w:rPr>
          <w:rFonts w:ascii="Tahoma" w:hAnsi="Tahoma" w:cs="Tahoma"/>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6CC303F" w14:textId="77777777" w:rsidR="006F536C" w:rsidRPr="008A1824" w:rsidRDefault="006F536C" w:rsidP="006F536C">
      <w:pPr>
        <w:ind w:right="760"/>
        <w:jc w:val="both"/>
        <w:rPr>
          <w:rFonts w:ascii="Tahoma" w:hAnsi="Tahoma" w:cs="Tahoma"/>
          <w:sz w:val="17"/>
          <w:szCs w:val="17"/>
        </w:rPr>
      </w:pPr>
      <w:r w:rsidRPr="008A1824">
        <w:rPr>
          <w:rFonts w:ascii="Tahoma" w:hAnsi="Tahoma" w:cs="Tahoma"/>
          <w:sz w:val="17"/>
          <w:szCs w:val="17"/>
        </w:rPr>
        <w:t> </w:t>
      </w:r>
    </w:p>
    <w:p w14:paraId="7263C1B1"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EL PROPONENTE:</w:t>
      </w:r>
    </w:p>
    <w:p w14:paraId="780A9736" w14:textId="77777777" w:rsidR="006F536C" w:rsidRPr="008A1824" w:rsidRDefault="006F536C" w:rsidP="006F536C">
      <w:pPr>
        <w:pStyle w:val="Piedepgina"/>
        <w:jc w:val="both"/>
        <w:rPr>
          <w:rFonts w:ascii="Tahoma" w:hAnsi="Tahoma" w:cs="Tahoma"/>
          <w:sz w:val="17"/>
          <w:szCs w:val="17"/>
        </w:rPr>
      </w:pPr>
      <w:r w:rsidRPr="008A1824">
        <w:rPr>
          <w:rFonts w:ascii="Tahoma" w:hAnsi="Tahoma" w:cs="Tahoma"/>
          <w:sz w:val="17"/>
          <w:szCs w:val="17"/>
        </w:rPr>
        <w:t> </w:t>
      </w:r>
    </w:p>
    <w:p w14:paraId="1ED81DA1" w14:textId="7BBA906F" w:rsidR="006F536C" w:rsidRPr="008A1824" w:rsidRDefault="006F536C" w:rsidP="0032278D">
      <w:pPr>
        <w:jc w:val="both"/>
        <w:rPr>
          <w:rFonts w:ascii="Tahoma" w:hAnsi="Tahoma" w:cs="Tahoma"/>
          <w:sz w:val="17"/>
          <w:szCs w:val="17"/>
        </w:rPr>
      </w:pPr>
      <w:r w:rsidRPr="008A1824">
        <w:rPr>
          <w:rFonts w:ascii="Tahoma" w:hAnsi="Tahoma" w:cs="Tahoma"/>
          <w:sz w:val="17"/>
          <w:szCs w:val="17"/>
        </w:rPr>
        <w:t> (Nombre, número del documento de identificación y firma del proponente o su representante) </w:t>
      </w:r>
    </w:p>
    <w:p w14:paraId="63F57397" w14:textId="77777777" w:rsidR="006F536C" w:rsidRPr="008A1824" w:rsidRDefault="006F536C" w:rsidP="006F536C">
      <w:pPr>
        <w:tabs>
          <w:tab w:val="left" w:pos="6060"/>
        </w:tabs>
        <w:rPr>
          <w:rFonts w:ascii="Tahoma" w:hAnsi="Tahoma" w:cs="Tahoma"/>
          <w:sz w:val="17"/>
          <w:szCs w:val="17"/>
        </w:rPr>
      </w:pPr>
    </w:p>
    <w:p w14:paraId="5A605A58"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,_______________________________</w:t>
      </w:r>
    </w:p>
    <w:p w14:paraId="3D76D0CA" w14:textId="77777777" w:rsidR="006F536C" w:rsidRPr="008A1824" w:rsidRDefault="006F536C" w:rsidP="006F536C">
      <w:pPr>
        <w:jc w:val="both"/>
        <w:rPr>
          <w:rFonts w:ascii="Tahoma" w:hAnsi="Tahoma" w:cs="Tahoma"/>
          <w:sz w:val="17"/>
          <w:szCs w:val="17"/>
        </w:rPr>
      </w:pPr>
      <w:r w:rsidRPr="008A1824">
        <w:rPr>
          <w:rFonts w:ascii="Tahoma" w:hAnsi="Tahoma" w:cs="Tahoma"/>
          <w:sz w:val="17"/>
          <w:szCs w:val="17"/>
        </w:rPr>
        <w:t>(Firma del representante legal)</w:t>
      </w:r>
    </w:p>
    <w:p w14:paraId="1234A1AA" w14:textId="77777777" w:rsidR="006F536C" w:rsidRPr="008A1824" w:rsidRDefault="006F536C" w:rsidP="006F536C">
      <w:pPr>
        <w:tabs>
          <w:tab w:val="left" w:pos="6060"/>
        </w:tabs>
        <w:rPr>
          <w:sz w:val="17"/>
          <w:szCs w:val="17"/>
        </w:rPr>
      </w:pPr>
    </w:p>
    <w:p w14:paraId="082AA6CA" w14:textId="77777777" w:rsidR="006F536C" w:rsidRPr="00095650" w:rsidRDefault="006F536C" w:rsidP="006F536C">
      <w:pPr>
        <w:tabs>
          <w:tab w:val="left" w:pos="6060"/>
        </w:tabs>
      </w:pPr>
    </w:p>
    <w:p w14:paraId="28B57333" w14:textId="2D2AED58" w:rsidR="00A86894" w:rsidRPr="00A27CED" w:rsidRDefault="00A27CED" w:rsidP="00A86894">
      <w:pPr>
        <w:spacing w:line="360" w:lineRule="auto"/>
        <w:jc w:val="center"/>
        <w:rPr>
          <w:b/>
          <w:sz w:val="19"/>
          <w:szCs w:val="19"/>
        </w:rPr>
      </w:pPr>
      <w:r w:rsidRPr="00A27CED">
        <w:rPr>
          <w:b/>
          <w:sz w:val="19"/>
          <w:szCs w:val="19"/>
        </w:rPr>
        <w:lastRenderedPageBreak/>
        <w:t>FORMULARIO No. 4</w:t>
      </w:r>
    </w:p>
    <w:p w14:paraId="125B193D" w14:textId="14B283D9" w:rsidR="0032278D" w:rsidRPr="000539F8" w:rsidRDefault="0032278D" w:rsidP="0032278D">
      <w:pPr>
        <w:jc w:val="center"/>
        <w:rPr>
          <w:b/>
          <w:sz w:val="19"/>
          <w:szCs w:val="19"/>
          <w:lang w:val="es"/>
        </w:rPr>
      </w:pPr>
      <w:r w:rsidRPr="000539F8">
        <w:rPr>
          <w:b/>
          <w:sz w:val="19"/>
          <w:szCs w:val="19"/>
          <w:lang w:val="es"/>
        </w:rPr>
        <w:t>COMPROMISO CON EL SISTEMA DE GESTIÓN DE SEGURIDAD Y SALUD EN EL TRABAJO</w:t>
      </w:r>
    </w:p>
    <w:p w14:paraId="4BE3F793" w14:textId="77777777" w:rsidR="0032278D" w:rsidRPr="000539F8" w:rsidRDefault="0032278D" w:rsidP="0032278D">
      <w:pPr>
        <w:rPr>
          <w:b/>
          <w:sz w:val="19"/>
          <w:szCs w:val="19"/>
          <w:lang w:val="es-ES"/>
        </w:rPr>
      </w:pPr>
    </w:p>
    <w:p w14:paraId="039DA802" w14:textId="77777777" w:rsidR="0032278D" w:rsidRPr="000539F8" w:rsidRDefault="0032278D" w:rsidP="0032278D">
      <w:pPr>
        <w:jc w:val="both"/>
        <w:rPr>
          <w:bCs/>
          <w:sz w:val="19"/>
          <w:szCs w:val="19"/>
          <w:lang w:val="es-ES"/>
        </w:rPr>
      </w:pPr>
      <w:r w:rsidRPr="000539F8">
        <w:rPr>
          <w:sz w:val="19"/>
          <w:szCs w:val="19"/>
          <w:lang w:val="es"/>
        </w:rPr>
        <w:t xml:space="preserve">Referencia con el compromiso con el sistema de gestión de la seguridad y salud  en el trabajo para el proceso cuyo objeto es </w:t>
      </w:r>
      <w:r w:rsidRPr="000539F8">
        <w:rPr>
          <w:b/>
          <w:bCs/>
          <w:sz w:val="19"/>
          <w:szCs w:val="19"/>
          <w:lang w:val="es-ES"/>
        </w:rPr>
        <w:t>ADQUISICIÓN DE CAMAROTES METÁLICOS Y CÓMODAS BIPERSONALES ELEMENTOS BAJO NORMA TÉCNICA NTMD-0042-A2 Y ESPECIFICACIÓN   TÉCNICA ET- PN - 010 A2 RESPECTIVAMENTE PARA DOTAR UNAS UNIDADES ADSCRITAS AL DEPARTAMENTO DE POLICIA VALLE</w:t>
      </w:r>
      <w:r w:rsidRPr="000539F8">
        <w:rPr>
          <w:bCs/>
          <w:sz w:val="19"/>
          <w:szCs w:val="19"/>
          <w:lang w:val="es-ES"/>
        </w:rPr>
        <w:t xml:space="preserve">. </w:t>
      </w:r>
    </w:p>
    <w:p w14:paraId="524313E4" w14:textId="77777777" w:rsidR="0032278D" w:rsidRPr="000539F8" w:rsidRDefault="0032278D" w:rsidP="0032278D">
      <w:pPr>
        <w:rPr>
          <w:bCs/>
          <w:sz w:val="19"/>
          <w:szCs w:val="19"/>
          <w:lang w:val="es-ES"/>
        </w:rPr>
      </w:pPr>
    </w:p>
    <w:p w14:paraId="725EF063" w14:textId="77777777" w:rsidR="0032278D" w:rsidRPr="000539F8" w:rsidRDefault="0032278D" w:rsidP="0032278D">
      <w:pPr>
        <w:jc w:val="both"/>
        <w:rPr>
          <w:sz w:val="19"/>
          <w:szCs w:val="19"/>
          <w:lang w:val="es-ES"/>
        </w:rPr>
      </w:pPr>
      <w:r w:rsidRPr="000539F8">
        <w:rPr>
          <w:sz w:val="19"/>
          <w:szCs w:val="19"/>
          <w:lang w:val="es-ES"/>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F38E8A5" w14:textId="77777777" w:rsidR="0032278D" w:rsidRPr="000539F8" w:rsidRDefault="0032278D" w:rsidP="0032278D">
      <w:pPr>
        <w:rPr>
          <w:sz w:val="19"/>
          <w:szCs w:val="19"/>
          <w:lang w:val="es-ES"/>
        </w:rPr>
      </w:pPr>
    </w:p>
    <w:p w14:paraId="0541E453" w14:textId="77777777" w:rsidR="0032278D" w:rsidRPr="000539F8" w:rsidRDefault="0032278D" w:rsidP="0032278D">
      <w:pPr>
        <w:jc w:val="both"/>
        <w:rPr>
          <w:sz w:val="19"/>
          <w:szCs w:val="19"/>
          <w:lang w:val="es-ES"/>
        </w:rPr>
      </w:pPr>
      <w:r w:rsidRPr="000539F8">
        <w:rPr>
          <w:b/>
          <w:sz w:val="19"/>
          <w:szCs w:val="19"/>
          <w:lang w:val="es-ES"/>
        </w:rPr>
        <w:t>DECRETO 1072 2015</w:t>
      </w:r>
      <w:r w:rsidRPr="000539F8">
        <w:rPr>
          <w:sz w:val="19"/>
          <w:szCs w:val="19"/>
          <w:lang w:val="es-ES"/>
        </w:rPr>
        <w:t>- Artículo 1.1.1.1. El Ministerio del Trabajo- el Ministerio del Trabajo es la cabeza del sector del trabajo.</w:t>
      </w:r>
    </w:p>
    <w:p w14:paraId="4BE10A96" w14:textId="77777777" w:rsidR="0032278D" w:rsidRPr="000539F8" w:rsidRDefault="0032278D" w:rsidP="0032278D">
      <w:pPr>
        <w:rPr>
          <w:sz w:val="19"/>
          <w:szCs w:val="19"/>
          <w:lang w:val="es-ES"/>
        </w:rPr>
      </w:pPr>
    </w:p>
    <w:p w14:paraId="135FEC72" w14:textId="77777777" w:rsidR="0032278D" w:rsidRPr="000539F8" w:rsidRDefault="0032278D" w:rsidP="0032278D">
      <w:pPr>
        <w:jc w:val="both"/>
        <w:rPr>
          <w:i/>
          <w:sz w:val="19"/>
          <w:szCs w:val="19"/>
          <w:lang w:val="es-ES"/>
        </w:rPr>
      </w:pPr>
      <w:r w:rsidRPr="000539F8">
        <w:rPr>
          <w:i/>
          <w:sz w:val="19"/>
          <w:szCs w:val="19"/>
          <w:lang w:val="es-ES"/>
        </w:rPr>
        <w:t xml:space="preserve">El Ministerio del Trabajo es la cabeza del Sector del Trabajo. 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61FE7D9F" w14:textId="77777777" w:rsidR="0032278D" w:rsidRPr="000539F8" w:rsidRDefault="0032278D" w:rsidP="0032278D">
      <w:pPr>
        <w:rPr>
          <w:i/>
          <w:sz w:val="19"/>
          <w:szCs w:val="19"/>
          <w:lang w:val="es-ES"/>
        </w:rPr>
      </w:pPr>
    </w:p>
    <w:p w14:paraId="7B261D0B" w14:textId="77777777" w:rsidR="0032278D" w:rsidRPr="000539F8" w:rsidRDefault="0032278D" w:rsidP="0032278D">
      <w:pPr>
        <w:jc w:val="both"/>
        <w:rPr>
          <w:sz w:val="19"/>
          <w:szCs w:val="19"/>
          <w:lang w:val="es-ES"/>
        </w:rPr>
      </w:pPr>
      <w:r w:rsidRPr="000539F8">
        <w:rPr>
          <w:sz w:val="19"/>
          <w:szCs w:val="19"/>
          <w:lang w:val="es"/>
        </w:rPr>
        <w:t xml:space="preserve">Dando aplicación del Sistema de Gestión de la Seguridad y Salud en el Trabajo, en cumplimiento a la normatividad establecida  por el  Ministerio del Trabajo en el Decreto 1072 de 2015,  Capítulo 6, “Sistema de Gestión de la Seguridad y Salud en el Trabajo”  y la Resolución No. 0312 de 2019, “Por la cual se definen los Estándares Mínimos del Sistema de Gestión de Seguridad y Salud en el Trabajo SG-SST” y </w:t>
      </w:r>
      <w:r w:rsidRPr="000539F8">
        <w:rPr>
          <w:sz w:val="19"/>
          <w:szCs w:val="19"/>
          <w:lang w:val="es-ES"/>
        </w:rPr>
        <w:t>la Resolución No. 00826 del 09 de marzo de 2020 “por la cual se establece el comité gerencial y los comités de Seguridad y Salud en el Trabajo de la Policía Nacional”, así:</w:t>
      </w:r>
    </w:p>
    <w:p w14:paraId="00351880" w14:textId="77777777" w:rsidR="0032278D" w:rsidRPr="000539F8" w:rsidRDefault="0032278D" w:rsidP="0032278D">
      <w:pPr>
        <w:rPr>
          <w:sz w:val="19"/>
          <w:szCs w:val="19"/>
          <w:lang w:val="es-ES"/>
        </w:rPr>
      </w:pPr>
    </w:p>
    <w:p w14:paraId="0FF99063" w14:textId="77777777" w:rsidR="0032278D" w:rsidRPr="000539F8" w:rsidRDefault="0032278D" w:rsidP="0032278D">
      <w:pPr>
        <w:jc w:val="both"/>
        <w:rPr>
          <w:i/>
          <w:sz w:val="19"/>
          <w:szCs w:val="19"/>
          <w:lang w:val="es-ES"/>
        </w:rPr>
      </w:pPr>
      <w:r w:rsidRPr="000539F8">
        <w:rPr>
          <w:sz w:val="19"/>
          <w:szCs w:val="19"/>
          <w:lang w:val="es-ES"/>
        </w:rPr>
        <w:t xml:space="preserve"> </w:t>
      </w:r>
      <w:r w:rsidRPr="000539F8">
        <w:rPr>
          <w:b/>
          <w:sz w:val="19"/>
          <w:szCs w:val="19"/>
          <w:lang w:val="es-ES"/>
        </w:rPr>
        <w:t>Artículo 2.2.4.2.2.2. Campo de aplicación</w:t>
      </w:r>
      <w:r w:rsidRPr="000539F8">
        <w:rPr>
          <w:sz w:val="19"/>
          <w:szCs w:val="19"/>
          <w:lang w:val="es-ES"/>
        </w:rPr>
        <w:t xml:space="preserve">. </w:t>
      </w:r>
      <w:r w:rsidRPr="000539F8">
        <w:rPr>
          <w:i/>
          <w:sz w:val="19"/>
          <w:szCs w:val="19"/>
          <w:lang w:val="es-ES"/>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7424EE0B" w14:textId="77777777" w:rsidR="0032278D" w:rsidRPr="000539F8" w:rsidRDefault="0032278D" w:rsidP="0032278D">
      <w:pPr>
        <w:rPr>
          <w:sz w:val="19"/>
          <w:szCs w:val="19"/>
          <w:lang w:val="es-ES"/>
        </w:rPr>
      </w:pPr>
    </w:p>
    <w:p w14:paraId="47CD2086" w14:textId="77777777" w:rsidR="0032278D" w:rsidRPr="000539F8" w:rsidRDefault="0032278D" w:rsidP="0032278D">
      <w:pPr>
        <w:jc w:val="both"/>
        <w:rPr>
          <w:sz w:val="19"/>
          <w:szCs w:val="19"/>
          <w:lang w:val="es-ES"/>
        </w:rPr>
      </w:pPr>
      <w:r w:rsidRPr="000539F8">
        <w:rPr>
          <w:b/>
          <w:sz w:val="19"/>
          <w:szCs w:val="19"/>
          <w:lang w:val="es-ES"/>
        </w:rPr>
        <w:t>Artículo 2.2.4.2.2.16. Obligaciones del Contratista</w:t>
      </w:r>
      <w:r w:rsidRPr="000539F8">
        <w:rPr>
          <w:sz w:val="19"/>
          <w:szCs w:val="19"/>
          <w:lang w:val="es-ES"/>
        </w:rPr>
        <w:t xml:space="preserve">. El contratista debe cumplir con las normas del Sistema General de Riesgos Laborales, en especial, las siguientes: </w:t>
      </w:r>
    </w:p>
    <w:p w14:paraId="2365A2C0" w14:textId="77777777" w:rsidR="0032278D" w:rsidRPr="000539F8" w:rsidRDefault="0032278D" w:rsidP="0032278D">
      <w:pPr>
        <w:rPr>
          <w:sz w:val="19"/>
          <w:szCs w:val="19"/>
          <w:lang w:val="es-ES"/>
        </w:rPr>
      </w:pPr>
    </w:p>
    <w:p w14:paraId="0D217313" w14:textId="77777777" w:rsidR="0032278D" w:rsidRPr="000539F8" w:rsidRDefault="0032278D" w:rsidP="0032278D">
      <w:pPr>
        <w:numPr>
          <w:ilvl w:val="0"/>
          <w:numId w:val="47"/>
        </w:numPr>
        <w:rPr>
          <w:sz w:val="19"/>
          <w:szCs w:val="19"/>
          <w:lang w:val="es-ES"/>
        </w:rPr>
      </w:pPr>
      <w:r w:rsidRPr="000539F8">
        <w:rPr>
          <w:sz w:val="19"/>
          <w:szCs w:val="19"/>
          <w:lang w:val="es-ES"/>
        </w:rPr>
        <w:t xml:space="preserve"> Procurar el cuidado integral de su salud. </w:t>
      </w:r>
    </w:p>
    <w:p w14:paraId="574852C7" w14:textId="77777777" w:rsidR="0032278D" w:rsidRPr="000539F8" w:rsidRDefault="0032278D" w:rsidP="0032278D">
      <w:pPr>
        <w:rPr>
          <w:sz w:val="19"/>
          <w:szCs w:val="19"/>
          <w:lang w:val="es-ES"/>
        </w:rPr>
      </w:pPr>
    </w:p>
    <w:p w14:paraId="0C9C82F3" w14:textId="77777777" w:rsidR="0032278D" w:rsidRPr="000539F8" w:rsidRDefault="0032278D" w:rsidP="0032278D">
      <w:pPr>
        <w:numPr>
          <w:ilvl w:val="0"/>
          <w:numId w:val="47"/>
        </w:numPr>
        <w:jc w:val="both"/>
        <w:rPr>
          <w:sz w:val="19"/>
          <w:szCs w:val="19"/>
          <w:lang w:val="es-ES"/>
        </w:rPr>
      </w:pPr>
      <w:r w:rsidRPr="000539F8">
        <w:rPr>
          <w:sz w:val="19"/>
          <w:szCs w:val="19"/>
          <w:lang w:val="es-ES"/>
        </w:rPr>
        <w:t xml:space="preserve"> Contar con los elementos de protección personal necesarios para ejecutar la actividad contratada, para lo cual asumirá su costo. </w:t>
      </w:r>
    </w:p>
    <w:p w14:paraId="6B5851E8" w14:textId="77777777" w:rsidR="0032278D" w:rsidRPr="000539F8" w:rsidRDefault="0032278D" w:rsidP="0032278D">
      <w:pPr>
        <w:rPr>
          <w:sz w:val="19"/>
          <w:szCs w:val="19"/>
          <w:lang w:val="es-ES"/>
        </w:rPr>
      </w:pPr>
    </w:p>
    <w:p w14:paraId="364B22E0" w14:textId="77777777" w:rsidR="0032278D" w:rsidRPr="000539F8" w:rsidRDefault="0032278D" w:rsidP="0032278D">
      <w:pPr>
        <w:numPr>
          <w:ilvl w:val="0"/>
          <w:numId w:val="47"/>
        </w:numPr>
        <w:rPr>
          <w:sz w:val="19"/>
          <w:szCs w:val="19"/>
          <w:lang w:val="es-ES"/>
        </w:rPr>
      </w:pPr>
      <w:r w:rsidRPr="000539F8">
        <w:rPr>
          <w:sz w:val="19"/>
          <w:szCs w:val="19"/>
          <w:lang w:val="es-ES"/>
        </w:rPr>
        <w:t xml:space="preserve"> Informar a los contratantes la ocurrencia de incidentes, accidentes de trabajo y enfermedades laborales. </w:t>
      </w:r>
    </w:p>
    <w:p w14:paraId="7B85ACEF" w14:textId="77777777" w:rsidR="0032278D" w:rsidRPr="000539F8" w:rsidRDefault="0032278D" w:rsidP="0032278D">
      <w:pPr>
        <w:rPr>
          <w:sz w:val="19"/>
          <w:szCs w:val="19"/>
          <w:lang w:val="es-ES"/>
        </w:rPr>
      </w:pPr>
    </w:p>
    <w:p w14:paraId="52484A8E" w14:textId="77777777" w:rsidR="0032278D" w:rsidRPr="000539F8" w:rsidRDefault="0032278D" w:rsidP="0032278D">
      <w:pPr>
        <w:numPr>
          <w:ilvl w:val="0"/>
          <w:numId w:val="47"/>
        </w:numPr>
        <w:jc w:val="both"/>
        <w:rPr>
          <w:sz w:val="19"/>
          <w:szCs w:val="19"/>
          <w:lang w:val="es-ES"/>
        </w:rPr>
      </w:pPr>
      <w:r w:rsidRPr="000539F8">
        <w:rPr>
          <w:sz w:val="19"/>
          <w:szCs w:val="19"/>
          <w:lang w:val="es-ES"/>
        </w:rPr>
        <w:t xml:space="preserve"> Participar en las actividades de Prevención y Promoción organizadas por los contratantes, los Comités Paritarios de Seguridad y Salud en el Trabajo o Vigías Ocupacionales o la Administradora de Riesgos Laborales. </w:t>
      </w:r>
    </w:p>
    <w:p w14:paraId="3A60FBA2" w14:textId="77777777" w:rsidR="0032278D" w:rsidRPr="000539F8" w:rsidRDefault="0032278D" w:rsidP="0032278D">
      <w:pPr>
        <w:rPr>
          <w:sz w:val="19"/>
          <w:szCs w:val="19"/>
          <w:lang w:val="es-ES"/>
        </w:rPr>
      </w:pPr>
    </w:p>
    <w:p w14:paraId="35A24BB8" w14:textId="77777777" w:rsidR="0032278D" w:rsidRPr="000539F8" w:rsidRDefault="0032278D" w:rsidP="0032278D">
      <w:pPr>
        <w:numPr>
          <w:ilvl w:val="0"/>
          <w:numId w:val="47"/>
        </w:numPr>
        <w:jc w:val="both"/>
        <w:rPr>
          <w:sz w:val="19"/>
          <w:szCs w:val="19"/>
          <w:lang w:val="es-ES"/>
        </w:rPr>
      </w:pPr>
      <w:r w:rsidRPr="000539F8">
        <w:rPr>
          <w:sz w:val="19"/>
          <w:szCs w:val="19"/>
          <w:lang w:val="es-ES"/>
        </w:rPr>
        <w:t>Cumplir las normas, reglamentos e instrucciones del Sistema de Gestión de la Seguridad y Salud en el Trabajo SG-SST.</w:t>
      </w:r>
    </w:p>
    <w:p w14:paraId="2E3FB1D4" w14:textId="77777777" w:rsidR="0032278D" w:rsidRPr="000539F8" w:rsidRDefault="0032278D" w:rsidP="0032278D">
      <w:pPr>
        <w:numPr>
          <w:ilvl w:val="0"/>
          <w:numId w:val="47"/>
        </w:numPr>
        <w:jc w:val="both"/>
        <w:rPr>
          <w:sz w:val="19"/>
          <w:szCs w:val="19"/>
          <w:lang w:val="es-CO"/>
        </w:rPr>
      </w:pPr>
      <w:r w:rsidRPr="000539F8">
        <w:rPr>
          <w:sz w:val="19"/>
          <w:szCs w:val="19"/>
          <w:lang w:val="es-ES"/>
        </w:rPr>
        <w:lastRenderedPageBreak/>
        <w:t>Informar oportunamente a los contratantes toda novedad derivada del contrato. (Decreto 723 de 2013, art. 16)</w:t>
      </w:r>
    </w:p>
    <w:p w14:paraId="5C95DFA4" w14:textId="77777777" w:rsidR="0032278D" w:rsidRPr="000539F8" w:rsidRDefault="0032278D" w:rsidP="0032278D">
      <w:pPr>
        <w:rPr>
          <w:sz w:val="19"/>
          <w:szCs w:val="19"/>
          <w:lang w:val="es-CO"/>
        </w:rPr>
      </w:pPr>
    </w:p>
    <w:p w14:paraId="7CB1774F" w14:textId="77777777" w:rsidR="0032278D" w:rsidRPr="000539F8" w:rsidRDefault="0032278D" w:rsidP="0032278D">
      <w:pPr>
        <w:jc w:val="center"/>
        <w:rPr>
          <w:b/>
          <w:sz w:val="19"/>
          <w:szCs w:val="19"/>
          <w:lang w:val="es-CO"/>
        </w:rPr>
      </w:pPr>
      <w:r w:rsidRPr="000539F8">
        <w:rPr>
          <w:b/>
          <w:sz w:val="19"/>
          <w:szCs w:val="19"/>
          <w:lang w:val="es-CO"/>
        </w:rPr>
        <w:t>Política del Sistema de Gestión de la Seguridad y Salud en el Trabajo de la Policía Nacional.</w:t>
      </w:r>
    </w:p>
    <w:p w14:paraId="3F3AFEA5" w14:textId="77777777" w:rsidR="0032278D" w:rsidRPr="000539F8" w:rsidRDefault="0032278D" w:rsidP="0032278D">
      <w:pPr>
        <w:rPr>
          <w:sz w:val="19"/>
          <w:szCs w:val="19"/>
          <w:lang w:val="es-CO"/>
        </w:rPr>
      </w:pPr>
    </w:p>
    <w:p w14:paraId="5547DDFA" w14:textId="77777777" w:rsidR="0032278D" w:rsidRPr="000539F8" w:rsidRDefault="0032278D" w:rsidP="0032278D">
      <w:pPr>
        <w:jc w:val="both"/>
        <w:rPr>
          <w:sz w:val="19"/>
          <w:szCs w:val="19"/>
          <w:lang w:val="es-CO"/>
        </w:rPr>
      </w:pPr>
      <w:r w:rsidRPr="000539F8">
        <w:rPr>
          <w:sz w:val="19"/>
          <w:szCs w:val="19"/>
          <w:lang w:val="es-CO"/>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411B9816" w14:textId="77777777" w:rsidR="0032278D" w:rsidRPr="000539F8" w:rsidRDefault="0032278D" w:rsidP="0032278D">
      <w:pPr>
        <w:jc w:val="both"/>
        <w:rPr>
          <w:sz w:val="19"/>
          <w:szCs w:val="19"/>
          <w:lang w:val="es-CO"/>
        </w:rPr>
      </w:pPr>
      <w:r w:rsidRPr="000539F8">
        <w:rPr>
          <w:sz w:val="19"/>
          <w:szCs w:val="19"/>
          <w:lang w:val="es-CO"/>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5AA65CC8" w14:textId="77777777" w:rsidR="0032278D" w:rsidRPr="000539F8" w:rsidRDefault="0032278D" w:rsidP="0032278D">
      <w:pPr>
        <w:rPr>
          <w:sz w:val="19"/>
          <w:szCs w:val="19"/>
          <w:lang w:val="es-CO"/>
        </w:rPr>
      </w:pPr>
    </w:p>
    <w:p w14:paraId="3B4247DD" w14:textId="77777777" w:rsidR="0032278D" w:rsidRPr="000539F8" w:rsidRDefault="0032278D" w:rsidP="0032278D">
      <w:pPr>
        <w:jc w:val="center"/>
        <w:rPr>
          <w:b/>
          <w:sz w:val="19"/>
          <w:szCs w:val="19"/>
          <w:lang w:val="es-CO"/>
        </w:rPr>
      </w:pPr>
      <w:r w:rsidRPr="000539F8">
        <w:rPr>
          <w:b/>
          <w:sz w:val="19"/>
          <w:szCs w:val="19"/>
          <w:lang w:val="es-CO"/>
        </w:rPr>
        <w:t>Objetivos del Sistema de Gestión de la Seguridad y Salud en el Trabajo de la Policía Nacional.</w:t>
      </w:r>
    </w:p>
    <w:p w14:paraId="78CBAFA4" w14:textId="77777777" w:rsidR="0032278D" w:rsidRPr="000539F8" w:rsidRDefault="0032278D" w:rsidP="0032278D">
      <w:pPr>
        <w:rPr>
          <w:sz w:val="19"/>
          <w:szCs w:val="19"/>
          <w:lang w:val="es-CO"/>
        </w:rPr>
      </w:pPr>
    </w:p>
    <w:p w14:paraId="391E15EC" w14:textId="77777777" w:rsidR="0032278D" w:rsidRPr="000539F8" w:rsidRDefault="0032278D" w:rsidP="0032278D">
      <w:pPr>
        <w:jc w:val="both"/>
        <w:rPr>
          <w:sz w:val="19"/>
          <w:szCs w:val="19"/>
          <w:lang w:val="es-CO"/>
        </w:rPr>
      </w:pPr>
      <w:r w:rsidRPr="000539F8">
        <w:rPr>
          <w:b/>
          <w:sz w:val="19"/>
          <w:szCs w:val="19"/>
          <w:lang w:val="es-CO"/>
        </w:rPr>
        <w:t>Objetivo General</w:t>
      </w:r>
      <w:r w:rsidRPr="000539F8">
        <w:rPr>
          <w:sz w:val="19"/>
          <w:szCs w:val="19"/>
          <w:lang w:val="es-CO"/>
        </w:rPr>
        <w:t xml:space="preserve">: Generar estrategias para prevenir, controlar y minimizar los incidentes, accidentes de trabajo y enfermedades laborales, en los funcionarios de la Policía Nacional. </w:t>
      </w:r>
    </w:p>
    <w:p w14:paraId="523BD593" w14:textId="77777777" w:rsidR="0032278D" w:rsidRPr="000539F8" w:rsidRDefault="0032278D" w:rsidP="0032278D">
      <w:pPr>
        <w:rPr>
          <w:sz w:val="19"/>
          <w:szCs w:val="19"/>
          <w:lang w:val="es-CO"/>
        </w:rPr>
      </w:pPr>
    </w:p>
    <w:p w14:paraId="5C7D563F" w14:textId="77777777" w:rsidR="0032278D" w:rsidRPr="000539F8" w:rsidRDefault="0032278D" w:rsidP="0032278D">
      <w:pPr>
        <w:rPr>
          <w:sz w:val="19"/>
          <w:szCs w:val="19"/>
          <w:lang w:val="es-CO"/>
        </w:rPr>
      </w:pPr>
      <w:r w:rsidRPr="000539F8">
        <w:rPr>
          <w:b/>
          <w:sz w:val="19"/>
          <w:szCs w:val="19"/>
          <w:lang w:val="es-CO"/>
        </w:rPr>
        <w:t>Objetivos específicos</w:t>
      </w:r>
      <w:r w:rsidRPr="000539F8">
        <w:rPr>
          <w:sz w:val="19"/>
          <w:szCs w:val="19"/>
          <w:lang w:val="es-CO"/>
        </w:rPr>
        <w:t xml:space="preserve">: </w:t>
      </w:r>
    </w:p>
    <w:p w14:paraId="4F6293AA" w14:textId="77777777" w:rsidR="0032278D" w:rsidRPr="000539F8" w:rsidRDefault="0032278D" w:rsidP="0032278D">
      <w:pPr>
        <w:rPr>
          <w:sz w:val="19"/>
          <w:szCs w:val="19"/>
          <w:lang w:val="es-CO"/>
        </w:rPr>
      </w:pPr>
    </w:p>
    <w:p w14:paraId="13C7C65D" w14:textId="77777777" w:rsidR="0032278D" w:rsidRPr="000539F8" w:rsidRDefault="0032278D" w:rsidP="0032278D">
      <w:pPr>
        <w:jc w:val="both"/>
        <w:rPr>
          <w:sz w:val="19"/>
          <w:szCs w:val="19"/>
          <w:lang w:val="es-CO"/>
        </w:rPr>
      </w:pPr>
      <w:r w:rsidRPr="000539F8">
        <w:rPr>
          <w:sz w:val="19"/>
          <w:szCs w:val="19"/>
          <w:lang w:val="es-CO"/>
        </w:rPr>
        <w:t>01. 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6FE2DDD2" w14:textId="77777777" w:rsidR="0032278D" w:rsidRPr="000539F8" w:rsidRDefault="0032278D" w:rsidP="0032278D">
      <w:pPr>
        <w:jc w:val="both"/>
        <w:rPr>
          <w:sz w:val="19"/>
          <w:szCs w:val="19"/>
          <w:lang w:val="es-CO"/>
        </w:rPr>
      </w:pPr>
      <w:r w:rsidRPr="000539F8">
        <w:rPr>
          <w:sz w:val="19"/>
          <w:szCs w:val="19"/>
          <w:lang w:val="es-CO"/>
        </w:rPr>
        <w:t xml:space="preserve">02. Garantizar el capital humano y su participación activa, de los trabajadores, así como los recursos necesarios para la Gestión de los Riesgos de Seguridad y Salud en el Trabajo, identificados y priorizados. </w:t>
      </w:r>
    </w:p>
    <w:p w14:paraId="72119CF2" w14:textId="6D64C34A" w:rsidR="0032278D" w:rsidRPr="000539F8" w:rsidRDefault="0032278D" w:rsidP="0032278D">
      <w:pPr>
        <w:jc w:val="both"/>
        <w:rPr>
          <w:sz w:val="19"/>
          <w:szCs w:val="19"/>
          <w:lang w:val="es-CO"/>
        </w:rPr>
      </w:pPr>
      <w:r w:rsidRPr="000539F8">
        <w:rPr>
          <w:sz w:val="19"/>
          <w:szCs w:val="19"/>
          <w:lang w:val="es-CO"/>
        </w:rPr>
        <w:t xml:space="preserve">03. Fomentar la cultura de la seguridad, el autocuidado y conocimientos básicos de los trabajadores para la prevención y control de los riesgos laborales presentes en la actividad laboral y en los centros de trabajo de la Policía Nacional. </w:t>
      </w:r>
    </w:p>
    <w:p w14:paraId="28BEF4D7" w14:textId="77777777" w:rsidR="0032278D" w:rsidRPr="000539F8" w:rsidRDefault="0032278D" w:rsidP="0032278D">
      <w:pPr>
        <w:jc w:val="both"/>
        <w:rPr>
          <w:sz w:val="19"/>
          <w:szCs w:val="19"/>
          <w:lang w:val="es-CO"/>
        </w:rPr>
      </w:pPr>
      <w:r w:rsidRPr="000539F8">
        <w:rPr>
          <w:sz w:val="19"/>
          <w:szCs w:val="19"/>
          <w:lang w:val="es-CO"/>
        </w:rPr>
        <w:t xml:space="preserve">04. Establecer y mantener procedimientos para la identificación y control de los riesgos laborales en todos los centros de trabajo de la policía nacional, especialmente en aquellos que se evalúen como críticos. </w:t>
      </w:r>
    </w:p>
    <w:p w14:paraId="40C39893" w14:textId="77777777" w:rsidR="0032278D" w:rsidRPr="000539F8" w:rsidRDefault="0032278D" w:rsidP="0032278D">
      <w:pPr>
        <w:rPr>
          <w:sz w:val="19"/>
          <w:szCs w:val="19"/>
          <w:lang w:val="es-CO"/>
        </w:rPr>
      </w:pPr>
      <w:r w:rsidRPr="000539F8">
        <w:rPr>
          <w:sz w:val="19"/>
          <w:szCs w:val="19"/>
          <w:lang w:val="es-CO"/>
        </w:rPr>
        <w:t xml:space="preserve">05. Cumplir con la normatividad legal vigente en materia de Seguridad y Salud en el Trabajo. </w:t>
      </w:r>
    </w:p>
    <w:p w14:paraId="2AC10949" w14:textId="77777777" w:rsidR="0032278D" w:rsidRPr="000539F8" w:rsidRDefault="0032278D" w:rsidP="0032278D">
      <w:pPr>
        <w:jc w:val="both"/>
        <w:rPr>
          <w:sz w:val="19"/>
          <w:szCs w:val="19"/>
          <w:lang w:val="es-CO"/>
        </w:rPr>
      </w:pPr>
      <w:r w:rsidRPr="000539F8">
        <w:rPr>
          <w:sz w:val="19"/>
          <w:szCs w:val="19"/>
          <w:lang w:val="es-CO"/>
        </w:rPr>
        <w:t>06. Establecer e implementar los requisitos y los estándares mínimos del Sistema de Gestión de la Seguridad y Salud en el Trabajo, para el personal uniformado de la Policía Nacional, adecuado a la actividad de policía y el nivel de riesgo que ella de deriva.</w:t>
      </w:r>
    </w:p>
    <w:p w14:paraId="4A8DECBE" w14:textId="77777777" w:rsidR="0032278D" w:rsidRPr="000539F8" w:rsidRDefault="0032278D" w:rsidP="0032278D">
      <w:pPr>
        <w:jc w:val="both"/>
        <w:rPr>
          <w:sz w:val="19"/>
          <w:szCs w:val="19"/>
          <w:lang w:val="es-CO"/>
        </w:rPr>
      </w:pPr>
      <w:r w:rsidRPr="000539F8">
        <w:rPr>
          <w:sz w:val="19"/>
          <w:szCs w:val="19"/>
          <w:lang w:val="es-CO"/>
        </w:rPr>
        <w:t xml:space="preserve">07. Hacer seguimiento a las condiciones de salud de los funcionarios, uniformados y no uniformados de la Policía Nacional, identificados perjuicios derivados de la actividad laboral y propender por el mantenimiento y mejoramiento de esas condiciones. </w:t>
      </w:r>
    </w:p>
    <w:p w14:paraId="41C009D8" w14:textId="77777777" w:rsidR="0032278D" w:rsidRPr="000539F8" w:rsidRDefault="0032278D" w:rsidP="0032278D">
      <w:pPr>
        <w:jc w:val="both"/>
        <w:rPr>
          <w:sz w:val="19"/>
          <w:szCs w:val="19"/>
          <w:lang w:val="es-CO"/>
        </w:rPr>
      </w:pPr>
    </w:p>
    <w:p w14:paraId="7F466E9E" w14:textId="77777777" w:rsidR="0032278D" w:rsidRPr="000539F8" w:rsidRDefault="0032278D" w:rsidP="0032278D">
      <w:pPr>
        <w:jc w:val="both"/>
        <w:rPr>
          <w:sz w:val="19"/>
          <w:szCs w:val="19"/>
          <w:lang w:val="es-CO"/>
        </w:rPr>
      </w:pPr>
      <w:r w:rsidRPr="000539F8">
        <w:rPr>
          <w:sz w:val="19"/>
          <w:szCs w:val="19"/>
          <w:lang w:val="es-CO"/>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al artículo 4° y al artículo 7° en los numerales 1.2 y 1.3 así:</w:t>
      </w:r>
    </w:p>
    <w:p w14:paraId="4C0EAAB8" w14:textId="77777777" w:rsidR="0032278D" w:rsidRPr="000539F8" w:rsidRDefault="0032278D" w:rsidP="0032278D">
      <w:pPr>
        <w:rPr>
          <w:sz w:val="19"/>
          <w:szCs w:val="19"/>
          <w:lang w:val="es-CO"/>
        </w:rPr>
      </w:pPr>
    </w:p>
    <w:p w14:paraId="69B8307B" w14:textId="77777777" w:rsidR="0032278D" w:rsidRPr="000539F8" w:rsidRDefault="0032278D" w:rsidP="0032278D">
      <w:pPr>
        <w:rPr>
          <w:sz w:val="19"/>
          <w:szCs w:val="19"/>
          <w:lang w:val="es-CO"/>
        </w:rPr>
      </w:pPr>
      <w:r w:rsidRPr="000539F8">
        <w:rPr>
          <w:sz w:val="19"/>
          <w:szCs w:val="19"/>
          <w:lang w:val="es-CO"/>
        </w:rPr>
        <w:t xml:space="preserve">1.2 para la ejecución del contrato adicional a los requerimientos exigidos para la ejecución del contrato la persona natural o jurídica deberá </w:t>
      </w:r>
    </w:p>
    <w:p w14:paraId="5A28BE24" w14:textId="77777777" w:rsidR="0032278D" w:rsidRPr="000539F8" w:rsidRDefault="0032278D" w:rsidP="0032278D">
      <w:pPr>
        <w:rPr>
          <w:sz w:val="19"/>
          <w:szCs w:val="19"/>
          <w:lang w:val="es-CO"/>
        </w:rPr>
      </w:pPr>
    </w:p>
    <w:p w14:paraId="681354A6" w14:textId="77777777" w:rsidR="0032278D" w:rsidRPr="000539F8" w:rsidRDefault="0032278D" w:rsidP="0032278D">
      <w:pPr>
        <w:rPr>
          <w:sz w:val="19"/>
          <w:szCs w:val="19"/>
          <w:lang w:val="es-CO"/>
        </w:rPr>
      </w:pPr>
      <w:r w:rsidRPr="000539F8">
        <w:rPr>
          <w:sz w:val="19"/>
          <w:szCs w:val="19"/>
          <w:lang w:val="es-CO"/>
        </w:rPr>
        <w:lastRenderedPageBreak/>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48A361E2" w14:textId="77777777" w:rsidR="0032278D" w:rsidRPr="000539F8" w:rsidRDefault="0032278D" w:rsidP="0032278D">
      <w:pPr>
        <w:rPr>
          <w:sz w:val="19"/>
          <w:szCs w:val="19"/>
          <w:lang w:val="es-CO"/>
        </w:rPr>
      </w:pPr>
    </w:p>
    <w:p w14:paraId="3EEF056D" w14:textId="77777777" w:rsidR="0032278D" w:rsidRPr="000539F8" w:rsidRDefault="0032278D" w:rsidP="0032278D">
      <w:pPr>
        <w:rPr>
          <w:sz w:val="19"/>
          <w:szCs w:val="19"/>
          <w:lang w:val="es-CO"/>
        </w:rPr>
      </w:pPr>
      <w:r w:rsidRPr="000539F8">
        <w:rPr>
          <w:sz w:val="19"/>
          <w:szCs w:val="19"/>
          <w:lang w:val="es-CO"/>
        </w:rPr>
        <w:t>1.2.2 Evidenciar la actividad participación en las actividades que la Policía Nacional o el contratante desarrolle en materia de promoción y prevención de riesgos laborares.</w:t>
      </w:r>
    </w:p>
    <w:p w14:paraId="72AFF6C5" w14:textId="77777777" w:rsidR="0032278D" w:rsidRPr="000539F8" w:rsidRDefault="0032278D" w:rsidP="0032278D">
      <w:pPr>
        <w:rPr>
          <w:sz w:val="19"/>
          <w:szCs w:val="19"/>
          <w:lang w:val="es-CO"/>
        </w:rPr>
      </w:pPr>
    </w:p>
    <w:p w14:paraId="639ACB0A" w14:textId="77777777" w:rsidR="0032278D" w:rsidRPr="000539F8" w:rsidRDefault="0032278D" w:rsidP="0032278D">
      <w:pPr>
        <w:jc w:val="both"/>
        <w:rPr>
          <w:sz w:val="19"/>
          <w:szCs w:val="19"/>
          <w:lang w:val="es-CO"/>
        </w:rPr>
      </w:pPr>
      <w:r w:rsidRPr="000539F8">
        <w:rPr>
          <w:sz w:val="19"/>
          <w:szCs w:val="19"/>
          <w:lang w:val="es-CO"/>
        </w:rPr>
        <w:t>1.2.3 evidenciar objetivamente el uso continuo y permanente de los elementos de protección personal durante la ejecución contractual  acorde a los peligros y riesgos relacionados la tarea contratada.</w:t>
      </w:r>
    </w:p>
    <w:p w14:paraId="446C38FE" w14:textId="77777777" w:rsidR="0032278D" w:rsidRPr="000539F8" w:rsidRDefault="0032278D" w:rsidP="0032278D">
      <w:pPr>
        <w:rPr>
          <w:sz w:val="19"/>
          <w:szCs w:val="19"/>
          <w:lang w:val="es-CO"/>
        </w:rPr>
      </w:pPr>
    </w:p>
    <w:p w14:paraId="06D33381" w14:textId="77777777" w:rsidR="0032278D" w:rsidRPr="000539F8" w:rsidRDefault="0032278D" w:rsidP="0032278D">
      <w:pPr>
        <w:jc w:val="both"/>
        <w:rPr>
          <w:sz w:val="19"/>
          <w:szCs w:val="19"/>
          <w:lang w:val="es-CO"/>
        </w:rPr>
      </w:pPr>
      <w:r w:rsidRPr="000539F8">
        <w:rPr>
          <w:sz w:val="19"/>
          <w:szCs w:val="19"/>
          <w:lang w:val="es-CO"/>
        </w:rPr>
        <w:t>1.2.4 participar en todas las actividades del plan de emergencia que se programe por el contratante para el área donde se desarrollará las actividades.</w:t>
      </w:r>
    </w:p>
    <w:p w14:paraId="6F6B9D6C" w14:textId="77777777" w:rsidR="0032278D" w:rsidRPr="000539F8" w:rsidRDefault="0032278D" w:rsidP="0032278D">
      <w:pPr>
        <w:rPr>
          <w:sz w:val="19"/>
          <w:szCs w:val="19"/>
          <w:lang w:val="es-CO"/>
        </w:rPr>
      </w:pPr>
    </w:p>
    <w:p w14:paraId="0E8335F8" w14:textId="77777777" w:rsidR="0032278D" w:rsidRPr="000539F8" w:rsidRDefault="0032278D" w:rsidP="0032278D">
      <w:pPr>
        <w:jc w:val="both"/>
        <w:rPr>
          <w:sz w:val="19"/>
          <w:szCs w:val="19"/>
          <w:lang w:val="es-CO"/>
        </w:rPr>
      </w:pPr>
      <w:r w:rsidRPr="000539F8">
        <w:rPr>
          <w:sz w:val="19"/>
          <w:szCs w:val="19"/>
          <w:lang w:val="es-CO"/>
        </w:rPr>
        <w:t>1.2.5 Notificar a la mayor brevedad al supervisor del contrato la ocurrencia de incidentes, accidentes de trabajo o el diagnóstico de enfermedades laborales, así como las condiciones de peligro que detecte durante la ejecución de la actividad contratada.</w:t>
      </w:r>
    </w:p>
    <w:p w14:paraId="5ABA16C7" w14:textId="77777777" w:rsidR="0032278D" w:rsidRPr="000539F8" w:rsidRDefault="0032278D" w:rsidP="0032278D">
      <w:pPr>
        <w:rPr>
          <w:sz w:val="19"/>
          <w:szCs w:val="19"/>
          <w:lang w:val="es-CO"/>
        </w:rPr>
      </w:pPr>
    </w:p>
    <w:p w14:paraId="3008A629" w14:textId="77777777" w:rsidR="0032278D" w:rsidRPr="000539F8" w:rsidRDefault="0032278D" w:rsidP="0032278D">
      <w:pPr>
        <w:jc w:val="both"/>
        <w:rPr>
          <w:sz w:val="19"/>
          <w:szCs w:val="19"/>
          <w:lang w:val="es-CO"/>
        </w:rPr>
      </w:pPr>
      <w:r w:rsidRPr="000539F8">
        <w:rPr>
          <w:sz w:val="19"/>
          <w:szCs w:val="19"/>
          <w:lang w:val="es-CO"/>
        </w:rPr>
        <w:t>1.2.6 Practicarse los exámenes ocupacionales que la Policía Nacional o el contratante que al contratista durante la ejecución contractual.</w:t>
      </w:r>
    </w:p>
    <w:p w14:paraId="56DB52E0" w14:textId="77777777" w:rsidR="0032278D" w:rsidRPr="000539F8" w:rsidRDefault="0032278D" w:rsidP="0032278D">
      <w:pPr>
        <w:rPr>
          <w:sz w:val="19"/>
          <w:szCs w:val="19"/>
          <w:lang w:val="es-CO"/>
        </w:rPr>
      </w:pPr>
    </w:p>
    <w:p w14:paraId="37074F5D" w14:textId="77777777" w:rsidR="0032278D" w:rsidRPr="000539F8" w:rsidRDefault="0032278D" w:rsidP="000539F8">
      <w:pPr>
        <w:jc w:val="both"/>
        <w:rPr>
          <w:sz w:val="19"/>
          <w:szCs w:val="19"/>
          <w:lang w:val="es-CO"/>
        </w:rPr>
      </w:pPr>
      <w:r w:rsidRPr="000539F8">
        <w:rPr>
          <w:sz w:val="19"/>
          <w:szCs w:val="19"/>
          <w:lang w:val="es-CO"/>
        </w:rPr>
        <w:t>1.2.7 Diligenciar los formatos del SGSST de la Policía Nacional o el contratante que le sean aplicables a la ejecución de la tarea contratada.</w:t>
      </w:r>
    </w:p>
    <w:p w14:paraId="2E7C8385" w14:textId="77777777" w:rsidR="0032278D" w:rsidRPr="000539F8" w:rsidRDefault="0032278D" w:rsidP="0032278D">
      <w:pPr>
        <w:rPr>
          <w:sz w:val="19"/>
          <w:szCs w:val="19"/>
          <w:lang w:val="es-CO"/>
        </w:rPr>
      </w:pPr>
    </w:p>
    <w:p w14:paraId="79CE4BE5" w14:textId="77777777" w:rsidR="0032278D" w:rsidRPr="000539F8" w:rsidRDefault="0032278D" w:rsidP="000539F8">
      <w:pPr>
        <w:jc w:val="both"/>
        <w:rPr>
          <w:sz w:val="19"/>
          <w:szCs w:val="19"/>
          <w:lang w:val="es-CO"/>
        </w:rPr>
      </w:pPr>
      <w:r w:rsidRPr="000539F8">
        <w:rPr>
          <w:sz w:val="19"/>
          <w:szCs w:val="19"/>
          <w:lang w:val="es-CO"/>
        </w:rPr>
        <w:t>1.2.8 Entregar al contratante o contratista los documentos que evidencia obviamente los aporte del Sistema de Seguridad Social integral según son los requisitos legales y las obligaciones como contratista.</w:t>
      </w:r>
    </w:p>
    <w:p w14:paraId="7A429470" w14:textId="77777777" w:rsidR="0032278D" w:rsidRPr="000539F8" w:rsidRDefault="0032278D" w:rsidP="0032278D">
      <w:pPr>
        <w:rPr>
          <w:sz w:val="19"/>
          <w:szCs w:val="19"/>
          <w:lang w:val="es-CO"/>
        </w:rPr>
      </w:pPr>
    </w:p>
    <w:p w14:paraId="67457D74" w14:textId="77777777" w:rsidR="0032278D" w:rsidRPr="000539F8" w:rsidRDefault="0032278D" w:rsidP="0032278D">
      <w:pPr>
        <w:rPr>
          <w:sz w:val="19"/>
          <w:szCs w:val="19"/>
          <w:lang w:val="es-CO"/>
        </w:rPr>
      </w:pPr>
      <w:r w:rsidRPr="000539F8">
        <w:rPr>
          <w:sz w:val="19"/>
          <w:szCs w:val="19"/>
          <w:lang w:val="es-CO"/>
        </w:rPr>
        <w:t>1.3 Para liquidar el contrato al término de la ejecución el contratista deberá.</w:t>
      </w:r>
    </w:p>
    <w:p w14:paraId="6FEAB337" w14:textId="77777777" w:rsidR="0032278D" w:rsidRPr="000539F8" w:rsidRDefault="0032278D" w:rsidP="0032278D">
      <w:pPr>
        <w:rPr>
          <w:sz w:val="19"/>
          <w:szCs w:val="19"/>
          <w:lang w:val="es-CO"/>
        </w:rPr>
      </w:pPr>
    </w:p>
    <w:p w14:paraId="19EA2A49" w14:textId="77777777" w:rsidR="0032278D" w:rsidRPr="000539F8" w:rsidRDefault="0032278D" w:rsidP="0032278D">
      <w:pPr>
        <w:jc w:val="both"/>
        <w:rPr>
          <w:sz w:val="19"/>
          <w:szCs w:val="19"/>
          <w:lang w:val="es-CO"/>
        </w:rPr>
      </w:pPr>
      <w:r w:rsidRPr="000539F8">
        <w:rPr>
          <w:sz w:val="19"/>
          <w:szCs w:val="19"/>
          <w:lang w:val="es-CO"/>
        </w:rPr>
        <w:t>1.3.1 Presentar un informe escrito al supervisor del contrato, donde se evidencie documentalmente el cumplimiento de las responsabilidades asignadas como contratista en materia de aseguramiento en  SST y permita evidenciar objetivamente la participación de estos en la actividades de promoción y prevención que adopten y estén conforme a los parámetros adoptados en el sistema de gestión en seguridad y salud en el trabajo de la Policía Nacional.</w:t>
      </w:r>
    </w:p>
    <w:p w14:paraId="4764FC2D" w14:textId="77777777" w:rsidR="0032278D" w:rsidRPr="000539F8" w:rsidRDefault="0032278D" w:rsidP="0032278D">
      <w:pPr>
        <w:rPr>
          <w:sz w:val="19"/>
          <w:szCs w:val="19"/>
          <w:lang w:val="es-CO"/>
        </w:rPr>
      </w:pPr>
    </w:p>
    <w:p w14:paraId="082B1308" w14:textId="6B888854" w:rsidR="0032278D" w:rsidRPr="000539F8" w:rsidRDefault="0032278D" w:rsidP="0032278D">
      <w:pPr>
        <w:rPr>
          <w:sz w:val="19"/>
          <w:szCs w:val="19"/>
          <w:lang w:val="es-CO"/>
        </w:rPr>
      </w:pPr>
      <w:r w:rsidRPr="000539F8">
        <w:rPr>
          <w:sz w:val="19"/>
          <w:szCs w:val="19"/>
          <w:lang w:val="es-CO"/>
        </w:rPr>
        <w:t>La verificación al cumplimiento de lo antes descrito será efectuada por el supervisor del contrato.</w:t>
      </w:r>
    </w:p>
    <w:p w14:paraId="7785D4B9" w14:textId="77777777" w:rsidR="0032278D" w:rsidRPr="000539F8" w:rsidRDefault="0032278D" w:rsidP="0032278D">
      <w:pPr>
        <w:rPr>
          <w:sz w:val="19"/>
          <w:szCs w:val="19"/>
          <w:lang w:val="x-none"/>
        </w:rPr>
      </w:pPr>
    </w:p>
    <w:p w14:paraId="643EAD99" w14:textId="77777777" w:rsidR="0032278D" w:rsidRPr="000539F8" w:rsidRDefault="0032278D" w:rsidP="0032278D">
      <w:pPr>
        <w:rPr>
          <w:sz w:val="19"/>
          <w:szCs w:val="19"/>
          <w:lang w:val="es-ES"/>
        </w:rPr>
      </w:pPr>
      <w:r w:rsidRPr="000539F8">
        <w:rPr>
          <w:sz w:val="19"/>
          <w:szCs w:val="19"/>
          <w:lang w:val="es-ES"/>
        </w:rPr>
        <w:t>La presente se firma en________ a los  ______ días del mes de ______  del año _______.</w:t>
      </w:r>
    </w:p>
    <w:p w14:paraId="5396B21A" w14:textId="77777777" w:rsidR="0032278D" w:rsidRPr="000539F8" w:rsidRDefault="0032278D" w:rsidP="0032278D">
      <w:pPr>
        <w:rPr>
          <w:sz w:val="19"/>
          <w:szCs w:val="19"/>
          <w:lang w:val="es-ES"/>
        </w:rPr>
      </w:pPr>
    </w:p>
    <w:p w14:paraId="573B8262" w14:textId="77777777" w:rsidR="0032278D" w:rsidRPr="000539F8" w:rsidRDefault="0032278D" w:rsidP="0032278D">
      <w:pPr>
        <w:rPr>
          <w:sz w:val="19"/>
          <w:szCs w:val="19"/>
          <w:lang w:val="es-ES"/>
        </w:rPr>
      </w:pPr>
    </w:p>
    <w:p w14:paraId="2105DBDF" w14:textId="77777777" w:rsidR="0032278D" w:rsidRPr="000539F8" w:rsidRDefault="0032278D" w:rsidP="0032278D">
      <w:pPr>
        <w:rPr>
          <w:sz w:val="19"/>
          <w:szCs w:val="19"/>
          <w:lang w:val="es-ES"/>
        </w:rPr>
      </w:pPr>
      <w:r w:rsidRPr="000539F8">
        <w:rPr>
          <w:sz w:val="19"/>
          <w:szCs w:val="19"/>
          <w:lang w:val="es-ES"/>
        </w:rPr>
        <w:t>___________________</w:t>
      </w:r>
      <w:r w:rsidRPr="000539F8">
        <w:rPr>
          <w:sz w:val="19"/>
          <w:szCs w:val="19"/>
          <w:lang w:val="es-ES"/>
        </w:rPr>
        <w:tab/>
      </w:r>
      <w:r w:rsidRPr="000539F8">
        <w:rPr>
          <w:sz w:val="19"/>
          <w:szCs w:val="19"/>
          <w:lang w:val="es-ES"/>
        </w:rPr>
        <w:tab/>
      </w:r>
      <w:r w:rsidRPr="000539F8">
        <w:rPr>
          <w:sz w:val="19"/>
          <w:szCs w:val="19"/>
          <w:lang w:val="es-ES"/>
        </w:rPr>
        <w:tab/>
        <w:t xml:space="preserve">             </w:t>
      </w:r>
    </w:p>
    <w:p w14:paraId="78D0AD8F" w14:textId="77777777" w:rsidR="0032278D" w:rsidRPr="000539F8" w:rsidRDefault="0032278D" w:rsidP="0032278D">
      <w:pPr>
        <w:rPr>
          <w:sz w:val="19"/>
          <w:szCs w:val="19"/>
          <w:lang w:val="es-ES"/>
        </w:rPr>
      </w:pPr>
      <w:r w:rsidRPr="000539F8">
        <w:rPr>
          <w:sz w:val="19"/>
          <w:szCs w:val="19"/>
          <w:lang w:val="es-ES"/>
        </w:rPr>
        <w:t>Nombre Representante Legal</w:t>
      </w:r>
      <w:r w:rsidRPr="000539F8">
        <w:rPr>
          <w:sz w:val="19"/>
          <w:szCs w:val="19"/>
          <w:lang w:val="es-ES"/>
        </w:rPr>
        <w:tab/>
      </w:r>
      <w:r w:rsidRPr="000539F8">
        <w:rPr>
          <w:sz w:val="19"/>
          <w:szCs w:val="19"/>
          <w:lang w:val="es-ES"/>
        </w:rPr>
        <w:tab/>
      </w:r>
      <w:r w:rsidRPr="000539F8">
        <w:rPr>
          <w:sz w:val="19"/>
          <w:szCs w:val="19"/>
          <w:lang w:val="es-ES"/>
        </w:rPr>
        <w:tab/>
      </w:r>
    </w:p>
    <w:p w14:paraId="789F45F3" w14:textId="77777777" w:rsidR="0032278D" w:rsidRPr="000539F8" w:rsidRDefault="0032278D" w:rsidP="0032278D">
      <w:pPr>
        <w:rPr>
          <w:sz w:val="19"/>
          <w:szCs w:val="19"/>
          <w:lang w:val="es-CO"/>
        </w:rPr>
      </w:pPr>
      <w:r w:rsidRPr="000539F8">
        <w:rPr>
          <w:sz w:val="19"/>
          <w:szCs w:val="19"/>
          <w:lang w:val="es-ES"/>
        </w:rPr>
        <w:t>Cédula de ciudadanía</w:t>
      </w:r>
    </w:p>
    <w:p w14:paraId="23A915C9" w14:textId="77777777" w:rsidR="00A86894" w:rsidRPr="0032278D" w:rsidRDefault="00A86894" w:rsidP="006F536C">
      <w:pPr>
        <w:rPr>
          <w:lang w:val="es-CO"/>
        </w:rPr>
      </w:pPr>
    </w:p>
    <w:sectPr w:rsidR="00A86894" w:rsidRPr="0032278D" w:rsidSect="00DF50D7">
      <w:headerReference w:type="default" r:id="rId12"/>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D0933" w14:textId="77777777" w:rsidR="00636860" w:rsidRDefault="00636860" w:rsidP="004E5B6E">
      <w:r>
        <w:separator/>
      </w:r>
    </w:p>
  </w:endnote>
  <w:endnote w:type="continuationSeparator" w:id="0">
    <w:p w14:paraId="1359239D" w14:textId="77777777" w:rsidR="00636860" w:rsidRDefault="0063686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2B046" w14:textId="77777777" w:rsidR="00636860" w:rsidRDefault="00636860" w:rsidP="004E5B6E">
      <w:r>
        <w:separator/>
      </w:r>
    </w:p>
  </w:footnote>
  <w:footnote w:type="continuationSeparator" w:id="0">
    <w:p w14:paraId="7C689FE0" w14:textId="77777777" w:rsidR="00636860" w:rsidRDefault="00636860"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66106" w14:textId="77777777" w:rsidR="0092550C" w:rsidRDefault="0092550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2550C" w:rsidRPr="00285C0D" w14:paraId="2270A9F4" w14:textId="77777777" w:rsidTr="000008C7">
      <w:trPr>
        <w:trHeight w:val="417"/>
      </w:trPr>
      <w:tc>
        <w:tcPr>
          <w:tcW w:w="2125" w:type="dxa"/>
          <w:vAlign w:val="center"/>
        </w:tcPr>
        <w:p w14:paraId="3354FE5E" w14:textId="0EBC0181" w:rsidR="0092550C" w:rsidRPr="000B3CBA" w:rsidRDefault="0092550C" w:rsidP="00D43A95">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23156">
            <w:rPr>
              <w:b/>
              <w:noProof/>
              <w:sz w:val="18"/>
              <w:szCs w:val="18"/>
            </w:rPr>
            <w:t>9</w:t>
          </w:r>
          <w:r w:rsidRPr="00163D2F">
            <w:rPr>
              <w:b/>
              <w:sz w:val="18"/>
              <w:szCs w:val="18"/>
            </w:rPr>
            <w:fldChar w:fldCharType="end"/>
          </w:r>
          <w:r w:rsidRPr="00163D2F">
            <w:rPr>
              <w:sz w:val="18"/>
              <w:szCs w:val="18"/>
            </w:rPr>
            <w:t xml:space="preserve"> de </w:t>
          </w:r>
          <w:r w:rsidRPr="00854526">
            <w:rPr>
              <w:b/>
              <w:sz w:val="18"/>
              <w:szCs w:val="18"/>
            </w:rPr>
            <w:t>1</w:t>
          </w:r>
          <w:r w:rsidR="00D23156">
            <w:rPr>
              <w:b/>
              <w:sz w:val="18"/>
              <w:szCs w:val="18"/>
            </w:rPr>
            <w:t>2</w:t>
          </w:r>
        </w:p>
      </w:tc>
      <w:tc>
        <w:tcPr>
          <w:tcW w:w="5670" w:type="dxa"/>
          <w:vMerge w:val="restart"/>
          <w:vAlign w:val="center"/>
        </w:tcPr>
        <w:p w14:paraId="5EAF3829" w14:textId="77777777" w:rsidR="0092550C" w:rsidRPr="000B3CBA" w:rsidRDefault="0092550C" w:rsidP="00D43A95">
          <w:pPr>
            <w:jc w:val="center"/>
            <w:rPr>
              <w:sz w:val="18"/>
              <w:szCs w:val="18"/>
            </w:rPr>
          </w:pPr>
          <w:r>
            <w:rPr>
              <w:sz w:val="18"/>
              <w:szCs w:val="18"/>
            </w:rPr>
            <w:t>PROCESO ADQUIRIR BIENES Y SERVICIOS</w:t>
          </w:r>
        </w:p>
      </w:tc>
      <w:tc>
        <w:tcPr>
          <w:tcW w:w="2458" w:type="dxa"/>
          <w:vMerge w:val="restart"/>
        </w:tcPr>
        <w:p w14:paraId="030A58D6" w14:textId="77777777" w:rsidR="0092550C" w:rsidRPr="00285C0D" w:rsidRDefault="0092550C" w:rsidP="00D43A95">
          <w:pPr>
            <w:jc w:val="center"/>
            <w:rPr>
              <w:noProof/>
              <w:sz w:val="24"/>
              <w:szCs w:val="24"/>
              <w:lang w:val="es-CO" w:eastAsia="es-CO"/>
            </w:rPr>
          </w:pPr>
        </w:p>
        <w:p w14:paraId="3EFEB859" w14:textId="77777777" w:rsidR="0092550C" w:rsidRPr="00285C0D" w:rsidRDefault="0092550C" w:rsidP="00D43A95">
          <w:pPr>
            <w:jc w:val="center"/>
            <w:rPr>
              <w:noProof/>
              <w:sz w:val="24"/>
              <w:szCs w:val="24"/>
              <w:lang w:val="es-CO" w:eastAsia="es-CO"/>
            </w:rPr>
          </w:pPr>
          <w:r w:rsidRPr="00903E97">
            <w:rPr>
              <w:noProof/>
              <w:sz w:val="24"/>
              <w:szCs w:val="24"/>
              <w:lang w:val="es-MX" w:eastAsia="es-MX"/>
            </w:rPr>
            <w:drawing>
              <wp:inline distT="0" distB="0" distL="0" distR="0" wp14:anchorId="365E9DFB" wp14:editId="66DF6FD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4CF3076C" w14:textId="77777777" w:rsidR="0092550C" w:rsidRPr="00285C0D" w:rsidRDefault="0092550C"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2550C" w:rsidRPr="00285C0D" w14:paraId="6D267EF4" w14:textId="77777777" w:rsidTr="000008C7">
      <w:trPr>
        <w:trHeight w:val="422"/>
      </w:trPr>
      <w:tc>
        <w:tcPr>
          <w:tcW w:w="2125" w:type="dxa"/>
          <w:vAlign w:val="center"/>
        </w:tcPr>
        <w:p w14:paraId="5734C8CF" w14:textId="77777777" w:rsidR="0092550C" w:rsidRPr="0069301C" w:rsidRDefault="0092550C"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F089EDE" w14:textId="77777777" w:rsidR="0092550C" w:rsidRPr="001A58A6" w:rsidRDefault="0092550C" w:rsidP="00595725">
          <w:pPr>
            <w:jc w:val="center"/>
            <w:rPr>
              <w:sz w:val="18"/>
              <w:szCs w:val="18"/>
            </w:rPr>
          </w:pPr>
        </w:p>
      </w:tc>
      <w:tc>
        <w:tcPr>
          <w:tcW w:w="2458" w:type="dxa"/>
          <w:vMerge/>
        </w:tcPr>
        <w:p w14:paraId="28C3732E" w14:textId="77777777" w:rsidR="0092550C" w:rsidRPr="00285C0D" w:rsidRDefault="0092550C" w:rsidP="00595725">
          <w:pPr>
            <w:rPr>
              <w:sz w:val="24"/>
              <w:szCs w:val="24"/>
            </w:rPr>
          </w:pPr>
        </w:p>
      </w:tc>
    </w:tr>
    <w:tr w:rsidR="0092550C" w:rsidRPr="00285C0D" w14:paraId="01E8BD12" w14:textId="77777777" w:rsidTr="000008C7">
      <w:trPr>
        <w:trHeight w:val="413"/>
      </w:trPr>
      <w:tc>
        <w:tcPr>
          <w:tcW w:w="2125" w:type="dxa"/>
          <w:vAlign w:val="center"/>
        </w:tcPr>
        <w:p w14:paraId="78E14F46" w14:textId="77777777" w:rsidR="0092550C" w:rsidRPr="0069301C" w:rsidRDefault="0092550C"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6AB1B59" w14:textId="77777777" w:rsidR="0092550C" w:rsidRPr="000B3CBA" w:rsidRDefault="0092550C" w:rsidP="00595725">
          <w:pPr>
            <w:jc w:val="center"/>
            <w:rPr>
              <w:sz w:val="18"/>
              <w:szCs w:val="18"/>
            </w:rPr>
          </w:pPr>
          <w:r w:rsidRPr="001A58A6">
            <w:rPr>
              <w:sz w:val="18"/>
              <w:szCs w:val="18"/>
            </w:rPr>
            <w:t>INVITACIÓN CONVOCATORIA MÍNIMA CUANTÍA</w:t>
          </w:r>
        </w:p>
      </w:tc>
      <w:tc>
        <w:tcPr>
          <w:tcW w:w="2458" w:type="dxa"/>
          <w:vMerge/>
        </w:tcPr>
        <w:p w14:paraId="1D452D54" w14:textId="77777777" w:rsidR="0092550C" w:rsidRPr="00285C0D" w:rsidRDefault="0092550C" w:rsidP="00595725">
          <w:pPr>
            <w:rPr>
              <w:sz w:val="24"/>
              <w:szCs w:val="24"/>
            </w:rPr>
          </w:pPr>
        </w:p>
      </w:tc>
    </w:tr>
    <w:tr w:rsidR="0092550C" w:rsidRPr="00285C0D" w14:paraId="7DACCEC5" w14:textId="77777777" w:rsidTr="000008C7">
      <w:trPr>
        <w:trHeight w:val="402"/>
      </w:trPr>
      <w:tc>
        <w:tcPr>
          <w:tcW w:w="2125" w:type="dxa"/>
          <w:vAlign w:val="center"/>
        </w:tcPr>
        <w:p w14:paraId="58AA0EF0" w14:textId="77777777" w:rsidR="0092550C" w:rsidRPr="0069301C" w:rsidRDefault="0092550C" w:rsidP="00595725">
          <w:pPr>
            <w:rPr>
              <w:b/>
              <w:sz w:val="18"/>
              <w:szCs w:val="18"/>
            </w:rPr>
          </w:pPr>
          <w:r>
            <w:rPr>
              <w:b/>
              <w:sz w:val="18"/>
              <w:szCs w:val="18"/>
            </w:rPr>
            <w:t>Versión: 2</w:t>
          </w:r>
        </w:p>
      </w:tc>
      <w:tc>
        <w:tcPr>
          <w:tcW w:w="5670" w:type="dxa"/>
          <w:vMerge/>
        </w:tcPr>
        <w:p w14:paraId="0F0BFE43" w14:textId="77777777" w:rsidR="0092550C" w:rsidRPr="00285C0D" w:rsidRDefault="0092550C" w:rsidP="00595725">
          <w:pPr>
            <w:rPr>
              <w:sz w:val="24"/>
              <w:szCs w:val="24"/>
            </w:rPr>
          </w:pPr>
        </w:p>
      </w:tc>
      <w:tc>
        <w:tcPr>
          <w:tcW w:w="2458" w:type="dxa"/>
          <w:vMerge/>
        </w:tcPr>
        <w:p w14:paraId="5A25F820" w14:textId="77777777" w:rsidR="0092550C" w:rsidRPr="00285C0D" w:rsidRDefault="0092550C" w:rsidP="00595725">
          <w:pPr>
            <w:rPr>
              <w:sz w:val="24"/>
              <w:szCs w:val="24"/>
            </w:rPr>
          </w:pPr>
        </w:p>
      </w:tc>
    </w:tr>
  </w:tbl>
  <w:p w14:paraId="69855207" w14:textId="77777777" w:rsidR="0092550C" w:rsidRDefault="009255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5320DCD"/>
    <w:multiLevelType w:val="hybridMultilevel"/>
    <w:tmpl w:val="33D274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46054C"/>
    <w:multiLevelType w:val="hybridMultilevel"/>
    <w:tmpl w:val="BA4A56A2"/>
    <w:lvl w:ilvl="0" w:tplc="1B8055F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812DA2"/>
    <w:multiLevelType w:val="hybridMultilevel"/>
    <w:tmpl w:val="4CBADCC2"/>
    <w:lvl w:ilvl="0" w:tplc="87124B5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0B6F4AD7"/>
    <w:multiLevelType w:val="hybridMultilevel"/>
    <w:tmpl w:val="A704E4EC"/>
    <w:lvl w:ilvl="0" w:tplc="0C0A000F">
      <w:start w:val="1"/>
      <w:numFmt w:val="decimal"/>
      <w:lvlText w:val="%1."/>
      <w:lvlJc w:val="left"/>
      <w:pPr>
        <w:tabs>
          <w:tab w:val="num" w:pos="720"/>
        </w:tabs>
        <w:ind w:left="720" w:hanging="72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BB675FD"/>
    <w:multiLevelType w:val="hybridMultilevel"/>
    <w:tmpl w:val="C938072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E6D1194"/>
    <w:multiLevelType w:val="hybridMultilevel"/>
    <w:tmpl w:val="5D388842"/>
    <w:lvl w:ilvl="0" w:tplc="2D1E271A">
      <w:start w:val="1"/>
      <w:numFmt w:val="decimalZero"/>
      <w:lvlText w:val="%1"/>
      <w:lvlJc w:val="left"/>
      <w:pPr>
        <w:ind w:left="418" w:hanging="360"/>
      </w:pPr>
      <w:rPr>
        <w:rFonts w:hint="default"/>
      </w:rPr>
    </w:lvl>
    <w:lvl w:ilvl="1" w:tplc="0C0A0019" w:tentative="1">
      <w:start w:val="1"/>
      <w:numFmt w:val="lowerLetter"/>
      <w:lvlText w:val="%2."/>
      <w:lvlJc w:val="left"/>
      <w:pPr>
        <w:ind w:left="1138" w:hanging="360"/>
      </w:pPr>
    </w:lvl>
    <w:lvl w:ilvl="2" w:tplc="0C0A001B" w:tentative="1">
      <w:start w:val="1"/>
      <w:numFmt w:val="lowerRoman"/>
      <w:lvlText w:val="%3."/>
      <w:lvlJc w:val="right"/>
      <w:pPr>
        <w:ind w:left="1858" w:hanging="180"/>
      </w:pPr>
    </w:lvl>
    <w:lvl w:ilvl="3" w:tplc="0C0A000F" w:tentative="1">
      <w:start w:val="1"/>
      <w:numFmt w:val="decimal"/>
      <w:lvlText w:val="%4."/>
      <w:lvlJc w:val="left"/>
      <w:pPr>
        <w:ind w:left="2578" w:hanging="360"/>
      </w:pPr>
    </w:lvl>
    <w:lvl w:ilvl="4" w:tplc="0C0A0019" w:tentative="1">
      <w:start w:val="1"/>
      <w:numFmt w:val="lowerLetter"/>
      <w:lvlText w:val="%5."/>
      <w:lvlJc w:val="left"/>
      <w:pPr>
        <w:ind w:left="3298" w:hanging="360"/>
      </w:pPr>
    </w:lvl>
    <w:lvl w:ilvl="5" w:tplc="0C0A001B" w:tentative="1">
      <w:start w:val="1"/>
      <w:numFmt w:val="lowerRoman"/>
      <w:lvlText w:val="%6."/>
      <w:lvlJc w:val="right"/>
      <w:pPr>
        <w:ind w:left="4018" w:hanging="180"/>
      </w:pPr>
    </w:lvl>
    <w:lvl w:ilvl="6" w:tplc="0C0A000F" w:tentative="1">
      <w:start w:val="1"/>
      <w:numFmt w:val="decimal"/>
      <w:lvlText w:val="%7."/>
      <w:lvlJc w:val="left"/>
      <w:pPr>
        <w:ind w:left="4738" w:hanging="360"/>
      </w:pPr>
    </w:lvl>
    <w:lvl w:ilvl="7" w:tplc="0C0A0019" w:tentative="1">
      <w:start w:val="1"/>
      <w:numFmt w:val="lowerLetter"/>
      <w:lvlText w:val="%8."/>
      <w:lvlJc w:val="left"/>
      <w:pPr>
        <w:ind w:left="5458" w:hanging="360"/>
      </w:pPr>
    </w:lvl>
    <w:lvl w:ilvl="8" w:tplc="0C0A001B" w:tentative="1">
      <w:start w:val="1"/>
      <w:numFmt w:val="lowerRoman"/>
      <w:lvlText w:val="%9."/>
      <w:lvlJc w:val="right"/>
      <w:pPr>
        <w:ind w:left="6178" w:hanging="180"/>
      </w:pPr>
    </w:lvl>
  </w:abstractNum>
  <w:abstractNum w:abstractNumId="9" w15:restartNumberingAfterBreak="0">
    <w:nsid w:val="11FB058C"/>
    <w:multiLevelType w:val="hybridMultilevel"/>
    <w:tmpl w:val="CAB89046"/>
    <w:lvl w:ilvl="0" w:tplc="74E29B88">
      <w:start w:val="1"/>
      <w:numFmt w:val="upperRoman"/>
      <w:lvlText w:val="%1)"/>
      <w:lvlJc w:val="left"/>
      <w:pPr>
        <w:tabs>
          <w:tab w:val="num" w:pos="1080"/>
        </w:tabs>
        <w:ind w:left="1080" w:hanging="720"/>
      </w:pPr>
      <w:rPr>
        <w:rFonts w:ascii="Arial" w:eastAsia="Times New Roman" w:hAnsi="Arial" w:cs="Arial"/>
        <w:b/>
      </w:rPr>
    </w:lvl>
    <w:lvl w:ilvl="1" w:tplc="72E420B8">
      <w:start w:val="1"/>
      <w:numFmt w:val="decimal"/>
      <w:lvlText w:val="%2."/>
      <w:lvlJc w:val="left"/>
      <w:pPr>
        <w:tabs>
          <w:tab w:val="num" w:pos="1785"/>
        </w:tabs>
        <w:ind w:left="1785" w:hanging="70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2E45FFD"/>
    <w:multiLevelType w:val="hybridMultilevel"/>
    <w:tmpl w:val="83002E7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A683C01"/>
    <w:multiLevelType w:val="hybridMultilevel"/>
    <w:tmpl w:val="A03A80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2109EA"/>
    <w:multiLevelType w:val="hybridMultilevel"/>
    <w:tmpl w:val="C7F80794"/>
    <w:lvl w:ilvl="0" w:tplc="0AACCA24">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79018F"/>
    <w:multiLevelType w:val="hybridMultilevel"/>
    <w:tmpl w:val="067651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9069B3"/>
    <w:multiLevelType w:val="hybridMultilevel"/>
    <w:tmpl w:val="BA4A56A2"/>
    <w:lvl w:ilvl="0" w:tplc="1B8055F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E647CE8"/>
    <w:multiLevelType w:val="hybridMultilevel"/>
    <w:tmpl w:val="AC4A2E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794EB1"/>
    <w:multiLevelType w:val="hybridMultilevel"/>
    <w:tmpl w:val="69742922"/>
    <w:lvl w:ilvl="0" w:tplc="59E4EFA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76D68104"/>
    <w:lvl w:ilvl="0">
      <w:start w:val="1"/>
      <w:numFmt w:val="lowerLetter"/>
      <w:lvlText w:val="%1."/>
      <w:lvlJc w:val="left"/>
      <w:pPr>
        <w:ind w:left="1352"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3A1273A5"/>
    <w:multiLevelType w:val="hybridMultilevel"/>
    <w:tmpl w:val="31A299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1547EC"/>
    <w:multiLevelType w:val="hybridMultilevel"/>
    <w:tmpl w:val="7736CA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363DB0"/>
    <w:multiLevelType w:val="hybridMultilevel"/>
    <w:tmpl w:val="576E95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5B6CC9"/>
    <w:multiLevelType w:val="hybridMultilevel"/>
    <w:tmpl w:val="96E2C2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1A816B9"/>
    <w:multiLevelType w:val="hybridMultilevel"/>
    <w:tmpl w:val="E9AE7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45644EBA"/>
    <w:multiLevelType w:val="hybridMultilevel"/>
    <w:tmpl w:val="D6A8AA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B6054F8"/>
    <w:multiLevelType w:val="multilevel"/>
    <w:tmpl w:val="B48272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A67204"/>
    <w:multiLevelType w:val="hybridMultilevel"/>
    <w:tmpl w:val="67F6A4C6"/>
    <w:lvl w:ilvl="0" w:tplc="9DE01AA0">
      <w:start w:val="1"/>
      <w:numFmt w:val="decimal"/>
      <w:lvlText w:val="%1."/>
      <w:lvlJc w:val="left"/>
      <w:pPr>
        <w:tabs>
          <w:tab w:val="num" w:pos="502"/>
        </w:tabs>
        <w:ind w:left="502" w:hanging="360"/>
      </w:pPr>
      <w:rPr>
        <w:rFonts w:hint="default"/>
        <w:b w:val="0"/>
      </w:rPr>
    </w:lvl>
    <w:lvl w:ilvl="1" w:tplc="0060A2E6">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4CDF5685"/>
    <w:multiLevelType w:val="hybridMultilevel"/>
    <w:tmpl w:val="75B04272"/>
    <w:lvl w:ilvl="0" w:tplc="7F460162">
      <w:start w:val="3"/>
      <w:numFmt w:val="decimal"/>
      <w:lvlText w:val="%1."/>
      <w:lvlJc w:val="left"/>
      <w:pPr>
        <w:ind w:left="787" w:hanging="360"/>
      </w:pPr>
      <w:rPr>
        <w:rFonts w:hint="default"/>
        <w:b/>
      </w:rPr>
    </w:lvl>
    <w:lvl w:ilvl="1" w:tplc="0C0A0019">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34" w15:restartNumberingAfterBreak="0">
    <w:nsid w:val="4ECD5655"/>
    <w:multiLevelType w:val="hybridMultilevel"/>
    <w:tmpl w:val="86724E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D957778"/>
    <w:multiLevelType w:val="hybridMultilevel"/>
    <w:tmpl w:val="1A3CDE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DEC79F3"/>
    <w:multiLevelType w:val="hybridMultilevel"/>
    <w:tmpl w:val="CBFC357A"/>
    <w:lvl w:ilvl="0" w:tplc="6D7A70B2">
      <w:start w:val="1"/>
      <w:numFmt w:val="decimal"/>
      <w:lvlText w:val="%1."/>
      <w:lvlJc w:val="left"/>
      <w:pPr>
        <w:ind w:left="810" w:hanging="450"/>
      </w:pPr>
      <w:rPr>
        <w:rFonts w:ascii="Arial" w:eastAsia="Times New Roman" w:hAnsi="Arial" w:cs="Arial" w:hint="default"/>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036E4A"/>
    <w:multiLevelType w:val="hybridMultilevel"/>
    <w:tmpl w:val="1E9CBEBA"/>
    <w:lvl w:ilvl="0" w:tplc="B120CAB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A75C9B"/>
    <w:multiLevelType w:val="hybridMultilevel"/>
    <w:tmpl w:val="D7E4F886"/>
    <w:lvl w:ilvl="0" w:tplc="E022178C">
      <w:start w:val="1"/>
      <w:numFmt w:val="bullet"/>
      <w:lvlText w:val=""/>
      <w:lvlJc w:val="left"/>
      <w:pPr>
        <w:ind w:left="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150A3A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E2D08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40957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2CD164">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934906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FAA51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D42E2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4A63C8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71F66AE"/>
    <w:multiLevelType w:val="hybridMultilevel"/>
    <w:tmpl w:val="F7F04322"/>
    <w:lvl w:ilvl="0" w:tplc="6B66BD08">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7377F3B"/>
    <w:multiLevelType w:val="hybridMultilevel"/>
    <w:tmpl w:val="201C5E66"/>
    <w:lvl w:ilvl="0" w:tplc="D792A3C8">
      <w:start w:val="1"/>
      <w:numFmt w:val="decimal"/>
      <w:lvlText w:val="%1."/>
      <w:lvlJc w:val="left"/>
      <w:pPr>
        <w:ind w:left="720" w:hanging="360"/>
      </w:pPr>
      <w:rPr>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4D32DD"/>
    <w:multiLevelType w:val="hybridMultilevel"/>
    <w:tmpl w:val="24C63F3A"/>
    <w:lvl w:ilvl="0" w:tplc="66286B12">
      <w:start w:val="1"/>
      <w:numFmt w:val="bullet"/>
      <w:lvlText w:val="-"/>
      <w:lvlJc w:val="left"/>
      <w:pPr>
        <w:tabs>
          <w:tab w:val="num" w:pos="720"/>
        </w:tabs>
        <w:ind w:left="360" w:firstLine="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A416CE"/>
    <w:multiLevelType w:val="hybridMultilevel"/>
    <w:tmpl w:val="80E66CA2"/>
    <w:lvl w:ilvl="0" w:tplc="076284C2">
      <w:start w:val="5"/>
      <w:numFmt w:val="bullet"/>
      <w:lvlText w:val="-"/>
      <w:lvlJc w:val="left"/>
      <w:pPr>
        <w:ind w:left="720" w:hanging="360"/>
      </w:pPr>
      <w:rPr>
        <w:rFonts w:ascii="Arial" w:eastAsia="Times New Roman"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9C29F8"/>
    <w:multiLevelType w:val="hybridMultilevel"/>
    <w:tmpl w:val="BF06FC1A"/>
    <w:lvl w:ilvl="0" w:tplc="66286B12">
      <w:start w:val="1"/>
      <w:numFmt w:val="bullet"/>
      <w:lvlText w:val="-"/>
      <w:lvlJc w:val="left"/>
      <w:pPr>
        <w:tabs>
          <w:tab w:val="num" w:pos="1060"/>
        </w:tabs>
        <w:ind w:left="700" w:firstLine="0"/>
      </w:pPr>
      <w:rPr>
        <w:rFonts w:ascii="Times New Roman" w:eastAsia="Times New Roman" w:hAnsi="Times New Roman" w:cs="Times New Roman" w:hint="default"/>
      </w:rPr>
    </w:lvl>
    <w:lvl w:ilvl="1" w:tplc="080A0009">
      <w:start w:val="1"/>
      <w:numFmt w:val="bullet"/>
      <w:lvlText w:val=""/>
      <w:lvlJc w:val="left"/>
      <w:pPr>
        <w:tabs>
          <w:tab w:val="num" w:pos="1780"/>
        </w:tabs>
        <w:ind w:left="1780" w:hanging="360"/>
      </w:pPr>
      <w:rPr>
        <w:rFonts w:ascii="Wingdings" w:hAnsi="Wingdings"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45" w15:restartNumberingAfterBreak="0">
    <w:nsid w:val="78A363B4"/>
    <w:multiLevelType w:val="hybridMultilevel"/>
    <w:tmpl w:val="FEE2CAB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BB658D3"/>
    <w:multiLevelType w:val="hybridMultilevel"/>
    <w:tmpl w:val="9DDA2ADC"/>
    <w:lvl w:ilvl="0" w:tplc="BCDE1E30">
      <w:start w:val="1"/>
      <w:numFmt w:val="decimal"/>
      <w:lvlText w:val="%1."/>
      <w:lvlJc w:val="left"/>
      <w:pPr>
        <w:ind w:left="720" w:hanging="360"/>
      </w:pPr>
      <w:rPr>
        <w:rFonts w:ascii="Arial" w:hAnsi="Arial" w:cs="Arial" w:hint="default"/>
        <w:b/>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C202126"/>
    <w:multiLevelType w:val="hybridMultilevel"/>
    <w:tmpl w:val="13C600EC"/>
    <w:lvl w:ilvl="0" w:tplc="9FD666B2">
      <w:start w:val="1"/>
      <w:numFmt w:val="decimal"/>
      <w:lvlText w:val="%1."/>
      <w:lvlJc w:val="left"/>
      <w:pPr>
        <w:ind w:left="720" w:hanging="360"/>
      </w:pPr>
      <w:rPr>
        <w:b/>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0"/>
  </w:num>
  <w:num w:numId="2">
    <w:abstractNumId w:val="20"/>
  </w:num>
  <w:num w:numId="3">
    <w:abstractNumId w:val="35"/>
  </w:num>
  <w:num w:numId="4">
    <w:abstractNumId w:val="19"/>
  </w:num>
  <w:num w:numId="5">
    <w:abstractNumId w:val="28"/>
    <w:lvlOverride w:ilvl="0">
      <w:startOverride w:val="1"/>
    </w:lvlOverride>
  </w:num>
  <w:num w:numId="6">
    <w:abstractNumId w:val="21"/>
  </w:num>
  <w:num w:numId="7">
    <w:abstractNumId w:val="7"/>
  </w:num>
  <w:num w:numId="8">
    <w:abstractNumId w:val="7"/>
    <w:lvlOverride w:ilvl="0">
      <w:startOverride w:val="1"/>
    </w:lvlOverride>
  </w:num>
  <w:num w:numId="9">
    <w:abstractNumId w:val="39"/>
  </w:num>
  <w:num w:numId="10">
    <w:abstractNumId w:val="33"/>
  </w:num>
  <w:num w:numId="11">
    <w:abstractNumId w:val="24"/>
  </w:num>
  <w:num w:numId="12">
    <w:abstractNumId w:val="38"/>
  </w:num>
  <w:num w:numId="13">
    <w:abstractNumId w:val="4"/>
  </w:num>
  <w:num w:numId="14">
    <w:abstractNumId w:val="37"/>
  </w:num>
  <w:num w:numId="15">
    <w:abstractNumId w:val="29"/>
  </w:num>
  <w:num w:numId="16">
    <w:abstractNumId w:val="12"/>
  </w:num>
  <w:num w:numId="17">
    <w:abstractNumId w:val="31"/>
  </w:num>
  <w:num w:numId="18">
    <w:abstractNumId w:val="15"/>
  </w:num>
  <w:num w:numId="19">
    <w:abstractNumId w:val="32"/>
  </w:num>
  <w:num w:numId="20">
    <w:abstractNumId w:val="45"/>
  </w:num>
  <w:num w:numId="21">
    <w:abstractNumId w:val="47"/>
  </w:num>
  <w:num w:numId="22">
    <w:abstractNumId w:val="27"/>
  </w:num>
  <w:num w:numId="23">
    <w:abstractNumId w:val="25"/>
  </w:num>
  <w:num w:numId="24">
    <w:abstractNumId w:val="42"/>
  </w:num>
  <w:num w:numId="25">
    <w:abstractNumId w:val="44"/>
  </w:num>
  <w:num w:numId="26">
    <w:abstractNumId w:val="26"/>
  </w:num>
  <w:num w:numId="27">
    <w:abstractNumId w:val="36"/>
  </w:num>
  <w:num w:numId="28">
    <w:abstractNumId w:val="43"/>
  </w:num>
  <w:num w:numId="29">
    <w:abstractNumId w:val="40"/>
  </w:num>
  <w:num w:numId="30">
    <w:abstractNumId w:val="8"/>
  </w:num>
  <w:num w:numId="31">
    <w:abstractNumId w:val="2"/>
  </w:num>
  <w:num w:numId="32">
    <w:abstractNumId w:val="23"/>
  </w:num>
  <w:num w:numId="33">
    <w:abstractNumId w:val="11"/>
  </w:num>
  <w:num w:numId="34">
    <w:abstractNumId w:val="17"/>
  </w:num>
  <w:num w:numId="35">
    <w:abstractNumId w:val="13"/>
  </w:num>
  <w:num w:numId="36">
    <w:abstractNumId w:val="22"/>
  </w:num>
  <w:num w:numId="37">
    <w:abstractNumId w:val="6"/>
  </w:num>
  <w:num w:numId="38">
    <w:abstractNumId w:val="41"/>
  </w:num>
  <w:num w:numId="39">
    <w:abstractNumId w:val="34"/>
  </w:num>
  <w:num w:numId="4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0"/>
  </w:num>
  <w:num w:numId="43">
    <w:abstractNumId w:val="14"/>
  </w:num>
  <w:num w:numId="44">
    <w:abstractNumId w:val="18"/>
  </w:num>
  <w:num w:numId="45">
    <w:abstractNumId w:val="3"/>
  </w:num>
  <w:num w:numId="46">
    <w:abstractNumId w:val="5"/>
  </w:num>
  <w:num w:numId="4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CO"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6A9A"/>
    <w:rsid w:val="000310BB"/>
    <w:rsid w:val="00031446"/>
    <w:rsid w:val="00031ECA"/>
    <w:rsid w:val="000358EC"/>
    <w:rsid w:val="00035F12"/>
    <w:rsid w:val="00037E76"/>
    <w:rsid w:val="00040356"/>
    <w:rsid w:val="00042E2E"/>
    <w:rsid w:val="00043C78"/>
    <w:rsid w:val="00043CE5"/>
    <w:rsid w:val="000445BC"/>
    <w:rsid w:val="00050729"/>
    <w:rsid w:val="000507FC"/>
    <w:rsid w:val="00050E89"/>
    <w:rsid w:val="00051942"/>
    <w:rsid w:val="00051CF2"/>
    <w:rsid w:val="00051EAB"/>
    <w:rsid w:val="00052596"/>
    <w:rsid w:val="000539F8"/>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D0D"/>
    <w:rsid w:val="00086F83"/>
    <w:rsid w:val="00087075"/>
    <w:rsid w:val="000916FE"/>
    <w:rsid w:val="00091CEE"/>
    <w:rsid w:val="00092104"/>
    <w:rsid w:val="00092E8C"/>
    <w:rsid w:val="00094010"/>
    <w:rsid w:val="00095650"/>
    <w:rsid w:val="00097713"/>
    <w:rsid w:val="000A039B"/>
    <w:rsid w:val="000A04E1"/>
    <w:rsid w:val="000A0D0D"/>
    <w:rsid w:val="000A1497"/>
    <w:rsid w:val="000A1E18"/>
    <w:rsid w:val="000A2C12"/>
    <w:rsid w:val="000A4255"/>
    <w:rsid w:val="000A43EE"/>
    <w:rsid w:val="000A7060"/>
    <w:rsid w:val="000B0671"/>
    <w:rsid w:val="000B2695"/>
    <w:rsid w:val="000B3CBA"/>
    <w:rsid w:val="000B4317"/>
    <w:rsid w:val="000B4F26"/>
    <w:rsid w:val="000B76DA"/>
    <w:rsid w:val="000C029C"/>
    <w:rsid w:val="000C063F"/>
    <w:rsid w:val="000C40D5"/>
    <w:rsid w:val="000C4311"/>
    <w:rsid w:val="000C48BB"/>
    <w:rsid w:val="000C48FB"/>
    <w:rsid w:val="000C5412"/>
    <w:rsid w:val="000C595C"/>
    <w:rsid w:val="000C6E5C"/>
    <w:rsid w:val="000C7A67"/>
    <w:rsid w:val="000C7E57"/>
    <w:rsid w:val="000D1828"/>
    <w:rsid w:val="000D2C46"/>
    <w:rsid w:val="000D5159"/>
    <w:rsid w:val="000D5D0E"/>
    <w:rsid w:val="000D6D17"/>
    <w:rsid w:val="000D7E5E"/>
    <w:rsid w:val="000E02E6"/>
    <w:rsid w:val="000E07F3"/>
    <w:rsid w:val="000E0F74"/>
    <w:rsid w:val="000E17EA"/>
    <w:rsid w:val="000E30DA"/>
    <w:rsid w:val="000E4298"/>
    <w:rsid w:val="000E670D"/>
    <w:rsid w:val="000E7013"/>
    <w:rsid w:val="000E70E0"/>
    <w:rsid w:val="000E7E25"/>
    <w:rsid w:val="000F2134"/>
    <w:rsid w:val="000F3106"/>
    <w:rsid w:val="000F3343"/>
    <w:rsid w:val="000F474F"/>
    <w:rsid w:val="000F52DB"/>
    <w:rsid w:val="000F7114"/>
    <w:rsid w:val="000F79FE"/>
    <w:rsid w:val="00100F8F"/>
    <w:rsid w:val="001021D7"/>
    <w:rsid w:val="00102612"/>
    <w:rsid w:val="001027DC"/>
    <w:rsid w:val="0010374A"/>
    <w:rsid w:val="00103EDB"/>
    <w:rsid w:val="0010669F"/>
    <w:rsid w:val="00111319"/>
    <w:rsid w:val="00114E78"/>
    <w:rsid w:val="001155D4"/>
    <w:rsid w:val="001169EA"/>
    <w:rsid w:val="00121023"/>
    <w:rsid w:val="0012183D"/>
    <w:rsid w:val="00121984"/>
    <w:rsid w:val="0012396E"/>
    <w:rsid w:val="00126944"/>
    <w:rsid w:val="00127321"/>
    <w:rsid w:val="00127347"/>
    <w:rsid w:val="00135099"/>
    <w:rsid w:val="0013562D"/>
    <w:rsid w:val="00135F6E"/>
    <w:rsid w:val="00136C5C"/>
    <w:rsid w:val="00137041"/>
    <w:rsid w:val="00141FF1"/>
    <w:rsid w:val="001427F1"/>
    <w:rsid w:val="00144F2E"/>
    <w:rsid w:val="00145B02"/>
    <w:rsid w:val="001556A0"/>
    <w:rsid w:val="00156541"/>
    <w:rsid w:val="00156A6F"/>
    <w:rsid w:val="00156D7F"/>
    <w:rsid w:val="00161C48"/>
    <w:rsid w:val="00163929"/>
    <w:rsid w:val="00163D2F"/>
    <w:rsid w:val="00163E38"/>
    <w:rsid w:val="0016524E"/>
    <w:rsid w:val="00165372"/>
    <w:rsid w:val="0016551A"/>
    <w:rsid w:val="001656F2"/>
    <w:rsid w:val="0017146D"/>
    <w:rsid w:val="00171E3B"/>
    <w:rsid w:val="00172B73"/>
    <w:rsid w:val="00173230"/>
    <w:rsid w:val="00173ED4"/>
    <w:rsid w:val="00174E76"/>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1A99"/>
    <w:rsid w:val="00194B9F"/>
    <w:rsid w:val="0019519F"/>
    <w:rsid w:val="00196049"/>
    <w:rsid w:val="001A02FC"/>
    <w:rsid w:val="001A33D5"/>
    <w:rsid w:val="001A53EC"/>
    <w:rsid w:val="001A58A6"/>
    <w:rsid w:val="001A6C42"/>
    <w:rsid w:val="001B06BA"/>
    <w:rsid w:val="001B089E"/>
    <w:rsid w:val="001B3D48"/>
    <w:rsid w:val="001B5467"/>
    <w:rsid w:val="001B5B3C"/>
    <w:rsid w:val="001B60A8"/>
    <w:rsid w:val="001B7D07"/>
    <w:rsid w:val="001C0569"/>
    <w:rsid w:val="001C0ECB"/>
    <w:rsid w:val="001C0F82"/>
    <w:rsid w:val="001C101E"/>
    <w:rsid w:val="001C1641"/>
    <w:rsid w:val="001C1EC3"/>
    <w:rsid w:val="001C20CC"/>
    <w:rsid w:val="001C2C1A"/>
    <w:rsid w:val="001C2FF7"/>
    <w:rsid w:val="001C42A1"/>
    <w:rsid w:val="001C58CA"/>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F0FA5"/>
    <w:rsid w:val="001F1F8A"/>
    <w:rsid w:val="001F2CAC"/>
    <w:rsid w:val="001F4051"/>
    <w:rsid w:val="001F420F"/>
    <w:rsid w:val="001F42DB"/>
    <w:rsid w:val="001F4E98"/>
    <w:rsid w:val="001F5935"/>
    <w:rsid w:val="001F5BC8"/>
    <w:rsid w:val="001F74AD"/>
    <w:rsid w:val="002012E7"/>
    <w:rsid w:val="00201E6F"/>
    <w:rsid w:val="002023A1"/>
    <w:rsid w:val="002028FD"/>
    <w:rsid w:val="00203C16"/>
    <w:rsid w:val="00205F47"/>
    <w:rsid w:val="00206EB2"/>
    <w:rsid w:val="00207590"/>
    <w:rsid w:val="002104B9"/>
    <w:rsid w:val="00211679"/>
    <w:rsid w:val="00214887"/>
    <w:rsid w:val="002231F4"/>
    <w:rsid w:val="00223540"/>
    <w:rsid w:val="002300F9"/>
    <w:rsid w:val="002328D3"/>
    <w:rsid w:val="0023335F"/>
    <w:rsid w:val="002337A4"/>
    <w:rsid w:val="0023577F"/>
    <w:rsid w:val="00240DA8"/>
    <w:rsid w:val="00240F10"/>
    <w:rsid w:val="00242554"/>
    <w:rsid w:val="00242B23"/>
    <w:rsid w:val="00242BEF"/>
    <w:rsid w:val="002437A0"/>
    <w:rsid w:val="00243834"/>
    <w:rsid w:val="00244A4E"/>
    <w:rsid w:val="00246EE4"/>
    <w:rsid w:val="0025348C"/>
    <w:rsid w:val="00254AAE"/>
    <w:rsid w:val="00254D88"/>
    <w:rsid w:val="0025627D"/>
    <w:rsid w:val="00262BEC"/>
    <w:rsid w:val="00263258"/>
    <w:rsid w:val="00263D5C"/>
    <w:rsid w:val="00265EF7"/>
    <w:rsid w:val="002670F0"/>
    <w:rsid w:val="00270903"/>
    <w:rsid w:val="00270E13"/>
    <w:rsid w:val="00271B8D"/>
    <w:rsid w:val="00273854"/>
    <w:rsid w:val="00274774"/>
    <w:rsid w:val="00275220"/>
    <w:rsid w:val="00277130"/>
    <w:rsid w:val="00277472"/>
    <w:rsid w:val="00277A60"/>
    <w:rsid w:val="00282462"/>
    <w:rsid w:val="00285669"/>
    <w:rsid w:val="00285C0D"/>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C0B6A"/>
    <w:rsid w:val="002C0D6F"/>
    <w:rsid w:val="002C1140"/>
    <w:rsid w:val="002C3B53"/>
    <w:rsid w:val="002C41E0"/>
    <w:rsid w:val="002C566D"/>
    <w:rsid w:val="002C6FD7"/>
    <w:rsid w:val="002C7679"/>
    <w:rsid w:val="002D1ECB"/>
    <w:rsid w:val="002D3347"/>
    <w:rsid w:val="002D45AA"/>
    <w:rsid w:val="002D56C9"/>
    <w:rsid w:val="002E18B8"/>
    <w:rsid w:val="002E1E7E"/>
    <w:rsid w:val="002E246E"/>
    <w:rsid w:val="002E338F"/>
    <w:rsid w:val="002E47E4"/>
    <w:rsid w:val="002E5E6B"/>
    <w:rsid w:val="002E60EF"/>
    <w:rsid w:val="002E6F36"/>
    <w:rsid w:val="002F0EC1"/>
    <w:rsid w:val="002F1FF6"/>
    <w:rsid w:val="002F59B6"/>
    <w:rsid w:val="002F68E3"/>
    <w:rsid w:val="003005A8"/>
    <w:rsid w:val="0030184E"/>
    <w:rsid w:val="00301DF9"/>
    <w:rsid w:val="00302275"/>
    <w:rsid w:val="0030288E"/>
    <w:rsid w:val="003041BE"/>
    <w:rsid w:val="00304D93"/>
    <w:rsid w:val="00305433"/>
    <w:rsid w:val="0030664A"/>
    <w:rsid w:val="00306947"/>
    <w:rsid w:val="00307853"/>
    <w:rsid w:val="003103F8"/>
    <w:rsid w:val="003104D3"/>
    <w:rsid w:val="003115CC"/>
    <w:rsid w:val="00313805"/>
    <w:rsid w:val="003149AB"/>
    <w:rsid w:val="00317944"/>
    <w:rsid w:val="00320531"/>
    <w:rsid w:val="003205C5"/>
    <w:rsid w:val="003211D4"/>
    <w:rsid w:val="00322064"/>
    <w:rsid w:val="0032278D"/>
    <w:rsid w:val="0032343C"/>
    <w:rsid w:val="003267FD"/>
    <w:rsid w:val="00326D05"/>
    <w:rsid w:val="00330E53"/>
    <w:rsid w:val="00331438"/>
    <w:rsid w:val="003325F9"/>
    <w:rsid w:val="00335BB3"/>
    <w:rsid w:val="00336264"/>
    <w:rsid w:val="003363B8"/>
    <w:rsid w:val="00336975"/>
    <w:rsid w:val="003373EB"/>
    <w:rsid w:val="00337430"/>
    <w:rsid w:val="00341615"/>
    <w:rsid w:val="00341743"/>
    <w:rsid w:val="00344173"/>
    <w:rsid w:val="00345437"/>
    <w:rsid w:val="0034545F"/>
    <w:rsid w:val="003459E2"/>
    <w:rsid w:val="00350727"/>
    <w:rsid w:val="00351E5A"/>
    <w:rsid w:val="00352483"/>
    <w:rsid w:val="00353B2B"/>
    <w:rsid w:val="00357CB3"/>
    <w:rsid w:val="003612D7"/>
    <w:rsid w:val="00362502"/>
    <w:rsid w:val="00362F79"/>
    <w:rsid w:val="00363779"/>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42EC"/>
    <w:rsid w:val="003A094B"/>
    <w:rsid w:val="003A2139"/>
    <w:rsid w:val="003A2A1F"/>
    <w:rsid w:val="003A3110"/>
    <w:rsid w:val="003A3680"/>
    <w:rsid w:val="003A3997"/>
    <w:rsid w:val="003B0689"/>
    <w:rsid w:val="003B0E05"/>
    <w:rsid w:val="003B16C1"/>
    <w:rsid w:val="003B1D9B"/>
    <w:rsid w:val="003B2271"/>
    <w:rsid w:val="003B2B29"/>
    <w:rsid w:val="003B44AC"/>
    <w:rsid w:val="003B45E3"/>
    <w:rsid w:val="003B46BD"/>
    <w:rsid w:val="003B5E74"/>
    <w:rsid w:val="003B7841"/>
    <w:rsid w:val="003C211F"/>
    <w:rsid w:val="003C44A2"/>
    <w:rsid w:val="003C6464"/>
    <w:rsid w:val="003C788A"/>
    <w:rsid w:val="003D0791"/>
    <w:rsid w:val="003D209A"/>
    <w:rsid w:val="003D24A9"/>
    <w:rsid w:val="003D3C24"/>
    <w:rsid w:val="003D3DC4"/>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EC3"/>
    <w:rsid w:val="003F286C"/>
    <w:rsid w:val="003F3447"/>
    <w:rsid w:val="003F49DC"/>
    <w:rsid w:val="003F51A9"/>
    <w:rsid w:val="00400CC0"/>
    <w:rsid w:val="00400F3A"/>
    <w:rsid w:val="00400F50"/>
    <w:rsid w:val="00401A09"/>
    <w:rsid w:val="004022CB"/>
    <w:rsid w:val="0040288D"/>
    <w:rsid w:val="00403905"/>
    <w:rsid w:val="00403B88"/>
    <w:rsid w:val="00403F3B"/>
    <w:rsid w:val="00406630"/>
    <w:rsid w:val="00407FB9"/>
    <w:rsid w:val="004104B2"/>
    <w:rsid w:val="00410CD7"/>
    <w:rsid w:val="00412009"/>
    <w:rsid w:val="00412AE2"/>
    <w:rsid w:val="00413233"/>
    <w:rsid w:val="004136C7"/>
    <w:rsid w:val="00414EA7"/>
    <w:rsid w:val="0042003B"/>
    <w:rsid w:val="004201E8"/>
    <w:rsid w:val="00420863"/>
    <w:rsid w:val="00421EE3"/>
    <w:rsid w:val="00423A57"/>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4FB6"/>
    <w:rsid w:val="004773C0"/>
    <w:rsid w:val="00477588"/>
    <w:rsid w:val="00480DAE"/>
    <w:rsid w:val="0048250E"/>
    <w:rsid w:val="00483212"/>
    <w:rsid w:val="00484403"/>
    <w:rsid w:val="00485824"/>
    <w:rsid w:val="0048586D"/>
    <w:rsid w:val="00487DF0"/>
    <w:rsid w:val="00491217"/>
    <w:rsid w:val="00492F42"/>
    <w:rsid w:val="004949AF"/>
    <w:rsid w:val="004955AE"/>
    <w:rsid w:val="004955D5"/>
    <w:rsid w:val="00495ED6"/>
    <w:rsid w:val="004A1D4D"/>
    <w:rsid w:val="004A21A3"/>
    <w:rsid w:val="004A411B"/>
    <w:rsid w:val="004A4AA3"/>
    <w:rsid w:val="004A4E25"/>
    <w:rsid w:val="004A58D7"/>
    <w:rsid w:val="004A6452"/>
    <w:rsid w:val="004B3616"/>
    <w:rsid w:val="004B3874"/>
    <w:rsid w:val="004B38D3"/>
    <w:rsid w:val="004B43A5"/>
    <w:rsid w:val="004B4B65"/>
    <w:rsid w:val="004B5299"/>
    <w:rsid w:val="004B58DF"/>
    <w:rsid w:val="004B6C32"/>
    <w:rsid w:val="004B70FD"/>
    <w:rsid w:val="004C02E5"/>
    <w:rsid w:val="004C0EEC"/>
    <w:rsid w:val="004C16E1"/>
    <w:rsid w:val="004C2566"/>
    <w:rsid w:val="004C380B"/>
    <w:rsid w:val="004C3C6C"/>
    <w:rsid w:val="004C730D"/>
    <w:rsid w:val="004C7936"/>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D9C"/>
    <w:rsid w:val="004F13F4"/>
    <w:rsid w:val="004F141E"/>
    <w:rsid w:val="004F16AB"/>
    <w:rsid w:val="004F1BF9"/>
    <w:rsid w:val="004F4B62"/>
    <w:rsid w:val="004F7982"/>
    <w:rsid w:val="00500049"/>
    <w:rsid w:val="0050029B"/>
    <w:rsid w:val="00500878"/>
    <w:rsid w:val="0050145B"/>
    <w:rsid w:val="0050289E"/>
    <w:rsid w:val="00503E44"/>
    <w:rsid w:val="005045C2"/>
    <w:rsid w:val="00505611"/>
    <w:rsid w:val="00506774"/>
    <w:rsid w:val="005100E1"/>
    <w:rsid w:val="00510232"/>
    <w:rsid w:val="005110BA"/>
    <w:rsid w:val="00512378"/>
    <w:rsid w:val="00513402"/>
    <w:rsid w:val="00513740"/>
    <w:rsid w:val="00515D55"/>
    <w:rsid w:val="0051635F"/>
    <w:rsid w:val="00517C9A"/>
    <w:rsid w:val="0052235A"/>
    <w:rsid w:val="005225DA"/>
    <w:rsid w:val="00522918"/>
    <w:rsid w:val="005232CB"/>
    <w:rsid w:val="00523E92"/>
    <w:rsid w:val="00525DBA"/>
    <w:rsid w:val="00525EBC"/>
    <w:rsid w:val="00527A6C"/>
    <w:rsid w:val="00527AA1"/>
    <w:rsid w:val="00527C00"/>
    <w:rsid w:val="00531436"/>
    <w:rsid w:val="00531D53"/>
    <w:rsid w:val="005331B7"/>
    <w:rsid w:val="00533B31"/>
    <w:rsid w:val="005346B3"/>
    <w:rsid w:val="00534DB1"/>
    <w:rsid w:val="005425B8"/>
    <w:rsid w:val="00542CA6"/>
    <w:rsid w:val="0054393E"/>
    <w:rsid w:val="00544263"/>
    <w:rsid w:val="005444E5"/>
    <w:rsid w:val="00544960"/>
    <w:rsid w:val="0054565B"/>
    <w:rsid w:val="00560349"/>
    <w:rsid w:val="00562493"/>
    <w:rsid w:val="0056305B"/>
    <w:rsid w:val="00563089"/>
    <w:rsid w:val="00563767"/>
    <w:rsid w:val="005639AA"/>
    <w:rsid w:val="00570817"/>
    <w:rsid w:val="00570DEE"/>
    <w:rsid w:val="0057186B"/>
    <w:rsid w:val="005718B8"/>
    <w:rsid w:val="00571AE4"/>
    <w:rsid w:val="00571C1A"/>
    <w:rsid w:val="0057302B"/>
    <w:rsid w:val="00574D82"/>
    <w:rsid w:val="00574EC0"/>
    <w:rsid w:val="00577900"/>
    <w:rsid w:val="00580B08"/>
    <w:rsid w:val="00580FDE"/>
    <w:rsid w:val="00581EB5"/>
    <w:rsid w:val="00582176"/>
    <w:rsid w:val="005827C9"/>
    <w:rsid w:val="00583245"/>
    <w:rsid w:val="00584D62"/>
    <w:rsid w:val="00586C32"/>
    <w:rsid w:val="0058783F"/>
    <w:rsid w:val="00590207"/>
    <w:rsid w:val="00590815"/>
    <w:rsid w:val="00591EF6"/>
    <w:rsid w:val="0059299F"/>
    <w:rsid w:val="00595725"/>
    <w:rsid w:val="00595B9A"/>
    <w:rsid w:val="005A138A"/>
    <w:rsid w:val="005A41DB"/>
    <w:rsid w:val="005A6798"/>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A88"/>
    <w:rsid w:val="005F3E40"/>
    <w:rsid w:val="005F3EA3"/>
    <w:rsid w:val="005F478A"/>
    <w:rsid w:val="005F4C3F"/>
    <w:rsid w:val="005F5E36"/>
    <w:rsid w:val="005F61F6"/>
    <w:rsid w:val="005F6215"/>
    <w:rsid w:val="005F636B"/>
    <w:rsid w:val="005F75BA"/>
    <w:rsid w:val="0060085D"/>
    <w:rsid w:val="00601C6A"/>
    <w:rsid w:val="0060253E"/>
    <w:rsid w:val="0060722E"/>
    <w:rsid w:val="0061037F"/>
    <w:rsid w:val="0061309B"/>
    <w:rsid w:val="00615246"/>
    <w:rsid w:val="00615C21"/>
    <w:rsid w:val="006164D2"/>
    <w:rsid w:val="00616B02"/>
    <w:rsid w:val="00620280"/>
    <w:rsid w:val="00622E46"/>
    <w:rsid w:val="006232ED"/>
    <w:rsid w:val="006258AD"/>
    <w:rsid w:val="00634DB6"/>
    <w:rsid w:val="00635B51"/>
    <w:rsid w:val="00635E6B"/>
    <w:rsid w:val="00636272"/>
    <w:rsid w:val="00636860"/>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743D"/>
    <w:rsid w:val="00660361"/>
    <w:rsid w:val="00660D79"/>
    <w:rsid w:val="0066125C"/>
    <w:rsid w:val="0066164D"/>
    <w:rsid w:val="00663407"/>
    <w:rsid w:val="00664540"/>
    <w:rsid w:val="006646AA"/>
    <w:rsid w:val="00672586"/>
    <w:rsid w:val="00673399"/>
    <w:rsid w:val="006734A8"/>
    <w:rsid w:val="0067417B"/>
    <w:rsid w:val="006752D2"/>
    <w:rsid w:val="00675845"/>
    <w:rsid w:val="006770DC"/>
    <w:rsid w:val="006777FF"/>
    <w:rsid w:val="0067787C"/>
    <w:rsid w:val="00680F92"/>
    <w:rsid w:val="006835D4"/>
    <w:rsid w:val="00692074"/>
    <w:rsid w:val="00693001"/>
    <w:rsid w:val="0069301C"/>
    <w:rsid w:val="00696B65"/>
    <w:rsid w:val="00696F84"/>
    <w:rsid w:val="0069737B"/>
    <w:rsid w:val="006A0139"/>
    <w:rsid w:val="006A0B9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8A"/>
    <w:rsid w:val="006C4419"/>
    <w:rsid w:val="006C52E1"/>
    <w:rsid w:val="006C5C5D"/>
    <w:rsid w:val="006C642D"/>
    <w:rsid w:val="006D001F"/>
    <w:rsid w:val="006D105D"/>
    <w:rsid w:val="006D1C74"/>
    <w:rsid w:val="006D211A"/>
    <w:rsid w:val="006D3115"/>
    <w:rsid w:val="006D36CC"/>
    <w:rsid w:val="006D3C56"/>
    <w:rsid w:val="006D4F12"/>
    <w:rsid w:val="006D58AE"/>
    <w:rsid w:val="006D7213"/>
    <w:rsid w:val="006D732F"/>
    <w:rsid w:val="006E1C27"/>
    <w:rsid w:val="006E37B9"/>
    <w:rsid w:val="006E3DBD"/>
    <w:rsid w:val="006E4253"/>
    <w:rsid w:val="006E5620"/>
    <w:rsid w:val="006E56E1"/>
    <w:rsid w:val="006E6D88"/>
    <w:rsid w:val="006F04C4"/>
    <w:rsid w:val="006F09DB"/>
    <w:rsid w:val="006F104F"/>
    <w:rsid w:val="006F29C7"/>
    <w:rsid w:val="006F4040"/>
    <w:rsid w:val="006F414C"/>
    <w:rsid w:val="006F4F83"/>
    <w:rsid w:val="006F5238"/>
    <w:rsid w:val="006F536C"/>
    <w:rsid w:val="006F5504"/>
    <w:rsid w:val="006F55AA"/>
    <w:rsid w:val="006F5710"/>
    <w:rsid w:val="006F6807"/>
    <w:rsid w:val="006F7FFB"/>
    <w:rsid w:val="007003D9"/>
    <w:rsid w:val="007009C4"/>
    <w:rsid w:val="0070263B"/>
    <w:rsid w:val="00703535"/>
    <w:rsid w:val="00704F83"/>
    <w:rsid w:val="007131E6"/>
    <w:rsid w:val="00713597"/>
    <w:rsid w:val="007202DF"/>
    <w:rsid w:val="00720963"/>
    <w:rsid w:val="00720C9E"/>
    <w:rsid w:val="00720F89"/>
    <w:rsid w:val="00721898"/>
    <w:rsid w:val="00721C16"/>
    <w:rsid w:val="00722B40"/>
    <w:rsid w:val="00723556"/>
    <w:rsid w:val="00723E39"/>
    <w:rsid w:val="00723F50"/>
    <w:rsid w:val="0072448D"/>
    <w:rsid w:val="00725DD9"/>
    <w:rsid w:val="00730890"/>
    <w:rsid w:val="00730F3C"/>
    <w:rsid w:val="007325AC"/>
    <w:rsid w:val="007339F7"/>
    <w:rsid w:val="00736CDE"/>
    <w:rsid w:val="00737181"/>
    <w:rsid w:val="0073720C"/>
    <w:rsid w:val="00737534"/>
    <w:rsid w:val="007406A9"/>
    <w:rsid w:val="007415DB"/>
    <w:rsid w:val="007425F7"/>
    <w:rsid w:val="007434ED"/>
    <w:rsid w:val="0074382B"/>
    <w:rsid w:val="00743C49"/>
    <w:rsid w:val="00744405"/>
    <w:rsid w:val="00745358"/>
    <w:rsid w:val="007455B9"/>
    <w:rsid w:val="00745CB6"/>
    <w:rsid w:val="007474CF"/>
    <w:rsid w:val="00747A6B"/>
    <w:rsid w:val="0075017F"/>
    <w:rsid w:val="00750833"/>
    <w:rsid w:val="007514CF"/>
    <w:rsid w:val="00751957"/>
    <w:rsid w:val="0075302B"/>
    <w:rsid w:val="00754DC1"/>
    <w:rsid w:val="0075799D"/>
    <w:rsid w:val="007601CE"/>
    <w:rsid w:val="00761083"/>
    <w:rsid w:val="00761B75"/>
    <w:rsid w:val="0076209B"/>
    <w:rsid w:val="00763CC2"/>
    <w:rsid w:val="007641C0"/>
    <w:rsid w:val="007658D8"/>
    <w:rsid w:val="0076661D"/>
    <w:rsid w:val="00766E1F"/>
    <w:rsid w:val="00767AD4"/>
    <w:rsid w:val="00770781"/>
    <w:rsid w:val="00772948"/>
    <w:rsid w:val="00774E4D"/>
    <w:rsid w:val="007760ED"/>
    <w:rsid w:val="007763A4"/>
    <w:rsid w:val="007769E6"/>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29FF"/>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9C3"/>
    <w:rsid w:val="00810E2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600"/>
    <w:rsid w:val="00843BF6"/>
    <w:rsid w:val="008466BA"/>
    <w:rsid w:val="00846A9D"/>
    <w:rsid w:val="00847A3B"/>
    <w:rsid w:val="00850230"/>
    <w:rsid w:val="008535D0"/>
    <w:rsid w:val="00854526"/>
    <w:rsid w:val="0085461A"/>
    <w:rsid w:val="00854DAC"/>
    <w:rsid w:val="00855784"/>
    <w:rsid w:val="0085712C"/>
    <w:rsid w:val="008618F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775F9"/>
    <w:rsid w:val="0088009B"/>
    <w:rsid w:val="008806E5"/>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F35"/>
    <w:rsid w:val="00897143"/>
    <w:rsid w:val="008973A7"/>
    <w:rsid w:val="00897417"/>
    <w:rsid w:val="008975AC"/>
    <w:rsid w:val="008976D4"/>
    <w:rsid w:val="008A0A62"/>
    <w:rsid w:val="008A1824"/>
    <w:rsid w:val="008A24E6"/>
    <w:rsid w:val="008A3ABE"/>
    <w:rsid w:val="008A75B1"/>
    <w:rsid w:val="008B0194"/>
    <w:rsid w:val="008B1E04"/>
    <w:rsid w:val="008B4AEA"/>
    <w:rsid w:val="008B4C78"/>
    <w:rsid w:val="008B50D0"/>
    <w:rsid w:val="008B5241"/>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3D14"/>
    <w:rsid w:val="008E4645"/>
    <w:rsid w:val="008E4B16"/>
    <w:rsid w:val="008E6941"/>
    <w:rsid w:val="008E6D8E"/>
    <w:rsid w:val="008E732E"/>
    <w:rsid w:val="008F03F4"/>
    <w:rsid w:val="008F0C43"/>
    <w:rsid w:val="008F1137"/>
    <w:rsid w:val="008F2CF1"/>
    <w:rsid w:val="008F3C41"/>
    <w:rsid w:val="008F4305"/>
    <w:rsid w:val="008F7FE2"/>
    <w:rsid w:val="00903E97"/>
    <w:rsid w:val="00904D03"/>
    <w:rsid w:val="009059E5"/>
    <w:rsid w:val="00907D82"/>
    <w:rsid w:val="00912177"/>
    <w:rsid w:val="009125FD"/>
    <w:rsid w:val="00912A14"/>
    <w:rsid w:val="00913016"/>
    <w:rsid w:val="00920149"/>
    <w:rsid w:val="00921105"/>
    <w:rsid w:val="009214E1"/>
    <w:rsid w:val="00921859"/>
    <w:rsid w:val="00921C28"/>
    <w:rsid w:val="009230A6"/>
    <w:rsid w:val="00923101"/>
    <w:rsid w:val="0092315D"/>
    <w:rsid w:val="0092480C"/>
    <w:rsid w:val="0092550C"/>
    <w:rsid w:val="00925913"/>
    <w:rsid w:val="00925B68"/>
    <w:rsid w:val="00930299"/>
    <w:rsid w:val="009311DF"/>
    <w:rsid w:val="00931607"/>
    <w:rsid w:val="00933FF6"/>
    <w:rsid w:val="00934DD7"/>
    <w:rsid w:val="009350A6"/>
    <w:rsid w:val="00935BEC"/>
    <w:rsid w:val="0094203A"/>
    <w:rsid w:val="009422E3"/>
    <w:rsid w:val="00943334"/>
    <w:rsid w:val="009439B1"/>
    <w:rsid w:val="00944B2A"/>
    <w:rsid w:val="00944D07"/>
    <w:rsid w:val="00945C8B"/>
    <w:rsid w:val="00946E1A"/>
    <w:rsid w:val="00947110"/>
    <w:rsid w:val="00947915"/>
    <w:rsid w:val="0095036C"/>
    <w:rsid w:val="0095196D"/>
    <w:rsid w:val="00951A18"/>
    <w:rsid w:val="00951BE3"/>
    <w:rsid w:val="00952423"/>
    <w:rsid w:val="009529A6"/>
    <w:rsid w:val="0095330F"/>
    <w:rsid w:val="009548E2"/>
    <w:rsid w:val="0095688A"/>
    <w:rsid w:val="0095701F"/>
    <w:rsid w:val="00957FAE"/>
    <w:rsid w:val="00963B52"/>
    <w:rsid w:val="00963C2F"/>
    <w:rsid w:val="00970486"/>
    <w:rsid w:val="00973D5A"/>
    <w:rsid w:val="00973E56"/>
    <w:rsid w:val="00976666"/>
    <w:rsid w:val="00981629"/>
    <w:rsid w:val="00981FDC"/>
    <w:rsid w:val="00981FE2"/>
    <w:rsid w:val="00982030"/>
    <w:rsid w:val="009821EF"/>
    <w:rsid w:val="009857C4"/>
    <w:rsid w:val="009872D2"/>
    <w:rsid w:val="00987E8B"/>
    <w:rsid w:val="009900EC"/>
    <w:rsid w:val="00993E28"/>
    <w:rsid w:val="00993E33"/>
    <w:rsid w:val="00994EB5"/>
    <w:rsid w:val="00994EFF"/>
    <w:rsid w:val="00995210"/>
    <w:rsid w:val="00996443"/>
    <w:rsid w:val="009A1812"/>
    <w:rsid w:val="009A1D53"/>
    <w:rsid w:val="009A3F4C"/>
    <w:rsid w:val="009A6D4A"/>
    <w:rsid w:val="009A792B"/>
    <w:rsid w:val="009B0B5E"/>
    <w:rsid w:val="009B166B"/>
    <w:rsid w:val="009B2E2F"/>
    <w:rsid w:val="009B3F7B"/>
    <w:rsid w:val="009B4C3D"/>
    <w:rsid w:val="009B4CF6"/>
    <w:rsid w:val="009B4D66"/>
    <w:rsid w:val="009B72C8"/>
    <w:rsid w:val="009C0240"/>
    <w:rsid w:val="009C06D4"/>
    <w:rsid w:val="009C071A"/>
    <w:rsid w:val="009C08BC"/>
    <w:rsid w:val="009C0F8C"/>
    <w:rsid w:val="009C1A48"/>
    <w:rsid w:val="009C2D79"/>
    <w:rsid w:val="009C4DDD"/>
    <w:rsid w:val="009C5A5B"/>
    <w:rsid w:val="009C72AC"/>
    <w:rsid w:val="009C7760"/>
    <w:rsid w:val="009D1FDA"/>
    <w:rsid w:val="009D609A"/>
    <w:rsid w:val="009D6F9B"/>
    <w:rsid w:val="009D71CE"/>
    <w:rsid w:val="009E1D6A"/>
    <w:rsid w:val="009E1E94"/>
    <w:rsid w:val="009E2233"/>
    <w:rsid w:val="009E26B1"/>
    <w:rsid w:val="009E27EF"/>
    <w:rsid w:val="009E4359"/>
    <w:rsid w:val="009E44E7"/>
    <w:rsid w:val="009E48DE"/>
    <w:rsid w:val="009E4E34"/>
    <w:rsid w:val="009E562F"/>
    <w:rsid w:val="009E6409"/>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25CA"/>
    <w:rsid w:val="00A129D6"/>
    <w:rsid w:val="00A132B0"/>
    <w:rsid w:val="00A16E2E"/>
    <w:rsid w:val="00A16F00"/>
    <w:rsid w:val="00A207A4"/>
    <w:rsid w:val="00A2094F"/>
    <w:rsid w:val="00A20F4D"/>
    <w:rsid w:val="00A21A9E"/>
    <w:rsid w:val="00A22EA0"/>
    <w:rsid w:val="00A253C1"/>
    <w:rsid w:val="00A25B0A"/>
    <w:rsid w:val="00A27CED"/>
    <w:rsid w:val="00A27CF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7A71"/>
    <w:rsid w:val="00A74119"/>
    <w:rsid w:val="00A75395"/>
    <w:rsid w:val="00A757DC"/>
    <w:rsid w:val="00A75A20"/>
    <w:rsid w:val="00A760A2"/>
    <w:rsid w:val="00A80B48"/>
    <w:rsid w:val="00A82B5B"/>
    <w:rsid w:val="00A83D88"/>
    <w:rsid w:val="00A85C2F"/>
    <w:rsid w:val="00A85DDB"/>
    <w:rsid w:val="00A86894"/>
    <w:rsid w:val="00A8777F"/>
    <w:rsid w:val="00A90813"/>
    <w:rsid w:val="00A917B2"/>
    <w:rsid w:val="00A923BA"/>
    <w:rsid w:val="00A94FC7"/>
    <w:rsid w:val="00A95CA0"/>
    <w:rsid w:val="00A95D56"/>
    <w:rsid w:val="00A96392"/>
    <w:rsid w:val="00A969EE"/>
    <w:rsid w:val="00AA075B"/>
    <w:rsid w:val="00AA465B"/>
    <w:rsid w:val="00AA5E53"/>
    <w:rsid w:val="00AA6E66"/>
    <w:rsid w:val="00AA70DC"/>
    <w:rsid w:val="00AB03D7"/>
    <w:rsid w:val="00AB0546"/>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452B"/>
    <w:rsid w:val="00AD482F"/>
    <w:rsid w:val="00AD50FD"/>
    <w:rsid w:val="00AD6031"/>
    <w:rsid w:val="00AD6484"/>
    <w:rsid w:val="00AD7996"/>
    <w:rsid w:val="00AE0476"/>
    <w:rsid w:val="00AE22D3"/>
    <w:rsid w:val="00AE32D5"/>
    <w:rsid w:val="00AE3E19"/>
    <w:rsid w:val="00AE55D4"/>
    <w:rsid w:val="00AE723F"/>
    <w:rsid w:val="00AF0BC1"/>
    <w:rsid w:val="00AF36E7"/>
    <w:rsid w:val="00AF67D9"/>
    <w:rsid w:val="00B0100A"/>
    <w:rsid w:val="00B015D2"/>
    <w:rsid w:val="00B019DF"/>
    <w:rsid w:val="00B03BFD"/>
    <w:rsid w:val="00B04BA2"/>
    <w:rsid w:val="00B051A9"/>
    <w:rsid w:val="00B059BC"/>
    <w:rsid w:val="00B05E36"/>
    <w:rsid w:val="00B06222"/>
    <w:rsid w:val="00B073D9"/>
    <w:rsid w:val="00B07697"/>
    <w:rsid w:val="00B07FB6"/>
    <w:rsid w:val="00B10474"/>
    <w:rsid w:val="00B13BCD"/>
    <w:rsid w:val="00B1544F"/>
    <w:rsid w:val="00B1654D"/>
    <w:rsid w:val="00B20167"/>
    <w:rsid w:val="00B213ED"/>
    <w:rsid w:val="00B21CFB"/>
    <w:rsid w:val="00B22EA3"/>
    <w:rsid w:val="00B23151"/>
    <w:rsid w:val="00B23308"/>
    <w:rsid w:val="00B24B2E"/>
    <w:rsid w:val="00B27707"/>
    <w:rsid w:val="00B30239"/>
    <w:rsid w:val="00B31FF0"/>
    <w:rsid w:val="00B344C8"/>
    <w:rsid w:val="00B371E9"/>
    <w:rsid w:val="00B40166"/>
    <w:rsid w:val="00B41E82"/>
    <w:rsid w:val="00B41F9C"/>
    <w:rsid w:val="00B43738"/>
    <w:rsid w:val="00B43CB5"/>
    <w:rsid w:val="00B465EC"/>
    <w:rsid w:val="00B4696D"/>
    <w:rsid w:val="00B511CB"/>
    <w:rsid w:val="00B523A1"/>
    <w:rsid w:val="00B52AA8"/>
    <w:rsid w:val="00B52FF3"/>
    <w:rsid w:val="00B547A9"/>
    <w:rsid w:val="00B57EF6"/>
    <w:rsid w:val="00B60493"/>
    <w:rsid w:val="00B6095B"/>
    <w:rsid w:val="00B63F63"/>
    <w:rsid w:val="00B65785"/>
    <w:rsid w:val="00B67693"/>
    <w:rsid w:val="00B7142F"/>
    <w:rsid w:val="00B72388"/>
    <w:rsid w:val="00B737A6"/>
    <w:rsid w:val="00B73D3E"/>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A43"/>
    <w:rsid w:val="00B979C0"/>
    <w:rsid w:val="00B97E29"/>
    <w:rsid w:val="00BA0E90"/>
    <w:rsid w:val="00BA2C99"/>
    <w:rsid w:val="00BA3545"/>
    <w:rsid w:val="00BA3D56"/>
    <w:rsid w:val="00BA586A"/>
    <w:rsid w:val="00BA5A1C"/>
    <w:rsid w:val="00BA6449"/>
    <w:rsid w:val="00BB194E"/>
    <w:rsid w:val="00BB215C"/>
    <w:rsid w:val="00BB2730"/>
    <w:rsid w:val="00BB3EBF"/>
    <w:rsid w:val="00BB3F1C"/>
    <w:rsid w:val="00BB4F03"/>
    <w:rsid w:val="00BB55D1"/>
    <w:rsid w:val="00BB5BE0"/>
    <w:rsid w:val="00BB5C08"/>
    <w:rsid w:val="00BB5E68"/>
    <w:rsid w:val="00BC009D"/>
    <w:rsid w:val="00BC097C"/>
    <w:rsid w:val="00BC1716"/>
    <w:rsid w:val="00BC25BE"/>
    <w:rsid w:val="00BC2D44"/>
    <w:rsid w:val="00BC3E3D"/>
    <w:rsid w:val="00BC40E9"/>
    <w:rsid w:val="00BC58EA"/>
    <w:rsid w:val="00BD30F2"/>
    <w:rsid w:val="00BD4227"/>
    <w:rsid w:val="00BD4DB8"/>
    <w:rsid w:val="00BD549D"/>
    <w:rsid w:val="00BD5D53"/>
    <w:rsid w:val="00BD6189"/>
    <w:rsid w:val="00BD6298"/>
    <w:rsid w:val="00BD70D7"/>
    <w:rsid w:val="00BE4244"/>
    <w:rsid w:val="00BE6916"/>
    <w:rsid w:val="00BE711D"/>
    <w:rsid w:val="00BE79E2"/>
    <w:rsid w:val="00BF10E5"/>
    <w:rsid w:val="00BF1758"/>
    <w:rsid w:val="00BF1C90"/>
    <w:rsid w:val="00BF3187"/>
    <w:rsid w:val="00BF489D"/>
    <w:rsid w:val="00BF57E5"/>
    <w:rsid w:val="00BF5806"/>
    <w:rsid w:val="00BF5B17"/>
    <w:rsid w:val="00BF5F2C"/>
    <w:rsid w:val="00BF68D6"/>
    <w:rsid w:val="00C01217"/>
    <w:rsid w:val="00C03221"/>
    <w:rsid w:val="00C032B1"/>
    <w:rsid w:val="00C05220"/>
    <w:rsid w:val="00C07CD0"/>
    <w:rsid w:val="00C10B48"/>
    <w:rsid w:val="00C10EEE"/>
    <w:rsid w:val="00C118D5"/>
    <w:rsid w:val="00C1215C"/>
    <w:rsid w:val="00C12D94"/>
    <w:rsid w:val="00C13730"/>
    <w:rsid w:val="00C13A5B"/>
    <w:rsid w:val="00C1568D"/>
    <w:rsid w:val="00C175D0"/>
    <w:rsid w:val="00C17C7B"/>
    <w:rsid w:val="00C208FC"/>
    <w:rsid w:val="00C22D0D"/>
    <w:rsid w:val="00C23C7A"/>
    <w:rsid w:val="00C2697D"/>
    <w:rsid w:val="00C271E2"/>
    <w:rsid w:val="00C2727A"/>
    <w:rsid w:val="00C3177F"/>
    <w:rsid w:val="00C31CE2"/>
    <w:rsid w:val="00C329FA"/>
    <w:rsid w:val="00C34069"/>
    <w:rsid w:val="00C3503C"/>
    <w:rsid w:val="00C35126"/>
    <w:rsid w:val="00C35B12"/>
    <w:rsid w:val="00C35EA2"/>
    <w:rsid w:val="00C37B96"/>
    <w:rsid w:val="00C412D0"/>
    <w:rsid w:val="00C4346E"/>
    <w:rsid w:val="00C47B8E"/>
    <w:rsid w:val="00C51861"/>
    <w:rsid w:val="00C52814"/>
    <w:rsid w:val="00C53671"/>
    <w:rsid w:val="00C538BB"/>
    <w:rsid w:val="00C662D1"/>
    <w:rsid w:val="00C67345"/>
    <w:rsid w:val="00C70138"/>
    <w:rsid w:val="00C7019C"/>
    <w:rsid w:val="00C70602"/>
    <w:rsid w:val="00C72A92"/>
    <w:rsid w:val="00C74074"/>
    <w:rsid w:val="00C74D46"/>
    <w:rsid w:val="00C77CEC"/>
    <w:rsid w:val="00C80E94"/>
    <w:rsid w:val="00C8100C"/>
    <w:rsid w:val="00C81695"/>
    <w:rsid w:val="00C81CC0"/>
    <w:rsid w:val="00C82FB9"/>
    <w:rsid w:val="00C86C58"/>
    <w:rsid w:val="00C86EE8"/>
    <w:rsid w:val="00C90B49"/>
    <w:rsid w:val="00C941B4"/>
    <w:rsid w:val="00C9422B"/>
    <w:rsid w:val="00C951C8"/>
    <w:rsid w:val="00C95D0D"/>
    <w:rsid w:val="00CA03FA"/>
    <w:rsid w:val="00CA0667"/>
    <w:rsid w:val="00CA1A78"/>
    <w:rsid w:val="00CA33DA"/>
    <w:rsid w:val="00CA5018"/>
    <w:rsid w:val="00CA7766"/>
    <w:rsid w:val="00CA7929"/>
    <w:rsid w:val="00CB11E4"/>
    <w:rsid w:val="00CB3743"/>
    <w:rsid w:val="00CB3F75"/>
    <w:rsid w:val="00CB5BF3"/>
    <w:rsid w:val="00CB68C1"/>
    <w:rsid w:val="00CC00F0"/>
    <w:rsid w:val="00CC0575"/>
    <w:rsid w:val="00CC0A2B"/>
    <w:rsid w:val="00CC0A4D"/>
    <w:rsid w:val="00CC114D"/>
    <w:rsid w:val="00CC1436"/>
    <w:rsid w:val="00CC15AE"/>
    <w:rsid w:val="00CC3222"/>
    <w:rsid w:val="00CC4989"/>
    <w:rsid w:val="00CC4CD9"/>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606F"/>
    <w:rsid w:val="00CE68A0"/>
    <w:rsid w:val="00CE710F"/>
    <w:rsid w:val="00CE79AF"/>
    <w:rsid w:val="00CF14DB"/>
    <w:rsid w:val="00CF44C8"/>
    <w:rsid w:val="00CF4EFB"/>
    <w:rsid w:val="00CF6022"/>
    <w:rsid w:val="00CF66B4"/>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21A57"/>
    <w:rsid w:val="00D23156"/>
    <w:rsid w:val="00D278AD"/>
    <w:rsid w:val="00D310FE"/>
    <w:rsid w:val="00D319B7"/>
    <w:rsid w:val="00D32E4A"/>
    <w:rsid w:val="00D33047"/>
    <w:rsid w:val="00D35E96"/>
    <w:rsid w:val="00D366EB"/>
    <w:rsid w:val="00D36BFF"/>
    <w:rsid w:val="00D37075"/>
    <w:rsid w:val="00D37850"/>
    <w:rsid w:val="00D37C7E"/>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245E"/>
    <w:rsid w:val="00D53C6D"/>
    <w:rsid w:val="00D55314"/>
    <w:rsid w:val="00D57AD8"/>
    <w:rsid w:val="00D6180D"/>
    <w:rsid w:val="00D62CAC"/>
    <w:rsid w:val="00D639A5"/>
    <w:rsid w:val="00D64AEC"/>
    <w:rsid w:val="00D64F37"/>
    <w:rsid w:val="00D6646B"/>
    <w:rsid w:val="00D66EEF"/>
    <w:rsid w:val="00D671B1"/>
    <w:rsid w:val="00D67E0E"/>
    <w:rsid w:val="00D72773"/>
    <w:rsid w:val="00D73F44"/>
    <w:rsid w:val="00D740BE"/>
    <w:rsid w:val="00D748AB"/>
    <w:rsid w:val="00D74A0C"/>
    <w:rsid w:val="00D74D50"/>
    <w:rsid w:val="00D74DB3"/>
    <w:rsid w:val="00D75AD8"/>
    <w:rsid w:val="00D76CEF"/>
    <w:rsid w:val="00D76E91"/>
    <w:rsid w:val="00D771FA"/>
    <w:rsid w:val="00D812AC"/>
    <w:rsid w:val="00D815B5"/>
    <w:rsid w:val="00D81AC7"/>
    <w:rsid w:val="00D82531"/>
    <w:rsid w:val="00D82777"/>
    <w:rsid w:val="00D83959"/>
    <w:rsid w:val="00D84B61"/>
    <w:rsid w:val="00D87AA8"/>
    <w:rsid w:val="00D9020B"/>
    <w:rsid w:val="00D920A5"/>
    <w:rsid w:val="00D928A6"/>
    <w:rsid w:val="00D965EC"/>
    <w:rsid w:val="00D971F5"/>
    <w:rsid w:val="00DA12DB"/>
    <w:rsid w:val="00DA1AD5"/>
    <w:rsid w:val="00DA63A4"/>
    <w:rsid w:val="00DB1FA2"/>
    <w:rsid w:val="00DB266D"/>
    <w:rsid w:val="00DB36B2"/>
    <w:rsid w:val="00DB3CAD"/>
    <w:rsid w:val="00DB5077"/>
    <w:rsid w:val="00DB5649"/>
    <w:rsid w:val="00DB5F45"/>
    <w:rsid w:val="00DB7640"/>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2498"/>
    <w:rsid w:val="00DE2ABF"/>
    <w:rsid w:val="00DE2E34"/>
    <w:rsid w:val="00DE4721"/>
    <w:rsid w:val="00DE5AA0"/>
    <w:rsid w:val="00DE6164"/>
    <w:rsid w:val="00DE61CA"/>
    <w:rsid w:val="00DE7597"/>
    <w:rsid w:val="00DE75CD"/>
    <w:rsid w:val="00DE7A0F"/>
    <w:rsid w:val="00DE7A50"/>
    <w:rsid w:val="00DF042B"/>
    <w:rsid w:val="00DF2085"/>
    <w:rsid w:val="00DF25F0"/>
    <w:rsid w:val="00DF356D"/>
    <w:rsid w:val="00DF44E0"/>
    <w:rsid w:val="00DF50D7"/>
    <w:rsid w:val="00DF58ED"/>
    <w:rsid w:val="00DF76FF"/>
    <w:rsid w:val="00E01CEA"/>
    <w:rsid w:val="00E03305"/>
    <w:rsid w:val="00E0372D"/>
    <w:rsid w:val="00E043C4"/>
    <w:rsid w:val="00E056B7"/>
    <w:rsid w:val="00E104DE"/>
    <w:rsid w:val="00E11B28"/>
    <w:rsid w:val="00E1250D"/>
    <w:rsid w:val="00E129DD"/>
    <w:rsid w:val="00E14CF5"/>
    <w:rsid w:val="00E1621C"/>
    <w:rsid w:val="00E200EB"/>
    <w:rsid w:val="00E208A0"/>
    <w:rsid w:val="00E21079"/>
    <w:rsid w:val="00E225D1"/>
    <w:rsid w:val="00E22F4A"/>
    <w:rsid w:val="00E27259"/>
    <w:rsid w:val="00E34308"/>
    <w:rsid w:val="00E34C93"/>
    <w:rsid w:val="00E35050"/>
    <w:rsid w:val="00E36D2E"/>
    <w:rsid w:val="00E37E95"/>
    <w:rsid w:val="00E4312E"/>
    <w:rsid w:val="00E4458E"/>
    <w:rsid w:val="00E45855"/>
    <w:rsid w:val="00E476CB"/>
    <w:rsid w:val="00E47C1A"/>
    <w:rsid w:val="00E47C7E"/>
    <w:rsid w:val="00E47D19"/>
    <w:rsid w:val="00E50CB9"/>
    <w:rsid w:val="00E513BE"/>
    <w:rsid w:val="00E51928"/>
    <w:rsid w:val="00E51973"/>
    <w:rsid w:val="00E524DD"/>
    <w:rsid w:val="00E53A60"/>
    <w:rsid w:val="00E56C85"/>
    <w:rsid w:val="00E573C1"/>
    <w:rsid w:val="00E61262"/>
    <w:rsid w:val="00E624CD"/>
    <w:rsid w:val="00E6268C"/>
    <w:rsid w:val="00E63645"/>
    <w:rsid w:val="00E63E14"/>
    <w:rsid w:val="00E64083"/>
    <w:rsid w:val="00E64676"/>
    <w:rsid w:val="00E654AC"/>
    <w:rsid w:val="00E66804"/>
    <w:rsid w:val="00E67F49"/>
    <w:rsid w:val="00E72F64"/>
    <w:rsid w:val="00E74F4C"/>
    <w:rsid w:val="00E7539F"/>
    <w:rsid w:val="00E759D1"/>
    <w:rsid w:val="00E76CBF"/>
    <w:rsid w:val="00E777AC"/>
    <w:rsid w:val="00E80AE1"/>
    <w:rsid w:val="00E81BF6"/>
    <w:rsid w:val="00E8246B"/>
    <w:rsid w:val="00E836B7"/>
    <w:rsid w:val="00E84021"/>
    <w:rsid w:val="00E84700"/>
    <w:rsid w:val="00E85FE9"/>
    <w:rsid w:val="00E872F1"/>
    <w:rsid w:val="00E91DE4"/>
    <w:rsid w:val="00E92438"/>
    <w:rsid w:val="00E9308C"/>
    <w:rsid w:val="00E93175"/>
    <w:rsid w:val="00E936DD"/>
    <w:rsid w:val="00E941AD"/>
    <w:rsid w:val="00E94FA2"/>
    <w:rsid w:val="00E954CA"/>
    <w:rsid w:val="00E964D7"/>
    <w:rsid w:val="00E974C8"/>
    <w:rsid w:val="00E9761B"/>
    <w:rsid w:val="00E979F5"/>
    <w:rsid w:val="00EA072E"/>
    <w:rsid w:val="00EA096E"/>
    <w:rsid w:val="00EA0F3E"/>
    <w:rsid w:val="00EA1097"/>
    <w:rsid w:val="00EA33E0"/>
    <w:rsid w:val="00EA3403"/>
    <w:rsid w:val="00EA3FB5"/>
    <w:rsid w:val="00EA42BA"/>
    <w:rsid w:val="00EA6375"/>
    <w:rsid w:val="00EA75D1"/>
    <w:rsid w:val="00EB0255"/>
    <w:rsid w:val="00EB3349"/>
    <w:rsid w:val="00EB3807"/>
    <w:rsid w:val="00EB4D47"/>
    <w:rsid w:val="00EB73EE"/>
    <w:rsid w:val="00EB7FBD"/>
    <w:rsid w:val="00EC0323"/>
    <w:rsid w:val="00EC1D78"/>
    <w:rsid w:val="00EC28C8"/>
    <w:rsid w:val="00EC2BF1"/>
    <w:rsid w:val="00EC32DC"/>
    <w:rsid w:val="00EC5381"/>
    <w:rsid w:val="00ED109E"/>
    <w:rsid w:val="00ED15E0"/>
    <w:rsid w:val="00ED2365"/>
    <w:rsid w:val="00ED34C4"/>
    <w:rsid w:val="00ED3881"/>
    <w:rsid w:val="00ED5D0C"/>
    <w:rsid w:val="00ED7599"/>
    <w:rsid w:val="00EE0BC0"/>
    <w:rsid w:val="00EE200B"/>
    <w:rsid w:val="00EE20E1"/>
    <w:rsid w:val="00EE2FC0"/>
    <w:rsid w:val="00EE30CA"/>
    <w:rsid w:val="00EE5D07"/>
    <w:rsid w:val="00EE64EF"/>
    <w:rsid w:val="00EE7E49"/>
    <w:rsid w:val="00EF0794"/>
    <w:rsid w:val="00EF2296"/>
    <w:rsid w:val="00EF45A9"/>
    <w:rsid w:val="00EF53B8"/>
    <w:rsid w:val="00EF5D48"/>
    <w:rsid w:val="00EF5E10"/>
    <w:rsid w:val="00EF6131"/>
    <w:rsid w:val="00EF673B"/>
    <w:rsid w:val="00F01AB3"/>
    <w:rsid w:val="00F02486"/>
    <w:rsid w:val="00F0304E"/>
    <w:rsid w:val="00F03C77"/>
    <w:rsid w:val="00F05451"/>
    <w:rsid w:val="00F06F74"/>
    <w:rsid w:val="00F070CF"/>
    <w:rsid w:val="00F0719C"/>
    <w:rsid w:val="00F12E24"/>
    <w:rsid w:val="00F141E1"/>
    <w:rsid w:val="00F1424F"/>
    <w:rsid w:val="00F16D83"/>
    <w:rsid w:val="00F22430"/>
    <w:rsid w:val="00F22AF9"/>
    <w:rsid w:val="00F24B8B"/>
    <w:rsid w:val="00F25B88"/>
    <w:rsid w:val="00F26321"/>
    <w:rsid w:val="00F26911"/>
    <w:rsid w:val="00F2717E"/>
    <w:rsid w:val="00F27E4D"/>
    <w:rsid w:val="00F30E9A"/>
    <w:rsid w:val="00F324B5"/>
    <w:rsid w:val="00F32543"/>
    <w:rsid w:val="00F337D2"/>
    <w:rsid w:val="00F33A71"/>
    <w:rsid w:val="00F34828"/>
    <w:rsid w:val="00F37388"/>
    <w:rsid w:val="00F409D1"/>
    <w:rsid w:val="00F43754"/>
    <w:rsid w:val="00F45077"/>
    <w:rsid w:val="00F46DA6"/>
    <w:rsid w:val="00F46F46"/>
    <w:rsid w:val="00F519BB"/>
    <w:rsid w:val="00F521B7"/>
    <w:rsid w:val="00F538CD"/>
    <w:rsid w:val="00F53ECA"/>
    <w:rsid w:val="00F54019"/>
    <w:rsid w:val="00F54230"/>
    <w:rsid w:val="00F543E1"/>
    <w:rsid w:val="00F561B0"/>
    <w:rsid w:val="00F57CBC"/>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80DFE"/>
    <w:rsid w:val="00F8271A"/>
    <w:rsid w:val="00F84BA8"/>
    <w:rsid w:val="00F84E3B"/>
    <w:rsid w:val="00F85558"/>
    <w:rsid w:val="00F9167B"/>
    <w:rsid w:val="00F922FF"/>
    <w:rsid w:val="00F94ED6"/>
    <w:rsid w:val="00FA308C"/>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C00B7"/>
    <w:rsid w:val="00FC0368"/>
    <w:rsid w:val="00FC1563"/>
    <w:rsid w:val="00FC288B"/>
    <w:rsid w:val="00FC362C"/>
    <w:rsid w:val="00FC3932"/>
    <w:rsid w:val="00FC5767"/>
    <w:rsid w:val="00FC6AB0"/>
    <w:rsid w:val="00FC6CA5"/>
    <w:rsid w:val="00FC6EAE"/>
    <w:rsid w:val="00FD0C21"/>
    <w:rsid w:val="00FD1232"/>
    <w:rsid w:val="00FD13A6"/>
    <w:rsid w:val="00FD3732"/>
    <w:rsid w:val="00FD429F"/>
    <w:rsid w:val="00FE10AF"/>
    <w:rsid w:val="00FE501C"/>
    <w:rsid w:val="00FE5FBE"/>
    <w:rsid w:val="00FE6804"/>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3E52734"/>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w:uiPriority="99"/>
    <w:lsdException w:name="List 2" w:uiPriority="99"/>
    <w:lsdException w:name="List 3" w:uiPriority="99"/>
    <w:lsdException w:name="Title" w:qFormat="1"/>
    <w:lsdException w:name="Body Text" w:uiPriority="99"/>
    <w:lsdException w:name="Subtitle" w:qFormat="1"/>
    <w:lsdException w:name="Body Text First Indent"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Puesto">
    <w:name w:val="Title"/>
    <w:aliases w:val="Title Char"/>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itle Char Ca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uiPriority w:val="99"/>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7D4F47"/>
    <w:pPr>
      <w:suppressAutoHyphens/>
      <w:autoSpaceDE w:val="0"/>
    </w:pPr>
    <w:rPr>
      <w:rFonts w:eastAsia="Calibri"/>
      <w:color w:val="000000"/>
      <w:sz w:val="24"/>
      <w:szCs w:val="24"/>
      <w:lang w:eastAsia="ar-SA"/>
    </w:rPr>
  </w:style>
  <w:style w:type="character" w:customStyle="1" w:styleId="PuestoCar">
    <w:name w:val="Puesto Car"/>
    <w:aliases w:val="Título Car1"/>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
    <w:link w:val="Sinespaciado"/>
    <w:uiPriority w:val="1"/>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rsid w:val="00791507"/>
    <w:pPr>
      <w:autoSpaceDE/>
      <w:autoSpaceDN/>
    </w:pPr>
    <w:rPr>
      <w:rFonts w:ascii="Times New Roman" w:hAnsi="Times New Roman" w:cs="Times New Roman"/>
    </w:rPr>
  </w:style>
  <w:style w:type="character" w:customStyle="1" w:styleId="TextonotapieCar">
    <w:name w:val="Texto nota pie Car"/>
    <w:link w:val="Textonotapie"/>
    <w:rsid w:val="00791507"/>
    <w:rPr>
      <w:lang w:val="es-ES_tradnl"/>
    </w:rPr>
  </w:style>
  <w:style w:type="character" w:styleId="Refdenotaalpie">
    <w:name w:val="footnote reference"/>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iPriority w:val="99"/>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cia.gov.co/sites/default/files/descargables/et-_pn_-_010_a2-comodas-personales.pdf" TargetMode="Externa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mindefensa.gov.co/irj/go/km/docs/Mindefensa/Documentos/descargas2/normas_tecnicas/normas/AREA%20DE%20INTENDENCIA/EQUIPO%20DE%20ALOJAMIENTO/NTMD-0042-A2.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2A0F1-E249-49FE-83E5-48CB5135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5500</Words>
  <Characters>30252</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35681</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MEBUC - RICHARD ALEX SUAREZ CASTILLO</cp:lastModifiedBy>
  <cp:revision>10</cp:revision>
  <cp:lastPrinted>2020-09-22T22:18:00Z</cp:lastPrinted>
  <dcterms:created xsi:type="dcterms:W3CDTF">2020-06-10T12:26:00Z</dcterms:created>
  <dcterms:modified xsi:type="dcterms:W3CDTF">2020-09-22T22:22:00Z</dcterms:modified>
</cp:coreProperties>
</file>