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F6DC3C" w14:textId="6F577EF1" w:rsidR="00AB56C7" w:rsidRPr="00416793" w:rsidRDefault="00AB56C7" w:rsidP="00AB56C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  <w:lang w:val="es-ES"/>
        </w:rPr>
        <w:t>FORMATO 7 – FACTOR DE CALIDAD</w:t>
      </w:r>
    </w:p>
    <w:p w14:paraId="162C4816" w14:textId="6A501565" w:rsidR="00F228AE" w:rsidRPr="00416793" w:rsidRDefault="00F228AE" w:rsidP="00751FDC">
      <w:pPr>
        <w:pStyle w:val="InviasNormal"/>
        <w:ind w:left="964"/>
        <w:jc w:val="center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bCs/>
          <w:color w:val="3B3838" w:themeColor="background2" w:themeShade="40"/>
          <w:sz w:val="20"/>
          <w:szCs w:val="20"/>
        </w:rPr>
        <w:t>DISPONIBILIDAD Y CONDICIONES FUNCIONALES DE LA MAQUINARIA DE OBRA</w:t>
      </w:r>
    </w:p>
    <w:p w14:paraId="104AE536" w14:textId="77777777" w:rsidR="00AB56C7" w:rsidRPr="00416793" w:rsidRDefault="00AB56C7" w:rsidP="00AB56C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Señores</w:t>
      </w:r>
    </w:p>
    <w:p w14:paraId="4CC56A8C" w14:textId="77777777" w:rsidR="00B87B18" w:rsidRPr="00416793" w:rsidRDefault="00B87B18" w:rsidP="00B87B1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INSTITUTO NACIONAL DE VIAS</w:t>
      </w:r>
    </w:p>
    <w:p w14:paraId="4C954F48" w14:textId="77777777" w:rsidR="00B87B18" w:rsidRPr="00B87B18" w:rsidRDefault="00B87B18" w:rsidP="00B87B18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87B18">
        <w:rPr>
          <w:color w:val="3B3838" w:themeColor="background2" w:themeShade="40"/>
          <w:sz w:val="20"/>
          <w:szCs w:val="20"/>
        </w:rPr>
        <w:t>Carrera 128 No. 17-15</w:t>
      </w:r>
    </w:p>
    <w:p w14:paraId="170F4F81" w14:textId="77777777" w:rsidR="00B87B18" w:rsidRPr="00416793" w:rsidRDefault="00B87B18" w:rsidP="00B87B1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B87B18">
        <w:rPr>
          <w:color w:val="3B3838" w:themeColor="background2" w:themeShade="40"/>
          <w:sz w:val="20"/>
          <w:szCs w:val="20"/>
        </w:rPr>
        <w:t>Bogotá</w:t>
      </w:r>
      <w:bookmarkStart w:id="0" w:name="_GoBack"/>
      <w:bookmarkEnd w:id="0"/>
    </w:p>
    <w:p w14:paraId="34DCA817" w14:textId="77777777" w:rsidR="00AB56C7" w:rsidRPr="00416793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0293C72" w14:textId="77777777" w:rsidR="00AB56C7" w:rsidRPr="00416793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53A4E391" w14:textId="77777777" w:rsidR="00D47C6F" w:rsidRPr="005237E7" w:rsidRDefault="00D47C6F" w:rsidP="00D47C6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</w:t>
      </w:r>
      <w:bookmarkStart w:id="1" w:name="_Hlk37670442"/>
      <w:r w:rsidRPr="00F237E8">
        <w:rPr>
          <w:color w:val="3B3838" w:themeColor="background2" w:themeShade="40"/>
          <w:sz w:val="20"/>
          <w:szCs w:val="20"/>
        </w:rPr>
        <w:t xml:space="preserve">. </w:t>
      </w:r>
      <w:bookmarkStart w:id="2" w:name="_Hlk37670160"/>
      <w:r w:rsidRPr="00B25EDE">
        <w:rPr>
          <w:color w:val="3B3838" w:themeColor="background2" w:themeShade="40"/>
          <w:sz w:val="20"/>
          <w:szCs w:val="20"/>
        </w:rPr>
        <w:t>SA-MC-DT-CUN-0</w:t>
      </w:r>
      <w:r>
        <w:rPr>
          <w:color w:val="3B3838" w:themeColor="background2" w:themeShade="40"/>
          <w:sz w:val="20"/>
          <w:szCs w:val="20"/>
        </w:rPr>
        <w:t>14</w:t>
      </w:r>
      <w:r w:rsidRPr="00B25EDE">
        <w:rPr>
          <w:color w:val="3B3838" w:themeColor="background2" w:themeShade="40"/>
          <w:sz w:val="20"/>
          <w:szCs w:val="20"/>
        </w:rPr>
        <w:t>-</w:t>
      </w:r>
      <w:r w:rsidRPr="009536E8">
        <w:rPr>
          <w:color w:val="3B3838" w:themeColor="background2" w:themeShade="40"/>
          <w:sz w:val="20"/>
          <w:szCs w:val="20"/>
        </w:rPr>
        <w:t>2020</w:t>
      </w:r>
      <w:bookmarkEnd w:id="1"/>
      <w:bookmarkEnd w:id="2"/>
      <w:r w:rsidRPr="009536E8">
        <w:rPr>
          <w:color w:val="3B3838" w:themeColor="background2" w:themeShade="40"/>
          <w:sz w:val="20"/>
          <w:szCs w:val="20"/>
        </w:rPr>
        <w:t>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77BB1C98" w14:textId="77777777" w:rsidR="00D47C6F" w:rsidRDefault="00D47C6F" w:rsidP="00D47C6F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</w:p>
    <w:p w14:paraId="6044FB23" w14:textId="77777777" w:rsidR="00D47C6F" w:rsidRPr="00B25EDE" w:rsidRDefault="00D47C6F" w:rsidP="00D47C6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  <w:bookmarkStart w:id="3" w:name="_Hlk37670171"/>
      <w:r w:rsidRPr="00B25EDE">
        <w:rPr>
          <w:color w:val="3B3838" w:themeColor="background2" w:themeShade="40"/>
          <w:sz w:val="20"/>
          <w:szCs w:val="20"/>
        </w:rPr>
        <w:t>“</w:t>
      </w:r>
      <w:r w:rsidRPr="009557F1">
        <w:rPr>
          <w:sz w:val="20"/>
          <w:szCs w:val="20"/>
        </w:rPr>
        <w:t>HABILITAR Y/O BRINDAR TRANSITABILIDAD RED VIAL A CARGO DEL INVIAS, A TRAVES DEL SISTEMA DE MONTO AGOTABLE, EN LAS VIAS A CARGO DE LA DIRECCION TERRITORIAL CUNDINAMARCA</w:t>
      </w:r>
      <w:r w:rsidRPr="00B25EDE">
        <w:rPr>
          <w:color w:val="3B3838" w:themeColor="background2" w:themeShade="40"/>
          <w:sz w:val="20"/>
          <w:szCs w:val="20"/>
        </w:rPr>
        <w:t xml:space="preserve">” </w:t>
      </w:r>
    </w:p>
    <w:bookmarkEnd w:id="3"/>
    <w:p w14:paraId="1879A04D" w14:textId="74DB22E1" w:rsidR="00AB56C7" w:rsidRPr="00416793" w:rsidRDefault="00AB56C7" w:rsidP="00BA451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2CEC5F3" w14:textId="77777777" w:rsidR="00AB56C7" w:rsidRPr="00416793" w:rsidRDefault="00AB56C7" w:rsidP="00661FCB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7B7D6C08" w14:textId="73942743" w:rsidR="00AB56C7" w:rsidRPr="00416793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Proponente]" </w:instrTex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 Nombre del Proponente</w:t>
      </w:r>
      <w:r w:rsidR="007F1CC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- persona natural]</w:t>
      </w:r>
      <w:r w:rsidR="006033FB"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="006033FB" w:rsidRPr="00416793">
        <w:rPr>
          <w:rFonts w:eastAsiaTheme="minorEastAsia" w:cs="Arial"/>
          <w:color w:val="3B3838" w:themeColor="background2" w:themeShade="40"/>
          <w:sz w:val="20"/>
          <w:szCs w:val="20"/>
        </w:rPr>
        <w:t>“, manifiesto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 expresamente bajo la gravedad de juramento, el 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compromiso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de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utilizar en </w:t>
      </w:r>
      <w:r w:rsidR="007C7488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la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obra maquinar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>i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a con una </w:t>
      </w:r>
      <w:r w:rsidR="00642642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antigüedad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menor a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veinte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(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>2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0) años, según su función. 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416793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09C664A1" w14:textId="77777777" w:rsidR="00661FCB" w:rsidRPr="00416793" w:rsidRDefault="00661FCB" w:rsidP="00661FC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B0F1A8E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D7A778E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Proponente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E493E61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Representante Legal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6AEAE720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C. C. No.</w:t>
      </w:r>
      <w:r w:rsidRPr="00416793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50B1B94D" w14:textId="06AD8DFC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 xml:space="preserve">Dirección 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D1E906B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Correo electrónico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89743B8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Ciudad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E0DC46E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0135A0F5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016C8730" w14:textId="77777777" w:rsidR="00661FCB" w:rsidRPr="00416793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3B8AE80C" w14:textId="77777777" w:rsidR="00661FCB" w:rsidRPr="00416793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2C927605" w14:textId="77777777" w:rsidR="00661FCB" w:rsidRPr="00416793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3DB5CBA3" w14:textId="06AB35CB" w:rsidR="00F228AE" w:rsidRPr="00416793" w:rsidRDefault="00F228AE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13B4FE3" w14:textId="0B749893" w:rsidR="00644169" w:rsidRPr="00416793" w:rsidRDefault="00644169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130E0277" w14:textId="1B815883" w:rsidR="00644169" w:rsidRPr="00416793" w:rsidRDefault="00644169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4C2D65CB" w14:textId="41D1DFAB" w:rsidR="00644169" w:rsidRDefault="00644169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28B56DDD" w14:textId="77777777" w:rsidR="00644169" w:rsidRPr="00416793" w:rsidRDefault="00644169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sectPr w:rsidR="00644169" w:rsidRPr="0041679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EE1B97" w14:textId="77777777" w:rsidR="00E82259" w:rsidRDefault="00E82259" w:rsidP="00D97E04">
      <w:pPr>
        <w:spacing w:before="0" w:after="0"/>
      </w:pPr>
      <w:r>
        <w:separator/>
      </w:r>
    </w:p>
  </w:endnote>
  <w:endnote w:type="continuationSeparator" w:id="0">
    <w:p w14:paraId="28D61F38" w14:textId="77777777" w:rsidR="00E82259" w:rsidRDefault="00E82259" w:rsidP="00D97E04">
      <w:pPr>
        <w:spacing w:before="0" w:after="0"/>
      </w:pPr>
      <w:r>
        <w:continuationSeparator/>
      </w:r>
    </w:p>
  </w:endnote>
  <w:endnote w:type="continuationNotice" w:id="1">
    <w:p w14:paraId="5B1E267E" w14:textId="77777777" w:rsidR="00E82259" w:rsidRDefault="00E8225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25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570"/>
    </w:tblGrid>
    <w:tr w:rsidR="00EA1D18" w:rsidRPr="003D005D" w14:paraId="7B478015" w14:textId="77777777" w:rsidTr="3E083E4C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FDC8022" w14:textId="77777777" w:rsidR="00EA1D18" w:rsidRPr="003D005D" w:rsidRDefault="00EA1D18" w:rsidP="00EA1D18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192C5532" w14:textId="6DA355C8" w:rsidR="00EA1D18" w:rsidRPr="003D005D" w:rsidRDefault="00EA1D18" w:rsidP="00EA1D18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21</w:t>
          </w:r>
        </w:p>
      </w:tc>
      <w:tc>
        <w:tcPr>
          <w:tcW w:w="991" w:type="dxa"/>
          <w:shd w:val="clear" w:color="auto" w:fill="auto"/>
          <w:vAlign w:val="center"/>
        </w:tcPr>
        <w:p w14:paraId="54CD2585" w14:textId="77777777" w:rsidR="00EA1D18" w:rsidRPr="003D005D" w:rsidRDefault="00EA1D18" w:rsidP="00EA1D18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570" w:type="dxa"/>
          <w:shd w:val="clear" w:color="auto" w:fill="auto"/>
          <w:vAlign w:val="center"/>
        </w:tcPr>
        <w:p w14:paraId="5D254EA9" w14:textId="6DFDBCAB" w:rsidR="00EA1D18" w:rsidRPr="003D005D" w:rsidRDefault="00EA1D18" w:rsidP="00EA1D18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13DC8" w14:textId="77777777" w:rsidR="00E82259" w:rsidRDefault="00E82259" w:rsidP="00D97E04">
      <w:pPr>
        <w:spacing w:before="0" w:after="0"/>
      </w:pPr>
      <w:r>
        <w:separator/>
      </w:r>
    </w:p>
  </w:footnote>
  <w:footnote w:type="continuationSeparator" w:id="0">
    <w:p w14:paraId="4F638E8E" w14:textId="77777777" w:rsidR="00E82259" w:rsidRDefault="00E82259" w:rsidP="00D97E04">
      <w:pPr>
        <w:spacing w:before="0" w:after="0"/>
      </w:pPr>
      <w:r>
        <w:continuationSeparator/>
      </w:r>
    </w:p>
  </w:footnote>
  <w:footnote w:type="continuationNotice" w:id="1">
    <w:p w14:paraId="4F74F63E" w14:textId="77777777" w:rsidR="00E82259" w:rsidRDefault="00E8225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637B3" w14:textId="3822AA3F" w:rsidR="00661FCB" w:rsidRPr="00162BD9" w:rsidRDefault="00B87B18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SA-MC-DT-CUN-0</w:t>
    </w:r>
    <w:r w:rsidR="00D47C6F">
      <w:rPr>
        <w:rFonts w:cs="Arial"/>
        <w:b/>
        <w:color w:val="3B3838" w:themeColor="background2" w:themeShade="40"/>
        <w:sz w:val="20"/>
        <w:szCs w:val="20"/>
      </w:rPr>
      <w:t>14</w:t>
    </w:r>
    <w:r>
      <w:rPr>
        <w:rFonts w:cs="Arial"/>
        <w:b/>
        <w:color w:val="3B3838" w:themeColor="background2" w:themeShade="40"/>
        <w:sz w:val="20"/>
        <w:szCs w:val="20"/>
      </w:rPr>
      <w:t>-2020</w:t>
    </w:r>
  </w:p>
  <w:p w14:paraId="643B3FC6" w14:textId="51279D08" w:rsidR="00661FCB" w:rsidRPr="00162BD9" w:rsidRDefault="00661FCB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 7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86A2A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652D7"/>
    <w:rsid w:val="004814CC"/>
    <w:rsid w:val="00485C55"/>
    <w:rsid w:val="004B1C64"/>
    <w:rsid w:val="004D3D03"/>
    <w:rsid w:val="004D408C"/>
    <w:rsid w:val="004E0940"/>
    <w:rsid w:val="004E4226"/>
    <w:rsid w:val="004E5311"/>
    <w:rsid w:val="004E69AF"/>
    <w:rsid w:val="0052093F"/>
    <w:rsid w:val="00536B89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60BB8"/>
    <w:rsid w:val="00B87B18"/>
    <w:rsid w:val="00BA25B6"/>
    <w:rsid w:val="00BA451E"/>
    <w:rsid w:val="00BC70CD"/>
    <w:rsid w:val="00BC7641"/>
    <w:rsid w:val="00BD50C1"/>
    <w:rsid w:val="00BF1594"/>
    <w:rsid w:val="00C04DAF"/>
    <w:rsid w:val="00C660B3"/>
    <w:rsid w:val="00C66259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47C6F"/>
    <w:rsid w:val="00D55448"/>
    <w:rsid w:val="00D55F60"/>
    <w:rsid w:val="00D630D3"/>
    <w:rsid w:val="00D75155"/>
    <w:rsid w:val="00D80BD3"/>
    <w:rsid w:val="00D97E04"/>
    <w:rsid w:val="00DA03FA"/>
    <w:rsid w:val="00DA1623"/>
    <w:rsid w:val="00DB78E6"/>
    <w:rsid w:val="00DC1DD4"/>
    <w:rsid w:val="00E05150"/>
    <w:rsid w:val="00E247F7"/>
    <w:rsid w:val="00E25F42"/>
    <w:rsid w:val="00E33DDF"/>
    <w:rsid w:val="00E36291"/>
    <w:rsid w:val="00E3690F"/>
    <w:rsid w:val="00E62750"/>
    <w:rsid w:val="00E82259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A1C60E-99EB-4AF4-B683-EF718EB2C7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1CABF76-B0BB-4799-B4D4-D62D8E3F1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Viviana Tellez</cp:lastModifiedBy>
  <cp:revision>54</cp:revision>
  <dcterms:created xsi:type="dcterms:W3CDTF">2020-02-12T22:21:00Z</dcterms:created>
  <dcterms:modified xsi:type="dcterms:W3CDTF">2020-09-16T19:14:00Z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