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FBD557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17B5C">
        <w:rPr>
          <w:rFonts w:ascii="Trebuchet MS" w:eastAsia="MS Mincho" w:hAnsi="Trebuchet MS" w:cs="Arial"/>
          <w:sz w:val="22"/>
          <w:szCs w:val="22"/>
          <w:lang w:val="es-ES"/>
        </w:rPr>
        <w:t>BONILLA OLAYA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17B5C">
        <w:rPr>
          <w:rFonts w:ascii="Trebuchet MS" w:eastAsia="MS Mincho" w:hAnsi="Trebuchet MS" w:cs="Arial"/>
          <w:sz w:val="22"/>
          <w:szCs w:val="22"/>
          <w:lang w:val="es-ES"/>
        </w:rPr>
        <w:t>JOAQUIN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17B5C">
        <w:rPr>
          <w:rFonts w:ascii="Trebuchet MS" w:eastAsia="MS Mincho" w:hAnsi="Trebuchet MS" w:cs="Arial"/>
          <w:sz w:val="22"/>
          <w:szCs w:val="22"/>
          <w:lang w:val="es-ES"/>
        </w:rPr>
        <w:t>79755672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D152FD8" w:rsidR="00065F9C" w:rsidRPr="00DD7AEB" w:rsidRDefault="0064009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0D945EA" wp14:editId="35E7DD8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216D4" w14:textId="77777777" w:rsidR="00917B5C" w:rsidRDefault="00917B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616622" w14:textId="77777777" w:rsidR="00917B5C" w:rsidRDefault="00917B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64567" w14:textId="77777777" w:rsidR="00917B5C" w:rsidRDefault="00917B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6A75A" w14:textId="77777777" w:rsidR="00917B5C" w:rsidRDefault="00917B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17D63" w14:textId="77777777" w:rsidR="00917B5C" w:rsidRDefault="00917B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0091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17B5C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72F8BF9-B3E3-40CF-A756-60FC20ED9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