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6B25B" w14:textId="77777777" w:rsidR="00FB67D7" w:rsidRDefault="00FB67D7" w:rsidP="00393FF2">
      <w:pPr>
        <w:autoSpaceDE w:val="0"/>
        <w:autoSpaceDN w:val="0"/>
        <w:adjustRightInd w:val="0"/>
        <w:rPr>
          <w:rFonts w:ascii="Arial" w:hAnsi="Arial" w:cs="Arial"/>
          <w:b/>
          <w:sz w:val="20"/>
          <w:szCs w:val="21"/>
        </w:rPr>
      </w:pPr>
    </w:p>
    <w:p w14:paraId="58AA68BD" w14:textId="3A078283" w:rsidR="006B13CA" w:rsidRPr="00F465B7" w:rsidRDefault="00F01466" w:rsidP="00955F51">
      <w:pPr>
        <w:autoSpaceDE w:val="0"/>
        <w:autoSpaceDN w:val="0"/>
        <w:adjustRightInd w:val="0"/>
        <w:jc w:val="center"/>
        <w:rPr>
          <w:rFonts w:ascii="Arial" w:hAnsi="Arial" w:cs="Arial"/>
          <w:b/>
          <w:sz w:val="20"/>
          <w:szCs w:val="21"/>
        </w:rPr>
      </w:pPr>
      <w:r w:rsidRPr="00F465B7">
        <w:rPr>
          <w:rFonts w:ascii="Arial" w:hAnsi="Arial" w:cs="Arial"/>
          <w:b/>
          <w:sz w:val="20"/>
          <w:szCs w:val="21"/>
        </w:rPr>
        <w:t>ANEXO No</w:t>
      </w:r>
      <w:r w:rsidR="0098477E" w:rsidRPr="00F465B7">
        <w:rPr>
          <w:rFonts w:ascii="Arial" w:hAnsi="Arial" w:cs="Arial"/>
          <w:b/>
          <w:sz w:val="20"/>
          <w:szCs w:val="21"/>
        </w:rPr>
        <w:t>.</w:t>
      </w:r>
      <w:r w:rsidRPr="00F465B7">
        <w:rPr>
          <w:rFonts w:ascii="Arial" w:hAnsi="Arial" w:cs="Arial"/>
          <w:b/>
          <w:sz w:val="20"/>
          <w:szCs w:val="21"/>
        </w:rPr>
        <w:t xml:space="preserve"> 1</w:t>
      </w:r>
      <w:r w:rsidR="00205B11">
        <w:rPr>
          <w:rFonts w:ascii="Arial" w:hAnsi="Arial" w:cs="Arial"/>
          <w:b/>
          <w:sz w:val="20"/>
          <w:szCs w:val="21"/>
        </w:rPr>
        <w:t xml:space="preserve"> </w:t>
      </w:r>
    </w:p>
    <w:p w14:paraId="1C810C8E" w14:textId="77777777" w:rsidR="0078077F" w:rsidRPr="00F465B7" w:rsidRDefault="00FD7852" w:rsidP="0078077F">
      <w:pPr>
        <w:autoSpaceDE w:val="0"/>
        <w:autoSpaceDN w:val="0"/>
        <w:adjustRightInd w:val="0"/>
        <w:jc w:val="center"/>
        <w:rPr>
          <w:rFonts w:ascii="Arial" w:hAnsi="Arial" w:cs="Arial"/>
          <w:b/>
          <w:sz w:val="20"/>
          <w:szCs w:val="20"/>
        </w:rPr>
      </w:pPr>
      <w:r>
        <w:rPr>
          <w:rFonts w:ascii="Arial" w:hAnsi="Arial" w:cs="Arial"/>
          <w:b/>
          <w:noProof/>
          <w:sz w:val="20"/>
          <w:szCs w:val="20"/>
          <w:lang w:val="es-CO" w:eastAsia="es-CO"/>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77777777" w:rsidR="009D3054" w:rsidRPr="002B64A0" w:rsidRDefault="009D305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9D3054" w:rsidRPr="00EC128C" w:rsidRDefault="009D3054"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0AFAFDB" w14:textId="77777777" w:rsidR="009D3054" w:rsidRPr="002B64A0" w:rsidRDefault="009D305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9D3054" w:rsidRPr="00EC128C" w:rsidRDefault="009D3054" w:rsidP="0078077F">
                      <w:pPr>
                        <w:jc w:val="center"/>
                        <w:rPr>
                          <w:rFonts w:ascii="Arial" w:hAnsi="Arial" w:cs="Arial"/>
                          <w:b/>
                          <w:sz w:val="20"/>
                          <w:szCs w:val="21"/>
                        </w:rPr>
                      </w:pPr>
                    </w:p>
                  </w:txbxContent>
                </v:textbox>
              </v:shape>
            </w:pict>
          </mc:Fallback>
        </mc:AlternateContent>
      </w:r>
    </w:p>
    <w:p w14:paraId="1DCB5AA9" w14:textId="77777777" w:rsidR="0078077F" w:rsidRPr="00F465B7" w:rsidRDefault="0078077F" w:rsidP="0078077F">
      <w:pPr>
        <w:pStyle w:val="Prrafodelista"/>
        <w:tabs>
          <w:tab w:val="left" w:pos="240"/>
        </w:tabs>
        <w:ind w:left="0"/>
        <w:jc w:val="center"/>
        <w:rPr>
          <w:rFonts w:ascii="Arial" w:hAnsi="Arial" w:cs="Arial"/>
          <w:b/>
          <w:sz w:val="20"/>
          <w:szCs w:val="20"/>
        </w:rPr>
      </w:pPr>
    </w:p>
    <w:p w14:paraId="1D61CC47" w14:textId="77777777" w:rsidR="006B13CA" w:rsidRPr="00F465B7" w:rsidRDefault="006B13CA" w:rsidP="006B13CA">
      <w:pPr>
        <w:rPr>
          <w:rFonts w:ascii="Arial" w:hAnsi="Arial" w:cs="Arial"/>
          <w:sz w:val="21"/>
          <w:szCs w:val="21"/>
        </w:rPr>
      </w:pPr>
    </w:p>
    <w:p w14:paraId="5B6DE8AB" w14:textId="77777777" w:rsidR="00A23D5A" w:rsidRPr="00F22B37" w:rsidRDefault="00A23D5A" w:rsidP="00A23D5A">
      <w:pPr>
        <w:spacing w:after="160" w:line="259" w:lineRule="auto"/>
        <w:jc w:val="center"/>
        <w:rPr>
          <w:rFonts w:ascii="Arial" w:eastAsia="Calibri" w:hAnsi="Arial" w:cs="Arial"/>
          <w:b/>
          <w:sz w:val="18"/>
          <w:szCs w:val="18"/>
          <w:lang w:eastAsia="en-US"/>
        </w:rPr>
      </w:pPr>
      <w:r w:rsidRPr="00F22B37">
        <w:rPr>
          <w:rFonts w:ascii="Arial" w:eastAsia="Calibri" w:hAnsi="Arial" w:cs="Arial"/>
          <w:b/>
          <w:sz w:val="18"/>
          <w:szCs w:val="18"/>
          <w:lang w:eastAsia="en-US"/>
        </w:rPr>
        <w:t>ESPECIFICACIONES TÉCNICAS DE VERIFICACIÓN Y DE OBLIGATORIO CUMPLIMIENTO</w:t>
      </w:r>
    </w:p>
    <w:p w14:paraId="2283C9AE" w14:textId="77777777" w:rsidR="00A23D5A" w:rsidRPr="00F22B37" w:rsidRDefault="00A23D5A" w:rsidP="00C43066">
      <w:pPr>
        <w:tabs>
          <w:tab w:val="left" w:pos="-1080"/>
          <w:tab w:val="left" w:pos="0"/>
        </w:tabs>
        <w:spacing w:after="160" w:line="259" w:lineRule="auto"/>
        <w:jc w:val="both"/>
        <w:rPr>
          <w:rFonts w:ascii="Arial" w:eastAsia="MS Mincho" w:hAnsi="Arial" w:cs="Arial"/>
          <w:b/>
          <w:sz w:val="18"/>
          <w:szCs w:val="18"/>
          <w:lang w:eastAsia="en-US"/>
        </w:rPr>
      </w:pPr>
      <w:r w:rsidRPr="00F22B37">
        <w:rPr>
          <w:rFonts w:ascii="Arial" w:eastAsia="MS Mincho" w:hAnsi="Arial" w:cs="Arial"/>
          <w:b/>
          <w:sz w:val="18"/>
          <w:szCs w:val="18"/>
          <w:lang w:eastAsia="en-US"/>
        </w:rPr>
        <w:t>NOTA INFORMATIVA:</w:t>
      </w:r>
    </w:p>
    <w:p w14:paraId="34DCDEB8" w14:textId="77777777" w:rsidR="00A23D5A" w:rsidRPr="00F22B37" w:rsidRDefault="00A23D5A" w:rsidP="00C43066">
      <w:pPr>
        <w:tabs>
          <w:tab w:val="left" w:pos="-1080"/>
          <w:tab w:val="left" w:pos="0"/>
        </w:tabs>
        <w:spacing w:after="160" w:line="259" w:lineRule="auto"/>
        <w:jc w:val="both"/>
        <w:rPr>
          <w:rFonts w:ascii="Arial" w:eastAsia="MS Mincho" w:hAnsi="Arial" w:cs="Arial"/>
          <w:sz w:val="18"/>
          <w:szCs w:val="18"/>
          <w:lang w:eastAsia="en-US"/>
        </w:rPr>
      </w:pPr>
      <w:r w:rsidRPr="00F22B37">
        <w:rPr>
          <w:rFonts w:ascii="Arial" w:eastAsia="MS Mincho" w:hAnsi="Arial" w:cs="Arial"/>
          <w:sz w:val="18"/>
          <w:szCs w:val="18"/>
          <w:lang w:eastAsia="en-U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7A978A5" w14:textId="042A1CE0" w:rsidR="00660586" w:rsidRPr="00FB67D7" w:rsidRDefault="00A23D5A" w:rsidP="00A23D5A">
      <w:pPr>
        <w:autoSpaceDE w:val="0"/>
        <w:autoSpaceDN w:val="0"/>
        <w:adjustRightInd w:val="0"/>
        <w:jc w:val="both"/>
        <w:rPr>
          <w:rFonts w:ascii="Arial" w:eastAsia="MS Mincho" w:hAnsi="Arial" w:cs="Arial"/>
          <w:sz w:val="18"/>
          <w:szCs w:val="18"/>
          <w:lang w:eastAsia="en-US"/>
        </w:rPr>
      </w:pPr>
      <w:r w:rsidRPr="00F22B37">
        <w:rPr>
          <w:rFonts w:ascii="Arial" w:eastAsia="MS Mincho" w:hAnsi="Arial" w:cs="Arial"/>
          <w:sz w:val="18"/>
          <w:szCs w:val="18"/>
          <w:lang w:eastAsia="en-US"/>
        </w:rPr>
        <w:t>ASÍ MISMO, EL OFERENTE DEBERÁ APORTAR LAS CERTIFICACIONES SOLICITADAS Y ESTABLECIDAS EN LAS CONDICIONES TÉCNICAS, LAS CUALES SERVIRÁN DE SOPORTE EN EL CUMPLIMIENTO DE LAS OBLIGACIONES DEL OBJETO QUE SE PRETENDE CONTRATAR</w:t>
      </w:r>
    </w:p>
    <w:p w14:paraId="5EA274AC" w14:textId="6C890726" w:rsidR="00A23D5A" w:rsidRDefault="00A23D5A" w:rsidP="00A23D5A">
      <w:pPr>
        <w:autoSpaceDE w:val="0"/>
        <w:autoSpaceDN w:val="0"/>
        <w:adjustRightInd w:val="0"/>
        <w:jc w:val="both"/>
        <w:rPr>
          <w:rFonts w:ascii="Arial" w:eastAsia="MS Mincho" w:hAnsi="Arial" w:cs="Arial"/>
          <w:sz w:val="18"/>
          <w:szCs w:val="18"/>
          <w:lang w:eastAsia="en-US"/>
        </w:rPr>
      </w:pPr>
    </w:p>
    <w:p w14:paraId="61510236" w14:textId="77777777" w:rsidR="0072125E" w:rsidRDefault="0072125E" w:rsidP="00A23D5A">
      <w:pPr>
        <w:autoSpaceDE w:val="0"/>
        <w:autoSpaceDN w:val="0"/>
        <w:adjustRightInd w:val="0"/>
        <w:jc w:val="both"/>
        <w:rPr>
          <w:rFonts w:ascii="Arial" w:eastAsia="MS Mincho" w:hAnsi="Arial" w:cs="Arial"/>
          <w:sz w:val="18"/>
          <w:szCs w:val="18"/>
          <w:lang w:eastAsia="en-US"/>
        </w:rPr>
      </w:pPr>
    </w:p>
    <w:tbl>
      <w:tblPr>
        <w:tblpPr w:leftFromText="141" w:rightFromText="141" w:vertAnchor="text" w:tblpX="-289"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513"/>
        <w:gridCol w:w="1134"/>
        <w:gridCol w:w="1134"/>
      </w:tblGrid>
      <w:tr w:rsidR="003D7B0C" w:rsidRPr="00142242" w14:paraId="64D484D7" w14:textId="77777777" w:rsidTr="00E0398C">
        <w:trPr>
          <w:trHeight w:val="267"/>
        </w:trPr>
        <w:tc>
          <w:tcPr>
            <w:tcW w:w="846" w:type="dxa"/>
            <w:vAlign w:val="center"/>
          </w:tcPr>
          <w:p w14:paraId="313CAB2A" w14:textId="77777777" w:rsidR="003D7B0C" w:rsidRPr="00142242" w:rsidRDefault="003D7B0C" w:rsidP="00E0398C">
            <w:pPr>
              <w:ind w:left="-118"/>
              <w:jc w:val="center"/>
              <w:rPr>
                <w:rFonts w:ascii="Arial" w:eastAsia="Calibri" w:hAnsi="Arial" w:cs="Arial"/>
                <w:b/>
                <w:sz w:val="20"/>
                <w:szCs w:val="20"/>
              </w:rPr>
            </w:pPr>
            <w:r w:rsidRPr="00142242">
              <w:rPr>
                <w:rFonts w:ascii="Arial" w:eastAsia="Calibri" w:hAnsi="Arial" w:cs="Arial"/>
                <w:b/>
                <w:sz w:val="20"/>
                <w:szCs w:val="20"/>
              </w:rPr>
              <w:t>ITEM</w:t>
            </w:r>
          </w:p>
        </w:tc>
        <w:tc>
          <w:tcPr>
            <w:tcW w:w="7513" w:type="dxa"/>
            <w:vAlign w:val="center"/>
          </w:tcPr>
          <w:p w14:paraId="7F7F44B1" w14:textId="77777777" w:rsidR="003D7B0C" w:rsidRPr="00142242" w:rsidRDefault="003D7B0C" w:rsidP="00E0398C">
            <w:pPr>
              <w:jc w:val="center"/>
              <w:rPr>
                <w:rFonts w:ascii="Arial" w:eastAsia="Calibri" w:hAnsi="Arial" w:cs="Arial"/>
                <w:b/>
                <w:sz w:val="20"/>
                <w:szCs w:val="20"/>
                <w:lang w:val="es-MX"/>
              </w:rPr>
            </w:pPr>
            <w:r w:rsidRPr="00142242">
              <w:rPr>
                <w:rFonts w:ascii="Arial" w:eastAsia="Calibri" w:hAnsi="Arial" w:cs="Arial"/>
                <w:b/>
                <w:sz w:val="20"/>
                <w:szCs w:val="20"/>
              </w:rPr>
              <w:t>CONDICIONES MÍNIMAS QUE DEBEN CUMPLIR LOS OFERENTES</w:t>
            </w:r>
          </w:p>
        </w:tc>
        <w:tc>
          <w:tcPr>
            <w:tcW w:w="1134" w:type="dxa"/>
          </w:tcPr>
          <w:p w14:paraId="507B43B8" w14:textId="77777777" w:rsidR="003D7B0C" w:rsidRPr="00142242" w:rsidRDefault="003D7B0C" w:rsidP="00E0398C">
            <w:pPr>
              <w:jc w:val="center"/>
              <w:rPr>
                <w:rFonts w:ascii="Arial" w:eastAsia="Calibri" w:hAnsi="Arial" w:cs="Arial"/>
                <w:b/>
                <w:sz w:val="20"/>
                <w:szCs w:val="20"/>
              </w:rPr>
            </w:pPr>
            <w:r w:rsidRPr="00142242">
              <w:rPr>
                <w:rFonts w:ascii="Arial" w:eastAsia="Calibri" w:hAnsi="Arial" w:cs="Arial"/>
                <w:b/>
                <w:sz w:val="20"/>
                <w:szCs w:val="20"/>
              </w:rPr>
              <w:t>CUMPLE</w:t>
            </w:r>
          </w:p>
        </w:tc>
        <w:tc>
          <w:tcPr>
            <w:tcW w:w="1134" w:type="dxa"/>
          </w:tcPr>
          <w:p w14:paraId="23E1C8C8" w14:textId="77777777" w:rsidR="003D7B0C" w:rsidRPr="00142242" w:rsidRDefault="003D7B0C" w:rsidP="00E0398C">
            <w:pPr>
              <w:jc w:val="center"/>
              <w:rPr>
                <w:rFonts w:ascii="Arial" w:eastAsia="Calibri" w:hAnsi="Arial" w:cs="Arial"/>
                <w:b/>
                <w:sz w:val="20"/>
                <w:szCs w:val="20"/>
              </w:rPr>
            </w:pPr>
            <w:r w:rsidRPr="00142242">
              <w:rPr>
                <w:rFonts w:ascii="Arial" w:eastAsia="Calibri" w:hAnsi="Arial" w:cs="Arial"/>
                <w:b/>
                <w:sz w:val="20"/>
                <w:szCs w:val="20"/>
              </w:rPr>
              <w:t xml:space="preserve">NO </w:t>
            </w:r>
          </w:p>
          <w:p w14:paraId="27E05974" w14:textId="77777777" w:rsidR="003D7B0C" w:rsidRPr="00142242" w:rsidRDefault="003D7B0C" w:rsidP="00E0398C">
            <w:pPr>
              <w:jc w:val="center"/>
              <w:rPr>
                <w:rFonts w:ascii="Arial" w:eastAsia="Calibri" w:hAnsi="Arial" w:cs="Arial"/>
                <w:b/>
                <w:sz w:val="20"/>
                <w:szCs w:val="20"/>
              </w:rPr>
            </w:pPr>
            <w:r w:rsidRPr="00142242">
              <w:rPr>
                <w:rFonts w:ascii="Arial" w:eastAsia="Calibri" w:hAnsi="Arial" w:cs="Arial"/>
                <w:b/>
                <w:sz w:val="20"/>
                <w:szCs w:val="20"/>
              </w:rPr>
              <w:t>CUMPLE</w:t>
            </w:r>
          </w:p>
        </w:tc>
      </w:tr>
      <w:tr w:rsidR="003D7B0C" w:rsidRPr="00142242" w14:paraId="1C36C33C" w14:textId="77777777" w:rsidTr="00E0398C">
        <w:trPr>
          <w:trHeight w:val="22"/>
        </w:trPr>
        <w:tc>
          <w:tcPr>
            <w:tcW w:w="846" w:type="dxa"/>
            <w:vAlign w:val="center"/>
          </w:tcPr>
          <w:p w14:paraId="47F913CE" w14:textId="77777777" w:rsidR="003D7B0C" w:rsidRPr="00142242" w:rsidRDefault="003D7B0C" w:rsidP="00E0398C">
            <w:pPr>
              <w:jc w:val="center"/>
              <w:rPr>
                <w:rFonts w:ascii="Arial" w:eastAsia="Calibri" w:hAnsi="Arial" w:cs="Arial"/>
                <w:b/>
                <w:sz w:val="20"/>
                <w:szCs w:val="20"/>
              </w:rPr>
            </w:pPr>
            <w:r w:rsidRPr="00142242">
              <w:rPr>
                <w:rFonts w:ascii="Arial" w:hAnsi="Arial" w:cs="Arial"/>
                <w:b/>
                <w:sz w:val="20"/>
                <w:szCs w:val="20"/>
              </w:rPr>
              <w:t>01</w:t>
            </w:r>
          </w:p>
        </w:tc>
        <w:tc>
          <w:tcPr>
            <w:tcW w:w="7513" w:type="dxa"/>
            <w:vAlign w:val="center"/>
          </w:tcPr>
          <w:p w14:paraId="3979AEA9" w14:textId="77777777" w:rsidR="003D7B0C" w:rsidRDefault="003D7B0C" w:rsidP="00E0398C">
            <w:pPr>
              <w:jc w:val="both"/>
              <w:rPr>
                <w:rFonts w:ascii="Arial" w:hAnsi="Arial" w:cs="Arial"/>
                <w:sz w:val="20"/>
                <w:szCs w:val="16"/>
                <w:lang w:eastAsia="es-CO"/>
              </w:rPr>
            </w:pPr>
            <w:r w:rsidRPr="008477FE">
              <w:rPr>
                <w:rFonts w:ascii="Arial" w:hAnsi="Arial" w:cs="Arial"/>
                <w:b/>
                <w:sz w:val="20"/>
                <w:szCs w:val="16"/>
                <w:lang w:eastAsia="es-CO"/>
              </w:rPr>
              <w:t xml:space="preserve">EXPERIENCIA DEL PROPONENTE </w:t>
            </w:r>
            <w:r w:rsidRPr="008477FE">
              <w:rPr>
                <w:rFonts w:ascii="Arial" w:hAnsi="Arial" w:cs="Arial"/>
                <w:sz w:val="20"/>
                <w:szCs w:val="16"/>
              </w:rPr>
              <w:t xml:space="preserve">El oferente </w:t>
            </w:r>
            <w:r w:rsidRPr="008477FE">
              <w:rPr>
                <w:rFonts w:ascii="Arial" w:hAnsi="Arial" w:cs="Arial"/>
                <w:sz w:val="20"/>
                <w:szCs w:val="16"/>
                <w:lang w:eastAsia="es-CO"/>
              </w:rPr>
              <w:t xml:space="preserve">deberá acreditar la experiencia a través de </w:t>
            </w:r>
            <w:r w:rsidRPr="008477FE">
              <w:rPr>
                <w:rFonts w:ascii="Arial" w:hAnsi="Arial" w:cs="Arial"/>
                <w:b/>
                <w:sz w:val="20"/>
                <w:szCs w:val="16"/>
                <w:lang w:eastAsia="es-CO"/>
              </w:rPr>
              <w:t>certificaciones</w:t>
            </w:r>
            <w:r w:rsidRPr="008477FE">
              <w:rPr>
                <w:rFonts w:ascii="Arial" w:hAnsi="Arial" w:cs="Arial"/>
                <w:sz w:val="20"/>
                <w:szCs w:val="16"/>
                <w:lang w:eastAsia="es-CO"/>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0C2E67A8" w14:textId="77777777" w:rsidR="003D7B0C" w:rsidRPr="008477FE" w:rsidRDefault="003D7B0C" w:rsidP="00E0398C">
            <w:pPr>
              <w:jc w:val="both"/>
              <w:rPr>
                <w:rFonts w:ascii="Arial" w:hAnsi="Arial" w:cs="Arial"/>
                <w:sz w:val="20"/>
                <w:szCs w:val="16"/>
                <w:lang w:eastAsia="es-CO"/>
              </w:rPr>
            </w:pPr>
          </w:p>
          <w:p w14:paraId="6B4B5ED6" w14:textId="77777777" w:rsidR="003D7B0C" w:rsidRDefault="003D7B0C" w:rsidP="00E0398C">
            <w:pPr>
              <w:shd w:val="clear" w:color="auto" w:fill="FFFFFF"/>
              <w:jc w:val="both"/>
              <w:textAlignment w:val="baseline"/>
              <w:rPr>
                <w:rFonts w:ascii="Arial" w:hAnsi="Arial" w:cs="Arial"/>
                <w:sz w:val="20"/>
                <w:szCs w:val="16"/>
                <w:lang w:eastAsia="es-CO"/>
              </w:rPr>
            </w:pPr>
            <w:r w:rsidRPr="008477FE">
              <w:rPr>
                <w:rFonts w:ascii="Arial" w:hAnsi="Arial" w:cs="Arial"/>
                <w:sz w:val="20"/>
                <w:szCs w:val="16"/>
                <w:lang w:eastAsia="es-CO"/>
              </w:rPr>
              <w:t>Dichas certificaciones deben contener como mínimo la siguiente información: nombre del contratante, objeto del contrato, número del contrato, valor del contrato, plazo, fechas de inicio y finalización, nombre del oferente (oferente).</w:t>
            </w:r>
          </w:p>
          <w:p w14:paraId="45822A88" w14:textId="77777777" w:rsidR="003D7B0C" w:rsidRPr="008477FE" w:rsidRDefault="003D7B0C" w:rsidP="00E0398C">
            <w:pPr>
              <w:shd w:val="clear" w:color="auto" w:fill="FFFFFF"/>
              <w:jc w:val="both"/>
              <w:textAlignment w:val="baseline"/>
              <w:rPr>
                <w:rFonts w:ascii="Arial" w:hAnsi="Arial" w:cs="Arial"/>
                <w:sz w:val="20"/>
                <w:szCs w:val="16"/>
                <w:lang w:eastAsia="es-CO"/>
              </w:rPr>
            </w:pPr>
          </w:p>
          <w:p w14:paraId="2DA687BD" w14:textId="77777777" w:rsidR="003D7B0C" w:rsidRDefault="003D7B0C" w:rsidP="00E0398C">
            <w:pPr>
              <w:shd w:val="clear" w:color="auto" w:fill="FFFFFF"/>
              <w:jc w:val="both"/>
              <w:textAlignment w:val="baseline"/>
              <w:rPr>
                <w:rFonts w:ascii="Arial" w:hAnsi="Arial" w:cs="Arial"/>
                <w:sz w:val="20"/>
                <w:szCs w:val="16"/>
                <w:lang w:eastAsia="es-CO"/>
              </w:rPr>
            </w:pPr>
            <w:r w:rsidRPr="008477FE">
              <w:rPr>
                <w:rFonts w:ascii="Arial" w:hAnsi="Arial" w:cs="Arial"/>
                <w:sz w:val="20"/>
                <w:szCs w:val="16"/>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8B21973" w14:textId="77777777" w:rsidR="003D7B0C" w:rsidRPr="008477FE" w:rsidRDefault="003D7B0C" w:rsidP="00E0398C">
            <w:pPr>
              <w:shd w:val="clear" w:color="auto" w:fill="FFFFFF"/>
              <w:jc w:val="both"/>
              <w:textAlignment w:val="baseline"/>
              <w:rPr>
                <w:rFonts w:ascii="Arial" w:hAnsi="Arial" w:cs="Arial"/>
                <w:sz w:val="20"/>
                <w:szCs w:val="16"/>
                <w:lang w:eastAsia="es-CO"/>
              </w:rPr>
            </w:pPr>
          </w:p>
          <w:p w14:paraId="13874F09" w14:textId="77777777" w:rsidR="003D7B0C" w:rsidRPr="004B6784" w:rsidRDefault="003D7B0C" w:rsidP="00E0398C">
            <w:pPr>
              <w:jc w:val="both"/>
              <w:rPr>
                <w:rFonts w:ascii="Arial" w:eastAsia="Calibri" w:hAnsi="Arial" w:cs="Arial"/>
                <w:b/>
                <w:sz w:val="20"/>
                <w:szCs w:val="20"/>
                <w:lang w:val="es-CO"/>
              </w:rPr>
            </w:pPr>
            <w:r w:rsidRPr="008477FE">
              <w:rPr>
                <w:rFonts w:ascii="Arial" w:hAnsi="Arial" w:cs="Arial"/>
                <w:sz w:val="20"/>
                <w:szCs w:val="16"/>
              </w:rPr>
              <w:t> </w:t>
            </w:r>
            <w:r w:rsidRPr="008477FE">
              <w:rPr>
                <w:rFonts w:ascii="Arial" w:hAnsi="Arial" w:cs="Arial"/>
                <w:b/>
                <w:bCs/>
                <w:sz w:val="20"/>
                <w:szCs w:val="16"/>
              </w:rPr>
              <w:t>NOTA 1</w:t>
            </w:r>
            <w:r w:rsidRPr="008477FE">
              <w:rPr>
                <w:rFonts w:ascii="Arial" w:hAnsi="Arial" w:cs="Arial"/>
                <w:sz w:val="20"/>
                <w:szCs w:val="16"/>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8477FE">
              <w:rPr>
                <w:rFonts w:ascii="Arial" w:hAnsi="Arial" w:cs="Arial"/>
                <w:b/>
                <w:bCs/>
                <w:sz w:val="20"/>
                <w:szCs w:val="16"/>
              </w:rPr>
              <w:t>Decreto 019 de 2012.</w:t>
            </w:r>
          </w:p>
        </w:tc>
        <w:tc>
          <w:tcPr>
            <w:tcW w:w="1134" w:type="dxa"/>
          </w:tcPr>
          <w:p w14:paraId="48EFC238" w14:textId="77777777" w:rsidR="003D7B0C" w:rsidRPr="00142242" w:rsidRDefault="003D7B0C" w:rsidP="00E0398C">
            <w:pPr>
              <w:jc w:val="both"/>
              <w:rPr>
                <w:rFonts w:ascii="Arial" w:eastAsia="Calibri" w:hAnsi="Arial" w:cs="Arial"/>
                <w:sz w:val="20"/>
                <w:szCs w:val="20"/>
                <w:lang w:val="es-CO"/>
              </w:rPr>
            </w:pPr>
          </w:p>
        </w:tc>
        <w:tc>
          <w:tcPr>
            <w:tcW w:w="1134" w:type="dxa"/>
          </w:tcPr>
          <w:p w14:paraId="30FAAFCB" w14:textId="77777777" w:rsidR="003D7B0C" w:rsidRPr="00142242" w:rsidRDefault="003D7B0C" w:rsidP="00E0398C">
            <w:pPr>
              <w:jc w:val="both"/>
              <w:rPr>
                <w:rFonts w:ascii="Arial" w:eastAsia="Calibri" w:hAnsi="Arial" w:cs="Arial"/>
                <w:sz w:val="20"/>
                <w:szCs w:val="20"/>
                <w:lang w:val="es-CO"/>
              </w:rPr>
            </w:pPr>
          </w:p>
        </w:tc>
      </w:tr>
      <w:tr w:rsidR="003D7B0C" w:rsidRPr="00142242" w14:paraId="22737802" w14:textId="77777777" w:rsidTr="00E0398C">
        <w:trPr>
          <w:trHeight w:val="720"/>
        </w:trPr>
        <w:tc>
          <w:tcPr>
            <w:tcW w:w="846" w:type="dxa"/>
            <w:vAlign w:val="center"/>
          </w:tcPr>
          <w:p w14:paraId="7BEC8905" w14:textId="77777777" w:rsidR="003D7B0C" w:rsidRPr="00142242" w:rsidRDefault="003D7B0C" w:rsidP="00E0398C">
            <w:pPr>
              <w:jc w:val="center"/>
              <w:rPr>
                <w:rFonts w:ascii="Arial" w:hAnsi="Arial" w:cs="Arial"/>
                <w:b/>
                <w:bCs/>
                <w:sz w:val="20"/>
                <w:szCs w:val="20"/>
              </w:rPr>
            </w:pPr>
            <w:r w:rsidRPr="00142242">
              <w:rPr>
                <w:rFonts w:ascii="Arial" w:hAnsi="Arial" w:cs="Arial"/>
                <w:b/>
                <w:bCs/>
                <w:sz w:val="20"/>
                <w:szCs w:val="20"/>
              </w:rPr>
              <w:t>02</w:t>
            </w:r>
          </w:p>
        </w:tc>
        <w:tc>
          <w:tcPr>
            <w:tcW w:w="7513" w:type="dxa"/>
          </w:tcPr>
          <w:p w14:paraId="3C5175CF" w14:textId="77777777" w:rsidR="003D7B0C" w:rsidRPr="007304F7" w:rsidRDefault="003D7B0C" w:rsidP="00E0398C">
            <w:pPr>
              <w:tabs>
                <w:tab w:val="left" w:pos="1260"/>
              </w:tabs>
              <w:jc w:val="both"/>
              <w:rPr>
                <w:rFonts w:ascii="Arial" w:hAnsi="Arial" w:cs="Arial"/>
                <w:sz w:val="16"/>
                <w:szCs w:val="16"/>
              </w:rPr>
            </w:pPr>
            <w:r w:rsidRPr="007304F7">
              <w:rPr>
                <w:rFonts w:ascii="Arial" w:hAnsi="Arial" w:cs="Arial"/>
                <w:sz w:val="16"/>
                <w:szCs w:val="16"/>
              </w:rPr>
              <w:t>El contratista acreditará la idoneidad del recurso humano profesional en cada área de trabajo:</w:t>
            </w:r>
          </w:p>
          <w:p w14:paraId="1C215CBE" w14:textId="77777777" w:rsidR="003D7B0C" w:rsidRPr="00556641" w:rsidRDefault="003D7B0C" w:rsidP="00E0398C">
            <w:pPr>
              <w:pStyle w:val="Sinespaciado1"/>
              <w:jc w:val="both"/>
              <w:rPr>
                <w:rFonts w:ascii="Arial" w:hAnsi="Arial" w:cs="Arial"/>
                <w:sz w:val="20"/>
                <w:szCs w:val="16"/>
              </w:rPr>
            </w:pPr>
          </w:p>
          <w:p w14:paraId="46EFB6FF" w14:textId="77777777" w:rsidR="003D7B0C" w:rsidRPr="00556641" w:rsidRDefault="003D7B0C" w:rsidP="00E0398C">
            <w:pPr>
              <w:tabs>
                <w:tab w:val="left" w:pos="1260"/>
              </w:tabs>
              <w:jc w:val="both"/>
              <w:rPr>
                <w:rFonts w:ascii="Arial" w:hAnsi="Arial" w:cs="Arial"/>
                <w:b/>
                <w:sz w:val="20"/>
                <w:szCs w:val="16"/>
              </w:rPr>
            </w:pPr>
            <w:r w:rsidRPr="00556641">
              <w:rPr>
                <w:rFonts w:ascii="Arial" w:hAnsi="Arial" w:cs="Arial"/>
                <w:b/>
                <w:sz w:val="20"/>
                <w:szCs w:val="16"/>
              </w:rPr>
              <w:t>OFERTAR EL RECURSO HUMANO: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39"/>
              <w:gridCol w:w="1164"/>
              <w:gridCol w:w="1603"/>
              <w:gridCol w:w="1781"/>
            </w:tblGrid>
            <w:tr w:rsidR="003D7B0C" w:rsidRPr="00B860A1" w14:paraId="3EBE826D" w14:textId="77777777" w:rsidTr="00E0398C">
              <w:trPr>
                <w:trHeight w:val="846"/>
              </w:trPr>
              <w:tc>
                <w:tcPr>
                  <w:tcW w:w="1879" w:type="pct"/>
                  <w:noWrap/>
                  <w:vAlign w:val="center"/>
                </w:tcPr>
                <w:p w14:paraId="754C2389"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b/>
                      <w:sz w:val="16"/>
                      <w:szCs w:val="16"/>
                      <w:lang w:eastAsia="es-CO"/>
                    </w:rPr>
                    <w:t>RECURSO HUMANO MÍNIMO</w:t>
                  </w:r>
                </w:p>
              </w:tc>
              <w:tc>
                <w:tcPr>
                  <w:tcW w:w="799" w:type="pct"/>
                  <w:vAlign w:val="center"/>
                </w:tcPr>
                <w:p w14:paraId="04FC22E1"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b/>
                      <w:bCs/>
                      <w:sz w:val="16"/>
                      <w:szCs w:val="16"/>
                      <w:lang w:eastAsia="es-CO"/>
                    </w:rPr>
                    <w:t>CANTIDAD</w:t>
                  </w:r>
                </w:p>
              </w:tc>
              <w:tc>
                <w:tcPr>
                  <w:tcW w:w="1100" w:type="pct"/>
                  <w:vAlign w:val="center"/>
                </w:tcPr>
                <w:p w14:paraId="57D2B8A0"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b/>
                      <w:bCs/>
                      <w:sz w:val="16"/>
                      <w:szCs w:val="16"/>
                      <w:lang w:eastAsia="es-CO"/>
                    </w:rPr>
                    <w:t>NOMBRE Y APELLIDO</w:t>
                  </w:r>
                </w:p>
              </w:tc>
              <w:tc>
                <w:tcPr>
                  <w:tcW w:w="1223" w:type="pct"/>
                  <w:vAlign w:val="center"/>
                </w:tcPr>
                <w:p w14:paraId="4A01B661"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b/>
                      <w:bCs/>
                      <w:sz w:val="16"/>
                      <w:szCs w:val="16"/>
                      <w:lang w:eastAsia="es-CO"/>
                    </w:rPr>
                    <w:t>No. IDENTIFICACIÓN</w:t>
                  </w:r>
                </w:p>
              </w:tc>
            </w:tr>
            <w:tr w:rsidR="003D7B0C" w:rsidRPr="00B860A1" w14:paraId="414CD8E9" w14:textId="77777777" w:rsidTr="00E0398C">
              <w:trPr>
                <w:trHeight w:val="20"/>
              </w:trPr>
              <w:tc>
                <w:tcPr>
                  <w:tcW w:w="1879" w:type="pct"/>
                  <w:noWrap/>
                </w:tcPr>
                <w:p w14:paraId="2D9E6B9C"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sz w:val="16"/>
                      <w:szCs w:val="16"/>
                    </w:rPr>
                    <w:t>MEDICINA ESPECIALIZADA EN CARDIÓLOGIA ADULTO</w:t>
                  </w:r>
                </w:p>
              </w:tc>
              <w:tc>
                <w:tcPr>
                  <w:tcW w:w="799" w:type="pct"/>
                  <w:vAlign w:val="center"/>
                </w:tcPr>
                <w:p w14:paraId="31931B9C"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sz w:val="16"/>
                      <w:szCs w:val="16"/>
                    </w:rPr>
                    <w:t>2</w:t>
                  </w:r>
                </w:p>
              </w:tc>
              <w:tc>
                <w:tcPr>
                  <w:tcW w:w="1100" w:type="pct"/>
                  <w:vAlign w:val="center"/>
                </w:tcPr>
                <w:p w14:paraId="739704A3"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0399E0AC"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672EBD0E" w14:textId="77777777" w:rsidTr="00E0398C">
              <w:trPr>
                <w:trHeight w:val="20"/>
              </w:trPr>
              <w:tc>
                <w:tcPr>
                  <w:tcW w:w="1879" w:type="pct"/>
                  <w:noWrap/>
                </w:tcPr>
                <w:p w14:paraId="3C2A45DA"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sz w:val="16"/>
                      <w:szCs w:val="16"/>
                    </w:rPr>
                    <w:t>MEDICINA ESPECIALIZADA EN CARDIOLOGIA PEDIATRIACA,</w:t>
                  </w:r>
                </w:p>
              </w:tc>
              <w:tc>
                <w:tcPr>
                  <w:tcW w:w="799" w:type="pct"/>
                  <w:vAlign w:val="center"/>
                </w:tcPr>
                <w:p w14:paraId="3CC6828E"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sz w:val="16"/>
                      <w:szCs w:val="16"/>
                    </w:rPr>
                    <w:t>1</w:t>
                  </w:r>
                </w:p>
              </w:tc>
              <w:tc>
                <w:tcPr>
                  <w:tcW w:w="1100" w:type="pct"/>
                  <w:vAlign w:val="center"/>
                </w:tcPr>
                <w:p w14:paraId="268B4A91"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48B8735E"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374E54A6" w14:textId="77777777" w:rsidTr="00E0398C">
              <w:trPr>
                <w:trHeight w:val="20"/>
              </w:trPr>
              <w:tc>
                <w:tcPr>
                  <w:tcW w:w="1879" w:type="pct"/>
                  <w:noWrap/>
                </w:tcPr>
                <w:p w14:paraId="0717AF1C"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sz w:val="16"/>
                      <w:szCs w:val="16"/>
                    </w:rPr>
                    <w:lastRenderedPageBreak/>
                    <w:t>MEDICINA ESPECIALIZADA EN ELECTROFISIOLOGIA</w:t>
                  </w:r>
                </w:p>
              </w:tc>
              <w:tc>
                <w:tcPr>
                  <w:tcW w:w="799" w:type="pct"/>
                  <w:vAlign w:val="center"/>
                </w:tcPr>
                <w:p w14:paraId="32A583AA"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sz w:val="16"/>
                      <w:szCs w:val="16"/>
                    </w:rPr>
                    <w:t>1</w:t>
                  </w:r>
                </w:p>
              </w:tc>
              <w:tc>
                <w:tcPr>
                  <w:tcW w:w="1100" w:type="pct"/>
                  <w:vAlign w:val="center"/>
                </w:tcPr>
                <w:p w14:paraId="12B8D6F8"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581BA323"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6EF5A91A" w14:textId="77777777" w:rsidTr="00E0398C">
              <w:trPr>
                <w:trHeight w:val="20"/>
              </w:trPr>
              <w:tc>
                <w:tcPr>
                  <w:tcW w:w="1879" w:type="pct"/>
                  <w:noWrap/>
                </w:tcPr>
                <w:p w14:paraId="53124376"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sz w:val="16"/>
                      <w:szCs w:val="16"/>
                    </w:rPr>
                    <w:t>MEDICINA ESPECIALIZADA EN CIRUGIA VASCULAR</w:t>
                  </w:r>
                </w:p>
              </w:tc>
              <w:tc>
                <w:tcPr>
                  <w:tcW w:w="799" w:type="pct"/>
                  <w:vAlign w:val="center"/>
                </w:tcPr>
                <w:p w14:paraId="7EB2F9ED"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sz w:val="16"/>
                      <w:szCs w:val="16"/>
                    </w:rPr>
                    <w:t>1</w:t>
                  </w:r>
                </w:p>
              </w:tc>
              <w:tc>
                <w:tcPr>
                  <w:tcW w:w="1100" w:type="pct"/>
                  <w:vAlign w:val="center"/>
                </w:tcPr>
                <w:p w14:paraId="332B072A"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14BE98B9"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0C85C1B5" w14:textId="77777777" w:rsidTr="00E0398C">
              <w:trPr>
                <w:trHeight w:val="20"/>
              </w:trPr>
              <w:tc>
                <w:tcPr>
                  <w:tcW w:w="1879" w:type="pct"/>
                  <w:noWrap/>
                </w:tcPr>
                <w:p w14:paraId="6165379D" w14:textId="77777777" w:rsidR="003D7B0C" w:rsidRPr="00B860A1" w:rsidRDefault="003D7B0C" w:rsidP="00393FF2">
                  <w:pPr>
                    <w:framePr w:hSpace="141" w:wrap="around" w:vAnchor="text" w:hAnchor="text" w:x="-289" w:y="1"/>
                    <w:suppressOverlap/>
                    <w:rPr>
                      <w:rFonts w:ascii="Arial" w:hAnsi="Arial" w:cs="Arial"/>
                      <w:b/>
                      <w:sz w:val="16"/>
                      <w:szCs w:val="16"/>
                      <w:lang w:eastAsia="es-CO"/>
                    </w:rPr>
                  </w:pPr>
                  <w:r w:rsidRPr="00B860A1">
                    <w:rPr>
                      <w:rFonts w:ascii="Arial" w:hAnsi="Arial" w:cs="Arial"/>
                      <w:sz w:val="16"/>
                      <w:szCs w:val="16"/>
                    </w:rPr>
                    <w:t>MEDICINA ESPECIALIZADA EN CIRUGIA CARDIOVASCULAR</w:t>
                  </w:r>
                </w:p>
              </w:tc>
              <w:tc>
                <w:tcPr>
                  <w:tcW w:w="799" w:type="pct"/>
                  <w:vAlign w:val="center"/>
                </w:tcPr>
                <w:p w14:paraId="031374E7"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r w:rsidRPr="00B860A1">
                    <w:rPr>
                      <w:rFonts w:ascii="Arial" w:hAnsi="Arial" w:cs="Arial"/>
                      <w:sz w:val="16"/>
                      <w:szCs w:val="16"/>
                    </w:rPr>
                    <w:t>1</w:t>
                  </w:r>
                </w:p>
              </w:tc>
              <w:tc>
                <w:tcPr>
                  <w:tcW w:w="1100" w:type="pct"/>
                  <w:vAlign w:val="center"/>
                </w:tcPr>
                <w:p w14:paraId="1C7886DB"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56DA373B"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62E7F14B" w14:textId="77777777" w:rsidTr="00E0398C">
              <w:trPr>
                <w:trHeight w:val="415"/>
              </w:trPr>
              <w:tc>
                <w:tcPr>
                  <w:tcW w:w="1879" w:type="pct"/>
                  <w:shd w:val="clear" w:color="000000" w:fill="FFFFFF"/>
                  <w:noWrap/>
                  <w:vAlign w:val="center"/>
                </w:tcPr>
                <w:p w14:paraId="0264E61E" w14:textId="77777777" w:rsidR="003D7B0C" w:rsidRPr="00B860A1" w:rsidRDefault="003D7B0C" w:rsidP="00393FF2">
                  <w:pPr>
                    <w:framePr w:hSpace="141" w:wrap="around" w:vAnchor="text" w:hAnchor="text" w:x="-289" w:y="1"/>
                    <w:suppressOverlap/>
                    <w:rPr>
                      <w:rFonts w:ascii="Arial" w:hAnsi="Arial" w:cs="Arial"/>
                      <w:color w:val="000000"/>
                      <w:sz w:val="16"/>
                      <w:szCs w:val="16"/>
                    </w:rPr>
                  </w:pPr>
                  <w:r w:rsidRPr="00B860A1">
                    <w:rPr>
                      <w:rFonts w:ascii="Arial" w:hAnsi="Arial" w:cs="Arial"/>
                      <w:sz w:val="16"/>
                      <w:szCs w:val="16"/>
                    </w:rPr>
                    <w:t xml:space="preserve">MEDICINA ESPECIALIZADA EN ANESTESIOLOGÍA </w:t>
                  </w:r>
                </w:p>
              </w:tc>
              <w:tc>
                <w:tcPr>
                  <w:tcW w:w="799" w:type="pct"/>
                  <w:vAlign w:val="center"/>
                </w:tcPr>
                <w:p w14:paraId="73DCCA90"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7853E2F5"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4536D075"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4C8EB1AC" w14:textId="77777777" w:rsidTr="00E0398C">
              <w:trPr>
                <w:trHeight w:val="344"/>
              </w:trPr>
              <w:tc>
                <w:tcPr>
                  <w:tcW w:w="1879" w:type="pct"/>
                  <w:shd w:val="clear" w:color="000000" w:fill="FFFFFF"/>
                  <w:noWrap/>
                  <w:vAlign w:val="center"/>
                </w:tcPr>
                <w:p w14:paraId="7720AD73" w14:textId="77777777" w:rsidR="003D7B0C" w:rsidRPr="00B860A1" w:rsidRDefault="003D7B0C" w:rsidP="00393FF2">
                  <w:pPr>
                    <w:framePr w:hSpace="141" w:wrap="around" w:vAnchor="text" w:hAnchor="text" w:x="-289" w:y="1"/>
                    <w:suppressOverlap/>
                    <w:rPr>
                      <w:rFonts w:ascii="Arial" w:hAnsi="Arial" w:cs="Arial"/>
                      <w:sz w:val="16"/>
                      <w:szCs w:val="16"/>
                    </w:rPr>
                  </w:pPr>
                  <w:r w:rsidRPr="00B860A1">
                    <w:rPr>
                      <w:rFonts w:ascii="Arial" w:hAnsi="Arial" w:cs="Arial"/>
                      <w:color w:val="000000"/>
                      <w:sz w:val="16"/>
                      <w:szCs w:val="16"/>
                    </w:rPr>
                    <w:t>PROFESIONAL FISIOTERAPIA</w:t>
                  </w:r>
                </w:p>
              </w:tc>
              <w:tc>
                <w:tcPr>
                  <w:tcW w:w="799" w:type="pct"/>
                  <w:vAlign w:val="center"/>
                </w:tcPr>
                <w:p w14:paraId="3BAB0180"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2A65548F"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0C69A940"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0B5007C5" w14:textId="77777777" w:rsidTr="00E0398C">
              <w:trPr>
                <w:trHeight w:val="20"/>
              </w:trPr>
              <w:tc>
                <w:tcPr>
                  <w:tcW w:w="1879" w:type="pct"/>
                  <w:shd w:val="clear" w:color="000000" w:fill="FFFFFF"/>
                  <w:noWrap/>
                  <w:vAlign w:val="center"/>
                </w:tcPr>
                <w:p w14:paraId="194300E2" w14:textId="77777777" w:rsidR="003D7B0C" w:rsidRPr="00B860A1" w:rsidRDefault="003D7B0C" w:rsidP="00393FF2">
                  <w:pPr>
                    <w:framePr w:hSpace="141" w:wrap="around" w:vAnchor="text" w:hAnchor="text" w:x="-289" w:y="1"/>
                    <w:suppressOverlap/>
                    <w:rPr>
                      <w:rFonts w:ascii="Arial" w:hAnsi="Arial" w:cs="Arial"/>
                      <w:color w:val="000000"/>
                      <w:sz w:val="16"/>
                      <w:szCs w:val="16"/>
                    </w:rPr>
                  </w:pPr>
                  <w:r w:rsidRPr="00B860A1">
                    <w:rPr>
                      <w:rFonts w:ascii="Arial" w:hAnsi="Arial" w:cs="Arial"/>
                      <w:color w:val="000000"/>
                      <w:sz w:val="16"/>
                      <w:szCs w:val="16"/>
                    </w:rPr>
                    <w:t>PROFESIONAL TERAPIA RESPIRATORIA</w:t>
                  </w:r>
                </w:p>
              </w:tc>
              <w:tc>
                <w:tcPr>
                  <w:tcW w:w="799" w:type="pct"/>
                  <w:vAlign w:val="center"/>
                </w:tcPr>
                <w:p w14:paraId="3A859912"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324E1F82"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c>
                <w:tcPr>
                  <w:tcW w:w="1223" w:type="pct"/>
                  <w:vAlign w:val="center"/>
                </w:tcPr>
                <w:p w14:paraId="7A1B7B24" w14:textId="77777777" w:rsidR="003D7B0C" w:rsidRPr="00B860A1" w:rsidRDefault="003D7B0C" w:rsidP="00393FF2">
                  <w:pPr>
                    <w:framePr w:hSpace="141" w:wrap="around" w:vAnchor="text" w:hAnchor="text" w:x="-289" w:y="1"/>
                    <w:suppressOverlap/>
                    <w:jc w:val="center"/>
                    <w:rPr>
                      <w:rFonts w:ascii="Arial" w:hAnsi="Arial" w:cs="Arial"/>
                      <w:b/>
                      <w:bCs/>
                      <w:sz w:val="16"/>
                      <w:szCs w:val="16"/>
                      <w:lang w:eastAsia="es-CO"/>
                    </w:rPr>
                  </w:pPr>
                </w:p>
              </w:tc>
            </w:tr>
            <w:tr w:rsidR="003D7B0C" w:rsidRPr="00B860A1" w14:paraId="7BA0D627" w14:textId="77777777" w:rsidTr="00E0398C">
              <w:trPr>
                <w:trHeight w:val="184"/>
              </w:trPr>
              <w:tc>
                <w:tcPr>
                  <w:tcW w:w="1879" w:type="pct"/>
                  <w:shd w:val="clear" w:color="000000" w:fill="FFFFFF"/>
                  <w:noWrap/>
                  <w:vAlign w:val="center"/>
                </w:tcPr>
                <w:p w14:paraId="1846D56E" w14:textId="77777777" w:rsidR="003D7B0C" w:rsidRPr="00B860A1" w:rsidRDefault="003D7B0C" w:rsidP="00393FF2">
                  <w:pPr>
                    <w:framePr w:hSpace="141" w:wrap="around" w:vAnchor="text" w:hAnchor="text" w:x="-289" w:y="1"/>
                    <w:suppressOverlap/>
                    <w:rPr>
                      <w:rFonts w:ascii="Arial" w:hAnsi="Arial" w:cs="Arial"/>
                      <w:sz w:val="16"/>
                      <w:szCs w:val="16"/>
                      <w:highlight w:val="red"/>
                    </w:rPr>
                  </w:pPr>
                  <w:r w:rsidRPr="00B860A1">
                    <w:rPr>
                      <w:rFonts w:ascii="Arial" w:hAnsi="Arial" w:cs="Arial"/>
                      <w:color w:val="000000"/>
                      <w:sz w:val="16"/>
                      <w:szCs w:val="16"/>
                    </w:rPr>
                    <w:t>CIRUJANO DE TÓRAX</w:t>
                  </w:r>
                </w:p>
              </w:tc>
              <w:tc>
                <w:tcPr>
                  <w:tcW w:w="799" w:type="pct"/>
                </w:tcPr>
                <w:p w14:paraId="70768DA9" w14:textId="77777777" w:rsidR="003D7B0C" w:rsidRPr="00B860A1" w:rsidRDefault="003D7B0C" w:rsidP="00393FF2">
                  <w:pPr>
                    <w:framePr w:hSpace="141" w:wrap="around" w:vAnchor="text" w:hAnchor="text" w:x="-289" w:y="1"/>
                    <w:suppressOverlap/>
                    <w:jc w:val="center"/>
                    <w:rPr>
                      <w:rFonts w:ascii="Arial" w:hAnsi="Arial" w:cs="Arial"/>
                      <w:sz w:val="16"/>
                      <w:szCs w:val="16"/>
                      <w:highlight w:val="red"/>
                    </w:rPr>
                  </w:pPr>
                  <w:r w:rsidRPr="004D4810">
                    <w:rPr>
                      <w:rFonts w:ascii="Arial" w:hAnsi="Arial" w:cs="Arial"/>
                      <w:sz w:val="16"/>
                      <w:szCs w:val="16"/>
                    </w:rPr>
                    <w:t>1</w:t>
                  </w:r>
                </w:p>
              </w:tc>
              <w:tc>
                <w:tcPr>
                  <w:tcW w:w="1100" w:type="pct"/>
                  <w:vAlign w:val="center"/>
                </w:tcPr>
                <w:p w14:paraId="0F258F26"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c>
                <w:tcPr>
                  <w:tcW w:w="1223" w:type="pct"/>
                  <w:vAlign w:val="center"/>
                </w:tcPr>
                <w:p w14:paraId="2EF156EF"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725DF4B2" w14:textId="77777777" w:rsidTr="00E0398C">
              <w:trPr>
                <w:trHeight w:val="131"/>
              </w:trPr>
              <w:tc>
                <w:tcPr>
                  <w:tcW w:w="1879" w:type="pct"/>
                  <w:noWrap/>
                  <w:vAlign w:val="center"/>
                </w:tcPr>
                <w:p w14:paraId="6444935F" w14:textId="77777777" w:rsidR="003D7B0C" w:rsidRPr="00B860A1" w:rsidRDefault="003D7B0C" w:rsidP="00393FF2">
                  <w:pPr>
                    <w:framePr w:hSpace="141" w:wrap="around" w:vAnchor="text" w:hAnchor="text" w:x="-289" w:y="1"/>
                    <w:suppressOverlap/>
                    <w:rPr>
                      <w:rFonts w:ascii="Arial" w:hAnsi="Arial" w:cs="Arial"/>
                      <w:sz w:val="16"/>
                      <w:szCs w:val="16"/>
                      <w:highlight w:val="red"/>
                    </w:rPr>
                  </w:pPr>
                  <w:r w:rsidRPr="00B860A1">
                    <w:rPr>
                      <w:rFonts w:ascii="Arial" w:hAnsi="Arial" w:cs="Arial"/>
                      <w:color w:val="000000"/>
                      <w:sz w:val="16"/>
                      <w:szCs w:val="16"/>
                    </w:rPr>
                    <w:t xml:space="preserve">MÉDICO GENERAL </w:t>
                  </w:r>
                </w:p>
              </w:tc>
              <w:tc>
                <w:tcPr>
                  <w:tcW w:w="799" w:type="pct"/>
                </w:tcPr>
                <w:p w14:paraId="35D6916F" w14:textId="77777777" w:rsidR="003D7B0C" w:rsidRPr="00B860A1" w:rsidRDefault="003D7B0C" w:rsidP="00393FF2">
                  <w:pPr>
                    <w:framePr w:hSpace="141" w:wrap="around" w:vAnchor="text" w:hAnchor="text" w:x="-289" w:y="1"/>
                    <w:suppressOverlap/>
                    <w:jc w:val="center"/>
                    <w:rPr>
                      <w:rFonts w:ascii="Arial" w:hAnsi="Arial" w:cs="Arial"/>
                      <w:sz w:val="16"/>
                      <w:szCs w:val="16"/>
                      <w:highlight w:val="red"/>
                    </w:rPr>
                  </w:pPr>
                  <w:r w:rsidRPr="004D4810">
                    <w:rPr>
                      <w:rFonts w:ascii="Arial" w:hAnsi="Arial" w:cs="Arial"/>
                      <w:sz w:val="16"/>
                      <w:szCs w:val="16"/>
                    </w:rPr>
                    <w:t>1</w:t>
                  </w:r>
                </w:p>
              </w:tc>
              <w:tc>
                <w:tcPr>
                  <w:tcW w:w="1100" w:type="pct"/>
                  <w:vAlign w:val="center"/>
                </w:tcPr>
                <w:p w14:paraId="039614B6" w14:textId="77777777" w:rsidR="003D7B0C" w:rsidRPr="00B860A1" w:rsidRDefault="003D7B0C" w:rsidP="00393FF2">
                  <w:pPr>
                    <w:framePr w:hSpace="141" w:wrap="around" w:vAnchor="text" w:hAnchor="text" w:x="-289" w:y="1"/>
                    <w:suppressOverlap/>
                    <w:jc w:val="center"/>
                    <w:rPr>
                      <w:rStyle w:val="Refdecomentario"/>
                      <w:highlight w:val="red"/>
                    </w:rPr>
                  </w:pPr>
                </w:p>
              </w:tc>
              <w:tc>
                <w:tcPr>
                  <w:tcW w:w="1223" w:type="pct"/>
                  <w:vAlign w:val="center"/>
                </w:tcPr>
                <w:p w14:paraId="2FA5453D"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428A6C0C" w14:textId="77777777" w:rsidTr="00E0398C">
              <w:trPr>
                <w:trHeight w:val="231"/>
              </w:trPr>
              <w:tc>
                <w:tcPr>
                  <w:tcW w:w="1879" w:type="pct"/>
                  <w:noWrap/>
                  <w:vAlign w:val="center"/>
                </w:tcPr>
                <w:p w14:paraId="19815211" w14:textId="77777777" w:rsidR="003D7B0C" w:rsidRPr="00B860A1" w:rsidRDefault="003D7B0C" w:rsidP="00393FF2">
                  <w:pPr>
                    <w:framePr w:hSpace="141" w:wrap="around" w:vAnchor="text" w:hAnchor="text" w:x="-289" w:y="1"/>
                    <w:suppressOverlap/>
                    <w:rPr>
                      <w:rFonts w:ascii="Arial" w:hAnsi="Arial" w:cs="Arial"/>
                      <w:sz w:val="16"/>
                      <w:szCs w:val="16"/>
                    </w:rPr>
                  </w:pPr>
                  <w:r w:rsidRPr="00B860A1">
                    <w:rPr>
                      <w:rFonts w:ascii="Arial" w:hAnsi="Arial" w:cs="Arial"/>
                      <w:color w:val="000000"/>
                      <w:sz w:val="16"/>
                      <w:szCs w:val="16"/>
                    </w:rPr>
                    <w:t>BACTERIÓLOGO</w:t>
                  </w:r>
                </w:p>
              </w:tc>
              <w:tc>
                <w:tcPr>
                  <w:tcW w:w="799" w:type="pct"/>
                </w:tcPr>
                <w:p w14:paraId="11362454"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651C6F4C" w14:textId="77777777" w:rsidR="003D7B0C" w:rsidRPr="00B860A1" w:rsidRDefault="003D7B0C" w:rsidP="00393FF2">
                  <w:pPr>
                    <w:framePr w:hSpace="141" w:wrap="around" w:vAnchor="text" w:hAnchor="text" w:x="-289" w:y="1"/>
                    <w:suppressOverlap/>
                    <w:jc w:val="center"/>
                    <w:rPr>
                      <w:rStyle w:val="Refdecomentario"/>
                    </w:rPr>
                  </w:pPr>
                </w:p>
              </w:tc>
              <w:tc>
                <w:tcPr>
                  <w:tcW w:w="1223" w:type="pct"/>
                  <w:vAlign w:val="center"/>
                </w:tcPr>
                <w:p w14:paraId="0EE6AD13"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4E6A4E7B" w14:textId="77777777" w:rsidTr="00E0398C">
              <w:trPr>
                <w:trHeight w:val="20"/>
              </w:trPr>
              <w:tc>
                <w:tcPr>
                  <w:tcW w:w="1879" w:type="pct"/>
                  <w:noWrap/>
                  <w:vAlign w:val="center"/>
                </w:tcPr>
                <w:p w14:paraId="535FE066" w14:textId="77777777" w:rsidR="003D7B0C" w:rsidRPr="00B860A1" w:rsidRDefault="003D7B0C" w:rsidP="00393FF2">
                  <w:pPr>
                    <w:framePr w:hSpace="141" w:wrap="around" w:vAnchor="text" w:hAnchor="text" w:x="-289" w:y="1"/>
                    <w:suppressOverlap/>
                    <w:rPr>
                      <w:rFonts w:ascii="Arial" w:hAnsi="Arial" w:cs="Arial"/>
                      <w:sz w:val="16"/>
                      <w:szCs w:val="16"/>
                    </w:rPr>
                  </w:pPr>
                  <w:r w:rsidRPr="00B860A1">
                    <w:rPr>
                      <w:rFonts w:ascii="Arial" w:hAnsi="Arial" w:cs="Arial"/>
                      <w:color w:val="000000"/>
                      <w:sz w:val="16"/>
                      <w:szCs w:val="16"/>
                    </w:rPr>
                    <w:t xml:space="preserve">AUXILIAR DE LABORATORIO O AUXILIAR DE ENFERMERÍA </w:t>
                  </w:r>
                </w:p>
              </w:tc>
              <w:tc>
                <w:tcPr>
                  <w:tcW w:w="799" w:type="pct"/>
                </w:tcPr>
                <w:p w14:paraId="2030934E"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028FE08C" w14:textId="77777777" w:rsidR="003D7B0C" w:rsidRPr="00B860A1" w:rsidRDefault="003D7B0C" w:rsidP="00393FF2">
                  <w:pPr>
                    <w:framePr w:hSpace="141" w:wrap="around" w:vAnchor="text" w:hAnchor="text" w:x="-289" w:y="1"/>
                    <w:suppressOverlap/>
                    <w:jc w:val="center"/>
                    <w:rPr>
                      <w:rStyle w:val="Refdecomentario"/>
                    </w:rPr>
                  </w:pPr>
                </w:p>
              </w:tc>
              <w:tc>
                <w:tcPr>
                  <w:tcW w:w="1223" w:type="pct"/>
                  <w:vAlign w:val="center"/>
                </w:tcPr>
                <w:p w14:paraId="64A5F9BA"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21F62A74" w14:textId="77777777" w:rsidTr="00E0398C">
              <w:trPr>
                <w:trHeight w:val="211"/>
              </w:trPr>
              <w:tc>
                <w:tcPr>
                  <w:tcW w:w="1879" w:type="pct"/>
                  <w:noWrap/>
                  <w:vAlign w:val="center"/>
                </w:tcPr>
                <w:p w14:paraId="5F51A377" w14:textId="77777777" w:rsidR="003D7B0C" w:rsidRPr="00B860A1" w:rsidRDefault="003D7B0C" w:rsidP="00393FF2">
                  <w:pPr>
                    <w:framePr w:hSpace="141" w:wrap="around" w:vAnchor="text" w:hAnchor="text" w:x="-289" w:y="1"/>
                    <w:suppressOverlap/>
                    <w:rPr>
                      <w:rFonts w:ascii="Arial" w:hAnsi="Arial" w:cs="Arial"/>
                      <w:sz w:val="16"/>
                      <w:szCs w:val="16"/>
                    </w:rPr>
                  </w:pPr>
                  <w:r w:rsidRPr="00B860A1">
                    <w:rPr>
                      <w:rFonts w:ascii="Arial" w:hAnsi="Arial" w:cs="Arial"/>
                      <w:color w:val="000000"/>
                      <w:sz w:val="16"/>
                      <w:szCs w:val="16"/>
                    </w:rPr>
                    <w:t>QUÍMICO FARMACÉUTICO</w:t>
                  </w:r>
                  <w:r>
                    <w:rPr>
                      <w:rFonts w:ascii="Arial" w:hAnsi="Arial" w:cs="Arial"/>
                      <w:color w:val="000000"/>
                      <w:sz w:val="16"/>
                      <w:szCs w:val="16"/>
                    </w:rPr>
                    <w:t xml:space="preserve"> O REGENTE DE FARMACIA</w:t>
                  </w:r>
                </w:p>
              </w:tc>
              <w:tc>
                <w:tcPr>
                  <w:tcW w:w="799" w:type="pct"/>
                </w:tcPr>
                <w:p w14:paraId="59F903D1" w14:textId="77777777" w:rsidR="003D7B0C" w:rsidRPr="00B860A1" w:rsidRDefault="003D7B0C" w:rsidP="00393FF2">
                  <w:pPr>
                    <w:framePr w:hSpace="141" w:wrap="around" w:vAnchor="text" w:hAnchor="text" w:x="-289" w:y="1"/>
                    <w:suppressOverlap/>
                    <w:jc w:val="center"/>
                    <w:rPr>
                      <w:rFonts w:ascii="Arial" w:hAnsi="Arial" w:cs="Arial"/>
                      <w:sz w:val="16"/>
                      <w:szCs w:val="16"/>
                    </w:rPr>
                  </w:pPr>
                  <w:r w:rsidRPr="00B860A1">
                    <w:rPr>
                      <w:rFonts w:ascii="Arial" w:hAnsi="Arial" w:cs="Arial"/>
                      <w:sz w:val="16"/>
                      <w:szCs w:val="16"/>
                    </w:rPr>
                    <w:t>1</w:t>
                  </w:r>
                </w:p>
              </w:tc>
              <w:tc>
                <w:tcPr>
                  <w:tcW w:w="1100" w:type="pct"/>
                  <w:vAlign w:val="center"/>
                </w:tcPr>
                <w:p w14:paraId="41143EDE" w14:textId="77777777" w:rsidR="003D7B0C" w:rsidRPr="00B860A1" w:rsidRDefault="003D7B0C" w:rsidP="00393FF2">
                  <w:pPr>
                    <w:framePr w:hSpace="141" w:wrap="around" w:vAnchor="text" w:hAnchor="text" w:x="-289" w:y="1"/>
                    <w:suppressOverlap/>
                    <w:jc w:val="center"/>
                    <w:rPr>
                      <w:rStyle w:val="Refdecomentario"/>
                    </w:rPr>
                  </w:pPr>
                </w:p>
              </w:tc>
              <w:tc>
                <w:tcPr>
                  <w:tcW w:w="1223" w:type="pct"/>
                  <w:vAlign w:val="center"/>
                </w:tcPr>
                <w:p w14:paraId="40BCB19A"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76B58425" w14:textId="77777777" w:rsidTr="00E0398C">
              <w:trPr>
                <w:trHeight w:val="211"/>
              </w:trPr>
              <w:tc>
                <w:tcPr>
                  <w:tcW w:w="1879" w:type="pct"/>
                  <w:noWrap/>
                  <w:vAlign w:val="center"/>
                </w:tcPr>
                <w:p w14:paraId="7BC75EE2" w14:textId="77777777" w:rsidR="003D7B0C" w:rsidRPr="00B860A1" w:rsidRDefault="003D7B0C" w:rsidP="00393FF2">
                  <w:pPr>
                    <w:framePr w:hSpace="141" w:wrap="around" w:vAnchor="text" w:hAnchor="text" w:x="-289" w:y="1"/>
                    <w:suppressOverlap/>
                    <w:rPr>
                      <w:rFonts w:ascii="Arial" w:hAnsi="Arial" w:cs="Arial"/>
                      <w:color w:val="000000"/>
                      <w:sz w:val="16"/>
                      <w:szCs w:val="16"/>
                    </w:rPr>
                  </w:pPr>
                  <w:r>
                    <w:rPr>
                      <w:rFonts w:ascii="Arial" w:hAnsi="Arial" w:cs="Arial"/>
                      <w:color w:val="000000"/>
                      <w:sz w:val="16"/>
                      <w:szCs w:val="16"/>
                    </w:rPr>
                    <w:t>RADIOLOGO</w:t>
                  </w:r>
                </w:p>
              </w:tc>
              <w:tc>
                <w:tcPr>
                  <w:tcW w:w="799" w:type="pct"/>
                </w:tcPr>
                <w:p w14:paraId="2A8FED87" w14:textId="77777777" w:rsidR="003D7B0C" w:rsidRPr="00B860A1" w:rsidRDefault="003D7B0C" w:rsidP="00393FF2">
                  <w:pPr>
                    <w:framePr w:hSpace="141" w:wrap="around" w:vAnchor="text" w:hAnchor="text" w:x="-289" w:y="1"/>
                    <w:suppressOverlap/>
                    <w:jc w:val="center"/>
                    <w:rPr>
                      <w:rFonts w:ascii="Arial" w:hAnsi="Arial" w:cs="Arial"/>
                      <w:sz w:val="16"/>
                      <w:szCs w:val="16"/>
                    </w:rPr>
                  </w:pPr>
                  <w:r>
                    <w:rPr>
                      <w:rFonts w:ascii="Arial" w:hAnsi="Arial" w:cs="Arial"/>
                      <w:sz w:val="16"/>
                      <w:szCs w:val="16"/>
                    </w:rPr>
                    <w:t>1</w:t>
                  </w:r>
                </w:p>
              </w:tc>
              <w:tc>
                <w:tcPr>
                  <w:tcW w:w="1100" w:type="pct"/>
                  <w:vAlign w:val="center"/>
                </w:tcPr>
                <w:p w14:paraId="6E981D65" w14:textId="77777777" w:rsidR="003D7B0C" w:rsidRPr="00B860A1" w:rsidRDefault="003D7B0C" w:rsidP="00393FF2">
                  <w:pPr>
                    <w:framePr w:hSpace="141" w:wrap="around" w:vAnchor="text" w:hAnchor="text" w:x="-289" w:y="1"/>
                    <w:suppressOverlap/>
                    <w:jc w:val="center"/>
                    <w:rPr>
                      <w:rStyle w:val="Refdecomentario"/>
                    </w:rPr>
                  </w:pPr>
                </w:p>
              </w:tc>
              <w:tc>
                <w:tcPr>
                  <w:tcW w:w="1223" w:type="pct"/>
                  <w:vAlign w:val="center"/>
                </w:tcPr>
                <w:p w14:paraId="5CACA539" w14:textId="77777777" w:rsidR="003D7B0C" w:rsidRDefault="003D7B0C" w:rsidP="00393FF2">
                  <w:pPr>
                    <w:framePr w:hSpace="141" w:wrap="around" w:vAnchor="text" w:hAnchor="text" w:x="-289" w:y="1"/>
                    <w:suppressOverlap/>
                    <w:jc w:val="center"/>
                    <w:rPr>
                      <w:rFonts w:ascii="Arial" w:hAnsi="Arial" w:cs="Arial"/>
                      <w:b/>
                      <w:bCs/>
                      <w:sz w:val="16"/>
                      <w:szCs w:val="16"/>
                      <w:highlight w:val="red"/>
                      <w:lang w:eastAsia="es-CO"/>
                    </w:rPr>
                  </w:pPr>
                </w:p>
                <w:p w14:paraId="664B6D85" w14:textId="77777777" w:rsidR="003D7B0C" w:rsidRPr="00B860A1"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r w:rsidR="003D7B0C" w:rsidRPr="00B860A1" w14:paraId="3DA8A48C" w14:textId="77777777" w:rsidTr="00E0398C">
              <w:trPr>
                <w:trHeight w:val="211"/>
              </w:trPr>
              <w:tc>
                <w:tcPr>
                  <w:tcW w:w="1879" w:type="pct"/>
                  <w:noWrap/>
                  <w:vAlign w:val="center"/>
                </w:tcPr>
                <w:p w14:paraId="2C9B70CF" w14:textId="77777777" w:rsidR="003D7B0C" w:rsidRDefault="003D7B0C" w:rsidP="00393FF2">
                  <w:pPr>
                    <w:framePr w:hSpace="141" w:wrap="around" w:vAnchor="text" w:hAnchor="text" w:x="-289" w:y="1"/>
                    <w:suppressOverlap/>
                    <w:rPr>
                      <w:rFonts w:ascii="Arial" w:hAnsi="Arial" w:cs="Arial"/>
                      <w:color w:val="000000"/>
                      <w:sz w:val="16"/>
                      <w:szCs w:val="16"/>
                    </w:rPr>
                  </w:pPr>
                  <w:r>
                    <w:rPr>
                      <w:rFonts w:ascii="Arial" w:hAnsi="Arial" w:cs="Arial"/>
                      <w:color w:val="000000"/>
                      <w:sz w:val="16"/>
                      <w:szCs w:val="16"/>
                    </w:rPr>
                    <w:t>CIRUGIA GENERAL</w:t>
                  </w:r>
                </w:p>
              </w:tc>
              <w:tc>
                <w:tcPr>
                  <w:tcW w:w="799" w:type="pct"/>
                </w:tcPr>
                <w:p w14:paraId="6243884B" w14:textId="77777777" w:rsidR="003D7B0C" w:rsidRDefault="003D7B0C" w:rsidP="00393FF2">
                  <w:pPr>
                    <w:framePr w:hSpace="141" w:wrap="around" w:vAnchor="text" w:hAnchor="text" w:x="-289" w:y="1"/>
                    <w:suppressOverlap/>
                    <w:jc w:val="center"/>
                    <w:rPr>
                      <w:rFonts w:ascii="Arial" w:hAnsi="Arial" w:cs="Arial"/>
                      <w:sz w:val="16"/>
                      <w:szCs w:val="16"/>
                    </w:rPr>
                  </w:pPr>
                  <w:r>
                    <w:rPr>
                      <w:rFonts w:ascii="Arial" w:hAnsi="Arial" w:cs="Arial"/>
                      <w:sz w:val="16"/>
                      <w:szCs w:val="16"/>
                    </w:rPr>
                    <w:t>1</w:t>
                  </w:r>
                </w:p>
              </w:tc>
              <w:tc>
                <w:tcPr>
                  <w:tcW w:w="1100" w:type="pct"/>
                  <w:vAlign w:val="center"/>
                </w:tcPr>
                <w:p w14:paraId="53D08FF1" w14:textId="77777777" w:rsidR="003D7B0C" w:rsidRPr="00B860A1" w:rsidRDefault="003D7B0C" w:rsidP="00393FF2">
                  <w:pPr>
                    <w:framePr w:hSpace="141" w:wrap="around" w:vAnchor="text" w:hAnchor="text" w:x="-289" w:y="1"/>
                    <w:suppressOverlap/>
                    <w:jc w:val="center"/>
                    <w:rPr>
                      <w:rStyle w:val="Refdecomentario"/>
                    </w:rPr>
                  </w:pPr>
                </w:p>
              </w:tc>
              <w:tc>
                <w:tcPr>
                  <w:tcW w:w="1223" w:type="pct"/>
                  <w:vAlign w:val="center"/>
                </w:tcPr>
                <w:p w14:paraId="032F0392" w14:textId="77777777" w:rsidR="003D7B0C" w:rsidRDefault="003D7B0C" w:rsidP="00393FF2">
                  <w:pPr>
                    <w:framePr w:hSpace="141" w:wrap="around" w:vAnchor="text" w:hAnchor="text" w:x="-289" w:y="1"/>
                    <w:suppressOverlap/>
                    <w:jc w:val="center"/>
                    <w:rPr>
                      <w:rFonts w:ascii="Arial" w:hAnsi="Arial" w:cs="Arial"/>
                      <w:b/>
                      <w:bCs/>
                      <w:sz w:val="16"/>
                      <w:szCs w:val="16"/>
                      <w:highlight w:val="red"/>
                      <w:lang w:eastAsia="es-CO"/>
                    </w:rPr>
                  </w:pPr>
                </w:p>
              </w:tc>
            </w:tr>
          </w:tbl>
          <w:p w14:paraId="09BD64A9" w14:textId="77777777" w:rsidR="003D7B0C" w:rsidRDefault="003D7B0C" w:rsidP="00E0398C">
            <w:pPr>
              <w:jc w:val="both"/>
              <w:rPr>
                <w:rFonts w:ascii="Arial" w:hAnsi="Arial" w:cs="Arial"/>
                <w:sz w:val="20"/>
                <w:szCs w:val="16"/>
              </w:rPr>
            </w:pPr>
          </w:p>
          <w:p w14:paraId="41CB4AB0" w14:textId="77777777" w:rsidR="003D7B0C" w:rsidRPr="00556641" w:rsidRDefault="003D7B0C" w:rsidP="00E0398C">
            <w:pPr>
              <w:jc w:val="both"/>
              <w:rPr>
                <w:rFonts w:ascii="Arial" w:hAnsi="Arial" w:cs="Arial"/>
                <w:sz w:val="20"/>
                <w:szCs w:val="16"/>
              </w:rPr>
            </w:pPr>
            <w:r w:rsidRPr="00556641">
              <w:rPr>
                <w:rFonts w:ascii="Arial" w:hAnsi="Arial" w:cs="Arial"/>
                <w:sz w:val="20"/>
                <w:szCs w:val="16"/>
              </w:rPr>
              <w:t>Para el cumplimiento de lo anterior, el contratista aportará junto con su oferta lo siguiente:</w:t>
            </w:r>
          </w:p>
          <w:p w14:paraId="2EFD0A9F" w14:textId="77777777" w:rsidR="003D7B0C" w:rsidRPr="00556641" w:rsidRDefault="003D7B0C" w:rsidP="003D7B0C">
            <w:pPr>
              <w:pStyle w:val="Prrafodelista"/>
              <w:numPr>
                <w:ilvl w:val="0"/>
                <w:numId w:val="81"/>
              </w:numPr>
              <w:jc w:val="both"/>
              <w:rPr>
                <w:rFonts w:ascii="Arial" w:hAnsi="Arial" w:cs="Arial"/>
                <w:sz w:val="20"/>
                <w:szCs w:val="16"/>
              </w:rPr>
            </w:pPr>
            <w:r w:rsidRPr="00556641">
              <w:rPr>
                <w:rFonts w:ascii="Arial" w:hAnsi="Arial" w:cs="Arial"/>
                <w:sz w:val="20"/>
                <w:szCs w:val="16"/>
              </w:rPr>
              <w:t xml:space="preserve">El Anexo </w:t>
            </w:r>
            <w:r w:rsidRPr="00556641">
              <w:rPr>
                <w:rFonts w:ascii="Arial" w:hAnsi="Arial" w:cs="Arial"/>
                <w:b/>
                <w:sz w:val="20"/>
                <w:szCs w:val="16"/>
              </w:rPr>
              <w:t>FORMATO DE IDONEIDAD RECURSO HUMANO</w:t>
            </w:r>
            <w:r w:rsidRPr="00556641">
              <w:rPr>
                <w:rFonts w:ascii="Arial" w:hAnsi="Arial" w:cs="Arial"/>
                <w:sz w:val="20"/>
                <w:szCs w:val="16"/>
              </w:rPr>
              <w:t xml:space="preserve"> debidamente diligenciado por cada profesional.</w:t>
            </w:r>
          </w:p>
          <w:p w14:paraId="3C8D3095" w14:textId="77777777" w:rsidR="003D7B0C" w:rsidRPr="00556641" w:rsidRDefault="003D7B0C" w:rsidP="003D7B0C">
            <w:pPr>
              <w:pStyle w:val="Prrafodelista"/>
              <w:numPr>
                <w:ilvl w:val="0"/>
                <w:numId w:val="81"/>
              </w:numPr>
              <w:jc w:val="both"/>
              <w:rPr>
                <w:rFonts w:ascii="Arial" w:hAnsi="Arial" w:cs="Arial"/>
                <w:sz w:val="20"/>
                <w:szCs w:val="16"/>
              </w:rPr>
            </w:pPr>
            <w:r w:rsidRPr="00556641">
              <w:rPr>
                <w:rFonts w:ascii="Arial" w:hAnsi="Arial" w:cs="Arial"/>
                <w:sz w:val="20"/>
                <w:szCs w:val="16"/>
              </w:rPr>
              <w:t>El personal debe estar registrado en el RETHUS.</w:t>
            </w:r>
          </w:p>
          <w:p w14:paraId="0F8D8E29" w14:textId="77777777" w:rsidR="003D7B0C" w:rsidRPr="00556641" w:rsidRDefault="003D7B0C" w:rsidP="00E0398C">
            <w:pPr>
              <w:pStyle w:val="Prrafodelista"/>
              <w:ind w:left="360"/>
              <w:jc w:val="both"/>
              <w:rPr>
                <w:rFonts w:ascii="Arial" w:hAnsi="Arial" w:cs="Arial"/>
                <w:sz w:val="20"/>
                <w:szCs w:val="16"/>
              </w:rPr>
            </w:pPr>
          </w:p>
          <w:p w14:paraId="4493800E" w14:textId="77777777" w:rsidR="003D7B0C" w:rsidRPr="00556641" w:rsidRDefault="003D7B0C" w:rsidP="00E0398C">
            <w:pPr>
              <w:pStyle w:val="Prrafodelista"/>
              <w:ind w:left="0"/>
              <w:jc w:val="both"/>
              <w:rPr>
                <w:rFonts w:ascii="Arial" w:hAnsi="Arial" w:cs="Arial"/>
                <w:sz w:val="20"/>
                <w:szCs w:val="16"/>
              </w:rPr>
            </w:pPr>
            <w:r w:rsidRPr="00556641">
              <w:rPr>
                <w:rFonts w:ascii="Arial" w:hAnsi="Arial" w:cs="Arial"/>
                <w:sz w:val="20"/>
                <w:szCs w:val="16"/>
              </w:rPr>
              <w:t xml:space="preserve">Una vez iniciada la ejecución del contrato deberá allegar del personal la siguiente documentación: </w:t>
            </w:r>
          </w:p>
          <w:p w14:paraId="69A465A9" w14:textId="77777777" w:rsidR="003D7B0C" w:rsidRPr="00556641" w:rsidRDefault="003D7B0C" w:rsidP="00E0398C">
            <w:pPr>
              <w:pStyle w:val="Prrafodelista"/>
              <w:ind w:left="0"/>
              <w:jc w:val="both"/>
              <w:rPr>
                <w:rFonts w:ascii="Arial" w:hAnsi="Arial" w:cs="Arial"/>
                <w:sz w:val="20"/>
                <w:szCs w:val="16"/>
              </w:rPr>
            </w:pPr>
          </w:p>
          <w:p w14:paraId="62DCF6A9" w14:textId="77777777" w:rsidR="003D7B0C" w:rsidRPr="00556641" w:rsidRDefault="003D7B0C" w:rsidP="003D7B0C">
            <w:pPr>
              <w:pStyle w:val="Prrafodelista"/>
              <w:numPr>
                <w:ilvl w:val="0"/>
                <w:numId w:val="81"/>
              </w:numPr>
              <w:jc w:val="both"/>
              <w:rPr>
                <w:rFonts w:ascii="Arial" w:hAnsi="Arial" w:cs="Arial"/>
                <w:spacing w:val="-3"/>
                <w:sz w:val="20"/>
                <w:szCs w:val="16"/>
                <w:lang w:val="es-MX"/>
              </w:rPr>
            </w:pPr>
            <w:r w:rsidRPr="00556641">
              <w:rPr>
                <w:rFonts w:ascii="Arial" w:hAnsi="Arial" w:cs="Arial"/>
                <w:sz w:val="20"/>
                <w:szCs w:val="16"/>
              </w:rPr>
              <w:t>Fotocopia del Título de educación profesional (pregrado), especialidad y/o su certificación de Homologación y/o Convalidación del título, si fue obtenido (a) en el exterior</w:t>
            </w:r>
            <w:r w:rsidRPr="00556641">
              <w:rPr>
                <w:rFonts w:ascii="Arial" w:hAnsi="Arial" w:cs="Arial"/>
                <w:spacing w:val="-3"/>
                <w:sz w:val="20"/>
                <w:szCs w:val="16"/>
                <w:lang w:val="es-MX"/>
              </w:rPr>
              <w:t xml:space="preserve">. </w:t>
            </w:r>
          </w:p>
          <w:p w14:paraId="51EF8B4F" w14:textId="77777777" w:rsidR="003D7B0C" w:rsidRPr="00556641" w:rsidRDefault="003D7B0C" w:rsidP="00E0398C">
            <w:pPr>
              <w:pStyle w:val="Prrafodelista"/>
              <w:rPr>
                <w:rFonts w:ascii="Arial" w:hAnsi="Arial" w:cs="Arial"/>
                <w:sz w:val="20"/>
                <w:szCs w:val="16"/>
              </w:rPr>
            </w:pPr>
          </w:p>
          <w:p w14:paraId="6DC02E56" w14:textId="77777777" w:rsidR="003D7B0C" w:rsidRPr="00556641" w:rsidRDefault="003D7B0C" w:rsidP="00E0398C">
            <w:pPr>
              <w:pStyle w:val="Prrafodelista"/>
              <w:jc w:val="both"/>
              <w:rPr>
                <w:rFonts w:ascii="Arial" w:hAnsi="Arial" w:cs="Arial"/>
                <w:sz w:val="20"/>
                <w:szCs w:val="16"/>
              </w:rPr>
            </w:pPr>
            <w:r w:rsidRPr="00556641">
              <w:rPr>
                <w:rFonts w:ascii="Arial" w:hAnsi="Arial" w:cs="Arial"/>
                <w:b/>
                <w:sz w:val="20"/>
                <w:szCs w:val="16"/>
              </w:rPr>
              <w:t>NOTA</w:t>
            </w:r>
            <w:r w:rsidRPr="00556641">
              <w:rPr>
                <w:rFonts w:ascii="Arial" w:hAnsi="Arial" w:cs="Arial"/>
                <w:sz w:val="20"/>
                <w:szCs w:val="16"/>
              </w:rPr>
              <w:t>: para el personal profesional, especialista o subespecialista según corresponda) fotocopia de la tarjeta profesional.</w:t>
            </w:r>
          </w:p>
          <w:p w14:paraId="00BE94E1" w14:textId="77777777" w:rsidR="003D7B0C" w:rsidRPr="00556641" w:rsidRDefault="003D7B0C" w:rsidP="00E0398C">
            <w:pPr>
              <w:pStyle w:val="Prrafodelista"/>
              <w:jc w:val="both"/>
              <w:rPr>
                <w:rFonts w:ascii="Arial" w:hAnsi="Arial" w:cs="Arial"/>
                <w:sz w:val="20"/>
                <w:szCs w:val="16"/>
              </w:rPr>
            </w:pPr>
          </w:p>
          <w:p w14:paraId="2A622420" w14:textId="77777777" w:rsidR="003D7B0C" w:rsidRPr="00556641" w:rsidRDefault="003D7B0C" w:rsidP="00E0398C">
            <w:pPr>
              <w:pStyle w:val="Prrafodelista"/>
              <w:rPr>
                <w:rFonts w:ascii="Arial" w:hAnsi="Arial" w:cs="Arial"/>
                <w:sz w:val="20"/>
                <w:szCs w:val="16"/>
              </w:rPr>
            </w:pPr>
          </w:p>
          <w:p w14:paraId="1210B5CC" w14:textId="77777777" w:rsidR="003D7B0C" w:rsidRPr="00C86384" w:rsidRDefault="003D7B0C" w:rsidP="00E0398C">
            <w:pPr>
              <w:ind w:right="9"/>
              <w:jc w:val="both"/>
              <w:rPr>
                <w:rFonts w:ascii="Arial" w:hAnsi="Arial" w:cs="Arial"/>
                <w:color w:val="FF0000"/>
                <w:sz w:val="22"/>
                <w:szCs w:val="20"/>
                <w:highlight w:val="yellow"/>
              </w:rPr>
            </w:pPr>
            <w:r w:rsidRPr="00556641">
              <w:rPr>
                <w:rFonts w:ascii="Arial" w:hAnsi="Arial" w:cs="Arial"/>
                <w:b/>
                <w:sz w:val="20"/>
                <w:szCs w:val="16"/>
              </w:rPr>
              <w:t>NOTA:</w:t>
            </w:r>
            <w:r w:rsidRPr="00556641">
              <w:rPr>
                <w:rFonts w:ascii="Arial" w:hAnsi="Arial" w:cs="Arial"/>
                <w:sz w:val="20"/>
                <w:szCs w:val="16"/>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r w:rsidRPr="00C86384">
              <w:rPr>
                <w:rFonts w:ascii="Arial" w:hAnsi="Arial" w:cs="Arial"/>
                <w:color w:val="FF0000"/>
                <w:sz w:val="18"/>
                <w:szCs w:val="16"/>
              </w:rPr>
              <w:t>.</w:t>
            </w:r>
          </w:p>
          <w:p w14:paraId="261B0DBE" w14:textId="77777777" w:rsidR="003D7B0C" w:rsidRPr="00B26428" w:rsidRDefault="003D7B0C" w:rsidP="00E0398C">
            <w:pPr>
              <w:jc w:val="both"/>
              <w:rPr>
                <w:rFonts w:ascii="Arial" w:hAnsi="Arial" w:cs="Arial"/>
                <w:color w:val="FF0000"/>
                <w:sz w:val="20"/>
                <w:szCs w:val="20"/>
                <w:highlight w:val="yellow"/>
              </w:rPr>
            </w:pPr>
          </w:p>
        </w:tc>
        <w:tc>
          <w:tcPr>
            <w:tcW w:w="1134" w:type="dxa"/>
          </w:tcPr>
          <w:p w14:paraId="76EAFDCF" w14:textId="77777777" w:rsidR="003D7B0C" w:rsidRPr="00142242" w:rsidRDefault="003D7B0C" w:rsidP="00E0398C">
            <w:pPr>
              <w:ind w:right="9"/>
              <w:jc w:val="both"/>
              <w:rPr>
                <w:rFonts w:ascii="Arial" w:hAnsi="Arial" w:cs="Arial"/>
                <w:sz w:val="20"/>
                <w:szCs w:val="20"/>
              </w:rPr>
            </w:pPr>
          </w:p>
        </w:tc>
        <w:tc>
          <w:tcPr>
            <w:tcW w:w="1134" w:type="dxa"/>
          </w:tcPr>
          <w:p w14:paraId="3017F735" w14:textId="77777777" w:rsidR="003D7B0C" w:rsidRPr="00142242" w:rsidRDefault="003D7B0C" w:rsidP="00E0398C">
            <w:pPr>
              <w:ind w:right="9"/>
              <w:jc w:val="both"/>
              <w:rPr>
                <w:rFonts w:ascii="Arial" w:hAnsi="Arial" w:cs="Arial"/>
                <w:sz w:val="20"/>
                <w:szCs w:val="20"/>
              </w:rPr>
            </w:pPr>
          </w:p>
        </w:tc>
      </w:tr>
      <w:tr w:rsidR="003D7B0C" w:rsidRPr="00142242" w14:paraId="0691E199" w14:textId="77777777" w:rsidTr="00E0398C">
        <w:trPr>
          <w:trHeight w:val="476"/>
        </w:trPr>
        <w:tc>
          <w:tcPr>
            <w:tcW w:w="846" w:type="dxa"/>
            <w:vAlign w:val="center"/>
          </w:tcPr>
          <w:p w14:paraId="42CFB0B4" w14:textId="77777777" w:rsidR="003D7B0C" w:rsidRPr="00142242" w:rsidRDefault="003D7B0C" w:rsidP="00E0398C">
            <w:pPr>
              <w:jc w:val="center"/>
              <w:rPr>
                <w:rFonts w:ascii="Arial" w:hAnsi="Arial" w:cs="Arial"/>
                <w:b/>
                <w:bCs/>
                <w:sz w:val="20"/>
                <w:szCs w:val="20"/>
              </w:rPr>
            </w:pPr>
            <w:r w:rsidRPr="00142242">
              <w:rPr>
                <w:rFonts w:ascii="Arial" w:hAnsi="Arial" w:cs="Arial"/>
                <w:b/>
                <w:bCs/>
                <w:sz w:val="20"/>
                <w:szCs w:val="20"/>
              </w:rPr>
              <w:t>03</w:t>
            </w:r>
          </w:p>
        </w:tc>
        <w:tc>
          <w:tcPr>
            <w:tcW w:w="7513" w:type="dxa"/>
          </w:tcPr>
          <w:p w14:paraId="34BACA46" w14:textId="77777777" w:rsidR="003D7B0C" w:rsidRPr="00556641" w:rsidRDefault="003D7B0C" w:rsidP="00E0398C">
            <w:pPr>
              <w:pStyle w:val="NormalWeb"/>
              <w:jc w:val="both"/>
              <w:rPr>
                <w:rFonts w:ascii="Arial" w:eastAsia="Calibri" w:hAnsi="Arial" w:cs="Arial"/>
                <w:sz w:val="20"/>
                <w:szCs w:val="16"/>
              </w:rPr>
            </w:pPr>
            <w:r w:rsidRPr="00556641">
              <w:rPr>
                <w:rFonts w:ascii="Arial" w:eastAsia="Calibri" w:hAnsi="Arial" w:cs="Arial"/>
                <w:b/>
                <w:sz w:val="20"/>
                <w:szCs w:val="16"/>
              </w:rPr>
              <w:t>CAPACIDAD OPERATIVA:</w:t>
            </w:r>
            <w:r w:rsidRPr="00556641">
              <w:rPr>
                <w:rFonts w:ascii="Arial" w:eastAsia="Calibri" w:hAnsi="Arial" w:cs="Arial"/>
                <w:sz w:val="20"/>
                <w:szCs w:val="16"/>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7CEEB3F2" w14:textId="77777777" w:rsidR="003D7B0C" w:rsidRDefault="003D7B0C" w:rsidP="00E0398C">
            <w:pPr>
              <w:contextualSpacing/>
              <w:jc w:val="both"/>
              <w:rPr>
                <w:rFonts w:ascii="Arial" w:hAnsi="Arial" w:cs="Arial"/>
                <w:i/>
                <w:sz w:val="20"/>
                <w:szCs w:val="16"/>
              </w:rPr>
            </w:pPr>
            <w:r w:rsidRPr="00556641">
              <w:rPr>
                <w:rFonts w:ascii="Arial" w:hAnsi="Arial" w:cs="Arial"/>
                <w:sz w:val="20"/>
                <w:szCs w:val="16"/>
              </w:rPr>
              <w:t>El Decreto 1011/2006, compilado en el Decreto 780 de 2016, establece las responsabilidades para contratar en estos términos: "</w:t>
            </w:r>
            <w:r w:rsidRPr="00556641">
              <w:rPr>
                <w:rFonts w:ascii="Arial" w:hAnsi="Arial" w:cs="Arial"/>
                <w:i/>
                <w:sz w:val="20"/>
                <w:szCs w:val="16"/>
              </w:rPr>
              <w:t xml:space="preserve">Para efectos de contratar la prestación de servicios de salud el contratante verificará que el prestador esté inscrito en el Registro Especial de Prestadores de Servicios de Salud. Si durante la ejecución del contrato se detecta el incumplimiento de las condiciones de </w:t>
            </w:r>
            <w:r w:rsidRPr="00556641">
              <w:rPr>
                <w:rFonts w:ascii="Arial" w:hAnsi="Arial" w:cs="Arial"/>
                <w:i/>
                <w:sz w:val="20"/>
                <w:szCs w:val="16"/>
              </w:rPr>
              <w:lastRenderedPageBreak/>
              <w:t>habilitación, el contratante deberá informar a la Dirección Departamental o Distrital de Salud quien contará con un plazo de sesenta (60) días calendario para adoptar las medidas correspondientes”</w:t>
            </w:r>
          </w:p>
          <w:p w14:paraId="6C7A46EB" w14:textId="77777777" w:rsidR="003D7B0C" w:rsidRPr="00300218" w:rsidRDefault="003D7B0C" w:rsidP="00E0398C">
            <w:pPr>
              <w:contextualSpacing/>
              <w:jc w:val="both"/>
              <w:rPr>
                <w:rFonts w:ascii="Arial" w:hAnsi="Arial" w:cs="Arial"/>
                <w:sz w:val="20"/>
                <w:szCs w:val="20"/>
                <w:highlight w:val="yellow"/>
              </w:rPr>
            </w:pPr>
          </w:p>
        </w:tc>
        <w:tc>
          <w:tcPr>
            <w:tcW w:w="1134" w:type="dxa"/>
          </w:tcPr>
          <w:p w14:paraId="29FF96E4" w14:textId="77777777" w:rsidR="003D7B0C" w:rsidRPr="00142242" w:rsidRDefault="003D7B0C" w:rsidP="00E0398C">
            <w:pPr>
              <w:jc w:val="both"/>
              <w:rPr>
                <w:rFonts w:ascii="Arial" w:eastAsia="Calibri" w:hAnsi="Arial" w:cs="Arial"/>
                <w:b/>
                <w:sz w:val="20"/>
                <w:szCs w:val="20"/>
              </w:rPr>
            </w:pPr>
          </w:p>
        </w:tc>
        <w:tc>
          <w:tcPr>
            <w:tcW w:w="1134" w:type="dxa"/>
          </w:tcPr>
          <w:p w14:paraId="4D4C637F" w14:textId="77777777" w:rsidR="003D7B0C" w:rsidRPr="00142242" w:rsidRDefault="003D7B0C" w:rsidP="00E0398C">
            <w:pPr>
              <w:jc w:val="both"/>
              <w:rPr>
                <w:rFonts w:ascii="Arial" w:eastAsia="Calibri" w:hAnsi="Arial" w:cs="Arial"/>
                <w:b/>
                <w:sz w:val="20"/>
                <w:szCs w:val="20"/>
              </w:rPr>
            </w:pPr>
          </w:p>
        </w:tc>
      </w:tr>
      <w:tr w:rsidR="003D7B0C" w:rsidRPr="00142242" w14:paraId="372837CE" w14:textId="77777777" w:rsidTr="00E0398C">
        <w:trPr>
          <w:trHeight w:val="720"/>
        </w:trPr>
        <w:tc>
          <w:tcPr>
            <w:tcW w:w="846" w:type="dxa"/>
            <w:vAlign w:val="center"/>
          </w:tcPr>
          <w:p w14:paraId="2588519F" w14:textId="77777777" w:rsidR="003D7B0C" w:rsidRPr="00142242" w:rsidRDefault="003D7B0C" w:rsidP="00E0398C">
            <w:pPr>
              <w:jc w:val="center"/>
              <w:rPr>
                <w:rFonts w:ascii="Arial" w:hAnsi="Arial" w:cs="Arial"/>
                <w:b/>
                <w:bCs/>
                <w:sz w:val="20"/>
                <w:szCs w:val="20"/>
              </w:rPr>
            </w:pPr>
            <w:r w:rsidRPr="00142242">
              <w:rPr>
                <w:rFonts w:ascii="Arial" w:hAnsi="Arial" w:cs="Arial"/>
                <w:b/>
                <w:bCs/>
                <w:sz w:val="20"/>
                <w:szCs w:val="20"/>
              </w:rPr>
              <w:t>04</w:t>
            </w:r>
          </w:p>
        </w:tc>
        <w:tc>
          <w:tcPr>
            <w:tcW w:w="7513" w:type="dxa"/>
          </w:tcPr>
          <w:p w14:paraId="79B00C96" w14:textId="77777777" w:rsidR="003D7B0C" w:rsidRPr="00147A92" w:rsidRDefault="003D7B0C" w:rsidP="00E0398C">
            <w:pPr>
              <w:spacing w:after="120"/>
              <w:jc w:val="both"/>
              <w:rPr>
                <w:rFonts w:ascii="Arial" w:hAnsi="Arial" w:cs="Arial"/>
                <w:b/>
                <w:sz w:val="20"/>
                <w:szCs w:val="20"/>
              </w:rPr>
            </w:pPr>
            <w:r w:rsidRPr="00147A92">
              <w:rPr>
                <w:rFonts w:ascii="Arial" w:hAnsi="Arial" w:cs="Arial"/>
                <w:b/>
                <w:sz w:val="20"/>
                <w:szCs w:val="20"/>
              </w:rPr>
              <w:t>HABILITACION.</w:t>
            </w:r>
          </w:p>
          <w:p w14:paraId="71DFCFCC" w14:textId="77777777" w:rsidR="003D7B0C" w:rsidRPr="00147A92" w:rsidRDefault="003D7B0C" w:rsidP="00E0398C">
            <w:pPr>
              <w:jc w:val="both"/>
              <w:rPr>
                <w:rFonts w:ascii="Arial" w:hAnsi="Arial" w:cs="Arial"/>
                <w:sz w:val="20"/>
                <w:szCs w:val="20"/>
                <w:lang w:val="es-CO" w:eastAsia="es-CO"/>
              </w:rPr>
            </w:pPr>
            <w:r w:rsidRPr="00147A92">
              <w:rPr>
                <w:rFonts w:ascii="Arial" w:hAnsi="Arial" w:cs="Arial"/>
                <w:sz w:val="20"/>
                <w:szCs w:val="20"/>
                <w:lang w:val="es-CO" w:eastAsia="es-CO"/>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3233C84F" w14:textId="77777777" w:rsidR="003D7B0C" w:rsidRPr="00147A92" w:rsidRDefault="003D7B0C" w:rsidP="00E0398C">
            <w:pPr>
              <w:jc w:val="both"/>
              <w:rPr>
                <w:rFonts w:ascii="Arial" w:hAnsi="Arial" w:cs="Arial"/>
                <w:sz w:val="20"/>
                <w:szCs w:val="20"/>
                <w:lang w:val="es-CO" w:eastAsia="es-CO"/>
              </w:rPr>
            </w:pPr>
          </w:p>
          <w:p w14:paraId="07985AA4" w14:textId="77777777" w:rsidR="003D7B0C" w:rsidRPr="00147A92" w:rsidRDefault="003D7B0C" w:rsidP="00E0398C">
            <w:pPr>
              <w:jc w:val="both"/>
              <w:rPr>
                <w:rFonts w:ascii="Arial" w:hAnsi="Arial" w:cs="Arial"/>
                <w:bCs/>
                <w:sz w:val="20"/>
                <w:szCs w:val="20"/>
                <w:lang w:val="es-CO" w:eastAsia="es-CO"/>
              </w:rPr>
            </w:pPr>
            <w:r w:rsidRPr="00147A92">
              <w:rPr>
                <w:rFonts w:ascii="Arial" w:hAnsi="Arial" w:cs="Arial"/>
                <w:bCs/>
                <w:sz w:val="20"/>
                <w:szCs w:val="20"/>
                <w:lang w:val="es-CO" w:eastAsia="es-CO"/>
              </w:rPr>
              <w:t>El oferente deberá anexar la habilitación de los siguientes servicios, de conformidad con la Resolución 3100 de 2019:</w:t>
            </w:r>
          </w:p>
          <w:p w14:paraId="7AD9F42E" w14:textId="77777777" w:rsidR="003D7B0C" w:rsidRDefault="003D7B0C" w:rsidP="00E0398C">
            <w:pPr>
              <w:jc w:val="both"/>
              <w:rPr>
                <w:rFonts w:ascii="Arial" w:hAnsi="Arial" w:cs="Arial"/>
                <w:sz w:val="20"/>
                <w:szCs w:val="20"/>
              </w:rPr>
            </w:pPr>
            <w:r w:rsidRPr="00147A92">
              <w:rPr>
                <w:rFonts w:ascii="Arial" w:hAnsi="Arial" w:cs="Arial"/>
                <w:sz w:val="20"/>
                <w:szCs w:val="20"/>
              </w:rPr>
              <w:t>en:</w:t>
            </w:r>
          </w:p>
          <w:p w14:paraId="1679882B" w14:textId="77777777" w:rsidR="003D7B0C" w:rsidRDefault="003D7B0C" w:rsidP="00E0398C">
            <w:pPr>
              <w:jc w:val="both"/>
              <w:rPr>
                <w:rFonts w:ascii="Arial" w:hAnsi="Arial" w:cs="Arial"/>
                <w:sz w:val="20"/>
                <w:szCs w:val="20"/>
              </w:rPr>
            </w:pPr>
          </w:p>
          <w:tbl>
            <w:tblPr>
              <w:tblW w:w="6923" w:type="dxa"/>
              <w:tblLayout w:type="fixed"/>
              <w:tblCellMar>
                <w:left w:w="70" w:type="dxa"/>
                <w:right w:w="70" w:type="dxa"/>
              </w:tblCellMar>
              <w:tblLook w:val="04A0" w:firstRow="1" w:lastRow="0" w:firstColumn="1" w:lastColumn="0" w:noHBand="0" w:noVBand="1"/>
            </w:tblPr>
            <w:tblGrid>
              <w:gridCol w:w="2603"/>
              <w:gridCol w:w="2874"/>
              <w:gridCol w:w="1446"/>
            </w:tblGrid>
            <w:tr w:rsidR="003D7B0C" w14:paraId="22E72240" w14:textId="77777777" w:rsidTr="00E0398C">
              <w:trPr>
                <w:trHeight w:val="274"/>
              </w:trPr>
              <w:tc>
                <w:tcPr>
                  <w:tcW w:w="2603" w:type="dxa"/>
                  <w:tcBorders>
                    <w:top w:val="single" w:sz="4" w:space="0" w:color="auto"/>
                    <w:left w:val="single" w:sz="4" w:space="0" w:color="auto"/>
                    <w:bottom w:val="single" w:sz="4" w:space="0" w:color="auto"/>
                    <w:right w:val="single" w:sz="4" w:space="0" w:color="auto"/>
                  </w:tcBorders>
                  <w:vAlign w:val="center"/>
                  <w:hideMark/>
                </w:tcPr>
                <w:p w14:paraId="4F698C0C" w14:textId="77777777" w:rsidR="003D7B0C" w:rsidRDefault="003D7B0C" w:rsidP="00393FF2">
                  <w:pPr>
                    <w:framePr w:hSpace="141" w:wrap="around" w:vAnchor="text" w:hAnchor="text" w:x="-289" w:y="1"/>
                    <w:suppressOverlap/>
                    <w:jc w:val="center"/>
                    <w:rPr>
                      <w:rFonts w:ascii="Arial" w:hAnsi="Arial" w:cs="Arial"/>
                      <w:b/>
                      <w:bCs/>
                      <w:color w:val="000000"/>
                      <w:sz w:val="18"/>
                      <w:szCs w:val="18"/>
                      <w:lang w:val="es-CO" w:eastAsia="es-CO"/>
                    </w:rPr>
                  </w:pPr>
                  <w:r w:rsidRPr="00934CC5">
                    <w:rPr>
                      <w:rFonts w:ascii="Arial" w:hAnsi="Arial" w:cs="Arial"/>
                      <w:b/>
                      <w:sz w:val="20"/>
                      <w:szCs w:val="20"/>
                    </w:rPr>
                    <w:t>NOMBRE DEL SERVICIO</w:t>
                  </w:r>
                </w:p>
              </w:tc>
              <w:tc>
                <w:tcPr>
                  <w:tcW w:w="2874" w:type="dxa"/>
                  <w:tcBorders>
                    <w:top w:val="single" w:sz="4" w:space="0" w:color="auto"/>
                    <w:left w:val="nil"/>
                    <w:bottom w:val="single" w:sz="4" w:space="0" w:color="auto"/>
                    <w:right w:val="single" w:sz="4" w:space="0" w:color="auto"/>
                  </w:tcBorders>
                  <w:vAlign w:val="center"/>
                  <w:hideMark/>
                </w:tcPr>
                <w:p w14:paraId="1F2E8B91" w14:textId="77777777" w:rsidR="003D7B0C" w:rsidRDefault="003D7B0C" w:rsidP="00393FF2">
                  <w:pPr>
                    <w:framePr w:hSpace="141" w:wrap="around" w:vAnchor="text" w:hAnchor="text" w:x="-289" w:y="1"/>
                    <w:suppressOverlap/>
                    <w:jc w:val="center"/>
                    <w:rPr>
                      <w:rFonts w:ascii="Arial" w:hAnsi="Arial" w:cs="Arial"/>
                      <w:b/>
                      <w:bCs/>
                      <w:color w:val="000000"/>
                      <w:sz w:val="18"/>
                      <w:szCs w:val="18"/>
                    </w:rPr>
                  </w:pPr>
                  <w:r>
                    <w:rPr>
                      <w:rFonts w:ascii="Arial" w:eastAsia="MS Mincho" w:hAnsi="Arial" w:cs="Arial"/>
                      <w:b/>
                      <w:bCs/>
                      <w:color w:val="000000"/>
                      <w:sz w:val="18"/>
                      <w:szCs w:val="18"/>
                    </w:rPr>
                    <w:t>GRUPO</w:t>
                  </w:r>
                </w:p>
              </w:tc>
              <w:tc>
                <w:tcPr>
                  <w:tcW w:w="1446" w:type="dxa"/>
                  <w:tcBorders>
                    <w:top w:val="single" w:sz="4" w:space="0" w:color="auto"/>
                    <w:left w:val="nil"/>
                    <w:bottom w:val="single" w:sz="4" w:space="0" w:color="auto"/>
                    <w:right w:val="single" w:sz="4" w:space="0" w:color="auto"/>
                  </w:tcBorders>
                  <w:vAlign w:val="center"/>
                  <w:hideMark/>
                </w:tcPr>
                <w:p w14:paraId="57AD0008" w14:textId="77777777" w:rsidR="003D7B0C" w:rsidRDefault="003D7B0C" w:rsidP="00393FF2">
                  <w:pPr>
                    <w:framePr w:hSpace="141" w:wrap="around" w:vAnchor="text" w:hAnchor="text" w:x="-289" w:y="1"/>
                    <w:suppressOverlap/>
                    <w:jc w:val="center"/>
                    <w:rPr>
                      <w:rFonts w:ascii="Arial" w:hAnsi="Arial" w:cs="Arial"/>
                      <w:b/>
                      <w:bCs/>
                      <w:color w:val="000000"/>
                      <w:sz w:val="18"/>
                      <w:szCs w:val="18"/>
                    </w:rPr>
                  </w:pPr>
                  <w:r>
                    <w:rPr>
                      <w:rFonts w:ascii="Arial" w:eastAsia="MS Mincho" w:hAnsi="Arial" w:cs="Arial"/>
                      <w:b/>
                      <w:bCs/>
                      <w:color w:val="000000"/>
                      <w:sz w:val="18"/>
                      <w:szCs w:val="18"/>
                    </w:rPr>
                    <w:t>CÓDIGO DEL SERVICIO</w:t>
                  </w:r>
                </w:p>
              </w:tc>
            </w:tr>
            <w:tr w:rsidR="003D7B0C" w14:paraId="62C80288" w14:textId="77777777" w:rsidTr="00E0398C">
              <w:trPr>
                <w:trHeight w:val="335"/>
              </w:trPr>
              <w:tc>
                <w:tcPr>
                  <w:tcW w:w="2603" w:type="dxa"/>
                  <w:tcBorders>
                    <w:top w:val="nil"/>
                    <w:left w:val="single" w:sz="4" w:space="0" w:color="auto"/>
                    <w:bottom w:val="single" w:sz="4" w:space="0" w:color="auto"/>
                    <w:right w:val="single" w:sz="4" w:space="0" w:color="auto"/>
                  </w:tcBorders>
                  <w:vAlign w:val="center"/>
                  <w:hideMark/>
                </w:tcPr>
                <w:p w14:paraId="1819C7F2"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CUIDADO INTERMEDIO ADULTOS</w:t>
                  </w:r>
                </w:p>
              </w:tc>
              <w:tc>
                <w:tcPr>
                  <w:tcW w:w="2874" w:type="dxa"/>
                  <w:tcBorders>
                    <w:top w:val="nil"/>
                    <w:left w:val="nil"/>
                    <w:bottom w:val="single" w:sz="4" w:space="0" w:color="auto"/>
                    <w:right w:val="single" w:sz="4" w:space="0" w:color="auto"/>
                  </w:tcBorders>
                  <w:vAlign w:val="center"/>
                  <w:hideMark/>
                </w:tcPr>
                <w:p w14:paraId="30184876"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Internación</w:t>
                  </w:r>
                </w:p>
              </w:tc>
              <w:tc>
                <w:tcPr>
                  <w:tcW w:w="1446" w:type="dxa"/>
                  <w:tcBorders>
                    <w:top w:val="nil"/>
                    <w:left w:val="nil"/>
                    <w:bottom w:val="single" w:sz="4" w:space="0" w:color="auto"/>
                    <w:right w:val="single" w:sz="4" w:space="0" w:color="auto"/>
                  </w:tcBorders>
                  <w:noWrap/>
                  <w:vAlign w:val="center"/>
                  <w:hideMark/>
                </w:tcPr>
                <w:p w14:paraId="2EA09D87"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107</w:t>
                  </w:r>
                </w:p>
              </w:tc>
            </w:tr>
            <w:tr w:rsidR="003D7B0C" w14:paraId="33A79086"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2E1607FB"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CUIDADO INTENSIVO ADULTOS</w:t>
                  </w:r>
                </w:p>
              </w:tc>
              <w:tc>
                <w:tcPr>
                  <w:tcW w:w="2874" w:type="dxa"/>
                  <w:tcBorders>
                    <w:top w:val="nil"/>
                    <w:left w:val="nil"/>
                    <w:bottom w:val="single" w:sz="4" w:space="0" w:color="auto"/>
                    <w:right w:val="single" w:sz="4" w:space="0" w:color="auto"/>
                  </w:tcBorders>
                  <w:vAlign w:val="center"/>
                  <w:hideMark/>
                </w:tcPr>
                <w:p w14:paraId="1E3CE33B"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Internación</w:t>
                  </w:r>
                </w:p>
              </w:tc>
              <w:tc>
                <w:tcPr>
                  <w:tcW w:w="1446" w:type="dxa"/>
                  <w:tcBorders>
                    <w:top w:val="nil"/>
                    <w:left w:val="nil"/>
                    <w:bottom w:val="single" w:sz="4" w:space="0" w:color="auto"/>
                    <w:right w:val="single" w:sz="4" w:space="0" w:color="auto"/>
                  </w:tcBorders>
                  <w:noWrap/>
                  <w:vAlign w:val="center"/>
                  <w:hideMark/>
                </w:tcPr>
                <w:p w14:paraId="20E60702"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110</w:t>
                  </w:r>
                </w:p>
              </w:tc>
            </w:tr>
            <w:tr w:rsidR="003D7B0C" w14:paraId="6C3A9B59"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3E603261"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HOSPITALIZACIÓN ADULTOS</w:t>
                  </w:r>
                </w:p>
              </w:tc>
              <w:tc>
                <w:tcPr>
                  <w:tcW w:w="2874" w:type="dxa"/>
                  <w:tcBorders>
                    <w:top w:val="nil"/>
                    <w:left w:val="nil"/>
                    <w:bottom w:val="single" w:sz="4" w:space="0" w:color="auto"/>
                    <w:right w:val="single" w:sz="4" w:space="0" w:color="auto"/>
                  </w:tcBorders>
                  <w:vAlign w:val="center"/>
                  <w:hideMark/>
                </w:tcPr>
                <w:p w14:paraId="0B799AF1"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Internación</w:t>
                  </w:r>
                </w:p>
              </w:tc>
              <w:tc>
                <w:tcPr>
                  <w:tcW w:w="1446" w:type="dxa"/>
                  <w:tcBorders>
                    <w:top w:val="nil"/>
                    <w:left w:val="nil"/>
                    <w:bottom w:val="single" w:sz="4" w:space="0" w:color="auto"/>
                    <w:right w:val="single" w:sz="4" w:space="0" w:color="auto"/>
                  </w:tcBorders>
                  <w:noWrap/>
                  <w:vAlign w:val="center"/>
                  <w:hideMark/>
                </w:tcPr>
                <w:p w14:paraId="5339D203"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129</w:t>
                  </w:r>
                </w:p>
              </w:tc>
            </w:tr>
            <w:tr w:rsidR="003D7B0C" w14:paraId="28FB55AA"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1F669281"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CARDIOLOGÍA</w:t>
                  </w:r>
                  <w:r>
                    <w:rPr>
                      <w:rFonts w:ascii="Arial" w:eastAsia="MS Mincho" w:hAnsi="Arial" w:cs="Arial"/>
                      <w:color w:val="000000"/>
                      <w:sz w:val="16"/>
                      <w:szCs w:val="16"/>
                    </w:rPr>
                    <w:t xml:space="preserve"> ADULTO</w:t>
                  </w:r>
                </w:p>
              </w:tc>
              <w:tc>
                <w:tcPr>
                  <w:tcW w:w="2874" w:type="dxa"/>
                  <w:tcBorders>
                    <w:top w:val="nil"/>
                    <w:left w:val="nil"/>
                    <w:bottom w:val="single" w:sz="4" w:space="0" w:color="auto"/>
                    <w:right w:val="single" w:sz="4" w:space="0" w:color="auto"/>
                  </w:tcBorders>
                  <w:vAlign w:val="center"/>
                  <w:hideMark/>
                </w:tcPr>
                <w:p w14:paraId="3D0F2B5E"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Consulta Externa</w:t>
                  </w:r>
                </w:p>
              </w:tc>
              <w:tc>
                <w:tcPr>
                  <w:tcW w:w="1446" w:type="dxa"/>
                  <w:tcBorders>
                    <w:top w:val="nil"/>
                    <w:left w:val="nil"/>
                    <w:bottom w:val="single" w:sz="4" w:space="0" w:color="auto"/>
                    <w:right w:val="single" w:sz="4" w:space="0" w:color="auto"/>
                  </w:tcBorders>
                  <w:noWrap/>
                  <w:vAlign w:val="center"/>
                  <w:hideMark/>
                </w:tcPr>
                <w:p w14:paraId="09FF7A16"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302</w:t>
                  </w:r>
                </w:p>
              </w:tc>
            </w:tr>
            <w:tr w:rsidR="003D7B0C" w14:paraId="51783654"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4D123306"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CARDIOLOGÍA PEDIÁTRICA</w:t>
                  </w:r>
                </w:p>
              </w:tc>
              <w:tc>
                <w:tcPr>
                  <w:tcW w:w="2874" w:type="dxa"/>
                  <w:tcBorders>
                    <w:top w:val="nil"/>
                    <w:left w:val="nil"/>
                    <w:bottom w:val="single" w:sz="4" w:space="0" w:color="auto"/>
                    <w:right w:val="single" w:sz="4" w:space="0" w:color="auto"/>
                  </w:tcBorders>
                  <w:vAlign w:val="center"/>
                  <w:hideMark/>
                </w:tcPr>
                <w:p w14:paraId="4E3C45F8"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Consulta Externa</w:t>
                  </w:r>
                </w:p>
              </w:tc>
              <w:tc>
                <w:tcPr>
                  <w:tcW w:w="1446" w:type="dxa"/>
                  <w:tcBorders>
                    <w:top w:val="nil"/>
                    <w:left w:val="nil"/>
                    <w:bottom w:val="single" w:sz="4" w:space="0" w:color="auto"/>
                    <w:right w:val="single" w:sz="4" w:space="0" w:color="auto"/>
                  </w:tcBorders>
                  <w:noWrap/>
                  <w:vAlign w:val="center"/>
                  <w:hideMark/>
                </w:tcPr>
                <w:p w14:paraId="79551E4C"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361</w:t>
                  </w:r>
                </w:p>
              </w:tc>
            </w:tr>
            <w:tr w:rsidR="003D7B0C" w14:paraId="732CD5C5"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0BC923F0"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 xml:space="preserve">CIRUGÍA </w:t>
                  </w:r>
                  <w:r>
                    <w:rPr>
                      <w:rFonts w:ascii="Arial" w:eastAsia="MS Mincho" w:hAnsi="Arial" w:cs="Arial"/>
                      <w:color w:val="000000"/>
                      <w:sz w:val="16"/>
                      <w:szCs w:val="16"/>
                    </w:rPr>
                    <w:t>CARDIO</w:t>
                  </w:r>
                  <w:r w:rsidRPr="00573CDF">
                    <w:rPr>
                      <w:rFonts w:ascii="Arial" w:eastAsia="MS Mincho" w:hAnsi="Arial" w:cs="Arial"/>
                      <w:color w:val="000000"/>
                      <w:sz w:val="16"/>
                      <w:szCs w:val="16"/>
                    </w:rPr>
                    <w:t>VASCULAR</w:t>
                  </w:r>
                </w:p>
              </w:tc>
              <w:tc>
                <w:tcPr>
                  <w:tcW w:w="2874" w:type="dxa"/>
                  <w:tcBorders>
                    <w:top w:val="nil"/>
                    <w:left w:val="nil"/>
                    <w:bottom w:val="single" w:sz="4" w:space="0" w:color="auto"/>
                    <w:right w:val="single" w:sz="4" w:space="0" w:color="auto"/>
                  </w:tcBorders>
                  <w:vAlign w:val="center"/>
                  <w:hideMark/>
                </w:tcPr>
                <w:p w14:paraId="3E74657C"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Consulta Externa</w:t>
                  </w:r>
                </w:p>
              </w:tc>
              <w:tc>
                <w:tcPr>
                  <w:tcW w:w="1446" w:type="dxa"/>
                  <w:tcBorders>
                    <w:top w:val="nil"/>
                    <w:left w:val="nil"/>
                    <w:bottom w:val="single" w:sz="4" w:space="0" w:color="auto"/>
                    <w:right w:val="single" w:sz="4" w:space="0" w:color="auto"/>
                  </w:tcBorders>
                  <w:noWrap/>
                  <w:vAlign w:val="center"/>
                  <w:hideMark/>
                </w:tcPr>
                <w:p w14:paraId="126621D6"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303</w:t>
                  </w:r>
                </w:p>
              </w:tc>
            </w:tr>
            <w:tr w:rsidR="003D7B0C" w14:paraId="7D45639D" w14:textId="77777777" w:rsidTr="00E0398C">
              <w:trPr>
                <w:trHeight w:val="70"/>
              </w:trPr>
              <w:tc>
                <w:tcPr>
                  <w:tcW w:w="2603" w:type="dxa"/>
                  <w:tcBorders>
                    <w:top w:val="nil"/>
                    <w:left w:val="single" w:sz="4" w:space="0" w:color="auto"/>
                    <w:bottom w:val="single" w:sz="4" w:space="0" w:color="auto"/>
                    <w:right w:val="single" w:sz="4" w:space="0" w:color="auto"/>
                  </w:tcBorders>
                  <w:vAlign w:val="center"/>
                  <w:hideMark/>
                </w:tcPr>
                <w:p w14:paraId="1A11EE44" w14:textId="77777777" w:rsidR="003D7B0C" w:rsidRPr="007257C4" w:rsidRDefault="003D7B0C" w:rsidP="00393FF2">
                  <w:pPr>
                    <w:framePr w:hSpace="141" w:wrap="around" w:vAnchor="text" w:hAnchor="text" w:x="-289" w:y="1"/>
                    <w:suppressOverlap/>
                    <w:rPr>
                      <w:rFonts w:ascii="Arial" w:hAnsi="Arial" w:cs="Arial"/>
                      <w:color w:val="000000"/>
                      <w:sz w:val="16"/>
                      <w:szCs w:val="16"/>
                    </w:rPr>
                  </w:pPr>
                  <w:r w:rsidRPr="007257C4">
                    <w:rPr>
                      <w:rFonts w:ascii="Arial" w:eastAsia="MS Mincho" w:hAnsi="Arial" w:cs="Arial"/>
                      <w:color w:val="000000"/>
                      <w:sz w:val="16"/>
                      <w:szCs w:val="16"/>
                    </w:rPr>
                    <w:t>CIRUGÍA VASCULAR</w:t>
                  </w:r>
                </w:p>
              </w:tc>
              <w:tc>
                <w:tcPr>
                  <w:tcW w:w="2874" w:type="dxa"/>
                  <w:tcBorders>
                    <w:top w:val="nil"/>
                    <w:left w:val="nil"/>
                    <w:bottom w:val="single" w:sz="4" w:space="0" w:color="auto"/>
                    <w:right w:val="single" w:sz="4" w:space="0" w:color="auto"/>
                  </w:tcBorders>
                  <w:vAlign w:val="center"/>
                  <w:hideMark/>
                </w:tcPr>
                <w:p w14:paraId="3CEE5862" w14:textId="77777777" w:rsidR="003D7B0C" w:rsidRPr="007257C4" w:rsidRDefault="003D7B0C" w:rsidP="00393FF2">
                  <w:pPr>
                    <w:framePr w:hSpace="141" w:wrap="around" w:vAnchor="text" w:hAnchor="text" w:x="-289" w:y="1"/>
                    <w:suppressOverlap/>
                    <w:jc w:val="center"/>
                    <w:rPr>
                      <w:rFonts w:ascii="Arial" w:hAnsi="Arial" w:cs="Arial"/>
                      <w:color w:val="1D1B11"/>
                      <w:sz w:val="16"/>
                      <w:szCs w:val="16"/>
                    </w:rPr>
                  </w:pPr>
                  <w:r w:rsidRPr="007257C4">
                    <w:rPr>
                      <w:rFonts w:ascii="Arial" w:hAnsi="Arial" w:cs="Arial"/>
                      <w:color w:val="1D1B11"/>
                      <w:sz w:val="16"/>
                      <w:szCs w:val="16"/>
                    </w:rPr>
                    <w:t>Consulta Externa</w:t>
                  </w:r>
                </w:p>
              </w:tc>
              <w:tc>
                <w:tcPr>
                  <w:tcW w:w="1446" w:type="dxa"/>
                  <w:tcBorders>
                    <w:top w:val="nil"/>
                    <w:left w:val="nil"/>
                    <w:bottom w:val="single" w:sz="4" w:space="0" w:color="auto"/>
                    <w:right w:val="single" w:sz="4" w:space="0" w:color="auto"/>
                  </w:tcBorders>
                  <w:noWrap/>
                  <w:vAlign w:val="center"/>
                  <w:hideMark/>
                </w:tcPr>
                <w:p w14:paraId="1EC16B7D" w14:textId="77777777" w:rsidR="003D7B0C" w:rsidRPr="007257C4" w:rsidRDefault="003D7B0C" w:rsidP="00393FF2">
                  <w:pPr>
                    <w:framePr w:hSpace="141" w:wrap="around" w:vAnchor="text" w:hAnchor="text" w:x="-289" w:y="1"/>
                    <w:suppressOverlap/>
                    <w:jc w:val="center"/>
                    <w:rPr>
                      <w:rFonts w:ascii="Calibri" w:hAnsi="Calibri" w:cs="Calibri"/>
                      <w:color w:val="000000"/>
                      <w:sz w:val="18"/>
                      <w:szCs w:val="18"/>
                    </w:rPr>
                  </w:pPr>
                  <w:r w:rsidRPr="007257C4">
                    <w:rPr>
                      <w:rFonts w:ascii="Calibri" w:hAnsi="Calibri" w:cs="Calibri"/>
                      <w:color w:val="000000"/>
                      <w:sz w:val="18"/>
                      <w:szCs w:val="18"/>
                    </w:rPr>
                    <w:t>372</w:t>
                  </w:r>
                </w:p>
              </w:tc>
            </w:tr>
            <w:tr w:rsidR="003D7B0C" w14:paraId="40533308" w14:textId="77777777" w:rsidTr="00E0398C">
              <w:trPr>
                <w:trHeight w:val="189"/>
              </w:trPr>
              <w:tc>
                <w:tcPr>
                  <w:tcW w:w="2603" w:type="dxa"/>
                  <w:tcBorders>
                    <w:top w:val="nil"/>
                    <w:left w:val="single" w:sz="8" w:space="0" w:color="auto"/>
                    <w:bottom w:val="single" w:sz="8" w:space="0" w:color="auto"/>
                    <w:right w:val="single" w:sz="8" w:space="0" w:color="auto"/>
                  </w:tcBorders>
                  <w:vAlign w:val="center"/>
                </w:tcPr>
                <w:p w14:paraId="6A0B69A1" w14:textId="77777777" w:rsidR="003D7B0C" w:rsidRPr="00593443" w:rsidRDefault="003D7B0C" w:rsidP="00393FF2">
                  <w:pPr>
                    <w:framePr w:hSpace="141" w:wrap="around" w:vAnchor="text" w:hAnchor="text" w:x="-289" w:y="1"/>
                    <w:suppressOverlap/>
                    <w:rPr>
                      <w:rFonts w:ascii="Arial" w:hAnsi="Arial" w:cs="Arial"/>
                      <w:color w:val="000000"/>
                      <w:sz w:val="16"/>
                      <w:szCs w:val="16"/>
                    </w:rPr>
                  </w:pPr>
                  <w:r w:rsidRPr="00593443">
                    <w:rPr>
                      <w:rFonts w:ascii="Arial" w:hAnsi="Arial" w:cs="Arial"/>
                      <w:color w:val="000000"/>
                      <w:sz w:val="16"/>
                      <w:szCs w:val="16"/>
                    </w:rPr>
                    <w:t>CIRUGIA DE TORAX</w:t>
                  </w:r>
                </w:p>
              </w:tc>
              <w:tc>
                <w:tcPr>
                  <w:tcW w:w="2874" w:type="dxa"/>
                  <w:tcBorders>
                    <w:top w:val="nil"/>
                    <w:left w:val="nil"/>
                    <w:bottom w:val="single" w:sz="8" w:space="0" w:color="auto"/>
                    <w:right w:val="single" w:sz="8" w:space="0" w:color="auto"/>
                  </w:tcBorders>
                  <w:vAlign w:val="center"/>
                  <w:hideMark/>
                </w:tcPr>
                <w:p w14:paraId="52E03F65" w14:textId="77777777" w:rsidR="003D7B0C" w:rsidRPr="00593443" w:rsidRDefault="003D7B0C" w:rsidP="00393FF2">
                  <w:pPr>
                    <w:framePr w:hSpace="141" w:wrap="around" w:vAnchor="text" w:hAnchor="text" w:x="-289" w:y="1"/>
                    <w:suppressOverlap/>
                    <w:jc w:val="center"/>
                    <w:rPr>
                      <w:rFonts w:ascii="Arial" w:hAnsi="Arial" w:cs="Arial"/>
                      <w:color w:val="000000"/>
                      <w:sz w:val="16"/>
                      <w:szCs w:val="16"/>
                    </w:rPr>
                  </w:pPr>
                  <w:r w:rsidRPr="00593443">
                    <w:rPr>
                      <w:rFonts w:ascii="Arial" w:hAnsi="Arial" w:cs="Arial"/>
                      <w:color w:val="1D1B11"/>
                      <w:sz w:val="16"/>
                      <w:szCs w:val="16"/>
                    </w:rPr>
                    <w:t>Quirúrgicos</w:t>
                  </w:r>
                </w:p>
              </w:tc>
              <w:tc>
                <w:tcPr>
                  <w:tcW w:w="1446" w:type="dxa"/>
                  <w:tcBorders>
                    <w:top w:val="nil"/>
                    <w:left w:val="nil"/>
                    <w:bottom w:val="single" w:sz="8" w:space="0" w:color="auto"/>
                    <w:right w:val="single" w:sz="8" w:space="0" w:color="auto"/>
                  </w:tcBorders>
                  <w:vAlign w:val="center"/>
                  <w:hideMark/>
                </w:tcPr>
                <w:p w14:paraId="7FECF3D5" w14:textId="77777777" w:rsidR="003D7B0C" w:rsidRPr="00593443" w:rsidRDefault="003D7B0C" w:rsidP="00393FF2">
                  <w:pPr>
                    <w:framePr w:hSpace="141" w:wrap="around" w:vAnchor="text" w:hAnchor="text" w:x="-289" w:y="1"/>
                    <w:suppressOverlap/>
                    <w:jc w:val="center"/>
                    <w:rPr>
                      <w:rFonts w:ascii="Calibri" w:hAnsi="Calibri" w:cs="Calibri"/>
                      <w:color w:val="000000"/>
                      <w:sz w:val="18"/>
                      <w:szCs w:val="18"/>
                    </w:rPr>
                  </w:pPr>
                  <w:r w:rsidRPr="00593443">
                    <w:rPr>
                      <w:rFonts w:ascii="Calibri" w:hAnsi="Calibri"/>
                      <w:color w:val="000000"/>
                      <w:sz w:val="18"/>
                      <w:szCs w:val="18"/>
                    </w:rPr>
                    <w:t>234</w:t>
                  </w:r>
                  <w:r w:rsidRPr="00593443">
                    <w:rPr>
                      <w:color w:val="000000"/>
                      <w:sz w:val="16"/>
                      <w:szCs w:val="16"/>
                    </w:rPr>
                    <w:t> </w:t>
                  </w:r>
                </w:p>
              </w:tc>
            </w:tr>
            <w:tr w:rsidR="003D7B0C" w14:paraId="5DCBE9D5" w14:textId="77777777" w:rsidTr="00E0398C">
              <w:trPr>
                <w:trHeight w:val="303"/>
              </w:trPr>
              <w:tc>
                <w:tcPr>
                  <w:tcW w:w="2603" w:type="dxa"/>
                  <w:tcBorders>
                    <w:top w:val="nil"/>
                    <w:left w:val="single" w:sz="4" w:space="0" w:color="auto"/>
                    <w:bottom w:val="single" w:sz="4" w:space="0" w:color="auto"/>
                    <w:right w:val="single" w:sz="4" w:space="0" w:color="auto"/>
                  </w:tcBorders>
                  <w:vAlign w:val="center"/>
                  <w:hideMark/>
                </w:tcPr>
                <w:p w14:paraId="52D98F19"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OTRAS CONSULTAS DE ESPECIALIDAD</w:t>
                  </w:r>
                </w:p>
              </w:tc>
              <w:tc>
                <w:tcPr>
                  <w:tcW w:w="2874" w:type="dxa"/>
                  <w:tcBorders>
                    <w:top w:val="nil"/>
                    <w:left w:val="nil"/>
                    <w:bottom w:val="single" w:sz="4" w:space="0" w:color="auto"/>
                    <w:right w:val="single" w:sz="4" w:space="0" w:color="auto"/>
                  </w:tcBorders>
                  <w:vAlign w:val="center"/>
                  <w:hideMark/>
                </w:tcPr>
                <w:p w14:paraId="7F53A013"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Consulta Externa</w:t>
                  </w:r>
                </w:p>
              </w:tc>
              <w:tc>
                <w:tcPr>
                  <w:tcW w:w="1446" w:type="dxa"/>
                  <w:tcBorders>
                    <w:top w:val="nil"/>
                    <w:left w:val="nil"/>
                    <w:bottom w:val="single" w:sz="4" w:space="0" w:color="auto"/>
                    <w:right w:val="single" w:sz="4" w:space="0" w:color="auto"/>
                  </w:tcBorders>
                  <w:noWrap/>
                  <w:vAlign w:val="center"/>
                  <w:hideMark/>
                </w:tcPr>
                <w:p w14:paraId="4630EB9E"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356</w:t>
                  </w:r>
                </w:p>
              </w:tc>
            </w:tr>
            <w:tr w:rsidR="003D7B0C" w14:paraId="19B91315"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72D67D9F"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CIRUGÍA VASCULAR Y ANGIOLÓGICA</w:t>
                  </w:r>
                </w:p>
              </w:tc>
              <w:tc>
                <w:tcPr>
                  <w:tcW w:w="2874" w:type="dxa"/>
                  <w:tcBorders>
                    <w:top w:val="nil"/>
                    <w:left w:val="nil"/>
                    <w:bottom w:val="single" w:sz="4" w:space="0" w:color="auto"/>
                    <w:right w:val="single" w:sz="4" w:space="0" w:color="auto"/>
                  </w:tcBorders>
                  <w:vAlign w:val="center"/>
                  <w:hideMark/>
                </w:tcPr>
                <w:p w14:paraId="299E3686"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Quirúrgicos</w:t>
                  </w:r>
                </w:p>
              </w:tc>
              <w:tc>
                <w:tcPr>
                  <w:tcW w:w="1446" w:type="dxa"/>
                  <w:tcBorders>
                    <w:top w:val="nil"/>
                    <w:left w:val="nil"/>
                    <w:bottom w:val="single" w:sz="4" w:space="0" w:color="auto"/>
                    <w:right w:val="single" w:sz="4" w:space="0" w:color="auto"/>
                  </w:tcBorders>
                  <w:noWrap/>
                  <w:vAlign w:val="center"/>
                  <w:hideMark/>
                </w:tcPr>
                <w:p w14:paraId="359E6C9A"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214</w:t>
                  </w:r>
                </w:p>
              </w:tc>
            </w:tr>
            <w:tr w:rsidR="003D7B0C" w14:paraId="3D9621BB" w14:textId="77777777" w:rsidTr="00E0398C">
              <w:trPr>
                <w:trHeight w:val="274"/>
              </w:trPr>
              <w:tc>
                <w:tcPr>
                  <w:tcW w:w="2603" w:type="dxa"/>
                  <w:tcBorders>
                    <w:top w:val="nil"/>
                    <w:left w:val="single" w:sz="4" w:space="0" w:color="auto"/>
                    <w:bottom w:val="single" w:sz="4" w:space="0" w:color="auto"/>
                    <w:right w:val="single" w:sz="4" w:space="0" w:color="auto"/>
                  </w:tcBorders>
                  <w:vAlign w:val="center"/>
                  <w:hideMark/>
                </w:tcPr>
                <w:p w14:paraId="6C1DDCE0"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CIRUGÍA CARDIOVASCULAR</w:t>
                  </w:r>
                </w:p>
              </w:tc>
              <w:tc>
                <w:tcPr>
                  <w:tcW w:w="2874" w:type="dxa"/>
                  <w:tcBorders>
                    <w:top w:val="nil"/>
                    <w:left w:val="nil"/>
                    <w:bottom w:val="single" w:sz="4" w:space="0" w:color="auto"/>
                    <w:right w:val="single" w:sz="4" w:space="0" w:color="auto"/>
                  </w:tcBorders>
                  <w:vAlign w:val="center"/>
                  <w:hideMark/>
                </w:tcPr>
                <w:p w14:paraId="50AF6BD2"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Quirúrgicos</w:t>
                  </w:r>
                </w:p>
              </w:tc>
              <w:tc>
                <w:tcPr>
                  <w:tcW w:w="1446" w:type="dxa"/>
                  <w:tcBorders>
                    <w:top w:val="nil"/>
                    <w:left w:val="nil"/>
                    <w:bottom w:val="single" w:sz="4" w:space="0" w:color="auto"/>
                    <w:right w:val="single" w:sz="4" w:space="0" w:color="auto"/>
                  </w:tcBorders>
                  <w:noWrap/>
                  <w:vAlign w:val="center"/>
                  <w:hideMark/>
                </w:tcPr>
                <w:p w14:paraId="74C8273C"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202</w:t>
                  </w:r>
                </w:p>
              </w:tc>
            </w:tr>
            <w:tr w:rsidR="003D7B0C" w14:paraId="7611CD4F" w14:textId="77777777" w:rsidTr="00E0398C">
              <w:trPr>
                <w:trHeight w:val="189"/>
              </w:trPr>
              <w:tc>
                <w:tcPr>
                  <w:tcW w:w="2603" w:type="dxa"/>
                  <w:tcBorders>
                    <w:top w:val="nil"/>
                    <w:left w:val="single" w:sz="4" w:space="0" w:color="auto"/>
                    <w:bottom w:val="single" w:sz="4" w:space="0" w:color="auto"/>
                    <w:right w:val="single" w:sz="4" w:space="0" w:color="auto"/>
                  </w:tcBorders>
                  <w:vAlign w:val="center"/>
                  <w:hideMark/>
                </w:tcPr>
                <w:p w14:paraId="4398E35E"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URGENCIAS</w:t>
                  </w:r>
                </w:p>
              </w:tc>
              <w:tc>
                <w:tcPr>
                  <w:tcW w:w="2874" w:type="dxa"/>
                  <w:tcBorders>
                    <w:top w:val="nil"/>
                    <w:left w:val="nil"/>
                    <w:bottom w:val="single" w:sz="4" w:space="0" w:color="auto"/>
                    <w:right w:val="single" w:sz="4" w:space="0" w:color="auto"/>
                  </w:tcBorders>
                  <w:vAlign w:val="center"/>
                  <w:hideMark/>
                </w:tcPr>
                <w:p w14:paraId="5B575E38"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eastAsia="MS Mincho" w:hAnsi="Arial" w:cs="Arial"/>
                      <w:color w:val="1D1B11"/>
                      <w:sz w:val="16"/>
                      <w:szCs w:val="16"/>
                    </w:rPr>
                    <w:t>Atención Inmediata</w:t>
                  </w:r>
                </w:p>
              </w:tc>
              <w:tc>
                <w:tcPr>
                  <w:tcW w:w="1446" w:type="dxa"/>
                  <w:tcBorders>
                    <w:top w:val="nil"/>
                    <w:left w:val="nil"/>
                    <w:bottom w:val="single" w:sz="4" w:space="0" w:color="auto"/>
                    <w:right w:val="single" w:sz="4" w:space="0" w:color="auto"/>
                  </w:tcBorders>
                  <w:noWrap/>
                  <w:vAlign w:val="center"/>
                  <w:hideMark/>
                </w:tcPr>
                <w:p w14:paraId="41C678B7"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1102</w:t>
                  </w:r>
                </w:p>
              </w:tc>
            </w:tr>
            <w:tr w:rsidR="003D7B0C" w14:paraId="66453EEB" w14:textId="77777777" w:rsidTr="00E0398C">
              <w:trPr>
                <w:trHeight w:val="303"/>
              </w:trPr>
              <w:tc>
                <w:tcPr>
                  <w:tcW w:w="2603" w:type="dxa"/>
                  <w:tcBorders>
                    <w:top w:val="nil"/>
                    <w:left w:val="single" w:sz="4" w:space="0" w:color="auto"/>
                    <w:bottom w:val="single" w:sz="4" w:space="0" w:color="auto"/>
                    <w:right w:val="single" w:sz="4" w:space="0" w:color="auto"/>
                  </w:tcBorders>
                  <w:vAlign w:val="center"/>
                  <w:hideMark/>
                </w:tcPr>
                <w:p w14:paraId="23FE3ED2"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IMÁGENES DIAGNOSTICAS - IONIZANTES</w:t>
                  </w:r>
                </w:p>
              </w:tc>
              <w:tc>
                <w:tcPr>
                  <w:tcW w:w="2874" w:type="dxa"/>
                  <w:tcBorders>
                    <w:top w:val="nil"/>
                    <w:left w:val="nil"/>
                    <w:bottom w:val="single" w:sz="4" w:space="0" w:color="auto"/>
                    <w:right w:val="single" w:sz="4" w:space="0" w:color="auto"/>
                  </w:tcBorders>
                  <w:vAlign w:val="center"/>
                  <w:hideMark/>
                </w:tcPr>
                <w:p w14:paraId="6BBCC026"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Apoyo Diagnóstico y Complementación Terapéutica</w:t>
                  </w:r>
                </w:p>
              </w:tc>
              <w:tc>
                <w:tcPr>
                  <w:tcW w:w="1446" w:type="dxa"/>
                  <w:tcBorders>
                    <w:top w:val="nil"/>
                    <w:left w:val="nil"/>
                    <w:bottom w:val="single" w:sz="4" w:space="0" w:color="auto"/>
                    <w:right w:val="single" w:sz="4" w:space="0" w:color="auto"/>
                  </w:tcBorders>
                  <w:vAlign w:val="center"/>
                  <w:hideMark/>
                </w:tcPr>
                <w:p w14:paraId="4324650B"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744</w:t>
                  </w:r>
                </w:p>
              </w:tc>
            </w:tr>
            <w:tr w:rsidR="003D7B0C" w14:paraId="695570C7" w14:textId="77777777" w:rsidTr="00E0398C">
              <w:trPr>
                <w:trHeight w:val="312"/>
              </w:trPr>
              <w:tc>
                <w:tcPr>
                  <w:tcW w:w="2603" w:type="dxa"/>
                  <w:tcBorders>
                    <w:top w:val="nil"/>
                    <w:left w:val="single" w:sz="4" w:space="0" w:color="auto"/>
                    <w:bottom w:val="single" w:sz="4" w:space="0" w:color="auto"/>
                    <w:right w:val="single" w:sz="4" w:space="0" w:color="auto"/>
                  </w:tcBorders>
                  <w:vAlign w:val="center"/>
                  <w:hideMark/>
                </w:tcPr>
                <w:p w14:paraId="098BBB1B"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IMÁGENES DIAGNOSTICAS - NO IONIZANTES</w:t>
                  </w:r>
                </w:p>
              </w:tc>
              <w:tc>
                <w:tcPr>
                  <w:tcW w:w="2874" w:type="dxa"/>
                  <w:tcBorders>
                    <w:top w:val="nil"/>
                    <w:left w:val="nil"/>
                    <w:bottom w:val="single" w:sz="4" w:space="0" w:color="auto"/>
                    <w:right w:val="single" w:sz="4" w:space="0" w:color="auto"/>
                  </w:tcBorders>
                  <w:vAlign w:val="center"/>
                  <w:hideMark/>
                </w:tcPr>
                <w:p w14:paraId="5095A657"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hAnsi="Arial" w:cs="Arial"/>
                      <w:color w:val="1D1B11"/>
                      <w:sz w:val="16"/>
                      <w:szCs w:val="16"/>
                    </w:rPr>
                    <w:t>Apoyo Diagnóstico y Complementación Terapéutica</w:t>
                  </w:r>
                </w:p>
              </w:tc>
              <w:tc>
                <w:tcPr>
                  <w:tcW w:w="1446" w:type="dxa"/>
                  <w:tcBorders>
                    <w:top w:val="nil"/>
                    <w:left w:val="nil"/>
                    <w:bottom w:val="single" w:sz="4" w:space="0" w:color="auto"/>
                    <w:right w:val="single" w:sz="4" w:space="0" w:color="auto"/>
                  </w:tcBorders>
                  <w:vAlign w:val="center"/>
                  <w:hideMark/>
                </w:tcPr>
                <w:p w14:paraId="181B45E7"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745</w:t>
                  </w:r>
                </w:p>
              </w:tc>
            </w:tr>
            <w:tr w:rsidR="003D7B0C" w14:paraId="6961CD00" w14:textId="77777777" w:rsidTr="00E0398C">
              <w:trPr>
                <w:trHeight w:val="298"/>
              </w:trPr>
              <w:tc>
                <w:tcPr>
                  <w:tcW w:w="2603" w:type="dxa"/>
                  <w:tcBorders>
                    <w:top w:val="nil"/>
                    <w:left w:val="single" w:sz="4" w:space="0" w:color="auto"/>
                    <w:bottom w:val="single" w:sz="4" w:space="0" w:color="auto"/>
                    <w:right w:val="single" w:sz="4" w:space="0" w:color="auto"/>
                  </w:tcBorders>
                  <w:vAlign w:val="center"/>
                  <w:hideMark/>
                </w:tcPr>
                <w:p w14:paraId="0DD47589"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LABORATORIO CLÍNICO</w:t>
                  </w:r>
                </w:p>
              </w:tc>
              <w:tc>
                <w:tcPr>
                  <w:tcW w:w="2874" w:type="dxa"/>
                  <w:tcBorders>
                    <w:top w:val="nil"/>
                    <w:left w:val="nil"/>
                    <w:bottom w:val="single" w:sz="4" w:space="0" w:color="auto"/>
                    <w:right w:val="single" w:sz="4" w:space="0" w:color="auto"/>
                  </w:tcBorders>
                  <w:vAlign w:val="center"/>
                  <w:hideMark/>
                </w:tcPr>
                <w:p w14:paraId="2AADCA2F" w14:textId="77777777" w:rsidR="003D7B0C" w:rsidRPr="00573CDF" w:rsidRDefault="003D7B0C" w:rsidP="00393FF2">
                  <w:pPr>
                    <w:framePr w:hSpace="141" w:wrap="around" w:vAnchor="text" w:hAnchor="text" w:x="-289" w:y="1"/>
                    <w:suppressOverlap/>
                    <w:jc w:val="center"/>
                    <w:rPr>
                      <w:rFonts w:ascii="Arial" w:hAnsi="Arial" w:cs="Arial"/>
                      <w:color w:val="000000"/>
                      <w:sz w:val="16"/>
                      <w:szCs w:val="16"/>
                    </w:rPr>
                  </w:pPr>
                  <w:r w:rsidRPr="00573CDF">
                    <w:rPr>
                      <w:rFonts w:ascii="Arial" w:hAnsi="Arial" w:cs="Arial"/>
                      <w:color w:val="000000"/>
                      <w:sz w:val="16"/>
                      <w:szCs w:val="16"/>
                    </w:rPr>
                    <w:t>Apoyo Diagnóstico y Complementación Terapéutica</w:t>
                  </w:r>
                </w:p>
              </w:tc>
              <w:tc>
                <w:tcPr>
                  <w:tcW w:w="1446" w:type="dxa"/>
                  <w:tcBorders>
                    <w:top w:val="nil"/>
                    <w:left w:val="nil"/>
                    <w:bottom w:val="single" w:sz="4" w:space="0" w:color="auto"/>
                    <w:right w:val="single" w:sz="4" w:space="0" w:color="auto"/>
                  </w:tcBorders>
                  <w:vAlign w:val="center"/>
                  <w:hideMark/>
                </w:tcPr>
                <w:p w14:paraId="68323680"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706</w:t>
                  </w:r>
                </w:p>
              </w:tc>
            </w:tr>
            <w:tr w:rsidR="003D7B0C" w14:paraId="6D8C3720" w14:textId="77777777" w:rsidTr="00E0398C">
              <w:trPr>
                <w:trHeight w:val="624"/>
              </w:trPr>
              <w:tc>
                <w:tcPr>
                  <w:tcW w:w="2603" w:type="dxa"/>
                  <w:tcBorders>
                    <w:top w:val="nil"/>
                    <w:left w:val="single" w:sz="8" w:space="0" w:color="auto"/>
                    <w:bottom w:val="single" w:sz="8" w:space="0" w:color="auto"/>
                    <w:right w:val="single" w:sz="8" w:space="0" w:color="auto"/>
                  </w:tcBorders>
                  <w:vAlign w:val="center"/>
                </w:tcPr>
                <w:p w14:paraId="6802668B" w14:textId="77777777" w:rsidR="003D7B0C" w:rsidRPr="00DD75EA" w:rsidRDefault="003D7B0C" w:rsidP="00393FF2">
                  <w:pPr>
                    <w:framePr w:hSpace="141" w:wrap="around" w:vAnchor="text" w:hAnchor="text" w:x="-289" w:y="1"/>
                    <w:suppressOverlap/>
                    <w:rPr>
                      <w:rFonts w:ascii="Arial" w:hAnsi="Arial" w:cs="Arial"/>
                      <w:color w:val="000000"/>
                      <w:sz w:val="16"/>
                      <w:szCs w:val="16"/>
                      <w:highlight w:val="red"/>
                    </w:rPr>
                  </w:pPr>
                  <w:r>
                    <w:rPr>
                      <w:rFonts w:ascii="Arial" w:hAnsi="Arial" w:cs="Arial"/>
                      <w:color w:val="000000"/>
                      <w:sz w:val="16"/>
                      <w:szCs w:val="16"/>
                    </w:rPr>
                    <w:t>TOMA DE MUESTRA DE LABORATORIO CLINICO</w:t>
                  </w:r>
                </w:p>
              </w:tc>
              <w:tc>
                <w:tcPr>
                  <w:tcW w:w="2874" w:type="dxa"/>
                  <w:tcBorders>
                    <w:top w:val="nil"/>
                    <w:left w:val="nil"/>
                    <w:bottom w:val="single" w:sz="8" w:space="0" w:color="auto"/>
                    <w:right w:val="single" w:sz="8" w:space="0" w:color="auto"/>
                  </w:tcBorders>
                  <w:vAlign w:val="center"/>
                </w:tcPr>
                <w:p w14:paraId="3F24D1C4" w14:textId="77777777" w:rsidR="003D7B0C" w:rsidRPr="00DD75EA" w:rsidRDefault="003D7B0C" w:rsidP="00393FF2">
                  <w:pPr>
                    <w:framePr w:hSpace="141" w:wrap="around" w:vAnchor="text" w:hAnchor="text" w:x="-289" w:y="1"/>
                    <w:suppressOverlap/>
                    <w:jc w:val="center"/>
                    <w:rPr>
                      <w:rFonts w:ascii="Arial" w:hAnsi="Arial" w:cs="Arial"/>
                      <w:color w:val="000000"/>
                      <w:sz w:val="16"/>
                      <w:szCs w:val="16"/>
                      <w:highlight w:val="red"/>
                    </w:rPr>
                  </w:pPr>
                  <w:r>
                    <w:rPr>
                      <w:rFonts w:ascii="Arial" w:hAnsi="Arial" w:cs="Arial"/>
                      <w:color w:val="000000"/>
                      <w:sz w:val="16"/>
                      <w:szCs w:val="16"/>
                    </w:rPr>
                    <w:t>Apoyo Diagnóstico y Complementación Terapéutica</w:t>
                  </w:r>
                </w:p>
              </w:tc>
              <w:tc>
                <w:tcPr>
                  <w:tcW w:w="1446" w:type="dxa"/>
                  <w:tcBorders>
                    <w:top w:val="nil"/>
                    <w:left w:val="nil"/>
                    <w:bottom w:val="single" w:sz="8" w:space="0" w:color="auto"/>
                    <w:right w:val="single" w:sz="8" w:space="0" w:color="auto"/>
                  </w:tcBorders>
                  <w:vAlign w:val="center"/>
                </w:tcPr>
                <w:p w14:paraId="02901BEE" w14:textId="77777777" w:rsidR="003D7B0C" w:rsidRPr="00DD75EA" w:rsidRDefault="003D7B0C" w:rsidP="00393FF2">
                  <w:pPr>
                    <w:framePr w:hSpace="141" w:wrap="around" w:vAnchor="text" w:hAnchor="text" w:x="-289" w:y="1"/>
                    <w:suppressOverlap/>
                    <w:jc w:val="center"/>
                    <w:rPr>
                      <w:rFonts w:ascii="Calibri" w:hAnsi="Calibri" w:cs="Calibri"/>
                      <w:color w:val="000000"/>
                      <w:sz w:val="18"/>
                      <w:szCs w:val="18"/>
                      <w:highlight w:val="red"/>
                    </w:rPr>
                  </w:pPr>
                  <w:r>
                    <w:rPr>
                      <w:rFonts w:ascii="Calibri" w:hAnsi="Calibri"/>
                      <w:color w:val="000000"/>
                      <w:sz w:val="18"/>
                      <w:szCs w:val="18"/>
                    </w:rPr>
                    <w:t>712</w:t>
                  </w:r>
                </w:p>
              </w:tc>
            </w:tr>
            <w:tr w:rsidR="003D7B0C" w14:paraId="3E035F25" w14:textId="77777777" w:rsidTr="00E0398C">
              <w:trPr>
                <w:trHeight w:val="303"/>
              </w:trPr>
              <w:tc>
                <w:tcPr>
                  <w:tcW w:w="2603" w:type="dxa"/>
                  <w:tcBorders>
                    <w:top w:val="nil"/>
                    <w:left w:val="single" w:sz="4" w:space="0" w:color="auto"/>
                    <w:bottom w:val="single" w:sz="4" w:space="0" w:color="auto"/>
                    <w:right w:val="single" w:sz="4" w:space="0" w:color="auto"/>
                  </w:tcBorders>
                  <w:vAlign w:val="center"/>
                  <w:hideMark/>
                </w:tcPr>
                <w:p w14:paraId="372BB346"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eastAsia="MS Mincho" w:hAnsi="Arial" w:cs="Arial"/>
                      <w:color w:val="000000"/>
                      <w:sz w:val="16"/>
                      <w:szCs w:val="16"/>
                    </w:rPr>
                    <w:t>HEMODINAMIA E INTERVENCIONISMO</w:t>
                  </w:r>
                </w:p>
              </w:tc>
              <w:tc>
                <w:tcPr>
                  <w:tcW w:w="2874" w:type="dxa"/>
                  <w:tcBorders>
                    <w:top w:val="nil"/>
                    <w:left w:val="nil"/>
                    <w:bottom w:val="single" w:sz="4" w:space="0" w:color="auto"/>
                    <w:right w:val="single" w:sz="4" w:space="0" w:color="auto"/>
                  </w:tcBorders>
                  <w:vAlign w:val="center"/>
                  <w:hideMark/>
                </w:tcPr>
                <w:p w14:paraId="22895D86" w14:textId="77777777" w:rsidR="003D7B0C" w:rsidRPr="00573CDF" w:rsidRDefault="003D7B0C" w:rsidP="00393FF2">
                  <w:pPr>
                    <w:framePr w:hSpace="141" w:wrap="around" w:vAnchor="text" w:hAnchor="text" w:x="-289" w:y="1"/>
                    <w:suppressOverlap/>
                    <w:jc w:val="center"/>
                    <w:rPr>
                      <w:rFonts w:ascii="Arial" w:hAnsi="Arial" w:cs="Arial"/>
                      <w:color w:val="1D1B11"/>
                      <w:sz w:val="16"/>
                      <w:szCs w:val="16"/>
                    </w:rPr>
                  </w:pPr>
                  <w:r w:rsidRPr="00573CDF">
                    <w:rPr>
                      <w:rFonts w:ascii="Arial" w:eastAsia="MS Mincho" w:hAnsi="Arial" w:cs="Arial"/>
                      <w:color w:val="1D1B11"/>
                      <w:sz w:val="16"/>
                      <w:szCs w:val="16"/>
                    </w:rPr>
                    <w:t>Apoyo Diagnóstico y Complementación Terapéutica</w:t>
                  </w:r>
                </w:p>
              </w:tc>
              <w:tc>
                <w:tcPr>
                  <w:tcW w:w="1446" w:type="dxa"/>
                  <w:tcBorders>
                    <w:top w:val="nil"/>
                    <w:left w:val="nil"/>
                    <w:bottom w:val="single" w:sz="4" w:space="0" w:color="auto"/>
                    <w:right w:val="single" w:sz="4" w:space="0" w:color="auto"/>
                  </w:tcBorders>
                  <w:noWrap/>
                  <w:vAlign w:val="center"/>
                  <w:hideMark/>
                </w:tcPr>
                <w:p w14:paraId="0AD59009"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743</w:t>
                  </w:r>
                </w:p>
              </w:tc>
            </w:tr>
            <w:tr w:rsidR="003D7B0C" w14:paraId="4EDECB70" w14:textId="77777777" w:rsidTr="00E0398C">
              <w:trPr>
                <w:trHeight w:val="312"/>
              </w:trPr>
              <w:tc>
                <w:tcPr>
                  <w:tcW w:w="2603" w:type="dxa"/>
                  <w:tcBorders>
                    <w:top w:val="nil"/>
                    <w:left w:val="single" w:sz="4" w:space="0" w:color="auto"/>
                    <w:bottom w:val="single" w:sz="4" w:space="0" w:color="auto"/>
                    <w:right w:val="single" w:sz="4" w:space="0" w:color="auto"/>
                  </w:tcBorders>
                  <w:shd w:val="clear" w:color="000000" w:fill="FFFFFF"/>
                  <w:vAlign w:val="center"/>
                  <w:hideMark/>
                </w:tcPr>
                <w:p w14:paraId="2265D8EC"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FISIOTERAPIA</w:t>
                  </w:r>
                </w:p>
              </w:tc>
              <w:tc>
                <w:tcPr>
                  <w:tcW w:w="2874" w:type="dxa"/>
                  <w:tcBorders>
                    <w:top w:val="nil"/>
                    <w:left w:val="nil"/>
                    <w:bottom w:val="single" w:sz="4" w:space="0" w:color="auto"/>
                    <w:right w:val="single" w:sz="4" w:space="0" w:color="auto"/>
                  </w:tcBorders>
                  <w:shd w:val="clear" w:color="000000" w:fill="FFFFFF"/>
                  <w:vAlign w:val="center"/>
                  <w:hideMark/>
                </w:tcPr>
                <w:p w14:paraId="383F9E57" w14:textId="77777777" w:rsidR="003D7B0C" w:rsidRPr="00573CDF" w:rsidRDefault="003D7B0C" w:rsidP="00393FF2">
                  <w:pPr>
                    <w:framePr w:hSpace="141" w:wrap="around" w:vAnchor="text" w:hAnchor="text" w:x="-289" w:y="1"/>
                    <w:suppressOverlap/>
                    <w:jc w:val="center"/>
                    <w:rPr>
                      <w:rFonts w:ascii="Arial" w:hAnsi="Arial" w:cs="Arial"/>
                      <w:color w:val="000000"/>
                      <w:sz w:val="16"/>
                      <w:szCs w:val="16"/>
                    </w:rPr>
                  </w:pPr>
                  <w:r w:rsidRPr="00573CDF">
                    <w:rPr>
                      <w:rFonts w:ascii="Arial" w:hAnsi="Arial" w:cs="Arial"/>
                      <w:color w:val="000000"/>
                      <w:sz w:val="16"/>
                      <w:szCs w:val="16"/>
                    </w:rPr>
                    <w:t>Apoyo Diagnóstico y Complementación Terapéutica</w:t>
                  </w:r>
                </w:p>
              </w:tc>
              <w:tc>
                <w:tcPr>
                  <w:tcW w:w="1446" w:type="dxa"/>
                  <w:tcBorders>
                    <w:top w:val="nil"/>
                    <w:left w:val="nil"/>
                    <w:bottom w:val="single" w:sz="4" w:space="0" w:color="auto"/>
                    <w:right w:val="single" w:sz="4" w:space="0" w:color="auto"/>
                  </w:tcBorders>
                  <w:shd w:val="clear" w:color="000000" w:fill="FFFFFF"/>
                  <w:vAlign w:val="center"/>
                  <w:hideMark/>
                </w:tcPr>
                <w:p w14:paraId="7BAA49D1"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739</w:t>
                  </w:r>
                </w:p>
              </w:tc>
            </w:tr>
            <w:tr w:rsidR="003D7B0C" w14:paraId="32B94A48" w14:textId="77777777" w:rsidTr="00E0398C">
              <w:trPr>
                <w:trHeight w:val="312"/>
              </w:trPr>
              <w:tc>
                <w:tcPr>
                  <w:tcW w:w="2603" w:type="dxa"/>
                  <w:tcBorders>
                    <w:top w:val="nil"/>
                    <w:left w:val="single" w:sz="4" w:space="0" w:color="auto"/>
                    <w:bottom w:val="single" w:sz="4" w:space="0" w:color="auto"/>
                    <w:right w:val="single" w:sz="4" w:space="0" w:color="auto"/>
                  </w:tcBorders>
                  <w:shd w:val="clear" w:color="000000" w:fill="FFFFFF"/>
                  <w:vAlign w:val="center"/>
                  <w:hideMark/>
                </w:tcPr>
                <w:p w14:paraId="542F72E9"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TERAPIA RESPIRATORIA</w:t>
                  </w:r>
                </w:p>
              </w:tc>
              <w:tc>
                <w:tcPr>
                  <w:tcW w:w="2874" w:type="dxa"/>
                  <w:tcBorders>
                    <w:top w:val="nil"/>
                    <w:left w:val="nil"/>
                    <w:bottom w:val="single" w:sz="4" w:space="0" w:color="auto"/>
                    <w:right w:val="single" w:sz="4" w:space="0" w:color="auto"/>
                  </w:tcBorders>
                  <w:shd w:val="clear" w:color="000000" w:fill="FFFFFF"/>
                  <w:vAlign w:val="center"/>
                  <w:hideMark/>
                </w:tcPr>
                <w:p w14:paraId="3B582BB6" w14:textId="77777777" w:rsidR="003D7B0C" w:rsidRPr="00573CDF" w:rsidRDefault="003D7B0C" w:rsidP="00393FF2">
                  <w:pPr>
                    <w:framePr w:hSpace="141" w:wrap="around" w:vAnchor="text" w:hAnchor="text" w:x="-289" w:y="1"/>
                    <w:suppressOverlap/>
                    <w:jc w:val="center"/>
                    <w:rPr>
                      <w:rFonts w:ascii="Arial" w:hAnsi="Arial" w:cs="Arial"/>
                      <w:color w:val="000000"/>
                      <w:sz w:val="16"/>
                      <w:szCs w:val="16"/>
                    </w:rPr>
                  </w:pPr>
                  <w:r w:rsidRPr="00573CDF">
                    <w:rPr>
                      <w:rFonts w:ascii="Arial" w:hAnsi="Arial" w:cs="Arial"/>
                      <w:color w:val="000000"/>
                      <w:sz w:val="16"/>
                      <w:szCs w:val="16"/>
                    </w:rPr>
                    <w:t>Apoyo Diagnóstico y Complementación Terapéutica</w:t>
                  </w:r>
                </w:p>
              </w:tc>
              <w:tc>
                <w:tcPr>
                  <w:tcW w:w="1446" w:type="dxa"/>
                  <w:tcBorders>
                    <w:top w:val="nil"/>
                    <w:left w:val="nil"/>
                    <w:bottom w:val="single" w:sz="4" w:space="0" w:color="auto"/>
                    <w:right w:val="single" w:sz="4" w:space="0" w:color="auto"/>
                  </w:tcBorders>
                  <w:shd w:val="clear" w:color="000000" w:fill="FFFFFF"/>
                  <w:vAlign w:val="center"/>
                  <w:hideMark/>
                </w:tcPr>
                <w:p w14:paraId="4091C181"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729</w:t>
                  </w:r>
                </w:p>
              </w:tc>
            </w:tr>
            <w:tr w:rsidR="003D7B0C" w14:paraId="49A08CA4" w14:textId="77777777" w:rsidTr="00E0398C">
              <w:trPr>
                <w:trHeight w:val="263"/>
              </w:trPr>
              <w:tc>
                <w:tcPr>
                  <w:tcW w:w="2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636C86" w14:textId="77777777" w:rsidR="003D7B0C" w:rsidRPr="00573CDF" w:rsidRDefault="003D7B0C" w:rsidP="00393FF2">
                  <w:pPr>
                    <w:framePr w:hSpace="141" w:wrap="around" w:vAnchor="text" w:hAnchor="text" w:x="-289" w:y="1"/>
                    <w:suppressOverlap/>
                    <w:rPr>
                      <w:rFonts w:ascii="Arial" w:hAnsi="Arial" w:cs="Arial"/>
                      <w:color w:val="000000"/>
                      <w:sz w:val="16"/>
                      <w:szCs w:val="16"/>
                    </w:rPr>
                  </w:pPr>
                  <w:r w:rsidRPr="00573CDF">
                    <w:rPr>
                      <w:rFonts w:ascii="Arial" w:hAnsi="Arial" w:cs="Arial"/>
                      <w:color w:val="000000"/>
                      <w:sz w:val="16"/>
                      <w:szCs w:val="16"/>
                    </w:rPr>
                    <w:t>GESTION PRE-TRANSFUSIONAL</w:t>
                  </w:r>
                </w:p>
              </w:tc>
              <w:tc>
                <w:tcPr>
                  <w:tcW w:w="2874" w:type="dxa"/>
                  <w:tcBorders>
                    <w:top w:val="single" w:sz="4" w:space="0" w:color="auto"/>
                    <w:left w:val="nil"/>
                    <w:bottom w:val="single" w:sz="4" w:space="0" w:color="auto"/>
                    <w:right w:val="single" w:sz="4" w:space="0" w:color="auto"/>
                  </w:tcBorders>
                  <w:shd w:val="clear" w:color="000000" w:fill="FFFFFF"/>
                  <w:vAlign w:val="center"/>
                  <w:hideMark/>
                </w:tcPr>
                <w:p w14:paraId="46470547" w14:textId="77777777" w:rsidR="003D7B0C" w:rsidRPr="00573CDF" w:rsidRDefault="003D7B0C" w:rsidP="00393FF2">
                  <w:pPr>
                    <w:framePr w:hSpace="141" w:wrap="around" w:vAnchor="text" w:hAnchor="text" w:x="-289" w:y="1"/>
                    <w:suppressOverlap/>
                    <w:jc w:val="center"/>
                    <w:rPr>
                      <w:rFonts w:ascii="Arial" w:hAnsi="Arial" w:cs="Arial"/>
                      <w:color w:val="000000"/>
                      <w:sz w:val="16"/>
                      <w:szCs w:val="16"/>
                    </w:rPr>
                  </w:pPr>
                  <w:r w:rsidRPr="00573CDF">
                    <w:rPr>
                      <w:rFonts w:ascii="Arial" w:hAnsi="Arial" w:cs="Arial"/>
                      <w:color w:val="000000"/>
                      <w:sz w:val="16"/>
                      <w:szCs w:val="16"/>
                    </w:rPr>
                    <w:t>Apoyo Diagnóstico y Complementación Terapéutica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2DA26244" w14:textId="77777777" w:rsidR="003D7B0C"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s="Calibri"/>
                      <w:color w:val="000000"/>
                      <w:sz w:val="18"/>
                      <w:szCs w:val="18"/>
                    </w:rPr>
                    <w:t>746</w:t>
                  </w:r>
                </w:p>
              </w:tc>
            </w:tr>
            <w:tr w:rsidR="003D7B0C" w14:paraId="7B223277" w14:textId="77777777" w:rsidTr="00E0398C">
              <w:trPr>
                <w:trHeight w:val="312"/>
              </w:trPr>
              <w:tc>
                <w:tcPr>
                  <w:tcW w:w="2603" w:type="dxa"/>
                  <w:tcBorders>
                    <w:top w:val="single" w:sz="4" w:space="0" w:color="auto"/>
                    <w:left w:val="single" w:sz="4" w:space="0" w:color="auto"/>
                    <w:bottom w:val="single" w:sz="4" w:space="0" w:color="auto"/>
                    <w:right w:val="single" w:sz="4" w:space="0" w:color="auto"/>
                  </w:tcBorders>
                  <w:shd w:val="clear" w:color="000000" w:fill="FFFFFF"/>
                  <w:vAlign w:val="center"/>
                </w:tcPr>
                <w:p w14:paraId="2F40436D" w14:textId="77777777" w:rsidR="003D7B0C" w:rsidRPr="007257C4" w:rsidRDefault="003D7B0C" w:rsidP="00393FF2">
                  <w:pPr>
                    <w:framePr w:hSpace="141" w:wrap="around" w:vAnchor="text" w:hAnchor="text" w:x="-289" w:y="1"/>
                    <w:suppressOverlap/>
                    <w:rPr>
                      <w:rFonts w:ascii="Arial" w:hAnsi="Arial" w:cs="Arial"/>
                      <w:color w:val="000000"/>
                      <w:sz w:val="16"/>
                      <w:szCs w:val="16"/>
                    </w:rPr>
                  </w:pPr>
                  <w:r w:rsidRPr="007257C4">
                    <w:rPr>
                      <w:rFonts w:ascii="Arial" w:hAnsi="Arial" w:cs="Arial"/>
                      <w:color w:val="000000"/>
                      <w:sz w:val="16"/>
                      <w:szCs w:val="16"/>
                    </w:rPr>
                    <w:t xml:space="preserve">DIAGNOSTICO VASCULAR </w:t>
                  </w:r>
                </w:p>
              </w:tc>
              <w:tc>
                <w:tcPr>
                  <w:tcW w:w="2874" w:type="dxa"/>
                  <w:tcBorders>
                    <w:top w:val="single" w:sz="4" w:space="0" w:color="auto"/>
                    <w:left w:val="nil"/>
                    <w:bottom w:val="single" w:sz="4" w:space="0" w:color="auto"/>
                    <w:right w:val="single" w:sz="4" w:space="0" w:color="auto"/>
                  </w:tcBorders>
                  <w:shd w:val="clear" w:color="000000" w:fill="FFFFFF"/>
                  <w:vAlign w:val="center"/>
                </w:tcPr>
                <w:p w14:paraId="4F6769E3" w14:textId="77777777" w:rsidR="003D7B0C" w:rsidRPr="007257C4" w:rsidRDefault="003D7B0C" w:rsidP="00393FF2">
                  <w:pPr>
                    <w:framePr w:hSpace="141" w:wrap="around" w:vAnchor="text" w:hAnchor="text" w:x="-289" w:y="1"/>
                    <w:suppressOverlap/>
                    <w:jc w:val="center"/>
                    <w:rPr>
                      <w:rFonts w:ascii="Arial" w:hAnsi="Arial" w:cs="Arial"/>
                      <w:color w:val="000000"/>
                      <w:sz w:val="16"/>
                      <w:szCs w:val="16"/>
                    </w:rPr>
                  </w:pPr>
                  <w:r w:rsidRPr="007257C4">
                    <w:rPr>
                      <w:rFonts w:ascii="Arial" w:hAnsi="Arial" w:cs="Arial"/>
                      <w:color w:val="000000"/>
                      <w:sz w:val="16"/>
                      <w:szCs w:val="16"/>
                    </w:rPr>
                    <w:t>Apoyo Diagnóstico y Complementación Terapéutica</w:t>
                  </w:r>
                </w:p>
              </w:tc>
              <w:tc>
                <w:tcPr>
                  <w:tcW w:w="1446" w:type="dxa"/>
                  <w:tcBorders>
                    <w:top w:val="single" w:sz="4" w:space="0" w:color="auto"/>
                    <w:left w:val="nil"/>
                    <w:bottom w:val="single" w:sz="4" w:space="0" w:color="auto"/>
                    <w:right w:val="single" w:sz="4" w:space="0" w:color="auto"/>
                  </w:tcBorders>
                  <w:shd w:val="clear" w:color="000000" w:fill="FFFFFF"/>
                  <w:vAlign w:val="center"/>
                </w:tcPr>
                <w:p w14:paraId="4D5619A2" w14:textId="77777777" w:rsidR="003D7B0C" w:rsidRPr="007257C4" w:rsidRDefault="003D7B0C" w:rsidP="00393FF2">
                  <w:pPr>
                    <w:framePr w:hSpace="141" w:wrap="around" w:vAnchor="text" w:hAnchor="text" w:x="-289" w:y="1"/>
                    <w:suppressOverlap/>
                    <w:jc w:val="center"/>
                    <w:rPr>
                      <w:rFonts w:ascii="Calibri" w:hAnsi="Calibri" w:cs="Calibri"/>
                      <w:color w:val="000000"/>
                      <w:sz w:val="18"/>
                      <w:szCs w:val="18"/>
                    </w:rPr>
                  </w:pPr>
                  <w:r w:rsidRPr="007257C4">
                    <w:rPr>
                      <w:rFonts w:ascii="Calibri" w:hAnsi="Calibri" w:cs="Calibri"/>
                      <w:color w:val="000000"/>
                      <w:sz w:val="18"/>
                      <w:szCs w:val="18"/>
                    </w:rPr>
                    <w:t>742</w:t>
                  </w:r>
                </w:p>
              </w:tc>
            </w:tr>
            <w:tr w:rsidR="003D7B0C" w14:paraId="62BE9839" w14:textId="77777777" w:rsidTr="00E0398C">
              <w:trPr>
                <w:trHeight w:val="312"/>
              </w:trPr>
              <w:tc>
                <w:tcPr>
                  <w:tcW w:w="2603" w:type="dxa"/>
                  <w:tcBorders>
                    <w:top w:val="single" w:sz="4" w:space="0" w:color="auto"/>
                    <w:left w:val="single" w:sz="4" w:space="0" w:color="auto"/>
                    <w:bottom w:val="single" w:sz="4" w:space="0" w:color="auto"/>
                    <w:right w:val="single" w:sz="4" w:space="0" w:color="auto"/>
                  </w:tcBorders>
                  <w:shd w:val="clear" w:color="000000" w:fill="FFFFFF"/>
                  <w:vAlign w:val="center"/>
                </w:tcPr>
                <w:p w14:paraId="69F6FE88" w14:textId="77777777" w:rsidR="003D7B0C" w:rsidRPr="007257C4" w:rsidRDefault="003D7B0C" w:rsidP="00393FF2">
                  <w:pPr>
                    <w:framePr w:hSpace="141" w:wrap="around" w:vAnchor="text" w:hAnchor="text" w:x="-289" w:y="1"/>
                    <w:suppressOverlap/>
                    <w:rPr>
                      <w:rFonts w:ascii="Arial" w:hAnsi="Arial" w:cs="Arial"/>
                      <w:color w:val="000000"/>
                      <w:sz w:val="16"/>
                      <w:szCs w:val="16"/>
                    </w:rPr>
                  </w:pPr>
                  <w:r w:rsidRPr="007257C4">
                    <w:rPr>
                      <w:rFonts w:ascii="Arial" w:hAnsi="Arial" w:cs="Arial"/>
                      <w:color w:val="000000"/>
                      <w:sz w:val="16"/>
                      <w:szCs w:val="16"/>
                    </w:rPr>
                    <w:t>ANESTESIA</w:t>
                  </w:r>
                </w:p>
              </w:tc>
              <w:tc>
                <w:tcPr>
                  <w:tcW w:w="2874" w:type="dxa"/>
                  <w:tcBorders>
                    <w:top w:val="single" w:sz="4" w:space="0" w:color="auto"/>
                    <w:left w:val="nil"/>
                    <w:bottom w:val="single" w:sz="4" w:space="0" w:color="auto"/>
                    <w:right w:val="single" w:sz="4" w:space="0" w:color="auto"/>
                  </w:tcBorders>
                  <w:shd w:val="clear" w:color="000000" w:fill="FFFFFF"/>
                  <w:vAlign w:val="center"/>
                </w:tcPr>
                <w:p w14:paraId="438F989F" w14:textId="77777777" w:rsidR="003D7B0C" w:rsidRPr="007257C4" w:rsidRDefault="003D7B0C" w:rsidP="00393FF2">
                  <w:pPr>
                    <w:framePr w:hSpace="141" w:wrap="around" w:vAnchor="text" w:hAnchor="text" w:x="-289" w:y="1"/>
                    <w:suppressOverlap/>
                    <w:jc w:val="center"/>
                    <w:rPr>
                      <w:rFonts w:ascii="Arial" w:hAnsi="Arial" w:cs="Arial"/>
                      <w:color w:val="000000"/>
                      <w:sz w:val="16"/>
                      <w:szCs w:val="16"/>
                    </w:rPr>
                  </w:pPr>
                  <w:r w:rsidRPr="007257C4">
                    <w:rPr>
                      <w:rFonts w:ascii="Arial" w:hAnsi="Arial" w:cs="Arial"/>
                      <w:color w:val="000000"/>
                      <w:sz w:val="16"/>
                      <w:szCs w:val="16"/>
                    </w:rPr>
                    <w:t>Consulta Externa</w:t>
                  </w:r>
                </w:p>
              </w:tc>
              <w:tc>
                <w:tcPr>
                  <w:tcW w:w="1446" w:type="dxa"/>
                  <w:tcBorders>
                    <w:top w:val="single" w:sz="4" w:space="0" w:color="auto"/>
                    <w:left w:val="nil"/>
                    <w:bottom w:val="single" w:sz="4" w:space="0" w:color="auto"/>
                    <w:right w:val="single" w:sz="4" w:space="0" w:color="auto"/>
                  </w:tcBorders>
                  <w:shd w:val="clear" w:color="000000" w:fill="FFFFFF"/>
                  <w:vAlign w:val="center"/>
                </w:tcPr>
                <w:p w14:paraId="76DEF735" w14:textId="77777777" w:rsidR="003D7B0C" w:rsidRPr="007257C4" w:rsidRDefault="003D7B0C" w:rsidP="00393FF2">
                  <w:pPr>
                    <w:framePr w:hSpace="141" w:wrap="around" w:vAnchor="text" w:hAnchor="text" w:x="-289" w:y="1"/>
                    <w:suppressOverlap/>
                    <w:jc w:val="center"/>
                    <w:rPr>
                      <w:rFonts w:ascii="Calibri" w:hAnsi="Calibri" w:cs="Calibri"/>
                      <w:color w:val="000000"/>
                      <w:sz w:val="18"/>
                      <w:szCs w:val="18"/>
                    </w:rPr>
                  </w:pPr>
                  <w:r w:rsidRPr="007257C4">
                    <w:rPr>
                      <w:rFonts w:ascii="Calibri" w:hAnsi="Calibri" w:cs="Calibri"/>
                      <w:color w:val="000000"/>
                      <w:sz w:val="18"/>
                      <w:szCs w:val="18"/>
                    </w:rPr>
                    <w:t>301</w:t>
                  </w:r>
                </w:p>
              </w:tc>
            </w:tr>
            <w:tr w:rsidR="003D7B0C" w14:paraId="3C2B57CB" w14:textId="77777777" w:rsidTr="00E0398C">
              <w:trPr>
                <w:trHeight w:val="312"/>
              </w:trPr>
              <w:tc>
                <w:tcPr>
                  <w:tcW w:w="2603" w:type="dxa"/>
                  <w:tcBorders>
                    <w:top w:val="single" w:sz="4" w:space="0" w:color="auto"/>
                    <w:left w:val="single" w:sz="4" w:space="0" w:color="auto"/>
                    <w:bottom w:val="single" w:sz="4" w:space="0" w:color="auto"/>
                    <w:right w:val="single" w:sz="4" w:space="0" w:color="auto"/>
                  </w:tcBorders>
                  <w:vAlign w:val="center"/>
                </w:tcPr>
                <w:p w14:paraId="44E2B92B" w14:textId="77777777" w:rsidR="003D7B0C" w:rsidRPr="007257C4" w:rsidRDefault="003D7B0C" w:rsidP="00393FF2">
                  <w:pPr>
                    <w:framePr w:hSpace="141" w:wrap="around" w:vAnchor="text" w:hAnchor="text" w:x="-289" w:y="1"/>
                    <w:suppressOverlap/>
                    <w:rPr>
                      <w:rFonts w:ascii="Arial" w:hAnsi="Arial" w:cs="Arial"/>
                      <w:color w:val="000000"/>
                      <w:sz w:val="16"/>
                      <w:szCs w:val="16"/>
                    </w:rPr>
                  </w:pPr>
                  <w:r>
                    <w:rPr>
                      <w:rFonts w:ascii="Arial" w:hAnsi="Arial" w:cs="Arial"/>
                      <w:color w:val="000000"/>
                      <w:sz w:val="16"/>
                      <w:szCs w:val="16"/>
                    </w:rPr>
                    <w:t>SERVICIO FARMACEUTICO</w:t>
                  </w:r>
                </w:p>
              </w:tc>
              <w:tc>
                <w:tcPr>
                  <w:tcW w:w="2874" w:type="dxa"/>
                  <w:tcBorders>
                    <w:top w:val="single" w:sz="4" w:space="0" w:color="auto"/>
                    <w:left w:val="single" w:sz="4" w:space="0" w:color="auto"/>
                    <w:bottom w:val="single" w:sz="4" w:space="0" w:color="auto"/>
                    <w:right w:val="single" w:sz="4" w:space="0" w:color="auto"/>
                  </w:tcBorders>
                  <w:vAlign w:val="center"/>
                </w:tcPr>
                <w:p w14:paraId="48E68721" w14:textId="77777777" w:rsidR="003D7B0C" w:rsidRPr="007257C4" w:rsidRDefault="003D7B0C" w:rsidP="00393FF2">
                  <w:pPr>
                    <w:framePr w:hSpace="141" w:wrap="around" w:vAnchor="text" w:hAnchor="text" w:x="-289" w:y="1"/>
                    <w:suppressOverlap/>
                    <w:jc w:val="center"/>
                    <w:rPr>
                      <w:rFonts w:ascii="Arial" w:hAnsi="Arial" w:cs="Arial"/>
                      <w:color w:val="000000"/>
                      <w:sz w:val="16"/>
                      <w:szCs w:val="16"/>
                    </w:rPr>
                  </w:pPr>
                  <w:r>
                    <w:rPr>
                      <w:rFonts w:ascii="Arial" w:hAnsi="Arial" w:cs="Arial"/>
                      <w:color w:val="000000"/>
                      <w:sz w:val="16"/>
                      <w:szCs w:val="16"/>
                    </w:rPr>
                    <w:t>Apoyo Diagnóstico y Complementación Terapéutica</w:t>
                  </w:r>
                </w:p>
              </w:tc>
              <w:tc>
                <w:tcPr>
                  <w:tcW w:w="1446" w:type="dxa"/>
                  <w:tcBorders>
                    <w:top w:val="single" w:sz="4" w:space="0" w:color="auto"/>
                    <w:left w:val="single" w:sz="4" w:space="0" w:color="auto"/>
                    <w:bottom w:val="single" w:sz="4" w:space="0" w:color="auto"/>
                    <w:right w:val="single" w:sz="4" w:space="0" w:color="auto"/>
                  </w:tcBorders>
                  <w:vAlign w:val="center"/>
                </w:tcPr>
                <w:p w14:paraId="4EDAD507" w14:textId="77777777" w:rsidR="003D7B0C" w:rsidRPr="007257C4" w:rsidRDefault="003D7B0C" w:rsidP="00393FF2">
                  <w:pPr>
                    <w:framePr w:hSpace="141" w:wrap="around" w:vAnchor="text" w:hAnchor="text" w:x="-289" w:y="1"/>
                    <w:suppressOverlap/>
                    <w:jc w:val="center"/>
                    <w:rPr>
                      <w:rFonts w:ascii="Calibri" w:hAnsi="Calibri" w:cs="Calibri"/>
                      <w:color w:val="000000"/>
                      <w:sz w:val="18"/>
                      <w:szCs w:val="18"/>
                    </w:rPr>
                  </w:pPr>
                  <w:r>
                    <w:rPr>
                      <w:rFonts w:ascii="Calibri" w:hAnsi="Calibri"/>
                      <w:color w:val="000000"/>
                      <w:sz w:val="18"/>
                      <w:szCs w:val="18"/>
                    </w:rPr>
                    <w:t>714</w:t>
                  </w:r>
                </w:p>
              </w:tc>
            </w:tr>
            <w:tr w:rsidR="003D7B0C" w14:paraId="223A4185" w14:textId="77777777" w:rsidTr="00E0398C">
              <w:trPr>
                <w:trHeight w:val="312"/>
              </w:trPr>
              <w:tc>
                <w:tcPr>
                  <w:tcW w:w="2603" w:type="dxa"/>
                  <w:tcBorders>
                    <w:top w:val="single" w:sz="4" w:space="0" w:color="auto"/>
                    <w:left w:val="single" w:sz="4" w:space="0" w:color="auto"/>
                    <w:bottom w:val="single" w:sz="4" w:space="0" w:color="auto"/>
                    <w:right w:val="single" w:sz="4" w:space="0" w:color="auto"/>
                  </w:tcBorders>
                  <w:vAlign w:val="center"/>
                </w:tcPr>
                <w:p w14:paraId="65D3CFF3" w14:textId="77777777" w:rsidR="003D7B0C" w:rsidRDefault="003D7B0C" w:rsidP="00393FF2">
                  <w:pPr>
                    <w:framePr w:hSpace="141" w:wrap="around" w:vAnchor="text" w:hAnchor="text" w:x="-289" w:y="1"/>
                    <w:suppressOverlap/>
                    <w:rPr>
                      <w:rFonts w:ascii="Arial" w:hAnsi="Arial" w:cs="Arial"/>
                      <w:color w:val="000000"/>
                      <w:sz w:val="16"/>
                      <w:szCs w:val="16"/>
                    </w:rPr>
                  </w:pPr>
                  <w:r>
                    <w:rPr>
                      <w:rFonts w:ascii="Arial" w:hAnsi="Arial" w:cs="Arial"/>
                      <w:color w:val="000000"/>
                      <w:sz w:val="16"/>
                      <w:szCs w:val="16"/>
                    </w:rPr>
                    <w:t>CIRUGIA GENERAL</w:t>
                  </w:r>
                </w:p>
              </w:tc>
              <w:tc>
                <w:tcPr>
                  <w:tcW w:w="2874" w:type="dxa"/>
                  <w:tcBorders>
                    <w:top w:val="single" w:sz="4" w:space="0" w:color="auto"/>
                    <w:left w:val="single" w:sz="4" w:space="0" w:color="auto"/>
                    <w:bottom w:val="single" w:sz="4" w:space="0" w:color="auto"/>
                    <w:right w:val="single" w:sz="4" w:space="0" w:color="auto"/>
                  </w:tcBorders>
                  <w:vAlign w:val="center"/>
                </w:tcPr>
                <w:p w14:paraId="09DD88E1" w14:textId="77777777" w:rsidR="003D7B0C" w:rsidRDefault="003D7B0C" w:rsidP="00393FF2">
                  <w:pPr>
                    <w:framePr w:hSpace="141" w:wrap="around" w:vAnchor="text" w:hAnchor="text" w:x="-289" w:y="1"/>
                    <w:suppressOverlap/>
                    <w:jc w:val="center"/>
                    <w:rPr>
                      <w:rFonts w:ascii="Arial" w:hAnsi="Arial" w:cs="Arial"/>
                      <w:color w:val="000000"/>
                      <w:sz w:val="16"/>
                      <w:szCs w:val="16"/>
                    </w:rPr>
                  </w:pPr>
                  <w:r w:rsidRPr="00573CDF">
                    <w:rPr>
                      <w:rFonts w:ascii="Arial" w:hAnsi="Arial" w:cs="Arial"/>
                      <w:color w:val="1D1B11"/>
                      <w:sz w:val="16"/>
                      <w:szCs w:val="16"/>
                    </w:rPr>
                    <w:t>Quirúrgicos</w:t>
                  </w:r>
                </w:p>
              </w:tc>
              <w:tc>
                <w:tcPr>
                  <w:tcW w:w="1446" w:type="dxa"/>
                  <w:tcBorders>
                    <w:top w:val="single" w:sz="4" w:space="0" w:color="auto"/>
                    <w:left w:val="single" w:sz="4" w:space="0" w:color="auto"/>
                    <w:bottom w:val="single" w:sz="4" w:space="0" w:color="auto"/>
                    <w:right w:val="single" w:sz="4" w:space="0" w:color="auto"/>
                  </w:tcBorders>
                  <w:vAlign w:val="center"/>
                </w:tcPr>
                <w:p w14:paraId="12D8CCEC" w14:textId="77777777" w:rsidR="003D7B0C" w:rsidRDefault="003D7B0C" w:rsidP="00393FF2">
                  <w:pPr>
                    <w:framePr w:hSpace="141" w:wrap="around" w:vAnchor="text" w:hAnchor="text" w:x="-289" w:y="1"/>
                    <w:suppressOverlap/>
                    <w:jc w:val="center"/>
                    <w:rPr>
                      <w:rFonts w:ascii="Calibri" w:hAnsi="Calibri"/>
                      <w:color w:val="000000"/>
                      <w:sz w:val="18"/>
                      <w:szCs w:val="18"/>
                    </w:rPr>
                  </w:pPr>
                  <w:r>
                    <w:rPr>
                      <w:rFonts w:ascii="Calibri" w:hAnsi="Calibri"/>
                      <w:color w:val="000000"/>
                      <w:sz w:val="18"/>
                      <w:szCs w:val="18"/>
                    </w:rPr>
                    <w:t>203</w:t>
                  </w:r>
                </w:p>
              </w:tc>
            </w:tr>
          </w:tbl>
          <w:p w14:paraId="2FF03F3E" w14:textId="77777777" w:rsidR="003D7B0C" w:rsidRPr="00300218" w:rsidRDefault="003D7B0C" w:rsidP="00E0398C">
            <w:pPr>
              <w:jc w:val="both"/>
              <w:rPr>
                <w:rFonts w:ascii="Arial" w:hAnsi="Arial" w:cs="Arial"/>
                <w:sz w:val="20"/>
                <w:szCs w:val="20"/>
                <w:highlight w:val="yellow"/>
              </w:rPr>
            </w:pPr>
          </w:p>
          <w:p w14:paraId="2EB702A5" w14:textId="77777777" w:rsidR="003D7B0C" w:rsidRPr="004B6784" w:rsidRDefault="003D7B0C" w:rsidP="00E0398C">
            <w:pPr>
              <w:pStyle w:val="Sinespaciado1"/>
              <w:jc w:val="both"/>
              <w:rPr>
                <w:rFonts w:ascii="Arial" w:eastAsia="MS Mincho" w:hAnsi="Arial" w:cs="Arial"/>
                <w:color w:val="000000" w:themeColor="text1"/>
                <w:sz w:val="20"/>
                <w:szCs w:val="20"/>
              </w:rPr>
            </w:pPr>
            <w:r w:rsidRPr="004B6784">
              <w:rPr>
                <w:rFonts w:ascii="Arial" w:eastAsia="MS Mincho" w:hAnsi="Arial" w:cs="Arial"/>
                <w:color w:val="000000" w:themeColor="text1"/>
                <w:sz w:val="20"/>
                <w:szCs w:val="20"/>
              </w:rPr>
              <w:t>Sujeto a verificación por el comité técnico, el SUPERVISOR del contrato está obligado a verificar durante la ejecución del contrato, que el contratista mantenga vigentes y habilitados los servicios en la jurisdicción donde presta el servicio.</w:t>
            </w:r>
          </w:p>
          <w:p w14:paraId="3DED349B" w14:textId="77777777" w:rsidR="003D7B0C" w:rsidRPr="004B6784" w:rsidRDefault="003D7B0C" w:rsidP="00E0398C">
            <w:pPr>
              <w:pStyle w:val="Sinespaciado1"/>
              <w:jc w:val="both"/>
              <w:rPr>
                <w:rFonts w:ascii="Arial" w:eastAsia="MS Mincho" w:hAnsi="Arial" w:cs="Arial"/>
                <w:color w:val="000000" w:themeColor="text1"/>
                <w:sz w:val="20"/>
                <w:szCs w:val="20"/>
              </w:rPr>
            </w:pPr>
          </w:p>
          <w:p w14:paraId="5007EEC8" w14:textId="77777777" w:rsidR="003D7B0C" w:rsidRPr="004B6784" w:rsidRDefault="003D7B0C" w:rsidP="00E0398C">
            <w:pPr>
              <w:pStyle w:val="Sinespaciado1"/>
              <w:jc w:val="both"/>
              <w:rPr>
                <w:rFonts w:ascii="Arial" w:hAnsi="Arial" w:cs="Arial"/>
                <w:i/>
                <w:color w:val="000000" w:themeColor="text1"/>
                <w:sz w:val="20"/>
                <w:szCs w:val="20"/>
                <w:lang w:val="es-ES"/>
              </w:rPr>
            </w:pPr>
            <w:r w:rsidRPr="004B6784">
              <w:rPr>
                <w:rFonts w:ascii="Arial" w:hAnsi="Arial" w:cs="Arial"/>
                <w:color w:val="000000" w:themeColor="text1"/>
                <w:sz w:val="20"/>
                <w:szCs w:val="20"/>
                <w:lang w:val="es-ES"/>
              </w:rPr>
              <w:t>El Decreto 1011/2006, compilado en el Decreto 780 de 2016, establece las responsabilidades para contratar en estos términos: "</w:t>
            </w:r>
            <w:r w:rsidRPr="004B6784">
              <w:rPr>
                <w:rFonts w:ascii="Arial" w:hAnsi="Arial" w:cs="Arial"/>
                <w:i/>
                <w:color w:val="000000" w:themeColor="text1"/>
                <w:sz w:val="20"/>
                <w:szCs w:val="20"/>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5B604BA4" w14:textId="77777777" w:rsidR="003D7B0C" w:rsidRPr="004B6784" w:rsidRDefault="003D7B0C" w:rsidP="00E0398C">
            <w:pPr>
              <w:pStyle w:val="Sinespaciado1"/>
              <w:jc w:val="both"/>
              <w:rPr>
                <w:rFonts w:ascii="Arial" w:hAnsi="Arial" w:cs="Arial"/>
                <w:color w:val="000000" w:themeColor="text1"/>
                <w:sz w:val="20"/>
                <w:szCs w:val="20"/>
                <w:lang w:val="es-ES"/>
              </w:rPr>
            </w:pPr>
          </w:p>
          <w:p w14:paraId="1842BC61" w14:textId="77777777" w:rsidR="003D7B0C" w:rsidRPr="004B6784" w:rsidRDefault="003D7B0C" w:rsidP="00E0398C">
            <w:pPr>
              <w:tabs>
                <w:tab w:val="left" w:pos="880"/>
                <w:tab w:val="left" w:pos="1100"/>
                <w:tab w:val="left" w:pos="1360"/>
                <w:tab w:val="left" w:pos="8903"/>
                <w:tab w:val="left" w:pos="9913"/>
              </w:tabs>
              <w:autoSpaceDE w:val="0"/>
              <w:autoSpaceDN w:val="0"/>
              <w:jc w:val="both"/>
              <w:rPr>
                <w:rFonts w:ascii="Arial" w:hAnsi="Arial" w:cs="Arial"/>
                <w:color w:val="000000" w:themeColor="text1"/>
                <w:sz w:val="20"/>
                <w:szCs w:val="20"/>
              </w:rPr>
            </w:pPr>
            <w:r w:rsidRPr="004B6784">
              <w:rPr>
                <w:rFonts w:ascii="Arial" w:hAnsi="Arial" w:cs="Arial"/>
                <w:color w:val="000000" w:themeColor="text1"/>
                <w:sz w:val="20"/>
                <w:szCs w:val="20"/>
              </w:rPr>
              <w:t>En el evento en que no se pueda mantener la habilitación, la entidad departamental o distrital de salud lo informará al contratante, quien deberá abstenerse de prestar los servicios de salud con entidades no habilitadas</w:t>
            </w:r>
          </w:p>
          <w:p w14:paraId="53419AFF" w14:textId="77777777" w:rsidR="003D7B0C" w:rsidRDefault="003D7B0C" w:rsidP="00E0398C">
            <w:pPr>
              <w:pStyle w:val="Sinespaciado1"/>
              <w:jc w:val="both"/>
              <w:rPr>
                <w:rFonts w:ascii="Arial" w:eastAsia="Calibri" w:hAnsi="Arial" w:cs="Arial"/>
                <w:b/>
                <w:bCs/>
                <w:color w:val="FF0000"/>
                <w:sz w:val="16"/>
                <w:szCs w:val="16"/>
                <w:lang w:eastAsia="es-CO"/>
              </w:rPr>
            </w:pPr>
          </w:p>
          <w:p w14:paraId="16E4069A" w14:textId="77777777" w:rsidR="003D7B0C" w:rsidRPr="00573CDF" w:rsidRDefault="003D7B0C" w:rsidP="00E0398C">
            <w:pPr>
              <w:pStyle w:val="Sinespaciado1"/>
              <w:jc w:val="both"/>
              <w:rPr>
                <w:rFonts w:ascii="Arial" w:eastAsia="Calibri" w:hAnsi="Arial" w:cs="Arial"/>
                <w:bCs/>
                <w:color w:val="FF0000"/>
                <w:sz w:val="18"/>
                <w:szCs w:val="16"/>
                <w:lang w:eastAsia="es-CO"/>
              </w:rPr>
            </w:pPr>
            <w:r w:rsidRPr="00573CDF">
              <w:rPr>
                <w:rFonts w:ascii="Arial" w:eastAsia="Calibri" w:hAnsi="Arial" w:cs="Arial"/>
                <w:b/>
                <w:bCs/>
                <w:sz w:val="20"/>
                <w:szCs w:val="16"/>
                <w:lang w:eastAsia="es-CO"/>
              </w:rPr>
              <w:t>Nota:</w:t>
            </w:r>
            <w:r w:rsidRPr="00573CDF">
              <w:rPr>
                <w:rFonts w:ascii="Arial" w:eastAsia="Calibri" w:hAnsi="Arial" w:cs="Arial"/>
                <w:bCs/>
                <w:sz w:val="20"/>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r w:rsidRPr="00573CDF">
              <w:rPr>
                <w:rFonts w:ascii="Arial" w:eastAsia="Calibri" w:hAnsi="Arial" w:cs="Arial"/>
                <w:bCs/>
                <w:color w:val="FF0000"/>
                <w:sz w:val="18"/>
                <w:szCs w:val="16"/>
                <w:lang w:eastAsia="es-CO"/>
              </w:rPr>
              <w:t>.</w:t>
            </w:r>
          </w:p>
          <w:p w14:paraId="44DDECE1" w14:textId="77777777" w:rsidR="003D7B0C" w:rsidRPr="00300218" w:rsidRDefault="003D7B0C" w:rsidP="00E0398C">
            <w:pPr>
              <w:tabs>
                <w:tab w:val="left" w:pos="880"/>
                <w:tab w:val="left" w:pos="1100"/>
                <w:tab w:val="left" w:pos="1360"/>
                <w:tab w:val="left" w:pos="8903"/>
                <w:tab w:val="left" w:pos="9913"/>
              </w:tabs>
              <w:autoSpaceDE w:val="0"/>
              <w:autoSpaceDN w:val="0"/>
              <w:jc w:val="both"/>
              <w:rPr>
                <w:rFonts w:ascii="Arial" w:hAnsi="Arial" w:cs="Arial"/>
                <w:sz w:val="20"/>
                <w:szCs w:val="20"/>
                <w:highlight w:val="yellow"/>
              </w:rPr>
            </w:pPr>
          </w:p>
        </w:tc>
        <w:tc>
          <w:tcPr>
            <w:tcW w:w="1134" w:type="dxa"/>
          </w:tcPr>
          <w:p w14:paraId="10D550A7" w14:textId="77777777" w:rsidR="003D7B0C" w:rsidRDefault="003D7B0C" w:rsidP="00E0398C">
            <w:pPr>
              <w:spacing w:after="120"/>
              <w:jc w:val="both"/>
              <w:rPr>
                <w:rFonts w:ascii="Arial" w:hAnsi="Arial" w:cs="Arial"/>
                <w:b/>
                <w:sz w:val="20"/>
                <w:szCs w:val="20"/>
              </w:rPr>
            </w:pPr>
          </w:p>
          <w:p w14:paraId="6283D322" w14:textId="77777777" w:rsidR="003D7B0C" w:rsidRPr="00142242" w:rsidRDefault="003D7B0C" w:rsidP="00E0398C">
            <w:pPr>
              <w:spacing w:after="120"/>
              <w:jc w:val="both"/>
              <w:rPr>
                <w:rFonts w:ascii="Arial" w:hAnsi="Arial" w:cs="Arial"/>
                <w:b/>
                <w:sz w:val="20"/>
                <w:szCs w:val="20"/>
              </w:rPr>
            </w:pPr>
          </w:p>
        </w:tc>
        <w:tc>
          <w:tcPr>
            <w:tcW w:w="1134" w:type="dxa"/>
          </w:tcPr>
          <w:p w14:paraId="7647AF97" w14:textId="77777777" w:rsidR="003D7B0C" w:rsidRPr="00142242" w:rsidRDefault="003D7B0C" w:rsidP="00E0398C">
            <w:pPr>
              <w:spacing w:after="120"/>
              <w:jc w:val="both"/>
              <w:rPr>
                <w:rFonts w:ascii="Arial" w:hAnsi="Arial" w:cs="Arial"/>
                <w:b/>
                <w:sz w:val="20"/>
                <w:szCs w:val="20"/>
              </w:rPr>
            </w:pPr>
          </w:p>
        </w:tc>
      </w:tr>
      <w:tr w:rsidR="003D7B0C" w:rsidRPr="00142242" w14:paraId="46BD8C8D" w14:textId="77777777" w:rsidTr="00E0398C">
        <w:trPr>
          <w:trHeight w:val="1661"/>
        </w:trPr>
        <w:tc>
          <w:tcPr>
            <w:tcW w:w="846" w:type="dxa"/>
            <w:vAlign w:val="center"/>
          </w:tcPr>
          <w:p w14:paraId="1CF1AEBB"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05</w:t>
            </w:r>
          </w:p>
        </w:tc>
        <w:tc>
          <w:tcPr>
            <w:tcW w:w="7513" w:type="dxa"/>
          </w:tcPr>
          <w:p w14:paraId="7EC90E0D" w14:textId="77777777" w:rsidR="003D7B0C" w:rsidRPr="00335F46" w:rsidRDefault="003D7B0C" w:rsidP="00E0398C">
            <w:pPr>
              <w:tabs>
                <w:tab w:val="left" w:pos="214"/>
              </w:tabs>
              <w:jc w:val="both"/>
              <w:rPr>
                <w:rFonts w:ascii="Arial" w:hAnsi="Arial" w:cs="Arial"/>
                <w:b/>
                <w:bCs/>
                <w:sz w:val="20"/>
                <w:szCs w:val="20"/>
                <w:lang w:val="es-ES_tradnl"/>
              </w:rPr>
            </w:pPr>
            <w:r w:rsidRPr="00335F46">
              <w:rPr>
                <w:rFonts w:ascii="Arial" w:hAnsi="Arial" w:cs="Arial"/>
                <w:b/>
                <w:bCs/>
                <w:sz w:val="20"/>
                <w:szCs w:val="20"/>
                <w:lang w:val="es-MX"/>
              </w:rPr>
              <w:t>RECURSO APOYO TECNOLÓGICO</w:t>
            </w:r>
            <w:r w:rsidRPr="00335F46">
              <w:rPr>
                <w:rFonts w:ascii="Arial" w:hAnsi="Arial" w:cs="Arial"/>
                <w:b/>
                <w:bCs/>
                <w:sz w:val="20"/>
                <w:szCs w:val="20"/>
                <w:lang w:val="es-ES_tradnl"/>
              </w:rPr>
              <w:t xml:space="preserve">: </w:t>
            </w:r>
          </w:p>
          <w:p w14:paraId="022D0BED" w14:textId="77777777" w:rsidR="003D7B0C" w:rsidRPr="00335F46" w:rsidRDefault="003D7B0C" w:rsidP="00E0398C">
            <w:pPr>
              <w:tabs>
                <w:tab w:val="left" w:pos="214"/>
              </w:tabs>
              <w:jc w:val="both"/>
              <w:rPr>
                <w:rFonts w:ascii="Arial" w:hAnsi="Arial" w:cs="Arial"/>
                <w:b/>
                <w:bCs/>
                <w:sz w:val="12"/>
                <w:szCs w:val="20"/>
                <w:lang w:val="es-ES_tradnl"/>
              </w:rPr>
            </w:pPr>
          </w:p>
          <w:p w14:paraId="152F38AD" w14:textId="77777777" w:rsidR="003D7B0C" w:rsidRPr="00335F46" w:rsidRDefault="003D7B0C" w:rsidP="00E0398C">
            <w:pPr>
              <w:tabs>
                <w:tab w:val="left" w:pos="880"/>
                <w:tab w:val="left" w:pos="1100"/>
                <w:tab w:val="left" w:pos="1360"/>
                <w:tab w:val="left" w:pos="8903"/>
                <w:tab w:val="left" w:pos="9913"/>
              </w:tabs>
              <w:autoSpaceDE w:val="0"/>
              <w:autoSpaceDN w:val="0"/>
              <w:jc w:val="both"/>
              <w:rPr>
                <w:rFonts w:ascii="Arial" w:hAnsi="Arial" w:cs="Arial"/>
                <w:sz w:val="20"/>
                <w:szCs w:val="20"/>
              </w:rPr>
            </w:pPr>
            <w:r w:rsidRPr="00335F46">
              <w:rPr>
                <w:rFonts w:ascii="Arial" w:hAnsi="Arial" w:cs="Arial"/>
                <w:sz w:val="20"/>
                <w:szCs w:val="20"/>
              </w:rPr>
              <w:t xml:space="preserve">Con el fin de verificar la existencia y condiciones de los equipos, el oferente deberá presentar Certificación firmada por el Representante Legal en la que garantice la existencia, y disponibilidad de los equipos médicos y biomédicos que empleará para la prestación del servicio requerido en el presente proceso contractual; </w:t>
            </w:r>
            <w:r w:rsidRPr="00335F46">
              <w:rPr>
                <w:rFonts w:ascii="Arial" w:hAnsi="Arial" w:cs="Arial"/>
                <w:color w:val="0D0D0D"/>
                <w:sz w:val="20"/>
                <w:szCs w:val="20"/>
              </w:rPr>
              <w:t xml:space="preserve">Asimismo, debe presentar </w:t>
            </w:r>
            <w:r w:rsidRPr="00335F46">
              <w:rPr>
                <w:rFonts w:ascii="Arial" w:hAnsi="Arial" w:cs="Arial"/>
                <w:sz w:val="20"/>
                <w:szCs w:val="20"/>
              </w:rPr>
              <w:t>soporte de certificado de calibración a los equipos que ameriten, cronograma y certificado de mantenimiento del año en curso y hojas de vida.</w:t>
            </w:r>
          </w:p>
          <w:p w14:paraId="4F9DF374" w14:textId="77777777" w:rsidR="003D7B0C" w:rsidRPr="00300218" w:rsidRDefault="003D7B0C" w:rsidP="00E0398C">
            <w:pPr>
              <w:tabs>
                <w:tab w:val="left" w:pos="880"/>
                <w:tab w:val="left" w:pos="1100"/>
                <w:tab w:val="left" w:pos="1360"/>
                <w:tab w:val="left" w:pos="8903"/>
                <w:tab w:val="left" w:pos="9913"/>
              </w:tabs>
              <w:autoSpaceDE w:val="0"/>
              <w:autoSpaceDN w:val="0"/>
              <w:jc w:val="both"/>
              <w:rPr>
                <w:rFonts w:ascii="Arial" w:hAnsi="Arial" w:cs="Arial"/>
                <w:bCs/>
                <w:i/>
                <w:sz w:val="20"/>
                <w:szCs w:val="20"/>
                <w:highlight w:val="yellow"/>
                <w:lang w:val="es-ES_tradnl"/>
              </w:rPr>
            </w:pPr>
          </w:p>
        </w:tc>
        <w:tc>
          <w:tcPr>
            <w:tcW w:w="1134" w:type="dxa"/>
          </w:tcPr>
          <w:p w14:paraId="7991993B" w14:textId="77777777" w:rsidR="003D7B0C" w:rsidRPr="00142242" w:rsidRDefault="003D7B0C" w:rsidP="00E0398C">
            <w:pPr>
              <w:tabs>
                <w:tab w:val="left" w:pos="214"/>
              </w:tabs>
              <w:jc w:val="both"/>
              <w:rPr>
                <w:rFonts w:ascii="Arial" w:hAnsi="Arial" w:cs="Arial"/>
                <w:b/>
                <w:bCs/>
                <w:sz w:val="20"/>
                <w:szCs w:val="20"/>
                <w:lang w:val="es-MX"/>
              </w:rPr>
            </w:pPr>
          </w:p>
        </w:tc>
        <w:tc>
          <w:tcPr>
            <w:tcW w:w="1134" w:type="dxa"/>
          </w:tcPr>
          <w:p w14:paraId="61B06272" w14:textId="77777777" w:rsidR="003D7B0C" w:rsidRPr="00142242" w:rsidRDefault="003D7B0C" w:rsidP="00E0398C">
            <w:pPr>
              <w:tabs>
                <w:tab w:val="left" w:pos="214"/>
              </w:tabs>
              <w:jc w:val="both"/>
              <w:rPr>
                <w:rFonts w:ascii="Arial" w:hAnsi="Arial" w:cs="Arial"/>
                <w:b/>
                <w:bCs/>
                <w:sz w:val="20"/>
                <w:szCs w:val="20"/>
                <w:lang w:val="es-MX"/>
              </w:rPr>
            </w:pPr>
          </w:p>
        </w:tc>
      </w:tr>
      <w:tr w:rsidR="003D7B0C" w:rsidRPr="00142242" w14:paraId="6CA487AE" w14:textId="77777777" w:rsidTr="00E0398C">
        <w:trPr>
          <w:trHeight w:val="1327"/>
        </w:trPr>
        <w:tc>
          <w:tcPr>
            <w:tcW w:w="846" w:type="dxa"/>
            <w:vAlign w:val="center"/>
          </w:tcPr>
          <w:p w14:paraId="70C5CE98"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06</w:t>
            </w:r>
          </w:p>
        </w:tc>
        <w:tc>
          <w:tcPr>
            <w:tcW w:w="7513" w:type="dxa"/>
            <w:vAlign w:val="center"/>
          </w:tcPr>
          <w:p w14:paraId="6F938118" w14:textId="77777777" w:rsidR="003D7B0C" w:rsidRPr="00300218" w:rsidRDefault="003D7B0C" w:rsidP="00E0398C">
            <w:pPr>
              <w:jc w:val="both"/>
              <w:rPr>
                <w:rFonts w:ascii="Arial" w:eastAsia="Calibri" w:hAnsi="Arial" w:cs="Arial"/>
                <w:b/>
                <w:bCs/>
                <w:sz w:val="6"/>
                <w:szCs w:val="20"/>
                <w:highlight w:val="yellow"/>
                <w:lang w:val="es-CO" w:eastAsia="en-US"/>
              </w:rPr>
            </w:pPr>
          </w:p>
          <w:p w14:paraId="08CC7ADF" w14:textId="77777777" w:rsidR="003D7B0C" w:rsidRPr="00573CDF" w:rsidRDefault="003D7B0C" w:rsidP="00E0398C">
            <w:pPr>
              <w:jc w:val="both"/>
              <w:rPr>
                <w:rFonts w:ascii="Arial" w:eastAsia="Calibri" w:hAnsi="Arial" w:cs="Arial"/>
                <w:sz w:val="20"/>
                <w:szCs w:val="20"/>
                <w:lang w:val="es-CO" w:eastAsia="en-US"/>
              </w:rPr>
            </w:pPr>
            <w:r w:rsidRPr="00573CDF">
              <w:rPr>
                <w:rFonts w:ascii="Arial" w:eastAsia="Calibri" w:hAnsi="Arial" w:cs="Arial"/>
                <w:b/>
                <w:bCs/>
                <w:sz w:val="20"/>
                <w:szCs w:val="20"/>
                <w:lang w:val="es-CO" w:eastAsia="en-US"/>
              </w:rPr>
              <w:t>FORMULARIO SISTEMA DE GESTIÓN DE LA SEGURIDAD Y SALUD EN EL TRABAJO</w:t>
            </w:r>
            <w:r w:rsidRPr="00573CDF">
              <w:rPr>
                <w:rFonts w:ascii="Arial" w:eastAsia="Calibri" w:hAnsi="Arial" w:cs="Arial"/>
                <w:sz w:val="20"/>
                <w:szCs w:val="20"/>
                <w:lang w:val="es-CO" w:eastAsia="en-US"/>
              </w:rPr>
              <w:t>.</w:t>
            </w:r>
          </w:p>
          <w:p w14:paraId="279267F3" w14:textId="77777777" w:rsidR="003D7B0C" w:rsidRPr="00573CDF" w:rsidRDefault="003D7B0C" w:rsidP="00E0398C">
            <w:pPr>
              <w:jc w:val="both"/>
              <w:rPr>
                <w:rFonts w:ascii="Arial" w:eastAsia="Calibri" w:hAnsi="Arial" w:cs="Arial"/>
                <w:sz w:val="16"/>
                <w:szCs w:val="20"/>
                <w:lang w:eastAsia="en-US"/>
              </w:rPr>
            </w:pPr>
          </w:p>
          <w:p w14:paraId="36AA8BD3" w14:textId="77777777" w:rsidR="003D7B0C" w:rsidRPr="00300218" w:rsidRDefault="003D7B0C" w:rsidP="00E0398C">
            <w:pPr>
              <w:jc w:val="both"/>
              <w:rPr>
                <w:rFonts w:ascii="Arial" w:hAnsi="Arial" w:cs="Arial"/>
                <w:sz w:val="20"/>
                <w:szCs w:val="20"/>
                <w:highlight w:val="yellow"/>
              </w:rPr>
            </w:pPr>
            <w:r w:rsidRPr="00573CDF">
              <w:rPr>
                <w:rFonts w:ascii="Arial" w:eastAsia="Calibri" w:hAnsi="Arial" w:cs="Arial"/>
                <w:sz w:val="20"/>
                <w:szCs w:val="20"/>
                <w:lang w:eastAsia="en-US"/>
              </w:rPr>
              <w:t>El oferente deberá diligenciar y presentar el anexo adjunto a este estudio previo, firmado por el representante legal de la entidad.</w:t>
            </w:r>
          </w:p>
        </w:tc>
        <w:tc>
          <w:tcPr>
            <w:tcW w:w="1134" w:type="dxa"/>
          </w:tcPr>
          <w:p w14:paraId="47C3007C"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c>
          <w:tcPr>
            <w:tcW w:w="1134" w:type="dxa"/>
          </w:tcPr>
          <w:p w14:paraId="1EF65EEE"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r>
      <w:tr w:rsidR="003D7B0C" w:rsidRPr="00142242" w14:paraId="741BF0C9" w14:textId="77777777" w:rsidTr="00E0398C">
        <w:trPr>
          <w:trHeight w:val="60"/>
        </w:trPr>
        <w:tc>
          <w:tcPr>
            <w:tcW w:w="846" w:type="dxa"/>
            <w:vAlign w:val="center"/>
          </w:tcPr>
          <w:p w14:paraId="7EF61964"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07</w:t>
            </w:r>
          </w:p>
        </w:tc>
        <w:tc>
          <w:tcPr>
            <w:tcW w:w="7513" w:type="dxa"/>
            <w:vAlign w:val="center"/>
          </w:tcPr>
          <w:p w14:paraId="423902D8" w14:textId="77777777" w:rsidR="003D7B0C" w:rsidRPr="00335F46" w:rsidRDefault="003D7B0C" w:rsidP="00E0398C">
            <w:pPr>
              <w:jc w:val="both"/>
              <w:rPr>
                <w:rFonts w:ascii="Arial" w:eastAsia="Calibri" w:hAnsi="Arial" w:cs="Arial"/>
                <w:b/>
                <w:sz w:val="20"/>
                <w:szCs w:val="20"/>
              </w:rPr>
            </w:pPr>
            <w:r w:rsidRPr="00335F46">
              <w:rPr>
                <w:rFonts w:ascii="Arial" w:eastAsia="Calibri" w:hAnsi="Arial" w:cs="Arial"/>
                <w:b/>
                <w:sz w:val="20"/>
                <w:szCs w:val="20"/>
              </w:rPr>
              <w:t xml:space="preserve">SEGURIDAD DEL PACIENTE: </w:t>
            </w:r>
          </w:p>
          <w:p w14:paraId="202EF981" w14:textId="77777777" w:rsidR="003D7B0C" w:rsidRPr="00335F46" w:rsidRDefault="003D7B0C" w:rsidP="00E0398C">
            <w:pPr>
              <w:jc w:val="both"/>
              <w:rPr>
                <w:rFonts w:ascii="Arial" w:eastAsia="Calibri" w:hAnsi="Arial" w:cs="Arial"/>
                <w:sz w:val="10"/>
                <w:szCs w:val="20"/>
              </w:rPr>
            </w:pPr>
          </w:p>
          <w:p w14:paraId="452685F5" w14:textId="77777777" w:rsidR="003D7B0C" w:rsidRPr="00335F46" w:rsidRDefault="003D7B0C" w:rsidP="00E0398C">
            <w:pPr>
              <w:jc w:val="both"/>
              <w:rPr>
                <w:rFonts w:ascii="Arial" w:eastAsia="Calibri" w:hAnsi="Arial" w:cs="Arial"/>
                <w:b/>
                <w:sz w:val="20"/>
                <w:szCs w:val="20"/>
              </w:rPr>
            </w:pPr>
            <w:r w:rsidRPr="00335F46">
              <w:rPr>
                <w:rFonts w:ascii="Arial" w:eastAsia="Calibri" w:hAnsi="Arial" w:cs="Arial"/>
                <w:sz w:val="20"/>
                <w:szCs w:val="20"/>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71EDD567" w14:textId="77777777" w:rsidR="003D7B0C" w:rsidRPr="00335F46" w:rsidRDefault="003D7B0C" w:rsidP="00E0398C">
            <w:pPr>
              <w:jc w:val="both"/>
              <w:rPr>
                <w:rFonts w:ascii="Arial" w:eastAsia="Calibri" w:hAnsi="Arial" w:cs="Arial"/>
                <w:sz w:val="20"/>
                <w:szCs w:val="20"/>
              </w:rPr>
            </w:pPr>
          </w:p>
          <w:p w14:paraId="4C20C29C" w14:textId="77777777" w:rsidR="003D7B0C" w:rsidRPr="00335F46" w:rsidRDefault="003D7B0C" w:rsidP="00E0398C">
            <w:pPr>
              <w:jc w:val="both"/>
              <w:rPr>
                <w:rFonts w:ascii="Arial" w:eastAsia="Calibri" w:hAnsi="Arial" w:cs="Arial"/>
                <w:sz w:val="20"/>
                <w:szCs w:val="20"/>
              </w:rPr>
            </w:pPr>
            <w:r w:rsidRPr="00335F46">
              <w:rPr>
                <w:rFonts w:ascii="Arial" w:eastAsia="Calibri" w:hAnsi="Arial" w:cs="Arial"/>
                <w:sz w:val="20"/>
                <w:szCs w:val="20"/>
              </w:rPr>
              <w:t xml:space="preserve">De acuerdo a lo anterior </w:t>
            </w:r>
            <w:r w:rsidRPr="00335F46">
              <w:rPr>
                <w:rFonts w:ascii="Arial" w:eastAsia="Calibri" w:hAnsi="Arial" w:cs="Arial"/>
                <w:b/>
                <w:sz w:val="20"/>
                <w:szCs w:val="20"/>
              </w:rPr>
              <w:t>deberá certificar con firma del representante legal que cumple con las políticas y buenas prácticas de seguridad del paciente</w:t>
            </w:r>
            <w:r w:rsidRPr="00335F46">
              <w:rPr>
                <w:rFonts w:ascii="Arial" w:eastAsia="Calibri" w:hAnsi="Arial" w:cs="Arial"/>
                <w:sz w:val="20"/>
                <w:szCs w:val="20"/>
              </w:rPr>
              <w:t xml:space="preserve"> estipuladas por el Ministerio de Salud y protección Social</w:t>
            </w:r>
          </w:p>
        </w:tc>
        <w:tc>
          <w:tcPr>
            <w:tcW w:w="1134" w:type="dxa"/>
          </w:tcPr>
          <w:p w14:paraId="1FD6AD9F" w14:textId="77777777" w:rsidR="003D7B0C" w:rsidRPr="00142242" w:rsidRDefault="003D7B0C" w:rsidP="00E0398C">
            <w:pPr>
              <w:jc w:val="both"/>
              <w:rPr>
                <w:rFonts w:ascii="Arial" w:eastAsia="Calibri" w:hAnsi="Arial" w:cs="Arial"/>
                <w:b/>
                <w:sz w:val="20"/>
                <w:szCs w:val="20"/>
              </w:rPr>
            </w:pPr>
          </w:p>
        </w:tc>
        <w:tc>
          <w:tcPr>
            <w:tcW w:w="1134" w:type="dxa"/>
          </w:tcPr>
          <w:p w14:paraId="09CF632A" w14:textId="77777777" w:rsidR="003D7B0C" w:rsidRPr="00142242" w:rsidRDefault="003D7B0C" w:rsidP="00E0398C">
            <w:pPr>
              <w:jc w:val="both"/>
              <w:rPr>
                <w:rFonts w:ascii="Arial" w:eastAsia="Calibri" w:hAnsi="Arial" w:cs="Arial"/>
                <w:b/>
                <w:sz w:val="20"/>
                <w:szCs w:val="20"/>
              </w:rPr>
            </w:pPr>
          </w:p>
        </w:tc>
      </w:tr>
      <w:tr w:rsidR="003D7B0C" w:rsidRPr="00142242" w14:paraId="5600DC07" w14:textId="77777777" w:rsidTr="00E0398C">
        <w:trPr>
          <w:trHeight w:val="492"/>
        </w:trPr>
        <w:tc>
          <w:tcPr>
            <w:tcW w:w="846" w:type="dxa"/>
            <w:vAlign w:val="center"/>
          </w:tcPr>
          <w:p w14:paraId="6EF14780"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08</w:t>
            </w:r>
          </w:p>
        </w:tc>
        <w:tc>
          <w:tcPr>
            <w:tcW w:w="7513" w:type="dxa"/>
            <w:vAlign w:val="center"/>
          </w:tcPr>
          <w:p w14:paraId="3950FCB3" w14:textId="77777777" w:rsidR="003D7B0C" w:rsidRPr="00335F46"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lang w:val="es-CO" w:eastAsia="en-US"/>
              </w:rPr>
            </w:pPr>
            <w:r w:rsidRPr="00335F46">
              <w:rPr>
                <w:rFonts w:ascii="Arial" w:hAnsi="Arial" w:cs="Arial"/>
                <w:b/>
                <w:sz w:val="20"/>
                <w:szCs w:val="20"/>
              </w:rPr>
              <w:t>PROGRAMA DE GESTION DE RESIDUOS HOSPITALARIOS.</w:t>
            </w:r>
          </w:p>
          <w:p w14:paraId="72FB3AF6" w14:textId="77777777" w:rsidR="003D7B0C" w:rsidRPr="00335F46" w:rsidRDefault="003D7B0C" w:rsidP="00E0398C">
            <w:pPr>
              <w:tabs>
                <w:tab w:val="left" w:pos="880"/>
                <w:tab w:val="left" w:pos="1100"/>
                <w:tab w:val="left" w:pos="1360"/>
                <w:tab w:val="left" w:pos="8903"/>
                <w:tab w:val="left" w:pos="9913"/>
              </w:tabs>
              <w:autoSpaceDE w:val="0"/>
              <w:autoSpaceDN w:val="0"/>
              <w:jc w:val="both"/>
              <w:rPr>
                <w:rFonts w:ascii="Arial" w:hAnsi="Arial" w:cs="Arial"/>
                <w:b/>
                <w:sz w:val="14"/>
                <w:szCs w:val="20"/>
              </w:rPr>
            </w:pPr>
          </w:p>
          <w:p w14:paraId="2B11EAB3" w14:textId="77777777" w:rsidR="003D7B0C" w:rsidRPr="00335F46" w:rsidRDefault="003D7B0C" w:rsidP="00E0398C">
            <w:pPr>
              <w:tabs>
                <w:tab w:val="left" w:pos="880"/>
                <w:tab w:val="left" w:pos="1100"/>
                <w:tab w:val="left" w:pos="1360"/>
                <w:tab w:val="left" w:pos="8903"/>
                <w:tab w:val="left" w:pos="9913"/>
              </w:tabs>
              <w:autoSpaceDE w:val="0"/>
              <w:autoSpaceDN w:val="0"/>
              <w:jc w:val="both"/>
              <w:rPr>
                <w:rFonts w:ascii="Arial" w:hAnsi="Arial" w:cs="Arial"/>
                <w:sz w:val="20"/>
                <w:szCs w:val="20"/>
              </w:rPr>
            </w:pPr>
            <w:r w:rsidRPr="00335F46">
              <w:rPr>
                <w:rFonts w:ascii="Arial" w:hAnsi="Arial" w:cs="Arial"/>
                <w:sz w:val="20"/>
                <w:szCs w:val="20"/>
              </w:rPr>
              <w:t xml:space="preserve">El oferente certificara que se compromete a cumplir con el programa de </w:t>
            </w:r>
            <w:r w:rsidRPr="00335F46">
              <w:rPr>
                <w:rFonts w:ascii="Arial" w:hAnsi="Arial" w:cs="Arial"/>
                <w:b/>
                <w:i/>
                <w:sz w:val="20"/>
                <w:szCs w:val="20"/>
              </w:rPr>
              <w:t xml:space="preserve">GESTION DE RESIDUOS HOSPITALARIOS </w:t>
            </w:r>
            <w:r w:rsidRPr="00335F46">
              <w:rPr>
                <w:rFonts w:ascii="Arial" w:hAnsi="Arial" w:cs="Arial"/>
                <w:sz w:val="20"/>
                <w:szCs w:val="20"/>
              </w:rPr>
              <w:t>regulados mediante la presente normatividad:</w:t>
            </w:r>
          </w:p>
          <w:p w14:paraId="6965AE44" w14:textId="77777777" w:rsidR="003D7B0C" w:rsidRPr="00335F46" w:rsidRDefault="003D7B0C" w:rsidP="00E0398C">
            <w:pPr>
              <w:tabs>
                <w:tab w:val="left" w:pos="880"/>
                <w:tab w:val="left" w:pos="1100"/>
                <w:tab w:val="left" w:pos="1360"/>
                <w:tab w:val="left" w:pos="8903"/>
                <w:tab w:val="left" w:pos="9913"/>
              </w:tabs>
              <w:autoSpaceDE w:val="0"/>
              <w:autoSpaceDN w:val="0"/>
              <w:jc w:val="both"/>
              <w:rPr>
                <w:rFonts w:ascii="Arial" w:hAnsi="Arial" w:cs="Arial"/>
                <w:sz w:val="14"/>
                <w:szCs w:val="20"/>
              </w:rPr>
            </w:pPr>
          </w:p>
          <w:p w14:paraId="7CDB4D5A"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b/>
                <w:i/>
                <w:sz w:val="20"/>
                <w:szCs w:val="20"/>
              </w:rPr>
            </w:pPr>
            <w:r w:rsidRPr="00335F46">
              <w:rPr>
                <w:rFonts w:ascii="Arial" w:hAnsi="Arial" w:cs="Arial"/>
                <w:b/>
                <w:i/>
                <w:sz w:val="20"/>
                <w:szCs w:val="20"/>
              </w:rPr>
              <w:t xml:space="preserve">Decreto 2676 del 2000 </w:t>
            </w:r>
            <w:r w:rsidRPr="00335F46">
              <w:rPr>
                <w:rFonts w:ascii="Arial" w:hAnsi="Arial" w:cs="Arial"/>
                <w:i/>
                <w:sz w:val="20"/>
                <w:szCs w:val="20"/>
              </w:rPr>
              <w:t>“Por el cual se reglamenta la gestión integral de los residuos hospitalarios y similares.</w:t>
            </w:r>
          </w:p>
          <w:p w14:paraId="0433700F"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b/>
                <w:i/>
                <w:sz w:val="20"/>
                <w:szCs w:val="20"/>
              </w:rPr>
            </w:pPr>
            <w:r w:rsidRPr="00335F46">
              <w:rPr>
                <w:rFonts w:ascii="Arial" w:hAnsi="Arial" w:cs="Arial"/>
                <w:b/>
                <w:i/>
                <w:sz w:val="20"/>
                <w:szCs w:val="20"/>
              </w:rPr>
              <w:t>Ley 1252 de 2008</w:t>
            </w:r>
            <w:r w:rsidRPr="00335F46">
              <w:rPr>
                <w:rFonts w:ascii="Arial" w:hAnsi="Arial" w:cs="Arial"/>
                <w:sz w:val="20"/>
                <w:szCs w:val="20"/>
              </w:rPr>
              <w:t xml:space="preserve"> “</w:t>
            </w:r>
            <w:r w:rsidRPr="00335F46">
              <w:rPr>
                <w:rFonts w:ascii="Arial" w:hAnsi="Arial" w:cs="Arial"/>
                <w:i/>
                <w:sz w:val="20"/>
                <w:szCs w:val="20"/>
              </w:rPr>
              <w:t>Por medio de la cual se dictan normas prohibitivas en materia ambiental referentes a los residuos o desechos peligrosos”.</w:t>
            </w:r>
          </w:p>
          <w:p w14:paraId="445E9464"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b/>
                <w:i/>
                <w:sz w:val="20"/>
                <w:szCs w:val="20"/>
              </w:rPr>
            </w:pPr>
            <w:r w:rsidRPr="00335F46">
              <w:rPr>
                <w:rFonts w:ascii="Arial" w:hAnsi="Arial" w:cs="Arial"/>
                <w:b/>
                <w:i/>
                <w:sz w:val="20"/>
                <w:szCs w:val="20"/>
              </w:rPr>
              <w:lastRenderedPageBreak/>
              <w:t>Resolución 1164 del 2002</w:t>
            </w:r>
            <w:r w:rsidRPr="00335F46">
              <w:rPr>
                <w:rFonts w:ascii="Arial" w:hAnsi="Arial" w:cs="Arial"/>
                <w:sz w:val="20"/>
                <w:szCs w:val="20"/>
              </w:rPr>
              <w:t xml:space="preserve"> “</w:t>
            </w:r>
            <w:r w:rsidRPr="00335F46">
              <w:rPr>
                <w:rFonts w:ascii="Arial" w:hAnsi="Arial" w:cs="Arial"/>
                <w:i/>
                <w:sz w:val="20"/>
                <w:szCs w:val="20"/>
              </w:rPr>
              <w:t>por la cual se adopta el manual de procedimientos para la gestión integral de los residuos hospitalarios y similares.</w:t>
            </w:r>
          </w:p>
          <w:p w14:paraId="7B6F88DB"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sz w:val="20"/>
                <w:szCs w:val="20"/>
              </w:rPr>
            </w:pPr>
            <w:r w:rsidRPr="00335F46">
              <w:rPr>
                <w:rFonts w:ascii="Arial" w:hAnsi="Arial" w:cs="Arial"/>
                <w:b/>
                <w:i/>
                <w:sz w:val="20"/>
                <w:szCs w:val="20"/>
              </w:rPr>
              <w:t>Decreto 4147 DE 2005</w:t>
            </w:r>
            <w:r w:rsidRPr="00335F46">
              <w:rPr>
                <w:rFonts w:ascii="Arial" w:hAnsi="Arial" w:cs="Arial"/>
                <w:sz w:val="20"/>
                <w:szCs w:val="20"/>
              </w:rPr>
              <w:t xml:space="preserve"> “</w:t>
            </w:r>
            <w:r w:rsidRPr="00335F46">
              <w:rPr>
                <w:rFonts w:ascii="Arial" w:hAnsi="Arial" w:cs="Arial"/>
                <w:bCs/>
                <w:i/>
                <w:color w:val="333333"/>
                <w:sz w:val="20"/>
                <w:szCs w:val="20"/>
              </w:rPr>
              <w:t>por el cual se reglamenta parcialmente la prevención y el manejo de los residuos o desechos peligrosos generados en el marco de la gestión integral.</w:t>
            </w:r>
          </w:p>
          <w:p w14:paraId="00E2332C"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sz w:val="20"/>
                <w:szCs w:val="20"/>
              </w:rPr>
            </w:pPr>
            <w:r w:rsidRPr="00335F46">
              <w:rPr>
                <w:rFonts w:ascii="Arial" w:hAnsi="Arial" w:cs="Arial"/>
                <w:b/>
                <w:sz w:val="20"/>
                <w:szCs w:val="20"/>
                <w:lang w:val="es-MX" w:eastAsia="es-MX"/>
              </w:rPr>
              <w:t>Decreto 1076 de 2015</w:t>
            </w:r>
            <w:r w:rsidRPr="00335F46">
              <w:rPr>
                <w:rFonts w:ascii="Arial" w:hAnsi="Arial" w:cs="Arial"/>
                <w:sz w:val="20"/>
                <w:szCs w:val="20"/>
                <w:lang w:val="es-MX" w:eastAsia="es-MX"/>
              </w:rPr>
              <w:t xml:space="preserve"> </w:t>
            </w:r>
            <w:r w:rsidRPr="00335F46">
              <w:rPr>
                <w:rFonts w:ascii="Arial" w:hAnsi="Arial" w:cs="Arial"/>
                <w:i/>
                <w:sz w:val="20"/>
                <w:szCs w:val="20"/>
                <w:lang w:val="es-MX" w:eastAsia="es-MX"/>
              </w:rPr>
              <w:t>“Por medio del cual se expide el decreto Único Reglamentario del Sector Ambiente y Desarrollo Sostenible”</w:t>
            </w:r>
          </w:p>
          <w:p w14:paraId="00D1CAF9" w14:textId="77777777" w:rsidR="003D7B0C" w:rsidRPr="00335F46" w:rsidRDefault="003D7B0C" w:rsidP="003D7B0C">
            <w:pPr>
              <w:pStyle w:val="Sinespaciado1"/>
              <w:numPr>
                <w:ilvl w:val="0"/>
                <w:numId w:val="59"/>
              </w:numPr>
              <w:jc w:val="both"/>
              <w:rPr>
                <w:rFonts w:ascii="Arial" w:hAnsi="Arial" w:cs="Arial"/>
                <w:sz w:val="20"/>
                <w:szCs w:val="20"/>
                <w:lang w:val="es-MX" w:eastAsia="es-MX"/>
              </w:rPr>
            </w:pPr>
            <w:r w:rsidRPr="00335F46">
              <w:rPr>
                <w:rFonts w:ascii="Arial" w:hAnsi="Arial" w:cs="Arial"/>
                <w:b/>
                <w:color w:val="000000" w:themeColor="text1"/>
                <w:sz w:val="20"/>
                <w:szCs w:val="20"/>
                <w:lang w:eastAsia="en-US"/>
              </w:rPr>
              <w:t>Resolución 2184 del 26 de diciembre de 2019</w:t>
            </w:r>
            <w:r w:rsidRPr="00335F46">
              <w:rPr>
                <w:rFonts w:ascii="Arial" w:hAnsi="Arial" w:cs="Arial"/>
                <w:color w:val="000000" w:themeColor="text1"/>
                <w:sz w:val="20"/>
                <w:szCs w:val="20"/>
                <w:lang w:eastAsia="en-US"/>
              </w:rPr>
              <w:t xml:space="preserve"> “</w:t>
            </w:r>
            <w:r w:rsidRPr="00335F46">
              <w:rPr>
                <w:rFonts w:ascii="Arial" w:hAnsi="Arial" w:cs="Arial"/>
                <w:i/>
                <w:color w:val="000000" w:themeColor="text1"/>
                <w:sz w:val="20"/>
                <w:szCs w:val="20"/>
                <w:lang w:eastAsia="en-US"/>
              </w:rPr>
              <w:t>Por la cual se modifica la resolución 668 de 12016 sobre el uso racional de las bolsas plásticas y se adoptan otras disposiciones”.</w:t>
            </w:r>
          </w:p>
          <w:p w14:paraId="0B64577A" w14:textId="77777777" w:rsidR="003D7B0C" w:rsidRPr="00335F46" w:rsidRDefault="003D7B0C" w:rsidP="003D7B0C">
            <w:pPr>
              <w:numPr>
                <w:ilvl w:val="0"/>
                <w:numId w:val="59"/>
              </w:numPr>
              <w:tabs>
                <w:tab w:val="left" w:pos="360"/>
                <w:tab w:val="left" w:pos="1100"/>
                <w:tab w:val="left" w:pos="1360"/>
                <w:tab w:val="left" w:pos="8903"/>
                <w:tab w:val="left" w:pos="9913"/>
              </w:tabs>
              <w:autoSpaceDE w:val="0"/>
              <w:autoSpaceDN w:val="0"/>
              <w:jc w:val="both"/>
              <w:rPr>
                <w:rFonts w:ascii="Arial" w:hAnsi="Arial" w:cs="Arial"/>
                <w:sz w:val="20"/>
                <w:szCs w:val="20"/>
              </w:rPr>
            </w:pPr>
            <w:r w:rsidRPr="00335F46">
              <w:rPr>
                <w:rFonts w:ascii="Arial" w:hAnsi="Arial" w:cs="Arial"/>
                <w:b/>
                <w:color w:val="000000" w:themeColor="text1"/>
                <w:sz w:val="20"/>
                <w:szCs w:val="20"/>
                <w:lang w:val="es-MX" w:eastAsia="es-MX"/>
              </w:rPr>
              <w:t>Decreto 351 del 19 de febrero de 2024 “</w:t>
            </w:r>
            <w:r w:rsidRPr="00335F46">
              <w:rPr>
                <w:rFonts w:ascii="Arial" w:hAnsi="Arial" w:cs="Arial"/>
                <w:bCs/>
                <w:i/>
                <w:color w:val="000000" w:themeColor="text1"/>
                <w:sz w:val="20"/>
                <w:szCs w:val="20"/>
                <w:shd w:val="clear" w:color="auto" w:fill="FFFFFF"/>
              </w:rPr>
              <w:t>Por el cual se reglamenta la gestión integral de los residuos generados en la atención en salud y otras actividades.</w:t>
            </w:r>
          </w:p>
        </w:tc>
        <w:tc>
          <w:tcPr>
            <w:tcW w:w="1134" w:type="dxa"/>
          </w:tcPr>
          <w:p w14:paraId="237C97F5"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c>
          <w:tcPr>
            <w:tcW w:w="1134" w:type="dxa"/>
          </w:tcPr>
          <w:p w14:paraId="7DDE58C8"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r>
      <w:tr w:rsidR="003D7B0C" w:rsidRPr="00142242" w14:paraId="30F39EC4" w14:textId="77777777" w:rsidTr="00E0398C">
        <w:trPr>
          <w:trHeight w:val="1677"/>
        </w:trPr>
        <w:tc>
          <w:tcPr>
            <w:tcW w:w="846" w:type="dxa"/>
            <w:vAlign w:val="center"/>
          </w:tcPr>
          <w:p w14:paraId="7A05DD9E"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09</w:t>
            </w:r>
          </w:p>
        </w:tc>
        <w:tc>
          <w:tcPr>
            <w:tcW w:w="7513" w:type="dxa"/>
            <w:vAlign w:val="center"/>
          </w:tcPr>
          <w:p w14:paraId="4E13F7E0" w14:textId="77777777" w:rsidR="003D7B0C" w:rsidRPr="00335F46" w:rsidRDefault="003D7B0C" w:rsidP="00E0398C">
            <w:pPr>
              <w:tabs>
                <w:tab w:val="left" w:pos="880"/>
                <w:tab w:val="left" w:pos="1100"/>
                <w:tab w:val="left" w:pos="1360"/>
                <w:tab w:val="left" w:pos="8903"/>
                <w:tab w:val="left" w:pos="9913"/>
              </w:tabs>
              <w:jc w:val="both"/>
              <w:rPr>
                <w:rFonts w:ascii="Arial" w:hAnsi="Arial" w:cs="Arial"/>
                <w:b/>
                <w:sz w:val="20"/>
                <w:szCs w:val="20"/>
              </w:rPr>
            </w:pPr>
            <w:r w:rsidRPr="00335F46">
              <w:rPr>
                <w:rFonts w:ascii="Arial" w:hAnsi="Arial" w:cs="Arial"/>
                <w:b/>
                <w:sz w:val="20"/>
                <w:szCs w:val="20"/>
              </w:rPr>
              <w:t xml:space="preserve">CUMPLIMIENTO DEL DECRETO 1011 DE 2006. </w:t>
            </w:r>
          </w:p>
          <w:p w14:paraId="6F19216B" w14:textId="77777777" w:rsidR="003D7B0C" w:rsidRPr="00335F46" w:rsidRDefault="003D7B0C" w:rsidP="00E0398C">
            <w:pPr>
              <w:tabs>
                <w:tab w:val="left" w:pos="880"/>
                <w:tab w:val="left" w:pos="1100"/>
                <w:tab w:val="left" w:pos="1360"/>
                <w:tab w:val="left" w:pos="8903"/>
                <w:tab w:val="left" w:pos="9913"/>
              </w:tabs>
              <w:jc w:val="both"/>
              <w:rPr>
                <w:rFonts w:ascii="Arial" w:hAnsi="Arial" w:cs="Arial"/>
                <w:b/>
                <w:sz w:val="10"/>
                <w:szCs w:val="20"/>
              </w:rPr>
            </w:pPr>
          </w:p>
          <w:p w14:paraId="3223E5EE" w14:textId="77777777" w:rsidR="003D7B0C" w:rsidRPr="00335F46" w:rsidRDefault="003D7B0C" w:rsidP="00E0398C">
            <w:pPr>
              <w:contextualSpacing/>
              <w:jc w:val="both"/>
              <w:rPr>
                <w:rFonts w:ascii="Arial" w:hAnsi="Arial" w:cs="Arial"/>
                <w:sz w:val="20"/>
                <w:szCs w:val="20"/>
                <w:lang w:val="es-CO"/>
              </w:rPr>
            </w:pPr>
            <w:r w:rsidRPr="00335F46">
              <w:rPr>
                <w:rFonts w:ascii="Arial" w:hAnsi="Arial" w:cs="Arial"/>
                <w:sz w:val="20"/>
                <w:szCs w:val="20"/>
                <w:lang w:val="es-CO"/>
              </w:rPr>
              <w:t xml:space="preserve">Los oferentes aportaran certificación firmada por el representante legal donde certifican que cumplen con el </w:t>
            </w:r>
            <w:r w:rsidRPr="00335F46">
              <w:rPr>
                <w:rFonts w:ascii="Arial" w:hAnsi="Arial" w:cs="Arial"/>
                <w:b/>
                <w:sz w:val="20"/>
                <w:szCs w:val="20"/>
                <w:u w:val="single"/>
                <w:lang w:val="es-CO"/>
              </w:rPr>
              <w:t>PROGRAMA DE AUDITORIA PARA EL MEJORAMIENTO CONTINUO PAMEC</w:t>
            </w:r>
            <w:r w:rsidRPr="00335F46">
              <w:rPr>
                <w:rFonts w:ascii="Arial" w:hAnsi="Arial" w:cs="Arial"/>
                <w:sz w:val="20"/>
                <w:szCs w:val="20"/>
                <w:lang w:val="es-CO"/>
              </w:rPr>
              <w:t xml:space="preserve"> como </w:t>
            </w:r>
            <w:r w:rsidRPr="00335F46">
              <w:rPr>
                <w:rFonts w:ascii="Arial" w:hAnsi="Arial" w:cs="Arial"/>
                <w:b/>
                <w:sz w:val="20"/>
                <w:szCs w:val="20"/>
                <w:lang w:val="es-CO"/>
              </w:rPr>
              <w:t>“el mecanismo sistemático y continuo de evaluación y mejoramiento de la calidad observada, respecto de la calidad esperada de la atención de salud”</w:t>
            </w:r>
            <w:r w:rsidRPr="00335F46">
              <w:rPr>
                <w:rFonts w:ascii="Arial" w:hAnsi="Arial" w:cs="Arial"/>
                <w:sz w:val="20"/>
                <w:szCs w:val="20"/>
                <w:lang w:val="es-CO"/>
              </w:rPr>
              <w:t xml:space="preserve"> que reciben los usuarios.</w:t>
            </w:r>
          </w:p>
        </w:tc>
        <w:tc>
          <w:tcPr>
            <w:tcW w:w="1134" w:type="dxa"/>
          </w:tcPr>
          <w:p w14:paraId="2638B035" w14:textId="77777777" w:rsidR="003D7B0C" w:rsidRPr="00142242" w:rsidRDefault="003D7B0C" w:rsidP="00E0398C">
            <w:pPr>
              <w:tabs>
                <w:tab w:val="left" w:pos="880"/>
                <w:tab w:val="left" w:pos="1100"/>
                <w:tab w:val="left" w:pos="1360"/>
                <w:tab w:val="left" w:pos="8903"/>
                <w:tab w:val="left" w:pos="9913"/>
              </w:tabs>
              <w:jc w:val="both"/>
              <w:rPr>
                <w:rFonts w:ascii="Arial" w:hAnsi="Arial" w:cs="Arial"/>
                <w:b/>
                <w:sz w:val="20"/>
                <w:szCs w:val="20"/>
              </w:rPr>
            </w:pPr>
          </w:p>
        </w:tc>
        <w:tc>
          <w:tcPr>
            <w:tcW w:w="1134" w:type="dxa"/>
          </w:tcPr>
          <w:p w14:paraId="67CCA570" w14:textId="77777777" w:rsidR="003D7B0C" w:rsidRPr="00142242" w:rsidRDefault="003D7B0C" w:rsidP="00E0398C">
            <w:pPr>
              <w:tabs>
                <w:tab w:val="left" w:pos="880"/>
                <w:tab w:val="left" w:pos="1100"/>
                <w:tab w:val="left" w:pos="1360"/>
                <w:tab w:val="left" w:pos="8903"/>
                <w:tab w:val="left" w:pos="9913"/>
              </w:tabs>
              <w:jc w:val="both"/>
              <w:rPr>
                <w:rFonts w:ascii="Arial" w:hAnsi="Arial" w:cs="Arial"/>
                <w:b/>
                <w:sz w:val="20"/>
                <w:szCs w:val="20"/>
              </w:rPr>
            </w:pPr>
          </w:p>
        </w:tc>
      </w:tr>
      <w:tr w:rsidR="003D7B0C" w:rsidRPr="00142242" w14:paraId="7ACEE47D" w14:textId="77777777" w:rsidTr="00E0398C">
        <w:trPr>
          <w:trHeight w:val="263"/>
        </w:trPr>
        <w:tc>
          <w:tcPr>
            <w:tcW w:w="846" w:type="dxa"/>
            <w:vAlign w:val="center"/>
          </w:tcPr>
          <w:p w14:paraId="0D1EA052" w14:textId="77777777" w:rsidR="003D7B0C" w:rsidRPr="00142242" w:rsidRDefault="003D7B0C" w:rsidP="00E0398C">
            <w:pPr>
              <w:jc w:val="center"/>
              <w:rPr>
                <w:rFonts w:ascii="Arial" w:hAnsi="Arial" w:cs="Arial"/>
                <w:b/>
                <w:bCs/>
                <w:sz w:val="20"/>
                <w:szCs w:val="20"/>
              </w:rPr>
            </w:pPr>
            <w:r>
              <w:rPr>
                <w:rFonts w:ascii="Arial" w:hAnsi="Arial" w:cs="Arial"/>
                <w:b/>
                <w:bCs/>
                <w:sz w:val="20"/>
                <w:szCs w:val="20"/>
              </w:rPr>
              <w:t>10</w:t>
            </w:r>
          </w:p>
        </w:tc>
        <w:tc>
          <w:tcPr>
            <w:tcW w:w="7513" w:type="dxa"/>
            <w:vAlign w:val="center"/>
          </w:tcPr>
          <w:p w14:paraId="6AF91878" w14:textId="77777777" w:rsidR="003D7B0C" w:rsidRPr="00147A92" w:rsidRDefault="003D7B0C" w:rsidP="00E0398C">
            <w:pPr>
              <w:ind w:right="49"/>
              <w:jc w:val="both"/>
              <w:rPr>
                <w:rFonts w:ascii="Arial" w:eastAsia="Calibri" w:hAnsi="Arial" w:cs="Arial"/>
                <w:b/>
                <w:sz w:val="20"/>
                <w:szCs w:val="20"/>
                <w:lang w:val="es-CO" w:eastAsia="en-US"/>
              </w:rPr>
            </w:pPr>
            <w:r w:rsidRPr="00147A92">
              <w:rPr>
                <w:rFonts w:ascii="Arial" w:eastAsia="Calibri" w:hAnsi="Arial" w:cs="Arial"/>
                <w:b/>
                <w:sz w:val="20"/>
                <w:szCs w:val="20"/>
              </w:rPr>
              <w:t>ADICIÓN DE SERVICIOS:</w:t>
            </w:r>
          </w:p>
          <w:p w14:paraId="712C93A6" w14:textId="77777777" w:rsidR="003D7B0C" w:rsidRPr="00246E8B" w:rsidRDefault="003D7B0C" w:rsidP="00E0398C">
            <w:pPr>
              <w:ind w:right="49"/>
              <w:jc w:val="both"/>
              <w:rPr>
                <w:rFonts w:ascii="Arial" w:eastAsia="Calibri" w:hAnsi="Arial" w:cs="Arial"/>
                <w:b/>
                <w:sz w:val="14"/>
                <w:szCs w:val="20"/>
              </w:rPr>
            </w:pPr>
          </w:p>
          <w:p w14:paraId="56294269" w14:textId="77777777" w:rsidR="003D7B0C" w:rsidRPr="00147A92" w:rsidRDefault="003D7B0C" w:rsidP="00E0398C">
            <w:pPr>
              <w:ind w:right="49"/>
              <w:jc w:val="both"/>
              <w:rPr>
                <w:rFonts w:ascii="Arial" w:eastAsia="Calibri" w:hAnsi="Arial" w:cs="Arial"/>
                <w:sz w:val="20"/>
                <w:szCs w:val="20"/>
              </w:rPr>
            </w:pPr>
            <w:r w:rsidRPr="00147A92">
              <w:rPr>
                <w:rFonts w:ascii="Arial" w:eastAsia="Calibri" w:hAnsi="Arial" w:cs="Arial"/>
                <w:sz w:val="20"/>
                <w:szCs w:val="20"/>
              </w:rPr>
              <w:t>En caso de requerirse uno o varios servicios y/o elementos que no se encuentren contratados y que guarden relación con el objeto contractual o que sean ordenados por fallo de tutela o Equipo Interdisciplinarios Profesional de la Salud (EIPS), las partes podrán mediante documento modificatorio incluirlos teniendo en cuenta lo siguiente:</w:t>
            </w:r>
          </w:p>
          <w:p w14:paraId="07E5A0C5" w14:textId="77777777" w:rsidR="003D7B0C" w:rsidRPr="00147A92" w:rsidRDefault="003D7B0C" w:rsidP="00E0398C">
            <w:pPr>
              <w:ind w:right="49"/>
              <w:jc w:val="both"/>
              <w:rPr>
                <w:rFonts w:ascii="Arial" w:eastAsia="Calibri" w:hAnsi="Arial" w:cs="Arial"/>
                <w:sz w:val="20"/>
                <w:szCs w:val="20"/>
              </w:rPr>
            </w:pPr>
            <w:r w:rsidRPr="00147A92">
              <w:rPr>
                <w:rFonts w:ascii="Arial" w:eastAsia="Calibri" w:hAnsi="Arial" w:cs="Arial"/>
                <w:sz w:val="20"/>
                <w:szCs w:val="20"/>
              </w:rPr>
              <w:t>- El (la) supervisor (a) del contrato allegará mínimo 2 cotizaciones en el mercado, con el fin de determinar el precio o valor del servicio el cual se utilizará como referencia para la modificación.</w:t>
            </w:r>
          </w:p>
          <w:p w14:paraId="0F556B41" w14:textId="77777777" w:rsidR="003D7B0C" w:rsidRPr="00147A92" w:rsidRDefault="003D7B0C" w:rsidP="00E0398C">
            <w:pPr>
              <w:ind w:right="49"/>
              <w:jc w:val="both"/>
              <w:rPr>
                <w:rFonts w:ascii="Arial" w:eastAsia="Calibri" w:hAnsi="Arial" w:cs="Arial"/>
                <w:sz w:val="20"/>
                <w:szCs w:val="20"/>
              </w:rPr>
            </w:pPr>
            <w:r w:rsidRPr="00147A92">
              <w:rPr>
                <w:rFonts w:ascii="Arial" w:eastAsia="Calibri" w:hAnsi="Arial" w:cs="Arial"/>
                <w:sz w:val="20"/>
                <w:szCs w:val="20"/>
              </w:rPr>
              <w:t>- Una vez determinado el valor cotizado, el (la) supervisor (a) solicitara mediante comunicación oficial a la entidad contratista la aceptación de la modificación, aplicando el descuento ofrecido por este en su oferta inicial.</w:t>
            </w:r>
          </w:p>
          <w:p w14:paraId="5B004D3E" w14:textId="77777777" w:rsidR="003D7B0C" w:rsidRPr="00147A92" w:rsidRDefault="003D7B0C" w:rsidP="00E0398C">
            <w:pPr>
              <w:ind w:right="49"/>
              <w:jc w:val="both"/>
              <w:rPr>
                <w:rFonts w:ascii="Arial" w:eastAsia="Calibri" w:hAnsi="Arial" w:cs="Arial"/>
                <w:sz w:val="20"/>
                <w:szCs w:val="20"/>
              </w:rPr>
            </w:pPr>
            <w:r w:rsidRPr="00147A92">
              <w:rPr>
                <w:rFonts w:ascii="Arial" w:eastAsia="Calibri" w:hAnsi="Arial" w:cs="Arial"/>
                <w:sz w:val="20"/>
                <w:szCs w:val="20"/>
              </w:rPr>
              <w:t>- Con la aceptación por parte del contratista, el (la) supervisor (a) solicitara al ordenador del gasto la modificación de inclusión de los servicios y/o elementos.</w:t>
            </w:r>
          </w:p>
          <w:p w14:paraId="35A018F1" w14:textId="77777777" w:rsidR="003D7B0C" w:rsidRPr="00147A92" w:rsidRDefault="003D7B0C" w:rsidP="00E0398C">
            <w:pPr>
              <w:ind w:right="49"/>
              <w:jc w:val="both"/>
              <w:rPr>
                <w:rFonts w:ascii="Arial" w:eastAsia="Calibri" w:hAnsi="Arial" w:cs="Arial"/>
                <w:sz w:val="20"/>
                <w:szCs w:val="20"/>
              </w:rPr>
            </w:pPr>
          </w:p>
          <w:p w14:paraId="59E9B216" w14:textId="77777777" w:rsidR="003D7B0C" w:rsidRPr="00147A92" w:rsidRDefault="003D7B0C" w:rsidP="00E0398C">
            <w:pPr>
              <w:jc w:val="both"/>
              <w:rPr>
                <w:rFonts w:ascii="Arial" w:eastAsia="Calibri" w:hAnsi="Arial" w:cs="Arial"/>
                <w:sz w:val="20"/>
                <w:szCs w:val="20"/>
              </w:rPr>
            </w:pPr>
            <w:r w:rsidRPr="00147A92">
              <w:rPr>
                <w:rFonts w:ascii="Arial" w:eastAsia="Calibri" w:hAnsi="Arial" w:cs="Arial"/>
                <w:b/>
                <w:sz w:val="20"/>
                <w:szCs w:val="20"/>
              </w:rPr>
              <w:t>NOTA</w:t>
            </w:r>
            <w:r w:rsidRPr="00147A92">
              <w:rPr>
                <w:rFonts w:ascii="Arial" w:eastAsia="Calibri" w:hAnsi="Arial" w:cs="Arial"/>
                <w:sz w:val="20"/>
                <w:szCs w:val="20"/>
              </w:rPr>
              <w:t>: En caso tal, que el (la) supervisor (a) solicite las cotizaciones a las entidades que el considere y por alguna razón ajena a su voluntad, solo se allega una cotización, se tomara esta como referente, de lo cual se debe dejar constancia de las solicitudes realizadas.</w:t>
            </w:r>
          </w:p>
          <w:p w14:paraId="7561DC57" w14:textId="77777777" w:rsidR="003D7B0C" w:rsidRPr="000856B8" w:rsidRDefault="003D7B0C" w:rsidP="00E0398C">
            <w:pPr>
              <w:jc w:val="both"/>
              <w:rPr>
                <w:rFonts w:ascii="Arial" w:hAnsi="Arial" w:cs="Arial"/>
                <w:sz w:val="8"/>
                <w:szCs w:val="20"/>
                <w:highlight w:val="yellow"/>
              </w:rPr>
            </w:pPr>
          </w:p>
        </w:tc>
        <w:tc>
          <w:tcPr>
            <w:tcW w:w="1134" w:type="dxa"/>
          </w:tcPr>
          <w:p w14:paraId="464EFA74"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c>
          <w:tcPr>
            <w:tcW w:w="1134" w:type="dxa"/>
          </w:tcPr>
          <w:p w14:paraId="5EEB0FED" w14:textId="77777777" w:rsidR="003D7B0C" w:rsidRPr="00142242" w:rsidRDefault="003D7B0C" w:rsidP="00E0398C">
            <w:pPr>
              <w:tabs>
                <w:tab w:val="left" w:pos="880"/>
                <w:tab w:val="left" w:pos="1100"/>
                <w:tab w:val="left" w:pos="1360"/>
                <w:tab w:val="left" w:pos="8903"/>
                <w:tab w:val="left" w:pos="9913"/>
              </w:tabs>
              <w:autoSpaceDE w:val="0"/>
              <w:autoSpaceDN w:val="0"/>
              <w:jc w:val="both"/>
              <w:rPr>
                <w:rFonts w:ascii="Arial" w:hAnsi="Arial" w:cs="Arial"/>
                <w:b/>
                <w:sz w:val="20"/>
                <w:szCs w:val="20"/>
              </w:rPr>
            </w:pPr>
          </w:p>
        </w:tc>
      </w:tr>
      <w:tr w:rsidR="003D7B0C" w:rsidRPr="00142242" w14:paraId="492B70D2" w14:textId="77777777" w:rsidTr="00E0398C">
        <w:trPr>
          <w:trHeight w:val="979"/>
        </w:trPr>
        <w:tc>
          <w:tcPr>
            <w:tcW w:w="846" w:type="dxa"/>
            <w:vAlign w:val="center"/>
          </w:tcPr>
          <w:p w14:paraId="6E20971A" w14:textId="77777777" w:rsidR="003D7B0C" w:rsidRPr="00142242" w:rsidRDefault="003D7B0C" w:rsidP="00E0398C">
            <w:pPr>
              <w:jc w:val="center"/>
              <w:rPr>
                <w:rFonts w:ascii="Arial" w:hAnsi="Arial" w:cs="Arial"/>
                <w:b/>
                <w:sz w:val="20"/>
                <w:szCs w:val="20"/>
              </w:rPr>
            </w:pPr>
            <w:r>
              <w:rPr>
                <w:rFonts w:ascii="Arial" w:hAnsi="Arial" w:cs="Arial"/>
                <w:b/>
                <w:sz w:val="20"/>
                <w:szCs w:val="20"/>
              </w:rPr>
              <w:t>11</w:t>
            </w:r>
          </w:p>
        </w:tc>
        <w:tc>
          <w:tcPr>
            <w:tcW w:w="7513" w:type="dxa"/>
          </w:tcPr>
          <w:p w14:paraId="7351BED9" w14:textId="77777777" w:rsidR="003D7B0C" w:rsidRPr="00A61C73" w:rsidRDefault="003D7B0C" w:rsidP="00E0398C">
            <w:pPr>
              <w:tabs>
                <w:tab w:val="left" w:pos="240"/>
              </w:tabs>
              <w:contextualSpacing/>
              <w:jc w:val="both"/>
              <w:rPr>
                <w:rFonts w:ascii="Arial" w:eastAsia="MS Mincho" w:hAnsi="Arial" w:cs="Arial"/>
                <w:sz w:val="16"/>
                <w:szCs w:val="20"/>
                <w:lang w:val="es-CO"/>
              </w:rPr>
            </w:pPr>
          </w:p>
          <w:p w14:paraId="22137528" w14:textId="77777777" w:rsidR="003D7B0C" w:rsidRPr="00573CDF" w:rsidRDefault="003D7B0C" w:rsidP="00E0398C">
            <w:pPr>
              <w:jc w:val="both"/>
              <w:rPr>
                <w:rFonts w:ascii="Arial" w:eastAsia="Arial" w:hAnsi="Arial" w:cs="Arial"/>
                <w:b/>
                <w:bCs/>
                <w:iCs/>
                <w:sz w:val="20"/>
                <w:szCs w:val="16"/>
              </w:rPr>
            </w:pPr>
            <w:r w:rsidRPr="00573CDF">
              <w:rPr>
                <w:rFonts w:ascii="Arial" w:eastAsia="Arial" w:hAnsi="Arial" w:cs="Arial"/>
                <w:b/>
                <w:bCs/>
                <w:iCs/>
                <w:sz w:val="20"/>
                <w:szCs w:val="16"/>
              </w:rPr>
              <w:t xml:space="preserve">INFORMAR EJECUCIÓN DEL CONTRATO (PORCENTAJES DE EJECUCIÓN): </w:t>
            </w:r>
            <w:r w:rsidRPr="00573CDF">
              <w:rPr>
                <w:rFonts w:ascii="Arial" w:hAnsi="Arial" w:cs="Arial"/>
                <w:sz w:val="20"/>
                <w:szCs w:val="16"/>
              </w:rPr>
              <w:t xml:space="preserve">El oferente </w:t>
            </w:r>
            <w:r w:rsidRPr="00573CDF">
              <w:rPr>
                <w:rFonts w:ascii="Arial" w:eastAsia="Arial" w:hAnsi="Arial" w:cs="Arial"/>
                <w:sz w:val="20"/>
                <w:szCs w:val="16"/>
              </w:rPr>
              <w:t xml:space="preserve">se compromete a entregar de manera mensual el reporte de ejecución del contrato al supervisor del mismo, e informar, de manera inmediata cuando el contrato se haya ejecutado en los siguientes porcentajes: </w:t>
            </w:r>
          </w:p>
          <w:p w14:paraId="5F824FC7" w14:textId="77777777" w:rsidR="003D7B0C" w:rsidRDefault="003D7B0C" w:rsidP="00E0398C">
            <w:pPr>
              <w:pStyle w:val="Sinespaciado1"/>
              <w:rPr>
                <w:rFonts w:ascii="Arial" w:eastAsia="Arial" w:hAnsi="Arial" w:cs="Arial"/>
                <w:sz w:val="20"/>
                <w:szCs w:val="16"/>
              </w:rPr>
            </w:pPr>
          </w:p>
          <w:p w14:paraId="253B73BD" w14:textId="77777777" w:rsidR="003D7B0C" w:rsidRPr="00573CDF" w:rsidRDefault="003D7B0C" w:rsidP="00E0398C">
            <w:pPr>
              <w:pStyle w:val="Sinespaciado1"/>
              <w:rPr>
                <w:rFonts w:ascii="Arial" w:eastAsia="Arial" w:hAnsi="Arial" w:cs="Arial"/>
                <w:sz w:val="20"/>
                <w:szCs w:val="16"/>
              </w:rPr>
            </w:pPr>
            <w:r w:rsidRPr="00573CDF">
              <w:rPr>
                <w:rFonts w:ascii="Arial" w:eastAsia="Arial" w:hAnsi="Arial" w:cs="Arial"/>
                <w:sz w:val="20"/>
                <w:szCs w:val="16"/>
              </w:rPr>
              <w:t>En un cincuenta por ciento (50%)</w:t>
            </w:r>
          </w:p>
          <w:p w14:paraId="74D3E975" w14:textId="77777777" w:rsidR="003D7B0C" w:rsidRPr="00573CDF" w:rsidRDefault="003D7B0C" w:rsidP="00E0398C">
            <w:pPr>
              <w:pStyle w:val="Sinespaciado1"/>
              <w:rPr>
                <w:rFonts w:ascii="Arial" w:eastAsia="Arial" w:hAnsi="Arial" w:cs="Arial"/>
                <w:sz w:val="20"/>
                <w:szCs w:val="16"/>
              </w:rPr>
            </w:pPr>
            <w:r w:rsidRPr="00573CDF">
              <w:rPr>
                <w:rFonts w:ascii="Arial" w:eastAsia="Arial" w:hAnsi="Arial" w:cs="Arial"/>
                <w:sz w:val="20"/>
                <w:szCs w:val="16"/>
              </w:rPr>
              <w:t>En un setenta por ciento (70%)</w:t>
            </w:r>
          </w:p>
          <w:p w14:paraId="00B01881" w14:textId="77777777" w:rsidR="003D7B0C" w:rsidRPr="00573CDF" w:rsidRDefault="003D7B0C" w:rsidP="00E0398C">
            <w:pPr>
              <w:pStyle w:val="Sinespaciado1"/>
              <w:rPr>
                <w:rFonts w:ascii="Arial" w:eastAsia="Arial" w:hAnsi="Arial" w:cs="Arial"/>
                <w:sz w:val="20"/>
                <w:szCs w:val="16"/>
              </w:rPr>
            </w:pPr>
            <w:r w:rsidRPr="00573CDF">
              <w:rPr>
                <w:rFonts w:ascii="Arial" w:eastAsia="Arial" w:hAnsi="Arial" w:cs="Arial"/>
                <w:sz w:val="20"/>
                <w:szCs w:val="16"/>
              </w:rPr>
              <w:t>En el noventa por ciento (90%)</w:t>
            </w:r>
          </w:p>
          <w:p w14:paraId="7EA8CF05" w14:textId="77777777" w:rsidR="003D7B0C" w:rsidRPr="00573CDF" w:rsidRDefault="003D7B0C" w:rsidP="00E0398C">
            <w:pPr>
              <w:pStyle w:val="Sinespaciado1"/>
              <w:rPr>
                <w:rFonts w:ascii="Arial" w:eastAsia="Arial" w:hAnsi="Arial" w:cs="Arial"/>
                <w:sz w:val="20"/>
                <w:szCs w:val="16"/>
              </w:rPr>
            </w:pPr>
            <w:r w:rsidRPr="00573CDF">
              <w:rPr>
                <w:rFonts w:ascii="Arial" w:eastAsia="Arial" w:hAnsi="Arial" w:cs="Arial"/>
                <w:sz w:val="20"/>
                <w:szCs w:val="16"/>
              </w:rPr>
              <w:t xml:space="preserve">En el cien por ciento (100%) </w:t>
            </w:r>
          </w:p>
          <w:p w14:paraId="2D1B01EF" w14:textId="77777777" w:rsidR="003D7B0C" w:rsidRPr="00573CDF" w:rsidRDefault="003D7B0C" w:rsidP="00E0398C">
            <w:pPr>
              <w:jc w:val="both"/>
              <w:rPr>
                <w:rFonts w:ascii="Arial" w:eastAsia="Arial" w:hAnsi="Arial" w:cs="Arial"/>
                <w:bCs/>
                <w:iCs/>
                <w:sz w:val="20"/>
                <w:szCs w:val="16"/>
              </w:rPr>
            </w:pPr>
          </w:p>
          <w:p w14:paraId="0025EA4C" w14:textId="77777777" w:rsidR="003D7B0C" w:rsidRPr="00300218" w:rsidRDefault="003D7B0C" w:rsidP="00E0398C">
            <w:pPr>
              <w:jc w:val="both"/>
              <w:rPr>
                <w:rFonts w:ascii="Arial" w:hAnsi="Arial" w:cs="Arial"/>
                <w:b/>
                <w:sz w:val="20"/>
                <w:szCs w:val="20"/>
                <w:highlight w:val="yellow"/>
              </w:rPr>
            </w:pPr>
            <w:r w:rsidRPr="00573CDF">
              <w:rPr>
                <w:rFonts w:ascii="Arial" w:eastAsia="Arial" w:hAnsi="Arial" w:cs="Arial"/>
                <w:bCs/>
                <w:iCs/>
                <w:sz w:val="20"/>
                <w:szCs w:val="16"/>
              </w:rPr>
              <w:t xml:space="preserve">Nota: Los informes en cada uno de sus cortes deberá estar firmada por el Representante Legal; lo anterior con el fin de realizar los respectivos trámites </w:t>
            </w:r>
            <w:r w:rsidRPr="00573CDF">
              <w:rPr>
                <w:rFonts w:ascii="Arial" w:eastAsia="Arial" w:hAnsi="Arial" w:cs="Arial"/>
                <w:bCs/>
                <w:iCs/>
                <w:sz w:val="20"/>
                <w:szCs w:val="16"/>
              </w:rPr>
              <w:lastRenderedPageBreak/>
              <w:t>administrativos tendientes a garantizar la prestación del servicio a contratar y ejercer control a la facturación y ejecución</w:t>
            </w:r>
          </w:p>
        </w:tc>
        <w:tc>
          <w:tcPr>
            <w:tcW w:w="1134" w:type="dxa"/>
          </w:tcPr>
          <w:p w14:paraId="499A0920"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c>
          <w:tcPr>
            <w:tcW w:w="1134" w:type="dxa"/>
          </w:tcPr>
          <w:p w14:paraId="355CEE36"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r>
      <w:tr w:rsidR="003D7B0C" w:rsidRPr="00142242" w14:paraId="46D7283B" w14:textId="77777777" w:rsidTr="00E0398C">
        <w:trPr>
          <w:trHeight w:val="2827"/>
        </w:trPr>
        <w:tc>
          <w:tcPr>
            <w:tcW w:w="846" w:type="dxa"/>
            <w:vAlign w:val="center"/>
          </w:tcPr>
          <w:p w14:paraId="22941503" w14:textId="77777777" w:rsidR="003D7B0C" w:rsidRPr="00142242" w:rsidRDefault="003D7B0C" w:rsidP="00E0398C">
            <w:pPr>
              <w:jc w:val="center"/>
              <w:rPr>
                <w:rFonts w:ascii="Arial" w:hAnsi="Arial" w:cs="Arial"/>
                <w:b/>
                <w:sz w:val="20"/>
                <w:szCs w:val="20"/>
              </w:rPr>
            </w:pPr>
            <w:r w:rsidRPr="00142242">
              <w:rPr>
                <w:rFonts w:ascii="Arial" w:hAnsi="Arial" w:cs="Arial"/>
                <w:b/>
                <w:sz w:val="20"/>
                <w:szCs w:val="20"/>
              </w:rPr>
              <w:t>1</w:t>
            </w:r>
            <w:r>
              <w:rPr>
                <w:rFonts w:ascii="Arial" w:hAnsi="Arial" w:cs="Arial"/>
                <w:b/>
                <w:sz w:val="20"/>
                <w:szCs w:val="20"/>
              </w:rPr>
              <w:t>2</w:t>
            </w:r>
          </w:p>
        </w:tc>
        <w:tc>
          <w:tcPr>
            <w:tcW w:w="7513" w:type="dxa"/>
          </w:tcPr>
          <w:p w14:paraId="25F6DD12" w14:textId="77777777" w:rsidR="003D7B0C" w:rsidRPr="00147A92" w:rsidRDefault="003D7B0C" w:rsidP="00E0398C">
            <w:pPr>
              <w:jc w:val="both"/>
              <w:rPr>
                <w:rFonts w:ascii="Arial" w:hAnsi="Arial" w:cs="Arial"/>
                <w:b/>
                <w:color w:val="000000"/>
                <w:spacing w:val="-3"/>
                <w:sz w:val="20"/>
                <w:szCs w:val="20"/>
                <w:lang w:eastAsia="es-CO"/>
              </w:rPr>
            </w:pPr>
            <w:r w:rsidRPr="00147A92">
              <w:rPr>
                <w:rFonts w:ascii="Arial" w:eastAsia="Calibri" w:hAnsi="Arial" w:cs="Arial"/>
                <w:b/>
                <w:color w:val="000000"/>
                <w:sz w:val="20"/>
                <w:szCs w:val="20"/>
              </w:rPr>
              <w:t>EJECUTADO EL 100% PRESUPUESTO DEL CONTRATO NO CONTINUARA PRESTANDO LOS SERVICIOS OBJETO DEL CONTRATO</w:t>
            </w:r>
            <w:r w:rsidRPr="00147A92">
              <w:rPr>
                <w:rFonts w:ascii="Arial" w:hAnsi="Arial" w:cs="Arial"/>
                <w:b/>
                <w:color w:val="000000"/>
                <w:spacing w:val="-3"/>
                <w:sz w:val="20"/>
                <w:szCs w:val="20"/>
                <w:lang w:eastAsia="es-CO"/>
              </w:rPr>
              <w:t xml:space="preserve"> </w:t>
            </w:r>
          </w:p>
          <w:p w14:paraId="0A8BD23C" w14:textId="77777777" w:rsidR="003D7B0C" w:rsidRPr="000856B8" w:rsidRDefault="003D7B0C" w:rsidP="00E0398C">
            <w:pPr>
              <w:jc w:val="both"/>
              <w:rPr>
                <w:rFonts w:ascii="Arial" w:hAnsi="Arial" w:cs="Arial"/>
                <w:color w:val="000000"/>
                <w:spacing w:val="-3"/>
                <w:sz w:val="12"/>
                <w:szCs w:val="20"/>
                <w:lang w:eastAsia="es-CO"/>
              </w:rPr>
            </w:pPr>
          </w:p>
          <w:p w14:paraId="310D0158" w14:textId="77777777" w:rsidR="003D7B0C" w:rsidRDefault="003D7B0C" w:rsidP="00E0398C">
            <w:pPr>
              <w:jc w:val="both"/>
              <w:rPr>
                <w:rFonts w:ascii="Arial" w:hAnsi="Arial" w:cs="Arial"/>
                <w:color w:val="000000"/>
                <w:spacing w:val="-3"/>
                <w:sz w:val="20"/>
                <w:szCs w:val="20"/>
                <w:lang w:eastAsia="es-CO"/>
              </w:rPr>
            </w:pPr>
            <w:r w:rsidRPr="00147A92">
              <w:rPr>
                <w:rFonts w:ascii="Arial" w:hAnsi="Arial" w:cs="Arial"/>
                <w:color w:val="000000"/>
                <w:spacing w:val="-3"/>
                <w:sz w:val="20"/>
                <w:szCs w:val="20"/>
                <w:lang w:eastAsia="es-CO"/>
              </w:rPr>
              <w:t xml:space="preserve">El oferente se compromete con la Regional de Aseguramiento en Salud No.8 – Unidad Prestadora de Salud Cesar, que una vez ejecutado el 100% presupuesto del contrato </w:t>
            </w:r>
            <w:r w:rsidRPr="00147A92">
              <w:rPr>
                <w:rFonts w:ascii="Arial" w:hAnsi="Arial" w:cs="Arial"/>
                <w:b/>
                <w:color w:val="000000"/>
                <w:spacing w:val="-3"/>
                <w:sz w:val="20"/>
                <w:szCs w:val="20"/>
                <w:lang w:eastAsia="es-CO"/>
              </w:rPr>
              <w:t>NO CONTINUARA PRESTANDO LOS SERVICIOS OBJETO DEL CONTRATO</w:t>
            </w:r>
            <w:r w:rsidRPr="00147A92">
              <w:rPr>
                <w:rFonts w:ascii="Arial" w:hAnsi="Arial" w:cs="Arial"/>
                <w:color w:val="000000"/>
                <w:spacing w:val="-3"/>
                <w:sz w:val="20"/>
                <w:szCs w:val="20"/>
                <w:lang w:eastAsia="es-CO"/>
              </w:rPr>
              <w:t xml:space="preserve"> salvo que se trate de un caso de urgencia debidamente justificado de acuerdo con las disposiciones expedidas por la Superintendencia Nacional de Salud (atención de urgencias vitales y/o atención inicial de urgencias en solo </w:t>
            </w:r>
            <w:proofErr w:type="spellStart"/>
            <w:r w:rsidRPr="00147A92">
              <w:rPr>
                <w:rFonts w:ascii="Arial" w:hAnsi="Arial" w:cs="Arial"/>
                <w:color w:val="000000"/>
                <w:spacing w:val="-3"/>
                <w:sz w:val="20"/>
                <w:szCs w:val="20"/>
                <w:lang w:eastAsia="es-CO"/>
              </w:rPr>
              <w:t>triage</w:t>
            </w:r>
            <w:proofErr w:type="spellEnd"/>
            <w:r w:rsidRPr="00147A92">
              <w:rPr>
                <w:rFonts w:ascii="Arial" w:hAnsi="Arial" w:cs="Arial"/>
                <w:color w:val="000000"/>
                <w:spacing w:val="-3"/>
                <w:sz w:val="20"/>
                <w:szCs w:val="20"/>
                <w:lang w:eastAsia="es-CO"/>
              </w:rPr>
              <w:t xml:space="preserve"> 1 y/o 2), los servicios prestados por fuera del contrato que no cumplan con las anteriores condiciones, no son compromisos de la Unidad prestadora de Salud Cesar y estos serán asumidos por el contratista.</w:t>
            </w:r>
          </w:p>
          <w:p w14:paraId="5AF953A0" w14:textId="77777777" w:rsidR="003D7B0C" w:rsidRDefault="003D7B0C" w:rsidP="00E0398C">
            <w:pPr>
              <w:jc w:val="both"/>
              <w:rPr>
                <w:rFonts w:ascii="Arial" w:hAnsi="Arial" w:cs="Arial"/>
                <w:color w:val="000000"/>
                <w:spacing w:val="-3"/>
                <w:sz w:val="20"/>
                <w:szCs w:val="20"/>
                <w:lang w:eastAsia="es-CO"/>
              </w:rPr>
            </w:pPr>
          </w:p>
          <w:p w14:paraId="2A0A05FB" w14:textId="77777777" w:rsidR="003D7B0C" w:rsidRPr="00147A92" w:rsidRDefault="003D7B0C" w:rsidP="00E0398C">
            <w:pPr>
              <w:jc w:val="both"/>
              <w:rPr>
                <w:rFonts w:ascii="Arial" w:hAnsi="Arial" w:cs="Arial"/>
                <w:b/>
                <w:bCs/>
                <w:sz w:val="20"/>
                <w:szCs w:val="20"/>
              </w:rPr>
            </w:pPr>
            <w:r w:rsidRPr="00573CDF">
              <w:rPr>
                <w:rFonts w:ascii="Arial" w:eastAsia="Arial" w:hAnsi="Arial" w:cs="Arial"/>
                <w:bCs/>
                <w:iCs/>
                <w:sz w:val="20"/>
                <w:szCs w:val="16"/>
              </w:rPr>
              <w:t xml:space="preserve">Cabe resaltar que en este caso, el Contratante no será responsable si el futuro oferente realiza una </w:t>
            </w:r>
            <w:r w:rsidRPr="00573CDF">
              <w:rPr>
                <w:rFonts w:ascii="Arial" w:eastAsia="Arial" w:hAnsi="Arial" w:cs="Arial"/>
                <w:b/>
                <w:bCs/>
                <w:iCs/>
                <w:sz w:val="20"/>
                <w:szCs w:val="16"/>
              </w:rPr>
              <w:t>sobre ejecución del contrato</w:t>
            </w:r>
            <w:r w:rsidRPr="00573CDF">
              <w:rPr>
                <w:rFonts w:ascii="Arial" w:eastAsia="Arial" w:hAnsi="Arial" w:cs="Arial"/>
                <w:bCs/>
                <w:iCs/>
                <w:sz w:val="20"/>
                <w:szCs w:val="16"/>
              </w:rPr>
              <w:t xml:space="preserve"> por la demora en el proceso de radicación de facturas, las cuales deberán realizarse de manera mensual (</w:t>
            </w:r>
            <w:r w:rsidRPr="00573CDF">
              <w:rPr>
                <w:rFonts w:ascii="Arial" w:eastAsia="Arial" w:hAnsi="Arial" w:cs="Arial"/>
                <w:bCs/>
                <w:iCs/>
                <w:sz w:val="20"/>
                <w:szCs w:val="16"/>
                <w:u w:val="single"/>
              </w:rPr>
              <w:t>los primeros cinco (5) días de cada mes</w:t>
            </w:r>
            <w:r w:rsidRPr="00573CDF">
              <w:rPr>
                <w:rFonts w:ascii="Arial" w:eastAsia="Arial" w:hAnsi="Arial" w:cs="Arial"/>
                <w:bCs/>
                <w:iCs/>
                <w:sz w:val="20"/>
                <w:szCs w:val="16"/>
              </w:rPr>
              <w:t>), conforme a la prestación de los servicios generados en el mes inmediatamente anterior, por lo tanto, El OFERENTE se obliga a mantener indemne a la Policía Nacional - Regional de Aseguramiento de Salud N° 8 - Unidad Prestadora de Salud cesar, de cualquier reclamación proveniente por una eventual sobre ejecución.</w:t>
            </w:r>
          </w:p>
        </w:tc>
        <w:tc>
          <w:tcPr>
            <w:tcW w:w="1134" w:type="dxa"/>
          </w:tcPr>
          <w:p w14:paraId="5D943464" w14:textId="77777777" w:rsidR="003D7B0C" w:rsidRPr="00142242" w:rsidRDefault="003D7B0C" w:rsidP="00E0398C">
            <w:pPr>
              <w:jc w:val="both"/>
              <w:rPr>
                <w:rFonts w:ascii="Arial" w:eastAsia="Calibri" w:hAnsi="Arial" w:cs="Arial"/>
                <w:b/>
                <w:color w:val="000000"/>
                <w:sz w:val="20"/>
                <w:szCs w:val="20"/>
              </w:rPr>
            </w:pPr>
          </w:p>
        </w:tc>
        <w:tc>
          <w:tcPr>
            <w:tcW w:w="1134" w:type="dxa"/>
          </w:tcPr>
          <w:p w14:paraId="19AAC1BD" w14:textId="77777777" w:rsidR="003D7B0C" w:rsidRPr="00142242" w:rsidRDefault="003D7B0C" w:rsidP="00E0398C">
            <w:pPr>
              <w:jc w:val="both"/>
              <w:rPr>
                <w:rFonts w:ascii="Arial" w:eastAsia="Calibri" w:hAnsi="Arial" w:cs="Arial"/>
                <w:b/>
                <w:color w:val="000000"/>
                <w:sz w:val="20"/>
                <w:szCs w:val="20"/>
              </w:rPr>
            </w:pPr>
          </w:p>
        </w:tc>
      </w:tr>
      <w:tr w:rsidR="003D7B0C" w:rsidRPr="00142242" w14:paraId="1E70FEFD" w14:textId="77777777" w:rsidTr="00E0398C">
        <w:trPr>
          <w:trHeight w:val="2028"/>
        </w:trPr>
        <w:tc>
          <w:tcPr>
            <w:tcW w:w="846" w:type="dxa"/>
            <w:vAlign w:val="center"/>
          </w:tcPr>
          <w:p w14:paraId="472F3E98" w14:textId="77777777" w:rsidR="003D7B0C" w:rsidRPr="00142242" w:rsidRDefault="003D7B0C" w:rsidP="00E0398C">
            <w:pPr>
              <w:jc w:val="center"/>
              <w:rPr>
                <w:rFonts w:ascii="Arial" w:hAnsi="Arial" w:cs="Arial"/>
                <w:b/>
                <w:sz w:val="20"/>
                <w:szCs w:val="20"/>
              </w:rPr>
            </w:pPr>
            <w:r>
              <w:rPr>
                <w:rFonts w:ascii="Arial" w:hAnsi="Arial" w:cs="Arial"/>
                <w:b/>
                <w:sz w:val="20"/>
                <w:szCs w:val="20"/>
              </w:rPr>
              <w:t>13</w:t>
            </w:r>
          </w:p>
        </w:tc>
        <w:tc>
          <w:tcPr>
            <w:tcW w:w="7513" w:type="dxa"/>
          </w:tcPr>
          <w:p w14:paraId="7A811AEB" w14:textId="77777777" w:rsidR="003D7B0C" w:rsidRPr="00573CDF" w:rsidRDefault="003D7B0C" w:rsidP="00E0398C">
            <w:pPr>
              <w:jc w:val="both"/>
              <w:rPr>
                <w:rFonts w:ascii="Arial" w:eastAsia="Arial" w:hAnsi="Arial" w:cs="Arial"/>
                <w:b/>
                <w:bCs/>
                <w:sz w:val="20"/>
                <w:szCs w:val="16"/>
              </w:rPr>
            </w:pPr>
            <w:r w:rsidRPr="00573CDF">
              <w:rPr>
                <w:rFonts w:ascii="Arial" w:eastAsia="Arial" w:hAnsi="Arial" w:cs="Arial"/>
                <w:b/>
                <w:bCs/>
                <w:sz w:val="20"/>
                <w:szCs w:val="16"/>
              </w:rPr>
              <w:t>SUMINISTRO DE HISTORIA CLINICA PARA PROCESO DE AUDITORIA Y/O TRANSCRIPCION DE INCAPACIDADES</w:t>
            </w:r>
          </w:p>
          <w:p w14:paraId="45F29112" w14:textId="77777777" w:rsidR="003D7B0C" w:rsidRPr="000856B8" w:rsidRDefault="003D7B0C" w:rsidP="00E0398C">
            <w:pPr>
              <w:jc w:val="both"/>
              <w:rPr>
                <w:rFonts w:ascii="Arial" w:eastAsia="Arial" w:hAnsi="Arial" w:cs="Arial"/>
                <w:b/>
                <w:bCs/>
                <w:sz w:val="14"/>
                <w:szCs w:val="16"/>
              </w:rPr>
            </w:pPr>
          </w:p>
          <w:p w14:paraId="05B4485E" w14:textId="77777777" w:rsidR="003D7B0C" w:rsidRPr="00573CDF" w:rsidRDefault="003D7B0C" w:rsidP="00E0398C">
            <w:pPr>
              <w:jc w:val="both"/>
              <w:rPr>
                <w:rFonts w:ascii="Arial" w:eastAsia="Arial" w:hAnsi="Arial" w:cs="Arial"/>
                <w:sz w:val="20"/>
                <w:szCs w:val="16"/>
              </w:rPr>
            </w:pPr>
            <w:r w:rsidRPr="00573CDF">
              <w:rPr>
                <w:rFonts w:ascii="Arial" w:eastAsia="Arial" w:hAnsi="Arial" w:cs="Arial"/>
                <w:sz w:val="20"/>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7048F60B" w14:textId="77777777" w:rsidR="003D7B0C" w:rsidRPr="00573CDF" w:rsidRDefault="003D7B0C" w:rsidP="00E0398C">
            <w:pPr>
              <w:jc w:val="both"/>
              <w:rPr>
                <w:rFonts w:ascii="Arial" w:eastAsia="Arial" w:hAnsi="Arial" w:cs="Arial"/>
                <w:sz w:val="20"/>
                <w:szCs w:val="16"/>
              </w:rPr>
            </w:pPr>
          </w:p>
          <w:p w14:paraId="3A13F12B" w14:textId="77777777" w:rsidR="003D7B0C" w:rsidRPr="00335F46" w:rsidRDefault="003D7B0C" w:rsidP="00E0398C">
            <w:pPr>
              <w:jc w:val="both"/>
              <w:rPr>
                <w:rFonts w:ascii="Arial" w:eastAsia="Calibri" w:hAnsi="Arial" w:cs="Arial"/>
                <w:b/>
                <w:sz w:val="20"/>
                <w:szCs w:val="20"/>
              </w:rPr>
            </w:pPr>
            <w:r w:rsidRPr="00573CDF">
              <w:rPr>
                <w:rFonts w:ascii="Arial" w:eastAsia="Arial" w:hAnsi="Arial" w:cs="Arial"/>
                <w:sz w:val="20"/>
                <w:szCs w:val="16"/>
              </w:rPr>
              <w:t>El oferente se compromete a remitir dentro de las 48 siguientes</w:t>
            </w:r>
          </w:p>
        </w:tc>
        <w:tc>
          <w:tcPr>
            <w:tcW w:w="1134" w:type="dxa"/>
          </w:tcPr>
          <w:p w14:paraId="2A17CB20" w14:textId="77777777" w:rsidR="003D7B0C" w:rsidRPr="00142242" w:rsidRDefault="003D7B0C" w:rsidP="00E0398C">
            <w:pPr>
              <w:jc w:val="both"/>
              <w:rPr>
                <w:rFonts w:ascii="Arial" w:eastAsia="Calibri" w:hAnsi="Arial" w:cs="Arial"/>
                <w:b/>
                <w:sz w:val="20"/>
                <w:szCs w:val="20"/>
              </w:rPr>
            </w:pPr>
          </w:p>
        </w:tc>
        <w:tc>
          <w:tcPr>
            <w:tcW w:w="1134" w:type="dxa"/>
          </w:tcPr>
          <w:p w14:paraId="6DD84F8E" w14:textId="77777777" w:rsidR="003D7B0C" w:rsidRPr="00142242" w:rsidRDefault="003D7B0C" w:rsidP="00E0398C">
            <w:pPr>
              <w:jc w:val="both"/>
              <w:rPr>
                <w:rFonts w:ascii="Arial" w:eastAsia="Calibri" w:hAnsi="Arial" w:cs="Arial"/>
                <w:b/>
                <w:sz w:val="20"/>
                <w:szCs w:val="20"/>
              </w:rPr>
            </w:pPr>
          </w:p>
        </w:tc>
      </w:tr>
      <w:tr w:rsidR="003D7B0C" w:rsidRPr="00142242" w14:paraId="2074EE3F" w14:textId="77777777" w:rsidTr="00E0398C">
        <w:trPr>
          <w:trHeight w:val="70"/>
        </w:trPr>
        <w:tc>
          <w:tcPr>
            <w:tcW w:w="846" w:type="dxa"/>
            <w:vAlign w:val="center"/>
          </w:tcPr>
          <w:p w14:paraId="6FF2E1E2" w14:textId="77777777" w:rsidR="003D7B0C" w:rsidRPr="00142242" w:rsidRDefault="003D7B0C" w:rsidP="00E0398C">
            <w:pPr>
              <w:jc w:val="center"/>
              <w:rPr>
                <w:rFonts w:ascii="Arial" w:hAnsi="Arial" w:cs="Arial"/>
                <w:b/>
                <w:sz w:val="20"/>
                <w:szCs w:val="20"/>
              </w:rPr>
            </w:pPr>
            <w:r>
              <w:rPr>
                <w:rFonts w:ascii="Arial" w:hAnsi="Arial" w:cs="Arial"/>
                <w:b/>
                <w:sz w:val="20"/>
                <w:szCs w:val="20"/>
              </w:rPr>
              <w:t>14</w:t>
            </w:r>
          </w:p>
        </w:tc>
        <w:tc>
          <w:tcPr>
            <w:tcW w:w="7513" w:type="dxa"/>
          </w:tcPr>
          <w:p w14:paraId="53D0A139" w14:textId="77777777" w:rsidR="003D7B0C" w:rsidRPr="004F10B1" w:rsidRDefault="003D7B0C" w:rsidP="00E0398C">
            <w:pPr>
              <w:jc w:val="both"/>
              <w:rPr>
                <w:rFonts w:ascii="Arial" w:eastAsia="Calibri" w:hAnsi="Arial" w:cs="Arial"/>
                <w:b/>
                <w:sz w:val="20"/>
                <w:szCs w:val="20"/>
              </w:rPr>
            </w:pPr>
            <w:r w:rsidRPr="004F10B1">
              <w:rPr>
                <w:rFonts w:ascii="Arial" w:eastAsia="Calibri" w:hAnsi="Arial" w:cs="Arial"/>
                <w:b/>
                <w:sz w:val="20"/>
                <w:szCs w:val="20"/>
              </w:rPr>
              <w:t xml:space="preserve">IMPACTO AMBIENTAL: </w:t>
            </w:r>
          </w:p>
          <w:p w14:paraId="05C5E6F2" w14:textId="77777777" w:rsidR="003D7B0C" w:rsidRPr="000856B8" w:rsidRDefault="003D7B0C" w:rsidP="00E0398C">
            <w:pPr>
              <w:jc w:val="both"/>
              <w:rPr>
                <w:rFonts w:ascii="Arial" w:eastAsia="Calibri" w:hAnsi="Arial" w:cs="Arial"/>
                <w:sz w:val="8"/>
                <w:szCs w:val="20"/>
              </w:rPr>
            </w:pPr>
          </w:p>
          <w:p w14:paraId="14398039" w14:textId="77777777" w:rsidR="003D7B0C" w:rsidRPr="004F10B1" w:rsidRDefault="003D7B0C" w:rsidP="00E0398C">
            <w:pPr>
              <w:tabs>
                <w:tab w:val="left" w:pos="240"/>
              </w:tabs>
              <w:contextualSpacing/>
              <w:jc w:val="both"/>
              <w:rPr>
                <w:rFonts w:ascii="Arial" w:eastAsia="MS Mincho" w:hAnsi="Arial" w:cs="Arial"/>
                <w:sz w:val="20"/>
                <w:szCs w:val="20"/>
              </w:rPr>
            </w:pPr>
            <w:r w:rsidRPr="004F10B1">
              <w:rPr>
                <w:rFonts w:ascii="Arial" w:eastAsia="MS Mincho" w:hAnsi="Arial" w:cs="Arial"/>
                <w:b/>
                <w:sz w:val="20"/>
                <w:szCs w:val="20"/>
              </w:rPr>
              <w:t xml:space="preserve">El futuro proponente deberá debe presentar certificación suscrita por el representante legal </w:t>
            </w:r>
            <w:r w:rsidRPr="004F10B1">
              <w:rPr>
                <w:rFonts w:ascii="Arial" w:eastAsia="MS Mincho" w:hAnsi="Arial" w:cs="Arial"/>
                <w:sz w:val="20"/>
                <w:szCs w:val="20"/>
              </w:rPr>
              <w:t xml:space="preserve">donde manifieste bajo la gravedad de juramento que la entidad a la cual representan cumple con las normas de bioseguridad, manejo de desechos, asepsia y antisepsia, </w:t>
            </w:r>
            <w:proofErr w:type="spellStart"/>
            <w:r w:rsidRPr="004F10B1">
              <w:rPr>
                <w:rFonts w:ascii="Arial" w:eastAsia="MS Mincho" w:hAnsi="Arial" w:cs="Arial"/>
                <w:sz w:val="20"/>
                <w:szCs w:val="20"/>
              </w:rPr>
              <w:t>asi</w:t>
            </w:r>
            <w:proofErr w:type="spellEnd"/>
            <w:r w:rsidRPr="004F10B1">
              <w:rPr>
                <w:rFonts w:ascii="Arial" w:eastAsia="MS Mincho" w:hAnsi="Arial" w:cs="Arial"/>
                <w:sz w:val="20"/>
                <w:szCs w:val="20"/>
              </w:rPr>
              <w:t xml:space="preserve"> como con la normatividad vigente en el manejo de desechos sólidos, desechos generados en la atención en salud , vertimientos líquidos de acuerdo a la normatividad establecida para tal efecto por el Ministerio de Salud y el Ministerio de Medio Ambiente .</w:t>
            </w:r>
          </w:p>
          <w:p w14:paraId="7CF8C7EC" w14:textId="77777777" w:rsidR="003D7B0C" w:rsidRPr="004F10B1" w:rsidRDefault="003D7B0C" w:rsidP="00E0398C">
            <w:pPr>
              <w:tabs>
                <w:tab w:val="left" w:pos="240"/>
              </w:tabs>
              <w:contextualSpacing/>
              <w:jc w:val="both"/>
              <w:rPr>
                <w:rFonts w:ascii="Arial" w:eastAsia="MS Mincho" w:hAnsi="Arial" w:cs="Arial"/>
                <w:sz w:val="20"/>
                <w:szCs w:val="20"/>
              </w:rPr>
            </w:pPr>
          </w:p>
          <w:p w14:paraId="6F1A91EE" w14:textId="77777777" w:rsidR="003D7B0C" w:rsidRPr="004F10B1" w:rsidRDefault="003D7B0C" w:rsidP="00E0398C">
            <w:pPr>
              <w:jc w:val="both"/>
              <w:rPr>
                <w:rFonts w:ascii="Arial" w:eastAsia="Calibri" w:hAnsi="Arial" w:cs="Arial"/>
                <w:sz w:val="20"/>
                <w:szCs w:val="20"/>
              </w:rPr>
            </w:pPr>
            <w:r w:rsidRPr="004F10B1">
              <w:rPr>
                <w:rFonts w:ascii="Arial" w:eastAsia="Calibri" w:hAnsi="Arial" w:cs="Arial"/>
                <w:sz w:val="20"/>
                <w:szCs w:val="20"/>
              </w:rPr>
              <w:t>El oferente no debe encontrase en el Registro Único de Infractores Ambientales RUIA (www.anla.gov.co). Y cumplir con los requerimientos de orden legal en materia ambiental de acuerdo a su actividad comercial y tipo de servicio ofrecido, además debe contar con sitio de depósito o acopio para la disposición final de residuos o desechos</w:t>
            </w:r>
          </w:p>
          <w:p w14:paraId="695D588F" w14:textId="77777777" w:rsidR="003D7B0C" w:rsidRPr="00300218" w:rsidRDefault="003D7B0C" w:rsidP="00E0398C">
            <w:pPr>
              <w:jc w:val="both"/>
              <w:rPr>
                <w:rFonts w:ascii="Arial" w:hAnsi="Arial" w:cs="Arial"/>
                <w:b/>
                <w:bCs/>
                <w:sz w:val="20"/>
                <w:szCs w:val="20"/>
                <w:highlight w:val="yellow"/>
              </w:rPr>
            </w:pPr>
          </w:p>
        </w:tc>
        <w:tc>
          <w:tcPr>
            <w:tcW w:w="1134" w:type="dxa"/>
          </w:tcPr>
          <w:p w14:paraId="3D1B64F4" w14:textId="77777777" w:rsidR="003D7B0C" w:rsidRPr="00142242" w:rsidRDefault="003D7B0C" w:rsidP="00E0398C">
            <w:pPr>
              <w:jc w:val="both"/>
              <w:rPr>
                <w:rFonts w:ascii="Arial" w:eastAsia="Calibri" w:hAnsi="Arial" w:cs="Arial"/>
                <w:b/>
                <w:sz w:val="20"/>
                <w:szCs w:val="20"/>
              </w:rPr>
            </w:pPr>
          </w:p>
        </w:tc>
        <w:tc>
          <w:tcPr>
            <w:tcW w:w="1134" w:type="dxa"/>
          </w:tcPr>
          <w:p w14:paraId="5EFCB9E8" w14:textId="77777777" w:rsidR="003D7B0C" w:rsidRPr="00142242" w:rsidRDefault="003D7B0C" w:rsidP="00E0398C">
            <w:pPr>
              <w:jc w:val="both"/>
              <w:rPr>
                <w:rFonts w:ascii="Arial" w:eastAsia="Calibri" w:hAnsi="Arial" w:cs="Arial"/>
                <w:b/>
                <w:sz w:val="20"/>
                <w:szCs w:val="20"/>
              </w:rPr>
            </w:pPr>
          </w:p>
        </w:tc>
      </w:tr>
      <w:tr w:rsidR="003D7B0C" w:rsidRPr="00142242" w14:paraId="03CC859C" w14:textId="77777777" w:rsidTr="00E0398C">
        <w:trPr>
          <w:trHeight w:val="56"/>
        </w:trPr>
        <w:tc>
          <w:tcPr>
            <w:tcW w:w="846" w:type="dxa"/>
            <w:vAlign w:val="center"/>
          </w:tcPr>
          <w:p w14:paraId="40E4AF1E" w14:textId="77777777" w:rsidR="003D7B0C" w:rsidRPr="00142242" w:rsidRDefault="003D7B0C" w:rsidP="00E0398C">
            <w:pPr>
              <w:jc w:val="center"/>
              <w:rPr>
                <w:rFonts w:ascii="Arial" w:hAnsi="Arial" w:cs="Arial"/>
                <w:b/>
                <w:sz w:val="20"/>
                <w:szCs w:val="20"/>
              </w:rPr>
            </w:pPr>
            <w:r>
              <w:rPr>
                <w:rFonts w:ascii="Arial" w:hAnsi="Arial" w:cs="Arial"/>
                <w:b/>
                <w:sz w:val="20"/>
                <w:szCs w:val="20"/>
              </w:rPr>
              <w:t>15</w:t>
            </w:r>
          </w:p>
        </w:tc>
        <w:tc>
          <w:tcPr>
            <w:tcW w:w="7513" w:type="dxa"/>
          </w:tcPr>
          <w:p w14:paraId="201EEFA3" w14:textId="77777777" w:rsidR="003D7B0C" w:rsidRPr="004F10B1" w:rsidRDefault="003D7B0C" w:rsidP="00E0398C">
            <w:pPr>
              <w:jc w:val="both"/>
              <w:rPr>
                <w:rFonts w:ascii="Arial" w:eastAsia="Calibri" w:hAnsi="Arial" w:cs="Arial"/>
                <w:sz w:val="20"/>
                <w:szCs w:val="20"/>
              </w:rPr>
            </w:pPr>
            <w:r w:rsidRPr="004F10B1">
              <w:rPr>
                <w:rFonts w:ascii="Arial" w:eastAsia="Calibri" w:hAnsi="Arial" w:cs="Arial"/>
                <w:b/>
                <w:color w:val="000000"/>
                <w:sz w:val="20"/>
                <w:szCs w:val="20"/>
              </w:rPr>
              <w:t>PRESTAR LOS SERVICIOS SIN NINGÚN TIPO DE DISCRIMINACIÓN</w:t>
            </w:r>
            <w:r w:rsidRPr="004F10B1">
              <w:rPr>
                <w:rFonts w:ascii="Arial" w:eastAsia="Calibri" w:hAnsi="Arial" w:cs="Arial"/>
                <w:sz w:val="20"/>
                <w:szCs w:val="20"/>
              </w:rPr>
              <w:t xml:space="preserve">: </w:t>
            </w:r>
          </w:p>
          <w:p w14:paraId="5DDBFC9B" w14:textId="77777777" w:rsidR="003D7B0C" w:rsidRPr="00D94826" w:rsidRDefault="003D7B0C" w:rsidP="00E0398C">
            <w:pPr>
              <w:jc w:val="both"/>
              <w:rPr>
                <w:rFonts w:ascii="Arial" w:eastAsia="Calibri" w:hAnsi="Arial" w:cs="Arial"/>
                <w:sz w:val="14"/>
                <w:szCs w:val="20"/>
              </w:rPr>
            </w:pPr>
          </w:p>
          <w:p w14:paraId="5B76AF95" w14:textId="77777777" w:rsidR="003D7B0C" w:rsidRPr="004F10B1" w:rsidRDefault="003D7B0C" w:rsidP="00E0398C">
            <w:pPr>
              <w:jc w:val="both"/>
              <w:rPr>
                <w:rFonts w:ascii="Arial" w:eastAsia="Calibri" w:hAnsi="Arial" w:cs="Arial"/>
                <w:sz w:val="20"/>
                <w:szCs w:val="20"/>
              </w:rPr>
            </w:pPr>
            <w:r w:rsidRPr="004F10B1">
              <w:rPr>
                <w:rFonts w:ascii="Arial" w:eastAsia="Calibri" w:hAnsi="Arial" w:cs="Arial"/>
                <w:sz w:val="20"/>
                <w:szCs w:val="20"/>
              </w:rPr>
              <w:lastRenderedPageBreak/>
              <w:t>El oferente certificara que prestara los servicios objeto del presente contrato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733AC8D5" w14:textId="77777777" w:rsidR="003D7B0C" w:rsidRPr="00300218" w:rsidRDefault="003D7B0C" w:rsidP="00E0398C">
            <w:pPr>
              <w:jc w:val="both"/>
              <w:rPr>
                <w:rFonts w:ascii="Arial" w:eastAsia="Calibri" w:hAnsi="Arial" w:cs="Arial"/>
                <w:sz w:val="20"/>
                <w:szCs w:val="20"/>
                <w:highlight w:val="yellow"/>
              </w:rPr>
            </w:pPr>
          </w:p>
        </w:tc>
        <w:tc>
          <w:tcPr>
            <w:tcW w:w="1134" w:type="dxa"/>
          </w:tcPr>
          <w:p w14:paraId="31378E30" w14:textId="77777777" w:rsidR="003D7B0C" w:rsidRPr="00142242" w:rsidRDefault="003D7B0C" w:rsidP="00E0398C">
            <w:pPr>
              <w:jc w:val="both"/>
              <w:rPr>
                <w:rFonts w:ascii="Arial" w:eastAsia="Calibri" w:hAnsi="Arial" w:cs="Arial"/>
                <w:b/>
                <w:color w:val="000000"/>
                <w:sz w:val="20"/>
                <w:szCs w:val="20"/>
              </w:rPr>
            </w:pPr>
          </w:p>
        </w:tc>
        <w:tc>
          <w:tcPr>
            <w:tcW w:w="1134" w:type="dxa"/>
          </w:tcPr>
          <w:p w14:paraId="3B569630" w14:textId="77777777" w:rsidR="003D7B0C" w:rsidRPr="00142242" w:rsidRDefault="003D7B0C" w:rsidP="00E0398C">
            <w:pPr>
              <w:jc w:val="both"/>
              <w:rPr>
                <w:rFonts w:ascii="Arial" w:eastAsia="Calibri" w:hAnsi="Arial" w:cs="Arial"/>
                <w:b/>
                <w:color w:val="000000"/>
                <w:sz w:val="20"/>
                <w:szCs w:val="20"/>
              </w:rPr>
            </w:pPr>
          </w:p>
        </w:tc>
      </w:tr>
      <w:tr w:rsidR="003D7B0C" w:rsidRPr="00142242" w14:paraId="6C943FFF" w14:textId="77777777" w:rsidTr="00E0398C">
        <w:trPr>
          <w:trHeight w:val="209"/>
        </w:trPr>
        <w:tc>
          <w:tcPr>
            <w:tcW w:w="846" w:type="dxa"/>
            <w:vAlign w:val="center"/>
          </w:tcPr>
          <w:p w14:paraId="582E60CD" w14:textId="77777777" w:rsidR="003D7B0C" w:rsidRPr="00142242" w:rsidRDefault="003D7B0C" w:rsidP="00E0398C">
            <w:pPr>
              <w:jc w:val="center"/>
              <w:rPr>
                <w:rFonts w:ascii="Arial" w:hAnsi="Arial" w:cs="Arial"/>
                <w:b/>
                <w:sz w:val="20"/>
                <w:szCs w:val="20"/>
              </w:rPr>
            </w:pPr>
            <w:r>
              <w:rPr>
                <w:rFonts w:ascii="Arial" w:hAnsi="Arial" w:cs="Arial"/>
                <w:b/>
                <w:sz w:val="20"/>
                <w:szCs w:val="20"/>
              </w:rPr>
              <w:t>16</w:t>
            </w:r>
          </w:p>
        </w:tc>
        <w:tc>
          <w:tcPr>
            <w:tcW w:w="7513" w:type="dxa"/>
          </w:tcPr>
          <w:p w14:paraId="06447BFB" w14:textId="77777777" w:rsidR="003D7B0C" w:rsidRPr="00A65C32" w:rsidRDefault="003D7B0C" w:rsidP="00E0398C">
            <w:pPr>
              <w:jc w:val="both"/>
              <w:rPr>
                <w:rFonts w:ascii="Arial" w:eastAsia="Calibri" w:hAnsi="Arial" w:cs="Arial"/>
                <w:b/>
                <w:sz w:val="20"/>
                <w:szCs w:val="20"/>
              </w:rPr>
            </w:pPr>
            <w:r w:rsidRPr="00A65C32">
              <w:rPr>
                <w:rFonts w:ascii="Arial" w:eastAsia="Calibri" w:hAnsi="Arial" w:cs="Arial"/>
                <w:b/>
                <w:sz w:val="20"/>
                <w:szCs w:val="20"/>
              </w:rPr>
              <w:t xml:space="preserve">LINEAMIENTOS DEL RÉGIMEN DE PROTECCIÓN DE DATOS: </w:t>
            </w:r>
          </w:p>
          <w:p w14:paraId="0C55080E" w14:textId="77777777" w:rsidR="003D7B0C" w:rsidRPr="00D94826" w:rsidRDefault="003D7B0C" w:rsidP="00E0398C">
            <w:pPr>
              <w:jc w:val="both"/>
              <w:rPr>
                <w:rFonts w:ascii="Arial" w:eastAsia="Calibri" w:hAnsi="Arial" w:cs="Arial"/>
                <w:sz w:val="14"/>
                <w:szCs w:val="20"/>
              </w:rPr>
            </w:pPr>
          </w:p>
          <w:p w14:paraId="3522B995" w14:textId="77777777" w:rsidR="003D7B0C" w:rsidRPr="00300218" w:rsidRDefault="003D7B0C" w:rsidP="00E0398C">
            <w:pPr>
              <w:jc w:val="both"/>
              <w:rPr>
                <w:rFonts w:ascii="Arial" w:eastAsia="Calibri" w:hAnsi="Arial" w:cs="Arial"/>
                <w:b/>
                <w:sz w:val="20"/>
                <w:szCs w:val="20"/>
                <w:highlight w:val="yellow"/>
              </w:rPr>
            </w:pPr>
            <w:r w:rsidRPr="00A65C32">
              <w:rPr>
                <w:rFonts w:ascii="Arial" w:eastAsia="Calibri" w:hAnsi="Arial" w:cs="Arial"/>
                <w:sz w:val="20"/>
                <w:szCs w:val="20"/>
              </w:rPr>
              <w:t>El</w:t>
            </w:r>
            <w:r w:rsidRPr="00A65C32">
              <w:rPr>
                <w:rFonts w:ascii="Arial" w:eastAsia="MS Mincho" w:hAnsi="Arial" w:cs="Arial"/>
                <w:sz w:val="20"/>
                <w:szCs w:val="20"/>
              </w:rPr>
              <w:t xml:space="preserve"> </w:t>
            </w:r>
            <w:r w:rsidRPr="00A65C32">
              <w:rPr>
                <w:rFonts w:ascii="Arial" w:eastAsia="Calibri" w:hAnsi="Arial" w:cs="Arial"/>
                <w:sz w:val="20"/>
                <w:szCs w:val="20"/>
              </w:rPr>
              <w:t>futuro proponente deberá certificar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1134" w:type="dxa"/>
          </w:tcPr>
          <w:p w14:paraId="10366153" w14:textId="77777777" w:rsidR="003D7B0C" w:rsidRPr="00142242" w:rsidRDefault="003D7B0C" w:rsidP="00E0398C">
            <w:pPr>
              <w:jc w:val="both"/>
              <w:rPr>
                <w:rFonts w:ascii="Arial" w:eastAsia="Calibri" w:hAnsi="Arial" w:cs="Arial"/>
                <w:b/>
                <w:sz w:val="20"/>
                <w:szCs w:val="20"/>
              </w:rPr>
            </w:pPr>
          </w:p>
        </w:tc>
        <w:tc>
          <w:tcPr>
            <w:tcW w:w="1134" w:type="dxa"/>
          </w:tcPr>
          <w:p w14:paraId="1140589D" w14:textId="77777777" w:rsidR="003D7B0C" w:rsidRPr="00142242" w:rsidRDefault="003D7B0C" w:rsidP="00E0398C">
            <w:pPr>
              <w:jc w:val="both"/>
              <w:rPr>
                <w:rFonts w:ascii="Arial" w:eastAsia="Calibri" w:hAnsi="Arial" w:cs="Arial"/>
                <w:b/>
                <w:sz w:val="20"/>
                <w:szCs w:val="20"/>
              </w:rPr>
            </w:pPr>
          </w:p>
        </w:tc>
      </w:tr>
      <w:tr w:rsidR="003D7B0C" w:rsidRPr="00142242" w14:paraId="52156F58" w14:textId="77777777" w:rsidTr="00E0398C">
        <w:trPr>
          <w:trHeight w:val="602"/>
        </w:trPr>
        <w:tc>
          <w:tcPr>
            <w:tcW w:w="846" w:type="dxa"/>
            <w:vAlign w:val="center"/>
          </w:tcPr>
          <w:p w14:paraId="0E6805FD" w14:textId="77777777" w:rsidR="003D7B0C" w:rsidRPr="00142242" w:rsidRDefault="003D7B0C" w:rsidP="00E0398C">
            <w:pPr>
              <w:jc w:val="center"/>
              <w:rPr>
                <w:rFonts w:ascii="Arial" w:hAnsi="Arial" w:cs="Arial"/>
                <w:b/>
                <w:sz w:val="20"/>
                <w:szCs w:val="20"/>
              </w:rPr>
            </w:pPr>
            <w:r>
              <w:rPr>
                <w:rFonts w:ascii="Arial" w:hAnsi="Arial" w:cs="Arial"/>
                <w:b/>
                <w:sz w:val="20"/>
                <w:szCs w:val="20"/>
              </w:rPr>
              <w:t>17</w:t>
            </w:r>
          </w:p>
        </w:tc>
        <w:tc>
          <w:tcPr>
            <w:tcW w:w="7513" w:type="dxa"/>
          </w:tcPr>
          <w:p w14:paraId="47BA6133" w14:textId="77777777" w:rsidR="003D7B0C" w:rsidRPr="00A65C32" w:rsidRDefault="003D7B0C" w:rsidP="00E0398C">
            <w:pPr>
              <w:tabs>
                <w:tab w:val="left" w:pos="240"/>
              </w:tabs>
              <w:contextualSpacing/>
              <w:jc w:val="both"/>
              <w:rPr>
                <w:rFonts w:ascii="Arial" w:eastAsia="MS Mincho" w:hAnsi="Arial" w:cs="Arial"/>
                <w:b/>
                <w:sz w:val="20"/>
                <w:szCs w:val="20"/>
                <w:lang w:val="es-CO"/>
              </w:rPr>
            </w:pPr>
            <w:r w:rsidRPr="00A65C32">
              <w:rPr>
                <w:rFonts w:ascii="Arial" w:eastAsia="MS Mincho" w:hAnsi="Arial" w:cs="Arial"/>
                <w:b/>
                <w:sz w:val="20"/>
                <w:szCs w:val="20"/>
                <w:lang w:val="es-CO"/>
              </w:rPr>
              <w:t xml:space="preserve">CONFIDENCIALIDAD E INTEGRIDAD DE LA INFORMACIÓN INSTITUCIONAL: </w:t>
            </w:r>
          </w:p>
          <w:p w14:paraId="542FB466" w14:textId="77777777" w:rsidR="003D7B0C" w:rsidRPr="00D94826" w:rsidRDefault="003D7B0C" w:rsidP="00E0398C">
            <w:pPr>
              <w:tabs>
                <w:tab w:val="left" w:pos="240"/>
              </w:tabs>
              <w:contextualSpacing/>
              <w:jc w:val="both"/>
              <w:rPr>
                <w:rFonts w:ascii="Arial" w:eastAsia="MS Mincho" w:hAnsi="Arial" w:cs="Arial"/>
                <w:sz w:val="16"/>
                <w:szCs w:val="20"/>
                <w:lang w:val="es-CO"/>
              </w:rPr>
            </w:pPr>
          </w:p>
          <w:p w14:paraId="452882D9" w14:textId="77777777" w:rsidR="003D7B0C" w:rsidRPr="00A65C32" w:rsidRDefault="003D7B0C" w:rsidP="00E0398C">
            <w:pPr>
              <w:tabs>
                <w:tab w:val="left" w:pos="240"/>
              </w:tabs>
              <w:contextualSpacing/>
              <w:jc w:val="both"/>
              <w:rPr>
                <w:rFonts w:ascii="Arial" w:eastAsia="MS Mincho" w:hAnsi="Arial" w:cs="Arial"/>
                <w:sz w:val="20"/>
                <w:szCs w:val="20"/>
                <w:lang w:val="es-CO"/>
              </w:rPr>
            </w:pPr>
            <w:r w:rsidRPr="00A65C32">
              <w:rPr>
                <w:rFonts w:ascii="Arial" w:eastAsia="MS Mincho" w:hAnsi="Arial" w:cs="Arial"/>
                <w:b/>
                <w:sz w:val="20"/>
                <w:szCs w:val="20"/>
                <w:lang w:val="es-CO"/>
              </w:rPr>
              <w:t>El futuro oferente deberá certificar</w:t>
            </w:r>
            <w:r w:rsidRPr="00A65C32">
              <w:rPr>
                <w:rFonts w:ascii="Arial" w:eastAsia="MS Mincho" w:hAnsi="Arial" w:cs="Arial"/>
                <w:sz w:val="20"/>
                <w:szCs w:val="20"/>
                <w:lang w:val="es-CO"/>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3E3097D9" w14:textId="77777777" w:rsidR="003D7B0C" w:rsidRPr="00A65C32" w:rsidRDefault="003D7B0C" w:rsidP="00E0398C">
            <w:pPr>
              <w:tabs>
                <w:tab w:val="left" w:pos="240"/>
              </w:tabs>
              <w:contextualSpacing/>
              <w:jc w:val="both"/>
              <w:rPr>
                <w:rFonts w:ascii="Arial" w:eastAsia="MS Mincho" w:hAnsi="Arial" w:cs="Arial"/>
                <w:sz w:val="20"/>
                <w:szCs w:val="20"/>
                <w:lang w:val="es-CO"/>
              </w:rPr>
            </w:pPr>
          </w:p>
          <w:p w14:paraId="693E3194" w14:textId="77777777" w:rsidR="003D7B0C" w:rsidRPr="00A65C32" w:rsidRDefault="003D7B0C" w:rsidP="00E0398C">
            <w:pPr>
              <w:tabs>
                <w:tab w:val="left" w:pos="240"/>
              </w:tabs>
              <w:contextualSpacing/>
              <w:jc w:val="both"/>
              <w:rPr>
                <w:rFonts w:ascii="Arial" w:eastAsia="MS Mincho" w:hAnsi="Arial" w:cs="Arial"/>
                <w:sz w:val="20"/>
                <w:szCs w:val="20"/>
                <w:lang w:val="es-CO"/>
              </w:rPr>
            </w:pPr>
            <w:r w:rsidRPr="00A65C32">
              <w:rPr>
                <w:rFonts w:ascii="Arial" w:eastAsia="MS Mincho" w:hAnsi="Arial" w:cs="Arial"/>
                <w:sz w:val="20"/>
                <w:szCs w:val="20"/>
                <w:lang w:val="es-CO"/>
              </w:rPr>
              <w:t xml:space="preserve">Que </w:t>
            </w:r>
            <w:r w:rsidRPr="00A65C32">
              <w:rPr>
                <w:rFonts w:ascii="Arial" w:hAnsi="Arial" w:cs="Arial"/>
                <w:sz w:val="20"/>
                <w:szCs w:val="20"/>
                <w:lang w:val="es-CO"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200DB20" w14:textId="77777777" w:rsidR="003D7B0C" w:rsidRPr="00D94826" w:rsidRDefault="003D7B0C" w:rsidP="00E0398C">
            <w:pPr>
              <w:tabs>
                <w:tab w:val="left" w:pos="240"/>
              </w:tabs>
              <w:contextualSpacing/>
              <w:jc w:val="both"/>
              <w:rPr>
                <w:rFonts w:ascii="Arial" w:eastAsia="MS Mincho" w:hAnsi="Arial" w:cs="Arial"/>
                <w:sz w:val="14"/>
                <w:szCs w:val="20"/>
                <w:lang w:val="es-CO"/>
              </w:rPr>
            </w:pPr>
          </w:p>
          <w:p w14:paraId="45E324BB" w14:textId="77777777" w:rsidR="003D7B0C" w:rsidRPr="00A65C32" w:rsidRDefault="003D7B0C" w:rsidP="00E0398C">
            <w:pPr>
              <w:tabs>
                <w:tab w:val="left" w:pos="240"/>
              </w:tabs>
              <w:contextualSpacing/>
              <w:jc w:val="both"/>
              <w:rPr>
                <w:rFonts w:ascii="Arial" w:eastAsia="MS Mincho" w:hAnsi="Arial" w:cs="Arial"/>
                <w:b/>
                <w:sz w:val="20"/>
                <w:szCs w:val="20"/>
                <w:lang w:val="es-CO"/>
              </w:rPr>
            </w:pPr>
            <w:r w:rsidRPr="00A65C32">
              <w:rPr>
                <w:rFonts w:ascii="Arial" w:eastAsia="MS Mincho" w:hAnsi="Arial" w:cs="Arial"/>
                <w:sz w:val="20"/>
                <w:szCs w:val="20"/>
                <w:lang w:val="es-CO"/>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1134" w:type="dxa"/>
          </w:tcPr>
          <w:p w14:paraId="3604E610"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c>
          <w:tcPr>
            <w:tcW w:w="1134" w:type="dxa"/>
          </w:tcPr>
          <w:p w14:paraId="74FABC44"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r>
      <w:tr w:rsidR="003D7B0C" w:rsidRPr="00142242" w14:paraId="751164D4" w14:textId="77777777" w:rsidTr="00E0398C">
        <w:trPr>
          <w:trHeight w:val="60"/>
        </w:trPr>
        <w:tc>
          <w:tcPr>
            <w:tcW w:w="846" w:type="dxa"/>
            <w:vAlign w:val="center"/>
          </w:tcPr>
          <w:p w14:paraId="1B5D5983" w14:textId="77777777" w:rsidR="003D7B0C" w:rsidRPr="00142242" w:rsidRDefault="003D7B0C" w:rsidP="00E0398C">
            <w:pPr>
              <w:jc w:val="center"/>
              <w:rPr>
                <w:rFonts w:ascii="Arial" w:hAnsi="Arial" w:cs="Arial"/>
                <w:b/>
                <w:sz w:val="20"/>
                <w:szCs w:val="20"/>
              </w:rPr>
            </w:pPr>
            <w:r>
              <w:rPr>
                <w:rFonts w:ascii="Arial" w:hAnsi="Arial" w:cs="Arial"/>
                <w:b/>
                <w:sz w:val="20"/>
                <w:szCs w:val="20"/>
              </w:rPr>
              <w:t>18</w:t>
            </w:r>
          </w:p>
        </w:tc>
        <w:tc>
          <w:tcPr>
            <w:tcW w:w="7513" w:type="dxa"/>
          </w:tcPr>
          <w:p w14:paraId="673FC88F" w14:textId="77777777" w:rsidR="003D7B0C" w:rsidRPr="00A65C32" w:rsidRDefault="003D7B0C" w:rsidP="00E0398C">
            <w:pPr>
              <w:tabs>
                <w:tab w:val="left" w:pos="240"/>
              </w:tabs>
              <w:contextualSpacing/>
              <w:jc w:val="both"/>
              <w:rPr>
                <w:rFonts w:ascii="Arial" w:eastAsia="MS Mincho" w:hAnsi="Arial" w:cs="Arial"/>
                <w:sz w:val="20"/>
                <w:szCs w:val="20"/>
                <w:lang w:val="es-CO"/>
              </w:rPr>
            </w:pPr>
            <w:r w:rsidRPr="00A65C32">
              <w:rPr>
                <w:rFonts w:ascii="Arial" w:eastAsia="Calibri" w:hAnsi="Arial" w:cs="Arial"/>
                <w:b/>
                <w:bCs/>
                <w:color w:val="000000"/>
                <w:sz w:val="20"/>
                <w:szCs w:val="20"/>
                <w:lang w:val="es-CO"/>
              </w:rPr>
              <w:t>NO EXIGIRÁ COPIA DEL CARNET NI CONSTANCIA PARA LA ATENCIÓN</w:t>
            </w:r>
            <w:r w:rsidRPr="00A65C32">
              <w:rPr>
                <w:rFonts w:ascii="Arial" w:eastAsia="MS Mincho" w:hAnsi="Arial" w:cs="Arial"/>
                <w:b/>
                <w:sz w:val="20"/>
                <w:szCs w:val="20"/>
                <w:lang w:val="es-CO"/>
              </w:rPr>
              <w:t>:</w:t>
            </w:r>
          </w:p>
          <w:p w14:paraId="14FE0B37" w14:textId="77777777" w:rsidR="003D7B0C" w:rsidRPr="00300218" w:rsidRDefault="003D7B0C" w:rsidP="00E0398C">
            <w:pPr>
              <w:tabs>
                <w:tab w:val="left" w:pos="240"/>
              </w:tabs>
              <w:contextualSpacing/>
              <w:jc w:val="both"/>
              <w:rPr>
                <w:rFonts w:ascii="Arial" w:eastAsia="MS Mincho" w:hAnsi="Arial" w:cs="Arial"/>
                <w:sz w:val="20"/>
                <w:szCs w:val="20"/>
                <w:highlight w:val="yellow"/>
                <w:lang w:val="es-CO"/>
              </w:rPr>
            </w:pPr>
            <w:r w:rsidRPr="00573CDF">
              <w:rPr>
                <w:rFonts w:ascii="Arial" w:eastAsia="Arial" w:hAnsi="Arial" w:cs="Arial"/>
                <w:bCs/>
                <w:iCs/>
                <w:sz w:val="20"/>
                <w:szCs w:val="16"/>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1134" w:type="dxa"/>
          </w:tcPr>
          <w:p w14:paraId="7100FAB8" w14:textId="77777777" w:rsidR="003D7B0C" w:rsidRPr="00142242" w:rsidRDefault="003D7B0C" w:rsidP="00E0398C">
            <w:pPr>
              <w:tabs>
                <w:tab w:val="left" w:pos="240"/>
              </w:tabs>
              <w:contextualSpacing/>
              <w:jc w:val="both"/>
              <w:rPr>
                <w:rFonts w:ascii="Arial" w:eastAsia="Calibri" w:hAnsi="Arial" w:cs="Arial"/>
                <w:b/>
                <w:bCs/>
                <w:color w:val="000000"/>
                <w:sz w:val="20"/>
                <w:szCs w:val="20"/>
                <w:lang w:val="es-CO"/>
              </w:rPr>
            </w:pPr>
          </w:p>
        </w:tc>
        <w:tc>
          <w:tcPr>
            <w:tcW w:w="1134" w:type="dxa"/>
          </w:tcPr>
          <w:p w14:paraId="4D9F5875" w14:textId="77777777" w:rsidR="003D7B0C" w:rsidRPr="00142242" w:rsidRDefault="003D7B0C" w:rsidP="00E0398C">
            <w:pPr>
              <w:tabs>
                <w:tab w:val="left" w:pos="240"/>
              </w:tabs>
              <w:contextualSpacing/>
              <w:jc w:val="both"/>
              <w:rPr>
                <w:rFonts w:ascii="Arial" w:eastAsia="Calibri" w:hAnsi="Arial" w:cs="Arial"/>
                <w:b/>
                <w:bCs/>
                <w:color w:val="000000"/>
                <w:sz w:val="20"/>
                <w:szCs w:val="20"/>
                <w:lang w:val="es-CO"/>
              </w:rPr>
            </w:pPr>
          </w:p>
        </w:tc>
      </w:tr>
      <w:tr w:rsidR="003D7B0C" w:rsidRPr="00142242" w14:paraId="273E5549" w14:textId="77777777" w:rsidTr="00E0398C">
        <w:trPr>
          <w:trHeight w:val="209"/>
        </w:trPr>
        <w:tc>
          <w:tcPr>
            <w:tcW w:w="846" w:type="dxa"/>
            <w:vAlign w:val="center"/>
          </w:tcPr>
          <w:p w14:paraId="37562189" w14:textId="77777777" w:rsidR="003D7B0C" w:rsidRPr="00142242" w:rsidRDefault="003D7B0C" w:rsidP="00E0398C">
            <w:pPr>
              <w:jc w:val="center"/>
              <w:rPr>
                <w:rFonts w:ascii="Arial" w:hAnsi="Arial" w:cs="Arial"/>
                <w:b/>
                <w:sz w:val="20"/>
                <w:szCs w:val="20"/>
              </w:rPr>
            </w:pPr>
            <w:r>
              <w:rPr>
                <w:rFonts w:ascii="Arial" w:hAnsi="Arial" w:cs="Arial"/>
                <w:b/>
                <w:sz w:val="20"/>
                <w:szCs w:val="20"/>
              </w:rPr>
              <w:t>19</w:t>
            </w:r>
          </w:p>
        </w:tc>
        <w:tc>
          <w:tcPr>
            <w:tcW w:w="7513" w:type="dxa"/>
          </w:tcPr>
          <w:p w14:paraId="7E515CCF" w14:textId="77777777" w:rsidR="003D7B0C" w:rsidRPr="004F10B1" w:rsidRDefault="003D7B0C" w:rsidP="00E0398C">
            <w:pPr>
              <w:tabs>
                <w:tab w:val="left" w:pos="240"/>
              </w:tabs>
              <w:contextualSpacing/>
              <w:jc w:val="both"/>
              <w:rPr>
                <w:rFonts w:ascii="Arial" w:eastAsia="MS Mincho" w:hAnsi="Arial" w:cs="Arial"/>
                <w:sz w:val="20"/>
                <w:szCs w:val="20"/>
                <w:lang w:val="es-CO"/>
              </w:rPr>
            </w:pPr>
            <w:r w:rsidRPr="00147A92">
              <w:rPr>
                <w:rFonts w:ascii="Arial" w:eastAsia="MS Mincho" w:hAnsi="Arial" w:cs="Arial"/>
                <w:b/>
                <w:sz w:val="20"/>
                <w:szCs w:val="20"/>
                <w:lang w:val="es-CO"/>
              </w:rPr>
              <w:t>EL FUTURO OFERENTE DEBERÁ CERTIFICAR:</w:t>
            </w:r>
            <w:r w:rsidRPr="00147A92">
              <w:rPr>
                <w:rFonts w:ascii="Arial" w:eastAsia="MS Mincho" w:hAnsi="Arial" w:cs="Arial"/>
                <w:sz w:val="20"/>
                <w:szCs w:val="20"/>
                <w:lang w:val="es-CO"/>
              </w:rPr>
              <w:t xml:space="preserve"> Que se compromete a enviar todos los días 30 de cada mes al supervisor del contrato con copia al grupo de </w:t>
            </w:r>
            <w:r w:rsidRPr="00147A92">
              <w:rPr>
                <w:rFonts w:ascii="Arial" w:eastAsia="MS Mincho" w:hAnsi="Arial" w:cs="Arial"/>
                <w:sz w:val="20"/>
                <w:szCs w:val="20"/>
                <w:lang w:val="es-CO"/>
              </w:rPr>
              <w:lastRenderedPageBreak/>
              <w:t xml:space="preserve">redes </w:t>
            </w:r>
            <w:r w:rsidRPr="004F10B1">
              <w:rPr>
                <w:rFonts w:ascii="Arial" w:eastAsia="MS Mincho" w:hAnsi="Arial" w:cs="Arial"/>
                <w:sz w:val="20"/>
                <w:szCs w:val="20"/>
                <w:lang w:val="es-CO"/>
              </w:rPr>
              <w:t>integrales de la unidad prestadora de salud cesar certificación suscrita por el representante legal donde se vislumbre la ejecución del contrato, por lo tanto, deberá contener:</w:t>
            </w:r>
          </w:p>
          <w:p w14:paraId="12625B73" w14:textId="77777777" w:rsidR="003D7B0C" w:rsidRPr="00D94826" w:rsidRDefault="003D7B0C" w:rsidP="00E0398C">
            <w:pPr>
              <w:tabs>
                <w:tab w:val="left" w:pos="240"/>
              </w:tabs>
              <w:contextualSpacing/>
              <w:jc w:val="both"/>
              <w:rPr>
                <w:rFonts w:ascii="Arial" w:eastAsia="MS Mincho" w:hAnsi="Arial" w:cs="Arial"/>
                <w:sz w:val="12"/>
                <w:szCs w:val="20"/>
                <w:lang w:val="es-CO"/>
              </w:rPr>
            </w:pPr>
          </w:p>
          <w:p w14:paraId="625B1421" w14:textId="77777777" w:rsidR="003D7B0C" w:rsidRPr="004F10B1" w:rsidRDefault="003D7B0C" w:rsidP="003D7B0C">
            <w:pPr>
              <w:numPr>
                <w:ilvl w:val="0"/>
                <w:numId w:val="69"/>
              </w:numPr>
              <w:tabs>
                <w:tab w:val="left" w:pos="240"/>
              </w:tabs>
              <w:contextualSpacing/>
              <w:jc w:val="both"/>
              <w:rPr>
                <w:rFonts w:ascii="Arial" w:eastAsia="MS Mincho" w:hAnsi="Arial" w:cs="Arial"/>
                <w:sz w:val="20"/>
                <w:szCs w:val="20"/>
                <w:lang w:val="es-CO"/>
              </w:rPr>
            </w:pPr>
            <w:r w:rsidRPr="004F10B1">
              <w:rPr>
                <w:rFonts w:ascii="Arial" w:eastAsia="MS Mincho" w:hAnsi="Arial" w:cs="Arial"/>
                <w:sz w:val="20"/>
                <w:szCs w:val="20"/>
                <w:lang w:val="es-CO"/>
              </w:rPr>
              <w:t>VALOR EJECUTADO EN EL MES</w:t>
            </w:r>
          </w:p>
          <w:p w14:paraId="5B202F85" w14:textId="77777777" w:rsidR="003D7B0C" w:rsidRPr="004F10B1" w:rsidRDefault="003D7B0C" w:rsidP="003D7B0C">
            <w:pPr>
              <w:numPr>
                <w:ilvl w:val="0"/>
                <w:numId w:val="69"/>
              </w:numPr>
              <w:tabs>
                <w:tab w:val="left" w:pos="240"/>
              </w:tabs>
              <w:contextualSpacing/>
              <w:jc w:val="both"/>
              <w:rPr>
                <w:rFonts w:ascii="Arial" w:eastAsia="MS Mincho" w:hAnsi="Arial" w:cs="Arial"/>
                <w:sz w:val="20"/>
                <w:szCs w:val="20"/>
                <w:lang w:val="es-CO"/>
              </w:rPr>
            </w:pPr>
            <w:r w:rsidRPr="004F10B1">
              <w:rPr>
                <w:rFonts w:ascii="Arial" w:eastAsia="MS Mincho" w:hAnsi="Arial" w:cs="Arial"/>
                <w:sz w:val="20"/>
                <w:szCs w:val="20"/>
                <w:lang w:val="es-CO"/>
              </w:rPr>
              <w:t>VALOR TOTAL EJECUTADO</w:t>
            </w:r>
          </w:p>
          <w:p w14:paraId="7CCBF2FB" w14:textId="77777777" w:rsidR="003D7B0C" w:rsidRPr="004F10B1" w:rsidRDefault="003D7B0C" w:rsidP="003D7B0C">
            <w:pPr>
              <w:numPr>
                <w:ilvl w:val="0"/>
                <w:numId w:val="69"/>
              </w:numPr>
              <w:tabs>
                <w:tab w:val="left" w:pos="240"/>
              </w:tabs>
              <w:contextualSpacing/>
              <w:jc w:val="both"/>
              <w:rPr>
                <w:rFonts w:ascii="Arial" w:eastAsia="MS Mincho" w:hAnsi="Arial" w:cs="Arial"/>
                <w:sz w:val="20"/>
                <w:szCs w:val="20"/>
                <w:lang w:val="es-CO"/>
              </w:rPr>
            </w:pPr>
            <w:r w:rsidRPr="004F10B1">
              <w:rPr>
                <w:rFonts w:ascii="Arial" w:eastAsia="MS Mincho" w:hAnsi="Arial" w:cs="Arial"/>
                <w:sz w:val="20"/>
                <w:szCs w:val="20"/>
                <w:lang w:val="es-CO"/>
              </w:rPr>
              <w:t xml:space="preserve">VALOR POR EJECUTAR </w:t>
            </w:r>
          </w:p>
          <w:p w14:paraId="37357614" w14:textId="77777777" w:rsidR="003D7B0C" w:rsidRPr="004F10B1" w:rsidRDefault="003D7B0C" w:rsidP="003D7B0C">
            <w:pPr>
              <w:numPr>
                <w:ilvl w:val="0"/>
                <w:numId w:val="69"/>
              </w:numPr>
              <w:tabs>
                <w:tab w:val="left" w:pos="240"/>
              </w:tabs>
              <w:contextualSpacing/>
              <w:jc w:val="both"/>
              <w:rPr>
                <w:rFonts w:ascii="Arial" w:eastAsia="MS Mincho" w:hAnsi="Arial" w:cs="Arial"/>
                <w:sz w:val="20"/>
                <w:szCs w:val="20"/>
                <w:lang w:val="es-CO"/>
              </w:rPr>
            </w:pPr>
            <w:r w:rsidRPr="004F10B1">
              <w:rPr>
                <w:rFonts w:ascii="Arial" w:eastAsia="MS Mincho" w:hAnsi="Arial" w:cs="Arial"/>
                <w:sz w:val="20"/>
                <w:szCs w:val="20"/>
                <w:lang w:val="es-CO"/>
              </w:rPr>
              <w:t xml:space="preserve">PORCENTAJE % DE EJECUCION </w:t>
            </w:r>
          </w:p>
          <w:p w14:paraId="18FFB083" w14:textId="77777777" w:rsidR="003D7B0C" w:rsidRPr="00776D1A" w:rsidRDefault="003D7B0C" w:rsidP="00E0398C">
            <w:pPr>
              <w:tabs>
                <w:tab w:val="left" w:pos="240"/>
              </w:tabs>
              <w:contextualSpacing/>
              <w:jc w:val="both"/>
              <w:rPr>
                <w:rFonts w:ascii="Arial" w:eastAsia="MS Mincho" w:hAnsi="Arial" w:cs="Arial"/>
                <w:sz w:val="14"/>
                <w:szCs w:val="20"/>
                <w:highlight w:val="yellow"/>
                <w:lang w:val="es-CO"/>
              </w:rPr>
            </w:pPr>
          </w:p>
        </w:tc>
        <w:tc>
          <w:tcPr>
            <w:tcW w:w="1134" w:type="dxa"/>
          </w:tcPr>
          <w:p w14:paraId="242363DD"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c>
          <w:tcPr>
            <w:tcW w:w="1134" w:type="dxa"/>
          </w:tcPr>
          <w:p w14:paraId="7CBAD9B1" w14:textId="77777777" w:rsidR="003D7B0C" w:rsidRPr="00142242" w:rsidRDefault="003D7B0C" w:rsidP="00E0398C">
            <w:pPr>
              <w:tabs>
                <w:tab w:val="left" w:pos="240"/>
              </w:tabs>
              <w:contextualSpacing/>
              <w:jc w:val="both"/>
              <w:rPr>
                <w:rFonts w:ascii="Arial" w:eastAsia="MS Mincho" w:hAnsi="Arial" w:cs="Arial"/>
                <w:b/>
                <w:sz w:val="20"/>
                <w:szCs w:val="20"/>
                <w:lang w:val="es-CO"/>
              </w:rPr>
            </w:pPr>
          </w:p>
        </w:tc>
      </w:tr>
      <w:tr w:rsidR="003D7B0C" w:rsidRPr="00142242" w14:paraId="63B56D85" w14:textId="77777777" w:rsidTr="00E0398C">
        <w:trPr>
          <w:trHeight w:val="351"/>
        </w:trPr>
        <w:tc>
          <w:tcPr>
            <w:tcW w:w="846" w:type="dxa"/>
            <w:vAlign w:val="center"/>
          </w:tcPr>
          <w:p w14:paraId="1D5AA046" w14:textId="77777777" w:rsidR="003D7B0C" w:rsidRPr="00142242" w:rsidRDefault="003D7B0C" w:rsidP="00E0398C">
            <w:pPr>
              <w:jc w:val="center"/>
              <w:rPr>
                <w:rFonts w:ascii="Arial" w:hAnsi="Arial" w:cs="Arial"/>
                <w:b/>
                <w:sz w:val="20"/>
                <w:szCs w:val="20"/>
              </w:rPr>
            </w:pPr>
            <w:r>
              <w:rPr>
                <w:rFonts w:ascii="Arial" w:hAnsi="Arial" w:cs="Arial"/>
                <w:b/>
                <w:sz w:val="20"/>
                <w:szCs w:val="20"/>
              </w:rPr>
              <w:t>20</w:t>
            </w:r>
          </w:p>
        </w:tc>
        <w:tc>
          <w:tcPr>
            <w:tcW w:w="7513" w:type="dxa"/>
          </w:tcPr>
          <w:p w14:paraId="38C34D3C" w14:textId="77777777" w:rsidR="003D7B0C" w:rsidRPr="00FC3ECB" w:rsidRDefault="003D7B0C" w:rsidP="00E0398C">
            <w:pPr>
              <w:tabs>
                <w:tab w:val="left" w:pos="240"/>
              </w:tabs>
              <w:spacing w:after="160" w:line="256" w:lineRule="auto"/>
              <w:jc w:val="both"/>
              <w:rPr>
                <w:rFonts w:ascii="Arial" w:eastAsia="MS Mincho" w:hAnsi="Arial" w:cs="Arial"/>
                <w:b/>
                <w:sz w:val="20"/>
                <w:szCs w:val="20"/>
                <w:lang w:val="es-CO" w:eastAsia="en-US"/>
              </w:rPr>
            </w:pPr>
            <w:r w:rsidRPr="00FC3ECB">
              <w:rPr>
                <w:rFonts w:ascii="Arial" w:eastAsia="MS Mincho" w:hAnsi="Arial" w:cs="Arial"/>
                <w:b/>
                <w:sz w:val="20"/>
                <w:szCs w:val="20"/>
                <w:lang w:val="es-CO" w:eastAsia="en-US"/>
              </w:rPr>
              <w:t>REEMPLAZO DE PROFESIONAL:</w:t>
            </w:r>
          </w:p>
          <w:p w14:paraId="3776CC4A" w14:textId="77777777" w:rsidR="003D7B0C" w:rsidRPr="00573CDF" w:rsidRDefault="003D7B0C" w:rsidP="00E0398C">
            <w:pPr>
              <w:jc w:val="both"/>
              <w:rPr>
                <w:rFonts w:ascii="Arial" w:hAnsi="Arial" w:cs="Arial"/>
                <w:sz w:val="20"/>
                <w:szCs w:val="18"/>
              </w:rPr>
            </w:pPr>
            <w:r w:rsidRPr="00573CDF">
              <w:rPr>
                <w:rFonts w:ascii="Arial" w:hAnsi="Arial" w:cs="Arial"/>
                <w:sz w:val="20"/>
                <w:szCs w:val="18"/>
              </w:rPr>
              <w:t xml:space="preserve">El oferente </w:t>
            </w:r>
            <w:r w:rsidRPr="00573CDF">
              <w:rPr>
                <w:rFonts w:ascii="Arial" w:hAnsi="Arial" w:cs="Arial"/>
                <w:b/>
                <w:sz w:val="20"/>
                <w:szCs w:val="18"/>
              </w:rPr>
              <w:t>CERTIFICARÁ por escrito</w:t>
            </w:r>
            <w:r w:rsidRPr="00573CDF">
              <w:rPr>
                <w:rFonts w:ascii="Arial" w:hAnsi="Arial" w:cs="Arial"/>
                <w:sz w:val="20"/>
                <w:szCs w:val="18"/>
              </w:rPr>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63881663" w14:textId="77777777" w:rsidR="003D7B0C" w:rsidRPr="00FC3ECB" w:rsidRDefault="003D7B0C" w:rsidP="00E0398C">
            <w:pPr>
              <w:tabs>
                <w:tab w:val="left" w:pos="240"/>
              </w:tabs>
              <w:contextualSpacing/>
              <w:jc w:val="both"/>
              <w:rPr>
                <w:rFonts w:ascii="Arial" w:eastAsia="MS Mincho" w:hAnsi="Arial" w:cs="Arial"/>
                <w:i/>
                <w:sz w:val="20"/>
                <w:szCs w:val="20"/>
                <w:lang w:val="es-CO"/>
              </w:rPr>
            </w:pPr>
            <w:r w:rsidRPr="00573CDF">
              <w:rPr>
                <w:rFonts w:ascii="Arial" w:hAnsi="Arial" w:cs="Arial"/>
                <w:sz w:val="20"/>
                <w:szCs w:val="18"/>
              </w:rPr>
              <w:t>El reemplazo no puede superar los 08 días calendarios, de la fecha de agendamiento inicialmente notificada a los usuarios, SO PENA DE INCUMPLIMIENTO.</w:t>
            </w:r>
          </w:p>
        </w:tc>
        <w:tc>
          <w:tcPr>
            <w:tcW w:w="1134" w:type="dxa"/>
          </w:tcPr>
          <w:p w14:paraId="76CFB631"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198D7B07"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7ACDC9A6" w14:textId="77777777" w:rsidTr="00E0398C">
        <w:trPr>
          <w:trHeight w:val="351"/>
        </w:trPr>
        <w:tc>
          <w:tcPr>
            <w:tcW w:w="846" w:type="dxa"/>
            <w:vAlign w:val="center"/>
          </w:tcPr>
          <w:p w14:paraId="42376713" w14:textId="77777777" w:rsidR="003D7B0C" w:rsidRPr="00142242" w:rsidRDefault="003D7B0C" w:rsidP="00E0398C">
            <w:pPr>
              <w:jc w:val="center"/>
              <w:rPr>
                <w:rFonts w:ascii="Arial" w:hAnsi="Arial" w:cs="Arial"/>
                <w:b/>
                <w:sz w:val="20"/>
                <w:szCs w:val="20"/>
              </w:rPr>
            </w:pPr>
            <w:r w:rsidRPr="00142242">
              <w:rPr>
                <w:rFonts w:ascii="Arial" w:hAnsi="Arial" w:cs="Arial"/>
                <w:b/>
                <w:sz w:val="20"/>
                <w:szCs w:val="20"/>
              </w:rPr>
              <w:t>2</w:t>
            </w:r>
            <w:r>
              <w:rPr>
                <w:rFonts w:ascii="Arial" w:hAnsi="Arial" w:cs="Arial"/>
                <w:b/>
                <w:sz w:val="20"/>
                <w:szCs w:val="20"/>
              </w:rPr>
              <w:t>1</w:t>
            </w:r>
          </w:p>
        </w:tc>
        <w:tc>
          <w:tcPr>
            <w:tcW w:w="7513" w:type="dxa"/>
          </w:tcPr>
          <w:p w14:paraId="627A22FC" w14:textId="77777777" w:rsidR="003D7B0C" w:rsidRPr="00FC3ECB" w:rsidRDefault="003D7B0C" w:rsidP="00E0398C">
            <w:pPr>
              <w:pStyle w:val="Prrafodelista"/>
              <w:tabs>
                <w:tab w:val="left" w:pos="240"/>
              </w:tabs>
              <w:ind w:left="0"/>
              <w:jc w:val="both"/>
              <w:rPr>
                <w:rFonts w:ascii="Arial" w:eastAsia="MS Mincho" w:hAnsi="Arial" w:cs="Arial"/>
                <w:b/>
                <w:sz w:val="20"/>
                <w:szCs w:val="20"/>
              </w:rPr>
            </w:pPr>
            <w:r w:rsidRPr="00FC3ECB">
              <w:rPr>
                <w:rFonts w:ascii="Arial" w:eastAsia="MS Mincho" w:hAnsi="Arial" w:cs="Arial"/>
                <w:b/>
                <w:sz w:val="20"/>
                <w:szCs w:val="20"/>
              </w:rPr>
              <w:t xml:space="preserve">POLÍTICA DE HUMANIZACIÓN </w:t>
            </w:r>
          </w:p>
          <w:p w14:paraId="029D0AA6" w14:textId="77777777" w:rsidR="003D7B0C" w:rsidRPr="00D94826" w:rsidRDefault="003D7B0C" w:rsidP="00E0398C">
            <w:pPr>
              <w:pStyle w:val="Prrafodelista"/>
              <w:tabs>
                <w:tab w:val="left" w:pos="240"/>
              </w:tabs>
              <w:ind w:left="0"/>
              <w:jc w:val="both"/>
              <w:rPr>
                <w:rFonts w:ascii="Arial" w:eastAsia="MS Mincho" w:hAnsi="Arial" w:cs="Arial"/>
                <w:sz w:val="14"/>
                <w:szCs w:val="20"/>
              </w:rPr>
            </w:pPr>
          </w:p>
          <w:p w14:paraId="5DAE2166" w14:textId="77777777" w:rsidR="003D7B0C" w:rsidRPr="00FC3ECB" w:rsidRDefault="003D7B0C" w:rsidP="00E0398C">
            <w:pPr>
              <w:tabs>
                <w:tab w:val="left" w:pos="240"/>
              </w:tabs>
              <w:jc w:val="both"/>
              <w:rPr>
                <w:rFonts w:ascii="Arial" w:eastAsia="MS Mincho" w:hAnsi="Arial" w:cs="Arial"/>
                <w:b/>
                <w:sz w:val="20"/>
                <w:szCs w:val="20"/>
                <w:lang w:val="es-CO" w:eastAsia="en-US"/>
              </w:rPr>
            </w:pPr>
            <w:r w:rsidRPr="00FC3ECB">
              <w:rPr>
                <w:rFonts w:ascii="Arial" w:eastAsia="MS Mincho" w:hAnsi="Arial" w:cs="Arial"/>
                <w:sz w:val="20"/>
                <w:szCs w:val="20"/>
              </w:rPr>
              <w:t>El oferente garantizara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c>
          <w:tcPr>
            <w:tcW w:w="1134" w:type="dxa"/>
          </w:tcPr>
          <w:p w14:paraId="7C442E81"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5EB903A5"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0416FA6D" w14:textId="77777777" w:rsidTr="00E0398C">
        <w:trPr>
          <w:trHeight w:val="602"/>
        </w:trPr>
        <w:tc>
          <w:tcPr>
            <w:tcW w:w="846" w:type="dxa"/>
            <w:vAlign w:val="center"/>
          </w:tcPr>
          <w:p w14:paraId="43BDD70C" w14:textId="77777777" w:rsidR="003D7B0C" w:rsidRPr="00142242" w:rsidRDefault="003D7B0C" w:rsidP="00E0398C">
            <w:pPr>
              <w:jc w:val="center"/>
              <w:rPr>
                <w:rFonts w:ascii="Arial" w:hAnsi="Arial" w:cs="Arial"/>
                <w:b/>
                <w:sz w:val="20"/>
                <w:szCs w:val="20"/>
              </w:rPr>
            </w:pPr>
            <w:r w:rsidRPr="00142242">
              <w:rPr>
                <w:rFonts w:ascii="Arial" w:hAnsi="Arial" w:cs="Arial"/>
                <w:b/>
                <w:sz w:val="20"/>
                <w:szCs w:val="20"/>
              </w:rPr>
              <w:t>2</w:t>
            </w:r>
            <w:r>
              <w:rPr>
                <w:rFonts w:ascii="Arial" w:hAnsi="Arial" w:cs="Arial"/>
                <w:b/>
                <w:sz w:val="20"/>
                <w:szCs w:val="20"/>
              </w:rPr>
              <w:t>2</w:t>
            </w:r>
          </w:p>
        </w:tc>
        <w:tc>
          <w:tcPr>
            <w:tcW w:w="7513" w:type="dxa"/>
          </w:tcPr>
          <w:p w14:paraId="64EFB702" w14:textId="77777777" w:rsidR="003D7B0C" w:rsidRPr="008477FE" w:rsidRDefault="003D7B0C" w:rsidP="00E0398C">
            <w:pPr>
              <w:jc w:val="both"/>
              <w:rPr>
                <w:rFonts w:ascii="Arial" w:eastAsia="Arial" w:hAnsi="Arial" w:cs="Arial"/>
                <w:b/>
                <w:bCs/>
                <w:sz w:val="20"/>
                <w:szCs w:val="16"/>
              </w:rPr>
            </w:pPr>
            <w:r w:rsidRPr="008477FE">
              <w:rPr>
                <w:rFonts w:ascii="Arial" w:eastAsia="Arial" w:hAnsi="Arial" w:cs="Arial"/>
                <w:b/>
                <w:bCs/>
                <w:sz w:val="20"/>
                <w:szCs w:val="16"/>
              </w:rPr>
              <w:t>FUNCIONARIO PROGRAMACIÓN DE SERVICIOS:</w:t>
            </w:r>
          </w:p>
          <w:p w14:paraId="5B4CA4C9" w14:textId="77777777" w:rsidR="003D7B0C" w:rsidRPr="008477FE" w:rsidRDefault="003D7B0C" w:rsidP="00E0398C">
            <w:pPr>
              <w:jc w:val="both"/>
              <w:rPr>
                <w:rFonts w:ascii="Arial" w:eastAsia="Arial" w:hAnsi="Arial" w:cs="Arial"/>
                <w:b/>
                <w:bCs/>
                <w:sz w:val="14"/>
                <w:szCs w:val="16"/>
              </w:rPr>
            </w:pPr>
          </w:p>
          <w:p w14:paraId="265AA3CA" w14:textId="77777777" w:rsidR="003D7B0C" w:rsidRPr="008477FE" w:rsidRDefault="003D7B0C" w:rsidP="00E0398C">
            <w:pPr>
              <w:jc w:val="both"/>
              <w:rPr>
                <w:rFonts w:ascii="Arial" w:eastAsia="Arial" w:hAnsi="Arial" w:cs="Arial"/>
                <w:iCs/>
                <w:sz w:val="20"/>
                <w:szCs w:val="16"/>
              </w:rPr>
            </w:pPr>
            <w:r w:rsidRPr="008477FE">
              <w:rPr>
                <w:rFonts w:ascii="Arial" w:eastAsia="Arial" w:hAnsi="Arial" w:cs="Arial"/>
                <w:bCs/>
                <w:sz w:val="20"/>
                <w:szCs w:val="16"/>
              </w:rPr>
              <w:t xml:space="preserve">El oferente designará </w:t>
            </w:r>
            <w:r w:rsidRPr="008477FE">
              <w:rPr>
                <w:rFonts w:ascii="Arial" w:eastAsia="Arial" w:hAnsi="Arial" w:cs="Arial"/>
                <w:iCs/>
                <w:sz w:val="20"/>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7E4A3E04" w14:textId="77777777" w:rsidR="003D7B0C" w:rsidRPr="00D94826" w:rsidRDefault="003D7B0C" w:rsidP="00E0398C">
            <w:pPr>
              <w:jc w:val="both"/>
              <w:rPr>
                <w:rFonts w:ascii="Arial" w:eastAsia="Arial" w:hAnsi="Arial" w:cs="Arial"/>
                <w:iCs/>
                <w:sz w:val="10"/>
                <w:szCs w:val="16"/>
              </w:rPr>
            </w:pPr>
          </w:p>
          <w:p w14:paraId="013A2428" w14:textId="77777777" w:rsidR="003D7B0C" w:rsidRPr="008477FE" w:rsidRDefault="003D7B0C" w:rsidP="00E0398C">
            <w:pPr>
              <w:jc w:val="both"/>
              <w:rPr>
                <w:rFonts w:ascii="Arial" w:eastAsia="Arial" w:hAnsi="Arial" w:cs="Arial"/>
                <w:iCs/>
                <w:sz w:val="20"/>
                <w:szCs w:val="16"/>
              </w:rPr>
            </w:pPr>
            <w:r w:rsidRPr="008477FE">
              <w:rPr>
                <w:rFonts w:ascii="Arial" w:eastAsia="Arial" w:hAnsi="Arial" w:cs="Arial"/>
                <w:iCs/>
                <w:sz w:val="20"/>
                <w:szCs w:val="16"/>
              </w:rPr>
              <w:t>Deberá indicar:</w:t>
            </w:r>
          </w:p>
          <w:p w14:paraId="2E89BA05" w14:textId="77777777" w:rsidR="003D7B0C" w:rsidRPr="008477FE" w:rsidRDefault="003D7B0C" w:rsidP="00E0398C">
            <w:pPr>
              <w:jc w:val="both"/>
              <w:rPr>
                <w:rFonts w:ascii="Arial" w:eastAsia="Arial" w:hAnsi="Arial" w:cs="Arial"/>
                <w:b/>
                <w:bCs/>
                <w:sz w:val="20"/>
                <w:szCs w:val="16"/>
              </w:rPr>
            </w:pPr>
          </w:p>
          <w:p w14:paraId="74B22117" w14:textId="77777777" w:rsidR="003D7B0C" w:rsidRPr="008477FE" w:rsidRDefault="003D7B0C" w:rsidP="00E0398C">
            <w:pPr>
              <w:jc w:val="both"/>
              <w:rPr>
                <w:rFonts w:ascii="Arial" w:eastAsia="Arial" w:hAnsi="Arial" w:cs="Arial"/>
                <w:b/>
                <w:iCs/>
                <w:sz w:val="20"/>
                <w:szCs w:val="16"/>
              </w:rPr>
            </w:pPr>
            <w:r w:rsidRPr="008477FE">
              <w:rPr>
                <w:rFonts w:ascii="Arial" w:eastAsia="Arial" w:hAnsi="Arial" w:cs="Arial"/>
                <w:iCs/>
                <w:sz w:val="20"/>
                <w:szCs w:val="16"/>
              </w:rPr>
              <w:t xml:space="preserve">Nombre:  </w:t>
            </w:r>
          </w:p>
          <w:p w14:paraId="70AC5B70" w14:textId="77777777" w:rsidR="003D7B0C" w:rsidRPr="008477FE" w:rsidRDefault="003D7B0C" w:rsidP="00E0398C">
            <w:pPr>
              <w:jc w:val="both"/>
              <w:rPr>
                <w:rFonts w:ascii="Arial" w:eastAsia="Arial" w:hAnsi="Arial" w:cs="Arial"/>
                <w:iCs/>
                <w:sz w:val="20"/>
                <w:szCs w:val="16"/>
              </w:rPr>
            </w:pPr>
            <w:r w:rsidRPr="008477FE">
              <w:rPr>
                <w:rFonts w:ascii="Arial" w:eastAsia="Arial" w:hAnsi="Arial" w:cs="Arial"/>
                <w:iCs/>
                <w:sz w:val="20"/>
                <w:szCs w:val="16"/>
              </w:rPr>
              <w:t xml:space="preserve">Cargo:  </w:t>
            </w:r>
          </w:p>
          <w:p w14:paraId="1F3CC576" w14:textId="77777777" w:rsidR="003D7B0C" w:rsidRPr="008477FE" w:rsidRDefault="003D7B0C" w:rsidP="00E0398C">
            <w:pPr>
              <w:jc w:val="both"/>
              <w:rPr>
                <w:rFonts w:ascii="Arial" w:eastAsia="Arial" w:hAnsi="Arial" w:cs="Arial"/>
                <w:iCs/>
                <w:sz w:val="20"/>
                <w:szCs w:val="16"/>
              </w:rPr>
            </w:pPr>
            <w:r w:rsidRPr="008477FE">
              <w:rPr>
                <w:rFonts w:ascii="Arial" w:eastAsia="Arial" w:hAnsi="Arial" w:cs="Arial"/>
                <w:iCs/>
                <w:sz w:val="20"/>
                <w:szCs w:val="16"/>
              </w:rPr>
              <w:t xml:space="preserve">Teléfonos: </w:t>
            </w:r>
          </w:p>
          <w:p w14:paraId="796FF763" w14:textId="77777777" w:rsidR="003D7B0C" w:rsidRPr="008477FE" w:rsidRDefault="003D7B0C" w:rsidP="00E0398C">
            <w:pPr>
              <w:jc w:val="both"/>
              <w:rPr>
                <w:rFonts w:ascii="Arial" w:eastAsia="Arial" w:hAnsi="Arial" w:cs="Arial"/>
                <w:b/>
                <w:iCs/>
                <w:sz w:val="20"/>
                <w:szCs w:val="16"/>
              </w:rPr>
            </w:pPr>
            <w:r w:rsidRPr="008477FE">
              <w:rPr>
                <w:rFonts w:ascii="Arial" w:eastAsia="Arial" w:hAnsi="Arial" w:cs="Arial"/>
                <w:iCs/>
                <w:sz w:val="20"/>
                <w:szCs w:val="16"/>
              </w:rPr>
              <w:t xml:space="preserve">Correo electrónico: </w:t>
            </w:r>
          </w:p>
          <w:p w14:paraId="577281A8" w14:textId="77777777" w:rsidR="003D7B0C" w:rsidRPr="008477FE" w:rsidRDefault="003D7B0C" w:rsidP="00E0398C">
            <w:pPr>
              <w:jc w:val="both"/>
              <w:rPr>
                <w:rFonts w:ascii="Arial" w:eastAsia="Arial" w:hAnsi="Arial" w:cs="Arial"/>
                <w:iCs/>
                <w:sz w:val="20"/>
                <w:szCs w:val="16"/>
              </w:rPr>
            </w:pPr>
          </w:p>
          <w:p w14:paraId="5EE4EB10" w14:textId="77777777" w:rsidR="003D7B0C" w:rsidRPr="008477FE" w:rsidRDefault="003D7B0C" w:rsidP="00E0398C">
            <w:pPr>
              <w:tabs>
                <w:tab w:val="left" w:pos="402"/>
              </w:tabs>
              <w:jc w:val="both"/>
              <w:rPr>
                <w:rFonts w:ascii="Arial" w:eastAsia="MS Mincho" w:hAnsi="Arial" w:cs="Arial"/>
                <w:sz w:val="20"/>
                <w:szCs w:val="20"/>
              </w:rPr>
            </w:pPr>
            <w:r w:rsidRPr="008477FE">
              <w:rPr>
                <w:rFonts w:ascii="Arial" w:eastAsia="Arial" w:hAnsi="Arial" w:cs="Arial"/>
                <w:sz w:val="20"/>
                <w:szCs w:val="16"/>
              </w:rPr>
              <w:t>Este funcionario deberá resolver aquellos eventos relacionados con la referencia y contra referencia de usuarios, programación de procedimientos de apoyo diagnóstico y terapéutico y todos aquellos que se presenten durante la ejecución del contrato.</w:t>
            </w:r>
          </w:p>
        </w:tc>
        <w:tc>
          <w:tcPr>
            <w:tcW w:w="1134" w:type="dxa"/>
          </w:tcPr>
          <w:p w14:paraId="0F1AA746"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0C8FCF79"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25105107" w14:textId="77777777" w:rsidTr="00E0398C">
        <w:trPr>
          <w:trHeight w:val="602"/>
        </w:trPr>
        <w:tc>
          <w:tcPr>
            <w:tcW w:w="846" w:type="dxa"/>
            <w:vAlign w:val="center"/>
          </w:tcPr>
          <w:p w14:paraId="0091D42F" w14:textId="77777777" w:rsidR="003D7B0C" w:rsidRPr="00142242" w:rsidRDefault="003D7B0C" w:rsidP="00E0398C">
            <w:pPr>
              <w:jc w:val="center"/>
              <w:rPr>
                <w:rFonts w:ascii="Arial" w:hAnsi="Arial" w:cs="Arial"/>
                <w:b/>
                <w:sz w:val="20"/>
                <w:szCs w:val="20"/>
              </w:rPr>
            </w:pPr>
            <w:r>
              <w:rPr>
                <w:rFonts w:ascii="Arial" w:hAnsi="Arial" w:cs="Arial"/>
                <w:b/>
                <w:sz w:val="20"/>
                <w:szCs w:val="20"/>
              </w:rPr>
              <w:t>23</w:t>
            </w:r>
          </w:p>
        </w:tc>
        <w:tc>
          <w:tcPr>
            <w:tcW w:w="7513" w:type="dxa"/>
            <w:vAlign w:val="center"/>
          </w:tcPr>
          <w:p w14:paraId="7585C578" w14:textId="77777777" w:rsidR="003D7B0C" w:rsidRPr="008477FE" w:rsidRDefault="003D7B0C" w:rsidP="00E0398C">
            <w:pPr>
              <w:pStyle w:val="Sinespaciado1"/>
              <w:jc w:val="both"/>
              <w:rPr>
                <w:rFonts w:ascii="Arial" w:eastAsia="Arial" w:hAnsi="Arial" w:cs="Arial"/>
                <w:sz w:val="20"/>
                <w:szCs w:val="20"/>
              </w:rPr>
            </w:pPr>
            <w:r w:rsidRPr="008477FE">
              <w:rPr>
                <w:rFonts w:ascii="Arial" w:eastAsia="Arial" w:hAnsi="Arial" w:cs="Arial"/>
                <w:b/>
                <w:sz w:val="20"/>
                <w:szCs w:val="20"/>
              </w:rPr>
              <w:t>PERSONAS ENLACE:</w:t>
            </w:r>
            <w:r w:rsidRPr="008477FE">
              <w:rPr>
                <w:rFonts w:ascii="Arial" w:eastAsia="Arial" w:hAnsi="Arial" w:cs="Arial"/>
                <w:sz w:val="20"/>
                <w:szCs w:val="20"/>
              </w:rPr>
              <w:t xml:space="preserve"> una vez inicie el contrato debe informar al supervisor del contrato los datos de la persona de enlace con la finalidad de resolver y dar respuesta a las peticiones, quejas y/o reclamos presentados por los usuarios del subsistema de salud de la Regional de Aseguramiento en salud No 8.</w:t>
            </w:r>
          </w:p>
          <w:p w14:paraId="27F587DB" w14:textId="77777777" w:rsidR="003D7B0C" w:rsidRPr="00D94826" w:rsidRDefault="003D7B0C" w:rsidP="00E0398C">
            <w:pPr>
              <w:pStyle w:val="Sinespaciado1"/>
              <w:jc w:val="both"/>
              <w:rPr>
                <w:rFonts w:ascii="Arial" w:hAnsi="Arial" w:cs="Arial"/>
                <w:sz w:val="8"/>
                <w:szCs w:val="20"/>
              </w:rPr>
            </w:pPr>
          </w:p>
          <w:p w14:paraId="116993EF" w14:textId="77777777" w:rsidR="003D7B0C" w:rsidRPr="008477FE" w:rsidRDefault="003D7B0C" w:rsidP="00E0398C">
            <w:pPr>
              <w:pStyle w:val="Sinespaciado1"/>
              <w:jc w:val="both"/>
              <w:rPr>
                <w:rFonts w:ascii="Arial" w:hAnsi="Arial" w:cs="Arial"/>
                <w:sz w:val="20"/>
                <w:szCs w:val="20"/>
              </w:rPr>
            </w:pPr>
            <w:r w:rsidRPr="008477FE">
              <w:rPr>
                <w:rFonts w:ascii="Arial" w:eastAsia="Arial" w:hAnsi="Arial" w:cs="Arial"/>
                <w:sz w:val="20"/>
                <w:szCs w:val="20"/>
              </w:rPr>
              <w:t>Nombre Completo_____________</w:t>
            </w:r>
          </w:p>
          <w:p w14:paraId="1A5CF438" w14:textId="77777777" w:rsidR="003D7B0C" w:rsidRPr="008477FE" w:rsidRDefault="003D7B0C" w:rsidP="00E0398C">
            <w:pPr>
              <w:pStyle w:val="Sinespaciado1"/>
              <w:jc w:val="both"/>
              <w:rPr>
                <w:rFonts w:ascii="Arial" w:hAnsi="Arial" w:cs="Arial"/>
                <w:sz w:val="20"/>
                <w:szCs w:val="20"/>
              </w:rPr>
            </w:pPr>
            <w:r w:rsidRPr="008477FE">
              <w:rPr>
                <w:rFonts w:ascii="Arial" w:eastAsia="Arial" w:hAnsi="Arial" w:cs="Arial"/>
                <w:sz w:val="20"/>
                <w:szCs w:val="20"/>
              </w:rPr>
              <w:t>Teléfonos______________</w:t>
            </w:r>
          </w:p>
          <w:p w14:paraId="7B11CB40" w14:textId="77777777" w:rsidR="003D7B0C" w:rsidRPr="008477FE" w:rsidRDefault="003D7B0C" w:rsidP="00E0398C">
            <w:pPr>
              <w:pStyle w:val="Standard"/>
              <w:tabs>
                <w:tab w:val="left" w:pos="1260"/>
              </w:tabs>
              <w:spacing w:after="0" w:line="240" w:lineRule="auto"/>
              <w:jc w:val="both"/>
              <w:rPr>
                <w:rFonts w:ascii="Arial" w:eastAsia="Arial" w:hAnsi="Arial" w:cs="Arial"/>
                <w:sz w:val="20"/>
                <w:szCs w:val="20"/>
              </w:rPr>
            </w:pPr>
            <w:r w:rsidRPr="008477FE">
              <w:rPr>
                <w:rFonts w:ascii="Arial" w:eastAsia="Arial" w:hAnsi="Arial" w:cs="Arial"/>
                <w:sz w:val="20"/>
                <w:szCs w:val="20"/>
              </w:rPr>
              <w:t>Correo electrónico______________</w:t>
            </w:r>
          </w:p>
          <w:p w14:paraId="74AF5E51" w14:textId="77777777" w:rsidR="003D7B0C" w:rsidRPr="00147A92" w:rsidRDefault="003D7B0C" w:rsidP="00E0398C">
            <w:pPr>
              <w:jc w:val="both"/>
              <w:rPr>
                <w:rFonts w:ascii="Arial" w:hAnsi="Arial" w:cs="Arial"/>
                <w:b/>
                <w:color w:val="FF0000"/>
                <w:sz w:val="16"/>
                <w:szCs w:val="16"/>
                <w:lang w:eastAsia="es-CO"/>
              </w:rPr>
            </w:pPr>
          </w:p>
        </w:tc>
        <w:tc>
          <w:tcPr>
            <w:tcW w:w="1134" w:type="dxa"/>
          </w:tcPr>
          <w:p w14:paraId="06C2443D"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65C0808B"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14EA43DC" w14:textId="77777777" w:rsidTr="00E0398C">
        <w:trPr>
          <w:trHeight w:val="2134"/>
        </w:trPr>
        <w:tc>
          <w:tcPr>
            <w:tcW w:w="846" w:type="dxa"/>
            <w:vAlign w:val="center"/>
          </w:tcPr>
          <w:p w14:paraId="7E014F08" w14:textId="77777777" w:rsidR="003D7B0C" w:rsidRPr="00142242" w:rsidRDefault="003D7B0C" w:rsidP="00E0398C">
            <w:pPr>
              <w:jc w:val="center"/>
              <w:rPr>
                <w:rFonts w:ascii="Arial" w:hAnsi="Arial" w:cs="Arial"/>
                <w:b/>
                <w:sz w:val="20"/>
                <w:szCs w:val="20"/>
              </w:rPr>
            </w:pPr>
            <w:r>
              <w:rPr>
                <w:rFonts w:ascii="Arial" w:hAnsi="Arial" w:cs="Arial"/>
                <w:b/>
                <w:sz w:val="20"/>
                <w:szCs w:val="20"/>
              </w:rPr>
              <w:lastRenderedPageBreak/>
              <w:t>24</w:t>
            </w:r>
          </w:p>
        </w:tc>
        <w:tc>
          <w:tcPr>
            <w:tcW w:w="7513" w:type="dxa"/>
            <w:vAlign w:val="center"/>
          </w:tcPr>
          <w:p w14:paraId="1341EFC7" w14:textId="77777777" w:rsidR="003D7B0C" w:rsidRPr="008477FE" w:rsidRDefault="003D7B0C" w:rsidP="00E0398C">
            <w:pPr>
              <w:tabs>
                <w:tab w:val="left" w:pos="0"/>
              </w:tabs>
              <w:jc w:val="both"/>
              <w:rPr>
                <w:rFonts w:ascii="Arial" w:hAnsi="Arial" w:cs="Arial"/>
                <w:sz w:val="20"/>
                <w:szCs w:val="16"/>
                <w:lang w:val="es-ES_tradnl"/>
              </w:rPr>
            </w:pPr>
            <w:r w:rsidRPr="008477FE">
              <w:rPr>
                <w:rFonts w:ascii="Arial" w:hAnsi="Arial" w:cs="Arial"/>
                <w:sz w:val="20"/>
                <w:szCs w:val="16"/>
                <w:lang w:val="es-ES_tradnl"/>
              </w:rPr>
              <w:t xml:space="preserve">Reportar al </w:t>
            </w:r>
            <w:r w:rsidRPr="008477FE">
              <w:rPr>
                <w:rFonts w:ascii="Arial" w:hAnsi="Arial" w:cs="Arial"/>
                <w:b/>
                <w:bCs/>
                <w:sz w:val="20"/>
                <w:szCs w:val="16"/>
                <w:lang w:val="es-ES_tradnl"/>
              </w:rPr>
              <w:t xml:space="preserve">área de garantía de la Calidad de la Regional de Aseguramiento en Salud No. 8, </w:t>
            </w:r>
            <w:r w:rsidRPr="008477FE">
              <w:rPr>
                <w:rFonts w:ascii="Arial" w:hAnsi="Arial" w:cs="Arial"/>
                <w:sz w:val="20"/>
                <w:szCs w:val="16"/>
                <w:lang w:val="es-ES_tradnl"/>
              </w:rPr>
              <w:t xml:space="preserve">el reporte mensual de los indicadores, de conformidad a la Resolución 1446 de 2006 </w:t>
            </w:r>
            <w:r w:rsidRPr="008477FE">
              <w:rPr>
                <w:rFonts w:ascii="Arial" w:hAnsi="Arial" w:cs="Arial"/>
                <w:sz w:val="20"/>
                <w:szCs w:val="16"/>
              </w:rPr>
              <w:t xml:space="preserve">“Por la cual se define el Sistema de Información para la Calidad y se adoptan los indicadores de monitoria del Sistema Obligatorio de Garantía de Calidad de la Atención en Salud” en lo referente a </w:t>
            </w:r>
            <w:r w:rsidRPr="008477FE">
              <w:rPr>
                <w:rFonts w:ascii="Arial" w:hAnsi="Arial" w:cs="Arial"/>
                <w:sz w:val="20"/>
                <w:szCs w:val="16"/>
                <w:lang w:val="es-ES_tradnl"/>
              </w:rPr>
              <w:t>los Indicadores de calidad en la prestación de servicios, definidos en el Sistema de Información para la Calidad del SOGC.</w:t>
            </w:r>
          </w:p>
          <w:p w14:paraId="63986129" w14:textId="77777777" w:rsidR="003D7B0C" w:rsidRPr="008477FE" w:rsidRDefault="003D7B0C" w:rsidP="00E0398C">
            <w:pPr>
              <w:pStyle w:val="Standard"/>
              <w:spacing w:after="0" w:line="240" w:lineRule="auto"/>
              <w:jc w:val="both"/>
              <w:rPr>
                <w:rFonts w:ascii="Arial" w:hAnsi="Arial" w:cs="Arial"/>
                <w:sz w:val="20"/>
                <w:szCs w:val="16"/>
                <w:lang w:val="es-ES_tradnl"/>
              </w:rPr>
            </w:pPr>
            <w:r w:rsidRPr="008477FE">
              <w:rPr>
                <w:rFonts w:ascii="Arial" w:hAnsi="Arial" w:cs="Arial"/>
                <w:sz w:val="20"/>
                <w:szCs w:val="16"/>
                <w:lang w:val="es-ES_tradnl"/>
              </w:rPr>
              <w:t>El correo para envío será notificado por parte del supervisor del contrato, una vez se notifique del mismo.</w:t>
            </w:r>
          </w:p>
          <w:p w14:paraId="67D440C0" w14:textId="77777777" w:rsidR="003D7B0C" w:rsidRPr="00147A92" w:rsidRDefault="003D7B0C" w:rsidP="00E0398C">
            <w:pPr>
              <w:pStyle w:val="Sinespaciado1"/>
              <w:jc w:val="both"/>
              <w:rPr>
                <w:rFonts w:ascii="Arial" w:eastAsia="Arial" w:hAnsi="Arial" w:cs="Arial"/>
                <w:b/>
                <w:color w:val="FF0000"/>
                <w:sz w:val="16"/>
                <w:szCs w:val="16"/>
              </w:rPr>
            </w:pPr>
          </w:p>
        </w:tc>
        <w:tc>
          <w:tcPr>
            <w:tcW w:w="1134" w:type="dxa"/>
          </w:tcPr>
          <w:p w14:paraId="54C5044E"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2542F629"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23DD8402" w14:textId="77777777" w:rsidTr="00E0398C">
        <w:trPr>
          <w:trHeight w:val="602"/>
        </w:trPr>
        <w:tc>
          <w:tcPr>
            <w:tcW w:w="846" w:type="dxa"/>
            <w:vAlign w:val="center"/>
          </w:tcPr>
          <w:p w14:paraId="7A3A14E7" w14:textId="77777777" w:rsidR="003D7B0C" w:rsidRPr="00142242" w:rsidRDefault="003D7B0C" w:rsidP="00E0398C">
            <w:pPr>
              <w:jc w:val="center"/>
              <w:rPr>
                <w:rFonts w:ascii="Arial" w:hAnsi="Arial" w:cs="Arial"/>
                <w:b/>
                <w:sz w:val="20"/>
                <w:szCs w:val="20"/>
              </w:rPr>
            </w:pPr>
            <w:r>
              <w:rPr>
                <w:rFonts w:ascii="Arial" w:hAnsi="Arial" w:cs="Arial"/>
                <w:b/>
                <w:sz w:val="20"/>
                <w:szCs w:val="20"/>
              </w:rPr>
              <w:t>25</w:t>
            </w:r>
          </w:p>
        </w:tc>
        <w:tc>
          <w:tcPr>
            <w:tcW w:w="7513" w:type="dxa"/>
            <w:vAlign w:val="center"/>
          </w:tcPr>
          <w:p w14:paraId="2140D4C9" w14:textId="77777777" w:rsidR="003D7B0C" w:rsidRPr="008477FE" w:rsidRDefault="003D7B0C" w:rsidP="00E0398C">
            <w:pPr>
              <w:tabs>
                <w:tab w:val="left" w:pos="0"/>
              </w:tabs>
              <w:jc w:val="both"/>
              <w:rPr>
                <w:rFonts w:ascii="Arial" w:hAnsi="Arial" w:cs="Arial"/>
                <w:sz w:val="20"/>
                <w:szCs w:val="16"/>
                <w:lang w:val="es-ES_tradnl"/>
              </w:rPr>
            </w:pPr>
            <w:r w:rsidRPr="008477FE">
              <w:rPr>
                <w:rFonts w:ascii="Arial" w:eastAsia="Calibri" w:hAnsi="Arial" w:cs="Arial"/>
                <w:b/>
                <w:bCs/>
                <w:sz w:val="20"/>
                <w:szCs w:val="16"/>
              </w:rPr>
              <w:t>COMPROMISO AMBIENTAL:</w:t>
            </w:r>
            <w:r w:rsidRPr="008477FE">
              <w:rPr>
                <w:rFonts w:ascii="Arial" w:eastAsia="Calibri" w:hAnsi="Arial" w:cs="Arial"/>
                <w:sz w:val="20"/>
                <w:szCs w:val="16"/>
                <w:lang w:eastAsia="es-CO"/>
              </w:rPr>
              <w:t xml:space="preserve"> El oferente deberá diligencia el </w:t>
            </w:r>
            <w:r w:rsidRPr="008477FE">
              <w:rPr>
                <w:rFonts w:ascii="Arial" w:hAnsi="Arial" w:cs="Arial"/>
                <w:i/>
                <w:iCs/>
                <w:sz w:val="20"/>
                <w:szCs w:val="16"/>
                <w:lang w:eastAsia="es-CO"/>
              </w:rPr>
              <w:t>formulario de compromiso ambiental</w:t>
            </w:r>
            <w:r w:rsidRPr="008477FE">
              <w:rPr>
                <w:rFonts w:ascii="Arial" w:eastAsia="Calibri" w:hAnsi="Arial" w:cs="Arial"/>
                <w:sz w:val="20"/>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8477FE">
              <w:rPr>
                <w:rFonts w:ascii="Arial" w:eastAsia="Calibri" w:hAnsi="Arial" w:cs="Arial"/>
                <w:sz w:val="20"/>
                <w:szCs w:val="16"/>
                <w:lang w:eastAsia="es-CO"/>
              </w:rPr>
              <w:t>pos</w:t>
            </w:r>
            <w:proofErr w:type="spellEnd"/>
            <w:r w:rsidRPr="008477FE">
              <w:rPr>
                <w:rFonts w:ascii="Arial" w:eastAsia="Calibri" w:hAnsi="Arial" w:cs="Arial"/>
                <w:sz w:val="20"/>
                <w:szCs w:val="16"/>
                <w:lang w:eastAsia="es-CO"/>
              </w:rPr>
              <w:t xml:space="preserve"> consumos y a su disposición final, durante la ejecución del futuro contrato.</w:t>
            </w:r>
          </w:p>
        </w:tc>
        <w:tc>
          <w:tcPr>
            <w:tcW w:w="1134" w:type="dxa"/>
          </w:tcPr>
          <w:p w14:paraId="4F2FE807"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7BE5398B"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189321F9" w14:textId="77777777" w:rsidTr="00E0398C">
        <w:trPr>
          <w:trHeight w:val="602"/>
        </w:trPr>
        <w:tc>
          <w:tcPr>
            <w:tcW w:w="846" w:type="dxa"/>
            <w:vAlign w:val="center"/>
          </w:tcPr>
          <w:p w14:paraId="041DF39B" w14:textId="77777777" w:rsidR="003D7B0C" w:rsidRPr="00142242" w:rsidRDefault="003D7B0C" w:rsidP="00E0398C">
            <w:pPr>
              <w:jc w:val="center"/>
              <w:rPr>
                <w:rFonts w:ascii="Arial" w:hAnsi="Arial" w:cs="Arial"/>
                <w:b/>
                <w:sz w:val="20"/>
                <w:szCs w:val="20"/>
              </w:rPr>
            </w:pPr>
            <w:r>
              <w:rPr>
                <w:rFonts w:ascii="Arial" w:hAnsi="Arial" w:cs="Arial"/>
                <w:b/>
                <w:sz w:val="20"/>
                <w:szCs w:val="20"/>
              </w:rPr>
              <w:t>26</w:t>
            </w:r>
          </w:p>
        </w:tc>
        <w:tc>
          <w:tcPr>
            <w:tcW w:w="7513" w:type="dxa"/>
            <w:vAlign w:val="bottom"/>
          </w:tcPr>
          <w:p w14:paraId="0C17419A" w14:textId="77777777" w:rsidR="003D7B0C" w:rsidRDefault="003D7B0C" w:rsidP="00E0398C">
            <w:pPr>
              <w:pStyle w:val="Sinespaciado1"/>
              <w:jc w:val="both"/>
              <w:rPr>
                <w:rFonts w:ascii="Arial" w:eastAsia="Arial" w:hAnsi="Arial" w:cs="Arial"/>
                <w:bCs/>
                <w:iCs/>
                <w:sz w:val="20"/>
                <w:szCs w:val="16"/>
              </w:rPr>
            </w:pPr>
            <w:r w:rsidRPr="008477FE">
              <w:rPr>
                <w:rFonts w:ascii="Arial" w:eastAsia="Arial" w:hAnsi="Arial" w:cs="Arial"/>
                <w:bCs/>
                <w:iCs/>
                <w:sz w:val="20"/>
                <w:szCs w:val="16"/>
              </w:rPr>
              <w:t xml:space="preserve">Los costos por atención de los </w:t>
            </w:r>
            <w:r w:rsidRPr="008477FE">
              <w:rPr>
                <w:rFonts w:ascii="Arial" w:eastAsia="Arial" w:hAnsi="Arial" w:cs="Arial"/>
                <w:b/>
                <w:bCs/>
                <w:iCs/>
                <w:sz w:val="20"/>
                <w:szCs w:val="16"/>
              </w:rPr>
              <w:t>EVENTOS ADVERSOS</w:t>
            </w:r>
            <w:r w:rsidRPr="008477FE">
              <w:rPr>
                <w:rFonts w:ascii="Arial" w:eastAsia="Arial" w:hAnsi="Arial" w:cs="Arial"/>
                <w:bCs/>
                <w:iCs/>
                <w:sz w:val="20"/>
                <w:szCs w:val="16"/>
              </w:rPr>
              <w:t>, generados durante la prestación de un servicio, correrán por cuenta del prestador; cuando en el análisis se evidencie que son de responsabilidad del oferente. Entendido el evento adverso como se estipula en la Resolución 4816 del 27 de noviembre de 2008 “</w:t>
            </w:r>
            <w:r w:rsidRPr="008477FE">
              <w:rPr>
                <w:rFonts w:ascii="Arial" w:eastAsia="Arial" w:hAnsi="Arial" w:cs="Arial"/>
                <w:bCs/>
                <w:i/>
                <w:iCs/>
                <w:sz w:val="20"/>
                <w:szCs w:val="16"/>
              </w:rPr>
              <w:t xml:space="preserve">por la cual se reglamenta el Programa Nacional de Tecno vigilancia de Ministerio De La Protección Socia, así: </w:t>
            </w:r>
            <w:r w:rsidRPr="008477FE">
              <w:rPr>
                <w:rFonts w:ascii="Arial" w:eastAsia="Arial" w:hAnsi="Arial" w:cs="Arial"/>
                <w:bCs/>
                <w:iCs/>
                <w:sz w:val="20"/>
                <w:szCs w:val="16"/>
              </w:rPr>
              <w:t>“</w:t>
            </w:r>
            <w:r w:rsidRPr="008477FE">
              <w:rPr>
                <w:rFonts w:ascii="Arial" w:eastAsia="Arial" w:hAnsi="Arial" w:cs="Arial"/>
                <w:bCs/>
                <w:i/>
                <w:iCs/>
                <w:sz w:val="20"/>
                <w:szCs w:val="16"/>
              </w:rPr>
              <w:t>Daño no intencionado al paciente, que ocurre como consecuencia de la utilización de un dispositivo médico</w:t>
            </w:r>
            <w:r w:rsidRPr="008477FE">
              <w:rPr>
                <w:rFonts w:ascii="Arial" w:eastAsia="Arial" w:hAnsi="Arial" w:cs="Arial"/>
                <w:bCs/>
                <w:iCs/>
                <w:sz w:val="20"/>
                <w:szCs w:val="16"/>
              </w:rPr>
              <w:t>”. El responsable de Garantía de la Calidad en Salud en la regional programará visitas, mínimo una mensual, para verificar el cumplimiento del Sistema Obligatorio de Garantía de Calidad en Salud (Resolución 134 del 10 de mayo del 2021- articulo 20).</w:t>
            </w:r>
          </w:p>
          <w:p w14:paraId="733C5E93" w14:textId="77777777" w:rsidR="003D7B0C" w:rsidRPr="00B26428" w:rsidRDefault="003D7B0C" w:rsidP="00E0398C">
            <w:pPr>
              <w:pStyle w:val="Sinespaciado1"/>
              <w:jc w:val="both"/>
              <w:rPr>
                <w:rFonts w:ascii="Arial" w:eastAsia="Calibri" w:hAnsi="Arial" w:cs="Arial"/>
                <w:bCs/>
                <w:color w:val="FF0000"/>
                <w:sz w:val="16"/>
                <w:szCs w:val="16"/>
              </w:rPr>
            </w:pPr>
          </w:p>
        </w:tc>
        <w:tc>
          <w:tcPr>
            <w:tcW w:w="1134" w:type="dxa"/>
          </w:tcPr>
          <w:p w14:paraId="6E051EFE"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5582DE33"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549F575C" w14:textId="77777777" w:rsidTr="00E0398C">
        <w:trPr>
          <w:trHeight w:val="2335"/>
        </w:trPr>
        <w:tc>
          <w:tcPr>
            <w:tcW w:w="846" w:type="dxa"/>
            <w:vAlign w:val="center"/>
          </w:tcPr>
          <w:p w14:paraId="5F8AFFF5" w14:textId="77777777" w:rsidR="003D7B0C" w:rsidRPr="00142242" w:rsidRDefault="003D7B0C" w:rsidP="00E0398C">
            <w:pPr>
              <w:jc w:val="center"/>
              <w:rPr>
                <w:rFonts w:ascii="Arial" w:hAnsi="Arial" w:cs="Arial"/>
                <w:b/>
                <w:sz w:val="20"/>
                <w:szCs w:val="20"/>
              </w:rPr>
            </w:pPr>
            <w:r>
              <w:rPr>
                <w:rFonts w:ascii="Arial" w:hAnsi="Arial" w:cs="Arial"/>
                <w:b/>
                <w:sz w:val="20"/>
                <w:szCs w:val="20"/>
              </w:rPr>
              <w:t>27</w:t>
            </w:r>
          </w:p>
        </w:tc>
        <w:tc>
          <w:tcPr>
            <w:tcW w:w="7513" w:type="dxa"/>
            <w:vAlign w:val="bottom"/>
          </w:tcPr>
          <w:p w14:paraId="728A442D" w14:textId="77777777" w:rsidR="003D7B0C" w:rsidRPr="008477FE" w:rsidRDefault="003D7B0C" w:rsidP="00E0398C">
            <w:pPr>
              <w:jc w:val="both"/>
              <w:rPr>
                <w:rFonts w:ascii="Arial" w:eastAsia="Arial" w:hAnsi="Arial" w:cs="Arial"/>
                <w:b/>
                <w:bCs/>
                <w:sz w:val="20"/>
                <w:szCs w:val="16"/>
              </w:rPr>
            </w:pPr>
            <w:r w:rsidRPr="008477FE">
              <w:rPr>
                <w:rFonts w:ascii="Arial" w:eastAsia="Arial" w:hAnsi="Arial" w:cs="Arial"/>
                <w:b/>
                <w:bCs/>
                <w:sz w:val="20"/>
                <w:szCs w:val="16"/>
              </w:rPr>
              <w:t>ATENCIÓN INTRAMURAL</w:t>
            </w:r>
          </w:p>
          <w:p w14:paraId="3D665AF3" w14:textId="77777777" w:rsidR="003D7B0C" w:rsidRPr="000856B8" w:rsidRDefault="003D7B0C" w:rsidP="00E0398C">
            <w:pPr>
              <w:jc w:val="both"/>
              <w:rPr>
                <w:rFonts w:ascii="Arial" w:eastAsia="Arial" w:hAnsi="Arial" w:cs="Arial"/>
                <w:bCs/>
                <w:sz w:val="6"/>
                <w:szCs w:val="16"/>
              </w:rPr>
            </w:pPr>
          </w:p>
          <w:p w14:paraId="1ABBE5A2" w14:textId="77777777" w:rsidR="003D7B0C" w:rsidRPr="008477FE" w:rsidRDefault="003D7B0C" w:rsidP="00E0398C">
            <w:pPr>
              <w:jc w:val="both"/>
              <w:rPr>
                <w:rFonts w:ascii="Arial" w:eastAsia="Arial" w:hAnsi="Arial" w:cs="Arial"/>
                <w:bCs/>
                <w:sz w:val="20"/>
                <w:szCs w:val="16"/>
              </w:rPr>
            </w:pPr>
            <w:r w:rsidRPr="008477FE">
              <w:rPr>
                <w:rFonts w:ascii="Arial" w:eastAsia="Arial" w:hAnsi="Arial" w:cs="Arial"/>
                <w:bCs/>
                <w:sz w:val="20"/>
                <w:szCs w:val="16"/>
              </w:rPr>
              <w:t>La prestación de los servicios objeto del presente proceso, se debe prestar bajo la MODALIDAD INTRAMURAL., POR CUANTO NO SE PODRÁ DERIVAR a los usuarios a realizar trámites de agendamiento, a otras instituciones diferente a la Contratada.</w:t>
            </w:r>
          </w:p>
          <w:p w14:paraId="35654B06" w14:textId="77777777" w:rsidR="003D7B0C" w:rsidRPr="00D94826" w:rsidRDefault="003D7B0C" w:rsidP="00E0398C">
            <w:pPr>
              <w:jc w:val="both"/>
              <w:rPr>
                <w:rFonts w:ascii="Arial" w:eastAsia="Arial" w:hAnsi="Arial" w:cs="Arial"/>
                <w:bCs/>
                <w:sz w:val="14"/>
                <w:szCs w:val="16"/>
              </w:rPr>
            </w:pPr>
          </w:p>
          <w:p w14:paraId="09FBF07C" w14:textId="77777777" w:rsidR="003D7B0C" w:rsidRPr="008477FE" w:rsidRDefault="003D7B0C" w:rsidP="00E0398C">
            <w:pPr>
              <w:jc w:val="both"/>
              <w:rPr>
                <w:rFonts w:ascii="Arial" w:eastAsia="Arial" w:hAnsi="Arial" w:cs="Arial"/>
                <w:b/>
                <w:bCs/>
                <w:color w:val="FF0000"/>
                <w:sz w:val="20"/>
                <w:szCs w:val="20"/>
              </w:rPr>
            </w:pPr>
            <w:r w:rsidRPr="008477FE">
              <w:rPr>
                <w:rFonts w:ascii="Arial" w:eastAsia="Arial" w:hAnsi="Arial" w:cs="Arial"/>
                <w:bCs/>
                <w:sz w:val="20"/>
                <w:szCs w:val="20"/>
              </w:rPr>
              <w:t xml:space="preserve">Así mismo, los usuarios no tendrán que realizar trámites administrativos; como gestión de </w:t>
            </w:r>
            <w:proofErr w:type="spellStart"/>
            <w:r w:rsidRPr="008477FE">
              <w:rPr>
                <w:rFonts w:ascii="Arial" w:eastAsia="Arial" w:hAnsi="Arial" w:cs="Arial"/>
                <w:bCs/>
                <w:sz w:val="20"/>
                <w:szCs w:val="20"/>
              </w:rPr>
              <w:t>voucher</w:t>
            </w:r>
            <w:proofErr w:type="spellEnd"/>
            <w:r w:rsidRPr="008477FE">
              <w:rPr>
                <w:rFonts w:ascii="Arial" w:eastAsia="Arial" w:hAnsi="Arial" w:cs="Arial"/>
                <w:bCs/>
                <w:sz w:val="20"/>
                <w:szCs w:val="20"/>
              </w:rPr>
              <w:t>, recibos de caja, entre otros, con el fin de efectuar la admisión para la atención; siendo la orden de autorización emitida por la oficina de Referencia y Contrarreferencia de la Regional de Aseguramiento en Salud No. 8-UPRES DEATA, el único soporte que avala la certificación de autorización para la prestación en la red externa contratada.</w:t>
            </w:r>
          </w:p>
        </w:tc>
        <w:tc>
          <w:tcPr>
            <w:tcW w:w="1134" w:type="dxa"/>
          </w:tcPr>
          <w:p w14:paraId="21458D94"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04553A04"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3F4F5305" w14:textId="77777777" w:rsidTr="00E0398C">
        <w:trPr>
          <w:trHeight w:val="602"/>
        </w:trPr>
        <w:tc>
          <w:tcPr>
            <w:tcW w:w="846" w:type="dxa"/>
            <w:vAlign w:val="center"/>
          </w:tcPr>
          <w:p w14:paraId="7FE74F31" w14:textId="77777777" w:rsidR="003D7B0C" w:rsidRPr="00142242" w:rsidRDefault="003D7B0C" w:rsidP="00E0398C">
            <w:pPr>
              <w:jc w:val="center"/>
              <w:rPr>
                <w:rFonts w:ascii="Arial" w:hAnsi="Arial" w:cs="Arial"/>
                <w:b/>
                <w:sz w:val="20"/>
                <w:szCs w:val="20"/>
              </w:rPr>
            </w:pPr>
            <w:r>
              <w:rPr>
                <w:rFonts w:ascii="Arial" w:hAnsi="Arial" w:cs="Arial"/>
                <w:b/>
                <w:sz w:val="20"/>
                <w:szCs w:val="20"/>
              </w:rPr>
              <w:t>28</w:t>
            </w:r>
          </w:p>
        </w:tc>
        <w:tc>
          <w:tcPr>
            <w:tcW w:w="7513" w:type="dxa"/>
            <w:vAlign w:val="bottom"/>
          </w:tcPr>
          <w:p w14:paraId="67D604C8" w14:textId="77777777" w:rsidR="003D7B0C" w:rsidRPr="008477FE" w:rsidRDefault="003D7B0C" w:rsidP="00E0398C">
            <w:pPr>
              <w:jc w:val="both"/>
              <w:rPr>
                <w:rFonts w:ascii="Arial" w:hAnsi="Arial" w:cs="Arial"/>
                <w:b/>
                <w:bCs/>
                <w:sz w:val="20"/>
                <w:szCs w:val="16"/>
              </w:rPr>
            </w:pPr>
            <w:r w:rsidRPr="008477FE">
              <w:rPr>
                <w:rFonts w:ascii="Arial" w:hAnsi="Arial" w:cs="Arial"/>
                <w:b/>
                <w:bCs/>
                <w:sz w:val="20"/>
                <w:szCs w:val="16"/>
              </w:rPr>
              <w:t xml:space="preserve">CERTIFICACION PROCESOS DE LIMPIEZA Y DESINFECCIÓN </w:t>
            </w:r>
          </w:p>
          <w:p w14:paraId="188261C6" w14:textId="77777777" w:rsidR="003D7B0C" w:rsidRPr="00D94826" w:rsidRDefault="003D7B0C" w:rsidP="00E0398C">
            <w:pPr>
              <w:jc w:val="both"/>
              <w:rPr>
                <w:rFonts w:ascii="Arial" w:hAnsi="Arial" w:cs="Arial"/>
                <w:b/>
                <w:bCs/>
                <w:sz w:val="10"/>
                <w:szCs w:val="16"/>
              </w:rPr>
            </w:pPr>
          </w:p>
          <w:p w14:paraId="5CED98BC" w14:textId="77777777" w:rsidR="003D7B0C" w:rsidRPr="008477FE" w:rsidRDefault="003D7B0C" w:rsidP="00E0398C">
            <w:pPr>
              <w:jc w:val="both"/>
              <w:rPr>
                <w:rFonts w:ascii="Arial" w:hAnsi="Arial" w:cs="Arial"/>
                <w:sz w:val="20"/>
                <w:szCs w:val="16"/>
              </w:rPr>
            </w:pPr>
            <w:r w:rsidRPr="008477FE">
              <w:rPr>
                <w:rFonts w:ascii="Arial" w:hAnsi="Arial" w:cs="Arial"/>
                <w:sz w:val="20"/>
                <w:szCs w:val="16"/>
              </w:rPr>
              <w:t xml:space="preserve">El oferente </w:t>
            </w:r>
            <w:r w:rsidRPr="008477FE">
              <w:rPr>
                <w:rFonts w:ascii="Arial" w:hAnsi="Arial" w:cs="Arial"/>
                <w:bCs/>
                <w:sz w:val="20"/>
                <w:szCs w:val="16"/>
              </w:rPr>
              <w:t xml:space="preserve">deberá cumplir de acuerdo a las especificaciones del </w:t>
            </w:r>
            <w:r w:rsidRPr="008477FE">
              <w:rPr>
                <w:rFonts w:ascii="Arial" w:hAnsi="Arial" w:cs="Arial"/>
                <w:i/>
                <w:iCs/>
                <w:sz w:val="20"/>
                <w:szCs w:val="16"/>
              </w:rPr>
              <w:t xml:space="preserve">MINISTERIO DE SALUD, </w:t>
            </w:r>
            <w:r w:rsidRPr="008477FE">
              <w:rPr>
                <w:rFonts w:ascii="Arial" w:hAnsi="Arial" w:cs="Arial"/>
                <w:sz w:val="20"/>
                <w:szCs w:val="16"/>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220939CB" w14:textId="77777777" w:rsidR="003D7B0C" w:rsidRPr="00D94826" w:rsidRDefault="003D7B0C" w:rsidP="00E0398C">
            <w:pPr>
              <w:jc w:val="both"/>
              <w:rPr>
                <w:rFonts w:ascii="Arial" w:hAnsi="Arial" w:cs="Arial"/>
                <w:sz w:val="16"/>
                <w:szCs w:val="16"/>
              </w:rPr>
            </w:pPr>
          </w:p>
          <w:p w14:paraId="56FADDE3" w14:textId="77777777" w:rsidR="003D7B0C" w:rsidRPr="00A65C32" w:rsidRDefault="003D7B0C" w:rsidP="00E0398C">
            <w:pPr>
              <w:jc w:val="both"/>
              <w:rPr>
                <w:rFonts w:ascii="Arial" w:eastAsia="Arial" w:hAnsi="Arial" w:cs="Arial"/>
                <w:b/>
                <w:bCs/>
                <w:color w:val="FF0000"/>
                <w:sz w:val="16"/>
                <w:szCs w:val="16"/>
              </w:rPr>
            </w:pPr>
            <w:r w:rsidRPr="008477FE">
              <w:rPr>
                <w:rFonts w:ascii="Arial" w:hAnsi="Arial" w:cs="Arial"/>
                <w:b/>
                <w:sz w:val="20"/>
                <w:szCs w:val="16"/>
              </w:rPr>
              <w:t>ANEXAR CERTIFICACIÓN</w:t>
            </w:r>
            <w:r w:rsidRPr="008477FE">
              <w:rPr>
                <w:rFonts w:ascii="Arial" w:hAnsi="Arial" w:cs="Arial"/>
                <w:sz w:val="20"/>
                <w:szCs w:val="16"/>
              </w:rPr>
              <w:t xml:space="preserve"> firmada por el representante legal de su cumplimiento.</w:t>
            </w:r>
          </w:p>
        </w:tc>
        <w:tc>
          <w:tcPr>
            <w:tcW w:w="1134" w:type="dxa"/>
          </w:tcPr>
          <w:p w14:paraId="711F2FB1"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54759E86"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6F69E161" w14:textId="77777777" w:rsidTr="00E0398C">
        <w:trPr>
          <w:trHeight w:val="602"/>
        </w:trPr>
        <w:tc>
          <w:tcPr>
            <w:tcW w:w="846" w:type="dxa"/>
            <w:vAlign w:val="center"/>
          </w:tcPr>
          <w:p w14:paraId="6130C693" w14:textId="77777777" w:rsidR="003D7B0C" w:rsidRPr="00142242" w:rsidRDefault="003D7B0C" w:rsidP="00E0398C">
            <w:pPr>
              <w:jc w:val="center"/>
              <w:rPr>
                <w:rFonts w:ascii="Arial" w:hAnsi="Arial" w:cs="Arial"/>
                <w:b/>
                <w:sz w:val="20"/>
                <w:szCs w:val="20"/>
              </w:rPr>
            </w:pPr>
            <w:r>
              <w:rPr>
                <w:rFonts w:ascii="Arial" w:hAnsi="Arial" w:cs="Arial"/>
                <w:b/>
                <w:sz w:val="20"/>
                <w:szCs w:val="20"/>
              </w:rPr>
              <w:t>29</w:t>
            </w:r>
          </w:p>
        </w:tc>
        <w:tc>
          <w:tcPr>
            <w:tcW w:w="7513" w:type="dxa"/>
            <w:vAlign w:val="center"/>
          </w:tcPr>
          <w:p w14:paraId="273ED47D" w14:textId="77777777" w:rsidR="003D7B0C" w:rsidRPr="008477FE" w:rsidRDefault="003D7B0C" w:rsidP="00E0398C">
            <w:pPr>
              <w:jc w:val="both"/>
              <w:rPr>
                <w:rFonts w:ascii="Arial" w:hAnsi="Arial" w:cs="Arial"/>
                <w:b/>
                <w:bCs/>
                <w:sz w:val="20"/>
                <w:szCs w:val="16"/>
              </w:rPr>
            </w:pPr>
            <w:r w:rsidRPr="008477FE">
              <w:rPr>
                <w:rFonts w:ascii="Arial" w:hAnsi="Arial" w:cs="Arial"/>
                <w:b/>
                <w:bCs/>
                <w:sz w:val="20"/>
                <w:szCs w:val="16"/>
              </w:rPr>
              <w:t xml:space="preserve">CERTIFICACION SUMINISTRO DE AGUA POTABLE </w:t>
            </w:r>
          </w:p>
          <w:p w14:paraId="306A8625" w14:textId="77777777" w:rsidR="003D7B0C" w:rsidRPr="000856B8" w:rsidRDefault="003D7B0C" w:rsidP="00E0398C">
            <w:pPr>
              <w:jc w:val="both"/>
              <w:rPr>
                <w:rFonts w:ascii="Arial" w:hAnsi="Arial" w:cs="Arial"/>
                <w:b/>
                <w:bCs/>
                <w:sz w:val="12"/>
                <w:szCs w:val="16"/>
              </w:rPr>
            </w:pPr>
          </w:p>
          <w:p w14:paraId="01A8FEE7" w14:textId="77777777" w:rsidR="003D7B0C" w:rsidRPr="008477FE" w:rsidRDefault="003D7B0C" w:rsidP="00E0398C">
            <w:pPr>
              <w:jc w:val="both"/>
              <w:rPr>
                <w:rFonts w:ascii="Arial" w:hAnsi="Arial" w:cs="Arial"/>
                <w:i/>
                <w:iCs/>
                <w:sz w:val="20"/>
                <w:szCs w:val="16"/>
              </w:rPr>
            </w:pPr>
            <w:r w:rsidRPr="008477FE">
              <w:rPr>
                <w:rFonts w:ascii="Arial" w:hAnsi="Arial" w:cs="Arial"/>
                <w:sz w:val="20"/>
                <w:szCs w:val="16"/>
              </w:rPr>
              <w:t xml:space="preserve">El oferente </w:t>
            </w:r>
            <w:r w:rsidRPr="008477FE">
              <w:rPr>
                <w:rFonts w:ascii="Arial" w:hAnsi="Arial" w:cs="Arial"/>
                <w:bCs/>
                <w:sz w:val="20"/>
                <w:szCs w:val="16"/>
              </w:rPr>
              <w:t xml:space="preserve">deberá garantizar la distribución y consumo de agua potable dentro de sus instalaciones para la prestación de servicios de salud, cumpliendo con los parámetros establecidos por el </w:t>
            </w:r>
            <w:r w:rsidRPr="008477FE">
              <w:rPr>
                <w:rFonts w:ascii="Arial" w:hAnsi="Arial" w:cs="Arial"/>
                <w:i/>
                <w:iCs/>
                <w:sz w:val="20"/>
                <w:szCs w:val="16"/>
              </w:rPr>
              <w:t xml:space="preserve">Decreto N° 1575 2007 </w:t>
            </w:r>
            <w:r w:rsidRPr="008477FE">
              <w:rPr>
                <w:rFonts w:ascii="Arial" w:hAnsi="Arial" w:cs="Arial"/>
                <w:sz w:val="20"/>
                <w:szCs w:val="16"/>
              </w:rPr>
              <w:t xml:space="preserve">y la </w:t>
            </w:r>
            <w:r w:rsidRPr="008477FE">
              <w:rPr>
                <w:rFonts w:ascii="Arial" w:hAnsi="Arial" w:cs="Arial"/>
                <w:i/>
                <w:iCs/>
                <w:sz w:val="20"/>
                <w:szCs w:val="16"/>
              </w:rPr>
              <w:t>Resolución 2115 de 2007.</w:t>
            </w:r>
          </w:p>
          <w:p w14:paraId="4B47A601" w14:textId="77777777" w:rsidR="003D7B0C" w:rsidRPr="00D94826" w:rsidRDefault="003D7B0C" w:rsidP="00E0398C">
            <w:pPr>
              <w:jc w:val="both"/>
              <w:rPr>
                <w:rFonts w:ascii="Arial" w:hAnsi="Arial" w:cs="Arial"/>
                <w:i/>
                <w:iCs/>
                <w:sz w:val="14"/>
                <w:szCs w:val="16"/>
              </w:rPr>
            </w:pPr>
          </w:p>
          <w:p w14:paraId="16B85626" w14:textId="77777777" w:rsidR="003D7B0C" w:rsidRPr="008477FE" w:rsidRDefault="003D7B0C" w:rsidP="00E0398C">
            <w:pPr>
              <w:jc w:val="both"/>
              <w:rPr>
                <w:rFonts w:ascii="Arial" w:hAnsi="Arial" w:cs="Arial"/>
                <w:b/>
                <w:bCs/>
                <w:sz w:val="20"/>
                <w:szCs w:val="16"/>
              </w:rPr>
            </w:pPr>
            <w:r w:rsidRPr="008477FE">
              <w:rPr>
                <w:rFonts w:ascii="Arial" w:hAnsi="Arial" w:cs="Arial"/>
                <w:b/>
                <w:sz w:val="20"/>
                <w:szCs w:val="16"/>
              </w:rPr>
              <w:t>ANEXAR CERTIFICACIÓN</w:t>
            </w:r>
            <w:r w:rsidRPr="008477FE">
              <w:rPr>
                <w:rFonts w:ascii="Arial" w:hAnsi="Arial" w:cs="Arial"/>
                <w:sz w:val="20"/>
                <w:szCs w:val="16"/>
              </w:rPr>
              <w:t xml:space="preserve"> firmada por el representante legal de su cumplimiento.</w:t>
            </w:r>
          </w:p>
        </w:tc>
        <w:tc>
          <w:tcPr>
            <w:tcW w:w="1134" w:type="dxa"/>
          </w:tcPr>
          <w:p w14:paraId="38CDB052"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45F1FC53"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11863B2E" w14:textId="77777777" w:rsidTr="00E0398C">
        <w:trPr>
          <w:trHeight w:val="602"/>
        </w:trPr>
        <w:tc>
          <w:tcPr>
            <w:tcW w:w="846" w:type="dxa"/>
            <w:vAlign w:val="center"/>
          </w:tcPr>
          <w:p w14:paraId="4BF82F4A" w14:textId="77777777" w:rsidR="003D7B0C" w:rsidRPr="00142242" w:rsidRDefault="003D7B0C" w:rsidP="00E0398C">
            <w:pPr>
              <w:jc w:val="center"/>
              <w:rPr>
                <w:rFonts w:ascii="Arial" w:hAnsi="Arial" w:cs="Arial"/>
                <w:b/>
                <w:sz w:val="20"/>
                <w:szCs w:val="20"/>
              </w:rPr>
            </w:pPr>
            <w:r>
              <w:rPr>
                <w:rFonts w:ascii="Arial" w:hAnsi="Arial" w:cs="Arial"/>
                <w:b/>
                <w:sz w:val="20"/>
                <w:szCs w:val="20"/>
              </w:rPr>
              <w:lastRenderedPageBreak/>
              <w:t>30</w:t>
            </w:r>
          </w:p>
        </w:tc>
        <w:tc>
          <w:tcPr>
            <w:tcW w:w="7513" w:type="dxa"/>
            <w:vAlign w:val="center"/>
          </w:tcPr>
          <w:p w14:paraId="0B3AF6D6" w14:textId="77777777" w:rsidR="003D7B0C" w:rsidRPr="008477FE" w:rsidRDefault="003D7B0C" w:rsidP="00E0398C">
            <w:pPr>
              <w:jc w:val="both"/>
              <w:rPr>
                <w:rFonts w:ascii="Arial" w:hAnsi="Arial" w:cs="Arial"/>
                <w:bCs/>
                <w:sz w:val="20"/>
                <w:szCs w:val="20"/>
              </w:rPr>
            </w:pPr>
            <w:r w:rsidRPr="008477FE">
              <w:rPr>
                <w:rFonts w:ascii="Arial" w:hAnsi="Arial" w:cs="Arial"/>
                <w:bCs/>
                <w:sz w:val="20"/>
                <w:szCs w:val="20"/>
              </w:rPr>
              <w:t xml:space="preserve">La Unidad Prestadora de Salud </w:t>
            </w:r>
            <w:r>
              <w:rPr>
                <w:rFonts w:ascii="Arial" w:hAnsi="Arial" w:cs="Arial"/>
                <w:bCs/>
                <w:sz w:val="20"/>
                <w:szCs w:val="20"/>
              </w:rPr>
              <w:t xml:space="preserve">cesar, </w:t>
            </w:r>
            <w:r w:rsidRPr="008477FE">
              <w:rPr>
                <w:rFonts w:ascii="Arial" w:hAnsi="Arial" w:cs="Arial"/>
                <w:bCs/>
                <w:sz w:val="20"/>
                <w:szCs w:val="20"/>
              </w:rPr>
              <w:t>por medio del comité técnico evaluador designado para este proceso, realizara visita de campo al oferente, en el plazo de evaluación de la propuesta, para adelantar la verificación de las condiciones establecidas.</w:t>
            </w:r>
          </w:p>
          <w:p w14:paraId="701C381F" w14:textId="77777777" w:rsidR="003D7B0C" w:rsidRPr="008477FE" w:rsidRDefault="003D7B0C" w:rsidP="00E0398C">
            <w:pPr>
              <w:jc w:val="both"/>
              <w:rPr>
                <w:rFonts w:ascii="Arial" w:hAnsi="Arial" w:cs="Arial"/>
                <w:bCs/>
                <w:sz w:val="20"/>
                <w:szCs w:val="20"/>
              </w:rPr>
            </w:pPr>
            <w:r w:rsidRPr="008477FE">
              <w:rPr>
                <w:rFonts w:ascii="Arial" w:hAnsi="Arial" w:cs="Arial"/>
                <w:bCs/>
                <w:sz w:val="20"/>
                <w:szCs w:val="20"/>
              </w:rPr>
              <w:t>Durante la visita se realizará registro fotográfico como soporte de la verificación realizada y se adjuntará a la evaluación del comité, la entidad deberá certificar que autoriza la realización de la visita y la realización del registro fotográfico, también informará la persona con la que se coordinará la visita a la entidad.</w:t>
            </w:r>
          </w:p>
          <w:p w14:paraId="05A1E8F0" w14:textId="77777777" w:rsidR="003D7B0C" w:rsidRPr="008477FE" w:rsidRDefault="003D7B0C" w:rsidP="00E0398C">
            <w:pPr>
              <w:jc w:val="both"/>
              <w:rPr>
                <w:rFonts w:ascii="Arial" w:hAnsi="Arial" w:cs="Arial"/>
                <w:bCs/>
                <w:sz w:val="20"/>
                <w:szCs w:val="20"/>
              </w:rPr>
            </w:pPr>
            <w:r w:rsidRPr="008477FE">
              <w:rPr>
                <w:rFonts w:ascii="Arial" w:hAnsi="Arial" w:cs="Arial"/>
                <w:bCs/>
                <w:sz w:val="20"/>
                <w:szCs w:val="20"/>
              </w:rPr>
              <w:t>Nombre:</w:t>
            </w:r>
          </w:p>
          <w:p w14:paraId="2F71F36A" w14:textId="77777777" w:rsidR="003D7B0C" w:rsidRPr="008477FE" w:rsidRDefault="003D7B0C" w:rsidP="00E0398C">
            <w:pPr>
              <w:jc w:val="both"/>
              <w:rPr>
                <w:rFonts w:ascii="Arial" w:hAnsi="Arial" w:cs="Arial"/>
                <w:bCs/>
                <w:sz w:val="20"/>
                <w:szCs w:val="20"/>
              </w:rPr>
            </w:pPr>
            <w:r w:rsidRPr="008477FE">
              <w:rPr>
                <w:rFonts w:ascii="Arial" w:hAnsi="Arial" w:cs="Arial"/>
                <w:bCs/>
                <w:sz w:val="20"/>
                <w:szCs w:val="20"/>
              </w:rPr>
              <w:t>Cédula:</w:t>
            </w:r>
          </w:p>
          <w:p w14:paraId="4193F423" w14:textId="77777777" w:rsidR="003D7B0C" w:rsidRPr="004B6784" w:rsidRDefault="003D7B0C" w:rsidP="00E0398C">
            <w:pPr>
              <w:jc w:val="both"/>
              <w:rPr>
                <w:rFonts w:ascii="Arial" w:hAnsi="Arial" w:cs="Arial"/>
                <w:b/>
                <w:bCs/>
                <w:color w:val="FF0000"/>
                <w:sz w:val="16"/>
                <w:szCs w:val="16"/>
              </w:rPr>
            </w:pPr>
            <w:r w:rsidRPr="008477FE">
              <w:rPr>
                <w:rFonts w:ascii="Arial" w:hAnsi="Arial" w:cs="Arial"/>
                <w:bCs/>
                <w:sz w:val="20"/>
                <w:szCs w:val="20"/>
              </w:rPr>
              <w:t>Cargo:</w:t>
            </w:r>
          </w:p>
        </w:tc>
        <w:tc>
          <w:tcPr>
            <w:tcW w:w="1134" w:type="dxa"/>
          </w:tcPr>
          <w:p w14:paraId="6409B941"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6414EAF2"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47A69118" w14:textId="77777777" w:rsidTr="00E0398C">
        <w:trPr>
          <w:trHeight w:val="602"/>
        </w:trPr>
        <w:tc>
          <w:tcPr>
            <w:tcW w:w="846" w:type="dxa"/>
            <w:vAlign w:val="center"/>
          </w:tcPr>
          <w:p w14:paraId="65991173" w14:textId="77777777" w:rsidR="003D7B0C" w:rsidRPr="00142242" w:rsidRDefault="003D7B0C" w:rsidP="00E0398C">
            <w:pPr>
              <w:jc w:val="center"/>
              <w:rPr>
                <w:rFonts w:ascii="Arial" w:hAnsi="Arial" w:cs="Arial"/>
                <w:b/>
                <w:sz w:val="20"/>
                <w:szCs w:val="20"/>
              </w:rPr>
            </w:pPr>
            <w:r>
              <w:rPr>
                <w:rFonts w:ascii="Arial" w:hAnsi="Arial" w:cs="Arial"/>
                <w:b/>
                <w:sz w:val="20"/>
                <w:szCs w:val="20"/>
              </w:rPr>
              <w:t>31</w:t>
            </w:r>
          </w:p>
        </w:tc>
        <w:tc>
          <w:tcPr>
            <w:tcW w:w="7513" w:type="dxa"/>
            <w:vAlign w:val="center"/>
          </w:tcPr>
          <w:p w14:paraId="3C3F5C64" w14:textId="77777777" w:rsidR="003D7B0C" w:rsidRPr="008477FE" w:rsidRDefault="003D7B0C" w:rsidP="00E0398C">
            <w:pPr>
              <w:jc w:val="both"/>
              <w:rPr>
                <w:rFonts w:ascii="Arial" w:hAnsi="Arial" w:cs="Arial"/>
                <w:b/>
                <w:sz w:val="20"/>
                <w:szCs w:val="18"/>
              </w:rPr>
            </w:pPr>
            <w:r w:rsidRPr="008477FE">
              <w:rPr>
                <w:rFonts w:ascii="Arial" w:hAnsi="Arial" w:cs="Arial"/>
                <w:b/>
                <w:sz w:val="20"/>
                <w:szCs w:val="18"/>
              </w:rPr>
              <w:t>EJECUCIÓN CONTRACTUAL Y RADICACIÓN DE FACTURA</w:t>
            </w:r>
          </w:p>
          <w:p w14:paraId="65C84C95" w14:textId="77777777" w:rsidR="003D7B0C" w:rsidRPr="008477FE" w:rsidRDefault="003D7B0C" w:rsidP="00E0398C">
            <w:pPr>
              <w:jc w:val="both"/>
              <w:rPr>
                <w:rFonts w:ascii="Arial" w:hAnsi="Arial" w:cs="Arial"/>
                <w:sz w:val="20"/>
                <w:szCs w:val="18"/>
              </w:rPr>
            </w:pPr>
            <w:r w:rsidRPr="008477FE">
              <w:rPr>
                <w:rFonts w:ascii="Arial" w:hAnsi="Arial" w:cs="Arial"/>
                <w:sz w:val="20"/>
                <w:szCs w:val="18"/>
              </w:rPr>
              <w:t xml:space="preserve">El oferente se compromete con la Regional de Aseguramiento en Salud N° 8 – Unidad Prestadora de Salud cesar,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8477FE">
              <w:rPr>
                <w:rFonts w:ascii="Arial" w:hAnsi="Arial" w:cs="Arial"/>
                <w:sz w:val="20"/>
                <w:szCs w:val="18"/>
              </w:rPr>
              <w:t>triage</w:t>
            </w:r>
            <w:proofErr w:type="spellEnd"/>
            <w:r w:rsidRPr="008477FE">
              <w:rPr>
                <w:rFonts w:ascii="Arial" w:hAnsi="Arial" w:cs="Arial"/>
                <w:sz w:val="20"/>
                <w:szCs w:val="18"/>
              </w:rPr>
              <w:t xml:space="preserve"> 1 y/o 2). Los servicios prestados por fuera del contrato, que no cumplan con estas condiciones; no son compromisos de la unidad prestadora de salud </w:t>
            </w:r>
            <w:r>
              <w:rPr>
                <w:rFonts w:ascii="Arial" w:hAnsi="Arial" w:cs="Arial"/>
                <w:sz w:val="20"/>
                <w:szCs w:val="18"/>
              </w:rPr>
              <w:t>cesar</w:t>
            </w:r>
            <w:r w:rsidRPr="008477FE">
              <w:rPr>
                <w:rFonts w:ascii="Arial" w:hAnsi="Arial" w:cs="Arial"/>
                <w:sz w:val="20"/>
                <w:szCs w:val="18"/>
              </w:rPr>
              <w:t xml:space="preserve"> y éstos serán asumidos por el oferente. </w:t>
            </w:r>
          </w:p>
          <w:p w14:paraId="502ECB51" w14:textId="77777777" w:rsidR="003D7B0C" w:rsidRPr="008477FE" w:rsidRDefault="003D7B0C" w:rsidP="00E0398C">
            <w:pPr>
              <w:jc w:val="both"/>
              <w:rPr>
                <w:rFonts w:ascii="Arial" w:hAnsi="Arial" w:cs="Arial"/>
                <w:bCs/>
                <w:sz w:val="20"/>
                <w:szCs w:val="16"/>
              </w:rPr>
            </w:pPr>
            <w:r w:rsidRPr="008477FE">
              <w:rPr>
                <w:rFonts w:ascii="Arial" w:hAnsi="Arial" w:cs="Arial"/>
                <w:sz w:val="20"/>
                <w:szCs w:val="18"/>
              </w:rPr>
              <w:t xml:space="preserve">Cabe resaltar que en este caso, el Contratante no será responsable si el futuro oferente realiza una sobre ejecución del contrato por la demora en el proceso de radicación de facturas, las cuales deberán realizarse de manera mensual (los primeros cinco (5) días de cada mes), conforme a la prestación de los servicios generados en el mes inmediatamente anterior, por lo tanto, El OFERENTE se obliga a mantener indemne a la Policía Nacional - Regional de Aseguramiento de Salud N° 8 - Unidad Prestadora de Salud </w:t>
            </w:r>
            <w:r>
              <w:rPr>
                <w:rFonts w:ascii="Arial" w:hAnsi="Arial" w:cs="Arial"/>
                <w:sz w:val="20"/>
                <w:szCs w:val="18"/>
              </w:rPr>
              <w:t>cesar</w:t>
            </w:r>
            <w:r w:rsidRPr="008477FE">
              <w:rPr>
                <w:rFonts w:ascii="Arial" w:hAnsi="Arial" w:cs="Arial"/>
                <w:sz w:val="20"/>
                <w:szCs w:val="18"/>
              </w:rPr>
              <w:t>, de cualquier reclamación proveniente por una eventual sobre ejecución.</w:t>
            </w:r>
          </w:p>
        </w:tc>
        <w:tc>
          <w:tcPr>
            <w:tcW w:w="1134" w:type="dxa"/>
          </w:tcPr>
          <w:p w14:paraId="2E3ABE70"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1EA8AAA0"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1E66CBAB" w14:textId="77777777" w:rsidTr="00E0398C">
        <w:trPr>
          <w:trHeight w:val="2260"/>
        </w:trPr>
        <w:tc>
          <w:tcPr>
            <w:tcW w:w="846" w:type="dxa"/>
            <w:vAlign w:val="center"/>
          </w:tcPr>
          <w:p w14:paraId="5C191ECF" w14:textId="77777777" w:rsidR="003D7B0C" w:rsidRPr="00142242" w:rsidRDefault="003D7B0C" w:rsidP="00E0398C">
            <w:pPr>
              <w:jc w:val="center"/>
              <w:rPr>
                <w:rFonts w:ascii="Arial" w:hAnsi="Arial" w:cs="Arial"/>
                <w:b/>
                <w:sz w:val="20"/>
                <w:szCs w:val="20"/>
              </w:rPr>
            </w:pPr>
            <w:r>
              <w:rPr>
                <w:rFonts w:ascii="Arial" w:hAnsi="Arial" w:cs="Arial"/>
                <w:b/>
                <w:sz w:val="20"/>
                <w:szCs w:val="20"/>
              </w:rPr>
              <w:t>32</w:t>
            </w:r>
          </w:p>
        </w:tc>
        <w:tc>
          <w:tcPr>
            <w:tcW w:w="7513" w:type="dxa"/>
            <w:vAlign w:val="center"/>
          </w:tcPr>
          <w:p w14:paraId="4ABFC3EA" w14:textId="77777777" w:rsidR="003D7B0C" w:rsidRPr="008477FE" w:rsidRDefault="003D7B0C" w:rsidP="00E0398C">
            <w:pPr>
              <w:jc w:val="both"/>
              <w:rPr>
                <w:rFonts w:ascii="Arial" w:hAnsi="Arial" w:cs="Arial"/>
                <w:sz w:val="20"/>
                <w:szCs w:val="18"/>
              </w:rPr>
            </w:pPr>
            <w:r w:rsidRPr="008477FE">
              <w:rPr>
                <w:rFonts w:ascii="Arial" w:hAnsi="Arial" w:cs="Arial"/>
                <w:sz w:val="20"/>
                <w:szCs w:val="18"/>
              </w:rPr>
              <w:t xml:space="preserve">El oferente se compromete a formular de acuerdo al vademécum oficial de la Policía Nacional.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(Anexo 4- Acuerdo 080 del 27/05/2022). </w:t>
            </w:r>
          </w:p>
          <w:p w14:paraId="39CBC43F" w14:textId="77777777" w:rsidR="003D7B0C" w:rsidRPr="008477FE" w:rsidRDefault="003D7B0C" w:rsidP="00E0398C">
            <w:pPr>
              <w:jc w:val="both"/>
              <w:rPr>
                <w:rFonts w:ascii="Arial" w:hAnsi="Arial" w:cs="Arial"/>
                <w:sz w:val="20"/>
                <w:szCs w:val="18"/>
              </w:rPr>
            </w:pPr>
            <w:r w:rsidRPr="008477FE">
              <w:rPr>
                <w:rFonts w:ascii="Arial" w:hAnsi="Arial" w:cs="Arial"/>
                <w:sz w:val="20"/>
                <w:szCs w:val="18"/>
              </w:rPr>
              <w:t>En caso de que la condición clínica del paciente requiera un principio activo, de marca comercial específica; la especialidad tratante, deberá diligenciar el formato de Reporte y Sospecha de Reacción adversa de medicamento FOREAM (Anexo 5- Acuerdo 080 del 27/05/2022).</w:t>
            </w:r>
          </w:p>
          <w:p w14:paraId="59346F5D" w14:textId="77777777" w:rsidR="003D7B0C" w:rsidRPr="009802E2" w:rsidRDefault="003D7B0C" w:rsidP="00E0398C">
            <w:pPr>
              <w:jc w:val="both"/>
              <w:rPr>
                <w:rFonts w:ascii="Arial" w:hAnsi="Arial" w:cs="Arial"/>
                <w:b/>
                <w:color w:val="FF0000"/>
                <w:sz w:val="18"/>
                <w:szCs w:val="18"/>
              </w:rPr>
            </w:pPr>
            <w:r w:rsidRPr="008477FE">
              <w:rPr>
                <w:rFonts w:ascii="Arial" w:hAnsi="Arial" w:cs="Arial"/>
                <w:sz w:val="20"/>
                <w:szCs w:val="18"/>
              </w:rPr>
              <w:t>Una vez adjudicado el contrato, se realizará la socialización del Vademécum oficial de la Policía Nacional –Manual Único de Medicamentos y Terapéutica del SSMP.</w:t>
            </w:r>
          </w:p>
        </w:tc>
        <w:tc>
          <w:tcPr>
            <w:tcW w:w="1134" w:type="dxa"/>
          </w:tcPr>
          <w:p w14:paraId="4BA131C1"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01FE9355"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7756639C" w14:textId="77777777" w:rsidTr="00E0398C">
        <w:trPr>
          <w:trHeight w:val="1687"/>
        </w:trPr>
        <w:tc>
          <w:tcPr>
            <w:tcW w:w="846" w:type="dxa"/>
            <w:vAlign w:val="center"/>
          </w:tcPr>
          <w:p w14:paraId="68A023E8" w14:textId="77777777" w:rsidR="003D7B0C" w:rsidRPr="00142242" w:rsidRDefault="003D7B0C" w:rsidP="00E0398C">
            <w:pPr>
              <w:jc w:val="center"/>
              <w:rPr>
                <w:rFonts w:ascii="Arial" w:hAnsi="Arial" w:cs="Arial"/>
                <w:b/>
                <w:sz w:val="20"/>
                <w:szCs w:val="20"/>
              </w:rPr>
            </w:pPr>
            <w:r>
              <w:rPr>
                <w:rFonts w:ascii="Arial" w:hAnsi="Arial" w:cs="Arial"/>
                <w:b/>
                <w:sz w:val="20"/>
                <w:szCs w:val="20"/>
              </w:rPr>
              <w:t>33</w:t>
            </w:r>
          </w:p>
        </w:tc>
        <w:tc>
          <w:tcPr>
            <w:tcW w:w="7513" w:type="dxa"/>
            <w:vAlign w:val="center"/>
          </w:tcPr>
          <w:p w14:paraId="628E6261" w14:textId="77777777" w:rsidR="003D7B0C" w:rsidRPr="00665B0F" w:rsidRDefault="003D7B0C" w:rsidP="00E0398C">
            <w:pPr>
              <w:jc w:val="both"/>
              <w:rPr>
                <w:rFonts w:ascii="Arial" w:hAnsi="Arial" w:cs="Arial"/>
                <w:b/>
                <w:sz w:val="20"/>
                <w:szCs w:val="18"/>
              </w:rPr>
            </w:pPr>
            <w:r w:rsidRPr="00665B0F">
              <w:rPr>
                <w:rFonts w:ascii="Arial" w:hAnsi="Arial" w:cs="Arial"/>
                <w:b/>
                <w:sz w:val="20"/>
                <w:szCs w:val="18"/>
              </w:rPr>
              <w:t>EXCUSAS DEL SERVICIO</w:t>
            </w:r>
          </w:p>
          <w:p w14:paraId="0B61210C" w14:textId="77777777" w:rsidR="003D7B0C" w:rsidRPr="00A61C73" w:rsidRDefault="003D7B0C" w:rsidP="00E0398C">
            <w:pPr>
              <w:jc w:val="both"/>
              <w:rPr>
                <w:rFonts w:ascii="Arial" w:hAnsi="Arial" w:cs="Arial"/>
                <w:sz w:val="20"/>
                <w:szCs w:val="18"/>
              </w:rPr>
            </w:pPr>
            <w:r w:rsidRPr="00A61C73">
              <w:rPr>
                <w:rFonts w:ascii="Arial" w:hAnsi="Arial" w:cs="Arial"/>
                <w:sz w:val="20"/>
                <w:szCs w:val="18"/>
              </w:rPr>
              <w:t>Los profesionales adscritos a la Entidad contratada, deberán acatar lo dispuesto en la Directiva Administrativa Permanente N°. 003 del 10/03/2023 “DIRECTRICES PARA LA EXPEDICIÓN Y REGISTRO DE LAS EXCUSAS DE SERVICIO, INCAPACIDAD MÉDICA, LICENCIA POR MATERNIDAD O ABORTO, PARA EL CONTROL Y SEGUIMIENTO DEL PERSONAL EXCUSADO DEL SERVICIO O CON INCAPACIDAD”, el cual será socializado para su cumplimiento, una vez adjudicado el contrato.</w:t>
            </w:r>
          </w:p>
          <w:p w14:paraId="283D7BDD" w14:textId="77777777" w:rsidR="003D7B0C" w:rsidRPr="00A61C73" w:rsidRDefault="003D7B0C" w:rsidP="00E0398C">
            <w:pPr>
              <w:jc w:val="both"/>
              <w:rPr>
                <w:rFonts w:ascii="Arial" w:hAnsi="Arial" w:cs="Arial"/>
                <w:sz w:val="20"/>
                <w:szCs w:val="18"/>
              </w:rPr>
            </w:pPr>
            <w:r w:rsidRPr="00A61C73">
              <w:rPr>
                <w:rFonts w:ascii="Arial" w:hAnsi="Arial" w:cs="Arial"/>
                <w:sz w:val="20"/>
                <w:szCs w:val="18"/>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w:t>
            </w:r>
            <w:r w:rsidRPr="00A61C73">
              <w:rPr>
                <w:rFonts w:ascii="Arial" w:hAnsi="Arial" w:cs="Arial"/>
                <w:sz w:val="20"/>
                <w:szCs w:val="18"/>
              </w:rPr>
              <w:lastRenderedPageBreak/>
              <w:t xml:space="preserve">mismo, deberá remitir al correo electrónico del usuario la corrección o ajustes que correspondan. </w:t>
            </w:r>
          </w:p>
          <w:p w14:paraId="59C59118" w14:textId="77777777" w:rsidR="003D7B0C" w:rsidRPr="004F10B1" w:rsidRDefault="003D7B0C" w:rsidP="00E0398C">
            <w:pPr>
              <w:jc w:val="both"/>
              <w:rPr>
                <w:rFonts w:ascii="Arial" w:hAnsi="Arial" w:cs="Arial"/>
                <w:color w:val="FF0000"/>
                <w:sz w:val="18"/>
                <w:szCs w:val="18"/>
              </w:rPr>
            </w:pPr>
            <w:r w:rsidRPr="00A61C73">
              <w:rPr>
                <w:rFonts w:ascii="Arial" w:hAnsi="Arial" w:cs="Arial"/>
                <w:sz w:val="20"/>
                <w:szCs w:val="18"/>
              </w:rPr>
              <w:t>Una vez se notifique la novedad por parte del servicio de referencia o del usuario, la Entidad se compromete a realizar la corrección con un plazo máximo de 24 horas; con el fin de no afectar el estado laboral del usuario.</w:t>
            </w:r>
          </w:p>
        </w:tc>
        <w:tc>
          <w:tcPr>
            <w:tcW w:w="1134" w:type="dxa"/>
          </w:tcPr>
          <w:p w14:paraId="0B5C2E52"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6A69C924"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142242" w14:paraId="5394CF99" w14:textId="77777777" w:rsidTr="00E0398C">
        <w:trPr>
          <w:trHeight w:val="1059"/>
        </w:trPr>
        <w:tc>
          <w:tcPr>
            <w:tcW w:w="846" w:type="dxa"/>
            <w:vAlign w:val="center"/>
          </w:tcPr>
          <w:p w14:paraId="48384957" w14:textId="77777777" w:rsidR="003D7B0C" w:rsidRPr="00142242" w:rsidRDefault="003D7B0C" w:rsidP="00E0398C">
            <w:pPr>
              <w:jc w:val="center"/>
              <w:rPr>
                <w:rFonts w:ascii="Arial" w:hAnsi="Arial" w:cs="Arial"/>
                <w:b/>
                <w:sz w:val="20"/>
                <w:szCs w:val="20"/>
              </w:rPr>
            </w:pPr>
            <w:r>
              <w:rPr>
                <w:rFonts w:ascii="Arial" w:hAnsi="Arial" w:cs="Arial"/>
                <w:b/>
                <w:sz w:val="20"/>
                <w:szCs w:val="20"/>
              </w:rPr>
              <w:t>34</w:t>
            </w:r>
          </w:p>
        </w:tc>
        <w:tc>
          <w:tcPr>
            <w:tcW w:w="7513" w:type="dxa"/>
            <w:vAlign w:val="center"/>
          </w:tcPr>
          <w:p w14:paraId="32625736" w14:textId="77777777" w:rsidR="003D7B0C" w:rsidRPr="00A61C73" w:rsidRDefault="003D7B0C" w:rsidP="00E0398C">
            <w:pPr>
              <w:rPr>
                <w:rFonts w:ascii="Arial" w:hAnsi="Arial" w:cs="Arial"/>
                <w:b/>
                <w:sz w:val="20"/>
                <w:szCs w:val="18"/>
              </w:rPr>
            </w:pPr>
            <w:r w:rsidRPr="00A61C73">
              <w:rPr>
                <w:rFonts w:ascii="Arial" w:hAnsi="Arial" w:cs="Arial"/>
                <w:b/>
                <w:sz w:val="20"/>
                <w:szCs w:val="18"/>
              </w:rPr>
              <w:t>FUNCIONARIO CALL CENTER Y PROGRAMACIÓN DE SERVICIOS:</w:t>
            </w:r>
          </w:p>
          <w:p w14:paraId="01B88CD6" w14:textId="77777777" w:rsidR="003D7B0C" w:rsidRPr="00A61C73" w:rsidRDefault="003D7B0C" w:rsidP="00E0398C">
            <w:pPr>
              <w:jc w:val="both"/>
              <w:rPr>
                <w:rFonts w:ascii="Arial" w:hAnsi="Arial" w:cs="Arial"/>
                <w:sz w:val="20"/>
                <w:szCs w:val="18"/>
              </w:rPr>
            </w:pPr>
            <w:r w:rsidRPr="00A61C73">
              <w:rPr>
                <w:rFonts w:ascii="Arial" w:hAnsi="Arial" w:cs="Arial"/>
                <w:sz w:val="20"/>
                <w:szCs w:val="18"/>
              </w:rPr>
              <w:t xml:space="preserve">El oferente designará 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1FFF9588" w14:textId="77777777" w:rsidR="003D7B0C" w:rsidRPr="00A61C73" w:rsidRDefault="003D7B0C" w:rsidP="00E0398C">
            <w:pPr>
              <w:rPr>
                <w:rFonts w:ascii="Arial" w:hAnsi="Arial" w:cs="Arial"/>
                <w:sz w:val="20"/>
                <w:szCs w:val="18"/>
              </w:rPr>
            </w:pPr>
            <w:r w:rsidRPr="00A61C73">
              <w:rPr>
                <w:rFonts w:ascii="Arial" w:hAnsi="Arial" w:cs="Arial"/>
                <w:sz w:val="20"/>
                <w:szCs w:val="18"/>
              </w:rPr>
              <w:t>Deberá indicar:</w:t>
            </w:r>
          </w:p>
          <w:p w14:paraId="2B184732" w14:textId="77777777" w:rsidR="003D7B0C" w:rsidRPr="00A61C73" w:rsidRDefault="003D7B0C" w:rsidP="00E0398C">
            <w:pPr>
              <w:rPr>
                <w:rFonts w:ascii="Arial" w:hAnsi="Arial" w:cs="Arial"/>
                <w:sz w:val="20"/>
                <w:szCs w:val="18"/>
              </w:rPr>
            </w:pPr>
            <w:r w:rsidRPr="00A61C73">
              <w:rPr>
                <w:rFonts w:ascii="Arial" w:hAnsi="Arial" w:cs="Arial"/>
                <w:sz w:val="20"/>
                <w:szCs w:val="18"/>
              </w:rPr>
              <w:t xml:space="preserve">Nombre:  </w:t>
            </w:r>
          </w:p>
          <w:p w14:paraId="5D7009E7" w14:textId="77777777" w:rsidR="003D7B0C" w:rsidRPr="00A61C73" w:rsidRDefault="003D7B0C" w:rsidP="00E0398C">
            <w:pPr>
              <w:rPr>
                <w:rFonts w:ascii="Arial" w:hAnsi="Arial" w:cs="Arial"/>
                <w:sz w:val="20"/>
                <w:szCs w:val="18"/>
              </w:rPr>
            </w:pPr>
            <w:r w:rsidRPr="00A61C73">
              <w:rPr>
                <w:rFonts w:ascii="Arial" w:hAnsi="Arial" w:cs="Arial"/>
                <w:sz w:val="20"/>
                <w:szCs w:val="18"/>
              </w:rPr>
              <w:t xml:space="preserve">Cargo:  </w:t>
            </w:r>
          </w:p>
          <w:p w14:paraId="2E38BA5C" w14:textId="77777777" w:rsidR="003D7B0C" w:rsidRPr="00A61C73" w:rsidRDefault="003D7B0C" w:rsidP="00E0398C">
            <w:pPr>
              <w:rPr>
                <w:rFonts w:ascii="Arial" w:hAnsi="Arial" w:cs="Arial"/>
                <w:sz w:val="20"/>
                <w:szCs w:val="18"/>
              </w:rPr>
            </w:pPr>
            <w:r w:rsidRPr="00A61C73">
              <w:rPr>
                <w:rFonts w:ascii="Arial" w:hAnsi="Arial" w:cs="Arial"/>
                <w:sz w:val="20"/>
                <w:szCs w:val="18"/>
              </w:rPr>
              <w:t xml:space="preserve">Teléfonos: </w:t>
            </w:r>
          </w:p>
          <w:p w14:paraId="51523449" w14:textId="77777777" w:rsidR="003D7B0C" w:rsidRPr="00A61C73" w:rsidRDefault="003D7B0C" w:rsidP="00E0398C">
            <w:pPr>
              <w:rPr>
                <w:rFonts w:ascii="Arial" w:hAnsi="Arial" w:cs="Arial"/>
                <w:sz w:val="20"/>
                <w:szCs w:val="18"/>
              </w:rPr>
            </w:pPr>
            <w:r w:rsidRPr="00A61C73">
              <w:rPr>
                <w:rFonts w:ascii="Arial" w:hAnsi="Arial" w:cs="Arial"/>
                <w:sz w:val="20"/>
                <w:szCs w:val="18"/>
              </w:rPr>
              <w:t xml:space="preserve">Correo electrónico: </w:t>
            </w:r>
          </w:p>
          <w:p w14:paraId="59ACBEB1" w14:textId="77777777" w:rsidR="003D7B0C" w:rsidRPr="00F358DA" w:rsidRDefault="003D7B0C" w:rsidP="00E0398C">
            <w:pPr>
              <w:jc w:val="both"/>
              <w:rPr>
                <w:rFonts w:ascii="Arial" w:hAnsi="Arial" w:cs="Arial"/>
                <w:sz w:val="20"/>
                <w:szCs w:val="18"/>
              </w:rPr>
            </w:pPr>
            <w:r w:rsidRPr="00A61C73">
              <w:rPr>
                <w:rFonts w:ascii="Arial" w:hAnsi="Arial" w:cs="Arial"/>
                <w:sz w:val="20"/>
                <w:szCs w:val="18"/>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tc>
        <w:tc>
          <w:tcPr>
            <w:tcW w:w="1134" w:type="dxa"/>
          </w:tcPr>
          <w:p w14:paraId="531C74E6"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c>
          <w:tcPr>
            <w:tcW w:w="1134" w:type="dxa"/>
          </w:tcPr>
          <w:p w14:paraId="05BD8B47" w14:textId="77777777" w:rsidR="003D7B0C" w:rsidRPr="00142242" w:rsidRDefault="003D7B0C" w:rsidP="00E0398C">
            <w:pPr>
              <w:tabs>
                <w:tab w:val="left" w:pos="240"/>
              </w:tabs>
              <w:contextualSpacing/>
              <w:jc w:val="both"/>
              <w:rPr>
                <w:rFonts w:ascii="Arial" w:eastAsia="MS Mincho" w:hAnsi="Arial" w:cs="Arial"/>
                <w:sz w:val="20"/>
                <w:szCs w:val="20"/>
                <w:lang w:val="es-CO"/>
              </w:rPr>
            </w:pPr>
          </w:p>
        </w:tc>
      </w:tr>
      <w:tr w:rsidR="003D7B0C" w:rsidRPr="00A61C73" w14:paraId="324D5033" w14:textId="77777777" w:rsidTr="00E0398C">
        <w:trPr>
          <w:trHeight w:val="837"/>
        </w:trPr>
        <w:tc>
          <w:tcPr>
            <w:tcW w:w="846" w:type="dxa"/>
            <w:vAlign w:val="center"/>
          </w:tcPr>
          <w:p w14:paraId="0EED1240" w14:textId="77777777" w:rsidR="003D7B0C" w:rsidRPr="000856B8" w:rsidRDefault="003D7B0C" w:rsidP="00E0398C">
            <w:pPr>
              <w:jc w:val="center"/>
              <w:rPr>
                <w:rFonts w:ascii="Arial" w:hAnsi="Arial" w:cs="Arial"/>
                <w:b/>
                <w:sz w:val="20"/>
                <w:szCs w:val="20"/>
              </w:rPr>
            </w:pPr>
            <w:r w:rsidRPr="000856B8">
              <w:rPr>
                <w:rFonts w:ascii="Arial" w:hAnsi="Arial" w:cs="Arial"/>
                <w:b/>
                <w:sz w:val="20"/>
                <w:szCs w:val="20"/>
              </w:rPr>
              <w:t>35</w:t>
            </w:r>
          </w:p>
        </w:tc>
        <w:tc>
          <w:tcPr>
            <w:tcW w:w="7513" w:type="dxa"/>
            <w:vAlign w:val="center"/>
          </w:tcPr>
          <w:p w14:paraId="37E1E9C8" w14:textId="77777777" w:rsidR="003D7B0C" w:rsidRPr="00A61C73" w:rsidRDefault="003D7B0C" w:rsidP="00E0398C">
            <w:pPr>
              <w:jc w:val="both"/>
              <w:rPr>
                <w:rFonts w:ascii="Arial" w:eastAsia="Arial" w:hAnsi="Arial" w:cs="Arial"/>
                <w:b/>
                <w:bCs/>
                <w:sz w:val="20"/>
                <w:szCs w:val="16"/>
              </w:rPr>
            </w:pPr>
            <w:r w:rsidRPr="00A61C73">
              <w:rPr>
                <w:rFonts w:ascii="Arial" w:eastAsia="Arial" w:hAnsi="Arial" w:cs="Arial"/>
                <w:b/>
                <w:bCs/>
                <w:sz w:val="20"/>
                <w:szCs w:val="16"/>
              </w:rPr>
              <w:t>FUNCIONARIO PROGRAMACIÓN DE SERVICIOS:</w:t>
            </w:r>
          </w:p>
          <w:p w14:paraId="70D270E6" w14:textId="77777777" w:rsidR="003D7B0C" w:rsidRPr="00A61C73" w:rsidRDefault="003D7B0C" w:rsidP="00E0398C">
            <w:pPr>
              <w:jc w:val="both"/>
              <w:rPr>
                <w:rFonts w:ascii="Arial" w:eastAsia="Arial" w:hAnsi="Arial" w:cs="Arial"/>
                <w:b/>
                <w:bCs/>
                <w:sz w:val="20"/>
                <w:szCs w:val="16"/>
              </w:rPr>
            </w:pPr>
          </w:p>
          <w:p w14:paraId="54422030" w14:textId="77777777" w:rsidR="003D7B0C" w:rsidRPr="00A61C73" w:rsidRDefault="003D7B0C" w:rsidP="00E0398C">
            <w:pPr>
              <w:jc w:val="both"/>
              <w:rPr>
                <w:rFonts w:ascii="Arial" w:eastAsia="Arial" w:hAnsi="Arial" w:cs="Arial"/>
                <w:iCs/>
                <w:sz w:val="20"/>
                <w:szCs w:val="16"/>
              </w:rPr>
            </w:pPr>
            <w:r w:rsidRPr="00A61C73">
              <w:rPr>
                <w:rFonts w:ascii="Arial" w:eastAsia="Arial" w:hAnsi="Arial" w:cs="Arial"/>
                <w:bCs/>
                <w:sz w:val="20"/>
                <w:szCs w:val="16"/>
              </w:rPr>
              <w:t xml:space="preserve">El oferente designará </w:t>
            </w:r>
            <w:r w:rsidRPr="00A61C73">
              <w:rPr>
                <w:rFonts w:ascii="Arial" w:eastAsia="Arial" w:hAnsi="Arial" w:cs="Arial"/>
                <w:iCs/>
                <w:sz w:val="20"/>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07D9BC5D" w14:textId="77777777" w:rsidR="003D7B0C" w:rsidRPr="00A61C73" w:rsidRDefault="003D7B0C" w:rsidP="00E0398C">
            <w:pPr>
              <w:jc w:val="both"/>
              <w:rPr>
                <w:rFonts w:ascii="Arial" w:eastAsia="Arial" w:hAnsi="Arial" w:cs="Arial"/>
                <w:iCs/>
                <w:sz w:val="20"/>
                <w:szCs w:val="16"/>
              </w:rPr>
            </w:pPr>
          </w:p>
          <w:p w14:paraId="471BF6FA" w14:textId="77777777" w:rsidR="003D7B0C" w:rsidRPr="00A61C73" w:rsidRDefault="003D7B0C" w:rsidP="00E0398C">
            <w:pPr>
              <w:jc w:val="both"/>
              <w:rPr>
                <w:rFonts w:ascii="Arial" w:eastAsia="Arial" w:hAnsi="Arial" w:cs="Arial"/>
                <w:iCs/>
                <w:sz w:val="20"/>
                <w:szCs w:val="16"/>
              </w:rPr>
            </w:pPr>
            <w:r w:rsidRPr="00A61C73">
              <w:rPr>
                <w:rFonts w:ascii="Arial" w:eastAsia="Arial" w:hAnsi="Arial" w:cs="Arial"/>
                <w:iCs/>
                <w:sz w:val="20"/>
                <w:szCs w:val="16"/>
              </w:rPr>
              <w:t>Deberá indicar:</w:t>
            </w:r>
          </w:p>
          <w:p w14:paraId="16DEC1B2" w14:textId="77777777" w:rsidR="003D7B0C" w:rsidRPr="00A61C73" w:rsidRDefault="003D7B0C" w:rsidP="00E0398C">
            <w:pPr>
              <w:jc w:val="both"/>
              <w:rPr>
                <w:rFonts w:ascii="Arial" w:eastAsia="Arial" w:hAnsi="Arial" w:cs="Arial"/>
                <w:b/>
                <w:bCs/>
                <w:sz w:val="20"/>
                <w:szCs w:val="16"/>
              </w:rPr>
            </w:pPr>
          </w:p>
          <w:p w14:paraId="7AB97A37" w14:textId="77777777" w:rsidR="003D7B0C" w:rsidRPr="00A61C73" w:rsidRDefault="003D7B0C" w:rsidP="00E0398C">
            <w:pPr>
              <w:jc w:val="both"/>
              <w:rPr>
                <w:rFonts w:ascii="Arial" w:eastAsia="Arial" w:hAnsi="Arial" w:cs="Arial"/>
                <w:b/>
                <w:iCs/>
                <w:sz w:val="20"/>
                <w:szCs w:val="16"/>
              </w:rPr>
            </w:pPr>
            <w:r w:rsidRPr="00A61C73">
              <w:rPr>
                <w:rFonts w:ascii="Arial" w:eastAsia="Arial" w:hAnsi="Arial" w:cs="Arial"/>
                <w:iCs/>
                <w:sz w:val="20"/>
                <w:szCs w:val="16"/>
              </w:rPr>
              <w:t xml:space="preserve">Nombre:  </w:t>
            </w:r>
          </w:p>
          <w:p w14:paraId="389284CB" w14:textId="77777777" w:rsidR="003D7B0C" w:rsidRPr="00A61C73" w:rsidRDefault="003D7B0C" w:rsidP="00E0398C">
            <w:pPr>
              <w:jc w:val="both"/>
              <w:rPr>
                <w:rFonts w:ascii="Arial" w:eastAsia="Arial" w:hAnsi="Arial" w:cs="Arial"/>
                <w:iCs/>
                <w:sz w:val="20"/>
                <w:szCs w:val="16"/>
              </w:rPr>
            </w:pPr>
            <w:r w:rsidRPr="00A61C73">
              <w:rPr>
                <w:rFonts w:ascii="Arial" w:eastAsia="Arial" w:hAnsi="Arial" w:cs="Arial"/>
                <w:iCs/>
                <w:sz w:val="20"/>
                <w:szCs w:val="16"/>
              </w:rPr>
              <w:t xml:space="preserve">Cargo:  </w:t>
            </w:r>
          </w:p>
          <w:p w14:paraId="67FD407A" w14:textId="77777777" w:rsidR="003D7B0C" w:rsidRPr="00A61C73" w:rsidRDefault="003D7B0C" w:rsidP="00E0398C">
            <w:pPr>
              <w:jc w:val="both"/>
              <w:rPr>
                <w:rFonts w:ascii="Arial" w:eastAsia="Arial" w:hAnsi="Arial" w:cs="Arial"/>
                <w:iCs/>
                <w:sz w:val="20"/>
                <w:szCs w:val="16"/>
              </w:rPr>
            </w:pPr>
            <w:r w:rsidRPr="00A61C73">
              <w:rPr>
                <w:rFonts w:ascii="Arial" w:eastAsia="Arial" w:hAnsi="Arial" w:cs="Arial"/>
                <w:iCs/>
                <w:sz w:val="20"/>
                <w:szCs w:val="16"/>
              </w:rPr>
              <w:t xml:space="preserve">Teléfonos: </w:t>
            </w:r>
          </w:p>
          <w:p w14:paraId="799F7543" w14:textId="77777777" w:rsidR="003D7B0C" w:rsidRPr="00A61C73" w:rsidRDefault="003D7B0C" w:rsidP="00E0398C">
            <w:pPr>
              <w:jc w:val="both"/>
              <w:rPr>
                <w:rFonts w:ascii="Arial" w:eastAsia="Arial" w:hAnsi="Arial" w:cs="Arial"/>
                <w:b/>
                <w:iCs/>
                <w:sz w:val="20"/>
                <w:szCs w:val="16"/>
              </w:rPr>
            </w:pPr>
            <w:r w:rsidRPr="00A61C73">
              <w:rPr>
                <w:rFonts w:ascii="Arial" w:eastAsia="Arial" w:hAnsi="Arial" w:cs="Arial"/>
                <w:iCs/>
                <w:sz w:val="20"/>
                <w:szCs w:val="16"/>
              </w:rPr>
              <w:t xml:space="preserve">Correo electrónico: </w:t>
            </w:r>
          </w:p>
          <w:p w14:paraId="75628F96" w14:textId="77777777" w:rsidR="003D7B0C" w:rsidRPr="00A61C73" w:rsidRDefault="003D7B0C" w:rsidP="00E0398C">
            <w:pPr>
              <w:jc w:val="both"/>
              <w:rPr>
                <w:rFonts w:ascii="Arial" w:eastAsia="Arial" w:hAnsi="Arial" w:cs="Arial"/>
                <w:iCs/>
                <w:sz w:val="20"/>
                <w:szCs w:val="16"/>
              </w:rPr>
            </w:pPr>
          </w:p>
          <w:p w14:paraId="612B5E42" w14:textId="77777777" w:rsidR="003D7B0C" w:rsidRPr="00A61C73" w:rsidRDefault="003D7B0C" w:rsidP="00E0398C">
            <w:pPr>
              <w:rPr>
                <w:rFonts w:ascii="Arial" w:hAnsi="Arial" w:cs="Arial"/>
                <w:b/>
                <w:sz w:val="22"/>
                <w:szCs w:val="18"/>
              </w:rPr>
            </w:pPr>
            <w:r w:rsidRPr="00A61C73">
              <w:rPr>
                <w:rFonts w:ascii="Arial" w:eastAsia="Arial" w:hAnsi="Arial" w:cs="Arial"/>
                <w:sz w:val="20"/>
                <w:szCs w:val="16"/>
              </w:rPr>
              <w:t>Este funcionario deberá resolver aquellos eventos relacionados con la referencia y contra referencia de usuarios, programación de procedimientos de apoyo diagnóstico y terapéutico y todos aquellos que se presenten durante la ejecución del contrato</w:t>
            </w:r>
          </w:p>
        </w:tc>
        <w:tc>
          <w:tcPr>
            <w:tcW w:w="1134" w:type="dxa"/>
          </w:tcPr>
          <w:p w14:paraId="57CBF20D" w14:textId="77777777" w:rsidR="003D7B0C" w:rsidRPr="00A61C73" w:rsidRDefault="003D7B0C" w:rsidP="00E0398C">
            <w:pPr>
              <w:tabs>
                <w:tab w:val="left" w:pos="240"/>
              </w:tabs>
              <w:contextualSpacing/>
              <w:jc w:val="both"/>
              <w:rPr>
                <w:rFonts w:ascii="Arial" w:eastAsia="MS Mincho" w:hAnsi="Arial" w:cs="Arial"/>
                <w:szCs w:val="20"/>
                <w:lang w:val="es-CO"/>
              </w:rPr>
            </w:pPr>
          </w:p>
        </w:tc>
        <w:tc>
          <w:tcPr>
            <w:tcW w:w="1134" w:type="dxa"/>
          </w:tcPr>
          <w:p w14:paraId="4611C207" w14:textId="77777777" w:rsidR="003D7B0C" w:rsidRPr="00A61C73" w:rsidRDefault="003D7B0C" w:rsidP="00E0398C">
            <w:pPr>
              <w:tabs>
                <w:tab w:val="left" w:pos="240"/>
              </w:tabs>
              <w:contextualSpacing/>
              <w:jc w:val="both"/>
              <w:rPr>
                <w:rFonts w:ascii="Arial" w:eastAsia="MS Mincho" w:hAnsi="Arial" w:cs="Arial"/>
                <w:szCs w:val="20"/>
                <w:lang w:val="es-CO"/>
              </w:rPr>
            </w:pPr>
          </w:p>
        </w:tc>
      </w:tr>
      <w:tr w:rsidR="003D7B0C" w:rsidRPr="00A61C73" w14:paraId="26D58349" w14:textId="77777777" w:rsidTr="00E0398C">
        <w:trPr>
          <w:trHeight w:val="2260"/>
        </w:trPr>
        <w:tc>
          <w:tcPr>
            <w:tcW w:w="846" w:type="dxa"/>
            <w:vAlign w:val="center"/>
          </w:tcPr>
          <w:p w14:paraId="5B0A7D35" w14:textId="77777777" w:rsidR="003D7B0C" w:rsidRPr="000856B8" w:rsidRDefault="003D7B0C" w:rsidP="00E0398C">
            <w:pPr>
              <w:jc w:val="center"/>
              <w:rPr>
                <w:rFonts w:ascii="Arial" w:hAnsi="Arial" w:cs="Arial"/>
                <w:b/>
                <w:sz w:val="20"/>
                <w:szCs w:val="20"/>
              </w:rPr>
            </w:pPr>
            <w:r w:rsidRPr="000856B8">
              <w:rPr>
                <w:rFonts w:ascii="Arial" w:hAnsi="Arial" w:cs="Arial"/>
                <w:b/>
                <w:sz w:val="20"/>
                <w:szCs w:val="20"/>
              </w:rPr>
              <w:t>36</w:t>
            </w:r>
          </w:p>
        </w:tc>
        <w:tc>
          <w:tcPr>
            <w:tcW w:w="7513" w:type="dxa"/>
            <w:vAlign w:val="center"/>
          </w:tcPr>
          <w:p w14:paraId="3C723B70" w14:textId="77777777" w:rsidR="003D7B0C" w:rsidRPr="005F4BC2" w:rsidRDefault="003D7B0C" w:rsidP="00E0398C">
            <w:pPr>
              <w:shd w:val="clear" w:color="auto" w:fill="FFFFFF"/>
              <w:jc w:val="both"/>
              <w:textAlignment w:val="baseline"/>
              <w:rPr>
                <w:rFonts w:ascii="Arial" w:hAnsi="Arial" w:cs="Arial"/>
                <w:sz w:val="20"/>
                <w:lang w:eastAsia="es-CO"/>
              </w:rPr>
            </w:pPr>
            <w:r w:rsidRPr="00A03B6D">
              <w:rPr>
                <w:rFonts w:ascii="Aptos" w:hAnsi="Aptos"/>
                <w:sz w:val="22"/>
                <w:lang w:eastAsia="es-CO"/>
              </w:rPr>
              <w:t xml:space="preserve">La Unidad Prestadora de Salud Cesar o por medio del comité técnico </w:t>
            </w:r>
            <w:r w:rsidRPr="005F4BC2">
              <w:rPr>
                <w:rFonts w:ascii="Arial" w:hAnsi="Arial" w:cs="Arial"/>
                <w:sz w:val="20"/>
                <w:lang w:eastAsia="es-CO"/>
              </w:rPr>
              <w:t>evaluador designado para este proceso, realizara visita de campo al oferente, en el plazo de evaluación de la propuesta, para adelantar la verificación de las condiciones establecidas.</w:t>
            </w:r>
          </w:p>
          <w:p w14:paraId="055F01B8" w14:textId="77777777" w:rsidR="003D7B0C" w:rsidRPr="005F4BC2" w:rsidRDefault="003D7B0C" w:rsidP="00E0398C">
            <w:pPr>
              <w:shd w:val="clear" w:color="auto" w:fill="FFFFFF"/>
              <w:jc w:val="both"/>
              <w:textAlignment w:val="baseline"/>
              <w:rPr>
                <w:rFonts w:ascii="Arial" w:hAnsi="Arial" w:cs="Arial"/>
                <w:sz w:val="20"/>
                <w:lang w:eastAsia="es-CO"/>
              </w:rPr>
            </w:pPr>
            <w:r w:rsidRPr="005F4BC2">
              <w:rPr>
                <w:rFonts w:ascii="Arial" w:hAnsi="Arial" w:cs="Arial"/>
                <w:sz w:val="20"/>
                <w:lang w:eastAsia="es-CO"/>
              </w:rPr>
              <w:t> </w:t>
            </w:r>
          </w:p>
          <w:p w14:paraId="28D1B501" w14:textId="77777777" w:rsidR="003D7B0C" w:rsidRPr="005F4BC2" w:rsidRDefault="003D7B0C" w:rsidP="00E0398C">
            <w:pPr>
              <w:shd w:val="clear" w:color="auto" w:fill="FFFFFF"/>
              <w:jc w:val="both"/>
              <w:textAlignment w:val="baseline"/>
              <w:rPr>
                <w:rFonts w:ascii="Arial" w:hAnsi="Arial" w:cs="Arial"/>
                <w:sz w:val="20"/>
                <w:lang w:eastAsia="es-CO"/>
              </w:rPr>
            </w:pPr>
            <w:r w:rsidRPr="005F4BC2">
              <w:rPr>
                <w:rFonts w:ascii="Arial" w:hAnsi="Arial" w:cs="Arial"/>
                <w:sz w:val="20"/>
                <w:lang w:eastAsia="es-CO"/>
              </w:rPr>
              <w:t>Durante la visita se realizará registro fotográfico como soporte de la verificación realizada y se adjuntará a la evaluación del comité, la entidad deberá certificar que autoriza la realización de la visita y la realización del registro fotográfico, también informará la persona con la que se coordinará la visita a la entidad.</w:t>
            </w:r>
          </w:p>
          <w:p w14:paraId="1019B3F1" w14:textId="77777777" w:rsidR="003D7B0C" w:rsidRPr="005F4BC2" w:rsidRDefault="003D7B0C" w:rsidP="00E0398C">
            <w:pPr>
              <w:shd w:val="clear" w:color="auto" w:fill="FFFFFF"/>
              <w:jc w:val="both"/>
              <w:textAlignment w:val="baseline"/>
              <w:rPr>
                <w:rFonts w:ascii="Arial" w:hAnsi="Arial" w:cs="Arial"/>
                <w:sz w:val="20"/>
                <w:lang w:eastAsia="es-CO"/>
              </w:rPr>
            </w:pPr>
            <w:r w:rsidRPr="005F4BC2">
              <w:rPr>
                <w:rFonts w:ascii="Arial" w:hAnsi="Arial" w:cs="Arial"/>
                <w:sz w:val="20"/>
                <w:lang w:eastAsia="es-CO"/>
              </w:rPr>
              <w:t> </w:t>
            </w:r>
          </w:p>
          <w:p w14:paraId="4518F074" w14:textId="77777777" w:rsidR="003D7B0C" w:rsidRPr="005F4BC2" w:rsidRDefault="003D7B0C" w:rsidP="00E0398C">
            <w:pPr>
              <w:shd w:val="clear" w:color="auto" w:fill="FFFFFF"/>
              <w:jc w:val="both"/>
              <w:textAlignment w:val="baseline"/>
              <w:rPr>
                <w:rFonts w:ascii="Arial" w:hAnsi="Arial" w:cs="Arial"/>
                <w:sz w:val="20"/>
                <w:lang w:eastAsia="es-CO"/>
              </w:rPr>
            </w:pPr>
            <w:r w:rsidRPr="005F4BC2">
              <w:rPr>
                <w:rFonts w:ascii="Arial" w:hAnsi="Arial" w:cs="Arial"/>
                <w:sz w:val="20"/>
                <w:lang w:eastAsia="es-CO"/>
              </w:rPr>
              <w:lastRenderedPageBreak/>
              <w:t>Nombre:</w:t>
            </w:r>
          </w:p>
          <w:p w14:paraId="68CD6C0D" w14:textId="77777777" w:rsidR="003D7B0C" w:rsidRPr="005F4BC2" w:rsidRDefault="003D7B0C" w:rsidP="00E0398C">
            <w:pPr>
              <w:shd w:val="clear" w:color="auto" w:fill="FFFFFF"/>
              <w:jc w:val="both"/>
              <w:textAlignment w:val="baseline"/>
              <w:rPr>
                <w:rFonts w:ascii="Arial" w:hAnsi="Arial" w:cs="Arial"/>
                <w:sz w:val="20"/>
                <w:lang w:eastAsia="es-CO"/>
              </w:rPr>
            </w:pPr>
            <w:r w:rsidRPr="005F4BC2">
              <w:rPr>
                <w:rFonts w:ascii="Arial" w:hAnsi="Arial" w:cs="Arial"/>
                <w:sz w:val="20"/>
                <w:lang w:eastAsia="es-CO"/>
              </w:rPr>
              <w:t>Cédula:</w:t>
            </w:r>
          </w:p>
          <w:p w14:paraId="2BB72DBA" w14:textId="77777777" w:rsidR="003D7B0C" w:rsidRPr="005F4BC2" w:rsidRDefault="003D7B0C" w:rsidP="00E0398C">
            <w:pPr>
              <w:shd w:val="clear" w:color="auto" w:fill="FFFFFF"/>
              <w:textAlignment w:val="baseline"/>
              <w:rPr>
                <w:rFonts w:ascii="Arial" w:hAnsi="Arial" w:cs="Arial"/>
                <w:sz w:val="20"/>
                <w:lang w:eastAsia="es-CO"/>
              </w:rPr>
            </w:pPr>
            <w:r w:rsidRPr="005F4BC2">
              <w:rPr>
                <w:rFonts w:ascii="Arial" w:hAnsi="Arial" w:cs="Arial"/>
                <w:sz w:val="20"/>
                <w:lang w:eastAsia="es-CO"/>
              </w:rPr>
              <w:t>Cargo:</w:t>
            </w:r>
          </w:p>
          <w:p w14:paraId="2D620DD7" w14:textId="77777777" w:rsidR="003D7B0C" w:rsidRPr="00A61C73" w:rsidRDefault="003D7B0C" w:rsidP="00E0398C">
            <w:pPr>
              <w:jc w:val="both"/>
              <w:rPr>
                <w:rFonts w:ascii="Arial" w:eastAsia="Arial" w:hAnsi="Arial" w:cs="Arial"/>
                <w:b/>
                <w:bCs/>
                <w:sz w:val="20"/>
                <w:szCs w:val="16"/>
              </w:rPr>
            </w:pPr>
          </w:p>
        </w:tc>
        <w:tc>
          <w:tcPr>
            <w:tcW w:w="1134" w:type="dxa"/>
          </w:tcPr>
          <w:p w14:paraId="25B9BFB5" w14:textId="77777777" w:rsidR="003D7B0C" w:rsidRPr="00A61C73" w:rsidRDefault="003D7B0C" w:rsidP="00E0398C">
            <w:pPr>
              <w:tabs>
                <w:tab w:val="left" w:pos="240"/>
              </w:tabs>
              <w:contextualSpacing/>
              <w:jc w:val="both"/>
              <w:rPr>
                <w:rFonts w:ascii="Arial" w:eastAsia="MS Mincho" w:hAnsi="Arial" w:cs="Arial"/>
                <w:szCs w:val="20"/>
                <w:lang w:val="es-CO"/>
              </w:rPr>
            </w:pPr>
          </w:p>
        </w:tc>
        <w:tc>
          <w:tcPr>
            <w:tcW w:w="1134" w:type="dxa"/>
          </w:tcPr>
          <w:p w14:paraId="61FC4AFC" w14:textId="77777777" w:rsidR="003D7B0C" w:rsidRPr="00A61C73" w:rsidRDefault="003D7B0C" w:rsidP="00E0398C">
            <w:pPr>
              <w:tabs>
                <w:tab w:val="left" w:pos="240"/>
              </w:tabs>
              <w:contextualSpacing/>
              <w:jc w:val="both"/>
              <w:rPr>
                <w:rFonts w:ascii="Arial" w:eastAsia="MS Mincho" w:hAnsi="Arial" w:cs="Arial"/>
                <w:szCs w:val="20"/>
                <w:lang w:val="es-CO"/>
              </w:rPr>
            </w:pPr>
          </w:p>
        </w:tc>
      </w:tr>
      <w:tr w:rsidR="003D7B0C" w:rsidRPr="00A61C73" w14:paraId="1308534C" w14:textId="77777777" w:rsidTr="00E0398C">
        <w:trPr>
          <w:trHeight w:val="3538"/>
        </w:trPr>
        <w:tc>
          <w:tcPr>
            <w:tcW w:w="846" w:type="dxa"/>
            <w:vAlign w:val="center"/>
          </w:tcPr>
          <w:p w14:paraId="681A43E9" w14:textId="77777777" w:rsidR="003D7B0C" w:rsidRPr="000856B8" w:rsidRDefault="003D7B0C" w:rsidP="00E0398C">
            <w:pPr>
              <w:jc w:val="center"/>
              <w:rPr>
                <w:rFonts w:ascii="Arial" w:hAnsi="Arial" w:cs="Arial"/>
                <w:b/>
                <w:sz w:val="20"/>
                <w:szCs w:val="20"/>
              </w:rPr>
            </w:pPr>
            <w:r>
              <w:rPr>
                <w:rFonts w:ascii="Arial" w:hAnsi="Arial" w:cs="Arial"/>
                <w:b/>
                <w:sz w:val="20"/>
                <w:szCs w:val="20"/>
              </w:rPr>
              <w:t>38</w:t>
            </w:r>
          </w:p>
        </w:tc>
        <w:tc>
          <w:tcPr>
            <w:tcW w:w="7513" w:type="dxa"/>
            <w:vAlign w:val="center"/>
          </w:tcPr>
          <w:p w14:paraId="52AC2AEB" w14:textId="77777777" w:rsidR="003D7B0C" w:rsidRPr="000856B8" w:rsidRDefault="003D7B0C" w:rsidP="00E0398C">
            <w:pPr>
              <w:shd w:val="clear" w:color="auto" w:fill="FFFFFF"/>
              <w:jc w:val="both"/>
              <w:textAlignment w:val="baseline"/>
              <w:rPr>
                <w:rFonts w:ascii="Arial" w:hAnsi="Arial" w:cs="Arial"/>
                <w:b/>
                <w:sz w:val="20"/>
                <w:lang w:eastAsia="es-CO"/>
              </w:rPr>
            </w:pPr>
            <w:r w:rsidRPr="000856B8">
              <w:rPr>
                <w:rFonts w:ascii="Arial" w:hAnsi="Arial" w:cs="Arial"/>
                <w:b/>
                <w:sz w:val="20"/>
                <w:lang w:eastAsia="es-CO"/>
              </w:rPr>
              <w:t>MEDICAMENTOS NO REGULADOS</w:t>
            </w:r>
          </w:p>
          <w:p w14:paraId="31F75B14" w14:textId="77777777" w:rsidR="003D7B0C" w:rsidRPr="000856B8" w:rsidRDefault="003D7B0C" w:rsidP="00E0398C">
            <w:pPr>
              <w:shd w:val="clear" w:color="auto" w:fill="FFFFFF"/>
              <w:jc w:val="both"/>
              <w:textAlignment w:val="baseline"/>
              <w:rPr>
                <w:rFonts w:ascii="Arial" w:hAnsi="Arial" w:cs="Arial"/>
                <w:b/>
                <w:sz w:val="20"/>
                <w:lang w:eastAsia="es-CO"/>
              </w:rPr>
            </w:pPr>
          </w:p>
          <w:p w14:paraId="796DE2B5" w14:textId="77777777" w:rsidR="003D7B0C" w:rsidRPr="000856B8" w:rsidRDefault="003D7B0C" w:rsidP="003D7B0C">
            <w:pPr>
              <w:numPr>
                <w:ilvl w:val="0"/>
                <w:numId w:val="39"/>
              </w:numPr>
              <w:shd w:val="clear" w:color="auto" w:fill="FFFFFF"/>
              <w:ind w:left="257" w:hanging="283"/>
              <w:jc w:val="both"/>
              <w:textAlignment w:val="baseline"/>
              <w:rPr>
                <w:rFonts w:ascii="Arial" w:hAnsi="Arial" w:cs="Arial"/>
                <w:sz w:val="20"/>
                <w:lang w:val="es-CO" w:eastAsia="es-CO"/>
              </w:rPr>
            </w:pPr>
            <w:r w:rsidRPr="000856B8">
              <w:rPr>
                <w:rFonts w:ascii="Arial" w:hAnsi="Arial" w:cs="Arial"/>
                <w:sz w:val="20"/>
                <w:lang w:val="es-CO" w:eastAsia="es-CO"/>
              </w:rPr>
              <w:t>El oferente deberá presentar con su oferta en formato EXCEL, el listado con precios de compra, de todos los medicamentos no regulados, requeridos para la prestación integral de servicios de salud, objeto del presente proceso.</w:t>
            </w:r>
          </w:p>
          <w:p w14:paraId="079F2ECC" w14:textId="77777777" w:rsidR="003D7B0C" w:rsidRPr="000856B8" w:rsidRDefault="003D7B0C" w:rsidP="00E0398C">
            <w:pPr>
              <w:shd w:val="clear" w:color="auto" w:fill="FFFFFF"/>
              <w:jc w:val="both"/>
              <w:textAlignment w:val="baseline"/>
              <w:rPr>
                <w:rFonts w:ascii="Arial" w:hAnsi="Arial" w:cs="Arial"/>
                <w:sz w:val="20"/>
                <w:lang w:val="es-CO" w:eastAsia="es-CO"/>
              </w:rPr>
            </w:pPr>
          </w:p>
          <w:p w14:paraId="00D2F119" w14:textId="77777777" w:rsidR="003D7B0C" w:rsidRPr="00D94826" w:rsidRDefault="003D7B0C" w:rsidP="003D7B0C">
            <w:pPr>
              <w:pStyle w:val="Prrafodelista"/>
              <w:numPr>
                <w:ilvl w:val="0"/>
                <w:numId w:val="39"/>
              </w:numPr>
              <w:shd w:val="clear" w:color="auto" w:fill="FFFFFF"/>
              <w:ind w:left="257" w:hanging="283"/>
              <w:jc w:val="both"/>
              <w:textAlignment w:val="baseline"/>
              <w:rPr>
                <w:rFonts w:ascii="Arial" w:hAnsi="Arial" w:cs="Arial"/>
                <w:sz w:val="20"/>
                <w:szCs w:val="20"/>
              </w:rPr>
            </w:pPr>
            <w:r w:rsidRPr="00D94826">
              <w:rPr>
                <w:rFonts w:ascii="Arial" w:hAnsi="Arial" w:cs="Arial"/>
                <w:sz w:val="20"/>
                <w:lang w:eastAsia="es-CO"/>
              </w:rPr>
              <w:t xml:space="preserve">Para verificación de los precios ofertados en el EXCEL de medicamentos no regulados; el oferente deberá anexar (en formato </w:t>
            </w:r>
            <w:proofErr w:type="spellStart"/>
            <w:r w:rsidRPr="00D94826">
              <w:rPr>
                <w:rFonts w:ascii="Arial" w:hAnsi="Arial" w:cs="Arial"/>
                <w:sz w:val="20"/>
                <w:lang w:eastAsia="es-CO"/>
              </w:rPr>
              <w:t>pdf</w:t>
            </w:r>
            <w:proofErr w:type="spellEnd"/>
            <w:r w:rsidRPr="00D94826">
              <w:rPr>
                <w:rFonts w:ascii="Arial" w:hAnsi="Arial" w:cs="Arial"/>
                <w:sz w:val="20"/>
                <w:lang w:eastAsia="es-CO"/>
              </w:rPr>
              <w:t>) las órdenes de compra</w:t>
            </w:r>
            <w:r w:rsidRPr="00D94826">
              <w:rPr>
                <w:rFonts w:ascii="Arial" w:hAnsi="Arial" w:cs="Arial"/>
                <w:sz w:val="20"/>
                <w:szCs w:val="20"/>
              </w:rPr>
              <w:t xml:space="preserve"> y/o facturas; que acrediten ese precio, expedidas por el operador logístico, proveedor, laboratorio, y/o distribuidor</w:t>
            </w:r>
          </w:p>
          <w:p w14:paraId="37780D45" w14:textId="77777777" w:rsidR="003D7B0C" w:rsidRDefault="003D7B0C" w:rsidP="00E0398C">
            <w:pPr>
              <w:shd w:val="clear" w:color="auto" w:fill="FFFFFF"/>
              <w:jc w:val="both"/>
              <w:textAlignment w:val="baseline"/>
              <w:rPr>
                <w:rFonts w:ascii="Arial" w:hAnsi="Arial" w:cs="Arial"/>
                <w:sz w:val="20"/>
                <w:szCs w:val="20"/>
              </w:rPr>
            </w:pPr>
          </w:p>
          <w:p w14:paraId="13A1EAF5" w14:textId="77777777" w:rsidR="003D7B0C" w:rsidRPr="00D94826" w:rsidRDefault="003D7B0C" w:rsidP="00E0398C">
            <w:pPr>
              <w:shd w:val="clear" w:color="auto" w:fill="FFFFFF"/>
              <w:jc w:val="both"/>
              <w:textAlignment w:val="baseline"/>
              <w:rPr>
                <w:rFonts w:ascii="Arial" w:hAnsi="Arial" w:cs="Arial"/>
                <w:sz w:val="20"/>
                <w:szCs w:val="20"/>
                <w:lang w:val="es-CO"/>
              </w:rPr>
            </w:pPr>
            <w:r w:rsidRPr="00D94826">
              <w:rPr>
                <w:rFonts w:ascii="Arial" w:hAnsi="Arial" w:cs="Arial"/>
                <w:b/>
                <w:sz w:val="20"/>
                <w:szCs w:val="20"/>
                <w:lang w:val="es-CO"/>
              </w:rPr>
              <w:t>NOTA:</w:t>
            </w:r>
            <w:r w:rsidRPr="00D94826">
              <w:rPr>
                <w:rFonts w:ascii="Arial" w:hAnsi="Arial" w:cs="Arial"/>
                <w:sz w:val="20"/>
                <w:szCs w:val="20"/>
                <w:lang w:val="es-CO"/>
              </w:rPr>
              <w:t xml:space="preserve"> cuando por las patologías y/o requerimiento médico del paciente, se requiera un medicamento no regulado, que no quede incluido en el anexo. deberán ser facturados, al precio de la orden de compra más el porcentaje de intermediación ofertado, la cual debe ser presentada anexo a la factura de la atención</w:t>
            </w:r>
          </w:p>
          <w:p w14:paraId="45BF849B" w14:textId="77777777" w:rsidR="003D7B0C" w:rsidRPr="00D94826" w:rsidRDefault="003D7B0C" w:rsidP="00E0398C">
            <w:pPr>
              <w:shd w:val="clear" w:color="auto" w:fill="FFFFFF"/>
              <w:jc w:val="both"/>
              <w:textAlignment w:val="baseline"/>
              <w:rPr>
                <w:rFonts w:ascii="Aptos" w:hAnsi="Aptos"/>
                <w:sz w:val="12"/>
                <w:lang w:eastAsia="es-CO"/>
              </w:rPr>
            </w:pPr>
          </w:p>
        </w:tc>
        <w:tc>
          <w:tcPr>
            <w:tcW w:w="1134" w:type="dxa"/>
          </w:tcPr>
          <w:p w14:paraId="5F4F12B6" w14:textId="77777777" w:rsidR="003D7B0C" w:rsidRPr="00A61C73" w:rsidRDefault="003D7B0C" w:rsidP="00E0398C">
            <w:pPr>
              <w:tabs>
                <w:tab w:val="left" w:pos="240"/>
              </w:tabs>
              <w:contextualSpacing/>
              <w:jc w:val="both"/>
              <w:rPr>
                <w:rFonts w:ascii="Arial" w:eastAsia="MS Mincho" w:hAnsi="Arial" w:cs="Arial"/>
                <w:szCs w:val="20"/>
                <w:lang w:val="es-CO"/>
              </w:rPr>
            </w:pPr>
          </w:p>
        </w:tc>
        <w:tc>
          <w:tcPr>
            <w:tcW w:w="1134" w:type="dxa"/>
          </w:tcPr>
          <w:p w14:paraId="778DB93D" w14:textId="77777777" w:rsidR="003D7B0C" w:rsidRPr="00A61C73" w:rsidRDefault="003D7B0C" w:rsidP="00E0398C">
            <w:pPr>
              <w:tabs>
                <w:tab w:val="left" w:pos="240"/>
              </w:tabs>
              <w:contextualSpacing/>
              <w:jc w:val="both"/>
              <w:rPr>
                <w:rFonts w:ascii="Arial" w:eastAsia="MS Mincho" w:hAnsi="Arial" w:cs="Arial"/>
                <w:szCs w:val="20"/>
                <w:lang w:val="es-CO"/>
              </w:rPr>
            </w:pPr>
          </w:p>
        </w:tc>
      </w:tr>
      <w:tr w:rsidR="003D7B0C" w:rsidRPr="00A61C73" w14:paraId="78FDDC4E" w14:textId="77777777" w:rsidTr="00E0398C">
        <w:trPr>
          <w:trHeight w:val="1121"/>
        </w:trPr>
        <w:tc>
          <w:tcPr>
            <w:tcW w:w="846" w:type="dxa"/>
            <w:vAlign w:val="center"/>
          </w:tcPr>
          <w:p w14:paraId="41704115" w14:textId="77777777" w:rsidR="003D7B0C" w:rsidRDefault="003D7B0C" w:rsidP="00E0398C">
            <w:pPr>
              <w:jc w:val="center"/>
              <w:rPr>
                <w:rFonts w:ascii="Arial" w:hAnsi="Arial" w:cs="Arial"/>
                <w:b/>
                <w:sz w:val="20"/>
                <w:szCs w:val="20"/>
              </w:rPr>
            </w:pPr>
            <w:r>
              <w:rPr>
                <w:rFonts w:ascii="Arial" w:hAnsi="Arial" w:cs="Arial"/>
                <w:b/>
                <w:sz w:val="20"/>
                <w:szCs w:val="20"/>
              </w:rPr>
              <w:t>39</w:t>
            </w:r>
          </w:p>
        </w:tc>
        <w:tc>
          <w:tcPr>
            <w:tcW w:w="7513" w:type="dxa"/>
            <w:vAlign w:val="center"/>
          </w:tcPr>
          <w:p w14:paraId="0A7D9E7F" w14:textId="77777777" w:rsidR="003D7B0C" w:rsidRPr="00D94826" w:rsidRDefault="003D7B0C" w:rsidP="00E0398C">
            <w:pPr>
              <w:shd w:val="clear" w:color="auto" w:fill="FFFFFF"/>
              <w:jc w:val="both"/>
              <w:textAlignment w:val="baseline"/>
              <w:rPr>
                <w:rFonts w:ascii="Arial" w:hAnsi="Arial" w:cs="Arial"/>
                <w:b/>
                <w:sz w:val="20"/>
                <w:lang w:eastAsia="es-CO"/>
              </w:rPr>
            </w:pPr>
            <w:r w:rsidRPr="00D94826">
              <w:rPr>
                <w:rFonts w:ascii="Arial" w:hAnsi="Arial" w:cs="Arial"/>
                <w:b/>
                <w:sz w:val="20"/>
                <w:lang w:eastAsia="es-CO"/>
              </w:rPr>
              <w:t>INSUMOS MEDICO QUIRURGICOS, MATERIAL DE OSTEOSÍNTESIS Y DIPOSITIVOS MÉDICOS</w:t>
            </w:r>
          </w:p>
          <w:p w14:paraId="103615C7" w14:textId="77777777" w:rsidR="003D7B0C" w:rsidRPr="00D94826" w:rsidRDefault="003D7B0C" w:rsidP="00E0398C">
            <w:pPr>
              <w:shd w:val="clear" w:color="auto" w:fill="FFFFFF"/>
              <w:jc w:val="both"/>
              <w:textAlignment w:val="baseline"/>
              <w:rPr>
                <w:rFonts w:ascii="Arial" w:hAnsi="Arial" w:cs="Arial"/>
                <w:b/>
                <w:sz w:val="18"/>
                <w:lang w:eastAsia="es-CO"/>
              </w:rPr>
            </w:pPr>
          </w:p>
          <w:p w14:paraId="05EE2A25" w14:textId="77777777" w:rsidR="003D7B0C" w:rsidRPr="00D94826" w:rsidRDefault="003D7B0C" w:rsidP="00E0398C">
            <w:pPr>
              <w:shd w:val="clear" w:color="auto" w:fill="FFFFFF"/>
              <w:jc w:val="both"/>
              <w:textAlignment w:val="baseline"/>
              <w:rPr>
                <w:rFonts w:ascii="Arial" w:hAnsi="Arial" w:cs="Arial"/>
                <w:sz w:val="20"/>
                <w:lang w:eastAsia="es-CO"/>
              </w:rPr>
            </w:pPr>
            <w:r w:rsidRPr="00D94826">
              <w:rPr>
                <w:rFonts w:ascii="Arial" w:hAnsi="Arial" w:cs="Arial"/>
                <w:b/>
                <w:sz w:val="20"/>
                <w:lang w:eastAsia="es-CO"/>
              </w:rPr>
              <w:t>1.</w:t>
            </w:r>
            <w:r w:rsidRPr="00D94826">
              <w:rPr>
                <w:rFonts w:ascii="Arial" w:hAnsi="Arial" w:cs="Arial"/>
                <w:sz w:val="20"/>
                <w:lang w:eastAsia="es-CO"/>
              </w:rPr>
              <w:tab/>
              <w:t>El oferente deberá presentar el listado de insumos médico quirúrgicos, material de osteosíntesis y dispositivos médicos, en formato EXCEL con precios de compra, requeridos para la prestación integral de servicios de salud, objeto del presente proceso.</w:t>
            </w:r>
          </w:p>
          <w:p w14:paraId="1CD37F6C" w14:textId="77777777" w:rsidR="003D7B0C" w:rsidRPr="00D94826" w:rsidRDefault="003D7B0C" w:rsidP="00E0398C">
            <w:pPr>
              <w:shd w:val="clear" w:color="auto" w:fill="FFFFFF"/>
              <w:jc w:val="both"/>
              <w:textAlignment w:val="baseline"/>
              <w:rPr>
                <w:rFonts w:ascii="Arial" w:hAnsi="Arial" w:cs="Arial"/>
                <w:sz w:val="20"/>
                <w:lang w:eastAsia="es-CO"/>
              </w:rPr>
            </w:pPr>
          </w:p>
          <w:p w14:paraId="78CC0BA0" w14:textId="77777777" w:rsidR="003D7B0C" w:rsidRPr="00D94826" w:rsidRDefault="003D7B0C" w:rsidP="00E0398C">
            <w:pPr>
              <w:shd w:val="clear" w:color="auto" w:fill="FFFFFF"/>
              <w:jc w:val="both"/>
              <w:textAlignment w:val="baseline"/>
              <w:rPr>
                <w:rFonts w:ascii="Arial" w:hAnsi="Arial" w:cs="Arial"/>
                <w:sz w:val="20"/>
                <w:lang w:eastAsia="es-CO"/>
              </w:rPr>
            </w:pPr>
            <w:r w:rsidRPr="00D94826">
              <w:rPr>
                <w:rFonts w:ascii="Arial" w:hAnsi="Arial" w:cs="Arial"/>
                <w:sz w:val="20"/>
                <w:lang w:eastAsia="es-CO"/>
              </w:rPr>
              <w:t>2.</w:t>
            </w:r>
            <w:r w:rsidRPr="00D94826">
              <w:rPr>
                <w:rFonts w:ascii="Arial" w:hAnsi="Arial" w:cs="Arial"/>
                <w:sz w:val="20"/>
                <w:lang w:eastAsia="es-CO"/>
              </w:rPr>
              <w:tab/>
              <w:t xml:space="preserve">Para la verificación de los precios ofertados en el Excel de INSUMOS MÉDICO QUIRURGICOS, MATERIAL DE OSTEOSÍNTESIS Y DISPOSITIVOS MÉDICOS; el oferente deberá anexar (en formato </w:t>
            </w:r>
            <w:proofErr w:type="spellStart"/>
            <w:r w:rsidRPr="00D94826">
              <w:rPr>
                <w:rFonts w:ascii="Arial" w:hAnsi="Arial" w:cs="Arial"/>
                <w:sz w:val="20"/>
                <w:lang w:eastAsia="es-CO"/>
              </w:rPr>
              <w:t>pdf</w:t>
            </w:r>
            <w:proofErr w:type="spellEnd"/>
            <w:r w:rsidRPr="00D94826">
              <w:rPr>
                <w:rFonts w:ascii="Arial" w:hAnsi="Arial" w:cs="Arial"/>
                <w:sz w:val="20"/>
                <w:lang w:eastAsia="es-CO"/>
              </w:rPr>
              <w:t>) las órdenes de compra y/o facturas; que acrediten ese precio, expedidas por el proveedor.</w:t>
            </w:r>
          </w:p>
          <w:p w14:paraId="46E6FE92" w14:textId="77777777" w:rsidR="003D7B0C" w:rsidRPr="00D94826" w:rsidRDefault="003D7B0C" w:rsidP="00E0398C">
            <w:pPr>
              <w:shd w:val="clear" w:color="auto" w:fill="FFFFFF"/>
              <w:jc w:val="both"/>
              <w:textAlignment w:val="baseline"/>
              <w:rPr>
                <w:rFonts w:ascii="Arial" w:hAnsi="Arial" w:cs="Arial"/>
                <w:sz w:val="20"/>
                <w:lang w:eastAsia="es-CO"/>
              </w:rPr>
            </w:pPr>
          </w:p>
          <w:p w14:paraId="26C11436" w14:textId="77777777" w:rsidR="003D7B0C" w:rsidRPr="000856B8" w:rsidRDefault="003D7B0C" w:rsidP="00E0398C">
            <w:pPr>
              <w:shd w:val="clear" w:color="auto" w:fill="FFFFFF"/>
              <w:jc w:val="both"/>
              <w:textAlignment w:val="baseline"/>
              <w:rPr>
                <w:rFonts w:ascii="Arial" w:hAnsi="Arial" w:cs="Arial"/>
                <w:b/>
                <w:sz w:val="20"/>
                <w:lang w:eastAsia="es-CO"/>
              </w:rPr>
            </w:pPr>
            <w:r w:rsidRPr="00D94826">
              <w:rPr>
                <w:rFonts w:ascii="Arial" w:hAnsi="Arial" w:cs="Arial"/>
                <w:sz w:val="20"/>
                <w:lang w:eastAsia="es-CO"/>
              </w:rPr>
              <w:t xml:space="preserve"> </w:t>
            </w:r>
            <w:r w:rsidRPr="00D94826">
              <w:rPr>
                <w:rFonts w:ascii="Arial" w:hAnsi="Arial" w:cs="Arial"/>
                <w:b/>
                <w:sz w:val="20"/>
                <w:lang w:eastAsia="es-CO"/>
              </w:rPr>
              <w:t>NOTA:</w:t>
            </w:r>
            <w:r w:rsidRPr="00D94826">
              <w:rPr>
                <w:rFonts w:ascii="Arial" w:hAnsi="Arial" w:cs="Arial"/>
                <w:sz w:val="20"/>
                <w:lang w:eastAsia="es-CO"/>
              </w:rPr>
              <w:t xml:space="preserve"> cuando por las patologías y/o requerimiento médico del paciente, se requiera un insumo médico quirúrgico, material de osteosíntesis y/o dispositivo médico, que no quede incluido en el anexo insumos medico quirúrgicos, material de osteosíntesis y dispositivos médicos. deberán ser facturados, al precio de la orden de compra más el porcentaje de intermediación ofertado, la cual debe ser presentada anexo a la factura de la atención</w:t>
            </w:r>
          </w:p>
        </w:tc>
        <w:tc>
          <w:tcPr>
            <w:tcW w:w="1134" w:type="dxa"/>
          </w:tcPr>
          <w:p w14:paraId="5831280B" w14:textId="77777777" w:rsidR="003D7B0C" w:rsidRPr="00A61C73" w:rsidRDefault="003D7B0C" w:rsidP="00E0398C">
            <w:pPr>
              <w:tabs>
                <w:tab w:val="left" w:pos="240"/>
              </w:tabs>
              <w:contextualSpacing/>
              <w:jc w:val="both"/>
              <w:rPr>
                <w:rFonts w:ascii="Arial" w:eastAsia="MS Mincho" w:hAnsi="Arial" w:cs="Arial"/>
                <w:szCs w:val="20"/>
                <w:lang w:val="es-CO"/>
              </w:rPr>
            </w:pPr>
          </w:p>
        </w:tc>
        <w:tc>
          <w:tcPr>
            <w:tcW w:w="1134" w:type="dxa"/>
          </w:tcPr>
          <w:p w14:paraId="70DA1253" w14:textId="77777777" w:rsidR="003D7B0C" w:rsidRPr="00A61C73" w:rsidRDefault="003D7B0C" w:rsidP="00E0398C">
            <w:pPr>
              <w:tabs>
                <w:tab w:val="left" w:pos="240"/>
              </w:tabs>
              <w:contextualSpacing/>
              <w:jc w:val="both"/>
              <w:rPr>
                <w:rFonts w:ascii="Arial" w:eastAsia="MS Mincho" w:hAnsi="Arial" w:cs="Arial"/>
                <w:szCs w:val="20"/>
                <w:lang w:val="es-CO"/>
              </w:rPr>
            </w:pPr>
          </w:p>
        </w:tc>
      </w:tr>
      <w:tr w:rsidR="003D7B0C" w:rsidRPr="00A61C73" w14:paraId="0194DC61" w14:textId="77777777" w:rsidTr="00E0398C">
        <w:trPr>
          <w:trHeight w:val="979"/>
        </w:trPr>
        <w:tc>
          <w:tcPr>
            <w:tcW w:w="846" w:type="dxa"/>
            <w:vAlign w:val="center"/>
          </w:tcPr>
          <w:p w14:paraId="3DF99ABE" w14:textId="77777777" w:rsidR="003D7B0C" w:rsidRPr="00D94826" w:rsidRDefault="003D7B0C" w:rsidP="00E0398C">
            <w:pPr>
              <w:jc w:val="center"/>
              <w:rPr>
                <w:rFonts w:ascii="Arial" w:hAnsi="Arial" w:cs="Arial"/>
                <w:b/>
                <w:szCs w:val="20"/>
              </w:rPr>
            </w:pPr>
            <w:bookmarkStart w:id="0" w:name="_Hlk230933858"/>
            <w:r w:rsidRPr="00D94826">
              <w:rPr>
                <w:rFonts w:ascii="Arial" w:hAnsi="Arial" w:cs="Arial"/>
                <w:b/>
                <w:sz w:val="20"/>
                <w:szCs w:val="20"/>
              </w:rPr>
              <w:t>40</w:t>
            </w:r>
          </w:p>
        </w:tc>
        <w:tc>
          <w:tcPr>
            <w:tcW w:w="7513" w:type="dxa"/>
            <w:vAlign w:val="center"/>
          </w:tcPr>
          <w:p w14:paraId="2BB22EFC" w14:textId="77777777" w:rsidR="003D7B0C" w:rsidRPr="00353FF8" w:rsidRDefault="003D7B0C" w:rsidP="00E0398C">
            <w:pPr>
              <w:shd w:val="clear" w:color="auto" w:fill="FFFFFF"/>
              <w:jc w:val="both"/>
              <w:textAlignment w:val="baseline"/>
              <w:rPr>
                <w:rFonts w:ascii="Arial" w:hAnsi="Arial" w:cs="Arial"/>
                <w:sz w:val="20"/>
                <w:szCs w:val="20"/>
                <w:lang w:eastAsia="es-CO"/>
              </w:rPr>
            </w:pPr>
            <w:r w:rsidRPr="00353FF8">
              <w:rPr>
                <w:rFonts w:ascii="Arial" w:hAnsi="Arial" w:cs="Arial"/>
                <w:sz w:val="20"/>
                <w:szCs w:val="20"/>
                <w:lang w:eastAsia="es-CO"/>
              </w:rPr>
              <w:t xml:space="preserve">El contratista CERTIFICARÁ que la entrega de los indicadores correspondientes al decreto 441 de 2022. Con el propósito de asegurar el cumplimiento de los criterios técnicos, económicos y legales del presente acuerdo de voluntades, al inicio del contrato,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 </w:t>
            </w:r>
          </w:p>
          <w:p w14:paraId="6DC149B8" w14:textId="77777777" w:rsidR="003D7B0C" w:rsidRPr="00353FF8" w:rsidRDefault="003D7B0C" w:rsidP="00E0398C">
            <w:pPr>
              <w:shd w:val="clear" w:color="auto" w:fill="FFFFFF"/>
              <w:jc w:val="both"/>
              <w:textAlignment w:val="baseline"/>
              <w:rPr>
                <w:rFonts w:ascii="Arial" w:hAnsi="Arial" w:cs="Arial"/>
                <w:sz w:val="20"/>
                <w:szCs w:val="20"/>
                <w:lang w:eastAsia="es-CO"/>
              </w:rPr>
            </w:pPr>
            <w:r w:rsidRPr="00353FF8">
              <w:rPr>
                <w:rFonts w:ascii="Arial" w:hAnsi="Arial" w:cs="Arial"/>
                <w:sz w:val="20"/>
                <w:szCs w:val="20"/>
                <w:lang w:eastAsia="es-CO"/>
              </w:rPr>
              <w:t xml:space="preserve">Durante estas reuniones se abordarán, temas como: </w:t>
            </w:r>
          </w:p>
          <w:p w14:paraId="2B35FF52"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t xml:space="preserve">Indicadores: Verificación del cumplimiento de los indicadores pactados. </w:t>
            </w:r>
          </w:p>
          <w:p w14:paraId="5190C0C8"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lastRenderedPageBreak/>
              <w:t>Operación: Evaluación de los procesos de autorización, referencia y contrarreferencia, asegurando la eliminación de barreras de acceso según lo definido en el acuerdo de voluntades.</w:t>
            </w:r>
          </w:p>
          <w:p w14:paraId="3940AA40"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t xml:space="preserve">Criterios Técnicos: Revisión de las condiciones definidas en el Anexo  </w:t>
            </w:r>
          </w:p>
          <w:p w14:paraId="00D01AD1"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t xml:space="preserve">Análisis Financiero: proceso de radicación de facturas, estado de glosas y flujo de pagos, conforme a los plazos establecidos y/o las normas concordantes. </w:t>
            </w:r>
          </w:p>
          <w:p w14:paraId="4AA174EE"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t xml:space="preserve">Ejecución Contractual: Balance del consumo presupuestal y otros aspectos necesarios para la correcta prestación de servicios y tecnologías en salud. </w:t>
            </w:r>
          </w:p>
          <w:p w14:paraId="2F0FA05C"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20"/>
                <w:szCs w:val="20"/>
              </w:rPr>
            </w:pPr>
            <w:r w:rsidRPr="00353FF8">
              <w:rPr>
                <w:rFonts w:ascii="Arial" w:hAnsi="Arial" w:cs="Arial"/>
                <w:sz w:val="20"/>
                <w:szCs w:val="20"/>
                <w:lang w:eastAsia="es-CO"/>
              </w:rPr>
              <w:t xml:space="preserve">Documentos: Si llegado el caso, dentro de la verificación que realiza el supervisor se requiere algún documento, el contratista debe suministrar la información o documentación. Si existen alguna reserva legal se debe comunicar mediante escrito. </w:t>
            </w:r>
          </w:p>
          <w:p w14:paraId="0587BCD2" w14:textId="77777777" w:rsidR="003D7B0C" w:rsidRPr="00353FF8" w:rsidRDefault="003D7B0C" w:rsidP="003D7B0C">
            <w:pPr>
              <w:pStyle w:val="Prrafodelista"/>
              <w:numPr>
                <w:ilvl w:val="0"/>
                <w:numId w:val="110"/>
              </w:numPr>
              <w:shd w:val="clear" w:color="auto" w:fill="FFFFFF"/>
              <w:jc w:val="both"/>
              <w:textAlignment w:val="baseline"/>
              <w:rPr>
                <w:rFonts w:ascii="Arial" w:hAnsi="Arial" w:cs="Arial"/>
                <w:b/>
                <w:sz w:val="16"/>
                <w:szCs w:val="18"/>
              </w:rPr>
            </w:pPr>
            <w:r w:rsidRPr="00353FF8">
              <w:rPr>
                <w:rFonts w:ascii="Arial" w:hAnsi="Arial" w:cs="Arial"/>
                <w:sz w:val="20"/>
                <w:lang w:eastAsia="es-CO"/>
              </w:rPr>
              <w:t>Evaluación y Planes de Mejora: Según la novedad establecer planes de mejora cuando los resultados del seguimiento lo ameriten. Dichos compromisos deberán quedar consignados expresamente en el acta de la reunión, la cual servirá de soporte para el seguimiento de su cumplimiento.</w:t>
            </w:r>
          </w:p>
          <w:p w14:paraId="43637E22" w14:textId="77777777" w:rsidR="003D7B0C" w:rsidRPr="00353FF8" w:rsidRDefault="003D7B0C" w:rsidP="00E0398C">
            <w:pPr>
              <w:shd w:val="clear" w:color="auto" w:fill="FFFFFF"/>
              <w:jc w:val="both"/>
              <w:textAlignment w:val="baseline"/>
              <w:rPr>
                <w:rFonts w:ascii="Arial" w:hAnsi="Arial" w:cs="Arial"/>
                <w:sz w:val="20"/>
                <w:lang w:eastAsia="es-CO"/>
              </w:rPr>
            </w:pPr>
            <w:r w:rsidRPr="00353FF8">
              <w:rPr>
                <w:rFonts w:ascii="Arial" w:hAnsi="Arial" w:cs="Arial"/>
                <w:b/>
                <w:bCs/>
                <w:sz w:val="20"/>
                <w:lang w:eastAsia="es-CO"/>
              </w:rPr>
              <w:t>Nota 1</w:t>
            </w:r>
            <w:r w:rsidRPr="00353FF8">
              <w:rPr>
                <w:rFonts w:ascii="Arial" w:hAnsi="Arial" w:cs="Arial"/>
                <w:sz w:val="20"/>
                <w:lang w:eastAsia="es-CO"/>
              </w:rPr>
              <w:t xml:space="preserve">: Una vez inicie el contrato se levantará un acta de los temas tratados con el soporte de asistencia, este documento el supervisor la publicará en el SECOP II – ejecución del contrato. </w:t>
            </w:r>
          </w:p>
          <w:p w14:paraId="5AEAC0E2" w14:textId="77777777" w:rsidR="003D7B0C" w:rsidRPr="00353FF8" w:rsidRDefault="003D7B0C" w:rsidP="00E0398C">
            <w:pPr>
              <w:shd w:val="clear" w:color="auto" w:fill="FFFFFF"/>
              <w:jc w:val="both"/>
              <w:textAlignment w:val="baseline"/>
              <w:rPr>
                <w:rFonts w:ascii="Arial" w:hAnsi="Arial" w:cs="Arial"/>
                <w:sz w:val="20"/>
                <w:lang w:eastAsia="es-CO"/>
              </w:rPr>
            </w:pPr>
            <w:r w:rsidRPr="00353FF8">
              <w:rPr>
                <w:rFonts w:ascii="Arial" w:hAnsi="Arial" w:cs="Arial"/>
                <w:b/>
                <w:bCs/>
                <w:sz w:val="20"/>
                <w:lang w:eastAsia="es-CO"/>
              </w:rPr>
              <w:t>Nota 2:</w:t>
            </w:r>
            <w:r w:rsidRPr="00353FF8">
              <w:rPr>
                <w:rFonts w:ascii="Arial" w:hAnsi="Arial" w:cs="Arial"/>
                <w:sz w:val="20"/>
                <w:lang w:eastAsia="es-CO"/>
              </w:rPr>
              <w:t xml:space="preserve"> El supervisor verificará la entrega por parte de la entidad de los indicadores según la </w:t>
            </w:r>
            <w:proofErr w:type="spellStart"/>
            <w:r w:rsidRPr="00353FF8">
              <w:rPr>
                <w:rFonts w:ascii="Arial" w:hAnsi="Arial" w:cs="Arial"/>
                <w:sz w:val="20"/>
                <w:lang w:eastAsia="es-CO"/>
              </w:rPr>
              <w:t>periocidad</w:t>
            </w:r>
            <w:proofErr w:type="spellEnd"/>
            <w:r w:rsidRPr="00353FF8">
              <w:rPr>
                <w:rFonts w:ascii="Arial" w:hAnsi="Arial" w:cs="Arial"/>
                <w:sz w:val="20"/>
                <w:lang w:eastAsia="es-CO"/>
              </w:rPr>
              <w:t xml:space="preserve"> de medición establecida para cada uno (mensual, trimestral). </w:t>
            </w:r>
          </w:p>
          <w:p w14:paraId="7AF67278" w14:textId="77777777" w:rsidR="003D7B0C" w:rsidRPr="00353FF8" w:rsidRDefault="003D7B0C" w:rsidP="00E0398C">
            <w:pPr>
              <w:shd w:val="clear" w:color="auto" w:fill="FFFFFF"/>
              <w:jc w:val="both"/>
              <w:textAlignment w:val="baseline"/>
              <w:rPr>
                <w:rFonts w:ascii="Arial" w:hAnsi="Arial" w:cs="Arial"/>
                <w:b/>
                <w:sz w:val="18"/>
                <w:szCs w:val="18"/>
              </w:rPr>
            </w:pPr>
            <w:r w:rsidRPr="00353FF8">
              <w:rPr>
                <w:rFonts w:ascii="Arial" w:hAnsi="Arial" w:cs="Arial"/>
                <w:b/>
                <w:bCs/>
                <w:sz w:val="20"/>
                <w:lang w:eastAsia="es-CO"/>
              </w:rPr>
              <w:t>Nota 3</w:t>
            </w:r>
            <w:r w:rsidRPr="00353FF8">
              <w:rPr>
                <w:rFonts w:ascii="Arial" w:hAnsi="Arial" w:cs="Arial"/>
                <w:sz w:val="20"/>
                <w:lang w:eastAsia="es-CO"/>
              </w:rPr>
              <w:t>: El formulario anexo es de carácter informativo y será incluido en la minuta del contrato una vez sea adjudicado el presente proceso.</w:t>
            </w:r>
          </w:p>
        </w:tc>
        <w:tc>
          <w:tcPr>
            <w:tcW w:w="1134" w:type="dxa"/>
          </w:tcPr>
          <w:p w14:paraId="5B9253A9" w14:textId="77777777" w:rsidR="003D7B0C" w:rsidRPr="00A61C73" w:rsidRDefault="003D7B0C" w:rsidP="00E0398C">
            <w:pPr>
              <w:tabs>
                <w:tab w:val="left" w:pos="240"/>
              </w:tabs>
              <w:contextualSpacing/>
              <w:jc w:val="both"/>
              <w:rPr>
                <w:rFonts w:ascii="Arial" w:eastAsia="MS Mincho" w:hAnsi="Arial" w:cs="Arial"/>
                <w:szCs w:val="20"/>
                <w:lang w:val="es-CO"/>
              </w:rPr>
            </w:pPr>
          </w:p>
        </w:tc>
        <w:tc>
          <w:tcPr>
            <w:tcW w:w="1134" w:type="dxa"/>
          </w:tcPr>
          <w:p w14:paraId="17A07428" w14:textId="77777777" w:rsidR="003D7B0C" w:rsidRPr="00A61C73" w:rsidRDefault="003D7B0C" w:rsidP="00E0398C">
            <w:pPr>
              <w:tabs>
                <w:tab w:val="left" w:pos="240"/>
              </w:tabs>
              <w:contextualSpacing/>
              <w:jc w:val="both"/>
              <w:rPr>
                <w:rFonts w:ascii="Arial" w:eastAsia="MS Mincho" w:hAnsi="Arial" w:cs="Arial"/>
                <w:szCs w:val="20"/>
                <w:lang w:val="es-CO"/>
              </w:rPr>
            </w:pPr>
          </w:p>
        </w:tc>
      </w:tr>
      <w:bookmarkEnd w:id="0"/>
    </w:tbl>
    <w:p w14:paraId="7BCEB5F1" w14:textId="77777777" w:rsidR="0072125E" w:rsidRDefault="0072125E" w:rsidP="00A23D5A">
      <w:pPr>
        <w:autoSpaceDE w:val="0"/>
        <w:autoSpaceDN w:val="0"/>
        <w:adjustRightInd w:val="0"/>
        <w:jc w:val="both"/>
        <w:rPr>
          <w:rFonts w:ascii="Arial" w:eastAsia="MS Mincho" w:hAnsi="Arial" w:cs="Arial"/>
          <w:sz w:val="18"/>
          <w:szCs w:val="18"/>
          <w:lang w:eastAsia="en-US"/>
        </w:rPr>
      </w:pPr>
    </w:p>
    <w:p w14:paraId="6FD07FDE" w14:textId="77777777" w:rsidR="002F4FB7" w:rsidRDefault="002F4FB7" w:rsidP="00A23D5A">
      <w:pPr>
        <w:autoSpaceDE w:val="0"/>
        <w:autoSpaceDN w:val="0"/>
        <w:adjustRightInd w:val="0"/>
        <w:jc w:val="both"/>
        <w:rPr>
          <w:rFonts w:ascii="Arial" w:eastAsia="MS Mincho" w:hAnsi="Arial" w:cs="Arial"/>
          <w:sz w:val="18"/>
          <w:szCs w:val="18"/>
          <w:lang w:eastAsia="en-US"/>
        </w:rPr>
      </w:pPr>
    </w:p>
    <w:p w14:paraId="4F1E2F76" w14:textId="77777777" w:rsidR="002F4FB7" w:rsidRDefault="002F4FB7" w:rsidP="00A23D5A">
      <w:pPr>
        <w:autoSpaceDE w:val="0"/>
        <w:autoSpaceDN w:val="0"/>
        <w:adjustRightInd w:val="0"/>
        <w:jc w:val="both"/>
        <w:rPr>
          <w:rFonts w:ascii="Arial" w:eastAsia="MS Mincho" w:hAnsi="Arial" w:cs="Arial"/>
          <w:sz w:val="18"/>
          <w:szCs w:val="18"/>
          <w:lang w:eastAsia="en-US"/>
        </w:rPr>
      </w:pPr>
    </w:p>
    <w:p w14:paraId="767ED8CB" w14:textId="77777777" w:rsidR="002F4FB7" w:rsidRDefault="002F4FB7" w:rsidP="00A23D5A">
      <w:pPr>
        <w:autoSpaceDE w:val="0"/>
        <w:autoSpaceDN w:val="0"/>
        <w:adjustRightInd w:val="0"/>
        <w:jc w:val="both"/>
        <w:rPr>
          <w:rFonts w:ascii="Arial" w:eastAsia="MS Mincho" w:hAnsi="Arial" w:cs="Arial"/>
          <w:sz w:val="18"/>
          <w:szCs w:val="18"/>
          <w:lang w:eastAsia="en-US"/>
        </w:rPr>
      </w:pPr>
    </w:p>
    <w:p w14:paraId="40E62A19" w14:textId="77777777" w:rsidR="002F4FB7" w:rsidRDefault="002F4FB7" w:rsidP="00A23D5A">
      <w:pPr>
        <w:autoSpaceDE w:val="0"/>
        <w:autoSpaceDN w:val="0"/>
        <w:adjustRightInd w:val="0"/>
        <w:jc w:val="both"/>
        <w:rPr>
          <w:rFonts w:ascii="Arial" w:eastAsia="MS Mincho" w:hAnsi="Arial" w:cs="Arial"/>
          <w:sz w:val="18"/>
          <w:szCs w:val="18"/>
          <w:lang w:eastAsia="en-US"/>
        </w:rPr>
      </w:pPr>
    </w:p>
    <w:p w14:paraId="37ADF8EC" w14:textId="77777777" w:rsidR="002F4FB7" w:rsidRDefault="002F4FB7" w:rsidP="00A23D5A">
      <w:pPr>
        <w:autoSpaceDE w:val="0"/>
        <w:autoSpaceDN w:val="0"/>
        <w:adjustRightInd w:val="0"/>
        <w:jc w:val="both"/>
        <w:rPr>
          <w:rFonts w:ascii="Arial" w:eastAsia="MS Mincho" w:hAnsi="Arial" w:cs="Arial"/>
          <w:sz w:val="18"/>
          <w:szCs w:val="18"/>
          <w:lang w:eastAsia="en-US"/>
        </w:rPr>
      </w:pPr>
    </w:p>
    <w:p w14:paraId="4426E712" w14:textId="77777777" w:rsidR="0072125E" w:rsidRDefault="0072125E" w:rsidP="00A23D5A">
      <w:pPr>
        <w:autoSpaceDE w:val="0"/>
        <w:autoSpaceDN w:val="0"/>
        <w:adjustRightInd w:val="0"/>
        <w:jc w:val="both"/>
        <w:rPr>
          <w:rFonts w:ascii="Arial" w:eastAsia="MS Mincho" w:hAnsi="Arial" w:cs="Arial"/>
          <w:sz w:val="18"/>
          <w:szCs w:val="18"/>
          <w:lang w:eastAsia="en-US"/>
        </w:rPr>
      </w:pPr>
    </w:p>
    <w:p w14:paraId="1E67FE8C" w14:textId="3A0FB9B1" w:rsidR="001A7115" w:rsidRDefault="002F4FB7" w:rsidP="002F4FB7">
      <w:pPr>
        <w:autoSpaceDE w:val="0"/>
        <w:autoSpaceDN w:val="0"/>
        <w:adjustRightInd w:val="0"/>
        <w:jc w:val="both"/>
        <w:rPr>
          <w:rFonts w:ascii="Arial" w:eastAsia="MS Mincho" w:hAnsi="Arial" w:cs="Arial"/>
          <w:sz w:val="18"/>
          <w:szCs w:val="18"/>
          <w:lang w:eastAsia="en-US"/>
        </w:rPr>
      </w:pPr>
      <w:r>
        <w:rPr>
          <w:rFonts w:ascii="Arial" w:eastAsia="MS Mincho" w:hAnsi="Arial" w:cs="Arial"/>
          <w:sz w:val="18"/>
          <w:szCs w:val="18"/>
          <w:lang w:eastAsia="en-US"/>
        </w:rPr>
        <w:t xml:space="preserve"> </w:t>
      </w:r>
    </w:p>
    <w:p w14:paraId="0B27B59C"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7107D80F"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62CD28E2"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4BF2B218"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7D52F361"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77BAB64D"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378E04D8"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207CB037"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6E902B46"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3EFEF4B5"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24B1393A"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50860D27"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1DE2FD75"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438F44B9"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0B120BC0"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5ACD6A93"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2FEB0E14"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65D58601"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71085F8D"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6FA91C67" w14:textId="77777777" w:rsidR="003D7B0C" w:rsidRDefault="003D7B0C" w:rsidP="002F4FB7">
      <w:pPr>
        <w:autoSpaceDE w:val="0"/>
        <w:autoSpaceDN w:val="0"/>
        <w:adjustRightInd w:val="0"/>
        <w:jc w:val="both"/>
        <w:rPr>
          <w:rFonts w:ascii="Arial" w:eastAsia="MS Mincho" w:hAnsi="Arial" w:cs="Arial"/>
          <w:sz w:val="18"/>
          <w:szCs w:val="18"/>
          <w:lang w:eastAsia="en-US"/>
        </w:rPr>
      </w:pPr>
    </w:p>
    <w:p w14:paraId="14F8E4DC" w14:textId="77777777" w:rsidR="003D7B0C" w:rsidRDefault="003D7B0C" w:rsidP="002F4FB7">
      <w:pPr>
        <w:autoSpaceDE w:val="0"/>
        <w:autoSpaceDN w:val="0"/>
        <w:adjustRightInd w:val="0"/>
        <w:jc w:val="both"/>
        <w:rPr>
          <w:rFonts w:ascii="Arial" w:hAnsi="Arial" w:cs="Arial"/>
          <w:sz w:val="20"/>
          <w:szCs w:val="20"/>
          <w:lang w:val="es-CO"/>
        </w:rPr>
      </w:pPr>
    </w:p>
    <w:p w14:paraId="32289343" w14:textId="77777777" w:rsidR="00D85E64" w:rsidRDefault="00D85E64" w:rsidP="002F4FB7">
      <w:pPr>
        <w:autoSpaceDE w:val="0"/>
        <w:autoSpaceDN w:val="0"/>
        <w:adjustRightInd w:val="0"/>
        <w:jc w:val="both"/>
        <w:rPr>
          <w:rFonts w:ascii="Arial" w:hAnsi="Arial" w:cs="Arial"/>
          <w:sz w:val="20"/>
          <w:szCs w:val="20"/>
          <w:lang w:val="es-CO"/>
        </w:rPr>
      </w:pPr>
    </w:p>
    <w:p w14:paraId="5A8B01CC" w14:textId="77777777" w:rsidR="00D85E64" w:rsidRDefault="00D85E64" w:rsidP="002F4FB7">
      <w:pPr>
        <w:autoSpaceDE w:val="0"/>
        <w:autoSpaceDN w:val="0"/>
        <w:adjustRightInd w:val="0"/>
        <w:jc w:val="both"/>
        <w:rPr>
          <w:rFonts w:ascii="Arial" w:hAnsi="Arial" w:cs="Arial"/>
          <w:sz w:val="20"/>
          <w:szCs w:val="20"/>
          <w:lang w:val="es-CO"/>
        </w:rPr>
      </w:pPr>
    </w:p>
    <w:p w14:paraId="63749008" w14:textId="77777777" w:rsidR="00D85E64" w:rsidRDefault="00D85E64" w:rsidP="002F4FB7">
      <w:pPr>
        <w:autoSpaceDE w:val="0"/>
        <w:autoSpaceDN w:val="0"/>
        <w:adjustRightInd w:val="0"/>
        <w:jc w:val="both"/>
        <w:rPr>
          <w:rFonts w:ascii="Arial" w:hAnsi="Arial" w:cs="Arial"/>
          <w:sz w:val="20"/>
          <w:szCs w:val="20"/>
          <w:lang w:val="es-CO"/>
        </w:rPr>
      </w:pPr>
    </w:p>
    <w:p w14:paraId="1C703F93" w14:textId="77777777" w:rsidR="00D85E64" w:rsidRDefault="00D85E64" w:rsidP="002F4FB7">
      <w:pPr>
        <w:autoSpaceDE w:val="0"/>
        <w:autoSpaceDN w:val="0"/>
        <w:adjustRightInd w:val="0"/>
        <w:jc w:val="both"/>
        <w:rPr>
          <w:rFonts w:ascii="Arial" w:hAnsi="Arial" w:cs="Arial"/>
          <w:sz w:val="20"/>
          <w:szCs w:val="20"/>
          <w:lang w:val="es-CO"/>
        </w:rPr>
      </w:pPr>
    </w:p>
    <w:p w14:paraId="54E6B18F" w14:textId="77777777" w:rsidR="00D85E64" w:rsidRDefault="00D85E64" w:rsidP="002F4FB7">
      <w:pPr>
        <w:autoSpaceDE w:val="0"/>
        <w:autoSpaceDN w:val="0"/>
        <w:adjustRightInd w:val="0"/>
        <w:jc w:val="both"/>
        <w:rPr>
          <w:rFonts w:ascii="Arial" w:hAnsi="Arial" w:cs="Arial"/>
          <w:sz w:val="20"/>
          <w:szCs w:val="20"/>
          <w:lang w:val="es-CO"/>
        </w:rPr>
      </w:pPr>
    </w:p>
    <w:p w14:paraId="658220BA" w14:textId="710A7B2D" w:rsidR="00724732" w:rsidRPr="00126D15" w:rsidRDefault="00AB0536" w:rsidP="00724732">
      <w:pPr>
        <w:tabs>
          <w:tab w:val="left" w:pos="-1080"/>
          <w:tab w:val="left" w:pos="0"/>
        </w:tabs>
        <w:jc w:val="center"/>
        <w:rPr>
          <w:rFonts w:ascii="Arial" w:hAnsi="Arial" w:cs="Arial"/>
          <w:b/>
          <w:sz w:val="20"/>
          <w:szCs w:val="22"/>
        </w:rPr>
      </w:pPr>
      <w:r w:rsidRPr="00126D15">
        <w:rPr>
          <w:rFonts w:ascii="Arial" w:hAnsi="Arial" w:cs="Arial"/>
          <w:b/>
          <w:sz w:val="20"/>
          <w:szCs w:val="22"/>
        </w:rPr>
        <w:lastRenderedPageBreak/>
        <w:t>ANEXO No. 2.</w:t>
      </w:r>
    </w:p>
    <w:p w14:paraId="4C2E5BBB" w14:textId="77777777" w:rsidR="00724732" w:rsidRPr="00126D15" w:rsidRDefault="00FD7852" w:rsidP="00724732">
      <w:pPr>
        <w:tabs>
          <w:tab w:val="left" w:pos="-1080"/>
          <w:tab w:val="left" w:pos="0"/>
        </w:tabs>
        <w:jc w:val="center"/>
        <w:rPr>
          <w:noProof/>
          <w:sz w:val="20"/>
          <w:szCs w:val="20"/>
          <w:lang w:val="es-CO" w:eastAsia="es-CO"/>
        </w:rPr>
      </w:pPr>
      <w:r w:rsidRPr="00126D15">
        <w:rPr>
          <w:noProof/>
          <w:lang w:val="es-CO" w:eastAsia="es-CO"/>
        </w:rPr>
        <mc:AlternateContent>
          <mc:Choice Requires="wps">
            <w:drawing>
              <wp:anchor distT="0" distB="0" distL="114300" distR="114300" simplePos="0" relativeHeight="251658240" behindDoc="0" locked="0" layoutInCell="1" allowOverlap="1" wp14:anchorId="3384107B" wp14:editId="6C7912D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0E165E11" w14:textId="77777777" w:rsidR="009D3054" w:rsidRPr="00083966" w:rsidRDefault="009D3054"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9D3054" w:rsidRPr="00003602" w:rsidRDefault="009D3054" w:rsidP="00724732">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3384107B" id="Cuadro de texto 1" o:spid="_x0000_s1027"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kaGgIAADIEAAAOAAAAZHJzL2Uyb0RvYy54bWysU9tu2zAMfR+wfxD0vjjJki414hRtugwD&#10;ugvQ7QNkWY6FyaJGKbG7ry8lu2l2exlmA4IoUofk4dH6qm8NOyr0GmzBZ5MpZ8pKqLTdF/zrl92r&#10;FWc+CFsJA1YV/EF5frV5+WLduVzNoQFTKWQEYn3euYI3Ibg8y7xsVCv8BJyy5KwBWxHIxH1WoegI&#10;vTXZfDq9yDrAyiFI5T2d3g5Ovkn4da1k+FTXXgVmCk61hbRiWsu4Zpu1yPcoXKPlWIb4hypaoS0l&#10;PUHdiiDYAfVvUK2WCB7qMJHQZlDXWqrUA3Uzm/7SzX0jnEq9EDnenWjy/w9Wfjzeu8/IQn8DPQ0w&#10;NeHdHchvnlnYNsLu1TUidI0SFSWeRcqyzvl8vBqp9rmPIGX3ASoasjgESEB9jW1khfpkhE4DeDiR&#10;rvrAJB1ezOaL5ZslZ5J889Xr1WKZUoj86bZDH94paFncFBxpqAldHO98iNWI/CkkJvNgdLXTxiQD&#10;9+XWIDsKEsDNLv4j+k9hxrKu4JfL+XIg4K8Q0/T9CaLVgZRsdFvw1SlI5JG2t7ZKOgtCm2FPJRs7&#10;8hipG0gMfdkzXY0kR1pLqB6IWIRBuPTQaNMA/uCsI9EW3H8/CFScmfeWhnM5WyyiypNBrM7JwHNP&#10;ee4RVhJUwQNnw3YbhpdxcKj3DWUa5GDhmgZa68T1c1Vj+STMNILxEUXln9sp6vmpbx4BAAD//wMA&#10;UEsDBBQABgAIAAAAIQBMKscQ2wAAAAcBAAAPAAAAZHJzL2Rvd25yZXYueG1sTI9PS8NAEMXvgt9h&#10;GcFLsJtUTNuYTZGA9ChW8TzNTpPQ/ROymyZ+e8eTHue9x5vfK/eLNeJKY+i9U5CtUhDkGq971yr4&#10;/Hh92IIIEZ1G4x0p+KYA++r2psRC+9m90/UYW8ElLhSooItxKKQMTUcWw8oP5Ng7+9Fi5HNspR5x&#10;5nJr5DpNc2mxd/yhw4HqjprLcbLcMm8OSXZ4/DKXZIo1viW1DJNS93fLyzOISEv8C8MvPqNDxUwn&#10;PzkdhFGQP3GQ5XwNgu3dJuNpJ9bTHciqlP/5qx8AAAD//wMAUEsBAi0AFAAGAAgAAAAhALaDOJL+&#10;AAAA4QEAABMAAAAAAAAAAAAAAAAAAAAAAFtDb250ZW50X1R5cGVzXS54bWxQSwECLQAUAAYACAAA&#10;ACEAOP0h/9YAAACUAQAACwAAAAAAAAAAAAAAAAAvAQAAX3JlbHMvLnJlbHNQSwECLQAUAAYACAAA&#10;ACEAIDKJGhoCAAAyBAAADgAAAAAAAAAAAAAAAAAuAgAAZHJzL2Uyb0RvYy54bWxQSwECLQAUAAYA&#10;CAAAACEATCrHENsAAAAHAQAADwAAAAAAAAAAAAAAAAB0BAAAZHJzL2Rvd25yZXYueG1sUEsFBgAA&#10;AAAEAAQA8wAAAHwFAAAAAA==&#10;" fillcolor="#bfbfbf">
                <v:textbox>
                  <w:txbxContent>
                    <w:p w14:paraId="0E165E11" w14:textId="77777777" w:rsidR="009D3054" w:rsidRPr="00083966" w:rsidRDefault="009D3054"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9D3054" w:rsidRPr="00003602" w:rsidRDefault="009D3054" w:rsidP="00724732">
                      <w:pPr>
                        <w:jc w:val="center"/>
                        <w:rPr>
                          <w:rFonts w:ascii="Arial" w:hAnsi="Arial" w:cs="Arial"/>
                          <w:b/>
                          <w:sz w:val="22"/>
                          <w:szCs w:val="22"/>
                          <w:lang w:val="es-MX"/>
                        </w:rPr>
                      </w:pPr>
                    </w:p>
                  </w:txbxContent>
                </v:textbox>
              </v:shape>
            </w:pict>
          </mc:Fallback>
        </mc:AlternateContent>
      </w:r>
    </w:p>
    <w:p w14:paraId="2981FECF" w14:textId="77777777" w:rsidR="00724732" w:rsidRPr="00126D15" w:rsidRDefault="00724732" w:rsidP="00724732">
      <w:pPr>
        <w:tabs>
          <w:tab w:val="left" w:pos="-1080"/>
          <w:tab w:val="left" w:pos="0"/>
        </w:tabs>
        <w:jc w:val="center"/>
        <w:rPr>
          <w:rFonts w:ascii="Arial" w:hAnsi="Arial" w:cs="Arial"/>
          <w:b/>
          <w:sz w:val="20"/>
          <w:szCs w:val="20"/>
        </w:rPr>
      </w:pPr>
      <w:r w:rsidRPr="00126D15">
        <w:rPr>
          <w:rFonts w:ascii="Arial" w:hAnsi="Arial" w:cs="Arial"/>
          <w:b/>
          <w:sz w:val="20"/>
          <w:szCs w:val="20"/>
        </w:rPr>
        <w:t>ANEXO No. 4</w:t>
      </w:r>
    </w:p>
    <w:p w14:paraId="7B1917EC" w14:textId="77777777" w:rsidR="00724732" w:rsidRPr="00126D15" w:rsidRDefault="00724732" w:rsidP="00724732">
      <w:pPr>
        <w:tabs>
          <w:tab w:val="left" w:pos="-1080"/>
          <w:tab w:val="left" w:pos="0"/>
        </w:tabs>
        <w:jc w:val="center"/>
        <w:rPr>
          <w:rFonts w:ascii="Arial" w:hAnsi="Arial" w:cs="Arial"/>
          <w:sz w:val="20"/>
          <w:szCs w:val="20"/>
        </w:rPr>
      </w:pPr>
    </w:p>
    <w:p w14:paraId="0CB7B8F1" w14:textId="77777777" w:rsidR="007F4781" w:rsidRPr="00126D15" w:rsidRDefault="007F4781" w:rsidP="00724732">
      <w:pPr>
        <w:jc w:val="both"/>
        <w:rPr>
          <w:rFonts w:ascii="Arial" w:hAnsi="Arial" w:cs="Arial"/>
          <w:sz w:val="12"/>
          <w:szCs w:val="21"/>
        </w:rPr>
      </w:pPr>
    </w:p>
    <w:p w14:paraId="6020F832" w14:textId="77777777" w:rsidR="003D7B0C" w:rsidRPr="003D7B0C" w:rsidRDefault="003D7B0C" w:rsidP="003D7B0C">
      <w:pPr>
        <w:autoSpaceDE w:val="0"/>
        <w:autoSpaceDN w:val="0"/>
        <w:adjustRightInd w:val="0"/>
        <w:jc w:val="both"/>
        <w:rPr>
          <w:rFonts w:ascii="Arial" w:hAnsi="Arial" w:cs="Arial"/>
          <w:bCs/>
          <w:sz w:val="20"/>
          <w:szCs w:val="20"/>
          <w:lang w:val="es-MX"/>
        </w:rPr>
      </w:pPr>
      <w:r w:rsidRPr="003D7B0C">
        <w:rPr>
          <w:rFonts w:ascii="Arial" w:hAnsi="Arial" w:cs="Arial"/>
          <w:bCs/>
          <w:sz w:val="20"/>
          <w:szCs w:val="20"/>
          <w:lang w:val="es-MX"/>
        </w:rPr>
        <w:t>Todas las ofertas presentadas en el presente proceso de contratación serán verificadas por los evaluadores designados por la Regional de aseguramiento en Salud No. 8,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6BDE929E" w14:textId="77777777" w:rsidR="003D7B0C" w:rsidRPr="003D7B0C" w:rsidRDefault="003D7B0C" w:rsidP="003D7B0C">
      <w:pPr>
        <w:autoSpaceDE w:val="0"/>
        <w:autoSpaceDN w:val="0"/>
        <w:adjustRightInd w:val="0"/>
        <w:jc w:val="both"/>
        <w:rPr>
          <w:rFonts w:ascii="Arial" w:hAnsi="Arial" w:cs="Arial"/>
          <w:b/>
          <w:bCs/>
          <w:sz w:val="20"/>
          <w:szCs w:val="20"/>
          <w:lang w:val="es-MX"/>
        </w:rPr>
      </w:pPr>
    </w:p>
    <w:tbl>
      <w:tblPr>
        <w:tblW w:w="93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8"/>
        <w:gridCol w:w="3052"/>
      </w:tblGrid>
      <w:tr w:rsidR="003D7B0C" w:rsidRPr="003D7B0C" w14:paraId="0991F14D"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54ABAC49" w14:textId="77777777" w:rsidR="003D7B0C" w:rsidRPr="003D7B0C" w:rsidRDefault="003D7B0C" w:rsidP="003D7B0C">
            <w:pPr>
              <w:ind w:left="-284" w:right="-284"/>
              <w:jc w:val="center"/>
              <w:rPr>
                <w:rFonts w:ascii="Arial" w:eastAsia="Calibri" w:hAnsi="Arial" w:cs="Arial"/>
                <w:b/>
                <w:sz w:val="20"/>
                <w:szCs w:val="20"/>
                <w:lang w:val="es-CO" w:eastAsia="en-US"/>
              </w:rPr>
            </w:pPr>
            <w:r w:rsidRPr="003D7B0C">
              <w:rPr>
                <w:rFonts w:ascii="Arial" w:eastAsia="Calibri" w:hAnsi="Arial" w:cs="Arial"/>
                <w:b/>
                <w:sz w:val="20"/>
                <w:szCs w:val="20"/>
                <w:lang w:val="es-CO" w:eastAsia="en-US"/>
              </w:rPr>
              <w:t>FACTOR</w:t>
            </w:r>
          </w:p>
        </w:tc>
        <w:tc>
          <w:tcPr>
            <w:tcW w:w="3052" w:type="dxa"/>
            <w:tcBorders>
              <w:top w:val="single" w:sz="4" w:space="0" w:color="auto"/>
              <w:left w:val="single" w:sz="4" w:space="0" w:color="auto"/>
              <w:bottom w:val="single" w:sz="4" w:space="0" w:color="auto"/>
              <w:right w:val="single" w:sz="4" w:space="0" w:color="auto"/>
            </w:tcBorders>
            <w:vAlign w:val="center"/>
            <w:hideMark/>
          </w:tcPr>
          <w:p w14:paraId="58FD5425" w14:textId="77777777" w:rsidR="003D7B0C" w:rsidRPr="003D7B0C" w:rsidRDefault="003D7B0C" w:rsidP="003D7B0C">
            <w:pPr>
              <w:ind w:left="-284" w:right="-284"/>
              <w:jc w:val="center"/>
              <w:rPr>
                <w:rFonts w:ascii="Arial" w:eastAsia="Calibri" w:hAnsi="Arial" w:cs="Arial"/>
                <w:b/>
                <w:sz w:val="20"/>
                <w:szCs w:val="20"/>
                <w:lang w:val="es-CO" w:eastAsia="en-US"/>
              </w:rPr>
            </w:pPr>
            <w:r w:rsidRPr="003D7B0C">
              <w:rPr>
                <w:rFonts w:ascii="Arial" w:eastAsia="Calibri" w:hAnsi="Arial" w:cs="Arial"/>
                <w:b/>
                <w:sz w:val="20"/>
                <w:szCs w:val="20"/>
                <w:lang w:val="es-CO" w:eastAsia="en-US"/>
              </w:rPr>
              <w:t>PUNTAJE</w:t>
            </w:r>
          </w:p>
        </w:tc>
      </w:tr>
      <w:tr w:rsidR="003D7B0C" w:rsidRPr="003D7B0C" w14:paraId="0B848FB5"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3EE2D2FE" w14:textId="77777777" w:rsidR="003D7B0C" w:rsidRPr="003D7B0C" w:rsidRDefault="003D7B0C" w:rsidP="003D7B0C">
            <w:pPr>
              <w:ind w:left="22" w:right="-284"/>
              <w:rPr>
                <w:rFonts w:ascii="Arial" w:eastAsia="Calibri" w:hAnsi="Arial" w:cs="Arial"/>
                <w:sz w:val="20"/>
                <w:szCs w:val="20"/>
                <w:lang w:val="es-CO" w:eastAsia="en-US"/>
              </w:rPr>
            </w:pPr>
            <w:r w:rsidRPr="003D7B0C">
              <w:rPr>
                <w:rFonts w:ascii="Arial" w:eastAsia="Calibri" w:hAnsi="Arial" w:cs="Arial"/>
                <w:sz w:val="20"/>
                <w:szCs w:val="20"/>
                <w:lang w:val="es-CO" w:eastAsia="en-US"/>
              </w:rPr>
              <w:t xml:space="preserve">Evaluaciones técnicas </w:t>
            </w:r>
          </w:p>
        </w:tc>
        <w:tc>
          <w:tcPr>
            <w:tcW w:w="3052" w:type="dxa"/>
            <w:tcBorders>
              <w:top w:val="single" w:sz="4" w:space="0" w:color="auto"/>
              <w:left w:val="single" w:sz="4" w:space="0" w:color="auto"/>
              <w:bottom w:val="single" w:sz="4" w:space="0" w:color="auto"/>
              <w:right w:val="single" w:sz="4" w:space="0" w:color="auto"/>
            </w:tcBorders>
            <w:vAlign w:val="center"/>
            <w:hideMark/>
          </w:tcPr>
          <w:p w14:paraId="1EC520B5"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395</w:t>
            </w:r>
          </w:p>
        </w:tc>
      </w:tr>
      <w:tr w:rsidR="003D7B0C" w:rsidRPr="003D7B0C" w14:paraId="2CB1A0E1"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7789BEF5" w14:textId="77777777" w:rsidR="003D7B0C" w:rsidRPr="003D7B0C" w:rsidRDefault="003D7B0C" w:rsidP="003D7B0C">
            <w:pPr>
              <w:ind w:left="31" w:right="-284"/>
              <w:jc w:val="both"/>
              <w:rPr>
                <w:rFonts w:ascii="Arial" w:eastAsia="Calibri" w:hAnsi="Arial" w:cs="Arial"/>
                <w:sz w:val="20"/>
                <w:szCs w:val="20"/>
                <w:lang w:val="es-CO" w:eastAsia="en-US"/>
              </w:rPr>
            </w:pPr>
            <w:r w:rsidRPr="003D7B0C">
              <w:rPr>
                <w:rFonts w:ascii="Arial" w:eastAsia="Calibri" w:hAnsi="Arial" w:cs="Arial"/>
                <w:bCs/>
                <w:sz w:val="20"/>
                <w:szCs w:val="20"/>
                <w:lang w:val="es-CO" w:eastAsia="en-US"/>
              </w:rPr>
              <w:t>apoyo a la industria nacional</w:t>
            </w:r>
          </w:p>
        </w:tc>
        <w:tc>
          <w:tcPr>
            <w:tcW w:w="3052" w:type="dxa"/>
            <w:tcBorders>
              <w:top w:val="single" w:sz="4" w:space="0" w:color="auto"/>
              <w:left w:val="single" w:sz="4" w:space="0" w:color="auto"/>
              <w:bottom w:val="single" w:sz="4" w:space="0" w:color="auto"/>
              <w:right w:val="single" w:sz="4" w:space="0" w:color="auto"/>
            </w:tcBorders>
            <w:vAlign w:val="center"/>
            <w:hideMark/>
          </w:tcPr>
          <w:p w14:paraId="7A6FC3A6"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100</w:t>
            </w:r>
          </w:p>
        </w:tc>
      </w:tr>
      <w:tr w:rsidR="003D7B0C" w:rsidRPr="003D7B0C" w14:paraId="6F692DCB"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3575AF08" w14:textId="77777777" w:rsidR="003D7B0C" w:rsidRPr="003D7B0C" w:rsidRDefault="003D7B0C" w:rsidP="003D7B0C">
            <w:pPr>
              <w:ind w:left="31" w:right="-284"/>
              <w:jc w:val="both"/>
              <w:rPr>
                <w:rFonts w:ascii="Arial" w:eastAsia="Calibri" w:hAnsi="Arial" w:cs="Arial"/>
                <w:bCs/>
                <w:sz w:val="20"/>
                <w:szCs w:val="20"/>
                <w:lang w:val="es-CO" w:eastAsia="en-US"/>
              </w:rPr>
            </w:pPr>
            <w:r w:rsidRPr="003D7B0C">
              <w:rPr>
                <w:rFonts w:ascii="Arial" w:eastAsia="Calibri" w:hAnsi="Arial" w:cs="Arial"/>
                <w:bCs/>
                <w:sz w:val="20"/>
                <w:szCs w:val="20"/>
                <w:lang w:val="es-CO" w:eastAsia="en-US"/>
              </w:rPr>
              <w:t>Emprendimientos y empresas de mujeres</w:t>
            </w:r>
          </w:p>
        </w:tc>
        <w:tc>
          <w:tcPr>
            <w:tcW w:w="3052" w:type="dxa"/>
            <w:tcBorders>
              <w:top w:val="single" w:sz="4" w:space="0" w:color="auto"/>
              <w:left w:val="single" w:sz="4" w:space="0" w:color="auto"/>
              <w:bottom w:val="single" w:sz="4" w:space="0" w:color="auto"/>
              <w:right w:val="single" w:sz="4" w:space="0" w:color="auto"/>
            </w:tcBorders>
            <w:vAlign w:val="center"/>
            <w:hideMark/>
          </w:tcPr>
          <w:p w14:paraId="7EC890D5"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2.5</w:t>
            </w:r>
          </w:p>
        </w:tc>
      </w:tr>
      <w:tr w:rsidR="003D7B0C" w:rsidRPr="003D7B0C" w14:paraId="610671F6"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310EACAC" w14:textId="77777777" w:rsidR="003D7B0C" w:rsidRPr="003D7B0C" w:rsidRDefault="003D7B0C" w:rsidP="003D7B0C">
            <w:pPr>
              <w:ind w:left="31" w:right="-284"/>
              <w:jc w:val="both"/>
              <w:rPr>
                <w:rFonts w:ascii="Arial" w:eastAsia="Calibri" w:hAnsi="Arial" w:cs="Arial"/>
                <w:bCs/>
                <w:sz w:val="20"/>
                <w:szCs w:val="20"/>
                <w:lang w:val="es-CO" w:eastAsia="en-US"/>
              </w:rPr>
            </w:pPr>
            <w:proofErr w:type="spellStart"/>
            <w:r w:rsidRPr="003D7B0C">
              <w:rPr>
                <w:rFonts w:ascii="Arial" w:eastAsia="Calibri" w:hAnsi="Arial" w:cs="Arial"/>
                <w:bCs/>
                <w:sz w:val="20"/>
                <w:szCs w:val="20"/>
                <w:lang w:val="es-CO" w:eastAsia="en-US"/>
              </w:rPr>
              <w:t>Mipyme</w:t>
            </w:r>
            <w:proofErr w:type="spellEnd"/>
            <w:r w:rsidRPr="003D7B0C">
              <w:rPr>
                <w:rFonts w:ascii="Arial" w:eastAsia="Calibri" w:hAnsi="Arial" w:cs="Arial"/>
                <w:bCs/>
                <w:sz w:val="20"/>
                <w:szCs w:val="20"/>
                <w:lang w:val="es-CO" w:eastAsia="en-US"/>
              </w:rPr>
              <w:t xml:space="preserve"> domiciliada en Colombia</w:t>
            </w:r>
          </w:p>
        </w:tc>
        <w:tc>
          <w:tcPr>
            <w:tcW w:w="3052" w:type="dxa"/>
            <w:tcBorders>
              <w:top w:val="single" w:sz="4" w:space="0" w:color="auto"/>
              <w:left w:val="single" w:sz="4" w:space="0" w:color="auto"/>
              <w:bottom w:val="single" w:sz="4" w:space="0" w:color="auto"/>
              <w:right w:val="single" w:sz="4" w:space="0" w:color="auto"/>
            </w:tcBorders>
            <w:vAlign w:val="center"/>
            <w:hideMark/>
          </w:tcPr>
          <w:p w14:paraId="1B0319EE"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2.5</w:t>
            </w:r>
          </w:p>
        </w:tc>
      </w:tr>
      <w:tr w:rsidR="003D7B0C" w:rsidRPr="003D7B0C" w14:paraId="1608E7A8" w14:textId="77777777" w:rsidTr="00E0398C">
        <w:trPr>
          <w:trHeight w:val="259"/>
          <w:jc w:val="right"/>
        </w:trPr>
        <w:tc>
          <w:tcPr>
            <w:tcW w:w="6248" w:type="dxa"/>
            <w:tcBorders>
              <w:top w:val="single" w:sz="4" w:space="0" w:color="auto"/>
              <w:left w:val="single" w:sz="4" w:space="0" w:color="auto"/>
              <w:bottom w:val="single" w:sz="4" w:space="0" w:color="auto"/>
              <w:right w:val="single" w:sz="4" w:space="0" w:color="auto"/>
            </w:tcBorders>
            <w:vAlign w:val="center"/>
            <w:hideMark/>
          </w:tcPr>
          <w:p w14:paraId="4F4ED48A"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Total</w:t>
            </w:r>
          </w:p>
        </w:tc>
        <w:tc>
          <w:tcPr>
            <w:tcW w:w="3052" w:type="dxa"/>
            <w:tcBorders>
              <w:top w:val="single" w:sz="4" w:space="0" w:color="auto"/>
              <w:left w:val="single" w:sz="4" w:space="0" w:color="auto"/>
              <w:bottom w:val="single" w:sz="4" w:space="0" w:color="auto"/>
              <w:right w:val="single" w:sz="4" w:space="0" w:color="auto"/>
            </w:tcBorders>
            <w:vAlign w:val="center"/>
            <w:hideMark/>
          </w:tcPr>
          <w:p w14:paraId="1E3C9ABC" w14:textId="77777777" w:rsidR="003D7B0C" w:rsidRPr="003D7B0C" w:rsidRDefault="003D7B0C" w:rsidP="003D7B0C">
            <w:pPr>
              <w:ind w:left="-284" w:right="-284"/>
              <w:jc w:val="center"/>
              <w:rPr>
                <w:rFonts w:ascii="Arial" w:eastAsia="Calibri" w:hAnsi="Arial" w:cs="Arial"/>
                <w:sz w:val="20"/>
                <w:szCs w:val="20"/>
                <w:lang w:val="es-CO" w:eastAsia="en-US"/>
              </w:rPr>
            </w:pPr>
            <w:r w:rsidRPr="003D7B0C">
              <w:rPr>
                <w:rFonts w:ascii="Arial" w:eastAsia="Calibri" w:hAnsi="Arial" w:cs="Arial"/>
                <w:sz w:val="20"/>
                <w:szCs w:val="20"/>
                <w:lang w:val="es-CO" w:eastAsia="en-US"/>
              </w:rPr>
              <w:t>500</w:t>
            </w:r>
          </w:p>
        </w:tc>
      </w:tr>
    </w:tbl>
    <w:p w14:paraId="6EABC4D6" w14:textId="77777777" w:rsidR="003D7B0C" w:rsidRPr="003D7B0C" w:rsidRDefault="003D7B0C" w:rsidP="003D7B0C">
      <w:pPr>
        <w:autoSpaceDE w:val="0"/>
        <w:autoSpaceDN w:val="0"/>
        <w:adjustRightInd w:val="0"/>
        <w:jc w:val="both"/>
        <w:rPr>
          <w:rFonts w:ascii="Arial" w:hAnsi="Arial" w:cs="Arial"/>
          <w:b/>
          <w:bCs/>
          <w:sz w:val="16"/>
          <w:szCs w:val="20"/>
          <w:lang w:val="es-MX"/>
        </w:rPr>
      </w:pPr>
      <w:r w:rsidRPr="003D7B0C">
        <w:rPr>
          <w:rFonts w:ascii="Arial" w:hAnsi="Arial" w:cs="Arial"/>
          <w:b/>
          <w:bCs/>
          <w:sz w:val="16"/>
          <w:szCs w:val="20"/>
          <w:lang w:val="es-MX"/>
        </w:rPr>
        <w:t xml:space="preserve"> </w:t>
      </w:r>
    </w:p>
    <w:p w14:paraId="4EAB3768" w14:textId="77777777" w:rsidR="003D7B0C" w:rsidRPr="003D7B0C" w:rsidRDefault="003D7B0C" w:rsidP="003D7B0C">
      <w:pPr>
        <w:ind w:left="426" w:right="29"/>
        <w:jc w:val="both"/>
        <w:rPr>
          <w:rFonts w:ascii="Arial" w:hAnsi="Arial" w:cs="Arial"/>
          <w:sz w:val="20"/>
          <w:szCs w:val="20"/>
        </w:rPr>
      </w:pPr>
      <w:r w:rsidRPr="003D7B0C">
        <w:rPr>
          <w:rFonts w:ascii="Arial" w:hAnsi="Arial" w:cs="Arial"/>
          <w:sz w:val="20"/>
          <w:szCs w:val="20"/>
        </w:rPr>
        <w:t xml:space="preserve">Las propuestas serán evaluadas técnicamente teniendo en cuenta los factores indicados a continuación sobre una asignación total de </w:t>
      </w:r>
      <w:r w:rsidRPr="003D7B0C">
        <w:rPr>
          <w:rFonts w:ascii="Arial" w:hAnsi="Arial" w:cs="Arial"/>
          <w:b/>
          <w:sz w:val="20"/>
          <w:szCs w:val="20"/>
        </w:rPr>
        <w:t>395 puntos</w:t>
      </w:r>
      <w:r w:rsidRPr="003D7B0C">
        <w:rPr>
          <w:rFonts w:ascii="Arial" w:hAnsi="Arial" w:cs="Arial"/>
          <w:sz w:val="20"/>
          <w:szCs w:val="20"/>
        </w:rPr>
        <w:t>.</w:t>
      </w:r>
    </w:p>
    <w:p w14:paraId="19797FC1" w14:textId="77777777" w:rsidR="003D7B0C" w:rsidRPr="003D7B0C" w:rsidRDefault="003D7B0C" w:rsidP="003D7B0C">
      <w:pPr>
        <w:ind w:left="426" w:right="-343"/>
        <w:jc w:val="both"/>
        <w:rPr>
          <w:rFonts w:ascii="Arial" w:hAnsi="Arial" w:cs="Arial"/>
          <w:sz w:val="16"/>
          <w:szCs w:val="20"/>
          <w:highlight w:val="yellow"/>
        </w:rPr>
      </w:pPr>
    </w:p>
    <w:p w14:paraId="6526C2F6" w14:textId="77777777" w:rsidR="003D7B0C" w:rsidRPr="003D7B0C" w:rsidRDefault="003D7B0C" w:rsidP="003D7B0C">
      <w:pPr>
        <w:ind w:left="426" w:right="29"/>
        <w:jc w:val="both"/>
        <w:rPr>
          <w:rFonts w:ascii="Arial" w:hAnsi="Arial" w:cs="Arial"/>
          <w:sz w:val="20"/>
          <w:szCs w:val="20"/>
        </w:rPr>
      </w:pPr>
      <w:r w:rsidRPr="003D7B0C">
        <w:rPr>
          <w:rFonts w:ascii="Arial" w:hAnsi="Arial" w:cs="Arial"/>
          <w:sz w:val="20"/>
          <w:szCs w:val="20"/>
        </w:rPr>
        <w:t xml:space="preserve">Se verificará el cumplimiento de las condiciones técnicas </w:t>
      </w:r>
      <w:r w:rsidRPr="003D7B0C">
        <w:rPr>
          <w:rFonts w:ascii="Arial" w:hAnsi="Arial" w:cs="Arial"/>
          <w:b/>
          <w:sz w:val="20"/>
          <w:szCs w:val="20"/>
        </w:rPr>
        <w:t>ADICIONALES</w:t>
      </w:r>
      <w:r w:rsidRPr="003D7B0C">
        <w:rPr>
          <w:rFonts w:ascii="Arial" w:hAnsi="Arial" w:cs="Arial"/>
          <w:sz w:val="20"/>
          <w:szCs w:val="20"/>
        </w:rPr>
        <w:t xml:space="preserve"> en cuanto al ofrecimiento de servicios de salud y/o profesionales requeridas que presente el oferente según lo requerido, así:</w:t>
      </w:r>
    </w:p>
    <w:p w14:paraId="1B124BE2" w14:textId="77777777" w:rsidR="003D7B0C" w:rsidRPr="003D7B0C" w:rsidRDefault="003D7B0C" w:rsidP="003D7B0C">
      <w:pPr>
        <w:autoSpaceDE w:val="0"/>
        <w:autoSpaceDN w:val="0"/>
        <w:adjustRightInd w:val="0"/>
        <w:jc w:val="both"/>
        <w:rPr>
          <w:rFonts w:ascii="Arial" w:hAnsi="Arial" w:cs="Arial"/>
          <w:b/>
          <w:bCs/>
          <w:sz w:val="16"/>
          <w:szCs w:val="20"/>
          <w:lang w:val="es-MX"/>
        </w:rPr>
      </w:pPr>
    </w:p>
    <w:p w14:paraId="27F5E1E3" w14:textId="77777777" w:rsidR="003D7B0C" w:rsidRPr="003D7B0C" w:rsidRDefault="003D7B0C" w:rsidP="003D7B0C">
      <w:pPr>
        <w:autoSpaceDE w:val="0"/>
        <w:autoSpaceDN w:val="0"/>
        <w:adjustRightInd w:val="0"/>
        <w:jc w:val="both"/>
        <w:rPr>
          <w:rFonts w:ascii="Arial" w:hAnsi="Arial" w:cs="Arial"/>
          <w:b/>
          <w:bCs/>
          <w:sz w:val="16"/>
          <w:szCs w:val="20"/>
          <w:lang w:val="es-MX"/>
        </w:rPr>
      </w:pPr>
    </w:p>
    <w:p w14:paraId="1EE79191" w14:textId="77777777" w:rsidR="003D7B0C" w:rsidRPr="003D7B0C" w:rsidRDefault="003D7B0C" w:rsidP="003D7B0C">
      <w:pPr>
        <w:numPr>
          <w:ilvl w:val="0"/>
          <w:numId w:val="55"/>
        </w:numPr>
        <w:ind w:right="270"/>
        <w:contextualSpacing/>
        <w:jc w:val="both"/>
        <w:rPr>
          <w:rFonts w:ascii="Arial" w:eastAsia="Calibri" w:hAnsi="Arial" w:cs="Arial"/>
          <w:b/>
          <w:sz w:val="20"/>
          <w:szCs w:val="20"/>
        </w:rPr>
      </w:pPr>
      <w:r w:rsidRPr="003D7B0C">
        <w:rPr>
          <w:rFonts w:ascii="Arial" w:eastAsia="Calibri" w:hAnsi="Arial" w:cs="Arial"/>
          <w:b/>
          <w:bCs/>
          <w:sz w:val="20"/>
          <w:szCs w:val="20"/>
        </w:rPr>
        <w:t>OPORTUNIDAD PARA PROGRAMACIÓN QUIRÚRGICA AMBULATORIA</w:t>
      </w:r>
    </w:p>
    <w:p w14:paraId="34C821D2" w14:textId="77777777" w:rsidR="003D7B0C" w:rsidRPr="003D7B0C" w:rsidRDefault="003D7B0C" w:rsidP="003D7B0C">
      <w:pPr>
        <w:rPr>
          <w:rFonts w:ascii="Arial" w:eastAsia="Calibri" w:hAnsi="Arial" w:cs="Arial"/>
          <w:b/>
          <w:bCs/>
          <w:sz w:val="18"/>
          <w:szCs w:val="18"/>
          <w:highlight w:val="yellow"/>
          <w:lang w:val="es-CO"/>
        </w:rPr>
      </w:pPr>
    </w:p>
    <w:p w14:paraId="7CC64D54" w14:textId="77777777" w:rsidR="003D7B0C" w:rsidRPr="003D7B0C" w:rsidRDefault="003D7B0C" w:rsidP="003D7B0C">
      <w:pPr>
        <w:ind w:right="270"/>
        <w:jc w:val="both"/>
        <w:rPr>
          <w:rFonts w:ascii="Arial" w:eastAsia="Calibri" w:hAnsi="Arial" w:cs="Arial"/>
          <w:b/>
          <w:sz w:val="10"/>
          <w:szCs w:val="20"/>
        </w:rPr>
      </w:pPr>
    </w:p>
    <w:p w14:paraId="5E9179C3" w14:textId="77777777" w:rsidR="003D7B0C" w:rsidRPr="003D7B0C" w:rsidRDefault="003D7B0C" w:rsidP="003D7B0C">
      <w:pPr>
        <w:ind w:left="567" w:right="312"/>
        <w:jc w:val="both"/>
        <w:rPr>
          <w:rFonts w:ascii="Arial" w:eastAsia="Calibri" w:hAnsi="Arial" w:cs="Arial"/>
          <w:b/>
          <w:sz w:val="20"/>
          <w:szCs w:val="20"/>
        </w:rPr>
      </w:pPr>
      <w:r w:rsidRPr="003D7B0C">
        <w:rPr>
          <w:rFonts w:ascii="Arial" w:hAnsi="Arial" w:cs="Arial"/>
          <w:sz w:val="20"/>
          <w:szCs w:val="21"/>
        </w:rPr>
        <w:t xml:space="preserve">Se otorgará un puntaje hasta de </w:t>
      </w:r>
      <w:r w:rsidRPr="003D7B0C">
        <w:rPr>
          <w:rFonts w:ascii="Arial" w:hAnsi="Arial" w:cs="Arial"/>
          <w:b/>
          <w:sz w:val="20"/>
          <w:szCs w:val="21"/>
        </w:rPr>
        <w:t>95 PUNTOS</w:t>
      </w:r>
      <w:r w:rsidRPr="003D7B0C">
        <w:rPr>
          <w:rFonts w:ascii="Arial" w:hAnsi="Arial" w:cs="Arial"/>
          <w:sz w:val="20"/>
          <w:szCs w:val="21"/>
        </w:rPr>
        <w:t xml:space="preserve"> al oferente que acredite mediante carta de compromiso firmado por el representante legal de la entidad, donde se compromete con la Regional de Aseguramiento en salud No.8 en su Unidad Prestadora de Salud Cesar, durante el tiempo establecido para la ejecución del contrato en la </w:t>
      </w:r>
      <w:r w:rsidRPr="003D7B0C">
        <w:rPr>
          <w:rFonts w:ascii="Arial" w:hAnsi="Arial" w:cs="Arial"/>
          <w:b/>
          <w:i/>
          <w:sz w:val="20"/>
          <w:szCs w:val="21"/>
        </w:rPr>
        <w:t>Oportunidad Para Programación Quirúrgica Ambulatoria</w:t>
      </w:r>
      <w:r w:rsidRPr="003D7B0C">
        <w:rPr>
          <w:rFonts w:ascii="Arial" w:hAnsi="Arial" w:cs="Arial"/>
          <w:i/>
          <w:sz w:val="20"/>
          <w:szCs w:val="21"/>
        </w:rPr>
        <w:t>,</w:t>
      </w:r>
      <w:r w:rsidRPr="003D7B0C">
        <w:rPr>
          <w:rFonts w:ascii="Arial" w:hAnsi="Arial" w:cs="Arial"/>
          <w:sz w:val="20"/>
          <w:szCs w:val="21"/>
        </w:rPr>
        <w:t xml:space="preserve"> dirigidos usuarios y beneficiarios de la Policía Nacional en la ciudad de Valledupar, discriminados de la siguiente manera:</w:t>
      </w:r>
    </w:p>
    <w:p w14:paraId="0DF91D90" w14:textId="77777777" w:rsidR="003D7B0C" w:rsidRPr="003D7B0C" w:rsidRDefault="003D7B0C" w:rsidP="003D7B0C">
      <w:pPr>
        <w:ind w:left="360"/>
        <w:contextualSpacing/>
        <w:rPr>
          <w:rFonts w:ascii="Arial" w:eastAsia="Calibri" w:hAnsi="Arial" w:cs="Arial"/>
          <w:b/>
          <w:bCs/>
          <w:sz w:val="18"/>
          <w:szCs w:val="18"/>
          <w:highlight w:val="yellow"/>
          <w:lang w:val="es-CO"/>
        </w:rPr>
      </w:pPr>
    </w:p>
    <w:tbl>
      <w:tblPr>
        <w:tblW w:w="484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1637"/>
        <w:gridCol w:w="1737"/>
        <w:gridCol w:w="1457"/>
        <w:gridCol w:w="1878"/>
      </w:tblGrid>
      <w:tr w:rsidR="003D7B0C" w:rsidRPr="003D7B0C" w14:paraId="66F03D7F" w14:textId="77777777" w:rsidTr="00E0398C">
        <w:trPr>
          <w:trHeight w:val="790"/>
        </w:trPr>
        <w:tc>
          <w:tcPr>
            <w:tcW w:w="3274" w:type="pct"/>
            <w:gridSpan w:val="3"/>
            <w:tcBorders>
              <w:top w:val="single" w:sz="4" w:space="0" w:color="000000"/>
              <w:right w:val="single" w:sz="4" w:space="0" w:color="000000"/>
            </w:tcBorders>
            <w:shd w:val="clear" w:color="auto" w:fill="DEEAF6"/>
            <w:vAlign w:val="center"/>
          </w:tcPr>
          <w:p w14:paraId="28EFCA1F" w14:textId="77777777" w:rsidR="003D7B0C" w:rsidRPr="003D7B0C" w:rsidRDefault="003D7B0C" w:rsidP="003D7B0C">
            <w:pPr>
              <w:autoSpaceDE w:val="0"/>
              <w:autoSpaceDN w:val="0"/>
              <w:ind w:right="61"/>
              <w:jc w:val="center"/>
              <w:rPr>
                <w:rFonts w:ascii="Arial" w:eastAsia="MS Mincho" w:hAnsi="Arial" w:cs="Arial"/>
                <w:b/>
                <w:bCs/>
                <w:sz w:val="16"/>
                <w:szCs w:val="16"/>
                <w:lang w:val="es-ES_tradnl"/>
              </w:rPr>
            </w:pPr>
            <w:r w:rsidRPr="003D7B0C">
              <w:rPr>
                <w:rFonts w:ascii="Arial" w:hAnsi="Arial" w:cs="Arial"/>
                <w:b/>
                <w:bCs/>
                <w:sz w:val="16"/>
                <w:szCs w:val="16"/>
              </w:rPr>
              <w:t>OPORTUNIDAD PARA PROGRAMACIÓN QUIRÚRGICA AMBULATORIA</w:t>
            </w:r>
          </w:p>
        </w:tc>
        <w:tc>
          <w:tcPr>
            <w:tcW w:w="754" w:type="pct"/>
            <w:tcBorders>
              <w:top w:val="single" w:sz="4" w:space="0" w:color="000000"/>
              <w:right w:val="single" w:sz="4" w:space="0" w:color="000000"/>
            </w:tcBorders>
            <w:shd w:val="clear" w:color="auto" w:fill="DEEAF6"/>
            <w:vAlign w:val="center"/>
          </w:tcPr>
          <w:p w14:paraId="1229D291" w14:textId="77777777" w:rsidR="003D7B0C" w:rsidRPr="003D7B0C" w:rsidRDefault="003D7B0C" w:rsidP="003D7B0C">
            <w:pPr>
              <w:autoSpaceDE w:val="0"/>
              <w:autoSpaceDN w:val="0"/>
              <w:ind w:right="61"/>
              <w:jc w:val="center"/>
              <w:rPr>
                <w:rFonts w:ascii="Arial" w:hAnsi="Arial" w:cs="Arial"/>
                <w:b/>
                <w:bCs/>
                <w:sz w:val="16"/>
                <w:szCs w:val="16"/>
              </w:rPr>
            </w:pPr>
            <w:r w:rsidRPr="003D7B0C">
              <w:rPr>
                <w:rFonts w:ascii="Arial" w:hAnsi="Arial" w:cs="Arial"/>
                <w:b/>
                <w:bCs/>
                <w:sz w:val="16"/>
                <w:szCs w:val="16"/>
              </w:rPr>
              <w:t>MARQUE CON UNA X SEGÚN SU OFERTA</w:t>
            </w:r>
          </w:p>
        </w:tc>
        <w:tc>
          <w:tcPr>
            <w:tcW w:w="972" w:type="pct"/>
            <w:tcBorders>
              <w:top w:val="single" w:sz="4" w:space="0" w:color="000000"/>
              <w:left w:val="single" w:sz="4" w:space="0" w:color="000000"/>
              <w:right w:val="single" w:sz="4" w:space="0" w:color="000000"/>
            </w:tcBorders>
            <w:shd w:val="clear" w:color="auto" w:fill="DEEAF6"/>
            <w:vAlign w:val="center"/>
          </w:tcPr>
          <w:p w14:paraId="697FCD34" w14:textId="77777777" w:rsidR="003D7B0C" w:rsidRPr="003D7B0C" w:rsidRDefault="003D7B0C" w:rsidP="003D7B0C">
            <w:pPr>
              <w:autoSpaceDE w:val="0"/>
              <w:autoSpaceDN w:val="0"/>
              <w:ind w:right="61"/>
              <w:jc w:val="center"/>
              <w:rPr>
                <w:rFonts w:ascii="Arial" w:eastAsia="MS Mincho" w:hAnsi="Arial" w:cs="Arial"/>
                <w:b/>
                <w:bCs/>
                <w:i/>
                <w:sz w:val="16"/>
                <w:szCs w:val="16"/>
                <w:lang w:val="es-ES_tradnl"/>
              </w:rPr>
            </w:pPr>
            <w:r w:rsidRPr="003D7B0C">
              <w:rPr>
                <w:rFonts w:ascii="Arial" w:hAnsi="Arial" w:cs="Arial"/>
                <w:b/>
                <w:bCs/>
                <w:sz w:val="16"/>
                <w:szCs w:val="16"/>
              </w:rPr>
              <w:t>PUNTAJE</w:t>
            </w:r>
          </w:p>
        </w:tc>
      </w:tr>
      <w:tr w:rsidR="003D7B0C" w:rsidRPr="003D7B0C" w14:paraId="2EEDA4E2" w14:textId="77777777" w:rsidTr="00E0398C">
        <w:trPr>
          <w:trHeight w:val="576"/>
        </w:trPr>
        <w:tc>
          <w:tcPr>
            <w:tcW w:w="1528" w:type="pct"/>
            <w:vMerge w:val="restart"/>
            <w:tcBorders>
              <w:right w:val="single" w:sz="4" w:space="0" w:color="000000"/>
            </w:tcBorders>
            <w:vAlign w:val="center"/>
          </w:tcPr>
          <w:p w14:paraId="297429C6" w14:textId="77777777" w:rsidR="003D7B0C" w:rsidRPr="003D7B0C" w:rsidRDefault="003D7B0C" w:rsidP="003D7B0C">
            <w:pPr>
              <w:jc w:val="center"/>
              <w:rPr>
                <w:rFonts w:ascii="Arial" w:eastAsia="MS Mincho" w:hAnsi="Arial" w:cs="Arial"/>
                <w:b/>
                <w:bCs/>
                <w:sz w:val="16"/>
                <w:szCs w:val="16"/>
              </w:rPr>
            </w:pPr>
          </w:p>
          <w:p w14:paraId="68735556" w14:textId="77777777" w:rsidR="003D7B0C" w:rsidRPr="003D7B0C" w:rsidRDefault="003D7B0C" w:rsidP="003D7B0C">
            <w:pPr>
              <w:autoSpaceDE w:val="0"/>
              <w:autoSpaceDN w:val="0"/>
              <w:ind w:right="61"/>
              <w:jc w:val="center"/>
              <w:rPr>
                <w:rFonts w:ascii="Arial" w:eastAsia="MS Mincho" w:hAnsi="Arial" w:cs="Arial"/>
                <w:sz w:val="16"/>
                <w:szCs w:val="16"/>
                <w:lang w:val="es-ES_tradnl"/>
              </w:rPr>
            </w:pPr>
            <w:r w:rsidRPr="003D7B0C">
              <w:rPr>
                <w:rFonts w:ascii="Arial" w:hAnsi="Arial" w:cs="Arial"/>
                <w:b/>
                <w:bCs/>
                <w:sz w:val="16"/>
                <w:szCs w:val="16"/>
              </w:rPr>
              <w:t>OPORTUNIDAD PARA PROGRAMACIÓN QUIRÚRGICA AMBULATORIA</w:t>
            </w:r>
          </w:p>
          <w:p w14:paraId="2B9DBE3A" w14:textId="77777777" w:rsidR="003D7B0C" w:rsidRPr="003D7B0C" w:rsidRDefault="003D7B0C" w:rsidP="003D7B0C">
            <w:pPr>
              <w:autoSpaceDE w:val="0"/>
              <w:autoSpaceDN w:val="0"/>
              <w:adjustRightInd w:val="0"/>
              <w:jc w:val="center"/>
              <w:rPr>
                <w:rFonts w:ascii="Arial" w:hAnsi="Arial" w:cs="Arial"/>
                <w:b/>
                <w:bCs/>
                <w:i/>
                <w:iCs/>
                <w:sz w:val="16"/>
                <w:szCs w:val="16"/>
              </w:rPr>
            </w:pPr>
          </w:p>
          <w:p w14:paraId="5D9785D2" w14:textId="77777777" w:rsidR="003D7B0C" w:rsidRPr="003D7B0C" w:rsidRDefault="003D7B0C" w:rsidP="003D7B0C">
            <w:pPr>
              <w:autoSpaceDE w:val="0"/>
              <w:autoSpaceDN w:val="0"/>
              <w:adjustRightInd w:val="0"/>
              <w:jc w:val="center"/>
              <w:rPr>
                <w:rFonts w:ascii="Arial" w:hAnsi="Arial" w:cs="Arial"/>
                <w:b/>
                <w:bCs/>
                <w:i/>
                <w:iCs/>
                <w:sz w:val="16"/>
                <w:szCs w:val="16"/>
              </w:rPr>
            </w:pPr>
            <w:r w:rsidRPr="003D7B0C">
              <w:rPr>
                <w:rFonts w:ascii="Arial" w:hAnsi="Arial" w:cs="Arial"/>
                <w:b/>
                <w:bCs/>
                <w:i/>
                <w:iCs/>
                <w:sz w:val="16"/>
                <w:szCs w:val="16"/>
              </w:rPr>
              <w:t>(tiempo que se mide desde el momento en que el usuario entrega orden al contratista hasta la fecha de programación)</w:t>
            </w:r>
          </w:p>
          <w:p w14:paraId="18F59F76" w14:textId="77777777" w:rsidR="003D7B0C" w:rsidRPr="003D7B0C" w:rsidRDefault="003D7B0C" w:rsidP="003D7B0C">
            <w:pPr>
              <w:autoSpaceDE w:val="0"/>
              <w:autoSpaceDN w:val="0"/>
              <w:ind w:right="61"/>
              <w:jc w:val="center"/>
              <w:rPr>
                <w:rFonts w:ascii="Arial" w:eastAsia="MS Mincho" w:hAnsi="Arial" w:cs="Arial"/>
                <w:sz w:val="16"/>
                <w:szCs w:val="16"/>
                <w:lang w:val="es-ES_tradnl"/>
              </w:rPr>
            </w:pPr>
          </w:p>
        </w:tc>
        <w:tc>
          <w:tcPr>
            <w:tcW w:w="847" w:type="pct"/>
            <w:vMerge w:val="restart"/>
            <w:tcBorders>
              <w:right w:val="single" w:sz="4" w:space="0" w:color="000000"/>
            </w:tcBorders>
            <w:vAlign w:val="center"/>
          </w:tcPr>
          <w:p w14:paraId="21F32100" w14:textId="77777777" w:rsidR="003D7B0C" w:rsidRPr="003D7B0C" w:rsidRDefault="003D7B0C" w:rsidP="003D7B0C">
            <w:pPr>
              <w:autoSpaceDE w:val="0"/>
              <w:autoSpaceDN w:val="0"/>
              <w:jc w:val="center"/>
              <w:rPr>
                <w:rFonts w:ascii="Arial" w:eastAsia="MS Mincho" w:hAnsi="Arial" w:cs="Arial"/>
                <w:sz w:val="16"/>
                <w:szCs w:val="16"/>
                <w:lang w:val="es-ES_tradnl"/>
              </w:rPr>
            </w:pPr>
          </w:p>
          <w:p w14:paraId="0745BA25" w14:textId="77777777" w:rsidR="003D7B0C" w:rsidRPr="003D7B0C" w:rsidRDefault="003D7B0C" w:rsidP="003D7B0C">
            <w:pPr>
              <w:autoSpaceDE w:val="0"/>
              <w:autoSpaceDN w:val="0"/>
              <w:ind w:right="61"/>
              <w:jc w:val="center"/>
              <w:rPr>
                <w:rFonts w:ascii="Arial" w:eastAsia="MS Mincho" w:hAnsi="Arial" w:cs="Arial"/>
                <w:b/>
                <w:bCs/>
                <w:sz w:val="16"/>
                <w:szCs w:val="16"/>
                <w:lang w:val="es-ES_tradnl"/>
              </w:rPr>
            </w:pPr>
            <w:r w:rsidRPr="003D7B0C">
              <w:rPr>
                <w:rFonts w:ascii="Arial" w:eastAsia="MS Mincho" w:hAnsi="Arial" w:cs="Arial"/>
                <w:b/>
                <w:bCs/>
                <w:sz w:val="16"/>
                <w:szCs w:val="16"/>
                <w:lang w:val="es-ES_tradnl"/>
              </w:rPr>
              <w:t>SERVICIOS</w:t>
            </w:r>
          </w:p>
          <w:p w14:paraId="1902D950" w14:textId="77777777" w:rsidR="003D7B0C" w:rsidRPr="003D7B0C" w:rsidRDefault="003D7B0C" w:rsidP="003D7B0C">
            <w:pPr>
              <w:autoSpaceDE w:val="0"/>
              <w:autoSpaceDN w:val="0"/>
              <w:ind w:right="61"/>
              <w:jc w:val="center"/>
              <w:rPr>
                <w:rFonts w:ascii="Arial" w:eastAsia="MS Mincho" w:hAnsi="Arial" w:cs="Arial"/>
                <w:sz w:val="16"/>
                <w:szCs w:val="16"/>
                <w:lang w:val="es-ES_tradnl"/>
              </w:rPr>
            </w:pPr>
            <w:r w:rsidRPr="003D7B0C">
              <w:rPr>
                <w:rFonts w:ascii="Arial" w:eastAsia="MS Mincho" w:hAnsi="Arial" w:cs="Arial"/>
                <w:b/>
                <w:bCs/>
                <w:sz w:val="16"/>
                <w:szCs w:val="16"/>
                <w:lang w:val="es-ES_tradnl"/>
              </w:rPr>
              <w:t>AMBULATORIOS</w:t>
            </w:r>
          </w:p>
        </w:tc>
        <w:tc>
          <w:tcPr>
            <w:tcW w:w="899" w:type="pct"/>
            <w:tcBorders>
              <w:bottom w:val="single" w:sz="4" w:space="0" w:color="000000"/>
              <w:right w:val="single" w:sz="4" w:space="0" w:color="000000"/>
            </w:tcBorders>
            <w:vAlign w:val="center"/>
          </w:tcPr>
          <w:p w14:paraId="1D578A90"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ES_tradnl"/>
              </w:rPr>
              <w:t>MENOR DE 8 DÍAS</w:t>
            </w:r>
          </w:p>
        </w:tc>
        <w:tc>
          <w:tcPr>
            <w:tcW w:w="754" w:type="pct"/>
            <w:tcBorders>
              <w:bottom w:val="single" w:sz="4" w:space="0" w:color="000000"/>
              <w:right w:val="single" w:sz="4" w:space="0" w:color="000000"/>
            </w:tcBorders>
          </w:tcPr>
          <w:p w14:paraId="426B6824"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tc>
        <w:tc>
          <w:tcPr>
            <w:tcW w:w="972" w:type="pct"/>
            <w:tcBorders>
              <w:left w:val="single" w:sz="4" w:space="0" w:color="000000"/>
              <w:bottom w:val="single" w:sz="4" w:space="0" w:color="000000"/>
              <w:right w:val="single" w:sz="4" w:space="0" w:color="000000"/>
            </w:tcBorders>
            <w:vAlign w:val="center"/>
          </w:tcPr>
          <w:p w14:paraId="2D86FEE7"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r w:rsidRPr="00F22B37">
              <w:rPr>
                <w:rFonts w:ascii="Arial" w:eastAsia="MS Mincho" w:hAnsi="Arial" w:cs="Arial"/>
                <w:iCs/>
                <w:sz w:val="16"/>
                <w:szCs w:val="16"/>
                <w:lang w:val="es-ES_tradnl"/>
              </w:rPr>
              <w:t>95 puntos</w:t>
            </w:r>
          </w:p>
        </w:tc>
      </w:tr>
      <w:tr w:rsidR="003D7B0C" w:rsidRPr="003D7B0C" w14:paraId="7D654D1C" w14:textId="77777777" w:rsidTr="00E0398C">
        <w:trPr>
          <w:trHeight w:val="412"/>
        </w:trPr>
        <w:tc>
          <w:tcPr>
            <w:tcW w:w="1528" w:type="pct"/>
            <w:vMerge/>
            <w:tcBorders>
              <w:right w:val="single" w:sz="4" w:space="0" w:color="000000"/>
            </w:tcBorders>
            <w:vAlign w:val="center"/>
          </w:tcPr>
          <w:p w14:paraId="6DDB3815" w14:textId="77777777" w:rsidR="003D7B0C" w:rsidRPr="003D7B0C" w:rsidRDefault="003D7B0C" w:rsidP="003D7B0C">
            <w:pPr>
              <w:autoSpaceDE w:val="0"/>
              <w:autoSpaceDN w:val="0"/>
              <w:ind w:right="61"/>
              <w:jc w:val="center"/>
              <w:rPr>
                <w:rFonts w:ascii="Arial" w:eastAsia="MS Mincho" w:hAnsi="Arial" w:cs="Arial"/>
                <w:sz w:val="16"/>
                <w:szCs w:val="16"/>
                <w:lang w:val="es-ES_tradnl"/>
              </w:rPr>
            </w:pPr>
          </w:p>
        </w:tc>
        <w:tc>
          <w:tcPr>
            <w:tcW w:w="847" w:type="pct"/>
            <w:vMerge/>
            <w:tcBorders>
              <w:right w:val="single" w:sz="4" w:space="0" w:color="000000"/>
            </w:tcBorders>
            <w:vAlign w:val="center"/>
          </w:tcPr>
          <w:p w14:paraId="0E03707F" w14:textId="77777777" w:rsidR="003D7B0C" w:rsidRPr="003D7B0C" w:rsidRDefault="003D7B0C" w:rsidP="003D7B0C">
            <w:pPr>
              <w:autoSpaceDE w:val="0"/>
              <w:autoSpaceDN w:val="0"/>
              <w:jc w:val="center"/>
              <w:rPr>
                <w:rFonts w:ascii="Arial" w:eastAsia="MS Mincho" w:hAnsi="Arial" w:cs="Arial"/>
                <w:sz w:val="16"/>
                <w:szCs w:val="16"/>
                <w:lang w:val="es-ES_tradnl"/>
              </w:rPr>
            </w:pPr>
          </w:p>
        </w:tc>
        <w:tc>
          <w:tcPr>
            <w:tcW w:w="899" w:type="pct"/>
            <w:tcBorders>
              <w:top w:val="single" w:sz="4" w:space="0" w:color="000000"/>
              <w:bottom w:val="single" w:sz="4" w:space="0" w:color="000000"/>
              <w:right w:val="single" w:sz="4" w:space="0" w:color="000000"/>
            </w:tcBorders>
            <w:vAlign w:val="center"/>
          </w:tcPr>
          <w:p w14:paraId="34FF7D26"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ES_tradnl"/>
              </w:rPr>
              <w:t>ENTRE 9 Y 15 DÍAS</w:t>
            </w:r>
          </w:p>
        </w:tc>
        <w:tc>
          <w:tcPr>
            <w:tcW w:w="754" w:type="pct"/>
            <w:tcBorders>
              <w:top w:val="single" w:sz="4" w:space="0" w:color="000000"/>
              <w:bottom w:val="single" w:sz="4" w:space="0" w:color="000000"/>
              <w:right w:val="single" w:sz="4" w:space="0" w:color="000000"/>
            </w:tcBorders>
          </w:tcPr>
          <w:p w14:paraId="4870D972"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tc>
        <w:tc>
          <w:tcPr>
            <w:tcW w:w="972" w:type="pct"/>
            <w:tcBorders>
              <w:top w:val="single" w:sz="4" w:space="0" w:color="000000"/>
              <w:left w:val="single" w:sz="4" w:space="0" w:color="000000"/>
              <w:bottom w:val="single" w:sz="4" w:space="0" w:color="000000"/>
              <w:right w:val="single" w:sz="4" w:space="0" w:color="000000"/>
            </w:tcBorders>
            <w:vAlign w:val="center"/>
          </w:tcPr>
          <w:p w14:paraId="2C52BE8F"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r w:rsidRPr="00F22B37">
              <w:rPr>
                <w:rFonts w:ascii="Arial" w:eastAsia="MS Mincho" w:hAnsi="Arial" w:cs="Arial"/>
                <w:iCs/>
                <w:sz w:val="16"/>
                <w:szCs w:val="16"/>
                <w:lang w:val="es-ES_tradnl"/>
              </w:rPr>
              <w:t>25 puntos</w:t>
            </w:r>
          </w:p>
        </w:tc>
      </w:tr>
      <w:tr w:rsidR="003D7B0C" w:rsidRPr="003D7B0C" w14:paraId="4EC3D6F4" w14:textId="77777777" w:rsidTr="00E0398C">
        <w:trPr>
          <w:trHeight w:val="86"/>
        </w:trPr>
        <w:tc>
          <w:tcPr>
            <w:tcW w:w="1528" w:type="pct"/>
            <w:vMerge/>
            <w:tcBorders>
              <w:right w:val="single" w:sz="4" w:space="0" w:color="000000"/>
            </w:tcBorders>
            <w:vAlign w:val="center"/>
          </w:tcPr>
          <w:p w14:paraId="324C3138" w14:textId="77777777" w:rsidR="003D7B0C" w:rsidRPr="003D7B0C" w:rsidRDefault="003D7B0C" w:rsidP="003D7B0C">
            <w:pPr>
              <w:autoSpaceDE w:val="0"/>
              <w:autoSpaceDN w:val="0"/>
              <w:ind w:right="61"/>
              <w:jc w:val="center"/>
              <w:rPr>
                <w:rFonts w:ascii="Arial" w:eastAsia="MS Mincho" w:hAnsi="Arial" w:cs="Arial"/>
                <w:sz w:val="16"/>
                <w:szCs w:val="16"/>
                <w:lang w:val="es-ES_tradnl"/>
              </w:rPr>
            </w:pPr>
          </w:p>
        </w:tc>
        <w:tc>
          <w:tcPr>
            <w:tcW w:w="847" w:type="pct"/>
            <w:vMerge/>
            <w:tcBorders>
              <w:right w:val="single" w:sz="4" w:space="0" w:color="000000"/>
            </w:tcBorders>
            <w:vAlign w:val="center"/>
          </w:tcPr>
          <w:p w14:paraId="30090989" w14:textId="77777777" w:rsidR="003D7B0C" w:rsidRPr="003D7B0C" w:rsidRDefault="003D7B0C" w:rsidP="003D7B0C">
            <w:pPr>
              <w:autoSpaceDE w:val="0"/>
              <w:autoSpaceDN w:val="0"/>
              <w:jc w:val="center"/>
              <w:rPr>
                <w:rFonts w:ascii="Arial" w:eastAsia="MS Mincho" w:hAnsi="Arial" w:cs="Arial"/>
                <w:sz w:val="16"/>
                <w:szCs w:val="16"/>
                <w:lang w:val="es-ES_tradnl"/>
              </w:rPr>
            </w:pPr>
          </w:p>
        </w:tc>
        <w:tc>
          <w:tcPr>
            <w:tcW w:w="899" w:type="pct"/>
            <w:tcBorders>
              <w:top w:val="single" w:sz="4" w:space="0" w:color="000000"/>
              <w:right w:val="single" w:sz="4" w:space="0" w:color="000000"/>
            </w:tcBorders>
            <w:vAlign w:val="center"/>
          </w:tcPr>
          <w:p w14:paraId="65BF9E97" w14:textId="77777777" w:rsidR="003D7B0C" w:rsidRPr="00F22B37" w:rsidRDefault="003D7B0C" w:rsidP="003D7B0C">
            <w:pPr>
              <w:autoSpaceDE w:val="0"/>
              <w:autoSpaceDN w:val="0"/>
              <w:ind w:right="61"/>
              <w:jc w:val="center"/>
              <w:rPr>
                <w:rFonts w:ascii="Arial" w:eastAsia="MS Mincho" w:hAnsi="Arial" w:cs="Arial"/>
                <w:sz w:val="16"/>
                <w:szCs w:val="16"/>
                <w:lang w:val="es-ES_tradnl"/>
              </w:rPr>
            </w:pPr>
            <w:r w:rsidRPr="00F22B37">
              <w:rPr>
                <w:rFonts w:ascii="Arial" w:eastAsia="MS Mincho" w:hAnsi="Arial" w:cs="Arial"/>
                <w:sz w:val="16"/>
                <w:szCs w:val="16"/>
                <w:lang w:val="es-ES_tradnl"/>
              </w:rPr>
              <w:t>DE 16 A 30 DÍAS</w:t>
            </w:r>
          </w:p>
        </w:tc>
        <w:tc>
          <w:tcPr>
            <w:tcW w:w="754" w:type="pct"/>
            <w:tcBorders>
              <w:top w:val="single" w:sz="4" w:space="0" w:color="000000"/>
              <w:right w:val="single" w:sz="4" w:space="0" w:color="000000"/>
            </w:tcBorders>
          </w:tcPr>
          <w:p w14:paraId="0333EE30" w14:textId="77777777" w:rsidR="003D7B0C" w:rsidRPr="00F22B37" w:rsidRDefault="003D7B0C" w:rsidP="003D7B0C">
            <w:pPr>
              <w:autoSpaceDE w:val="0"/>
              <w:autoSpaceDN w:val="0"/>
              <w:spacing w:after="160"/>
              <w:ind w:right="61"/>
              <w:contextualSpacing/>
              <w:rPr>
                <w:rFonts w:ascii="Arial" w:eastAsia="MS Mincho" w:hAnsi="Arial" w:cs="Arial"/>
                <w:iCs/>
                <w:sz w:val="16"/>
                <w:szCs w:val="16"/>
                <w:lang w:val="es-ES_tradnl"/>
              </w:rPr>
            </w:pPr>
          </w:p>
        </w:tc>
        <w:tc>
          <w:tcPr>
            <w:tcW w:w="972" w:type="pct"/>
            <w:tcBorders>
              <w:top w:val="single" w:sz="4" w:space="0" w:color="000000"/>
              <w:left w:val="single" w:sz="4" w:space="0" w:color="000000"/>
              <w:right w:val="single" w:sz="4" w:space="0" w:color="000000"/>
            </w:tcBorders>
            <w:vAlign w:val="center"/>
          </w:tcPr>
          <w:p w14:paraId="7A45470E"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r w:rsidRPr="00F22B37">
              <w:rPr>
                <w:rFonts w:ascii="Arial" w:eastAsia="MS Mincho" w:hAnsi="Arial" w:cs="Arial"/>
                <w:iCs/>
                <w:sz w:val="16"/>
                <w:szCs w:val="16"/>
                <w:lang w:val="es-ES_tradnl"/>
              </w:rPr>
              <w:t>5 puntos</w:t>
            </w:r>
          </w:p>
        </w:tc>
      </w:tr>
    </w:tbl>
    <w:p w14:paraId="4A1A2A94"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68E044BB" w14:textId="77777777" w:rsidR="003D7B0C" w:rsidRPr="003D7B0C" w:rsidRDefault="003D7B0C" w:rsidP="003D7B0C">
      <w:pPr>
        <w:numPr>
          <w:ilvl w:val="0"/>
          <w:numId w:val="55"/>
        </w:numPr>
        <w:ind w:right="270"/>
        <w:contextualSpacing/>
        <w:jc w:val="both"/>
        <w:rPr>
          <w:rFonts w:ascii="Arial" w:eastAsia="Calibri" w:hAnsi="Arial" w:cs="Arial"/>
          <w:b/>
          <w:sz w:val="20"/>
          <w:szCs w:val="20"/>
        </w:rPr>
      </w:pPr>
      <w:r w:rsidRPr="003D7B0C">
        <w:rPr>
          <w:rFonts w:ascii="Arial" w:eastAsia="Calibri" w:hAnsi="Arial" w:cs="Arial"/>
          <w:b/>
          <w:bCs/>
          <w:sz w:val="20"/>
          <w:szCs w:val="20"/>
        </w:rPr>
        <w:t>OPORTUNIDAD PARA CONSULTA ESPECIALIZADA AMBULATORIA</w:t>
      </w:r>
    </w:p>
    <w:p w14:paraId="7EB9B962"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3609E3AE" w14:textId="77777777" w:rsidR="003D7B0C" w:rsidRPr="003D7B0C" w:rsidRDefault="003D7B0C" w:rsidP="003D7B0C">
      <w:pPr>
        <w:ind w:left="567" w:right="29"/>
        <w:jc w:val="both"/>
        <w:rPr>
          <w:rFonts w:ascii="Arial" w:hAnsi="Arial" w:cs="Arial"/>
          <w:b/>
          <w:i/>
          <w:sz w:val="20"/>
          <w:szCs w:val="21"/>
        </w:rPr>
      </w:pPr>
      <w:r w:rsidRPr="003D7B0C">
        <w:rPr>
          <w:rFonts w:ascii="Arial" w:hAnsi="Arial" w:cs="Arial"/>
          <w:sz w:val="20"/>
          <w:szCs w:val="21"/>
        </w:rPr>
        <w:t xml:space="preserve">Se otorgará un puntaje hasta </w:t>
      </w:r>
      <w:r w:rsidRPr="003D7B0C">
        <w:rPr>
          <w:rFonts w:ascii="Arial" w:hAnsi="Arial" w:cs="Arial"/>
          <w:b/>
          <w:sz w:val="20"/>
          <w:szCs w:val="21"/>
        </w:rPr>
        <w:t>200 PUNTOS</w:t>
      </w:r>
      <w:r w:rsidRPr="003D7B0C">
        <w:rPr>
          <w:rFonts w:ascii="Arial" w:hAnsi="Arial" w:cs="Arial"/>
          <w:sz w:val="20"/>
          <w:szCs w:val="21"/>
        </w:rPr>
        <w:t xml:space="preserve"> al oferente que acredite mediante carta de compromiso firmado por el representante legal de la entidad, donde se compromete con la Regional de Aseguramiento en salud No.8 en su Unidad Prestadora de Salud Cesar, en la </w:t>
      </w:r>
      <w:r w:rsidRPr="003D7B0C">
        <w:rPr>
          <w:rFonts w:ascii="Arial" w:hAnsi="Arial" w:cs="Arial"/>
          <w:b/>
          <w:i/>
          <w:sz w:val="18"/>
          <w:szCs w:val="21"/>
        </w:rPr>
        <w:t>OPORTUNIDAD PARA CONSULTA ESPECIALIZADA AMBULATORIA</w:t>
      </w:r>
      <w:r w:rsidRPr="003D7B0C">
        <w:rPr>
          <w:rFonts w:ascii="Arial" w:hAnsi="Arial" w:cs="Arial"/>
          <w:i/>
          <w:sz w:val="18"/>
          <w:szCs w:val="21"/>
        </w:rPr>
        <w:t>,</w:t>
      </w:r>
      <w:r w:rsidRPr="003D7B0C">
        <w:rPr>
          <w:rFonts w:ascii="Arial" w:hAnsi="Arial" w:cs="Arial"/>
          <w:sz w:val="18"/>
          <w:szCs w:val="21"/>
        </w:rPr>
        <w:t xml:space="preserve"> </w:t>
      </w:r>
      <w:r w:rsidRPr="003D7B0C">
        <w:rPr>
          <w:rFonts w:ascii="Arial" w:hAnsi="Arial" w:cs="Arial"/>
          <w:sz w:val="20"/>
          <w:szCs w:val="21"/>
        </w:rPr>
        <w:t>durante el tiempo establecido para la ejecución del contrato, dirigidos usuarios y beneficiarios de la Policía Nacional en la ciudad de Valledupar.</w:t>
      </w:r>
    </w:p>
    <w:p w14:paraId="34706673"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57171441"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2B70F095" w14:textId="77777777" w:rsidR="003D7B0C" w:rsidRPr="003D7B0C" w:rsidRDefault="003D7B0C" w:rsidP="003D7B0C">
      <w:pPr>
        <w:ind w:left="360"/>
        <w:contextualSpacing/>
        <w:rPr>
          <w:rFonts w:ascii="Arial" w:eastAsia="Calibri" w:hAnsi="Arial" w:cs="Arial"/>
          <w:b/>
          <w:bCs/>
          <w:sz w:val="18"/>
          <w:szCs w:val="18"/>
          <w:highlight w:val="yellow"/>
          <w:lang w:val="es-CO"/>
        </w:rPr>
      </w:pPr>
    </w:p>
    <w:tbl>
      <w:tblPr>
        <w:tblW w:w="485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2"/>
        <w:gridCol w:w="1141"/>
        <w:gridCol w:w="1796"/>
        <w:gridCol w:w="1306"/>
        <w:gridCol w:w="1473"/>
      </w:tblGrid>
      <w:tr w:rsidR="003D7B0C" w:rsidRPr="003D7B0C" w14:paraId="537E0303" w14:textId="77777777" w:rsidTr="00E0398C">
        <w:trPr>
          <w:trHeight w:val="706"/>
        </w:trPr>
        <w:tc>
          <w:tcPr>
            <w:tcW w:w="3566" w:type="pct"/>
            <w:gridSpan w:val="3"/>
            <w:tcBorders>
              <w:top w:val="single" w:sz="4" w:space="0" w:color="auto"/>
              <w:left w:val="single" w:sz="4" w:space="0" w:color="auto"/>
              <w:bottom w:val="single" w:sz="4" w:space="0" w:color="000000"/>
              <w:right w:val="single" w:sz="4" w:space="0" w:color="auto"/>
            </w:tcBorders>
            <w:shd w:val="clear" w:color="auto" w:fill="DEEAF6"/>
            <w:vAlign w:val="center"/>
          </w:tcPr>
          <w:p w14:paraId="26CA5E58" w14:textId="77777777" w:rsidR="003D7B0C" w:rsidRPr="003D7B0C" w:rsidRDefault="003D7B0C" w:rsidP="003D7B0C">
            <w:pPr>
              <w:jc w:val="center"/>
              <w:rPr>
                <w:rFonts w:ascii="Arial" w:eastAsia="MS Mincho" w:hAnsi="Arial" w:cs="Arial"/>
                <w:sz w:val="16"/>
                <w:szCs w:val="16"/>
              </w:rPr>
            </w:pPr>
          </w:p>
          <w:p w14:paraId="3C92241F" w14:textId="77777777" w:rsidR="003D7B0C" w:rsidRPr="003D7B0C" w:rsidRDefault="003D7B0C" w:rsidP="003D7B0C">
            <w:pPr>
              <w:jc w:val="center"/>
              <w:rPr>
                <w:rFonts w:ascii="Arial" w:eastAsia="MS Mincho" w:hAnsi="Arial" w:cs="Arial"/>
                <w:b/>
                <w:bCs/>
                <w:sz w:val="16"/>
                <w:szCs w:val="16"/>
              </w:rPr>
            </w:pPr>
            <w:r w:rsidRPr="003D7B0C">
              <w:rPr>
                <w:rFonts w:ascii="Arial" w:eastAsia="MS Mincho" w:hAnsi="Arial" w:cs="Arial"/>
                <w:b/>
                <w:bCs/>
                <w:sz w:val="16"/>
                <w:szCs w:val="16"/>
              </w:rPr>
              <w:t>OPORTUNIDAD PARA CONSULTA ESPECIALIZADA AMBULATORIA</w:t>
            </w:r>
          </w:p>
        </w:tc>
        <w:tc>
          <w:tcPr>
            <w:tcW w:w="674" w:type="pct"/>
            <w:tcBorders>
              <w:top w:val="single" w:sz="4" w:space="0" w:color="auto"/>
              <w:left w:val="single" w:sz="4" w:space="0" w:color="auto"/>
              <w:bottom w:val="single" w:sz="4" w:space="0" w:color="000000"/>
              <w:right w:val="single" w:sz="4" w:space="0" w:color="auto"/>
            </w:tcBorders>
            <w:shd w:val="clear" w:color="auto" w:fill="DEEAF6"/>
            <w:vAlign w:val="center"/>
          </w:tcPr>
          <w:p w14:paraId="4D807E0C" w14:textId="77777777" w:rsidR="003D7B0C" w:rsidRPr="003D7B0C" w:rsidRDefault="003D7B0C" w:rsidP="003D7B0C">
            <w:pPr>
              <w:jc w:val="center"/>
              <w:rPr>
                <w:rFonts w:ascii="Arial" w:eastAsia="MS Mincho" w:hAnsi="Arial" w:cs="Arial"/>
                <w:b/>
                <w:bCs/>
                <w:sz w:val="16"/>
                <w:szCs w:val="16"/>
              </w:rPr>
            </w:pPr>
            <w:r w:rsidRPr="003D7B0C">
              <w:rPr>
                <w:rFonts w:ascii="Arial" w:hAnsi="Arial" w:cs="Arial"/>
                <w:b/>
                <w:bCs/>
                <w:sz w:val="16"/>
                <w:szCs w:val="16"/>
              </w:rPr>
              <w:t>MARQUE CON UNA X SEGÚN SU OFERTA</w:t>
            </w:r>
          </w:p>
        </w:tc>
        <w:tc>
          <w:tcPr>
            <w:tcW w:w="760" w:type="pct"/>
            <w:tcBorders>
              <w:top w:val="single" w:sz="4" w:space="0" w:color="auto"/>
              <w:left w:val="single" w:sz="4" w:space="0" w:color="auto"/>
              <w:bottom w:val="single" w:sz="4" w:space="0" w:color="000000"/>
              <w:right w:val="single" w:sz="4" w:space="0" w:color="auto"/>
            </w:tcBorders>
            <w:shd w:val="clear" w:color="auto" w:fill="DEEAF6"/>
            <w:vAlign w:val="center"/>
            <w:hideMark/>
          </w:tcPr>
          <w:p w14:paraId="55706275" w14:textId="77777777" w:rsidR="003D7B0C" w:rsidRPr="003D7B0C" w:rsidRDefault="003D7B0C" w:rsidP="003D7B0C">
            <w:pPr>
              <w:jc w:val="center"/>
              <w:rPr>
                <w:rFonts w:ascii="Arial" w:eastAsia="MS Mincho" w:hAnsi="Arial" w:cs="Arial"/>
                <w:b/>
                <w:sz w:val="16"/>
                <w:szCs w:val="16"/>
                <w:lang w:val="es-CO"/>
              </w:rPr>
            </w:pPr>
            <w:r w:rsidRPr="003D7B0C">
              <w:rPr>
                <w:rFonts w:ascii="Arial" w:hAnsi="Arial" w:cs="Arial"/>
                <w:b/>
                <w:bCs/>
                <w:sz w:val="16"/>
                <w:szCs w:val="16"/>
              </w:rPr>
              <w:t>PUNTAJE</w:t>
            </w:r>
          </w:p>
        </w:tc>
      </w:tr>
      <w:tr w:rsidR="003D7B0C" w:rsidRPr="003D7B0C" w14:paraId="2B896F23" w14:textId="77777777" w:rsidTr="00E0398C">
        <w:trPr>
          <w:trHeight w:val="675"/>
        </w:trPr>
        <w:tc>
          <w:tcPr>
            <w:tcW w:w="2050" w:type="pct"/>
            <w:vMerge w:val="restart"/>
            <w:tcBorders>
              <w:top w:val="single" w:sz="4" w:space="0" w:color="000000"/>
              <w:left w:val="single" w:sz="4" w:space="0" w:color="auto"/>
              <w:bottom w:val="single" w:sz="4" w:space="0" w:color="auto"/>
              <w:right w:val="single" w:sz="4" w:space="0" w:color="000000"/>
            </w:tcBorders>
            <w:vAlign w:val="center"/>
          </w:tcPr>
          <w:p w14:paraId="24466222" w14:textId="77777777" w:rsidR="003D7B0C" w:rsidRPr="003D7B0C" w:rsidRDefault="003D7B0C" w:rsidP="003D7B0C">
            <w:pPr>
              <w:jc w:val="center"/>
              <w:rPr>
                <w:rFonts w:ascii="Arial" w:eastAsia="MS Mincho" w:hAnsi="Arial" w:cs="Arial"/>
                <w:b/>
                <w:bCs/>
                <w:sz w:val="16"/>
                <w:szCs w:val="16"/>
              </w:rPr>
            </w:pPr>
          </w:p>
          <w:p w14:paraId="3B2F763D" w14:textId="77777777" w:rsidR="003D7B0C" w:rsidRPr="003D7B0C" w:rsidRDefault="003D7B0C" w:rsidP="003D7B0C">
            <w:pPr>
              <w:jc w:val="center"/>
              <w:rPr>
                <w:rFonts w:ascii="Arial" w:eastAsia="MS Mincho" w:hAnsi="Arial" w:cs="Arial"/>
                <w:b/>
                <w:sz w:val="16"/>
                <w:szCs w:val="16"/>
                <w:lang w:val="es-ES_tradnl"/>
              </w:rPr>
            </w:pPr>
            <w:r w:rsidRPr="003D7B0C">
              <w:rPr>
                <w:rFonts w:ascii="Arial" w:eastAsia="MS Mincho" w:hAnsi="Arial" w:cs="Arial"/>
                <w:b/>
                <w:sz w:val="16"/>
                <w:szCs w:val="16"/>
                <w:lang w:val="es-ES_tradnl"/>
              </w:rPr>
              <w:t>OPORTUNIDAD DE ATENCIÓN EN CONSULTA ESPECIALIZADA AMBULATORIA</w:t>
            </w:r>
          </w:p>
          <w:p w14:paraId="26D7CB5E" w14:textId="77777777" w:rsidR="003D7B0C" w:rsidRPr="003D7B0C" w:rsidRDefault="003D7B0C" w:rsidP="003D7B0C">
            <w:pPr>
              <w:jc w:val="center"/>
              <w:rPr>
                <w:rFonts w:ascii="Arial" w:eastAsia="MS Mincho" w:hAnsi="Arial" w:cs="Arial"/>
                <w:sz w:val="16"/>
                <w:szCs w:val="16"/>
                <w:lang w:val="es-ES_tradnl"/>
              </w:rPr>
            </w:pPr>
          </w:p>
          <w:p w14:paraId="3FA19A62" w14:textId="77777777" w:rsidR="003D7B0C" w:rsidRPr="003D7B0C" w:rsidRDefault="003D7B0C" w:rsidP="003D7B0C">
            <w:pPr>
              <w:autoSpaceDE w:val="0"/>
              <w:autoSpaceDN w:val="0"/>
              <w:adjustRightInd w:val="0"/>
              <w:jc w:val="center"/>
              <w:rPr>
                <w:rFonts w:ascii="Arial" w:hAnsi="Arial" w:cs="Arial"/>
                <w:sz w:val="16"/>
                <w:szCs w:val="16"/>
              </w:rPr>
            </w:pPr>
            <w:r w:rsidRPr="003D7B0C">
              <w:rPr>
                <w:rFonts w:ascii="Arial" w:hAnsi="Arial" w:cs="Arial"/>
                <w:b/>
                <w:bCs/>
                <w:i/>
                <w:iCs/>
                <w:sz w:val="16"/>
                <w:szCs w:val="16"/>
              </w:rPr>
              <w:t>(tiempo que se mide desde el momento en que el usuario entrega orden al contratista hasta la fecha de programación)</w:t>
            </w:r>
          </w:p>
          <w:p w14:paraId="35AC7526" w14:textId="77777777" w:rsidR="003D7B0C" w:rsidRPr="003D7B0C" w:rsidRDefault="003D7B0C" w:rsidP="003D7B0C">
            <w:pPr>
              <w:jc w:val="center"/>
              <w:rPr>
                <w:rFonts w:ascii="Arial" w:eastAsia="MS Mincho" w:hAnsi="Arial" w:cs="Arial"/>
                <w:b/>
                <w:bCs/>
                <w:sz w:val="16"/>
                <w:szCs w:val="16"/>
                <w:lang w:val="es-ES_tradnl"/>
              </w:rPr>
            </w:pPr>
          </w:p>
        </w:tc>
        <w:tc>
          <w:tcPr>
            <w:tcW w:w="589" w:type="pct"/>
            <w:vMerge w:val="restart"/>
            <w:tcBorders>
              <w:top w:val="single" w:sz="4" w:space="0" w:color="000000"/>
              <w:left w:val="single" w:sz="4" w:space="0" w:color="000000"/>
              <w:bottom w:val="single" w:sz="4" w:space="0" w:color="auto"/>
              <w:right w:val="single" w:sz="4" w:space="0" w:color="000000"/>
            </w:tcBorders>
            <w:vAlign w:val="center"/>
          </w:tcPr>
          <w:p w14:paraId="3416FA96" w14:textId="77777777" w:rsidR="003D7B0C" w:rsidRPr="003D7B0C" w:rsidRDefault="003D7B0C" w:rsidP="003D7B0C">
            <w:pPr>
              <w:jc w:val="center"/>
              <w:rPr>
                <w:rFonts w:ascii="Arial" w:eastAsia="MS Mincho" w:hAnsi="Arial" w:cs="Arial"/>
                <w:b/>
                <w:bCs/>
                <w:sz w:val="16"/>
                <w:szCs w:val="16"/>
              </w:rPr>
            </w:pPr>
          </w:p>
          <w:p w14:paraId="709826C7" w14:textId="77777777" w:rsidR="003D7B0C" w:rsidRPr="003D7B0C" w:rsidRDefault="003D7B0C" w:rsidP="003D7B0C">
            <w:pPr>
              <w:jc w:val="center"/>
              <w:rPr>
                <w:rFonts w:ascii="Arial" w:eastAsia="MS Mincho" w:hAnsi="Arial" w:cs="Arial"/>
                <w:b/>
                <w:bCs/>
                <w:sz w:val="16"/>
                <w:szCs w:val="16"/>
              </w:rPr>
            </w:pPr>
            <w:r w:rsidRPr="003D7B0C">
              <w:rPr>
                <w:rFonts w:ascii="Arial" w:eastAsia="MS Mincho" w:hAnsi="Arial" w:cs="Arial"/>
                <w:b/>
                <w:bCs/>
                <w:sz w:val="16"/>
                <w:szCs w:val="16"/>
              </w:rPr>
              <w:t>CONSULTA</w:t>
            </w:r>
          </w:p>
          <w:p w14:paraId="18149BC7" w14:textId="77777777" w:rsidR="003D7B0C" w:rsidRPr="003D7B0C" w:rsidRDefault="003D7B0C" w:rsidP="003D7B0C">
            <w:pPr>
              <w:jc w:val="center"/>
              <w:rPr>
                <w:rFonts w:ascii="Arial" w:eastAsia="MS Mincho" w:hAnsi="Arial" w:cs="Arial"/>
                <w:b/>
                <w:bCs/>
                <w:sz w:val="16"/>
                <w:szCs w:val="16"/>
              </w:rPr>
            </w:pPr>
            <w:r w:rsidRPr="003D7B0C">
              <w:rPr>
                <w:rFonts w:ascii="Arial" w:eastAsia="MS Mincho" w:hAnsi="Arial" w:cs="Arial"/>
                <w:b/>
                <w:bCs/>
                <w:sz w:val="16"/>
                <w:szCs w:val="16"/>
              </w:rPr>
              <w:t>EXTERNA</w:t>
            </w:r>
          </w:p>
        </w:tc>
        <w:tc>
          <w:tcPr>
            <w:tcW w:w="927" w:type="pct"/>
            <w:tcBorders>
              <w:top w:val="single" w:sz="4" w:space="0" w:color="000000"/>
              <w:left w:val="single" w:sz="4" w:space="0" w:color="000000"/>
              <w:bottom w:val="single" w:sz="4" w:space="0" w:color="000000"/>
              <w:right w:val="single" w:sz="4" w:space="0" w:color="auto"/>
            </w:tcBorders>
            <w:vAlign w:val="center"/>
            <w:hideMark/>
          </w:tcPr>
          <w:p w14:paraId="69A8E1F4"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CO"/>
              </w:rPr>
              <w:t>MENOR DE 8 DIAS</w:t>
            </w:r>
          </w:p>
        </w:tc>
        <w:tc>
          <w:tcPr>
            <w:tcW w:w="674" w:type="pct"/>
            <w:tcBorders>
              <w:top w:val="single" w:sz="4" w:space="0" w:color="000000"/>
              <w:left w:val="single" w:sz="4" w:space="0" w:color="auto"/>
              <w:bottom w:val="single" w:sz="4" w:space="0" w:color="000000"/>
              <w:right w:val="single" w:sz="4" w:space="0" w:color="auto"/>
            </w:tcBorders>
          </w:tcPr>
          <w:p w14:paraId="0EF1447B" w14:textId="77777777" w:rsidR="003D7B0C" w:rsidRPr="00F22B37" w:rsidRDefault="003D7B0C" w:rsidP="003D7B0C">
            <w:pPr>
              <w:jc w:val="center"/>
              <w:rPr>
                <w:rFonts w:ascii="Arial" w:eastAsia="MS Mincho" w:hAnsi="Arial" w:cs="Arial"/>
                <w:iCs/>
                <w:sz w:val="16"/>
                <w:szCs w:val="16"/>
                <w:lang w:val="es-ES_tradnl"/>
              </w:rPr>
            </w:pPr>
          </w:p>
        </w:tc>
        <w:tc>
          <w:tcPr>
            <w:tcW w:w="760" w:type="pct"/>
            <w:tcBorders>
              <w:top w:val="single" w:sz="4" w:space="0" w:color="000000"/>
              <w:left w:val="single" w:sz="4" w:space="0" w:color="auto"/>
              <w:bottom w:val="single" w:sz="4" w:space="0" w:color="000000"/>
              <w:right w:val="single" w:sz="4" w:space="0" w:color="auto"/>
            </w:tcBorders>
            <w:vAlign w:val="center"/>
            <w:hideMark/>
          </w:tcPr>
          <w:p w14:paraId="58DCD94E"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200 puntos</w:t>
            </w:r>
          </w:p>
        </w:tc>
      </w:tr>
      <w:tr w:rsidR="003D7B0C" w:rsidRPr="003D7B0C" w14:paraId="101EBFB9" w14:textId="77777777" w:rsidTr="00E0398C">
        <w:trPr>
          <w:trHeight w:val="531"/>
        </w:trPr>
        <w:tc>
          <w:tcPr>
            <w:tcW w:w="2050" w:type="pct"/>
            <w:vMerge/>
            <w:tcBorders>
              <w:top w:val="single" w:sz="4" w:space="0" w:color="000000"/>
              <w:left w:val="single" w:sz="4" w:space="0" w:color="auto"/>
              <w:bottom w:val="single" w:sz="4" w:space="0" w:color="auto"/>
              <w:right w:val="single" w:sz="4" w:space="0" w:color="000000"/>
            </w:tcBorders>
            <w:vAlign w:val="center"/>
            <w:hideMark/>
          </w:tcPr>
          <w:p w14:paraId="52795779" w14:textId="77777777" w:rsidR="003D7B0C" w:rsidRPr="003D7B0C" w:rsidRDefault="003D7B0C" w:rsidP="003D7B0C">
            <w:pPr>
              <w:jc w:val="center"/>
              <w:rPr>
                <w:rFonts w:ascii="Arial" w:eastAsia="MS Mincho" w:hAnsi="Arial" w:cs="Arial"/>
                <w:sz w:val="16"/>
                <w:szCs w:val="16"/>
                <w:highlight w:val="yellow"/>
              </w:rPr>
            </w:pPr>
          </w:p>
        </w:tc>
        <w:tc>
          <w:tcPr>
            <w:tcW w:w="589" w:type="pct"/>
            <w:vMerge/>
            <w:tcBorders>
              <w:top w:val="single" w:sz="4" w:space="0" w:color="000000"/>
              <w:left w:val="single" w:sz="4" w:space="0" w:color="000000"/>
              <w:bottom w:val="single" w:sz="4" w:space="0" w:color="auto"/>
              <w:right w:val="single" w:sz="4" w:space="0" w:color="000000"/>
            </w:tcBorders>
            <w:vAlign w:val="center"/>
            <w:hideMark/>
          </w:tcPr>
          <w:p w14:paraId="141D9AEC" w14:textId="77777777" w:rsidR="003D7B0C" w:rsidRPr="003D7B0C" w:rsidRDefault="003D7B0C" w:rsidP="003D7B0C">
            <w:pPr>
              <w:jc w:val="center"/>
              <w:rPr>
                <w:rFonts w:ascii="Arial" w:eastAsia="MS Mincho" w:hAnsi="Arial" w:cs="Arial"/>
                <w:sz w:val="16"/>
                <w:szCs w:val="16"/>
                <w:highlight w:val="yellow"/>
              </w:rPr>
            </w:pPr>
          </w:p>
        </w:tc>
        <w:tc>
          <w:tcPr>
            <w:tcW w:w="927" w:type="pct"/>
            <w:tcBorders>
              <w:top w:val="single" w:sz="4" w:space="0" w:color="000000"/>
              <w:left w:val="single" w:sz="4" w:space="0" w:color="000000"/>
              <w:bottom w:val="single" w:sz="4" w:space="0" w:color="000000"/>
              <w:right w:val="single" w:sz="4" w:space="0" w:color="auto"/>
            </w:tcBorders>
            <w:vAlign w:val="center"/>
            <w:hideMark/>
          </w:tcPr>
          <w:p w14:paraId="4ECCFAAB"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ES_tradnl"/>
              </w:rPr>
              <w:t xml:space="preserve">ENTRE </w:t>
            </w:r>
            <w:r w:rsidRPr="00F22B37">
              <w:rPr>
                <w:rFonts w:ascii="Arial" w:eastAsia="MS Mincho" w:hAnsi="Arial" w:cs="Arial"/>
                <w:sz w:val="16"/>
                <w:szCs w:val="16"/>
                <w:lang w:val="es-CO"/>
              </w:rPr>
              <w:t>9 Y 15 DIAS</w:t>
            </w:r>
          </w:p>
        </w:tc>
        <w:tc>
          <w:tcPr>
            <w:tcW w:w="674" w:type="pct"/>
            <w:tcBorders>
              <w:top w:val="single" w:sz="4" w:space="0" w:color="000000"/>
              <w:left w:val="single" w:sz="4" w:space="0" w:color="auto"/>
              <w:bottom w:val="single" w:sz="4" w:space="0" w:color="000000"/>
              <w:right w:val="single" w:sz="4" w:space="0" w:color="auto"/>
            </w:tcBorders>
          </w:tcPr>
          <w:p w14:paraId="28B94F09"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tc>
        <w:tc>
          <w:tcPr>
            <w:tcW w:w="760" w:type="pct"/>
            <w:tcBorders>
              <w:top w:val="single" w:sz="4" w:space="0" w:color="000000"/>
              <w:left w:val="single" w:sz="4" w:space="0" w:color="auto"/>
              <w:bottom w:val="single" w:sz="4" w:space="0" w:color="000000"/>
              <w:right w:val="single" w:sz="4" w:space="0" w:color="auto"/>
            </w:tcBorders>
            <w:vAlign w:val="center"/>
            <w:hideMark/>
          </w:tcPr>
          <w:p w14:paraId="6819C8BC"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p w14:paraId="4036C48A"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100 puntos</w:t>
            </w:r>
          </w:p>
        </w:tc>
      </w:tr>
      <w:tr w:rsidR="003D7B0C" w:rsidRPr="003D7B0C" w14:paraId="2F073610" w14:textId="77777777" w:rsidTr="00E0398C">
        <w:trPr>
          <w:trHeight w:val="582"/>
        </w:trPr>
        <w:tc>
          <w:tcPr>
            <w:tcW w:w="2050" w:type="pct"/>
            <w:vMerge/>
            <w:tcBorders>
              <w:top w:val="single" w:sz="4" w:space="0" w:color="000000"/>
              <w:left w:val="single" w:sz="4" w:space="0" w:color="auto"/>
              <w:bottom w:val="single" w:sz="4" w:space="0" w:color="auto"/>
              <w:right w:val="single" w:sz="4" w:space="0" w:color="000000"/>
            </w:tcBorders>
            <w:vAlign w:val="center"/>
            <w:hideMark/>
          </w:tcPr>
          <w:p w14:paraId="06ADCAAB" w14:textId="77777777" w:rsidR="003D7B0C" w:rsidRPr="003D7B0C" w:rsidRDefault="003D7B0C" w:rsidP="003D7B0C">
            <w:pPr>
              <w:jc w:val="center"/>
              <w:rPr>
                <w:rFonts w:ascii="Arial" w:eastAsia="MS Mincho" w:hAnsi="Arial" w:cs="Arial"/>
                <w:sz w:val="16"/>
                <w:szCs w:val="16"/>
                <w:highlight w:val="yellow"/>
              </w:rPr>
            </w:pPr>
          </w:p>
        </w:tc>
        <w:tc>
          <w:tcPr>
            <w:tcW w:w="589" w:type="pct"/>
            <w:vMerge/>
            <w:tcBorders>
              <w:top w:val="single" w:sz="4" w:space="0" w:color="000000"/>
              <w:left w:val="single" w:sz="4" w:space="0" w:color="000000"/>
              <w:bottom w:val="single" w:sz="4" w:space="0" w:color="auto"/>
              <w:right w:val="single" w:sz="4" w:space="0" w:color="000000"/>
            </w:tcBorders>
            <w:vAlign w:val="center"/>
            <w:hideMark/>
          </w:tcPr>
          <w:p w14:paraId="5444A6E9" w14:textId="77777777" w:rsidR="003D7B0C" w:rsidRPr="003D7B0C" w:rsidRDefault="003D7B0C" w:rsidP="003D7B0C">
            <w:pPr>
              <w:jc w:val="center"/>
              <w:rPr>
                <w:rFonts w:ascii="Arial" w:eastAsia="MS Mincho" w:hAnsi="Arial" w:cs="Arial"/>
                <w:sz w:val="16"/>
                <w:szCs w:val="16"/>
                <w:highlight w:val="yellow"/>
              </w:rPr>
            </w:pPr>
          </w:p>
        </w:tc>
        <w:tc>
          <w:tcPr>
            <w:tcW w:w="927" w:type="pct"/>
            <w:tcBorders>
              <w:top w:val="single" w:sz="4" w:space="0" w:color="000000"/>
              <w:left w:val="single" w:sz="4" w:space="0" w:color="000000"/>
              <w:bottom w:val="single" w:sz="4" w:space="0" w:color="auto"/>
              <w:right w:val="single" w:sz="4" w:space="0" w:color="auto"/>
            </w:tcBorders>
            <w:vAlign w:val="center"/>
            <w:hideMark/>
          </w:tcPr>
          <w:p w14:paraId="68C41999"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CO"/>
              </w:rPr>
              <w:t>DE 16 A 30 DIAS</w:t>
            </w:r>
          </w:p>
        </w:tc>
        <w:tc>
          <w:tcPr>
            <w:tcW w:w="674" w:type="pct"/>
            <w:tcBorders>
              <w:top w:val="single" w:sz="4" w:space="0" w:color="000000"/>
              <w:left w:val="single" w:sz="4" w:space="0" w:color="auto"/>
              <w:bottom w:val="single" w:sz="4" w:space="0" w:color="auto"/>
              <w:right w:val="single" w:sz="4" w:space="0" w:color="auto"/>
            </w:tcBorders>
          </w:tcPr>
          <w:p w14:paraId="4617046F" w14:textId="77777777" w:rsidR="003D7B0C" w:rsidRPr="00F22B37" w:rsidRDefault="003D7B0C" w:rsidP="003D7B0C">
            <w:pPr>
              <w:autoSpaceDE w:val="0"/>
              <w:autoSpaceDN w:val="0"/>
              <w:ind w:left="317" w:right="61"/>
              <w:jc w:val="center"/>
              <w:rPr>
                <w:rFonts w:ascii="Arial" w:eastAsia="MS Mincho" w:hAnsi="Arial" w:cs="Arial"/>
                <w:iCs/>
                <w:sz w:val="16"/>
                <w:szCs w:val="16"/>
                <w:lang w:val="es-ES_tradnl"/>
              </w:rPr>
            </w:pPr>
          </w:p>
        </w:tc>
        <w:tc>
          <w:tcPr>
            <w:tcW w:w="760" w:type="pct"/>
            <w:tcBorders>
              <w:top w:val="single" w:sz="4" w:space="0" w:color="000000"/>
              <w:left w:val="single" w:sz="4" w:space="0" w:color="auto"/>
              <w:bottom w:val="single" w:sz="4" w:space="0" w:color="auto"/>
              <w:right w:val="single" w:sz="4" w:space="0" w:color="auto"/>
            </w:tcBorders>
            <w:vAlign w:val="center"/>
            <w:hideMark/>
          </w:tcPr>
          <w:p w14:paraId="7C11E7D8" w14:textId="77777777" w:rsidR="003D7B0C" w:rsidRPr="00F22B37" w:rsidRDefault="003D7B0C" w:rsidP="003D7B0C">
            <w:pPr>
              <w:autoSpaceDE w:val="0"/>
              <w:autoSpaceDN w:val="0"/>
              <w:ind w:left="317" w:right="61"/>
              <w:jc w:val="center"/>
              <w:rPr>
                <w:rFonts w:ascii="Arial" w:eastAsia="MS Mincho" w:hAnsi="Arial" w:cs="Arial"/>
                <w:iCs/>
                <w:sz w:val="16"/>
                <w:szCs w:val="16"/>
                <w:lang w:val="es-ES_tradnl"/>
              </w:rPr>
            </w:pPr>
          </w:p>
          <w:p w14:paraId="55F83B49"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50 puntos</w:t>
            </w:r>
          </w:p>
        </w:tc>
      </w:tr>
    </w:tbl>
    <w:p w14:paraId="42B1D5C9"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3B634EEB"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6BD77179" w14:textId="77777777" w:rsidR="003D7B0C" w:rsidRPr="003D7B0C" w:rsidRDefault="003D7B0C" w:rsidP="003D7B0C">
      <w:pPr>
        <w:numPr>
          <w:ilvl w:val="0"/>
          <w:numId w:val="55"/>
        </w:numPr>
        <w:ind w:right="270"/>
        <w:contextualSpacing/>
        <w:jc w:val="both"/>
        <w:rPr>
          <w:rFonts w:ascii="Arial" w:eastAsia="Calibri" w:hAnsi="Arial" w:cs="Arial"/>
          <w:b/>
          <w:sz w:val="20"/>
          <w:szCs w:val="20"/>
        </w:rPr>
      </w:pPr>
      <w:r w:rsidRPr="003D7B0C">
        <w:rPr>
          <w:rFonts w:ascii="Arial" w:eastAsia="Calibri" w:hAnsi="Arial" w:cs="Arial"/>
          <w:b/>
          <w:bCs/>
          <w:sz w:val="20"/>
          <w:szCs w:val="20"/>
        </w:rPr>
        <w:t>OPORTUNIDAD PARA PROGRAMACIÓN DE GRUPO APOYO DIAGNÓSTICO Y COMPLEMENTACIÓN TERAPÉUTICA DE ALTA COMPLEJIDAD.</w:t>
      </w:r>
    </w:p>
    <w:p w14:paraId="43292292" w14:textId="77777777" w:rsidR="003D7B0C" w:rsidRPr="003D7B0C" w:rsidRDefault="003D7B0C" w:rsidP="003D7B0C">
      <w:pPr>
        <w:ind w:right="270"/>
        <w:jc w:val="both"/>
        <w:rPr>
          <w:rFonts w:ascii="Arial" w:eastAsia="Calibri" w:hAnsi="Arial" w:cs="Arial"/>
          <w:b/>
          <w:sz w:val="10"/>
          <w:szCs w:val="20"/>
        </w:rPr>
      </w:pPr>
    </w:p>
    <w:p w14:paraId="1C201F5F" w14:textId="77777777" w:rsidR="003D7B0C" w:rsidRPr="003D7B0C" w:rsidRDefault="003D7B0C" w:rsidP="003D7B0C">
      <w:pPr>
        <w:ind w:left="567" w:right="29"/>
        <w:jc w:val="both"/>
        <w:rPr>
          <w:rFonts w:ascii="Arial" w:hAnsi="Arial" w:cs="Arial"/>
          <w:b/>
          <w:i/>
          <w:sz w:val="20"/>
          <w:szCs w:val="21"/>
        </w:rPr>
      </w:pPr>
      <w:r w:rsidRPr="003D7B0C">
        <w:rPr>
          <w:rFonts w:ascii="Arial" w:hAnsi="Arial" w:cs="Arial"/>
          <w:sz w:val="20"/>
          <w:szCs w:val="21"/>
        </w:rPr>
        <w:t xml:space="preserve">Se otorgará un puntaje hasta de </w:t>
      </w:r>
      <w:r w:rsidRPr="003D7B0C">
        <w:rPr>
          <w:rFonts w:ascii="Arial" w:hAnsi="Arial" w:cs="Arial"/>
          <w:b/>
          <w:sz w:val="20"/>
          <w:szCs w:val="21"/>
        </w:rPr>
        <w:t>100 PUNTOS</w:t>
      </w:r>
      <w:r w:rsidRPr="003D7B0C">
        <w:rPr>
          <w:rFonts w:ascii="Arial" w:hAnsi="Arial" w:cs="Arial"/>
          <w:sz w:val="20"/>
          <w:szCs w:val="21"/>
        </w:rPr>
        <w:t xml:space="preserve"> al oferente que acredite mediante carta de compromiso firmado por el representante legal de la entidad, donde se compromete con la Regional de Aseguramiento en salud No.8 en su Unidad Prestadora de Salud Cesar, en la </w:t>
      </w:r>
      <w:r w:rsidRPr="003D7B0C">
        <w:rPr>
          <w:rFonts w:ascii="Arial" w:eastAsia="Calibri" w:hAnsi="Arial" w:cs="Arial"/>
          <w:b/>
          <w:bCs/>
          <w:i/>
          <w:sz w:val="20"/>
          <w:szCs w:val="20"/>
        </w:rPr>
        <w:t>OPORTUNIDAD PARA PROGRAMACIÓN DE GRUPO APOYO DIAGNÓSTICO Y COMPLEMENTACIÓN TERAPÉUTICA DE ALTA COMPLEJIDAD</w:t>
      </w:r>
      <w:r w:rsidRPr="003D7B0C">
        <w:rPr>
          <w:rFonts w:ascii="Arial" w:hAnsi="Arial" w:cs="Arial"/>
          <w:i/>
          <w:sz w:val="18"/>
          <w:szCs w:val="21"/>
        </w:rPr>
        <w:t>,</w:t>
      </w:r>
      <w:r w:rsidRPr="003D7B0C">
        <w:rPr>
          <w:rFonts w:ascii="Arial" w:hAnsi="Arial" w:cs="Arial"/>
          <w:sz w:val="18"/>
          <w:szCs w:val="21"/>
        </w:rPr>
        <w:t xml:space="preserve"> </w:t>
      </w:r>
      <w:r w:rsidRPr="003D7B0C">
        <w:rPr>
          <w:rFonts w:ascii="Arial" w:hAnsi="Arial" w:cs="Arial"/>
          <w:sz w:val="20"/>
          <w:szCs w:val="21"/>
        </w:rPr>
        <w:t>durante el tiempo establecido para la ejecución del contrato, dirigidos usuarios y beneficiarios de la Policía Nacional en la ciudad de Valledupar.</w:t>
      </w:r>
    </w:p>
    <w:p w14:paraId="17603B4F"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61CFF73A" w14:textId="77777777" w:rsidR="003D7B0C" w:rsidRPr="003D7B0C" w:rsidRDefault="003D7B0C" w:rsidP="003D7B0C">
      <w:pPr>
        <w:ind w:left="360"/>
        <w:contextualSpacing/>
        <w:rPr>
          <w:rFonts w:ascii="Arial" w:eastAsia="Calibri" w:hAnsi="Arial" w:cs="Arial"/>
          <w:b/>
          <w:bCs/>
          <w:sz w:val="18"/>
          <w:szCs w:val="18"/>
          <w:highlight w:val="yellow"/>
          <w:lang w:val="es-CO"/>
        </w:rPr>
      </w:pPr>
    </w:p>
    <w:tbl>
      <w:tblPr>
        <w:tblW w:w="484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1536"/>
        <w:gridCol w:w="1629"/>
        <w:gridCol w:w="1142"/>
        <w:gridCol w:w="1556"/>
      </w:tblGrid>
      <w:tr w:rsidR="003D7B0C" w:rsidRPr="003D7B0C" w14:paraId="424D6622" w14:textId="77777777" w:rsidTr="00E0398C">
        <w:trPr>
          <w:trHeight w:val="670"/>
        </w:trPr>
        <w:tc>
          <w:tcPr>
            <w:tcW w:w="3604" w:type="pct"/>
            <w:gridSpan w:val="3"/>
            <w:tcBorders>
              <w:top w:val="single" w:sz="4" w:space="0" w:color="auto"/>
              <w:left w:val="single" w:sz="4" w:space="0" w:color="auto"/>
              <w:bottom w:val="single" w:sz="4" w:space="0" w:color="000000"/>
              <w:right w:val="single" w:sz="4" w:space="0" w:color="auto"/>
            </w:tcBorders>
            <w:shd w:val="clear" w:color="auto" w:fill="DEEAF6"/>
            <w:vAlign w:val="center"/>
          </w:tcPr>
          <w:p w14:paraId="024C4863" w14:textId="77777777" w:rsidR="003D7B0C" w:rsidRPr="003D7B0C" w:rsidRDefault="003D7B0C" w:rsidP="003D7B0C">
            <w:pPr>
              <w:jc w:val="center"/>
              <w:rPr>
                <w:rFonts w:ascii="Arial" w:eastAsia="MS Mincho" w:hAnsi="Arial" w:cs="Arial"/>
                <w:sz w:val="16"/>
                <w:szCs w:val="16"/>
              </w:rPr>
            </w:pPr>
          </w:p>
          <w:p w14:paraId="4381A90C" w14:textId="77777777" w:rsidR="003D7B0C" w:rsidRPr="003D7B0C" w:rsidRDefault="003D7B0C" w:rsidP="003D7B0C">
            <w:pPr>
              <w:ind w:right="61"/>
              <w:jc w:val="center"/>
              <w:rPr>
                <w:rFonts w:ascii="Arial" w:eastAsia="MS Mincho" w:hAnsi="Arial" w:cs="Arial"/>
                <w:b/>
                <w:bCs/>
                <w:sz w:val="18"/>
                <w:szCs w:val="20"/>
                <w:lang w:val="es-ES_tradnl"/>
              </w:rPr>
            </w:pPr>
            <w:r w:rsidRPr="003D7B0C">
              <w:rPr>
                <w:rFonts w:ascii="Arial" w:eastAsia="MS Mincho" w:hAnsi="Arial" w:cs="Arial"/>
                <w:b/>
                <w:bCs/>
                <w:sz w:val="18"/>
                <w:szCs w:val="20"/>
                <w:lang w:val="es-ES_tradnl"/>
              </w:rPr>
              <w:t>OPORTUNIDAD PARA PROGRAMACIÓN DE GRUPO APOYO DIAGNÓSTICO Y COMPLEMENTACIÓN TERAPÉUTICA DE ALTA COMPLEJIDAD</w:t>
            </w:r>
          </w:p>
          <w:p w14:paraId="603F1C35" w14:textId="77777777" w:rsidR="003D7B0C" w:rsidRPr="003D7B0C" w:rsidRDefault="003D7B0C" w:rsidP="003D7B0C">
            <w:pPr>
              <w:jc w:val="center"/>
              <w:rPr>
                <w:rFonts w:ascii="Arial" w:eastAsia="MS Mincho" w:hAnsi="Arial" w:cs="Arial"/>
                <w:b/>
                <w:bCs/>
                <w:sz w:val="16"/>
                <w:szCs w:val="16"/>
              </w:rPr>
            </w:pPr>
          </w:p>
        </w:tc>
        <w:tc>
          <w:tcPr>
            <w:tcW w:w="591" w:type="pct"/>
            <w:tcBorders>
              <w:top w:val="single" w:sz="4" w:space="0" w:color="auto"/>
              <w:left w:val="single" w:sz="4" w:space="0" w:color="auto"/>
              <w:bottom w:val="single" w:sz="4" w:space="0" w:color="000000"/>
              <w:right w:val="single" w:sz="4" w:space="0" w:color="auto"/>
            </w:tcBorders>
            <w:shd w:val="clear" w:color="auto" w:fill="DEEAF6"/>
            <w:vAlign w:val="center"/>
          </w:tcPr>
          <w:p w14:paraId="702A0ED8" w14:textId="77777777" w:rsidR="003D7B0C" w:rsidRPr="003D7B0C" w:rsidRDefault="003D7B0C" w:rsidP="003D7B0C">
            <w:pPr>
              <w:jc w:val="center"/>
              <w:rPr>
                <w:rFonts w:ascii="Arial" w:eastAsia="MS Mincho" w:hAnsi="Arial" w:cs="Arial"/>
                <w:b/>
                <w:bCs/>
                <w:sz w:val="16"/>
                <w:szCs w:val="16"/>
              </w:rPr>
            </w:pPr>
            <w:r w:rsidRPr="003D7B0C">
              <w:rPr>
                <w:rFonts w:ascii="Arial" w:hAnsi="Arial" w:cs="Arial"/>
                <w:b/>
                <w:bCs/>
                <w:sz w:val="16"/>
                <w:szCs w:val="16"/>
              </w:rPr>
              <w:t>MARQUE CON UNA X SEGÚN SU OFERTA</w:t>
            </w:r>
          </w:p>
        </w:tc>
        <w:tc>
          <w:tcPr>
            <w:tcW w:w="805" w:type="pct"/>
            <w:tcBorders>
              <w:top w:val="single" w:sz="4" w:space="0" w:color="auto"/>
              <w:left w:val="single" w:sz="4" w:space="0" w:color="auto"/>
              <w:bottom w:val="single" w:sz="4" w:space="0" w:color="000000"/>
              <w:right w:val="single" w:sz="4" w:space="0" w:color="auto"/>
            </w:tcBorders>
            <w:shd w:val="clear" w:color="auto" w:fill="DEEAF6"/>
            <w:vAlign w:val="center"/>
            <w:hideMark/>
          </w:tcPr>
          <w:p w14:paraId="18885C66" w14:textId="77777777" w:rsidR="003D7B0C" w:rsidRPr="003D7B0C" w:rsidRDefault="003D7B0C" w:rsidP="003D7B0C">
            <w:pPr>
              <w:jc w:val="center"/>
              <w:rPr>
                <w:rFonts w:ascii="Arial" w:eastAsia="MS Mincho" w:hAnsi="Arial" w:cs="Arial"/>
                <w:b/>
                <w:sz w:val="16"/>
                <w:szCs w:val="16"/>
                <w:lang w:val="es-CO"/>
              </w:rPr>
            </w:pPr>
            <w:r w:rsidRPr="003D7B0C">
              <w:rPr>
                <w:rFonts w:ascii="Arial" w:hAnsi="Arial" w:cs="Arial"/>
                <w:b/>
                <w:bCs/>
                <w:sz w:val="16"/>
                <w:szCs w:val="16"/>
              </w:rPr>
              <w:t>PUNTAJE</w:t>
            </w:r>
          </w:p>
        </w:tc>
      </w:tr>
      <w:tr w:rsidR="003D7B0C" w:rsidRPr="003D7B0C" w14:paraId="3FC25CDB" w14:textId="77777777" w:rsidTr="00F22B37">
        <w:trPr>
          <w:trHeight w:val="641"/>
        </w:trPr>
        <w:tc>
          <w:tcPr>
            <w:tcW w:w="1966" w:type="pct"/>
            <w:vMerge w:val="restart"/>
            <w:tcBorders>
              <w:top w:val="single" w:sz="4" w:space="0" w:color="000000"/>
              <w:left w:val="single" w:sz="4" w:space="0" w:color="auto"/>
              <w:bottom w:val="single" w:sz="4" w:space="0" w:color="auto"/>
              <w:right w:val="single" w:sz="4" w:space="0" w:color="000000"/>
            </w:tcBorders>
            <w:vAlign w:val="center"/>
          </w:tcPr>
          <w:p w14:paraId="2E53FF38" w14:textId="77777777" w:rsidR="003D7B0C" w:rsidRPr="003D7B0C" w:rsidRDefault="003D7B0C" w:rsidP="003D7B0C">
            <w:pPr>
              <w:jc w:val="center"/>
              <w:rPr>
                <w:rFonts w:ascii="Arial" w:eastAsia="MS Mincho" w:hAnsi="Arial" w:cs="Arial"/>
                <w:b/>
                <w:bCs/>
                <w:sz w:val="16"/>
                <w:szCs w:val="16"/>
              </w:rPr>
            </w:pPr>
          </w:p>
          <w:p w14:paraId="6772CB27" w14:textId="77777777" w:rsidR="003D7B0C" w:rsidRPr="003D7B0C" w:rsidRDefault="003D7B0C" w:rsidP="003D7B0C">
            <w:pPr>
              <w:ind w:right="61"/>
              <w:jc w:val="center"/>
              <w:rPr>
                <w:rFonts w:ascii="Arial" w:eastAsia="MS Mincho" w:hAnsi="Arial" w:cs="Arial"/>
                <w:b/>
                <w:bCs/>
                <w:sz w:val="18"/>
                <w:szCs w:val="20"/>
                <w:lang w:val="es-ES_tradnl"/>
              </w:rPr>
            </w:pPr>
            <w:r w:rsidRPr="003D7B0C">
              <w:rPr>
                <w:rFonts w:ascii="Arial" w:eastAsia="MS Mincho" w:hAnsi="Arial" w:cs="Arial"/>
                <w:b/>
                <w:bCs/>
                <w:sz w:val="18"/>
                <w:szCs w:val="20"/>
                <w:lang w:val="es-ES_tradnl"/>
              </w:rPr>
              <w:t>OPORTUNIDAD PARA PROGRAMACIÓN DE GRUPO APOYO DIAGNÓSTICO Y COMPLEMENTACIÓN TERAPÉUTICA DE ALTA COMPLEJIDAD</w:t>
            </w:r>
          </w:p>
          <w:p w14:paraId="39E87FC5" w14:textId="77777777" w:rsidR="003D7B0C" w:rsidRPr="003D7B0C" w:rsidRDefault="003D7B0C" w:rsidP="003D7B0C">
            <w:pPr>
              <w:jc w:val="center"/>
              <w:rPr>
                <w:rFonts w:ascii="Arial" w:eastAsia="MS Mincho" w:hAnsi="Arial" w:cs="Arial"/>
                <w:sz w:val="16"/>
                <w:szCs w:val="16"/>
                <w:lang w:val="es-ES_tradnl"/>
              </w:rPr>
            </w:pPr>
          </w:p>
          <w:p w14:paraId="277A71EC" w14:textId="77777777" w:rsidR="003D7B0C" w:rsidRPr="003D7B0C" w:rsidRDefault="003D7B0C" w:rsidP="003D7B0C">
            <w:pPr>
              <w:autoSpaceDE w:val="0"/>
              <w:autoSpaceDN w:val="0"/>
              <w:adjustRightInd w:val="0"/>
              <w:jc w:val="center"/>
              <w:rPr>
                <w:rFonts w:ascii="Arial" w:hAnsi="Arial" w:cs="Arial"/>
                <w:sz w:val="16"/>
                <w:szCs w:val="16"/>
              </w:rPr>
            </w:pPr>
            <w:r w:rsidRPr="003D7B0C">
              <w:rPr>
                <w:rFonts w:ascii="Arial" w:hAnsi="Arial" w:cs="Arial"/>
                <w:b/>
                <w:bCs/>
                <w:i/>
                <w:iCs/>
                <w:sz w:val="16"/>
                <w:szCs w:val="16"/>
              </w:rPr>
              <w:t>(tiempo que se mide desde el momento en que el usuario entrega orden al contratista hasta la fecha de programación)</w:t>
            </w:r>
          </w:p>
          <w:p w14:paraId="1F713DE8" w14:textId="77777777" w:rsidR="003D7B0C" w:rsidRPr="003D7B0C" w:rsidRDefault="003D7B0C" w:rsidP="003D7B0C">
            <w:pPr>
              <w:jc w:val="center"/>
              <w:rPr>
                <w:rFonts w:ascii="Arial" w:eastAsia="MS Mincho" w:hAnsi="Arial" w:cs="Arial"/>
                <w:b/>
                <w:bCs/>
                <w:sz w:val="16"/>
                <w:szCs w:val="16"/>
                <w:lang w:val="es-ES_tradnl"/>
              </w:rPr>
            </w:pPr>
          </w:p>
        </w:tc>
        <w:tc>
          <w:tcPr>
            <w:tcW w:w="795" w:type="pct"/>
            <w:vMerge w:val="restart"/>
            <w:tcBorders>
              <w:top w:val="single" w:sz="4" w:space="0" w:color="000000"/>
              <w:left w:val="single" w:sz="4" w:space="0" w:color="000000"/>
              <w:bottom w:val="single" w:sz="4" w:space="0" w:color="auto"/>
              <w:right w:val="single" w:sz="4" w:space="0" w:color="000000"/>
            </w:tcBorders>
            <w:vAlign w:val="center"/>
          </w:tcPr>
          <w:p w14:paraId="5660B895" w14:textId="77777777" w:rsidR="003D7B0C" w:rsidRPr="003D7B0C" w:rsidRDefault="003D7B0C" w:rsidP="003D7B0C">
            <w:pPr>
              <w:jc w:val="center"/>
              <w:rPr>
                <w:rFonts w:ascii="Arial" w:eastAsia="MS Mincho" w:hAnsi="Arial" w:cs="Arial"/>
                <w:b/>
                <w:bCs/>
                <w:sz w:val="16"/>
                <w:szCs w:val="16"/>
              </w:rPr>
            </w:pPr>
          </w:p>
          <w:p w14:paraId="57961B06" w14:textId="77777777" w:rsidR="003D7B0C" w:rsidRPr="003D7B0C" w:rsidRDefault="003D7B0C" w:rsidP="003D7B0C">
            <w:pPr>
              <w:jc w:val="center"/>
              <w:rPr>
                <w:rFonts w:ascii="Arial" w:eastAsia="MS Mincho" w:hAnsi="Arial" w:cs="Arial"/>
                <w:b/>
                <w:bCs/>
                <w:sz w:val="16"/>
                <w:szCs w:val="16"/>
              </w:rPr>
            </w:pPr>
            <w:r w:rsidRPr="003D7B0C">
              <w:rPr>
                <w:rFonts w:ascii="Arial" w:eastAsia="MS Mincho" w:hAnsi="Arial" w:cs="Arial"/>
                <w:b/>
                <w:bCs/>
                <w:sz w:val="18"/>
                <w:szCs w:val="20"/>
                <w:lang w:val="es-ES_tradnl"/>
              </w:rPr>
              <w:t>APOYO DIAGNÓSTICO</w:t>
            </w:r>
          </w:p>
        </w:tc>
        <w:tc>
          <w:tcPr>
            <w:tcW w:w="843" w:type="pct"/>
            <w:tcBorders>
              <w:top w:val="single" w:sz="4" w:space="0" w:color="000000"/>
              <w:left w:val="single" w:sz="4" w:space="0" w:color="000000"/>
              <w:bottom w:val="single" w:sz="4" w:space="0" w:color="000000"/>
              <w:right w:val="single" w:sz="4" w:space="0" w:color="auto"/>
            </w:tcBorders>
            <w:vAlign w:val="center"/>
            <w:hideMark/>
          </w:tcPr>
          <w:p w14:paraId="3497886D"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CO"/>
              </w:rPr>
              <w:t>MENOR DE 5 DIAS</w:t>
            </w:r>
          </w:p>
        </w:tc>
        <w:tc>
          <w:tcPr>
            <w:tcW w:w="591" w:type="pct"/>
            <w:tcBorders>
              <w:top w:val="single" w:sz="4" w:space="0" w:color="000000"/>
              <w:left w:val="single" w:sz="4" w:space="0" w:color="auto"/>
              <w:bottom w:val="single" w:sz="4" w:space="0" w:color="000000"/>
              <w:right w:val="single" w:sz="4" w:space="0" w:color="auto"/>
            </w:tcBorders>
          </w:tcPr>
          <w:p w14:paraId="34598FDF" w14:textId="77777777" w:rsidR="003D7B0C" w:rsidRPr="00F22B37" w:rsidRDefault="003D7B0C" w:rsidP="003D7B0C">
            <w:pPr>
              <w:jc w:val="center"/>
              <w:rPr>
                <w:rFonts w:ascii="Arial" w:eastAsia="MS Mincho" w:hAnsi="Arial" w:cs="Arial"/>
                <w:iCs/>
                <w:sz w:val="16"/>
                <w:szCs w:val="16"/>
                <w:lang w:val="es-ES_tradnl"/>
              </w:rPr>
            </w:pPr>
          </w:p>
        </w:tc>
        <w:tc>
          <w:tcPr>
            <w:tcW w:w="805" w:type="pct"/>
            <w:tcBorders>
              <w:top w:val="single" w:sz="4" w:space="0" w:color="000000"/>
              <w:left w:val="single" w:sz="4" w:space="0" w:color="auto"/>
              <w:bottom w:val="single" w:sz="4" w:space="0" w:color="000000"/>
              <w:right w:val="single" w:sz="4" w:space="0" w:color="auto"/>
            </w:tcBorders>
            <w:vAlign w:val="center"/>
            <w:hideMark/>
          </w:tcPr>
          <w:p w14:paraId="6AF1226B"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100 puntos</w:t>
            </w:r>
          </w:p>
        </w:tc>
      </w:tr>
      <w:tr w:rsidR="003D7B0C" w:rsidRPr="003D7B0C" w14:paraId="4175B450" w14:textId="77777777" w:rsidTr="00F22B37">
        <w:trPr>
          <w:trHeight w:val="504"/>
        </w:trPr>
        <w:tc>
          <w:tcPr>
            <w:tcW w:w="1966" w:type="pct"/>
            <w:vMerge/>
            <w:tcBorders>
              <w:top w:val="single" w:sz="4" w:space="0" w:color="000000"/>
              <w:left w:val="single" w:sz="4" w:space="0" w:color="auto"/>
              <w:bottom w:val="single" w:sz="4" w:space="0" w:color="auto"/>
              <w:right w:val="single" w:sz="4" w:space="0" w:color="000000"/>
            </w:tcBorders>
            <w:vAlign w:val="center"/>
            <w:hideMark/>
          </w:tcPr>
          <w:p w14:paraId="1E710C50" w14:textId="77777777" w:rsidR="003D7B0C" w:rsidRPr="003D7B0C" w:rsidRDefault="003D7B0C" w:rsidP="003D7B0C">
            <w:pPr>
              <w:jc w:val="center"/>
              <w:rPr>
                <w:rFonts w:ascii="Arial" w:eastAsia="MS Mincho" w:hAnsi="Arial" w:cs="Arial"/>
                <w:sz w:val="16"/>
                <w:szCs w:val="16"/>
                <w:highlight w:val="yellow"/>
              </w:rPr>
            </w:pPr>
          </w:p>
        </w:tc>
        <w:tc>
          <w:tcPr>
            <w:tcW w:w="795" w:type="pct"/>
            <w:vMerge/>
            <w:tcBorders>
              <w:top w:val="single" w:sz="4" w:space="0" w:color="000000"/>
              <w:left w:val="single" w:sz="4" w:space="0" w:color="000000"/>
              <w:bottom w:val="single" w:sz="4" w:space="0" w:color="auto"/>
              <w:right w:val="single" w:sz="4" w:space="0" w:color="000000"/>
            </w:tcBorders>
            <w:vAlign w:val="center"/>
            <w:hideMark/>
          </w:tcPr>
          <w:p w14:paraId="71F208DD" w14:textId="77777777" w:rsidR="003D7B0C" w:rsidRPr="003D7B0C" w:rsidRDefault="003D7B0C" w:rsidP="003D7B0C">
            <w:pPr>
              <w:jc w:val="center"/>
              <w:rPr>
                <w:rFonts w:ascii="Arial" w:eastAsia="MS Mincho" w:hAnsi="Arial" w:cs="Arial"/>
                <w:sz w:val="16"/>
                <w:szCs w:val="16"/>
                <w:highlight w:val="yellow"/>
              </w:rPr>
            </w:pPr>
          </w:p>
        </w:tc>
        <w:tc>
          <w:tcPr>
            <w:tcW w:w="843" w:type="pct"/>
            <w:tcBorders>
              <w:top w:val="single" w:sz="4" w:space="0" w:color="000000"/>
              <w:left w:val="single" w:sz="4" w:space="0" w:color="000000"/>
              <w:bottom w:val="single" w:sz="4" w:space="0" w:color="000000"/>
              <w:right w:val="single" w:sz="4" w:space="0" w:color="auto"/>
            </w:tcBorders>
            <w:vAlign w:val="center"/>
            <w:hideMark/>
          </w:tcPr>
          <w:p w14:paraId="6D4B0224"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ES_tradnl"/>
              </w:rPr>
              <w:t xml:space="preserve">ENTRE </w:t>
            </w:r>
            <w:r w:rsidRPr="00F22B37">
              <w:rPr>
                <w:rFonts w:ascii="Arial" w:eastAsia="MS Mincho" w:hAnsi="Arial" w:cs="Arial"/>
                <w:sz w:val="16"/>
                <w:szCs w:val="16"/>
                <w:lang w:val="es-CO"/>
              </w:rPr>
              <w:t>6 Y 9 DIAS</w:t>
            </w:r>
          </w:p>
        </w:tc>
        <w:tc>
          <w:tcPr>
            <w:tcW w:w="591" w:type="pct"/>
            <w:tcBorders>
              <w:top w:val="single" w:sz="4" w:space="0" w:color="000000"/>
              <w:left w:val="single" w:sz="4" w:space="0" w:color="auto"/>
              <w:bottom w:val="single" w:sz="4" w:space="0" w:color="000000"/>
              <w:right w:val="single" w:sz="4" w:space="0" w:color="auto"/>
            </w:tcBorders>
          </w:tcPr>
          <w:p w14:paraId="719E02A8"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tc>
        <w:tc>
          <w:tcPr>
            <w:tcW w:w="805" w:type="pct"/>
            <w:tcBorders>
              <w:top w:val="single" w:sz="4" w:space="0" w:color="000000"/>
              <w:left w:val="single" w:sz="4" w:space="0" w:color="auto"/>
              <w:bottom w:val="single" w:sz="4" w:space="0" w:color="000000"/>
              <w:right w:val="single" w:sz="4" w:space="0" w:color="auto"/>
            </w:tcBorders>
            <w:vAlign w:val="center"/>
            <w:hideMark/>
          </w:tcPr>
          <w:p w14:paraId="55D8D04E" w14:textId="77777777" w:rsidR="003D7B0C" w:rsidRPr="00F22B37" w:rsidRDefault="003D7B0C" w:rsidP="003D7B0C">
            <w:pPr>
              <w:autoSpaceDE w:val="0"/>
              <w:autoSpaceDN w:val="0"/>
              <w:ind w:right="61"/>
              <w:jc w:val="center"/>
              <w:rPr>
                <w:rFonts w:ascii="Arial" w:eastAsia="MS Mincho" w:hAnsi="Arial" w:cs="Arial"/>
                <w:iCs/>
                <w:sz w:val="16"/>
                <w:szCs w:val="16"/>
                <w:lang w:val="es-ES_tradnl"/>
              </w:rPr>
            </w:pPr>
          </w:p>
          <w:p w14:paraId="79BC221D"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50 puntos</w:t>
            </w:r>
          </w:p>
        </w:tc>
      </w:tr>
      <w:tr w:rsidR="003D7B0C" w:rsidRPr="003D7B0C" w14:paraId="5689594B" w14:textId="77777777" w:rsidTr="00F22B37">
        <w:trPr>
          <w:trHeight w:val="552"/>
        </w:trPr>
        <w:tc>
          <w:tcPr>
            <w:tcW w:w="1966" w:type="pct"/>
            <w:vMerge/>
            <w:tcBorders>
              <w:top w:val="single" w:sz="4" w:space="0" w:color="000000"/>
              <w:left w:val="single" w:sz="4" w:space="0" w:color="auto"/>
              <w:bottom w:val="single" w:sz="4" w:space="0" w:color="auto"/>
              <w:right w:val="single" w:sz="4" w:space="0" w:color="000000"/>
            </w:tcBorders>
            <w:vAlign w:val="center"/>
            <w:hideMark/>
          </w:tcPr>
          <w:p w14:paraId="5B932B9D" w14:textId="77777777" w:rsidR="003D7B0C" w:rsidRPr="003D7B0C" w:rsidRDefault="003D7B0C" w:rsidP="003D7B0C">
            <w:pPr>
              <w:jc w:val="center"/>
              <w:rPr>
                <w:rFonts w:ascii="Arial" w:eastAsia="MS Mincho" w:hAnsi="Arial" w:cs="Arial"/>
                <w:sz w:val="16"/>
                <w:szCs w:val="16"/>
                <w:highlight w:val="yellow"/>
              </w:rPr>
            </w:pPr>
          </w:p>
        </w:tc>
        <w:tc>
          <w:tcPr>
            <w:tcW w:w="795" w:type="pct"/>
            <w:vMerge/>
            <w:tcBorders>
              <w:top w:val="single" w:sz="4" w:space="0" w:color="000000"/>
              <w:left w:val="single" w:sz="4" w:space="0" w:color="000000"/>
              <w:bottom w:val="single" w:sz="4" w:space="0" w:color="auto"/>
              <w:right w:val="single" w:sz="4" w:space="0" w:color="000000"/>
            </w:tcBorders>
            <w:vAlign w:val="center"/>
            <w:hideMark/>
          </w:tcPr>
          <w:p w14:paraId="37FD1BF9" w14:textId="77777777" w:rsidR="003D7B0C" w:rsidRPr="003D7B0C" w:rsidRDefault="003D7B0C" w:rsidP="003D7B0C">
            <w:pPr>
              <w:jc w:val="center"/>
              <w:rPr>
                <w:rFonts w:ascii="Arial" w:eastAsia="MS Mincho" w:hAnsi="Arial" w:cs="Arial"/>
                <w:sz w:val="16"/>
                <w:szCs w:val="16"/>
                <w:highlight w:val="yellow"/>
              </w:rPr>
            </w:pPr>
          </w:p>
        </w:tc>
        <w:tc>
          <w:tcPr>
            <w:tcW w:w="843" w:type="pct"/>
            <w:tcBorders>
              <w:top w:val="single" w:sz="4" w:space="0" w:color="000000"/>
              <w:left w:val="single" w:sz="4" w:space="0" w:color="000000"/>
              <w:bottom w:val="single" w:sz="4" w:space="0" w:color="auto"/>
              <w:right w:val="single" w:sz="4" w:space="0" w:color="auto"/>
            </w:tcBorders>
            <w:vAlign w:val="center"/>
            <w:hideMark/>
          </w:tcPr>
          <w:p w14:paraId="0426F58E"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sz w:val="16"/>
                <w:szCs w:val="16"/>
                <w:lang w:val="es-CO"/>
              </w:rPr>
              <w:t>DE 16 A 15 DIAS</w:t>
            </w:r>
          </w:p>
        </w:tc>
        <w:tc>
          <w:tcPr>
            <w:tcW w:w="591" w:type="pct"/>
            <w:tcBorders>
              <w:top w:val="single" w:sz="4" w:space="0" w:color="000000"/>
              <w:left w:val="single" w:sz="4" w:space="0" w:color="auto"/>
              <w:bottom w:val="single" w:sz="4" w:space="0" w:color="auto"/>
              <w:right w:val="single" w:sz="4" w:space="0" w:color="auto"/>
            </w:tcBorders>
          </w:tcPr>
          <w:p w14:paraId="65A6F0BF" w14:textId="77777777" w:rsidR="003D7B0C" w:rsidRPr="00F22B37" w:rsidRDefault="003D7B0C" w:rsidP="003D7B0C">
            <w:pPr>
              <w:autoSpaceDE w:val="0"/>
              <w:autoSpaceDN w:val="0"/>
              <w:ind w:left="317" w:right="61"/>
              <w:jc w:val="center"/>
              <w:rPr>
                <w:rFonts w:ascii="Arial" w:eastAsia="MS Mincho" w:hAnsi="Arial" w:cs="Arial"/>
                <w:iCs/>
                <w:sz w:val="16"/>
                <w:szCs w:val="16"/>
                <w:lang w:val="es-ES_tradnl"/>
              </w:rPr>
            </w:pPr>
          </w:p>
        </w:tc>
        <w:tc>
          <w:tcPr>
            <w:tcW w:w="805" w:type="pct"/>
            <w:tcBorders>
              <w:top w:val="single" w:sz="4" w:space="0" w:color="000000"/>
              <w:left w:val="single" w:sz="4" w:space="0" w:color="auto"/>
              <w:bottom w:val="single" w:sz="4" w:space="0" w:color="auto"/>
              <w:right w:val="single" w:sz="4" w:space="0" w:color="auto"/>
            </w:tcBorders>
            <w:vAlign w:val="center"/>
            <w:hideMark/>
          </w:tcPr>
          <w:p w14:paraId="506EB703" w14:textId="77777777" w:rsidR="003D7B0C" w:rsidRPr="00F22B37" w:rsidRDefault="003D7B0C" w:rsidP="003D7B0C">
            <w:pPr>
              <w:autoSpaceDE w:val="0"/>
              <w:autoSpaceDN w:val="0"/>
              <w:ind w:left="317" w:right="61"/>
              <w:jc w:val="center"/>
              <w:rPr>
                <w:rFonts w:ascii="Arial" w:eastAsia="MS Mincho" w:hAnsi="Arial" w:cs="Arial"/>
                <w:iCs/>
                <w:sz w:val="16"/>
                <w:szCs w:val="16"/>
                <w:lang w:val="es-ES_tradnl"/>
              </w:rPr>
            </w:pPr>
          </w:p>
          <w:p w14:paraId="426FCFF2" w14:textId="77777777" w:rsidR="003D7B0C" w:rsidRPr="00F22B37" w:rsidRDefault="003D7B0C" w:rsidP="003D7B0C">
            <w:pPr>
              <w:jc w:val="center"/>
              <w:rPr>
                <w:rFonts w:ascii="Arial" w:eastAsia="MS Mincho" w:hAnsi="Arial" w:cs="Arial"/>
                <w:sz w:val="16"/>
                <w:szCs w:val="16"/>
                <w:lang w:val="es-CO"/>
              </w:rPr>
            </w:pPr>
            <w:r w:rsidRPr="00F22B37">
              <w:rPr>
                <w:rFonts w:ascii="Arial" w:eastAsia="MS Mincho" w:hAnsi="Arial" w:cs="Arial"/>
                <w:iCs/>
                <w:sz w:val="16"/>
                <w:szCs w:val="16"/>
                <w:lang w:val="es-ES_tradnl"/>
              </w:rPr>
              <w:t>20 puntos</w:t>
            </w:r>
          </w:p>
        </w:tc>
      </w:tr>
    </w:tbl>
    <w:p w14:paraId="6E337F0A"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489D98F2"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61014E8F" w14:textId="77777777" w:rsidR="003D7B0C" w:rsidRPr="003D7B0C" w:rsidRDefault="003D7B0C" w:rsidP="003D7B0C">
      <w:pPr>
        <w:numPr>
          <w:ilvl w:val="0"/>
          <w:numId w:val="55"/>
        </w:numPr>
        <w:spacing w:after="160" w:line="276" w:lineRule="auto"/>
        <w:contextualSpacing/>
        <w:jc w:val="both"/>
        <w:rPr>
          <w:rFonts w:ascii="Arial" w:hAnsi="Arial" w:cs="Arial"/>
          <w:b/>
          <w:color w:val="000000" w:themeColor="text1"/>
          <w:sz w:val="20"/>
          <w:szCs w:val="20"/>
        </w:rPr>
      </w:pPr>
      <w:r w:rsidRPr="003D7B0C">
        <w:rPr>
          <w:rFonts w:ascii="Arial" w:eastAsia="Calibri" w:hAnsi="Arial" w:cs="Arial"/>
          <w:b/>
          <w:bCs/>
          <w:color w:val="000000" w:themeColor="text1"/>
          <w:sz w:val="20"/>
          <w:szCs w:val="20"/>
        </w:rPr>
        <w:t xml:space="preserve">PROTECCIÓN A LA INDUSTRIA NACIONAL - </w:t>
      </w:r>
      <w:r w:rsidRPr="003D7B0C">
        <w:rPr>
          <w:rFonts w:ascii="Arial" w:hAnsi="Arial" w:cs="Arial"/>
          <w:b/>
          <w:color w:val="000000" w:themeColor="text1"/>
          <w:sz w:val="20"/>
          <w:szCs w:val="20"/>
        </w:rPr>
        <w:t xml:space="preserve">VERIFICACIÓN Y ASIGNACIÓN DE PUNTAJE REALIZADA POR EL COMITÉ TÉCNICO </w:t>
      </w:r>
      <w:r w:rsidRPr="003D7B0C">
        <w:rPr>
          <w:rFonts w:ascii="Arial" w:eastAsia="Calibri" w:hAnsi="Arial" w:cs="Arial"/>
          <w:b/>
          <w:bCs/>
          <w:color w:val="000000" w:themeColor="text1"/>
          <w:sz w:val="20"/>
          <w:szCs w:val="20"/>
        </w:rPr>
        <w:t>100 PUNTOS</w:t>
      </w:r>
    </w:p>
    <w:p w14:paraId="0A2FAB34" w14:textId="77777777" w:rsidR="003D7B0C" w:rsidRPr="003D7B0C" w:rsidRDefault="003D7B0C" w:rsidP="003D7B0C">
      <w:pPr>
        <w:ind w:left="360"/>
        <w:contextualSpacing/>
        <w:rPr>
          <w:rFonts w:ascii="Arial" w:eastAsia="Calibri" w:hAnsi="Arial" w:cs="Arial"/>
          <w:b/>
          <w:bCs/>
          <w:sz w:val="18"/>
          <w:szCs w:val="18"/>
          <w:highlight w:val="yellow"/>
          <w:lang w:val="es-CO"/>
        </w:rPr>
      </w:pPr>
    </w:p>
    <w:p w14:paraId="61C7A8E7" w14:textId="77777777" w:rsidR="003D7B0C" w:rsidRPr="003D7B0C" w:rsidRDefault="003D7B0C" w:rsidP="003D7B0C">
      <w:pPr>
        <w:contextualSpacing/>
        <w:jc w:val="both"/>
        <w:rPr>
          <w:rFonts w:ascii="Arial" w:eastAsia="Calibri" w:hAnsi="Arial" w:cs="Arial"/>
          <w:b/>
          <w:sz w:val="18"/>
          <w:szCs w:val="18"/>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1134"/>
      </w:tblGrid>
      <w:tr w:rsidR="003D7B0C" w:rsidRPr="003D7B0C" w14:paraId="103B34D8" w14:textId="77777777" w:rsidTr="00E0398C">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43A79CE7" w14:textId="77777777" w:rsidR="003D7B0C" w:rsidRPr="003D7B0C" w:rsidRDefault="003D7B0C" w:rsidP="003D7B0C">
            <w:pPr>
              <w:contextualSpacing/>
              <w:jc w:val="center"/>
              <w:rPr>
                <w:rFonts w:ascii="Arial" w:eastAsia="Calibri" w:hAnsi="Arial" w:cs="Arial"/>
                <w:b/>
                <w:sz w:val="18"/>
                <w:szCs w:val="18"/>
                <w:lang w:val="es-CO" w:eastAsia="en-US"/>
              </w:rPr>
            </w:pPr>
            <w:r w:rsidRPr="003D7B0C">
              <w:rPr>
                <w:rFonts w:ascii="Arial" w:eastAsia="Calibri" w:hAnsi="Arial" w:cs="Arial"/>
                <w:b/>
                <w:sz w:val="18"/>
                <w:szCs w:val="18"/>
                <w:lang w:val="es-CO" w:eastAsia="en-US"/>
              </w:rPr>
              <w:t>OFRECE</w:t>
            </w:r>
          </w:p>
        </w:tc>
      </w:tr>
      <w:tr w:rsidR="003D7B0C" w:rsidRPr="003D7B0C" w14:paraId="5C21EC9E"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hideMark/>
          </w:tcPr>
          <w:p w14:paraId="4A66FDA9" w14:textId="77777777" w:rsidR="003D7B0C" w:rsidRPr="003D7B0C" w:rsidRDefault="003D7B0C" w:rsidP="003D7B0C">
            <w:pPr>
              <w:contextualSpacing/>
              <w:jc w:val="center"/>
              <w:rPr>
                <w:rFonts w:ascii="Arial" w:eastAsia="Calibri" w:hAnsi="Arial" w:cs="Arial"/>
                <w:b/>
                <w:sz w:val="18"/>
                <w:szCs w:val="18"/>
                <w:lang w:val="es-CO" w:eastAsia="en-US"/>
              </w:rPr>
            </w:pPr>
            <w:r w:rsidRPr="003D7B0C">
              <w:rPr>
                <w:rFonts w:ascii="Arial" w:eastAsia="Calibri" w:hAnsi="Arial" w:cs="Arial"/>
                <w:b/>
                <w:sz w:val="18"/>
                <w:szCs w:val="18"/>
                <w:lang w:val="es-CO"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6C1E2943" w14:textId="77777777" w:rsidR="003D7B0C" w:rsidRPr="003D7B0C" w:rsidRDefault="003D7B0C" w:rsidP="003D7B0C">
            <w:pPr>
              <w:contextualSpacing/>
              <w:jc w:val="center"/>
              <w:rPr>
                <w:rFonts w:ascii="Arial" w:eastAsia="Calibri" w:hAnsi="Arial" w:cs="Arial"/>
                <w:b/>
                <w:sz w:val="18"/>
                <w:szCs w:val="18"/>
                <w:lang w:val="es-CO" w:eastAsia="en-US"/>
              </w:rPr>
            </w:pPr>
            <w:r w:rsidRPr="003D7B0C">
              <w:rPr>
                <w:rFonts w:ascii="Arial" w:eastAsia="Calibri" w:hAnsi="Arial" w:cs="Arial"/>
                <w:b/>
                <w:sz w:val="18"/>
                <w:szCs w:val="18"/>
                <w:lang w:val="es-CO" w:eastAsia="en-US"/>
              </w:rPr>
              <w:t>NO</w:t>
            </w:r>
          </w:p>
        </w:tc>
      </w:tr>
      <w:tr w:rsidR="003D7B0C" w:rsidRPr="003D7B0C" w14:paraId="18EC4969"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tcPr>
          <w:p w14:paraId="1C7F5E37" w14:textId="77777777" w:rsidR="003D7B0C" w:rsidRPr="003D7B0C" w:rsidRDefault="003D7B0C" w:rsidP="003D7B0C">
            <w:pPr>
              <w:contextualSpacing/>
              <w:jc w:val="both"/>
              <w:rPr>
                <w:rFonts w:ascii="Arial" w:eastAsia="Calibri" w:hAnsi="Arial" w:cs="Arial"/>
                <w:b/>
                <w:sz w:val="18"/>
                <w:szCs w:val="18"/>
                <w:lang w:val="es-CO" w:eastAsia="en-US"/>
              </w:rPr>
            </w:pPr>
          </w:p>
        </w:tc>
        <w:tc>
          <w:tcPr>
            <w:tcW w:w="1134" w:type="dxa"/>
            <w:tcBorders>
              <w:top w:val="single" w:sz="4" w:space="0" w:color="auto"/>
              <w:left w:val="single" w:sz="4" w:space="0" w:color="auto"/>
              <w:bottom w:val="single" w:sz="4" w:space="0" w:color="auto"/>
              <w:right w:val="single" w:sz="4" w:space="0" w:color="auto"/>
            </w:tcBorders>
          </w:tcPr>
          <w:p w14:paraId="5D4E1E46" w14:textId="77777777" w:rsidR="003D7B0C" w:rsidRPr="003D7B0C" w:rsidRDefault="003D7B0C" w:rsidP="003D7B0C">
            <w:pPr>
              <w:contextualSpacing/>
              <w:jc w:val="both"/>
              <w:rPr>
                <w:rFonts w:ascii="Arial" w:eastAsia="Calibri" w:hAnsi="Arial" w:cs="Arial"/>
                <w:b/>
                <w:sz w:val="18"/>
                <w:szCs w:val="18"/>
                <w:lang w:val="es-CO" w:eastAsia="en-US"/>
              </w:rPr>
            </w:pPr>
          </w:p>
        </w:tc>
      </w:tr>
    </w:tbl>
    <w:p w14:paraId="3BC8FCCA" w14:textId="77777777" w:rsidR="003D7B0C" w:rsidRPr="003D7B0C" w:rsidRDefault="003D7B0C" w:rsidP="003D7B0C">
      <w:pPr>
        <w:jc w:val="both"/>
        <w:rPr>
          <w:rFonts w:ascii="Arial" w:hAnsi="Arial" w:cs="Arial"/>
          <w:b/>
          <w:sz w:val="18"/>
          <w:szCs w:val="18"/>
          <w:lang w:val="es-CO"/>
        </w:rPr>
      </w:pPr>
    </w:p>
    <w:p w14:paraId="28969B57" w14:textId="77777777" w:rsidR="003D7B0C" w:rsidRPr="003D7B0C" w:rsidRDefault="003D7B0C" w:rsidP="003D7B0C">
      <w:pPr>
        <w:ind w:left="142" w:right="132"/>
        <w:jc w:val="both"/>
        <w:rPr>
          <w:rFonts w:ascii="Arial" w:hAnsi="Arial" w:cs="Arial"/>
          <w:sz w:val="20"/>
          <w:szCs w:val="18"/>
          <w:lang w:val="es-CO"/>
        </w:rPr>
      </w:pPr>
      <w:r w:rsidRPr="003D7B0C">
        <w:rPr>
          <w:rFonts w:ascii="Arial" w:hAnsi="Arial" w:cs="Arial"/>
          <w:b/>
          <w:sz w:val="20"/>
          <w:szCs w:val="18"/>
          <w:lang w:val="es-CO"/>
        </w:rPr>
        <w:t>El oferente marcara solamente una de las opciones que desee ofertar, al indicar que si deberá anexar con la oferta la documentación que acredite dicho puntaje</w:t>
      </w:r>
    </w:p>
    <w:p w14:paraId="34D216CC" w14:textId="77777777" w:rsidR="003D7B0C" w:rsidRPr="003D7B0C" w:rsidRDefault="003D7B0C" w:rsidP="003D7B0C">
      <w:pPr>
        <w:ind w:left="142" w:right="132"/>
        <w:jc w:val="both"/>
        <w:rPr>
          <w:rFonts w:ascii="Arial" w:hAnsi="Arial" w:cs="Arial"/>
          <w:sz w:val="20"/>
          <w:szCs w:val="18"/>
          <w:lang w:val="es-CO"/>
        </w:rPr>
      </w:pPr>
    </w:p>
    <w:p w14:paraId="7AC160CE" w14:textId="77777777" w:rsidR="003D7B0C" w:rsidRPr="003D7B0C" w:rsidRDefault="003D7B0C" w:rsidP="003D7B0C">
      <w:pPr>
        <w:ind w:left="142" w:right="132"/>
        <w:jc w:val="both"/>
        <w:rPr>
          <w:rFonts w:ascii="Arial" w:hAnsi="Arial" w:cs="Arial"/>
          <w:sz w:val="20"/>
          <w:szCs w:val="18"/>
          <w:lang w:val="es-CO"/>
        </w:rPr>
      </w:pPr>
      <w:r w:rsidRPr="003D7B0C">
        <w:rPr>
          <w:rFonts w:ascii="Arial" w:hAnsi="Arial" w:cs="Arial"/>
          <w:sz w:val="20"/>
          <w:szCs w:val="18"/>
          <w:lang w:val="es-CO"/>
        </w:rPr>
        <w:t xml:space="preserve">Para la verificación, evaluación y asignación del puntaje de que trata este numeral, el proponente deberá diligenciar y suscribir el </w:t>
      </w:r>
      <w:r w:rsidRPr="003D7B0C">
        <w:rPr>
          <w:rFonts w:ascii="Arial" w:hAnsi="Arial" w:cs="Arial"/>
          <w:b/>
          <w:sz w:val="20"/>
          <w:szCs w:val="18"/>
          <w:lang w:val="es-CO"/>
        </w:rPr>
        <w:t xml:space="preserve">formulario </w:t>
      </w:r>
      <w:r w:rsidRPr="003D7B0C">
        <w:rPr>
          <w:rFonts w:ascii="Arial" w:hAnsi="Arial" w:cs="Arial"/>
          <w:b/>
          <w:bCs/>
          <w:sz w:val="20"/>
          <w:szCs w:val="18"/>
          <w:lang w:val="es-CO"/>
        </w:rPr>
        <w:t>APOYO A LA INDUSTRIA NACIONAL</w:t>
      </w:r>
      <w:r w:rsidRPr="003D7B0C">
        <w:rPr>
          <w:rFonts w:ascii="Arial" w:hAnsi="Arial" w:cs="Arial"/>
          <w:sz w:val="20"/>
          <w:szCs w:val="18"/>
          <w:lang w:val="es-CO"/>
        </w:rPr>
        <w:t xml:space="preserve"> "</w:t>
      </w:r>
      <w:r w:rsidRPr="003D7B0C">
        <w:rPr>
          <w:rFonts w:ascii="Arial" w:hAnsi="Arial" w:cs="Arial"/>
          <w:i/>
          <w:iCs/>
          <w:sz w:val="20"/>
          <w:szCs w:val="18"/>
          <w:lang w:val="es-CO"/>
        </w:rPr>
        <w:t>PROTECCIÓN A LA INDUSTRIA NACIONAL-INCENTIVOS EN LA CONTRATACIÓN PÚBLICA</w:t>
      </w:r>
      <w:r w:rsidRPr="003D7B0C">
        <w:rPr>
          <w:rFonts w:ascii="Arial" w:hAnsi="Arial" w:cs="Arial"/>
          <w:sz w:val="20"/>
          <w:szCs w:val="18"/>
          <w:lang w:val="es-CO"/>
        </w:rPr>
        <w:t>”</w:t>
      </w:r>
      <w:r w:rsidRPr="003D7B0C">
        <w:rPr>
          <w:rFonts w:ascii="Arial" w:hAnsi="Arial" w:cs="Arial"/>
          <w:b/>
          <w:sz w:val="20"/>
          <w:szCs w:val="18"/>
          <w:lang w:val="es-CO"/>
        </w:rPr>
        <w:t xml:space="preserve">, </w:t>
      </w:r>
      <w:r w:rsidRPr="003D7B0C">
        <w:rPr>
          <w:rFonts w:ascii="Arial" w:hAnsi="Arial" w:cs="Arial"/>
          <w:sz w:val="20"/>
          <w:szCs w:val="18"/>
          <w:lang w:val="es-CO"/>
        </w:rPr>
        <w:t>teniendo en cuenta sus notas descritas</w:t>
      </w:r>
      <w:r w:rsidRPr="003D7B0C">
        <w:rPr>
          <w:rFonts w:ascii="Arial" w:hAnsi="Arial" w:cs="Arial"/>
          <w:b/>
          <w:sz w:val="20"/>
          <w:szCs w:val="18"/>
          <w:lang w:val="es-CO"/>
        </w:rPr>
        <w:t xml:space="preserve"> </w:t>
      </w:r>
      <w:r w:rsidRPr="003D7B0C">
        <w:rPr>
          <w:rFonts w:ascii="Arial" w:hAnsi="Arial" w:cs="Arial"/>
          <w:sz w:val="20"/>
          <w:szCs w:val="18"/>
          <w:lang w:val="es-CO"/>
        </w:rPr>
        <w:t xml:space="preserve">el cual se entenderá presentado bajo la gravedad de juramento. </w:t>
      </w:r>
    </w:p>
    <w:p w14:paraId="67ABB0BA" w14:textId="77777777" w:rsidR="003D7B0C" w:rsidRPr="003D7B0C" w:rsidRDefault="003D7B0C" w:rsidP="003D7B0C">
      <w:pPr>
        <w:ind w:left="142" w:right="132"/>
        <w:jc w:val="both"/>
        <w:rPr>
          <w:rFonts w:ascii="Arial" w:hAnsi="Arial" w:cs="Arial"/>
          <w:sz w:val="20"/>
          <w:szCs w:val="18"/>
          <w:lang w:val="es-CO"/>
        </w:rPr>
      </w:pPr>
    </w:p>
    <w:p w14:paraId="40A7AD02" w14:textId="77777777" w:rsidR="003D7B0C" w:rsidRPr="003D7B0C" w:rsidRDefault="003D7B0C" w:rsidP="003D7B0C">
      <w:pPr>
        <w:ind w:left="142" w:right="132"/>
        <w:jc w:val="both"/>
        <w:rPr>
          <w:rFonts w:ascii="Arial" w:hAnsi="Arial" w:cs="Arial"/>
          <w:sz w:val="20"/>
          <w:szCs w:val="18"/>
          <w:lang w:val="es-CO"/>
        </w:rPr>
      </w:pPr>
      <w:r w:rsidRPr="003D7B0C">
        <w:rPr>
          <w:rFonts w:ascii="Arial" w:hAnsi="Arial" w:cs="Arial"/>
          <w:sz w:val="20"/>
          <w:szCs w:val="18"/>
          <w:lang w:val="es-CO"/>
        </w:rPr>
        <w:lastRenderedPageBreak/>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BA4EC9B" w14:textId="77777777" w:rsidR="003D7B0C" w:rsidRPr="003D7B0C" w:rsidRDefault="003D7B0C" w:rsidP="003D7B0C">
      <w:pPr>
        <w:ind w:right="132"/>
        <w:jc w:val="both"/>
        <w:rPr>
          <w:rFonts w:ascii="Arial" w:hAnsi="Arial" w:cs="Arial"/>
          <w:sz w:val="20"/>
          <w:szCs w:val="18"/>
        </w:rPr>
      </w:pPr>
    </w:p>
    <w:p w14:paraId="0115F012"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Las ofertas presentadas por proponentes nacionales y que involucren bienes y/o servicios 100% nacionales, obtendrán (100) puntos.</w:t>
      </w:r>
    </w:p>
    <w:p w14:paraId="41A79C75" w14:textId="77777777" w:rsidR="003D7B0C" w:rsidRPr="003D7B0C" w:rsidRDefault="003D7B0C" w:rsidP="003D7B0C">
      <w:pPr>
        <w:ind w:left="567" w:right="132"/>
        <w:jc w:val="both"/>
        <w:rPr>
          <w:rFonts w:ascii="Arial" w:hAnsi="Arial" w:cs="Arial"/>
          <w:sz w:val="10"/>
          <w:szCs w:val="10"/>
        </w:rPr>
      </w:pPr>
    </w:p>
    <w:p w14:paraId="562A1E01"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Las ofertas presentadas por proponentes nacionales y que involucren bienes y/o servicios nacionales superiores al 50% de los recursos y menor al 100% de estos, obtendrán (80) puntos.</w:t>
      </w:r>
    </w:p>
    <w:p w14:paraId="28CDE814" w14:textId="77777777" w:rsidR="003D7B0C" w:rsidRPr="003D7B0C" w:rsidRDefault="003D7B0C" w:rsidP="003D7B0C">
      <w:pPr>
        <w:ind w:left="720"/>
        <w:contextualSpacing/>
        <w:rPr>
          <w:rFonts w:ascii="Arial" w:hAnsi="Arial" w:cs="Arial"/>
          <w:sz w:val="10"/>
          <w:szCs w:val="10"/>
        </w:rPr>
      </w:pPr>
    </w:p>
    <w:p w14:paraId="7E4D0753"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Las ofertas presentadas por proponentes nacionales y que involucren bienes y/o servicios de origen nacional, inferior al 50% de los recursos, obtendrá (70) puntos.</w:t>
      </w:r>
    </w:p>
    <w:p w14:paraId="6C1F06F7" w14:textId="77777777" w:rsidR="003D7B0C" w:rsidRPr="003D7B0C" w:rsidRDefault="003D7B0C" w:rsidP="003D7B0C">
      <w:pPr>
        <w:ind w:left="720"/>
        <w:contextualSpacing/>
        <w:rPr>
          <w:rFonts w:ascii="Arial" w:hAnsi="Arial" w:cs="Arial"/>
          <w:sz w:val="10"/>
          <w:szCs w:val="10"/>
        </w:rPr>
      </w:pPr>
    </w:p>
    <w:p w14:paraId="7D5B2FD5"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Las ofertas presentadas por proponentes extranjeros y que involucren bienes y/o servicios 100% nacionales obtendrán (50) puntos.</w:t>
      </w:r>
    </w:p>
    <w:p w14:paraId="2E46F332" w14:textId="77777777" w:rsidR="003D7B0C" w:rsidRPr="003D7B0C" w:rsidRDefault="003D7B0C" w:rsidP="003D7B0C">
      <w:pPr>
        <w:ind w:left="720"/>
        <w:contextualSpacing/>
        <w:rPr>
          <w:rFonts w:ascii="Arial" w:hAnsi="Arial" w:cs="Arial"/>
          <w:sz w:val="10"/>
          <w:szCs w:val="10"/>
        </w:rPr>
      </w:pPr>
    </w:p>
    <w:p w14:paraId="72EC7F88"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Las propuestas presentadas por proponentes extranjeros y que involucren bienes y/o servicios nacionales, superiores al 50% de los recursos y menor al 100% de estos obtendrán (20) puntos.</w:t>
      </w:r>
    </w:p>
    <w:p w14:paraId="75E57159" w14:textId="77777777" w:rsidR="003D7B0C" w:rsidRPr="003D7B0C" w:rsidRDefault="003D7B0C" w:rsidP="003D7B0C">
      <w:pPr>
        <w:ind w:left="720"/>
        <w:contextualSpacing/>
        <w:rPr>
          <w:rFonts w:ascii="Arial" w:hAnsi="Arial" w:cs="Arial"/>
          <w:sz w:val="10"/>
          <w:szCs w:val="10"/>
        </w:rPr>
      </w:pPr>
    </w:p>
    <w:p w14:paraId="7E3A67BA" w14:textId="77777777" w:rsidR="003D7B0C" w:rsidRPr="003D7B0C" w:rsidRDefault="003D7B0C" w:rsidP="003D7B0C">
      <w:pPr>
        <w:numPr>
          <w:ilvl w:val="0"/>
          <w:numId w:val="27"/>
        </w:numPr>
        <w:ind w:left="567" w:right="132" w:hanging="283"/>
        <w:jc w:val="both"/>
        <w:rPr>
          <w:rFonts w:ascii="Arial" w:hAnsi="Arial" w:cs="Arial"/>
          <w:sz w:val="20"/>
          <w:szCs w:val="18"/>
        </w:rPr>
      </w:pPr>
      <w:r w:rsidRPr="003D7B0C">
        <w:rPr>
          <w:rFonts w:ascii="Arial" w:hAnsi="Arial" w:cs="Arial"/>
          <w:sz w:val="20"/>
          <w:szCs w:val="18"/>
        </w:rPr>
        <w:t xml:space="preserve">Las propuestas presentadas por proponentes extranjeros y que involucren bienes y/o servicios nacionales de origen nacional inferior al 50% de los recursos, obtendrán (10) puntos. </w:t>
      </w:r>
    </w:p>
    <w:p w14:paraId="21AA4947" w14:textId="77777777" w:rsidR="003D7B0C" w:rsidRPr="003D7B0C" w:rsidRDefault="003D7B0C" w:rsidP="003D7B0C">
      <w:pPr>
        <w:ind w:left="720" w:right="132"/>
        <w:contextualSpacing/>
        <w:jc w:val="both"/>
        <w:rPr>
          <w:rFonts w:ascii="Arial" w:hAnsi="Arial" w:cs="Arial"/>
          <w:sz w:val="20"/>
          <w:szCs w:val="18"/>
        </w:rPr>
      </w:pPr>
    </w:p>
    <w:p w14:paraId="1CC9E244" w14:textId="77777777" w:rsidR="003D7B0C" w:rsidRPr="003D7B0C" w:rsidRDefault="003D7B0C" w:rsidP="003D7B0C">
      <w:pPr>
        <w:ind w:left="142" w:right="132"/>
        <w:jc w:val="both"/>
        <w:rPr>
          <w:rFonts w:ascii="Arial" w:hAnsi="Arial" w:cs="Arial"/>
          <w:sz w:val="20"/>
          <w:szCs w:val="18"/>
        </w:rPr>
      </w:pPr>
      <w:r w:rsidRPr="003D7B0C">
        <w:rPr>
          <w:rFonts w:ascii="Arial" w:hAnsi="Arial" w:cs="Arial"/>
          <w:sz w:val="20"/>
          <w:szCs w:val="18"/>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07FA0A65" w14:textId="77777777" w:rsidR="003D7B0C" w:rsidRPr="003D7B0C" w:rsidRDefault="003D7B0C" w:rsidP="003D7B0C">
      <w:pPr>
        <w:ind w:left="142" w:right="132"/>
        <w:jc w:val="both"/>
        <w:rPr>
          <w:rFonts w:ascii="Arial" w:hAnsi="Arial" w:cs="Arial"/>
          <w:sz w:val="20"/>
          <w:szCs w:val="18"/>
        </w:rPr>
      </w:pPr>
      <w:r w:rsidRPr="003D7B0C">
        <w:rPr>
          <w:rFonts w:ascii="Arial" w:hAnsi="Arial" w:cs="Arial"/>
          <w:sz w:val="20"/>
          <w:szCs w:val="18"/>
        </w:rPr>
        <w:t xml:space="preserve"> </w:t>
      </w:r>
    </w:p>
    <w:p w14:paraId="1E6D874E" w14:textId="77777777" w:rsidR="003D7B0C" w:rsidRPr="003D7B0C" w:rsidRDefault="003D7B0C" w:rsidP="003D7B0C">
      <w:pPr>
        <w:ind w:left="142" w:right="132"/>
        <w:jc w:val="both"/>
        <w:rPr>
          <w:rFonts w:ascii="Arial" w:hAnsi="Arial" w:cs="Arial"/>
          <w:sz w:val="20"/>
          <w:szCs w:val="18"/>
        </w:rPr>
      </w:pPr>
      <w:r w:rsidRPr="003D7B0C">
        <w:rPr>
          <w:rFonts w:ascii="Arial" w:hAnsi="Arial" w:cs="Arial"/>
          <w:sz w:val="20"/>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AEC812B" w14:textId="77777777" w:rsidR="003D7B0C" w:rsidRPr="003D7B0C" w:rsidRDefault="003D7B0C" w:rsidP="003D7B0C">
      <w:pPr>
        <w:ind w:left="142" w:right="132"/>
        <w:jc w:val="both"/>
        <w:rPr>
          <w:rFonts w:ascii="Arial" w:hAnsi="Arial" w:cs="Arial"/>
          <w:sz w:val="20"/>
          <w:szCs w:val="18"/>
        </w:rPr>
      </w:pPr>
    </w:p>
    <w:p w14:paraId="0E24338E" w14:textId="77777777" w:rsidR="003D7B0C" w:rsidRPr="003D7B0C" w:rsidRDefault="003D7B0C" w:rsidP="003D7B0C">
      <w:pPr>
        <w:tabs>
          <w:tab w:val="left" w:pos="1418"/>
          <w:tab w:val="left" w:pos="1843"/>
        </w:tabs>
        <w:ind w:left="142" w:right="132"/>
        <w:jc w:val="both"/>
        <w:rPr>
          <w:rFonts w:ascii="Arial" w:eastAsia="MS Mincho" w:hAnsi="Arial" w:cs="Arial"/>
          <w:sz w:val="20"/>
          <w:szCs w:val="18"/>
        </w:rPr>
      </w:pPr>
      <w:r w:rsidRPr="003D7B0C">
        <w:rPr>
          <w:rFonts w:ascii="Arial" w:hAnsi="Arial" w:cs="Arial"/>
          <w:sz w:val="20"/>
          <w:szCs w:val="18"/>
        </w:rPr>
        <w:t>Son servicios de origen nacional aquellos presentados por empresas constituidas de acuerdo con la legislación nacional, por personas naturales colombianos o por residentes en Colombia.</w:t>
      </w:r>
    </w:p>
    <w:p w14:paraId="1DDA757A" w14:textId="77777777" w:rsidR="003D7B0C" w:rsidRPr="003D7B0C" w:rsidRDefault="003D7B0C" w:rsidP="003D7B0C">
      <w:pPr>
        <w:tabs>
          <w:tab w:val="left" w:pos="9781"/>
        </w:tabs>
        <w:autoSpaceDE w:val="0"/>
        <w:autoSpaceDN w:val="0"/>
        <w:ind w:right="132"/>
        <w:jc w:val="both"/>
        <w:rPr>
          <w:rFonts w:ascii="Arial" w:hAnsi="Arial" w:cs="Arial"/>
          <w:sz w:val="20"/>
          <w:szCs w:val="18"/>
          <w:shd w:val="clear" w:color="auto" w:fill="FFFFFF"/>
        </w:rPr>
      </w:pPr>
    </w:p>
    <w:p w14:paraId="60D98736" w14:textId="77777777" w:rsidR="003D7B0C" w:rsidRPr="003D7B0C" w:rsidRDefault="003D7B0C" w:rsidP="003D7B0C">
      <w:pPr>
        <w:numPr>
          <w:ilvl w:val="0"/>
          <w:numId w:val="55"/>
        </w:numPr>
        <w:spacing w:after="160" w:line="276" w:lineRule="auto"/>
        <w:contextualSpacing/>
        <w:jc w:val="both"/>
        <w:rPr>
          <w:rFonts w:ascii="Arial" w:hAnsi="Arial" w:cs="Arial"/>
          <w:b/>
          <w:sz w:val="20"/>
          <w:szCs w:val="20"/>
        </w:rPr>
      </w:pPr>
      <w:r w:rsidRPr="003D7B0C">
        <w:rPr>
          <w:rFonts w:ascii="Arial" w:hAnsi="Arial" w:cs="Arial"/>
          <w:b/>
          <w:sz w:val="20"/>
          <w:szCs w:val="20"/>
          <w:lang w:eastAsia="es-CO"/>
        </w:rPr>
        <w:t xml:space="preserve">PUNTAJE POR EMPRENDIMIENTOS Y EMPRESAS DE MUJERES </w:t>
      </w:r>
      <w:r w:rsidRPr="003D7B0C">
        <w:rPr>
          <w:rFonts w:ascii="Arial" w:hAnsi="Arial" w:cs="Arial"/>
          <w:b/>
          <w:sz w:val="20"/>
          <w:szCs w:val="20"/>
        </w:rPr>
        <w:t xml:space="preserve">- VERIFICACIÓN Y ASIGNACIÓN DE PUNTAJE REALIZADA POR EL COMITÉ TÉCNICO </w:t>
      </w:r>
      <w:r w:rsidRPr="003D7B0C">
        <w:rPr>
          <w:rFonts w:ascii="Arial" w:eastAsia="Calibri" w:hAnsi="Arial" w:cs="Arial"/>
          <w:b/>
          <w:bCs/>
          <w:sz w:val="20"/>
          <w:szCs w:val="20"/>
        </w:rPr>
        <w:t>2.5 PUNTOS</w:t>
      </w:r>
    </w:p>
    <w:p w14:paraId="1424FDCF" w14:textId="77777777" w:rsidR="003D7B0C" w:rsidRPr="003D7B0C" w:rsidRDefault="003D7B0C" w:rsidP="003D7B0C">
      <w:pPr>
        <w:spacing w:line="276" w:lineRule="auto"/>
        <w:ind w:left="360" w:right="132"/>
        <w:contextualSpacing/>
        <w:jc w:val="both"/>
        <w:rPr>
          <w:rFonts w:ascii="Arial" w:hAnsi="Arial" w:cs="Arial"/>
          <w:b/>
          <w:sz w:val="16"/>
          <w:szCs w:val="18"/>
        </w:rPr>
      </w:pPr>
    </w:p>
    <w:p w14:paraId="6A29A3D8" w14:textId="77777777" w:rsidR="003D7B0C" w:rsidRPr="003D7B0C" w:rsidRDefault="003D7B0C" w:rsidP="003D7B0C">
      <w:pPr>
        <w:ind w:left="142" w:right="132"/>
        <w:jc w:val="both"/>
        <w:rPr>
          <w:rFonts w:ascii="Arial" w:hAnsi="Arial" w:cs="Arial"/>
          <w:b/>
          <w:sz w:val="20"/>
          <w:szCs w:val="18"/>
        </w:rPr>
      </w:pPr>
      <w:r w:rsidRPr="003D7B0C">
        <w:rPr>
          <w:rFonts w:ascii="Arial" w:hAnsi="Arial" w:cs="Arial"/>
          <w:b/>
          <w:sz w:val="20"/>
          <w:szCs w:val="18"/>
        </w:rPr>
        <w:t>El oferente marcara solamente una de las opciones que desee ofertar:</w:t>
      </w:r>
    </w:p>
    <w:p w14:paraId="5A7F97C5" w14:textId="77777777" w:rsidR="003D7B0C" w:rsidRPr="003D7B0C" w:rsidRDefault="003D7B0C" w:rsidP="003D7B0C">
      <w:pPr>
        <w:ind w:left="142" w:right="132"/>
        <w:jc w:val="both"/>
        <w:rPr>
          <w:rFonts w:ascii="Arial" w:hAnsi="Arial" w:cs="Arial"/>
          <w:b/>
          <w:sz w:val="20"/>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1134"/>
      </w:tblGrid>
      <w:tr w:rsidR="003D7B0C" w:rsidRPr="003D7B0C" w14:paraId="2C88A1DC" w14:textId="77777777" w:rsidTr="00E0398C">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6BEE3588"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OFRECE</w:t>
            </w:r>
          </w:p>
        </w:tc>
      </w:tr>
      <w:tr w:rsidR="003D7B0C" w:rsidRPr="003D7B0C" w14:paraId="17C19083"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hideMark/>
          </w:tcPr>
          <w:p w14:paraId="10B64DB7"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3CD02253"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NO</w:t>
            </w:r>
          </w:p>
        </w:tc>
      </w:tr>
      <w:tr w:rsidR="003D7B0C" w:rsidRPr="003D7B0C" w14:paraId="4DEC6AEB"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tcPr>
          <w:p w14:paraId="77D1BA91" w14:textId="77777777" w:rsidR="003D7B0C" w:rsidRPr="003D7B0C" w:rsidRDefault="003D7B0C" w:rsidP="003D7B0C">
            <w:pPr>
              <w:ind w:right="132"/>
              <w:contextualSpacing/>
              <w:jc w:val="both"/>
              <w:rPr>
                <w:rFonts w:ascii="Arial" w:eastAsia="Calibri" w:hAnsi="Arial" w:cs="Arial"/>
                <w:b/>
                <w:sz w:val="16"/>
                <w:szCs w:val="16"/>
                <w:lang w:val="es-CO" w:eastAsia="en-US"/>
              </w:rPr>
            </w:pPr>
          </w:p>
        </w:tc>
        <w:tc>
          <w:tcPr>
            <w:tcW w:w="1134" w:type="dxa"/>
            <w:tcBorders>
              <w:top w:val="single" w:sz="4" w:space="0" w:color="auto"/>
              <w:left w:val="single" w:sz="4" w:space="0" w:color="auto"/>
              <w:bottom w:val="single" w:sz="4" w:space="0" w:color="auto"/>
              <w:right w:val="single" w:sz="4" w:space="0" w:color="auto"/>
            </w:tcBorders>
          </w:tcPr>
          <w:p w14:paraId="43EF49BB" w14:textId="77777777" w:rsidR="003D7B0C" w:rsidRPr="003D7B0C" w:rsidRDefault="003D7B0C" w:rsidP="003D7B0C">
            <w:pPr>
              <w:ind w:right="132"/>
              <w:contextualSpacing/>
              <w:jc w:val="both"/>
              <w:rPr>
                <w:rFonts w:ascii="Arial" w:eastAsia="Calibri" w:hAnsi="Arial" w:cs="Arial"/>
                <w:b/>
                <w:sz w:val="16"/>
                <w:szCs w:val="16"/>
                <w:lang w:val="es-CO" w:eastAsia="en-US"/>
              </w:rPr>
            </w:pPr>
          </w:p>
        </w:tc>
      </w:tr>
    </w:tbl>
    <w:p w14:paraId="01CE8700" w14:textId="77777777" w:rsidR="003D7B0C" w:rsidRPr="003D7B0C" w:rsidRDefault="003D7B0C" w:rsidP="003D7B0C">
      <w:pPr>
        <w:ind w:left="142" w:right="132"/>
        <w:jc w:val="both"/>
        <w:rPr>
          <w:rFonts w:ascii="Arial" w:eastAsia="Calibri" w:hAnsi="Arial" w:cs="Arial"/>
          <w:b/>
          <w:bCs/>
          <w:sz w:val="18"/>
          <w:szCs w:val="16"/>
        </w:rPr>
      </w:pPr>
    </w:p>
    <w:p w14:paraId="6B1DC55E" w14:textId="77777777" w:rsidR="003D7B0C" w:rsidRPr="003D7B0C" w:rsidRDefault="003D7B0C" w:rsidP="003D7B0C">
      <w:pPr>
        <w:ind w:left="142" w:right="132"/>
        <w:jc w:val="both"/>
        <w:rPr>
          <w:rFonts w:ascii="Arial" w:eastAsia="Calibri" w:hAnsi="Arial" w:cs="Arial"/>
          <w:b/>
          <w:bCs/>
          <w:sz w:val="20"/>
          <w:szCs w:val="18"/>
        </w:rPr>
      </w:pPr>
      <w:r w:rsidRPr="003D7B0C">
        <w:rPr>
          <w:rFonts w:ascii="Arial" w:eastAsia="Calibri" w:hAnsi="Arial" w:cs="Arial"/>
          <w:b/>
          <w:bCs/>
          <w:sz w:val="20"/>
          <w:szCs w:val="18"/>
        </w:rPr>
        <w:t xml:space="preserve">De indicar que SI, el ofrece deberá allegar con la oferta la documentación que acredite esta condición técnica. </w:t>
      </w:r>
    </w:p>
    <w:p w14:paraId="70299418" w14:textId="77777777" w:rsidR="003D7B0C" w:rsidRPr="003D7B0C" w:rsidRDefault="003D7B0C" w:rsidP="003D7B0C">
      <w:pPr>
        <w:ind w:left="142" w:right="132"/>
        <w:jc w:val="both"/>
        <w:rPr>
          <w:rFonts w:ascii="Arial" w:eastAsia="Calibri" w:hAnsi="Arial" w:cs="Arial"/>
          <w:b/>
          <w:bCs/>
          <w:sz w:val="20"/>
          <w:szCs w:val="18"/>
        </w:rPr>
      </w:pPr>
    </w:p>
    <w:p w14:paraId="062351B0"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 xml:space="preserve">La Entidad asignará un puntaje de dos puntos cinco </w:t>
      </w:r>
      <w:r w:rsidRPr="003D7B0C">
        <w:rPr>
          <w:rFonts w:ascii="Arial" w:hAnsi="Arial" w:cs="Arial"/>
          <w:b/>
          <w:sz w:val="20"/>
          <w:szCs w:val="18"/>
          <w:lang w:eastAsia="es-CO"/>
        </w:rPr>
        <w:t>2.5 PUNTOS</w:t>
      </w:r>
      <w:r w:rsidRPr="003D7B0C">
        <w:rPr>
          <w:rFonts w:ascii="Arial" w:hAnsi="Arial" w:cs="Arial"/>
          <w:sz w:val="20"/>
          <w:szCs w:val="18"/>
          <w:lang w:eastAsia="es-CO"/>
        </w:rPr>
        <w:t xml:space="preserve"> 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14016EE2"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ITEM Descripción Puntaje</w:t>
      </w:r>
    </w:p>
    <w:p w14:paraId="16079272" w14:textId="77777777" w:rsidR="003D7B0C" w:rsidRPr="003D7B0C" w:rsidRDefault="003D7B0C" w:rsidP="003D7B0C">
      <w:pPr>
        <w:ind w:left="142" w:right="132"/>
        <w:jc w:val="both"/>
        <w:rPr>
          <w:rFonts w:ascii="Arial" w:hAnsi="Arial" w:cs="Arial"/>
          <w:sz w:val="20"/>
          <w:szCs w:val="18"/>
          <w:lang w:eastAsia="es-CO"/>
        </w:rPr>
      </w:pPr>
    </w:p>
    <w:p w14:paraId="3B89D7B0" w14:textId="77777777" w:rsidR="003D7B0C" w:rsidRPr="003D7B0C" w:rsidRDefault="003D7B0C" w:rsidP="003D7B0C">
      <w:pPr>
        <w:ind w:left="142" w:right="132"/>
        <w:jc w:val="both"/>
        <w:rPr>
          <w:rFonts w:ascii="Arial" w:hAnsi="Arial" w:cs="Arial"/>
          <w:b/>
          <w:bCs/>
          <w:sz w:val="20"/>
          <w:szCs w:val="18"/>
          <w:lang w:eastAsia="es-CO"/>
        </w:rPr>
      </w:pPr>
      <w:r w:rsidRPr="003D7B0C">
        <w:rPr>
          <w:rFonts w:ascii="Arial" w:hAnsi="Arial" w:cs="Arial"/>
          <w:b/>
          <w:bCs/>
          <w:sz w:val="20"/>
          <w:szCs w:val="18"/>
          <w:lang w:eastAsia="es-CO"/>
        </w:rPr>
        <w:t>PARTICIPACIÓN DE MUJERES EN EL SISTEMA DE COMPRAS PÚBLICAS 2.5</w:t>
      </w:r>
    </w:p>
    <w:p w14:paraId="32243E39" w14:textId="77777777" w:rsidR="003D7B0C" w:rsidRPr="003D7B0C" w:rsidRDefault="003D7B0C" w:rsidP="003D7B0C">
      <w:pPr>
        <w:ind w:left="142" w:right="132"/>
        <w:jc w:val="both"/>
        <w:rPr>
          <w:rFonts w:ascii="Arial" w:hAnsi="Arial" w:cs="Arial"/>
          <w:sz w:val="20"/>
          <w:szCs w:val="18"/>
          <w:lang w:eastAsia="es-CO"/>
        </w:rPr>
      </w:pPr>
    </w:p>
    <w:p w14:paraId="3373EEE5"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Definición de emprendimientos y empresas de mujeres, se entenderán como emprendimientos y empresas de mujeres aquellas que cumplan con alguna de las siguientes condiciones:</w:t>
      </w:r>
    </w:p>
    <w:p w14:paraId="01A08709" w14:textId="77777777" w:rsidR="003D7B0C" w:rsidRPr="003D7B0C" w:rsidRDefault="003D7B0C" w:rsidP="003D7B0C">
      <w:pPr>
        <w:ind w:left="142" w:right="132"/>
        <w:jc w:val="both"/>
        <w:rPr>
          <w:rFonts w:ascii="Arial" w:hAnsi="Arial" w:cs="Arial"/>
          <w:sz w:val="20"/>
          <w:szCs w:val="18"/>
          <w:lang w:eastAsia="es-CO"/>
        </w:rPr>
      </w:pPr>
    </w:p>
    <w:p w14:paraId="06690E75" w14:textId="77777777" w:rsidR="003D7B0C" w:rsidRPr="003D7B0C" w:rsidRDefault="003D7B0C" w:rsidP="003D7B0C">
      <w:pPr>
        <w:numPr>
          <w:ilvl w:val="0"/>
          <w:numId w:val="40"/>
        </w:numPr>
        <w:ind w:left="567" w:right="132"/>
        <w:contextualSpacing/>
        <w:jc w:val="both"/>
        <w:rPr>
          <w:rFonts w:ascii="Arial" w:hAnsi="Arial" w:cs="Arial"/>
          <w:sz w:val="20"/>
          <w:szCs w:val="18"/>
          <w:lang w:eastAsia="es-CO"/>
        </w:rPr>
      </w:pPr>
      <w:r w:rsidRPr="003D7B0C">
        <w:rPr>
          <w:rFonts w:ascii="Arial" w:hAnsi="Arial" w:cs="Arial"/>
          <w:sz w:val="20"/>
          <w:szCs w:val="18"/>
          <w:lang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075C5C1A" w14:textId="77777777" w:rsidR="003D7B0C" w:rsidRPr="003D7B0C" w:rsidRDefault="003D7B0C" w:rsidP="003D7B0C">
      <w:pPr>
        <w:ind w:left="567" w:right="132"/>
        <w:contextualSpacing/>
        <w:jc w:val="both"/>
        <w:rPr>
          <w:rFonts w:ascii="Arial" w:hAnsi="Arial" w:cs="Arial"/>
          <w:sz w:val="10"/>
          <w:szCs w:val="10"/>
          <w:lang w:eastAsia="es-CO"/>
        </w:rPr>
      </w:pPr>
    </w:p>
    <w:p w14:paraId="7D45F5E4" w14:textId="77777777" w:rsidR="003D7B0C" w:rsidRPr="003D7B0C" w:rsidRDefault="003D7B0C" w:rsidP="003D7B0C">
      <w:pPr>
        <w:numPr>
          <w:ilvl w:val="0"/>
          <w:numId w:val="40"/>
        </w:numPr>
        <w:ind w:left="567" w:right="132"/>
        <w:contextualSpacing/>
        <w:jc w:val="both"/>
        <w:rPr>
          <w:rFonts w:ascii="Arial" w:hAnsi="Arial" w:cs="Arial"/>
          <w:sz w:val="20"/>
          <w:szCs w:val="18"/>
          <w:lang w:eastAsia="es-CO"/>
        </w:rPr>
      </w:pPr>
      <w:r w:rsidRPr="003D7B0C">
        <w:rPr>
          <w:rFonts w:ascii="Arial" w:hAnsi="Arial" w:cs="Arial"/>
          <w:sz w:val="20"/>
          <w:szCs w:val="18"/>
          <w:lang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FF71F58" w14:textId="77777777" w:rsidR="003D7B0C" w:rsidRPr="003D7B0C" w:rsidRDefault="003D7B0C" w:rsidP="003D7B0C">
      <w:pPr>
        <w:ind w:left="720"/>
        <w:contextualSpacing/>
        <w:rPr>
          <w:rFonts w:ascii="Arial" w:hAnsi="Arial" w:cs="Arial"/>
          <w:sz w:val="10"/>
          <w:szCs w:val="10"/>
          <w:lang w:eastAsia="es-CO"/>
        </w:rPr>
      </w:pPr>
    </w:p>
    <w:p w14:paraId="467A7E8F" w14:textId="77777777" w:rsidR="003D7B0C" w:rsidRPr="003D7B0C" w:rsidRDefault="003D7B0C" w:rsidP="003D7B0C">
      <w:pPr>
        <w:ind w:left="567" w:right="132"/>
        <w:jc w:val="both"/>
        <w:rPr>
          <w:rFonts w:ascii="Arial" w:hAnsi="Arial" w:cs="Arial"/>
          <w:sz w:val="20"/>
          <w:szCs w:val="18"/>
          <w:lang w:eastAsia="es-CO"/>
        </w:rPr>
      </w:pPr>
      <w:r w:rsidRPr="003D7B0C">
        <w:rPr>
          <w:rFonts w:ascii="Arial" w:hAnsi="Arial" w:cs="Arial"/>
          <w:sz w:val="20"/>
          <w:szCs w:val="18"/>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4561D12" w14:textId="77777777" w:rsidR="003D7B0C" w:rsidRPr="003D7B0C" w:rsidRDefault="003D7B0C" w:rsidP="003D7B0C">
      <w:pPr>
        <w:ind w:left="567" w:right="132"/>
        <w:jc w:val="both"/>
        <w:rPr>
          <w:rFonts w:ascii="Arial" w:hAnsi="Arial" w:cs="Arial"/>
          <w:sz w:val="10"/>
          <w:szCs w:val="10"/>
          <w:lang w:eastAsia="es-CO"/>
        </w:rPr>
      </w:pPr>
    </w:p>
    <w:p w14:paraId="56A635AC" w14:textId="77777777" w:rsidR="003D7B0C" w:rsidRPr="003D7B0C" w:rsidRDefault="003D7B0C" w:rsidP="003D7B0C">
      <w:pPr>
        <w:ind w:left="567" w:right="132"/>
        <w:jc w:val="both"/>
        <w:rPr>
          <w:rFonts w:ascii="Arial" w:hAnsi="Arial" w:cs="Arial"/>
          <w:sz w:val="20"/>
          <w:szCs w:val="18"/>
          <w:lang w:eastAsia="es-CO"/>
        </w:rPr>
      </w:pPr>
      <w:r w:rsidRPr="003D7B0C">
        <w:rPr>
          <w:rFonts w:ascii="Arial" w:hAnsi="Arial" w:cs="Arial"/>
          <w:sz w:val="20"/>
          <w:szCs w:val="18"/>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165E42C" w14:textId="77777777" w:rsidR="003D7B0C" w:rsidRPr="003D7B0C" w:rsidRDefault="003D7B0C" w:rsidP="003D7B0C">
      <w:pPr>
        <w:ind w:left="567" w:right="132"/>
        <w:jc w:val="both"/>
        <w:rPr>
          <w:rFonts w:ascii="Arial" w:hAnsi="Arial" w:cs="Arial"/>
          <w:sz w:val="10"/>
          <w:szCs w:val="10"/>
          <w:lang w:eastAsia="es-CO"/>
        </w:rPr>
      </w:pPr>
    </w:p>
    <w:p w14:paraId="7CEF39E8" w14:textId="77777777" w:rsidR="003D7B0C" w:rsidRPr="003D7B0C" w:rsidRDefault="003D7B0C" w:rsidP="003D7B0C">
      <w:pPr>
        <w:ind w:left="567" w:right="132"/>
        <w:jc w:val="both"/>
        <w:rPr>
          <w:rFonts w:ascii="Arial" w:hAnsi="Arial" w:cs="Arial"/>
          <w:sz w:val="20"/>
          <w:szCs w:val="18"/>
          <w:lang w:eastAsia="es-CO"/>
        </w:rPr>
      </w:pPr>
      <w:r w:rsidRPr="003D7B0C">
        <w:rPr>
          <w:rFonts w:ascii="Arial" w:hAnsi="Arial" w:cs="Arial"/>
          <w:sz w:val="20"/>
          <w:szCs w:val="18"/>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08D75E4" w14:textId="77777777" w:rsidR="003D7B0C" w:rsidRPr="003D7B0C" w:rsidRDefault="003D7B0C" w:rsidP="003D7B0C">
      <w:pPr>
        <w:ind w:left="567" w:right="132"/>
        <w:jc w:val="both"/>
        <w:rPr>
          <w:rFonts w:ascii="Arial" w:hAnsi="Arial" w:cs="Arial"/>
          <w:sz w:val="16"/>
          <w:szCs w:val="16"/>
          <w:lang w:eastAsia="es-CO"/>
        </w:rPr>
      </w:pPr>
    </w:p>
    <w:p w14:paraId="4DF06200" w14:textId="77777777" w:rsidR="003D7B0C" w:rsidRPr="003D7B0C" w:rsidRDefault="003D7B0C" w:rsidP="003D7B0C">
      <w:pPr>
        <w:numPr>
          <w:ilvl w:val="0"/>
          <w:numId w:val="40"/>
        </w:numPr>
        <w:ind w:left="567" w:right="132"/>
        <w:contextualSpacing/>
        <w:jc w:val="both"/>
        <w:rPr>
          <w:rFonts w:ascii="Arial" w:hAnsi="Arial" w:cs="Arial"/>
          <w:sz w:val="20"/>
          <w:szCs w:val="18"/>
          <w:lang w:eastAsia="es-CO"/>
        </w:rPr>
      </w:pPr>
      <w:r w:rsidRPr="003D7B0C">
        <w:rPr>
          <w:rFonts w:ascii="Arial" w:hAnsi="Arial" w:cs="Arial"/>
          <w:sz w:val="20"/>
          <w:szCs w:val="18"/>
          <w:lang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9EC805B" w14:textId="77777777" w:rsidR="003D7B0C" w:rsidRPr="003D7B0C" w:rsidRDefault="003D7B0C" w:rsidP="003D7B0C">
      <w:pPr>
        <w:ind w:left="567" w:right="132"/>
        <w:contextualSpacing/>
        <w:jc w:val="both"/>
        <w:rPr>
          <w:rFonts w:ascii="Arial" w:hAnsi="Arial" w:cs="Arial"/>
          <w:sz w:val="16"/>
          <w:szCs w:val="16"/>
          <w:lang w:eastAsia="es-CO"/>
        </w:rPr>
      </w:pPr>
    </w:p>
    <w:p w14:paraId="2104E6A5" w14:textId="77777777" w:rsidR="003D7B0C" w:rsidRPr="003D7B0C" w:rsidRDefault="003D7B0C" w:rsidP="003D7B0C">
      <w:pPr>
        <w:numPr>
          <w:ilvl w:val="0"/>
          <w:numId w:val="40"/>
        </w:numPr>
        <w:ind w:left="567" w:right="132"/>
        <w:contextualSpacing/>
        <w:jc w:val="both"/>
        <w:rPr>
          <w:rFonts w:ascii="Arial" w:hAnsi="Arial" w:cs="Arial"/>
          <w:sz w:val="20"/>
          <w:szCs w:val="18"/>
          <w:lang w:eastAsia="es-CO"/>
        </w:rPr>
      </w:pPr>
      <w:r w:rsidRPr="003D7B0C">
        <w:rPr>
          <w:rFonts w:ascii="Arial" w:hAnsi="Arial" w:cs="Arial"/>
          <w:sz w:val="20"/>
          <w:szCs w:val="18"/>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4111BA3" w14:textId="77777777" w:rsidR="003D7B0C" w:rsidRPr="003D7B0C" w:rsidRDefault="003D7B0C" w:rsidP="003D7B0C">
      <w:pPr>
        <w:rPr>
          <w:rFonts w:ascii="Arial" w:hAnsi="Arial" w:cs="Arial"/>
          <w:sz w:val="10"/>
          <w:szCs w:val="10"/>
          <w:lang w:eastAsia="es-CO"/>
        </w:rPr>
      </w:pPr>
    </w:p>
    <w:p w14:paraId="2F5E11EF" w14:textId="77777777" w:rsidR="003D7B0C" w:rsidRPr="003D7B0C" w:rsidRDefault="003D7B0C" w:rsidP="003D7B0C">
      <w:pPr>
        <w:ind w:left="567" w:right="132"/>
        <w:contextualSpacing/>
        <w:jc w:val="both"/>
        <w:rPr>
          <w:rFonts w:ascii="Arial" w:hAnsi="Arial" w:cs="Arial"/>
          <w:sz w:val="20"/>
          <w:szCs w:val="18"/>
          <w:lang w:eastAsia="es-CO"/>
        </w:rPr>
      </w:pPr>
      <w:r w:rsidRPr="003D7B0C">
        <w:rPr>
          <w:rFonts w:ascii="Arial" w:hAnsi="Arial" w:cs="Arial"/>
          <w:sz w:val="20"/>
          <w:szCs w:val="18"/>
          <w:lang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6E2CFDF" w14:textId="77777777" w:rsidR="003D7B0C" w:rsidRPr="003D7B0C" w:rsidRDefault="003D7B0C" w:rsidP="003D7B0C">
      <w:pPr>
        <w:ind w:left="567" w:right="132"/>
        <w:contextualSpacing/>
        <w:jc w:val="both"/>
        <w:rPr>
          <w:rFonts w:ascii="Arial" w:hAnsi="Arial" w:cs="Arial"/>
          <w:sz w:val="20"/>
          <w:szCs w:val="18"/>
          <w:lang w:eastAsia="es-CO"/>
        </w:rPr>
      </w:pPr>
    </w:p>
    <w:p w14:paraId="064D73E2"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Para que el Proponente obtenga este puntaje deberá diligenciar el Formulario FACTORES DE VERIFICACIÓN Y PONDERACIÓN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64635EB8" w14:textId="77777777" w:rsidR="003D7B0C" w:rsidRPr="003D7B0C" w:rsidRDefault="003D7B0C" w:rsidP="003D7B0C">
      <w:pPr>
        <w:ind w:left="142" w:right="132"/>
        <w:jc w:val="both"/>
        <w:rPr>
          <w:rFonts w:ascii="Arial" w:hAnsi="Arial" w:cs="Arial"/>
          <w:sz w:val="20"/>
          <w:szCs w:val="18"/>
          <w:lang w:eastAsia="es-CO"/>
        </w:rPr>
      </w:pPr>
    </w:p>
    <w:p w14:paraId="5335ACD5"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 xml:space="preserve">NOTA: Si el Proponente debió subsanar la entrega de dicho formato y/o los documentos exigidos para probar esta condición será válido para el criterio diferencial en cuanto al requisito habilitante relacionado con el número </w:t>
      </w:r>
      <w:r w:rsidRPr="003D7B0C">
        <w:rPr>
          <w:rFonts w:ascii="Arial" w:hAnsi="Arial" w:cs="Arial"/>
          <w:sz w:val="20"/>
          <w:szCs w:val="18"/>
          <w:lang w:eastAsia="es-CO"/>
        </w:rPr>
        <w:lastRenderedPageBreak/>
        <w:t>de contratos aportados para demostrar la experiencia solicitada. Sin embargo, no se tendrán en cuenta para la asignación de puntaje, por lo que obtendrá cero (0) puntos por este criterio de evaluación.</w:t>
      </w:r>
    </w:p>
    <w:p w14:paraId="4D34481C"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69BF471E" w14:textId="77777777" w:rsidR="003D7B0C" w:rsidRPr="003D7B0C" w:rsidRDefault="003D7B0C" w:rsidP="003D7B0C">
      <w:pPr>
        <w:ind w:left="142" w:right="132"/>
        <w:jc w:val="both"/>
        <w:rPr>
          <w:rFonts w:ascii="Arial" w:hAnsi="Arial" w:cs="Arial"/>
          <w:sz w:val="20"/>
          <w:szCs w:val="18"/>
          <w:lang w:eastAsia="es-CO"/>
        </w:rPr>
      </w:pPr>
    </w:p>
    <w:p w14:paraId="6A1827C8" w14:textId="77777777" w:rsidR="003D7B0C" w:rsidRPr="003D7B0C" w:rsidRDefault="003D7B0C" w:rsidP="003D7B0C">
      <w:pPr>
        <w:ind w:left="142" w:right="132"/>
        <w:jc w:val="both"/>
        <w:rPr>
          <w:rFonts w:ascii="Arial" w:hAnsi="Arial" w:cs="Arial"/>
          <w:b/>
          <w:bCs/>
          <w:sz w:val="20"/>
          <w:szCs w:val="18"/>
          <w:lang w:eastAsia="es-CO"/>
        </w:rPr>
      </w:pPr>
      <w:r w:rsidRPr="003D7B0C">
        <w:rPr>
          <w:rFonts w:ascii="Arial" w:hAnsi="Arial" w:cs="Arial"/>
          <w:b/>
          <w:bCs/>
          <w:sz w:val="20"/>
          <w:szCs w:val="18"/>
          <w:lang w:eastAsia="es-CO"/>
        </w:rPr>
        <w:t>LA ASIGNACIÓN DE ESTE PUNTAJE NO EXCLUYE LA APLICACIÓN DEL PUNTAJE PARA MIPYMES.</w:t>
      </w:r>
    </w:p>
    <w:p w14:paraId="3BBB1459" w14:textId="77777777" w:rsidR="003D7B0C" w:rsidRPr="003D7B0C" w:rsidRDefault="003D7B0C" w:rsidP="003D7B0C">
      <w:pPr>
        <w:ind w:left="142" w:right="132"/>
        <w:jc w:val="both"/>
        <w:rPr>
          <w:rFonts w:ascii="Arial" w:hAnsi="Arial" w:cs="Arial"/>
          <w:sz w:val="20"/>
          <w:szCs w:val="18"/>
          <w:lang w:eastAsia="es-CO"/>
        </w:rPr>
      </w:pPr>
    </w:p>
    <w:p w14:paraId="13087B5E" w14:textId="77777777" w:rsidR="003D7B0C" w:rsidRPr="003D7B0C" w:rsidRDefault="003D7B0C" w:rsidP="003D7B0C">
      <w:pPr>
        <w:ind w:left="142" w:right="132"/>
        <w:jc w:val="both"/>
        <w:rPr>
          <w:rFonts w:ascii="Arial" w:hAnsi="Arial" w:cs="Arial"/>
          <w:sz w:val="20"/>
          <w:szCs w:val="18"/>
          <w:lang w:eastAsia="es-CO"/>
        </w:rPr>
      </w:pPr>
      <w:r w:rsidRPr="003D7B0C">
        <w:rPr>
          <w:rFonts w:ascii="Arial" w:hAnsi="Arial" w:cs="Arial"/>
          <w:sz w:val="20"/>
          <w:szCs w:val="18"/>
          <w:lang w:eastAsia="es-CO"/>
        </w:rPr>
        <w:t>El oferente deberá diligenciar el Anexo FACTORES DE VERIFICACIÓN Y PONDERACIÓN, según corresponda a su ofrecimiento.</w:t>
      </w:r>
    </w:p>
    <w:p w14:paraId="4771813E" w14:textId="77777777" w:rsidR="003D7B0C" w:rsidRPr="003D7B0C" w:rsidRDefault="003D7B0C" w:rsidP="003D7B0C">
      <w:pPr>
        <w:ind w:left="142" w:right="132"/>
        <w:jc w:val="both"/>
        <w:rPr>
          <w:rFonts w:ascii="Arial" w:hAnsi="Arial" w:cs="Arial"/>
          <w:sz w:val="20"/>
          <w:szCs w:val="18"/>
          <w:lang w:eastAsia="es-CO"/>
        </w:rPr>
      </w:pPr>
    </w:p>
    <w:p w14:paraId="6877F4EC" w14:textId="77777777" w:rsidR="003D7B0C" w:rsidRPr="003D7B0C" w:rsidRDefault="003D7B0C" w:rsidP="003D7B0C">
      <w:pPr>
        <w:numPr>
          <w:ilvl w:val="0"/>
          <w:numId w:val="29"/>
        </w:numPr>
        <w:ind w:left="426" w:right="132" w:hanging="284"/>
        <w:contextualSpacing/>
        <w:jc w:val="both"/>
        <w:rPr>
          <w:rFonts w:ascii="Arial" w:hAnsi="Arial" w:cs="Arial"/>
          <w:b/>
          <w:sz w:val="20"/>
          <w:szCs w:val="18"/>
        </w:rPr>
      </w:pPr>
      <w:r w:rsidRPr="003D7B0C">
        <w:rPr>
          <w:rFonts w:ascii="Arial" w:hAnsi="Arial" w:cs="Arial"/>
          <w:b/>
          <w:sz w:val="20"/>
          <w:szCs w:val="18"/>
        </w:rPr>
        <w:t xml:space="preserve">MIPYME DOMICILIADA EN COLOMBIA - VERIFICACIÓN Y ASIGNACIÓN DE PUNTAJE REALIZADA POR EL COMITÉ TÉCNICO </w:t>
      </w:r>
      <w:r w:rsidRPr="003D7B0C">
        <w:rPr>
          <w:rFonts w:ascii="Arial" w:eastAsia="Calibri" w:hAnsi="Arial" w:cs="Arial"/>
          <w:b/>
          <w:bCs/>
          <w:sz w:val="20"/>
          <w:szCs w:val="18"/>
        </w:rPr>
        <w:t>2.5 PUNTOS</w:t>
      </w:r>
    </w:p>
    <w:p w14:paraId="5CFBF3EC" w14:textId="77777777" w:rsidR="003D7B0C" w:rsidRPr="003D7B0C" w:rsidRDefault="003D7B0C" w:rsidP="003D7B0C">
      <w:pPr>
        <w:ind w:left="142" w:right="132"/>
        <w:contextualSpacing/>
        <w:jc w:val="both"/>
        <w:rPr>
          <w:rFonts w:ascii="Arial" w:hAnsi="Arial" w:cs="Arial"/>
          <w:b/>
          <w:sz w:val="20"/>
          <w:szCs w:val="18"/>
        </w:rPr>
      </w:pPr>
    </w:p>
    <w:p w14:paraId="48C99E0B" w14:textId="77777777" w:rsidR="003D7B0C" w:rsidRPr="003D7B0C" w:rsidRDefault="003D7B0C" w:rsidP="003D7B0C">
      <w:pPr>
        <w:ind w:left="142" w:right="132"/>
        <w:contextualSpacing/>
        <w:jc w:val="both"/>
        <w:rPr>
          <w:rFonts w:ascii="Arial" w:hAnsi="Arial" w:cs="Arial"/>
          <w:b/>
          <w:sz w:val="20"/>
          <w:szCs w:val="18"/>
        </w:rPr>
      </w:pPr>
      <w:r w:rsidRPr="003D7B0C">
        <w:rPr>
          <w:rFonts w:ascii="Arial" w:hAnsi="Arial" w:cs="Arial"/>
          <w:b/>
          <w:sz w:val="20"/>
          <w:szCs w:val="18"/>
        </w:rPr>
        <w:t>El oferente marcara solamente una de las opciones que desee ofertar:</w:t>
      </w:r>
    </w:p>
    <w:p w14:paraId="79C0E8C1" w14:textId="77777777" w:rsidR="003D7B0C" w:rsidRPr="003D7B0C" w:rsidRDefault="003D7B0C" w:rsidP="003D7B0C">
      <w:pPr>
        <w:spacing w:line="276" w:lineRule="auto"/>
        <w:ind w:right="132"/>
        <w:contextualSpacing/>
        <w:jc w:val="both"/>
        <w:rPr>
          <w:rFonts w:ascii="Arial" w:hAnsi="Arial" w:cs="Arial"/>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1134"/>
      </w:tblGrid>
      <w:tr w:rsidR="003D7B0C" w:rsidRPr="003D7B0C" w14:paraId="4D5C21B5" w14:textId="77777777" w:rsidTr="00E0398C">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78AE2F5E"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OFRECE</w:t>
            </w:r>
          </w:p>
        </w:tc>
      </w:tr>
      <w:tr w:rsidR="003D7B0C" w:rsidRPr="003D7B0C" w14:paraId="4454CF91"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hideMark/>
          </w:tcPr>
          <w:p w14:paraId="628600A2"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49D32590" w14:textId="77777777" w:rsidR="003D7B0C" w:rsidRPr="003D7B0C" w:rsidRDefault="003D7B0C" w:rsidP="003D7B0C">
            <w:pPr>
              <w:ind w:right="132"/>
              <w:contextualSpacing/>
              <w:jc w:val="center"/>
              <w:rPr>
                <w:rFonts w:ascii="Arial" w:eastAsia="Calibri" w:hAnsi="Arial" w:cs="Arial"/>
                <w:b/>
                <w:sz w:val="16"/>
                <w:szCs w:val="16"/>
                <w:lang w:val="es-CO" w:eastAsia="en-US"/>
              </w:rPr>
            </w:pPr>
            <w:r w:rsidRPr="003D7B0C">
              <w:rPr>
                <w:rFonts w:ascii="Arial" w:eastAsia="Calibri" w:hAnsi="Arial" w:cs="Arial"/>
                <w:b/>
                <w:sz w:val="16"/>
                <w:szCs w:val="16"/>
                <w:lang w:val="es-CO" w:eastAsia="en-US"/>
              </w:rPr>
              <w:t>NO</w:t>
            </w:r>
          </w:p>
        </w:tc>
      </w:tr>
      <w:tr w:rsidR="003D7B0C" w:rsidRPr="003D7B0C" w14:paraId="0D4FE531" w14:textId="77777777" w:rsidTr="00E0398C">
        <w:trPr>
          <w:jc w:val="center"/>
        </w:trPr>
        <w:tc>
          <w:tcPr>
            <w:tcW w:w="976" w:type="dxa"/>
            <w:tcBorders>
              <w:top w:val="single" w:sz="4" w:space="0" w:color="auto"/>
              <w:left w:val="single" w:sz="4" w:space="0" w:color="auto"/>
              <w:bottom w:val="single" w:sz="4" w:space="0" w:color="auto"/>
              <w:right w:val="single" w:sz="4" w:space="0" w:color="auto"/>
            </w:tcBorders>
          </w:tcPr>
          <w:p w14:paraId="04ABC7BE" w14:textId="77777777" w:rsidR="003D7B0C" w:rsidRPr="003D7B0C" w:rsidRDefault="003D7B0C" w:rsidP="003D7B0C">
            <w:pPr>
              <w:ind w:right="132"/>
              <w:contextualSpacing/>
              <w:jc w:val="both"/>
              <w:rPr>
                <w:rFonts w:ascii="Arial" w:eastAsia="Calibri" w:hAnsi="Arial" w:cs="Arial"/>
                <w:b/>
                <w:sz w:val="16"/>
                <w:szCs w:val="16"/>
                <w:lang w:val="es-CO" w:eastAsia="en-US"/>
              </w:rPr>
            </w:pPr>
          </w:p>
        </w:tc>
        <w:tc>
          <w:tcPr>
            <w:tcW w:w="1134" w:type="dxa"/>
            <w:tcBorders>
              <w:top w:val="single" w:sz="4" w:space="0" w:color="auto"/>
              <w:left w:val="single" w:sz="4" w:space="0" w:color="auto"/>
              <w:bottom w:val="single" w:sz="4" w:space="0" w:color="auto"/>
              <w:right w:val="single" w:sz="4" w:space="0" w:color="auto"/>
            </w:tcBorders>
          </w:tcPr>
          <w:p w14:paraId="4D1A843D" w14:textId="77777777" w:rsidR="003D7B0C" w:rsidRPr="003D7B0C" w:rsidRDefault="003D7B0C" w:rsidP="003D7B0C">
            <w:pPr>
              <w:ind w:right="132"/>
              <w:contextualSpacing/>
              <w:jc w:val="both"/>
              <w:rPr>
                <w:rFonts w:ascii="Arial" w:eastAsia="Calibri" w:hAnsi="Arial" w:cs="Arial"/>
                <w:b/>
                <w:sz w:val="16"/>
                <w:szCs w:val="16"/>
                <w:lang w:val="es-CO" w:eastAsia="en-US"/>
              </w:rPr>
            </w:pPr>
          </w:p>
        </w:tc>
      </w:tr>
    </w:tbl>
    <w:p w14:paraId="4D1831C9" w14:textId="77777777" w:rsidR="003D7B0C" w:rsidRPr="003D7B0C" w:rsidRDefault="003D7B0C" w:rsidP="003D7B0C">
      <w:pPr>
        <w:spacing w:line="276" w:lineRule="auto"/>
        <w:ind w:right="132"/>
        <w:jc w:val="both"/>
        <w:rPr>
          <w:rFonts w:ascii="Arial" w:eastAsia="Calibri" w:hAnsi="Arial" w:cs="Arial"/>
          <w:b/>
          <w:bCs/>
          <w:sz w:val="16"/>
          <w:szCs w:val="16"/>
        </w:rPr>
      </w:pPr>
    </w:p>
    <w:p w14:paraId="343AD392" w14:textId="77777777" w:rsidR="003D7B0C" w:rsidRPr="003D7B0C" w:rsidRDefault="003D7B0C" w:rsidP="003D7B0C">
      <w:pPr>
        <w:spacing w:line="276" w:lineRule="auto"/>
        <w:ind w:left="142" w:right="132"/>
        <w:jc w:val="both"/>
        <w:rPr>
          <w:rFonts w:ascii="Arial" w:eastAsia="Calibri" w:hAnsi="Arial" w:cs="Arial"/>
          <w:b/>
          <w:bCs/>
          <w:sz w:val="20"/>
          <w:szCs w:val="18"/>
        </w:rPr>
      </w:pPr>
      <w:r w:rsidRPr="003D7B0C">
        <w:rPr>
          <w:rFonts w:ascii="Arial" w:eastAsia="Calibri" w:hAnsi="Arial" w:cs="Arial"/>
          <w:b/>
          <w:bCs/>
          <w:sz w:val="20"/>
          <w:szCs w:val="18"/>
        </w:rPr>
        <w:t xml:space="preserve">De indicar que SI, el ofrece deberá allegar con la oferta la documentación que acredite esta condición técnica. </w:t>
      </w:r>
    </w:p>
    <w:p w14:paraId="4FD362ED" w14:textId="77777777" w:rsidR="003D7B0C" w:rsidRPr="003D7B0C" w:rsidRDefault="003D7B0C" w:rsidP="003D7B0C">
      <w:pPr>
        <w:spacing w:line="276" w:lineRule="auto"/>
        <w:ind w:left="142" w:right="132"/>
        <w:jc w:val="both"/>
        <w:rPr>
          <w:rFonts w:ascii="Arial" w:eastAsia="Calibri" w:hAnsi="Arial" w:cs="Arial"/>
          <w:b/>
          <w:bCs/>
          <w:sz w:val="20"/>
          <w:szCs w:val="18"/>
        </w:rPr>
      </w:pPr>
    </w:p>
    <w:p w14:paraId="7B870499" w14:textId="77777777" w:rsidR="003D7B0C" w:rsidRPr="003D7B0C" w:rsidRDefault="003D7B0C" w:rsidP="003D7B0C">
      <w:pPr>
        <w:ind w:left="142" w:right="132"/>
        <w:jc w:val="both"/>
        <w:rPr>
          <w:rFonts w:ascii="Arial" w:eastAsia="Calibri" w:hAnsi="Arial" w:cs="Arial"/>
          <w:bCs/>
          <w:sz w:val="20"/>
          <w:szCs w:val="18"/>
        </w:rPr>
      </w:pPr>
      <w:r w:rsidRPr="003D7B0C">
        <w:rPr>
          <w:rFonts w:ascii="Arial" w:eastAsia="Calibri" w:hAnsi="Arial" w:cs="Arial"/>
          <w:bCs/>
          <w:sz w:val="20"/>
          <w:szCs w:val="18"/>
        </w:rPr>
        <w:t xml:space="preserve">La Entidad otorgará un puntaje de dos puntos cinco </w:t>
      </w:r>
      <w:r w:rsidRPr="003D7B0C">
        <w:rPr>
          <w:rFonts w:ascii="Arial" w:eastAsia="Calibri" w:hAnsi="Arial" w:cs="Arial"/>
          <w:b/>
          <w:bCs/>
          <w:sz w:val="20"/>
          <w:szCs w:val="18"/>
        </w:rPr>
        <w:t>(2.5) puntos</w:t>
      </w:r>
      <w:r w:rsidRPr="003D7B0C">
        <w:rPr>
          <w:rFonts w:ascii="Arial" w:eastAsia="Calibri" w:hAnsi="Arial" w:cs="Arial"/>
          <w:bCs/>
          <w:sz w:val="20"/>
          <w:szCs w:val="18"/>
        </w:rPr>
        <w:t xml:space="preserve"> al Proponente que acredite la calidad de </w:t>
      </w:r>
      <w:proofErr w:type="spellStart"/>
      <w:r w:rsidRPr="003D7B0C">
        <w:rPr>
          <w:rFonts w:ascii="Arial" w:eastAsia="Calibri" w:hAnsi="Arial" w:cs="Arial"/>
          <w:bCs/>
          <w:sz w:val="20"/>
          <w:szCs w:val="18"/>
        </w:rPr>
        <w:t>Mipyme</w:t>
      </w:r>
      <w:proofErr w:type="spellEnd"/>
      <w:r w:rsidRPr="003D7B0C">
        <w:rPr>
          <w:rFonts w:ascii="Arial" w:eastAsia="Calibri" w:hAnsi="Arial" w:cs="Arial"/>
          <w:bCs/>
          <w:sz w:val="20"/>
          <w:szCs w:val="18"/>
        </w:rPr>
        <w:t xml:space="preserve"> domiciliada en Colombia de conformidad con el artículo 2.2.1.2.4.2.4 del Decreto 1082 de 2015, en concordancia con el parágrafo del artículo 2.2.1.13.2.4 del Decreto 1074 de 2015, o la norma que lo modifique, complemente o sustituya. </w:t>
      </w:r>
    </w:p>
    <w:p w14:paraId="05C84E02" w14:textId="77777777" w:rsidR="003D7B0C" w:rsidRPr="003D7B0C" w:rsidRDefault="003D7B0C" w:rsidP="003D7B0C">
      <w:pPr>
        <w:ind w:left="142" w:right="132"/>
        <w:jc w:val="both"/>
        <w:rPr>
          <w:rFonts w:ascii="Arial" w:eastAsia="Calibri" w:hAnsi="Arial" w:cs="Arial"/>
          <w:bCs/>
          <w:sz w:val="20"/>
          <w:szCs w:val="18"/>
        </w:rPr>
      </w:pPr>
    </w:p>
    <w:p w14:paraId="70654FE8" w14:textId="77777777" w:rsidR="003D7B0C" w:rsidRPr="003D7B0C" w:rsidRDefault="003D7B0C" w:rsidP="003D7B0C">
      <w:pPr>
        <w:ind w:left="142" w:right="132"/>
        <w:jc w:val="both"/>
        <w:rPr>
          <w:rFonts w:ascii="Arial" w:eastAsia="Calibri" w:hAnsi="Arial" w:cs="Arial"/>
          <w:b/>
          <w:bCs/>
          <w:sz w:val="20"/>
          <w:szCs w:val="18"/>
        </w:rPr>
      </w:pPr>
      <w:r w:rsidRPr="003D7B0C">
        <w:rPr>
          <w:rFonts w:ascii="Arial" w:eastAsia="Calibri" w:hAnsi="Arial" w:cs="Arial"/>
          <w:bCs/>
          <w:sz w:val="20"/>
          <w:szCs w:val="18"/>
        </w:rPr>
        <w:t xml:space="preserve">Tratándose de Proponentes Plurales este puntaje se otorgará si por lo menos uno de los integrantes acredita la calidad de </w:t>
      </w:r>
      <w:proofErr w:type="spellStart"/>
      <w:r w:rsidRPr="003D7B0C">
        <w:rPr>
          <w:rFonts w:ascii="Arial" w:eastAsia="Calibri" w:hAnsi="Arial" w:cs="Arial"/>
          <w:bCs/>
          <w:sz w:val="20"/>
          <w:szCs w:val="18"/>
        </w:rPr>
        <w:t>Mipyme</w:t>
      </w:r>
      <w:proofErr w:type="spellEnd"/>
      <w:r w:rsidRPr="003D7B0C">
        <w:rPr>
          <w:rFonts w:ascii="Arial" w:eastAsia="Calibri" w:hAnsi="Arial" w:cs="Arial"/>
          <w:bCs/>
          <w:sz w:val="20"/>
          <w:szCs w:val="18"/>
        </w:rPr>
        <w:t xml:space="preserve"> y tiene una participación igual o superior al diez por ciento (10 %) en el Consorcio o en la Unión Temporal</w:t>
      </w:r>
    </w:p>
    <w:p w14:paraId="151A0480" w14:textId="77777777" w:rsidR="00880CB6" w:rsidRDefault="00880CB6" w:rsidP="00084624">
      <w:pPr>
        <w:tabs>
          <w:tab w:val="left" w:pos="240"/>
        </w:tabs>
        <w:jc w:val="center"/>
        <w:rPr>
          <w:rFonts w:ascii="Arial" w:hAnsi="Arial" w:cs="Arial"/>
          <w:b/>
          <w:sz w:val="21"/>
          <w:szCs w:val="21"/>
        </w:rPr>
      </w:pPr>
    </w:p>
    <w:p w14:paraId="222B5BBF" w14:textId="77777777" w:rsidR="00880CB6" w:rsidRDefault="00880CB6" w:rsidP="00084624">
      <w:pPr>
        <w:tabs>
          <w:tab w:val="left" w:pos="240"/>
        </w:tabs>
        <w:jc w:val="center"/>
        <w:rPr>
          <w:rFonts w:ascii="Arial" w:hAnsi="Arial" w:cs="Arial"/>
          <w:b/>
          <w:sz w:val="21"/>
          <w:szCs w:val="21"/>
        </w:rPr>
      </w:pPr>
    </w:p>
    <w:p w14:paraId="746B7F88" w14:textId="77777777" w:rsidR="00880CB6" w:rsidRDefault="00880CB6" w:rsidP="00084624">
      <w:pPr>
        <w:tabs>
          <w:tab w:val="left" w:pos="240"/>
        </w:tabs>
        <w:jc w:val="center"/>
        <w:rPr>
          <w:rFonts w:ascii="Arial" w:hAnsi="Arial" w:cs="Arial"/>
          <w:b/>
          <w:sz w:val="21"/>
          <w:szCs w:val="21"/>
        </w:rPr>
      </w:pPr>
    </w:p>
    <w:p w14:paraId="5B0879BE" w14:textId="77777777" w:rsidR="00880CB6" w:rsidRDefault="00880CB6" w:rsidP="00084624">
      <w:pPr>
        <w:tabs>
          <w:tab w:val="left" w:pos="240"/>
        </w:tabs>
        <w:jc w:val="center"/>
        <w:rPr>
          <w:rFonts w:ascii="Arial" w:hAnsi="Arial" w:cs="Arial"/>
          <w:b/>
          <w:sz w:val="21"/>
          <w:szCs w:val="21"/>
        </w:rPr>
      </w:pPr>
    </w:p>
    <w:p w14:paraId="6F33593E" w14:textId="77777777" w:rsidR="00880CB6" w:rsidRDefault="00880CB6" w:rsidP="00084624">
      <w:pPr>
        <w:tabs>
          <w:tab w:val="left" w:pos="240"/>
        </w:tabs>
        <w:jc w:val="center"/>
        <w:rPr>
          <w:rFonts w:ascii="Arial" w:hAnsi="Arial" w:cs="Arial"/>
          <w:b/>
          <w:sz w:val="21"/>
          <w:szCs w:val="21"/>
        </w:rPr>
      </w:pPr>
    </w:p>
    <w:p w14:paraId="1FF39CF5" w14:textId="77777777" w:rsidR="00880CB6" w:rsidRPr="00F465B7" w:rsidRDefault="00880CB6" w:rsidP="00084624">
      <w:pPr>
        <w:tabs>
          <w:tab w:val="left" w:pos="240"/>
        </w:tabs>
        <w:jc w:val="center"/>
        <w:rPr>
          <w:rFonts w:ascii="Arial" w:hAnsi="Arial" w:cs="Arial"/>
          <w:b/>
          <w:sz w:val="21"/>
          <w:szCs w:val="21"/>
        </w:rPr>
      </w:pPr>
    </w:p>
    <w:p w14:paraId="1E7887F9" w14:textId="77777777" w:rsidR="004600CE" w:rsidRDefault="004600CE" w:rsidP="00084624">
      <w:pPr>
        <w:tabs>
          <w:tab w:val="left" w:pos="240"/>
        </w:tabs>
        <w:jc w:val="center"/>
        <w:rPr>
          <w:rFonts w:ascii="Arial" w:hAnsi="Arial" w:cs="Arial"/>
          <w:b/>
          <w:sz w:val="21"/>
          <w:szCs w:val="21"/>
        </w:rPr>
      </w:pPr>
    </w:p>
    <w:p w14:paraId="0BBC65B0" w14:textId="77777777" w:rsidR="00106FAF" w:rsidRDefault="00106FAF" w:rsidP="00084624">
      <w:pPr>
        <w:tabs>
          <w:tab w:val="left" w:pos="240"/>
        </w:tabs>
        <w:jc w:val="center"/>
        <w:rPr>
          <w:rFonts w:ascii="Arial" w:hAnsi="Arial" w:cs="Arial"/>
          <w:b/>
          <w:sz w:val="21"/>
          <w:szCs w:val="21"/>
        </w:rPr>
      </w:pPr>
    </w:p>
    <w:p w14:paraId="70D30331" w14:textId="77777777" w:rsidR="00106FAF" w:rsidRDefault="00106FAF" w:rsidP="00084624">
      <w:pPr>
        <w:tabs>
          <w:tab w:val="left" w:pos="240"/>
        </w:tabs>
        <w:jc w:val="center"/>
        <w:rPr>
          <w:rFonts w:ascii="Arial" w:hAnsi="Arial" w:cs="Arial"/>
          <w:b/>
          <w:sz w:val="21"/>
          <w:szCs w:val="21"/>
        </w:rPr>
      </w:pPr>
    </w:p>
    <w:p w14:paraId="0E2C7BBD" w14:textId="77777777" w:rsidR="00106FAF" w:rsidRDefault="00106FAF" w:rsidP="00084624">
      <w:pPr>
        <w:tabs>
          <w:tab w:val="left" w:pos="240"/>
        </w:tabs>
        <w:jc w:val="center"/>
        <w:rPr>
          <w:rFonts w:ascii="Arial" w:hAnsi="Arial" w:cs="Arial"/>
          <w:b/>
          <w:sz w:val="21"/>
          <w:szCs w:val="21"/>
        </w:rPr>
      </w:pPr>
    </w:p>
    <w:p w14:paraId="4FD1CC45" w14:textId="77777777" w:rsidR="00106FAF" w:rsidRDefault="00106FAF" w:rsidP="00084624">
      <w:pPr>
        <w:tabs>
          <w:tab w:val="left" w:pos="240"/>
        </w:tabs>
        <w:jc w:val="center"/>
        <w:rPr>
          <w:rFonts w:ascii="Arial" w:hAnsi="Arial" w:cs="Arial"/>
          <w:b/>
          <w:sz w:val="21"/>
          <w:szCs w:val="21"/>
        </w:rPr>
      </w:pPr>
    </w:p>
    <w:p w14:paraId="27FA077B" w14:textId="77777777" w:rsidR="00106FAF" w:rsidRDefault="00106FAF" w:rsidP="00084624">
      <w:pPr>
        <w:tabs>
          <w:tab w:val="left" w:pos="240"/>
        </w:tabs>
        <w:jc w:val="center"/>
        <w:rPr>
          <w:rFonts w:ascii="Arial" w:hAnsi="Arial" w:cs="Arial"/>
          <w:b/>
          <w:sz w:val="21"/>
          <w:szCs w:val="21"/>
        </w:rPr>
      </w:pPr>
    </w:p>
    <w:p w14:paraId="498F5C8E" w14:textId="77777777" w:rsidR="00106FAF" w:rsidRDefault="00106FAF" w:rsidP="00084624">
      <w:pPr>
        <w:tabs>
          <w:tab w:val="left" w:pos="240"/>
        </w:tabs>
        <w:jc w:val="center"/>
        <w:rPr>
          <w:rFonts w:ascii="Arial" w:hAnsi="Arial" w:cs="Arial"/>
          <w:b/>
          <w:sz w:val="21"/>
          <w:szCs w:val="21"/>
        </w:rPr>
      </w:pPr>
    </w:p>
    <w:p w14:paraId="4506B335" w14:textId="77777777" w:rsidR="00106FAF" w:rsidRDefault="00106FAF" w:rsidP="00084624">
      <w:pPr>
        <w:tabs>
          <w:tab w:val="left" w:pos="240"/>
        </w:tabs>
        <w:jc w:val="center"/>
        <w:rPr>
          <w:rFonts w:ascii="Arial" w:hAnsi="Arial" w:cs="Arial"/>
          <w:b/>
          <w:sz w:val="21"/>
          <w:szCs w:val="21"/>
        </w:rPr>
      </w:pPr>
    </w:p>
    <w:p w14:paraId="39F5CB36" w14:textId="77777777" w:rsidR="00106FAF" w:rsidRDefault="00106FAF" w:rsidP="00084624">
      <w:pPr>
        <w:tabs>
          <w:tab w:val="left" w:pos="240"/>
        </w:tabs>
        <w:jc w:val="center"/>
        <w:rPr>
          <w:rFonts w:ascii="Arial" w:hAnsi="Arial" w:cs="Arial"/>
          <w:b/>
          <w:sz w:val="21"/>
          <w:szCs w:val="21"/>
        </w:rPr>
      </w:pPr>
    </w:p>
    <w:p w14:paraId="77AF5476" w14:textId="77777777" w:rsidR="00106FAF" w:rsidRDefault="00106FAF" w:rsidP="00084624">
      <w:pPr>
        <w:tabs>
          <w:tab w:val="left" w:pos="240"/>
        </w:tabs>
        <w:jc w:val="center"/>
        <w:rPr>
          <w:rFonts w:ascii="Arial" w:hAnsi="Arial" w:cs="Arial"/>
          <w:b/>
          <w:sz w:val="21"/>
          <w:szCs w:val="21"/>
        </w:rPr>
      </w:pPr>
    </w:p>
    <w:p w14:paraId="1985A3BC" w14:textId="77777777" w:rsidR="00106FAF" w:rsidRDefault="00106FAF" w:rsidP="00084624">
      <w:pPr>
        <w:tabs>
          <w:tab w:val="left" w:pos="240"/>
        </w:tabs>
        <w:jc w:val="center"/>
        <w:rPr>
          <w:rFonts w:ascii="Arial" w:hAnsi="Arial" w:cs="Arial"/>
          <w:b/>
          <w:sz w:val="21"/>
          <w:szCs w:val="21"/>
        </w:rPr>
      </w:pPr>
    </w:p>
    <w:p w14:paraId="5A759AB2" w14:textId="77777777" w:rsidR="00106FAF" w:rsidRDefault="00106FAF" w:rsidP="00084624">
      <w:pPr>
        <w:tabs>
          <w:tab w:val="left" w:pos="240"/>
        </w:tabs>
        <w:jc w:val="center"/>
        <w:rPr>
          <w:rFonts w:ascii="Arial" w:hAnsi="Arial" w:cs="Arial"/>
          <w:b/>
          <w:sz w:val="21"/>
          <w:szCs w:val="21"/>
        </w:rPr>
      </w:pPr>
    </w:p>
    <w:p w14:paraId="16C38EE4" w14:textId="77777777" w:rsidR="00106FAF" w:rsidRDefault="00106FAF" w:rsidP="00084624">
      <w:pPr>
        <w:tabs>
          <w:tab w:val="left" w:pos="240"/>
        </w:tabs>
        <w:jc w:val="center"/>
        <w:rPr>
          <w:rFonts w:ascii="Arial" w:hAnsi="Arial" w:cs="Arial"/>
          <w:b/>
          <w:sz w:val="21"/>
          <w:szCs w:val="21"/>
        </w:rPr>
      </w:pPr>
    </w:p>
    <w:p w14:paraId="21682687" w14:textId="77777777" w:rsidR="00106FAF" w:rsidRDefault="00106FAF" w:rsidP="00084624">
      <w:pPr>
        <w:tabs>
          <w:tab w:val="left" w:pos="240"/>
        </w:tabs>
        <w:jc w:val="center"/>
        <w:rPr>
          <w:rFonts w:ascii="Arial" w:hAnsi="Arial" w:cs="Arial"/>
          <w:b/>
          <w:sz w:val="21"/>
          <w:szCs w:val="21"/>
        </w:rPr>
      </w:pPr>
    </w:p>
    <w:p w14:paraId="54A63050" w14:textId="77777777" w:rsidR="00106FAF" w:rsidRDefault="00106FAF" w:rsidP="00084624">
      <w:pPr>
        <w:tabs>
          <w:tab w:val="left" w:pos="240"/>
        </w:tabs>
        <w:jc w:val="center"/>
        <w:rPr>
          <w:rFonts w:ascii="Arial" w:hAnsi="Arial" w:cs="Arial"/>
          <w:b/>
          <w:sz w:val="21"/>
          <w:szCs w:val="21"/>
        </w:rPr>
      </w:pPr>
    </w:p>
    <w:p w14:paraId="6ADC2D8C" w14:textId="77777777" w:rsidR="00106FAF" w:rsidRPr="00F465B7" w:rsidRDefault="00106FAF" w:rsidP="00084624">
      <w:pPr>
        <w:tabs>
          <w:tab w:val="left" w:pos="240"/>
        </w:tabs>
        <w:jc w:val="center"/>
        <w:rPr>
          <w:rFonts w:ascii="Arial" w:hAnsi="Arial" w:cs="Arial"/>
          <w:b/>
          <w:sz w:val="21"/>
          <w:szCs w:val="21"/>
        </w:rPr>
      </w:pPr>
    </w:p>
    <w:p w14:paraId="11051B99" w14:textId="77777777" w:rsidR="00342805" w:rsidRPr="00F465B7" w:rsidRDefault="00342805" w:rsidP="00084624">
      <w:pPr>
        <w:tabs>
          <w:tab w:val="left" w:pos="240"/>
        </w:tabs>
        <w:jc w:val="center"/>
        <w:rPr>
          <w:rFonts w:ascii="Arial" w:hAnsi="Arial" w:cs="Arial"/>
          <w:b/>
          <w:sz w:val="21"/>
          <w:szCs w:val="21"/>
        </w:rPr>
      </w:pPr>
    </w:p>
    <w:p w14:paraId="0C0082A5" w14:textId="77777777" w:rsidR="00342805" w:rsidRDefault="00342805" w:rsidP="00084624">
      <w:pPr>
        <w:tabs>
          <w:tab w:val="left" w:pos="240"/>
        </w:tabs>
        <w:jc w:val="center"/>
        <w:rPr>
          <w:rFonts w:ascii="Arial" w:hAnsi="Arial" w:cs="Arial"/>
          <w:b/>
          <w:sz w:val="21"/>
          <w:szCs w:val="21"/>
        </w:rPr>
      </w:pPr>
    </w:p>
    <w:p w14:paraId="50379300" w14:textId="572752E6" w:rsidR="00073BD3" w:rsidRPr="00F465B7" w:rsidRDefault="00E43CB7" w:rsidP="00073BD3">
      <w:pPr>
        <w:tabs>
          <w:tab w:val="left" w:pos="240"/>
        </w:tabs>
        <w:jc w:val="center"/>
        <w:rPr>
          <w:rFonts w:ascii="Arial" w:hAnsi="Arial" w:cs="Arial"/>
          <w:b/>
          <w:sz w:val="21"/>
          <w:szCs w:val="21"/>
        </w:rPr>
      </w:pPr>
      <w:r>
        <w:rPr>
          <w:rFonts w:ascii="Arial" w:hAnsi="Arial" w:cs="Arial"/>
          <w:b/>
          <w:sz w:val="21"/>
          <w:szCs w:val="21"/>
        </w:rPr>
        <w:t>ANEXO No. 3</w:t>
      </w:r>
    </w:p>
    <w:p w14:paraId="7F0F4C84" w14:textId="77777777" w:rsidR="003C6CA7" w:rsidRPr="00DB7592" w:rsidRDefault="003C6CA7" w:rsidP="00073BD3">
      <w:pPr>
        <w:tabs>
          <w:tab w:val="left" w:pos="240"/>
        </w:tabs>
        <w:jc w:val="center"/>
        <w:rPr>
          <w:rFonts w:ascii="Arial" w:hAnsi="Arial" w:cs="Arial"/>
          <w:b/>
          <w:sz w:val="12"/>
          <w:szCs w:val="21"/>
        </w:rPr>
      </w:pPr>
    </w:p>
    <w:p w14:paraId="08F75998" w14:textId="77777777" w:rsidR="0055351F" w:rsidRPr="00F465B7" w:rsidRDefault="0055351F" w:rsidP="0055351F">
      <w:pPr>
        <w:jc w:val="center"/>
        <w:rPr>
          <w:rFonts w:ascii="Arial" w:hAnsi="Arial" w:cs="Arial"/>
          <w:b/>
          <w:sz w:val="20"/>
          <w:szCs w:val="20"/>
        </w:rPr>
      </w:pPr>
      <w:r w:rsidRPr="00F465B7">
        <w:rPr>
          <w:rFonts w:ascii="Arial" w:hAnsi="Arial" w:cs="Arial"/>
          <w:b/>
          <w:sz w:val="20"/>
          <w:szCs w:val="20"/>
        </w:rPr>
        <w:t>OBLIGACIONES GENERALES Y ESPECÍFICAS DEL CONTRATISTA</w:t>
      </w:r>
    </w:p>
    <w:p w14:paraId="75B8E5DF" w14:textId="77777777" w:rsidR="00106FAF" w:rsidRPr="00052376" w:rsidRDefault="00106FAF" w:rsidP="00106FAF">
      <w:pPr>
        <w:numPr>
          <w:ilvl w:val="0"/>
          <w:numId w:val="82"/>
        </w:numPr>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Cumplir con el objeto contractual.</w:t>
      </w:r>
    </w:p>
    <w:p w14:paraId="5157941F" w14:textId="77777777" w:rsidR="00106FAF" w:rsidRPr="00052376" w:rsidRDefault="00106FAF" w:rsidP="00106FAF">
      <w:pPr>
        <w:ind w:left="720"/>
        <w:jc w:val="both"/>
        <w:rPr>
          <w:rFonts w:ascii="Arial" w:eastAsia="Calibri" w:hAnsi="Arial" w:cs="Arial"/>
          <w:sz w:val="20"/>
          <w:szCs w:val="20"/>
          <w:lang w:val="es-CO" w:eastAsia="en-US"/>
        </w:rPr>
      </w:pPr>
    </w:p>
    <w:p w14:paraId="27DA49B2" w14:textId="77777777" w:rsidR="00106FAF" w:rsidRPr="00052376" w:rsidRDefault="00106FAF" w:rsidP="00106FAF">
      <w:pPr>
        <w:numPr>
          <w:ilvl w:val="0"/>
          <w:numId w:val="82"/>
        </w:numPr>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Obrar con lealtad y buena fe en las distintas etapas contractuales, evitando dilaciones y trabas. </w:t>
      </w:r>
    </w:p>
    <w:p w14:paraId="7C4A02BC" w14:textId="77777777" w:rsidR="00106FAF" w:rsidRPr="00052376" w:rsidRDefault="00106FAF" w:rsidP="00106FAF">
      <w:pPr>
        <w:ind w:left="720"/>
        <w:jc w:val="both"/>
        <w:rPr>
          <w:rFonts w:ascii="Arial" w:eastAsia="Calibri" w:hAnsi="Arial" w:cs="Arial"/>
          <w:sz w:val="20"/>
          <w:szCs w:val="20"/>
          <w:lang w:val="es-CO" w:eastAsia="en-US"/>
        </w:rPr>
      </w:pPr>
    </w:p>
    <w:p w14:paraId="3E57D4AB" w14:textId="77777777" w:rsidR="00106FAF" w:rsidRPr="00052376" w:rsidRDefault="00106FAF" w:rsidP="00106FAF">
      <w:pPr>
        <w:numPr>
          <w:ilvl w:val="0"/>
          <w:numId w:val="82"/>
        </w:numPr>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Responder en los plazos que</w:t>
      </w:r>
      <w:r w:rsidRPr="00052376">
        <w:rPr>
          <w:rFonts w:ascii="Arial" w:eastAsia="Calibri" w:hAnsi="Arial" w:cs="Arial"/>
          <w:b/>
          <w:sz w:val="20"/>
          <w:szCs w:val="20"/>
          <w:lang w:val="es-CO" w:eastAsia="en-US"/>
        </w:rPr>
        <w:t xml:space="preserve"> LA POLICÍA NACIONAL - REGIONAL DE ASEGURAMIENTO EN SALUD No. 8 </w:t>
      </w:r>
      <w:r w:rsidRPr="00052376">
        <w:rPr>
          <w:rFonts w:ascii="Arial" w:eastAsia="Calibri" w:hAnsi="Arial" w:cs="Arial"/>
          <w:sz w:val="20"/>
          <w:szCs w:val="20"/>
          <w:lang w:val="es-CO" w:eastAsia="en-US"/>
        </w:rPr>
        <w:t xml:space="preserve">establezca en cada caso, los requerimientos de aclaración o de información que le formule. </w:t>
      </w:r>
    </w:p>
    <w:p w14:paraId="4A866D07" w14:textId="77777777" w:rsidR="00106FAF" w:rsidRPr="00052376" w:rsidRDefault="00106FAF" w:rsidP="00106FAF">
      <w:pPr>
        <w:ind w:left="720"/>
        <w:jc w:val="both"/>
        <w:rPr>
          <w:rFonts w:ascii="Arial" w:eastAsia="Calibri" w:hAnsi="Arial" w:cs="Arial"/>
          <w:sz w:val="20"/>
          <w:szCs w:val="20"/>
          <w:lang w:val="es-CO" w:eastAsia="en-US"/>
        </w:rPr>
      </w:pPr>
    </w:p>
    <w:p w14:paraId="22117545"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Constituir en debida forma y aportar al Grupo Contractual de </w:t>
      </w:r>
      <w:r w:rsidRPr="00052376">
        <w:rPr>
          <w:rFonts w:ascii="Arial" w:eastAsia="Calibri" w:hAnsi="Arial" w:cs="Arial"/>
          <w:b/>
          <w:sz w:val="20"/>
          <w:szCs w:val="20"/>
          <w:lang w:val="es-CO" w:eastAsia="en-US"/>
        </w:rPr>
        <w:t xml:space="preserve">LA POLICÍA NACIONAL - REGIONAL DE ASEGURAMIENTO EN SALUD No. 8 </w:t>
      </w:r>
      <w:r w:rsidRPr="00052376">
        <w:rPr>
          <w:rFonts w:ascii="Arial" w:eastAsia="Calibri" w:hAnsi="Arial" w:cs="Arial"/>
          <w:sz w:val="20"/>
          <w:szCs w:val="20"/>
          <w:lang w:val="es-CO" w:eastAsia="en-US"/>
        </w:rPr>
        <w:t>o quien haga sus veces, dentro de los tres (3) días hábiles siguientes a la suscripción del contrato, la Garantía Única.</w:t>
      </w:r>
    </w:p>
    <w:p w14:paraId="12CC95BC" w14:textId="77777777" w:rsidR="00106FAF" w:rsidRPr="00052376" w:rsidRDefault="00106FAF" w:rsidP="00106FAF">
      <w:pPr>
        <w:ind w:left="720"/>
        <w:jc w:val="both"/>
        <w:rPr>
          <w:rFonts w:ascii="Arial" w:eastAsia="Calibri" w:hAnsi="Arial" w:cs="Arial"/>
          <w:sz w:val="20"/>
          <w:szCs w:val="20"/>
          <w:lang w:val="es-CO" w:eastAsia="en-US"/>
        </w:rPr>
      </w:pPr>
    </w:p>
    <w:p w14:paraId="4D991394"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490FD25" w14:textId="77777777" w:rsidR="00106FAF" w:rsidRPr="00052376" w:rsidRDefault="00106FAF" w:rsidP="00106FAF">
      <w:pPr>
        <w:ind w:left="720"/>
        <w:jc w:val="both"/>
        <w:rPr>
          <w:rFonts w:ascii="Arial" w:eastAsia="Calibri" w:hAnsi="Arial" w:cs="Arial"/>
          <w:sz w:val="20"/>
          <w:szCs w:val="20"/>
          <w:lang w:val="es-CO" w:eastAsia="en-US"/>
        </w:rPr>
      </w:pPr>
    </w:p>
    <w:p w14:paraId="494C28E4"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No acceder a peticiones o amenazas, de quienes actuando por fuera de la ley pretendan obligarlo a hacer u omitir algún acto o hecho, el </w:t>
      </w:r>
      <w:r w:rsidRPr="00052376">
        <w:rPr>
          <w:rFonts w:ascii="Arial" w:eastAsia="Calibri" w:hAnsi="Arial" w:cs="Arial"/>
          <w:b/>
          <w:sz w:val="20"/>
          <w:szCs w:val="20"/>
          <w:lang w:val="es-CO" w:eastAsia="en-US"/>
        </w:rPr>
        <w:t xml:space="preserve">CONTRATISTA </w:t>
      </w:r>
      <w:r w:rsidRPr="00052376">
        <w:rPr>
          <w:rFonts w:ascii="Arial" w:eastAsia="Calibri" w:hAnsi="Arial" w:cs="Arial"/>
          <w:sz w:val="20"/>
          <w:szCs w:val="20"/>
          <w:lang w:val="es-CO" w:eastAsia="en-US"/>
        </w:rPr>
        <w:t xml:space="preserve">deberá Informar de tal evento a </w:t>
      </w:r>
      <w:r w:rsidRPr="00052376">
        <w:rPr>
          <w:rFonts w:ascii="Arial" w:eastAsia="Calibri" w:hAnsi="Arial" w:cs="Arial"/>
          <w:b/>
          <w:sz w:val="20"/>
          <w:szCs w:val="20"/>
          <w:lang w:val="es-CO" w:eastAsia="en-US"/>
        </w:rPr>
        <w:t xml:space="preserve">LA POLICÍA NACIONAL - REGIONAL DE ASEGURAMIENTO EN SALUD No. 8 </w:t>
      </w:r>
      <w:r w:rsidRPr="00052376">
        <w:rPr>
          <w:rFonts w:ascii="Arial" w:eastAsia="Calibri" w:hAnsi="Arial" w:cs="Arial"/>
          <w:sz w:val="20"/>
          <w:szCs w:val="20"/>
          <w:lang w:val="es-CO" w:eastAsia="en-US"/>
        </w:rPr>
        <w:t>y a las autoridades competentes para que se adopte las medidas necesarias.</w:t>
      </w:r>
    </w:p>
    <w:p w14:paraId="09C9925E" w14:textId="77777777" w:rsidR="00106FAF" w:rsidRPr="00052376" w:rsidRDefault="00106FAF" w:rsidP="00106FAF">
      <w:pPr>
        <w:ind w:left="720"/>
        <w:contextualSpacing/>
        <w:rPr>
          <w:rFonts w:ascii="Arial" w:hAnsi="Arial" w:cs="Arial"/>
          <w:sz w:val="16"/>
          <w:szCs w:val="20"/>
          <w:lang w:val="es-CO"/>
        </w:rPr>
      </w:pPr>
    </w:p>
    <w:p w14:paraId="1500C3F8"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96AADD3" w14:textId="77777777" w:rsidR="00106FAF" w:rsidRPr="00052376" w:rsidRDefault="00106FAF" w:rsidP="00106FAF">
      <w:pPr>
        <w:ind w:left="720"/>
        <w:contextualSpacing/>
        <w:rPr>
          <w:rFonts w:ascii="Arial" w:hAnsi="Arial" w:cs="Arial"/>
          <w:sz w:val="16"/>
          <w:szCs w:val="20"/>
          <w:lang w:val="es-CO"/>
        </w:rPr>
      </w:pPr>
    </w:p>
    <w:p w14:paraId="6C9B6259"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2018E359" w14:textId="77777777" w:rsidR="00106FAF" w:rsidRPr="00052376" w:rsidRDefault="00106FAF" w:rsidP="00106FAF">
      <w:pPr>
        <w:ind w:left="720"/>
        <w:contextualSpacing/>
        <w:rPr>
          <w:rFonts w:ascii="Arial" w:hAnsi="Arial" w:cs="Arial"/>
          <w:sz w:val="14"/>
          <w:szCs w:val="20"/>
          <w:lang w:val="es-CO"/>
        </w:rPr>
      </w:pPr>
    </w:p>
    <w:p w14:paraId="75D6A046"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5CFA08E" w14:textId="77777777" w:rsidR="00106FAF" w:rsidRPr="00052376" w:rsidRDefault="00106FAF" w:rsidP="00106FAF">
      <w:pPr>
        <w:ind w:left="720"/>
        <w:contextualSpacing/>
        <w:rPr>
          <w:rFonts w:ascii="Arial" w:hAnsi="Arial" w:cs="Arial"/>
          <w:sz w:val="16"/>
          <w:szCs w:val="20"/>
          <w:lang w:val="es-CO"/>
        </w:rPr>
      </w:pPr>
    </w:p>
    <w:p w14:paraId="494F3CA1"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En igualdad de condiciones clínicas tiene prioridad la atención a maternas, menores de 5 años y adulto mayor</w:t>
      </w:r>
    </w:p>
    <w:p w14:paraId="7FD5CC8B" w14:textId="77777777" w:rsidR="00106FAF" w:rsidRPr="00052376" w:rsidRDefault="00106FAF" w:rsidP="00106FAF">
      <w:pPr>
        <w:ind w:left="720"/>
        <w:jc w:val="both"/>
        <w:rPr>
          <w:rFonts w:ascii="Arial" w:eastAsia="Calibri" w:hAnsi="Arial" w:cs="Arial"/>
          <w:sz w:val="20"/>
          <w:szCs w:val="20"/>
          <w:lang w:val="es-CO" w:eastAsia="en-US"/>
        </w:rPr>
      </w:pPr>
    </w:p>
    <w:p w14:paraId="4814EB74"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Mantener activa la cuenta corriente o de ahorros reportada para los pagos con el fin de evitar traumatismos en el proceso de ejecución del contrato.</w:t>
      </w:r>
    </w:p>
    <w:p w14:paraId="65999DD3" w14:textId="77777777" w:rsidR="00106FAF" w:rsidRPr="00052376" w:rsidRDefault="00106FAF" w:rsidP="00106FAF">
      <w:pPr>
        <w:ind w:left="720"/>
        <w:jc w:val="both"/>
        <w:rPr>
          <w:rFonts w:ascii="Arial" w:eastAsia="Calibri" w:hAnsi="Arial" w:cs="Arial"/>
          <w:sz w:val="20"/>
          <w:szCs w:val="20"/>
          <w:lang w:val="es-CO" w:eastAsia="en-US"/>
        </w:rPr>
      </w:pPr>
    </w:p>
    <w:p w14:paraId="51489BF1" w14:textId="77777777" w:rsidR="00106FAF" w:rsidRPr="00052376" w:rsidRDefault="00106FAF" w:rsidP="00106FAF">
      <w:pPr>
        <w:numPr>
          <w:ilvl w:val="0"/>
          <w:numId w:val="82"/>
        </w:numPr>
        <w:jc w:val="both"/>
        <w:rPr>
          <w:rFonts w:ascii="Arial" w:eastAsia="Calibri" w:hAnsi="Arial" w:cs="Arial"/>
          <w:sz w:val="20"/>
          <w:szCs w:val="20"/>
          <w:lang w:val="es-CO" w:eastAsia="en-US"/>
        </w:rPr>
      </w:pPr>
      <w:r w:rsidRPr="00052376">
        <w:rPr>
          <w:rFonts w:ascii="Arial" w:eastAsia="Calibri" w:hAnsi="Arial" w:cs="Arial"/>
          <w:sz w:val="20"/>
          <w:szCs w:val="20"/>
          <w:lang w:val="es-CO" w:eastAsia="en-US"/>
        </w:rPr>
        <w:t xml:space="preserve">Restituir a </w:t>
      </w:r>
      <w:r w:rsidRPr="00052376">
        <w:rPr>
          <w:rFonts w:ascii="Arial" w:eastAsia="Calibri" w:hAnsi="Arial" w:cs="Arial"/>
          <w:b/>
          <w:sz w:val="20"/>
          <w:szCs w:val="20"/>
          <w:lang w:val="es-CO" w:eastAsia="en-US"/>
        </w:rPr>
        <w:t xml:space="preserve">LA POLICÍA NACIONAL - REGIONAL DE ASEGURAMIENTO EN SALUD No. 8 </w:t>
      </w:r>
      <w:r w:rsidRPr="00052376">
        <w:rPr>
          <w:rFonts w:ascii="Arial" w:eastAsia="Calibri" w:hAnsi="Arial" w:cs="Arial"/>
          <w:sz w:val="20"/>
          <w:szCs w:val="20"/>
          <w:lang w:val="es-CO" w:eastAsia="en-US"/>
        </w:rPr>
        <w:t xml:space="preserve">los elementos que haya colocado a su disposición para el desarrollo del objeto contractual, cuando se lo requiera o al finalizar el contrato, en caso que se hayan suministrado. </w:t>
      </w:r>
    </w:p>
    <w:p w14:paraId="699342CB" w14:textId="77777777" w:rsidR="00106FAF" w:rsidRPr="00052376" w:rsidRDefault="00106FAF" w:rsidP="00106FAF">
      <w:pPr>
        <w:ind w:left="720"/>
        <w:contextualSpacing/>
        <w:rPr>
          <w:rFonts w:ascii="Arial" w:hAnsi="Arial" w:cs="Arial"/>
          <w:sz w:val="14"/>
          <w:szCs w:val="20"/>
          <w:lang w:val="es-CO"/>
        </w:rPr>
      </w:pPr>
    </w:p>
    <w:p w14:paraId="51764235" w14:textId="77777777" w:rsidR="00106FAF" w:rsidRPr="00052376" w:rsidRDefault="00106FAF" w:rsidP="00106FAF">
      <w:pPr>
        <w:numPr>
          <w:ilvl w:val="0"/>
          <w:numId w:val="82"/>
        </w:numPr>
        <w:spacing w:line="256" w:lineRule="auto"/>
        <w:jc w:val="both"/>
        <w:rPr>
          <w:rFonts w:ascii="Arial" w:eastAsia="Calibri" w:hAnsi="Arial" w:cs="Arial"/>
          <w:sz w:val="20"/>
          <w:szCs w:val="20"/>
          <w:lang w:val="es-CO" w:eastAsia="en-US"/>
        </w:rPr>
      </w:pPr>
      <w:r w:rsidRPr="00052376">
        <w:rPr>
          <w:rFonts w:ascii="Arial" w:eastAsia="Calibri" w:hAnsi="Arial" w:cs="Arial"/>
          <w:b/>
          <w:sz w:val="20"/>
          <w:szCs w:val="20"/>
          <w:lang w:val="es-CO" w:eastAsia="en-US"/>
        </w:rPr>
        <w:t>CATALOGACIÓN. - EL CONTRATISTA</w:t>
      </w:r>
      <w:r w:rsidRPr="00052376">
        <w:rPr>
          <w:rFonts w:ascii="Arial" w:eastAsia="Calibri" w:hAnsi="Arial" w:cs="Arial"/>
          <w:sz w:val="20"/>
          <w:szCs w:val="20"/>
          <w:lang w:val="es-CO" w:eastAsia="en-US"/>
        </w:rPr>
        <w:t xml:space="preserv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w:t>
      </w:r>
      <w:r w:rsidRPr="00052376">
        <w:rPr>
          <w:rFonts w:ascii="Arial" w:eastAsia="Calibri" w:hAnsi="Arial" w:cs="Arial"/>
          <w:sz w:val="20"/>
          <w:szCs w:val="20"/>
          <w:lang w:val="es-CO" w:eastAsia="en-US"/>
        </w:rPr>
        <w:lastRenderedPageBreak/>
        <w:t>Entendiéndose no finalizada la entrega de los bienes objeto del contrato, en tanto no se cumplan las obligaciones de la cláusula de catalogación.</w:t>
      </w:r>
    </w:p>
    <w:p w14:paraId="40D6CAA3" w14:textId="77777777" w:rsidR="00106FAF" w:rsidRPr="00AD7E95" w:rsidRDefault="00106FAF" w:rsidP="00106FAF">
      <w:pPr>
        <w:numPr>
          <w:ilvl w:val="0"/>
          <w:numId w:val="82"/>
        </w:numPr>
        <w:spacing w:line="256" w:lineRule="auto"/>
        <w:jc w:val="both"/>
        <w:rPr>
          <w:rFonts w:ascii="Arial" w:eastAsia="Calibri" w:hAnsi="Arial" w:cs="Arial"/>
          <w:sz w:val="20"/>
          <w:szCs w:val="20"/>
          <w:lang w:val="es-CO" w:eastAsia="en-US"/>
        </w:rPr>
      </w:pPr>
      <w:r w:rsidRPr="00AD7E95">
        <w:rPr>
          <w:rFonts w:ascii="Arial" w:eastAsia="Calibri" w:hAnsi="Arial" w:cs="Arial"/>
          <w:sz w:val="20"/>
          <w:szCs w:val="20"/>
          <w:lang w:val="es-CO" w:eastAsia="en-US"/>
        </w:rPr>
        <w:t>Las demás obligaciones del CONTRATISTA contenidas en el artículo 5º de la Ley 80 de 1993, así mismo, será civil y penalmente responsable por sus acciones u omisiones en la actuación contractual.</w:t>
      </w:r>
    </w:p>
    <w:p w14:paraId="0B28B1D3" w14:textId="77777777" w:rsidR="00106FAF" w:rsidRPr="00AD7E95" w:rsidRDefault="00106FAF" w:rsidP="00106FAF">
      <w:pPr>
        <w:ind w:left="720"/>
        <w:contextualSpacing/>
        <w:rPr>
          <w:rFonts w:ascii="Arial" w:hAnsi="Arial" w:cs="Arial"/>
          <w:sz w:val="14"/>
          <w:szCs w:val="20"/>
          <w:lang w:val="es-CO"/>
        </w:rPr>
      </w:pPr>
    </w:p>
    <w:p w14:paraId="333AA0A1" w14:textId="77777777" w:rsidR="00106FAF" w:rsidRPr="00AD7E95" w:rsidRDefault="00106FAF" w:rsidP="00106FAF">
      <w:pPr>
        <w:numPr>
          <w:ilvl w:val="0"/>
          <w:numId w:val="82"/>
        </w:numPr>
        <w:spacing w:line="256" w:lineRule="auto"/>
        <w:jc w:val="both"/>
        <w:rPr>
          <w:rFonts w:ascii="Arial" w:eastAsia="Calibri" w:hAnsi="Arial" w:cs="Arial"/>
          <w:sz w:val="20"/>
          <w:szCs w:val="20"/>
          <w:lang w:val="es-CO" w:eastAsia="en-US"/>
        </w:rPr>
      </w:pPr>
      <w:r w:rsidRPr="00AD7E95">
        <w:rPr>
          <w:rFonts w:ascii="Arial" w:eastAsia="Calibri" w:hAnsi="Arial" w:cs="Arial"/>
          <w:sz w:val="20"/>
          <w:szCs w:val="20"/>
          <w:lang w:val="es-CO" w:eastAsia="en-US"/>
        </w:rPr>
        <w:t>El contratista se obliga a reportar dentro de los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w:t>
      </w:r>
    </w:p>
    <w:p w14:paraId="6B310412" w14:textId="77777777" w:rsidR="00106FAF" w:rsidRPr="00AD7E95" w:rsidRDefault="00106FAF" w:rsidP="00106FAF">
      <w:pPr>
        <w:ind w:left="720"/>
        <w:contextualSpacing/>
        <w:rPr>
          <w:rFonts w:ascii="Arial" w:hAnsi="Arial" w:cs="Arial"/>
          <w:sz w:val="20"/>
          <w:szCs w:val="20"/>
          <w:lang w:val="es-CO"/>
        </w:rPr>
      </w:pPr>
    </w:p>
    <w:p w14:paraId="52762099" w14:textId="77777777" w:rsidR="00106FAF" w:rsidRDefault="00106FAF" w:rsidP="00106FAF">
      <w:pPr>
        <w:numPr>
          <w:ilvl w:val="0"/>
          <w:numId w:val="82"/>
        </w:numPr>
        <w:spacing w:line="256" w:lineRule="auto"/>
        <w:jc w:val="both"/>
        <w:rPr>
          <w:rFonts w:ascii="Arial" w:eastAsia="Calibri" w:hAnsi="Arial" w:cs="Arial"/>
          <w:sz w:val="20"/>
          <w:szCs w:val="20"/>
          <w:lang w:val="es-CO" w:eastAsia="en-US"/>
        </w:rPr>
      </w:pPr>
      <w:r w:rsidRPr="00AD7E95">
        <w:rPr>
          <w:rFonts w:ascii="Arial" w:eastAsia="Calibri" w:hAnsi="Arial" w:cs="Arial"/>
          <w:sz w:val="20"/>
          <w:szCs w:val="20"/>
          <w:lang w:val="es-CO" w:eastAsia="en-US"/>
        </w:rPr>
        <w:t xml:space="preserve">El contratista al que le sea adjudicado el contrato objeto del presente proceso, deberá cargar las facturas correspondientes al pago del servicio y/o bien contratado en la plataforma del </w:t>
      </w:r>
      <w:proofErr w:type="spellStart"/>
      <w:r w:rsidRPr="00AD7E95">
        <w:rPr>
          <w:rFonts w:ascii="Arial" w:eastAsia="Calibri" w:hAnsi="Arial" w:cs="Arial"/>
          <w:sz w:val="20"/>
          <w:szCs w:val="20"/>
          <w:lang w:val="es-CO" w:eastAsia="en-US"/>
        </w:rPr>
        <w:t>secop</w:t>
      </w:r>
      <w:proofErr w:type="spellEnd"/>
      <w:r w:rsidRPr="00AD7E95">
        <w:rPr>
          <w:rFonts w:ascii="Arial" w:eastAsia="Calibri" w:hAnsi="Arial" w:cs="Arial"/>
          <w:sz w:val="20"/>
          <w:szCs w:val="20"/>
          <w:lang w:val="es-CO" w:eastAsia="en-US"/>
        </w:rPr>
        <w:t xml:space="preserve"> II, durante la ejecución del contrato, esta obligación será objeto de verificación por parte del supervisor asignado.</w:t>
      </w:r>
    </w:p>
    <w:p w14:paraId="18CD6361" w14:textId="77777777" w:rsidR="00106FAF" w:rsidRDefault="00106FAF" w:rsidP="00106FAF">
      <w:pPr>
        <w:pStyle w:val="Prrafodelista"/>
        <w:rPr>
          <w:rFonts w:ascii="Arial" w:eastAsia="Calibri" w:hAnsi="Arial" w:cs="Arial"/>
          <w:sz w:val="20"/>
          <w:szCs w:val="20"/>
          <w:lang w:eastAsia="en-US"/>
        </w:rPr>
      </w:pPr>
    </w:p>
    <w:p w14:paraId="1A6A32E4" w14:textId="77777777" w:rsidR="00106FAF" w:rsidRPr="00F236B4" w:rsidRDefault="00106FAF" w:rsidP="00106FAF">
      <w:pPr>
        <w:numPr>
          <w:ilvl w:val="0"/>
          <w:numId w:val="82"/>
        </w:numPr>
        <w:spacing w:line="256" w:lineRule="auto"/>
        <w:jc w:val="both"/>
        <w:rPr>
          <w:rFonts w:ascii="Arial" w:eastAsia="Calibri" w:hAnsi="Arial" w:cs="Arial"/>
          <w:sz w:val="20"/>
          <w:szCs w:val="20"/>
          <w:lang w:val="es-CO" w:eastAsia="en-US"/>
        </w:rPr>
      </w:pPr>
      <w:r w:rsidRPr="00F236B4">
        <w:rPr>
          <w:rFonts w:ascii="Arial" w:eastAsia="Calibri" w:hAnsi="Arial" w:cs="Arial"/>
          <w:sz w:val="20"/>
          <w:szCs w:val="20"/>
          <w:lang w:val="es-CO" w:eastAsia="en-US"/>
        </w:rPr>
        <w:t xml:space="preserve">El contratista al que le sea adjudicado el contrato objeto del presente proceso, deberá cargar las facturas correspondientes al pago del servicio y/o bien contratado en la plataforma del </w:t>
      </w:r>
      <w:proofErr w:type="spellStart"/>
      <w:r w:rsidRPr="00F236B4">
        <w:rPr>
          <w:rFonts w:ascii="Arial" w:eastAsia="Calibri" w:hAnsi="Arial" w:cs="Arial"/>
          <w:sz w:val="20"/>
          <w:szCs w:val="20"/>
          <w:lang w:val="es-CO" w:eastAsia="en-US"/>
        </w:rPr>
        <w:t>secop</w:t>
      </w:r>
      <w:proofErr w:type="spellEnd"/>
      <w:r w:rsidRPr="00F236B4">
        <w:rPr>
          <w:rFonts w:ascii="Arial" w:eastAsia="Calibri" w:hAnsi="Arial" w:cs="Arial"/>
          <w:sz w:val="20"/>
          <w:szCs w:val="20"/>
          <w:lang w:val="es-CO" w:eastAsia="en-US"/>
        </w:rPr>
        <w:t xml:space="preserve"> II, durante la ejecución del contrato, esta obligación será objeto de verificación por parte del supervisor asignado.</w:t>
      </w:r>
    </w:p>
    <w:p w14:paraId="772F2692" w14:textId="77777777" w:rsidR="00106FAF" w:rsidRDefault="00106FAF" w:rsidP="00106FAF">
      <w:pPr>
        <w:pStyle w:val="Prrafodelista"/>
        <w:rPr>
          <w:rFonts w:ascii="Arial" w:hAnsi="Arial" w:cs="Arial"/>
          <w:lang w:eastAsia="es-CO"/>
        </w:rPr>
      </w:pPr>
    </w:p>
    <w:p w14:paraId="66E7B5C2" w14:textId="77777777" w:rsidR="00106FAF" w:rsidRPr="00F236B4" w:rsidRDefault="00106FAF" w:rsidP="00106FAF">
      <w:pPr>
        <w:pStyle w:val="Prrafodelista"/>
        <w:numPr>
          <w:ilvl w:val="0"/>
          <w:numId w:val="82"/>
        </w:numPr>
        <w:jc w:val="both"/>
        <w:rPr>
          <w:rFonts w:ascii="Arial" w:hAnsi="Arial" w:cs="Arial"/>
          <w:sz w:val="20"/>
          <w:szCs w:val="20"/>
        </w:rPr>
      </w:pPr>
      <w:r w:rsidRPr="00F236B4">
        <w:rPr>
          <w:rFonts w:ascii="Arial" w:hAnsi="Arial" w:cs="Arial"/>
          <w:sz w:val="20"/>
          <w:szCs w:val="20"/>
        </w:rPr>
        <w:t>MODELO DE AUDITORÍA</w:t>
      </w:r>
    </w:p>
    <w:p w14:paraId="6234C418" w14:textId="77777777" w:rsidR="00106FAF" w:rsidRPr="00F236B4" w:rsidRDefault="00106FAF" w:rsidP="00106FAF">
      <w:pPr>
        <w:pStyle w:val="Prrafodelista"/>
        <w:jc w:val="both"/>
        <w:rPr>
          <w:rFonts w:ascii="Arial" w:hAnsi="Arial" w:cs="Arial"/>
          <w:sz w:val="20"/>
          <w:szCs w:val="20"/>
        </w:rPr>
      </w:pPr>
      <w:r w:rsidRPr="00F236B4">
        <w:rPr>
          <w:rFonts w:ascii="Arial" w:hAnsi="Arial" w:cs="Arial"/>
          <w:sz w:val="20"/>
          <w:szCs w:val="20"/>
        </w:rPr>
        <w:t>Auditoría de calidad en salud: el Subsistema de Salud de la Policía Nacional da aplicación a un sistema de calidad propio del régimen de excepción, normado por el Acuerdo Nro. 071 de 2019 cual se fijan los parámetros para la integración, implementación y mantenimiento de los sistemas de y por la Resolución Nro. 134 del 10 de mayo de 2021 de la Dirección de Sanidad “por lo cual se organiza el sistema de calidad en salud del subsistema de salud de la policía nacional”.</w:t>
      </w:r>
    </w:p>
    <w:p w14:paraId="1D53A6C9" w14:textId="77777777" w:rsidR="00106FAF" w:rsidRPr="00F236B4" w:rsidRDefault="00106FAF" w:rsidP="00106FAF">
      <w:pPr>
        <w:pStyle w:val="Prrafodelista"/>
        <w:jc w:val="both"/>
        <w:rPr>
          <w:rFonts w:ascii="Arial" w:hAnsi="Arial" w:cs="Arial"/>
          <w:sz w:val="20"/>
          <w:szCs w:val="20"/>
        </w:rPr>
      </w:pPr>
      <w:r w:rsidRPr="00F236B4">
        <w:rPr>
          <w:rFonts w:ascii="Arial" w:hAnsi="Arial" w:cs="Arial"/>
          <w:sz w:val="20"/>
          <w:szCs w:val="20"/>
        </w:rPr>
        <w:t>Si bien en los establecimientos de sanidad policial no aplican los requisitos de habilitación del Sistema General de Seguridad Social en Salud, estos requisitos sí deben ser cumplidos por EL CONTRATISTA Modelo de Auditoría de Cuentas: como delegatario de la Dirección de Sanidad de la Policía Nacional para la ordenación del gasto, Entidad Responsable de Pago del régimen de excepción, EL CONTRATANTE dará aplicación a las normas expedidas por el Ministerio de Salud y Protección Social referentes a la relación entre prestadores y pagadores, auditoría de cuentas médicas, Manual Único de Devoluciones, Glosas y Respuestas y facturación electrónica de venta en salud; no exigirá un proceso de auditoría previo o paso por mallas validadoras propias, ni el envío previo de la factura como requisito para radicar las facturas de venta en salud.</w:t>
      </w:r>
    </w:p>
    <w:p w14:paraId="2D322D3C" w14:textId="77777777" w:rsidR="00106FAF" w:rsidRPr="00F236B4" w:rsidRDefault="00106FAF" w:rsidP="00106FAF">
      <w:pPr>
        <w:pStyle w:val="Prrafodelista"/>
        <w:jc w:val="both"/>
        <w:rPr>
          <w:rFonts w:ascii="Arial" w:hAnsi="Arial" w:cs="Arial"/>
          <w:sz w:val="20"/>
          <w:szCs w:val="20"/>
        </w:rPr>
      </w:pPr>
      <w:r w:rsidRPr="00F236B4">
        <w:rPr>
          <w:rFonts w:ascii="Arial" w:hAnsi="Arial" w:cs="Arial"/>
          <w:sz w:val="20"/>
          <w:szCs w:val="20"/>
        </w:rPr>
        <w:t>Acceso a información e instalaciones: EL CONTRATISTA se compromete a entregar, cuando le sea requerido, copia de la Historia Clínica y de las actas de los Comités de Ley en los que se hayan debatido la atención brindada a usuarios del Subsistema. Los requerimientos de esta índole podrán ser efectuados durante el plazo de ejecución del contrato y después de concluido el mismo, como parte de procesos judiciales de reclamación y reparación. Del mismo modo, debe permitir a los auditores de calidad y de concurrencia de EL CONTRATANTE, ingreso a sus instalaciones y a los registros de atención y de historia clínica, para ejercer la auditoría de calidad o de concurrencia</w:t>
      </w:r>
    </w:p>
    <w:p w14:paraId="78FE23D2" w14:textId="77777777" w:rsidR="00106FAF" w:rsidRPr="0091314B" w:rsidRDefault="00106FAF" w:rsidP="00106FAF">
      <w:pPr>
        <w:spacing w:line="256" w:lineRule="auto"/>
        <w:ind w:left="720"/>
        <w:jc w:val="both"/>
        <w:rPr>
          <w:rFonts w:ascii="Arial" w:eastAsia="Calibri" w:hAnsi="Arial" w:cs="Arial"/>
          <w:sz w:val="20"/>
          <w:szCs w:val="20"/>
          <w:lang w:val="es-CO" w:eastAsia="en-US"/>
        </w:rPr>
      </w:pPr>
    </w:p>
    <w:p w14:paraId="48B12500" w14:textId="77777777" w:rsidR="00106FAF" w:rsidRPr="006A6A30" w:rsidRDefault="00106FAF" w:rsidP="00106FAF">
      <w:pPr>
        <w:ind w:left="720"/>
        <w:contextualSpacing/>
        <w:rPr>
          <w:rFonts w:ascii="Arial" w:hAnsi="Arial" w:cs="Arial"/>
          <w:sz w:val="10"/>
          <w:szCs w:val="16"/>
          <w:lang w:val="es-CO"/>
        </w:rPr>
      </w:pPr>
    </w:p>
    <w:p w14:paraId="4EE558A0" w14:textId="77777777" w:rsidR="00106FAF" w:rsidRDefault="00106FAF" w:rsidP="00106FAF">
      <w:pPr>
        <w:autoSpaceDE w:val="0"/>
        <w:autoSpaceDN w:val="0"/>
        <w:adjustRightInd w:val="0"/>
        <w:spacing w:line="256" w:lineRule="auto"/>
        <w:ind w:left="360"/>
        <w:jc w:val="center"/>
        <w:rPr>
          <w:rFonts w:ascii="Arial" w:eastAsia="Calibri" w:hAnsi="Arial" w:cs="Arial"/>
          <w:b/>
          <w:bCs/>
          <w:sz w:val="20"/>
          <w:szCs w:val="20"/>
          <w:lang w:val="es-CO" w:eastAsia="en-US"/>
        </w:rPr>
      </w:pPr>
      <w:r w:rsidRPr="00AD7E95">
        <w:rPr>
          <w:rFonts w:ascii="Arial" w:eastAsia="Calibri" w:hAnsi="Arial" w:cs="Arial"/>
          <w:b/>
          <w:bCs/>
          <w:sz w:val="20"/>
          <w:szCs w:val="20"/>
          <w:lang w:val="es-CO" w:eastAsia="en-US"/>
        </w:rPr>
        <w:t>OBLIGACIONES ESPECIALES</w:t>
      </w:r>
    </w:p>
    <w:p w14:paraId="4F85D3FB" w14:textId="77777777" w:rsidR="00106FAF" w:rsidRPr="00AD7E95" w:rsidRDefault="00106FAF" w:rsidP="00106FAF">
      <w:pPr>
        <w:autoSpaceDE w:val="0"/>
        <w:autoSpaceDN w:val="0"/>
        <w:adjustRightInd w:val="0"/>
        <w:spacing w:line="256" w:lineRule="auto"/>
        <w:ind w:left="360"/>
        <w:jc w:val="center"/>
        <w:rPr>
          <w:rFonts w:ascii="Arial" w:eastAsia="Calibri" w:hAnsi="Arial" w:cs="Arial"/>
          <w:b/>
          <w:bCs/>
          <w:sz w:val="20"/>
          <w:szCs w:val="20"/>
          <w:lang w:val="es-CO" w:eastAsia="en-US"/>
        </w:rPr>
      </w:pPr>
    </w:p>
    <w:p w14:paraId="5C222690" w14:textId="77777777" w:rsidR="00106FAF" w:rsidRPr="00AD7E95" w:rsidRDefault="00106FAF" w:rsidP="00106FAF">
      <w:pPr>
        <w:numPr>
          <w:ilvl w:val="0"/>
          <w:numId w:val="83"/>
        </w:numPr>
        <w:autoSpaceDE w:val="0"/>
        <w:autoSpaceDN w:val="0"/>
        <w:adjustRightInd w:val="0"/>
        <w:spacing w:line="256" w:lineRule="auto"/>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Contar con instalaciones adecuadas para la prestación del servicio de acuerdo al decreto ley 1011 de abril 3 del 2006 y la Resoluciones 1043 de 2006 y 1441 de 2013, (listado de condiciones mínimas de habilitación para la prestación de servicios de salud).</w:t>
      </w:r>
    </w:p>
    <w:p w14:paraId="252E4F1C" w14:textId="77777777" w:rsidR="00106FAF" w:rsidRPr="00AD7E95" w:rsidRDefault="00106FAF" w:rsidP="00106FAF">
      <w:pPr>
        <w:autoSpaceDE w:val="0"/>
        <w:autoSpaceDN w:val="0"/>
        <w:adjustRightInd w:val="0"/>
        <w:ind w:left="720"/>
        <w:contextualSpacing/>
        <w:jc w:val="both"/>
        <w:rPr>
          <w:rFonts w:ascii="Arial" w:hAnsi="Arial" w:cs="Arial"/>
          <w:color w:val="000000"/>
          <w:sz w:val="16"/>
          <w:szCs w:val="20"/>
          <w:lang w:val="es-CO" w:eastAsia="es-CO"/>
        </w:rPr>
      </w:pPr>
    </w:p>
    <w:p w14:paraId="7C9DB51E" w14:textId="77777777" w:rsidR="00106FAF" w:rsidRPr="00AD7E95" w:rsidRDefault="00106FAF" w:rsidP="00106FAF">
      <w:pPr>
        <w:numPr>
          <w:ilvl w:val="0"/>
          <w:numId w:val="83"/>
        </w:numPr>
        <w:autoSpaceDE w:val="0"/>
        <w:autoSpaceDN w:val="0"/>
        <w:adjustRightInd w:val="0"/>
        <w:spacing w:line="256" w:lineRule="auto"/>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Cumplir con la normatividad establecida por el Ministerio de Salud y protección social, y las normas generales vigentes. </w:t>
      </w:r>
    </w:p>
    <w:p w14:paraId="493A38D5" w14:textId="77777777" w:rsidR="00106FAF" w:rsidRPr="00AD7E95" w:rsidRDefault="00106FAF" w:rsidP="00106FAF">
      <w:pPr>
        <w:ind w:left="720"/>
        <w:contextualSpacing/>
        <w:rPr>
          <w:rFonts w:ascii="Arial" w:hAnsi="Arial" w:cs="Arial"/>
          <w:color w:val="000000"/>
          <w:sz w:val="16"/>
          <w:szCs w:val="20"/>
          <w:lang w:val="es-CO" w:eastAsia="es-CO"/>
        </w:rPr>
      </w:pPr>
    </w:p>
    <w:p w14:paraId="59A323CF" w14:textId="77777777" w:rsidR="00106FAF" w:rsidRPr="00AD7E95" w:rsidRDefault="00106FAF" w:rsidP="00106FAF">
      <w:pPr>
        <w:numPr>
          <w:ilvl w:val="0"/>
          <w:numId w:val="83"/>
        </w:numPr>
        <w:autoSpaceDE w:val="0"/>
        <w:autoSpaceDN w:val="0"/>
        <w:adjustRightInd w:val="0"/>
        <w:spacing w:line="256" w:lineRule="auto"/>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Brindar la atención a los pacientes, con la mejor calidad de atención posible mediante la aplicación de conocimientos profesionales, selección del cuerpo médico asociado y experiencia con la tecnología disponible.</w:t>
      </w:r>
    </w:p>
    <w:p w14:paraId="62A1B3A2" w14:textId="77777777" w:rsidR="00106FAF" w:rsidRPr="00AD7E95" w:rsidRDefault="00106FAF" w:rsidP="00106FAF">
      <w:pPr>
        <w:ind w:left="720"/>
        <w:contextualSpacing/>
        <w:rPr>
          <w:rFonts w:ascii="Arial" w:hAnsi="Arial" w:cs="Arial"/>
          <w:color w:val="000000"/>
          <w:sz w:val="16"/>
          <w:szCs w:val="20"/>
          <w:lang w:val="es-CO" w:eastAsia="es-CO"/>
        </w:rPr>
      </w:pPr>
    </w:p>
    <w:p w14:paraId="70753C38" w14:textId="77777777" w:rsidR="00106FAF" w:rsidRPr="00AD7E95" w:rsidRDefault="00106FAF" w:rsidP="00106FAF">
      <w:pPr>
        <w:numPr>
          <w:ilvl w:val="0"/>
          <w:numId w:val="83"/>
        </w:numPr>
        <w:autoSpaceDE w:val="0"/>
        <w:autoSpaceDN w:val="0"/>
        <w:adjustRightInd w:val="0"/>
        <w:spacing w:line="256" w:lineRule="auto"/>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lastRenderedPageBreak/>
        <w:t xml:space="preserve">El CONTRATISTA, debe prestar el servicio siempre y cuando el usuario presente la autorización por parte de la oficina de referencia y contra referencia, en la noche, fin de semana y festivos. La autorización debe contener la información del paciente, fotocopia del documento de identidad de quien reciba la atención. </w:t>
      </w:r>
    </w:p>
    <w:p w14:paraId="5C941F89" w14:textId="77777777" w:rsidR="00106FAF" w:rsidRPr="00AD7E95" w:rsidRDefault="00106FAF" w:rsidP="00106FAF">
      <w:pPr>
        <w:ind w:left="720"/>
        <w:contextualSpacing/>
        <w:rPr>
          <w:rFonts w:ascii="Arial" w:hAnsi="Arial" w:cs="Arial"/>
          <w:color w:val="000000"/>
          <w:sz w:val="16"/>
          <w:szCs w:val="20"/>
          <w:lang w:val="es-CO" w:eastAsia="es-CO"/>
        </w:rPr>
      </w:pPr>
    </w:p>
    <w:p w14:paraId="398AB9E4" w14:textId="77777777" w:rsidR="00106FAF" w:rsidRPr="00AD7E95" w:rsidRDefault="00106FAF" w:rsidP="00106FAF">
      <w:pPr>
        <w:numPr>
          <w:ilvl w:val="0"/>
          <w:numId w:val="83"/>
        </w:numPr>
        <w:autoSpaceDE w:val="0"/>
        <w:autoSpaceDN w:val="0"/>
        <w:adjustRightInd w:val="0"/>
        <w:spacing w:line="256" w:lineRule="auto"/>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Prestar en forma continua y permanente los servicios a los usuarios y beneficiarios del Subsistema de Salud de la Policía Nacional bajo los principios de eficacia, universalidad y solidaridad que así lo ameriten. </w:t>
      </w:r>
    </w:p>
    <w:p w14:paraId="1A0A219E" w14:textId="77777777" w:rsidR="00106FAF" w:rsidRPr="00AD7E95" w:rsidRDefault="00106FAF" w:rsidP="00106FAF">
      <w:pPr>
        <w:ind w:left="720"/>
        <w:contextualSpacing/>
        <w:rPr>
          <w:rFonts w:ascii="Arial" w:hAnsi="Arial" w:cs="Arial"/>
          <w:color w:val="000000"/>
          <w:sz w:val="16"/>
          <w:szCs w:val="20"/>
          <w:lang w:val="es-CO" w:eastAsia="es-CO"/>
        </w:rPr>
      </w:pPr>
    </w:p>
    <w:p w14:paraId="11B8704F" w14:textId="77777777" w:rsidR="00106FAF" w:rsidRPr="00AD7E95" w:rsidRDefault="00106FAF" w:rsidP="00106FAF">
      <w:pPr>
        <w:numPr>
          <w:ilvl w:val="0"/>
          <w:numId w:val="83"/>
        </w:numPr>
        <w:autoSpaceDE w:val="0"/>
        <w:autoSpaceDN w:val="0"/>
        <w:adjustRightInd w:val="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Tener suficiencia científica, técnica y administrativa que garantice la prestación de los servicios objeto del contrato a los usuarios y beneficiarios del Subsistema de Salud de la Policía Nacional. </w:t>
      </w:r>
    </w:p>
    <w:p w14:paraId="6BB94C3B" w14:textId="77777777" w:rsidR="00106FAF" w:rsidRPr="00AD7E95" w:rsidRDefault="00106FAF" w:rsidP="00106FAF">
      <w:pPr>
        <w:ind w:left="720"/>
        <w:contextualSpacing/>
        <w:rPr>
          <w:rFonts w:ascii="Arial" w:hAnsi="Arial" w:cs="Arial"/>
          <w:color w:val="000000"/>
          <w:sz w:val="16"/>
          <w:szCs w:val="20"/>
          <w:lang w:val="es-CO" w:eastAsia="es-CO"/>
        </w:rPr>
      </w:pPr>
    </w:p>
    <w:p w14:paraId="3EAE62DA" w14:textId="77777777" w:rsidR="00106FAF" w:rsidRPr="00AD7E95" w:rsidRDefault="00106FAF" w:rsidP="00106FAF">
      <w:pPr>
        <w:numPr>
          <w:ilvl w:val="0"/>
          <w:numId w:val="83"/>
        </w:numPr>
        <w:autoSpaceDE w:val="0"/>
        <w:autoSpaceDN w:val="0"/>
        <w:adjustRightInd w:val="0"/>
        <w:spacing w:before="240" w:after="16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El Contratista deberá designar un funcionario para que, en conjunto con el supervisor del contrato y el auditor médico del Contratante, den solución a los posibles inconvenientes que puedan presentarse durante el desarrollo y ejecución del contrato.</w:t>
      </w:r>
    </w:p>
    <w:p w14:paraId="431322EE" w14:textId="77777777" w:rsidR="00106FAF" w:rsidRPr="00AD7E95" w:rsidRDefault="00106FAF" w:rsidP="00106FAF">
      <w:pPr>
        <w:autoSpaceDE w:val="0"/>
        <w:autoSpaceDN w:val="0"/>
        <w:adjustRightInd w:val="0"/>
        <w:spacing w:before="240"/>
        <w:contextualSpacing/>
        <w:jc w:val="both"/>
        <w:rPr>
          <w:rFonts w:ascii="Arial" w:hAnsi="Arial" w:cs="Arial"/>
          <w:color w:val="000000"/>
          <w:sz w:val="16"/>
          <w:szCs w:val="20"/>
          <w:lang w:val="es-CO" w:eastAsia="es-CO"/>
        </w:rPr>
      </w:pPr>
    </w:p>
    <w:p w14:paraId="502FE737" w14:textId="77777777" w:rsidR="00106FAF" w:rsidRPr="00AD7E95" w:rsidRDefault="00106FAF" w:rsidP="00106FAF">
      <w:pPr>
        <w:numPr>
          <w:ilvl w:val="0"/>
          <w:numId w:val="83"/>
        </w:numPr>
        <w:autoSpaceDE w:val="0"/>
        <w:autoSpaceDN w:val="0"/>
        <w:adjustRightInd w:val="0"/>
        <w:spacing w:before="240" w:after="16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Garantizar la prestación del servicio con equipos, materiales, insumos y/o elementos adecuados para la atención oportuna de los usuarios y beneficiarios del Subsistema de Salud de la Policía Nacional. </w:t>
      </w:r>
    </w:p>
    <w:p w14:paraId="58C61241" w14:textId="77777777" w:rsidR="00106FAF" w:rsidRPr="00AD7E95" w:rsidRDefault="00106FAF" w:rsidP="00106FAF">
      <w:pPr>
        <w:ind w:left="720"/>
        <w:contextualSpacing/>
        <w:rPr>
          <w:rFonts w:ascii="Arial" w:hAnsi="Arial" w:cs="Arial"/>
          <w:color w:val="000000"/>
          <w:sz w:val="16"/>
          <w:szCs w:val="20"/>
          <w:lang w:val="es-CO" w:eastAsia="es-CO"/>
        </w:rPr>
      </w:pPr>
    </w:p>
    <w:p w14:paraId="41B72952" w14:textId="77777777" w:rsidR="00106FAF" w:rsidRPr="00AD7E95" w:rsidRDefault="00106FAF" w:rsidP="00106FAF">
      <w:pPr>
        <w:numPr>
          <w:ilvl w:val="0"/>
          <w:numId w:val="83"/>
        </w:numPr>
        <w:autoSpaceDE w:val="0"/>
        <w:autoSpaceDN w:val="0"/>
        <w:adjustRightInd w:val="0"/>
        <w:spacing w:before="240" w:after="16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Aplicación de protocolos aceptados en salud para el manejo de los pacientes. </w:t>
      </w:r>
    </w:p>
    <w:p w14:paraId="2AB9033C" w14:textId="77777777" w:rsidR="00106FAF" w:rsidRPr="00AD7E95" w:rsidRDefault="00106FAF" w:rsidP="00106FAF">
      <w:pPr>
        <w:ind w:left="720"/>
        <w:contextualSpacing/>
        <w:rPr>
          <w:rFonts w:ascii="Arial" w:hAnsi="Arial" w:cs="Arial"/>
          <w:color w:val="000000"/>
          <w:sz w:val="14"/>
          <w:szCs w:val="20"/>
          <w:lang w:val="es-CO" w:eastAsia="es-CO"/>
        </w:rPr>
      </w:pPr>
    </w:p>
    <w:p w14:paraId="16BDE379" w14:textId="77777777" w:rsidR="00106FAF" w:rsidRPr="00AD7E95" w:rsidRDefault="00106FAF" w:rsidP="00106FAF">
      <w:pPr>
        <w:numPr>
          <w:ilvl w:val="0"/>
          <w:numId w:val="83"/>
        </w:numPr>
        <w:autoSpaceDE w:val="0"/>
        <w:autoSpaceDN w:val="0"/>
        <w:adjustRightInd w:val="0"/>
        <w:spacing w:before="240" w:after="16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Garantizar la accesibilidad y oportunidad para la asignación de citas y atención a los usuarios y beneficiarios del Subsistema de Salud de la Policía Nacional. </w:t>
      </w:r>
    </w:p>
    <w:p w14:paraId="0DCC6829" w14:textId="77777777" w:rsidR="00106FAF" w:rsidRPr="00AD7E95" w:rsidRDefault="00106FAF" w:rsidP="00106FAF">
      <w:pPr>
        <w:ind w:left="720"/>
        <w:contextualSpacing/>
        <w:rPr>
          <w:rFonts w:ascii="Arial" w:hAnsi="Arial" w:cs="Arial"/>
          <w:color w:val="000000"/>
          <w:sz w:val="20"/>
          <w:szCs w:val="20"/>
          <w:lang w:val="es-CO" w:eastAsia="es-CO"/>
        </w:rPr>
      </w:pPr>
    </w:p>
    <w:p w14:paraId="75C4A024" w14:textId="77777777" w:rsidR="00106FAF" w:rsidRDefault="00106FAF" w:rsidP="00106FAF">
      <w:pPr>
        <w:pStyle w:val="Prrafodelista"/>
        <w:numPr>
          <w:ilvl w:val="0"/>
          <w:numId w:val="73"/>
        </w:numPr>
        <w:tabs>
          <w:tab w:val="left" w:pos="240"/>
        </w:tabs>
        <w:ind w:left="709" w:hanging="283"/>
        <w:jc w:val="both"/>
        <w:rPr>
          <w:rFonts w:ascii="Arial" w:hAnsi="Arial" w:cs="Arial"/>
          <w:b/>
          <w:sz w:val="21"/>
          <w:szCs w:val="21"/>
        </w:rPr>
      </w:pPr>
      <w:r w:rsidRPr="00AD7E95">
        <w:rPr>
          <w:rFonts w:ascii="Arial" w:eastAsia="Calibri" w:hAnsi="Arial" w:cs="Arial"/>
          <w:color w:val="000000"/>
          <w:sz w:val="20"/>
          <w:szCs w:val="20"/>
          <w:lang w:eastAsia="es-CO"/>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 la Unidad Prestadora De Salud del Departamento de Policía Cesar</w:t>
      </w:r>
    </w:p>
    <w:p w14:paraId="13408E93" w14:textId="77777777" w:rsidR="00106FAF" w:rsidRPr="00AD7E95" w:rsidRDefault="00106FAF" w:rsidP="00106FAF">
      <w:pPr>
        <w:numPr>
          <w:ilvl w:val="0"/>
          <w:numId w:val="83"/>
        </w:numPr>
        <w:autoSpaceDE w:val="0"/>
        <w:autoSpaceDN w:val="0"/>
        <w:adjustRightInd w:val="0"/>
        <w:spacing w:before="24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Atender oportuna y eficazmente las solicitudes que le formule la Regional De Aseguramiento En Salud No. 8 en su Unidad Prestadora De Salud Cesar.</w:t>
      </w:r>
    </w:p>
    <w:p w14:paraId="2EAA5CDE" w14:textId="77777777" w:rsidR="00106FAF" w:rsidRPr="00AD7E95" w:rsidRDefault="00106FAF" w:rsidP="00106FAF">
      <w:pPr>
        <w:ind w:left="720"/>
        <w:contextualSpacing/>
        <w:rPr>
          <w:rFonts w:ascii="Arial" w:hAnsi="Arial" w:cs="Arial"/>
          <w:color w:val="000000"/>
          <w:sz w:val="20"/>
          <w:szCs w:val="20"/>
          <w:lang w:val="es-CO" w:eastAsia="es-CO"/>
        </w:rPr>
      </w:pPr>
    </w:p>
    <w:p w14:paraId="58B984B8" w14:textId="77777777" w:rsidR="00106FAF" w:rsidRPr="00AD7E95" w:rsidRDefault="00106FAF" w:rsidP="00106FAF">
      <w:pPr>
        <w:numPr>
          <w:ilvl w:val="0"/>
          <w:numId w:val="83"/>
        </w:numPr>
        <w:autoSpaceDE w:val="0"/>
        <w:autoSpaceDN w:val="0"/>
        <w:adjustRightInd w:val="0"/>
        <w:spacing w:before="24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Aceptar y facilitar las visitas del Auditor médico de la Unidad Prestadora de Salud Cesar, en lo referente a: requerimientos de habilitación, seguimiento a quejas y reclamos de nuestros usuarios y beneficiarios, verificación de la existencia de procesos que garanticen la calidad del servicio prestado, estadísticas, soportes y demás documentos que se requieran.</w:t>
      </w:r>
    </w:p>
    <w:p w14:paraId="6025590A" w14:textId="77777777" w:rsidR="00106FAF" w:rsidRPr="00AD7E95" w:rsidRDefault="00106FAF" w:rsidP="00106FAF">
      <w:pPr>
        <w:autoSpaceDE w:val="0"/>
        <w:autoSpaceDN w:val="0"/>
        <w:adjustRightInd w:val="0"/>
        <w:spacing w:before="240"/>
        <w:ind w:left="720"/>
        <w:contextualSpacing/>
        <w:jc w:val="both"/>
        <w:rPr>
          <w:rFonts w:ascii="Arial" w:hAnsi="Arial" w:cs="Arial"/>
          <w:color w:val="000000"/>
          <w:sz w:val="16"/>
          <w:szCs w:val="20"/>
          <w:lang w:val="es-CO" w:eastAsia="es-CO"/>
        </w:rPr>
      </w:pPr>
    </w:p>
    <w:p w14:paraId="13D5B871" w14:textId="77777777" w:rsidR="00106FAF" w:rsidRPr="00AD7E95" w:rsidRDefault="00106FAF" w:rsidP="00106FAF">
      <w:pPr>
        <w:numPr>
          <w:ilvl w:val="0"/>
          <w:numId w:val="83"/>
        </w:numPr>
        <w:autoSpaceDE w:val="0"/>
        <w:autoSpaceDN w:val="0"/>
        <w:adjustRightInd w:val="0"/>
        <w:spacing w:before="24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14:paraId="0911786F" w14:textId="77777777" w:rsidR="00106FAF" w:rsidRPr="00AD7E95" w:rsidRDefault="00106FAF" w:rsidP="00106FAF">
      <w:pPr>
        <w:ind w:left="720"/>
        <w:contextualSpacing/>
        <w:rPr>
          <w:rFonts w:ascii="Arial" w:hAnsi="Arial" w:cs="Arial"/>
          <w:color w:val="000000"/>
          <w:sz w:val="20"/>
          <w:szCs w:val="20"/>
          <w:lang w:val="es-CO" w:eastAsia="es-CO"/>
        </w:rPr>
      </w:pPr>
    </w:p>
    <w:p w14:paraId="7E45E255" w14:textId="77777777" w:rsidR="00106FAF" w:rsidRPr="00AD7E95" w:rsidRDefault="00106FAF" w:rsidP="00106FAF">
      <w:pPr>
        <w:numPr>
          <w:ilvl w:val="0"/>
          <w:numId w:val="83"/>
        </w:numPr>
        <w:autoSpaceDE w:val="0"/>
        <w:autoSpaceDN w:val="0"/>
        <w:adjustRightInd w:val="0"/>
        <w:spacing w:before="240"/>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El servicio debe cumplir con las condiciones de calidad esperadas por </w:t>
      </w:r>
      <w:r w:rsidRPr="00AD7E95">
        <w:rPr>
          <w:rFonts w:ascii="Arial" w:hAnsi="Arial" w:cs="Arial"/>
          <w:b/>
          <w:sz w:val="20"/>
          <w:szCs w:val="20"/>
          <w:lang w:val="es-CO"/>
        </w:rPr>
        <w:t>LA POLICÍA NACIONAL - REGIONAL DE ASEGURAMIENTO EN SALUD NO. 8 (RASES)</w:t>
      </w:r>
      <w:r w:rsidRPr="00AD7E95">
        <w:rPr>
          <w:rFonts w:ascii="Arial" w:hAnsi="Arial" w:cs="Arial"/>
          <w:color w:val="000000"/>
          <w:sz w:val="20"/>
          <w:szCs w:val="20"/>
          <w:lang w:val="es-CO" w:eastAsia="es-CO"/>
        </w:rPr>
        <w:t xml:space="preserve">, como son: </w:t>
      </w:r>
    </w:p>
    <w:p w14:paraId="5A08D6EE" w14:textId="77777777" w:rsidR="00106FAF" w:rsidRPr="00AD7E95" w:rsidRDefault="00106FAF" w:rsidP="00106FAF">
      <w:pPr>
        <w:ind w:left="720"/>
        <w:contextualSpacing/>
        <w:rPr>
          <w:rFonts w:ascii="Arial" w:hAnsi="Arial" w:cs="Arial"/>
          <w:color w:val="000000"/>
          <w:sz w:val="20"/>
          <w:szCs w:val="20"/>
          <w:lang w:val="es-CO" w:eastAsia="es-CO"/>
        </w:rPr>
      </w:pPr>
    </w:p>
    <w:p w14:paraId="202A52A3" w14:textId="77777777" w:rsidR="00106FAF" w:rsidRPr="00AD7E95" w:rsidRDefault="00106FAF" w:rsidP="00106FAF">
      <w:pPr>
        <w:autoSpaceDE w:val="0"/>
        <w:autoSpaceDN w:val="0"/>
        <w:adjustRightInd w:val="0"/>
        <w:spacing w:before="240"/>
        <w:ind w:left="993" w:hanging="284"/>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1. </w:t>
      </w:r>
      <w:r w:rsidRPr="00AD7E95">
        <w:rPr>
          <w:rFonts w:ascii="Arial" w:hAnsi="Arial" w:cs="Arial"/>
          <w:b/>
          <w:color w:val="000000"/>
          <w:sz w:val="20"/>
          <w:szCs w:val="20"/>
          <w:lang w:val="es-CO" w:eastAsia="es-CO"/>
        </w:rPr>
        <w:t>Accesibilidad:</w:t>
      </w:r>
      <w:r w:rsidRPr="00AD7E95">
        <w:rPr>
          <w:rFonts w:ascii="Arial" w:hAnsi="Arial" w:cs="Arial"/>
          <w:color w:val="000000"/>
          <w:sz w:val="20"/>
          <w:szCs w:val="20"/>
          <w:lang w:val="es-CO" w:eastAsia="es-CO"/>
        </w:rPr>
        <w:t xml:space="preserve"> Calificada como la facilidad que tiene el usuario para acceder a los servicios. </w:t>
      </w:r>
    </w:p>
    <w:p w14:paraId="12B0F974" w14:textId="77777777" w:rsidR="00106FAF" w:rsidRPr="00AD7E95" w:rsidRDefault="00106FAF" w:rsidP="00106FAF">
      <w:pPr>
        <w:autoSpaceDE w:val="0"/>
        <w:autoSpaceDN w:val="0"/>
        <w:adjustRightInd w:val="0"/>
        <w:spacing w:before="240"/>
        <w:ind w:left="993" w:hanging="284"/>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2. </w:t>
      </w:r>
      <w:r w:rsidRPr="00AD7E95">
        <w:rPr>
          <w:rFonts w:ascii="Arial" w:hAnsi="Arial" w:cs="Arial"/>
          <w:b/>
          <w:color w:val="000000"/>
          <w:sz w:val="20"/>
          <w:szCs w:val="20"/>
          <w:lang w:val="es-CO" w:eastAsia="es-CO"/>
        </w:rPr>
        <w:t>Oportunidad:</w:t>
      </w:r>
      <w:r w:rsidRPr="00AD7E95">
        <w:rPr>
          <w:rFonts w:ascii="Arial" w:hAnsi="Arial" w:cs="Arial"/>
          <w:color w:val="000000"/>
          <w:sz w:val="20"/>
          <w:szCs w:val="20"/>
          <w:lang w:val="es-CO" w:eastAsia="es-CO"/>
        </w:rPr>
        <w:t xml:space="preserve"> Disponibilidad en términos de tiempo, medida entre la fecha de la solicitud del servicio y la fecha de la atención. </w:t>
      </w:r>
    </w:p>
    <w:p w14:paraId="2A5EA07F" w14:textId="77777777" w:rsidR="00106FAF" w:rsidRPr="00AD7E95" w:rsidRDefault="00106FAF" w:rsidP="00106FAF">
      <w:pPr>
        <w:autoSpaceDE w:val="0"/>
        <w:autoSpaceDN w:val="0"/>
        <w:adjustRightInd w:val="0"/>
        <w:spacing w:before="240"/>
        <w:ind w:left="993" w:hanging="283"/>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3. </w:t>
      </w:r>
      <w:r w:rsidRPr="00AD7E95">
        <w:rPr>
          <w:rFonts w:ascii="Arial" w:hAnsi="Arial" w:cs="Arial"/>
          <w:b/>
          <w:color w:val="000000"/>
          <w:sz w:val="20"/>
          <w:szCs w:val="20"/>
          <w:lang w:val="es-CO" w:eastAsia="es-CO"/>
        </w:rPr>
        <w:t>Continuidad:</w:t>
      </w:r>
      <w:r w:rsidRPr="00AD7E95">
        <w:rPr>
          <w:rFonts w:ascii="Arial" w:hAnsi="Arial" w:cs="Arial"/>
          <w:color w:val="000000"/>
          <w:sz w:val="20"/>
          <w:szCs w:val="20"/>
          <w:lang w:val="es-CO" w:eastAsia="es-CO"/>
        </w:rPr>
        <w:t xml:space="preserve"> Característica que evalúa el seguimiento que se le ha dado a la atención brindada, con el fin de garantizar que se dé al usuario el servicio requerido al momento oportuno y en la secuencia establecida. </w:t>
      </w:r>
    </w:p>
    <w:p w14:paraId="0B3FFB50" w14:textId="77777777" w:rsidR="00106FAF" w:rsidRPr="00AD7E95" w:rsidRDefault="00106FAF" w:rsidP="00106FAF">
      <w:pPr>
        <w:autoSpaceDE w:val="0"/>
        <w:autoSpaceDN w:val="0"/>
        <w:adjustRightInd w:val="0"/>
        <w:spacing w:before="240"/>
        <w:ind w:left="993" w:hanging="284"/>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4. </w:t>
      </w:r>
      <w:r w:rsidRPr="00AD7E95">
        <w:rPr>
          <w:rFonts w:ascii="Arial" w:hAnsi="Arial" w:cs="Arial"/>
          <w:b/>
          <w:color w:val="000000"/>
          <w:sz w:val="20"/>
          <w:szCs w:val="20"/>
          <w:lang w:val="es-CO" w:eastAsia="es-CO"/>
        </w:rPr>
        <w:t>Seguridad:</w:t>
      </w:r>
      <w:r w:rsidRPr="00AD7E95">
        <w:rPr>
          <w:rFonts w:ascii="Arial" w:hAnsi="Arial" w:cs="Arial"/>
          <w:color w:val="000000"/>
          <w:sz w:val="20"/>
          <w:szCs w:val="20"/>
          <w:lang w:val="es-CO" w:eastAsia="es-CO"/>
        </w:rPr>
        <w:t xml:space="preserve"> Características de la institución, que permiten garantizar la atención al usuario con todos los medios técnicos, equipos, insumos y personal humano requerido. </w:t>
      </w:r>
    </w:p>
    <w:p w14:paraId="3098D101" w14:textId="77777777" w:rsidR="00106FAF" w:rsidRPr="00AD7E95" w:rsidRDefault="00106FAF" w:rsidP="00106FAF">
      <w:pPr>
        <w:autoSpaceDE w:val="0"/>
        <w:autoSpaceDN w:val="0"/>
        <w:adjustRightInd w:val="0"/>
        <w:spacing w:before="240"/>
        <w:ind w:left="993" w:hanging="283"/>
        <w:contextualSpacing/>
        <w:jc w:val="both"/>
        <w:rPr>
          <w:rFonts w:ascii="Arial" w:hAnsi="Arial" w:cs="Arial"/>
          <w:color w:val="000000"/>
          <w:sz w:val="20"/>
          <w:szCs w:val="20"/>
          <w:lang w:val="es-CO" w:eastAsia="es-CO"/>
        </w:rPr>
      </w:pPr>
      <w:r w:rsidRPr="00AD7E95">
        <w:rPr>
          <w:rFonts w:ascii="Arial" w:hAnsi="Arial" w:cs="Arial"/>
          <w:color w:val="000000"/>
          <w:sz w:val="20"/>
          <w:szCs w:val="20"/>
          <w:lang w:val="es-CO" w:eastAsia="es-CO"/>
        </w:rPr>
        <w:t xml:space="preserve">5. </w:t>
      </w:r>
      <w:r w:rsidRPr="00AD7E95">
        <w:rPr>
          <w:rFonts w:ascii="Arial" w:hAnsi="Arial" w:cs="Arial"/>
          <w:b/>
          <w:color w:val="000000"/>
          <w:sz w:val="20"/>
          <w:szCs w:val="20"/>
          <w:lang w:val="es-CO" w:eastAsia="es-CO"/>
        </w:rPr>
        <w:t>Pertinencia:</w:t>
      </w:r>
      <w:r w:rsidRPr="00AD7E95">
        <w:rPr>
          <w:rFonts w:ascii="Arial" w:hAnsi="Arial" w:cs="Arial"/>
          <w:color w:val="000000"/>
          <w:sz w:val="20"/>
          <w:szCs w:val="20"/>
          <w:lang w:val="es-CO" w:eastAsia="es-CO"/>
        </w:rPr>
        <w:t xml:space="preserve"> Cumplimiento de los Guías de Manejo, Adoptadas por la institución contratada.</w:t>
      </w:r>
    </w:p>
    <w:p w14:paraId="3F76C7B9" w14:textId="77777777" w:rsidR="008E2C2D" w:rsidRDefault="008E2C2D" w:rsidP="0040126C">
      <w:pPr>
        <w:pStyle w:val="Prrafodelista"/>
        <w:autoSpaceDE w:val="0"/>
        <w:autoSpaceDN w:val="0"/>
        <w:adjustRightInd w:val="0"/>
        <w:ind w:left="0"/>
        <w:jc w:val="center"/>
        <w:rPr>
          <w:rFonts w:ascii="Arial" w:hAnsi="Arial" w:cs="Arial"/>
          <w:b/>
          <w:sz w:val="21"/>
          <w:szCs w:val="21"/>
        </w:rPr>
      </w:pPr>
    </w:p>
    <w:p w14:paraId="2A9EA5C8" w14:textId="77777777" w:rsidR="000706B1" w:rsidRDefault="000706B1" w:rsidP="0040126C">
      <w:pPr>
        <w:pStyle w:val="Prrafodelista"/>
        <w:autoSpaceDE w:val="0"/>
        <w:autoSpaceDN w:val="0"/>
        <w:adjustRightInd w:val="0"/>
        <w:ind w:left="0"/>
        <w:jc w:val="center"/>
        <w:rPr>
          <w:rFonts w:ascii="Arial" w:hAnsi="Arial" w:cs="Arial"/>
          <w:b/>
          <w:sz w:val="21"/>
          <w:szCs w:val="21"/>
        </w:rPr>
      </w:pPr>
    </w:p>
    <w:p w14:paraId="0AEC2A77" w14:textId="77777777" w:rsidR="000A062A" w:rsidRDefault="000A062A" w:rsidP="003D7B0C">
      <w:pPr>
        <w:pStyle w:val="Prrafodelista"/>
        <w:autoSpaceDE w:val="0"/>
        <w:autoSpaceDN w:val="0"/>
        <w:adjustRightInd w:val="0"/>
        <w:ind w:left="0"/>
        <w:rPr>
          <w:rFonts w:ascii="Arial" w:hAnsi="Arial" w:cs="Arial"/>
          <w:b/>
          <w:sz w:val="21"/>
          <w:szCs w:val="21"/>
        </w:rPr>
      </w:pPr>
    </w:p>
    <w:p w14:paraId="62419AF3" w14:textId="77777777" w:rsidR="000706B1" w:rsidRDefault="000706B1" w:rsidP="0040126C">
      <w:pPr>
        <w:pStyle w:val="Prrafodelista"/>
        <w:autoSpaceDE w:val="0"/>
        <w:autoSpaceDN w:val="0"/>
        <w:adjustRightInd w:val="0"/>
        <w:ind w:left="0"/>
        <w:jc w:val="center"/>
        <w:rPr>
          <w:rFonts w:ascii="Arial" w:hAnsi="Arial" w:cs="Arial"/>
          <w:b/>
          <w:sz w:val="21"/>
          <w:szCs w:val="21"/>
        </w:rPr>
      </w:pPr>
    </w:p>
    <w:p w14:paraId="207E1B19" w14:textId="498DDC1A" w:rsidR="0031584D" w:rsidRPr="00F465B7" w:rsidRDefault="00E43CB7" w:rsidP="0040126C">
      <w:pPr>
        <w:pStyle w:val="Prrafodelista"/>
        <w:autoSpaceDE w:val="0"/>
        <w:autoSpaceDN w:val="0"/>
        <w:adjustRightInd w:val="0"/>
        <w:ind w:left="0"/>
        <w:jc w:val="center"/>
        <w:rPr>
          <w:rFonts w:ascii="Arial" w:hAnsi="Arial" w:cs="Arial"/>
          <w:b/>
          <w:sz w:val="21"/>
          <w:szCs w:val="21"/>
        </w:rPr>
      </w:pPr>
      <w:r>
        <w:rPr>
          <w:rFonts w:ascii="Arial" w:hAnsi="Arial" w:cs="Arial"/>
          <w:b/>
          <w:sz w:val="21"/>
          <w:szCs w:val="21"/>
        </w:rPr>
        <w:t>ANEXO No. 4</w:t>
      </w:r>
    </w:p>
    <w:p w14:paraId="20E25C4F" w14:textId="77777777" w:rsidR="0031584D" w:rsidRPr="00F465B7" w:rsidRDefault="00DE7872" w:rsidP="00DE7872">
      <w:pPr>
        <w:pStyle w:val="Prrafodelista2"/>
        <w:tabs>
          <w:tab w:val="left" w:pos="0"/>
          <w:tab w:val="left" w:pos="4360"/>
        </w:tabs>
        <w:ind w:left="0"/>
        <w:rPr>
          <w:rFonts w:ascii="Arial" w:hAnsi="Arial" w:cs="Arial"/>
          <w:b/>
          <w:sz w:val="21"/>
          <w:szCs w:val="21"/>
        </w:rPr>
      </w:pPr>
      <w:r w:rsidRPr="00F465B7">
        <w:rPr>
          <w:rFonts w:ascii="Arial" w:hAnsi="Arial" w:cs="Arial"/>
          <w:b/>
          <w:sz w:val="21"/>
          <w:szCs w:val="21"/>
        </w:rPr>
        <w:tab/>
      </w:r>
    </w:p>
    <w:p w14:paraId="26FC0E74" w14:textId="7F79BA90" w:rsidR="0055351F" w:rsidRDefault="0055351F" w:rsidP="0055351F">
      <w:pPr>
        <w:spacing w:line="360" w:lineRule="auto"/>
        <w:jc w:val="center"/>
        <w:rPr>
          <w:rFonts w:ascii="Arial" w:hAnsi="Arial" w:cs="Arial"/>
          <w:b/>
          <w:sz w:val="20"/>
          <w:szCs w:val="20"/>
        </w:rPr>
      </w:pPr>
      <w:r w:rsidRPr="00F465B7">
        <w:rPr>
          <w:rFonts w:ascii="Arial" w:hAnsi="Arial" w:cs="Arial"/>
          <w:b/>
          <w:sz w:val="20"/>
          <w:szCs w:val="20"/>
        </w:rPr>
        <w:t>OBLIGACIONES DE LA POLICÍA NACIONAL</w:t>
      </w:r>
    </w:p>
    <w:p w14:paraId="768C43A6" w14:textId="77777777" w:rsidR="00106FAF" w:rsidRDefault="00106FAF" w:rsidP="00106FAF">
      <w:pPr>
        <w:numPr>
          <w:ilvl w:val="0"/>
          <w:numId w:val="115"/>
        </w:numPr>
        <w:jc w:val="both"/>
        <w:rPr>
          <w:rFonts w:ascii="Arial" w:hAnsi="Arial" w:cs="Arial"/>
          <w:sz w:val="21"/>
          <w:szCs w:val="21"/>
          <w:lang w:val="es-CO" w:eastAsia="en-US"/>
        </w:rPr>
      </w:pPr>
      <w:r>
        <w:rPr>
          <w:rFonts w:ascii="Arial" w:hAnsi="Arial" w:cs="Arial"/>
          <w:sz w:val="21"/>
          <w:szCs w:val="21"/>
        </w:rPr>
        <w:t xml:space="preserve">Poner a disposición del </w:t>
      </w:r>
      <w:r>
        <w:rPr>
          <w:rFonts w:ascii="Arial" w:hAnsi="Arial" w:cs="Arial"/>
          <w:b/>
          <w:sz w:val="21"/>
          <w:szCs w:val="21"/>
        </w:rPr>
        <w:t xml:space="preserve">CONTRATISTA </w:t>
      </w:r>
      <w:r>
        <w:rPr>
          <w:rFonts w:ascii="Arial" w:hAnsi="Arial" w:cs="Arial"/>
          <w:sz w:val="21"/>
          <w:szCs w:val="21"/>
        </w:rPr>
        <w:t>los bienes y lugares que se requieran para la ejecución y entrega del objeto contratado.</w:t>
      </w:r>
    </w:p>
    <w:p w14:paraId="7E0C2020" w14:textId="77777777" w:rsidR="00106FAF" w:rsidRDefault="00106FAF" w:rsidP="00106FAF">
      <w:pPr>
        <w:ind w:left="720"/>
        <w:jc w:val="both"/>
        <w:rPr>
          <w:rFonts w:ascii="Arial" w:hAnsi="Arial" w:cs="Arial"/>
          <w:sz w:val="21"/>
          <w:szCs w:val="21"/>
        </w:rPr>
      </w:pPr>
    </w:p>
    <w:p w14:paraId="32397053" w14:textId="77777777" w:rsidR="00106FAF" w:rsidRDefault="00106FAF" w:rsidP="00106FAF">
      <w:pPr>
        <w:numPr>
          <w:ilvl w:val="0"/>
          <w:numId w:val="115"/>
        </w:numPr>
        <w:jc w:val="both"/>
        <w:rPr>
          <w:rFonts w:ascii="Arial" w:hAnsi="Arial" w:cs="Arial"/>
          <w:b/>
          <w:sz w:val="21"/>
          <w:szCs w:val="21"/>
        </w:rPr>
      </w:pPr>
      <w:r>
        <w:rPr>
          <w:rFonts w:ascii="Arial" w:hAnsi="Arial" w:cs="Arial"/>
          <w:sz w:val="21"/>
          <w:szCs w:val="21"/>
        </w:rPr>
        <w:t>Una vez se surta el proceso de contratación estatal, asignar un Supervisor, a través de quien</w:t>
      </w:r>
      <w:r>
        <w:rPr>
          <w:rFonts w:ascii="Arial" w:hAnsi="Arial" w:cs="Arial"/>
          <w:b/>
          <w:sz w:val="21"/>
          <w:szCs w:val="21"/>
        </w:rPr>
        <w:t xml:space="preserve"> LA POLICÍA NACIONAL - REGIONAL DE ASEGURAMIENTO EN SALUD NO. 8 </w:t>
      </w:r>
      <w:r>
        <w:rPr>
          <w:rFonts w:ascii="Arial" w:hAnsi="Arial" w:cs="Arial"/>
          <w:sz w:val="21"/>
          <w:szCs w:val="21"/>
        </w:rPr>
        <w:t>mantendrá la interlocución permanente y directa con el</w:t>
      </w:r>
      <w:r>
        <w:rPr>
          <w:rFonts w:ascii="Arial" w:hAnsi="Arial" w:cs="Arial"/>
          <w:b/>
          <w:sz w:val="21"/>
          <w:szCs w:val="21"/>
        </w:rPr>
        <w:t xml:space="preserve"> CONTRATISTA</w:t>
      </w:r>
      <w:r>
        <w:rPr>
          <w:rFonts w:ascii="Arial" w:hAnsi="Arial" w:cs="Arial"/>
          <w:sz w:val="21"/>
          <w:szCs w:val="21"/>
        </w:rPr>
        <w:t>.</w:t>
      </w:r>
      <w:r>
        <w:rPr>
          <w:rFonts w:ascii="Arial" w:hAnsi="Arial" w:cs="Arial"/>
          <w:b/>
          <w:sz w:val="21"/>
          <w:szCs w:val="21"/>
        </w:rPr>
        <w:t xml:space="preserve"> </w:t>
      </w:r>
    </w:p>
    <w:p w14:paraId="6096EE00" w14:textId="77777777" w:rsidR="00106FAF" w:rsidRDefault="00106FAF" w:rsidP="00106FAF">
      <w:pPr>
        <w:ind w:left="720"/>
        <w:jc w:val="both"/>
        <w:rPr>
          <w:rFonts w:ascii="Arial" w:hAnsi="Arial" w:cs="Arial"/>
          <w:b/>
          <w:sz w:val="21"/>
          <w:szCs w:val="21"/>
        </w:rPr>
      </w:pPr>
    </w:p>
    <w:p w14:paraId="19356BA4"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 xml:space="preserve">Ejercer el control sobre el cumplimiento del contrato a través del Supervisor designado para el efecto, exigiéndole la ejecución idónea y oportuna del objeto a contratar.  </w:t>
      </w:r>
    </w:p>
    <w:p w14:paraId="316F2CCC" w14:textId="77777777" w:rsidR="00106FAF" w:rsidRDefault="00106FAF" w:rsidP="00106FAF">
      <w:pPr>
        <w:ind w:left="720"/>
        <w:jc w:val="both"/>
        <w:rPr>
          <w:rFonts w:ascii="Arial" w:hAnsi="Arial" w:cs="Arial"/>
          <w:sz w:val="21"/>
          <w:szCs w:val="21"/>
        </w:rPr>
      </w:pPr>
    </w:p>
    <w:p w14:paraId="11166D1F"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 xml:space="preserve">Recibir a satisfacción los bienes y/o servicios que sean entregados por el </w:t>
      </w:r>
      <w:r>
        <w:rPr>
          <w:rFonts w:ascii="Arial" w:hAnsi="Arial" w:cs="Arial"/>
          <w:b/>
          <w:sz w:val="21"/>
          <w:szCs w:val="21"/>
        </w:rPr>
        <w:t xml:space="preserve">CONTRATISTA, </w:t>
      </w:r>
      <w:r>
        <w:rPr>
          <w:rFonts w:ascii="Arial" w:hAnsi="Arial" w:cs="Arial"/>
          <w:sz w:val="21"/>
          <w:szCs w:val="21"/>
        </w:rPr>
        <w:t xml:space="preserve">cuando estos cumplan con las condiciones establecidas y en especial las especificaciones u obligaciones técnicas contenidas en el anexo técnico. </w:t>
      </w:r>
    </w:p>
    <w:p w14:paraId="2464FE07" w14:textId="77777777" w:rsidR="00106FAF" w:rsidRDefault="00106FAF" w:rsidP="00106FAF">
      <w:pPr>
        <w:ind w:left="720"/>
        <w:jc w:val="both"/>
        <w:rPr>
          <w:rFonts w:ascii="Arial" w:hAnsi="Arial" w:cs="Arial"/>
          <w:sz w:val="21"/>
          <w:szCs w:val="21"/>
        </w:rPr>
      </w:pPr>
    </w:p>
    <w:p w14:paraId="51721C1F" w14:textId="77777777" w:rsidR="00106FAF" w:rsidRDefault="00106FAF" w:rsidP="00106FAF">
      <w:pPr>
        <w:numPr>
          <w:ilvl w:val="0"/>
          <w:numId w:val="115"/>
        </w:numPr>
        <w:jc w:val="both"/>
        <w:rPr>
          <w:rFonts w:ascii="Arial" w:hAnsi="Arial" w:cs="Arial"/>
          <w:b/>
          <w:sz w:val="21"/>
          <w:szCs w:val="21"/>
        </w:rPr>
      </w:pPr>
      <w:r>
        <w:rPr>
          <w:rFonts w:ascii="Arial" w:hAnsi="Arial" w:cs="Arial"/>
          <w:sz w:val="21"/>
          <w:szCs w:val="21"/>
        </w:rPr>
        <w:t xml:space="preserve">Adelantar las gestiones necesarias para el reconocimiento y cobro de las sanciones pecuniarias y garantías a que hubiere lugar, para lo cual el Supervisor dará aviso oportuno a </w:t>
      </w:r>
      <w:r>
        <w:rPr>
          <w:rFonts w:ascii="Arial" w:hAnsi="Arial" w:cs="Arial"/>
          <w:b/>
          <w:sz w:val="21"/>
          <w:szCs w:val="21"/>
        </w:rPr>
        <w:t>LA POLICÍA NACIONAL - REGIONAL DE ASEGURAMIENTO EN SALUD NO. 8</w:t>
      </w:r>
      <w:r>
        <w:rPr>
          <w:rFonts w:ascii="Arial" w:hAnsi="Arial" w:cs="Arial"/>
          <w:sz w:val="21"/>
          <w:szCs w:val="21"/>
        </w:rPr>
        <w:t>, sobre la ocurrencia de hechos constitutivos de mora o incumplimiento</w:t>
      </w:r>
      <w:r>
        <w:rPr>
          <w:rFonts w:ascii="Arial" w:hAnsi="Arial" w:cs="Arial"/>
          <w:b/>
          <w:sz w:val="21"/>
          <w:szCs w:val="21"/>
        </w:rPr>
        <w:t xml:space="preserve">. </w:t>
      </w:r>
    </w:p>
    <w:p w14:paraId="21ADB957" w14:textId="77777777" w:rsidR="00106FAF" w:rsidRDefault="00106FAF" w:rsidP="00106FAF">
      <w:pPr>
        <w:ind w:left="720"/>
        <w:jc w:val="both"/>
        <w:rPr>
          <w:rFonts w:ascii="Arial" w:hAnsi="Arial" w:cs="Arial"/>
          <w:b/>
          <w:sz w:val="21"/>
          <w:szCs w:val="21"/>
        </w:rPr>
      </w:pPr>
    </w:p>
    <w:p w14:paraId="20ABFD8C"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 xml:space="preserve">Pagar al </w:t>
      </w:r>
      <w:r>
        <w:rPr>
          <w:rFonts w:ascii="Arial" w:hAnsi="Arial" w:cs="Arial"/>
          <w:b/>
          <w:sz w:val="21"/>
          <w:szCs w:val="21"/>
        </w:rPr>
        <w:t>CONTRATISTA</w:t>
      </w:r>
      <w:r>
        <w:rPr>
          <w:rFonts w:ascii="Arial" w:hAnsi="Arial" w:cs="Arial"/>
          <w:sz w:val="21"/>
          <w:szCs w:val="21"/>
        </w:rPr>
        <w:t xml:space="preserve"> en la forma pactada y con sujeción a las disponibilidades presupuestales y de PAC previstas para el efecto.</w:t>
      </w:r>
    </w:p>
    <w:p w14:paraId="012AAD85" w14:textId="77777777" w:rsidR="00106FAF" w:rsidRDefault="00106FAF" w:rsidP="00106FAF">
      <w:pPr>
        <w:ind w:left="720"/>
        <w:jc w:val="both"/>
        <w:rPr>
          <w:rFonts w:ascii="Arial" w:hAnsi="Arial" w:cs="Arial"/>
          <w:sz w:val="21"/>
          <w:szCs w:val="21"/>
        </w:rPr>
      </w:pPr>
    </w:p>
    <w:p w14:paraId="5D4F69A2"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Tramitar diligentemente las apropiaciones presupuestales que requiera para solventar las prestaciones patrimoniales que hayan surgido a su cargo como consecuencia de la suscripción del contrato.</w:t>
      </w:r>
    </w:p>
    <w:p w14:paraId="4A944D09" w14:textId="77777777" w:rsidR="00106FAF" w:rsidRDefault="00106FAF" w:rsidP="00106FAF">
      <w:pPr>
        <w:pStyle w:val="Prrafodelista"/>
        <w:rPr>
          <w:rFonts w:ascii="Arial" w:hAnsi="Arial" w:cs="Arial"/>
          <w:sz w:val="21"/>
          <w:szCs w:val="21"/>
        </w:rPr>
      </w:pPr>
    </w:p>
    <w:p w14:paraId="365C27C3"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Solicitar y recibir información técnica respecto del bien o servicio y demás del</w:t>
      </w:r>
      <w:r>
        <w:rPr>
          <w:rFonts w:ascii="Arial" w:hAnsi="Arial" w:cs="Arial"/>
          <w:b/>
          <w:sz w:val="21"/>
          <w:szCs w:val="21"/>
        </w:rPr>
        <w:t xml:space="preserve"> CONTRATISTA</w:t>
      </w:r>
      <w:r>
        <w:rPr>
          <w:rFonts w:ascii="Arial" w:hAnsi="Arial" w:cs="Arial"/>
          <w:sz w:val="21"/>
          <w:szCs w:val="21"/>
        </w:rPr>
        <w:t xml:space="preserve"> en desarrollo del objeto del contractual. </w:t>
      </w:r>
    </w:p>
    <w:p w14:paraId="086E4759" w14:textId="77777777" w:rsidR="00106FAF" w:rsidRDefault="00106FAF" w:rsidP="00106FAF">
      <w:pPr>
        <w:pStyle w:val="Prrafodelista"/>
        <w:rPr>
          <w:rFonts w:ascii="Arial" w:hAnsi="Arial" w:cs="Arial"/>
          <w:sz w:val="21"/>
          <w:szCs w:val="21"/>
        </w:rPr>
      </w:pPr>
    </w:p>
    <w:p w14:paraId="09B3DD34" w14:textId="77777777" w:rsidR="00106FAF" w:rsidRDefault="00106FAF" w:rsidP="00106FAF">
      <w:pPr>
        <w:numPr>
          <w:ilvl w:val="0"/>
          <w:numId w:val="115"/>
        </w:numPr>
        <w:jc w:val="both"/>
        <w:rPr>
          <w:rFonts w:ascii="Arial" w:hAnsi="Arial" w:cs="Arial"/>
          <w:sz w:val="21"/>
          <w:szCs w:val="21"/>
        </w:rPr>
      </w:pPr>
      <w:r>
        <w:rPr>
          <w:rFonts w:ascii="Arial" w:hAnsi="Arial" w:cs="Arial"/>
          <w:sz w:val="21"/>
          <w:szCs w:val="21"/>
        </w:rPr>
        <w:t>Incluir aquellas obligaciones propias de cada proceso que coadyuven al cumplimiento de las obligaciones contractuales.</w:t>
      </w:r>
    </w:p>
    <w:p w14:paraId="5439CC63" w14:textId="77777777" w:rsidR="00106FAF" w:rsidRDefault="00106FAF" w:rsidP="00106FAF">
      <w:pPr>
        <w:ind w:left="720"/>
        <w:jc w:val="both"/>
        <w:rPr>
          <w:rFonts w:ascii="Arial" w:hAnsi="Arial" w:cs="Arial"/>
          <w:sz w:val="21"/>
          <w:szCs w:val="21"/>
        </w:rPr>
      </w:pPr>
    </w:p>
    <w:p w14:paraId="4862CA28" w14:textId="77777777" w:rsidR="00106FAF" w:rsidRPr="00E05DCE" w:rsidRDefault="00106FAF" w:rsidP="00106FAF">
      <w:pPr>
        <w:numPr>
          <w:ilvl w:val="0"/>
          <w:numId w:val="115"/>
        </w:numPr>
        <w:jc w:val="both"/>
        <w:rPr>
          <w:rFonts w:ascii="Arial" w:hAnsi="Arial" w:cs="Arial"/>
          <w:sz w:val="20"/>
          <w:szCs w:val="20"/>
          <w:lang w:val="es-CO"/>
        </w:rPr>
      </w:pPr>
      <w:r w:rsidRPr="00E05DCE">
        <w:rPr>
          <w:rFonts w:ascii="Arial" w:hAnsi="Arial" w:cs="Arial"/>
          <w:sz w:val="21"/>
          <w:szCs w:val="21"/>
        </w:rPr>
        <w:t xml:space="preserve">Rechazar los bienes y/o servicios cuando no cumplan con los requerimientos técnicos </w:t>
      </w:r>
      <w:proofErr w:type="spellStart"/>
      <w:r w:rsidRPr="00E05DCE">
        <w:rPr>
          <w:rFonts w:ascii="Arial" w:hAnsi="Arial" w:cs="Arial"/>
          <w:sz w:val="21"/>
          <w:szCs w:val="21"/>
        </w:rPr>
        <w:t>exigidos</w:t>
      </w:r>
      <w:r w:rsidRPr="00E05DCE">
        <w:rPr>
          <w:rFonts w:ascii="Arial" w:hAnsi="Arial" w:cs="Arial"/>
          <w:sz w:val="20"/>
          <w:szCs w:val="20"/>
        </w:rPr>
        <w:t>al</w:t>
      </w:r>
      <w:proofErr w:type="spellEnd"/>
      <w:r w:rsidRPr="00E05DCE">
        <w:rPr>
          <w:rFonts w:ascii="Arial" w:hAnsi="Arial" w:cs="Arial"/>
          <w:sz w:val="20"/>
          <w:szCs w:val="20"/>
        </w:rPr>
        <w:t xml:space="preserve"> supervisor del contrato y ordenador del gasto, asumiendo los costos de atención en salud derivados del evento adverso.</w:t>
      </w:r>
    </w:p>
    <w:p w14:paraId="10F2325B" w14:textId="77777777" w:rsidR="00106FAF" w:rsidRDefault="00106FAF" w:rsidP="00106FAF">
      <w:pPr>
        <w:pStyle w:val="Prrafodelista"/>
        <w:rPr>
          <w:rFonts w:ascii="Arial" w:hAnsi="Arial" w:cs="Arial"/>
          <w:sz w:val="20"/>
          <w:szCs w:val="20"/>
        </w:rPr>
      </w:pPr>
    </w:p>
    <w:p w14:paraId="36828E06" w14:textId="77777777" w:rsidR="00106FAF" w:rsidRPr="0091314B" w:rsidRDefault="00106FAF" w:rsidP="00106FAF">
      <w:pPr>
        <w:numPr>
          <w:ilvl w:val="0"/>
          <w:numId w:val="115"/>
        </w:numPr>
        <w:jc w:val="both"/>
        <w:rPr>
          <w:rFonts w:ascii="Arial" w:hAnsi="Arial" w:cs="Arial"/>
          <w:sz w:val="20"/>
          <w:szCs w:val="20"/>
          <w:lang w:val="es-CO"/>
        </w:rPr>
      </w:pPr>
      <w:r w:rsidRPr="0091314B">
        <w:rPr>
          <w:rFonts w:ascii="Arial" w:hAnsi="Arial" w:cs="Arial"/>
          <w:sz w:val="20"/>
          <w:szCs w:val="20"/>
          <w:lang w:val="es-CO"/>
        </w:rPr>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5E01B111" w14:textId="77777777" w:rsidR="00504C8E" w:rsidRPr="00915095" w:rsidRDefault="00504C8E" w:rsidP="00504C8E">
      <w:pPr>
        <w:spacing w:line="360" w:lineRule="auto"/>
        <w:jc w:val="both"/>
        <w:rPr>
          <w:rFonts w:ascii="Arial" w:hAnsi="Arial" w:cs="Arial"/>
          <w:sz w:val="20"/>
          <w:szCs w:val="20"/>
        </w:rPr>
      </w:pPr>
    </w:p>
    <w:p w14:paraId="01F2B378" w14:textId="77777777" w:rsidR="00504C8E" w:rsidRPr="00504C8E" w:rsidRDefault="00504C8E" w:rsidP="00504C8E">
      <w:pPr>
        <w:pStyle w:val="Textoindependiente"/>
        <w:ind w:left="284" w:right="170"/>
        <w:rPr>
          <w:b/>
          <w:sz w:val="20"/>
          <w:szCs w:val="20"/>
          <w14:shadow w14:blurRad="50800" w14:dist="38100" w14:dir="2700000" w14:sx="100000" w14:sy="100000" w14:kx="0" w14:ky="0" w14:algn="tl">
            <w14:srgbClr w14:val="000000">
              <w14:alpha w14:val="60000"/>
            </w14:srgbClr>
          </w14:shadow>
        </w:rPr>
      </w:pPr>
    </w:p>
    <w:p w14:paraId="4BC4F7FE" w14:textId="77777777" w:rsidR="004A55A2" w:rsidRDefault="004A55A2" w:rsidP="004A55A2">
      <w:pPr>
        <w:tabs>
          <w:tab w:val="num" w:pos="284"/>
        </w:tabs>
        <w:contextualSpacing/>
        <w:jc w:val="center"/>
        <w:rPr>
          <w:rFonts w:ascii="Arial" w:hAnsi="Arial" w:cs="Arial"/>
          <w:b/>
          <w:sz w:val="20"/>
          <w:szCs w:val="20"/>
        </w:rPr>
      </w:pPr>
    </w:p>
    <w:p w14:paraId="4759C207" w14:textId="77777777" w:rsidR="000706B1" w:rsidRDefault="000706B1" w:rsidP="004A55A2">
      <w:pPr>
        <w:tabs>
          <w:tab w:val="num" w:pos="284"/>
        </w:tabs>
        <w:contextualSpacing/>
        <w:jc w:val="center"/>
        <w:rPr>
          <w:rFonts w:ascii="Arial" w:hAnsi="Arial" w:cs="Arial"/>
          <w:b/>
          <w:sz w:val="20"/>
          <w:szCs w:val="20"/>
        </w:rPr>
      </w:pPr>
    </w:p>
    <w:p w14:paraId="04841DDC" w14:textId="77777777" w:rsidR="000706B1" w:rsidRDefault="000706B1" w:rsidP="004A55A2">
      <w:pPr>
        <w:tabs>
          <w:tab w:val="num" w:pos="284"/>
        </w:tabs>
        <w:contextualSpacing/>
        <w:jc w:val="center"/>
        <w:rPr>
          <w:rFonts w:ascii="Arial" w:hAnsi="Arial" w:cs="Arial"/>
          <w:b/>
          <w:sz w:val="20"/>
          <w:szCs w:val="20"/>
        </w:rPr>
      </w:pPr>
    </w:p>
    <w:p w14:paraId="78A970B3" w14:textId="77777777" w:rsidR="000706B1" w:rsidRDefault="000706B1" w:rsidP="004A55A2">
      <w:pPr>
        <w:tabs>
          <w:tab w:val="num" w:pos="284"/>
        </w:tabs>
        <w:contextualSpacing/>
        <w:jc w:val="center"/>
        <w:rPr>
          <w:rFonts w:ascii="Arial" w:hAnsi="Arial" w:cs="Arial"/>
          <w:b/>
          <w:sz w:val="20"/>
          <w:szCs w:val="20"/>
        </w:rPr>
      </w:pPr>
    </w:p>
    <w:p w14:paraId="4622658F" w14:textId="77777777" w:rsidR="000706B1" w:rsidRDefault="000706B1" w:rsidP="004A55A2">
      <w:pPr>
        <w:tabs>
          <w:tab w:val="num" w:pos="284"/>
        </w:tabs>
        <w:contextualSpacing/>
        <w:jc w:val="center"/>
        <w:rPr>
          <w:rFonts w:ascii="Arial" w:hAnsi="Arial" w:cs="Arial"/>
          <w:b/>
          <w:sz w:val="20"/>
          <w:szCs w:val="20"/>
        </w:rPr>
      </w:pPr>
    </w:p>
    <w:p w14:paraId="5C53DF38" w14:textId="77777777" w:rsidR="000706B1" w:rsidRDefault="000706B1" w:rsidP="004A55A2">
      <w:pPr>
        <w:tabs>
          <w:tab w:val="num" w:pos="284"/>
        </w:tabs>
        <w:contextualSpacing/>
        <w:jc w:val="center"/>
        <w:rPr>
          <w:rFonts w:ascii="Arial" w:hAnsi="Arial" w:cs="Arial"/>
          <w:b/>
          <w:sz w:val="20"/>
          <w:szCs w:val="20"/>
        </w:rPr>
      </w:pPr>
    </w:p>
    <w:p w14:paraId="65E0BE33" w14:textId="77777777" w:rsidR="000706B1" w:rsidRDefault="000706B1" w:rsidP="004A55A2">
      <w:pPr>
        <w:tabs>
          <w:tab w:val="num" w:pos="284"/>
        </w:tabs>
        <w:contextualSpacing/>
        <w:jc w:val="center"/>
        <w:rPr>
          <w:rFonts w:ascii="Arial" w:hAnsi="Arial" w:cs="Arial"/>
          <w:b/>
          <w:sz w:val="20"/>
          <w:szCs w:val="20"/>
        </w:rPr>
      </w:pPr>
    </w:p>
    <w:p w14:paraId="2899F4B6" w14:textId="77777777" w:rsidR="000706B1" w:rsidRDefault="000706B1" w:rsidP="004A55A2">
      <w:pPr>
        <w:tabs>
          <w:tab w:val="num" w:pos="284"/>
        </w:tabs>
        <w:contextualSpacing/>
        <w:jc w:val="center"/>
        <w:rPr>
          <w:rFonts w:ascii="Arial" w:hAnsi="Arial" w:cs="Arial"/>
          <w:b/>
          <w:sz w:val="20"/>
          <w:szCs w:val="20"/>
        </w:rPr>
      </w:pPr>
    </w:p>
    <w:p w14:paraId="7E1C5C75" w14:textId="77777777" w:rsidR="000706B1" w:rsidRDefault="000706B1" w:rsidP="004A55A2">
      <w:pPr>
        <w:tabs>
          <w:tab w:val="num" w:pos="284"/>
        </w:tabs>
        <w:contextualSpacing/>
        <w:jc w:val="center"/>
        <w:rPr>
          <w:rFonts w:ascii="Arial" w:hAnsi="Arial" w:cs="Arial"/>
          <w:b/>
          <w:sz w:val="20"/>
          <w:szCs w:val="20"/>
        </w:rPr>
      </w:pPr>
    </w:p>
    <w:p w14:paraId="70E131A2" w14:textId="3450395E" w:rsidR="003A7A41" w:rsidRPr="00F465B7" w:rsidRDefault="005A0C66" w:rsidP="005218BA">
      <w:pPr>
        <w:autoSpaceDE w:val="0"/>
        <w:autoSpaceDN w:val="0"/>
        <w:adjustRightInd w:val="0"/>
        <w:jc w:val="center"/>
        <w:rPr>
          <w:rFonts w:ascii="Arial" w:hAnsi="Arial" w:cs="Arial"/>
          <w:b/>
          <w:bCs/>
          <w:sz w:val="20"/>
          <w:szCs w:val="20"/>
          <w:lang w:val="es-MX"/>
        </w:rPr>
      </w:pPr>
      <w:r w:rsidRPr="00F465B7">
        <w:rPr>
          <w:rFonts w:ascii="Arial" w:hAnsi="Arial" w:cs="Arial"/>
          <w:b/>
          <w:bCs/>
          <w:sz w:val="20"/>
          <w:szCs w:val="20"/>
          <w:lang w:val="es-MX"/>
        </w:rPr>
        <w:t>ANEXO No.</w:t>
      </w:r>
      <w:r w:rsidR="003C6CA7" w:rsidRPr="00F465B7">
        <w:rPr>
          <w:rFonts w:ascii="Arial" w:hAnsi="Arial" w:cs="Arial"/>
          <w:b/>
          <w:bCs/>
          <w:sz w:val="20"/>
          <w:szCs w:val="20"/>
          <w:lang w:val="es-MX"/>
        </w:rPr>
        <w:t xml:space="preserve"> </w:t>
      </w:r>
      <w:r w:rsidR="00FC05C8">
        <w:rPr>
          <w:rFonts w:ascii="Arial" w:hAnsi="Arial" w:cs="Arial"/>
          <w:b/>
          <w:bCs/>
          <w:sz w:val="20"/>
          <w:szCs w:val="20"/>
          <w:lang w:val="es-MX"/>
        </w:rPr>
        <w:t>5</w:t>
      </w:r>
    </w:p>
    <w:p w14:paraId="0A39FFC1" w14:textId="77777777" w:rsidR="003C6CA7" w:rsidRPr="00F465B7" w:rsidRDefault="003C6CA7" w:rsidP="005218BA">
      <w:pPr>
        <w:autoSpaceDE w:val="0"/>
        <w:autoSpaceDN w:val="0"/>
        <w:adjustRightInd w:val="0"/>
        <w:jc w:val="center"/>
        <w:rPr>
          <w:rFonts w:ascii="Arial" w:hAnsi="Arial" w:cs="Arial"/>
          <w:b/>
          <w:bCs/>
          <w:sz w:val="8"/>
          <w:szCs w:val="20"/>
          <w:lang w:val="es-MX"/>
        </w:rPr>
      </w:pPr>
    </w:p>
    <w:p w14:paraId="6E1548E1" w14:textId="77777777" w:rsidR="00914753" w:rsidRDefault="00914753" w:rsidP="00914753">
      <w:pPr>
        <w:shd w:val="clear" w:color="auto" w:fill="FFFFFF"/>
        <w:jc w:val="center"/>
        <w:rPr>
          <w:rFonts w:ascii="Arial" w:hAnsi="Arial" w:cs="Arial"/>
          <w:b/>
          <w:sz w:val="20"/>
          <w:szCs w:val="20"/>
          <w:lang w:val="es-CO"/>
        </w:rPr>
      </w:pPr>
      <w:r w:rsidRPr="00F465B7">
        <w:rPr>
          <w:rFonts w:ascii="Arial" w:hAnsi="Arial" w:cs="Arial"/>
          <w:b/>
          <w:sz w:val="20"/>
          <w:szCs w:val="20"/>
          <w:lang w:val="es-CO"/>
        </w:rPr>
        <w:t>MINUTA DEL CONTRATO</w:t>
      </w:r>
    </w:p>
    <w:p w14:paraId="606F98FB" w14:textId="77777777" w:rsidR="006347C3" w:rsidRPr="008E2C2D" w:rsidRDefault="006347C3" w:rsidP="00914753">
      <w:pPr>
        <w:shd w:val="clear" w:color="auto" w:fill="FFFFFF"/>
        <w:jc w:val="center"/>
        <w:rPr>
          <w:rFonts w:ascii="Arial" w:hAnsi="Arial" w:cs="Arial"/>
          <w:b/>
          <w:sz w:val="10"/>
          <w:szCs w:val="20"/>
          <w:lang w:val="es-CO"/>
        </w:rPr>
      </w:pPr>
    </w:p>
    <w:p w14:paraId="344CBB16" w14:textId="43676D0E" w:rsidR="006347C3" w:rsidRPr="008E2C2D" w:rsidRDefault="006347C3" w:rsidP="00914753">
      <w:pPr>
        <w:shd w:val="clear" w:color="auto" w:fill="FFFFFF"/>
        <w:jc w:val="center"/>
        <w:rPr>
          <w:rFonts w:ascii="Arial" w:hAnsi="Arial" w:cs="Arial"/>
          <w:b/>
          <w:sz w:val="28"/>
          <w:szCs w:val="20"/>
          <w:u w:val="single"/>
          <w:lang w:val="es-CO"/>
        </w:rPr>
      </w:pPr>
      <w:r w:rsidRPr="008E2C2D">
        <w:rPr>
          <w:rFonts w:ascii="Arial" w:hAnsi="Arial" w:cs="Arial"/>
          <w:b/>
          <w:sz w:val="28"/>
          <w:szCs w:val="20"/>
          <w:u w:val="single"/>
          <w:lang w:val="es-CO"/>
        </w:rPr>
        <w:t>SOLO EJEMPLO</w:t>
      </w:r>
    </w:p>
    <w:p w14:paraId="4199E1AA" w14:textId="77777777" w:rsidR="00A70767" w:rsidRPr="00F465B7" w:rsidRDefault="00A70767" w:rsidP="004B457C">
      <w:pPr>
        <w:autoSpaceDE w:val="0"/>
        <w:autoSpaceDN w:val="0"/>
        <w:adjustRightInd w:val="0"/>
        <w:jc w:val="center"/>
        <w:rPr>
          <w:rFonts w:ascii="Arial" w:hAnsi="Arial" w:cs="Arial"/>
          <w:b/>
          <w:bCs/>
          <w:sz w:val="20"/>
          <w:szCs w:val="20"/>
          <w:lang w:val="es-MX"/>
        </w:rPr>
      </w:pPr>
    </w:p>
    <w:p w14:paraId="47730F66" w14:textId="77777777" w:rsidR="00914753" w:rsidRPr="00F465B7" w:rsidRDefault="001B0866" w:rsidP="00297C35">
      <w:pPr>
        <w:pBdr>
          <w:bottom w:val="double" w:sz="6" w:space="1" w:color="auto"/>
        </w:pBdr>
        <w:tabs>
          <w:tab w:val="center" w:pos="4419"/>
        </w:tabs>
        <w:ind w:left="142" w:right="248"/>
        <w:jc w:val="both"/>
        <w:rPr>
          <w:rFonts w:ascii="Arial" w:hAnsi="Arial" w:cs="Arial"/>
          <w:b/>
          <w:bCs/>
          <w:sz w:val="20"/>
          <w:szCs w:val="20"/>
          <w:lang w:val="es-CO"/>
        </w:rPr>
      </w:pPr>
      <w:r w:rsidRPr="00F465B7">
        <w:rPr>
          <w:rFonts w:ascii="Arial" w:hAnsi="Arial" w:cs="Arial"/>
          <w:b/>
          <w:bCs/>
          <w:sz w:val="20"/>
          <w:szCs w:val="20"/>
          <w:lang w:val="es-CO"/>
        </w:rPr>
        <w:t>CONTRATO DE</w:t>
      </w:r>
      <w:r w:rsidR="00914753" w:rsidRPr="00F465B7">
        <w:rPr>
          <w:rFonts w:ascii="Arial" w:hAnsi="Arial" w:cs="Arial"/>
          <w:b/>
          <w:bCs/>
          <w:sz w:val="20"/>
          <w:szCs w:val="20"/>
          <w:lang w:val="es-CO"/>
        </w:rPr>
        <w:t xml:space="preserve"> </w:t>
      </w:r>
      <w:r w:rsidRPr="00F465B7">
        <w:rPr>
          <w:rFonts w:ascii="Arial" w:hAnsi="Arial" w:cs="Arial"/>
          <w:b/>
          <w:bCs/>
          <w:sz w:val="20"/>
          <w:szCs w:val="20"/>
          <w:lang w:val="es-CO"/>
        </w:rPr>
        <w:t xml:space="preserve">OBRA </w:t>
      </w:r>
      <w:r w:rsidR="00914753" w:rsidRPr="00F465B7">
        <w:rPr>
          <w:rFonts w:ascii="Arial" w:hAnsi="Arial" w:cs="Arial"/>
          <w:b/>
          <w:bCs/>
          <w:sz w:val="20"/>
          <w:szCs w:val="20"/>
          <w:lang w:val="es-CO"/>
        </w:rPr>
        <w:t>PN DIRAF. ________________________ CELEBRADO ENTRE LA POLICÍA NACIONAL Y _______________ CUYO OBJETO ES_______________________</w:t>
      </w:r>
    </w:p>
    <w:p w14:paraId="24229153" w14:textId="77777777" w:rsidR="00914753" w:rsidRPr="00F465B7" w:rsidRDefault="00914753" w:rsidP="00DE1802">
      <w:pPr>
        <w:tabs>
          <w:tab w:val="center" w:pos="4419"/>
        </w:tabs>
        <w:ind w:left="426" w:right="567"/>
        <w:jc w:val="both"/>
        <w:rPr>
          <w:rFonts w:ascii="Arial" w:hAnsi="Arial" w:cs="Arial"/>
          <w:b/>
          <w:bCs/>
          <w:sz w:val="20"/>
          <w:szCs w:val="20"/>
          <w:lang w:val="es-CO"/>
        </w:rPr>
      </w:pPr>
    </w:p>
    <w:p w14:paraId="5D2DEBC0" w14:textId="77777777" w:rsidR="00914753" w:rsidRPr="00F465B7" w:rsidRDefault="00914753" w:rsidP="00DE1802">
      <w:pPr>
        <w:ind w:left="142" w:right="248"/>
        <w:jc w:val="both"/>
        <w:rPr>
          <w:rFonts w:ascii="Arial" w:hAnsi="Arial" w:cs="Arial"/>
          <w:sz w:val="20"/>
          <w:szCs w:val="20"/>
          <w:lang w:val="es-CO"/>
        </w:rPr>
      </w:pPr>
      <w:r w:rsidRPr="00F465B7">
        <w:rPr>
          <w:rFonts w:ascii="Arial" w:hAnsi="Arial" w:cs="Arial"/>
          <w:sz w:val="20"/>
          <w:szCs w:val="20"/>
          <w:lang w:val="es-CO"/>
        </w:rPr>
        <w:t>Entre los suscritos, de una parte la</w:t>
      </w:r>
      <w:r w:rsidRPr="00F465B7">
        <w:rPr>
          <w:rFonts w:ascii="Arial" w:hAnsi="Arial" w:cs="Arial"/>
          <w:b/>
          <w:sz w:val="20"/>
          <w:szCs w:val="20"/>
          <w:lang w:val="es-CO"/>
        </w:rPr>
        <w:t xml:space="preserve"> POLICÍA NACIONAL</w:t>
      </w:r>
      <w:r w:rsidRPr="00F465B7">
        <w:rPr>
          <w:rFonts w:ascii="Arial" w:hAnsi="Arial" w:cs="Arial"/>
          <w:sz w:val="20"/>
          <w:szCs w:val="20"/>
          <w:lang w:val="es-CO"/>
        </w:rPr>
        <w:t>, quien actúa a través de su representante legal o su delegado, quien en adelante se denominará la</w:t>
      </w:r>
      <w:r w:rsidRPr="00F465B7">
        <w:rPr>
          <w:rFonts w:ascii="Arial" w:hAnsi="Arial" w:cs="Arial"/>
          <w:b/>
          <w:sz w:val="20"/>
          <w:szCs w:val="20"/>
          <w:lang w:val="es-CO"/>
        </w:rPr>
        <w:t xml:space="preserve"> POLICÍA</w:t>
      </w:r>
      <w:r w:rsidRPr="00F465B7">
        <w:rPr>
          <w:rFonts w:ascii="Arial" w:hAnsi="Arial" w:cs="Arial"/>
          <w:sz w:val="20"/>
          <w:szCs w:val="20"/>
          <w:lang w:val="es-CO"/>
        </w:rPr>
        <w:t xml:space="preserve">, y por la </w:t>
      </w:r>
      <w:proofErr w:type="gramStart"/>
      <w:r w:rsidRPr="00F465B7">
        <w:rPr>
          <w:rFonts w:ascii="Arial" w:hAnsi="Arial" w:cs="Arial"/>
          <w:sz w:val="20"/>
          <w:szCs w:val="20"/>
          <w:lang w:val="es-CO"/>
        </w:rPr>
        <w:t>otra,  el</w:t>
      </w:r>
      <w:proofErr w:type="gramEnd"/>
      <w:r w:rsidRPr="00F465B7">
        <w:rPr>
          <w:rFonts w:ascii="Arial" w:hAnsi="Arial" w:cs="Arial"/>
          <w:sz w:val="20"/>
          <w:szCs w:val="20"/>
          <w:lang w:val="es-CO"/>
        </w:rPr>
        <w:t xml:space="preserve"> </w:t>
      </w:r>
      <w:r w:rsidRPr="00F465B7">
        <w:rPr>
          <w:rFonts w:ascii="Arial" w:hAnsi="Arial" w:cs="Arial"/>
          <w:b/>
          <w:sz w:val="20"/>
          <w:szCs w:val="20"/>
          <w:lang w:val="es-CO"/>
        </w:rPr>
        <w:t>CONTRATISTA</w:t>
      </w:r>
      <w:r w:rsidRPr="00F465B7">
        <w:rPr>
          <w:rFonts w:ascii="Arial" w:hAnsi="Arial" w:cs="Arial"/>
          <w:sz w:val="20"/>
          <w:szCs w:val="20"/>
          <w:lang w:val="es-CO"/>
        </w:rPr>
        <w:t>, debidamente identificados como aparece en el anexo No.1 “DATOS DEL CONTRATO”, hemos convenido celebrar el presente contrato, previos los siguientes considerandos:</w:t>
      </w:r>
      <w:r w:rsidRPr="00F465B7">
        <w:rPr>
          <w:rFonts w:ascii="Arial" w:hAnsi="Arial" w:cs="Arial"/>
          <w:b/>
          <w:sz w:val="20"/>
          <w:szCs w:val="20"/>
          <w:lang w:val="es-CO"/>
        </w:rPr>
        <w:t xml:space="preserve"> a)</w:t>
      </w:r>
      <w:r w:rsidRPr="00F465B7">
        <w:rPr>
          <w:rFonts w:ascii="Arial" w:hAnsi="Arial" w:cs="Arial"/>
          <w:sz w:val="20"/>
          <w:szCs w:val="20"/>
          <w:lang w:val="es-CO"/>
        </w:rPr>
        <w:t xml:space="preserve"> Que se elaboraron los estudios previos de conformidad co</w:t>
      </w:r>
      <w:r w:rsidR="001B0866" w:rsidRPr="00F465B7">
        <w:rPr>
          <w:rFonts w:ascii="Arial" w:hAnsi="Arial" w:cs="Arial"/>
          <w:sz w:val="20"/>
          <w:szCs w:val="20"/>
          <w:lang w:val="es-CO"/>
        </w:rPr>
        <w:t>n lo señalado en el Decreto 1082</w:t>
      </w:r>
      <w:r w:rsidRPr="00F465B7">
        <w:rPr>
          <w:rFonts w:ascii="Arial" w:hAnsi="Arial" w:cs="Arial"/>
          <w:sz w:val="20"/>
          <w:szCs w:val="20"/>
          <w:lang w:val="es-CO"/>
        </w:rPr>
        <w:t xml:space="preserve"> de 201</w:t>
      </w:r>
      <w:r w:rsidR="001B0866" w:rsidRPr="00F465B7">
        <w:rPr>
          <w:rFonts w:ascii="Arial" w:hAnsi="Arial" w:cs="Arial"/>
          <w:sz w:val="20"/>
          <w:szCs w:val="20"/>
          <w:lang w:val="es-CO"/>
        </w:rPr>
        <w:t>5</w:t>
      </w:r>
      <w:r w:rsidRPr="00F465B7">
        <w:rPr>
          <w:rFonts w:ascii="Arial" w:hAnsi="Arial" w:cs="Arial"/>
          <w:b/>
          <w:sz w:val="20"/>
          <w:szCs w:val="20"/>
          <w:lang w:val="es-CO"/>
        </w:rPr>
        <w:t>. b)</w:t>
      </w:r>
      <w:r w:rsidRPr="00F465B7">
        <w:rPr>
          <w:rFonts w:ascii="Arial" w:hAnsi="Arial" w:cs="Arial"/>
          <w:sz w:val="20"/>
          <w:szCs w:val="20"/>
          <w:lang w:val="es-CO"/>
        </w:rPr>
        <w:t xml:space="preserve"> </w:t>
      </w:r>
      <w:proofErr w:type="gramStart"/>
      <w:r w:rsidRPr="00F465B7">
        <w:rPr>
          <w:rFonts w:ascii="Arial" w:hAnsi="Arial" w:cs="Arial"/>
          <w:sz w:val="20"/>
          <w:szCs w:val="20"/>
          <w:lang w:val="es-CO"/>
        </w:rPr>
        <w:t>Que</w:t>
      </w:r>
      <w:proofErr w:type="gramEnd"/>
      <w:r w:rsidRPr="00F465B7">
        <w:rPr>
          <w:rFonts w:ascii="Arial" w:hAnsi="Arial" w:cs="Arial"/>
          <w:sz w:val="20"/>
          <w:szCs w:val="20"/>
          <w:lang w:val="es-CO"/>
        </w:rPr>
        <w:t xml:space="preserve"> al momento de la apertura del proceso de selección, se contó con la respectiva apropiación presupuestal que respalda el presente compromiso. </w:t>
      </w:r>
      <w:r w:rsidRPr="00F465B7">
        <w:rPr>
          <w:rFonts w:ascii="Arial" w:hAnsi="Arial" w:cs="Arial"/>
          <w:b/>
          <w:sz w:val="20"/>
          <w:szCs w:val="20"/>
          <w:lang w:val="es-CO"/>
        </w:rPr>
        <w:t>c)</w:t>
      </w:r>
      <w:r w:rsidRPr="00F465B7">
        <w:rPr>
          <w:rFonts w:ascii="Arial" w:hAnsi="Arial" w:cs="Arial"/>
          <w:sz w:val="20"/>
          <w:szCs w:val="20"/>
          <w:lang w:val="es-CO"/>
        </w:rPr>
        <w:t xml:space="preserve"> </w:t>
      </w:r>
      <w:r w:rsidR="00611B4A" w:rsidRPr="00F465B7">
        <w:rPr>
          <w:rFonts w:ascii="Arial" w:hAnsi="Arial" w:cs="Arial"/>
          <w:sz w:val="20"/>
          <w:szCs w:val="20"/>
          <w:lang w:val="es-CO"/>
        </w:rPr>
        <w:t xml:space="preserve">Que el presente contrato se deriva de un proceso de contratación realizado por la modalidad de </w:t>
      </w:r>
      <w:r w:rsidR="00611B4A" w:rsidRPr="00F465B7">
        <w:rPr>
          <w:rFonts w:ascii="Arial" w:hAnsi="Arial" w:cs="Arial"/>
          <w:b/>
          <w:sz w:val="20"/>
          <w:szCs w:val="20"/>
          <w:lang w:val="es-CO"/>
        </w:rPr>
        <w:t xml:space="preserve">(1) </w:t>
      </w:r>
      <w:r w:rsidR="00611B4A" w:rsidRPr="00F465B7">
        <w:rPr>
          <w:rFonts w:ascii="Arial" w:hAnsi="Arial" w:cs="Arial"/>
          <w:sz w:val="20"/>
          <w:szCs w:val="20"/>
          <w:lang w:val="es-CO"/>
        </w:rPr>
        <w:t>Selección Abreviada de Menor Cuantía en cumplimiento al Decreto 1082 de 2015</w:t>
      </w:r>
      <w:r w:rsidRPr="00F465B7">
        <w:rPr>
          <w:rFonts w:ascii="Arial" w:hAnsi="Arial" w:cs="Arial"/>
          <w:sz w:val="20"/>
          <w:szCs w:val="20"/>
          <w:lang w:val="es-CO"/>
        </w:rPr>
        <w:t xml:space="preserve">. </w:t>
      </w:r>
      <w:r w:rsidR="00611B4A" w:rsidRPr="00F465B7">
        <w:rPr>
          <w:rFonts w:ascii="Arial" w:hAnsi="Arial" w:cs="Arial"/>
          <w:b/>
          <w:sz w:val="20"/>
          <w:szCs w:val="20"/>
          <w:lang w:val="es-CO"/>
        </w:rPr>
        <w:t>d</w:t>
      </w:r>
      <w:r w:rsidRPr="00F465B7">
        <w:rPr>
          <w:rFonts w:ascii="Arial" w:hAnsi="Arial" w:cs="Arial"/>
          <w:b/>
          <w:sz w:val="20"/>
          <w:szCs w:val="20"/>
          <w:lang w:val="es-CO"/>
        </w:rPr>
        <w:t>)</w:t>
      </w:r>
      <w:r w:rsidRPr="00F465B7">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F465B7">
        <w:rPr>
          <w:rFonts w:ascii="Arial" w:hAnsi="Arial" w:cs="Arial"/>
          <w:sz w:val="20"/>
          <w:szCs w:val="20"/>
          <w:lang w:val="es-CO"/>
        </w:rPr>
        <w:t>y 1150 de 2007 y el Decreto 1082 de 2015</w:t>
      </w:r>
      <w:r w:rsidRPr="00F465B7">
        <w:rPr>
          <w:rFonts w:ascii="Arial" w:hAnsi="Arial" w:cs="Arial"/>
          <w:sz w:val="20"/>
          <w:szCs w:val="20"/>
          <w:lang w:val="es-CO"/>
        </w:rPr>
        <w:t xml:space="preserve">), es procedente la celebración del mismo, el cual se regirá por las siguientes cláusulas: </w:t>
      </w:r>
      <w:r w:rsidRPr="00F465B7">
        <w:rPr>
          <w:rFonts w:ascii="Arial" w:hAnsi="Arial" w:cs="Arial"/>
          <w:b/>
          <w:i/>
          <w:sz w:val="20"/>
          <w:szCs w:val="20"/>
          <w:lang w:val="es-CO"/>
        </w:rPr>
        <w:t>PRIMERA</w:t>
      </w:r>
      <w:r w:rsidRPr="00F465B7">
        <w:rPr>
          <w:rFonts w:ascii="Arial" w:hAnsi="Arial" w:cs="Arial"/>
          <w:b/>
          <w:sz w:val="20"/>
          <w:szCs w:val="20"/>
          <w:lang w:val="es-CO"/>
        </w:rPr>
        <w:t>. OBJETO:</w:t>
      </w:r>
      <w:r w:rsidRPr="00F465B7">
        <w:rPr>
          <w:rFonts w:ascii="Arial" w:hAnsi="Arial" w:cs="Arial"/>
          <w:sz w:val="20"/>
          <w:szCs w:val="20"/>
          <w:lang w:val="es-CO"/>
        </w:rPr>
        <w:t xml:space="preserve"> El objeto del presente contrato es el señalado en el anexo No.1 “DATOS DEL CONTRATO”. </w:t>
      </w:r>
      <w:r w:rsidRPr="00F465B7">
        <w:rPr>
          <w:rFonts w:ascii="Arial" w:hAnsi="Arial" w:cs="Arial"/>
          <w:b/>
          <w:sz w:val="20"/>
          <w:szCs w:val="20"/>
          <w:lang w:val="es-CO"/>
        </w:rPr>
        <w:t>SEGUNDA. FINALIDADES DEL CONTRATO:</w:t>
      </w:r>
      <w:r w:rsidRPr="00F465B7">
        <w:rPr>
          <w:rFonts w:ascii="Arial" w:hAnsi="Arial" w:cs="Arial"/>
          <w:sz w:val="20"/>
          <w:szCs w:val="20"/>
          <w:lang w:val="es-CO"/>
        </w:rPr>
        <w:t xml:space="preserve"> El presente contrato está orientado a lograr la efectiva y eficiente prestación del servicio propio de la Policía Nacional, en consecuencia, </w:t>
      </w:r>
      <w:r w:rsidRPr="00F465B7">
        <w:rPr>
          <w:rFonts w:ascii="Arial" w:hAnsi="Arial" w:cs="Arial"/>
          <w:b/>
          <w:sz w:val="20"/>
          <w:szCs w:val="20"/>
          <w:lang w:val="es-CO"/>
        </w:rPr>
        <w:t>el CONTRATISTA</w:t>
      </w:r>
      <w:r w:rsidRPr="00F465B7">
        <w:rPr>
          <w:rFonts w:ascii="Arial" w:hAnsi="Arial" w:cs="Arial"/>
          <w:sz w:val="20"/>
          <w:szCs w:val="20"/>
          <w:lang w:val="es-CO"/>
        </w:rPr>
        <w:t xml:space="preserve"> se compromete para con la</w:t>
      </w:r>
      <w:r w:rsidRPr="00F465B7">
        <w:rPr>
          <w:rFonts w:ascii="Arial" w:hAnsi="Arial" w:cs="Arial"/>
          <w:b/>
          <w:sz w:val="20"/>
          <w:szCs w:val="20"/>
          <w:lang w:val="es-CO"/>
        </w:rPr>
        <w:t xml:space="preserve"> POLICÍA</w:t>
      </w:r>
      <w:r w:rsidRPr="00F465B7">
        <w:rPr>
          <w:rFonts w:ascii="Arial" w:hAnsi="Arial" w:cs="Arial"/>
          <w:sz w:val="20"/>
          <w:szCs w:val="20"/>
          <w:lang w:val="es-CO"/>
        </w:rPr>
        <w:t xml:space="preserve"> a entregar la </w:t>
      </w:r>
      <w:r w:rsidR="00B236EE" w:rsidRPr="00F465B7">
        <w:rPr>
          <w:rFonts w:ascii="Arial" w:hAnsi="Arial" w:cs="Arial"/>
          <w:sz w:val="20"/>
          <w:szCs w:val="20"/>
          <w:lang w:val="es-CO"/>
        </w:rPr>
        <w:t>interventoría</w:t>
      </w:r>
      <w:r w:rsidRPr="00F465B7">
        <w:rPr>
          <w:rFonts w:ascii="Arial" w:hAnsi="Arial" w:cs="Arial"/>
          <w:sz w:val="20"/>
          <w:szCs w:val="20"/>
          <w:lang w:val="es-CO"/>
        </w:rPr>
        <w:t xml:space="preserve"> para suplir las necesidades definidas en los estudios previos. En tal sentido, queda claro que todas las obligaciones a cargo del </w:t>
      </w:r>
      <w:r w:rsidRPr="00F465B7">
        <w:rPr>
          <w:rFonts w:ascii="Arial" w:hAnsi="Arial" w:cs="Arial"/>
          <w:b/>
          <w:sz w:val="20"/>
          <w:szCs w:val="20"/>
          <w:lang w:val="es-CO"/>
        </w:rPr>
        <w:t>CONTRATISTA</w:t>
      </w:r>
      <w:r w:rsidRPr="00F465B7">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465B7">
        <w:rPr>
          <w:rFonts w:ascii="Arial" w:hAnsi="Arial" w:cs="Arial"/>
          <w:b/>
          <w:i/>
          <w:sz w:val="20"/>
          <w:szCs w:val="20"/>
          <w:lang w:val="es-CO"/>
        </w:rPr>
        <w:t xml:space="preserve"> </w:t>
      </w:r>
      <w:proofErr w:type="gramStart"/>
      <w:r w:rsidRPr="00F465B7">
        <w:rPr>
          <w:rFonts w:ascii="Arial" w:hAnsi="Arial" w:cs="Arial"/>
          <w:b/>
          <w:sz w:val="20"/>
          <w:szCs w:val="20"/>
          <w:lang w:val="es-CO"/>
        </w:rPr>
        <w:t>TERCERA.-</w:t>
      </w:r>
      <w:proofErr w:type="gramEnd"/>
      <w:r w:rsidRPr="00F465B7">
        <w:rPr>
          <w:rFonts w:ascii="Arial" w:hAnsi="Arial" w:cs="Arial"/>
          <w:b/>
          <w:sz w:val="20"/>
          <w:szCs w:val="20"/>
          <w:lang w:val="es-CO"/>
        </w:rPr>
        <w:t xml:space="preserve">VALOR: </w:t>
      </w:r>
      <w:r w:rsidRPr="00F465B7">
        <w:rPr>
          <w:rFonts w:ascii="Arial" w:hAnsi="Arial" w:cs="Arial"/>
          <w:sz w:val="20"/>
          <w:szCs w:val="20"/>
          <w:lang w:val="es-CO"/>
        </w:rPr>
        <w:t xml:space="preserve">Para efectos legales, fiscales y presupuestales, el valor del contrato asciende a la suma descrita en el anexo No.1 “DATOS DEL CONTRATO”. </w:t>
      </w:r>
      <w:r w:rsidRPr="00F465B7">
        <w:rPr>
          <w:rFonts w:ascii="Arial" w:hAnsi="Arial" w:cs="Arial"/>
          <w:b/>
          <w:sz w:val="20"/>
          <w:szCs w:val="20"/>
          <w:lang w:val="es-CO"/>
        </w:rPr>
        <w:t>PARÁGRAFO:</w:t>
      </w:r>
      <w:r w:rsidRPr="00F465B7">
        <w:rPr>
          <w:rFonts w:ascii="Arial" w:hAnsi="Arial" w:cs="Arial"/>
          <w:sz w:val="20"/>
          <w:szCs w:val="20"/>
          <w:lang w:val="es-CO"/>
        </w:rPr>
        <w:t xml:space="preserve"> Todos los precios aquí contemplados se entienden firmes y fijos y por lo tanto no están sujetos a ninguna clase de reajuste. </w:t>
      </w:r>
      <w:proofErr w:type="gramStart"/>
      <w:r w:rsidRPr="00F465B7">
        <w:rPr>
          <w:rFonts w:ascii="Arial" w:hAnsi="Arial" w:cs="Arial"/>
          <w:sz w:val="20"/>
          <w:szCs w:val="20"/>
          <w:lang w:val="es-CO"/>
        </w:rPr>
        <w:t>Igualmente</w:t>
      </w:r>
      <w:proofErr w:type="gramEnd"/>
      <w:r w:rsidRPr="00F465B7">
        <w:rPr>
          <w:rFonts w:ascii="Arial" w:hAnsi="Arial" w:cs="Arial"/>
          <w:sz w:val="20"/>
          <w:szCs w:val="20"/>
          <w:lang w:val="es-CO"/>
        </w:rPr>
        <w:t xml:space="preserve"> dentro de este precio están incluidos los costos proyectados al plazo de ejecución del presente contrato y la utilidad razonable que el CONTRATISTA</w:t>
      </w:r>
      <w:r w:rsidRPr="00F465B7">
        <w:rPr>
          <w:rFonts w:ascii="Arial" w:hAnsi="Arial" w:cs="Arial"/>
          <w:b/>
          <w:sz w:val="20"/>
          <w:szCs w:val="20"/>
          <w:lang w:val="es-CO"/>
        </w:rPr>
        <w:t xml:space="preserve"> </w:t>
      </w:r>
      <w:r w:rsidRPr="00F465B7">
        <w:rPr>
          <w:rFonts w:ascii="Arial" w:hAnsi="Arial" w:cs="Arial"/>
          <w:sz w:val="20"/>
          <w:szCs w:val="20"/>
          <w:lang w:val="es-CO"/>
        </w:rPr>
        <w:t>pretende obtener, en consecuencia, no se aceptarán solicitudes de reajustes, fundamentados en estas circunstancias.</w:t>
      </w:r>
      <w:r w:rsidRPr="00F465B7">
        <w:rPr>
          <w:rFonts w:ascii="Arial" w:hAnsi="Arial" w:cs="Arial"/>
          <w:b/>
          <w:i/>
          <w:sz w:val="20"/>
          <w:szCs w:val="20"/>
          <w:lang w:val="es-CO"/>
        </w:rPr>
        <w:t xml:space="preserve"> CUARTA</w:t>
      </w:r>
      <w:r w:rsidRPr="00F465B7">
        <w:rPr>
          <w:rFonts w:ascii="Arial" w:hAnsi="Arial" w:cs="Arial"/>
          <w:b/>
          <w:sz w:val="20"/>
          <w:szCs w:val="20"/>
          <w:lang w:val="es-CO"/>
        </w:rPr>
        <w:t xml:space="preserve">. </w:t>
      </w:r>
      <w:r w:rsidRPr="00F465B7">
        <w:rPr>
          <w:rFonts w:ascii="Arial" w:hAnsi="Arial" w:cs="Arial"/>
          <w:b/>
          <w:i/>
          <w:sz w:val="20"/>
          <w:szCs w:val="20"/>
        </w:rPr>
        <w:t xml:space="preserve">FORMA DE PAGO: </w:t>
      </w:r>
      <w:r w:rsidRPr="00F465B7">
        <w:rPr>
          <w:rFonts w:ascii="Arial" w:hAnsi="Arial" w:cs="Arial"/>
          <w:b/>
          <w:sz w:val="20"/>
          <w:szCs w:val="20"/>
        </w:rPr>
        <w:t>LA POLICÍA</w:t>
      </w:r>
      <w:r w:rsidRPr="00F465B7">
        <w:rPr>
          <w:rFonts w:ascii="Arial" w:hAnsi="Arial" w:cs="Arial"/>
          <w:sz w:val="20"/>
          <w:szCs w:val="20"/>
        </w:rPr>
        <w:t xml:space="preserve"> pagará al </w:t>
      </w:r>
      <w:r w:rsidRPr="00F465B7">
        <w:rPr>
          <w:rFonts w:ascii="Arial" w:hAnsi="Arial" w:cs="Arial"/>
          <w:b/>
          <w:sz w:val="20"/>
          <w:szCs w:val="20"/>
        </w:rPr>
        <w:t>CONTRATISTA</w:t>
      </w:r>
      <w:r w:rsidRPr="00F465B7">
        <w:rPr>
          <w:rFonts w:ascii="Arial" w:hAnsi="Arial" w:cs="Arial"/>
          <w:sz w:val="20"/>
          <w:szCs w:val="20"/>
        </w:rPr>
        <w:t xml:space="preserve"> el valor de este contrato de conformidad con lo dispuesto en el anexo No.1 “DATOS DEL CONTRATO”. </w:t>
      </w:r>
      <w:r w:rsidRPr="00F465B7">
        <w:rPr>
          <w:rFonts w:ascii="Arial" w:hAnsi="Arial" w:cs="Arial"/>
          <w:b/>
          <w:sz w:val="20"/>
          <w:szCs w:val="20"/>
        </w:rPr>
        <w:t xml:space="preserve">PARÁGRAFO PRIMERO </w:t>
      </w:r>
      <w:proofErr w:type="gramStart"/>
      <w:r w:rsidRPr="00F465B7">
        <w:rPr>
          <w:rFonts w:ascii="Arial" w:hAnsi="Arial" w:cs="Arial"/>
          <w:b/>
          <w:sz w:val="20"/>
          <w:szCs w:val="20"/>
        </w:rPr>
        <w:t xml:space="preserve">- </w:t>
      </w:r>
      <w:r w:rsidR="007908FD" w:rsidRPr="00F465B7">
        <w:rPr>
          <w:rFonts w:ascii="Arial" w:hAnsi="Arial" w:cs="Arial"/>
          <w:b/>
          <w:sz w:val="20"/>
          <w:szCs w:val="20"/>
        </w:rPr>
        <w:t xml:space="preserve"> ANTICIPO</w:t>
      </w:r>
      <w:proofErr w:type="gramEnd"/>
      <w:r w:rsidR="007908FD" w:rsidRPr="00F465B7">
        <w:rPr>
          <w:rFonts w:ascii="Arial" w:hAnsi="Arial" w:cs="Arial"/>
          <w:b/>
          <w:sz w:val="20"/>
          <w:szCs w:val="20"/>
        </w:rPr>
        <w:t xml:space="preserve">: </w:t>
      </w:r>
      <w:r w:rsidR="007908FD" w:rsidRPr="00F465B7">
        <w:rPr>
          <w:rFonts w:ascii="Arial" w:hAnsi="Arial" w:cs="Arial"/>
          <w:sz w:val="20"/>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007908FD" w:rsidRPr="00F465B7">
        <w:rPr>
          <w:rFonts w:ascii="Arial" w:hAnsi="Arial" w:cs="Arial"/>
          <w:b/>
          <w:sz w:val="20"/>
          <w:szCs w:val="20"/>
        </w:rPr>
        <w:t xml:space="preserve"> PAGOS PARCIALES</w:t>
      </w:r>
      <w:r w:rsidRPr="00F465B7">
        <w:rPr>
          <w:rFonts w:ascii="Arial" w:hAnsi="Arial" w:cs="Arial"/>
          <w:b/>
          <w:sz w:val="20"/>
          <w:szCs w:val="20"/>
        </w:rPr>
        <w:t>:</w:t>
      </w:r>
      <w:r w:rsidRPr="00F465B7">
        <w:rPr>
          <w:rFonts w:ascii="Arial" w:hAnsi="Arial" w:cs="Arial"/>
          <w:sz w:val="20"/>
          <w:szCs w:val="20"/>
        </w:rPr>
        <w:t xml:space="preserve"> Los pagos </w:t>
      </w:r>
      <w:r w:rsidR="007908FD" w:rsidRPr="00F465B7">
        <w:rPr>
          <w:rFonts w:ascii="Arial" w:hAnsi="Arial" w:cs="Arial"/>
          <w:sz w:val="20"/>
          <w:szCs w:val="20"/>
        </w:rPr>
        <w:t>parciales</w:t>
      </w:r>
      <w:r w:rsidRPr="00F465B7">
        <w:rPr>
          <w:rFonts w:ascii="Arial" w:hAnsi="Arial" w:cs="Arial"/>
          <w:sz w:val="20"/>
          <w:szCs w:val="20"/>
        </w:rPr>
        <w:t xml:space="preserve"> que se efectúen en el presente contrato, se harán dentro de los sesenta (60) días calendario</w:t>
      </w:r>
      <w:r w:rsidRPr="00F465B7">
        <w:rPr>
          <w:rFonts w:ascii="Arial" w:hAnsi="Arial" w:cs="Arial"/>
          <w:sz w:val="22"/>
          <w:szCs w:val="20"/>
        </w:rPr>
        <w:t xml:space="preserve"> </w:t>
      </w:r>
      <w:r w:rsidRPr="00F465B7">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F465B7">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F465B7">
        <w:rPr>
          <w:rFonts w:ascii="Arial" w:hAnsi="Arial" w:cs="Arial"/>
          <w:sz w:val="20"/>
          <w:szCs w:val="20"/>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F465B7">
        <w:rPr>
          <w:rFonts w:ascii="Arial" w:hAnsi="Arial" w:cs="Arial"/>
          <w:b/>
          <w:sz w:val="20"/>
          <w:szCs w:val="20"/>
        </w:rPr>
        <w:t>PARÁGRAFO</w:t>
      </w:r>
      <w:r w:rsidRPr="00F465B7">
        <w:rPr>
          <w:rFonts w:ascii="Arial" w:hAnsi="Arial" w:cs="Arial"/>
          <w:sz w:val="20"/>
          <w:szCs w:val="20"/>
        </w:rPr>
        <w:t xml:space="preserve"> </w:t>
      </w:r>
      <w:r w:rsidRPr="00F465B7">
        <w:rPr>
          <w:rFonts w:ascii="Arial" w:hAnsi="Arial" w:cs="Arial"/>
          <w:b/>
          <w:sz w:val="20"/>
          <w:szCs w:val="20"/>
        </w:rPr>
        <w:t xml:space="preserve">SEGUNDO - CUENTA PARA PAGOS: </w:t>
      </w:r>
      <w:r w:rsidRPr="00F465B7">
        <w:rPr>
          <w:rFonts w:ascii="Arial" w:hAnsi="Arial" w:cs="Arial"/>
          <w:sz w:val="20"/>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w:t>
      </w:r>
      <w:r w:rsidRPr="00F465B7">
        <w:rPr>
          <w:rFonts w:ascii="Arial" w:hAnsi="Arial" w:cs="Arial"/>
          <w:sz w:val="20"/>
          <w:szCs w:val="20"/>
        </w:rPr>
        <w:lastRenderedPageBreak/>
        <w:t xml:space="preserve">cambiarias, por medio de aviso escrito con no menos treinta (30) días de anticipación. Todos los pagos efectuados tendrán los descuentos de </w:t>
      </w:r>
      <w:proofErr w:type="gramStart"/>
      <w:r w:rsidRPr="00F465B7">
        <w:rPr>
          <w:rFonts w:ascii="Arial" w:hAnsi="Arial" w:cs="Arial"/>
          <w:sz w:val="20"/>
          <w:szCs w:val="20"/>
        </w:rPr>
        <w:t>ley.</w:t>
      </w:r>
      <w:r w:rsidRPr="00F465B7">
        <w:rPr>
          <w:rFonts w:ascii="Arial" w:hAnsi="Arial" w:cs="Arial"/>
          <w:b/>
          <w:sz w:val="20"/>
          <w:szCs w:val="20"/>
          <w:lang w:val="es-CO"/>
        </w:rPr>
        <w:t>QUINTA</w:t>
      </w:r>
      <w:proofErr w:type="gramEnd"/>
      <w:r w:rsidRPr="00F465B7">
        <w:rPr>
          <w:rFonts w:ascii="Arial" w:hAnsi="Arial" w:cs="Arial"/>
          <w:b/>
          <w:sz w:val="20"/>
          <w:szCs w:val="20"/>
          <w:lang w:val="es-CO"/>
        </w:rPr>
        <w:t xml:space="preserve"> - APROPIACIÓN PRESUPUESTAL: </w:t>
      </w:r>
      <w:r w:rsidRPr="00F465B7">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F465B7">
        <w:rPr>
          <w:rFonts w:ascii="Arial" w:hAnsi="Arial" w:cs="Arial"/>
          <w:b/>
          <w:sz w:val="20"/>
          <w:szCs w:val="20"/>
          <w:lang w:val="es-CO"/>
        </w:rPr>
        <w:t>SEXTA</w:t>
      </w:r>
      <w:r w:rsidRPr="00F465B7">
        <w:rPr>
          <w:rFonts w:ascii="Arial" w:hAnsi="Arial" w:cs="Arial"/>
          <w:b/>
          <w:i/>
          <w:sz w:val="20"/>
          <w:szCs w:val="20"/>
          <w:lang w:val="es-CO"/>
        </w:rPr>
        <w:t xml:space="preserve"> </w:t>
      </w:r>
      <w:r w:rsidRPr="00F465B7">
        <w:rPr>
          <w:rFonts w:ascii="Arial" w:hAnsi="Arial" w:cs="Arial"/>
          <w:b/>
          <w:sz w:val="20"/>
          <w:szCs w:val="20"/>
          <w:lang w:val="es-CO"/>
        </w:rPr>
        <w:t>- PLAZO DE EJECUCIÓN:</w:t>
      </w:r>
      <w:r w:rsidRPr="00F465B7">
        <w:rPr>
          <w:rFonts w:ascii="Arial" w:hAnsi="Arial" w:cs="Arial"/>
          <w:sz w:val="20"/>
          <w:szCs w:val="20"/>
          <w:lang w:val="es-CO"/>
        </w:rPr>
        <w:t xml:space="preserve"> El plazo de ejecución del contrato es el señalado en el anexo No.1 “DATOS DEL CONTRATO</w:t>
      </w:r>
      <w:r w:rsidRPr="00F465B7">
        <w:rPr>
          <w:rFonts w:ascii="Arial" w:hAnsi="Arial" w:cs="Arial"/>
          <w:b/>
          <w:sz w:val="20"/>
          <w:szCs w:val="20"/>
          <w:lang w:val="es-CO"/>
        </w:rPr>
        <w:t>”. SÉPTIMA - VIGENCIA:</w:t>
      </w:r>
      <w:r w:rsidRPr="00F465B7">
        <w:rPr>
          <w:rFonts w:ascii="Arial" w:hAnsi="Arial" w:cs="Arial"/>
          <w:sz w:val="20"/>
          <w:szCs w:val="20"/>
          <w:lang w:val="es-CO"/>
        </w:rPr>
        <w:t xml:space="preserve"> La Vigencia del presente contrato será de cuatro (4) meses adicionales al plazo de ejecución establecido en el anexo No.1 “DATOS DEL CONTRATO”. </w:t>
      </w:r>
      <w:r w:rsidRPr="00F465B7">
        <w:rPr>
          <w:rFonts w:ascii="Arial" w:hAnsi="Arial" w:cs="Arial"/>
          <w:b/>
          <w:i/>
          <w:sz w:val="20"/>
          <w:szCs w:val="20"/>
          <w:lang w:val="es-CO"/>
        </w:rPr>
        <w:t>OCTAVA -</w:t>
      </w:r>
      <w:r w:rsidRPr="00F465B7">
        <w:rPr>
          <w:rFonts w:ascii="Arial" w:hAnsi="Arial" w:cs="Arial"/>
          <w:b/>
          <w:sz w:val="20"/>
          <w:szCs w:val="20"/>
          <w:lang w:val="es-CO"/>
        </w:rPr>
        <w:t xml:space="preserve"> LUGAR DE EJECUCIÓN DE LA </w:t>
      </w:r>
      <w:r w:rsidR="00352DE4" w:rsidRPr="00F465B7">
        <w:rPr>
          <w:rFonts w:ascii="Arial" w:hAnsi="Arial" w:cs="Arial"/>
          <w:b/>
          <w:sz w:val="20"/>
          <w:szCs w:val="20"/>
          <w:lang w:val="es-CO"/>
        </w:rPr>
        <w:t>CONSULTORÍA</w:t>
      </w:r>
      <w:r w:rsidRPr="00F465B7">
        <w:rPr>
          <w:rFonts w:ascii="Arial" w:hAnsi="Arial" w:cs="Arial"/>
          <w:b/>
          <w:sz w:val="20"/>
          <w:szCs w:val="20"/>
          <w:lang w:val="es-CO"/>
        </w:rPr>
        <w:t>:</w:t>
      </w:r>
      <w:r w:rsidRPr="00F465B7">
        <w:rPr>
          <w:rFonts w:ascii="Arial" w:hAnsi="Arial" w:cs="Arial"/>
          <w:sz w:val="20"/>
          <w:szCs w:val="20"/>
          <w:lang w:val="es-CO"/>
        </w:rPr>
        <w:t xml:space="preserve"> El sitio en el cual se prestará el servicio objeto del presente contrato será el que aparece en el anexo No.1 “DATOS DEL CONTRATO”.  </w:t>
      </w:r>
      <w:r w:rsidRPr="00F465B7">
        <w:rPr>
          <w:rFonts w:ascii="Arial" w:hAnsi="Arial" w:cs="Arial"/>
          <w:b/>
          <w:sz w:val="20"/>
          <w:szCs w:val="20"/>
          <w:lang w:val="es-CO"/>
        </w:rPr>
        <w:t>NOVENA - DERECHOS DEL CONTRATISTA:</w:t>
      </w:r>
      <w:r w:rsidRPr="00F465B7">
        <w:rPr>
          <w:rFonts w:ascii="Arial" w:hAnsi="Arial" w:cs="Arial"/>
          <w:sz w:val="20"/>
          <w:szCs w:val="20"/>
          <w:lang w:val="es-CO"/>
        </w:rPr>
        <w:t xml:space="preserve"> En general, son derechos del </w:t>
      </w:r>
      <w:r w:rsidRPr="00F465B7">
        <w:rPr>
          <w:rFonts w:ascii="Arial" w:hAnsi="Arial" w:cs="Arial"/>
          <w:b/>
          <w:sz w:val="20"/>
          <w:szCs w:val="20"/>
          <w:lang w:val="es-CO"/>
        </w:rPr>
        <w:t>CONTRATISTA</w:t>
      </w:r>
      <w:r w:rsidRPr="00F465B7">
        <w:rPr>
          <w:rFonts w:ascii="Arial" w:hAnsi="Arial" w:cs="Arial"/>
          <w:sz w:val="20"/>
          <w:szCs w:val="20"/>
          <w:lang w:val="es-CO"/>
        </w:rPr>
        <w:t xml:space="preserve">: </w:t>
      </w:r>
      <w:r w:rsidRPr="00F465B7">
        <w:rPr>
          <w:rFonts w:ascii="Arial" w:hAnsi="Arial" w:cs="Arial"/>
          <w:b/>
          <w:sz w:val="20"/>
          <w:szCs w:val="20"/>
          <w:lang w:val="es-CO"/>
        </w:rPr>
        <w:t>1.)</w:t>
      </w:r>
      <w:r w:rsidRPr="00F465B7">
        <w:rPr>
          <w:rFonts w:ascii="Arial" w:hAnsi="Arial" w:cs="Arial"/>
          <w:sz w:val="20"/>
          <w:szCs w:val="20"/>
          <w:lang w:val="es-CO"/>
        </w:rPr>
        <w:t xml:space="preserve"> Recibir el pago que en su favor establece el presente contrato. </w:t>
      </w:r>
      <w:r w:rsidRPr="00F465B7">
        <w:rPr>
          <w:rFonts w:ascii="Arial" w:hAnsi="Arial" w:cs="Arial"/>
          <w:b/>
          <w:sz w:val="20"/>
          <w:szCs w:val="20"/>
          <w:lang w:val="es-CO"/>
        </w:rPr>
        <w:t xml:space="preserve">2.) </w:t>
      </w:r>
      <w:r w:rsidRPr="00F465B7">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F465B7">
        <w:rPr>
          <w:rFonts w:ascii="Arial" w:hAnsi="Arial" w:cs="Arial"/>
          <w:b/>
          <w:sz w:val="20"/>
          <w:szCs w:val="20"/>
          <w:lang w:val="es-CO"/>
        </w:rPr>
        <w:t>3.)</w:t>
      </w:r>
      <w:r w:rsidRPr="00F465B7">
        <w:rPr>
          <w:rFonts w:ascii="Arial" w:hAnsi="Arial" w:cs="Arial"/>
          <w:sz w:val="20"/>
          <w:szCs w:val="20"/>
          <w:lang w:val="es-CO"/>
        </w:rPr>
        <w:t xml:space="preserve"> Obtener la colaboración necesaria de la POLICÍA</w:t>
      </w:r>
      <w:r w:rsidRPr="00F465B7">
        <w:rPr>
          <w:rFonts w:ascii="Arial" w:hAnsi="Arial" w:cs="Arial"/>
          <w:b/>
          <w:sz w:val="20"/>
          <w:szCs w:val="20"/>
          <w:lang w:val="es-CO"/>
        </w:rPr>
        <w:t xml:space="preserve"> </w:t>
      </w:r>
      <w:r w:rsidRPr="00F465B7">
        <w:rPr>
          <w:rFonts w:ascii="Arial" w:hAnsi="Arial" w:cs="Arial"/>
          <w:sz w:val="20"/>
          <w:szCs w:val="20"/>
          <w:lang w:val="es-CO"/>
        </w:rPr>
        <w:t xml:space="preserve">para el adecuado desarrollo del contrato. </w:t>
      </w:r>
      <w:r w:rsidRPr="00F465B7">
        <w:rPr>
          <w:rFonts w:ascii="Arial" w:hAnsi="Arial" w:cs="Arial"/>
          <w:b/>
          <w:sz w:val="20"/>
          <w:szCs w:val="20"/>
          <w:lang w:val="es-CO"/>
        </w:rPr>
        <w:t>DÉCIMA - OBLIGACIONES GENERALES DEL CONTRATISTA:</w:t>
      </w:r>
      <w:r w:rsidRPr="00F465B7">
        <w:rPr>
          <w:rFonts w:ascii="Arial" w:hAnsi="Arial" w:cs="Arial"/>
          <w:sz w:val="20"/>
          <w:szCs w:val="20"/>
          <w:lang w:val="es-CO"/>
        </w:rPr>
        <w:t xml:space="preserve"> En general, son obligaciones del </w:t>
      </w:r>
      <w:r w:rsidRPr="00F465B7">
        <w:rPr>
          <w:rFonts w:ascii="Arial" w:hAnsi="Arial" w:cs="Arial"/>
          <w:b/>
          <w:sz w:val="20"/>
          <w:szCs w:val="20"/>
          <w:lang w:val="es-CO"/>
        </w:rPr>
        <w:t xml:space="preserve">CONTRATISTA: </w:t>
      </w:r>
      <w:r w:rsidRPr="00F465B7">
        <w:rPr>
          <w:rFonts w:ascii="Arial" w:hAnsi="Arial" w:cs="Arial"/>
          <w:b/>
          <w:sz w:val="20"/>
          <w:szCs w:val="20"/>
          <w:u w:val="single"/>
          <w:lang w:val="es-CO"/>
        </w:rPr>
        <w:t>De acuerdo con lo establecido para el presente proceso</w:t>
      </w:r>
      <w:r w:rsidRPr="00F465B7">
        <w:rPr>
          <w:rFonts w:ascii="Arial" w:hAnsi="Arial" w:cs="Arial"/>
          <w:b/>
          <w:sz w:val="20"/>
          <w:szCs w:val="20"/>
          <w:lang w:val="es-CO"/>
        </w:rPr>
        <w:t xml:space="preserve"> DECIMA PRIMERA - DERECHOS DE LA POLICÍA NACIONAL.</w:t>
      </w:r>
      <w:r w:rsidRPr="00F465B7">
        <w:rPr>
          <w:rFonts w:ascii="Arial" w:hAnsi="Arial" w:cs="Arial"/>
          <w:sz w:val="20"/>
          <w:szCs w:val="20"/>
          <w:lang w:val="es-CO"/>
        </w:rPr>
        <w:t xml:space="preserve"> </w:t>
      </w:r>
      <w:r w:rsidRPr="00F465B7">
        <w:rPr>
          <w:rFonts w:ascii="Arial" w:hAnsi="Arial" w:cs="Arial"/>
          <w:b/>
          <w:sz w:val="20"/>
          <w:szCs w:val="20"/>
          <w:lang w:val="es-CO"/>
        </w:rPr>
        <w:t>1.)</w:t>
      </w:r>
      <w:r w:rsidRPr="00F465B7">
        <w:rPr>
          <w:rFonts w:ascii="Arial" w:hAnsi="Arial" w:cs="Arial"/>
          <w:sz w:val="20"/>
          <w:szCs w:val="20"/>
          <w:lang w:val="es-CO"/>
        </w:rPr>
        <w:t xml:space="preserve"> Supervisar el desarrollo y ejecución del presente contrato, y acceder a los documentos e información que soportan la labor del </w:t>
      </w:r>
      <w:r w:rsidRPr="00F465B7">
        <w:rPr>
          <w:rFonts w:ascii="Arial" w:hAnsi="Arial" w:cs="Arial"/>
          <w:b/>
          <w:sz w:val="20"/>
          <w:szCs w:val="20"/>
          <w:lang w:val="es-CO"/>
        </w:rPr>
        <w:t>CONTRATISTA</w:t>
      </w:r>
      <w:r w:rsidRPr="00F465B7">
        <w:rPr>
          <w:rFonts w:ascii="Arial" w:hAnsi="Arial" w:cs="Arial"/>
          <w:sz w:val="20"/>
          <w:szCs w:val="20"/>
          <w:lang w:val="es-CO"/>
        </w:rPr>
        <w:t xml:space="preserve">. </w:t>
      </w:r>
      <w:r w:rsidRPr="00F465B7">
        <w:rPr>
          <w:rFonts w:ascii="Arial" w:hAnsi="Arial" w:cs="Arial"/>
          <w:b/>
          <w:sz w:val="20"/>
          <w:szCs w:val="20"/>
          <w:lang w:val="es-CO"/>
        </w:rPr>
        <w:t xml:space="preserve">2.) </w:t>
      </w:r>
      <w:r w:rsidRPr="00F465B7">
        <w:rPr>
          <w:rFonts w:ascii="Arial" w:hAnsi="Arial" w:cs="Arial"/>
          <w:sz w:val="20"/>
          <w:szCs w:val="20"/>
          <w:lang w:val="es-CO"/>
        </w:rPr>
        <w:t>Solicitar y recibir información técnica respecto de los bienes y/o servicios entregados del</w:t>
      </w:r>
      <w:r w:rsidRPr="00F465B7">
        <w:rPr>
          <w:rFonts w:ascii="Arial" w:hAnsi="Arial" w:cs="Arial"/>
          <w:b/>
          <w:sz w:val="20"/>
          <w:szCs w:val="20"/>
          <w:lang w:val="es-CO"/>
        </w:rPr>
        <w:t xml:space="preserve"> CONTRATISTA</w:t>
      </w:r>
      <w:r w:rsidRPr="00F465B7">
        <w:rPr>
          <w:rFonts w:ascii="Arial" w:hAnsi="Arial" w:cs="Arial"/>
          <w:sz w:val="20"/>
          <w:szCs w:val="20"/>
          <w:lang w:val="es-CO"/>
        </w:rPr>
        <w:t xml:space="preserve"> en desarrollo del objeto del presente contrato. </w:t>
      </w:r>
      <w:r w:rsidRPr="00F465B7">
        <w:rPr>
          <w:rFonts w:ascii="Arial" w:hAnsi="Arial" w:cs="Arial"/>
          <w:b/>
          <w:sz w:val="20"/>
          <w:szCs w:val="20"/>
          <w:lang w:val="es-CO"/>
        </w:rPr>
        <w:t>3.)</w:t>
      </w:r>
      <w:r w:rsidRPr="00F465B7">
        <w:rPr>
          <w:rFonts w:ascii="Arial" w:hAnsi="Arial" w:cs="Arial"/>
          <w:sz w:val="20"/>
          <w:szCs w:val="20"/>
          <w:lang w:val="es-CO"/>
        </w:rPr>
        <w:t xml:space="preserve"> Rechazar los elementos proveídos cuando no cumplan con los requerimientos técnicos exigidos. </w:t>
      </w:r>
      <w:r w:rsidRPr="00F465B7">
        <w:rPr>
          <w:rFonts w:ascii="Arial" w:hAnsi="Arial" w:cs="Arial"/>
          <w:b/>
          <w:sz w:val="20"/>
          <w:szCs w:val="20"/>
          <w:lang w:val="es-CO"/>
        </w:rPr>
        <w:t xml:space="preserve">DECIMA SEGUNDA - OBLIGACIONES DE LA POLICÍA NACIONAL: </w:t>
      </w:r>
      <w:r w:rsidRPr="00F465B7">
        <w:rPr>
          <w:rFonts w:ascii="Arial" w:hAnsi="Arial" w:cs="Arial"/>
          <w:b/>
          <w:sz w:val="20"/>
          <w:szCs w:val="20"/>
          <w:u w:val="single"/>
          <w:lang w:val="es-CO"/>
        </w:rPr>
        <w:t>De acuerdo con lo establecido para el presente proceso</w:t>
      </w:r>
      <w:r w:rsidRPr="00F465B7">
        <w:rPr>
          <w:rFonts w:ascii="Arial" w:hAnsi="Arial" w:cs="Arial"/>
          <w:sz w:val="20"/>
          <w:szCs w:val="20"/>
          <w:lang w:val="es-CO"/>
        </w:rPr>
        <w:t xml:space="preserve"> </w:t>
      </w:r>
      <w:r w:rsidRPr="00F465B7">
        <w:rPr>
          <w:rFonts w:ascii="Arial" w:hAnsi="Arial" w:cs="Arial"/>
          <w:b/>
          <w:bCs/>
          <w:sz w:val="20"/>
          <w:szCs w:val="20"/>
          <w:lang w:val="es-CO"/>
        </w:rPr>
        <w:t>DÉCIMA TERCERA - RESERVA DEL PRESENTE CONTRATO:</w:t>
      </w:r>
      <w:r w:rsidRPr="00F465B7">
        <w:rPr>
          <w:rFonts w:ascii="Arial" w:hAnsi="Arial" w:cs="Arial"/>
          <w:sz w:val="20"/>
          <w:szCs w:val="20"/>
          <w:lang w:val="es-CO"/>
        </w:rPr>
        <w:t xml:space="preserve"> El CONTRATISTA se obliga para con la </w:t>
      </w:r>
      <w:r w:rsidRPr="00F465B7">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F465B7">
        <w:rPr>
          <w:rFonts w:ascii="Arial" w:hAnsi="Arial" w:cs="Arial"/>
          <w:sz w:val="20"/>
          <w:szCs w:val="20"/>
          <w:lang w:val="es-CO"/>
        </w:rPr>
        <w:t>.</w:t>
      </w:r>
      <w:r w:rsidRPr="00F465B7">
        <w:rPr>
          <w:rFonts w:ascii="Arial" w:hAnsi="Arial" w:cs="Arial"/>
          <w:b/>
          <w:bCs/>
          <w:sz w:val="20"/>
          <w:szCs w:val="20"/>
          <w:lang w:val="es-CO"/>
        </w:rPr>
        <w:t xml:space="preserve"> DÉCIMA CUARTA</w:t>
      </w:r>
      <w:r w:rsidRPr="00F465B7">
        <w:rPr>
          <w:rFonts w:ascii="Arial" w:hAnsi="Arial" w:cs="Arial"/>
          <w:sz w:val="20"/>
          <w:szCs w:val="20"/>
          <w:lang w:val="es-CO"/>
        </w:rPr>
        <w:t xml:space="preserve"> </w:t>
      </w:r>
      <w:r w:rsidRPr="00F465B7">
        <w:rPr>
          <w:rFonts w:ascii="Arial" w:hAnsi="Arial" w:cs="Arial"/>
          <w:b/>
          <w:sz w:val="20"/>
          <w:szCs w:val="20"/>
          <w:lang w:val="es-CO"/>
        </w:rPr>
        <w:t xml:space="preserve">– </w:t>
      </w:r>
      <w:r w:rsidRPr="00F465B7">
        <w:rPr>
          <w:rFonts w:ascii="Arial" w:hAnsi="Arial" w:cs="Arial"/>
          <w:sz w:val="20"/>
          <w:szCs w:val="20"/>
          <w:lang w:val="es-CO"/>
        </w:rPr>
        <w:t xml:space="preserve"> </w:t>
      </w:r>
      <w:r w:rsidRPr="00F465B7">
        <w:rPr>
          <w:rFonts w:ascii="Arial" w:hAnsi="Arial" w:cs="Arial"/>
          <w:b/>
          <w:sz w:val="20"/>
          <w:szCs w:val="20"/>
          <w:lang w:val="es-CO"/>
        </w:rPr>
        <w:t xml:space="preserve">MECANISMO DE COBERTURA DEL RIESGO A CARGO DEL CONTRATISTA </w:t>
      </w:r>
      <w:r w:rsidRPr="00F465B7">
        <w:rPr>
          <w:rFonts w:ascii="Arial" w:hAnsi="Arial" w:cs="Arial"/>
          <w:sz w:val="20"/>
          <w:szCs w:val="20"/>
          <w:lang w:val="es-CO"/>
        </w:rPr>
        <w:t xml:space="preserve">Dentro de los tres (3) días hábiles  siguientes a la suscripción y registro del contrato y la entrega de la copia firmada del mismo al </w:t>
      </w:r>
      <w:r w:rsidRPr="00F465B7">
        <w:rPr>
          <w:rFonts w:ascii="Arial" w:hAnsi="Arial" w:cs="Arial"/>
          <w:b/>
          <w:bCs/>
          <w:sz w:val="20"/>
          <w:szCs w:val="20"/>
          <w:lang w:val="es-CO"/>
        </w:rPr>
        <w:t xml:space="preserve">CONTRATISTA, </w:t>
      </w:r>
      <w:r w:rsidRPr="00F465B7">
        <w:rPr>
          <w:rFonts w:ascii="Arial" w:hAnsi="Arial" w:cs="Arial"/>
          <w:sz w:val="20"/>
          <w:szCs w:val="20"/>
          <w:lang w:val="es-CO"/>
        </w:rPr>
        <w:t xml:space="preserve">éste deberá constituir y presentar a favor de la </w:t>
      </w:r>
      <w:r w:rsidRPr="00F465B7">
        <w:rPr>
          <w:rFonts w:ascii="Arial" w:hAnsi="Arial" w:cs="Arial"/>
          <w:b/>
          <w:sz w:val="20"/>
          <w:szCs w:val="20"/>
          <w:lang w:val="es-CO"/>
        </w:rPr>
        <w:t>POLICÍA</w:t>
      </w:r>
      <w:r w:rsidRPr="00F465B7">
        <w:rPr>
          <w:rFonts w:ascii="Arial" w:hAnsi="Arial" w:cs="Arial"/>
          <w:sz w:val="20"/>
          <w:szCs w:val="20"/>
          <w:lang w:val="es-CO"/>
        </w:rPr>
        <w:t>, uno cualquiera de los mecanismos de cobertura de riesgo</w:t>
      </w:r>
      <w:r w:rsidR="001B0866" w:rsidRPr="00F465B7">
        <w:rPr>
          <w:rFonts w:ascii="Arial" w:hAnsi="Arial" w:cs="Arial"/>
          <w:sz w:val="20"/>
          <w:szCs w:val="20"/>
          <w:lang w:val="es-CO"/>
        </w:rPr>
        <w:t xml:space="preserve"> establecidos en el Decreto 1082 de 2015</w:t>
      </w:r>
      <w:r w:rsidRPr="00F465B7">
        <w:rPr>
          <w:rFonts w:ascii="Arial" w:hAnsi="Arial" w:cs="Arial"/>
          <w:sz w:val="20"/>
          <w:szCs w:val="20"/>
          <w:lang w:val="es-CO"/>
        </w:rPr>
        <w:t xml:space="preserve">, que cubra los siguientes riesgos: </w:t>
      </w:r>
      <w:r w:rsidRPr="00F465B7">
        <w:rPr>
          <w:rFonts w:ascii="Arial" w:hAnsi="Arial" w:cs="Arial"/>
          <w:b/>
          <w:sz w:val="20"/>
          <w:szCs w:val="20"/>
          <w:u w:val="single"/>
          <w:lang w:val="es-CO"/>
        </w:rPr>
        <w:t>De acuerdo con lo establecido para el presente proceso</w:t>
      </w:r>
      <w:r w:rsidRPr="00F465B7">
        <w:rPr>
          <w:rFonts w:ascii="Arial" w:hAnsi="Arial" w:cs="Arial"/>
          <w:b/>
          <w:sz w:val="20"/>
          <w:szCs w:val="20"/>
          <w:lang w:val="es-CO"/>
        </w:rPr>
        <w:t xml:space="preserve"> DECIMA QUINTA.- IMDEMNIDAD:</w:t>
      </w:r>
      <w:r w:rsidRPr="00F465B7">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F465B7">
        <w:rPr>
          <w:rFonts w:ascii="Arial" w:hAnsi="Arial" w:cs="Arial"/>
          <w:b/>
          <w:sz w:val="20"/>
          <w:szCs w:val="20"/>
          <w:lang w:val="es-CO"/>
        </w:rPr>
        <w:t>DECIMA SEXTA- SANCIONES:</w:t>
      </w:r>
      <w:r w:rsidRPr="00F465B7">
        <w:rPr>
          <w:rFonts w:ascii="Arial" w:hAnsi="Arial" w:cs="Arial"/>
          <w:sz w:val="20"/>
          <w:szCs w:val="20"/>
          <w:lang w:val="es-CO"/>
        </w:rPr>
        <w:t xml:space="preserve"> </w:t>
      </w:r>
      <w:r w:rsidRPr="00F465B7">
        <w:rPr>
          <w:rFonts w:ascii="Arial" w:hAnsi="Arial" w:cs="Arial"/>
          <w:b/>
          <w:sz w:val="20"/>
          <w:szCs w:val="20"/>
          <w:u w:val="single"/>
          <w:lang w:val="es-CO"/>
        </w:rPr>
        <w:t>De acuerdo con lo establecido para el presente proceso</w:t>
      </w:r>
      <w:r w:rsidRPr="00F465B7">
        <w:rPr>
          <w:rFonts w:ascii="Arial" w:hAnsi="Arial" w:cs="Arial"/>
          <w:sz w:val="20"/>
          <w:szCs w:val="20"/>
          <w:lang w:val="es-CO"/>
        </w:rPr>
        <w:t xml:space="preserve"> </w:t>
      </w:r>
      <w:proofErr w:type="gramStart"/>
      <w:r w:rsidRPr="00F465B7">
        <w:rPr>
          <w:rFonts w:ascii="Arial" w:hAnsi="Arial" w:cs="Arial"/>
          <w:b/>
          <w:sz w:val="20"/>
          <w:szCs w:val="20"/>
          <w:lang w:val="es-CO"/>
        </w:rPr>
        <w:t>PARÁGRAFO.-</w:t>
      </w:r>
      <w:proofErr w:type="gramEnd"/>
      <w:r w:rsidRPr="00F465B7">
        <w:rPr>
          <w:rFonts w:ascii="Arial" w:hAnsi="Arial" w:cs="Arial"/>
          <w:b/>
          <w:sz w:val="20"/>
          <w:szCs w:val="20"/>
          <w:lang w:val="es-CO"/>
        </w:rPr>
        <w:t xml:space="preserve"> APLICACIÓN DEL VALOR DE LAS SANCIONES PECUNIARIAS: </w:t>
      </w:r>
      <w:r w:rsidRPr="00F465B7">
        <w:rPr>
          <w:rFonts w:ascii="Arial" w:hAnsi="Arial" w:cs="Arial"/>
          <w:sz w:val="20"/>
          <w:szCs w:val="20"/>
          <w:lang w:val="es-CO"/>
        </w:rPr>
        <w:t xml:space="preserve">Una vez notificada la resolución por medio de la cual se imponen alguna de las sanciones antes descritas, el </w:t>
      </w:r>
      <w:r w:rsidRPr="00F465B7">
        <w:rPr>
          <w:rFonts w:ascii="Arial" w:hAnsi="Arial" w:cs="Arial"/>
          <w:b/>
          <w:sz w:val="20"/>
          <w:szCs w:val="20"/>
          <w:lang w:val="es-CO"/>
        </w:rPr>
        <w:t>CONTRATISTA</w:t>
      </w:r>
      <w:r w:rsidRPr="00F465B7">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F465B7">
        <w:rPr>
          <w:rFonts w:ascii="Arial" w:hAnsi="Arial" w:cs="Arial"/>
          <w:b/>
          <w:sz w:val="20"/>
          <w:szCs w:val="20"/>
          <w:lang w:val="es-CO"/>
        </w:rPr>
        <w:t>CONTRATISTA</w:t>
      </w:r>
      <w:r w:rsidRPr="00F465B7">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F465B7">
        <w:rPr>
          <w:rFonts w:ascii="Arial" w:hAnsi="Arial" w:cs="Arial"/>
          <w:b/>
          <w:sz w:val="20"/>
          <w:szCs w:val="20"/>
          <w:lang w:val="es-CO"/>
        </w:rPr>
        <w:t>CONTRATISTA</w:t>
      </w:r>
      <w:r w:rsidRPr="00F465B7">
        <w:rPr>
          <w:rFonts w:ascii="Arial" w:hAnsi="Arial" w:cs="Arial"/>
          <w:sz w:val="20"/>
          <w:szCs w:val="20"/>
          <w:lang w:val="es-CO"/>
        </w:rPr>
        <w:t xml:space="preserve"> si lo hubiere, hacer efectiva la garantía en caso de existir, o acudir a la jurisdicción coactiva. </w:t>
      </w:r>
      <w:r w:rsidRPr="00F465B7">
        <w:rPr>
          <w:rFonts w:ascii="Arial" w:hAnsi="Arial" w:cs="Arial"/>
          <w:b/>
          <w:sz w:val="20"/>
          <w:szCs w:val="20"/>
          <w:lang w:val="es-CO"/>
        </w:rPr>
        <w:t xml:space="preserve">DECIMA </w:t>
      </w:r>
      <w:r w:rsidR="00675382" w:rsidRPr="00F465B7">
        <w:rPr>
          <w:rFonts w:ascii="Arial" w:hAnsi="Arial" w:cs="Arial"/>
          <w:b/>
          <w:sz w:val="20"/>
          <w:szCs w:val="20"/>
          <w:lang w:val="es-CO"/>
        </w:rPr>
        <w:t xml:space="preserve">SÉPTIMA </w:t>
      </w:r>
      <w:r w:rsidRPr="00F465B7">
        <w:rPr>
          <w:rFonts w:ascii="Arial" w:hAnsi="Arial" w:cs="Arial"/>
          <w:b/>
          <w:sz w:val="20"/>
          <w:szCs w:val="20"/>
          <w:lang w:val="es-CO"/>
        </w:rPr>
        <w:t>OTRAS FACULTADES EXCEPCIONALES:</w:t>
      </w:r>
      <w:r w:rsidRPr="00F465B7">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F465B7">
        <w:rPr>
          <w:rFonts w:ascii="Arial" w:hAnsi="Arial" w:cs="Arial"/>
          <w:b/>
          <w:sz w:val="20"/>
          <w:szCs w:val="20"/>
          <w:lang w:val="es-CO"/>
        </w:rPr>
        <w:t>POLICÍA</w:t>
      </w:r>
      <w:r w:rsidRPr="00F465B7">
        <w:rPr>
          <w:rFonts w:ascii="Arial" w:hAnsi="Arial" w:cs="Arial"/>
          <w:sz w:val="20"/>
          <w:szCs w:val="20"/>
          <w:lang w:val="es-CO"/>
        </w:rPr>
        <w:t xml:space="preserve"> podrá hacer uso de las facultades excepcionales allí previstas, en caso que las mismas resulten aplicables. </w:t>
      </w:r>
      <w:r w:rsidR="00675382" w:rsidRPr="00F465B7">
        <w:rPr>
          <w:rFonts w:ascii="Arial" w:hAnsi="Arial" w:cs="Arial"/>
          <w:b/>
          <w:sz w:val="20"/>
          <w:szCs w:val="20"/>
          <w:lang w:val="es-CO"/>
        </w:rPr>
        <w:t>DÉCIMA OCTAVA</w:t>
      </w:r>
      <w:r w:rsidRPr="00F465B7">
        <w:rPr>
          <w:rFonts w:ascii="Arial" w:hAnsi="Arial" w:cs="Arial"/>
          <w:b/>
          <w:sz w:val="20"/>
          <w:szCs w:val="20"/>
          <w:lang w:val="es-CO"/>
        </w:rPr>
        <w:t xml:space="preserve">- MONEDA DEL </w:t>
      </w:r>
      <w:proofErr w:type="gramStart"/>
      <w:r w:rsidRPr="00F465B7">
        <w:rPr>
          <w:rFonts w:ascii="Arial" w:hAnsi="Arial" w:cs="Arial"/>
          <w:b/>
          <w:sz w:val="20"/>
          <w:szCs w:val="20"/>
          <w:lang w:val="es-CO"/>
        </w:rPr>
        <w:t>CONTRATO.-</w:t>
      </w:r>
      <w:proofErr w:type="gramEnd"/>
      <w:r w:rsidRPr="00F465B7">
        <w:rPr>
          <w:rFonts w:ascii="Arial" w:hAnsi="Arial" w:cs="Arial"/>
          <w:sz w:val="20"/>
          <w:szCs w:val="20"/>
          <w:lang w:val="es-CO"/>
        </w:rPr>
        <w:t xml:space="preserve"> La moneda del presente contrato es la indicada en el anexo No.1 </w:t>
      </w:r>
      <w:r w:rsidRPr="00F465B7">
        <w:rPr>
          <w:rFonts w:ascii="Arial" w:hAnsi="Arial" w:cs="Arial"/>
          <w:b/>
          <w:sz w:val="20"/>
          <w:szCs w:val="20"/>
          <w:lang w:val="es-CO"/>
        </w:rPr>
        <w:t>DATOS DEL CONTRATO.</w:t>
      </w:r>
      <w:r w:rsidRPr="00F465B7">
        <w:rPr>
          <w:rFonts w:ascii="Arial" w:hAnsi="Arial" w:cs="Arial"/>
          <w:sz w:val="20"/>
          <w:szCs w:val="20"/>
          <w:lang w:val="es-CO"/>
        </w:rPr>
        <w:t xml:space="preserve"> </w:t>
      </w:r>
      <w:r w:rsidR="00675382" w:rsidRPr="00F465B7">
        <w:rPr>
          <w:rFonts w:ascii="Arial" w:hAnsi="Arial" w:cs="Arial"/>
          <w:b/>
          <w:sz w:val="20"/>
          <w:szCs w:val="20"/>
          <w:lang w:val="es-CO"/>
        </w:rPr>
        <w:t>DECIMA NOVENA</w:t>
      </w:r>
      <w:r w:rsidRPr="00F465B7">
        <w:rPr>
          <w:rFonts w:ascii="Arial" w:hAnsi="Arial" w:cs="Arial"/>
          <w:b/>
          <w:sz w:val="20"/>
          <w:szCs w:val="20"/>
          <w:lang w:val="es-CO"/>
        </w:rPr>
        <w:t xml:space="preserve"> - CESIONES Y SUBCONTRATOS: El CONTRATISTA</w:t>
      </w:r>
      <w:r w:rsidRPr="00F465B7">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F465B7">
        <w:rPr>
          <w:rFonts w:ascii="Arial" w:hAnsi="Arial" w:cs="Arial"/>
          <w:b/>
          <w:sz w:val="20"/>
          <w:szCs w:val="20"/>
          <w:lang w:val="es-CO"/>
        </w:rPr>
        <w:t>POLICÍA</w:t>
      </w:r>
      <w:r w:rsidRPr="00F465B7">
        <w:rPr>
          <w:rFonts w:ascii="Arial" w:hAnsi="Arial" w:cs="Arial"/>
          <w:sz w:val="20"/>
          <w:szCs w:val="20"/>
          <w:lang w:val="es-CO"/>
        </w:rPr>
        <w:t xml:space="preserve">, pudiendo esta reservarse las razones que tenga para negar dicha autorización. La celebración de subcontratos no relevará al </w:t>
      </w:r>
      <w:r w:rsidRPr="00F465B7">
        <w:rPr>
          <w:rFonts w:ascii="Arial" w:hAnsi="Arial" w:cs="Arial"/>
          <w:b/>
          <w:sz w:val="20"/>
          <w:szCs w:val="20"/>
          <w:lang w:val="es-CO"/>
        </w:rPr>
        <w:t>CONTRATISTA</w:t>
      </w:r>
      <w:r w:rsidRPr="00F465B7">
        <w:rPr>
          <w:rFonts w:ascii="Arial" w:hAnsi="Arial" w:cs="Arial"/>
          <w:sz w:val="20"/>
          <w:szCs w:val="20"/>
          <w:lang w:val="es-CO"/>
        </w:rPr>
        <w:t xml:space="preserve"> de las responsabilidades que asume en virtud del presente contrato. La </w:t>
      </w:r>
      <w:r w:rsidRPr="00F465B7">
        <w:rPr>
          <w:rFonts w:ascii="Arial" w:hAnsi="Arial" w:cs="Arial"/>
          <w:b/>
          <w:sz w:val="20"/>
          <w:szCs w:val="20"/>
          <w:lang w:val="es-CO"/>
        </w:rPr>
        <w:t>POLICÍA</w:t>
      </w:r>
      <w:r w:rsidRPr="00F465B7">
        <w:rPr>
          <w:rFonts w:ascii="Arial" w:hAnsi="Arial" w:cs="Arial"/>
          <w:sz w:val="20"/>
          <w:szCs w:val="20"/>
          <w:lang w:val="es-CO"/>
        </w:rPr>
        <w:t xml:space="preserve"> no adquirirá relación alguna con los Subcontratistas. </w:t>
      </w:r>
      <w:r w:rsidRPr="00F465B7">
        <w:rPr>
          <w:rFonts w:ascii="Arial" w:hAnsi="Arial" w:cs="Arial"/>
          <w:b/>
          <w:sz w:val="20"/>
          <w:szCs w:val="20"/>
          <w:lang w:val="es-CO"/>
        </w:rPr>
        <w:t>VIGÉSIMA - INHABILIDADES E INCOMPATIBILIDADES:</w:t>
      </w:r>
      <w:r w:rsidRPr="00F465B7">
        <w:rPr>
          <w:rFonts w:ascii="Arial" w:hAnsi="Arial" w:cs="Arial"/>
          <w:sz w:val="20"/>
          <w:szCs w:val="20"/>
          <w:lang w:val="es-CO"/>
        </w:rPr>
        <w:t xml:space="preserve"> </w:t>
      </w:r>
      <w:r w:rsidRPr="00F465B7">
        <w:rPr>
          <w:rFonts w:ascii="Arial" w:hAnsi="Arial" w:cs="Arial"/>
          <w:b/>
          <w:sz w:val="20"/>
          <w:szCs w:val="20"/>
          <w:lang w:val="es-CO"/>
        </w:rPr>
        <w:t>El CONTRATISTA</w:t>
      </w:r>
      <w:r w:rsidRPr="00F465B7">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PRIMERA</w:t>
      </w:r>
      <w:r w:rsidRPr="00F465B7">
        <w:rPr>
          <w:rFonts w:ascii="Arial" w:hAnsi="Arial" w:cs="Arial"/>
          <w:sz w:val="20"/>
          <w:szCs w:val="20"/>
          <w:lang w:val="es-CO"/>
        </w:rPr>
        <w:t xml:space="preserve"> </w:t>
      </w:r>
      <w:r w:rsidRPr="00F465B7">
        <w:rPr>
          <w:rFonts w:ascii="Arial" w:hAnsi="Arial" w:cs="Arial"/>
          <w:b/>
          <w:sz w:val="20"/>
          <w:szCs w:val="20"/>
          <w:lang w:val="es-CO"/>
        </w:rPr>
        <w:t>-</w:t>
      </w:r>
      <w:r w:rsidRPr="00F465B7">
        <w:rPr>
          <w:rFonts w:ascii="Arial" w:hAnsi="Arial" w:cs="Arial"/>
          <w:sz w:val="20"/>
          <w:szCs w:val="20"/>
          <w:lang w:val="es-CO"/>
        </w:rPr>
        <w:t xml:space="preserve"> </w:t>
      </w:r>
      <w:r w:rsidRPr="00F465B7">
        <w:rPr>
          <w:rFonts w:ascii="Arial" w:hAnsi="Arial" w:cs="Arial"/>
          <w:b/>
          <w:bCs/>
          <w:sz w:val="20"/>
          <w:szCs w:val="20"/>
          <w:lang w:val="es-CO"/>
        </w:rPr>
        <w:t xml:space="preserve">SUSPENSIÓN TEMPORAL: </w:t>
      </w:r>
      <w:r w:rsidRPr="00F465B7">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F465B7">
        <w:rPr>
          <w:rFonts w:ascii="Arial" w:hAnsi="Arial" w:cs="Arial"/>
          <w:sz w:val="20"/>
          <w:szCs w:val="20"/>
          <w:lang w:val="es-CO"/>
        </w:rPr>
        <w:t>una acta</w:t>
      </w:r>
      <w:proofErr w:type="gramEnd"/>
      <w:r w:rsidRPr="00F465B7">
        <w:rPr>
          <w:rFonts w:ascii="Arial" w:hAnsi="Arial" w:cs="Arial"/>
          <w:sz w:val="20"/>
          <w:szCs w:val="20"/>
          <w:lang w:val="es-CO"/>
        </w:rPr>
        <w:t xml:space="preserve"> entre las partes, donde conste el evento, su causa, el término de la suspensión y aquellas </w:t>
      </w:r>
      <w:r w:rsidRPr="00F465B7">
        <w:rPr>
          <w:rFonts w:ascii="Arial" w:hAnsi="Arial" w:cs="Arial"/>
          <w:sz w:val="20"/>
          <w:szCs w:val="20"/>
          <w:lang w:val="es-CO"/>
        </w:rPr>
        <w:lastRenderedPageBreak/>
        <w:t xml:space="preserve">previsiones que se consideren necesario consignar. El tiempo de suspensión no se </w:t>
      </w:r>
      <w:proofErr w:type="gramStart"/>
      <w:r w:rsidRPr="00F465B7">
        <w:rPr>
          <w:rFonts w:ascii="Arial" w:hAnsi="Arial" w:cs="Arial"/>
          <w:sz w:val="20"/>
          <w:szCs w:val="20"/>
          <w:lang w:val="es-CO"/>
        </w:rPr>
        <w:t>computara</w:t>
      </w:r>
      <w:proofErr w:type="gramEnd"/>
      <w:r w:rsidRPr="00F465B7">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F465B7">
        <w:rPr>
          <w:rFonts w:ascii="Arial" w:hAnsi="Arial" w:cs="Arial"/>
          <w:b/>
          <w:sz w:val="20"/>
          <w:szCs w:val="20"/>
          <w:lang w:val="es-CO"/>
        </w:rPr>
        <w:t>VIGÉSIMA SEGUNDA</w:t>
      </w:r>
      <w:r w:rsidRPr="00F465B7">
        <w:rPr>
          <w:rFonts w:ascii="Arial" w:hAnsi="Arial" w:cs="Arial"/>
          <w:b/>
          <w:bCs/>
          <w:sz w:val="20"/>
          <w:szCs w:val="20"/>
          <w:lang w:val="es-CO"/>
        </w:rPr>
        <w:t xml:space="preserve"> - SOLUCIÓN DE CONFLICTOS:</w:t>
      </w:r>
      <w:r w:rsidRPr="00F465B7">
        <w:rPr>
          <w:rFonts w:ascii="Arial" w:hAnsi="Arial" w:cs="Arial"/>
          <w:bCs/>
          <w:sz w:val="20"/>
          <w:szCs w:val="20"/>
          <w:lang w:val="es-CO"/>
        </w:rPr>
        <w:t xml:space="preserve"> </w:t>
      </w:r>
      <w:r w:rsidRPr="00F465B7">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F465B7">
        <w:rPr>
          <w:rFonts w:ascii="Arial" w:hAnsi="Arial" w:cs="Arial"/>
          <w:b/>
          <w:bCs/>
          <w:sz w:val="20"/>
          <w:szCs w:val="20"/>
          <w:lang w:val="es-CO"/>
        </w:rPr>
        <w:t xml:space="preserve">VIGÉSIMA </w:t>
      </w:r>
      <w:r w:rsidR="00675382" w:rsidRPr="00F465B7">
        <w:rPr>
          <w:rFonts w:ascii="Arial" w:hAnsi="Arial" w:cs="Arial"/>
          <w:b/>
          <w:bCs/>
          <w:sz w:val="20"/>
          <w:szCs w:val="20"/>
          <w:lang w:val="es-CO"/>
        </w:rPr>
        <w:t>TERCERA</w:t>
      </w:r>
      <w:r w:rsidRPr="00F465B7">
        <w:rPr>
          <w:rFonts w:ascii="Arial" w:hAnsi="Arial" w:cs="Arial"/>
          <w:b/>
          <w:bCs/>
          <w:sz w:val="20"/>
          <w:szCs w:val="20"/>
          <w:lang w:val="es-CO"/>
        </w:rPr>
        <w:t xml:space="preserve"> </w:t>
      </w:r>
      <w:r w:rsidRPr="00F465B7">
        <w:rPr>
          <w:rFonts w:ascii="Arial" w:hAnsi="Arial" w:cs="Arial"/>
          <w:b/>
          <w:sz w:val="20"/>
          <w:szCs w:val="20"/>
          <w:lang w:val="es-CO"/>
        </w:rPr>
        <w:t xml:space="preserve">– PERFECCIONAMIENTO, LEGALIZACIÓN Y EJECUCIÓN: </w:t>
      </w:r>
      <w:r w:rsidRPr="00F465B7">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F465B7">
        <w:rPr>
          <w:rFonts w:ascii="Arial" w:hAnsi="Arial" w:cs="Arial"/>
          <w:bCs/>
          <w:sz w:val="20"/>
          <w:szCs w:val="20"/>
          <w:lang w:val="es-CO"/>
        </w:rPr>
        <w:t>ecreto 1082 de 2015, Artículo 2.2.1.1.2.3.1</w:t>
      </w:r>
      <w:r w:rsidRPr="00F465B7">
        <w:rPr>
          <w:rFonts w:ascii="Arial" w:hAnsi="Arial" w:cs="Arial"/>
          <w:bCs/>
          <w:sz w:val="20"/>
          <w:szCs w:val="20"/>
          <w:lang w:val="es-CO"/>
        </w:rPr>
        <w:t xml:space="preserve">. </w:t>
      </w:r>
      <w:r w:rsidRPr="00F465B7">
        <w:rPr>
          <w:rFonts w:ascii="Arial" w:hAnsi="Arial" w:cs="Arial"/>
          <w:b/>
          <w:bCs/>
          <w:sz w:val="20"/>
          <w:szCs w:val="20"/>
          <w:lang w:val="es-CO"/>
        </w:rPr>
        <w:t xml:space="preserve">VIGÉSIMA </w:t>
      </w:r>
      <w:r w:rsidR="00675382" w:rsidRPr="00F465B7">
        <w:rPr>
          <w:rFonts w:ascii="Arial" w:hAnsi="Arial" w:cs="Arial"/>
          <w:b/>
          <w:bCs/>
          <w:sz w:val="20"/>
          <w:szCs w:val="20"/>
          <w:lang w:val="es-CO"/>
        </w:rPr>
        <w:t>CUARTA</w:t>
      </w:r>
      <w:r w:rsidRPr="00F465B7">
        <w:rPr>
          <w:rFonts w:ascii="Arial" w:hAnsi="Arial" w:cs="Arial"/>
          <w:b/>
          <w:bCs/>
          <w:sz w:val="20"/>
          <w:szCs w:val="20"/>
          <w:lang w:val="es-CO"/>
        </w:rPr>
        <w:t xml:space="preserve"> </w:t>
      </w:r>
      <w:r w:rsidRPr="00F465B7">
        <w:rPr>
          <w:rFonts w:ascii="Arial" w:hAnsi="Arial" w:cs="Arial"/>
          <w:b/>
          <w:sz w:val="20"/>
          <w:szCs w:val="20"/>
          <w:lang w:val="es-CO"/>
        </w:rPr>
        <w:t>- DOCUMENTOS:</w:t>
      </w:r>
      <w:r w:rsidRPr="00F465B7">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F465B7">
        <w:rPr>
          <w:rFonts w:ascii="Arial" w:hAnsi="Arial" w:cs="Arial"/>
          <w:b/>
          <w:sz w:val="20"/>
          <w:szCs w:val="20"/>
          <w:lang w:val="es-CO"/>
        </w:rPr>
        <w:t>1.)</w:t>
      </w:r>
      <w:r w:rsidRPr="00F465B7">
        <w:rPr>
          <w:rFonts w:ascii="Arial" w:hAnsi="Arial" w:cs="Arial"/>
          <w:sz w:val="20"/>
          <w:szCs w:val="20"/>
          <w:lang w:val="es-CO"/>
        </w:rPr>
        <w:t xml:space="preserve"> Pliego de condiciones y Propuesta del contratista en aquellas partes aceptadas por la </w:t>
      </w:r>
      <w:r w:rsidRPr="00F465B7">
        <w:rPr>
          <w:rFonts w:ascii="Arial" w:hAnsi="Arial" w:cs="Arial"/>
          <w:b/>
          <w:sz w:val="20"/>
          <w:szCs w:val="20"/>
          <w:lang w:val="es-CO"/>
        </w:rPr>
        <w:t>POLICÍA</w:t>
      </w:r>
      <w:r w:rsidRPr="00F465B7">
        <w:rPr>
          <w:rFonts w:ascii="Arial" w:hAnsi="Arial" w:cs="Arial"/>
          <w:sz w:val="20"/>
          <w:szCs w:val="20"/>
          <w:lang w:val="es-CO"/>
        </w:rPr>
        <w:t xml:space="preserve">. </w:t>
      </w:r>
      <w:r w:rsidRPr="00F465B7">
        <w:rPr>
          <w:rFonts w:ascii="Arial" w:hAnsi="Arial" w:cs="Arial"/>
          <w:b/>
          <w:sz w:val="20"/>
          <w:szCs w:val="20"/>
          <w:lang w:val="es-CO"/>
        </w:rPr>
        <w:t>2.)</w:t>
      </w:r>
      <w:r w:rsidRPr="00F465B7">
        <w:rPr>
          <w:rFonts w:ascii="Arial" w:hAnsi="Arial" w:cs="Arial"/>
          <w:sz w:val="20"/>
          <w:szCs w:val="20"/>
          <w:lang w:val="es-CO"/>
        </w:rPr>
        <w:t xml:space="preserve"> Anexos del contrato. </w:t>
      </w:r>
      <w:r w:rsidRPr="00F465B7">
        <w:rPr>
          <w:rFonts w:ascii="Arial" w:hAnsi="Arial" w:cs="Arial"/>
          <w:b/>
          <w:sz w:val="20"/>
          <w:szCs w:val="20"/>
          <w:lang w:val="es-CO"/>
        </w:rPr>
        <w:t>3.)</w:t>
      </w:r>
      <w:r w:rsidRPr="00F465B7">
        <w:rPr>
          <w:rFonts w:ascii="Arial" w:hAnsi="Arial" w:cs="Arial"/>
          <w:sz w:val="20"/>
          <w:szCs w:val="20"/>
          <w:lang w:val="es-CO"/>
        </w:rPr>
        <w:t xml:space="preserve"> Documentos que suscriban las partes.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QUINTA</w:t>
      </w:r>
      <w:r w:rsidRPr="00F465B7">
        <w:rPr>
          <w:rFonts w:ascii="Arial" w:hAnsi="Arial" w:cs="Arial"/>
          <w:b/>
          <w:sz w:val="20"/>
          <w:szCs w:val="20"/>
          <w:lang w:val="es-CO"/>
        </w:rPr>
        <w:t>- IMPUESTOS: El CONTRATISTA</w:t>
      </w:r>
      <w:r w:rsidRPr="00F465B7">
        <w:rPr>
          <w:rFonts w:ascii="Arial" w:hAnsi="Arial" w:cs="Arial"/>
          <w:sz w:val="20"/>
          <w:szCs w:val="20"/>
          <w:lang w:val="es-CO"/>
        </w:rPr>
        <w:t xml:space="preserve"> pagará todos los impuestos, tasas, contribuciones y similares que se deriven de la ejecución del contrato, de conformidad con la Ley colombiana.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 xml:space="preserve">SEXTA </w:t>
      </w:r>
      <w:r w:rsidRPr="00F465B7">
        <w:rPr>
          <w:rFonts w:ascii="Arial" w:hAnsi="Arial" w:cs="Arial"/>
          <w:b/>
          <w:sz w:val="20"/>
          <w:szCs w:val="20"/>
          <w:lang w:val="es-CO"/>
        </w:rPr>
        <w:t>- LIQUIDACIÓN:</w:t>
      </w:r>
      <w:r w:rsidRPr="00F465B7">
        <w:rPr>
          <w:rFonts w:ascii="Arial" w:hAnsi="Arial" w:cs="Arial"/>
          <w:sz w:val="20"/>
          <w:szCs w:val="20"/>
          <w:lang w:val="es-CO"/>
        </w:rPr>
        <w:t xml:space="preserve"> El presente contrato se podrá liquidar de conformidad con lo señalado en los artículos 60 de la Ley 80 de 1993 y 11 de la Ley 1150 de 2007. </w:t>
      </w:r>
      <w:r w:rsidRPr="00F465B7">
        <w:rPr>
          <w:rFonts w:ascii="Arial" w:hAnsi="Arial" w:cs="Arial"/>
          <w:b/>
          <w:sz w:val="20"/>
          <w:szCs w:val="20"/>
          <w:lang w:val="es-CO"/>
        </w:rPr>
        <w:t xml:space="preserve">VIGÉSIMA </w:t>
      </w:r>
      <w:r w:rsidR="00675382" w:rsidRPr="00F465B7">
        <w:rPr>
          <w:rFonts w:ascii="Arial" w:hAnsi="Arial" w:cs="Arial"/>
          <w:b/>
          <w:sz w:val="20"/>
          <w:szCs w:val="20"/>
          <w:lang w:val="es-CO"/>
        </w:rPr>
        <w:t>SEPTIMA</w:t>
      </w:r>
      <w:r w:rsidRPr="00F465B7">
        <w:rPr>
          <w:rFonts w:ascii="Arial" w:hAnsi="Arial" w:cs="Arial"/>
          <w:b/>
          <w:sz w:val="20"/>
          <w:szCs w:val="20"/>
          <w:lang w:val="es-CO"/>
        </w:rPr>
        <w:t xml:space="preserve"> - VEEDURÍAS CIUDADANAS:</w:t>
      </w:r>
      <w:r w:rsidRPr="00F465B7">
        <w:rPr>
          <w:rFonts w:ascii="Arial" w:hAnsi="Arial" w:cs="Arial"/>
          <w:sz w:val="20"/>
          <w:szCs w:val="20"/>
          <w:lang w:val="es-CO"/>
        </w:rPr>
        <w:t xml:space="preserve"> el presente contrato está sujeto a la vigilancia y control ciudadano, en los términos que señala el artículo 66 de la Ley 80 de 1993.</w:t>
      </w:r>
      <w:r w:rsidRPr="00F465B7">
        <w:rPr>
          <w:rFonts w:ascii="Arial" w:hAnsi="Arial" w:cs="Arial"/>
          <w:b/>
          <w:sz w:val="20"/>
          <w:szCs w:val="20"/>
          <w:lang w:val="es-CO"/>
        </w:rPr>
        <w:t xml:space="preserve"> VIGÉSIMA </w:t>
      </w:r>
      <w:r w:rsidR="00675382" w:rsidRPr="00F465B7">
        <w:rPr>
          <w:rFonts w:ascii="Arial" w:hAnsi="Arial" w:cs="Arial"/>
          <w:b/>
          <w:sz w:val="20"/>
          <w:szCs w:val="20"/>
          <w:lang w:val="es-CO"/>
        </w:rPr>
        <w:t xml:space="preserve">OCTAVA </w:t>
      </w:r>
      <w:r w:rsidRPr="00F465B7">
        <w:rPr>
          <w:rFonts w:ascii="Arial" w:hAnsi="Arial" w:cs="Arial"/>
          <w:b/>
          <w:sz w:val="20"/>
          <w:szCs w:val="20"/>
          <w:lang w:val="es-CO"/>
        </w:rPr>
        <w:t>- RÉGIMEN LEGAL:</w:t>
      </w:r>
      <w:r w:rsidRPr="00F465B7">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465B7">
        <w:rPr>
          <w:rFonts w:ascii="Arial" w:hAnsi="Arial" w:cs="Arial"/>
          <w:b/>
          <w:sz w:val="20"/>
          <w:szCs w:val="20"/>
          <w:lang w:val="es-CO"/>
        </w:rPr>
        <w:t xml:space="preserve"> </w:t>
      </w:r>
      <w:r w:rsidR="00675382" w:rsidRPr="00F465B7">
        <w:rPr>
          <w:rFonts w:ascii="Arial" w:hAnsi="Arial" w:cs="Arial"/>
          <w:b/>
          <w:sz w:val="20"/>
          <w:szCs w:val="20"/>
          <w:lang w:val="es-CO"/>
        </w:rPr>
        <w:t>VIGÉSIMA NOVENA</w:t>
      </w:r>
      <w:r w:rsidRPr="00F465B7">
        <w:rPr>
          <w:rFonts w:ascii="Arial" w:hAnsi="Arial" w:cs="Arial"/>
          <w:b/>
          <w:sz w:val="20"/>
          <w:szCs w:val="20"/>
          <w:lang w:val="es-CO"/>
        </w:rPr>
        <w:t xml:space="preserve">- CONFIDENCIALIDAD DE LA INFORMACIÓN: </w:t>
      </w:r>
      <w:r w:rsidRPr="00F465B7">
        <w:rPr>
          <w:rFonts w:ascii="Arial" w:hAnsi="Arial" w:cs="Arial"/>
          <w:sz w:val="20"/>
          <w:szCs w:val="20"/>
          <w:lang w:val="es-CO"/>
        </w:rPr>
        <w:t xml:space="preserve">En virtud del presente contrato, el </w:t>
      </w:r>
      <w:r w:rsidRPr="00F465B7">
        <w:rPr>
          <w:rFonts w:ascii="Arial" w:hAnsi="Arial" w:cs="Arial"/>
          <w:b/>
          <w:sz w:val="20"/>
          <w:szCs w:val="20"/>
          <w:lang w:val="es-CO"/>
        </w:rPr>
        <w:t>CONTRATISTA</w:t>
      </w:r>
      <w:r w:rsidRPr="00F465B7">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F465B7">
        <w:rPr>
          <w:rFonts w:ascii="Arial" w:hAnsi="Arial" w:cs="Arial"/>
          <w:b/>
          <w:sz w:val="20"/>
          <w:szCs w:val="20"/>
          <w:lang w:val="es-CO"/>
        </w:rPr>
        <w:t xml:space="preserve"> TRIGÉSIMA </w:t>
      </w:r>
      <w:r w:rsidRPr="00F465B7">
        <w:rPr>
          <w:rFonts w:ascii="Arial" w:hAnsi="Arial" w:cs="Arial"/>
          <w:b/>
          <w:sz w:val="20"/>
          <w:szCs w:val="20"/>
          <w:lang w:val="es-CO"/>
        </w:rPr>
        <w:t xml:space="preserve">- DOMICILIO CONTRACTUAL: </w:t>
      </w:r>
      <w:r w:rsidRPr="00F465B7">
        <w:rPr>
          <w:rFonts w:ascii="Arial" w:hAnsi="Arial" w:cs="Arial"/>
          <w:sz w:val="20"/>
          <w:szCs w:val="20"/>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F465B7" w:rsidRDefault="00914753" w:rsidP="00DE1802">
      <w:pPr>
        <w:shd w:val="clear" w:color="auto" w:fill="FFFFFF"/>
        <w:ind w:left="426" w:right="567"/>
        <w:jc w:val="both"/>
        <w:rPr>
          <w:sz w:val="20"/>
          <w:szCs w:val="20"/>
          <w:lang w:val="es-CO"/>
        </w:rPr>
      </w:pPr>
    </w:p>
    <w:p w14:paraId="39CBEFE2"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5FBE7FC6" w14:textId="77777777" w:rsidR="00914753" w:rsidRPr="00F465B7" w:rsidRDefault="00914753" w:rsidP="00DE1802">
      <w:pPr>
        <w:pStyle w:val="Textoindependiente"/>
        <w:shd w:val="clear" w:color="auto" w:fill="FFFFFF"/>
        <w:ind w:left="-142" w:right="-425"/>
        <w:rPr>
          <w:b/>
          <w:bCs/>
          <w:sz w:val="20"/>
          <w:szCs w:val="20"/>
          <w:lang w:val="es-CO"/>
        </w:rPr>
      </w:pPr>
    </w:p>
    <w:p w14:paraId="2A38C47E" w14:textId="77777777" w:rsidR="00675382" w:rsidRPr="00F465B7" w:rsidRDefault="00675382" w:rsidP="00DE1802">
      <w:pPr>
        <w:pStyle w:val="Textoindependiente"/>
        <w:shd w:val="clear" w:color="auto" w:fill="FFFFFF"/>
        <w:ind w:left="-142" w:right="-425"/>
        <w:rPr>
          <w:b/>
          <w:bCs/>
          <w:sz w:val="20"/>
          <w:szCs w:val="20"/>
          <w:lang w:val="es-CO"/>
        </w:rPr>
      </w:pPr>
    </w:p>
    <w:p w14:paraId="5ED6EF63"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76AA8C18"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07CD5A7A" w14:textId="77777777" w:rsidR="00914753" w:rsidRPr="00F465B7" w:rsidRDefault="00914753" w:rsidP="00DE1802">
      <w:pPr>
        <w:pStyle w:val="Textoindependiente"/>
        <w:shd w:val="clear" w:color="auto" w:fill="FFFFFF"/>
        <w:ind w:left="-142" w:right="-425"/>
        <w:rPr>
          <w:b/>
          <w:bCs/>
          <w:sz w:val="20"/>
          <w:szCs w:val="20"/>
          <w:lang w:val="es-CO"/>
        </w:rPr>
      </w:pPr>
    </w:p>
    <w:p w14:paraId="6C14A135" w14:textId="77777777" w:rsidR="00675382" w:rsidRDefault="00675382" w:rsidP="00DE1802">
      <w:pPr>
        <w:pStyle w:val="Textoindependiente"/>
        <w:shd w:val="clear" w:color="auto" w:fill="FFFFFF"/>
        <w:ind w:left="-142" w:right="-425"/>
        <w:rPr>
          <w:b/>
          <w:bCs/>
          <w:sz w:val="20"/>
          <w:szCs w:val="20"/>
          <w:lang w:val="es-CO"/>
        </w:rPr>
      </w:pPr>
    </w:p>
    <w:p w14:paraId="6E795281" w14:textId="77777777" w:rsidR="0026302A" w:rsidRPr="00F465B7" w:rsidRDefault="0026302A" w:rsidP="00DE1802">
      <w:pPr>
        <w:pStyle w:val="Textoindependiente"/>
        <w:shd w:val="clear" w:color="auto" w:fill="FFFFFF"/>
        <w:ind w:left="-142" w:right="-425"/>
        <w:rPr>
          <w:b/>
          <w:bCs/>
          <w:sz w:val="20"/>
          <w:szCs w:val="20"/>
          <w:lang w:val="es-CO"/>
        </w:rPr>
      </w:pPr>
    </w:p>
    <w:p w14:paraId="3F5F2091" w14:textId="77777777" w:rsidR="00675382" w:rsidRPr="00F465B7" w:rsidRDefault="00675382" w:rsidP="00DE1802">
      <w:pPr>
        <w:pStyle w:val="Textoindependiente"/>
        <w:shd w:val="clear" w:color="auto" w:fill="FFFFFF"/>
        <w:ind w:left="-142" w:right="-425"/>
        <w:rPr>
          <w:b/>
          <w:bCs/>
          <w:sz w:val="20"/>
          <w:szCs w:val="20"/>
          <w:lang w:val="es-CO"/>
        </w:rPr>
      </w:pPr>
    </w:p>
    <w:p w14:paraId="3F711E56"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71A5A3E7" w14:textId="77777777" w:rsidR="00914753" w:rsidRPr="00F465B7" w:rsidRDefault="00914753" w:rsidP="00DE1802">
      <w:pPr>
        <w:pStyle w:val="Textoindependiente"/>
        <w:shd w:val="clear" w:color="auto" w:fill="FFFFFF"/>
        <w:ind w:left="-142" w:right="-425"/>
        <w:rPr>
          <w:b/>
          <w:bCs/>
          <w:sz w:val="20"/>
          <w:szCs w:val="20"/>
          <w:lang w:val="es-CO"/>
        </w:rPr>
      </w:pPr>
    </w:p>
    <w:p w14:paraId="7A8DCCE0" w14:textId="0F90426E" w:rsidR="00675382" w:rsidRDefault="00675382" w:rsidP="00DE1802">
      <w:pPr>
        <w:pStyle w:val="Textoindependiente"/>
        <w:shd w:val="clear" w:color="auto" w:fill="FFFFFF"/>
        <w:ind w:left="-142" w:right="-425"/>
        <w:rPr>
          <w:b/>
          <w:bCs/>
          <w:sz w:val="20"/>
          <w:szCs w:val="20"/>
          <w:lang w:val="es-CO"/>
        </w:rPr>
      </w:pPr>
    </w:p>
    <w:p w14:paraId="3D75AD80" w14:textId="7FBA0470" w:rsidR="007D5A48" w:rsidRDefault="007D5A48" w:rsidP="00DE1802">
      <w:pPr>
        <w:pStyle w:val="Textoindependiente"/>
        <w:shd w:val="clear" w:color="auto" w:fill="FFFFFF"/>
        <w:ind w:left="-142" w:right="-425"/>
        <w:rPr>
          <w:b/>
          <w:bCs/>
          <w:sz w:val="20"/>
          <w:szCs w:val="20"/>
          <w:lang w:val="es-CO"/>
        </w:rPr>
      </w:pPr>
    </w:p>
    <w:p w14:paraId="1E494BF4" w14:textId="77777777" w:rsidR="007D5A48" w:rsidRPr="00F465B7" w:rsidRDefault="007D5A48" w:rsidP="00DE1802">
      <w:pPr>
        <w:pStyle w:val="Textoindependiente"/>
        <w:shd w:val="clear" w:color="auto" w:fill="FFFFFF"/>
        <w:ind w:left="-142" w:right="-425"/>
        <w:rPr>
          <w:b/>
          <w:bCs/>
          <w:sz w:val="20"/>
          <w:szCs w:val="20"/>
          <w:lang w:val="es-CO"/>
        </w:rPr>
      </w:pPr>
    </w:p>
    <w:p w14:paraId="2CF9A63C"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69F788AC" w14:textId="77777777" w:rsidR="007D5A48" w:rsidRDefault="007D5A48" w:rsidP="00597745">
      <w:pPr>
        <w:pStyle w:val="Textoindependiente"/>
        <w:tabs>
          <w:tab w:val="left" w:pos="3960"/>
        </w:tabs>
        <w:rPr>
          <w:b/>
          <w:sz w:val="20"/>
          <w:szCs w:val="20"/>
        </w:rPr>
      </w:pPr>
    </w:p>
    <w:p w14:paraId="11140409" w14:textId="77777777" w:rsidR="007D5A48" w:rsidRDefault="007D5A48" w:rsidP="00597745">
      <w:pPr>
        <w:pStyle w:val="Textoindependiente"/>
        <w:tabs>
          <w:tab w:val="left" w:pos="3960"/>
        </w:tabs>
        <w:rPr>
          <w:b/>
          <w:sz w:val="20"/>
          <w:szCs w:val="20"/>
        </w:rPr>
      </w:pPr>
    </w:p>
    <w:p w14:paraId="67EDD44E" w14:textId="77777777" w:rsidR="007D5A48" w:rsidRDefault="007D5A48" w:rsidP="00597745">
      <w:pPr>
        <w:pStyle w:val="Textoindependiente"/>
        <w:tabs>
          <w:tab w:val="left" w:pos="3960"/>
        </w:tabs>
        <w:rPr>
          <w:b/>
          <w:sz w:val="20"/>
          <w:szCs w:val="20"/>
        </w:rPr>
      </w:pPr>
    </w:p>
    <w:p w14:paraId="5AB0227C" w14:textId="77777777" w:rsidR="007D5A48" w:rsidRDefault="007D5A48" w:rsidP="00597745">
      <w:pPr>
        <w:pStyle w:val="Textoindependiente"/>
        <w:tabs>
          <w:tab w:val="left" w:pos="3960"/>
        </w:tabs>
        <w:rPr>
          <w:b/>
          <w:sz w:val="20"/>
          <w:szCs w:val="20"/>
        </w:rPr>
      </w:pPr>
    </w:p>
    <w:p w14:paraId="3C03C8B4" w14:textId="77777777" w:rsidR="007D5A48" w:rsidRDefault="007D5A48" w:rsidP="00597745">
      <w:pPr>
        <w:pStyle w:val="Textoindependiente"/>
        <w:tabs>
          <w:tab w:val="left" w:pos="3960"/>
        </w:tabs>
        <w:rPr>
          <w:b/>
          <w:sz w:val="20"/>
          <w:szCs w:val="20"/>
        </w:rPr>
      </w:pPr>
    </w:p>
    <w:p w14:paraId="63BF7345" w14:textId="77777777" w:rsidR="007D5A48" w:rsidRDefault="007D5A48" w:rsidP="00597745">
      <w:pPr>
        <w:pStyle w:val="Textoindependiente"/>
        <w:tabs>
          <w:tab w:val="left" w:pos="3960"/>
        </w:tabs>
        <w:rPr>
          <w:b/>
          <w:sz w:val="20"/>
          <w:szCs w:val="20"/>
        </w:rPr>
      </w:pPr>
    </w:p>
    <w:p w14:paraId="44D4F2D7" w14:textId="77777777" w:rsidR="007D5A48" w:rsidRDefault="007D5A48" w:rsidP="00597745">
      <w:pPr>
        <w:pStyle w:val="Textoindependiente"/>
        <w:tabs>
          <w:tab w:val="left" w:pos="3960"/>
        </w:tabs>
        <w:rPr>
          <w:b/>
          <w:sz w:val="20"/>
          <w:szCs w:val="20"/>
        </w:rPr>
      </w:pPr>
    </w:p>
    <w:p w14:paraId="50056458" w14:textId="77777777" w:rsidR="008E2C2D" w:rsidRDefault="008E2C2D" w:rsidP="00597745">
      <w:pPr>
        <w:pStyle w:val="Textoindependiente"/>
        <w:tabs>
          <w:tab w:val="left" w:pos="3960"/>
        </w:tabs>
        <w:rPr>
          <w:b/>
          <w:sz w:val="20"/>
          <w:szCs w:val="20"/>
        </w:rPr>
      </w:pPr>
    </w:p>
    <w:p w14:paraId="34E1D92C" w14:textId="77777777" w:rsidR="007D5A48" w:rsidRDefault="007D5A48" w:rsidP="00597745">
      <w:pPr>
        <w:pStyle w:val="Textoindependiente"/>
        <w:tabs>
          <w:tab w:val="left" w:pos="3960"/>
        </w:tabs>
        <w:rPr>
          <w:b/>
          <w:sz w:val="20"/>
          <w:szCs w:val="20"/>
        </w:rPr>
      </w:pPr>
    </w:p>
    <w:p w14:paraId="334C4F8E" w14:textId="77777777" w:rsidR="003D7B0C" w:rsidRDefault="003D7B0C" w:rsidP="00597745">
      <w:pPr>
        <w:pStyle w:val="Textoindependiente"/>
        <w:tabs>
          <w:tab w:val="left" w:pos="3960"/>
        </w:tabs>
        <w:rPr>
          <w:b/>
          <w:sz w:val="20"/>
          <w:szCs w:val="20"/>
        </w:rPr>
      </w:pPr>
    </w:p>
    <w:p w14:paraId="14BD55BF" w14:textId="77777777" w:rsidR="003D7B0C" w:rsidRDefault="003D7B0C" w:rsidP="00597745">
      <w:pPr>
        <w:pStyle w:val="Textoindependiente"/>
        <w:tabs>
          <w:tab w:val="left" w:pos="3960"/>
        </w:tabs>
        <w:rPr>
          <w:b/>
          <w:sz w:val="20"/>
          <w:szCs w:val="20"/>
        </w:rPr>
      </w:pPr>
    </w:p>
    <w:p w14:paraId="1ABC294F" w14:textId="77777777" w:rsidR="003D7B0C" w:rsidRDefault="003D7B0C" w:rsidP="00597745">
      <w:pPr>
        <w:pStyle w:val="Textoindependiente"/>
        <w:tabs>
          <w:tab w:val="left" w:pos="3960"/>
        </w:tabs>
        <w:rPr>
          <w:b/>
          <w:sz w:val="20"/>
          <w:szCs w:val="20"/>
        </w:rPr>
      </w:pPr>
    </w:p>
    <w:p w14:paraId="4575F04F" w14:textId="2597353B" w:rsidR="00597745" w:rsidRPr="00F465B7" w:rsidRDefault="00597745" w:rsidP="00597745">
      <w:pPr>
        <w:pStyle w:val="Textoindependiente"/>
        <w:tabs>
          <w:tab w:val="left" w:pos="3960"/>
        </w:tabs>
        <w:rPr>
          <w:b/>
          <w:sz w:val="20"/>
          <w:szCs w:val="20"/>
        </w:rPr>
      </w:pPr>
      <w:r w:rsidRPr="00F465B7">
        <w:rPr>
          <w:b/>
          <w:sz w:val="20"/>
          <w:szCs w:val="20"/>
        </w:rPr>
        <w:t>ANEXO No.</w:t>
      </w:r>
      <w:r w:rsidR="00FC05C8">
        <w:rPr>
          <w:b/>
          <w:sz w:val="20"/>
          <w:szCs w:val="20"/>
          <w:lang w:val="es-419"/>
        </w:rPr>
        <w:t xml:space="preserve"> 5</w:t>
      </w:r>
      <w:r w:rsidR="00D93E3E">
        <w:rPr>
          <w:b/>
          <w:sz w:val="20"/>
          <w:szCs w:val="20"/>
          <w:lang w:val="es-419"/>
        </w:rPr>
        <w:t>.</w:t>
      </w:r>
      <w:r w:rsidR="00D93E3E">
        <w:rPr>
          <w:b/>
          <w:sz w:val="20"/>
          <w:szCs w:val="20"/>
        </w:rPr>
        <w:t>1</w:t>
      </w:r>
    </w:p>
    <w:p w14:paraId="5890CE7B" w14:textId="77777777" w:rsidR="00597745" w:rsidRPr="00F465B7" w:rsidRDefault="00597745" w:rsidP="00597745">
      <w:pPr>
        <w:pStyle w:val="Textoindependiente"/>
        <w:tabs>
          <w:tab w:val="left" w:pos="3960"/>
        </w:tabs>
        <w:rPr>
          <w:b/>
          <w:sz w:val="20"/>
          <w:szCs w:val="20"/>
        </w:rPr>
      </w:pPr>
    </w:p>
    <w:p w14:paraId="464E1EF9"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3E070B93" w14:textId="77777777" w:rsidR="00DE1802" w:rsidRPr="00F465B7" w:rsidRDefault="00DE1802" w:rsidP="00597745">
      <w:pPr>
        <w:pStyle w:val="Textoindependiente"/>
        <w:tabs>
          <w:tab w:val="left" w:pos="3960"/>
        </w:tabs>
        <w:rPr>
          <w:b/>
          <w:sz w:val="20"/>
          <w:szCs w:val="20"/>
        </w:rPr>
      </w:pPr>
    </w:p>
    <w:p w14:paraId="2F53ED6E"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41C8656F"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F465B7" w14:paraId="085B6443" w14:textId="77777777" w:rsidTr="008E444A">
        <w:trPr>
          <w:jc w:val="center"/>
        </w:trPr>
        <w:tc>
          <w:tcPr>
            <w:tcW w:w="3213" w:type="dxa"/>
          </w:tcPr>
          <w:p w14:paraId="3FE83050" w14:textId="77777777" w:rsidR="00597745" w:rsidRPr="00F465B7" w:rsidRDefault="00597745" w:rsidP="008E444A">
            <w:pPr>
              <w:pStyle w:val="Textoindependiente"/>
              <w:jc w:val="left"/>
              <w:rPr>
                <w:b/>
                <w:sz w:val="20"/>
                <w:szCs w:val="20"/>
              </w:rPr>
            </w:pPr>
            <w:r w:rsidRPr="00F465B7">
              <w:rPr>
                <w:b/>
                <w:sz w:val="20"/>
                <w:szCs w:val="20"/>
              </w:rPr>
              <w:t>CONTRATO</w:t>
            </w:r>
          </w:p>
        </w:tc>
        <w:tc>
          <w:tcPr>
            <w:tcW w:w="6504" w:type="dxa"/>
          </w:tcPr>
          <w:p w14:paraId="4992307F" w14:textId="77777777" w:rsidR="00597745" w:rsidRPr="00F465B7" w:rsidRDefault="00597745" w:rsidP="008E444A">
            <w:pPr>
              <w:pStyle w:val="Textoindependiente"/>
              <w:jc w:val="left"/>
              <w:rPr>
                <w:b/>
                <w:sz w:val="20"/>
                <w:szCs w:val="20"/>
              </w:rPr>
            </w:pPr>
            <w:r w:rsidRPr="00F465B7">
              <w:rPr>
                <w:b/>
                <w:sz w:val="20"/>
                <w:szCs w:val="20"/>
              </w:rPr>
              <w:t xml:space="preserve">No. </w:t>
            </w:r>
          </w:p>
        </w:tc>
      </w:tr>
      <w:tr w:rsidR="00F465B7" w:rsidRPr="00F465B7" w14:paraId="45CB96F5" w14:textId="77777777" w:rsidTr="008E444A">
        <w:trPr>
          <w:jc w:val="center"/>
        </w:trPr>
        <w:tc>
          <w:tcPr>
            <w:tcW w:w="3213" w:type="dxa"/>
          </w:tcPr>
          <w:p w14:paraId="352215F0" w14:textId="77777777" w:rsidR="00597745" w:rsidRPr="00F465B7" w:rsidRDefault="00597745" w:rsidP="008E444A">
            <w:pPr>
              <w:pStyle w:val="Textoindependiente"/>
              <w:jc w:val="left"/>
              <w:rPr>
                <w:b/>
                <w:sz w:val="20"/>
                <w:szCs w:val="20"/>
              </w:rPr>
            </w:pPr>
            <w:r w:rsidRPr="00F465B7">
              <w:rPr>
                <w:b/>
                <w:sz w:val="20"/>
                <w:szCs w:val="20"/>
              </w:rPr>
              <w:t>CONTRATANTE</w:t>
            </w:r>
          </w:p>
        </w:tc>
        <w:tc>
          <w:tcPr>
            <w:tcW w:w="6504" w:type="dxa"/>
          </w:tcPr>
          <w:p w14:paraId="77B0697B" w14:textId="77777777" w:rsidR="00597745" w:rsidRPr="00F465B7" w:rsidRDefault="00597745" w:rsidP="008E444A">
            <w:pPr>
              <w:pStyle w:val="Textoindependiente"/>
              <w:jc w:val="left"/>
              <w:rPr>
                <w:b/>
                <w:sz w:val="20"/>
                <w:szCs w:val="20"/>
              </w:rPr>
            </w:pPr>
            <w:r w:rsidRPr="00F465B7">
              <w:rPr>
                <w:sz w:val="20"/>
                <w:szCs w:val="20"/>
              </w:rPr>
              <w:t xml:space="preserve">POLICÍA NACIONAL </w:t>
            </w:r>
          </w:p>
        </w:tc>
      </w:tr>
      <w:tr w:rsidR="00F465B7" w:rsidRPr="00F465B7" w14:paraId="4E024F59" w14:textId="77777777" w:rsidTr="008E444A">
        <w:trPr>
          <w:jc w:val="center"/>
        </w:trPr>
        <w:tc>
          <w:tcPr>
            <w:tcW w:w="3213" w:type="dxa"/>
          </w:tcPr>
          <w:p w14:paraId="2E6B17D6" w14:textId="77777777" w:rsidR="00597745" w:rsidRPr="00F465B7" w:rsidRDefault="00597745" w:rsidP="008E444A">
            <w:pPr>
              <w:pStyle w:val="Textoindependiente"/>
              <w:jc w:val="left"/>
              <w:rPr>
                <w:b/>
                <w:sz w:val="20"/>
                <w:szCs w:val="20"/>
              </w:rPr>
            </w:pPr>
            <w:r w:rsidRPr="00F465B7">
              <w:rPr>
                <w:b/>
                <w:sz w:val="20"/>
                <w:szCs w:val="20"/>
              </w:rPr>
              <w:t>REPRESENTANTE LEGAL Y/O DELEGADO</w:t>
            </w:r>
          </w:p>
        </w:tc>
        <w:tc>
          <w:tcPr>
            <w:tcW w:w="6504" w:type="dxa"/>
            <w:vAlign w:val="center"/>
          </w:tcPr>
          <w:p w14:paraId="5D7E369F" w14:textId="77777777" w:rsidR="00597745" w:rsidRPr="00F465B7" w:rsidRDefault="00597745" w:rsidP="008E444A">
            <w:pPr>
              <w:pStyle w:val="Textoindependiente"/>
              <w:jc w:val="left"/>
              <w:rPr>
                <w:b/>
                <w:sz w:val="20"/>
                <w:szCs w:val="20"/>
              </w:rPr>
            </w:pPr>
            <w:r w:rsidRPr="00F465B7">
              <w:rPr>
                <w:b/>
                <w:sz w:val="20"/>
                <w:szCs w:val="20"/>
              </w:rPr>
              <w:t>NOMBRE DEL ORDENADOR DEL GASTO</w:t>
            </w:r>
          </w:p>
        </w:tc>
      </w:tr>
      <w:tr w:rsidR="00F465B7" w:rsidRPr="00F465B7" w14:paraId="38490DE0" w14:textId="77777777" w:rsidTr="008E444A">
        <w:trPr>
          <w:jc w:val="center"/>
        </w:trPr>
        <w:tc>
          <w:tcPr>
            <w:tcW w:w="3213" w:type="dxa"/>
          </w:tcPr>
          <w:p w14:paraId="49AADE27" w14:textId="77777777" w:rsidR="00597745" w:rsidRPr="00F465B7" w:rsidRDefault="00597745" w:rsidP="008E444A">
            <w:pPr>
              <w:rPr>
                <w:rFonts w:ascii="Arial" w:hAnsi="Arial" w:cs="Arial"/>
                <w:b/>
                <w:sz w:val="20"/>
                <w:szCs w:val="20"/>
              </w:rPr>
            </w:pPr>
            <w:r w:rsidRPr="00F465B7">
              <w:rPr>
                <w:rFonts w:ascii="Arial" w:hAnsi="Arial" w:cs="Arial"/>
                <w:b/>
                <w:sz w:val="20"/>
                <w:szCs w:val="20"/>
              </w:rPr>
              <w:t>CÉDULA DE</w:t>
            </w:r>
          </w:p>
          <w:p w14:paraId="3B194952" w14:textId="77777777" w:rsidR="00597745" w:rsidRPr="00F465B7" w:rsidRDefault="00597745" w:rsidP="008E444A">
            <w:pPr>
              <w:pStyle w:val="Textoindependiente"/>
              <w:jc w:val="left"/>
              <w:rPr>
                <w:b/>
                <w:sz w:val="20"/>
                <w:szCs w:val="20"/>
              </w:rPr>
            </w:pPr>
            <w:r w:rsidRPr="00F465B7">
              <w:rPr>
                <w:b/>
                <w:sz w:val="20"/>
                <w:szCs w:val="20"/>
              </w:rPr>
              <w:t>CIUDADANÍA No.</w:t>
            </w:r>
          </w:p>
        </w:tc>
        <w:tc>
          <w:tcPr>
            <w:tcW w:w="6504" w:type="dxa"/>
            <w:vAlign w:val="center"/>
          </w:tcPr>
          <w:p w14:paraId="541EAFBF" w14:textId="77777777" w:rsidR="00597745" w:rsidRPr="00F465B7" w:rsidRDefault="00597745" w:rsidP="008E444A">
            <w:pPr>
              <w:pStyle w:val="Textoindependiente"/>
              <w:jc w:val="left"/>
              <w:rPr>
                <w:sz w:val="20"/>
                <w:szCs w:val="20"/>
              </w:rPr>
            </w:pPr>
            <w:r w:rsidRPr="00F465B7">
              <w:rPr>
                <w:sz w:val="20"/>
                <w:szCs w:val="20"/>
              </w:rPr>
              <w:t>Del ordenador del gasto</w:t>
            </w:r>
          </w:p>
        </w:tc>
      </w:tr>
      <w:tr w:rsidR="00F465B7" w:rsidRPr="00F465B7" w14:paraId="1584AD32" w14:textId="77777777" w:rsidTr="008E444A">
        <w:trPr>
          <w:jc w:val="center"/>
        </w:trPr>
        <w:tc>
          <w:tcPr>
            <w:tcW w:w="3213" w:type="dxa"/>
          </w:tcPr>
          <w:p w14:paraId="65A61BE5" w14:textId="77777777" w:rsidR="00597745" w:rsidRPr="00F465B7" w:rsidRDefault="00597745" w:rsidP="008E444A">
            <w:pPr>
              <w:rPr>
                <w:rFonts w:ascii="Arial" w:hAnsi="Arial" w:cs="Arial"/>
                <w:b/>
                <w:sz w:val="20"/>
                <w:szCs w:val="20"/>
              </w:rPr>
            </w:pPr>
            <w:r w:rsidRPr="00F465B7">
              <w:rPr>
                <w:rFonts w:ascii="Arial" w:hAnsi="Arial" w:cs="Arial"/>
                <w:b/>
                <w:sz w:val="20"/>
                <w:szCs w:val="20"/>
              </w:rPr>
              <w:t>CARGO</w:t>
            </w:r>
          </w:p>
        </w:tc>
        <w:tc>
          <w:tcPr>
            <w:tcW w:w="6504" w:type="dxa"/>
            <w:vAlign w:val="center"/>
          </w:tcPr>
          <w:p w14:paraId="30891202" w14:textId="77777777" w:rsidR="00597745" w:rsidRPr="00F465B7" w:rsidRDefault="00597745" w:rsidP="008E444A">
            <w:pPr>
              <w:pStyle w:val="Textoindependiente"/>
              <w:jc w:val="left"/>
              <w:rPr>
                <w:sz w:val="20"/>
                <w:szCs w:val="20"/>
              </w:rPr>
            </w:pPr>
            <w:r w:rsidRPr="00F465B7">
              <w:rPr>
                <w:sz w:val="20"/>
                <w:szCs w:val="20"/>
              </w:rPr>
              <w:t>Cargo del ordenador del gasto</w:t>
            </w:r>
          </w:p>
        </w:tc>
      </w:tr>
      <w:tr w:rsidR="00F465B7" w:rsidRPr="00F465B7" w14:paraId="2ACEDD4F" w14:textId="77777777" w:rsidTr="008E444A">
        <w:trPr>
          <w:trHeight w:val="90"/>
          <w:jc w:val="center"/>
        </w:trPr>
        <w:tc>
          <w:tcPr>
            <w:tcW w:w="3213" w:type="dxa"/>
          </w:tcPr>
          <w:p w14:paraId="1DF5222B" w14:textId="77777777" w:rsidR="00597745" w:rsidRPr="00F465B7" w:rsidRDefault="00597745" w:rsidP="008E444A">
            <w:pPr>
              <w:pStyle w:val="Textoindependiente"/>
              <w:jc w:val="left"/>
              <w:rPr>
                <w:b/>
                <w:sz w:val="20"/>
                <w:szCs w:val="20"/>
              </w:rPr>
            </w:pPr>
            <w:r w:rsidRPr="00F465B7">
              <w:rPr>
                <w:b/>
                <w:sz w:val="20"/>
                <w:szCs w:val="20"/>
              </w:rPr>
              <w:t>DISPOSICION DE NOMBRAMIENTO</w:t>
            </w:r>
          </w:p>
        </w:tc>
        <w:tc>
          <w:tcPr>
            <w:tcW w:w="6504" w:type="dxa"/>
            <w:vAlign w:val="center"/>
          </w:tcPr>
          <w:p w14:paraId="602C9EA4" w14:textId="77777777" w:rsidR="00597745" w:rsidRPr="00F465B7" w:rsidRDefault="00597745" w:rsidP="008E444A">
            <w:pPr>
              <w:pStyle w:val="Textoindependiente"/>
              <w:jc w:val="left"/>
              <w:rPr>
                <w:sz w:val="20"/>
                <w:szCs w:val="20"/>
              </w:rPr>
            </w:pPr>
            <w:r w:rsidRPr="00F465B7">
              <w:rPr>
                <w:sz w:val="20"/>
                <w:szCs w:val="20"/>
              </w:rPr>
              <w:t>Del ordenador del gasto.</w:t>
            </w:r>
          </w:p>
        </w:tc>
      </w:tr>
      <w:tr w:rsidR="00F465B7" w:rsidRPr="00F465B7" w14:paraId="207E90B2" w14:textId="77777777" w:rsidTr="008E444A">
        <w:trPr>
          <w:jc w:val="center"/>
        </w:trPr>
        <w:tc>
          <w:tcPr>
            <w:tcW w:w="3213" w:type="dxa"/>
          </w:tcPr>
          <w:p w14:paraId="5D0CF078" w14:textId="77777777" w:rsidR="00597745" w:rsidRPr="00F465B7" w:rsidRDefault="00597745" w:rsidP="008E444A">
            <w:pPr>
              <w:pStyle w:val="Textoindependiente"/>
              <w:jc w:val="both"/>
              <w:rPr>
                <w:b/>
                <w:sz w:val="20"/>
                <w:szCs w:val="20"/>
              </w:rPr>
            </w:pPr>
            <w:r w:rsidRPr="00F465B7">
              <w:rPr>
                <w:b/>
                <w:sz w:val="20"/>
                <w:szCs w:val="20"/>
              </w:rPr>
              <w:t>CONTRATISTA</w:t>
            </w:r>
          </w:p>
        </w:tc>
        <w:tc>
          <w:tcPr>
            <w:tcW w:w="6504" w:type="dxa"/>
          </w:tcPr>
          <w:p w14:paraId="54722474" w14:textId="77777777" w:rsidR="00597745" w:rsidRPr="00F465B7" w:rsidRDefault="00597745" w:rsidP="008E444A">
            <w:pPr>
              <w:pStyle w:val="Textoindependiente"/>
              <w:jc w:val="both"/>
              <w:rPr>
                <w:sz w:val="20"/>
                <w:szCs w:val="20"/>
              </w:rPr>
            </w:pPr>
            <w:r w:rsidRPr="00F465B7">
              <w:rPr>
                <w:b/>
                <w:sz w:val="20"/>
                <w:szCs w:val="20"/>
              </w:rPr>
              <w:t xml:space="preserve">NOMBRE: </w:t>
            </w:r>
            <w:r w:rsidRPr="00F465B7">
              <w:rPr>
                <w:sz w:val="20"/>
                <w:szCs w:val="20"/>
              </w:rPr>
              <w:t>De la firma contratista</w:t>
            </w:r>
          </w:p>
          <w:p w14:paraId="39ED4F75" w14:textId="77777777" w:rsidR="00597745" w:rsidRPr="00F465B7" w:rsidRDefault="00597745" w:rsidP="008E444A">
            <w:pPr>
              <w:pStyle w:val="Textoindependiente"/>
              <w:jc w:val="both"/>
              <w:rPr>
                <w:b/>
                <w:sz w:val="20"/>
                <w:szCs w:val="20"/>
              </w:rPr>
            </w:pPr>
            <w:r w:rsidRPr="00F465B7">
              <w:rPr>
                <w:b/>
                <w:sz w:val="20"/>
                <w:szCs w:val="20"/>
              </w:rPr>
              <w:t xml:space="preserve">NIT: </w:t>
            </w:r>
          </w:p>
          <w:p w14:paraId="600E02C2" w14:textId="77777777" w:rsidR="00597745" w:rsidRPr="00F465B7" w:rsidRDefault="00597745" w:rsidP="008E444A">
            <w:pPr>
              <w:pStyle w:val="Textoindependiente"/>
              <w:jc w:val="both"/>
              <w:rPr>
                <w:b/>
                <w:sz w:val="20"/>
                <w:szCs w:val="20"/>
              </w:rPr>
            </w:pPr>
            <w:r w:rsidRPr="00F465B7">
              <w:rPr>
                <w:b/>
                <w:sz w:val="20"/>
                <w:szCs w:val="20"/>
              </w:rPr>
              <w:t xml:space="preserve">REPRESENTANTE LEGAL: </w:t>
            </w:r>
            <w:r w:rsidRPr="00F465B7">
              <w:rPr>
                <w:sz w:val="20"/>
                <w:szCs w:val="20"/>
              </w:rPr>
              <w:t>Nombre del representante legal</w:t>
            </w:r>
          </w:p>
          <w:p w14:paraId="148CC2B7" w14:textId="77777777" w:rsidR="00597745" w:rsidRPr="00F465B7" w:rsidRDefault="00597745" w:rsidP="008E444A">
            <w:pPr>
              <w:pStyle w:val="Textoindependiente"/>
              <w:jc w:val="both"/>
              <w:rPr>
                <w:sz w:val="20"/>
                <w:szCs w:val="20"/>
              </w:rPr>
            </w:pPr>
            <w:r w:rsidRPr="00F465B7">
              <w:rPr>
                <w:b/>
                <w:sz w:val="20"/>
                <w:szCs w:val="20"/>
              </w:rPr>
              <w:t>DOC. IDENTIDAD</w:t>
            </w:r>
            <w:r w:rsidRPr="00F465B7">
              <w:rPr>
                <w:sz w:val="20"/>
                <w:szCs w:val="20"/>
              </w:rPr>
              <w:t>: C.C. del representante legal</w:t>
            </w:r>
            <w:r w:rsidRPr="00F465B7">
              <w:rPr>
                <w:noProof/>
                <w:sz w:val="20"/>
                <w:szCs w:val="20"/>
              </w:rPr>
              <w:t xml:space="preserve"> </w:t>
            </w:r>
          </w:p>
          <w:p w14:paraId="7716B215" w14:textId="77777777" w:rsidR="00597745" w:rsidRPr="00F465B7" w:rsidRDefault="00597745" w:rsidP="008E444A">
            <w:pPr>
              <w:pStyle w:val="Textoindependiente"/>
              <w:jc w:val="both"/>
              <w:rPr>
                <w:sz w:val="20"/>
                <w:szCs w:val="20"/>
              </w:rPr>
            </w:pPr>
            <w:r w:rsidRPr="00F465B7">
              <w:rPr>
                <w:b/>
                <w:sz w:val="20"/>
                <w:szCs w:val="20"/>
              </w:rPr>
              <w:t xml:space="preserve">CIUDAD NOTIFICACIÓN: </w:t>
            </w:r>
            <w:r w:rsidRPr="00F465B7">
              <w:rPr>
                <w:noProof/>
                <w:sz w:val="20"/>
                <w:szCs w:val="20"/>
              </w:rPr>
              <w:t>Bogotá D.C.</w:t>
            </w:r>
          </w:p>
          <w:p w14:paraId="3CBAB409" w14:textId="77777777" w:rsidR="00597745" w:rsidRPr="00F465B7" w:rsidRDefault="00597745" w:rsidP="008E444A">
            <w:pPr>
              <w:pStyle w:val="Textoindependiente"/>
              <w:jc w:val="both"/>
              <w:rPr>
                <w:sz w:val="20"/>
                <w:szCs w:val="20"/>
              </w:rPr>
            </w:pPr>
            <w:r w:rsidRPr="00F465B7">
              <w:rPr>
                <w:b/>
                <w:sz w:val="20"/>
                <w:szCs w:val="20"/>
              </w:rPr>
              <w:t xml:space="preserve">DIRECCIÓN: </w:t>
            </w:r>
            <w:r w:rsidRPr="00F465B7">
              <w:rPr>
                <w:sz w:val="20"/>
                <w:szCs w:val="20"/>
              </w:rPr>
              <w:t>De notificación de la firma contratista</w:t>
            </w:r>
          </w:p>
          <w:p w14:paraId="61998007" w14:textId="77777777" w:rsidR="00597745" w:rsidRPr="00F465B7" w:rsidRDefault="0002782F" w:rsidP="008E444A">
            <w:pPr>
              <w:pStyle w:val="Textoindependiente"/>
              <w:jc w:val="both"/>
              <w:rPr>
                <w:sz w:val="20"/>
                <w:szCs w:val="20"/>
              </w:rPr>
            </w:pPr>
            <w:r w:rsidRPr="00F465B7">
              <w:rPr>
                <w:b/>
                <w:sz w:val="20"/>
                <w:szCs w:val="20"/>
              </w:rPr>
              <w:t>TELÉFONO</w:t>
            </w:r>
            <w:r w:rsidR="00597745" w:rsidRPr="00F465B7">
              <w:rPr>
                <w:b/>
                <w:sz w:val="20"/>
                <w:szCs w:val="20"/>
              </w:rPr>
              <w:t xml:space="preserve">: </w:t>
            </w:r>
          </w:p>
          <w:p w14:paraId="58D186AD" w14:textId="77777777" w:rsidR="00597745" w:rsidRPr="00F465B7" w:rsidRDefault="00597745" w:rsidP="008E444A">
            <w:pPr>
              <w:pStyle w:val="Textoindependiente"/>
              <w:jc w:val="both"/>
              <w:rPr>
                <w:sz w:val="20"/>
                <w:szCs w:val="20"/>
              </w:rPr>
            </w:pPr>
            <w:r w:rsidRPr="00F465B7">
              <w:rPr>
                <w:b/>
                <w:sz w:val="20"/>
                <w:szCs w:val="20"/>
              </w:rPr>
              <w:t>FAX:</w:t>
            </w:r>
            <w:r w:rsidRPr="00F465B7">
              <w:rPr>
                <w:sz w:val="20"/>
                <w:szCs w:val="20"/>
              </w:rPr>
              <w:t xml:space="preserve"> </w:t>
            </w:r>
          </w:p>
          <w:p w14:paraId="79287788" w14:textId="77777777" w:rsidR="00597745" w:rsidRPr="00F465B7" w:rsidRDefault="00597745" w:rsidP="008E444A">
            <w:pPr>
              <w:pStyle w:val="Textoindependiente"/>
              <w:jc w:val="both"/>
              <w:rPr>
                <w:b/>
                <w:sz w:val="20"/>
                <w:szCs w:val="20"/>
              </w:rPr>
            </w:pPr>
            <w:r w:rsidRPr="00F465B7">
              <w:rPr>
                <w:b/>
                <w:sz w:val="20"/>
                <w:szCs w:val="20"/>
              </w:rPr>
              <w:t>E-MAIL:</w:t>
            </w:r>
            <w:r w:rsidRPr="00F465B7">
              <w:rPr>
                <w:sz w:val="20"/>
                <w:szCs w:val="20"/>
              </w:rPr>
              <w:t xml:space="preserve"> </w:t>
            </w:r>
          </w:p>
        </w:tc>
      </w:tr>
      <w:tr w:rsidR="00F465B7" w:rsidRPr="00F465B7" w14:paraId="7C4F2A62"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F465B7" w:rsidRDefault="00597745" w:rsidP="008E444A">
            <w:pPr>
              <w:pStyle w:val="Textoindependiente"/>
              <w:jc w:val="left"/>
              <w:rPr>
                <w:b/>
                <w:bCs/>
                <w:sz w:val="20"/>
                <w:szCs w:val="20"/>
              </w:rPr>
            </w:pPr>
            <w:r w:rsidRPr="00F465B7">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77777777" w:rsidR="00597745" w:rsidRPr="00F465B7" w:rsidRDefault="00597745" w:rsidP="008E444A">
            <w:pPr>
              <w:adjustRightInd w:val="0"/>
              <w:jc w:val="both"/>
              <w:rPr>
                <w:rFonts w:ascii="Arial" w:hAnsi="Arial" w:cs="Arial"/>
                <w:noProof/>
                <w:sz w:val="20"/>
                <w:szCs w:val="20"/>
              </w:rPr>
            </w:pPr>
            <w:r w:rsidRPr="00F465B7">
              <w:rPr>
                <w:rFonts w:ascii="Arial" w:hAnsi="Arial" w:cs="Arial"/>
                <w:noProof/>
                <w:sz w:val="20"/>
                <w:szCs w:val="20"/>
              </w:rPr>
              <w:t>Que el presente contrato se deriva del PROCESO (SE INDICA EL TIPO DE PROCESO Y EL NÚMERO DEL MISMO).</w:t>
            </w:r>
          </w:p>
          <w:p w14:paraId="3B2E5A68" w14:textId="77777777" w:rsidR="002439FE" w:rsidRPr="00F465B7" w:rsidRDefault="002439FE" w:rsidP="008E444A">
            <w:pPr>
              <w:adjustRightInd w:val="0"/>
              <w:jc w:val="both"/>
              <w:rPr>
                <w:rFonts w:ascii="Arial" w:hAnsi="Arial" w:cs="Arial"/>
                <w:noProof/>
                <w:sz w:val="20"/>
                <w:szCs w:val="20"/>
              </w:rPr>
            </w:pPr>
          </w:p>
        </w:tc>
      </w:tr>
      <w:tr w:rsidR="00F465B7" w:rsidRPr="00F465B7" w14:paraId="549E92B8"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F465B7" w:rsidRDefault="00597745" w:rsidP="008E444A">
            <w:pPr>
              <w:pStyle w:val="Textoindependiente"/>
              <w:jc w:val="left"/>
              <w:rPr>
                <w:b/>
                <w:sz w:val="20"/>
                <w:szCs w:val="20"/>
              </w:rPr>
            </w:pPr>
            <w:r w:rsidRPr="00F465B7">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7297BAFE" w14:textId="77777777" w:rsidR="00597745" w:rsidRPr="00F465B7" w:rsidRDefault="00597745" w:rsidP="008E444A">
            <w:pPr>
              <w:pStyle w:val="Prrafodelista"/>
              <w:ind w:left="0"/>
              <w:jc w:val="both"/>
              <w:rPr>
                <w:rFonts w:ascii="Arial" w:hAnsi="Arial" w:cs="Arial"/>
                <w:sz w:val="20"/>
                <w:szCs w:val="20"/>
                <w:lang w:val="es-CO"/>
              </w:rPr>
            </w:pPr>
            <w:r w:rsidRPr="00F465B7">
              <w:rPr>
                <w:rFonts w:ascii="Arial" w:hAnsi="Arial" w:cs="Arial"/>
                <w:sz w:val="20"/>
                <w:szCs w:val="20"/>
                <w:lang w:val="es-CO"/>
              </w:rPr>
              <w:t>El supervisor del contrato será (se señala el cargo del supervisor), o quien haga sus veces, o quien con posterioridad designe la DIRECCIÓN ADMINISTRATIVA Y FINANCIERA (Unidad Ejecutora). (O el ordenador del gasto en cada caso).</w:t>
            </w:r>
          </w:p>
          <w:p w14:paraId="41EDA34D" w14:textId="77777777" w:rsidR="002439FE" w:rsidRPr="00F465B7" w:rsidRDefault="002439FE" w:rsidP="008E444A">
            <w:pPr>
              <w:pStyle w:val="Prrafodelista"/>
              <w:ind w:left="0"/>
              <w:jc w:val="both"/>
              <w:rPr>
                <w:rFonts w:ascii="Arial" w:hAnsi="Arial" w:cs="Arial"/>
                <w:sz w:val="20"/>
                <w:szCs w:val="20"/>
                <w:lang w:val="es-CO"/>
              </w:rPr>
            </w:pPr>
          </w:p>
        </w:tc>
      </w:tr>
      <w:tr w:rsidR="00F465B7" w:rsidRPr="00F465B7" w14:paraId="4D1EEA8E"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77777777" w:rsidR="00597745" w:rsidRPr="00F465B7" w:rsidRDefault="00597745" w:rsidP="008E444A">
            <w:pPr>
              <w:pStyle w:val="Textoindependiente"/>
              <w:jc w:val="left"/>
              <w:rPr>
                <w:b/>
                <w:sz w:val="20"/>
                <w:szCs w:val="20"/>
              </w:rPr>
            </w:pPr>
            <w:r w:rsidRPr="00F465B7">
              <w:rPr>
                <w:b/>
                <w:sz w:val="20"/>
                <w:szCs w:val="20"/>
              </w:rPr>
              <w:t xml:space="preserve">CLAUSULA </w:t>
            </w:r>
            <w:proofErr w:type="gramStart"/>
            <w:r w:rsidRPr="00F465B7">
              <w:rPr>
                <w:b/>
                <w:sz w:val="20"/>
                <w:szCs w:val="20"/>
              </w:rPr>
              <w:t>PRIMERA.-</w:t>
            </w:r>
            <w:proofErr w:type="gramEnd"/>
            <w:r w:rsidRPr="00F465B7">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6A22FDFE" w14:textId="77777777" w:rsidR="00597745" w:rsidRPr="00F465B7" w:rsidRDefault="00597745" w:rsidP="008E444A">
            <w:pPr>
              <w:adjustRightInd w:val="0"/>
              <w:jc w:val="both"/>
              <w:rPr>
                <w:rFonts w:ascii="Arial" w:hAnsi="Arial" w:cs="Arial"/>
                <w:noProof/>
                <w:sz w:val="20"/>
                <w:szCs w:val="20"/>
              </w:rPr>
            </w:pPr>
            <w:r w:rsidRPr="00F465B7">
              <w:rPr>
                <w:rFonts w:ascii="Arial" w:hAnsi="Arial" w:cs="Arial"/>
                <w:noProof/>
                <w:sz w:val="20"/>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F465B7" w14:paraId="0E681608" w14:textId="77777777" w:rsidTr="008E444A">
              <w:trPr>
                <w:trHeight w:val="219"/>
                <w:jc w:val="center"/>
              </w:trPr>
              <w:tc>
                <w:tcPr>
                  <w:tcW w:w="926" w:type="dxa"/>
                </w:tcPr>
                <w:p w14:paraId="5B76EBC3" w14:textId="77777777" w:rsidR="00597745" w:rsidRPr="00F465B7" w:rsidRDefault="00597745" w:rsidP="008E444A">
                  <w:pPr>
                    <w:pStyle w:val="Textoindependiente"/>
                    <w:jc w:val="both"/>
                    <w:rPr>
                      <w:noProof/>
                      <w:sz w:val="20"/>
                      <w:szCs w:val="20"/>
                    </w:rPr>
                  </w:pPr>
                  <w:r w:rsidRPr="00F465B7">
                    <w:rPr>
                      <w:noProof/>
                      <w:sz w:val="20"/>
                      <w:szCs w:val="20"/>
                    </w:rPr>
                    <w:t>ITEM</w:t>
                  </w:r>
                </w:p>
              </w:tc>
              <w:tc>
                <w:tcPr>
                  <w:tcW w:w="2787" w:type="dxa"/>
                </w:tcPr>
                <w:p w14:paraId="7C3F86A8" w14:textId="77777777" w:rsidR="00597745" w:rsidRPr="00F465B7" w:rsidRDefault="00597745" w:rsidP="008E444A">
                  <w:pPr>
                    <w:pStyle w:val="Textoindependiente"/>
                    <w:rPr>
                      <w:noProof/>
                      <w:sz w:val="20"/>
                      <w:szCs w:val="20"/>
                    </w:rPr>
                  </w:pPr>
                  <w:r w:rsidRPr="00F465B7">
                    <w:rPr>
                      <w:noProof/>
                      <w:sz w:val="20"/>
                      <w:szCs w:val="20"/>
                    </w:rPr>
                    <w:t>RECURSO</w:t>
                  </w:r>
                </w:p>
              </w:tc>
              <w:tc>
                <w:tcPr>
                  <w:tcW w:w="1772" w:type="dxa"/>
                </w:tcPr>
                <w:p w14:paraId="2C1DCDAC" w14:textId="77777777" w:rsidR="00597745" w:rsidRPr="00F465B7" w:rsidRDefault="00597745" w:rsidP="008E444A">
                  <w:pPr>
                    <w:pStyle w:val="Textoindependiente"/>
                    <w:jc w:val="both"/>
                    <w:rPr>
                      <w:noProof/>
                      <w:sz w:val="20"/>
                      <w:szCs w:val="20"/>
                    </w:rPr>
                  </w:pPr>
                  <w:r w:rsidRPr="00F465B7">
                    <w:rPr>
                      <w:noProof/>
                      <w:sz w:val="20"/>
                      <w:szCs w:val="20"/>
                    </w:rPr>
                    <w:t>UNIDAD</w:t>
                  </w:r>
                </w:p>
              </w:tc>
            </w:tr>
            <w:tr w:rsidR="00F465B7" w:rsidRPr="00F465B7" w14:paraId="3DBC5C39" w14:textId="77777777" w:rsidTr="008E444A">
              <w:trPr>
                <w:trHeight w:val="403"/>
                <w:jc w:val="center"/>
              </w:trPr>
              <w:tc>
                <w:tcPr>
                  <w:tcW w:w="926" w:type="dxa"/>
                </w:tcPr>
                <w:p w14:paraId="4A21DC84" w14:textId="77777777" w:rsidR="00597745" w:rsidRPr="00F465B7" w:rsidRDefault="00597745" w:rsidP="008E444A">
                  <w:pPr>
                    <w:pStyle w:val="Textoindependiente"/>
                    <w:jc w:val="both"/>
                    <w:rPr>
                      <w:noProof/>
                      <w:sz w:val="20"/>
                      <w:szCs w:val="20"/>
                    </w:rPr>
                  </w:pPr>
                </w:p>
              </w:tc>
              <w:tc>
                <w:tcPr>
                  <w:tcW w:w="2787" w:type="dxa"/>
                </w:tcPr>
                <w:p w14:paraId="101582DB" w14:textId="77777777" w:rsidR="00597745" w:rsidRPr="00F465B7" w:rsidRDefault="00597745" w:rsidP="008E444A">
                  <w:pPr>
                    <w:pStyle w:val="Textoindependiente"/>
                    <w:jc w:val="both"/>
                    <w:rPr>
                      <w:noProof/>
                      <w:sz w:val="20"/>
                      <w:szCs w:val="20"/>
                    </w:rPr>
                  </w:pPr>
                  <w:r w:rsidRPr="00F465B7">
                    <w:rPr>
                      <w:noProof/>
                      <w:sz w:val="20"/>
                      <w:szCs w:val="20"/>
                    </w:rPr>
                    <w:t>Se han de discriminar cada recurso comprometido</w:t>
                  </w:r>
                </w:p>
              </w:tc>
              <w:tc>
                <w:tcPr>
                  <w:tcW w:w="1772" w:type="dxa"/>
                </w:tcPr>
                <w:p w14:paraId="2449C94D" w14:textId="77777777" w:rsidR="00597745" w:rsidRPr="00F465B7" w:rsidRDefault="00597745" w:rsidP="008E444A">
                  <w:pPr>
                    <w:pStyle w:val="Textoindependiente"/>
                    <w:jc w:val="both"/>
                    <w:rPr>
                      <w:noProof/>
                      <w:sz w:val="20"/>
                      <w:szCs w:val="20"/>
                    </w:rPr>
                  </w:pPr>
                </w:p>
              </w:tc>
            </w:tr>
          </w:tbl>
          <w:p w14:paraId="7E2ADAF5" w14:textId="77777777" w:rsidR="00597745" w:rsidRPr="00F465B7" w:rsidRDefault="00597745" w:rsidP="008E444A">
            <w:pPr>
              <w:adjustRightInd w:val="0"/>
              <w:rPr>
                <w:rFonts w:ascii="Arial" w:hAnsi="Arial" w:cs="Arial"/>
                <w:noProof/>
                <w:sz w:val="20"/>
                <w:szCs w:val="20"/>
              </w:rPr>
            </w:pPr>
          </w:p>
        </w:tc>
      </w:tr>
      <w:tr w:rsidR="00F465B7" w:rsidRPr="00F465B7" w14:paraId="48765176"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61925AC" w14:textId="77777777" w:rsidR="00597745" w:rsidRPr="00F465B7" w:rsidRDefault="00597745" w:rsidP="008E444A">
            <w:pPr>
              <w:pStyle w:val="Textoindependiente"/>
              <w:jc w:val="left"/>
              <w:rPr>
                <w:b/>
                <w:sz w:val="20"/>
                <w:szCs w:val="20"/>
              </w:rPr>
            </w:pPr>
            <w:r w:rsidRPr="00F465B7">
              <w:rPr>
                <w:b/>
                <w:sz w:val="20"/>
                <w:szCs w:val="20"/>
              </w:rPr>
              <w:t xml:space="preserve">CLAUSULA </w:t>
            </w:r>
            <w:proofErr w:type="gramStart"/>
            <w:r w:rsidRPr="00F465B7">
              <w:rPr>
                <w:b/>
                <w:sz w:val="20"/>
                <w:szCs w:val="20"/>
              </w:rPr>
              <w:t>TERCERA.-</w:t>
            </w:r>
            <w:proofErr w:type="gramEnd"/>
            <w:r w:rsidRPr="00F465B7">
              <w:rPr>
                <w:b/>
                <w:sz w:val="20"/>
                <w:szCs w:val="20"/>
              </w:rPr>
              <w:t xml:space="preserve"> VALOR</w:t>
            </w:r>
          </w:p>
          <w:p w14:paraId="7DC71A63" w14:textId="77777777" w:rsidR="00597745" w:rsidRPr="00F465B7"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5A4C3F2D" w14:textId="77777777" w:rsidR="00597745" w:rsidRPr="00F465B7" w:rsidRDefault="00597745" w:rsidP="008E444A">
            <w:pPr>
              <w:pStyle w:val="Textoindependiente"/>
              <w:jc w:val="both"/>
              <w:rPr>
                <w:noProof/>
                <w:sz w:val="20"/>
                <w:szCs w:val="20"/>
              </w:rPr>
            </w:pPr>
            <w:r w:rsidRPr="00F465B7">
              <w:rPr>
                <w:noProof/>
                <w:sz w:val="20"/>
                <w:szCs w:val="20"/>
              </w:rPr>
              <w:t>Para efectos legales y presupuestales, el valor total del contrato asciende a la suma de (INDICAR EL VALOR EN LETRAS)  ($INDICAR EL VALOR EN NÚMEROS) MONEDA LEGAL, incluido IVA. (O SEÑALAR SI NO INCLUYE IVA).</w:t>
            </w:r>
          </w:p>
          <w:p w14:paraId="3A207AE3" w14:textId="77777777" w:rsidR="00597745" w:rsidRPr="00F465B7" w:rsidRDefault="00597745" w:rsidP="008E444A">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F465B7" w:rsidRPr="00F465B7" w14:paraId="50EC34D1" w14:textId="77777777" w:rsidTr="008E444A">
              <w:tc>
                <w:tcPr>
                  <w:tcW w:w="1625" w:type="dxa"/>
                </w:tcPr>
                <w:p w14:paraId="0B1732A1" w14:textId="77777777" w:rsidR="00597745" w:rsidRPr="00F465B7" w:rsidRDefault="00597745" w:rsidP="008E444A">
                  <w:pPr>
                    <w:pStyle w:val="Textoindependiente"/>
                    <w:jc w:val="left"/>
                    <w:rPr>
                      <w:noProof/>
                      <w:sz w:val="20"/>
                      <w:szCs w:val="20"/>
                    </w:rPr>
                  </w:pPr>
                  <w:r w:rsidRPr="00F465B7">
                    <w:rPr>
                      <w:noProof/>
                      <w:sz w:val="20"/>
                      <w:szCs w:val="20"/>
                    </w:rPr>
                    <w:t>ITEM</w:t>
                  </w:r>
                </w:p>
              </w:tc>
              <w:tc>
                <w:tcPr>
                  <w:tcW w:w="1625" w:type="dxa"/>
                </w:tcPr>
                <w:p w14:paraId="13FE0E00" w14:textId="77777777" w:rsidR="00597745" w:rsidRPr="00F465B7" w:rsidRDefault="00597745" w:rsidP="008E444A">
                  <w:pPr>
                    <w:pStyle w:val="Textoindependiente"/>
                    <w:jc w:val="left"/>
                    <w:rPr>
                      <w:noProof/>
                      <w:sz w:val="20"/>
                      <w:szCs w:val="20"/>
                    </w:rPr>
                  </w:pPr>
                  <w:r w:rsidRPr="00F465B7">
                    <w:rPr>
                      <w:noProof/>
                      <w:sz w:val="20"/>
                      <w:szCs w:val="20"/>
                    </w:rPr>
                    <w:t>CANTIDAD</w:t>
                  </w:r>
                </w:p>
              </w:tc>
              <w:tc>
                <w:tcPr>
                  <w:tcW w:w="1625" w:type="dxa"/>
                </w:tcPr>
                <w:p w14:paraId="146BE2BB" w14:textId="77777777" w:rsidR="00597745" w:rsidRPr="00F465B7" w:rsidRDefault="00597745" w:rsidP="008E444A">
                  <w:pPr>
                    <w:pStyle w:val="Textoindependiente"/>
                    <w:jc w:val="left"/>
                    <w:rPr>
                      <w:noProof/>
                      <w:sz w:val="20"/>
                      <w:szCs w:val="20"/>
                    </w:rPr>
                  </w:pPr>
                  <w:r w:rsidRPr="00F465B7">
                    <w:rPr>
                      <w:noProof/>
                      <w:sz w:val="20"/>
                      <w:szCs w:val="20"/>
                    </w:rPr>
                    <w:t>VALOR UNITARIO</w:t>
                  </w:r>
                </w:p>
              </w:tc>
              <w:tc>
                <w:tcPr>
                  <w:tcW w:w="1625" w:type="dxa"/>
                </w:tcPr>
                <w:p w14:paraId="09E5D36A" w14:textId="77777777" w:rsidR="00597745" w:rsidRPr="00F465B7" w:rsidRDefault="00597745" w:rsidP="008E444A">
                  <w:pPr>
                    <w:pStyle w:val="Textoindependiente"/>
                    <w:jc w:val="left"/>
                    <w:rPr>
                      <w:noProof/>
                      <w:sz w:val="20"/>
                      <w:szCs w:val="20"/>
                    </w:rPr>
                  </w:pPr>
                  <w:r w:rsidRPr="00F465B7">
                    <w:rPr>
                      <w:noProof/>
                      <w:sz w:val="20"/>
                      <w:szCs w:val="20"/>
                    </w:rPr>
                    <w:t>VALOR TOTAL</w:t>
                  </w:r>
                </w:p>
              </w:tc>
            </w:tr>
            <w:tr w:rsidR="00F465B7" w:rsidRPr="00F465B7" w14:paraId="6096FD7F" w14:textId="77777777" w:rsidTr="008E444A">
              <w:tc>
                <w:tcPr>
                  <w:tcW w:w="1625" w:type="dxa"/>
                </w:tcPr>
                <w:p w14:paraId="10B30F52" w14:textId="77777777" w:rsidR="00597745" w:rsidRPr="00F465B7" w:rsidRDefault="00597745" w:rsidP="008E444A">
                  <w:pPr>
                    <w:pStyle w:val="Textoindependiente"/>
                    <w:jc w:val="left"/>
                    <w:rPr>
                      <w:noProof/>
                      <w:sz w:val="20"/>
                      <w:szCs w:val="20"/>
                    </w:rPr>
                  </w:pPr>
                </w:p>
              </w:tc>
              <w:tc>
                <w:tcPr>
                  <w:tcW w:w="1625" w:type="dxa"/>
                </w:tcPr>
                <w:p w14:paraId="405F64A7" w14:textId="77777777" w:rsidR="00597745" w:rsidRPr="00F465B7" w:rsidRDefault="00597745" w:rsidP="008E444A">
                  <w:pPr>
                    <w:pStyle w:val="Textoindependiente"/>
                    <w:jc w:val="left"/>
                    <w:rPr>
                      <w:noProof/>
                      <w:sz w:val="20"/>
                      <w:szCs w:val="20"/>
                    </w:rPr>
                  </w:pPr>
                </w:p>
              </w:tc>
              <w:tc>
                <w:tcPr>
                  <w:tcW w:w="1625" w:type="dxa"/>
                </w:tcPr>
                <w:p w14:paraId="26A5266C" w14:textId="77777777" w:rsidR="00597745" w:rsidRPr="00F465B7" w:rsidRDefault="00597745" w:rsidP="008E444A">
                  <w:pPr>
                    <w:pStyle w:val="Textoindependiente"/>
                    <w:jc w:val="left"/>
                    <w:rPr>
                      <w:noProof/>
                      <w:sz w:val="20"/>
                      <w:szCs w:val="20"/>
                    </w:rPr>
                  </w:pPr>
                </w:p>
              </w:tc>
              <w:tc>
                <w:tcPr>
                  <w:tcW w:w="1625" w:type="dxa"/>
                </w:tcPr>
                <w:p w14:paraId="28BFC937" w14:textId="77777777" w:rsidR="00597745" w:rsidRPr="00F465B7" w:rsidRDefault="00597745" w:rsidP="008E444A">
                  <w:pPr>
                    <w:pStyle w:val="Textoindependiente"/>
                    <w:jc w:val="left"/>
                    <w:rPr>
                      <w:noProof/>
                      <w:sz w:val="20"/>
                      <w:szCs w:val="20"/>
                    </w:rPr>
                  </w:pPr>
                </w:p>
              </w:tc>
            </w:tr>
          </w:tbl>
          <w:p w14:paraId="1B87EC06" w14:textId="77777777" w:rsidR="00597745" w:rsidRPr="00F465B7" w:rsidRDefault="00597745" w:rsidP="008E444A">
            <w:pPr>
              <w:pStyle w:val="Textoindependiente"/>
              <w:jc w:val="left"/>
              <w:rPr>
                <w:noProof/>
                <w:sz w:val="20"/>
                <w:szCs w:val="20"/>
              </w:rPr>
            </w:pPr>
          </w:p>
        </w:tc>
      </w:tr>
      <w:tr w:rsidR="00F465B7" w:rsidRPr="00F465B7" w14:paraId="518CF4F4"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7E1FE6F1" w14:textId="77777777" w:rsidR="00597745" w:rsidRPr="00F465B7" w:rsidRDefault="00597745" w:rsidP="008E444A">
            <w:pPr>
              <w:pStyle w:val="Textoindependiente"/>
              <w:jc w:val="left"/>
              <w:rPr>
                <w:b/>
                <w:sz w:val="20"/>
                <w:szCs w:val="20"/>
              </w:rPr>
            </w:pPr>
          </w:p>
          <w:p w14:paraId="28EBABE8" w14:textId="77777777" w:rsidR="00597745" w:rsidRPr="00F465B7" w:rsidRDefault="00597745" w:rsidP="008E444A">
            <w:pPr>
              <w:pStyle w:val="Textoindependiente"/>
              <w:jc w:val="left"/>
              <w:rPr>
                <w:b/>
                <w:sz w:val="20"/>
                <w:szCs w:val="20"/>
              </w:rPr>
            </w:pPr>
          </w:p>
          <w:p w14:paraId="742E9C99" w14:textId="77777777" w:rsidR="00597745" w:rsidRPr="00F465B7" w:rsidRDefault="00597745" w:rsidP="008E444A">
            <w:pPr>
              <w:pStyle w:val="Textoindependiente"/>
              <w:jc w:val="left"/>
              <w:rPr>
                <w:b/>
                <w:sz w:val="20"/>
                <w:szCs w:val="20"/>
              </w:rPr>
            </w:pPr>
          </w:p>
          <w:p w14:paraId="3B3A9810" w14:textId="77777777" w:rsidR="00597745" w:rsidRPr="00F465B7" w:rsidRDefault="00597745" w:rsidP="008E444A">
            <w:pPr>
              <w:pStyle w:val="Textoindependiente"/>
              <w:jc w:val="left"/>
              <w:rPr>
                <w:b/>
                <w:sz w:val="20"/>
                <w:szCs w:val="20"/>
              </w:rPr>
            </w:pPr>
          </w:p>
          <w:p w14:paraId="51E868AA" w14:textId="77777777" w:rsidR="00597745" w:rsidRPr="00F465B7" w:rsidRDefault="00597745" w:rsidP="008E444A">
            <w:pPr>
              <w:pStyle w:val="Textoindependiente"/>
              <w:jc w:val="left"/>
              <w:rPr>
                <w:b/>
                <w:sz w:val="20"/>
                <w:szCs w:val="20"/>
              </w:rPr>
            </w:pPr>
          </w:p>
          <w:p w14:paraId="5C042D34" w14:textId="77777777" w:rsidR="00597745" w:rsidRPr="00F465B7" w:rsidRDefault="00597745" w:rsidP="008E444A">
            <w:pPr>
              <w:pStyle w:val="Textoindependiente"/>
              <w:jc w:val="left"/>
              <w:rPr>
                <w:b/>
                <w:sz w:val="20"/>
                <w:szCs w:val="20"/>
              </w:rPr>
            </w:pPr>
            <w:r w:rsidRPr="00F465B7">
              <w:rPr>
                <w:b/>
                <w:sz w:val="20"/>
                <w:szCs w:val="20"/>
              </w:rPr>
              <w:t xml:space="preserve">CLAUSULA </w:t>
            </w:r>
            <w:proofErr w:type="gramStart"/>
            <w:r w:rsidRPr="00F465B7">
              <w:rPr>
                <w:b/>
                <w:sz w:val="20"/>
                <w:szCs w:val="20"/>
              </w:rPr>
              <w:t>CUARTA.-</w:t>
            </w:r>
            <w:proofErr w:type="gramEnd"/>
            <w:r w:rsidRPr="00F465B7">
              <w:rPr>
                <w:b/>
                <w:sz w:val="20"/>
                <w:szCs w:val="20"/>
              </w:rPr>
              <w:t xml:space="preserve"> FORMA DE PAGO</w:t>
            </w:r>
          </w:p>
          <w:p w14:paraId="27470FDD" w14:textId="77777777" w:rsidR="00597745" w:rsidRPr="00F465B7" w:rsidRDefault="00597745" w:rsidP="008E444A">
            <w:pPr>
              <w:pStyle w:val="Textoindependiente"/>
              <w:jc w:val="left"/>
              <w:rPr>
                <w:b/>
                <w:sz w:val="20"/>
                <w:szCs w:val="20"/>
              </w:rPr>
            </w:pPr>
          </w:p>
          <w:p w14:paraId="6C38614E" w14:textId="77777777" w:rsidR="00597745" w:rsidRPr="00F465B7" w:rsidRDefault="00597745" w:rsidP="008E444A">
            <w:pPr>
              <w:pStyle w:val="Textoindependiente"/>
              <w:jc w:val="left"/>
              <w:rPr>
                <w:b/>
                <w:sz w:val="20"/>
                <w:szCs w:val="20"/>
              </w:rPr>
            </w:pPr>
          </w:p>
          <w:p w14:paraId="49F9ED3D" w14:textId="77777777" w:rsidR="00597745" w:rsidRPr="00F465B7"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40F1966" w14:textId="77777777" w:rsidR="00597745" w:rsidRPr="00F465B7" w:rsidRDefault="00597745" w:rsidP="008E444A">
            <w:pPr>
              <w:pStyle w:val="Textoindependiente"/>
              <w:ind w:left="-4"/>
              <w:jc w:val="left"/>
              <w:rPr>
                <w:sz w:val="10"/>
                <w:szCs w:val="20"/>
              </w:rPr>
            </w:pPr>
          </w:p>
          <w:p w14:paraId="224E2889" w14:textId="77777777" w:rsidR="00597745" w:rsidRPr="00F465B7" w:rsidRDefault="00597745" w:rsidP="008E444A">
            <w:pPr>
              <w:pStyle w:val="Textoindependiente"/>
              <w:ind w:left="-4"/>
              <w:jc w:val="both"/>
              <w:rPr>
                <w:sz w:val="20"/>
                <w:szCs w:val="20"/>
              </w:rPr>
            </w:pPr>
            <w:r w:rsidRPr="00F465B7">
              <w:rPr>
                <w:sz w:val="20"/>
                <w:szCs w:val="20"/>
              </w:rPr>
              <w:t>El pago del presente contrato se efectuará (SEÑALAR LA FORMA DE PAGO A EMPLEAR).</w:t>
            </w:r>
          </w:p>
          <w:p w14:paraId="2B75D860" w14:textId="77777777" w:rsidR="00597745" w:rsidRPr="00F465B7" w:rsidRDefault="00597745" w:rsidP="008E444A">
            <w:pPr>
              <w:pStyle w:val="Textoindependiente"/>
              <w:jc w:val="both"/>
              <w:rPr>
                <w:sz w:val="20"/>
                <w:szCs w:val="20"/>
              </w:rPr>
            </w:pPr>
            <w:r w:rsidRPr="00F465B7">
              <w:rPr>
                <w:sz w:val="20"/>
                <w:szCs w:val="20"/>
              </w:rPr>
              <w:t>Los pagos se harán a la siguiente cuenta:</w:t>
            </w:r>
          </w:p>
          <w:p w14:paraId="62FAB516" w14:textId="77777777" w:rsidR="00597745" w:rsidRPr="00F465B7" w:rsidRDefault="00597745" w:rsidP="008E444A">
            <w:pPr>
              <w:pStyle w:val="Textoindependiente"/>
              <w:jc w:val="both"/>
              <w:rPr>
                <w:noProof/>
                <w:sz w:val="20"/>
                <w:szCs w:val="20"/>
              </w:rPr>
            </w:pPr>
            <w:r w:rsidRPr="00F465B7">
              <w:rPr>
                <w:b/>
                <w:sz w:val="20"/>
                <w:szCs w:val="20"/>
              </w:rPr>
              <w:t>NOMBRE BENEFICIARIO:</w:t>
            </w:r>
            <w:r w:rsidRPr="00F465B7">
              <w:rPr>
                <w:sz w:val="20"/>
                <w:szCs w:val="20"/>
              </w:rPr>
              <w:t xml:space="preserve"> </w:t>
            </w:r>
            <w:r w:rsidRPr="00F465B7">
              <w:rPr>
                <w:noProof/>
                <w:sz w:val="20"/>
                <w:szCs w:val="20"/>
              </w:rPr>
              <w:t>Firma contratista, en caso de ser un consorcio o unión temporal debe estar a nombre de la misma.</w:t>
            </w:r>
          </w:p>
          <w:p w14:paraId="47020181" w14:textId="77777777" w:rsidR="00597745" w:rsidRPr="00F465B7" w:rsidRDefault="00597745" w:rsidP="008E444A">
            <w:pPr>
              <w:pStyle w:val="Textoindependiente"/>
              <w:jc w:val="both"/>
              <w:rPr>
                <w:sz w:val="20"/>
                <w:szCs w:val="20"/>
              </w:rPr>
            </w:pPr>
            <w:r w:rsidRPr="00F465B7">
              <w:rPr>
                <w:b/>
                <w:sz w:val="20"/>
                <w:szCs w:val="20"/>
              </w:rPr>
              <w:t>BANCO</w:t>
            </w:r>
            <w:r w:rsidRPr="00F465B7">
              <w:rPr>
                <w:sz w:val="20"/>
                <w:szCs w:val="20"/>
              </w:rPr>
              <w:t xml:space="preserve">: </w:t>
            </w:r>
          </w:p>
          <w:p w14:paraId="33009D03" w14:textId="77777777" w:rsidR="00597745" w:rsidRPr="00F465B7" w:rsidRDefault="00597745" w:rsidP="008E444A">
            <w:pPr>
              <w:pStyle w:val="Textoindependiente"/>
              <w:ind w:right="110"/>
              <w:jc w:val="both"/>
              <w:rPr>
                <w:noProof/>
                <w:sz w:val="20"/>
                <w:szCs w:val="20"/>
              </w:rPr>
            </w:pPr>
            <w:r w:rsidRPr="00F465B7">
              <w:rPr>
                <w:b/>
                <w:sz w:val="20"/>
                <w:szCs w:val="20"/>
              </w:rPr>
              <w:t xml:space="preserve">TIPO DE CUENTA: </w:t>
            </w:r>
            <w:r w:rsidRPr="00F465B7">
              <w:rPr>
                <w:sz w:val="20"/>
                <w:szCs w:val="20"/>
              </w:rPr>
              <w:t>Corriente y/o ahorros, especificar.</w:t>
            </w:r>
          </w:p>
          <w:p w14:paraId="39944C30" w14:textId="77777777" w:rsidR="00597745" w:rsidRPr="00F465B7" w:rsidRDefault="00597745" w:rsidP="008E444A">
            <w:pPr>
              <w:pStyle w:val="Textoindependiente"/>
              <w:ind w:right="110"/>
              <w:jc w:val="both"/>
              <w:rPr>
                <w:sz w:val="20"/>
                <w:szCs w:val="20"/>
              </w:rPr>
            </w:pPr>
            <w:r w:rsidRPr="00F465B7">
              <w:rPr>
                <w:b/>
                <w:sz w:val="20"/>
                <w:szCs w:val="20"/>
              </w:rPr>
              <w:t>NUMERO DE CUENTA:</w:t>
            </w:r>
            <w:r w:rsidRPr="00F465B7">
              <w:rPr>
                <w:sz w:val="20"/>
                <w:szCs w:val="20"/>
              </w:rPr>
              <w:t xml:space="preserve"> </w:t>
            </w:r>
          </w:p>
          <w:p w14:paraId="093BADF3" w14:textId="77777777" w:rsidR="00597745" w:rsidRPr="00F465B7" w:rsidRDefault="00597745" w:rsidP="008E444A">
            <w:pPr>
              <w:pStyle w:val="Textoindependiente"/>
              <w:ind w:right="110"/>
              <w:jc w:val="both"/>
              <w:rPr>
                <w:sz w:val="20"/>
                <w:szCs w:val="20"/>
              </w:rPr>
            </w:pPr>
            <w:r w:rsidRPr="00F465B7">
              <w:rPr>
                <w:b/>
                <w:sz w:val="20"/>
                <w:szCs w:val="20"/>
              </w:rPr>
              <w:t xml:space="preserve">OFICINA: </w:t>
            </w:r>
          </w:p>
        </w:tc>
      </w:tr>
      <w:tr w:rsidR="00F465B7" w:rsidRPr="00F465B7" w14:paraId="2CA05081"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F465B7" w:rsidRDefault="00597745" w:rsidP="008E444A">
            <w:pPr>
              <w:pStyle w:val="Textoindependiente"/>
              <w:jc w:val="left"/>
              <w:rPr>
                <w:b/>
                <w:sz w:val="20"/>
                <w:szCs w:val="20"/>
              </w:rPr>
            </w:pPr>
            <w:r w:rsidRPr="00F465B7">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813DA08" w14:textId="77777777" w:rsidR="00597745" w:rsidRPr="00F465B7" w:rsidRDefault="00597745" w:rsidP="008E444A">
            <w:pPr>
              <w:pStyle w:val="Textoindependiente"/>
              <w:jc w:val="both"/>
              <w:rPr>
                <w:sz w:val="20"/>
                <w:szCs w:val="20"/>
              </w:rPr>
            </w:pPr>
            <w:r w:rsidRPr="00F465B7">
              <w:rPr>
                <w:sz w:val="20"/>
                <w:szCs w:val="20"/>
              </w:rPr>
              <w:t xml:space="preserve">SE DEBE SEÑALAR EL CERTIFICADO DE DISPONIBILIDAD PRESUPUESTAL QUE </w:t>
            </w:r>
            <w:proofErr w:type="gramStart"/>
            <w:r w:rsidRPr="00F465B7">
              <w:rPr>
                <w:sz w:val="20"/>
                <w:szCs w:val="20"/>
              </w:rPr>
              <w:t>RESPALDA  LA</w:t>
            </w:r>
            <w:proofErr w:type="gramEnd"/>
            <w:r w:rsidRPr="00F465B7">
              <w:rPr>
                <w:sz w:val="20"/>
                <w:szCs w:val="20"/>
              </w:rPr>
              <w:t xml:space="preserve"> CONTRATACIÓN Y EL OFICIO DE APROBACIÓN DE VIGENCIAS FUTURAS EN CASO QUE APLIQUE</w:t>
            </w:r>
          </w:p>
        </w:tc>
      </w:tr>
      <w:tr w:rsidR="00F465B7" w:rsidRPr="00F465B7" w14:paraId="1F66ED63"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77777777" w:rsidR="00597745" w:rsidRPr="00F465B7" w:rsidRDefault="00597745" w:rsidP="008E444A">
            <w:pPr>
              <w:pStyle w:val="Textoindependiente"/>
              <w:jc w:val="both"/>
              <w:rPr>
                <w:b/>
                <w:sz w:val="20"/>
                <w:szCs w:val="20"/>
              </w:rPr>
            </w:pPr>
            <w:r w:rsidRPr="00F465B7">
              <w:rPr>
                <w:b/>
                <w:sz w:val="20"/>
                <w:szCs w:val="20"/>
              </w:rPr>
              <w:t xml:space="preserve">CLAUSULA </w:t>
            </w:r>
            <w:proofErr w:type="gramStart"/>
            <w:r w:rsidRPr="00F465B7">
              <w:rPr>
                <w:b/>
                <w:sz w:val="20"/>
                <w:szCs w:val="20"/>
              </w:rPr>
              <w:t>SEXTA.-</w:t>
            </w:r>
            <w:proofErr w:type="gramEnd"/>
            <w:r w:rsidRPr="00F465B7">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50A9DBED" w14:textId="77777777" w:rsidR="00597745" w:rsidRPr="00F465B7" w:rsidRDefault="00597745" w:rsidP="008E444A">
            <w:pPr>
              <w:pStyle w:val="Textoindependiente"/>
              <w:jc w:val="both"/>
              <w:rPr>
                <w:sz w:val="20"/>
                <w:szCs w:val="20"/>
              </w:rPr>
            </w:pPr>
            <w:r w:rsidRPr="00F465B7">
              <w:rPr>
                <w:sz w:val="20"/>
                <w:szCs w:val="20"/>
              </w:rPr>
              <w:t xml:space="preserve">Se señala el plazo de ejecución, el cual cuenta a partir de la aprobación de la garantía única en caso que </w:t>
            </w:r>
            <w:proofErr w:type="gramStart"/>
            <w:r w:rsidRPr="00F465B7">
              <w:rPr>
                <w:sz w:val="20"/>
                <w:szCs w:val="20"/>
              </w:rPr>
              <w:t>esta aplique</w:t>
            </w:r>
            <w:proofErr w:type="gramEnd"/>
            <w:r w:rsidRPr="00F465B7">
              <w:rPr>
                <w:sz w:val="20"/>
                <w:szCs w:val="20"/>
              </w:rPr>
              <w:t xml:space="preserve"> o desde el registro presupuestal en caso que no se haya pactado. </w:t>
            </w:r>
          </w:p>
        </w:tc>
      </w:tr>
      <w:tr w:rsidR="00F465B7" w:rsidRPr="00F465B7" w14:paraId="79E53D80"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F465B7" w:rsidRDefault="00597745" w:rsidP="00A4778C">
            <w:pPr>
              <w:pStyle w:val="Textoindependiente"/>
              <w:jc w:val="both"/>
              <w:rPr>
                <w:b/>
                <w:sz w:val="20"/>
                <w:szCs w:val="20"/>
              </w:rPr>
            </w:pPr>
            <w:r w:rsidRPr="00F465B7">
              <w:rPr>
                <w:b/>
                <w:sz w:val="20"/>
                <w:szCs w:val="20"/>
              </w:rPr>
              <w:t xml:space="preserve">CLAUSULA OCTAVA: LUGAR DE </w:t>
            </w:r>
            <w:r w:rsidR="00A4778C" w:rsidRPr="00F465B7">
              <w:rPr>
                <w:b/>
                <w:sz w:val="20"/>
                <w:szCs w:val="20"/>
              </w:rPr>
              <w:t>EJECUCIÓN</w:t>
            </w:r>
          </w:p>
        </w:tc>
        <w:tc>
          <w:tcPr>
            <w:tcW w:w="6504" w:type="dxa"/>
            <w:tcBorders>
              <w:top w:val="single" w:sz="4" w:space="0" w:color="auto"/>
              <w:left w:val="single" w:sz="4" w:space="0" w:color="auto"/>
              <w:bottom w:val="single" w:sz="4" w:space="0" w:color="auto"/>
              <w:right w:val="single" w:sz="4" w:space="0" w:color="auto"/>
            </w:tcBorders>
          </w:tcPr>
          <w:p w14:paraId="074840A9" w14:textId="77777777" w:rsidR="00597745" w:rsidRPr="00F465B7" w:rsidRDefault="00597745" w:rsidP="008E444A">
            <w:pPr>
              <w:pStyle w:val="Textoindependiente"/>
              <w:jc w:val="left"/>
              <w:rPr>
                <w:sz w:val="20"/>
                <w:szCs w:val="20"/>
              </w:rPr>
            </w:pPr>
            <w:r w:rsidRPr="00F465B7">
              <w:rPr>
                <w:sz w:val="20"/>
                <w:szCs w:val="20"/>
              </w:rPr>
              <w:t>Se indica el sitio</w:t>
            </w:r>
          </w:p>
        </w:tc>
      </w:tr>
      <w:tr w:rsidR="00597745" w:rsidRPr="00F465B7" w14:paraId="49242486" w14:textId="77777777" w:rsidTr="008E44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77777777" w:rsidR="00597745" w:rsidRPr="00F465B7" w:rsidRDefault="00597745" w:rsidP="008E444A">
            <w:pPr>
              <w:pStyle w:val="Textoindependiente"/>
              <w:jc w:val="both"/>
              <w:rPr>
                <w:sz w:val="20"/>
                <w:szCs w:val="20"/>
              </w:rPr>
            </w:pPr>
            <w:r w:rsidRPr="00F465B7">
              <w:rPr>
                <w:b/>
                <w:sz w:val="20"/>
                <w:szCs w:val="20"/>
              </w:rPr>
              <w:t>CLAUSULA DECIMA NOVENA</w:t>
            </w:r>
            <w:proofErr w:type="gramStart"/>
            <w:r w:rsidRPr="00F465B7">
              <w:rPr>
                <w:b/>
                <w:sz w:val="20"/>
                <w:szCs w:val="20"/>
              </w:rPr>
              <w:t>-  MONEDA</w:t>
            </w:r>
            <w:proofErr w:type="gramEnd"/>
            <w:r w:rsidRPr="00F465B7">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32B20B5" w14:textId="77777777" w:rsidR="00597745" w:rsidRPr="00F465B7" w:rsidRDefault="00597745" w:rsidP="008E444A">
            <w:pPr>
              <w:pStyle w:val="Textoindependiente"/>
              <w:jc w:val="left"/>
              <w:rPr>
                <w:sz w:val="20"/>
                <w:szCs w:val="20"/>
              </w:rPr>
            </w:pPr>
            <w:r w:rsidRPr="00F465B7">
              <w:rPr>
                <w:sz w:val="20"/>
                <w:szCs w:val="20"/>
              </w:rPr>
              <w:t>Pesos colombianos</w:t>
            </w:r>
          </w:p>
          <w:p w14:paraId="18928C7C" w14:textId="77777777" w:rsidR="00597745" w:rsidRPr="00F465B7" w:rsidRDefault="00597745" w:rsidP="008E444A">
            <w:pPr>
              <w:pStyle w:val="Textoindependiente"/>
              <w:jc w:val="left"/>
              <w:rPr>
                <w:sz w:val="20"/>
                <w:szCs w:val="20"/>
              </w:rPr>
            </w:pPr>
          </w:p>
        </w:tc>
      </w:tr>
    </w:tbl>
    <w:p w14:paraId="0A99FA5B" w14:textId="77777777" w:rsidR="00597745" w:rsidRPr="00F465B7" w:rsidRDefault="00597745" w:rsidP="00597745">
      <w:pPr>
        <w:pStyle w:val="Textoindependiente"/>
        <w:rPr>
          <w:sz w:val="20"/>
          <w:szCs w:val="20"/>
        </w:rPr>
      </w:pPr>
    </w:p>
    <w:p w14:paraId="50262816"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2DCA237" w14:textId="77777777" w:rsidR="00597745" w:rsidRPr="00F465B7" w:rsidRDefault="00597745" w:rsidP="00597745">
      <w:pPr>
        <w:pStyle w:val="Textoindependiente"/>
        <w:jc w:val="left"/>
        <w:rPr>
          <w:b/>
          <w:sz w:val="20"/>
          <w:szCs w:val="20"/>
        </w:rPr>
      </w:pPr>
    </w:p>
    <w:p w14:paraId="45480A19" w14:textId="77777777" w:rsidR="00597745" w:rsidRPr="00F465B7" w:rsidRDefault="00597745" w:rsidP="00597745">
      <w:pPr>
        <w:pStyle w:val="Textoindependiente"/>
        <w:tabs>
          <w:tab w:val="left" w:pos="426"/>
        </w:tabs>
        <w:rPr>
          <w:b/>
          <w:bCs/>
          <w:sz w:val="20"/>
          <w:szCs w:val="20"/>
        </w:rPr>
      </w:pPr>
    </w:p>
    <w:p w14:paraId="77B82D0E" w14:textId="77777777" w:rsidR="00597745" w:rsidRDefault="00597745" w:rsidP="00597745">
      <w:pPr>
        <w:pStyle w:val="Textoindependiente"/>
        <w:tabs>
          <w:tab w:val="left" w:pos="426"/>
        </w:tabs>
        <w:rPr>
          <w:b/>
          <w:bCs/>
          <w:sz w:val="20"/>
          <w:szCs w:val="20"/>
        </w:rPr>
      </w:pPr>
    </w:p>
    <w:p w14:paraId="6FA57954" w14:textId="77777777" w:rsidR="00D93E3E" w:rsidRPr="00F465B7" w:rsidRDefault="00D93E3E" w:rsidP="00597745">
      <w:pPr>
        <w:pStyle w:val="Textoindependiente"/>
        <w:tabs>
          <w:tab w:val="left" w:pos="426"/>
        </w:tabs>
        <w:rPr>
          <w:b/>
          <w:bCs/>
          <w:sz w:val="20"/>
          <w:szCs w:val="20"/>
        </w:rPr>
      </w:pPr>
    </w:p>
    <w:p w14:paraId="3A2C8679" w14:textId="77777777" w:rsidR="00597745" w:rsidRPr="00F465B7" w:rsidRDefault="00597745" w:rsidP="00597745">
      <w:pPr>
        <w:pStyle w:val="Textoindependiente"/>
        <w:tabs>
          <w:tab w:val="left" w:pos="426"/>
        </w:tabs>
        <w:rPr>
          <w:b/>
          <w:bCs/>
          <w:sz w:val="20"/>
          <w:szCs w:val="20"/>
        </w:rPr>
      </w:pPr>
    </w:p>
    <w:p w14:paraId="592FACA4"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14FF03DF"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64431E5" w14:textId="77777777" w:rsidR="00597745" w:rsidRPr="00F465B7" w:rsidRDefault="00597745" w:rsidP="00597745">
      <w:pPr>
        <w:pStyle w:val="Textoindependiente"/>
        <w:tabs>
          <w:tab w:val="left" w:pos="426"/>
        </w:tabs>
        <w:rPr>
          <w:bCs/>
          <w:sz w:val="20"/>
          <w:szCs w:val="20"/>
        </w:rPr>
      </w:pPr>
    </w:p>
    <w:p w14:paraId="513AD44A" w14:textId="77777777" w:rsidR="00597745" w:rsidRPr="00F465B7" w:rsidRDefault="00597745" w:rsidP="00597745">
      <w:pPr>
        <w:pStyle w:val="Textoindependiente"/>
        <w:tabs>
          <w:tab w:val="left" w:pos="426"/>
        </w:tabs>
        <w:jc w:val="left"/>
        <w:rPr>
          <w:b/>
          <w:bCs/>
          <w:sz w:val="20"/>
          <w:szCs w:val="20"/>
        </w:rPr>
      </w:pPr>
    </w:p>
    <w:p w14:paraId="58EEFA44"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6303E54F" w14:textId="77777777" w:rsidR="00597745" w:rsidRPr="00F465B7" w:rsidRDefault="00597745" w:rsidP="00597745">
      <w:pPr>
        <w:pStyle w:val="Textoindependiente"/>
        <w:tabs>
          <w:tab w:val="left" w:pos="426"/>
        </w:tabs>
        <w:jc w:val="left"/>
        <w:rPr>
          <w:b/>
          <w:bCs/>
          <w:sz w:val="20"/>
          <w:szCs w:val="20"/>
        </w:rPr>
      </w:pPr>
    </w:p>
    <w:p w14:paraId="2780E30A" w14:textId="77777777" w:rsidR="00597745" w:rsidRPr="00F465B7" w:rsidRDefault="00597745" w:rsidP="00597745">
      <w:pPr>
        <w:pStyle w:val="Textoindependiente"/>
        <w:tabs>
          <w:tab w:val="left" w:pos="426"/>
        </w:tabs>
        <w:jc w:val="left"/>
        <w:rPr>
          <w:b/>
          <w:bCs/>
          <w:sz w:val="20"/>
          <w:szCs w:val="20"/>
        </w:rPr>
      </w:pPr>
    </w:p>
    <w:p w14:paraId="1692BA39" w14:textId="77777777" w:rsidR="00597745" w:rsidRDefault="00597745" w:rsidP="00597745">
      <w:pPr>
        <w:pStyle w:val="Textoindependiente"/>
        <w:tabs>
          <w:tab w:val="left" w:pos="426"/>
        </w:tabs>
        <w:jc w:val="left"/>
        <w:rPr>
          <w:b/>
          <w:bCs/>
          <w:sz w:val="20"/>
          <w:szCs w:val="20"/>
        </w:rPr>
      </w:pPr>
    </w:p>
    <w:p w14:paraId="15FECA0B" w14:textId="77777777" w:rsidR="00D93E3E" w:rsidRPr="00F465B7" w:rsidRDefault="00D93E3E" w:rsidP="00597745">
      <w:pPr>
        <w:pStyle w:val="Textoindependiente"/>
        <w:tabs>
          <w:tab w:val="left" w:pos="426"/>
        </w:tabs>
        <w:jc w:val="left"/>
        <w:rPr>
          <w:b/>
          <w:bCs/>
          <w:sz w:val="20"/>
          <w:szCs w:val="20"/>
        </w:rPr>
      </w:pPr>
    </w:p>
    <w:p w14:paraId="6A99B759" w14:textId="77777777" w:rsidR="00597745" w:rsidRPr="00F465B7" w:rsidRDefault="00597745" w:rsidP="00597745">
      <w:pPr>
        <w:pStyle w:val="Textoindependiente"/>
        <w:tabs>
          <w:tab w:val="left" w:pos="426"/>
        </w:tabs>
        <w:jc w:val="left"/>
        <w:rPr>
          <w:b/>
          <w:bCs/>
          <w:sz w:val="20"/>
          <w:szCs w:val="20"/>
        </w:rPr>
      </w:pPr>
    </w:p>
    <w:p w14:paraId="261BC9BE"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31753E5"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0FA31D1" w14:textId="77777777" w:rsidR="00597745" w:rsidRPr="00F465B7" w:rsidRDefault="00597745" w:rsidP="00597745">
      <w:pPr>
        <w:pStyle w:val="Textoindependiente"/>
        <w:tabs>
          <w:tab w:val="left" w:pos="3960"/>
        </w:tabs>
        <w:rPr>
          <w:b/>
          <w:sz w:val="20"/>
          <w:szCs w:val="20"/>
        </w:rPr>
      </w:pPr>
    </w:p>
    <w:p w14:paraId="1955C631" w14:textId="77777777" w:rsidR="00597745" w:rsidRPr="00F465B7" w:rsidRDefault="00597745" w:rsidP="00597745">
      <w:pPr>
        <w:pStyle w:val="Textoindependiente"/>
        <w:tabs>
          <w:tab w:val="left" w:pos="3960"/>
        </w:tabs>
        <w:rPr>
          <w:b/>
          <w:sz w:val="20"/>
          <w:szCs w:val="20"/>
        </w:rPr>
      </w:pPr>
    </w:p>
    <w:p w14:paraId="0AA1002D" w14:textId="77777777" w:rsidR="00597745" w:rsidRPr="00F465B7" w:rsidRDefault="00597745" w:rsidP="00597745">
      <w:pPr>
        <w:pStyle w:val="Textoindependiente"/>
        <w:tabs>
          <w:tab w:val="left" w:pos="3960"/>
        </w:tabs>
        <w:rPr>
          <w:b/>
          <w:sz w:val="20"/>
          <w:szCs w:val="20"/>
        </w:rPr>
      </w:pPr>
    </w:p>
    <w:p w14:paraId="5D906A11" w14:textId="77777777" w:rsidR="00597745" w:rsidRPr="00F465B7" w:rsidRDefault="00597745" w:rsidP="00597745">
      <w:pPr>
        <w:pStyle w:val="Textoindependiente"/>
        <w:tabs>
          <w:tab w:val="left" w:pos="3960"/>
        </w:tabs>
        <w:rPr>
          <w:b/>
          <w:sz w:val="20"/>
          <w:szCs w:val="20"/>
        </w:rPr>
      </w:pPr>
    </w:p>
    <w:p w14:paraId="0841FAB7" w14:textId="77777777" w:rsidR="00597745" w:rsidRPr="00F465B7" w:rsidRDefault="00597745" w:rsidP="00597745">
      <w:pPr>
        <w:pStyle w:val="Textoindependiente"/>
        <w:tabs>
          <w:tab w:val="left" w:pos="3960"/>
        </w:tabs>
        <w:rPr>
          <w:b/>
          <w:sz w:val="20"/>
          <w:szCs w:val="20"/>
        </w:rPr>
      </w:pPr>
    </w:p>
    <w:p w14:paraId="663BE2E5"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227C4FAC" w14:textId="77777777" w:rsidR="004B457C" w:rsidRPr="00F465B7" w:rsidRDefault="004B457C" w:rsidP="002B6DE0">
      <w:pPr>
        <w:autoSpaceDE w:val="0"/>
        <w:autoSpaceDN w:val="0"/>
        <w:adjustRightInd w:val="0"/>
        <w:contextualSpacing/>
        <w:jc w:val="both"/>
        <w:rPr>
          <w:rFonts w:ascii="Arial" w:hAnsi="Arial" w:cs="Arial"/>
          <w:b/>
          <w:sz w:val="20"/>
          <w:szCs w:val="20"/>
        </w:rPr>
      </w:pPr>
    </w:p>
    <w:p w14:paraId="16094337" w14:textId="77777777" w:rsidR="005A0C66" w:rsidRPr="00F465B7" w:rsidRDefault="005A0C66" w:rsidP="002B6DE0">
      <w:pPr>
        <w:autoSpaceDE w:val="0"/>
        <w:autoSpaceDN w:val="0"/>
        <w:adjustRightInd w:val="0"/>
        <w:contextualSpacing/>
        <w:jc w:val="both"/>
        <w:rPr>
          <w:rFonts w:ascii="Arial" w:hAnsi="Arial" w:cs="Arial"/>
          <w:b/>
          <w:sz w:val="20"/>
          <w:szCs w:val="20"/>
        </w:rPr>
      </w:pPr>
    </w:p>
    <w:p w14:paraId="7C6464A0" w14:textId="77777777" w:rsidR="00F25FFB" w:rsidRPr="00F465B7" w:rsidRDefault="00F25FFB" w:rsidP="002B6DE0">
      <w:pPr>
        <w:autoSpaceDE w:val="0"/>
        <w:autoSpaceDN w:val="0"/>
        <w:adjustRightInd w:val="0"/>
        <w:contextualSpacing/>
        <w:jc w:val="both"/>
        <w:rPr>
          <w:rFonts w:ascii="Arial" w:hAnsi="Arial" w:cs="Arial"/>
          <w:b/>
          <w:sz w:val="20"/>
          <w:szCs w:val="20"/>
        </w:rPr>
      </w:pPr>
    </w:p>
    <w:p w14:paraId="3275518D" w14:textId="3FB51F4D" w:rsidR="004B457C" w:rsidRDefault="004B457C" w:rsidP="002B6DE0">
      <w:pPr>
        <w:autoSpaceDE w:val="0"/>
        <w:autoSpaceDN w:val="0"/>
        <w:adjustRightInd w:val="0"/>
        <w:contextualSpacing/>
        <w:jc w:val="both"/>
        <w:rPr>
          <w:rFonts w:ascii="Arial" w:hAnsi="Arial" w:cs="Arial"/>
          <w:b/>
          <w:sz w:val="20"/>
          <w:szCs w:val="20"/>
        </w:rPr>
      </w:pPr>
    </w:p>
    <w:p w14:paraId="227EA803" w14:textId="657693E3" w:rsidR="00FC05C8" w:rsidRDefault="00FC05C8" w:rsidP="002B6DE0">
      <w:pPr>
        <w:autoSpaceDE w:val="0"/>
        <w:autoSpaceDN w:val="0"/>
        <w:adjustRightInd w:val="0"/>
        <w:contextualSpacing/>
        <w:jc w:val="both"/>
        <w:rPr>
          <w:rFonts w:ascii="Arial" w:hAnsi="Arial" w:cs="Arial"/>
          <w:b/>
          <w:sz w:val="20"/>
          <w:szCs w:val="20"/>
        </w:rPr>
      </w:pPr>
    </w:p>
    <w:p w14:paraId="11146A19" w14:textId="6FFC1743" w:rsidR="00FC05C8" w:rsidRDefault="00FC05C8" w:rsidP="002B6DE0">
      <w:pPr>
        <w:autoSpaceDE w:val="0"/>
        <w:autoSpaceDN w:val="0"/>
        <w:adjustRightInd w:val="0"/>
        <w:contextualSpacing/>
        <w:jc w:val="both"/>
        <w:rPr>
          <w:rFonts w:ascii="Arial" w:hAnsi="Arial" w:cs="Arial"/>
          <w:b/>
          <w:sz w:val="20"/>
          <w:szCs w:val="20"/>
        </w:rPr>
      </w:pPr>
    </w:p>
    <w:p w14:paraId="71CF815B" w14:textId="77777777" w:rsidR="006347C3" w:rsidRDefault="006347C3" w:rsidP="002B6DE0">
      <w:pPr>
        <w:autoSpaceDE w:val="0"/>
        <w:autoSpaceDN w:val="0"/>
        <w:adjustRightInd w:val="0"/>
        <w:contextualSpacing/>
        <w:jc w:val="both"/>
        <w:rPr>
          <w:rFonts w:ascii="Arial" w:hAnsi="Arial" w:cs="Arial"/>
          <w:b/>
          <w:sz w:val="20"/>
          <w:szCs w:val="20"/>
        </w:rPr>
      </w:pPr>
    </w:p>
    <w:p w14:paraId="40A28701" w14:textId="77777777" w:rsidR="006347C3" w:rsidRDefault="006347C3" w:rsidP="002B6DE0">
      <w:pPr>
        <w:autoSpaceDE w:val="0"/>
        <w:autoSpaceDN w:val="0"/>
        <w:adjustRightInd w:val="0"/>
        <w:contextualSpacing/>
        <w:jc w:val="both"/>
        <w:rPr>
          <w:rFonts w:ascii="Arial" w:hAnsi="Arial" w:cs="Arial"/>
          <w:b/>
          <w:sz w:val="20"/>
          <w:szCs w:val="20"/>
        </w:rPr>
      </w:pPr>
    </w:p>
    <w:p w14:paraId="36221073" w14:textId="77777777" w:rsidR="006347C3" w:rsidRDefault="006347C3" w:rsidP="002B6DE0">
      <w:pPr>
        <w:autoSpaceDE w:val="0"/>
        <w:autoSpaceDN w:val="0"/>
        <w:adjustRightInd w:val="0"/>
        <w:contextualSpacing/>
        <w:jc w:val="both"/>
        <w:rPr>
          <w:rFonts w:ascii="Arial" w:hAnsi="Arial" w:cs="Arial"/>
          <w:b/>
          <w:sz w:val="20"/>
          <w:szCs w:val="20"/>
        </w:rPr>
      </w:pPr>
    </w:p>
    <w:p w14:paraId="7928EDC2" w14:textId="77777777" w:rsidR="00A806FC" w:rsidRDefault="00A806FC" w:rsidP="002B6DE0">
      <w:pPr>
        <w:autoSpaceDE w:val="0"/>
        <w:autoSpaceDN w:val="0"/>
        <w:adjustRightInd w:val="0"/>
        <w:contextualSpacing/>
        <w:jc w:val="both"/>
        <w:rPr>
          <w:rFonts w:ascii="Arial" w:hAnsi="Arial" w:cs="Arial"/>
          <w:b/>
          <w:sz w:val="20"/>
          <w:szCs w:val="20"/>
        </w:rPr>
      </w:pPr>
    </w:p>
    <w:p w14:paraId="7F7D4351" w14:textId="77777777" w:rsidR="003D7B0C" w:rsidRDefault="003D7B0C" w:rsidP="002B6DE0">
      <w:pPr>
        <w:autoSpaceDE w:val="0"/>
        <w:autoSpaceDN w:val="0"/>
        <w:adjustRightInd w:val="0"/>
        <w:contextualSpacing/>
        <w:jc w:val="both"/>
        <w:rPr>
          <w:rFonts w:ascii="Arial" w:hAnsi="Arial" w:cs="Arial"/>
          <w:b/>
          <w:sz w:val="20"/>
          <w:szCs w:val="20"/>
        </w:rPr>
      </w:pPr>
    </w:p>
    <w:p w14:paraId="7CF180B4" w14:textId="25914DB0" w:rsidR="000F2283" w:rsidRPr="00BD3A3C" w:rsidRDefault="00FC05C8" w:rsidP="00D2695A">
      <w:pPr>
        <w:pStyle w:val="Ttulo2"/>
        <w:ind w:right="-62"/>
        <w:jc w:val="center"/>
        <w:rPr>
          <w:rFonts w:eastAsia="Calibri" w:cs="Arial"/>
          <w:sz w:val="20"/>
          <w:lang w:val="es-CO" w:eastAsia="en-US"/>
        </w:rPr>
      </w:pPr>
      <w:r w:rsidRPr="00BD3A3C">
        <w:rPr>
          <w:rFonts w:eastAsia="Calibri" w:cs="Arial"/>
          <w:sz w:val="20"/>
          <w:lang w:val="es-CO" w:eastAsia="en-US"/>
        </w:rPr>
        <w:t>Anexo No. 6</w:t>
      </w:r>
    </w:p>
    <w:p w14:paraId="6E664B79" w14:textId="77777777" w:rsidR="00504C8E" w:rsidRPr="00BD3A3C" w:rsidRDefault="00504C8E" w:rsidP="00504C8E">
      <w:pPr>
        <w:jc w:val="center"/>
        <w:rPr>
          <w:rFonts w:ascii="Arial" w:hAnsi="Arial" w:cs="Arial"/>
          <w:b/>
          <w:sz w:val="20"/>
          <w:szCs w:val="20"/>
        </w:rPr>
      </w:pPr>
      <w:bookmarkStart w:id="1" w:name="_Hlk164092820"/>
      <w:r w:rsidRPr="00BD3A3C">
        <w:rPr>
          <w:rFonts w:ascii="Arial" w:hAnsi="Arial" w:cs="Arial"/>
          <w:b/>
          <w:sz w:val="20"/>
          <w:szCs w:val="20"/>
        </w:rPr>
        <w:t>OFERTA ECONOMICA</w:t>
      </w:r>
    </w:p>
    <w:bookmarkEnd w:id="1"/>
    <w:p w14:paraId="3CDC168B" w14:textId="77777777" w:rsidR="00504C8E" w:rsidRPr="00BB7233" w:rsidRDefault="00504C8E" w:rsidP="00504C8E">
      <w:pPr>
        <w:tabs>
          <w:tab w:val="left" w:pos="240"/>
        </w:tabs>
        <w:ind w:right="15"/>
        <w:jc w:val="both"/>
        <w:rPr>
          <w:rFonts w:ascii="Arial" w:eastAsia="Calibri" w:hAnsi="Arial" w:cs="Arial"/>
          <w:color w:val="000000"/>
          <w:sz w:val="10"/>
          <w:szCs w:val="20"/>
        </w:rPr>
      </w:pPr>
    </w:p>
    <w:p w14:paraId="4643FC03" w14:textId="77777777" w:rsidR="00106FAF" w:rsidRPr="00106FAF" w:rsidRDefault="00106FAF" w:rsidP="00106FAF">
      <w:pPr>
        <w:autoSpaceDN w:val="0"/>
        <w:ind w:right="-42"/>
        <w:jc w:val="both"/>
        <w:rPr>
          <w:rFonts w:ascii="Arial" w:hAnsi="Arial" w:cs="Arial"/>
          <w:b/>
          <w:color w:val="000000"/>
          <w:sz w:val="16"/>
          <w:szCs w:val="20"/>
        </w:rPr>
      </w:pPr>
      <w:bookmarkStart w:id="2" w:name="_Hlk159605590"/>
    </w:p>
    <w:bookmarkEnd w:id="2"/>
    <w:p w14:paraId="3927E0CC" w14:textId="77777777" w:rsidR="00106FAF" w:rsidRPr="00106FAF" w:rsidRDefault="00106FAF" w:rsidP="00106FAF">
      <w:pPr>
        <w:shd w:val="clear" w:color="auto" w:fill="FFFFFF"/>
        <w:jc w:val="both"/>
        <w:textAlignment w:val="baseline"/>
        <w:rPr>
          <w:rFonts w:ascii="Arial" w:hAnsi="Arial" w:cs="Arial"/>
          <w:color w:val="000000"/>
          <w:sz w:val="20"/>
          <w:szCs w:val="20"/>
          <w:lang w:val="es-CO" w:eastAsia="es-MX"/>
        </w:rPr>
      </w:pPr>
      <w:r w:rsidRPr="00106FAF">
        <w:rPr>
          <w:rFonts w:ascii="Arial" w:hAnsi="Arial" w:cs="Arial"/>
          <w:color w:val="000000"/>
          <w:sz w:val="20"/>
          <w:szCs w:val="20"/>
          <w:lang w:val="es-CO" w:eastAsia="es-MX"/>
        </w:rPr>
        <w:t>El oferente deberá diligenciar y presentar con la oferta </w:t>
      </w:r>
      <w:r w:rsidRPr="00106FAF">
        <w:rPr>
          <w:rFonts w:ascii="Arial" w:hAnsi="Arial" w:cs="Arial"/>
          <w:b/>
          <w:bCs/>
          <w:color w:val="000000"/>
          <w:sz w:val="20"/>
          <w:szCs w:val="20"/>
          <w:u w:val="single"/>
          <w:lang w:val="es-CO" w:eastAsia="es-MX"/>
        </w:rPr>
        <w:t>ESTE FORMATO,</w:t>
      </w:r>
      <w:r w:rsidRPr="00106FAF">
        <w:rPr>
          <w:rFonts w:ascii="Arial" w:hAnsi="Arial" w:cs="Arial"/>
          <w:color w:val="000000"/>
          <w:sz w:val="20"/>
          <w:szCs w:val="20"/>
          <w:lang w:val="es-CO" w:eastAsia="es-MX"/>
        </w:rPr>
        <w:t> el cual debe estar debidamente firmado por el representante legal y dentro de los tiempos establecidos en el cronograma del SECOP II, es decir antes del cierre de la oferta.</w:t>
      </w:r>
    </w:p>
    <w:p w14:paraId="49E7C68E" w14:textId="77777777" w:rsidR="00106FAF" w:rsidRPr="00106FAF" w:rsidRDefault="00106FAF" w:rsidP="00106FAF">
      <w:pPr>
        <w:ind w:right="-42"/>
        <w:rPr>
          <w:rFonts w:ascii="Arial" w:hAnsi="Arial" w:cs="Arial"/>
          <w:b/>
          <w:color w:val="70AD47"/>
          <w:sz w:val="8"/>
          <w:szCs w:val="18"/>
        </w:rPr>
      </w:pPr>
    </w:p>
    <w:p w14:paraId="5BB90442" w14:textId="77777777" w:rsidR="00106FAF" w:rsidRPr="00106FAF" w:rsidRDefault="00106FAF" w:rsidP="00106FAF">
      <w:pPr>
        <w:numPr>
          <w:ilvl w:val="0"/>
          <w:numId w:val="56"/>
        </w:numPr>
        <w:ind w:right="-42"/>
        <w:contextualSpacing/>
        <w:rPr>
          <w:rFonts w:ascii="Arial" w:hAnsi="Arial" w:cs="Arial"/>
          <w:b/>
          <w:sz w:val="18"/>
          <w:szCs w:val="18"/>
          <w:lang w:val="es-CO"/>
        </w:rPr>
      </w:pPr>
      <w:r w:rsidRPr="00106FAF">
        <w:rPr>
          <w:rFonts w:ascii="Arial" w:hAnsi="Arial" w:cs="Arial"/>
          <w:b/>
          <w:sz w:val="18"/>
          <w:szCs w:val="18"/>
          <w:lang w:val="es-CO"/>
        </w:rPr>
        <w:t xml:space="preserve">PRIMER ITEM </w:t>
      </w:r>
    </w:p>
    <w:p w14:paraId="63E54D8A" w14:textId="77777777" w:rsidR="00106FAF" w:rsidRPr="00106FAF" w:rsidRDefault="00106FAF" w:rsidP="00106FAF">
      <w:pPr>
        <w:tabs>
          <w:tab w:val="left" w:pos="240"/>
        </w:tabs>
        <w:ind w:right="-425"/>
        <w:jc w:val="both"/>
        <w:rPr>
          <w:rFonts w:ascii="Arial" w:eastAsia="Calibri" w:hAnsi="Arial" w:cs="Arial"/>
          <w:color w:val="000000"/>
          <w:sz w:val="18"/>
          <w:szCs w:val="18"/>
        </w:rPr>
      </w:pPr>
    </w:p>
    <w:p w14:paraId="6EDC80BF" w14:textId="77777777" w:rsidR="00106FAF" w:rsidRPr="00106FAF" w:rsidRDefault="00106FAF" w:rsidP="00106FAF">
      <w:pPr>
        <w:tabs>
          <w:tab w:val="left" w:pos="240"/>
        </w:tabs>
        <w:ind w:right="-425"/>
        <w:jc w:val="both"/>
        <w:rPr>
          <w:rFonts w:ascii="Arial" w:eastAsia="Calibri" w:hAnsi="Arial" w:cs="Arial"/>
          <w:color w:val="000000"/>
          <w:sz w:val="18"/>
          <w:szCs w:val="18"/>
        </w:rPr>
      </w:pPr>
      <w:r w:rsidRPr="00106FAF">
        <w:rPr>
          <w:rFonts w:ascii="Arial" w:eastAsia="Calibri" w:hAnsi="Arial" w:cs="Arial"/>
          <w:color w:val="000000"/>
          <w:sz w:val="18"/>
          <w:szCs w:val="18"/>
        </w:rPr>
        <w:t>El oferente debe diligenciar</w:t>
      </w:r>
      <w:r w:rsidRPr="00106FAF">
        <w:rPr>
          <w:rFonts w:ascii="Arial" w:eastAsia="Calibri" w:hAnsi="Arial" w:cs="Arial"/>
          <w:b/>
          <w:color w:val="000000"/>
          <w:sz w:val="18"/>
          <w:szCs w:val="18"/>
          <w:u w:val="single"/>
        </w:rPr>
        <w:t xml:space="preserve"> UN ÚNICO </w:t>
      </w:r>
      <w:r w:rsidRPr="00106FAF">
        <w:rPr>
          <w:rFonts w:ascii="Arial" w:eastAsia="Calibri" w:hAnsi="Arial" w:cs="Arial"/>
          <w:b/>
          <w:color w:val="000000"/>
          <w:sz w:val="18"/>
          <w:szCs w:val="18"/>
        </w:rPr>
        <w:t>PORCENTAJE DE DESCUENTO</w:t>
      </w:r>
      <w:r w:rsidRPr="00106FAF">
        <w:rPr>
          <w:rFonts w:ascii="Arial" w:eastAsia="Calibri" w:hAnsi="Arial" w:cs="Arial"/>
          <w:color w:val="000000"/>
          <w:sz w:val="18"/>
          <w:szCs w:val="18"/>
        </w:rPr>
        <w:t xml:space="preserve"> el cual será aplicable para todos los ítems del anexo correspondientes a los servicios médicos del </w:t>
      </w:r>
      <w:r w:rsidRPr="006253D2">
        <w:rPr>
          <w:rFonts w:ascii="Arial" w:eastAsia="Calibri" w:hAnsi="Arial" w:cs="Arial"/>
          <w:b/>
          <w:bCs/>
          <w:color w:val="000000"/>
          <w:sz w:val="18"/>
          <w:szCs w:val="18"/>
        </w:rPr>
        <w:t>ANEXO PRECIO TECHO.</w:t>
      </w:r>
    </w:p>
    <w:p w14:paraId="1C440285" w14:textId="77777777" w:rsidR="00106FAF" w:rsidRPr="00106FAF" w:rsidRDefault="00106FAF" w:rsidP="00106FAF">
      <w:pPr>
        <w:ind w:left="720" w:right="-42"/>
        <w:contextualSpacing/>
        <w:rPr>
          <w:rFonts w:ascii="Arial" w:hAnsi="Arial" w:cs="Arial"/>
          <w:b/>
          <w:sz w:val="18"/>
          <w:szCs w:val="18"/>
          <w:lang w:val="es-CO"/>
        </w:rPr>
      </w:pPr>
    </w:p>
    <w:tbl>
      <w:tblPr>
        <w:tblStyle w:val="Tablaconcuadrcula8"/>
        <w:tblpPr w:leftFromText="141" w:rightFromText="141" w:vertAnchor="text" w:horzAnchor="margin" w:tblpXSpec="center" w:tblpY="221"/>
        <w:tblW w:w="10665" w:type="dxa"/>
        <w:tblLayout w:type="fixed"/>
        <w:tblLook w:val="04A0" w:firstRow="1" w:lastRow="0" w:firstColumn="1" w:lastColumn="0" w:noHBand="0" w:noVBand="1"/>
      </w:tblPr>
      <w:tblGrid>
        <w:gridCol w:w="821"/>
        <w:gridCol w:w="6418"/>
        <w:gridCol w:w="3426"/>
      </w:tblGrid>
      <w:tr w:rsidR="00106FAF" w:rsidRPr="00106FAF" w14:paraId="07725B41" w14:textId="77777777" w:rsidTr="00E0398C">
        <w:trPr>
          <w:trHeight w:val="900"/>
        </w:trPr>
        <w:tc>
          <w:tcPr>
            <w:tcW w:w="821" w:type="dxa"/>
            <w:shd w:val="clear" w:color="auto" w:fill="D9D9D9"/>
            <w:vAlign w:val="center"/>
          </w:tcPr>
          <w:p w14:paraId="782167C7" w14:textId="77777777" w:rsidR="00106FAF" w:rsidRPr="00106FAF" w:rsidRDefault="00106FAF" w:rsidP="00106FAF">
            <w:pPr>
              <w:jc w:val="center"/>
              <w:rPr>
                <w:rFonts w:ascii="Arial" w:hAnsi="Arial" w:cs="Arial"/>
                <w:b/>
                <w:bCs/>
                <w:sz w:val="20"/>
                <w:szCs w:val="20"/>
                <w:lang w:val="es-CO" w:eastAsia="es-CO"/>
              </w:rPr>
            </w:pPr>
            <w:r w:rsidRPr="00106FAF">
              <w:rPr>
                <w:rFonts w:ascii="Arial" w:hAnsi="Arial" w:cs="Arial"/>
                <w:b/>
                <w:sz w:val="20"/>
                <w:szCs w:val="20"/>
                <w:lang w:val="es-CO" w:eastAsia="es-CO"/>
              </w:rPr>
              <w:t>ÍTEM</w:t>
            </w:r>
          </w:p>
        </w:tc>
        <w:tc>
          <w:tcPr>
            <w:tcW w:w="6418" w:type="dxa"/>
            <w:shd w:val="clear" w:color="auto" w:fill="D9D9D9"/>
            <w:vAlign w:val="center"/>
          </w:tcPr>
          <w:p w14:paraId="349737BA" w14:textId="77777777" w:rsidR="00106FAF" w:rsidRPr="00106FAF" w:rsidRDefault="00106FAF" w:rsidP="00106FAF">
            <w:pPr>
              <w:jc w:val="center"/>
              <w:rPr>
                <w:rFonts w:ascii="Arial" w:hAnsi="Arial" w:cs="Arial"/>
                <w:b/>
                <w:bCs/>
                <w:sz w:val="20"/>
                <w:szCs w:val="20"/>
                <w:lang w:val="es-CO" w:eastAsia="es-CO"/>
              </w:rPr>
            </w:pPr>
            <w:r w:rsidRPr="00106FAF">
              <w:rPr>
                <w:rFonts w:ascii="Arial" w:hAnsi="Arial" w:cs="Arial"/>
                <w:b/>
                <w:sz w:val="20"/>
                <w:szCs w:val="20"/>
                <w:lang w:val="es-CO" w:eastAsia="es-CO"/>
              </w:rPr>
              <w:t>DESCRIPCIÓN</w:t>
            </w:r>
          </w:p>
        </w:tc>
        <w:tc>
          <w:tcPr>
            <w:tcW w:w="3426" w:type="dxa"/>
            <w:shd w:val="clear" w:color="auto" w:fill="D9D9D9"/>
            <w:vAlign w:val="center"/>
          </w:tcPr>
          <w:p w14:paraId="2841ACEB" w14:textId="77777777" w:rsidR="00106FAF" w:rsidRPr="00106FAF" w:rsidRDefault="00106FAF" w:rsidP="00106FAF">
            <w:pPr>
              <w:jc w:val="both"/>
              <w:rPr>
                <w:rFonts w:ascii="Arial" w:hAnsi="Arial" w:cs="Arial"/>
                <w:b/>
                <w:sz w:val="16"/>
                <w:szCs w:val="16"/>
                <w:lang w:val="es-CO" w:eastAsia="es-CO"/>
              </w:rPr>
            </w:pPr>
            <w:r w:rsidRPr="00106FAF">
              <w:rPr>
                <w:rFonts w:ascii="Arial" w:hAnsi="Arial" w:cs="Arial"/>
                <w:b/>
                <w:sz w:val="16"/>
                <w:szCs w:val="16"/>
                <w:lang w:val="es-CO" w:eastAsia="es-CO"/>
              </w:rPr>
              <w:t>PORCENTAJE % UNICO DE DESCUENTO OFERTADO APLICABLE A TODOS LOS ITEMS DEL ANEXO PRECIO TECHO</w:t>
            </w:r>
          </w:p>
          <w:p w14:paraId="7A937EBF" w14:textId="77777777" w:rsidR="00106FAF" w:rsidRPr="00106FAF" w:rsidRDefault="00106FAF" w:rsidP="00106FAF">
            <w:pPr>
              <w:jc w:val="both"/>
              <w:rPr>
                <w:rFonts w:ascii="Arial" w:hAnsi="Arial" w:cs="Arial"/>
                <w:b/>
                <w:sz w:val="20"/>
                <w:szCs w:val="20"/>
                <w:lang w:val="es-CO" w:eastAsia="es-CO"/>
              </w:rPr>
            </w:pPr>
          </w:p>
        </w:tc>
      </w:tr>
      <w:tr w:rsidR="00106FAF" w:rsidRPr="00106FAF" w14:paraId="52913755" w14:textId="77777777" w:rsidTr="00E0398C">
        <w:trPr>
          <w:trHeight w:val="1787"/>
        </w:trPr>
        <w:tc>
          <w:tcPr>
            <w:tcW w:w="821" w:type="dxa"/>
            <w:vAlign w:val="center"/>
          </w:tcPr>
          <w:p w14:paraId="49237573" w14:textId="77777777" w:rsidR="00106FAF" w:rsidRPr="00106FAF" w:rsidRDefault="00106FAF" w:rsidP="00106FAF">
            <w:pPr>
              <w:tabs>
                <w:tab w:val="left" w:pos="240"/>
              </w:tabs>
              <w:contextualSpacing/>
              <w:jc w:val="center"/>
              <w:rPr>
                <w:rFonts w:ascii="Arial" w:hAnsi="Arial" w:cs="Arial"/>
                <w:color w:val="70AD47"/>
                <w:lang w:val="es-CO"/>
              </w:rPr>
            </w:pPr>
            <w:r w:rsidRPr="00106FAF">
              <w:rPr>
                <w:rFonts w:ascii="Arial" w:hAnsi="Arial" w:cs="Arial"/>
                <w:lang w:val="es-CO"/>
              </w:rPr>
              <w:t xml:space="preserve">                                                                                                                 1</w:t>
            </w:r>
          </w:p>
        </w:tc>
        <w:tc>
          <w:tcPr>
            <w:tcW w:w="6418" w:type="dxa"/>
            <w:vAlign w:val="center"/>
          </w:tcPr>
          <w:p w14:paraId="705D9664" w14:textId="77777777" w:rsidR="00106FAF" w:rsidRPr="00106FAF" w:rsidRDefault="00000000" w:rsidP="00106FAF">
            <w:pPr>
              <w:jc w:val="both"/>
              <w:rPr>
                <w:rFonts w:ascii="Arial" w:hAnsi="Arial" w:cs="Arial"/>
                <w:b/>
                <w:sz w:val="18"/>
                <w:szCs w:val="18"/>
                <w:lang w:val="es-CO" w:eastAsia="es-CO"/>
              </w:rPr>
            </w:pPr>
            <w:sdt>
              <w:sdtPr>
                <w:rPr>
                  <w:rFonts w:ascii="Arial" w:hAnsi="Arial" w:cs="Arial"/>
                  <w:b/>
                  <w:color w:val="000000"/>
                  <w:sz w:val="20"/>
                  <w:szCs w:val="20"/>
                </w:rPr>
                <w:id w:val="-2124449129"/>
                <w:placeholder>
                  <w:docPart w:val="1BAF9539285A4815A18E601194D0340A"/>
                </w:placeholder>
              </w:sdtPr>
              <w:sdtContent>
                <w:sdt>
                  <w:sdtPr>
                    <w:rPr>
                      <w:rFonts w:ascii="Arial" w:hAnsi="Arial" w:cs="Arial"/>
                      <w:b/>
                      <w:sz w:val="20"/>
                      <w:szCs w:val="20"/>
                    </w:rPr>
                    <w:id w:val="1347672200"/>
                    <w:placeholder>
                      <w:docPart w:val="2B7A3B7CEEC643C08464E19333517244"/>
                    </w:placeholder>
                    <w15:color w:val="800000"/>
                    <w:text/>
                  </w:sdtPr>
                  <w:sdtContent>
                    <w:r w:rsidR="00106FAF" w:rsidRPr="00106FAF">
                      <w:rPr>
                        <w:rFonts w:ascii="Arial" w:hAnsi="Arial" w:cs="Arial"/>
                        <w:b/>
                        <w:sz w:val="20"/>
                        <w:szCs w:val="20"/>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sdtContent>
            </w:sdt>
          </w:p>
        </w:tc>
        <w:tc>
          <w:tcPr>
            <w:tcW w:w="3426" w:type="dxa"/>
            <w:vAlign w:val="center"/>
          </w:tcPr>
          <w:p w14:paraId="515F5D75" w14:textId="77777777" w:rsidR="00106FAF" w:rsidRPr="00106FAF" w:rsidRDefault="00106FAF" w:rsidP="00106FAF">
            <w:pPr>
              <w:tabs>
                <w:tab w:val="left" w:pos="240"/>
              </w:tabs>
              <w:contextualSpacing/>
              <w:jc w:val="center"/>
              <w:rPr>
                <w:rFonts w:ascii="Arial" w:hAnsi="Arial" w:cs="Arial"/>
                <w:color w:val="70AD47"/>
                <w:lang w:val="es-CO"/>
              </w:rPr>
            </w:pPr>
            <w:r w:rsidRPr="00106FAF">
              <w:rPr>
                <w:rFonts w:ascii="Arial" w:hAnsi="Arial" w:cs="Arial"/>
                <w:lang w:val="es-CO"/>
              </w:rPr>
              <w:t>_________%</w:t>
            </w:r>
          </w:p>
        </w:tc>
      </w:tr>
    </w:tbl>
    <w:p w14:paraId="28048BF3" w14:textId="77777777" w:rsidR="00106FAF" w:rsidRPr="00106FAF" w:rsidRDefault="00106FAF" w:rsidP="00106FAF">
      <w:pPr>
        <w:autoSpaceDN w:val="0"/>
        <w:ind w:right="-42"/>
        <w:jc w:val="both"/>
        <w:textAlignment w:val="baseline"/>
        <w:rPr>
          <w:rFonts w:ascii="Arial" w:hAnsi="Arial" w:cs="Arial"/>
          <w:b/>
          <w:color w:val="70AD47"/>
          <w:sz w:val="20"/>
          <w:szCs w:val="20"/>
          <w:lang w:val="es-CO"/>
        </w:rPr>
      </w:pPr>
    </w:p>
    <w:p w14:paraId="5179BB79" w14:textId="77777777" w:rsidR="00106FAF" w:rsidRPr="00106FAF" w:rsidRDefault="00106FAF" w:rsidP="00106FAF">
      <w:pPr>
        <w:jc w:val="both"/>
        <w:textAlignment w:val="baseline"/>
        <w:rPr>
          <w:rFonts w:ascii="Arial" w:hAnsi="Arial" w:cs="Arial"/>
          <w:b/>
          <w:bCs/>
          <w:i/>
          <w:iCs/>
          <w:sz w:val="20"/>
          <w:szCs w:val="20"/>
          <w:u w:val="single"/>
          <w:lang w:val="es-CO" w:eastAsia="es-MX"/>
        </w:rPr>
      </w:pPr>
      <w:r w:rsidRPr="00106FAF">
        <w:rPr>
          <w:rFonts w:ascii="Arial" w:hAnsi="Arial" w:cs="Arial"/>
          <w:b/>
          <w:bCs/>
          <w:sz w:val="20"/>
          <w:szCs w:val="20"/>
          <w:lang w:val="es-CO" w:eastAsia="es-MX"/>
        </w:rPr>
        <w:t xml:space="preserve">                                                                                                                                                                                                                                                                                                                                                                                                                                                                          NOTA 1: </w:t>
      </w:r>
      <w:r w:rsidRPr="00106FAF">
        <w:rPr>
          <w:rFonts w:ascii="Arial" w:hAnsi="Arial" w:cs="Arial"/>
          <w:b/>
          <w:bCs/>
          <w:i/>
          <w:iCs/>
          <w:sz w:val="20"/>
          <w:szCs w:val="20"/>
          <w:u w:val="single"/>
          <w:lang w:val="es-CO" w:eastAsia="es-MX"/>
        </w:rPr>
        <w:t xml:space="preserve">El oferente interesado debe realizar un solo porcentaje de descuento el cual será aplicado a todos los ítems del ANEXO PRECIO TECHO.                                    </w:t>
      </w:r>
    </w:p>
    <w:p w14:paraId="4619F4C3" w14:textId="77777777" w:rsidR="00106FAF" w:rsidRPr="00106FAF" w:rsidRDefault="00106FAF" w:rsidP="00106FAF">
      <w:pPr>
        <w:jc w:val="both"/>
        <w:textAlignment w:val="baseline"/>
        <w:rPr>
          <w:rFonts w:ascii="Arial" w:hAnsi="Arial" w:cs="Arial"/>
          <w:sz w:val="8"/>
          <w:szCs w:val="16"/>
          <w:lang w:val="es-CO" w:eastAsia="es-MX"/>
        </w:rPr>
      </w:pPr>
    </w:p>
    <w:p w14:paraId="6CCFB494" w14:textId="77777777" w:rsidR="00106FAF" w:rsidRPr="00106FAF" w:rsidRDefault="00106FAF" w:rsidP="00106FAF">
      <w:pPr>
        <w:jc w:val="both"/>
        <w:textAlignment w:val="baseline"/>
        <w:rPr>
          <w:rFonts w:ascii="Arial" w:hAnsi="Arial" w:cs="Arial"/>
          <w:bCs/>
          <w:sz w:val="20"/>
          <w:szCs w:val="20"/>
          <w:lang w:val="es-CO" w:eastAsia="es-MX"/>
        </w:rPr>
      </w:pPr>
      <w:r w:rsidRPr="00106FAF">
        <w:rPr>
          <w:rFonts w:ascii="Arial" w:hAnsi="Arial" w:cs="Arial"/>
          <w:b/>
          <w:bCs/>
          <w:sz w:val="20"/>
          <w:szCs w:val="20"/>
          <w:lang w:val="es-CO" w:eastAsia="es-MX"/>
        </w:rPr>
        <w:t>NOTA 2: </w:t>
      </w:r>
      <w:r w:rsidRPr="00106FAF">
        <w:rPr>
          <w:rFonts w:ascii="Arial" w:hAnsi="Arial" w:cs="Arial"/>
          <w:bCs/>
          <w:sz w:val="20"/>
          <w:szCs w:val="20"/>
          <w:lang w:val="es-CO" w:eastAsia="es-MX"/>
        </w:rPr>
        <w:t>El valor unitario adjudicado se</w:t>
      </w:r>
      <w:r w:rsidRPr="00106FAF">
        <w:rPr>
          <w:rFonts w:ascii="Arial" w:hAnsi="Arial" w:cs="Arial"/>
          <w:bCs/>
          <w:sz w:val="20"/>
          <w:lang w:eastAsia="es-MX"/>
        </w:rPr>
        <w:t xml:space="preserve"> aproximará </w:t>
      </w:r>
      <w:r w:rsidRPr="00106FAF">
        <w:rPr>
          <w:rFonts w:ascii="Arial" w:hAnsi="Arial" w:cs="Arial"/>
          <w:bCs/>
          <w:sz w:val="20"/>
          <w:szCs w:val="20"/>
          <w:lang w:val="es-CO" w:eastAsia="es-MX"/>
        </w:rPr>
        <w:t>á a la unidad de peso más cercana.</w:t>
      </w:r>
    </w:p>
    <w:p w14:paraId="774F8680" w14:textId="77777777" w:rsidR="00106FAF" w:rsidRPr="00106FAF" w:rsidRDefault="00106FAF" w:rsidP="00106FAF">
      <w:pPr>
        <w:jc w:val="both"/>
        <w:textAlignment w:val="baseline"/>
        <w:rPr>
          <w:rFonts w:ascii="Arial" w:hAnsi="Arial" w:cs="Arial"/>
          <w:sz w:val="8"/>
          <w:szCs w:val="8"/>
          <w:lang w:val="es-CO" w:eastAsia="es-MX"/>
        </w:rPr>
      </w:pPr>
    </w:p>
    <w:p w14:paraId="40E7DCB4" w14:textId="77777777" w:rsidR="00106FAF" w:rsidRPr="00106FAF" w:rsidRDefault="00106FAF" w:rsidP="00106FAF">
      <w:pPr>
        <w:jc w:val="both"/>
        <w:textAlignment w:val="baseline"/>
        <w:rPr>
          <w:rFonts w:ascii="Arial" w:hAnsi="Arial" w:cs="Arial"/>
          <w:bCs/>
          <w:sz w:val="20"/>
          <w:szCs w:val="20"/>
          <w:lang w:val="es-CO" w:eastAsia="es-MX"/>
        </w:rPr>
      </w:pPr>
      <w:r w:rsidRPr="00106FAF">
        <w:rPr>
          <w:rFonts w:ascii="Arial" w:hAnsi="Arial" w:cs="Arial"/>
          <w:b/>
          <w:bCs/>
          <w:sz w:val="20"/>
          <w:szCs w:val="20"/>
          <w:lang w:val="es-CO" w:eastAsia="es-MX"/>
        </w:rPr>
        <w:t>NOTA 3: </w:t>
      </w:r>
      <w:r w:rsidRPr="00106FAF">
        <w:rPr>
          <w:rFonts w:ascii="Arial" w:hAnsi="Arial" w:cs="Arial"/>
          <w:bCs/>
          <w:sz w:val="20"/>
          <w:szCs w:val="20"/>
          <w:lang w:val="es-CO" w:eastAsia="es-MX"/>
        </w:rPr>
        <w:t>Si el oferente no indica ningún valor como porcentaje de descuento, esta se entenderá como 0%.</w:t>
      </w:r>
    </w:p>
    <w:p w14:paraId="1A0AB724" w14:textId="77777777" w:rsidR="00106FAF" w:rsidRPr="00106FAF" w:rsidRDefault="00106FAF" w:rsidP="00106FAF">
      <w:pPr>
        <w:jc w:val="both"/>
        <w:rPr>
          <w:rFonts w:ascii="Arial" w:eastAsia="Calibri" w:hAnsi="Arial" w:cs="Arial"/>
          <w:b/>
          <w:sz w:val="14"/>
          <w:szCs w:val="20"/>
        </w:rPr>
      </w:pPr>
    </w:p>
    <w:p w14:paraId="28209A13" w14:textId="77777777" w:rsidR="00106FAF" w:rsidRPr="00106FAF" w:rsidRDefault="00106FAF" w:rsidP="00106FAF">
      <w:pPr>
        <w:numPr>
          <w:ilvl w:val="0"/>
          <w:numId w:val="56"/>
        </w:numPr>
        <w:spacing w:after="160" w:line="256" w:lineRule="auto"/>
        <w:contextualSpacing/>
        <w:jc w:val="both"/>
        <w:rPr>
          <w:rFonts w:ascii="Arial" w:eastAsia="Calibri" w:hAnsi="Arial" w:cs="Arial"/>
          <w:b/>
          <w:sz w:val="20"/>
          <w:szCs w:val="20"/>
          <w:lang w:val="es-CO"/>
        </w:rPr>
      </w:pPr>
      <w:r w:rsidRPr="00106FAF">
        <w:rPr>
          <w:rFonts w:ascii="Arial" w:eastAsia="Calibri" w:hAnsi="Arial" w:cs="Arial"/>
          <w:b/>
          <w:sz w:val="20"/>
          <w:szCs w:val="20"/>
          <w:lang w:val="es-CO"/>
        </w:rPr>
        <w:t xml:space="preserve">SEGUNDO ITEM                                                                                                                                                                                                                                                                                                                                   </w:t>
      </w:r>
    </w:p>
    <w:p w14:paraId="05C39503" w14:textId="77777777" w:rsidR="00106FAF" w:rsidRPr="00106FAF" w:rsidRDefault="00106FAF" w:rsidP="00106FAF">
      <w:pPr>
        <w:ind w:left="284"/>
        <w:jc w:val="both"/>
        <w:rPr>
          <w:rFonts w:ascii="Arial" w:eastAsia="Calibri" w:hAnsi="Arial" w:cs="Arial"/>
          <w:sz w:val="8"/>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8"/>
        <w:gridCol w:w="2605"/>
      </w:tblGrid>
      <w:tr w:rsidR="00106FAF" w:rsidRPr="00106FAF" w14:paraId="47B418BB" w14:textId="77777777" w:rsidTr="00E0398C">
        <w:trPr>
          <w:trHeight w:val="487"/>
        </w:trPr>
        <w:tc>
          <w:tcPr>
            <w:tcW w:w="3694" w:type="pct"/>
            <w:tcBorders>
              <w:top w:val="single" w:sz="4" w:space="0" w:color="auto"/>
              <w:left w:val="single" w:sz="4" w:space="0" w:color="auto"/>
              <w:bottom w:val="single" w:sz="4" w:space="0" w:color="auto"/>
              <w:right w:val="single" w:sz="4" w:space="0" w:color="auto"/>
            </w:tcBorders>
            <w:vAlign w:val="center"/>
            <w:hideMark/>
          </w:tcPr>
          <w:p w14:paraId="3B3839DB" w14:textId="77777777" w:rsidR="00106FAF" w:rsidRPr="00106FAF" w:rsidRDefault="00106FAF" w:rsidP="00106FAF">
            <w:pPr>
              <w:spacing w:line="254" w:lineRule="auto"/>
              <w:jc w:val="center"/>
              <w:rPr>
                <w:rFonts w:ascii="Arial" w:eastAsia="Calibri" w:hAnsi="Arial" w:cs="Arial"/>
                <w:b/>
                <w:sz w:val="20"/>
                <w:szCs w:val="20"/>
              </w:rPr>
            </w:pPr>
            <w:r w:rsidRPr="00106FAF">
              <w:rPr>
                <w:rFonts w:ascii="Arial" w:hAnsi="Arial" w:cs="Arial"/>
                <w:b/>
                <w:bCs/>
                <w:color w:val="000000"/>
                <w:sz w:val="18"/>
                <w:szCs w:val="18"/>
                <w:u w:val="single"/>
              </w:rPr>
              <w:t xml:space="preserve">CIRCULAR 019 DE 2024 </w:t>
            </w:r>
            <w:r w:rsidRPr="00F22B37">
              <w:rPr>
                <w:rFonts w:ascii="Arial" w:hAnsi="Arial" w:cs="Arial"/>
                <w:b/>
                <w:bCs/>
                <w:sz w:val="18"/>
                <w:szCs w:val="18"/>
                <w:u w:val="single"/>
              </w:rPr>
              <w:t>Y/O CIRCULAR VIGENTE</w:t>
            </w:r>
          </w:p>
        </w:tc>
        <w:tc>
          <w:tcPr>
            <w:tcW w:w="1306" w:type="pct"/>
            <w:tcBorders>
              <w:top w:val="single" w:sz="4" w:space="0" w:color="auto"/>
              <w:left w:val="single" w:sz="4" w:space="0" w:color="auto"/>
              <w:bottom w:val="single" w:sz="4" w:space="0" w:color="auto"/>
              <w:right w:val="single" w:sz="4" w:space="0" w:color="auto"/>
            </w:tcBorders>
            <w:vAlign w:val="center"/>
            <w:hideMark/>
          </w:tcPr>
          <w:p w14:paraId="77104F03" w14:textId="77777777" w:rsidR="00106FAF" w:rsidRPr="00106FAF" w:rsidRDefault="00106FAF" w:rsidP="00106FAF">
            <w:pPr>
              <w:spacing w:line="254" w:lineRule="auto"/>
              <w:jc w:val="center"/>
              <w:rPr>
                <w:rFonts w:ascii="Arial" w:eastAsia="Calibri" w:hAnsi="Arial" w:cs="Arial"/>
                <w:b/>
                <w:sz w:val="20"/>
                <w:szCs w:val="20"/>
              </w:rPr>
            </w:pPr>
            <w:r w:rsidRPr="00106FAF">
              <w:rPr>
                <w:rFonts w:ascii="Arial" w:eastAsia="Calibri" w:hAnsi="Arial" w:cs="Arial"/>
                <w:b/>
                <w:sz w:val="18"/>
                <w:szCs w:val="20"/>
              </w:rPr>
              <w:t>PORCENTAJE DE INTERMEDIACION A OFRECER</w:t>
            </w:r>
          </w:p>
        </w:tc>
      </w:tr>
      <w:tr w:rsidR="00106FAF" w:rsidRPr="00106FAF" w14:paraId="3F9F5F80" w14:textId="77777777" w:rsidTr="00E0398C">
        <w:trPr>
          <w:trHeight w:val="1753"/>
        </w:trPr>
        <w:tc>
          <w:tcPr>
            <w:tcW w:w="3694" w:type="pct"/>
            <w:tcBorders>
              <w:top w:val="single" w:sz="4" w:space="0" w:color="auto"/>
              <w:left w:val="single" w:sz="4" w:space="0" w:color="auto"/>
              <w:bottom w:val="single" w:sz="4" w:space="0" w:color="auto"/>
              <w:right w:val="single" w:sz="4" w:space="0" w:color="auto"/>
            </w:tcBorders>
            <w:vAlign w:val="center"/>
            <w:hideMark/>
          </w:tcPr>
          <w:p w14:paraId="63259479" w14:textId="77777777" w:rsidR="00106FAF" w:rsidRPr="00106FAF" w:rsidRDefault="00106FAF" w:rsidP="00106FAF">
            <w:pPr>
              <w:jc w:val="both"/>
              <w:rPr>
                <w:rFonts w:ascii="Arial" w:hAnsi="Arial" w:cs="Arial"/>
                <w:color w:val="000000"/>
                <w:sz w:val="16"/>
                <w:szCs w:val="16"/>
                <w:lang w:val="es-CO" w:eastAsia="en-US"/>
              </w:rPr>
            </w:pPr>
            <w:r w:rsidRPr="00106FAF">
              <w:rPr>
                <w:rFonts w:ascii="Arial" w:eastAsia="Calibri" w:hAnsi="Arial" w:cs="Arial"/>
                <w:b/>
                <w:color w:val="000000"/>
                <w:sz w:val="20"/>
                <w:szCs w:val="20"/>
                <w:lang w:val="es-CO" w:eastAsia="en-US"/>
              </w:rPr>
              <w:t>MEDICAMENTOS REGULADOS</w:t>
            </w:r>
            <w:r w:rsidRPr="00106FAF">
              <w:rPr>
                <w:rFonts w:ascii="Arial" w:eastAsia="Calibri" w:hAnsi="Arial" w:cs="Arial"/>
                <w:color w:val="000000"/>
                <w:sz w:val="20"/>
                <w:szCs w:val="20"/>
                <w:lang w:val="es-CO" w:eastAsia="en-US"/>
              </w:rPr>
              <w:t xml:space="preserve"> por el ministerio de salud y de protección social para las presentaciones comerciales con Precio Máximo de Venta (PLM) menor o igual a $1.150.000</w:t>
            </w:r>
            <w:r w:rsidRPr="00106FAF">
              <w:rPr>
                <w:rFonts w:ascii="Arial" w:hAnsi="Arial" w:cs="Arial"/>
                <w:color w:val="000000"/>
                <w:sz w:val="16"/>
                <w:szCs w:val="16"/>
              </w:rPr>
              <w:t xml:space="preserve">, </w:t>
            </w:r>
            <w:r w:rsidRPr="00106FAF">
              <w:rPr>
                <w:rFonts w:ascii="Arial" w:eastAsia="Calibri" w:hAnsi="Arial" w:cs="Arial"/>
                <w:color w:val="000000"/>
                <w:sz w:val="20"/>
                <w:szCs w:val="20"/>
                <w:lang w:val="es-CO" w:eastAsia="en-US"/>
              </w:rPr>
              <w:t>el oferente podrá ofertar, el siguiente porcentaje de intermediación.</w:t>
            </w:r>
          </w:p>
          <w:p w14:paraId="33BDDE4B" w14:textId="77777777" w:rsidR="00106FAF" w:rsidRPr="00106FAF" w:rsidRDefault="00106FAF" w:rsidP="00106FAF">
            <w:pPr>
              <w:jc w:val="both"/>
              <w:rPr>
                <w:rFonts w:ascii="Arial" w:eastAsia="Calibri" w:hAnsi="Arial" w:cs="Arial"/>
                <w:color w:val="000000"/>
                <w:sz w:val="20"/>
                <w:szCs w:val="20"/>
                <w:lang w:val="es-CO" w:eastAsia="en-US"/>
              </w:rPr>
            </w:pPr>
          </w:p>
          <w:p w14:paraId="1605B226" w14:textId="77777777" w:rsidR="00106FAF" w:rsidRPr="00106FAF" w:rsidRDefault="00106FAF" w:rsidP="00106FAF">
            <w:pPr>
              <w:jc w:val="both"/>
              <w:rPr>
                <w:rFonts w:ascii="Arial" w:eastAsia="Calibri" w:hAnsi="Arial" w:cs="Arial"/>
                <w:color w:val="000000"/>
                <w:sz w:val="20"/>
                <w:szCs w:val="20"/>
                <w:lang w:val="es-CO" w:eastAsia="en-US"/>
              </w:rPr>
            </w:pPr>
            <w:r w:rsidRPr="00106FAF">
              <w:rPr>
                <w:rFonts w:ascii="Arial" w:eastAsia="Calibri" w:hAnsi="Arial" w:cs="Arial"/>
                <w:color w:val="000000"/>
                <w:sz w:val="20"/>
                <w:szCs w:val="20"/>
                <w:lang w:val="es-CO" w:eastAsia="en-US"/>
              </w:rPr>
              <w:t xml:space="preserve">                                                                                                                       </w:t>
            </w:r>
          </w:p>
          <w:p w14:paraId="7390198B" w14:textId="77777777" w:rsidR="00106FAF" w:rsidRPr="00106FAF" w:rsidRDefault="00106FAF" w:rsidP="00106FAF">
            <w:pPr>
              <w:spacing w:line="254" w:lineRule="auto"/>
              <w:jc w:val="both"/>
              <w:rPr>
                <w:rFonts w:ascii="Arial" w:eastAsia="Calibri" w:hAnsi="Arial" w:cs="Arial"/>
                <w:b/>
                <w:i/>
                <w:sz w:val="20"/>
                <w:szCs w:val="20"/>
                <w:u w:val="single"/>
              </w:rPr>
            </w:pPr>
            <w:r w:rsidRPr="00106FAF">
              <w:rPr>
                <w:rFonts w:ascii="Arial" w:hAnsi="Arial" w:cs="Arial"/>
                <w:b/>
                <w:i/>
                <w:color w:val="000000"/>
                <w:sz w:val="20"/>
                <w:szCs w:val="20"/>
                <w:u w:val="single"/>
              </w:rPr>
              <w:t>El oferente podrá ofrecer un único porcentaje de intermediación que oscile entre el 0% y el 7% de acuerdo al puntaje que desea obtener.</w:t>
            </w:r>
            <w:r w:rsidRPr="00106FAF">
              <w:rPr>
                <w:rFonts w:ascii="Arial" w:hAnsi="Arial" w:cs="Arial"/>
                <w:b/>
                <w:bCs/>
                <w:color w:val="000000"/>
                <w:sz w:val="20"/>
                <w:szCs w:val="20"/>
                <w:u w:val="single"/>
                <w:lang w:eastAsia="es-CO"/>
              </w:rPr>
              <w:t xml:space="preserve">                                                                                                                             </w:t>
            </w:r>
          </w:p>
        </w:tc>
        <w:tc>
          <w:tcPr>
            <w:tcW w:w="1306" w:type="pct"/>
            <w:tcBorders>
              <w:top w:val="single" w:sz="4" w:space="0" w:color="auto"/>
              <w:left w:val="single" w:sz="4" w:space="0" w:color="auto"/>
              <w:bottom w:val="single" w:sz="4" w:space="0" w:color="auto"/>
              <w:right w:val="single" w:sz="4" w:space="0" w:color="auto"/>
            </w:tcBorders>
            <w:vAlign w:val="center"/>
            <w:hideMark/>
          </w:tcPr>
          <w:p w14:paraId="7A30DD1B" w14:textId="77777777" w:rsidR="00106FAF" w:rsidRPr="00106FAF" w:rsidRDefault="00106FAF" w:rsidP="00106FAF">
            <w:pPr>
              <w:spacing w:line="254" w:lineRule="auto"/>
              <w:jc w:val="center"/>
              <w:rPr>
                <w:rFonts w:ascii="Arial" w:eastAsia="Calibri" w:hAnsi="Arial" w:cs="Arial"/>
                <w:sz w:val="20"/>
                <w:szCs w:val="20"/>
              </w:rPr>
            </w:pPr>
            <w:r w:rsidRPr="00106FAF">
              <w:rPr>
                <w:rFonts w:ascii="Arial" w:eastAsia="Calibri" w:hAnsi="Arial" w:cs="Arial"/>
                <w:sz w:val="20"/>
                <w:szCs w:val="20"/>
              </w:rPr>
              <w:t>_______%</w:t>
            </w:r>
          </w:p>
        </w:tc>
      </w:tr>
    </w:tbl>
    <w:p w14:paraId="601F93BB" w14:textId="77777777" w:rsidR="00106FAF" w:rsidRPr="00106FAF" w:rsidRDefault="00106FAF" w:rsidP="00106FAF">
      <w:pPr>
        <w:jc w:val="both"/>
        <w:rPr>
          <w:rFonts w:ascii="Arial" w:eastAsia="Calibri" w:hAnsi="Arial" w:cs="Arial"/>
          <w:b/>
          <w:sz w:val="20"/>
          <w:szCs w:val="20"/>
        </w:rPr>
      </w:pPr>
    </w:p>
    <w:p w14:paraId="36734BCB" w14:textId="77777777" w:rsidR="00106FAF" w:rsidRPr="00106FAF" w:rsidRDefault="00106FAF" w:rsidP="00106FAF">
      <w:pPr>
        <w:jc w:val="both"/>
        <w:rPr>
          <w:rFonts w:ascii="Arial" w:eastAsia="Calibri" w:hAnsi="Arial" w:cs="Arial"/>
          <w:b/>
          <w:sz w:val="20"/>
          <w:szCs w:val="20"/>
        </w:rPr>
      </w:pPr>
    </w:p>
    <w:p w14:paraId="002F82F1" w14:textId="77777777" w:rsidR="00106FAF" w:rsidRPr="00106FAF" w:rsidRDefault="00106FAF" w:rsidP="00106FAF">
      <w:pPr>
        <w:numPr>
          <w:ilvl w:val="0"/>
          <w:numId w:val="56"/>
        </w:numPr>
        <w:contextualSpacing/>
        <w:jc w:val="both"/>
        <w:rPr>
          <w:rFonts w:ascii="Arial" w:eastAsia="Calibri" w:hAnsi="Arial" w:cs="Arial"/>
          <w:b/>
          <w:sz w:val="20"/>
          <w:szCs w:val="20"/>
          <w:lang w:val="es-CO"/>
        </w:rPr>
      </w:pPr>
      <w:r w:rsidRPr="00106FAF">
        <w:rPr>
          <w:rFonts w:ascii="Arial" w:eastAsia="Calibri" w:hAnsi="Arial" w:cs="Arial"/>
          <w:b/>
          <w:sz w:val="20"/>
          <w:szCs w:val="20"/>
          <w:lang w:val="es-CO"/>
        </w:rPr>
        <w:t xml:space="preserve">TERCER ITEM </w:t>
      </w:r>
    </w:p>
    <w:p w14:paraId="39BF0303" w14:textId="77777777" w:rsidR="00106FAF" w:rsidRPr="00106FAF" w:rsidRDefault="00106FAF" w:rsidP="00106FAF">
      <w:pPr>
        <w:jc w:val="both"/>
        <w:rPr>
          <w:rFonts w:ascii="Arial" w:eastAsia="Calibri" w:hAnsi="Arial" w:cs="Arial"/>
          <w:b/>
          <w:sz w:val="1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1"/>
        <w:gridCol w:w="2302"/>
      </w:tblGrid>
      <w:tr w:rsidR="00106FAF" w:rsidRPr="00106FAF" w14:paraId="438D4C5C" w14:textId="77777777" w:rsidTr="00E0398C">
        <w:trPr>
          <w:trHeight w:val="487"/>
        </w:trPr>
        <w:tc>
          <w:tcPr>
            <w:tcW w:w="3846" w:type="pct"/>
            <w:tcBorders>
              <w:top w:val="single" w:sz="4" w:space="0" w:color="auto"/>
              <w:left w:val="single" w:sz="4" w:space="0" w:color="auto"/>
              <w:bottom w:val="single" w:sz="4" w:space="0" w:color="auto"/>
              <w:right w:val="single" w:sz="4" w:space="0" w:color="auto"/>
            </w:tcBorders>
            <w:vAlign w:val="center"/>
            <w:hideMark/>
          </w:tcPr>
          <w:p w14:paraId="6FE34B0D" w14:textId="77777777" w:rsidR="00106FAF" w:rsidRPr="00106FAF" w:rsidRDefault="00106FAF" w:rsidP="00106FAF">
            <w:pPr>
              <w:spacing w:line="254" w:lineRule="auto"/>
              <w:jc w:val="center"/>
              <w:rPr>
                <w:rFonts w:ascii="Arial" w:eastAsia="Calibri" w:hAnsi="Arial" w:cs="Arial"/>
                <w:b/>
                <w:sz w:val="18"/>
                <w:szCs w:val="20"/>
              </w:rPr>
            </w:pPr>
            <w:r w:rsidRPr="00106FAF">
              <w:rPr>
                <w:rFonts w:ascii="Arial" w:hAnsi="Arial" w:cs="Arial"/>
                <w:b/>
                <w:bCs/>
                <w:color w:val="000000"/>
                <w:sz w:val="18"/>
                <w:szCs w:val="18"/>
                <w:u w:val="single"/>
              </w:rPr>
              <w:t xml:space="preserve">CIRCULAR 019 DE 2024 </w:t>
            </w:r>
            <w:r w:rsidRPr="00F22B37">
              <w:rPr>
                <w:rFonts w:ascii="Arial" w:hAnsi="Arial" w:cs="Arial"/>
                <w:b/>
                <w:bCs/>
                <w:color w:val="000000"/>
                <w:sz w:val="18"/>
                <w:szCs w:val="18"/>
                <w:u w:val="single"/>
              </w:rPr>
              <w:t>Y/O CIRCULAR VIGENTE</w:t>
            </w:r>
          </w:p>
        </w:tc>
        <w:tc>
          <w:tcPr>
            <w:tcW w:w="1154" w:type="pct"/>
            <w:tcBorders>
              <w:top w:val="single" w:sz="4" w:space="0" w:color="auto"/>
              <w:left w:val="single" w:sz="4" w:space="0" w:color="auto"/>
              <w:bottom w:val="single" w:sz="4" w:space="0" w:color="auto"/>
              <w:right w:val="single" w:sz="4" w:space="0" w:color="auto"/>
            </w:tcBorders>
            <w:vAlign w:val="center"/>
            <w:hideMark/>
          </w:tcPr>
          <w:p w14:paraId="7DC32C74" w14:textId="77777777" w:rsidR="00106FAF" w:rsidRPr="00106FAF" w:rsidRDefault="00106FAF" w:rsidP="00106FAF">
            <w:pPr>
              <w:spacing w:line="254" w:lineRule="auto"/>
              <w:jc w:val="center"/>
              <w:rPr>
                <w:rFonts w:ascii="Arial" w:eastAsia="Calibri" w:hAnsi="Arial" w:cs="Arial"/>
                <w:b/>
                <w:sz w:val="18"/>
                <w:szCs w:val="20"/>
              </w:rPr>
            </w:pPr>
            <w:r w:rsidRPr="00106FAF">
              <w:rPr>
                <w:rFonts w:ascii="Arial" w:eastAsia="Calibri" w:hAnsi="Arial" w:cs="Arial"/>
                <w:b/>
                <w:sz w:val="18"/>
                <w:szCs w:val="20"/>
              </w:rPr>
              <w:t>PORCENTAJE DE INTERMEDIACION A OFRECER</w:t>
            </w:r>
          </w:p>
        </w:tc>
      </w:tr>
      <w:tr w:rsidR="00106FAF" w:rsidRPr="00106FAF" w14:paraId="5719EA2B" w14:textId="77777777" w:rsidTr="00E0398C">
        <w:trPr>
          <w:trHeight w:val="706"/>
        </w:trPr>
        <w:tc>
          <w:tcPr>
            <w:tcW w:w="3846" w:type="pct"/>
            <w:tcBorders>
              <w:top w:val="single" w:sz="4" w:space="0" w:color="auto"/>
              <w:left w:val="single" w:sz="4" w:space="0" w:color="auto"/>
              <w:bottom w:val="single" w:sz="4" w:space="0" w:color="auto"/>
              <w:right w:val="single" w:sz="4" w:space="0" w:color="auto"/>
            </w:tcBorders>
            <w:vAlign w:val="center"/>
          </w:tcPr>
          <w:p w14:paraId="1EB746C2" w14:textId="77777777" w:rsidR="00106FAF" w:rsidRPr="00106FAF" w:rsidRDefault="00106FAF" w:rsidP="00106FAF">
            <w:pPr>
              <w:ind w:right="107"/>
              <w:jc w:val="both"/>
              <w:rPr>
                <w:rFonts w:ascii="Arial" w:eastAsia="Calibri" w:hAnsi="Arial" w:cs="Arial"/>
                <w:sz w:val="18"/>
                <w:szCs w:val="20"/>
                <w:lang w:val="es-CO"/>
              </w:rPr>
            </w:pPr>
            <w:r w:rsidRPr="00106FAF">
              <w:rPr>
                <w:rFonts w:ascii="Arial" w:eastAsia="Calibri" w:hAnsi="Arial" w:cs="Arial"/>
                <w:sz w:val="18"/>
                <w:szCs w:val="20"/>
                <w:lang w:val="es-CO"/>
              </w:rPr>
              <w:t xml:space="preserve">MEDICAMENTOS REGULADOS por el ministerio de salud y de protección social para las presentaciones comerciales con Precio Máximo de Venta (PLM) con un valor mayor a $1.150.000, el oferente puede ofertar el siguiente porcentaje de intermediación para los medicamentos.                                                                                                                                   </w:t>
            </w:r>
          </w:p>
          <w:p w14:paraId="78223213" w14:textId="77777777" w:rsidR="00106FAF" w:rsidRPr="00106FAF" w:rsidRDefault="00106FAF" w:rsidP="00106FAF">
            <w:pPr>
              <w:ind w:right="107"/>
              <w:jc w:val="both"/>
              <w:rPr>
                <w:rFonts w:ascii="Arial" w:eastAsia="Calibri" w:hAnsi="Arial" w:cs="Arial"/>
                <w:sz w:val="18"/>
                <w:szCs w:val="20"/>
                <w:lang w:val="es-CO"/>
              </w:rPr>
            </w:pPr>
          </w:p>
          <w:p w14:paraId="52E80C8B" w14:textId="77777777" w:rsidR="00106FAF" w:rsidRPr="00106FAF" w:rsidRDefault="00106FAF" w:rsidP="00106FAF">
            <w:pPr>
              <w:spacing w:line="254" w:lineRule="auto"/>
              <w:jc w:val="both"/>
              <w:rPr>
                <w:rFonts w:ascii="Arial" w:eastAsia="Calibri" w:hAnsi="Arial" w:cs="Arial"/>
                <w:b/>
                <w:i/>
                <w:sz w:val="18"/>
                <w:szCs w:val="20"/>
                <w:u w:val="single"/>
              </w:rPr>
            </w:pPr>
            <w:r w:rsidRPr="00106FAF">
              <w:rPr>
                <w:rFonts w:ascii="Arial" w:eastAsia="Calibri" w:hAnsi="Arial" w:cs="Arial"/>
                <w:b/>
                <w:i/>
                <w:sz w:val="18"/>
                <w:szCs w:val="20"/>
                <w:u w:val="single"/>
              </w:rPr>
              <w:t xml:space="preserve">El oferente podrá ofrecer un único porcentaje de intermediación que oscile entre el 0% y el 3,5% </w:t>
            </w:r>
            <w:r w:rsidRPr="00106FAF">
              <w:rPr>
                <w:rFonts w:ascii="Arial" w:hAnsi="Arial" w:cs="Arial"/>
                <w:b/>
                <w:i/>
                <w:color w:val="000000"/>
                <w:sz w:val="18"/>
                <w:szCs w:val="20"/>
                <w:u w:val="single"/>
              </w:rPr>
              <w:t>de acuerdo al puntaje que desea obtener</w:t>
            </w:r>
            <w:r w:rsidRPr="00106FAF">
              <w:rPr>
                <w:rFonts w:ascii="Arial" w:eastAsia="Calibri" w:hAnsi="Arial" w:cs="Arial"/>
                <w:b/>
                <w:i/>
                <w:sz w:val="18"/>
                <w:szCs w:val="20"/>
                <w:u w:val="single"/>
              </w:rPr>
              <w:t>.</w:t>
            </w:r>
          </w:p>
        </w:tc>
        <w:tc>
          <w:tcPr>
            <w:tcW w:w="1154" w:type="pct"/>
            <w:tcBorders>
              <w:top w:val="single" w:sz="4" w:space="0" w:color="auto"/>
              <w:left w:val="single" w:sz="4" w:space="0" w:color="auto"/>
              <w:bottom w:val="single" w:sz="4" w:space="0" w:color="auto"/>
              <w:right w:val="single" w:sz="4" w:space="0" w:color="auto"/>
            </w:tcBorders>
            <w:vAlign w:val="center"/>
            <w:hideMark/>
          </w:tcPr>
          <w:p w14:paraId="2B362443" w14:textId="77777777" w:rsidR="00106FAF" w:rsidRPr="00106FAF" w:rsidRDefault="00106FAF" w:rsidP="00106FAF">
            <w:pPr>
              <w:spacing w:line="254" w:lineRule="auto"/>
              <w:jc w:val="center"/>
              <w:rPr>
                <w:rFonts w:ascii="Arial" w:eastAsia="Calibri" w:hAnsi="Arial" w:cs="Arial"/>
                <w:sz w:val="18"/>
                <w:szCs w:val="20"/>
              </w:rPr>
            </w:pPr>
            <w:r w:rsidRPr="00106FAF">
              <w:rPr>
                <w:rFonts w:ascii="Arial" w:eastAsia="Calibri" w:hAnsi="Arial" w:cs="Arial"/>
                <w:sz w:val="18"/>
                <w:szCs w:val="20"/>
              </w:rPr>
              <w:t>_______%</w:t>
            </w:r>
          </w:p>
        </w:tc>
      </w:tr>
    </w:tbl>
    <w:p w14:paraId="18394692" w14:textId="77777777" w:rsidR="00106FAF" w:rsidRPr="00106FAF" w:rsidRDefault="00106FAF" w:rsidP="00106FAF">
      <w:pPr>
        <w:jc w:val="both"/>
        <w:rPr>
          <w:rFonts w:ascii="Arial" w:eastAsia="Calibri" w:hAnsi="Arial" w:cs="Arial"/>
          <w:b/>
          <w:sz w:val="16"/>
          <w:szCs w:val="20"/>
        </w:rPr>
      </w:pPr>
    </w:p>
    <w:p w14:paraId="6855056F" w14:textId="77777777" w:rsidR="00106FAF" w:rsidRPr="00106FAF" w:rsidRDefault="00106FAF" w:rsidP="00106FAF">
      <w:pPr>
        <w:jc w:val="both"/>
        <w:rPr>
          <w:rFonts w:ascii="Arial" w:eastAsia="Calibri" w:hAnsi="Arial" w:cs="Arial"/>
          <w:b/>
          <w:sz w:val="8"/>
          <w:szCs w:val="20"/>
        </w:rPr>
      </w:pPr>
    </w:p>
    <w:p w14:paraId="20BE6E95" w14:textId="77777777" w:rsidR="00106FAF" w:rsidRPr="00106FAF" w:rsidRDefault="00106FAF" w:rsidP="00106FAF">
      <w:pPr>
        <w:numPr>
          <w:ilvl w:val="0"/>
          <w:numId w:val="56"/>
        </w:numPr>
        <w:contextualSpacing/>
        <w:jc w:val="both"/>
        <w:rPr>
          <w:rFonts w:ascii="Arial" w:eastAsia="Calibri" w:hAnsi="Arial" w:cs="Arial"/>
          <w:b/>
          <w:sz w:val="20"/>
          <w:szCs w:val="20"/>
          <w:lang w:val="es-CO"/>
        </w:rPr>
      </w:pPr>
      <w:r w:rsidRPr="00106FAF">
        <w:rPr>
          <w:rFonts w:ascii="Arial" w:eastAsia="Calibri" w:hAnsi="Arial" w:cs="Arial"/>
          <w:b/>
          <w:sz w:val="20"/>
          <w:szCs w:val="20"/>
          <w:lang w:val="es-CO"/>
        </w:rPr>
        <w:t xml:space="preserve">CUARTO ITEM </w:t>
      </w:r>
    </w:p>
    <w:p w14:paraId="44A51C40" w14:textId="77777777" w:rsidR="00106FAF" w:rsidRPr="00106FAF" w:rsidRDefault="00106FAF" w:rsidP="00106FAF">
      <w:pPr>
        <w:jc w:val="both"/>
        <w:rPr>
          <w:rFonts w:ascii="Arial" w:eastAsia="Calibri"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1"/>
        <w:gridCol w:w="2302"/>
      </w:tblGrid>
      <w:tr w:rsidR="00106FAF" w:rsidRPr="00106FAF" w14:paraId="2CE8CD3D" w14:textId="77777777" w:rsidTr="00E0398C">
        <w:trPr>
          <w:trHeight w:val="487"/>
        </w:trPr>
        <w:tc>
          <w:tcPr>
            <w:tcW w:w="3846" w:type="pct"/>
            <w:tcBorders>
              <w:top w:val="single" w:sz="4" w:space="0" w:color="auto"/>
              <w:left w:val="single" w:sz="4" w:space="0" w:color="auto"/>
              <w:bottom w:val="single" w:sz="4" w:space="0" w:color="auto"/>
              <w:right w:val="single" w:sz="4" w:space="0" w:color="auto"/>
            </w:tcBorders>
            <w:vAlign w:val="center"/>
            <w:hideMark/>
          </w:tcPr>
          <w:p w14:paraId="0D39A017" w14:textId="77777777" w:rsidR="00106FAF" w:rsidRPr="00106FAF" w:rsidRDefault="00106FAF" w:rsidP="00106FAF">
            <w:pPr>
              <w:ind w:right="107"/>
              <w:jc w:val="center"/>
              <w:rPr>
                <w:rFonts w:ascii="Arial" w:eastAsia="Calibri" w:hAnsi="Arial" w:cs="Arial"/>
                <w:sz w:val="18"/>
                <w:szCs w:val="18"/>
                <w:lang w:val="es-CO"/>
              </w:rPr>
            </w:pPr>
            <w:r w:rsidRPr="00106FAF">
              <w:rPr>
                <w:rFonts w:ascii="Arial" w:eastAsia="Calibri" w:hAnsi="Arial" w:cs="Arial"/>
                <w:sz w:val="18"/>
                <w:szCs w:val="18"/>
                <w:lang w:val="es-CO"/>
              </w:rPr>
              <w:t>MEDICAMENTOS NO REGULADOS</w:t>
            </w:r>
          </w:p>
          <w:p w14:paraId="76BF47DA" w14:textId="77777777" w:rsidR="00106FAF" w:rsidRPr="00106FAF" w:rsidRDefault="00106FAF" w:rsidP="00106FAF">
            <w:pPr>
              <w:spacing w:line="254" w:lineRule="auto"/>
              <w:jc w:val="center"/>
              <w:rPr>
                <w:rFonts w:ascii="Arial" w:eastAsia="Calibri" w:hAnsi="Arial" w:cs="Arial"/>
                <w:b/>
                <w:sz w:val="18"/>
                <w:szCs w:val="18"/>
              </w:rPr>
            </w:pPr>
          </w:p>
        </w:tc>
        <w:tc>
          <w:tcPr>
            <w:tcW w:w="1154" w:type="pct"/>
            <w:tcBorders>
              <w:top w:val="single" w:sz="4" w:space="0" w:color="auto"/>
              <w:left w:val="single" w:sz="4" w:space="0" w:color="auto"/>
              <w:bottom w:val="single" w:sz="4" w:space="0" w:color="auto"/>
              <w:right w:val="single" w:sz="4" w:space="0" w:color="auto"/>
            </w:tcBorders>
            <w:vAlign w:val="center"/>
            <w:hideMark/>
          </w:tcPr>
          <w:p w14:paraId="23346A90" w14:textId="77777777" w:rsidR="00106FAF" w:rsidRPr="00106FAF" w:rsidRDefault="00106FAF" w:rsidP="00106FAF">
            <w:pPr>
              <w:spacing w:line="254" w:lineRule="auto"/>
              <w:jc w:val="center"/>
              <w:rPr>
                <w:rFonts w:ascii="Arial" w:eastAsia="Calibri" w:hAnsi="Arial" w:cs="Arial"/>
                <w:b/>
                <w:sz w:val="18"/>
                <w:szCs w:val="18"/>
              </w:rPr>
            </w:pPr>
            <w:r w:rsidRPr="00106FAF">
              <w:rPr>
                <w:rFonts w:ascii="Arial" w:eastAsia="Calibri" w:hAnsi="Arial" w:cs="Arial"/>
                <w:b/>
                <w:sz w:val="18"/>
                <w:szCs w:val="18"/>
              </w:rPr>
              <w:t>PORCENTAJE DE INTERMEDIACION A OFRECER</w:t>
            </w:r>
          </w:p>
        </w:tc>
      </w:tr>
      <w:tr w:rsidR="00106FAF" w:rsidRPr="00106FAF" w14:paraId="21817406" w14:textId="77777777" w:rsidTr="00E0398C">
        <w:trPr>
          <w:trHeight w:val="706"/>
        </w:trPr>
        <w:tc>
          <w:tcPr>
            <w:tcW w:w="3846" w:type="pct"/>
            <w:tcBorders>
              <w:top w:val="single" w:sz="4" w:space="0" w:color="auto"/>
              <w:left w:val="single" w:sz="4" w:space="0" w:color="auto"/>
              <w:bottom w:val="single" w:sz="4" w:space="0" w:color="auto"/>
              <w:right w:val="single" w:sz="4" w:space="0" w:color="auto"/>
            </w:tcBorders>
            <w:vAlign w:val="center"/>
          </w:tcPr>
          <w:p w14:paraId="7A16561A" w14:textId="77777777" w:rsidR="00106FAF" w:rsidRPr="00106FAF" w:rsidRDefault="00106FAF" w:rsidP="00106FAF">
            <w:pPr>
              <w:ind w:right="107"/>
              <w:jc w:val="both"/>
              <w:rPr>
                <w:rFonts w:ascii="Arial" w:eastAsia="Calibri" w:hAnsi="Arial" w:cs="Arial"/>
                <w:sz w:val="18"/>
                <w:szCs w:val="18"/>
                <w:lang w:val="es-CO"/>
              </w:rPr>
            </w:pPr>
          </w:p>
          <w:p w14:paraId="45F22572" w14:textId="77777777" w:rsidR="00106FAF" w:rsidRPr="00106FAF" w:rsidRDefault="00106FAF" w:rsidP="00106FAF">
            <w:pPr>
              <w:jc w:val="both"/>
              <w:rPr>
                <w:rFonts w:ascii="Arial" w:eastAsia="Calibri" w:hAnsi="Arial" w:cs="Arial"/>
                <w:b/>
                <w:i/>
                <w:sz w:val="18"/>
                <w:szCs w:val="18"/>
                <w:u w:val="single"/>
                <w:lang w:val="es-CO"/>
              </w:rPr>
            </w:pPr>
            <w:r w:rsidRPr="00106FAF">
              <w:rPr>
                <w:rFonts w:ascii="Arial" w:eastAsia="Calibri" w:hAnsi="Arial" w:cs="Arial"/>
                <w:b/>
                <w:i/>
                <w:sz w:val="18"/>
                <w:szCs w:val="18"/>
                <w:u w:val="single"/>
                <w:lang w:val="es-CO"/>
              </w:rPr>
              <w:t xml:space="preserve">El oferente deberá ofrecer un único porcentaje de intermediación que oscile entre el 0% y el 12% </w:t>
            </w:r>
            <w:r w:rsidRPr="00106FAF">
              <w:rPr>
                <w:rFonts w:ascii="Arial" w:eastAsia="Calibri" w:hAnsi="Arial" w:cs="Arial"/>
                <w:b/>
                <w:i/>
                <w:color w:val="000000"/>
                <w:sz w:val="18"/>
                <w:szCs w:val="18"/>
                <w:u w:val="single"/>
                <w:lang w:val="es-CO" w:eastAsia="en-US"/>
              </w:rPr>
              <w:t>de acuerdo al puntaje que desea obtener</w:t>
            </w:r>
            <w:r w:rsidRPr="00106FAF">
              <w:rPr>
                <w:rFonts w:ascii="Arial" w:eastAsia="Calibri" w:hAnsi="Arial" w:cs="Arial"/>
                <w:b/>
                <w:i/>
                <w:sz w:val="18"/>
                <w:szCs w:val="18"/>
                <w:u w:val="single"/>
                <w:lang w:val="es-CO"/>
              </w:rPr>
              <w:t>.</w:t>
            </w:r>
          </w:p>
          <w:p w14:paraId="759365F2" w14:textId="77777777" w:rsidR="00106FAF" w:rsidRPr="00106FAF" w:rsidRDefault="00106FAF" w:rsidP="00106FAF">
            <w:pPr>
              <w:spacing w:line="254" w:lineRule="auto"/>
              <w:jc w:val="both"/>
              <w:rPr>
                <w:rFonts w:ascii="Arial" w:eastAsia="Calibri" w:hAnsi="Arial" w:cs="Arial"/>
                <w:b/>
                <w:i/>
                <w:sz w:val="18"/>
                <w:szCs w:val="18"/>
                <w:u w:val="single"/>
              </w:rPr>
            </w:pPr>
          </w:p>
          <w:p w14:paraId="32BAE575" w14:textId="77777777" w:rsidR="00106FAF" w:rsidRPr="00106FAF" w:rsidRDefault="00106FAF" w:rsidP="00106FAF">
            <w:pPr>
              <w:jc w:val="both"/>
              <w:rPr>
                <w:rFonts w:ascii="Arial" w:eastAsia="Calibri" w:hAnsi="Arial" w:cs="Arial"/>
                <w:b/>
                <w:bCs/>
                <w:color w:val="000000"/>
                <w:sz w:val="18"/>
                <w:szCs w:val="18"/>
                <w:lang w:val="es-CO" w:eastAsia="es-CO"/>
              </w:rPr>
            </w:pPr>
            <w:r w:rsidRPr="00106FAF">
              <w:rPr>
                <w:rFonts w:ascii="Arial" w:eastAsia="Calibri" w:hAnsi="Arial" w:cs="Arial"/>
                <w:b/>
                <w:bCs/>
                <w:color w:val="000000"/>
                <w:sz w:val="18"/>
                <w:szCs w:val="18"/>
                <w:u w:val="single"/>
                <w:lang w:val="es-CO" w:eastAsia="es-CO"/>
              </w:rPr>
              <w:t xml:space="preserve">NOTA: </w:t>
            </w:r>
            <w:r w:rsidRPr="00106FAF">
              <w:rPr>
                <w:rFonts w:ascii="Arial" w:eastAsia="Calibri" w:hAnsi="Arial" w:cs="Arial"/>
                <w:b/>
                <w:bCs/>
                <w:color w:val="000000"/>
                <w:sz w:val="18"/>
                <w:szCs w:val="18"/>
                <w:lang w:val="es-CO" w:eastAsia="es-CO"/>
              </w:rPr>
              <w:t>El porcentaje ofertado será aplicado al precio de compra cuando se presente la facturación.</w:t>
            </w:r>
          </w:p>
        </w:tc>
        <w:tc>
          <w:tcPr>
            <w:tcW w:w="1154" w:type="pct"/>
            <w:tcBorders>
              <w:top w:val="single" w:sz="4" w:space="0" w:color="auto"/>
              <w:left w:val="single" w:sz="4" w:space="0" w:color="auto"/>
              <w:bottom w:val="single" w:sz="4" w:space="0" w:color="auto"/>
              <w:right w:val="single" w:sz="4" w:space="0" w:color="auto"/>
            </w:tcBorders>
            <w:vAlign w:val="center"/>
            <w:hideMark/>
          </w:tcPr>
          <w:p w14:paraId="47018CC0" w14:textId="77777777" w:rsidR="00106FAF" w:rsidRPr="00106FAF" w:rsidRDefault="00106FAF" w:rsidP="00106FAF">
            <w:pPr>
              <w:spacing w:line="254" w:lineRule="auto"/>
              <w:jc w:val="center"/>
              <w:rPr>
                <w:rFonts w:ascii="Arial" w:eastAsia="Calibri" w:hAnsi="Arial" w:cs="Arial"/>
                <w:sz w:val="18"/>
                <w:szCs w:val="18"/>
              </w:rPr>
            </w:pPr>
            <w:r w:rsidRPr="00106FAF">
              <w:rPr>
                <w:rFonts w:ascii="Arial" w:eastAsia="Calibri" w:hAnsi="Arial" w:cs="Arial"/>
                <w:sz w:val="18"/>
                <w:szCs w:val="18"/>
              </w:rPr>
              <w:t>_______%</w:t>
            </w:r>
          </w:p>
        </w:tc>
      </w:tr>
    </w:tbl>
    <w:p w14:paraId="7E4CCE96" w14:textId="77777777" w:rsidR="00106FAF" w:rsidRPr="00106FAF" w:rsidRDefault="00106FAF" w:rsidP="00106FAF">
      <w:pPr>
        <w:jc w:val="both"/>
        <w:rPr>
          <w:rFonts w:ascii="Arial" w:eastAsia="Calibri" w:hAnsi="Arial" w:cs="Arial"/>
          <w:b/>
          <w:sz w:val="20"/>
          <w:szCs w:val="20"/>
        </w:rPr>
      </w:pPr>
    </w:p>
    <w:p w14:paraId="639E4A79" w14:textId="77777777" w:rsidR="00106FAF" w:rsidRPr="00106FAF" w:rsidRDefault="00106FAF" w:rsidP="00106FAF">
      <w:pPr>
        <w:numPr>
          <w:ilvl w:val="0"/>
          <w:numId w:val="56"/>
        </w:numPr>
        <w:contextualSpacing/>
        <w:jc w:val="both"/>
        <w:rPr>
          <w:rFonts w:ascii="Arial" w:eastAsia="Calibri" w:hAnsi="Arial" w:cs="Arial"/>
          <w:b/>
          <w:color w:val="000000"/>
          <w:sz w:val="20"/>
          <w:szCs w:val="18"/>
          <w:lang w:val="es-CO"/>
        </w:rPr>
      </w:pPr>
      <w:r w:rsidRPr="00106FAF">
        <w:rPr>
          <w:rFonts w:ascii="Arial" w:eastAsia="Calibri" w:hAnsi="Arial" w:cs="Arial"/>
          <w:b/>
          <w:color w:val="000000"/>
          <w:sz w:val="20"/>
          <w:szCs w:val="18"/>
          <w:lang w:val="es-CO"/>
        </w:rPr>
        <w:t xml:space="preserve">QUINTO ITEM </w:t>
      </w:r>
    </w:p>
    <w:p w14:paraId="4A9BF912" w14:textId="77777777" w:rsidR="00106FAF" w:rsidRPr="00106FAF" w:rsidRDefault="00106FAF" w:rsidP="00106FAF">
      <w:pPr>
        <w:jc w:val="both"/>
        <w:rPr>
          <w:rFonts w:ascii="Arial" w:eastAsia="Calibri" w:hAnsi="Arial" w:cs="Arial"/>
          <w:b/>
          <w:sz w:val="1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1"/>
        <w:gridCol w:w="2302"/>
      </w:tblGrid>
      <w:tr w:rsidR="00106FAF" w:rsidRPr="00106FAF" w14:paraId="2025FA65" w14:textId="77777777" w:rsidTr="00E0398C">
        <w:trPr>
          <w:trHeight w:val="533"/>
        </w:trPr>
        <w:tc>
          <w:tcPr>
            <w:tcW w:w="3846" w:type="pct"/>
            <w:tcBorders>
              <w:top w:val="single" w:sz="4" w:space="0" w:color="auto"/>
              <w:left w:val="single" w:sz="4" w:space="0" w:color="auto"/>
              <w:bottom w:val="single" w:sz="4" w:space="0" w:color="auto"/>
              <w:right w:val="single" w:sz="4" w:space="0" w:color="auto"/>
            </w:tcBorders>
            <w:vAlign w:val="center"/>
            <w:hideMark/>
          </w:tcPr>
          <w:p w14:paraId="5CAEFDB5" w14:textId="77777777" w:rsidR="00106FAF" w:rsidRPr="00106FAF" w:rsidRDefault="00106FAF" w:rsidP="00106FAF">
            <w:pPr>
              <w:spacing w:line="254" w:lineRule="auto"/>
              <w:jc w:val="center"/>
              <w:rPr>
                <w:rFonts w:ascii="Arial" w:eastAsia="Calibri" w:hAnsi="Arial" w:cs="Arial"/>
                <w:b/>
                <w:bCs/>
                <w:color w:val="000000"/>
                <w:sz w:val="18"/>
                <w:szCs w:val="18"/>
              </w:rPr>
            </w:pPr>
            <w:r w:rsidRPr="00106FAF">
              <w:rPr>
                <w:rFonts w:ascii="Arial" w:eastAsia="Calibri" w:hAnsi="Arial" w:cs="Arial"/>
                <w:b/>
                <w:bCs/>
                <w:color w:val="000000"/>
                <w:sz w:val="18"/>
                <w:szCs w:val="18"/>
                <w:lang w:val="es-CO" w:eastAsia="es-CO"/>
              </w:rPr>
              <w:t>INSUMOS MEDICOS</w:t>
            </w:r>
          </w:p>
        </w:tc>
        <w:tc>
          <w:tcPr>
            <w:tcW w:w="1154" w:type="pct"/>
            <w:tcBorders>
              <w:top w:val="single" w:sz="4" w:space="0" w:color="auto"/>
              <w:left w:val="single" w:sz="4" w:space="0" w:color="auto"/>
              <w:bottom w:val="single" w:sz="4" w:space="0" w:color="auto"/>
              <w:right w:val="single" w:sz="4" w:space="0" w:color="auto"/>
            </w:tcBorders>
            <w:vAlign w:val="center"/>
            <w:hideMark/>
          </w:tcPr>
          <w:p w14:paraId="4047DE3F" w14:textId="77777777" w:rsidR="00106FAF" w:rsidRPr="00106FAF" w:rsidRDefault="00106FAF" w:rsidP="00106FAF">
            <w:pPr>
              <w:spacing w:line="254" w:lineRule="auto"/>
              <w:jc w:val="center"/>
              <w:rPr>
                <w:rFonts w:ascii="Arial" w:eastAsia="Calibri" w:hAnsi="Arial" w:cs="Arial"/>
                <w:b/>
                <w:bCs/>
                <w:color w:val="000000"/>
                <w:sz w:val="18"/>
                <w:szCs w:val="18"/>
              </w:rPr>
            </w:pPr>
            <w:r w:rsidRPr="00106FAF">
              <w:rPr>
                <w:rFonts w:ascii="Arial" w:eastAsia="Calibri" w:hAnsi="Arial" w:cs="Arial"/>
                <w:b/>
                <w:sz w:val="18"/>
                <w:szCs w:val="18"/>
              </w:rPr>
              <w:t>PORCENTAJE DE INTERMEDIACION A OFRECER</w:t>
            </w:r>
          </w:p>
        </w:tc>
      </w:tr>
      <w:tr w:rsidR="00106FAF" w:rsidRPr="00106FAF" w14:paraId="77CE1EBD" w14:textId="77777777" w:rsidTr="00E0398C">
        <w:trPr>
          <w:trHeight w:val="847"/>
        </w:trPr>
        <w:tc>
          <w:tcPr>
            <w:tcW w:w="3846" w:type="pct"/>
            <w:tcBorders>
              <w:top w:val="single" w:sz="4" w:space="0" w:color="auto"/>
              <w:left w:val="single" w:sz="4" w:space="0" w:color="auto"/>
              <w:bottom w:val="single" w:sz="4" w:space="0" w:color="auto"/>
              <w:right w:val="single" w:sz="4" w:space="0" w:color="auto"/>
            </w:tcBorders>
            <w:vAlign w:val="center"/>
          </w:tcPr>
          <w:p w14:paraId="6C03B08F" w14:textId="77777777" w:rsidR="00106FAF" w:rsidRPr="00106FAF" w:rsidRDefault="00106FAF" w:rsidP="00106FAF">
            <w:pPr>
              <w:jc w:val="both"/>
              <w:rPr>
                <w:rFonts w:ascii="Arial" w:eastAsia="MS Mincho" w:hAnsi="Arial" w:cs="Arial"/>
                <w:b/>
                <w:bCs/>
                <w:color w:val="000000"/>
                <w:sz w:val="18"/>
                <w:szCs w:val="18"/>
                <w:lang w:val="es-CO" w:eastAsia="es-CO"/>
              </w:rPr>
            </w:pPr>
          </w:p>
          <w:p w14:paraId="64993CCE" w14:textId="77777777" w:rsidR="00106FAF" w:rsidRPr="00106FAF" w:rsidRDefault="00106FAF" w:rsidP="00106FAF">
            <w:pPr>
              <w:jc w:val="both"/>
              <w:rPr>
                <w:rFonts w:ascii="Arial" w:eastAsia="Calibri" w:hAnsi="Arial" w:cs="Arial"/>
                <w:b/>
                <w:i/>
                <w:sz w:val="18"/>
                <w:szCs w:val="18"/>
                <w:u w:val="single"/>
                <w:lang w:val="es-CO"/>
              </w:rPr>
            </w:pPr>
            <w:r w:rsidRPr="00106FAF">
              <w:rPr>
                <w:rFonts w:ascii="Arial" w:eastAsia="Calibri" w:hAnsi="Arial" w:cs="Arial"/>
                <w:b/>
                <w:i/>
                <w:sz w:val="18"/>
                <w:szCs w:val="18"/>
                <w:u w:val="single"/>
                <w:lang w:val="es-CO"/>
              </w:rPr>
              <w:t>El oferente deberá ofrecer un único porcentaje de intermediación que oscile entre el 0% y el 12%.</w:t>
            </w:r>
          </w:p>
          <w:p w14:paraId="65BEA98A" w14:textId="77777777" w:rsidR="00106FAF" w:rsidRPr="00106FAF" w:rsidRDefault="00106FAF" w:rsidP="00106FAF">
            <w:pPr>
              <w:jc w:val="both"/>
              <w:rPr>
                <w:rFonts w:ascii="Arial" w:eastAsia="Calibri" w:hAnsi="Arial" w:cs="Arial"/>
                <w:b/>
                <w:bCs/>
                <w:color w:val="000000"/>
                <w:sz w:val="18"/>
                <w:szCs w:val="18"/>
                <w:u w:val="single"/>
                <w:lang w:val="es-CO" w:eastAsia="es-CO"/>
              </w:rPr>
            </w:pPr>
          </w:p>
          <w:p w14:paraId="5E7AF2E4" w14:textId="77777777" w:rsidR="00106FAF" w:rsidRPr="00106FAF" w:rsidRDefault="00106FAF" w:rsidP="00106FAF">
            <w:pPr>
              <w:jc w:val="both"/>
              <w:rPr>
                <w:rFonts w:ascii="Arial" w:eastAsia="Calibri" w:hAnsi="Arial" w:cs="Arial"/>
                <w:b/>
                <w:bCs/>
                <w:color w:val="000000"/>
                <w:sz w:val="18"/>
                <w:szCs w:val="18"/>
                <w:lang w:val="es-CO" w:eastAsia="es-CO"/>
              </w:rPr>
            </w:pPr>
            <w:r w:rsidRPr="00106FAF">
              <w:rPr>
                <w:rFonts w:ascii="Arial" w:eastAsia="Calibri" w:hAnsi="Arial" w:cs="Arial"/>
                <w:b/>
                <w:bCs/>
                <w:color w:val="000000"/>
                <w:sz w:val="18"/>
                <w:szCs w:val="18"/>
                <w:u w:val="single"/>
                <w:lang w:val="es-CO" w:eastAsia="es-CO"/>
              </w:rPr>
              <w:t xml:space="preserve">NOTA: </w:t>
            </w:r>
            <w:r w:rsidRPr="00106FAF">
              <w:rPr>
                <w:rFonts w:ascii="Arial" w:eastAsia="Calibri" w:hAnsi="Arial" w:cs="Arial"/>
                <w:b/>
                <w:bCs/>
                <w:color w:val="000000"/>
                <w:sz w:val="18"/>
                <w:szCs w:val="18"/>
                <w:lang w:val="es-CO" w:eastAsia="es-CO"/>
              </w:rPr>
              <w:t>El porcentaje ofertado será aplicado al precio de compra cuando se presente la facturación.</w:t>
            </w:r>
          </w:p>
        </w:tc>
        <w:tc>
          <w:tcPr>
            <w:tcW w:w="1154" w:type="pct"/>
            <w:tcBorders>
              <w:top w:val="single" w:sz="4" w:space="0" w:color="auto"/>
              <w:left w:val="single" w:sz="4" w:space="0" w:color="auto"/>
              <w:bottom w:val="single" w:sz="4" w:space="0" w:color="auto"/>
              <w:right w:val="single" w:sz="4" w:space="0" w:color="auto"/>
            </w:tcBorders>
            <w:vAlign w:val="center"/>
            <w:hideMark/>
          </w:tcPr>
          <w:p w14:paraId="2DC4F3EA" w14:textId="77777777" w:rsidR="00106FAF" w:rsidRPr="00106FAF" w:rsidRDefault="00106FAF" w:rsidP="00106FAF">
            <w:pPr>
              <w:spacing w:line="254" w:lineRule="auto"/>
              <w:jc w:val="center"/>
              <w:rPr>
                <w:rFonts w:ascii="Arial" w:eastAsia="Calibri" w:hAnsi="Arial" w:cs="Arial"/>
                <w:color w:val="000000"/>
                <w:sz w:val="18"/>
                <w:szCs w:val="18"/>
              </w:rPr>
            </w:pPr>
            <w:r w:rsidRPr="00106FAF">
              <w:rPr>
                <w:rFonts w:ascii="Arial" w:eastAsia="Calibri" w:hAnsi="Arial" w:cs="Arial"/>
                <w:sz w:val="18"/>
                <w:szCs w:val="18"/>
              </w:rPr>
              <w:t>_______%</w:t>
            </w:r>
          </w:p>
        </w:tc>
      </w:tr>
    </w:tbl>
    <w:p w14:paraId="397E247C" w14:textId="77777777" w:rsidR="00106FAF" w:rsidRPr="00106FAF" w:rsidRDefault="00106FAF" w:rsidP="00106FAF">
      <w:pPr>
        <w:jc w:val="both"/>
        <w:rPr>
          <w:rFonts w:ascii="Arial" w:eastAsia="Calibri" w:hAnsi="Arial" w:cs="Arial"/>
          <w:b/>
          <w:sz w:val="20"/>
          <w:szCs w:val="20"/>
        </w:rPr>
      </w:pPr>
    </w:p>
    <w:p w14:paraId="374A6B36" w14:textId="77777777" w:rsidR="00106FAF" w:rsidRPr="00106FAF" w:rsidRDefault="00106FAF" w:rsidP="00106FAF">
      <w:pPr>
        <w:jc w:val="both"/>
        <w:rPr>
          <w:rFonts w:ascii="Arial" w:eastAsia="Calibri" w:hAnsi="Arial" w:cs="Arial"/>
          <w:b/>
          <w:sz w:val="20"/>
          <w:szCs w:val="20"/>
          <w:lang w:val="es-CO" w:eastAsia="en-US"/>
        </w:rPr>
      </w:pPr>
      <w:r w:rsidRPr="00106FAF">
        <w:rPr>
          <w:rFonts w:ascii="Arial" w:eastAsia="Calibri" w:hAnsi="Arial" w:cs="Arial"/>
          <w:b/>
          <w:sz w:val="20"/>
          <w:szCs w:val="20"/>
          <w:lang w:val="es-CO" w:eastAsia="en-US"/>
        </w:rPr>
        <w:t>NOTA 1: El oferente que supere el porcentaje % de intermediación establecido en los ítems segundo, tercero, cuarto, quinto de la oferta económica (medicamentos regulados, medicamentos no regulados, e insumos medico quirúrgicos), se entenderá como NO OFRECIDO dicho ítem.</w:t>
      </w:r>
    </w:p>
    <w:p w14:paraId="3CFFB901" w14:textId="77777777" w:rsidR="00106FAF" w:rsidRPr="00106FAF" w:rsidRDefault="00106FAF" w:rsidP="00106FAF">
      <w:pPr>
        <w:jc w:val="both"/>
        <w:rPr>
          <w:rFonts w:ascii="Arial" w:eastAsia="Calibri" w:hAnsi="Arial" w:cs="Arial"/>
          <w:b/>
          <w:sz w:val="20"/>
          <w:szCs w:val="20"/>
          <w:lang w:val="es-CO" w:eastAsia="en-US"/>
        </w:rPr>
      </w:pPr>
    </w:p>
    <w:p w14:paraId="396932A8" w14:textId="77777777" w:rsidR="00106FAF" w:rsidRPr="00106FAF" w:rsidRDefault="00106FAF" w:rsidP="00106FAF">
      <w:pPr>
        <w:jc w:val="both"/>
        <w:rPr>
          <w:rFonts w:ascii="Arial" w:eastAsia="Calibri" w:hAnsi="Arial" w:cs="Arial"/>
          <w:b/>
          <w:sz w:val="20"/>
          <w:szCs w:val="20"/>
          <w:lang w:val="es-CO" w:eastAsia="en-US"/>
        </w:rPr>
      </w:pPr>
      <w:r w:rsidRPr="00106FAF">
        <w:rPr>
          <w:rFonts w:ascii="Arial" w:eastAsia="Calibri" w:hAnsi="Arial" w:cs="Arial"/>
          <w:b/>
          <w:sz w:val="20"/>
          <w:szCs w:val="20"/>
          <w:lang w:val="es-CO" w:eastAsia="en-US"/>
        </w:rPr>
        <w:t>NOTA 2: El valor unitario adjudicado se aproximará a la unidad de peso más cercana.</w:t>
      </w:r>
    </w:p>
    <w:p w14:paraId="13C921F6" w14:textId="77777777" w:rsidR="00106FAF" w:rsidRPr="00106FAF" w:rsidRDefault="00106FAF" w:rsidP="00106FAF">
      <w:pPr>
        <w:jc w:val="both"/>
        <w:rPr>
          <w:rFonts w:ascii="Arial" w:eastAsia="Calibri" w:hAnsi="Arial" w:cs="Arial"/>
          <w:b/>
          <w:sz w:val="20"/>
          <w:szCs w:val="20"/>
          <w:lang w:val="es-CO" w:eastAsia="en-US"/>
        </w:rPr>
      </w:pPr>
    </w:p>
    <w:p w14:paraId="2628A66C" w14:textId="77777777" w:rsidR="00106FAF" w:rsidRPr="00106FAF" w:rsidRDefault="00106FAF" w:rsidP="00106FAF">
      <w:pPr>
        <w:jc w:val="both"/>
        <w:rPr>
          <w:rFonts w:ascii="Arial" w:eastAsia="Calibri" w:hAnsi="Arial" w:cs="Arial"/>
          <w:b/>
          <w:sz w:val="20"/>
          <w:szCs w:val="20"/>
          <w:lang w:val="es-CO" w:eastAsia="en-US"/>
        </w:rPr>
      </w:pPr>
      <w:r w:rsidRPr="00106FAF">
        <w:rPr>
          <w:rFonts w:ascii="Arial" w:eastAsia="Calibri" w:hAnsi="Arial" w:cs="Arial"/>
          <w:b/>
          <w:sz w:val="20"/>
          <w:szCs w:val="20"/>
          <w:lang w:val="es-CO" w:eastAsia="en-US"/>
        </w:rPr>
        <w:t>NOTA 3: Si el oferente no indica ningún valor como porcentaje de intermediación, esta se entenderá como 0%.</w:t>
      </w:r>
    </w:p>
    <w:p w14:paraId="00853EBA" w14:textId="77777777" w:rsidR="00106FAF" w:rsidRPr="00106FAF" w:rsidRDefault="00106FAF" w:rsidP="00106FAF">
      <w:pPr>
        <w:spacing w:line="256" w:lineRule="auto"/>
        <w:jc w:val="both"/>
        <w:rPr>
          <w:rFonts w:ascii="Arial" w:eastAsia="Calibri" w:hAnsi="Arial" w:cs="Arial"/>
          <w:sz w:val="20"/>
          <w:szCs w:val="20"/>
          <w:lang w:val="es-CO" w:eastAsia="es-CO"/>
        </w:rPr>
      </w:pPr>
      <w:r w:rsidRPr="00106FAF">
        <w:rPr>
          <w:rFonts w:ascii="Arial" w:eastAsia="Calibri" w:hAnsi="Arial" w:cs="Arial"/>
          <w:sz w:val="20"/>
          <w:szCs w:val="20"/>
          <w:lang w:val="es-CO" w:eastAsia="es-CO"/>
        </w:rPr>
        <w:t>El proponente:</w:t>
      </w:r>
    </w:p>
    <w:p w14:paraId="12C40F9C" w14:textId="77777777" w:rsidR="00106FAF" w:rsidRPr="00106FAF" w:rsidRDefault="00106FAF" w:rsidP="00106FAF">
      <w:pPr>
        <w:rPr>
          <w:rFonts w:ascii="Arial" w:hAnsi="Arial" w:cs="Arial"/>
          <w:sz w:val="20"/>
          <w:szCs w:val="18"/>
          <w:lang w:val="es-CO"/>
        </w:rPr>
      </w:pPr>
      <w:r w:rsidRPr="00106FAF">
        <w:rPr>
          <w:rFonts w:ascii="Arial" w:hAnsi="Arial" w:cs="Arial"/>
          <w:b/>
          <w:sz w:val="20"/>
          <w:szCs w:val="18"/>
          <w:lang w:val="es-CO"/>
        </w:rPr>
        <w:t>__________________________________</w:t>
      </w:r>
    </w:p>
    <w:p w14:paraId="06978355" w14:textId="77777777" w:rsidR="00106FAF" w:rsidRPr="00106FAF" w:rsidRDefault="00106FAF" w:rsidP="00106FAF">
      <w:pPr>
        <w:rPr>
          <w:rFonts w:ascii="Arial" w:hAnsi="Arial" w:cs="Arial"/>
          <w:sz w:val="20"/>
          <w:szCs w:val="18"/>
          <w:lang w:val="es-CO"/>
        </w:rPr>
      </w:pPr>
      <w:r w:rsidRPr="00106FAF">
        <w:rPr>
          <w:rFonts w:ascii="Arial" w:hAnsi="Arial" w:cs="Arial"/>
          <w:sz w:val="20"/>
          <w:szCs w:val="18"/>
          <w:lang w:val="es-CO"/>
        </w:rPr>
        <w:t xml:space="preserve">Firma del representante legal del proponente </w:t>
      </w:r>
    </w:p>
    <w:p w14:paraId="7D960092" w14:textId="77777777" w:rsidR="00106FAF" w:rsidRPr="00106FAF" w:rsidRDefault="00106FAF" w:rsidP="00106FAF">
      <w:pPr>
        <w:rPr>
          <w:rFonts w:ascii="Arial" w:hAnsi="Arial" w:cs="Arial"/>
          <w:sz w:val="20"/>
          <w:szCs w:val="18"/>
          <w:lang w:val="es-CO" w:eastAsia="es-CO"/>
        </w:rPr>
      </w:pPr>
      <w:r w:rsidRPr="00106FAF">
        <w:rPr>
          <w:rFonts w:ascii="Arial" w:hAnsi="Arial" w:cs="Arial"/>
          <w:sz w:val="20"/>
          <w:szCs w:val="18"/>
          <w:lang w:val="es-CO" w:eastAsia="es-CO"/>
        </w:rPr>
        <w:t xml:space="preserve">Nombre o razón social del oferente: </w:t>
      </w:r>
      <w:sdt>
        <w:sdtPr>
          <w:rPr>
            <w:rFonts w:ascii="Arial" w:hAnsi="Arial" w:cs="Arial"/>
            <w:color w:val="000000"/>
            <w:sz w:val="20"/>
            <w:szCs w:val="18"/>
            <w:lang w:val="es-CO"/>
          </w:rPr>
          <w:id w:val="1501631048"/>
          <w:placeholder>
            <w:docPart w:val="7AEAACEFDFC64E51A79D741A098D9175"/>
          </w:placeholder>
          <w:showingPlcHdr/>
          <w:text/>
        </w:sdtPr>
        <w:sdtContent>
          <w:r w:rsidRPr="00106FAF">
            <w:rPr>
              <w:rFonts w:ascii="Arial" w:eastAsia="Calibri" w:hAnsi="Arial" w:cs="Arial"/>
              <w:color w:val="FF8F8F"/>
              <w:sz w:val="20"/>
              <w:szCs w:val="18"/>
              <w:u w:val="single"/>
              <w:lang w:val="es-CO"/>
            </w:rPr>
            <w:t>Diligenciar el nombre completo del proponente</w:t>
          </w:r>
        </w:sdtContent>
      </w:sdt>
    </w:p>
    <w:p w14:paraId="7EA0DB6E" w14:textId="77777777" w:rsidR="00106FAF" w:rsidRPr="00106FAF" w:rsidRDefault="00106FAF" w:rsidP="00106FAF">
      <w:pPr>
        <w:rPr>
          <w:rFonts w:ascii="Arial" w:hAnsi="Arial" w:cs="Arial"/>
          <w:color w:val="000000"/>
          <w:sz w:val="20"/>
          <w:szCs w:val="18"/>
          <w:lang w:val="es-CO"/>
        </w:rPr>
      </w:pPr>
      <w:r w:rsidRPr="00106FAF">
        <w:rPr>
          <w:rFonts w:ascii="Arial" w:hAnsi="Arial" w:cs="Arial"/>
          <w:sz w:val="20"/>
          <w:szCs w:val="18"/>
          <w:lang w:val="es-CO" w:eastAsia="es-CO"/>
        </w:rPr>
        <w:t xml:space="preserve">Identificación (NIT </w:t>
      </w:r>
      <w:r w:rsidRPr="00106FAF">
        <w:rPr>
          <w:rFonts w:ascii="Segoe UI Symbol" w:eastAsia="MS Gothic" w:hAnsi="Segoe UI Symbol" w:cs="Segoe UI Symbol"/>
          <w:sz w:val="20"/>
          <w:szCs w:val="18"/>
          <w:lang w:val="es-CO" w:eastAsia="es-CO"/>
        </w:rPr>
        <w:t>☐</w:t>
      </w:r>
      <w:r w:rsidRPr="00106FAF">
        <w:rPr>
          <w:rFonts w:ascii="Arial" w:hAnsi="Arial" w:cs="Arial"/>
          <w:sz w:val="20"/>
          <w:szCs w:val="18"/>
          <w:lang w:val="es-CO" w:eastAsia="es-CO"/>
        </w:rPr>
        <w:t xml:space="preserve"> C.C </w:t>
      </w:r>
      <w:proofErr w:type="gramStart"/>
      <w:r w:rsidRPr="00106FAF">
        <w:rPr>
          <w:rFonts w:ascii="Segoe UI Symbol" w:eastAsia="MS Gothic" w:hAnsi="Segoe UI Symbol" w:cs="Segoe UI Symbol"/>
          <w:sz w:val="20"/>
          <w:szCs w:val="18"/>
          <w:lang w:val="es-CO" w:eastAsia="es-CO"/>
        </w:rPr>
        <w:t>☐</w:t>
      </w:r>
      <w:r w:rsidRPr="00106FAF">
        <w:rPr>
          <w:rFonts w:ascii="Arial" w:hAnsi="Arial" w:cs="Arial"/>
          <w:sz w:val="20"/>
          <w:szCs w:val="18"/>
          <w:lang w:val="es-CO" w:eastAsia="es-CO"/>
        </w:rPr>
        <w:t xml:space="preserve">  C.E</w:t>
      </w:r>
      <w:proofErr w:type="gramEnd"/>
      <w:r w:rsidRPr="00106FAF">
        <w:rPr>
          <w:rFonts w:ascii="Arial" w:hAnsi="Arial" w:cs="Arial"/>
          <w:sz w:val="20"/>
          <w:szCs w:val="18"/>
          <w:lang w:val="es-CO" w:eastAsia="es-CO"/>
        </w:rPr>
        <w:t xml:space="preserve"> </w:t>
      </w:r>
      <w:r w:rsidRPr="00106FAF">
        <w:rPr>
          <w:rFonts w:ascii="Segoe UI Symbol" w:eastAsia="MS Gothic" w:hAnsi="Segoe UI Symbol" w:cs="Segoe UI Symbol"/>
          <w:sz w:val="20"/>
          <w:szCs w:val="18"/>
          <w:lang w:val="es-CO" w:eastAsia="es-CO"/>
        </w:rPr>
        <w:t>☐</w:t>
      </w:r>
      <w:r w:rsidRPr="00106FAF">
        <w:rPr>
          <w:rFonts w:ascii="Arial" w:hAnsi="Arial" w:cs="Arial"/>
          <w:sz w:val="20"/>
          <w:szCs w:val="18"/>
          <w:lang w:val="es-CO" w:eastAsia="es-CO"/>
        </w:rPr>
        <w:t>)</w:t>
      </w:r>
      <w:r w:rsidRPr="00106FAF">
        <w:rPr>
          <w:rFonts w:ascii="Arial" w:hAnsi="Arial" w:cs="Arial"/>
          <w:color w:val="000000"/>
          <w:sz w:val="20"/>
          <w:szCs w:val="18"/>
          <w:lang w:val="es-CO"/>
        </w:rPr>
        <w:t xml:space="preserve">: </w:t>
      </w:r>
      <w:sdt>
        <w:sdtPr>
          <w:rPr>
            <w:rFonts w:ascii="Arial" w:hAnsi="Arial" w:cs="Arial"/>
            <w:color w:val="000000"/>
            <w:sz w:val="20"/>
            <w:szCs w:val="18"/>
            <w:lang w:val="es-CO"/>
          </w:rPr>
          <w:id w:val="-1802067146"/>
          <w:placeholder>
            <w:docPart w:val="01662E8A9B8A41E28D6BB86A083F3365"/>
          </w:placeholder>
          <w:showingPlcHdr/>
        </w:sdtPr>
        <w:sdtContent>
          <w:r w:rsidRPr="00106FAF">
            <w:rPr>
              <w:rFonts w:ascii="Arial" w:eastAsia="Calibri" w:hAnsi="Arial" w:cs="Arial"/>
              <w:color w:val="FF8F8F"/>
              <w:sz w:val="20"/>
              <w:szCs w:val="18"/>
              <w:u w:val="single"/>
              <w:lang w:val="es-CO"/>
            </w:rPr>
            <w:t>Diligenciar la identificación del proponente</w:t>
          </w:r>
        </w:sdtContent>
      </w:sdt>
    </w:p>
    <w:p w14:paraId="7C0F1341" w14:textId="77777777" w:rsidR="00106FAF" w:rsidRPr="00106FAF" w:rsidRDefault="00106FAF" w:rsidP="00106FAF">
      <w:pPr>
        <w:rPr>
          <w:rFonts w:ascii="Arial" w:hAnsi="Arial" w:cs="Arial"/>
          <w:color w:val="000000"/>
          <w:sz w:val="20"/>
          <w:szCs w:val="18"/>
          <w:lang w:val="es-CO"/>
        </w:rPr>
      </w:pPr>
      <w:r w:rsidRPr="00106FAF">
        <w:rPr>
          <w:rFonts w:ascii="Arial" w:hAnsi="Arial" w:cs="Arial"/>
          <w:sz w:val="20"/>
          <w:szCs w:val="18"/>
          <w:lang w:val="es-CO" w:eastAsia="es-CO"/>
        </w:rPr>
        <w:t>Nombre Representante Legal</w:t>
      </w:r>
      <w:r w:rsidRPr="00106FAF">
        <w:rPr>
          <w:rFonts w:ascii="Arial" w:hAnsi="Arial" w:cs="Arial"/>
          <w:color w:val="000000"/>
          <w:sz w:val="20"/>
          <w:szCs w:val="18"/>
          <w:lang w:val="es-CO"/>
        </w:rPr>
        <w:t xml:space="preserve">: </w:t>
      </w:r>
      <w:sdt>
        <w:sdtPr>
          <w:rPr>
            <w:rFonts w:ascii="Arial" w:hAnsi="Arial" w:cs="Arial"/>
            <w:color w:val="000000"/>
            <w:sz w:val="20"/>
            <w:szCs w:val="18"/>
            <w:lang w:val="es-CO"/>
          </w:rPr>
          <w:id w:val="-1523395407"/>
          <w:placeholder>
            <w:docPart w:val="EF6CE62905C240659D8BBBA4E9FAD6CE"/>
          </w:placeholder>
          <w:showingPlcHdr/>
          <w:text/>
        </w:sdtPr>
        <w:sdtContent>
          <w:r w:rsidRPr="00106FAF">
            <w:rPr>
              <w:rFonts w:ascii="Arial" w:eastAsia="Calibri" w:hAnsi="Arial" w:cs="Arial"/>
              <w:color w:val="FF8F8F"/>
              <w:sz w:val="20"/>
              <w:szCs w:val="18"/>
              <w:u w:val="single"/>
              <w:lang w:val="es-CO"/>
            </w:rPr>
            <w:t>Diligenciar el nombre completo del representante legal</w:t>
          </w:r>
        </w:sdtContent>
      </w:sdt>
    </w:p>
    <w:p w14:paraId="69628E09" w14:textId="77777777" w:rsidR="00106FAF" w:rsidRPr="00106FAF" w:rsidRDefault="00106FAF" w:rsidP="00106FAF">
      <w:pPr>
        <w:rPr>
          <w:rFonts w:ascii="Arial" w:hAnsi="Arial" w:cs="Arial"/>
          <w:color w:val="000000"/>
          <w:sz w:val="20"/>
          <w:szCs w:val="18"/>
          <w:lang w:val="es-CO"/>
        </w:rPr>
      </w:pPr>
      <w:r w:rsidRPr="00106FAF">
        <w:rPr>
          <w:rFonts w:ascii="Arial" w:hAnsi="Arial" w:cs="Arial"/>
          <w:color w:val="000000"/>
          <w:sz w:val="20"/>
          <w:szCs w:val="18"/>
          <w:lang w:val="es-CO"/>
        </w:rPr>
        <w:t xml:space="preserve">Identificación (C.C </w:t>
      </w:r>
      <w:proofErr w:type="gramStart"/>
      <w:r w:rsidRPr="00106FAF">
        <w:rPr>
          <w:rFonts w:ascii="Segoe UI Symbol" w:eastAsia="MS Gothic" w:hAnsi="Segoe UI Symbol" w:cs="Segoe UI Symbol"/>
          <w:sz w:val="20"/>
          <w:szCs w:val="18"/>
          <w:lang w:val="es-CO" w:eastAsia="es-CO"/>
        </w:rPr>
        <w:t>☐</w:t>
      </w:r>
      <w:r w:rsidRPr="00106FAF">
        <w:rPr>
          <w:rFonts w:ascii="Arial" w:hAnsi="Arial" w:cs="Arial"/>
          <w:color w:val="000000"/>
          <w:sz w:val="20"/>
          <w:szCs w:val="18"/>
          <w:lang w:val="es-CO"/>
        </w:rPr>
        <w:t xml:space="preserve">  C.E.</w:t>
      </w:r>
      <w:proofErr w:type="gramEnd"/>
      <w:r w:rsidRPr="00106FAF">
        <w:rPr>
          <w:rFonts w:ascii="Arial" w:hAnsi="Arial" w:cs="Arial"/>
          <w:sz w:val="20"/>
          <w:szCs w:val="18"/>
          <w:lang w:val="es-CO" w:eastAsia="es-CO"/>
        </w:rPr>
        <w:t xml:space="preserve"> </w:t>
      </w:r>
      <w:r w:rsidRPr="00106FAF">
        <w:rPr>
          <w:rFonts w:ascii="Segoe UI Symbol" w:eastAsia="MS Gothic" w:hAnsi="Segoe UI Symbol" w:cs="Segoe UI Symbol"/>
          <w:sz w:val="20"/>
          <w:szCs w:val="18"/>
          <w:lang w:val="es-CO" w:eastAsia="es-CO"/>
        </w:rPr>
        <w:t>☐</w:t>
      </w:r>
      <w:r w:rsidRPr="00106FAF">
        <w:rPr>
          <w:rFonts w:ascii="Arial" w:hAnsi="Arial" w:cs="Arial"/>
          <w:sz w:val="20"/>
          <w:szCs w:val="18"/>
          <w:lang w:val="es-CO" w:eastAsia="es-CO"/>
        </w:rPr>
        <w:t xml:space="preserve">) </w:t>
      </w:r>
      <w:sdt>
        <w:sdtPr>
          <w:rPr>
            <w:rFonts w:ascii="Arial" w:hAnsi="Arial" w:cs="Arial"/>
            <w:color w:val="000000"/>
            <w:sz w:val="20"/>
            <w:szCs w:val="18"/>
            <w:lang w:val="es-CO"/>
          </w:rPr>
          <w:id w:val="-476921518"/>
          <w:placeholder>
            <w:docPart w:val="2D111F2A04AF450684143E7D95CB271C"/>
          </w:placeholder>
          <w:showingPlcHdr/>
        </w:sdtPr>
        <w:sdtContent>
          <w:r w:rsidRPr="00106FAF">
            <w:rPr>
              <w:rFonts w:ascii="Arial" w:eastAsia="Calibri" w:hAnsi="Arial" w:cs="Arial"/>
              <w:color w:val="FF8F8F"/>
              <w:sz w:val="20"/>
              <w:szCs w:val="18"/>
              <w:u w:val="single"/>
              <w:lang w:val="es-CO"/>
            </w:rPr>
            <w:t>Diligenciar el documento de identificación del representante legal</w:t>
          </w:r>
        </w:sdtContent>
      </w:sdt>
    </w:p>
    <w:p w14:paraId="04EFDEFE" w14:textId="77777777" w:rsidR="00106FAF" w:rsidRPr="00106FAF" w:rsidRDefault="00106FAF" w:rsidP="00106FAF">
      <w:pPr>
        <w:rPr>
          <w:rFonts w:ascii="Arial" w:hAnsi="Arial" w:cs="Arial"/>
          <w:color w:val="000000"/>
          <w:sz w:val="20"/>
          <w:szCs w:val="18"/>
          <w:lang w:val="es-CO"/>
        </w:rPr>
      </w:pPr>
      <w:r w:rsidRPr="00106FAF">
        <w:rPr>
          <w:rFonts w:ascii="Arial" w:hAnsi="Arial" w:cs="Arial"/>
          <w:color w:val="000000"/>
          <w:sz w:val="20"/>
          <w:szCs w:val="18"/>
          <w:lang w:val="es-CO"/>
        </w:rPr>
        <w:t xml:space="preserve">Dirección: </w:t>
      </w:r>
      <w:sdt>
        <w:sdtPr>
          <w:rPr>
            <w:rFonts w:ascii="Arial" w:hAnsi="Arial" w:cs="Arial"/>
            <w:color w:val="000000"/>
            <w:sz w:val="20"/>
            <w:szCs w:val="18"/>
            <w:lang w:val="es-CO"/>
          </w:rPr>
          <w:id w:val="-995263687"/>
          <w:placeholder>
            <w:docPart w:val="49EE06C85E384A82A5B1DD9499F03A11"/>
          </w:placeholder>
          <w:showingPlcHdr/>
        </w:sdtPr>
        <w:sdtContent>
          <w:r w:rsidRPr="00106FAF">
            <w:rPr>
              <w:rFonts w:ascii="Arial" w:eastAsia="Calibri" w:hAnsi="Arial" w:cs="Arial"/>
              <w:color w:val="FF8F8F"/>
              <w:sz w:val="20"/>
              <w:szCs w:val="18"/>
              <w:u w:val="single"/>
              <w:lang w:val="es-CO"/>
            </w:rPr>
            <w:t>Diligenciar la dirección del proveedor</w:t>
          </w:r>
        </w:sdtContent>
      </w:sdt>
    </w:p>
    <w:p w14:paraId="014A6316" w14:textId="77777777" w:rsidR="00106FAF" w:rsidRPr="00106FAF" w:rsidRDefault="00106FAF" w:rsidP="00106FAF">
      <w:pPr>
        <w:rPr>
          <w:rFonts w:ascii="Arial" w:hAnsi="Arial" w:cs="Arial"/>
          <w:sz w:val="20"/>
          <w:szCs w:val="18"/>
          <w:lang w:val="es-CO"/>
        </w:rPr>
      </w:pPr>
      <w:r w:rsidRPr="00106FAF">
        <w:rPr>
          <w:rFonts w:ascii="Arial" w:hAnsi="Arial" w:cs="Arial"/>
          <w:color w:val="000000"/>
          <w:sz w:val="20"/>
          <w:szCs w:val="18"/>
          <w:lang w:val="es-CO"/>
        </w:rPr>
        <w:t>Teléfono:</w:t>
      </w:r>
      <w:r w:rsidRPr="00106FAF">
        <w:rPr>
          <w:rFonts w:ascii="Arial" w:hAnsi="Arial" w:cs="Arial"/>
          <w:b/>
          <w:color w:val="000000"/>
          <w:sz w:val="20"/>
          <w:szCs w:val="18"/>
          <w:lang w:val="es-CO"/>
        </w:rPr>
        <w:t xml:space="preserve"> </w:t>
      </w:r>
      <w:sdt>
        <w:sdtPr>
          <w:rPr>
            <w:rFonts w:ascii="Arial" w:hAnsi="Arial" w:cs="Arial"/>
            <w:b/>
            <w:color w:val="000000"/>
            <w:sz w:val="20"/>
            <w:szCs w:val="18"/>
            <w:lang w:val="es-CO"/>
          </w:rPr>
          <w:id w:val="-1884086142"/>
          <w:placeholder>
            <w:docPart w:val="C014E46C408A4F4A969281C964E6B839"/>
          </w:placeholder>
          <w:showingPlcHdr/>
        </w:sdtPr>
        <w:sdtContent>
          <w:r w:rsidRPr="00106FAF">
            <w:rPr>
              <w:rFonts w:ascii="Arial" w:eastAsia="Calibri" w:hAnsi="Arial" w:cs="Arial"/>
              <w:color w:val="FF8F8F"/>
              <w:sz w:val="20"/>
              <w:szCs w:val="18"/>
              <w:u w:val="single"/>
              <w:lang w:val="es-CO"/>
            </w:rPr>
            <w:t>Diligenciar teléfonos de contacto del proveedor</w:t>
          </w:r>
        </w:sdtContent>
      </w:sdt>
    </w:p>
    <w:p w14:paraId="1DC7E7EF" w14:textId="77777777" w:rsidR="00106FAF" w:rsidRPr="00106FAF" w:rsidRDefault="00106FAF" w:rsidP="00106FAF">
      <w:pPr>
        <w:jc w:val="both"/>
        <w:rPr>
          <w:rFonts w:ascii="Arial" w:eastAsia="Calibri" w:hAnsi="Arial" w:cs="Arial"/>
          <w:b/>
          <w:sz w:val="20"/>
          <w:szCs w:val="21"/>
        </w:rPr>
      </w:pPr>
      <w:r w:rsidRPr="00106FAF">
        <w:rPr>
          <w:rFonts w:ascii="Calibri" w:eastAsia="Calibri" w:hAnsi="Calibri"/>
          <w:color w:val="000000"/>
          <w:sz w:val="20"/>
          <w:szCs w:val="18"/>
          <w:lang w:val="es-CO" w:eastAsia="en-US"/>
        </w:rPr>
        <w:t>Email:</w:t>
      </w:r>
      <w:r w:rsidRPr="00106FAF">
        <w:rPr>
          <w:rFonts w:ascii="Calibri" w:eastAsia="Calibri" w:hAnsi="Calibri"/>
          <w:b/>
          <w:color w:val="000000"/>
          <w:sz w:val="20"/>
          <w:szCs w:val="18"/>
          <w:lang w:val="es-CO" w:eastAsia="en-US"/>
        </w:rPr>
        <w:t xml:space="preserve"> </w:t>
      </w:r>
      <w:sdt>
        <w:sdtPr>
          <w:rPr>
            <w:rFonts w:ascii="Calibri" w:eastAsia="Calibri" w:hAnsi="Calibri"/>
            <w:b/>
            <w:color w:val="000000"/>
            <w:sz w:val="20"/>
            <w:szCs w:val="18"/>
            <w:lang w:val="es-CO" w:eastAsia="en-US"/>
          </w:rPr>
          <w:id w:val="1726881994"/>
          <w:placeholder>
            <w:docPart w:val="DAC3525AE30A409CB43F8384882D50C5"/>
          </w:placeholder>
          <w:showingPlcHdr/>
        </w:sdtPr>
        <w:sdtContent>
          <w:r w:rsidRPr="00106FAF">
            <w:rPr>
              <w:rFonts w:ascii="Calibri" w:eastAsia="Calibri" w:hAnsi="Calibri"/>
              <w:color w:val="FF8F8F"/>
              <w:sz w:val="20"/>
              <w:szCs w:val="18"/>
              <w:u w:val="single"/>
              <w:lang w:val="es-CO" w:eastAsia="en-US"/>
            </w:rPr>
            <w:t>Diligenciar correo electrónico de notificaciones</w:t>
          </w:r>
        </w:sdtContent>
      </w:sdt>
    </w:p>
    <w:p w14:paraId="6782002E" w14:textId="77777777" w:rsidR="003D7B0C" w:rsidRDefault="003D7B0C" w:rsidP="00E50EA0">
      <w:pPr>
        <w:pStyle w:val="Textoindependiente"/>
        <w:ind w:right="170"/>
        <w:jc w:val="left"/>
        <w:rPr>
          <w:b/>
          <w:sz w:val="20"/>
          <w:szCs w:val="18"/>
          <w14:shadow w14:blurRad="50800" w14:dist="38100" w14:dir="2700000" w14:sx="100000" w14:sy="100000" w14:kx="0" w14:ky="0" w14:algn="tl">
            <w14:srgbClr w14:val="000000">
              <w14:alpha w14:val="60000"/>
            </w14:srgbClr>
          </w14:shadow>
        </w:rPr>
      </w:pPr>
    </w:p>
    <w:p w14:paraId="4FC8C04E" w14:textId="77777777" w:rsidR="00BB7233" w:rsidRDefault="00BB7233" w:rsidP="00FF2560">
      <w:pPr>
        <w:pStyle w:val="Textoindependiente"/>
        <w:ind w:right="170"/>
        <w:jc w:val="left"/>
        <w:rPr>
          <w:b/>
          <w:sz w:val="20"/>
          <w:szCs w:val="18"/>
          <w14:shadow w14:blurRad="50800" w14:dist="38100" w14:dir="2700000" w14:sx="100000" w14:sy="100000" w14:kx="0" w14:ky="0" w14:algn="tl">
            <w14:srgbClr w14:val="000000">
              <w14:alpha w14:val="60000"/>
            </w14:srgbClr>
          </w14:shadow>
        </w:rPr>
      </w:pPr>
    </w:p>
    <w:p w14:paraId="284795C4" w14:textId="764AE458" w:rsidR="00504C8E" w:rsidRPr="00CA7019" w:rsidRDefault="00504C8E" w:rsidP="00504C8E">
      <w:pPr>
        <w:pStyle w:val="Textoindependiente"/>
        <w:ind w:left="284" w:right="170"/>
        <w:rPr>
          <w:b/>
          <w:sz w:val="20"/>
          <w:szCs w:val="18"/>
          <w14:shadow w14:blurRad="50800" w14:dist="38100" w14:dir="2700000" w14:sx="100000" w14:sy="100000" w14:kx="0" w14:ky="0" w14:algn="tl">
            <w14:srgbClr w14:val="000000">
              <w14:alpha w14:val="60000"/>
            </w14:srgbClr>
          </w14:shadow>
        </w:rPr>
      </w:pPr>
      <w:r w:rsidRPr="00CA7019">
        <w:rPr>
          <w:b/>
          <w:sz w:val="20"/>
          <w:szCs w:val="18"/>
          <w14:shadow w14:blurRad="50800" w14:dist="38100" w14:dir="2700000" w14:sx="100000" w14:sy="100000" w14:kx="0" w14:ky="0" w14:algn="tl">
            <w14:srgbClr w14:val="000000">
              <w14:alpha w14:val="60000"/>
            </w14:srgbClr>
          </w14:shadow>
        </w:rPr>
        <w:t xml:space="preserve">ANEXO </w:t>
      </w:r>
      <w:proofErr w:type="spellStart"/>
      <w:r w:rsidRPr="00CA7019">
        <w:rPr>
          <w:b/>
          <w:sz w:val="20"/>
          <w:szCs w:val="18"/>
          <w14:shadow w14:blurRad="50800" w14:dist="38100" w14:dir="2700000" w14:sx="100000" w14:sy="100000" w14:kx="0" w14:ky="0" w14:algn="tl">
            <w14:srgbClr w14:val="000000">
              <w14:alpha w14:val="60000"/>
            </w14:srgbClr>
          </w14:shadow>
        </w:rPr>
        <w:t>Nº</w:t>
      </w:r>
      <w:proofErr w:type="spellEnd"/>
      <w:r w:rsidRPr="00CA7019">
        <w:rPr>
          <w:b/>
          <w:sz w:val="20"/>
          <w:szCs w:val="18"/>
          <w14:shadow w14:blurRad="50800" w14:dist="38100" w14:dir="2700000" w14:sx="100000" w14:sy="100000" w14:kx="0" w14:ky="0" w14:algn="tl">
            <w14:srgbClr w14:val="000000">
              <w14:alpha w14:val="60000"/>
            </w14:srgbClr>
          </w14:shadow>
        </w:rPr>
        <w:t xml:space="preserve">. </w:t>
      </w:r>
      <w:r w:rsidR="00FC05C8" w:rsidRPr="00CA7019">
        <w:rPr>
          <w:b/>
          <w:sz w:val="20"/>
          <w:szCs w:val="18"/>
          <w14:shadow w14:blurRad="50800" w14:dist="38100" w14:dir="2700000" w14:sx="100000" w14:sy="100000" w14:kx="0" w14:ky="0" w14:algn="tl">
            <w14:srgbClr w14:val="000000">
              <w14:alpha w14:val="60000"/>
            </w14:srgbClr>
          </w14:shadow>
        </w:rPr>
        <w:t>7</w:t>
      </w:r>
    </w:p>
    <w:p w14:paraId="75D3787E" w14:textId="1CD2EBC2" w:rsidR="0078713C" w:rsidRPr="00CA7019" w:rsidRDefault="00504C8E" w:rsidP="00504C8E">
      <w:pPr>
        <w:pStyle w:val="Textoindependiente"/>
        <w:ind w:left="284" w:right="170"/>
        <w:rPr>
          <w:b/>
          <w:sz w:val="20"/>
          <w:szCs w:val="18"/>
          <w14:shadow w14:blurRad="50800" w14:dist="38100" w14:dir="2700000" w14:sx="100000" w14:sy="100000" w14:kx="0" w14:ky="0" w14:algn="tl">
            <w14:srgbClr w14:val="000000">
              <w14:alpha w14:val="60000"/>
            </w14:srgbClr>
          </w14:shadow>
        </w:rPr>
      </w:pPr>
      <w:r w:rsidRPr="00CA7019">
        <w:rPr>
          <w:b/>
          <w:sz w:val="20"/>
          <w:szCs w:val="18"/>
          <w14:shadow w14:blurRad="50800" w14:dist="38100" w14:dir="2700000" w14:sx="100000" w14:sy="100000" w14:kx="0" w14:ky="0" w14:algn="tl">
            <w14:srgbClr w14:val="000000">
              <w14:alpha w14:val="60000"/>
            </w14:srgbClr>
          </w14:shadow>
        </w:rPr>
        <w:t xml:space="preserve">PRECIO TECHO </w:t>
      </w:r>
    </w:p>
    <w:p w14:paraId="7662AEAB" w14:textId="77777777" w:rsidR="0078713C" w:rsidRDefault="0078713C" w:rsidP="00504C8E">
      <w:pPr>
        <w:pStyle w:val="Textoindependiente"/>
        <w:ind w:left="284" w:right="170"/>
        <w:rPr>
          <w:b/>
          <w:sz w:val="18"/>
          <w:szCs w:val="18"/>
          <w14:shadow w14:blurRad="50800" w14:dist="38100" w14:dir="2700000" w14:sx="100000" w14:sy="100000" w14:kx="0" w14:ky="0" w14:algn="tl">
            <w14:srgbClr w14:val="000000">
              <w14:alpha w14:val="60000"/>
            </w14:srgbClr>
          </w14:shadow>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736"/>
        <w:gridCol w:w="6649"/>
        <w:gridCol w:w="2268"/>
      </w:tblGrid>
      <w:tr w:rsidR="00106FAF" w:rsidRPr="00106FAF" w14:paraId="3162D179" w14:textId="77777777" w:rsidTr="00E0398C">
        <w:trPr>
          <w:trHeight w:val="283"/>
        </w:trPr>
        <w:tc>
          <w:tcPr>
            <w:tcW w:w="407" w:type="dxa"/>
            <w:vMerge w:val="restart"/>
            <w:vAlign w:val="center"/>
            <w:hideMark/>
          </w:tcPr>
          <w:p w14:paraId="4575A0A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No.</w:t>
            </w:r>
          </w:p>
        </w:tc>
        <w:tc>
          <w:tcPr>
            <w:tcW w:w="736" w:type="dxa"/>
            <w:vMerge w:val="restart"/>
            <w:vAlign w:val="center"/>
            <w:hideMark/>
          </w:tcPr>
          <w:p w14:paraId="4CA01B2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ITEM</w:t>
            </w:r>
          </w:p>
        </w:tc>
        <w:tc>
          <w:tcPr>
            <w:tcW w:w="6649" w:type="dxa"/>
            <w:vMerge w:val="restart"/>
            <w:vAlign w:val="center"/>
            <w:hideMark/>
          </w:tcPr>
          <w:p w14:paraId="353E78C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DESCRIPCION</w:t>
            </w:r>
          </w:p>
        </w:tc>
        <w:tc>
          <w:tcPr>
            <w:tcW w:w="2268" w:type="dxa"/>
            <w:vMerge w:val="restart"/>
            <w:vAlign w:val="center"/>
            <w:hideMark/>
          </w:tcPr>
          <w:p w14:paraId="38ABC9A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VALOR PROMEDIO ESTIMADO</w:t>
            </w:r>
          </w:p>
        </w:tc>
      </w:tr>
      <w:tr w:rsidR="00106FAF" w:rsidRPr="00106FAF" w14:paraId="14241308" w14:textId="77777777" w:rsidTr="00E0398C">
        <w:trPr>
          <w:trHeight w:val="283"/>
        </w:trPr>
        <w:tc>
          <w:tcPr>
            <w:tcW w:w="407" w:type="dxa"/>
            <w:vMerge/>
            <w:vAlign w:val="center"/>
            <w:hideMark/>
          </w:tcPr>
          <w:p w14:paraId="370ADA56" w14:textId="77777777" w:rsidR="00106FAF" w:rsidRPr="00106FAF" w:rsidRDefault="00106FAF" w:rsidP="00106FAF">
            <w:pPr>
              <w:rPr>
                <w:rFonts w:ascii="Arial" w:hAnsi="Arial" w:cs="Arial"/>
                <w:b/>
                <w:bCs/>
                <w:color w:val="000000"/>
                <w:sz w:val="16"/>
                <w:szCs w:val="16"/>
                <w:lang w:val="es-CO" w:eastAsia="es-CO"/>
              </w:rPr>
            </w:pPr>
          </w:p>
        </w:tc>
        <w:tc>
          <w:tcPr>
            <w:tcW w:w="736" w:type="dxa"/>
            <w:vMerge/>
            <w:vAlign w:val="center"/>
            <w:hideMark/>
          </w:tcPr>
          <w:p w14:paraId="3666E4BE" w14:textId="77777777" w:rsidR="00106FAF" w:rsidRPr="00106FAF" w:rsidRDefault="00106FAF" w:rsidP="00106FAF">
            <w:pPr>
              <w:rPr>
                <w:rFonts w:ascii="Arial" w:hAnsi="Arial" w:cs="Arial"/>
                <w:b/>
                <w:bCs/>
                <w:color w:val="000000"/>
                <w:sz w:val="16"/>
                <w:szCs w:val="16"/>
                <w:lang w:val="es-CO" w:eastAsia="es-CO"/>
              </w:rPr>
            </w:pPr>
          </w:p>
        </w:tc>
        <w:tc>
          <w:tcPr>
            <w:tcW w:w="6649" w:type="dxa"/>
            <w:vMerge/>
            <w:vAlign w:val="center"/>
            <w:hideMark/>
          </w:tcPr>
          <w:p w14:paraId="24621C26" w14:textId="77777777" w:rsidR="00106FAF" w:rsidRPr="00106FAF" w:rsidRDefault="00106FAF" w:rsidP="00106FAF">
            <w:pPr>
              <w:rPr>
                <w:rFonts w:ascii="Arial" w:hAnsi="Arial" w:cs="Arial"/>
                <w:b/>
                <w:bCs/>
                <w:color w:val="000000"/>
                <w:sz w:val="16"/>
                <w:szCs w:val="16"/>
                <w:lang w:val="es-CO" w:eastAsia="es-CO"/>
              </w:rPr>
            </w:pPr>
          </w:p>
        </w:tc>
        <w:tc>
          <w:tcPr>
            <w:tcW w:w="2268" w:type="dxa"/>
            <w:vMerge/>
            <w:vAlign w:val="center"/>
            <w:hideMark/>
          </w:tcPr>
          <w:p w14:paraId="62DEB073" w14:textId="77777777" w:rsidR="00106FAF" w:rsidRPr="00106FAF" w:rsidRDefault="00106FAF" w:rsidP="00106FAF">
            <w:pPr>
              <w:rPr>
                <w:rFonts w:ascii="Arial" w:hAnsi="Arial" w:cs="Arial"/>
                <w:b/>
                <w:bCs/>
                <w:color w:val="000000"/>
                <w:sz w:val="16"/>
                <w:szCs w:val="16"/>
                <w:lang w:val="es-CO" w:eastAsia="es-CO"/>
              </w:rPr>
            </w:pPr>
          </w:p>
        </w:tc>
      </w:tr>
      <w:tr w:rsidR="00106FAF" w:rsidRPr="00106FAF" w14:paraId="05B9F889" w14:textId="77777777" w:rsidTr="00E0398C">
        <w:trPr>
          <w:trHeight w:val="283"/>
        </w:trPr>
        <w:tc>
          <w:tcPr>
            <w:tcW w:w="407" w:type="dxa"/>
            <w:vMerge/>
            <w:vAlign w:val="center"/>
            <w:hideMark/>
          </w:tcPr>
          <w:p w14:paraId="46FAD8EC" w14:textId="77777777" w:rsidR="00106FAF" w:rsidRPr="00106FAF" w:rsidRDefault="00106FAF" w:rsidP="00106FAF">
            <w:pPr>
              <w:rPr>
                <w:rFonts w:ascii="Arial" w:hAnsi="Arial" w:cs="Arial"/>
                <w:b/>
                <w:bCs/>
                <w:color w:val="000000"/>
                <w:sz w:val="16"/>
                <w:szCs w:val="16"/>
                <w:lang w:val="es-CO" w:eastAsia="es-CO"/>
              </w:rPr>
            </w:pPr>
          </w:p>
        </w:tc>
        <w:tc>
          <w:tcPr>
            <w:tcW w:w="736" w:type="dxa"/>
            <w:vMerge/>
            <w:vAlign w:val="center"/>
            <w:hideMark/>
          </w:tcPr>
          <w:p w14:paraId="2060A65C" w14:textId="77777777" w:rsidR="00106FAF" w:rsidRPr="00106FAF" w:rsidRDefault="00106FAF" w:rsidP="00106FAF">
            <w:pPr>
              <w:rPr>
                <w:rFonts w:ascii="Arial" w:hAnsi="Arial" w:cs="Arial"/>
                <w:b/>
                <w:bCs/>
                <w:color w:val="000000"/>
                <w:sz w:val="16"/>
                <w:szCs w:val="16"/>
                <w:lang w:val="es-CO" w:eastAsia="es-CO"/>
              </w:rPr>
            </w:pPr>
          </w:p>
        </w:tc>
        <w:tc>
          <w:tcPr>
            <w:tcW w:w="6649" w:type="dxa"/>
            <w:vMerge/>
            <w:vAlign w:val="center"/>
            <w:hideMark/>
          </w:tcPr>
          <w:p w14:paraId="36DADBFB" w14:textId="77777777" w:rsidR="00106FAF" w:rsidRPr="00106FAF" w:rsidRDefault="00106FAF" w:rsidP="00106FAF">
            <w:pPr>
              <w:rPr>
                <w:rFonts w:ascii="Arial" w:hAnsi="Arial" w:cs="Arial"/>
                <w:b/>
                <w:bCs/>
                <w:color w:val="000000"/>
                <w:sz w:val="16"/>
                <w:szCs w:val="16"/>
                <w:lang w:val="es-CO" w:eastAsia="es-CO"/>
              </w:rPr>
            </w:pPr>
          </w:p>
        </w:tc>
        <w:tc>
          <w:tcPr>
            <w:tcW w:w="2268" w:type="dxa"/>
            <w:vMerge/>
            <w:vAlign w:val="center"/>
            <w:hideMark/>
          </w:tcPr>
          <w:p w14:paraId="05360DBF" w14:textId="77777777" w:rsidR="00106FAF" w:rsidRPr="00106FAF" w:rsidRDefault="00106FAF" w:rsidP="00106FAF">
            <w:pPr>
              <w:rPr>
                <w:rFonts w:ascii="Arial" w:hAnsi="Arial" w:cs="Arial"/>
                <w:b/>
                <w:bCs/>
                <w:color w:val="000000"/>
                <w:sz w:val="16"/>
                <w:szCs w:val="16"/>
                <w:lang w:val="es-CO" w:eastAsia="es-CO"/>
              </w:rPr>
            </w:pPr>
          </w:p>
        </w:tc>
      </w:tr>
      <w:tr w:rsidR="00106FAF" w:rsidRPr="00106FAF" w14:paraId="1C524A9B" w14:textId="77777777" w:rsidTr="00E0398C">
        <w:trPr>
          <w:trHeight w:val="283"/>
        </w:trPr>
        <w:tc>
          <w:tcPr>
            <w:tcW w:w="7792" w:type="dxa"/>
            <w:gridSpan w:val="3"/>
            <w:shd w:val="clear" w:color="000000" w:fill="548235"/>
            <w:noWrap/>
            <w:vAlign w:val="bottom"/>
            <w:hideMark/>
          </w:tcPr>
          <w:p w14:paraId="4A80505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CONSULTA EXTERNA</w:t>
            </w:r>
          </w:p>
        </w:tc>
        <w:tc>
          <w:tcPr>
            <w:tcW w:w="2268" w:type="dxa"/>
            <w:shd w:val="clear" w:color="000000" w:fill="548235"/>
            <w:noWrap/>
            <w:vAlign w:val="center"/>
            <w:hideMark/>
          </w:tcPr>
          <w:p w14:paraId="37964E9A" w14:textId="77777777" w:rsidR="00106FAF" w:rsidRPr="00106FAF" w:rsidRDefault="00106FAF" w:rsidP="00106FAF">
            <w:pPr>
              <w:jc w:val="center"/>
              <w:rPr>
                <w:rFonts w:ascii="Calibri" w:hAnsi="Calibri" w:cs="Calibri"/>
                <w:b/>
                <w:bCs/>
                <w:color w:val="000000"/>
                <w:sz w:val="16"/>
                <w:szCs w:val="16"/>
                <w:lang w:val="es-CO" w:eastAsia="es-CO"/>
              </w:rPr>
            </w:pPr>
            <w:r w:rsidRPr="00106FAF">
              <w:rPr>
                <w:rFonts w:ascii="Calibri" w:hAnsi="Calibri" w:cs="Calibri"/>
                <w:b/>
                <w:bCs/>
                <w:color w:val="000000"/>
                <w:sz w:val="16"/>
                <w:szCs w:val="16"/>
                <w:lang w:val="es-CO" w:eastAsia="es-CO"/>
              </w:rPr>
              <w:t> </w:t>
            </w:r>
          </w:p>
        </w:tc>
      </w:tr>
      <w:tr w:rsidR="00106FAF" w:rsidRPr="00106FAF" w14:paraId="57442613" w14:textId="77777777" w:rsidTr="00E0398C">
        <w:trPr>
          <w:trHeight w:val="283"/>
        </w:trPr>
        <w:tc>
          <w:tcPr>
            <w:tcW w:w="407" w:type="dxa"/>
            <w:noWrap/>
            <w:vAlign w:val="center"/>
            <w:hideMark/>
          </w:tcPr>
          <w:p w14:paraId="1C04DB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w:t>
            </w:r>
          </w:p>
        </w:tc>
        <w:tc>
          <w:tcPr>
            <w:tcW w:w="736" w:type="dxa"/>
            <w:noWrap/>
            <w:vAlign w:val="center"/>
            <w:hideMark/>
          </w:tcPr>
          <w:p w14:paraId="0175CE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890228</w:t>
            </w:r>
          </w:p>
        </w:tc>
        <w:tc>
          <w:tcPr>
            <w:tcW w:w="6649" w:type="dxa"/>
            <w:vAlign w:val="center"/>
            <w:hideMark/>
          </w:tcPr>
          <w:p w14:paraId="1F8918F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PRIMERA VEZ POR ESPECIALISTA EN CARDIOLOGIA</w:t>
            </w:r>
          </w:p>
        </w:tc>
        <w:tc>
          <w:tcPr>
            <w:tcW w:w="2268" w:type="dxa"/>
            <w:shd w:val="clear" w:color="000000" w:fill="FFFFFF"/>
            <w:noWrap/>
            <w:vAlign w:val="center"/>
            <w:hideMark/>
          </w:tcPr>
          <w:p w14:paraId="6990135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$ 107.536</w:t>
            </w:r>
          </w:p>
        </w:tc>
      </w:tr>
      <w:tr w:rsidR="00106FAF" w:rsidRPr="00106FAF" w14:paraId="493C5A6C" w14:textId="77777777" w:rsidTr="00E0398C">
        <w:trPr>
          <w:trHeight w:val="283"/>
        </w:trPr>
        <w:tc>
          <w:tcPr>
            <w:tcW w:w="407" w:type="dxa"/>
            <w:noWrap/>
            <w:vAlign w:val="center"/>
            <w:hideMark/>
          </w:tcPr>
          <w:p w14:paraId="6C7581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w:t>
            </w:r>
          </w:p>
        </w:tc>
        <w:tc>
          <w:tcPr>
            <w:tcW w:w="736" w:type="dxa"/>
            <w:noWrap/>
            <w:vAlign w:val="center"/>
            <w:hideMark/>
          </w:tcPr>
          <w:p w14:paraId="72E72A0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890328</w:t>
            </w:r>
          </w:p>
        </w:tc>
        <w:tc>
          <w:tcPr>
            <w:tcW w:w="6649" w:type="dxa"/>
            <w:vAlign w:val="center"/>
            <w:hideMark/>
          </w:tcPr>
          <w:p w14:paraId="2944F9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CONTROL O DE SEGUIMIENTO POR ESPECIALISTA EN CARDIOLOGIA</w:t>
            </w:r>
          </w:p>
        </w:tc>
        <w:tc>
          <w:tcPr>
            <w:tcW w:w="2268" w:type="dxa"/>
            <w:shd w:val="clear" w:color="000000" w:fill="FFFFFF"/>
            <w:noWrap/>
            <w:vAlign w:val="center"/>
            <w:hideMark/>
          </w:tcPr>
          <w:p w14:paraId="5627A0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$ 94.427</w:t>
            </w:r>
          </w:p>
        </w:tc>
      </w:tr>
      <w:tr w:rsidR="00106FAF" w:rsidRPr="00106FAF" w14:paraId="460B4CC6" w14:textId="77777777" w:rsidTr="00E0398C">
        <w:trPr>
          <w:trHeight w:val="283"/>
        </w:trPr>
        <w:tc>
          <w:tcPr>
            <w:tcW w:w="407" w:type="dxa"/>
            <w:noWrap/>
            <w:vAlign w:val="center"/>
            <w:hideMark/>
          </w:tcPr>
          <w:p w14:paraId="2B65B5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w:t>
            </w:r>
          </w:p>
        </w:tc>
        <w:tc>
          <w:tcPr>
            <w:tcW w:w="736" w:type="dxa"/>
            <w:noWrap/>
            <w:vAlign w:val="center"/>
            <w:hideMark/>
          </w:tcPr>
          <w:p w14:paraId="77F1E3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890229</w:t>
            </w:r>
          </w:p>
        </w:tc>
        <w:tc>
          <w:tcPr>
            <w:tcW w:w="6649" w:type="dxa"/>
            <w:vAlign w:val="center"/>
            <w:hideMark/>
          </w:tcPr>
          <w:p w14:paraId="15A3D9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PRIMERA VEZ POR ESPECIALISTA EN CARDIOLOGIA PEDIATRICA</w:t>
            </w:r>
          </w:p>
        </w:tc>
        <w:tc>
          <w:tcPr>
            <w:tcW w:w="2268" w:type="dxa"/>
            <w:shd w:val="clear" w:color="000000" w:fill="FFFFFF"/>
            <w:noWrap/>
            <w:vAlign w:val="center"/>
            <w:hideMark/>
          </w:tcPr>
          <w:p w14:paraId="49EA8C0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$ 118.762</w:t>
            </w:r>
          </w:p>
        </w:tc>
      </w:tr>
      <w:tr w:rsidR="00106FAF" w:rsidRPr="00106FAF" w14:paraId="767A99ED" w14:textId="77777777" w:rsidTr="00E0398C">
        <w:trPr>
          <w:trHeight w:val="283"/>
        </w:trPr>
        <w:tc>
          <w:tcPr>
            <w:tcW w:w="407" w:type="dxa"/>
            <w:noWrap/>
            <w:vAlign w:val="center"/>
            <w:hideMark/>
          </w:tcPr>
          <w:p w14:paraId="3A8D2C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w:t>
            </w:r>
          </w:p>
        </w:tc>
        <w:tc>
          <w:tcPr>
            <w:tcW w:w="736" w:type="dxa"/>
            <w:noWrap/>
            <w:vAlign w:val="center"/>
            <w:hideMark/>
          </w:tcPr>
          <w:p w14:paraId="54ED81D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890329</w:t>
            </w:r>
          </w:p>
        </w:tc>
        <w:tc>
          <w:tcPr>
            <w:tcW w:w="6649" w:type="dxa"/>
            <w:vAlign w:val="center"/>
            <w:hideMark/>
          </w:tcPr>
          <w:p w14:paraId="369C3E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CONTROL O DE SEGUIMIENTO POR ESPECIALISTA EN CARDIOLOGIA PEDIATRICA</w:t>
            </w:r>
          </w:p>
        </w:tc>
        <w:tc>
          <w:tcPr>
            <w:tcW w:w="2268" w:type="dxa"/>
            <w:shd w:val="clear" w:color="000000" w:fill="FFFFFF"/>
            <w:noWrap/>
            <w:vAlign w:val="center"/>
            <w:hideMark/>
          </w:tcPr>
          <w:p w14:paraId="230449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$ 104.439</w:t>
            </w:r>
          </w:p>
        </w:tc>
      </w:tr>
      <w:tr w:rsidR="00106FAF" w:rsidRPr="00106FAF" w14:paraId="19373561" w14:textId="77777777" w:rsidTr="00E0398C">
        <w:trPr>
          <w:trHeight w:val="283"/>
        </w:trPr>
        <w:tc>
          <w:tcPr>
            <w:tcW w:w="407" w:type="dxa"/>
            <w:noWrap/>
            <w:vAlign w:val="center"/>
            <w:hideMark/>
          </w:tcPr>
          <w:p w14:paraId="587001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w:t>
            </w:r>
          </w:p>
        </w:tc>
        <w:tc>
          <w:tcPr>
            <w:tcW w:w="736" w:type="dxa"/>
            <w:noWrap/>
            <w:vAlign w:val="center"/>
            <w:hideMark/>
          </w:tcPr>
          <w:p w14:paraId="5BE6FA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890230</w:t>
            </w:r>
          </w:p>
        </w:tc>
        <w:tc>
          <w:tcPr>
            <w:tcW w:w="6649" w:type="dxa"/>
            <w:vAlign w:val="center"/>
            <w:hideMark/>
          </w:tcPr>
          <w:p w14:paraId="4721A8A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PRIMERA VEZ POR ESPECIALISTA EN CIRUGIA CARDIOVASCULAR</w:t>
            </w:r>
          </w:p>
        </w:tc>
        <w:tc>
          <w:tcPr>
            <w:tcW w:w="2268" w:type="dxa"/>
            <w:shd w:val="clear" w:color="000000" w:fill="FFFFFF"/>
            <w:noWrap/>
            <w:vAlign w:val="center"/>
            <w:hideMark/>
          </w:tcPr>
          <w:p w14:paraId="714FB0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$ 108.469</w:t>
            </w:r>
          </w:p>
        </w:tc>
      </w:tr>
      <w:tr w:rsidR="00106FAF" w:rsidRPr="00106FAF" w14:paraId="3F293DA6" w14:textId="77777777" w:rsidTr="00E0398C">
        <w:trPr>
          <w:trHeight w:val="283"/>
        </w:trPr>
        <w:tc>
          <w:tcPr>
            <w:tcW w:w="407" w:type="dxa"/>
            <w:noWrap/>
            <w:vAlign w:val="center"/>
            <w:hideMark/>
          </w:tcPr>
          <w:p w14:paraId="7607828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w:t>
            </w:r>
          </w:p>
        </w:tc>
        <w:tc>
          <w:tcPr>
            <w:tcW w:w="736" w:type="dxa"/>
            <w:noWrap/>
            <w:vAlign w:val="center"/>
            <w:hideMark/>
          </w:tcPr>
          <w:p w14:paraId="19269EE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890330</w:t>
            </w:r>
          </w:p>
        </w:tc>
        <w:tc>
          <w:tcPr>
            <w:tcW w:w="6649" w:type="dxa"/>
            <w:vAlign w:val="center"/>
            <w:hideMark/>
          </w:tcPr>
          <w:p w14:paraId="79A9D5B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CONTROL O DE SEGUIMIENTO VEZ POR ESPECIALISTA EN CIRUGIA CARDIOVASCULAR</w:t>
            </w:r>
          </w:p>
        </w:tc>
        <w:tc>
          <w:tcPr>
            <w:tcW w:w="2268" w:type="dxa"/>
            <w:shd w:val="clear" w:color="000000" w:fill="FFFFFF"/>
            <w:noWrap/>
            <w:vAlign w:val="center"/>
            <w:hideMark/>
          </w:tcPr>
          <w:p w14:paraId="037874E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$ 93.707</w:t>
            </w:r>
          </w:p>
        </w:tc>
      </w:tr>
      <w:tr w:rsidR="00106FAF" w:rsidRPr="00106FAF" w14:paraId="4F675D1E" w14:textId="77777777" w:rsidTr="00E0398C">
        <w:trPr>
          <w:trHeight w:val="283"/>
        </w:trPr>
        <w:tc>
          <w:tcPr>
            <w:tcW w:w="407" w:type="dxa"/>
            <w:noWrap/>
            <w:vAlign w:val="center"/>
            <w:hideMark/>
          </w:tcPr>
          <w:p w14:paraId="2C2ED5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w:t>
            </w:r>
          </w:p>
        </w:tc>
        <w:tc>
          <w:tcPr>
            <w:tcW w:w="736" w:type="dxa"/>
            <w:noWrap/>
            <w:vAlign w:val="center"/>
            <w:hideMark/>
          </w:tcPr>
          <w:p w14:paraId="1BC48B8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890240</w:t>
            </w:r>
          </w:p>
        </w:tc>
        <w:tc>
          <w:tcPr>
            <w:tcW w:w="6649" w:type="dxa"/>
            <w:vAlign w:val="center"/>
            <w:hideMark/>
          </w:tcPr>
          <w:p w14:paraId="5E2957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PRIMERA VEZ POR ESPECIALISTA EN CIRUGIA VASCULAR</w:t>
            </w:r>
          </w:p>
        </w:tc>
        <w:tc>
          <w:tcPr>
            <w:tcW w:w="2268" w:type="dxa"/>
            <w:shd w:val="clear" w:color="000000" w:fill="FFFFFF"/>
            <w:noWrap/>
            <w:vAlign w:val="center"/>
            <w:hideMark/>
          </w:tcPr>
          <w:p w14:paraId="7316DE9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$ 104.989</w:t>
            </w:r>
          </w:p>
        </w:tc>
      </w:tr>
      <w:tr w:rsidR="00106FAF" w:rsidRPr="00106FAF" w14:paraId="2612526F" w14:textId="77777777" w:rsidTr="00E0398C">
        <w:trPr>
          <w:trHeight w:val="283"/>
        </w:trPr>
        <w:tc>
          <w:tcPr>
            <w:tcW w:w="407" w:type="dxa"/>
            <w:noWrap/>
            <w:vAlign w:val="center"/>
            <w:hideMark/>
          </w:tcPr>
          <w:p w14:paraId="4B6C1C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w:t>
            </w:r>
          </w:p>
        </w:tc>
        <w:tc>
          <w:tcPr>
            <w:tcW w:w="736" w:type="dxa"/>
            <w:noWrap/>
            <w:vAlign w:val="center"/>
            <w:hideMark/>
          </w:tcPr>
          <w:p w14:paraId="0D882A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890340</w:t>
            </w:r>
          </w:p>
        </w:tc>
        <w:tc>
          <w:tcPr>
            <w:tcW w:w="6649" w:type="dxa"/>
            <w:vAlign w:val="center"/>
            <w:hideMark/>
          </w:tcPr>
          <w:p w14:paraId="3BD8CB2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CONTROL O DE SEGUIMIENTO POR ESPECIALISTA EN CIRUGIA VASCULAR</w:t>
            </w:r>
          </w:p>
        </w:tc>
        <w:tc>
          <w:tcPr>
            <w:tcW w:w="2268" w:type="dxa"/>
            <w:shd w:val="clear" w:color="000000" w:fill="FFFFFF"/>
            <w:noWrap/>
            <w:vAlign w:val="center"/>
            <w:hideMark/>
          </w:tcPr>
          <w:p w14:paraId="06F5FDB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$ 104.249</w:t>
            </w:r>
          </w:p>
        </w:tc>
      </w:tr>
      <w:tr w:rsidR="00106FAF" w:rsidRPr="00106FAF" w14:paraId="760083CE" w14:textId="77777777" w:rsidTr="00E0398C">
        <w:trPr>
          <w:trHeight w:val="283"/>
        </w:trPr>
        <w:tc>
          <w:tcPr>
            <w:tcW w:w="407" w:type="dxa"/>
            <w:noWrap/>
            <w:vAlign w:val="center"/>
            <w:hideMark/>
          </w:tcPr>
          <w:p w14:paraId="27F12BB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w:t>
            </w:r>
          </w:p>
        </w:tc>
        <w:tc>
          <w:tcPr>
            <w:tcW w:w="736" w:type="dxa"/>
            <w:noWrap/>
            <w:vAlign w:val="center"/>
            <w:hideMark/>
          </w:tcPr>
          <w:p w14:paraId="6A26D8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890202</w:t>
            </w:r>
          </w:p>
        </w:tc>
        <w:tc>
          <w:tcPr>
            <w:tcW w:w="6649" w:type="dxa"/>
            <w:vAlign w:val="center"/>
            <w:hideMark/>
          </w:tcPr>
          <w:p w14:paraId="6F4FA27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CONSULTA DE PRIMERA VEZ POR OTRAS ESPECIALIDADES MEDICAS </w:t>
            </w:r>
          </w:p>
        </w:tc>
        <w:tc>
          <w:tcPr>
            <w:tcW w:w="2268" w:type="dxa"/>
            <w:shd w:val="clear" w:color="000000" w:fill="FFFFFF"/>
            <w:noWrap/>
            <w:vAlign w:val="center"/>
            <w:hideMark/>
          </w:tcPr>
          <w:p w14:paraId="5D17D2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$ 125.092</w:t>
            </w:r>
          </w:p>
        </w:tc>
      </w:tr>
      <w:tr w:rsidR="00106FAF" w:rsidRPr="00106FAF" w14:paraId="4ACE76AD" w14:textId="77777777" w:rsidTr="00E0398C">
        <w:trPr>
          <w:trHeight w:val="283"/>
        </w:trPr>
        <w:tc>
          <w:tcPr>
            <w:tcW w:w="407" w:type="dxa"/>
            <w:noWrap/>
            <w:vAlign w:val="center"/>
            <w:hideMark/>
          </w:tcPr>
          <w:p w14:paraId="0CCD5F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w:t>
            </w:r>
          </w:p>
        </w:tc>
        <w:tc>
          <w:tcPr>
            <w:tcW w:w="736" w:type="dxa"/>
            <w:noWrap/>
            <w:vAlign w:val="center"/>
            <w:hideMark/>
          </w:tcPr>
          <w:p w14:paraId="3DE075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890302</w:t>
            </w:r>
          </w:p>
        </w:tc>
        <w:tc>
          <w:tcPr>
            <w:tcW w:w="6649" w:type="dxa"/>
            <w:vAlign w:val="center"/>
            <w:hideMark/>
          </w:tcPr>
          <w:p w14:paraId="671682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CONSULTA DE CONTROL O DE SEGUIMIENTO POR OTRAS ESPECIALIDADES MEDICAS  </w:t>
            </w:r>
          </w:p>
        </w:tc>
        <w:tc>
          <w:tcPr>
            <w:tcW w:w="2268" w:type="dxa"/>
            <w:shd w:val="clear" w:color="000000" w:fill="FFFFFF"/>
            <w:noWrap/>
            <w:vAlign w:val="center"/>
            <w:hideMark/>
          </w:tcPr>
          <w:p w14:paraId="65AA21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$ 116.898</w:t>
            </w:r>
          </w:p>
        </w:tc>
      </w:tr>
      <w:tr w:rsidR="00106FAF" w:rsidRPr="00106FAF" w14:paraId="4E31D486" w14:textId="77777777" w:rsidTr="00E0398C">
        <w:trPr>
          <w:trHeight w:val="283"/>
        </w:trPr>
        <w:tc>
          <w:tcPr>
            <w:tcW w:w="7792" w:type="dxa"/>
            <w:gridSpan w:val="3"/>
            <w:shd w:val="clear" w:color="000000" w:fill="548235"/>
            <w:noWrap/>
            <w:vAlign w:val="bottom"/>
            <w:hideMark/>
          </w:tcPr>
          <w:p w14:paraId="6DABA3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METODO DIAGNOSTICO NO INVASIVO</w:t>
            </w:r>
          </w:p>
        </w:tc>
        <w:tc>
          <w:tcPr>
            <w:tcW w:w="2268" w:type="dxa"/>
            <w:shd w:val="clear" w:color="000000" w:fill="548235"/>
            <w:noWrap/>
            <w:vAlign w:val="center"/>
            <w:hideMark/>
          </w:tcPr>
          <w:p w14:paraId="6CB7472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6B8841F2" w14:textId="77777777" w:rsidTr="00E0398C">
        <w:trPr>
          <w:trHeight w:val="283"/>
        </w:trPr>
        <w:tc>
          <w:tcPr>
            <w:tcW w:w="407" w:type="dxa"/>
            <w:shd w:val="clear" w:color="000000" w:fill="FFFFFF"/>
            <w:noWrap/>
            <w:vAlign w:val="center"/>
            <w:hideMark/>
          </w:tcPr>
          <w:p w14:paraId="68B2F0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w:t>
            </w:r>
          </w:p>
        </w:tc>
        <w:tc>
          <w:tcPr>
            <w:tcW w:w="736" w:type="dxa"/>
            <w:shd w:val="clear" w:color="000000" w:fill="FFFFFF"/>
            <w:noWrap/>
            <w:vAlign w:val="center"/>
            <w:hideMark/>
          </w:tcPr>
          <w:p w14:paraId="33BE2D9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895101</w:t>
            </w:r>
          </w:p>
        </w:tc>
        <w:tc>
          <w:tcPr>
            <w:tcW w:w="6649" w:type="dxa"/>
            <w:shd w:val="clear" w:color="000000" w:fill="FFFFFF"/>
            <w:vAlign w:val="center"/>
            <w:hideMark/>
          </w:tcPr>
          <w:p w14:paraId="21E8935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ELECTROCARDIOGRAMA DE RITMO O DE SUPERFICIE</w:t>
            </w:r>
          </w:p>
        </w:tc>
        <w:tc>
          <w:tcPr>
            <w:tcW w:w="2268" w:type="dxa"/>
            <w:shd w:val="clear" w:color="000000" w:fill="FFFFFF"/>
            <w:noWrap/>
            <w:vAlign w:val="center"/>
            <w:hideMark/>
          </w:tcPr>
          <w:p w14:paraId="726A1A8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$ 55.640</w:t>
            </w:r>
          </w:p>
        </w:tc>
      </w:tr>
      <w:tr w:rsidR="00106FAF" w:rsidRPr="00106FAF" w14:paraId="17D781F5" w14:textId="77777777" w:rsidTr="00E0398C">
        <w:trPr>
          <w:trHeight w:val="283"/>
        </w:trPr>
        <w:tc>
          <w:tcPr>
            <w:tcW w:w="407" w:type="dxa"/>
            <w:noWrap/>
            <w:vAlign w:val="center"/>
            <w:hideMark/>
          </w:tcPr>
          <w:p w14:paraId="6556D4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w:t>
            </w:r>
          </w:p>
        </w:tc>
        <w:tc>
          <w:tcPr>
            <w:tcW w:w="736" w:type="dxa"/>
            <w:noWrap/>
            <w:vAlign w:val="center"/>
            <w:hideMark/>
          </w:tcPr>
          <w:p w14:paraId="4F2FA2D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894102</w:t>
            </w:r>
          </w:p>
        </w:tc>
        <w:tc>
          <w:tcPr>
            <w:tcW w:w="6649" w:type="dxa"/>
            <w:vAlign w:val="center"/>
            <w:hideMark/>
          </w:tcPr>
          <w:p w14:paraId="71877D3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ERGOMÉTRICA O TEST DE EJERCICIO</w:t>
            </w:r>
          </w:p>
        </w:tc>
        <w:tc>
          <w:tcPr>
            <w:tcW w:w="2268" w:type="dxa"/>
            <w:shd w:val="clear" w:color="000000" w:fill="FFFFFF"/>
            <w:noWrap/>
            <w:vAlign w:val="center"/>
            <w:hideMark/>
          </w:tcPr>
          <w:p w14:paraId="75DC19D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$ 374.146</w:t>
            </w:r>
          </w:p>
        </w:tc>
      </w:tr>
      <w:tr w:rsidR="00106FAF" w:rsidRPr="00106FAF" w14:paraId="5E93126E" w14:textId="77777777" w:rsidTr="00E0398C">
        <w:trPr>
          <w:trHeight w:val="283"/>
        </w:trPr>
        <w:tc>
          <w:tcPr>
            <w:tcW w:w="407" w:type="dxa"/>
            <w:shd w:val="clear" w:color="000000" w:fill="FFFFFF"/>
            <w:noWrap/>
            <w:vAlign w:val="center"/>
            <w:hideMark/>
          </w:tcPr>
          <w:p w14:paraId="41A140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w:t>
            </w:r>
          </w:p>
        </w:tc>
        <w:tc>
          <w:tcPr>
            <w:tcW w:w="736" w:type="dxa"/>
            <w:noWrap/>
            <w:vAlign w:val="center"/>
            <w:hideMark/>
          </w:tcPr>
          <w:p w14:paraId="6231D7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881202</w:t>
            </w:r>
          </w:p>
        </w:tc>
        <w:tc>
          <w:tcPr>
            <w:tcW w:w="6649" w:type="dxa"/>
            <w:vAlign w:val="center"/>
            <w:hideMark/>
          </w:tcPr>
          <w:p w14:paraId="2D2599B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ECOCARDIOGRAMA MODO M, BIDIMENSIONAL Y DOPPLER COLOR</w:t>
            </w:r>
          </w:p>
        </w:tc>
        <w:tc>
          <w:tcPr>
            <w:tcW w:w="2268" w:type="dxa"/>
            <w:shd w:val="clear" w:color="000000" w:fill="FFFFFF"/>
            <w:noWrap/>
            <w:vAlign w:val="center"/>
            <w:hideMark/>
          </w:tcPr>
          <w:p w14:paraId="168745F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$ 797.255</w:t>
            </w:r>
          </w:p>
        </w:tc>
      </w:tr>
      <w:tr w:rsidR="00106FAF" w:rsidRPr="00106FAF" w14:paraId="63232F0B" w14:textId="77777777" w:rsidTr="00E0398C">
        <w:trPr>
          <w:trHeight w:val="283"/>
        </w:trPr>
        <w:tc>
          <w:tcPr>
            <w:tcW w:w="407" w:type="dxa"/>
            <w:noWrap/>
            <w:vAlign w:val="center"/>
            <w:hideMark/>
          </w:tcPr>
          <w:p w14:paraId="4B36E4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w:t>
            </w:r>
          </w:p>
        </w:tc>
        <w:tc>
          <w:tcPr>
            <w:tcW w:w="736" w:type="dxa"/>
            <w:noWrap/>
            <w:vAlign w:val="center"/>
            <w:hideMark/>
          </w:tcPr>
          <w:p w14:paraId="13EF64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881203</w:t>
            </w:r>
          </w:p>
        </w:tc>
        <w:tc>
          <w:tcPr>
            <w:tcW w:w="6649" w:type="dxa"/>
            <w:vAlign w:val="center"/>
            <w:hideMark/>
          </w:tcPr>
          <w:p w14:paraId="61F880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ECOCARDIOGRAMA TRANSTORACICO CON CONTRASTE</w:t>
            </w:r>
          </w:p>
        </w:tc>
        <w:tc>
          <w:tcPr>
            <w:tcW w:w="2268" w:type="dxa"/>
            <w:shd w:val="clear" w:color="000000" w:fill="FFFFFF"/>
            <w:noWrap/>
            <w:vAlign w:val="center"/>
            <w:hideMark/>
          </w:tcPr>
          <w:p w14:paraId="156F1F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$ 675.325</w:t>
            </w:r>
          </w:p>
        </w:tc>
      </w:tr>
      <w:tr w:rsidR="00106FAF" w:rsidRPr="00106FAF" w14:paraId="342C1E8C" w14:textId="77777777" w:rsidTr="00E0398C">
        <w:trPr>
          <w:trHeight w:val="283"/>
        </w:trPr>
        <w:tc>
          <w:tcPr>
            <w:tcW w:w="407" w:type="dxa"/>
            <w:shd w:val="clear" w:color="000000" w:fill="FFFFFF"/>
            <w:noWrap/>
            <w:vAlign w:val="center"/>
            <w:hideMark/>
          </w:tcPr>
          <w:p w14:paraId="57D0AE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w:t>
            </w:r>
          </w:p>
        </w:tc>
        <w:tc>
          <w:tcPr>
            <w:tcW w:w="736" w:type="dxa"/>
            <w:noWrap/>
            <w:vAlign w:val="center"/>
            <w:hideMark/>
          </w:tcPr>
          <w:p w14:paraId="7BCB3D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881205</w:t>
            </w:r>
          </w:p>
        </w:tc>
        <w:tc>
          <w:tcPr>
            <w:tcW w:w="6649" w:type="dxa"/>
            <w:vAlign w:val="center"/>
            <w:hideMark/>
          </w:tcPr>
          <w:p w14:paraId="3EFBB43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ECOCARDIOGRAMA TRANSESOFÁGICO</w:t>
            </w:r>
          </w:p>
        </w:tc>
        <w:tc>
          <w:tcPr>
            <w:tcW w:w="2268" w:type="dxa"/>
            <w:shd w:val="clear" w:color="000000" w:fill="FFFFFF"/>
            <w:noWrap/>
            <w:vAlign w:val="center"/>
            <w:hideMark/>
          </w:tcPr>
          <w:p w14:paraId="593DD5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$ 923.279</w:t>
            </w:r>
          </w:p>
        </w:tc>
      </w:tr>
      <w:tr w:rsidR="00106FAF" w:rsidRPr="00106FAF" w14:paraId="1250F82E" w14:textId="77777777" w:rsidTr="00E0398C">
        <w:trPr>
          <w:trHeight w:val="283"/>
        </w:trPr>
        <w:tc>
          <w:tcPr>
            <w:tcW w:w="407" w:type="dxa"/>
            <w:noWrap/>
            <w:vAlign w:val="center"/>
            <w:hideMark/>
          </w:tcPr>
          <w:p w14:paraId="1B9CB0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w:t>
            </w:r>
          </w:p>
        </w:tc>
        <w:tc>
          <w:tcPr>
            <w:tcW w:w="736" w:type="dxa"/>
            <w:noWrap/>
            <w:vAlign w:val="center"/>
            <w:hideMark/>
          </w:tcPr>
          <w:p w14:paraId="6520C8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881206</w:t>
            </w:r>
          </w:p>
        </w:tc>
        <w:tc>
          <w:tcPr>
            <w:tcW w:w="6649" w:type="dxa"/>
            <w:vAlign w:val="center"/>
            <w:hideMark/>
          </w:tcPr>
          <w:p w14:paraId="35C461B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ECOCARDIOGRAMA TRANSESOFAGICO CON CONTRASTE</w:t>
            </w:r>
          </w:p>
        </w:tc>
        <w:tc>
          <w:tcPr>
            <w:tcW w:w="2268" w:type="dxa"/>
            <w:shd w:val="clear" w:color="000000" w:fill="FFFFFF"/>
            <w:noWrap/>
            <w:vAlign w:val="center"/>
            <w:hideMark/>
          </w:tcPr>
          <w:p w14:paraId="49E5DCB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$ 884.203</w:t>
            </w:r>
          </w:p>
        </w:tc>
      </w:tr>
      <w:tr w:rsidR="00106FAF" w:rsidRPr="00106FAF" w14:paraId="033CF39A" w14:textId="77777777" w:rsidTr="00E0398C">
        <w:trPr>
          <w:trHeight w:val="283"/>
        </w:trPr>
        <w:tc>
          <w:tcPr>
            <w:tcW w:w="407" w:type="dxa"/>
            <w:shd w:val="clear" w:color="000000" w:fill="FFFFFF"/>
            <w:noWrap/>
            <w:vAlign w:val="center"/>
            <w:hideMark/>
          </w:tcPr>
          <w:p w14:paraId="474DA9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w:t>
            </w:r>
          </w:p>
        </w:tc>
        <w:tc>
          <w:tcPr>
            <w:tcW w:w="736" w:type="dxa"/>
            <w:noWrap/>
            <w:vAlign w:val="center"/>
            <w:hideMark/>
          </w:tcPr>
          <w:p w14:paraId="09789E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881210</w:t>
            </w:r>
          </w:p>
        </w:tc>
        <w:tc>
          <w:tcPr>
            <w:tcW w:w="6649" w:type="dxa"/>
            <w:vAlign w:val="center"/>
            <w:hideMark/>
          </w:tcPr>
          <w:p w14:paraId="735629D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ECOCARDIOGRAMA DE STRESS FARMACOLÓGICO</w:t>
            </w:r>
          </w:p>
        </w:tc>
        <w:tc>
          <w:tcPr>
            <w:tcW w:w="2268" w:type="dxa"/>
            <w:shd w:val="clear" w:color="000000" w:fill="FFFFFF"/>
            <w:noWrap/>
            <w:vAlign w:val="center"/>
            <w:hideMark/>
          </w:tcPr>
          <w:p w14:paraId="4B908B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$ 1.772.303</w:t>
            </w:r>
          </w:p>
        </w:tc>
      </w:tr>
      <w:tr w:rsidR="00106FAF" w:rsidRPr="00106FAF" w14:paraId="2496370C" w14:textId="77777777" w:rsidTr="00E0398C">
        <w:trPr>
          <w:trHeight w:val="283"/>
        </w:trPr>
        <w:tc>
          <w:tcPr>
            <w:tcW w:w="407" w:type="dxa"/>
            <w:noWrap/>
            <w:vAlign w:val="center"/>
            <w:hideMark/>
          </w:tcPr>
          <w:p w14:paraId="5459FA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w:t>
            </w:r>
          </w:p>
        </w:tc>
        <w:tc>
          <w:tcPr>
            <w:tcW w:w="736" w:type="dxa"/>
            <w:noWrap/>
            <w:vAlign w:val="center"/>
            <w:hideMark/>
          </w:tcPr>
          <w:p w14:paraId="1AE2D9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895001</w:t>
            </w:r>
          </w:p>
        </w:tc>
        <w:tc>
          <w:tcPr>
            <w:tcW w:w="6649" w:type="dxa"/>
            <w:vAlign w:val="center"/>
            <w:hideMark/>
          </w:tcPr>
          <w:p w14:paraId="0BC66E1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ELECTROCARDIOGRAFIA DINAMICA DE  </w:t>
            </w:r>
            <w:proofErr w:type="gramStart"/>
            <w:r w:rsidRPr="00106FAF">
              <w:rPr>
                <w:rFonts w:ascii="Arial" w:hAnsi="Arial" w:cs="Arial"/>
                <w:color w:val="000000"/>
                <w:sz w:val="16"/>
                <w:szCs w:val="16"/>
                <w:lang w:val="es-CO" w:eastAsia="es-CO"/>
              </w:rPr>
              <w:t>24  HORAS</w:t>
            </w:r>
            <w:proofErr w:type="gramEnd"/>
            <w:r w:rsidRPr="00106FAF">
              <w:rPr>
                <w:rFonts w:ascii="Arial" w:hAnsi="Arial" w:cs="Arial"/>
                <w:color w:val="000000"/>
                <w:sz w:val="16"/>
                <w:szCs w:val="16"/>
                <w:lang w:val="es-CO" w:eastAsia="es-CO"/>
              </w:rPr>
              <w:t xml:space="preserve"> (HOLTER)</w:t>
            </w:r>
          </w:p>
        </w:tc>
        <w:tc>
          <w:tcPr>
            <w:tcW w:w="2268" w:type="dxa"/>
            <w:shd w:val="clear" w:color="000000" w:fill="FFFFFF"/>
            <w:noWrap/>
            <w:vAlign w:val="center"/>
            <w:hideMark/>
          </w:tcPr>
          <w:p w14:paraId="567A15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$ 570.207</w:t>
            </w:r>
          </w:p>
        </w:tc>
      </w:tr>
      <w:tr w:rsidR="00106FAF" w:rsidRPr="00106FAF" w14:paraId="282202EB" w14:textId="77777777" w:rsidTr="00E0398C">
        <w:trPr>
          <w:trHeight w:val="283"/>
        </w:trPr>
        <w:tc>
          <w:tcPr>
            <w:tcW w:w="407" w:type="dxa"/>
            <w:shd w:val="clear" w:color="000000" w:fill="FFFFFF"/>
            <w:noWrap/>
            <w:vAlign w:val="center"/>
            <w:hideMark/>
          </w:tcPr>
          <w:p w14:paraId="31CA7F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w:t>
            </w:r>
          </w:p>
        </w:tc>
        <w:tc>
          <w:tcPr>
            <w:tcW w:w="736" w:type="dxa"/>
            <w:noWrap/>
            <w:vAlign w:val="center"/>
            <w:hideMark/>
          </w:tcPr>
          <w:p w14:paraId="40868D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895004</w:t>
            </w:r>
          </w:p>
        </w:tc>
        <w:tc>
          <w:tcPr>
            <w:tcW w:w="6649" w:type="dxa"/>
            <w:vAlign w:val="center"/>
            <w:hideMark/>
          </w:tcPr>
          <w:p w14:paraId="04F0383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MONITOREO DE PRESIÓN ARTERIAL POR  </w:t>
            </w:r>
            <w:proofErr w:type="gramStart"/>
            <w:r w:rsidRPr="00106FAF">
              <w:rPr>
                <w:rFonts w:ascii="Arial" w:hAnsi="Arial" w:cs="Arial"/>
                <w:color w:val="000000"/>
                <w:sz w:val="16"/>
                <w:szCs w:val="16"/>
                <w:lang w:val="es-CO" w:eastAsia="es-CO"/>
              </w:rPr>
              <w:t>24  HORAS</w:t>
            </w:r>
            <w:proofErr w:type="gramEnd"/>
            <w:r w:rsidRPr="00106FAF">
              <w:rPr>
                <w:rFonts w:ascii="Arial" w:hAnsi="Arial" w:cs="Arial"/>
                <w:color w:val="000000"/>
                <w:sz w:val="16"/>
                <w:szCs w:val="16"/>
                <w:lang w:val="es-CO" w:eastAsia="es-CO"/>
              </w:rPr>
              <w:t>, EN PACIENTE AMBULATORIO</w:t>
            </w:r>
          </w:p>
        </w:tc>
        <w:tc>
          <w:tcPr>
            <w:tcW w:w="2268" w:type="dxa"/>
            <w:shd w:val="clear" w:color="000000" w:fill="FFFFFF"/>
            <w:noWrap/>
            <w:vAlign w:val="center"/>
            <w:hideMark/>
          </w:tcPr>
          <w:p w14:paraId="0EA9EE2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$ 489.216</w:t>
            </w:r>
          </w:p>
        </w:tc>
      </w:tr>
      <w:tr w:rsidR="00106FAF" w:rsidRPr="00106FAF" w14:paraId="4FFD182B" w14:textId="77777777" w:rsidTr="00E0398C">
        <w:trPr>
          <w:trHeight w:val="283"/>
        </w:trPr>
        <w:tc>
          <w:tcPr>
            <w:tcW w:w="407" w:type="dxa"/>
            <w:noWrap/>
            <w:vAlign w:val="center"/>
            <w:hideMark/>
          </w:tcPr>
          <w:p w14:paraId="3BD6C6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w:t>
            </w:r>
          </w:p>
        </w:tc>
        <w:tc>
          <w:tcPr>
            <w:tcW w:w="736" w:type="dxa"/>
            <w:noWrap/>
            <w:vAlign w:val="center"/>
            <w:hideMark/>
          </w:tcPr>
          <w:p w14:paraId="3986B09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882307</w:t>
            </w:r>
          </w:p>
        </w:tc>
        <w:tc>
          <w:tcPr>
            <w:tcW w:w="6649" w:type="dxa"/>
            <w:vAlign w:val="center"/>
            <w:hideMark/>
          </w:tcPr>
          <w:p w14:paraId="7F307F4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DOPPLER DE VASOS ARTERIALES DE MIEMBROS SUPERIORES</w:t>
            </w:r>
          </w:p>
        </w:tc>
        <w:tc>
          <w:tcPr>
            <w:tcW w:w="2268" w:type="dxa"/>
            <w:shd w:val="clear" w:color="000000" w:fill="FFFFFF"/>
            <w:noWrap/>
            <w:vAlign w:val="center"/>
            <w:hideMark/>
          </w:tcPr>
          <w:p w14:paraId="028F56A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$ 405.238</w:t>
            </w:r>
          </w:p>
        </w:tc>
      </w:tr>
      <w:tr w:rsidR="00106FAF" w:rsidRPr="00106FAF" w14:paraId="160AADDE" w14:textId="77777777" w:rsidTr="00E0398C">
        <w:trPr>
          <w:trHeight w:val="283"/>
        </w:trPr>
        <w:tc>
          <w:tcPr>
            <w:tcW w:w="407" w:type="dxa"/>
            <w:shd w:val="clear" w:color="000000" w:fill="FFFFFF"/>
            <w:noWrap/>
            <w:vAlign w:val="center"/>
            <w:hideMark/>
          </w:tcPr>
          <w:p w14:paraId="3B9503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w:t>
            </w:r>
          </w:p>
        </w:tc>
        <w:tc>
          <w:tcPr>
            <w:tcW w:w="736" w:type="dxa"/>
            <w:noWrap/>
            <w:vAlign w:val="center"/>
            <w:hideMark/>
          </w:tcPr>
          <w:p w14:paraId="5EC6CD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882308</w:t>
            </w:r>
          </w:p>
        </w:tc>
        <w:tc>
          <w:tcPr>
            <w:tcW w:w="6649" w:type="dxa"/>
            <w:vAlign w:val="center"/>
            <w:hideMark/>
          </w:tcPr>
          <w:p w14:paraId="0BCBC0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DOPPLER DE VASOS ARTERIALES DE MIEMBROS INFERIORES</w:t>
            </w:r>
          </w:p>
        </w:tc>
        <w:tc>
          <w:tcPr>
            <w:tcW w:w="2268" w:type="dxa"/>
            <w:shd w:val="clear" w:color="000000" w:fill="FFFFFF"/>
            <w:noWrap/>
            <w:vAlign w:val="center"/>
            <w:hideMark/>
          </w:tcPr>
          <w:p w14:paraId="2293AAC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$ 412.667</w:t>
            </w:r>
          </w:p>
        </w:tc>
      </w:tr>
      <w:tr w:rsidR="00106FAF" w:rsidRPr="00106FAF" w14:paraId="76EB408D" w14:textId="77777777" w:rsidTr="00E0398C">
        <w:trPr>
          <w:trHeight w:val="283"/>
        </w:trPr>
        <w:tc>
          <w:tcPr>
            <w:tcW w:w="407" w:type="dxa"/>
            <w:noWrap/>
            <w:vAlign w:val="center"/>
            <w:hideMark/>
          </w:tcPr>
          <w:p w14:paraId="32BCEB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w:t>
            </w:r>
          </w:p>
        </w:tc>
        <w:tc>
          <w:tcPr>
            <w:tcW w:w="736" w:type="dxa"/>
            <w:noWrap/>
            <w:vAlign w:val="center"/>
            <w:hideMark/>
          </w:tcPr>
          <w:p w14:paraId="14B1BC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882112</w:t>
            </w:r>
          </w:p>
        </w:tc>
        <w:tc>
          <w:tcPr>
            <w:tcW w:w="6649" w:type="dxa"/>
            <w:vAlign w:val="center"/>
            <w:hideMark/>
          </w:tcPr>
          <w:p w14:paraId="018B09F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DOPPLER DE VASOS DEL CUELLO</w:t>
            </w:r>
          </w:p>
        </w:tc>
        <w:tc>
          <w:tcPr>
            <w:tcW w:w="2268" w:type="dxa"/>
            <w:shd w:val="clear" w:color="000000" w:fill="FFFFFF"/>
            <w:noWrap/>
            <w:vAlign w:val="center"/>
            <w:hideMark/>
          </w:tcPr>
          <w:p w14:paraId="4E0A299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$ 399.869</w:t>
            </w:r>
          </w:p>
        </w:tc>
      </w:tr>
      <w:tr w:rsidR="00106FAF" w:rsidRPr="00106FAF" w14:paraId="7C804E7A" w14:textId="77777777" w:rsidTr="00E0398C">
        <w:trPr>
          <w:trHeight w:val="283"/>
        </w:trPr>
        <w:tc>
          <w:tcPr>
            <w:tcW w:w="407" w:type="dxa"/>
            <w:shd w:val="clear" w:color="000000" w:fill="FFFFFF"/>
            <w:noWrap/>
            <w:vAlign w:val="center"/>
            <w:hideMark/>
          </w:tcPr>
          <w:p w14:paraId="3A1868B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w:t>
            </w:r>
          </w:p>
        </w:tc>
        <w:tc>
          <w:tcPr>
            <w:tcW w:w="736" w:type="dxa"/>
            <w:noWrap/>
            <w:vAlign w:val="center"/>
            <w:hideMark/>
          </w:tcPr>
          <w:p w14:paraId="557537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882309</w:t>
            </w:r>
          </w:p>
        </w:tc>
        <w:tc>
          <w:tcPr>
            <w:tcW w:w="6649" w:type="dxa"/>
            <w:vAlign w:val="center"/>
            <w:hideMark/>
          </w:tcPr>
          <w:p w14:paraId="0CE7A3D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DOPPLER DE VASOS VENOSOS DE MIEMBROS SUPERIORES</w:t>
            </w:r>
          </w:p>
        </w:tc>
        <w:tc>
          <w:tcPr>
            <w:tcW w:w="2268" w:type="dxa"/>
            <w:shd w:val="clear" w:color="000000" w:fill="FFFFFF"/>
            <w:noWrap/>
            <w:vAlign w:val="center"/>
            <w:hideMark/>
          </w:tcPr>
          <w:p w14:paraId="2D85AE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$ 402.351</w:t>
            </w:r>
          </w:p>
        </w:tc>
      </w:tr>
      <w:tr w:rsidR="00106FAF" w:rsidRPr="00106FAF" w14:paraId="25E26938" w14:textId="77777777" w:rsidTr="00E0398C">
        <w:trPr>
          <w:trHeight w:val="283"/>
        </w:trPr>
        <w:tc>
          <w:tcPr>
            <w:tcW w:w="407" w:type="dxa"/>
            <w:noWrap/>
            <w:vAlign w:val="center"/>
            <w:hideMark/>
          </w:tcPr>
          <w:p w14:paraId="614F8CD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w:t>
            </w:r>
          </w:p>
        </w:tc>
        <w:tc>
          <w:tcPr>
            <w:tcW w:w="736" w:type="dxa"/>
            <w:noWrap/>
            <w:vAlign w:val="center"/>
            <w:hideMark/>
          </w:tcPr>
          <w:p w14:paraId="43DAEAF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882317</w:t>
            </w:r>
          </w:p>
        </w:tc>
        <w:tc>
          <w:tcPr>
            <w:tcW w:w="6649" w:type="dxa"/>
            <w:vAlign w:val="center"/>
            <w:hideMark/>
          </w:tcPr>
          <w:p w14:paraId="407433C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DOPPLER DE VASOS VENOSOS DE MIEMBROS INFERIORES</w:t>
            </w:r>
          </w:p>
        </w:tc>
        <w:tc>
          <w:tcPr>
            <w:tcW w:w="2268" w:type="dxa"/>
            <w:shd w:val="clear" w:color="000000" w:fill="FFFFFF"/>
            <w:noWrap/>
            <w:vAlign w:val="center"/>
            <w:hideMark/>
          </w:tcPr>
          <w:p w14:paraId="44F27E4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$ 393.025</w:t>
            </w:r>
          </w:p>
        </w:tc>
      </w:tr>
      <w:tr w:rsidR="00106FAF" w:rsidRPr="00106FAF" w14:paraId="68A9857C" w14:textId="77777777" w:rsidTr="00E0398C">
        <w:trPr>
          <w:trHeight w:val="283"/>
        </w:trPr>
        <w:tc>
          <w:tcPr>
            <w:tcW w:w="407" w:type="dxa"/>
            <w:shd w:val="clear" w:color="000000" w:fill="FFFFFF"/>
            <w:noWrap/>
            <w:vAlign w:val="center"/>
            <w:hideMark/>
          </w:tcPr>
          <w:p w14:paraId="79EB48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w:t>
            </w:r>
          </w:p>
        </w:tc>
        <w:tc>
          <w:tcPr>
            <w:tcW w:w="736" w:type="dxa"/>
            <w:noWrap/>
            <w:vAlign w:val="center"/>
            <w:hideMark/>
          </w:tcPr>
          <w:p w14:paraId="524981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882203</w:t>
            </w:r>
          </w:p>
        </w:tc>
        <w:tc>
          <w:tcPr>
            <w:tcW w:w="6649" w:type="dxa"/>
            <w:vAlign w:val="center"/>
            <w:hideMark/>
          </w:tcPr>
          <w:p w14:paraId="6904DED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ECOGRAFIA DOPPLER DE VASOS ABDOMINALES O PELVICOS    </w:t>
            </w:r>
          </w:p>
        </w:tc>
        <w:tc>
          <w:tcPr>
            <w:tcW w:w="2268" w:type="dxa"/>
            <w:shd w:val="clear" w:color="000000" w:fill="FFFFFF"/>
            <w:noWrap/>
            <w:vAlign w:val="center"/>
            <w:hideMark/>
          </w:tcPr>
          <w:p w14:paraId="7AE61B1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$ 396.546</w:t>
            </w:r>
          </w:p>
        </w:tc>
      </w:tr>
      <w:tr w:rsidR="00106FAF" w:rsidRPr="00106FAF" w14:paraId="554E8298" w14:textId="77777777" w:rsidTr="00E0398C">
        <w:trPr>
          <w:trHeight w:val="283"/>
        </w:trPr>
        <w:tc>
          <w:tcPr>
            <w:tcW w:w="407" w:type="dxa"/>
            <w:noWrap/>
            <w:vAlign w:val="center"/>
            <w:hideMark/>
          </w:tcPr>
          <w:p w14:paraId="4A72E1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w:t>
            </w:r>
          </w:p>
        </w:tc>
        <w:tc>
          <w:tcPr>
            <w:tcW w:w="736" w:type="dxa"/>
            <w:noWrap/>
            <w:vAlign w:val="center"/>
            <w:hideMark/>
          </w:tcPr>
          <w:p w14:paraId="343A3F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882212</w:t>
            </w:r>
          </w:p>
        </w:tc>
        <w:tc>
          <w:tcPr>
            <w:tcW w:w="6649" w:type="dxa"/>
            <w:vAlign w:val="center"/>
            <w:hideMark/>
          </w:tcPr>
          <w:p w14:paraId="39A1485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DUPLEX SCANNING [DOPPLER- ECOGRAFIA] DE AORTA </w:t>
            </w:r>
            <w:proofErr w:type="gramStart"/>
            <w:r w:rsidRPr="00106FAF">
              <w:rPr>
                <w:rFonts w:ascii="Arial" w:hAnsi="Arial" w:cs="Arial"/>
                <w:color w:val="000000"/>
                <w:sz w:val="16"/>
                <w:szCs w:val="16"/>
                <w:lang w:val="es-CO" w:eastAsia="es-CO"/>
              </w:rPr>
              <w:t>ABDOMINAL  A</w:t>
            </w:r>
            <w:proofErr w:type="gramEnd"/>
            <w:r w:rsidRPr="00106FAF">
              <w:rPr>
                <w:rFonts w:ascii="Arial" w:hAnsi="Arial" w:cs="Arial"/>
                <w:color w:val="000000"/>
                <w:sz w:val="16"/>
                <w:szCs w:val="16"/>
                <w:lang w:val="es-CO" w:eastAsia="es-CO"/>
              </w:rPr>
              <w:t xml:space="preserve"> COLOR</w:t>
            </w:r>
          </w:p>
        </w:tc>
        <w:tc>
          <w:tcPr>
            <w:tcW w:w="2268" w:type="dxa"/>
            <w:shd w:val="clear" w:color="000000" w:fill="FFFFFF"/>
            <w:noWrap/>
            <w:vAlign w:val="center"/>
            <w:hideMark/>
          </w:tcPr>
          <w:p w14:paraId="7B610D7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$ 425.177</w:t>
            </w:r>
          </w:p>
        </w:tc>
      </w:tr>
      <w:tr w:rsidR="00106FAF" w:rsidRPr="00106FAF" w14:paraId="5DA4E1EB" w14:textId="77777777" w:rsidTr="00E0398C">
        <w:trPr>
          <w:trHeight w:val="283"/>
        </w:trPr>
        <w:tc>
          <w:tcPr>
            <w:tcW w:w="407" w:type="dxa"/>
            <w:shd w:val="clear" w:color="000000" w:fill="FFFFFF"/>
            <w:noWrap/>
            <w:vAlign w:val="center"/>
            <w:hideMark/>
          </w:tcPr>
          <w:p w14:paraId="3FF4DE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w:t>
            </w:r>
          </w:p>
        </w:tc>
        <w:tc>
          <w:tcPr>
            <w:tcW w:w="736" w:type="dxa"/>
            <w:noWrap/>
            <w:vAlign w:val="center"/>
            <w:hideMark/>
          </w:tcPr>
          <w:p w14:paraId="3008DA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882222</w:t>
            </w:r>
          </w:p>
        </w:tc>
        <w:tc>
          <w:tcPr>
            <w:tcW w:w="6649" w:type="dxa"/>
            <w:vAlign w:val="center"/>
            <w:hideMark/>
          </w:tcPr>
          <w:p w14:paraId="5EA6A5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ARTERIAS RENALES A COLOR</w:t>
            </w:r>
          </w:p>
        </w:tc>
        <w:tc>
          <w:tcPr>
            <w:tcW w:w="2268" w:type="dxa"/>
            <w:shd w:val="clear" w:color="000000" w:fill="FFFFFF"/>
            <w:noWrap/>
            <w:vAlign w:val="center"/>
            <w:hideMark/>
          </w:tcPr>
          <w:p w14:paraId="3A2CA43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$ 366.349</w:t>
            </w:r>
          </w:p>
        </w:tc>
      </w:tr>
      <w:tr w:rsidR="00106FAF" w:rsidRPr="00106FAF" w14:paraId="4821F0DE" w14:textId="77777777" w:rsidTr="00E0398C">
        <w:trPr>
          <w:trHeight w:val="283"/>
        </w:trPr>
        <w:tc>
          <w:tcPr>
            <w:tcW w:w="407" w:type="dxa"/>
            <w:noWrap/>
            <w:vAlign w:val="center"/>
            <w:hideMark/>
          </w:tcPr>
          <w:p w14:paraId="197BCB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w:t>
            </w:r>
          </w:p>
        </w:tc>
        <w:tc>
          <w:tcPr>
            <w:tcW w:w="736" w:type="dxa"/>
            <w:noWrap/>
            <w:vAlign w:val="center"/>
            <w:hideMark/>
          </w:tcPr>
          <w:p w14:paraId="3D3E23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882232</w:t>
            </w:r>
          </w:p>
        </w:tc>
        <w:tc>
          <w:tcPr>
            <w:tcW w:w="6649" w:type="dxa"/>
            <w:vAlign w:val="center"/>
            <w:hideMark/>
          </w:tcPr>
          <w:p w14:paraId="13F0D91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ARTERIAS MESENTERICAS A COLOR</w:t>
            </w:r>
          </w:p>
        </w:tc>
        <w:tc>
          <w:tcPr>
            <w:tcW w:w="2268" w:type="dxa"/>
            <w:shd w:val="clear" w:color="000000" w:fill="FFFFFF"/>
            <w:noWrap/>
            <w:vAlign w:val="center"/>
            <w:hideMark/>
          </w:tcPr>
          <w:p w14:paraId="19C57B9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$ 412.989</w:t>
            </w:r>
          </w:p>
        </w:tc>
      </w:tr>
      <w:tr w:rsidR="00106FAF" w:rsidRPr="00106FAF" w14:paraId="45C72067" w14:textId="77777777" w:rsidTr="00E0398C">
        <w:trPr>
          <w:trHeight w:val="283"/>
        </w:trPr>
        <w:tc>
          <w:tcPr>
            <w:tcW w:w="407" w:type="dxa"/>
            <w:shd w:val="clear" w:color="000000" w:fill="FFFFFF"/>
            <w:noWrap/>
            <w:vAlign w:val="center"/>
            <w:hideMark/>
          </w:tcPr>
          <w:p w14:paraId="59225F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w:t>
            </w:r>
          </w:p>
        </w:tc>
        <w:tc>
          <w:tcPr>
            <w:tcW w:w="736" w:type="dxa"/>
            <w:noWrap/>
            <w:vAlign w:val="center"/>
            <w:hideMark/>
          </w:tcPr>
          <w:p w14:paraId="16ADC6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882242</w:t>
            </w:r>
          </w:p>
        </w:tc>
        <w:tc>
          <w:tcPr>
            <w:tcW w:w="6649" w:type="dxa"/>
            <w:vAlign w:val="center"/>
            <w:hideMark/>
          </w:tcPr>
          <w:p w14:paraId="23961D8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TRONCO CELIACO A COLOR</w:t>
            </w:r>
          </w:p>
        </w:tc>
        <w:tc>
          <w:tcPr>
            <w:tcW w:w="2268" w:type="dxa"/>
            <w:shd w:val="clear" w:color="000000" w:fill="FFFFFF"/>
            <w:noWrap/>
            <w:vAlign w:val="center"/>
            <w:hideMark/>
          </w:tcPr>
          <w:p w14:paraId="50F799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$ 390.871</w:t>
            </w:r>
          </w:p>
        </w:tc>
      </w:tr>
      <w:tr w:rsidR="00106FAF" w:rsidRPr="00106FAF" w14:paraId="085D4281" w14:textId="77777777" w:rsidTr="00E0398C">
        <w:trPr>
          <w:trHeight w:val="283"/>
        </w:trPr>
        <w:tc>
          <w:tcPr>
            <w:tcW w:w="407" w:type="dxa"/>
            <w:noWrap/>
            <w:vAlign w:val="center"/>
            <w:hideMark/>
          </w:tcPr>
          <w:p w14:paraId="0332F5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w:t>
            </w:r>
          </w:p>
        </w:tc>
        <w:tc>
          <w:tcPr>
            <w:tcW w:w="736" w:type="dxa"/>
            <w:noWrap/>
            <w:vAlign w:val="center"/>
            <w:hideMark/>
          </w:tcPr>
          <w:p w14:paraId="550B650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882252</w:t>
            </w:r>
          </w:p>
        </w:tc>
        <w:tc>
          <w:tcPr>
            <w:tcW w:w="6649" w:type="dxa"/>
            <w:vAlign w:val="center"/>
            <w:hideMark/>
          </w:tcPr>
          <w:p w14:paraId="31307F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VENA CAVA A COLOR</w:t>
            </w:r>
          </w:p>
        </w:tc>
        <w:tc>
          <w:tcPr>
            <w:tcW w:w="2268" w:type="dxa"/>
            <w:shd w:val="clear" w:color="000000" w:fill="FFFFFF"/>
            <w:noWrap/>
            <w:vAlign w:val="center"/>
            <w:hideMark/>
          </w:tcPr>
          <w:p w14:paraId="2C95C2C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$ 418.384</w:t>
            </w:r>
          </w:p>
        </w:tc>
      </w:tr>
      <w:tr w:rsidR="00106FAF" w:rsidRPr="00106FAF" w14:paraId="0E5AA6C2" w14:textId="77777777" w:rsidTr="00E0398C">
        <w:trPr>
          <w:trHeight w:val="283"/>
        </w:trPr>
        <w:tc>
          <w:tcPr>
            <w:tcW w:w="407" w:type="dxa"/>
            <w:shd w:val="clear" w:color="000000" w:fill="FFFFFF"/>
            <w:noWrap/>
            <w:vAlign w:val="center"/>
            <w:hideMark/>
          </w:tcPr>
          <w:p w14:paraId="7CCD00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w:t>
            </w:r>
          </w:p>
        </w:tc>
        <w:tc>
          <w:tcPr>
            <w:tcW w:w="736" w:type="dxa"/>
            <w:noWrap/>
            <w:vAlign w:val="center"/>
            <w:hideMark/>
          </w:tcPr>
          <w:p w14:paraId="5FA8F7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882262</w:t>
            </w:r>
          </w:p>
        </w:tc>
        <w:tc>
          <w:tcPr>
            <w:tcW w:w="6649" w:type="dxa"/>
            <w:vAlign w:val="center"/>
            <w:hideMark/>
          </w:tcPr>
          <w:p w14:paraId="7034C2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DUPLEX SCANNING [DOPPLER- ECOGRAFIA] DE ARTERIAS </w:t>
            </w:r>
            <w:proofErr w:type="gramStart"/>
            <w:r w:rsidRPr="00106FAF">
              <w:rPr>
                <w:rFonts w:ascii="Arial" w:hAnsi="Arial" w:cs="Arial"/>
                <w:color w:val="000000"/>
                <w:sz w:val="16"/>
                <w:szCs w:val="16"/>
                <w:lang w:val="es-CO" w:eastAsia="es-CO"/>
              </w:rPr>
              <w:t>ILIACAS  A</w:t>
            </w:r>
            <w:proofErr w:type="gramEnd"/>
            <w:r w:rsidRPr="00106FAF">
              <w:rPr>
                <w:rFonts w:ascii="Arial" w:hAnsi="Arial" w:cs="Arial"/>
                <w:color w:val="000000"/>
                <w:sz w:val="16"/>
                <w:szCs w:val="16"/>
                <w:lang w:val="es-CO" w:eastAsia="es-CO"/>
              </w:rPr>
              <w:t xml:space="preserve"> COLOR</w:t>
            </w:r>
          </w:p>
        </w:tc>
        <w:tc>
          <w:tcPr>
            <w:tcW w:w="2268" w:type="dxa"/>
            <w:shd w:val="clear" w:color="000000" w:fill="FFFFFF"/>
            <w:noWrap/>
            <w:vAlign w:val="center"/>
            <w:hideMark/>
          </w:tcPr>
          <w:p w14:paraId="33102B5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$ 413.117</w:t>
            </w:r>
          </w:p>
        </w:tc>
      </w:tr>
      <w:tr w:rsidR="00106FAF" w:rsidRPr="00106FAF" w14:paraId="442526DC" w14:textId="77777777" w:rsidTr="00E0398C">
        <w:trPr>
          <w:trHeight w:val="283"/>
        </w:trPr>
        <w:tc>
          <w:tcPr>
            <w:tcW w:w="407" w:type="dxa"/>
            <w:noWrap/>
            <w:vAlign w:val="center"/>
            <w:hideMark/>
          </w:tcPr>
          <w:p w14:paraId="46BC1C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w:t>
            </w:r>
          </w:p>
        </w:tc>
        <w:tc>
          <w:tcPr>
            <w:tcW w:w="736" w:type="dxa"/>
            <w:noWrap/>
            <w:vAlign w:val="center"/>
            <w:hideMark/>
          </w:tcPr>
          <w:p w14:paraId="39955AF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882272</w:t>
            </w:r>
          </w:p>
        </w:tc>
        <w:tc>
          <w:tcPr>
            <w:tcW w:w="6649" w:type="dxa"/>
            <w:vAlign w:val="center"/>
            <w:hideMark/>
          </w:tcPr>
          <w:p w14:paraId="31CF455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w:t>
            </w:r>
            <w:proofErr w:type="gramStart"/>
            <w:r w:rsidRPr="00106FAF">
              <w:rPr>
                <w:rFonts w:ascii="Arial" w:hAnsi="Arial" w:cs="Arial"/>
                <w:color w:val="000000"/>
                <w:sz w:val="16"/>
                <w:szCs w:val="16"/>
                <w:lang w:val="es-CO" w:eastAsia="es-CO"/>
              </w:rPr>
              <w:t>]  DE</w:t>
            </w:r>
            <w:proofErr w:type="gramEnd"/>
            <w:r w:rsidRPr="00106FAF">
              <w:rPr>
                <w:rFonts w:ascii="Arial" w:hAnsi="Arial" w:cs="Arial"/>
                <w:color w:val="000000"/>
                <w:sz w:val="16"/>
                <w:szCs w:val="16"/>
                <w:lang w:val="es-CO" w:eastAsia="es-CO"/>
              </w:rPr>
              <w:t xml:space="preserve"> VASOS DEL PENE</w:t>
            </w:r>
          </w:p>
        </w:tc>
        <w:tc>
          <w:tcPr>
            <w:tcW w:w="2268" w:type="dxa"/>
            <w:shd w:val="clear" w:color="000000" w:fill="FFFFFF"/>
            <w:noWrap/>
            <w:vAlign w:val="center"/>
            <w:hideMark/>
          </w:tcPr>
          <w:p w14:paraId="77A305D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$ 392.676</w:t>
            </w:r>
          </w:p>
        </w:tc>
      </w:tr>
      <w:tr w:rsidR="00106FAF" w:rsidRPr="00106FAF" w14:paraId="23D84A54" w14:textId="77777777" w:rsidTr="00E0398C">
        <w:trPr>
          <w:trHeight w:val="283"/>
        </w:trPr>
        <w:tc>
          <w:tcPr>
            <w:tcW w:w="407" w:type="dxa"/>
            <w:shd w:val="clear" w:color="000000" w:fill="FFFFFF"/>
            <w:noWrap/>
            <w:vAlign w:val="center"/>
            <w:hideMark/>
          </w:tcPr>
          <w:p w14:paraId="6050A0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w:t>
            </w:r>
          </w:p>
        </w:tc>
        <w:tc>
          <w:tcPr>
            <w:tcW w:w="736" w:type="dxa"/>
            <w:noWrap/>
            <w:vAlign w:val="center"/>
            <w:hideMark/>
          </w:tcPr>
          <w:p w14:paraId="10304B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882282</w:t>
            </w:r>
          </w:p>
        </w:tc>
        <w:tc>
          <w:tcPr>
            <w:tcW w:w="6649" w:type="dxa"/>
            <w:vAlign w:val="center"/>
            <w:hideMark/>
          </w:tcPr>
          <w:p w14:paraId="27DEEAA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VASOS ESCROTALES</w:t>
            </w:r>
          </w:p>
        </w:tc>
        <w:tc>
          <w:tcPr>
            <w:tcW w:w="2268" w:type="dxa"/>
            <w:shd w:val="clear" w:color="000000" w:fill="FFFFFF"/>
            <w:noWrap/>
            <w:vAlign w:val="center"/>
            <w:hideMark/>
          </w:tcPr>
          <w:p w14:paraId="2DDD74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$ 403.478</w:t>
            </w:r>
          </w:p>
        </w:tc>
      </w:tr>
      <w:tr w:rsidR="00106FAF" w:rsidRPr="00106FAF" w14:paraId="5D46B498" w14:textId="77777777" w:rsidTr="00E0398C">
        <w:trPr>
          <w:trHeight w:val="283"/>
        </w:trPr>
        <w:tc>
          <w:tcPr>
            <w:tcW w:w="407" w:type="dxa"/>
            <w:noWrap/>
            <w:vAlign w:val="center"/>
            <w:hideMark/>
          </w:tcPr>
          <w:p w14:paraId="3BA833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34</w:t>
            </w:r>
          </w:p>
        </w:tc>
        <w:tc>
          <w:tcPr>
            <w:tcW w:w="736" w:type="dxa"/>
            <w:noWrap/>
            <w:vAlign w:val="center"/>
            <w:hideMark/>
          </w:tcPr>
          <w:p w14:paraId="3EC914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882292</w:t>
            </w:r>
          </w:p>
        </w:tc>
        <w:tc>
          <w:tcPr>
            <w:tcW w:w="6649" w:type="dxa"/>
            <w:vAlign w:val="center"/>
            <w:hideMark/>
          </w:tcPr>
          <w:p w14:paraId="4316907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CON EVALUACION DE FLUJO SANGUINEO EN MASAS ABDOMINALES</w:t>
            </w:r>
          </w:p>
        </w:tc>
        <w:tc>
          <w:tcPr>
            <w:tcW w:w="2268" w:type="dxa"/>
            <w:shd w:val="clear" w:color="000000" w:fill="FFFFFF"/>
            <w:noWrap/>
            <w:vAlign w:val="center"/>
            <w:hideMark/>
          </w:tcPr>
          <w:p w14:paraId="53B18B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$ 415.261</w:t>
            </w:r>
          </w:p>
        </w:tc>
      </w:tr>
      <w:tr w:rsidR="00106FAF" w:rsidRPr="00106FAF" w14:paraId="77C792A2" w14:textId="77777777" w:rsidTr="00E0398C">
        <w:trPr>
          <w:trHeight w:val="283"/>
        </w:trPr>
        <w:tc>
          <w:tcPr>
            <w:tcW w:w="407" w:type="dxa"/>
            <w:shd w:val="clear" w:color="000000" w:fill="FFFFFF"/>
            <w:noWrap/>
            <w:vAlign w:val="center"/>
            <w:hideMark/>
          </w:tcPr>
          <w:p w14:paraId="7C8B16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w:t>
            </w:r>
          </w:p>
        </w:tc>
        <w:tc>
          <w:tcPr>
            <w:tcW w:w="736" w:type="dxa"/>
            <w:noWrap/>
            <w:vAlign w:val="center"/>
            <w:hideMark/>
          </w:tcPr>
          <w:p w14:paraId="7EFA03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882294</w:t>
            </w:r>
          </w:p>
        </w:tc>
        <w:tc>
          <w:tcPr>
            <w:tcW w:w="6649" w:type="dxa"/>
            <w:vAlign w:val="center"/>
            <w:hideMark/>
          </w:tcPr>
          <w:p w14:paraId="585F0AA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CON EVALUACION DE FLUJO SANGUINEO EN MASAS PELVICAS</w:t>
            </w:r>
          </w:p>
        </w:tc>
        <w:tc>
          <w:tcPr>
            <w:tcW w:w="2268" w:type="dxa"/>
            <w:shd w:val="clear" w:color="000000" w:fill="FFFFFF"/>
            <w:noWrap/>
            <w:vAlign w:val="center"/>
            <w:hideMark/>
          </w:tcPr>
          <w:p w14:paraId="51279D3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$ 382.549</w:t>
            </w:r>
          </w:p>
        </w:tc>
      </w:tr>
      <w:tr w:rsidR="00106FAF" w:rsidRPr="00106FAF" w14:paraId="379EDE81" w14:textId="77777777" w:rsidTr="00E0398C">
        <w:trPr>
          <w:trHeight w:val="283"/>
        </w:trPr>
        <w:tc>
          <w:tcPr>
            <w:tcW w:w="407" w:type="dxa"/>
            <w:noWrap/>
            <w:vAlign w:val="center"/>
            <w:hideMark/>
          </w:tcPr>
          <w:p w14:paraId="3E51458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w:t>
            </w:r>
          </w:p>
        </w:tc>
        <w:tc>
          <w:tcPr>
            <w:tcW w:w="736" w:type="dxa"/>
            <w:noWrap/>
            <w:vAlign w:val="center"/>
            <w:hideMark/>
          </w:tcPr>
          <w:p w14:paraId="4EE4AB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882296</w:t>
            </w:r>
          </w:p>
        </w:tc>
        <w:tc>
          <w:tcPr>
            <w:tcW w:w="6649" w:type="dxa"/>
            <w:vAlign w:val="center"/>
            <w:hideMark/>
          </w:tcPr>
          <w:p w14:paraId="359DB39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CON EVALUACION DE FLUJO SANGUINEO EN HIPERTENSION PORTAL</w:t>
            </w:r>
          </w:p>
        </w:tc>
        <w:tc>
          <w:tcPr>
            <w:tcW w:w="2268" w:type="dxa"/>
            <w:shd w:val="clear" w:color="000000" w:fill="FFFFFF"/>
            <w:noWrap/>
            <w:vAlign w:val="center"/>
            <w:hideMark/>
          </w:tcPr>
          <w:p w14:paraId="7DFEEB8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$ 379.019</w:t>
            </w:r>
          </w:p>
        </w:tc>
      </w:tr>
      <w:tr w:rsidR="00106FAF" w:rsidRPr="00106FAF" w14:paraId="5B72CBD5" w14:textId="77777777" w:rsidTr="00E0398C">
        <w:trPr>
          <w:trHeight w:val="283"/>
        </w:trPr>
        <w:tc>
          <w:tcPr>
            <w:tcW w:w="407" w:type="dxa"/>
            <w:shd w:val="clear" w:color="000000" w:fill="FFFFFF"/>
            <w:noWrap/>
            <w:vAlign w:val="center"/>
            <w:hideMark/>
          </w:tcPr>
          <w:p w14:paraId="64CADE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w:t>
            </w:r>
          </w:p>
        </w:tc>
        <w:tc>
          <w:tcPr>
            <w:tcW w:w="736" w:type="dxa"/>
            <w:noWrap/>
            <w:vAlign w:val="center"/>
            <w:hideMark/>
          </w:tcPr>
          <w:p w14:paraId="55D5BD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882840</w:t>
            </w:r>
          </w:p>
        </w:tc>
        <w:tc>
          <w:tcPr>
            <w:tcW w:w="6649" w:type="dxa"/>
            <w:vAlign w:val="center"/>
            <w:hideMark/>
          </w:tcPr>
          <w:p w14:paraId="03D2B35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COMO GUIA EN COLOCACION DE CATETERES</w:t>
            </w:r>
          </w:p>
        </w:tc>
        <w:tc>
          <w:tcPr>
            <w:tcW w:w="2268" w:type="dxa"/>
            <w:shd w:val="clear" w:color="000000" w:fill="FFFFFF"/>
            <w:noWrap/>
            <w:vAlign w:val="center"/>
            <w:hideMark/>
          </w:tcPr>
          <w:p w14:paraId="45369E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$ 463.897</w:t>
            </w:r>
          </w:p>
        </w:tc>
      </w:tr>
      <w:tr w:rsidR="00106FAF" w:rsidRPr="00106FAF" w14:paraId="1EF3B139" w14:textId="77777777" w:rsidTr="00E0398C">
        <w:trPr>
          <w:trHeight w:val="283"/>
        </w:trPr>
        <w:tc>
          <w:tcPr>
            <w:tcW w:w="407" w:type="dxa"/>
            <w:noWrap/>
            <w:vAlign w:val="center"/>
            <w:hideMark/>
          </w:tcPr>
          <w:p w14:paraId="5E029A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w:t>
            </w:r>
          </w:p>
        </w:tc>
        <w:tc>
          <w:tcPr>
            <w:tcW w:w="736" w:type="dxa"/>
            <w:noWrap/>
            <w:vAlign w:val="center"/>
            <w:hideMark/>
          </w:tcPr>
          <w:p w14:paraId="24FE22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951321</w:t>
            </w:r>
          </w:p>
        </w:tc>
        <w:tc>
          <w:tcPr>
            <w:tcW w:w="6649" w:type="dxa"/>
            <w:vAlign w:val="center"/>
            <w:hideMark/>
          </w:tcPr>
          <w:p w14:paraId="448B09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DUPLEX SCANNING [DOPPLER- ECOGRAFIA] DE VASOS OCULARES (ARTERIA Y VENA CENTRAL DE RETINA, ARTERIA OFTALMICA Y VASOS CILIARES) A COLOR</w:t>
            </w:r>
          </w:p>
        </w:tc>
        <w:tc>
          <w:tcPr>
            <w:tcW w:w="2268" w:type="dxa"/>
            <w:shd w:val="clear" w:color="000000" w:fill="FFFFFF"/>
            <w:noWrap/>
            <w:vAlign w:val="center"/>
            <w:hideMark/>
          </w:tcPr>
          <w:p w14:paraId="25007E2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$ 523.153</w:t>
            </w:r>
          </w:p>
        </w:tc>
      </w:tr>
      <w:tr w:rsidR="00106FAF" w:rsidRPr="00106FAF" w14:paraId="55692811" w14:textId="77777777" w:rsidTr="00E0398C">
        <w:trPr>
          <w:trHeight w:val="283"/>
        </w:trPr>
        <w:tc>
          <w:tcPr>
            <w:tcW w:w="407" w:type="dxa"/>
            <w:shd w:val="clear" w:color="000000" w:fill="FFFFFF"/>
            <w:noWrap/>
            <w:vAlign w:val="center"/>
            <w:hideMark/>
          </w:tcPr>
          <w:p w14:paraId="05E2AD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w:t>
            </w:r>
          </w:p>
        </w:tc>
        <w:tc>
          <w:tcPr>
            <w:tcW w:w="736" w:type="dxa"/>
            <w:noWrap/>
            <w:vAlign w:val="center"/>
            <w:hideMark/>
          </w:tcPr>
          <w:p w14:paraId="6426E0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882390</w:t>
            </w:r>
          </w:p>
        </w:tc>
        <w:tc>
          <w:tcPr>
            <w:tcW w:w="6649" w:type="dxa"/>
            <w:vAlign w:val="center"/>
            <w:hideMark/>
          </w:tcPr>
          <w:p w14:paraId="427FF9B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MEDICION DE PRESIONES SEGMENTARIAS E INDICES ARTERIALES CON DOPPLER</w:t>
            </w:r>
          </w:p>
        </w:tc>
        <w:tc>
          <w:tcPr>
            <w:tcW w:w="2268" w:type="dxa"/>
            <w:shd w:val="clear" w:color="000000" w:fill="FFFFFF"/>
            <w:noWrap/>
            <w:vAlign w:val="center"/>
            <w:hideMark/>
          </w:tcPr>
          <w:p w14:paraId="429B286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$ 378.988</w:t>
            </w:r>
          </w:p>
        </w:tc>
      </w:tr>
      <w:tr w:rsidR="00106FAF" w:rsidRPr="00106FAF" w14:paraId="0CE1045E" w14:textId="77777777" w:rsidTr="00E0398C">
        <w:trPr>
          <w:trHeight w:val="283"/>
        </w:trPr>
        <w:tc>
          <w:tcPr>
            <w:tcW w:w="407" w:type="dxa"/>
            <w:noWrap/>
            <w:vAlign w:val="center"/>
            <w:hideMark/>
          </w:tcPr>
          <w:p w14:paraId="3E3306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w:t>
            </w:r>
          </w:p>
        </w:tc>
        <w:tc>
          <w:tcPr>
            <w:tcW w:w="736" w:type="dxa"/>
            <w:noWrap/>
            <w:vAlign w:val="center"/>
            <w:hideMark/>
          </w:tcPr>
          <w:p w14:paraId="469396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895003</w:t>
            </w:r>
          </w:p>
        </w:tc>
        <w:tc>
          <w:tcPr>
            <w:tcW w:w="6649" w:type="dxa"/>
            <w:vAlign w:val="center"/>
            <w:hideMark/>
          </w:tcPr>
          <w:p w14:paraId="2704780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DE MESA BASCULANTE</w:t>
            </w:r>
          </w:p>
        </w:tc>
        <w:tc>
          <w:tcPr>
            <w:tcW w:w="2268" w:type="dxa"/>
            <w:shd w:val="clear" w:color="000000" w:fill="FFFFFF"/>
            <w:noWrap/>
            <w:vAlign w:val="center"/>
            <w:hideMark/>
          </w:tcPr>
          <w:p w14:paraId="717E146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$ 330.000</w:t>
            </w:r>
          </w:p>
        </w:tc>
      </w:tr>
      <w:tr w:rsidR="00106FAF" w:rsidRPr="00106FAF" w14:paraId="48B62B6F" w14:textId="77777777" w:rsidTr="00E0398C">
        <w:trPr>
          <w:trHeight w:val="283"/>
        </w:trPr>
        <w:tc>
          <w:tcPr>
            <w:tcW w:w="7792" w:type="dxa"/>
            <w:gridSpan w:val="3"/>
            <w:shd w:val="clear" w:color="000000" w:fill="548235"/>
            <w:noWrap/>
            <w:vAlign w:val="bottom"/>
            <w:hideMark/>
          </w:tcPr>
          <w:p w14:paraId="2F713A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URGENCIAS</w:t>
            </w:r>
          </w:p>
        </w:tc>
        <w:tc>
          <w:tcPr>
            <w:tcW w:w="2268" w:type="dxa"/>
            <w:shd w:val="clear" w:color="000000" w:fill="548235"/>
            <w:noWrap/>
            <w:vAlign w:val="center"/>
            <w:hideMark/>
          </w:tcPr>
          <w:p w14:paraId="25EE797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120A55C4" w14:textId="77777777" w:rsidTr="00E0398C">
        <w:trPr>
          <w:trHeight w:val="283"/>
        </w:trPr>
        <w:tc>
          <w:tcPr>
            <w:tcW w:w="407" w:type="dxa"/>
            <w:noWrap/>
            <w:vAlign w:val="center"/>
            <w:hideMark/>
          </w:tcPr>
          <w:p w14:paraId="0FAD28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w:t>
            </w:r>
          </w:p>
        </w:tc>
        <w:tc>
          <w:tcPr>
            <w:tcW w:w="736" w:type="dxa"/>
            <w:noWrap/>
            <w:vAlign w:val="center"/>
            <w:hideMark/>
          </w:tcPr>
          <w:p w14:paraId="00F4B5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890701</w:t>
            </w:r>
          </w:p>
        </w:tc>
        <w:tc>
          <w:tcPr>
            <w:tcW w:w="6649" w:type="dxa"/>
            <w:vAlign w:val="center"/>
            <w:hideMark/>
          </w:tcPr>
          <w:p w14:paraId="46D219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URGENCIAS POR MEDICINA GENERAL</w:t>
            </w:r>
          </w:p>
        </w:tc>
        <w:tc>
          <w:tcPr>
            <w:tcW w:w="2268" w:type="dxa"/>
            <w:shd w:val="clear" w:color="000000" w:fill="FFFFFF"/>
            <w:noWrap/>
            <w:vAlign w:val="center"/>
            <w:hideMark/>
          </w:tcPr>
          <w:p w14:paraId="0529075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$ 66.843</w:t>
            </w:r>
          </w:p>
        </w:tc>
      </w:tr>
      <w:tr w:rsidR="00106FAF" w:rsidRPr="00106FAF" w14:paraId="122FA4C3" w14:textId="77777777" w:rsidTr="00E0398C">
        <w:trPr>
          <w:trHeight w:val="283"/>
        </w:trPr>
        <w:tc>
          <w:tcPr>
            <w:tcW w:w="407" w:type="dxa"/>
            <w:noWrap/>
            <w:vAlign w:val="center"/>
            <w:hideMark/>
          </w:tcPr>
          <w:p w14:paraId="318901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w:t>
            </w:r>
          </w:p>
        </w:tc>
        <w:tc>
          <w:tcPr>
            <w:tcW w:w="736" w:type="dxa"/>
            <w:noWrap/>
            <w:vAlign w:val="center"/>
            <w:hideMark/>
          </w:tcPr>
          <w:p w14:paraId="700CF3F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890702</w:t>
            </w:r>
          </w:p>
        </w:tc>
        <w:tc>
          <w:tcPr>
            <w:tcW w:w="6649" w:type="dxa"/>
            <w:vAlign w:val="center"/>
            <w:hideMark/>
          </w:tcPr>
          <w:p w14:paraId="3BF7DC4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CONSULTA DE URGENCIAS POR OTRAS ESPECIALIDADES MÉDICAS</w:t>
            </w:r>
          </w:p>
        </w:tc>
        <w:tc>
          <w:tcPr>
            <w:tcW w:w="2268" w:type="dxa"/>
            <w:shd w:val="clear" w:color="000000" w:fill="FFFFFF"/>
            <w:noWrap/>
            <w:vAlign w:val="center"/>
            <w:hideMark/>
          </w:tcPr>
          <w:p w14:paraId="2EC9E3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$ 77.471</w:t>
            </w:r>
          </w:p>
        </w:tc>
      </w:tr>
      <w:tr w:rsidR="00106FAF" w:rsidRPr="00106FAF" w14:paraId="07A6FBE7" w14:textId="77777777" w:rsidTr="00E0398C">
        <w:trPr>
          <w:trHeight w:val="283"/>
        </w:trPr>
        <w:tc>
          <w:tcPr>
            <w:tcW w:w="407" w:type="dxa"/>
            <w:noWrap/>
            <w:vAlign w:val="center"/>
            <w:hideMark/>
          </w:tcPr>
          <w:p w14:paraId="48D082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w:t>
            </w:r>
          </w:p>
        </w:tc>
        <w:tc>
          <w:tcPr>
            <w:tcW w:w="736" w:type="dxa"/>
            <w:noWrap/>
            <w:vAlign w:val="center"/>
            <w:hideMark/>
          </w:tcPr>
          <w:p w14:paraId="022DB1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5DSA01</w:t>
            </w:r>
          </w:p>
        </w:tc>
        <w:tc>
          <w:tcPr>
            <w:tcW w:w="6649" w:type="dxa"/>
            <w:vAlign w:val="center"/>
            <w:hideMark/>
          </w:tcPr>
          <w:p w14:paraId="2DF4823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DERECHOS DE SALA DE OBSERVACIÓN EN URGENCIAS COMPLEJIDAD ALTA</w:t>
            </w:r>
          </w:p>
        </w:tc>
        <w:tc>
          <w:tcPr>
            <w:tcW w:w="2268" w:type="dxa"/>
            <w:shd w:val="clear" w:color="000000" w:fill="FFFFFF"/>
            <w:noWrap/>
            <w:vAlign w:val="center"/>
            <w:hideMark/>
          </w:tcPr>
          <w:p w14:paraId="18336B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$ 134.607</w:t>
            </w:r>
          </w:p>
        </w:tc>
      </w:tr>
      <w:tr w:rsidR="00106FAF" w:rsidRPr="00106FAF" w14:paraId="0C7E24FF" w14:textId="77777777" w:rsidTr="00E0398C">
        <w:trPr>
          <w:trHeight w:val="283"/>
        </w:trPr>
        <w:tc>
          <w:tcPr>
            <w:tcW w:w="7792" w:type="dxa"/>
            <w:gridSpan w:val="3"/>
            <w:shd w:val="clear" w:color="000000" w:fill="548235"/>
            <w:noWrap/>
            <w:vAlign w:val="bottom"/>
            <w:hideMark/>
          </w:tcPr>
          <w:p w14:paraId="2C1A8B7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REHABILITACIÓN CARDÍACA</w:t>
            </w:r>
          </w:p>
        </w:tc>
        <w:tc>
          <w:tcPr>
            <w:tcW w:w="2268" w:type="dxa"/>
            <w:shd w:val="clear" w:color="000000" w:fill="548235"/>
            <w:noWrap/>
            <w:vAlign w:val="center"/>
            <w:hideMark/>
          </w:tcPr>
          <w:p w14:paraId="1165E13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6A4BD962" w14:textId="77777777" w:rsidTr="00E0398C">
        <w:trPr>
          <w:trHeight w:val="283"/>
        </w:trPr>
        <w:tc>
          <w:tcPr>
            <w:tcW w:w="407" w:type="dxa"/>
            <w:noWrap/>
            <w:vAlign w:val="center"/>
            <w:hideMark/>
          </w:tcPr>
          <w:p w14:paraId="5E5E03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w:t>
            </w:r>
          </w:p>
        </w:tc>
        <w:tc>
          <w:tcPr>
            <w:tcW w:w="736" w:type="dxa"/>
            <w:noWrap/>
            <w:vAlign w:val="center"/>
            <w:hideMark/>
          </w:tcPr>
          <w:p w14:paraId="57BC46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933601</w:t>
            </w:r>
          </w:p>
        </w:tc>
        <w:tc>
          <w:tcPr>
            <w:tcW w:w="6649" w:type="dxa"/>
            <w:vAlign w:val="center"/>
            <w:hideMark/>
          </w:tcPr>
          <w:p w14:paraId="6CF3ACA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TERAPIA DE REHABILITACIÓN CARDIOVASCULAR</w:t>
            </w:r>
          </w:p>
        </w:tc>
        <w:tc>
          <w:tcPr>
            <w:tcW w:w="2268" w:type="dxa"/>
            <w:shd w:val="clear" w:color="000000" w:fill="FFFFFF"/>
            <w:noWrap/>
            <w:vAlign w:val="center"/>
            <w:hideMark/>
          </w:tcPr>
          <w:p w14:paraId="5B33B8F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$ 66.593</w:t>
            </w:r>
          </w:p>
        </w:tc>
      </w:tr>
      <w:tr w:rsidR="00106FAF" w:rsidRPr="00106FAF" w14:paraId="37559873" w14:textId="77777777" w:rsidTr="00E0398C">
        <w:trPr>
          <w:trHeight w:val="283"/>
        </w:trPr>
        <w:tc>
          <w:tcPr>
            <w:tcW w:w="7792" w:type="dxa"/>
            <w:gridSpan w:val="3"/>
            <w:shd w:val="clear" w:color="000000" w:fill="548235"/>
            <w:noWrap/>
            <w:vAlign w:val="bottom"/>
            <w:hideMark/>
          </w:tcPr>
          <w:p w14:paraId="7ADF75E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ANESTESIA</w:t>
            </w:r>
          </w:p>
        </w:tc>
        <w:tc>
          <w:tcPr>
            <w:tcW w:w="2268" w:type="dxa"/>
            <w:shd w:val="clear" w:color="000000" w:fill="548235"/>
            <w:noWrap/>
            <w:vAlign w:val="center"/>
            <w:hideMark/>
          </w:tcPr>
          <w:p w14:paraId="69BA9E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3C787B84" w14:textId="77777777" w:rsidTr="00E0398C">
        <w:trPr>
          <w:trHeight w:val="283"/>
        </w:trPr>
        <w:tc>
          <w:tcPr>
            <w:tcW w:w="407" w:type="dxa"/>
            <w:noWrap/>
            <w:vAlign w:val="center"/>
            <w:hideMark/>
          </w:tcPr>
          <w:p w14:paraId="69C64B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w:t>
            </w:r>
          </w:p>
        </w:tc>
        <w:tc>
          <w:tcPr>
            <w:tcW w:w="736" w:type="dxa"/>
            <w:noWrap/>
            <w:vAlign w:val="center"/>
            <w:hideMark/>
          </w:tcPr>
          <w:p w14:paraId="773D9C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998701</w:t>
            </w:r>
          </w:p>
        </w:tc>
        <w:tc>
          <w:tcPr>
            <w:tcW w:w="6649" w:type="dxa"/>
            <w:vAlign w:val="center"/>
            <w:hideMark/>
          </w:tcPr>
          <w:p w14:paraId="11A37D8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SOPORTE ANESTÉSICO PARA CONSULTA O APOYO DIAGNÓSTICO</w:t>
            </w:r>
          </w:p>
        </w:tc>
        <w:tc>
          <w:tcPr>
            <w:tcW w:w="2268" w:type="dxa"/>
            <w:shd w:val="clear" w:color="000000" w:fill="FFFFFF"/>
            <w:noWrap/>
            <w:vAlign w:val="center"/>
            <w:hideMark/>
          </w:tcPr>
          <w:p w14:paraId="4813D8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$ 290.000</w:t>
            </w:r>
          </w:p>
        </w:tc>
      </w:tr>
      <w:tr w:rsidR="00106FAF" w:rsidRPr="00106FAF" w14:paraId="2CFF8F02" w14:textId="77777777" w:rsidTr="00E0398C">
        <w:trPr>
          <w:trHeight w:val="283"/>
        </w:trPr>
        <w:tc>
          <w:tcPr>
            <w:tcW w:w="407" w:type="dxa"/>
            <w:noWrap/>
            <w:vAlign w:val="center"/>
            <w:hideMark/>
          </w:tcPr>
          <w:p w14:paraId="752738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w:t>
            </w:r>
          </w:p>
        </w:tc>
        <w:tc>
          <w:tcPr>
            <w:tcW w:w="736" w:type="dxa"/>
            <w:noWrap/>
            <w:vAlign w:val="center"/>
            <w:hideMark/>
          </w:tcPr>
          <w:p w14:paraId="7CAA37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998702</w:t>
            </w:r>
          </w:p>
        </w:tc>
        <w:tc>
          <w:tcPr>
            <w:tcW w:w="6649" w:type="dxa"/>
            <w:vAlign w:val="center"/>
            <w:hideMark/>
          </w:tcPr>
          <w:p w14:paraId="292302E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SOPORTE DE SEDACIÓN PARA CONSULTA O APOYO DIAGNÓSTICO</w:t>
            </w:r>
          </w:p>
        </w:tc>
        <w:tc>
          <w:tcPr>
            <w:tcW w:w="2268" w:type="dxa"/>
            <w:shd w:val="clear" w:color="000000" w:fill="FFFFFF"/>
            <w:noWrap/>
            <w:vAlign w:val="center"/>
            <w:hideMark/>
          </w:tcPr>
          <w:p w14:paraId="3F33458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$ 234.235</w:t>
            </w:r>
          </w:p>
        </w:tc>
      </w:tr>
      <w:tr w:rsidR="00106FAF" w:rsidRPr="00106FAF" w14:paraId="7143157E" w14:textId="77777777" w:rsidTr="00E0398C">
        <w:trPr>
          <w:trHeight w:val="283"/>
        </w:trPr>
        <w:tc>
          <w:tcPr>
            <w:tcW w:w="7792" w:type="dxa"/>
            <w:gridSpan w:val="3"/>
            <w:shd w:val="clear" w:color="000000" w:fill="548235"/>
            <w:noWrap/>
            <w:vAlign w:val="bottom"/>
            <w:hideMark/>
          </w:tcPr>
          <w:p w14:paraId="631E0B5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JUNTA MEDICA</w:t>
            </w:r>
          </w:p>
        </w:tc>
        <w:tc>
          <w:tcPr>
            <w:tcW w:w="2268" w:type="dxa"/>
            <w:shd w:val="clear" w:color="000000" w:fill="548235"/>
            <w:noWrap/>
            <w:vAlign w:val="center"/>
            <w:hideMark/>
          </w:tcPr>
          <w:p w14:paraId="12A579E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17C24E52" w14:textId="77777777" w:rsidTr="00E0398C">
        <w:trPr>
          <w:trHeight w:val="283"/>
        </w:trPr>
        <w:tc>
          <w:tcPr>
            <w:tcW w:w="407" w:type="dxa"/>
            <w:noWrap/>
            <w:vAlign w:val="center"/>
            <w:hideMark/>
          </w:tcPr>
          <w:p w14:paraId="359C7C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w:t>
            </w:r>
          </w:p>
        </w:tc>
        <w:tc>
          <w:tcPr>
            <w:tcW w:w="736" w:type="dxa"/>
            <w:noWrap/>
            <w:vAlign w:val="center"/>
            <w:hideMark/>
          </w:tcPr>
          <w:p w14:paraId="4F70AD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890502</w:t>
            </w:r>
          </w:p>
        </w:tc>
        <w:tc>
          <w:tcPr>
            <w:tcW w:w="6649" w:type="dxa"/>
            <w:vAlign w:val="center"/>
            <w:hideMark/>
          </w:tcPr>
          <w:p w14:paraId="30AE33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PARTICIPACIÓN EN JUNTA MÉDICA O EQUIPO INTERDISCIPLINARIO POR MEDICINA ESPECIALIZADA Y CASO (PACIENTE)</w:t>
            </w:r>
          </w:p>
        </w:tc>
        <w:tc>
          <w:tcPr>
            <w:tcW w:w="2268" w:type="dxa"/>
            <w:shd w:val="clear" w:color="000000" w:fill="FFFFFF"/>
            <w:noWrap/>
            <w:vAlign w:val="center"/>
            <w:hideMark/>
          </w:tcPr>
          <w:p w14:paraId="26048D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$ 174.166</w:t>
            </w:r>
          </w:p>
        </w:tc>
      </w:tr>
      <w:tr w:rsidR="00106FAF" w:rsidRPr="00106FAF" w14:paraId="4965DB73" w14:textId="77777777" w:rsidTr="00E0398C">
        <w:trPr>
          <w:trHeight w:val="283"/>
        </w:trPr>
        <w:tc>
          <w:tcPr>
            <w:tcW w:w="7792" w:type="dxa"/>
            <w:gridSpan w:val="3"/>
            <w:shd w:val="clear" w:color="000000" w:fill="548235"/>
            <w:noWrap/>
            <w:vAlign w:val="bottom"/>
            <w:hideMark/>
          </w:tcPr>
          <w:p w14:paraId="144351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ESTANCIA</w:t>
            </w:r>
          </w:p>
        </w:tc>
        <w:tc>
          <w:tcPr>
            <w:tcW w:w="2268" w:type="dxa"/>
            <w:shd w:val="clear" w:color="000000" w:fill="548235"/>
            <w:noWrap/>
            <w:vAlign w:val="center"/>
            <w:hideMark/>
          </w:tcPr>
          <w:p w14:paraId="75A4AB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798F52E3" w14:textId="77777777" w:rsidTr="00E0398C">
        <w:trPr>
          <w:trHeight w:val="283"/>
        </w:trPr>
        <w:tc>
          <w:tcPr>
            <w:tcW w:w="407" w:type="dxa"/>
            <w:noWrap/>
            <w:vAlign w:val="center"/>
            <w:hideMark/>
          </w:tcPr>
          <w:p w14:paraId="63A0B7F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w:t>
            </w:r>
          </w:p>
        </w:tc>
        <w:tc>
          <w:tcPr>
            <w:tcW w:w="736" w:type="dxa"/>
            <w:noWrap/>
            <w:vAlign w:val="center"/>
            <w:hideMark/>
          </w:tcPr>
          <w:p w14:paraId="27BDB1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129A01</w:t>
            </w:r>
          </w:p>
        </w:tc>
        <w:tc>
          <w:tcPr>
            <w:tcW w:w="6649" w:type="dxa"/>
            <w:vAlign w:val="center"/>
            <w:hideMark/>
          </w:tcPr>
          <w:p w14:paraId="33572A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INTERNACIÓN ADULTOS COMPLEJIDAD ALTA HABITACION INDIVIDUAL (INCLUYE AISLAMIENTO GENERAL Y PARA TRASPLANTE DE CÉLULAS PROGENITORAS)</w:t>
            </w:r>
          </w:p>
        </w:tc>
        <w:tc>
          <w:tcPr>
            <w:tcW w:w="2268" w:type="dxa"/>
            <w:shd w:val="clear" w:color="000000" w:fill="FFFFFF"/>
            <w:noWrap/>
            <w:vAlign w:val="center"/>
            <w:hideMark/>
          </w:tcPr>
          <w:p w14:paraId="320EB7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$ 416.452</w:t>
            </w:r>
          </w:p>
        </w:tc>
      </w:tr>
      <w:tr w:rsidR="00106FAF" w:rsidRPr="00106FAF" w14:paraId="101A987C" w14:textId="77777777" w:rsidTr="00E0398C">
        <w:trPr>
          <w:trHeight w:val="283"/>
        </w:trPr>
        <w:tc>
          <w:tcPr>
            <w:tcW w:w="407" w:type="dxa"/>
            <w:noWrap/>
            <w:vAlign w:val="center"/>
            <w:hideMark/>
          </w:tcPr>
          <w:p w14:paraId="0A6BD1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w:t>
            </w:r>
          </w:p>
        </w:tc>
        <w:tc>
          <w:tcPr>
            <w:tcW w:w="736" w:type="dxa"/>
            <w:noWrap/>
            <w:vAlign w:val="center"/>
            <w:hideMark/>
          </w:tcPr>
          <w:p w14:paraId="6543238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107M01</w:t>
            </w:r>
          </w:p>
        </w:tc>
        <w:tc>
          <w:tcPr>
            <w:tcW w:w="6649" w:type="dxa"/>
            <w:vAlign w:val="center"/>
            <w:hideMark/>
          </w:tcPr>
          <w:p w14:paraId="5BB6B68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INTERNACIÓN EN UNIDAD DE CUIDADO INTERMEDIO ADULTO</w:t>
            </w:r>
          </w:p>
        </w:tc>
        <w:tc>
          <w:tcPr>
            <w:tcW w:w="2268" w:type="dxa"/>
            <w:shd w:val="clear" w:color="000000" w:fill="FFFFFF"/>
            <w:noWrap/>
            <w:vAlign w:val="center"/>
            <w:hideMark/>
          </w:tcPr>
          <w:p w14:paraId="0B8533A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$ 933.873</w:t>
            </w:r>
          </w:p>
        </w:tc>
      </w:tr>
      <w:tr w:rsidR="00106FAF" w:rsidRPr="00106FAF" w14:paraId="5B6621DC" w14:textId="77777777" w:rsidTr="00E0398C">
        <w:trPr>
          <w:trHeight w:val="283"/>
        </w:trPr>
        <w:tc>
          <w:tcPr>
            <w:tcW w:w="407" w:type="dxa"/>
            <w:noWrap/>
            <w:vAlign w:val="center"/>
            <w:hideMark/>
          </w:tcPr>
          <w:p w14:paraId="67587D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w:t>
            </w:r>
          </w:p>
        </w:tc>
        <w:tc>
          <w:tcPr>
            <w:tcW w:w="736" w:type="dxa"/>
            <w:noWrap/>
            <w:vAlign w:val="center"/>
            <w:hideMark/>
          </w:tcPr>
          <w:p w14:paraId="48C8EC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110A01</w:t>
            </w:r>
          </w:p>
        </w:tc>
        <w:tc>
          <w:tcPr>
            <w:tcW w:w="6649" w:type="dxa"/>
            <w:vAlign w:val="center"/>
            <w:hideMark/>
          </w:tcPr>
          <w:p w14:paraId="5F1430E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INTERNACIÓN EN UNIDAD DE CUIDADO INTENSIVO ADULTOS</w:t>
            </w:r>
          </w:p>
        </w:tc>
        <w:tc>
          <w:tcPr>
            <w:tcW w:w="2268" w:type="dxa"/>
            <w:shd w:val="clear" w:color="000000" w:fill="FFFFFF"/>
            <w:noWrap/>
            <w:vAlign w:val="center"/>
            <w:hideMark/>
          </w:tcPr>
          <w:p w14:paraId="24A4A54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$ 1.751.918</w:t>
            </w:r>
          </w:p>
        </w:tc>
      </w:tr>
      <w:tr w:rsidR="00106FAF" w:rsidRPr="00106FAF" w14:paraId="762A59DA" w14:textId="77777777" w:rsidTr="00E0398C">
        <w:trPr>
          <w:trHeight w:val="283"/>
        </w:trPr>
        <w:tc>
          <w:tcPr>
            <w:tcW w:w="7792" w:type="dxa"/>
            <w:gridSpan w:val="3"/>
            <w:shd w:val="clear" w:color="000000" w:fill="548235"/>
            <w:noWrap/>
            <w:vAlign w:val="bottom"/>
            <w:hideMark/>
          </w:tcPr>
          <w:p w14:paraId="782DD92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INTERCONSULTAS</w:t>
            </w:r>
          </w:p>
        </w:tc>
        <w:tc>
          <w:tcPr>
            <w:tcW w:w="2268" w:type="dxa"/>
            <w:shd w:val="clear" w:color="000000" w:fill="548235"/>
            <w:noWrap/>
            <w:vAlign w:val="center"/>
            <w:hideMark/>
          </w:tcPr>
          <w:p w14:paraId="11F16E8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7EE9779E" w14:textId="77777777" w:rsidTr="00E0398C">
        <w:trPr>
          <w:trHeight w:val="283"/>
        </w:trPr>
        <w:tc>
          <w:tcPr>
            <w:tcW w:w="407" w:type="dxa"/>
            <w:noWrap/>
            <w:vAlign w:val="center"/>
            <w:hideMark/>
          </w:tcPr>
          <w:p w14:paraId="51C609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w:t>
            </w:r>
          </w:p>
        </w:tc>
        <w:tc>
          <w:tcPr>
            <w:tcW w:w="736" w:type="dxa"/>
            <w:noWrap/>
            <w:vAlign w:val="center"/>
            <w:hideMark/>
          </w:tcPr>
          <w:p w14:paraId="3565EB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890402</w:t>
            </w:r>
          </w:p>
        </w:tc>
        <w:tc>
          <w:tcPr>
            <w:tcW w:w="6649" w:type="dxa"/>
            <w:vAlign w:val="center"/>
            <w:hideMark/>
          </w:tcPr>
          <w:p w14:paraId="21F837B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INTERCONSULTA POR OTRAS ESPECIALIDADES MEDICAS </w:t>
            </w:r>
          </w:p>
        </w:tc>
        <w:tc>
          <w:tcPr>
            <w:tcW w:w="2268" w:type="dxa"/>
            <w:shd w:val="clear" w:color="000000" w:fill="FFFFFF"/>
            <w:noWrap/>
            <w:vAlign w:val="center"/>
            <w:hideMark/>
          </w:tcPr>
          <w:p w14:paraId="4A7ED6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$ 155.609</w:t>
            </w:r>
          </w:p>
        </w:tc>
      </w:tr>
      <w:tr w:rsidR="00106FAF" w:rsidRPr="00106FAF" w14:paraId="291B0C36" w14:textId="77777777" w:rsidTr="00E0398C">
        <w:trPr>
          <w:trHeight w:val="283"/>
        </w:trPr>
        <w:tc>
          <w:tcPr>
            <w:tcW w:w="407" w:type="dxa"/>
            <w:noWrap/>
            <w:vAlign w:val="center"/>
            <w:hideMark/>
          </w:tcPr>
          <w:p w14:paraId="5D9EDB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w:t>
            </w:r>
          </w:p>
        </w:tc>
        <w:tc>
          <w:tcPr>
            <w:tcW w:w="736" w:type="dxa"/>
            <w:noWrap/>
            <w:vAlign w:val="center"/>
            <w:hideMark/>
          </w:tcPr>
          <w:p w14:paraId="3248C4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890428</w:t>
            </w:r>
          </w:p>
        </w:tc>
        <w:tc>
          <w:tcPr>
            <w:tcW w:w="6649" w:type="dxa"/>
            <w:vAlign w:val="center"/>
            <w:hideMark/>
          </w:tcPr>
          <w:p w14:paraId="2CB94B5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INTERCONSULTA POR ESPECIALISTA EN CARDIOLOGIA </w:t>
            </w:r>
          </w:p>
        </w:tc>
        <w:tc>
          <w:tcPr>
            <w:tcW w:w="2268" w:type="dxa"/>
            <w:shd w:val="clear" w:color="000000" w:fill="FFFFFF"/>
            <w:noWrap/>
            <w:vAlign w:val="center"/>
            <w:hideMark/>
          </w:tcPr>
          <w:p w14:paraId="5B8C1C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$ 139.238</w:t>
            </w:r>
          </w:p>
        </w:tc>
      </w:tr>
      <w:tr w:rsidR="00106FAF" w:rsidRPr="00106FAF" w14:paraId="5CC07818" w14:textId="77777777" w:rsidTr="00E0398C">
        <w:trPr>
          <w:trHeight w:val="283"/>
        </w:trPr>
        <w:tc>
          <w:tcPr>
            <w:tcW w:w="407" w:type="dxa"/>
            <w:noWrap/>
            <w:vAlign w:val="center"/>
            <w:hideMark/>
          </w:tcPr>
          <w:p w14:paraId="0DB02F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w:t>
            </w:r>
          </w:p>
        </w:tc>
        <w:tc>
          <w:tcPr>
            <w:tcW w:w="736" w:type="dxa"/>
            <w:noWrap/>
            <w:vAlign w:val="center"/>
            <w:hideMark/>
          </w:tcPr>
          <w:p w14:paraId="3B2606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890429</w:t>
            </w:r>
          </w:p>
        </w:tc>
        <w:tc>
          <w:tcPr>
            <w:tcW w:w="6649" w:type="dxa"/>
            <w:vAlign w:val="center"/>
            <w:hideMark/>
          </w:tcPr>
          <w:p w14:paraId="3CCFF20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INTERCONSULTA POR ESPECIALISTA EN CARDIOLOGIA PEDIATRICA </w:t>
            </w:r>
          </w:p>
        </w:tc>
        <w:tc>
          <w:tcPr>
            <w:tcW w:w="2268" w:type="dxa"/>
            <w:shd w:val="clear" w:color="000000" w:fill="FFFFFF"/>
            <w:noWrap/>
            <w:vAlign w:val="center"/>
            <w:hideMark/>
          </w:tcPr>
          <w:p w14:paraId="108516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$ 143.807</w:t>
            </w:r>
          </w:p>
        </w:tc>
      </w:tr>
      <w:tr w:rsidR="00106FAF" w:rsidRPr="00106FAF" w14:paraId="0BF8528C" w14:textId="77777777" w:rsidTr="00E0398C">
        <w:trPr>
          <w:trHeight w:val="283"/>
        </w:trPr>
        <w:tc>
          <w:tcPr>
            <w:tcW w:w="407" w:type="dxa"/>
            <w:noWrap/>
            <w:vAlign w:val="center"/>
            <w:hideMark/>
          </w:tcPr>
          <w:p w14:paraId="5ECC175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w:t>
            </w:r>
          </w:p>
        </w:tc>
        <w:tc>
          <w:tcPr>
            <w:tcW w:w="736" w:type="dxa"/>
            <w:noWrap/>
            <w:vAlign w:val="center"/>
            <w:hideMark/>
          </w:tcPr>
          <w:p w14:paraId="56A96B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890430</w:t>
            </w:r>
          </w:p>
        </w:tc>
        <w:tc>
          <w:tcPr>
            <w:tcW w:w="6649" w:type="dxa"/>
            <w:vAlign w:val="center"/>
            <w:hideMark/>
          </w:tcPr>
          <w:p w14:paraId="3C8E257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INTERCONSULTA POR ESPECIALISTA EN CIRUGIA CARDIOVASCULAR </w:t>
            </w:r>
          </w:p>
        </w:tc>
        <w:tc>
          <w:tcPr>
            <w:tcW w:w="2268" w:type="dxa"/>
            <w:shd w:val="clear" w:color="000000" w:fill="FFFFFF"/>
            <w:noWrap/>
            <w:vAlign w:val="center"/>
            <w:hideMark/>
          </w:tcPr>
          <w:p w14:paraId="343FBB1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$ 141.240</w:t>
            </w:r>
          </w:p>
        </w:tc>
      </w:tr>
      <w:tr w:rsidR="00106FAF" w:rsidRPr="00106FAF" w14:paraId="483AF9CC" w14:textId="77777777" w:rsidTr="00E0398C">
        <w:trPr>
          <w:trHeight w:val="283"/>
        </w:trPr>
        <w:tc>
          <w:tcPr>
            <w:tcW w:w="407" w:type="dxa"/>
            <w:noWrap/>
            <w:vAlign w:val="center"/>
            <w:hideMark/>
          </w:tcPr>
          <w:p w14:paraId="508370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w:t>
            </w:r>
          </w:p>
        </w:tc>
        <w:tc>
          <w:tcPr>
            <w:tcW w:w="736" w:type="dxa"/>
            <w:noWrap/>
            <w:vAlign w:val="center"/>
            <w:hideMark/>
          </w:tcPr>
          <w:p w14:paraId="5D7B9A9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890440</w:t>
            </w:r>
          </w:p>
        </w:tc>
        <w:tc>
          <w:tcPr>
            <w:tcW w:w="6649" w:type="dxa"/>
            <w:vAlign w:val="center"/>
            <w:hideMark/>
          </w:tcPr>
          <w:p w14:paraId="69E7ADF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INTERCONSULTA POR ESPECIALISTA EN CIRUGIA VASCULAR </w:t>
            </w:r>
          </w:p>
        </w:tc>
        <w:tc>
          <w:tcPr>
            <w:tcW w:w="2268" w:type="dxa"/>
            <w:shd w:val="clear" w:color="000000" w:fill="FFFFFF"/>
            <w:noWrap/>
            <w:vAlign w:val="center"/>
            <w:hideMark/>
          </w:tcPr>
          <w:p w14:paraId="780A8F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$ 141.894</w:t>
            </w:r>
          </w:p>
        </w:tc>
      </w:tr>
      <w:tr w:rsidR="00106FAF" w:rsidRPr="00106FAF" w14:paraId="51A46680" w14:textId="77777777" w:rsidTr="00E0398C">
        <w:trPr>
          <w:trHeight w:val="283"/>
        </w:trPr>
        <w:tc>
          <w:tcPr>
            <w:tcW w:w="7792" w:type="dxa"/>
            <w:gridSpan w:val="3"/>
            <w:shd w:val="clear" w:color="000000" w:fill="548235"/>
            <w:noWrap/>
            <w:vAlign w:val="bottom"/>
            <w:hideMark/>
          </w:tcPr>
          <w:p w14:paraId="198DD0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xml:space="preserve">SERVICIOS DE TOMOGRAFIA  </w:t>
            </w:r>
          </w:p>
        </w:tc>
        <w:tc>
          <w:tcPr>
            <w:tcW w:w="2268" w:type="dxa"/>
            <w:shd w:val="clear" w:color="000000" w:fill="548235"/>
            <w:noWrap/>
            <w:vAlign w:val="center"/>
            <w:hideMark/>
          </w:tcPr>
          <w:p w14:paraId="7088F82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3AC63479" w14:textId="77777777" w:rsidTr="00E0398C">
        <w:trPr>
          <w:trHeight w:val="283"/>
        </w:trPr>
        <w:tc>
          <w:tcPr>
            <w:tcW w:w="407" w:type="dxa"/>
            <w:noWrap/>
            <w:vAlign w:val="center"/>
            <w:hideMark/>
          </w:tcPr>
          <w:p w14:paraId="2AFD2C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w:t>
            </w:r>
          </w:p>
        </w:tc>
        <w:tc>
          <w:tcPr>
            <w:tcW w:w="736" w:type="dxa"/>
            <w:noWrap/>
            <w:vAlign w:val="center"/>
            <w:hideMark/>
          </w:tcPr>
          <w:p w14:paraId="4D9633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879111</w:t>
            </w:r>
          </w:p>
        </w:tc>
        <w:tc>
          <w:tcPr>
            <w:tcW w:w="6649" w:type="dxa"/>
            <w:vAlign w:val="center"/>
            <w:hideMark/>
          </w:tcPr>
          <w:p w14:paraId="16431A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CRANEO SIMPLE</w:t>
            </w:r>
          </w:p>
        </w:tc>
        <w:tc>
          <w:tcPr>
            <w:tcW w:w="2268" w:type="dxa"/>
            <w:shd w:val="clear" w:color="000000" w:fill="FFFFFF"/>
            <w:noWrap/>
            <w:vAlign w:val="center"/>
            <w:hideMark/>
          </w:tcPr>
          <w:p w14:paraId="27531E8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$ 457.671</w:t>
            </w:r>
          </w:p>
        </w:tc>
      </w:tr>
      <w:tr w:rsidR="00106FAF" w:rsidRPr="00106FAF" w14:paraId="6DA81FF9" w14:textId="77777777" w:rsidTr="00E0398C">
        <w:trPr>
          <w:trHeight w:val="283"/>
        </w:trPr>
        <w:tc>
          <w:tcPr>
            <w:tcW w:w="407" w:type="dxa"/>
            <w:noWrap/>
            <w:vAlign w:val="center"/>
            <w:hideMark/>
          </w:tcPr>
          <w:p w14:paraId="60D7D8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w:t>
            </w:r>
          </w:p>
        </w:tc>
        <w:tc>
          <w:tcPr>
            <w:tcW w:w="736" w:type="dxa"/>
            <w:noWrap/>
            <w:vAlign w:val="center"/>
            <w:hideMark/>
          </w:tcPr>
          <w:p w14:paraId="538F13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879112</w:t>
            </w:r>
          </w:p>
        </w:tc>
        <w:tc>
          <w:tcPr>
            <w:tcW w:w="6649" w:type="dxa"/>
            <w:vAlign w:val="center"/>
            <w:hideMark/>
          </w:tcPr>
          <w:p w14:paraId="32F9191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CRANEO CON CONTRASTE</w:t>
            </w:r>
          </w:p>
        </w:tc>
        <w:tc>
          <w:tcPr>
            <w:tcW w:w="2268" w:type="dxa"/>
            <w:shd w:val="clear" w:color="000000" w:fill="FFFFFF"/>
            <w:noWrap/>
            <w:vAlign w:val="center"/>
            <w:hideMark/>
          </w:tcPr>
          <w:p w14:paraId="1944561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$ 578.836</w:t>
            </w:r>
          </w:p>
        </w:tc>
      </w:tr>
      <w:tr w:rsidR="00106FAF" w:rsidRPr="00106FAF" w14:paraId="64C05F78" w14:textId="77777777" w:rsidTr="00E0398C">
        <w:trPr>
          <w:trHeight w:val="283"/>
        </w:trPr>
        <w:tc>
          <w:tcPr>
            <w:tcW w:w="407" w:type="dxa"/>
            <w:noWrap/>
            <w:vAlign w:val="center"/>
            <w:hideMark/>
          </w:tcPr>
          <w:p w14:paraId="65DF8F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w:t>
            </w:r>
          </w:p>
        </w:tc>
        <w:tc>
          <w:tcPr>
            <w:tcW w:w="736" w:type="dxa"/>
            <w:noWrap/>
            <w:vAlign w:val="center"/>
            <w:hideMark/>
          </w:tcPr>
          <w:p w14:paraId="4C89D3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879113</w:t>
            </w:r>
          </w:p>
        </w:tc>
        <w:tc>
          <w:tcPr>
            <w:tcW w:w="6649" w:type="dxa"/>
            <w:vAlign w:val="center"/>
            <w:hideMark/>
          </w:tcPr>
          <w:p w14:paraId="5E8923C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CRANEO SIMPLE Y CON CONTRASTE</w:t>
            </w:r>
          </w:p>
        </w:tc>
        <w:tc>
          <w:tcPr>
            <w:tcW w:w="2268" w:type="dxa"/>
            <w:shd w:val="clear" w:color="000000" w:fill="FFFFFF"/>
            <w:noWrap/>
            <w:vAlign w:val="center"/>
            <w:hideMark/>
          </w:tcPr>
          <w:p w14:paraId="4E2E640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$ 662.831</w:t>
            </w:r>
          </w:p>
        </w:tc>
      </w:tr>
      <w:tr w:rsidR="00106FAF" w:rsidRPr="00106FAF" w14:paraId="5C89586B" w14:textId="77777777" w:rsidTr="00E0398C">
        <w:trPr>
          <w:trHeight w:val="283"/>
        </w:trPr>
        <w:tc>
          <w:tcPr>
            <w:tcW w:w="407" w:type="dxa"/>
            <w:noWrap/>
            <w:vAlign w:val="center"/>
            <w:hideMark/>
          </w:tcPr>
          <w:p w14:paraId="431B73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w:t>
            </w:r>
          </w:p>
        </w:tc>
        <w:tc>
          <w:tcPr>
            <w:tcW w:w="736" w:type="dxa"/>
            <w:noWrap/>
            <w:vAlign w:val="center"/>
            <w:hideMark/>
          </w:tcPr>
          <w:p w14:paraId="0F217D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879161</w:t>
            </w:r>
          </w:p>
        </w:tc>
        <w:tc>
          <w:tcPr>
            <w:tcW w:w="6649" w:type="dxa"/>
            <w:vAlign w:val="center"/>
            <w:hideMark/>
          </w:tcPr>
          <w:p w14:paraId="12E003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CUELLO</w:t>
            </w:r>
          </w:p>
        </w:tc>
        <w:tc>
          <w:tcPr>
            <w:tcW w:w="2268" w:type="dxa"/>
            <w:shd w:val="clear" w:color="000000" w:fill="FFFFFF"/>
            <w:noWrap/>
            <w:vAlign w:val="center"/>
            <w:hideMark/>
          </w:tcPr>
          <w:p w14:paraId="3701D65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$ 461.499</w:t>
            </w:r>
          </w:p>
        </w:tc>
      </w:tr>
      <w:tr w:rsidR="00106FAF" w:rsidRPr="00106FAF" w14:paraId="2B651CD1" w14:textId="77777777" w:rsidTr="00E0398C">
        <w:trPr>
          <w:trHeight w:val="283"/>
        </w:trPr>
        <w:tc>
          <w:tcPr>
            <w:tcW w:w="407" w:type="dxa"/>
            <w:noWrap/>
            <w:vAlign w:val="center"/>
            <w:hideMark/>
          </w:tcPr>
          <w:p w14:paraId="1C11E84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w:t>
            </w:r>
          </w:p>
        </w:tc>
        <w:tc>
          <w:tcPr>
            <w:tcW w:w="736" w:type="dxa"/>
            <w:noWrap/>
            <w:vAlign w:val="center"/>
            <w:hideMark/>
          </w:tcPr>
          <w:p w14:paraId="760892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879301</w:t>
            </w:r>
          </w:p>
        </w:tc>
        <w:tc>
          <w:tcPr>
            <w:tcW w:w="6649" w:type="dxa"/>
            <w:vAlign w:val="center"/>
            <w:hideMark/>
          </w:tcPr>
          <w:p w14:paraId="41E481F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TORAX</w:t>
            </w:r>
          </w:p>
        </w:tc>
        <w:tc>
          <w:tcPr>
            <w:tcW w:w="2268" w:type="dxa"/>
            <w:shd w:val="clear" w:color="000000" w:fill="FFFFFF"/>
            <w:noWrap/>
            <w:vAlign w:val="center"/>
            <w:hideMark/>
          </w:tcPr>
          <w:p w14:paraId="765B660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$ 576.138</w:t>
            </w:r>
          </w:p>
        </w:tc>
      </w:tr>
      <w:tr w:rsidR="00106FAF" w:rsidRPr="00106FAF" w14:paraId="4ED6F0A3" w14:textId="77777777" w:rsidTr="00E0398C">
        <w:trPr>
          <w:trHeight w:val="283"/>
        </w:trPr>
        <w:tc>
          <w:tcPr>
            <w:tcW w:w="407" w:type="dxa"/>
            <w:noWrap/>
            <w:vAlign w:val="center"/>
            <w:hideMark/>
          </w:tcPr>
          <w:p w14:paraId="610F39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w:t>
            </w:r>
          </w:p>
        </w:tc>
        <w:tc>
          <w:tcPr>
            <w:tcW w:w="736" w:type="dxa"/>
            <w:noWrap/>
            <w:vAlign w:val="center"/>
            <w:hideMark/>
          </w:tcPr>
          <w:p w14:paraId="201D80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879410</w:t>
            </w:r>
          </w:p>
        </w:tc>
        <w:tc>
          <w:tcPr>
            <w:tcW w:w="6649" w:type="dxa"/>
            <w:vAlign w:val="center"/>
            <w:hideMark/>
          </w:tcPr>
          <w:p w14:paraId="26C90D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ABDOMEN SUPERIOR</w:t>
            </w:r>
          </w:p>
        </w:tc>
        <w:tc>
          <w:tcPr>
            <w:tcW w:w="2268" w:type="dxa"/>
            <w:shd w:val="clear" w:color="000000" w:fill="FFFFFF"/>
            <w:noWrap/>
            <w:vAlign w:val="center"/>
            <w:hideMark/>
          </w:tcPr>
          <w:p w14:paraId="0A2880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$ 621.987</w:t>
            </w:r>
          </w:p>
        </w:tc>
      </w:tr>
      <w:tr w:rsidR="00106FAF" w:rsidRPr="00106FAF" w14:paraId="5445DF50" w14:textId="77777777" w:rsidTr="00E0398C">
        <w:trPr>
          <w:trHeight w:val="283"/>
        </w:trPr>
        <w:tc>
          <w:tcPr>
            <w:tcW w:w="407" w:type="dxa"/>
            <w:noWrap/>
            <w:vAlign w:val="center"/>
            <w:hideMark/>
          </w:tcPr>
          <w:p w14:paraId="26DA8F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w:t>
            </w:r>
          </w:p>
        </w:tc>
        <w:tc>
          <w:tcPr>
            <w:tcW w:w="736" w:type="dxa"/>
            <w:noWrap/>
            <w:vAlign w:val="center"/>
            <w:hideMark/>
          </w:tcPr>
          <w:p w14:paraId="29B69B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879460</w:t>
            </w:r>
          </w:p>
        </w:tc>
        <w:tc>
          <w:tcPr>
            <w:tcW w:w="6649" w:type="dxa"/>
            <w:vAlign w:val="center"/>
            <w:hideMark/>
          </w:tcPr>
          <w:p w14:paraId="5D8AF78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PELVIS</w:t>
            </w:r>
          </w:p>
        </w:tc>
        <w:tc>
          <w:tcPr>
            <w:tcW w:w="2268" w:type="dxa"/>
            <w:shd w:val="clear" w:color="000000" w:fill="FFFFFF"/>
            <w:noWrap/>
            <w:vAlign w:val="center"/>
            <w:hideMark/>
          </w:tcPr>
          <w:p w14:paraId="3747B0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$ 484.332</w:t>
            </w:r>
          </w:p>
        </w:tc>
      </w:tr>
      <w:tr w:rsidR="00106FAF" w:rsidRPr="00106FAF" w14:paraId="21E7C439" w14:textId="77777777" w:rsidTr="00E0398C">
        <w:trPr>
          <w:trHeight w:val="283"/>
        </w:trPr>
        <w:tc>
          <w:tcPr>
            <w:tcW w:w="407" w:type="dxa"/>
            <w:noWrap/>
            <w:vAlign w:val="center"/>
            <w:hideMark/>
          </w:tcPr>
          <w:p w14:paraId="1794DF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w:t>
            </w:r>
          </w:p>
        </w:tc>
        <w:tc>
          <w:tcPr>
            <w:tcW w:w="736" w:type="dxa"/>
            <w:noWrap/>
            <w:vAlign w:val="center"/>
            <w:hideMark/>
          </w:tcPr>
          <w:p w14:paraId="45587A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879420</w:t>
            </w:r>
          </w:p>
        </w:tc>
        <w:tc>
          <w:tcPr>
            <w:tcW w:w="6649" w:type="dxa"/>
            <w:vAlign w:val="center"/>
            <w:hideMark/>
          </w:tcPr>
          <w:p w14:paraId="6E6071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ABDOMEN Y PELVIS (ABDOMEN TOTAL)</w:t>
            </w:r>
          </w:p>
        </w:tc>
        <w:tc>
          <w:tcPr>
            <w:tcW w:w="2268" w:type="dxa"/>
            <w:shd w:val="clear" w:color="000000" w:fill="FFFFFF"/>
            <w:noWrap/>
            <w:vAlign w:val="center"/>
            <w:hideMark/>
          </w:tcPr>
          <w:p w14:paraId="04F764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$ 616.463</w:t>
            </w:r>
          </w:p>
        </w:tc>
      </w:tr>
      <w:tr w:rsidR="00106FAF" w:rsidRPr="00106FAF" w14:paraId="4A1FB55D" w14:textId="77777777" w:rsidTr="00E0398C">
        <w:trPr>
          <w:trHeight w:val="283"/>
        </w:trPr>
        <w:tc>
          <w:tcPr>
            <w:tcW w:w="407" w:type="dxa"/>
            <w:noWrap/>
            <w:vAlign w:val="center"/>
            <w:hideMark/>
          </w:tcPr>
          <w:p w14:paraId="535F76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w:t>
            </w:r>
          </w:p>
        </w:tc>
        <w:tc>
          <w:tcPr>
            <w:tcW w:w="736" w:type="dxa"/>
            <w:noWrap/>
            <w:vAlign w:val="center"/>
            <w:hideMark/>
          </w:tcPr>
          <w:p w14:paraId="104A5F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879990</w:t>
            </w:r>
          </w:p>
        </w:tc>
        <w:tc>
          <w:tcPr>
            <w:tcW w:w="6649" w:type="dxa"/>
            <w:vAlign w:val="center"/>
            <w:hideMark/>
          </w:tcPr>
          <w:p w14:paraId="1043A6C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COMO GUIA PARA PROCEDIMIENTOS</w:t>
            </w:r>
          </w:p>
        </w:tc>
        <w:tc>
          <w:tcPr>
            <w:tcW w:w="2268" w:type="dxa"/>
            <w:shd w:val="clear" w:color="000000" w:fill="FFFFFF"/>
            <w:noWrap/>
            <w:vAlign w:val="center"/>
            <w:hideMark/>
          </w:tcPr>
          <w:p w14:paraId="0E6169A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$ 480.433</w:t>
            </w:r>
          </w:p>
        </w:tc>
      </w:tr>
      <w:tr w:rsidR="00106FAF" w:rsidRPr="00106FAF" w14:paraId="4602EBC6" w14:textId="77777777" w:rsidTr="00E0398C">
        <w:trPr>
          <w:trHeight w:val="283"/>
        </w:trPr>
        <w:tc>
          <w:tcPr>
            <w:tcW w:w="407" w:type="dxa"/>
            <w:noWrap/>
            <w:vAlign w:val="center"/>
            <w:hideMark/>
          </w:tcPr>
          <w:p w14:paraId="3D7D8E5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w:t>
            </w:r>
          </w:p>
        </w:tc>
        <w:tc>
          <w:tcPr>
            <w:tcW w:w="736" w:type="dxa"/>
            <w:noWrap/>
            <w:vAlign w:val="center"/>
            <w:hideMark/>
          </w:tcPr>
          <w:p w14:paraId="14CBA7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879910</w:t>
            </w:r>
          </w:p>
        </w:tc>
        <w:tc>
          <w:tcPr>
            <w:tcW w:w="6649" w:type="dxa"/>
            <w:vAlign w:val="center"/>
            <w:hideMark/>
          </w:tcPr>
          <w:p w14:paraId="63DF330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EN RECONSTRUCCION TRIDIMENSIONAL</w:t>
            </w:r>
          </w:p>
        </w:tc>
        <w:tc>
          <w:tcPr>
            <w:tcW w:w="2268" w:type="dxa"/>
            <w:shd w:val="clear" w:color="000000" w:fill="FFFFFF"/>
            <w:noWrap/>
            <w:vAlign w:val="center"/>
            <w:hideMark/>
          </w:tcPr>
          <w:p w14:paraId="04B59AD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$ 740.051</w:t>
            </w:r>
          </w:p>
        </w:tc>
      </w:tr>
      <w:tr w:rsidR="00106FAF" w:rsidRPr="00106FAF" w14:paraId="3ACE5E76" w14:textId="77777777" w:rsidTr="00E0398C">
        <w:trPr>
          <w:trHeight w:val="283"/>
        </w:trPr>
        <w:tc>
          <w:tcPr>
            <w:tcW w:w="407" w:type="dxa"/>
            <w:noWrap/>
            <w:vAlign w:val="center"/>
            <w:hideMark/>
          </w:tcPr>
          <w:p w14:paraId="791BDC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w:t>
            </w:r>
          </w:p>
        </w:tc>
        <w:tc>
          <w:tcPr>
            <w:tcW w:w="736" w:type="dxa"/>
            <w:noWrap/>
            <w:vAlign w:val="center"/>
            <w:hideMark/>
          </w:tcPr>
          <w:p w14:paraId="3CE5199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879391</w:t>
            </w:r>
          </w:p>
        </w:tc>
        <w:tc>
          <w:tcPr>
            <w:tcW w:w="6649" w:type="dxa"/>
            <w:vAlign w:val="center"/>
            <w:hideMark/>
          </w:tcPr>
          <w:p w14:paraId="3C13B2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TOMOGRAFÍA COMPUTADA DE TORAX EXTENDIDO AL ABDOMEN SUPERIOR CON SUPRARRENALES</w:t>
            </w:r>
          </w:p>
        </w:tc>
        <w:tc>
          <w:tcPr>
            <w:tcW w:w="2268" w:type="dxa"/>
            <w:shd w:val="clear" w:color="000000" w:fill="FFFFFF"/>
            <w:noWrap/>
            <w:vAlign w:val="center"/>
            <w:hideMark/>
          </w:tcPr>
          <w:p w14:paraId="5ABDB4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$ 498.976</w:t>
            </w:r>
          </w:p>
        </w:tc>
      </w:tr>
      <w:tr w:rsidR="00106FAF" w:rsidRPr="00106FAF" w14:paraId="648B0505" w14:textId="77777777" w:rsidTr="00E0398C">
        <w:trPr>
          <w:trHeight w:val="283"/>
        </w:trPr>
        <w:tc>
          <w:tcPr>
            <w:tcW w:w="407" w:type="dxa"/>
            <w:noWrap/>
            <w:vAlign w:val="center"/>
            <w:hideMark/>
          </w:tcPr>
          <w:p w14:paraId="1A0AB8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w:t>
            </w:r>
          </w:p>
        </w:tc>
        <w:tc>
          <w:tcPr>
            <w:tcW w:w="736" w:type="dxa"/>
            <w:noWrap/>
            <w:vAlign w:val="center"/>
            <w:hideMark/>
          </w:tcPr>
          <w:p w14:paraId="2866F5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879901</w:t>
            </w:r>
          </w:p>
        </w:tc>
        <w:tc>
          <w:tcPr>
            <w:tcW w:w="6649" w:type="dxa"/>
            <w:vAlign w:val="center"/>
            <w:hideMark/>
          </w:tcPr>
          <w:p w14:paraId="10ED050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VASOS (SCORE DE CALCIO)</w:t>
            </w:r>
          </w:p>
        </w:tc>
        <w:tc>
          <w:tcPr>
            <w:tcW w:w="2268" w:type="dxa"/>
            <w:shd w:val="clear" w:color="000000" w:fill="FFFFFF"/>
            <w:noWrap/>
            <w:vAlign w:val="center"/>
            <w:hideMark/>
          </w:tcPr>
          <w:p w14:paraId="6FE5F8E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$ 671.416</w:t>
            </w:r>
          </w:p>
        </w:tc>
      </w:tr>
      <w:tr w:rsidR="00106FAF" w:rsidRPr="00106FAF" w14:paraId="44388830" w14:textId="77777777" w:rsidTr="00E0398C">
        <w:trPr>
          <w:trHeight w:val="283"/>
        </w:trPr>
        <w:tc>
          <w:tcPr>
            <w:tcW w:w="407" w:type="dxa"/>
            <w:noWrap/>
            <w:vAlign w:val="center"/>
            <w:hideMark/>
          </w:tcPr>
          <w:p w14:paraId="444C6C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68</w:t>
            </w:r>
          </w:p>
        </w:tc>
        <w:tc>
          <w:tcPr>
            <w:tcW w:w="736" w:type="dxa"/>
            <w:noWrap/>
            <w:vAlign w:val="center"/>
            <w:hideMark/>
          </w:tcPr>
          <w:p w14:paraId="42F4FD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879902</w:t>
            </w:r>
          </w:p>
        </w:tc>
        <w:tc>
          <w:tcPr>
            <w:tcW w:w="6649" w:type="dxa"/>
            <w:vAlign w:val="center"/>
            <w:hideMark/>
          </w:tcPr>
          <w:p w14:paraId="4B9DE7B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CORONARIAS [ANGIOTC CORONARIO]</w:t>
            </w:r>
          </w:p>
        </w:tc>
        <w:tc>
          <w:tcPr>
            <w:tcW w:w="2268" w:type="dxa"/>
            <w:shd w:val="clear" w:color="000000" w:fill="FFFFFF"/>
            <w:noWrap/>
            <w:vAlign w:val="center"/>
            <w:hideMark/>
          </w:tcPr>
          <w:p w14:paraId="03CF569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$ 2.145.000</w:t>
            </w:r>
          </w:p>
        </w:tc>
      </w:tr>
      <w:tr w:rsidR="00106FAF" w:rsidRPr="00106FAF" w14:paraId="4E048618" w14:textId="77777777" w:rsidTr="00E0398C">
        <w:trPr>
          <w:trHeight w:val="283"/>
        </w:trPr>
        <w:tc>
          <w:tcPr>
            <w:tcW w:w="407" w:type="dxa"/>
            <w:noWrap/>
            <w:vAlign w:val="center"/>
            <w:hideMark/>
          </w:tcPr>
          <w:p w14:paraId="47CD63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w:t>
            </w:r>
          </w:p>
        </w:tc>
        <w:tc>
          <w:tcPr>
            <w:tcW w:w="736" w:type="dxa"/>
            <w:noWrap/>
            <w:vAlign w:val="center"/>
            <w:hideMark/>
          </w:tcPr>
          <w:p w14:paraId="2D7EF6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879302</w:t>
            </w:r>
          </w:p>
        </w:tc>
        <w:tc>
          <w:tcPr>
            <w:tcW w:w="6649" w:type="dxa"/>
            <w:vAlign w:val="center"/>
            <w:hideMark/>
          </w:tcPr>
          <w:p w14:paraId="7AD5AF0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TOMOGRAFIA COMPUTADA DE CORAZON Y GRANDES VASOS</w:t>
            </w:r>
          </w:p>
        </w:tc>
        <w:tc>
          <w:tcPr>
            <w:tcW w:w="2268" w:type="dxa"/>
            <w:shd w:val="clear" w:color="000000" w:fill="FFFFFF"/>
            <w:noWrap/>
            <w:vAlign w:val="center"/>
            <w:hideMark/>
          </w:tcPr>
          <w:p w14:paraId="72A8BA6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$ 2.780.427</w:t>
            </w:r>
          </w:p>
        </w:tc>
      </w:tr>
      <w:tr w:rsidR="00106FAF" w:rsidRPr="00106FAF" w14:paraId="7CE2CC15" w14:textId="77777777" w:rsidTr="00E0398C">
        <w:trPr>
          <w:trHeight w:val="283"/>
        </w:trPr>
        <w:tc>
          <w:tcPr>
            <w:tcW w:w="7792" w:type="dxa"/>
            <w:gridSpan w:val="3"/>
            <w:shd w:val="clear" w:color="000000" w:fill="548235"/>
            <w:noWrap/>
            <w:vAlign w:val="bottom"/>
            <w:hideMark/>
          </w:tcPr>
          <w:p w14:paraId="1E991DD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xml:space="preserve">ECOGRAFIAS </w:t>
            </w:r>
          </w:p>
        </w:tc>
        <w:tc>
          <w:tcPr>
            <w:tcW w:w="2268" w:type="dxa"/>
            <w:shd w:val="clear" w:color="000000" w:fill="548235"/>
            <w:noWrap/>
            <w:vAlign w:val="center"/>
            <w:hideMark/>
          </w:tcPr>
          <w:p w14:paraId="731B64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47C4D07A" w14:textId="77777777" w:rsidTr="00E0398C">
        <w:trPr>
          <w:trHeight w:val="283"/>
        </w:trPr>
        <w:tc>
          <w:tcPr>
            <w:tcW w:w="407" w:type="dxa"/>
            <w:noWrap/>
            <w:vAlign w:val="center"/>
            <w:hideMark/>
          </w:tcPr>
          <w:p w14:paraId="23BC4F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w:t>
            </w:r>
          </w:p>
        </w:tc>
        <w:tc>
          <w:tcPr>
            <w:tcW w:w="736" w:type="dxa"/>
            <w:noWrap/>
            <w:vAlign w:val="center"/>
            <w:hideMark/>
          </w:tcPr>
          <w:p w14:paraId="0A3603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881362</w:t>
            </w:r>
          </w:p>
        </w:tc>
        <w:tc>
          <w:tcPr>
            <w:tcW w:w="6649" w:type="dxa"/>
            <w:vAlign w:val="center"/>
            <w:hideMark/>
          </w:tcPr>
          <w:p w14:paraId="5521FE8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 TEJIDOS BLANDOS DE ABDOMEN CON ANALISIS DOPPLER</w:t>
            </w:r>
          </w:p>
        </w:tc>
        <w:tc>
          <w:tcPr>
            <w:tcW w:w="2268" w:type="dxa"/>
            <w:shd w:val="clear" w:color="000000" w:fill="FFFFFF"/>
            <w:noWrap/>
            <w:vAlign w:val="center"/>
            <w:hideMark/>
          </w:tcPr>
          <w:p w14:paraId="142E1AB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$ 183.177</w:t>
            </w:r>
          </w:p>
        </w:tc>
      </w:tr>
      <w:tr w:rsidR="00106FAF" w:rsidRPr="00106FAF" w14:paraId="103BE3F9" w14:textId="77777777" w:rsidTr="00E0398C">
        <w:trPr>
          <w:trHeight w:val="283"/>
        </w:trPr>
        <w:tc>
          <w:tcPr>
            <w:tcW w:w="407" w:type="dxa"/>
            <w:noWrap/>
            <w:vAlign w:val="center"/>
            <w:hideMark/>
          </w:tcPr>
          <w:p w14:paraId="647EAF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w:t>
            </w:r>
          </w:p>
        </w:tc>
        <w:tc>
          <w:tcPr>
            <w:tcW w:w="736" w:type="dxa"/>
            <w:noWrap/>
            <w:vAlign w:val="center"/>
            <w:hideMark/>
          </w:tcPr>
          <w:p w14:paraId="6B2F64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881141</w:t>
            </w:r>
          </w:p>
        </w:tc>
        <w:tc>
          <w:tcPr>
            <w:tcW w:w="6649" w:type="dxa"/>
            <w:vAlign w:val="center"/>
            <w:hideMark/>
          </w:tcPr>
          <w:p w14:paraId="142D4B5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 TIROIDES CON TRANSDUCTOR DE 7 MHZ O MAS</w:t>
            </w:r>
          </w:p>
        </w:tc>
        <w:tc>
          <w:tcPr>
            <w:tcW w:w="2268" w:type="dxa"/>
            <w:shd w:val="clear" w:color="000000" w:fill="FFFFFF"/>
            <w:noWrap/>
            <w:vAlign w:val="center"/>
            <w:hideMark/>
          </w:tcPr>
          <w:p w14:paraId="28B0586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$ 118.885</w:t>
            </w:r>
          </w:p>
        </w:tc>
      </w:tr>
      <w:tr w:rsidR="00106FAF" w:rsidRPr="00106FAF" w14:paraId="28997497" w14:textId="77777777" w:rsidTr="00E0398C">
        <w:trPr>
          <w:trHeight w:val="283"/>
        </w:trPr>
        <w:tc>
          <w:tcPr>
            <w:tcW w:w="407" w:type="dxa"/>
            <w:noWrap/>
            <w:vAlign w:val="center"/>
            <w:hideMark/>
          </w:tcPr>
          <w:p w14:paraId="64A593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w:t>
            </w:r>
          </w:p>
        </w:tc>
        <w:tc>
          <w:tcPr>
            <w:tcW w:w="736" w:type="dxa"/>
            <w:noWrap/>
            <w:vAlign w:val="center"/>
            <w:hideMark/>
          </w:tcPr>
          <w:p w14:paraId="3F1E89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881601</w:t>
            </w:r>
          </w:p>
        </w:tc>
        <w:tc>
          <w:tcPr>
            <w:tcW w:w="6649" w:type="dxa"/>
            <w:vAlign w:val="center"/>
            <w:hideMark/>
          </w:tcPr>
          <w:p w14:paraId="119A057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 TEJIDOS BLANDOS EN LAS EXTREMIDADES SUPERIORES CON TRANSDUCTOR DE 7 MHZ O MAS</w:t>
            </w:r>
          </w:p>
        </w:tc>
        <w:tc>
          <w:tcPr>
            <w:tcW w:w="2268" w:type="dxa"/>
            <w:shd w:val="clear" w:color="000000" w:fill="FFFFFF"/>
            <w:noWrap/>
            <w:vAlign w:val="center"/>
            <w:hideMark/>
          </w:tcPr>
          <w:p w14:paraId="5CCFBD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$ 129.649</w:t>
            </w:r>
          </w:p>
        </w:tc>
      </w:tr>
      <w:tr w:rsidR="00106FAF" w:rsidRPr="00106FAF" w14:paraId="7FC99800" w14:textId="77777777" w:rsidTr="00E0398C">
        <w:trPr>
          <w:trHeight w:val="283"/>
        </w:trPr>
        <w:tc>
          <w:tcPr>
            <w:tcW w:w="407" w:type="dxa"/>
            <w:noWrap/>
            <w:vAlign w:val="center"/>
            <w:hideMark/>
          </w:tcPr>
          <w:p w14:paraId="221A87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w:t>
            </w:r>
          </w:p>
        </w:tc>
        <w:tc>
          <w:tcPr>
            <w:tcW w:w="736" w:type="dxa"/>
            <w:noWrap/>
            <w:vAlign w:val="center"/>
            <w:hideMark/>
          </w:tcPr>
          <w:p w14:paraId="6EC8EC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881602</w:t>
            </w:r>
          </w:p>
        </w:tc>
        <w:tc>
          <w:tcPr>
            <w:tcW w:w="6649" w:type="dxa"/>
            <w:vAlign w:val="center"/>
            <w:hideMark/>
          </w:tcPr>
          <w:p w14:paraId="2D27ECA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 TEJIDOS BLANDOS EN LAS EXTREMIDADES INFERIORES CON TRANSDUCTOR DE 7 MHZ O MAS</w:t>
            </w:r>
          </w:p>
        </w:tc>
        <w:tc>
          <w:tcPr>
            <w:tcW w:w="2268" w:type="dxa"/>
            <w:shd w:val="clear" w:color="000000" w:fill="FFFFFF"/>
            <w:noWrap/>
            <w:vAlign w:val="center"/>
            <w:hideMark/>
          </w:tcPr>
          <w:p w14:paraId="6FADF62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$ 140.497</w:t>
            </w:r>
          </w:p>
        </w:tc>
      </w:tr>
      <w:tr w:rsidR="00106FAF" w:rsidRPr="00106FAF" w14:paraId="0178E2D4" w14:textId="77777777" w:rsidTr="00E0398C">
        <w:trPr>
          <w:trHeight w:val="283"/>
        </w:trPr>
        <w:tc>
          <w:tcPr>
            <w:tcW w:w="407" w:type="dxa"/>
            <w:noWrap/>
            <w:vAlign w:val="center"/>
            <w:hideMark/>
          </w:tcPr>
          <w:p w14:paraId="73D923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w:t>
            </w:r>
          </w:p>
        </w:tc>
        <w:tc>
          <w:tcPr>
            <w:tcW w:w="736" w:type="dxa"/>
            <w:noWrap/>
            <w:vAlign w:val="center"/>
            <w:hideMark/>
          </w:tcPr>
          <w:p w14:paraId="6C4017D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881211</w:t>
            </w:r>
          </w:p>
        </w:tc>
        <w:tc>
          <w:tcPr>
            <w:tcW w:w="6649" w:type="dxa"/>
            <w:vAlign w:val="center"/>
            <w:hideMark/>
          </w:tcPr>
          <w:p w14:paraId="71DE6F6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 TORAX (PERICARDIO O PLEURA)</w:t>
            </w:r>
          </w:p>
        </w:tc>
        <w:tc>
          <w:tcPr>
            <w:tcW w:w="2268" w:type="dxa"/>
            <w:shd w:val="clear" w:color="000000" w:fill="FFFFFF"/>
            <w:noWrap/>
            <w:vAlign w:val="center"/>
            <w:hideMark/>
          </w:tcPr>
          <w:p w14:paraId="7D64074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$ 107.635</w:t>
            </w:r>
          </w:p>
        </w:tc>
      </w:tr>
      <w:tr w:rsidR="00106FAF" w:rsidRPr="00106FAF" w14:paraId="11015017" w14:textId="77777777" w:rsidTr="00E0398C">
        <w:trPr>
          <w:trHeight w:val="283"/>
        </w:trPr>
        <w:tc>
          <w:tcPr>
            <w:tcW w:w="407" w:type="dxa"/>
            <w:noWrap/>
            <w:vAlign w:val="center"/>
            <w:hideMark/>
          </w:tcPr>
          <w:p w14:paraId="15A288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w:t>
            </w:r>
          </w:p>
        </w:tc>
        <w:tc>
          <w:tcPr>
            <w:tcW w:w="736" w:type="dxa"/>
            <w:noWrap/>
            <w:vAlign w:val="center"/>
            <w:hideMark/>
          </w:tcPr>
          <w:p w14:paraId="17484F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881112</w:t>
            </w:r>
          </w:p>
        </w:tc>
        <w:tc>
          <w:tcPr>
            <w:tcW w:w="6649" w:type="dxa"/>
            <w:vAlign w:val="center"/>
            <w:hideMark/>
          </w:tcPr>
          <w:p w14:paraId="4C20BA9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CEREBRAL TRANSFONTANELAR CON TRANSDUCTOR DE 7.MHZ O MAS</w:t>
            </w:r>
          </w:p>
        </w:tc>
        <w:tc>
          <w:tcPr>
            <w:tcW w:w="2268" w:type="dxa"/>
            <w:shd w:val="clear" w:color="000000" w:fill="FFFFFF"/>
            <w:noWrap/>
            <w:vAlign w:val="center"/>
            <w:hideMark/>
          </w:tcPr>
          <w:p w14:paraId="1EA3E7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$ 139.169</w:t>
            </w:r>
          </w:p>
        </w:tc>
      </w:tr>
      <w:tr w:rsidR="00106FAF" w:rsidRPr="00106FAF" w14:paraId="5B70BBAA" w14:textId="77777777" w:rsidTr="00E0398C">
        <w:trPr>
          <w:trHeight w:val="283"/>
        </w:trPr>
        <w:tc>
          <w:tcPr>
            <w:tcW w:w="407" w:type="dxa"/>
            <w:noWrap/>
            <w:vAlign w:val="center"/>
            <w:hideMark/>
          </w:tcPr>
          <w:p w14:paraId="7A6A2B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w:t>
            </w:r>
          </w:p>
        </w:tc>
        <w:tc>
          <w:tcPr>
            <w:tcW w:w="736" w:type="dxa"/>
            <w:noWrap/>
            <w:vAlign w:val="center"/>
            <w:hideMark/>
          </w:tcPr>
          <w:p w14:paraId="56248F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881701</w:t>
            </w:r>
          </w:p>
        </w:tc>
        <w:tc>
          <w:tcPr>
            <w:tcW w:w="6649" w:type="dxa"/>
            <w:vAlign w:val="center"/>
            <w:hideMark/>
          </w:tcPr>
          <w:p w14:paraId="539378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COMO GUIA PARA PROCEDIMIENTOS</w:t>
            </w:r>
          </w:p>
        </w:tc>
        <w:tc>
          <w:tcPr>
            <w:tcW w:w="2268" w:type="dxa"/>
            <w:shd w:val="clear" w:color="000000" w:fill="FFFFFF"/>
            <w:noWrap/>
            <w:vAlign w:val="center"/>
            <w:hideMark/>
          </w:tcPr>
          <w:p w14:paraId="5B8A15B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$ 245.475</w:t>
            </w:r>
          </w:p>
        </w:tc>
      </w:tr>
      <w:tr w:rsidR="00106FAF" w:rsidRPr="00106FAF" w14:paraId="39A200C6" w14:textId="77777777" w:rsidTr="00E0398C">
        <w:trPr>
          <w:trHeight w:val="283"/>
        </w:trPr>
        <w:tc>
          <w:tcPr>
            <w:tcW w:w="407" w:type="dxa"/>
            <w:noWrap/>
            <w:vAlign w:val="center"/>
            <w:hideMark/>
          </w:tcPr>
          <w:p w14:paraId="0EDC57F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w:t>
            </w:r>
          </w:p>
        </w:tc>
        <w:tc>
          <w:tcPr>
            <w:tcW w:w="736" w:type="dxa"/>
            <w:noWrap/>
            <w:vAlign w:val="center"/>
            <w:hideMark/>
          </w:tcPr>
          <w:p w14:paraId="3626F4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881390</w:t>
            </w:r>
          </w:p>
        </w:tc>
        <w:tc>
          <w:tcPr>
            <w:tcW w:w="6649" w:type="dxa"/>
            <w:vAlign w:val="center"/>
            <w:hideMark/>
          </w:tcPr>
          <w:p w14:paraId="0F7AAED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ECOGRAFIA DEL ABDOMEN Y PELVIS COMO GUIA DE PROCEDIMIENTO QUIRURGICO O INTERVENCIONISTA</w:t>
            </w:r>
          </w:p>
        </w:tc>
        <w:tc>
          <w:tcPr>
            <w:tcW w:w="2268" w:type="dxa"/>
            <w:shd w:val="clear" w:color="000000" w:fill="FFFFFF"/>
            <w:noWrap/>
            <w:vAlign w:val="center"/>
            <w:hideMark/>
          </w:tcPr>
          <w:p w14:paraId="70925A6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$ 220.358</w:t>
            </w:r>
          </w:p>
        </w:tc>
      </w:tr>
      <w:tr w:rsidR="00106FAF" w:rsidRPr="00106FAF" w14:paraId="68825E0A" w14:textId="77777777" w:rsidTr="00E0398C">
        <w:trPr>
          <w:trHeight w:val="283"/>
        </w:trPr>
        <w:tc>
          <w:tcPr>
            <w:tcW w:w="7792" w:type="dxa"/>
            <w:gridSpan w:val="3"/>
            <w:shd w:val="clear" w:color="000000" w:fill="548235"/>
            <w:noWrap/>
            <w:vAlign w:val="bottom"/>
            <w:hideMark/>
          </w:tcPr>
          <w:p w14:paraId="170474F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CIRUGIA</w:t>
            </w:r>
          </w:p>
        </w:tc>
        <w:tc>
          <w:tcPr>
            <w:tcW w:w="2268" w:type="dxa"/>
            <w:shd w:val="clear" w:color="000000" w:fill="548235"/>
            <w:noWrap/>
            <w:vAlign w:val="center"/>
            <w:hideMark/>
          </w:tcPr>
          <w:p w14:paraId="2108C53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52A623AF" w14:textId="77777777" w:rsidTr="00E0398C">
        <w:trPr>
          <w:trHeight w:val="283"/>
        </w:trPr>
        <w:tc>
          <w:tcPr>
            <w:tcW w:w="407" w:type="dxa"/>
            <w:noWrap/>
            <w:vAlign w:val="center"/>
            <w:hideMark/>
          </w:tcPr>
          <w:p w14:paraId="6C5E93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w:t>
            </w:r>
          </w:p>
        </w:tc>
        <w:tc>
          <w:tcPr>
            <w:tcW w:w="736" w:type="dxa"/>
            <w:noWrap/>
            <w:vAlign w:val="center"/>
            <w:hideMark/>
          </w:tcPr>
          <w:p w14:paraId="033B54E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378701</w:t>
            </w:r>
          </w:p>
        </w:tc>
        <w:tc>
          <w:tcPr>
            <w:tcW w:w="6649" w:type="dxa"/>
            <w:vAlign w:val="center"/>
            <w:hideMark/>
          </w:tcPr>
          <w:p w14:paraId="1633ED6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INSERCIÓN O SUSTITUCIÓN DE ELECTRODO EPICÁRDICO VÍA ABIERTA</w:t>
            </w:r>
          </w:p>
        </w:tc>
        <w:tc>
          <w:tcPr>
            <w:tcW w:w="2268" w:type="dxa"/>
            <w:shd w:val="clear" w:color="000000" w:fill="FFFFFF"/>
            <w:noWrap/>
            <w:vAlign w:val="center"/>
            <w:hideMark/>
          </w:tcPr>
          <w:p w14:paraId="6127E5C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$ 3.460.301</w:t>
            </w:r>
          </w:p>
        </w:tc>
      </w:tr>
      <w:tr w:rsidR="00106FAF" w:rsidRPr="00106FAF" w14:paraId="66B1ABE9" w14:textId="77777777" w:rsidTr="00E0398C">
        <w:trPr>
          <w:trHeight w:val="283"/>
        </w:trPr>
        <w:tc>
          <w:tcPr>
            <w:tcW w:w="407" w:type="dxa"/>
            <w:noWrap/>
            <w:vAlign w:val="center"/>
            <w:hideMark/>
          </w:tcPr>
          <w:p w14:paraId="4AB3D3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w:t>
            </w:r>
          </w:p>
        </w:tc>
        <w:tc>
          <w:tcPr>
            <w:tcW w:w="736" w:type="dxa"/>
            <w:noWrap/>
            <w:vAlign w:val="center"/>
            <w:hideMark/>
          </w:tcPr>
          <w:p w14:paraId="6FB687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385601</w:t>
            </w:r>
          </w:p>
        </w:tc>
        <w:tc>
          <w:tcPr>
            <w:tcW w:w="6649" w:type="dxa"/>
            <w:vAlign w:val="center"/>
            <w:hideMark/>
          </w:tcPr>
          <w:p w14:paraId="486CB76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OCLUSIÓN, PINZAMIENTO O LIGADURA DE ARTERIAS ABDOMINALES, UNA O MÁS (SELECTIVAS)</w:t>
            </w:r>
          </w:p>
        </w:tc>
        <w:tc>
          <w:tcPr>
            <w:tcW w:w="2268" w:type="dxa"/>
            <w:shd w:val="clear" w:color="000000" w:fill="FFFFFF"/>
            <w:noWrap/>
            <w:vAlign w:val="center"/>
            <w:hideMark/>
          </w:tcPr>
          <w:p w14:paraId="0DC557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$ 3.090.646</w:t>
            </w:r>
          </w:p>
        </w:tc>
      </w:tr>
      <w:tr w:rsidR="00106FAF" w:rsidRPr="00106FAF" w14:paraId="3ED5619B" w14:textId="77777777" w:rsidTr="00E0398C">
        <w:trPr>
          <w:trHeight w:val="283"/>
        </w:trPr>
        <w:tc>
          <w:tcPr>
            <w:tcW w:w="407" w:type="dxa"/>
            <w:noWrap/>
            <w:vAlign w:val="center"/>
            <w:hideMark/>
          </w:tcPr>
          <w:p w14:paraId="491CEC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w:t>
            </w:r>
          </w:p>
        </w:tc>
        <w:tc>
          <w:tcPr>
            <w:tcW w:w="736" w:type="dxa"/>
            <w:noWrap/>
            <w:vAlign w:val="center"/>
            <w:hideMark/>
          </w:tcPr>
          <w:p w14:paraId="759D4EB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392601</w:t>
            </w:r>
          </w:p>
        </w:tc>
        <w:tc>
          <w:tcPr>
            <w:tcW w:w="6649" w:type="dxa"/>
            <w:vAlign w:val="center"/>
            <w:hideMark/>
          </w:tcPr>
          <w:p w14:paraId="2EE1B08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DERIVACIÓN O PUENTE FEMORO-FEMORAL (CRUZADO)</w:t>
            </w:r>
          </w:p>
        </w:tc>
        <w:tc>
          <w:tcPr>
            <w:tcW w:w="2268" w:type="dxa"/>
            <w:shd w:val="clear" w:color="000000" w:fill="FFFFFF"/>
            <w:noWrap/>
            <w:vAlign w:val="center"/>
            <w:hideMark/>
          </w:tcPr>
          <w:p w14:paraId="233EE49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$ 3.735.912</w:t>
            </w:r>
          </w:p>
        </w:tc>
      </w:tr>
      <w:tr w:rsidR="00106FAF" w:rsidRPr="00106FAF" w14:paraId="424C6F86" w14:textId="77777777" w:rsidTr="00E0398C">
        <w:trPr>
          <w:trHeight w:val="283"/>
        </w:trPr>
        <w:tc>
          <w:tcPr>
            <w:tcW w:w="407" w:type="dxa"/>
            <w:noWrap/>
            <w:vAlign w:val="center"/>
            <w:hideMark/>
          </w:tcPr>
          <w:p w14:paraId="1B0E59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w:t>
            </w:r>
          </w:p>
        </w:tc>
        <w:tc>
          <w:tcPr>
            <w:tcW w:w="736" w:type="dxa"/>
            <w:noWrap/>
            <w:vAlign w:val="center"/>
            <w:hideMark/>
          </w:tcPr>
          <w:p w14:paraId="1099617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351101</w:t>
            </w:r>
          </w:p>
        </w:tc>
        <w:tc>
          <w:tcPr>
            <w:tcW w:w="6649" w:type="dxa"/>
            <w:vAlign w:val="center"/>
            <w:hideMark/>
          </w:tcPr>
          <w:p w14:paraId="673D4D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AORTICA VIA ABIERTA</w:t>
            </w:r>
          </w:p>
        </w:tc>
        <w:tc>
          <w:tcPr>
            <w:tcW w:w="2268" w:type="dxa"/>
            <w:shd w:val="clear" w:color="000000" w:fill="FFFFFF"/>
            <w:noWrap/>
            <w:vAlign w:val="center"/>
            <w:hideMark/>
          </w:tcPr>
          <w:p w14:paraId="35C0D8D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$ 6.018.609</w:t>
            </w:r>
          </w:p>
        </w:tc>
      </w:tr>
      <w:tr w:rsidR="00106FAF" w:rsidRPr="00106FAF" w14:paraId="73052B60" w14:textId="77777777" w:rsidTr="00E0398C">
        <w:trPr>
          <w:trHeight w:val="283"/>
        </w:trPr>
        <w:tc>
          <w:tcPr>
            <w:tcW w:w="407" w:type="dxa"/>
            <w:noWrap/>
            <w:vAlign w:val="center"/>
            <w:hideMark/>
          </w:tcPr>
          <w:p w14:paraId="095F4E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w:t>
            </w:r>
          </w:p>
        </w:tc>
        <w:tc>
          <w:tcPr>
            <w:tcW w:w="736" w:type="dxa"/>
            <w:noWrap/>
            <w:vAlign w:val="center"/>
            <w:hideMark/>
          </w:tcPr>
          <w:p w14:paraId="284CE6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351201</w:t>
            </w:r>
          </w:p>
        </w:tc>
        <w:tc>
          <w:tcPr>
            <w:tcW w:w="6649" w:type="dxa"/>
            <w:vAlign w:val="center"/>
            <w:hideMark/>
          </w:tcPr>
          <w:p w14:paraId="2941EA9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MITRAL VIA ABIERTA</w:t>
            </w:r>
          </w:p>
        </w:tc>
        <w:tc>
          <w:tcPr>
            <w:tcW w:w="2268" w:type="dxa"/>
            <w:shd w:val="clear" w:color="000000" w:fill="FFFFFF"/>
            <w:noWrap/>
            <w:vAlign w:val="center"/>
            <w:hideMark/>
          </w:tcPr>
          <w:p w14:paraId="60D1FDD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$ 10.485.100</w:t>
            </w:r>
          </w:p>
        </w:tc>
      </w:tr>
      <w:tr w:rsidR="00106FAF" w:rsidRPr="00106FAF" w14:paraId="591D301D" w14:textId="77777777" w:rsidTr="00E0398C">
        <w:trPr>
          <w:trHeight w:val="283"/>
        </w:trPr>
        <w:tc>
          <w:tcPr>
            <w:tcW w:w="407" w:type="dxa"/>
            <w:noWrap/>
            <w:vAlign w:val="center"/>
            <w:hideMark/>
          </w:tcPr>
          <w:p w14:paraId="285DFA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w:t>
            </w:r>
          </w:p>
        </w:tc>
        <w:tc>
          <w:tcPr>
            <w:tcW w:w="736" w:type="dxa"/>
            <w:noWrap/>
            <w:vAlign w:val="center"/>
            <w:hideMark/>
          </w:tcPr>
          <w:p w14:paraId="3851D8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351301</w:t>
            </w:r>
          </w:p>
        </w:tc>
        <w:tc>
          <w:tcPr>
            <w:tcW w:w="6649" w:type="dxa"/>
            <w:vAlign w:val="center"/>
            <w:hideMark/>
          </w:tcPr>
          <w:p w14:paraId="36F3FA0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PULMONAR VIA ABIERTA</w:t>
            </w:r>
          </w:p>
        </w:tc>
        <w:tc>
          <w:tcPr>
            <w:tcW w:w="2268" w:type="dxa"/>
            <w:shd w:val="clear" w:color="000000" w:fill="FFFFFF"/>
            <w:noWrap/>
            <w:vAlign w:val="center"/>
            <w:hideMark/>
          </w:tcPr>
          <w:p w14:paraId="48CC1A6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$ 5.284.749</w:t>
            </w:r>
          </w:p>
        </w:tc>
      </w:tr>
      <w:tr w:rsidR="00106FAF" w:rsidRPr="00106FAF" w14:paraId="0E7773D9" w14:textId="77777777" w:rsidTr="00E0398C">
        <w:trPr>
          <w:trHeight w:val="283"/>
        </w:trPr>
        <w:tc>
          <w:tcPr>
            <w:tcW w:w="407" w:type="dxa"/>
            <w:noWrap/>
            <w:vAlign w:val="center"/>
            <w:hideMark/>
          </w:tcPr>
          <w:p w14:paraId="4FCBB4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w:t>
            </w:r>
          </w:p>
        </w:tc>
        <w:tc>
          <w:tcPr>
            <w:tcW w:w="736" w:type="dxa"/>
            <w:noWrap/>
            <w:vAlign w:val="center"/>
            <w:hideMark/>
          </w:tcPr>
          <w:p w14:paraId="54E42E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351401</w:t>
            </w:r>
          </w:p>
        </w:tc>
        <w:tc>
          <w:tcPr>
            <w:tcW w:w="6649" w:type="dxa"/>
            <w:vAlign w:val="center"/>
            <w:hideMark/>
          </w:tcPr>
          <w:p w14:paraId="50E1AB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TRICUSPIDEA VIA ABIERTA</w:t>
            </w:r>
          </w:p>
        </w:tc>
        <w:tc>
          <w:tcPr>
            <w:tcW w:w="2268" w:type="dxa"/>
            <w:shd w:val="clear" w:color="000000" w:fill="FFFFFF"/>
            <w:noWrap/>
            <w:vAlign w:val="center"/>
            <w:hideMark/>
          </w:tcPr>
          <w:p w14:paraId="7C7779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$ 6.349.733</w:t>
            </w:r>
          </w:p>
        </w:tc>
      </w:tr>
      <w:tr w:rsidR="00106FAF" w:rsidRPr="00106FAF" w14:paraId="2AECF1DF" w14:textId="77777777" w:rsidTr="00E0398C">
        <w:trPr>
          <w:trHeight w:val="283"/>
        </w:trPr>
        <w:tc>
          <w:tcPr>
            <w:tcW w:w="407" w:type="dxa"/>
            <w:noWrap/>
            <w:vAlign w:val="center"/>
            <w:hideMark/>
          </w:tcPr>
          <w:p w14:paraId="17A412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w:t>
            </w:r>
          </w:p>
        </w:tc>
        <w:tc>
          <w:tcPr>
            <w:tcW w:w="736" w:type="dxa"/>
            <w:noWrap/>
            <w:vAlign w:val="center"/>
            <w:hideMark/>
          </w:tcPr>
          <w:p w14:paraId="0C7769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352101</w:t>
            </w:r>
          </w:p>
        </w:tc>
        <w:tc>
          <w:tcPr>
            <w:tcW w:w="6649" w:type="dxa"/>
            <w:vAlign w:val="center"/>
            <w:hideMark/>
          </w:tcPr>
          <w:p w14:paraId="5C16B4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AORTICA VIA ABIERTA</w:t>
            </w:r>
          </w:p>
        </w:tc>
        <w:tc>
          <w:tcPr>
            <w:tcW w:w="2268" w:type="dxa"/>
            <w:shd w:val="clear" w:color="000000" w:fill="FFFFFF"/>
            <w:noWrap/>
            <w:vAlign w:val="center"/>
            <w:hideMark/>
          </w:tcPr>
          <w:p w14:paraId="6E0E054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$ 10.485.100</w:t>
            </w:r>
          </w:p>
        </w:tc>
      </w:tr>
      <w:tr w:rsidR="00106FAF" w:rsidRPr="00106FAF" w14:paraId="5D020253" w14:textId="77777777" w:rsidTr="00E0398C">
        <w:trPr>
          <w:trHeight w:val="283"/>
        </w:trPr>
        <w:tc>
          <w:tcPr>
            <w:tcW w:w="407" w:type="dxa"/>
            <w:noWrap/>
            <w:vAlign w:val="center"/>
            <w:hideMark/>
          </w:tcPr>
          <w:p w14:paraId="5F07CE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w:t>
            </w:r>
          </w:p>
        </w:tc>
        <w:tc>
          <w:tcPr>
            <w:tcW w:w="736" w:type="dxa"/>
            <w:noWrap/>
            <w:vAlign w:val="center"/>
            <w:hideMark/>
          </w:tcPr>
          <w:p w14:paraId="4991AF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352201</w:t>
            </w:r>
          </w:p>
        </w:tc>
        <w:tc>
          <w:tcPr>
            <w:tcW w:w="6649" w:type="dxa"/>
            <w:vAlign w:val="center"/>
            <w:hideMark/>
          </w:tcPr>
          <w:p w14:paraId="74FEE3A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MITRAL VIA ABIERTA</w:t>
            </w:r>
          </w:p>
        </w:tc>
        <w:tc>
          <w:tcPr>
            <w:tcW w:w="2268" w:type="dxa"/>
            <w:shd w:val="clear" w:color="000000" w:fill="FFFFFF"/>
            <w:noWrap/>
            <w:vAlign w:val="center"/>
            <w:hideMark/>
          </w:tcPr>
          <w:p w14:paraId="716F7C5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$ 10.485.100</w:t>
            </w:r>
          </w:p>
        </w:tc>
      </w:tr>
      <w:tr w:rsidR="00106FAF" w:rsidRPr="00106FAF" w14:paraId="60C50D56" w14:textId="77777777" w:rsidTr="00E0398C">
        <w:trPr>
          <w:trHeight w:val="283"/>
        </w:trPr>
        <w:tc>
          <w:tcPr>
            <w:tcW w:w="407" w:type="dxa"/>
            <w:noWrap/>
            <w:vAlign w:val="center"/>
            <w:hideMark/>
          </w:tcPr>
          <w:p w14:paraId="312019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w:t>
            </w:r>
          </w:p>
        </w:tc>
        <w:tc>
          <w:tcPr>
            <w:tcW w:w="736" w:type="dxa"/>
            <w:noWrap/>
            <w:vAlign w:val="center"/>
            <w:hideMark/>
          </w:tcPr>
          <w:p w14:paraId="3781D3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352301</w:t>
            </w:r>
          </w:p>
        </w:tc>
        <w:tc>
          <w:tcPr>
            <w:tcW w:w="6649" w:type="dxa"/>
            <w:vAlign w:val="center"/>
            <w:hideMark/>
          </w:tcPr>
          <w:p w14:paraId="0AA355D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TRICUSPIDEA VIA ABIERTA</w:t>
            </w:r>
          </w:p>
        </w:tc>
        <w:tc>
          <w:tcPr>
            <w:tcW w:w="2268" w:type="dxa"/>
            <w:shd w:val="clear" w:color="000000" w:fill="FFFFFF"/>
            <w:noWrap/>
            <w:vAlign w:val="center"/>
            <w:hideMark/>
          </w:tcPr>
          <w:p w14:paraId="371FF9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$ 7.166.412</w:t>
            </w:r>
          </w:p>
        </w:tc>
      </w:tr>
      <w:tr w:rsidR="00106FAF" w:rsidRPr="00106FAF" w14:paraId="404478C9" w14:textId="77777777" w:rsidTr="00E0398C">
        <w:trPr>
          <w:trHeight w:val="283"/>
        </w:trPr>
        <w:tc>
          <w:tcPr>
            <w:tcW w:w="407" w:type="dxa"/>
            <w:noWrap/>
            <w:vAlign w:val="center"/>
            <w:hideMark/>
          </w:tcPr>
          <w:p w14:paraId="029D74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w:t>
            </w:r>
          </w:p>
        </w:tc>
        <w:tc>
          <w:tcPr>
            <w:tcW w:w="736" w:type="dxa"/>
            <w:noWrap/>
            <w:vAlign w:val="center"/>
            <w:hideMark/>
          </w:tcPr>
          <w:p w14:paraId="6D7FF8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352801</w:t>
            </w:r>
          </w:p>
        </w:tc>
        <w:tc>
          <w:tcPr>
            <w:tcW w:w="6649" w:type="dxa"/>
            <w:vAlign w:val="center"/>
            <w:hideMark/>
          </w:tcPr>
          <w:p w14:paraId="616E6D1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EXCLUSION DE VALVULA AORTICA VIA ABIERTA</w:t>
            </w:r>
          </w:p>
        </w:tc>
        <w:tc>
          <w:tcPr>
            <w:tcW w:w="2268" w:type="dxa"/>
            <w:shd w:val="clear" w:color="000000" w:fill="FFFFFF"/>
            <w:noWrap/>
            <w:vAlign w:val="center"/>
            <w:hideMark/>
          </w:tcPr>
          <w:p w14:paraId="645C340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$ 6.455.064</w:t>
            </w:r>
          </w:p>
        </w:tc>
      </w:tr>
      <w:tr w:rsidR="00106FAF" w:rsidRPr="00106FAF" w14:paraId="5744AC9E" w14:textId="77777777" w:rsidTr="00E0398C">
        <w:trPr>
          <w:trHeight w:val="283"/>
        </w:trPr>
        <w:tc>
          <w:tcPr>
            <w:tcW w:w="407" w:type="dxa"/>
            <w:noWrap/>
            <w:vAlign w:val="center"/>
            <w:hideMark/>
          </w:tcPr>
          <w:p w14:paraId="1DDA90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w:t>
            </w:r>
          </w:p>
        </w:tc>
        <w:tc>
          <w:tcPr>
            <w:tcW w:w="736" w:type="dxa"/>
            <w:noWrap/>
            <w:vAlign w:val="center"/>
            <w:hideMark/>
          </w:tcPr>
          <w:p w14:paraId="64D75A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352802</w:t>
            </w:r>
          </w:p>
        </w:tc>
        <w:tc>
          <w:tcPr>
            <w:tcW w:w="6649" w:type="dxa"/>
            <w:vAlign w:val="center"/>
            <w:hideMark/>
          </w:tcPr>
          <w:p w14:paraId="34C692B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EXCLUSION DE VALVULA TRICUSPIDEA VIA ABIERTA</w:t>
            </w:r>
          </w:p>
        </w:tc>
        <w:tc>
          <w:tcPr>
            <w:tcW w:w="2268" w:type="dxa"/>
            <w:shd w:val="clear" w:color="000000" w:fill="FFFFFF"/>
            <w:noWrap/>
            <w:vAlign w:val="center"/>
            <w:hideMark/>
          </w:tcPr>
          <w:p w14:paraId="40F6CDD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$ 6.327.066</w:t>
            </w:r>
          </w:p>
        </w:tc>
      </w:tr>
      <w:tr w:rsidR="00106FAF" w:rsidRPr="00106FAF" w14:paraId="7D725F80" w14:textId="77777777" w:rsidTr="00E0398C">
        <w:trPr>
          <w:trHeight w:val="283"/>
        </w:trPr>
        <w:tc>
          <w:tcPr>
            <w:tcW w:w="407" w:type="dxa"/>
            <w:noWrap/>
            <w:vAlign w:val="center"/>
            <w:hideMark/>
          </w:tcPr>
          <w:p w14:paraId="009F039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w:t>
            </w:r>
          </w:p>
        </w:tc>
        <w:tc>
          <w:tcPr>
            <w:tcW w:w="736" w:type="dxa"/>
            <w:noWrap/>
            <w:vAlign w:val="center"/>
            <w:hideMark/>
          </w:tcPr>
          <w:p w14:paraId="6F5A6C2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352901</w:t>
            </w:r>
          </w:p>
        </w:tc>
        <w:tc>
          <w:tcPr>
            <w:tcW w:w="6649" w:type="dxa"/>
            <w:vAlign w:val="center"/>
            <w:hideMark/>
          </w:tcPr>
          <w:p w14:paraId="7AF5323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ESCISION DE LA VALVULA TRICUSPIDEA VIA ABIERTA </w:t>
            </w:r>
          </w:p>
        </w:tc>
        <w:tc>
          <w:tcPr>
            <w:tcW w:w="2268" w:type="dxa"/>
            <w:shd w:val="clear" w:color="000000" w:fill="FFFFFF"/>
            <w:noWrap/>
            <w:vAlign w:val="center"/>
            <w:hideMark/>
          </w:tcPr>
          <w:p w14:paraId="2B94905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$ 6.637.449</w:t>
            </w:r>
          </w:p>
        </w:tc>
      </w:tr>
      <w:tr w:rsidR="00106FAF" w:rsidRPr="00106FAF" w14:paraId="18D39AF0" w14:textId="77777777" w:rsidTr="00E0398C">
        <w:trPr>
          <w:trHeight w:val="283"/>
        </w:trPr>
        <w:tc>
          <w:tcPr>
            <w:tcW w:w="407" w:type="dxa"/>
            <w:noWrap/>
            <w:vAlign w:val="center"/>
            <w:hideMark/>
          </w:tcPr>
          <w:p w14:paraId="27C6A2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w:t>
            </w:r>
          </w:p>
        </w:tc>
        <w:tc>
          <w:tcPr>
            <w:tcW w:w="736" w:type="dxa"/>
            <w:noWrap/>
            <w:vAlign w:val="center"/>
            <w:hideMark/>
          </w:tcPr>
          <w:p w14:paraId="0A43533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355104</w:t>
            </w:r>
          </w:p>
        </w:tc>
        <w:tc>
          <w:tcPr>
            <w:tcW w:w="6649" w:type="dxa"/>
            <w:vAlign w:val="center"/>
            <w:hideMark/>
          </w:tcPr>
          <w:p w14:paraId="53DD43C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REPARACIÓN DE DEFECTO DE TABIQUE INTERAURICULAR VÍA ABIERTA</w:t>
            </w:r>
          </w:p>
        </w:tc>
        <w:tc>
          <w:tcPr>
            <w:tcW w:w="2268" w:type="dxa"/>
            <w:shd w:val="clear" w:color="000000" w:fill="FFFFFF"/>
            <w:noWrap/>
            <w:vAlign w:val="center"/>
            <w:hideMark/>
          </w:tcPr>
          <w:p w14:paraId="6A7EAD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$ 10.391.822</w:t>
            </w:r>
          </w:p>
        </w:tc>
      </w:tr>
      <w:tr w:rsidR="00106FAF" w:rsidRPr="00106FAF" w14:paraId="7BA9D5CC" w14:textId="77777777" w:rsidTr="00E0398C">
        <w:trPr>
          <w:trHeight w:val="283"/>
        </w:trPr>
        <w:tc>
          <w:tcPr>
            <w:tcW w:w="407" w:type="dxa"/>
            <w:noWrap/>
            <w:vAlign w:val="center"/>
            <w:hideMark/>
          </w:tcPr>
          <w:p w14:paraId="08EBB7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92</w:t>
            </w:r>
          </w:p>
        </w:tc>
        <w:tc>
          <w:tcPr>
            <w:tcW w:w="736" w:type="dxa"/>
            <w:noWrap/>
            <w:vAlign w:val="center"/>
            <w:hideMark/>
          </w:tcPr>
          <w:p w14:paraId="55FC485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359501</w:t>
            </w:r>
          </w:p>
        </w:tc>
        <w:tc>
          <w:tcPr>
            <w:tcW w:w="6649" w:type="dxa"/>
            <w:vAlign w:val="center"/>
            <w:hideMark/>
          </w:tcPr>
          <w:p w14:paraId="4A70A08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REINTERVENCION POR SANGRADO, DESPUES DE CIRUGIA CARDIACA</w:t>
            </w:r>
          </w:p>
        </w:tc>
        <w:tc>
          <w:tcPr>
            <w:tcW w:w="2268" w:type="dxa"/>
            <w:shd w:val="clear" w:color="000000" w:fill="FFFFFF"/>
            <w:noWrap/>
            <w:vAlign w:val="center"/>
            <w:hideMark/>
          </w:tcPr>
          <w:p w14:paraId="5DCC24B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$ 6.436.353</w:t>
            </w:r>
          </w:p>
        </w:tc>
      </w:tr>
      <w:tr w:rsidR="00106FAF" w:rsidRPr="00106FAF" w14:paraId="061C2124" w14:textId="77777777" w:rsidTr="00E0398C">
        <w:trPr>
          <w:trHeight w:val="283"/>
        </w:trPr>
        <w:tc>
          <w:tcPr>
            <w:tcW w:w="407" w:type="dxa"/>
            <w:noWrap/>
            <w:vAlign w:val="center"/>
            <w:hideMark/>
          </w:tcPr>
          <w:p w14:paraId="3D7BF8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93</w:t>
            </w:r>
          </w:p>
        </w:tc>
        <w:tc>
          <w:tcPr>
            <w:tcW w:w="736" w:type="dxa"/>
            <w:noWrap/>
            <w:vAlign w:val="center"/>
            <w:hideMark/>
          </w:tcPr>
          <w:p w14:paraId="57F2AD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361601</w:t>
            </w:r>
          </w:p>
        </w:tc>
        <w:tc>
          <w:tcPr>
            <w:tcW w:w="6649" w:type="dxa"/>
            <w:vAlign w:val="center"/>
            <w:hideMark/>
          </w:tcPr>
          <w:p w14:paraId="13EC1D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DESCENDENTE ANTERIOR CON INJERTO VENOSO VÍA ABIERTA</w:t>
            </w:r>
          </w:p>
        </w:tc>
        <w:tc>
          <w:tcPr>
            <w:tcW w:w="2268" w:type="dxa"/>
            <w:shd w:val="clear" w:color="000000" w:fill="FFFFFF"/>
            <w:noWrap/>
            <w:vAlign w:val="center"/>
            <w:hideMark/>
          </w:tcPr>
          <w:p w14:paraId="64254D8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$ 9.771.574</w:t>
            </w:r>
          </w:p>
        </w:tc>
      </w:tr>
      <w:tr w:rsidR="00106FAF" w:rsidRPr="00106FAF" w14:paraId="21F3D95C" w14:textId="77777777" w:rsidTr="00E0398C">
        <w:trPr>
          <w:trHeight w:val="283"/>
        </w:trPr>
        <w:tc>
          <w:tcPr>
            <w:tcW w:w="407" w:type="dxa"/>
            <w:noWrap/>
            <w:vAlign w:val="center"/>
            <w:hideMark/>
          </w:tcPr>
          <w:p w14:paraId="0030278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94</w:t>
            </w:r>
          </w:p>
        </w:tc>
        <w:tc>
          <w:tcPr>
            <w:tcW w:w="736" w:type="dxa"/>
            <w:noWrap/>
            <w:vAlign w:val="center"/>
            <w:hideMark/>
          </w:tcPr>
          <w:p w14:paraId="52699B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361603</w:t>
            </w:r>
          </w:p>
        </w:tc>
        <w:tc>
          <w:tcPr>
            <w:tcW w:w="6649" w:type="dxa"/>
            <w:vAlign w:val="center"/>
            <w:hideMark/>
          </w:tcPr>
          <w:p w14:paraId="387495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DESCENDENTE ANTERIOR CON INJERTO VENOSO VIA ABIERTA</w:t>
            </w:r>
          </w:p>
        </w:tc>
        <w:tc>
          <w:tcPr>
            <w:tcW w:w="2268" w:type="dxa"/>
            <w:shd w:val="clear" w:color="000000" w:fill="FFFFFF"/>
            <w:noWrap/>
            <w:vAlign w:val="center"/>
            <w:hideMark/>
          </w:tcPr>
          <w:p w14:paraId="6B89D6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$ 9.771.574</w:t>
            </w:r>
          </w:p>
        </w:tc>
      </w:tr>
      <w:tr w:rsidR="00106FAF" w:rsidRPr="00106FAF" w14:paraId="7C42B214" w14:textId="77777777" w:rsidTr="00E0398C">
        <w:trPr>
          <w:trHeight w:val="283"/>
        </w:trPr>
        <w:tc>
          <w:tcPr>
            <w:tcW w:w="407" w:type="dxa"/>
            <w:noWrap/>
            <w:vAlign w:val="center"/>
            <w:hideMark/>
          </w:tcPr>
          <w:p w14:paraId="22E656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95</w:t>
            </w:r>
          </w:p>
        </w:tc>
        <w:tc>
          <w:tcPr>
            <w:tcW w:w="736" w:type="dxa"/>
            <w:noWrap/>
            <w:vAlign w:val="center"/>
            <w:hideMark/>
          </w:tcPr>
          <w:p w14:paraId="7981AE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361605</w:t>
            </w:r>
          </w:p>
        </w:tc>
        <w:tc>
          <w:tcPr>
            <w:tcW w:w="6649" w:type="dxa"/>
            <w:vAlign w:val="center"/>
            <w:hideMark/>
          </w:tcPr>
          <w:p w14:paraId="7F22D2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ANASTOMOSIS SIMPLE ARTERIA DESCENDENTE ANTERIOR CON ARTERIA MAMARIA VIA ABIERTA </w:t>
            </w:r>
          </w:p>
        </w:tc>
        <w:tc>
          <w:tcPr>
            <w:tcW w:w="2268" w:type="dxa"/>
            <w:shd w:val="clear" w:color="000000" w:fill="FFFFFF"/>
            <w:noWrap/>
            <w:vAlign w:val="center"/>
            <w:hideMark/>
          </w:tcPr>
          <w:p w14:paraId="75EC108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$ 9.426.095</w:t>
            </w:r>
          </w:p>
        </w:tc>
      </w:tr>
      <w:tr w:rsidR="00106FAF" w:rsidRPr="00106FAF" w14:paraId="4613C750" w14:textId="77777777" w:rsidTr="00E0398C">
        <w:trPr>
          <w:trHeight w:val="283"/>
        </w:trPr>
        <w:tc>
          <w:tcPr>
            <w:tcW w:w="407" w:type="dxa"/>
            <w:noWrap/>
            <w:vAlign w:val="center"/>
            <w:hideMark/>
          </w:tcPr>
          <w:p w14:paraId="25B69B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96</w:t>
            </w:r>
          </w:p>
        </w:tc>
        <w:tc>
          <w:tcPr>
            <w:tcW w:w="736" w:type="dxa"/>
            <w:noWrap/>
            <w:vAlign w:val="center"/>
            <w:hideMark/>
          </w:tcPr>
          <w:p w14:paraId="69798A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361607</w:t>
            </w:r>
          </w:p>
        </w:tc>
        <w:tc>
          <w:tcPr>
            <w:tcW w:w="6649" w:type="dxa"/>
            <w:vAlign w:val="center"/>
            <w:hideMark/>
          </w:tcPr>
          <w:p w14:paraId="76BF244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 ANASTOMOSIS SECUENCIAL ARTERIA DESCENDENTE ANTERIOR CON ARTERIA MAMARIA VIA ABIERTA</w:t>
            </w:r>
          </w:p>
        </w:tc>
        <w:tc>
          <w:tcPr>
            <w:tcW w:w="2268" w:type="dxa"/>
            <w:shd w:val="clear" w:color="000000" w:fill="FFFFFF"/>
            <w:noWrap/>
            <w:vAlign w:val="center"/>
            <w:hideMark/>
          </w:tcPr>
          <w:p w14:paraId="1DE06F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$ 9.789.050</w:t>
            </w:r>
          </w:p>
        </w:tc>
      </w:tr>
      <w:tr w:rsidR="00106FAF" w:rsidRPr="00106FAF" w14:paraId="686D5670" w14:textId="77777777" w:rsidTr="00E0398C">
        <w:trPr>
          <w:trHeight w:val="283"/>
        </w:trPr>
        <w:tc>
          <w:tcPr>
            <w:tcW w:w="407" w:type="dxa"/>
            <w:noWrap/>
            <w:vAlign w:val="center"/>
            <w:hideMark/>
          </w:tcPr>
          <w:p w14:paraId="7FD213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97</w:t>
            </w:r>
          </w:p>
        </w:tc>
        <w:tc>
          <w:tcPr>
            <w:tcW w:w="736" w:type="dxa"/>
            <w:noWrap/>
            <w:vAlign w:val="center"/>
            <w:hideMark/>
          </w:tcPr>
          <w:p w14:paraId="394C250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361609</w:t>
            </w:r>
          </w:p>
        </w:tc>
        <w:tc>
          <w:tcPr>
            <w:tcW w:w="6649" w:type="dxa"/>
            <w:vAlign w:val="center"/>
            <w:hideMark/>
          </w:tcPr>
          <w:p w14:paraId="393588F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DESCENDENTE ANTERIOR CON ARTERIA RADIAL VIA ABIERTA</w:t>
            </w:r>
          </w:p>
        </w:tc>
        <w:tc>
          <w:tcPr>
            <w:tcW w:w="2268" w:type="dxa"/>
            <w:shd w:val="clear" w:color="000000" w:fill="FFFFFF"/>
            <w:noWrap/>
            <w:vAlign w:val="center"/>
            <w:hideMark/>
          </w:tcPr>
          <w:p w14:paraId="55D506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7ED0C19C" w14:textId="77777777" w:rsidTr="00E0398C">
        <w:trPr>
          <w:trHeight w:val="283"/>
        </w:trPr>
        <w:tc>
          <w:tcPr>
            <w:tcW w:w="407" w:type="dxa"/>
            <w:noWrap/>
            <w:vAlign w:val="center"/>
            <w:hideMark/>
          </w:tcPr>
          <w:p w14:paraId="4599E6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98</w:t>
            </w:r>
          </w:p>
        </w:tc>
        <w:tc>
          <w:tcPr>
            <w:tcW w:w="736" w:type="dxa"/>
            <w:noWrap/>
            <w:vAlign w:val="center"/>
            <w:hideMark/>
          </w:tcPr>
          <w:p w14:paraId="3C3601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361611</w:t>
            </w:r>
          </w:p>
        </w:tc>
        <w:tc>
          <w:tcPr>
            <w:tcW w:w="6649" w:type="dxa"/>
            <w:vAlign w:val="center"/>
            <w:hideMark/>
          </w:tcPr>
          <w:p w14:paraId="7EF6D6C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DESCENDENTE ANTERIOR CON ARTERIA RADIAL VIA ABIERTA</w:t>
            </w:r>
          </w:p>
        </w:tc>
        <w:tc>
          <w:tcPr>
            <w:tcW w:w="2268" w:type="dxa"/>
            <w:shd w:val="clear" w:color="000000" w:fill="FFFFFF"/>
            <w:noWrap/>
            <w:vAlign w:val="center"/>
            <w:hideMark/>
          </w:tcPr>
          <w:p w14:paraId="5E9B171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10E04D5E" w14:textId="77777777" w:rsidTr="00E0398C">
        <w:trPr>
          <w:trHeight w:val="283"/>
        </w:trPr>
        <w:tc>
          <w:tcPr>
            <w:tcW w:w="407" w:type="dxa"/>
            <w:noWrap/>
            <w:vAlign w:val="center"/>
            <w:hideMark/>
          </w:tcPr>
          <w:p w14:paraId="29A087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w:t>
            </w:r>
          </w:p>
        </w:tc>
        <w:tc>
          <w:tcPr>
            <w:tcW w:w="736" w:type="dxa"/>
            <w:noWrap/>
            <w:vAlign w:val="center"/>
            <w:hideMark/>
          </w:tcPr>
          <w:p w14:paraId="0E6B5C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361613</w:t>
            </w:r>
          </w:p>
        </w:tc>
        <w:tc>
          <w:tcPr>
            <w:tcW w:w="6649" w:type="dxa"/>
            <w:vAlign w:val="center"/>
            <w:hideMark/>
          </w:tcPr>
          <w:p w14:paraId="47C0620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DESCENDENTE ANTERIOR CON ARTERIA EPIGASTRICA VIA ABIERTA</w:t>
            </w:r>
          </w:p>
        </w:tc>
        <w:tc>
          <w:tcPr>
            <w:tcW w:w="2268" w:type="dxa"/>
            <w:shd w:val="clear" w:color="000000" w:fill="FFFFFF"/>
            <w:noWrap/>
            <w:vAlign w:val="center"/>
            <w:hideMark/>
          </w:tcPr>
          <w:p w14:paraId="3A7E0DB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682DD51F" w14:textId="77777777" w:rsidTr="00E0398C">
        <w:trPr>
          <w:trHeight w:val="283"/>
        </w:trPr>
        <w:tc>
          <w:tcPr>
            <w:tcW w:w="407" w:type="dxa"/>
            <w:noWrap/>
            <w:vAlign w:val="center"/>
            <w:hideMark/>
          </w:tcPr>
          <w:p w14:paraId="0804D1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100</w:t>
            </w:r>
          </w:p>
        </w:tc>
        <w:tc>
          <w:tcPr>
            <w:tcW w:w="736" w:type="dxa"/>
            <w:noWrap/>
            <w:vAlign w:val="center"/>
            <w:hideMark/>
          </w:tcPr>
          <w:p w14:paraId="3BEA2B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361615</w:t>
            </w:r>
          </w:p>
        </w:tc>
        <w:tc>
          <w:tcPr>
            <w:tcW w:w="6649" w:type="dxa"/>
            <w:vAlign w:val="center"/>
            <w:hideMark/>
          </w:tcPr>
          <w:p w14:paraId="21A436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DESCENDENTE ANTERIOR CON ARTERIA EPIGASTRICA VÍA ABIERTA</w:t>
            </w:r>
          </w:p>
        </w:tc>
        <w:tc>
          <w:tcPr>
            <w:tcW w:w="2268" w:type="dxa"/>
            <w:shd w:val="clear" w:color="000000" w:fill="FFFFFF"/>
            <w:noWrap/>
            <w:vAlign w:val="center"/>
            <w:hideMark/>
          </w:tcPr>
          <w:p w14:paraId="33D0B1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64981BE2" w14:textId="77777777" w:rsidTr="00E0398C">
        <w:trPr>
          <w:trHeight w:val="283"/>
        </w:trPr>
        <w:tc>
          <w:tcPr>
            <w:tcW w:w="407" w:type="dxa"/>
            <w:noWrap/>
            <w:vAlign w:val="center"/>
            <w:hideMark/>
          </w:tcPr>
          <w:p w14:paraId="4155E8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101</w:t>
            </w:r>
          </w:p>
        </w:tc>
        <w:tc>
          <w:tcPr>
            <w:tcW w:w="736" w:type="dxa"/>
            <w:noWrap/>
            <w:vAlign w:val="center"/>
            <w:hideMark/>
          </w:tcPr>
          <w:p w14:paraId="17C228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361617</w:t>
            </w:r>
          </w:p>
        </w:tc>
        <w:tc>
          <w:tcPr>
            <w:tcW w:w="6649" w:type="dxa"/>
            <w:vAlign w:val="center"/>
            <w:hideMark/>
          </w:tcPr>
          <w:p w14:paraId="0EA29D2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DESCENDENTE ANTERIOR CON ARTERIA GASTROEPIPLOICA VIA ABIERTA</w:t>
            </w:r>
          </w:p>
        </w:tc>
        <w:tc>
          <w:tcPr>
            <w:tcW w:w="2268" w:type="dxa"/>
            <w:shd w:val="clear" w:color="000000" w:fill="FFFFFF"/>
            <w:noWrap/>
            <w:vAlign w:val="center"/>
            <w:hideMark/>
          </w:tcPr>
          <w:p w14:paraId="0F73B2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1D07DA4B" w14:textId="77777777" w:rsidTr="00E0398C">
        <w:trPr>
          <w:trHeight w:val="283"/>
        </w:trPr>
        <w:tc>
          <w:tcPr>
            <w:tcW w:w="407" w:type="dxa"/>
            <w:noWrap/>
            <w:vAlign w:val="center"/>
            <w:hideMark/>
          </w:tcPr>
          <w:p w14:paraId="3A7287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102</w:t>
            </w:r>
          </w:p>
        </w:tc>
        <w:tc>
          <w:tcPr>
            <w:tcW w:w="736" w:type="dxa"/>
            <w:noWrap/>
            <w:vAlign w:val="center"/>
            <w:hideMark/>
          </w:tcPr>
          <w:p w14:paraId="56CC5B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361619</w:t>
            </w:r>
          </w:p>
        </w:tc>
        <w:tc>
          <w:tcPr>
            <w:tcW w:w="6649" w:type="dxa"/>
            <w:vAlign w:val="center"/>
            <w:hideMark/>
          </w:tcPr>
          <w:p w14:paraId="78EF900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DESCENDENTE ANTERIOR CON ARTERIA GASTROEPIPLOICA VIA ABIERTA</w:t>
            </w:r>
          </w:p>
        </w:tc>
        <w:tc>
          <w:tcPr>
            <w:tcW w:w="2268" w:type="dxa"/>
            <w:shd w:val="clear" w:color="000000" w:fill="FFFFFF"/>
            <w:noWrap/>
            <w:vAlign w:val="center"/>
            <w:hideMark/>
          </w:tcPr>
          <w:p w14:paraId="1974485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59A6D2EB" w14:textId="77777777" w:rsidTr="00E0398C">
        <w:trPr>
          <w:trHeight w:val="283"/>
        </w:trPr>
        <w:tc>
          <w:tcPr>
            <w:tcW w:w="407" w:type="dxa"/>
            <w:noWrap/>
            <w:vAlign w:val="center"/>
            <w:hideMark/>
          </w:tcPr>
          <w:p w14:paraId="514E3A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103</w:t>
            </w:r>
          </w:p>
        </w:tc>
        <w:tc>
          <w:tcPr>
            <w:tcW w:w="736" w:type="dxa"/>
            <w:noWrap/>
            <w:vAlign w:val="center"/>
            <w:hideMark/>
          </w:tcPr>
          <w:p w14:paraId="41375B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361621</w:t>
            </w:r>
          </w:p>
        </w:tc>
        <w:tc>
          <w:tcPr>
            <w:tcW w:w="6649" w:type="dxa"/>
            <w:vAlign w:val="center"/>
            <w:hideMark/>
          </w:tcPr>
          <w:p w14:paraId="03AEFFD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DESCENDENTE ANTERIOR CON OTRAS ARTERIAS VIA ABIERTA</w:t>
            </w:r>
          </w:p>
        </w:tc>
        <w:tc>
          <w:tcPr>
            <w:tcW w:w="2268" w:type="dxa"/>
            <w:shd w:val="clear" w:color="000000" w:fill="FFFFFF"/>
            <w:noWrap/>
            <w:vAlign w:val="center"/>
            <w:hideMark/>
          </w:tcPr>
          <w:p w14:paraId="6B98A2B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$ 8.761.999</w:t>
            </w:r>
          </w:p>
        </w:tc>
      </w:tr>
      <w:tr w:rsidR="00106FAF" w:rsidRPr="00106FAF" w14:paraId="27B7A116" w14:textId="77777777" w:rsidTr="00E0398C">
        <w:trPr>
          <w:trHeight w:val="283"/>
        </w:trPr>
        <w:tc>
          <w:tcPr>
            <w:tcW w:w="407" w:type="dxa"/>
            <w:noWrap/>
            <w:vAlign w:val="center"/>
            <w:hideMark/>
          </w:tcPr>
          <w:p w14:paraId="6FF661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104</w:t>
            </w:r>
          </w:p>
        </w:tc>
        <w:tc>
          <w:tcPr>
            <w:tcW w:w="736" w:type="dxa"/>
            <w:noWrap/>
            <w:vAlign w:val="center"/>
            <w:hideMark/>
          </w:tcPr>
          <w:p w14:paraId="59FBED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361623</w:t>
            </w:r>
          </w:p>
        </w:tc>
        <w:tc>
          <w:tcPr>
            <w:tcW w:w="6649" w:type="dxa"/>
            <w:vAlign w:val="center"/>
            <w:hideMark/>
          </w:tcPr>
          <w:p w14:paraId="30E41FA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DESCENDENTE ANTERIOR CON OTRAS ARTERIAS VIA ABIERTA</w:t>
            </w:r>
          </w:p>
        </w:tc>
        <w:tc>
          <w:tcPr>
            <w:tcW w:w="2268" w:type="dxa"/>
            <w:shd w:val="clear" w:color="000000" w:fill="FFFFFF"/>
            <w:noWrap/>
            <w:vAlign w:val="center"/>
            <w:hideMark/>
          </w:tcPr>
          <w:p w14:paraId="3AA003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44322DEC" w14:textId="77777777" w:rsidTr="00E0398C">
        <w:trPr>
          <w:trHeight w:val="283"/>
        </w:trPr>
        <w:tc>
          <w:tcPr>
            <w:tcW w:w="407" w:type="dxa"/>
            <w:noWrap/>
            <w:vAlign w:val="center"/>
            <w:hideMark/>
          </w:tcPr>
          <w:p w14:paraId="4AAB96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105</w:t>
            </w:r>
          </w:p>
        </w:tc>
        <w:tc>
          <w:tcPr>
            <w:tcW w:w="736" w:type="dxa"/>
            <w:noWrap/>
            <w:vAlign w:val="center"/>
            <w:hideMark/>
          </w:tcPr>
          <w:p w14:paraId="33C98B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361801</w:t>
            </w:r>
          </w:p>
        </w:tc>
        <w:tc>
          <w:tcPr>
            <w:tcW w:w="6649" w:type="dxa"/>
            <w:vAlign w:val="center"/>
            <w:hideMark/>
          </w:tcPr>
          <w:p w14:paraId="55FDE2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CIRCUNFLEJA CON INJERTO VENOSO VIA ABIERTA</w:t>
            </w:r>
          </w:p>
        </w:tc>
        <w:tc>
          <w:tcPr>
            <w:tcW w:w="2268" w:type="dxa"/>
            <w:shd w:val="clear" w:color="000000" w:fill="FFFFFF"/>
            <w:noWrap/>
            <w:vAlign w:val="center"/>
            <w:hideMark/>
          </w:tcPr>
          <w:p w14:paraId="07E7018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$ 9.514.058</w:t>
            </w:r>
          </w:p>
        </w:tc>
      </w:tr>
      <w:tr w:rsidR="00106FAF" w:rsidRPr="00106FAF" w14:paraId="52FE4F17" w14:textId="77777777" w:rsidTr="00E0398C">
        <w:trPr>
          <w:trHeight w:val="283"/>
        </w:trPr>
        <w:tc>
          <w:tcPr>
            <w:tcW w:w="407" w:type="dxa"/>
            <w:noWrap/>
            <w:vAlign w:val="center"/>
            <w:hideMark/>
          </w:tcPr>
          <w:p w14:paraId="541892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106</w:t>
            </w:r>
          </w:p>
        </w:tc>
        <w:tc>
          <w:tcPr>
            <w:tcW w:w="736" w:type="dxa"/>
            <w:noWrap/>
            <w:vAlign w:val="center"/>
            <w:hideMark/>
          </w:tcPr>
          <w:p w14:paraId="4DA8A67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361803</w:t>
            </w:r>
          </w:p>
        </w:tc>
        <w:tc>
          <w:tcPr>
            <w:tcW w:w="6649" w:type="dxa"/>
            <w:vAlign w:val="center"/>
            <w:hideMark/>
          </w:tcPr>
          <w:p w14:paraId="5A07DD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CIRCUNFLEJA CON INJERTO VENOSO VIA ABIERTA</w:t>
            </w:r>
          </w:p>
        </w:tc>
        <w:tc>
          <w:tcPr>
            <w:tcW w:w="2268" w:type="dxa"/>
            <w:shd w:val="clear" w:color="000000" w:fill="FFFFFF"/>
            <w:noWrap/>
            <w:vAlign w:val="center"/>
            <w:hideMark/>
          </w:tcPr>
          <w:p w14:paraId="7ABA2A8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$ 9.701.674</w:t>
            </w:r>
          </w:p>
        </w:tc>
      </w:tr>
      <w:tr w:rsidR="00106FAF" w:rsidRPr="00106FAF" w14:paraId="0909D19F" w14:textId="77777777" w:rsidTr="00E0398C">
        <w:trPr>
          <w:trHeight w:val="283"/>
        </w:trPr>
        <w:tc>
          <w:tcPr>
            <w:tcW w:w="407" w:type="dxa"/>
            <w:noWrap/>
            <w:vAlign w:val="center"/>
            <w:hideMark/>
          </w:tcPr>
          <w:p w14:paraId="012CFB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107</w:t>
            </w:r>
          </w:p>
        </w:tc>
        <w:tc>
          <w:tcPr>
            <w:tcW w:w="736" w:type="dxa"/>
            <w:noWrap/>
            <w:vAlign w:val="center"/>
            <w:hideMark/>
          </w:tcPr>
          <w:p w14:paraId="35B179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361805</w:t>
            </w:r>
          </w:p>
        </w:tc>
        <w:tc>
          <w:tcPr>
            <w:tcW w:w="6649" w:type="dxa"/>
            <w:vAlign w:val="center"/>
            <w:hideMark/>
          </w:tcPr>
          <w:p w14:paraId="749152D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ANASTOMOSIS SIMPLE ARTERIA CIRCUNFLEJA CON ARTERIA MAMARIA VÍA ABIERTA </w:t>
            </w:r>
          </w:p>
        </w:tc>
        <w:tc>
          <w:tcPr>
            <w:tcW w:w="2268" w:type="dxa"/>
            <w:shd w:val="clear" w:color="000000" w:fill="FFFFFF"/>
            <w:noWrap/>
            <w:vAlign w:val="center"/>
            <w:hideMark/>
          </w:tcPr>
          <w:p w14:paraId="0623088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$ 9.386.278</w:t>
            </w:r>
          </w:p>
        </w:tc>
      </w:tr>
      <w:tr w:rsidR="00106FAF" w:rsidRPr="00106FAF" w14:paraId="066A31E9" w14:textId="77777777" w:rsidTr="00E0398C">
        <w:trPr>
          <w:trHeight w:val="283"/>
        </w:trPr>
        <w:tc>
          <w:tcPr>
            <w:tcW w:w="407" w:type="dxa"/>
            <w:noWrap/>
            <w:vAlign w:val="center"/>
            <w:hideMark/>
          </w:tcPr>
          <w:p w14:paraId="58BB80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108</w:t>
            </w:r>
          </w:p>
        </w:tc>
        <w:tc>
          <w:tcPr>
            <w:tcW w:w="736" w:type="dxa"/>
            <w:noWrap/>
            <w:vAlign w:val="center"/>
            <w:hideMark/>
          </w:tcPr>
          <w:p w14:paraId="2C35E50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361807</w:t>
            </w:r>
          </w:p>
        </w:tc>
        <w:tc>
          <w:tcPr>
            <w:tcW w:w="6649" w:type="dxa"/>
            <w:vAlign w:val="center"/>
            <w:hideMark/>
          </w:tcPr>
          <w:p w14:paraId="2A9F722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CIRCUNFLEJA CON ARTERIA MAMARIA VIA ABIERTA</w:t>
            </w:r>
          </w:p>
        </w:tc>
        <w:tc>
          <w:tcPr>
            <w:tcW w:w="2268" w:type="dxa"/>
            <w:shd w:val="clear" w:color="000000" w:fill="FFFFFF"/>
            <w:noWrap/>
            <w:vAlign w:val="center"/>
            <w:hideMark/>
          </w:tcPr>
          <w:p w14:paraId="41EB997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$ 8.808.971</w:t>
            </w:r>
          </w:p>
        </w:tc>
      </w:tr>
      <w:tr w:rsidR="00106FAF" w:rsidRPr="00106FAF" w14:paraId="1D44E701" w14:textId="77777777" w:rsidTr="00E0398C">
        <w:trPr>
          <w:trHeight w:val="283"/>
        </w:trPr>
        <w:tc>
          <w:tcPr>
            <w:tcW w:w="407" w:type="dxa"/>
            <w:noWrap/>
            <w:vAlign w:val="center"/>
            <w:hideMark/>
          </w:tcPr>
          <w:p w14:paraId="330971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109</w:t>
            </w:r>
          </w:p>
        </w:tc>
        <w:tc>
          <w:tcPr>
            <w:tcW w:w="736" w:type="dxa"/>
            <w:noWrap/>
            <w:vAlign w:val="center"/>
            <w:hideMark/>
          </w:tcPr>
          <w:p w14:paraId="0C50CB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361809</w:t>
            </w:r>
          </w:p>
        </w:tc>
        <w:tc>
          <w:tcPr>
            <w:tcW w:w="6649" w:type="dxa"/>
            <w:vAlign w:val="center"/>
            <w:hideMark/>
          </w:tcPr>
          <w:p w14:paraId="128B4A0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CIRCUNFLEJA CON ARTERIA RADIAL VIA ABIERTA</w:t>
            </w:r>
          </w:p>
        </w:tc>
        <w:tc>
          <w:tcPr>
            <w:tcW w:w="2268" w:type="dxa"/>
            <w:shd w:val="clear" w:color="000000" w:fill="FFFFFF"/>
            <w:noWrap/>
            <w:vAlign w:val="center"/>
            <w:hideMark/>
          </w:tcPr>
          <w:p w14:paraId="04A3DC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$ 9.789.050</w:t>
            </w:r>
          </w:p>
        </w:tc>
      </w:tr>
      <w:tr w:rsidR="00106FAF" w:rsidRPr="00106FAF" w14:paraId="3C4C8CA3" w14:textId="77777777" w:rsidTr="00E0398C">
        <w:trPr>
          <w:trHeight w:val="283"/>
        </w:trPr>
        <w:tc>
          <w:tcPr>
            <w:tcW w:w="407" w:type="dxa"/>
            <w:noWrap/>
            <w:vAlign w:val="center"/>
            <w:hideMark/>
          </w:tcPr>
          <w:p w14:paraId="775ED8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110</w:t>
            </w:r>
          </w:p>
        </w:tc>
        <w:tc>
          <w:tcPr>
            <w:tcW w:w="736" w:type="dxa"/>
            <w:noWrap/>
            <w:vAlign w:val="center"/>
            <w:hideMark/>
          </w:tcPr>
          <w:p w14:paraId="0CB1BB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361811</w:t>
            </w:r>
          </w:p>
        </w:tc>
        <w:tc>
          <w:tcPr>
            <w:tcW w:w="6649" w:type="dxa"/>
            <w:vAlign w:val="center"/>
            <w:hideMark/>
          </w:tcPr>
          <w:p w14:paraId="1969459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CIRCUNFLEJA CON ARTERIA RADIAL VIA ABIERTA</w:t>
            </w:r>
          </w:p>
        </w:tc>
        <w:tc>
          <w:tcPr>
            <w:tcW w:w="2268" w:type="dxa"/>
            <w:shd w:val="clear" w:color="000000" w:fill="FFFFFF"/>
            <w:noWrap/>
            <w:vAlign w:val="center"/>
            <w:hideMark/>
          </w:tcPr>
          <w:p w14:paraId="769E91C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69AFE0E1" w14:textId="77777777" w:rsidTr="00E0398C">
        <w:trPr>
          <w:trHeight w:val="283"/>
        </w:trPr>
        <w:tc>
          <w:tcPr>
            <w:tcW w:w="407" w:type="dxa"/>
            <w:noWrap/>
            <w:vAlign w:val="center"/>
            <w:hideMark/>
          </w:tcPr>
          <w:p w14:paraId="5FBC2C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111</w:t>
            </w:r>
          </w:p>
        </w:tc>
        <w:tc>
          <w:tcPr>
            <w:tcW w:w="736" w:type="dxa"/>
            <w:noWrap/>
            <w:vAlign w:val="center"/>
            <w:hideMark/>
          </w:tcPr>
          <w:p w14:paraId="50FE11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361813</w:t>
            </w:r>
          </w:p>
        </w:tc>
        <w:tc>
          <w:tcPr>
            <w:tcW w:w="6649" w:type="dxa"/>
            <w:vAlign w:val="center"/>
            <w:hideMark/>
          </w:tcPr>
          <w:p w14:paraId="3DFAB34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CIRCUNFLEJA CON ARTERIA EPIGASTRICA VIA ABIERTA</w:t>
            </w:r>
          </w:p>
        </w:tc>
        <w:tc>
          <w:tcPr>
            <w:tcW w:w="2268" w:type="dxa"/>
            <w:shd w:val="clear" w:color="000000" w:fill="FFFFFF"/>
            <w:noWrap/>
            <w:vAlign w:val="center"/>
            <w:hideMark/>
          </w:tcPr>
          <w:p w14:paraId="55BDB40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6A5CCD76" w14:textId="77777777" w:rsidTr="00E0398C">
        <w:trPr>
          <w:trHeight w:val="283"/>
        </w:trPr>
        <w:tc>
          <w:tcPr>
            <w:tcW w:w="407" w:type="dxa"/>
            <w:noWrap/>
            <w:vAlign w:val="center"/>
            <w:hideMark/>
          </w:tcPr>
          <w:p w14:paraId="1B53195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112</w:t>
            </w:r>
          </w:p>
        </w:tc>
        <w:tc>
          <w:tcPr>
            <w:tcW w:w="736" w:type="dxa"/>
            <w:noWrap/>
            <w:vAlign w:val="center"/>
            <w:hideMark/>
          </w:tcPr>
          <w:p w14:paraId="5E00E7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361815</w:t>
            </w:r>
          </w:p>
        </w:tc>
        <w:tc>
          <w:tcPr>
            <w:tcW w:w="6649" w:type="dxa"/>
            <w:vAlign w:val="center"/>
            <w:hideMark/>
          </w:tcPr>
          <w:p w14:paraId="63C8220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CIRCUNFLEJA CON ARTERIA EPIGASTRICA VIA ABIERTA</w:t>
            </w:r>
          </w:p>
        </w:tc>
        <w:tc>
          <w:tcPr>
            <w:tcW w:w="2268" w:type="dxa"/>
            <w:shd w:val="clear" w:color="000000" w:fill="FFFFFF"/>
            <w:noWrap/>
            <w:vAlign w:val="center"/>
            <w:hideMark/>
          </w:tcPr>
          <w:p w14:paraId="0FCDEF2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2A562A42" w14:textId="77777777" w:rsidTr="00E0398C">
        <w:trPr>
          <w:trHeight w:val="283"/>
        </w:trPr>
        <w:tc>
          <w:tcPr>
            <w:tcW w:w="407" w:type="dxa"/>
            <w:noWrap/>
            <w:vAlign w:val="center"/>
            <w:hideMark/>
          </w:tcPr>
          <w:p w14:paraId="054312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113</w:t>
            </w:r>
          </w:p>
        </w:tc>
        <w:tc>
          <w:tcPr>
            <w:tcW w:w="736" w:type="dxa"/>
            <w:noWrap/>
            <w:vAlign w:val="center"/>
            <w:hideMark/>
          </w:tcPr>
          <w:p w14:paraId="792371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361817</w:t>
            </w:r>
          </w:p>
        </w:tc>
        <w:tc>
          <w:tcPr>
            <w:tcW w:w="6649" w:type="dxa"/>
            <w:vAlign w:val="center"/>
            <w:hideMark/>
          </w:tcPr>
          <w:p w14:paraId="5FCE58B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CIRCUNFLEJA CON ARTERIA GASTROEPIPLOICA VIA ABIERTA</w:t>
            </w:r>
          </w:p>
        </w:tc>
        <w:tc>
          <w:tcPr>
            <w:tcW w:w="2268" w:type="dxa"/>
            <w:shd w:val="clear" w:color="000000" w:fill="FFFFFF"/>
            <w:noWrap/>
            <w:vAlign w:val="center"/>
            <w:hideMark/>
          </w:tcPr>
          <w:p w14:paraId="0A2E393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441393B2" w14:textId="77777777" w:rsidTr="00E0398C">
        <w:trPr>
          <w:trHeight w:val="283"/>
        </w:trPr>
        <w:tc>
          <w:tcPr>
            <w:tcW w:w="407" w:type="dxa"/>
            <w:noWrap/>
            <w:vAlign w:val="center"/>
            <w:hideMark/>
          </w:tcPr>
          <w:p w14:paraId="469FE4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114</w:t>
            </w:r>
          </w:p>
        </w:tc>
        <w:tc>
          <w:tcPr>
            <w:tcW w:w="736" w:type="dxa"/>
            <w:noWrap/>
            <w:vAlign w:val="center"/>
            <w:hideMark/>
          </w:tcPr>
          <w:p w14:paraId="7F1535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361819</w:t>
            </w:r>
          </w:p>
        </w:tc>
        <w:tc>
          <w:tcPr>
            <w:tcW w:w="6649" w:type="dxa"/>
            <w:vAlign w:val="center"/>
            <w:hideMark/>
          </w:tcPr>
          <w:p w14:paraId="6BAEF88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CIRCUNFLEJA CON ARTERIA GASTROEPIPLOICA VIA ABIERTA</w:t>
            </w:r>
          </w:p>
        </w:tc>
        <w:tc>
          <w:tcPr>
            <w:tcW w:w="2268" w:type="dxa"/>
            <w:shd w:val="clear" w:color="000000" w:fill="FFFFFF"/>
            <w:noWrap/>
            <w:vAlign w:val="center"/>
            <w:hideMark/>
          </w:tcPr>
          <w:p w14:paraId="3282195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1C8934B1" w14:textId="77777777" w:rsidTr="00E0398C">
        <w:trPr>
          <w:trHeight w:val="283"/>
        </w:trPr>
        <w:tc>
          <w:tcPr>
            <w:tcW w:w="407" w:type="dxa"/>
            <w:noWrap/>
            <w:vAlign w:val="center"/>
            <w:hideMark/>
          </w:tcPr>
          <w:p w14:paraId="3E15F3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115</w:t>
            </w:r>
          </w:p>
        </w:tc>
        <w:tc>
          <w:tcPr>
            <w:tcW w:w="736" w:type="dxa"/>
            <w:noWrap/>
            <w:vAlign w:val="center"/>
            <w:hideMark/>
          </w:tcPr>
          <w:p w14:paraId="6B1CD5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361821</w:t>
            </w:r>
          </w:p>
        </w:tc>
        <w:tc>
          <w:tcPr>
            <w:tcW w:w="6649" w:type="dxa"/>
            <w:vAlign w:val="center"/>
            <w:hideMark/>
          </w:tcPr>
          <w:p w14:paraId="4C4449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CIRCUNFLEJA CON OTRAS ARTERIAS VIA ABIERTA</w:t>
            </w:r>
          </w:p>
        </w:tc>
        <w:tc>
          <w:tcPr>
            <w:tcW w:w="2268" w:type="dxa"/>
            <w:shd w:val="clear" w:color="000000" w:fill="FFFFFF"/>
            <w:noWrap/>
            <w:vAlign w:val="center"/>
            <w:hideMark/>
          </w:tcPr>
          <w:p w14:paraId="72D6265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$ 9.789.050</w:t>
            </w:r>
          </w:p>
        </w:tc>
      </w:tr>
      <w:tr w:rsidR="00106FAF" w:rsidRPr="00106FAF" w14:paraId="20C97B0F" w14:textId="77777777" w:rsidTr="00E0398C">
        <w:trPr>
          <w:trHeight w:val="283"/>
        </w:trPr>
        <w:tc>
          <w:tcPr>
            <w:tcW w:w="407" w:type="dxa"/>
            <w:noWrap/>
            <w:vAlign w:val="center"/>
            <w:hideMark/>
          </w:tcPr>
          <w:p w14:paraId="56B72B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116</w:t>
            </w:r>
          </w:p>
        </w:tc>
        <w:tc>
          <w:tcPr>
            <w:tcW w:w="736" w:type="dxa"/>
            <w:noWrap/>
            <w:vAlign w:val="center"/>
            <w:hideMark/>
          </w:tcPr>
          <w:p w14:paraId="4C0F15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361823</w:t>
            </w:r>
          </w:p>
        </w:tc>
        <w:tc>
          <w:tcPr>
            <w:tcW w:w="6649" w:type="dxa"/>
            <w:vAlign w:val="center"/>
            <w:hideMark/>
          </w:tcPr>
          <w:p w14:paraId="79ABF50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CIRCUNFLEJA CON OTRAS ARTERIAS VIA ABIERTA</w:t>
            </w:r>
          </w:p>
        </w:tc>
        <w:tc>
          <w:tcPr>
            <w:tcW w:w="2268" w:type="dxa"/>
            <w:shd w:val="clear" w:color="000000" w:fill="FFFFFF"/>
            <w:noWrap/>
            <w:vAlign w:val="center"/>
            <w:hideMark/>
          </w:tcPr>
          <w:p w14:paraId="54E2EDC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$ 8.896.347</w:t>
            </w:r>
          </w:p>
        </w:tc>
      </w:tr>
      <w:tr w:rsidR="00106FAF" w:rsidRPr="00106FAF" w14:paraId="5F474814" w14:textId="77777777" w:rsidTr="00E0398C">
        <w:trPr>
          <w:trHeight w:val="283"/>
        </w:trPr>
        <w:tc>
          <w:tcPr>
            <w:tcW w:w="407" w:type="dxa"/>
            <w:noWrap/>
            <w:vAlign w:val="center"/>
            <w:hideMark/>
          </w:tcPr>
          <w:p w14:paraId="6C82C1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117</w:t>
            </w:r>
          </w:p>
        </w:tc>
        <w:tc>
          <w:tcPr>
            <w:tcW w:w="736" w:type="dxa"/>
            <w:noWrap/>
            <w:vAlign w:val="center"/>
            <w:hideMark/>
          </w:tcPr>
          <w:p w14:paraId="6F33BD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361901</w:t>
            </w:r>
          </w:p>
        </w:tc>
        <w:tc>
          <w:tcPr>
            <w:tcW w:w="6649" w:type="dxa"/>
            <w:vAlign w:val="center"/>
            <w:hideMark/>
          </w:tcPr>
          <w:p w14:paraId="2EEA51A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CORONARIA DERECHA CON INJERTO VENOSO VIA ABIERTA</w:t>
            </w:r>
          </w:p>
        </w:tc>
        <w:tc>
          <w:tcPr>
            <w:tcW w:w="2268" w:type="dxa"/>
            <w:shd w:val="clear" w:color="000000" w:fill="FFFFFF"/>
            <w:noWrap/>
            <w:vAlign w:val="center"/>
            <w:hideMark/>
          </w:tcPr>
          <w:p w14:paraId="6E4B715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4D72E3B7" w14:textId="77777777" w:rsidTr="00E0398C">
        <w:trPr>
          <w:trHeight w:val="283"/>
        </w:trPr>
        <w:tc>
          <w:tcPr>
            <w:tcW w:w="407" w:type="dxa"/>
            <w:noWrap/>
            <w:vAlign w:val="center"/>
            <w:hideMark/>
          </w:tcPr>
          <w:p w14:paraId="4CA519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118</w:t>
            </w:r>
          </w:p>
        </w:tc>
        <w:tc>
          <w:tcPr>
            <w:tcW w:w="736" w:type="dxa"/>
            <w:noWrap/>
            <w:vAlign w:val="center"/>
            <w:hideMark/>
          </w:tcPr>
          <w:p w14:paraId="74D710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361903</w:t>
            </w:r>
          </w:p>
        </w:tc>
        <w:tc>
          <w:tcPr>
            <w:tcW w:w="6649" w:type="dxa"/>
            <w:vAlign w:val="center"/>
            <w:hideMark/>
          </w:tcPr>
          <w:p w14:paraId="7990063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CORONARIA DERECHA CON INJERTO VENOSO VIA ABIERTA</w:t>
            </w:r>
          </w:p>
        </w:tc>
        <w:tc>
          <w:tcPr>
            <w:tcW w:w="2268" w:type="dxa"/>
            <w:shd w:val="clear" w:color="000000" w:fill="FFFFFF"/>
            <w:noWrap/>
            <w:vAlign w:val="center"/>
            <w:hideMark/>
          </w:tcPr>
          <w:p w14:paraId="254B1BB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$ 9.789.050</w:t>
            </w:r>
          </w:p>
        </w:tc>
      </w:tr>
      <w:tr w:rsidR="00106FAF" w:rsidRPr="00106FAF" w14:paraId="2BDFA599" w14:textId="77777777" w:rsidTr="00E0398C">
        <w:trPr>
          <w:trHeight w:val="283"/>
        </w:trPr>
        <w:tc>
          <w:tcPr>
            <w:tcW w:w="407" w:type="dxa"/>
            <w:noWrap/>
            <w:vAlign w:val="center"/>
            <w:hideMark/>
          </w:tcPr>
          <w:p w14:paraId="4B96D2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119</w:t>
            </w:r>
          </w:p>
        </w:tc>
        <w:tc>
          <w:tcPr>
            <w:tcW w:w="736" w:type="dxa"/>
            <w:noWrap/>
            <w:vAlign w:val="center"/>
            <w:hideMark/>
          </w:tcPr>
          <w:p w14:paraId="740600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361905</w:t>
            </w:r>
          </w:p>
        </w:tc>
        <w:tc>
          <w:tcPr>
            <w:tcW w:w="6649" w:type="dxa"/>
            <w:vAlign w:val="center"/>
            <w:hideMark/>
          </w:tcPr>
          <w:p w14:paraId="25534FF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ANASTOMOSIS SIMPLE ARTERIA CORONARIA DERECHA CON ARTERIA MAMARIA VIA ABIERTA </w:t>
            </w:r>
          </w:p>
        </w:tc>
        <w:tc>
          <w:tcPr>
            <w:tcW w:w="2268" w:type="dxa"/>
            <w:shd w:val="clear" w:color="000000" w:fill="FFFFFF"/>
            <w:noWrap/>
            <w:vAlign w:val="center"/>
            <w:hideMark/>
          </w:tcPr>
          <w:p w14:paraId="082FC68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$ 9.473.654</w:t>
            </w:r>
          </w:p>
        </w:tc>
      </w:tr>
      <w:tr w:rsidR="00106FAF" w:rsidRPr="00106FAF" w14:paraId="3C281595" w14:textId="77777777" w:rsidTr="00E0398C">
        <w:trPr>
          <w:trHeight w:val="283"/>
        </w:trPr>
        <w:tc>
          <w:tcPr>
            <w:tcW w:w="407" w:type="dxa"/>
            <w:noWrap/>
            <w:vAlign w:val="center"/>
            <w:hideMark/>
          </w:tcPr>
          <w:p w14:paraId="3DE0AA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120</w:t>
            </w:r>
          </w:p>
        </w:tc>
        <w:tc>
          <w:tcPr>
            <w:tcW w:w="736" w:type="dxa"/>
            <w:noWrap/>
            <w:vAlign w:val="center"/>
            <w:hideMark/>
          </w:tcPr>
          <w:p w14:paraId="6F04B0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361907</w:t>
            </w:r>
          </w:p>
        </w:tc>
        <w:tc>
          <w:tcPr>
            <w:tcW w:w="6649" w:type="dxa"/>
            <w:vAlign w:val="center"/>
            <w:hideMark/>
          </w:tcPr>
          <w:p w14:paraId="21F1CD9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CORONARIA DERECHA CON ARTERIA MAMARIA VIA ABIERTA</w:t>
            </w:r>
          </w:p>
        </w:tc>
        <w:tc>
          <w:tcPr>
            <w:tcW w:w="2268" w:type="dxa"/>
            <w:shd w:val="clear" w:color="000000" w:fill="FFFFFF"/>
            <w:noWrap/>
            <w:vAlign w:val="center"/>
            <w:hideMark/>
          </w:tcPr>
          <w:p w14:paraId="546830E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$ 9.473.654</w:t>
            </w:r>
          </w:p>
        </w:tc>
      </w:tr>
      <w:tr w:rsidR="00106FAF" w:rsidRPr="00106FAF" w14:paraId="18CDE331" w14:textId="77777777" w:rsidTr="00E0398C">
        <w:trPr>
          <w:trHeight w:val="283"/>
        </w:trPr>
        <w:tc>
          <w:tcPr>
            <w:tcW w:w="407" w:type="dxa"/>
            <w:noWrap/>
            <w:vAlign w:val="center"/>
            <w:hideMark/>
          </w:tcPr>
          <w:p w14:paraId="68D0D9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121</w:t>
            </w:r>
          </w:p>
        </w:tc>
        <w:tc>
          <w:tcPr>
            <w:tcW w:w="736" w:type="dxa"/>
            <w:noWrap/>
            <w:vAlign w:val="center"/>
            <w:hideMark/>
          </w:tcPr>
          <w:p w14:paraId="2F447E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361909</w:t>
            </w:r>
          </w:p>
        </w:tc>
        <w:tc>
          <w:tcPr>
            <w:tcW w:w="6649" w:type="dxa"/>
            <w:vAlign w:val="center"/>
            <w:hideMark/>
          </w:tcPr>
          <w:p w14:paraId="71C489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DE ARTERIA CORONARIA DERECHA CON ARTERIA RADIAL VIA ABIERTA</w:t>
            </w:r>
          </w:p>
        </w:tc>
        <w:tc>
          <w:tcPr>
            <w:tcW w:w="2268" w:type="dxa"/>
            <w:shd w:val="clear" w:color="000000" w:fill="FFFFFF"/>
            <w:noWrap/>
            <w:vAlign w:val="center"/>
            <w:hideMark/>
          </w:tcPr>
          <w:p w14:paraId="1BE0C40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31C5C712" w14:textId="77777777" w:rsidTr="00E0398C">
        <w:trPr>
          <w:trHeight w:val="283"/>
        </w:trPr>
        <w:tc>
          <w:tcPr>
            <w:tcW w:w="407" w:type="dxa"/>
            <w:noWrap/>
            <w:vAlign w:val="center"/>
            <w:hideMark/>
          </w:tcPr>
          <w:p w14:paraId="2D9198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122</w:t>
            </w:r>
          </w:p>
        </w:tc>
        <w:tc>
          <w:tcPr>
            <w:tcW w:w="736" w:type="dxa"/>
            <w:noWrap/>
            <w:vAlign w:val="center"/>
            <w:hideMark/>
          </w:tcPr>
          <w:p w14:paraId="459B28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361911</w:t>
            </w:r>
          </w:p>
        </w:tc>
        <w:tc>
          <w:tcPr>
            <w:tcW w:w="6649" w:type="dxa"/>
            <w:vAlign w:val="center"/>
            <w:hideMark/>
          </w:tcPr>
          <w:p w14:paraId="6C78EEE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DE ARTERIA CORONARIA DERECHA CON ARTERIA RADIAL VIA ABIERTA</w:t>
            </w:r>
          </w:p>
        </w:tc>
        <w:tc>
          <w:tcPr>
            <w:tcW w:w="2268" w:type="dxa"/>
            <w:shd w:val="clear" w:color="000000" w:fill="FFFFFF"/>
            <w:noWrap/>
            <w:vAlign w:val="center"/>
            <w:hideMark/>
          </w:tcPr>
          <w:p w14:paraId="7672EB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219105C5" w14:textId="77777777" w:rsidTr="00E0398C">
        <w:trPr>
          <w:trHeight w:val="283"/>
        </w:trPr>
        <w:tc>
          <w:tcPr>
            <w:tcW w:w="407" w:type="dxa"/>
            <w:noWrap/>
            <w:vAlign w:val="center"/>
            <w:hideMark/>
          </w:tcPr>
          <w:p w14:paraId="0B72B9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123</w:t>
            </w:r>
          </w:p>
        </w:tc>
        <w:tc>
          <w:tcPr>
            <w:tcW w:w="736" w:type="dxa"/>
            <w:noWrap/>
            <w:vAlign w:val="center"/>
            <w:hideMark/>
          </w:tcPr>
          <w:p w14:paraId="4B4B29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361913</w:t>
            </w:r>
          </w:p>
        </w:tc>
        <w:tc>
          <w:tcPr>
            <w:tcW w:w="6649" w:type="dxa"/>
            <w:vAlign w:val="center"/>
            <w:hideMark/>
          </w:tcPr>
          <w:p w14:paraId="1D7578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CORONARIA DERECHA CON ARTERIA EPIGASTRICA VIA ABIERTA</w:t>
            </w:r>
          </w:p>
        </w:tc>
        <w:tc>
          <w:tcPr>
            <w:tcW w:w="2268" w:type="dxa"/>
            <w:shd w:val="clear" w:color="000000" w:fill="FFFFFF"/>
            <w:noWrap/>
            <w:vAlign w:val="center"/>
            <w:hideMark/>
          </w:tcPr>
          <w:p w14:paraId="3E9628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5FFDCAC6" w14:textId="77777777" w:rsidTr="00E0398C">
        <w:trPr>
          <w:trHeight w:val="283"/>
        </w:trPr>
        <w:tc>
          <w:tcPr>
            <w:tcW w:w="407" w:type="dxa"/>
            <w:noWrap/>
            <w:vAlign w:val="center"/>
            <w:hideMark/>
          </w:tcPr>
          <w:p w14:paraId="539716D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124</w:t>
            </w:r>
          </w:p>
        </w:tc>
        <w:tc>
          <w:tcPr>
            <w:tcW w:w="736" w:type="dxa"/>
            <w:noWrap/>
            <w:vAlign w:val="center"/>
            <w:hideMark/>
          </w:tcPr>
          <w:p w14:paraId="6654A3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361915</w:t>
            </w:r>
          </w:p>
        </w:tc>
        <w:tc>
          <w:tcPr>
            <w:tcW w:w="6649" w:type="dxa"/>
            <w:vAlign w:val="center"/>
            <w:hideMark/>
          </w:tcPr>
          <w:p w14:paraId="581349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CORONARIA DERECHA CON ARTERIA EPIGASTRICA VIA ABIERTA</w:t>
            </w:r>
          </w:p>
        </w:tc>
        <w:tc>
          <w:tcPr>
            <w:tcW w:w="2268" w:type="dxa"/>
            <w:shd w:val="clear" w:color="000000" w:fill="FFFFFF"/>
            <w:noWrap/>
            <w:vAlign w:val="center"/>
            <w:hideMark/>
          </w:tcPr>
          <w:p w14:paraId="7703987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17A10815" w14:textId="77777777" w:rsidTr="00E0398C">
        <w:trPr>
          <w:trHeight w:val="283"/>
        </w:trPr>
        <w:tc>
          <w:tcPr>
            <w:tcW w:w="407" w:type="dxa"/>
            <w:noWrap/>
            <w:vAlign w:val="center"/>
            <w:hideMark/>
          </w:tcPr>
          <w:p w14:paraId="265906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125</w:t>
            </w:r>
          </w:p>
        </w:tc>
        <w:tc>
          <w:tcPr>
            <w:tcW w:w="736" w:type="dxa"/>
            <w:noWrap/>
            <w:vAlign w:val="center"/>
            <w:hideMark/>
          </w:tcPr>
          <w:p w14:paraId="40550D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361917</w:t>
            </w:r>
          </w:p>
        </w:tc>
        <w:tc>
          <w:tcPr>
            <w:tcW w:w="6649" w:type="dxa"/>
            <w:vAlign w:val="center"/>
            <w:hideMark/>
          </w:tcPr>
          <w:p w14:paraId="19F2BAF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CORONARIA DERECHA CON ARTERIA GASTROEPIPLOICA VIA ABIERTA</w:t>
            </w:r>
          </w:p>
        </w:tc>
        <w:tc>
          <w:tcPr>
            <w:tcW w:w="2268" w:type="dxa"/>
            <w:shd w:val="clear" w:color="000000" w:fill="FFFFFF"/>
            <w:noWrap/>
            <w:vAlign w:val="center"/>
            <w:hideMark/>
          </w:tcPr>
          <w:p w14:paraId="0FFA7D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7DA959E8" w14:textId="77777777" w:rsidTr="00E0398C">
        <w:trPr>
          <w:trHeight w:val="283"/>
        </w:trPr>
        <w:tc>
          <w:tcPr>
            <w:tcW w:w="407" w:type="dxa"/>
            <w:noWrap/>
            <w:vAlign w:val="center"/>
            <w:hideMark/>
          </w:tcPr>
          <w:p w14:paraId="17BFD4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126</w:t>
            </w:r>
          </w:p>
        </w:tc>
        <w:tc>
          <w:tcPr>
            <w:tcW w:w="736" w:type="dxa"/>
            <w:noWrap/>
            <w:vAlign w:val="center"/>
            <w:hideMark/>
          </w:tcPr>
          <w:p w14:paraId="353CF9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361919</w:t>
            </w:r>
          </w:p>
        </w:tc>
        <w:tc>
          <w:tcPr>
            <w:tcW w:w="6649" w:type="dxa"/>
            <w:vAlign w:val="center"/>
            <w:hideMark/>
          </w:tcPr>
          <w:p w14:paraId="7F3C943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CORONARIA DERECHA CON ARTERIA GASTROEPIPLOICA VIA ABIERTA</w:t>
            </w:r>
          </w:p>
        </w:tc>
        <w:tc>
          <w:tcPr>
            <w:tcW w:w="2268" w:type="dxa"/>
            <w:shd w:val="clear" w:color="000000" w:fill="FFFFFF"/>
            <w:noWrap/>
            <w:vAlign w:val="center"/>
            <w:hideMark/>
          </w:tcPr>
          <w:p w14:paraId="520DFC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4BC03767" w14:textId="77777777" w:rsidTr="00E0398C">
        <w:trPr>
          <w:trHeight w:val="283"/>
        </w:trPr>
        <w:tc>
          <w:tcPr>
            <w:tcW w:w="407" w:type="dxa"/>
            <w:noWrap/>
            <w:vAlign w:val="center"/>
            <w:hideMark/>
          </w:tcPr>
          <w:p w14:paraId="64EB140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127</w:t>
            </w:r>
          </w:p>
        </w:tc>
        <w:tc>
          <w:tcPr>
            <w:tcW w:w="736" w:type="dxa"/>
            <w:noWrap/>
            <w:vAlign w:val="center"/>
            <w:hideMark/>
          </w:tcPr>
          <w:p w14:paraId="296BA5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361921</w:t>
            </w:r>
          </w:p>
        </w:tc>
        <w:tc>
          <w:tcPr>
            <w:tcW w:w="6649" w:type="dxa"/>
            <w:vAlign w:val="center"/>
            <w:hideMark/>
          </w:tcPr>
          <w:p w14:paraId="21B1A8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SIMPLE ARTERIA CORONARIA DERECHA CON OTRAS ARTERIAS VIA ABIERTA</w:t>
            </w:r>
          </w:p>
        </w:tc>
        <w:tc>
          <w:tcPr>
            <w:tcW w:w="2268" w:type="dxa"/>
            <w:shd w:val="clear" w:color="000000" w:fill="FFFFFF"/>
            <w:noWrap/>
            <w:vAlign w:val="center"/>
            <w:hideMark/>
          </w:tcPr>
          <w:p w14:paraId="37AB900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$ 9.742.078</w:t>
            </w:r>
          </w:p>
        </w:tc>
      </w:tr>
      <w:tr w:rsidR="00106FAF" w:rsidRPr="00106FAF" w14:paraId="546BE31D" w14:textId="77777777" w:rsidTr="00E0398C">
        <w:trPr>
          <w:trHeight w:val="283"/>
        </w:trPr>
        <w:tc>
          <w:tcPr>
            <w:tcW w:w="407" w:type="dxa"/>
            <w:noWrap/>
            <w:vAlign w:val="center"/>
            <w:hideMark/>
          </w:tcPr>
          <w:p w14:paraId="281A375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128</w:t>
            </w:r>
          </w:p>
        </w:tc>
        <w:tc>
          <w:tcPr>
            <w:tcW w:w="736" w:type="dxa"/>
            <w:noWrap/>
            <w:vAlign w:val="center"/>
            <w:hideMark/>
          </w:tcPr>
          <w:p w14:paraId="10CAFFE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361923</w:t>
            </w:r>
          </w:p>
        </w:tc>
        <w:tc>
          <w:tcPr>
            <w:tcW w:w="6649" w:type="dxa"/>
            <w:vAlign w:val="center"/>
            <w:hideMark/>
          </w:tcPr>
          <w:p w14:paraId="56C7B98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ANASTOMOSIS SECUENCIAL ARTERIA CORONARIA DERECHA CON OTRAS ARTERIAS VÍA ABIERTA</w:t>
            </w:r>
          </w:p>
        </w:tc>
        <w:tc>
          <w:tcPr>
            <w:tcW w:w="2268" w:type="dxa"/>
            <w:shd w:val="clear" w:color="000000" w:fill="FFFFFF"/>
            <w:noWrap/>
            <w:vAlign w:val="center"/>
            <w:hideMark/>
          </w:tcPr>
          <w:p w14:paraId="47243E0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$ 8.896.347</w:t>
            </w:r>
          </w:p>
        </w:tc>
      </w:tr>
      <w:tr w:rsidR="00106FAF" w:rsidRPr="00106FAF" w14:paraId="16217722" w14:textId="77777777" w:rsidTr="00E0398C">
        <w:trPr>
          <w:trHeight w:val="283"/>
        </w:trPr>
        <w:tc>
          <w:tcPr>
            <w:tcW w:w="407" w:type="dxa"/>
            <w:noWrap/>
            <w:vAlign w:val="center"/>
            <w:hideMark/>
          </w:tcPr>
          <w:p w14:paraId="49F4AA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129</w:t>
            </w:r>
          </w:p>
        </w:tc>
        <w:tc>
          <w:tcPr>
            <w:tcW w:w="736" w:type="dxa"/>
            <w:noWrap/>
            <w:vAlign w:val="center"/>
            <w:hideMark/>
          </w:tcPr>
          <w:p w14:paraId="4A3238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363201</w:t>
            </w:r>
          </w:p>
        </w:tc>
        <w:tc>
          <w:tcPr>
            <w:tcW w:w="6649" w:type="dxa"/>
            <w:vAlign w:val="center"/>
            <w:hideMark/>
          </w:tcPr>
          <w:p w14:paraId="039FF60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REINTERVENCION DE REVASCULARIZACION CARDIACA (DERIVACION O PUENTES CORONARIOS) VIA ABIERTA</w:t>
            </w:r>
          </w:p>
        </w:tc>
        <w:tc>
          <w:tcPr>
            <w:tcW w:w="2268" w:type="dxa"/>
            <w:shd w:val="clear" w:color="000000" w:fill="FFFFFF"/>
            <w:noWrap/>
            <w:vAlign w:val="center"/>
            <w:hideMark/>
          </w:tcPr>
          <w:p w14:paraId="2AAEFCB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$ 8.201.380</w:t>
            </w:r>
          </w:p>
        </w:tc>
      </w:tr>
      <w:tr w:rsidR="00106FAF" w:rsidRPr="00106FAF" w14:paraId="48BAB1A7" w14:textId="77777777" w:rsidTr="00E0398C">
        <w:trPr>
          <w:trHeight w:val="283"/>
        </w:trPr>
        <w:tc>
          <w:tcPr>
            <w:tcW w:w="407" w:type="dxa"/>
            <w:noWrap/>
            <w:vAlign w:val="center"/>
            <w:hideMark/>
          </w:tcPr>
          <w:p w14:paraId="1CE422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130</w:t>
            </w:r>
          </w:p>
        </w:tc>
        <w:tc>
          <w:tcPr>
            <w:tcW w:w="736" w:type="dxa"/>
            <w:noWrap/>
            <w:vAlign w:val="center"/>
            <w:hideMark/>
          </w:tcPr>
          <w:p w14:paraId="7719D4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373305</w:t>
            </w:r>
          </w:p>
        </w:tc>
        <w:tc>
          <w:tcPr>
            <w:tcW w:w="6649" w:type="dxa"/>
            <w:vAlign w:val="center"/>
            <w:hideMark/>
          </w:tcPr>
          <w:p w14:paraId="34F320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ESCISION DE TUMOR DEL CORAZON VIA ABIERTA</w:t>
            </w:r>
          </w:p>
        </w:tc>
        <w:tc>
          <w:tcPr>
            <w:tcW w:w="2268" w:type="dxa"/>
            <w:shd w:val="clear" w:color="000000" w:fill="FFFFFF"/>
            <w:noWrap/>
            <w:vAlign w:val="center"/>
            <w:hideMark/>
          </w:tcPr>
          <w:p w14:paraId="6E3029A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$ 6.759.762</w:t>
            </w:r>
          </w:p>
        </w:tc>
      </w:tr>
      <w:tr w:rsidR="00106FAF" w:rsidRPr="00106FAF" w14:paraId="3712B2E4" w14:textId="77777777" w:rsidTr="00E0398C">
        <w:trPr>
          <w:trHeight w:val="283"/>
        </w:trPr>
        <w:tc>
          <w:tcPr>
            <w:tcW w:w="407" w:type="dxa"/>
            <w:noWrap/>
            <w:vAlign w:val="center"/>
            <w:hideMark/>
          </w:tcPr>
          <w:p w14:paraId="3D3E205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131</w:t>
            </w:r>
          </w:p>
        </w:tc>
        <w:tc>
          <w:tcPr>
            <w:tcW w:w="736" w:type="dxa"/>
            <w:noWrap/>
            <w:vAlign w:val="center"/>
            <w:hideMark/>
          </w:tcPr>
          <w:p w14:paraId="136ABC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385107</w:t>
            </w:r>
          </w:p>
        </w:tc>
        <w:tc>
          <w:tcPr>
            <w:tcW w:w="6649" w:type="dxa"/>
            <w:vAlign w:val="center"/>
            <w:hideMark/>
          </w:tcPr>
          <w:p w14:paraId="00D4753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PINZAMIENTO O LIGADURA DE VASOS INTRACRANEALES VIA ABIERTA</w:t>
            </w:r>
          </w:p>
        </w:tc>
        <w:tc>
          <w:tcPr>
            <w:tcW w:w="2268" w:type="dxa"/>
            <w:shd w:val="clear" w:color="000000" w:fill="FFFFFF"/>
            <w:noWrap/>
            <w:vAlign w:val="center"/>
            <w:hideMark/>
          </w:tcPr>
          <w:p w14:paraId="71A08B7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$ 5.473.640</w:t>
            </w:r>
          </w:p>
        </w:tc>
      </w:tr>
      <w:tr w:rsidR="00106FAF" w:rsidRPr="00106FAF" w14:paraId="64DB8FAC" w14:textId="77777777" w:rsidTr="00E0398C">
        <w:trPr>
          <w:trHeight w:val="283"/>
        </w:trPr>
        <w:tc>
          <w:tcPr>
            <w:tcW w:w="407" w:type="dxa"/>
            <w:noWrap/>
            <w:vAlign w:val="center"/>
            <w:hideMark/>
          </w:tcPr>
          <w:p w14:paraId="63659A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132</w:t>
            </w:r>
          </w:p>
        </w:tc>
        <w:tc>
          <w:tcPr>
            <w:tcW w:w="736" w:type="dxa"/>
            <w:noWrap/>
            <w:vAlign w:val="center"/>
            <w:hideMark/>
          </w:tcPr>
          <w:p w14:paraId="4BE28A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385108</w:t>
            </w:r>
          </w:p>
        </w:tc>
        <w:tc>
          <w:tcPr>
            <w:tcW w:w="6649" w:type="dxa"/>
            <w:vAlign w:val="center"/>
            <w:hideMark/>
          </w:tcPr>
          <w:p w14:paraId="4CF041A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PINZAMIENTO DE ANEURISMA INTRACRANEAL SUPRATENTORIAL</w:t>
            </w:r>
          </w:p>
        </w:tc>
        <w:tc>
          <w:tcPr>
            <w:tcW w:w="2268" w:type="dxa"/>
            <w:shd w:val="clear" w:color="000000" w:fill="FFFFFF"/>
            <w:noWrap/>
            <w:vAlign w:val="center"/>
            <w:hideMark/>
          </w:tcPr>
          <w:p w14:paraId="3813A63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$ 9.987.977</w:t>
            </w:r>
          </w:p>
        </w:tc>
      </w:tr>
      <w:tr w:rsidR="00106FAF" w:rsidRPr="00106FAF" w14:paraId="59417DE3" w14:textId="77777777" w:rsidTr="00E0398C">
        <w:trPr>
          <w:trHeight w:val="283"/>
        </w:trPr>
        <w:tc>
          <w:tcPr>
            <w:tcW w:w="407" w:type="dxa"/>
            <w:noWrap/>
            <w:vAlign w:val="center"/>
            <w:hideMark/>
          </w:tcPr>
          <w:p w14:paraId="5623AC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133</w:t>
            </w:r>
          </w:p>
        </w:tc>
        <w:tc>
          <w:tcPr>
            <w:tcW w:w="736" w:type="dxa"/>
            <w:noWrap/>
            <w:vAlign w:val="center"/>
            <w:hideMark/>
          </w:tcPr>
          <w:p w14:paraId="31A05D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385602</w:t>
            </w:r>
          </w:p>
        </w:tc>
        <w:tc>
          <w:tcPr>
            <w:tcW w:w="6649" w:type="dxa"/>
            <w:vAlign w:val="center"/>
            <w:hideMark/>
          </w:tcPr>
          <w:p w14:paraId="7025E53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PINZAMIENTO O LIGADURA DE ARTERIAS ABDOMINALES</w:t>
            </w:r>
          </w:p>
        </w:tc>
        <w:tc>
          <w:tcPr>
            <w:tcW w:w="2268" w:type="dxa"/>
            <w:shd w:val="clear" w:color="000000" w:fill="FFFFFF"/>
            <w:noWrap/>
            <w:vAlign w:val="center"/>
            <w:hideMark/>
          </w:tcPr>
          <w:p w14:paraId="78D6888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$ 2.104.577</w:t>
            </w:r>
          </w:p>
        </w:tc>
      </w:tr>
      <w:tr w:rsidR="00106FAF" w:rsidRPr="00106FAF" w14:paraId="2E26D2B1" w14:textId="77777777" w:rsidTr="00E0398C">
        <w:trPr>
          <w:trHeight w:val="283"/>
        </w:trPr>
        <w:tc>
          <w:tcPr>
            <w:tcW w:w="407" w:type="dxa"/>
            <w:noWrap/>
            <w:vAlign w:val="center"/>
            <w:hideMark/>
          </w:tcPr>
          <w:p w14:paraId="4087404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134</w:t>
            </w:r>
          </w:p>
        </w:tc>
        <w:tc>
          <w:tcPr>
            <w:tcW w:w="736" w:type="dxa"/>
            <w:noWrap/>
            <w:vAlign w:val="center"/>
            <w:hideMark/>
          </w:tcPr>
          <w:p w14:paraId="1FB919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385801</w:t>
            </w:r>
          </w:p>
        </w:tc>
        <w:tc>
          <w:tcPr>
            <w:tcW w:w="6649" w:type="dxa"/>
            <w:vAlign w:val="center"/>
            <w:hideMark/>
          </w:tcPr>
          <w:p w14:paraId="1B073D6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OCLUSION, PINZAMIENTO O LIGADURA ARTERIAL SUPRAPATELAR</w:t>
            </w:r>
          </w:p>
        </w:tc>
        <w:tc>
          <w:tcPr>
            <w:tcW w:w="2268" w:type="dxa"/>
            <w:shd w:val="clear" w:color="000000" w:fill="FFFFFF"/>
            <w:noWrap/>
            <w:vAlign w:val="center"/>
            <w:hideMark/>
          </w:tcPr>
          <w:p w14:paraId="7FCB1D0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$ 1.841.047</w:t>
            </w:r>
          </w:p>
        </w:tc>
      </w:tr>
      <w:tr w:rsidR="00106FAF" w:rsidRPr="00106FAF" w14:paraId="47483871" w14:textId="77777777" w:rsidTr="00E0398C">
        <w:trPr>
          <w:trHeight w:val="283"/>
        </w:trPr>
        <w:tc>
          <w:tcPr>
            <w:tcW w:w="407" w:type="dxa"/>
            <w:noWrap/>
            <w:vAlign w:val="center"/>
            <w:hideMark/>
          </w:tcPr>
          <w:p w14:paraId="226DAF1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135</w:t>
            </w:r>
          </w:p>
        </w:tc>
        <w:tc>
          <w:tcPr>
            <w:tcW w:w="736" w:type="dxa"/>
            <w:noWrap/>
            <w:vAlign w:val="center"/>
            <w:hideMark/>
          </w:tcPr>
          <w:p w14:paraId="64E2B0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385802</w:t>
            </w:r>
          </w:p>
        </w:tc>
        <w:tc>
          <w:tcPr>
            <w:tcW w:w="6649" w:type="dxa"/>
            <w:vAlign w:val="center"/>
            <w:hideMark/>
          </w:tcPr>
          <w:p w14:paraId="678F03E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OCLUSION, PINZAMIENTO O LIGADURA ARTERIAL INFRAPATELAR</w:t>
            </w:r>
          </w:p>
        </w:tc>
        <w:tc>
          <w:tcPr>
            <w:tcW w:w="2268" w:type="dxa"/>
            <w:shd w:val="clear" w:color="000000" w:fill="FFFFFF"/>
            <w:noWrap/>
            <w:vAlign w:val="center"/>
            <w:hideMark/>
          </w:tcPr>
          <w:p w14:paraId="74965BA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$ 1.606.545</w:t>
            </w:r>
          </w:p>
        </w:tc>
      </w:tr>
      <w:tr w:rsidR="00106FAF" w:rsidRPr="00106FAF" w14:paraId="4E8A36DF" w14:textId="77777777" w:rsidTr="00E0398C">
        <w:trPr>
          <w:trHeight w:val="283"/>
        </w:trPr>
        <w:tc>
          <w:tcPr>
            <w:tcW w:w="407" w:type="dxa"/>
            <w:noWrap/>
            <w:vAlign w:val="center"/>
            <w:hideMark/>
          </w:tcPr>
          <w:p w14:paraId="38AA283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136</w:t>
            </w:r>
          </w:p>
        </w:tc>
        <w:tc>
          <w:tcPr>
            <w:tcW w:w="736" w:type="dxa"/>
            <w:noWrap/>
            <w:vAlign w:val="center"/>
            <w:hideMark/>
          </w:tcPr>
          <w:p w14:paraId="72D64FD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388901</w:t>
            </w:r>
          </w:p>
        </w:tc>
        <w:tc>
          <w:tcPr>
            <w:tcW w:w="6649" w:type="dxa"/>
            <w:vAlign w:val="center"/>
            <w:hideMark/>
          </w:tcPr>
          <w:p w14:paraId="22C13D2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LIGADURA Y ESCISION SUPRAPATELAR DE VENAS VARICOSAS</w:t>
            </w:r>
          </w:p>
        </w:tc>
        <w:tc>
          <w:tcPr>
            <w:tcW w:w="2268" w:type="dxa"/>
            <w:shd w:val="clear" w:color="000000" w:fill="FFFFFF"/>
            <w:noWrap/>
            <w:vAlign w:val="center"/>
            <w:hideMark/>
          </w:tcPr>
          <w:p w14:paraId="6A54B3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$ 1.872.482</w:t>
            </w:r>
          </w:p>
        </w:tc>
      </w:tr>
      <w:tr w:rsidR="00106FAF" w:rsidRPr="00106FAF" w14:paraId="6ABCCABF" w14:textId="77777777" w:rsidTr="00E0398C">
        <w:trPr>
          <w:trHeight w:val="283"/>
        </w:trPr>
        <w:tc>
          <w:tcPr>
            <w:tcW w:w="407" w:type="dxa"/>
            <w:noWrap/>
            <w:vAlign w:val="center"/>
            <w:hideMark/>
          </w:tcPr>
          <w:p w14:paraId="2767DE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137</w:t>
            </w:r>
          </w:p>
        </w:tc>
        <w:tc>
          <w:tcPr>
            <w:tcW w:w="736" w:type="dxa"/>
            <w:noWrap/>
            <w:vAlign w:val="center"/>
            <w:hideMark/>
          </w:tcPr>
          <w:p w14:paraId="56DB5D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388902</w:t>
            </w:r>
          </w:p>
        </w:tc>
        <w:tc>
          <w:tcPr>
            <w:tcW w:w="6649" w:type="dxa"/>
            <w:vAlign w:val="center"/>
            <w:hideMark/>
          </w:tcPr>
          <w:p w14:paraId="38AC45F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LIGADURA Y ESCISION INFRAPATELAR DE VENAS VARICOSAS</w:t>
            </w:r>
          </w:p>
        </w:tc>
        <w:tc>
          <w:tcPr>
            <w:tcW w:w="2268" w:type="dxa"/>
            <w:shd w:val="clear" w:color="000000" w:fill="FFFFFF"/>
            <w:noWrap/>
            <w:vAlign w:val="center"/>
            <w:hideMark/>
          </w:tcPr>
          <w:p w14:paraId="44040EE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$ 1.834.611</w:t>
            </w:r>
          </w:p>
        </w:tc>
      </w:tr>
      <w:tr w:rsidR="00106FAF" w:rsidRPr="00106FAF" w14:paraId="770A6772" w14:textId="77777777" w:rsidTr="00E0398C">
        <w:trPr>
          <w:trHeight w:val="283"/>
        </w:trPr>
        <w:tc>
          <w:tcPr>
            <w:tcW w:w="407" w:type="dxa"/>
            <w:noWrap/>
            <w:vAlign w:val="center"/>
            <w:hideMark/>
          </w:tcPr>
          <w:p w14:paraId="67BAF3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138</w:t>
            </w:r>
          </w:p>
        </w:tc>
        <w:tc>
          <w:tcPr>
            <w:tcW w:w="736" w:type="dxa"/>
            <w:noWrap/>
            <w:vAlign w:val="center"/>
            <w:hideMark/>
          </w:tcPr>
          <w:p w14:paraId="0A2AC7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388903</w:t>
            </w:r>
          </w:p>
        </w:tc>
        <w:tc>
          <w:tcPr>
            <w:tcW w:w="6649" w:type="dxa"/>
            <w:vAlign w:val="center"/>
            <w:hideMark/>
          </w:tcPr>
          <w:p w14:paraId="2628957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LIGADURA Y ESCISION DE SAFENA EXTERNA</w:t>
            </w:r>
          </w:p>
        </w:tc>
        <w:tc>
          <w:tcPr>
            <w:tcW w:w="2268" w:type="dxa"/>
            <w:shd w:val="clear" w:color="000000" w:fill="FFFFFF"/>
            <w:noWrap/>
            <w:vAlign w:val="center"/>
            <w:hideMark/>
          </w:tcPr>
          <w:p w14:paraId="7DF9E67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$ 1.860.057</w:t>
            </w:r>
          </w:p>
        </w:tc>
      </w:tr>
      <w:tr w:rsidR="00106FAF" w:rsidRPr="00106FAF" w14:paraId="2049E89C" w14:textId="77777777" w:rsidTr="00E0398C">
        <w:trPr>
          <w:trHeight w:val="283"/>
        </w:trPr>
        <w:tc>
          <w:tcPr>
            <w:tcW w:w="407" w:type="dxa"/>
            <w:noWrap/>
            <w:vAlign w:val="center"/>
            <w:hideMark/>
          </w:tcPr>
          <w:p w14:paraId="652F7D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139</w:t>
            </w:r>
          </w:p>
        </w:tc>
        <w:tc>
          <w:tcPr>
            <w:tcW w:w="736" w:type="dxa"/>
            <w:noWrap/>
            <w:vAlign w:val="center"/>
            <w:hideMark/>
          </w:tcPr>
          <w:p w14:paraId="69FE83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385109</w:t>
            </w:r>
          </w:p>
        </w:tc>
        <w:tc>
          <w:tcPr>
            <w:tcW w:w="6649" w:type="dxa"/>
            <w:vAlign w:val="center"/>
            <w:hideMark/>
          </w:tcPr>
          <w:p w14:paraId="64132AB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PINZAMIENTO DE ANEURISMA INTRACRANEAL INFRATENTORIAL</w:t>
            </w:r>
          </w:p>
        </w:tc>
        <w:tc>
          <w:tcPr>
            <w:tcW w:w="2268" w:type="dxa"/>
            <w:shd w:val="clear" w:color="000000" w:fill="FFFFFF"/>
            <w:noWrap/>
            <w:vAlign w:val="center"/>
            <w:hideMark/>
          </w:tcPr>
          <w:p w14:paraId="4E5B514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$ 6.054.343</w:t>
            </w:r>
          </w:p>
        </w:tc>
      </w:tr>
      <w:tr w:rsidR="00106FAF" w:rsidRPr="00106FAF" w14:paraId="5966EB4A" w14:textId="77777777" w:rsidTr="00E0398C">
        <w:trPr>
          <w:trHeight w:val="283"/>
        </w:trPr>
        <w:tc>
          <w:tcPr>
            <w:tcW w:w="7792" w:type="dxa"/>
            <w:gridSpan w:val="3"/>
            <w:shd w:val="clear" w:color="000000" w:fill="548235"/>
            <w:noWrap/>
            <w:vAlign w:val="bottom"/>
            <w:hideMark/>
          </w:tcPr>
          <w:p w14:paraId="4E6D7E0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lastRenderedPageBreak/>
              <w:t>OTROS SERVICIOS HOSPITALARIOS Y DE URGENCIAS NO QUIRURGICOS</w:t>
            </w:r>
          </w:p>
        </w:tc>
        <w:tc>
          <w:tcPr>
            <w:tcW w:w="2268" w:type="dxa"/>
            <w:shd w:val="clear" w:color="000000" w:fill="548235"/>
            <w:noWrap/>
            <w:vAlign w:val="center"/>
            <w:hideMark/>
          </w:tcPr>
          <w:p w14:paraId="5988350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3905C7C4" w14:textId="77777777" w:rsidTr="00E0398C">
        <w:trPr>
          <w:trHeight w:val="283"/>
        </w:trPr>
        <w:tc>
          <w:tcPr>
            <w:tcW w:w="407" w:type="dxa"/>
            <w:noWrap/>
            <w:vAlign w:val="center"/>
            <w:hideMark/>
          </w:tcPr>
          <w:p w14:paraId="5C5D53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140</w:t>
            </w:r>
          </w:p>
        </w:tc>
        <w:tc>
          <w:tcPr>
            <w:tcW w:w="736" w:type="dxa"/>
            <w:noWrap/>
            <w:vAlign w:val="center"/>
            <w:hideMark/>
          </w:tcPr>
          <w:p w14:paraId="036C16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931001</w:t>
            </w:r>
          </w:p>
        </w:tc>
        <w:tc>
          <w:tcPr>
            <w:tcW w:w="6649" w:type="dxa"/>
            <w:vAlign w:val="center"/>
            <w:hideMark/>
          </w:tcPr>
          <w:p w14:paraId="64A84DE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TERAPIA FISICA INTEGRAL</w:t>
            </w:r>
          </w:p>
        </w:tc>
        <w:tc>
          <w:tcPr>
            <w:tcW w:w="2268" w:type="dxa"/>
            <w:shd w:val="clear" w:color="000000" w:fill="FFFFFF"/>
            <w:noWrap/>
            <w:vAlign w:val="center"/>
            <w:hideMark/>
          </w:tcPr>
          <w:p w14:paraId="27C12DC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$ 27.170</w:t>
            </w:r>
          </w:p>
        </w:tc>
      </w:tr>
      <w:tr w:rsidR="00106FAF" w:rsidRPr="00106FAF" w14:paraId="13A7A11C" w14:textId="77777777" w:rsidTr="00E0398C">
        <w:trPr>
          <w:trHeight w:val="283"/>
        </w:trPr>
        <w:tc>
          <w:tcPr>
            <w:tcW w:w="407" w:type="dxa"/>
            <w:noWrap/>
            <w:vAlign w:val="center"/>
            <w:hideMark/>
          </w:tcPr>
          <w:p w14:paraId="2DCD84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141</w:t>
            </w:r>
          </w:p>
        </w:tc>
        <w:tc>
          <w:tcPr>
            <w:tcW w:w="736" w:type="dxa"/>
            <w:noWrap/>
            <w:vAlign w:val="center"/>
            <w:hideMark/>
          </w:tcPr>
          <w:p w14:paraId="4071EA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939403</w:t>
            </w:r>
          </w:p>
        </w:tc>
        <w:tc>
          <w:tcPr>
            <w:tcW w:w="6649" w:type="dxa"/>
            <w:vAlign w:val="center"/>
            <w:hideMark/>
          </w:tcPr>
          <w:p w14:paraId="6D2F4F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TERAPIA RESPIRATORIA INTEGRAL</w:t>
            </w:r>
          </w:p>
        </w:tc>
        <w:tc>
          <w:tcPr>
            <w:tcW w:w="2268" w:type="dxa"/>
            <w:shd w:val="clear" w:color="000000" w:fill="FFFFFF"/>
            <w:noWrap/>
            <w:vAlign w:val="center"/>
            <w:hideMark/>
          </w:tcPr>
          <w:p w14:paraId="4AFE2A3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$ 28.556</w:t>
            </w:r>
          </w:p>
        </w:tc>
      </w:tr>
      <w:tr w:rsidR="00106FAF" w:rsidRPr="00106FAF" w14:paraId="67E4EBC0" w14:textId="77777777" w:rsidTr="00E0398C">
        <w:trPr>
          <w:trHeight w:val="283"/>
        </w:trPr>
        <w:tc>
          <w:tcPr>
            <w:tcW w:w="407" w:type="dxa"/>
            <w:noWrap/>
            <w:vAlign w:val="center"/>
            <w:hideMark/>
          </w:tcPr>
          <w:p w14:paraId="20DC6A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142</w:t>
            </w:r>
          </w:p>
        </w:tc>
        <w:tc>
          <w:tcPr>
            <w:tcW w:w="736" w:type="dxa"/>
            <w:noWrap/>
            <w:vAlign w:val="center"/>
            <w:hideMark/>
          </w:tcPr>
          <w:p w14:paraId="42DDDF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912003</w:t>
            </w:r>
          </w:p>
        </w:tc>
        <w:tc>
          <w:tcPr>
            <w:tcW w:w="6649" w:type="dxa"/>
            <w:vAlign w:val="center"/>
            <w:hideMark/>
          </w:tcPr>
          <w:p w14:paraId="54C7826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TRANSFUSION DE LA UNIDAD DE PLAQUETAS</w:t>
            </w:r>
          </w:p>
        </w:tc>
        <w:tc>
          <w:tcPr>
            <w:tcW w:w="2268" w:type="dxa"/>
            <w:shd w:val="clear" w:color="000000" w:fill="FFFFFF"/>
            <w:noWrap/>
            <w:vAlign w:val="center"/>
            <w:hideMark/>
          </w:tcPr>
          <w:p w14:paraId="04E1DCE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$ 52.294</w:t>
            </w:r>
          </w:p>
        </w:tc>
      </w:tr>
      <w:tr w:rsidR="00106FAF" w:rsidRPr="00106FAF" w14:paraId="21EF22F3" w14:textId="77777777" w:rsidTr="00E0398C">
        <w:trPr>
          <w:trHeight w:val="283"/>
        </w:trPr>
        <w:tc>
          <w:tcPr>
            <w:tcW w:w="407" w:type="dxa"/>
            <w:noWrap/>
            <w:vAlign w:val="center"/>
            <w:hideMark/>
          </w:tcPr>
          <w:p w14:paraId="543510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143</w:t>
            </w:r>
          </w:p>
        </w:tc>
        <w:tc>
          <w:tcPr>
            <w:tcW w:w="736" w:type="dxa"/>
            <w:noWrap/>
            <w:vAlign w:val="center"/>
            <w:hideMark/>
          </w:tcPr>
          <w:p w14:paraId="12C3D9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912002</w:t>
            </w:r>
          </w:p>
        </w:tc>
        <w:tc>
          <w:tcPr>
            <w:tcW w:w="6649" w:type="dxa"/>
            <w:vAlign w:val="center"/>
            <w:hideMark/>
          </w:tcPr>
          <w:p w14:paraId="7E855E6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TRANSFUSION DE LA UNIDAD DE GLOBULOS ROJOS O ERITROCITOS</w:t>
            </w:r>
          </w:p>
        </w:tc>
        <w:tc>
          <w:tcPr>
            <w:tcW w:w="2268" w:type="dxa"/>
            <w:shd w:val="clear" w:color="000000" w:fill="FFFFFF"/>
            <w:noWrap/>
            <w:vAlign w:val="center"/>
            <w:hideMark/>
          </w:tcPr>
          <w:p w14:paraId="5D83BCC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$ 92.376</w:t>
            </w:r>
          </w:p>
        </w:tc>
      </w:tr>
      <w:tr w:rsidR="00106FAF" w:rsidRPr="00106FAF" w14:paraId="19505543" w14:textId="77777777" w:rsidTr="00E0398C">
        <w:trPr>
          <w:trHeight w:val="283"/>
        </w:trPr>
        <w:tc>
          <w:tcPr>
            <w:tcW w:w="407" w:type="dxa"/>
            <w:noWrap/>
            <w:vAlign w:val="center"/>
            <w:hideMark/>
          </w:tcPr>
          <w:p w14:paraId="6E1C7E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144</w:t>
            </w:r>
          </w:p>
        </w:tc>
        <w:tc>
          <w:tcPr>
            <w:tcW w:w="736" w:type="dxa"/>
            <w:noWrap/>
            <w:vAlign w:val="center"/>
            <w:hideMark/>
          </w:tcPr>
          <w:p w14:paraId="56250D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912004</w:t>
            </w:r>
          </w:p>
        </w:tc>
        <w:tc>
          <w:tcPr>
            <w:tcW w:w="6649" w:type="dxa"/>
            <w:vAlign w:val="center"/>
            <w:hideMark/>
          </w:tcPr>
          <w:p w14:paraId="66850CF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TRANSFUSION DE LA UNIDAD DE SANGRE TOTAL</w:t>
            </w:r>
          </w:p>
        </w:tc>
        <w:tc>
          <w:tcPr>
            <w:tcW w:w="2268" w:type="dxa"/>
            <w:shd w:val="clear" w:color="000000" w:fill="FFFFFF"/>
            <w:noWrap/>
            <w:vAlign w:val="center"/>
            <w:hideMark/>
          </w:tcPr>
          <w:p w14:paraId="194F7BE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$ 69.071</w:t>
            </w:r>
          </w:p>
        </w:tc>
      </w:tr>
      <w:tr w:rsidR="00106FAF" w:rsidRPr="00106FAF" w14:paraId="42EC9033" w14:textId="77777777" w:rsidTr="00E0398C">
        <w:trPr>
          <w:trHeight w:val="283"/>
        </w:trPr>
        <w:tc>
          <w:tcPr>
            <w:tcW w:w="407" w:type="dxa"/>
            <w:noWrap/>
            <w:vAlign w:val="center"/>
            <w:hideMark/>
          </w:tcPr>
          <w:p w14:paraId="39E39B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145</w:t>
            </w:r>
          </w:p>
        </w:tc>
        <w:tc>
          <w:tcPr>
            <w:tcW w:w="736" w:type="dxa"/>
            <w:noWrap/>
            <w:vAlign w:val="center"/>
            <w:hideMark/>
          </w:tcPr>
          <w:p w14:paraId="6BDAAEE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912005</w:t>
            </w:r>
          </w:p>
        </w:tc>
        <w:tc>
          <w:tcPr>
            <w:tcW w:w="6649" w:type="dxa"/>
            <w:vAlign w:val="center"/>
            <w:hideMark/>
          </w:tcPr>
          <w:p w14:paraId="3F74967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TRANSFUSION DE LA UNIDAD DE PLASMA FRESCO CONGELADO</w:t>
            </w:r>
          </w:p>
        </w:tc>
        <w:tc>
          <w:tcPr>
            <w:tcW w:w="2268" w:type="dxa"/>
            <w:shd w:val="clear" w:color="000000" w:fill="FFFFFF"/>
            <w:noWrap/>
            <w:vAlign w:val="center"/>
            <w:hideMark/>
          </w:tcPr>
          <w:p w14:paraId="76BCC5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$ 59.377</w:t>
            </w:r>
          </w:p>
        </w:tc>
      </w:tr>
      <w:tr w:rsidR="00106FAF" w:rsidRPr="00106FAF" w14:paraId="6057E7F9" w14:textId="77777777" w:rsidTr="00E0398C">
        <w:trPr>
          <w:trHeight w:val="283"/>
        </w:trPr>
        <w:tc>
          <w:tcPr>
            <w:tcW w:w="407" w:type="dxa"/>
            <w:noWrap/>
            <w:vAlign w:val="center"/>
            <w:hideMark/>
          </w:tcPr>
          <w:p w14:paraId="0864C1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146</w:t>
            </w:r>
          </w:p>
        </w:tc>
        <w:tc>
          <w:tcPr>
            <w:tcW w:w="736" w:type="dxa"/>
            <w:noWrap/>
            <w:vAlign w:val="center"/>
            <w:hideMark/>
          </w:tcPr>
          <w:p w14:paraId="1C5F54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912012</w:t>
            </w:r>
          </w:p>
        </w:tc>
        <w:tc>
          <w:tcPr>
            <w:tcW w:w="6649" w:type="dxa"/>
            <w:vAlign w:val="center"/>
            <w:hideMark/>
          </w:tcPr>
          <w:p w14:paraId="1028D57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TRANSFUSION AUTOLOGA POR OBTENCION MECANICA INTRAOPERATORIA</w:t>
            </w:r>
          </w:p>
        </w:tc>
        <w:tc>
          <w:tcPr>
            <w:tcW w:w="2268" w:type="dxa"/>
            <w:shd w:val="clear" w:color="000000" w:fill="FFFFFF"/>
            <w:noWrap/>
            <w:vAlign w:val="center"/>
            <w:hideMark/>
          </w:tcPr>
          <w:p w14:paraId="0992D09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$ 134.530</w:t>
            </w:r>
          </w:p>
        </w:tc>
      </w:tr>
      <w:tr w:rsidR="00106FAF" w:rsidRPr="00106FAF" w14:paraId="1CBB86E2" w14:textId="77777777" w:rsidTr="00E0398C">
        <w:trPr>
          <w:trHeight w:val="283"/>
        </w:trPr>
        <w:tc>
          <w:tcPr>
            <w:tcW w:w="407" w:type="dxa"/>
            <w:noWrap/>
            <w:vAlign w:val="center"/>
            <w:hideMark/>
          </w:tcPr>
          <w:p w14:paraId="276B16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147</w:t>
            </w:r>
          </w:p>
        </w:tc>
        <w:tc>
          <w:tcPr>
            <w:tcW w:w="736" w:type="dxa"/>
            <w:noWrap/>
            <w:vAlign w:val="center"/>
            <w:hideMark/>
          </w:tcPr>
          <w:p w14:paraId="523C74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389002</w:t>
            </w:r>
          </w:p>
        </w:tc>
        <w:tc>
          <w:tcPr>
            <w:tcW w:w="6649" w:type="dxa"/>
            <w:vAlign w:val="center"/>
            <w:hideMark/>
          </w:tcPr>
          <w:p w14:paraId="745BEE5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COLOCACION CATETER ARTERIAL PERIFERICO (LINEA ARTERIAL)</w:t>
            </w:r>
          </w:p>
        </w:tc>
        <w:tc>
          <w:tcPr>
            <w:tcW w:w="2268" w:type="dxa"/>
            <w:shd w:val="clear" w:color="000000" w:fill="FFFFFF"/>
            <w:noWrap/>
            <w:vAlign w:val="center"/>
            <w:hideMark/>
          </w:tcPr>
          <w:p w14:paraId="05D3785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$ 169.780</w:t>
            </w:r>
          </w:p>
        </w:tc>
      </w:tr>
      <w:tr w:rsidR="00106FAF" w:rsidRPr="00106FAF" w14:paraId="2428E6EC" w14:textId="77777777" w:rsidTr="00E0398C">
        <w:trPr>
          <w:trHeight w:val="283"/>
        </w:trPr>
        <w:tc>
          <w:tcPr>
            <w:tcW w:w="407" w:type="dxa"/>
            <w:noWrap/>
            <w:vAlign w:val="center"/>
            <w:hideMark/>
          </w:tcPr>
          <w:p w14:paraId="61323C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148</w:t>
            </w:r>
          </w:p>
        </w:tc>
        <w:tc>
          <w:tcPr>
            <w:tcW w:w="736" w:type="dxa"/>
            <w:noWrap/>
            <w:vAlign w:val="center"/>
            <w:hideMark/>
          </w:tcPr>
          <w:p w14:paraId="5F3C88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890606</w:t>
            </w:r>
          </w:p>
        </w:tc>
        <w:tc>
          <w:tcPr>
            <w:tcW w:w="6649" w:type="dxa"/>
            <w:vAlign w:val="center"/>
            <w:hideMark/>
          </w:tcPr>
          <w:p w14:paraId="30441F0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MANEJO DIARIO NUTRICIONAL ENTERAL O PARENTERAL EN PACIENTE HOSPITALIZADO</w:t>
            </w:r>
          </w:p>
        </w:tc>
        <w:tc>
          <w:tcPr>
            <w:tcW w:w="2268" w:type="dxa"/>
            <w:shd w:val="clear" w:color="000000" w:fill="FFFFFF"/>
            <w:noWrap/>
            <w:vAlign w:val="center"/>
            <w:hideMark/>
          </w:tcPr>
          <w:p w14:paraId="406600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$ 21.887</w:t>
            </w:r>
          </w:p>
        </w:tc>
      </w:tr>
      <w:tr w:rsidR="00106FAF" w:rsidRPr="00106FAF" w14:paraId="0A204E8D" w14:textId="77777777" w:rsidTr="00E0398C">
        <w:trPr>
          <w:trHeight w:val="283"/>
        </w:trPr>
        <w:tc>
          <w:tcPr>
            <w:tcW w:w="407" w:type="dxa"/>
            <w:noWrap/>
            <w:vAlign w:val="center"/>
            <w:hideMark/>
          </w:tcPr>
          <w:p w14:paraId="502FBE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149</w:t>
            </w:r>
          </w:p>
        </w:tc>
        <w:tc>
          <w:tcPr>
            <w:tcW w:w="736" w:type="dxa"/>
            <w:noWrap/>
            <w:vAlign w:val="center"/>
            <w:hideMark/>
          </w:tcPr>
          <w:p w14:paraId="52A1B6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869501</w:t>
            </w:r>
          </w:p>
        </w:tc>
        <w:tc>
          <w:tcPr>
            <w:tcW w:w="6649" w:type="dxa"/>
            <w:vAlign w:val="center"/>
            <w:hideMark/>
          </w:tcPr>
          <w:p w14:paraId="20ECAB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CURACION DE LESION EN PIEL O TEJIDO CELULAR SUBCUTANEO</w:t>
            </w:r>
          </w:p>
        </w:tc>
        <w:tc>
          <w:tcPr>
            <w:tcW w:w="2268" w:type="dxa"/>
            <w:shd w:val="clear" w:color="000000" w:fill="FFFFFF"/>
            <w:noWrap/>
            <w:vAlign w:val="center"/>
            <w:hideMark/>
          </w:tcPr>
          <w:p w14:paraId="32693B9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$ 62.229</w:t>
            </w:r>
          </w:p>
        </w:tc>
      </w:tr>
      <w:tr w:rsidR="00106FAF" w:rsidRPr="00106FAF" w14:paraId="5F338E9A" w14:textId="77777777" w:rsidTr="00E0398C">
        <w:trPr>
          <w:trHeight w:val="283"/>
        </w:trPr>
        <w:tc>
          <w:tcPr>
            <w:tcW w:w="407" w:type="dxa"/>
            <w:noWrap/>
            <w:vAlign w:val="center"/>
            <w:hideMark/>
          </w:tcPr>
          <w:p w14:paraId="147235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150</w:t>
            </w:r>
          </w:p>
        </w:tc>
        <w:tc>
          <w:tcPr>
            <w:tcW w:w="736" w:type="dxa"/>
            <w:noWrap/>
            <w:vAlign w:val="center"/>
            <w:hideMark/>
          </w:tcPr>
          <w:p w14:paraId="7C7234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992990</w:t>
            </w:r>
          </w:p>
        </w:tc>
        <w:tc>
          <w:tcPr>
            <w:tcW w:w="6649" w:type="dxa"/>
            <w:vAlign w:val="center"/>
            <w:hideMark/>
          </w:tcPr>
          <w:p w14:paraId="44538D0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INYECCION O INFUSION DE OTRA SUSTANCIA TERAPEUTICA O PROFILACTICA</w:t>
            </w:r>
          </w:p>
        </w:tc>
        <w:tc>
          <w:tcPr>
            <w:tcW w:w="2268" w:type="dxa"/>
            <w:shd w:val="clear" w:color="000000" w:fill="FFFFFF"/>
            <w:noWrap/>
            <w:vAlign w:val="center"/>
            <w:hideMark/>
          </w:tcPr>
          <w:p w14:paraId="545515D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$ 246.686</w:t>
            </w:r>
          </w:p>
        </w:tc>
      </w:tr>
      <w:tr w:rsidR="00106FAF" w:rsidRPr="00106FAF" w14:paraId="6061956B" w14:textId="77777777" w:rsidTr="00E0398C">
        <w:trPr>
          <w:trHeight w:val="283"/>
        </w:trPr>
        <w:tc>
          <w:tcPr>
            <w:tcW w:w="407" w:type="dxa"/>
            <w:noWrap/>
            <w:vAlign w:val="center"/>
            <w:hideMark/>
          </w:tcPr>
          <w:p w14:paraId="57F29E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151</w:t>
            </w:r>
          </w:p>
        </w:tc>
        <w:tc>
          <w:tcPr>
            <w:tcW w:w="736" w:type="dxa"/>
            <w:noWrap/>
            <w:vAlign w:val="center"/>
            <w:hideMark/>
          </w:tcPr>
          <w:p w14:paraId="11B019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970201</w:t>
            </w:r>
          </w:p>
        </w:tc>
        <w:tc>
          <w:tcPr>
            <w:tcW w:w="6649" w:type="dxa"/>
            <w:vAlign w:val="center"/>
            <w:hideMark/>
          </w:tcPr>
          <w:p w14:paraId="2BDED7F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SUSTITUCION DE TUBO (SONDA) DE GASTROSTOMIA</w:t>
            </w:r>
          </w:p>
        </w:tc>
        <w:tc>
          <w:tcPr>
            <w:tcW w:w="2268" w:type="dxa"/>
            <w:shd w:val="clear" w:color="000000" w:fill="FFFFFF"/>
            <w:noWrap/>
            <w:vAlign w:val="center"/>
            <w:hideMark/>
          </w:tcPr>
          <w:p w14:paraId="1F10BE4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$ 200.645</w:t>
            </w:r>
          </w:p>
        </w:tc>
      </w:tr>
      <w:tr w:rsidR="00106FAF" w:rsidRPr="00106FAF" w14:paraId="751BC61D" w14:textId="77777777" w:rsidTr="00E0398C">
        <w:trPr>
          <w:trHeight w:val="283"/>
        </w:trPr>
        <w:tc>
          <w:tcPr>
            <w:tcW w:w="407" w:type="dxa"/>
            <w:noWrap/>
            <w:vAlign w:val="center"/>
            <w:hideMark/>
          </w:tcPr>
          <w:p w14:paraId="1AAE16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152</w:t>
            </w:r>
          </w:p>
        </w:tc>
        <w:tc>
          <w:tcPr>
            <w:tcW w:w="736" w:type="dxa"/>
            <w:noWrap/>
            <w:vAlign w:val="center"/>
            <w:hideMark/>
          </w:tcPr>
          <w:p w14:paraId="23B3ED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970101</w:t>
            </w:r>
          </w:p>
        </w:tc>
        <w:tc>
          <w:tcPr>
            <w:tcW w:w="6649" w:type="dxa"/>
            <w:vAlign w:val="center"/>
            <w:hideMark/>
          </w:tcPr>
          <w:p w14:paraId="48AD22A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SUSTITUCION DE TUBO (SONDA) NASOGASTRICO O DE ESOFAGOSTOMIA </w:t>
            </w:r>
          </w:p>
        </w:tc>
        <w:tc>
          <w:tcPr>
            <w:tcW w:w="2268" w:type="dxa"/>
            <w:shd w:val="clear" w:color="000000" w:fill="FFFFFF"/>
            <w:noWrap/>
            <w:vAlign w:val="center"/>
            <w:hideMark/>
          </w:tcPr>
          <w:p w14:paraId="3518024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$ 187.459</w:t>
            </w:r>
          </w:p>
        </w:tc>
      </w:tr>
      <w:tr w:rsidR="00106FAF" w:rsidRPr="00106FAF" w14:paraId="191B1E72" w14:textId="77777777" w:rsidTr="00E0398C">
        <w:trPr>
          <w:trHeight w:val="283"/>
        </w:trPr>
        <w:tc>
          <w:tcPr>
            <w:tcW w:w="7792" w:type="dxa"/>
            <w:gridSpan w:val="3"/>
            <w:shd w:val="clear" w:color="000000" w:fill="548235"/>
            <w:noWrap/>
            <w:vAlign w:val="bottom"/>
            <w:hideMark/>
          </w:tcPr>
          <w:p w14:paraId="458C377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HEMODERIVADOS</w:t>
            </w:r>
          </w:p>
        </w:tc>
        <w:tc>
          <w:tcPr>
            <w:tcW w:w="2268" w:type="dxa"/>
            <w:shd w:val="clear" w:color="000000" w:fill="548235"/>
            <w:noWrap/>
            <w:vAlign w:val="center"/>
            <w:hideMark/>
          </w:tcPr>
          <w:p w14:paraId="2F382C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265D4D41" w14:textId="77777777" w:rsidTr="00E0398C">
        <w:trPr>
          <w:trHeight w:val="283"/>
        </w:trPr>
        <w:tc>
          <w:tcPr>
            <w:tcW w:w="407" w:type="dxa"/>
            <w:noWrap/>
            <w:vAlign w:val="center"/>
            <w:hideMark/>
          </w:tcPr>
          <w:p w14:paraId="406BC5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153</w:t>
            </w:r>
          </w:p>
        </w:tc>
        <w:tc>
          <w:tcPr>
            <w:tcW w:w="736" w:type="dxa"/>
            <w:noWrap/>
            <w:vAlign w:val="center"/>
            <w:hideMark/>
          </w:tcPr>
          <w:p w14:paraId="0190CA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911105</w:t>
            </w:r>
          </w:p>
        </w:tc>
        <w:tc>
          <w:tcPr>
            <w:tcW w:w="6649" w:type="dxa"/>
            <w:vAlign w:val="center"/>
            <w:hideMark/>
          </w:tcPr>
          <w:p w14:paraId="2AC5C46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CRIOPRECIPITADOS</w:t>
            </w:r>
          </w:p>
        </w:tc>
        <w:tc>
          <w:tcPr>
            <w:tcW w:w="2268" w:type="dxa"/>
            <w:shd w:val="clear" w:color="000000" w:fill="FFFFFF"/>
            <w:noWrap/>
            <w:vAlign w:val="center"/>
            <w:hideMark/>
          </w:tcPr>
          <w:p w14:paraId="000DA4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$ 80.492</w:t>
            </w:r>
          </w:p>
        </w:tc>
      </w:tr>
      <w:tr w:rsidR="00106FAF" w:rsidRPr="00106FAF" w14:paraId="5AC5DB77" w14:textId="77777777" w:rsidTr="00E0398C">
        <w:trPr>
          <w:trHeight w:val="283"/>
        </w:trPr>
        <w:tc>
          <w:tcPr>
            <w:tcW w:w="407" w:type="dxa"/>
            <w:noWrap/>
            <w:vAlign w:val="center"/>
            <w:hideMark/>
          </w:tcPr>
          <w:p w14:paraId="646983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154</w:t>
            </w:r>
          </w:p>
        </w:tc>
        <w:tc>
          <w:tcPr>
            <w:tcW w:w="736" w:type="dxa"/>
            <w:noWrap/>
            <w:vAlign w:val="center"/>
            <w:hideMark/>
          </w:tcPr>
          <w:p w14:paraId="3EEA97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911106</w:t>
            </w:r>
          </w:p>
        </w:tc>
        <w:tc>
          <w:tcPr>
            <w:tcW w:w="6649" w:type="dxa"/>
            <w:vAlign w:val="center"/>
            <w:hideMark/>
          </w:tcPr>
          <w:p w14:paraId="48C7D43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GLOBULOS ROJOS ESTANDAR</w:t>
            </w:r>
          </w:p>
        </w:tc>
        <w:tc>
          <w:tcPr>
            <w:tcW w:w="2268" w:type="dxa"/>
            <w:shd w:val="clear" w:color="000000" w:fill="FFFFFF"/>
            <w:noWrap/>
            <w:vAlign w:val="center"/>
            <w:hideMark/>
          </w:tcPr>
          <w:p w14:paraId="3524AB2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$ 273.500</w:t>
            </w:r>
          </w:p>
        </w:tc>
      </w:tr>
      <w:tr w:rsidR="00106FAF" w:rsidRPr="00106FAF" w14:paraId="353E7773" w14:textId="77777777" w:rsidTr="00E0398C">
        <w:trPr>
          <w:trHeight w:val="283"/>
        </w:trPr>
        <w:tc>
          <w:tcPr>
            <w:tcW w:w="407" w:type="dxa"/>
            <w:noWrap/>
            <w:vAlign w:val="center"/>
            <w:hideMark/>
          </w:tcPr>
          <w:p w14:paraId="738153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155</w:t>
            </w:r>
          </w:p>
        </w:tc>
        <w:tc>
          <w:tcPr>
            <w:tcW w:w="736" w:type="dxa"/>
            <w:noWrap/>
            <w:vAlign w:val="center"/>
            <w:hideMark/>
          </w:tcPr>
          <w:p w14:paraId="4361A5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911107</w:t>
            </w:r>
          </w:p>
        </w:tc>
        <w:tc>
          <w:tcPr>
            <w:tcW w:w="6649" w:type="dxa"/>
            <w:vAlign w:val="center"/>
            <w:hideMark/>
          </w:tcPr>
          <w:p w14:paraId="1420382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GLOBULOS ROJOS LEUCOREDUCIDO</w:t>
            </w:r>
          </w:p>
        </w:tc>
        <w:tc>
          <w:tcPr>
            <w:tcW w:w="2268" w:type="dxa"/>
            <w:shd w:val="clear" w:color="000000" w:fill="FFFFFF"/>
            <w:noWrap/>
            <w:vAlign w:val="center"/>
            <w:hideMark/>
          </w:tcPr>
          <w:p w14:paraId="3317DB2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$ 477.959</w:t>
            </w:r>
          </w:p>
        </w:tc>
      </w:tr>
      <w:tr w:rsidR="00106FAF" w:rsidRPr="00106FAF" w14:paraId="0B799189" w14:textId="77777777" w:rsidTr="00E0398C">
        <w:trPr>
          <w:trHeight w:val="283"/>
        </w:trPr>
        <w:tc>
          <w:tcPr>
            <w:tcW w:w="407" w:type="dxa"/>
            <w:noWrap/>
            <w:vAlign w:val="center"/>
            <w:hideMark/>
          </w:tcPr>
          <w:p w14:paraId="387957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156</w:t>
            </w:r>
          </w:p>
        </w:tc>
        <w:tc>
          <w:tcPr>
            <w:tcW w:w="736" w:type="dxa"/>
            <w:noWrap/>
            <w:vAlign w:val="center"/>
            <w:hideMark/>
          </w:tcPr>
          <w:p w14:paraId="221663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911110</w:t>
            </w:r>
          </w:p>
        </w:tc>
        <w:tc>
          <w:tcPr>
            <w:tcW w:w="6649" w:type="dxa"/>
            <w:vAlign w:val="center"/>
            <w:hideMark/>
          </w:tcPr>
          <w:p w14:paraId="4FF64F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GLOBULOS ROJOS LAVADOS</w:t>
            </w:r>
          </w:p>
        </w:tc>
        <w:tc>
          <w:tcPr>
            <w:tcW w:w="2268" w:type="dxa"/>
            <w:shd w:val="clear" w:color="000000" w:fill="FFFFFF"/>
            <w:noWrap/>
            <w:vAlign w:val="center"/>
            <w:hideMark/>
          </w:tcPr>
          <w:p w14:paraId="374920B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$ 599.846</w:t>
            </w:r>
          </w:p>
        </w:tc>
      </w:tr>
      <w:tr w:rsidR="00106FAF" w:rsidRPr="00106FAF" w14:paraId="5BEC9822" w14:textId="77777777" w:rsidTr="00E0398C">
        <w:trPr>
          <w:trHeight w:val="283"/>
        </w:trPr>
        <w:tc>
          <w:tcPr>
            <w:tcW w:w="407" w:type="dxa"/>
            <w:noWrap/>
            <w:vAlign w:val="center"/>
            <w:hideMark/>
          </w:tcPr>
          <w:p w14:paraId="51D0E1F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157</w:t>
            </w:r>
          </w:p>
        </w:tc>
        <w:tc>
          <w:tcPr>
            <w:tcW w:w="736" w:type="dxa"/>
            <w:noWrap/>
            <w:vAlign w:val="center"/>
            <w:hideMark/>
          </w:tcPr>
          <w:p w14:paraId="557915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911111</w:t>
            </w:r>
          </w:p>
        </w:tc>
        <w:tc>
          <w:tcPr>
            <w:tcW w:w="6649" w:type="dxa"/>
            <w:vAlign w:val="center"/>
            <w:hideMark/>
          </w:tcPr>
          <w:p w14:paraId="2137AA8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PLASMA FRESCO CONGELADO</w:t>
            </w:r>
          </w:p>
        </w:tc>
        <w:tc>
          <w:tcPr>
            <w:tcW w:w="2268" w:type="dxa"/>
            <w:shd w:val="clear" w:color="000000" w:fill="FFFFFF"/>
            <w:noWrap/>
            <w:vAlign w:val="center"/>
            <w:hideMark/>
          </w:tcPr>
          <w:p w14:paraId="6F95ABC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$ 88.590</w:t>
            </w:r>
          </w:p>
        </w:tc>
      </w:tr>
      <w:tr w:rsidR="00106FAF" w:rsidRPr="00106FAF" w14:paraId="1E7BE2E0" w14:textId="77777777" w:rsidTr="00E0398C">
        <w:trPr>
          <w:trHeight w:val="283"/>
        </w:trPr>
        <w:tc>
          <w:tcPr>
            <w:tcW w:w="407" w:type="dxa"/>
            <w:noWrap/>
            <w:vAlign w:val="center"/>
            <w:hideMark/>
          </w:tcPr>
          <w:p w14:paraId="1E9547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158</w:t>
            </w:r>
          </w:p>
        </w:tc>
        <w:tc>
          <w:tcPr>
            <w:tcW w:w="736" w:type="dxa"/>
            <w:noWrap/>
            <w:vAlign w:val="center"/>
            <w:hideMark/>
          </w:tcPr>
          <w:p w14:paraId="5FDBB9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911115</w:t>
            </w:r>
          </w:p>
        </w:tc>
        <w:tc>
          <w:tcPr>
            <w:tcW w:w="6649" w:type="dxa"/>
            <w:vAlign w:val="center"/>
            <w:hideMark/>
          </w:tcPr>
          <w:p w14:paraId="0B6057E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PLAQUETAS POBRES EN LEUCOCITOS</w:t>
            </w:r>
          </w:p>
        </w:tc>
        <w:tc>
          <w:tcPr>
            <w:tcW w:w="2268" w:type="dxa"/>
            <w:shd w:val="clear" w:color="000000" w:fill="FFFFFF"/>
            <w:noWrap/>
            <w:vAlign w:val="center"/>
            <w:hideMark/>
          </w:tcPr>
          <w:p w14:paraId="0A19E53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$ 94.557</w:t>
            </w:r>
          </w:p>
        </w:tc>
      </w:tr>
      <w:tr w:rsidR="00106FAF" w:rsidRPr="00106FAF" w14:paraId="64FDEF0F" w14:textId="77777777" w:rsidTr="00E0398C">
        <w:trPr>
          <w:trHeight w:val="283"/>
        </w:trPr>
        <w:tc>
          <w:tcPr>
            <w:tcW w:w="407" w:type="dxa"/>
            <w:noWrap/>
            <w:vAlign w:val="center"/>
            <w:hideMark/>
          </w:tcPr>
          <w:p w14:paraId="11BB68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159</w:t>
            </w:r>
          </w:p>
        </w:tc>
        <w:tc>
          <w:tcPr>
            <w:tcW w:w="736" w:type="dxa"/>
            <w:noWrap/>
            <w:vAlign w:val="center"/>
            <w:hideMark/>
          </w:tcPr>
          <w:p w14:paraId="5D9432F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911116</w:t>
            </w:r>
          </w:p>
        </w:tc>
        <w:tc>
          <w:tcPr>
            <w:tcW w:w="6649" w:type="dxa"/>
            <w:vAlign w:val="center"/>
            <w:hideMark/>
          </w:tcPr>
          <w:p w14:paraId="1973D89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GLOBULOS POBRES EN LEUCOCITOS</w:t>
            </w:r>
          </w:p>
        </w:tc>
        <w:tc>
          <w:tcPr>
            <w:tcW w:w="2268" w:type="dxa"/>
            <w:shd w:val="clear" w:color="000000" w:fill="FFFFFF"/>
            <w:noWrap/>
            <w:vAlign w:val="center"/>
            <w:hideMark/>
          </w:tcPr>
          <w:p w14:paraId="0C48EEC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$ 356.638</w:t>
            </w:r>
          </w:p>
        </w:tc>
      </w:tr>
      <w:tr w:rsidR="00106FAF" w:rsidRPr="00106FAF" w14:paraId="1266539A" w14:textId="77777777" w:rsidTr="00E0398C">
        <w:trPr>
          <w:trHeight w:val="283"/>
        </w:trPr>
        <w:tc>
          <w:tcPr>
            <w:tcW w:w="407" w:type="dxa"/>
            <w:noWrap/>
            <w:vAlign w:val="center"/>
            <w:hideMark/>
          </w:tcPr>
          <w:p w14:paraId="7CC902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160</w:t>
            </w:r>
          </w:p>
        </w:tc>
        <w:tc>
          <w:tcPr>
            <w:tcW w:w="736" w:type="dxa"/>
            <w:noWrap/>
            <w:vAlign w:val="center"/>
            <w:hideMark/>
          </w:tcPr>
          <w:p w14:paraId="466ABE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911201</w:t>
            </w:r>
          </w:p>
        </w:tc>
        <w:tc>
          <w:tcPr>
            <w:tcW w:w="6649" w:type="dxa"/>
            <w:vAlign w:val="center"/>
            <w:hideMark/>
          </w:tcPr>
          <w:p w14:paraId="081C50D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PLAQUETAS POBRES EN LEUCOCITOS POR AFERESIS</w:t>
            </w:r>
          </w:p>
        </w:tc>
        <w:tc>
          <w:tcPr>
            <w:tcW w:w="2268" w:type="dxa"/>
            <w:shd w:val="clear" w:color="000000" w:fill="FFFFFF"/>
            <w:noWrap/>
            <w:vAlign w:val="center"/>
            <w:hideMark/>
          </w:tcPr>
          <w:p w14:paraId="4155C4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$ 2.281.674</w:t>
            </w:r>
          </w:p>
        </w:tc>
      </w:tr>
      <w:tr w:rsidR="00106FAF" w:rsidRPr="00106FAF" w14:paraId="5DE6E278" w14:textId="77777777" w:rsidTr="00E0398C">
        <w:trPr>
          <w:trHeight w:val="283"/>
        </w:trPr>
        <w:tc>
          <w:tcPr>
            <w:tcW w:w="407" w:type="dxa"/>
            <w:noWrap/>
            <w:vAlign w:val="center"/>
            <w:hideMark/>
          </w:tcPr>
          <w:p w14:paraId="7AA1E4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161</w:t>
            </w:r>
          </w:p>
        </w:tc>
        <w:tc>
          <w:tcPr>
            <w:tcW w:w="736" w:type="dxa"/>
            <w:noWrap/>
            <w:vAlign w:val="center"/>
            <w:hideMark/>
          </w:tcPr>
          <w:p w14:paraId="2FB4E8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911027</w:t>
            </w:r>
          </w:p>
        </w:tc>
        <w:tc>
          <w:tcPr>
            <w:tcW w:w="6649" w:type="dxa"/>
            <w:vAlign w:val="center"/>
            <w:hideMark/>
          </w:tcPr>
          <w:p w14:paraId="4A56FCF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ADSORCION (ABSORCION) AUTOLOGA O ALOGENICA POR MEDIOS FISICOS</w:t>
            </w:r>
          </w:p>
        </w:tc>
        <w:tc>
          <w:tcPr>
            <w:tcW w:w="2268" w:type="dxa"/>
            <w:shd w:val="clear" w:color="000000" w:fill="FFFFFF"/>
            <w:noWrap/>
            <w:vAlign w:val="center"/>
            <w:hideMark/>
          </w:tcPr>
          <w:p w14:paraId="063297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$ 122.132</w:t>
            </w:r>
          </w:p>
        </w:tc>
      </w:tr>
      <w:tr w:rsidR="00106FAF" w:rsidRPr="00106FAF" w14:paraId="1161F025" w14:textId="77777777" w:rsidTr="00E0398C">
        <w:trPr>
          <w:trHeight w:val="283"/>
        </w:trPr>
        <w:tc>
          <w:tcPr>
            <w:tcW w:w="407" w:type="dxa"/>
            <w:noWrap/>
            <w:vAlign w:val="center"/>
            <w:hideMark/>
          </w:tcPr>
          <w:p w14:paraId="7D8AFB3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162</w:t>
            </w:r>
          </w:p>
        </w:tc>
        <w:tc>
          <w:tcPr>
            <w:tcW w:w="736" w:type="dxa"/>
            <w:noWrap/>
            <w:vAlign w:val="center"/>
            <w:hideMark/>
          </w:tcPr>
          <w:p w14:paraId="57D392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911028</w:t>
            </w:r>
          </w:p>
        </w:tc>
        <w:tc>
          <w:tcPr>
            <w:tcW w:w="6649" w:type="dxa"/>
            <w:vAlign w:val="center"/>
            <w:hideMark/>
          </w:tcPr>
          <w:p w14:paraId="6AAF6EE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ADSORCION (ABSORCION) AUTOLOGA O ALOGENICA POR MEDIOS QUIMICOS</w:t>
            </w:r>
          </w:p>
        </w:tc>
        <w:tc>
          <w:tcPr>
            <w:tcW w:w="2268" w:type="dxa"/>
            <w:shd w:val="clear" w:color="000000" w:fill="FFFFFF"/>
            <w:noWrap/>
            <w:vAlign w:val="center"/>
            <w:hideMark/>
          </w:tcPr>
          <w:p w14:paraId="673FB07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$ 122.132</w:t>
            </w:r>
          </w:p>
        </w:tc>
      </w:tr>
      <w:tr w:rsidR="00106FAF" w:rsidRPr="00106FAF" w14:paraId="4446A354" w14:textId="77777777" w:rsidTr="00E0398C">
        <w:trPr>
          <w:trHeight w:val="283"/>
        </w:trPr>
        <w:tc>
          <w:tcPr>
            <w:tcW w:w="407" w:type="dxa"/>
            <w:noWrap/>
            <w:vAlign w:val="center"/>
            <w:hideMark/>
          </w:tcPr>
          <w:p w14:paraId="75467B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163</w:t>
            </w:r>
          </w:p>
        </w:tc>
        <w:tc>
          <w:tcPr>
            <w:tcW w:w="736" w:type="dxa"/>
            <w:noWrap/>
            <w:vAlign w:val="center"/>
            <w:hideMark/>
          </w:tcPr>
          <w:p w14:paraId="2BF449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389901</w:t>
            </w:r>
          </w:p>
        </w:tc>
        <w:tc>
          <w:tcPr>
            <w:tcW w:w="6649" w:type="dxa"/>
            <w:vAlign w:val="center"/>
            <w:hideMark/>
          </w:tcPr>
          <w:p w14:paraId="55BC626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FLEBOTOMIA TERAPEUTICA SERVICIO INTRAHOSPITALARIO</w:t>
            </w:r>
          </w:p>
        </w:tc>
        <w:tc>
          <w:tcPr>
            <w:tcW w:w="2268" w:type="dxa"/>
            <w:shd w:val="clear" w:color="000000" w:fill="FFFFFF"/>
            <w:noWrap/>
            <w:vAlign w:val="center"/>
            <w:hideMark/>
          </w:tcPr>
          <w:p w14:paraId="37188F8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$ 96.492</w:t>
            </w:r>
          </w:p>
        </w:tc>
      </w:tr>
      <w:tr w:rsidR="00106FAF" w:rsidRPr="00106FAF" w14:paraId="72717CDC" w14:textId="77777777" w:rsidTr="00E0398C">
        <w:trPr>
          <w:trHeight w:val="283"/>
        </w:trPr>
        <w:tc>
          <w:tcPr>
            <w:tcW w:w="407" w:type="dxa"/>
            <w:noWrap/>
            <w:vAlign w:val="center"/>
            <w:hideMark/>
          </w:tcPr>
          <w:p w14:paraId="64F4A8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164</w:t>
            </w:r>
          </w:p>
        </w:tc>
        <w:tc>
          <w:tcPr>
            <w:tcW w:w="736" w:type="dxa"/>
            <w:noWrap/>
            <w:vAlign w:val="center"/>
            <w:hideMark/>
          </w:tcPr>
          <w:p w14:paraId="18EA7E0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911003</w:t>
            </w:r>
          </w:p>
        </w:tc>
        <w:tc>
          <w:tcPr>
            <w:tcW w:w="6649" w:type="dxa"/>
            <w:vAlign w:val="center"/>
            <w:hideMark/>
          </w:tcPr>
          <w:p w14:paraId="76F282E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RASTREO EN ANTICUERPOS IRREGULARES EN PACIENTES </w:t>
            </w:r>
          </w:p>
        </w:tc>
        <w:tc>
          <w:tcPr>
            <w:tcW w:w="2268" w:type="dxa"/>
            <w:shd w:val="clear" w:color="000000" w:fill="FFFFFF"/>
            <w:noWrap/>
            <w:vAlign w:val="center"/>
            <w:hideMark/>
          </w:tcPr>
          <w:p w14:paraId="5094AB0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$ 63.791</w:t>
            </w:r>
          </w:p>
        </w:tc>
      </w:tr>
      <w:tr w:rsidR="00106FAF" w:rsidRPr="00106FAF" w14:paraId="4FB078F0" w14:textId="77777777" w:rsidTr="00E0398C">
        <w:trPr>
          <w:trHeight w:val="283"/>
        </w:trPr>
        <w:tc>
          <w:tcPr>
            <w:tcW w:w="407" w:type="dxa"/>
            <w:noWrap/>
            <w:vAlign w:val="center"/>
            <w:hideMark/>
          </w:tcPr>
          <w:p w14:paraId="06CFFD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165</w:t>
            </w:r>
          </w:p>
        </w:tc>
        <w:tc>
          <w:tcPr>
            <w:tcW w:w="736" w:type="dxa"/>
            <w:noWrap/>
            <w:vAlign w:val="center"/>
            <w:hideMark/>
          </w:tcPr>
          <w:p w14:paraId="744C7C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911005</w:t>
            </w:r>
          </w:p>
        </w:tc>
        <w:tc>
          <w:tcPr>
            <w:tcW w:w="6649" w:type="dxa"/>
            <w:vAlign w:val="center"/>
            <w:hideMark/>
          </w:tcPr>
          <w:p w14:paraId="353F151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IRREGULARES IDENTIFICACION POR MICROTECNICA</w:t>
            </w:r>
          </w:p>
        </w:tc>
        <w:tc>
          <w:tcPr>
            <w:tcW w:w="2268" w:type="dxa"/>
            <w:shd w:val="clear" w:color="000000" w:fill="FFFFFF"/>
            <w:noWrap/>
            <w:vAlign w:val="center"/>
            <w:hideMark/>
          </w:tcPr>
          <w:p w14:paraId="50184F8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$ 144.687</w:t>
            </w:r>
          </w:p>
        </w:tc>
      </w:tr>
      <w:tr w:rsidR="00106FAF" w:rsidRPr="00106FAF" w14:paraId="3F698D27" w14:textId="77777777" w:rsidTr="00E0398C">
        <w:trPr>
          <w:trHeight w:val="283"/>
        </w:trPr>
        <w:tc>
          <w:tcPr>
            <w:tcW w:w="407" w:type="dxa"/>
            <w:noWrap/>
            <w:vAlign w:val="center"/>
            <w:hideMark/>
          </w:tcPr>
          <w:p w14:paraId="401C69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166</w:t>
            </w:r>
          </w:p>
        </w:tc>
        <w:tc>
          <w:tcPr>
            <w:tcW w:w="736" w:type="dxa"/>
            <w:noWrap/>
            <w:vAlign w:val="center"/>
            <w:hideMark/>
          </w:tcPr>
          <w:p w14:paraId="1CFBC2F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911013</w:t>
            </w:r>
          </w:p>
        </w:tc>
        <w:tc>
          <w:tcPr>
            <w:tcW w:w="6649" w:type="dxa"/>
            <w:vAlign w:val="center"/>
            <w:hideMark/>
          </w:tcPr>
          <w:p w14:paraId="0173022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FENOTIPO SISTEMA Rh CUALQUIER ANTIGENO POR MICROTECNICA</w:t>
            </w:r>
          </w:p>
        </w:tc>
        <w:tc>
          <w:tcPr>
            <w:tcW w:w="2268" w:type="dxa"/>
            <w:shd w:val="clear" w:color="000000" w:fill="FFFFFF"/>
            <w:noWrap/>
            <w:vAlign w:val="center"/>
            <w:hideMark/>
          </w:tcPr>
          <w:p w14:paraId="3426612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$ 81.575</w:t>
            </w:r>
          </w:p>
        </w:tc>
      </w:tr>
      <w:tr w:rsidR="00106FAF" w:rsidRPr="00106FAF" w14:paraId="31695916" w14:textId="77777777" w:rsidTr="00E0398C">
        <w:trPr>
          <w:trHeight w:val="283"/>
        </w:trPr>
        <w:tc>
          <w:tcPr>
            <w:tcW w:w="407" w:type="dxa"/>
            <w:noWrap/>
            <w:vAlign w:val="center"/>
            <w:hideMark/>
          </w:tcPr>
          <w:p w14:paraId="4F58E5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167</w:t>
            </w:r>
          </w:p>
        </w:tc>
        <w:tc>
          <w:tcPr>
            <w:tcW w:w="736" w:type="dxa"/>
            <w:noWrap/>
            <w:vAlign w:val="center"/>
            <w:hideMark/>
          </w:tcPr>
          <w:p w14:paraId="2074B6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911021</w:t>
            </w:r>
          </w:p>
        </w:tc>
        <w:tc>
          <w:tcPr>
            <w:tcW w:w="6649" w:type="dxa"/>
            <w:vAlign w:val="center"/>
            <w:hideMark/>
          </w:tcPr>
          <w:p w14:paraId="38845C1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CRUZADA MAYOR POR MICROTECNICA</w:t>
            </w:r>
          </w:p>
        </w:tc>
        <w:tc>
          <w:tcPr>
            <w:tcW w:w="2268" w:type="dxa"/>
            <w:shd w:val="clear" w:color="000000" w:fill="FFFFFF"/>
            <w:noWrap/>
            <w:vAlign w:val="center"/>
            <w:hideMark/>
          </w:tcPr>
          <w:p w14:paraId="48CE679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$ 48.256</w:t>
            </w:r>
          </w:p>
        </w:tc>
      </w:tr>
      <w:tr w:rsidR="00106FAF" w:rsidRPr="00106FAF" w14:paraId="7C4DCEB6" w14:textId="77777777" w:rsidTr="00E0398C">
        <w:trPr>
          <w:trHeight w:val="283"/>
        </w:trPr>
        <w:tc>
          <w:tcPr>
            <w:tcW w:w="407" w:type="dxa"/>
            <w:noWrap/>
            <w:vAlign w:val="center"/>
            <w:hideMark/>
          </w:tcPr>
          <w:p w14:paraId="318B68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168</w:t>
            </w:r>
          </w:p>
        </w:tc>
        <w:tc>
          <w:tcPr>
            <w:tcW w:w="736" w:type="dxa"/>
            <w:noWrap/>
            <w:vAlign w:val="center"/>
            <w:hideMark/>
          </w:tcPr>
          <w:p w14:paraId="4C284F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911011</w:t>
            </w:r>
          </w:p>
        </w:tc>
        <w:tc>
          <w:tcPr>
            <w:tcW w:w="6649" w:type="dxa"/>
            <w:vAlign w:val="center"/>
            <w:hideMark/>
          </w:tcPr>
          <w:p w14:paraId="4175405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FENOTIPO ERITROCITARIO EXTENDIDO POR MICROTECNICA CUALQUIER ANTIGENO</w:t>
            </w:r>
          </w:p>
        </w:tc>
        <w:tc>
          <w:tcPr>
            <w:tcW w:w="2268" w:type="dxa"/>
            <w:shd w:val="clear" w:color="000000" w:fill="FFFFFF"/>
            <w:noWrap/>
            <w:vAlign w:val="center"/>
            <w:hideMark/>
          </w:tcPr>
          <w:p w14:paraId="4A3207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$ 363.192</w:t>
            </w:r>
          </w:p>
        </w:tc>
      </w:tr>
      <w:tr w:rsidR="00106FAF" w:rsidRPr="00106FAF" w14:paraId="26913495" w14:textId="77777777" w:rsidTr="00E0398C">
        <w:trPr>
          <w:trHeight w:val="283"/>
        </w:trPr>
        <w:tc>
          <w:tcPr>
            <w:tcW w:w="407" w:type="dxa"/>
            <w:noWrap/>
            <w:vAlign w:val="center"/>
            <w:hideMark/>
          </w:tcPr>
          <w:p w14:paraId="500004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169</w:t>
            </w:r>
          </w:p>
        </w:tc>
        <w:tc>
          <w:tcPr>
            <w:tcW w:w="736" w:type="dxa"/>
            <w:noWrap/>
            <w:vAlign w:val="center"/>
            <w:hideMark/>
          </w:tcPr>
          <w:p w14:paraId="2BB930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911025</w:t>
            </w:r>
          </w:p>
        </w:tc>
        <w:tc>
          <w:tcPr>
            <w:tcW w:w="6649" w:type="dxa"/>
            <w:vAlign w:val="center"/>
            <w:hideMark/>
          </w:tcPr>
          <w:p w14:paraId="7A8CA9E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FENOTIPO SISTEMA ABO [SUBGRUPOS] POR MICROTECNICA</w:t>
            </w:r>
          </w:p>
        </w:tc>
        <w:tc>
          <w:tcPr>
            <w:tcW w:w="2268" w:type="dxa"/>
            <w:shd w:val="clear" w:color="000000" w:fill="FFFFFF"/>
            <w:noWrap/>
            <w:vAlign w:val="center"/>
            <w:hideMark/>
          </w:tcPr>
          <w:p w14:paraId="015EA2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$ 81.940</w:t>
            </w:r>
          </w:p>
        </w:tc>
      </w:tr>
      <w:tr w:rsidR="00106FAF" w:rsidRPr="00106FAF" w14:paraId="1601894E" w14:textId="77777777" w:rsidTr="00E0398C">
        <w:trPr>
          <w:trHeight w:val="283"/>
        </w:trPr>
        <w:tc>
          <w:tcPr>
            <w:tcW w:w="407" w:type="dxa"/>
            <w:noWrap/>
            <w:vAlign w:val="center"/>
            <w:hideMark/>
          </w:tcPr>
          <w:p w14:paraId="2B9AFF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170</w:t>
            </w:r>
          </w:p>
        </w:tc>
        <w:tc>
          <w:tcPr>
            <w:tcW w:w="736" w:type="dxa"/>
            <w:noWrap/>
            <w:vAlign w:val="center"/>
            <w:hideMark/>
          </w:tcPr>
          <w:p w14:paraId="745873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911017</w:t>
            </w:r>
          </w:p>
        </w:tc>
        <w:tc>
          <w:tcPr>
            <w:tcW w:w="6649" w:type="dxa"/>
            <w:vAlign w:val="center"/>
            <w:hideMark/>
          </w:tcPr>
          <w:p w14:paraId="00514D1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HEMOCLASIFICACION SISTEMA ABO DIRECTA [HEMOCLASIFICACION GLOBULAR] POR MICROTECNICA</w:t>
            </w:r>
          </w:p>
        </w:tc>
        <w:tc>
          <w:tcPr>
            <w:tcW w:w="2268" w:type="dxa"/>
            <w:shd w:val="clear" w:color="000000" w:fill="FFFFFF"/>
            <w:noWrap/>
            <w:vAlign w:val="center"/>
            <w:hideMark/>
          </w:tcPr>
          <w:p w14:paraId="4A0752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$ 20.200</w:t>
            </w:r>
          </w:p>
        </w:tc>
      </w:tr>
      <w:tr w:rsidR="00106FAF" w:rsidRPr="00106FAF" w14:paraId="131D8D17" w14:textId="77777777" w:rsidTr="00E0398C">
        <w:trPr>
          <w:trHeight w:val="283"/>
        </w:trPr>
        <w:tc>
          <w:tcPr>
            <w:tcW w:w="407" w:type="dxa"/>
            <w:noWrap/>
            <w:vAlign w:val="center"/>
            <w:hideMark/>
          </w:tcPr>
          <w:p w14:paraId="53FD219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171</w:t>
            </w:r>
          </w:p>
        </w:tc>
        <w:tc>
          <w:tcPr>
            <w:tcW w:w="736" w:type="dxa"/>
            <w:noWrap/>
            <w:vAlign w:val="center"/>
            <w:hideMark/>
          </w:tcPr>
          <w:p w14:paraId="30FF91A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911015</w:t>
            </w:r>
          </w:p>
        </w:tc>
        <w:tc>
          <w:tcPr>
            <w:tcW w:w="6649" w:type="dxa"/>
            <w:vAlign w:val="center"/>
            <w:hideMark/>
          </w:tcPr>
          <w:p w14:paraId="578372A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HEMOCLASIFICACION SISTEMA Rh [ANTIGENO Rh D] POR MICROTECNICA</w:t>
            </w:r>
          </w:p>
        </w:tc>
        <w:tc>
          <w:tcPr>
            <w:tcW w:w="2268" w:type="dxa"/>
            <w:shd w:val="clear" w:color="000000" w:fill="FFFFFF"/>
            <w:noWrap/>
            <w:vAlign w:val="center"/>
            <w:hideMark/>
          </w:tcPr>
          <w:p w14:paraId="68D3743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$ 27.571</w:t>
            </w:r>
          </w:p>
        </w:tc>
      </w:tr>
      <w:tr w:rsidR="00106FAF" w:rsidRPr="00106FAF" w14:paraId="6F6BDDEC" w14:textId="77777777" w:rsidTr="00E0398C">
        <w:trPr>
          <w:trHeight w:val="283"/>
        </w:trPr>
        <w:tc>
          <w:tcPr>
            <w:tcW w:w="7792" w:type="dxa"/>
            <w:gridSpan w:val="3"/>
            <w:shd w:val="clear" w:color="000000" w:fill="548235"/>
            <w:noWrap/>
            <w:vAlign w:val="bottom"/>
            <w:hideMark/>
          </w:tcPr>
          <w:p w14:paraId="6FBA668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HEMODINAMIA</w:t>
            </w:r>
          </w:p>
        </w:tc>
        <w:tc>
          <w:tcPr>
            <w:tcW w:w="2268" w:type="dxa"/>
            <w:shd w:val="clear" w:color="000000" w:fill="548235"/>
            <w:noWrap/>
            <w:vAlign w:val="center"/>
            <w:hideMark/>
          </w:tcPr>
          <w:p w14:paraId="5CFCF5B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0AB285DE" w14:textId="77777777" w:rsidTr="00E0398C">
        <w:trPr>
          <w:trHeight w:val="283"/>
        </w:trPr>
        <w:tc>
          <w:tcPr>
            <w:tcW w:w="407" w:type="dxa"/>
            <w:noWrap/>
            <w:vAlign w:val="center"/>
            <w:hideMark/>
          </w:tcPr>
          <w:p w14:paraId="182DA2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172</w:t>
            </w:r>
          </w:p>
        </w:tc>
        <w:tc>
          <w:tcPr>
            <w:tcW w:w="736" w:type="dxa"/>
            <w:noWrap/>
            <w:vAlign w:val="center"/>
            <w:hideMark/>
          </w:tcPr>
          <w:p w14:paraId="29C07E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372301</w:t>
            </w:r>
          </w:p>
        </w:tc>
        <w:tc>
          <w:tcPr>
            <w:tcW w:w="6649" w:type="dxa"/>
            <w:vAlign w:val="center"/>
            <w:hideMark/>
          </w:tcPr>
          <w:p w14:paraId="58C167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CATETERISMO COMBINADO DE LOS LADOS DERECHO E IZQUIERDO DEL CORAZÓN CON ESTUDIO ELECTROFISIOLÓGICO</w:t>
            </w:r>
          </w:p>
        </w:tc>
        <w:tc>
          <w:tcPr>
            <w:tcW w:w="2268" w:type="dxa"/>
            <w:shd w:val="clear" w:color="000000" w:fill="FFFFFF"/>
            <w:noWrap/>
            <w:vAlign w:val="center"/>
            <w:hideMark/>
          </w:tcPr>
          <w:p w14:paraId="0EB6825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$ 3.585.600</w:t>
            </w:r>
          </w:p>
        </w:tc>
      </w:tr>
      <w:tr w:rsidR="00106FAF" w:rsidRPr="00106FAF" w14:paraId="00BC0B99" w14:textId="77777777" w:rsidTr="00E0398C">
        <w:trPr>
          <w:trHeight w:val="283"/>
        </w:trPr>
        <w:tc>
          <w:tcPr>
            <w:tcW w:w="407" w:type="dxa"/>
            <w:noWrap/>
            <w:vAlign w:val="center"/>
            <w:hideMark/>
          </w:tcPr>
          <w:p w14:paraId="7DC655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173</w:t>
            </w:r>
          </w:p>
        </w:tc>
        <w:tc>
          <w:tcPr>
            <w:tcW w:w="736" w:type="dxa"/>
            <w:noWrap/>
            <w:vAlign w:val="center"/>
            <w:hideMark/>
          </w:tcPr>
          <w:p w14:paraId="3CD30C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373406</w:t>
            </w:r>
          </w:p>
        </w:tc>
        <w:tc>
          <w:tcPr>
            <w:tcW w:w="6649" w:type="dxa"/>
            <w:vAlign w:val="center"/>
            <w:hideMark/>
          </w:tcPr>
          <w:p w14:paraId="079614C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ABLACION DE LESION O TEJIDO CARDIACO FOCAL PERCUTANEA (ENDOVASCULAR)</w:t>
            </w:r>
          </w:p>
        </w:tc>
        <w:tc>
          <w:tcPr>
            <w:tcW w:w="2268" w:type="dxa"/>
            <w:shd w:val="clear" w:color="000000" w:fill="FFFFFF"/>
            <w:noWrap/>
            <w:vAlign w:val="center"/>
            <w:hideMark/>
          </w:tcPr>
          <w:p w14:paraId="23A80B0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$ 3.585.600</w:t>
            </w:r>
          </w:p>
        </w:tc>
      </w:tr>
      <w:tr w:rsidR="00106FAF" w:rsidRPr="00106FAF" w14:paraId="762DDC49" w14:textId="77777777" w:rsidTr="00E0398C">
        <w:trPr>
          <w:trHeight w:val="283"/>
        </w:trPr>
        <w:tc>
          <w:tcPr>
            <w:tcW w:w="407" w:type="dxa"/>
            <w:noWrap/>
            <w:vAlign w:val="center"/>
            <w:hideMark/>
          </w:tcPr>
          <w:p w14:paraId="4915B0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174</w:t>
            </w:r>
          </w:p>
        </w:tc>
        <w:tc>
          <w:tcPr>
            <w:tcW w:w="736" w:type="dxa"/>
            <w:noWrap/>
            <w:vAlign w:val="center"/>
            <w:hideMark/>
          </w:tcPr>
          <w:p w14:paraId="6019F5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372801</w:t>
            </w:r>
          </w:p>
        </w:tc>
        <w:tc>
          <w:tcPr>
            <w:tcW w:w="6649" w:type="dxa"/>
            <w:vAlign w:val="center"/>
            <w:hideMark/>
          </w:tcPr>
          <w:p w14:paraId="5EDB196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MAPEO ELECTROANATOMICO CONVENCIONAL</w:t>
            </w:r>
          </w:p>
        </w:tc>
        <w:tc>
          <w:tcPr>
            <w:tcW w:w="2268" w:type="dxa"/>
            <w:shd w:val="clear" w:color="000000" w:fill="FFFFFF"/>
            <w:noWrap/>
            <w:vAlign w:val="center"/>
            <w:hideMark/>
          </w:tcPr>
          <w:p w14:paraId="1669DC1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$ 2.367.626</w:t>
            </w:r>
          </w:p>
        </w:tc>
      </w:tr>
      <w:tr w:rsidR="00106FAF" w:rsidRPr="00106FAF" w14:paraId="394A1066" w14:textId="77777777" w:rsidTr="00E0398C">
        <w:trPr>
          <w:trHeight w:val="283"/>
        </w:trPr>
        <w:tc>
          <w:tcPr>
            <w:tcW w:w="407" w:type="dxa"/>
            <w:noWrap/>
            <w:vAlign w:val="center"/>
            <w:hideMark/>
          </w:tcPr>
          <w:p w14:paraId="5868CC9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175</w:t>
            </w:r>
          </w:p>
        </w:tc>
        <w:tc>
          <w:tcPr>
            <w:tcW w:w="736" w:type="dxa"/>
            <w:noWrap/>
            <w:vAlign w:val="center"/>
            <w:hideMark/>
          </w:tcPr>
          <w:p w14:paraId="477E72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378102</w:t>
            </w:r>
          </w:p>
        </w:tc>
        <w:tc>
          <w:tcPr>
            <w:tcW w:w="6649" w:type="dxa"/>
            <w:vAlign w:val="center"/>
            <w:hideMark/>
          </w:tcPr>
          <w:p w14:paraId="590280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MARCAPASO TEMPORAL (TRANSITORIO) VIA PERCUTANEA (ENDOVASCULAR)</w:t>
            </w:r>
          </w:p>
        </w:tc>
        <w:tc>
          <w:tcPr>
            <w:tcW w:w="2268" w:type="dxa"/>
            <w:shd w:val="clear" w:color="000000" w:fill="FFFFFF"/>
            <w:noWrap/>
            <w:vAlign w:val="center"/>
            <w:hideMark/>
          </w:tcPr>
          <w:p w14:paraId="500DB7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$ 909.585</w:t>
            </w:r>
          </w:p>
        </w:tc>
      </w:tr>
      <w:tr w:rsidR="00106FAF" w:rsidRPr="00106FAF" w14:paraId="367A38CC" w14:textId="77777777" w:rsidTr="00E0398C">
        <w:trPr>
          <w:trHeight w:val="283"/>
        </w:trPr>
        <w:tc>
          <w:tcPr>
            <w:tcW w:w="407" w:type="dxa"/>
            <w:noWrap/>
            <w:vAlign w:val="center"/>
            <w:hideMark/>
          </w:tcPr>
          <w:p w14:paraId="6963F7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176</w:t>
            </w:r>
          </w:p>
        </w:tc>
        <w:tc>
          <w:tcPr>
            <w:tcW w:w="736" w:type="dxa"/>
            <w:noWrap/>
            <w:vAlign w:val="center"/>
            <w:hideMark/>
          </w:tcPr>
          <w:p w14:paraId="3B1685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378201</w:t>
            </w:r>
          </w:p>
        </w:tc>
        <w:tc>
          <w:tcPr>
            <w:tcW w:w="6649" w:type="dxa"/>
            <w:vAlign w:val="center"/>
            <w:hideMark/>
          </w:tcPr>
          <w:p w14:paraId="69FD25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MARCAPASOS UNICAMERAL</w:t>
            </w:r>
          </w:p>
        </w:tc>
        <w:tc>
          <w:tcPr>
            <w:tcW w:w="2268" w:type="dxa"/>
            <w:shd w:val="clear" w:color="000000" w:fill="FFFFFF"/>
            <w:noWrap/>
            <w:vAlign w:val="center"/>
            <w:hideMark/>
          </w:tcPr>
          <w:p w14:paraId="2F85AE3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$ 3.549.000</w:t>
            </w:r>
          </w:p>
        </w:tc>
      </w:tr>
      <w:tr w:rsidR="00106FAF" w:rsidRPr="00106FAF" w14:paraId="7C3ED303" w14:textId="77777777" w:rsidTr="00E0398C">
        <w:trPr>
          <w:trHeight w:val="283"/>
        </w:trPr>
        <w:tc>
          <w:tcPr>
            <w:tcW w:w="407" w:type="dxa"/>
            <w:noWrap/>
            <w:vAlign w:val="center"/>
            <w:hideMark/>
          </w:tcPr>
          <w:p w14:paraId="09E1AD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177</w:t>
            </w:r>
          </w:p>
        </w:tc>
        <w:tc>
          <w:tcPr>
            <w:tcW w:w="736" w:type="dxa"/>
            <w:noWrap/>
            <w:vAlign w:val="center"/>
            <w:hideMark/>
          </w:tcPr>
          <w:p w14:paraId="31C5D9E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378301</w:t>
            </w:r>
          </w:p>
        </w:tc>
        <w:tc>
          <w:tcPr>
            <w:tcW w:w="6649" w:type="dxa"/>
            <w:vAlign w:val="center"/>
            <w:hideMark/>
          </w:tcPr>
          <w:p w14:paraId="0E444C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MARCAPASOS BICAMERAL</w:t>
            </w:r>
          </w:p>
        </w:tc>
        <w:tc>
          <w:tcPr>
            <w:tcW w:w="2268" w:type="dxa"/>
            <w:shd w:val="clear" w:color="000000" w:fill="FFFFFF"/>
            <w:noWrap/>
            <w:vAlign w:val="center"/>
            <w:hideMark/>
          </w:tcPr>
          <w:p w14:paraId="6D3A9A5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$ 3.549.000</w:t>
            </w:r>
          </w:p>
        </w:tc>
      </w:tr>
      <w:tr w:rsidR="00106FAF" w:rsidRPr="00106FAF" w14:paraId="7182DE2B" w14:textId="77777777" w:rsidTr="00E0398C">
        <w:trPr>
          <w:trHeight w:val="283"/>
        </w:trPr>
        <w:tc>
          <w:tcPr>
            <w:tcW w:w="407" w:type="dxa"/>
            <w:noWrap/>
            <w:vAlign w:val="center"/>
            <w:hideMark/>
          </w:tcPr>
          <w:p w14:paraId="113226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178</w:t>
            </w:r>
          </w:p>
        </w:tc>
        <w:tc>
          <w:tcPr>
            <w:tcW w:w="736" w:type="dxa"/>
            <w:noWrap/>
            <w:vAlign w:val="center"/>
            <w:hideMark/>
          </w:tcPr>
          <w:p w14:paraId="4BF36C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378901</w:t>
            </w:r>
          </w:p>
        </w:tc>
        <w:tc>
          <w:tcPr>
            <w:tcW w:w="6649" w:type="dxa"/>
            <w:vAlign w:val="center"/>
            <w:hideMark/>
          </w:tcPr>
          <w:p w14:paraId="548E9F2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EXPLANTE O ELIMINACION DE MARCAPASO</w:t>
            </w:r>
          </w:p>
        </w:tc>
        <w:tc>
          <w:tcPr>
            <w:tcW w:w="2268" w:type="dxa"/>
            <w:shd w:val="clear" w:color="000000" w:fill="FFFFFF"/>
            <w:noWrap/>
            <w:vAlign w:val="center"/>
            <w:hideMark/>
          </w:tcPr>
          <w:p w14:paraId="7E7BE16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$ 1.688.920</w:t>
            </w:r>
          </w:p>
        </w:tc>
      </w:tr>
      <w:tr w:rsidR="00106FAF" w:rsidRPr="00106FAF" w14:paraId="64B3B55C" w14:textId="77777777" w:rsidTr="00E0398C">
        <w:trPr>
          <w:trHeight w:val="283"/>
        </w:trPr>
        <w:tc>
          <w:tcPr>
            <w:tcW w:w="407" w:type="dxa"/>
            <w:noWrap/>
            <w:vAlign w:val="center"/>
            <w:hideMark/>
          </w:tcPr>
          <w:p w14:paraId="449208D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179</w:t>
            </w:r>
          </w:p>
        </w:tc>
        <w:tc>
          <w:tcPr>
            <w:tcW w:w="736" w:type="dxa"/>
            <w:noWrap/>
            <w:vAlign w:val="center"/>
            <w:hideMark/>
          </w:tcPr>
          <w:p w14:paraId="3169E5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378902</w:t>
            </w:r>
          </w:p>
        </w:tc>
        <w:tc>
          <w:tcPr>
            <w:tcW w:w="6649" w:type="dxa"/>
            <w:vAlign w:val="center"/>
            <w:hideMark/>
          </w:tcPr>
          <w:p w14:paraId="468D2E4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EXPLANTE O ELIMINACION DE CARDIOVERSOR (DESFIBRILADOR) O RESINCRONIZADOR O CARDIORESINCRONIZADOR </w:t>
            </w:r>
          </w:p>
        </w:tc>
        <w:tc>
          <w:tcPr>
            <w:tcW w:w="2268" w:type="dxa"/>
            <w:shd w:val="clear" w:color="000000" w:fill="FFFFFF"/>
            <w:noWrap/>
            <w:vAlign w:val="center"/>
            <w:hideMark/>
          </w:tcPr>
          <w:p w14:paraId="31354C0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$ 2.311.684</w:t>
            </w:r>
          </w:p>
        </w:tc>
      </w:tr>
      <w:tr w:rsidR="00106FAF" w:rsidRPr="00106FAF" w14:paraId="5B8F656B" w14:textId="77777777" w:rsidTr="00E0398C">
        <w:trPr>
          <w:trHeight w:val="283"/>
        </w:trPr>
        <w:tc>
          <w:tcPr>
            <w:tcW w:w="407" w:type="dxa"/>
            <w:noWrap/>
            <w:vAlign w:val="center"/>
            <w:hideMark/>
          </w:tcPr>
          <w:p w14:paraId="5D4189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180</w:t>
            </w:r>
          </w:p>
        </w:tc>
        <w:tc>
          <w:tcPr>
            <w:tcW w:w="736" w:type="dxa"/>
            <w:noWrap/>
            <w:vAlign w:val="center"/>
            <w:hideMark/>
          </w:tcPr>
          <w:p w14:paraId="3641EF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378501</w:t>
            </w:r>
          </w:p>
        </w:tc>
        <w:tc>
          <w:tcPr>
            <w:tcW w:w="6649" w:type="dxa"/>
            <w:vAlign w:val="center"/>
            <w:hideMark/>
          </w:tcPr>
          <w:p w14:paraId="1A9BE64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REVISION (REPROGRAMACION) DE MARCAPASOS</w:t>
            </w:r>
          </w:p>
        </w:tc>
        <w:tc>
          <w:tcPr>
            <w:tcW w:w="2268" w:type="dxa"/>
            <w:shd w:val="clear" w:color="000000" w:fill="FFFFFF"/>
            <w:noWrap/>
            <w:vAlign w:val="center"/>
            <w:hideMark/>
          </w:tcPr>
          <w:p w14:paraId="69DCED7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$ 142.344</w:t>
            </w:r>
          </w:p>
        </w:tc>
      </w:tr>
      <w:tr w:rsidR="00106FAF" w:rsidRPr="00106FAF" w14:paraId="70913D44" w14:textId="77777777" w:rsidTr="00E0398C">
        <w:trPr>
          <w:trHeight w:val="283"/>
        </w:trPr>
        <w:tc>
          <w:tcPr>
            <w:tcW w:w="407" w:type="dxa"/>
            <w:noWrap/>
            <w:vAlign w:val="center"/>
            <w:hideMark/>
          </w:tcPr>
          <w:p w14:paraId="27329C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181</w:t>
            </w:r>
          </w:p>
        </w:tc>
        <w:tc>
          <w:tcPr>
            <w:tcW w:w="736" w:type="dxa"/>
            <w:noWrap/>
            <w:vAlign w:val="center"/>
            <w:hideMark/>
          </w:tcPr>
          <w:p w14:paraId="5BAF8F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378502</w:t>
            </w:r>
          </w:p>
        </w:tc>
        <w:tc>
          <w:tcPr>
            <w:tcW w:w="6649" w:type="dxa"/>
            <w:vAlign w:val="center"/>
            <w:hideMark/>
          </w:tcPr>
          <w:p w14:paraId="791D1DC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REVISION (REPROGRAMACION) DE RESINCRONIZADOR CARDIACO</w:t>
            </w:r>
          </w:p>
        </w:tc>
        <w:tc>
          <w:tcPr>
            <w:tcW w:w="2268" w:type="dxa"/>
            <w:shd w:val="clear" w:color="000000" w:fill="FFFFFF"/>
            <w:noWrap/>
            <w:vAlign w:val="center"/>
            <w:hideMark/>
          </w:tcPr>
          <w:p w14:paraId="6D0B96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$ 199.356</w:t>
            </w:r>
          </w:p>
        </w:tc>
      </w:tr>
      <w:tr w:rsidR="00106FAF" w:rsidRPr="00106FAF" w14:paraId="7E561296" w14:textId="77777777" w:rsidTr="00E0398C">
        <w:trPr>
          <w:trHeight w:val="283"/>
        </w:trPr>
        <w:tc>
          <w:tcPr>
            <w:tcW w:w="407" w:type="dxa"/>
            <w:noWrap/>
            <w:vAlign w:val="center"/>
            <w:hideMark/>
          </w:tcPr>
          <w:p w14:paraId="0EE856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182</w:t>
            </w:r>
          </w:p>
        </w:tc>
        <w:tc>
          <w:tcPr>
            <w:tcW w:w="736" w:type="dxa"/>
            <w:noWrap/>
            <w:vAlign w:val="center"/>
            <w:hideMark/>
          </w:tcPr>
          <w:p w14:paraId="0243F1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378503</w:t>
            </w:r>
          </w:p>
        </w:tc>
        <w:tc>
          <w:tcPr>
            <w:tcW w:w="6649" w:type="dxa"/>
            <w:vAlign w:val="center"/>
            <w:hideMark/>
          </w:tcPr>
          <w:p w14:paraId="038A712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REVISION (REPROGRAMACION) DE CARDIOVERSOR (DESFIBRILADOR)</w:t>
            </w:r>
          </w:p>
        </w:tc>
        <w:tc>
          <w:tcPr>
            <w:tcW w:w="2268" w:type="dxa"/>
            <w:shd w:val="clear" w:color="000000" w:fill="FFFFFF"/>
            <w:noWrap/>
            <w:vAlign w:val="center"/>
            <w:hideMark/>
          </w:tcPr>
          <w:p w14:paraId="71239D4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$ 198.860</w:t>
            </w:r>
          </w:p>
        </w:tc>
      </w:tr>
      <w:tr w:rsidR="00106FAF" w:rsidRPr="00106FAF" w14:paraId="4E18D4A8" w14:textId="77777777" w:rsidTr="00E0398C">
        <w:trPr>
          <w:trHeight w:val="283"/>
        </w:trPr>
        <w:tc>
          <w:tcPr>
            <w:tcW w:w="407" w:type="dxa"/>
            <w:noWrap/>
            <w:vAlign w:val="center"/>
            <w:hideMark/>
          </w:tcPr>
          <w:p w14:paraId="4713F9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183</w:t>
            </w:r>
          </w:p>
        </w:tc>
        <w:tc>
          <w:tcPr>
            <w:tcW w:w="736" w:type="dxa"/>
            <w:noWrap/>
            <w:vAlign w:val="center"/>
            <w:hideMark/>
          </w:tcPr>
          <w:p w14:paraId="644486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378504</w:t>
            </w:r>
          </w:p>
        </w:tc>
        <w:tc>
          <w:tcPr>
            <w:tcW w:w="6649" w:type="dxa"/>
            <w:vAlign w:val="center"/>
            <w:hideMark/>
          </w:tcPr>
          <w:p w14:paraId="33EBFF8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REVISION (REPROGRAMACION) DE CARDIOVERSOR (DESFIBRILADOR) CON RESINCRONIZADOR (CARDIORESINCRONIZADOR)</w:t>
            </w:r>
          </w:p>
        </w:tc>
        <w:tc>
          <w:tcPr>
            <w:tcW w:w="2268" w:type="dxa"/>
            <w:shd w:val="clear" w:color="000000" w:fill="FFFFFF"/>
            <w:noWrap/>
            <w:vAlign w:val="center"/>
            <w:hideMark/>
          </w:tcPr>
          <w:p w14:paraId="7FB7ED5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$ 193.030</w:t>
            </w:r>
          </w:p>
        </w:tc>
      </w:tr>
      <w:tr w:rsidR="00106FAF" w:rsidRPr="00106FAF" w14:paraId="5F437B2B" w14:textId="77777777" w:rsidTr="00E0398C">
        <w:trPr>
          <w:trHeight w:val="283"/>
        </w:trPr>
        <w:tc>
          <w:tcPr>
            <w:tcW w:w="407" w:type="dxa"/>
            <w:noWrap/>
            <w:vAlign w:val="center"/>
            <w:hideMark/>
          </w:tcPr>
          <w:p w14:paraId="29A317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184</w:t>
            </w:r>
          </w:p>
        </w:tc>
        <w:tc>
          <w:tcPr>
            <w:tcW w:w="736" w:type="dxa"/>
            <w:noWrap/>
            <w:vAlign w:val="center"/>
            <w:hideMark/>
          </w:tcPr>
          <w:p w14:paraId="70D348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378505</w:t>
            </w:r>
          </w:p>
        </w:tc>
        <w:tc>
          <w:tcPr>
            <w:tcW w:w="6649" w:type="dxa"/>
            <w:vAlign w:val="center"/>
            <w:hideMark/>
          </w:tcPr>
          <w:p w14:paraId="748EDE2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REVISION (REPROGRAMACION) DE MONITOR DE EVENTOS</w:t>
            </w:r>
          </w:p>
        </w:tc>
        <w:tc>
          <w:tcPr>
            <w:tcW w:w="2268" w:type="dxa"/>
            <w:shd w:val="clear" w:color="000000" w:fill="FFFFFF"/>
            <w:noWrap/>
            <w:vAlign w:val="center"/>
            <w:hideMark/>
          </w:tcPr>
          <w:p w14:paraId="27ED8CE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$ 153.483</w:t>
            </w:r>
          </w:p>
        </w:tc>
      </w:tr>
      <w:tr w:rsidR="00106FAF" w:rsidRPr="00106FAF" w14:paraId="722C7064" w14:textId="77777777" w:rsidTr="00E0398C">
        <w:trPr>
          <w:trHeight w:val="283"/>
        </w:trPr>
        <w:tc>
          <w:tcPr>
            <w:tcW w:w="407" w:type="dxa"/>
            <w:noWrap/>
            <w:vAlign w:val="center"/>
            <w:hideMark/>
          </w:tcPr>
          <w:p w14:paraId="3AD907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185</w:t>
            </w:r>
          </w:p>
        </w:tc>
        <w:tc>
          <w:tcPr>
            <w:tcW w:w="736" w:type="dxa"/>
            <w:noWrap/>
            <w:vAlign w:val="center"/>
            <w:hideMark/>
          </w:tcPr>
          <w:p w14:paraId="32F31C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996101</w:t>
            </w:r>
          </w:p>
        </w:tc>
        <w:tc>
          <w:tcPr>
            <w:tcW w:w="6649" w:type="dxa"/>
            <w:vAlign w:val="center"/>
            <w:hideMark/>
          </w:tcPr>
          <w:p w14:paraId="33A039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CARDIOVERSION ELECTRICA A TORAX CERRADO ELECTIVA</w:t>
            </w:r>
          </w:p>
        </w:tc>
        <w:tc>
          <w:tcPr>
            <w:tcW w:w="2268" w:type="dxa"/>
            <w:shd w:val="clear" w:color="000000" w:fill="FFFFFF"/>
            <w:noWrap/>
            <w:vAlign w:val="center"/>
            <w:hideMark/>
          </w:tcPr>
          <w:p w14:paraId="24B9422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$ 427.009</w:t>
            </w:r>
          </w:p>
        </w:tc>
      </w:tr>
      <w:tr w:rsidR="00106FAF" w:rsidRPr="00106FAF" w14:paraId="4FBEFCD7" w14:textId="77777777" w:rsidTr="00E0398C">
        <w:trPr>
          <w:trHeight w:val="283"/>
        </w:trPr>
        <w:tc>
          <w:tcPr>
            <w:tcW w:w="407" w:type="dxa"/>
            <w:noWrap/>
            <w:vAlign w:val="center"/>
            <w:hideMark/>
          </w:tcPr>
          <w:p w14:paraId="2DE0A7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186</w:t>
            </w:r>
          </w:p>
        </w:tc>
        <w:tc>
          <w:tcPr>
            <w:tcW w:w="736" w:type="dxa"/>
            <w:noWrap/>
            <w:vAlign w:val="center"/>
            <w:hideMark/>
          </w:tcPr>
          <w:p w14:paraId="1E8437F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996102</w:t>
            </w:r>
          </w:p>
        </w:tc>
        <w:tc>
          <w:tcPr>
            <w:tcW w:w="6649" w:type="dxa"/>
            <w:vAlign w:val="center"/>
            <w:hideMark/>
          </w:tcPr>
          <w:p w14:paraId="51632AF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CARDIOVERSION ELECTRICA A TORAX CERRADO</w:t>
            </w:r>
          </w:p>
        </w:tc>
        <w:tc>
          <w:tcPr>
            <w:tcW w:w="2268" w:type="dxa"/>
            <w:shd w:val="clear" w:color="000000" w:fill="FFFFFF"/>
            <w:noWrap/>
            <w:vAlign w:val="center"/>
            <w:hideMark/>
          </w:tcPr>
          <w:p w14:paraId="6473F65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$ 316.900</w:t>
            </w:r>
          </w:p>
        </w:tc>
      </w:tr>
      <w:tr w:rsidR="00106FAF" w:rsidRPr="00106FAF" w14:paraId="01A2BC56" w14:textId="77777777" w:rsidTr="00E0398C">
        <w:trPr>
          <w:trHeight w:val="283"/>
        </w:trPr>
        <w:tc>
          <w:tcPr>
            <w:tcW w:w="407" w:type="dxa"/>
            <w:noWrap/>
            <w:vAlign w:val="center"/>
            <w:hideMark/>
          </w:tcPr>
          <w:p w14:paraId="6CF6A0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187</w:t>
            </w:r>
          </w:p>
        </w:tc>
        <w:tc>
          <w:tcPr>
            <w:tcW w:w="736" w:type="dxa"/>
            <w:noWrap/>
            <w:vAlign w:val="center"/>
            <w:hideMark/>
          </w:tcPr>
          <w:p w14:paraId="4C7D99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395081</w:t>
            </w:r>
          </w:p>
        </w:tc>
        <w:tc>
          <w:tcPr>
            <w:tcW w:w="6649" w:type="dxa"/>
            <w:vAlign w:val="center"/>
            <w:hideMark/>
          </w:tcPr>
          <w:p w14:paraId="09871E1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O ATERECTOMIA DE VASOS DE MIEMBROS INFERIORES, CON BALON, PROTESIS (STENT) O INJERTO (S) PROTESICO (S)</w:t>
            </w:r>
          </w:p>
        </w:tc>
        <w:tc>
          <w:tcPr>
            <w:tcW w:w="2268" w:type="dxa"/>
            <w:shd w:val="clear" w:color="000000" w:fill="FFFFFF"/>
            <w:noWrap/>
            <w:vAlign w:val="center"/>
            <w:hideMark/>
          </w:tcPr>
          <w:p w14:paraId="1F9A685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$ 2.389.500</w:t>
            </w:r>
          </w:p>
        </w:tc>
      </w:tr>
      <w:tr w:rsidR="00106FAF" w:rsidRPr="00106FAF" w14:paraId="7A5767F1" w14:textId="77777777" w:rsidTr="00E0398C">
        <w:trPr>
          <w:trHeight w:val="283"/>
        </w:trPr>
        <w:tc>
          <w:tcPr>
            <w:tcW w:w="407" w:type="dxa"/>
            <w:noWrap/>
            <w:vAlign w:val="center"/>
            <w:hideMark/>
          </w:tcPr>
          <w:p w14:paraId="5B1FEF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188</w:t>
            </w:r>
          </w:p>
        </w:tc>
        <w:tc>
          <w:tcPr>
            <w:tcW w:w="736" w:type="dxa"/>
            <w:noWrap/>
            <w:vAlign w:val="center"/>
            <w:hideMark/>
          </w:tcPr>
          <w:p w14:paraId="7323C9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395080</w:t>
            </w:r>
          </w:p>
        </w:tc>
        <w:tc>
          <w:tcPr>
            <w:tcW w:w="6649" w:type="dxa"/>
            <w:vAlign w:val="center"/>
            <w:hideMark/>
          </w:tcPr>
          <w:p w14:paraId="3EE9B2C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O ATERECTOMIA DE VASOS DE MIEMBROS INFERIORES, CON BALON</w:t>
            </w:r>
          </w:p>
        </w:tc>
        <w:tc>
          <w:tcPr>
            <w:tcW w:w="2268" w:type="dxa"/>
            <w:shd w:val="clear" w:color="000000" w:fill="FFFFFF"/>
            <w:noWrap/>
            <w:vAlign w:val="center"/>
            <w:hideMark/>
          </w:tcPr>
          <w:p w14:paraId="267BE6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$ 2.389.500</w:t>
            </w:r>
          </w:p>
        </w:tc>
      </w:tr>
      <w:tr w:rsidR="00106FAF" w:rsidRPr="00106FAF" w14:paraId="529F7C8E" w14:textId="77777777" w:rsidTr="00E0398C">
        <w:trPr>
          <w:trHeight w:val="283"/>
        </w:trPr>
        <w:tc>
          <w:tcPr>
            <w:tcW w:w="407" w:type="dxa"/>
            <w:noWrap/>
            <w:vAlign w:val="center"/>
            <w:hideMark/>
          </w:tcPr>
          <w:p w14:paraId="063B71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189</w:t>
            </w:r>
          </w:p>
        </w:tc>
        <w:tc>
          <w:tcPr>
            <w:tcW w:w="736" w:type="dxa"/>
            <w:noWrap/>
            <w:vAlign w:val="center"/>
            <w:hideMark/>
          </w:tcPr>
          <w:p w14:paraId="318A8D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360101</w:t>
            </w:r>
          </w:p>
        </w:tc>
        <w:tc>
          <w:tcPr>
            <w:tcW w:w="6649" w:type="dxa"/>
            <w:vAlign w:val="center"/>
            <w:hideMark/>
          </w:tcPr>
          <w:p w14:paraId="2B60B6B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CORONARIA PERCUTANEA (ENDOVASCULAR) UNO O DOS VASOS</w:t>
            </w:r>
          </w:p>
        </w:tc>
        <w:tc>
          <w:tcPr>
            <w:tcW w:w="2268" w:type="dxa"/>
            <w:shd w:val="clear" w:color="000000" w:fill="FFFFFF"/>
            <w:noWrap/>
            <w:vAlign w:val="center"/>
            <w:hideMark/>
          </w:tcPr>
          <w:p w14:paraId="384F3B3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$ 2.570.590</w:t>
            </w:r>
          </w:p>
        </w:tc>
      </w:tr>
      <w:tr w:rsidR="00106FAF" w:rsidRPr="00106FAF" w14:paraId="38102F3D" w14:textId="77777777" w:rsidTr="00E0398C">
        <w:trPr>
          <w:trHeight w:val="283"/>
        </w:trPr>
        <w:tc>
          <w:tcPr>
            <w:tcW w:w="407" w:type="dxa"/>
            <w:noWrap/>
            <w:vAlign w:val="center"/>
            <w:hideMark/>
          </w:tcPr>
          <w:p w14:paraId="4B7A29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190</w:t>
            </w:r>
          </w:p>
        </w:tc>
        <w:tc>
          <w:tcPr>
            <w:tcW w:w="736" w:type="dxa"/>
            <w:noWrap/>
            <w:vAlign w:val="center"/>
            <w:hideMark/>
          </w:tcPr>
          <w:p w14:paraId="289DC6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360102</w:t>
            </w:r>
          </w:p>
        </w:tc>
        <w:tc>
          <w:tcPr>
            <w:tcW w:w="6649" w:type="dxa"/>
            <w:vAlign w:val="center"/>
            <w:hideMark/>
          </w:tcPr>
          <w:p w14:paraId="47DE01E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CORONARIA PERCUTANEA (ENDOVASCULAR) MAS DE DOS VASOS</w:t>
            </w:r>
          </w:p>
        </w:tc>
        <w:tc>
          <w:tcPr>
            <w:tcW w:w="2268" w:type="dxa"/>
            <w:shd w:val="clear" w:color="000000" w:fill="FFFFFF"/>
            <w:noWrap/>
            <w:vAlign w:val="center"/>
            <w:hideMark/>
          </w:tcPr>
          <w:p w14:paraId="2AFC9C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$ 2.429.077</w:t>
            </w:r>
          </w:p>
        </w:tc>
      </w:tr>
      <w:tr w:rsidR="00106FAF" w:rsidRPr="00106FAF" w14:paraId="5D404B20" w14:textId="77777777" w:rsidTr="00E0398C">
        <w:trPr>
          <w:trHeight w:val="283"/>
        </w:trPr>
        <w:tc>
          <w:tcPr>
            <w:tcW w:w="407" w:type="dxa"/>
            <w:noWrap/>
            <w:vAlign w:val="center"/>
            <w:hideMark/>
          </w:tcPr>
          <w:p w14:paraId="5FF0FD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191</w:t>
            </w:r>
          </w:p>
        </w:tc>
        <w:tc>
          <w:tcPr>
            <w:tcW w:w="736" w:type="dxa"/>
            <w:noWrap/>
            <w:vAlign w:val="center"/>
            <w:hideMark/>
          </w:tcPr>
          <w:p w14:paraId="3B3D80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360401</w:t>
            </w:r>
          </w:p>
        </w:tc>
        <w:tc>
          <w:tcPr>
            <w:tcW w:w="6649" w:type="dxa"/>
            <w:vAlign w:val="center"/>
            <w:hideMark/>
          </w:tcPr>
          <w:p w14:paraId="416AC43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INFUSION ARTERIAL INTRACORONARIA DE TROMBOLITICOS VIA PERCUTANEA (ENDOVASCULAR)</w:t>
            </w:r>
          </w:p>
        </w:tc>
        <w:tc>
          <w:tcPr>
            <w:tcW w:w="2268" w:type="dxa"/>
            <w:shd w:val="clear" w:color="000000" w:fill="FFFFFF"/>
            <w:noWrap/>
            <w:vAlign w:val="center"/>
            <w:hideMark/>
          </w:tcPr>
          <w:p w14:paraId="37F56C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$ 1.681.674</w:t>
            </w:r>
          </w:p>
        </w:tc>
      </w:tr>
      <w:tr w:rsidR="00106FAF" w:rsidRPr="00106FAF" w14:paraId="5C8BC28B" w14:textId="77777777" w:rsidTr="00E0398C">
        <w:trPr>
          <w:trHeight w:val="283"/>
        </w:trPr>
        <w:tc>
          <w:tcPr>
            <w:tcW w:w="407" w:type="dxa"/>
            <w:noWrap/>
            <w:vAlign w:val="center"/>
            <w:hideMark/>
          </w:tcPr>
          <w:p w14:paraId="068F01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192</w:t>
            </w:r>
          </w:p>
        </w:tc>
        <w:tc>
          <w:tcPr>
            <w:tcW w:w="736" w:type="dxa"/>
            <w:noWrap/>
            <w:vAlign w:val="center"/>
            <w:hideMark/>
          </w:tcPr>
          <w:p w14:paraId="372F49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360601</w:t>
            </w:r>
          </w:p>
        </w:tc>
        <w:tc>
          <w:tcPr>
            <w:tcW w:w="6649" w:type="dxa"/>
            <w:vAlign w:val="center"/>
            <w:hideMark/>
          </w:tcPr>
          <w:p w14:paraId="2C199F5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INSERCION O IMPLANTE DE PROTESIS INTRACORONARIA (STENT) </w:t>
            </w:r>
          </w:p>
        </w:tc>
        <w:tc>
          <w:tcPr>
            <w:tcW w:w="2268" w:type="dxa"/>
            <w:shd w:val="clear" w:color="000000" w:fill="FFFFFF"/>
            <w:noWrap/>
            <w:vAlign w:val="center"/>
            <w:hideMark/>
          </w:tcPr>
          <w:p w14:paraId="6E01F7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$ 1.560.400</w:t>
            </w:r>
          </w:p>
        </w:tc>
      </w:tr>
      <w:tr w:rsidR="00106FAF" w:rsidRPr="00106FAF" w14:paraId="0FC7EC7E" w14:textId="77777777" w:rsidTr="00E0398C">
        <w:trPr>
          <w:trHeight w:val="283"/>
        </w:trPr>
        <w:tc>
          <w:tcPr>
            <w:tcW w:w="407" w:type="dxa"/>
            <w:noWrap/>
            <w:vAlign w:val="center"/>
            <w:hideMark/>
          </w:tcPr>
          <w:p w14:paraId="78B337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193</w:t>
            </w:r>
          </w:p>
        </w:tc>
        <w:tc>
          <w:tcPr>
            <w:tcW w:w="736" w:type="dxa"/>
            <w:noWrap/>
            <w:vAlign w:val="center"/>
            <w:hideMark/>
          </w:tcPr>
          <w:p w14:paraId="0E5E230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372202</w:t>
            </w:r>
          </w:p>
        </w:tc>
        <w:tc>
          <w:tcPr>
            <w:tcW w:w="6649" w:type="dxa"/>
            <w:vAlign w:val="center"/>
            <w:hideMark/>
          </w:tcPr>
          <w:p w14:paraId="4C7370A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CATETERISMO CARDIACO DEL LADO IZQUIERDO DEL CORAZON</w:t>
            </w:r>
          </w:p>
        </w:tc>
        <w:tc>
          <w:tcPr>
            <w:tcW w:w="2268" w:type="dxa"/>
            <w:shd w:val="clear" w:color="000000" w:fill="FFFFFF"/>
            <w:noWrap/>
            <w:vAlign w:val="center"/>
            <w:hideMark/>
          </w:tcPr>
          <w:p w14:paraId="03B69D9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$ 1.298.221</w:t>
            </w:r>
          </w:p>
        </w:tc>
      </w:tr>
      <w:tr w:rsidR="00106FAF" w:rsidRPr="00106FAF" w14:paraId="39952F99" w14:textId="77777777" w:rsidTr="00E0398C">
        <w:trPr>
          <w:trHeight w:val="283"/>
        </w:trPr>
        <w:tc>
          <w:tcPr>
            <w:tcW w:w="407" w:type="dxa"/>
            <w:noWrap/>
            <w:vAlign w:val="center"/>
            <w:hideMark/>
          </w:tcPr>
          <w:p w14:paraId="03C85A5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194</w:t>
            </w:r>
          </w:p>
        </w:tc>
        <w:tc>
          <w:tcPr>
            <w:tcW w:w="736" w:type="dxa"/>
            <w:noWrap/>
            <w:vAlign w:val="center"/>
            <w:hideMark/>
          </w:tcPr>
          <w:p w14:paraId="383DA64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372302</w:t>
            </w:r>
          </w:p>
        </w:tc>
        <w:tc>
          <w:tcPr>
            <w:tcW w:w="6649" w:type="dxa"/>
            <w:vAlign w:val="center"/>
            <w:hideMark/>
          </w:tcPr>
          <w:p w14:paraId="3020A4E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CATETERISMO COMBINADO DE LOS LADOS DERECHO E IZQUIERDO DEL CORAZON</w:t>
            </w:r>
          </w:p>
        </w:tc>
        <w:tc>
          <w:tcPr>
            <w:tcW w:w="2268" w:type="dxa"/>
            <w:shd w:val="clear" w:color="000000" w:fill="FFFFFF"/>
            <w:noWrap/>
            <w:vAlign w:val="center"/>
            <w:hideMark/>
          </w:tcPr>
          <w:p w14:paraId="6F62BA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$ 1.408.668</w:t>
            </w:r>
          </w:p>
        </w:tc>
      </w:tr>
      <w:tr w:rsidR="00106FAF" w:rsidRPr="00106FAF" w14:paraId="17CFA674" w14:textId="77777777" w:rsidTr="00E0398C">
        <w:trPr>
          <w:trHeight w:val="283"/>
        </w:trPr>
        <w:tc>
          <w:tcPr>
            <w:tcW w:w="407" w:type="dxa"/>
            <w:noWrap/>
            <w:vAlign w:val="center"/>
            <w:hideMark/>
          </w:tcPr>
          <w:p w14:paraId="2B4FCC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195</w:t>
            </w:r>
          </w:p>
        </w:tc>
        <w:tc>
          <w:tcPr>
            <w:tcW w:w="736" w:type="dxa"/>
            <w:noWrap/>
            <w:vAlign w:val="center"/>
            <w:hideMark/>
          </w:tcPr>
          <w:p w14:paraId="2F75CA3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386402</w:t>
            </w:r>
          </w:p>
        </w:tc>
        <w:tc>
          <w:tcPr>
            <w:tcW w:w="6649" w:type="dxa"/>
            <w:vAlign w:val="center"/>
            <w:hideMark/>
          </w:tcPr>
          <w:p w14:paraId="54DA53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EXTRACCION DE CUERPO EXTRAÑO INTRAVASCULAR (ARTERIAL) (VENOSO), VIA ENDOVASCULAR [PERCUTANEA]</w:t>
            </w:r>
          </w:p>
        </w:tc>
        <w:tc>
          <w:tcPr>
            <w:tcW w:w="2268" w:type="dxa"/>
            <w:shd w:val="clear" w:color="000000" w:fill="FFFFFF"/>
            <w:noWrap/>
            <w:vAlign w:val="center"/>
            <w:hideMark/>
          </w:tcPr>
          <w:p w14:paraId="56BC7B3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$ 2.272.565</w:t>
            </w:r>
          </w:p>
        </w:tc>
      </w:tr>
      <w:tr w:rsidR="00106FAF" w:rsidRPr="00106FAF" w14:paraId="46E455D6" w14:textId="77777777" w:rsidTr="00E0398C">
        <w:trPr>
          <w:trHeight w:val="283"/>
        </w:trPr>
        <w:tc>
          <w:tcPr>
            <w:tcW w:w="407" w:type="dxa"/>
            <w:noWrap/>
            <w:vAlign w:val="center"/>
            <w:hideMark/>
          </w:tcPr>
          <w:p w14:paraId="14316F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196</w:t>
            </w:r>
          </w:p>
        </w:tc>
        <w:tc>
          <w:tcPr>
            <w:tcW w:w="736" w:type="dxa"/>
            <w:noWrap/>
            <w:vAlign w:val="center"/>
            <w:hideMark/>
          </w:tcPr>
          <w:p w14:paraId="479C00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395030</w:t>
            </w:r>
          </w:p>
        </w:tc>
        <w:tc>
          <w:tcPr>
            <w:tcW w:w="6649" w:type="dxa"/>
            <w:vAlign w:val="center"/>
            <w:hideMark/>
          </w:tcPr>
          <w:p w14:paraId="46DED6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CON BALON DE VASOS DE MIEMBROS SUPERIORES</w:t>
            </w:r>
          </w:p>
        </w:tc>
        <w:tc>
          <w:tcPr>
            <w:tcW w:w="2268" w:type="dxa"/>
            <w:shd w:val="clear" w:color="000000" w:fill="FFFFFF"/>
            <w:noWrap/>
            <w:vAlign w:val="center"/>
            <w:hideMark/>
          </w:tcPr>
          <w:p w14:paraId="6DC8AEB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$ 2.389.500</w:t>
            </w:r>
          </w:p>
        </w:tc>
      </w:tr>
      <w:tr w:rsidR="00106FAF" w:rsidRPr="00106FAF" w14:paraId="6BE0A90D" w14:textId="77777777" w:rsidTr="00E0398C">
        <w:trPr>
          <w:trHeight w:val="283"/>
        </w:trPr>
        <w:tc>
          <w:tcPr>
            <w:tcW w:w="407" w:type="dxa"/>
            <w:noWrap/>
            <w:vAlign w:val="center"/>
            <w:hideMark/>
          </w:tcPr>
          <w:p w14:paraId="40BDD0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197</w:t>
            </w:r>
          </w:p>
        </w:tc>
        <w:tc>
          <w:tcPr>
            <w:tcW w:w="736" w:type="dxa"/>
            <w:noWrap/>
            <w:vAlign w:val="center"/>
            <w:hideMark/>
          </w:tcPr>
          <w:p w14:paraId="4CE83B9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395031</w:t>
            </w:r>
          </w:p>
        </w:tc>
        <w:tc>
          <w:tcPr>
            <w:tcW w:w="6649" w:type="dxa"/>
            <w:vAlign w:val="center"/>
            <w:hideMark/>
          </w:tcPr>
          <w:p w14:paraId="0443099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CON BALON DE VASOS DE MIEMBROS SUPERIORES, CON PROTESIS (STENT) O INJERTO (S) PROTESICO (S)</w:t>
            </w:r>
          </w:p>
        </w:tc>
        <w:tc>
          <w:tcPr>
            <w:tcW w:w="2268" w:type="dxa"/>
            <w:shd w:val="clear" w:color="000000" w:fill="FFFFFF"/>
            <w:noWrap/>
            <w:vAlign w:val="center"/>
            <w:hideMark/>
          </w:tcPr>
          <w:p w14:paraId="1AD4AC3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$ 1.911.800</w:t>
            </w:r>
          </w:p>
        </w:tc>
      </w:tr>
      <w:tr w:rsidR="00106FAF" w:rsidRPr="00106FAF" w14:paraId="2339A8BB" w14:textId="77777777" w:rsidTr="00E0398C">
        <w:trPr>
          <w:trHeight w:val="283"/>
        </w:trPr>
        <w:tc>
          <w:tcPr>
            <w:tcW w:w="407" w:type="dxa"/>
            <w:noWrap/>
            <w:vAlign w:val="center"/>
            <w:hideMark/>
          </w:tcPr>
          <w:p w14:paraId="24C252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198</w:t>
            </w:r>
          </w:p>
        </w:tc>
        <w:tc>
          <w:tcPr>
            <w:tcW w:w="736" w:type="dxa"/>
            <w:noWrap/>
            <w:vAlign w:val="center"/>
            <w:hideMark/>
          </w:tcPr>
          <w:p w14:paraId="4DE21A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872202</w:t>
            </w:r>
          </w:p>
        </w:tc>
        <w:tc>
          <w:tcPr>
            <w:tcW w:w="6649" w:type="dxa"/>
            <w:vAlign w:val="center"/>
            <w:hideMark/>
          </w:tcPr>
          <w:p w14:paraId="761A1CA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AORTOGRAMA ABDOMINAL Y ESTUDIO DE MIEMBROS INFERIORES</w:t>
            </w:r>
          </w:p>
        </w:tc>
        <w:tc>
          <w:tcPr>
            <w:tcW w:w="2268" w:type="dxa"/>
            <w:shd w:val="clear" w:color="000000" w:fill="FFFFFF"/>
            <w:noWrap/>
            <w:vAlign w:val="center"/>
            <w:hideMark/>
          </w:tcPr>
          <w:p w14:paraId="62CB103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$ 1.103.080</w:t>
            </w:r>
          </w:p>
        </w:tc>
      </w:tr>
      <w:tr w:rsidR="00106FAF" w:rsidRPr="00106FAF" w14:paraId="30E02516" w14:textId="77777777" w:rsidTr="00E0398C">
        <w:trPr>
          <w:trHeight w:val="283"/>
        </w:trPr>
        <w:tc>
          <w:tcPr>
            <w:tcW w:w="407" w:type="dxa"/>
            <w:noWrap/>
            <w:vAlign w:val="center"/>
            <w:hideMark/>
          </w:tcPr>
          <w:p w14:paraId="760AE1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199</w:t>
            </w:r>
          </w:p>
        </w:tc>
        <w:tc>
          <w:tcPr>
            <w:tcW w:w="736" w:type="dxa"/>
            <w:noWrap/>
            <w:vAlign w:val="center"/>
            <w:hideMark/>
          </w:tcPr>
          <w:p w14:paraId="1A8752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874125</w:t>
            </w:r>
          </w:p>
        </w:tc>
        <w:tc>
          <w:tcPr>
            <w:tcW w:w="6649" w:type="dxa"/>
            <w:vAlign w:val="center"/>
            <w:hideMark/>
          </w:tcPr>
          <w:p w14:paraId="548108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DE CAROTIDA BILATERAL SELECTIVA EXTRACRANEANA CON AORTOGRAMA DE CAYADO</w:t>
            </w:r>
          </w:p>
        </w:tc>
        <w:tc>
          <w:tcPr>
            <w:tcW w:w="2268" w:type="dxa"/>
            <w:shd w:val="clear" w:color="000000" w:fill="FFFFFF"/>
            <w:noWrap/>
            <w:vAlign w:val="center"/>
            <w:hideMark/>
          </w:tcPr>
          <w:p w14:paraId="751E925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$ 1.425.270</w:t>
            </w:r>
          </w:p>
        </w:tc>
      </w:tr>
      <w:tr w:rsidR="00106FAF" w:rsidRPr="00106FAF" w14:paraId="6BED7B16" w14:textId="77777777" w:rsidTr="00E0398C">
        <w:trPr>
          <w:trHeight w:val="283"/>
        </w:trPr>
        <w:tc>
          <w:tcPr>
            <w:tcW w:w="407" w:type="dxa"/>
            <w:noWrap/>
            <w:vAlign w:val="center"/>
            <w:hideMark/>
          </w:tcPr>
          <w:p w14:paraId="21FB99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200</w:t>
            </w:r>
          </w:p>
        </w:tc>
        <w:tc>
          <w:tcPr>
            <w:tcW w:w="736" w:type="dxa"/>
            <w:noWrap/>
            <w:vAlign w:val="center"/>
            <w:hideMark/>
          </w:tcPr>
          <w:p w14:paraId="4C4EF59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874133</w:t>
            </w:r>
          </w:p>
        </w:tc>
        <w:tc>
          <w:tcPr>
            <w:tcW w:w="6649" w:type="dxa"/>
            <w:vAlign w:val="center"/>
            <w:hideMark/>
          </w:tcPr>
          <w:p w14:paraId="0C319A8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VERTEBRAL BILATERAL SELECTIVA CON CAROTIDAS (PANANGIOGRAFIA)</w:t>
            </w:r>
          </w:p>
        </w:tc>
        <w:tc>
          <w:tcPr>
            <w:tcW w:w="2268" w:type="dxa"/>
            <w:shd w:val="clear" w:color="000000" w:fill="FFFFFF"/>
            <w:noWrap/>
            <w:vAlign w:val="center"/>
            <w:hideMark/>
          </w:tcPr>
          <w:p w14:paraId="6601BE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$ 1.552.579</w:t>
            </w:r>
          </w:p>
        </w:tc>
      </w:tr>
      <w:tr w:rsidR="00106FAF" w:rsidRPr="00106FAF" w14:paraId="117BFEA6" w14:textId="77777777" w:rsidTr="00E0398C">
        <w:trPr>
          <w:trHeight w:val="283"/>
        </w:trPr>
        <w:tc>
          <w:tcPr>
            <w:tcW w:w="407" w:type="dxa"/>
            <w:noWrap/>
            <w:vAlign w:val="center"/>
            <w:hideMark/>
          </w:tcPr>
          <w:p w14:paraId="1097FE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201</w:t>
            </w:r>
          </w:p>
        </w:tc>
        <w:tc>
          <w:tcPr>
            <w:tcW w:w="736" w:type="dxa"/>
            <w:noWrap/>
            <w:vAlign w:val="center"/>
            <w:hideMark/>
          </w:tcPr>
          <w:p w14:paraId="320259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874134</w:t>
            </w:r>
          </w:p>
        </w:tc>
        <w:tc>
          <w:tcPr>
            <w:tcW w:w="6649" w:type="dxa"/>
            <w:vAlign w:val="center"/>
            <w:hideMark/>
          </w:tcPr>
          <w:p w14:paraId="1F31A6A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VERTEBRAL BILATERAL SELECTIVA EXTRACRANEANA CON AORTOGRAMA DE CAYADO</w:t>
            </w:r>
          </w:p>
        </w:tc>
        <w:tc>
          <w:tcPr>
            <w:tcW w:w="2268" w:type="dxa"/>
            <w:shd w:val="clear" w:color="000000" w:fill="FFFFFF"/>
            <w:noWrap/>
            <w:vAlign w:val="center"/>
            <w:hideMark/>
          </w:tcPr>
          <w:p w14:paraId="4ED30BE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$ 992.683</w:t>
            </w:r>
          </w:p>
        </w:tc>
      </w:tr>
      <w:tr w:rsidR="00106FAF" w:rsidRPr="00106FAF" w14:paraId="16536B96" w14:textId="77777777" w:rsidTr="00E0398C">
        <w:trPr>
          <w:trHeight w:val="283"/>
        </w:trPr>
        <w:tc>
          <w:tcPr>
            <w:tcW w:w="407" w:type="dxa"/>
            <w:noWrap/>
            <w:vAlign w:val="center"/>
            <w:hideMark/>
          </w:tcPr>
          <w:p w14:paraId="5CE4F1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202</w:t>
            </w:r>
          </w:p>
        </w:tc>
        <w:tc>
          <w:tcPr>
            <w:tcW w:w="736" w:type="dxa"/>
            <w:noWrap/>
            <w:vAlign w:val="center"/>
            <w:hideMark/>
          </w:tcPr>
          <w:p w14:paraId="560FF6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876110</w:t>
            </w:r>
          </w:p>
        </w:tc>
        <w:tc>
          <w:tcPr>
            <w:tcW w:w="6649" w:type="dxa"/>
            <w:vAlign w:val="center"/>
            <w:hideMark/>
          </w:tcPr>
          <w:p w14:paraId="3D6EE85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AORTOGRAMA TORACICO</w:t>
            </w:r>
          </w:p>
        </w:tc>
        <w:tc>
          <w:tcPr>
            <w:tcW w:w="2268" w:type="dxa"/>
            <w:shd w:val="clear" w:color="000000" w:fill="FFFFFF"/>
            <w:noWrap/>
            <w:vAlign w:val="center"/>
            <w:hideMark/>
          </w:tcPr>
          <w:p w14:paraId="62D4BC9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$ 825.600</w:t>
            </w:r>
          </w:p>
        </w:tc>
      </w:tr>
      <w:tr w:rsidR="00106FAF" w:rsidRPr="00106FAF" w14:paraId="6813D18F" w14:textId="77777777" w:rsidTr="00E0398C">
        <w:trPr>
          <w:trHeight w:val="283"/>
        </w:trPr>
        <w:tc>
          <w:tcPr>
            <w:tcW w:w="407" w:type="dxa"/>
            <w:noWrap/>
            <w:vAlign w:val="center"/>
            <w:hideMark/>
          </w:tcPr>
          <w:p w14:paraId="195309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203</w:t>
            </w:r>
          </w:p>
        </w:tc>
        <w:tc>
          <w:tcPr>
            <w:tcW w:w="736" w:type="dxa"/>
            <w:noWrap/>
            <w:vAlign w:val="center"/>
            <w:hideMark/>
          </w:tcPr>
          <w:p w14:paraId="21A3FD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876120</w:t>
            </w:r>
          </w:p>
        </w:tc>
        <w:tc>
          <w:tcPr>
            <w:tcW w:w="6649" w:type="dxa"/>
            <w:vAlign w:val="center"/>
            <w:hideMark/>
          </w:tcPr>
          <w:p w14:paraId="2B44368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CORONARIA</w:t>
            </w:r>
          </w:p>
        </w:tc>
        <w:tc>
          <w:tcPr>
            <w:tcW w:w="2268" w:type="dxa"/>
            <w:shd w:val="clear" w:color="000000" w:fill="FFFFFF"/>
            <w:noWrap/>
            <w:vAlign w:val="center"/>
            <w:hideMark/>
          </w:tcPr>
          <w:p w14:paraId="72EC235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$ 1.551.084</w:t>
            </w:r>
          </w:p>
        </w:tc>
      </w:tr>
      <w:tr w:rsidR="00106FAF" w:rsidRPr="00106FAF" w14:paraId="1BA5A71E" w14:textId="77777777" w:rsidTr="00E0398C">
        <w:trPr>
          <w:trHeight w:val="283"/>
        </w:trPr>
        <w:tc>
          <w:tcPr>
            <w:tcW w:w="407" w:type="dxa"/>
            <w:noWrap/>
            <w:vAlign w:val="center"/>
            <w:hideMark/>
          </w:tcPr>
          <w:p w14:paraId="5B5B53F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204</w:t>
            </w:r>
          </w:p>
        </w:tc>
        <w:tc>
          <w:tcPr>
            <w:tcW w:w="736" w:type="dxa"/>
            <w:noWrap/>
            <w:vAlign w:val="center"/>
            <w:hideMark/>
          </w:tcPr>
          <w:p w14:paraId="59B0C5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876121</w:t>
            </w:r>
          </w:p>
        </w:tc>
        <w:tc>
          <w:tcPr>
            <w:tcW w:w="6649" w:type="dxa"/>
            <w:vAlign w:val="center"/>
            <w:hideMark/>
          </w:tcPr>
          <w:p w14:paraId="6D8C33F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CORONARIA CON CATETERISMO DERECHO E IZQUIERDO</w:t>
            </w:r>
          </w:p>
        </w:tc>
        <w:tc>
          <w:tcPr>
            <w:tcW w:w="2268" w:type="dxa"/>
            <w:shd w:val="clear" w:color="000000" w:fill="FFFFFF"/>
            <w:noWrap/>
            <w:vAlign w:val="center"/>
            <w:hideMark/>
          </w:tcPr>
          <w:p w14:paraId="36B367E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$ 1.918.361</w:t>
            </w:r>
          </w:p>
        </w:tc>
      </w:tr>
      <w:tr w:rsidR="00106FAF" w:rsidRPr="00106FAF" w14:paraId="0C595115" w14:textId="77777777" w:rsidTr="00E0398C">
        <w:trPr>
          <w:trHeight w:val="283"/>
        </w:trPr>
        <w:tc>
          <w:tcPr>
            <w:tcW w:w="407" w:type="dxa"/>
            <w:noWrap/>
            <w:vAlign w:val="center"/>
            <w:hideMark/>
          </w:tcPr>
          <w:p w14:paraId="3D08E5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205</w:t>
            </w:r>
          </w:p>
        </w:tc>
        <w:tc>
          <w:tcPr>
            <w:tcW w:w="736" w:type="dxa"/>
            <w:noWrap/>
            <w:vAlign w:val="center"/>
            <w:hideMark/>
          </w:tcPr>
          <w:p w14:paraId="194990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876122</w:t>
            </w:r>
          </w:p>
        </w:tc>
        <w:tc>
          <w:tcPr>
            <w:tcW w:w="6649" w:type="dxa"/>
            <w:vAlign w:val="center"/>
            <w:hideMark/>
          </w:tcPr>
          <w:p w14:paraId="362ED7F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CORONARIA CON CATETERISMO IZQUIERDO</w:t>
            </w:r>
          </w:p>
        </w:tc>
        <w:tc>
          <w:tcPr>
            <w:tcW w:w="2268" w:type="dxa"/>
            <w:shd w:val="clear" w:color="000000" w:fill="FFFFFF"/>
            <w:noWrap/>
            <w:vAlign w:val="center"/>
            <w:hideMark/>
          </w:tcPr>
          <w:p w14:paraId="3E20D35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$ 1.583.983</w:t>
            </w:r>
          </w:p>
        </w:tc>
      </w:tr>
      <w:tr w:rsidR="00106FAF" w:rsidRPr="00106FAF" w14:paraId="1772B185" w14:textId="77777777" w:rsidTr="00E0398C">
        <w:trPr>
          <w:trHeight w:val="283"/>
        </w:trPr>
        <w:tc>
          <w:tcPr>
            <w:tcW w:w="407" w:type="dxa"/>
            <w:noWrap/>
            <w:vAlign w:val="center"/>
            <w:hideMark/>
          </w:tcPr>
          <w:p w14:paraId="598852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206</w:t>
            </w:r>
          </w:p>
        </w:tc>
        <w:tc>
          <w:tcPr>
            <w:tcW w:w="736" w:type="dxa"/>
            <w:noWrap/>
            <w:vAlign w:val="center"/>
            <w:hideMark/>
          </w:tcPr>
          <w:p w14:paraId="5DC7F6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876130</w:t>
            </w:r>
          </w:p>
        </w:tc>
        <w:tc>
          <w:tcPr>
            <w:tcW w:w="6649" w:type="dxa"/>
            <w:vAlign w:val="center"/>
            <w:hideMark/>
          </w:tcPr>
          <w:p w14:paraId="5B49895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PULMONAR</w:t>
            </w:r>
          </w:p>
        </w:tc>
        <w:tc>
          <w:tcPr>
            <w:tcW w:w="2268" w:type="dxa"/>
            <w:shd w:val="clear" w:color="000000" w:fill="FFFFFF"/>
            <w:noWrap/>
            <w:vAlign w:val="center"/>
            <w:hideMark/>
          </w:tcPr>
          <w:p w14:paraId="2F2772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$ 1.310.968</w:t>
            </w:r>
          </w:p>
        </w:tc>
      </w:tr>
      <w:tr w:rsidR="00106FAF" w:rsidRPr="00106FAF" w14:paraId="1ACEBC9F" w14:textId="77777777" w:rsidTr="00E0398C">
        <w:trPr>
          <w:trHeight w:val="283"/>
        </w:trPr>
        <w:tc>
          <w:tcPr>
            <w:tcW w:w="407" w:type="dxa"/>
            <w:noWrap/>
            <w:vAlign w:val="center"/>
            <w:hideMark/>
          </w:tcPr>
          <w:p w14:paraId="261106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207</w:t>
            </w:r>
          </w:p>
        </w:tc>
        <w:tc>
          <w:tcPr>
            <w:tcW w:w="736" w:type="dxa"/>
            <w:noWrap/>
            <w:vAlign w:val="center"/>
            <w:hideMark/>
          </w:tcPr>
          <w:p w14:paraId="764069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876131</w:t>
            </w:r>
          </w:p>
        </w:tc>
        <w:tc>
          <w:tcPr>
            <w:tcW w:w="6649" w:type="dxa"/>
            <w:vAlign w:val="center"/>
            <w:hideMark/>
          </w:tcPr>
          <w:p w14:paraId="202BB0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PULMONAR BILATERAL CON CATETERISMO DERECHO</w:t>
            </w:r>
          </w:p>
        </w:tc>
        <w:tc>
          <w:tcPr>
            <w:tcW w:w="2268" w:type="dxa"/>
            <w:shd w:val="clear" w:color="000000" w:fill="FFFFFF"/>
            <w:noWrap/>
            <w:vAlign w:val="center"/>
            <w:hideMark/>
          </w:tcPr>
          <w:p w14:paraId="47120EC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$ 1.402.100</w:t>
            </w:r>
          </w:p>
        </w:tc>
      </w:tr>
      <w:tr w:rsidR="00106FAF" w:rsidRPr="00106FAF" w14:paraId="4CE95AB6" w14:textId="77777777" w:rsidTr="00E0398C">
        <w:trPr>
          <w:trHeight w:val="283"/>
        </w:trPr>
        <w:tc>
          <w:tcPr>
            <w:tcW w:w="407" w:type="dxa"/>
            <w:noWrap/>
            <w:vAlign w:val="center"/>
            <w:hideMark/>
          </w:tcPr>
          <w:p w14:paraId="0826D3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208</w:t>
            </w:r>
          </w:p>
        </w:tc>
        <w:tc>
          <w:tcPr>
            <w:tcW w:w="736" w:type="dxa"/>
            <w:noWrap/>
            <w:vAlign w:val="center"/>
            <w:hideMark/>
          </w:tcPr>
          <w:p w14:paraId="5493DC0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876136</w:t>
            </w:r>
          </w:p>
        </w:tc>
        <w:tc>
          <w:tcPr>
            <w:tcW w:w="6649" w:type="dxa"/>
            <w:vAlign w:val="center"/>
            <w:hideMark/>
          </w:tcPr>
          <w:p w14:paraId="476DEC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PULMONAR UNILATERAL SELECTIVA</w:t>
            </w:r>
          </w:p>
        </w:tc>
        <w:tc>
          <w:tcPr>
            <w:tcW w:w="2268" w:type="dxa"/>
            <w:shd w:val="clear" w:color="000000" w:fill="FFFFFF"/>
            <w:noWrap/>
            <w:vAlign w:val="center"/>
            <w:hideMark/>
          </w:tcPr>
          <w:p w14:paraId="5F07E50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$ 1.003.090</w:t>
            </w:r>
          </w:p>
        </w:tc>
      </w:tr>
      <w:tr w:rsidR="00106FAF" w:rsidRPr="00106FAF" w14:paraId="24057C51" w14:textId="77777777" w:rsidTr="00E0398C">
        <w:trPr>
          <w:trHeight w:val="283"/>
        </w:trPr>
        <w:tc>
          <w:tcPr>
            <w:tcW w:w="407" w:type="dxa"/>
            <w:noWrap/>
            <w:vAlign w:val="center"/>
            <w:hideMark/>
          </w:tcPr>
          <w:p w14:paraId="2F49E1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209</w:t>
            </w:r>
          </w:p>
        </w:tc>
        <w:tc>
          <w:tcPr>
            <w:tcW w:w="736" w:type="dxa"/>
            <w:noWrap/>
            <w:vAlign w:val="center"/>
            <w:hideMark/>
          </w:tcPr>
          <w:p w14:paraId="406CBA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876212</w:t>
            </w:r>
          </w:p>
        </w:tc>
        <w:tc>
          <w:tcPr>
            <w:tcW w:w="6649" w:type="dxa"/>
            <w:vAlign w:val="center"/>
            <w:hideMark/>
          </w:tcPr>
          <w:p w14:paraId="262D61F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ANGIOCARDIOGRAFIA DE CORAZON DERECHO</w:t>
            </w:r>
          </w:p>
        </w:tc>
        <w:tc>
          <w:tcPr>
            <w:tcW w:w="2268" w:type="dxa"/>
            <w:shd w:val="clear" w:color="000000" w:fill="FFFFFF"/>
            <w:noWrap/>
            <w:vAlign w:val="center"/>
            <w:hideMark/>
          </w:tcPr>
          <w:p w14:paraId="3613789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$ 827.441</w:t>
            </w:r>
          </w:p>
        </w:tc>
      </w:tr>
      <w:tr w:rsidR="00106FAF" w:rsidRPr="00106FAF" w14:paraId="7BB8FE85" w14:textId="77777777" w:rsidTr="00E0398C">
        <w:trPr>
          <w:trHeight w:val="283"/>
        </w:trPr>
        <w:tc>
          <w:tcPr>
            <w:tcW w:w="407" w:type="dxa"/>
            <w:noWrap/>
            <w:vAlign w:val="center"/>
            <w:hideMark/>
          </w:tcPr>
          <w:p w14:paraId="017EEBE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210</w:t>
            </w:r>
          </w:p>
        </w:tc>
        <w:tc>
          <w:tcPr>
            <w:tcW w:w="736" w:type="dxa"/>
            <w:noWrap/>
            <w:vAlign w:val="center"/>
            <w:hideMark/>
          </w:tcPr>
          <w:p w14:paraId="7D2C7A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877110</w:t>
            </w:r>
          </w:p>
        </w:tc>
        <w:tc>
          <w:tcPr>
            <w:tcW w:w="6649" w:type="dxa"/>
            <w:vAlign w:val="center"/>
            <w:hideMark/>
          </w:tcPr>
          <w:p w14:paraId="2E53E2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AORTOGRAMA ABDOMINAL</w:t>
            </w:r>
          </w:p>
        </w:tc>
        <w:tc>
          <w:tcPr>
            <w:tcW w:w="2268" w:type="dxa"/>
            <w:shd w:val="clear" w:color="000000" w:fill="FFFFFF"/>
            <w:noWrap/>
            <w:vAlign w:val="center"/>
            <w:hideMark/>
          </w:tcPr>
          <w:p w14:paraId="6316C60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$ 825.600</w:t>
            </w:r>
          </w:p>
        </w:tc>
      </w:tr>
      <w:tr w:rsidR="00106FAF" w:rsidRPr="00106FAF" w14:paraId="775040F5" w14:textId="77777777" w:rsidTr="00E0398C">
        <w:trPr>
          <w:trHeight w:val="283"/>
        </w:trPr>
        <w:tc>
          <w:tcPr>
            <w:tcW w:w="407" w:type="dxa"/>
            <w:noWrap/>
            <w:vAlign w:val="center"/>
            <w:hideMark/>
          </w:tcPr>
          <w:p w14:paraId="030922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211</w:t>
            </w:r>
          </w:p>
        </w:tc>
        <w:tc>
          <w:tcPr>
            <w:tcW w:w="736" w:type="dxa"/>
            <w:noWrap/>
            <w:vAlign w:val="center"/>
            <w:hideMark/>
          </w:tcPr>
          <w:p w14:paraId="108482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877112</w:t>
            </w:r>
          </w:p>
        </w:tc>
        <w:tc>
          <w:tcPr>
            <w:tcW w:w="6649" w:type="dxa"/>
            <w:vAlign w:val="center"/>
            <w:hideMark/>
          </w:tcPr>
          <w:p w14:paraId="469C68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DE VASOS ABDOMINALES (SELECTIVA)</w:t>
            </w:r>
          </w:p>
        </w:tc>
        <w:tc>
          <w:tcPr>
            <w:tcW w:w="2268" w:type="dxa"/>
            <w:shd w:val="clear" w:color="000000" w:fill="FFFFFF"/>
            <w:noWrap/>
            <w:vAlign w:val="center"/>
            <w:hideMark/>
          </w:tcPr>
          <w:p w14:paraId="79561AD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$ 1.305.800</w:t>
            </w:r>
          </w:p>
        </w:tc>
      </w:tr>
      <w:tr w:rsidR="00106FAF" w:rsidRPr="00106FAF" w14:paraId="49175542" w14:textId="77777777" w:rsidTr="00E0398C">
        <w:trPr>
          <w:trHeight w:val="283"/>
        </w:trPr>
        <w:tc>
          <w:tcPr>
            <w:tcW w:w="407" w:type="dxa"/>
            <w:noWrap/>
            <w:vAlign w:val="center"/>
            <w:hideMark/>
          </w:tcPr>
          <w:p w14:paraId="5CD8E0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212</w:t>
            </w:r>
          </w:p>
        </w:tc>
        <w:tc>
          <w:tcPr>
            <w:tcW w:w="736" w:type="dxa"/>
            <w:noWrap/>
            <w:vAlign w:val="center"/>
            <w:hideMark/>
          </w:tcPr>
          <w:p w14:paraId="0720E5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878101</w:t>
            </w:r>
          </w:p>
        </w:tc>
        <w:tc>
          <w:tcPr>
            <w:tcW w:w="6649" w:type="dxa"/>
            <w:vAlign w:val="center"/>
            <w:hideMark/>
          </w:tcPr>
          <w:p w14:paraId="141413D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PERIFERICA DE UNA EXTREMIDAD SUPERIOR</w:t>
            </w:r>
          </w:p>
        </w:tc>
        <w:tc>
          <w:tcPr>
            <w:tcW w:w="2268" w:type="dxa"/>
            <w:shd w:val="clear" w:color="000000" w:fill="FFFFFF"/>
            <w:noWrap/>
            <w:vAlign w:val="center"/>
            <w:hideMark/>
          </w:tcPr>
          <w:p w14:paraId="6149037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$ 1.139.476</w:t>
            </w:r>
          </w:p>
        </w:tc>
      </w:tr>
      <w:tr w:rsidR="00106FAF" w:rsidRPr="00106FAF" w14:paraId="667FFDE0" w14:textId="77777777" w:rsidTr="00E0398C">
        <w:trPr>
          <w:trHeight w:val="283"/>
        </w:trPr>
        <w:tc>
          <w:tcPr>
            <w:tcW w:w="407" w:type="dxa"/>
            <w:noWrap/>
            <w:vAlign w:val="center"/>
            <w:hideMark/>
          </w:tcPr>
          <w:p w14:paraId="1F2E9B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213</w:t>
            </w:r>
          </w:p>
        </w:tc>
        <w:tc>
          <w:tcPr>
            <w:tcW w:w="736" w:type="dxa"/>
            <w:noWrap/>
            <w:vAlign w:val="center"/>
            <w:hideMark/>
          </w:tcPr>
          <w:p w14:paraId="59FFD0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878111</w:t>
            </w:r>
          </w:p>
        </w:tc>
        <w:tc>
          <w:tcPr>
            <w:tcW w:w="6649" w:type="dxa"/>
            <w:vAlign w:val="center"/>
            <w:hideMark/>
          </w:tcPr>
          <w:p w14:paraId="45DDDD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PERIFERICA DE MIEMBROS SUPERIORES BILATERAL CON AORTOGRAMA TORACICO</w:t>
            </w:r>
          </w:p>
        </w:tc>
        <w:tc>
          <w:tcPr>
            <w:tcW w:w="2268" w:type="dxa"/>
            <w:shd w:val="clear" w:color="000000" w:fill="FFFFFF"/>
            <w:noWrap/>
            <w:vAlign w:val="center"/>
            <w:hideMark/>
          </w:tcPr>
          <w:p w14:paraId="6B84F38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$ 1.305.800</w:t>
            </w:r>
          </w:p>
        </w:tc>
      </w:tr>
      <w:tr w:rsidR="00106FAF" w:rsidRPr="00106FAF" w14:paraId="149BE07A" w14:textId="77777777" w:rsidTr="00E0398C">
        <w:trPr>
          <w:trHeight w:val="283"/>
        </w:trPr>
        <w:tc>
          <w:tcPr>
            <w:tcW w:w="407" w:type="dxa"/>
            <w:noWrap/>
            <w:vAlign w:val="center"/>
            <w:hideMark/>
          </w:tcPr>
          <w:p w14:paraId="573B673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214</w:t>
            </w:r>
          </w:p>
        </w:tc>
        <w:tc>
          <w:tcPr>
            <w:tcW w:w="736" w:type="dxa"/>
            <w:noWrap/>
            <w:vAlign w:val="center"/>
            <w:hideMark/>
          </w:tcPr>
          <w:p w14:paraId="1CF4B2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878201</w:t>
            </w:r>
          </w:p>
        </w:tc>
        <w:tc>
          <w:tcPr>
            <w:tcW w:w="6649" w:type="dxa"/>
            <w:vAlign w:val="center"/>
            <w:hideMark/>
          </w:tcPr>
          <w:p w14:paraId="727C574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PERIFERICA DE UNA EXTREMIDAD INFERIOR POR PUNCION</w:t>
            </w:r>
          </w:p>
        </w:tc>
        <w:tc>
          <w:tcPr>
            <w:tcW w:w="2268" w:type="dxa"/>
            <w:shd w:val="clear" w:color="000000" w:fill="FFFFFF"/>
            <w:noWrap/>
            <w:vAlign w:val="center"/>
            <w:hideMark/>
          </w:tcPr>
          <w:p w14:paraId="272D6C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$ 401.200</w:t>
            </w:r>
          </w:p>
        </w:tc>
      </w:tr>
      <w:tr w:rsidR="00106FAF" w:rsidRPr="00106FAF" w14:paraId="2B95821A" w14:textId="77777777" w:rsidTr="00E0398C">
        <w:trPr>
          <w:trHeight w:val="283"/>
        </w:trPr>
        <w:tc>
          <w:tcPr>
            <w:tcW w:w="407" w:type="dxa"/>
            <w:noWrap/>
            <w:vAlign w:val="center"/>
            <w:hideMark/>
          </w:tcPr>
          <w:p w14:paraId="3AFF71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215</w:t>
            </w:r>
          </w:p>
        </w:tc>
        <w:tc>
          <w:tcPr>
            <w:tcW w:w="736" w:type="dxa"/>
            <w:noWrap/>
            <w:vAlign w:val="center"/>
            <w:hideMark/>
          </w:tcPr>
          <w:p w14:paraId="74C16C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878901</w:t>
            </w:r>
          </w:p>
        </w:tc>
        <w:tc>
          <w:tcPr>
            <w:tcW w:w="6649" w:type="dxa"/>
            <w:vAlign w:val="center"/>
            <w:hideMark/>
          </w:tcPr>
          <w:p w14:paraId="3B7141C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PERIFERICA A TRAVES DE CATETER PREVIAMENTE COLOCADO</w:t>
            </w:r>
          </w:p>
        </w:tc>
        <w:tc>
          <w:tcPr>
            <w:tcW w:w="2268" w:type="dxa"/>
            <w:shd w:val="clear" w:color="000000" w:fill="FFFFFF"/>
            <w:noWrap/>
            <w:vAlign w:val="center"/>
            <w:hideMark/>
          </w:tcPr>
          <w:p w14:paraId="02F5D26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$ 275.380</w:t>
            </w:r>
          </w:p>
        </w:tc>
      </w:tr>
      <w:tr w:rsidR="00106FAF" w:rsidRPr="00106FAF" w14:paraId="18E5D586" w14:textId="77777777" w:rsidTr="00E0398C">
        <w:trPr>
          <w:trHeight w:val="283"/>
        </w:trPr>
        <w:tc>
          <w:tcPr>
            <w:tcW w:w="407" w:type="dxa"/>
            <w:noWrap/>
            <w:vAlign w:val="center"/>
            <w:hideMark/>
          </w:tcPr>
          <w:p w14:paraId="21ACDA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216</w:t>
            </w:r>
          </w:p>
        </w:tc>
        <w:tc>
          <w:tcPr>
            <w:tcW w:w="736" w:type="dxa"/>
            <w:noWrap/>
            <w:vAlign w:val="center"/>
            <w:hideMark/>
          </w:tcPr>
          <w:p w14:paraId="7F3E43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895903</w:t>
            </w:r>
          </w:p>
        </w:tc>
        <w:tc>
          <w:tcPr>
            <w:tcW w:w="6649" w:type="dxa"/>
            <w:vAlign w:val="center"/>
            <w:hideMark/>
          </w:tcPr>
          <w:p w14:paraId="12B965C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AURICULOGRAMA IZQUIERDO</w:t>
            </w:r>
          </w:p>
        </w:tc>
        <w:tc>
          <w:tcPr>
            <w:tcW w:w="2268" w:type="dxa"/>
            <w:shd w:val="clear" w:color="000000" w:fill="FFFFFF"/>
            <w:noWrap/>
            <w:vAlign w:val="center"/>
            <w:hideMark/>
          </w:tcPr>
          <w:p w14:paraId="6D816A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$ 691.116</w:t>
            </w:r>
          </w:p>
        </w:tc>
      </w:tr>
      <w:tr w:rsidR="00106FAF" w:rsidRPr="00106FAF" w14:paraId="7EDB5B6C" w14:textId="77777777" w:rsidTr="00E0398C">
        <w:trPr>
          <w:trHeight w:val="283"/>
        </w:trPr>
        <w:tc>
          <w:tcPr>
            <w:tcW w:w="407" w:type="dxa"/>
            <w:noWrap/>
            <w:vAlign w:val="center"/>
            <w:hideMark/>
          </w:tcPr>
          <w:p w14:paraId="443D40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217</w:t>
            </w:r>
          </w:p>
        </w:tc>
        <w:tc>
          <w:tcPr>
            <w:tcW w:w="736" w:type="dxa"/>
            <w:noWrap/>
            <w:vAlign w:val="center"/>
            <w:hideMark/>
          </w:tcPr>
          <w:p w14:paraId="7CE18C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395060</w:t>
            </w:r>
          </w:p>
        </w:tc>
        <w:tc>
          <w:tcPr>
            <w:tcW w:w="6649" w:type="dxa"/>
            <w:vAlign w:val="center"/>
            <w:hideMark/>
          </w:tcPr>
          <w:p w14:paraId="73E573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O ATERECTOMIA DE VASOS ABDOMINALES CON BALON</w:t>
            </w:r>
          </w:p>
        </w:tc>
        <w:tc>
          <w:tcPr>
            <w:tcW w:w="2268" w:type="dxa"/>
            <w:shd w:val="clear" w:color="000000" w:fill="FFFFFF"/>
            <w:noWrap/>
            <w:vAlign w:val="center"/>
            <w:hideMark/>
          </w:tcPr>
          <w:p w14:paraId="448008B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$ 2.389.500</w:t>
            </w:r>
          </w:p>
        </w:tc>
      </w:tr>
      <w:tr w:rsidR="00106FAF" w:rsidRPr="00106FAF" w14:paraId="527F6498" w14:textId="77777777" w:rsidTr="00E0398C">
        <w:trPr>
          <w:trHeight w:val="283"/>
        </w:trPr>
        <w:tc>
          <w:tcPr>
            <w:tcW w:w="407" w:type="dxa"/>
            <w:noWrap/>
            <w:vAlign w:val="center"/>
            <w:hideMark/>
          </w:tcPr>
          <w:p w14:paraId="404F43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218</w:t>
            </w:r>
          </w:p>
        </w:tc>
        <w:tc>
          <w:tcPr>
            <w:tcW w:w="736" w:type="dxa"/>
            <w:noWrap/>
            <w:vAlign w:val="center"/>
            <w:hideMark/>
          </w:tcPr>
          <w:p w14:paraId="3BE177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395061</w:t>
            </w:r>
          </w:p>
        </w:tc>
        <w:tc>
          <w:tcPr>
            <w:tcW w:w="6649" w:type="dxa"/>
            <w:vAlign w:val="center"/>
            <w:hideMark/>
          </w:tcPr>
          <w:p w14:paraId="53AFCD4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O ATERECTOMIA DE VASOS ABDOMINALES CON BALON, CON PROTESIS (STENT) O INJERTO (S) PROTESICO (S)</w:t>
            </w:r>
          </w:p>
        </w:tc>
        <w:tc>
          <w:tcPr>
            <w:tcW w:w="2268" w:type="dxa"/>
            <w:shd w:val="clear" w:color="000000" w:fill="FFFFFF"/>
            <w:noWrap/>
            <w:vAlign w:val="center"/>
            <w:hideMark/>
          </w:tcPr>
          <w:p w14:paraId="1A6291C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$ 1.911.800</w:t>
            </w:r>
          </w:p>
        </w:tc>
      </w:tr>
      <w:tr w:rsidR="00106FAF" w:rsidRPr="00106FAF" w14:paraId="1B7D421A" w14:textId="77777777" w:rsidTr="00E0398C">
        <w:trPr>
          <w:trHeight w:val="283"/>
        </w:trPr>
        <w:tc>
          <w:tcPr>
            <w:tcW w:w="407" w:type="dxa"/>
            <w:noWrap/>
            <w:vAlign w:val="center"/>
            <w:hideMark/>
          </w:tcPr>
          <w:p w14:paraId="7C430B3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219</w:t>
            </w:r>
          </w:p>
        </w:tc>
        <w:tc>
          <w:tcPr>
            <w:tcW w:w="736" w:type="dxa"/>
            <w:noWrap/>
            <w:vAlign w:val="center"/>
            <w:hideMark/>
          </w:tcPr>
          <w:p w14:paraId="3312EB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887002</w:t>
            </w:r>
          </w:p>
        </w:tc>
        <w:tc>
          <w:tcPr>
            <w:tcW w:w="6649" w:type="dxa"/>
            <w:vAlign w:val="center"/>
            <w:hideMark/>
          </w:tcPr>
          <w:p w14:paraId="77EE786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CINEANGIOGRAFIA</w:t>
            </w:r>
          </w:p>
        </w:tc>
        <w:tc>
          <w:tcPr>
            <w:tcW w:w="2268" w:type="dxa"/>
            <w:shd w:val="clear" w:color="000000" w:fill="FFFFFF"/>
            <w:noWrap/>
            <w:vAlign w:val="center"/>
            <w:hideMark/>
          </w:tcPr>
          <w:p w14:paraId="128F38A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$ 508.720</w:t>
            </w:r>
          </w:p>
        </w:tc>
      </w:tr>
      <w:tr w:rsidR="00106FAF" w:rsidRPr="00106FAF" w14:paraId="63463161" w14:textId="77777777" w:rsidTr="00E0398C">
        <w:trPr>
          <w:trHeight w:val="283"/>
        </w:trPr>
        <w:tc>
          <w:tcPr>
            <w:tcW w:w="407" w:type="dxa"/>
            <w:noWrap/>
            <w:vAlign w:val="center"/>
            <w:hideMark/>
          </w:tcPr>
          <w:p w14:paraId="2F5D94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220</w:t>
            </w:r>
          </w:p>
        </w:tc>
        <w:tc>
          <w:tcPr>
            <w:tcW w:w="736" w:type="dxa"/>
            <w:noWrap/>
            <w:vAlign w:val="center"/>
            <w:hideMark/>
          </w:tcPr>
          <w:p w14:paraId="3410D6F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395010</w:t>
            </w:r>
          </w:p>
        </w:tc>
        <w:tc>
          <w:tcPr>
            <w:tcW w:w="6649" w:type="dxa"/>
            <w:vAlign w:val="center"/>
            <w:hideMark/>
          </w:tcPr>
          <w:p w14:paraId="05130019" w14:textId="77777777" w:rsidR="00106FAF" w:rsidRPr="00106FAF" w:rsidRDefault="00106FAF" w:rsidP="00106FAF">
            <w:pPr>
              <w:rPr>
                <w:rFonts w:ascii="Arial" w:hAnsi="Arial" w:cs="Arial"/>
                <w:color w:val="000000"/>
                <w:sz w:val="16"/>
                <w:szCs w:val="16"/>
                <w:lang w:val="es-CO" w:eastAsia="es-CO"/>
              </w:rPr>
            </w:pPr>
            <w:proofErr w:type="gramStart"/>
            <w:r w:rsidRPr="00106FAF">
              <w:rPr>
                <w:rFonts w:ascii="Arial" w:hAnsi="Arial" w:cs="Arial"/>
                <w:color w:val="000000"/>
                <w:sz w:val="16"/>
                <w:szCs w:val="16"/>
                <w:lang w:val="es-CO" w:eastAsia="es-CO"/>
              </w:rPr>
              <w:t>ANGIOPLASTIA  CON</w:t>
            </w:r>
            <w:proofErr w:type="gramEnd"/>
            <w:r w:rsidRPr="00106FAF">
              <w:rPr>
                <w:rFonts w:ascii="Arial" w:hAnsi="Arial" w:cs="Arial"/>
                <w:color w:val="000000"/>
                <w:sz w:val="16"/>
                <w:szCs w:val="16"/>
                <w:lang w:val="es-CO" w:eastAsia="es-CO"/>
              </w:rPr>
              <w:t xml:space="preserve"> BALON DE VASOS INTRACRANEALES    </w:t>
            </w:r>
          </w:p>
        </w:tc>
        <w:tc>
          <w:tcPr>
            <w:tcW w:w="2268" w:type="dxa"/>
            <w:shd w:val="clear" w:color="000000" w:fill="FFFFFF"/>
            <w:noWrap/>
            <w:vAlign w:val="center"/>
            <w:hideMark/>
          </w:tcPr>
          <w:p w14:paraId="44F76E1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147F5F19" w14:textId="77777777" w:rsidTr="00E0398C">
        <w:trPr>
          <w:trHeight w:val="283"/>
        </w:trPr>
        <w:tc>
          <w:tcPr>
            <w:tcW w:w="407" w:type="dxa"/>
            <w:noWrap/>
            <w:vAlign w:val="center"/>
            <w:hideMark/>
          </w:tcPr>
          <w:p w14:paraId="16E140B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221</w:t>
            </w:r>
          </w:p>
        </w:tc>
        <w:tc>
          <w:tcPr>
            <w:tcW w:w="736" w:type="dxa"/>
            <w:noWrap/>
            <w:vAlign w:val="center"/>
            <w:hideMark/>
          </w:tcPr>
          <w:p w14:paraId="5A7C64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395205</w:t>
            </w:r>
          </w:p>
        </w:tc>
        <w:tc>
          <w:tcPr>
            <w:tcW w:w="6649" w:type="dxa"/>
            <w:vAlign w:val="center"/>
            <w:hideMark/>
          </w:tcPr>
          <w:p w14:paraId="711DE44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REPARO ENDOVASCULAR DE ANEURISMA</w:t>
            </w:r>
          </w:p>
        </w:tc>
        <w:tc>
          <w:tcPr>
            <w:tcW w:w="2268" w:type="dxa"/>
            <w:shd w:val="clear" w:color="000000" w:fill="FFFFFF"/>
            <w:noWrap/>
            <w:vAlign w:val="center"/>
            <w:hideMark/>
          </w:tcPr>
          <w:p w14:paraId="22CC590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3A28EFB0" w14:textId="77777777" w:rsidTr="00E0398C">
        <w:trPr>
          <w:trHeight w:val="283"/>
        </w:trPr>
        <w:tc>
          <w:tcPr>
            <w:tcW w:w="407" w:type="dxa"/>
            <w:noWrap/>
            <w:vAlign w:val="center"/>
            <w:hideMark/>
          </w:tcPr>
          <w:p w14:paraId="756FEC7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222</w:t>
            </w:r>
          </w:p>
        </w:tc>
        <w:tc>
          <w:tcPr>
            <w:tcW w:w="736" w:type="dxa"/>
            <w:noWrap/>
            <w:vAlign w:val="center"/>
            <w:hideMark/>
          </w:tcPr>
          <w:p w14:paraId="61D070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385120</w:t>
            </w:r>
          </w:p>
        </w:tc>
        <w:tc>
          <w:tcPr>
            <w:tcW w:w="6649" w:type="dxa"/>
            <w:vAlign w:val="center"/>
            <w:hideMark/>
          </w:tcPr>
          <w:p w14:paraId="146FE07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LESION EN VASOS INTRACRANEALES POR VIA ENDOVASCULAR    </w:t>
            </w:r>
          </w:p>
        </w:tc>
        <w:tc>
          <w:tcPr>
            <w:tcW w:w="2268" w:type="dxa"/>
            <w:shd w:val="clear" w:color="000000" w:fill="FFFFFF"/>
            <w:noWrap/>
            <w:vAlign w:val="center"/>
            <w:hideMark/>
          </w:tcPr>
          <w:p w14:paraId="2302B6B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67272AE5" w14:textId="77777777" w:rsidTr="00E0398C">
        <w:trPr>
          <w:trHeight w:val="283"/>
        </w:trPr>
        <w:tc>
          <w:tcPr>
            <w:tcW w:w="407" w:type="dxa"/>
            <w:noWrap/>
            <w:vAlign w:val="center"/>
            <w:hideMark/>
          </w:tcPr>
          <w:p w14:paraId="4F7FFE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223</w:t>
            </w:r>
          </w:p>
        </w:tc>
        <w:tc>
          <w:tcPr>
            <w:tcW w:w="736" w:type="dxa"/>
            <w:noWrap/>
            <w:vAlign w:val="center"/>
            <w:hideMark/>
          </w:tcPr>
          <w:p w14:paraId="7C6337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878401</w:t>
            </w:r>
          </w:p>
        </w:tc>
        <w:tc>
          <w:tcPr>
            <w:tcW w:w="6649" w:type="dxa"/>
            <w:vAlign w:val="center"/>
            <w:hideMark/>
          </w:tcPr>
          <w:p w14:paraId="0563FA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FLEBOGRAFIA DE MIEMBRO INFERIOR   </w:t>
            </w:r>
          </w:p>
        </w:tc>
        <w:tc>
          <w:tcPr>
            <w:tcW w:w="2268" w:type="dxa"/>
            <w:shd w:val="clear" w:color="000000" w:fill="FFFFFF"/>
            <w:noWrap/>
            <w:vAlign w:val="center"/>
            <w:hideMark/>
          </w:tcPr>
          <w:p w14:paraId="6787FD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$ 220.000</w:t>
            </w:r>
          </w:p>
        </w:tc>
      </w:tr>
      <w:tr w:rsidR="00106FAF" w:rsidRPr="00106FAF" w14:paraId="0E30F5E5" w14:textId="77777777" w:rsidTr="00E0398C">
        <w:trPr>
          <w:trHeight w:val="283"/>
        </w:trPr>
        <w:tc>
          <w:tcPr>
            <w:tcW w:w="407" w:type="dxa"/>
            <w:noWrap/>
            <w:vAlign w:val="center"/>
            <w:hideMark/>
          </w:tcPr>
          <w:p w14:paraId="64A593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224</w:t>
            </w:r>
          </w:p>
        </w:tc>
        <w:tc>
          <w:tcPr>
            <w:tcW w:w="736" w:type="dxa"/>
            <w:noWrap/>
            <w:vAlign w:val="center"/>
            <w:hideMark/>
          </w:tcPr>
          <w:p w14:paraId="3F1A1B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878301</w:t>
            </w:r>
          </w:p>
        </w:tc>
        <w:tc>
          <w:tcPr>
            <w:tcW w:w="6649" w:type="dxa"/>
            <w:vAlign w:val="center"/>
            <w:hideMark/>
          </w:tcPr>
          <w:p w14:paraId="678EABF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FLEBOGRAFIA DE MIEMBRO SUPERIOR   </w:t>
            </w:r>
          </w:p>
        </w:tc>
        <w:tc>
          <w:tcPr>
            <w:tcW w:w="2268" w:type="dxa"/>
            <w:shd w:val="clear" w:color="000000" w:fill="FFFFFF"/>
            <w:noWrap/>
            <w:vAlign w:val="center"/>
            <w:hideMark/>
          </w:tcPr>
          <w:p w14:paraId="6767A4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$ 220.000</w:t>
            </w:r>
          </w:p>
        </w:tc>
      </w:tr>
      <w:tr w:rsidR="00106FAF" w:rsidRPr="00106FAF" w14:paraId="4849DDF1" w14:textId="77777777" w:rsidTr="00E0398C">
        <w:trPr>
          <w:trHeight w:val="283"/>
        </w:trPr>
        <w:tc>
          <w:tcPr>
            <w:tcW w:w="407" w:type="dxa"/>
            <w:noWrap/>
            <w:vAlign w:val="center"/>
            <w:hideMark/>
          </w:tcPr>
          <w:p w14:paraId="07561B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225</w:t>
            </w:r>
          </w:p>
        </w:tc>
        <w:tc>
          <w:tcPr>
            <w:tcW w:w="736" w:type="dxa"/>
            <w:noWrap/>
            <w:vAlign w:val="center"/>
            <w:hideMark/>
          </w:tcPr>
          <w:p w14:paraId="0D62FD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877602</w:t>
            </w:r>
          </w:p>
        </w:tc>
        <w:tc>
          <w:tcPr>
            <w:tcW w:w="6649" w:type="dxa"/>
            <w:vAlign w:val="center"/>
            <w:hideMark/>
          </w:tcPr>
          <w:p w14:paraId="29A0C98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COLANGIOGRAFIA POR TUBO O CATETER EN LA VIA BILIAR   </w:t>
            </w:r>
          </w:p>
        </w:tc>
        <w:tc>
          <w:tcPr>
            <w:tcW w:w="2268" w:type="dxa"/>
            <w:shd w:val="clear" w:color="000000" w:fill="FFFFFF"/>
            <w:noWrap/>
            <w:vAlign w:val="center"/>
            <w:hideMark/>
          </w:tcPr>
          <w:p w14:paraId="18607A8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$ 272.270</w:t>
            </w:r>
          </w:p>
        </w:tc>
      </w:tr>
      <w:tr w:rsidR="00106FAF" w:rsidRPr="00106FAF" w14:paraId="633A5682" w14:textId="77777777" w:rsidTr="00E0398C">
        <w:trPr>
          <w:trHeight w:val="283"/>
        </w:trPr>
        <w:tc>
          <w:tcPr>
            <w:tcW w:w="407" w:type="dxa"/>
            <w:noWrap/>
            <w:vAlign w:val="center"/>
            <w:hideMark/>
          </w:tcPr>
          <w:p w14:paraId="54D4504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226</w:t>
            </w:r>
          </w:p>
        </w:tc>
        <w:tc>
          <w:tcPr>
            <w:tcW w:w="736" w:type="dxa"/>
            <w:noWrap/>
            <w:vAlign w:val="center"/>
            <w:hideMark/>
          </w:tcPr>
          <w:p w14:paraId="701872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876241</w:t>
            </w:r>
          </w:p>
        </w:tc>
        <w:tc>
          <w:tcPr>
            <w:tcW w:w="6649" w:type="dxa"/>
            <w:vAlign w:val="center"/>
            <w:hideMark/>
          </w:tcPr>
          <w:p w14:paraId="74F0A03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ANGIOGRAFIA DE VENAS CAVAS O CAVOGRAFIA   </w:t>
            </w:r>
          </w:p>
        </w:tc>
        <w:tc>
          <w:tcPr>
            <w:tcW w:w="2268" w:type="dxa"/>
            <w:shd w:val="clear" w:color="000000" w:fill="FFFFFF"/>
            <w:noWrap/>
            <w:vAlign w:val="center"/>
            <w:hideMark/>
          </w:tcPr>
          <w:p w14:paraId="4E3F089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$ 297.000</w:t>
            </w:r>
          </w:p>
        </w:tc>
      </w:tr>
      <w:tr w:rsidR="00106FAF" w:rsidRPr="00106FAF" w14:paraId="68CF3D17" w14:textId="77777777" w:rsidTr="00E0398C">
        <w:trPr>
          <w:trHeight w:val="283"/>
        </w:trPr>
        <w:tc>
          <w:tcPr>
            <w:tcW w:w="407" w:type="dxa"/>
            <w:noWrap/>
            <w:vAlign w:val="center"/>
            <w:hideMark/>
          </w:tcPr>
          <w:p w14:paraId="5015B38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227</w:t>
            </w:r>
          </w:p>
        </w:tc>
        <w:tc>
          <w:tcPr>
            <w:tcW w:w="736" w:type="dxa"/>
            <w:noWrap/>
            <w:vAlign w:val="center"/>
            <w:hideMark/>
          </w:tcPr>
          <w:p w14:paraId="6B946C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878903</w:t>
            </w:r>
          </w:p>
        </w:tc>
        <w:tc>
          <w:tcPr>
            <w:tcW w:w="6649" w:type="dxa"/>
            <w:vAlign w:val="center"/>
            <w:hideMark/>
          </w:tcPr>
          <w:p w14:paraId="3820ACE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VENOGRAFIA SELECTIVA   </w:t>
            </w:r>
          </w:p>
        </w:tc>
        <w:tc>
          <w:tcPr>
            <w:tcW w:w="2268" w:type="dxa"/>
            <w:shd w:val="clear" w:color="000000" w:fill="FFFFFF"/>
            <w:noWrap/>
            <w:vAlign w:val="center"/>
            <w:hideMark/>
          </w:tcPr>
          <w:p w14:paraId="58950AE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$ 308.000</w:t>
            </w:r>
          </w:p>
        </w:tc>
      </w:tr>
      <w:tr w:rsidR="00106FAF" w:rsidRPr="00106FAF" w14:paraId="1C629624" w14:textId="77777777" w:rsidTr="00E0398C">
        <w:trPr>
          <w:trHeight w:val="283"/>
        </w:trPr>
        <w:tc>
          <w:tcPr>
            <w:tcW w:w="407" w:type="dxa"/>
            <w:noWrap/>
            <w:vAlign w:val="center"/>
            <w:hideMark/>
          </w:tcPr>
          <w:p w14:paraId="7167960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228</w:t>
            </w:r>
          </w:p>
        </w:tc>
        <w:tc>
          <w:tcPr>
            <w:tcW w:w="736" w:type="dxa"/>
            <w:noWrap/>
            <w:vAlign w:val="center"/>
            <w:hideMark/>
          </w:tcPr>
          <w:p w14:paraId="2DF2D83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872201</w:t>
            </w:r>
          </w:p>
        </w:tc>
        <w:tc>
          <w:tcPr>
            <w:tcW w:w="6649" w:type="dxa"/>
            <w:vAlign w:val="center"/>
            <w:hideMark/>
          </w:tcPr>
          <w:p w14:paraId="585CA73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AORTOGRAMA ABDOMINAL POR CATETERISMO BRAQUIAL RETROGRADO O POR CATETERISMO FEMORAL   </w:t>
            </w:r>
          </w:p>
        </w:tc>
        <w:tc>
          <w:tcPr>
            <w:tcW w:w="2268" w:type="dxa"/>
            <w:shd w:val="clear" w:color="000000" w:fill="FFFFFF"/>
            <w:noWrap/>
            <w:vAlign w:val="center"/>
            <w:hideMark/>
          </w:tcPr>
          <w:p w14:paraId="7588CE6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$ 550.000</w:t>
            </w:r>
          </w:p>
        </w:tc>
      </w:tr>
      <w:tr w:rsidR="00106FAF" w:rsidRPr="00106FAF" w14:paraId="6C8EEDB0" w14:textId="77777777" w:rsidTr="00E0398C">
        <w:trPr>
          <w:trHeight w:val="283"/>
        </w:trPr>
        <w:tc>
          <w:tcPr>
            <w:tcW w:w="407" w:type="dxa"/>
            <w:noWrap/>
            <w:vAlign w:val="center"/>
            <w:hideMark/>
          </w:tcPr>
          <w:p w14:paraId="0D26A5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229</w:t>
            </w:r>
          </w:p>
        </w:tc>
        <w:tc>
          <w:tcPr>
            <w:tcW w:w="736" w:type="dxa"/>
            <w:noWrap/>
            <w:vAlign w:val="center"/>
            <w:hideMark/>
          </w:tcPr>
          <w:p w14:paraId="1EA3BDA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877171</w:t>
            </w:r>
          </w:p>
        </w:tc>
        <w:tc>
          <w:tcPr>
            <w:tcW w:w="6649" w:type="dxa"/>
            <w:vAlign w:val="center"/>
            <w:hideMark/>
          </w:tcPr>
          <w:p w14:paraId="0AAF7E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ARTERIOGRAFIA PELVICA (</w:t>
            </w:r>
            <w:proofErr w:type="gramStart"/>
            <w:r w:rsidRPr="00106FAF">
              <w:rPr>
                <w:rFonts w:ascii="Arial" w:hAnsi="Arial" w:cs="Arial"/>
                <w:color w:val="000000"/>
                <w:sz w:val="16"/>
                <w:szCs w:val="16"/>
                <w:lang w:val="es-CO" w:eastAsia="es-CO"/>
              </w:rPr>
              <w:t xml:space="preserve">SELECTIVA)   </w:t>
            </w:r>
            <w:proofErr w:type="gramEnd"/>
          </w:p>
        </w:tc>
        <w:tc>
          <w:tcPr>
            <w:tcW w:w="2268" w:type="dxa"/>
            <w:shd w:val="clear" w:color="000000" w:fill="FFFFFF"/>
            <w:noWrap/>
            <w:vAlign w:val="center"/>
            <w:hideMark/>
          </w:tcPr>
          <w:p w14:paraId="099D248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$ 550.000</w:t>
            </w:r>
          </w:p>
        </w:tc>
      </w:tr>
      <w:tr w:rsidR="00106FAF" w:rsidRPr="00106FAF" w14:paraId="3FF44E25" w14:textId="77777777" w:rsidTr="00E0398C">
        <w:trPr>
          <w:trHeight w:val="283"/>
        </w:trPr>
        <w:tc>
          <w:tcPr>
            <w:tcW w:w="407" w:type="dxa"/>
            <w:noWrap/>
            <w:vAlign w:val="center"/>
            <w:hideMark/>
          </w:tcPr>
          <w:p w14:paraId="42415D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230</w:t>
            </w:r>
          </w:p>
        </w:tc>
        <w:tc>
          <w:tcPr>
            <w:tcW w:w="736" w:type="dxa"/>
            <w:noWrap/>
            <w:vAlign w:val="center"/>
            <w:hideMark/>
          </w:tcPr>
          <w:p w14:paraId="60BDBAB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877815</w:t>
            </w:r>
          </w:p>
        </w:tc>
        <w:tc>
          <w:tcPr>
            <w:tcW w:w="6649" w:type="dxa"/>
            <w:vAlign w:val="center"/>
            <w:hideMark/>
          </w:tcPr>
          <w:p w14:paraId="69B017D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PIELOGRAFIA RETROGRADA O ANTEROGRADA   </w:t>
            </w:r>
          </w:p>
        </w:tc>
        <w:tc>
          <w:tcPr>
            <w:tcW w:w="2268" w:type="dxa"/>
            <w:shd w:val="clear" w:color="000000" w:fill="FFFFFF"/>
            <w:noWrap/>
            <w:vAlign w:val="center"/>
            <w:hideMark/>
          </w:tcPr>
          <w:p w14:paraId="238EFFB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$ 463.616</w:t>
            </w:r>
          </w:p>
        </w:tc>
      </w:tr>
      <w:tr w:rsidR="00106FAF" w:rsidRPr="00106FAF" w14:paraId="22E7CA8D" w14:textId="77777777" w:rsidTr="00E0398C">
        <w:trPr>
          <w:trHeight w:val="283"/>
        </w:trPr>
        <w:tc>
          <w:tcPr>
            <w:tcW w:w="407" w:type="dxa"/>
            <w:noWrap/>
            <w:vAlign w:val="center"/>
            <w:hideMark/>
          </w:tcPr>
          <w:p w14:paraId="1A66AC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231</w:t>
            </w:r>
          </w:p>
        </w:tc>
        <w:tc>
          <w:tcPr>
            <w:tcW w:w="736" w:type="dxa"/>
            <w:noWrap/>
            <w:vAlign w:val="center"/>
            <w:hideMark/>
          </w:tcPr>
          <w:p w14:paraId="6FECA4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877603</w:t>
            </w:r>
          </w:p>
        </w:tc>
        <w:tc>
          <w:tcPr>
            <w:tcW w:w="6649" w:type="dxa"/>
            <w:vAlign w:val="center"/>
            <w:hideMark/>
          </w:tcPr>
          <w:p w14:paraId="6477064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COLANGIOGRAFIA PERCUTANEA   </w:t>
            </w:r>
          </w:p>
        </w:tc>
        <w:tc>
          <w:tcPr>
            <w:tcW w:w="2268" w:type="dxa"/>
            <w:shd w:val="clear" w:color="000000" w:fill="FFFFFF"/>
            <w:noWrap/>
            <w:vAlign w:val="center"/>
            <w:hideMark/>
          </w:tcPr>
          <w:p w14:paraId="45387B8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$ 501.103</w:t>
            </w:r>
          </w:p>
        </w:tc>
      </w:tr>
      <w:tr w:rsidR="00106FAF" w:rsidRPr="00106FAF" w14:paraId="12EF87E8" w14:textId="77777777" w:rsidTr="00E0398C">
        <w:trPr>
          <w:trHeight w:val="283"/>
        </w:trPr>
        <w:tc>
          <w:tcPr>
            <w:tcW w:w="407" w:type="dxa"/>
            <w:noWrap/>
            <w:vAlign w:val="center"/>
            <w:hideMark/>
          </w:tcPr>
          <w:p w14:paraId="31525B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232</w:t>
            </w:r>
          </w:p>
        </w:tc>
        <w:tc>
          <w:tcPr>
            <w:tcW w:w="736" w:type="dxa"/>
            <w:noWrap/>
            <w:vAlign w:val="center"/>
            <w:hideMark/>
          </w:tcPr>
          <w:p w14:paraId="3F8403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877161</w:t>
            </w:r>
          </w:p>
        </w:tc>
        <w:tc>
          <w:tcPr>
            <w:tcW w:w="6649" w:type="dxa"/>
            <w:vAlign w:val="center"/>
            <w:hideMark/>
          </w:tcPr>
          <w:p w14:paraId="468A81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ESPLENOPORTOGRAFIA ARTERIAL  </w:t>
            </w:r>
          </w:p>
        </w:tc>
        <w:tc>
          <w:tcPr>
            <w:tcW w:w="2268" w:type="dxa"/>
            <w:shd w:val="clear" w:color="000000" w:fill="FFFFFF"/>
            <w:noWrap/>
            <w:vAlign w:val="center"/>
            <w:hideMark/>
          </w:tcPr>
          <w:p w14:paraId="4A86080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$ 605.000</w:t>
            </w:r>
          </w:p>
        </w:tc>
      </w:tr>
      <w:tr w:rsidR="00106FAF" w:rsidRPr="00106FAF" w14:paraId="29AC1A15" w14:textId="77777777" w:rsidTr="00E0398C">
        <w:trPr>
          <w:trHeight w:val="283"/>
        </w:trPr>
        <w:tc>
          <w:tcPr>
            <w:tcW w:w="407" w:type="dxa"/>
            <w:noWrap/>
            <w:vAlign w:val="center"/>
            <w:hideMark/>
          </w:tcPr>
          <w:p w14:paraId="0A3D97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233</w:t>
            </w:r>
          </w:p>
        </w:tc>
        <w:tc>
          <w:tcPr>
            <w:tcW w:w="736" w:type="dxa"/>
            <w:noWrap/>
            <w:vAlign w:val="center"/>
            <w:hideMark/>
          </w:tcPr>
          <w:p w14:paraId="77D91B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876190</w:t>
            </w:r>
          </w:p>
        </w:tc>
        <w:tc>
          <w:tcPr>
            <w:tcW w:w="6649" w:type="dxa"/>
            <w:vAlign w:val="center"/>
            <w:hideMark/>
          </w:tcPr>
          <w:p w14:paraId="5EF1899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ARTERIOGRAFIA SELECTIVA TORACICA DE OTROS VASOS   </w:t>
            </w:r>
          </w:p>
        </w:tc>
        <w:tc>
          <w:tcPr>
            <w:tcW w:w="2268" w:type="dxa"/>
            <w:shd w:val="clear" w:color="000000" w:fill="FFFFFF"/>
            <w:noWrap/>
            <w:vAlign w:val="center"/>
            <w:hideMark/>
          </w:tcPr>
          <w:p w14:paraId="7337405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w:t>
            </w:r>
          </w:p>
        </w:tc>
      </w:tr>
      <w:tr w:rsidR="00106FAF" w:rsidRPr="00106FAF" w14:paraId="189260ED" w14:textId="77777777" w:rsidTr="00E0398C">
        <w:trPr>
          <w:trHeight w:val="283"/>
        </w:trPr>
        <w:tc>
          <w:tcPr>
            <w:tcW w:w="407" w:type="dxa"/>
            <w:noWrap/>
            <w:vAlign w:val="center"/>
            <w:hideMark/>
          </w:tcPr>
          <w:p w14:paraId="4A714E6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234</w:t>
            </w:r>
          </w:p>
        </w:tc>
        <w:tc>
          <w:tcPr>
            <w:tcW w:w="736" w:type="dxa"/>
            <w:noWrap/>
            <w:vAlign w:val="center"/>
            <w:hideMark/>
          </w:tcPr>
          <w:p w14:paraId="77D996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542801</w:t>
            </w:r>
          </w:p>
        </w:tc>
        <w:tc>
          <w:tcPr>
            <w:tcW w:w="6649" w:type="dxa"/>
            <w:vAlign w:val="center"/>
            <w:hideMark/>
          </w:tcPr>
          <w:p w14:paraId="717AA7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PARACENTESIS ABDOMINAL DIAGNOSTICA VIA PERCUTANEA   </w:t>
            </w:r>
          </w:p>
        </w:tc>
        <w:tc>
          <w:tcPr>
            <w:tcW w:w="2268" w:type="dxa"/>
            <w:shd w:val="clear" w:color="000000" w:fill="FFFFFF"/>
            <w:noWrap/>
            <w:vAlign w:val="center"/>
            <w:hideMark/>
          </w:tcPr>
          <w:p w14:paraId="096F942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$ 343.100</w:t>
            </w:r>
          </w:p>
        </w:tc>
      </w:tr>
      <w:tr w:rsidR="00106FAF" w:rsidRPr="00106FAF" w14:paraId="4AB330D7" w14:textId="77777777" w:rsidTr="00E0398C">
        <w:trPr>
          <w:trHeight w:val="283"/>
        </w:trPr>
        <w:tc>
          <w:tcPr>
            <w:tcW w:w="407" w:type="dxa"/>
            <w:noWrap/>
            <w:vAlign w:val="center"/>
            <w:hideMark/>
          </w:tcPr>
          <w:p w14:paraId="429D1A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235</w:t>
            </w:r>
          </w:p>
        </w:tc>
        <w:tc>
          <w:tcPr>
            <w:tcW w:w="736" w:type="dxa"/>
            <w:noWrap/>
            <w:vAlign w:val="center"/>
            <w:hideMark/>
          </w:tcPr>
          <w:p w14:paraId="20140E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542802</w:t>
            </w:r>
          </w:p>
        </w:tc>
        <w:tc>
          <w:tcPr>
            <w:tcW w:w="6649" w:type="dxa"/>
            <w:vAlign w:val="center"/>
            <w:hideMark/>
          </w:tcPr>
          <w:p w14:paraId="3C878BC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PARACENTESIS ABDOMINAL TERAPEUTICA VIA PERCUTANEA   </w:t>
            </w:r>
          </w:p>
        </w:tc>
        <w:tc>
          <w:tcPr>
            <w:tcW w:w="2268" w:type="dxa"/>
            <w:shd w:val="clear" w:color="000000" w:fill="FFFFFF"/>
            <w:noWrap/>
            <w:vAlign w:val="center"/>
            <w:hideMark/>
          </w:tcPr>
          <w:p w14:paraId="370B61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$ 442.261</w:t>
            </w:r>
          </w:p>
        </w:tc>
      </w:tr>
      <w:tr w:rsidR="00106FAF" w:rsidRPr="00106FAF" w14:paraId="2596DEF2" w14:textId="77777777" w:rsidTr="00E0398C">
        <w:trPr>
          <w:trHeight w:val="283"/>
        </w:trPr>
        <w:tc>
          <w:tcPr>
            <w:tcW w:w="407" w:type="dxa"/>
            <w:noWrap/>
            <w:vAlign w:val="center"/>
            <w:hideMark/>
          </w:tcPr>
          <w:p w14:paraId="576573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236</w:t>
            </w:r>
          </w:p>
        </w:tc>
        <w:tc>
          <w:tcPr>
            <w:tcW w:w="736" w:type="dxa"/>
            <w:noWrap/>
            <w:vAlign w:val="center"/>
            <w:hideMark/>
          </w:tcPr>
          <w:p w14:paraId="6A038B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345001</w:t>
            </w:r>
          </w:p>
        </w:tc>
        <w:tc>
          <w:tcPr>
            <w:tcW w:w="6649" w:type="dxa"/>
            <w:vAlign w:val="center"/>
            <w:hideMark/>
          </w:tcPr>
          <w:p w14:paraId="251C2B5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TORACENTESIS DIAGNOSTICA   </w:t>
            </w:r>
          </w:p>
        </w:tc>
        <w:tc>
          <w:tcPr>
            <w:tcW w:w="2268" w:type="dxa"/>
            <w:shd w:val="clear" w:color="000000" w:fill="FFFFFF"/>
            <w:noWrap/>
            <w:vAlign w:val="center"/>
            <w:hideMark/>
          </w:tcPr>
          <w:p w14:paraId="44B66D9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$ 594.819</w:t>
            </w:r>
          </w:p>
        </w:tc>
      </w:tr>
      <w:tr w:rsidR="00106FAF" w:rsidRPr="00106FAF" w14:paraId="1873EAAA" w14:textId="77777777" w:rsidTr="00E0398C">
        <w:trPr>
          <w:trHeight w:val="283"/>
        </w:trPr>
        <w:tc>
          <w:tcPr>
            <w:tcW w:w="407" w:type="dxa"/>
            <w:noWrap/>
            <w:vAlign w:val="center"/>
            <w:hideMark/>
          </w:tcPr>
          <w:p w14:paraId="27F3C0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237</w:t>
            </w:r>
          </w:p>
        </w:tc>
        <w:tc>
          <w:tcPr>
            <w:tcW w:w="736" w:type="dxa"/>
            <w:noWrap/>
            <w:vAlign w:val="center"/>
            <w:hideMark/>
          </w:tcPr>
          <w:p w14:paraId="4D283A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345002</w:t>
            </w:r>
          </w:p>
        </w:tc>
        <w:tc>
          <w:tcPr>
            <w:tcW w:w="6649" w:type="dxa"/>
            <w:vAlign w:val="center"/>
            <w:hideMark/>
          </w:tcPr>
          <w:p w14:paraId="1B5D1F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TORACENTESIS DE DRENAJE O DESCOMPRESIVA   </w:t>
            </w:r>
          </w:p>
        </w:tc>
        <w:tc>
          <w:tcPr>
            <w:tcW w:w="2268" w:type="dxa"/>
            <w:shd w:val="clear" w:color="000000" w:fill="FFFFFF"/>
            <w:noWrap/>
            <w:vAlign w:val="center"/>
            <w:hideMark/>
          </w:tcPr>
          <w:p w14:paraId="5E87BD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w:t>
            </w:r>
          </w:p>
        </w:tc>
      </w:tr>
      <w:tr w:rsidR="00106FAF" w:rsidRPr="00106FAF" w14:paraId="51CA7077" w14:textId="77777777" w:rsidTr="00E0398C">
        <w:trPr>
          <w:trHeight w:val="283"/>
        </w:trPr>
        <w:tc>
          <w:tcPr>
            <w:tcW w:w="407" w:type="dxa"/>
            <w:noWrap/>
            <w:vAlign w:val="center"/>
            <w:hideMark/>
          </w:tcPr>
          <w:p w14:paraId="31FE27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238</w:t>
            </w:r>
          </w:p>
        </w:tc>
        <w:tc>
          <w:tcPr>
            <w:tcW w:w="736" w:type="dxa"/>
            <w:noWrap/>
            <w:vAlign w:val="center"/>
            <w:hideMark/>
          </w:tcPr>
          <w:p w14:paraId="7E4D2F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876320</w:t>
            </w:r>
          </w:p>
        </w:tc>
        <w:tc>
          <w:tcPr>
            <w:tcW w:w="6649" w:type="dxa"/>
            <w:vAlign w:val="center"/>
            <w:hideMark/>
          </w:tcPr>
          <w:p w14:paraId="721665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FLEBOGRAFIA TORACICA (VENAS </w:t>
            </w:r>
            <w:proofErr w:type="gramStart"/>
            <w:r w:rsidRPr="00106FAF">
              <w:rPr>
                <w:rFonts w:ascii="Arial" w:hAnsi="Arial" w:cs="Arial"/>
                <w:color w:val="000000"/>
                <w:sz w:val="16"/>
                <w:szCs w:val="16"/>
                <w:lang w:val="es-CO" w:eastAsia="es-CO"/>
              </w:rPr>
              <w:t xml:space="preserve">PULMONARES)   </w:t>
            </w:r>
            <w:proofErr w:type="gramEnd"/>
          </w:p>
        </w:tc>
        <w:tc>
          <w:tcPr>
            <w:tcW w:w="2268" w:type="dxa"/>
            <w:shd w:val="clear" w:color="000000" w:fill="FFFFFF"/>
            <w:noWrap/>
            <w:vAlign w:val="center"/>
            <w:hideMark/>
          </w:tcPr>
          <w:p w14:paraId="604853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$ 880.000</w:t>
            </w:r>
          </w:p>
        </w:tc>
      </w:tr>
      <w:tr w:rsidR="00106FAF" w:rsidRPr="00106FAF" w14:paraId="5D31C184" w14:textId="77777777" w:rsidTr="00E0398C">
        <w:trPr>
          <w:trHeight w:val="283"/>
        </w:trPr>
        <w:tc>
          <w:tcPr>
            <w:tcW w:w="407" w:type="dxa"/>
            <w:noWrap/>
            <w:vAlign w:val="center"/>
            <w:hideMark/>
          </w:tcPr>
          <w:p w14:paraId="5E496C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239</w:t>
            </w:r>
          </w:p>
        </w:tc>
        <w:tc>
          <w:tcPr>
            <w:tcW w:w="736" w:type="dxa"/>
            <w:noWrap/>
            <w:vAlign w:val="center"/>
            <w:hideMark/>
          </w:tcPr>
          <w:p w14:paraId="41D390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877210</w:t>
            </w:r>
          </w:p>
        </w:tc>
        <w:tc>
          <w:tcPr>
            <w:tcW w:w="6649" w:type="dxa"/>
            <w:vAlign w:val="center"/>
            <w:hideMark/>
          </w:tcPr>
          <w:p w14:paraId="6C4A866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FLEBOGRAFIA ABDOMINAL (SISTEMA DE LA VENA </w:t>
            </w:r>
            <w:proofErr w:type="gramStart"/>
            <w:r w:rsidRPr="00106FAF">
              <w:rPr>
                <w:rFonts w:ascii="Arial" w:hAnsi="Arial" w:cs="Arial"/>
                <w:color w:val="000000"/>
                <w:sz w:val="16"/>
                <w:szCs w:val="16"/>
                <w:lang w:val="es-CO" w:eastAsia="es-CO"/>
              </w:rPr>
              <w:t xml:space="preserve">PORTA)   </w:t>
            </w:r>
            <w:proofErr w:type="gramEnd"/>
          </w:p>
        </w:tc>
        <w:tc>
          <w:tcPr>
            <w:tcW w:w="2268" w:type="dxa"/>
            <w:shd w:val="clear" w:color="000000" w:fill="FFFFFF"/>
            <w:noWrap/>
            <w:vAlign w:val="center"/>
            <w:hideMark/>
          </w:tcPr>
          <w:p w14:paraId="02143B4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$ 770.000</w:t>
            </w:r>
          </w:p>
        </w:tc>
      </w:tr>
      <w:tr w:rsidR="00106FAF" w:rsidRPr="00106FAF" w14:paraId="7D44DAB7" w14:textId="77777777" w:rsidTr="00E0398C">
        <w:trPr>
          <w:trHeight w:val="283"/>
        </w:trPr>
        <w:tc>
          <w:tcPr>
            <w:tcW w:w="407" w:type="dxa"/>
            <w:noWrap/>
            <w:vAlign w:val="center"/>
            <w:hideMark/>
          </w:tcPr>
          <w:p w14:paraId="58D9D8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240</w:t>
            </w:r>
          </w:p>
        </w:tc>
        <w:tc>
          <w:tcPr>
            <w:tcW w:w="736" w:type="dxa"/>
            <w:noWrap/>
            <w:vAlign w:val="center"/>
            <w:hideMark/>
          </w:tcPr>
          <w:p w14:paraId="385ECD8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389107</w:t>
            </w:r>
          </w:p>
        </w:tc>
        <w:tc>
          <w:tcPr>
            <w:tcW w:w="6649" w:type="dxa"/>
            <w:vAlign w:val="center"/>
            <w:hideMark/>
          </w:tcPr>
          <w:p w14:paraId="280039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INSERCION DE CATETER PERMANENTE   </w:t>
            </w:r>
          </w:p>
        </w:tc>
        <w:tc>
          <w:tcPr>
            <w:tcW w:w="2268" w:type="dxa"/>
            <w:shd w:val="clear" w:color="000000" w:fill="FFFFFF"/>
            <w:noWrap/>
            <w:vAlign w:val="center"/>
            <w:hideMark/>
          </w:tcPr>
          <w:p w14:paraId="2BAF405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$ 704.234</w:t>
            </w:r>
          </w:p>
        </w:tc>
      </w:tr>
      <w:tr w:rsidR="00106FAF" w:rsidRPr="00106FAF" w14:paraId="2A07C2B3" w14:textId="77777777" w:rsidTr="00E0398C">
        <w:trPr>
          <w:trHeight w:val="283"/>
        </w:trPr>
        <w:tc>
          <w:tcPr>
            <w:tcW w:w="407" w:type="dxa"/>
            <w:noWrap/>
            <w:vAlign w:val="center"/>
            <w:hideMark/>
          </w:tcPr>
          <w:p w14:paraId="5587A1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241</w:t>
            </w:r>
          </w:p>
        </w:tc>
        <w:tc>
          <w:tcPr>
            <w:tcW w:w="736" w:type="dxa"/>
            <w:noWrap/>
            <w:vAlign w:val="center"/>
            <w:hideMark/>
          </w:tcPr>
          <w:p w14:paraId="4F554B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389102</w:t>
            </w:r>
          </w:p>
        </w:tc>
        <w:tc>
          <w:tcPr>
            <w:tcW w:w="6649" w:type="dxa"/>
            <w:vAlign w:val="center"/>
            <w:hideMark/>
          </w:tcPr>
          <w:p w14:paraId="164F4CC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INSERCION DE CATETER YUGULAR    </w:t>
            </w:r>
          </w:p>
        </w:tc>
        <w:tc>
          <w:tcPr>
            <w:tcW w:w="2268" w:type="dxa"/>
            <w:shd w:val="clear" w:color="000000" w:fill="FFFFFF"/>
            <w:noWrap/>
            <w:vAlign w:val="center"/>
            <w:hideMark/>
          </w:tcPr>
          <w:p w14:paraId="7B41E55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$ 770.000</w:t>
            </w:r>
          </w:p>
        </w:tc>
      </w:tr>
      <w:tr w:rsidR="00106FAF" w:rsidRPr="00106FAF" w14:paraId="0187779F" w14:textId="77777777" w:rsidTr="00E0398C">
        <w:trPr>
          <w:trHeight w:val="283"/>
        </w:trPr>
        <w:tc>
          <w:tcPr>
            <w:tcW w:w="407" w:type="dxa"/>
            <w:noWrap/>
            <w:vAlign w:val="center"/>
            <w:hideMark/>
          </w:tcPr>
          <w:p w14:paraId="06C5182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242</w:t>
            </w:r>
          </w:p>
        </w:tc>
        <w:tc>
          <w:tcPr>
            <w:tcW w:w="736" w:type="dxa"/>
            <w:noWrap/>
            <w:vAlign w:val="center"/>
            <w:hideMark/>
          </w:tcPr>
          <w:p w14:paraId="523D7D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549004</w:t>
            </w:r>
          </w:p>
        </w:tc>
        <w:tc>
          <w:tcPr>
            <w:tcW w:w="6649" w:type="dxa"/>
            <w:vAlign w:val="center"/>
            <w:hideMark/>
          </w:tcPr>
          <w:p w14:paraId="1C0AE4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COLOCACION DE CATETER PERITONEAL IMPLANTABLE PARA QUIMIOTERAPIA INTRAARTERIAL   </w:t>
            </w:r>
          </w:p>
        </w:tc>
        <w:tc>
          <w:tcPr>
            <w:tcW w:w="2268" w:type="dxa"/>
            <w:shd w:val="clear" w:color="000000" w:fill="FFFFFF"/>
            <w:noWrap/>
            <w:vAlign w:val="center"/>
            <w:hideMark/>
          </w:tcPr>
          <w:p w14:paraId="68F1063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$ 770.000</w:t>
            </w:r>
          </w:p>
        </w:tc>
      </w:tr>
      <w:tr w:rsidR="00106FAF" w:rsidRPr="00106FAF" w14:paraId="3F4CDB2A" w14:textId="77777777" w:rsidTr="00E0398C">
        <w:trPr>
          <w:trHeight w:val="283"/>
        </w:trPr>
        <w:tc>
          <w:tcPr>
            <w:tcW w:w="407" w:type="dxa"/>
            <w:noWrap/>
            <w:vAlign w:val="center"/>
            <w:hideMark/>
          </w:tcPr>
          <w:p w14:paraId="4504BE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243</w:t>
            </w:r>
          </w:p>
        </w:tc>
        <w:tc>
          <w:tcPr>
            <w:tcW w:w="736" w:type="dxa"/>
            <w:noWrap/>
            <w:vAlign w:val="center"/>
            <w:hideMark/>
          </w:tcPr>
          <w:p w14:paraId="621B15A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399901</w:t>
            </w:r>
          </w:p>
        </w:tc>
        <w:tc>
          <w:tcPr>
            <w:tcW w:w="6649" w:type="dxa"/>
            <w:vAlign w:val="center"/>
            <w:hideMark/>
          </w:tcPr>
          <w:p w14:paraId="441A862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RETIRO DE CATETER INTRARTERIAL   </w:t>
            </w:r>
          </w:p>
        </w:tc>
        <w:tc>
          <w:tcPr>
            <w:tcW w:w="2268" w:type="dxa"/>
            <w:shd w:val="clear" w:color="000000" w:fill="FFFFFF"/>
            <w:noWrap/>
            <w:vAlign w:val="center"/>
            <w:hideMark/>
          </w:tcPr>
          <w:p w14:paraId="489961E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$ 550.000</w:t>
            </w:r>
          </w:p>
        </w:tc>
      </w:tr>
      <w:tr w:rsidR="00106FAF" w:rsidRPr="00106FAF" w14:paraId="625244BF" w14:textId="77777777" w:rsidTr="00E0398C">
        <w:trPr>
          <w:trHeight w:val="283"/>
        </w:trPr>
        <w:tc>
          <w:tcPr>
            <w:tcW w:w="407" w:type="dxa"/>
            <w:noWrap/>
            <w:vAlign w:val="center"/>
            <w:hideMark/>
          </w:tcPr>
          <w:p w14:paraId="0280BFB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244</w:t>
            </w:r>
          </w:p>
        </w:tc>
        <w:tc>
          <w:tcPr>
            <w:tcW w:w="736" w:type="dxa"/>
            <w:noWrap/>
            <w:vAlign w:val="center"/>
            <w:hideMark/>
          </w:tcPr>
          <w:p w14:paraId="204780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399902</w:t>
            </w:r>
          </w:p>
        </w:tc>
        <w:tc>
          <w:tcPr>
            <w:tcW w:w="6649" w:type="dxa"/>
            <w:vAlign w:val="center"/>
            <w:hideMark/>
          </w:tcPr>
          <w:p w14:paraId="7221868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RETIRO DE CATETER INTRARTERIAL O INTRAVENOSO PERMANENTE   </w:t>
            </w:r>
          </w:p>
        </w:tc>
        <w:tc>
          <w:tcPr>
            <w:tcW w:w="2268" w:type="dxa"/>
            <w:shd w:val="clear" w:color="000000" w:fill="FFFFFF"/>
            <w:noWrap/>
            <w:vAlign w:val="center"/>
            <w:hideMark/>
          </w:tcPr>
          <w:p w14:paraId="0B33EE8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$ 550.000</w:t>
            </w:r>
          </w:p>
        </w:tc>
      </w:tr>
      <w:tr w:rsidR="00106FAF" w:rsidRPr="00106FAF" w14:paraId="137BDFCE" w14:textId="77777777" w:rsidTr="00E0398C">
        <w:trPr>
          <w:trHeight w:val="283"/>
        </w:trPr>
        <w:tc>
          <w:tcPr>
            <w:tcW w:w="407" w:type="dxa"/>
            <w:noWrap/>
            <w:vAlign w:val="center"/>
            <w:hideMark/>
          </w:tcPr>
          <w:p w14:paraId="09244AD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245</w:t>
            </w:r>
          </w:p>
        </w:tc>
        <w:tc>
          <w:tcPr>
            <w:tcW w:w="736" w:type="dxa"/>
            <w:noWrap/>
            <w:vAlign w:val="center"/>
            <w:hideMark/>
          </w:tcPr>
          <w:p w14:paraId="505748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549011</w:t>
            </w:r>
          </w:p>
        </w:tc>
        <w:tc>
          <w:tcPr>
            <w:tcW w:w="6649" w:type="dxa"/>
            <w:vAlign w:val="center"/>
            <w:hideMark/>
          </w:tcPr>
          <w:p w14:paraId="3F8B443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RETIRO DE CATETER PERITONEAL PARA QUIMIOTERAPIA INTRAARTERIAL  </w:t>
            </w:r>
          </w:p>
        </w:tc>
        <w:tc>
          <w:tcPr>
            <w:tcW w:w="2268" w:type="dxa"/>
            <w:shd w:val="clear" w:color="000000" w:fill="FFFFFF"/>
            <w:noWrap/>
            <w:vAlign w:val="center"/>
            <w:hideMark/>
          </w:tcPr>
          <w:p w14:paraId="5CC52D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$ 288.700</w:t>
            </w:r>
          </w:p>
        </w:tc>
      </w:tr>
      <w:tr w:rsidR="00106FAF" w:rsidRPr="00106FAF" w14:paraId="3AC559EF" w14:textId="77777777" w:rsidTr="00E0398C">
        <w:trPr>
          <w:trHeight w:val="283"/>
        </w:trPr>
        <w:tc>
          <w:tcPr>
            <w:tcW w:w="407" w:type="dxa"/>
            <w:noWrap/>
            <w:vAlign w:val="center"/>
            <w:hideMark/>
          </w:tcPr>
          <w:p w14:paraId="1245A7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246</w:t>
            </w:r>
          </w:p>
        </w:tc>
        <w:tc>
          <w:tcPr>
            <w:tcW w:w="736" w:type="dxa"/>
            <w:noWrap/>
            <w:vAlign w:val="center"/>
            <w:hideMark/>
          </w:tcPr>
          <w:p w14:paraId="15410F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874301</w:t>
            </w:r>
          </w:p>
        </w:tc>
        <w:tc>
          <w:tcPr>
            <w:tcW w:w="6649" w:type="dxa"/>
            <w:vAlign w:val="center"/>
            <w:hideMark/>
          </w:tcPr>
          <w:p w14:paraId="7C0C99C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VENOGRAFIA SELECTIVA DIAGNOSTICA DE CABEZA Y CUELLO   </w:t>
            </w:r>
          </w:p>
        </w:tc>
        <w:tc>
          <w:tcPr>
            <w:tcW w:w="2268" w:type="dxa"/>
            <w:shd w:val="clear" w:color="000000" w:fill="FFFFFF"/>
            <w:noWrap/>
            <w:vAlign w:val="center"/>
            <w:hideMark/>
          </w:tcPr>
          <w:p w14:paraId="0A74B80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$ 825.000</w:t>
            </w:r>
          </w:p>
        </w:tc>
      </w:tr>
      <w:tr w:rsidR="00106FAF" w:rsidRPr="00106FAF" w14:paraId="2732BF94" w14:textId="77777777" w:rsidTr="00E0398C">
        <w:trPr>
          <w:trHeight w:val="283"/>
        </w:trPr>
        <w:tc>
          <w:tcPr>
            <w:tcW w:w="407" w:type="dxa"/>
            <w:noWrap/>
            <w:vAlign w:val="center"/>
            <w:hideMark/>
          </w:tcPr>
          <w:p w14:paraId="4017FA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247</w:t>
            </w:r>
          </w:p>
        </w:tc>
        <w:tc>
          <w:tcPr>
            <w:tcW w:w="736" w:type="dxa"/>
            <w:noWrap/>
            <w:vAlign w:val="center"/>
            <w:hideMark/>
          </w:tcPr>
          <w:p w14:paraId="72FD16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877201</w:t>
            </w:r>
          </w:p>
        </w:tc>
        <w:tc>
          <w:tcPr>
            <w:tcW w:w="6649" w:type="dxa"/>
            <w:vAlign w:val="center"/>
            <w:hideMark/>
          </w:tcPr>
          <w:p w14:paraId="7261E87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FLEBOGRAFIA [VENOGRAFIA] ABDOMINAL O PELVICA (</w:t>
            </w:r>
            <w:proofErr w:type="gramStart"/>
            <w:r w:rsidRPr="00106FAF">
              <w:rPr>
                <w:rFonts w:ascii="Arial" w:hAnsi="Arial" w:cs="Arial"/>
                <w:color w:val="000000"/>
                <w:sz w:val="16"/>
                <w:szCs w:val="16"/>
                <w:lang w:val="es-CO" w:eastAsia="es-CO"/>
              </w:rPr>
              <w:t xml:space="preserve">SELECTIVA)   </w:t>
            </w:r>
            <w:proofErr w:type="gramEnd"/>
          </w:p>
        </w:tc>
        <w:tc>
          <w:tcPr>
            <w:tcW w:w="2268" w:type="dxa"/>
            <w:shd w:val="clear" w:color="000000" w:fill="FFFFFF"/>
            <w:noWrap/>
            <w:vAlign w:val="center"/>
            <w:hideMark/>
          </w:tcPr>
          <w:p w14:paraId="311FACB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$ 825.000</w:t>
            </w:r>
          </w:p>
        </w:tc>
      </w:tr>
      <w:tr w:rsidR="00106FAF" w:rsidRPr="00106FAF" w14:paraId="7D0872AF" w14:textId="77777777" w:rsidTr="00E0398C">
        <w:trPr>
          <w:trHeight w:val="283"/>
        </w:trPr>
        <w:tc>
          <w:tcPr>
            <w:tcW w:w="407" w:type="dxa"/>
            <w:noWrap/>
            <w:vAlign w:val="center"/>
            <w:hideMark/>
          </w:tcPr>
          <w:p w14:paraId="60EC60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248</w:t>
            </w:r>
          </w:p>
        </w:tc>
        <w:tc>
          <w:tcPr>
            <w:tcW w:w="736" w:type="dxa"/>
            <w:noWrap/>
            <w:vAlign w:val="center"/>
            <w:hideMark/>
          </w:tcPr>
          <w:p w14:paraId="6738BFB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380602</w:t>
            </w:r>
          </w:p>
        </w:tc>
        <w:tc>
          <w:tcPr>
            <w:tcW w:w="6649" w:type="dxa"/>
            <w:vAlign w:val="center"/>
            <w:hideMark/>
          </w:tcPr>
          <w:p w14:paraId="071F048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TROMBOLISIS ARTERIAL ABDOMINAL VIA ENDOVASCULAR   </w:t>
            </w:r>
          </w:p>
        </w:tc>
        <w:tc>
          <w:tcPr>
            <w:tcW w:w="2268" w:type="dxa"/>
            <w:shd w:val="clear" w:color="000000" w:fill="FFFFFF"/>
            <w:noWrap/>
            <w:vAlign w:val="center"/>
            <w:hideMark/>
          </w:tcPr>
          <w:p w14:paraId="4BFE7CD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$ 1.738.628</w:t>
            </w:r>
          </w:p>
        </w:tc>
      </w:tr>
      <w:tr w:rsidR="00106FAF" w:rsidRPr="00106FAF" w14:paraId="3F6F4D6E" w14:textId="77777777" w:rsidTr="00E0398C">
        <w:trPr>
          <w:trHeight w:val="283"/>
        </w:trPr>
        <w:tc>
          <w:tcPr>
            <w:tcW w:w="407" w:type="dxa"/>
            <w:noWrap/>
            <w:vAlign w:val="center"/>
            <w:hideMark/>
          </w:tcPr>
          <w:p w14:paraId="4824AC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249</w:t>
            </w:r>
          </w:p>
        </w:tc>
        <w:tc>
          <w:tcPr>
            <w:tcW w:w="736" w:type="dxa"/>
            <w:noWrap/>
            <w:vAlign w:val="center"/>
            <w:hideMark/>
          </w:tcPr>
          <w:p w14:paraId="41F38C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380810</w:t>
            </w:r>
          </w:p>
        </w:tc>
        <w:tc>
          <w:tcPr>
            <w:tcW w:w="6649" w:type="dxa"/>
            <w:vAlign w:val="center"/>
            <w:hideMark/>
          </w:tcPr>
          <w:p w14:paraId="375A168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TROMBOLISIS DE ARTERIAS DE MIEMBROS INFERIORES, VIA ENDOVASCULAR   </w:t>
            </w:r>
          </w:p>
        </w:tc>
        <w:tc>
          <w:tcPr>
            <w:tcW w:w="2268" w:type="dxa"/>
            <w:shd w:val="clear" w:color="000000" w:fill="FFFFFF"/>
            <w:noWrap/>
            <w:vAlign w:val="center"/>
            <w:hideMark/>
          </w:tcPr>
          <w:p w14:paraId="161F077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$ 1.980.000</w:t>
            </w:r>
          </w:p>
        </w:tc>
      </w:tr>
      <w:tr w:rsidR="00106FAF" w:rsidRPr="00106FAF" w14:paraId="674B68D6" w14:textId="77777777" w:rsidTr="00E0398C">
        <w:trPr>
          <w:trHeight w:val="283"/>
        </w:trPr>
        <w:tc>
          <w:tcPr>
            <w:tcW w:w="407" w:type="dxa"/>
            <w:noWrap/>
            <w:vAlign w:val="center"/>
            <w:hideMark/>
          </w:tcPr>
          <w:p w14:paraId="2BFA5A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250</w:t>
            </w:r>
          </w:p>
        </w:tc>
        <w:tc>
          <w:tcPr>
            <w:tcW w:w="736" w:type="dxa"/>
            <w:noWrap/>
            <w:vAlign w:val="center"/>
            <w:hideMark/>
          </w:tcPr>
          <w:p w14:paraId="3E7F8B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380910</w:t>
            </w:r>
          </w:p>
        </w:tc>
        <w:tc>
          <w:tcPr>
            <w:tcW w:w="6649" w:type="dxa"/>
            <w:vAlign w:val="center"/>
            <w:hideMark/>
          </w:tcPr>
          <w:p w14:paraId="3E0BC71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TROMBOLISIS DE VENAS DE MIEMBROS INFERIORES, VIA ENDOVASCULAR   </w:t>
            </w:r>
          </w:p>
        </w:tc>
        <w:tc>
          <w:tcPr>
            <w:tcW w:w="2268" w:type="dxa"/>
            <w:shd w:val="clear" w:color="000000" w:fill="FFFFFF"/>
            <w:noWrap/>
            <w:vAlign w:val="center"/>
            <w:hideMark/>
          </w:tcPr>
          <w:p w14:paraId="64E2AE7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$ 1.226.390</w:t>
            </w:r>
          </w:p>
        </w:tc>
      </w:tr>
      <w:tr w:rsidR="00106FAF" w:rsidRPr="00106FAF" w14:paraId="18C6EBDE" w14:textId="77777777" w:rsidTr="00E0398C">
        <w:trPr>
          <w:trHeight w:val="283"/>
        </w:trPr>
        <w:tc>
          <w:tcPr>
            <w:tcW w:w="407" w:type="dxa"/>
            <w:noWrap/>
            <w:vAlign w:val="center"/>
            <w:hideMark/>
          </w:tcPr>
          <w:p w14:paraId="5301CBA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251</w:t>
            </w:r>
          </w:p>
        </w:tc>
        <w:tc>
          <w:tcPr>
            <w:tcW w:w="736" w:type="dxa"/>
            <w:noWrap/>
            <w:vAlign w:val="center"/>
            <w:hideMark/>
          </w:tcPr>
          <w:p w14:paraId="06EDE34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380702</w:t>
            </w:r>
          </w:p>
        </w:tc>
        <w:tc>
          <w:tcPr>
            <w:tcW w:w="6649" w:type="dxa"/>
            <w:vAlign w:val="center"/>
            <w:hideMark/>
          </w:tcPr>
          <w:p w14:paraId="6F3554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TROMBOLISIS VENOSA ABDOMINAL, VIA ENDOVASCULAR   </w:t>
            </w:r>
          </w:p>
        </w:tc>
        <w:tc>
          <w:tcPr>
            <w:tcW w:w="2268" w:type="dxa"/>
            <w:shd w:val="clear" w:color="000000" w:fill="FFFFFF"/>
            <w:noWrap/>
            <w:vAlign w:val="center"/>
            <w:hideMark/>
          </w:tcPr>
          <w:p w14:paraId="6C01B69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$ 1.980.000</w:t>
            </w:r>
          </w:p>
        </w:tc>
      </w:tr>
      <w:tr w:rsidR="00106FAF" w:rsidRPr="00106FAF" w14:paraId="125FDB30" w14:textId="77777777" w:rsidTr="00E0398C">
        <w:trPr>
          <w:trHeight w:val="283"/>
        </w:trPr>
        <w:tc>
          <w:tcPr>
            <w:tcW w:w="407" w:type="dxa"/>
            <w:noWrap/>
            <w:vAlign w:val="center"/>
            <w:hideMark/>
          </w:tcPr>
          <w:p w14:paraId="225366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252</w:t>
            </w:r>
          </w:p>
        </w:tc>
        <w:tc>
          <w:tcPr>
            <w:tcW w:w="736" w:type="dxa"/>
            <w:noWrap/>
            <w:vAlign w:val="center"/>
            <w:hideMark/>
          </w:tcPr>
          <w:p w14:paraId="749DDD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370101</w:t>
            </w:r>
          </w:p>
        </w:tc>
        <w:tc>
          <w:tcPr>
            <w:tcW w:w="6649" w:type="dxa"/>
            <w:vAlign w:val="center"/>
            <w:hideMark/>
          </w:tcPr>
          <w:p w14:paraId="6739720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PERICARDIOCENTESIS   </w:t>
            </w:r>
          </w:p>
        </w:tc>
        <w:tc>
          <w:tcPr>
            <w:tcW w:w="2268" w:type="dxa"/>
            <w:shd w:val="clear" w:color="000000" w:fill="FFFFFF"/>
            <w:noWrap/>
            <w:vAlign w:val="center"/>
            <w:hideMark/>
          </w:tcPr>
          <w:p w14:paraId="21D8B9E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$ 648.560</w:t>
            </w:r>
          </w:p>
        </w:tc>
      </w:tr>
      <w:tr w:rsidR="00106FAF" w:rsidRPr="00106FAF" w14:paraId="0BBFD398" w14:textId="77777777" w:rsidTr="00E0398C">
        <w:trPr>
          <w:trHeight w:val="283"/>
        </w:trPr>
        <w:tc>
          <w:tcPr>
            <w:tcW w:w="407" w:type="dxa"/>
            <w:noWrap/>
            <w:vAlign w:val="center"/>
            <w:hideMark/>
          </w:tcPr>
          <w:p w14:paraId="026869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253</w:t>
            </w:r>
          </w:p>
        </w:tc>
        <w:tc>
          <w:tcPr>
            <w:tcW w:w="736" w:type="dxa"/>
            <w:noWrap/>
            <w:vAlign w:val="center"/>
            <w:hideMark/>
          </w:tcPr>
          <w:p w14:paraId="7AB27B0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370102</w:t>
            </w:r>
          </w:p>
        </w:tc>
        <w:tc>
          <w:tcPr>
            <w:tcW w:w="6649" w:type="dxa"/>
            <w:vAlign w:val="center"/>
            <w:hideMark/>
          </w:tcPr>
          <w:p w14:paraId="2C25E4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PERICARDIOCENTESIS GUIADA POR IMÁGENES   </w:t>
            </w:r>
          </w:p>
        </w:tc>
        <w:tc>
          <w:tcPr>
            <w:tcW w:w="2268" w:type="dxa"/>
            <w:shd w:val="clear" w:color="000000" w:fill="FFFFFF"/>
            <w:noWrap/>
            <w:vAlign w:val="center"/>
            <w:hideMark/>
          </w:tcPr>
          <w:p w14:paraId="44B26B0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$ 1.172.823</w:t>
            </w:r>
          </w:p>
        </w:tc>
      </w:tr>
      <w:tr w:rsidR="00106FAF" w:rsidRPr="00106FAF" w14:paraId="39582585" w14:textId="77777777" w:rsidTr="00E0398C">
        <w:trPr>
          <w:trHeight w:val="283"/>
        </w:trPr>
        <w:tc>
          <w:tcPr>
            <w:tcW w:w="407" w:type="dxa"/>
            <w:noWrap/>
            <w:vAlign w:val="center"/>
            <w:hideMark/>
          </w:tcPr>
          <w:p w14:paraId="592513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254</w:t>
            </w:r>
          </w:p>
        </w:tc>
        <w:tc>
          <w:tcPr>
            <w:tcW w:w="736" w:type="dxa"/>
            <w:noWrap/>
            <w:vAlign w:val="center"/>
            <w:hideMark/>
          </w:tcPr>
          <w:p w14:paraId="7E6E13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876140</w:t>
            </w:r>
          </w:p>
        </w:tc>
        <w:tc>
          <w:tcPr>
            <w:tcW w:w="6649" w:type="dxa"/>
            <w:vAlign w:val="center"/>
            <w:hideMark/>
          </w:tcPr>
          <w:p w14:paraId="5FF4A82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ARTERIOGRAFIA TORACICA DE ARTERIA MAMARIA INTERNA   </w:t>
            </w:r>
          </w:p>
        </w:tc>
        <w:tc>
          <w:tcPr>
            <w:tcW w:w="2268" w:type="dxa"/>
            <w:shd w:val="clear" w:color="000000" w:fill="FFFFFF"/>
            <w:noWrap/>
            <w:vAlign w:val="center"/>
            <w:hideMark/>
          </w:tcPr>
          <w:p w14:paraId="47E50E0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$ 1.485.000</w:t>
            </w:r>
          </w:p>
        </w:tc>
      </w:tr>
      <w:tr w:rsidR="00106FAF" w:rsidRPr="00106FAF" w14:paraId="41120F5E" w14:textId="77777777" w:rsidTr="00E0398C">
        <w:trPr>
          <w:trHeight w:val="283"/>
        </w:trPr>
        <w:tc>
          <w:tcPr>
            <w:tcW w:w="407" w:type="dxa"/>
            <w:noWrap/>
            <w:vAlign w:val="center"/>
            <w:hideMark/>
          </w:tcPr>
          <w:p w14:paraId="05A426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255</w:t>
            </w:r>
          </w:p>
        </w:tc>
        <w:tc>
          <w:tcPr>
            <w:tcW w:w="736" w:type="dxa"/>
            <w:noWrap/>
            <w:vAlign w:val="center"/>
            <w:hideMark/>
          </w:tcPr>
          <w:p w14:paraId="055D25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385620</w:t>
            </w:r>
          </w:p>
        </w:tc>
        <w:tc>
          <w:tcPr>
            <w:tcW w:w="6649" w:type="dxa"/>
            <w:vAlign w:val="center"/>
            <w:hideMark/>
          </w:tcPr>
          <w:p w14:paraId="617FB8D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ARTERIAS ABDOMINALES, VIA ENDOVASCULAR   </w:t>
            </w:r>
          </w:p>
        </w:tc>
        <w:tc>
          <w:tcPr>
            <w:tcW w:w="2268" w:type="dxa"/>
            <w:shd w:val="clear" w:color="000000" w:fill="FFFFFF"/>
            <w:noWrap/>
            <w:vAlign w:val="center"/>
            <w:hideMark/>
          </w:tcPr>
          <w:p w14:paraId="7BE2A6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42C6608E" w14:textId="77777777" w:rsidTr="00E0398C">
        <w:trPr>
          <w:trHeight w:val="283"/>
        </w:trPr>
        <w:tc>
          <w:tcPr>
            <w:tcW w:w="407" w:type="dxa"/>
            <w:noWrap/>
            <w:vAlign w:val="center"/>
            <w:hideMark/>
          </w:tcPr>
          <w:p w14:paraId="6CE462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256</w:t>
            </w:r>
          </w:p>
        </w:tc>
        <w:tc>
          <w:tcPr>
            <w:tcW w:w="736" w:type="dxa"/>
            <w:noWrap/>
            <w:vAlign w:val="center"/>
            <w:hideMark/>
          </w:tcPr>
          <w:p w14:paraId="10AAD6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385820</w:t>
            </w:r>
          </w:p>
        </w:tc>
        <w:tc>
          <w:tcPr>
            <w:tcW w:w="6649" w:type="dxa"/>
            <w:vAlign w:val="center"/>
            <w:hideMark/>
          </w:tcPr>
          <w:p w14:paraId="04E4671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ARTERIAS DE MIEMBROS INFERIORES, VIA PERCUTANEA O ENDOVASCULAR   </w:t>
            </w:r>
          </w:p>
        </w:tc>
        <w:tc>
          <w:tcPr>
            <w:tcW w:w="2268" w:type="dxa"/>
            <w:shd w:val="clear" w:color="000000" w:fill="FFFFFF"/>
            <w:noWrap/>
            <w:vAlign w:val="center"/>
            <w:hideMark/>
          </w:tcPr>
          <w:p w14:paraId="4954517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$ 1.980.000</w:t>
            </w:r>
          </w:p>
        </w:tc>
      </w:tr>
      <w:tr w:rsidR="00106FAF" w:rsidRPr="00106FAF" w14:paraId="4EB80A28" w14:textId="77777777" w:rsidTr="00E0398C">
        <w:trPr>
          <w:trHeight w:val="283"/>
        </w:trPr>
        <w:tc>
          <w:tcPr>
            <w:tcW w:w="407" w:type="dxa"/>
            <w:noWrap/>
            <w:vAlign w:val="center"/>
            <w:hideMark/>
          </w:tcPr>
          <w:p w14:paraId="4F72FA0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257</w:t>
            </w:r>
          </w:p>
        </w:tc>
        <w:tc>
          <w:tcPr>
            <w:tcW w:w="736" w:type="dxa"/>
            <w:noWrap/>
            <w:vAlign w:val="center"/>
            <w:hideMark/>
          </w:tcPr>
          <w:p w14:paraId="08EDF1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385320</w:t>
            </w:r>
          </w:p>
        </w:tc>
        <w:tc>
          <w:tcPr>
            <w:tcW w:w="6649" w:type="dxa"/>
            <w:vAlign w:val="center"/>
            <w:hideMark/>
          </w:tcPr>
          <w:p w14:paraId="2B46314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VASOS DE MIEMBROS SUPERIORES, VIA ENDOVASCULAR   </w:t>
            </w:r>
          </w:p>
        </w:tc>
        <w:tc>
          <w:tcPr>
            <w:tcW w:w="2268" w:type="dxa"/>
            <w:shd w:val="clear" w:color="000000" w:fill="FFFFFF"/>
            <w:noWrap/>
            <w:vAlign w:val="center"/>
            <w:hideMark/>
          </w:tcPr>
          <w:p w14:paraId="3EDD66A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$ 1.709.824</w:t>
            </w:r>
          </w:p>
        </w:tc>
      </w:tr>
      <w:tr w:rsidR="00106FAF" w:rsidRPr="00106FAF" w14:paraId="4A8DABD5" w14:textId="77777777" w:rsidTr="00E0398C">
        <w:trPr>
          <w:trHeight w:val="283"/>
        </w:trPr>
        <w:tc>
          <w:tcPr>
            <w:tcW w:w="407" w:type="dxa"/>
            <w:noWrap/>
            <w:vAlign w:val="center"/>
            <w:hideMark/>
          </w:tcPr>
          <w:p w14:paraId="056A73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258</w:t>
            </w:r>
          </w:p>
        </w:tc>
        <w:tc>
          <w:tcPr>
            <w:tcW w:w="736" w:type="dxa"/>
            <w:noWrap/>
            <w:vAlign w:val="center"/>
            <w:hideMark/>
          </w:tcPr>
          <w:p w14:paraId="5FD16C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385520</w:t>
            </w:r>
          </w:p>
        </w:tc>
        <w:tc>
          <w:tcPr>
            <w:tcW w:w="6649" w:type="dxa"/>
            <w:vAlign w:val="center"/>
            <w:hideMark/>
          </w:tcPr>
          <w:p w14:paraId="00400EF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OCLUSION DE VASOS TORACICOS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348AC3F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$ 4.865.349</w:t>
            </w:r>
          </w:p>
        </w:tc>
      </w:tr>
      <w:tr w:rsidR="00106FAF" w:rsidRPr="00106FAF" w14:paraId="424E5645" w14:textId="77777777" w:rsidTr="00E0398C">
        <w:trPr>
          <w:trHeight w:val="283"/>
        </w:trPr>
        <w:tc>
          <w:tcPr>
            <w:tcW w:w="407" w:type="dxa"/>
            <w:noWrap/>
            <w:vAlign w:val="center"/>
            <w:hideMark/>
          </w:tcPr>
          <w:p w14:paraId="3805FA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259</w:t>
            </w:r>
          </w:p>
        </w:tc>
        <w:tc>
          <w:tcPr>
            <w:tcW w:w="736" w:type="dxa"/>
            <w:noWrap/>
            <w:vAlign w:val="center"/>
            <w:hideMark/>
          </w:tcPr>
          <w:p w14:paraId="586103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385920</w:t>
            </w:r>
          </w:p>
        </w:tc>
        <w:tc>
          <w:tcPr>
            <w:tcW w:w="6649" w:type="dxa"/>
            <w:vAlign w:val="center"/>
            <w:hideMark/>
          </w:tcPr>
          <w:p w14:paraId="1CDE1A9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VENAS DE MIEMBROS INFERIORES, VIA ENDOVASCULAR   </w:t>
            </w:r>
          </w:p>
        </w:tc>
        <w:tc>
          <w:tcPr>
            <w:tcW w:w="2268" w:type="dxa"/>
            <w:shd w:val="clear" w:color="000000" w:fill="FFFFFF"/>
            <w:noWrap/>
            <w:vAlign w:val="center"/>
            <w:hideMark/>
          </w:tcPr>
          <w:p w14:paraId="0FAEDC8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$ 1.980.000</w:t>
            </w:r>
          </w:p>
        </w:tc>
      </w:tr>
      <w:tr w:rsidR="00106FAF" w:rsidRPr="00106FAF" w14:paraId="4B338423" w14:textId="77777777" w:rsidTr="00E0398C">
        <w:trPr>
          <w:trHeight w:val="283"/>
        </w:trPr>
        <w:tc>
          <w:tcPr>
            <w:tcW w:w="407" w:type="dxa"/>
            <w:noWrap/>
            <w:vAlign w:val="center"/>
            <w:hideMark/>
          </w:tcPr>
          <w:p w14:paraId="5250763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260</w:t>
            </w:r>
          </w:p>
        </w:tc>
        <w:tc>
          <w:tcPr>
            <w:tcW w:w="736" w:type="dxa"/>
            <w:noWrap/>
            <w:vAlign w:val="center"/>
            <w:hideMark/>
          </w:tcPr>
          <w:p w14:paraId="73D53F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385720</w:t>
            </w:r>
          </w:p>
        </w:tc>
        <w:tc>
          <w:tcPr>
            <w:tcW w:w="6649" w:type="dxa"/>
            <w:vAlign w:val="center"/>
            <w:hideMark/>
          </w:tcPr>
          <w:p w14:paraId="56E9725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OCLUSION DE VENAS INTRAABDOMINALES, VIA ENDOVASCULAR   </w:t>
            </w:r>
          </w:p>
        </w:tc>
        <w:tc>
          <w:tcPr>
            <w:tcW w:w="2268" w:type="dxa"/>
            <w:shd w:val="clear" w:color="000000" w:fill="FFFFFF"/>
            <w:noWrap/>
            <w:vAlign w:val="center"/>
            <w:hideMark/>
          </w:tcPr>
          <w:p w14:paraId="54D35A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706F42B3" w14:textId="77777777" w:rsidTr="00E0398C">
        <w:trPr>
          <w:trHeight w:val="283"/>
        </w:trPr>
        <w:tc>
          <w:tcPr>
            <w:tcW w:w="407" w:type="dxa"/>
            <w:noWrap/>
            <w:vAlign w:val="center"/>
            <w:hideMark/>
          </w:tcPr>
          <w:p w14:paraId="126108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261</w:t>
            </w:r>
          </w:p>
        </w:tc>
        <w:tc>
          <w:tcPr>
            <w:tcW w:w="736" w:type="dxa"/>
            <w:noWrap/>
            <w:vAlign w:val="center"/>
            <w:hideMark/>
          </w:tcPr>
          <w:p w14:paraId="2F903C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380401</w:t>
            </w:r>
          </w:p>
        </w:tc>
        <w:tc>
          <w:tcPr>
            <w:tcW w:w="6649" w:type="dxa"/>
            <w:vAlign w:val="center"/>
            <w:hideMark/>
          </w:tcPr>
          <w:p w14:paraId="4B63E84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ARTERIAL TORACICA   </w:t>
            </w:r>
          </w:p>
        </w:tc>
        <w:tc>
          <w:tcPr>
            <w:tcW w:w="2268" w:type="dxa"/>
            <w:shd w:val="clear" w:color="000000" w:fill="FFFFFF"/>
            <w:noWrap/>
            <w:vAlign w:val="center"/>
            <w:hideMark/>
          </w:tcPr>
          <w:p w14:paraId="52D27F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$ 3.300.000</w:t>
            </w:r>
          </w:p>
        </w:tc>
      </w:tr>
      <w:tr w:rsidR="00106FAF" w:rsidRPr="00106FAF" w14:paraId="37790E62" w14:textId="77777777" w:rsidTr="00E0398C">
        <w:trPr>
          <w:trHeight w:val="283"/>
        </w:trPr>
        <w:tc>
          <w:tcPr>
            <w:tcW w:w="407" w:type="dxa"/>
            <w:noWrap/>
            <w:vAlign w:val="center"/>
            <w:hideMark/>
          </w:tcPr>
          <w:p w14:paraId="775EBF8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262</w:t>
            </w:r>
          </w:p>
        </w:tc>
        <w:tc>
          <w:tcPr>
            <w:tcW w:w="736" w:type="dxa"/>
            <w:noWrap/>
            <w:vAlign w:val="center"/>
            <w:hideMark/>
          </w:tcPr>
          <w:p w14:paraId="08E619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380603</w:t>
            </w:r>
          </w:p>
        </w:tc>
        <w:tc>
          <w:tcPr>
            <w:tcW w:w="6649" w:type="dxa"/>
            <w:vAlign w:val="center"/>
            <w:hideMark/>
          </w:tcPr>
          <w:p w14:paraId="7E778D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ARTERIAS ABDOMINALES   </w:t>
            </w:r>
          </w:p>
        </w:tc>
        <w:tc>
          <w:tcPr>
            <w:tcW w:w="2268" w:type="dxa"/>
            <w:shd w:val="clear" w:color="000000" w:fill="FFFFFF"/>
            <w:noWrap/>
            <w:vAlign w:val="center"/>
            <w:hideMark/>
          </w:tcPr>
          <w:p w14:paraId="4B73E0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$ 818.200</w:t>
            </w:r>
          </w:p>
        </w:tc>
      </w:tr>
      <w:tr w:rsidR="00106FAF" w:rsidRPr="00106FAF" w14:paraId="5BC99A38" w14:textId="77777777" w:rsidTr="00E0398C">
        <w:trPr>
          <w:trHeight w:val="283"/>
        </w:trPr>
        <w:tc>
          <w:tcPr>
            <w:tcW w:w="407" w:type="dxa"/>
            <w:noWrap/>
            <w:vAlign w:val="center"/>
            <w:hideMark/>
          </w:tcPr>
          <w:p w14:paraId="3A2984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263</w:t>
            </w:r>
          </w:p>
        </w:tc>
        <w:tc>
          <w:tcPr>
            <w:tcW w:w="736" w:type="dxa"/>
            <w:noWrap/>
            <w:vAlign w:val="center"/>
            <w:hideMark/>
          </w:tcPr>
          <w:p w14:paraId="65D451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380803</w:t>
            </w:r>
          </w:p>
        </w:tc>
        <w:tc>
          <w:tcPr>
            <w:tcW w:w="6649" w:type="dxa"/>
            <w:vAlign w:val="center"/>
            <w:hideMark/>
          </w:tcPr>
          <w:p w14:paraId="1D567E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ARTERIAS DE MIEMBROS INFERIORES   </w:t>
            </w:r>
          </w:p>
        </w:tc>
        <w:tc>
          <w:tcPr>
            <w:tcW w:w="2268" w:type="dxa"/>
            <w:shd w:val="clear" w:color="000000" w:fill="FFFFFF"/>
            <w:noWrap/>
            <w:vAlign w:val="center"/>
            <w:hideMark/>
          </w:tcPr>
          <w:p w14:paraId="1A44C8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$ 2.076.300</w:t>
            </w:r>
          </w:p>
        </w:tc>
      </w:tr>
      <w:tr w:rsidR="00106FAF" w:rsidRPr="00106FAF" w14:paraId="61332121" w14:textId="77777777" w:rsidTr="00E0398C">
        <w:trPr>
          <w:trHeight w:val="283"/>
        </w:trPr>
        <w:tc>
          <w:tcPr>
            <w:tcW w:w="407" w:type="dxa"/>
            <w:noWrap/>
            <w:vAlign w:val="center"/>
            <w:hideMark/>
          </w:tcPr>
          <w:p w14:paraId="602E3F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264</w:t>
            </w:r>
          </w:p>
        </w:tc>
        <w:tc>
          <w:tcPr>
            <w:tcW w:w="736" w:type="dxa"/>
            <w:noWrap/>
            <w:vAlign w:val="center"/>
            <w:hideMark/>
          </w:tcPr>
          <w:p w14:paraId="693473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380307</w:t>
            </w:r>
          </w:p>
        </w:tc>
        <w:tc>
          <w:tcPr>
            <w:tcW w:w="6649" w:type="dxa"/>
            <w:vAlign w:val="center"/>
            <w:hideMark/>
          </w:tcPr>
          <w:p w14:paraId="1C31FB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VASOS DE MIEMBROS SUPERIORES   </w:t>
            </w:r>
          </w:p>
        </w:tc>
        <w:tc>
          <w:tcPr>
            <w:tcW w:w="2268" w:type="dxa"/>
            <w:shd w:val="clear" w:color="000000" w:fill="FFFFFF"/>
            <w:noWrap/>
            <w:vAlign w:val="center"/>
            <w:hideMark/>
          </w:tcPr>
          <w:p w14:paraId="447BECA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$ 2.738.046</w:t>
            </w:r>
          </w:p>
        </w:tc>
      </w:tr>
      <w:tr w:rsidR="00106FAF" w:rsidRPr="00106FAF" w14:paraId="7B44B5F7" w14:textId="77777777" w:rsidTr="00E0398C">
        <w:trPr>
          <w:trHeight w:val="283"/>
        </w:trPr>
        <w:tc>
          <w:tcPr>
            <w:tcW w:w="407" w:type="dxa"/>
            <w:noWrap/>
            <w:vAlign w:val="center"/>
            <w:hideMark/>
          </w:tcPr>
          <w:p w14:paraId="018AD3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265</w:t>
            </w:r>
          </w:p>
        </w:tc>
        <w:tc>
          <w:tcPr>
            <w:tcW w:w="736" w:type="dxa"/>
            <w:noWrap/>
            <w:vAlign w:val="center"/>
            <w:hideMark/>
          </w:tcPr>
          <w:p w14:paraId="45F38B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380703</w:t>
            </w:r>
          </w:p>
        </w:tc>
        <w:tc>
          <w:tcPr>
            <w:tcW w:w="6649" w:type="dxa"/>
            <w:vAlign w:val="center"/>
            <w:hideMark/>
          </w:tcPr>
          <w:p w14:paraId="2B38610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VENAS ABDOMINALES   </w:t>
            </w:r>
          </w:p>
        </w:tc>
        <w:tc>
          <w:tcPr>
            <w:tcW w:w="2268" w:type="dxa"/>
            <w:shd w:val="clear" w:color="000000" w:fill="FFFFFF"/>
            <w:noWrap/>
            <w:vAlign w:val="center"/>
            <w:hideMark/>
          </w:tcPr>
          <w:p w14:paraId="2CEF816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$ 2.750.000</w:t>
            </w:r>
          </w:p>
        </w:tc>
      </w:tr>
      <w:tr w:rsidR="00106FAF" w:rsidRPr="00106FAF" w14:paraId="3896DE67" w14:textId="77777777" w:rsidTr="00E0398C">
        <w:trPr>
          <w:trHeight w:val="283"/>
        </w:trPr>
        <w:tc>
          <w:tcPr>
            <w:tcW w:w="407" w:type="dxa"/>
            <w:noWrap/>
            <w:vAlign w:val="center"/>
            <w:hideMark/>
          </w:tcPr>
          <w:p w14:paraId="1605CB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266</w:t>
            </w:r>
          </w:p>
        </w:tc>
        <w:tc>
          <w:tcPr>
            <w:tcW w:w="736" w:type="dxa"/>
            <w:noWrap/>
            <w:vAlign w:val="center"/>
            <w:hideMark/>
          </w:tcPr>
          <w:p w14:paraId="7760AA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380904</w:t>
            </w:r>
          </w:p>
        </w:tc>
        <w:tc>
          <w:tcPr>
            <w:tcW w:w="6649" w:type="dxa"/>
            <w:vAlign w:val="center"/>
            <w:hideMark/>
          </w:tcPr>
          <w:p w14:paraId="528C6FC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VENAS DE MIEMBROS INFERIORES   </w:t>
            </w:r>
          </w:p>
        </w:tc>
        <w:tc>
          <w:tcPr>
            <w:tcW w:w="2268" w:type="dxa"/>
            <w:shd w:val="clear" w:color="000000" w:fill="FFFFFF"/>
            <w:noWrap/>
            <w:vAlign w:val="center"/>
            <w:hideMark/>
          </w:tcPr>
          <w:p w14:paraId="70A9AE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$ 730.400</w:t>
            </w:r>
          </w:p>
        </w:tc>
      </w:tr>
      <w:tr w:rsidR="00106FAF" w:rsidRPr="00106FAF" w14:paraId="3737AABC" w14:textId="77777777" w:rsidTr="00E0398C">
        <w:trPr>
          <w:trHeight w:val="283"/>
        </w:trPr>
        <w:tc>
          <w:tcPr>
            <w:tcW w:w="407" w:type="dxa"/>
            <w:noWrap/>
            <w:vAlign w:val="center"/>
            <w:hideMark/>
          </w:tcPr>
          <w:p w14:paraId="0EDEE0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267</w:t>
            </w:r>
          </w:p>
        </w:tc>
        <w:tc>
          <w:tcPr>
            <w:tcW w:w="736" w:type="dxa"/>
            <w:noWrap/>
            <w:vAlign w:val="center"/>
            <w:hideMark/>
          </w:tcPr>
          <w:p w14:paraId="1765A1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380402</w:t>
            </w:r>
          </w:p>
        </w:tc>
        <w:tc>
          <w:tcPr>
            <w:tcW w:w="6649" w:type="dxa"/>
            <w:vAlign w:val="center"/>
            <w:hideMark/>
          </w:tcPr>
          <w:p w14:paraId="30F0B6B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VENOSA TORACICA   </w:t>
            </w:r>
          </w:p>
        </w:tc>
        <w:tc>
          <w:tcPr>
            <w:tcW w:w="2268" w:type="dxa"/>
            <w:shd w:val="clear" w:color="000000" w:fill="FFFFFF"/>
            <w:noWrap/>
            <w:vAlign w:val="center"/>
            <w:hideMark/>
          </w:tcPr>
          <w:p w14:paraId="1D9D50F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$ 3.300.000</w:t>
            </w:r>
          </w:p>
        </w:tc>
      </w:tr>
      <w:tr w:rsidR="00106FAF" w:rsidRPr="00106FAF" w14:paraId="43CB6684" w14:textId="77777777" w:rsidTr="00E0398C">
        <w:trPr>
          <w:trHeight w:val="283"/>
        </w:trPr>
        <w:tc>
          <w:tcPr>
            <w:tcW w:w="407" w:type="dxa"/>
            <w:noWrap/>
            <w:vAlign w:val="center"/>
            <w:hideMark/>
          </w:tcPr>
          <w:p w14:paraId="6D9DBF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268</w:t>
            </w:r>
          </w:p>
        </w:tc>
        <w:tc>
          <w:tcPr>
            <w:tcW w:w="736" w:type="dxa"/>
            <w:noWrap/>
            <w:vAlign w:val="center"/>
            <w:hideMark/>
          </w:tcPr>
          <w:p w14:paraId="57B7E80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380403</w:t>
            </w:r>
          </w:p>
        </w:tc>
        <w:tc>
          <w:tcPr>
            <w:tcW w:w="6649" w:type="dxa"/>
            <w:vAlign w:val="center"/>
            <w:hideMark/>
          </w:tcPr>
          <w:p w14:paraId="454D7AA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TROMBOLISIS EN VASOS TORACICOS   </w:t>
            </w:r>
          </w:p>
        </w:tc>
        <w:tc>
          <w:tcPr>
            <w:tcW w:w="2268" w:type="dxa"/>
            <w:shd w:val="clear" w:color="000000" w:fill="FFFFFF"/>
            <w:noWrap/>
            <w:vAlign w:val="center"/>
            <w:hideMark/>
          </w:tcPr>
          <w:p w14:paraId="4867739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$ 4.771.078</w:t>
            </w:r>
          </w:p>
        </w:tc>
      </w:tr>
      <w:tr w:rsidR="00106FAF" w:rsidRPr="00106FAF" w14:paraId="2831470F" w14:textId="77777777" w:rsidTr="00E0398C">
        <w:trPr>
          <w:trHeight w:val="283"/>
        </w:trPr>
        <w:tc>
          <w:tcPr>
            <w:tcW w:w="407" w:type="dxa"/>
            <w:noWrap/>
            <w:vAlign w:val="center"/>
            <w:hideMark/>
          </w:tcPr>
          <w:p w14:paraId="6D28A1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269</w:t>
            </w:r>
          </w:p>
        </w:tc>
        <w:tc>
          <w:tcPr>
            <w:tcW w:w="736" w:type="dxa"/>
            <w:noWrap/>
            <w:vAlign w:val="center"/>
            <w:hideMark/>
          </w:tcPr>
          <w:p w14:paraId="4AD908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380404</w:t>
            </w:r>
          </w:p>
        </w:tc>
        <w:tc>
          <w:tcPr>
            <w:tcW w:w="6649" w:type="dxa"/>
            <w:vAlign w:val="center"/>
            <w:hideMark/>
          </w:tcPr>
          <w:p w14:paraId="0321EC9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ARTERIAL CORONARIA   </w:t>
            </w:r>
          </w:p>
        </w:tc>
        <w:tc>
          <w:tcPr>
            <w:tcW w:w="2268" w:type="dxa"/>
            <w:shd w:val="clear" w:color="000000" w:fill="FFFFFF"/>
            <w:noWrap/>
            <w:vAlign w:val="center"/>
            <w:hideMark/>
          </w:tcPr>
          <w:p w14:paraId="477D2CE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$ 3.280.086</w:t>
            </w:r>
          </w:p>
        </w:tc>
      </w:tr>
      <w:tr w:rsidR="00106FAF" w:rsidRPr="00106FAF" w14:paraId="1070E20E" w14:textId="77777777" w:rsidTr="00E0398C">
        <w:trPr>
          <w:trHeight w:val="283"/>
        </w:trPr>
        <w:tc>
          <w:tcPr>
            <w:tcW w:w="407" w:type="dxa"/>
            <w:noWrap/>
            <w:vAlign w:val="center"/>
            <w:hideMark/>
          </w:tcPr>
          <w:p w14:paraId="057FD5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270</w:t>
            </w:r>
          </w:p>
        </w:tc>
        <w:tc>
          <w:tcPr>
            <w:tcW w:w="736" w:type="dxa"/>
            <w:noWrap/>
            <w:vAlign w:val="center"/>
            <w:hideMark/>
          </w:tcPr>
          <w:p w14:paraId="142C962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386301</w:t>
            </w:r>
          </w:p>
        </w:tc>
        <w:tc>
          <w:tcPr>
            <w:tcW w:w="6649" w:type="dxa"/>
            <w:vAlign w:val="center"/>
            <w:hideMark/>
          </w:tcPr>
          <w:p w14:paraId="0D8986A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ESCLEROSIS DE LESION EN VASOS SANGUINEOS VIA PERCUTANEA   </w:t>
            </w:r>
          </w:p>
        </w:tc>
        <w:tc>
          <w:tcPr>
            <w:tcW w:w="2268" w:type="dxa"/>
            <w:shd w:val="clear" w:color="000000" w:fill="FFFFFF"/>
            <w:noWrap/>
            <w:vAlign w:val="center"/>
            <w:hideMark/>
          </w:tcPr>
          <w:p w14:paraId="6FFE78E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$ 1.601.574</w:t>
            </w:r>
          </w:p>
        </w:tc>
      </w:tr>
      <w:tr w:rsidR="00106FAF" w:rsidRPr="00106FAF" w14:paraId="186E4DEB" w14:textId="77777777" w:rsidTr="00E0398C">
        <w:trPr>
          <w:trHeight w:val="283"/>
        </w:trPr>
        <w:tc>
          <w:tcPr>
            <w:tcW w:w="407" w:type="dxa"/>
            <w:noWrap/>
            <w:vAlign w:val="center"/>
            <w:hideMark/>
          </w:tcPr>
          <w:p w14:paraId="559CE6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271</w:t>
            </w:r>
          </w:p>
        </w:tc>
        <w:tc>
          <w:tcPr>
            <w:tcW w:w="736" w:type="dxa"/>
            <w:noWrap/>
            <w:vAlign w:val="center"/>
            <w:hideMark/>
          </w:tcPr>
          <w:p w14:paraId="7F34B4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559601</w:t>
            </w:r>
          </w:p>
        </w:tc>
        <w:tc>
          <w:tcPr>
            <w:tcW w:w="6649" w:type="dxa"/>
            <w:vAlign w:val="center"/>
            <w:hideMark/>
          </w:tcPr>
          <w:p w14:paraId="2407689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INYECCION RENAL ESCLEROSANTE, VIA PERCUTANEA   </w:t>
            </w:r>
          </w:p>
        </w:tc>
        <w:tc>
          <w:tcPr>
            <w:tcW w:w="2268" w:type="dxa"/>
            <w:shd w:val="clear" w:color="000000" w:fill="FFFFFF"/>
            <w:noWrap/>
            <w:vAlign w:val="center"/>
            <w:hideMark/>
          </w:tcPr>
          <w:p w14:paraId="4B445B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$ 1.650.000</w:t>
            </w:r>
          </w:p>
        </w:tc>
      </w:tr>
      <w:tr w:rsidR="00106FAF" w:rsidRPr="00106FAF" w14:paraId="2CBE5E4B" w14:textId="77777777" w:rsidTr="00E0398C">
        <w:trPr>
          <w:trHeight w:val="283"/>
        </w:trPr>
        <w:tc>
          <w:tcPr>
            <w:tcW w:w="407" w:type="dxa"/>
            <w:noWrap/>
            <w:vAlign w:val="center"/>
            <w:hideMark/>
          </w:tcPr>
          <w:p w14:paraId="5AB000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272</w:t>
            </w:r>
          </w:p>
        </w:tc>
        <w:tc>
          <w:tcPr>
            <w:tcW w:w="736" w:type="dxa"/>
            <w:noWrap/>
            <w:vAlign w:val="center"/>
            <w:hideMark/>
          </w:tcPr>
          <w:p w14:paraId="2D1A5B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395302</w:t>
            </w:r>
          </w:p>
        </w:tc>
        <w:tc>
          <w:tcPr>
            <w:tcW w:w="6649" w:type="dxa"/>
            <w:vAlign w:val="center"/>
            <w:hideMark/>
          </w:tcPr>
          <w:p w14:paraId="673851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DE FISTULA ARTERIOVENOSA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768A251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7B679482" w14:textId="77777777" w:rsidTr="00E0398C">
        <w:trPr>
          <w:trHeight w:val="283"/>
        </w:trPr>
        <w:tc>
          <w:tcPr>
            <w:tcW w:w="407" w:type="dxa"/>
            <w:noWrap/>
            <w:vAlign w:val="center"/>
            <w:hideMark/>
          </w:tcPr>
          <w:p w14:paraId="1E3422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273</w:t>
            </w:r>
          </w:p>
        </w:tc>
        <w:tc>
          <w:tcPr>
            <w:tcW w:w="736" w:type="dxa"/>
            <w:noWrap/>
            <w:vAlign w:val="center"/>
            <w:hideMark/>
          </w:tcPr>
          <w:p w14:paraId="512A33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369203</w:t>
            </w:r>
          </w:p>
        </w:tc>
        <w:tc>
          <w:tcPr>
            <w:tcW w:w="6649" w:type="dxa"/>
            <w:vAlign w:val="center"/>
            <w:hideMark/>
          </w:tcPr>
          <w:p w14:paraId="5B16FB6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O CIERRE DE FISTULA CORONARIA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1BB7F61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$ 3.757.435</w:t>
            </w:r>
          </w:p>
        </w:tc>
      </w:tr>
      <w:tr w:rsidR="00106FAF" w:rsidRPr="00106FAF" w14:paraId="41D5AA06" w14:textId="77777777" w:rsidTr="00E0398C">
        <w:trPr>
          <w:trHeight w:val="283"/>
        </w:trPr>
        <w:tc>
          <w:tcPr>
            <w:tcW w:w="407" w:type="dxa"/>
            <w:noWrap/>
            <w:vAlign w:val="center"/>
            <w:hideMark/>
          </w:tcPr>
          <w:p w14:paraId="4FB931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274</w:t>
            </w:r>
          </w:p>
        </w:tc>
        <w:tc>
          <w:tcPr>
            <w:tcW w:w="736" w:type="dxa"/>
            <w:noWrap/>
            <w:vAlign w:val="center"/>
            <w:hideMark/>
          </w:tcPr>
          <w:p w14:paraId="0E9E29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380205</w:t>
            </w:r>
          </w:p>
        </w:tc>
        <w:tc>
          <w:tcPr>
            <w:tcW w:w="6649" w:type="dxa"/>
            <w:vAlign w:val="center"/>
            <w:hideMark/>
          </w:tcPr>
          <w:p w14:paraId="64A48F1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TROMBOEMBOLECTOMIA DE VASOS DE CABEZA Y CUELLO   </w:t>
            </w:r>
          </w:p>
        </w:tc>
        <w:tc>
          <w:tcPr>
            <w:tcW w:w="2268" w:type="dxa"/>
            <w:shd w:val="clear" w:color="000000" w:fill="FFFFFF"/>
            <w:noWrap/>
            <w:vAlign w:val="center"/>
            <w:hideMark/>
          </w:tcPr>
          <w:p w14:paraId="1813920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$ 3.217.500</w:t>
            </w:r>
          </w:p>
        </w:tc>
      </w:tr>
      <w:tr w:rsidR="00106FAF" w:rsidRPr="00106FAF" w14:paraId="22780E96" w14:textId="77777777" w:rsidTr="00E0398C">
        <w:trPr>
          <w:trHeight w:val="283"/>
        </w:trPr>
        <w:tc>
          <w:tcPr>
            <w:tcW w:w="407" w:type="dxa"/>
            <w:noWrap/>
            <w:vAlign w:val="center"/>
            <w:hideMark/>
          </w:tcPr>
          <w:p w14:paraId="3CE88A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275</w:t>
            </w:r>
          </w:p>
        </w:tc>
        <w:tc>
          <w:tcPr>
            <w:tcW w:w="736" w:type="dxa"/>
            <w:noWrap/>
            <w:vAlign w:val="center"/>
            <w:hideMark/>
          </w:tcPr>
          <w:p w14:paraId="401E3C7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380105</w:t>
            </w:r>
          </w:p>
        </w:tc>
        <w:tc>
          <w:tcPr>
            <w:tcW w:w="6649" w:type="dxa"/>
            <w:vAlign w:val="center"/>
            <w:hideMark/>
          </w:tcPr>
          <w:p w14:paraId="63034F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TROMBECTOMIA DE VASOS INTRACRANEALES VIA ENDOVASCULAR   </w:t>
            </w:r>
          </w:p>
        </w:tc>
        <w:tc>
          <w:tcPr>
            <w:tcW w:w="2268" w:type="dxa"/>
            <w:shd w:val="clear" w:color="000000" w:fill="FFFFFF"/>
            <w:noWrap/>
            <w:vAlign w:val="center"/>
            <w:hideMark/>
          </w:tcPr>
          <w:p w14:paraId="10FF053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$ 6.600.000</w:t>
            </w:r>
          </w:p>
        </w:tc>
      </w:tr>
      <w:tr w:rsidR="00106FAF" w:rsidRPr="00106FAF" w14:paraId="5DAEDA27" w14:textId="77777777" w:rsidTr="00E0398C">
        <w:trPr>
          <w:trHeight w:val="283"/>
        </w:trPr>
        <w:tc>
          <w:tcPr>
            <w:tcW w:w="407" w:type="dxa"/>
            <w:noWrap/>
            <w:vAlign w:val="center"/>
            <w:hideMark/>
          </w:tcPr>
          <w:p w14:paraId="72D450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276</w:t>
            </w:r>
          </w:p>
        </w:tc>
        <w:tc>
          <w:tcPr>
            <w:tcW w:w="736" w:type="dxa"/>
            <w:noWrap/>
            <w:vAlign w:val="center"/>
            <w:hideMark/>
          </w:tcPr>
          <w:p w14:paraId="562BDC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359803</w:t>
            </w:r>
          </w:p>
        </w:tc>
        <w:tc>
          <w:tcPr>
            <w:tcW w:w="6649" w:type="dxa"/>
            <w:vAlign w:val="center"/>
            <w:hideMark/>
          </w:tcPr>
          <w:p w14:paraId="6BBCBDF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O RECONSTRUCCION DE ARTERIA PULMONAR O RAMAS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42D0C1F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$ 4.454.572</w:t>
            </w:r>
          </w:p>
        </w:tc>
      </w:tr>
      <w:tr w:rsidR="00106FAF" w:rsidRPr="00106FAF" w14:paraId="24A806FD" w14:textId="77777777" w:rsidTr="00E0398C">
        <w:trPr>
          <w:trHeight w:val="283"/>
        </w:trPr>
        <w:tc>
          <w:tcPr>
            <w:tcW w:w="407" w:type="dxa"/>
            <w:noWrap/>
            <w:vAlign w:val="center"/>
            <w:hideMark/>
          </w:tcPr>
          <w:p w14:paraId="17F402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277</w:t>
            </w:r>
          </w:p>
        </w:tc>
        <w:tc>
          <w:tcPr>
            <w:tcW w:w="736" w:type="dxa"/>
            <w:noWrap/>
            <w:vAlign w:val="center"/>
            <w:hideMark/>
          </w:tcPr>
          <w:p w14:paraId="071C5D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355205</w:t>
            </w:r>
          </w:p>
        </w:tc>
        <w:tc>
          <w:tcPr>
            <w:tcW w:w="6649" w:type="dxa"/>
            <w:vAlign w:val="center"/>
            <w:hideMark/>
          </w:tcPr>
          <w:p w14:paraId="66320D8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DE DEFECTO DE TABIQUE INTERVENTRICULAR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293D02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$ 6.600.000</w:t>
            </w:r>
          </w:p>
        </w:tc>
      </w:tr>
      <w:tr w:rsidR="00106FAF" w:rsidRPr="00106FAF" w14:paraId="010D210D" w14:textId="77777777" w:rsidTr="00E0398C">
        <w:trPr>
          <w:trHeight w:val="283"/>
        </w:trPr>
        <w:tc>
          <w:tcPr>
            <w:tcW w:w="407" w:type="dxa"/>
            <w:noWrap/>
            <w:vAlign w:val="center"/>
            <w:hideMark/>
          </w:tcPr>
          <w:p w14:paraId="5D20ED6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278</w:t>
            </w:r>
          </w:p>
        </w:tc>
        <w:tc>
          <w:tcPr>
            <w:tcW w:w="736" w:type="dxa"/>
            <w:noWrap/>
            <w:vAlign w:val="center"/>
            <w:hideMark/>
          </w:tcPr>
          <w:p w14:paraId="53406B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354201</w:t>
            </w:r>
          </w:p>
        </w:tc>
        <w:tc>
          <w:tcPr>
            <w:tcW w:w="6649" w:type="dxa"/>
            <w:vAlign w:val="center"/>
            <w:hideMark/>
          </w:tcPr>
          <w:p w14:paraId="69791EF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ATRIOSEPTOSTOMIA (CREACION O AMPLIACION DE DEFECTO DE TABIQUE INTERAURICULAR) VIA PERCUTANEA (ENDOVASCULAR)</w:t>
            </w:r>
          </w:p>
        </w:tc>
        <w:tc>
          <w:tcPr>
            <w:tcW w:w="2268" w:type="dxa"/>
            <w:shd w:val="clear" w:color="000000" w:fill="FFFFFF"/>
            <w:noWrap/>
            <w:vAlign w:val="center"/>
            <w:hideMark/>
          </w:tcPr>
          <w:p w14:paraId="66A5C89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$ 6.600.000</w:t>
            </w:r>
          </w:p>
        </w:tc>
      </w:tr>
      <w:tr w:rsidR="00106FAF" w:rsidRPr="00106FAF" w14:paraId="4ED428E7" w14:textId="77777777" w:rsidTr="00E0398C">
        <w:trPr>
          <w:trHeight w:val="283"/>
        </w:trPr>
        <w:tc>
          <w:tcPr>
            <w:tcW w:w="407" w:type="dxa"/>
            <w:noWrap/>
            <w:vAlign w:val="center"/>
            <w:hideMark/>
          </w:tcPr>
          <w:p w14:paraId="6FB99B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279</w:t>
            </w:r>
          </w:p>
        </w:tc>
        <w:tc>
          <w:tcPr>
            <w:tcW w:w="736" w:type="dxa"/>
            <w:noWrap/>
            <w:vAlign w:val="center"/>
            <w:hideMark/>
          </w:tcPr>
          <w:p w14:paraId="3E831B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355102</w:t>
            </w:r>
          </w:p>
        </w:tc>
        <w:tc>
          <w:tcPr>
            <w:tcW w:w="6649" w:type="dxa"/>
            <w:vAlign w:val="center"/>
            <w:hideMark/>
          </w:tcPr>
          <w:p w14:paraId="46B1203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DE DEFECTO DE TABIQUE INTERAURICULAR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142E49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$ 6.600.000</w:t>
            </w:r>
          </w:p>
        </w:tc>
      </w:tr>
      <w:tr w:rsidR="00106FAF" w:rsidRPr="00106FAF" w14:paraId="2EB988CB" w14:textId="77777777" w:rsidTr="00E0398C">
        <w:trPr>
          <w:trHeight w:val="283"/>
        </w:trPr>
        <w:tc>
          <w:tcPr>
            <w:tcW w:w="407" w:type="dxa"/>
            <w:noWrap/>
            <w:vAlign w:val="center"/>
            <w:hideMark/>
          </w:tcPr>
          <w:p w14:paraId="3C3217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280</w:t>
            </w:r>
          </w:p>
        </w:tc>
        <w:tc>
          <w:tcPr>
            <w:tcW w:w="736" w:type="dxa"/>
            <w:noWrap/>
            <w:vAlign w:val="center"/>
            <w:hideMark/>
          </w:tcPr>
          <w:p w14:paraId="68C27D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358903</w:t>
            </w:r>
          </w:p>
        </w:tc>
        <w:tc>
          <w:tcPr>
            <w:tcW w:w="6649" w:type="dxa"/>
            <w:vAlign w:val="center"/>
            <w:hideMark/>
          </w:tcPr>
          <w:p w14:paraId="0864895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DE DUCTUS ARTERIOSO PERSISTENTE, VIA PERCUTANEA (ENDOVASCULAR)</w:t>
            </w:r>
          </w:p>
        </w:tc>
        <w:tc>
          <w:tcPr>
            <w:tcW w:w="2268" w:type="dxa"/>
            <w:shd w:val="clear" w:color="000000" w:fill="FFFFFF"/>
            <w:noWrap/>
            <w:vAlign w:val="center"/>
            <w:hideMark/>
          </w:tcPr>
          <w:p w14:paraId="13F4BB1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$ 6.600.000</w:t>
            </w:r>
          </w:p>
        </w:tc>
      </w:tr>
      <w:tr w:rsidR="00106FAF" w:rsidRPr="00106FAF" w14:paraId="721D490F" w14:textId="77777777" w:rsidTr="00E0398C">
        <w:trPr>
          <w:trHeight w:val="283"/>
        </w:trPr>
        <w:tc>
          <w:tcPr>
            <w:tcW w:w="407" w:type="dxa"/>
            <w:noWrap/>
            <w:vAlign w:val="center"/>
            <w:hideMark/>
          </w:tcPr>
          <w:p w14:paraId="1EC192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281</w:t>
            </w:r>
          </w:p>
        </w:tc>
        <w:tc>
          <w:tcPr>
            <w:tcW w:w="736" w:type="dxa"/>
            <w:noWrap/>
            <w:vAlign w:val="center"/>
            <w:hideMark/>
          </w:tcPr>
          <w:p w14:paraId="032813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358904</w:t>
            </w:r>
          </w:p>
        </w:tc>
        <w:tc>
          <w:tcPr>
            <w:tcW w:w="6649" w:type="dxa"/>
            <w:vAlign w:val="center"/>
            <w:hideMark/>
          </w:tcPr>
          <w:p w14:paraId="337F80C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DILATACION DE DUCTUS ARTERIOSO (ANGIOPLASTIA O IMPLANTE DE DISPOSITIVO) VIA </w:t>
            </w:r>
            <w:proofErr w:type="gramStart"/>
            <w:r w:rsidRPr="00106FAF">
              <w:rPr>
                <w:rFonts w:ascii="Arial" w:hAnsi="Arial" w:cs="Arial"/>
                <w:color w:val="000000"/>
                <w:sz w:val="16"/>
                <w:szCs w:val="16"/>
                <w:lang w:val="es-CO" w:eastAsia="es-CO"/>
              </w:rPr>
              <w:t>PERCUTANEA  (</w:t>
            </w:r>
            <w:proofErr w:type="gramEnd"/>
            <w:r w:rsidRPr="00106FAF">
              <w:rPr>
                <w:rFonts w:ascii="Arial" w:hAnsi="Arial" w:cs="Arial"/>
                <w:color w:val="000000"/>
                <w:sz w:val="16"/>
                <w:szCs w:val="16"/>
                <w:lang w:val="es-CO" w:eastAsia="es-CO"/>
              </w:rPr>
              <w:t xml:space="preserve">ENDOVASCULAR)   </w:t>
            </w:r>
          </w:p>
        </w:tc>
        <w:tc>
          <w:tcPr>
            <w:tcW w:w="2268" w:type="dxa"/>
            <w:shd w:val="clear" w:color="000000" w:fill="FFFFFF"/>
            <w:noWrap/>
            <w:vAlign w:val="center"/>
            <w:hideMark/>
          </w:tcPr>
          <w:p w14:paraId="3D7CA6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$ 6.270.000</w:t>
            </w:r>
          </w:p>
        </w:tc>
      </w:tr>
      <w:tr w:rsidR="00106FAF" w:rsidRPr="00106FAF" w14:paraId="6E41C146" w14:textId="77777777" w:rsidTr="00E0398C">
        <w:trPr>
          <w:trHeight w:val="283"/>
        </w:trPr>
        <w:tc>
          <w:tcPr>
            <w:tcW w:w="407" w:type="dxa"/>
            <w:noWrap/>
            <w:vAlign w:val="center"/>
            <w:hideMark/>
          </w:tcPr>
          <w:p w14:paraId="6888B8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282</w:t>
            </w:r>
          </w:p>
        </w:tc>
        <w:tc>
          <w:tcPr>
            <w:tcW w:w="736" w:type="dxa"/>
            <w:noWrap/>
            <w:vAlign w:val="center"/>
            <w:hideMark/>
          </w:tcPr>
          <w:p w14:paraId="602121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369402</w:t>
            </w:r>
          </w:p>
        </w:tc>
        <w:tc>
          <w:tcPr>
            <w:tcW w:w="6649" w:type="dxa"/>
            <w:vAlign w:val="center"/>
            <w:hideMark/>
          </w:tcPr>
          <w:p w14:paraId="71FFF05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OCLUSION O LIGADURA DE COLATERALES SISTEMICO PULMONARES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02B4D45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$ 5.568.953</w:t>
            </w:r>
          </w:p>
        </w:tc>
      </w:tr>
      <w:tr w:rsidR="00106FAF" w:rsidRPr="00106FAF" w14:paraId="6A90C733" w14:textId="77777777" w:rsidTr="00E0398C">
        <w:trPr>
          <w:trHeight w:val="283"/>
        </w:trPr>
        <w:tc>
          <w:tcPr>
            <w:tcW w:w="407" w:type="dxa"/>
            <w:noWrap/>
            <w:vAlign w:val="center"/>
            <w:hideMark/>
          </w:tcPr>
          <w:p w14:paraId="6BA08D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283</w:t>
            </w:r>
          </w:p>
        </w:tc>
        <w:tc>
          <w:tcPr>
            <w:tcW w:w="736" w:type="dxa"/>
            <w:noWrap/>
            <w:vAlign w:val="center"/>
            <w:hideMark/>
          </w:tcPr>
          <w:p w14:paraId="096D97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360501</w:t>
            </w:r>
          </w:p>
        </w:tc>
        <w:tc>
          <w:tcPr>
            <w:tcW w:w="6649" w:type="dxa"/>
            <w:vAlign w:val="center"/>
            <w:hideMark/>
          </w:tcPr>
          <w:p w14:paraId="4C622D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ANGIOPLASTIA CORONARIA POR VIA PERCUTANEA (ENDOVASCULAR) (ATERECTOMIA CORONARIA) REALIZADA DURANTE LA MISMA INTERVENCION   </w:t>
            </w:r>
          </w:p>
        </w:tc>
        <w:tc>
          <w:tcPr>
            <w:tcW w:w="2268" w:type="dxa"/>
            <w:shd w:val="clear" w:color="000000" w:fill="FFFFFF"/>
            <w:noWrap/>
            <w:vAlign w:val="center"/>
            <w:hideMark/>
          </w:tcPr>
          <w:p w14:paraId="6D65844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$ 3.734.500</w:t>
            </w:r>
          </w:p>
        </w:tc>
      </w:tr>
      <w:tr w:rsidR="00106FAF" w:rsidRPr="00106FAF" w14:paraId="75736E81" w14:textId="77777777" w:rsidTr="00E0398C">
        <w:trPr>
          <w:trHeight w:val="283"/>
        </w:trPr>
        <w:tc>
          <w:tcPr>
            <w:tcW w:w="407" w:type="dxa"/>
            <w:noWrap/>
            <w:vAlign w:val="center"/>
            <w:hideMark/>
          </w:tcPr>
          <w:p w14:paraId="4F36D1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284</w:t>
            </w:r>
          </w:p>
        </w:tc>
        <w:tc>
          <w:tcPr>
            <w:tcW w:w="736" w:type="dxa"/>
            <w:noWrap/>
            <w:vAlign w:val="center"/>
            <w:hideMark/>
          </w:tcPr>
          <w:p w14:paraId="051F9E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351103</w:t>
            </w:r>
          </w:p>
        </w:tc>
        <w:tc>
          <w:tcPr>
            <w:tcW w:w="6649" w:type="dxa"/>
            <w:vAlign w:val="center"/>
            <w:hideMark/>
          </w:tcPr>
          <w:p w14:paraId="2900353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AORTICA PERCUTANEA (ENDOVASCULAR</w:t>
            </w:r>
            <w:proofErr w:type="gramStart"/>
            <w:r w:rsidRPr="00106FAF">
              <w:rPr>
                <w:rFonts w:ascii="Arial" w:hAnsi="Arial" w:cs="Arial"/>
                <w:color w:val="000000"/>
                <w:sz w:val="16"/>
                <w:szCs w:val="16"/>
                <w:lang w:val="es-CO" w:eastAsia="es-CO"/>
              </w:rPr>
              <w:t xml:space="preserve">))   </w:t>
            </w:r>
            <w:proofErr w:type="gramEnd"/>
          </w:p>
        </w:tc>
        <w:tc>
          <w:tcPr>
            <w:tcW w:w="2268" w:type="dxa"/>
            <w:shd w:val="clear" w:color="000000" w:fill="FFFFFF"/>
            <w:noWrap/>
            <w:vAlign w:val="center"/>
            <w:hideMark/>
          </w:tcPr>
          <w:p w14:paraId="0806518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$ 7.480.000</w:t>
            </w:r>
          </w:p>
        </w:tc>
      </w:tr>
      <w:tr w:rsidR="00106FAF" w:rsidRPr="00106FAF" w14:paraId="76D985D8" w14:textId="77777777" w:rsidTr="00E0398C">
        <w:trPr>
          <w:trHeight w:val="283"/>
        </w:trPr>
        <w:tc>
          <w:tcPr>
            <w:tcW w:w="407" w:type="dxa"/>
            <w:noWrap/>
            <w:vAlign w:val="center"/>
            <w:hideMark/>
          </w:tcPr>
          <w:p w14:paraId="686334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285</w:t>
            </w:r>
          </w:p>
        </w:tc>
        <w:tc>
          <w:tcPr>
            <w:tcW w:w="736" w:type="dxa"/>
            <w:noWrap/>
            <w:vAlign w:val="center"/>
            <w:hideMark/>
          </w:tcPr>
          <w:p w14:paraId="40DCA40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351203</w:t>
            </w:r>
          </w:p>
        </w:tc>
        <w:tc>
          <w:tcPr>
            <w:tcW w:w="6649" w:type="dxa"/>
            <w:vAlign w:val="center"/>
            <w:hideMark/>
          </w:tcPr>
          <w:p w14:paraId="6B8DB55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MITRAL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36730D7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$ 7.480.000</w:t>
            </w:r>
          </w:p>
        </w:tc>
      </w:tr>
      <w:tr w:rsidR="00106FAF" w:rsidRPr="00106FAF" w14:paraId="41E652E9" w14:textId="77777777" w:rsidTr="00E0398C">
        <w:trPr>
          <w:trHeight w:val="283"/>
        </w:trPr>
        <w:tc>
          <w:tcPr>
            <w:tcW w:w="407" w:type="dxa"/>
            <w:noWrap/>
            <w:vAlign w:val="center"/>
            <w:hideMark/>
          </w:tcPr>
          <w:p w14:paraId="11F09E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286</w:t>
            </w:r>
          </w:p>
        </w:tc>
        <w:tc>
          <w:tcPr>
            <w:tcW w:w="736" w:type="dxa"/>
            <w:noWrap/>
            <w:vAlign w:val="center"/>
            <w:hideMark/>
          </w:tcPr>
          <w:p w14:paraId="570F27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351303</w:t>
            </w:r>
          </w:p>
        </w:tc>
        <w:tc>
          <w:tcPr>
            <w:tcW w:w="6649" w:type="dxa"/>
            <w:vAlign w:val="center"/>
            <w:hideMark/>
          </w:tcPr>
          <w:p w14:paraId="7B7E394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VALVULOPLASTIA PULMONAR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34692CB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$ 7.480.000</w:t>
            </w:r>
          </w:p>
        </w:tc>
      </w:tr>
      <w:tr w:rsidR="00106FAF" w:rsidRPr="00106FAF" w14:paraId="7E45608C" w14:textId="77777777" w:rsidTr="00E0398C">
        <w:trPr>
          <w:trHeight w:val="283"/>
        </w:trPr>
        <w:tc>
          <w:tcPr>
            <w:tcW w:w="407" w:type="dxa"/>
            <w:noWrap/>
            <w:vAlign w:val="center"/>
            <w:hideMark/>
          </w:tcPr>
          <w:p w14:paraId="3C077E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287</w:t>
            </w:r>
          </w:p>
        </w:tc>
        <w:tc>
          <w:tcPr>
            <w:tcW w:w="736" w:type="dxa"/>
            <w:noWrap/>
            <w:vAlign w:val="center"/>
            <w:hideMark/>
          </w:tcPr>
          <w:p w14:paraId="069EF7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372102</w:t>
            </w:r>
          </w:p>
        </w:tc>
        <w:tc>
          <w:tcPr>
            <w:tcW w:w="6649" w:type="dxa"/>
            <w:vAlign w:val="center"/>
            <w:hideMark/>
          </w:tcPr>
          <w:p w14:paraId="1B8958D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CATETERISMO CARDIACO DEL LADO DERECHO DEL CORAZON CON PRUEBA DE SUSTANCIA TERAPEUTICA   </w:t>
            </w:r>
          </w:p>
        </w:tc>
        <w:tc>
          <w:tcPr>
            <w:tcW w:w="2268" w:type="dxa"/>
            <w:shd w:val="clear" w:color="000000" w:fill="FFFFFF"/>
            <w:noWrap/>
            <w:vAlign w:val="center"/>
            <w:hideMark/>
          </w:tcPr>
          <w:p w14:paraId="7F230A0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175440C2" w14:textId="77777777" w:rsidTr="00E0398C">
        <w:trPr>
          <w:trHeight w:val="283"/>
        </w:trPr>
        <w:tc>
          <w:tcPr>
            <w:tcW w:w="407" w:type="dxa"/>
            <w:noWrap/>
            <w:vAlign w:val="center"/>
            <w:hideMark/>
          </w:tcPr>
          <w:p w14:paraId="4695D4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288</w:t>
            </w:r>
          </w:p>
        </w:tc>
        <w:tc>
          <w:tcPr>
            <w:tcW w:w="736" w:type="dxa"/>
            <w:noWrap/>
            <w:vAlign w:val="center"/>
            <w:hideMark/>
          </w:tcPr>
          <w:p w14:paraId="7CF9527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372401</w:t>
            </w:r>
          </w:p>
        </w:tc>
        <w:tc>
          <w:tcPr>
            <w:tcW w:w="6649" w:type="dxa"/>
            <w:vAlign w:val="center"/>
            <w:hideMark/>
          </w:tcPr>
          <w:p w14:paraId="03DD2E5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ESTUDIO ELECTROFISIOLOGICO CARDIACO COMBINADO DERECHO E IZQUIERDO CON PUNCION TRANSEPTAL EN CORAZON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57489A4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$ 6.762.487</w:t>
            </w:r>
          </w:p>
        </w:tc>
      </w:tr>
      <w:tr w:rsidR="00106FAF" w:rsidRPr="00106FAF" w14:paraId="109795BB" w14:textId="77777777" w:rsidTr="00E0398C">
        <w:trPr>
          <w:trHeight w:val="283"/>
        </w:trPr>
        <w:tc>
          <w:tcPr>
            <w:tcW w:w="407" w:type="dxa"/>
            <w:noWrap/>
            <w:vAlign w:val="center"/>
            <w:hideMark/>
          </w:tcPr>
          <w:p w14:paraId="164522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289</w:t>
            </w:r>
          </w:p>
        </w:tc>
        <w:tc>
          <w:tcPr>
            <w:tcW w:w="736" w:type="dxa"/>
            <w:noWrap/>
            <w:vAlign w:val="center"/>
            <w:hideMark/>
          </w:tcPr>
          <w:p w14:paraId="754C41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395027</w:t>
            </w:r>
          </w:p>
        </w:tc>
        <w:tc>
          <w:tcPr>
            <w:tcW w:w="6649" w:type="dxa"/>
            <w:vAlign w:val="center"/>
            <w:hideMark/>
          </w:tcPr>
          <w:p w14:paraId="09895FB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DE VENAS PULMONARES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7628A6E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2028A951" w14:textId="77777777" w:rsidTr="00E0398C">
        <w:trPr>
          <w:trHeight w:val="283"/>
        </w:trPr>
        <w:tc>
          <w:tcPr>
            <w:tcW w:w="407" w:type="dxa"/>
            <w:noWrap/>
            <w:vAlign w:val="center"/>
            <w:hideMark/>
          </w:tcPr>
          <w:p w14:paraId="2257E8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290</w:t>
            </w:r>
          </w:p>
        </w:tc>
        <w:tc>
          <w:tcPr>
            <w:tcW w:w="736" w:type="dxa"/>
            <w:noWrap/>
            <w:vAlign w:val="center"/>
            <w:hideMark/>
          </w:tcPr>
          <w:p w14:paraId="2173A8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395024</w:t>
            </w:r>
          </w:p>
        </w:tc>
        <w:tc>
          <w:tcPr>
            <w:tcW w:w="6649" w:type="dxa"/>
            <w:vAlign w:val="center"/>
            <w:hideMark/>
          </w:tcPr>
          <w:p w14:paraId="6D01AA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ANGIOPLASTIA DE VASOS TORACICOS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73EB2C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7B9120C9" w14:textId="77777777" w:rsidTr="00E0398C">
        <w:trPr>
          <w:trHeight w:val="283"/>
        </w:trPr>
        <w:tc>
          <w:tcPr>
            <w:tcW w:w="407" w:type="dxa"/>
            <w:noWrap/>
            <w:vAlign w:val="center"/>
            <w:hideMark/>
          </w:tcPr>
          <w:p w14:paraId="52F45B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291</w:t>
            </w:r>
          </w:p>
        </w:tc>
        <w:tc>
          <w:tcPr>
            <w:tcW w:w="736" w:type="dxa"/>
            <w:noWrap/>
            <w:vAlign w:val="center"/>
            <w:hideMark/>
          </w:tcPr>
          <w:p w14:paraId="0356A8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360104</w:t>
            </w:r>
          </w:p>
        </w:tc>
        <w:tc>
          <w:tcPr>
            <w:tcW w:w="6649" w:type="dxa"/>
            <w:vAlign w:val="center"/>
            <w:hideMark/>
          </w:tcPr>
          <w:p w14:paraId="2E9632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ANGIOPLASTIA CORONARIA PERCUTANEA (ENDOVASCULAR) DE TRONCO PRINCIPAL   </w:t>
            </w:r>
          </w:p>
        </w:tc>
        <w:tc>
          <w:tcPr>
            <w:tcW w:w="2268" w:type="dxa"/>
            <w:shd w:val="clear" w:color="000000" w:fill="FFFFFF"/>
            <w:noWrap/>
            <w:vAlign w:val="center"/>
            <w:hideMark/>
          </w:tcPr>
          <w:p w14:paraId="532633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$ 2.570.590</w:t>
            </w:r>
          </w:p>
        </w:tc>
      </w:tr>
      <w:tr w:rsidR="00106FAF" w:rsidRPr="00106FAF" w14:paraId="6DE86275" w14:textId="77777777" w:rsidTr="00E0398C">
        <w:trPr>
          <w:trHeight w:val="283"/>
        </w:trPr>
        <w:tc>
          <w:tcPr>
            <w:tcW w:w="407" w:type="dxa"/>
            <w:noWrap/>
            <w:vAlign w:val="center"/>
            <w:hideMark/>
          </w:tcPr>
          <w:p w14:paraId="09A3C6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292</w:t>
            </w:r>
          </w:p>
        </w:tc>
        <w:tc>
          <w:tcPr>
            <w:tcW w:w="736" w:type="dxa"/>
            <w:noWrap/>
            <w:vAlign w:val="center"/>
            <w:hideMark/>
          </w:tcPr>
          <w:p w14:paraId="6B13D2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360105</w:t>
            </w:r>
          </w:p>
        </w:tc>
        <w:tc>
          <w:tcPr>
            <w:tcW w:w="6649" w:type="dxa"/>
            <w:vAlign w:val="center"/>
            <w:hideMark/>
          </w:tcPr>
          <w:p w14:paraId="727420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ANGIOPLASTIA CORONARIA PERCUTANEA (ENDOVASCULAR) DE BIFURCACION   </w:t>
            </w:r>
          </w:p>
        </w:tc>
        <w:tc>
          <w:tcPr>
            <w:tcW w:w="2268" w:type="dxa"/>
            <w:shd w:val="clear" w:color="000000" w:fill="FFFFFF"/>
            <w:noWrap/>
            <w:vAlign w:val="center"/>
            <w:hideMark/>
          </w:tcPr>
          <w:p w14:paraId="6C00988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$ 3.850.000</w:t>
            </w:r>
          </w:p>
        </w:tc>
      </w:tr>
      <w:tr w:rsidR="00106FAF" w:rsidRPr="00106FAF" w14:paraId="567B4699" w14:textId="77777777" w:rsidTr="00E0398C">
        <w:trPr>
          <w:trHeight w:val="283"/>
        </w:trPr>
        <w:tc>
          <w:tcPr>
            <w:tcW w:w="407" w:type="dxa"/>
            <w:noWrap/>
            <w:vAlign w:val="center"/>
            <w:hideMark/>
          </w:tcPr>
          <w:p w14:paraId="071626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293</w:t>
            </w:r>
          </w:p>
        </w:tc>
        <w:tc>
          <w:tcPr>
            <w:tcW w:w="736" w:type="dxa"/>
            <w:noWrap/>
            <w:vAlign w:val="center"/>
            <w:hideMark/>
          </w:tcPr>
          <w:p w14:paraId="77D3C4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360106</w:t>
            </w:r>
          </w:p>
        </w:tc>
        <w:tc>
          <w:tcPr>
            <w:tcW w:w="6649" w:type="dxa"/>
            <w:vAlign w:val="center"/>
            <w:hideMark/>
          </w:tcPr>
          <w:p w14:paraId="1230D02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ANGIOPLASTIA CORONARIA PERCUTANEA (ENDOVASCULAR) DE OCLUSION TOTAL CRONICA   </w:t>
            </w:r>
          </w:p>
        </w:tc>
        <w:tc>
          <w:tcPr>
            <w:tcW w:w="2268" w:type="dxa"/>
            <w:shd w:val="clear" w:color="000000" w:fill="FFFFFF"/>
            <w:noWrap/>
            <w:vAlign w:val="center"/>
            <w:hideMark/>
          </w:tcPr>
          <w:p w14:paraId="75AF05B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$ 2.570.590</w:t>
            </w:r>
          </w:p>
        </w:tc>
      </w:tr>
      <w:tr w:rsidR="00106FAF" w:rsidRPr="00106FAF" w14:paraId="7F803C7D" w14:textId="77777777" w:rsidTr="00E0398C">
        <w:trPr>
          <w:trHeight w:val="283"/>
        </w:trPr>
        <w:tc>
          <w:tcPr>
            <w:tcW w:w="407" w:type="dxa"/>
            <w:noWrap/>
            <w:vAlign w:val="center"/>
            <w:hideMark/>
          </w:tcPr>
          <w:p w14:paraId="525045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294</w:t>
            </w:r>
          </w:p>
        </w:tc>
        <w:tc>
          <w:tcPr>
            <w:tcW w:w="736" w:type="dxa"/>
            <w:noWrap/>
            <w:vAlign w:val="center"/>
            <w:hideMark/>
          </w:tcPr>
          <w:p w14:paraId="6C7427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372402</w:t>
            </w:r>
          </w:p>
        </w:tc>
        <w:tc>
          <w:tcPr>
            <w:tcW w:w="6649" w:type="dxa"/>
            <w:vAlign w:val="center"/>
            <w:hideMark/>
          </w:tcPr>
          <w:p w14:paraId="3F0943E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CATETERISMO TRANSEPTAL DEL CORAZON   </w:t>
            </w:r>
          </w:p>
        </w:tc>
        <w:tc>
          <w:tcPr>
            <w:tcW w:w="2268" w:type="dxa"/>
            <w:shd w:val="clear" w:color="000000" w:fill="FFFFFF"/>
            <w:noWrap/>
            <w:vAlign w:val="center"/>
            <w:hideMark/>
          </w:tcPr>
          <w:p w14:paraId="617FD0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$ 2.863.784</w:t>
            </w:r>
          </w:p>
        </w:tc>
      </w:tr>
      <w:tr w:rsidR="00106FAF" w:rsidRPr="00106FAF" w14:paraId="76E2278A" w14:textId="77777777" w:rsidTr="00E0398C">
        <w:trPr>
          <w:trHeight w:val="283"/>
        </w:trPr>
        <w:tc>
          <w:tcPr>
            <w:tcW w:w="407" w:type="dxa"/>
            <w:noWrap/>
            <w:vAlign w:val="center"/>
            <w:hideMark/>
          </w:tcPr>
          <w:p w14:paraId="759D80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295</w:t>
            </w:r>
          </w:p>
        </w:tc>
        <w:tc>
          <w:tcPr>
            <w:tcW w:w="736" w:type="dxa"/>
            <w:noWrap/>
            <w:vAlign w:val="center"/>
            <w:hideMark/>
          </w:tcPr>
          <w:p w14:paraId="365470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395216</w:t>
            </w:r>
          </w:p>
        </w:tc>
        <w:tc>
          <w:tcPr>
            <w:tcW w:w="6649" w:type="dxa"/>
            <w:vAlign w:val="center"/>
            <w:hideMark/>
          </w:tcPr>
          <w:p w14:paraId="60611A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REPARO DE VASOS DE MEDIANO CALIBRE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0845BFF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$ 8.795.277</w:t>
            </w:r>
          </w:p>
        </w:tc>
      </w:tr>
      <w:tr w:rsidR="00106FAF" w:rsidRPr="00106FAF" w14:paraId="140DA96C" w14:textId="77777777" w:rsidTr="00E0398C">
        <w:trPr>
          <w:trHeight w:val="283"/>
        </w:trPr>
        <w:tc>
          <w:tcPr>
            <w:tcW w:w="407" w:type="dxa"/>
            <w:noWrap/>
            <w:vAlign w:val="center"/>
            <w:hideMark/>
          </w:tcPr>
          <w:p w14:paraId="5D13DD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296</w:t>
            </w:r>
          </w:p>
        </w:tc>
        <w:tc>
          <w:tcPr>
            <w:tcW w:w="736" w:type="dxa"/>
            <w:noWrap/>
            <w:vAlign w:val="center"/>
            <w:hideMark/>
          </w:tcPr>
          <w:p w14:paraId="5E34E2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358710</w:t>
            </w:r>
          </w:p>
        </w:tc>
        <w:tc>
          <w:tcPr>
            <w:tcW w:w="6649" w:type="dxa"/>
            <w:vAlign w:val="center"/>
            <w:hideMark/>
          </w:tcPr>
          <w:p w14:paraId="2DCFEAB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DE COARTACION AORTICA,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1C6CC6A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$ 9.350.000</w:t>
            </w:r>
          </w:p>
        </w:tc>
      </w:tr>
      <w:tr w:rsidR="00106FAF" w:rsidRPr="00106FAF" w14:paraId="4EF91099" w14:textId="77777777" w:rsidTr="00E0398C">
        <w:trPr>
          <w:trHeight w:val="283"/>
        </w:trPr>
        <w:tc>
          <w:tcPr>
            <w:tcW w:w="407" w:type="dxa"/>
            <w:noWrap/>
            <w:vAlign w:val="center"/>
            <w:hideMark/>
          </w:tcPr>
          <w:p w14:paraId="6B2942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297</w:t>
            </w:r>
          </w:p>
        </w:tc>
        <w:tc>
          <w:tcPr>
            <w:tcW w:w="736" w:type="dxa"/>
            <w:noWrap/>
            <w:vAlign w:val="center"/>
            <w:hideMark/>
          </w:tcPr>
          <w:p w14:paraId="28F8EB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395220</w:t>
            </w:r>
          </w:p>
        </w:tc>
        <w:tc>
          <w:tcPr>
            <w:tcW w:w="6649" w:type="dxa"/>
            <w:vAlign w:val="center"/>
            <w:hideMark/>
          </w:tcPr>
          <w:p w14:paraId="705EBFE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DE ANEURISMA DE AORTA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7DF584E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$ 9.350.000</w:t>
            </w:r>
          </w:p>
        </w:tc>
      </w:tr>
      <w:tr w:rsidR="00106FAF" w:rsidRPr="00106FAF" w14:paraId="1DC60126" w14:textId="77777777" w:rsidTr="00E0398C">
        <w:trPr>
          <w:trHeight w:val="283"/>
        </w:trPr>
        <w:tc>
          <w:tcPr>
            <w:tcW w:w="407" w:type="dxa"/>
            <w:noWrap/>
            <w:vAlign w:val="center"/>
            <w:hideMark/>
          </w:tcPr>
          <w:p w14:paraId="43FEA6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298</w:t>
            </w:r>
          </w:p>
        </w:tc>
        <w:tc>
          <w:tcPr>
            <w:tcW w:w="736" w:type="dxa"/>
            <w:noWrap/>
            <w:vAlign w:val="center"/>
            <w:hideMark/>
          </w:tcPr>
          <w:p w14:paraId="1B4E41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383411</w:t>
            </w:r>
          </w:p>
        </w:tc>
        <w:tc>
          <w:tcPr>
            <w:tcW w:w="6649" w:type="dxa"/>
            <w:vAlign w:val="center"/>
            <w:hideMark/>
          </w:tcPr>
          <w:p w14:paraId="24348E5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RECONSTRUCION DE AORTA TORACICA DESCENDENTE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0F467A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$ 7.926.352</w:t>
            </w:r>
          </w:p>
        </w:tc>
      </w:tr>
      <w:tr w:rsidR="00106FAF" w:rsidRPr="00106FAF" w14:paraId="3D215565" w14:textId="77777777" w:rsidTr="00E0398C">
        <w:trPr>
          <w:trHeight w:val="283"/>
        </w:trPr>
        <w:tc>
          <w:tcPr>
            <w:tcW w:w="407" w:type="dxa"/>
            <w:noWrap/>
            <w:vAlign w:val="center"/>
            <w:hideMark/>
          </w:tcPr>
          <w:p w14:paraId="5026C4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299</w:t>
            </w:r>
          </w:p>
        </w:tc>
        <w:tc>
          <w:tcPr>
            <w:tcW w:w="736" w:type="dxa"/>
            <w:noWrap/>
            <w:vAlign w:val="center"/>
            <w:hideMark/>
          </w:tcPr>
          <w:p w14:paraId="7A5CB1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383407</w:t>
            </w:r>
          </w:p>
        </w:tc>
        <w:tc>
          <w:tcPr>
            <w:tcW w:w="6649" w:type="dxa"/>
            <w:vAlign w:val="center"/>
            <w:hideMark/>
          </w:tcPr>
          <w:p w14:paraId="510AB99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RECONSTRUCION DE AORTA TORACICA ASCENDENTE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237E3E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$ 6.161.401</w:t>
            </w:r>
          </w:p>
        </w:tc>
      </w:tr>
      <w:tr w:rsidR="00106FAF" w:rsidRPr="00106FAF" w14:paraId="528AE678" w14:textId="77777777" w:rsidTr="00E0398C">
        <w:trPr>
          <w:trHeight w:val="283"/>
        </w:trPr>
        <w:tc>
          <w:tcPr>
            <w:tcW w:w="407" w:type="dxa"/>
            <w:noWrap/>
            <w:vAlign w:val="center"/>
            <w:hideMark/>
          </w:tcPr>
          <w:p w14:paraId="42D5D7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300</w:t>
            </w:r>
          </w:p>
        </w:tc>
        <w:tc>
          <w:tcPr>
            <w:tcW w:w="736" w:type="dxa"/>
            <w:noWrap/>
            <w:vAlign w:val="center"/>
            <w:hideMark/>
          </w:tcPr>
          <w:p w14:paraId="20B4C6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395101</w:t>
            </w:r>
          </w:p>
        </w:tc>
        <w:tc>
          <w:tcPr>
            <w:tcW w:w="6649" w:type="dxa"/>
            <w:vAlign w:val="center"/>
            <w:hideMark/>
          </w:tcPr>
          <w:p w14:paraId="5236F9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DENERVACION DE ARTERIAS RENALES VIA PERCUTANEA (</w:t>
            </w:r>
            <w:proofErr w:type="gramStart"/>
            <w:r w:rsidRPr="00106FAF">
              <w:rPr>
                <w:rFonts w:ascii="Arial" w:hAnsi="Arial" w:cs="Arial"/>
                <w:color w:val="000000"/>
                <w:sz w:val="16"/>
                <w:szCs w:val="16"/>
                <w:lang w:val="es-CO" w:eastAsia="es-CO"/>
              </w:rPr>
              <w:t xml:space="preserve">ENDOVASCULAR)   </w:t>
            </w:r>
            <w:proofErr w:type="gramEnd"/>
          </w:p>
        </w:tc>
        <w:tc>
          <w:tcPr>
            <w:tcW w:w="2268" w:type="dxa"/>
            <w:shd w:val="clear" w:color="000000" w:fill="FFFFFF"/>
            <w:noWrap/>
            <w:vAlign w:val="center"/>
            <w:hideMark/>
          </w:tcPr>
          <w:p w14:paraId="22131E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$ 6.510.495</w:t>
            </w:r>
          </w:p>
        </w:tc>
      </w:tr>
      <w:tr w:rsidR="00106FAF" w:rsidRPr="00106FAF" w14:paraId="4284D81A" w14:textId="77777777" w:rsidTr="00E0398C">
        <w:trPr>
          <w:trHeight w:val="283"/>
        </w:trPr>
        <w:tc>
          <w:tcPr>
            <w:tcW w:w="407" w:type="dxa"/>
            <w:noWrap/>
            <w:vAlign w:val="center"/>
            <w:hideMark/>
          </w:tcPr>
          <w:p w14:paraId="35B87D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301</w:t>
            </w:r>
          </w:p>
        </w:tc>
        <w:tc>
          <w:tcPr>
            <w:tcW w:w="736" w:type="dxa"/>
            <w:noWrap/>
            <w:vAlign w:val="center"/>
            <w:hideMark/>
          </w:tcPr>
          <w:p w14:paraId="01B69D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378506</w:t>
            </w:r>
          </w:p>
        </w:tc>
        <w:tc>
          <w:tcPr>
            <w:tcW w:w="6649" w:type="dxa"/>
            <w:vAlign w:val="center"/>
            <w:hideMark/>
          </w:tcPr>
          <w:p w14:paraId="55D2EDD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REVISION DE ELECTRODO DE ESTIMULACION (AURICULAR O </w:t>
            </w:r>
            <w:proofErr w:type="gramStart"/>
            <w:r w:rsidRPr="00106FAF">
              <w:rPr>
                <w:rFonts w:ascii="Arial" w:hAnsi="Arial" w:cs="Arial"/>
                <w:color w:val="000000"/>
                <w:sz w:val="16"/>
                <w:szCs w:val="16"/>
                <w:lang w:val="es-CO" w:eastAsia="es-CO"/>
              </w:rPr>
              <w:t xml:space="preserve">VENTRICULAR)   </w:t>
            </w:r>
            <w:proofErr w:type="gramEnd"/>
          </w:p>
        </w:tc>
        <w:tc>
          <w:tcPr>
            <w:tcW w:w="2268" w:type="dxa"/>
            <w:shd w:val="clear" w:color="000000" w:fill="FFFFFF"/>
            <w:noWrap/>
            <w:vAlign w:val="center"/>
            <w:hideMark/>
          </w:tcPr>
          <w:p w14:paraId="17FC3B8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$ 3.375.215</w:t>
            </w:r>
          </w:p>
        </w:tc>
      </w:tr>
      <w:tr w:rsidR="00106FAF" w:rsidRPr="00106FAF" w14:paraId="17C431F7" w14:textId="77777777" w:rsidTr="00E0398C">
        <w:trPr>
          <w:trHeight w:val="283"/>
        </w:trPr>
        <w:tc>
          <w:tcPr>
            <w:tcW w:w="407" w:type="dxa"/>
            <w:noWrap/>
            <w:vAlign w:val="center"/>
            <w:hideMark/>
          </w:tcPr>
          <w:p w14:paraId="7D6335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302</w:t>
            </w:r>
          </w:p>
        </w:tc>
        <w:tc>
          <w:tcPr>
            <w:tcW w:w="736" w:type="dxa"/>
            <w:noWrap/>
            <w:vAlign w:val="center"/>
            <w:hideMark/>
          </w:tcPr>
          <w:p w14:paraId="6204E0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378507</w:t>
            </w:r>
          </w:p>
        </w:tc>
        <w:tc>
          <w:tcPr>
            <w:tcW w:w="6649" w:type="dxa"/>
            <w:vAlign w:val="center"/>
            <w:hideMark/>
          </w:tcPr>
          <w:p w14:paraId="702282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REVISION DE ELECTRODO DE DESFIBRILACION   </w:t>
            </w:r>
          </w:p>
        </w:tc>
        <w:tc>
          <w:tcPr>
            <w:tcW w:w="2268" w:type="dxa"/>
            <w:shd w:val="clear" w:color="000000" w:fill="FFFFFF"/>
            <w:noWrap/>
            <w:vAlign w:val="center"/>
            <w:hideMark/>
          </w:tcPr>
          <w:p w14:paraId="770862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$ 3.375.215</w:t>
            </w:r>
          </w:p>
        </w:tc>
      </w:tr>
      <w:tr w:rsidR="00106FAF" w:rsidRPr="00106FAF" w14:paraId="398317AC" w14:textId="77777777" w:rsidTr="00E0398C">
        <w:trPr>
          <w:trHeight w:val="283"/>
        </w:trPr>
        <w:tc>
          <w:tcPr>
            <w:tcW w:w="407" w:type="dxa"/>
            <w:noWrap/>
            <w:vAlign w:val="center"/>
            <w:hideMark/>
          </w:tcPr>
          <w:p w14:paraId="5CBD87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303</w:t>
            </w:r>
          </w:p>
        </w:tc>
        <w:tc>
          <w:tcPr>
            <w:tcW w:w="736" w:type="dxa"/>
            <w:noWrap/>
            <w:vAlign w:val="center"/>
            <w:hideMark/>
          </w:tcPr>
          <w:p w14:paraId="6DF8B1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378508</w:t>
            </w:r>
          </w:p>
        </w:tc>
        <w:tc>
          <w:tcPr>
            <w:tcW w:w="6649" w:type="dxa"/>
            <w:vAlign w:val="center"/>
            <w:hideMark/>
          </w:tcPr>
          <w:p w14:paraId="78C8071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REVISION DE ELECTRODO DE SENO CORONARIO   </w:t>
            </w:r>
          </w:p>
        </w:tc>
        <w:tc>
          <w:tcPr>
            <w:tcW w:w="2268" w:type="dxa"/>
            <w:shd w:val="clear" w:color="000000" w:fill="FFFFFF"/>
            <w:noWrap/>
            <w:vAlign w:val="center"/>
            <w:hideMark/>
          </w:tcPr>
          <w:p w14:paraId="2CC5C0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$ 3.375.215</w:t>
            </w:r>
          </w:p>
        </w:tc>
      </w:tr>
      <w:tr w:rsidR="00106FAF" w:rsidRPr="00106FAF" w14:paraId="6C47BA85" w14:textId="77777777" w:rsidTr="00E0398C">
        <w:trPr>
          <w:trHeight w:val="283"/>
        </w:trPr>
        <w:tc>
          <w:tcPr>
            <w:tcW w:w="407" w:type="dxa"/>
            <w:noWrap/>
            <w:vAlign w:val="center"/>
            <w:hideMark/>
          </w:tcPr>
          <w:p w14:paraId="7530041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304</w:t>
            </w:r>
          </w:p>
        </w:tc>
        <w:tc>
          <w:tcPr>
            <w:tcW w:w="736" w:type="dxa"/>
            <w:noWrap/>
            <w:vAlign w:val="center"/>
            <w:hideMark/>
          </w:tcPr>
          <w:p w14:paraId="4E19C1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878905</w:t>
            </w:r>
          </w:p>
        </w:tc>
        <w:tc>
          <w:tcPr>
            <w:tcW w:w="6649" w:type="dxa"/>
            <w:vAlign w:val="center"/>
            <w:hideMark/>
          </w:tcPr>
          <w:p w14:paraId="4D288D5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ABLACION DE LESION O TEJIDO VIA PERCUTANEA   </w:t>
            </w:r>
          </w:p>
        </w:tc>
        <w:tc>
          <w:tcPr>
            <w:tcW w:w="2268" w:type="dxa"/>
            <w:shd w:val="clear" w:color="000000" w:fill="FFFFFF"/>
            <w:noWrap/>
            <w:vAlign w:val="center"/>
            <w:hideMark/>
          </w:tcPr>
          <w:p w14:paraId="27C283D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$ 4.761.781</w:t>
            </w:r>
          </w:p>
        </w:tc>
      </w:tr>
      <w:tr w:rsidR="00106FAF" w:rsidRPr="00106FAF" w14:paraId="581A74C0" w14:textId="77777777" w:rsidTr="00E0398C">
        <w:trPr>
          <w:trHeight w:val="283"/>
        </w:trPr>
        <w:tc>
          <w:tcPr>
            <w:tcW w:w="407" w:type="dxa"/>
            <w:noWrap/>
            <w:vAlign w:val="center"/>
            <w:hideMark/>
          </w:tcPr>
          <w:p w14:paraId="16CB79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305</w:t>
            </w:r>
          </w:p>
        </w:tc>
        <w:tc>
          <w:tcPr>
            <w:tcW w:w="736" w:type="dxa"/>
            <w:noWrap/>
            <w:vAlign w:val="center"/>
            <w:hideMark/>
          </w:tcPr>
          <w:p w14:paraId="16F1AC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878902</w:t>
            </w:r>
          </w:p>
        </w:tc>
        <w:tc>
          <w:tcPr>
            <w:tcW w:w="6649" w:type="dxa"/>
            <w:vAlign w:val="center"/>
            <w:hideMark/>
          </w:tcPr>
          <w:p w14:paraId="507EB32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FARMACOANGIOGRAFIA PERCUTANEA   </w:t>
            </w:r>
          </w:p>
        </w:tc>
        <w:tc>
          <w:tcPr>
            <w:tcW w:w="2268" w:type="dxa"/>
            <w:shd w:val="clear" w:color="000000" w:fill="FFFFFF"/>
            <w:noWrap/>
            <w:vAlign w:val="center"/>
            <w:hideMark/>
          </w:tcPr>
          <w:p w14:paraId="27AAA2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$ 4.012.799</w:t>
            </w:r>
          </w:p>
        </w:tc>
      </w:tr>
      <w:tr w:rsidR="00106FAF" w:rsidRPr="00106FAF" w14:paraId="0DBAE3EF" w14:textId="77777777" w:rsidTr="00E0398C">
        <w:trPr>
          <w:trHeight w:val="283"/>
        </w:trPr>
        <w:tc>
          <w:tcPr>
            <w:tcW w:w="7792" w:type="dxa"/>
            <w:gridSpan w:val="3"/>
            <w:shd w:val="clear" w:color="000000" w:fill="548235"/>
            <w:noWrap/>
            <w:vAlign w:val="bottom"/>
            <w:hideMark/>
          </w:tcPr>
          <w:p w14:paraId="09FDBC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LABORATORIO CLÍNICO INTRAHOSPITALARIO</w:t>
            </w:r>
          </w:p>
        </w:tc>
        <w:tc>
          <w:tcPr>
            <w:tcW w:w="2268" w:type="dxa"/>
            <w:shd w:val="clear" w:color="000000" w:fill="548235"/>
            <w:noWrap/>
            <w:vAlign w:val="center"/>
            <w:hideMark/>
          </w:tcPr>
          <w:p w14:paraId="663155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4FBBF92D" w14:textId="77777777" w:rsidTr="00E0398C">
        <w:trPr>
          <w:trHeight w:val="283"/>
        </w:trPr>
        <w:tc>
          <w:tcPr>
            <w:tcW w:w="407" w:type="dxa"/>
            <w:noWrap/>
            <w:vAlign w:val="center"/>
            <w:hideMark/>
          </w:tcPr>
          <w:p w14:paraId="55C6F2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306</w:t>
            </w:r>
          </w:p>
        </w:tc>
        <w:tc>
          <w:tcPr>
            <w:tcW w:w="736" w:type="dxa"/>
            <w:noWrap/>
            <w:vAlign w:val="center"/>
            <w:hideMark/>
          </w:tcPr>
          <w:p w14:paraId="4C41FA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903105</w:t>
            </w:r>
          </w:p>
        </w:tc>
        <w:tc>
          <w:tcPr>
            <w:tcW w:w="6649" w:type="dxa"/>
            <w:vAlign w:val="center"/>
            <w:hideMark/>
          </w:tcPr>
          <w:p w14:paraId="1A35D4C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FOLICO [FOLATOS] EN SUERO</w:t>
            </w:r>
          </w:p>
        </w:tc>
        <w:tc>
          <w:tcPr>
            <w:tcW w:w="2268" w:type="dxa"/>
            <w:shd w:val="clear" w:color="000000" w:fill="FFFFFF"/>
            <w:noWrap/>
            <w:vAlign w:val="center"/>
            <w:hideMark/>
          </w:tcPr>
          <w:p w14:paraId="1E30C32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$ 61.620</w:t>
            </w:r>
          </w:p>
        </w:tc>
      </w:tr>
      <w:tr w:rsidR="00106FAF" w:rsidRPr="00106FAF" w14:paraId="427D620B" w14:textId="77777777" w:rsidTr="00E0398C">
        <w:trPr>
          <w:trHeight w:val="283"/>
        </w:trPr>
        <w:tc>
          <w:tcPr>
            <w:tcW w:w="407" w:type="dxa"/>
            <w:noWrap/>
            <w:vAlign w:val="center"/>
            <w:hideMark/>
          </w:tcPr>
          <w:p w14:paraId="795301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307</w:t>
            </w:r>
          </w:p>
        </w:tc>
        <w:tc>
          <w:tcPr>
            <w:tcW w:w="736" w:type="dxa"/>
            <w:noWrap/>
            <w:vAlign w:val="center"/>
            <w:hideMark/>
          </w:tcPr>
          <w:p w14:paraId="0078CF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903111</w:t>
            </w:r>
          </w:p>
        </w:tc>
        <w:tc>
          <w:tcPr>
            <w:tcW w:w="6649" w:type="dxa"/>
            <w:vAlign w:val="center"/>
            <w:hideMark/>
          </w:tcPr>
          <w:p w14:paraId="35C778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LACTICO [L-LACTATO] AUTOMATIZADO</w:t>
            </w:r>
          </w:p>
        </w:tc>
        <w:tc>
          <w:tcPr>
            <w:tcW w:w="2268" w:type="dxa"/>
            <w:shd w:val="clear" w:color="000000" w:fill="FFFFFF"/>
            <w:noWrap/>
            <w:vAlign w:val="center"/>
            <w:hideMark/>
          </w:tcPr>
          <w:p w14:paraId="40601E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$ 61.934</w:t>
            </w:r>
          </w:p>
        </w:tc>
      </w:tr>
      <w:tr w:rsidR="00106FAF" w:rsidRPr="00106FAF" w14:paraId="714F1340" w14:textId="77777777" w:rsidTr="00E0398C">
        <w:trPr>
          <w:trHeight w:val="283"/>
        </w:trPr>
        <w:tc>
          <w:tcPr>
            <w:tcW w:w="407" w:type="dxa"/>
            <w:noWrap/>
            <w:vAlign w:val="center"/>
            <w:hideMark/>
          </w:tcPr>
          <w:p w14:paraId="5F271D4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308</w:t>
            </w:r>
          </w:p>
        </w:tc>
        <w:tc>
          <w:tcPr>
            <w:tcW w:w="736" w:type="dxa"/>
            <w:noWrap/>
            <w:vAlign w:val="center"/>
            <w:hideMark/>
          </w:tcPr>
          <w:p w14:paraId="7A9B32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903110</w:t>
            </w:r>
          </w:p>
        </w:tc>
        <w:tc>
          <w:tcPr>
            <w:tcW w:w="6649" w:type="dxa"/>
            <w:vAlign w:val="center"/>
            <w:hideMark/>
          </w:tcPr>
          <w:p w14:paraId="2EEBDAD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LACTICO [L-LACTATO] SEMIAUTOMATIZADO</w:t>
            </w:r>
          </w:p>
        </w:tc>
        <w:tc>
          <w:tcPr>
            <w:tcW w:w="2268" w:type="dxa"/>
            <w:shd w:val="clear" w:color="000000" w:fill="FFFFFF"/>
            <w:noWrap/>
            <w:vAlign w:val="center"/>
            <w:hideMark/>
          </w:tcPr>
          <w:p w14:paraId="2938562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$ 54.803</w:t>
            </w:r>
          </w:p>
        </w:tc>
      </w:tr>
      <w:tr w:rsidR="00106FAF" w:rsidRPr="00106FAF" w14:paraId="6FD69C9B" w14:textId="77777777" w:rsidTr="00E0398C">
        <w:trPr>
          <w:trHeight w:val="283"/>
        </w:trPr>
        <w:tc>
          <w:tcPr>
            <w:tcW w:w="407" w:type="dxa"/>
            <w:noWrap/>
            <w:vAlign w:val="center"/>
            <w:hideMark/>
          </w:tcPr>
          <w:p w14:paraId="01A277B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309</w:t>
            </w:r>
          </w:p>
        </w:tc>
        <w:tc>
          <w:tcPr>
            <w:tcW w:w="736" w:type="dxa"/>
            <w:noWrap/>
            <w:vAlign w:val="center"/>
            <w:hideMark/>
          </w:tcPr>
          <w:p w14:paraId="50D745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903801</w:t>
            </w:r>
          </w:p>
        </w:tc>
        <w:tc>
          <w:tcPr>
            <w:tcW w:w="6649" w:type="dxa"/>
            <w:vAlign w:val="center"/>
            <w:hideMark/>
          </w:tcPr>
          <w:p w14:paraId="6D931FA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URICO EN SUERO U OTROS FLUIDOS</w:t>
            </w:r>
          </w:p>
        </w:tc>
        <w:tc>
          <w:tcPr>
            <w:tcW w:w="2268" w:type="dxa"/>
            <w:shd w:val="clear" w:color="000000" w:fill="FFFFFF"/>
            <w:noWrap/>
            <w:vAlign w:val="center"/>
            <w:hideMark/>
          </w:tcPr>
          <w:p w14:paraId="403296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$ 15.263</w:t>
            </w:r>
          </w:p>
        </w:tc>
      </w:tr>
      <w:tr w:rsidR="00106FAF" w:rsidRPr="00106FAF" w14:paraId="22A32E2F" w14:textId="77777777" w:rsidTr="00E0398C">
        <w:trPr>
          <w:trHeight w:val="283"/>
        </w:trPr>
        <w:tc>
          <w:tcPr>
            <w:tcW w:w="407" w:type="dxa"/>
            <w:noWrap/>
            <w:vAlign w:val="center"/>
            <w:hideMark/>
          </w:tcPr>
          <w:p w14:paraId="1742D1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310</w:t>
            </w:r>
          </w:p>
        </w:tc>
        <w:tc>
          <w:tcPr>
            <w:tcW w:w="736" w:type="dxa"/>
            <w:noWrap/>
            <w:vAlign w:val="center"/>
            <w:hideMark/>
          </w:tcPr>
          <w:p w14:paraId="796A45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905201</w:t>
            </w:r>
          </w:p>
        </w:tc>
        <w:tc>
          <w:tcPr>
            <w:tcW w:w="6649" w:type="dxa"/>
            <w:vAlign w:val="center"/>
            <w:hideMark/>
          </w:tcPr>
          <w:p w14:paraId="7D02C53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VALPROICO AUTOMATIZADO</w:t>
            </w:r>
          </w:p>
        </w:tc>
        <w:tc>
          <w:tcPr>
            <w:tcW w:w="2268" w:type="dxa"/>
            <w:shd w:val="clear" w:color="000000" w:fill="FFFFFF"/>
            <w:noWrap/>
            <w:vAlign w:val="center"/>
            <w:hideMark/>
          </w:tcPr>
          <w:p w14:paraId="6E53DF1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$ 57.574</w:t>
            </w:r>
          </w:p>
        </w:tc>
      </w:tr>
      <w:tr w:rsidR="00106FAF" w:rsidRPr="00106FAF" w14:paraId="512E9F3B" w14:textId="77777777" w:rsidTr="00E0398C">
        <w:trPr>
          <w:trHeight w:val="283"/>
        </w:trPr>
        <w:tc>
          <w:tcPr>
            <w:tcW w:w="407" w:type="dxa"/>
            <w:noWrap/>
            <w:vAlign w:val="center"/>
            <w:hideMark/>
          </w:tcPr>
          <w:p w14:paraId="692F820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311</w:t>
            </w:r>
          </w:p>
        </w:tc>
        <w:tc>
          <w:tcPr>
            <w:tcW w:w="736" w:type="dxa"/>
            <w:noWrap/>
            <w:vAlign w:val="center"/>
            <w:hideMark/>
          </w:tcPr>
          <w:p w14:paraId="5E9C7F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903804</w:t>
            </w:r>
          </w:p>
        </w:tc>
        <w:tc>
          <w:tcPr>
            <w:tcW w:w="6649" w:type="dxa"/>
            <w:vAlign w:val="center"/>
            <w:hideMark/>
          </w:tcPr>
          <w:p w14:paraId="34D89CE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ALBUMINA EN ORINA DE 24 HORAS</w:t>
            </w:r>
          </w:p>
        </w:tc>
        <w:tc>
          <w:tcPr>
            <w:tcW w:w="2268" w:type="dxa"/>
            <w:shd w:val="clear" w:color="000000" w:fill="FFFFFF"/>
            <w:noWrap/>
            <w:vAlign w:val="center"/>
            <w:hideMark/>
          </w:tcPr>
          <w:p w14:paraId="75080ED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$ 12.020</w:t>
            </w:r>
          </w:p>
        </w:tc>
      </w:tr>
      <w:tr w:rsidR="00106FAF" w:rsidRPr="00106FAF" w14:paraId="457C7256" w14:textId="77777777" w:rsidTr="00E0398C">
        <w:trPr>
          <w:trHeight w:val="283"/>
        </w:trPr>
        <w:tc>
          <w:tcPr>
            <w:tcW w:w="407" w:type="dxa"/>
            <w:noWrap/>
            <w:vAlign w:val="center"/>
            <w:hideMark/>
          </w:tcPr>
          <w:p w14:paraId="049F72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312</w:t>
            </w:r>
          </w:p>
        </w:tc>
        <w:tc>
          <w:tcPr>
            <w:tcW w:w="736" w:type="dxa"/>
            <w:noWrap/>
            <w:vAlign w:val="center"/>
            <w:hideMark/>
          </w:tcPr>
          <w:p w14:paraId="7402F5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903803</w:t>
            </w:r>
          </w:p>
        </w:tc>
        <w:tc>
          <w:tcPr>
            <w:tcW w:w="6649" w:type="dxa"/>
            <w:vAlign w:val="center"/>
            <w:hideMark/>
          </w:tcPr>
          <w:p w14:paraId="309840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ALBUMINA EN SUERO U OTROS FLUIDOS</w:t>
            </w:r>
          </w:p>
        </w:tc>
        <w:tc>
          <w:tcPr>
            <w:tcW w:w="2268" w:type="dxa"/>
            <w:shd w:val="clear" w:color="000000" w:fill="FFFFFF"/>
            <w:noWrap/>
            <w:vAlign w:val="center"/>
            <w:hideMark/>
          </w:tcPr>
          <w:p w14:paraId="5BDCECF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$ 15.545</w:t>
            </w:r>
          </w:p>
        </w:tc>
      </w:tr>
      <w:tr w:rsidR="00106FAF" w:rsidRPr="00106FAF" w14:paraId="146E7181" w14:textId="77777777" w:rsidTr="00E0398C">
        <w:trPr>
          <w:trHeight w:val="283"/>
        </w:trPr>
        <w:tc>
          <w:tcPr>
            <w:tcW w:w="407" w:type="dxa"/>
            <w:noWrap/>
            <w:vAlign w:val="center"/>
            <w:hideMark/>
          </w:tcPr>
          <w:p w14:paraId="523B31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313</w:t>
            </w:r>
          </w:p>
        </w:tc>
        <w:tc>
          <w:tcPr>
            <w:tcW w:w="736" w:type="dxa"/>
            <w:noWrap/>
            <w:vAlign w:val="center"/>
            <w:hideMark/>
          </w:tcPr>
          <w:p w14:paraId="43E990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905707</w:t>
            </w:r>
          </w:p>
        </w:tc>
        <w:tc>
          <w:tcPr>
            <w:tcW w:w="6649" w:type="dxa"/>
            <w:vAlign w:val="center"/>
            <w:hideMark/>
          </w:tcPr>
          <w:p w14:paraId="724DA60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ALCOHOL METILICO [FORMALDEHIDO] MANUAL</w:t>
            </w:r>
          </w:p>
        </w:tc>
        <w:tc>
          <w:tcPr>
            <w:tcW w:w="2268" w:type="dxa"/>
            <w:shd w:val="clear" w:color="000000" w:fill="FFFFFF"/>
            <w:noWrap/>
            <w:vAlign w:val="center"/>
            <w:hideMark/>
          </w:tcPr>
          <w:p w14:paraId="27E843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$ 71.352</w:t>
            </w:r>
          </w:p>
        </w:tc>
      </w:tr>
      <w:tr w:rsidR="00106FAF" w:rsidRPr="00106FAF" w14:paraId="29561E61" w14:textId="77777777" w:rsidTr="00E0398C">
        <w:trPr>
          <w:trHeight w:val="283"/>
        </w:trPr>
        <w:tc>
          <w:tcPr>
            <w:tcW w:w="407" w:type="dxa"/>
            <w:noWrap/>
            <w:vAlign w:val="center"/>
            <w:hideMark/>
          </w:tcPr>
          <w:p w14:paraId="6C0526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314</w:t>
            </w:r>
          </w:p>
        </w:tc>
        <w:tc>
          <w:tcPr>
            <w:tcW w:w="736" w:type="dxa"/>
            <w:noWrap/>
            <w:vAlign w:val="center"/>
            <w:hideMark/>
          </w:tcPr>
          <w:p w14:paraId="1C9CFE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903402</w:t>
            </w:r>
          </w:p>
        </w:tc>
        <w:tc>
          <w:tcPr>
            <w:tcW w:w="6649" w:type="dxa"/>
            <w:vAlign w:val="center"/>
            <w:hideMark/>
          </w:tcPr>
          <w:p w14:paraId="4DEC6E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ALDOLASA</w:t>
            </w:r>
          </w:p>
        </w:tc>
        <w:tc>
          <w:tcPr>
            <w:tcW w:w="2268" w:type="dxa"/>
            <w:shd w:val="clear" w:color="000000" w:fill="FFFFFF"/>
            <w:noWrap/>
            <w:vAlign w:val="center"/>
            <w:hideMark/>
          </w:tcPr>
          <w:p w14:paraId="02559C3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$ 44.432</w:t>
            </w:r>
          </w:p>
        </w:tc>
      </w:tr>
      <w:tr w:rsidR="00106FAF" w:rsidRPr="00106FAF" w14:paraId="47BF731E" w14:textId="77777777" w:rsidTr="00E0398C">
        <w:trPr>
          <w:trHeight w:val="283"/>
        </w:trPr>
        <w:tc>
          <w:tcPr>
            <w:tcW w:w="407" w:type="dxa"/>
            <w:noWrap/>
            <w:vAlign w:val="center"/>
            <w:hideMark/>
          </w:tcPr>
          <w:p w14:paraId="67D83E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315</w:t>
            </w:r>
          </w:p>
        </w:tc>
        <w:tc>
          <w:tcPr>
            <w:tcW w:w="736" w:type="dxa"/>
            <w:noWrap/>
            <w:vAlign w:val="center"/>
            <w:hideMark/>
          </w:tcPr>
          <w:p w14:paraId="6DE31F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904801</w:t>
            </w:r>
          </w:p>
        </w:tc>
        <w:tc>
          <w:tcPr>
            <w:tcW w:w="6649" w:type="dxa"/>
            <w:vAlign w:val="center"/>
            <w:hideMark/>
          </w:tcPr>
          <w:p w14:paraId="3D2FD74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ALDOSTERONA</w:t>
            </w:r>
          </w:p>
        </w:tc>
        <w:tc>
          <w:tcPr>
            <w:tcW w:w="2268" w:type="dxa"/>
            <w:shd w:val="clear" w:color="000000" w:fill="FFFFFF"/>
            <w:noWrap/>
            <w:vAlign w:val="center"/>
            <w:hideMark/>
          </w:tcPr>
          <w:p w14:paraId="6F6318E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$ 114.976</w:t>
            </w:r>
          </w:p>
        </w:tc>
      </w:tr>
      <w:tr w:rsidR="00106FAF" w:rsidRPr="00106FAF" w14:paraId="34AB271B" w14:textId="77777777" w:rsidTr="00E0398C">
        <w:trPr>
          <w:trHeight w:val="283"/>
        </w:trPr>
        <w:tc>
          <w:tcPr>
            <w:tcW w:w="407" w:type="dxa"/>
            <w:noWrap/>
            <w:vAlign w:val="center"/>
            <w:hideMark/>
          </w:tcPr>
          <w:p w14:paraId="16B023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316</w:t>
            </w:r>
          </w:p>
        </w:tc>
        <w:tc>
          <w:tcPr>
            <w:tcW w:w="736" w:type="dxa"/>
            <w:noWrap/>
            <w:vAlign w:val="center"/>
            <w:hideMark/>
          </w:tcPr>
          <w:p w14:paraId="7E3CE1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903805</w:t>
            </w:r>
          </w:p>
        </w:tc>
        <w:tc>
          <w:tcPr>
            <w:tcW w:w="6649" w:type="dxa"/>
            <w:vAlign w:val="center"/>
            <w:hideMark/>
          </w:tcPr>
          <w:p w14:paraId="00A9347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AMILASA EN SUERO U OTROS FLUIDOS</w:t>
            </w:r>
          </w:p>
        </w:tc>
        <w:tc>
          <w:tcPr>
            <w:tcW w:w="2268" w:type="dxa"/>
            <w:shd w:val="clear" w:color="000000" w:fill="FFFFFF"/>
            <w:noWrap/>
            <w:vAlign w:val="center"/>
            <w:hideMark/>
          </w:tcPr>
          <w:p w14:paraId="764E4B4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$ 22.299</w:t>
            </w:r>
          </w:p>
        </w:tc>
      </w:tr>
      <w:tr w:rsidR="00106FAF" w:rsidRPr="00106FAF" w14:paraId="36728002" w14:textId="77777777" w:rsidTr="00E0398C">
        <w:trPr>
          <w:trHeight w:val="283"/>
        </w:trPr>
        <w:tc>
          <w:tcPr>
            <w:tcW w:w="407" w:type="dxa"/>
            <w:noWrap/>
            <w:vAlign w:val="center"/>
            <w:hideMark/>
          </w:tcPr>
          <w:p w14:paraId="250818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317</w:t>
            </w:r>
          </w:p>
        </w:tc>
        <w:tc>
          <w:tcPr>
            <w:tcW w:w="736" w:type="dxa"/>
            <w:noWrap/>
            <w:vAlign w:val="center"/>
            <w:hideMark/>
          </w:tcPr>
          <w:p w14:paraId="4298B4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903602</w:t>
            </w:r>
          </w:p>
        </w:tc>
        <w:tc>
          <w:tcPr>
            <w:tcW w:w="6649" w:type="dxa"/>
            <w:vAlign w:val="center"/>
            <w:hideMark/>
          </w:tcPr>
          <w:p w14:paraId="775C5E0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AMONIO</w:t>
            </w:r>
          </w:p>
        </w:tc>
        <w:tc>
          <w:tcPr>
            <w:tcW w:w="2268" w:type="dxa"/>
            <w:shd w:val="clear" w:color="000000" w:fill="FFFFFF"/>
            <w:noWrap/>
            <w:vAlign w:val="center"/>
            <w:hideMark/>
          </w:tcPr>
          <w:p w14:paraId="2D91338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$ 44.719</w:t>
            </w:r>
          </w:p>
        </w:tc>
      </w:tr>
      <w:tr w:rsidR="00106FAF" w:rsidRPr="00106FAF" w14:paraId="10F3040A" w14:textId="77777777" w:rsidTr="00E0398C">
        <w:trPr>
          <w:trHeight w:val="283"/>
        </w:trPr>
        <w:tc>
          <w:tcPr>
            <w:tcW w:w="407" w:type="dxa"/>
            <w:noWrap/>
            <w:vAlign w:val="center"/>
            <w:hideMark/>
          </w:tcPr>
          <w:p w14:paraId="61A5AE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318</w:t>
            </w:r>
          </w:p>
        </w:tc>
        <w:tc>
          <w:tcPr>
            <w:tcW w:w="736" w:type="dxa"/>
            <w:noWrap/>
            <w:vAlign w:val="center"/>
            <w:hideMark/>
          </w:tcPr>
          <w:p w14:paraId="2C32EB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904501</w:t>
            </w:r>
          </w:p>
        </w:tc>
        <w:tc>
          <w:tcPr>
            <w:tcW w:w="6649" w:type="dxa"/>
            <w:vAlign w:val="center"/>
            <w:hideMark/>
          </w:tcPr>
          <w:p w14:paraId="38944B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ANDROSTENEDIONA</w:t>
            </w:r>
          </w:p>
        </w:tc>
        <w:tc>
          <w:tcPr>
            <w:tcW w:w="2268" w:type="dxa"/>
            <w:shd w:val="clear" w:color="000000" w:fill="FFFFFF"/>
            <w:noWrap/>
            <w:vAlign w:val="center"/>
            <w:hideMark/>
          </w:tcPr>
          <w:p w14:paraId="2C248A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$ 99.205</w:t>
            </w:r>
          </w:p>
        </w:tc>
      </w:tr>
      <w:tr w:rsidR="00106FAF" w:rsidRPr="00106FAF" w14:paraId="212F6A40" w14:textId="77777777" w:rsidTr="00E0398C">
        <w:trPr>
          <w:trHeight w:val="283"/>
        </w:trPr>
        <w:tc>
          <w:tcPr>
            <w:tcW w:w="407" w:type="dxa"/>
            <w:noWrap/>
            <w:vAlign w:val="center"/>
            <w:hideMark/>
          </w:tcPr>
          <w:p w14:paraId="55EEA7D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319</w:t>
            </w:r>
          </w:p>
        </w:tc>
        <w:tc>
          <w:tcPr>
            <w:tcW w:w="736" w:type="dxa"/>
            <w:noWrap/>
            <w:vAlign w:val="center"/>
            <w:hideMark/>
          </w:tcPr>
          <w:p w14:paraId="3FAA6D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901001</w:t>
            </w:r>
          </w:p>
        </w:tc>
        <w:tc>
          <w:tcPr>
            <w:tcW w:w="6649" w:type="dxa"/>
            <w:vAlign w:val="center"/>
            <w:hideMark/>
          </w:tcPr>
          <w:p w14:paraId="083990C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ANTIBIOGRAMA (DISCO)</w:t>
            </w:r>
          </w:p>
        </w:tc>
        <w:tc>
          <w:tcPr>
            <w:tcW w:w="2268" w:type="dxa"/>
            <w:shd w:val="clear" w:color="000000" w:fill="FFFFFF"/>
            <w:noWrap/>
            <w:vAlign w:val="center"/>
            <w:hideMark/>
          </w:tcPr>
          <w:p w14:paraId="2373812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$ 44.751</w:t>
            </w:r>
          </w:p>
        </w:tc>
      </w:tr>
      <w:tr w:rsidR="00106FAF" w:rsidRPr="00106FAF" w14:paraId="7CA88A19" w14:textId="77777777" w:rsidTr="00E0398C">
        <w:trPr>
          <w:trHeight w:val="283"/>
        </w:trPr>
        <w:tc>
          <w:tcPr>
            <w:tcW w:w="407" w:type="dxa"/>
            <w:noWrap/>
            <w:vAlign w:val="center"/>
            <w:hideMark/>
          </w:tcPr>
          <w:p w14:paraId="330BD6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320</w:t>
            </w:r>
          </w:p>
        </w:tc>
        <w:tc>
          <w:tcPr>
            <w:tcW w:w="736" w:type="dxa"/>
            <w:noWrap/>
            <w:vAlign w:val="center"/>
            <w:hideMark/>
          </w:tcPr>
          <w:p w14:paraId="68439B8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901002</w:t>
            </w:r>
          </w:p>
        </w:tc>
        <w:tc>
          <w:tcPr>
            <w:tcW w:w="6649" w:type="dxa"/>
            <w:vAlign w:val="center"/>
            <w:hideMark/>
          </w:tcPr>
          <w:p w14:paraId="04B247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ANTIBIOGRAMA CONCENTRACIÓN MÍNIMA INHIBITORIA METODO AUTOMATIZADO</w:t>
            </w:r>
          </w:p>
        </w:tc>
        <w:tc>
          <w:tcPr>
            <w:tcW w:w="2268" w:type="dxa"/>
            <w:shd w:val="clear" w:color="000000" w:fill="FFFFFF"/>
            <w:noWrap/>
            <w:vAlign w:val="center"/>
            <w:hideMark/>
          </w:tcPr>
          <w:p w14:paraId="467E770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$ 42.000</w:t>
            </w:r>
          </w:p>
        </w:tc>
      </w:tr>
      <w:tr w:rsidR="00106FAF" w:rsidRPr="00106FAF" w14:paraId="11DA78D6" w14:textId="77777777" w:rsidTr="00E0398C">
        <w:trPr>
          <w:trHeight w:val="283"/>
        </w:trPr>
        <w:tc>
          <w:tcPr>
            <w:tcW w:w="407" w:type="dxa"/>
            <w:noWrap/>
            <w:vAlign w:val="center"/>
            <w:hideMark/>
          </w:tcPr>
          <w:p w14:paraId="68C6E3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321</w:t>
            </w:r>
          </w:p>
        </w:tc>
        <w:tc>
          <w:tcPr>
            <w:tcW w:w="736" w:type="dxa"/>
            <w:noWrap/>
            <w:vAlign w:val="center"/>
            <w:hideMark/>
          </w:tcPr>
          <w:p w14:paraId="310DFB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902079</w:t>
            </w:r>
          </w:p>
        </w:tc>
        <w:tc>
          <w:tcPr>
            <w:tcW w:w="6649" w:type="dxa"/>
            <w:vAlign w:val="center"/>
            <w:hideMark/>
          </w:tcPr>
          <w:p w14:paraId="007BC90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ANTICOAGULANTE LUPICO</w:t>
            </w:r>
          </w:p>
        </w:tc>
        <w:tc>
          <w:tcPr>
            <w:tcW w:w="2268" w:type="dxa"/>
            <w:shd w:val="clear" w:color="000000" w:fill="FFFFFF"/>
            <w:noWrap/>
            <w:vAlign w:val="center"/>
            <w:hideMark/>
          </w:tcPr>
          <w:p w14:paraId="27DAD99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$ 88.558</w:t>
            </w:r>
          </w:p>
        </w:tc>
      </w:tr>
      <w:tr w:rsidR="00106FAF" w:rsidRPr="00106FAF" w14:paraId="50BD6373" w14:textId="77777777" w:rsidTr="00E0398C">
        <w:trPr>
          <w:trHeight w:val="283"/>
        </w:trPr>
        <w:tc>
          <w:tcPr>
            <w:tcW w:w="407" w:type="dxa"/>
            <w:noWrap/>
            <w:vAlign w:val="center"/>
            <w:hideMark/>
          </w:tcPr>
          <w:p w14:paraId="055A55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322</w:t>
            </w:r>
          </w:p>
        </w:tc>
        <w:tc>
          <w:tcPr>
            <w:tcW w:w="736" w:type="dxa"/>
            <w:noWrap/>
            <w:vAlign w:val="center"/>
            <w:hideMark/>
          </w:tcPr>
          <w:p w14:paraId="759BDB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906440</w:t>
            </w:r>
          </w:p>
        </w:tc>
        <w:tc>
          <w:tcPr>
            <w:tcW w:w="6649" w:type="dxa"/>
            <w:vAlign w:val="center"/>
            <w:hideMark/>
          </w:tcPr>
          <w:p w14:paraId="774A57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ANTINUCLEARES AUTOMATIZADO</w:t>
            </w:r>
          </w:p>
        </w:tc>
        <w:tc>
          <w:tcPr>
            <w:tcW w:w="2268" w:type="dxa"/>
            <w:shd w:val="clear" w:color="000000" w:fill="FFFFFF"/>
            <w:noWrap/>
            <w:vAlign w:val="center"/>
            <w:hideMark/>
          </w:tcPr>
          <w:p w14:paraId="7A0FF1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$ 78.049</w:t>
            </w:r>
          </w:p>
        </w:tc>
      </w:tr>
      <w:tr w:rsidR="00106FAF" w:rsidRPr="00106FAF" w14:paraId="51933DB3" w14:textId="77777777" w:rsidTr="00E0398C">
        <w:trPr>
          <w:trHeight w:val="283"/>
        </w:trPr>
        <w:tc>
          <w:tcPr>
            <w:tcW w:w="407" w:type="dxa"/>
            <w:noWrap/>
            <w:vAlign w:val="center"/>
            <w:hideMark/>
          </w:tcPr>
          <w:p w14:paraId="0C9D22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323</w:t>
            </w:r>
          </w:p>
        </w:tc>
        <w:tc>
          <w:tcPr>
            <w:tcW w:w="736" w:type="dxa"/>
            <w:noWrap/>
            <w:vAlign w:val="center"/>
            <w:hideMark/>
          </w:tcPr>
          <w:p w14:paraId="033B75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911004</w:t>
            </w:r>
          </w:p>
        </w:tc>
        <w:tc>
          <w:tcPr>
            <w:tcW w:w="6649" w:type="dxa"/>
            <w:vAlign w:val="center"/>
            <w:hideMark/>
          </w:tcPr>
          <w:p w14:paraId="1B1A0F3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IRREGULARES DETECCIÓN (COOMBS INDIRECTO, RASTREO ANTICUERPOS IRREGULARES, PRUEBA DE ANTIGLOBULINA INDIRECTA, ESCRUTINIO DE ANTICUERPOS IRREGULARES) EN TUBO</w:t>
            </w:r>
          </w:p>
        </w:tc>
        <w:tc>
          <w:tcPr>
            <w:tcW w:w="2268" w:type="dxa"/>
            <w:shd w:val="clear" w:color="000000" w:fill="FFFFFF"/>
            <w:noWrap/>
            <w:vAlign w:val="center"/>
            <w:hideMark/>
          </w:tcPr>
          <w:p w14:paraId="51C6C57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$ 23.800</w:t>
            </w:r>
          </w:p>
        </w:tc>
      </w:tr>
      <w:tr w:rsidR="00106FAF" w:rsidRPr="00106FAF" w14:paraId="37352BF9" w14:textId="77777777" w:rsidTr="00E0398C">
        <w:trPr>
          <w:trHeight w:val="283"/>
        </w:trPr>
        <w:tc>
          <w:tcPr>
            <w:tcW w:w="407" w:type="dxa"/>
            <w:noWrap/>
            <w:vAlign w:val="center"/>
            <w:hideMark/>
          </w:tcPr>
          <w:p w14:paraId="18B2EE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324</w:t>
            </w:r>
          </w:p>
        </w:tc>
        <w:tc>
          <w:tcPr>
            <w:tcW w:w="736" w:type="dxa"/>
            <w:noWrap/>
            <w:vAlign w:val="center"/>
            <w:hideMark/>
          </w:tcPr>
          <w:p w14:paraId="23724C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906406</w:t>
            </w:r>
          </w:p>
        </w:tc>
        <w:tc>
          <w:tcPr>
            <w:tcW w:w="6649" w:type="dxa"/>
            <w:vAlign w:val="center"/>
            <w:hideMark/>
          </w:tcPr>
          <w:p w14:paraId="72FD0A5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NUCLEARES EXTRACTABLES TOTALES [ENA] SS-A [Ro] SS-B [La] RNP y Sm SEMIAUTOMATIZADO O AUTOMATIZADO</w:t>
            </w:r>
          </w:p>
        </w:tc>
        <w:tc>
          <w:tcPr>
            <w:tcW w:w="2268" w:type="dxa"/>
            <w:shd w:val="clear" w:color="000000" w:fill="FFFFFF"/>
            <w:noWrap/>
            <w:vAlign w:val="center"/>
            <w:hideMark/>
          </w:tcPr>
          <w:p w14:paraId="70819B7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$ 139.424</w:t>
            </w:r>
          </w:p>
        </w:tc>
      </w:tr>
      <w:tr w:rsidR="00106FAF" w:rsidRPr="00106FAF" w14:paraId="69B56560" w14:textId="77777777" w:rsidTr="00E0398C">
        <w:trPr>
          <w:trHeight w:val="283"/>
        </w:trPr>
        <w:tc>
          <w:tcPr>
            <w:tcW w:w="407" w:type="dxa"/>
            <w:noWrap/>
            <w:vAlign w:val="center"/>
            <w:hideMark/>
          </w:tcPr>
          <w:p w14:paraId="0DE4B4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325</w:t>
            </w:r>
          </w:p>
        </w:tc>
        <w:tc>
          <w:tcPr>
            <w:tcW w:w="736" w:type="dxa"/>
            <w:noWrap/>
            <w:vAlign w:val="center"/>
            <w:hideMark/>
          </w:tcPr>
          <w:p w14:paraId="19FD5D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902006</w:t>
            </w:r>
          </w:p>
        </w:tc>
        <w:tc>
          <w:tcPr>
            <w:tcW w:w="6649" w:type="dxa"/>
            <w:vAlign w:val="center"/>
            <w:hideMark/>
          </w:tcPr>
          <w:p w14:paraId="27F7334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ANTITROMBINA III (CONCENTRACION) AUTOMATIZADA</w:t>
            </w:r>
          </w:p>
        </w:tc>
        <w:tc>
          <w:tcPr>
            <w:tcW w:w="2268" w:type="dxa"/>
            <w:shd w:val="clear" w:color="000000" w:fill="FFFFFF"/>
            <w:noWrap/>
            <w:vAlign w:val="center"/>
            <w:hideMark/>
          </w:tcPr>
          <w:p w14:paraId="517752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$ 69.197</w:t>
            </w:r>
          </w:p>
        </w:tc>
      </w:tr>
      <w:tr w:rsidR="00106FAF" w:rsidRPr="00106FAF" w14:paraId="2E5AE75E" w14:textId="77777777" w:rsidTr="00E0398C">
        <w:trPr>
          <w:trHeight w:val="283"/>
        </w:trPr>
        <w:tc>
          <w:tcPr>
            <w:tcW w:w="407" w:type="dxa"/>
            <w:noWrap/>
            <w:vAlign w:val="center"/>
            <w:hideMark/>
          </w:tcPr>
          <w:p w14:paraId="6EFF09C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326</w:t>
            </w:r>
          </w:p>
        </w:tc>
        <w:tc>
          <w:tcPr>
            <w:tcW w:w="736" w:type="dxa"/>
            <w:noWrap/>
            <w:vAlign w:val="center"/>
            <w:hideMark/>
          </w:tcPr>
          <w:p w14:paraId="492846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906603</w:t>
            </w:r>
          </w:p>
        </w:tc>
        <w:tc>
          <w:tcPr>
            <w:tcW w:w="6649" w:type="dxa"/>
            <w:vAlign w:val="center"/>
            <w:hideMark/>
          </w:tcPr>
          <w:p w14:paraId="292B69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CARCINOEMBRIONARIO SEMIAUTOMATIZADO O AUTOMATIZADO</w:t>
            </w:r>
          </w:p>
        </w:tc>
        <w:tc>
          <w:tcPr>
            <w:tcW w:w="2268" w:type="dxa"/>
            <w:shd w:val="clear" w:color="000000" w:fill="FFFFFF"/>
            <w:noWrap/>
            <w:vAlign w:val="center"/>
            <w:hideMark/>
          </w:tcPr>
          <w:p w14:paraId="018034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$ 99.669</w:t>
            </w:r>
          </w:p>
        </w:tc>
      </w:tr>
      <w:tr w:rsidR="00106FAF" w:rsidRPr="00106FAF" w14:paraId="2E8DF832" w14:textId="77777777" w:rsidTr="00E0398C">
        <w:trPr>
          <w:trHeight w:val="283"/>
        </w:trPr>
        <w:tc>
          <w:tcPr>
            <w:tcW w:w="407" w:type="dxa"/>
            <w:noWrap/>
            <w:vAlign w:val="center"/>
            <w:hideMark/>
          </w:tcPr>
          <w:p w14:paraId="706ABD8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327</w:t>
            </w:r>
          </w:p>
        </w:tc>
        <w:tc>
          <w:tcPr>
            <w:tcW w:w="736" w:type="dxa"/>
            <w:noWrap/>
            <w:vAlign w:val="center"/>
            <w:hideMark/>
          </w:tcPr>
          <w:p w14:paraId="49F64B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906604</w:t>
            </w:r>
          </w:p>
        </w:tc>
        <w:tc>
          <w:tcPr>
            <w:tcW w:w="6649" w:type="dxa"/>
            <w:vAlign w:val="center"/>
            <w:hideMark/>
          </w:tcPr>
          <w:p w14:paraId="08CAF3C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DE CANCER DE MAMA [CA 15-3] SEMIAUTOMATIZADO O AUTOMATIZADO</w:t>
            </w:r>
          </w:p>
        </w:tc>
        <w:tc>
          <w:tcPr>
            <w:tcW w:w="2268" w:type="dxa"/>
            <w:shd w:val="clear" w:color="000000" w:fill="FFFFFF"/>
            <w:noWrap/>
            <w:vAlign w:val="center"/>
            <w:hideMark/>
          </w:tcPr>
          <w:p w14:paraId="6CF5D8E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$ 149.972</w:t>
            </w:r>
          </w:p>
        </w:tc>
      </w:tr>
      <w:tr w:rsidR="00106FAF" w:rsidRPr="00106FAF" w14:paraId="466FB818" w14:textId="77777777" w:rsidTr="00E0398C">
        <w:trPr>
          <w:trHeight w:val="283"/>
        </w:trPr>
        <w:tc>
          <w:tcPr>
            <w:tcW w:w="407" w:type="dxa"/>
            <w:noWrap/>
            <w:vAlign w:val="center"/>
            <w:hideMark/>
          </w:tcPr>
          <w:p w14:paraId="177762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328</w:t>
            </w:r>
          </w:p>
        </w:tc>
        <w:tc>
          <w:tcPr>
            <w:tcW w:w="736" w:type="dxa"/>
            <w:noWrap/>
            <w:vAlign w:val="center"/>
            <w:hideMark/>
          </w:tcPr>
          <w:p w14:paraId="5A0B3F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906605</w:t>
            </w:r>
          </w:p>
        </w:tc>
        <w:tc>
          <w:tcPr>
            <w:tcW w:w="6649" w:type="dxa"/>
            <w:vAlign w:val="center"/>
            <w:hideMark/>
          </w:tcPr>
          <w:p w14:paraId="7C88C65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DE CANCER DE OVARIO [CA 125] SEMIAUTOMATIZADO O AUTOMATIZADO</w:t>
            </w:r>
          </w:p>
        </w:tc>
        <w:tc>
          <w:tcPr>
            <w:tcW w:w="2268" w:type="dxa"/>
            <w:shd w:val="clear" w:color="000000" w:fill="FFFFFF"/>
            <w:noWrap/>
            <w:vAlign w:val="center"/>
            <w:hideMark/>
          </w:tcPr>
          <w:p w14:paraId="262DCF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$ 131.260</w:t>
            </w:r>
          </w:p>
        </w:tc>
      </w:tr>
      <w:tr w:rsidR="00106FAF" w:rsidRPr="00106FAF" w14:paraId="612FD797" w14:textId="77777777" w:rsidTr="00E0398C">
        <w:trPr>
          <w:trHeight w:val="283"/>
        </w:trPr>
        <w:tc>
          <w:tcPr>
            <w:tcW w:w="407" w:type="dxa"/>
            <w:noWrap/>
            <w:vAlign w:val="center"/>
            <w:hideMark/>
          </w:tcPr>
          <w:p w14:paraId="46F656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329</w:t>
            </w:r>
          </w:p>
        </w:tc>
        <w:tc>
          <w:tcPr>
            <w:tcW w:w="736" w:type="dxa"/>
            <w:noWrap/>
            <w:vAlign w:val="center"/>
            <w:hideMark/>
          </w:tcPr>
          <w:p w14:paraId="736BAC8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906606</w:t>
            </w:r>
          </w:p>
        </w:tc>
        <w:tc>
          <w:tcPr>
            <w:tcW w:w="6649" w:type="dxa"/>
            <w:vAlign w:val="center"/>
            <w:hideMark/>
          </w:tcPr>
          <w:p w14:paraId="04C716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DE CANCER DE TUBO DIGESTIVO [CA 19-9] SEMIAUTOMATIZADO O AUTOMATIZADO</w:t>
            </w:r>
          </w:p>
        </w:tc>
        <w:tc>
          <w:tcPr>
            <w:tcW w:w="2268" w:type="dxa"/>
            <w:shd w:val="clear" w:color="000000" w:fill="FFFFFF"/>
            <w:noWrap/>
            <w:vAlign w:val="center"/>
            <w:hideMark/>
          </w:tcPr>
          <w:p w14:paraId="64B0797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$ 98.714</w:t>
            </w:r>
          </w:p>
        </w:tc>
      </w:tr>
      <w:tr w:rsidR="00106FAF" w:rsidRPr="00106FAF" w14:paraId="5BFDD5FE" w14:textId="77777777" w:rsidTr="00E0398C">
        <w:trPr>
          <w:trHeight w:val="283"/>
        </w:trPr>
        <w:tc>
          <w:tcPr>
            <w:tcW w:w="407" w:type="dxa"/>
            <w:noWrap/>
            <w:vAlign w:val="center"/>
            <w:hideMark/>
          </w:tcPr>
          <w:p w14:paraId="036E99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330</w:t>
            </w:r>
          </w:p>
        </w:tc>
        <w:tc>
          <w:tcPr>
            <w:tcW w:w="736" w:type="dxa"/>
            <w:noWrap/>
            <w:vAlign w:val="center"/>
            <w:hideMark/>
          </w:tcPr>
          <w:p w14:paraId="44F5D9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906610</w:t>
            </w:r>
          </w:p>
        </w:tc>
        <w:tc>
          <w:tcPr>
            <w:tcW w:w="6649" w:type="dxa"/>
            <w:vAlign w:val="center"/>
            <w:hideMark/>
          </w:tcPr>
          <w:p w14:paraId="26A1869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ESPECIFICO DE PROSTATA SEMIAUTOMATIZADO O AUTOMATIZADO</w:t>
            </w:r>
          </w:p>
        </w:tc>
        <w:tc>
          <w:tcPr>
            <w:tcW w:w="2268" w:type="dxa"/>
            <w:shd w:val="clear" w:color="000000" w:fill="FFFFFF"/>
            <w:noWrap/>
            <w:vAlign w:val="center"/>
            <w:hideMark/>
          </w:tcPr>
          <w:p w14:paraId="1DB5A16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$ 127.644</w:t>
            </w:r>
          </w:p>
        </w:tc>
      </w:tr>
      <w:tr w:rsidR="00106FAF" w:rsidRPr="00106FAF" w14:paraId="4BA3DA75" w14:textId="77777777" w:rsidTr="00E0398C">
        <w:trPr>
          <w:trHeight w:val="283"/>
        </w:trPr>
        <w:tc>
          <w:tcPr>
            <w:tcW w:w="407" w:type="dxa"/>
            <w:noWrap/>
            <w:vAlign w:val="center"/>
            <w:hideMark/>
          </w:tcPr>
          <w:p w14:paraId="340748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331</w:t>
            </w:r>
          </w:p>
        </w:tc>
        <w:tc>
          <w:tcPr>
            <w:tcW w:w="736" w:type="dxa"/>
            <w:noWrap/>
            <w:vAlign w:val="center"/>
            <w:hideMark/>
          </w:tcPr>
          <w:p w14:paraId="1674CD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906304</w:t>
            </w:r>
          </w:p>
        </w:tc>
        <w:tc>
          <w:tcPr>
            <w:tcW w:w="6649" w:type="dxa"/>
            <w:vAlign w:val="center"/>
            <w:hideMark/>
          </w:tcPr>
          <w:p w14:paraId="1A05757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ANTIGENOS FEBRILES MANUAL O SEMIAUTOMATIZADO</w:t>
            </w:r>
          </w:p>
        </w:tc>
        <w:tc>
          <w:tcPr>
            <w:tcW w:w="2268" w:type="dxa"/>
            <w:shd w:val="clear" w:color="000000" w:fill="FFFFFF"/>
            <w:noWrap/>
            <w:vAlign w:val="center"/>
            <w:hideMark/>
          </w:tcPr>
          <w:p w14:paraId="5E78641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$ 36.486</w:t>
            </w:r>
          </w:p>
        </w:tc>
      </w:tr>
      <w:tr w:rsidR="00106FAF" w:rsidRPr="00106FAF" w14:paraId="083C2512" w14:textId="77777777" w:rsidTr="00E0398C">
        <w:trPr>
          <w:trHeight w:val="283"/>
        </w:trPr>
        <w:tc>
          <w:tcPr>
            <w:tcW w:w="407" w:type="dxa"/>
            <w:noWrap/>
            <w:vAlign w:val="center"/>
            <w:hideMark/>
          </w:tcPr>
          <w:p w14:paraId="6800A5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332</w:t>
            </w:r>
          </w:p>
        </w:tc>
        <w:tc>
          <w:tcPr>
            <w:tcW w:w="736" w:type="dxa"/>
            <w:noWrap/>
            <w:vAlign w:val="center"/>
            <w:hideMark/>
          </w:tcPr>
          <w:p w14:paraId="7BCBA8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907001</w:t>
            </w:r>
          </w:p>
        </w:tc>
        <w:tc>
          <w:tcPr>
            <w:tcW w:w="6649" w:type="dxa"/>
            <w:vAlign w:val="center"/>
            <w:hideMark/>
          </w:tcPr>
          <w:p w14:paraId="4F12A57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AZUCARES REDUCTORES EN HECES</w:t>
            </w:r>
          </w:p>
        </w:tc>
        <w:tc>
          <w:tcPr>
            <w:tcW w:w="2268" w:type="dxa"/>
            <w:shd w:val="clear" w:color="000000" w:fill="FFFFFF"/>
            <w:noWrap/>
            <w:vAlign w:val="center"/>
            <w:hideMark/>
          </w:tcPr>
          <w:p w14:paraId="19630ED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$ 13.440</w:t>
            </w:r>
          </w:p>
        </w:tc>
      </w:tr>
      <w:tr w:rsidR="00106FAF" w:rsidRPr="00106FAF" w14:paraId="63AAAE4A" w14:textId="77777777" w:rsidTr="00E0398C">
        <w:trPr>
          <w:trHeight w:val="283"/>
        </w:trPr>
        <w:tc>
          <w:tcPr>
            <w:tcW w:w="407" w:type="dxa"/>
            <w:noWrap/>
            <w:vAlign w:val="center"/>
            <w:hideMark/>
          </w:tcPr>
          <w:p w14:paraId="0666DF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333</w:t>
            </w:r>
          </w:p>
        </w:tc>
        <w:tc>
          <w:tcPr>
            <w:tcW w:w="736" w:type="dxa"/>
            <w:noWrap/>
            <w:vAlign w:val="center"/>
            <w:hideMark/>
          </w:tcPr>
          <w:p w14:paraId="339577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901101</w:t>
            </w:r>
          </w:p>
        </w:tc>
        <w:tc>
          <w:tcPr>
            <w:tcW w:w="6649" w:type="dxa"/>
            <w:vAlign w:val="center"/>
            <w:hideMark/>
          </w:tcPr>
          <w:p w14:paraId="081BA6C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BACILOSCOPIA COLORACION ACIDO ALCOHOL-RESISTENTE [ZIEHL-NEELSEN]</w:t>
            </w:r>
          </w:p>
        </w:tc>
        <w:tc>
          <w:tcPr>
            <w:tcW w:w="2268" w:type="dxa"/>
            <w:shd w:val="clear" w:color="000000" w:fill="FFFFFF"/>
            <w:noWrap/>
            <w:vAlign w:val="center"/>
            <w:hideMark/>
          </w:tcPr>
          <w:p w14:paraId="27D9A56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$ 17.789</w:t>
            </w:r>
          </w:p>
        </w:tc>
      </w:tr>
      <w:tr w:rsidR="00106FAF" w:rsidRPr="00106FAF" w14:paraId="725526DF" w14:textId="77777777" w:rsidTr="00E0398C">
        <w:trPr>
          <w:trHeight w:val="283"/>
        </w:trPr>
        <w:tc>
          <w:tcPr>
            <w:tcW w:w="407" w:type="dxa"/>
            <w:noWrap/>
            <w:vAlign w:val="center"/>
            <w:hideMark/>
          </w:tcPr>
          <w:p w14:paraId="25ED39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334</w:t>
            </w:r>
          </w:p>
        </w:tc>
        <w:tc>
          <w:tcPr>
            <w:tcW w:w="736" w:type="dxa"/>
            <w:noWrap/>
            <w:vAlign w:val="center"/>
            <w:hideMark/>
          </w:tcPr>
          <w:p w14:paraId="18B958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906620</w:t>
            </w:r>
          </w:p>
        </w:tc>
        <w:tc>
          <w:tcPr>
            <w:tcW w:w="6649" w:type="dxa"/>
            <w:vAlign w:val="center"/>
            <w:hideMark/>
          </w:tcPr>
          <w:p w14:paraId="1995B42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BETA 2 MICROGLOBULINA SEMIAUTOMATIZADO O AUTOMATIZADO</w:t>
            </w:r>
          </w:p>
        </w:tc>
        <w:tc>
          <w:tcPr>
            <w:tcW w:w="2268" w:type="dxa"/>
            <w:shd w:val="clear" w:color="000000" w:fill="FFFFFF"/>
            <w:noWrap/>
            <w:vAlign w:val="center"/>
            <w:hideMark/>
          </w:tcPr>
          <w:p w14:paraId="1F2BE7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$ 68.316</w:t>
            </w:r>
          </w:p>
        </w:tc>
      </w:tr>
      <w:tr w:rsidR="00106FAF" w:rsidRPr="00106FAF" w14:paraId="03F9AEA4" w14:textId="77777777" w:rsidTr="00E0398C">
        <w:trPr>
          <w:trHeight w:val="283"/>
        </w:trPr>
        <w:tc>
          <w:tcPr>
            <w:tcW w:w="407" w:type="dxa"/>
            <w:noWrap/>
            <w:vAlign w:val="center"/>
            <w:hideMark/>
          </w:tcPr>
          <w:p w14:paraId="47C1382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335</w:t>
            </w:r>
          </w:p>
        </w:tc>
        <w:tc>
          <w:tcPr>
            <w:tcW w:w="736" w:type="dxa"/>
            <w:noWrap/>
            <w:vAlign w:val="center"/>
            <w:hideMark/>
          </w:tcPr>
          <w:p w14:paraId="5A9486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903809</w:t>
            </w:r>
          </w:p>
        </w:tc>
        <w:tc>
          <w:tcPr>
            <w:tcW w:w="6649" w:type="dxa"/>
            <w:vAlign w:val="center"/>
            <w:hideMark/>
          </w:tcPr>
          <w:p w14:paraId="0EFA297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BILIRRUBINAS TOTAL Y DIRECTA</w:t>
            </w:r>
          </w:p>
        </w:tc>
        <w:tc>
          <w:tcPr>
            <w:tcW w:w="2268" w:type="dxa"/>
            <w:shd w:val="clear" w:color="000000" w:fill="FFFFFF"/>
            <w:noWrap/>
            <w:vAlign w:val="center"/>
            <w:hideMark/>
          </w:tcPr>
          <w:p w14:paraId="2E1558B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$ 11.498</w:t>
            </w:r>
          </w:p>
        </w:tc>
      </w:tr>
      <w:tr w:rsidR="00106FAF" w:rsidRPr="00106FAF" w14:paraId="3164A3AD" w14:textId="77777777" w:rsidTr="00E0398C">
        <w:trPr>
          <w:trHeight w:val="283"/>
        </w:trPr>
        <w:tc>
          <w:tcPr>
            <w:tcW w:w="407" w:type="dxa"/>
            <w:noWrap/>
            <w:vAlign w:val="center"/>
            <w:hideMark/>
          </w:tcPr>
          <w:p w14:paraId="1CAD7F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336</w:t>
            </w:r>
          </w:p>
        </w:tc>
        <w:tc>
          <w:tcPr>
            <w:tcW w:w="736" w:type="dxa"/>
            <w:noWrap/>
            <w:vAlign w:val="center"/>
            <w:hideMark/>
          </w:tcPr>
          <w:p w14:paraId="47050F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903603</w:t>
            </w:r>
          </w:p>
        </w:tc>
        <w:tc>
          <w:tcPr>
            <w:tcW w:w="6649" w:type="dxa"/>
            <w:vAlign w:val="center"/>
            <w:hideMark/>
          </w:tcPr>
          <w:p w14:paraId="282B232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CALCIO AUTOMATIZADO</w:t>
            </w:r>
          </w:p>
        </w:tc>
        <w:tc>
          <w:tcPr>
            <w:tcW w:w="2268" w:type="dxa"/>
            <w:shd w:val="clear" w:color="000000" w:fill="FFFFFF"/>
            <w:noWrap/>
            <w:vAlign w:val="center"/>
            <w:hideMark/>
          </w:tcPr>
          <w:p w14:paraId="19F043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$ 20.394</w:t>
            </w:r>
          </w:p>
        </w:tc>
      </w:tr>
      <w:tr w:rsidR="00106FAF" w:rsidRPr="00106FAF" w14:paraId="2AA646B8" w14:textId="77777777" w:rsidTr="00E0398C">
        <w:trPr>
          <w:trHeight w:val="283"/>
        </w:trPr>
        <w:tc>
          <w:tcPr>
            <w:tcW w:w="407" w:type="dxa"/>
            <w:noWrap/>
            <w:vAlign w:val="center"/>
            <w:hideMark/>
          </w:tcPr>
          <w:p w14:paraId="7CE7E5C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337</w:t>
            </w:r>
          </w:p>
        </w:tc>
        <w:tc>
          <w:tcPr>
            <w:tcW w:w="736" w:type="dxa"/>
            <w:noWrap/>
            <w:vAlign w:val="center"/>
            <w:hideMark/>
          </w:tcPr>
          <w:p w14:paraId="676723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903811</w:t>
            </w:r>
          </w:p>
        </w:tc>
        <w:tc>
          <w:tcPr>
            <w:tcW w:w="6649" w:type="dxa"/>
            <w:vAlign w:val="center"/>
            <w:hideMark/>
          </w:tcPr>
          <w:p w14:paraId="7AD7B90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CALCIO AUTOMATIZADO EN ORINA DE 24 HORAS</w:t>
            </w:r>
          </w:p>
        </w:tc>
        <w:tc>
          <w:tcPr>
            <w:tcW w:w="2268" w:type="dxa"/>
            <w:shd w:val="clear" w:color="000000" w:fill="FFFFFF"/>
            <w:noWrap/>
            <w:vAlign w:val="center"/>
            <w:hideMark/>
          </w:tcPr>
          <w:p w14:paraId="40E19F3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$ 19.267</w:t>
            </w:r>
          </w:p>
        </w:tc>
      </w:tr>
      <w:tr w:rsidR="00106FAF" w:rsidRPr="00106FAF" w14:paraId="718E1AC4" w14:textId="77777777" w:rsidTr="00E0398C">
        <w:trPr>
          <w:trHeight w:val="283"/>
        </w:trPr>
        <w:tc>
          <w:tcPr>
            <w:tcW w:w="407" w:type="dxa"/>
            <w:noWrap/>
            <w:vAlign w:val="center"/>
            <w:hideMark/>
          </w:tcPr>
          <w:p w14:paraId="47F3C1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338</w:t>
            </w:r>
          </w:p>
        </w:tc>
        <w:tc>
          <w:tcPr>
            <w:tcW w:w="736" w:type="dxa"/>
            <w:noWrap/>
            <w:vAlign w:val="center"/>
            <w:hideMark/>
          </w:tcPr>
          <w:p w14:paraId="6D5C08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903604</w:t>
            </w:r>
          </w:p>
        </w:tc>
        <w:tc>
          <w:tcPr>
            <w:tcW w:w="6649" w:type="dxa"/>
            <w:vAlign w:val="center"/>
            <w:hideMark/>
          </w:tcPr>
          <w:p w14:paraId="7EB7B5A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CALCIO IONICO</w:t>
            </w:r>
          </w:p>
        </w:tc>
        <w:tc>
          <w:tcPr>
            <w:tcW w:w="2268" w:type="dxa"/>
            <w:shd w:val="clear" w:color="000000" w:fill="FFFFFF"/>
            <w:noWrap/>
            <w:vAlign w:val="center"/>
            <w:hideMark/>
          </w:tcPr>
          <w:p w14:paraId="68C1E57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$ 34.690</w:t>
            </w:r>
          </w:p>
        </w:tc>
      </w:tr>
      <w:tr w:rsidR="00106FAF" w:rsidRPr="00106FAF" w14:paraId="12295705" w14:textId="77777777" w:rsidTr="00E0398C">
        <w:trPr>
          <w:trHeight w:val="283"/>
        </w:trPr>
        <w:tc>
          <w:tcPr>
            <w:tcW w:w="407" w:type="dxa"/>
            <w:noWrap/>
            <w:vAlign w:val="center"/>
            <w:hideMark/>
          </w:tcPr>
          <w:p w14:paraId="73A5C5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339</w:t>
            </w:r>
          </w:p>
        </w:tc>
        <w:tc>
          <w:tcPr>
            <w:tcW w:w="736" w:type="dxa"/>
            <w:noWrap/>
            <w:vAlign w:val="center"/>
            <w:hideMark/>
          </w:tcPr>
          <w:p w14:paraId="398509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903810</w:t>
            </w:r>
          </w:p>
        </w:tc>
        <w:tc>
          <w:tcPr>
            <w:tcW w:w="6649" w:type="dxa"/>
            <w:vAlign w:val="center"/>
            <w:hideMark/>
          </w:tcPr>
          <w:p w14:paraId="3FDB3F6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CALCIO SEMIAUTOMATIZADO</w:t>
            </w:r>
          </w:p>
        </w:tc>
        <w:tc>
          <w:tcPr>
            <w:tcW w:w="2268" w:type="dxa"/>
            <w:shd w:val="clear" w:color="000000" w:fill="FFFFFF"/>
            <w:noWrap/>
            <w:vAlign w:val="center"/>
            <w:hideMark/>
          </w:tcPr>
          <w:p w14:paraId="591B94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$ 23.839</w:t>
            </w:r>
          </w:p>
        </w:tc>
      </w:tr>
      <w:tr w:rsidR="00106FAF" w:rsidRPr="00106FAF" w14:paraId="2F020289" w14:textId="77777777" w:rsidTr="00E0398C">
        <w:trPr>
          <w:trHeight w:val="283"/>
        </w:trPr>
        <w:tc>
          <w:tcPr>
            <w:tcW w:w="407" w:type="dxa"/>
            <w:noWrap/>
            <w:vAlign w:val="center"/>
            <w:hideMark/>
          </w:tcPr>
          <w:p w14:paraId="56FC11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340</w:t>
            </w:r>
          </w:p>
        </w:tc>
        <w:tc>
          <w:tcPr>
            <w:tcW w:w="736" w:type="dxa"/>
            <w:noWrap/>
            <w:vAlign w:val="center"/>
            <w:hideMark/>
          </w:tcPr>
          <w:p w14:paraId="1F3E7F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906621</w:t>
            </w:r>
          </w:p>
        </w:tc>
        <w:tc>
          <w:tcPr>
            <w:tcW w:w="6649" w:type="dxa"/>
            <w:vAlign w:val="center"/>
            <w:hideMark/>
          </w:tcPr>
          <w:p w14:paraId="3B9EC1D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CALCITONINA SEMIAUTOMATIZADO O AUTOMATIZADO</w:t>
            </w:r>
          </w:p>
        </w:tc>
        <w:tc>
          <w:tcPr>
            <w:tcW w:w="2268" w:type="dxa"/>
            <w:shd w:val="clear" w:color="000000" w:fill="FFFFFF"/>
            <w:noWrap/>
            <w:vAlign w:val="center"/>
            <w:hideMark/>
          </w:tcPr>
          <w:p w14:paraId="547F343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$ 138.090</w:t>
            </w:r>
          </w:p>
        </w:tc>
      </w:tr>
      <w:tr w:rsidR="00106FAF" w:rsidRPr="00106FAF" w14:paraId="02569C7A" w14:textId="77777777" w:rsidTr="00E0398C">
        <w:trPr>
          <w:trHeight w:val="283"/>
        </w:trPr>
        <w:tc>
          <w:tcPr>
            <w:tcW w:w="407" w:type="dxa"/>
            <w:noWrap/>
            <w:vAlign w:val="center"/>
            <w:hideMark/>
          </w:tcPr>
          <w:p w14:paraId="7B2807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341</w:t>
            </w:r>
          </w:p>
        </w:tc>
        <w:tc>
          <w:tcPr>
            <w:tcW w:w="736" w:type="dxa"/>
            <w:noWrap/>
            <w:vAlign w:val="center"/>
            <w:hideMark/>
          </w:tcPr>
          <w:p w14:paraId="49AA24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902101</w:t>
            </w:r>
          </w:p>
        </w:tc>
        <w:tc>
          <w:tcPr>
            <w:tcW w:w="6649" w:type="dxa"/>
            <w:vAlign w:val="center"/>
            <w:hideMark/>
          </w:tcPr>
          <w:p w14:paraId="1F47E44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CELULAS L.E.</w:t>
            </w:r>
          </w:p>
        </w:tc>
        <w:tc>
          <w:tcPr>
            <w:tcW w:w="2268" w:type="dxa"/>
            <w:shd w:val="clear" w:color="000000" w:fill="FFFFFF"/>
            <w:noWrap/>
            <w:vAlign w:val="center"/>
            <w:hideMark/>
          </w:tcPr>
          <w:p w14:paraId="240C2E3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$ 25.054</w:t>
            </w:r>
          </w:p>
        </w:tc>
      </w:tr>
      <w:tr w:rsidR="00106FAF" w:rsidRPr="00106FAF" w14:paraId="7CD384D0" w14:textId="77777777" w:rsidTr="00E0398C">
        <w:trPr>
          <w:trHeight w:val="283"/>
        </w:trPr>
        <w:tc>
          <w:tcPr>
            <w:tcW w:w="407" w:type="dxa"/>
            <w:noWrap/>
            <w:vAlign w:val="center"/>
            <w:hideMark/>
          </w:tcPr>
          <w:p w14:paraId="4FBD9E4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342</w:t>
            </w:r>
          </w:p>
        </w:tc>
        <w:tc>
          <w:tcPr>
            <w:tcW w:w="736" w:type="dxa"/>
            <w:noWrap/>
            <w:vAlign w:val="center"/>
            <w:hideMark/>
          </w:tcPr>
          <w:p w14:paraId="386DFF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906411</w:t>
            </w:r>
          </w:p>
        </w:tc>
        <w:tc>
          <w:tcPr>
            <w:tcW w:w="6649" w:type="dxa"/>
            <w:vAlign w:val="center"/>
            <w:hideMark/>
          </w:tcPr>
          <w:p w14:paraId="6EE476E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CELULAS PARIETALES ANTICUERPOS SEMIAUTOMATIZADO O AUTOMATIZADO</w:t>
            </w:r>
          </w:p>
        </w:tc>
        <w:tc>
          <w:tcPr>
            <w:tcW w:w="2268" w:type="dxa"/>
            <w:shd w:val="clear" w:color="000000" w:fill="FFFFFF"/>
            <w:noWrap/>
            <w:vAlign w:val="center"/>
            <w:hideMark/>
          </w:tcPr>
          <w:p w14:paraId="4DB3912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$ 71.432</w:t>
            </w:r>
          </w:p>
        </w:tc>
      </w:tr>
      <w:tr w:rsidR="00106FAF" w:rsidRPr="00106FAF" w14:paraId="7478F2B4" w14:textId="77777777" w:rsidTr="00E0398C">
        <w:trPr>
          <w:trHeight w:val="283"/>
        </w:trPr>
        <w:tc>
          <w:tcPr>
            <w:tcW w:w="407" w:type="dxa"/>
            <w:noWrap/>
            <w:vAlign w:val="center"/>
            <w:hideMark/>
          </w:tcPr>
          <w:p w14:paraId="599B19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343</w:t>
            </w:r>
          </w:p>
        </w:tc>
        <w:tc>
          <w:tcPr>
            <w:tcW w:w="736" w:type="dxa"/>
            <w:noWrap/>
            <w:vAlign w:val="center"/>
            <w:hideMark/>
          </w:tcPr>
          <w:p w14:paraId="2E411D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906413</w:t>
            </w:r>
          </w:p>
        </w:tc>
        <w:tc>
          <w:tcPr>
            <w:tcW w:w="6649" w:type="dxa"/>
            <w:vAlign w:val="center"/>
            <w:hideMark/>
          </w:tcPr>
          <w:p w14:paraId="132817E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CENTROMERO ANTICUERPOS SEMIAUTOMATIZADO O AUTOMATIZADO</w:t>
            </w:r>
          </w:p>
        </w:tc>
        <w:tc>
          <w:tcPr>
            <w:tcW w:w="2268" w:type="dxa"/>
            <w:shd w:val="clear" w:color="000000" w:fill="FFFFFF"/>
            <w:noWrap/>
            <w:vAlign w:val="center"/>
            <w:hideMark/>
          </w:tcPr>
          <w:p w14:paraId="042AAE9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$ 87.837</w:t>
            </w:r>
          </w:p>
        </w:tc>
      </w:tr>
      <w:tr w:rsidR="00106FAF" w:rsidRPr="00106FAF" w14:paraId="490ED292" w14:textId="77777777" w:rsidTr="00E0398C">
        <w:trPr>
          <w:trHeight w:val="283"/>
        </w:trPr>
        <w:tc>
          <w:tcPr>
            <w:tcW w:w="407" w:type="dxa"/>
            <w:noWrap/>
            <w:vAlign w:val="center"/>
            <w:hideMark/>
          </w:tcPr>
          <w:p w14:paraId="5F03DC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344</w:t>
            </w:r>
          </w:p>
        </w:tc>
        <w:tc>
          <w:tcPr>
            <w:tcW w:w="736" w:type="dxa"/>
            <w:noWrap/>
            <w:vAlign w:val="center"/>
            <w:hideMark/>
          </w:tcPr>
          <w:p w14:paraId="322B1C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906205</w:t>
            </w:r>
          </w:p>
        </w:tc>
        <w:tc>
          <w:tcPr>
            <w:tcW w:w="6649" w:type="dxa"/>
            <w:vAlign w:val="center"/>
            <w:hideMark/>
          </w:tcPr>
          <w:p w14:paraId="3AECA1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Citomegalovirus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22FFC3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$ 64.747</w:t>
            </w:r>
          </w:p>
        </w:tc>
      </w:tr>
      <w:tr w:rsidR="00106FAF" w:rsidRPr="00106FAF" w14:paraId="599EEE0D" w14:textId="77777777" w:rsidTr="00E0398C">
        <w:trPr>
          <w:trHeight w:val="283"/>
        </w:trPr>
        <w:tc>
          <w:tcPr>
            <w:tcW w:w="407" w:type="dxa"/>
            <w:noWrap/>
            <w:vAlign w:val="center"/>
            <w:hideMark/>
          </w:tcPr>
          <w:p w14:paraId="58B109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w:t>
            </w:r>
          </w:p>
        </w:tc>
        <w:tc>
          <w:tcPr>
            <w:tcW w:w="736" w:type="dxa"/>
            <w:noWrap/>
            <w:vAlign w:val="center"/>
            <w:hideMark/>
          </w:tcPr>
          <w:p w14:paraId="1AB5F6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906206</w:t>
            </w:r>
          </w:p>
        </w:tc>
        <w:tc>
          <w:tcPr>
            <w:tcW w:w="6649" w:type="dxa"/>
            <w:vAlign w:val="center"/>
            <w:hideMark/>
          </w:tcPr>
          <w:p w14:paraId="51B1A86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Citomegalovirus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2796A7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$ 67.687</w:t>
            </w:r>
          </w:p>
        </w:tc>
      </w:tr>
      <w:tr w:rsidR="00106FAF" w:rsidRPr="00106FAF" w14:paraId="66F30929" w14:textId="77777777" w:rsidTr="00E0398C">
        <w:trPr>
          <w:trHeight w:val="283"/>
        </w:trPr>
        <w:tc>
          <w:tcPr>
            <w:tcW w:w="407" w:type="dxa"/>
            <w:noWrap/>
            <w:vAlign w:val="center"/>
            <w:hideMark/>
          </w:tcPr>
          <w:p w14:paraId="411F58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346</w:t>
            </w:r>
          </w:p>
        </w:tc>
        <w:tc>
          <w:tcPr>
            <w:tcW w:w="736" w:type="dxa"/>
            <w:noWrap/>
            <w:vAlign w:val="center"/>
            <w:hideMark/>
          </w:tcPr>
          <w:p w14:paraId="6A825A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903813</w:t>
            </w:r>
          </w:p>
        </w:tc>
        <w:tc>
          <w:tcPr>
            <w:tcW w:w="6649" w:type="dxa"/>
            <w:vAlign w:val="center"/>
            <w:hideMark/>
          </w:tcPr>
          <w:p w14:paraId="25E4D68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CLORO</w:t>
            </w:r>
          </w:p>
        </w:tc>
        <w:tc>
          <w:tcPr>
            <w:tcW w:w="2268" w:type="dxa"/>
            <w:shd w:val="clear" w:color="000000" w:fill="FFFFFF"/>
            <w:noWrap/>
            <w:vAlign w:val="center"/>
            <w:hideMark/>
          </w:tcPr>
          <w:p w14:paraId="5707F29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$ 15.865</w:t>
            </w:r>
          </w:p>
        </w:tc>
      </w:tr>
      <w:tr w:rsidR="00106FAF" w:rsidRPr="00106FAF" w14:paraId="1581916F" w14:textId="77777777" w:rsidTr="00E0398C">
        <w:trPr>
          <w:trHeight w:val="283"/>
        </w:trPr>
        <w:tc>
          <w:tcPr>
            <w:tcW w:w="407" w:type="dxa"/>
            <w:noWrap/>
            <w:vAlign w:val="center"/>
            <w:hideMark/>
          </w:tcPr>
          <w:p w14:paraId="14B3567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347</w:t>
            </w:r>
          </w:p>
        </w:tc>
        <w:tc>
          <w:tcPr>
            <w:tcW w:w="736" w:type="dxa"/>
            <w:noWrap/>
            <w:vAlign w:val="center"/>
            <w:hideMark/>
          </w:tcPr>
          <w:p w14:paraId="3F08F4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903815</w:t>
            </w:r>
          </w:p>
        </w:tc>
        <w:tc>
          <w:tcPr>
            <w:tcW w:w="6649" w:type="dxa"/>
            <w:vAlign w:val="center"/>
            <w:hideMark/>
          </w:tcPr>
          <w:p w14:paraId="559DF02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COLESTEROL DE ALTA DENSIDAD</w:t>
            </w:r>
          </w:p>
        </w:tc>
        <w:tc>
          <w:tcPr>
            <w:tcW w:w="2268" w:type="dxa"/>
            <w:shd w:val="clear" w:color="000000" w:fill="FFFFFF"/>
            <w:noWrap/>
            <w:vAlign w:val="center"/>
            <w:hideMark/>
          </w:tcPr>
          <w:p w14:paraId="2712C0F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$ 21.060</w:t>
            </w:r>
          </w:p>
        </w:tc>
      </w:tr>
      <w:tr w:rsidR="00106FAF" w:rsidRPr="00106FAF" w14:paraId="5097B653" w14:textId="77777777" w:rsidTr="00E0398C">
        <w:trPr>
          <w:trHeight w:val="283"/>
        </w:trPr>
        <w:tc>
          <w:tcPr>
            <w:tcW w:w="407" w:type="dxa"/>
            <w:noWrap/>
            <w:vAlign w:val="center"/>
            <w:hideMark/>
          </w:tcPr>
          <w:p w14:paraId="26B510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348</w:t>
            </w:r>
          </w:p>
        </w:tc>
        <w:tc>
          <w:tcPr>
            <w:tcW w:w="736" w:type="dxa"/>
            <w:noWrap/>
            <w:vAlign w:val="center"/>
            <w:hideMark/>
          </w:tcPr>
          <w:p w14:paraId="0B4D0C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903817</w:t>
            </w:r>
          </w:p>
        </w:tc>
        <w:tc>
          <w:tcPr>
            <w:tcW w:w="6649" w:type="dxa"/>
            <w:vAlign w:val="center"/>
            <w:hideMark/>
          </w:tcPr>
          <w:p w14:paraId="25DA9E9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COLESTEROL DE BAJA DENSIDAD [LDL] AUTOMATIZADO</w:t>
            </w:r>
          </w:p>
        </w:tc>
        <w:tc>
          <w:tcPr>
            <w:tcW w:w="2268" w:type="dxa"/>
            <w:shd w:val="clear" w:color="000000" w:fill="FFFFFF"/>
            <w:noWrap/>
            <w:vAlign w:val="center"/>
            <w:hideMark/>
          </w:tcPr>
          <w:p w14:paraId="4F03671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$ 26.826</w:t>
            </w:r>
          </w:p>
        </w:tc>
      </w:tr>
      <w:tr w:rsidR="00106FAF" w:rsidRPr="00106FAF" w14:paraId="55902EB9" w14:textId="77777777" w:rsidTr="00E0398C">
        <w:trPr>
          <w:trHeight w:val="283"/>
        </w:trPr>
        <w:tc>
          <w:tcPr>
            <w:tcW w:w="407" w:type="dxa"/>
            <w:noWrap/>
            <w:vAlign w:val="center"/>
            <w:hideMark/>
          </w:tcPr>
          <w:p w14:paraId="673A72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349</w:t>
            </w:r>
          </w:p>
        </w:tc>
        <w:tc>
          <w:tcPr>
            <w:tcW w:w="736" w:type="dxa"/>
            <w:noWrap/>
            <w:vAlign w:val="center"/>
            <w:hideMark/>
          </w:tcPr>
          <w:p w14:paraId="4846BA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903818</w:t>
            </w:r>
          </w:p>
        </w:tc>
        <w:tc>
          <w:tcPr>
            <w:tcW w:w="6649" w:type="dxa"/>
            <w:vAlign w:val="center"/>
            <w:hideMark/>
          </w:tcPr>
          <w:p w14:paraId="5C7AA1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COLESTEROL TOTAL</w:t>
            </w:r>
          </w:p>
        </w:tc>
        <w:tc>
          <w:tcPr>
            <w:tcW w:w="2268" w:type="dxa"/>
            <w:shd w:val="clear" w:color="000000" w:fill="FFFFFF"/>
            <w:noWrap/>
            <w:vAlign w:val="center"/>
            <w:hideMark/>
          </w:tcPr>
          <w:p w14:paraId="67A58FF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$ 22.854</w:t>
            </w:r>
          </w:p>
        </w:tc>
      </w:tr>
      <w:tr w:rsidR="00106FAF" w:rsidRPr="00106FAF" w14:paraId="63FFBE41" w14:textId="77777777" w:rsidTr="00E0398C">
        <w:trPr>
          <w:trHeight w:val="283"/>
        </w:trPr>
        <w:tc>
          <w:tcPr>
            <w:tcW w:w="407" w:type="dxa"/>
            <w:noWrap/>
            <w:vAlign w:val="center"/>
            <w:hideMark/>
          </w:tcPr>
          <w:p w14:paraId="175D5A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350</w:t>
            </w:r>
          </w:p>
        </w:tc>
        <w:tc>
          <w:tcPr>
            <w:tcW w:w="736" w:type="dxa"/>
            <w:noWrap/>
            <w:vAlign w:val="center"/>
            <w:hideMark/>
          </w:tcPr>
          <w:p w14:paraId="7354A5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903420</w:t>
            </w:r>
          </w:p>
        </w:tc>
        <w:tc>
          <w:tcPr>
            <w:tcW w:w="6649" w:type="dxa"/>
            <w:vAlign w:val="center"/>
            <w:hideMark/>
          </w:tcPr>
          <w:p w14:paraId="1164A87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COLINESTERASA SERICA</w:t>
            </w:r>
          </w:p>
        </w:tc>
        <w:tc>
          <w:tcPr>
            <w:tcW w:w="2268" w:type="dxa"/>
            <w:shd w:val="clear" w:color="000000" w:fill="FFFFFF"/>
            <w:noWrap/>
            <w:vAlign w:val="center"/>
            <w:hideMark/>
          </w:tcPr>
          <w:p w14:paraId="5DA026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$ 32.807</w:t>
            </w:r>
          </w:p>
        </w:tc>
      </w:tr>
      <w:tr w:rsidR="00106FAF" w:rsidRPr="00106FAF" w14:paraId="5E746F74" w14:textId="77777777" w:rsidTr="00E0398C">
        <w:trPr>
          <w:trHeight w:val="283"/>
        </w:trPr>
        <w:tc>
          <w:tcPr>
            <w:tcW w:w="407" w:type="dxa"/>
            <w:noWrap/>
            <w:vAlign w:val="center"/>
            <w:hideMark/>
          </w:tcPr>
          <w:p w14:paraId="6532B8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351</w:t>
            </w:r>
          </w:p>
        </w:tc>
        <w:tc>
          <w:tcPr>
            <w:tcW w:w="736" w:type="dxa"/>
            <w:noWrap/>
            <w:vAlign w:val="center"/>
            <w:hideMark/>
          </w:tcPr>
          <w:p w14:paraId="65EB4D7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901102</w:t>
            </w:r>
          </w:p>
        </w:tc>
        <w:tc>
          <w:tcPr>
            <w:tcW w:w="6649" w:type="dxa"/>
            <w:vAlign w:val="center"/>
            <w:hideMark/>
          </w:tcPr>
          <w:p w14:paraId="0F0834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COLORACIÓN ÁCIDO ALCOHOL RESISTENTE MODIFICADA Y LECTURA</w:t>
            </w:r>
          </w:p>
        </w:tc>
        <w:tc>
          <w:tcPr>
            <w:tcW w:w="2268" w:type="dxa"/>
            <w:shd w:val="clear" w:color="000000" w:fill="FFFFFF"/>
            <w:noWrap/>
            <w:vAlign w:val="center"/>
            <w:hideMark/>
          </w:tcPr>
          <w:p w14:paraId="48E399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$ 33.823</w:t>
            </w:r>
          </w:p>
        </w:tc>
      </w:tr>
      <w:tr w:rsidR="00106FAF" w:rsidRPr="00106FAF" w14:paraId="188C6C52" w14:textId="77777777" w:rsidTr="00E0398C">
        <w:trPr>
          <w:trHeight w:val="283"/>
        </w:trPr>
        <w:tc>
          <w:tcPr>
            <w:tcW w:w="407" w:type="dxa"/>
            <w:noWrap/>
            <w:vAlign w:val="center"/>
            <w:hideMark/>
          </w:tcPr>
          <w:p w14:paraId="33E4912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w:t>
            </w:r>
          </w:p>
        </w:tc>
        <w:tc>
          <w:tcPr>
            <w:tcW w:w="736" w:type="dxa"/>
            <w:noWrap/>
            <w:vAlign w:val="center"/>
            <w:hideMark/>
          </w:tcPr>
          <w:p w14:paraId="62A161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901107</w:t>
            </w:r>
          </w:p>
        </w:tc>
        <w:tc>
          <w:tcPr>
            <w:tcW w:w="6649" w:type="dxa"/>
            <w:vAlign w:val="center"/>
            <w:hideMark/>
          </w:tcPr>
          <w:p w14:paraId="64171DC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COLORACION GRAM Y LECTURA PARA CUALQUIER MUESTRA</w:t>
            </w:r>
          </w:p>
        </w:tc>
        <w:tc>
          <w:tcPr>
            <w:tcW w:w="2268" w:type="dxa"/>
            <w:shd w:val="clear" w:color="000000" w:fill="FFFFFF"/>
            <w:noWrap/>
            <w:vAlign w:val="center"/>
            <w:hideMark/>
          </w:tcPr>
          <w:p w14:paraId="65DE346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$ 20.057</w:t>
            </w:r>
          </w:p>
        </w:tc>
      </w:tr>
      <w:tr w:rsidR="00106FAF" w:rsidRPr="00106FAF" w14:paraId="0D8C5706" w14:textId="77777777" w:rsidTr="00E0398C">
        <w:trPr>
          <w:trHeight w:val="283"/>
        </w:trPr>
        <w:tc>
          <w:tcPr>
            <w:tcW w:w="407" w:type="dxa"/>
            <w:noWrap/>
            <w:vAlign w:val="center"/>
            <w:hideMark/>
          </w:tcPr>
          <w:p w14:paraId="5E243B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353</w:t>
            </w:r>
          </w:p>
        </w:tc>
        <w:tc>
          <w:tcPr>
            <w:tcW w:w="736" w:type="dxa"/>
            <w:noWrap/>
            <w:vAlign w:val="center"/>
            <w:hideMark/>
          </w:tcPr>
          <w:p w14:paraId="2F11B3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901109</w:t>
            </w:r>
          </w:p>
        </w:tc>
        <w:tc>
          <w:tcPr>
            <w:tcW w:w="6649" w:type="dxa"/>
            <w:vAlign w:val="center"/>
            <w:hideMark/>
          </w:tcPr>
          <w:p w14:paraId="5515F3C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COLORACION TINTA CHINA Y LECTURA</w:t>
            </w:r>
          </w:p>
        </w:tc>
        <w:tc>
          <w:tcPr>
            <w:tcW w:w="2268" w:type="dxa"/>
            <w:shd w:val="clear" w:color="000000" w:fill="FFFFFF"/>
            <w:noWrap/>
            <w:vAlign w:val="center"/>
            <w:hideMark/>
          </w:tcPr>
          <w:p w14:paraId="4635806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$ 27.826</w:t>
            </w:r>
          </w:p>
        </w:tc>
      </w:tr>
      <w:tr w:rsidR="00106FAF" w:rsidRPr="00106FAF" w14:paraId="30343A18" w14:textId="77777777" w:rsidTr="00E0398C">
        <w:trPr>
          <w:trHeight w:val="283"/>
        </w:trPr>
        <w:tc>
          <w:tcPr>
            <w:tcW w:w="407" w:type="dxa"/>
            <w:noWrap/>
            <w:vAlign w:val="center"/>
            <w:hideMark/>
          </w:tcPr>
          <w:p w14:paraId="5BF345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354</w:t>
            </w:r>
          </w:p>
        </w:tc>
        <w:tc>
          <w:tcPr>
            <w:tcW w:w="736" w:type="dxa"/>
            <w:noWrap/>
            <w:vAlign w:val="center"/>
            <w:hideMark/>
          </w:tcPr>
          <w:p w14:paraId="1ECFE4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911009</w:t>
            </w:r>
          </w:p>
        </w:tc>
        <w:tc>
          <w:tcPr>
            <w:tcW w:w="6649" w:type="dxa"/>
            <w:vAlign w:val="center"/>
            <w:hideMark/>
          </w:tcPr>
          <w:p w14:paraId="288A798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COOMBS DIRECTO CUALITATIVO POR MICROTECNICA</w:t>
            </w:r>
          </w:p>
        </w:tc>
        <w:tc>
          <w:tcPr>
            <w:tcW w:w="2268" w:type="dxa"/>
            <w:shd w:val="clear" w:color="000000" w:fill="FFFFFF"/>
            <w:noWrap/>
            <w:vAlign w:val="center"/>
            <w:hideMark/>
          </w:tcPr>
          <w:p w14:paraId="6364E1B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$ 23.204</w:t>
            </w:r>
          </w:p>
        </w:tc>
      </w:tr>
      <w:tr w:rsidR="00106FAF" w:rsidRPr="00106FAF" w14:paraId="7FB04C86" w14:textId="77777777" w:rsidTr="00E0398C">
        <w:trPr>
          <w:trHeight w:val="283"/>
        </w:trPr>
        <w:tc>
          <w:tcPr>
            <w:tcW w:w="407" w:type="dxa"/>
            <w:noWrap/>
            <w:vAlign w:val="center"/>
            <w:hideMark/>
          </w:tcPr>
          <w:p w14:paraId="5EA573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355</w:t>
            </w:r>
          </w:p>
        </w:tc>
        <w:tc>
          <w:tcPr>
            <w:tcW w:w="736" w:type="dxa"/>
            <w:noWrap/>
            <w:vAlign w:val="center"/>
            <w:hideMark/>
          </w:tcPr>
          <w:p w14:paraId="0C5D10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901206</w:t>
            </w:r>
          </w:p>
        </w:tc>
        <w:tc>
          <w:tcPr>
            <w:tcW w:w="6649" w:type="dxa"/>
            <w:vAlign w:val="center"/>
            <w:hideMark/>
          </w:tcPr>
          <w:p w14:paraId="6948606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COPROCULTIVO</w:t>
            </w:r>
          </w:p>
        </w:tc>
        <w:tc>
          <w:tcPr>
            <w:tcW w:w="2268" w:type="dxa"/>
            <w:shd w:val="clear" w:color="000000" w:fill="FFFFFF"/>
            <w:noWrap/>
            <w:vAlign w:val="center"/>
            <w:hideMark/>
          </w:tcPr>
          <w:p w14:paraId="18A7FD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$ 82.882</w:t>
            </w:r>
          </w:p>
        </w:tc>
      </w:tr>
      <w:tr w:rsidR="00106FAF" w:rsidRPr="00106FAF" w14:paraId="077464B4" w14:textId="77777777" w:rsidTr="00E0398C">
        <w:trPr>
          <w:trHeight w:val="283"/>
        </w:trPr>
        <w:tc>
          <w:tcPr>
            <w:tcW w:w="407" w:type="dxa"/>
            <w:noWrap/>
            <w:vAlign w:val="center"/>
            <w:hideMark/>
          </w:tcPr>
          <w:p w14:paraId="2974AC2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356</w:t>
            </w:r>
          </w:p>
        </w:tc>
        <w:tc>
          <w:tcPr>
            <w:tcW w:w="736" w:type="dxa"/>
            <w:noWrap/>
            <w:vAlign w:val="center"/>
            <w:hideMark/>
          </w:tcPr>
          <w:p w14:paraId="7BFD87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907002</w:t>
            </w:r>
          </w:p>
        </w:tc>
        <w:tc>
          <w:tcPr>
            <w:tcW w:w="6649" w:type="dxa"/>
            <w:vAlign w:val="center"/>
            <w:hideMark/>
          </w:tcPr>
          <w:p w14:paraId="4854393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COPROLOGICO</w:t>
            </w:r>
          </w:p>
        </w:tc>
        <w:tc>
          <w:tcPr>
            <w:tcW w:w="2268" w:type="dxa"/>
            <w:shd w:val="clear" w:color="000000" w:fill="FFFFFF"/>
            <w:noWrap/>
            <w:vAlign w:val="center"/>
            <w:hideMark/>
          </w:tcPr>
          <w:p w14:paraId="6223836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$ 10.596</w:t>
            </w:r>
          </w:p>
        </w:tc>
      </w:tr>
      <w:tr w:rsidR="00106FAF" w:rsidRPr="00106FAF" w14:paraId="6D671188" w14:textId="77777777" w:rsidTr="00E0398C">
        <w:trPr>
          <w:trHeight w:val="283"/>
        </w:trPr>
        <w:tc>
          <w:tcPr>
            <w:tcW w:w="407" w:type="dxa"/>
            <w:noWrap/>
            <w:vAlign w:val="center"/>
            <w:hideMark/>
          </w:tcPr>
          <w:p w14:paraId="17480A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357</w:t>
            </w:r>
          </w:p>
        </w:tc>
        <w:tc>
          <w:tcPr>
            <w:tcW w:w="736" w:type="dxa"/>
            <w:noWrap/>
            <w:vAlign w:val="center"/>
            <w:hideMark/>
          </w:tcPr>
          <w:p w14:paraId="41D744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907003</w:t>
            </w:r>
          </w:p>
        </w:tc>
        <w:tc>
          <w:tcPr>
            <w:tcW w:w="6649" w:type="dxa"/>
            <w:vAlign w:val="center"/>
            <w:hideMark/>
          </w:tcPr>
          <w:p w14:paraId="7A7E8E8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COPROLOGICO POR CONCENTRACION</w:t>
            </w:r>
          </w:p>
        </w:tc>
        <w:tc>
          <w:tcPr>
            <w:tcW w:w="2268" w:type="dxa"/>
            <w:shd w:val="clear" w:color="000000" w:fill="FFFFFF"/>
            <w:noWrap/>
            <w:vAlign w:val="center"/>
            <w:hideMark/>
          </w:tcPr>
          <w:p w14:paraId="642EAB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$ 16.629</w:t>
            </w:r>
          </w:p>
        </w:tc>
      </w:tr>
      <w:tr w:rsidR="00106FAF" w:rsidRPr="00106FAF" w14:paraId="4746BEFF" w14:textId="77777777" w:rsidTr="00E0398C">
        <w:trPr>
          <w:trHeight w:val="283"/>
        </w:trPr>
        <w:tc>
          <w:tcPr>
            <w:tcW w:w="407" w:type="dxa"/>
            <w:noWrap/>
            <w:vAlign w:val="center"/>
            <w:hideMark/>
          </w:tcPr>
          <w:p w14:paraId="26188F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358</w:t>
            </w:r>
          </w:p>
        </w:tc>
        <w:tc>
          <w:tcPr>
            <w:tcW w:w="736" w:type="dxa"/>
            <w:noWrap/>
            <w:vAlign w:val="center"/>
            <w:hideMark/>
          </w:tcPr>
          <w:p w14:paraId="174EE6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907004</w:t>
            </w:r>
          </w:p>
        </w:tc>
        <w:tc>
          <w:tcPr>
            <w:tcW w:w="6649" w:type="dxa"/>
            <w:vAlign w:val="center"/>
            <w:hideMark/>
          </w:tcPr>
          <w:p w14:paraId="48EFA57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COPROSCOPICO</w:t>
            </w:r>
          </w:p>
        </w:tc>
        <w:tc>
          <w:tcPr>
            <w:tcW w:w="2268" w:type="dxa"/>
            <w:shd w:val="clear" w:color="000000" w:fill="FFFFFF"/>
            <w:noWrap/>
            <w:vAlign w:val="center"/>
            <w:hideMark/>
          </w:tcPr>
          <w:p w14:paraId="2CAB6B7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$ 39.089</w:t>
            </w:r>
          </w:p>
        </w:tc>
      </w:tr>
      <w:tr w:rsidR="00106FAF" w:rsidRPr="00106FAF" w14:paraId="7B3EBAC3" w14:textId="77777777" w:rsidTr="00E0398C">
        <w:trPr>
          <w:trHeight w:val="283"/>
        </w:trPr>
        <w:tc>
          <w:tcPr>
            <w:tcW w:w="407" w:type="dxa"/>
            <w:noWrap/>
            <w:vAlign w:val="center"/>
            <w:hideMark/>
          </w:tcPr>
          <w:p w14:paraId="001A25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359</w:t>
            </w:r>
          </w:p>
        </w:tc>
        <w:tc>
          <w:tcPr>
            <w:tcW w:w="736" w:type="dxa"/>
            <w:noWrap/>
            <w:vAlign w:val="center"/>
            <w:hideMark/>
          </w:tcPr>
          <w:p w14:paraId="06277D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904805</w:t>
            </w:r>
          </w:p>
        </w:tc>
        <w:tc>
          <w:tcPr>
            <w:tcW w:w="6649" w:type="dxa"/>
            <w:vAlign w:val="center"/>
            <w:hideMark/>
          </w:tcPr>
          <w:p w14:paraId="340AA65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DIFERENTES MUESTRAS</w:t>
            </w:r>
          </w:p>
        </w:tc>
        <w:tc>
          <w:tcPr>
            <w:tcW w:w="2268" w:type="dxa"/>
            <w:shd w:val="clear" w:color="000000" w:fill="FFFFFF"/>
            <w:noWrap/>
            <w:vAlign w:val="center"/>
            <w:hideMark/>
          </w:tcPr>
          <w:p w14:paraId="179CF3B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$ 74.104</w:t>
            </w:r>
          </w:p>
        </w:tc>
      </w:tr>
      <w:tr w:rsidR="00106FAF" w:rsidRPr="00106FAF" w14:paraId="1100FD0F" w14:textId="77777777" w:rsidTr="00E0398C">
        <w:trPr>
          <w:trHeight w:val="283"/>
        </w:trPr>
        <w:tc>
          <w:tcPr>
            <w:tcW w:w="407" w:type="dxa"/>
            <w:noWrap/>
            <w:vAlign w:val="center"/>
            <w:hideMark/>
          </w:tcPr>
          <w:p w14:paraId="308FB6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360</w:t>
            </w:r>
          </w:p>
        </w:tc>
        <w:tc>
          <w:tcPr>
            <w:tcW w:w="736" w:type="dxa"/>
            <w:noWrap/>
            <w:vAlign w:val="center"/>
            <w:hideMark/>
          </w:tcPr>
          <w:p w14:paraId="1446EB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904301</w:t>
            </w:r>
          </w:p>
        </w:tc>
        <w:tc>
          <w:tcPr>
            <w:tcW w:w="6649" w:type="dxa"/>
            <w:vAlign w:val="center"/>
            <w:hideMark/>
          </w:tcPr>
          <w:p w14:paraId="7FB460F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PRE Y POST ESTIMULACION 2 MUESTRAS</w:t>
            </w:r>
          </w:p>
        </w:tc>
        <w:tc>
          <w:tcPr>
            <w:tcW w:w="2268" w:type="dxa"/>
            <w:shd w:val="clear" w:color="000000" w:fill="FFFFFF"/>
            <w:noWrap/>
            <w:vAlign w:val="center"/>
            <w:hideMark/>
          </w:tcPr>
          <w:p w14:paraId="45F988C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$ 99.214</w:t>
            </w:r>
          </w:p>
        </w:tc>
      </w:tr>
      <w:tr w:rsidR="00106FAF" w:rsidRPr="00106FAF" w14:paraId="0A815B10" w14:textId="77777777" w:rsidTr="00E0398C">
        <w:trPr>
          <w:trHeight w:val="283"/>
        </w:trPr>
        <w:tc>
          <w:tcPr>
            <w:tcW w:w="407" w:type="dxa"/>
            <w:noWrap/>
            <w:vAlign w:val="center"/>
            <w:hideMark/>
          </w:tcPr>
          <w:p w14:paraId="6DF8D5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361</w:t>
            </w:r>
          </w:p>
        </w:tc>
        <w:tc>
          <w:tcPr>
            <w:tcW w:w="736" w:type="dxa"/>
            <w:noWrap/>
            <w:vAlign w:val="center"/>
            <w:hideMark/>
          </w:tcPr>
          <w:p w14:paraId="7E310F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903820</w:t>
            </w:r>
          </w:p>
        </w:tc>
        <w:tc>
          <w:tcPr>
            <w:tcW w:w="6649" w:type="dxa"/>
            <w:vAlign w:val="center"/>
            <w:hideMark/>
          </w:tcPr>
          <w:p w14:paraId="3B22B1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 QUINASA (FRACCIÓN MB) AUTOMATIZADA</w:t>
            </w:r>
          </w:p>
        </w:tc>
        <w:tc>
          <w:tcPr>
            <w:tcW w:w="2268" w:type="dxa"/>
            <w:shd w:val="clear" w:color="000000" w:fill="FFFFFF"/>
            <w:noWrap/>
            <w:vAlign w:val="center"/>
            <w:hideMark/>
          </w:tcPr>
          <w:p w14:paraId="3D0F2EC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$ 47.534</w:t>
            </w:r>
          </w:p>
        </w:tc>
      </w:tr>
      <w:tr w:rsidR="00106FAF" w:rsidRPr="00106FAF" w14:paraId="3ABE29F8" w14:textId="77777777" w:rsidTr="00E0398C">
        <w:trPr>
          <w:trHeight w:val="283"/>
        </w:trPr>
        <w:tc>
          <w:tcPr>
            <w:tcW w:w="407" w:type="dxa"/>
            <w:noWrap/>
            <w:vAlign w:val="center"/>
            <w:hideMark/>
          </w:tcPr>
          <w:p w14:paraId="1F8F2A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362</w:t>
            </w:r>
          </w:p>
        </w:tc>
        <w:tc>
          <w:tcPr>
            <w:tcW w:w="736" w:type="dxa"/>
            <w:noWrap/>
            <w:vAlign w:val="center"/>
            <w:hideMark/>
          </w:tcPr>
          <w:p w14:paraId="524E6D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903819</w:t>
            </w:r>
          </w:p>
        </w:tc>
        <w:tc>
          <w:tcPr>
            <w:tcW w:w="6649" w:type="dxa"/>
            <w:vAlign w:val="center"/>
            <w:hideMark/>
          </w:tcPr>
          <w:p w14:paraId="25C9BE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 QUINASA (FRACCIÓN MB) SEMIAUTOMATIZADA</w:t>
            </w:r>
          </w:p>
        </w:tc>
        <w:tc>
          <w:tcPr>
            <w:tcW w:w="2268" w:type="dxa"/>
            <w:shd w:val="clear" w:color="000000" w:fill="FFFFFF"/>
            <w:noWrap/>
            <w:vAlign w:val="center"/>
            <w:hideMark/>
          </w:tcPr>
          <w:p w14:paraId="479859E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$ 38.000</w:t>
            </w:r>
          </w:p>
        </w:tc>
      </w:tr>
      <w:tr w:rsidR="00106FAF" w:rsidRPr="00106FAF" w14:paraId="603A3338" w14:textId="77777777" w:rsidTr="00E0398C">
        <w:trPr>
          <w:trHeight w:val="283"/>
        </w:trPr>
        <w:tc>
          <w:tcPr>
            <w:tcW w:w="407" w:type="dxa"/>
            <w:noWrap/>
            <w:vAlign w:val="center"/>
            <w:hideMark/>
          </w:tcPr>
          <w:p w14:paraId="2C5CDF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363</w:t>
            </w:r>
          </w:p>
        </w:tc>
        <w:tc>
          <w:tcPr>
            <w:tcW w:w="736" w:type="dxa"/>
            <w:noWrap/>
            <w:vAlign w:val="center"/>
            <w:hideMark/>
          </w:tcPr>
          <w:p w14:paraId="01EE1B2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903821</w:t>
            </w:r>
          </w:p>
        </w:tc>
        <w:tc>
          <w:tcPr>
            <w:tcW w:w="6649" w:type="dxa"/>
            <w:vAlign w:val="center"/>
            <w:hideMark/>
          </w:tcPr>
          <w:p w14:paraId="269587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 QUINASA TOTAL [CK-CPK]</w:t>
            </w:r>
          </w:p>
        </w:tc>
        <w:tc>
          <w:tcPr>
            <w:tcW w:w="2268" w:type="dxa"/>
            <w:shd w:val="clear" w:color="000000" w:fill="FFFFFF"/>
            <w:noWrap/>
            <w:vAlign w:val="center"/>
            <w:hideMark/>
          </w:tcPr>
          <w:p w14:paraId="5181161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$ 22.006</w:t>
            </w:r>
          </w:p>
        </w:tc>
      </w:tr>
      <w:tr w:rsidR="00106FAF" w:rsidRPr="00106FAF" w14:paraId="2F2F2C53" w14:textId="77777777" w:rsidTr="00E0398C">
        <w:trPr>
          <w:trHeight w:val="283"/>
        </w:trPr>
        <w:tc>
          <w:tcPr>
            <w:tcW w:w="407" w:type="dxa"/>
            <w:noWrap/>
            <w:vAlign w:val="center"/>
            <w:hideMark/>
          </w:tcPr>
          <w:p w14:paraId="33CBDFA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364</w:t>
            </w:r>
          </w:p>
        </w:tc>
        <w:tc>
          <w:tcPr>
            <w:tcW w:w="736" w:type="dxa"/>
            <w:noWrap/>
            <w:vAlign w:val="center"/>
            <w:hideMark/>
          </w:tcPr>
          <w:p w14:paraId="2F4F20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903822</w:t>
            </w:r>
          </w:p>
        </w:tc>
        <w:tc>
          <w:tcPr>
            <w:tcW w:w="6649" w:type="dxa"/>
            <w:vAlign w:val="center"/>
            <w:hideMark/>
          </w:tcPr>
          <w:p w14:paraId="098F152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CREATINA</w:t>
            </w:r>
          </w:p>
        </w:tc>
        <w:tc>
          <w:tcPr>
            <w:tcW w:w="2268" w:type="dxa"/>
            <w:shd w:val="clear" w:color="000000" w:fill="FFFFFF"/>
            <w:noWrap/>
            <w:vAlign w:val="center"/>
            <w:hideMark/>
          </w:tcPr>
          <w:p w14:paraId="512C651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$ 36.000</w:t>
            </w:r>
          </w:p>
        </w:tc>
      </w:tr>
      <w:tr w:rsidR="00106FAF" w:rsidRPr="00106FAF" w14:paraId="3B0B7872" w14:textId="77777777" w:rsidTr="00E0398C">
        <w:trPr>
          <w:trHeight w:val="283"/>
        </w:trPr>
        <w:tc>
          <w:tcPr>
            <w:tcW w:w="407" w:type="dxa"/>
            <w:noWrap/>
            <w:vAlign w:val="center"/>
            <w:hideMark/>
          </w:tcPr>
          <w:p w14:paraId="3FC447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365</w:t>
            </w:r>
          </w:p>
        </w:tc>
        <w:tc>
          <w:tcPr>
            <w:tcW w:w="736" w:type="dxa"/>
            <w:noWrap/>
            <w:vAlign w:val="center"/>
            <w:hideMark/>
          </w:tcPr>
          <w:p w14:paraId="67F7705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903823</w:t>
            </w:r>
          </w:p>
        </w:tc>
        <w:tc>
          <w:tcPr>
            <w:tcW w:w="6649" w:type="dxa"/>
            <w:vAlign w:val="center"/>
            <w:hideMark/>
          </w:tcPr>
          <w:p w14:paraId="1A9E4D1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CREATININA DEPURACION</w:t>
            </w:r>
          </w:p>
        </w:tc>
        <w:tc>
          <w:tcPr>
            <w:tcW w:w="2268" w:type="dxa"/>
            <w:shd w:val="clear" w:color="000000" w:fill="FFFFFF"/>
            <w:noWrap/>
            <w:vAlign w:val="center"/>
            <w:hideMark/>
          </w:tcPr>
          <w:p w14:paraId="46014D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$ 24.195</w:t>
            </w:r>
          </w:p>
        </w:tc>
      </w:tr>
      <w:tr w:rsidR="00106FAF" w:rsidRPr="00106FAF" w14:paraId="36194B35" w14:textId="77777777" w:rsidTr="00E0398C">
        <w:trPr>
          <w:trHeight w:val="283"/>
        </w:trPr>
        <w:tc>
          <w:tcPr>
            <w:tcW w:w="407" w:type="dxa"/>
            <w:noWrap/>
            <w:vAlign w:val="center"/>
            <w:hideMark/>
          </w:tcPr>
          <w:p w14:paraId="4218834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366</w:t>
            </w:r>
          </w:p>
        </w:tc>
        <w:tc>
          <w:tcPr>
            <w:tcW w:w="736" w:type="dxa"/>
            <w:noWrap/>
            <w:vAlign w:val="center"/>
            <w:hideMark/>
          </w:tcPr>
          <w:p w14:paraId="417141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903824</w:t>
            </w:r>
          </w:p>
        </w:tc>
        <w:tc>
          <w:tcPr>
            <w:tcW w:w="6649" w:type="dxa"/>
            <w:vAlign w:val="center"/>
            <w:hideMark/>
          </w:tcPr>
          <w:p w14:paraId="30DCCFB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CREATININA EN ORINA DE 24 HORAS</w:t>
            </w:r>
          </w:p>
        </w:tc>
        <w:tc>
          <w:tcPr>
            <w:tcW w:w="2268" w:type="dxa"/>
            <w:shd w:val="clear" w:color="000000" w:fill="FFFFFF"/>
            <w:noWrap/>
            <w:vAlign w:val="center"/>
            <w:hideMark/>
          </w:tcPr>
          <w:p w14:paraId="22190D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$ 13.761</w:t>
            </w:r>
          </w:p>
        </w:tc>
      </w:tr>
      <w:tr w:rsidR="00106FAF" w:rsidRPr="00106FAF" w14:paraId="5170A237" w14:textId="77777777" w:rsidTr="00E0398C">
        <w:trPr>
          <w:trHeight w:val="283"/>
        </w:trPr>
        <w:tc>
          <w:tcPr>
            <w:tcW w:w="407" w:type="dxa"/>
            <w:noWrap/>
            <w:vAlign w:val="center"/>
            <w:hideMark/>
          </w:tcPr>
          <w:p w14:paraId="03670E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367</w:t>
            </w:r>
          </w:p>
        </w:tc>
        <w:tc>
          <w:tcPr>
            <w:tcW w:w="736" w:type="dxa"/>
            <w:noWrap/>
            <w:vAlign w:val="center"/>
            <w:hideMark/>
          </w:tcPr>
          <w:p w14:paraId="239645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903895</w:t>
            </w:r>
          </w:p>
        </w:tc>
        <w:tc>
          <w:tcPr>
            <w:tcW w:w="6649" w:type="dxa"/>
            <w:vAlign w:val="center"/>
            <w:hideMark/>
          </w:tcPr>
          <w:p w14:paraId="56F187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CREATININA EN SUERO U OTROS FLUIDOS</w:t>
            </w:r>
          </w:p>
        </w:tc>
        <w:tc>
          <w:tcPr>
            <w:tcW w:w="2268" w:type="dxa"/>
            <w:shd w:val="clear" w:color="000000" w:fill="FFFFFF"/>
            <w:noWrap/>
            <w:vAlign w:val="center"/>
            <w:hideMark/>
          </w:tcPr>
          <w:p w14:paraId="0AF4190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$ 14.026</w:t>
            </w:r>
          </w:p>
        </w:tc>
      </w:tr>
      <w:tr w:rsidR="00106FAF" w:rsidRPr="00106FAF" w14:paraId="6ED1A410" w14:textId="77777777" w:rsidTr="00E0398C">
        <w:trPr>
          <w:trHeight w:val="283"/>
        </w:trPr>
        <w:tc>
          <w:tcPr>
            <w:tcW w:w="407" w:type="dxa"/>
            <w:noWrap/>
            <w:vAlign w:val="center"/>
            <w:hideMark/>
          </w:tcPr>
          <w:p w14:paraId="690C0A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368</w:t>
            </w:r>
          </w:p>
        </w:tc>
        <w:tc>
          <w:tcPr>
            <w:tcW w:w="736" w:type="dxa"/>
            <w:noWrap/>
            <w:vAlign w:val="center"/>
            <w:hideMark/>
          </w:tcPr>
          <w:p w14:paraId="0DEF0C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903826</w:t>
            </w:r>
          </w:p>
        </w:tc>
        <w:tc>
          <w:tcPr>
            <w:tcW w:w="6649" w:type="dxa"/>
            <w:vAlign w:val="center"/>
            <w:hideMark/>
          </w:tcPr>
          <w:p w14:paraId="26CFE33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CUERPOS CETONICOS O CETONAS EN ORINA</w:t>
            </w:r>
          </w:p>
        </w:tc>
        <w:tc>
          <w:tcPr>
            <w:tcW w:w="2268" w:type="dxa"/>
            <w:shd w:val="clear" w:color="000000" w:fill="FFFFFF"/>
            <w:noWrap/>
            <w:vAlign w:val="center"/>
            <w:hideMark/>
          </w:tcPr>
          <w:p w14:paraId="104CD69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$ 15.128</w:t>
            </w:r>
          </w:p>
        </w:tc>
      </w:tr>
      <w:tr w:rsidR="00106FAF" w:rsidRPr="00106FAF" w14:paraId="0BAB68F8" w14:textId="77777777" w:rsidTr="00E0398C">
        <w:trPr>
          <w:trHeight w:val="283"/>
        </w:trPr>
        <w:tc>
          <w:tcPr>
            <w:tcW w:w="407" w:type="dxa"/>
            <w:noWrap/>
            <w:vAlign w:val="center"/>
            <w:hideMark/>
          </w:tcPr>
          <w:p w14:paraId="7B8FFD0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369</w:t>
            </w:r>
          </w:p>
        </w:tc>
        <w:tc>
          <w:tcPr>
            <w:tcW w:w="736" w:type="dxa"/>
            <w:noWrap/>
            <w:vAlign w:val="center"/>
            <w:hideMark/>
          </w:tcPr>
          <w:p w14:paraId="5DEA38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901217</w:t>
            </w:r>
          </w:p>
        </w:tc>
        <w:tc>
          <w:tcPr>
            <w:tcW w:w="6649" w:type="dxa"/>
            <w:vAlign w:val="center"/>
            <w:hideMark/>
          </w:tcPr>
          <w:p w14:paraId="7D7439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MICROORGANISMOS EN CUALQUIER MUESTRA DIFERENTE A MEDULA OSEA ORINA Y HECES</w:t>
            </w:r>
          </w:p>
        </w:tc>
        <w:tc>
          <w:tcPr>
            <w:tcW w:w="2268" w:type="dxa"/>
            <w:shd w:val="clear" w:color="000000" w:fill="FFFFFF"/>
            <w:noWrap/>
            <w:vAlign w:val="center"/>
            <w:hideMark/>
          </w:tcPr>
          <w:p w14:paraId="6ED20F8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$ 61.166</w:t>
            </w:r>
          </w:p>
        </w:tc>
      </w:tr>
      <w:tr w:rsidR="00106FAF" w:rsidRPr="00106FAF" w14:paraId="3A3BAB8D" w14:textId="77777777" w:rsidTr="00E0398C">
        <w:trPr>
          <w:trHeight w:val="283"/>
        </w:trPr>
        <w:tc>
          <w:tcPr>
            <w:tcW w:w="407" w:type="dxa"/>
            <w:noWrap/>
            <w:vAlign w:val="center"/>
            <w:hideMark/>
          </w:tcPr>
          <w:p w14:paraId="49E6B6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370</w:t>
            </w:r>
          </w:p>
        </w:tc>
        <w:tc>
          <w:tcPr>
            <w:tcW w:w="736" w:type="dxa"/>
            <w:noWrap/>
            <w:vAlign w:val="center"/>
            <w:hideMark/>
          </w:tcPr>
          <w:p w14:paraId="32EE86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903423</w:t>
            </w:r>
          </w:p>
        </w:tc>
        <w:tc>
          <w:tcPr>
            <w:tcW w:w="6649" w:type="dxa"/>
            <w:vAlign w:val="center"/>
            <w:hideMark/>
          </w:tcPr>
          <w:p w14:paraId="03B3FE0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 XILOSA PRUEBA DE ABSORCION</w:t>
            </w:r>
          </w:p>
        </w:tc>
        <w:tc>
          <w:tcPr>
            <w:tcW w:w="2268" w:type="dxa"/>
            <w:shd w:val="clear" w:color="000000" w:fill="FFFFFF"/>
            <w:noWrap/>
            <w:vAlign w:val="center"/>
            <w:hideMark/>
          </w:tcPr>
          <w:p w14:paraId="2B24B4D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$ 94.071</w:t>
            </w:r>
          </w:p>
        </w:tc>
      </w:tr>
      <w:tr w:rsidR="00106FAF" w:rsidRPr="00106FAF" w14:paraId="6324C788" w14:textId="77777777" w:rsidTr="00E0398C">
        <w:trPr>
          <w:trHeight w:val="283"/>
        </w:trPr>
        <w:tc>
          <w:tcPr>
            <w:tcW w:w="407" w:type="dxa"/>
            <w:noWrap/>
            <w:vAlign w:val="center"/>
            <w:hideMark/>
          </w:tcPr>
          <w:p w14:paraId="1E3100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371</w:t>
            </w:r>
          </w:p>
        </w:tc>
        <w:tc>
          <w:tcPr>
            <w:tcW w:w="736" w:type="dxa"/>
            <w:noWrap/>
            <w:vAlign w:val="center"/>
            <w:hideMark/>
          </w:tcPr>
          <w:p w14:paraId="58E1F6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904808</w:t>
            </w:r>
          </w:p>
        </w:tc>
        <w:tc>
          <w:tcPr>
            <w:tcW w:w="6649" w:type="dxa"/>
            <w:vAlign w:val="center"/>
            <w:hideMark/>
          </w:tcPr>
          <w:p w14:paraId="6FAB1F2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DEHIDROEPINANDROSTERONA</w:t>
            </w:r>
          </w:p>
        </w:tc>
        <w:tc>
          <w:tcPr>
            <w:tcW w:w="2268" w:type="dxa"/>
            <w:shd w:val="clear" w:color="000000" w:fill="FFFFFF"/>
            <w:noWrap/>
            <w:vAlign w:val="center"/>
            <w:hideMark/>
          </w:tcPr>
          <w:p w14:paraId="12D727F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$ 104.906</w:t>
            </w:r>
          </w:p>
        </w:tc>
      </w:tr>
      <w:tr w:rsidR="00106FAF" w:rsidRPr="00106FAF" w14:paraId="43714174" w14:textId="77777777" w:rsidTr="00E0398C">
        <w:trPr>
          <w:trHeight w:val="283"/>
        </w:trPr>
        <w:tc>
          <w:tcPr>
            <w:tcW w:w="407" w:type="dxa"/>
            <w:noWrap/>
            <w:vAlign w:val="center"/>
            <w:hideMark/>
          </w:tcPr>
          <w:p w14:paraId="15078A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w:t>
            </w:r>
          </w:p>
        </w:tc>
        <w:tc>
          <w:tcPr>
            <w:tcW w:w="736" w:type="dxa"/>
            <w:noWrap/>
            <w:vAlign w:val="center"/>
            <w:hideMark/>
          </w:tcPr>
          <w:p w14:paraId="5D6B08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903828</w:t>
            </w:r>
          </w:p>
        </w:tc>
        <w:tc>
          <w:tcPr>
            <w:tcW w:w="6649" w:type="dxa"/>
            <w:vAlign w:val="center"/>
            <w:hideMark/>
          </w:tcPr>
          <w:p w14:paraId="6E2E867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DESHIDROGENASA LACTICA</w:t>
            </w:r>
          </w:p>
        </w:tc>
        <w:tc>
          <w:tcPr>
            <w:tcW w:w="2268" w:type="dxa"/>
            <w:shd w:val="clear" w:color="000000" w:fill="FFFFFF"/>
            <w:noWrap/>
            <w:vAlign w:val="center"/>
            <w:hideMark/>
          </w:tcPr>
          <w:p w14:paraId="09E8CF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$ 17.443</w:t>
            </w:r>
          </w:p>
        </w:tc>
      </w:tr>
      <w:tr w:rsidR="00106FAF" w:rsidRPr="00106FAF" w14:paraId="6F395F30" w14:textId="77777777" w:rsidTr="00E0398C">
        <w:trPr>
          <w:trHeight w:val="283"/>
        </w:trPr>
        <w:tc>
          <w:tcPr>
            <w:tcW w:w="407" w:type="dxa"/>
            <w:noWrap/>
            <w:vAlign w:val="center"/>
            <w:hideMark/>
          </w:tcPr>
          <w:p w14:paraId="6AE8D8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373</w:t>
            </w:r>
          </w:p>
        </w:tc>
        <w:tc>
          <w:tcPr>
            <w:tcW w:w="736" w:type="dxa"/>
            <w:noWrap/>
            <w:vAlign w:val="center"/>
            <w:hideMark/>
          </w:tcPr>
          <w:p w14:paraId="01BF08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905603</w:t>
            </w:r>
          </w:p>
        </w:tc>
        <w:tc>
          <w:tcPr>
            <w:tcW w:w="6649" w:type="dxa"/>
            <w:vAlign w:val="center"/>
            <w:hideMark/>
          </w:tcPr>
          <w:p w14:paraId="18A380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DIGOXINA AUTOMATIZADO</w:t>
            </w:r>
          </w:p>
        </w:tc>
        <w:tc>
          <w:tcPr>
            <w:tcW w:w="2268" w:type="dxa"/>
            <w:shd w:val="clear" w:color="000000" w:fill="FFFFFF"/>
            <w:noWrap/>
            <w:vAlign w:val="center"/>
            <w:hideMark/>
          </w:tcPr>
          <w:p w14:paraId="53729E8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$ 69.419</w:t>
            </w:r>
          </w:p>
        </w:tc>
      </w:tr>
      <w:tr w:rsidR="00106FAF" w:rsidRPr="00106FAF" w14:paraId="72F2585B" w14:textId="77777777" w:rsidTr="00E0398C">
        <w:trPr>
          <w:trHeight w:val="283"/>
        </w:trPr>
        <w:tc>
          <w:tcPr>
            <w:tcW w:w="407" w:type="dxa"/>
            <w:noWrap/>
            <w:vAlign w:val="center"/>
            <w:hideMark/>
          </w:tcPr>
          <w:p w14:paraId="070597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374</w:t>
            </w:r>
          </w:p>
        </w:tc>
        <w:tc>
          <w:tcPr>
            <w:tcW w:w="736" w:type="dxa"/>
            <w:noWrap/>
            <w:vAlign w:val="center"/>
            <w:hideMark/>
          </w:tcPr>
          <w:p w14:paraId="7C9A3B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906417</w:t>
            </w:r>
          </w:p>
        </w:tc>
        <w:tc>
          <w:tcPr>
            <w:tcW w:w="6649" w:type="dxa"/>
            <w:vAlign w:val="center"/>
            <w:hideMark/>
          </w:tcPr>
          <w:p w14:paraId="43DFAB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DNA n ANTICUERPOS SEMIAUTOMATIZADO O AUTOMATIZADO</w:t>
            </w:r>
          </w:p>
        </w:tc>
        <w:tc>
          <w:tcPr>
            <w:tcW w:w="2268" w:type="dxa"/>
            <w:shd w:val="clear" w:color="000000" w:fill="FFFFFF"/>
            <w:noWrap/>
            <w:vAlign w:val="center"/>
            <w:hideMark/>
          </w:tcPr>
          <w:p w14:paraId="76CB5E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$ 72.284</w:t>
            </w:r>
          </w:p>
        </w:tc>
      </w:tr>
      <w:tr w:rsidR="00106FAF" w:rsidRPr="00106FAF" w14:paraId="58B57E0F" w14:textId="77777777" w:rsidTr="00E0398C">
        <w:trPr>
          <w:trHeight w:val="283"/>
        </w:trPr>
        <w:tc>
          <w:tcPr>
            <w:tcW w:w="407" w:type="dxa"/>
            <w:noWrap/>
            <w:vAlign w:val="center"/>
            <w:hideMark/>
          </w:tcPr>
          <w:p w14:paraId="563496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375</w:t>
            </w:r>
          </w:p>
        </w:tc>
        <w:tc>
          <w:tcPr>
            <w:tcW w:w="736" w:type="dxa"/>
            <w:noWrap/>
            <w:vAlign w:val="center"/>
            <w:hideMark/>
          </w:tcPr>
          <w:p w14:paraId="3A7D33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902219</w:t>
            </w:r>
          </w:p>
        </w:tc>
        <w:tc>
          <w:tcPr>
            <w:tcW w:w="6649" w:type="dxa"/>
            <w:vAlign w:val="center"/>
            <w:hideMark/>
          </w:tcPr>
          <w:p w14:paraId="7028525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EOSINÓFILOS EN MOCO NASAL</w:t>
            </w:r>
          </w:p>
        </w:tc>
        <w:tc>
          <w:tcPr>
            <w:tcW w:w="2268" w:type="dxa"/>
            <w:shd w:val="clear" w:color="000000" w:fill="FFFFFF"/>
            <w:noWrap/>
            <w:vAlign w:val="center"/>
            <w:hideMark/>
          </w:tcPr>
          <w:p w14:paraId="55EBF8D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$ 16.976</w:t>
            </w:r>
          </w:p>
        </w:tc>
      </w:tr>
      <w:tr w:rsidR="00106FAF" w:rsidRPr="00106FAF" w14:paraId="74EEF6AA" w14:textId="77777777" w:rsidTr="00E0398C">
        <w:trPr>
          <w:trHeight w:val="283"/>
        </w:trPr>
        <w:tc>
          <w:tcPr>
            <w:tcW w:w="407" w:type="dxa"/>
            <w:noWrap/>
            <w:vAlign w:val="center"/>
            <w:hideMark/>
          </w:tcPr>
          <w:p w14:paraId="45B1E3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376</w:t>
            </w:r>
          </w:p>
        </w:tc>
        <w:tc>
          <w:tcPr>
            <w:tcW w:w="736" w:type="dxa"/>
            <w:noWrap/>
            <w:vAlign w:val="center"/>
            <w:hideMark/>
          </w:tcPr>
          <w:p w14:paraId="546844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902204</w:t>
            </w:r>
          </w:p>
        </w:tc>
        <w:tc>
          <w:tcPr>
            <w:tcW w:w="6649" w:type="dxa"/>
            <w:vAlign w:val="center"/>
            <w:hideMark/>
          </w:tcPr>
          <w:p w14:paraId="3F206C2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ERITROSEDIMENTACION [VELOCIDAD SEDIMENTACION GLOBULAR - VSG] MANUAL</w:t>
            </w:r>
          </w:p>
        </w:tc>
        <w:tc>
          <w:tcPr>
            <w:tcW w:w="2268" w:type="dxa"/>
            <w:shd w:val="clear" w:color="000000" w:fill="FFFFFF"/>
            <w:noWrap/>
            <w:vAlign w:val="center"/>
            <w:hideMark/>
          </w:tcPr>
          <w:p w14:paraId="59E302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$ 6.649</w:t>
            </w:r>
          </w:p>
        </w:tc>
      </w:tr>
      <w:tr w:rsidR="00106FAF" w:rsidRPr="00106FAF" w14:paraId="4C0DB106" w14:textId="77777777" w:rsidTr="00E0398C">
        <w:trPr>
          <w:trHeight w:val="283"/>
        </w:trPr>
        <w:tc>
          <w:tcPr>
            <w:tcW w:w="407" w:type="dxa"/>
            <w:noWrap/>
            <w:vAlign w:val="center"/>
            <w:hideMark/>
          </w:tcPr>
          <w:p w14:paraId="0E79DE8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377</w:t>
            </w:r>
          </w:p>
        </w:tc>
        <w:tc>
          <w:tcPr>
            <w:tcW w:w="736" w:type="dxa"/>
            <w:noWrap/>
            <w:vAlign w:val="center"/>
            <w:hideMark/>
          </w:tcPr>
          <w:p w14:paraId="745BBE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904503</w:t>
            </w:r>
          </w:p>
        </w:tc>
        <w:tc>
          <w:tcPr>
            <w:tcW w:w="6649" w:type="dxa"/>
            <w:vAlign w:val="center"/>
            <w:hideMark/>
          </w:tcPr>
          <w:p w14:paraId="7EB1014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ESTRADIOL</w:t>
            </w:r>
          </w:p>
        </w:tc>
        <w:tc>
          <w:tcPr>
            <w:tcW w:w="2268" w:type="dxa"/>
            <w:shd w:val="clear" w:color="000000" w:fill="FFFFFF"/>
            <w:noWrap/>
            <w:vAlign w:val="center"/>
            <w:hideMark/>
          </w:tcPr>
          <w:p w14:paraId="678A9F4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$ 64.298</w:t>
            </w:r>
          </w:p>
        </w:tc>
      </w:tr>
      <w:tr w:rsidR="00106FAF" w:rsidRPr="00106FAF" w14:paraId="4863CAA4" w14:textId="77777777" w:rsidTr="00E0398C">
        <w:trPr>
          <w:trHeight w:val="283"/>
        </w:trPr>
        <w:tc>
          <w:tcPr>
            <w:tcW w:w="407" w:type="dxa"/>
            <w:noWrap/>
            <w:vAlign w:val="center"/>
            <w:hideMark/>
          </w:tcPr>
          <w:p w14:paraId="444D16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w:t>
            </w:r>
          </w:p>
        </w:tc>
        <w:tc>
          <w:tcPr>
            <w:tcW w:w="736" w:type="dxa"/>
            <w:noWrap/>
            <w:vAlign w:val="center"/>
            <w:hideMark/>
          </w:tcPr>
          <w:p w14:paraId="5C665A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904504</w:t>
            </w:r>
          </w:p>
        </w:tc>
        <w:tc>
          <w:tcPr>
            <w:tcW w:w="6649" w:type="dxa"/>
            <w:vAlign w:val="center"/>
            <w:hideMark/>
          </w:tcPr>
          <w:p w14:paraId="5D99FEE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ESTRIOL</w:t>
            </w:r>
          </w:p>
        </w:tc>
        <w:tc>
          <w:tcPr>
            <w:tcW w:w="2268" w:type="dxa"/>
            <w:shd w:val="clear" w:color="000000" w:fill="FFFFFF"/>
            <w:noWrap/>
            <w:vAlign w:val="center"/>
            <w:hideMark/>
          </w:tcPr>
          <w:p w14:paraId="77D52E7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$ 93.841</w:t>
            </w:r>
          </w:p>
        </w:tc>
      </w:tr>
      <w:tr w:rsidR="00106FAF" w:rsidRPr="00106FAF" w14:paraId="0EBBC73C" w14:textId="77777777" w:rsidTr="00E0398C">
        <w:trPr>
          <w:trHeight w:val="283"/>
        </w:trPr>
        <w:tc>
          <w:tcPr>
            <w:tcW w:w="407" w:type="dxa"/>
            <w:noWrap/>
            <w:vAlign w:val="center"/>
            <w:hideMark/>
          </w:tcPr>
          <w:p w14:paraId="3761DF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379</w:t>
            </w:r>
          </w:p>
        </w:tc>
        <w:tc>
          <w:tcPr>
            <w:tcW w:w="736" w:type="dxa"/>
            <w:noWrap/>
            <w:vAlign w:val="center"/>
            <w:hideMark/>
          </w:tcPr>
          <w:p w14:paraId="40D771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901304</w:t>
            </w:r>
          </w:p>
        </w:tc>
        <w:tc>
          <w:tcPr>
            <w:tcW w:w="6649" w:type="dxa"/>
            <w:vAlign w:val="center"/>
            <w:hideMark/>
          </w:tcPr>
          <w:p w14:paraId="241A66D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EXAMEN DIRECTO FRESCO DE CUALQUIER MUESTRA</w:t>
            </w:r>
          </w:p>
        </w:tc>
        <w:tc>
          <w:tcPr>
            <w:tcW w:w="2268" w:type="dxa"/>
            <w:shd w:val="clear" w:color="000000" w:fill="FFFFFF"/>
            <w:noWrap/>
            <w:vAlign w:val="center"/>
            <w:hideMark/>
          </w:tcPr>
          <w:p w14:paraId="23E7CD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$ 24.795</w:t>
            </w:r>
          </w:p>
        </w:tc>
      </w:tr>
      <w:tr w:rsidR="00106FAF" w:rsidRPr="00106FAF" w14:paraId="69C4DC96" w14:textId="77777777" w:rsidTr="00E0398C">
        <w:trPr>
          <w:trHeight w:val="283"/>
        </w:trPr>
        <w:tc>
          <w:tcPr>
            <w:tcW w:w="407" w:type="dxa"/>
            <w:noWrap/>
            <w:vAlign w:val="center"/>
            <w:hideMark/>
          </w:tcPr>
          <w:p w14:paraId="54D70E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380</w:t>
            </w:r>
          </w:p>
        </w:tc>
        <w:tc>
          <w:tcPr>
            <w:tcW w:w="736" w:type="dxa"/>
            <w:noWrap/>
            <w:vAlign w:val="center"/>
            <w:hideMark/>
          </w:tcPr>
          <w:p w14:paraId="59535B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901305</w:t>
            </w:r>
          </w:p>
        </w:tc>
        <w:tc>
          <w:tcPr>
            <w:tcW w:w="6649" w:type="dxa"/>
            <w:vAlign w:val="center"/>
            <w:hideMark/>
          </w:tcPr>
          <w:p w14:paraId="6DF0D14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EXAMEN DIRECTO PARA HONGOS (KOH)</w:t>
            </w:r>
          </w:p>
        </w:tc>
        <w:tc>
          <w:tcPr>
            <w:tcW w:w="2268" w:type="dxa"/>
            <w:shd w:val="clear" w:color="000000" w:fill="FFFFFF"/>
            <w:noWrap/>
            <w:vAlign w:val="center"/>
            <w:hideMark/>
          </w:tcPr>
          <w:p w14:paraId="4A98FA3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$ 16.571</w:t>
            </w:r>
          </w:p>
        </w:tc>
      </w:tr>
      <w:tr w:rsidR="00106FAF" w:rsidRPr="00106FAF" w14:paraId="346C6D4A" w14:textId="77777777" w:rsidTr="00E0398C">
        <w:trPr>
          <w:trHeight w:val="283"/>
        </w:trPr>
        <w:tc>
          <w:tcPr>
            <w:tcW w:w="407" w:type="dxa"/>
            <w:noWrap/>
            <w:vAlign w:val="center"/>
            <w:hideMark/>
          </w:tcPr>
          <w:p w14:paraId="404F4BF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381</w:t>
            </w:r>
          </w:p>
        </w:tc>
        <w:tc>
          <w:tcPr>
            <w:tcW w:w="736" w:type="dxa"/>
            <w:noWrap/>
            <w:vAlign w:val="center"/>
            <w:hideMark/>
          </w:tcPr>
          <w:p w14:paraId="3D215A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902206</w:t>
            </w:r>
          </w:p>
        </w:tc>
        <w:tc>
          <w:tcPr>
            <w:tcW w:w="6649" w:type="dxa"/>
            <w:vAlign w:val="center"/>
            <w:hideMark/>
          </w:tcPr>
          <w:p w14:paraId="4399EDA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EXTENDIDO DE SANGRE PERIFERICA ESTUDIO DE MORFOLOGIA</w:t>
            </w:r>
          </w:p>
        </w:tc>
        <w:tc>
          <w:tcPr>
            <w:tcW w:w="2268" w:type="dxa"/>
            <w:shd w:val="clear" w:color="000000" w:fill="FFFFFF"/>
            <w:noWrap/>
            <w:vAlign w:val="center"/>
            <w:hideMark/>
          </w:tcPr>
          <w:p w14:paraId="033F74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$ 12.289</w:t>
            </w:r>
          </w:p>
        </w:tc>
      </w:tr>
      <w:tr w:rsidR="00106FAF" w:rsidRPr="00106FAF" w14:paraId="3E03321E" w14:textId="77777777" w:rsidTr="00E0398C">
        <w:trPr>
          <w:trHeight w:val="283"/>
        </w:trPr>
        <w:tc>
          <w:tcPr>
            <w:tcW w:w="407" w:type="dxa"/>
            <w:noWrap/>
            <w:vAlign w:val="center"/>
            <w:hideMark/>
          </w:tcPr>
          <w:p w14:paraId="3EA972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382</w:t>
            </w:r>
          </w:p>
        </w:tc>
        <w:tc>
          <w:tcPr>
            <w:tcW w:w="736" w:type="dxa"/>
            <w:noWrap/>
            <w:vAlign w:val="center"/>
            <w:hideMark/>
          </w:tcPr>
          <w:p w14:paraId="058ECF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906911</w:t>
            </w:r>
          </w:p>
        </w:tc>
        <w:tc>
          <w:tcPr>
            <w:tcW w:w="6649" w:type="dxa"/>
            <w:vAlign w:val="center"/>
            <w:hideMark/>
          </w:tcPr>
          <w:p w14:paraId="52BADAC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REUMATOIDEO MANUAL</w:t>
            </w:r>
          </w:p>
        </w:tc>
        <w:tc>
          <w:tcPr>
            <w:tcW w:w="2268" w:type="dxa"/>
            <w:shd w:val="clear" w:color="000000" w:fill="FFFFFF"/>
            <w:noWrap/>
            <w:vAlign w:val="center"/>
            <w:hideMark/>
          </w:tcPr>
          <w:p w14:paraId="656710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$ 19.587</w:t>
            </w:r>
          </w:p>
        </w:tc>
      </w:tr>
      <w:tr w:rsidR="00106FAF" w:rsidRPr="00106FAF" w14:paraId="132E32AA" w14:textId="77777777" w:rsidTr="00E0398C">
        <w:trPr>
          <w:trHeight w:val="283"/>
        </w:trPr>
        <w:tc>
          <w:tcPr>
            <w:tcW w:w="407" w:type="dxa"/>
            <w:noWrap/>
            <w:vAlign w:val="center"/>
            <w:hideMark/>
          </w:tcPr>
          <w:p w14:paraId="1BA686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383</w:t>
            </w:r>
          </w:p>
        </w:tc>
        <w:tc>
          <w:tcPr>
            <w:tcW w:w="736" w:type="dxa"/>
            <w:noWrap/>
            <w:vAlign w:val="center"/>
            <w:hideMark/>
          </w:tcPr>
          <w:p w14:paraId="5E9357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911014</w:t>
            </w:r>
          </w:p>
        </w:tc>
        <w:tc>
          <w:tcPr>
            <w:tcW w:w="6649" w:type="dxa"/>
            <w:vAlign w:val="center"/>
            <w:hideMark/>
          </w:tcPr>
          <w:p w14:paraId="5580E62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FENOTIPO SISTEMA Rh CUALQUIER ANTIGENO EN TUBO</w:t>
            </w:r>
          </w:p>
        </w:tc>
        <w:tc>
          <w:tcPr>
            <w:tcW w:w="2268" w:type="dxa"/>
            <w:shd w:val="clear" w:color="000000" w:fill="FFFFFF"/>
            <w:noWrap/>
            <w:vAlign w:val="center"/>
            <w:hideMark/>
          </w:tcPr>
          <w:p w14:paraId="4D09FCA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$ 51.828</w:t>
            </w:r>
          </w:p>
        </w:tc>
      </w:tr>
      <w:tr w:rsidR="00106FAF" w:rsidRPr="00106FAF" w14:paraId="1346877A" w14:textId="77777777" w:rsidTr="00E0398C">
        <w:trPr>
          <w:trHeight w:val="283"/>
        </w:trPr>
        <w:tc>
          <w:tcPr>
            <w:tcW w:w="407" w:type="dxa"/>
            <w:noWrap/>
            <w:vAlign w:val="center"/>
            <w:hideMark/>
          </w:tcPr>
          <w:p w14:paraId="6E5A6C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384</w:t>
            </w:r>
          </w:p>
        </w:tc>
        <w:tc>
          <w:tcPr>
            <w:tcW w:w="736" w:type="dxa"/>
            <w:noWrap/>
            <w:vAlign w:val="center"/>
            <w:hideMark/>
          </w:tcPr>
          <w:p w14:paraId="1E0A655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903016</w:t>
            </w:r>
          </w:p>
        </w:tc>
        <w:tc>
          <w:tcPr>
            <w:tcW w:w="6649" w:type="dxa"/>
            <w:vAlign w:val="center"/>
            <w:hideMark/>
          </w:tcPr>
          <w:p w14:paraId="0FDF0DA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FERRITINA</w:t>
            </w:r>
          </w:p>
        </w:tc>
        <w:tc>
          <w:tcPr>
            <w:tcW w:w="2268" w:type="dxa"/>
            <w:shd w:val="clear" w:color="000000" w:fill="FFFFFF"/>
            <w:noWrap/>
            <w:vAlign w:val="center"/>
            <w:hideMark/>
          </w:tcPr>
          <w:p w14:paraId="7B1C99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$ 48.223</w:t>
            </w:r>
          </w:p>
        </w:tc>
      </w:tr>
      <w:tr w:rsidR="00106FAF" w:rsidRPr="00106FAF" w14:paraId="41B82D94" w14:textId="77777777" w:rsidTr="00E0398C">
        <w:trPr>
          <w:trHeight w:val="283"/>
        </w:trPr>
        <w:tc>
          <w:tcPr>
            <w:tcW w:w="407" w:type="dxa"/>
            <w:noWrap/>
            <w:vAlign w:val="center"/>
            <w:hideMark/>
          </w:tcPr>
          <w:p w14:paraId="13C819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385</w:t>
            </w:r>
          </w:p>
        </w:tc>
        <w:tc>
          <w:tcPr>
            <w:tcW w:w="736" w:type="dxa"/>
            <w:noWrap/>
            <w:vAlign w:val="center"/>
            <w:hideMark/>
          </w:tcPr>
          <w:p w14:paraId="7E9970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902024</w:t>
            </w:r>
          </w:p>
        </w:tc>
        <w:tc>
          <w:tcPr>
            <w:tcW w:w="6649" w:type="dxa"/>
            <w:vAlign w:val="center"/>
            <w:hideMark/>
          </w:tcPr>
          <w:p w14:paraId="5F84630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FIBRINOGENO</w:t>
            </w:r>
          </w:p>
        </w:tc>
        <w:tc>
          <w:tcPr>
            <w:tcW w:w="2268" w:type="dxa"/>
            <w:shd w:val="clear" w:color="000000" w:fill="FFFFFF"/>
            <w:noWrap/>
            <w:vAlign w:val="center"/>
            <w:hideMark/>
          </w:tcPr>
          <w:p w14:paraId="74D8F19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$ 22.400</w:t>
            </w:r>
          </w:p>
        </w:tc>
      </w:tr>
      <w:tr w:rsidR="00106FAF" w:rsidRPr="00106FAF" w14:paraId="41780025" w14:textId="77777777" w:rsidTr="00E0398C">
        <w:trPr>
          <w:trHeight w:val="283"/>
        </w:trPr>
        <w:tc>
          <w:tcPr>
            <w:tcW w:w="407" w:type="dxa"/>
            <w:noWrap/>
            <w:vAlign w:val="center"/>
            <w:hideMark/>
          </w:tcPr>
          <w:p w14:paraId="51B961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386</w:t>
            </w:r>
          </w:p>
        </w:tc>
        <w:tc>
          <w:tcPr>
            <w:tcW w:w="736" w:type="dxa"/>
            <w:noWrap/>
            <w:vAlign w:val="center"/>
            <w:hideMark/>
          </w:tcPr>
          <w:p w14:paraId="4FE9E9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903830</w:t>
            </w:r>
          </w:p>
        </w:tc>
        <w:tc>
          <w:tcPr>
            <w:tcW w:w="6649" w:type="dxa"/>
            <w:vAlign w:val="center"/>
            <w:hideMark/>
          </w:tcPr>
          <w:p w14:paraId="5BBF73D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FOSFATASA ACIDA</w:t>
            </w:r>
          </w:p>
        </w:tc>
        <w:tc>
          <w:tcPr>
            <w:tcW w:w="2268" w:type="dxa"/>
            <w:shd w:val="clear" w:color="000000" w:fill="FFFFFF"/>
            <w:noWrap/>
            <w:vAlign w:val="center"/>
            <w:hideMark/>
          </w:tcPr>
          <w:p w14:paraId="5ACB39D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$ 19.966</w:t>
            </w:r>
          </w:p>
        </w:tc>
      </w:tr>
      <w:tr w:rsidR="00106FAF" w:rsidRPr="00106FAF" w14:paraId="02A44FF8" w14:textId="77777777" w:rsidTr="00E0398C">
        <w:trPr>
          <w:trHeight w:val="283"/>
        </w:trPr>
        <w:tc>
          <w:tcPr>
            <w:tcW w:w="407" w:type="dxa"/>
            <w:noWrap/>
            <w:vAlign w:val="center"/>
            <w:hideMark/>
          </w:tcPr>
          <w:p w14:paraId="33AA67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387</w:t>
            </w:r>
          </w:p>
        </w:tc>
        <w:tc>
          <w:tcPr>
            <w:tcW w:w="736" w:type="dxa"/>
            <w:noWrap/>
            <w:vAlign w:val="center"/>
            <w:hideMark/>
          </w:tcPr>
          <w:p w14:paraId="2B3E69D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903833</w:t>
            </w:r>
          </w:p>
        </w:tc>
        <w:tc>
          <w:tcPr>
            <w:tcW w:w="6649" w:type="dxa"/>
            <w:vAlign w:val="center"/>
            <w:hideMark/>
          </w:tcPr>
          <w:p w14:paraId="146FBDE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FOSFATASA ALCALINA</w:t>
            </w:r>
          </w:p>
        </w:tc>
        <w:tc>
          <w:tcPr>
            <w:tcW w:w="2268" w:type="dxa"/>
            <w:shd w:val="clear" w:color="000000" w:fill="FFFFFF"/>
            <w:noWrap/>
            <w:vAlign w:val="center"/>
            <w:hideMark/>
          </w:tcPr>
          <w:p w14:paraId="1DD4AAA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$ 16.239</w:t>
            </w:r>
          </w:p>
        </w:tc>
      </w:tr>
      <w:tr w:rsidR="00106FAF" w:rsidRPr="00106FAF" w14:paraId="52034E17" w14:textId="77777777" w:rsidTr="00E0398C">
        <w:trPr>
          <w:trHeight w:val="283"/>
        </w:trPr>
        <w:tc>
          <w:tcPr>
            <w:tcW w:w="407" w:type="dxa"/>
            <w:noWrap/>
            <w:vAlign w:val="center"/>
            <w:hideMark/>
          </w:tcPr>
          <w:p w14:paraId="749C9B8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388</w:t>
            </w:r>
          </w:p>
        </w:tc>
        <w:tc>
          <w:tcPr>
            <w:tcW w:w="736" w:type="dxa"/>
            <w:noWrap/>
            <w:vAlign w:val="center"/>
            <w:hideMark/>
          </w:tcPr>
          <w:p w14:paraId="3706AF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903835</w:t>
            </w:r>
          </w:p>
        </w:tc>
        <w:tc>
          <w:tcPr>
            <w:tcW w:w="6649" w:type="dxa"/>
            <w:vAlign w:val="center"/>
            <w:hideMark/>
          </w:tcPr>
          <w:p w14:paraId="169454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FOSFORO EN SUERO U OTROS FLUIDOS</w:t>
            </w:r>
          </w:p>
        </w:tc>
        <w:tc>
          <w:tcPr>
            <w:tcW w:w="2268" w:type="dxa"/>
            <w:shd w:val="clear" w:color="000000" w:fill="FFFFFF"/>
            <w:noWrap/>
            <w:vAlign w:val="center"/>
            <w:hideMark/>
          </w:tcPr>
          <w:p w14:paraId="537F343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$ 17.467</w:t>
            </w:r>
          </w:p>
        </w:tc>
      </w:tr>
      <w:tr w:rsidR="00106FAF" w:rsidRPr="00106FAF" w14:paraId="7C6445B0" w14:textId="77777777" w:rsidTr="00E0398C">
        <w:trPr>
          <w:trHeight w:val="283"/>
        </w:trPr>
        <w:tc>
          <w:tcPr>
            <w:tcW w:w="407" w:type="dxa"/>
            <w:noWrap/>
            <w:vAlign w:val="center"/>
            <w:hideMark/>
          </w:tcPr>
          <w:p w14:paraId="63D7AA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389</w:t>
            </w:r>
          </w:p>
        </w:tc>
        <w:tc>
          <w:tcPr>
            <w:tcW w:w="736" w:type="dxa"/>
            <w:noWrap/>
            <w:vAlign w:val="center"/>
            <w:hideMark/>
          </w:tcPr>
          <w:p w14:paraId="63C67A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907005</w:t>
            </w:r>
          </w:p>
        </w:tc>
        <w:tc>
          <w:tcPr>
            <w:tcW w:w="6649" w:type="dxa"/>
            <w:vAlign w:val="center"/>
            <w:hideMark/>
          </w:tcPr>
          <w:p w14:paraId="505E355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FROTIS RECTAL (IDENTIFICACION DE TROFOZOITOS)</w:t>
            </w:r>
          </w:p>
        </w:tc>
        <w:tc>
          <w:tcPr>
            <w:tcW w:w="2268" w:type="dxa"/>
            <w:shd w:val="clear" w:color="000000" w:fill="FFFFFF"/>
            <w:noWrap/>
            <w:vAlign w:val="center"/>
            <w:hideMark/>
          </w:tcPr>
          <w:p w14:paraId="49311E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$ 24.999</w:t>
            </w:r>
          </w:p>
        </w:tc>
      </w:tr>
      <w:tr w:rsidR="00106FAF" w:rsidRPr="00106FAF" w14:paraId="1D22BABC" w14:textId="77777777" w:rsidTr="00E0398C">
        <w:trPr>
          <w:trHeight w:val="283"/>
        </w:trPr>
        <w:tc>
          <w:tcPr>
            <w:tcW w:w="407" w:type="dxa"/>
            <w:noWrap/>
            <w:vAlign w:val="center"/>
            <w:hideMark/>
          </w:tcPr>
          <w:p w14:paraId="2DD269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390</w:t>
            </w:r>
          </w:p>
        </w:tc>
        <w:tc>
          <w:tcPr>
            <w:tcW w:w="736" w:type="dxa"/>
            <w:noWrap/>
            <w:vAlign w:val="center"/>
            <w:hideMark/>
          </w:tcPr>
          <w:p w14:paraId="7C2051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903838</w:t>
            </w:r>
          </w:p>
        </w:tc>
        <w:tc>
          <w:tcPr>
            <w:tcW w:w="6649" w:type="dxa"/>
            <w:vAlign w:val="center"/>
            <w:hideMark/>
          </w:tcPr>
          <w:p w14:paraId="7EDAD16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GAMMA GLUTAMIL TRANSFERASA</w:t>
            </w:r>
          </w:p>
        </w:tc>
        <w:tc>
          <w:tcPr>
            <w:tcW w:w="2268" w:type="dxa"/>
            <w:shd w:val="clear" w:color="000000" w:fill="FFFFFF"/>
            <w:noWrap/>
            <w:vAlign w:val="center"/>
            <w:hideMark/>
          </w:tcPr>
          <w:p w14:paraId="2B9F664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$ 24.586</w:t>
            </w:r>
          </w:p>
        </w:tc>
      </w:tr>
      <w:tr w:rsidR="00106FAF" w:rsidRPr="00106FAF" w14:paraId="023A8AE7" w14:textId="77777777" w:rsidTr="00E0398C">
        <w:trPr>
          <w:trHeight w:val="283"/>
        </w:trPr>
        <w:tc>
          <w:tcPr>
            <w:tcW w:w="407" w:type="dxa"/>
            <w:noWrap/>
            <w:vAlign w:val="center"/>
            <w:hideMark/>
          </w:tcPr>
          <w:p w14:paraId="586280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391</w:t>
            </w:r>
          </w:p>
        </w:tc>
        <w:tc>
          <w:tcPr>
            <w:tcW w:w="736" w:type="dxa"/>
            <w:noWrap/>
            <w:vAlign w:val="center"/>
            <w:hideMark/>
          </w:tcPr>
          <w:p w14:paraId="55D891E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903839</w:t>
            </w:r>
          </w:p>
        </w:tc>
        <w:tc>
          <w:tcPr>
            <w:tcW w:w="6649" w:type="dxa"/>
            <w:vAlign w:val="center"/>
            <w:hideMark/>
          </w:tcPr>
          <w:p w14:paraId="7062107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GASES ARTERIALES (EN REPOSO O EN EJERCICIO)</w:t>
            </w:r>
          </w:p>
        </w:tc>
        <w:tc>
          <w:tcPr>
            <w:tcW w:w="2268" w:type="dxa"/>
            <w:shd w:val="clear" w:color="000000" w:fill="FFFFFF"/>
            <w:noWrap/>
            <w:vAlign w:val="center"/>
            <w:hideMark/>
          </w:tcPr>
          <w:p w14:paraId="7D1DFB3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$ 61.397</w:t>
            </w:r>
          </w:p>
        </w:tc>
      </w:tr>
      <w:tr w:rsidR="00106FAF" w:rsidRPr="00106FAF" w14:paraId="663517DE" w14:textId="77777777" w:rsidTr="00E0398C">
        <w:trPr>
          <w:trHeight w:val="283"/>
        </w:trPr>
        <w:tc>
          <w:tcPr>
            <w:tcW w:w="407" w:type="dxa"/>
            <w:noWrap/>
            <w:vAlign w:val="center"/>
            <w:hideMark/>
          </w:tcPr>
          <w:p w14:paraId="1AEF7C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392</w:t>
            </w:r>
          </w:p>
        </w:tc>
        <w:tc>
          <w:tcPr>
            <w:tcW w:w="736" w:type="dxa"/>
            <w:noWrap/>
            <w:vAlign w:val="center"/>
            <w:hideMark/>
          </w:tcPr>
          <w:p w14:paraId="7083AB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906624</w:t>
            </w:r>
          </w:p>
        </w:tc>
        <w:tc>
          <w:tcPr>
            <w:tcW w:w="6649" w:type="dxa"/>
            <w:vAlign w:val="center"/>
            <w:hideMark/>
          </w:tcPr>
          <w:p w14:paraId="0664721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GASTRINA SEMIAUTOMATIZADO O AUTOMATIZADO</w:t>
            </w:r>
          </w:p>
        </w:tc>
        <w:tc>
          <w:tcPr>
            <w:tcW w:w="2268" w:type="dxa"/>
            <w:shd w:val="clear" w:color="000000" w:fill="FFFFFF"/>
            <w:noWrap/>
            <w:vAlign w:val="center"/>
            <w:hideMark/>
          </w:tcPr>
          <w:p w14:paraId="567875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$ 119.731</w:t>
            </w:r>
          </w:p>
        </w:tc>
      </w:tr>
      <w:tr w:rsidR="00106FAF" w:rsidRPr="00106FAF" w14:paraId="527BBD4E" w14:textId="77777777" w:rsidTr="00E0398C">
        <w:trPr>
          <w:trHeight w:val="283"/>
        </w:trPr>
        <w:tc>
          <w:tcPr>
            <w:tcW w:w="407" w:type="dxa"/>
            <w:noWrap/>
            <w:vAlign w:val="center"/>
            <w:hideMark/>
          </w:tcPr>
          <w:p w14:paraId="1DE180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393</w:t>
            </w:r>
          </w:p>
        </w:tc>
        <w:tc>
          <w:tcPr>
            <w:tcW w:w="736" w:type="dxa"/>
            <w:noWrap/>
            <w:vAlign w:val="center"/>
            <w:hideMark/>
          </w:tcPr>
          <w:p w14:paraId="6F0CB5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903844</w:t>
            </w:r>
          </w:p>
        </w:tc>
        <w:tc>
          <w:tcPr>
            <w:tcW w:w="6649" w:type="dxa"/>
            <w:vAlign w:val="center"/>
            <w:hideMark/>
          </w:tcPr>
          <w:p w14:paraId="55AC1AB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CURVA DE TOLERANCIA</w:t>
            </w:r>
          </w:p>
        </w:tc>
        <w:tc>
          <w:tcPr>
            <w:tcW w:w="2268" w:type="dxa"/>
            <w:shd w:val="clear" w:color="000000" w:fill="FFFFFF"/>
            <w:noWrap/>
            <w:vAlign w:val="center"/>
            <w:hideMark/>
          </w:tcPr>
          <w:p w14:paraId="468AB62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$ 71.216</w:t>
            </w:r>
          </w:p>
        </w:tc>
      </w:tr>
      <w:tr w:rsidR="00106FAF" w:rsidRPr="00106FAF" w14:paraId="7641B38D" w14:textId="77777777" w:rsidTr="00E0398C">
        <w:trPr>
          <w:trHeight w:val="283"/>
        </w:trPr>
        <w:tc>
          <w:tcPr>
            <w:tcW w:w="407" w:type="dxa"/>
            <w:noWrap/>
            <w:vAlign w:val="center"/>
            <w:hideMark/>
          </w:tcPr>
          <w:p w14:paraId="701A34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394</w:t>
            </w:r>
          </w:p>
        </w:tc>
        <w:tc>
          <w:tcPr>
            <w:tcW w:w="736" w:type="dxa"/>
            <w:noWrap/>
            <w:vAlign w:val="center"/>
            <w:hideMark/>
          </w:tcPr>
          <w:p w14:paraId="386954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903840</w:t>
            </w:r>
          </w:p>
        </w:tc>
        <w:tc>
          <w:tcPr>
            <w:tcW w:w="6649" w:type="dxa"/>
            <w:vAlign w:val="center"/>
            <w:hideMark/>
          </w:tcPr>
          <w:p w14:paraId="3BCF0DC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EN ORINA</w:t>
            </w:r>
          </w:p>
        </w:tc>
        <w:tc>
          <w:tcPr>
            <w:tcW w:w="2268" w:type="dxa"/>
            <w:shd w:val="clear" w:color="000000" w:fill="FFFFFF"/>
            <w:noWrap/>
            <w:vAlign w:val="center"/>
            <w:hideMark/>
          </w:tcPr>
          <w:p w14:paraId="115147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$ 12.432</w:t>
            </w:r>
          </w:p>
        </w:tc>
      </w:tr>
      <w:tr w:rsidR="00106FAF" w:rsidRPr="00106FAF" w14:paraId="27E45BDA" w14:textId="77777777" w:rsidTr="00E0398C">
        <w:trPr>
          <w:trHeight w:val="283"/>
        </w:trPr>
        <w:tc>
          <w:tcPr>
            <w:tcW w:w="407" w:type="dxa"/>
            <w:noWrap/>
            <w:vAlign w:val="center"/>
            <w:hideMark/>
          </w:tcPr>
          <w:p w14:paraId="519221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395</w:t>
            </w:r>
          </w:p>
        </w:tc>
        <w:tc>
          <w:tcPr>
            <w:tcW w:w="736" w:type="dxa"/>
            <w:noWrap/>
            <w:vAlign w:val="center"/>
            <w:hideMark/>
          </w:tcPr>
          <w:p w14:paraId="6E201B0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903841</w:t>
            </w:r>
          </w:p>
        </w:tc>
        <w:tc>
          <w:tcPr>
            <w:tcW w:w="6649" w:type="dxa"/>
            <w:vAlign w:val="center"/>
            <w:hideMark/>
          </w:tcPr>
          <w:p w14:paraId="60BA1F6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EN SUERO U OTRO FLUIDO DIFERENTE A ORINA</w:t>
            </w:r>
          </w:p>
        </w:tc>
        <w:tc>
          <w:tcPr>
            <w:tcW w:w="2268" w:type="dxa"/>
            <w:shd w:val="clear" w:color="000000" w:fill="FFFFFF"/>
            <w:noWrap/>
            <w:vAlign w:val="center"/>
            <w:hideMark/>
          </w:tcPr>
          <w:p w14:paraId="5F53AB6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$ 14.223</w:t>
            </w:r>
          </w:p>
        </w:tc>
      </w:tr>
      <w:tr w:rsidR="00106FAF" w:rsidRPr="00106FAF" w14:paraId="54F39AF2" w14:textId="77777777" w:rsidTr="00E0398C">
        <w:trPr>
          <w:trHeight w:val="283"/>
        </w:trPr>
        <w:tc>
          <w:tcPr>
            <w:tcW w:w="407" w:type="dxa"/>
            <w:noWrap/>
            <w:vAlign w:val="center"/>
            <w:hideMark/>
          </w:tcPr>
          <w:p w14:paraId="7EA479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396</w:t>
            </w:r>
          </w:p>
        </w:tc>
        <w:tc>
          <w:tcPr>
            <w:tcW w:w="736" w:type="dxa"/>
            <w:noWrap/>
            <w:vAlign w:val="center"/>
            <w:hideMark/>
          </w:tcPr>
          <w:p w14:paraId="06CADD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903842</w:t>
            </w:r>
          </w:p>
        </w:tc>
        <w:tc>
          <w:tcPr>
            <w:tcW w:w="6649" w:type="dxa"/>
            <w:vAlign w:val="center"/>
            <w:hideMark/>
          </w:tcPr>
          <w:p w14:paraId="2F96581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PRE Y POST CARGA DE GLUCOSA</w:t>
            </w:r>
          </w:p>
        </w:tc>
        <w:tc>
          <w:tcPr>
            <w:tcW w:w="2268" w:type="dxa"/>
            <w:shd w:val="clear" w:color="000000" w:fill="FFFFFF"/>
            <w:noWrap/>
            <w:vAlign w:val="center"/>
            <w:hideMark/>
          </w:tcPr>
          <w:p w14:paraId="35BDFF3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$ 32.021</w:t>
            </w:r>
          </w:p>
        </w:tc>
      </w:tr>
      <w:tr w:rsidR="00106FAF" w:rsidRPr="00106FAF" w14:paraId="7B2302DF" w14:textId="77777777" w:rsidTr="00E0398C">
        <w:trPr>
          <w:trHeight w:val="283"/>
        </w:trPr>
        <w:tc>
          <w:tcPr>
            <w:tcW w:w="407" w:type="dxa"/>
            <w:noWrap/>
            <w:vAlign w:val="center"/>
            <w:hideMark/>
          </w:tcPr>
          <w:p w14:paraId="208C0C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397</w:t>
            </w:r>
          </w:p>
        </w:tc>
        <w:tc>
          <w:tcPr>
            <w:tcW w:w="736" w:type="dxa"/>
            <w:noWrap/>
            <w:vAlign w:val="center"/>
            <w:hideMark/>
          </w:tcPr>
          <w:p w14:paraId="37D515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903843</w:t>
            </w:r>
          </w:p>
        </w:tc>
        <w:tc>
          <w:tcPr>
            <w:tcW w:w="6649" w:type="dxa"/>
            <w:vAlign w:val="center"/>
            <w:hideMark/>
          </w:tcPr>
          <w:p w14:paraId="04B346A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PRE Y POST PRANDIAL</w:t>
            </w:r>
          </w:p>
        </w:tc>
        <w:tc>
          <w:tcPr>
            <w:tcW w:w="2268" w:type="dxa"/>
            <w:shd w:val="clear" w:color="000000" w:fill="FFFFFF"/>
            <w:noWrap/>
            <w:vAlign w:val="center"/>
            <w:hideMark/>
          </w:tcPr>
          <w:p w14:paraId="6CAB1A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$ 20.747</w:t>
            </w:r>
          </w:p>
        </w:tc>
      </w:tr>
      <w:tr w:rsidR="00106FAF" w:rsidRPr="00106FAF" w14:paraId="3FB7C794" w14:textId="77777777" w:rsidTr="00E0398C">
        <w:trPr>
          <w:trHeight w:val="283"/>
        </w:trPr>
        <w:tc>
          <w:tcPr>
            <w:tcW w:w="407" w:type="dxa"/>
            <w:noWrap/>
            <w:vAlign w:val="center"/>
            <w:hideMark/>
          </w:tcPr>
          <w:p w14:paraId="093215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398</w:t>
            </w:r>
          </w:p>
        </w:tc>
        <w:tc>
          <w:tcPr>
            <w:tcW w:w="736" w:type="dxa"/>
            <w:noWrap/>
            <w:vAlign w:val="center"/>
            <w:hideMark/>
          </w:tcPr>
          <w:p w14:paraId="61691C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903845</w:t>
            </w:r>
          </w:p>
        </w:tc>
        <w:tc>
          <w:tcPr>
            <w:tcW w:w="6649" w:type="dxa"/>
            <w:vAlign w:val="center"/>
            <w:hideMark/>
          </w:tcPr>
          <w:p w14:paraId="18698F1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TEST O’ SULLIVAN</w:t>
            </w:r>
          </w:p>
        </w:tc>
        <w:tc>
          <w:tcPr>
            <w:tcW w:w="2268" w:type="dxa"/>
            <w:shd w:val="clear" w:color="000000" w:fill="FFFFFF"/>
            <w:noWrap/>
            <w:vAlign w:val="center"/>
            <w:hideMark/>
          </w:tcPr>
          <w:p w14:paraId="24A3EC9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$ 31.022</w:t>
            </w:r>
          </w:p>
        </w:tc>
      </w:tr>
      <w:tr w:rsidR="00106FAF" w:rsidRPr="00106FAF" w14:paraId="19A7B98B" w14:textId="77777777" w:rsidTr="00E0398C">
        <w:trPr>
          <w:trHeight w:val="283"/>
        </w:trPr>
        <w:tc>
          <w:tcPr>
            <w:tcW w:w="407" w:type="dxa"/>
            <w:noWrap/>
            <w:vAlign w:val="center"/>
            <w:hideMark/>
          </w:tcPr>
          <w:p w14:paraId="08703C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399</w:t>
            </w:r>
          </w:p>
        </w:tc>
        <w:tc>
          <w:tcPr>
            <w:tcW w:w="736" w:type="dxa"/>
            <w:noWrap/>
            <w:vAlign w:val="center"/>
            <w:hideMark/>
          </w:tcPr>
          <w:p w14:paraId="54BF7C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904508</w:t>
            </w:r>
          </w:p>
        </w:tc>
        <w:tc>
          <w:tcPr>
            <w:tcW w:w="6649" w:type="dxa"/>
            <w:vAlign w:val="center"/>
            <w:hideMark/>
          </w:tcPr>
          <w:p w14:paraId="5122C06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GONADOTROPINA CORIONICA SUBUNIDAD BETA CUALITATIVA PRUEBA DE EMBARAZO EN ORINA O SUERO</w:t>
            </w:r>
          </w:p>
        </w:tc>
        <w:tc>
          <w:tcPr>
            <w:tcW w:w="2268" w:type="dxa"/>
            <w:shd w:val="clear" w:color="000000" w:fill="FFFFFF"/>
            <w:noWrap/>
            <w:vAlign w:val="center"/>
            <w:hideMark/>
          </w:tcPr>
          <w:p w14:paraId="3D3AF3C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$ 42.574</w:t>
            </w:r>
          </w:p>
        </w:tc>
      </w:tr>
      <w:tr w:rsidR="00106FAF" w:rsidRPr="00106FAF" w14:paraId="7C5813BC" w14:textId="77777777" w:rsidTr="00E0398C">
        <w:trPr>
          <w:trHeight w:val="283"/>
        </w:trPr>
        <w:tc>
          <w:tcPr>
            <w:tcW w:w="407" w:type="dxa"/>
            <w:noWrap/>
            <w:vAlign w:val="center"/>
            <w:hideMark/>
          </w:tcPr>
          <w:p w14:paraId="5285DA9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400</w:t>
            </w:r>
          </w:p>
        </w:tc>
        <w:tc>
          <w:tcPr>
            <w:tcW w:w="736" w:type="dxa"/>
            <w:noWrap/>
            <w:vAlign w:val="center"/>
            <w:hideMark/>
          </w:tcPr>
          <w:p w14:paraId="741EDB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906625</w:t>
            </w:r>
          </w:p>
        </w:tc>
        <w:tc>
          <w:tcPr>
            <w:tcW w:w="6649" w:type="dxa"/>
            <w:vAlign w:val="center"/>
            <w:hideMark/>
          </w:tcPr>
          <w:p w14:paraId="5EC6243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GONADOTROPINA CORIONICA SUBUNIDAD BETA SEMIAUTOMATIZADO O AUTOMATIZADO</w:t>
            </w:r>
          </w:p>
        </w:tc>
        <w:tc>
          <w:tcPr>
            <w:tcW w:w="2268" w:type="dxa"/>
            <w:shd w:val="clear" w:color="000000" w:fill="FFFFFF"/>
            <w:noWrap/>
            <w:vAlign w:val="center"/>
            <w:hideMark/>
          </w:tcPr>
          <w:p w14:paraId="7267348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$ 42.069</w:t>
            </w:r>
          </w:p>
        </w:tc>
      </w:tr>
      <w:tr w:rsidR="00106FAF" w:rsidRPr="00106FAF" w14:paraId="10C4F110" w14:textId="77777777" w:rsidTr="00E0398C">
        <w:trPr>
          <w:trHeight w:val="283"/>
        </w:trPr>
        <w:tc>
          <w:tcPr>
            <w:tcW w:w="407" w:type="dxa"/>
            <w:noWrap/>
            <w:vAlign w:val="center"/>
            <w:hideMark/>
          </w:tcPr>
          <w:p w14:paraId="59F9FF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401</w:t>
            </w:r>
          </w:p>
        </w:tc>
        <w:tc>
          <w:tcPr>
            <w:tcW w:w="736" w:type="dxa"/>
            <w:noWrap/>
            <w:vAlign w:val="center"/>
            <w:hideMark/>
          </w:tcPr>
          <w:p w14:paraId="66D409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902211</w:t>
            </w:r>
          </w:p>
        </w:tc>
        <w:tc>
          <w:tcPr>
            <w:tcW w:w="6649" w:type="dxa"/>
            <w:vAlign w:val="center"/>
            <w:hideMark/>
          </w:tcPr>
          <w:p w14:paraId="6F7909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HEMATOCRITO</w:t>
            </w:r>
          </w:p>
        </w:tc>
        <w:tc>
          <w:tcPr>
            <w:tcW w:w="2268" w:type="dxa"/>
            <w:shd w:val="clear" w:color="000000" w:fill="FFFFFF"/>
            <w:noWrap/>
            <w:vAlign w:val="center"/>
            <w:hideMark/>
          </w:tcPr>
          <w:p w14:paraId="115F517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$ 7.083</w:t>
            </w:r>
          </w:p>
        </w:tc>
      </w:tr>
      <w:tr w:rsidR="00106FAF" w:rsidRPr="00106FAF" w14:paraId="63AC8F43" w14:textId="77777777" w:rsidTr="00E0398C">
        <w:trPr>
          <w:trHeight w:val="283"/>
        </w:trPr>
        <w:tc>
          <w:tcPr>
            <w:tcW w:w="407" w:type="dxa"/>
            <w:noWrap/>
            <w:vAlign w:val="center"/>
            <w:hideMark/>
          </w:tcPr>
          <w:p w14:paraId="6E60BA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402</w:t>
            </w:r>
          </w:p>
        </w:tc>
        <w:tc>
          <w:tcPr>
            <w:tcW w:w="736" w:type="dxa"/>
            <w:noWrap/>
            <w:vAlign w:val="center"/>
            <w:hideMark/>
          </w:tcPr>
          <w:p w14:paraId="0FDD73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911018</w:t>
            </w:r>
          </w:p>
        </w:tc>
        <w:tc>
          <w:tcPr>
            <w:tcW w:w="6649" w:type="dxa"/>
            <w:vAlign w:val="center"/>
            <w:hideMark/>
          </w:tcPr>
          <w:p w14:paraId="3DAF03A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HEMOCLASIFICACION SISTEMA ABO DIRECTA [HEMOCLASIFICACION GLOBULAR] EN TUBO</w:t>
            </w:r>
          </w:p>
        </w:tc>
        <w:tc>
          <w:tcPr>
            <w:tcW w:w="2268" w:type="dxa"/>
            <w:shd w:val="clear" w:color="000000" w:fill="FFFFFF"/>
            <w:noWrap/>
            <w:vAlign w:val="center"/>
            <w:hideMark/>
          </w:tcPr>
          <w:p w14:paraId="7E2B717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$ 18.995</w:t>
            </w:r>
          </w:p>
        </w:tc>
      </w:tr>
      <w:tr w:rsidR="00106FAF" w:rsidRPr="00106FAF" w14:paraId="4C5FD6FC" w14:textId="77777777" w:rsidTr="00E0398C">
        <w:trPr>
          <w:trHeight w:val="283"/>
        </w:trPr>
        <w:tc>
          <w:tcPr>
            <w:tcW w:w="407" w:type="dxa"/>
            <w:noWrap/>
            <w:vAlign w:val="center"/>
            <w:hideMark/>
          </w:tcPr>
          <w:p w14:paraId="6E00DD9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403</w:t>
            </w:r>
          </w:p>
        </w:tc>
        <w:tc>
          <w:tcPr>
            <w:tcW w:w="736" w:type="dxa"/>
            <w:noWrap/>
            <w:vAlign w:val="center"/>
            <w:hideMark/>
          </w:tcPr>
          <w:p w14:paraId="3243064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911019</w:t>
            </w:r>
          </w:p>
        </w:tc>
        <w:tc>
          <w:tcPr>
            <w:tcW w:w="6649" w:type="dxa"/>
            <w:vAlign w:val="center"/>
            <w:hideMark/>
          </w:tcPr>
          <w:p w14:paraId="505408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HEMOCLASIFICACION SISTEMA ABO INVERSA [HEMOCLASIFICACION SERICA] POR MICROTECNICA</w:t>
            </w:r>
          </w:p>
        </w:tc>
        <w:tc>
          <w:tcPr>
            <w:tcW w:w="2268" w:type="dxa"/>
            <w:shd w:val="clear" w:color="000000" w:fill="FFFFFF"/>
            <w:noWrap/>
            <w:vAlign w:val="center"/>
            <w:hideMark/>
          </w:tcPr>
          <w:p w14:paraId="42DA50F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$ 40.287</w:t>
            </w:r>
          </w:p>
        </w:tc>
      </w:tr>
      <w:tr w:rsidR="00106FAF" w:rsidRPr="00106FAF" w14:paraId="4F9B6705" w14:textId="77777777" w:rsidTr="00E0398C">
        <w:trPr>
          <w:trHeight w:val="283"/>
        </w:trPr>
        <w:tc>
          <w:tcPr>
            <w:tcW w:w="407" w:type="dxa"/>
            <w:noWrap/>
            <w:vAlign w:val="center"/>
            <w:hideMark/>
          </w:tcPr>
          <w:p w14:paraId="13C76C8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404</w:t>
            </w:r>
          </w:p>
        </w:tc>
        <w:tc>
          <w:tcPr>
            <w:tcW w:w="736" w:type="dxa"/>
            <w:noWrap/>
            <w:vAlign w:val="center"/>
            <w:hideMark/>
          </w:tcPr>
          <w:p w14:paraId="649BF9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901227</w:t>
            </w:r>
          </w:p>
        </w:tc>
        <w:tc>
          <w:tcPr>
            <w:tcW w:w="6649" w:type="dxa"/>
            <w:vAlign w:val="center"/>
            <w:hideMark/>
          </w:tcPr>
          <w:p w14:paraId="4EAD1D9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HEMOCULTIVO CON RESINA CADA MUESTRA</w:t>
            </w:r>
          </w:p>
        </w:tc>
        <w:tc>
          <w:tcPr>
            <w:tcW w:w="2268" w:type="dxa"/>
            <w:shd w:val="clear" w:color="000000" w:fill="FFFFFF"/>
            <w:noWrap/>
            <w:vAlign w:val="center"/>
            <w:hideMark/>
          </w:tcPr>
          <w:p w14:paraId="62541AF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$ 92.411</w:t>
            </w:r>
          </w:p>
        </w:tc>
      </w:tr>
      <w:tr w:rsidR="00106FAF" w:rsidRPr="00106FAF" w14:paraId="4AD7A4E2" w14:textId="77777777" w:rsidTr="00E0398C">
        <w:trPr>
          <w:trHeight w:val="283"/>
        </w:trPr>
        <w:tc>
          <w:tcPr>
            <w:tcW w:w="407" w:type="dxa"/>
            <w:noWrap/>
            <w:vAlign w:val="center"/>
            <w:hideMark/>
          </w:tcPr>
          <w:p w14:paraId="17CC1D3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405</w:t>
            </w:r>
          </w:p>
        </w:tc>
        <w:tc>
          <w:tcPr>
            <w:tcW w:w="736" w:type="dxa"/>
            <w:noWrap/>
            <w:vAlign w:val="center"/>
            <w:hideMark/>
          </w:tcPr>
          <w:p w14:paraId="0C8A484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902213</w:t>
            </w:r>
          </w:p>
        </w:tc>
        <w:tc>
          <w:tcPr>
            <w:tcW w:w="6649" w:type="dxa"/>
            <w:vAlign w:val="center"/>
            <w:hideMark/>
          </w:tcPr>
          <w:p w14:paraId="3003E8E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HEMOGLOBINA</w:t>
            </w:r>
          </w:p>
        </w:tc>
        <w:tc>
          <w:tcPr>
            <w:tcW w:w="2268" w:type="dxa"/>
            <w:shd w:val="clear" w:color="000000" w:fill="FFFFFF"/>
            <w:noWrap/>
            <w:vAlign w:val="center"/>
            <w:hideMark/>
          </w:tcPr>
          <w:p w14:paraId="210B556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$ 13.249</w:t>
            </w:r>
          </w:p>
        </w:tc>
      </w:tr>
      <w:tr w:rsidR="00106FAF" w:rsidRPr="00106FAF" w14:paraId="7A5656A3" w14:textId="77777777" w:rsidTr="00E0398C">
        <w:trPr>
          <w:trHeight w:val="283"/>
        </w:trPr>
        <w:tc>
          <w:tcPr>
            <w:tcW w:w="407" w:type="dxa"/>
            <w:noWrap/>
            <w:vAlign w:val="center"/>
            <w:hideMark/>
          </w:tcPr>
          <w:p w14:paraId="4DDD5D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406</w:t>
            </w:r>
          </w:p>
        </w:tc>
        <w:tc>
          <w:tcPr>
            <w:tcW w:w="736" w:type="dxa"/>
            <w:noWrap/>
            <w:vAlign w:val="center"/>
            <w:hideMark/>
          </w:tcPr>
          <w:p w14:paraId="40662F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903426</w:t>
            </w:r>
          </w:p>
        </w:tc>
        <w:tc>
          <w:tcPr>
            <w:tcW w:w="6649" w:type="dxa"/>
            <w:vAlign w:val="center"/>
            <w:hideMark/>
          </w:tcPr>
          <w:p w14:paraId="2B31F5F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HEMOGLOBINA GLICOSILADA AUTOMATIZADA</w:t>
            </w:r>
          </w:p>
        </w:tc>
        <w:tc>
          <w:tcPr>
            <w:tcW w:w="2268" w:type="dxa"/>
            <w:shd w:val="clear" w:color="000000" w:fill="FFFFFF"/>
            <w:noWrap/>
            <w:vAlign w:val="center"/>
            <w:hideMark/>
          </w:tcPr>
          <w:p w14:paraId="36B5DF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$ 50.239</w:t>
            </w:r>
          </w:p>
        </w:tc>
      </w:tr>
      <w:tr w:rsidR="00106FAF" w:rsidRPr="00106FAF" w14:paraId="76DEB72D" w14:textId="77777777" w:rsidTr="00E0398C">
        <w:trPr>
          <w:trHeight w:val="283"/>
        </w:trPr>
        <w:tc>
          <w:tcPr>
            <w:tcW w:w="407" w:type="dxa"/>
            <w:noWrap/>
            <w:vAlign w:val="center"/>
            <w:hideMark/>
          </w:tcPr>
          <w:p w14:paraId="5D46B5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407</w:t>
            </w:r>
          </w:p>
        </w:tc>
        <w:tc>
          <w:tcPr>
            <w:tcW w:w="736" w:type="dxa"/>
            <w:noWrap/>
            <w:vAlign w:val="center"/>
            <w:hideMark/>
          </w:tcPr>
          <w:p w14:paraId="7CB7A7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902210</w:t>
            </w:r>
          </w:p>
        </w:tc>
        <w:tc>
          <w:tcPr>
            <w:tcW w:w="6649" w:type="dxa"/>
            <w:vAlign w:val="center"/>
            <w:hideMark/>
          </w:tcPr>
          <w:p w14:paraId="2CAC17A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HEMOGRAMA IV (HEMOGLOBINA HEMATOCRITO RECUENTO DE ERITROCITOS INDICES ERITROCITARIOS LEUCOGRAMA RECUENTO DE PLAQUETAS INDICES PLAQUETARIOS Y MORFOLOGIA ELECTRONICA E HISTOGRAMA) AUTOMATIZADO</w:t>
            </w:r>
          </w:p>
        </w:tc>
        <w:tc>
          <w:tcPr>
            <w:tcW w:w="2268" w:type="dxa"/>
            <w:shd w:val="clear" w:color="000000" w:fill="FFFFFF"/>
            <w:noWrap/>
            <w:vAlign w:val="center"/>
            <w:hideMark/>
          </w:tcPr>
          <w:p w14:paraId="6114D29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$ 27.366</w:t>
            </w:r>
          </w:p>
        </w:tc>
      </w:tr>
      <w:tr w:rsidR="00106FAF" w:rsidRPr="00106FAF" w14:paraId="6065FF87" w14:textId="77777777" w:rsidTr="00E0398C">
        <w:trPr>
          <w:trHeight w:val="283"/>
        </w:trPr>
        <w:tc>
          <w:tcPr>
            <w:tcW w:w="407" w:type="dxa"/>
            <w:noWrap/>
            <w:vAlign w:val="center"/>
            <w:hideMark/>
          </w:tcPr>
          <w:p w14:paraId="592623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408</w:t>
            </w:r>
          </w:p>
        </w:tc>
        <w:tc>
          <w:tcPr>
            <w:tcW w:w="736" w:type="dxa"/>
            <w:noWrap/>
            <w:vAlign w:val="center"/>
            <w:hideMark/>
          </w:tcPr>
          <w:p w14:paraId="272D8D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902214</w:t>
            </w:r>
          </w:p>
        </w:tc>
        <w:tc>
          <w:tcPr>
            <w:tcW w:w="6649" w:type="dxa"/>
            <w:vAlign w:val="center"/>
            <w:hideMark/>
          </w:tcPr>
          <w:p w14:paraId="19AD199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HEMOPARASITOS EXTENDIDO DE GOTA GRUESA</w:t>
            </w:r>
          </w:p>
        </w:tc>
        <w:tc>
          <w:tcPr>
            <w:tcW w:w="2268" w:type="dxa"/>
            <w:shd w:val="clear" w:color="000000" w:fill="FFFFFF"/>
            <w:noWrap/>
            <w:vAlign w:val="center"/>
            <w:hideMark/>
          </w:tcPr>
          <w:p w14:paraId="20BBD1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$ 13.931</w:t>
            </w:r>
          </w:p>
        </w:tc>
      </w:tr>
      <w:tr w:rsidR="00106FAF" w:rsidRPr="00106FAF" w14:paraId="59B3388D" w14:textId="77777777" w:rsidTr="00E0398C">
        <w:trPr>
          <w:trHeight w:val="283"/>
        </w:trPr>
        <w:tc>
          <w:tcPr>
            <w:tcW w:w="407" w:type="dxa"/>
            <w:noWrap/>
            <w:vAlign w:val="center"/>
            <w:hideMark/>
          </w:tcPr>
          <w:p w14:paraId="4408C9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409</w:t>
            </w:r>
          </w:p>
        </w:tc>
        <w:tc>
          <w:tcPr>
            <w:tcW w:w="736" w:type="dxa"/>
            <w:noWrap/>
            <w:vAlign w:val="center"/>
            <w:hideMark/>
          </w:tcPr>
          <w:p w14:paraId="2023CC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903428</w:t>
            </w:r>
          </w:p>
        </w:tc>
        <w:tc>
          <w:tcPr>
            <w:tcW w:w="6649" w:type="dxa"/>
            <w:vAlign w:val="center"/>
            <w:hideMark/>
          </w:tcPr>
          <w:p w14:paraId="186991B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HEMOSIDERINA EN ORINA</w:t>
            </w:r>
          </w:p>
        </w:tc>
        <w:tc>
          <w:tcPr>
            <w:tcW w:w="2268" w:type="dxa"/>
            <w:shd w:val="clear" w:color="000000" w:fill="FFFFFF"/>
            <w:noWrap/>
            <w:vAlign w:val="center"/>
            <w:hideMark/>
          </w:tcPr>
          <w:p w14:paraId="2508B27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$ 56.108</w:t>
            </w:r>
          </w:p>
        </w:tc>
      </w:tr>
      <w:tr w:rsidR="00106FAF" w:rsidRPr="00106FAF" w14:paraId="7CAD3545" w14:textId="77777777" w:rsidTr="00E0398C">
        <w:trPr>
          <w:trHeight w:val="283"/>
        </w:trPr>
        <w:tc>
          <w:tcPr>
            <w:tcW w:w="407" w:type="dxa"/>
            <w:noWrap/>
            <w:vAlign w:val="center"/>
            <w:hideMark/>
          </w:tcPr>
          <w:p w14:paraId="4B8D51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410</w:t>
            </w:r>
          </w:p>
        </w:tc>
        <w:tc>
          <w:tcPr>
            <w:tcW w:w="736" w:type="dxa"/>
            <w:noWrap/>
            <w:vAlign w:val="center"/>
            <w:hideMark/>
          </w:tcPr>
          <w:p w14:paraId="077641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906218</w:t>
            </w:r>
          </w:p>
        </w:tc>
        <w:tc>
          <w:tcPr>
            <w:tcW w:w="6649" w:type="dxa"/>
            <w:vAlign w:val="center"/>
            <w:hideMark/>
          </w:tcPr>
          <w:p w14:paraId="5EBA10F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2329264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$ 88.039</w:t>
            </w:r>
          </w:p>
        </w:tc>
      </w:tr>
      <w:tr w:rsidR="00106FAF" w:rsidRPr="00106FAF" w14:paraId="33AE54C3" w14:textId="77777777" w:rsidTr="00E0398C">
        <w:trPr>
          <w:trHeight w:val="283"/>
        </w:trPr>
        <w:tc>
          <w:tcPr>
            <w:tcW w:w="407" w:type="dxa"/>
            <w:noWrap/>
            <w:vAlign w:val="center"/>
            <w:hideMark/>
          </w:tcPr>
          <w:p w14:paraId="1BE197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411</w:t>
            </w:r>
          </w:p>
        </w:tc>
        <w:tc>
          <w:tcPr>
            <w:tcW w:w="736" w:type="dxa"/>
            <w:noWrap/>
            <w:vAlign w:val="center"/>
            <w:hideMark/>
          </w:tcPr>
          <w:p w14:paraId="388FE1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906219</w:t>
            </w:r>
          </w:p>
        </w:tc>
        <w:tc>
          <w:tcPr>
            <w:tcW w:w="6649" w:type="dxa"/>
            <w:vAlign w:val="center"/>
            <w:hideMark/>
          </w:tcPr>
          <w:p w14:paraId="02C4445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A ANTICUERPOS TOTALES SEMIAUTOMATIZADO O AUTOMATIZADO</w:t>
            </w:r>
          </w:p>
        </w:tc>
        <w:tc>
          <w:tcPr>
            <w:tcW w:w="2268" w:type="dxa"/>
            <w:shd w:val="clear" w:color="000000" w:fill="FFFFFF"/>
            <w:noWrap/>
            <w:vAlign w:val="center"/>
            <w:hideMark/>
          </w:tcPr>
          <w:p w14:paraId="3E7F460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$ 75.951</w:t>
            </w:r>
          </w:p>
        </w:tc>
      </w:tr>
      <w:tr w:rsidR="00106FAF" w:rsidRPr="00106FAF" w14:paraId="5535A09E" w14:textId="77777777" w:rsidTr="00E0398C">
        <w:trPr>
          <w:trHeight w:val="283"/>
        </w:trPr>
        <w:tc>
          <w:tcPr>
            <w:tcW w:w="407" w:type="dxa"/>
            <w:noWrap/>
            <w:vAlign w:val="center"/>
            <w:hideMark/>
          </w:tcPr>
          <w:p w14:paraId="41F67B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412</w:t>
            </w:r>
          </w:p>
        </w:tc>
        <w:tc>
          <w:tcPr>
            <w:tcW w:w="736" w:type="dxa"/>
            <w:noWrap/>
            <w:vAlign w:val="center"/>
            <w:hideMark/>
          </w:tcPr>
          <w:p w14:paraId="27F1B1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906220</w:t>
            </w:r>
          </w:p>
        </w:tc>
        <w:tc>
          <w:tcPr>
            <w:tcW w:w="6649" w:type="dxa"/>
            <w:vAlign w:val="center"/>
            <w:hideMark/>
          </w:tcPr>
          <w:p w14:paraId="7E35FE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B ANTICUERPOS CENTRAL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[ANTI-CORE HBC-M] SEMIAUTOMATIZADO O AUTOMATIZADO</w:t>
            </w:r>
          </w:p>
        </w:tc>
        <w:tc>
          <w:tcPr>
            <w:tcW w:w="2268" w:type="dxa"/>
            <w:shd w:val="clear" w:color="000000" w:fill="FFFFFF"/>
            <w:noWrap/>
            <w:vAlign w:val="center"/>
            <w:hideMark/>
          </w:tcPr>
          <w:p w14:paraId="788303C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$ 70.272</w:t>
            </w:r>
          </w:p>
        </w:tc>
      </w:tr>
      <w:tr w:rsidR="00106FAF" w:rsidRPr="00106FAF" w14:paraId="450AFA4A" w14:textId="77777777" w:rsidTr="00E0398C">
        <w:trPr>
          <w:trHeight w:val="283"/>
        </w:trPr>
        <w:tc>
          <w:tcPr>
            <w:tcW w:w="407" w:type="dxa"/>
            <w:noWrap/>
            <w:vAlign w:val="center"/>
            <w:hideMark/>
          </w:tcPr>
          <w:p w14:paraId="055FC2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413</w:t>
            </w:r>
          </w:p>
        </w:tc>
        <w:tc>
          <w:tcPr>
            <w:tcW w:w="736" w:type="dxa"/>
            <w:noWrap/>
            <w:vAlign w:val="center"/>
            <w:hideMark/>
          </w:tcPr>
          <w:p w14:paraId="45C171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906221</w:t>
            </w:r>
          </w:p>
        </w:tc>
        <w:tc>
          <w:tcPr>
            <w:tcW w:w="6649" w:type="dxa"/>
            <w:vAlign w:val="center"/>
            <w:hideMark/>
          </w:tcPr>
          <w:p w14:paraId="29221C8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B ANTICUERPOS CENTRAL TOTALES [ANTI-CORE </w:t>
            </w:r>
            <w:proofErr w:type="spellStart"/>
            <w:r w:rsidRPr="00106FAF">
              <w:rPr>
                <w:rFonts w:ascii="Arial" w:hAnsi="Arial" w:cs="Arial"/>
                <w:color w:val="000000"/>
                <w:sz w:val="16"/>
                <w:szCs w:val="16"/>
                <w:lang w:val="es-CO" w:eastAsia="es-CO"/>
              </w:rPr>
              <w:t>HBc</w:t>
            </w:r>
            <w:proofErr w:type="spellEnd"/>
            <w:r w:rsidRPr="00106FAF">
              <w:rPr>
                <w:rFonts w:ascii="Arial" w:hAnsi="Arial" w:cs="Arial"/>
                <w:color w:val="000000"/>
                <w:sz w:val="16"/>
                <w:szCs w:val="16"/>
                <w:lang w:val="es-CO" w:eastAsia="es-CO"/>
              </w:rPr>
              <w:t>] SEMIAUTOMATIZADO O AUTOMATIZADO</w:t>
            </w:r>
          </w:p>
        </w:tc>
        <w:tc>
          <w:tcPr>
            <w:tcW w:w="2268" w:type="dxa"/>
            <w:shd w:val="clear" w:color="000000" w:fill="FFFFFF"/>
            <w:noWrap/>
            <w:vAlign w:val="center"/>
            <w:hideMark/>
          </w:tcPr>
          <w:p w14:paraId="1CAD726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$ 58.892</w:t>
            </w:r>
          </w:p>
        </w:tc>
      </w:tr>
      <w:tr w:rsidR="00106FAF" w:rsidRPr="00106FAF" w14:paraId="57742469" w14:textId="77777777" w:rsidTr="00E0398C">
        <w:trPr>
          <w:trHeight w:val="283"/>
        </w:trPr>
        <w:tc>
          <w:tcPr>
            <w:tcW w:w="407" w:type="dxa"/>
            <w:noWrap/>
            <w:vAlign w:val="center"/>
            <w:hideMark/>
          </w:tcPr>
          <w:p w14:paraId="5130C20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414</w:t>
            </w:r>
          </w:p>
        </w:tc>
        <w:tc>
          <w:tcPr>
            <w:tcW w:w="736" w:type="dxa"/>
            <w:noWrap/>
            <w:vAlign w:val="center"/>
            <w:hideMark/>
          </w:tcPr>
          <w:p w14:paraId="569126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906222</w:t>
            </w:r>
          </w:p>
        </w:tc>
        <w:tc>
          <w:tcPr>
            <w:tcW w:w="6649" w:type="dxa"/>
            <w:vAlign w:val="center"/>
            <w:hideMark/>
          </w:tcPr>
          <w:p w14:paraId="196D4C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B ANTICUERPOS E [ANTI-HBe] SEMIAUTOMATIZADO O AUTOMATIZADO</w:t>
            </w:r>
          </w:p>
        </w:tc>
        <w:tc>
          <w:tcPr>
            <w:tcW w:w="2268" w:type="dxa"/>
            <w:shd w:val="clear" w:color="000000" w:fill="FFFFFF"/>
            <w:noWrap/>
            <w:vAlign w:val="center"/>
            <w:hideMark/>
          </w:tcPr>
          <w:p w14:paraId="110DBF6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$ 88.349</w:t>
            </w:r>
          </w:p>
        </w:tc>
      </w:tr>
      <w:tr w:rsidR="00106FAF" w:rsidRPr="00106FAF" w14:paraId="1D86F09A" w14:textId="77777777" w:rsidTr="00E0398C">
        <w:trPr>
          <w:trHeight w:val="283"/>
        </w:trPr>
        <w:tc>
          <w:tcPr>
            <w:tcW w:w="407" w:type="dxa"/>
            <w:noWrap/>
            <w:vAlign w:val="center"/>
            <w:hideMark/>
          </w:tcPr>
          <w:p w14:paraId="1DA5BC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415</w:t>
            </w:r>
          </w:p>
        </w:tc>
        <w:tc>
          <w:tcPr>
            <w:tcW w:w="736" w:type="dxa"/>
            <w:noWrap/>
            <w:vAlign w:val="center"/>
            <w:hideMark/>
          </w:tcPr>
          <w:p w14:paraId="7A2E9A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906223</w:t>
            </w:r>
          </w:p>
        </w:tc>
        <w:tc>
          <w:tcPr>
            <w:tcW w:w="6649" w:type="dxa"/>
            <w:vAlign w:val="center"/>
            <w:hideMark/>
          </w:tcPr>
          <w:p w14:paraId="68FA29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B ANTICUERPOS S [ANTI-</w:t>
            </w:r>
            <w:proofErr w:type="spellStart"/>
            <w:r w:rsidRPr="00106FAF">
              <w:rPr>
                <w:rFonts w:ascii="Arial" w:hAnsi="Arial" w:cs="Arial"/>
                <w:color w:val="000000"/>
                <w:sz w:val="16"/>
                <w:szCs w:val="16"/>
                <w:lang w:val="es-CO" w:eastAsia="es-CO"/>
              </w:rPr>
              <w:t>HBs</w:t>
            </w:r>
            <w:proofErr w:type="spellEnd"/>
            <w:r w:rsidRPr="00106FAF">
              <w:rPr>
                <w:rFonts w:ascii="Arial" w:hAnsi="Arial" w:cs="Arial"/>
                <w:color w:val="000000"/>
                <w:sz w:val="16"/>
                <w:szCs w:val="16"/>
                <w:lang w:val="es-CO" w:eastAsia="es-CO"/>
              </w:rPr>
              <w:t>] SEMIAUTOMATIZADO O AUTOMATIZADO</w:t>
            </w:r>
          </w:p>
        </w:tc>
        <w:tc>
          <w:tcPr>
            <w:tcW w:w="2268" w:type="dxa"/>
            <w:shd w:val="clear" w:color="000000" w:fill="FFFFFF"/>
            <w:noWrap/>
            <w:vAlign w:val="center"/>
            <w:hideMark/>
          </w:tcPr>
          <w:p w14:paraId="600E3EA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$ 88.682</w:t>
            </w:r>
          </w:p>
        </w:tc>
      </w:tr>
      <w:tr w:rsidR="00106FAF" w:rsidRPr="00106FAF" w14:paraId="4C9FFFED" w14:textId="77777777" w:rsidTr="00E0398C">
        <w:trPr>
          <w:trHeight w:val="283"/>
        </w:trPr>
        <w:tc>
          <w:tcPr>
            <w:tcW w:w="407" w:type="dxa"/>
            <w:noWrap/>
            <w:vAlign w:val="center"/>
            <w:hideMark/>
          </w:tcPr>
          <w:p w14:paraId="5CC90C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416</w:t>
            </w:r>
          </w:p>
        </w:tc>
        <w:tc>
          <w:tcPr>
            <w:tcW w:w="736" w:type="dxa"/>
            <w:noWrap/>
            <w:vAlign w:val="center"/>
            <w:hideMark/>
          </w:tcPr>
          <w:p w14:paraId="27F357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906317</w:t>
            </w:r>
          </w:p>
        </w:tc>
        <w:tc>
          <w:tcPr>
            <w:tcW w:w="6649" w:type="dxa"/>
            <w:vAlign w:val="center"/>
            <w:hideMark/>
          </w:tcPr>
          <w:p w14:paraId="3D6E31D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B ANTIGENO DE SUPERFICIE [Ag </w:t>
            </w:r>
            <w:proofErr w:type="spellStart"/>
            <w:r w:rsidRPr="00106FAF">
              <w:rPr>
                <w:rFonts w:ascii="Arial" w:hAnsi="Arial" w:cs="Arial"/>
                <w:color w:val="000000"/>
                <w:sz w:val="16"/>
                <w:szCs w:val="16"/>
                <w:lang w:val="es-CO" w:eastAsia="es-CO"/>
              </w:rPr>
              <w:t>HBs</w:t>
            </w:r>
            <w:proofErr w:type="spellEnd"/>
            <w:r w:rsidRPr="00106FAF">
              <w:rPr>
                <w:rFonts w:ascii="Arial" w:hAnsi="Arial" w:cs="Arial"/>
                <w:color w:val="000000"/>
                <w:sz w:val="16"/>
                <w:szCs w:val="16"/>
                <w:lang w:val="es-CO" w:eastAsia="es-CO"/>
              </w:rPr>
              <w:t>]</w:t>
            </w:r>
          </w:p>
        </w:tc>
        <w:tc>
          <w:tcPr>
            <w:tcW w:w="2268" w:type="dxa"/>
            <w:shd w:val="clear" w:color="000000" w:fill="FFFFFF"/>
            <w:noWrap/>
            <w:vAlign w:val="center"/>
            <w:hideMark/>
          </w:tcPr>
          <w:p w14:paraId="477AC9E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$ 89.232</w:t>
            </w:r>
          </w:p>
        </w:tc>
      </w:tr>
      <w:tr w:rsidR="00106FAF" w:rsidRPr="00106FAF" w14:paraId="0DEA827B" w14:textId="77777777" w:rsidTr="00E0398C">
        <w:trPr>
          <w:trHeight w:val="283"/>
        </w:trPr>
        <w:tc>
          <w:tcPr>
            <w:tcW w:w="407" w:type="dxa"/>
            <w:noWrap/>
            <w:vAlign w:val="center"/>
            <w:hideMark/>
          </w:tcPr>
          <w:p w14:paraId="312A07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417</w:t>
            </w:r>
          </w:p>
        </w:tc>
        <w:tc>
          <w:tcPr>
            <w:tcW w:w="736" w:type="dxa"/>
            <w:noWrap/>
            <w:vAlign w:val="center"/>
            <w:hideMark/>
          </w:tcPr>
          <w:p w14:paraId="34729D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906318</w:t>
            </w:r>
          </w:p>
        </w:tc>
        <w:tc>
          <w:tcPr>
            <w:tcW w:w="6649" w:type="dxa"/>
            <w:vAlign w:val="center"/>
            <w:hideMark/>
          </w:tcPr>
          <w:p w14:paraId="2C0B49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B ANTIGENO e [Ag </w:t>
            </w:r>
            <w:proofErr w:type="spellStart"/>
            <w:r w:rsidRPr="00106FAF">
              <w:rPr>
                <w:rFonts w:ascii="Arial" w:hAnsi="Arial" w:cs="Arial"/>
                <w:color w:val="000000"/>
                <w:sz w:val="16"/>
                <w:szCs w:val="16"/>
                <w:lang w:val="es-CO" w:eastAsia="es-CO"/>
              </w:rPr>
              <w:t>HBe</w:t>
            </w:r>
            <w:proofErr w:type="spellEnd"/>
            <w:r w:rsidRPr="00106FAF">
              <w:rPr>
                <w:rFonts w:ascii="Arial" w:hAnsi="Arial" w:cs="Arial"/>
                <w:color w:val="000000"/>
                <w:sz w:val="16"/>
                <w:szCs w:val="16"/>
                <w:lang w:val="es-CO" w:eastAsia="es-CO"/>
              </w:rPr>
              <w:t>] SEMIAUTOMATIZADO O AUTOMATIZADO</w:t>
            </w:r>
          </w:p>
        </w:tc>
        <w:tc>
          <w:tcPr>
            <w:tcW w:w="2268" w:type="dxa"/>
            <w:shd w:val="clear" w:color="000000" w:fill="FFFFFF"/>
            <w:noWrap/>
            <w:vAlign w:val="center"/>
            <w:hideMark/>
          </w:tcPr>
          <w:p w14:paraId="4812A25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$ 87.250</w:t>
            </w:r>
          </w:p>
        </w:tc>
      </w:tr>
      <w:tr w:rsidR="00106FAF" w:rsidRPr="00106FAF" w14:paraId="227633F5" w14:textId="77777777" w:rsidTr="00E0398C">
        <w:trPr>
          <w:trHeight w:val="283"/>
        </w:trPr>
        <w:tc>
          <w:tcPr>
            <w:tcW w:w="407" w:type="dxa"/>
            <w:noWrap/>
            <w:vAlign w:val="center"/>
            <w:hideMark/>
          </w:tcPr>
          <w:p w14:paraId="789C55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418</w:t>
            </w:r>
          </w:p>
        </w:tc>
        <w:tc>
          <w:tcPr>
            <w:tcW w:w="736" w:type="dxa"/>
            <w:noWrap/>
            <w:vAlign w:val="center"/>
            <w:hideMark/>
          </w:tcPr>
          <w:p w14:paraId="2096ED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906225</w:t>
            </w:r>
          </w:p>
        </w:tc>
        <w:tc>
          <w:tcPr>
            <w:tcW w:w="6649" w:type="dxa"/>
            <w:vAlign w:val="center"/>
            <w:hideMark/>
          </w:tcPr>
          <w:p w14:paraId="591F6F6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C ANTICUERPO SEMIAUTOMATIZADO O AUTOMATIZADO</w:t>
            </w:r>
          </w:p>
        </w:tc>
        <w:tc>
          <w:tcPr>
            <w:tcW w:w="2268" w:type="dxa"/>
            <w:shd w:val="clear" w:color="000000" w:fill="FFFFFF"/>
            <w:noWrap/>
            <w:vAlign w:val="center"/>
            <w:hideMark/>
          </w:tcPr>
          <w:p w14:paraId="26017F1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$ 107.673</w:t>
            </w:r>
          </w:p>
        </w:tc>
      </w:tr>
      <w:tr w:rsidR="00106FAF" w:rsidRPr="00106FAF" w14:paraId="70B2EE9B" w14:textId="77777777" w:rsidTr="00E0398C">
        <w:trPr>
          <w:trHeight w:val="283"/>
        </w:trPr>
        <w:tc>
          <w:tcPr>
            <w:tcW w:w="407" w:type="dxa"/>
            <w:noWrap/>
            <w:vAlign w:val="center"/>
            <w:hideMark/>
          </w:tcPr>
          <w:p w14:paraId="2BB40F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419</w:t>
            </w:r>
          </w:p>
        </w:tc>
        <w:tc>
          <w:tcPr>
            <w:tcW w:w="736" w:type="dxa"/>
            <w:noWrap/>
            <w:vAlign w:val="center"/>
            <w:hideMark/>
          </w:tcPr>
          <w:p w14:paraId="35B8FA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906228</w:t>
            </w:r>
          </w:p>
        </w:tc>
        <w:tc>
          <w:tcPr>
            <w:tcW w:w="6649" w:type="dxa"/>
            <w:vAlign w:val="center"/>
            <w:hideMark/>
          </w:tcPr>
          <w:p w14:paraId="145C2C0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Herpes 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2F126B8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$ 75.540</w:t>
            </w:r>
          </w:p>
        </w:tc>
      </w:tr>
      <w:tr w:rsidR="00106FAF" w:rsidRPr="00106FAF" w14:paraId="5B136E6A" w14:textId="77777777" w:rsidTr="00E0398C">
        <w:trPr>
          <w:trHeight w:val="283"/>
        </w:trPr>
        <w:tc>
          <w:tcPr>
            <w:tcW w:w="407" w:type="dxa"/>
            <w:noWrap/>
            <w:vAlign w:val="center"/>
            <w:hideMark/>
          </w:tcPr>
          <w:p w14:paraId="1B7899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420</w:t>
            </w:r>
          </w:p>
        </w:tc>
        <w:tc>
          <w:tcPr>
            <w:tcW w:w="736" w:type="dxa"/>
            <w:noWrap/>
            <w:vAlign w:val="center"/>
            <w:hideMark/>
          </w:tcPr>
          <w:p w14:paraId="7CAE8A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906229</w:t>
            </w:r>
          </w:p>
        </w:tc>
        <w:tc>
          <w:tcPr>
            <w:tcW w:w="6649" w:type="dxa"/>
            <w:vAlign w:val="center"/>
            <w:hideMark/>
          </w:tcPr>
          <w:p w14:paraId="4F09FBD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Herpes 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4D0F328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$ 73.304</w:t>
            </w:r>
          </w:p>
        </w:tc>
      </w:tr>
      <w:tr w:rsidR="00106FAF" w:rsidRPr="00106FAF" w14:paraId="5D3EE25F" w14:textId="77777777" w:rsidTr="00E0398C">
        <w:trPr>
          <w:trHeight w:val="283"/>
        </w:trPr>
        <w:tc>
          <w:tcPr>
            <w:tcW w:w="407" w:type="dxa"/>
            <w:noWrap/>
            <w:vAlign w:val="center"/>
            <w:hideMark/>
          </w:tcPr>
          <w:p w14:paraId="137FC9E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421</w:t>
            </w:r>
          </w:p>
        </w:tc>
        <w:tc>
          <w:tcPr>
            <w:tcW w:w="736" w:type="dxa"/>
            <w:noWrap/>
            <w:vAlign w:val="center"/>
            <w:hideMark/>
          </w:tcPr>
          <w:p w14:paraId="287069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906230</w:t>
            </w:r>
          </w:p>
        </w:tc>
        <w:tc>
          <w:tcPr>
            <w:tcW w:w="6649" w:type="dxa"/>
            <w:vAlign w:val="center"/>
            <w:hideMark/>
          </w:tcPr>
          <w:p w14:paraId="7B882B6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Herpes II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31F69F0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$ 72.999</w:t>
            </w:r>
          </w:p>
        </w:tc>
      </w:tr>
      <w:tr w:rsidR="00106FAF" w:rsidRPr="00106FAF" w14:paraId="4F559539" w14:textId="77777777" w:rsidTr="00E0398C">
        <w:trPr>
          <w:trHeight w:val="283"/>
        </w:trPr>
        <w:tc>
          <w:tcPr>
            <w:tcW w:w="407" w:type="dxa"/>
            <w:noWrap/>
            <w:vAlign w:val="center"/>
            <w:hideMark/>
          </w:tcPr>
          <w:p w14:paraId="507F3D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422</w:t>
            </w:r>
          </w:p>
        </w:tc>
        <w:tc>
          <w:tcPr>
            <w:tcW w:w="736" w:type="dxa"/>
            <w:noWrap/>
            <w:vAlign w:val="center"/>
            <w:hideMark/>
          </w:tcPr>
          <w:p w14:paraId="3C7147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906320</w:t>
            </w:r>
          </w:p>
        </w:tc>
        <w:tc>
          <w:tcPr>
            <w:tcW w:w="6649" w:type="dxa"/>
            <w:vAlign w:val="center"/>
            <w:hideMark/>
          </w:tcPr>
          <w:p w14:paraId="60C5FFF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Herpes simplex ANTIGENO SEMIAUTOMATIZADO O AUTOMATIZADO</w:t>
            </w:r>
          </w:p>
        </w:tc>
        <w:tc>
          <w:tcPr>
            <w:tcW w:w="2268" w:type="dxa"/>
            <w:shd w:val="clear" w:color="000000" w:fill="FFFFFF"/>
            <w:noWrap/>
            <w:vAlign w:val="center"/>
            <w:hideMark/>
          </w:tcPr>
          <w:p w14:paraId="26F991A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$ 92.785</w:t>
            </w:r>
          </w:p>
        </w:tc>
      </w:tr>
      <w:tr w:rsidR="00106FAF" w:rsidRPr="00106FAF" w14:paraId="74FC59B7" w14:textId="77777777" w:rsidTr="00E0398C">
        <w:trPr>
          <w:trHeight w:val="283"/>
        </w:trPr>
        <w:tc>
          <w:tcPr>
            <w:tcW w:w="407" w:type="dxa"/>
            <w:noWrap/>
            <w:vAlign w:val="center"/>
            <w:hideMark/>
          </w:tcPr>
          <w:p w14:paraId="214A98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423</w:t>
            </w:r>
          </w:p>
        </w:tc>
        <w:tc>
          <w:tcPr>
            <w:tcW w:w="736" w:type="dxa"/>
            <w:noWrap/>
            <w:vAlign w:val="center"/>
            <w:hideMark/>
          </w:tcPr>
          <w:p w14:paraId="45CC3C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904509</w:t>
            </w:r>
          </w:p>
        </w:tc>
        <w:tc>
          <w:tcPr>
            <w:tcW w:w="6649" w:type="dxa"/>
            <w:vAlign w:val="center"/>
            <w:hideMark/>
          </w:tcPr>
          <w:p w14:paraId="4740D4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HIDROXIPROGESTERONA 17 ALFA</w:t>
            </w:r>
          </w:p>
        </w:tc>
        <w:tc>
          <w:tcPr>
            <w:tcW w:w="2268" w:type="dxa"/>
            <w:shd w:val="clear" w:color="000000" w:fill="FFFFFF"/>
            <w:noWrap/>
            <w:vAlign w:val="center"/>
            <w:hideMark/>
          </w:tcPr>
          <w:p w14:paraId="1D12CAD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$ 80.104</w:t>
            </w:r>
          </w:p>
        </w:tc>
      </w:tr>
      <w:tr w:rsidR="00106FAF" w:rsidRPr="00106FAF" w14:paraId="54E58ACA" w14:textId="77777777" w:rsidTr="00E0398C">
        <w:trPr>
          <w:trHeight w:val="283"/>
        </w:trPr>
        <w:tc>
          <w:tcPr>
            <w:tcW w:w="407" w:type="dxa"/>
            <w:noWrap/>
            <w:vAlign w:val="center"/>
            <w:hideMark/>
          </w:tcPr>
          <w:p w14:paraId="100AC9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424</w:t>
            </w:r>
          </w:p>
        </w:tc>
        <w:tc>
          <w:tcPr>
            <w:tcW w:w="736" w:type="dxa"/>
            <w:noWrap/>
            <w:vAlign w:val="center"/>
            <w:hideMark/>
          </w:tcPr>
          <w:p w14:paraId="08EE7A2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903846</w:t>
            </w:r>
          </w:p>
        </w:tc>
        <w:tc>
          <w:tcPr>
            <w:tcW w:w="6649" w:type="dxa"/>
            <w:vAlign w:val="center"/>
            <w:hideMark/>
          </w:tcPr>
          <w:p w14:paraId="3FD0E85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HIERRO TOTAL</w:t>
            </w:r>
          </w:p>
        </w:tc>
        <w:tc>
          <w:tcPr>
            <w:tcW w:w="2268" w:type="dxa"/>
            <w:shd w:val="clear" w:color="000000" w:fill="FFFFFF"/>
            <w:noWrap/>
            <w:vAlign w:val="center"/>
            <w:hideMark/>
          </w:tcPr>
          <w:p w14:paraId="4C6EE2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$ 36.759</w:t>
            </w:r>
          </w:p>
        </w:tc>
      </w:tr>
      <w:tr w:rsidR="00106FAF" w:rsidRPr="00106FAF" w14:paraId="37BCBED1" w14:textId="77777777" w:rsidTr="00E0398C">
        <w:trPr>
          <w:trHeight w:val="283"/>
        </w:trPr>
        <w:tc>
          <w:tcPr>
            <w:tcW w:w="407" w:type="dxa"/>
            <w:noWrap/>
            <w:vAlign w:val="center"/>
            <w:hideMark/>
          </w:tcPr>
          <w:p w14:paraId="050A44D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425</w:t>
            </w:r>
          </w:p>
        </w:tc>
        <w:tc>
          <w:tcPr>
            <w:tcW w:w="736" w:type="dxa"/>
            <w:noWrap/>
            <w:vAlign w:val="center"/>
            <w:hideMark/>
          </w:tcPr>
          <w:p w14:paraId="75FEF3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904103</w:t>
            </w:r>
          </w:p>
        </w:tc>
        <w:tc>
          <w:tcPr>
            <w:tcW w:w="6649" w:type="dxa"/>
            <w:vAlign w:val="center"/>
            <w:hideMark/>
          </w:tcPr>
          <w:p w14:paraId="50C3B26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ADRENOCORTICOTROPICA</w:t>
            </w:r>
          </w:p>
        </w:tc>
        <w:tc>
          <w:tcPr>
            <w:tcW w:w="2268" w:type="dxa"/>
            <w:shd w:val="clear" w:color="000000" w:fill="FFFFFF"/>
            <w:noWrap/>
            <w:vAlign w:val="center"/>
            <w:hideMark/>
          </w:tcPr>
          <w:p w14:paraId="7E9F138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$ 62.306</w:t>
            </w:r>
          </w:p>
        </w:tc>
      </w:tr>
      <w:tr w:rsidR="00106FAF" w:rsidRPr="00106FAF" w14:paraId="58581C7B" w14:textId="77777777" w:rsidTr="00E0398C">
        <w:trPr>
          <w:trHeight w:val="283"/>
        </w:trPr>
        <w:tc>
          <w:tcPr>
            <w:tcW w:w="407" w:type="dxa"/>
            <w:noWrap/>
            <w:vAlign w:val="center"/>
            <w:hideMark/>
          </w:tcPr>
          <w:p w14:paraId="5EF128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426</w:t>
            </w:r>
          </w:p>
        </w:tc>
        <w:tc>
          <w:tcPr>
            <w:tcW w:w="736" w:type="dxa"/>
            <w:noWrap/>
            <w:vAlign w:val="center"/>
            <w:hideMark/>
          </w:tcPr>
          <w:p w14:paraId="649F0E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904104</w:t>
            </w:r>
          </w:p>
        </w:tc>
        <w:tc>
          <w:tcPr>
            <w:tcW w:w="6649" w:type="dxa"/>
            <w:vAlign w:val="center"/>
            <w:hideMark/>
          </w:tcPr>
          <w:p w14:paraId="44F961C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DE CRECIMIENTO [SOMATOTROPICA]</w:t>
            </w:r>
          </w:p>
        </w:tc>
        <w:tc>
          <w:tcPr>
            <w:tcW w:w="2268" w:type="dxa"/>
            <w:shd w:val="clear" w:color="000000" w:fill="FFFFFF"/>
            <w:noWrap/>
            <w:vAlign w:val="center"/>
            <w:hideMark/>
          </w:tcPr>
          <w:p w14:paraId="2E283A7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$ 71.637</w:t>
            </w:r>
          </w:p>
        </w:tc>
      </w:tr>
      <w:tr w:rsidR="00106FAF" w:rsidRPr="00106FAF" w14:paraId="6BF5C486" w14:textId="77777777" w:rsidTr="00E0398C">
        <w:trPr>
          <w:trHeight w:val="283"/>
        </w:trPr>
        <w:tc>
          <w:tcPr>
            <w:tcW w:w="407" w:type="dxa"/>
            <w:noWrap/>
            <w:vAlign w:val="center"/>
            <w:hideMark/>
          </w:tcPr>
          <w:p w14:paraId="474983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427</w:t>
            </w:r>
          </w:p>
        </w:tc>
        <w:tc>
          <w:tcPr>
            <w:tcW w:w="736" w:type="dxa"/>
            <w:noWrap/>
            <w:vAlign w:val="center"/>
            <w:hideMark/>
          </w:tcPr>
          <w:p w14:paraId="6A4410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904202</w:t>
            </w:r>
          </w:p>
        </w:tc>
        <w:tc>
          <w:tcPr>
            <w:tcW w:w="6649" w:type="dxa"/>
            <w:vAlign w:val="center"/>
            <w:hideMark/>
          </w:tcPr>
          <w:p w14:paraId="503E485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DEL CRECIMIENTO [SOMATOTROPICA] PRE Y POST EJERCICIO CADA MUESTRA</w:t>
            </w:r>
          </w:p>
        </w:tc>
        <w:tc>
          <w:tcPr>
            <w:tcW w:w="2268" w:type="dxa"/>
            <w:shd w:val="clear" w:color="000000" w:fill="FFFFFF"/>
            <w:noWrap/>
            <w:vAlign w:val="center"/>
            <w:hideMark/>
          </w:tcPr>
          <w:p w14:paraId="00698A9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$ 154.725</w:t>
            </w:r>
          </w:p>
        </w:tc>
      </w:tr>
      <w:tr w:rsidR="00106FAF" w:rsidRPr="00106FAF" w14:paraId="32D233EC" w14:textId="77777777" w:rsidTr="00E0398C">
        <w:trPr>
          <w:trHeight w:val="283"/>
        </w:trPr>
        <w:tc>
          <w:tcPr>
            <w:tcW w:w="407" w:type="dxa"/>
            <w:noWrap/>
            <w:vAlign w:val="center"/>
            <w:hideMark/>
          </w:tcPr>
          <w:p w14:paraId="4E813F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428</w:t>
            </w:r>
          </w:p>
        </w:tc>
        <w:tc>
          <w:tcPr>
            <w:tcW w:w="736" w:type="dxa"/>
            <w:noWrap/>
            <w:vAlign w:val="center"/>
            <w:hideMark/>
          </w:tcPr>
          <w:p w14:paraId="4F6BB6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904902</w:t>
            </w:r>
          </w:p>
        </w:tc>
        <w:tc>
          <w:tcPr>
            <w:tcW w:w="6649" w:type="dxa"/>
            <w:vAlign w:val="center"/>
            <w:hideMark/>
          </w:tcPr>
          <w:p w14:paraId="7246492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ESTIMULANTE DEL TIROIDES</w:t>
            </w:r>
          </w:p>
        </w:tc>
        <w:tc>
          <w:tcPr>
            <w:tcW w:w="2268" w:type="dxa"/>
            <w:shd w:val="clear" w:color="000000" w:fill="FFFFFF"/>
            <w:noWrap/>
            <w:vAlign w:val="center"/>
            <w:hideMark/>
          </w:tcPr>
          <w:p w14:paraId="0D7093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$ 64.319</w:t>
            </w:r>
          </w:p>
        </w:tc>
      </w:tr>
      <w:tr w:rsidR="00106FAF" w:rsidRPr="00106FAF" w14:paraId="63FBF903" w14:textId="77777777" w:rsidTr="00E0398C">
        <w:trPr>
          <w:trHeight w:val="283"/>
        </w:trPr>
        <w:tc>
          <w:tcPr>
            <w:tcW w:w="407" w:type="dxa"/>
            <w:noWrap/>
            <w:vAlign w:val="center"/>
            <w:hideMark/>
          </w:tcPr>
          <w:p w14:paraId="451EB6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429</w:t>
            </w:r>
          </w:p>
        </w:tc>
        <w:tc>
          <w:tcPr>
            <w:tcW w:w="736" w:type="dxa"/>
            <w:noWrap/>
            <w:vAlign w:val="center"/>
            <w:hideMark/>
          </w:tcPr>
          <w:p w14:paraId="463D0D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904904</w:t>
            </w:r>
          </w:p>
        </w:tc>
        <w:tc>
          <w:tcPr>
            <w:tcW w:w="6649" w:type="dxa"/>
            <w:vAlign w:val="center"/>
            <w:hideMark/>
          </w:tcPr>
          <w:p w14:paraId="2F42F7A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ESTIMULANTE DEL TIROIDES ULTRASENSIBLE</w:t>
            </w:r>
          </w:p>
        </w:tc>
        <w:tc>
          <w:tcPr>
            <w:tcW w:w="2268" w:type="dxa"/>
            <w:shd w:val="clear" w:color="000000" w:fill="FFFFFF"/>
            <w:noWrap/>
            <w:vAlign w:val="center"/>
            <w:hideMark/>
          </w:tcPr>
          <w:p w14:paraId="3723658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$ 66.470</w:t>
            </w:r>
          </w:p>
        </w:tc>
      </w:tr>
      <w:tr w:rsidR="00106FAF" w:rsidRPr="00106FAF" w14:paraId="34D468BC" w14:textId="77777777" w:rsidTr="00E0398C">
        <w:trPr>
          <w:trHeight w:val="283"/>
        </w:trPr>
        <w:tc>
          <w:tcPr>
            <w:tcW w:w="407" w:type="dxa"/>
            <w:noWrap/>
            <w:vAlign w:val="center"/>
            <w:hideMark/>
          </w:tcPr>
          <w:p w14:paraId="548CCE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430</w:t>
            </w:r>
          </w:p>
        </w:tc>
        <w:tc>
          <w:tcPr>
            <w:tcW w:w="736" w:type="dxa"/>
            <w:noWrap/>
            <w:vAlign w:val="center"/>
            <w:hideMark/>
          </w:tcPr>
          <w:p w14:paraId="38E1432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904105</w:t>
            </w:r>
          </w:p>
        </w:tc>
        <w:tc>
          <w:tcPr>
            <w:tcW w:w="6649" w:type="dxa"/>
            <w:vAlign w:val="center"/>
            <w:hideMark/>
          </w:tcPr>
          <w:p w14:paraId="34D9D82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FOLICULO ESTIMULANTE</w:t>
            </w:r>
          </w:p>
        </w:tc>
        <w:tc>
          <w:tcPr>
            <w:tcW w:w="2268" w:type="dxa"/>
            <w:shd w:val="clear" w:color="000000" w:fill="FFFFFF"/>
            <w:noWrap/>
            <w:vAlign w:val="center"/>
            <w:hideMark/>
          </w:tcPr>
          <w:p w14:paraId="244637B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$ 93.816</w:t>
            </w:r>
          </w:p>
        </w:tc>
      </w:tr>
      <w:tr w:rsidR="00106FAF" w:rsidRPr="00106FAF" w14:paraId="1FB3DE73" w14:textId="77777777" w:rsidTr="00E0398C">
        <w:trPr>
          <w:trHeight w:val="283"/>
        </w:trPr>
        <w:tc>
          <w:tcPr>
            <w:tcW w:w="407" w:type="dxa"/>
            <w:noWrap/>
            <w:vAlign w:val="center"/>
            <w:hideMark/>
          </w:tcPr>
          <w:p w14:paraId="53C2B4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431</w:t>
            </w:r>
          </w:p>
        </w:tc>
        <w:tc>
          <w:tcPr>
            <w:tcW w:w="736" w:type="dxa"/>
            <w:noWrap/>
            <w:vAlign w:val="center"/>
            <w:hideMark/>
          </w:tcPr>
          <w:p w14:paraId="6F90F2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904107</w:t>
            </w:r>
          </w:p>
        </w:tc>
        <w:tc>
          <w:tcPr>
            <w:tcW w:w="6649" w:type="dxa"/>
            <w:vAlign w:val="center"/>
            <w:hideMark/>
          </w:tcPr>
          <w:p w14:paraId="26BD5CD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LUTEINIZANTE</w:t>
            </w:r>
          </w:p>
        </w:tc>
        <w:tc>
          <w:tcPr>
            <w:tcW w:w="2268" w:type="dxa"/>
            <w:shd w:val="clear" w:color="000000" w:fill="FFFFFF"/>
            <w:noWrap/>
            <w:vAlign w:val="center"/>
            <w:hideMark/>
          </w:tcPr>
          <w:p w14:paraId="49A024E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$ 82.426</w:t>
            </w:r>
          </w:p>
        </w:tc>
      </w:tr>
      <w:tr w:rsidR="00106FAF" w:rsidRPr="00106FAF" w14:paraId="6A0D4D28" w14:textId="77777777" w:rsidTr="00E0398C">
        <w:trPr>
          <w:trHeight w:val="283"/>
        </w:trPr>
        <w:tc>
          <w:tcPr>
            <w:tcW w:w="407" w:type="dxa"/>
            <w:noWrap/>
            <w:vAlign w:val="center"/>
            <w:hideMark/>
          </w:tcPr>
          <w:p w14:paraId="5269AE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432</w:t>
            </w:r>
          </w:p>
        </w:tc>
        <w:tc>
          <w:tcPr>
            <w:tcW w:w="736" w:type="dxa"/>
            <w:noWrap/>
            <w:vAlign w:val="center"/>
            <w:hideMark/>
          </w:tcPr>
          <w:p w14:paraId="3B4FC5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906232</w:t>
            </w:r>
          </w:p>
        </w:tc>
        <w:tc>
          <w:tcPr>
            <w:tcW w:w="6649" w:type="dxa"/>
            <w:vAlign w:val="center"/>
            <w:hideMark/>
          </w:tcPr>
          <w:p w14:paraId="7E48E16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HTLV-I Y II ANTICUERPOS TOTALES SEMIAUTOMATIZADO O AUTOMATIZADO</w:t>
            </w:r>
          </w:p>
        </w:tc>
        <w:tc>
          <w:tcPr>
            <w:tcW w:w="2268" w:type="dxa"/>
            <w:shd w:val="clear" w:color="000000" w:fill="FFFFFF"/>
            <w:noWrap/>
            <w:vAlign w:val="center"/>
            <w:hideMark/>
          </w:tcPr>
          <w:p w14:paraId="4CFB91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$ 100.623</w:t>
            </w:r>
          </w:p>
        </w:tc>
      </w:tr>
      <w:tr w:rsidR="00106FAF" w:rsidRPr="00106FAF" w14:paraId="49671A04" w14:textId="77777777" w:rsidTr="00E0398C">
        <w:trPr>
          <w:trHeight w:val="283"/>
        </w:trPr>
        <w:tc>
          <w:tcPr>
            <w:tcW w:w="407" w:type="dxa"/>
            <w:noWrap/>
            <w:vAlign w:val="center"/>
            <w:hideMark/>
          </w:tcPr>
          <w:p w14:paraId="1B55E8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433</w:t>
            </w:r>
          </w:p>
        </w:tc>
        <w:tc>
          <w:tcPr>
            <w:tcW w:w="736" w:type="dxa"/>
            <w:noWrap/>
            <w:vAlign w:val="center"/>
            <w:hideMark/>
          </w:tcPr>
          <w:p w14:paraId="49CBF2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906832</w:t>
            </w:r>
          </w:p>
        </w:tc>
        <w:tc>
          <w:tcPr>
            <w:tcW w:w="6649" w:type="dxa"/>
            <w:vAlign w:val="center"/>
            <w:hideMark/>
          </w:tcPr>
          <w:p w14:paraId="3034B77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M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AUTOMATIZADO</w:t>
            </w:r>
          </w:p>
        </w:tc>
        <w:tc>
          <w:tcPr>
            <w:tcW w:w="2268" w:type="dxa"/>
            <w:shd w:val="clear" w:color="000000" w:fill="FFFFFF"/>
            <w:noWrap/>
            <w:vAlign w:val="center"/>
            <w:hideMark/>
          </w:tcPr>
          <w:p w14:paraId="716EF98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$ 44.073</w:t>
            </w:r>
          </w:p>
        </w:tc>
      </w:tr>
      <w:tr w:rsidR="00106FAF" w:rsidRPr="00106FAF" w14:paraId="45F20EA7" w14:textId="77777777" w:rsidTr="00E0398C">
        <w:trPr>
          <w:trHeight w:val="283"/>
        </w:trPr>
        <w:tc>
          <w:tcPr>
            <w:tcW w:w="407" w:type="dxa"/>
            <w:noWrap/>
            <w:vAlign w:val="center"/>
            <w:hideMark/>
          </w:tcPr>
          <w:p w14:paraId="135DD60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434</w:t>
            </w:r>
          </w:p>
        </w:tc>
        <w:tc>
          <w:tcPr>
            <w:tcW w:w="736" w:type="dxa"/>
            <w:noWrap/>
            <w:vAlign w:val="center"/>
            <w:hideMark/>
          </w:tcPr>
          <w:p w14:paraId="11E7DA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904704</w:t>
            </w:r>
          </w:p>
        </w:tc>
        <w:tc>
          <w:tcPr>
            <w:tcW w:w="6649" w:type="dxa"/>
            <w:vAlign w:val="center"/>
            <w:hideMark/>
          </w:tcPr>
          <w:p w14:paraId="06AE921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(CADA MUESTRA)</w:t>
            </w:r>
          </w:p>
        </w:tc>
        <w:tc>
          <w:tcPr>
            <w:tcW w:w="2268" w:type="dxa"/>
            <w:shd w:val="clear" w:color="000000" w:fill="FFFFFF"/>
            <w:noWrap/>
            <w:vAlign w:val="center"/>
            <w:hideMark/>
          </w:tcPr>
          <w:p w14:paraId="722664B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$ 75.377</w:t>
            </w:r>
          </w:p>
        </w:tc>
      </w:tr>
      <w:tr w:rsidR="00106FAF" w:rsidRPr="00106FAF" w14:paraId="389B8C77" w14:textId="77777777" w:rsidTr="00E0398C">
        <w:trPr>
          <w:trHeight w:val="283"/>
        </w:trPr>
        <w:tc>
          <w:tcPr>
            <w:tcW w:w="407" w:type="dxa"/>
            <w:noWrap/>
            <w:vAlign w:val="center"/>
            <w:hideMark/>
          </w:tcPr>
          <w:p w14:paraId="7228FE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435</w:t>
            </w:r>
          </w:p>
        </w:tc>
        <w:tc>
          <w:tcPr>
            <w:tcW w:w="736" w:type="dxa"/>
            <w:noWrap/>
            <w:vAlign w:val="center"/>
            <w:hideMark/>
          </w:tcPr>
          <w:p w14:paraId="29BC1C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903605</w:t>
            </w:r>
          </w:p>
        </w:tc>
        <w:tc>
          <w:tcPr>
            <w:tcW w:w="6649" w:type="dxa"/>
            <w:vAlign w:val="center"/>
            <w:hideMark/>
          </w:tcPr>
          <w:p w14:paraId="30AEBF4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IONOGRAMA [CLORO SODIO POTASIO Y BICARBONATO O CALCIO]</w:t>
            </w:r>
          </w:p>
        </w:tc>
        <w:tc>
          <w:tcPr>
            <w:tcW w:w="2268" w:type="dxa"/>
            <w:shd w:val="clear" w:color="000000" w:fill="FFFFFF"/>
            <w:noWrap/>
            <w:vAlign w:val="center"/>
            <w:hideMark/>
          </w:tcPr>
          <w:p w14:paraId="3AED31C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$ 24.400</w:t>
            </w:r>
          </w:p>
        </w:tc>
      </w:tr>
      <w:tr w:rsidR="00106FAF" w:rsidRPr="00106FAF" w14:paraId="606B7F57" w14:textId="77777777" w:rsidTr="00E0398C">
        <w:trPr>
          <w:trHeight w:val="283"/>
        </w:trPr>
        <w:tc>
          <w:tcPr>
            <w:tcW w:w="407" w:type="dxa"/>
            <w:noWrap/>
            <w:vAlign w:val="center"/>
            <w:hideMark/>
          </w:tcPr>
          <w:p w14:paraId="42687D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436</w:t>
            </w:r>
          </w:p>
        </w:tc>
        <w:tc>
          <w:tcPr>
            <w:tcW w:w="736" w:type="dxa"/>
            <w:noWrap/>
            <w:vAlign w:val="center"/>
            <w:hideMark/>
          </w:tcPr>
          <w:p w14:paraId="3DA97A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906714</w:t>
            </w:r>
          </w:p>
        </w:tc>
        <w:tc>
          <w:tcPr>
            <w:tcW w:w="6649" w:type="dxa"/>
            <w:vAlign w:val="center"/>
            <w:hideMark/>
          </w:tcPr>
          <w:p w14:paraId="29C7FD9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LINFOCITOS T CD4 SEMIAUTOMATIZADO O AUTOMATIZADO</w:t>
            </w:r>
          </w:p>
        </w:tc>
        <w:tc>
          <w:tcPr>
            <w:tcW w:w="2268" w:type="dxa"/>
            <w:shd w:val="clear" w:color="000000" w:fill="FFFFFF"/>
            <w:noWrap/>
            <w:vAlign w:val="center"/>
            <w:hideMark/>
          </w:tcPr>
          <w:p w14:paraId="7857EEA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$ 96.151</w:t>
            </w:r>
          </w:p>
        </w:tc>
      </w:tr>
      <w:tr w:rsidR="00106FAF" w:rsidRPr="00106FAF" w14:paraId="6452F35D" w14:textId="77777777" w:rsidTr="00E0398C">
        <w:trPr>
          <w:trHeight w:val="283"/>
        </w:trPr>
        <w:tc>
          <w:tcPr>
            <w:tcW w:w="407" w:type="dxa"/>
            <w:noWrap/>
            <w:vAlign w:val="center"/>
            <w:hideMark/>
          </w:tcPr>
          <w:p w14:paraId="170124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437</w:t>
            </w:r>
          </w:p>
        </w:tc>
        <w:tc>
          <w:tcPr>
            <w:tcW w:w="736" w:type="dxa"/>
            <w:noWrap/>
            <w:vAlign w:val="center"/>
            <w:hideMark/>
          </w:tcPr>
          <w:p w14:paraId="21DEE1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903847</w:t>
            </w:r>
          </w:p>
        </w:tc>
        <w:tc>
          <w:tcPr>
            <w:tcW w:w="6649" w:type="dxa"/>
            <w:vAlign w:val="center"/>
            <w:hideMark/>
          </w:tcPr>
          <w:p w14:paraId="7E783AA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LIPASA</w:t>
            </w:r>
          </w:p>
        </w:tc>
        <w:tc>
          <w:tcPr>
            <w:tcW w:w="2268" w:type="dxa"/>
            <w:shd w:val="clear" w:color="000000" w:fill="FFFFFF"/>
            <w:noWrap/>
            <w:vAlign w:val="center"/>
            <w:hideMark/>
          </w:tcPr>
          <w:p w14:paraId="656EBC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$ 32.092</w:t>
            </w:r>
          </w:p>
        </w:tc>
      </w:tr>
      <w:tr w:rsidR="00106FAF" w:rsidRPr="00106FAF" w14:paraId="0B47A882" w14:textId="77777777" w:rsidTr="00E0398C">
        <w:trPr>
          <w:trHeight w:val="283"/>
        </w:trPr>
        <w:tc>
          <w:tcPr>
            <w:tcW w:w="407" w:type="dxa"/>
            <w:noWrap/>
            <w:vAlign w:val="center"/>
            <w:hideMark/>
          </w:tcPr>
          <w:p w14:paraId="5D4F2F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438</w:t>
            </w:r>
          </w:p>
        </w:tc>
        <w:tc>
          <w:tcPr>
            <w:tcW w:w="736" w:type="dxa"/>
            <w:noWrap/>
            <w:vAlign w:val="center"/>
            <w:hideMark/>
          </w:tcPr>
          <w:p w14:paraId="41CF87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903849</w:t>
            </w:r>
          </w:p>
        </w:tc>
        <w:tc>
          <w:tcPr>
            <w:tcW w:w="6649" w:type="dxa"/>
            <w:vAlign w:val="center"/>
            <w:hideMark/>
          </w:tcPr>
          <w:p w14:paraId="518113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ASCITICO (EXAMEN FISICO Y CITOQUIMICO)</w:t>
            </w:r>
          </w:p>
        </w:tc>
        <w:tc>
          <w:tcPr>
            <w:tcW w:w="2268" w:type="dxa"/>
            <w:shd w:val="clear" w:color="000000" w:fill="FFFFFF"/>
            <w:noWrap/>
            <w:vAlign w:val="center"/>
            <w:hideMark/>
          </w:tcPr>
          <w:p w14:paraId="5FE9114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$ 63.919</w:t>
            </w:r>
          </w:p>
        </w:tc>
      </w:tr>
      <w:tr w:rsidR="00106FAF" w:rsidRPr="00106FAF" w14:paraId="00EA884C" w14:textId="77777777" w:rsidTr="00E0398C">
        <w:trPr>
          <w:trHeight w:val="283"/>
        </w:trPr>
        <w:tc>
          <w:tcPr>
            <w:tcW w:w="407" w:type="dxa"/>
            <w:noWrap/>
            <w:vAlign w:val="center"/>
            <w:hideMark/>
          </w:tcPr>
          <w:p w14:paraId="5718380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439</w:t>
            </w:r>
          </w:p>
        </w:tc>
        <w:tc>
          <w:tcPr>
            <w:tcW w:w="736" w:type="dxa"/>
            <w:noWrap/>
            <w:vAlign w:val="center"/>
            <w:hideMark/>
          </w:tcPr>
          <w:p w14:paraId="572B26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903850</w:t>
            </w:r>
          </w:p>
        </w:tc>
        <w:tc>
          <w:tcPr>
            <w:tcW w:w="6649" w:type="dxa"/>
            <w:vAlign w:val="center"/>
            <w:hideMark/>
          </w:tcPr>
          <w:p w14:paraId="2D79D63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CEFALORRAQUIDEO (LCR EXAMEN FISICO Y CITOQUIMICO CON GLUCOSA PROTEINAS MORFOLOGIA DE ERITROCITOS Y DIFERENCIAL DE LEUCOCITOS)</w:t>
            </w:r>
          </w:p>
        </w:tc>
        <w:tc>
          <w:tcPr>
            <w:tcW w:w="2268" w:type="dxa"/>
            <w:shd w:val="clear" w:color="000000" w:fill="FFFFFF"/>
            <w:noWrap/>
            <w:vAlign w:val="center"/>
            <w:hideMark/>
          </w:tcPr>
          <w:p w14:paraId="361C90C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$ 72.684</w:t>
            </w:r>
          </w:p>
        </w:tc>
      </w:tr>
      <w:tr w:rsidR="00106FAF" w:rsidRPr="00106FAF" w14:paraId="77B1948B" w14:textId="77777777" w:rsidTr="00E0398C">
        <w:trPr>
          <w:trHeight w:val="283"/>
        </w:trPr>
        <w:tc>
          <w:tcPr>
            <w:tcW w:w="407" w:type="dxa"/>
            <w:noWrap/>
            <w:vAlign w:val="center"/>
            <w:hideMark/>
          </w:tcPr>
          <w:p w14:paraId="407B7D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440</w:t>
            </w:r>
          </w:p>
        </w:tc>
        <w:tc>
          <w:tcPr>
            <w:tcW w:w="736" w:type="dxa"/>
            <w:noWrap/>
            <w:vAlign w:val="center"/>
            <w:hideMark/>
          </w:tcPr>
          <w:p w14:paraId="5C9C22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903503</w:t>
            </w:r>
          </w:p>
        </w:tc>
        <w:tc>
          <w:tcPr>
            <w:tcW w:w="6649" w:type="dxa"/>
            <w:vAlign w:val="center"/>
            <w:hideMark/>
          </w:tcPr>
          <w:p w14:paraId="6CE86A4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PERICARDICO (EXAMEN FISICO Y CITOQUIMICO CON DENSIDAD Y PROTEINAS)</w:t>
            </w:r>
          </w:p>
        </w:tc>
        <w:tc>
          <w:tcPr>
            <w:tcW w:w="2268" w:type="dxa"/>
            <w:shd w:val="clear" w:color="000000" w:fill="FFFFFF"/>
            <w:noWrap/>
            <w:vAlign w:val="center"/>
            <w:hideMark/>
          </w:tcPr>
          <w:p w14:paraId="2B41003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$ 65.038</w:t>
            </w:r>
          </w:p>
        </w:tc>
      </w:tr>
      <w:tr w:rsidR="00106FAF" w:rsidRPr="00106FAF" w14:paraId="727E4080" w14:textId="77777777" w:rsidTr="00E0398C">
        <w:trPr>
          <w:trHeight w:val="283"/>
        </w:trPr>
        <w:tc>
          <w:tcPr>
            <w:tcW w:w="407" w:type="dxa"/>
            <w:noWrap/>
            <w:vAlign w:val="center"/>
            <w:hideMark/>
          </w:tcPr>
          <w:p w14:paraId="729C87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441</w:t>
            </w:r>
          </w:p>
        </w:tc>
        <w:tc>
          <w:tcPr>
            <w:tcW w:w="736" w:type="dxa"/>
            <w:noWrap/>
            <w:vAlign w:val="center"/>
            <w:hideMark/>
          </w:tcPr>
          <w:p w14:paraId="7A089A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903852</w:t>
            </w:r>
          </w:p>
        </w:tc>
        <w:tc>
          <w:tcPr>
            <w:tcW w:w="6649" w:type="dxa"/>
            <w:vAlign w:val="center"/>
            <w:hideMark/>
          </w:tcPr>
          <w:p w14:paraId="371A9F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PLEURAL (EXAMEN FISICO Y CITOQUIMICO CON RECUENTO Y MORFOLOGIA DE LEUCOCITOS GLUCOSA Y DESHIDROGENASA LACTICA)</w:t>
            </w:r>
          </w:p>
        </w:tc>
        <w:tc>
          <w:tcPr>
            <w:tcW w:w="2268" w:type="dxa"/>
            <w:shd w:val="clear" w:color="000000" w:fill="FFFFFF"/>
            <w:noWrap/>
            <w:vAlign w:val="center"/>
            <w:hideMark/>
          </w:tcPr>
          <w:p w14:paraId="135D046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$ 67.514</w:t>
            </w:r>
          </w:p>
        </w:tc>
      </w:tr>
      <w:tr w:rsidR="00106FAF" w:rsidRPr="00106FAF" w14:paraId="650335F9" w14:textId="77777777" w:rsidTr="00E0398C">
        <w:trPr>
          <w:trHeight w:val="283"/>
        </w:trPr>
        <w:tc>
          <w:tcPr>
            <w:tcW w:w="407" w:type="dxa"/>
            <w:noWrap/>
            <w:vAlign w:val="center"/>
            <w:hideMark/>
          </w:tcPr>
          <w:p w14:paraId="707D55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442</w:t>
            </w:r>
          </w:p>
        </w:tc>
        <w:tc>
          <w:tcPr>
            <w:tcW w:w="736" w:type="dxa"/>
            <w:noWrap/>
            <w:vAlign w:val="center"/>
            <w:hideMark/>
          </w:tcPr>
          <w:p w14:paraId="13582B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907203</w:t>
            </w:r>
          </w:p>
        </w:tc>
        <w:tc>
          <w:tcPr>
            <w:tcW w:w="6649" w:type="dxa"/>
            <w:vAlign w:val="center"/>
            <w:hideMark/>
          </w:tcPr>
          <w:p w14:paraId="3895BC3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PROSTATICO (EXAMEN MICROSCOPICO)</w:t>
            </w:r>
          </w:p>
        </w:tc>
        <w:tc>
          <w:tcPr>
            <w:tcW w:w="2268" w:type="dxa"/>
            <w:shd w:val="clear" w:color="000000" w:fill="FFFFFF"/>
            <w:noWrap/>
            <w:vAlign w:val="center"/>
            <w:hideMark/>
          </w:tcPr>
          <w:p w14:paraId="6362EBF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$ 33.442</w:t>
            </w:r>
          </w:p>
        </w:tc>
      </w:tr>
      <w:tr w:rsidR="00106FAF" w:rsidRPr="00106FAF" w14:paraId="1BEB407B" w14:textId="77777777" w:rsidTr="00E0398C">
        <w:trPr>
          <w:trHeight w:val="283"/>
        </w:trPr>
        <w:tc>
          <w:tcPr>
            <w:tcW w:w="407" w:type="dxa"/>
            <w:noWrap/>
            <w:vAlign w:val="center"/>
            <w:hideMark/>
          </w:tcPr>
          <w:p w14:paraId="473A8A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443</w:t>
            </w:r>
          </w:p>
        </w:tc>
        <w:tc>
          <w:tcPr>
            <w:tcW w:w="736" w:type="dxa"/>
            <w:noWrap/>
            <w:vAlign w:val="center"/>
            <w:hideMark/>
          </w:tcPr>
          <w:p w14:paraId="2BD07F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903853</w:t>
            </w:r>
          </w:p>
        </w:tc>
        <w:tc>
          <w:tcPr>
            <w:tcW w:w="6649" w:type="dxa"/>
            <w:vAlign w:val="center"/>
            <w:hideMark/>
          </w:tcPr>
          <w:p w14:paraId="78A9E89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LÍQUIDO SINOVIAL (EXAMEN FÍSICO Y CITOQUÍMICO CON RECUENTO Y MORFOLOGÍA DE ERITROCITOS Y LEUCOCITOS GLUCOSA PROTEÍNAS Y TEST DE MUCINA)</w:t>
            </w:r>
          </w:p>
        </w:tc>
        <w:tc>
          <w:tcPr>
            <w:tcW w:w="2268" w:type="dxa"/>
            <w:shd w:val="clear" w:color="000000" w:fill="FFFFFF"/>
            <w:noWrap/>
            <w:vAlign w:val="center"/>
            <w:hideMark/>
          </w:tcPr>
          <w:p w14:paraId="294D77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$ 55.383</w:t>
            </w:r>
          </w:p>
        </w:tc>
      </w:tr>
      <w:tr w:rsidR="00106FAF" w:rsidRPr="00106FAF" w14:paraId="00E56317" w14:textId="77777777" w:rsidTr="00E0398C">
        <w:trPr>
          <w:trHeight w:val="283"/>
        </w:trPr>
        <w:tc>
          <w:tcPr>
            <w:tcW w:w="407" w:type="dxa"/>
            <w:noWrap/>
            <w:vAlign w:val="center"/>
            <w:hideMark/>
          </w:tcPr>
          <w:p w14:paraId="2B1564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444</w:t>
            </w:r>
          </w:p>
        </w:tc>
        <w:tc>
          <w:tcPr>
            <w:tcW w:w="736" w:type="dxa"/>
            <w:noWrap/>
            <w:vAlign w:val="center"/>
            <w:hideMark/>
          </w:tcPr>
          <w:p w14:paraId="6EC82C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905312</w:t>
            </w:r>
          </w:p>
        </w:tc>
        <w:tc>
          <w:tcPr>
            <w:tcW w:w="6649" w:type="dxa"/>
            <w:vAlign w:val="center"/>
            <w:hideMark/>
          </w:tcPr>
          <w:p w14:paraId="104E5E3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LITIO AUTOMATIZADO</w:t>
            </w:r>
          </w:p>
        </w:tc>
        <w:tc>
          <w:tcPr>
            <w:tcW w:w="2268" w:type="dxa"/>
            <w:shd w:val="clear" w:color="000000" w:fill="FFFFFF"/>
            <w:noWrap/>
            <w:vAlign w:val="center"/>
            <w:hideMark/>
          </w:tcPr>
          <w:p w14:paraId="2982258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$ 22.987</w:t>
            </w:r>
          </w:p>
        </w:tc>
      </w:tr>
      <w:tr w:rsidR="00106FAF" w:rsidRPr="00106FAF" w14:paraId="1EC34280" w14:textId="77777777" w:rsidTr="00E0398C">
        <w:trPr>
          <w:trHeight w:val="283"/>
        </w:trPr>
        <w:tc>
          <w:tcPr>
            <w:tcW w:w="407" w:type="dxa"/>
            <w:noWrap/>
            <w:vAlign w:val="center"/>
            <w:hideMark/>
          </w:tcPr>
          <w:p w14:paraId="7B1716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445</w:t>
            </w:r>
          </w:p>
        </w:tc>
        <w:tc>
          <w:tcPr>
            <w:tcW w:w="736" w:type="dxa"/>
            <w:noWrap/>
            <w:vAlign w:val="center"/>
            <w:hideMark/>
          </w:tcPr>
          <w:p w14:paraId="3FCE33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903854</w:t>
            </w:r>
          </w:p>
        </w:tc>
        <w:tc>
          <w:tcPr>
            <w:tcW w:w="6649" w:type="dxa"/>
            <w:vAlign w:val="center"/>
            <w:hideMark/>
          </w:tcPr>
          <w:p w14:paraId="64A0919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MAGNESIO EN SUERO U OTROS FLUIDOS</w:t>
            </w:r>
          </w:p>
        </w:tc>
        <w:tc>
          <w:tcPr>
            <w:tcW w:w="2268" w:type="dxa"/>
            <w:shd w:val="clear" w:color="000000" w:fill="FFFFFF"/>
            <w:noWrap/>
            <w:vAlign w:val="center"/>
            <w:hideMark/>
          </w:tcPr>
          <w:p w14:paraId="7EFF2F3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$ 24.296</w:t>
            </w:r>
          </w:p>
        </w:tc>
      </w:tr>
      <w:tr w:rsidR="00106FAF" w:rsidRPr="00106FAF" w14:paraId="7D143F38" w14:textId="77777777" w:rsidTr="00E0398C">
        <w:trPr>
          <w:trHeight w:val="283"/>
        </w:trPr>
        <w:tc>
          <w:tcPr>
            <w:tcW w:w="407" w:type="dxa"/>
            <w:noWrap/>
            <w:vAlign w:val="center"/>
            <w:hideMark/>
          </w:tcPr>
          <w:p w14:paraId="43DAE3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446</w:t>
            </w:r>
          </w:p>
        </w:tc>
        <w:tc>
          <w:tcPr>
            <w:tcW w:w="736" w:type="dxa"/>
            <w:noWrap/>
            <w:vAlign w:val="center"/>
            <w:hideMark/>
          </w:tcPr>
          <w:p w14:paraId="3F49CB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903062</w:t>
            </w:r>
          </w:p>
        </w:tc>
        <w:tc>
          <w:tcPr>
            <w:tcW w:w="6649" w:type="dxa"/>
            <w:vAlign w:val="center"/>
            <w:hideMark/>
          </w:tcPr>
          <w:p w14:paraId="0D008BA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MEDICION DE GASES EN SANGRE VENOSA</w:t>
            </w:r>
          </w:p>
        </w:tc>
        <w:tc>
          <w:tcPr>
            <w:tcW w:w="2268" w:type="dxa"/>
            <w:shd w:val="clear" w:color="000000" w:fill="FFFFFF"/>
            <w:noWrap/>
            <w:vAlign w:val="center"/>
            <w:hideMark/>
          </w:tcPr>
          <w:p w14:paraId="68FAEAF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$ 72.800</w:t>
            </w:r>
          </w:p>
        </w:tc>
      </w:tr>
      <w:tr w:rsidR="00106FAF" w:rsidRPr="00106FAF" w14:paraId="54DB7BCA" w14:textId="77777777" w:rsidTr="00E0398C">
        <w:trPr>
          <w:trHeight w:val="283"/>
        </w:trPr>
        <w:tc>
          <w:tcPr>
            <w:tcW w:w="407" w:type="dxa"/>
            <w:noWrap/>
            <w:vAlign w:val="center"/>
            <w:hideMark/>
          </w:tcPr>
          <w:p w14:paraId="0CCA4A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447</w:t>
            </w:r>
          </w:p>
        </w:tc>
        <w:tc>
          <w:tcPr>
            <w:tcW w:w="736" w:type="dxa"/>
            <w:noWrap/>
            <w:vAlign w:val="center"/>
            <w:hideMark/>
          </w:tcPr>
          <w:p w14:paraId="4797B2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903026</w:t>
            </w:r>
          </w:p>
        </w:tc>
        <w:tc>
          <w:tcPr>
            <w:tcW w:w="6649" w:type="dxa"/>
            <w:vAlign w:val="center"/>
            <w:hideMark/>
          </w:tcPr>
          <w:p w14:paraId="21ACF7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MICROALBUMINURIA AUTOMATIZADA EN ORINA PARCIAL</w:t>
            </w:r>
          </w:p>
        </w:tc>
        <w:tc>
          <w:tcPr>
            <w:tcW w:w="2268" w:type="dxa"/>
            <w:shd w:val="clear" w:color="000000" w:fill="FFFFFF"/>
            <w:noWrap/>
            <w:vAlign w:val="center"/>
            <w:hideMark/>
          </w:tcPr>
          <w:p w14:paraId="03970D0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$ 49.872</w:t>
            </w:r>
          </w:p>
        </w:tc>
      </w:tr>
      <w:tr w:rsidR="00106FAF" w:rsidRPr="00106FAF" w14:paraId="1A0ACE79" w14:textId="77777777" w:rsidTr="00E0398C">
        <w:trPr>
          <w:trHeight w:val="283"/>
        </w:trPr>
        <w:tc>
          <w:tcPr>
            <w:tcW w:w="407" w:type="dxa"/>
            <w:noWrap/>
            <w:vAlign w:val="center"/>
            <w:hideMark/>
          </w:tcPr>
          <w:p w14:paraId="0328E1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448</w:t>
            </w:r>
          </w:p>
        </w:tc>
        <w:tc>
          <w:tcPr>
            <w:tcW w:w="736" w:type="dxa"/>
            <w:noWrap/>
            <w:vAlign w:val="center"/>
            <w:hideMark/>
          </w:tcPr>
          <w:p w14:paraId="526790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903028</w:t>
            </w:r>
          </w:p>
        </w:tc>
        <w:tc>
          <w:tcPr>
            <w:tcW w:w="6649" w:type="dxa"/>
            <w:vAlign w:val="center"/>
            <w:hideMark/>
          </w:tcPr>
          <w:p w14:paraId="6A29183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MICROALBUMINURIA SEMIAUTOMATIZADA</w:t>
            </w:r>
          </w:p>
        </w:tc>
        <w:tc>
          <w:tcPr>
            <w:tcW w:w="2268" w:type="dxa"/>
            <w:shd w:val="clear" w:color="000000" w:fill="FFFFFF"/>
            <w:noWrap/>
            <w:vAlign w:val="center"/>
            <w:hideMark/>
          </w:tcPr>
          <w:p w14:paraId="4592567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$ 42.956</w:t>
            </w:r>
          </w:p>
        </w:tc>
      </w:tr>
      <w:tr w:rsidR="00106FAF" w:rsidRPr="00106FAF" w14:paraId="30CDF989" w14:textId="77777777" w:rsidTr="00E0398C">
        <w:trPr>
          <w:trHeight w:val="283"/>
        </w:trPr>
        <w:tc>
          <w:tcPr>
            <w:tcW w:w="407" w:type="dxa"/>
            <w:noWrap/>
            <w:vAlign w:val="center"/>
            <w:hideMark/>
          </w:tcPr>
          <w:p w14:paraId="2B9FAB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449</w:t>
            </w:r>
          </w:p>
        </w:tc>
        <w:tc>
          <w:tcPr>
            <w:tcW w:w="736" w:type="dxa"/>
            <w:noWrap/>
            <w:vAlign w:val="center"/>
            <w:hideMark/>
          </w:tcPr>
          <w:p w14:paraId="2791D2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903856</w:t>
            </w:r>
          </w:p>
        </w:tc>
        <w:tc>
          <w:tcPr>
            <w:tcW w:w="6649" w:type="dxa"/>
            <w:vAlign w:val="center"/>
            <w:hideMark/>
          </w:tcPr>
          <w:p w14:paraId="203A955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NITROGENO UREICO</w:t>
            </w:r>
          </w:p>
        </w:tc>
        <w:tc>
          <w:tcPr>
            <w:tcW w:w="2268" w:type="dxa"/>
            <w:shd w:val="clear" w:color="000000" w:fill="FFFFFF"/>
            <w:noWrap/>
            <w:vAlign w:val="center"/>
            <w:hideMark/>
          </w:tcPr>
          <w:p w14:paraId="02812DF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$ 12.043</w:t>
            </w:r>
          </w:p>
        </w:tc>
      </w:tr>
      <w:tr w:rsidR="00106FAF" w:rsidRPr="00106FAF" w14:paraId="3C8EEAFA" w14:textId="77777777" w:rsidTr="00E0398C">
        <w:trPr>
          <w:trHeight w:val="283"/>
        </w:trPr>
        <w:tc>
          <w:tcPr>
            <w:tcW w:w="407" w:type="dxa"/>
            <w:noWrap/>
            <w:vAlign w:val="center"/>
            <w:hideMark/>
          </w:tcPr>
          <w:p w14:paraId="68EAC0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450</w:t>
            </w:r>
          </w:p>
        </w:tc>
        <w:tc>
          <w:tcPr>
            <w:tcW w:w="736" w:type="dxa"/>
            <w:noWrap/>
            <w:vAlign w:val="center"/>
            <w:hideMark/>
          </w:tcPr>
          <w:p w14:paraId="10DC8E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903857</w:t>
            </w:r>
          </w:p>
        </w:tc>
        <w:tc>
          <w:tcPr>
            <w:tcW w:w="6649" w:type="dxa"/>
            <w:vAlign w:val="center"/>
            <w:hideMark/>
          </w:tcPr>
          <w:p w14:paraId="7841045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NITRÓGENO UREICO EN ORINA DE 24 HORAS</w:t>
            </w:r>
          </w:p>
        </w:tc>
        <w:tc>
          <w:tcPr>
            <w:tcW w:w="2268" w:type="dxa"/>
            <w:shd w:val="clear" w:color="000000" w:fill="FFFFFF"/>
            <w:noWrap/>
            <w:vAlign w:val="center"/>
            <w:hideMark/>
          </w:tcPr>
          <w:p w14:paraId="71509C7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$ 15.005</w:t>
            </w:r>
          </w:p>
        </w:tc>
      </w:tr>
      <w:tr w:rsidR="00106FAF" w:rsidRPr="00106FAF" w14:paraId="1E3A5801" w14:textId="77777777" w:rsidTr="00E0398C">
        <w:trPr>
          <w:trHeight w:val="283"/>
        </w:trPr>
        <w:tc>
          <w:tcPr>
            <w:tcW w:w="407" w:type="dxa"/>
            <w:noWrap/>
            <w:vAlign w:val="center"/>
            <w:hideMark/>
          </w:tcPr>
          <w:p w14:paraId="51D954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451</w:t>
            </w:r>
          </w:p>
        </w:tc>
        <w:tc>
          <w:tcPr>
            <w:tcW w:w="736" w:type="dxa"/>
            <w:noWrap/>
            <w:vAlign w:val="center"/>
            <w:hideMark/>
          </w:tcPr>
          <w:p w14:paraId="19956B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907007</w:t>
            </w:r>
          </w:p>
        </w:tc>
        <w:tc>
          <w:tcPr>
            <w:tcW w:w="6649" w:type="dxa"/>
            <w:vAlign w:val="center"/>
            <w:hideMark/>
          </w:tcPr>
          <w:p w14:paraId="1447CD8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OXIUROS IDENTIFICACION PERIANAL [CINTA ADHESIVA O PRUEBA DE GRAHAM]</w:t>
            </w:r>
          </w:p>
        </w:tc>
        <w:tc>
          <w:tcPr>
            <w:tcW w:w="2268" w:type="dxa"/>
            <w:shd w:val="clear" w:color="000000" w:fill="FFFFFF"/>
            <w:noWrap/>
            <w:vAlign w:val="center"/>
            <w:hideMark/>
          </w:tcPr>
          <w:p w14:paraId="21A3A69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$ 14.386</w:t>
            </w:r>
          </w:p>
        </w:tc>
      </w:tr>
      <w:tr w:rsidR="00106FAF" w:rsidRPr="00106FAF" w14:paraId="475D6682" w14:textId="77777777" w:rsidTr="00E0398C">
        <w:trPr>
          <w:trHeight w:val="283"/>
        </w:trPr>
        <w:tc>
          <w:tcPr>
            <w:tcW w:w="407" w:type="dxa"/>
            <w:noWrap/>
            <w:vAlign w:val="center"/>
            <w:hideMark/>
          </w:tcPr>
          <w:p w14:paraId="3F4EE8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452</w:t>
            </w:r>
          </w:p>
        </w:tc>
        <w:tc>
          <w:tcPr>
            <w:tcW w:w="736" w:type="dxa"/>
            <w:noWrap/>
            <w:vAlign w:val="center"/>
            <w:hideMark/>
          </w:tcPr>
          <w:p w14:paraId="51476F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903859</w:t>
            </w:r>
          </w:p>
        </w:tc>
        <w:tc>
          <w:tcPr>
            <w:tcW w:w="6649" w:type="dxa"/>
            <w:vAlign w:val="center"/>
            <w:hideMark/>
          </w:tcPr>
          <w:p w14:paraId="3C7D061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POTASIO EN SUERO U OTROS FLUIDOS</w:t>
            </w:r>
          </w:p>
        </w:tc>
        <w:tc>
          <w:tcPr>
            <w:tcW w:w="2268" w:type="dxa"/>
            <w:shd w:val="clear" w:color="000000" w:fill="FFFFFF"/>
            <w:noWrap/>
            <w:vAlign w:val="center"/>
            <w:hideMark/>
          </w:tcPr>
          <w:p w14:paraId="23607B0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$ 27.472</w:t>
            </w:r>
          </w:p>
        </w:tc>
      </w:tr>
      <w:tr w:rsidR="00106FAF" w:rsidRPr="00106FAF" w14:paraId="2945A89C" w14:textId="77777777" w:rsidTr="00E0398C">
        <w:trPr>
          <w:trHeight w:val="283"/>
        </w:trPr>
        <w:tc>
          <w:tcPr>
            <w:tcW w:w="407" w:type="dxa"/>
            <w:noWrap/>
            <w:vAlign w:val="center"/>
            <w:hideMark/>
          </w:tcPr>
          <w:p w14:paraId="653259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453</w:t>
            </w:r>
          </w:p>
        </w:tc>
        <w:tc>
          <w:tcPr>
            <w:tcW w:w="736" w:type="dxa"/>
            <w:noWrap/>
            <w:vAlign w:val="center"/>
            <w:hideMark/>
          </w:tcPr>
          <w:p w14:paraId="5799A5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904108</w:t>
            </w:r>
          </w:p>
        </w:tc>
        <w:tc>
          <w:tcPr>
            <w:tcW w:w="6649" w:type="dxa"/>
            <w:vAlign w:val="center"/>
            <w:hideMark/>
          </w:tcPr>
          <w:p w14:paraId="3C751C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PROLACTINA</w:t>
            </w:r>
          </w:p>
        </w:tc>
        <w:tc>
          <w:tcPr>
            <w:tcW w:w="2268" w:type="dxa"/>
            <w:shd w:val="clear" w:color="000000" w:fill="FFFFFF"/>
            <w:noWrap/>
            <w:vAlign w:val="center"/>
            <w:hideMark/>
          </w:tcPr>
          <w:p w14:paraId="73D0B89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$ 69.516</w:t>
            </w:r>
          </w:p>
        </w:tc>
      </w:tr>
      <w:tr w:rsidR="00106FAF" w:rsidRPr="00106FAF" w14:paraId="2B08D902" w14:textId="77777777" w:rsidTr="00E0398C">
        <w:trPr>
          <w:trHeight w:val="283"/>
        </w:trPr>
        <w:tc>
          <w:tcPr>
            <w:tcW w:w="407" w:type="dxa"/>
            <w:noWrap/>
            <w:vAlign w:val="center"/>
            <w:hideMark/>
          </w:tcPr>
          <w:p w14:paraId="70622D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454</w:t>
            </w:r>
          </w:p>
        </w:tc>
        <w:tc>
          <w:tcPr>
            <w:tcW w:w="736" w:type="dxa"/>
            <w:noWrap/>
            <w:vAlign w:val="center"/>
            <w:hideMark/>
          </w:tcPr>
          <w:p w14:paraId="018AD0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906913</w:t>
            </w:r>
          </w:p>
        </w:tc>
        <w:tc>
          <w:tcPr>
            <w:tcW w:w="6649" w:type="dxa"/>
            <w:vAlign w:val="center"/>
            <w:hideMark/>
          </w:tcPr>
          <w:p w14:paraId="457526B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C REACTIVA ALTA PRECISION AUTOMATIZADO</w:t>
            </w:r>
          </w:p>
        </w:tc>
        <w:tc>
          <w:tcPr>
            <w:tcW w:w="2268" w:type="dxa"/>
            <w:shd w:val="clear" w:color="000000" w:fill="FFFFFF"/>
            <w:noWrap/>
            <w:vAlign w:val="center"/>
            <w:hideMark/>
          </w:tcPr>
          <w:p w14:paraId="3A5A089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$ 45.164</w:t>
            </w:r>
          </w:p>
        </w:tc>
      </w:tr>
      <w:tr w:rsidR="00106FAF" w:rsidRPr="00106FAF" w14:paraId="3254B911" w14:textId="77777777" w:rsidTr="00E0398C">
        <w:trPr>
          <w:trHeight w:val="283"/>
        </w:trPr>
        <w:tc>
          <w:tcPr>
            <w:tcW w:w="407" w:type="dxa"/>
            <w:noWrap/>
            <w:vAlign w:val="center"/>
            <w:hideMark/>
          </w:tcPr>
          <w:p w14:paraId="0D79EC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455</w:t>
            </w:r>
          </w:p>
        </w:tc>
        <w:tc>
          <w:tcPr>
            <w:tcW w:w="736" w:type="dxa"/>
            <w:noWrap/>
            <w:vAlign w:val="center"/>
            <w:hideMark/>
          </w:tcPr>
          <w:p w14:paraId="196495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906914</w:t>
            </w:r>
          </w:p>
        </w:tc>
        <w:tc>
          <w:tcPr>
            <w:tcW w:w="6649" w:type="dxa"/>
            <w:vAlign w:val="center"/>
            <w:hideMark/>
          </w:tcPr>
          <w:p w14:paraId="42DAE93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C REACTIVA MANUAL O SEMIAUTOMATIZADO</w:t>
            </w:r>
          </w:p>
        </w:tc>
        <w:tc>
          <w:tcPr>
            <w:tcW w:w="2268" w:type="dxa"/>
            <w:shd w:val="clear" w:color="000000" w:fill="FFFFFF"/>
            <w:noWrap/>
            <w:vAlign w:val="center"/>
            <w:hideMark/>
          </w:tcPr>
          <w:p w14:paraId="6332E3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$ 14.604</w:t>
            </w:r>
          </w:p>
        </w:tc>
      </w:tr>
      <w:tr w:rsidR="00106FAF" w:rsidRPr="00106FAF" w14:paraId="086F2270" w14:textId="77777777" w:rsidTr="00E0398C">
        <w:trPr>
          <w:trHeight w:val="283"/>
        </w:trPr>
        <w:tc>
          <w:tcPr>
            <w:tcW w:w="407" w:type="dxa"/>
            <w:noWrap/>
            <w:vAlign w:val="center"/>
            <w:hideMark/>
          </w:tcPr>
          <w:p w14:paraId="774C7F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456</w:t>
            </w:r>
          </w:p>
        </w:tc>
        <w:tc>
          <w:tcPr>
            <w:tcW w:w="736" w:type="dxa"/>
            <w:noWrap/>
            <w:vAlign w:val="center"/>
            <w:hideMark/>
          </w:tcPr>
          <w:p w14:paraId="4CC4C9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903861</w:t>
            </w:r>
          </w:p>
        </w:tc>
        <w:tc>
          <w:tcPr>
            <w:tcW w:w="6649" w:type="dxa"/>
            <w:vAlign w:val="center"/>
            <w:hideMark/>
          </w:tcPr>
          <w:p w14:paraId="3476693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PROTEINAS DIFERENCIADAS [ALBUMINA-GLOBULINA]</w:t>
            </w:r>
          </w:p>
        </w:tc>
        <w:tc>
          <w:tcPr>
            <w:tcW w:w="2268" w:type="dxa"/>
            <w:shd w:val="clear" w:color="000000" w:fill="FFFFFF"/>
            <w:noWrap/>
            <w:vAlign w:val="center"/>
            <w:hideMark/>
          </w:tcPr>
          <w:p w14:paraId="3DAF482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$ 30.267</w:t>
            </w:r>
          </w:p>
        </w:tc>
      </w:tr>
      <w:tr w:rsidR="00106FAF" w:rsidRPr="00106FAF" w14:paraId="1DB1F014" w14:textId="77777777" w:rsidTr="00E0398C">
        <w:trPr>
          <w:trHeight w:val="283"/>
        </w:trPr>
        <w:tc>
          <w:tcPr>
            <w:tcW w:w="407" w:type="dxa"/>
            <w:noWrap/>
            <w:vAlign w:val="center"/>
            <w:hideMark/>
          </w:tcPr>
          <w:p w14:paraId="2A88CD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457</w:t>
            </w:r>
          </w:p>
        </w:tc>
        <w:tc>
          <w:tcPr>
            <w:tcW w:w="736" w:type="dxa"/>
            <w:noWrap/>
            <w:vAlign w:val="center"/>
            <w:hideMark/>
          </w:tcPr>
          <w:p w14:paraId="5D36CA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903862</w:t>
            </w:r>
          </w:p>
        </w:tc>
        <w:tc>
          <w:tcPr>
            <w:tcW w:w="6649" w:type="dxa"/>
            <w:vAlign w:val="center"/>
            <w:hideMark/>
          </w:tcPr>
          <w:p w14:paraId="19FC7CD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PROTEINAS EN ORINA DE 24 HORAS</w:t>
            </w:r>
          </w:p>
        </w:tc>
        <w:tc>
          <w:tcPr>
            <w:tcW w:w="2268" w:type="dxa"/>
            <w:shd w:val="clear" w:color="000000" w:fill="FFFFFF"/>
            <w:noWrap/>
            <w:vAlign w:val="center"/>
            <w:hideMark/>
          </w:tcPr>
          <w:p w14:paraId="064EF24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$ 12.083</w:t>
            </w:r>
          </w:p>
        </w:tc>
      </w:tr>
      <w:tr w:rsidR="00106FAF" w:rsidRPr="00106FAF" w14:paraId="3439CA9C" w14:textId="77777777" w:rsidTr="00E0398C">
        <w:trPr>
          <w:trHeight w:val="283"/>
        </w:trPr>
        <w:tc>
          <w:tcPr>
            <w:tcW w:w="407" w:type="dxa"/>
            <w:noWrap/>
            <w:vAlign w:val="center"/>
            <w:hideMark/>
          </w:tcPr>
          <w:p w14:paraId="4E53F8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458</w:t>
            </w:r>
          </w:p>
        </w:tc>
        <w:tc>
          <w:tcPr>
            <w:tcW w:w="736" w:type="dxa"/>
            <w:noWrap/>
            <w:vAlign w:val="center"/>
            <w:hideMark/>
          </w:tcPr>
          <w:p w14:paraId="065EBF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903863</w:t>
            </w:r>
          </w:p>
        </w:tc>
        <w:tc>
          <w:tcPr>
            <w:tcW w:w="6649" w:type="dxa"/>
            <w:vAlign w:val="center"/>
            <w:hideMark/>
          </w:tcPr>
          <w:p w14:paraId="7BF7530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PROTEINAS TOTALES EN SUERO Y OTROS FLUIDOS</w:t>
            </w:r>
          </w:p>
        </w:tc>
        <w:tc>
          <w:tcPr>
            <w:tcW w:w="2268" w:type="dxa"/>
            <w:shd w:val="clear" w:color="000000" w:fill="FFFFFF"/>
            <w:noWrap/>
            <w:vAlign w:val="center"/>
            <w:hideMark/>
          </w:tcPr>
          <w:p w14:paraId="5A3812E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$ 10.624</w:t>
            </w:r>
          </w:p>
        </w:tc>
      </w:tr>
      <w:tr w:rsidR="00106FAF" w:rsidRPr="00106FAF" w14:paraId="1E35B278" w14:textId="77777777" w:rsidTr="00E0398C">
        <w:trPr>
          <w:trHeight w:val="283"/>
        </w:trPr>
        <w:tc>
          <w:tcPr>
            <w:tcW w:w="407" w:type="dxa"/>
            <w:noWrap/>
            <w:vAlign w:val="center"/>
            <w:hideMark/>
          </w:tcPr>
          <w:p w14:paraId="281EA0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459</w:t>
            </w:r>
          </w:p>
        </w:tc>
        <w:tc>
          <w:tcPr>
            <w:tcW w:w="736" w:type="dxa"/>
            <w:noWrap/>
            <w:vAlign w:val="center"/>
            <w:hideMark/>
          </w:tcPr>
          <w:p w14:paraId="39F9B8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902121</w:t>
            </w:r>
          </w:p>
        </w:tc>
        <w:tc>
          <w:tcPr>
            <w:tcW w:w="6649" w:type="dxa"/>
            <w:vAlign w:val="center"/>
            <w:hideMark/>
          </w:tcPr>
          <w:p w14:paraId="3C2E3F2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DE CICLAJE [CELULAS FALCIFORMES O DREPANOCITOS]</w:t>
            </w:r>
          </w:p>
        </w:tc>
        <w:tc>
          <w:tcPr>
            <w:tcW w:w="2268" w:type="dxa"/>
            <w:shd w:val="clear" w:color="000000" w:fill="FFFFFF"/>
            <w:noWrap/>
            <w:vAlign w:val="center"/>
            <w:hideMark/>
          </w:tcPr>
          <w:p w14:paraId="55399C8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$ 12.318</w:t>
            </w:r>
          </w:p>
        </w:tc>
      </w:tr>
      <w:tr w:rsidR="00106FAF" w:rsidRPr="00106FAF" w14:paraId="5DA944E3" w14:textId="77777777" w:rsidTr="00E0398C">
        <w:trPr>
          <w:trHeight w:val="283"/>
        </w:trPr>
        <w:tc>
          <w:tcPr>
            <w:tcW w:w="407" w:type="dxa"/>
            <w:noWrap/>
            <w:vAlign w:val="center"/>
            <w:hideMark/>
          </w:tcPr>
          <w:p w14:paraId="0D0C628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460</w:t>
            </w:r>
          </w:p>
        </w:tc>
        <w:tc>
          <w:tcPr>
            <w:tcW w:w="736" w:type="dxa"/>
            <w:noWrap/>
            <w:vAlign w:val="center"/>
            <w:hideMark/>
          </w:tcPr>
          <w:p w14:paraId="2F2C08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902217</w:t>
            </w:r>
          </w:p>
        </w:tc>
        <w:tc>
          <w:tcPr>
            <w:tcW w:w="6649" w:type="dxa"/>
            <w:vAlign w:val="center"/>
            <w:hideMark/>
          </w:tcPr>
          <w:p w14:paraId="475EE43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DE TORNIQUETE [FRAGILIDAD CAPILAR]</w:t>
            </w:r>
          </w:p>
        </w:tc>
        <w:tc>
          <w:tcPr>
            <w:tcW w:w="2268" w:type="dxa"/>
            <w:shd w:val="clear" w:color="000000" w:fill="FFFFFF"/>
            <w:noWrap/>
            <w:vAlign w:val="center"/>
            <w:hideMark/>
          </w:tcPr>
          <w:p w14:paraId="1E66828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$ 18.939</w:t>
            </w:r>
          </w:p>
        </w:tc>
      </w:tr>
      <w:tr w:rsidR="00106FAF" w:rsidRPr="00106FAF" w14:paraId="2B7D265E" w14:textId="77777777" w:rsidTr="00E0398C">
        <w:trPr>
          <w:trHeight w:val="283"/>
        </w:trPr>
        <w:tc>
          <w:tcPr>
            <w:tcW w:w="407" w:type="dxa"/>
            <w:noWrap/>
            <w:vAlign w:val="center"/>
            <w:hideMark/>
          </w:tcPr>
          <w:p w14:paraId="41C490E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461</w:t>
            </w:r>
          </w:p>
        </w:tc>
        <w:tc>
          <w:tcPr>
            <w:tcW w:w="736" w:type="dxa"/>
            <w:noWrap/>
            <w:vAlign w:val="center"/>
            <w:hideMark/>
          </w:tcPr>
          <w:p w14:paraId="2CF6EE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902221</w:t>
            </w:r>
          </w:p>
        </w:tc>
        <w:tc>
          <w:tcPr>
            <w:tcW w:w="6649" w:type="dxa"/>
            <w:vAlign w:val="center"/>
            <w:hideMark/>
          </w:tcPr>
          <w:p w14:paraId="182726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RECUENTO DE PLAQUETAS MANUAL</w:t>
            </w:r>
          </w:p>
        </w:tc>
        <w:tc>
          <w:tcPr>
            <w:tcW w:w="2268" w:type="dxa"/>
            <w:shd w:val="clear" w:color="000000" w:fill="FFFFFF"/>
            <w:noWrap/>
            <w:vAlign w:val="center"/>
            <w:hideMark/>
          </w:tcPr>
          <w:p w14:paraId="30F113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$ 12.732</w:t>
            </w:r>
          </w:p>
        </w:tc>
      </w:tr>
      <w:tr w:rsidR="00106FAF" w:rsidRPr="00106FAF" w14:paraId="170EBBAA" w14:textId="77777777" w:rsidTr="00E0398C">
        <w:trPr>
          <w:trHeight w:val="283"/>
        </w:trPr>
        <w:tc>
          <w:tcPr>
            <w:tcW w:w="407" w:type="dxa"/>
            <w:noWrap/>
            <w:vAlign w:val="center"/>
            <w:hideMark/>
          </w:tcPr>
          <w:p w14:paraId="7B35B7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462</w:t>
            </w:r>
          </w:p>
        </w:tc>
        <w:tc>
          <w:tcPr>
            <w:tcW w:w="736" w:type="dxa"/>
            <w:noWrap/>
            <w:vAlign w:val="center"/>
            <w:hideMark/>
          </w:tcPr>
          <w:p w14:paraId="56E06E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902223</w:t>
            </w:r>
          </w:p>
        </w:tc>
        <w:tc>
          <w:tcPr>
            <w:tcW w:w="6649" w:type="dxa"/>
            <w:vAlign w:val="center"/>
            <w:hideMark/>
          </w:tcPr>
          <w:p w14:paraId="7B0C6A6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RECUENTO DE RETICULOCITOS METODO MANUAL</w:t>
            </w:r>
          </w:p>
        </w:tc>
        <w:tc>
          <w:tcPr>
            <w:tcW w:w="2268" w:type="dxa"/>
            <w:shd w:val="clear" w:color="000000" w:fill="FFFFFF"/>
            <w:noWrap/>
            <w:vAlign w:val="center"/>
            <w:hideMark/>
          </w:tcPr>
          <w:p w14:paraId="265B491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$ 18.368</w:t>
            </w:r>
          </w:p>
        </w:tc>
      </w:tr>
      <w:tr w:rsidR="00106FAF" w:rsidRPr="00106FAF" w14:paraId="2F054AD7" w14:textId="77777777" w:rsidTr="00E0398C">
        <w:trPr>
          <w:trHeight w:val="283"/>
        </w:trPr>
        <w:tc>
          <w:tcPr>
            <w:tcW w:w="407" w:type="dxa"/>
            <w:noWrap/>
            <w:vAlign w:val="center"/>
            <w:hideMark/>
          </w:tcPr>
          <w:p w14:paraId="2B421B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463</w:t>
            </w:r>
          </w:p>
        </w:tc>
        <w:tc>
          <w:tcPr>
            <w:tcW w:w="736" w:type="dxa"/>
            <w:noWrap/>
            <w:vAlign w:val="center"/>
            <w:hideMark/>
          </w:tcPr>
          <w:p w14:paraId="22339C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907105</w:t>
            </w:r>
          </w:p>
        </w:tc>
        <w:tc>
          <w:tcPr>
            <w:tcW w:w="6649" w:type="dxa"/>
            <w:vAlign w:val="center"/>
            <w:hideMark/>
          </w:tcPr>
          <w:p w14:paraId="30F8F28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RECUENTO HAMBURGUER</w:t>
            </w:r>
          </w:p>
        </w:tc>
        <w:tc>
          <w:tcPr>
            <w:tcW w:w="2268" w:type="dxa"/>
            <w:shd w:val="clear" w:color="000000" w:fill="FFFFFF"/>
            <w:noWrap/>
            <w:vAlign w:val="center"/>
            <w:hideMark/>
          </w:tcPr>
          <w:p w14:paraId="597D17C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$ 26.998</w:t>
            </w:r>
          </w:p>
        </w:tc>
      </w:tr>
      <w:tr w:rsidR="00106FAF" w:rsidRPr="00106FAF" w14:paraId="1A72BF99" w14:textId="77777777" w:rsidTr="00E0398C">
        <w:trPr>
          <w:trHeight w:val="283"/>
        </w:trPr>
        <w:tc>
          <w:tcPr>
            <w:tcW w:w="407" w:type="dxa"/>
            <w:noWrap/>
            <w:vAlign w:val="center"/>
            <w:hideMark/>
          </w:tcPr>
          <w:p w14:paraId="7914DA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464</w:t>
            </w:r>
          </w:p>
        </w:tc>
        <w:tc>
          <w:tcPr>
            <w:tcW w:w="736" w:type="dxa"/>
            <w:noWrap/>
            <w:vAlign w:val="center"/>
            <w:hideMark/>
          </w:tcPr>
          <w:p w14:paraId="2FFCC9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906241</w:t>
            </w:r>
          </w:p>
        </w:tc>
        <w:tc>
          <w:tcPr>
            <w:tcW w:w="6649" w:type="dxa"/>
            <w:vAlign w:val="center"/>
            <w:hideMark/>
          </w:tcPr>
          <w:p w14:paraId="0FC4A1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Rubeola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AUTOMATIZADO</w:t>
            </w:r>
          </w:p>
        </w:tc>
        <w:tc>
          <w:tcPr>
            <w:tcW w:w="2268" w:type="dxa"/>
            <w:shd w:val="clear" w:color="000000" w:fill="FFFFFF"/>
            <w:noWrap/>
            <w:vAlign w:val="center"/>
            <w:hideMark/>
          </w:tcPr>
          <w:p w14:paraId="057CA92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$ 90.192</w:t>
            </w:r>
          </w:p>
        </w:tc>
      </w:tr>
      <w:tr w:rsidR="00106FAF" w:rsidRPr="00106FAF" w14:paraId="1A04C55A" w14:textId="77777777" w:rsidTr="00E0398C">
        <w:trPr>
          <w:trHeight w:val="283"/>
        </w:trPr>
        <w:tc>
          <w:tcPr>
            <w:tcW w:w="407" w:type="dxa"/>
            <w:noWrap/>
            <w:vAlign w:val="center"/>
            <w:hideMark/>
          </w:tcPr>
          <w:p w14:paraId="3F2D16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465</w:t>
            </w:r>
          </w:p>
        </w:tc>
        <w:tc>
          <w:tcPr>
            <w:tcW w:w="736" w:type="dxa"/>
            <w:noWrap/>
            <w:vAlign w:val="center"/>
            <w:hideMark/>
          </w:tcPr>
          <w:p w14:paraId="3FC1C5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906243</w:t>
            </w:r>
          </w:p>
        </w:tc>
        <w:tc>
          <w:tcPr>
            <w:tcW w:w="6649" w:type="dxa"/>
            <w:vAlign w:val="center"/>
            <w:hideMark/>
          </w:tcPr>
          <w:p w14:paraId="07C026D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Rubeola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AUTOMATIZADO</w:t>
            </w:r>
          </w:p>
        </w:tc>
        <w:tc>
          <w:tcPr>
            <w:tcW w:w="2268" w:type="dxa"/>
            <w:shd w:val="clear" w:color="000000" w:fill="FFFFFF"/>
            <w:noWrap/>
            <w:vAlign w:val="center"/>
            <w:hideMark/>
          </w:tcPr>
          <w:p w14:paraId="719FC99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$ 95.065</w:t>
            </w:r>
          </w:p>
        </w:tc>
      </w:tr>
      <w:tr w:rsidR="00106FAF" w:rsidRPr="00106FAF" w14:paraId="21C1E87A" w14:textId="77777777" w:rsidTr="00E0398C">
        <w:trPr>
          <w:trHeight w:val="283"/>
        </w:trPr>
        <w:tc>
          <w:tcPr>
            <w:tcW w:w="407" w:type="dxa"/>
            <w:noWrap/>
            <w:vAlign w:val="center"/>
            <w:hideMark/>
          </w:tcPr>
          <w:p w14:paraId="4413C2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466</w:t>
            </w:r>
          </w:p>
        </w:tc>
        <w:tc>
          <w:tcPr>
            <w:tcW w:w="736" w:type="dxa"/>
            <w:noWrap/>
            <w:vAlign w:val="center"/>
            <w:hideMark/>
          </w:tcPr>
          <w:p w14:paraId="452B83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907008</w:t>
            </w:r>
          </w:p>
        </w:tc>
        <w:tc>
          <w:tcPr>
            <w:tcW w:w="6649" w:type="dxa"/>
            <w:vAlign w:val="center"/>
            <w:hideMark/>
          </w:tcPr>
          <w:p w14:paraId="3162A1C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SANGRE OCULTA EN MATERIA FECAL [GUAYACO O EQUIVALENTE]</w:t>
            </w:r>
          </w:p>
        </w:tc>
        <w:tc>
          <w:tcPr>
            <w:tcW w:w="2268" w:type="dxa"/>
            <w:shd w:val="clear" w:color="000000" w:fill="FFFFFF"/>
            <w:noWrap/>
            <w:vAlign w:val="center"/>
            <w:hideMark/>
          </w:tcPr>
          <w:p w14:paraId="2FE5E65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$ 9.100</w:t>
            </w:r>
          </w:p>
        </w:tc>
      </w:tr>
      <w:tr w:rsidR="00106FAF" w:rsidRPr="00106FAF" w14:paraId="7CF4F291" w14:textId="77777777" w:rsidTr="00E0398C">
        <w:trPr>
          <w:trHeight w:val="283"/>
        </w:trPr>
        <w:tc>
          <w:tcPr>
            <w:tcW w:w="407" w:type="dxa"/>
            <w:noWrap/>
            <w:vAlign w:val="center"/>
            <w:hideMark/>
          </w:tcPr>
          <w:p w14:paraId="2700607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467</w:t>
            </w:r>
          </w:p>
        </w:tc>
        <w:tc>
          <w:tcPr>
            <w:tcW w:w="736" w:type="dxa"/>
            <w:noWrap/>
            <w:vAlign w:val="center"/>
            <w:hideMark/>
          </w:tcPr>
          <w:p w14:paraId="5482A9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906455</w:t>
            </w:r>
          </w:p>
        </w:tc>
        <w:tc>
          <w:tcPr>
            <w:tcW w:w="6649" w:type="dxa"/>
            <w:vAlign w:val="center"/>
            <w:hideMark/>
          </w:tcPr>
          <w:p w14:paraId="33A3D02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SCL-70 ANTICUERPOS SEMIAUTOMATIZADO O AUTOMATIZADO</w:t>
            </w:r>
          </w:p>
        </w:tc>
        <w:tc>
          <w:tcPr>
            <w:tcW w:w="2268" w:type="dxa"/>
            <w:shd w:val="clear" w:color="000000" w:fill="FFFFFF"/>
            <w:noWrap/>
            <w:vAlign w:val="center"/>
            <w:hideMark/>
          </w:tcPr>
          <w:p w14:paraId="2E75EC3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$ 94.214</w:t>
            </w:r>
          </w:p>
        </w:tc>
      </w:tr>
      <w:tr w:rsidR="00106FAF" w:rsidRPr="00106FAF" w14:paraId="3967C993" w14:textId="77777777" w:rsidTr="00E0398C">
        <w:trPr>
          <w:trHeight w:val="283"/>
        </w:trPr>
        <w:tc>
          <w:tcPr>
            <w:tcW w:w="407" w:type="dxa"/>
            <w:noWrap/>
            <w:vAlign w:val="center"/>
            <w:hideMark/>
          </w:tcPr>
          <w:p w14:paraId="5C0AA20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468</w:t>
            </w:r>
          </w:p>
        </w:tc>
        <w:tc>
          <w:tcPr>
            <w:tcW w:w="736" w:type="dxa"/>
            <w:noWrap/>
            <w:vAlign w:val="center"/>
            <w:hideMark/>
          </w:tcPr>
          <w:p w14:paraId="1EF6E26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903864</w:t>
            </w:r>
          </w:p>
        </w:tc>
        <w:tc>
          <w:tcPr>
            <w:tcW w:w="6649" w:type="dxa"/>
            <w:vAlign w:val="center"/>
            <w:hideMark/>
          </w:tcPr>
          <w:p w14:paraId="0058469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SODIO EN SUERO U OTROS FLUIDOS</w:t>
            </w:r>
          </w:p>
        </w:tc>
        <w:tc>
          <w:tcPr>
            <w:tcW w:w="2268" w:type="dxa"/>
            <w:shd w:val="clear" w:color="000000" w:fill="FFFFFF"/>
            <w:noWrap/>
            <w:vAlign w:val="center"/>
            <w:hideMark/>
          </w:tcPr>
          <w:p w14:paraId="5597BE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$ 30.445</w:t>
            </w:r>
          </w:p>
        </w:tc>
      </w:tr>
      <w:tr w:rsidR="00106FAF" w:rsidRPr="00106FAF" w14:paraId="06FF811F" w14:textId="77777777" w:rsidTr="00E0398C">
        <w:trPr>
          <w:trHeight w:val="283"/>
        </w:trPr>
        <w:tc>
          <w:tcPr>
            <w:tcW w:w="407" w:type="dxa"/>
            <w:noWrap/>
            <w:vAlign w:val="center"/>
            <w:hideMark/>
          </w:tcPr>
          <w:p w14:paraId="5DACCC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469</w:t>
            </w:r>
          </w:p>
        </w:tc>
        <w:tc>
          <w:tcPr>
            <w:tcW w:w="736" w:type="dxa"/>
            <w:noWrap/>
            <w:vAlign w:val="center"/>
            <w:hideMark/>
          </w:tcPr>
          <w:p w14:paraId="493296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904101</w:t>
            </w:r>
          </w:p>
        </w:tc>
        <w:tc>
          <w:tcPr>
            <w:tcW w:w="6649" w:type="dxa"/>
            <w:vAlign w:val="center"/>
            <w:hideMark/>
          </w:tcPr>
          <w:p w14:paraId="34C1A2F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SOMATOMEDINA C [FACTOR I DE CRECIMIENTO SIMILAR A LA INSULINA O IGF-1]</w:t>
            </w:r>
          </w:p>
        </w:tc>
        <w:tc>
          <w:tcPr>
            <w:tcW w:w="2268" w:type="dxa"/>
            <w:shd w:val="clear" w:color="000000" w:fill="FFFFFF"/>
            <w:noWrap/>
            <w:vAlign w:val="center"/>
            <w:hideMark/>
          </w:tcPr>
          <w:p w14:paraId="0395057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$ 125.776</w:t>
            </w:r>
          </w:p>
        </w:tc>
      </w:tr>
      <w:tr w:rsidR="00106FAF" w:rsidRPr="00106FAF" w14:paraId="0DC6665D" w14:textId="77777777" w:rsidTr="00E0398C">
        <w:trPr>
          <w:trHeight w:val="283"/>
        </w:trPr>
        <w:tc>
          <w:tcPr>
            <w:tcW w:w="407" w:type="dxa"/>
            <w:noWrap/>
            <w:vAlign w:val="center"/>
            <w:hideMark/>
          </w:tcPr>
          <w:p w14:paraId="1309426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470</w:t>
            </w:r>
          </w:p>
        </w:tc>
        <w:tc>
          <w:tcPr>
            <w:tcW w:w="736" w:type="dxa"/>
            <w:noWrap/>
            <w:vAlign w:val="center"/>
            <w:hideMark/>
          </w:tcPr>
          <w:p w14:paraId="65452F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906454</w:t>
            </w:r>
          </w:p>
        </w:tc>
        <w:tc>
          <w:tcPr>
            <w:tcW w:w="6649" w:type="dxa"/>
            <w:vAlign w:val="center"/>
            <w:hideMark/>
          </w:tcPr>
          <w:p w14:paraId="2A3B2EC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SSA [Ro] ANTICUERPOS SEMIAUTOMATIZADO O AUTOMATIZADO</w:t>
            </w:r>
          </w:p>
        </w:tc>
        <w:tc>
          <w:tcPr>
            <w:tcW w:w="2268" w:type="dxa"/>
            <w:shd w:val="clear" w:color="000000" w:fill="FFFFFF"/>
            <w:noWrap/>
            <w:vAlign w:val="center"/>
            <w:hideMark/>
          </w:tcPr>
          <w:p w14:paraId="3B7EE28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$ 86.736</w:t>
            </w:r>
          </w:p>
        </w:tc>
      </w:tr>
      <w:tr w:rsidR="00106FAF" w:rsidRPr="00106FAF" w14:paraId="4F7EC64E" w14:textId="77777777" w:rsidTr="00E0398C">
        <w:trPr>
          <w:trHeight w:val="283"/>
        </w:trPr>
        <w:tc>
          <w:tcPr>
            <w:tcW w:w="407" w:type="dxa"/>
            <w:noWrap/>
            <w:vAlign w:val="center"/>
            <w:hideMark/>
          </w:tcPr>
          <w:p w14:paraId="0F51AC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471</w:t>
            </w:r>
          </w:p>
        </w:tc>
        <w:tc>
          <w:tcPr>
            <w:tcW w:w="736" w:type="dxa"/>
            <w:noWrap/>
            <w:vAlign w:val="center"/>
            <w:hideMark/>
          </w:tcPr>
          <w:p w14:paraId="4B46B1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906430</w:t>
            </w:r>
          </w:p>
        </w:tc>
        <w:tc>
          <w:tcPr>
            <w:tcW w:w="6649" w:type="dxa"/>
            <w:vAlign w:val="center"/>
            <w:hideMark/>
          </w:tcPr>
          <w:p w14:paraId="722010E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SSB [La]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5335BC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$ 91.786</w:t>
            </w:r>
          </w:p>
        </w:tc>
      </w:tr>
      <w:tr w:rsidR="00106FAF" w:rsidRPr="00106FAF" w14:paraId="1F005A11" w14:textId="77777777" w:rsidTr="00E0398C">
        <w:trPr>
          <w:trHeight w:val="283"/>
        </w:trPr>
        <w:tc>
          <w:tcPr>
            <w:tcW w:w="407" w:type="dxa"/>
            <w:noWrap/>
            <w:vAlign w:val="center"/>
            <w:hideMark/>
          </w:tcPr>
          <w:p w14:paraId="4D8A7E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472</w:t>
            </w:r>
          </w:p>
        </w:tc>
        <w:tc>
          <w:tcPr>
            <w:tcW w:w="736" w:type="dxa"/>
            <w:noWrap/>
            <w:vAlign w:val="center"/>
            <w:hideMark/>
          </w:tcPr>
          <w:p w14:paraId="551FBD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904601</w:t>
            </w:r>
          </w:p>
        </w:tc>
        <w:tc>
          <w:tcPr>
            <w:tcW w:w="6649" w:type="dxa"/>
            <w:vAlign w:val="center"/>
            <w:hideMark/>
          </w:tcPr>
          <w:p w14:paraId="3DAD762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TESTOSTERONA LIBRE</w:t>
            </w:r>
          </w:p>
        </w:tc>
        <w:tc>
          <w:tcPr>
            <w:tcW w:w="2268" w:type="dxa"/>
            <w:shd w:val="clear" w:color="000000" w:fill="FFFFFF"/>
            <w:noWrap/>
            <w:vAlign w:val="center"/>
            <w:hideMark/>
          </w:tcPr>
          <w:p w14:paraId="4299BD4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$ 71.616</w:t>
            </w:r>
          </w:p>
        </w:tc>
      </w:tr>
      <w:tr w:rsidR="00106FAF" w:rsidRPr="00106FAF" w14:paraId="330AE5FB" w14:textId="77777777" w:rsidTr="00E0398C">
        <w:trPr>
          <w:trHeight w:val="283"/>
        </w:trPr>
        <w:tc>
          <w:tcPr>
            <w:tcW w:w="407" w:type="dxa"/>
            <w:noWrap/>
            <w:vAlign w:val="center"/>
            <w:hideMark/>
          </w:tcPr>
          <w:p w14:paraId="6B8BF3E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473</w:t>
            </w:r>
          </w:p>
        </w:tc>
        <w:tc>
          <w:tcPr>
            <w:tcW w:w="736" w:type="dxa"/>
            <w:noWrap/>
            <w:vAlign w:val="center"/>
            <w:hideMark/>
          </w:tcPr>
          <w:p w14:paraId="7318A1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904602</w:t>
            </w:r>
          </w:p>
        </w:tc>
        <w:tc>
          <w:tcPr>
            <w:tcW w:w="6649" w:type="dxa"/>
            <w:vAlign w:val="center"/>
            <w:hideMark/>
          </w:tcPr>
          <w:p w14:paraId="12F6FCB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TESTOSTERONA TOTAL</w:t>
            </w:r>
          </w:p>
        </w:tc>
        <w:tc>
          <w:tcPr>
            <w:tcW w:w="2268" w:type="dxa"/>
            <w:shd w:val="clear" w:color="000000" w:fill="FFFFFF"/>
            <w:noWrap/>
            <w:vAlign w:val="center"/>
            <w:hideMark/>
          </w:tcPr>
          <w:p w14:paraId="2849D20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$ 65.553</w:t>
            </w:r>
          </w:p>
        </w:tc>
      </w:tr>
      <w:tr w:rsidR="00106FAF" w:rsidRPr="00106FAF" w14:paraId="46351182" w14:textId="77777777" w:rsidTr="00E0398C">
        <w:trPr>
          <w:trHeight w:val="283"/>
        </w:trPr>
        <w:tc>
          <w:tcPr>
            <w:tcW w:w="407" w:type="dxa"/>
            <w:noWrap/>
            <w:vAlign w:val="center"/>
            <w:hideMark/>
          </w:tcPr>
          <w:p w14:paraId="442591B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474</w:t>
            </w:r>
          </w:p>
        </w:tc>
        <w:tc>
          <w:tcPr>
            <w:tcW w:w="736" w:type="dxa"/>
            <w:noWrap/>
            <w:vAlign w:val="center"/>
            <w:hideMark/>
          </w:tcPr>
          <w:p w14:paraId="705326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902045</w:t>
            </w:r>
          </w:p>
        </w:tc>
        <w:tc>
          <w:tcPr>
            <w:tcW w:w="6649" w:type="dxa"/>
            <w:vAlign w:val="center"/>
            <w:hideMark/>
          </w:tcPr>
          <w:p w14:paraId="40F4A42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TIEMPO DE PROTROMBINA [TP]</w:t>
            </w:r>
          </w:p>
        </w:tc>
        <w:tc>
          <w:tcPr>
            <w:tcW w:w="2268" w:type="dxa"/>
            <w:shd w:val="clear" w:color="000000" w:fill="FFFFFF"/>
            <w:noWrap/>
            <w:vAlign w:val="center"/>
            <w:hideMark/>
          </w:tcPr>
          <w:p w14:paraId="044AD75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$ 23.766</w:t>
            </w:r>
          </w:p>
        </w:tc>
      </w:tr>
      <w:tr w:rsidR="00106FAF" w:rsidRPr="00106FAF" w14:paraId="203FAA17" w14:textId="77777777" w:rsidTr="00E0398C">
        <w:trPr>
          <w:trHeight w:val="283"/>
        </w:trPr>
        <w:tc>
          <w:tcPr>
            <w:tcW w:w="407" w:type="dxa"/>
            <w:noWrap/>
            <w:vAlign w:val="center"/>
            <w:hideMark/>
          </w:tcPr>
          <w:p w14:paraId="7CED72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475</w:t>
            </w:r>
          </w:p>
        </w:tc>
        <w:tc>
          <w:tcPr>
            <w:tcW w:w="736" w:type="dxa"/>
            <w:noWrap/>
            <w:vAlign w:val="center"/>
            <w:hideMark/>
          </w:tcPr>
          <w:p w14:paraId="3C47F30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902047</w:t>
            </w:r>
          </w:p>
        </w:tc>
        <w:tc>
          <w:tcPr>
            <w:tcW w:w="6649" w:type="dxa"/>
            <w:vAlign w:val="center"/>
            <w:hideMark/>
          </w:tcPr>
          <w:p w14:paraId="2F425C2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TIEMPO DE SANGRIA ESTANDARIZADO</w:t>
            </w:r>
          </w:p>
        </w:tc>
        <w:tc>
          <w:tcPr>
            <w:tcW w:w="2268" w:type="dxa"/>
            <w:shd w:val="clear" w:color="000000" w:fill="FFFFFF"/>
            <w:noWrap/>
            <w:vAlign w:val="center"/>
            <w:hideMark/>
          </w:tcPr>
          <w:p w14:paraId="1FD743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$ 11.871</w:t>
            </w:r>
          </w:p>
        </w:tc>
      </w:tr>
      <w:tr w:rsidR="00106FAF" w:rsidRPr="00106FAF" w14:paraId="357E3EA5" w14:textId="77777777" w:rsidTr="00E0398C">
        <w:trPr>
          <w:trHeight w:val="283"/>
        </w:trPr>
        <w:tc>
          <w:tcPr>
            <w:tcW w:w="407" w:type="dxa"/>
            <w:noWrap/>
            <w:vAlign w:val="center"/>
            <w:hideMark/>
          </w:tcPr>
          <w:p w14:paraId="456CF8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476</w:t>
            </w:r>
          </w:p>
        </w:tc>
        <w:tc>
          <w:tcPr>
            <w:tcW w:w="736" w:type="dxa"/>
            <w:noWrap/>
            <w:vAlign w:val="center"/>
            <w:hideMark/>
          </w:tcPr>
          <w:p w14:paraId="0081EB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902049</w:t>
            </w:r>
          </w:p>
        </w:tc>
        <w:tc>
          <w:tcPr>
            <w:tcW w:w="6649" w:type="dxa"/>
            <w:vAlign w:val="center"/>
            <w:hideMark/>
          </w:tcPr>
          <w:p w14:paraId="13333DF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TIEMPO DE TROMBOPLASTINA PARCIAL [TTP]</w:t>
            </w:r>
          </w:p>
        </w:tc>
        <w:tc>
          <w:tcPr>
            <w:tcW w:w="2268" w:type="dxa"/>
            <w:shd w:val="clear" w:color="000000" w:fill="FFFFFF"/>
            <w:noWrap/>
            <w:vAlign w:val="center"/>
            <w:hideMark/>
          </w:tcPr>
          <w:p w14:paraId="2FDC679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$ 18.306</w:t>
            </w:r>
          </w:p>
        </w:tc>
      </w:tr>
      <w:tr w:rsidR="00106FAF" w:rsidRPr="00106FAF" w14:paraId="2092AADC" w14:textId="77777777" w:rsidTr="00E0398C">
        <w:trPr>
          <w:trHeight w:val="283"/>
        </w:trPr>
        <w:tc>
          <w:tcPr>
            <w:tcW w:w="407" w:type="dxa"/>
            <w:noWrap/>
            <w:vAlign w:val="center"/>
            <w:hideMark/>
          </w:tcPr>
          <w:p w14:paraId="4735FF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477</w:t>
            </w:r>
          </w:p>
        </w:tc>
        <w:tc>
          <w:tcPr>
            <w:tcW w:w="736" w:type="dxa"/>
            <w:noWrap/>
            <w:vAlign w:val="center"/>
            <w:hideMark/>
          </w:tcPr>
          <w:p w14:paraId="7D9E1C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906457</w:t>
            </w:r>
          </w:p>
        </w:tc>
        <w:tc>
          <w:tcPr>
            <w:tcW w:w="6649" w:type="dxa"/>
            <w:vAlign w:val="center"/>
            <w:hideMark/>
          </w:tcPr>
          <w:p w14:paraId="35B5BBF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TIROIDEOS COLOIDALES ANTICUERPOS</w:t>
            </w:r>
          </w:p>
        </w:tc>
        <w:tc>
          <w:tcPr>
            <w:tcW w:w="2268" w:type="dxa"/>
            <w:shd w:val="clear" w:color="000000" w:fill="FFFFFF"/>
            <w:noWrap/>
            <w:vAlign w:val="center"/>
            <w:hideMark/>
          </w:tcPr>
          <w:p w14:paraId="17F802D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$ 69.969</w:t>
            </w:r>
          </w:p>
        </w:tc>
      </w:tr>
      <w:tr w:rsidR="00106FAF" w:rsidRPr="00106FAF" w14:paraId="02FDE294" w14:textId="77777777" w:rsidTr="00E0398C">
        <w:trPr>
          <w:trHeight w:val="283"/>
        </w:trPr>
        <w:tc>
          <w:tcPr>
            <w:tcW w:w="407" w:type="dxa"/>
            <w:noWrap/>
            <w:vAlign w:val="center"/>
            <w:hideMark/>
          </w:tcPr>
          <w:p w14:paraId="35B173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478</w:t>
            </w:r>
          </w:p>
        </w:tc>
        <w:tc>
          <w:tcPr>
            <w:tcW w:w="736" w:type="dxa"/>
            <w:noWrap/>
            <w:vAlign w:val="center"/>
            <w:hideMark/>
          </w:tcPr>
          <w:p w14:paraId="73B5E8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906458</w:t>
            </w:r>
          </w:p>
        </w:tc>
        <w:tc>
          <w:tcPr>
            <w:tcW w:w="6649" w:type="dxa"/>
            <w:vAlign w:val="center"/>
            <w:hideMark/>
          </w:tcPr>
          <w:p w14:paraId="24A9528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TIROIDEOS MICROSOMALES ANTICUERPOS (TIROIDEOS PEROXIDASA ANTICUERPOS) AUTOMATIZADO</w:t>
            </w:r>
          </w:p>
        </w:tc>
        <w:tc>
          <w:tcPr>
            <w:tcW w:w="2268" w:type="dxa"/>
            <w:shd w:val="clear" w:color="000000" w:fill="FFFFFF"/>
            <w:noWrap/>
            <w:vAlign w:val="center"/>
            <w:hideMark/>
          </w:tcPr>
          <w:p w14:paraId="0ED1001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$ 66.399</w:t>
            </w:r>
          </w:p>
        </w:tc>
      </w:tr>
      <w:tr w:rsidR="00106FAF" w:rsidRPr="00106FAF" w14:paraId="79F3BCF3" w14:textId="77777777" w:rsidTr="00E0398C">
        <w:trPr>
          <w:trHeight w:val="283"/>
        </w:trPr>
        <w:tc>
          <w:tcPr>
            <w:tcW w:w="407" w:type="dxa"/>
            <w:noWrap/>
            <w:vAlign w:val="center"/>
            <w:hideMark/>
          </w:tcPr>
          <w:p w14:paraId="60EA08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479</w:t>
            </w:r>
          </w:p>
        </w:tc>
        <w:tc>
          <w:tcPr>
            <w:tcW w:w="736" w:type="dxa"/>
            <w:noWrap/>
            <w:vAlign w:val="center"/>
            <w:hideMark/>
          </w:tcPr>
          <w:p w14:paraId="0D4C74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906463</w:t>
            </w:r>
          </w:p>
        </w:tc>
        <w:tc>
          <w:tcPr>
            <w:tcW w:w="6649" w:type="dxa"/>
            <w:vAlign w:val="center"/>
            <w:hideMark/>
          </w:tcPr>
          <w:p w14:paraId="4925A68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TIROIDEOS TIROGLOBULINICOS ANTICUERPOS AUTOMATIZADO</w:t>
            </w:r>
          </w:p>
        </w:tc>
        <w:tc>
          <w:tcPr>
            <w:tcW w:w="2268" w:type="dxa"/>
            <w:shd w:val="clear" w:color="000000" w:fill="FFFFFF"/>
            <w:noWrap/>
            <w:vAlign w:val="center"/>
            <w:hideMark/>
          </w:tcPr>
          <w:p w14:paraId="44728F6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$ 84.068</w:t>
            </w:r>
          </w:p>
        </w:tc>
      </w:tr>
      <w:tr w:rsidR="00106FAF" w:rsidRPr="00106FAF" w14:paraId="5C327C44" w14:textId="77777777" w:rsidTr="00E0398C">
        <w:trPr>
          <w:trHeight w:val="283"/>
        </w:trPr>
        <w:tc>
          <w:tcPr>
            <w:tcW w:w="407" w:type="dxa"/>
            <w:noWrap/>
            <w:vAlign w:val="center"/>
            <w:hideMark/>
          </w:tcPr>
          <w:p w14:paraId="16A4BD6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480</w:t>
            </w:r>
          </w:p>
        </w:tc>
        <w:tc>
          <w:tcPr>
            <w:tcW w:w="736" w:type="dxa"/>
            <w:noWrap/>
            <w:vAlign w:val="center"/>
            <w:hideMark/>
          </w:tcPr>
          <w:p w14:paraId="4901D2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904921</w:t>
            </w:r>
          </w:p>
        </w:tc>
        <w:tc>
          <w:tcPr>
            <w:tcW w:w="6649" w:type="dxa"/>
            <w:vAlign w:val="center"/>
            <w:hideMark/>
          </w:tcPr>
          <w:p w14:paraId="65F690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TIROXINA LIBRE</w:t>
            </w:r>
          </w:p>
        </w:tc>
        <w:tc>
          <w:tcPr>
            <w:tcW w:w="2268" w:type="dxa"/>
            <w:shd w:val="clear" w:color="000000" w:fill="FFFFFF"/>
            <w:noWrap/>
            <w:vAlign w:val="center"/>
            <w:hideMark/>
          </w:tcPr>
          <w:p w14:paraId="3F09208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$ 49.369</w:t>
            </w:r>
          </w:p>
        </w:tc>
      </w:tr>
      <w:tr w:rsidR="00106FAF" w:rsidRPr="00106FAF" w14:paraId="1AC7D846" w14:textId="77777777" w:rsidTr="00E0398C">
        <w:trPr>
          <w:trHeight w:val="283"/>
        </w:trPr>
        <w:tc>
          <w:tcPr>
            <w:tcW w:w="407" w:type="dxa"/>
            <w:noWrap/>
            <w:vAlign w:val="center"/>
            <w:hideMark/>
          </w:tcPr>
          <w:p w14:paraId="17D61B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481</w:t>
            </w:r>
          </w:p>
        </w:tc>
        <w:tc>
          <w:tcPr>
            <w:tcW w:w="736" w:type="dxa"/>
            <w:noWrap/>
            <w:vAlign w:val="center"/>
            <w:hideMark/>
          </w:tcPr>
          <w:p w14:paraId="0BEF1B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904922</w:t>
            </w:r>
          </w:p>
        </w:tc>
        <w:tc>
          <w:tcPr>
            <w:tcW w:w="6649" w:type="dxa"/>
            <w:vAlign w:val="center"/>
            <w:hideMark/>
          </w:tcPr>
          <w:p w14:paraId="6EF9FF9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TIROXINA TOTAL</w:t>
            </w:r>
          </w:p>
        </w:tc>
        <w:tc>
          <w:tcPr>
            <w:tcW w:w="2268" w:type="dxa"/>
            <w:shd w:val="clear" w:color="000000" w:fill="FFFFFF"/>
            <w:noWrap/>
            <w:vAlign w:val="center"/>
            <w:hideMark/>
          </w:tcPr>
          <w:p w14:paraId="07CE92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$ 49.116</w:t>
            </w:r>
          </w:p>
        </w:tc>
      </w:tr>
      <w:tr w:rsidR="00106FAF" w:rsidRPr="00106FAF" w14:paraId="36EB98C4" w14:textId="77777777" w:rsidTr="00E0398C">
        <w:trPr>
          <w:trHeight w:val="283"/>
        </w:trPr>
        <w:tc>
          <w:tcPr>
            <w:tcW w:w="407" w:type="dxa"/>
            <w:noWrap/>
            <w:vAlign w:val="center"/>
            <w:hideMark/>
          </w:tcPr>
          <w:p w14:paraId="7FC0AD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482</w:t>
            </w:r>
          </w:p>
        </w:tc>
        <w:tc>
          <w:tcPr>
            <w:tcW w:w="736" w:type="dxa"/>
            <w:noWrap/>
            <w:vAlign w:val="center"/>
            <w:hideMark/>
          </w:tcPr>
          <w:p w14:paraId="1DC636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906127</w:t>
            </w:r>
          </w:p>
        </w:tc>
        <w:tc>
          <w:tcPr>
            <w:tcW w:w="6649" w:type="dxa"/>
            <w:vAlign w:val="center"/>
            <w:hideMark/>
          </w:tcPr>
          <w:p w14:paraId="581EDAA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Toxoplasma gondii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AUTOMATIZADO</w:t>
            </w:r>
          </w:p>
        </w:tc>
        <w:tc>
          <w:tcPr>
            <w:tcW w:w="2268" w:type="dxa"/>
            <w:shd w:val="clear" w:color="000000" w:fill="FFFFFF"/>
            <w:noWrap/>
            <w:vAlign w:val="center"/>
            <w:hideMark/>
          </w:tcPr>
          <w:p w14:paraId="32B723F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$ 89.007</w:t>
            </w:r>
          </w:p>
        </w:tc>
      </w:tr>
      <w:tr w:rsidR="00106FAF" w:rsidRPr="00106FAF" w14:paraId="1A2A5B02" w14:textId="77777777" w:rsidTr="00E0398C">
        <w:trPr>
          <w:trHeight w:val="283"/>
        </w:trPr>
        <w:tc>
          <w:tcPr>
            <w:tcW w:w="407" w:type="dxa"/>
            <w:noWrap/>
            <w:vAlign w:val="center"/>
            <w:hideMark/>
          </w:tcPr>
          <w:p w14:paraId="07506F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483</w:t>
            </w:r>
          </w:p>
        </w:tc>
        <w:tc>
          <w:tcPr>
            <w:tcW w:w="736" w:type="dxa"/>
            <w:noWrap/>
            <w:vAlign w:val="center"/>
            <w:hideMark/>
          </w:tcPr>
          <w:p w14:paraId="33D127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906129</w:t>
            </w:r>
          </w:p>
        </w:tc>
        <w:tc>
          <w:tcPr>
            <w:tcW w:w="6649" w:type="dxa"/>
            <w:vAlign w:val="center"/>
            <w:hideMark/>
          </w:tcPr>
          <w:p w14:paraId="79E0BDC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Toxoplasma gondii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AUTOMATIZADO</w:t>
            </w:r>
          </w:p>
        </w:tc>
        <w:tc>
          <w:tcPr>
            <w:tcW w:w="2268" w:type="dxa"/>
            <w:shd w:val="clear" w:color="000000" w:fill="FFFFFF"/>
            <w:noWrap/>
            <w:vAlign w:val="center"/>
            <w:hideMark/>
          </w:tcPr>
          <w:p w14:paraId="3DDE748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$ 90.860</w:t>
            </w:r>
          </w:p>
        </w:tc>
      </w:tr>
      <w:tr w:rsidR="00106FAF" w:rsidRPr="00106FAF" w14:paraId="719B8BF8" w14:textId="77777777" w:rsidTr="00E0398C">
        <w:trPr>
          <w:trHeight w:val="283"/>
        </w:trPr>
        <w:tc>
          <w:tcPr>
            <w:tcW w:w="407" w:type="dxa"/>
            <w:noWrap/>
            <w:vAlign w:val="center"/>
            <w:hideMark/>
          </w:tcPr>
          <w:p w14:paraId="65F213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484</w:t>
            </w:r>
          </w:p>
        </w:tc>
        <w:tc>
          <w:tcPr>
            <w:tcW w:w="736" w:type="dxa"/>
            <w:noWrap/>
            <w:vAlign w:val="center"/>
            <w:hideMark/>
          </w:tcPr>
          <w:p w14:paraId="12D0A8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903867</w:t>
            </w:r>
          </w:p>
        </w:tc>
        <w:tc>
          <w:tcPr>
            <w:tcW w:w="6649" w:type="dxa"/>
            <w:vAlign w:val="center"/>
            <w:hideMark/>
          </w:tcPr>
          <w:p w14:paraId="69EEF92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TRANSAMINASA GLUTAMICO OXALACETICA [ASPARTATO AMINO TRANSFERASA]</w:t>
            </w:r>
          </w:p>
        </w:tc>
        <w:tc>
          <w:tcPr>
            <w:tcW w:w="2268" w:type="dxa"/>
            <w:shd w:val="clear" w:color="000000" w:fill="FFFFFF"/>
            <w:noWrap/>
            <w:vAlign w:val="center"/>
            <w:hideMark/>
          </w:tcPr>
          <w:p w14:paraId="0FD821F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$ 22.054</w:t>
            </w:r>
          </w:p>
        </w:tc>
      </w:tr>
      <w:tr w:rsidR="00106FAF" w:rsidRPr="00106FAF" w14:paraId="66EF1767" w14:textId="77777777" w:rsidTr="00E0398C">
        <w:trPr>
          <w:trHeight w:val="283"/>
        </w:trPr>
        <w:tc>
          <w:tcPr>
            <w:tcW w:w="407" w:type="dxa"/>
            <w:noWrap/>
            <w:vAlign w:val="center"/>
            <w:hideMark/>
          </w:tcPr>
          <w:p w14:paraId="77558C5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485</w:t>
            </w:r>
          </w:p>
        </w:tc>
        <w:tc>
          <w:tcPr>
            <w:tcW w:w="736" w:type="dxa"/>
            <w:noWrap/>
            <w:vAlign w:val="center"/>
            <w:hideMark/>
          </w:tcPr>
          <w:p w14:paraId="27F70C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903866</w:t>
            </w:r>
          </w:p>
        </w:tc>
        <w:tc>
          <w:tcPr>
            <w:tcW w:w="6649" w:type="dxa"/>
            <w:vAlign w:val="center"/>
            <w:hideMark/>
          </w:tcPr>
          <w:p w14:paraId="4B9ECB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TRANSAMINASA GLUTAMICO-PIRUVICA [ALANINO AMINO TRANSFERASA]</w:t>
            </w:r>
          </w:p>
        </w:tc>
        <w:tc>
          <w:tcPr>
            <w:tcW w:w="2268" w:type="dxa"/>
            <w:shd w:val="clear" w:color="000000" w:fill="FFFFFF"/>
            <w:noWrap/>
            <w:vAlign w:val="center"/>
            <w:hideMark/>
          </w:tcPr>
          <w:p w14:paraId="25F9459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$ 20.717</w:t>
            </w:r>
          </w:p>
        </w:tc>
      </w:tr>
      <w:tr w:rsidR="00106FAF" w:rsidRPr="00106FAF" w14:paraId="3B03CBE4" w14:textId="77777777" w:rsidTr="00E0398C">
        <w:trPr>
          <w:trHeight w:val="283"/>
        </w:trPr>
        <w:tc>
          <w:tcPr>
            <w:tcW w:w="407" w:type="dxa"/>
            <w:noWrap/>
            <w:vAlign w:val="center"/>
            <w:hideMark/>
          </w:tcPr>
          <w:p w14:paraId="7D61C60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486</w:t>
            </w:r>
          </w:p>
        </w:tc>
        <w:tc>
          <w:tcPr>
            <w:tcW w:w="736" w:type="dxa"/>
            <w:noWrap/>
            <w:vAlign w:val="center"/>
            <w:hideMark/>
          </w:tcPr>
          <w:p w14:paraId="2AF7AF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903045</w:t>
            </w:r>
          </w:p>
        </w:tc>
        <w:tc>
          <w:tcPr>
            <w:tcW w:w="6649" w:type="dxa"/>
            <w:vAlign w:val="center"/>
            <w:hideMark/>
          </w:tcPr>
          <w:p w14:paraId="7B0DCB7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TRANSFERRINA SEMIAUTOMATIZADA</w:t>
            </w:r>
          </w:p>
        </w:tc>
        <w:tc>
          <w:tcPr>
            <w:tcW w:w="2268" w:type="dxa"/>
            <w:shd w:val="clear" w:color="000000" w:fill="FFFFFF"/>
            <w:noWrap/>
            <w:vAlign w:val="center"/>
            <w:hideMark/>
          </w:tcPr>
          <w:p w14:paraId="5B432C3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$ 86.826</w:t>
            </w:r>
          </w:p>
        </w:tc>
      </w:tr>
      <w:tr w:rsidR="00106FAF" w:rsidRPr="00106FAF" w14:paraId="49F1A04F" w14:textId="77777777" w:rsidTr="00E0398C">
        <w:trPr>
          <w:trHeight w:val="283"/>
        </w:trPr>
        <w:tc>
          <w:tcPr>
            <w:tcW w:w="407" w:type="dxa"/>
            <w:noWrap/>
            <w:vAlign w:val="center"/>
            <w:hideMark/>
          </w:tcPr>
          <w:p w14:paraId="1BB1AD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487</w:t>
            </w:r>
          </w:p>
        </w:tc>
        <w:tc>
          <w:tcPr>
            <w:tcW w:w="736" w:type="dxa"/>
            <w:noWrap/>
            <w:vAlign w:val="center"/>
            <w:hideMark/>
          </w:tcPr>
          <w:p w14:paraId="0A4B0F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906039</w:t>
            </w:r>
          </w:p>
        </w:tc>
        <w:tc>
          <w:tcPr>
            <w:tcW w:w="6649" w:type="dxa"/>
            <w:vAlign w:val="center"/>
            <w:hideMark/>
          </w:tcPr>
          <w:p w14:paraId="7CA6EC0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Treponema </w:t>
            </w:r>
            <w:proofErr w:type="spellStart"/>
            <w:r w:rsidRPr="00106FAF">
              <w:rPr>
                <w:rFonts w:ascii="Arial" w:hAnsi="Arial" w:cs="Arial"/>
                <w:color w:val="000000"/>
                <w:sz w:val="16"/>
                <w:szCs w:val="16"/>
                <w:lang w:val="es-CO" w:eastAsia="es-CO"/>
              </w:rPr>
              <w:t>pallidum</w:t>
            </w:r>
            <w:proofErr w:type="spellEnd"/>
            <w:r w:rsidRPr="00106FAF">
              <w:rPr>
                <w:rFonts w:ascii="Arial" w:hAnsi="Arial" w:cs="Arial"/>
                <w:color w:val="000000"/>
                <w:sz w:val="16"/>
                <w:szCs w:val="16"/>
                <w:lang w:val="es-CO" w:eastAsia="es-CO"/>
              </w:rPr>
              <w:t xml:space="preserve"> ANTICUERPOS (PRUEBA TREPONEMICA) MANUAL O SEMIAUTOMATIZADA O AUTOMATIZADA</w:t>
            </w:r>
          </w:p>
        </w:tc>
        <w:tc>
          <w:tcPr>
            <w:tcW w:w="2268" w:type="dxa"/>
            <w:shd w:val="clear" w:color="000000" w:fill="FFFFFF"/>
            <w:noWrap/>
            <w:vAlign w:val="center"/>
            <w:hideMark/>
          </w:tcPr>
          <w:p w14:paraId="2ABA58E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$ 56.413</w:t>
            </w:r>
          </w:p>
        </w:tc>
      </w:tr>
      <w:tr w:rsidR="00106FAF" w:rsidRPr="00106FAF" w14:paraId="1AA83F0F" w14:textId="77777777" w:rsidTr="00E0398C">
        <w:trPr>
          <w:trHeight w:val="283"/>
        </w:trPr>
        <w:tc>
          <w:tcPr>
            <w:tcW w:w="407" w:type="dxa"/>
            <w:noWrap/>
            <w:vAlign w:val="center"/>
            <w:hideMark/>
          </w:tcPr>
          <w:p w14:paraId="559FE3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488</w:t>
            </w:r>
          </w:p>
        </w:tc>
        <w:tc>
          <w:tcPr>
            <w:tcW w:w="736" w:type="dxa"/>
            <w:noWrap/>
            <w:vAlign w:val="center"/>
            <w:hideMark/>
          </w:tcPr>
          <w:p w14:paraId="71E18F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903868</w:t>
            </w:r>
          </w:p>
        </w:tc>
        <w:tc>
          <w:tcPr>
            <w:tcW w:w="6649" w:type="dxa"/>
            <w:vAlign w:val="center"/>
            <w:hideMark/>
          </w:tcPr>
          <w:p w14:paraId="7544FDC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TRIGLICERIDOS</w:t>
            </w:r>
          </w:p>
        </w:tc>
        <w:tc>
          <w:tcPr>
            <w:tcW w:w="2268" w:type="dxa"/>
            <w:shd w:val="clear" w:color="000000" w:fill="FFFFFF"/>
            <w:noWrap/>
            <w:vAlign w:val="center"/>
            <w:hideMark/>
          </w:tcPr>
          <w:p w14:paraId="72C8C13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$ 15.902</w:t>
            </w:r>
          </w:p>
        </w:tc>
      </w:tr>
      <w:tr w:rsidR="00106FAF" w:rsidRPr="00106FAF" w14:paraId="6FEFADA9" w14:textId="77777777" w:rsidTr="00E0398C">
        <w:trPr>
          <w:trHeight w:val="283"/>
        </w:trPr>
        <w:tc>
          <w:tcPr>
            <w:tcW w:w="407" w:type="dxa"/>
            <w:noWrap/>
            <w:vAlign w:val="center"/>
            <w:hideMark/>
          </w:tcPr>
          <w:p w14:paraId="4387D6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489</w:t>
            </w:r>
          </w:p>
        </w:tc>
        <w:tc>
          <w:tcPr>
            <w:tcW w:w="736" w:type="dxa"/>
            <w:noWrap/>
            <w:vAlign w:val="center"/>
            <w:hideMark/>
          </w:tcPr>
          <w:p w14:paraId="4D3236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904923</w:t>
            </w:r>
          </w:p>
        </w:tc>
        <w:tc>
          <w:tcPr>
            <w:tcW w:w="6649" w:type="dxa"/>
            <w:vAlign w:val="center"/>
            <w:hideMark/>
          </w:tcPr>
          <w:p w14:paraId="1A58248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TRIYODOTIRONINA (CAPTACION)</w:t>
            </w:r>
          </w:p>
        </w:tc>
        <w:tc>
          <w:tcPr>
            <w:tcW w:w="2268" w:type="dxa"/>
            <w:shd w:val="clear" w:color="000000" w:fill="FFFFFF"/>
            <w:noWrap/>
            <w:vAlign w:val="center"/>
            <w:hideMark/>
          </w:tcPr>
          <w:p w14:paraId="427DD20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$ 65.735</w:t>
            </w:r>
          </w:p>
        </w:tc>
      </w:tr>
      <w:tr w:rsidR="00106FAF" w:rsidRPr="00106FAF" w14:paraId="4C6D53B5" w14:textId="77777777" w:rsidTr="00E0398C">
        <w:trPr>
          <w:trHeight w:val="283"/>
        </w:trPr>
        <w:tc>
          <w:tcPr>
            <w:tcW w:w="407" w:type="dxa"/>
            <w:noWrap/>
            <w:vAlign w:val="center"/>
            <w:hideMark/>
          </w:tcPr>
          <w:p w14:paraId="58E619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490</w:t>
            </w:r>
          </w:p>
        </w:tc>
        <w:tc>
          <w:tcPr>
            <w:tcW w:w="736" w:type="dxa"/>
            <w:noWrap/>
            <w:vAlign w:val="center"/>
            <w:hideMark/>
          </w:tcPr>
          <w:p w14:paraId="0E5B7D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904925</w:t>
            </w:r>
          </w:p>
        </w:tc>
        <w:tc>
          <w:tcPr>
            <w:tcW w:w="6649" w:type="dxa"/>
            <w:vAlign w:val="center"/>
            <w:hideMark/>
          </w:tcPr>
          <w:p w14:paraId="66DD50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TRIYODOTIRONINA TOTAL</w:t>
            </w:r>
          </w:p>
        </w:tc>
        <w:tc>
          <w:tcPr>
            <w:tcW w:w="2268" w:type="dxa"/>
            <w:shd w:val="clear" w:color="000000" w:fill="FFFFFF"/>
            <w:noWrap/>
            <w:vAlign w:val="center"/>
            <w:hideMark/>
          </w:tcPr>
          <w:p w14:paraId="535DB17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$ 52.834</w:t>
            </w:r>
          </w:p>
        </w:tc>
      </w:tr>
      <w:tr w:rsidR="00106FAF" w:rsidRPr="00106FAF" w14:paraId="50F246E5" w14:textId="77777777" w:rsidTr="00E0398C">
        <w:trPr>
          <w:trHeight w:val="283"/>
        </w:trPr>
        <w:tc>
          <w:tcPr>
            <w:tcW w:w="407" w:type="dxa"/>
            <w:noWrap/>
            <w:vAlign w:val="center"/>
            <w:hideMark/>
          </w:tcPr>
          <w:p w14:paraId="193112C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491</w:t>
            </w:r>
          </w:p>
        </w:tc>
        <w:tc>
          <w:tcPr>
            <w:tcW w:w="736" w:type="dxa"/>
            <w:noWrap/>
            <w:vAlign w:val="center"/>
            <w:hideMark/>
          </w:tcPr>
          <w:p w14:paraId="0AAB50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906131</w:t>
            </w:r>
          </w:p>
        </w:tc>
        <w:tc>
          <w:tcPr>
            <w:tcW w:w="6649" w:type="dxa"/>
            <w:vAlign w:val="center"/>
            <w:hideMark/>
          </w:tcPr>
          <w:p w14:paraId="69434055"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Trypanosoma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cruzi</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5407F94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$ 40.986</w:t>
            </w:r>
          </w:p>
        </w:tc>
      </w:tr>
      <w:tr w:rsidR="00106FAF" w:rsidRPr="00106FAF" w14:paraId="7F48F14E" w14:textId="77777777" w:rsidTr="00E0398C">
        <w:trPr>
          <w:trHeight w:val="283"/>
        </w:trPr>
        <w:tc>
          <w:tcPr>
            <w:tcW w:w="407" w:type="dxa"/>
            <w:noWrap/>
            <w:vAlign w:val="center"/>
            <w:hideMark/>
          </w:tcPr>
          <w:p w14:paraId="7996AA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492</w:t>
            </w:r>
          </w:p>
        </w:tc>
        <w:tc>
          <w:tcPr>
            <w:tcW w:w="736" w:type="dxa"/>
            <w:noWrap/>
            <w:vAlign w:val="center"/>
            <w:hideMark/>
          </w:tcPr>
          <w:p w14:paraId="24289A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903869</w:t>
            </w:r>
          </w:p>
        </w:tc>
        <w:tc>
          <w:tcPr>
            <w:tcW w:w="6649" w:type="dxa"/>
            <w:vAlign w:val="center"/>
            <w:hideMark/>
          </w:tcPr>
          <w:p w14:paraId="44C2781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UREA EN SANGRE U OTROS FLUIDOS</w:t>
            </w:r>
          </w:p>
        </w:tc>
        <w:tc>
          <w:tcPr>
            <w:tcW w:w="2268" w:type="dxa"/>
            <w:shd w:val="clear" w:color="000000" w:fill="FFFFFF"/>
            <w:noWrap/>
            <w:vAlign w:val="center"/>
            <w:hideMark/>
          </w:tcPr>
          <w:p w14:paraId="738639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$ 13.726</w:t>
            </w:r>
          </w:p>
        </w:tc>
      </w:tr>
      <w:tr w:rsidR="00106FAF" w:rsidRPr="00106FAF" w14:paraId="680C87B3" w14:textId="77777777" w:rsidTr="00E0398C">
        <w:trPr>
          <w:trHeight w:val="283"/>
        </w:trPr>
        <w:tc>
          <w:tcPr>
            <w:tcW w:w="407" w:type="dxa"/>
            <w:noWrap/>
            <w:vAlign w:val="center"/>
            <w:hideMark/>
          </w:tcPr>
          <w:p w14:paraId="2C5E48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493</w:t>
            </w:r>
          </w:p>
        </w:tc>
        <w:tc>
          <w:tcPr>
            <w:tcW w:w="736" w:type="dxa"/>
            <w:noWrap/>
            <w:vAlign w:val="center"/>
            <w:hideMark/>
          </w:tcPr>
          <w:p w14:paraId="380996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907106</w:t>
            </w:r>
          </w:p>
        </w:tc>
        <w:tc>
          <w:tcPr>
            <w:tcW w:w="6649" w:type="dxa"/>
            <w:vAlign w:val="center"/>
            <w:hideMark/>
          </w:tcPr>
          <w:p w14:paraId="62D630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UROANALISIS</w:t>
            </w:r>
          </w:p>
        </w:tc>
        <w:tc>
          <w:tcPr>
            <w:tcW w:w="2268" w:type="dxa"/>
            <w:shd w:val="clear" w:color="000000" w:fill="FFFFFF"/>
            <w:noWrap/>
            <w:vAlign w:val="center"/>
            <w:hideMark/>
          </w:tcPr>
          <w:p w14:paraId="4E09C6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$ 15.889</w:t>
            </w:r>
          </w:p>
        </w:tc>
      </w:tr>
      <w:tr w:rsidR="00106FAF" w:rsidRPr="00106FAF" w14:paraId="171A3B52" w14:textId="77777777" w:rsidTr="00E0398C">
        <w:trPr>
          <w:trHeight w:val="283"/>
        </w:trPr>
        <w:tc>
          <w:tcPr>
            <w:tcW w:w="407" w:type="dxa"/>
            <w:noWrap/>
            <w:vAlign w:val="center"/>
            <w:hideMark/>
          </w:tcPr>
          <w:p w14:paraId="43BEBF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494</w:t>
            </w:r>
          </w:p>
        </w:tc>
        <w:tc>
          <w:tcPr>
            <w:tcW w:w="736" w:type="dxa"/>
            <w:noWrap/>
            <w:vAlign w:val="center"/>
            <w:hideMark/>
          </w:tcPr>
          <w:p w14:paraId="07CB83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901236</w:t>
            </w:r>
          </w:p>
        </w:tc>
        <w:tc>
          <w:tcPr>
            <w:tcW w:w="6649" w:type="dxa"/>
            <w:vAlign w:val="center"/>
            <w:hideMark/>
          </w:tcPr>
          <w:p w14:paraId="258ED4C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UROCULTIVO (ANTIBIOGRAMA CONCENTRACION MINIMA INHIBITORIA AUTOMATIZADO)</w:t>
            </w:r>
          </w:p>
        </w:tc>
        <w:tc>
          <w:tcPr>
            <w:tcW w:w="2268" w:type="dxa"/>
            <w:shd w:val="clear" w:color="000000" w:fill="FFFFFF"/>
            <w:noWrap/>
            <w:vAlign w:val="center"/>
            <w:hideMark/>
          </w:tcPr>
          <w:p w14:paraId="7386D80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$ 79.116</w:t>
            </w:r>
          </w:p>
        </w:tc>
      </w:tr>
      <w:tr w:rsidR="00106FAF" w:rsidRPr="00106FAF" w14:paraId="525FD4E3" w14:textId="77777777" w:rsidTr="00E0398C">
        <w:trPr>
          <w:trHeight w:val="283"/>
        </w:trPr>
        <w:tc>
          <w:tcPr>
            <w:tcW w:w="407" w:type="dxa"/>
            <w:noWrap/>
            <w:vAlign w:val="center"/>
            <w:hideMark/>
          </w:tcPr>
          <w:p w14:paraId="646263D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495</w:t>
            </w:r>
          </w:p>
        </w:tc>
        <w:tc>
          <w:tcPr>
            <w:tcW w:w="736" w:type="dxa"/>
            <w:noWrap/>
            <w:vAlign w:val="center"/>
            <w:hideMark/>
          </w:tcPr>
          <w:p w14:paraId="2D9E4C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901235</w:t>
            </w:r>
          </w:p>
        </w:tc>
        <w:tc>
          <w:tcPr>
            <w:tcW w:w="6649" w:type="dxa"/>
            <w:vAlign w:val="center"/>
            <w:hideMark/>
          </w:tcPr>
          <w:p w14:paraId="2CF76E8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UROCULTIVO (ANTIBIOGRAMA DE DISCO)</w:t>
            </w:r>
          </w:p>
        </w:tc>
        <w:tc>
          <w:tcPr>
            <w:tcW w:w="2268" w:type="dxa"/>
            <w:shd w:val="clear" w:color="000000" w:fill="FFFFFF"/>
            <w:noWrap/>
            <w:vAlign w:val="center"/>
            <w:hideMark/>
          </w:tcPr>
          <w:p w14:paraId="2B57623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$ 51.031</w:t>
            </w:r>
          </w:p>
        </w:tc>
      </w:tr>
      <w:tr w:rsidR="00106FAF" w:rsidRPr="00106FAF" w14:paraId="70381CA1" w14:textId="77777777" w:rsidTr="00E0398C">
        <w:trPr>
          <w:trHeight w:val="283"/>
        </w:trPr>
        <w:tc>
          <w:tcPr>
            <w:tcW w:w="407" w:type="dxa"/>
            <w:noWrap/>
            <w:vAlign w:val="center"/>
            <w:hideMark/>
          </w:tcPr>
          <w:p w14:paraId="4176DA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496</w:t>
            </w:r>
          </w:p>
        </w:tc>
        <w:tc>
          <w:tcPr>
            <w:tcW w:w="736" w:type="dxa"/>
            <w:noWrap/>
            <w:vAlign w:val="center"/>
            <w:hideMark/>
          </w:tcPr>
          <w:p w14:paraId="07A6C9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906249</w:t>
            </w:r>
          </w:p>
        </w:tc>
        <w:tc>
          <w:tcPr>
            <w:tcW w:w="6649" w:type="dxa"/>
            <w:vAlign w:val="center"/>
            <w:hideMark/>
          </w:tcPr>
          <w:p w14:paraId="2490639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Virus de Inmunodeficiencia Humana 1 Y 2 ANTICUERPOS</w:t>
            </w:r>
          </w:p>
        </w:tc>
        <w:tc>
          <w:tcPr>
            <w:tcW w:w="2268" w:type="dxa"/>
            <w:shd w:val="clear" w:color="000000" w:fill="FFFFFF"/>
            <w:noWrap/>
            <w:vAlign w:val="center"/>
            <w:hideMark/>
          </w:tcPr>
          <w:p w14:paraId="5249B1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$ 71.445</w:t>
            </w:r>
          </w:p>
        </w:tc>
      </w:tr>
      <w:tr w:rsidR="00106FAF" w:rsidRPr="00106FAF" w14:paraId="5B88970C" w14:textId="77777777" w:rsidTr="00E0398C">
        <w:trPr>
          <w:trHeight w:val="283"/>
        </w:trPr>
        <w:tc>
          <w:tcPr>
            <w:tcW w:w="407" w:type="dxa"/>
            <w:noWrap/>
            <w:vAlign w:val="center"/>
            <w:hideMark/>
          </w:tcPr>
          <w:p w14:paraId="33AF4E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497</w:t>
            </w:r>
          </w:p>
        </w:tc>
        <w:tc>
          <w:tcPr>
            <w:tcW w:w="736" w:type="dxa"/>
            <w:noWrap/>
            <w:vAlign w:val="center"/>
            <w:hideMark/>
          </w:tcPr>
          <w:p w14:paraId="6751B1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906250</w:t>
            </w:r>
          </w:p>
        </w:tc>
        <w:tc>
          <w:tcPr>
            <w:tcW w:w="6649" w:type="dxa"/>
            <w:vAlign w:val="center"/>
            <w:hideMark/>
          </w:tcPr>
          <w:p w14:paraId="441BC2C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Virus de Inmunodeficiencia Humana PRUEBA CONFIRMATORIA</w:t>
            </w:r>
          </w:p>
        </w:tc>
        <w:tc>
          <w:tcPr>
            <w:tcW w:w="2268" w:type="dxa"/>
            <w:shd w:val="clear" w:color="000000" w:fill="FFFFFF"/>
            <w:noWrap/>
            <w:vAlign w:val="center"/>
            <w:hideMark/>
          </w:tcPr>
          <w:p w14:paraId="780B10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$ 416.058</w:t>
            </w:r>
          </w:p>
        </w:tc>
      </w:tr>
      <w:tr w:rsidR="00106FAF" w:rsidRPr="00106FAF" w14:paraId="64B0B411" w14:textId="77777777" w:rsidTr="00E0398C">
        <w:trPr>
          <w:trHeight w:val="283"/>
        </w:trPr>
        <w:tc>
          <w:tcPr>
            <w:tcW w:w="407" w:type="dxa"/>
            <w:noWrap/>
            <w:vAlign w:val="center"/>
            <w:hideMark/>
          </w:tcPr>
          <w:p w14:paraId="22177C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498</w:t>
            </w:r>
          </w:p>
        </w:tc>
        <w:tc>
          <w:tcPr>
            <w:tcW w:w="736" w:type="dxa"/>
            <w:noWrap/>
            <w:vAlign w:val="center"/>
            <w:hideMark/>
          </w:tcPr>
          <w:p w14:paraId="7A17DAF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906401</w:t>
            </w:r>
          </w:p>
        </w:tc>
        <w:tc>
          <w:tcPr>
            <w:tcW w:w="6649" w:type="dxa"/>
            <w:vAlign w:val="center"/>
            <w:hideMark/>
          </w:tcPr>
          <w:p w14:paraId="0037D37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ACETILCOLINA RECEPTORES ANTICUERPOS BLOQUEADORES AUTOMATIZADO</w:t>
            </w:r>
          </w:p>
        </w:tc>
        <w:tc>
          <w:tcPr>
            <w:tcW w:w="2268" w:type="dxa"/>
            <w:shd w:val="clear" w:color="000000" w:fill="FFFFFF"/>
            <w:noWrap/>
            <w:vAlign w:val="center"/>
            <w:hideMark/>
          </w:tcPr>
          <w:p w14:paraId="78B8CD8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$ 474.013</w:t>
            </w:r>
          </w:p>
        </w:tc>
      </w:tr>
      <w:tr w:rsidR="00106FAF" w:rsidRPr="00106FAF" w14:paraId="22F20D0F" w14:textId="77777777" w:rsidTr="00E0398C">
        <w:trPr>
          <w:trHeight w:val="283"/>
        </w:trPr>
        <w:tc>
          <w:tcPr>
            <w:tcW w:w="407" w:type="dxa"/>
            <w:noWrap/>
            <w:vAlign w:val="center"/>
            <w:hideMark/>
          </w:tcPr>
          <w:p w14:paraId="69F8CF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499</w:t>
            </w:r>
          </w:p>
        </w:tc>
        <w:tc>
          <w:tcPr>
            <w:tcW w:w="736" w:type="dxa"/>
            <w:noWrap/>
            <w:vAlign w:val="center"/>
            <w:hideMark/>
          </w:tcPr>
          <w:p w14:paraId="092E44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903103</w:t>
            </w:r>
          </w:p>
        </w:tc>
        <w:tc>
          <w:tcPr>
            <w:tcW w:w="6649" w:type="dxa"/>
            <w:vAlign w:val="center"/>
            <w:hideMark/>
          </w:tcPr>
          <w:p w14:paraId="4F003E9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5 HIDROXI INDOLACETICO EN ORINA DE 24 HORAS</w:t>
            </w:r>
          </w:p>
        </w:tc>
        <w:tc>
          <w:tcPr>
            <w:tcW w:w="2268" w:type="dxa"/>
            <w:shd w:val="clear" w:color="000000" w:fill="FFFFFF"/>
            <w:noWrap/>
            <w:vAlign w:val="center"/>
            <w:hideMark/>
          </w:tcPr>
          <w:p w14:paraId="576D9B7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$ 72.656</w:t>
            </w:r>
          </w:p>
        </w:tc>
      </w:tr>
      <w:tr w:rsidR="00106FAF" w:rsidRPr="00106FAF" w14:paraId="4019A8F5" w14:textId="77777777" w:rsidTr="00E0398C">
        <w:trPr>
          <w:trHeight w:val="283"/>
        </w:trPr>
        <w:tc>
          <w:tcPr>
            <w:tcW w:w="407" w:type="dxa"/>
            <w:noWrap/>
            <w:vAlign w:val="center"/>
            <w:hideMark/>
          </w:tcPr>
          <w:p w14:paraId="3AEBB0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500</w:t>
            </w:r>
          </w:p>
        </w:tc>
        <w:tc>
          <w:tcPr>
            <w:tcW w:w="736" w:type="dxa"/>
            <w:noWrap/>
            <w:vAlign w:val="center"/>
            <w:hideMark/>
          </w:tcPr>
          <w:p w14:paraId="7ED90D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903104</w:t>
            </w:r>
          </w:p>
        </w:tc>
        <w:tc>
          <w:tcPr>
            <w:tcW w:w="6649" w:type="dxa"/>
            <w:vAlign w:val="center"/>
            <w:hideMark/>
          </w:tcPr>
          <w:p w14:paraId="67D9EA8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DELTA AMINOLEVULINICO [ALA] EN ORINA DE 24 HORAS</w:t>
            </w:r>
          </w:p>
        </w:tc>
        <w:tc>
          <w:tcPr>
            <w:tcW w:w="2268" w:type="dxa"/>
            <w:shd w:val="clear" w:color="000000" w:fill="FFFFFF"/>
            <w:noWrap/>
            <w:vAlign w:val="center"/>
            <w:hideMark/>
          </w:tcPr>
          <w:p w14:paraId="2E063B3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$ 112.019</w:t>
            </w:r>
          </w:p>
        </w:tc>
      </w:tr>
      <w:tr w:rsidR="00106FAF" w:rsidRPr="00106FAF" w14:paraId="3EDFFF52" w14:textId="77777777" w:rsidTr="00E0398C">
        <w:trPr>
          <w:trHeight w:val="283"/>
        </w:trPr>
        <w:tc>
          <w:tcPr>
            <w:tcW w:w="407" w:type="dxa"/>
            <w:noWrap/>
            <w:vAlign w:val="center"/>
            <w:hideMark/>
          </w:tcPr>
          <w:p w14:paraId="337396E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501</w:t>
            </w:r>
          </w:p>
        </w:tc>
        <w:tc>
          <w:tcPr>
            <w:tcW w:w="736" w:type="dxa"/>
            <w:noWrap/>
            <w:vAlign w:val="center"/>
            <w:hideMark/>
          </w:tcPr>
          <w:p w14:paraId="7470AB8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903107</w:t>
            </w:r>
          </w:p>
        </w:tc>
        <w:tc>
          <w:tcPr>
            <w:tcW w:w="6649" w:type="dxa"/>
            <w:vAlign w:val="center"/>
            <w:hideMark/>
          </w:tcPr>
          <w:p w14:paraId="2170455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FORMICO EN ORINA</w:t>
            </w:r>
          </w:p>
        </w:tc>
        <w:tc>
          <w:tcPr>
            <w:tcW w:w="2268" w:type="dxa"/>
            <w:shd w:val="clear" w:color="000000" w:fill="FFFFFF"/>
            <w:noWrap/>
            <w:vAlign w:val="center"/>
            <w:hideMark/>
          </w:tcPr>
          <w:p w14:paraId="6B1FD29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$ 131.618</w:t>
            </w:r>
          </w:p>
        </w:tc>
      </w:tr>
      <w:tr w:rsidR="00106FAF" w:rsidRPr="00106FAF" w14:paraId="1F9BE0AE" w14:textId="77777777" w:rsidTr="00E0398C">
        <w:trPr>
          <w:trHeight w:val="283"/>
        </w:trPr>
        <w:tc>
          <w:tcPr>
            <w:tcW w:w="407" w:type="dxa"/>
            <w:noWrap/>
            <w:vAlign w:val="center"/>
            <w:hideMark/>
          </w:tcPr>
          <w:p w14:paraId="3252B3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502</w:t>
            </w:r>
          </w:p>
        </w:tc>
        <w:tc>
          <w:tcPr>
            <w:tcW w:w="736" w:type="dxa"/>
            <w:noWrap/>
            <w:vAlign w:val="center"/>
            <w:hideMark/>
          </w:tcPr>
          <w:p w14:paraId="29BB01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903109</w:t>
            </w:r>
          </w:p>
        </w:tc>
        <w:tc>
          <w:tcPr>
            <w:tcW w:w="6649" w:type="dxa"/>
            <w:vAlign w:val="center"/>
            <w:hideMark/>
          </w:tcPr>
          <w:p w14:paraId="062C7A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HOMOVALINICO EN ORINA DE 24 HORAS</w:t>
            </w:r>
          </w:p>
        </w:tc>
        <w:tc>
          <w:tcPr>
            <w:tcW w:w="2268" w:type="dxa"/>
            <w:shd w:val="clear" w:color="000000" w:fill="FFFFFF"/>
            <w:noWrap/>
            <w:vAlign w:val="center"/>
            <w:hideMark/>
          </w:tcPr>
          <w:p w14:paraId="735BB0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$ 97.330</w:t>
            </w:r>
          </w:p>
        </w:tc>
      </w:tr>
      <w:tr w:rsidR="00106FAF" w:rsidRPr="00106FAF" w14:paraId="6BF846F3" w14:textId="77777777" w:rsidTr="00E0398C">
        <w:trPr>
          <w:trHeight w:val="283"/>
        </w:trPr>
        <w:tc>
          <w:tcPr>
            <w:tcW w:w="407" w:type="dxa"/>
            <w:noWrap/>
            <w:vAlign w:val="center"/>
            <w:hideMark/>
          </w:tcPr>
          <w:p w14:paraId="3A072C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503</w:t>
            </w:r>
          </w:p>
        </w:tc>
        <w:tc>
          <w:tcPr>
            <w:tcW w:w="736" w:type="dxa"/>
            <w:noWrap/>
            <w:vAlign w:val="center"/>
            <w:hideMark/>
          </w:tcPr>
          <w:p w14:paraId="4032F6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908308</w:t>
            </w:r>
          </w:p>
        </w:tc>
        <w:tc>
          <w:tcPr>
            <w:tcW w:w="6649" w:type="dxa"/>
            <w:vAlign w:val="center"/>
            <w:hideMark/>
          </w:tcPr>
          <w:p w14:paraId="7E1FA53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OROTICO</w:t>
            </w:r>
          </w:p>
        </w:tc>
        <w:tc>
          <w:tcPr>
            <w:tcW w:w="2268" w:type="dxa"/>
            <w:shd w:val="clear" w:color="000000" w:fill="FFFFFF"/>
            <w:noWrap/>
            <w:vAlign w:val="center"/>
            <w:hideMark/>
          </w:tcPr>
          <w:p w14:paraId="1F110BA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$ 532.953</w:t>
            </w:r>
          </w:p>
        </w:tc>
      </w:tr>
      <w:tr w:rsidR="00106FAF" w:rsidRPr="00106FAF" w14:paraId="3C8EDB53" w14:textId="77777777" w:rsidTr="00E0398C">
        <w:trPr>
          <w:trHeight w:val="283"/>
        </w:trPr>
        <w:tc>
          <w:tcPr>
            <w:tcW w:w="407" w:type="dxa"/>
            <w:noWrap/>
            <w:vAlign w:val="center"/>
            <w:hideMark/>
          </w:tcPr>
          <w:p w14:paraId="2EC6D7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504</w:t>
            </w:r>
          </w:p>
        </w:tc>
        <w:tc>
          <w:tcPr>
            <w:tcW w:w="736" w:type="dxa"/>
            <w:noWrap/>
            <w:vAlign w:val="center"/>
            <w:hideMark/>
          </w:tcPr>
          <w:p w14:paraId="1D3ADA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903112</w:t>
            </w:r>
          </w:p>
        </w:tc>
        <w:tc>
          <w:tcPr>
            <w:tcW w:w="6649" w:type="dxa"/>
            <w:vAlign w:val="center"/>
            <w:hideMark/>
          </w:tcPr>
          <w:p w14:paraId="75E50C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PIRUVICO [PIRUVATO]</w:t>
            </w:r>
          </w:p>
        </w:tc>
        <w:tc>
          <w:tcPr>
            <w:tcW w:w="2268" w:type="dxa"/>
            <w:shd w:val="clear" w:color="000000" w:fill="FFFFFF"/>
            <w:noWrap/>
            <w:vAlign w:val="center"/>
            <w:hideMark/>
          </w:tcPr>
          <w:p w14:paraId="6F0C0E5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$ 131.712</w:t>
            </w:r>
          </w:p>
        </w:tc>
      </w:tr>
      <w:tr w:rsidR="00106FAF" w:rsidRPr="00106FAF" w14:paraId="40706286" w14:textId="77777777" w:rsidTr="00E0398C">
        <w:trPr>
          <w:trHeight w:val="283"/>
        </w:trPr>
        <w:tc>
          <w:tcPr>
            <w:tcW w:w="407" w:type="dxa"/>
            <w:noWrap/>
            <w:vAlign w:val="center"/>
            <w:hideMark/>
          </w:tcPr>
          <w:p w14:paraId="4F80D02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505</w:t>
            </w:r>
          </w:p>
        </w:tc>
        <w:tc>
          <w:tcPr>
            <w:tcW w:w="736" w:type="dxa"/>
            <w:noWrap/>
            <w:vAlign w:val="center"/>
            <w:hideMark/>
          </w:tcPr>
          <w:p w14:paraId="1BBE29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906601</w:t>
            </w:r>
          </w:p>
        </w:tc>
        <w:tc>
          <w:tcPr>
            <w:tcW w:w="6649" w:type="dxa"/>
            <w:vAlign w:val="center"/>
            <w:hideMark/>
          </w:tcPr>
          <w:p w14:paraId="693FA33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SIALICO SEMIAUTOMATIZADO O AUTOMATIZADO</w:t>
            </w:r>
          </w:p>
        </w:tc>
        <w:tc>
          <w:tcPr>
            <w:tcW w:w="2268" w:type="dxa"/>
            <w:shd w:val="clear" w:color="000000" w:fill="FFFFFF"/>
            <w:noWrap/>
            <w:vAlign w:val="center"/>
            <w:hideMark/>
          </w:tcPr>
          <w:p w14:paraId="4964F0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$ 751.005</w:t>
            </w:r>
          </w:p>
        </w:tc>
      </w:tr>
      <w:tr w:rsidR="00106FAF" w:rsidRPr="00106FAF" w14:paraId="18F8D89B" w14:textId="77777777" w:rsidTr="00E0398C">
        <w:trPr>
          <w:trHeight w:val="283"/>
        </w:trPr>
        <w:tc>
          <w:tcPr>
            <w:tcW w:w="407" w:type="dxa"/>
            <w:noWrap/>
            <w:vAlign w:val="center"/>
            <w:hideMark/>
          </w:tcPr>
          <w:p w14:paraId="328089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506</w:t>
            </w:r>
          </w:p>
        </w:tc>
        <w:tc>
          <w:tcPr>
            <w:tcW w:w="736" w:type="dxa"/>
            <w:noWrap/>
            <w:vAlign w:val="center"/>
            <w:hideMark/>
          </w:tcPr>
          <w:p w14:paraId="081C06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903802</w:t>
            </w:r>
          </w:p>
        </w:tc>
        <w:tc>
          <w:tcPr>
            <w:tcW w:w="6649" w:type="dxa"/>
            <w:vAlign w:val="center"/>
            <w:hideMark/>
          </w:tcPr>
          <w:p w14:paraId="363EA75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URICO EN ORINA DE 24 HORAS</w:t>
            </w:r>
          </w:p>
        </w:tc>
        <w:tc>
          <w:tcPr>
            <w:tcW w:w="2268" w:type="dxa"/>
            <w:shd w:val="clear" w:color="000000" w:fill="FFFFFF"/>
            <w:noWrap/>
            <w:vAlign w:val="center"/>
            <w:hideMark/>
          </w:tcPr>
          <w:p w14:paraId="1CA5A00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$ 6.500</w:t>
            </w:r>
          </w:p>
        </w:tc>
      </w:tr>
      <w:tr w:rsidR="00106FAF" w:rsidRPr="00106FAF" w14:paraId="492125E5" w14:textId="77777777" w:rsidTr="00E0398C">
        <w:trPr>
          <w:trHeight w:val="283"/>
        </w:trPr>
        <w:tc>
          <w:tcPr>
            <w:tcW w:w="407" w:type="dxa"/>
            <w:noWrap/>
            <w:vAlign w:val="center"/>
            <w:hideMark/>
          </w:tcPr>
          <w:p w14:paraId="1D9A5E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507</w:t>
            </w:r>
          </w:p>
        </w:tc>
        <w:tc>
          <w:tcPr>
            <w:tcW w:w="736" w:type="dxa"/>
            <w:noWrap/>
            <w:vAlign w:val="center"/>
            <w:hideMark/>
          </w:tcPr>
          <w:p w14:paraId="46202E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905202</w:t>
            </w:r>
          </w:p>
        </w:tc>
        <w:tc>
          <w:tcPr>
            <w:tcW w:w="6649" w:type="dxa"/>
            <w:vAlign w:val="center"/>
            <w:hideMark/>
          </w:tcPr>
          <w:p w14:paraId="5BA97F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VALPROICO LIBRE AUTOMATIZADO</w:t>
            </w:r>
          </w:p>
        </w:tc>
        <w:tc>
          <w:tcPr>
            <w:tcW w:w="2268" w:type="dxa"/>
            <w:shd w:val="clear" w:color="000000" w:fill="FFFFFF"/>
            <w:noWrap/>
            <w:vAlign w:val="center"/>
            <w:hideMark/>
          </w:tcPr>
          <w:p w14:paraId="1091EC4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$ 134.295</w:t>
            </w:r>
          </w:p>
        </w:tc>
      </w:tr>
      <w:tr w:rsidR="00106FAF" w:rsidRPr="00106FAF" w14:paraId="44788048" w14:textId="77777777" w:rsidTr="00E0398C">
        <w:trPr>
          <w:trHeight w:val="283"/>
        </w:trPr>
        <w:tc>
          <w:tcPr>
            <w:tcW w:w="407" w:type="dxa"/>
            <w:noWrap/>
            <w:vAlign w:val="center"/>
            <w:hideMark/>
          </w:tcPr>
          <w:p w14:paraId="17B7A9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508</w:t>
            </w:r>
          </w:p>
        </w:tc>
        <w:tc>
          <w:tcPr>
            <w:tcW w:w="736" w:type="dxa"/>
            <w:noWrap/>
            <w:vAlign w:val="center"/>
            <w:hideMark/>
          </w:tcPr>
          <w:p w14:paraId="7BEC39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903113</w:t>
            </w:r>
          </w:p>
        </w:tc>
        <w:tc>
          <w:tcPr>
            <w:tcW w:w="6649" w:type="dxa"/>
            <w:vAlign w:val="center"/>
            <w:hideMark/>
          </w:tcPr>
          <w:p w14:paraId="306401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 VANILMANDELICO [VMA] EN ORINA DE 24 HORAS</w:t>
            </w:r>
          </w:p>
        </w:tc>
        <w:tc>
          <w:tcPr>
            <w:tcW w:w="2268" w:type="dxa"/>
            <w:shd w:val="clear" w:color="000000" w:fill="FFFFFF"/>
            <w:noWrap/>
            <w:vAlign w:val="center"/>
            <w:hideMark/>
          </w:tcPr>
          <w:p w14:paraId="079D9C0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$ 77.419</w:t>
            </w:r>
          </w:p>
        </w:tc>
      </w:tr>
      <w:tr w:rsidR="00106FAF" w:rsidRPr="00106FAF" w14:paraId="5C723DAE" w14:textId="77777777" w:rsidTr="00E0398C">
        <w:trPr>
          <w:trHeight w:val="283"/>
        </w:trPr>
        <w:tc>
          <w:tcPr>
            <w:tcW w:w="407" w:type="dxa"/>
            <w:noWrap/>
            <w:vAlign w:val="center"/>
            <w:hideMark/>
          </w:tcPr>
          <w:p w14:paraId="5DDE10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509</w:t>
            </w:r>
          </w:p>
        </w:tc>
        <w:tc>
          <w:tcPr>
            <w:tcW w:w="736" w:type="dxa"/>
            <w:noWrap/>
            <w:vAlign w:val="center"/>
            <w:hideMark/>
          </w:tcPr>
          <w:p w14:paraId="2B3220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903101</w:t>
            </w:r>
          </w:p>
        </w:tc>
        <w:tc>
          <w:tcPr>
            <w:tcW w:w="6649" w:type="dxa"/>
            <w:vAlign w:val="center"/>
            <w:hideMark/>
          </w:tcPr>
          <w:p w14:paraId="3D1C5B4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ACIDOS BILIARES TOTALES</w:t>
            </w:r>
          </w:p>
        </w:tc>
        <w:tc>
          <w:tcPr>
            <w:tcW w:w="2268" w:type="dxa"/>
            <w:shd w:val="clear" w:color="000000" w:fill="FFFFFF"/>
            <w:noWrap/>
            <w:vAlign w:val="center"/>
            <w:hideMark/>
          </w:tcPr>
          <w:p w14:paraId="03E753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$ 71.385</w:t>
            </w:r>
          </w:p>
        </w:tc>
      </w:tr>
      <w:tr w:rsidR="00106FAF" w:rsidRPr="00106FAF" w14:paraId="17A63D89" w14:textId="77777777" w:rsidTr="00E0398C">
        <w:trPr>
          <w:trHeight w:val="283"/>
        </w:trPr>
        <w:tc>
          <w:tcPr>
            <w:tcW w:w="407" w:type="dxa"/>
            <w:noWrap/>
            <w:vAlign w:val="center"/>
            <w:hideMark/>
          </w:tcPr>
          <w:p w14:paraId="25B51E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510</w:t>
            </w:r>
          </w:p>
        </w:tc>
        <w:tc>
          <w:tcPr>
            <w:tcW w:w="736" w:type="dxa"/>
            <w:noWrap/>
            <w:vAlign w:val="center"/>
            <w:hideMark/>
          </w:tcPr>
          <w:p w14:paraId="305514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903401</w:t>
            </w:r>
          </w:p>
        </w:tc>
        <w:tc>
          <w:tcPr>
            <w:tcW w:w="6649" w:type="dxa"/>
            <w:vAlign w:val="center"/>
            <w:hideMark/>
          </w:tcPr>
          <w:p w14:paraId="4AF88C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ADENOSIN DEAMINASA [ADA]</w:t>
            </w:r>
          </w:p>
        </w:tc>
        <w:tc>
          <w:tcPr>
            <w:tcW w:w="2268" w:type="dxa"/>
            <w:shd w:val="clear" w:color="000000" w:fill="FFFFFF"/>
            <w:noWrap/>
            <w:vAlign w:val="center"/>
            <w:hideMark/>
          </w:tcPr>
          <w:p w14:paraId="3C25F7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$ 66.406</w:t>
            </w:r>
          </w:p>
        </w:tc>
      </w:tr>
      <w:tr w:rsidR="00106FAF" w:rsidRPr="00106FAF" w14:paraId="4286E0D8" w14:textId="77777777" w:rsidTr="00E0398C">
        <w:trPr>
          <w:trHeight w:val="283"/>
        </w:trPr>
        <w:tc>
          <w:tcPr>
            <w:tcW w:w="407" w:type="dxa"/>
            <w:noWrap/>
            <w:vAlign w:val="center"/>
            <w:hideMark/>
          </w:tcPr>
          <w:p w14:paraId="5F9367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511</w:t>
            </w:r>
          </w:p>
        </w:tc>
        <w:tc>
          <w:tcPr>
            <w:tcW w:w="736" w:type="dxa"/>
            <w:noWrap/>
            <w:vAlign w:val="center"/>
            <w:hideMark/>
          </w:tcPr>
          <w:p w14:paraId="350390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906203</w:t>
            </w:r>
          </w:p>
        </w:tc>
        <w:tc>
          <w:tcPr>
            <w:tcW w:w="6649" w:type="dxa"/>
            <w:vAlign w:val="center"/>
            <w:hideMark/>
          </w:tcPr>
          <w:p w14:paraId="64C5A01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Adenovirus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0C9B729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$ 80.778</w:t>
            </w:r>
          </w:p>
        </w:tc>
      </w:tr>
      <w:tr w:rsidR="00106FAF" w:rsidRPr="00106FAF" w14:paraId="1AC70656" w14:textId="77777777" w:rsidTr="00E0398C">
        <w:trPr>
          <w:trHeight w:val="283"/>
        </w:trPr>
        <w:tc>
          <w:tcPr>
            <w:tcW w:w="407" w:type="dxa"/>
            <w:noWrap/>
            <w:vAlign w:val="center"/>
            <w:hideMark/>
          </w:tcPr>
          <w:p w14:paraId="4B6C92D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512</w:t>
            </w:r>
          </w:p>
        </w:tc>
        <w:tc>
          <w:tcPr>
            <w:tcW w:w="736" w:type="dxa"/>
            <w:noWrap/>
            <w:vAlign w:val="center"/>
            <w:hideMark/>
          </w:tcPr>
          <w:p w14:paraId="1F4A09D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906901</w:t>
            </w:r>
          </w:p>
        </w:tc>
        <w:tc>
          <w:tcPr>
            <w:tcW w:w="6649" w:type="dxa"/>
            <w:vAlign w:val="center"/>
            <w:hideMark/>
          </w:tcPr>
          <w:p w14:paraId="766743E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AGLUTININAS AL FRIO</w:t>
            </w:r>
          </w:p>
        </w:tc>
        <w:tc>
          <w:tcPr>
            <w:tcW w:w="2268" w:type="dxa"/>
            <w:shd w:val="clear" w:color="000000" w:fill="FFFFFF"/>
            <w:noWrap/>
            <w:vAlign w:val="center"/>
            <w:hideMark/>
          </w:tcPr>
          <w:p w14:paraId="72A40E5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$ 16.474</w:t>
            </w:r>
          </w:p>
        </w:tc>
      </w:tr>
      <w:tr w:rsidR="00106FAF" w:rsidRPr="00106FAF" w14:paraId="6F9266D1" w14:textId="77777777" w:rsidTr="00E0398C">
        <w:trPr>
          <w:trHeight w:val="283"/>
        </w:trPr>
        <w:tc>
          <w:tcPr>
            <w:tcW w:w="407" w:type="dxa"/>
            <w:noWrap/>
            <w:vAlign w:val="center"/>
            <w:hideMark/>
          </w:tcPr>
          <w:p w14:paraId="604AC5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513</w:t>
            </w:r>
          </w:p>
        </w:tc>
        <w:tc>
          <w:tcPr>
            <w:tcW w:w="736" w:type="dxa"/>
            <w:noWrap/>
            <w:vAlign w:val="center"/>
            <w:hideMark/>
          </w:tcPr>
          <w:p w14:paraId="2F9796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905704</w:t>
            </w:r>
          </w:p>
        </w:tc>
        <w:tc>
          <w:tcPr>
            <w:tcW w:w="6649" w:type="dxa"/>
            <w:vAlign w:val="center"/>
            <w:hideMark/>
          </w:tcPr>
          <w:p w14:paraId="6573779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ALCALOIDES SEMIAUTOMATIZADO</w:t>
            </w:r>
          </w:p>
        </w:tc>
        <w:tc>
          <w:tcPr>
            <w:tcW w:w="2268" w:type="dxa"/>
            <w:shd w:val="clear" w:color="000000" w:fill="FFFFFF"/>
            <w:noWrap/>
            <w:vAlign w:val="center"/>
            <w:hideMark/>
          </w:tcPr>
          <w:p w14:paraId="19BFD67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$ 27.900</w:t>
            </w:r>
          </w:p>
        </w:tc>
      </w:tr>
      <w:tr w:rsidR="00106FAF" w:rsidRPr="00106FAF" w14:paraId="51AB0A88" w14:textId="77777777" w:rsidTr="00E0398C">
        <w:trPr>
          <w:trHeight w:val="283"/>
        </w:trPr>
        <w:tc>
          <w:tcPr>
            <w:tcW w:w="407" w:type="dxa"/>
            <w:noWrap/>
            <w:vAlign w:val="center"/>
            <w:hideMark/>
          </w:tcPr>
          <w:p w14:paraId="5E7F61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514</w:t>
            </w:r>
          </w:p>
        </w:tc>
        <w:tc>
          <w:tcPr>
            <w:tcW w:w="736" w:type="dxa"/>
            <w:noWrap/>
            <w:vAlign w:val="center"/>
            <w:hideMark/>
          </w:tcPr>
          <w:p w14:paraId="57D9C0D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905706</w:t>
            </w:r>
          </w:p>
        </w:tc>
        <w:tc>
          <w:tcPr>
            <w:tcW w:w="6649" w:type="dxa"/>
            <w:vAlign w:val="center"/>
            <w:hideMark/>
          </w:tcPr>
          <w:p w14:paraId="57C7A7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ALCOHOL ETILICO SEMIAUTOMATIZADO</w:t>
            </w:r>
          </w:p>
        </w:tc>
        <w:tc>
          <w:tcPr>
            <w:tcW w:w="2268" w:type="dxa"/>
            <w:shd w:val="clear" w:color="000000" w:fill="FFFFFF"/>
            <w:noWrap/>
            <w:vAlign w:val="center"/>
            <w:hideMark/>
          </w:tcPr>
          <w:p w14:paraId="215EEC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$ 23.700</w:t>
            </w:r>
          </w:p>
        </w:tc>
      </w:tr>
      <w:tr w:rsidR="00106FAF" w:rsidRPr="00106FAF" w14:paraId="70080751" w14:textId="77777777" w:rsidTr="00E0398C">
        <w:trPr>
          <w:trHeight w:val="283"/>
        </w:trPr>
        <w:tc>
          <w:tcPr>
            <w:tcW w:w="407" w:type="dxa"/>
            <w:noWrap/>
            <w:vAlign w:val="center"/>
            <w:hideMark/>
          </w:tcPr>
          <w:p w14:paraId="29BFE1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515</w:t>
            </w:r>
          </w:p>
        </w:tc>
        <w:tc>
          <w:tcPr>
            <w:tcW w:w="736" w:type="dxa"/>
            <w:noWrap/>
            <w:vAlign w:val="center"/>
            <w:hideMark/>
          </w:tcPr>
          <w:p w14:paraId="412D04D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904802</w:t>
            </w:r>
          </w:p>
        </w:tc>
        <w:tc>
          <w:tcPr>
            <w:tcW w:w="6649" w:type="dxa"/>
            <w:vAlign w:val="center"/>
            <w:hideMark/>
          </w:tcPr>
          <w:p w14:paraId="771F48A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ALDOSTERONA EN ORINA</w:t>
            </w:r>
          </w:p>
        </w:tc>
        <w:tc>
          <w:tcPr>
            <w:tcW w:w="2268" w:type="dxa"/>
            <w:shd w:val="clear" w:color="000000" w:fill="FFFFFF"/>
            <w:noWrap/>
            <w:vAlign w:val="center"/>
            <w:hideMark/>
          </w:tcPr>
          <w:p w14:paraId="0633106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$ 84.359</w:t>
            </w:r>
          </w:p>
        </w:tc>
      </w:tr>
      <w:tr w:rsidR="00106FAF" w:rsidRPr="00106FAF" w14:paraId="31A4579B" w14:textId="77777777" w:rsidTr="00E0398C">
        <w:trPr>
          <w:trHeight w:val="283"/>
        </w:trPr>
        <w:tc>
          <w:tcPr>
            <w:tcW w:w="407" w:type="dxa"/>
            <w:noWrap/>
            <w:vAlign w:val="center"/>
            <w:hideMark/>
          </w:tcPr>
          <w:p w14:paraId="7F0DA3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516</w:t>
            </w:r>
          </w:p>
        </w:tc>
        <w:tc>
          <w:tcPr>
            <w:tcW w:w="736" w:type="dxa"/>
            <w:noWrap/>
            <w:vAlign w:val="center"/>
            <w:hideMark/>
          </w:tcPr>
          <w:p w14:paraId="4944DB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903406</w:t>
            </w:r>
          </w:p>
        </w:tc>
        <w:tc>
          <w:tcPr>
            <w:tcW w:w="6649" w:type="dxa"/>
            <w:vAlign w:val="center"/>
            <w:hideMark/>
          </w:tcPr>
          <w:p w14:paraId="71A8A46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ALFA 1 ANTITRIPSINA AUTOMATIZADA</w:t>
            </w:r>
          </w:p>
        </w:tc>
        <w:tc>
          <w:tcPr>
            <w:tcW w:w="2268" w:type="dxa"/>
            <w:shd w:val="clear" w:color="000000" w:fill="FFFFFF"/>
            <w:noWrap/>
            <w:vAlign w:val="center"/>
            <w:hideMark/>
          </w:tcPr>
          <w:p w14:paraId="6DB7722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$ 53.091</w:t>
            </w:r>
          </w:p>
        </w:tc>
      </w:tr>
      <w:tr w:rsidR="00106FAF" w:rsidRPr="00106FAF" w14:paraId="5E700427" w14:textId="77777777" w:rsidTr="00E0398C">
        <w:trPr>
          <w:trHeight w:val="283"/>
        </w:trPr>
        <w:tc>
          <w:tcPr>
            <w:tcW w:w="407" w:type="dxa"/>
            <w:noWrap/>
            <w:vAlign w:val="center"/>
            <w:hideMark/>
          </w:tcPr>
          <w:p w14:paraId="08C1A9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517</w:t>
            </w:r>
          </w:p>
        </w:tc>
        <w:tc>
          <w:tcPr>
            <w:tcW w:w="736" w:type="dxa"/>
            <w:noWrap/>
            <w:vAlign w:val="center"/>
            <w:hideMark/>
          </w:tcPr>
          <w:p w14:paraId="089A1F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903407</w:t>
            </w:r>
          </w:p>
        </w:tc>
        <w:tc>
          <w:tcPr>
            <w:tcW w:w="6649" w:type="dxa"/>
            <w:vAlign w:val="center"/>
            <w:hideMark/>
          </w:tcPr>
          <w:p w14:paraId="1BC257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ALFA 1 GLICOPROTEINA ACIDA U OROMUCOIDE</w:t>
            </w:r>
          </w:p>
        </w:tc>
        <w:tc>
          <w:tcPr>
            <w:tcW w:w="2268" w:type="dxa"/>
            <w:shd w:val="clear" w:color="000000" w:fill="FFFFFF"/>
            <w:noWrap/>
            <w:vAlign w:val="center"/>
            <w:hideMark/>
          </w:tcPr>
          <w:p w14:paraId="09A6C8B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$ 73.767</w:t>
            </w:r>
          </w:p>
        </w:tc>
      </w:tr>
      <w:tr w:rsidR="00106FAF" w:rsidRPr="00106FAF" w14:paraId="37FFE800" w14:textId="77777777" w:rsidTr="00E0398C">
        <w:trPr>
          <w:trHeight w:val="283"/>
        </w:trPr>
        <w:tc>
          <w:tcPr>
            <w:tcW w:w="407" w:type="dxa"/>
            <w:noWrap/>
            <w:vAlign w:val="center"/>
            <w:hideMark/>
          </w:tcPr>
          <w:p w14:paraId="0A5C31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518</w:t>
            </w:r>
          </w:p>
        </w:tc>
        <w:tc>
          <w:tcPr>
            <w:tcW w:w="736" w:type="dxa"/>
            <w:noWrap/>
            <w:vAlign w:val="center"/>
            <w:hideMark/>
          </w:tcPr>
          <w:p w14:paraId="0DF3F7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903001</w:t>
            </w:r>
          </w:p>
        </w:tc>
        <w:tc>
          <w:tcPr>
            <w:tcW w:w="6649" w:type="dxa"/>
            <w:vAlign w:val="center"/>
            <w:hideMark/>
          </w:tcPr>
          <w:p w14:paraId="6377A3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ALFA 2 MACROGLOBULINA</w:t>
            </w:r>
          </w:p>
        </w:tc>
        <w:tc>
          <w:tcPr>
            <w:tcW w:w="2268" w:type="dxa"/>
            <w:shd w:val="clear" w:color="000000" w:fill="FFFFFF"/>
            <w:noWrap/>
            <w:vAlign w:val="center"/>
            <w:hideMark/>
          </w:tcPr>
          <w:p w14:paraId="7FB759E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$ 83.655</w:t>
            </w:r>
          </w:p>
        </w:tc>
      </w:tr>
      <w:tr w:rsidR="00106FAF" w:rsidRPr="00106FAF" w14:paraId="389695EA" w14:textId="77777777" w:rsidTr="00E0398C">
        <w:trPr>
          <w:trHeight w:val="283"/>
        </w:trPr>
        <w:tc>
          <w:tcPr>
            <w:tcW w:w="407" w:type="dxa"/>
            <w:noWrap/>
            <w:vAlign w:val="center"/>
            <w:hideMark/>
          </w:tcPr>
          <w:p w14:paraId="6F742B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519</w:t>
            </w:r>
          </w:p>
        </w:tc>
        <w:tc>
          <w:tcPr>
            <w:tcW w:w="736" w:type="dxa"/>
            <w:noWrap/>
            <w:vAlign w:val="center"/>
            <w:hideMark/>
          </w:tcPr>
          <w:p w14:paraId="56A776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903002</w:t>
            </w:r>
          </w:p>
        </w:tc>
        <w:tc>
          <w:tcPr>
            <w:tcW w:w="6649" w:type="dxa"/>
            <w:vAlign w:val="center"/>
            <w:hideMark/>
          </w:tcPr>
          <w:p w14:paraId="718324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ALFA FETOPROTEINA [AFP] EN LIQUIDO AMNIOTICO</w:t>
            </w:r>
          </w:p>
        </w:tc>
        <w:tc>
          <w:tcPr>
            <w:tcW w:w="2268" w:type="dxa"/>
            <w:shd w:val="clear" w:color="000000" w:fill="FFFFFF"/>
            <w:noWrap/>
            <w:vAlign w:val="center"/>
            <w:hideMark/>
          </w:tcPr>
          <w:p w14:paraId="4F1375A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$ 57.351</w:t>
            </w:r>
          </w:p>
        </w:tc>
      </w:tr>
      <w:tr w:rsidR="00106FAF" w:rsidRPr="00106FAF" w14:paraId="47CA6D44" w14:textId="77777777" w:rsidTr="00E0398C">
        <w:trPr>
          <w:trHeight w:val="283"/>
        </w:trPr>
        <w:tc>
          <w:tcPr>
            <w:tcW w:w="407" w:type="dxa"/>
            <w:noWrap/>
            <w:vAlign w:val="center"/>
            <w:hideMark/>
          </w:tcPr>
          <w:p w14:paraId="0401F5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520</w:t>
            </w:r>
          </w:p>
        </w:tc>
        <w:tc>
          <w:tcPr>
            <w:tcW w:w="736" w:type="dxa"/>
            <w:noWrap/>
            <w:vAlign w:val="center"/>
            <w:hideMark/>
          </w:tcPr>
          <w:p w14:paraId="5A379BE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906602</w:t>
            </w:r>
          </w:p>
        </w:tc>
        <w:tc>
          <w:tcPr>
            <w:tcW w:w="6649" w:type="dxa"/>
            <w:vAlign w:val="center"/>
            <w:hideMark/>
          </w:tcPr>
          <w:p w14:paraId="226535B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ALFA FETOPROTEINA SEMIAUTOMATIZADO O AUTOMATIZADO</w:t>
            </w:r>
          </w:p>
        </w:tc>
        <w:tc>
          <w:tcPr>
            <w:tcW w:w="2268" w:type="dxa"/>
            <w:shd w:val="clear" w:color="000000" w:fill="FFFFFF"/>
            <w:noWrap/>
            <w:vAlign w:val="center"/>
            <w:hideMark/>
          </w:tcPr>
          <w:p w14:paraId="1FCAF2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$ 66.074</w:t>
            </w:r>
          </w:p>
        </w:tc>
      </w:tr>
      <w:tr w:rsidR="00106FAF" w:rsidRPr="00106FAF" w14:paraId="7639D370" w14:textId="77777777" w:rsidTr="00E0398C">
        <w:trPr>
          <w:trHeight w:val="283"/>
        </w:trPr>
        <w:tc>
          <w:tcPr>
            <w:tcW w:w="407" w:type="dxa"/>
            <w:noWrap/>
            <w:vAlign w:val="center"/>
            <w:hideMark/>
          </w:tcPr>
          <w:p w14:paraId="3BCEA9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521</w:t>
            </w:r>
          </w:p>
        </w:tc>
        <w:tc>
          <w:tcPr>
            <w:tcW w:w="736" w:type="dxa"/>
            <w:noWrap/>
            <w:vAlign w:val="center"/>
            <w:hideMark/>
          </w:tcPr>
          <w:p w14:paraId="0250929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905401</w:t>
            </w:r>
          </w:p>
        </w:tc>
        <w:tc>
          <w:tcPr>
            <w:tcW w:w="6649" w:type="dxa"/>
            <w:vAlign w:val="center"/>
            <w:hideMark/>
          </w:tcPr>
          <w:p w14:paraId="68137F0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AMIKACINA AUTOMATIZADO</w:t>
            </w:r>
          </w:p>
        </w:tc>
        <w:tc>
          <w:tcPr>
            <w:tcW w:w="2268" w:type="dxa"/>
            <w:shd w:val="clear" w:color="000000" w:fill="FFFFFF"/>
            <w:noWrap/>
            <w:vAlign w:val="center"/>
            <w:hideMark/>
          </w:tcPr>
          <w:p w14:paraId="4EFDB5F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$ 105.000</w:t>
            </w:r>
          </w:p>
        </w:tc>
      </w:tr>
      <w:tr w:rsidR="00106FAF" w:rsidRPr="00106FAF" w14:paraId="07ADC304" w14:textId="77777777" w:rsidTr="00E0398C">
        <w:trPr>
          <w:trHeight w:val="283"/>
        </w:trPr>
        <w:tc>
          <w:tcPr>
            <w:tcW w:w="407" w:type="dxa"/>
            <w:noWrap/>
            <w:vAlign w:val="center"/>
            <w:hideMark/>
          </w:tcPr>
          <w:p w14:paraId="237157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522</w:t>
            </w:r>
          </w:p>
        </w:tc>
        <w:tc>
          <w:tcPr>
            <w:tcW w:w="736" w:type="dxa"/>
            <w:noWrap/>
            <w:vAlign w:val="center"/>
            <w:hideMark/>
          </w:tcPr>
          <w:p w14:paraId="4E2F79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903806</w:t>
            </w:r>
          </w:p>
        </w:tc>
        <w:tc>
          <w:tcPr>
            <w:tcW w:w="6649" w:type="dxa"/>
            <w:vAlign w:val="center"/>
            <w:hideMark/>
          </w:tcPr>
          <w:p w14:paraId="0E67EE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AMILASA EN ORINA DE 24 HORAS</w:t>
            </w:r>
          </w:p>
        </w:tc>
        <w:tc>
          <w:tcPr>
            <w:tcW w:w="2268" w:type="dxa"/>
            <w:shd w:val="clear" w:color="000000" w:fill="FFFFFF"/>
            <w:noWrap/>
            <w:vAlign w:val="center"/>
            <w:hideMark/>
          </w:tcPr>
          <w:p w14:paraId="443A327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$ 19.993</w:t>
            </w:r>
          </w:p>
        </w:tc>
      </w:tr>
      <w:tr w:rsidR="00106FAF" w:rsidRPr="00106FAF" w14:paraId="7B7C40DD" w14:textId="77777777" w:rsidTr="00E0398C">
        <w:trPr>
          <w:trHeight w:val="283"/>
        </w:trPr>
        <w:tc>
          <w:tcPr>
            <w:tcW w:w="407" w:type="dxa"/>
            <w:noWrap/>
            <w:vAlign w:val="center"/>
            <w:hideMark/>
          </w:tcPr>
          <w:p w14:paraId="301F192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523</w:t>
            </w:r>
          </w:p>
        </w:tc>
        <w:tc>
          <w:tcPr>
            <w:tcW w:w="736" w:type="dxa"/>
            <w:noWrap/>
            <w:vAlign w:val="center"/>
            <w:hideMark/>
          </w:tcPr>
          <w:p w14:paraId="341445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904803</w:t>
            </w:r>
          </w:p>
        </w:tc>
        <w:tc>
          <w:tcPr>
            <w:tcW w:w="6649" w:type="dxa"/>
            <w:vAlign w:val="center"/>
            <w:hideMark/>
          </w:tcPr>
          <w:p w14:paraId="08C4E87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ANDROSTENEDIOL GLUCURONIDO 3 ALFA</w:t>
            </w:r>
          </w:p>
        </w:tc>
        <w:tc>
          <w:tcPr>
            <w:tcW w:w="2268" w:type="dxa"/>
            <w:shd w:val="clear" w:color="000000" w:fill="FFFFFF"/>
            <w:noWrap/>
            <w:vAlign w:val="center"/>
            <w:hideMark/>
          </w:tcPr>
          <w:p w14:paraId="0517C20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$ 110.632</w:t>
            </w:r>
          </w:p>
        </w:tc>
      </w:tr>
      <w:tr w:rsidR="00106FAF" w:rsidRPr="00106FAF" w14:paraId="0157CBD6" w14:textId="77777777" w:rsidTr="00E0398C">
        <w:trPr>
          <w:trHeight w:val="283"/>
        </w:trPr>
        <w:tc>
          <w:tcPr>
            <w:tcW w:w="407" w:type="dxa"/>
            <w:noWrap/>
            <w:vAlign w:val="center"/>
            <w:hideMark/>
          </w:tcPr>
          <w:p w14:paraId="68D15DD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524</w:t>
            </w:r>
          </w:p>
        </w:tc>
        <w:tc>
          <w:tcPr>
            <w:tcW w:w="736" w:type="dxa"/>
            <w:noWrap/>
            <w:vAlign w:val="center"/>
            <w:hideMark/>
          </w:tcPr>
          <w:p w14:paraId="4308D4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905302</w:t>
            </w:r>
          </w:p>
        </w:tc>
        <w:tc>
          <w:tcPr>
            <w:tcW w:w="6649" w:type="dxa"/>
            <w:vAlign w:val="center"/>
            <w:hideMark/>
          </w:tcPr>
          <w:p w14:paraId="44C90CB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ANFETAMINAS Y METANFETAMINAS SEMICUANTITATIVA MANUAL O SEMIAUTOMATIZADO</w:t>
            </w:r>
          </w:p>
        </w:tc>
        <w:tc>
          <w:tcPr>
            <w:tcW w:w="2268" w:type="dxa"/>
            <w:shd w:val="clear" w:color="000000" w:fill="FFFFFF"/>
            <w:noWrap/>
            <w:vAlign w:val="center"/>
            <w:hideMark/>
          </w:tcPr>
          <w:p w14:paraId="6FFABD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$ 36.542</w:t>
            </w:r>
          </w:p>
        </w:tc>
      </w:tr>
      <w:tr w:rsidR="00106FAF" w:rsidRPr="00106FAF" w14:paraId="7BCF190C" w14:textId="77777777" w:rsidTr="00E0398C">
        <w:trPr>
          <w:trHeight w:val="283"/>
        </w:trPr>
        <w:tc>
          <w:tcPr>
            <w:tcW w:w="407" w:type="dxa"/>
            <w:noWrap/>
            <w:vAlign w:val="center"/>
            <w:hideMark/>
          </w:tcPr>
          <w:p w14:paraId="20338F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525</w:t>
            </w:r>
          </w:p>
        </w:tc>
        <w:tc>
          <w:tcPr>
            <w:tcW w:w="736" w:type="dxa"/>
            <w:noWrap/>
            <w:vAlign w:val="center"/>
            <w:hideMark/>
          </w:tcPr>
          <w:p w14:paraId="750D96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904001</w:t>
            </w:r>
          </w:p>
        </w:tc>
        <w:tc>
          <w:tcPr>
            <w:tcW w:w="6649" w:type="dxa"/>
            <w:vAlign w:val="center"/>
            <w:hideMark/>
          </w:tcPr>
          <w:p w14:paraId="2561F8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ANGIOTENSINA II</w:t>
            </w:r>
          </w:p>
        </w:tc>
        <w:tc>
          <w:tcPr>
            <w:tcW w:w="2268" w:type="dxa"/>
            <w:shd w:val="clear" w:color="000000" w:fill="FFFFFF"/>
            <w:noWrap/>
            <w:vAlign w:val="center"/>
            <w:hideMark/>
          </w:tcPr>
          <w:p w14:paraId="3A7A2AF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$ 357.214</w:t>
            </w:r>
          </w:p>
        </w:tc>
      </w:tr>
      <w:tr w:rsidR="00106FAF" w:rsidRPr="00106FAF" w14:paraId="0712FA84" w14:textId="77777777" w:rsidTr="00E0398C">
        <w:trPr>
          <w:trHeight w:val="283"/>
        </w:trPr>
        <w:tc>
          <w:tcPr>
            <w:tcW w:w="407" w:type="dxa"/>
            <w:noWrap/>
            <w:vAlign w:val="center"/>
            <w:hideMark/>
          </w:tcPr>
          <w:p w14:paraId="5300E0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526</w:t>
            </w:r>
          </w:p>
        </w:tc>
        <w:tc>
          <w:tcPr>
            <w:tcW w:w="736" w:type="dxa"/>
            <w:noWrap/>
            <w:vAlign w:val="center"/>
            <w:hideMark/>
          </w:tcPr>
          <w:p w14:paraId="63C324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906441</w:t>
            </w:r>
          </w:p>
        </w:tc>
        <w:tc>
          <w:tcPr>
            <w:tcW w:w="6649" w:type="dxa"/>
            <w:vAlign w:val="center"/>
            <w:hideMark/>
          </w:tcPr>
          <w:p w14:paraId="504C87A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ANTINUCLEARES MANUAL</w:t>
            </w:r>
          </w:p>
        </w:tc>
        <w:tc>
          <w:tcPr>
            <w:tcW w:w="2268" w:type="dxa"/>
            <w:shd w:val="clear" w:color="000000" w:fill="FFFFFF"/>
            <w:noWrap/>
            <w:vAlign w:val="center"/>
            <w:hideMark/>
          </w:tcPr>
          <w:p w14:paraId="22FE0BA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$ 51.851</w:t>
            </w:r>
          </w:p>
        </w:tc>
      </w:tr>
      <w:tr w:rsidR="00106FAF" w:rsidRPr="00106FAF" w14:paraId="7EB54DC3" w14:textId="77777777" w:rsidTr="00E0398C">
        <w:trPr>
          <w:trHeight w:val="283"/>
        </w:trPr>
        <w:tc>
          <w:tcPr>
            <w:tcW w:w="407" w:type="dxa"/>
            <w:noWrap/>
            <w:vAlign w:val="center"/>
            <w:hideMark/>
          </w:tcPr>
          <w:p w14:paraId="7E2147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527</w:t>
            </w:r>
          </w:p>
        </w:tc>
        <w:tc>
          <w:tcPr>
            <w:tcW w:w="736" w:type="dxa"/>
            <w:noWrap/>
            <w:vAlign w:val="center"/>
            <w:hideMark/>
          </w:tcPr>
          <w:p w14:paraId="5DBE50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906442</w:t>
            </w:r>
          </w:p>
        </w:tc>
        <w:tc>
          <w:tcPr>
            <w:tcW w:w="6649" w:type="dxa"/>
            <w:vAlign w:val="center"/>
            <w:hideMark/>
          </w:tcPr>
          <w:p w14:paraId="6935772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ANTINUCLEARES SEMIAUTOMATIZADO</w:t>
            </w:r>
          </w:p>
        </w:tc>
        <w:tc>
          <w:tcPr>
            <w:tcW w:w="2268" w:type="dxa"/>
            <w:shd w:val="clear" w:color="000000" w:fill="FFFFFF"/>
            <w:noWrap/>
            <w:vAlign w:val="center"/>
            <w:hideMark/>
          </w:tcPr>
          <w:p w14:paraId="43285E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$ 42.526</w:t>
            </w:r>
          </w:p>
        </w:tc>
      </w:tr>
      <w:tr w:rsidR="00106FAF" w:rsidRPr="00106FAF" w14:paraId="5003E733" w14:textId="77777777" w:rsidTr="00E0398C">
        <w:trPr>
          <w:trHeight w:val="283"/>
        </w:trPr>
        <w:tc>
          <w:tcPr>
            <w:tcW w:w="407" w:type="dxa"/>
            <w:noWrap/>
            <w:vAlign w:val="center"/>
            <w:hideMark/>
          </w:tcPr>
          <w:p w14:paraId="0C7523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528</w:t>
            </w:r>
          </w:p>
        </w:tc>
        <w:tc>
          <w:tcPr>
            <w:tcW w:w="736" w:type="dxa"/>
            <w:noWrap/>
            <w:vAlign w:val="center"/>
            <w:hideMark/>
          </w:tcPr>
          <w:p w14:paraId="04E89A6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906509</w:t>
            </w:r>
          </w:p>
        </w:tc>
        <w:tc>
          <w:tcPr>
            <w:tcW w:w="6649" w:type="dxa"/>
            <w:vAlign w:val="center"/>
            <w:hideMark/>
          </w:tcPr>
          <w:p w14:paraId="6A76F56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CITOTOXICOS ANTI HLA</w:t>
            </w:r>
          </w:p>
        </w:tc>
        <w:tc>
          <w:tcPr>
            <w:tcW w:w="2268" w:type="dxa"/>
            <w:shd w:val="clear" w:color="000000" w:fill="FFFFFF"/>
            <w:noWrap/>
            <w:vAlign w:val="center"/>
            <w:hideMark/>
          </w:tcPr>
          <w:p w14:paraId="70B0F71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$ 506.244</w:t>
            </w:r>
          </w:p>
        </w:tc>
      </w:tr>
      <w:tr w:rsidR="00106FAF" w:rsidRPr="00106FAF" w14:paraId="39C9BD3F" w14:textId="77777777" w:rsidTr="00E0398C">
        <w:trPr>
          <w:trHeight w:val="283"/>
        </w:trPr>
        <w:tc>
          <w:tcPr>
            <w:tcW w:w="407" w:type="dxa"/>
            <w:noWrap/>
            <w:vAlign w:val="center"/>
            <w:hideMark/>
          </w:tcPr>
          <w:p w14:paraId="40C972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529</w:t>
            </w:r>
          </w:p>
        </w:tc>
        <w:tc>
          <w:tcPr>
            <w:tcW w:w="736" w:type="dxa"/>
            <w:noWrap/>
            <w:vAlign w:val="center"/>
            <w:hideMark/>
          </w:tcPr>
          <w:p w14:paraId="0B297D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906903</w:t>
            </w:r>
          </w:p>
        </w:tc>
        <w:tc>
          <w:tcPr>
            <w:tcW w:w="6649" w:type="dxa"/>
            <w:vAlign w:val="center"/>
            <w:hideMark/>
          </w:tcPr>
          <w:p w14:paraId="51CCA8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HETEROFILOS MANUAL SEMIAUTOMATIZADO O AUTOMATIZADO</w:t>
            </w:r>
          </w:p>
        </w:tc>
        <w:tc>
          <w:tcPr>
            <w:tcW w:w="2268" w:type="dxa"/>
            <w:shd w:val="clear" w:color="000000" w:fill="FFFFFF"/>
            <w:noWrap/>
            <w:vAlign w:val="center"/>
            <w:hideMark/>
          </w:tcPr>
          <w:p w14:paraId="337C11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$ 20.587</w:t>
            </w:r>
          </w:p>
        </w:tc>
      </w:tr>
      <w:tr w:rsidR="00106FAF" w:rsidRPr="00106FAF" w14:paraId="22293EB9" w14:textId="77777777" w:rsidTr="00E0398C">
        <w:trPr>
          <w:trHeight w:val="283"/>
        </w:trPr>
        <w:tc>
          <w:tcPr>
            <w:tcW w:w="407" w:type="dxa"/>
            <w:noWrap/>
            <w:vAlign w:val="center"/>
            <w:hideMark/>
          </w:tcPr>
          <w:p w14:paraId="0B6DDA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530</w:t>
            </w:r>
          </w:p>
        </w:tc>
        <w:tc>
          <w:tcPr>
            <w:tcW w:w="736" w:type="dxa"/>
            <w:noWrap/>
            <w:vAlign w:val="center"/>
            <w:hideMark/>
          </w:tcPr>
          <w:p w14:paraId="1057C4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906443</w:t>
            </w:r>
          </w:p>
        </w:tc>
        <w:tc>
          <w:tcPr>
            <w:tcW w:w="6649" w:type="dxa"/>
            <w:vAlign w:val="center"/>
            <w:hideMark/>
          </w:tcPr>
          <w:p w14:paraId="12142F3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ANTICUERPOS PLAQUETARIOS DETECCION MANUAL O SEMIAUTOMATIZADO</w:t>
            </w:r>
          </w:p>
        </w:tc>
        <w:tc>
          <w:tcPr>
            <w:tcW w:w="2268" w:type="dxa"/>
            <w:shd w:val="clear" w:color="000000" w:fill="FFFFFF"/>
            <w:noWrap/>
            <w:vAlign w:val="center"/>
            <w:hideMark/>
          </w:tcPr>
          <w:p w14:paraId="2B63791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$ 160.459</w:t>
            </w:r>
          </w:p>
        </w:tc>
      </w:tr>
      <w:tr w:rsidR="00106FAF" w:rsidRPr="00106FAF" w14:paraId="763B6861" w14:textId="77777777" w:rsidTr="00E0398C">
        <w:trPr>
          <w:trHeight w:val="283"/>
        </w:trPr>
        <w:tc>
          <w:tcPr>
            <w:tcW w:w="407" w:type="dxa"/>
            <w:noWrap/>
            <w:vAlign w:val="center"/>
            <w:hideMark/>
          </w:tcPr>
          <w:p w14:paraId="235811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531</w:t>
            </w:r>
          </w:p>
        </w:tc>
        <w:tc>
          <w:tcPr>
            <w:tcW w:w="736" w:type="dxa"/>
            <w:noWrap/>
            <w:vAlign w:val="center"/>
            <w:hideMark/>
          </w:tcPr>
          <w:p w14:paraId="049500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905304</w:t>
            </w:r>
          </w:p>
        </w:tc>
        <w:tc>
          <w:tcPr>
            <w:tcW w:w="6649" w:type="dxa"/>
            <w:vAlign w:val="center"/>
            <w:hideMark/>
          </w:tcPr>
          <w:p w14:paraId="634A3AE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ANTIDEPRESIVOS TRICICLICOS SEMICUANTITATIVO MANUAL O SEMIAUTOMATIZADO</w:t>
            </w:r>
          </w:p>
        </w:tc>
        <w:tc>
          <w:tcPr>
            <w:tcW w:w="2268" w:type="dxa"/>
            <w:shd w:val="clear" w:color="000000" w:fill="FFFFFF"/>
            <w:noWrap/>
            <w:vAlign w:val="center"/>
            <w:hideMark/>
          </w:tcPr>
          <w:p w14:paraId="31C1E35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$ 317.326</w:t>
            </w:r>
          </w:p>
        </w:tc>
      </w:tr>
      <w:tr w:rsidR="00106FAF" w:rsidRPr="00106FAF" w14:paraId="6E830524" w14:textId="77777777" w:rsidTr="00E0398C">
        <w:trPr>
          <w:trHeight w:val="283"/>
        </w:trPr>
        <w:tc>
          <w:tcPr>
            <w:tcW w:w="407" w:type="dxa"/>
            <w:noWrap/>
            <w:vAlign w:val="center"/>
            <w:hideMark/>
          </w:tcPr>
          <w:p w14:paraId="6020410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532</w:t>
            </w:r>
          </w:p>
        </w:tc>
        <w:tc>
          <w:tcPr>
            <w:tcW w:w="736" w:type="dxa"/>
            <w:noWrap/>
            <w:vAlign w:val="center"/>
            <w:hideMark/>
          </w:tcPr>
          <w:p w14:paraId="506BAA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906001</w:t>
            </w:r>
          </w:p>
        </w:tc>
        <w:tc>
          <w:tcPr>
            <w:tcW w:w="6649" w:type="dxa"/>
            <w:vAlign w:val="center"/>
            <w:hideMark/>
          </w:tcPr>
          <w:p w14:paraId="4D67558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ANTIESTREPTOLISINA AUTOMATIZADO</w:t>
            </w:r>
          </w:p>
        </w:tc>
        <w:tc>
          <w:tcPr>
            <w:tcW w:w="2268" w:type="dxa"/>
            <w:shd w:val="clear" w:color="000000" w:fill="FFFFFF"/>
            <w:noWrap/>
            <w:vAlign w:val="center"/>
            <w:hideMark/>
          </w:tcPr>
          <w:p w14:paraId="10497E6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$ 48.998</w:t>
            </w:r>
          </w:p>
        </w:tc>
      </w:tr>
      <w:tr w:rsidR="00106FAF" w:rsidRPr="00106FAF" w14:paraId="622094F0" w14:textId="77777777" w:rsidTr="00E0398C">
        <w:trPr>
          <w:trHeight w:val="283"/>
        </w:trPr>
        <w:tc>
          <w:tcPr>
            <w:tcW w:w="407" w:type="dxa"/>
            <w:noWrap/>
            <w:vAlign w:val="center"/>
            <w:hideMark/>
          </w:tcPr>
          <w:p w14:paraId="33691A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533</w:t>
            </w:r>
          </w:p>
        </w:tc>
        <w:tc>
          <w:tcPr>
            <w:tcW w:w="736" w:type="dxa"/>
            <w:noWrap/>
            <w:vAlign w:val="center"/>
            <w:hideMark/>
          </w:tcPr>
          <w:p w14:paraId="621B6A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902019</w:t>
            </w:r>
          </w:p>
        </w:tc>
        <w:tc>
          <w:tcPr>
            <w:tcW w:w="6649" w:type="dxa"/>
            <w:vAlign w:val="center"/>
            <w:hideMark/>
          </w:tcPr>
          <w:p w14:paraId="50D2AC6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DEL FACTOR VON WILLEBRAND</w:t>
            </w:r>
          </w:p>
        </w:tc>
        <w:tc>
          <w:tcPr>
            <w:tcW w:w="2268" w:type="dxa"/>
            <w:shd w:val="clear" w:color="000000" w:fill="FFFFFF"/>
            <w:noWrap/>
            <w:vAlign w:val="center"/>
            <w:hideMark/>
          </w:tcPr>
          <w:p w14:paraId="3D2C28A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$ 99.811</w:t>
            </w:r>
          </w:p>
        </w:tc>
      </w:tr>
      <w:tr w:rsidR="00106FAF" w:rsidRPr="00106FAF" w14:paraId="415928E0" w14:textId="77777777" w:rsidTr="00E0398C">
        <w:trPr>
          <w:trHeight w:val="283"/>
        </w:trPr>
        <w:tc>
          <w:tcPr>
            <w:tcW w:w="407" w:type="dxa"/>
            <w:noWrap/>
            <w:vAlign w:val="center"/>
            <w:hideMark/>
          </w:tcPr>
          <w:p w14:paraId="16FEA8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534</w:t>
            </w:r>
          </w:p>
        </w:tc>
        <w:tc>
          <w:tcPr>
            <w:tcW w:w="736" w:type="dxa"/>
            <w:noWrap/>
            <w:vAlign w:val="center"/>
            <w:hideMark/>
          </w:tcPr>
          <w:p w14:paraId="4287DE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906611</w:t>
            </w:r>
          </w:p>
        </w:tc>
        <w:tc>
          <w:tcPr>
            <w:tcW w:w="6649" w:type="dxa"/>
            <w:vAlign w:val="center"/>
            <w:hideMark/>
          </w:tcPr>
          <w:p w14:paraId="71609E6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 ESPECIFICO DE PROSTATA FRACCION LIBRE SEMIAUTOMATIZADO O AUTOMATIZADO</w:t>
            </w:r>
          </w:p>
        </w:tc>
        <w:tc>
          <w:tcPr>
            <w:tcW w:w="2268" w:type="dxa"/>
            <w:shd w:val="clear" w:color="000000" w:fill="FFFFFF"/>
            <w:noWrap/>
            <w:vAlign w:val="center"/>
            <w:hideMark/>
          </w:tcPr>
          <w:p w14:paraId="22A8D0A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$ 61.108</w:t>
            </w:r>
          </w:p>
        </w:tc>
      </w:tr>
      <w:tr w:rsidR="00106FAF" w:rsidRPr="00106FAF" w14:paraId="2842BAE0" w14:textId="77777777" w:rsidTr="00E0398C">
        <w:trPr>
          <w:trHeight w:val="283"/>
        </w:trPr>
        <w:tc>
          <w:tcPr>
            <w:tcW w:w="407" w:type="dxa"/>
            <w:noWrap/>
            <w:vAlign w:val="center"/>
            <w:hideMark/>
          </w:tcPr>
          <w:p w14:paraId="1481F8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535</w:t>
            </w:r>
          </w:p>
        </w:tc>
        <w:tc>
          <w:tcPr>
            <w:tcW w:w="736" w:type="dxa"/>
            <w:noWrap/>
            <w:vAlign w:val="center"/>
            <w:hideMark/>
          </w:tcPr>
          <w:p w14:paraId="59286D7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906490</w:t>
            </w:r>
          </w:p>
        </w:tc>
        <w:tc>
          <w:tcPr>
            <w:tcW w:w="6649" w:type="dxa"/>
            <w:vAlign w:val="center"/>
            <w:hideMark/>
          </w:tcPr>
          <w:p w14:paraId="7EFC7C4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ANTIGENO SOLUBLE DE HIGADO ANTICUERPOS SEMIAUTOMATIZADO O AUTOMATIZADO  </w:t>
            </w:r>
          </w:p>
        </w:tc>
        <w:tc>
          <w:tcPr>
            <w:tcW w:w="2268" w:type="dxa"/>
            <w:shd w:val="clear" w:color="000000" w:fill="FFFFFF"/>
            <w:noWrap/>
            <w:vAlign w:val="center"/>
            <w:hideMark/>
          </w:tcPr>
          <w:p w14:paraId="3739321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$ 163.421</w:t>
            </w:r>
          </w:p>
        </w:tc>
      </w:tr>
      <w:tr w:rsidR="00106FAF" w:rsidRPr="00106FAF" w14:paraId="2FF3CE32" w14:textId="77777777" w:rsidTr="00E0398C">
        <w:trPr>
          <w:trHeight w:val="283"/>
        </w:trPr>
        <w:tc>
          <w:tcPr>
            <w:tcW w:w="407" w:type="dxa"/>
            <w:noWrap/>
            <w:vAlign w:val="center"/>
            <w:hideMark/>
          </w:tcPr>
          <w:p w14:paraId="2307F12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536</w:t>
            </w:r>
          </w:p>
        </w:tc>
        <w:tc>
          <w:tcPr>
            <w:tcW w:w="736" w:type="dxa"/>
            <w:noWrap/>
            <w:vAlign w:val="center"/>
            <w:hideMark/>
          </w:tcPr>
          <w:p w14:paraId="02BB2D7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906303</w:t>
            </w:r>
          </w:p>
        </w:tc>
        <w:tc>
          <w:tcPr>
            <w:tcW w:w="6649" w:type="dxa"/>
            <w:vAlign w:val="center"/>
            <w:hideMark/>
          </w:tcPr>
          <w:p w14:paraId="61CC5FA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ANTIGENOS BACTERIANOS MANUAL O SEMIAUTOMATIZADO</w:t>
            </w:r>
          </w:p>
        </w:tc>
        <w:tc>
          <w:tcPr>
            <w:tcW w:w="2268" w:type="dxa"/>
            <w:shd w:val="clear" w:color="000000" w:fill="FFFFFF"/>
            <w:noWrap/>
            <w:vAlign w:val="center"/>
            <w:hideMark/>
          </w:tcPr>
          <w:p w14:paraId="787EB50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$ 203.939</w:t>
            </w:r>
          </w:p>
        </w:tc>
      </w:tr>
      <w:tr w:rsidR="00106FAF" w:rsidRPr="00106FAF" w14:paraId="5D021BA3" w14:textId="77777777" w:rsidTr="00E0398C">
        <w:trPr>
          <w:trHeight w:val="283"/>
        </w:trPr>
        <w:tc>
          <w:tcPr>
            <w:tcW w:w="407" w:type="dxa"/>
            <w:noWrap/>
            <w:vAlign w:val="center"/>
            <w:hideMark/>
          </w:tcPr>
          <w:p w14:paraId="373A29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537</w:t>
            </w:r>
          </w:p>
        </w:tc>
        <w:tc>
          <w:tcPr>
            <w:tcW w:w="736" w:type="dxa"/>
            <w:noWrap/>
            <w:vAlign w:val="center"/>
            <w:hideMark/>
          </w:tcPr>
          <w:p w14:paraId="4D51760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902007</w:t>
            </w:r>
          </w:p>
        </w:tc>
        <w:tc>
          <w:tcPr>
            <w:tcW w:w="6649" w:type="dxa"/>
            <w:vAlign w:val="center"/>
            <w:hideMark/>
          </w:tcPr>
          <w:p w14:paraId="492AC3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ANTITROMBINA III FUNCIONAL AUTOMATIZADA</w:t>
            </w:r>
          </w:p>
        </w:tc>
        <w:tc>
          <w:tcPr>
            <w:tcW w:w="2268" w:type="dxa"/>
            <w:shd w:val="clear" w:color="000000" w:fill="FFFFFF"/>
            <w:noWrap/>
            <w:vAlign w:val="center"/>
            <w:hideMark/>
          </w:tcPr>
          <w:p w14:paraId="08987D0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$ 70.137</w:t>
            </w:r>
          </w:p>
        </w:tc>
      </w:tr>
      <w:tr w:rsidR="00106FAF" w:rsidRPr="00106FAF" w14:paraId="3566DDB1" w14:textId="77777777" w:rsidTr="00E0398C">
        <w:trPr>
          <w:trHeight w:val="283"/>
        </w:trPr>
        <w:tc>
          <w:tcPr>
            <w:tcW w:w="407" w:type="dxa"/>
            <w:noWrap/>
            <w:vAlign w:val="center"/>
            <w:hideMark/>
          </w:tcPr>
          <w:p w14:paraId="34EB13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538</w:t>
            </w:r>
          </w:p>
        </w:tc>
        <w:tc>
          <w:tcPr>
            <w:tcW w:w="736" w:type="dxa"/>
            <w:noWrap/>
            <w:vAlign w:val="center"/>
            <w:hideMark/>
          </w:tcPr>
          <w:p w14:paraId="3960CC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903411</w:t>
            </w:r>
          </w:p>
        </w:tc>
        <w:tc>
          <w:tcPr>
            <w:tcW w:w="6649" w:type="dxa"/>
            <w:vAlign w:val="center"/>
            <w:hideMark/>
          </w:tcPr>
          <w:p w14:paraId="519C61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APOLIPOPROTEINAS A1 AUTOMATIZADA</w:t>
            </w:r>
          </w:p>
        </w:tc>
        <w:tc>
          <w:tcPr>
            <w:tcW w:w="2268" w:type="dxa"/>
            <w:shd w:val="clear" w:color="000000" w:fill="FFFFFF"/>
            <w:noWrap/>
            <w:vAlign w:val="center"/>
            <w:hideMark/>
          </w:tcPr>
          <w:p w14:paraId="774BE39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$ 54.433</w:t>
            </w:r>
          </w:p>
        </w:tc>
      </w:tr>
      <w:tr w:rsidR="00106FAF" w:rsidRPr="00106FAF" w14:paraId="5D7CA6C6" w14:textId="77777777" w:rsidTr="00E0398C">
        <w:trPr>
          <w:trHeight w:val="283"/>
        </w:trPr>
        <w:tc>
          <w:tcPr>
            <w:tcW w:w="407" w:type="dxa"/>
            <w:noWrap/>
            <w:vAlign w:val="center"/>
            <w:hideMark/>
          </w:tcPr>
          <w:p w14:paraId="46538D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539</w:t>
            </w:r>
          </w:p>
        </w:tc>
        <w:tc>
          <w:tcPr>
            <w:tcW w:w="736" w:type="dxa"/>
            <w:noWrap/>
            <w:vAlign w:val="center"/>
            <w:hideMark/>
          </w:tcPr>
          <w:p w14:paraId="0E764A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903412</w:t>
            </w:r>
          </w:p>
        </w:tc>
        <w:tc>
          <w:tcPr>
            <w:tcW w:w="6649" w:type="dxa"/>
            <w:vAlign w:val="center"/>
            <w:hideMark/>
          </w:tcPr>
          <w:p w14:paraId="6B215D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APOLIPOPROTEINAS B AUTOMATIZADA</w:t>
            </w:r>
          </w:p>
        </w:tc>
        <w:tc>
          <w:tcPr>
            <w:tcW w:w="2268" w:type="dxa"/>
            <w:shd w:val="clear" w:color="000000" w:fill="FFFFFF"/>
            <w:noWrap/>
            <w:vAlign w:val="center"/>
            <w:hideMark/>
          </w:tcPr>
          <w:p w14:paraId="7A1D9F7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$ 52.489</w:t>
            </w:r>
          </w:p>
        </w:tc>
      </w:tr>
      <w:tr w:rsidR="00106FAF" w:rsidRPr="00106FAF" w14:paraId="5F0B6592" w14:textId="77777777" w:rsidTr="00E0398C">
        <w:trPr>
          <w:trHeight w:val="283"/>
        </w:trPr>
        <w:tc>
          <w:tcPr>
            <w:tcW w:w="407" w:type="dxa"/>
            <w:noWrap/>
            <w:vAlign w:val="center"/>
            <w:hideMark/>
          </w:tcPr>
          <w:p w14:paraId="1216D9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540</w:t>
            </w:r>
          </w:p>
        </w:tc>
        <w:tc>
          <w:tcPr>
            <w:tcW w:w="736" w:type="dxa"/>
            <w:noWrap/>
            <w:vAlign w:val="center"/>
            <w:hideMark/>
          </w:tcPr>
          <w:p w14:paraId="11A1746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906305</w:t>
            </w:r>
          </w:p>
        </w:tc>
        <w:tc>
          <w:tcPr>
            <w:tcW w:w="6649" w:type="dxa"/>
            <w:vAlign w:val="center"/>
            <w:hideMark/>
          </w:tcPr>
          <w:p w14:paraId="79FBB33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ARBOVIRUS ANTIGENO SEMIAUTOMATIZADO O AUTOMATIZADO</w:t>
            </w:r>
          </w:p>
        </w:tc>
        <w:tc>
          <w:tcPr>
            <w:tcW w:w="2268" w:type="dxa"/>
            <w:shd w:val="clear" w:color="000000" w:fill="FFFFFF"/>
            <w:noWrap/>
            <w:vAlign w:val="center"/>
            <w:hideMark/>
          </w:tcPr>
          <w:p w14:paraId="481815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$ 85.996</w:t>
            </w:r>
          </w:p>
        </w:tc>
      </w:tr>
      <w:tr w:rsidR="00106FAF" w:rsidRPr="00106FAF" w14:paraId="00786801" w14:textId="77777777" w:rsidTr="00E0398C">
        <w:trPr>
          <w:trHeight w:val="283"/>
        </w:trPr>
        <w:tc>
          <w:tcPr>
            <w:tcW w:w="407" w:type="dxa"/>
            <w:noWrap/>
            <w:vAlign w:val="center"/>
            <w:hideMark/>
          </w:tcPr>
          <w:p w14:paraId="53448B4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541</w:t>
            </w:r>
          </w:p>
        </w:tc>
        <w:tc>
          <w:tcPr>
            <w:tcW w:w="736" w:type="dxa"/>
            <w:noWrap/>
            <w:vAlign w:val="center"/>
            <w:hideMark/>
          </w:tcPr>
          <w:p w14:paraId="079FD2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905709</w:t>
            </w:r>
          </w:p>
        </w:tc>
        <w:tc>
          <w:tcPr>
            <w:tcW w:w="6649" w:type="dxa"/>
            <w:vAlign w:val="center"/>
            <w:hideMark/>
          </w:tcPr>
          <w:p w14:paraId="1950AD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ARSENICO SEMIAUTOMATIZADO</w:t>
            </w:r>
          </w:p>
        </w:tc>
        <w:tc>
          <w:tcPr>
            <w:tcW w:w="2268" w:type="dxa"/>
            <w:shd w:val="clear" w:color="000000" w:fill="FFFFFF"/>
            <w:noWrap/>
            <w:vAlign w:val="center"/>
            <w:hideMark/>
          </w:tcPr>
          <w:p w14:paraId="472563F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$ 200.006</w:t>
            </w:r>
          </w:p>
        </w:tc>
      </w:tr>
      <w:tr w:rsidR="00106FAF" w:rsidRPr="00106FAF" w14:paraId="6AF7C2F3" w14:textId="77777777" w:rsidTr="00E0398C">
        <w:trPr>
          <w:trHeight w:val="283"/>
        </w:trPr>
        <w:tc>
          <w:tcPr>
            <w:tcW w:w="407" w:type="dxa"/>
            <w:noWrap/>
            <w:vAlign w:val="center"/>
            <w:hideMark/>
          </w:tcPr>
          <w:p w14:paraId="263A92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542</w:t>
            </w:r>
          </w:p>
        </w:tc>
        <w:tc>
          <w:tcPr>
            <w:tcW w:w="736" w:type="dxa"/>
            <w:noWrap/>
            <w:vAlign w:val="center"/>
            <w:hideMark/>
          </w:tcPr>
          <w:p w14:paraId="3003E1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906333</w:t>
            </w:r>
          </w:p>
        </w:tc>
        <w:tc>
          <w:tcPr>
            <w:tcW w:w="6649" w:type="dxa"/>
            <w:vAlign w:val="center"/>
            <w:hideMark/>
          </w:tcPr>
          <w:p w14:paraId="1FFF882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Aspergillus </w:t>
            </w:r>
            <w:proofErr w:type="spellStart"/>
            <w:r w:rsidRPr="00106FAF">
              <w:rPr>
                <w:rFonts w:ascii="Arial" w:hAnsi="Arial" w:cs="Arial"/>
                <w:color w:val="000000"/>
                <w:sz w:val="16"/>
                <w:szCs w:val="16"/>
                <w:lang w:val="es-CO" w:eastAsia="es-CO"/>
              </w:rPr>
              <w:t>spp</w:t>
            </w:r>
            <w:proofErr w:type="spellEnd"/>
            <w:r w:rsidRPr="00106FAF">
              <w:rPr>
                <w:rFonts w:ascii="Arial" w:hAnsi="Arial" w:cs="Arial"/>
                <w:color w:val="000000"/>
                <w:sz w:val="16"/>
                <w:szCs w:val="16"/>
                <w:lang w:val="es-CO" w:eastAsia="es-CO"/>
              </w:rPr>
              <w:t xml:space="preserve"> ANTIGENO (GALACTOMANAN) SEMIAUTOMATIZADO O AUTOMATIZADO</w:t>
            </w:r>
          </w:p>
        </w:tc>
        <w:tc>
          <w:tcPr>
            <w:tcW w:w="2268" w:type="dxa"/>
            <w:shd w:val="clear" w:color="000000" w:fill="FFFFFF"/>
            <w:noWrap/>
            <w:vAlign w:val="center"/>
            <w:hideMark/>
          </w:tcPr>
          <w:p w14:paraId="2916CE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$ 203.000</w:t>
            </w:r>
          </w:p>
        </w:tc>
      </w:tr>
      <w:tr w:rsidR="00106FAF" w:rsidRPr="00106FAF" w14:paraId="76929E9D" w14:textId="77777777" w:rsidTr="00E0398C">
        <w:trPr>
          <w:trHeight w:val="283"/>
        </w:trPr>
        <w:tc>
          <w:tcPr>
            <w:tcW w:w="407" w:type="dxa"/>
            <w:noWrap/>
            <w:vAlign w:val="center"/>
            <w:hideMark/>
          </w:tcPr>
          <w:p w14:paraId="3DFEE1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543</w:t>
            </w:r>
          </w:p>
        </w:tc>
        <w:tc>
          <w:tcPr>
            <w:tcW w:w="736" w:type="dxa"/>
            <w:noWrap/>
            <w:vAlign w:val="center"/>
            <w:hideMark/>
          </w:tcPr>
          <w:p w14:paraId="762A08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905711</w:t>
            </w:r>
          </w:p>
        </w:tc>
        <w:tc>
          <w:tcPr>
            <w:tcW w:w="6649" w:type="dxa"/>
            <w:vAlign w:val="center"/>
            <w:hideMark/>
          </w:tcPr>
          <w:p w14:paraId="45A7814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ATROPINICOS SEMIAUTOMATIZADO</w:t>
            </w:r>
          </w:p>
        </w:tc>
        <w:tc>
          <w:tcPr>
            <w:tcW w:w="2268" w:type="dxa"/>
            <w:shd w:val="clear" w:color="000000" w:fill="FFFFFF"/>
            <w:noWrap/>
            <w:vAlign w:val="center"/>
            <w:hideMark/>
          </w:tcPr>
          <w:p w14:paraId="4616DFC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$ 83.433</w:t>
            </w:r>
          </w:p>
        </w:tc>
      </w:tr>
      <w:tr w:rsidR="00106FAF" w:rsidRPr="00106FAF" w14:paraId="208C3EDA" w14:textId="77777777" w:rsidTr="00E0398C">
        <w:trPr>
          <w:trHeight w:val="283"/>
        </w:trPr>
        <w:tc>
          <w:tcPr>
            <w:tcW w:w="407" w:type="dxa"/>
            <w:noWrap/>
            <w:vAlign w:val="center"/>
            <w:hideMark/>
          </w:tcPr>
          <w:p w14:paraId="71DBF3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544</w:t>
            </w:r>
          </w:p>
        </w:tc>
        <w:tc>
          <w:tcPr>
            <w:tcW w:w="736" w:type="dxa"/>
            <w:noWrap/>
            <w:vAlign w:val="center"/>
            <w:hideMark/>
          </w:tcPr>
          <w:p w14:paraId="1E14C4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905204</w:t>
            </w:r>
          </w:p>
        </w:tc>
        <w:tc>
          <w:tcPr>
            <w:tcW w:w="6649" w:type="dxa"/>
            <w:vAlign w:val="center"/>
            <w:hideMark/>
          </w:tcPr>
          <w:p w14:paraId="1DBBA5C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BARBITURICOS SEMICUANTITATIVO MANUAL O SEMIAUTOMATIZADO</w:t>
            </w:r>
          </w:p>
        </w:tc>
        <w:tc>
          <w:tcPr>
            <w:tcW w:w="2268" w:type="dxa"/>
            <w:shd w:val="clear" w:color="000000" w:fill="FFFFFF"/>
            <w:noWrap/>
            <w:vAlign w:val="center"/>
            <w:hideMark/>
          </w:tcPr>
          <w:p w14:paraId="42D280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$ 33.784</w:t>
            </w:r>
          </w:p>
        </w:tc>
      </w:tr>
      <w:tr w:rsidR="00106FAF" w:rsidRPr="00106FAF" w14:paraId="6F90752A" w14:textId="77777777" w:rsidTr="00E0398C">
        <w:trPr>
          <w:trHeight w:val="283"/>
        </w:trPr>
        <w:tc>
          <w:tcPr>
            <w:tcW w:w="407" w:type="dxa"/>
            <w:noWrap/>
            <w:vAlign w:val="center"/>
            <w:hideMark/>
          </w:tcPr>
          <w:p w14:paraId="3F53F8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545</w:t>
            </w:r>
          </w:p>
        </w:tc>
        <w:tc>
          <w:tcPr>
            <w:tcW w:w="736" w:type="dxa"/>
            <w:noWrap/>
            <w:vAlign w:val="center"/>
            <w:hideMark/>
          </w:tcPr>
          <w:p w14:paraId="136C6A2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906045</w:t>
            </w:r>
          </w:p>
        </w:tc>
        <w:tc>
          <w:tcPr>
            <w:tcW w:w="6649" w:type="dxa"/>
            <w:vAlign w:val="center"/>
            <w:hideMark/>
          </w:tcPr>
          <w:p w14:paraId="4130DD2A"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Bartonella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henselae</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0AA1784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$ 121.820</w:t>
            </w:r>
          </w:p>
        </w:tc>
      </w:tr>
      <w:tr w:rsidR="00106FAF" w:rsidRPr="00106FAF" w14:paraId="645A7DF8" w14:textId="77777777" w:rsidTr="00E0398C">
        <w:trPr>
          <w:trHeight w:val="283"/>
        </w:trPr>
        <w:tc>
          <w:tcPr>
            <w:tcW w:w="407" w:type="dxa"/>
            <w:noWrap/>
            <w:vAlign w:val="center"/>
            <w:hideMark/>
          </w:tcPr>
          <w:p w14:paraId="13EBB4A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546</w:t>
            </w:r>
          </w:p>
        </w:tc>
        <w:tc>
          <w:tcPr>
            <w:tcW w:w="736" w:type="dxa"/>
            <w:noWrap/>
            <w:vAlign w:val="center"/>
            <w:hideMark/>
          </w:tcPr>
          <w:p w14:paraId="547D85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906046</w:t>
            </w:r>
          </w:p>
        </w:tc>
        <w:tc>
          <w:tcPr>
            <w:tcW w:w="6649" w:type="dxa"/>
            <w:vAlign w:val="center"/>
            <w:hideMark/>
          </w:tcPr>
          <w:p w14:paraId="6E808A29"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Bartonella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henselae</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5441335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$ 121.820</w:t>
            </w:r>
          </w:p>
        </w:tc>
      </w:tr>
      <w:tr w:rsidR="00106FAF" w:rsidRPr="00106FAF" w14:paraId="153ACDB6" w14:textId="77777777" w:rsidTr="00E0398C">
        <w:trPr>
          <w:trHeight w:val="283"/>
        </w:trPr>
        <w:tc>
          <w:tcPr>
            <w:tcW w:w="407" w:type="dxa"/>
            <w:noWrap/>
            <w:vAlign w:val="center"/>
            <w:hideMark/>
          </w:tcPr>
          <w:p w14:paraId="7E9F813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547</w:t>
            </w:r>
          </w:p>
        </w:tc>
        <w:tc>
          <w:tcPr>
            <w:tcW w:w="736" w:type="dxa"/>
            <w:noWrap/>
            <w:vAlign w:val="center"/>
            <w:hideMark/>
          </w:tcPr>
          <w:p w14:paraId="482DDB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905306</w:t>
            </w:r>
          </w:p>
        </w:tc>
        <w:tc>
          <w:tcPr>
            <w:tcW w:w="6649" w:type="dxa"/>
            <w:vAlign w:val="center"/>
            <w:hideMark/>
          </w:tcPr>
          <w:p w14:paraId="22489FF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BENZODIACEPINAS SEMICUANTITATIVO MANUAL O SEMIAUTOMATIZADO</w:t>
            </w:r>
          </w:p>
        </w:tc>
        <w:tc>
          <w:tcPr>
            <w:tcW w:w="2268" w:type="dxa"/>
            <w:shd w:val="clear" w:color="000000" w:fill="FFFFFF"/>
            <w:noWrap/>
            <w:vAlign w:val="center"/>
            <w:hideMark/>
          </w:tcPr>
          <w:p w14:paraId="572DDB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$ 73.561</w:t>
            </w:r>
          </w:p>
        </w:tc>
      </w:tr>
      <w:tr w:rsidR="00106FAF" w:rsidRPr="00106FAF" w14:paraId="03E68F37" w14:textId="77777777" w:rsidTr="00E0398C">
        <w:trPr>
          <w:trHeight w:val="283"/>
        </w:trPr>
        <w:tc>
          <w:tcPr>
            <w:tcW w:w="407" w:type="dxa"/>
            <w:noWrap/>
            <w:vAlign w:val="center"/>
            <w:hideMark/>
          </w:tcPr>
          <w:p w14:paraId="0BF276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548</w:t>
            </w:r>
          </w:p>
        </w:tc>
        <w:tc>
          <w:tcPr>
            <w:tcW w:w="736" w:type="dxa"/>
            <w:noWrap/>
            <w:vAlign w:val="center"/>
            <w:hideMark/>
          </w:tcPr>
          <w:p w14:paraId="6FAA1CC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906481</w:t>
            </w:r>
          </w:p>
        </w:tc>
        <w:tc>
          <w:tcPr>
            <w:tcW w:w="6649" w:type="dxa"/>
            <w:vAlign w:val="center"/>
            <w:hideMark/>
          </w:tcPr>
          <w:p w14:paraId="6C202F1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BETA 2 GLICOPROTEINA I IG G SEMIAUTOMATIZADO O AUTOMATIZADO</w:t>
            </w:r>
          </w:p>
        </w:tc>
        <w:tc>
          <w:tcPr>
            <w:tcW w:w="2268" w:type="dxa"/>
            <w:shd w:val="clear" w:color="000000" w:fill="FFFFFF"/>
            <w:noWrap/>
            <w:vAlign w:val="center"/>
            <w:hideMark/>
          </w:tcPr>
          <w:p w14:paraId="29BAF21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$ 75.744</w:t>
            </w:r>
          </w:p>
        </w:tc>
      </w:tr>
      <w:tr w:rsidR="00106FAF" w:rsidRPr="00106FAF" w14:paraId="0BD35626" w14:textId="77777777" w:rsidTr="00E0398C">
        <w:trPr>
          <w:trHeight w:val="283"/>
        </w:trPr>
        <w:tc>
          <w:tcPr>
            <w:tcW w:w="407" w:type="dxa"/>
            <w:noWrap/>
            <w:vAlign w:val="center"/>
            <w:hideMark/>
          </w:tcPr>
          <w:p w14:paraId="3F10D43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549</w:t>
            </w:r>
          </w:p>
        </w:tc>
        <w:tc>
          <w:tcPr>
            <w:tcW w:w="736" w:type="dxa"/>
            <w:noWrap/>
            <w:vAlign w:val="center"/>
            <w:hideMark/>
          </w:tcPr>
          <w:p w14:paraId="03A96A3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906482</w:t>
            </w:r>
          </w:p>
        </w:tc>
        <w:tc>
          <w:tcPr>
            <w:tcW w:w="6649" w:type="dxa"/>
            <w:vAlign w:val="center"/>
            <w:hideMark/>
          </w:tcPr>
          <w:p w14:paraId="155D8B7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BETA 2 GLICOPROTEÍNA I IG M SEMIAUTOMATIZADO O AUTOMATIZADO</w:t>
            </w:r>
          </w:p>
        </w:tc>
        <w:tc>
          <w:tcPr>
            <w:tcW w:w="2268" w:type="dxa"/>
            <w:shd w:val="clear" w:color="000000" w:fill="FFFFFF"/>
            <w:noWrap/>
            <w:vAlign w:val="center"/>
            <w:hideMark/>
          </w:tcPr>
          <w:p w14:paraId="40BC1DE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$ 78.000</w:t>
            </w:r>
          </w:p>
        </w:tc>
      </w:tr>
      <w:tr w:rsidR="00106FAF" w:rsidRPr="00106FAF" w14:paraId="517A06A4" w14:textId="77777777" w:rsidTr="00E0398C">
        <w:trPr>
          <w:trHeight w:val="283"/>
        </w:trPr>
        <w:tc>
          <w:tcPr>
            <w:tcW w:w="407" w:type="dxa"/>
            <w:noWrap/>
            <w:vAlign w:val="center"/>
            <w:hideMark/>
          </w:tcPr>
          <w:p w14:paraId="459CAA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550</w:t>
            </w:r>
          </w:p>
        </w:tc>
        <w:tc>
          <w:tcPr>
            <w:tcW w:w="736" w:type="dxa"/>
            <w:noWrap/>
            <w:vAlign w:val="center"/>
            <w:hideMark/>
          </w:tcPr>
          <w:p w14:paraId="264A862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906801</w:t>
            </w:r>
          </w:p>
        </w:tc>
        <w:tc>
          <w:tcPr>
            <w:tcW w:w="6649" w:type="dxa"/>
            <w:vAlign w:val="center"/>
            <w:hideMark/>
          </w:tcPr>
          <w:p w14:paraId="140971B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BETA 2 GLICOPROTEINA I SEMIAUTOMATIZADO O AUTOMATIZADO</w:t>
            </w:r>
          </w:p>
        </w:tc>
        <w:tc>
          <w:tcPr>
            <w:tcW w:w="2268" w:type="dxa"/>
            <w:shd w:val="clear" w:color="000000" w:fill="FFFFFF"/>
            <w:noWrap/>
            <w:vAlign w:val="center"/>
            <w:hideMark/>
          </w:tcPr>
          <w:p w14:paraId="495B5FE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$ 76.414</w:t>
            </w:r>
          </w:p>
        </w:tc>
      </w:tr>
      <w:tr w:rsidR="00106FAF" w:rsidRPr="00106FAF" w14:paraId="68C9156C" w14:textId="77777777" w:rsidTr="00E0398C">
        <w:trPr>
          <w:trHeight w:val="283"/>
        </w:trPr>
        <w:tc>
          <w:tcPr>
            <w:tcW w:w="407" w:type="dxa"/>
            <w:noWrap/>
            <w:vAlign w:val="center"/>
            <w:hideMark/>
          </w:tcPr>
          <w:p w14:paraId="515D9B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551</w:t>
            </w:r>
          </w:p>
        </w:tc>
        <w:tc>
          <w:tcPr>
            <w:tcW w:w="736" w:type="dxa"/>
            <w:noWrap/>
            <w:vAlign w:val="center"/>
            <w:hideMark/>
          </w:tcPr>
          <w:p w14:paraId="0F2309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903003</w:t>
            </w:r>
          </w:p>
        </w:tc>
        <w:tc>
          <w:tcPr>
            <w:tcW w:w="6649" w:type="dxa"/>
            <w:vAlign w:val="center"/>
            <w:hideMark/>
          </w:tcPr>
          <w:p w14:paraId="4E2CFCC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BICARBONATO</w:t>
            </w:r>
          </w:p>
        </w:tc>
        <w:tc>
          <w:tcPr>
            <w:tcW w:w="2268" w:type="dxa"/>
            <w:shd w:val="clear" w:color="000000" w:fill="FFFFFF"/>
            <w:noWrap/>
            <w:vAlign w:val="center"/>
            <w:hideMark/>
          </w:tcPr>
          <w:p w14:paraId="2EEA2CE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$ 96.858</w:t>
            </w:r>
          </w:p>
        </w:tc>
      </w:tr>
      <w:tr w:rsidR="00106FAF" w:rsidRPr="00106FAF" w14:paraId="31CF8C66" w14:textId="77777777" w:rsidTr="00E0398C">
        <w:trPr>
          <w:trHeight w:val="283"/>
        </w:trPr>
        <w:tc>
          <w:tcPr>
            <w:tcW w:w="407" w:type="dxa"/>
            <w:noWrap/>
            <w:vAlign w:val="center"/>
            <w:hideMark/>
          </w:tcPr>
          <w:p w14:paraId="0547AD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552</w:t>
            </w:r>
          </w:p>
        </w:tc>
        <w:tc>
          <w:tcPr>
            <w:tcW w:w="736" w:type="dxa"/>
            <w:noWrap/>
            <w:vAlign w:val="center"/>
            <w:hideMark/>
          </w:tcPr>
          <w:p w14:paraId="29E9E5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906103</w:t>
            </w:r>
          </w:p>
        </w:tc>
        <w:tc>
          <w:tcPr>
            <w:tcW w:w="6649" w:type="dxa"/>
            <w:vAlign w:val="center"/>
            <w:hideMark/>
          </w:tcPr>
          <w:p w14:paraId="0D239F1C"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Blastomyces</w:t>
            </w:r>
            <w:proofErr w:type="spellEnd"/>
            <w:r w:rsidRPr="00106FAF">
              <w:rPr>
                <w:rFonts w:ascii="Arial" w:hAnsi="Arial" w:cs="Arial"/>
                <w:color w:val="000000"/>
                <w:sz w:val="16"/>
                <w:szCs w:val="16"/>
                <w:lang w:val="es-CO" w:eastAsia="es-CO"/>
              </w:rPr>
              <w:t xml:space="preserve"> ANTICUERPOS SEMIAUTOMATIZADO O AUTOMATIZADO</w:t>
            </w:r>
          </w:p>
        </w:tc>
        <w:tc>
          <w:tcPr>
            <w:tcW w:w="2268" w:type="dxa"/>
            <w:shd w:val="clear" w:color="000000" w:fill="FFFFFF"/>
            <w:noWrap/>
            <w:vAlign w:val="center"/>
            <w:hideMark/>
          </w:tcPr>
          <w:p w14:paraId="2A9BB0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$ 170.061</w:t>
            </w:r>
          </w:p>
        </w:tc>
      </w:tr>
      <w:tr w:rsidR="00106FAF" w:rsidRPr="00106FAF" w14:paraId="3340A8F9" w14:textId="77777777" w:rsidTr="00E0398C">
        <w:trPr>
          <w:trHeight w:val="283"/>
        </w:trPr>
        <w:tc>
          <w:tcPr>
            <w:tcW w:w="407" w:type="dxa"/>
            <w:noWrap/>
            <w:vAlign w:val="center"/>
            <w:hideMark/>
          </w:tcPr>
          <w:p w14:paraId="0249F3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553</w:t>
            </w:r>
          </w:p>
        </w:tc>
        <w:tc>
          <w:tcPr>
            <w:tcW w:w="736" w:type="dxa"/>
            <w:noWrap/>
            <w:vAlign w:val="center"/>
            <w:hideMark/>
          </w:tcPr>
          <w:p w14:paraId="6A181C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901202</w:t>
            </w:r>
          </w:p>
        </w:tc>
        <w:tc>
          <w:tcPr>
            <w:tcW w:w="6649" w:type="dxa"/>
            <w:vAlign w:val="center"/>
            <w:hideMark/>
          </w:tcPr>
          <w:p w14:paraId="39FC1DF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Bordetella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pertussis</w:t>
            </w:r>
            <w:proofErr w:type="spellEnd"/>
            <w:r w:rsidRPr="00106FAF">
              <w:rPr>
                <w:rFonts w:ascii="Arial" w:hAnsi="Arial" w:cs="Arial"/>
                <w:color w:val="000000"/>
                <w:sz w:val="16"/>
                <w:szCs w:val="16"/>
                <w:lang w:val="es-CO" w:eastAsia="es-CO"/>
              </w:rPr>
              <w:t xml:space="preserve"> CULTIVO</w:t>
            </w:r>
          </w:p>
        </w:tc>
        <w:tc>
          <w:tcPr>
            <w:tcW w:w="2268" w:type="dxa"/>
            <w:shd w:val="clear" w:color="000000" w:fill="FFFFFF"/>
            <w:noWrap/>
            <w:vAlign w:val="center"/>
            <w:hideMark/>
          </w:tcPr>
          <w:p w14:paraId="181686D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$ 147.611</w:t>
            </w:r>
          </w:p>
        </w:tc>
      </w:tr>
      <w:tr w:rsidR="00106FAF" w:rsidRPr="00106FAF" w14:paraId="13232F14" w14:textId="77777777" w:rsidTr="00E0398C">
        <w:trPr>
          <w:trHeight w:val="283"/>
        </w:trPr>
        <w:tc>
          <w:tcPr>
            <w:tcW w:w="407" w:type="dxa"/>
            <w:noWrap/>
            <w:vAlign w:val="center"/>
            <w:hideMark/>
          </w:tcPr>
          <w:p w14:paraId="529F26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554</w:t>
            </w:r>
          </w:p>
        </w:tc>
        <w:tc>
          <w:tcPr>
            <w:tcW w:w="736" w:type="dxa"/>
            <w:noWrap/>
            <w:vAlign w:val="center"/>
            <w:hideMark/>
          </w:tcPr>
          <w:p w14:paraId="3E9053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906008</w:t>
            </w:r>
          </w:p>
        </w:tc>
        <w:tc>
          <w:tcPr>
            <w:tcW w:w="6649" w:type="dxa"/>
            <w:vAlign w:val="center"/>
            <w:hideMark/>
          </w:tcPr>
          <w:p w14:paraId="41ED61EE"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Borrelia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burgdorferi</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4AD2C6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$ 82.879</w:t>
            </w:r>
          </w:p>
        </w:tc>
      </w:tr>
      <w:tr w:rsidR="00106FAF" w:rsidRPr="00106FAF" w14:paraId="14770433" w14:textId="77777777" w:rsidTr="00E0398C">
        <w:trPr>
          <w:trHeight w:val="283"/>
        </w:trPr>
        <w:tc>
          <w:tcPr>
            <w:tcW w:w="407" w:type="dxa"/>
            <w:noWrap/>
            <w:vAlign w:val="center"/>
            <w:hideMark/>
          </w:tcPr>
          <w:p w14:paraId="47D1C7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555</w:t>
            </w:r>
          </w:p>
        </w:tc>
        <w:tc>
          <w:tcPr>
            <w:tcW w:w="736" w:type="dxa"/>
            <w:noWrap/>
            <w:vAlign w:val="center"/>
            <w:hideMark/>
          </w:tcPr>
          <w:p w14:paraId="55D559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906010</w:t>
            </w:r>
          </w:p>
        </w:tc>
        <w:tc>
          <w:tcPr>
            <w:tcW w:w="6649" w:type="dxa"/>
            <w:vAlign w:val="center"/>
            <w:hideMark/>
          </w:tcPr>
          <w:p w14:paraId="74C85ADD"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Brucella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abortus</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SEMIAUTOMATIZADA O AUTOMATIZADA</w:t>
            </w:r>
          </w:p>
        </w:tc>
        <w:tc>
          <w:tcPr>
            <w:tcW w:w="2268" w:type="dxa"/>
            <w:shd w:val="clear" w:color="000000" w:fill="FFFFFF"/>
            <w:noWrap/>
            <w:vAlign w:val="center"/>
            <w:hideMark/>
          </w:tcPr>
          <w:p w14:paraId="4552CC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$ 71.028</w:t>
            </w:r>
          </w:p>
        </w:tc>
      </w:tr>
      <w:tr w:rsidR="00106FAF" w:rsidRPr="00106FAF" w14:paraId="35CAABF5" w14:textId="77777777" w:rsidTr="00E0398C">
        <w:trPr>
          <w:trHeight w:val="283"/>
        </w:trPr>
        <w:tc>
          <w:tcPr>
            <w:tcW w:w="407" w:type="dxa"/>
            <w:noWrap/>
            <w:vAlign w:val="center"/>
            <w:hideMark/>
          </w:tcPr>
          <w:p w14:paraId="34E8C80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556</w:t>
            </w:r>
          </w:p>
        </w:tc>
        <w:tc>
          <w:tcPr>
            <w:tcW w:w="736" w:type="dxa"/>
            <w:noWrap/>
            <w:vAlign w:val="center"/>
            <w:hideMark/>
          </w:tcPr>
          <w:p w14:paraId="614EBA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906011</w:t>
            </w:r>
          </w:p>
        </w:tc>
        <w:tc>
          <w:tcPr>
            <w:tcW w:w="6649" w:type="dxa"/>
            <w:vAlign w:val="center"/>
            <w:hideMark/>
          </w:tcPr>
          <w:p w14:paraId="24648A75"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Brucella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abortus</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SEMIAUTOMATIZADA O AUTOMATIZADO</w:t>
            </w:r>
          </w:p>
        </w:tc>
        <w:tc>
          <w:tcPr>
            <w:tcW w:w="2268" w:type="dxa"/>
            <w:shd w:val="clear" w:color="000000" w:fill="FFFFFF"/>
            <w:noWrap/>
            <w:vAlign w:val="center"/>
            <w:hideMark/>
          </w:tcPr>
          <w:p w14:paraId="402064E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$ 76.108</w:t>
            </w:r>
          </w:p>
        </w:tc>
      </w:tr>
      <w:tr w:rsidR="00106FAF" w:rsidRPr="00106FAF" w14:paraId="4E3433F7" w14:textId="77777777" w:rsidTr="00E0398C">
        <w:trPr>
          <w:trHeight w:val="283"/>
        </w:trPr>
        <w:tc>
          <w:tcPr>
            <w:tcW w:w="407" w:type="dxa"/>
            <w:noWrap/>
            <w:vAlign w:val="center"/>
            <w:hideMark/>
          </w:tcPr>
          <w:p w14:paraId="3B33B3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557</w:t>
            </w:r>
          </w:p>
        </w:tc>
        <w:tc>
          <w:tcPr>
            <w:tcW w:w="736" w:type="dxa"/>
            <w:noWrap/>
            <w:vAlign w:val="center"/>
            <w:hideMark/>
          </w:tcPr>
          <w:p w14:paraId="4988FC2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901203</w:t>
            </w:r>
          </w:p>
        </w:tc>
        <w:tc>
          <w:tcPr>
            <w:tcW w:w="6649" w:type="dxa"/>
            <w:vAlign w:val="center"/>
            <w:hideMark/>
          </w:tcPr>
          <w:p w14:paraId="273E6B91"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Brucella</w:t>
            </w:r>
            <w:proofErr w:type="spellEnd"/>
            <w:r w:rsidRPr="00106FAF">
              <w:rPr>
                <w:rFonts w:ascii="Arial" w:hAnsi="Arial" w:cs="Arial"/>
                <w:color w:val="000000"/>
                <w:sz w:val="16"/>
                <w:szCs w:val="16"/>
                <w:lang w:val="es-CO" w:eastAsia="es-CO"/>
              </w:rPr>
              <w:t xml:space="preserve"> CULTIVO</w:t>
            </w:r>
          </w:p>
        </w:tc>
        <w:tc>
          <w:tcPr>
            <w:tcW w:w="2268" w:type="dxa"/>
            <w:shd w:val="clear" w:color="000000" w:fill="FFFFFF"/>
            <w:noWrap/>
            <w:vAlign w:val="center"/>
            <w:hideMark/>
          </w:tcPr>
          <w:p w14:paraId="20B155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$ 178.279</w:t>
            </w:r>
          </w:p>
        </w:tc>
      </w:tr>
      <w:tr w:rsidR="00106FAF" w:rsidRPr="00106FAF" w14:paraId="5F6892D1" w14:textId="77777777" w:rsidTr="00E0398C">
        <w:trPr>
          <w:trHeight w:val="283"/>
        </w:trPr>
        <w:tc>
          <w:tcPr>
            <w:tcW w:w="407" w:type="dxa"/>
            <w:noWrap/>
            <w:vAlign w:val="center"/>
            <w:hideMark/>
          </w:tcPr>
          <w:p w14:paraId="43BA7C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558</w:t>
            </w:r>
          </w:p>
        </w:tc>
        <w:tc>
          <w:tcPr>
            <w:tcW w:w="736" w:type="dxa"/>
            <w:noWrap/>
            <w:vAlign w:val="center"/>
            <w:hideMark/>
          </w:tcPr>
          <w:p w14:paraId="64573C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906013</w:t>
            </w:r>
          </w:p>
        </w:tc>
        <w:tc>
          <w:tcPr>
            <w:tcW w:w="6649" w:type="dxa"/>
            <w:vAlign w:val="center"/>
            <w:hideMark/>
          </w:tcPr>
          <w:p w14:paraId="01BFBBFA"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Brucella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spp</w:t>
            </w:r>
            <w:proofErr w:type="spellEnd"/>
            <w:r w:rsidRPr="00106FAF">
              <w:rPr>
                <w:rFonts w:ascii="Arial" w:hAnsi="Arial" w:cs="Arial"/>
                <w:color w:val="000000"/>
                <w:sz w:val="16"/>
                <w:szCs w:val="16"/>
                <w:lang w:val="es-CO" w:eastAsia="es-CO"/>
              </w:rPr>
              <w:t xml:space="preserve"> ANTICUERPOS MANUAL</w:t>
            </w:r>
          </w:p>
        </w:tc>
        <w:tc>
          <w:tcPr>
            <w:tcW w:w="2268" w:type="dxa"/>
            <w:shd w:val="clear" w:color="000000" w:fill="FFFFFF"/>
            <w:noWrap/>
            <w:vAlign w:val="center"/>
            <w:hideMark/>
          </w:tcPr>
          <w:p w14:paraId="339B14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$ 46.563</w:t>
            </w:r>
          </w:p>
        </w:tc>
      </w:tr>
      <w:tr w:rsidR="00106FAF" w:rsidRPr="00106FAF" w14:paraId="268AFCC2" w14:textId="77777777" w:rsidTr="00E0398C">
        <w:trPr>
          <w:trHeight w:val="283"/>
        </w:trPr>
        <w:tc>
          <w:tcPr>
            <w:tcW w:w="407" w:type="dxa"/>
            <w:noWrap/>
            <w:vAlign w:val="center"/>
            <w:hideMark/>
          </w:tcPr>
          <w:p w14:paraId="49D54F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559</w:t>
            </w:r>
          </w:p>
        </w:tc>
        <w:tc>
          <w:tcPr>
            <w:tcW w:w="736" w:type="dxa"/>
            <w:noWrap/>
            <w:vAlign w:val="center"/>
            <w:hideMark/>
          </w:tcPr>
          <w:p w14:paraId="1761E5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906851</w:t>
            </w:r>
          </w:p>
        </w:tc>
        <w:tc>
          <w:tcPr>
            <w:tcW w:w="6649" w:type="dxa"/>
            <w:vAlign w:val="center"/>
            <w:hideMark/>
          </w:tcPr>
          <w:p w14:paraId="219AFFD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CALPROTECTINA SEMIAUTOMATIZADO O AUTOMATIZADO</w:t>
            </w:r>
          </w:p>
        </w:tc>
        <w:tc>
          <w:tcPr>
            <w:tcW w:w="2268" w:type="dxa"/>
            <w:shd w:val="clear" w:color="000000" w:fill="FFFFFF"/>
            <w:noWrap/>
            <w:vAlign w:val="center"/>
            <w:hideMark/>
          </w:tcPr>
          <w:p w14:paraId="52551E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$ 132.025</w:t>
            </w:r>
          </w:p>
        </w:tc>
      </w:tr>
      <w:tr w:rsidR="00106FAF" w:rsidRPr="00106FAF" w14:paraId="34801E59" w14:textId="77777777" w:rsidTr="00E0398C">
        <w:trPr>
          <w:trHeight w:val="283"/>
        </w:trPr>
        <w:tc>
          <w:tcPr>
            <w:tcW w:w="407" w:type="dxa"/>
            <w:noWrap/>
            <w:vAlign w:val="center"/>
            <w:hideMark/>
          </w:tcPr>
          <w:p w14:paraId="3D0F5B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560</w:t>
            </w:r>
          </w:p>
        </w:tc>
        <w:tc>
          <w:tcPr>
            <w:tcW w:w="736" w:type="dxa"/>
            <w:noWrap/>
            <w:vAlign w:val="center"/>
            <w:hideMark/>
          </w:tcPr>
          <w:p w14:paraId="1148FD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906802</w:t>
            </w:r>
          </w:p>
        </w:tc>
        <w:tc>
          <w:tcPr>
            <w:tcW w:w="6649" w:type="dxa"/>
            <w:vAlign w:val="center"/>
            <w:hideMark/>
          </w:tcPr>
          <w:p w14:paraId="384476C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CAMPO OSCURO PARA CUALQUIER MUESTRA</w:t>
            </w:r>
          </w:p>
        </w:tc>
        <w:tc>
          <w:tcPr>
            <w:tcW w:w="2268" w:type="dxa"/>
            <w:shd w:val="clear" w:color="000000" w:fill="FFFFFF"/>
            <w:noWrap/>
            <w:vAlign w:val="center"/>
            <w:hideMark/>
          </w:tcPr>
          <w:p w14:paraId="358E708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$ 60.848</w:t>
            </w:r>
          </w:p>
        </w:tc>
      </w:tr>
      <w:tr w:rsidR="00106FAF" w:rsidRPr="00106FAF" w14:paraId="2CCB4099" w14:textId="77777777" w:rsidTr="00E0398C">
        <w:trPr>
          <w:trHeight w:val="283"/>
        </w:trPr>
        <w:tc>
          <w:tcPr>
            <w:tcW w:w="407" w:type="dxa"/>
            <w:noWrap/>
            <w:vAlign w:val="center"/>
            <w:hideMark/>
          </w:tcPr>
          <w:p w14:paraId="321909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561</w:t>
            </w:r>
          </w:p>
        </w:tc>
        <w:tc>
          <w:tcPr>
            <w:tcW w:w="736" w:type="dxa"/>
            <w:noWrap/>
            <w:vAlign w:val="center"/>
            <w:hideMark/>
          </w:tcPr>
          <w:p w14:paraId="0588DD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905717</w:t>
            </w:r>
          </w:p>
        </w:tc>
        <w:tc>
          <w:tcPr>
            <w:tcW w:w="6649" w:type="dxa"/>
            <w:vAlign w:val="center"/>
            <w:hideMark/>
          </w:tcPr>
          <w:p w14:paraId="6EB0B6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CANNABINOIDES MANUAL O SEMIAUTOMATIZADO</w:t>
            </w:r>
          </w:p>
        </w:tc>
        <w:tc>
          <w:tcPr>
            <w:tcW w:w="2268" w:type="dxa"/>
            <w:shd w:val="clear" w:color="000000" w:fill="FFFFFF"/>
            <w:noWrap/>
            <w:vAlign w:val="center"/>
            <w:hideMark/>
          </w:tcPr>
          <w:p w14:paraId="0C4777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$ 39.109</w:t>
            </w:r>
          </w:p>
        </w:tc>
      </w:tr>
      <w:tr w:rsidR="00106FAF" w:rsidRPr="00106FAF" w14:paraId="3F00F5C6" w14:textId="77777777" w:rsidTr="00E0398C">
        <w:trPr>
          <w:trHeight w:val="283"/>
        </w:trPr>
        <w:tc>
          <w:tcPr>
            <w:tcW w:w="407" w:type="dxa"/>
            <w:noWrap/>
            <w:vAlign w:val="center"/>
            <w:hideMark/>
          </w:tcPr>
          <w:p w14:paraId="0C79FA9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562</w:t>
            </w:r>
          </w:p>
        </w:tc>
        <w:tc>
          <w:tcPr>
            <w:tcW w:w="736" w:type="dxa"/>
            <w:noWrap/>
            <w:vAlign w:val="center"/>
            <w:hideMark/>
          </w:tcPr>
          <w:p w14:paraId="3E9002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903812</w:t>
            </w:r>
          </w:p>
        </w:tc>
        <w:tc>
          <w:tcPr>
            <w:tcW w:w="6649" w:type="dxa"/>
            <w:vAlign w:val="center"/>
            <w:hideMark/>
          </w:tcPr>
          <w:p w14:paraId="35AA615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CAPACIDAD DE COMBINACION DEL HIERRO</w:t>
            </w:r>
          </w:p>
        </w:tc>
        <w:tc>
          <w:tcPr>
            <w:tcW w:w="2268" w:type="dxa"/>
            <w:shd w:val="clear" w:color="000000" w:fill="FFFFFF"/>
            <w:noWrap/>
            <w:vAlign w:val="center"/>
            <w:hideMark/>
          </w:tcPr>
          <w:p w14:paraId="64662E0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$ 21.658</w:t>
            </w:r>
          </w:p>
        </w:tc>
      </w:tr>
      <w:tr w:rsidR="00106FAF" w:rsidRPr="00106FAF" w14:paraId="34EE7F1E" w14:textId="77777777" w:rsidTr="00E0398C">
        <w:trPr>
          <w:trHeight w:val="283"/>
        </w:trPr>
        <w:tc>
          <w:tcPr>
            <w:tcW w:w="407" w:type="dxa"/>
            <w:noWrap/>
            <w:vAlign w:val="center"/>
            <w:hideMark/>
          </w:tcPr>
          <w:p w14:paraId="22E172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563</w:t>
            </w:r>
          </w:p>
        </w:tc>
        <w:tc>
          <w:tcPr>
            <w:tcW w:w="736" w:type="dxa"/>
            <w:noWrap/>
            <w:vAlign w:val="center"/>
            <w:hideMark/>
          </w:tcPr>
          <w:p w14:paraId="3E0527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905719</w:t>
            </w:r>
          </w:p>
        </w:tc>
        <w:tc>
          <w:tcPr>
            <w:tcW w:w="6649" w:type="dxa"/>
            <w:vAlign w:val="center"/>
            <w:hideMark/>
          </w:tcPr>
          <w:p w14:paraId="66C49B6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CARBAMATOS O METABOLITOS SEMIAUTOMATIZADO</w:t>
            </w:r>
          </w:p>
        </w:tc>
        <w:tc>
          <w:tcPr>
            <w:tcW w:w="2268" w:type="dxa"/>
            <w:shd w:val="clear" w:color="000000" w:fill="FFFFFF"/>
            <w:noWrap/>
            <w:vAlign w:val="center"/>
            <w:hideMark/>
          </w:tcPr>
          <w:p w14:paraId="1F8B0FE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$ 84.000</w:t>
            </w:r>
          </w:p>
        </w:tc>
      </w:tr>
      <w:tr w:rsidR="00106FAF" w:rsidRPr="00106FAF" w14:paraId="5ECE3D5B" w14:textId="77777777" w:rsidTr="00E0398C">
        <w:trPr>
          <w:trHeight w:val="283"/>
        </w:trPr>
        <w:tc>
          <w:tcPr>
            <w:tcW w:w="407" w:type="dxa"/>
            <w:noWrap/>
            <w:vAlign w:val="center"/>
            <w:hideMark/>
          </w:tcPr>
          <w:p w14:paraId="3C8F66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564</w:t>
            </w:r>
          </w:p>
        </w:tc>
        <w:tc>
          <w:tcPr>
            <w:tcW w:w="736" w:type="dxa"/>
            <w:noWrap/>
            <w:vAlign w:val="center"/>
            <w:hideMark/>
          </w:tcPr>
          <w:p w14:paraId="644C18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905206</w:t>
            </w:r>
          </w:p>
        </w:tc>
        <w:tc>
          <w:tcPr>
            <w:tcW w:w="6649" w:type="dxa"/>
            <w:vAlign w:val="center"/>
            <w:hideMark/>
          </w:tcPr>
          <w:p w14:paraId="565CB2D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CARBAMAZEPINA CUANTITATIVA AUTOMATIZADA</w:t>
            </w:r>
          </w:p>
        </w:tc>
        <w:tc>
          <w:tcPr>
            <w:tcW w:w="2268" w:type="dxa"/>
            <w:shd w:val="clear" w:color="000000" w:fill="FFFFFF"/>
            <w:noWrap/>
            <w:vAlign w:val="center"/>
            <w:hideMark/>
          </w:tcPr>
          <w:p w14:paraId="3D46C3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$ 40.769</w:t>
            </w:r>
          </w:p>
        </w:tc>
      </w:tr>
      <w:tr w:rsidR="00106FAF" w:rsidRPr="00106FAF" w14:paraId="2A6322B8" w14:textId="77777777" w:rsidTr="00E0398C">
        <w:trPr>
          <w:trHeight w:val="283"/>
        </w:trPr>
        <w:tc>
          <w:tcPr>
            <w:tcW w:w="407" w:type="dxa"/>
            <w:noWrap/>
            <w:vAlign w:val="center"/>
            <w:hideMark/>
          </w:tcPr>
          <w:p w14:paraId="2914C7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565</w:t>
            </w:r>
          </w:p>
        </w:tc>
        <w:tc>
          <w:tcPr>
            <w:tcW w:w="736" w:type="dxa"/>
            <w:noWrap/>
            <w:vAlign w:val="center"/>
            <w:hideMark/>
          </w:tcPr>
          <w:p w14:paraId="1D23C1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906408</w:t>
            </w:r>
          </w:p>
        </w:tc>
        <w:tc>
          <w:tcPr>
            <w:tcW w:w="6649" w:type="dxa"/>
            <w:vAlign w:val="center"/>
            <w:hideMark/>
          </w:tcPr>
          <w:p w14:paraId="7FB270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CARDIOLIPINA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7B84A2B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$ 45.105</w:t>
            </w:r>
          </w:p>
        </w:tc>
      </w:tr>
      <w:tr w:rsidR="00106FAF" w:rsidRPr="00106FAF" w14:paraId="44024D4B" w14:textId="77777777" w:rsidTr="00E0398C">
        <w:trPr>
          <w:trHeight w:val="283"/>
        </w:trPr>
        <w:tc>
          <w:tcPr>
            <w:tcW w:w="407" w:type="dxa"/>
            <w:noWrap/>
            <w:vAlign w:val="center"/>
            <w:hideMark/>
          </w:tcPr>
          <w:p w14:paraId="3837B7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566</w:t>
            </w:r>
          </w:p>
        </w:tc>
        <w:tc>
          <w:tcPr>
            <w:tcW w:w="736" w:type="dxa"/>
            <w:noWrap/>
            <w:vAlign w:val="center"/>
            <w:hideMark/>
          </w:tcPr>
          <w:p w14:paraId="4C8393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906409</w:t>
            </w:r>
          </w:p>
        </w:tc>
        <w:tc>
          <w:tcPr>
            <w:tcW w:w="6649" w:type="dxa"/>
            <w:vAlign w:val="center"/>
            <w:hideMark/>
          </w:tcPr>
          <w:p w14:paraId="6EC35D9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CARDIOLIPINA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57E9EBA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$ 43.845</w:t>
            </w:r>
          </w:p>
        </w:tc>
      </w:tr>
      <w:tr w:rsidR="00106FAF" w:rsidRPr="00106FAF" w14:paraId="2FF04F25" w14:textId="77777777" w:rsidTr="00E0398C">
        <w:trPr>
          <w:trHeight w:val="283"/>
        </w:trPr>
        <w:tc>
          <w:tcPr>
            <w:tcW w:w="407" w:type="dxa"/>
            <w:noWrap/>
            <w:vAlign w:val="center"/>
            <w:hideMark/>
          </w:tcPr>
          <w:p w14:paraId="275C18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567</w:t>
            </w:r>
          </w:p>
        </w:tc>
        <w:tc>
          <w:tcPr>
            <w:tcW w:w="736" w:type="dxa"/>
            <w:noWrap/>
            <w:vAlign w:val="center"/>
            <w:hideMark/>
          </w:tcPr>
          <w:p w14:paraId="13157F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903006</w:t>
            </w:r>
          </w:p>
        </w:tc>
        <w:tc>
          <w:tcPr>
            <w:tcW w:w="6649" w:type="dxa"/>
            <w:vAlign w:val="center"/>
            <w:hideMark/>
          </w:tcPr>
          <w:p w14:paraId="3AD5AE7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CAROTENOS</w:t>
            </w:r>
          </w:p>
        </w:tc>
        <w:tc>
          <w:tcPr>
            <w:tcW w:w="2268" w:type="dxa"/>
            <w:shd w:val="clear" w:color="000000" w:fill="FFFFFF"/>
            <w:noWrap/>
            <w:vAlign w:val="center"/>
            <w:hideMark/>
          </w:tcPr>
          <w:p w14:paraId="329241B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$ 34.681</w:t>
            </w:r>
          </w:p>
        </w:tc>
      </w:tr>
      <w:tr w:rsidR="00106FAF" w:rsidRPr="00106FAF" w14:paraId="33EFB670" w14:textId="77777777" w:rsidTr="00E0398C">
        <w:trPr>
          <w:trHeight w:val="283"/>
        </w:trPr>
        <w:tc>
          <w:tcPr>
            <w:tcW w:w="407" w:type="dxa"/>
            <w:noWrap/>
            <w:vAlign w:val="center"/>
            <w:hideMark/>
          </w:tcPr>
          <w:p w14:paraId="3118F8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568</w:t>
            </w:r>
          </w:p>
        </w:tc>
        <w:tc>
          <w:tcPr>
            <w:tcW w:w="736" w:type="dxa"/>
            <w:noWrap/>
            <w:vAlign w:val="center"/>
            <w:hideMark/>
          </w:tcPr>
          <w:p w14:paraId="25FCCA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903007</w:t>
            </w:r>
          </w:p>
        </w:tc>
        <w:tc>
          <w:tcPr>
            <w:tcW w:w="6649" w:type="dxa"/>
            <w:vAlign w:val="center"/>
            <w:hideMark/>
          </w:tcPr>
          <w:p w14:paraId="6E018FF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CATECOLAMINAS FRACCIONADAS O DIFERENCIADAS (ADRENALINA [EPINEFRINA] Y NORADRENALINA [NOREPINEFRINA]) EN ORINA DE 24 H</w:t>
            </w:r>
          </w:p>
        </w:tc>
        <w:tc>
          <w:tcPr>
            <w:tcW w:w="2268" w:type="dxa"/>
            <w:shd w:val="clear" w:color="000000" w:fill="FFFFFF"/>
            <w:noWrap/>
            <w:vAlign w:val="center"/>
            <w:hideMark/>
          </w:tcPr>
          <w:p w14:paraId="4CFD7EA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$ 109.200</w:t>
            </w:r>
          </w:p>
        </w:tc>
      </w:tr>
      <w:tr w:rsidR="00106FAF" w:rsidRPr="00106FAF" w14:paraId="3BEC331F" w14:textId="77777777" w:rsidTr="00E0398C">
        <w:trPr>
          <w:trHeight w:val="283"/>
        </w:trPr>
        <w:tc>
          <w:tcPr>
            <w:tcW w:w="407" w:type="dxa"/>
            <w:noWrap/>
            <w:vAlign w:val="center"/>
            <w:hideMark/>
          </w:tcPr>
          <w:p w14:paraId="0E36B94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569</w:t>
            </w:r>
          </w:p>
        </w:tc>
        <w:tc>
          <w:tcPr>
            <w:tcW w:w="736" w:type="dxa"/>
            <w:noWrap/>
            <w:vAlign w:val="center"/>
            <w:hideMark/>
          </w:tcPr>
          <w:p w14:paraId="646DF9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903008</w:t>
            </w:r>
          </w:p>
        </w:tc>
        <w:tc>
          <w:tcPr>
            <w:tcW w:w="6649" w:type="dxa"/>
            <w:vAlign w:val="center"/>
            <w:hideMark/>
          </w:tcPr>
          <w:p w14:paraId="6A00427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CATECOLAMINAS FRACCIONADAS O DIFERENCIADAS (ADRENALINA [EPINEFRINA] Y NORADRENALINA [NOREPINEFRINA]) EN PLASMA</w:t>
            </w:r>
          </w:p>
        </w:tc>
        <w:tc>
          <w:tcPr>
            <w:tcW w:w="2268" w:type="dxa"/>
            <w:shd w:val="clear" w:color="000000" w:fill="FFFFFF"/>
            <w:noWrap/>
            <w:vAlign w:val="center"/>
            <w:hideMark/>
          </w:tcPr>
          <w:p w14:paraId="2703129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$ 106.400</w:t>
            </w:r>
          </w:p>
        </w:tc>
      </w:tr>
      <w:tr w:rsidR="00106FAF" w:rsidRPr="00106FAF" w14:paraId="44EF1B7B" w14:textId="77777777" w:rsidTr="00E0398C">
        <w:trPr>
          <w:trHeight w:val="283"/>
        </w:trPr>
        <w:tc>
          <w:tcPr>
            <w:tcW w:w="407" w:type="dxa"/>
            <w:noWrap/>
            <w:vAlign w:val="center"/>
            <w:hideMark/>
          </w:tcPr>
          <w:p w14:paraId="6F71FC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570</w:t>
            </w:r>
          </w:p>
        </w:tc>
        <w:tc>
          <w:tcPr>
            <w:tcW w:w="736" w:type="dxa"/>
            <w:noWrap/>
            <w:vAlign w:val="center"/>
            <w:hideMark/>
          </w:tcPr>
          <w:p w14:paraId="02DFB6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906412</w:t>
            </w:r>
          </w:p>
        </w:tc>
        <w:tc>
          <w:tcPr>
            <w:tcW w:w="6649" w:type="dxa"/>
            <w:vAlign w:val="center"/>
            <w:hideMark/>
          </w:tcPr>
          <w:p w14:paraId="5B671B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CEMENTO INTERCELULAR ANTICUERPOS SEMIAUTOMATIZADO O AUTOMATIZADO</w:t>
            </w:r>
          </w:p>
        </w:tc>
        <w:tc>
          <w:tcPr>
            <w:tcW w:w="2268" w:type="dxa"/>
            <w:shd w:val="clear" w:color="000000" w:fill="FFFFFF"/>
            <w:noWrap/>
            <w:vAlign w:val="center"/>
            <w:hideMark/>
          </w:tcPr>
          <w:p w14:paraId="1DA7AEF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$ 79.100</w:t>
            </w:r>
          </w:p>
        </w:tc>
      </w:tr>
      <w:tr w:rsidR="00106FAF" w:rsidRPr="00106FAF" w14:paraId="7A9DF3F1" w14:textId="77777777" w:rsidTr="00E0398C">
        <w:trPr>
          <w:trHeight w:val="283"/>
        </w:trPr>
        <w:tc>
          <w:tcPr>
            <w:tcW w:w="407" w:type="dxa"/>
            <w:noWrap/>
            <w:vAlign w:val="center"/>
            <w:hideMark/>
          </w:tcPr>
          <w:p w14:paraId="23FE25E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571</w:t>
            </w:r>
          </w:p>
        </w:tc>
        <w:tc>
          <w:tcPr>
            <w:tcW w:w="736" w:type="dxa"/>
            <w:noWrap/>
            <w:vAlign w:val="center"/>
            <w:hideMark/>
          </w:tcPr>
          <w:p w14:paraId="680128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903417</w:t>
            </w:r>
          </w:p>
        </w:tc>
        <w:tc>
          <w:tcPr>
            <w:tcW w:w="6649" w:type="dxa"/>
            <w:vAlign w:val="center"/>
            <w:hideMark/>
          </w:tcPr>
          <w:p w14:paraId="0F7C5E1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CERULOPLASMINA AUTOMATIZADA</w:t>
            </w:r>
          </w:p>
        </w:tc>
        <w:tc>
          <w:tcPr>
            <w:tcW w:w="2268" w:type="dxa"/>
            <w:shd w:val="clear" w:color="000000" w:fill="FFFFFF"/>
            <w:noWrap/>
            <w:vAlign w:val="center"/>
            <w:hideMark/>
          </w:tcPr>
          <w:p w14:paraId="3132882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$ 45.249</w:t>
            </w:r>
          </w:p>
        </w:tc>
      </w:tr>
      <w:tr w:rsidR="00106FAF" w:rsidRPr="00106FAF" w14:paraId="07E11C89" w14:textId="77777777" w:rsidTr="00E0398C">
        <w:trPr>
          <w:trHeight w:val="283"/>
        </w:trPr>
        <w:tc>
          <w:tcPr>
            <w:tcW w:w="407" w:type="dxa"/>
            <w:noWrap/>
            <w:vAlign w:val="center"/>
            <w:hideMark/>
          </w:tcPr>
          <w:p w14:paraId="18A452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572</w:t>
            </w:r>
          </w:p>
        </w:tc>
        <w:tc>
          <w:tcPr>
            <w:tcW w:w="736" w:type="dxa"/>
            <w:noWrap/>
            <w:vAlign w:val="center"/>
            <w:hideMark/>
          </w:tcPr>
          <w:p w14:paraId="72EE52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904804</w:t>
            </w:r>
          </w:p>
        </w:tc>
        <w:tc>
          <w:tcPr>
            <w:tcW w:w="6649" w:type="dxa"/>
            <w:vAlign w:val="center"/>
            <w:hideMark/>
          </w:tcPr>
          <w:p w14:paraId="3BD1E66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CETOESTEROIDES 17</w:t>
            </w:r>
          </w:p>
        </w:tc>
        <w:tc>
          <w:tcPr>
            <w:tcW w:w="2268" w:type="dxa"/>
            <w:shd w:val="clear" w:color="000000" w:fill="FFFFFF"/>
            <w:noWrap/>
            <w:vAlign w:val="center"/>
            <w:hideMark/>
          </w:tcPr>
          <w:p w14:paraId="7E7FCC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$ 81.142</w:t>
            </w:r>
          </w:p>
        </w:tc>
      </w:tr>
      <w:tr w:rsidR="00106FAF" w:rsidRPr="00106FAF" w14:paraId="039C372F" w14:textId="77777777" w:rsidTr="00E0398C">
        <w:trPr>
          <w:trHeight w:val="283"/>
        </w:trPr>
        <w:tc>
          <w:tcPr>
            <w:tcW w:w="407" w:type="dxa"/>
            <w:noWrap/>
            <w:vAlign w:val="center"/>
            <w:hideMark/>
          </w:tcPr>
          <w:p w14:paraId="621066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573</w:t>
            </w:r>
          </w:p>
        </w:tc>
        <w:tc>
          <w:tcPr>
            <w:tcW w:w="736" w:type="dxa"/>
            <w:noWrap/>
            <w:vAlign w:val="center"/>
            <w:hideMark/>
          </w:tcPr>
          <w:p w14:paraId="2A3EAE9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906018</w:t>
            </w:r>
          </w:p>
        </w:tc>
        <w:tc>
          <w:tcPr>
            <w:tcW w:w="6649" w:type="dxa"/>
            <w:vAlign w:val="center"/>
            <w:hideMark/>
          </w:tcPr>
          <w:p w14:paraId="41BCD13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Chlamydia </w:t>
            </w:r>
            <w:proofErr w:type="spellStart"/>
            <w:r w:rsidRPr="00106FAF">
              <w:rPr>
                <w:rFonts w:ascii="Arial" w:hAnsi="Arial" w:cs="Arial"/>
                <w:color w:val="000000"/>
                <w:sz w:val="16"/>
                <w:szCs w:val="16"/>
                <w:lang w:val="es-CO" w:eastAsia="es-CO"/>
              </w:rPr>
              <w:t>trachomatis</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SEMIAUTOMATIZADO O AUTOMATIZADO</w:t>
            </w:r>
          </w:p>
        </w:tc>
        <w:tc>
          <w:tcPr>
            <w:tcW w:w="2268" w:type="dxa"/>
            <w:shd w:val="clear" w:color="000000" w:fill="FFFFFF"/>
            <w:noWrap/>
            <w:vAlign w:val="center"/>
            <w:hideMark/>
          </w:tcPr>
          <w:p w14:paraId="03B2F63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$ 69.933</w:t>
            </w:r>
          </w:p>
        </w:tc>
      </w:tr>
      <w:tr w:rsidR="00106FAF" w:rsidRPr="00106FAF" w14:paraId="1484C2A3" w14:textId="77777777" w:rsidTr="00E0398C">
        <w:trPr>
          <w:trHeight w:val="283"/>
        </w:trPr>
        <w:tc>
          <w:tcPr>
            <w:tcW w:w="407" w:type="dxa"/>
            <w:noWrap/>
            <w:vAlign w:val="center"/>
            <w:hideMark/>
          </w:tcPr>
          <w:p w14:paraId="1AFDB7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574</w:t>
            </w:r>
          </w:p>
        </w:tc>
        <w:tc>
          <w:tcPr>
            <w:tcW w:w="736" w:type="dxa"/>
            <w:noWrap/>
            <w:vAlign w:val="center"/>
            <w:hideMark/>
          </w:tcPr>
          <w:p w14:paraId="12654C2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906019</w:t>
            </w:r>
          </w:p>
        </w:tc>
        <w:tc>
          <w:tcPr>
            <w:tcW w:w="6649" w:type="dxa"/>
            <w:vAlign w:val="center"/>
            <w:hideMark/>
          </w:tcPr>
          <w:p w14:paraId="5327AF3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Chlamydia </w:t>
            </w:r>
            <w:proofErr w:type="spellStart"/>
            <w:r w:rsidRPr="00106FAF">
              <w:rPr>
                <w:rFonts w:ascii="Arial" w:hAnsi="Arial" w:cs="Arial"/>
                <w:color w:val="000000"/>
                <w:sz w:val="16"/>
                <w:szCs w:val="16"/>
                <w:lang w:val="es-CO" w:eastAsia="es-CO"/>
              </w:rPr>
              <w:t>trachomatis</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3478ACA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$ 51.847</w:t>
            </w:r>
          </w:p>
        </w:tc>
      </w:tr>
      <w:tr w:rsidR="00106FAF" w:rsidRPr="00106FAF" w14:paraId="6AA74AD5" w14:textId="77777777" w:rsidTr="00E0398C">
        <w:trPr>
          <w:trHeight w:val="283"/>
        </w:trPr>
        <w:tc>
          <w:tcPr>
            <w:tcW w:w="407" w:type="dxa"/>
            <w:noWrap/>
            <w:vAlign w:val="center"/>
            <w:hideMark/>
          </w:tcPr>
          <w:p w14:paraId="442BA8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575</w:t>
            </w:r>
          </w:p>
        </w:tc>
        <w:tc>
          <w:tcPr>
            <w:tcW w:w="736" w:type="dxa"/>
            <w:noWrap/>
            <w:vAlign w:val="center"/>
            <w:hideMark/>
          </w:tcPr>
          <w:p w14:paraId="59F0F1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906020</w:t>
            </w:r>
          </w:p>
        </w:tc>
        <w:tc>
          <w:tcPr>
            <w:tcW w:w="6649" w:type="dxa"/>
            <w:vAlign w:val="center"/>
            <w:hideMark/>
          </w:tcPr>
          <w:p w14:paraId="0B7D9E8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Chlamydia </w:t>
            </w:r>
            <w:proofErr w:type="spellStart"/>
            <w:r w:rsidRPr="00106FAF">
              <w:rPr>
                <w:rFonts w:ascii="Arial" w:hAnsi="Arial" w:cs="Arial"/>
                <w:color w:val="000000"/>
                <w:sz w:val="16"/>
                <w:szCs w:val="16"/>
                <w:lang w:val="es-CO" w:eastAsia="es-CO"/>
              </w:rPr>
              <w:t>trachomatis</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6D36CE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$ 52.811</w:t>
            </w:r>
          </w:p>
        </w:tc>
      </w:tr>
      <w:tr w:rsidR="00106FAF" w:rsidRPr="00106FAF" w14:paraId="02F05CE7" w14:textId="77777777" w:rsidTr="00E0398C">
        <w:trPr>
          <w:trHeight w:val="283"/>
        </w:trPr>
        <w:tc>
          <w:tcPr>
            <w:tcW w:w="407" w:type="dxa"/>
            <w:noWrap/>
            <w:vAlign w:val="center"/>
            <w:hideMark/>
          </w:tcPr>
          <w:p w14:paraId="2EEEC3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576</w:t>
            </w:r>
          </w:p>
        </w:tc>
        <w:tc>
          <w:tcPr>
            <w:tcW w:w="736" w:type="dxa"/>
            <w:noWrap/>
            <w:vAlign w:val="center"/>
            <w:hideMark/>
          </w:tcPr>
          <w:p w14:paraId="18D070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906308</w:t>
            </w:r>
          </w:p>
        </w:tc>
        <w:tc>
          <w:tcPr>
            <w:tcW w:w="6649" w:type="dxa"/>
            <w:vAlign w:val="center"/>
            <w:hideMark/>
          </w:tcPr>
          <w:p w14:paraId="0F6A8A8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Chlamydia </w:t>
            </w:r>
            <w:proofErr w:type="spellStart"/>
            <w:r w:rsidRPr="00106FAF">
              <w:rPr>
                <w:rFonts w:ascii="Arial" w:hAnsi="Arial" w:cs="Arial"/>
                <w:color w:val="000000"/>
                <w:sz w:val="16"/>
                <w:szCs w:val="16"/>
                <w:lang w:val="es-CO" w:eastAsia="es-CO"/>
              </w:rPr>
              <w:t>trachomatis</w:t>
            </w:r>
            <w:proofErr w:type="spellEnd"/>
            <w:r w:rsidRPr="00106FAF">
              <w:rPr>
                <w:rFonts w:ascii="Arial" w:hAnsi="Arial" w:cs="Arial"/>
                <w:color w:val="000000"/>
                <w:sz w:val="16"/>
                <w:szCs w:val="16"/>
                <w:lang w:val="es-CO" w:eastAsia="es-CO"/>
              </w:rPr>
              <w:t xml:space="preserve"> ANTIGENO MANUAL</w:t>
            </w:r>
          </w:p>
        </w:tc>
        <w:tc>
          <w:tcPr>
            <w:tcW w:w="2268" w:type="dxa"/>
            <w:shd w:val="clear" w:color="000000" w:fill="FFFFFF"/>
            <w:noWrap/>
            <w:vAlign w:val="center"/>
            <w:hideMark/>
          </w:tcPr>
          <w:p w14:paraId="0550AC5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$ 46.482</w:t>
            </w:r>
          </w:p>
        </w:tc>
      </w:tr>
      <w:tr w:rsidR="00106FAF" w:rsidRPr="00106FAF" w14:paraId="0E542329" w14:textId="77777777" w:rsidTr="00E0398C">
        <w:trPr>
          <w:trHeight w:val="283"/>
        </w:trPr>
        <w:tc>
          <w:tcPr>
            <w:tcW w:w="407" w:type="dxa"/>
            <w:noWrap/>
            <w:vAlign w:val="center"/>
            <w:hideMark/>
          </w:tcPr>
          <w:p w14:paraId="5A28AE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577</w:t>
            </w:r>
          </w:p>
        </w:tc>
        <w:tc>
          <w:tcPr>
            <w:tcW w:w="736" w:type="dxa"/>
            <w:noWrap/>
            <w:vAlign w:val="center"/>
            <w:hideMark/>
          </w:tcPr>
          <w:p w14:paraId="65BA97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905502</w:t>
            </w:r>
          </w:p>
        </w:tc>
        <w:tc>
          <w:tcPr>
            <w:tcW w:w="6649" w:type="dxa"/>
            <w:vAlign w:val="center"/>
            <w:hideMark/>
          </w:tcPr>
          <w:p w14:paraId="424398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CICLOSPORINA A O METABOLITOS SEMIAUTOMATIZADO O AUTOMATIZADO</w:t>
            </w:r>
          </w:p>
        </w:tc>
        <w:tc>
          <w:tcPr>
            <w:tcW w:w="2268" w:type="dxa"/>
            <w:shd w:val="clear" w:color="000000" w:fill="FFFFFF"/>
            <w:noWrap/>
            <w:vAlign w:val="center"/>
            <w:hideMark/>
          </w:tcPr>
          <w:p w14:paraId="364EF68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$ 125.796</w:t>
            </w:r>
          </w:p>
        </w:tc>
      </w:tr>
      <w:tr w:rsidR="00106FAF" w:rsidRPr="00106FAF" w14:paraId="347E33C7" w14:textId="77777777" w:rsidTr="00E0398C">
        <w:trPr>
          <w:trHeight w:val="283"/>
        </w:trPr>
        <w:tc>
          <w:tcPr>
            <w:tcW w:w="407" w:type="dxa"/>
            <w:noWrap/>
            <w:vAlign w:val="center"/>
            <w:hideMark/>
          </w:tcPr>
          <w:p w14:paraId="4CD5A36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578</w:t>
            </w:r>
          </w:p>
        </w:tc>
        <w:tc>
          <w:tcPr>
            <w:tcW w:w="736" w:type="dxa"/>
            <w:noWrap/>
            <w:vAlign w:val="center"/>
            <w:hideMark/>
          </w:tcPr>
          <w:p w14:paraId="3AE97EA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906107</w:t>
            </w:r>
          </w:p>
        </w:tc>
        <w:tc>
          <w:tcPr>
            <w:tcW w:w="6649" w:type="dxa"/>
            <w:vAlign w:val="center"/>
            <w:hideMark/>
          </w:tcPr>
          <w:p w14:paraId="2AACB2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Cisticerco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3E3FE6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$ 89.600</w:t>
            </w:r>
          </w:p>
        </w:tc>
      </w:tr>
      <w:tr w:rsidR="00106FAF" w:rsidRPr="00106FAF" w14:paraId="3D1900FF" w14:textId="77777777" w:rsidTr="00E0398C">
        <w:trPr>
          <w:trHeight w:val="283"/>
        </w:trPr>
        <w:tc>
          <w:tcPr>
            <w:tcW w:w="407" w:type="dxa"/>
            <w:noWrap/>
            <w:vAlign w:val="center"/>
            <w:hideMark/>
          </w:tcPr>
          <w:p w14:paraId="68953B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579</w:t>
            </w:r>
          </w:p>
        </w:tc>
        <w:tc>
          <w:tcPr>
            <w:tcW w:w="736" w:type="dxa"/>
            <w:noWrap/>
            <w:vAlign w:val="center"/>
            <w:hideMark/>
          </w:tcPr>
          <w:p w14:paraId="402AA1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908862</w:t>
            </w:r>
          </w:p>
        </w:tc>
        <w:tc>
          <w:tcPr>
            <w:tcW w:w="6649" w:type="dxa"/>
            <w:vAlign w:val="center"/>
            <w:hideMark/>
          </w:tcPr>
          <w:p w14:paraId="3E8C9BA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Citomegalovirus IDENTIFICACION POR PRUEBAS MOLECULARES (ESPECIFICO)</w:t>
            </w:r>
          </w:p>
        </w:tc>
        <w:tc>
          <w:tcPr>
            <w:tcW w:w="2268" w:type="dxa"/>
            <w:shd w:val="clear" w:color="000000" w:fill="FFFFFF"/>
            <w:noWrap/>
            <w:vAlign w:val="center"/>
            <w:hideMark/>
          </w:tcPr>
          <w:p w14:paraId="333CC33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$ 324.800</w:t>
            </w:r>
          </w:p>
        </w:tc>
      </w:tr>
      <w:tr w:rsidR="00106FAF" w:rsidRPr="00106FAF" w14:paraId="7E0CFE0C" w14:textId="77777777" w:rsidTr="00E0398C">
        <w:trPr>
          <w:trHeight w:val="283"/>
        </w:trPr>
        <w:tc>
          <w:tcPr>
            <w:tcW w:w="407" w:type="dxa"/>
            <w:noWrap/>
            <w:vAlign w:val="center"/>
            <w:hideMark/>
          </w:tcPr>
          <w:p w14:paraId="03481A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580</w:t>
            </w:r>
          </w:p>
        </w:tc>
        <w:tc>
          <w:tcPr>
            <w:tcW w:w="736" w:type="dxa"/>
            <w:noWrap/>
            <w:vAlign w:val="center"/>
            <w:hideMark/>
          </w:tcPr>
          <w:p w14:paraId="002B38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908805</w:t>
            </w:r>
          </w:p>
        </w:tc>
        <w:tc>
          <w:tcPr>
            <w:tcW w:w="6649" w:type="dxa"/>
            <w:vAlign w:val="center"/>
            <w:hideMark/>
          </w:tcPr>
          <w:p w14:paraId="152E922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Citomegalovirus CARGA VIRAL</w:t>
            </w:r>
          </w:p>
        </w:tc>
        <w:tc>
          <w:tcPr>
            <w:tcW w:w="2268" w:type="dxa"/>
            <w:shd w:val="clear" w:color="000000" w:fill="FFFFFF"/>
            <w:noWrap/>
            <w:vAlign w:val="center"/>
            <w:hideMark/>
          </w:tcPr>
          <w:p w14:paraId="36A89FF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$ 438.647</w:t>
            </w:r>
          </w:p>
        </w:tc>
      </w:tr>
      <w:tr w:rsidR="00106FAF" w:rsidRPr="00106FAF" w14:paraId="6000444D" w14:textId="77777777" w:rsidTr="00E0398C">
        <w:trPr>
          <w:trHeight w:val="283"/>
        </w:trPr>
        <w:tc>
          <w:tcPr>
            <w:tcW w:w="407" w:type="dxa"/>
            <w:noWrap/>
            <w:vAlign w:val="center"/>
            <w:hideMark/>
          </w:tcPr>
          <w:p w14:paraId="537B0B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581</w:t>
            </w:r>
          </w:p>
        </w:tc>
        <w:tc>
          <w:tcPr>
            <w:tcW w:w="736" w:type="dxa"/>
            <w:noWrap/>
            <w:vAlign w:val="center"/>
            <w:hideMark/>
          </w:tcPr>
          <w:p w14:paraId="326A3C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906414</w:t>
            </w:r>
          </w:p>
        </w:tc>
        <w:tc>
          <w:tcPr>
            <w:tcW w:w="6649" w:type="dxa"/>
            <w:vAlign w:val="center"/>
            <w:hideMark/>
          </w:tcPr>
          <w:p w14:paraId="30A8C68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CITOPLASMA DE NEUTROFILOS ANTICUERPOS TOTALES [C-ANCA O P-ANCA] MANUAL O SEMIAUTOMATIZADO</w:t>
            </w:r>
          </w:p>
        </w:tc>
        <w:tc>
          <w:tcPr>
            <w:tcW w:w="2268" w:type="dxa"/>
            <w:shd w:val="clear" w:color="000000" w:fill="FFFFFF"/>
            <w:noWrap/>
            <w:vAlign w:val="center"/>
            <w:hideMark/>
          </w:tcPr>
          <w:p w14:paraId="55D4CE6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$ 82.877</w:t>
            </w:r>
          </w:p>
        </w:tc>
      </w:tr>
      <w:tr w:rsidR="00106FAF" w:rsidRPr="00106FAF" w14:paraId="2AA48433" w14:textId="77777777" w:rsidTr="00E0398C">
        <w:trPr>
          <w:trHeight w:val="283"/>
        </w:trPr>
        <w:tc>
          <w:tcPr>
            <w:tcW w:w="407" w:type="dxa"/>
            <w:noWrap/>
            <w:vAlign w:val="center"/>
            <w:hideMark/>
          </w:tcPr>
          <w:p w14:paraId="05491E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582</w:t>
            </w:r>
          </w:p>
        </w:tc>
        <w:tc>
          <w:tcPr>
            <w:tcW w:w="736" w:type="dxa"/>
            <w:noWrap/>
            <w:vAlign w:val="center"/>
            <w:hideMark/>
          </w:tcPr>
          <w:p w14:paraId="61318C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906466</w:t>
            </w:r>
          </w:p>
        </w:tc>
        <w:tc>
          <w:tcPr>
            <w:tcW w:w="6649" w:type="dxa"/>
            <w:vAlign w:val="center"/>
            <w:hideMark/>
          </w:tcPr>
          <w:p w14:paraId="44D7B0E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CITRULINA ANTICUERPOS [ANTI PEPTIDO CICLICO CITRULINADO] SEMIAUTOMATIZADO O AUTOMATIZADO</w:t>
            </w:r>
          </w:p>
        </w:tc>
        <w:tc>
          <w:tcPr>
            <w:tcW w:w="2268" w:type="dxa"/>
            <w:shd w:val="clear" w:color="000000" w:fill="FFFFFF"/>
            <w:noWrap/>
            <w:vAlign w:val="center"/>
            <w:hideMark/>
          </w:tcPr>
          <w:p w14:paraId="21AAA5B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$ 55.988</w:t>
            </w:r>
          </w:p>
        </w:tc>
      </w:tr>
      <w:tr w:rsidR="00106FAF" w:rsidRPr="00106FAF" w14:paraId="059789EE" w14:textId="77777777" w:rsidTr="00E0398C">
        <w:trPr>
          <w:trHeight w:val="283"/>
        </w:trPr>
        <w:tc>
          <w:tcPr>
            <w:tcW w:w="407" w:type="dxa"/>
            <w:noWrap/>
            <w:vAlign w:val="center"/>
            <w:hideMark/>
          </w:tcPr>
          <w:p w14:paraId="047051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583</w:t>
            </w:r>
          </w:p>
        </w:tc>
        <w:tc>
          <w:tcPr>
            <w:tcW w:w="736" w:type="dxa"/>
            <w:noWrap/>
            <w:vAlign w:val="center"/>
            <w:hideMark/>
          </w:tcPr>
          <w:p w14:paraId="63FDEA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905307</w:t>
            </w:r>
          </w:p>
        </w:tc>
        <w:tc>
          <w:tcPr>
            <w:tcW w:w="6649" w:type="dxa"/>
            <w:vAlign w:val="center"/>
            <w:hideMark/>
          </w:tcPr>
          <w:p w14:paraId="1F09D03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CLORPROMAZINA</w:t>
            </w:r>
          </w:p>
        </w:tc>
        <w:tc>
          <w:tcPr>
            <w:tcW w:w="2268" w:type="dxa"/>
            <w:shd w:val="clear" w:color="000000" w:fill="FFFFFF"/>
            <w:noWrap/>
            <w:vAlign w:val="center"/>
            <w:hideMark/>
          </w:tcPr>
          <w:p w14:paraId="56869F3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$ 120.268</w:t>
            </w:r>
          </w:p>
        </w:tc>
      </w:tr>
      <w:tr w:rsidR="00106FAF" w:rsidRPr="00106FAF" w14:paraId="4CFB89C5" w14:textId="77777777" w:rsidTr="00E0398C">
        <w:trPr>
          <w:trHeight w:val="283"/>
        </w:trPr>
        <w:tc>
          <w:tcPr>
            <w:tcW w:w="407" w:type="dxa"/>
            <w:noWrap/>
            <w:vAlign w:val="center"/>
            <w:hideMark/>
          </w:tcPr>
          <w:p w14:paraId="21932D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584</w:t>
            </w:r>
          </w:p>
        </w:tc>
        <w:tc>
          <w:tcPr>
            <w:tcW w:w="736" w:type="dxa"/>
            <w:noWrap/>
            <w:vAlign w:val="center"/>
            <w:hideMark/>
          </w:tcPr>
          <w:p w14:paraId="264E10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905726</w:t>
            </w:r>
          </w:p>
        </w:tc>
        <w:tc>
          <w:tcPr>
            <w:tcW w:w="6649" w:type="dxa"/>
            <w:vAlign w:val="center"/>
            <w:hideMark/>
          </w:tcPr>
          <w:p w14:paraId="1BD1BB9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COCAINA O METABOLITOS AUTOMATIZADO</w:t>
            </w:r>
          </w:p>
        </w:tc>
        <w:tc>
          <w:tcPr>
            <w:tcW w:w="2268" w:type="dxa"/>
            <w:shd w:val="clear" w:color="000000" w:fill="FFFFFF"/>
            <w:noWrap/>
            <w:vAlign w:val="center"/>
            <w:hideMark/>
          </w:tcPr>
          <w:p w14:paraId="5815877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$ 113.821</w:t>
            </w:r>
          </w:p>
        </w:tc>
      </w:tr>
      <w:tr w:rsidR="00106FAF" w:rsidRPr="00106FAF" w14:paraId="3FA7E853" w14:textId="77777777" w:rsidTr="00E0398C">
        <w:trPr>
          <w:trHeight w:val="283"/>
        </w:trPr>
        <w:tc>
          <w:tcPr>
            <w:tcW w:w="407" w:type="dxa"/>
            <w:noWrap/>
            <w:vAlign w:val="center"/>
            <w:hideMark/>
          </w:tcPr>
          <w:p w14:paraId="68E12F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585</w:t>
            </w:r>
          </w:p>
        </w:tc>
        <w:tc>
          <w:tcPr>
            <w:tcW w:w="736" w:type="dxa"/>
            <w:noWrap/>
            <w:vAlign w:val="center"/>
            <w:hideMark/>
          </w:tcPr>
          <w:p w14:paraId="21F087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905725</w:t>
            </w:r>
          </w:p>
        </w:tc>
        <w:tc>
          <w:tcPr>
            <w:tcW w:w="6649" w:type="dxa"/>
            <w:vAlign w:val="center"/>
            <w:hideMark/>
          </w:tcPr>
          <w:p w14:paraId="239B60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COCAINA O METABOLITOS SEMIAUTOMATIZADO</w:t>
            </w:r>
          </w:p>
        </w:tc>
        <w:tc>
          <w:tcPr>
            <w:tcW w:w="2268" w:type="dxa"/>
            <w:shd w:val="clear" w:color="000000" w:fill="FFFFFF"/>
            <w:noWrap/>
            <w:vAlign w:val="center"/>
            <w:hideMark/>
          </w:tcPr>
          <w:p w14:paraId="1ABF804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$ 68.295</w:t>
            </w:r>
          </w:p>
        </w:tc>
      </w:tr>
      <w:tr w:rsidR="00106FAF" w:rsidRPr="00106FAF" w14:paraId="3EC8773F" w14:textId="77777777" w:rsidTr="00E0398C">
        <w:trPr>
          <w:trHeight w:val="283"/>
        </w:trPr>
        <w:tc>
          <w:tcPr>
            <w:tcW w:w="407" w:type="dxa"/>
            <w:noWrap/>
            <w:vAlign w:val="center"/>
            <w:hideMark/>
          </w:tcPr>
          <w:p w14:paraId="278880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586</w:t>
            </w:r>
          </w:p>
        </w:tc>
        <w:tc>
          <w:tcPr>
            <w:tcW w:w="736" w:type="dxa"/>
            <w:noWrap/>
            <w:vAlign w:val="center"/>
            <w:hideMark/>
          </w:tcPr>
          <w:p w14:paraId="3AA96DB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906111</w:t>
            </w:r>
          </w:p>
        </w:tc>
        <w:tc>
          <w:tcPr>
            <w:tcW w:w="6649" w:type="dxa"/>
            <w:vAlign w:val="center"/>
            <w:hideMark/>
          </w:tcPr>
          <w:p w14:paraId="10E34154"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Coccidioides</w:t>
            </w:r>
            <w:proofErr w:type="spellEnd"/>
            <w:r w:rsidRPr="00106FAF">
              <w:rPr>
                <w:rFonts w:ascii="Arial" w:hAnsi="Arial" w:cs="Arial"/>
                <w:color w:val="000000"/>
                <w:sz w:val="16"/>
                <w:szCs w:val="16"/>
                <w:lang w:val="es-CO" w:eastAsia="es-CO"/>
              </w:rPr>
              <w:t xml:space="preserve"> ANTICUERPOS</w:t>
            </w:r>
          </w:p>
        </w:tc>
        <w:tc>
          <w:tcPr>
            <w:tcW w:w="2268" w:type="dxa"/>
            <w:shd w:val="clear" w:color="000000" w:fill="FFFFFF"/>
            <w:noWrap/>
            <w:vAlign w:val="center"/>
            <w:hideMark/>
          </w:tcPr>
          <w:p w14:paraId="794DF5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$ 162.734</w:t>
            </w:r>
          </w:p>
        </w:tc>
      </w:tr>
      <w:tr w:rsidR="00106FAF" w:rsidRPr="00106FAF" w14:paraId="152F2BEC" w14:textId="77777777" w:rsidTr="00E0398C">
        <w:trPr>
          <w:trHeight w:val="283"/>
        </w:trPr>
        <w:tc>
          <w:tcPr>
            <w:tcW w:w="407" w:type="dxa"/>
            <w:noWrap/>
            <w:vAlign w:val="center"/>
            <w:hideMark/>
          </w:tcPr>
          <w:p w14:paraId="2B93717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587</w:t>
            </w:r>
          </w:p>
        </w:tc>
        <w:tc>
          <w:tcPr>
            <w:tcW w:w="736" w:type="dxa"/>
            <w:noWrap/>
            <w:vAlign w:val="center"/>
            <w:hideMark/>
          </w:tcPr>
          <w:p w14:paraId="5275E5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903419</w:t>
            </w:r>
          </w:p>
        </w:tc>
        <w:tc>
          <w:tcPr>
            <w:tcW w:w="6649" w:type="dxa"/>
            <w:vAlign w:val="center"/>
            <w:hideMark/>
          </w:tcPr>
          <w:p w14:paraId="0FE52F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COLINESTERASA EN ERITROCITOS [ACETILCOLINESTERASA]</w:t>
            </w:r>
          </w:p>
        </w:tc>
        <w:tc>
          <w:tcPr>
            <w:tcW w:w="2268" w:type="dxa"/>
            <w:shd w:val="clear" w:color="000000" w:fill="FFFFFF"/>
            <w:noWrap/>
            <w:vAlign w:val="center"/>
            <w:hideMark/>
          </w:tcPr>
          <w:p w14:paraId="6659917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$ 42.243</w:t>
            </w:r>
          </w:p>
        </w:tc>
      </w:tr>
      <w:tr w:rsidR="00106FAF" w:rsidRPr="00106FAF" w14:paraId="2F396836" w14:textId="77777777" w:rsidTr="00E0398C">
        <w:trPr>
          <w:trHeight w:val="283"/>
        </w:trPr>
        <w:tc>
          <w:tcPr>
            <w:tcW w:w="407" w:type="dxa"/>
            <w:noWrap/>
            <w:vAlign w:val="center"/>
            <w:hideMark/>
          </w:tcPr>
          <w:p w14:paraId="4DB4C9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588</w:t>
            </w:r>
          </w:p>
        </w:tc>
        <w:tc>
          <w:tcPr>
            <w:tcW w:w="736" w:type="dxa"/>
            <w:noWrap/>
            <w:vAlign w:val="center"/>
            <w:hideMark/>
          </w:tcPr>
          <w:p w14:paraId="2BA18D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906806</w:t>
            </w:r>
          </w:p>
        </w:tc>
        <w:tc>
          <w:tcPr>
            <w:tcW w:w="6649" w:type="dxa"/>
            <w:vAlign w:val="center"/>
            <w:hideMark/>
          </w:tcPr>
          <w:p w14:paraId="6FC62A6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COMPLEMENTO C1Q SEMIAUTOMATIZADO O AUTOMATIZADO</w:t>
            </w:r>
          </w:p>
        </w:tc>
        <w:tc>
          <w:tcPr>
            <w:tcW w:w="2268" w:type="dxa"/>
            <w:shd w:val="clear" w:color="000000" w:fill="FFFFFF"/>
            <w:noWrap/>
            <w:vAlign w:val="center"/>
            <w:hideMark/>
          </w:tcPr>
          <w:p w14:paraId="205670F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$ 100.540</w:t>
            </w:r>
          </w:p>
        </w:tc>
      </w:tr>
      <w:tr w:rsidR="00106FAF" w:rsidRPr="00106FAF" w14:paraId="2588DE2A" w14:textId="77777777" w:rsidTr="00E0398C">
        <w:trPr>
          <w:trHeight w:val="283"/>
        </w:trPr>
        <w:tc>
          <w:tcPr>
            <w:tcW w:w="407" w:type="dxa"/>
            <w:noWrap/>
            <w:vAlign w:val="center"/>
            <w:hideMark/>
          </w:tcPr>
          <w:p w14:paraId="485FB2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589</w:t>
            </w:r>
          </w:p>
        </w:tc>
        <w:tc>
          <w:tcPr>
            <w:tcW w:w="736" w:type="dxa"/>
            <w:noWrap/>
            <w:vAlign w:val="center"/>
            <w:hideMark/>
          </w:tcPr>
          <w:p w14:paraId="1A497B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906904</w:t>
            </w:r>
          </w:p>
        </w:tc>
        <w:tc>
          <w:tcPr>
            <w:tcW w:w="6649" w:type="dxa"/>
            <w:vAlign w:val="center"/>
            <w:hideMark/>
          </w:tcPr>
          <w:p w14:paraId="10123F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COMPLEMENTO HEMOLITICO AL 50% [CH 50] MANUAL O SEMIAUTOMATIZADO</w:t>
            </w:r>
          </w:p>
        </w:tc>
        <w:tc>
          <w:tcPr>
            <w:tcW w:w="2268" w:type="dxa"/>
            <w:shd w:val="clear" w:color="000000" w:fill="FFFFFF"/>
            <w:noWrap/>
            <w:vAlign w:val="center"/>
            <w:hideMark/>
          </w:tcPr>
          <w:p w14:paraId="270C7FA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$ 63.141</w:t>
            </w:r>
          </w:p>
        </w:tc>
      </w:tr>
      <w:tr w:rsidR="00106FAF" w:rsidRPr="00106FAF" w14:paraId="29325997" w14:textId="77777777" w:rsidTr="00E0398C">
        <w:trPr>
          <w:trHeight w:val="283"/>
        </w:trPr>
        <w:tc>
          <w:tcPr>
            <w:tcW w:w="407" w:type="dxa"/>
            <w:noWrap/>
            <w:vAlign w:val="center"/>
            <w:hideMark/>
          </w:tcPr>
          <w:p w14:paraId="0EBFBE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590</w:t>
            </w:r>
          </w:p>
        </w:tc>
        <w:tc>
          <w:tcPr>
            <w:tcW w:w="736" w:type="dxa"/>
            <w:noWrap/>
            <w:vAlign w:val="center"/>
            <w:hideMark/>
          </w:tcPr>
          <w:p w14:paraId="6CF0E5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906906</w:t>
            </w:r>
          </w:p>
        </w:tc>
        <w:tc>
          <w:tcPr>
            <w:tcW w:w="6649" w:type="dxa"/>
            <w:vAlign w:val="center"/>
            <w:hideMark/>
          </w:tcPr>
          <w:p w14:paraId="70B4534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COMPLEMENTO SERICO C3 AUTOMATIZADO</w:t>
            </w:r>
          </w:p>
        </w:tc>
        <w:tc>
          <w:tcPr>
            <w:tcW w:w="2268" w:type="dxa"/>
            <w:shd w:val="clear" w:color="000000" w:fill="FFFFFF"/>
            <w:noWrap/>
            <w:vAlign w:val="center"/>
            <w:hideMark/>
          </w:tcPr>
          <w:p w14:paraId="50ECD84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$ 40.340</w:t>
            </w:r>
          </w:p>
        </w:tc>
      </w:tr>
      <w:tr w:rsidR="00106FAF" w:rsidRPr="00106FAF" w14:paraId="0BFBF92D" w14:textId="77777777" w:rsidTr="00E0398C">
        <w:trPr>
          <w:trHeight w:val="283"/>
        </w:trPr>
        <w:tc>
          <w:tcPr>
            <w:tcW w:w="407" w:type="dxa"/>
            <w:noWrap/>
            <w:vAlign w:val="center"/>
            <w:hideMark/>
          </w:tcPr>
          <w:p w14:paraId="0BA3AD0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591</w:t>
            </w:r>
          </w:p>
        </w:tc>
        <w:tc>
          <w:tcPr>
            <w:tcW w:w="736" w:type="dxa"/>
            <w:noWrap/>
            <w:vAlign w:val="center"/>
            <w:hideMark/>
          </w:tcPr>
          <w:p w14:paraId="2130CD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906908</w:t>
            </w:r>
          </w:p>
        </w:tc>
        <w:tc>
          <w:tcPr>
            <w:tcW w:w="6649" w:type="dxa"/>
            <w:vAlign w:val="center"/>
            <w:hideMark/>
          </w:tcPr>
          <w:p w14:paraId="683D86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COMPLEMENTO SERICO C4 AUTOMATIZADO</w:t>
            </w:r>
          </w:p>
        </w:tc>
        <w:tc>
          <w:tcPr>
            <w:tcW w:w="2268" w:type="dxa"/>
            <w:shd w:val="clear" w:color="000000" w:fill="FFFFFF"/>
            <w:noWrap/>
            <w:vAlign w:val="center"/>
            <w:hideMark/>
          </w:tcPr>
          <w:p w14:paraId="1B544C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$ 34.683</w:t>
            </w:r>
          </w:p>
        </w:tc>
      </w:tr>
      <w:tr w:rsidR="00106FAF" w:rsidRPr="00106FAF" w14:paraId="1A0B9E7A" w14:textId="77777777" w:rsidTr="00E0398C">
        <w:trPr>
          <w:trHeight w:val="283"/>
        </w:trPr>
        <w:tc>
          <w:tcPr>
            <w:tcW w:w="407" w:type="dxa"/>
            <w:noWrap/>
            <w:vAlign w:val="center"/>
            <w:hideMark/>
          </w:tcPr>
          <w:p w14:paraId="5C92F3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592</w:t>
            </w:r>
          </w:p>
        </w:tc>
        <w:tc>
          <w:tcPr>
            <w:tcW w:w="736" w:type="dxa"/>
            <w:noWrap/>
            <w:vAlign w:val="center"/>
            <w:hideMark/>
          </w:tcPr>
          <w:p w14:paraId="0C8569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911008</w:t>
            </w:r>
          </w:p>
        </w:tc>
        <w:tc>
          <w:tcPr>
            <w:tcW w:w="6649" w:type="dxa"/>
            <w:vAlign w:val="center"/>
            <w:hideMark/>
          </w:tcPr>
          <w:p w14:paraId="751E65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COOMBS DIRECTO FRACCIONADO MONOESPECIFICO (INMUNOGLOBULINAS Y FRACCIONES DEL COMPLEMENTO) EN TUBO</w:t>
            </w:r>
          </w:p>
        </w:tc>
        <w:tc>
          <w:tcPr>
            <w:tcW w:w="2268" w:type="dxa"/>
            <w:shd w:val="clear" w:color="000000" w:fill="FFFFFF"/>
            <w:noWrap/>
            <w:vAlign w:val="center"/>
            <w:hideMark/>
          </w:tcPr>
          <w:p w14:paraId="2A2CF6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$ 25.068</w:t>
            </w:r>
          </w:p>
        </w:tc>
      </w:tr>
      <w:tr w:rsidR="00106FAF" w:rsidRPr="00106FAF" w14:paraId="18064FAC" w14:textId="77777777" w:rsidTr="00E0398C">
        <w:trPr>
          <w:trHeight w:val="283"/>
        </w:trPr>
        <w:tc>
          <w:tcPr>
            <w:tcW w:w="407" w:type="dxa"/>
            <w:noWrap/>
            <w:vAlign w:val="center"/>
            <w:hideMark/>
          </w:tcPr>
          <w:p w14:paraId="4ACB77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593</w:t>
            </w:r>
          </w:p>
        </w:tc>
        <w:tc>
          <w:tcPr>
            <w:tcW w:w="736" w:type="dxa"/>
            <w:noWrap/>
            <w:vAlign w:val="center"/>
            <w:hideMark/>
          </w:tcPr>
          <w:p w14:paraId="7AA11C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911007</w:t>
            </w:r>
          </w:p>
        </w:tc>
        <w:tc>
          <w:tcPr>
            <w:tcW w:w="6649" w:type="dxa"/>
            <w:vAlign w:val="center"/>
            <w:hideMark/>
          </w:tcPr>
          <w:p w14:paraId="11C301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COOMBS DIRECTO FRACCIONADO MONOESPECIFICO (INMUNOGLOBULINAS Y FRACCIONES DEL COMPLEMENTO) POR MICROTECNICA</w:t>
            </w:r>
          </w:p>
        </w:tc>
        <w:tc>
          <w:tcPr>
            <w:tcW w:w="2268" w:type="dxa"/>
            <w:shd w:val="clear" w:color="000000" w:fill="FFFFFF"/>
            <w:noWrap/>
            <w:vAlign w:val="center"/>
            <w:hideMark/>
          </w:tcPr>
          <w:p w14:paraId="010E2D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$ 56.322</w:t>
            </w:r>
          </w:p>
        </w:tc>
      </w:tr>
      <w:tr w:rsidR="00106FAF" w:rsidRPr="00106FAF" w14:paraId="155C2202" w14:textId="77777777" w:rsidTr="00E0398C">
        <w:trPr>
          <w:trHeight w:val="283"/>
        </w:trPr>
        <w:tc>
          <w:tcPr>
            <w:tcW w:w="407" w:type="dxa"/>
            <w:noWrap/>
            <w:vAlign w:val="center"/>
            <w:hideMark/>
          </w:tcPr>
          <w:p w14:paraId="452B45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594</w:t>
            </w:r>
          </w:p>
        </w:tc>
        <w:tc>
          <w:tcPr>
            <w:tcW w:w="736" w:type="dxa"/>
            <w:noWrap/>
            <w:vAlign w:val="center"/>
            <w:hideMark/>
          </w:tcPr>
          <w:p w14:paraId="2811CC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903422</w:t>
            </w:r>
          </w:p>
        </w:tc>
        <w:tc>
          <w:tcPr>
            <w:tcW w:w="6649" w:type="dxa"/>
            <w:vAlign w:val="center"/>
            <w:hideMark/>
          </w:tcPr>
          <w:p w14:paraId="4DDA8C7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COPROPORFIRINAS EN ORINA DE 24 HORAS AUTOMATIZADA</w:t>
            </w:r>
          </w:p>
        </w:tc>
        <w:tc>
          <w:tcPr>
            <w:tcW w:w="2268" w:type="dxa"/>
            <w:shd w:val="clear" w:color="000000" w:fill="FFFFFF"/>
            <w:noWrap/>
            <w:vAlign w:val="center"/>
            <w:hideMark/>
          </w:tcPr>
          <w:p w14:paraId="544C7C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$ 92.614</w:t>
            </w:r>
          </w:p>
        </w:tc>
      </w:tr>
      <w:tr w:rsidR="00106FAF" w:rsidRPr="00106FAF" w14:paraId="6409AF48" w14:textId="77777777" w:rsidTr="00E0398C">
        <w:trPr>
          <w:trHeight w:val="283"/>
        </w:trPr>
        <w:tc>
          <w:tcPr>
            <w:tcW w:w="407" w:type="dxa"/>
            <w:noWrap/>
            <w:vAlign w:val="center"/>
            <w:hideMark/>
          </w:tcPr>
          <w:p w14:paraId="0A916B4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595</w:t>
            </w:r>
          </w:p>
        </w:tc>
        <w:tc>
          <w:tcPr>
            <w:tcW w:w="736" w:type="dxa"/>
            <w:noWrap/>
            <w:vAlign w:val="center"/>
            <w:hideMark/>
          </w:tcPr>
          <w:p w14:paraId="07CDB1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904806</w:t>
            </w:r>
          </w:p>
        </w:tc>
        <w:tc>
          <w:tcPr>
            <w:tcW w:w="6649" w:type="dxa"/>
            <w:vAlign w:val="center"/>
            <w:hideMark/>
          </w:tcPr>
          <w:p w14:paraId="790F12C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(DOS MUESTRAS AM-PM)</w:t>
            </w:r>
          </w:p>
        </w:tc>
        <w:tc>
          <w:tcPr>
            <w:tcW w:w="2268" w:type="dxa"/>
            <w:shd w:val="clear" w:color="000000" w:fill="FFFFFF"/>
            <w:noWrap/>
            <w:vAlign w:val="center"/>
            <w:hideMark/>
          </w:tcPr>
          <w:p w14:paraId="52500CD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$ 90.214</w:t>
            </w:r>
          </w:p>
        </w:tc>
      </w:tr>
      <w:tr w:rsidR="00106FAF" w:rsidRPr="00106FAF" w14:paraId="2FA45C76" w14:textId="77777777" w:rsidTr="00E0398C">
        <w:trPr>
          <w:trHeight w:val="283"/>
        </w:trPr>
        <w:tc>
          <w:tcPr>
            <w:tcW w:w="407" w:type="dxa"/>
            <w:noWrap/>
            <w:vAlign w:val="center"/>
            <w:hideMark/>
          </w:tcPr>
          <w:p w14:paraId="62963DD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596</w:t>
            </w:r>
          </w:p>
        </w:tc>
        <w:tc>
          <w:tcPr>
            <w:tcW w:w="736" w:type="dxa"/>
            <w:noWrap/>
            <w:vAlign w:val="center"/>
            <w:hideMark/>
          </w:tcPr>
          <w:p w14:paraId="38CE3A8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904812</w:t>
            </w:r>
          </w:p>
        </w:tc>
        <w:tc>
          <w:tcPr>
            <w:tcW w:w="6649" w:type="dxa"/>
            <w:vAlign w:val="center"/>
            <w:hideMark/>
          </w:tcPr>
          <w:p w14:paraId="5AA8A22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AM</w:t>
            </w:r>
          </w:p>
        </w:tc>
        <w:tc>
          <w:tcPr>
            <w:tcW w:w="2268" w:type="dxa"/>
            <w:shd w:val="clear" w:color="000000" w:fill="FFFFFF"/>
            <w:noWrap/>
            <w:vAlign w:val="center"/>
            <w:hideMark/>
          </w:tcPr>
          <w:p w14:paraId="1261090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$ 43.608</w:t>
            </w:r>
          </w:p>
        </w:tc>
      </w:tr>
      <w:tr w:rsidR="00106FAF" w:rsidRPr="00106FAF" w14:paraId="24754674" w14:textId="77777777" w:rsidTr="00E0398C">
        <w:trPr>
          <w:trHeight w:val="283"/>
        </w:trPr>
        <w:tc>
          <w:tcPr>
            <w:tcW w:w="407" w:type="dxa"/>
            <w:noWrap/>
            <w:vAlign w:val="center"/>
            <w:hideMark/>
          </w:tcPr>
          <w:p w14:paraId="4F7BEB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597</w:t>
            </w:r>
          </w:p>
        </w:tc>
        <w:tc>
          <w:tcPr>
            <w:tcW w:w="736" w:type="dxa"/>
            <w:noWrap/>
            <w:vAlign w:val="center"/>
            <w:hideMark/>
          </w:tcPr>
          <w:p w14:paraId="6008E5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904807</w:t>
            </w:r>
          </w:p>
        </w:tc>
        <w:tc>
          <w:tcPr>
            <w:tcW w:w="6649" w:type="dxa"/>
            <w:vAlign w:val="center"/>
            <w:hideMark/>
          </w:tcPr>
          <w:p w14:paraId="504DD95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LIBRE EN ORINA DE 24 HORAS</w:t>
            </w:r>
          </w:p>
        </w:tc>
        <w:tc>
          <w:tcPr>
            <w:tcW w:w="2268" w:type="dxa"/>
            <w:shd w:val="clear" w:color="000000" w:fill="FFFFFF"/>
            <w:noWrap/>
            <w:vAlign w:val="center"/>
            <w:hideMark/>
          </w:tcPr>
          <w:p w14:paraId="559732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$ 40.294</w:t>
            </w:r>
          </w:p>
        </w:tc>
      </w:tr>
      <w:tr w:rsidR="00106FAF" w:rsidRPr="00106FAF" w14:paraId="58B7D70E" w14:textId="77777777" w:rsidTr="00E0398C">
        <w:trPr>
          <w:trHeight w:val="283"/>
        </w:trPr>
        <w:tc>
          <w:tcPr>
            <w:tcW w:w="407" w:type="dxa"/>
            <w:noWrap/>
            <w:vAlign w:val="center"/>
            <w:hideMark/>
          </w:tcPr>
          <w:p w14:paraId="421C89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598</w:t>
            </w:r>
          </w:p>
        </w:tc>
        <w:tc>
          <w:tcPr>
            <w:tcW w:w="736" w:type="dxa"/>
            <w:noWrap/>
            <w:vAlign w:val="center"/>
            <w:hideMark/>
          </w:tcPr>
          <w:p w14:paraId="5BE66B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904813</w:t>
            </w:r>
          </w:p>
        </w:tc>
        <w:tc>
          <w:tcPr>
            <w:tcW w:w="6649" w:type="dxa"/>
            <w:vAlign w:val="center"/>
            <w:hideMark/>
          </w:tcPr>
          <w:p w14:paraId="31A6B2A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PM</w:t>
            </w:r>
          </w:p>
        </w:tc>
        <w:tc>
          <w:tcPr>
            <w:tcW w:w="2268" w:type="dxa"/>
            <w:shd w:val="clear" w:color="000000" w:fill="FFFFFF"/>
            <w:noWrap/>
            <w:vAlign w:val="center"/>
            <w:hideMark/>
          </w:tcPr>
          <w:p w14:paraId="631FDEE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$ 44.829</w:t>
            </w:r>
          </w:p>
        </w:tc>
      </w:tr>
      <w:tr w:rsidR="00106FAF" w:rsidRPr="00106FAF" w14:paraId="58782D1B" w14:textId="77777777" w:rsidTr="00E0398C">
        <w:trPr>
          <w:trHeight w:val="283"/>
        </w:trPr>
        <w:tc>
          <w:tcPr>
            <w:tcW w:w="407" w:type="dxa"/>
            <w:noWrap/>
            <w:vAlign w:val="center"/>
            <w:hideMark/>
          </w:tcPr>
          <w:p w14:paraId="1FC20D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599</w:t>
            </w:r>
          </w:p>
        </w:tc>
        <w:tc>
          <w:tcPr>
            <w:tcW w:w="736" w:type="dxa"/>
            <w:noWrap/>
            <w:vAlign w:val="center"/>
            <w:hideMark/>
          </w:tcPr>
          <w:p w14:paraId="72860F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904302</w:t>
            </w:r>
          </w:p>
        </w:tc>
        <w:tc>
          <w:tcPr>
            <w:tcW w:w="6649" w:type="dxa"/>
            <w:vAlign w:val="center"/>
            <w:hideMark/>
          </w:tcPr>
          <w:p w14:paraId="1C1925D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PRE Y POSTSUPRESION CON DEXAMETASONA</w:t>
            </w:r>
          </w:p>
        </w:tc>
        <w:tc>
          <w:tcPr>
            <w:tcW w:w="2268" w:type="dxa"/>
            <w:shd w:val="clear" w:color="000000" w:fill="FFFFFF"/>
            <w:noWrap/>
            <w:vAlign w:val="center"/>
            <w:hideMark/>
          </w:tcPr>
          <w:p w14:paraId="0BCD27A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$ 60.700</w:t>
            </w:r>
          </w:p>
        </w:tc>
      </w:tr>
      <w:tr w:rsidR="00106FAF" w:rsidRPr="00106FAF" w14:paraId="144935C1" w14:textId="77777777" w:rsidTr="00E0398C">
        <w:trPr>
          <w:trHeight w:val="283"/>
        </w:trPr>
        <w:tc>
          <w:tcPr>
            <w:tcW w:w="407" w:type="dxa"/>
            <w:noWrap/>
            <w:vAlign w:val="center"/>
            <w:hideMark/>
          </w:tcPr>
          <w:p w14:paraId="156738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600</w:t>
            </w:r>
          </w:p>
        </w:tc>
        <w:tc>
          <w:tcPr>
            <w:tcW w:w="736" w:type="dxa"/>
            <w:noWrap/>
            <w:vAlign w:val="center"/>
            <w:hideMark/>
          </w:tcPr>
          <w:p w14:paraId="33DE43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904303</w:t>
            </w:r>
          </w:p>
        </w:tc>
        <w:tc>
          <w:tcPr>
            <w:tcW w:w="6649" w:type="dxa"/>
            <w:vAlign w:val="center"/>
            <w:hideMark/>
          </w:tcPr>
          <w:p w14:paraId="70CAE4D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CORTISOL Y GLUCOSA PRE Y POST INSULINA HASTA 4 MUESTRAS</w:t>
            </w:r>
          </w:p>
        </w:tc>
        <w:tc>
          <w:tcPr>
            <w:tcW w:w="2268" w:type="dxa"/>
            <w:shd w:val="clear" w:color="000000" w:fill="FFFFFF"/>
            <w:noWrap/>
            <w:vAlign w:val="center"/>
            <w:hideMark/>
          </w:tcPr>
          <w:p w14:paraId="32B993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$ 72.700</w:t>
            </w:r>
          </w:p>
        </w:tc>
      </w:tr>
      <w:tr w:rsidR="00106FAF" w:rsidRPr="00106FAF" w14:paraId="3ECE31E5" w14:textId="77777777" w:rsidTr="00E0398C">
        <w:trPr>
          <w:trHeight w:val="283"/>
        </w:trPr>
        <w:tc>
          <w:tcPr>
            <w:tcW w:w="407" w:type="dxa"/>
            <w:noWrap/>
            <w:vAlign w:val="center"/>
            <w:hideMark/>
          </w:tcPr>
          <w:p w14:paraId="579FDC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601</w:t>
            </w:r>
          </w:p>
        </w:tc>
        <w:tc>
          <w:tcPr>
            <w:tcW w:w="736" w:type="dxa"/>
            <w:noWrap/>
            <w:vAlign w:val="center"/>
            <w:hideMark/>
          </w:tcPr>
          <w:p w14:paraId="2AEAF8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901207</w:t>
            </w:r>
          </w:p>
        </w:tc>
        <w:tc>
          <w:tcPr>
            <w:tcW w:w="6649" w:type="dxa"/>
            <w:vAlign w:val="center"/>
            <w:hideMark/>
          </w:tcPr>
          <w:p w14:paraId="135A19CB"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Corynebacterium</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difteriae</w:t>
            </w:r>
            <w:proofErr w:type="spellEnd"/>
            <w:r w:rsidRPr="00106FAF">
              <w:rPr>
                <w:rFonts w:ascii="Arial" w:hAnsi="Arial" w:cs="Arial"/>
                <w:color w:val="000000"/>
                <w:sz w:val="16"/>
                <w:szCs w:val="16"/>
                <w:lang w:val="es-CO" w:eastAsia="es-CO"/>
              </w:rPr>
              <w:t xml:space="preserve"> CULTIVO</w:t>
            </w:r>
          </w:p>
        </w:tc>
        <w:tc>
          <w:tcPr>
            <w:tcW w:w="2268" w:type="dxa"/>
            <w:shd w:val="clear" w:color="000000" w:fill="FFFFFF"/>
            <w:noWrap/>
            <w:vAlign w:val="center"/>
            <w:hideMark/>
          </w:tcPr>
          <w:p w14:paraId="029C3C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$ 74.914</w:t>
            </w:r>
          </w:p>
        </w:tc>
      </w:tr>
      <w:tr w:rsidR="00106FAF" w:rsidRPr="00106FAF" w14:paraId="32B7B15D" w14:textId="77777777" w:rsidTr="00E0398C">
        <w:trPr>
          <w:trHeight w:val="283"/>
        </w:trPr>
        <w:tc>
          <w:tcPr>
            <w:tcW w:w="407" w:type="dxa"/>
            <w:noWrap/>
            <w:vAlign w:val="center"/>
            <w:hideMark/>
          </w:tcPr>
          <w:p w14:paraId="075CF6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602</w:t>
            </w:r>
          </w:p>
        </w:tc>
        <w:tc>
          <w:tcPr>
            <w:tcW w:w="736" w:type="dxa"/>
            <w:noWrap/>
            <w:vAlign w:val="center"/>
            <w:hideMark/>
          </w:tcPr>
          <w:p w14:paraId="1464F6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906917</w:t>
            </w:r>
          </w:p>
        </w:tc>
        <w:tc>
          <w:tcPr>
            <w:tcW w:w="6649" w:type="dxa"/>
            <w:vAlign w:val="center"/>
            <w:hideMark/>
          </w:tcPr>
          <w:p w14:paraId="004E91D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CRIOGLOBULINAS</w:t>
            </w:r>
          </w:p>
        </w:tc>
        <w:tc>
          <w:tcPr>
            <w:tcW w:w="2268" w:type="dxa"/>
            <w:shd w:val="clear" w:color="000000" w:fill="FFFFFF"/>
            <w:noWrap/>
            <w:vAlign w:val="center"/>
            <w:hideMark/>
          </w:tcPr>
          <w:p w14:paraId="613E6BB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$ 16.133</w:t>
            </w:r>
          </w:p>
        </w:tc>
      </w:tr>
      <w:tr w:rsidR="00106FAF" w:rsidRPr="00106FAF" w14:paraId="0B45B8E8" w14:textId="77777777" w:rsidTr="00E0398C">
        <w:trPr>
          <w:trHeight w:val="283"/>
        </w:trPr>
        <w:tc>
          <w:tcPr>
            <w:tcW w:w="407" w:type="dxa"/>
            <w:noWrap/>
            <w:vAlign w:val="center"/>
            <w:hideMark/>
          </w:tcPr>
          <w:p w14:paraId="4C1C09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603</w:t>
            </w:r>
          </w:p>
        </w:tc>
        <w:tc>
          <w:tcPr>
            <w:tcW w:w="736" w:type="dxa"/>
            <w:noWrap/>
            <w:vAlign w:val="center"/>
            <w:hideMark/>
          </w:tcPr>
          <w:p w14:paraId="6A9761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906112</w:t>
            </w:r>
          </w:p>
        </w:tc>
        <w:tc>
          <w:tcPr>
            <w:tcW w:w="6649" w:type="dxa"/>
            <w:vAlign w:val="center"/>
            <w:hideMark/>
          </w:tcPr>
          <w:p w14:paraId="4C73FC2E"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Cryptococcus</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neoformans</w:t>
            </w:r>
            <w:proofErr w:type="spellEnd"/>
            <w:r w:rsidRPr="00106FAF">
              <w:rPr>
                <w:rFonts w:ascii="Arial" w:hAnsi="Arial" w:cs="Arial"/>
                <w:color w:val="000000"/>
                <w:sz w:val="16"/>
                <w:szCs w:val="16"/>
                <w:lang w:val="es-CO" w:eastAsia="es-CO"/>
              </w:rPr>
              <w:t xml:space="preserve"> ANTICUERPOS MANUAL</w:t>
            </w:r>
          </w:p>
        </w:tc>
        <w:tc>
          <w:tcPr>
            <w:tcW w:w="2268" w:type="dxa"/>
            <w:shd w:val="clear" w:color="000000" w:fill="FFFFFF"/>
            <w:noWrap/>
            <w:vAlign w:val="center"/>
            <w:hideMark/>
          </w:tcPr>
          <w:p w14:paraId="189E483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$ 315.686</w:t>
            </w:r>
          </w:p>
        </w:tc>
      </w:tr>
      <w:tr w:rsidR="00106FAF" w:rsidRPr="00106FAF" w14:paraId="5F989B4D" w14:textId="77777777" w:rsidTr="00E0398C">
        <w:trPr>
          <w:trHeight w:val="283"/>
        </w:trPr>
        <w:tc>
          <w:tcPr>
            <w:tcW w:w="407" w:type="dxa"/>
            <w:noWrap/>
            <w:vAlign w:val="center"/>
            <w:hideMark/>
          </w:tcPr>
          <w:p w14:paraId="0CD35B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604</w:t>
            </w:r>
          </w:p>
        </w:tc>
        <w:tc>
          <w:tcPr>
            <w:tcW w:w="736" w:type="dxa"/>
            <w:noWrap/>
            <w:vAlign w:val="center"/>
            <w:hideMark/>
          </w:tcPr>
          <w:p w14:paraId="237C22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906314</w:t>
            </w:r>
          </w:p>
        </w:tc>
        <w:tc>
          <w:tcPr>
            <w:tcW w:w="6649" w:type="dxa"/>
            <w:vAlign w:val="center"/>
            <w:hideMark/>
          </w:tcPr>
          <w:p w14:paraId="6C33D25F"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Cryptococcus</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neoformans</w:t>
            </w:r>
            <w:proofErr w:type="spellEnd"/>
            <w:r w:rsidRPr="00106FAF">
              <w:rPr>
                <w:rFonts w:ascii="Arial" w:hAnsi="Arial" w:cs="Arial"/>
                <w:color w:val="000000"/>
                <w:sz w:val="16"/>
                <w:szCs w:val="16"/>
                <w:lang w:val="es-CO" w:eastAsia="es-CO"/>
              </w:rPr>
              <w:t xml:space="preserve"> ANTIGENO</w:t>
            </w:r>
          </w:p>
        </w:tc>
        <w:tc>
          <w:tcPr>
            <w:tcW w:w="2268" w:type="dxa"/>
            <w:shd w:val="clear" w:color="000000" w:fill="FFFFFF"/>
            <w:noWrap/>
            <w:vAlign w:val="center"/>
            <w:hideMark/>
          </w:tcPr>
          <w:p w14:paraId="1B1A6B7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$ 74.190</w:t>
            </w:r>
          </w:p>
        </w:tc>
      </w:tr>
      <w:tr w:rsidR="00106FAF" w:rsidRPr="00106FAF" w14:paraId="6520348F" w14:textId="77777777" w:rsidTr="00E0398C">
        <w:trPr>
          <w:trHeight w:val="283"/>
        </w:trPr>
        <w:tc>
          <w:tcPr>
            <w:tcW w:w="407" w:type="dxa"/>
            <w:noWrap/>
            <w:vAlign w:val="center"/>
            <w:hideMark/>
          </w:tcPr>
          <w:p w14:paraId="7C8ABD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605</w:t>
            </w:r>
          </w:p>
        </w:tc>
        <w:tc>
          <w:tcPr>
            <w:tcW w:w="736" w:type="dxa"/>
            <w:noWrap/>
            <w:vAlign w:val="center"/>
            <w:hideMark/>
          </w:tcPr>
          <w:p w14:paraId="718A35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903827</w:t>
            </w:r>
          </w:p>
        </w:tc>
        <w:tc>
          <w:tcPr>
            <w:tcW w:w="6649" w:type="dxa"/>
            <w:vAlign w:val="center"/>
            <w:hideMark/>
          </w:tcPr>
          <w:p w14:paraId="5E2A011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CUERPOS CETONICOS O CETONAS EN SANGRE</w:t>
            </w:r>
          </w:p>
        </w:tc>
        <w:tc>
          <w:tcPr>
            <w:tcW w:w="2268" w:type="dxa"/>
            <w:shd w:val="clear" w:color="000000" w:fill="FFFFFF"/>
            <w:noWrap/>
            <w:vAlign w:val="center"/>
            <w:hideMark/>
          </w:tcPr>
          <w:p w14:paraId="0C77A5C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$ 19.098</w:t>
            </w:r>
          </w:p>
        </w:tc>
      </w:tr>
      <w:tr w:rsidR="00106FAF" w:rsidRPr="00106FAF" w14:paraId="316F9766" w14:textId="77777777" w:rsidTr="00E0398C">
        <w:trPr>
          <w:trHeight w:val="283"/>
        </w:trPr>
        <w:tc>
          <w:tcPr>
            <w:tcW w:w="407" w:type="dxa"/>
            <w:noWrap/>
            <w:vAlign w:val="center"/>
            <w:hideMark/>
          </w:tcPr>
          <w:p w14:paraId="1F8D4D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606</w:t>
            </w:r>
          </w:p>
        </w:tc>
        <w:tc>
          <w:tcPr>
            <w:tcW w:w="736" w:type="dxa"/>
            <w:noWrap/>
            <w:vAlign w:val="center"/>
            <w:hideMark/>
          </w:tcPr>
          <w:p w14:paraId="0AE8FB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901209</w:t>
            </w:r>
          </w:p>
        </w:tc>
        <w:tc>
          <w:tcPr>
            <w:tcW w:w="6649" w:type="dxa"/>
            <w:vAlign w:val="center"/>
            <w:hideMark/>
          </w:tcPr>
          <w:p w14:paraId="270907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DE LIQUIDOS CORPORALES (BILIS L.C.R PERITONEAL PLEURAL ASCITICO SINOVIAL OTROS DIFERENTE A ORINA)</w:t>
            </w:r>
          </w:p>
        </w:tc>
        <w:tc>
          <w:tcPr>
            <w:tcW w:w="2268" w:type="dxa"/>
            <w:shd w:val="clear" w:color="000000" w:fill="FFFFFF"/>
            <w:noWrap/>
            <w:vAlign w:val="center"/>
            <w:hideMark/>
          </w:tcPr>
          <w:p w14:paraId="206082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$ 72.631</w:t>
            </w:r>
          </w:p>
        </w:tc>
      </w:tr>
      <w:tr w:rsidR="00106FAF" w:rsidRPr="00106FAF" w14:paraId="6B4FAD31" w14:textId="77777777" w:rsidTr="00E0398C">
        <w:trPr>
          <w:trHeight w:val="283"/>
        </w:trPr>
        <w:tc>
          <w:tcPr>
            <w:tcW w:w="407" w:type="dxa"/>
            <w:noWrap/>
            <w:vAlign w:val="center"/>
            <w:hideMark/>
          </w:tcPr>
          <w:p w14:paraId="210FF8B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607</w:t>
            </w:r>
          </w:p>
        </w:tc>
        <w:tc>
          <w:tcPr>
            <w:tcW w:w="736" w:type="dxa"/>
            <w:noWrap/>
            <w:vAlign w:val="center"/>
            <w:hideMark/>
          </w:tcPr>
          <w:p w14:paraId="7CC5B4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901211</w:t>
            </w:r>
          </w:p>
        </w:tc>
        <w:tc>
          <w:tcPr>
            <w:tcW w:w="6649" w:type="dxa"/>
            <w:vAlign w:val="center"/>
            <w:hideMark/>
          </w:tcPr>
          <w:p w14:paraId="47B56C3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HONGOS EN MEDULA OSEA</w:t>
            </w:r>
          </w:p>
        </w:tc>
        <w:tc>
          <w:tcPr>
            <w:tcW w:w="2268" w:type="dxa"/>
            <w:shd w:val="clear" w:color="000000" w:fill="FFFFFF"/>
            <w:noWrap/>
            <w:vAlign w:val="center"/>
            <w:hideMark/>
          </w:tcPr>
          <w:p w14:paraId="16057B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$ 72.800</w:t>
            </w:r>
          </w:p>
        </w:tc>
      </w:tr>
      <w:tr w:rsidR="00106FAF" w:rsidRPr="00106FAF" w14:paraId="7C5278E3" w14:textId="77777777" w:rsidTr="00E0398C">
        <w:trPr>
          <w:trHeight w:val="283"/>
        </w:trPr>
        <w:tc>
          <w:tcPr>
            <w:tcW w:w="407" w:type="dxa"/>
            <w:noWrap/>
            <w:vAlign w:val="center"/>
            <w:hideMark/>
          </w:tcPr>
          <w:p w14:paraId="6AB425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608</w:t>
            </w:r>
          </w:p>
        </w:tc>
        <w:tc>
          <w:tcPr>
            <w:tcW w:w="736" w:type="dxa"/>
            <w:noWrap/>
            <w:vAlign w:val="center"/>
            <w:hideMark/>
          </w:tcPr>
          <w:p w14:paraId="1C0E19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901212</w:t>
            </w:r>
          </w:p>
        </w:tc>
        <w:tc>
          <w:tcPr>
            <w:tcW w:w="6649" w:type="dxa"/>
            <w:vAlign w:val="center"/>
            <w:hideMark/>
          </w:tcPr>
          <w:p w14:paraId="63E2F05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HONGOS MICOSIS PROFUNDA</w:t>
            </w:r>
          </w:p>
        </w:tc>
        <w:tc>
          <w:tcPr>
            <w:tcW w:w="2268" w:type="dxa"/>
            <w:shd w:val="clear" w:color="000000" w:fill="FFFFFF"/>
            <w:noWrap/>
            <w:vAlign w:val="center"/>
            <w:hideMark/>
          </w:tcPr>
          <w:p w14:paraId="142C234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$ 69.835</w:t>
            </w:r>
          </w:p>
        </w:tc>
      </w:tr>
      <w:tr w:rsidR="00106FAF" w:rsidRPr="00106FAF" w14:paraId="66E3671E" w14:textId="77777777" w:rsidTr="00E0398C">
        <w:trPr>
          <w:trHeight w:val="283"/>
        </w:trPr>
        <w:tc>
          <w:tcPr>
            <w:tcW w:w="407" w:type="dxa"/>
            <w:noWrap/>
            <w:vAlign w:val="center"/>
            <w:hideMark/>
          </w:tcPr>
          <w:p w14:paraId="02F4A6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609</w:t>
            </w:r>
          </w:p>
        </w:tc>
        <w:tc>
          <w:tcPr>
            <w:tcW w:w="736" w:type="dxa"/>
            <w:noWrap/>
            <w:vAlign w:val="center"/>
            <w:hideMark/>
          </w:tcPr>
          <w:p w14:paraId="7EAC4C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901213</w:t>
            </w:r>
          </w:p>
        </w:tc>
        <w:tc>
          <w:tcPr>
            <w:tcW w:w="6649" w:type="dxa"/>
            <w:vAlign w:val="center"/>
            <w:hideMark/>
          </w:tcPr>
          <w:p w14:paraId="33011B5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HONGOS MICOSIS SUPERFICIAL</w:t>
            </w:r>
          </w:p>
        </w:tc>
        <w:tc>
          <w:tcPr>
            <w:tcW w:w="2268" w:type="dxa"/>
            <w:shd w:val="clear" w:color="000000" w:fill="FFFFFF"/>
            <w:noWrap/>
            <w:vAlign w:val="center"/>
            <w:hideMark/>
          </w:tcPr>
          <w:p w14:paraId="4C835F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$ 53.964</w:t>
            </w:r>
          </w:p>
        </w:tc>
      </w:tr>
      <w:tr w:rsidR="00106FAF" w:rsidRPr="00106FAF" w14:paraId="1D8E7940" w14:textId="77777777" w:rsidTr="00E0398C">
        <w:trPr>
          <w:trHeight w:val="283"/>
        </w:trPr>
        <w:tc>
          <w:tcPr>
            <w:tcW w:w="407" w:type="dxa"/>
            <w:noWrap/>
            <w:vAlign w:val="center"/>
            <w:hideMark/>
          </w:tcPr>
          <w:p w14:paraId="3CF7D67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610</w:t>
            </w:r>
          </w:p>
        </w:tc>
        <w:tc>
          <w:tcPr>
            <w:tcW w:w="736" w:type="dxa"/>
            <w:noWrap/>
            <w:vAlign w:val="center"/>
            <w:hideMark/>
          </w:tcPr>
          <w:p w14:paraId="0AEB9B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901214</w:t>
            </w:r>
          </w:p>
        </w:tc>
        <w:tc>
          <w:tcPr>
            <w:tcW w:w="6649" w:type="dxa"/>
            <w:vAlign w:val="center"/>
            <w:hideMark/>
          </w:tcPr>
          <w:p w14:paraId="0BA62DF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MICOBACTERIAS EN MEDULA OSEA</w:t>
            </w:r>
          </w:p>
        </w:tc>
        <w:tc>
          <w:tcPr>
            <w:tcW w:w="2268" w:type="dxa"/>
            <w:shd w:val="clear" w:color="000000" w:fill="FFFFFF"/>
            <w:noWrap/>
            <w:vAlign w:val="center"/>
            <w:hideMark/>
          </w:tcPr>
          <w:p w14:paraId="013D08F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$ 95.809</w:t>
            </w:r>
          </w:p>
        </w:tc>
      </w:tr>
      <w:tr w:rsidR="00106FAF" w:rsidRPr="00106FAF" w14:paraId="3F8464A5" w14:textId="77777777" w:rsidTr="00E0398C">
        <w:trPr>
          <w:trHeight w:val="283"/>
        </w:trPr>
        <w:tc>
          <w:tcPr>
            <w:tcW w:w="407" w:type="dxa"/>
            <w:noWrap/>
            <w:vAlign w:val="center"/>
            <w:hideMark/>
          </w:tcPr>
          <w:p w14:paraId="7DCE4D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611</w:t>
            </w:r>
          </w:p>
        </w:tc>
        <w:tc>
          <w:tcPr>
            <w:tcW w:w="736" w:type="dxa"/>
            <w:noWrap/>
            <w:vAlign w:val="center"/>
            <w:hideMark/>
          </w:tcPr>
          <w:p w14:paraId="6E8367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901215</w:t>
            </w:r>
          </w:p>
        </w:tc>
        <w:tc>
          <w:tcPr>
            <w:tcW w:w="6649" w:type="dxa"/>
            <w:vAlign w:val="center"/>
            <w:hideMark/>
          </w:tcPr>
          <w:p w14:paraId="4232A9F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MICROORGANISMOS AEROBIOS EN MEDULA OSEA</w:t>
            </w:r>
          </w:p>
        </w:tc>
        <w:tc>
          <w:tcPr>
            <w:tcW w:w="2268" w:type="dxa"/>
            <w:shd w:val="clear" w:color="000000" w:fill="FFFFFF"/>
            <w:noWrap/>
            <w:vAlign w:val="center"/>
            <w:hideMark/>
          </w:tcPr>
          <w:p w14:paraId="2CAE8D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$ 71.497</w:t>
            </w:r>
          </w:p>
        </w:tc>
      </w:tr>
      <w:tr w:rsidR="00106FAF" w:rsidRPr="00106FAF" w14:paraId="355EB41B" w14:textId="77777777" w:rsidTr="00E0398C">
        <w:trPr>
          <w:trHeight w:val="283"/>
        </w:trPr>
        <w:tc>
          <w:tcPr>
            <w:tcW w:w="407" w:type="dxa"/>
            <w:noWrap/>
            <w:vAlign w:val="center"/>
            <w:hideMark/>
          </w:tcPr>
          <w:p w14:paraId="5515EB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612</w:t>
            </w:r>
          </w:p>
        </w:tc>
        <w:tc>
          <w:tcPr>
            <w:tcW w:w="736" w:type="dxa"/>
            <w:noWrap/>
            <w:vAlign w:val="center"/>
            <w:hideMark/>
          </w:tcPr>
          <w:p w14:paraId="44EDEF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901218</w:t>
            </w:r>
          </w:p>
        </w:tc>
        <w:tc>
          <w:tcPr>
            <w:tcW w:w="6649" w:type="dxa"/>
            <w:vAlign w:val="center"/>
            <w:hideMark/>
          </w:tcPr>
          <w:p w14:paraId="770537D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MICROORGANISMOS ANAEROBIOS DE CUALQUIER MUESTRA DIFERENTE A MEDULAOSEA</w:t>
            </w:r>
          </w:p>
        </w:tc>
        <w:tc>
          <w:tcPr>
            <w:tcW w:w="2268" w:type="dxa"/>
            <w:shd w:val="clear" w:color="000000" w:fill="FFFFFF"/>
            <w:noWrap/>
            <w:vAlign w:val="center"/>
            <w:hideMark/>
          </w:tcPr>
          <w:p w14:paraId="1E3D6BD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$ 90.537</w:t>
            </w:r>
          </w:p>
        </w:tc>
      </w:tr>
      <w:tr w:rsidR="00106FAF" w:rsidRPr="00106FAF" w14:paraId="11528504" w14:textId="77777777" w:rsidTr="00E0398C">
        <w:trPr>
          <w:trHeight w:val="283"/>
        </w:trPr>
        <w:tc>
          <w:tcPr>
            <w:tcW w:w="407" w:type="dxa"/>
            <w:noWrap/>
            <w:vAlign w:val="center"/>
            <w:hideMark/>
          </w:tcPr>
          <w:p w14:paraId="0D302E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613</w:t>
            </w:r>
          </w:p>
        </w:tc>
        <w:tc>
          <w:tcPr>
            <w:tcW w:w="736" w:type="dxa"/>
            <w:noWrap/>
            <w:vAlign w:val="center"/>
            <w:hideMark/>
          </w:tcPr>
          <w:p w14:paraId="0C7885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901216</w:t>
            </w:r>
          </w:p>
        </w:tc>
        <w:tc>
          <w:tcPr>
            <w:tcW w:w="6649" w:type="dxa"/>
            <w:vAlign w:val="center"/>
            <w:hideMark/>
          </w:tcPr>
          <w:p w14:paraId="06AC9BA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CULTIVO PARA MICROORGANISMOS ANAEROBIOS EN MEDULA OSEA</w:t>
            </w:r>
          </w:p>
        </w:tc>
        <w:tc>
          <w:tcPr>
            <w:tcW w:w="2268" w:type="dxa"/>
            <w:shd w:val="clear" w:color="000000" w:fill="FFFFFF"/>
            <w:noWrap/>
            <w:vAlign w:val="center"/>
            <w:hideMark/>
          </w:tcPr>
          <w:p w14:paraId="26DD42A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$ 86.200</w:t>
            </w:r>
          </w:p>
        </w:tc>
      </w:tr>
      <w:tr w:rsidR="00106FAF" w:rsidRPr="00106FAF" w14:paraId="161B831C" w14:textId="77777777" w:rsidTr="00E0398C">
        <w:trPr>
          <w:trHeight w:val="283"/>
        </w:trPr>
        <w:tc>
          <w:tcPr>
            <w:tcW w:w="407" w:type="dxa"/>
            <w:noWrap/>
            <w:vAlign w:val="center"/>
            <w:hideMark/>
          </w:tcPr>
          <w:p w14:paraId="25C5B2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614</w:t>
            </w:r>
          </w:p>
        </w:tc>
        <w:tc>
          <w:tcPr>
            <w:tcW w:w="736" w:type="dxa"/>
            <w:noWrap/>
            <w:vAlign w:val="center"/>
            <w:hideMark/>
          </w:tcPr>
          <w:p w14:paraId="2C5C21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904809</w:t>
            </w:r>
          </w:p>
        </w:tc>
        <w:tc>
          <w:tcPr>
            <w:tcW w:w="6649" w:type="dxa"/>
            <w:vAlign w:val="center"/>
            <w:hideMark/>
          </w:tcPr>
          <w:p w14:paraId="658598C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DEHIDROEPINANDROSTERONA SULFATO [EPINANDROSTERONA - DHEA-SO4] CADA MUESTRA</w:t>
            </w:r>
          </w:p>
        </w:tc>
        <w:tc>
          <w:tcPr>
            <w:tcW w:w="2268" w:type="dxa"/>
            <w:shd w:val="clear" w:color="000000" w:fill="FFFFFF"/>
            <w:noWrap/>
            <w:vAlign w:val="center"/>
            <w:hideMark/>
          </w:tcPr>
          <w:p w14:paraId="514318C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$ 89.002</w:t>
            </w:r>
          </w:p>
        </w:tc>
      </w:tr>
      <w:tr w:rsidR="00106FAF" w:rsidRPr="00106FAF" w14:paraId="105C9C27" w14:textId="77777777" w:rsidTr="00E0398C">
        <w:trPr>
          <w:trHeight w:val="283"/>
        </w:trPr>
        <w:tc>
          <w:tcPr>
            <w:tcW w:w="407" w:type="dxa"/>
            <w:noWrap/>
            <w:vAlign w:val="center"/>
            <w:hideMark/>
          </w:tcPr>
          <w:p w14:paraId="38818E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615</w:t>
            </w:r>
          </w:p>
        </w:tc>
        <w:tc>
          <w:tcPr>
            <w:tcW w:w="736" w:type="dxa"/>
            <w:noWrap/>
            <w:vAlign w:val="center"/>
            <w:hideMark/>
          </w:tcPr>
          <w:p w14:paraId="5D4C7EC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906207</w:t>
            </w:r>
          </w:p>
        </w:tc>
        <w:tc>
          <w:tcPr>
            <w:tcW w:w="6649" w:type="dxa"/>
            <w:vAlign w:val="center"/>
            <w:hideMark/>
          </w:tcPr>
          <w:p w14:paraId="5AA9A8D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Dengue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w:t>
            </w:r>
          </w:p>
        </w:tc>
        <w:tc>
          <w:tcPr>
            <w:tcW w:w="2268" w:type="dxa"/>
            <w:shd w:val="clear" w:color="000000" w:fill="FFFFFF"/>
            <w:noWrap/>
            <w:vAlign w:val="center"/>
            <w:hideMark/>
          </w:tcPr>
          <w:p w14:paraId="39BFDBB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$ 50.402</w:t>
            </w:r>
          </w:p>
        </w:tc>
      </w:tr>
      <w:tr w:rsidR="00106FAF" w:rsidRPr="00106FAF" w14:paraId="36E8404E" w14:textId="77777777" w:rsidTr="00E0398C">
        <w:trPr>
          <w:trHeight w:val="283"/>
        </w:trPr>
        <w:tc>
          <w:tcPr>
            <w:tcW w:w="407" w:type="dxa"/>
            <w:noWrap/>
            <w:vAlign w:val="center"/>
            <w:hideMark/>
          </w:tcPr>
          <w:p w14:paraId="4BDF3F2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616</w:t>
            </w:r>
          </w:p>
        </w:tc>
        <w:tc>
          <w:tcPr>
            <w:tcW w:w="736" w:type="dxa"/>
            <w:noWrap/>
            <w:vAlign w:val="center"/>
            <w:hideMark/>
          </w:tcPr>
          <w:p w14:paraId="4E85F9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906208</w:t>
            </w:r>
          </w:p>
        </w:tc>
        <w:tc>
          <w:tcPr>
            <w:tcW w:w="6649" w:type="dxa"/>
            <w:vAlign w:val="center"/>
            <w:hideMark/>
          </w:tcPr>
          <w:p w14:paraId="04C86B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Dengue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w:t>
            </w:r>
          </w:p>
        </w:tc>
        <w:tc>
          <w:tcPr>
            <w:tcW w:w="2268" w:type="dxa"/>
            <w:shd w:val="clear" w:color="000000" w:fill="FFFFFF"/>
            <w:noWrap/>
            <w:vAlign w:val="center"/>
            <w:hideMark/>
          </w:tcPr>
          <w:p w14:paraId="17D08E1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$ 55.789</w:t>
            </w:r>
          </w:p>
        </w:tc>
      </w:tr>
      <w:tr w:rsidR="00106FAF" w:rsidRPr="00106FAF" w14:paraId="21D957C9" w14:textId="77777777" w:rsidTr="00E0398C">
        <w:trPr>
          <w:trHeight w:val="283"/>
        </w:trPr>
        <w:tc>
          <w:tcPr>
            <w:tcW w:w="407" w:type="dxa"/>
            <w:noWrap/>
            <w:vAlign w:val="center"/>
            <w:hideMark/>
          </w:tcPr>
          <w:p w14:paraId="06F7C7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617</w:t>
            </w:r>
          </w:p>
        </w:tc>
        <w:tc>
          <w:tcPr>
            <w:tcW w:w="736" w:type="dxa"/>
            <w:noWrap/>
            <w:vAlign w:val="center"/>
            <w:hideMark/>
          </w:tcPr>
          <w:p w14:paraId="6AA996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906209</w:t>
            </w:r>
          </w:p>
        </w:tc>
        <w:tc>
          <w:tcPr>
            <w:tcW w:w="6649" w:type="dxa"/>
            <w:vAlign w:val="center"/>
            <w:hideMark/>
          </w:tcPr>
          <w:p w14:paraId="070B35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Dengue ANTICUERPOS TOTALES</w:t>
            </w:r>
          </w:p>
        </w:tc>
        <w:tc>
          <w:tcPr>
            <w:tcW w:w="2268" w:type="dxa"/>
            <w:shd w:val="clear" w:color="000000" w:fill="FFFFFF"/>
            <w:noWrap/>
            <w:vAlign w:val="center"/>
            <w:hideMark/>
          </w:tcPr>
          <w:p w14:paraId="5406BE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$ 60.763</w:t>
            </w:r>
          </w:p>
        </w:tc>
      </w:tr>
      <w:tr w:rsidR="00106FAF" w:rsidRPr="00106FAF" w14:paraId="5D11370F" w14:textId="77777777" w:rsidTr="00E0398C">
        <w:trPr>
          <w:trHeight w:val="283"/>
        </w:trPr>
        <w:tc>
          <w:tcPr>
            <w:tcW w:w="407" w:type="dxa"/>
            <w:noWrap/>
            <w:vAlign w:val="center"/>
            <w:hideMark/>
          </w:tcPr>
          <w:p w14:paraId="2A0981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618</w:t>
            </w:r>
          </w:p>
        </w:tc>
        <w:tc>
          <w:tcPr>
            <w:tcW w:w="736" w:type="dxa"/>
            <w:noWrap/>
            <w:vAlign w:val="center"/>
            <w:hideMark/>
          </w:tcPr>
          <w:p w14:paraId="49AB90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903011</w:t>
            </w:r>
          </w:p>
        </w:tc>
        <w:tc>
          <w:tcPr>
            <w:tcW w:w="6649" w:type="dxa"/>
            <w:vAlign w:val="center"/>
            <w:hideMark/>
          </w:tcPr>
          <w:p w14:paraId="55E3A7F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DEOXIPIRIDINOLINA</w:t>
            </w:r>
          </w:p>
        </w:tc>
        <w:tc>
          <w:tcPr>
            <w:tcW w:w="2268" w:type="dxa"/>
            <w:shd w:val="clear" w:color="000000" w:fill="FFFFFF"/>
            <w:noWrap/>
            <w:vAlign w:val="center"/>
            <w:hideMark/>
          </w:tcPr>
          <w:p w14:paraId="19AEAC3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$ 121.490</w:t>
            </w:r>
          </w:p>
        </w:tc>
      </w:tr>
      <w:tr w:rsidR="00106FAF" w:rsidRPr="00106FAF" w14:paraId="09ADC203" w14:textId="77777777" w:rsidTr="00E0398C">
        <w:trPr>
          <w:trHeight w:val="283"/>
        </w:trPr>
        <w:tc>
          <w:tcPr>
            <w:tcW w:w="407" w:type="dxa"/>
            <w:noWrap/>
            <w:vAlign w:val="center"/>
            <w:hideMark/>
          </w:tcPr>
          <w:p w14:paraId="787A11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619</w:t>
            </w:r>
          </w:p>
        </w:tc>
        <w:tc>
          <w:tcPr>
            <w:tcW w:w="736" w:type="dxa"/>
            <w:noWrap/>
            <w:vAlign w:val="center"/>
            <w:hideMark/>
          </w:tcPr>
          <w:p w14:paraId="7DED92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903424</w:t>
            </w:r>
          </w:p>
        </w:tc>
        <w:tc>
          <w:tcPr>
            <w:tcW w:w="6649" w:type="dxa"/>
            <w:vAlign w:val="center"/>
            <w:hideMark/>
          </w:tcPr>
          <w:p w14:paraId="1E0B53C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DESHIDROGENASA HIDROXIBUTIRICA</w:t>
            </w:r>
          </w:p>
        </w:tc>
        <w:tc>
          <w:tcPr>
            <w:tcW w:w="2268" w:type="dxa"/>
            <w:shd w:val="clear" w:color="000000" w:fill="FFFFFF"/>
            <w:noWrap/>
            <w:vAlign w:val="center"/>
            <w:hideMark/>
          </w:tcPr>
          <w:p w14:paraId="3398D8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$ 113.371</w:t>
            </w:r>
          </w:p>
        </w:tc>
      </w:tr>
      <w:tr w:rsidR="00106FAF" w:rsidRPr="00106FAF" w14:paraId="4EAD4FCF" w14:textId="77777777" w:rsidTr="00E0398C">
        <w:trPr>
          <w:trHeight w:val="283"/>
        </w:trPr>
        <w:tc>
          <w:tcPr>
            <w:tcW w:w="407" w:type="dxa"/>
            <w:noWrap/>
            <w:vAlign w:val="center"/>
            <w:hideMark/>
          </w:tcPr>
          <w:p w14:paraId="69F892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620</w:t>
            </w:r>
          </w:p>
        </w:tc>
        <w:tc>
          <w:tcPr>
            <w:tcW w:w="736" w:type="dxa"/>
            <w:noWrap/>
            <w:vAlign w:val="center"/>
            <w:hideMark/>
          </w:tcPr>
          <w:p w14:paraId="001E04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903829</w:t>
            </w:r>
          </w:p>
        </w:tc>
        <w:tc>
          <w:tcPr>
            <w:tcW w:w="6649" w:type="dxa"/>
            <w:vAlign w:val="center"/>
            <w:hideMark/>
          </w:tcPr>
          <w:p w14:paraId="1A9BBC1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DESHIDROGENASA LACTICA ISOENZIMAS</w:t>
            </w:r>
          </w:p>
        </w:tc>
        <w:tc>
          <w:tcPr>
            <w:tcW w:w="2268" w:type="dxa"/>
            <w:shd w:val="clear" w:color="000000" w:fill="FFFFFF"/>
            <w:noWrap/>
            <w:vAlign w:val="center"/>
            <w:hideMark/>
          </w:tcPr>
          <w:p w14:paraId="638A60B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$ 143.224</w:t>
            </w:r>
          </w:p>
        </w:tc>
      </w:tr>
      <w:tr w:rsidR="00106FAF" w:rsidRPr="00106FAF" w14:paraId="56641634" w14:textId="77777777" w:rsidTr="00E0398C">
        <w:trPr>
          <w:trHeight w:val="283"/>
        </w:trPr>
        <w:tc>
          <w:tcPr>
            <w:tcW w:w="407" w:type="dxa"/>
            <w:noWrap/>
            <w:vAlign w:val="center"/>
            <w:hideMark/>
          </w:tcPr>
          <w:p w14:paraId="69DBA9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621</w:t>
            </w:r>
          </w:p>
        </w:tc>
        <w:tc>
          <w:tcPr>
            <w:tcW w:w="736" w:type="dxa"/>
            <w:noWrap/>
            <w:vAlign w:val="center"/>
            <w:hideMark/>
          </w:tcPr>
          <w:p w14:paraId="2B1072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901009</w:t>
            </w:r>
          </w:p>
        </w:tc>
        <w:tc>
          <w:tcPr>
            <w:tcW w:w="6649" w:type="dxa"/>
            <w:vAlign w:val="center"/>
            <w:hideMark/>
          </w:tcPr>
          <w:p w14:paraId="30F921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DETECCION DE CARBAPENEMASAS (EDTA, TEST DE HODGE MODIFICADO, ACIDO BORONICO)</w:t>
            </w:r>
          </w:p>
        </w:tc>
        <w:tc>
          <w:tcPr>
            <w:tcW w:w="2268" w:type="dxa"/>
            <w:shd w:val="clear" w:color="000000" w:fill="FFFFFF"/>
            <w:noWrap/>
            <w:vAlign w:val="center"/>
            <w:hideMark/>
          </w:tcPr>
          <w:p w14:paraId="609886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$ 207.981</w:t>
            </w:r>
          </w:p>
        </w:tc>
      </w:tr>
      <w:tr w:rsidR="00106FAF" w:rsidRPr="00106FAF" w14:paraId="500092BD" w14:textId="77777777" w:rsidTr="00E0398C">
        <w:trPr>
          <w:trHeight w:val="283"/>
        </w:trPr>
        <w:tc>
          <w:tcPr>
            <w:tcW w:w="407" w:type="dxa"/>
            <w:noWrap/>
            <w:vAlign w:val="center"/>
            <w:hideMark/>
          </w:tcPr>
          <w:p w14:paraId="58B49C8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622</w:t>
            </w:r>
          </w:p>
        </w:tc>
        <w:tc>
          <w:tcPr>
            <w:tcW w:w="736" w:type="dxa"/>
            <w:noWrap/>
            <w:vAlign w:val="center"/>
            <w:hideMark/>
          </w:tcPr>
          <w:p w14:paraId="23E51C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902104</w:t>
            </w:r>
          </w:p>
        </w:tc>
        <w:tc>
          <w:tcPr>
            <w:tcW w:w="6649" w:type="dxa"/>
            <w:vAlign w:val="center"/>
            <w:hideMark/>
          </w:tcPr>
          <w:p w14:paraId="277D0BC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DIMERO D AUTOMATIZADO</w:t>
            </w:r>
          </w:p>
        </w:tc>
        <w:tc>
          <w:tcPr>
            <w:tcW w:w="2268" w:type="dxa"/>
            <w:shd w:val="clear" w:color="000000" w:fill="FFFFFF"/>
            <w:noWrap/>
            <w:vAlign w:val="center"/>
            <w:hideMark/>
          </w:tcPr>
          <w:p w14:paraId="0339806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$ 84.694</w:t>
            </w:r>
          </w:p>
        </w:tc>
      </w:tr>
      <w:tr w:rsidR="00106FAF" w:rsidRPr="00106FAF" w14:paraId="407AB4C6" w14:textId="77777777" w:rsidTr="00E0398C">
        <w:trPr>
          <w:trHeight w:val="283"/>
        </w:trPr>
        <w:tc>
          <w:tcPr>
            <w:tcW w:w="407" w:type="dxa"/>
            <w:noWrap/>
            <w:vAlign w:val="center"/>
            <w:hideMark/>
          </w:tcPr>
          <w:p w14:paraId="410A3EE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623</w:t>
            </w:r>
          </w:p>
        </w:tc>
        <w:tc>
          <w:tcPr>
            <w:tcW w:w="736" w:type="dxa"/>
            <w:noWrap/>
            <w:vAlign w:val="center"/>
            <w:hideMark/>
          </w:tcPr>
          <w:p w14:paraId="411BA6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906418</w:t>
            </w:r>
          </w:p>
        </w:tc>
        <w:tc>
          <w:tcPr>
            <w:tcW w:w="6649" w:type="dxa"/>
            <w:vAlign w:val="center"/>
            <w:hideMark/>
          </w:tcPr>
          <w:p w14:paraId="5CD6A36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DNA n ANTICUERPOS MANUAL</w:t>
            </w:r>
          </w:p>
        </w:tc>
        <w:tc>
          <w:tcPr>
            <w:tcW w:w="2268" w:type="dxa"/>
            <w:shd w:val="clear" w:color="000000" w:fill="FFFFFF"/>
            <w:noWrap/>
            <w:vAlign w:val="center"/>
            <w:hideMark/>
          </w:tcPr>
          <w:p w14:paraId="31485F3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$ 48.570</w:t>
            </w:r>
          </w:p>
        </w:tc>
      </w:tr>
      <w:tr w:rsidR="00106FAF" w:rsidRPr="00106FAF" w14:paraId="1F87FA5C" w14:textId="77777777" w:rsidTr="00E0398C">
        <w:trPr>
          <w:trHeight w:val="283"/>
        </w:trPr>
        <w:tc>
          <w:tcPr>
            <w:tcW w:w="407" w:type="dxa"/>
            <w:noWrap/>
            <w:vAlign w:val="center"/>
            <w:hideMark/>
          </w:tcPr>
          <w:p w14:paraId="3E75F5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624</w:t>
            </w:r>
          </w:p>
        </w:tc>
        <w:tc>
          <w:tcPr>
            <w:tcW w:w="736" w:type="dxa"/>
            <w:noWrap/>
            <w:vAlign w:val="center"/>
            <w:hideMark/>
          </w:tcPr>
          <w:p w14:paraId="4E50A85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905727</w:t>
            </w:r>
          </w:p>
        </w:tc>
        <w:tc>
          <w:tcPr>
            <w:tcW w:w="6649" w:type="dxa"/>
            <w:vAlign w:val="center"/>
            <w:hideMark/>
          </w:tcPr>
          <w:p w14:paraId="07563CB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DROGAS DE ABUSO</w:t>
            </w:r>
          </w:p>
        </w:tc>
        <w:tc>
          <w:tcPr>
            <w:tcW w:w="2268" w:type="dxa"/>
            <w:shd w:val="clear" w:color="000000" w:fill="FFFFFF"/>
            <w:noWrap/>
            <w:vAlign w:val="center"/>
            <w:hideMark/>
          </w:tcPr>
          <w:p w14:paraId="1263F3A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$ 133.209</w:t>
            </w:r>
          </w:p>
        </w:tc>
      </w:tr>
      <w:tr w:rsidR="00106FAF" w:rsidRPr="00106FAF" w14:paraId="7EEE7327" w14:textId="77777777" w:rsidTr="00E0398C">
        <w:trPr>
          <w:trHeight w:val="283"/>
        </w:trPr>
        <w:tc>
          <w:tcPr>
            <w:tcW w:w="407" w:type="dxa"/>
            <w:noWrap/>
            <w:vAlign w:val="center"/>
            <w:hideMark/>
          </w:tcPr>
          <w:p w14:paraId="3E9C4B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625</w:t>
            </w:r>
          </w:p>
        </w:tc>
        <w:tc>
          <w:tcPr>
            <w:tcW w:w="736" w:type="dxa"/>
            <w:noWrap/>
            <w:vAlign w:val="center"/>
            <w:hideMark/>
          </w:tcPr>
          <w:p w14:paraId="0D1B844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904720</w:t>
            </w:r>
          </w:p>
        </w:tc>
        <w:tc>
          <w:tcPr>
            <w:tcW w:w="6649" w:type="dxa"/>
            <w:vAlign w:val="center"/>
            <w:hideMark/>
          </w:tcPr>
          <w:p w14:paraId="73AE2B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ELASTASA PANCREATICA</w:t>
            </w:r>
          </w:p>
        </w:tc>
        <w:tc>
          <w:tcPr>
            <w:tcW w:w="2268" w:type="dxa"/>
            <w:shd w:val="clear" w:color="000000" w:fill="FFFFFF"/>
            <w:noWrap/>
            <w:vAlign w:val="center"/>
            <w:hideMark/>
          </w:tcPr>
          <w:p w14:paraId="7BD03E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$ 184.800</w:t>
            </w:r>
          </w:p>
        </w:tc>
      </w:tr>
      <w:tr w:rsidR="00106FAF" w:rsidRPr="00106FAF" w14:paraId="3182AEEB" w14:textId="77777777" w:rsidTr="00E0398C">
        <w:trPr>
          <w:trHeight w:val="283"/>
        </w:trPr>
        <w:tc>
          <w:tcPr>
            <w:tcW w:w="407" w:type="dxa"/>
            <w:noWrap/>
            <w:vAlign w:val="center"/>
            <w:hideMark/>
          </w:tcPr>
          <w:p w14:paraId="1CC496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626</w:t>
            </w:r>
          </w:p>
        </w:tc>
        <w:tc>
          <w:tcPr>
            <w:tcW w:w="736" w:type="dxa"/>
            <w:noWrap/>
            <w:vAlign w:val="center"/>
            <w:hideMark/>
          </w:tcPr>
          <w:p w14:paraId="3CCFA0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906810</w:t>
            </w:r>
          </w:p>
        </w:tc>
        <w:tc>
          <w:tcPr>
            <w:tcW w:w="6649" w:type="dxa"/>
            <w:vAlign w:val="center"/>
            <w:hideMark/>
          </w:tcPr>
          <w:p w14:paraId="044DE23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ELECTROFORESIS DE LIPOPROTEINAS SEMIAUTOMATIZADO Y AUTOMATIZADO</w:t>
            </w:r>
          </w:p>
        </w:tc>
        <w:tc>
          <w:tcPr>
            <w:tcW w:w="2268" w:type="dxa"/>
            <w:shd w:val="clear" w:color="000000" w:fill="FFFFFF"/>
            <w:noWrap/>
            <w:vAlign w:val="center"/>
            <w:hideMark/>
          </w:tcPr>
          <w:p w14:paraId="3AED02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$ 63.292</w:t>
            </w:r>
          </w:p>
        </w:tc>
      </w:tr>
      <w:tr w:rsidR="00106FAF" w:rsidRPr="00106FAF" w14:paraId="112233C4" w14:textId="77777777" w:rsidTr="00E0398C">
        <w:trPr>
          <w:trHeight w:val="283"/>
        </w:trPr>
        <w:tc>
          <w:tcPr>
            <w:tcW w:w="407" w:type="dxa"/>
            <w:noWrap/>
            <w:vAlign w:val="center"/>
            <w:hideMark/>
          </w:tcPr>
          <w:p w14:paraId="7D7D44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627</w:t>
            </w:r>
          </w:p>
        </w:tc>
        <w:tc>
          <w:tcPr>
            <w:tcW w:w="736" w:type="dxa"/>
            <w:noWrap/>
            <w:vAlign w:val="center"/>
            <w:hideMark/>
          </w:tcPr>
          <w:p w14:paraId="49B479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906811</w:t>
            </w:r>
          </w:p>
        </w:tc>
        <w:tc>
          <w:tcPr>
            <w:tcW w:w="6649" w:type="dxa"/>
            <w:vAlign w:val="center"/>
            <w:hideMark/>
          </w:tcPr>
          <w:p w14:paraId="2B9A9C6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ELECTROFORESIS DE PROTEINAS DE LIQUIDO CEFALORRAQUIDEO [DETECCION DE BANDAS OLIGOCLONALES] SEMIAUTOMATIZADO Y AUTOMATIZADO</w:t>
            </w:r>
          </w:p>
        </w:tc>
        <w:tc>
          <w:tcPr>
            <w:tcW w:w="2268" w:type="dxa"/>
            <w:shd w:val="clear" w:color="000000" w:fill="FFFFFF"/>
            <w:noWrap/>
            <w:vAlign w:val="center"/>
            <w:hideMark/>
          </w:tcPr>
          <w:p w14:paraId="656FE7F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$ 200.906</w:t>
            </w:r>
          </w:p>
        </w:tc>
      </w:tr>
      <w:tr w:rsidR="00106FAF" w:rsidRPr="00106FAF" w14:paraId="01C98FCC" w14:textId="77777777" w:rsidTr="00E0398C">
        <w:trPr>
          <w:trHeight w:val="283"/>
        </w:trPr>
        <w:tc>
          <w:tcPr>
            <w:tcW w:w="407" w:type="dxa"/>
            <w:noWrap/>
            <w:vAlign w:val="center"/>
            <w:hideMark/>
          </w:tcPr>
          <w:p w14:paraId="68289B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628</w:t>
            </w:r>
          </w:p>
        </w:tc>
        <w:tc>
          <w:tcPr>
            <w:tcW w:w="736" w:type="dxa"/>
            <w:noWrap/>
            <w:vAlign w:val="center"/>
            <w:hideMark/>
          </w:tcPr>
          <w:p w14:paraId="78E456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906812</w:t>
            </w:r>
          </w:p>
        </w:tc>
        <w:tc>
          <w:tcPr>
            <w:tcW w:w="6649" w:type="dxa"/>
            <w:vAlign w:val="center"/>
            <w:hideMark/>
          </w:tcPr>
          <w:p w14:paraId="6ADD03C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ELECTROFORESIS DE PROTEINAS SEMIAUTOMATIZADO Y AUTOMATIZADO</w:t>
            </w:r>
          </w:p>
        </w:tc>
        <w:tc>
          <w:tcPr>
            <w:tcW w:w="2268" w:type="dxa"/>
            <w:shd w:val="clear" w:color="000000" w:fill="FFFFFF"/>
            <w:noWrap/>
            <w:vAlign w:val="center"/>
            <w:hideMark/>
          </w:tcPr>
          <w:p w14:paraId="3BE6013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$ 75.716</w:t>
            </w:r>
          </w:p>
        </w:tc>
      </w:tr>
      <w:tr w:rsidR="00106FAF" w:rsidRPr="00106FAF" w14:paraId="3DA2662C" w14:textId="77777777" w:rsidTr="00E0398C">
        <w:trPr>
          <w:trHeight w:val="283"/>
        </w:trPr>
        <w:tc>
          <w:tcPr>
            <w:tcW w:w="407" w:type="dxa"/>
            <w:noWrap/>
            <w:vAlign w:val="center"/>
            <w:hideMark/>
          </w:tcPr>
          <w:p w14:paraId="2C9E3F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629</w:t>
            </w:r>
          </w:p>
        </w:tc>
        <w:tc>
          <w:tcPr>
            <w:tcW w:w="736" w:type="dxa"/>
            <w:noWrap/>
            <w:vAlign w:val="center"/>
            <w:hideMark/>
          </w:tcPr>
          <w:p w14:paraId="4DF338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906471</w:t>
            </w:r>
          </w:p>
        </w:tc>
        <w:tc>
          <w:tcPr>
            <w:tcW w:w="6649" w:type="dxa"/>
            <w:vAlign w:val="center"/>
            <w:hideMark/>
          </w:tcPr>
          <w:p w14:paraId="06C773B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ENDOMISIO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SEMIAUTOMATIZADO O AUTOMATIZADO</w:t>
            </w:r>
          </w:p>
        </w:tc>
        <w:tc>
          <w:tcPr>
            <w:tcW w:w="2268" w:type="dxa"/>
            <w:shd w:val="clear" w:color="000000" w:fill="FFFFFF"/>
            <w:noWrap/>
            <w:vAlign w:val="center"/>
            <w:hideMark/>
          </w:tcPr>
          <w:p w14:paraId="2CAE81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$ 75.600</w:t>
            </w:r>
          </w:p>
        </w:tc>
      </w:tr>
      <w:tr w:rsidR="00106FAF" w:rsidRPr="00106FAF" w14:paraId="70D91492" w14:textId="77777777" w:rsidTr="00E0398C">
        <w:trPr>
          <w:trHeight w:val="283"/>
        </w:trPr>
        <w:tc>
          <w:tcPr>
            <w:tcW w:w="407" w:type="dxa"/>
            <w:noWrap/>
            <w:vAlign w:val="center"/>
            <w:hideMark/>
          </w:tcPr>
          <w:p w14:paraId="1A36769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630</w:t>
            </w:r>
          </w:p>
        </w:tc>
        <w:tc>
          <w:tcPr>
            <w:tcW w:w="736" w:type="dxa"/>
            <w:noWrap/>
            <w:vAlign w:val="center"/>
            <w:hideMark/>
          </w:tcPr>
          <w:p w14:paraId="367103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906472</w:t>
            </w:r>
          </w:p>
        </w:tc>
        <w:tc>
          <w:tcPr>
            <w:tcW w:w="6649" w:type="dxa"/>
            <w:vAlign w:val="center"/>
            <w:hideMark/>
          </w:tcPr>
          <w:p w14:paraId="2895CFF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ENDOMISIO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165909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$ 74.211</w:t>
            </w:r>
          </w:p>
        </w:tc>
      </w:tr>
      <w:tr w:rsidR="00106FAF" w:rsidRPr="00106FAF" w14:paraId="76A7D83E" w14:textId="77777777" w:rsidTr="00E0398C">
        <w:trPr>
          <w:trHeight w:val="283"/>
        </w:trPr>
        <w:tc>
          <w:tcPr>
            <w:tcW w:w="407" w:type="dxa"/>
            <w:noWrap/>
            <w:vAlign w:val="center"/>
            <w:hideMark/>
          </w:tcPr>
          <w:p w14:paraId="52F719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631</w:t>
            </w:r>
          </w:p>
        </w:tc>
        <w:tc>
          <w:tcPr>
            <w:tcW w:w="736" w:type="dxa"/>
            <w:noWrap/>
            <w:vAlign w:val="center"/>
            <w:hideMark/>
          </w:tcPr>
          <w:p w14:paraId="6CA7A0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906473</w:t>
            </w:r>
          </w:p>
        </w:tc>
        <w:tc>
          <w:tcPr>
            <w:tcW w:w="6649" w:type="dxa"/>
            <w:vAlign w:val="center"/>
            <w:hideMark/>
          </w:tcPr>
          <w:p w14:paraId="75D5910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ENDOMISIO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1D2A310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$ 66.060</w:t>
            </w:r>
          </w:p>
        </w:tc>
      </w:tr>
      <w:tr w:rsidR="00106FAF" w:rsidRPr="00106FAF" w14:paraId="581BF4EC" w14:textId="77777777" w:rsidTr="00E0398C">
        <w:trPr>
          <w:trHeight w:val="283"/>
        </w:trPr>
        <w:tc>
          <w:tcPr>
            <w:tcW w:w="407" w:type="dxa"/>
            <w:noWrap/>
            <w:vAlign w:val="center"/>
            <w:hideMark/>
          </w:tcPr>
          <w:p w14:paraId="201FC8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632</w:t>
            </w:r>
          </w:p>
        </w:tc>
        <w:tc>
          <w:tcPr>
            <w:tcW w:w="736" w:type="dxa"/>
            <w:noWrap/>
            <w:vAlign w:val="center"/>
            <w:hideMark/>
          </w:tcPr>
          <w:p w14:paraId="7E6141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906622</w:t>
            </w:r>
          </w:p>
        </w:tc>
        <w:tc>
          <w:tcPr>
            <w:tcW w:w="6649" w:type="dxa"/>
            <w:vAlign w:val="center"/>
            <w:hideMark/>
          </w:tcPr>
          <w:p w14:paraId="740E300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ENOLASA NEURONAL ESPECIFICA SEMIAUTOMATIZADO O AUTOMATIZADO</w:t>
            </w:r>
          </w:p>
        </w:tc>
        <w:tc>
          <w:tcPr>
            <w:tcW w:w="2268" w:type="dxa"/>
            <w:shd w:val="clear" w:color="000000" w:fill="FFFFFF"/>
            <w:noWrap/>
            <w:vAlign w:val="center"/>
            <w:hideMark/>
          </w:tcPr>
          <w:p w14:paraId="5F54ED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$ 135.435</w:t>
            </w:r>
          </w:p>
        </w:tc>
      </w:tr>
      <w:tr w:rsidR="00106FAF" w:rsidRPr="00106FAF" w14:paraId="0CDA8D5F" w14:textId="77777777" w:rsidTr="00E0398C">
        <w:trPr>
          <w:trHeight w:val="283"/>
        </w:trPr>
        <w:tc>
          <w:tcPr>
            <w:tcW w:w="407" w:type="dxa"/>
            <w:noWrap/>
            <w:vAlign w:val="center"/>
            <w:hideMark/>
          </w:tcPr>
          <w:p w14:paraId="438FDB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633</w:t>
            </w:r>
          </w:p>
        </w:tc>
        <w:tc>
          <w:tcPr>
            <w:tcW w:w="736" w:type="dxa"/>
            <w:noWrap/>
            <w:vAlign w:val="center"/>
            <w:hideMark/>
          </w:tcPr>
          <w:p w14:paraId="00D908B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906113</w:t>
            </w:r>
          </w:p>
        </w:tc>
        <w:tc>
          <w:tcPr>
            <w:tcW w:w="6649" w:type="dxa"/>
            <w:vAlign w:val="center"/>
            <w:hideMark/>
          </w:tcPr>
          <w:p w14:paraId="213068D7"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Entamoeba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histolItica</w:t>
            </w:r>
            <w:proofErr w:type="spellEnd"/>
            <w:r w:rsidRPr="00106FAF">
              <w:rPr>
                <w:rFonts w:ascii="Arial" w:hAnsi="Arial" w:cs="Arial"/>
                <w:color w:val="000000"/>
                <w:sz w:val="16"/>
                <w:szCs w:val="16"/>
                <w:lang w:val="es-CO" w:eastAsia="es-CO"/>
              </w:rPr>
              <w:t xml:space="preserve"> ANTICUERPOS SEMIAUTOMATIZADO O AUTOMATIZADO</w:t>
            </w:r>
          </w:p>
        </w:tc>
        <w:tc>
          <w:tcPr>
            <w:tcW w:w="2268" w:type="dxa"/>
            <w:shd w:val="clear" w:color="000000" w:fill="FFFFFF"/>
            <w:noWrap/>
            <w:vAlign w:val="center"/>
            <w:hideMark/>
          </w:tcPr>
          <w:p w14:paraId="5932CC7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$ 86.846</w:t>
            </w:r>
          </w:p>
        </w:tc>
      </w:tr>
      <w:tr w:rsidR="00106FAF" w:rsidRPr="00106FAF" w14:paraId="21028788" w14:textId="77777777" w:rsidTr="00E0398C">
        <w:trPr>
          <w:trHeight w:val="283"/>
        </w:trPr>
        <w:tc>
          <w:tcPr>
            <w:tcW w:w="407" w:type="dxa"/>
            <w:noWrap/>
            <w:vAlign w:val="center"/>
            <w:hideMark/>
          </w:tcPr>
          <w:p w14:paraId="376E1D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634</w:t>
            </w:r>
          </w:p>
        </w:tc>
        <w:tc>
          <w:tcPr>
            <w:tcW w:w="736" w:type="dxa"/>
            <w:noWrap/>
            <w:vAlign w:val="center"/>
            <w:hideMark/>
          </w:tcPr>
          <w:p w14:paraId="167537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906210</w:t>
            </w:r>
          </w:p>
        </w:tc>
        <w:tc>
          <w:tcPr>
            <w:tcW w:w="6649" w:type="dxa"/>
            <w:vAlign w:val="center"/>
            <w:hideMark/>
          </w:tcPr>
          <w:p w14:paraId="29D00F0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Enterovirus ANTICUERPOS SEMIAUTOMATIZADO O AUTOMATIZADO</w:t>
            </w:r>
          </w:p>
        </w:tc>
        <w:tc>
          <w:tcPr>
            <w:tcW w:w="2268" w:type="dxa"/>
            <w:shd w:val="clear" w:color="000000" w:fill="FFFFFF"/>
            <w:noWrap/>
            <w:vAlign w:val="center"/>
            <w:hideMark/>
          </w:tcPr>
          <w:p w14:paraId="2DDD61E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$ 1.929.982</w:t>
            </w:r>
          </w:p>
        </w:tc>
      </w:tr>
      <w:tr w:rsidR="00106FAF" w:rsidRPr="00106FAF" w14:paraId="32C4C835" w14:textId="77777777" w:rsidTr="00E0398C">
        <w:trPr>
          <w:trHeight w:val="283"/>
        </w:trPr>
        <w:tc>
          <w:tcPr>
            <w:tcW w:w="407" w:type="dxa"/>
            <w:noWrap/>
            <w:vAlign w:val="center"/>
            <w:hideMark/>
          </w:tcPr>
          <w:p w14:paraId="79163C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635</w:t>
            </w:r>
          </w:p>
        </w:tc>
        <w:tc>
          <w:tcPr>
            <w:tcW w:w="736" w:type="dxa"/>
            <w:noWrap/>
            <w:vAlign w:val="center"/>
            <w:hideMark/>
          </w:tcPr>
          <w:p w14:paraId="651641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904002</w:t>
            </w:r>
          </w:p>
        </w:tc>
        <w:tc>
          <w:tcPr>
            <w:tcW w:w="6649" w:type="dxa"/>
            <w:vAlign w:val="center"/>
            <w:hideMark/>
          </w:tcPr>
          <w:p w14:paraId="21E09DE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ENZIMA CONVERTIDORA DE ANGIOTENSINA</w:t>
            </w:r>
          </w:p>
        </w:tc>
        <w:tc>
          <w:tcPr>
            <w:tcW w:w="2268" w:type="dxa"/>
            <w:shd w:val="clear" w:color="000000" w:fill="FFFFFF"/>
            <w:noWrap/>
            <w:vAlign w:val="center"/>
            <w:hideMark/>
          </w:tcPr>
          <w:p w14:paraId="411737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$ 90.845</w:t>
            </w:r>
          </w:p>
        </w:tc>
      </w:tr>
      <w:tr w:rsidR="00106FAF" w:rsidRPr="00106FAF" w14:paraId="5B72F487" w14:textId="77777777" w:rsidTr="00E0398C">
        <w:trPr>
          <w:trHeight w:val="283"/>
        </w:trPr>
        <w:tc>
          <w:tcPr>
            <w:tcW w:w="407" w:type="dxa"/>
            <w:noWrap/>
            <w:vAlign w:val="center"/>
            <w:hideMark/>
          </w:tcPr>
          <w:p w14:paraId="4241621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636</w:t>
            </w:r>
          </w:p>
        </w:tc>
        <w:tc>
          <w:tcPr>
            <w:tcW w:w="736" w:type="dxa"/>
            <w:noWrap/>
            <w:vAlign w:val="center"/>
            <w:hideMark/>
          </w:tcPr>
          <w:p w14:paraId="615CAE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906217</w:t>
            </w:r>
          </w:p>
        </w:tc>
        <w:tc>
          <w:tcPr>
            <w:tcW w:w="6649" w:type="dxa"/>
            <w:vAlign w:val="center"/>
            <w:hideMark/>
          </w:tcPr>
          <w:p w14:paraId="3BA8BD8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(TEMPRANOS A) SEMIAUTOMATIZADO O AUTOMATIZADO</w:t>
            </w:r>
          </w:p>
        </w:tc>
        <w:tc>
          <w:tcPr>
            <w:tcW w:w="2268" w:type="dxa"/>
            <w:shd w:val="clear" w:color="000000" w:fill="FFFFFF"/>
            <w:noWrap/>
            <w:vAlign w:val="center"/>
            <w:hideMark/>
          </w:tcPr>
          <w:p w14:paraId="537C1D0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$ 76.700</w:t>
            </w:r>
          </w:p>
        </w:tc>
      </w:tr>
      <w:tr w:rsidR="00106FAF" w:rsidRPr="00106FAF" w14:paraId="348B777A" w14:textId="77777777" w:rsidTr="00E0398C">
        <w:trPr>
          <w:trHeight w:val="283"/>
        </w:trPr>
        <w:tc>
          <w:tcPr>
            <w:tcW w:w="407" w:type="dxa"/>
            <w:noWrap/>
            <w:vAlign w:val="center"/>
            <w:hideMark/>
          </w:tcPr>
          <w:p w14:paraId="641BCE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637</w:t>
            </w:r>
          </w:p>
        </w:tc>
        <w:tc>
          <w:tcPr>
            <w:tcW w:w="736" w:type="dxa"/>
            <w:noWrap/>
            <w:vAlign w:val="center"/>
            <w:hideMark/>
          </w:tcPr>
          <w:p w14:paraId="19CC62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906212</w:t>
            </w:r>
          </w:p>
        </w:tc>
        <w:tc>
          <w:tcPr>
            <w:tcW w:w="6649" w:type="dxa"/>
            <w:vAlign w:val="center"/>
            <w:hideMark/>
          </w:tcPr>
          <w:p w14:paraId="50ECB0D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(CAPSULA EB-VCA-G) SEMIAUTOMATIZADO O AUTOMATIZADO</w:t>
            </w:r>
          </w:p>
        </w:tc>
        <w:tc>
          <w:tcPr>
            <w:tcW w:w="2268" w:type="dxa"/>
            <w:shd w:val="clear" w:color="000000" w:fill="FFFFFF"/>
            <w:noWrap/>
            <w:vAlign w:val="center"/>
            <w:hideMark/>
          </w:tcPr>
          <w:p w14:paraId="2348A26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$ 51.124</w:t>
            </w:r>
          </w:p>
        </w:tc>
      </w:tr>
      <w:tr w:rsidR="00106FAF" w:rsidRPr="00106FAF" w14:paraId="49E9D3F2" w14:textId="77777777" w:rsidTr="00E0398C">
        <w:trPr>
          <w:trHeight w:val="283"/>
        </w:trPr>
        <w:tc>
          <w:tcPr>
            <w:tcW w:w="407" w:type="dxa"/>
            <w:noWrap/>
            <w:vAlign w:val="center"/>
            <w:hideMark/>
          </w:tcPr>
          <w:p w14:paraId="65735B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638</w:t>
            </w:r>
          </w:p>
        </w:tc>
        <w:tc>
          <w:tcPr>
            <w:tcW w:w="736" w:type="dxa"/>
            <w:noWrap/>
            <w:vAlign w:val="center"/>
            <w:hideMark/>
          </w:tcPr>
          <w:p w14:paraId="1581E2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906213</w:t>
            </w:r>
          </w:p>
        </w:tc>
        <w:tc>
          <w:tcPr>
            <w:tcW w:w="6649" w:type="dxa"/>
            <w:vAlign w:val="center"/>
            <w:hideMark/>
          </w:tcPr>
          <w:p w14:paraId="32E69FC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(NUCLEARES EBNA-G) SEMIAUTOMATIZADO O AUTOMATIZADO</w:t>
            </w:r>
          </w:p>
        </w:tc>
        <w:tc>
          <w:tcPr>
            <w:tcW w:w="2268" w:type="dxa"/>
            <w:shd w:val="clear" w:color="000000" w:fill="FFFFFF"/>
            <w:noWrap/>
            <w:vAlign w:val="center"/>
            <w:hideMark/>
          </w:tcPr>
          <w:p w14:paraId="548D405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$ 86.958</w:t>
            </w:r>
          </w:p>
        </w:tc>
      </w:tr>
      <w:tr w:rsidR="00106FAF" w:rsidRPr="00106FAF" w14:paraId="36CF31D0" w14:textId="77777777" w:rsidTr="00E0398C">
        <w:trPr>
          <w:trHeight w:val="283"/>
        </w:trPr>
        <w:tc>
          <w:tcPr>
            <w:tcW w:w="407" w:type="dxa"/>
            <w:noWrap/>
            <w:vAlign w:val="center"/>
            <w:hideMark/>
          </w:tcPr>
          <w:p w14:paraId="2A74C7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639</w:t>
            </w:r>
          </w:p>
        </w:tc>
        <w:tc>
          <w:tcPr>
            <w:tcW w:w="736" w:type="dxa"/>
            <w:noWrap/>
            <w:vAlign w:val="center"/>
            <w:hideMark/>
          </w:tcPr>
          <w:p w14:paraId="5D0EAD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906214</w:t>
            </w:r>
          </w:p>
        </w:tc>
        <w:tc>
          <w:tcPr>
            <w:tcW w:w="6649" w:type="dxa"/>
            <w:vAlign w:val="center"/>
            <w:hideMark/>
          </w:tcPr>
          <w:p w14:paraId="171E95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(TEMPRANOS G) SEMIAUTOMATIZADO O AUTOMATIZADO</w:t>
            </w:r>
          </w:p>
        </w:tc>
        <w:tc>
          <w:tcPr>
            <w:tcW w:w="2268" w:type="dxa"/>
            <w:shd w:val="clear" w:color="000000" w:fill="FFFFFF"/>
            <w:noWrap/>
            <w:vAlign w:val="center"/>
            <w:hideMark/>
          </w:tcPr>
          <w:p w14:paraId="0B61824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$ 106.687</w:t>
            </w:r>
          </w:p>
        </w:tc>
      </w:tr>
      <w:tr w:rsidR="00106FAF" w:rsidRPr="00106FAF" w14:paraId="7F312713" w14:textId="77777777" w:rsidTr="00E0398C">
        <w:trPr>
          <w:trHeight w:val="283"/>
        </w:trPr>
        <w:tc>
          <w:tcPr>
            <w:tcW w:w="407" w:type="dxa"/>
            <w:noWrap/>
            <w:vAlign w:val="center"/>
            <w:hideMark/>
          </w:tcPr>
          <w:p w14:paraId="45B6BA8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640</w:t>
            </w:r>
          </w:p>
        </w:tc>
        <w:tc>
          <w:tcPr>
            <w:tcW w:w="736" w:type="dxa"/>
            <w:noWrap/>
            <w:vAlign w:val="center"/>
            <w:hideMark/>
          </w:tcPr>
          <w:p w14:paraId="0E1D94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906215</w:t>
            </w:r>
          </w:p>
        </w:tc>
        <w:tc>
          <w:tcPr>
            <w:tcW w:w="6649" w:type="dxa"/>
            <w:vAlign w:val="center"/>
            <w:hideMark/>
          </w:tcPr>
          <w:p w14:paraId="1FD0D7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(CAPSULA EB-VCA-M) SEMIAUTOMATIZADO O AUTOMATIZADO</w:t>
            </w:r>
          </w:p>
        </w:tc>
        <w:tc>
          <w:tcPr>
            <w:tcW w:w="2268" w:type="dxa"/>
            <w:shd w:val="clear" w:color="000000" w:fill="FFFFFF"/>
            <w:noWrap/>
            <w:vAlign w:val="center"/>
            <w:hideMark/>
          </w:tcPr>
          <w:p w14:paraId="29ECDE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$ 50.339</w:t>
            </w:r>
          </w:p>
        </w:tc>
      </w:tr>
      <w:tr w:rsidR="00106FAF" w:rsidRPr="00106FAF" w14:paraId="6065BD84" w14:textId="77777777" w:rsidTr="00E0398C">
        <w:trPr>
          <w:trHeight w:val="283"/>
        </w:trPr>
        <w:tc>
          <w:tcPr>
            <w:tcW w:w="407" w:type="dxa"/>
            <w:noWrap/>
            <w:vAlign w:val="center"/>
            <w:hideMark/>
          </w:tcPr>
          <w:p w14:paraId="1BB503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641</w:t>
            </w:r>
          </w:p>
        </w:tc>
        <w:tc>
          <w:tcPr>
            <w:tcW w:w="736" w:type="dxa"/>
            <w:noWrap/>
            <w:vAlign w:val="center"/>
            <w:hideMark/>
          </w:tcPr>
          <w:p w14:paraId="0A48D3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906216</w:t>
            </w:r>
          </w:p>
        </w:tc>
        <w:tc>
          <w:tcPr>
            <w:tcW w:w="6649" w:type="dxa"/>
            <w:vAlign w:val="center"/>
            <w:hideMark/>
          </w:tcPr>
          <w:p w14:paraId="26D79E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Epstein-Barr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(NUCLEARES EBNA-M) SEMIAUTOMATIZADO O AUTOMATIZADO</w:t>
            </w:r>
          </w:p>
        </w:tc>
        <w:tc>
          <w:tcPr>
            <w:tcW w:w="2268" w:type="dxa"/>
            <w:shd w:val="clear" w:color="000000" w:fill="FFFFFF"/>
            <w:noWrap/>
            <w:vAlign w:val="center"/>
            <w:hideMark/>
          </w:tcPr>
          <w:p w14:paraId="38DF0F9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$ 95.114</w:t>
            </w:r>
          </w:p>
        </w:tc>
      </w:tr>
      <w:tr w:rsidR="00106FAF" w:rsidRPr="00106FAF" w14:paraId="5E69ADF3" w14:textId="77777777" w:rsidTr="00E0398C">
        <w:trPr>
          <w:trHeight w:val="283"/>
        </w:trPr>
        <w:tc>
          <w:tcPr>
            <w:tcW w:w="407" w:type="dxa"/>
            <w:noWrap/>
            <w:vAlign w:val="center"/>
            <w:hideMark/>
          </w:tcPr>
          <w:p w14:paraId="3A244A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642</w:t>
            </w:r>
          </w:p>
        </w:tc>
        <w:tc>
          <w:tcPr>
            <w:tcW w:w="736" w:type="dxa"/>
            <w:noWrap/>
            <w:vAlign w:val="center"/>
            <w:hideMark/>
          </w:tcPr>
          <w:p w14:paraId="1D4A9FF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902106</w:t>
            </w:r>
          </w:p>
        </w:tc>
        <w:tc>
          <w:tcPr>
            <w:tcW w:w="6649" w:type="dxa"/>
            <w:vAlign w:val="center"/>
            <w:hideMark/>
          </w:tcPr>
          <w:p w14:paraId="52E67D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ERITROPOYETINA</w:t>
            </w:r>
          </w:p>
        </w:tc>
        <w:tc>
          <w:tcPr>
            <w:tcW w:w="2268" w:type="dxa"/>
            <w:shd w:val="clear" w:color="000000" w:fill="FFFFFF"/>
            <w:noWrap/>
            <w:vAlign w:val="center"/>
            <w:hideMark/>
          </w:tcPr>
          <w:p w14:paraId="6F7108C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$ 69.664</w:t>
            </w:r>
          </w:p>
        </w:tc>
      </w:tr>
      <w:tr w:rsidR="00106FAF" w:rsidRPr="00106FAF" w14:paraId="176A0744" w14:textId="77777777" w:rsidTr="00E0398C">
        <w:trPr>
          <w:trHeight w:val="283"/>
        </w:trPr>
        <w:tc>
          <w:tcPr>
            <w:tcW w:w="407" w:type="dxa"/>
            <w:noWrap/>
            <w:vAlign w:val="center"/>
            <w:hideMark/>
          </w:tcPr>
          <w:p w14:paraId="17433B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643</w:t>
            </w:r>
          </w:p>
        </w:tc>
        <w:tc>
          <w:tcPr>
            <w:tcW w:w="736" w:type="dxa"/>
            <w:noWrap/>
            <w:vAlign w:val="center"/>
            <w:hideMark/>
          </w:tcPr>
          <w:p w14:paraId="094A25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906420</w:t>
            </w:r>
          </w:p>
        </w:tc>
        <w:tc>
          <w:tcPr>
            <w:tcW w:w="6649" w:type="dxa"/>
            <w:vAlign w:val="center"/>
            <w:hideMark/>
          </w:tcPr>
          <w:p w14:paraId="7C86AB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ESPERMATOZOIDES ANTICUERPOS MANUAL O SEMIAUTOMATIZADO</w:t>
            </w:r>
          </w:p>
        </w:tc>
        <w:tc>
          <w:tcPr>
            <w:tcW w:w="2268" w:type="dxa"/>
            <w:shd w:val="clear" w:color="000000" w:fill="FFFFFF"/>
            <w:noWrap/>
            <w:vAlign w:val="center"/>
            <w:hideMark/>
          </w:tcPr>
          <w:p w14:paraId="5564CF1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$ 98.262</w:t>
            </w:r>
          </w:p>
        </w:tc>
      </w:tr>
      <w:tr w:rsidR="00106FAF" w:rsidRPr="00106FAF" w14:paraId="3ED60C64" w14:textId="77777777" w:rsidTr="00E0398C">
        <w:trPr>
          <w:trHeight w:val="283"/>
        </w:trPr>
        <w:tc>
          <w:tcPr>
            <w:tcW w:w="407" w:type="dxa"/>
            <w:noWrap/>
            <w:vAlign w:val="center"/>
            <w:hideMark/>
          </w:tcPr>
          <w:p w14:paraId="59A587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644</w:t>
            </w:r>
          </w:p>
        </w:tc>
        <w:tc>
          <w:tcPr>
            <w:tcW w:w="736" w:type="dxa"/>
            <w:noWrap/>
            <w:vAlign w:val="center"/>
            <w:hideMark/>
          </w:tcPr>
          <w:p w14:paraId="3E5E7E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904401</w:t>
            </w:r>
          </w:p>
        </w:tc>
        <w:tc>
          <w:tcPr>
            <w:tcW w:w="6649" w:type="dxa"/>
            <w:vAlign w:val="center"/>
            <w:hideMark/>
          </w:tcPr>
          <w:p w14:paraId="4A2AB7C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ESTRADIOL PRE Y POST GONADOTROPINA CORIONICA CADA MUESTRA</w:t>
            </w:r>
          </w:p>
        </w:tc>
        <w:tc>
          <w:tcPr>
            <w:tcW w:w="2268" w:type="dxa"/>
            <w:shd w:val="clear" w:color="000000" w:fill="FFFFFF"/>
            <w:noWrap/>
            <w:vAlign w:val="center"/>
            <w:hideMark/>
          </w:tcPr>
          <w:p w14:paraId="63DA0A9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$ 137.500</w:t>
            </w:r>
          </w:p>
        </w:tc>
      </w:tr>
      <w:tr w:rsidR="00106FAF" w:rsidRPr="00106FAF" w14:paraId="72944F7F" w14:textId="77777777" w:rsidTr="00E0398C">
        <w:trPr>
          <w:trHeight w:val="283"/>
        </w:trPr>
        <w:tc>
          <w:tcPr>
            <w:tcW w:w="407" w:type="dxa"/>
            <w:noWrap/>
            <w:vAlign w:val="center"/>
            <w:hideMark/>
          </w:tcPr>
          <w:p w14:paraId="34A62C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645</w:t>
            </w:r>
          </w:p>
        </w:tc>
        <w:tc>
          <w:tcPr>
            <w:tcW w:w="736" w:type="dxa"/>
            <w:noWrap/>
            <w:vAlign w:val="center"/>
            <w:hideMark/>
          </w:tcPr>
          <w:p w14:paraId="660AB6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904507</w:t>
            </w:r>
          </w:p>
        </w:tc>
        <w:tc>
          <w:tcPr>
            <w:tcW w:w="6649" w:type="dxa"/>
            <w:vAlign w:val="center"/>
            <w:hideMark/>
          </w:tcPr>
          <w:p w14:paraId="441613B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ESTRONA SEMIAUTOMATIZADO O AUTOMATIZADO</w:t>
            </w:r>
          </w:p>
        </w:tc>
        <w:tc>
          <w:tcPr>
            <w:tcW w:w="2268" w:type="dxa"/>
            <w:shd w:val="clear" w:color="000000" w:fill="FFFFFF"/>
            <w:noWrap/>
            <w:vAlign w:val="center"/>
            <w:hideMark/>
          </w:tcPr>
          <w:p w14:paraId="1DFF9F7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$ 95.016</w:t>
            </w:r>
          </w:p>
        </w:tc>
      </w:tr>
      <w:tr w:rsidR="00106FAF" w:rsidRPr="00106FAF" w14:paraId="0E9E407F" w14:textId="77777777" w:rsidTr="00E0398C">
        <w:trPr>
          <w:trHeight w:val="283"/>
        </w:trPr>
        <w:tc>
          <w:tcPr>
            <w:tcW w:w="407" w:type="dxa"/>
            <w:noWrap/>
            <w:vAlign w:val="center"/>
            <w:hideMark/>
          </w:tcPr>
          <w:p w14:paraId="3EBAA3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646</w:t>
            </w:r>
          </w:p>
        </w:tc>
        <w:tc>
          <w:tcPr>
            <w:tcW w:w="736" w:type="dxa"/>
            <w:noWrap/>
            <w:vAlign w:val="center"/>
            <w:hideMark/>
          </w:tcPr>
          <w:p w14:paraId="192853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898101</w:t>
            </w:r>
          </w:p>
        </w:tc>
        <w:tc>
          <w:tcPr>
            <w:tcW w:w="6649" w:type="dxa"/>
            <w:vAlign w:val="center"/>
            <w:hideMark/>
          </w:tcPr>
          <w:p w14:paraId="3B0593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ESTUDIO DE COLORACION BASICA EN BIOPSIA</w:t>
            </w:r>
          </w:p>
        </w:tc>
        <w:tc>
          <w:tcPr>
            <w:tcW w:w="2268" w:type="dxa"/>
            <w:shd w:val="clear" w:color="000000" w:fill="FFFFFF"/>
            <w:noWrap/>
            <w:vAlign w:val="center"/>
            <w:hideMark/>
          </w:tcPr>
          <w:p w14:paraId="5FFD2C6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$ 63.900</w:t>
            </w:r>
          </w:p>
        </w:tc>
      </w:tr>
      <w:tr w:rsidR="00106FAF" w:rsidRPr="00106FAF" w14:paraId="7C0FDC66" w14:textId="77777777" w:rsidTr="00E0398C">
        <w:trPr>
          <w:trHeight w:val="283"/>
        </w:trPr>
        <w:tc>
          <w:tcPr>
            <w:tcW w:w="407" w:type="dxa"/>
            <w:noWrap/>
            <w:vAlign w:val="center"/>
            <w:hideMark/>
          </w:tcPr>
          <w:p w14:paraId="681CF5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647</w:t>
            </w:r>
          </w:p>
        </w:tc>
        <w:tc>
          <w:tcPr>
            <w:tcW w:w="736" w:type="dxa"/>
            <w:noWrap/>
            <w:vAlign w:val="center"/>
            <w:hideMark/>
          </w:tcPr>
          <w:p w14:paraId="39F093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902044</w:t>
            </w:r>
          </w:p>
        </w:tc>
        <w:tc>
          <w:tcPr>
            <w:tcW w:w="6649" w:type="dxa"/>
            <w:vAlign w:val="center"/>
            <w:hideMark/>
          </w:tcPr>
          <w:p w14:paraId="5D479DC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EUGLOBULINA TIEMPO DE LISIS</w:t>
            </w:r>
          </w:p>
        </w:tc>
        <w:tc>
          <w:tcPr>
            <w:tcW w:w="2268" w:type="dxa"/>
            <w:shd w:val="clear" w:color="000000" w:fill="FFFFFF"/>
            <w:noWrap/>
            <w:vAlign w:val="center"/>
            <w:hideMark/>
          </w:tcPr>
          <w:p w14:paraId="1F7C3BD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$ 58.500</w:t>
            </w:r>
          </w:p>
        </w:tc>
      </w:tr>
      <w:tr w:rsidR="00106FAF" w:rsidRPr="00106FAF" w14:paraId="6733BEFA" w14:textId="77777777" w:rsidTr="00E0398C">
        <w:trPr>
          <w:trHeight w:val="283"/>
        </w:trPr>
        <w:tc>
          <w:tcPr>
            <w:tcW w:w="407" w:type="dxa"/>
            <w:noWrap/>
            <w:vAlign w:val="center"/>
            <w:hideMark/>
          </w:tcPr>
          <w:p w14:paraId="078731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648</w:t>
            </w:r>
          </w:p>
        </w:tc>
        <w:tc>
          <w:tcPr>
            <w:tcW w:w="736" w:type="dxa"/>
            <w:noWrap/>
            <w:vAlign w:val="center"/>
            <w:hideMark/>
          </w:tcPr>
          <w:p w14:paraId="68861D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908427</w:t>
            </w:r>
          </w:p>
        </w:tc>
        <w:tc>
          <w:tcPr>
            <w:tcW w:w="6649" w:type="dxa"/>
            <w:vAlign w:val="center"/>
            <w:hideMark/>
          </w:tcPr>
          <w:p w14:paraId="7C1892C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F2 (FACTOR II O PROTROMBINA) MUTACION G20210A</w:t>
            </w:r>
          </w:p>
        </w:tc>
        <w:tc>
          <w:tcPr>
            <w:tcW w:w="2268" w:type="dxa"/>
            <w:shd w:val="clear" w:color="000000" w:fill="FFFFFF"/>
            <w:noWrap/>
            <w:vAlign w:val="center"/>
            <w:hideMark/>
          </w:tcPr>
          <w:p w14:paraId="55C44FB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$ 328.211</w:t>
            </w:r>
          </w:p>
        </w:tc>
      </w:tr>
      <w:tr w:rsidR="00106FAF" w:rsidRPr="00106FAF" w14:paraId="2C2C30ED" w14:textId="77777777" w:rsidTr="00E0398C">
        <w:trPr>
          <w:trHeight w:val="283"/>
        </w:trPr>
        <w:tc>
          <w:tcPr>
            <w:tcW w:w="407" w:type="dxa"/>
            <w:noWrap/>
            <w:vAlign w:val="center"/>
            <w:hideMark/>
          </w:tcPr>
          <w:p w14:paraId="47327B4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649</w:t>
            </w:r>
          </w:p>
        </w:tc>
        <w:tc>
          <w:tcPr>
            <w:tcW w:w="736" w:type="dxa"/>
            <w:noWrap/>
            <w:vAlign w:val="center"/>
            <w:hideMark/>
          </w:tcPr>
          <w:p w14:paraId="76B103D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908441</w:t>
            </w:r>
          </w:p>
        </w:tc>
        <w:tc>
          <w:tcPr>
            <w:tcW w:w="6649" w:type="dxa"/>
            <w:vAlign w:val="center"/>
            <w:hideMark/>
          </w:tcPr>
          <w:p w14:paraId="7FECA11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DE LEIDEN MUTACION</w:t>
            </w:r>
          </w:p>
        </w:tc>
        <w:tc>
          <w:tcPr>
            <w:tcW w:w="2268" w:type="dxa"/>
            <w:shd w:val="clear" w:color="000000" w:fill="FFFFFF"/>
            <w:noWrap/>
            <w:vAlign w:val="center"/>
            <w:hideMark/>
          </w:tcPr>
          <w:p w14:paraId="33ED283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$ 321.913</w:t>
            </w:r>
          </w:p>
        </w:tc>
      </w:tr>
      <w:tr w:rsidR="00106FAF" w:rsidRPr="00106FAF" w14:paraId="6B9354E2" w14:textId="77777777" w:rsidTr="00E0398C">
        <w:trPr>
          <w:trHeight w:val="283"/>
        </w:trPr>
        <w:tc>
          <w:tcPr>
            <w:tcW w:w="407" w:type="dxa"/>
            <w:noWrap/>
            <w:vAlign w:val="center"/>
            <w:hideMark/>
          </w:tcPr>
          <w:p w14:paraId="365DCC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650</w:t>
            </w:r>
          </w:p>
        </w:tc>
        <w:tc>
          <w:tcPr>
            <w:tcW w:w="736" w:type="dxa"/>
            <w:noWrap/>
            <w:vAlign w:val="center"/>
            <w:hideMark/>
          </w:tcPr>
          <w:p w14:paraId="4775E4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902012</w:t>
            </w:r>
          </w:p>
        </w:tc>
        <w:tc>
          <w:tcPr>
            <w:tcW w:w="6649" w:type="dxa"/>
            <w:vAlign w:val="center"/>
            <w:hideMark/>
          </w:tcPr>
          <w:p w14:paraId="10CEBE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II DE LA COAGULACION CUANTIFICACION [PROTROMBINA]</w:t>
            </w:r>
          </w:p>
        </w:tc>
        <w:tc>
          <w:tcPr>
            <w:tcW w:w="2268" w:type="dxa"/>
            <w:shd w:val="clear" w:color="000000" w:fill="FFFFFF"/>
            <w:noWrap/>
            <w:vAlign w:val="center"/>
            <w:hideMark/>
          </w:tcPr>
          <w:p w14:paraId="66732D0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$ 103.506</w:t>
            </w:r>
          </w:p>
        </w:tc>
      </w:tr>
      <w:tr w:rsidR="00106FAF" w:rsidRPr="00106FAF" w14:paraId="3BC6ED16" w14:textId="77777777" w:rsidTr="00E0398C">
        <w:trPr>
          <w:trHeight w:val="283"/>
        </w:trPr>
        <w:tc>
          <w:tcPr>
            <w:tcW w:w="407" w:type="dxa"/>
            <w:noWrap/>
            <w:vAlign w:val="center"/>
            <w:hideMark/>
          </w:tcPr>
          <w:p w14:paraId="0E2C5F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651</w:t>
            </w:r>
          </w:p>
        </w:tc>
        <w:tc>
          <w:tcPr>
            <w:tcW w:w="736" w:type="dxa"/>
            <w:noWrap/>
            <w:vAlign w:val="center"/>
            <w:hideMark/>
          </w:tcPr>
          <w:p w14:paraId="574B61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906813</w:t>
            </w:r>
          </w:p>
        </w:tc>
        <w:tc>
          <w:tcPr>
            <w:tcW w:w="6649" w:type="dxa"/>
            <w:vAlign w:val="center"/>
            <w:hideMark/>
          </w:tcPr>
          <w:p w14:paraId="01E8D2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INTRINSECO ANTICUERPOS SEMIAUTOMATIZADO Y AUTOMATIZADO</w:t>
            </w:r>
          </w:p>
        </w:tc>
        <w:tc>
          <w:tcPr>
            <w:tcW w:w="2268" w:type="dxa"/>
            <w:shd w:val="clear" w:color="000000" w:fill="FFFFFF"/>
            <w:noWrap/>
            <w:vAlign w:val="center"/>
            <w:hideMark/>
          </w:tcPr>
          <w:p w14:paraId="5BE3587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$ 65.800</w:t>
            </w:r>
          </w:p>
        </w:tc>
      </w:tr>
      <w:tr w:rsidR="00106FAF" w:rsidRPr="00106FAF" w14:paraId="6F38049D" w14:textId="77777777" w:rsidTr="00E0398C">
        <w:trPr>
          <w:trHeight w:val="283"/>
        </w:trPr>
        <w:tc>
          <w:tcPr>
            <w:tcW w:w="407" w:type="dxa"/>
            <w:noWrap/>
            <w:vAlign w:val="center"/>
            <w:hideMark/>
          </w:tcPr>
          <w:p w14:paraId="5982338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652</w:t>
            </w:r>
          </w:p>
        </w:tc>
        <w:tc>
          <w:tcPr>
            <w:tcW w:w="736" w:type="dxa"/>
            <w:noWrap/>
            <w:vAlign w:val="center"/>
            <w:hideMark/>
          </w:tcPr>
          <w:p w14:paraId="72FF36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902014</w:t>
            </w:r>
          </w:p>
        </w:tc>
        <w:tc>
          <w:tcPr>
            <w:tcW w:w="6649" w:type="dxa"/>
            <w:vAlign w:val="center"/>
            <w:hideMark/>
          </w:tcPr>
          <w:p w14:paraId="43DDAD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IX DE LA COAGULACION [CHRISTMAS O PTC]</w:t>
            </w:r>
          </w:p>
        </w:tc>
        <w:tc>
          <w:tcPr>
            <w:tcW w:w="2268" w:type="dxa"/>
            <w:shd w:val="clear" w:color="000000" w:fill="FFFFFF"/>
            <w:noWrap/>
            <w:vAlign w:val="center"/>
            <w:hideMark/>
          </w:tcPr>
          <w:p w14:paraId="2A5A8F4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$ 72.013</w:t>
            </w:r>
          </w:p>
        </w:tc>
      </w:tr>
      <w:tr w:rsidR="00106FAF" w:rsidRPr="00106FAF" w14:paraId="4ABCAF67" w14:textId="77777777" w:rsidTr="00E0398C">
        <w:trPr>
          <w:trHeight w:val="283"/>
        </w:trPr>
        <w:tc>
          <w:tcPr>
            <w:tcW w:w="407" w:type="dxa"/>
            <w:noWrap/>
            <w:vAlign w:val="center"/>
            <w:hideMark/>
          </w:tcPr>
          <w:p w14:paraId="5315E9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653</w:t>
            </w:r>
          </w:p>
        </w:tc>
        <w:tc>
          <w:tcPr>
            <w:tcW w:w="736" w:type="dxa"/>
            <w:noWrap/>
            <w:vAlign w:val="center"/>
            <w:hideMark/>
          </w:tcPr>
          <w:p w14:paraId="0A9C84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906910</w:t>
            </w:r>
          </w:p>
        </w:tc>
        <w:tc>
          <w:tcPr>
            <w:tcW w:w="6649" w:type="dxa"/>
            <w:vAlign w:val="center"/>
            <w:hideMark/>
          </w:tcPr>
          <w:p w14:paraId="31889F1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REUMATOIDEO SEMIAUTOMATIZADO O AUTOMATIZADO</w:t>
            </w:r>
          </w:p>
        </w:tc>
        <w:tc>
          <w:tcPr>
            <w:tcW w:w="2268" w:type="dxa"/>
            <w:shd w:val="clear" w:color="000000" w:fill="FFFFFF"/>
            <w:noWrap/>
            <w:vAlign w:val="center"/>
            <w:hideMark/>
          </w:tcPr>
          <w:p w14:paraId="614C64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$ 26.874</w:t>
            </w:r>
          </w:p>
        </w:tc>
      </w:tr>
      <w:tr w:rsidR="00106FAF" w:rsidRPr="00106FAF" w14:paraId="4DFAD435" w14:textId="77777777" w:rsidTr="00E0398C">
        <w:trPr>
          <w:trHeight w:val="283"/>
        </w:trPr>
        <w:tc>
          <w:tcPr>
            <w:tcW w:w="407" w:type="dxa"/>
            <w:noWrap/>
            <w:vAlign w:val="center"/>
            <w:hideMark/>
          </w:tcPr>
          <w:p w14:paraId="43A1F07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654</w:t>
            </w:r>
          </w:p>
        </w:tc>
        <w:tc>
          <w:tcPr>
            <w:tcW w:w="736" w:type="dxa"/>
            <w:noWrap/>
            <w:vAlign w:val="center"/>
            <w:hideMark/>
          </w:tcPr>
          <w:p w14:paraId="3693BE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902016</w:t>
            </w:r>
          </w:p>
        </w:tc>
        <w:tc>
          <w:tcPr>
            <w:tcW w:w="6649" w:type="dxa"/>
            <w:vAlign w:val="center"/>
            <w:hideMark/>
          </w:tcPr>
          <w:p w14:paraId="5D08E52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V DE LA COAGULACION [LABIL O PROACELERINA]</w:t>
            </w:r>
          </w:p>
        </w:tc>
        <w:tc>
          <w:tcPr>
            <w:tcW w:w="2268" w:type="dxa"/>
            <w:shd w:val="clear" w:color="000000" w:fill="FFFFFF"/>
            <w:noWrap/>
            <w:vAlign w:val="center"/>
            <w:hideMark/>
          </w:tcPr>
          <w:p w14:paraId="394CAFA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$ 86.611</w:t>
            </w:r>
          </w:p>
        </w:tc>
      </w:tr>
      <w:tr w:rsidR="00106FAF" w:rsidRPr="00106FAF" w14:paraId="7B15B943" w14:textId="77777777" w:rsidTr="00E0398C">
        <w:trPr>
          <w:trHeight w:val="283"/>
        </w:trPr>
        <w:tc>
          <w:tcPr>
            <w:tcW w:w="407" w:type="dxa"/>
            <w:noWrap/>
            <w:vAlign w:val="center"/>
            <w:hideMark/>
          </w:tcPr>
          <w:p w14:paraId="2AABE6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655</w:t>
            </w:r>
          </w:p>
        </w:tc>
        <w:tc>
          <w:tcPr>
            <w:tcW w:w="736" w:type="dxa"/>
            <w:noWrap/>
            <w:vAlign w:val="center"/>
            <w:hideMark/>
          </w:tcPr>
          <w:p w14:paraId="1FC3D4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902017</w:t>
            </w:r>
          </w:p>
        </w:tc>
        <w:tc>
          <w:tcPr>
            <w:tcW w:w="6649" w:type="dxa"/>
            <w:vAlign w:val="center"/>
            <w:hideMark/>
          </w:tcPr>
          <w:p w14:paraId="36B7FE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VII DE LA COAGULACION [ESTABLE O PROCONVERTINA]</w:t>
            </w:r>
          </w:p>
        </w:tc>
        <w:tc>
          <w:tcPr>
            <w:tcW w:w="2268" w:type="dxa"/>
            <w:shd w:val="clear" w:color="000000" w:fill="FFFFFF"/>
            <w:noWrap/>
            <w:vAlign w:val="center"/>
            <w:hideMark/>
          </w:tcPr>
          <w:p w14:paraId="4B9A575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$ 113.195</w:t>
            </w:r>
          </w:p>
        </w:tc>
      </w:tr>
      <w:tr w:rsidR="00106FAF" w:rsidRPr="00106FAF" w14:paraId="0179364E" w14:textId="77777777" w:rsidTr="00E0398C">
        <w:trPr>
          <w:trHeight w:val="283"/>
        </w:trPr>
        <w:tc>
          <w:tcPr>
            <w:tcW w:w="407" w:type="dxa"/>
            <w:noWrap/>
            <w:vAlign w:val="center"/>
            <w:hideMark/>
          </w:tcPr>
          <w:p w14:paraId="0B7127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656</w:t>
            </w:r>
          </w:p>
        </w:tc>
        <w:tc>
          <w:tcPr>
            <w:tcW w:w="736" w:type="dxa"/>
            <w:noWrap/>
            <w:vAlign w:val="center"/>
            <w:hideMark/>
          </w:tcPr>
          <w:p w14:paraId="0F07B2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902018</w:t>
            </w:r>
          </w:p>
        </w:tc>
        <w:tc>
          <w:tcPr>
            <w:tcW w:w="6649" w:type="dxa"/>
            <w:vAlign w:val="center"/>
            <w:hideMark/>
          </w:tcPr>
          <w:p w14:paraId="355C92D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VIII DE LA COAGULACION</w:t>
            </w:r>
          </w:p>
        </w:tc>
        <w:tc>
          <w:tcPr>
            <w:tcW w:w="2268" w:type="dxa"/>
            <w:shd w:val="clear" w:color="000000" w:fill="FFFFFF"/>
            <w:noWrap/>
            <w:vAlign w:val="center"/>
            <w:hideMark/>
          </w:tcPr>
          <w:p w14:paraId="3B7B3A5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$ 76.671</w:t>
            </w:r>
          </w:p>
        </w:tc>
      </w:tr>
      <w:tr w:rsidR="00106FAF" w:rsidRPr="00106FAF" w14:paraId="3D33C68C" w14:textId="77777777" w:rsidTr="00E0398C">
        <w:trPr>
          <w:trHeight w:val="283"/>
        </w:trPr>
        <w:tc>
          <w:tcPr>
            <w:tcW w:w="407" w:type="dxa"/>
            <w:noWrap/>
            <w:vAlign w:val="center"/>
            <w:hideMark/>
          </w:tcPr>
          <w:p w14:paraId="222512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657</w:t>
            </w:r>
          </w:p>
        </w:tc>
        <w:tc>
          <w:tcPr>
            <w:tcW w:w="736" w:type="dxa"/>
            <w:noWrap/>
            <w:vAlign w:val="center"/>
            <w:hideMark/>
          </w:tcPr>
          <w:p w14:paraId="03303E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902071</w:t>
            </w:r>
          </w:p>
        </w:tc>
        <w:tc>
          <w:tcPr>
            <w:tcW w:w="6649" w:type="dxa"/>
            <w:vAlign w:val="center"/>
            <w:hideMark/>
          </w:tcPr>
          <w:p w14:paraId="6CD2ED1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VON WILLEBRAND PROTEASA DE CLIVAJE</w:t>
            </w:r>
          </w:p>
        </w:tc>
        <w:tc>
          <w:tcPr>
            <w:tcW w:w="2268" w:type="dxa"/>
            <w:shd w:val="clear" w:color="000000" w:fill="FFFFFF"/>
            <w:noWrap/>
            <w:vAlign w:val="center"/>
            <w:hideMark/>
          </w:tcPr>
          <w:p w14:paraId="72DDAC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$ 1.155.097</w:t>
            </w:r>
          </w:p>
        </w:tc>
      </w:tr>
      <w:tr w:rsidR="00106FAF" w:rsidRPr="00106FAF" w14:paraId="5C6DC580" w14:textId="77777777" w:rsidTr="00E0398C">
        <w:trPr>
          <w:trHeight w:val="283"/>
        </w:trPr>
        <w:tc>
          <w:tcPr>
            <w:tcW w:w="407" w:type="dxa"/>
            <w:noWrap/>
            <w:vAlign w:val="center"/>
            <w:hideMark/>
          </w:tcPr>
          <w:p w14:paraId="0654B5A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658</w:t>
            </w:r>
          </w:p>
        </w:tc>
        <w:tc>
          <w:tcPr>
            <w:tcW w:w="736" w:type="dxa"/>
            <w:noWrap/>
            <w:vAlign w:val="center"/>
            <w:hideMark/>
          </w:tcPr>
          <w:p w14:paraId="7AC9F5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902020</w:t>
            </w:r>
          </w:p>
        </w:tc>
        <w:tc>
          <w:tcPr>
            <w:tcW w:w="6649" w:type="dxa"/>
            <w:vAlign w:val="center"/>
            <w:hideMark/>
          </w:tcPr>
          <w:p w14:paraId="30D0997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X [STUART PROWER]</w:t>
            </w:r>
          </w:p>
        </w:tc>
        <w:tc>
          <w:tcPr>
            <w:tcW w:w="2268" w:type="dxa"/>
            <w:shd w:val="clear" w:color="000000" w:fill="FFFFFF"/>
            <w:noWrap/>
            <w:vAlign w:val="center"/>
            <w:hideMark/>
          </w:tcPr>
          <w:p w14:paraId="4D9B5DE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$ 123.076</w:t>
            </w:r>
          </w:p>
        </w:tc>
      </w:tr>
      <w:tr w:rsidR="00106FAF" w:rsidRPr="00106FAF" w14:paraId="73BC7382" w14:textId="77777777" w:rsidTr="00E0398C">
        <w:trPr>
          <w:trHeight w:val="283"/>
        </w:trPr>
        <w:tc>
          <w:tcPr>
            <w:tcW w:w="407" w:type="dxa"/>
            <w:noWrap/>
            <w:vAlign w:val="center"/>
            <w:hideMark/>
          </w:tcPr>
          <w:p w14:paraId="7A3E98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659</w:t>
            </w:r>
          </w:p>
        </w:tc>
        <w:tc>
          <w:tcPr>
            <w:tcW w:w="736" w:type="dxa"/>
            <w:noWrap/>
            <w:vAlign w:val="center"/>
            <w:hideMark/>
          </w:tcPr>
          <w:p w14:paraId="4E7C310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902021</w:t>
            </w:r>
          </w:p>
        </w:tc>
        <w:tc>
          <w:tcPr>
            <w:tcW w:w="6649" w:type="dxa"/>
            <w:vAlign w:val="center"/>
            <w:hideMark/>
          </w:tcPr>
          <w:p w14:paraId="0D72B1D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XI [PTA]</w:t>
            </w:r>
          </w:p>
        </w:tc>
        <w:tc>
          <w:tcPr>
            <w:tcW w:w="2268" w:type="dxa"/>
            <w:shd w:val="clear" w:color="000000" w:fill="FFFFFF"/>
            <w:noWrap/>
            <w:vAlign w:val="center"/>
            <w:hideMark/>
          </w:tcPr>
          <w:p w14:paraId="041D51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$ 118.051</w:t>
            </w:r>
          </w:p>
        </w:tc>
      </w:tr>
      <w:tr w:rsidR="00106FAF" w:rsidRPr="00106FAF" w14:paraId="2991114E" w14:textId="77777777" w:rsidTr="00E0398C">
        <w:trPr>
          <w:trHeight w:val="283"/>
        </w:trPr>
        <w:tc>
          <w:tcPr>
            <w:tcW w:w="407" w:type="dxa"/>
            <w:noWrap/>
            <w:vAlign w:val="center"/>
            <w:hideMark/>
          </w:tcPr>
          <w:p w14:paraId="1FA83D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660</w:t>
            </w:r>
          </w:p>
        </w:tc>
        <w:tc>
          <w:tcPr>
            <w:tcW w:w="736" w:type="dxa"/>
            <w:noWrap/>
            <w:vAlign w:val="center"/>
            <w:hideMark/>
          </w:tcPr>
          <w:p w14:paraId="143D30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902022</w:t>
            </w:r>
          </w:p>
        </w:tc>
        <w:tc>
          <w:tcPr>
            <w:tcW w:w="6649" w:type="dxa"/>
            <w:vAlign w:val="center"/>
            <w:hideMark/>
          </w:tcPr>
          <w:p w14:paraId="0A868D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XII [FACTOR DE HAGEMAN]</w:t>
            </w:r>
          </w:p>
        </w:tc>
        <w:tc>
          <w:tcPr>
            <w:tcW w:w="2268" w:type="dxa"/>
            <w:shd w:val="clear" w:color="000000" w:fill="FFFFFF"/>
            <w:noWrap/>
            <w:vAlign w:val="center"/>
            <w:hideMark/>
          </w:tcPr>
          <w:p w14:paraId="66DC395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$ 105.034</w:t>
            </w:r>
          </w:p>
        </w:tc>
      </w:tr>
      <w:tr w:rsidR="00106FAF" w:rsidRPr="00106FAF" w14:paraId="43FC6A19" w14:textId="77777777" w:rsidTr="00E0398C">
        <w:trPr>
          <w:trHeight w:val="283"/>
        </w:trPr>
        <w:tc>
          <w:tcPr>
            <w:tcW w:w="407" w:type="dxa"/>
            <w:noWrap/>
            <w:vAlign w:val="center"/>
            <w:hideMark/>
          </w:tcPr>
          <w:p w14:paraId="3D51AE7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661</w:t>
            </w:r>
          </w:p>
        </w:tc>
        <w:tc>
          <w:tcPr>
            <w:tcW w:w="736" w:type="dxa"/>
            <w:noWrap/>
            <w:vAlign w:val="center"/>
            <w:hideMark/>
          </w:tcPr>
          <w:p w14:paraId="019F9A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902023</w:t>
            </w:r>
          </w:p>
        </w:tc>
        <w:tc>
          <w:tcPr>
            <w:tcW w:w="6649" w:type="dxa"/>
            <w:vAlign w:val="center"/>
            <w:hideMark/>
          </w:tcPr>
          <w:p w14:paraId="62E49C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FACTOR XIII [FSF FACTOR ESTABILIZANTE DE LA FIBRINA O TIEMPO DE LISIS COAGULO]</w:t>
            </w:r>
          </w:p>
        </w:tc>
        <w:tc>
          <w:tcPr>
            <w:tcW w:w="2268" w:type="dxa"/>
            <w:shd w:val="clear" w:color="000000" w:fill="FFFFFF"/>
            <w:noWrap/>
            <w:vAlign w:val="center"/>
            <w:hideMark/>
          </w:tcPr>
          <w:p w14:paraId="77639F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$ 171.173</w:t>
            </w:r>
          </w:p>
        </w:tc>
      </w:tr>
      <w:tr w:rsidR="00106FAF" w:rsidRPr="00106FAF" w14:paraId="6EFBD32F" w14:textId="77777777" w:rsidTr="00E0398C">
        <w:trPr>
          <w:trHeight w:val="283"/>
        </w:trPr>
        <w:tc>
          <w:tcPr>
            <w:tcW w:w="407" w:type="dxa"/>
            <w:noWrap/>
            <w:vAlign w:val="center"/>
            <w:hideMark/>
          </w:tcPr>
          <w:p w14:paraId="457F10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662</w:t>
            </w:r>
          </w:p>
        </w:tc>
        <w:tc>
          <w:tcPr>
            <w:tcW w:w="736" w:type="dxa"/>
            <w:noWrap/>
            <w:vAlign w:val="center"/>
            <w:hideMark/>
          </w:tcPr>
          <w:p w14:paraId="36B1B2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906814</w:t>
            </w:r>
          </w:p>
        </w:tc>
        <w:tc>
          <w:tcPr>
            <w:tcW w:w="6649" w:type="dxa"/>
            <w:vAlign w:val="center"/>
            <w:hideMark/>
          </w:tcPr>
          <w:p w14:paraId="5A2CAB0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FAGOCITOSIS ESTUDIO</w:t>
            </w:r>
          </w:p>
        </w:tc>
        <w:tc>
          <w:tcPr>
            <w:tcW w:w="2268" w:type="dxa"/>
            <w:shd w:val="clear" w:color="000000" w:fill="FFFFFF"/>
            <w:noWrap/>
            <w:vAlign w:val="center"/>
            <w:hideMark/>
          </w:tcPr>
          <w:p w14:paraId="7EAA86A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$ 72.800</w:t>
            </w:r>
          </w:p>
        </w:tc>
      </w:tr>
      <w:tr w:rsidR="00106FAF" w:rsidRPr="00106FAF" w14:paraId="777720D3" w14:textId="77777777" w:rsidTr="00E0398C">
        <w:trPr>
          <w:trHeight w:val="283"/>
        </w:trPr>
        <w:tc>
          <w:tcPr>
            <w:tcW w:w="407" w:type="dxa"/>
            <w:noWrap/>
            <w:vAlign w:val="center"/>
            <w:hideMark/>
          </w:tcPr>
          <w:p w14:paraId="4DE1A64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663</w:t>
            </w:r>
          </w:p>
        </w:tc>
        <w:tc>
          <w:tcPr>
            <w:tcW w:w="736" w:type="dxa"/>
            <w:noWrap/>
            <w:vAlign w:val="center"/>
            <w:hideMark/>
          </w:tcPr>
          <w:p w14:paraId="64B534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905308</w:t>
            </w:r>
          </w:p>
        </w:tc>
        <w:tc>
          <w:tcPr>
            <w:tcW w:w="6649" w:type="dxa"/>
            <w:vAlign w:val="center"/>
            <w:hideMark/>
          </w:tcPr>
          <w:p w14:paraId="16A1A2F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FENCICLIDINA</w:t>
            </w:r>
          </w:p>
        </w:tc>
        <w:tc>
          <w:tcPr>
            <w:tcW w:w="2268" w:type="dxa"/>
            <w:shd w:val="clear" w:color="000000" w:fill="FFFFFF"/>
            <w:noWrap/>
            <w:vAlign w:val="center"/>
            <w:hideMark/>
          </w:tcPr>
          <w:p w14:paraId="51F6786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$ 54.600</w:t>
            </w:r>
          </w:p>
        </w:tc>
      </w:tr>
      <w:tr w:rsidR="00106FAF" w:rsidRPr="00106FAF" w14:paraId="16C2F35B" w14:textId="77777777" w:rsidTr="00E0398C">
        <w:trPr>
          <w:trHeight w:val="283"/>
        </w:trPr>
        <w:tc>
          <w:tcPr>
            <w:tcW w:w="407" w:type="dxa"/>
            <w:noWrap/>
            <w:vAlign w:val="center"/>
            <w:hideMark/>
          </w:tcPr>
          <w:p w14:paraId="30332B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664</w:t>
            </w:r>
          </w:p>
        </w:tc>
        <w:tc>
          <w:tcPr>
            <w:tcW w:w="736" w:type="dxa"/>
            <w:noWrap/>
            <w:vAlign w:val="center"/>
            <w:hideMark/>
          </w:tcPr>
          <w:p w14:paraId="36084B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905210</w:t>
            </w:r>
          </w:p>
        </w:tc>
        <w:tc>
          <w:tcPr>
            <w:tcW w:w="6649" w:type="dxa"/>
            <w:vAlign w:val="center"/>
            <w:hideMark/>
          </w:tcPr>
          <w:p w14:paraId="7743428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FENITOINA LIBRE AUTOMATIZADA</w:t>
            </w:r>
          </w:p>
        </w:tc>
        <w:tc>
          <w:tcPr>
            <w:tcW w:w="2268" w:type="dxa"/>
            <w:shd w:val="clear" w:color="000000" w:fill="FFFFFF"/>
            <w:noWrap/>
            <w:vAlign w:val="center"/>
            <w:hideMark/>
          </w:tcPr>
          <w:p w14:paraId="6A5D423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$ 110.377</w:t>
            </w:r>
          </w:p>
        </w:tc>
      </w:tr>
      <w:tr w:rsidR="00106FAF" w:rsidRPr="00106FAF" w14:paraId="253D188C" w14:textId="77777777" w:rsidTr="00E0398C">
        <w:trPr>
          <w:trHeight w:val="283"/>
        </w:trPr>
        <w:tc>
          <w:tcPr>
            <w:tcW w:w="407" w:type="dxa"/>
            <w:noWrap/>
            <w:vAlign w:val="center"/>
            <w:hideMark/>
          </w:tcPr>
          <w:p w14:paraId="4FFEB1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665</w:t>
            </w:r>
          </w:p>
        </w:tc>
        <w:tc>
          <w:tcPr>
            <w:tcW w:w="736" w:type="dxa"/>
            <w:noWrap/>
            <w:vAlign w:val="center"/>
            <w:hideMark/>
          </w:tcPr>
          <w:p w14:paraId="78F39F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905213</w:t>
            </w:r>
          </w:p>
        </w:tc>
        <w:tc>
          <w:tcPr>
            <w:tcW w:w="6649" w:type="dxa"/>
            <w:vAlign w:val="center"/>
            <w:hideMark/>
          </w:tcPr>
          <w:p w14:paraId="3540A70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FENITOINA TOTAL AUTOMATIZADA</w:t>
            </w:r>
          </w:p>
        </w:tc>
        <w:tc>
          <w:tcPr>
            <w:tcW w:w="2268" w:type="dxa"/>
            <w:shd w:val="clear" w:color="000000" w:fill="FFFFFF"/>
            <w:noWrap/>
            <w:vAlign w:val="center"/>
            <w:hideMark/>
          </w:tcPr>
          <w:p w14:paraId="0C549D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$ 42.987</w:t>
            </w:r>
          </w:p>
        </w:tc>
      </w:tr>
      <w:tr w:rsidR="00106FAF" w:rsidRPr="00106FAF" w14:paraId="7BBCF4C3" w14:textId="77777777" w:rsidTr="00E0398C">
        <w:trPr>
          <w:trHeight w:val="283"/>
        </w:trPr>
        <w:tc>
          <w:tcPr>
            <w:tcW w:w="407" w:type="dxa"/>
            <w:noWrap/>
            <w:vAlign w:val="center"/>
            <w:hideMark/>
          </w:tcPr>
          <w:p w14:paraId="33E38A7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666</w:t>
            </w:r>
          </w:p>
        </w:tc>
        <w:tc>
          <w:tcPr>
            <w:tcW w:w="736" w:type="dxa"/>
            <w:noWrap/>
            <w:vAlign w:val="center"/>
            <w:hideMark/>
          </w:tcPr>
          <w:p w14:paraId="3B4344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905310</w:t>
            </w:r>
          </w:p>
        </w:tc>
        <w:tc>
          <w:tcPr>
            <w:tcW w:w="6649" w:type="dxa"/>
            <w:vAlign w:val="center"/>
            <w:hideMark/>
          </w:tcPr>
          <w:p w14:paraId="1EAAC3B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FENOTIAZINAS MANUAL O SEMIAUTOMATIZADO</w:t>
            </w:r>
          </w:p>
        </w:tc>
        <w:tc>
          <w:tcPr>
            <w:tcW w:w="2268" w:type="dxa"/>
            <w:shd w:val="clear" w:color="000000" w:fill="FFFFFF"/>
            <w:noWrap/>
            <w:vAlign w:val="center"/>
            <w:hideMark/>
          </w:tcPr>
          <w:p w14:paraId="18226D0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$ 68.600</w:t>
            </w:r>
          </w:p>
        </w:tc>
      </w:tr>
      <w:tr w:rsidR="00106FAF" w:rsidRPr="00106FAF" w14:paraId="58F9198E" w14:textId="77777777" w:rsidTr="00E0398C">
        <w:trPr>
          <w:trHeight w:val="283"/>
        </w:trPr>
        <w:tc>
          <w:tcPr>
            <w:tcW w:w="407" w:type="dxa"/>
            <w:noWrap/>
            <w:vAlign w:val="center"/>
            <w:hideMark/>
          </w:tcPr>
          <w:p w14:paraId="1B06D3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667</w:t>
            </w:r>
          </w:p>
        </w:tc>
        <w:tc>
          <w:tcPr>
            <w:tcW w:w="736" w:type="dxa"/>
            <w:noWrap/>
            <w:vAlign w:val="center"/>
            <w:hideMark/>
          </w:tcPr>
          <w:p w14:paraId="6FEDB1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903832</w:t>
            </w:r>
          </w:p>
        </w:tc>
        <w:tc>
          <w:tcPr>
            <w:tcW w:w="6649" w:type="dxa"/>
            <w:vAlign w:val="center"/>
            <w:hideMark/>
          </w:tcPr>
          <w:p w14:paraId="0CAFB16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FOSFATASA ACIDA FRACCION PROSTATICA AUTOMATIZADA</w:t>
            </w:r>
          </w:p>
        </w:tc>
        <w:tc>
          <w:tcPr>
            <w:tcW w:w="2268" w:type="dxa"/>
            <w:shd w:val="clear" w:color="000000" w:fill="FFFFFF"/>
            <w:noWrap/>
            <w:vAlign w:val="center"/>
            <w:hideMark/>
          </w:tcPr>
          <w:p w14:paraId="4B355B3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$ 24.108</w:t>
            </w:r>
          </w:p>
        </w:tc>
      </w:tr>
      <w:tr w:rsidR="00106FAF" w:rsidRPr="00106FAF" w14:paraId="5A91BAD9" w14:textId="77777777" w:rsidTr="00E0398C">
        <w:trPr>
          <w:trHeight w:val="283"/>
        </w:trPr>
        <w:tc>
          <w:tcPr>
            <w:tcW w:w="407" w:type="dxa"/>
            <w:noWrap/>
            <w:vAlign w:val="center"/>
            <w:hideMark/>
          </w:tcPr>
          <w:p w14:paraId="67564E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668</w:t>
            </w:r>
          </w:p>
        </w:tc>
        <w:tc>
          <w:tcPr>
            <w:tcW w:w="736" w:type="dxa"/>
            <w:noWrap/>
            <w:vAlign w:val="center"/>
            <w:hideMark/>
          </w:tcPr>
          <w:p w14:paraId="751BDB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903834</w:t>
            </w:r>
          </w:p>
        </w:tc>
        <w:tc>
          <w:tcPr>
            <w:tcW w:w="6649" w:type="dxa"/>
            <w:vAlign w:val="center"/>
            <w:hideMark/>
          </w:tcPr>
          <w:p w14:paraId="48B199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FOSFATASA ALCALINA ESPECIFICA DE HUESO</w:t>
            </w:r>
          </w:p>
        </w:tc>
        <w:tc>
          <w:tcPr>
            <w:tcW w:w="2268" w:type="dxa"/>
            <w:shd w:val="clear" w:color="000000" w:fill="FFFFFF"/>
            <w:noWrap/>
            <w:vAlign w:val="center"/>
            <w:hideMark/>
          </w:tcPr>
          <w:p w14:paraId="606695E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$ 93.999</w:t>
            </w:r>
          </w:p>
        </w:tc>
      </w:tr>
      <w:tr w:rsidR="00106FAF" w:rsidRPr="00106FAF" w14:paraId="65F1C309" w14:textId="77777777" w:rsidTr="00E0398C">
        <w:trPr>
          <w:trHeight w:val="283"/>
        </w:trPr>
        <w:tc>
          <w:tcPr>
            <w:tcW w:w="407" w:type="dxa"/>
            <w:noWrap/>
            <w:vAlign w:val="center"/>
            <w:hideMark/>
          </w:tcPr>
          <w:p w14:paraId="23BA01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669</w:t>
            </w:r>
          </w:p>
        </w:tc>
        <w:tc>
          <w:tcPr>
            <w:tcW w:w="736" w:type="dxa"/>
            <w:noWrap/>
            <w:vAlign w:val="center"/>
            <w:hideMark/>
          </w:tcPr>
          <w:p w14:paraId="31D0EB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906422</w:t>
            </w:r>
          </w:p>
        </w:tc>
        <w:tc>
          <w:tcPr>
            <w:tcW w:w="6649" w:type="dxa"/>
            <w:vAlign w:val="center"/>
            <w:hideMark/>
          </w:tcPr>
          <w:p w14:paraId="36E553A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FOSFOLIPIDOS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16C6DB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$ 95.777</w:t>
            </w:r>
          </w:p>
        </w:tc>
      </w:tr>
      <w:tr w:rsidR="00106FAF" w:rsidRPr="00106FAF" w14:paraId="43CE4A34" w14:textId="77777777" w:rsidTr="00E0398C">
        <w:trPr>
          <w:trHeight w:val="283"/>
        </w:trPr>
        <w:tc>
          <w:tcPr>
            <w:tcW w:w="407" w:type="dxa"/>
            <w:noWrap/>
            <w:vAlign w:val="center"/>
            <w:hideMark/>
          </w:tcPr>
          <w:p w14:paraId="06D419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670</w:t>
            </w:r>
          </w:p>
        </w:tc>
        <w:tc>
          <w:tcPr>
            <w:tcW w:w="736" w:type="dxa"/>
            <w:noWrap/>
            <w:vAlign w:val="center"/>
            <w:hideMark/>
          </w:tcPr>
          <w:p w14:paraId="11E1EB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906423</w:t>
            </w:r>
          </w:p>
        </w:tc>
        <w:tc>
          <w:tcPr>
            <w:tcW w:w="6649" w:type="dxa"/>
            <w:vAlign w:val="center"/>
            <w:hideMark/>
          </w:tcPr>
          <w:p w14:paraId="230DF47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FOSFOLIPIDOS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696787B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$ 95.777</w:t>
            </w:r>
          </w:p>
        </w:tc>
      </w:tr>
      <w:tr w:rsidR="00106FAF" w:rsidRPr="00106FAF" w14:paraId="60DEA1CE" w14:textId="77777777" w:rsidTr="00E0398C">
        <w:trPr>
          <w:trHeight w:val="283"/>
        </w:trPr>
        <w:tc>
          <w:tcPr>
            <w:tcW w:w="407" w:type="dxa"/>
            <w:noWrap/>
            <w:vAlign w:val="center"/>
            <w:hideMark/>
          </w:tcPr>
          <w:p w14:paraId="5C0174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671</w:t>
            </w:r>
          </w:p>
        </w:tc>
        <w:tc>
          <w:tcPr>
            <w:tcW w:w="736" w:type="dxa"/>
            <w:noWrap/>
            <w:vAlign w:val="center"/>
            <w:hideMark/>
          </w:tcPr>
          <w:p w14:paraId="3EE8A4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903836</w:t>
            </w:r>
          </w:p>
        </w:tc>
        <w:tc>
          <w:tcPr>
            <w:tcW w:w="6649" w:type="dxa"/>
            <w:vAlign w:val="center"/>
            <w:hideMark/>
          </w:tcPr>
          <w:p w14:paraId="7E011EE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FOSFORO EN ORINA DE 24 HORAS</w:t>
            </w:r>
          </w:p>
        </w:tc>
        <w:tc>
          <w:tcPr>
            <w:tcW w:w="2268" w:type="dxa"/>
            <w:shd w:val="clear" w:color="000000" w:fill="FFFFFF"/>
            <w:noWrap/>
            <w:vAlign w:val="center"/>
            <w:hideMark/>
          </w:tcPr>
          <w:p w14:paraId="0C0CC4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$ 11.200</w:t>
            </w:r>
          </w:p>
        </w:tc>
      </w:tr>
      <w:tr w:rsidR="00106FAF" w:rsidRPr="00106FAF" w14:paraId="5E1573E2" w14:textId="77777777" w:rsidTr="00E0398C">
        <w:trPr>
          <w:trHeight w:val="283"/>
        </w:trPr>
        <w:tc>
          <w:tcPr>
            <w:tcW w:w="407" w:type="dxa"/>
            <w:noWrap/>
            <w:vAlign w:val="center"/>
            <w:hideMark/>
          </w:tcPr>
          <w:p w14:paraId="57F24A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672</w:t>
            </w:r>
          </w:p>
        </w:tc>
        <w:tc>
          <w:tcPr>
            <w:tcW w:w="736" w:type="dxa"/>
            <w:noWrap/>
            <w:vAlign w:val="center"/>
            <w:hideMark/>
          </w:tcPr>
          <w:p w14:paraId="0523FB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903837</w:t>
            </w:r>
          </w:p>
        </w:tc>
        <w:tc>
          <w:tcPr>
            <w:tcW w:w="6649" w:type="dxa"/>
            <w:vAlign w:val="center"/>
            <w:hideMark/>
          </w:tcPr>
          <w:p w14:paraId="5071D23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FRACCION EXCRETADA DE SODIO</w:t>
            </w:r>
          </w:p>
        </w:tc>
        <w:tc>
          <w:tcPr>
            <w:tcW w:w="2268" w:type="dxa"/>
            <w:shd w:val="clear" w:color="000000" w:fill="FFFFFF"/>
            <w:noWrap/>
            <w:vAlign w:val="center"/>
            <w:hideMark/>
          </w:tcPr>
          <w:p w14:paraId="3999D88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$ 41.593</w:t>
            </w:r>
          </w:p>
        </w:tc>
      </w:tr>
      <w:tr w:rsidR="00106FAF" w:rsidRPr="00106FAF" w14:paraId="18FEFAA9" w14:textId="77777777" w:rsidTr="00E0398C">
        <w:trPr>
          <w:trHeight w:val="283"/>
        </w:trPr>
        <w:tc>
          <w:tcPr>
            <w:tcW w:w="407" w:type="dxa"/>
            <w:noWrap/>
            <w:vAlign w:val="center"/>
            <w:hideMark/>
          </w:tcPr>
          <w:p w14:paraId="780B9D0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673</w:t>
            </w:r>
          </w:p>
        </w:tc>
        <w:tc>
          <w:tcPr>
            <w:tcW w:w="736" w:type="dxa"/>
            <w:noWrap/>
            <w:vAlign w:val="center"/>
            <w:hideMark/>
          </w:tcPr>
          <w:p w14:paraId="7095413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902107</w:t>
            </w:r>
          </w:p>
        </w:tc>
        <w:tc>
          <w:tcPr>
            <w:tcW w:w="6649" w:type="dxa"/>
            <w:vAlign w:val="center"/>
            <w:hideMark/>
          </w:tcPr>
          <w:p w14:paraId="28F46D2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FRAGILIDAD OSMOTICA DE ERITROCITOS</w:t>
            </w:r>
          </w:p>
        </w:tc>
        <w:tc>
          <w:tcPr>
            <w:tcW w:w="2268" w:type="dxa"/>
            <w:shd w:val="clear" w:color="000000" w:fill="FFFFFF"/>
            <w:noWrap/>
            <w:vAlign w:val="center"/>
            <w:hideMark/>
          </w:tcPr>
          <w:p w14:paraId="440BEFE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$ 59.266</w:t>
            </w:r>
          </w:p>
        </w:tc>
      </w:tr>
      <w:tr w:rsidR="00106FAF" w:rsidRPr="00106FAF" w14:paraId="3B713F9F" w14:textId="77777777" w:rsidTr="00E0398C">
        <w:trPr>
          <w:trHeight w:val="283"/>
        </w:trPr>
        <w:tc>
          <w:tcPr>
            <w:tcW w:w="407" w:type="dxa"/>
            <w:noWrap/>
            <w:vAlign w:val="center"/>
            <w:hideMark/>
          </w:tcPr>
          <w:p w14:paraId="08E2F06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674</w:t>
            </w:r>
          </w:p>
        </w:tc>
        <w:tc>
          <w:tcPr>
            <w:tcW w:w="736" w:type="dxa"/>
            <w:noWrap/>
            <w:vAlign w:val="center"/>
            <w:hideMark/>
          </w:tcPr>
          <w:p w14:paraId="052D4C1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903425</w:t>
            </w:r>
          </w:p>
        </w:tc>
        <w:tc>
          <w:tcPr>
            <w:tcW w:w="6649" w:type="dxa"/>
            <w:vAlign w:val="center"/>
            <w:hideMark/>
          </w:tcPr>
          <w:p w14:paraId="35CC58A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FRUCTOSAMINA</w:t>
            </w:r>
          </w:p>
        </w:tc>
        <w:tc>
          <w:tcPr>
            <w:tcW w:w="2268" w:type="dxa"/>
            <w:shd w:val="clear" w:color="000000" w:fill="FFFFFF"/>
            <w:noWrap/>
            <w:vAlign w:val="center"/>
            <w:hideMark/>
          </w:tcPr>
          <w:p w14:paraId="7B710F9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$ 39.192</w:t>
            </w:r>
          </w:p>
        </w:tc>
      </w:tr>
      <w:tr w:rsidR="00106FAF" w:rsidRPr="00106FAF" w14:paraId="5B27BE82" w14:textId="77777777" w:rsidTr="00E0398C">
        <w:trPr>
          <w:trHeight w:val="283"/>
        </w:trPr>
        <w:tc>
          <w:tcPr>
            <w:tcW w:w="407" w:type="dxa"/>
            <w:noWrap/>
            <w:vAlign w:val="center"/>
            <w:hideMark/>
          </w:tcPr>
          <w:p w14:paraId="02A2902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675</w:t>
            </w:r>
          </w:p>
        </w:tc>
        <w:tc>
          <w:tcPr>
            <w:tcW w:w="736" w:type="dxa"/>
            <w:noWrap/>
            <w:vAlign w:val="center"/>
            <w:hideMark/>
          </w:tcPr>
          <w:p w14:paraId="3180F6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903301</w:t>
            </w:r>
          </w:p>
        </w:tc>
        <w:tc>
          <w:tcPr>
            <w:tcW w:w="6649" w:type="dxa"/>
            <w:vAlign w:val="center"/>
            <w:hideMark/>
          </w:tcPr>
          <w:p w14:paraId="3B794C7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GALACTOSA CUANTITATIVA</w:t>
            </w:r>
          </w:p>
        </w:tc>
        <w:tc>
          <w:tcPr>
            <w:tcW w:w="2268" w:type="dxa"/>
            <w:shd w:val="clear" w:color="000000" w:fill="FFFFFF"/>
            <w:noWrap/>
            <w:vAlign w:val="center"/>
            <w:hideMark/>
          </w:tcPr>
          <w:p w14:paraId="3776946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$ 760.067</w:t>
            </w:r>
          </w:p>
        </w:tc>
      </w:tr>
      <w:tr w:rsidR="00106FAF" w:rsidRPr="00106FAF" w14:paraId="3436E44F" w14:textId="77777777" w:rsidTr="00E0398C">
        <w:trPr>
          <w:trHeight w:val="283"/>
        </w:trPr>
        <w:tc>
          <w:tcPr>
            <w:tcW w:w="407" w:type="dxa"/>
            <w:noWrap/>
            <w:vAlign w:val="center"/>
            <w:hideMark/>
          </w:tcPr>
          <w:p w14:paraId="1EC456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676</w:t>
            </w:r>
          </w:p>
        </w:tc>
        <w:tc>
          <w:tcPr>
            <w:tcW w:w="736" w:type="dxa"/>
            <w:noWrap/>
            <w:vAlign w:val="center"/>
            <w:hideMark/>
          </w:tcPr>
          <w:p w14:paraId="6D39F49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906116</w:t>
            </w:r>
          </w:p>
        </w:tc>
        <w:tc>
          <w:tcPr>
            <w:tcW w:w="6649" w:type="dxa"/>
            <w:vAlign w:val="center"/>
            <w:hideMark/>
          </w:tcPr>
          <w:p w14:paraId="6369C8C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Giardia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lamblia</w:t>
            </w:r>
            <w:proofErr w:type="spellEnd"/>
            <w:r w:rsidRPr="00106FAF">
              <w:rPr>
                <w:rFonts w:ascii="Arial" w:hAnsi="Arial" w:cs="Arial"/>
                <w:color w:val="000000"/>
                <w:sz w:val="16"/>
                <w:szCs w:val="16"/>
                <w:lang w:val="es-CO" w:eastAsia="es-CO"/>
              </w:rPr>
              <w:t xml:space="preserve"> ANTICUERPO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6C487ED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$ 111.472</w:t>
            </w:r>
          </w:p>
        </w:tc>
      </w:tr>
      <w:tr w:rsidR="00106FAF" w:rsidRPr="00106FAF" w14:paraId="5D1CB79B" w14:textId="77777777" w:rsidTr="00E0398C">
        <w:trPr>
          <w:trHeight w:val="283"/>
        </w:trPr>
        <w:tc>
          <w:tcPr>
            <w:tcW w:w="407" w:type="dxa"/>
            <w:noWrap/>
            <w:vAlign w:val="center"/>
            <w:hideMark/>
          </w:tcPr>
          <w:p w14:paraId="38E17B3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677</w:t>
            </w:r>
          </w:p>
        </w:tc>
        <w:tc>
          <w:tcPr>
            <w:tcW w:w="736" w:type="dxa"/>
            <w:noWrap/>
            <w:vAlign w:val="center"/>
            <w:hideMark/>
          </w:tcPr>
          <w:p w14:paraId="3D4203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904901</w:t>
            </w:r>
          </w:p>
        </w:tc>
        <w:tc>
          <w:tcPr>
            <w:tcW w:w="6649" w:type="dxa"/>
            <w:vAlign w:val="center"/>
            <w:hideMark/>
          </w:tcPr>
          <w:p w14:paraId="289A34C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GLOBULINA TRANSPORTADORA DE TIROXINA</w:t>
            </w:r>
          </w:p>
        </w:tc>
        <w:tc>
          <w:tcPr>
            <w:tcW w:w="2268" w:type="dxa"/>
            <w:shd w:val="clear" w:color="000000" w:fill="FFFFFF"/>
            <w:noWrap/>
            <w:vAlign w:val="center"/>
            <w:hideMark/>
          </w:tcPr>
          <w:p w14:paraId="3EE7C92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$ 66.968</w:t>
            </w:r>
          </w:p>
        </w:tc>
      </w:tr>
      <w:tr w:rsidR="00106FAF" w:rsidRPr="00106FAF" w14:paraId="4FE4F11B" w14:textId="77777777" w:rsidTr="00E0398C">
        <w:trPr>
          <w:trHeight w:val="283"/>
        </w:trPr>
        <w:tc>
          <w:tcPr>
            <w:tcW w:w="407" w:type="dxa"/>
            <w:noWrap/>
            <w:vAlign w:val="center"/>
            <w:hideMark/>
          </w:tcPr>
          <w:p w14:paraId="31BC98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678</w:t>
            </w:r>
          </w:p>
        </w:tc>
        <w:tc>
          <w:tcPr>
            <w:tcW w:w="736" w:type="dxa"/>
            <w:noWrap/>
            <w:vAlign w:val="center"/>
            <w:hideMark/>
          </w:tcPr>
          <w:p w14:paraId="2B2E06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902109</w:t>
            </w:r>
          </w:p>
        </w:tc>
        <w:tc>
          <w:tcPr>
            <w:tcW w:w="6649" w:type="dxa"/>
            <w:vAlign w:val="center"/>
            <w:hideMark/>
          </w:tcPr>
          <w:p w14:paraId="1FBEE04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6 FOSFATO DESHIDROGENASA CUANTITATIVA</w:t>
            </w:r>
          </w:p>
        </w:tc>
        <w:tc>
          <w:tcPr>
            <w:tcW w:w="2268" w:type="dxa"/>
            <w:shd w:val="clear" w:color="000000" w:fill="FFFFFF"/>
            <w:noWrap/>
            <w:vAlign w:val="center"/>
            <w:hideMark/>
          </w:tcPr>
          <w:p w14:paraId="78AE40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$ 68.125</w:t>
            </w:r>
          </w:p>
        </w:tc>
      </w:tr>
      <w:tr w:rsidR="00106FAF" w:rsidRPr="00106FAF" w14:paraId="2D2DB772" w14:textId="77777777" w:rsidTr="00E0398C">
        <w:trPr>
          <w:trHeight w:val="283"/>
        </w:trPr>
        <w:tc>
          <w:tcPr>
            <w:tcW w:w="407" w:type="dxa"/>
            <w:noWrap/>
            <w:vAlign w:val="center"/>
            <w:hideMark/>
          </w:tcPr>
          <w:p w14:paraId="1D0288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679</w:t>
            </w:r>
          </w:p>
        </w:tc>
        <w:tc>
          <w:tcPr>
            <w:tcW w:w="736" w:type="dxa"/>
            <w:noWrap/>
            <w:vAlign w:val="center"/>
            <w:hideMark/>
          </w:tcPr>
          <w:p w14:paraId="0547F5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903883</w:t>
            </w:r>
          </w:p>
        </w:tc>
        <w:tc>
          <w:tcPr>
            <w:tcW w:w="6649" w:type="dxa"/>
            <w:vAlign w:val="center"/>
            <w:hideMark/>
          </w:tcPr>
          <w:p w14:paraId="34A98ED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GLUCOSA SEMIAUTOMATIZADA [GLUCOMETRIA]</w:t>
            </w:r>
          </w:p>
        </w:tc>
        <w:tc>
          <w:tcPr>
            <w:tcW w:w="2268" w:type="dxa"/>
            <w:shd w:val="clear" w:color="000000" w:fill="FFFFFF"/>
            <w:noWrap/>
            <w:vAlign w:val="center"/>
            <w:hideMark/>
          </w:tcPr>
          <w:p w14:paraId="67D9E4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$ 4.700</w:t>
            </w:r>
          </w:p>
        </w:tc>
      </w:tr>
      <w:tr w:rsidR="00106FAF" w:rsidRPr="00106FAF" w14:paraId="22294C74" w14:textId="77777777" w:rsidTr="00E0398C">
        <w:trPr>
          <w:trHeight w:val="283"/>
        </w:trPr>
        <w:tc>
          <w:tcPr>
            <w:tcW w:w="407" w:type="dxa"/>
            <w:noWrap/>
            <w:vAlign w:val="center"/>
            <w:hideMark/>
          </w:tcPr>
          <w:p w14:paraId="4DE35CF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680</w:t>
            </w:r>
          </w:p>
        </w:tc>
        <w:tc>
          <w:tcPr>
            <w:tcW w:w="736" w:type="dxa"/>
            <w:noWrap/>
            <w:vAlign w:val="center"/>
            <w:hideMark/>
          </w:tcPr>
          <w:p w14:paraId="267348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907006</w:t>
            </w:r>
          </w:p>
        </w:tc>
        <w:tc>
          <w:tcPr>
            <w:tcW w:w="6649" w:type="dxa"/>
            <w:vAlign w:val="center"/>
            <w:hideMark/>
          </w:tcPr>
          <w:p w14:paraId="2FA4C04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GRASAS NEUTRAS EN HECES [SUDAN III]</w:t>
            </w:r>
          </w:p>
        </w:tc>
        <w:tc>
          <w:tcPr>
            <w:tcW w:w="2268" w:type="dxa"/>
            <w:shd w:val="clear" w:color="000000" w:fill="FFFFFF"/>
            <w:noWrap/>
            <w:vAlign w:val="center"/>
            <w:hideMark/>
          </w:tcPr>
          <w:p w14:paraId="5E70A2F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$ 18.601</w:t>
            </w:r>
          </w:p>
        </w:tc>
      </w:tr>
      <w:tr w:rsidR="00106FAF" w:rsidRPr="00106FAF" w14:paraId="2CD54E23" w14:textId="77777777" w:rsidTr="00E0398C">
        <w:trPr>
          <w:trHeight w:val="283"/>
        </w:trPr>
        <w:tc>
          <w:tcPr>
            <w:tcW w:w="407" w:type="dxa"/>
            <w:noWrap/>
            <w:vAlign w:val="center"/>
            <w:hideMark/>
          </w:tcPr>
          <w:p w14:paraId="2566CC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681</w:t>
            </w:r>
          </w:p>
        </w:tc>
        <w:tc>
          <w:tcPr>
            <w:tcW w:w="736" w:type="dxa"/>
            <w:noWrap/>
            <w:vAlign w:val="center"/>
            <w:hideMark/>
          </w:tcPr>
          <w:p w14:paraId="73C95D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903021</w:t>
            </w:r>
          </w:p>
        </w:tc>
        <w:tc>
          <w:tcPr>
            <w:tcW w:w="6649" w:type="dxa"/>
            <w:vAlign w:val="center"/>
            <w:hideMark/>
          </w:tcPr>
          <w:p w14:paraId="0F0B645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HAPTOGLOBINA AUTOMATIZADA</w:t>
            </w:r>
          </w:p>
        </w:tc>
        <w:tc>
          <w:tcPr>
            <w:tcW w:w="2268" w:type="dxa"/>
            <w:shd w:val="clear" w:color="000000" w:fill="FFFFFF"/>
            <w:noWrap/>
            <w:vAlign w:val="center"/>
            <w:hideMark/>
          </w:tcPr>
          <w:p w14:paraId="43158D2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$ 41.695</w:t>
            </w:r>
          </w:p>
        </w:tc>
      </w:tr>
      <w:tr w:rsidR="00106FAF" w:rsidRPr="00106FAF" w14:paraId="20E6CE8B" w14:textId="77777777" w:rsidTr="00E0398C">
        <w:trPr>
          <w:trHeight w:val="283"/>
        </w:trPr>
        <w:tc>
          <w:tcPr>
            <w:tcW w:w="407" w:type="dxa"/>
            <w:noWrap/>
            <w:vAlign w:val="center"/>
            <w:hideMark/>
          </w:tcPr>
          <w:p w14:paraId="0E2372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682</w:t>
            </w:r>
          </w:p>
        </w:tc>
        <w:tc>
          <w:tcPr>
            <w:tcW w:w="736" w:type="dxa"/>
            <w:noWrap/>
            <w:vAlign w:val="center"/>
            <w:hideMark/>
          </w:tcPr>
          <w:p w14:paraId="00E4C8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906022</w:t>
            </w:r>
          </w:p>
        </w:tc>
        <w:tc>
          <w:tcPr>
            <w:tcW w:w="6649" w:type="dxa"/>
            <w:vAlign w:val="center"/>
            <w:hideMark/>
          </w:tcPr>
          <w:p w14:paraId="63F7DEE6"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Helicobacter</w:t>
            </w:r>
            <w:proofErr w:type="spellEnd"/>
            <w:r w:rsidRPr="00106FAF">
              <w:rPr>
                <w:rFonts w:ascii="Arial" w:hAnsi="Arial" w:cs="Arial"/>
                <w:color w:val="000000"/>
                <w:sz w:val="16"/>
                <w:szCs w:val="16"/>
                <w:lang w:val="es-CO" w:eastAsia="es-CO"/>
              </w:rPr>
              <w:t xml:space="preserve"> pylori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SEMIAUTOMATIZADO O AUTOMATIZADO</w:t>
            </w:r>
          </w:p>
        </w:tc>
        <w:tc>
          <w:tcPr>
            <w:tcW w:w="2268" w:type="dxa"/>
            <w:shd w:val="clear" w:color="000000" w:fill="FFFFFF"/>
            <w:noWrap/>
            <w:vAlign w:val="center"/>
            <w:hideMark/>
          </w:tcPr>
          <w:p w14:paraId="372EFE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$ 72.568</w:t>
            </w:r>
          </w:p>
        </w:tc>
      </w:tr>
      <w:tr w:rsidR="00106FAF" w:rsidRPr="00106FAF" w14:paraId="2DB58C78" w14:textId="77777777" w:rsidTr="00E0398C">
        <w:trPr>
          <w:trHeight w:val="283"/>
        </w:trPr>
        <w:tc>
          <w:tcPr>
            <w:tcW w:w="407" w:type="dxa"/>
            <w:noWrap/>
            <w:vAlign w:val="center"/>
            <w:hideMark/>
          </w:tcPr>
          <w:p w14:paraId="518E74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683</w:t>
            </w:r>
          </w:p>
        </w:tc>
        <w:tc>
          <w:tcPr>
            <w:tcW w:w="736" w:type="dxa"/>
            <w:noWrap/>
            <w:vAlign w:val="center"/>
            <w:hideMark/>
          </w:tcPr>
          <w:p w14:paraId="610505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906023</w:t>
            </w:r>
          </w:p>
        </w:tc>
        <w:tc>
          <w:tcPr>
            <w:tcW w:w="6649" w:type="dxa"/>
            <w:vAlign w:val="center"/>
            <w:hideMark/>
          </w:tcPr>
          <w:p w14:paraId="18A1C63C"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Helicobacter</w:t>
            </w:r>
            <w:proofErr w:type="spellEnd"/>
            <w:r w:rsidRPr="00106FAF">
              <w:rPr>
                <w:rFonts w:ascii="Arial" w:hAnsi="Arial" w:cs="Arial"/>
                <w:color w:val="000000"/>
                <w:sz w:val="16"/>
                <w:szCs w:val="16"/>
                <w:lang w:val="es-CO" w:eastAsia="es-CO"/>
              </w:rPr>
              <w:t xml:space="preserve"> pylori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113EB5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$ 41.375</w:t>
            </w:r>
          </w:p>
        </w:tc>
      </w:tr>
      <w:tr w:rsidR="00106FAF" w:rsidRPr="00106FAF" w14:paraId="2C4DE308" w14:textId="77777777" w:rsidTr="00E0398C">
        <w:trPr>
          <w:trHeight w:val="283"/>
        </w:trPr>
        <w:tc>
          <w:tcPr>
            <w:tcW w:w="407" w:type="dxa"/>
            <w:noWrap/>
            <w:vAlign w:val="center"/>
            <w:hideMark/>
          </w:tcPr>
          <w:p w14:paraId="28DAA70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684</w:t>
            </w:r>
          </w:p>
        </w:tc>
        <w:tc>
          <w:tcPr>
            <w:tcW w:w="736" w:type="dxa"/>
            <w:noWrap/>
            <w:vAlign w:val="center"/>
            <w:hideMark/>
          </w:tcPr>
          <w:p w14:paraId="674632F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906024</w:t>
            </w:r>
          </w:p>
        </w:tc>
        <w:tc>
          <w:tcPr>
            <w:tcW w:w="6649" w:type="dxa"/>
            <w:vAlign w:val="center"/>
            <w:hideMark/>
          </w:tcPr>
          <w:p w14:paraId="0B1E513A"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Helicobacter</w:t>
            </w:r>
            <w:proofErr w:type="spellEnd"/>
            <w:r w:rsidRPr="00106FAF">
              <w:rPr>
                <w:rFonts w:ascii="Arial" w:hAnsi="Arial" w:cs="Arial"/>
                <w:color w:val="000000"/>
                <w:sz w:val="16"/>
                <w:szCs w:val="16"/>
                <w:lang w:val="es-CO" w:eastAsia="es-CO"/>
              </w:rPr>
              <w:t xml:space="preserve"> pylori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251EDE9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$ 51.800</w:t>
            </w:r>
          </w:p>
        </w:tc>
      </w:tr>
      <w:tr w:rsidR="00106FAF" w:rsidRPr="00106FAF" w14:paraId="6BEDD9CA" w14:textId="77777777" w:rsidTr="00E0398C">
        <w:trPr>
          <w:trHeight w:val="283"/>
        </w:trPr>
        <w:tc>
          <w:tcPr>
            <w:tcW w:w="407" w:type="dxa"/>
            <w:noWrap/>
            <w:vAlign w:val="center"/>
            <w:hideMark/>
          </w:tcPr>
          <w:p w14:paraId="430B68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685</w:t>
            </w:r>
          </w:p>
        </w:tc>
        <w:tc>
          <w:tcPr>
            <w:tcW w:w="736" w:type="dxa"/>
            <w:noWrap/>
            <w:vAlign w:val="center"/>
            <w:hideMark/>
          </w:tcPr>
          <w:p w14:paraId="27BF369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906025</w:t>
            </w:r>
          </w:p>
        </w:tc>
        <w:tc>
          <w:tcPr>
            <w:tcW w:w="6649" w:type="dxa"/>
            <w:vAlign w:val="center"/>
            <w:hideMark/>
          </w:tcPr>
          <w:p w14:paraId="6D9F183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Helicobacter pylori ANTICUERPOS TOTALES SEMIAUTOMATIZADO O AUTOMATIZADO</w:t>
            </w:r>
          </w:p>
        </w:tc>
        <w:tc>
          <w:tcPr>
            <w:tcW w:w="2268" w:type="dxa"/>
            <w:shd w:val="clear" w:color="000000" w:fill="FFFFFF"/>
            <w:noWrap/>
            <w:vAlign w:val="center"/>
            <w:hideMark/>
          </w:tcPr>
          <w:p w14:paraId="0B703D5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$ 57.860</w:t>
            </w:r>
          </w:p>
        </w:tc>
      </w:tr>
      <w:tr w:rsidR="00106FAF" w:rsidRPr="00106FAF" w14:paraId="59ED2632" w14:textId="77777777" w:rsidTr="00E0398C">
        <w:trPr>
          <w:trHeight w:val="283"/>
        </w:trPr>
        <w:tc>
          <w:tcPr>
            <w:tcW w:w="407" w:type="dxa"/>
            <w:noWrap/>
            <w:vAlign w:val="center"/>
            <w:hideMark/>
          </w:tcPr>
          <w:p w14:paraId="1EC91A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686</w:t>
            </w:r>
          </w:p>
        </w:tc>
        <w:tc>
          <w:tcPr>
            <w:tcW w:w="736" w:type="dxa"/>
            <w:noWrap/>
            <w:vAlign w:val="center"/>
            <w:hideMark/>
          </w:tcPr>
          <w:p w14:paraId="240ADE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901220</w:t>
            </w:r>
          </w:p>
        </w:tc>
        <w:tc>
          <w:tcPr>
            <w:tcW w:w="6649" w:type="dxa"/>
            <w:vAlign w:val="center"/>
            <w:hideMark/>
          </w:tcPr>
          <w:p w14:paraId="500480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Helicobacter pylori CULTIVO</w:t>
            </w:r>
          </w:p>
        </w:tc>
        <w:tc>
          <w:tcPr>
            <w:tcW w:w="2268" w:type="dxa"/>
            <w:shd w:val="clear" w:color="000000" w:fill="FFFFFF"/>
            <w:noWrap/>
            <w:vAlign w:val="center"/>
            <w:hideMark/>
          </w:tcPr>
          <w:p w14:paraId="57C274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$ 225.241</w:t>
            </w:r>
          </w:p>
        </w:tc>
      </w:tr>
      <w:tr w:rsidR="00106FAF" w:rsidRPr="00106FAF" w14:paraId="02763E5D" w14:textId="77777777" w:rsidTr="00E0398C">
        <w:trPr>
          <w:trHeight w:val="283"/>
        </w:trPr>
        <w:tc>
          <w:tcPr>
            <w:tcW w:w="407" w:type="dxa"/>
            <w:noWrap/>
            <w:vAlign w:val="center"/>
            <w:hideMark/>
          </w:tcPr>
          <w:p w14:paraId="79DF25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687</w:t>
            </w:r>
          </w:p>
        </w:tc>
        <w:tc>
          <w:tcPr>
            <w:tcW w:w="736" w:type="dxa"/>
            <w:noWrap/>
            <w:vAlign w:val="center"/>
            <w:hideMark/>
          </w:tcPr>
          <w:p w14:paraId="00B646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901221</w:t>
            </w:r>
          </w:p>
        </w:tc>
        <w:tc>
          <w:tcPr>
            <w:tcW w:w="6649" w:type="dxa"/>
            <w:vAlign w:val="center"/>
            <w:hideMark/>
          </w:tcPr>
          <w:p w14:paraId="6BBD793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HEMOCULTIVO AEROBIO AUTOMATIZADO CADA MUESTRA</w:t>
            </w:r>
          </w:p>
        </w:tc>
        <w:tc>
          <w:tcPr>
            <w:tcW w:w="2268" w:type="dxa"/>
            <w:shd w:val="clear" w:color="000000" w:fill="FFFFFF"/>
            <w:noWrap/>
            <w:vAlign w:val="center"/>
            <w:hideMark/>
          </w:tcPr>
          <w:p w14:paraId="5EE1408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$ 67.800</w:t>
            </w:r>
          </w:p>
        </w:tc>
      </w:tr>
      <w:tr w:rsidR="00106FAF" w:rsidRPr="00106FAF" w14:paraId="4F4AFDF2" w14:textId="77777777" w:rsidTr="00E0398C">
        <w:trPr>
          <w:trHeight w:val="283"/>
        </w:trPr>
        <w:tc>
          <w:tcPr>
            <w:tcW w:w="407" w:type="dxa"/>
            <w:noWrap/>
            <w:vAlign w:val="center"/>
            <w:hideMark/>
          </w:tcPr>
          <w:p w14:paraId="0D4320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688</w:t>
            </w:r>
          </w:p>
        </w:tc>
        <w:tc>
          <w:tcPr>
            <w:tcW w:w="736" w:type="dxa"/>
            <w:noWrap/>
            <w:vAlign w:val="center"/>
            <w:hideMark/>
          </w:tcPr>
          <w:p w14:paraId="634DEF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901223</w:t>
            </w:r>
          </w:p>
        </w:tc>
        <w:tc>
          <w:tcPr>
            <w:tcW w:w="6649" w:type="dxa"/>
            <w:vAlign w:val="center"/>
            <w:hideMark/>
          </w:tcPr>
          <w:p w14:paraId="3FEEC2D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HEMOCULTIVO ANAEROBIO AUTOMATIZADO CADA MUESTRA</w:t>
            </w:r>
          </w:p>
        </w:tc>
        <w:tc>
          <w:tcPr>
            <w:tcW w:w="2268" w:type="dxa"/>
            <w:shd w:val="clear" w:color="000000" w:fill="FFFFFF"/>
            <w:noWrap/>
            <w:vAlign w:val="center"/>
            <w:hideMark/>
          </w:tcPr>
          <w:p w14:paraId="45B517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$ 94.442</w:t>
            </w:r>
          </w:p>
        </w:tc>
      </w:tr>
      <w:tr w:rsidR="00106FAF" w:rsidRPr="00106FAF" w14:paraId="73C7A276" w14:textId="77777777" w:rsidTr="00E0398C">
        <w:trPr>
          <w:trHeight w:val="283"/>
        </w:trPr>
        <w:tc>
          <w:tcPr>
            <w:tcW w:w="407" w:type="dxa"/>
            <w:noWrap/>
            <w:vAlign w:val="center"/>
            <w:hideMark/>
          </w:tcPr>
          <w:p w14:paraId="0AFD10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689</w:t>
            </w:r>
          </w:p>
        </w:tc>
        <w:tc>
          <w:tcPr>
            <w:tcW w:w="736" w:type="dxa"/>
            <w:noWrap/>
            <w:vAlign w:val="center"/>
            <w:hideMark/>
          </w:tcPr>
          <w:p w14:paraId="29603B9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902110</w:t>
            </w:r>
          </w:p>
        </w:tc>
        <w:tc>
          <w:tcPr>
            <w:tcW w:w="6649" w:type="dxa"/>
            <w:vAlign w:val="center"/>
            <w:hideMark/>
          </w:tcPr>
          <w:p w14:paraId="6BDC0BB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HEMOGLOBINA A 2</w:t>
            </w:r>
          </w:p>
        </w:tc>
        <w:tc>
          <w:tcPr>
            <w:tcW w:w="2268" w:type="dxa"/>
            <w:shd w:val="clear" w:color="000000" w:fill="FFFFFF"/>
            <w:noWrap/>
            <w:vAlign w:val="center"/>
            <w:hideMark/>
          </w:tcPr>
          <w:p w14:paraId="73BB4EB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$ 86.039</w:t>
            </w:r>
          </w:p>
        </w:tc>
      </w:tr>
      <w:tr w:rsidR="00106FAF" w:rsidRPr="00106FAF" w14:paraId="705E7AD1" w14:textId="77777777" w:rsidTr="00E0398C">
        <w:trPr>
          <w:trHeight w:val="283"/>
        </w:trPr>
        <w:tc>
          <w:tcPr>
            <w:tcW w:w="407" w:type="dxa"/>
            <w:noWrap/>
            <w:vAlign w:val="center"/>
            <w:hideMark/>
          </w:tcPr>
          <w:p w14:paraId="4CB07CE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690</w:t>
            </w:r>
          </w:p>
        </w:tc>
        <w:tc>
          <w:tcPr>
            <w:tcW w:w="736" w:type="dxa"/>
            <w:noWrap/>
            <w:vAlign w:val="center"/>
            <w:hideMark/>
          </w:tcPr>
          <w:p w14:paraId="29B59E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902114</w:t>
            </w:r>
          </w:p>
        </w:tc>
        <w:tc>
          <w:tcPr>
            <w:tcW w:w="6649" w:type="dxa"/>
            <w:vAlign w:val="center"/>
            <w:hideMark/>
          </w:tcPr>
          <w:p w14:paraId="3784539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HEMOGLOBINA MATERNA Y FETAL</w:t>
            </w:r>
          </w:p>
        </w:tc>
        <w:tc>
          <w:tcPr>
            <w:tcW w:w="2268" w:type="dxa"/>
            <w:shd w:val="clear" w:color="000000" w:fill="FFFFFF"/>
            <w:noWrap/>
            <w:vAlign w:val="center"/>
            <w:hideMark/>
          </w:tcPr>
          <w:p w14:paraId="6A87A1F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$ 42.000</w:t>
            </w:r>
          </w:p>
        </w:tc>
      </w:tr>
      <w:tr w:rsidR="00106FAF" w:rsidRPr="00106FAF" w14:paraId="7DD22D56" w14:textId="77777777" w:rsidTr="00E0398C">
        <w:trPr>
          <w:trHeight w:val="283"/>
        </w:trPr>
        <w:tc>
          <w:tcPr>
            <w:tcW w:w="407" w:type="dxa"/>
            <w:noWrap/>
            <w:vAlign w:val="center"/>
            <w:hideMark/>
          </w:tcPr>
          <w:p w14:paraId="739A933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691</w:t>
            </w:r>
          </w:p>
        </w:tc>
        <w:tc>
          <w:tcPr>
            <w:tcW w:w="736" w:type="dxa"/>
            <w:noWrap/>
            <w:vAlign w:val="center"/>
            <w:hideMark/>
          </w:tcPr>
          <w:p w14:paraId="0C0DB4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902113</w:t>
            </w:r>
          </w:p>
        </w:tc>
        <w:tc>
          <w:tcPr>
            <w:tcW w:w="6649" w:type="dxa"/>
            <w:vAlign w:val="center"/>
            <w:hideMark/>
          </w:tcPr>
          <w:p w14:paraId="04E42C7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HEMOGLOBINA PLASMATICA</w:t>
            </w:r>
          </w:p>
        </w:tc>
        <w:tc>
          <w:tcPr>
            <w:tcW w:w="2268" w:type="dxa"/>
            <w:shd w:val="clear" w:color="000000" w:fill="FFFFFF"/>
            <w:noWrap/>
            <w:vAlign w:val="center"/>
            <w:hideMark/>
          </w:tcPr>
          <w:p w14:paraId="4089B4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$ 49.189</w:t>
            </w:r>
          </w:p>
        </w:tc>
      </w:tr>
      <w:tr w:rsidR="00106FAF" w:rsidRPr="00106FAF" w14:paraId="36AC38C5" w14:textId="77777777" w:rsidTr="00E0398C">
        <w:trPr>
          <w:trHeight w:val="283"/>
        </w:trPr>
        <w:tc>
          <w:tcPr>
            <w:tcW w:w="407" w:type="dxa"/>
            <w:noWrap/>
            <w:vAlign w:val="center"/>
            <w:hideMark/>
          </w:tcPr>
          <w:p w14:paraId="03223A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692</w:t>
            </w:r>
          </w:p>
        </w:tc>
        <w:tc>
          <w:tcPr>
            <w:tcW w:w="736" w:type="dxa"/>
            <w:noWrap/>
            <w:vAlign w:val="center"/>
            <w:hideMark/>
          </w:tcPr>
          <w:p w14:paraId="532256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906858</w:t>
            </w:r>
          </w:p>
        </w:tc>
        <w:tc>
          <w:tcPr>
            <w:tcW w:w="6649" w:type="dxa"/>
            <w:vAlign w:val="center"/>
            <w:hideMark/>
          </w:tcPr>
          <w:p w14:paraId="676FED4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HEMOGLOBINAS (ESPECIFICO) CUALITATIVA O CUANTITATIVA </w:t>
            </w:r>
          </w:p>
        </w:tc>
        <w:tc>
          <w:tcPr>
            <w:tcW w:w="2268" w:type="dxa"/>
            <w:shd w:val="clear" w:color="000000" w:fill="FFFFFF"/>
            <w:noWrap/>
            <w:vAlign w:val="center"/>
            <w:hideMark/>
          </w:tcPr>
          <w:p w14:paraId="4BEF4EB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$ 63.947</w:t>
            </w:r>
          </w:p>
        </w:tc>
      </w:tr>
      <w:tr w:rsidR="00106FAF" w:rsidRPr="00106FAF" w14:paraId="14D59992" w14:textId="77777777" w:rsidTr="00E0398C">
        <w:trPr>
          <w:trHeight w:val="283"/>
        </w:trPr>
        <w:tc>
          <w:tcPr>
            <w:tcW w:w="407" w:type="dxa"/>
            <w:noWrap/>
            <w:vAlign w:val="center"/>
            <w:hideMark/>
          </w:tcPr>
          <w:p w14:paraId="080AB9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693</w:t>
            </w:r>
          </w:p>
        </w:tc>
        <w:tc>
          <w:tcPr>
            <w:tcW w:w="736" w:type="dxa"/>
            <w:noWrap/>
            <w:vAlign w:val="center"/>
            <w:hideMark/>
          </w:tcPr>
          <w:p w14:paraId="1E787E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902115</w:t>
            </w:r>
          </w:p>
        </w:tc>
        <w:tc>
          <w:tcPr>
            <w:tcW w:w="6649" w:type="dxa"/>
            <w:vAlign w:val="center"/>
            <w:hideMark/>
          </w:tcPr>
          <w:p w14:paraId="0FAB80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HEMOLISIS ACIDA [PRUEBA DE HAM]</w:t>
            </w:r>
          </w:p>
        </w:tc>
        <w:tc>
          <w:tcPr>
            <w:tcW w:w="2268" w:type="dxa"/>
            <w:shd w:val="clear" w:color="000000" w:fill="FFFFFF"/>
            <w:noWrap/>
            <w:vAlign w:val="center"/>
            <w:hideMark/>
          </w:tcPr>
          <w:p w14:paraId="4170861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$ 53.276</w:t>
            </w:r>
          </w:p>
        </w:tc>
      </w:tr>
      <w:tr w:rsidR="00106FAF" w:rsidRPr="00106FAF" w14:paraId="57E6334B" w14:textId="77777777" w:rsidTr="00E0398C">
        <w:trPr>
          <w:trHeight w:val="283"/>
        </w:trPr>
        <w:tc>
          <w:tcPr>
            <w:tcW w:w="407" w:type="dxa"/>
            <w:noWrap/>
            <w:vAlign w:val="center"/>
            <w:hideMark/>
          </w:tcPr>
          <w:p w14:paraId="61712E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694</w:t>
            </w:r>
          </w:p>
        </w:tc>
        <w:tc>
          <w:tcPr>
            <w:tcW w:w="736" w:type="dxa"/>
            <w:noWrap/>
            <w:vAlign w:val="center"/>
            <w:hideMark/>
          </w:tcPr>
          <w:p w14:paraId="4E1BB5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908806</w:t>
            </w:r>
          </w:p>
        </w:tc>
        <w:tc>
          <w:tcPr>
            <w:tcW w:w="6649" w:type="dxa"/>
            <w:vAlign w:val="center"/>
            <w:hideMark/>
          </w:tcPr>
          <w:p w14:paraId="18118DD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B CARGA VIRAL</w:t>
            </w:r>
          </w:p>
        </w:tc>
        <w:tc>
          <w:tcPr>
            <w:tcW w:w="2268" w:type="dxa"/>
            <w:shd w:val="clear" w:color="000000" w:fill="FFFFFF"/>
            <w:noWrap/>
            <w:vAlign w:val="center"/>
            <w:hideMark/>
          </w:tcPr>
          <w:p w14:paraId="747C19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$ 397.500</w:t>
            </w:r>
          </w:p>
        </w:tc>
      </w:tr>
      <w:tr w:rsidR="00106FAF" w:rsidRPr="00106FAF" w14:paraId="176CBAC8" w14:textId="77777777" w:rsidTr="00E0398C">
        <w:trPr>
          <w:trHeight w:val="283"/>
        </w:trPr>
        <w:tc>
          <w:tcPr>
            <w:tcW w:w="407" w:type="dxa"/>
            <w:noWrap/>
            <w:vAlign w:val="center"/>
            <w:hideMark/>
          </w:tcPr>
          <w:p w14:paraId="354A9F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695</w:t>
            </w:r>
          </w:p>
        </w:tc>
        <w:tc>
          <w:tcPr>
            <w:tcW w:w="736" w:type="dxa"/>
            <w:noWrap/>
            <w:vAlign w:val="center"/>
            <w:hideMark/>
          </w:tcPr>
          <w:p w14:paraId="0ADEC0D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908807</w:t>
            </w:r>
          </w:p>
        </w:tc>
        <w:tc>
          <w:tcPr>
            <w:tcW w:w="6649" w:type="dxa"/>
            <w:vAlign w:val="center"/>
            <w:hideMark/>
          </w:tcPr>
          <w:p w14:paraId="1E9803B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C CARGA VIRAL</w:t>
            </w:r>
          </w:p>
        </w:tc>
        <w:tc>
          <w:tcPr>
            <w:tcW w:w="2268" w:type="dxa"/>
            <w:shd w:val="clear" w:color="000000" w:fill="FFFFFF"/>
            <w:noWrap/>
            <w:vAlign w:val="center"/>
            <w:hideMark/>
          </w:tcPr>
          <w:p w14:paraId="48D4667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$ 373.989</w:t>
            </w:r>
          </w:p>
        </w:tc>
      </w:tr>
      <w:tr w:rsidR="00106FAF" w:rsidRPr="00106FAF" w14:paraId="57C027E0" w14:textId="77777777" w:rsidTr="00E0398C">
        <w:trPr>
          <w:trHeight w:val="283"/>
        </w:trPr>
        <w:tc>
          <w:tcPr>
            <w:tcW w:w="407" w:type="dxa"/>
            <w:noWrap/>
            <w:vAlign w:val="center"/>
            <w:hideMark/>
          </w:tcPr>
          <w:p w14:paraId="414637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696</w:t>
            </w:r>
          </w:p>
        </w:tc>
        <w:tc>
          <w:tcPr>
            <w:tcW w:w="736" w:type="dxa"/>
            <w:noWrap/>
            <w:vAlign w:val="center"/>
            <w:hideMark/>
          </w:tcPr>
          <w:p w14:paraId="3DC4DB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906226</w:t>
            </w:r>
          </w:p>
        </w:tc>
        <w:tc>
          <w:tcPr>
            <w:tcW w:w="6649" w:type="dxa"/>
            <w:vAlign w:val="center"/>
            <w:hideMark/>
          </w:tcPr>
          <w:p w14:paraId="4430CB8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delta ANTICUERPOS SEMIAUTOMATIZADO O AUTOMATIZADO</w:t>
            </w:r>
          </w:p>
        </w:tc>
        <w:tc>
          <w:tcPr>
            <w:tcW w:w="2268" w:type="dxa"/>
            <w:shd w:val="clear" w:color="000000" w:fill="FFFFFF"/>
            <w:noWrap/>
            <w:vAlign w:val="center"/>
            <w:hideMark/>
          </w:tcPr>
          <w:p w14:paraId="1EFC7FD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$ 87.077</w:t>
            </w:r>
          </w:p>
        </w:tc>
      </w:tr>
      <w:tr w:rsidR="00106FAF" w:rsidRPr="00106FAF" w14:paraId="5D95A44F" w14:textId="77777777" w:rsidTr="00E0398C">
        <w:trPr>
          <w:trHeight w:val="283"/>
        </w:trPr>
        <w:tc>
          <w:tcPr>
            <w:tcW w:w="407" w:type="dxa"/>
            <w:noWrap/>
            <w:vAlign w:val="center"/>
            <w:hideMark/>
          </w:tcPr>
          <w:p w14:paraId="01C6AA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697</w:t>
            </w:r>
          </w:p>
        </w:tc>
        <w:tc>
          <w:tcPr>
            <w:tcW w:w="736" w:type="dxa"/>
            <w:noWrap/>
            <w:vAlign w:val="center"/>
            <w:hideMark/>
          </w:tcPr>
          <w:p w14:paraId="3D746B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906319</w:t>
            </w:r>
          </w:p>
        </w:tc>
        <w:tc>
          <w:tcPr>
            <w:tcW w:w="6649" w:type="dxa"/>
            <w:vAlign w:val="center"/>
            <w:hideMark/>
          </w:tcPr>
          <w:p w14:paraId="364D4C3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Hepatitis delta ANTIGENO [Ag HVD] SEMIAUTOMATIZADO O AUTOMATIZADO</w:t>
            </w:r>
          </w:p>
        </w:tc>
        <w:tc>
          <w:tcPr>
            <w:tcW w:w="2268" w:type="dxa"/>
            <w:shd w:val="clear" w:color="000000" w:fill="FFFFFF"/>
            <w:noWrap/>
            <w:vAlign w:val="center"/>
            <w:hideMark/>
          </w:tcPr>
          <w:p w14:paraId="4E70EF3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$ 88.011</w:t>
            </w:r>
          </w:p>
        </w:tc>
      </w:tr>
      <w:tr w:rsidR="00106FAF" w:rsidRPr="00106FAF" w14:paraId="66738254" w14:textId="77777777" w:rsidTr="00E0398C">
        <w:trPr>
          <w:trHeight w:val="283"/>
        </w:trPr>
        <w:tc>
          <w:tcPr>
            <w:tcW w:w="407" w:type="dxa"/>
            <w:noWrap/>
            <w:vAlign w:val="center"/>
            <w:hideMark/>
          </w:tcPr>
          <w:p w14:paraId="50CD65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698</w:t>
            </w:r>
          </w:p>
        </w:tc>
        <w:tc>
          <w:tcPr>
            <w:tcW w:w="736" w:type="dxa"/>
            <w:noWrap/>
            <w:vAlign w:val="center"/>
            <w:hideMark/>
          </w:tcPr>
          <w:p w14:paraId="72C1BA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906267</w:t>
            </w:r>
          </w:p>
        </w:tc>
        <w:tc>
          <w:tcPr>
            <w:tcW w:w="6649" w:type="dxa"/>
            <w:vAlign w:val="center"/>
            <w:hideMark/>
          </w:tcPr>
          <w:p w14:paraId="0D2212E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Hepatitis 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6F3BDBF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$ 87.546</w:t>
            </w:r>
          </w:p>
        </w:tc>
      </w:tr>
      <w:tr w:rsidR="00106FAF" w:rsidRPr="00106FAF" w14:paraId="64DDE8BC" w14:textId="77777777" w:rsidTr="00E0398C">
        <w:trPr>
          <w:trHeight w:val="283"/>
        </w:trPr>
        <w:tc>
          <w:tcPr>
            <w:tcW w:w="407" w:type="dxa"/>
            <w:noWrap/>
            <w:vAlign w:val="center"/>
            <w:hideMark/>
          </w:tcPr>
          <w:p w14:paraId="785BAF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699</w:t>
            </w:r>
          </w:p>
        </w:tc>
        <w:tc>
          <w:tcPr>
            <w:tcW w:w="736" w:type="dxa"/>
            <w:noWrap/>
            <w:vAlign w:val="center"/>
            <w:hideMark/>
          </w:tcPr>
          <w:p w14:paraId="7066AD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906231</w:t>
            </w:r>
          </w:p>
        </w:tc>
        <w:tc>
          <w:tcPr>
            <w:tcW w:w="6649" w:type="dxa"/>
            <w:vAlign w:val="center"/>
            <w:hideMark/>
          </w:tcPr>
          <w:p w14:paraId="2E2B9E0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Herpes II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5A5AB4F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$ 50.295</w:t>
            </w:r>
          </w:p>
        </w:tc>
      </w:tr>
      <w:tr w:rsidR="00106FAF" w:rsidRPr="00106FAF" w14:paraId="50C5F570" w14:textId="77777777" w:rsidTr="00E0398C">
        <w:trPr>
          <w:trHeight w:val="283"/>
        </w:trPr>
        <w:tc>
          <w:tcPr>
            <w:tcW w:w="407" w:type="dxa"/>
            <w:noWrap/>
            <w:vAlign w:val="center"/>
            <w:hideMark/>
          </w:tcPr>
          <w:p w14:paraId="30364F3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700</w:t>
            </w:r>
          </w:p>
        </w:tc>
        <w:tc>
          <w:tcPr>
            <w:tcW w:w="736" w:type="dxa"/>
            <w:noWrap/>
            <w:vAlign w:val="center"/>
            <w:hideMark/>
          </w:tcPr>
          <w:p w14:paraId="2E88A4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904811</w:t>
            </w:r>
          </w:p>
        </w:tc>
        <w:tc>
          <w:tcPr>
            <w:tcW w:w="6649" w:type="dxa"/>
            <w:vAlign w:val="center"/>
            <w:hideMark/>
          </w:tcPr>
          <w:p w14:paraId="4B1E87D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HIDROXICORTICOSTEROIDES 17</w:t>
            </w:r>
          </w:p>
        </w:tc>
        <w:tc>
          <w:tcPr>
            <w:tcW w:w="2268" w:type="dxa"/>
            <w:shd w:val="clear" w:color="000000" w:fill="FFFFFF"/>
            <w:noWrap/>
            <w:vAlign w:val="center"/>
            <w:hideMark/>
          </w:tcPr>
          <w:p w14:paraId="6D4D7D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$ 57.987</w:t>
            </w:r>
          </w:p>
        </w:tc>
      </w:tr>
      <w:tr w:rsidR="00106FAF" w:rsidRPr="00106FAF" w14:paraId="346E49CB" w14:textId="77777777" w:rsidTr="00E0398C">
        <w:trPr>
          <w:trHeight w:val="283"/>
        </w:trPr>
        <w:tc>
          <w:tcPr>
            <w:tcW w:w="407" w:type="dxa"/>
            <w:noWrap/>
            <w:vAlign w:val="center"/>
            <w:hideMark/>
          </w:tcPr>
          <w:p w14:paraId="5565A8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701</w:t>
            </w:r>
          </w:p>
        </w:tc>
        <w:tc>
          <w:tcPr>
            <w:tcW w:w="736" w:type="dxa"/>
            <w:noWrap/>
            <w:vAlign w:val="center"/>
            <w:hideMark/>
          </w:tcPr>
          <w:p w14:paraId="37F17B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904402</w:t>
            </w:r>
          </w:p>
        </w:tc>
        <w:tc>
          <w:tcPr>
            <w:tcW w:w="6649" w:type="dxa"/>
            <w:vAlign w:val="center"/>
            <w:hideMark/>
          </w:tcPr>
          <w:p w14:paraId="4623421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HIDROXIPROGESTERONA 17 ALFA PRE Y POST HORMONA ADRENOCORTICOTROPICA CADA MUESTRA</w:t>
            </w:r>
          </w:p>
        </w:tc>
        <w:tc>
          <w:tcPr>
            <w:tcW w:w="2268" w:type="dxa"/>
            <w:shd w:val="clear" w:color="000000" w:fill="FFFFFF"/>
            <w:noWrap/>
            <w:vAlign w:val="center"/>
            <w:hideMark/>
          </w:tcPr>
          <w:p w14:paraId="51AB51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$ 196.000</w:t>
            </w:r>
          </w:p>
        </w:tc>
      </w:tr>
      <w:tr w:rsidR="00106FAF" w:rsidRPr="00106FAF" w14:paraId="24259AD0" w14:textId="77777777" w:rsidTr="00E0398C">
        <w:trPr>
          <w:trHeight w:val="283"/>
        </w:trPr>
        <w:tc>
          <w:tcPr>
            <w:tcW w:w="407" w:type="dxa"/>
            <w:noWrap/>
            <w:vAlign w:val="center"/>
            <w:hideMark/>
          </w:tcPr>
          <w:p w14:paraId="0611B13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702</w:t>
            </w:r>
          </w:p>
        </w:tc>
        <w:tc>
          <w:tcPr>
            <w:tcW w:w="736" w:type="dxa"/>
            <w:noWrap/>
            <w:vAlign w:val="center"/>
            <w:hideMark/>
          </w:tcPr>
          <w:p w14:paraId="6FC73A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902116</w:t>
            </w:r>
          </w:p>
        </w:tc>
        <w:tc>
          <w:tcPr>
            <w:tcW w:w="6649" w:type="dxa"/>
            <w:vAlign w:val="center"/>
            <w:hideMark/>
          </w:tcPr>
          <w:p w14:paraId="490921B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HIERRO MEDULAR</w:t>
            </w:r>
          </w:p>
        </w:tc>
        <w:tc>
          <w:tcPr>
            <w:tcW w:w="2268" w:type="dxa"/>
            <w:shd w:val="clear" w:color="000000" w:fill="FFFFFF"/>
            <w:noWrap/>
            <w:vAlign w:val="center"/>
            <w:hideMark/>
          </w:tcPr>
          <w:p w14:paraId="7E5F2BF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$ 51.800</w:t>
            </w:r>
          </w:p>
        </w:tc>
      </w:tr>
      <w:tr w:rsidR="00106FAF" w:rsidRPr="00106FAF" w14:paraId="4764B9CD" w14:textId="77777777" w:rsidTr="00E0398C">
        <w:trPr>
          <w:trHeight w:val="283"/>
        </w:trPr>
        <w:tc>
          <w:tcPr>
            <w:tcW w:w="407" w:type="dxa"/>
            <w:noWrap/>
            <w:vAlign w:val="center"/>
            <w:hideMark/>
          </w:tcPr>
          <w:p w14:paraId="51B0E4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703</w:t>
            </w:r>
          </w:p>
        </w:tc>
        <w:tc>
          <w:tcPr>
            <w:tcW w:w="736" w:type="dxa"/>
            <w:noWrap/>
            <w:vAlign w:val="center"/>
            <w:hideMark/>
          </w:tcPr>
          <w:p w14:paraId="0A3B9C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906118</w:t>
            </w:r>
          </w:p>
        </w:tc>
        <w:tc>
          <w:tcPr>
            <w:tcW w:w="6649" w:type="dxa"/>
            <w:vAlign w:val="center"/>
            <w:hideMark/>
          </w:tcPr>
          <w:p w14:paraId="2BF69B4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Histoplasma </w:t>
            </w:r>
            <w:proofErr w:type="spellStart"/>
            <w:r w:rsidRPr="00106FAF">
              <w:rPr>
                <w:rFonts w:ascii="Arial" w:hAnsi="Arial" w:cs="Arial"/>
                <w:color w:val="000000"/>
                <w:sz w:val="16"/>
                <w:szCs w:val="16"/>
                <w:lang w:val="es-CO" w:eastAsia="es-CO"/>
              </w:rPr>
              <w:t>capsulatum</w:t>
            </w:r>
            <w:proofErr w:type="spellEnd"/>
            <w:r w:rsidRPr="00106FAF">
              <w:rPr>
                <w:rFonts w:ascii="Arial" w:hAnsi="Arial" w:cs="Arial"/>
                <w:color w:val="000000"/>
                <w:sz w:val="16"/>
                <w:szCs w:val="16"/>
                <w:lang w:val="es-CO" w:eastAsia="es-CO"/>
              </w:rPr>
              <w:t xml:space="preserve"> ANTICUERPOS SEMIAUTOMATIZADO O AUTOMATIZADO</w:t>
            </w:r>
          </w:p>
        </w:tc>
        <w:tc>
          <w:tcPr>
            <w:tcW w:w="2268" w:type="dxa"/>
            <w:shd w:val="clear" w:color="000000" w:fill="FFFFFF"/>
            <w:noWrap/>
            <w:vAlign w:val="center"/>
            <w:hideMark/>
          </w:tcPr>
          <w:p w14:paraId="2EB095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$ 97.684</w:t>
            </w:r>
          </w:p>
        </w:tc>
      </w:tr>
      <w:tr w:rsidR="00106FAF" w:rsidRPr="00106FAF" w14:paraId="64026C0E" w14:textId="77777777" w:rsidTr="00E0398C">
        <w:trPr>
          <w:trHeight w:val="283"/>
        </w:trPr>
        <w:tc>
          <w:tcPr>
            <w:tcW w:w="407" w:type="dxa"/>
            <w:noWrap/>
            <w:vAlign w:val="center"/>
            <w:hideMark/>
          </w:tcPr>
          <w:p w14:paraId="7E38C6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704</w:t>
            </w:r>
          </w:p>
        </w:tc>
        <w:tc>
          <w:tcPr>
            <w:tcW w:w="736" w:type="dxa"/>
            <w:noWrap/>
            <w:vAlign w:val="center"/>
            <w:hideMark/>
          </w:tcPr>
          <w:p w14:paraId="6334BA6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906337</w:t>
            </w:r>
          </w:p>
        </w:tc>
        <w:tc>
          <w:tcPr>
            <w:tcW w:w="6649" w:type="dxa"/>
            <w:vAlign w:val="center"/>
            <w:hideMark/>
          </w:tcPr>
          <w:p w14:paraId="78DF094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HISTOPLASMA CAPSULATUM ANTIGENO SEMIAUTOMATIZADO O AUTOMATIZADO</w:t>
            </w:r>
          </w:p>
        </w:tc>
        <w:tc>
          <w:tcPr>
            <w:tcW w:w="2268" w:type="dxa"/>
            <w:shd w:val="clear" w:color="000000" w:fill="FFFFFF"/>
            <w:noWrap/>
            <w:vAlign w:val="center"/>
            <w:hideMark/>
          </w:tcPr>
          <w:p w14:paraId="1F74EF0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$ 256.200</w:t>
            </w:r>
          </w:p>
        </w:tc>
      </w:tr>
      <w:tr w:rsidR="00106FAF" w:rsidRPr="00106FAF" w14:paraId="7A63D549" w14:textId="77777777" w:rsidTr="00E0398C">
        <w:trPr>
          <w:trHeight w:val="283"/>
        </w:trPr>
        <w:tc>
          <w:tcPr>
            <w:tcW w:w="407" w:type="dxa"/>
            <w:noWrap/>
            <w:vAlign w:val="center"/>
            <w:hideMark/>
          </w:tcPr>
          <w:p w14:paraId="4BF83B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705</w:t>
            </w:r>
          </w:p>
        </w:tc>
        <w:tc>
          <w:tcPr>
            <w:tcW w:w="736" w:type="dxa"/>
            <w:noWrap/>
            <w:vAlign w:val="center"/>
            <w:hideMark/>
          </w:tcPr>
          <w:p w14:paraId="0D1895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903022</w:t>
            </w:r>
          </w:p>
        </w:tc>
        <w:tc>
          <w:tcPr>
            <w:tcW w:w="6649" w:type="dxa"/>
            <w:vAlign w:val="center"/>
            <w:hideMark/>
          </w:tcPr>
          <w:p w14:paraId="0332194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HOMOCISTEINA</w:t>
            </w:r>
          </w:p>
        </w:tc>
        <w:tc>
          <w:tcPr>
            <w:tcW w:w="2268" w:type="dxa"/>
            <w:shd w:val="clear" w:color="000000" w:fill="FFFFFF"/>
            <w:noWrap/>
            <w:vAlign w:val="center"/>
            <w:hideMark/>
          </w:tcPr>
          <w:p w14:paraId="33FFE0E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$ 107.749</w:t>
            </w:r>
          </w:p>
        </w:tc>
      </w:tr>
      <w:tr w:rsidR="00106FAF" w:rsidRPr="00106FAF" w14:paraId="03CCD20E" w14:textId="77777777" w:rsidTr="00E0398C">
        <w:trPr>
          <w:trHeight w:val="283"/>
        </w:trPr>
        <w:tc>
          <w:tcPr>
            <w:tcW w:w="407" w:type="dxa"/>
            <w:noWrap/>
            <w:vAlign w:val="center"/>
            <w:hideMark/>
          </w:tcPr>
          <w:p w14:paraId="62FA3A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706</w:t>
            </w:r>
          </w:p>
        </w:tc>
        <w:tc>
          <w:tcPr>
            <w:tcW w:w="736" w:type="dxa"/>
            <w:noWrap/>
            <w:vAlign w:val="center"/>
            <w:hideMark/>
          </w:tcPr>
          <w:p w14:paraId="34A000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901004</w:t>
            </w:r>
          </w:p>
        </w:tc>
        <w:tc>
          <w:tcPr>
            <w:tcW w:w="6649" w:type="dxa"/>
            <w:vAlign w:val="center"/>
            <w:hideMark/>
          </w:tcPr>
          <w:p w14:paraId="7930A8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HONGOS PRUEBAS DE SENSIBILIDAD</w:t>
            </w:r>
          </w:p>
        </w:tc>
        <w:tc>
          <w:tcPr>
            <w:tcW w:w="2268" w:type="dxa"/>
            <w:shd w:val="clear" w:color="000000" w:fill="FFFFFF"/>
            <w:noWrap/>
            <w:vAlign w:val="center"/>
            <w:hideMark/>
          </w:tcPr>
          <w:p w14:paraId="5AAEED2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$ 132.252</w:t>
            </w:r>
          </w:p>
        </w:tc>
      </w:tr>
      <w:tr w:rsidR="00106FAF" w:rsidRPr="00106FAF" w14:paraId="59F2060E" w14:textId="77777777" w:rsidTr="00E0398C">
        <w:trPr>
          <w:trHeight w:val="283"/>
        </w:trPr>
        <w:tc>
          <w:tcPr>
            <w:tcW w:w="407" w:type="dxa"/>
            <w:noWrap/>
            <w:vAlign w:val="center"/>
            <w:hideMark/>
          </w:tcPr>
          <w:p w14:paraId="63A311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707</w:t>
            </w:r>
          </w:p>
        </w:tc>
        <w:tc>
          <w:tcPr>
            <w:tcW w:w="736" w:type="dxa"/>
            <w:noWrap/>
            <w:vAlign w:val="center"/>
            <w:hideMark/>
          </w:tcPr>
          <w:p w14:paraId="01D94D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904201</w:t>
            </w:r>
          </w:p>
        </w:tc>
        <w:tc>
          <w:tcPr>
            <w:tcW w:w="6649" w:type="dxa"/>
            <w:vAlign w:val="center"/>
            <w:hideMark/>
          </w:tcPr>
          <w:p w14:paraId="087235B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DE CRECIMIENTO [SOMATOTROPICA] PRE Y POST ESTIMULACION CADA MUESTRA</w:t>
            </w:r>
          </w:p>
        </w:tc>
        <w:tc>
          <w:tcPr>
            <w:tcW w:w="2268" w:type="dxa"/>
            <w:shd w:val="clear" w:color="000000" w:fill="FFFFFF"/>
            <w:noWrap/>
            <w:vAlign w:val="center"/>
            <w:hideMark/>
          </w:tcPr>
          <w:p w14:paraId="2082EE0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$ 99.000</w:t>
            </w:r>
          </w:p>
        </w:tc>
      </w:tr>
      <w:tr w:rsidR="00106FAF" w:rsidRPr="00106FAF" w14:paraId="7872BA0A" w14:textId="77777777" w:rsidTr="00E0398C">
        <w:trPr>
          <w:trHeight w:val="283"/>
        </w:trPr>
        <w:tc>
          <w:tcPr>
            <w:tcW w:w="407" w:type="dxa"/>
            <w:noWrap/>
            <w:vAlign w:val="center"/>
            <w:hideMark/>
          </w:tcPr>
          <w:p w14:paraId="34DF26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708</w:t>
            </w:r>
          </w:p>
        </w:tc>
        <w:tc>
          <w:tcPr>
            <w:tcW w:w="736" w:type="dxa"/>
            <w:noWrap/>
            <w:vAlign w:val="center"/>
            <w:hideMark/>
          </w:tcPr>
          <w:p w14:paraId="6FCC7C8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904106</w:t>
            </w:r>
          </w:p>
        </w:tc>
        <w:tc>
          <w:tcPr>
            <w:tcW w:w="6649" w:type="dxa"/>
            <w:vAlign w:val="center"/>
            <w:hideMark/>
          </w:tcPr>
          <w:p w14:paraId="12D3631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FOLICULO ESTIMULANTE Y HORMONA LUTEINIZANTE PRE Y POST HORMONA LIBERADORA DE GONADOTROPINA CADA MUESTRA</w:t>
            </w:r>
          </w:p>
        </w:tc>
        <w:tc>
          <w:tcPr>
            <w:tcW w:w="2268" w:type="dxa"/>
            <w:shd w:val="clear" w:color="000000" w:fill="FFFFFF"/>
            <w:noWrap/>
            <w:vAlign w:val="center"/>
            <w:hideMark/>
          </w:tcPr>
          <w:p w14:paraId="528CA3B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$ 232.281</w:t>
            </w:r>
          </w:p>
        </w:tc>
      </w:tr>
      <w:tr w:rsidR="00106FAF" w:rsidRPr="00106FAF" w14:paraId="2A003FB9" w14:textId="77777777" w:rsidTr="00E0398C">
        <w:trPr>
          <w:trHeight w:val="283"/>
        </w:trPr>
        <w:tc>
          <w:tcPr>
            <w:tcW w:w="407" w:type="dxa"/>
            <w:noWrap/>
            <w:vAlign w:val="center"/>
            <w:hideMark/>
          </w:tcPr>
          <w:p w14:paraId="645801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709</w:t>
            </w:r>
          </w:p>
        </w:tc>
        <w:tc>
          <w:tcPr>
            <w:tcW w:w="736" w:type="dxa"/>
            <w:noWrap/>
            <w:vAlign w:val="center"/>
            <w:hideMark/>
          </w:tcPr>
          <w:p w14:paraId="1F49EC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904912</w:t>
            </w:r>
          </w:p>
        </w:tc>
        <w:tc>
          <w:tcPr>
            <w:tcW w:w="6649" w:type="dxa"/>
            <w:vAlign w:val="center"/>
            <w:hideMark/>
          </w:tcPr>
          <w:p w14:paraId="71F5E7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PARATIROIDEA MOLECULA INTACTA</w:t>
            </w:r>
          </w:p>
        </w:tc>
        <w:tc>
          <w:tcPr>
            <w:tcW w:w="2268" w:type="dxa"/>
            <w:shd w:val="clear" w:color="000000" w:fill="FFFFFF"/>
            <w:noWrap/>
            <w:vAlign w:val="center"/>
            <w:hideMark/>
          </w:tcPr>
          <w:p w14:paraId="01B223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$ 67.715</w:t>
            </w:r>
          </w:p>
        </w:tc>
      </w:tr>
      <w:tr w:rsidR="00106FAF" w:rsidRPr="00106FAF" w14:paraId="1DF28363" w14:textId="77777777" w:rsidTr="00E0398C">
        <w:trPr>
          <w:trHeight w:val="283"/>
        </w:trPr>
        <w:tc>
          <w:tcPr>
            <w:tcW w:w="407" w:type="dxa"/>
            <w:noWrap/>
            <w:vAlign w:val="center"/>
            <w:hideMark/>
          </w:tcPr>
          <w:p w14:paraId="669969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710</w:t>
            </w:r>
          </w:p>
        </w:tc>
        <w:tc>
          <w:tcPr>
            <w:tcW w:w="736" w:type="dxa"/>
            <w:noWrap/>
            <w:vAlign w:val="center"/>
            <w:hideMark/>
          </w:tcPr>
          <w:p w14:paraId="266CC8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904913</w:t>
            </w:r>
          </w:p>
        </w:tc>
        <w:tc>
          <w:tcPr>
            <w:tcW w:w="6649" w:type="dxa"/>
            <w:vAlign w:val="center"/>
            <w:hideMark/>
          </w:tcPr>
          <w:p w14:paraId="3663A91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PARATIROIDEA MOLECULA MEDIA</w:t>
            </w:r>
          </w:p>
        </w:tc>
        <w:tc>
          <w:tcPr>
            <w:tcW w:w="2268" w:type="dxa"/>
            <w:shd w:val="clear" w:color="000000" w:fill="FFFFFF"/>
            <w:noWrap/>
            <w:vAlign w:val="center"/>
            <w:hideMark/>
          </w:tcPr>
          <w:p w14:paraId="2859F40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$ 91.443</w:t>
            </w:r>
          </w:p>
        </w:tc>
      </w:tr>
      <w:tr w:rsidR="00106FAF" w:rsidRPr="00106FAF" w14:paraId="263C1A04" w14:textId="77777777" w:rsidTr="00E0398C">
        <w:trPr>
          <w:trHeight w:val="283"/>
        </w:trPr>
        <w:tc>
          <w:tcPr>
            <w:tcW w:w="407" w:type="dxa"/>
            <w:noWrap/>
            <w:vAlign w:val="center"/>
            <w:hideMark/>
          </w:tcPr>
          <w:p w14:paraId="7BA729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711</w:t>
            </w:r>
          </w:p>
        </w:tc>
        <w:tc>
          <w:tcPr>
            <w:tcW w:w="736" w:type="dxa"/>
            <w:noWrap/>
            <w:vAlign w:val="center"/>
            <w:hideMark/>
          </w:tcPr>
          <w:p w14:paraId="56E4B1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904914</w:t>
            </w:r>
          </w:p>
        </w:tc>
        <w:tc>
          <w:tcPr>
            <w:tcW w:w="6649" w:type="dxa"/>
            <w:vAlign w:val="center"/>
            <w:hideMark/>
          </w:tcPr>
          <w:p w14:paraId="1E7DD7E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HORMONA PARATIROIDEA N TERMINAL</w:t>
            </w:r>
          </w:p>
        </w:tc>
        <w:tc>
          <w:tcPr>
            <w:tcW w:w="2268" w:type="dxa"/>
            <w:shd w:val="clear" w:color="000000" w:fill="FFFFFF"/>
            <w:noWrap/>
            <w:vAlign w:val="center"/>
            <w:hideMark/>
          </w:tcPr>
          <w:p w14:paraId="5CCFAD6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$ 103.200</w:t>
            </w:r>
          </w:p>
        </w:tc>
      </w:tr>
      <w:tr w:rsidR="00106FAF" w:rsidRPr="00106FAF" w14:paraId="5B1B6479" w14:textId="77777777" w:rsidTr="00E0398C">
        <w:trPr>
          <w:trHeight w:val="283"/>
        </w:trPr>
        <w:tc>
          <w:tcPr>
            <w:tcW w:w="407" w:type="dxa"/>
            <w:noWrap/>
            <w:vAlign w:val="center"/>
            <w:hideMark/>
          </w:tcPr>
          <w:p w14:paraId="6ABEDDD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712</w:t>
            </w:r>
          </w:p>
        </w:tc>
        <w:tc>
          <w:tcPr>
            <w:tcW w:w="736" w:type="dxa"/>
            <w:noWrap/>
            <w:vAlign w:val="center"/>
            <w:hideMark/>
          </w:tcPr>
          <w:p w14:paraId="3752AC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906233</w:t>
            </w:r>
          </w:p>
        </w:tc>
        <w:tc>
          <w:tcPr>
            <w:tcW w:w="6649" w:type="dxa"/>
            <w:vAlign w:val="center"/>
            <w:hideMark/>
          </w:tcPr>
          <w:p w14:paraId="79B9009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HTLV-I Y II ANTICUERPOS TOTALES CONFIRMATORIO SEMIAUTOMATIZADO O AUTOMATIZADO</w:t>
            </w:r>
          </w:p>
        </w:tc>
        <w:tc>
          <w:tcPr>
            <w:tcW w:w="2268" w:type="dxa"/>
            <w:shd w:val="clear" w:color="000000" w:fill="FFFFFF"/>
            <w:noWrap/>
            <w:vAlign w:val="center"/>
            <w:hideMark/>
          </w:tcPr>
          <w:p w14:paraId="495849F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$ 373.491</w:t>
            </w:r>
          </w:p>
        </w:tc>
      </w:tr>
      <w:tr w:rsidR="00106FAF" w:rsidRPr="00106FAF" w14:paraId="155DC1E2" w14:textId="77777777" w:rsidTr="00E0398C">
        <w:trPr>
          <w:trHeight w:val="283"/>
        </w:trPr>
        <w:tc>
          <w:tcPr>
            <w:tcW w:w="407" w:type="dxa"/>
            <w:noWrap/>
            <w:vAlign w:val="center"/>
            <w:hideMark/>
          </w:tcPr>
          <w:p w14:paraId="44EA4F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713</w:t>
            </w:r>
          </w:p>
        </w:tc>
        <w:tc>
          <w:tcPr>
            <w:tcW w:w="736" w:type="dxa"/>
            <w:noWrap/>
            <w:vAlign w:val="center"/>
            <w:hideMark/>
          </w:tcPr>
          <w:p w14:paraId="6BFB772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908859</w:t>
            </w:r>
          </w:p>
        </w:tc>
        <w:tc>
          <w:tcPr>
            <w:tcW w:w="6649" w:type="dxa"/>
            <w:vAlign w:val="center"/>
            <w:hideMark/>
          </w:tcPr>
          <w:p w14:paraId="2917926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IDENTIFICACION SIMULTANEA DE MULTIPLES PATOGENOS POR PRUEBAS MOLECULARES</w:t>
            </w:r>
          </w:p>
        </w:tc>
        <w:tc>
          <w:tcPr>
            <w:tcW w:w="2268" w:type="dxa"/>
            <w:shd w:val="clear" w:color="000000" w:fill="FFFFFF"/>
            <w:noWrap/>
            <w:vAlign w:val="center"/>
            <w:hideMark/>
          </w:tcPr>
          <w:p w14:paraId="08573A2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$ 1.218.084</w:t>
            </w:r>
          </w:p>
        </w:tc>
      </w:tr>
      <w:tr w:rsidR="00106FAF" w:rsidRPr="00106FAF" w14:paraId="3142862B" w14:textId="77777777" w:rsidTr="00E0398C">
        <w:trPr>
          <w:trHeight w:val="283"/>
        </w:trPr>
        <w:tc>
          <w:tcPr>
            <w:tcW w:w="407" w:type="dxa"/>
            <w:noWrap/>
            <w:vAlign w:val="center"/>
            <w:hideMark/>
          </w:tcPr>
          <w:p w14:paraId="48E3AFE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714</w:t>
            </w:r>
          </w:p>
        </w:tc>
        <w:tc>
          <w:tcPr>
            <w:tcW w:w="736" w:type="dxa"/>
            <w:noWrap/>
            <w:vAlign w:val="center"/>
            <w:hideMark/>
          </w:tcPr>
          <w:p w14:paraId="61E0F3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906823</w:t>
            </w:r>
          </w:p>
        </w:tc>
        <w:tc>
          <w:tcPr>
            <w:tcW w:w="6649" w:type="dxa"/>
            <w:vAlign w:val="center"/>
            <w:hideMark/>
          </w:tcPr>
          <w:p w14:paraId="0DDB551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INHIBIDOR C1 ESTERASA CONCENTRACION O FUNCIONAL SEMIAUTOMATIZADO O AUTOMATIZADO</w:t>
            </w:r>
          </w:p>
        </w:tc>
        <w:tc>
          <w:tcPr>
            <w:tcW w:w="2268" w:type="dxa"/>
            <w:shd w:val="clear" w:color="000000" w:fill="FFFFFF"/>
            <w:noWrap/>
            <w:vAlign w:val="center"/>
            <w:hideMark/>
          </w:tcPr>
          <w:p w14:paraId="325CE82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$ 79.684</w:t>
            </w:r>
          </w:p>
        </w:tc>
      </w:tr>
      <w:tr w:rsidR="00106FAF" w:rsidRPr="00106FAF" w14:paraId="5DC2D37F" w14:textId="77777777" w:rsidTr="00E0398C">
        <w:trPr>
          <w:trHeight w:val="283"/>
        </w:trPr>
        <w:tc>
          <w:tcPr>
            <w:tcW w:w="407" w:type="dxa"/>
            <w:noWrap/>
            <w:vAlign w:val="center"/>
            <w:hideMark/>
          </w:tcPr>
          <w:p w14:paraId="6021F85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715</w:t>
            </w:r>
          </w:p>
        </w:tc>
        <w:tc>
          <w:tcPr>
            <w:tcW w:w="736" w:type="dxa"/>
            <w:noWrap/>
            <w:vAlign w:val="center"/>
            <w:hideMark/>
          </w:tcPr>
          <w:p w14:paraId="1240D77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902027</w:t>
            </w:r>
          </w:p>
        </w:tc>
        <w:tc>
          <w:tcPr>
            <w:tcW w:w="6649" w:type="dxa"/>
            <w:vAlign w:val="center"/>
            <w:hideMark/>
          </w:tcPr>
          <w:p w14:paraId="5C97542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INHIBIDOR DEL ACTIVADOR DE PLASMINOGENO [PAI 1]</w:t>
            </w:r>
          </w:p>
        </w:tc>
        <w:tc>
          <w:tcPr>
            <w:tcW w:w="2268" w:type="dxa"/>
            <w:shd w:val="clear" w:color="000000" w:fill="FFFFFF"/>
            <w:noWrap/>
            <w:vAlign w:val="center"/>
            <w:hideMark/>
          </w:tcPr>
          <w:p w14:paraId="348497D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$ 296.693</w:t>
            </w:r>
          </w:p>
        </w:tc>
      </w:tr>
      <w:tr w:rsidR="00106FAF" w:rsidRPr="00106FAF" w14:paraId="47843829" w14:textId="77777777" w:rsidTr="00E0398C">
        <w:trPr>
          <w:trHeight w:val="283"/>
        </w:trPr>
        <w:tc>
          <w:tcPr>
            <w:tcW w:w="407" w:type="dxa"/>
            <w:noWrap/>
            <w:vAlign w:val="center"/>
            <w:hideMark/>
          </w:tcPr>
          <w:p w14:paraId="1638A3A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716</w:t>
            </w:r>
          </w:p>
        </w:tc>
        <w:tc>
          <w:tcPr>
            <w:tcW w:w="736" w:type="dxa"/>
            <w:noWrap/>
            <w:vAlign w:val="center"/>
            <w:hideMark/>
          </w:tcPr>
          <w:p w14:paraId="15EB027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906825</w:t>
            </w:r>
          </w:p>
        </w:tc>
        <w:tc>
          <w:tcPr>
            <w:tcW w:w="6649" w:type="dxa"/>
            <w:vAlign w:val="center"/>
            <w:hideMark/>
          </w:tcPr>
          <w:p w14:paraId="73C9EC3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INMUNOFIJACION AUTOMATIZADA</w:t>
            </w:r>
          </w:p>
        </w:tc>
        <w:tc>
          <w:tcPr>
            <w:tcW w:w="2268" w:type="dxa"/>
            <w:shd w:val="clear" w:color="000000" w:fill="FFFFFF"/>
            <w:noWrap/>
            <w:vAlign w:val="center"/>
            <w:hideMark/>
          </w:tcPr>
          <w:p w14:paraId="2478C0A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$ 184.372</w:t>
            </w:r>
          </w:p>
        </w:tc>
      </w:tr>
      <w:tr w:rsidR="00106FAF" w:rsidRPr="00106FAF" w14:paraId="3EF3FFFE" w14:textId="77777777" w:rsidTr="00E0398C">
        <w:trPr>
          <w:trHeight w:val="283"/>
        </w:trPr>
        <w:tc>
          <w:tcPr>
            <w:tcW w:w="407" w:type="dxa"/>
            <w:noWrap/>
            <w:vAlign w:val="center"/>
            <w:hideMark/>
          </w:tcPr>
          <w:p w14:paraId="366B672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717</w:t>
            </w:r>
          </w:p>
        </w:tc>
        <w:tc>
          <w:tcPr>
            <w:tcW w:w="736" w:type="dxa"/>
            <w:noWrap/>
            <w:vAlign w:val="center"/>
            <w:hideMark/>
          </w:tcPr>
          <w:p w14:paraId="5160BF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906827</w:t>
            </w:r>
          </w:p>
        </w:tc>
        <w:tc>
          <w:tcPr>
            <w:tcW w:w="6649" w:type="dxa"/>
            <w:vAlign w:val="center"/>
            <w:hideMark/>
          </w:tcPr>
          <w:p w14:paraId="07A5088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A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AUTOMATIZADO</w:t>
            </w:r>
          </w:p>
        </w:tc>
        <w:tc>
          <w:tcPr>
            <w:tcW w:w="2268" w:type="dxa"/>
            <w:shd w:val="clear" w:color="000000" w:fill="FFFFFF"/>
            <w:noWrap/>
            <w:vAlign w:val="center"/>
            <w:hideMark/>
          </w:tcPr>
          <w:p w14:paraId="614569A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$ 43.425</w:t>
            </w:r>
          </w:p>
        </w:tc>
      </w:tr>
      <w:tr w:rsidR="00106FAF" w:rsidRPr="00106FAF" w14:paraId="4C233A96" w14:textId="77777777" w:rsidTr="00E0398C">
        <w:trPr>
          <w:trHeight w:val="283"/>
        </w:trPr>
        <w:tc>
          <w:tcPr>
            <w:tcW w:w="407" w:type="dxa"/>
            <w:noWrap/>
            <w:vAlign w:val="center"/>
            <w:hideMark/>
          </w:tcPr>
          <w:p w14:paraId="31B08D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718</w:t>
            </w:r>
          </w:p>
        </w:tc>
        <w:tc>
          <w:tcPr>
            <w:tcW w:w="736" w:type="dxa"/>
            <w:noWrap/>
            <w:vAlign w:val="center"/>
            <w:hideMark/>
          </w:tcPr>
          <w:p w14:paraId="5D33A2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906833</w:t>
            </w:r>
          </w:p>
        </w:tc>
        <w:tc>
          <w:tcPr>
            <w:tcW w:w="6649" w:type="dxa"/>
            <w:vAlign w:val="center"/>
            <w:hideMark/>
          </w:tcPr>
          <w:p w14:paraId="20EB3CF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D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D] SEMIAUTOMATIZADO O AUTOMATIZADO</w:t>
            </w:r>
          </w:p>
        </w:tc>
        <w:tc>
          <w:tcPr>
            <w:tcW w:w="2268" w:type="dxa"/>
            <w:shd w:val="clear" w:color="000000" w:fill="FFFFFF"/>
            <w:noWrap/>
            <w:vAlign w:val="center"/>
            <w:hideMark/>
          </w:tcPr>
          <w:p w14:paraId="7B8F866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$ 83.011</w:t>
            </w:r>
          </w:p>
        </w:tc>
      </w:tr>
      <w:tr w:rsidR="00106FAF" w:rsidRPr="00106FAF" w14:paraId="7DE3160E" w14:textId="77777777" w:rsidTr="00E0398C">
        <w:trPr>
          <w:trHeight w:val="283"/>
        </w:trPr>
        <w:tc>
          <w:tcPr>
            <w:tcW w:w="407" w:type="dxa"/>
            <w:noWrap/>
            <w:vAlign w:val="center"/>
            <w:hideMark/>
          </w:tcPr>
          <w:p w14:paraId="7E8B765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719</w:t>
            </w:r>
          </w:p>
        </w:tc>
        <w:tc>
          <w:tcPr>
            <w:tcW w:w="736" w:type="dxa"/>
            <w:noWrap/>
            <w:vAlign w:val="center"/>
            <w:hideMark/>
          </w:tcPr>
          <w:p w14:paraId="4748C0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906836</w:t>
            </w:r>
          </w:p>
        </w:tc>
        <w:tc>
          <w:tcPr>
            <w:tcW w:w="6649" w:type="dxa"/>
            <w:vAlign w:val="center"/>
            <w:hideMark/>
          </w:tcPr>
          <w:p w14:paraId="4D1C2B3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E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E] AUTOMATIZADO</w:t>
            </w:r>
          </w:p>
        </w:tc>
        <w:tc>
          <w:tcPr>
            <w:tcW w:w="2268" w:type="dxa"/>
            <w:shd w:val="clear" w:color="000000" w:fill="FFFFFF"/>
            <w:noWrap/>
            <w:vAlign w:val="center"/>
            <w:hideMark/>
          </w:tcPr>
          <w:p w14:paraId="4CB2AEA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$ 36.900</w:t>
            </w:r>
          </w:p>
        </w:tc>
      </w:tr>
      <w:tr w:rsidR="00106FAF" w:rsidRPr="00106FAF" w14:paraId="4915B1EB" w14:textId="77777777" w:rsidTr="00E0398C">
        <w:trPr>
          <w:trHeight w:val="283"/>
        </w:trPr>
        <w:tc>
          <w:tcPr>
            <w:tcW w:w="407" w:type="dxa"/>
            <w:noWrap/>
            <w:vAlign w:val="center"/>
            <w:hideMark/>
          </w:tcPr>
          <w:p w14:paraId="0BD20B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720</w:t>
            </w:r>
          </w:p>
        </w:tc>
        <w:tc>
          <w:tcPr>
            <w:tcW w:w="736" w:type="dxa"/>
            <w:noWrap/>
            <w:vAlign w:val="center"/>
            <w:hideMark/>
          </w:tcPr>
          <w:p w14:paraId="1416B7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906829</w:t>
            </w:r>
          </w:p>
        </w:tc>
        <w:tc>
          <w:tcPr>
            <w:tcW w:w="6649" w:type="dxa"/>
            <w:vAlign w:val="center"/>
            <w:hideMark/>
          </w:tcPr>
          <w:p w14:paraId="468E5AE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G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AUTOMATIZADO</w:t>
            </w:r>
          </w:p>
        </w:tc>
        <w:tc>
          <w:tcPr>
            <w:tcW w:w="2268" w:type="dxa"/>
            <w:shd w:val="clear" w:color="000000" w:fill="FFFFFF"/>
            <w:noWrap/>
            <w:vAlign w:val="center"/>
            <w:hideMark/>
          </w:tcPr>
          <w:p w14:paraId="5E42F09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$ 36.754</w:t>
            </w:r>
          </w:p>
        </w:tc>
      </w:tr>
      <w:tr w:rsidR="00106FAF" w:rsidRPr="00106FAF" w14:paraId="6D20D61E" w14:textId="77777777" w:rsidTr="00E0398C">
        <w:trPr>
          <w:trHeight w:val="283"/>
        </w:trPr>
        <w:tc>
          <w:tcPr>
            <w:tcW w:w="407" w:type="dxa"/>
            <w:noWrap/>
            <w:vAlign w:val="center"/>
            <w:hideMark/>
          </w:tcPr>
          <w:p w14:paraId="60575A0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721</w:t>
            </w:r>
          </w:p>
        </w:tc>
        <w:tc>
          <w:tcPr>
            <w:tcW w:w="736" w:type="dxa"/>
            <w:noWrap/>
            <w:vAlign w:val="center"/>
            <w:hideMark/>
          </w:tcPr>
          <w:p w14:paraId="1225168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906828</w:t>
            </w:r>
          </w:p>
        </w:tc>
        <w:tc>
          <w:tcPr>
            <w:tcW w:w="6649" w:type="dxa"/>
            <w:vAlign w:val="center"/>
            <w:hideMark/>
          </w:tcPr>
          <w:p w14:paraId="33DE396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 G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w:t>
            </w:r>
          </w:p>
        </w:tc>
        <w:tc>
          <w:tcPr>
            <w:tcW w:w="2268" w:type="dxa"/>
            <w:shd w:val="clear" w:color="000000" w:fill="FFFFFF"/>
            <w:noWrap/>
            <w:vAlign w:val="center"/>
            <w:hideMark/>
          </w:tcPr>
          <w:p w14:paraId="6F4CB74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$ 26.300</w:t>
            </w:r>
          </w:p>
        </w:tc>
      </w:tr>
      <w:tr w:rsidR="00106FAF" w:rsidRPr="00106FAF" w14:paraId="0561D212" w14:textId="77777777" w:rsidTr="00E0398C">
        <w:trPr>
          <w:trHeight w:val="283"/>
        </w:trPr>
        <w:tc>
          <w:tcPr>
            <w:tcW w:w="407" w:type="dxa"/>
            <w:noWrap/>
            <w:vAlign w:val="center"/>
            <w:hideMark/>
          </w:tcPr>
          <w:p w14:paraId="1FC3325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722</w:t>
            </w:r>
          </w:p>
        </w:tc>
        <w:tc>
          <w:tcPr>
            <w:tcW w:w="736" w:type="dxa"/>
            <w:noWrap/>
            <w:vAlign w:val="center"/>
            <w:hideMark/>
          </w:tcPr>
          <w:p w14:paraId="1E6DF2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906837</w:t>
            </w:r>
          </w:p>
        </w:tc>
        <w:tc>
          <w:tcPr>
            <w:tcW w:w="6649" w:type="dxa"/>
            <w:vAlign w:val="center"/>
            <w:hideMark/>
          </w:tcPr>
          <w:p w14:paraId="7B0907E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INMUNOGLOBULINAS CADENAS LIVIANAS KAPPA Y LAMBDA SEMIAUTOMATIZADO O AUTOMATIZADO</w:t>
            </w:r>
          </w:p>
        </w:tc>
        <w:tc>
          <w:tcPr>
            <w:tcW w:w="2268" w:type="dxa"/>
            <w:shd w:val="clear" w:color="000000" w:fill="FFFFFF"/>
            <w:noWrap/>
            <w:vAlign w:val="center"/>
            <w:hideMark/>
          </w:tcPr>
          <w:p w14:paraId="248109C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$ 76.040</w:t>
            </w:r>
          </w:p>
        </w:tc>
      </w:tr>
      <w:tr w:rsidR="00106FAF" w:rsidRPr="00106FAF" w14:paraId="0F78BE9F" w14:textId="77777777" w:rsidTr="00E0398C">
        <w:trPr>
          <w:trHeight w:val="283"/>
        </w:trPr>
        <w:tc>
          <w:tcPr>
            <w:tcW w:w="407" w:type="dxa"/>
            <w:noWrap/>
            <w:vAlign w:val="center"/>
            <w:hideMark/>
          </w:tcPr>
          <w:p w14:paraId="14C4B2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723</w:t>
            </w:r>
          </w:p>
        </w:tc>
        <w:tc>
          <w:tcPr>
            <w:tcW w:w="736" w:type="dxa"/>
            <w:noWrap/>
            <w:vAlign w:val="center"/>
            <w:hideMark/>
          </w:tcPr>
          <w:p w14:paraId="590BB6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906842</w:t>
            </w:r>
          </w:p>
        </w:tc>
        <w:tc>
          <w:tcPr>
            <w:tcW w:w="6649" w:type="dxa"/>
            <w:vAlign w:val="center"/>
            <w:hideMark/>
          </w:tcPr>
          <w:p w14:paraId="315F01F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INMUNOGLOBULINAS CADENAS LIVIANAS LIBRES KAPPA SEMIAUTOMATIZADO O AUTOMATIZADO</w:t>
            </w:r>
          </w:p>
        </w:tc>
        <w:tc>
          <w:tcPr>
            <w:tcW w:w="2268" w:type="dxa"/>
            <w:shd w:val="clear" w:color="000000" w:fill="FFFFFF"/>
            <w:noWrap/>
            <w:vAlign w:val="center"/>
            <w:hideMark/>
          </w:tcPr>
          <w:p w14:paraId="24DB632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$ 370.345</w:t>
            </w:r>
          </w:p>
        </w:tc>
      </w:tr>
      <w:tr w:rsidR="00106FAF" w:rsidRPr="00106FAF" w14:paraId="409E1417" w14:textId="77777777" w:rsidTr="00E0398C">
        <w:trPr>
          <w:trHeight w:val="283"/>
        </w:trPr>
        <w:tc>
          <w:tcPr>
            <w:tcW w:w="407" w:type="dxa"/>
            <w:noWrap/>
            <w:vAlign w:val="center"/>
            <w:hideMark/>
          </w:tcPr>
          <w:p w14:paraId="2635843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724</w:t>
            </w:r>
          </w:p>
        </w:tc>
        <w:tc>
          <w:tcPr>
            <w:tcW w:w="736" w:type="dxa"/>
            <w:noWrap/>
            <w:vAlign w:val="center"/>
            <w:hideMark/>
          </w:tcPr>
          <w:p w14:paraId="6E1F3E5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906843</w:t>
            </w:r>
          </w:p>
        </w:tc>
        <w:tc>
          <w:tcPr>
            <w:tcW w:w="6649" w:type="dxa"/>
            <w:vAlign w:val="center"/>
            <w:hideMark/>
          </w:tcPr>
          <w:p w14:paraId="3FA7D7E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INMUNOGLOBULINAS CADENAS LIVIANAS LIBRES LAMBDA SEMIAUTOMATIZADO O AUTOMATIZADO</w:t>
            </w:r>
          </w:p>
        </w:tc>
        <w:tc>
          <w:tcPr>
            <w:tcW w:w="2268" w:type="dxa"/>
            <w:shd w:val="clear" w:color="000000" w:fill="FFFFFF"/>
            <w:noWrap/>
            <w:vAlign w:val="center"/>
            <w:hideMark/>
          </w:tcPr>
          <w:p w14:paraId="25120D8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$ 155.446</w:t>
            </w:r>
          </w:p>
        </w:tc>
      </w:tr>
      <w:tr w:rsidR="00106FAF" w:rsidRPr="00106FAF" w14:paraId="628C6A90" w14:textId="77777777" w:rsidTr="00E0398C">
        <w:trPr>
          <w:trHeight w:val="283"/>
        </w:trPr>
        <w:tc>
          <w:tcPr>
            <w:tcW w:w="407" w:type="dxa"/>
            <w:noWrap/>
            <w:vAlign w:val="center"/>
            <w:hideMark/>
          </w:tcPr>
          <w:p w14:paraId="0B758F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725</w:t>
            </w:r>
          </w:p>
        </w:tc>
        <w:tc>
          <w:tcPr>
            <w:tcW w:w="736" w:type="dxa"/>
            <w:noWrap/>
            <w:vAlign w:val="center"/>
            <w:hideMark/>
          </w:tcPr>
          <w:p w14:paraId="3812A0D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906426</w:t>
            </w:r>
          </w:p>
        </w:tc>
        <w:tc>
          <w:tcPr>
            <w:tcW w:w="6649" w:type="dxa"/>
            <w:vAlign w:val="center"/>
            <w:hideMark/>
          </w:tcPr>
          <w:p w14:paraId="3DB25F0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ANTICUERPOS ISLOTES SEMIAUTOMATIZADO O AUTOMATIZADO</w:t>
            </w:r>
          </w:p>
        </w:tc>
        <w:tc>
          <w:tcPr>
            <w:tcW w:w="2268" w:type="dxa"/>
            <w:shd w:val="clear" w:color="000000" w:fill="FFFFFF"/>
            <w:noWrap/>
            <w:vAlign w:val="center"/>
            <w:hideMark/>
          </w:tcPr>
          <w:p w14:paraId="7EF39AF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$ 224.161</w:t>
            </w:r>
          </w:p>
        </w:tc>
      </w:tr>
      <w:tr w:rsidR="00106FAF" w:rsidRPr="00106FAF" w14:paraId="758BE0A7" w14:textId="77777777" w:rsidTr="00E0398C">
        <w:trPr>
          <w:trHeight w:val="283"/>
        </w:trPr>
        <w:tc>
          <w:tcPr>
            <w:tcW w:w="407" w:type="dxa"/>
            <w:noWrap/>
            <w:vAlign w:val="center"/>
            <w:hideMark/>
          </w:tcPr>
          <w:p w14:paraId="3FE1141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726</w:t>
            </w:r>
          </w:p>
        </w:tc>
        <w:tc>
          <w:tcPr>
            <w:tcW w:w="736" w:type="dxa"/>
            <w:noWrap/>
            <w:vAlign w:val="center"/>
            <w:hideMark/>
          </w:tcPr>
          <w:p w14:paraId="38CD9BC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906425</w:t>
            </w:r>
          </w:p>
        </w:tc>
        <w:tc>
          <w:tcPr>
            <w:tcW w:w="6649" w:type="dxa"/>
            <w:vAlign w:val="center"/>
            <w:hideMark/>
          </w:tcPr>
          <w:p w14:paraId="42DD720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ANTICUERPOS SEMIAUTOMATIZADO O AUTOMATIZADO</w:t>
            </w:r>
          </w:p>
        </w:tc>
        <w:tc>
          <w:tcPr>
            <w:tcW w:w="2268" w:type="dxa"/>
            <w:shd w:val="clear" w:color="000000" w:fill="FFFFFF"/>
            <w:noWrap/>
            <w:vAlign w:val="center"/>
            <w:hideMark/>
          </w:tcPr>
          <w:p w14:paraId="446BC5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$ 470.238</w:t>
            </w:r>
          </w:p>
        </w:tc>
      </w:tr>
      <w:tr w:rsidR="00106FAF" w:rsidRPr="00106FAF" w14:paraId="4E2FC452" w14:textId="77777777" w:rsidTr="00E0398C">
        <w:trPr>
          <w:trHeight w:val="283"/>
        </w:trPr>
        <w:tc>
          <w:tcPr>
            <w:tcW w:w="407" w:type="dxa"/>
            <w:noWrap/>
            <w:vAlign w:val="center"/>
            <w:hideMark/>
          </w:tcPr>
          <w:p w14:paraId="123660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727</w:t>
            </w:r>
          </w:p>
        </w:tc>
        <w:tc>
          <w:tcPr>
            <w:tcW w:w="736" w:type="dxa"/>
            <w:noWrap/>
            <w:vAlign w:val="center"/>
            <w:hideMark/>
          </w:tcPr>
          <w:p w14:paraId="4B1576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904703</w:t>
            </w:r>
          </w:p>
        </w:tc>
        <w:tc>
          <w:tcPr>
            <w:tcW w:w="6649" w:type="dxa"/>
            <w:vAlign w:val="center"/>
            <w:hideMark/>
          </w:tcPr>
          <w:p w14:paraId="1169E47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CURVA (CINCO MUESTRAS)</w:t>
            </w:r>
          </w:p>
        </w:tc>
        <w:tc>
          <w:tcPr>
            <w:tcW w:w="2268" w:type="dxa"/>
            <w:shd w:val="clear" w:color="000000" w:fill="FFFFFF"/>
            <w:noWrap/>
            <w:vAlign w:val="center"/>
            <w:hideMark/>
          </w:tcPr>
          <w:p w14:paraId="266D67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$ 136.500</w:t>
            </w:r>
          </w:p>
        </w:tc>
      </w:tr>
      <w:tr w:rsidR="00106FAF" w:rsidRPr="00106FAF" w14:paraId="52E7ACD9" w14:textId="77777777" w:rsidTr="00E0398C">
        <w:trPr>
          <w:trHeight w:val="283"/>
        </w:trPr>
        <w:tc>
          <w:tcPr>
            <w:tcW w:w="407" w:type="dxa"/>
            <w:noWrap/>
            <w:vAlign w:val="center"/>
            <w:hideMark/>
          </w:tcPr>
          <w:p w14:paraId="198B61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728</w:t>
            </w:r>
          </w:p>
        </w:tc>
        <w:tc>
          <w:tcPr>
            <w:tcW w:w="736" w:type="dxa"/>
            <w:noWrap/>
            <w:vAlign w:val="center"/>
            <w:hideMark/>
          </w:tcPr>
          <w:p w14:paraId="1328FC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904705</w:t>
            </w:r>
          </w:p>
        </w:tc>
        <w:tc>
          <w:tcPr>
            <w:tcW w:w="6649" w:type="dxa"/>
            <w:vAlign w:val="center"/>
            <w:hideMark/>
          </w:tcPr>
          <w:p w14:paraId="265BD0D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LIBRE</w:t>
            </w:r>
          </w:p>
        </w:tc>
        <w:tc>
          <w:tcPr>
            <w:tcW w:w="2268" w:type="dxa"/>
            <w:shd w:val="clear" w:color="000000" w:fill="FFFFFF"/>
            <w:noWrap/>
            <w:vAlign w:val="center"/>
            <w:hideMark/>
          </w:tcPr>
          <w:p w14:paraId="2B68148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$ 89.194</w:t>
            </w:r>
          </w:p>
        </w:tc>
      </w:tr>
      <w:tr w:rsidR="00106FAF" w:rsidRPr="00106FAF" w14:paraId="3630250B" w14:textId="77777777" w:rsidTr="00E0398C">
        <w:trPr>
          <w:trHeight w:val="283"/>
        </w:trPr>
        <w:tc>
          <w:tcPr>
            <w:tcW w:w="407" w:type="dxa"/>
            <w:noWrap/>
            <w:vAlign w:val="center"/>
            <w:hideMark/>
          </w:tcPr>
          <w:p w14:paraId="1CDED0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729</w:t>
            </w:r>
          </w:p>
        </w:tc>
        <w:tc>
          <w:tcPr>
            <w:tcW w:w="736" w:type="dxa"/>
            <w:noWrap/>
            <w:vAlign w:val="center"/>
            <w:hideMark/>
          </w:tcPr>
          <w:p w14:paraId="2AF97B5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904702</w:t>
            </w:r>
          </w:p>
        </w:tc>
        <w:tc>
          <w:tcPr>
            <w:tcW w:w="6649" w:type="dxa"/>
            <w:vAlign w:val="center"/>
            <w:hideMark/>
          </w:tcPr>
          <w:p w14:paraId="3FFE367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INSULINA PRE Y POST GLUCOSA</w:t>
            </w:r>
          </w:p>
        </w:tc>
        <w:tc>
          <w:tcPr>
            <w:tcW w:w="2268" w:type="dxa"/>
            <w:shd w:val="clear" w:color="000000" w:fill="FFFFFF"/>
            <w:noWrap/>
            <w:vAlign w:val="center"/>
            <w:hideMark/>
          </w:tcPr>
          <w:p w14:paraId="167C35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$ 75.763</w:t>
            </w:r>
          </w:p>
        </w:tc>
      </w:tr>
      <w:tr w:rsidR="00106FAF" w:rsidRPr="00106FAF" w14:paraId="29F7FF6F" w14:textId="77777777" w:rsidTr="00E0398C">
        <w:trPr>
          <w:trHeight w:val="283"/>
        </w:trPr>
        <w:tc>
          <w:tcPr>
            <w:tcW w:w="407" w:type="dxa"/>
            <w:noWrap/>
            <w:vAlign w:val="center"/>
            <w:hideMark/>
          </w:tcPr>
          <w:p w14:paraId="7009F3A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730</w:t>
            </w:r>
          </w:p>
        </w:tc>
        <w:tc>
          <w:tcPr>
            <w:tcW w:w="736" w:type="dxa"/>
            <w:noWrap/>
            <w:vAlign w:val="center"/>
            <w:hideMark/>
          </w:tcPr>
          <w:p w14:paraId="48D64E8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906429</w:t>
            </w:r>
          </w:p>
        </w:tc>
        <w:tc>
          <w:tcPr>
            <w:tcW w:w="6649" w:type="dxa"/>
            <w:vAlign w:val="center"/>
            <w:hideMark/>
          </w:tcPr>
          <w:p w14:paraId="608E5AB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Jo1 ANTICUERPOS SEMIAUTOMATIZADO O AUTOMATIZADO</w:t>
            </w:r>
          </w:p>
        </w:tc>
        <w:tc>
          <w:tcPr>
            <w:tcW w:w="2268" w:type="dxa"/>
            <w:shd w:val="clear" w:color="000000" w:fill="FFFFFF"/>
            <w:noWrap/>
            <w:vAlign w:val="center"/>
            <w:hideMark/>
          </w:tcPr>
          <w:p w14:paraId="503C077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$ 46.762</w:t>
            </w:r>
          </w:p>
        </w:tc>
      </w:tr>
      <w:tr w:rsidR="00106FAF" w:rsidRPr="00106FAF" w14:paraId="3C4A574F" w14:textId="77777777" w:rsidTr="00E0398C">
        <w:trPr>
          <w:trHeight w:val="283"/>
        </w:trPr>
        <w:tc>
          <w:tcPr>
            <w:tcW w:w="407" w:type="dxa"/>
            <w:noWrap/>
            <w:vAlign w:val="center"/>
            <w:hideMark/>
          </w:tcPr>
          <w:p w14:paraId="2A0F019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731</w:t>
            </w:r>
          </w:p>
        </w:tc>
        <w:tc>
          <w:tcPr>
            <w:tcW w:w="736" w:type="dxa"/>
            <w:noWrap/>
            <w:vAlign w:val="center"/>
            <w:hideMark/>
          </w:tcPr>
          <w:p w14:paraId="1CBBF3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903024</w:t>
            </w:r>
          </w:p>
        </w:tc>
        <w:tc>
          <w:tcPr>
            <w:tcW w:w="6649" w:type="dxa"/>
            <w:vAlign w:val="center"/>
            <w:hideMark/>
          </w:tcPr>
          <w:p w14:paraId="7166A40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LACTOGENO PLACENTARIO</w:t>
            </w:r>
          </w:p>
        </w:tc>
        <w:tc>
          <w:tcPr>
            <w:tcW w:w="2268" w:type="dxa"/>
            <w:shd w:val="clear" w:color="000000" w:fill="FFFFFF"/>
            <w:noWrap/>
            <w:vAlign w:val="center"/>
            <w:hideMark/>
          </w:tcPr>
          <w:p w14:paraId="09AFE75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$ 189.345</w:t>
            </w:r>
          </w:p>
        </w:tc>
      </w:tr>
      <w:tr w:rsidR="00106FAF" w:rsidRPr="00106FAF" w14:paraId="36913F61" w14:textId="77777777" w:rsidTr="00E0398C">
        <w:trPr>
          <w:trHeight w:val="283"/>
        </w:trPr>
        <w:tc>
          <w:tcPr>
            <w:tcW w:w="407" w:type="dxa"/>
            <w:noWrap/>
            <w:vAlign w:val="center"/>
            <w:hideMark/>
          </w:tcPr>
          <w:p w14:paraId="0B044A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732</w:t>
            </w:r>
          </w:p>
        </w:tc>
        <w:tc>
          <w:tcPr>
            <w:tcW w:w="736" w:type="dxa"/>
            <w:noWrap/>
            <w:vAlign w:val="center"/>
            <w:hideMark/>
          </w:tcPr>
          <w:p w14:paraId="3EB3203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906028</w:t>
            </w:r>
          </w:p>
        </w:tc>
        <w:tc>
          <w:tcPr>
            <w:tcW w:w="6649" w:type="dxa"/>
            <w:vAlign w:val="center"/>
            <w:hideMark/>
          </w:tcPr>
          <w:p w14:paraId="78E8316D"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Legionella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pneumoniae</w:t>
            </w:r>
            <w:proofErr w:type="spellEnd"/>
            <w:r w:rsidRPr="00106FAF">
              <w:rPr>
                <w:rFonts w:ascii="Arial" w:hAnsi="Arial" w:cs="Arial"/>
                <w:color w:val="000000"/>
                <w:sz w:val="16"/>
                <w:szCs w:val="16"/>
                <w:lang w:val="es-CO" w:eastAsia="es-CO"/>
              </w:rPr>
              <w:t xml:space="preserve"> ANTICUERPOS AUTOMATIZADO</w:t>
            </w:r>
          </w:p>
        </w:tc>
        <w:tc>
          <w:tcPr>
            <w:tcW w:w="2268" w:type="dxa"/>
            <w:shd w:val="clear" w:color="000000" w:fill="FFFFFF"/>
            <w:noWrap/>
            <w:vAlign w:val="center"/>
            <w:hideMark/>
          </w:tcPr>
          <w:p w14:paraId="7EBD131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$ 91.478</w:t>
            </w:r>
          </w:p>
        </w:tc>
      </w:tr>
      <w:tr w:rsidR="00106FAF" w:rsidRPr="00106FAF" w14:paraId="0114781C" w14:textId="77777777" w:rsidTr="00E0398C">
        <w:trPr>
          <w:trHeight w:val="283"/>
        </w:trPr>
        <w:tc>
          <w:tcPr>
            <w:tcW w:w="407" w:type="dxa"/>
            <w:noWrap/>
            <w:vAlign w:val="center"/>
            <w:hideMark/>
          </w:tcPr>
          <w:p w14:paraId="7D393B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733</w:t>
            </w:r>
          </w:p>
        </w:tc>
        <w:tc>
          <w:tcPr>
            <w:tcW w:w="736" w:type="dxa"/>
            <w:noWrap/>
            <w:vAlign w:val="center"/>
            <w:hideMark/>
          </w:tcPr>
          <w:p w14:paraId="17B590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906322</w:t>
            </w:r>
          </w:p>
        </w:tc>
        <w:tc>
          <w:tcPr>
            <w:tcW w:w="6649" w:type="dxa"/>
            <w:vAlign w:val="center"/>
            <w:hideMark/>
          </w:tcPr>
          <w:p w14:paraId="2B8041AB"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Legionella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spp</w:t>
            </w:r>
            <w:proofErr w:type="spellEnd"/>
            <w:r w:rsidRPr="00106FAF">
              <w:rPr>
                <w:rFonts w:ascii="Arial" w:hAnsi="Arial" w:cs="Arial"/>
                <w:color w:val="000000"/>
                <w:sz w:val="16"/>
                <w:szCs w:val="16"/>
                <w:lang w:val="es-CO" w:eastAsia="es-CO"/>
              </w:rPr>
              <w:t xml:space="preserve"> ANTIGENO</w:t>
            </w:r>
          </w:p>
        </w:tc>
        <w:tc>
          <w:tcPr>
            <w:tcW w:w="2268" w:type="dxa"/>
            <w:shd w:val="clear" w:color="000000" w:fill="FFFFFF"/>
            <w:noWrap/>
            <w:vAlign w:val="center"/>
            <w:hideMark/>
          </w:tcPr>
          <w:p w14:paraId="7263FE0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$ 148.915</w:t>
            </w:r>
          </w:p>
        </w:tc>
      </w:tr>
      <w:tr w:rsidR="00106FAF" w:rsidRPr="00106FAF" w14:paraId="2BEED83B" w14:textId="77777777" w:rsidTr="00E0398C">
        <w:trPr>
          <w:trHeight w:val="283"/>
        </w:trPr>
        <w:tc>
          <w:tcPr>
            <w:tcW w:w="407" w:type="dxa"/>
            <w:noWrap/>
            <w:vAlign w:val="center"/>
            <w:hideMark/>
          </w:tcPr>
          <w:p w14:paraId="095074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734</w:t>
            </w:r>
          </w:p>
        </w:tc>
        <w:tc>
          <w:tcPr>
            <w:tcW w:w="736" w:type="dxa"/>
            <w:noWrap/>
            <w:vAlign w:val="center"/>
            <w:hideMark/>
          </w:tcPr>
          <w:p w14:paraId="6E926A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906121</w:t>
            </w:r>
          </w:p>
        </w:tc>
        <w:tc>
          <w:tcPr>
            <w:tcW w:w="6649" w:type="dxa"/>
            <w:vAlign w:val="center"/>
            <w:hideMark/>
          </w:tcPr>
          <w:p w14:paraId="0216570E"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Leishmania</w:t>
            </w:r>
            <w:proofErr w:type="spellEnd"/>
            <w:r w:rsidRPr="00106FAF">
              <w:rPr>
                <w:rFonts w:ascii="Arial" w:hAnsi="Arial" w:cs="Arial"/>
                <w:color w:val="000000"/>
                <w:sz w:val="16"/>
                <w:szCs w:val="16"/>
                <w:lang w:val="es-CO" w:eastAsia="es-CO"/>
              </w:rPr>
              <w:t xml:space="preserve"> ANTICUERPOS MANUAL O SEMIAUTOMATIZADO</w:t>
            </w:r>
          </w:p>
        </w:tc>
        <w:tc>
          <w:tcPr>
            <w:tcW w:w="2268" w:type="dxa"/>
            <w:shd w:val="clear" w:color="000000" w:fill="FFFFFF"/>
            <w:noWrap/>
            <w:vAlign w:val="center"/>
            <w:hideMark/>
          </w:tcPr>
          <w:p w14:paraId="2E1663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$ 65.800</w:t>
            </w:r>
          </w:p>
        </w:tc>
      </w:tr>
      <w:tr w:rsidR="00106FAF" w:rsidRPr="00106FAF" w14:paraId="745062F0" w14:textId="77777777" w:rsidTr="00E0398C">
        <w:trPr>
          <w:trHeight w:val="283"/>
        </w:trPr>
        <w:tc>
          <w:tcPr>
            <w:tcW w:w="407" w:type="dxa"/>
            <w:noWrap/>
            <w:vAlign w:val="center"/>
            <w:hideMark/>
          </w:tcPr>
          <w:p w14:paraId="04EA1A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735</w:t>
            </w:r>
          </w:p>
        </w:tc>
        <w:tc>
          <w:tcPr>
            <w:tcW w:w="736" w:type="dxa"/>
            <w:noWrap/>
            <w:vAlign w:val="center"/>
            <w:hideMark/>
          </w:tcPr>
          <w:p w14:paraId="23F6AE5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860207</w:t>
            </w:r>
          </w:p>
        </w:tc>
        <w:tc>
          <w:tcPr>
            <w:tcW w:w="6649" w:type="dxa"/>
            <w:vAlign w:val="center"/>
            <w:hideMark/>
          </w:tcPr>
          <w:p w14:paraId="498BAB0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Leishmania</w:t>
            </w:r>
            <w:proofErr w:type="spellEnd"/>
            <w:r w:rsidRPr="00106FAF">
              <w:rPr>
                <w:rFonts w:ascii="Arial" w:hAnsi="Arial" w:cs="Arial"/>
                <w:color w:val="000000"/>
                <w:sz w:val="16"/>
                <w:szCs w:val="16"/>
                <w:lang w:val="es-CO" w:eastAsia="es-CO"/>
              </w:rPr>
              <w:t xml:space="preserve"> PRUEBA [DE MONTENEGRO]</w:t>
            </w:r>
          </w:p>
        </w:tc>
        <w:tc>
          <w:tcPr>
            <w:tcW w:w="2268" w:type="dxa"/>
            <w:shd w:val="clear" w:color="000000" w:fill="FFFFFF"/>
            <w:noWrap/>
            <w:vAlign w:val="center"/>
            <w:hideMark/>
          </w:tcPr>
          <w:p w14:paraId="0E2D20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$ 45.129</w:t>
            </w:r>
          </w:p>
        </w:tc>
      </w:tr>
      <w:tr w:rsidR="00106FAF" w:rsidRPr="00106FAF" w14:paraId="0179378E" w14:textId="77777777" w:rsidTr="00E0398C">
        <w:trPr>
          <w:trHeight w:val="283"/>
        </w:trPr>
        <w:tc>
          <w:tcPr>
            <w:tcW w:w="407" w:type="dxa"/>
            <w:noWrap/>
            <w:vAlign w:val="center"/>
            <w:hideMark/>
          </w:tcPr>
          <w:p w14:paraId="4AF084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736</w:t>
            </w:r>
          </w:p>
        </w:tc>
        <w:tc>
          <w:tcPr>
            <w:tcW w:w="736" w:type="dxa"/>
            <w:noWrap/>
            <w:vAlign w:val="center"/>
            <w:hideMark/>
          </w:tcPr>
          <w:p w14:paraId="082390C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901326</w:t>
            </w:r>
          </w:p>
        </w:tc>
        <w:tc>
          <w:tcPr>
            <w:tcW w:w="6649" w:type="dxa"/>
            <w:vAlign w:val="center"/>
            <w:hideMark/>
          </w:tcPr>
          <w:p w14:paraId="5776EAA1"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Leishmania</w:t>
            </w:r>
            <w:proofErr w:type="spellEnd"/>
            <w:r w:rsidRPr="00106FAF">
              <w:rPr>
                <w:rFonts w:ascii="Arial" w:hAnsi="Arial" w:cs="Arial"/>
                <w:color w:val="000000"/>
                <w:sz w:val="16"/>
                <w:szCs w:val="16"/>
                <w:lang w:val="es-CO" w:eastAsia="es-CO"/>
              </w:rPr>
              <w:t xml:space="preserve"> EXAMEN DIRECTO</w:t>
            </w:r>
          </w:p>
        </w:tc>
        <w:tc>
          <w:tcPr>
            <w:tcW w:w="2268" w:type="dxa"/>
            <w:shd w:val="clear" w:color="000000" w:fill="FFFFFF"/>
            <w:noWrap/>
            <w:vAlign w:val="center"/>
            <w:hideMark/>
          </w:tcPr>
          <w:p w14:paraId="0813FA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$ 39.183</w:t>
            </w:r>
          </w:p>
        </w:tc>
      </w:tr>
      <w:tr w:rsidR="00106FAF" w:rsidRPr="00106FAF" w14:paraId="598BE6A6" w14:textId="77777777" w:rsidTr="00E0398C">
        <w:trPr>
          <w:trHeight w:val="283"/>
        </w:trPr>
        <w:tc>
          <w:tcPr>
            <w:tcW w:w="407" w:type="dxa"/>
            <w:noWrap/>
            <w:vAlign w:val="center"/>
            <w:hideMark/>
          </w:tcPr>
          <w:p w14:paraId="2254ED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737</w:t>
            </w:r>
          </w:p>
        </w:tc>
        <w:tc>
          <w:tcPr>
            <w:tcW w:w="736" w:type="dxa"/>
            <w:noWrap/>
            <w:vAlign w:val="center"/>
            <w:hideMark/>
          </w:tcPr>
          <w:p w14:paraId="2F2EA3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906029</w:t>
            </w:r>
          </w:p>
        </w:tc>
        <w:tc>
          <w:tcPr>
            <w:tcW w:w="6649" w:type="dxa"/>
            <w:vAlign w:val="center"/>
            <w:hideMark/>
          </w:tcPr>
          <w:p w14:paraId="2B55472F"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Leptospira</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0198AF5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$ 60.200</w:t>
            </w:r>
          </w:p>
        </w:tc>
      </w:tr>
      <w:tr w:rsidR="00106FAF" w:rsidRPr="00106FAF" w14:paraId="5E62CC10" w14:textId="77777777" w:rsidTr="00E0398C">
        <w:trPr>
          <w:trHeight w:val="283"/>
        </w:trPr>
        <w:tc>
          <w:tcPr>
            <w:tcW w:w="407" w:type="dxa"/>
            <w:noWrap/>
            <w:vAlign w:val="center"/>
            <w:hideMark/>
          </w:tcPr>
          <w:p w14:paraId="671C53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738</w:t>
            </w:r>
          </w:p>
        </w:tc>
        <w:tc>
          <w:tcPr>
            <w:tcW w:w="736" w:type="dxa"/>
            <w:noWrap/>
            <w:vAlign w:val="center"/>
            <w:hideMark/>
          </w:tcPr>
          <w:p w14:paraId="44B92D2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906030</w:t>
            </w:r>
          </w:p>
        </w:tc>
        <w:tc>
          <w:tcPr>
            <w:tcW w:w="6649" w:type="dxa"/>
            <w:vAlign w:val="center"/>
            <w:hideMark/>
          </w:tcPr>
          <w:p w14:paraId="0F05FF9F"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Leptospira</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742C310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$ 60.200</w:t>
            </w:r>
          </w:p>
        </w:tc>
      </w:tr>
      <w:tr w:rsidR="00106FAF" w:rsidRPr="00106FAF" w14:paraId="3B29BD80" w14:textId="77777777" w:rsidTr="00E0398C">
        <w:trPr>
          <w:trHeight w:val="283"/>
        </w:trPr>
        <w:tc>
          <w:tcPr>
            <w:tcW w:w="407" w:type="dxa"/>
            <w:noWrap/>
            <w:vAlign w:val="center"/>
            <w:hideMark/>
          </w:tcPr>
          <w:p w14:paraId="0F3B63E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739</w:t>
            </w:r>
          </w:p>
        </w:tc>
        <w:tc>
          <w:tcPr>
            <w:tcW w:w="736" w:type="dxa"/>
            <w:noWrap/>
            <w:vAlign w:val="center"/>
            <w:hideMark/>
          </w:tcPr>
          <w:p w14:paraId="7474191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901311</w:t>
            </w:r>
          </w:p>
        </w:tc>
        <w:tc>
          <w:tcPr>
            <w:tcW w:w="6649" w:type="dxa"/>
            <w:vAlign w:val="center"/>
            <w:hideMark/>
          </w:tcPr>
          <w:p w14:paraId="24F44DF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Leptospira</w:t>
            </w:r>
            <w:proofErr w:type="spellEnd"/>
            <w:r w:rsidRPr="00106FAF">
              <w:rPr>
                <w:rFonts w:ascii="Arial" w:hAnsi="Arial" w:cs="Arial"/>
                <w:color w:val="000000"/>
                <w:sz w:val="16"/>
                <w:szCs w:val="16"/>
                <w:lang w:val="es-CO" w:eastAsia="es-CO"/>
              </w:rPr>
              <w:t xml:space="preserve"> SEROTIPIFICACION</w:t>
            </w:r>
          </w:p>
        </w:tc>
        <w:tc>
          <w:tcPr>
            <w:tcW w:w="2268" w:type="dxa"/>
            <w:shd w:val="clear" w:color="000000" w:fill="FFFFFF"/>
            <w:noWrap/>
            <w:vAlign w:val="center"/>
            <w:hideMark/>
          </w:tcPr>
          <w:p w14:paraId="4B5FF4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$ 212.831</w:t>
            </w:r>
          </w:p>
        </w:tc>
      </w:tr>
      <w:tr w:rsidR="00106FAF" w:rsidRPr="00106FAF" w14:paraId="1C7BB98B" w14:textId="77777777" w:rsidTr="00E0398C">
        <w:trPr>
          <w:trHeight w:val="283"/>
        </w:trPr>
        <w:tc>
          <w:tcPr>
            <w:tcW w:w="407" w:type="dxa"/>
            <w:noWrap/>
            <w:vAlign w:val="center"/>
            <w:hideMark/>
          </w:tcPr>
          <w:p w14:paraId="4B579C3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740</w:t>
            </w:r>
          </w:p>
        </w:tc>
        <w:tc>
          <w:tcPr>
            <w:tcW w:w="736" w:type="dxa"/>
            <w:noWrap/>
            <w:vAlign w:val="center"/>
            <w:hideMark/>
          </w:tcPr>
          <w:p w14:paraId="7B108CB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903430</w:t>
            </w:r>
          </w:p>
        </w:tc>
        <w:tc>
          <w:tcPr>
            <w:tcW w:w="6649" w:type="dxa"/>
            <w:vAlign w:val="center"/>
            <w:hideMark/>
          </w:tcPr>
          <w:p w14:paraId="44F4600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LEUCINA AMINOPEPTIDASA</w:t>
            </w:r>
          </w:p>
        </w:tc>
        <w:tc>
          <w:tcPr>
            <w:tcW w:w="2268" w:type="dxa"/>
            <w:shd w:val="clear" w:color="000000" w:fill="FFFFFF"/>
            <w:noWrap/>
            <w:vAlign w:val="center"/>
            <w:hideMark/>
          </w:tcPr>
          <w:p w14:paraId="6E14513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$ 69.141</w:t>
            </w:r>
          </w:p>
        </w:tc>
      </w:tr>
      <w:tr w:rsidR="00106FAF" w:rsidRPr="00106FAF" w14:paraId="106FC4FC" w14:textId="77777777" w:rsidTr="00E0398C">
        <w:trPr>
          <w:trHeight w:val="283"/>
        </w:trPr>
        <w:tc>
          <w:tcPr>
            <w:tcW w:w="407" w:type="dxa"/>
            <w:noWrap/>
            <w:vAlign w:val="center"/>
            <w:hideMark/>
          </w:tcPr>
          <w:p w14:paraId="5189BC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741</w:t>
            </w:r>
          </w:p>
        </w:tc>
        <w:tc>
          <w:tcPr>
            <w:tcW w:w="736" w:type="dxa"/>
            <w:noWrap/>
            <w:vAlign w:val="center"/>
            <w:hideMark/>
          </w:tcPr>
          <w:p w14:paraId="2C236E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906706</w:t>
            </w:r>
          </w:p>
        </w:tc>
        <w:tc>
          <w:tcPr>
            <w:tcW w:w="6649" w:type="dxa"/>
            <w:vAlign w:val="center"/>
            <w:hideMark/>
          </w:tcPr>
          <w:p w14:paraId="6644C16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LEUCOCITOS CD34 CELULAS PROGENITORAS SEMIAUTOMATIZADO O AUTOMATIZADO</w:t>
            </w:r>
          </w:p>
        </w:tc>
        <w:tc>
          <w:tcPr>
            <w:tcW w:w="2268" w:type="dxa"/>
            <w:shd w:val="clear" w:color="000000" w:fill="FFFFFF"/>
            <w:noWrap/>
            <w:vAlign w:val="center"/>
            <w:hideMark/>
          </w:tcPr>
          <w:p w14:paraId="76BB74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$ 330.665</w:t>
            </w:r>
          </w:p>
        </w:tc>
      </w:tr>
      <w:tr w:rsidR="00106FAF" w:rsidRPr="00106FAF" w14:paraId="17A749A1" w14:textId="77777777" w:rsidTr="00E0398C">
        <w:trPr>
          <w:trHeight w:val="283"/>
        </w:trPr>
        <w:tc>
          <w:tcPr>
            <w:tcW w:w="407" w:type="dxa"/>
            <w:noWrap/>
            <w:vAlign w:val="center"/>
            <w:hideMark/>
          </w:tcPr>
          <w:p w14:paraId="2AE4C3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742</w:t>
            </w:r>
          </w:p>
        </w:tc>
        <w:tc>
          <w:tcPr>
            <w:tcW w:w="736" w:type="dxa"/>
            <w:noWrap/>
            <w:vAlign w:val="center"/>
            <w:hideMark/>
          </w:tcPr>
          <w:p w14:paraId="2530AC6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906711</w:t>
            </w:r>
          </w:p>
        </w:tc>
        <w:tc>
          <w:tcPr>
            <w:tcW w:w="6649" w:type="dxa"/>
            <w:vAlign w:val="center"/>
            <w:hideMark/>
          </w:tcPr>
          <w:p w14:paraId="5753EE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LINFOCITOS B (CD19 Y CD20) SEMIAUTOMATIZADO O AUTOMATIZADO</w:t>
            </w:r>
          </w:p>
        </w:tc>
        <w:tc>
          <w:tcPr>
            <w:tcW w:w="2268" w:type="dxa"/>
            <w:shd w:val="clear" w:color="000000" w:fill="FFFFFF"/>
            <w:noWrap/>
            <w:vAlign w:val="center"/>
            <w:hideMark/>
          </w:tcPr>
          <w:p w14:paraId="49FA053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$ 218.110</w:t>
            </w:r>
          </w:p>
        </w:tc>
      </w:tr>
      <w:tr w:rsidR="00106FAF" w:rsidRPr="00106FAF" w14:paraId="4AB1628A" w14:textId="77777777" w:rsidTr="00E0398C">
        <w:trPr>
          <w:trHeight w:val="283"/>
        </w:trPr>
        <w:tc>
          <w:tcPr>
            <w:tcW w:w="407" w:type="dxa"/>
            <w:noWrap/>
            <w:vAlign w:val="center"/>
            <w:hideMark/>
          </w:tcPr>
          <w:p w14:paraId="07C06A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743</w:t>
            </w:r>
          </w:p>
        </w:tc>
        <w:tc>
          <w:tcPr>
            <w:tcW w:w="736" w:type="dxa"/>
            <w:noWrap/>
            <w:vAlign w:val="center"/>
            <w:hideMark/>
          </w:tcPr>
          <w:p w14:paraId="7BD0CE7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906718</w:t>
            </w:r>
          </w:p>
        </w:tc>
        <w:tc>
          <w:tcPr>
            <w:tcW w:w="6649" w:type="dxa"/>
            <w:vAlign w:val="center"/>
            <w:hideMark/>
          </w:tcPr>
          <w:p w14:paraId="148E9DA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LINFOCITOS CD7 LINFOCITOS T Y NK SEMIAUTOMATIZADO O AUTOMATIZADO</w:t>
            </w:r>
          </w:p>
        </w:tc>
        <w:tc>
          <w:tcPr>
            <w:tcW w:w="2268" w:type="dxa"/>
            <w:shd w:val="clear" w:color="000000" w:fill="FFFFFF"/>
            <w:noWrap/>
            <w:vAlign w:val="center"/>
            <w:hideMark/>
          </w:tcPr>
          <w:p w14:paraId="3E43D0E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$ 492.501</w:t>
            </w:r>
          </w:p>
        </w:tc>
      </w:tr>
      <w:tr w:rsidR="00106FAF" w:rsidRPr="00106FAF" w14:paraId="30ED530E" w14:textId="77777777" w:rsidTr="00E0398C">
        <w:trPr>
          <w:trHeight w:val="283"/>
        </w:trPr>
        <w:tc>
          <w:tcPr>
            <w:tcW w:w="407" w:type="dxa"/>
            <w:noWrap/>
            <w:vAlign w:val="center"/>
            <w:hideMark/>
          </w:tcPr>
          <w:p w14:paraId="121E2C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744</w:t>
            </w:r>
          </w:p>
        </w:tc>
        <w:tc>
          <w:tcPr>
            <w:tcW w:w="736" w:type="dxa"/>
            <w:noWrap/>
            <w:vAlign w:val="center"/>
            <w:hideMark/>
          </w:tcPr>
          <w:p w14:paraId="2A96CD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906744</w:t>
            </w:r>
          </w:p>
        </w:tc>
        <w:tc>
          <w:tcPr>
            <w:tcW w:w="6649" w:type="dxa"/>
            <w:vAlign w:val="center"/>
            <w:hideMark/>
          </w:tcPr>
          <w:p w14:paraId="764E234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LINFOCITOS T CUANTIFICACION CD3 CD4 CD8 SEMIAUTOMATIZADO O AUTOMATIZADO</w:t>
            </w:r>
          </w:p>
        </w:tc>
        <w:tc>
          <w:tcPr>
            <w:tcW w:w="2268" w:type="dxa"/>
            <w:shd w:val="clear" w:color="000000" w:fill="FFFFFF"/>
            <w:noWrap/>
            <w:vAlign w:val="center"/>
            <w:hideMark/>
          </w:tcPr>
          <w:p w14:paraId="2EACA97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$ 126.000</w:t>
            </w:r>
          </w:p>
        </w:tc>
      </w:tr>
      <w:tr w:rsidR="00106FAF" w:rsidRPr="00106FAF" w14:paraId="31BC82C1" w14:textId="77777777" w:rsidTr="00E0398C">
        <w:trPr>
          <w:trHeight w:val="283"/>
        </w:trPr>
        <w:tc>
          <w:tcPr>
            <w:tcW w:w="407" w:type="dxa"/>
            <w:noWrap/>
            <w:vAlign w:val="center"/>
            <w:hideMark/>
          </w:tcPr>
          <w:p w14:paraId="1B98155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745</w:t>
            </w:r>
          </w:p>
        </w:tc>
        <w:tc>
          <w:tcPr>
            <w:tcW w:w="736" w:type="dxa"/>
            <w:noWrap/>
            <w:vAlign w:val="center"/>
            <w:hideMark/>
          </w:tcPr>
          <w:p w14:paraId="347812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903431</w:t>
            </w:r>
          </w:p>
        </w:tc>
        <w:tc>
          <w:tcPr>
            <w:tcW w:w="6649" w:type="dxa"/>
            <w:vAlign w:val="center"/>
            <w:hideMark/>
          </w:tcPr>
          <w:p w14:paraId="7D70A5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LIPOPROTEINA A</w:t>
            </w:r>
          </w:p>
        </w:tc>
        <w:tc>
          <w:tcPr>
            <w:tcW w:w="2268" w:type="dxa"/>
            <w:shd w:val="clear" w:color="000000" w:fill="FFFFFF"/>
            <w:noWrap/>
            <w:vAlign w:val="center"/>
            <w:hideMark/>
          </w:tcPr>
          <w:p w14:paraId="658EC8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$ 59.038</w:t>
            </w:r>
          </w:p>
        </w:tc>
      </w:tr>
      <w:tr w:rsidR="00106FAF" w:rsidRPr="00106FAF" w14:paraId="07BD3F4F" w14:textId="77777777" w:rsidTr="00E0398C">
        <w:trPr>
          <w:trHeight w:val="283"/>
        </w:trPr>
        <w:tc>
          <w:tcPr>
            <w:tcW w:w="407" w:type="dxa"/>
            <w:noWrap/>
            <w:vAlign w:val="center"/>
            <w:hideMark/>
          </w:tcPr>
          <w:p w14:paraId="27F0EF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746</w:t>
            </w:r>
          </w:p>
        </w:tc>
        <w:tc>
          <w:tcPr>
            <w:tcW w:w="736" w:type="dxa"/>
            <w:noWrap/>
            <w:vAlign w:val="center"/>
            <w:hideMark/>
          </w:tcPr>
          <w:p w14:paraId="6133C0D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903502</w:t>
            </w:r>
          </w:p>
        </w:tc>
        <w:tc>
          <w:tcPr>
            <w:tcW w:w="6649" w:type="dxa"/>
            <w:vAlign w:val="center"/>
            <w:hideMark/>
          </w:tcPr>
          <w:p w14:paraId="197A8CB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LIQUIDO AMNIOTICO INDICE DE MADUREZ FETAL PULMONAR (LECITINA-ESFINGOMIELINA O SULFACTANTE-ALBUMINA FOSFATIDIL GLICEROL RECUENTO DE CELULAS LAMELARES O ESPECTROFOTOMETRIA 650 nm)</w:t>
            </w:r>
          </w:p>
        </w:tc>
        <w:tc>
          <w:tcPr>
            <w:tcW w:w="2268" w:type="dxa"/>
            <w:shd w:val="clear" w:color="000000" w:fill="FFFFFF"/>
            <w:noWrap/>
            <w:vAlign w:val="center"/>
            <w:hideMark/>
          </w:tcPr>
          <w:p w14:paraId="0D7620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$ 198.792</w:t>
            </w:r>
          </w:p>
        </w:tc>
      </w:tr>
      <w:tr w:rsidR="00106FAF" w:rsidRPr="00106FAF" w14:paraId="3ED185DA" w14:textId="77777777" w:rsidTr="00E0398C">
        <w:trPr>
          <w:trHeight w:val="283"/>
        </w:trPr>
        <w:tc>
          <w:tcPr>
            <w:tcW w:w="407" w:type="dxa"/>
            <w:noWrap/>
            <w:vAlign w:val="center"/>
            <w:hideMark/>
          </w:tcPr>
          <w:p w14:paraId="02326E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747</w:t>
            </w:r>
          </w:p>
        </w:tc>
        <w:tc>
          <w:tcPr>
            <w:tcW w:w="736" w:type="dxa"/>
            <w:noWrap/>
            <w:vAlign w:val="center"/>
            <w:hideMark/>
          </w:tcPr>
          <w:p w14:paraId="63D2662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901312</w:t>
            </w:r>
          </w:p>
        </w:tc>
        <w:tc>
          <w:tcPr>
            <w:tcW w:w="6649" w:type="dxa"/>
            <w:vAlign w:val="center"/>
            <w:hideMark/>
          </w:tcPr>
          <w:p w14:paraId="19A697C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Listeria SEROTIPIFICACION</w:t>
            </w:r>
          </w:p>
        </w:tc>
        <w:tc>
          <w:tcPr>
            <w:tcW w:w="2268" w:type="dxa"/>
            <w:shd w:val="clear" w:color="000000" w:fill="FFFFFF"/>
            <w:noWrap/>
            <w:vAlign w:val="center"/>
            <w:hideMark/>
          </w:tcPr>
          <w:p w14:paraId="271A80F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$ 74.141</w:t>
            </w:r>
          </w:p>
        </w:tc>
      </w:tr>
      <w:tr w:rsidR="00106FAF" w:rsidRPr="00106FAF" w14:paraId="78083D65" w14:textId="77777777" w:rsidTr="00E0398C">
        <w:trPr>
          <w:trHeight w:val="283"/>
        </w:trPr>
        <w:tc>
          <w:tcPr>
            <w:tcW w:w="407" w:type="dxa"/>
            <w:noWrap/>
            <w:vAlign w:val="center"/>
            <w:hideMark/>
          </w:tcPr>
          <w:p w14:paraId="0708D0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748</w:t>
            </w:r>
          </w:p>
        </w:tc>
        <w:tc>
          <w:tcPr>
            <w:tcW w:w="736" w:type="dxa"/>
            <w:noWrap/>
            <w:vAlign w:val="center"/>
            <w:hideMark/>
          </w:tcPr>
          <w:p w14:paraId="7821F34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903855</w:t>
            </w:r>
          </w:p>
        </w:tc>
        <w:tc>
          <w:tcPr>
            <w:tcW w:w="6649" w:type="dxa"/>
            <w:vAlign w:val="center"/>
            <w:hideMark/>
          </w:tcPr>
          <w:p w14:paraId="497F27B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MAGNESIO EN ORINA DE 24 HORAS</w:t>
            </w:r>
          </w:p>
        </w:tc>
        <w:tc>
          <w:tcPr>
            <w:tcW w:w="2268" w:type="dxa"/>
            <w:shd w:val="clear" w:color="000000" w:fill="FFFFFF"/>
            <w:noWrap/>
            <w:vAlign w:val="center"/>
            <w:hideMark/>
          </w:tcPr>
          <w:p w14:paraId="2E2261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$ 14.300</w:t>
            </w:r>
          </w:p>
        </w:tc>
      </w:tr>
      <w:tr w:rsidR="00106FAF" w:rsidRPr="00106FAF" w14:paraId="4EA1A328" w14:textId="77777777" w:rsidTr="00E0398C">
        <w:trPr>
          <w:trHeight w:val="283"/>
        </w:trPr>
        <w:tc>
          <w:tcPr>
            <w:tcW w:w="407" w:type="dxa"/>
            <w:noWrap/>
            <w:vAlign w:val="center"/>
            <w:hideMark/>
          </w:tcPr>
          <w:p w14:paraId="6F2838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749</w:t>
            </w:r>
          </w:p>
        </w:tc>
        <w:tc>
          <w:tcPr>
            <w:tcW w:w="736" w:type="dxa"/>
            <w:noWrap/>
            <w:vAlign w:val="center"/>
            <w:hideMark/>
          </w:tcPr>
          <w:p w14:paraId="7514830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905731</w:t>
            </w:r>
          </w:p>
        </w:tc>
        <w:tc>
          <w:tcPr>
            <w:tcW w:w="6649" w:type="dxa"/>
            <w:vAlign w:val="center"/>
            <w:hideMark/>
          </w:tcPr>
          <w:p w14:paraId="2EF4309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MERCURIO AUTOMATIZADO</w:t>
            </w:r>
          </w:p>
        </w:tc>
        <w:tc>
          <w:tcPr>
            <w:tcW w:w="2268" w:type="dxa"/>
            <w:shd w:val="clear" w:color="000000" w:fill="FFFFFF"/>
            <w:noWrap/>
            <w:vAlign w:val="center"/>
            <w:hideMark/>
          </w:tcPr>
          <w:p w14:paraId="68F9B5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$ 88.566</w:t>
            </w:r>
          </w:p>
        </w:tc>
      </w:tr>
      <w:tr w:rsidR="00106FAF" w:rsidRPr="00106FAF" w14:paraId="102A1489" w14:textId="77777777" w:rsidTr="00E0398C">
        <w:trPr>
          <w:trHeight w:val="283"/>
        </w:trPr>
        <w:tc>
          <w:tcPr>
            <w:tcW w:w="407" w:type="dxa"/>
            <w:noWrap/>
            <w:vAlign w:val="center"/>
            <w:hideMark/>
          </w:tcPr>
          <w:p w14:paraId="29FD0D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750</w:t>
            </w:r>
          </w:p>
        </w:tc>
        <w:tc>
          <w:tcPr>
            <w:tcW w:w="736" w:type="dxa"/>
            <w:noWrap/>
            <w:vAlign w:val="center"/>
            <w:hideMark/>
          </w:tcPr>
          <w:p w14:paraId="6BF8C4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902118</w:t>
            </w:r>
          </w:p>
        </w:tc>
        <w:tc>
          <w:tcPr>
            <w:tcW w:w="6649" w:type="dxa"/>
            <w:vAlign w:val="center"/>
            <w:hideMark/>
          </w:tcPr>
          <w:p w14:paraId="4199004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METAHEMOGLOBINA CUANTITATIVA</w:t>
            </w:r>
          </w:p>
        </w:tc>
        <w:tc>
          <w:tcPr>
            <w:tcW w:w="2268" w:type="dxa"/>
            <w:shd w:val="clear" w:color="000000" w:fill="FFFFFF"/>
            <w:noWrap/>
            <w:vAlign w:val="center"/>
            <w:hideMark/>
          </w:tcPr>
          <w:p w14:paraId="25AD9B4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$ 75.600</w:t>
            </w:r>
          </w:p>
        </w:tc>
      </w:tr>
      <w:tr w:rsidR="00106FAF" w:rsidRPr="00106FAF" w14:paraId="1DE639DC" w14:textId="77777777" w:rsidTr="00E0398C">
        <w:trPr>
          <w:trHeight w:val="283"/>
        </w:trPr>
        <w:tc>
          <w:tcPr>
            <w:tcW w:w="407" w:type="dxa"/>
            <w:noWrap/>
            <w:vAlign w:val="center"/>
            <w:hideMark/>
          </w:tcPr>
          <w:p w14:paraId="396292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751</w:t>
            </w:r>
          </w:p>
        </w:tc>
        <w:tc>
          <w:tcPr>
            <w:tcW w:w="736" w:type="dxa"/>
            <w:noWrap/>
            <w:vAlign w:val="center"/>
            <w:hideMark/>
          </w:tcPr>
          <w:p w14:paraId="159284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905736</w:t>
            </w:r>
          </w:p>
        </w:tc>
        <w:tc>
          <w:tcPr>
            <w:tcW w:w="6649" w:type="dxa"/>
            <w:vAlign w:val="center"/>
            <w:hideMark/>
          </w:tcPr>
          <w:p w14:paraId="30FA089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METALES PESADOS CADA UNO SEMIAUTOMATIZADO</w:t>
            </w:r>
          </w:p>
        </w:tc>
        <w:tc>
          <w:tcPr>
            <w:tcW w:w="2268" w:type="dxa"/>
            <w:shd w:val="clear" w:color="000000" w:fill="FFFFFF"/>
            <w:noWrap/>
            <w:vAlign w:val="center"/>
            <w:hideMark/>
          </w:tcPr>
          <w:p w14:paraId="0327835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$ 220.719</w:t>
            </w:r>
          </w:p>
        </w:tc>
      </w:tr>
      <w:tr w:rsidR="00106FAF" w:rsidRPr="00106FAF" w14:paraId="2551ED71" w14:textId="77777777" w:rsidTr="00E0398C">
        <w:trPr>
          <w:trHeight w:val="283"/>
        </w:trPr>
        <w:tc>
          <w:tcPr>
            <w:tcW w:w="407" w:type="dxa"/>
            <w:noWrap/>
            <w:vAlign w:val="center"/>
            <w:hideMark/>
          </w:tcPr>
          <w:p w14:paraId="244668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752</w:t>
            </w:r>
          </w:p>
        </w:tc>
        <w:tc>
          <w:tcPr>
            <w:tcW w:w="736" w:type="dxa"/>
            <w:noWrap/>
            <w:vAlign w:val="center"/>
            <w:hideMark/>
          </w:tcPr>
          <w:p w14:paraId="3C2663A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903059</w:t>
            </w:r>
          </w:p>
        </w:tc>
        <w:tc>
          <w:tcPr>
            <w:tcW w:w="6649" w:type="dxa"/>
            <w:vAlign w:val="center"/>
            <w:hideMark/>
          </w:tcPr>
          <w:p w14:paraId="27C9195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METANEFRINAS FRACCIONADAS EN ORINA DE 24 HORAS</w:t>
            </w:r>
          </w:p>
        </w:tc>
        <w:tc>
          <w:tcPr>
            <w:tcW w:w="2268" w:type="dxa"/>
            <w:shd w:val="clear" w:color="000000" w:fill="FFFFFF"/>
            <w:noWrap/>
            <w:vAlign w:val="center"/>
            <w:hideMark/>
          </w:tcPr>
          <w:p w14:paraId="68DDF0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$ 174.809</w:t>
            </w:r>
          </w:p>
        </w:tc>
      </w:tr>
      <w:tr w:rsidR="00106FAF" w:rsidRPr="00106FAF" w14:paraId="50979A3C" w14:textId="77777777" w:rsidTr="00E0398C">
        <w:trPr>
          <w:trHeight w:val="283"/>
        </w:trPr>
        <w:tc>
          <w:tcPr>
            <w:tcW w:w="407" w:type="dxa"/>
            <w:noWrap/>
            <w:vAlign w:val="center"/>
            <w:hideMark/>
          </w:tcPr>
          <w:p w14:paraId="530EDE8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753</w:t>
            </w:r>
          </w:p>
        </w:tc>
        <w:tc>
          <w:tcPr>
            <w:tcW w:w="736" w:type="dxa"/>
            <w:noWrap/>
            <w:vAlign w:val="center"/>
            <w:hideMark/>
          </w:tcPr>
          <w:p w14:paraId="7C7B5F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903025</w:t>
            </w:r>
          </w:p>
        </w:tc>
        <w:tc>
          <w:tcPr>
            <w:tcW w:w="6649" w:type="dxa"/>
            <w:vAlign w:val="center"/>
            <w:hideMark/>
          </w:tcPr>
          <w:p w14:paraId="24049F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METANEFRINAS TOTALES EN ORINA DE 24 HORAS</w:t>
            </w:r>
          </w:p>
        </w:tc>
        <w:tc>
          <w:tcPr>
            <w:tcW w:w="2268" w:type="dxa"/>
            <w:shd w:val="clear" w:color="000000" w:fill="FFFFFF"/>
            <w:noWrap/>
            <w:vAlign w:val="center"/>
            <w:hideMark/>
          </w:tcPr>
          <w:p w14:paraId="6073ABE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$ 105.020</w:t>
            </w:r>
          </w:p>
        </w:tc>
      </w:tr>
      <w:tr w:rsidR="00106FAF" w:rsidRPr="00106FAF" w14:paraId="28AB0F9D" w14:textId="77777777" w:rsidTr="00E0398C">
        <w:trPr>
          <w:trHeight w:val="283"/>
        </w:trPr>
        <w:tc>
          <w:tcPr>
            <w:tcW w:w="407" w:type="dxa"/>
            <w:noWrap/>
            <w:vAlign w:val="center"/>
            <w:hideMark/>
          </w:tcPr>
          <w:p w14:paraId="6304C2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754</w:t>
            </w:r>
          </w:p>
        </w:tc>
        <w:tc>
          <w:tcPr>
            <w:tcW w:w="736" w:type="dxa"/>
            <w:noWrap/>
            <w:vAlign w:val="center"/>
            <w:hideMark/>
          </w:tcPr>
          <w:p w14:paraId="489E908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901229</w:t>
            </w:r>
          </w:p>
        </w:tc>
        <w:tc>
          <w:tcPr>
            <w:tcW w:w="6649" w:type="dxa"/>
            <w:vAlign w:val="center"/>
            <w:hideMark/>
          </w:tcPr>
          <w:p w14:paraId="061CAB9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MICOBACTERIAS NO TUBERCULOSAS CULTIVO</w:t>
            </w:r>
          </w:p>
        </w:tc>
        <w:tc>
          <w:tcPr>
            <w:tcW w:w="2268" w:type="dxa"/>
            <w:shd w:val="clear" w:color="000000" w:fill="FFFFFF"/>
            <w:noWrap/>
            <w:vAlign w:val="center"/>
            <w:hideMark/>
          </w:tcPr>
          <w:p w14:paraId="14EECFE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$ 92.663</w:t>
            </w:r>
          </w:p>
        </w:tc>
      </w:tr>
      <w:tr w:rsidR="00106FAF" w:rsidRPr="00106FAF" w14:paraId="544A4AAD" w14:textId="77777777" w:rsidTr="00E0398C">
        <w:trPr>
          <w:trHeight w:val="283"/>
        </w:trPr>
        <w:tc>
          <w:tcPr>
            <w:tcW w:w="407" w:type="dxa"/>
            <w:noWrap/>
            <w:vAlign w:val="center"/>
            <w:hideMark/>
          </w:tcPr>
          <w:p w14:paraId="4582B8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755</w:t>
            </w:r>
          </w:p>
        </w:tc>
        <w:tc>
          <w:tcPr>
            <w:tcW w:w="736" w:type="dxa"/>
            <w:noWrap/>
            <w:vAlign w:val="center"/>
            <w:hideMark/>
          </w:tcPr>
          <w:p w14:paraId="42DC9A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906484</w:t>
            </w:r>
          </w:p>
        </w:tc>
        <w:tc>
          <w:tcPr>
            <w:tcW w:w="6649" w:type="dxa"/>
            <w:vAlign w:val="center"/>
            <w:hideMark/>
          </w:tcPr>
          <w:p w14:paraId="240DD25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MICROSOMALES HIGADO Y RIÑON ANTICUERPOS SEMIAUTOMATIZADO O AUTOMATIZADO</w:t>
            </w:r>
          </w:p>
        </w:tc>
        <w:tc>
          <w:tcPr>
            <w:tcW w:w="2268" w:type="dxa"/>
            <w:shd w:val="clear" w:color="000000" w:fill="FFFFFF"/>
            <w:noWrap/>
            <w:vAlign w:val="center"/>
            <w:hideMark/>
          </w:tcPr>
          <w:p w14:paraId="414A23C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$ 75.750</w:t>
            </w:r>
          </w:p>
        </w:tc>
      </w:tr>
      <w:tr w:rsidR="00106FAF" w:rsidRPr="00106FAF" w14:paraId="37E6549F" w14:textId="77777777" w:rsidTr="00E0398C">
        <w:trPr>
          <w:trHeight w:val="283"/>
        </w:trPr>
        <w:tc>
          <w:tcPr>
            <w:tcW w:w="407" w:type="dxa"/>
            <w:noWrap/>
            <w:vAlign w:val="center"/>
            <w:hideMark/>
          </w:tcPr>
          <w:p w14:paraId="411FA5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756</w:t>
            </w:r>
          </w:p>
        </w:tc>
        <w:tc>
          <w:tcPr>
            <w:tcW w:w="736" w:type="dxa"/>
            <w:noWrap/>
            <w:vAlign w:val="center"/>
            <w:hideMark/>
          </w:tcPr>
          <w:p w14:paraId="760D3FD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906485</w:t>
            </w:r>
          </w:p>
        </w:tc>
        <w:tc>
          <w:tcPr>
            <w:tcW w:w="6649" w:type="dxa"/>
            <w:vAlign w:val="center"/>
            <w:hideMark/>
          </w:tcPr>
          <w:p w14:paraId="7556144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MIELOPEROXIDASA ANTICUERPOS SEMIAUTOMATIZADO O AUTOMATIZADO</w:t>
            </w:r>
          </w:p>
        </w:tc>
        <w:tc>
          <w:tcPr>
            <w:tcW w:w="2268" w:type="dxa"/>
            <w:shd w:val="clear" w:color="000000" w:fill="FFFFFF"/>
            <w:noWrap/>
            <w:vAlign w:val="center"/>
            <w:hideMark/>
          </w:tcPr>
          <w:p w14:paraId="0255FD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$ 110.511</w:t>
            </w:r>
          </w:p>
        </w:tc>
      </w:tr>
      <w:tr w:rsidR="00106FAF" w:rsidRPr="00106FAF" w14:paraId="3915242F" w14:textId="77777777" w:rsidTr="00E0398C">
        <w:trPr>
          <w:trHeight w:val="283"/>
        </w:trPr>
        <w:tc>
          <w:tcPr>
            <w:tcW w:w="407" w:type="dxa"/>
            <w:noWrap/>
            <w:vAlign w:val="center"/>
            <w:hideMark/>
          </w:tcPr>
          <w:p w14:paraId="1A491E3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757</w:t>
            </w:r>
          </w:p>
        </w:tc>
        <w:tc>
          <w:tcPr>
            <w:tcW w:w="736" w:type="dxa"/>
            <w:noWrap/>
            <w:vAlign w:val="center"/>
            <w:hideMark/>
          </w:tcPr>
          <w:p w14:paraId="02184B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903031</w:t>
            </w:r>
          </w:p>
        </w:tc>
        <w:tc>
          <w:tcPr>
            <w:tcW w:w="6649" w:type="dxa"/>
            <w:vAlign w:val="center"/>
            <w:hideMark/>
          </w:tcPr>
          <w:p w14:paraId="7906876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MIOGLOBINA EN ORINA O EN SUERO</w:t>
            </w:r>
          </w:p>
        </w:tc>
        <w:tc>
          <w:tcPr>
            <w:tcW w:w="2268" w:type="dxa"/>
            <w:shd w:val="clear" w:color="000000" w:fill="FFFFFF"/>
            <w:noWrap/>
            <w:vAlign w:val="center"/>
            <w:hideMark/>
          </w:tcPr>
          <w:p w14:paraId="0A855B8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$ 88.615</w:t>
            </w:r>
          </w:p>
        </w:tc>
      </w:tr>
      <w:tr w:rsidR="00106FAF" w:rsidRPr="00106FAF" w14:paraId="11C39AC0" w14:textId="77777777" w:rsidTr="00E0398C">
        <w:trPr>
          <w:trHeight w:val="283"/>
        </w:trPr>
        <w:tc>
          <w:tcPr>
            <w:tcW w:w="407" w:type="dxa"/>
            <w:noWrap/>
            <w:vAlign w:val="center"/>
            <w:hideMark/>
          </w:tcPr>
          <w:p w14:paraId="7B19E6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758</w:t>
            </w:r>
          </w:p>
        </w:tc>
        <w:tc>
          <w:tcPr>
            <w:tcW w:w="736" w:type="dxa"/>
            <w:noWrap/>
            <w:vAlign w:val="center"/>
            <w:hideMark/>
          </w:tcPr>
          <w:p w14:paraId="2BA33A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906434</w:t>
            </w:r>
          </w:p>
        </w:tc>
        <w:tc>
          <w:tcPr>
            <w:tcW w:w="6649" w:type="dxa"/>
            <w:vAlign w:val="center"/>
            <w:hideMark/>
          </w:tcPr>
          <w:p w14:paraId="3016BFE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MITOCONDRIA ANTICUERPOS SEMIAUTOMATIZADO</w:t>
            </w:r>
          </w:p>
        </w:tc>
        <w:tc>
          <w:tcPr>
            <w:tcW w:w="2268" w:type="dxa"/>
            <w:shd w:val="clear" w:color="000000" w:fill="FFFFFF"/>
            <w:noWrap/>
            <w:vAlign w:val="center"/>
            <w:hideMark/>
          </w:tcPr>
          <w:p w14:paraId="73CCC58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$ 59.587</w:t>
            </w:r>
          </w:p>
        </w:tc>
      </w:tr>
      <w:tr w:rsidR="00106FAF" w:rsidRPr="00106FAF" w14:paraId="220C70DA" w14:textId="77777777" w:rsidTr="00E0398C">
        <w:trPr>
          <w:trHeight w:val="283"/>
        </w:trPr>
        <w:tc>
          <w:tcPr>
            <w:tcW w:w="407" w:type="dxa"/>
            <w:noWrap/>
            <w:vAlign w:val="center"/>
            <w:hideMark/>
          </w:tcPr>
          <w:p w14:paraId="18147A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759</w:t>
            </w:r>
          </w:p>
        </w:tc>
        <w:tc>
          <w:tcPr>
            <w:tcW w:w="736" w:type="dxa"/>
            <w:noWrap/>
            <w:vAlign w:val="center"/>
            <w:hideMark/>
          </w:tcPr>
          <w:p w14:paraId="64A147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907202</w:t>
            </w:r>
          </w:p>
        </w:tc>
        <w:tc>
          <w:tcPr>
            <w:tcW w:w="6649" w:type="dxa"/>
            <w:vAlign w:val="center"/>
            <w:hideMark/>
          </w:tcPr>
          <w:p w14:paraId="1A4F498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MOCO CERVICAL ANALISIS</w:t>
            </w:r>
          </w:p>
        </w:tc>
        <w:tc>
          <w:tcPr>
            <w:tcW w:w="2268" w:type="dxa"/>
            <w:shd w:val="clear" w:color="000000" w:fill="FFFFFF"/>
            <w:noWrap/>
            <w:vAlign w:val="center"/>
            <w:hideMark/>
          </w:tcPr>
          <w:p w14:paraId="6EC54C4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$ 42.653</w:t>
            </w:r>
          </w:p>
        </w:tc>
      </w:tr>
      <w:tr w:rsidR="00106FAF" w:rsidRPr="00106FAF" w14:paraId="0B17B673" w14:textId="77777777" w:rsidTr="00E0398C">
        <w:trPr>
          <w:trHeight w:val="283"/>
        </w:trPr>
        <w:tc>
          <w:tcPr>
            <w:tcW w:w="407" w:type="dxa"/>
            <w:noWrap/>
            <w:vAlign w:val="center"/>
            <w:hideMark/>
          </w:tcPr>
          <w:p w14:paraId="525217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760</w:t>
            </w:r>
          </w:p>
        </w:tc>
        <w:tc>
          <w:tcPr>
            <w:tcW w:w="736" w:type="dxa"/>
            <w:noWrap/>
            <w:vAlign w:val="center"/>
            <w:hideMark/>
          </w:tcPr>
          <w:p w14:paraId="324B9FA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906438</w:t>
            </w:r>
          </w:p>
        </w:tc>
        <w:tc>
          <w:tcPr>
            <w:tcW w:w="6649" w:type="dxa"/>
            <w:vAlign w:val="center"/>
            <w:hideMark/>
          </w:tcPr>
          <w:p w14:paraId="1A3961A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MUSCULO LISO ANTICUERPOS SEMIAUTOMATIZADO</w:t>
            </w:r>
          </w:p>
        </w:tc>
        <w:tc>
          <w:tcPr>
            <w:tcW w:w="2268" w:type="dxa"/>
            <w:shd w:val="clear" w:color="000000" w:fill="FFFFFF"/>
            <w:noWrap/>
            <w:vAlign w:val="center"/>
            <w:hideMark/>
          </w:tcPr>
          <w:p w14:paraId="2664FBA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$ 44.844</w:t>
            </w:r>
          </w:p>
        </w:tc>
      </w:tr>
      <w:tr w:rsidR="00106FAF" w:rsidRPr="00106FAF" w14:paraId="377313E8" w14:textId="77777777" w:rsidTr="00E0398C">
        <w:trPr>
          <w:trHeight w:val="283"/>
        </w:trPr>
        <w:tc>
          <w:tcPr>
            <w:tcW w:w="407" w:type="dxa"/>
            <w:noWrap/>
            <w:vAlign w:val="center"/>
            <w:hideMark/>
          </w:tcPr>
          <w:p w14:paraId="27BF1F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761</w:t>
            </w:r>
          </w:p>
        </w:tc>
        <w:tc>
          <w:tcPr>
            <w:tcW w:w="736" w:type="dxa"/>
            <w:noWrap/>
            <w:vAlign w:val="center"/>
            <w:hideMark/>
          </w:tcPr>
          <w:p w14:paraId="6A3248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901313</w:t>
            </w:r>
          </w:p>
        </w:tc>
        <w:tc>
          <w:tcPr>
            <w:tcW w:w="6649" w:type="dxa"/>
            <w:vAlign w:val="center"/>
            <w:hideMark/>
          </w:tcPr>
          <w:p w14:paraId="260E1CE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Mycobacterium</w:t>
            </w:r>
            <w:proofErr w:type="spellEnd"/>
            <w:r w:rsidRPr="00106FAF">
              <w:rPr>
                <w:rFonts w:ascii="Arial" w:hAnsi="Arial" w:cs="Arial"/>
                <w:color w:val="000000"/>
                <w:sz w:val="16"/>
                <w:szCs w:val="16"/>
                <w:lang w:val="es-CO" w:eastAsia="es-CO"/>
              </w:rPr>
              <w:t xml:space="preserve"> IDENTIFICACION</w:t>
            </w:r>
          </w:p>
        </w:tc>
        <w:tc>
          <w:tcPr>
            <w:tcW w:w="2268" w:type="dxa"/>
            <w:shd w:val="clear" w:color="000000" w:fill="FFFFFF"/>
            <w:noWrap/>
            <w:vAlign w:val="center"/>
            <w:hideMark/>
          </w:tcPr>
          <w:p w14:paraId="0677A7F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$ 457.662</w:t>
            </w:r>
          </w:p>
        </w:tc>
      </w:tr>
      <w:tr w:rsidR="00106FAF" w:rsidRPr="00106FAF" w14:paraId="1AE3AED8" w14:textId="77777777" w:rsidTr="00E0398C">
        <w:trPr>
          <w:trHeight w:val="283"/>
        </w:trPr>
        <w:tc>
          <w:tcPr>
            <w:tcW w:w="407" w:type="dxa"/>
            <w:noWrap/>
            <w:vAlign w:val="center"/>
            <w:hideMark/>
          </w:tcPr>
          <w:p w14:paraId="54CF84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762</w:t>
            </w:r>
          </w:p>
        </w:tc>
        <w:tc>
          <w:tcPr>
            <w:tcW w:w="736" w:type="dxa"/>
            <w:noWrap/>
            <w:vAlign w:val="center"/>
            <w:hideMark/>
          </w:tcPr>
          <w:p w14:paraId="380A89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906032</w:t>
            </w:r>
          </w:p>
        </w:tc>
        <w:tc>
          <w:tcPr>
            <w:tcW w:w="6649" w:type="dxa"/>
            <w:vAlign w:val="center"/>
            <w:hideMark/>
          </w:tcPr>
          <w:p w14:paraId="07532AC0"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Mycobacterium</w:t>
            </w:r>
            <w:proofErr w:type="spellEnd"/>
            <w:r w:rsidRPr="00106FAF">
              <w:rPr>
                <w:rFonts w:ascii="Arial" w:hAnsi="Arial" w:cs="Arial"/>
                <w:color w:val="000000"/>
                <w:sz w:val="16"/>
                <w:szCs w:val="16"/>
                <w:lang w:val="es-CO" w:eastAsia="es-CO"/>
              </w:rPr>
              <w:t xml:space="preserve"> tuberculosis ANTICUERPOS SEMIAUTOMATIZADO O AUTOMATIZADO</w:t>
            </w:r>
          </w:p>
        </w:tc>
        <w:tc>
          <w:tcPr>
            <w:tcW w:w="2268" w:type="dxa"/>
            <w:shd w:val="clear" w:color="000000" w:fill="FFFFFF"/>
            <w:noWrap/>
            <w:vAlign w:val="center"/>
            <w:hideMark/>
          </w:tcPr>
          <w:p w14:paraId="1C9BAA5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$ 138.240</w:t>
            </w:r>
          </w:p>
        </w:tc>
      </w:tr>
      <w:tr w:rsidR="00106FAF" w:rsidRPr="00106FAF" w14:paraId="4F0C8E28" w14:textId="77777777" w:rsidTr="00E0398C">
        <w:trPr>
          <w:trHeight w:val="283"/>
        </w:trPr>
        <w:tc>
          <w:tcPr>
            <w:tcW w:w="407" w:type="dxa"/>
            <w:noWrap/>
            <w:vAlign w:val="center"/>
            <w:hideMark/>
          </w:tcPr>
          <w:p w14:paraId="2BB74E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763</w:t>
            </w:r>
          </w:p>
        </w:tc>
        <w:tc>
          <w:tcPr>
            <w:tcW w:w="736" w:type="dxa"/>
            <w:noWrap/>
            <w:vAlign w:val="center"/>
            <w:hideMark/>
          </w:tcPr>
          <w:p w14:paraId="3238B6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901230</w:t>
            </w:r>
          </w:p>
        </w:tc>
        <w:tc>
          <w:tcPr>
            <w:tcW w:w="6649" w:type="dxa"/>
            <w:vAlign w:val="center"/>
            <w:hideMark/>
          </w:tcPr>
          <w:p w14:paraId="44AF3507"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Mycobacterium</w:t>
            </w:r>
            <w:proofErr w:type="spellEnd"/>
            <w:r w:rsidRPr="00106FAF">
              <w:rPr>
                <w:rFonts w:ascii="Arial" w:hAnsi="Arial" w:cs="Arial"/>
                <w:color w:val="000000"/>
                <w:sz w:val="16"/>
                <w:szCs w:val="16"/>
                <w:lang w:val="es-CO" w:eastAsia="es-CO"/>
              </w:rPr>
              <w:t xml:space="preserve"> tuberculosis CULTIVO</w:t>
            </w:r>
          </w:p>
        </w:tc>
        <w:tc>
          <w:tcPr>
            <w:tcW w:w="2268" w:type="dxa"/>
            <w:shd w:val="clear" w:color="000000" w:fill="FFFFFF"/>
            <w:noWrap/>
            <w:vAlign w:val="center"/>
            <w:hideMark/>
          </w:tcPr>
          <w:p w14:paraId="109213C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$ 112.497</w:t>
            </w:r>
          </w:p>
        </w:tc>
      </w:tr>
      <w:tr w:rsidR="00106FAF" w:rsidRPr="00106FAF" w14:paraId="20C5D85A" w14:textId="77777777" w:rsidTr="00E0398C">
        <w:trPr>
          <w:trHeight w:val="283"/>
        </w:trPr>
        <w:tc>
          <w:tcPr>
            <w:tcW w:w="407" w:type="dxa"/>
            <w:noWrap/>
            <w:vAlign w:val="center"/>
            <w:hideMark/>
          </w:tcPr>
          <w:p w14:paraId="2FB6737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764</w:t>
            </w:r>
          </w:p>
        </w:tc>
        <w:tc>
          <w:tcPr>
            <w:tcW w:w="736" w:type="dxa"/>
            <w:noWrap/>
            <w:vAlign w:val="center"/>
            <w:hideMark/>
          </w:tcPr>
          <w:p w14:paraId="05787B6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908873</w:t>
            </w:r>
          </w:p>
        </w:tc>
        <w:tc>
          <w:tcPr>
            <w:tcW w:w="6649" w:type="dxa"/>
            <w:vAlign w:val="center"/>
            <w:hideMark/>
          </w:tcPr>
          <w:p w14:paraId="7A227907"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Mycobacterium</w:t>
            </w:r>
            <w:proofErr w:type="spellEnd"/>
            <w:r w:rsidRPr="00106FAF">
              <w:rPr>
                <w:rFonts w:ascii="Arial" w:hAnsi="Arial" w:cs="Arial"/>
                <w:color w:val="000000"/>
                <w:sz w:val="16"/>
                <w:szCs w:val="16"/>
                <w:lang w:val="es-CO" w:eastAsia="es-CO"/>
              </w:rPr>
              <w:t xml:space="preserve"> tuberculosis IDENTIFICACION POR PRUEBAS MOLECULARES (ESPECIFICO)</w:t>
            </w:r>
          </w:p>
        </w:tc>
        <w:tc>
          <w:tcPr>
            <w:tcW w:w="2268" w:type="dxa"/>
            <w:shd w:val="clear" w:color="000000" w:fill="FFFFFF"/>
            <w:noWrap/>
            <w:vAlign w:val="center"/>
            <w:hideMark/>
          </w:tcPr>
          <w:p w14:paraId="1789E93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$ 462.225</w:t>
            </w:r>
          </w:p>
        </w:tc>
      </w:tr>
      <w:tr w:rsidR="00106FAF" w:rsidRPr="00106FAF" w14:paraId="7E71F163" w14:textId="77777777" w:rsidTr="00E0398C">
        <w:trPr>
          <w:trHeight w:val="283"/>
        </w:trPr>
        <w:tc>
          <w:tcPr>
            <w:tcW w:w="407" w:type="dxa"/>
            <w:noWrap/>
            <w:vAlign w:val="center"/>
            <w:hideMark/>
          </w:tcPr>
          <w:p w14:paraId="6109AC9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765</w:t>
            </w:r>
          </w:p>
        </w:tc>
        <w:tc>
          <w:tcPr>
            <w:tcW w:w="736" w:type="dxa"/>
            <w:noWrap/>
            <w:vAlign w:val="center"/>
            <w:hideMark/>
          </w:tcPr>
          <w:p w14:paraId="4B2F0A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908885</w:t>
            </w:r>
          </w:p>
        </w:tc>
        <w:tc>
          <w:tcPr>
            <w:tcW w:w="6649" w:type="dxa"/>
            <w:vAlign w:val="center"/>
            <w:hideMark/>
          </w:tcPr>
          <w:p w14:paraId="66A07AF8"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Mycobacterium</w:t>
            </w:r>
            <w:proofErr w:type="spellEnd"/>
            <w:r w:rsidRPr="00106FAF">
              <w:rPr>
                <w:rFonts w:ascii="Arial" w:hAnsi="Arial" w:cs="Arial"/>
                <w:color w:val="000000"/>
                <w:sz w:val="16"/>
                <w:szCs w:val="16"/>
                <w:lang w:val="es-CO" w:eastAsia="es-CO"/>
              </w:rPr>
              <w:t xml:space="preserve"> tuberculosis PRUEBAS DE SENSIBILIDAD POR PRUEBAS MOLECULARES (ESPECIFICO)</w:t>
            </w:r>
          </w:p>
        </w:tc>
        <w:tc>
          <w:tcPr>
            <w:tcW w:w="2268" w:type="dxa"/>
            <w:shd w:val="clear" w:color="000000" w:fill="FFFFFF"/>
            <w:noWrap/>
            <w:vAlign w:val="center"/>
            <w:hideMark/>
          </w:tcPr>
          <w:p w14:paraId="359A606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$ 380.838</w:t>
            </w:r>
          </w:p>
        </w:tc>
      </w:tr>
      <w:tr w:rsidR="00106FAF" w:rsidRPr="00106FAF" w14:paraId="27CE6C4E" w14:textId="77777777" w:rsidTr="00E0398C">
        <w:trPr>
          <w:trHeight w:val="283"/>
        </w:trPr>
        <w:tc>
          <w:tcPr>
            <w:tcW w:w="407" w:type="dxa"/>
            <w:noWrap/>
            <w:vAlign w:val="center"/>
            <w:hideMark/>
          </w:tcPr>
          <w:p w14:paraId="744661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766</w:t>
            </w:r>
          </w:p>
        </w:tc>
        <w:tc>
          <w:tcPr>
            <w:tcW w:w="736" w:type="dxa"/>
            <w:noWrap/>
            <w:vAlign w:val="center"/>
            <w:hideMark/>
          </w:tcPr>
          <w:p w14:paraId="4B0C7D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906036</w:t>
            </w:r>
          </w:p>
        </w:tc>
        <w:tc>
          <w:tcPr>
            <w:tcW w:w="6649" w:type="dxa"/>
            <w:vAlign w:val="center"/>
            <w:hideMark/>
          </w:tcPr>
          <w:p w14:paraId="3940476D"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Mycoplasma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pneumoniae</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7200E7E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$ 106.446</w:t>
            </w:r>
          </w:p>
        </w:tc>
      </w:tr>
      <w:tr w:rsidR="00106FAF" w:rsidRPr="00106FAF" w14:paraId="3B31EE67" w14:textId="77777777" w:rsidTr="00E0398C">
        <w:trPr>
          <w:trHeight w:val="283"/>
        </w:trPr>
        <w:tc>
          <w:tcPr>
            <w:tcW w:w="407" w:type="dxa"/>
            <w:noWrap/>
            <w:vAlign w:val="center"/>
            <w:hideMark/>
          </w:tcPr>
          <w:p w14:paraId="351DB3E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767</w:t>
            </w:r>
          </w:p>
        </w:tc>
        <w:tc>
          <w:tcPr>
            <w:tcW w:w="736" w:type="dxa"/>
            <w:noWrap/>
            <w:vAlign w:val="center"/>
            <w:hideMark/>
          </w:tcPr>
          <w:p w14:paraId="4F8B1D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901232</w:t>
            </w:r>
          </w:p>
        </w:tc>
        <w:tc>
          <w:tcPr>
            <w:tcW w:w="6649" w:type="dxa"/>
            <w:vAlign w:val="center"/>
            <w:hideMark/>
          </w:tcPr>
          <w:p w14:paraId="26FA71E3"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Neisseria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gonorrhoeae</w:t>
            </w:r>
            <w:proofErr w:type="spellEnd"/>
            <w:r w:rsidRPr="00106FAF">
              <w:rPr>
                <w:rFonts w:ascii="Arial" w:hAnsi="Arial" w:cs="Arial"/>
                <w:color w:val="000000"/>
                <w:sz w:val="16"/>
                <w:szCs w:val="16"/>
                <w:lang w:val="es-CO" w:eastAsia="es-CO"/>
              </w:rPr>
              <w:t xml:space="preserve"> CULTIVO</w:t>
            </w:r>
          </w:p>
        </w:tc>
        <w:tc>
          <w:tcPr>
            <w:tcW w:w="2268" w:type="dxa"/>
            <w:shd w:val="clear" w:color="000000" w:fill="FFFFFF"/>
            <w:noWrap/>
            <w:vAlign w:val="center"/>
            <w:hideMark/>
          </w:tcPr>
          <w:p w14:paraId="70EFD1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$ 68.600</w:t>
            </w:r>
          </w:p>
        </w:tc>
      </w:tr>
      <w:tr w:rsidR="00106FAF" w:rsidRPr="00106FAF" w14:paraId="4F23C404" w14:textId="77777777" w:rsidTr="00E0398C">
        <w:trPr>
          <w:trHeight w:val="283"/>
        </w:trPr>
        <w:tc>
          <w:tcPr>
            <w:tcW w:w="407" w:type="dxa"/>
            <w:noWrap/>
            <w:vAlign w:val="center"/>
            <w:hideMark/>
          </w:tcPr>
          <w:p w14:paraId="0593B3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768</w:t>
            </w:r>
          </w:p>
        </w:tc>
        <w:tc>
          <w:tcPr>
            <w:tcW w:w="736" w:type="dxa"/>
            <w:noWrap/>
            <w:vAlign w:val="center"/>
            <w:hideMark/>
          </w:tcPr>
          <w:p w14:paraId="0E5CAC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901233</w:t>
            </w:r>
          </w:p>
        </w:tc>
        <w:tc>
          <w:tcPr>
            <w:tcW w:w="6649" w:type="dxa"/>
            <w:vAlign w:val="center"/>
            <w:hideMark/>
          </w:tcPr>
          <w:p w14:paraId="145EEAC1"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Neisseria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meningitidis</w:t>
            </w:r>
            <w:proofErr w:type="spellEnd"/>
            <w:r w:rsidRPr="00106FAF">
              <w:rPr>
                <w:rFonts w:ascii="Arial" w:hAnsi="Arial" w:cs="Arial"/>
                <w:color w:val="000000"/>
                <w:sz w:val="16"/>
                <w:szCs w:val="16"/>
                <w:lang w:val="es-CO" w:eastAsia="es-CO"/>
              </w:rPr>
              <w:t xml:space="preserve"> CULTIVO</w:t>
            </w:r>
          </w:p>
        </w:tc>
        <w:tc>
          <w:tcPr>
            <w:tcW w:w="2268" w:type="dxa"/>
            <w:shd w:val="clear" w:color="000000" w:fill="FFFFFF"/>
            <w:noWrap/>
            <w:vAlign w:val="center"/>
            <w:hideMark/>
          </w:tcPr>
          <w:p w14:paraId="1860A84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$ 72.635</w:t>
            </w:r>
          </w:p>
        </w:tc>
      </w:tr>
      <w:tr w:rsidR="00106FAF" w:rsidRPr="00106FAF" w14:paraId="22374DBE" w14:textId="77777777" w:rsidTr="00E0398C">
        <w:trPr>
          <w:trHeight w:val="283"/>
        </w:trPr>
        <w:tc>
          <w:tcPr>
            <w:tcW w:w="407" w:type="dxa"/>
            <w:noWrap/>
            <w:vAlign w:val="center"/>
            <w:hideMark/>
          </w:tcPr>
          <w:p w14:paraId="2A23B7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769</w:t>
            </w:r>
          </w:p>
        </w:tc>
        <w:tc>
          <w:tcPr>
            <w:tcW w:w="736" w:type="dxa"/>
            <w:noWrap/>
            <w:vAlign w:val="center"/>
            <w:hideMark/>
          </w:tcPr>
          <w:p w14:paraId="374B3D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901317</w:t>
            </w:r>
          </w:p>
        </w:tc>
        <w:tc>
          <w:tcPr>
            <w:tcW w:w="6649" w:type="dxa"/>
            <w:vAlign w:val="center"/>
            <w:hideMark/>
          </w:tcPr>
          <w:p w14:paraId="5C86DBD0"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Neisseria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meningitidis</w:t>
            </w:r>
            <w:proofErr w:type="spellEnd"/>
            <w:r w:rsidRPr="00106FAF">
              <w:rPr>
                <w:rFonts w:ascii="Arial" w:hAnsi="Arial" w:cs="Arial"/>
                <w:color w:val="000000"/>
                <w:sz w:val="16"/>
                <w:szCs w:val="16"/>
                <w:lang w:val="es-CO" w:eastAsia="es-CO"/>
              </w:rPr>
              <w:t xml:space="preserve"> SEROTIPIFICACION POR LATEX</w:t>
            </w:r>
          </w:p>
        </w:tc>
        <w:tc>
          <w:tcPr>
            <w:tcW w:w="2268" w:type="dxa"/>
            <w:shd w:val="clear" w:color="000000" w:fill="FFFFFF"/>
            <w:noWrap/>
            <w:vAlign w:val="center"/>
            <w:hideMark/>
          </w:tcPr>
          <w:p w14:paraId="3CABB47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$ 225.470</w:t>
            </w:r>
          </w:p>
        </w:tc>
      </w:tr>
      <w:tr w:rsidR="00106FAF" w:rsidRPr="00106FAF" w14:paraId="755C7869" w14:textId="77777777" w:rsidTr="00E0398C">
        <w:trPr>
          <w:trHeight w:val="283"/>
        </w:trPr>
        <w:tc>
          <w:tcPr>
            <w:tcW w:w="407" w:type="dxa"/>
            <w:noWrap/>
            <w:vAlign w:val="center"/>
            <w:hideMark/>
          </w:tcPr>
          <w:p w14:paraId="3EAE25F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770</w:t>
            </w:r>
          </w:p>
        </w:tc>
        <w:tc>
          <w:tcPr>
            <w:tcW w:w="736" w:type="dxa"/>
            <w:noWrap/>
            <w:vAlign w:val="center"/>
            <w:hideMark/>
          </w:tcPr>
          <w:p w14:paraId="39F2B06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905003</w:t>
            </w:r>
          </w:p>
        </w:tc>
        <w:tc>
          <w:tcPr>
            <w:tcW w:w="6649" w:type="dxa"/>
            <w:vAlign w:val="center"/>
            <w:hideMark/>
          </w:tcPr>
          <w:p w14:paraId="2E65F9B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NIVEL DE PROCAINAMIDA METABOLITOS N-ACETIL PROCAINAMIDA SEMIAUTOMATIZADO O AUTOMATIZADO</w:t>
            </w:r>
          </w:p>
        </w:tc>
        <w:tc>
          <w:tcPr>
            <w:tcW w:w="2268" w:type="dxa"/>
            <w:shd w:val="clear" w:color="000000" w:fill="FFFFFF"/>
            <w:noWrap/>
            <w:vAlign w:val="center"/>
            <w:hideMark/>
          </w:tcPr>
          <w:p w14:paraId="1929D85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$ 288.314</w:t>
            </w:r>
          </w:p>
        </w:tc>
      </w:tr>
      <w:tr w:rsidR="00106FAF" w:rsidRPr="00106FAF" w14:paraId="3157D8EC" w14:textId="77777777" w:rsidTr="00E0398C">
        <w:trPr>
          <w:trHeight w:val="283"/>
        </w:trPr>
        <w:tc>
          <w:tcPr>
            <w:tcW w:w="407" w:type="dxa"/>
            <w:noWrap/>
            <w:vAlign w:val="center"/>
            <w:hideMark/>
          </w:tcPr>
          <w:p w14:paraId="77843D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771</w:t>
            </w:r>
          </w:p>
        </w:tc>
        <w:tc>
          <w:tcPr>
            <w:tcW w:w="736" w:type="dxa"/>
            <w:noWrap/>
            <w:vAlign w:val="center"/>
            <w:hideMark/>
          </w:tcPr>
          <w:p w14:paraId="274932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905740</w:t>
            </w:r>
          </w:p>
        </w:tc>
        <w:tc>
          <w:tcPr>
            <w:tcW w:w="6649" w:type="dxa"/>
            <w:vAlign w:val="center"/>
            <w:hideMark/>
          </w:tcPr>
          <w:p w14:paraId="3E29CE8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OPIACEOS MANUAL</w:t>
            </w:r>
          </w:p>
        </w:tc>
        <w:tc>
          <w:tcPr>
            <w:tcW w:w="2268" w:type="dxa"/>
            <w:shd w:val="clear" w:color="000000" w:fill="FFFFFF"/>
            <w:noWrap/>
            <w:vAlign w:val="center"/>
            <w:hideMark/>
          </w:tcPr>
          <w:p w14:paraId="64E49C9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$ 49.658</w:t>
            </w:r>
          </w:p>
        </w:tc>
      </w:tr>
      <w:tr w:rsidR="00106FAF" w:rsidRPr="00106FAF" w14:paraId="38BB36E9" w14:textId="77777777" w:rsidTr="00E0398C">
        <w:trPr>
          <w:trHeight w:val="283"/>
        </w:trPr>
        <w:tc>
          <w:tcPr>
            <w:tcW w:w="407" w:type="dxa"/>
            <w:noWrap/>
            <w:vAlign w:val="center"/>
            <w:hideMark/>
          </w:tcPr>
          <w:p w14:paraId="122992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772</w:t>
            </w:r>
          </w:p>
        </w:tc>
        <w:tc>
          <w:tcPr>
            <w:tcW w:w="736" w:type="dxa"/>
            <w:noWrap/>
            <w:vAlign w:val="center"/>
            <w:hideMark/>
          </w:tcPr>
          <w:p w14:paraId="5FE8FE1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905741</w:t>
            </w:r>
          </w:p>
        </w:tc>
        <w:tc>
          <w:tcPr>
            <w:tcW w:w="6649" w:type="dxa"/>
            <w:vAlign w:val="center"/>
            <w:hideMark/>
          </w:tcPr>
          <w:p w14:paraId="0869DA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ORGANOCLORADOS SEMIAUTOMATIZADO</w:t>
            </w:r>
          </w:p>
        </w:tc>
        <w:tc>
          <w:tcPr>
            <w:tcW w:w="2268" w:type="dxa"/>
            <w:shd w:val="clear" w:color="000000" w:fill="FFFFFF"/>
            <w:noWrap/>
            <w:vAlign w:val="center"/>
            <w:hideMark/>
          </w:tcPr>
          <w:p w14:paraId="5FF4430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$ 88.927</w:t>
            </w:r>
          </w:p>
        </w:tc>
      </w:tr>
      <w:tr w:rsidR="00106FAF" w:rsidRPr="00106FAF" w14:paraId="0DBC779F" w14:textId="77777777" w:rsidTr="00E0398C">
        <w:trPr>
          <w:trHeight w:val="283"/>
        </w:trPr>
        <w:tc>
          <w:tcPr>
            <w:tcW w:w="407" w:type="dxa"/>
            <w:noWrap/>
            <w:vAlign w:val="center"/>
            <w:hideMark/>
          </w:tcPr>
          <w:p w14:paraId="01364F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773</w:t>
            </w:r>
          </w:p>
        </w:tc>
        <w:tc>
          <w:tcPr>
            <w:tcW w:w="736" w:type="dxa"/>
            <w:noWrap/>
            <w:vAlign w:val="center"/>
            <w:hideMark/>
          </w:tcPr>
          <w:p w14:paraId="1B8D21D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903033</w:t>
            </w:r>
          </w:p>
        </w:tc>
        <w:tc>
          <w:tcPr>
            <w:tcW w:w="6649" w:type="dxa"/>
            <w:vAlign w:val="center"/>
            <w:hideMark/>
          </w:tcPr>
          <w:p w14:paraId="1057883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OSMOLARIDAD EN ORINA</w:t>
            </w:r>
          </w:p>
        </w:tc>
        <w:tc>
          <w:tcPr>
            <w:tcW w:w="2268" w:type="dxa"/>
            <w:shd w:val="clear" w:color="000000" w:fill="FFFFFF"/>
            <w:noWrap/>
            <w:vAlign w:val="center"/>
            <w:hideMark/>
          </w:tcPr>
          <w:p w14:paraId="0911DF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$ 31.096</w:t>
            </w:r>
          </w:p>
        </w:tc>
      </w:tr>
      <w:tr w:rsidR="00106FAF" w:rsidRPr="00106FAF" w14:paraId="359EC944" w14:textId="77777777" w:rsidTr="00E0398C">
        <w:trPr>
          <w:trHeight w:val="283"/>
        </w:trPr>
        <w:tc>
          <w:tcPr>
            <w:tcW w:w="407" w:type="dxa"/>
            <w:noWrap/>
            <w:vAlign w:val="center"/>
            <w:hideMark/>
          </w:tcPr>
          <w:p w14:paraId="1245C7F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774</w:t>
            </w:r>
          </w:p>
        </w:tc>
        <w:tc>
          <w:tcPr>
            <w:tcW w:w="736" w:type="dxa"/>
            <w:noWrap/>
            <w:vAlign w:val="center"/>
            <w:hideMark/>
          </w:tcPr>
          <w:p w14:paraId="1A1555F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903034</w:t>
            </w:r>
          </w:p>
        </w:tc>
        <w:tc>
          <w:tcPr>
            <w:tcW w:w="6649" w:type="dxa"/>
            <w:vAlign w:val="center"/>
            <w:hideMark/>
          </w:tcPr>
          <w:p w14:paraId="3F8EBC6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OSMOLARIDAD EN SUERO</w:t>
            </w:r>
          </w:p>
        </w:tc>
        <w:tc>
          <w:tcPr>
            <w:tcW w:w="2268" w:type="dxa"/>
            <w:shd w:val="clear" w:color="000000" w:fill="FFFFFF"/>
            <w:noWrap/>
            <w:vAlign w:val="center"/>
            <w:hideMark/>
          </w:tcPr>
          <w:p w14:paraId="61DEA6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$ 33.600</w:t>
            </w:r>
          </w:p>
        </w:tc>
      </w:tr>
      <w:tr w:rsidR="00106FAF" w:rsidRPr="00106FAF" w14:paraId="3C432049" w14:textId="77777777" w:rsidTr="00E0398C">
        <w:trPr>
          <w:trHeight w:val="283"/>
        </w:trPr>
        <w:tc>
          <w:tcPr>
            <w:tcW w:w="407" w:type="dxa"/>
            <w:noWrap/>
            <w:vAlign w:val="center"/>
            <w:hideMark/>
          </w:tcPr>
          <w:p w14:paraId="279C01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775</w:t>
            </w:r>
          </w:p>
        </w:tc>
        <w:tc>
          <w:tcPr>
            <w:tcW w:w="736" w:type="dxa"/>
            <w:noWrap/>
            <w:vAlign w:val="center"/>
            <w:hideMark/>
          </w:tcPr>
          <w:p w14:paraId="26FC30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903035</w:t>
            </w:r>
          </w:p>
        </w:tc>
        <w:tc>
          <w:tcPr>
            <w:tcW w:w="6649" w:type="dxa"/>
            <w:vAlign w:val="center"/>
            <w:hideMark/>
          </w:tcPr>
          <w:p w14:paraId="33EF442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OSTEOCALCINA</w:t>
            </w:r>
          </w:p>
        </w:tc>
        <w:tc>
          <w:tcPr>
            <w:tcW w:w="2268" w:type="dxa"/>
            <w:shd w:val="clear" w:color="000000" w:fill="FFFFFF"/>
            <w:noWrap/>
            <w:vAlign w:val="center"/>
            <w:hideMark/>
          </w:tcPr>
          <w:p w14:paraId="7D157C0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$ 99.400</w:t>
            </w:r>
          </w:p>
        </w:tc>
      </w:tr>
      <w:tr w:rsidR="00106FAF" w:rsidRPr="00106FAF" w14:paraId="11F8273A" w14:textId="77777777" w:rsidTr="00E0398C">
        <w:trPr>
          <w:trHeight w:val="283"/>
        </w:trPr>
        <w:tc>
          <w:tcPr>
            <w:tcW w:w="407" w:type="dxa"/>
            <w:noWrap/>
            <w:vAlign w:val="center"/>
            <w:hideMark/>
          </w:tcPr>
          <w:p w14:paraId="763A55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776</w:t>
            </w:r>
          </w:p>
        </w:tc>
        <w:tc>
          <w:tcPr>
            <w:tcW w:w="736" w:type="dxa"/>
            <w:noWrap/>
            <w:vAlign w:val="center"/>
            <w:hideMark/>
          </w:tcPr>
          <w:p w14:paraId="370140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903036</w:t>
            </w:r>
          </w:p>
        </w:tc>
        <w:tc>
          <w:tcPr>
            <w:tcW w:w="6649" w:type="dxa"/>
            <w:vAlign w:val="center"/>
            <w:hideMark/>
          </w:tcPr>
          <w:p w14:paraId="460B78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OXALATOS EN ORINA O EN SANGRE</w:t>
            </w:r>
          </w:p>
        </w:tc>
        <w:tc>
          <w:tcPr>
            <w:tcW w:w="2268" w:type="dxa"/>
            <w:shd w:val="clear" w:color="000000" w:fill="FFFFFF"/>
            <w:noWrap/>
            <w:vAlign w:val="center"/>
            <w:hideMark/>
          </w:tcPr>
          <w:p w14:paraId="412DB7F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$ 114.946</w:t>
            </w:r>
          </w:p>
        </w:tc>
      </w:tr>
      <w:tr w:rsidR="00106FAF" w:rsidRPr="00106FAF" w14:paraId="559B6606" w14:textId="77777777" w:rsidTr="00E0398C">
        <w:trPr>
          <w:trHeight w:val="283"/>
        </w:trPr>
        <w:tc>
          <w:tcPr>
            <w:tcW w:w="407" w:type="dxa"/>
            <w:noWrap/>
            <w:vAlign w:val="center"/>
            <w:hideMark/>
          </w:tcPr>
          <w:p w14:paraId="780586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777</w:t>
            </w:r>
          </w:p>
        </w:tc>
        <w:tc>
          <w:tcPr>
            <w:tcW w:w="736" w:type="dxa"/>
            <w:noWrap/>
            <w:vAlign w:val="center"/>
            <w:hideMark/>
          </w:tcPr>
          <w:p w14:paraId="06F3AF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906238</w:t>
            </w:r>
          </w:p>
        </w:tc>
        <w:tc>
          <w:tcPr>
            <w:tcW w:w="6649" w:type="dxa"/>
            <w:vAlign w:val="center"/>
            <w:hideMark/>
          </w:tcPr>
          <w:p w14:paraId="4DB215C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Parotiditis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43F97F7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$ 62.011</w:t>
            </w:r>
          </w:p>
        </w:tc>
      </w:tr>
      <w:tr w:rsidR="00106FAF" w:rsidRPr="00106FAF" w14:paraId="1719C895" w14:textId="77777777" w:rsidTr="00E0398C">
        <w:trPr>
          <w:trHeight w:val="283"/>
        </w:trPr>
        <w:tc>
          <w:tcPr>
            <w:tcW w:w="407" w:type="dxa"/>
            <w:noWrap/>
            <w:vAlign w:val="center"/>
            <w:hideMark/>
          </w:tcPr>
          <w:p w14:paraId="45A5C8B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778</w:t>
            </w:r>
          </w:p>
        </w:tc>
        <w:tc>
          <w:tcPr>
            <w:tcW w:w="736" w:type="dxa"/>
            <w:noWrap/>
            <w:vAlign w:val="center"/>
            <w:hideMark/>
          </w:tcPr>
          <w:p w14:paraId="041150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906259</w:t>
            </w:r>
          </w:p>
        </w:tc>
        <w:tc>
          <w:tcPr>
            <w:tcW w:w="6649" w:type="dxa"/>
            <w:vAlign w:val="center"/>
            <w:hideMark/>
          </w:tcPr>
          <w:p w14:paraId="2750A19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Parvovirus B19 ANTICUERPOS SEMIAUTOMATIZADO O AUTOMATIZADO</w:t>
            </w:r>
          </w:p>
        </w:tc>
        <w:tc>
          <w:tcPr>
            <w:tcW w:w="2268" w:type="dxa"/>
            <w:shd w:val="clear" w:color="000000" w:fill="FFFFFF"/>
            <w:noWrap/>
            <w:vAlign w:val="center"/>
            <w:hideMark/>
          </w:tcPr>
          <w:p w14:paraId="5B52EB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$ 142.916</w:t>
            </w:r>
          </w:p>
        </w:tc>
      </w:tr>
      <w:tr w:rsidR="00106FAF" w:rsidRPr="00106FAF" w14:paraId="2B682F5D" w14:textId="77777777" w:rsidTr="00E0398C">
        <w:trPr>
          <w:trHeight w:val="283"/>
        </w:trPr>
        <w:tc>
          <w:tcPr>
            <w:tcW w:w="407" w:type="dxa"/>
            <w:noWrap/>
            <w:vAlign w:val="center"/>
            <w:hideMark/>
          </w:tcPr>
          <w:p w14:paraId="5330CD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779</w:t>
            </w:r>
          </w:p>
        </w:tc>
        <w:tc>
          <w:tcPr>
            <w:tcW w:w="736" w:type="dxa"/>
            <w:noWrap/>
            <w:vAlign w:val="center"/>
            <w:hideMark/>
          </w:tcPr>
          <w:p w14:paraId="123FEBC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903066</w:t>
            </w:r>
          </w:p>
        </w:tc>
        <w:tc>
          <w:tcPr>
            <w:tcW w:w="6649" w:type="dxa"/>
            <w:vAlign w:val="center"/>
            <w:hideMark/>
          </w:tcPr>
          <w:p w14:paraId="3944A9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PEPTIDO ATRIAL NATRIURETICO [BNP] [PEPTIDO CEREBRAL NATRIURETICO]</w:t>
            </w:r>
          </w:p>
        </w:tc>
        <w:tc>
          <w:tcPr>
            <w:tcW w:w="2268" w:type="dxa"/>
            <w:shd w:val="clear" w:color="000000" w:fill="FFFFFF"/>
            <w:noWrap/>
            <w:vAlign w:val="center"/>
            <w:hideMark/>
          </w:tcPr>
          <w:p w14:paraId="1A1ED1E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$ 97.595</w:t>
            </w:r>
          </w:p>
        </w:tc>
      </w:tr>
      <w:tr w:rsidR="00106FAF" w:rsidRPr="00106FAF" w14:paraId="701167B2" w14:textId="77777777" w:rsidTr="00E0398C">
        <w:trPr>
          <w:trHeight w:val="283"/>
        </w:trPr>
        <w:tc>
          <w:tcPr>
            <w:tcW w:w="407" w:type="dxa"/>
            <w:noWrap/>
            <w:vAlign w:val="center"/>
            <w:hideMark/>
          </w:tcPr>
          <w:p w14:paraId="56EDDA7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780</w:t>
            </w:r>
          </w:p>
        </w:tc>
        <w:tc>
          <w:tcPr>
            <w:tcW w:w="736" w:type="dxa"/>
            <w:noWrap/>
            <w:vAlign w:val="center"/>
            <w:hideMark/>
          </w:tcPr>
          <w:p w14:paraId="7DE25B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904706</w:t>
            </w:r>
          </w:p>
        </w:tc>
        <w:tc>
          <w:tcPr>
            <w:tcW w:w="6649" w:type="dxa"/>
            <w:vAlign w:val="center"/>
            <w:hideMark/>
          </w:tcPr>
          <w:p w14:paraId="6FDEE7A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PEPTIDO C</w:t>
            </w:r>
          </w:p>
        </w:tc>
        <w:tc>
          <w:tcPr>
            <w:tcW w:w="2268" w:type="dxa"/>
            <w:shd w:val="clear" w:color="000000" w:fill="FFFFFF"/>
            <w:noWrap/>
            <w:vAlign w:val="center"/>
            <w:hideMark/>
          </w:tcPr>
          <w:p w14:paraId="556A74D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$ 81.223</w:t>
            </w:r>
          </w:p>
        </w:tc>
      </w:tr>
      <w:tr w:rsidR="00106FAF" w:rsidRPr="00106FAF" w14:paraId="2D3AC854" w14:textId="77777777" w:rsidTr="00E0398C">
        <w:trPr>
          <w:trHeight w:val="283"/>
        </w:trPr>
        <w:tc>
          <w:tcPr>
            <w:tcW w:w="407" w:type="dxa"/>
            <w:noWrap/>
            <w:vAlign w:val="center"/>
            <w:hideMark/>
          </w:tcPr>
          <w:p w14:paraId="66C400B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781</w:t>
            </w:r>
          </w:p>
        </w:tc>
        <w:tc>
          <w:tcPr>
            <w:tcW w:w="736" w:type="dxa"/>
            <w:noWrap/>
            <w:vAlign w:val="center"/>
            <w:hideMark/>
          </w:tcPr>
          <w:p w14:paraId="085C39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906445</w:t>
            </w:r>
          </w:p>
        </w:tc>
        <w:tc>
          <w:tcPr>
            <w:tcW w:w="6649" w:type="dxa"/>
            <w:vAlign w:val="center"/>
            <w:hideMark/>
          </w:tcPr>
          <w:p w14:paraId="55141FB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PLAQUETAS ANTICUERPOS CIRCULANTES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e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SEMIAUTOMATIZADO O AUTOMATIZADO</w:t>
            </w:r>
          </w:p>
        </w:tc>
        <w:tc>
          <w:tcPr>
            <w:tcW w:w="2268" w:type="dxa"/>
            <w:shd w:val="clear" w:color="000000" w:fill="FFFFFF"/>
            <w:noWrap/>
            <w:vAlign w:val="center"/>
            <w:hideMark/>
          </w:tcPr>
          <w:p w14:paraId="0011281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$ 750.400</w:t>
            </w:r>
          </w:p>
        </w:tc>
      </w:tr>
      <w:tr w:rsidR="00106FAF" w:rsidRPr="00106FAF" w14:paraId="65C0CDAB" w14:textId="77777777" w:rsidTr="00E0398C">
        <w:trPr>
          <w:trHeight w:val="283"/>
        </w:trPr>
        <w:tc>
          <w:tcPr>
            <w:tcW w:w="407" w:type="dxa"/>
            <w:noWrap/>
            <w:vAlign w:val="center"/>
            <w:hideMark/>
          </w:tcPr>
          <w:p w14:paraId="432402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782</w:t>
            </w:r>
          </w:p>
        </w:tc>
        <w:tc>
          <w:tcPr>
            <w:tcW w:w="736" w:type="dxa"/>
            <w:noWrap/>
            <w:vAlign w:val="center"/>
            <w:hideMark/>
          </w:tcPr>
          <w:p w14:paraId="577460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902029</w:t>
            </w:r>
          </w:p>
        </w:tc>
        <w:tc>
          <w:tcPr>
            <w:tcW w:w="6649" w:type="dxa"/>
            <w:vAlign w:val="center"/>
            <w:hideMark/>
          </w:tcPr>
          <w:p w14:paraId="26AC942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PLASMINOGENO</w:t>
            </w:r>
          </w:p>
        </w:tc>
        <w:tc>
          <w:tcPr>
            <w:tcW w:w="2268" w:type="dxa"/>
            <w:shd w:val="clear" w:color="000000" w:fill="FFFFFF"/>
            <w:noWrap/>
            <w:vAlign w:val="center"/>
            <w:hideMark/>
          </w:tcPr>
          <w:p w14:paraId="45BC597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$ 117.655</w:t>
            </w:r>
          </w:p>
        </w:tc>
      </w:tr>
      <w:tr w:rsidR="00106FAF" w:rsidRPr="00106FAF" w14:paraId="544433AB" w14:textId="77777777" w:rsidTr="00E0398C">
        <w:trPr>
          <w:trHeight w:val="283"/>
        </w:trPr>
        <w:tc>
          <w:tcPr>
            <w:tcW w:w="407" w:type="dxa"/>
            <w:noWrap/>
            <w:vAlign w:val="center"/>
            <w:hideMark/>
          </w:tcPr>
          <w:p w14:paraId="309F161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783</w:t>
            </w:r>
          </w:p>
        </w:tc>
        <w:tc>
          <w:tcPr>
            <w:tcW w:w="736" w:type="dxa"/>
            <w:noWrap/>
            <w:vAlign w:val="center"/>
            <w:hideMark/>
          </w:tcPr>
          <w:p w14:paraId="621FBC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906447</w:t>
            </w:r>
          </w:p>
        </w:tc>
        <w:tc>
          <w:tcPr>
            <w:tcW w:w="6649" w:type="dxa"/>
            <w:vAlign w:val="center"/>
            <w:hideMark/>
          </w:tcPr>
          <w:p w14:paraId="768AECB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PM/SCL ANTICUERPOS SEMIAUTOMATIZADO O AUTOMATIZADO</w:t>
            </w:r>
          </w:p>
        </w:tc>
        <w:tc>
          <w:tcPr>
            <w:tcW w:w="2268" w:type="dxa"/>
            <w:shd w:val="clear" w:color="000000" w:fill="FFFFFF"/>
            <w:noWrap/>
            <w:vAlign w:val="center"/>
            <w:hideMark/>
          </w:tcPr>
          <w:p w14:paraId="4AA9198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$ 132.109</w:t>
            </w:r>
          </w:p>
        </w:tc>
      </w:tr>
      <w:tr w:rsidR="00106FAF" w:rsidRPr="00106FAF" w14:paraId="3522E4AB" w14:textId="77777777" w:rsidTr="00E0398C">
        <w:trPr>
          <w:trHeight w:val="283"/>
        </w:trPr>
        <w:tc>
          <w:tcPr>
            <w:tcW w:w="407" w:type="dxa"/>
            <w:noWrap/>
            <w:vAlign w:val="center"/>
            <w:hideMark/>
          </w:tcPr>
          <w:p w14:paraId="577EFD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784</w:t>
            </w:r>
          </w:p>
        </w:tc>
        <w:tc>
          <w:tcPr>
            <w:tcW w:w="736" w:type="dxa"/>
            <w:noWrap/>
            <w:vAlign w:val="center"/>
            <w:hideMark/>
          </w:tcPr>
          <w:p w14:paraId="3DD914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906325</w:t>
            </w:r>
          </w:p>
        </w:tc>
        <w:tc>
          <w:tcPr>
            <w:tcW w:w="6649" w:type="dxa"/>
            <w:vAlign w:val="center"/>
            <w:hideMark/>
          </w:tcPr>
          <w:p w14:paraId="4BF822B9"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Pneumocystis</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carinii</w:t>
            </w:r>
            <w:proofErr w:type="spellEnd"/>
            <w:r w:rsidRPr="00106FAF">
              <w:rPr>
                <w:rFonts w:ascii="Arial" w:hAnsi="Arial" w:cs="Arial"/>
                <w:color w:val="000000"/>
                <w:sz w:val="16"/>
                <w:szCs w:val="16"/>
                <w:lang w:val="es-CO" w:eastAsia="es-CO"/>
              </w:rPr>
              <w:t xml:space="preserve"> ANTIGENO MANUAL O SEMIAUTOMATIZADO O AUTOMATIZADO</w:t>
            </w:r>
          </w:p>
        </w:tc>
        <w:tc>
          <w:tcPr>
            <w:tcW w:w="2268" w:type="dxa"/>
            <w:shd w:val="clear" w:color="000000" w:fill="FFFFFF"/>
            <w:noWrap/>
            <w:vAlign w:val="center"/>
            <w:hideMark/>
          </w:tcPr>
          <w:p w14:paraId="0958F7B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$ 357.091</w:t>
            </w:r>
          </w:p>
        </w:tc>
      </w:tr>
      <w:tr w:rsidR="00106FAF" w:rsidRPr="00106FAF" w14:paraId="52DA8459" w14:textId="77777777" w:rsidTr="00E0398C">
        <w:trPr>
          <w:trHeight w:val="283"/>
        </w:trPr>
        <w:tc>
          <w:tcPr>
            <w:tcW w:w="407" w:type="dxa"/>
            <w:noWrap/>
            <w:vAlign w:val="center"/>
            <w:hideMark/>
          </w:tcPr>
          <w:p w14:paraId="16AB43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785</w:t>
            </w:r>
          </w:p>
        </w:tc>
        <w:tc>
          <w:tcPr>
            <w:tcW w:w="736" w:type="dxa"/>
            <w:noWrap/>
            <w:vAlign w:val="center"/>
            <w:hideMark/>
          </w:tcPr>
          <w:p w14:paraId="4353B9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903038</w:t>
            </w:r>
          </w:p>
        </w:tc>
        <w:tc>
          <w:tcPr>
            <w:tcW w:w="6649" w:type="dxa"/>
            <w:vAlign w:val="center"/>
            <w:hideMark/>
          </w:tcPr>
          <w:p w14:paraId="7E051F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PORFIRINAS CUANTITATIVAS EN ORINA 24 HORAS</w:t>
            </w:r>
          </w:p>
        </w:tc>
        <w:tc>
          <w:tcPr>
            <w:tcW w:w="2268" w:type="dxa"/>
            <w:shd w:val="clear" w:color="000000" w:fill="FFFFFF"/>
            <w:noWrap/>
            <w:vAlign w:val="center"/>
            <w:hideMark/>
          </w:tcPr>
          <w:p w14:paraId="25A555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$ 189.005</w:t>
            </w:r>
          </w:p>
        </w:tc>
      </w:tr>
      <w:tr w:rsidR="00106FAF" w:rsidRPr="00106FAF" w14:paraId="015AD524" w14:textId="77777777" w:rsidTr="00E0398C">
        <w:trPr>
          <w:trHeight w:val="283"/>
        </w:trPr>
        <w:tc>
          <w:tcPr>
            <w:tcW w:w="407" w:type="dxa"/>
            <w:noWrap/>
            <w:vAlign w:val="center"/>
            <w:hideMark/>
          </w:tcPr>
          <w:p w14:paraId="24143E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786</w:t>
            </w:r>
          </w:p>
        </w:tc>
        <w:tc>
          <w:tcPr>
            <w:tcW w:w="736" w:type="dxa"/>
            <w:noWrap/>
            <w:vAlign w:val="center"/>
            <w:hideMark/>
          </w:tcPr>
          <w:p w14:paraId="37AD704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903041</w:t>
            </w:r>
          </w:p>
        </w:tc>
        <w:tc>
          <w:tcPr>
            <w:tcW w:w="6649" w:type="dxa"/>
            <w:vAlign w:val="center"/>
            <w:hideMark/>
          </w:tcPr>
          <w:p w14:paraId="13B89F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PORFOBILINOGENO CUANTITATIVO EN ORINA DE 24 HORAS</w:t>
            </w:r>
          </w:p>
        </w:tc>
        <w:tc>
          <w:tcPr>
            <w:tcW w:w="2268" w:type="dxa"/>
            <w:shd w:val="clear" w:color="000000" w:fill="FFFFFF"/>
            <w:noWrap/>
            <w:vAlign w:val="center"/>
            <w:hideMark/>
          </w:tcPr>
          <w:p w14:paraId="2CBA47A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$ 72.342</w:t>
            </w:r>
          </w:p>
        </w:tc>
      </w:tr>
      <w:tr w:rsidR="00106FAF" w:rsidRPr="00106FAF" w14:paraId="05E7F740" w14:textId="77777777" w:rsidTr="00E0398C">
        <w:trPr>
          <w:trHeight w:val="283"/>
        </w:trPr>
        <w:tc>
          <w:tcPr>
            <w:tcW w:w="407" w:type="dxa"/>
            <w:noWrap/>
            <w:vAlign w:val="center"/>
            <w:hideMark/>
          </w:tcPr>
          <w:p w14:paraId="14AF7D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787</w:t>
            </w:r>
          </w:p>
        </w:tc>
        <w:tc>
          <w:tcPr>
            <w:tcW w:w="736" w:type="dxa"/>
            <w:noWrap/>
            <w:vAlign w:val="center"/>
            <w:hideMark/>
          </w:tcPr>
          <w:p w14:paraId="2B7DC6C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906912</w:t>
            </w:r>
          </w:p>
        </w:tc>
        <w:tc>
          <w:tcPr>
            <w:tcW w:w="6649" w:type="dxa"/>
            <w:vAlign w:val="center"/>
            <w:hideMark/>
          </w:tcPr>
          <w:p w14:paraId="133EDC8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PREALBUMINA SEMIAUTOMATIZADO O AUTOMATIZADO</w:t>
            </w:r>
          </w:p>
        </w:tc>
        <w:tc>
          <w:tcPr>
            <w:tcW w:w="2268" w:type="dxa"/>
            <w:shd w:val="clear" w:color="000000" w:fill="FFFFFF"/>
            <w:noWrap/>
            <w:vAlign w:val="center"/>
            <w:hideMark/>
          </w:tcPr>
          <w:p w14:paraId="6D9EF34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$ 44.660</w:t>
            </w:r>
          </w:p>
        </w:tc>
      </w:tr>
      <w:tr w:rsidR="00106FAF" w:rsidRPr="00106FAF" w14:paraId="6539A534" w14:textId="77777777" w:rsidTr="00E0398C">
        <w:trPr>
          <w:trHeight w:val="283"/>
        </w:trPr>
        <w:tc>
          <w:tcPr>
            <w:tcW w:w="407" w:type="dxa"/>
            <w:noWrap/>
            <w:vAlign w:val="center"/>
            <w:hideMark/>
          </w:tcPr>
          <w:p w14:paraId="2F0505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788</w:t>
            </w:r>
          </w:p>
        </w:tc>
        <w:tc>
          <w:tcPr>
            <w:tcW w:w="736" w:type="dxa"/>
            <w:noWrap/>
            <w:vAlign w:val="center"/>
            <w:hideMark/>
          </w:tcPr>
          <w:p w14:paraId="6EA843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903065</w:t>
            </w:r>
          </w:p>
        </w:tc>
        <w:tc>
          <w:tcPr>
            <w:tcW w:w="6649" w:type="dxa"/>
            <w:vAlign w:val="center"/>
            <w:hideMark/>
          </w:tcPr>
          <w:p w14:paraId="481FE29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 PEPTIDO ATRIAL NATRIURETICO [PRO-BNP] (PEPTIDO CEREBRAL NATRIURETICO)</w:t>
            </w:r>
          </w:p>
        </w:tc>
        <w:tc>
          <w:tcPr>
            <w:tcW w:w="2268" w:type="dxa"/>
            <w:shd w:val="clear" w:color="000000" w:fill="FFFFFF"/>
            <w:noWrap/>
            <w:vAlign w:val="center"/>
            <w:hideMark/>
          </w:tcPr>
          <w:p w14:paraId="0A43C71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$ 116.469</w:t>
            </w:r>
          </w:p>
        </w:tc>
      </w:tr>
      <w:tr w:rsidR="00106FAF" w:rsidRPr="00106FAF" w14:paraId="376485CD" w14:textId="77777777" w:rsidTr="00E0398C">
        <w:trPr>
          <w:trHeight w:val="283"/>
        </w:trPr>
        <w:tc>
          <w:tcPr>
            <w:tcW w:w="407" w:type="dxa"/>
            <w:noWrap/>
            <w:vAlign w:val="center"/>
            <w:hideMark/>
          </w:tcPr>
          <w:p w14:paraId="6F83B2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789</w:t>
            </w:r>
          </w:p>
        </w:tc>
        <w:tc>
          <w:tcPr>
            <w:tcW w:w="736" w:type="dxa"/>
            <w:noWrap/>
            <w:vAlign w:val="center"/>
            <w:hideMark/>
          </w:tcPr>
          <w:p w14:paraId="2A6986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906841</w:t>
            </w:r>
          </w:p>
        </w:tc>
        <w:tc>
          <w:tcPr>
            <w:tcW w:w="6649" w:type="dxa"/>
            <w:vAlign w:val="center"/>
            <w:hideMark/>
          </w:tcPr>
          <w:p w14:paraId="2D60D5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PROCALCITONINA SEMIAUTOMATIZADO O AUTOMATIZADO</w:t>
            </w:r>
          </w:p>
        </w:tc>
        <w:tc>
          <w:tcPr>
            <w:tcW w:w="2268" w:type="dxa"/>
            <w:shd w:val="clear" w:color="000000" w:fill="FFFFFF"/>
            <w:noWrap/>
            <w:vAlign w:val="center"/>
            <w:hideMark/>
          </w:tcPr>
          <w:p w14:paraId="76EB2E8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$ 132.963</w:t>
            </w:r>
          </w:p>
        </w:tc>
      </w:tr>
      <w:tr w:rsidR="00106FAF" w:rsidRPr="00106FAF" w14:paraId="38999FDD" w14:textId="77777777" w:rsidTr="00E0398C">
        <w:trPr>
          <w:trHeight w:val="283"/>
        </w:trPr>
        <w:tc>
          <w:tcPr>
            <w:tcW w:w="407" w:type="dxa"/>
            <w:noWrap/>
            <w:vAlign w:val="center"/>
            <w:hideMark/>
          </w:tcPr>
          <w:p w14:paraId="266DC91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790</w:t>
            </w:r>
          </w:p>
        </w:tc>
        <w:tc>
          <w:tcPr>
            <w:tcW w:w="736" w:type="dxa"/>
            <w:noWrap/>
            <w:vAlign w:val="center"/>
            <w:hideMark/>
          </w:tcPr>
          <w:p w14:paraId="5CC832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902031</w:t>
            </w:r>
          </w:p>
        </w:tc>
        <w:tc>
          <w:tcPr>
            <w:tcW w:w="6649" w:type="dxa"/>
            <w:vAlign w:val="center"/>
            <w:hideMark/>
          </w:tcPr>
          <w:p w14:paraId="075950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PRODUCTOS DE DEGRADACION DE FIBRINOGENO</w:t>
            </w:r>
          </w:p>
        </w:tc>
        <w:tc>
          <w:tcPr>
            <w:tcW w:w="2268" w:type="dxa"/>
            <w:shd w:val="clear" w:color="000000" w:fill="FFFFFF"/>
            <w:noWrap/>
            <w:vAlign w:val="center"/>
            <w:hideMark/>
          </w:tcPr>
          <w:p w14:paraId="088385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$ 84.213</w:t>
            </w:r>
          </w:p>
        </w:tc>
      </w:tr>
      <w:tr w:rsidR="00106FAF" w:rsidRPr="00106FAF" w14:paraId="28F2AE3D" w14:textId="77777777" w:rsidTr="00E0398C">
        <w:trPr>
          <w:trHeight w:val="283"/>
        </w:trPr>
        <w:tc>
          <w:tcPr>
            <w:tcW w:w="407" w:type="dxa"/>
            <w:noWrap/>
            <w:vAlign w:val="center"/>
            <w:hideMark/>
          </w:tcPr>
          <w:p w14:paraId="7896ACC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791</w:t>
            </w:r>
          </w:p>
        </w:tc>
        <w:tc>
          <w:tcPr>
            <w:tcW w:w="736" w:type="dxa"/>
            <w:noWrap/>
            <w:vAlign w:val="center"/>
            <w:hideMark/>
          </w:tcPr>
          <w:p w14:paraId="477084F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904510</w:t>
            </w:r>
          </w:p>
        </w:tc>
        <w:tc>
          <w:tcPr>
            <w:tcW w:w="6649" w:type="dxa"/>
            <w:vAlign w:val="center"/>
            <w:hideMark/>
          </w:tcPr>
          <w:p w14:paraId="42AB17F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PROGESTERONA</w:t>
            </w:r>
          </w:p>
        </w:tc>
        <w:tc>
          <w:tcPr>
            <w:tcW w:w="2268" w:type="dxa"/>
            <w:shd w:val="clear" w:color="000000" w:fill="FFFFFF"/>
            <w:noWrap/>
            <w:vAlign w:val="center"/>
            <w:hideMark/>
          </w:tcPr>
          <w:p w14:paraId="38C2EC5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$ 50.793</w:t>
            </w:r>
          </w:p>
        </w:tc>
      </w:tr>
      <w:tr w:rsidR="00106FAF" w:rsidRPr="00106FAF" w14:paraId="1CFC9DA3" w14:textId="77777777" w:rsidTr="00E0398C">
        <w:trPr>
          <w:trHeight w:val="283"/>
        </w:trPr>
        <w:tc>
          <w:tcPr>
            <w:tcW w:w="407" w:type="dxa"/>
            <w:noWrap/>
            <w:vAlign w:val="center"/>
            <w:hideMark/>
          </w:tcPr>
          <w:p w14:paraId="011316B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792</w:t>
            </w:r>
          </w:p>
        </w:tc>
        <w:tc>
          <w:tcPr>
            <w:tcW w:w="736" w:type="dxa"/>
            <w:noWrap/>
            <w:vAlign w:val="center"/>
            <w:hideMark/>
          </w:tcPr>
          <w:p w14:paraId="545AC8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904109</w:t>
            </w:r>
          </w:p>
        </w:tc>
        <w:tc>
          <w:tcPr>
            <w:tcW w:w="6649" w:type="dxa"/>
            <w:vAlign w:val="center"/>
            <w:hideMark/>
          </w:tcPr>
          <w:p w14:paraId="39C0A5A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PROLACTINA (MEZCLA DE TRES MUESTRAS)</w:t>
            </w:r>
          </w:p>
        </w:tc>
        <w:tc>
          <w:tcPr>
            <w:tcW w:w="2268" w:type="dxa"/>
            <w:shd w:val="clear" w:color="000000" w:fill="FFFFFF"/>
            <w:noWrap/>
            <w:vAlign w:val="center"/>
            <w:hideMark/>
          </w:tcPr>
          <w:p w14:paraId="2E9ECBC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$ 32.900</w:t>
            </w:r>
          </w:p>
        </w:tc>
      </w:tr>
      <w:tr w:rsidR="00106FAF" w:rsidRPr="00106FAF" w14:paraId="2210426D" w14:textId="77777777" w:rsidTr="00E0398C">
        <w:trPr>
          <w:trHeight w:val="283"/>
        </w:trPr>
        <w:tc>
          <w:tcPr>
            <w:tcW w:w="407" w:type="dxa"/>
            <w:noWrap/>
            <w:vAlign w:val="center"/>
            <w:hideMark/>
          </w:tcPr>
          <w:p w14:paraId="223831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793</w:t>
            </w:r>
          </w:p>
        </w:tc>
        <w:tc>
          <w:tcPr>
            <w:tcW w:w="736" w:type="dxa"/>
            <w:noWrap/>
            <w:vAlign w:val="center"/>
            <w:hideMark/>
          </w:tcPr>
          <w:p w14:paraId="60DD8EE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902032</w:t>
            </w:r>
          </w:p>
        </w:tc>
        <w:tc>
          <w:tcPr>
            <w:tcW w:w="6649" w:type="dxa"/>
            <w:vAlign w:val="center"/>
            <w:hideMark/>
          </w:tcPr>
          <w:p w14:paraId="2EBF0BE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PROPERDINA FACTOR B</w:t>
            </w:r>
          </w:p>
        </w:tc>
        <w:tc>
          <w:tcPr>
            <w:tcW w:w="2268" w:type="dxa"/>
            <w:shd w:val="clear" w:color="000000" w:fill="FFFFFF"/>
            <w:noWrap/>
            <w:vAlign w:val="center"/>
            <w:hideMark/>
          </w:tcPr>
          <w:p w14:paraId="72397A2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$ 184.481</w:t>
            </w:r>
          </w:p>
        </w:tc>
      </w:tr>
      <w:tr w:rsidR="00106FAF" w:rsidRPr="00106FAF" w14:paraId="793CD7EB" w14:textId="77777777" w:rsidTr="00E0398C">
        <w:trPr>
          <w:trHeight w:val="283"/>
        </w:trPr>
        <w:tc>
          <w:tcPr>
            <w:tcW w:w="407" w:type="dxa"/>
            <w:noWrap/>
            <w:vAlign w:val="center"/>
            <w:hideMark/>
          </w:tcPr>
          <w:p w14:paraId="64D106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794</w:t>
            </w:r>
          </w:p>
        </w:tc>
        <w:tc>
          <w:tcPr>
            <w:tcW w:w="736" w:type="dxa"/>
            <w:noWrap/>
            <w:vAlign w:val="center"/>
            <w:hideMark/>
          </w:tcPr>
          <w:p w14:paraId="41F9BB5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902033</w:t>
            </w:r>
          </w:p>
        </w:tc>
        <w:tc>
          <w:tcPr>
            <w:tcW w:w="6649" w:type="dxa"/>
            <w:vAlign w:val="center"/>
            <w:hideMark/>
          </w:tcPr>
          <w:p w14:paraId="2495D88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C DE LA COAGULACION ACTIVIDAD</w:t>
            </w:r>
          </w:p>
        </w:tc>
        <w:tc>
          <w:tcPr>
            <w:tcW w:w="2268" w:type="dxa"/>
            <w:shd w:val="clear" w:color="000000" w:fill="FFFFFF"/>
            <w:noWrap/>
            <w:vAlign w:val="center"/>
            <w:hideMark/>
          </w:tcPr>
          <w:p w14:paraId="23A12CB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$ 93.775</w:t>
            </w:r>
          </w:p>
        </w:tc>
      </w:tr>
      <w:tr w:rsidR="00106FAF" w:rsidRPr="00106FAF" w14:paraId="6CE0142D" w14:textId="77777777" w:rsidTr="00E0398C">
        <w:trPr>
          <w:trHeight w:val="283"/>
        </w:trPr>
        <w:tc>
          <w:tcPr>
            <w:tcW w:w="407" w:type="dxa"/>
            <w:noWrap/>
            <w:vAlign w:val="center"/>
            <w:hideMark/>
          </w:tcPr>
          <w:p w14:paraId="2E344D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795</w:t>
            </w:r>
          </w:p>
        </w:tc>
        <w:tc>
          <w:tcPr>
            <w:tcW w:w="736" w:type="dxa"/>
            <w:noWrap/>
            <w:vAlign w:val="center"/>
            <w:hideMark/>
          </w:tcPr>
          <w:p w14:paraId="277ECCA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902034</w:t>
            </w:r>
          </w:p>
        </w:tc>
        <w:tc>
          <w:tcPr>
            <w:tcW w:w="6649" w:type="dxa"/>
            <w:vAlign w:val="center"/>
            <w:hideMark/>
          </w:tcPr>
          <w:p w14:paraId="467E770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C DE LA COAGULACION ANTIGENO</w:t>
            </w:r>
          </w:p>
        </w:tc>
        <w:tc>
          <w:tcPr>
            <w:tcW w:w="2268" w:type="dxa"/>
            <w:shd w:val="clear" w:color="000000" w:fill="FFFFFF"/>
            <w:noWrap/>
            <w:vAlign w:val="center"/>
            <w:hideMark/>
          </w:tcPr>
          <w:p w14:paraId="7CA8A57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$ 150.259</w:t>
            </w:r>
          </w:p>
        </w:tc>
      </w:tr>
      <w:tr w:rsidR="00106FAF" w:rsidRPr="00106FAF" w14:paraId="6CE2256F" w14:textId="77777777" w:rsidTr="00E0398C">
        <w:trPr>
          <w:trHeight w:val="283"/>
        </w:trPr>
        <w:tc>
          <w:tcPr>
            <w:tcW w:w="407" w:type="dxa"/>
            <w:noWrap/>
            <w:vAlign w:val="center"/>
            <w:hideMark/>
          </w:tcPr>
          <w:p w14:paraId="6B72F5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796</w:t>
            </w:r>
          </w:p>
        </w:tc>
        <w:tc>
          <w:tcPr>
            <w:tcW w:w="736" w:type="dxa"/>
            <w:noWrap/>
            <w:vAlign w:val="center"/>
            <w:hideMark/>
          </w:tcPr>
          <w:p w14:paraId="344743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902035</w:t>
            </w:r>
          </w:p>
        </w:tc>
        <w:tc>
          <w:tcPr>
            <w:tcW w:w="6649" w:type="dxa"/>
            <w:vAlign w:val="center"/>
            <w:hideMark/>
          </w:tcPr>
          <w:p w14:paraId="2CEA615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S DE LA COAGULACION ACTIVIDAD</w:t>
            </w:r>
          </w:p>
        </w:tc>
        <w:tc>
          <w:tcPr>
            <w:tcW w:w="2268" w:type="dxa"/>
            <w:shd w:val="clear" w:color="000000" w:fill="FFFFFF"/>
            <w:noWrap/>
            <w:vAlign w:val="center"/>
            <w:hideMark/>
          </w:tcPr>
          <w:p w14:paraId="36A4D73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$ 96.600</w:t>
            </w:r>
          </w:p>
        </w:tc>
      </w:tr>
      <w:tr w:rsidR="00106FAF" w:rsidRPr="00106FAF" w14:paraId="25587C7A" w14:textId="77777777" w:rsidTr="00E0398C">
        <w:trPr>
          <w:trHeight w:val="283"/>
        </w:trPr>
        <w:tc>
          <w:tcPr>
            <w:tcW w:w="407" w:type="dxa"/>
            <w:noWrap/>
            <w:vAlign w:val="center"/>
            <w:hideMark/>
          </w:tcPr>
          <w:p w14:paraId="3AC311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797</w:t>
            </w:r>
          </w:p>
        </w:tc>
        <w:tc>
          <w:tcPr>
            <w:tcW w:w="736" w:type="dxa"/>
            <w:noWrap/>
            <w:vAlign w:val="center"/>
            <w:hideMark/>
          </w:tcPr>
          <w:p w14:paraId="6877D7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902037</w:t>
            </w:r>
          </w:p>
        </w:tc>
        <w:tc>
          <w:tcPr>
            <w:tcW w:w="6649" w:type="dxa"/>
            <w:vAlign w:val="center"/>
            <w:hideMark/>
          </w:tcPr>
          <w:p w14:paraId="589BBA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S DE LA COAGULACION ANTIGENO LIBRE</w:t>
            </w:r>
          </w:p>
        </w:tc>
        <w:tc>
          <w:tcPr>
            <w:tcW w:w="2268" w:type="dxa"/>
            <w:shd w:val="clear" w:color="000000" w:fill="FFFFFF"/>
            <w:noWrap/>
            <w:vAlign w:val="center"/>
            <w:hideMark/>
          </w:tcPr>
          <w:p w14:paraId="69455EF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$ 111.033</w:t>
            </w:r>
          </w:p>
        </w:tc>
      </w:tr>
      <w:tr w:rsidR="00106FAF" w:rsidRPr="00106FAF" w14:paraId="666642DB" w14:textId="77777777" w:rsidTr="00E0398C">
        <w:trPr>
          <w:trHeight w:val="283"/>
        </w:trPr>
        <w:tc>
          <w:tcPr>
            <w:tcW w:w="407" w:type="dxa"/>
            <w:noWrap/>
            <w:vAlign w:val="center"/>
            <w:hideMark/>
          </w:tcPr>
          <w:p w14:paraId="4EAC12E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798</w:t>
            </w:r>
          </w:p>
        </w:tc>
        <w:tc>
          <w:tcPr>
            <w:tcW w:w="736" w:type="dxa"/>
            <w:noWrap/>
            <w:vAlign w:val="center"/>
            <w:hideMark/>
          </w:tcPr>
          <w:p w14:paraId="3A5D5B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902036</w:t>
            </w:r>
          </w:p>
        </w:tc>
        <w:tc>
          <w:tcPr>
            <w:tcW w:w="6649" w:type="dxa"/>
            <w:vAlign w:val="center"/>
            <w:hideMark/>
          </w:tcPr>
          <w:p w14:paraId="2A917FD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S DE LA COAGULACION ANTIGENO TOTAL</w:t>
            </w:r>
          </w:p>
        </w:tc>
        <w:tc>
          <w:tcPr>
            <w:tcW w:w="2268" w:type="dxa"/>
            <w:shd w:val="clear" w:color="000000" w:fill="FFFFFF"/>
            <w:noWrap/>
            <w:vAlign w:val="center"/>
            <w:hideMark/>
          </w:tcPr>
          <w:p w14:paraId="2AE3209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$ 167.500</w:t>
            </w:r>
          </w:p>
        </w:tc>
      </w:tr>
      <w:tr w:rsidR="00106FAF" w:rsidRPr="00106FAF" w14:paraId="00DBE38A" w14:textId="77777777" w:rsidTr="00E0398C">
        <w:trPr>
          <w:trHeight w:val="283"/>
        </w:trPr>
        <w:tc>
          <w:tcPr>
            <w:tcW w:w="407" w:type="dxa"/>
            <w:noWrap/>
            <w:vAlign w:val="center"/>
            <w:hideMark/>
          </w:tcPr>
          <w:p w14:paraId="7C1FAB0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799</w:t>
            </w:r>
          </w:p>
        </w:tc>
        <w:tc>
          <w:tcPr>
            <w:tcW w:w="736" w:type="dxa"/>
            <w:noWrap/>
            <w:vAlign w:val="center"/>
            <w:hideMark/>
          </w:tcPr>
          <w:p w14:paraId="65F0A20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903042</w:t>
            </w:r>
          </w:p>
        </w:tc>
        <w:tc>
          <w:tcPr>
            <w:tcW w:w="6649" w:type="dxa"/>
            <w:vAlign w:val="center"/>
            <w:hideMark/>
          </w:tcPr>
          <w:p w14:paraId="5B84BDD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 TRANSPORTADORA DE HORMONAS SEXUALES [PTHS]</w:t>
            </w:r>
          </w:p>
        </w:tc>
        <w:tc>
          <w:tcPr>
            <w:tcW w:w="2268" w:type="dxa"/>
            <w:shd w:val="clear" w:color="000000" w:fill="FFFFFF"/>
            <w:noWrap/>
            <w:vAlign w:val="center"/>
            <w:hideMark/>
          </w:tcPr>
          <w:p w14:paraId="0E7385A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$ 94.387</w:t>
            </w:r>
          </w:p>
        </w:tc>
      </w:tr>
      <w:tr w:rsidR="00106FAF" w:rsidRPr="00106FAF" w14:paraId="5D544A57" w14:textId="77777777" w:rsidTr="00E0398C">
        <w:trPr>
          <w:trHeight w:val="283"/>
        </w:trPr>
        <w:tc>
          <w:tcPr>
            <w:tcW w:w="407" w:type="dxa"/>
            <w:noWrap/>
            <w:vAlign w:val="center"/>
            <w:hideMark/>
          </w:tcPr>
          <w:p w14:paraId="0EB4E6A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800</w:t>
            </w:r>
          </w:p>
        </w:tc>
        <w:tc>
          <w:tcPr>
            <w:tcW w:w="736" w:type="dxa"/>
            <w:noWrap/>
            <w:vAlign w:val="center"/>
            <w:hideMark/>
          </w:tcPr>
          <w:p w14:paraId="4D00322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907103</w:t>
            </w:r>
          </w:p>
        </w:tc>
        <w:tc>
          <w:tcPr>
            <w:tcW w:w="6649" w:type="dxa"/>
            <w:vAlign w:val="center"/>
            <w:hideMark/>
          </w:tcPr>
          <w:p w14:paraId="1B91306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PROTEINAS DE BENCE JONES MANUAL</w:t>
            </w:r>
          </w:p>
        </w:tc>
        <w:tc>
          <w:tcPr>
            <w:tcW w:w="2268" w:type="dxa"/>
            <w:shd w:val="clear" w:color="000000" w:fill="FFFFFF"/>
            <w:noWrap/>
            <w:vAlign w:val="center"/>
            <w:hideMark/>
          </w:tcPr>
          <w:p w14:paraId="2BFB28A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$ 16.639</w:t>
            </w:r>
          </w:p>
        </w:tc>
      </w:tr>
      <w:tr w:rsidR="00106FAF" w:rsidRPr="00106FAF" w14:paraId="72A6E55E" w14:textId="77777777" w:rsidTr="00E0398C">
        <w:trPr>
          <w:trHeight w:val="283"/>
        </w:trPr>
        <w:tc>
          <w:tcPr>
            <w:tcW w:w="407" w:type="dxa"/>
            <w:noWrap/>
            <w:vAlign w:val="center"/>
            <w:hideMark/>
          </w:tcPr>
          <w:p w14:paraId="05B4CF1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801</w:t>
            </w:r>
          </w:p>
        </w:tc>
        <w:tc>
          <w:tcPr>
            <w:tcW w:w="736" w:type="dxa"/>
            <w:noWrap/>
            <w:vAlign w:val="center"/>
            <w:hideMark/>
          </w:tcPr>
          <w:p w14:paraId="047A47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906486</w:t>
            </w:r>
          </w:p>
        </w:tc>
        <w:tc>
          <w:tcPr>
            <w:tcW w:w="6649" w:type="dxa"/>
            <w:vAlign w:val="center"/>
            <w:hideMark/>
          </w:tcPr>
          <w:p w14:paraId="621219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PROTEINASA 3 ANTICUERPOS SEMIAUTOMATIZADO O AUTOMATIZADO</w:t>
            </w:r>
          </w:p>
        </w:tc>
        <w:tc>
          <w:tcPr>
            <w:tcW w:w="2268" w:type="dxa"/>
            <w:shd w:val="clear" w:color="000000" w:fill="FFFFFF"/>
            <w:noWrap/>
            <w:vAlign w:val="center"/>
            <w:hideMark/>
          </w:tcPr>
          <w:p w14:paraId="6B6090F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$ 124.072</w:t>
            </w:r>
          </w:p>
        </w:tc>
      </w:tr>
      <w:tr w:rsidR="00106FAF" w:rsidRPr="00106FAF" w14:paraId="5512C6DF" w14:textId="77777777" w:rsidTr="00E0398C">
        <w:trPr>
          <w:trHeight w:val="283"/>
        </w:trPr>
        <w:tc>
          <w:tcPr>
            <w:tcW w:w="407" w:type="dxa"/>
            <w:noWrap/>
            <w:vAlign w:val="center"/>
            <w:hideMark/>
          </w:tcPr>
          <w:p w14:paraId="07BA2E7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802</w:t>
            </w:r>
          </w:p>
        </w:tc>
        <w:tc>
          <w:tcPr>
            <w:tcW w:w="736" w:type="dxa"/>
            <w:noWrap/>
            <w:vAlign w:val="center"/>
            <w:hideMark/>
          </w:tcPr>
          <w:p w14:paraId="0C95C4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903433</w:t>
            </w:r>
          </w:p>
        </w:tc>
        <w:tc>
          <w:tcPr>
            <w:tcW w:w="6649" w:type="dxa"/>
            <w:vAlign w:val="center"/>
            <w:hideMark/>
          </w:tcPr>
          <w:p w14:paraId="689B90B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PROTOPORFIRINA ZINC ERITROCITARIA</w:t>
            </w:r>
          </w:p>
        </w:tc>
        <w:tc>
          <w:tcPr>
            <w:tcW w:w="2268" w:type="dxa"/>
            <w:shd w:val="clear" w:color="000000" w:fill="FFFFFF"/>
            <w:noWrap/>
            <w:vAlign w:val="center"/>
            <w:hideMark/>
          </w:tcPr>
          <w:p w14:paraId="330B56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$ 58.607</w:t>
            </w:r>
          </w:p>
        </w:tc>
      </w:tr>
      <w:tr w:rsidR="00106FAF" w:rsidRPr="00106FAF" w14:paraId="441E5395" w14:textId="77777777" w:rsidTr="00E0398C">
        <w:trPr>
          <w:trHeight w:val="283"/>
        </w:trPr>
        <w:tc>
          <w:tcPr>
            <w:tcW w:w="407" w:type="dxa"/>
            <w:noWrap/>
            <w:vAlign w:val="center"/>
            <w:hideMark/>
          </w:tcPr>
          <w:p w14:paraId="4C642DC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803</w:t>
            </w:r>
          </w:p>
        </w:tc>
        <w:tc>
          <w:tcPr>
            <w:tcW w:w="736" w:type="dxa"/>
            <w:noWrap/>
            <w:vAlign w:val="center"/>
            <w:hideMark/>
          </w:tcPr>
          <w:p w14:paraId="3A3C2FA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903043</w:t>
            </w:r>
          </w:p>
        </w:tc>
        <w:tc>
          <w:tcPr>
            <w:tcW w:w="6649" w:type="dxa"/>
            <w:vAlign w:val="center"/>
            <w:hideMark/>
          </w:tcPr>
          <w:p w14:paraId="31FD4B7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PRUEBA DE ALIENTO [13 C UREA] PARA </w:t>
            </w:r>
            <w:proofErr w:type="spellStart"/>
            <w:r w:rsidRPr="00106FAF">
              <w:rPr>
                <w:rFonts w:ascii="Arial" w:hAnsi="Arial" w:cs="Arial"/>
                <w:color w:val="000000"/>
                <w:sz w:val="16"/>
                <w:szCs w:val="16"/>
                <w:lang w:val="es-CO" w:eastAsia="es-CO"/>
              </w:rPr>
              <w:t>Helicobacter</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pilory</w:t>
            </w:r>
            <w:proofErr w:type="spellEnd"/>
          </w:p>
        </w:tc>
        <w:tc>
          <w:tcPr>
            <w:tcW w:w="2268" w:type="dxa"/>
            <w:shd w:val="clear" w:color="000000" w:fill="FFFFFF"/>
            <w:noWrap/>
            <w:vAlign w:val="center"/>
            <w:hideMark/>
          </w:tcPr>
          <w:p w14:paraId="5D453C1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$ 283.022</w:t>
            </w:r>
          </w:p>
        </w:tc>
      </w:tr>
      <w:tr w:rsidR="00106FAF" w:rsidRPr="00106FAF" w14:paraId="4FB848DE" w14:textId="77777777" w:rsidTr="00E0398C">
        <w:trPr>
          <w:trHeight w:val="283"/>
        </w:trPr>
        <w:tc>
          <w:tcPr>
            <w:tcW w:w="407" w:type="dxa"/>
            <w:noWrap/>
            <w:vAlign w:val="center"/>
            <w:hideMark/>
          </w:tcPr>
          <w:p w14:paraId="5A795B3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804</w:t>
            </w:r>
          </w:p>
        </w:tc>
        <w:tc>
          <w:tcPr>
            <w:tcW w:w="736" w:type="dxa"/>
            <w:noWrap/>
            <w:vAlign w:val="center"/>
            <w:hideMark/>
          </w:tcPr>
          <w:p w14:paraId="7CAC15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902119</w:t>
            </w:r>
          </w:p>
        </w:tc>
        <w:tc>
          <w:tcPr>
            <w:tcW w:w="6649" w:type="dxa"/>
            <w:vAlign w:val="center"/>
            <w:hideMark/>
          </w:tcPr>
          <w:p w14:paraId="70AFB08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DE NEUTRALIZACION PLAQUETARIA</w:t>
            </w:r>
          </w:p>
        </w:tc>
        <w:tc>
          <w:tcPr>
            <w:tcW w:w="2268" w:type="dxa"/>
            <w:shd w:val="clear" w:color="000000" w:fill="FFFFFF"/>
            <w:noWrap/>
            <w:vAlign w:val="center"/>
            <w:hideMark/>
          </w:tcPr>
          <w:p w14:paraId="1F13A54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$ 84.000</w:t>
            </w:r>
          </w:p>
        </w:tc>
      </w:tr>
      <w:tr w:rsidR="00106FAF" w:rsidRPr="00106FAF" w14:paraId="55680A06" w14:textId="77777777" w:rsidTr="00E0398C">
        <w:trPr>
          <w:trHeight w:val="283"/>
        </w:trPr>
        <w:tc>
          <w:tcPr>
            <w:tcW w:w="407" w:type="dxa"/>
            <w:noWrap/>
            <w:vAlign w:val="center"/>
            <w:hideMark/>
          </w:tcPr>
          <w:p w14:paraId="6BD04F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805</w:t>
            </w:r>
          </w:p>
        </w:tc>
        <w:tc>
          <w:tcPr>
            <w:tcW w:w="736" w:type="dxa"/>
            <w:noWrap/>
            <w:vAlign w:val="center"/>
            <w:hideMark/>
          </w:tcPr>
          <w:p w14:paraId="318E8B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906915</w:t>
            </w:r>
          </w:p>
        </w:tc>
        <w:tc>
          <w:tcPr>
            <w:tcW w:w="6649" w:type="dxa"/>
            <w:vAlign w:val="center"/>
            <w:hideMark/>
          </w:tcPr>
          <w:p w14:paraId="447E0EA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PRUEBA NO TREPONEMICA MANUAL</w:t>
            </w:r>
          </w:p>
        </w:tc>
        <w:tc>
          <w:tcPr>
            <w:tcW w:w="2268" w:type="dxa"/>
            <w:shd w:val="clear" w:color="000000" w:fill="FFFFFF"/>
            <w:noWrap/>
            <w:vAlign w:val="center"/>
            <w:hideMark/>
          </w:tcPr>
          <w:p w14:paraId="3304ACD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$ 14.202</w:t>
            </w:r>
          </w:p>
        </w:tc>
      </w:tr>
      <w:tr w:rsidR="00106FAF" w:rsidRPr="00106FAF" w14:paraId="3C74E31C" w14:textId="77777777" w:rsidTr="00E0398C">
        <w:trPr>
          <w:trHeight w:val="283"/>
        </w:trPr>
        <w:tc>
          <w:tcPr>
            <w:tcW w:w="407" w:type="dxa"/>
            <w:noWrap/>
            <w:vAlign w:val="center"/>
            <w:hideMark/>
          </w:tcPr>
          <w:p w14:paraId="135578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806</w:t>
            </w:r>
          </w:p>
        </w:tc>
        <w:tc>
          <w:tcPr>
            <w:tcW w:w="736" w:type="dxa"/>
            <w:noWrap/>
            <w:vAlign w:val="center"/>
            <w:hideMark/>
          </w:tcPr>
          <w:p w14:paraId="50F9A4D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907104</w:t>
            </w:r>
          </w:p>
        </w:tc>
        <w:tc>
          <w:tcPr>
            <w:tcW w:w="6649" w:type="dxa"/>
            <w:vAlign w:val="center"/>
            <w:hideMark/>
          </w:tcPr>
          <w:p w14:paraId="1434E11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RECUENTO DE ADDIS</w:t>
            </w:r>
          </w:p>
        </w:tc>
        <w:tc>
          <w:tcPr>
            <w:tcW w:w="2268" w:type="dxa"/>
            <w:shd w:val="clear" w:color="000000" w:fill="FFFFFF"/>
            <w:noWrap/>
            <w:vAlign w:val="center"/>
            <w:hideMark/>
          </w:tcPr>
          <w:p w14:paraId="4BACBA5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$ 16.647</w:t>
            </w:r>
          </w:p>
        </w:tc>
      </w:tr>
      <w:tr w:rsidR="00106FAF" w:rsidRPr="00106FAF" w14:paraId="09B0FB45" w14:textId="77777777" w:rsidTr="00E0398C">
        <w:trPr>
          <w:trHeight w:val="283"/>
        </w:trPr>
        <w:tc>
          <w:tcPr>
            <w:tcW w:w="407" w:type="dxa"/>
            <w:noWrap/>
            <w:vAlign w:val="center"/>
            <w:hideMark/>
          </w:tcPr>
          <w:p w14:paraId="6B3984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807</w:t>
            </w:r>
          </w:p>
        </w:tc>
        <w:tc>
          <w:tcPr>
            <w:tcW w:w="736" w:type="dxa"/>
            <w:noWrap/>
            <w:vAlign w:val="center"/>
            <w:hideMark/>
          </w:tcPr>
          <w:p w14:paraId="18A318E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904005</w:t>
            </w:r>
          </w:p>
        </w:tc>
        <w:tc>
          <w:tcPr>
            <w:tcW w:w="6649" w:type="dxa"/>
            <w:vAlign w:val="center"/>
            <w:hideMark/>
          </w:tcPr>
          <w:p w14:paraId="43FFBAD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RENINA ACTIVIDAD PLASMATICA</w:t>
            </w:r>
          </w:p>
        </w:tc>
        <w:tc>
          <w:tcPr>
            <w:tcW w:w="2268" w:type="dxa"/>
            <w:shd w:val="clear" w:color="000000" w:fill="FFFFFF"/>
            <w:noWrap/>
            <w:vAlign w:val="center"/>
            <w:hideMark/>
          </w:tcPr>
          <w:p w14:paraId="44AF07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$ 102.160</w:t>
            </w:r>
          </w:p>
        </w:tc>
      </w:tr>
      <w:tr w:rsidR="00106FAF" w:rsidRPr="00106FAF" w14:paraId="5241A799" w14:textId="77777777" w:rsidTr="00E0398C">
        <w:trPr>
          <w:trHeight w:val="283"/>
        </w:trPr>
        <w:tc>
          <w:tcPr>
            <w:tcW w:w="407" w:type="dxa"/>
            <w:noWrap/>
            <w:vAlign w:val="center"/>
            <w:hideMark/>
          </w:tcPr>
          <w:p w14:paraId="65A432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808</w:t>
            </w:r>
          </w:p>
        </w:tc>
        <w:tc>
          <w:tcPr>
            <w:tcW w:w="736" w:type="dxa"/>
            <w:noWrap/>
            <w:vAlign w:val="center"/>
            <w:hideMark/>
          </w:tcPr>
          <w:p w14:paraId="673AC6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904004</w:t>
            </w:r>
          </w:p>
        </w:tc>
        <w:tc>
          <w:tcPr>
            <w:tcW w:w="6649" w:type="dxa"/>
            <w:vAlign w:val="center"/>
            <w:hideMark/>
          </w:tcPr>
          <w:p w14:paraId="54EEB5F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RENINA TOTAL</w:t>
            </w:r>
          </w:p>
        </w:tc>
        <w:tc>
          <w:tcPr>
            <w:tcW w:w="2268" w:type="dxa"/>
            <w:shd w:val="clear" w:color="000000" w:fill="FFFFFF"/>
            <w:noWrap/>
            <w:vAlign w:val="center"/>
            <w:hideMark/>
          </w:tcPr>
          <w:p w14:paraId="64C770D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$ 98.095</w:t>
            </w:r>
          </w:p>
        </w:tc>
      </w:tr>
      <w:tr w:rsidR="00106FAF" w:rsidRPr="00106FAF" w14:paraId="26932628" w14:textId="77777777" w:rsidTr="00E0398C">
        <w:trPr>
          <w:trHeight w:val="283"/>
        </w:trPr>
        <w:tc>
          <w:tcPr>
            <w:tcW w:w="407" w:type="dxa"/>
            <w:noWrap/>
            <w:vAlign w:val="center"/>
            <w:hideMark/>
          </w:tcPr>
          <w:p w14:paraId="3BC7863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809</w:t>
            </w:r>
          </w:p>
        </w:tc>
        <w:tc>
          <w:tcPr>
            <w:tcW w:w="736" w:type="dxa"/>
            <w:noWrap/>
            <w:vAlign w:val="center"/>
            <w:hideMark/>
          </w:tcPr>
          <w:p w14:paraId="707448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902039</w:t>
            </w:r>
          </w:p>
        </w:tc>
        <w:tc>
          <w:tcPr>
            <w:tcW w:w="6649" w:type="dxa"/>
            <w:vAlign w:val="center"/>
            <w:hideMark/>
          </w:tcPr>
          <w:p w14:paraId="381852C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RESISTENCIA A LA PROTEINA C ACTIVADA (ASOCIADA A FACTOR V)</w:t>
            </w:r>
          </w:p>
        </w:tc>
        <w:tc>
          <w:tcPr>
            <w:tcW w:w="2268" w:type="dxa"/>
            <w:shd w:val="clear" w:color="000000" w:fill="FFFFFF"/>
            <w:noWrap/>
            <w:vAlign w:val="center"/>
            <w:hideMark/>
          </w:tcPr>
          <w:p w14:paraId="182D8D5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$ 119.712</w:t>
            </w:r>
          </w:p>
        </w:tc>
      </w:tr>
      <w:tr w:rsidR="00106FAF" w:rsidRPr="00106FAF" w14:paraId="6461DBDB" w14:textId="77777777" w:rsidTr="00E0398C">
        <w:trPr>
          <w:trHeight w:val="283"/>
        </w:trPr>
        <w:tc>
          <w:tcPr>
            <w:tcW w:w="407" w:type="dxa"/>
            <w:noWrap/>
            <w:vAlign w:val="center"/>
            <w:hideMark/>
          </w:tcPr>
          <w:p w14:paraId="762B9C2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810</w:t>
            </w:r>
          </w:p>
        </w:tc>
        <w:tc>
          <w:tcPr>
            <w:tcW w:w="736" w:type="dxa"/>
            <w:noWrap/>
            <w:vAlign w:val="center"/>
            <w:hideMark/>
          </w:tcPr>
          <w:p w14:paraId="02136D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902041</w:t>
            </w:r>
          </w:p>
        </w:tc>
        <w:tc>
          <w:tcPr>
            <w:tcW w:w="6649" w:type="dxa"/>
            <w:vAlign w:val="center"/>
            <w:hideMark/>
          </w:tcPr>
          <w:p w14:paraId="3E670F7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RETRACCION DE COAGULO</w:t>
            </w:r>
          </w:p>
        </w:tc>
        <w:tc>
          <w:tcPr>
            <w:tcW w:w="2268" w:type="dxa"/>
            <w:shd w:val="clear" w:color="000000" w:fill="FFFFFF"/>
            <w:noWrap/>
            <w:vAlign w:val="center"/>
            <w:hideMark/>
          </w:tcPr>
          <w:p w14:paraId="12C9D7A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$ 17.070</w:t>
            </w:r>
          </w:p>
        </w:tc>
      </w:tr>
      <w:tr w:rsidR="00106FAF" w:rsidRPr="00106FAF" w14:paraId="3C88EE88" w14:textId="77777777" w:rsidTr="00E0398C">
        <w:trPr>
          <w:trHeight w:val="283"/>
        </w:trPr>
        <w:tc>
          <w:tcPr>
            <w:tcW w:w="407" w:type="dxa"/>
            <w:noWrap/>
            <w:vAlign w:val="center"/>
            <w:hideMark/>
          </w:tcPr>
          <w:p w14:paraId="193C4C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811</w:t>
            </w:r>
          </w:p>
        </w:tc>
        <w:tc>
          <w:tcPr>
            <w:tcW w:w="736" w:type="dxa"/>
            <w:noWrap/>
            <w:vAlign w:val="center"/>
            <w:hideMark/>
          </w:tcPr>
          <w:p w14:paraId="394B0D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906453</w:t>
            </w:r>
          </w:p>
        </w:tc>
        <w:tc>
          <w:tcPr>
            <w:tcW w:w="6649" w:type="dxa"/>
            <w:vAlign w:val="center"/>
            <w:hideMark/>
          </w:tcPr>
          <w:p w14:paraId="0F58FAB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RNP ANTICUERPOS SEMIAUTOMATIZADO O AUTOMATIZADO</w:t>
            </w:r>
          </w:p>
        </w:tc>
        <w:tc>
          <w:tcPr>
            <w:tcW w:w="2268" w:type="dxa"/>
            <w:shd w:val="clear" w:color="000000" w:fill="FFFFFF"/>
            <w:noWrap/>
            <w:vAlign w:val="center"/>
            <w:hideMark/>
          </w:tcPr>
          <w:p w14:paraId="6397404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$ 44.620</w:t>
            </w:r>
          </w:p>
        </w:tc>
      </w:tr>
      <w:tr w:rsidR="00106FAF" w:rsidRPr="00106FAF" w14:paraId="546B8478" w14:textId="77777777" w:rsidTr="00E0398C">
        <w:trPr>
          <w:trHeight w:val="283"/>
        </w:trPr>
        <w:tc>
          <w:tcPr>
            <w:tcW w:w="407" w:type="dxa"/>
            <w:noWrap/>
            <w:vAlign w:val="center"/>
            <w:hideMark/>
          </w:tcPr>
          <w:p w14:paraId="6C33A6F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812</w:t>
            </w:r>
          </w:p>
        </w:tc>
        <w:tc>
          <w:tcPr>
            <w:tcW w:w="736" w:type="dxa"/>
            <w:noWrap/>
            <w:vAlign w:val="center"/>
            <w:hideMark/>
          </w:tcPr>
          <w:p w14:paraId="1499C14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906327</w:t>
            </w:r>
          </w:p>
        </w:tc>
        <w:tc>
          <w:tcPr>
            <w:tcW w:w="6649" w:type="dxa"/>
            <w:vAlign w:val="center"/>
            <w:hideMark/>
          </w:tcPr>
          <w:p w14:paraId="69988F6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Rotavirus ANTIGENOS MANUAL</w:t>
            </w:r>
          </w:p>
        </w:tc>
        <w:tc>
          <w:tcPr>
            <w:tcW w:w="2268" w:type="dxa"/>
            <w:shd w:val="clear" w:color="000000" w:fill="FFFFFF"/>
            <w:noWrap/>
            <w:vAlign w:val="center"/>
            <w:hideMark/>
          </w:tcPr>
          <w:p w14:paraId="1CC1DDE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$ 54.008</w:t>
            </w:r>
          </w:p>
        </w:tc>
      </w:tr>
      <w:tr w:rsidR="00106FAF" w:rsidRPr="00106FAF" w14:paraId="62FD883B" w14:textId="77777777" w:rsidTr="00E0398C">
        <w:trPr>
          <w:trHeight w:val="283"/>
        </w:trPr>
        <w:tc>
          <w:tcPr>
            <w:tcW w:w="407" w:type="dxa"/>
            <w:noWrap/>
            <w:vAlign w:val="center"/>
            <w:hideMark/>
          </w:tcPr>
          <w:p w14:paraId="3BC5D2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813</w:t>
            </w:r>
          </w:p>
        </w:tc>
        <w:tc>
          <w:tcPr>
            <w:tcW w:w="736" w:type="dxa"/>
            <w:noWrap/>
            <w:vAlign w:val="center"/>
            <w:hideMark/>
          </w:tcPr>
          <w:p w14:paraId="2F23899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906242</w:t>
            </w:r>
          </w:p>
        </w:tc>
        <w:tc>
          <w:tcPr>
            <w:tcW w:w="6649" w:type="dxa"/>
            <w:vAlign w:val="center"/>
            <w:hideMark/>
          </w:tcPr>
          <w:p w14:paraId="0162E10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Rubeola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w:t>
            </w:r>
          </w:p>
        </w:tc>
        <w:tc>
          <w:tcPr>
            <w:tcW w:w="2268" w:type="dxa"/>
            <w:shd w:val="clear" w:color="000000" w:fill="FFFFFF"/>
            <w:noWrap/>
            <w:vAlign w:val="center"/>
            <w:hideMark/>
          </w:tcPr>
          <w:p w14:paraId="495F2AE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$ 55.700</w:t>
            </w:r>
          </w:p>
        </w:tc>
      </w:tr>
      <w:tr w:rsidR="00106FAF" w:rsidRPr="00106FAF" w14:paraId="609D5BE7" w14:textId="77777777" w:rsidTr="00E0398C">
        <w:trPr>
          <w:trHeight w:val="283"/>
        </w:trPr>
        <w:tc>
          <w:tcPr>
            <w:tcW w:w="407" w:type="dxa"/>
            <w:noWrap/>
            <w:vAlign w:val="center"/>
            <w:hideMark/>
          </w:tcPr>
          <w:p w14:paraId="33601A1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814</w:t>
            </w:r>
          </w:p>
        </w:tc>
        <w:tc>
          <w:tcPr>
            <w:tcW w:w="736" w:type="dxa"/>
            <w:noWrap/>
            <w:vAlign w:val="center"/>
            <w:hideMark/>
          </w:tcPr>
          <w:p w14:paraId="08D602A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906244</w:t>
            </w:r>
          </w:p>
        </w:tc>
        <w:tc>
          <w:tcPr>
            <w:tcW w:w="6649" w:type="dxa"/>
            <w:vAlign w:val="center"/>
            <w:hideMark/>
          </w:tcPr>
          <w:p w14:paraId="15319FA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Rubeola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w:t>
            </w:r>
          </w:p>
        </w:tc>
        <w:tc>
          <w:tcPr>
            <w:tcW w:w="2268" w:type="dxa"/>
            <w:shd w:val="clear" w:color="000000" w:fill="FFFFFF"/>
            <w:noWrap/>
            <w:vAlign w:val="center"/>
            <w:hideMark/>
          </w:tcPr>
          <w:p w14:paraId="2BC5DC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$ 64.700</w:t>
            </w:r>
          </w:p>
        </w:tc>
      </w:tr>
      <w:tr w:rsidR="00106FAF" w:rsidRPr="00106FAF" w14:paraId="7E02E4F4" w14:textId="77777777" w:rsidTr="00E0398C">
        <w:trPr>
          <w:trHeight w:val="283"/>
        </w:trPr>
        <w:tc>
          <w:tcPr>
            <w:tcW w:w="407" w:type="dxa"/>
            <w:noWrap/>
            <w:vAlign w:val="center"/>
            <w:hideMark/>
          </w:tcPr>
          <w:p w14:paraId="0FDBA2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815</w:t>
            </w:r>
          </w:p>
        </w:tc>
        <w:tc>
          <w:tcPr>
            <w:tcW w:w="736" w:type="dxa"/>
            <w:noWrap/>
            <w:vAlign w:val="center"/>
            <w:hideMark/>
          </w:tcPr>
          <w:p w14:paraId="7800A1C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905756</w:t>
            </w:r>
          </w:p>
        </w:tc>
        <w:tc>
          <w:tcPr>
            <w:tcW w:w="6649" w:type="dxa"/>
            <w:vAlign w:val="center"/>
            <w:hideMark/>
          </w:tcPr>
          <w:p w14:paraId="4B4B484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SALICILATOS SEMIAUTOMATIZADO</w:t>
            </w:r>
          </w:p>
        </w:tc>
        <w:tc>
          <w:tcPr>
            <w:tcW w:w="2268" w:type="dxa"/>
            <w:shd w:val="clear" w:color="000000" w:fill="FFFFFF"/>
            <w:noWrap/>
            <w:vAlign w:val="center"/>
            <w:hideMark/>
          </w:tcPr>
          <w:p w14:paraId="222199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$ 66.491</w:t>
            </w:r>
          </w:p>
        </w:tc>
      </w:tr>
      <w:tr w:rsidR="00106FAF" w:rsidRPr="00106FAF" w14:paraId="33A61B90" w14:textId="77777777" w:rsidTr="00E0398C">
        <w:trPr>
          <w:trHeight w:val="283"/>
        </w:trPr>
        <w:tc>
          <w:tcPr>
            <w:tcW w:w="407" w:type="dxa"/>
            <w:noWrap/>
            <w:vAlign w:val="center"/>
            <w:hideMark/>
          </w:tcPr>
          <w:p w14:paraId="5016578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816</w:t>
            </w:r>
          </w:p>
        </w:tc>
        <w:tc>
          <w:tcPr>
            <w:tcW w:w="736" w:type="dxa"/>
            <w:noWrap/>
            <w:vAlign w:val="center"/>
            <w:hideMark/>
          </w:tcPr>
          <w:p w14:paraId="0427DB3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906245</w:t>
            </w:r>
          </w:p>
        </w:tc>
        <w:tc>
          <w:tcPr>
            <w:tcW w:w="6649" w:type="dxa"/>
            <w:vAlign w:val="center"/>
            <w:hideMark/>
          </w:tcPr>
          <w:p w14:paraId="081271CE"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SarampiOn</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46A499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$ 57.581</w:t>
            </w:r>
          </w:p>
        </w:tc>
      </w:tr>
      <w:tr w:rsidR="00106FAF" w:rsidRPr="00106FAF" w14:paraId="4DBE8B52" w14:textId="77777777" w:rsidTr="00E0398C">
        <w:trPr>
          <w:trHeight w:val="283"/>
        </w:trPr>
        <w:tc>
          <w:tcPr>
            <w:tcW w:w="407" w:type="dxa"/>
            <w:noWrap/>
            <w:vAlign w:val="center"/>
            <w:hideMark/>
          </w:tcPr>
          <w:p w14:paraId="067C430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817</w:t>
            </w:r>
          </w:p>
        </w:tc>
        <w:tc>
          <w:tcPr>
            <w:tcW w:w="736" w:type="dxa"/>
            <w:noWrap/>
            <w:vAlign w:val="center"/>
            <w:hideMark/>
          </w:tcPr>
          <w:p w14:paraId="682308C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906340</w:t>
            </w:r>
          </w:p>
        </w:tc>
        <w:tc>
          <w:tcPr>
            <w:tcW w:w="6649" w:type="dxa"/>
            <w:vAlign w:val="center"/>
            <w:hideMark/>
          </w:tcPr>
          <w:p w14:paraId="23139EF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SARS </w:t>
            </w:r>
            <w:proofErr w:type="spellStart"/>
            <w:r w:rsidRPr="00106FAF">
              <w:rPr>
                <w:rFonts w:ascii="Arial" w:hAnsi="Arial" w:cs="Arial"/>
                <w:color w:val="000000"/>
                <w:sz w:val="16"/>
                <w:szCs w:val="16"/>
                <w:lang w:val="es-CO" w:eastAsia="es-CO"/>
              </w:rPr>
              <w:t>CoV</w:t>
            </w:r>
            <w:proofErr w:type="spellEnd"/>
            <w:r w:rsidRPr="00106FAF">
              <w:rPr>
                <w:rFonts w:ascii="Arial" w:hAnsi="Arial" w:cs="Arial"/>
                <w:color w:val="000000"/>
                <w:sz w:val="16"/>
                <w:szCs w:val="16"/>
                <w:lang w:val="es-CO" w:eastAsia="es-CO"/>
              </w:rPr>
              <w:t xml:space="preserve"> 2 [COVID-19] ANTIGENO</w:t>
            </w:r>
          </w:p>
        </w:tc>
        <w:tc>
          <w:tcPr>
            <w:tcW w:w="2268" w:type="dxa"/>
            <w:shd w:val="clear" w:color="000000" w:fill="FFFFFF"/>
            <w:noWrap/>
            <w:vAlign w:val="center"/>
            <w:hideMark/>
          </w:tcPr>
          <w:p w14:paraId="42C6552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$ 87.702</w:t>
            </w:r>
          </w:p>
        </w:tc>
      </w:tr>
      <w:tr w:rsidR="00106FAF" w:rsidRPr="00106FAF" w14:paraId="36FCA5CD" w14:textId="77777777" w:rsidTr="00E0398C">
        <w:trPr>
          <w:trHeight w:val="283"/>
        </w:trPr>
        <w:tc>
          <w:tcPr>
            <w:tcW w:w="407" w:type="dxa"/>
            <w:noWrap/>
            <w:vAlign w:val="center"/>
            <w:hideMark/>
          </w:tcPr>
          <w:p w14:paraId="21F398D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818</w:t>
            </w:r>
          </w:p>
        </w:tc>
        <w:tc>
          <w:tcPr>
            <w:tcW w:w="736" w:type="dxa"/>
            <w:noWrap/>
            <w:vAlign w:val="center"/>
            <w:hideMark/>
          </w:tcPr>
          <w:p w14:paraId="193A3D1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906270</w:t>
            </w:r>
          </w:p>
        </w:tc>
        <w:tc>
          <w:tcPr>
            <w:tcW w:w="6649" w:type="dxa"/>
            <w:vAlign w:val="center"/>
            <w:hideMark/>
          </w:tcPr>
          <w:p w14:paraId="6A46EA9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SARS CoV2 [COVID-19]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w:t>
            </w:r>
          </w:p>
        </w:tc>
        <w:tc>
          <w:tcPr>
            <w:tcW w:w="2268" w:type="dxa"/>
            <w:shd w:val="clear" w:color="000000" w:fill="FFFFFF"/>
            <w:noWrap/>
            <w:vAlign w:val="center"/>
            <w:hideMark/>
          </w:tcPr>
          <w:p w14:paraId="3DA3262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$ 32.550</w:t>
            </w:r>
          </w:p>
        </w:tc>
      </w:tr>
      <w:tr w:rsidR="00106FAF" w:rsidRPr="00106FAF" w14:paraId="5FD5B303" w14:textId="77777777" w:rsidTr="00E0398C">
        <w:trPr>
          <w:trHeight w:val="283"/>
        </w:trPr>
        <w:tc>
          <w:tcPr>
            <w:tcW w:w="407" w:type="dxa"/>
            <w:noWrap/>
            <w:vAlign w:val="center"/>
            <w:hideMark/>
          </w:tcPr>
          <w:p w14:paraId="157183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819</w:t>
            </w:r>
          </w:p>
        </w:tc>
        <w:tc>
          <w:tcPr>
            <w:tcW w:w="736" w:type="dxa"/>
            <w:noWrap/>
            <w:vAlign w:val="center"/>
            <w:hideMark/>
          </w:tcPr>
          <w:p w14:paraId="3EC765B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906271</w:t>
            </w:r>
          </w:p>
        </w:tc>
        <w:tc>
          <w:tcPr>
            <w:tcW w:w="6649" w:type="dxa"/>
            <w:vAlign w:val="center"/>
            <w:hideMark/>
          </w:tcPr>
          <w:p w14:paraId="0296B6B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SARS CoV2 [COVID-19]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w:t>
            </w:r>
          </w:p>
        </w:tc>
        <w:tc>
          <w:tcPr>
            <w:tcW w:w="2268" w:type="dxa"/>
            <w:shd w:val="clear" w:color="000000" w:fill="FFFFFF"/>
            <w:noWrap/>
            <w:vAlign w:val="center"/>
            <w:hideMark/>
          </w:tcPr>
          <w:p w14:paraId="6AEB4C2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$ 32.550</w:t>
            </w:r>
          </w:p>
        </w:tc>
      </w:tr>
      <w:tr w:rsidR="00106FAF" w:rsidRPr="00106FAF" w14:paraId="6FD818E3" w14:textId="77777777" w:rsidTr="00E0398C">
        <w:trPr>
          <w:trHeight w:val="283"/>
        </w:trPr>
        <w:tc>
          <w:tcPr>
            <w:tcW w:w="407" w:type="dxa"/>
            <w:noWrap/>
            <w:vAlign w:val="center"/>
            <w:hideMark/>
          </w:tcPr>
          <w:p w14:paraId="24415D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820</w:t>
            </w:r>
          </w:p>
        </w:tc>
        <w:tc>
          <w:tcPr>
            <w:tcW w:w="736" w:type="dxa"/>
            <w:noWrap/>
            <w:vAlign w:val="center"/>
            <w:hideMark/>
          </w:tcPr>
          <w:p w14:paraId="7A9C53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903044</w:t>
            </w:r>
          </w:p>
        </w:tc>
        <w:tc>
          <w:tcPr>
            <w:tcW w:w="6649" w:type="dxa"/>
            <w:vAlign w:val="center"/>
            <w:hideMark/>
          </w:tcPr>
          <w:p w14:paraId="5A369F6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SATURACION DE TRANSFERRINA</w:t>
            </w:r>
          </w:p>
        </w:tc>
        <w:tc>
          <w:tcPr>
            <w:tcW w:w="2268" w:type="dxa"/>
            <w:shd w:val="clear" w:color="000000" w:fill="FFFFFF"/>
            <w:noWrap/>
            <w:vAlign w:val="center"/>
            <w:hideMark/>
          </w:tcPr>
          <w:p w14:paraId="7C8E080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$ 25.600</w:t>
            </w:r>
          </w:p>
        </w:tc>
      </w:tr>
      <w:tr w:rsidR="00106FAF" w:rsidRPr="00106FAF" w14:paraId="59F5D0FB" w14:textId="77777777" w:rsidTr="00E0398C">
        <w:trPr>
          <w:trHeight w:val="283"/>
        </w:trPr>
        <w:tc>
          <w:tcPr>
            <w:tcW w:w="407" w:type="dxa"/>
            <w:noWrap/>
            <w:vAlign w:val="center"/>
            <w:hideMark/>
          </w:tcPr>
          <w:p w14:paraId="503FBCF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821</w:t>
            </w:r>
          </w:p>
        </w:tc>
        <w:tc>
          <w:tcPr>
            <w:tcW w:w="736" w:type="dxa"/>
            <w:noWrap/>
            <w:vAlign w:val="center"/>
            <w:hideMark/>
          </w:tcPr>
          <w:p w14:paraId="38413D5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903434</w:t>
            </w:r>
          </w:p>
        </w:tc>
        <w:tc>
          <w:tcPr>
            <w:tcW w:w="6649" w:type="dxa"/>
            <w:vAlign w:val="center"/>
            <w:hideMark/>
          </w:tcPr>
          <w:p w14:paraId="39DB759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SEROTONINA-5 HIDROXI-TRIPTAMINA</w:t>
            </w:r>
          </w:p>
        </w:tc>
        <w:tc>
          <w:tcPr>
            <w:tcW w:w="2268" w:type="dxa"/>
            <w:shd w:val="clear" w:color="000000" w:fill="FFFFFF"/>
            <w:noWrap/>
            <w:vAlign w:val="center"/>
            <w:hideMark/>
          </w:tcPr>
          <w:p w14:paraId="333A2DA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$ 130.717</w:t>
            </w:r>
          </w:p>
        </w:tc>
      </w:tr>
      <w:tr w:rsidR="00106FAF" w:rsidRPr="00106FAF" w14:paraId="0BA813E0" w14:textId="77777777" w:rsidTr="00E0398C">
        <w:trPr>
          <w:trHeight w:val="283"/>
        </w:trPr>
        <w:tc>
          <w:tcPr>
            <w:tcW w:w="407" w:type="dxa"/>
            <w:noWrap/>
            <w:vAlign w:val="center"/>
            <w:hideMark/>
          </w:tcPr>
          <w:p w14:paraId="465F164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822</w:t>
            </w:r>
          </w:p>
        </w:tc>
        <w:tc>
          <w:tcPr>
            <w:tcW w:w="736" w:type="dxa"/>
            <w:noWrap/>
            <w:vAlign w:val="center"/>
            <w:hideMark/>
          </w:tcPr>
          <w:p w14:paraId="48E7A87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903435</w:t>
            </w:r>
          </w:p>
        </w:tc>
        <w:tc>
          <w:tcPr>
            <w:tcW w:w="6649" w:type="dxa"/>
            <w:vAlign w:val="center"/>
            <w:hideMark/>
          </w:tcPr>
          <w:p w14:paraId="7A36E04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SEROTONINA-5 HIDROXI-TRIPTAMINA EN ORINA DE 24HORAS</w:t>
            </w:r>
          </w:p>
        </w:tc>
        <w:tc>
          <w:tcPr>
            <w:tcW w:w="2268" w:type="dxa"/>
            <w:shd w:val="clear" w:color="000000" w:fill="FFFFFF"/>
            <w:noWrap/>
            <w:vAlign w:val="center"/>
            <w:hideMark/>
          </w:tcPr>
          <w:p w14:paraId="2646F81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$ 128.597</w:t>
            </w:r>
          </w:p>
        </w:tc>
      </w:tr>
      <w:tr w:rsidR="00106FAF" w:rsidRPr="00106FAF" w14:paraId="71994396" w14:textId="77777777" w:rsidTr="00E0398C">
        <w:trPr>
          <w:trHeight w:val="283"/>
        </w:trPr>
        <w:tc>
          <w:tcPr>
            <w:tcW w:w="407" w:type="dxa"/>
            <w:noWrap/>
            <w:vAlign w:val="center"/>
            <w:hideMark/>
          </w:tcPr>
          <w:p w14:paraId="4A0F2E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823</w:t>
            </w:r>
          </w:p>
        </w:tc>
        <w:tc>
          <w:tcPr>
            <w:tcW w:w="736" w:type="dxa"/>
            <w:noWrap/>
            <w:vAlign w:val="center"/>
            <w:hideMark/>
          </w:tcPr>
          <w:p w14:paraId="4376B75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906456</w:t>
            </w:r>
          </w:p>
        </w:tc>
        <w:tc>
          <w:tcPr>
            <w:tcW w:w="6649" w:type="dxa"/>
            <w:vAlign w:val="center"/>
            <w:hideMark/>
          </w:tcPr>
          <w:p w14:paraId="3C64673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Sm ANTICUERPOS SEMIAUTOMATIZADO O AUTOMATIZADO</w:t>
            </w:r>
          </w:p>
        </w:tc>
        <w:tc>
          <w:tcPr>
            <w:tcW w:w="2268" w:type="dxa"/>
            <w:shd w:val="clear" w:color="000000" w:fill="FFFFFF"/>
            <w:noWrap/>
            <w:vAlign w:val="center"/>
            <w:hideMark/>
          </w:tcPr>
          <w:p w14:paraId="72D85DF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$ 39.651</w:t>
            </w:r>
          </w:p>
        </w:tc>
      </w:tr>
      <w:tr w:rsidR="00106FAF" w:rsidRPr="00106FAF" w14:paraId="210921B4" w14:textId="77777777" w:rsidTr="00E0398C">
        <w:trPr>
          <w:trHeight w:val="283"/>
        </w:trPr>
        <w:tc>
          <w:tcPr>
            <w:tcW w:w="407" w:type="dxa"/>
            <w:noWrap/>
            <w:vAlign w:val="center"/>
            <w:hideMark/>
          </w:tcPr>
          <w:p w14:paraId="1FC2CBB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824</w:t>
            </w:r>
          </w:p>
        </w:tc>
        <w:tc>
          <w:tcPr>
            <w:tcW w:w="736" w:type="dxa"/>
            <w:noWrap/>
            <w:vAlign w:val="center"/>
            <w:hideMark/>
          </w:tcPr>
          <w:p w14:paraId="0F0D75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904708</w:t>
            </w:r>
          </w:p>
        </w:tc>
        <w:tc>
          <w:tcPr>
            <w:tcW w:w="6649" w:type="dxa"/>
            <w:vAlign w:val="center"/>
            <w:hideMark/>
          </w:tcPr>
          <w:p w14:paraId="126B644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SOMATOSTATINA</w:t>
            </w:r>
          </w:p>
        </w:tc>
        <w:tc>
          <w:tcPr>
            <w:tcW w:w="2268" w:type="dxa"/>
            <w:shd w:val="clear" w:color="000000" w:fill="FFFFFF"/>
            <w:noWrap/>
            <w:vAlign w:val="center"/>
            <w:hideMark/>
          </w:tcPr>
          <w:p w14:paraId="3CF1BDB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$ 246.400</w:t>
            </w:r>
          </w:p>
        </w:tc>
      </w:tr>
      <w:tr w:rsidR="00106FAF" w:rsidRPr="00106FAF" w14:paraId="07203C4A" w14:textId="77777777" w:rsidTr="00E0398C">
        <w:trPr>
          <w:trHeight w:val="283"/>
        </w:trPr>
        <w:tc>
          <w:tcPr>
            <w:tcW w:w="407" w:type="dxa"/>
            <w:noWrap/>
            <w:vAlign w:val="center"/>
            <w:hideMark/>
          </w:tcPr>
          <w:p w14:paraId="765EBDA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825</w:t>
            </w:r>
          </w:p>
        </w:tc>
        <w:tc>
          <w:tcPr>
            <w:tcW w:w="736" w:type="dxa"/>
            <w:noWrap/>
            <w:vAlign w:val="center"/>
            <w:hideMark/>
          </w:tcPr>
          <w:p w14:paraId="2B9E59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901321</w:t>
            </w:r>
          </w:p>
        </w:tc>
        <w:tc>
          <w:tcPr>
            <w:tcW w:w="6649" w:type="dxa"/>
            <w:vAlign w:val="center"/>
            <w:hideMark/>
          </w:tcPr>
          <w:p w14:paraId="74D00576"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Streptococcus</w:t>
            </w:r>
            <w:proofErr w:type="spellEnd"/>
            <w:r w:rsidRPr="00106FAF">
              <w:rPr>
                <w:rFonts w:ascii="Arial" w:hAnsi="Arial" w:cs="Arial"/>
                <w:color w:val="000000"/>
                <w:sz w:val="16"/>
                <w:szCs w:val="16"/>
                <w:lang w:val="es-CO" w:eastAsia="es-CO"/>
              </w:rPr>
              <w:t xml:space="preserve"> BETA HEMOLITICO GRUPO A (PRUEBA DIRECTA)</w:t>
            </w:r>
          </w:p>
        </w:tc>
        <w:tc>
          <w:tcPr>
            <w:tcW w:w="2268" w:type="dxa"/>
            <w:shd w:val="clear" w:color="000000" w:fill="FFFFFF"/>
            <w:noWrap/>
            <w:vAlign w:val="center"/>
            <w:hideMark/>
          </w:tcPr>
          <w:p w14:paraId="6B6E723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$ 44.558</w:t>
            </w:r>
          </w:p>
        </w:tc>
      </w:tr>
      <w:tr w:rsidR="00106FAF" w:rsidRPr="00106FAF" w14:paraId="55017E64" w14:textId="77777777" w:rsidTr="00E0398C">
        <w:trPr>
          <w:trHeight w:val="283"/>
        </w:trPr>
        <w:tc>
          <w:tcPr>
            <w:tcW w:w="407" w:type="dxa"/>
            <w:noWrap/>
            <w:vAlign w:val="center"/>
            <w:hideMark/>
          </w:tcPr>
          <w:p w14:paraId="7AB59F0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826</w:t>
            </w:r>
          </w:p>
        </w:tc>
        <w:tc>
          <w:tcPr>
            <w:tcW w:w="736" w:type="dxa"/>
            <w:noWrap/>
            <w:vAlign w:val="center"/>
            <w:hideMark/>
          </w:tcPr>
          <w:p w14:paraId="24A38A1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905759</w:t>
            </w:r>
          </w:p>
        </w:tc>
        <w:tc>
          <w:tcPr>
            <w:tcW w:w="6649" w:type="dxa"/>
            <w:vAlign w:val="center"/>
            <w:hideMark/>
          </w:tcPr>
          <w:p w14:paraId="30F5829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SUSTANCIAS ALUCINOGENAS</w:t>
            </w:r>
          </w:p>
        </w:tc>
        <w:tc>
          <w:tcPr>
            <w:tcW w:w="2268" w:type="dxa"/>
            <w:shd w:val="clear" w:color="000000" w:fill="FFFFFF"/>
            <w:noWrap/>
            <w:vAlign w:val="center"/>
            <w:hideMark/>
          </w:tcPr>
          <w:p w14:paraId="559F22A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$ 84.536</w:t>
            </w:r>
          </w:p>
        </w:tc>
      </w:tr>
      <w:tr w:rsidR="00106FAF" w:rsidRPr="00106FAF" w14:paraId="76C12068" w14:textId="77777777" w:rsidTr="00E0398C">
        <w:trPr>
          <w:trHeight w:val="283"/>
        </w:trPr>
        <w:tc>
          <w:tcPr>
            <w:tcW w:w="407" w:type="dxa"/>
            <w:noWrap/>
            <w:vAlign w:val="center"/>
            <w:hideMark/>
          </w:tcPr>
          <w:p w14:paraId="355AA9B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827</w:t>
            </w:r>
          </w:p>
        </w:tc>
        <w:tc>
          <w:tcPr>
            <w:tcW w:w="736" w:type="dxa"/>
            <w:noWrap/>
            <w:vAlign w:val="center"/>
            <w:hideMark/>
          </w:tcPr>
          <w:p w14:paraId="722E37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905760</w:t>
            </w:r>
          </w:p>
        </w:tc>
        <w:tc>
          <w:tcPr>
            <w:tcW w:w="6649" w:type="dxa"/>
            <w:vAlign w:val="center"/>
            <w:hideMark/>
          </w:tcPr>
          <w:p w14:paraId="7222C7D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TALIO SEMIAUTOMATIZADO</w:t>
            </w:r>
          </w:p>
        </w:tc>
        <w:tc>
          <w:tcPr>
            <w:tcW w:w="2268" w:type="dxa"/>
            <w:shd w:val="clear" w:color="000000" w:fill="FFFFFF"/>
            <w:noWrap/>
            <w:vAlign w:val="center"/>
            <w:hideMark/>
          </w:tcPr>
          <w:p w14:paraId="3B59954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$ 66.729</w:t>
            </w:r>
          </w:p>
        </w:tc>
      </w:tr>
      <w:tr w:rsidR="00106FAF" w:rsidRPr="00106FAF" w14:paraId="10BF1358" w14:textId="77777777" w:rsidTr="00E0398C">
        <w:trPr>
          <w:trHeight w:val="283"/>
        </w:trPr>
        <w:tc>
          <w:tcPr>
            <w:tcW w:w="407" w:type="dxa"/>
            <w:noWrap/>
            <w:vAlign w:val="center"/>
            <w:hideMark/>
          </w:tcPr>
          <w:p w14:paraId="6A051E8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828</w:t>
            </w:r>
          </w:p>
        </w:tc>
        <w:tc>
          <w:tcPr>
            <w:tcW w:w="736" w:type="dxa"/>
            <w:noWrap/>
            <w:vAlign w:val="center"/>
            <w:hideMark/>
          </w:tcPr>
          <w:p w14:paraId="61711E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906268</w:t>
            </w:r>
          </w:p>
        </w:tc>
        <w:tc>
          <w:tcPr>
            <w:tcW w:w="6649" w:type="dxa"/>
            <w:vAlign w:val="center"/>
            <w:hideMark/>
          </w:tcPr>
          <w:p w14:paraId="4BB943B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TEST DE AVIDEZ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Rubeola SEMIAUTOMATIZADO O AUTOMATIZADO</w:t>
            </w:r>
          </w:p>
        </w:tc>
        <w:tc>
          <w:tcPr>
            <w:tcW w:w="2268" w:type="dxa"/>
            <w:shd w:val="clear" w:color="000000" w:fill="FFFFFF"/>
            <w:noWrap/>
            <w:vAlign w:val="center"/>
            <w:hideMark/>
          </w:tcPr>
          <w:p w14:paraId="1D66EDD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$ 84.972</w:t>
            </w:r>
          </w:p>
        </w:tc>
      </w:tr>
      <w:tr w:rsidR="00106FAF" w:rsidRPr="00106FAF" w14:paraId="4E881B84" w14:textId="77777777" w:rsidTr="00E0398C">
        <w:trPr>
          <w:trHeight w:val="283"/>
        </w:trPr>
        <w:tc>
          <w:tcPr>
            <w:tcW w:w="407" w:type="dxa"/>
            <w:noWrap/>
            <w:vAlign w:val="center"/>
            <w:hideMark/>
          </w:tcPr>
          <w:p w14:paraId="0D55E0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829</w:t>
            </w:r>
          </w:p>
        </w:tc>
        <w:tc>
          <w:tcPr>
            <w:tcW w:w="736" w:type="dxa"/>
            <w:noWrap/>
            <w:vAlign w:val="center"/>
            <w:hideMark/>
          </w:tcPr>
          <w:p w14:paraId="328BA3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906134</w:t>
            </w:r>
          </w:p>
        </w:tc>
        <w:tc>
          <w:tcPr>
            <w:tcW w:w="6649" w:type="dxa"/>
            <w:vAlign w:val="center"/>
            <w:hideMark/>
          </w:tcPr>
          <w:p w14:paraId="3205727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TEST DE AVIDEZ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Toxoplasma SEMIAUTOMATIZADO O AUTOMATIZADO</w:t>
            </w:r>
          </w:p>
        </w:tc>
        <w:tc>
          <w:tcPr>
            <w:tcW w:w="2268" w:type="dxa"/>
            <w:shd w:val="clear" w:color="000000" w:fill="FFFFFF"/>
            <w:noWrap/>
            <w:vAlign w:val="center"/>
            <w:hideMark/>
          </w:tcPr>
          <w:p w14:paraId="1604BB0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$ 128.800</w:t>
            </w:r>
          </w:p>
        </w:tc>
      </w:tr>
      <w:tr w:rsidR="00106FAF" w:rsidRPr="00106FAF" w14:paraId="72511928" w14:textId="77777777" w:rsidTr="00E0398C">
        <w:trPr>
          <w:trHeight w:val="283"/>
        </w:trPr>
        <w:tc>
          <w:tcPr>
            <w:tcW w:w="407" w:type="dxa"/>
            <w:noWrap/>
            <w:vAlign w:val="center"/>
            <w:hideMark/>
          </w:tcPr>
          <w:p w14:paraId="569469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830</w:t>
            </w:r>
          </w:p>
        </w:tc>
        <w:tc>
          <w:tcPr>
            <w:tcW w:w="736" w:type="dxa"/>
            <w:noWrap/>
            <w:vAlign w:val="center"/>
            <w:hideMark/>
          </w:tcPr>
          <w:p w14:paraId="16959A7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902042</w:t>
            </w:r>
          </w:p>
        </w:tc>
        <w:tc>
          <w:tcPr>
            <w:tcW w:w="6649" w:type="dxa"/>
            <w:vAlign w:val="center"/>
            <w:hideMark/>
          </w:tcPr>
          <w:p w14:paraId="0454344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TIEMPO DE COAGULACION</w:t>
            </w:r>
          </w:p>
        </w:tc>
        <w:tc>
          <w:tcPr>
            <w:tcW w:w="2268" w:type="dxa"/>
            <w:shd w:val="clear" w:color="000000" w:fill="FFFFFF"/>
            <w:noWrap/>
            <w:vAlign w:val="center"/>
            <w:hideMark/>
          </w:tcPr>
          <w:p w14:paraId="2D67631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$ 35.081</w:t>
            </w:r>
          </w:p>
        </w:tc>
      </w:tr>
      <w:tr w:rsidR="00106FAF" w:rsidRPr="00106FAF" w14:paraId="191F93FC" w14:textId="77777777" w:rsidTr="00E0398C">
        <w:trPr>
          <w:trHeight w:val="283"/>
        </w:trPr>
        <w:tc>
          <w:tcPr>
            <w:tcW w:w="407" w:type="dxa"/>
            <w:noWrap/>
            <w:vAlign w:val="center"/>
            <w:hideMark/>
          </w:tcPr>
          <w:p w14:paraId="2C3F0F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831</w:t>
            </w:r>
          </w:p>
        </w:tc>
        <w:tc>
          <w:tcPr>
            <w:tcW w:w="736" w:type="dxa"/>
            <w:noWrap/>
            <w:vAlign w:val="center"/>
            <w:hideMark/>
          </w:tcPr>
          <w:p w14:paraId="0A3E2C8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902048</w:t>
            </w:r>
          </w:p>
        </w:tc>
        <w:tc>
          <w:tcPr>
            <w:tcW w:w="6649" w:type="dxa"/>
            <w:vAlign w:val="center"/>
            <w:hideMark/>
          </w:tcPr>
          <w:p w14:paraId="0E3FB9B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TIEMPO DE TROMBINA</w:t>
            </w:r>
          </w:p>
        </w:tc>
        <w:tc>
          <w:tcPr>
            <w:tcW w:w="2268" w:type="dxa"/>
            <w:shd w:val="clear" w:color="000000" w:fill="FFFFFF"/>
            <w:noWrap/>
            <w:vAlign w:val="center"/>
            <w:hideMark/>
          </w:tcPr>
          <w:p w14:paraId="3DC3BC6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$ 39.464</w:t>
            </w:r>
          </w:p>
        </w:tc>
      </w:tr>
      <w:tr w:rsidR="00106FAF" w:rsidRPr="00106FAF" w14:paraId="374729B3" w14:textId="77777777" w:rsidTr="00E0398C">
        <w:trPr>
          <w:trHeight w:val="283"/>
        </w:trPr>
        <w:tc>
          <w:tcPr>
            <w:tcW w:w="407" w:type="dxa"/>
            <w:noWrap/>
            <w:vAlign w:val="center"/>
            <w:hideMark/>
          </w:tcPr>
          <w:p w14:paraId="6B7CF8D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832</w:t>
            </w:r>
          </w:p>
        </w:tc>
        <w:tc>
          <w:tcPr>
            <w:tcW w:w="736" w:type="dxa"/>
            <w:noWrap/>
            <w:vAlign w:val="center"/>
            <w:hideMark/>
          </w:tcPr>
          <w:p w14:paraId="34636F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906501</w:t>
            </w:r>
          </w:p>
        </w:tc>
        <w:tc>
          <w:tcPr>
            <w:tcW w:w="6649" w:type="dxa"/>
            <w:vAlign w:val="center"/>
            <w:hideMark/>
          </w:tcPr>
          <w:p w14:paraId="65BB627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TIPIFICACION ANTIGENO LEUCOCITARIO HUMANO CLASE I (A B C)</w:t>
            </w:r>
          </w:p>
        </w:tc>
        <w:tc>
          <w:tcPr>
            <w:tcW w:w="2268" w:type="dxa"/>
            <w:shd w:val="clear" w:color="000000" w:fill="FFFFFF"/>
            <w:noWrap/>
            <w:vAlign w:val="center"/>
            <w:hideMark/>
          </w:tcPr>
          <w:p w14:paraId="60BC6A4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$ 1.227.768</w:t>
            </w:r>
          </w:p>
        </w:tc>
      </w:tr>
      <w:tr w:rsidR="00106FAF" w:rsidRPr="00106FAF" w14:paraId="580C3FCD" w14:textId="77777777" w:rsidTr="00E0398C">
        <w:trPr>
          <w:trHeight w:val="283"/>
        </w:trPr>
        <w:tc>
          <w:tcPr>
            <w:tcW w:w="407" w:type="dxa"/>
            <w:noWrap/>
            <w:vAlign w:val="center"/>
            <w:hideMark/>
          </w:tcPr>
          <w:p w14:paraId="401779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833</w:t>
            </w:r>
          </w:p>
        </w:tc>
        <w:tc>
          <w:tcPr>
            <w:tcW w:w="736" w:type="dxa"/>
            <w:noWrap/>
            <w:vAlign w:val="center"/>
            <w:hideMark/>
          </w:tcPr>
          <w:p w14:paraId="5F8C4E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906506</w:t>
            </w:r>
          </w:p>
        </w:tc>
        <w:tc>
          <w:tcPr>
            <w:tcW w:w="6649" w:type="dxa"/>
            <w:vAlign w:val="center"/>
            <w:hideMark/>
          </w:tcPr>
          <w:p w14:paraId="249E105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TIPIFICACION ANTIGENO LEUCOCITARIO HUMANO CLASE II (DR DQ DP)</w:t>
            </w:r>
          </w:p>
        </w:tc>
        <w:tc>
          <w:tcPr>
            <w:tcW w:w="2268" w:type="dxa"/>
            <w:shd w:val="clear" w:color="000000" w:fill="FFFFFF"/>
            <w:noWrap/>
            <w:vAlign w:val="center"/>
            <w:hideMark/>
          </w:tcPr>
          <w:p w14:paraId="5EE6D1D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$ 819.000</w:t>
            </w:r>
          </w:p>
        </w:tc>
      </w:tr>
      <w:tr w:rsidR="00106FAF" w:rsidRPr="00106FAF" w14:paraId="3414FCB7" w14:textId="77777777" w:rsidTr="00E0398C">
        <w:trPr>
          <w:trHeight w:val="283"/>
        </w:trPr>
        <w:tc>
          <w:tcPr>
            <w:tcW w:w="407" w:type="dxa"/>
            <w:noWrap/>
            <w:vAlign w:val="center"/>
            <w:hideMark/>
          </w:tcPr>
          <w:p w14:paraId="68F8857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834</w:t>
            </w:r>
          </w:p>
        </w:tc>
        <w:tc>
          <w:tcPr>
            <w:tcW w:w="736" w:type="dxa"/>
            <w:noWrap/>
            <w:vAlign w:val="center"/>
            <w:hideMark/>
          </w:tcPr>
          <w:p w14:paraId="212633C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906504</w:t>
            </w:r>
          </w:p>
        </w:tc>
        <w:tc>
          <w:tcPr>
            <w:tcW w:w="6649" w:type="dxa"/>
            <w:vAlign w:val="center"/>
            <w:hideMark/>
          </w:tcPr>
          <w:p w14:paraId="519E111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TIPIFICACION ANTIGENO LEUCOCITARIO HUMANO LOCUS DR</w:t>
            </w:r>
          </w:p>
        </w:tc>
        <w:tc>
          <w:tcPr>
            <w:tcW w:w="2268" w:type="dxa"/>
            <w:shd w:val="clear" w:color="000000" w:fill="FFFFFF"/>
            <w:noWrap/>
            <w:vAlign w:val="center"/>
            <w:hideMark/>
          </w:tcPr>
          <w:p w14:paraId="3801B1F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$ 413.000</w:t>
            </w:r>
          </w:p>
        </w:tc>
      </w:tr>
      <w:tr w:rsidR="00106FAF" w:rsidRPr="00106FAF" w14:paraId="0CFBA381" w14:textId="77777777" w:rsidTr="00E0398C">
        <w:trPr>
          <w:trHeight w:val="283"/>
        </w:trPr>
        <w:tc>
          <w:tcPr>
            <w:tcW w:w="407" w:type="dxa"/>
            <w:noWrap/>
            <w:vAlign w:val="center"/>
            <w:hideMark/>
          </w:tcPr>
          <w:p w14:paraId="242FC3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835</w:t>
            </w:r>
          </w:p>
        </w:tc>
        <w:tc>
          <w:tcPr>
            <w:tcW w:w="736" w:type="dxa"/>
            <w:noWrap/>
            <w:vAlign w:val="center"/>
            <w:hideMark/>
          </w:tcPr>
          <w:p w14:paraId="57799E6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904920</w:t>
            </w:r>
          </w:p>
        </w:tc>
        <w:tc>
          <w:tcPr>
            <w:tcW w:w="6649" w:type="dxa"/>
            <w:vAlign w:val="center"/>
            <w:hideMark/>
          </w:tcPr>
          <w:p w14:paraId="6FBF645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TIROGLOBULINA</w:t>
            </w:r>
          </w:p>
        </w:tc>
        <w:tc>
          <w:tcPr>
            <w:tcW w:w="2268" w:type="dxa"/>
            <w:shd w:val="clear" w:color="000000" w:fill="FFFFFF"/>
            <w:noWrap/>
            <w:vAlign w:val="center"/>
            <w:hideMark/>
          </w:tcPr>
          <w:p w14:paraId="1C79F01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$ 47.792</w:t>
            </w:r>
          </w:p>
        </w:tc>
      </w:tr>
      <w:tr w:rsidR="00106FAF" w:rsidRPr="00106FAF" w14:paraId="070FD1DF" w14:textId="77777777" w:rsidTr="00E0398C">
        <w:trPr>
          <w:trHeight w:val="283"/>
        </w:trPr>
        <w:tc>
          <w:tcPr>
            <w:tcW w:w="407" w:type="dxa"/>
            <w:noWrap/>
            <w:vAlign w:val="center"/>
            <w:hideMark/>
          </w:tcPr>
          <w:p w14:paraId="2CBC51D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836</w:t>
            </w:r>
          </w:p>
        </w:tc>
        <w:tc>
          <w:tcPr>
            <w:tcW w:w="736" w:type="dxa"/>
            <w:noWrap/>
            <w:vAlign w:val="center"/>
            <w:hideMark/>
          </w:tcPr>
          <w:p w14:paraId="4F9CBE5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906125</w:t>
            </w:r>
          </w:p>
        </w:tc>
        <w:tc>
          <w:tcPr>
            <w:tcW w:w="6649" w:type="dxa"/>
            <w:vAlign w:val="center"/>
            <w:hideMark/>
          </w:tcPr>
          <w:p w14:paraId="4B3EAE2D"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Toxocara</w:t>
            </w:r>
            <w:proofErr w:type="spellEnd"/>
            <w:r w:rsidRPr="00106FAF">
              <w:rPr>
                <w:rFonts w:ascii="Arial" w:hAnsi="Arial" w:cs="Arial"/>
                <w:color w:val="000000"/>
                <w:sz w:val="16"/>
                <w:szCs w:val="16"/>
                <w:lang w:val="es-CO" w:eastAsia="es-CO"/>
              </w:rPr>
              <w:t xml:space="preserve"> canis ANTICUERPOS SEMIAUTOMATIZADO O AUTOMATIZADO</w:t>
            </w:r>
          </w:p>
        </w:tc>
        <w:tc>
          <w:tcPr>
            <w:tcW w:w="2268" w:type="dxa"/>
            <w:shd w:val="clear" w:color="000000" w:fill="FFFFFF"/>
            <w:noWrap/>
            <w:vAlign w:val="center"/>
            <w:hideMark/>
          </w:tcPr>
          <w:p w14:paraId="3EACD26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$ 273.564</w:t>
            </w:r>
          </w:p>
        </w:tc>
      </w:tr>
      <w:tr w:rsidR="00106FAF" w:rsidRPr="00106FAF" w14:paraId="7DB71373" w14:textId="77777777" w:rsidTr="00E0398C">
        <w:trPr>
          <w:trHeight w:val="283"/>
        </w:trPr>
        <w:tc>
          <w:tcPr>
            <w:tcW w:w="407" w:type="dxa"/>
            <w:noWrap/>
            <w:vAlign w:val="center"/>
            <w:hideMark/>
          </w:tcPr>
          <w:p w14:paraId="04F30A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837</w:t>
            </w:r>
          </w:p>
        </w:tc>
        <w:tc>
          <w:tcPr>
            <w:tcW w:w="736" w:type="dxa"/>
            <w:noWrap/>
            <w:vAlign w:val="center"/>
            <w:hideMark/>
          </w:tcPr>
          <w:p w14:paraId="7AE44DE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906126</w:t>
            </w:r>
          </w:p>
        </w:tc>
        <w:tc>
          <w:tcPr>
            <w:tcW w:w="6649" w:type="dxa"/>
            <w:vAlign w:val="center"/>
            <w:hideMark/>
          </w:tcPr>
          <w:p w14:paraId="238D108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Toxoplasma gondii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A SEMIAUTOMATIZADO O AUTOMATIZADO</w:t>
            </w:r>
          </w:p>
        </w:tc>
        <w:tc>
          <w:tcPr>
            <w:tcW w:w="2268" w:type="dxa"/>
            <w:shd w:val="clear" w:color="000000" w:fill="FFFFFF"/>
            <w:noWrap/>
            <w:vAlign w:val="center"/>
            <w:hideMark/>
          </w:tcPr>
          <w:p w14:paraId="75C0BA4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$ 72.691</w:t>
            </w:r>
          </w:p>
        </w:tc>
      </w:tr>
      <w:tr w:rsidR="00106FAF" w:rsidRPr="00106FAF" w14:paraId="5CA302E9" w14:textId="77777777" w:rsidTr="00E0398C">
        <w:trPr>
          <w:trHeight w:val="283"/>
        </w:trPr>
        <w:tc>
          <w:tcPr>
            <w:tcW w:w="407" w:type="dxa"/>
            <w:noWrap/>
            <w:vAlign w:val="center"/>
            <w:hideMark/>
          </w:tcPr>
          <w:p w14:paraId="737225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838</w:t>
            </w:r>
          </w:p>
        </w:tc>
        <w:tc>
          <w:tcPr>
            <w:tcW w:w="736" w:type="dxa"/>
            <w:noWrap/>
            <w:vAlign w:val="center"/>
            <w:hideMark/>
          </w:tcPr>
          <w:p w14:paraId="7D05454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903046</w:t>
            </w:r>
          </w:p>
        </w:tc>
        <w:tc>
          <w:tcPr>
            <w:tcW w:w="6649" w:type="dxa"/>
            <w:vAlign w:val="center"/>
            <w:hideMark/>
          </w:tcPr>
          <w:p w14:paraId="4E40C7D5"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TRANSFERRINA AUTOMATIZADA</w:t>
            </w:r>
          </w:p>
        </w:tc>
        <w:tc>
          <w:tcPr>
            <w:tcW w:w="2268" w:type="dxa"/>
            <w:shd w:val="clear" w:color="000000" w:fill="FFFFFF"/>
            <w:noWrap/>
            <w:vAlign w:val="center"/>
            <w:hideMark/>
          </w:tcPr>
          <w:p w14:paraId="263F120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$ 44.972</w:t>
            </w:r>
          </w:p>
        </w:tc>
      </w:tr>
      <w:tr w:rsidR="00106FAF" w:rsidRPr="00106FAF" w14:paraId="3C33216C" w14:textId="77777777" w:rsidTr="00E0398C">
        <w:trPr>
          <w:trHeight w:val="283"/>
        </w:trPr>
        <w:tc>
          <w:tcPr>
            <w:tcW w:w="407" w:type="dxa"/>
            <w:noWrap/>
            <w:vAlign w:val="center"/>
            <w:hideMark/>
          </w:tcPr>
          <w:p w14:paraId="74B38E3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839</w:t>
            </w:r>
          </w:p>
        </w:tc>
        <w:tc>
          <w:tcPr>
            <w:tcW w:w="736" w:type="dxa"/>
            <w:noWrap/>
            <w:vAlign w:val="center"/>
            <w:hideMark/>
          </w:tcPr>
          <w:p w14:paraId="2763D19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906477</w:t>
            </w:r>
          </w:p>
        </w:tc>
        <w:tc>
          <w:tcPr>
            <w:tcW w:w="6649" w:type="dxa"/>
            <w:vAlign w:val="center"/>
            <w:hideMark/>
          </w:tcPr>
          <w:p w14:paraId="3B6B454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TRANSGLUTAMINASA ANTICUERPOS IG A SEMIAUTOMATIZADO O AUTOMATIZADO</w:t>
            </w:r>
          </w:p>
        </w:tc>
        <w:tc>
          <w:tcPr>
            <w:tcW w:w="2268" w:type="dxa"/>
            <w:shd w:val="clear" w:color="000000" w:fill="FFFFFF"/>
            <w:noWrap/>
            <w:vAlign w:val="center"/>
            <w:hideMark/>
          </w:tcPr>
          <w:p w14:paraId="1D4D5E9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$ 112.500</w:t>
            </w:r>
          </w:p>
        </w:tc>
      </w:tr>
      <w:tr w:rsidR="00106FAF" w:rsidRPr="00106FAF" w14:paraId="0F7E7323" w14:textId="77777777" w:rsidTr="00E0398C">
        <w:trPr>
          <w:trHeight w:val="283"/>
        </w:trPr>
        <w:tc>
          <w:tcPr>
            <w:tcW w:w="407" w:type="dxa"/>
            <w:noWrap/>
            <w:vAlign w:val="center"/>
            <w:hideMark/>
          </w:tcPr>
          <w:p w14:paraId="1096002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840</w:t>
            </w:r>
          </w:p>
        </w:tc>
        <w:tc>
          <w:tcPr>
            <w:tcW w:w="736" w:type="dxa"/>
            <w:noWrap/>
            <w:vAlign w:val="center"/>
            <w:hideMark/>
          </w:tcPr>
          <w:p w14:paraId="6590C2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906478</w:t>
            </w:r>
          </w:p>
        </w:tc>
        <w:tc>
          <w:tcPr>
            <w:tcW w:w="6649" w:type="dxa"/>
            <w:vAlign w:val="center"/>
            <w:hideMark/>
          </w:tcPr>
          <w:p w14:paraId="7D8DAB6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TRANSGLUTAMINASA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3EF671F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$ 105.000</w:t>
            </w:r>
          </w:p>
        </w:tc>
      </w:tr>
      <w:tr w:rsidR="00106FAF" w:rsidRPr="00106FAF" w14:paraId="20586977" w14:textId="77777777" w:rsidTr="00E0398C">
        <w:trPr>
          <w:trHeight w:val="283"/>
        </w:trPr>
        <w:tc>
          <w:tcPr>
            <w:tcW w:w="407" w:type="dxa"/>
            <w:noWrap/>
            <w:vAlign w:val="center"/>
            <w:hideMark/>
          </w:tcPr>
          <w:p w14:paraId="0113C2D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841</w:t>
            </w:r>
          </w:p>
        </w:tc>
        <w:tc>
          <w:tcPr>
            <w:tcW w:w="736" w:type="dxa"/>
            <w:noWrap/>
            <w:vAlign w:val="center"/>
            <w:hideMark/>
          </w:tcPr>
          <w:p w14:paraId="6E272DC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906040</w:t>
            </w:r>
          </w:p>
        </w:tc>
        <w:tc>
          <w:tcPr>
            <w:tcW w:w="6649" w:type="dxa"/>
            <w:vAlign w:val="center"/>
            <w:hideMark/>
          </w:tcPr>
          <w:p w14:paraId="70147D3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Treponema </w:t>
            </w:r>
            <w:proofErr w:type="spellStart"/>
            <w:r w:rsidRPr="00106FAF">
              <w:rPr>
                <w:rFonts w:ascii="Arial" w:hAnsi="Arial" w:cs="Arial"/>
                <w:color w:val="000000"/>
                <w:sz w:val="16"/>
                <w:szCs w:val="16"/>
                <w:lang w:val="es-CO" w:eastAsia="es-CO"/>
              </w:rPr>
              <w:t>pallidum</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5D15974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$ 70.900</w:t>
            </w:r>
          </w:p>
        </w:tc>
      </w:tr>
      <w:tr w:rsidR="00106FAF" w:rsidRPr="00106FAF" w14:paraId="007D0763" w14:textId="77777777" w:rsidTr="00E0398C">
        <w:trPr>
          <w:trHeight w:val="283"/>
        </w:trPr>
        <w:tc>
          <w:tcPr>
            <w:tcW w:w="407" w:type="dxa"/>
            <w:noWrap/>
            <w:vAlign w:val="center"/>
            <w:hideMark/>
          </w:tcPr>
          <w:p w14:paraId="7AD2AD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842</w:t>
            </w:r>
          </w:p>
        </w:tc>
        <w:tc>
          <w:tcPr>
            <w:tcW w:w="736" w:type="dxa"/>
            <w:noWrap/>
            <w:vAlign w:val="center"/>
            <w:hideMark/>
          </w:tcPr>
          <w:p w14:paraId="7F506B1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906041</w:t>
            </w:r>
          </w:p>
        </w:tc>
        <w:tc>
          <w:tcPr>
            <w:tcW w:w="6649" w:type="dxa"/>
            <w:vAlign w:val="center"/>
            <w:hideMark/>
          </w:tcPr>
          <w:p w14:paraId="4B287F9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Treponema </w:t>
            </w:r>
            <w:proofErr w:type="spellStart"/>
            <w:r w:rsidRPr="00106FAF">
              <w:rPr>
                <w:rFonts w:ascii="Arial" w:hAnsi="Arial" w:cs="Arial"/>
                <w:color w:val="000000"/>
                <w:sz w:val="16"/>
                <w:szCs w:val="16"/>
                <w:lang w:val="es-CO" w:eastAsia="es-CO"/>
              </w:rPr>
              <w:t>pallidum</w:t>
            </w:r>
            <w:proofErr w:type="spellEnd"/>
            <w:r w:rsidRPr="00106FAF">
              <w:rPr>
                <w:rFonts w:ascii="Arial" w:hAnsi="Arial" w:cs="Arial"/>
                <w:color w:val="000000"/>
                <w:sz w:val="16"/>
                <w:szCs w:val="16"/>
                <w:lang w:val="es-CO" w:eastAsia="es-CO"/>
              </w:rPr>
              <w:t xml:space="preserve">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6BB4571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$ 97.052</w:t>
            </w:r>
          </w:p>
        </w:tc>
      </w:tr>
      <w:tr w:rsidR="00106FAF" w:rsidRPr="00106FAF" w14:paraId="449C15C5" w14:textId="77777777" w:rsidTr="00E0398C">
        <w:trPr>
          <w:trHeight w:val="283"/>
        </w:trPr>
        <w:tc>
          <w:tcPr>
            <w:tcW w:w="407" w:type="dxa"/>
            <w:noWrap/>
            <w:vAlign w:val="center"/>
            <w:hideMark/>
          </w:tcPr>
          <w:p w14:paraId="57911D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843</w:t>
            </w:r>
          </w:p>
        </w:tc>
        <w:tc>
          <w:tcPr>
            <w:tcW w:w="736" w:type="dxa"/>
            <w:noWrap/>
            <w:vAlign w:val="center"/>
            <w:hideMark/>
          </w:tcPr>
          <w:p w14:paraId="751775B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904924</w:t>
            </w:r>
          </w:p>
        </w:tc>
        <w:tc>
          <w:tcPr>
            <w:tcW w:w="6649" w:type="dxa"/>
            <w:vAlign w:val="center"/>
            <w:hideMark/>
          </w:tcPr>
          <w:p w14:paraId="200C0D6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TRIYODOTIRONINA LIBRE</w:t>
            </w:r>
          </w:p>
        </w:tc>
        <w:tc>
          <w:tcPr>
            <w:tcW w:w="2268" w:type="dxa"/>
            <w:shd w:val="clear" w:color="000000" w:fill="FFFFFF"/>
            <w:noWrap/>
            <w:vAlign w:val="center"/>
            <w:hideMark/>
          </w:tcPr>
          <w:p w14:paraId="096A0DB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$ 33.187</w:t>
            </w:r>
          </w:p>
        </w:tc>
      </w:tr>
      <w:tr w:rsidR="00106FAF" w:rsidRPr="00106FAF" w14:paraId="04D3E8B2" w14:textId="77777777" w:rsidTr="00E0398C">
        <w:trPr>
          <w:trHeight w:val="283"/>
        </w:trPr>
        <w:tc>
          <w:tcPr>
            <w:tcW w:w="407" w:type="dxa"/>
            <w:noWrap/>
            <w:vAlign w:val="center"/>
            <w:hideMark/>
          </w:tcPr>
          <w:p w14:paraId="32FBF19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844</w:t>
            </w:r>
          </w:p>
        </w:tc>
        <w:tc>
          <w:tcPr>
            <w:tcW w:w="736" w:type="dxa"/>
            <w:noWrap/>
            <w:vAlign w:val="center"/>
            <w:hideMark/>
          </w:tcPr>
          <w:p w14:paraId="066F41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903437</w:t>
            </w:r>
          </w:p>
        </w:tc>
        <w:tc>
          <w:tcPr>
            <w:tcW w:w="6649" w:type="dxa"/>
            <w:vAlign w:val="center"/>
            <w:hideMark/>
          </w:tcPr>
          <w:p w14:paraId="751FC02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TROPONINA I CUANTITATIVA</w:t>
            </w:r>
          </w:p>
        </w:tc>
        <w:tc>
          <w:tcPr>
            <w:tcW w:w="2268" w:type="dxa"/>
            <w:shd w:val="clear" w:color="000000" w:fill="FFFFFF"/>
            <w:noWrap/>
            <w:vAlign w:val="center"/>
            <w:hideMark/>
          </w:tcPr>
          <w:p w14:paraId="5E1C757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$ 95.243</w:t>
            </w:r>
          </w:p>
        </w:tc>
      </w:tr>
      <w:tr w:rsidR="00106FAF" w:rsidRPr="00106FAF" w14:paraId="02ACA725" w14:textId="77777777" w:rsidTr="00E0398C">
        <w:trPr>
          <w:trHeight w:val="283"/>
        </w:trPr>
        <w:tc>
          <w:tcPr>
            <w:tcW w:w="407" w:type="dxa"/>
            <w:noWrap/>
            <w:vAlign w:val="center"/>
            <w:hideMark/>
          </w:tcPr>
          <w:p w14:paraId="5092B58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845</w:t>
            </w:r>
          </w:p>
        </w:tc>
        <w:tc>
          <w:tcPr>
            <w:tcW w:w="736" w:type="dxa"/>
            <w:noWrap/>
            <w:vAlign w:val="center"/>
            <w:hideMark/>
          </w:tcPr>
          <w:p w14:paraId="274BC79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906132</w:t>
            </w:r>
          </w:p>
        </w:tc>
        <w:tc>
          <w:tcPr>
            <w:tcW w:w="6649" w:type="dxa"/>
            <w:vAlign w:val="center"/>
            <w:hideMark/>
          </w:tcPr>
          <w:p w14:paraId="21352F92" w14:textId="77777777" w:rsidR="00106FAF" w:rsidRPr="00106FAF" w:rsidRDefault="00106FAF" w:rsidP="00106FAF">
            <w:pPr>
              <w:rPr>
                <w:rFonts w:ascii="Arial" w:hAnsi="Arial" w:cs="Arial"/>
                <w:color w:val="000000"/>
                <w:sz w:val="16"/>
                <w:szCs w:val="16"/>
                <w:lang w:val="es-CO" w:eastAsia="es-CO"/>
              </w:rPr>
            </w:pPr>
            <w:proofErr w:type="spellStart"/>
            <w:r w:rsidRPr="00106FAF">
              <w:rPr>
                <w:rFonts w:ascii="Arial" w:hAnsi="Arial" w:cs="Arial"/>
                <w:color w:val="000000"/>
                <w:sz w:val="16"/>
                <w:szCs w:val="16"/>
                <w:lang w:val="es-CO" w:eastAsia="es-CO"/>
              </w:rPr>
              <w:t>Trypanosoma</w:t>
            </w:r>
            <w:proofErr w:type="spellEnd"/>
            <w:r w:rsidRPr="00106FAF">
              <w:rPr>
                <w:rFonts w:ascii="Arial" w:hAnsi="Arial" w:cs="Arial"/>
                <w:color w:val="000000"/>
                <w:sz w:val="16"/>
                <w:szCs w:val="16"/>
                <w:lang w:val="es-CO" w:eastAsia="es-CO"/>
              </w:rPr>
              <w:t xml:space="preserve"> </w:t>
            </w:r>
            <w:proofErr w:type="spellStart"/>
            <w:r w:rsidRPr="00106FAF">
              <w:rPr>
                <w:rFonts w:ascii="Arial" w:hAnsi="Arial" w:cs="Arial"/>
                <w:color w:val="000000"/>
                <w:sz w:val="16"/>
                <w:szCs w:val="16"/>
                <w:lang w:val="es-CO" w:eastAsia="es-CO"/>
              </w:rPr>
              <w:t>cruzi</w:t>
            </w:r>
            <w:proofErr w:type="spellEnd"/>
            <w:r w:rsidRPr="00106FAF">
              <w:rPr>
                <w:rFonts w:ascii="Arial" w:hAnsi="Arial" w:cs="Arial"/>
                <w:color w:val="000000"/>
                <w:sz w:val="16"/>
                <w:szCs w:val="16"/>
                <w:lang w:val="es-CO" w:eastAsia="es-CO"/>
              </w:rPr>
              <w:t xml:space="preserve"> ANTICUERPOS MANUAL</w:t>
            </w:r>
          </w:p>
        </w:tc>
        <w:tc>
          <w:tcPr>
            <w:tcW w:w="2268" w:type="dxa"/>
            <w:shd w:val="clear" w:color="000000" w:fill="FFFFFF"/>
            <w:noWrap/>
            <w:vAlign w:val="center"/>
            <w:hideMark/>
          </w:tcPr>
          <w:p w14:paraId="106EB89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$ 64.057</w:t>
            </w:r>
          </w:p>
        </w:tc>
      </w:tr>
      <w:tr w:rsidR="00106FAF" w:rsidRPr="00106FAF" w14:paraId="433CC3C9" w14:textId="77777777" w:rsidTr="00E0398C">
        <w:trPr>
          <w:trHeight w:val="283"/>
        </w:trPr>
        <w:tc>
          <w:tcPr>
            <w:tcW w:w="407" w:type="dxa"/>
            <w:noWrap/>
            <w:vAlign w:val="center"/>
            <w:hideMark/>
          </w:tcPr>
          <w:p w14:paraId="3494D6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846</w:t>
            </w:r>
          </w:p>
        </w:tc>
        <w:tc>
          <w:tcPr>
            <w:tcW w:w="736" w:type="dxa"/>
            <w:noWrap/>
            <w:vAlign w:val="center"/>
            <w:hideMark/>
          </w:tcPr>
          <w:p w14:paraId="4CF90F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906247</w:t>
            </w:r>
          </w:p>
        </w:tc>
        <w:tc>
          <w:tcPr>
            <w:tcW w:w="6649" w:type="dxa"/>
            <w:vAlign w:val="center"/>
            <w:hideMark/>
          </w:tcPr>
          <w:p w14:paraId="09D1149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Varicela zoster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G SEMIAUTOMATIZADO O AUTOMATIZADO</w:t>
            </w:r>
          </w:p>
        </w:tc>
        <w:tc>
          <w:tcPr>
            <w:tcW w:w="2268" w:type="dxa"/>
            <w:shd w:val="clear" w:color="000000" w:fill="FFFFFF"/>
            <w:noWrap/>
            <w:vAlign w:val="center"/>
            <w:hideMark/>
          </w:tcPr>
          <w:p w14:paraId="3510092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$ 53.522</w:t>
            </w:r>
          </w:p>
        </w:tc>
      </w:tr>
      <w:tr w:rsidR="00106FAF" w:rsidRPr="00106FAF" w14:paraId="765C4107" w14:textId="77777777" w:rsidTr="00E0398C">
        <w:trPr>
          <w:trHeight w:val="283"/>
        </w:trPr>
        <w:tc>
          <w:tcPr>
            <w:tcW w:w="407" w:type="dxa"/>
            <w:noWrap/>
            <w:vAlign w:val="center"/>
            <w:hideMark/>
          </w:tcPr>
          <w:p w14:paraId="0D2FD7F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847</w:t>
            </w:r>
          </w:p>
        </w:tc>
        <w:tc>
          <w:tcPr>
            <w:tcW w:w="736" w:type="dxa"/>
            <w:noWrap/>
            <w:vAlign w:val="center"/>
            <w:hideMark/>
          </w:tcPr>
          <w:p w14:paraId="7F7C6E9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906248</w:t>
            </w:r>
          </w:p>
        </w:tc>
        <w:tc>
          <w:tcPr>
            <w:tcW w:w="6649" w:type="dxa"/>
            <w:vAlign w:val="center"/>
            <w:hideMark/>
          </w:tcPr>
          <w:p w14:paraId="63ACD8C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Varicela zoster ANTICUERPOS </w:t>
            </w:r>
            <w:proofErr w:type="spellStart"/>
            <w:r w:rsidRPr="00106FAF">
              <w:rPr>
                <w:rFonts w:ascii="Arial" w:hAnsi="Arial" w:cs="Arial"/>
                <w:color w:val="000000"/>
                <w:sz w:val="16"/>
                <w:szCs w:val="16"/>
                <w:lang w:val="es-CO" w:eastAsia="es-CO"/>
              </w:rPr>
              <w:t>Ig</w:t>
            </w:r>
            <w:proofErr w:type="spellEnd"/>
            <w:r w:rsidRPr="00106FAF">
              <w:rPr>
                <w:rFonts w:ascii="Arial" w:hAnsi="Arial" w:cs="Arial"/>
                <w:color w:val="000000"/>
                <w:sz w:val="16"/>
                <w:szCs w:val="16"/>
                <w:lang w:val="es-CO" w:eastAsia="es-CO"/>
              </w:rPr>
              <w:t xml:space="preserve"> M SEMIAUTOMATIZADO O AUTOMATIZADO</w:t>
            </w:r>
          </w:p>
        </w:tc>
        <w:tc>
          <w:tcPr>
            <w:tcW w:w="2268" w:type="dxa"/>
            <w:shd w:val="clear" w:color="000000" w:fill="FFFFFF"/>
            <w:noWrap/>
            <w:vAlign w:val="center"/>
            <w:hideMark/>
          </w:tcPr>
          <w:p w14:paraId="790600D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$ 51.367</w:t>
            </w:r>
          </w:p>
        </w:tc>
      </w:tr>
      <w:tr w:rsidR="00106FAF" w:rsidRPr="00106FAF" w14:paraId="7070C6CC" w14:textId="77777777" w:rsidTr="00E0398C">
        <w:trPr>
          <w:trHeight w:val="283"/>
        </w:trPr>
        <w:tc>
          <w:tcPr>
            <w:tcW w:w="407" w:type="dxa"/>
            <w:noWrap/>
            <w:vAlign w:val="center"/>
            <w:hideMark/>
          </w:tcPr>
          <w:p w14:paraId="4C37977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848</w:t>
            </w:r>
          </w:p>
        </w:tc>
        <w:tc>
          <w:tcPr>
            <w:tcW w:w="736" w:type="dxa"/>
            <w:noWrap/>
            <w:vAlign w:val="center"/>
            <w:hideMark/>
          </w:tcPr>
          <w:p w14:paraId="0BBA75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906329</w:t>
            </w:r>
          </w:p>
        </w:tc>
        <w:tc>
          <w:tcPr>
            <w:tcW w:w="6649" w:type="dxa"/>
            <w:vAlign w:val="center"/>
            <w:hideMark/>
          </w:tcPr>
          <w:p w14:paraId="0B41C96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Virus Sincitial Respiratorio ANTIGENO</w:t>
            </w:r>
          </w:p>
        </w:tc>
        <w:tc>
          <w:tcPr>
            <w:tcW w:w="2268" w:type="dxa"/>
            <w:shd w:val="clear" w:color="000000" w:fill="FFFFFF"/>
            <w:noWrap/>
            <w:vAlign w:val="center"/>
            <w:hideMark/>
          </w:tcPr>
          <w:p w14:paraId="75D7BCB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$ 52.169</w:t>
            </w:r>
          </w:p>
        </w:tc>
      </w:tr>
      <w:tr w:rsidR="00106FAF" w:rsidRPr="00106FAF" w14:paraId="01B4F0F1" w14:textId="77777777" w:rsidTr="00E0398C">
        <w:trPr>
          <w:trHeight w:val="283"/>
        </w:trPr>
        <w:tc>
          <w:tcPr>
            <w:tcW w:w="407" w:type="dxa"/>
            <w:noWrap/>
            <w:vAlign w:val="center"/>
            <w:hideMark/>
          </w:tcPr>
          <w:p w14:paraId="318771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849</w:t>
            </w:r>
          </w:p>
        </w:tc>
        <w:tc>
          <w:tcPr>
            <w:tcW w:w="736" w:type="dxa"/>
            <w:noWrap/>
            <w:vAlign w:val="center"/>
            <w:hideMark/>
          </w:tcPr>
          <w:p w14:paraId="3407E93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903701</w:t>
            </w:r>
          </w:p>
        </w:tc>
        <w:tc>
          <w:tcPr>
            <w:tcW w:w="6649" w:type="dxa"/>
            <w:vAlign w:val="center"/>
            <w:hideMark/>
          </w:tcPr>
          <w:p w14:paraId="2E89D9D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A [RETINOL]</w:t>
            </w:r>
          </w:p>
        </w:tc>
        <w:tc>
          <w:tcPr>
            <w:tcW w:w="2268" w:type="dxa"/>
            <w:shd w:val="clear" w:color="000000" w:fill="FFFFFF"/>
            <w:noWrap/>
            <w:vAlign w:val="center"/>
            <w:hideMark/>
          </w:tcPr>
          <w:p w14:paraId="7977BDB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$ 87.657</w:t>
            </w:r>
          </w:p>
        </w:tc>
      </w:tr>
      <w:tr w:rsidR="00106FAF" w:rsidRPr="00106FAF" w14:paraId="248E6CFD" w14:textId="77777777" w:rsidTr="00E0398C">
        <w:trPr>
          <w:trHeight w:val="283"/>
        </w:trPr>
        <w:tc>
          <w:tcPr>
            <w:tcW w:w="407" w:type="dxa"/>
            <w:noWrap/>
            <w:vAlign w:val="center"/>
            <w:hideMark/>
          </w:tcPr>
          <w:p w14:paraId="158C058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850</w:t>
            </w:r>
          </w:p>
        </w:tc>
        <w:tc>
          <w:tcPr>
            <w:tcW w:w="736" w:type="dxa"/>
            <w:noWrap/>
            <w:vAlign w:val="center"/>
            <w:hideMark/>
          </w:tcPr>
          <w:p w14:paraId="37BCB3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903702</w:t>
            </w:r>
          </w:p>
        </w:tc>
        <w:tc>
          <w:tcPr>
            <w:tcW w:w="6649" w:type="dxa"/>
            <w:vAlign w:val="center"/>
            <w:hideMark/>
          </w:tcPr>
          <w:p w14:paraId="5D3D6E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B1 [TIAMINA]</w:t>
            </w:r>
          </w:p>
        </w:tc>
        <w:tc>
          <w:tcPr>
            <w:tcW w:w="2268" w:type="dxa"/>
            <w:shd w:val="clear" w:color="000000" w:fill="FFFFFF"/>
            <w:noWrap/>
            <w:vAlign w:val="center"/>
            <w:hideMark/>
          </w:tcPr>
          <w:p w14:paraId="18D0FD3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$ 111.288</w:t>
            </w:r>
          </w:p>
        </w:tc>
      </w:tr>
      <w:tr w:rsidR="00106FAF" w:rsidRPr="00106FAF" w14:paraId="1EF728E2" w14:textId="77777777" w:rsidTr="00E0398C">
        <w:trPr>
          <w:trHeight w:val="283"/>
        </w:trPr>
        <w:tc>
          <w:tcPr>
            <w:tcW w:w="407" w:type="dxa"/>
            <w:noWrap/>
            <w:vAlign w:val="center"/>
            <w:hideMark/>
          </w:tcPr>
          <w:p w14:paraId="06F7E92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851</w:t>
            </w:r>
          </w:p>
        </w:tc>
        <w:tc>
          <w:tcPr>
            <w:tcW w:w="736" w:type="dxa"/>
            <w:noWrap/>
            <w:vAlign w:val="center"/>
            <w:hideMark/>
          </w:tcPr>
          <w:p w14:paraId="6FB7217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903703</w:t>
            </w:r>
          </w:p>
        </w:tc>
        <w:tc>
          <w:tcPr>
            <w:tcW w:w="6649" w:type="dxa"/>
            <w:vAlign w:val="center"/>
            <w:hideMark/>
          </w:tcPr>
          <w:p w14:paraId="5F8C2FA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B12 [CIANOCOBALAMINA]</w:t>
            </w:r>
          </w:p>
        </w:tc>
        <w:tc>
          <w:tcPr>
            <w:tcW w:w="2268" w:type="dxa"/>
            <w:shd w:val="clear" w:color="000000" w:fill="FFFFFF"/>
            <w:noWrap/>
            <w:vAlign w:val="center"/>
            <w:hideMark/>
          </w:tcPr>
          <w:p w14:paraId="200C9D31"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$ 50.531</w:t>
            </w:r>
          </w:p>
        </w:tc>
      </w:tr>
      <w:tr w:rsidR="00106FAF" w:rsidRPr="00106FAF" w14:paraId="1019BE02" w14:textId="77777777" w:rsidTr="00E0398C">
        <w:trPr>
          <w:trHeight w:val="283"/>
        </w:trPr>
        <w:tc>
          <w:tcPr>
            <w:tcW w:w="407" w:type="dxa"/>
            <w:noWrap/>
            <w:vAlign w:val="center"/>
            <w:hideMark/>
          </w:tcPr>
          <w:p w14:paraId="0AE835E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852</w:t>
            </w:r>
          </w:p>
        </w:tc>
        <w:tc>
          <w:tcPr>
            <w:tcW w:w="736" w:type="dxa"/>
            <w:noWrap/>
            <w:vAlign w:val="center"/>
            <w:hideMark/>
          </w:tcPr>
          <w:p w14:paraId="0968A3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903704</w:t>
            </w:r>
          </w:p>
        </w:tc>
        <w:tc>
          <w:tcPr>
            <w:tcW w:w="6649" w:type="dxa"/>
            <w:vAlign w:val="center"/>
            <w:hideMark/>
          </w:tcPr>
          <w:p w14:paraId="0E5740C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B2 [RIBOFLAVINA]</w:t>
            </w:r>
          </w:p>
        </w:tc>
        <w:tc>
          <w:tcPr>
            <w:tcW w:w="2268" w:type="dxa"/>
            <w:shd w:val="clear" w:color="000000" w:fill="FFFFFF"/>
            <w:noWrap/>
            <w:vAlign w:val="center"/>
            <w:hideMark/>
          </w:tcPr>
          <w:p w14:paraId="445BC82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$ 170.773</w:t>
            </w:r>
          </w:p>
        </w:tc>
      </w:tr>
      <w:tr w:rsidR="00106FAF" w:rsidRPr="00106FAF" w14:paraId="7F8A9DA5" w14:textId="77777777" w:rsidTr="00E0398C">
        <w:trPr>
          <w:trHeight w:val="283"/>
        </w:trPr>
        <w:tc>
          <w:tcPr>
            <w:tcW w:w="407" w:type="dxa"/>
            <w:noWrap/>
            <w:vAlign w:val="center"/>
            <w:hideMark/>
          </w:tcPr>
          <w:p w14:paraId="469B1DA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853</w:t>
            </w:r>
          </w:p>
        </w:tc>
        <w:tc>
          <w:tcPr>
            <w:tcW w:w="736" w:type="dxa"/>
            <w:noWrap/>
            <w:vAlign w:val="center"/>
            <w:hideMark/>
          </w:tcPr>
          <w:p w14:paraId="47CD821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903705</w:t>
            </w:r>
          </w:p>
        </w:tc>
        <w:tc>
          <w:tcPr>
            <w:tcW w:w="6649" w:type="dxa"/>
            <w:vAlign w:val="center"/>
            <w:hideMark/>
          </w:tcPr>
          <w:p w14:paraId="3204477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B6 [PIRIDOXINA]</w:t>
            </w:r>
          </w:p>
        </w:tc>
        <w:tc>
          <w:tcPr>
            <w:tcW w:w="2268" w:type="dxa"/>
            <w:shd w:val="clear" w:color="000000" w:fill="FFFFFF"/>
            <w:noWrap/>
            <w:vAlign w:val="center"/>
            <w:hideMark/>
          </w:tcPr>
          <w:p w14:paraId="69370A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$ 122.508</w:t>
            </w:r>
          </w:p>
        </w:tc>
      </w:tr>
      <w:tr w:rsidR="00106FAF" w:rsidRPr="00106FAF" w14:paraId="0DC48D13" w14:textId="77777777" w:rsidTr="00E0398C">
        <w:trPr>
          <w:trHeight w:val="283"/>
        </w:trPr>
        <w:tc>
          <w:tcPr>
            <w:tcW w:w="407" w:type="dxa"/>
            <w:noWrap/>
            <w:vAlign w:val="center"/>
            <w:hideMark/>
          </w:tcPr>
          <w:p w14:paraId="03CEB0D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854</w:t>
            </w:r>
          </w:p>
        </w:tc>
        <w:tc>
          <w:tcPr>
            <w:tcW w:w="736" w:type="dxa"/>
            <w:noWrap/>
            <w:vAlign w:val="center"/>
            <w:hideMark/>
          </w:tcPr>
          <w:p w14:paraId="2B63D3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903707</w:t>
            </w:r>
          </w:p>
        </w:tc>
        <w:tc>
          <w:tcPr>
            <w:tcW w:w="6649" w:type="dxa"/>
            <w:vAlign w:val="center"/>
            <w:hideMark/>
          </w:tcPr>
          <w:p w14:paraId="2FBF087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D 125 DIHIDROXI [D2-D3] [CALCIFIDOL]</w:t>
            </w:r>
          </w:p>
        </w:tc>
        <w:tc>
          <w:tcPr>
            <w:tcW w:w="2268" w:type="dxa"/>
            <w:shd w:val="clear" w:color="000000" w:fill="FFFFFF"/>
            <w:noWrap/>
            <w:vAlign w:val="center"/>
            <w:hideMark/>
          </w:tcPr>
          <w:p w14:paraId="4EB4EBB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$ 136.536</w:t>
            </w:r>
          </w:p>
        </w:tc>
      </w:tr>
      <w:tr w:rsidR="00106FAF" w:rsidRPr="00106FAF" w14:paraId="3426978A" w14:textId="77777777" w:rsidTr="00E0398C">
        <w:trPr>
          <w:trHeight w:val="283"/>
        </w:trPr>
        <w:tc>
          <w:tcPr>
            <w:tcW w:w="407" w:type="dxa"/>
            <w:noWrap/>
            <w:vAlign w:val="center"/>
            <w:hideMark/>
          </w:tcPr>
          <w:p w14:paraId="4864DC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855</w:t>
            </w:r>
          </w:p>
        </w:tc>
        <w:tc>
          <w:tcPr>
            <w:tcW w:w="736" w:type="dxa"/>
            <w:noWrap/>
            <w:vAlign w:val="center"/>
            <w:hideMark/>
          </w:tcPr>
          <w:p w14:paraId="606A441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903706</w:t>
            </w:r>
          </w:p>
        </w:tc>
        <w:tc>
          <w:tcPr>
            <w:tcW w:w="6649" w:type="dxa"/>
            <w:vAlign w:val="center"/>
            <w:hideMark/>
          </w:tcPr>
          <w:p w14:paraId="67C2895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D 25 HIDROXI TOTAL [D2-D3] [CALCIFEROL]</w:t>
            </w:r>
          </w:p>
        </w:tc>
        <w:tc>
          <w:tcPr>
            <w:tcW w:w="2268" w:type="dxa"/>
            <w:shd w:val="clear" w:color="000000" w:fill="FFFFFF"/>
            <w:noWrap/>
            <w:vAlign w:val="center"/>
            <w:hideMark/>
          </w:tcPr>
          <w:p w14:paraId="2D1C5CF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$ 91.543</w:t>
            </w:r>
          </w:p>
        </w:tc>
      </w:tr>
      <w:tr w:rsidR="00106FAF" w:rsidRPr="00106FAF" w14:paraId="1DE14F8B" w14:textId="77777777" w:rsidTr="00E0398C">
        <w:trPr>
          <w:trHeight w:val="283"/>
        </w:trPr>
        <w:tc>
          <w:tcPr>
            <w:tcW w:w="407" w:type="dxa"/>
            <w:noWrap/>
            <w:vAlign w:val="center"/>
            <w:hideMark/>
          </w:tcPr>
          <w:p w14:paraId="47906AF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856</w:t>
            </w:r>
          </w:p>
        </w:tc>
        <w:tc>
          <w:tcPr>
            <w:tcW w:w="736" w:type="dxa"/>
            <w:noWrap/>
            <w:vAlign w:val="center"/>
            <w:hideMark/>
          </w:tcPr>
          <w:p w14:paraId="0A654E4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903708</w:t>
            </w:r>
          </w:p>
        </w:tc>
        <w:tc>
          <w:tcPr>
            <w:tcW w:w="6649" w:type="dxa"/>
            <w:vAlign w:val="center"/>
            <w:hideMark/>
          </w:tcPr>
          <w:p w14:paraId="6B7959A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VITAMINA E [TOCOFEROL]</w:t>
            </w:r>
          </w:p>
        </w:tc>
        <w:tc>
          <w:tcPr>
            <w:tcW w:w="2268" w:type="dxa"/>
            <w:shd w:val="clear" w:color="000000" w:fill="FFFFFF"/>
            <w:noWrap/>
            <w:vAlign w:val="center"/>
            <w:hideMark/>
          </w:tcPr>
          <w:p w14:paraId="2972382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$ 87.740</w:t>
            </w:r>
          </w:p>
        </w:tc>
      </w:tr>
      <w:tr w:rsidR="00106FAF" w:rsidRPr="00106FAF" w14:paraId="0C1A3A09" w14:textId="77777777" w:rsidTr="00E0398C">
        <w:trPr>
          <w:trHeight w:val="283"/>
        </w:trPr>
        <w:tc>
          <w:tcPr>
            <w:tcW w:w="407" w:type="dxa"/>
            <w:noWrap/>
            <w:vAlign w:val="center"/>
            <w:hideMark/>
          </w:tcPr>
          <w:p w14:paraId="67B548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857</w:t>
            </w:r>
          </w:p>
        </w:tc>
        <w:tc>
          <w:tcPr>
            <w:tcW w:w="736" w:type="dxa"/>
            <w:noWrap/>
            <w:vAlign w:val="center"/>
            <w:hideMark/>
          </w:tcPr>
          <w:p w14:paraId="30A6BCF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905102</w:t>
            </w:r>
          </w:p>
        </w:tc>
        <w:tc>
          <w:tcPr>
            <w:tcW w:w="6649" w:type="dxa"/>
            <w:vAlign w:val="center"/>
            <w:hideMark/>
          </w:tcPr>
          <w:p w14:paraId="07ACB9C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WARFARINA CUALITATIVA SEMIAUTOMATIZADA O AUTOMATIZADA</w:t>
            </w:r>
          </w:p>
        </w:tc>
        <w:tc>
          <w:tcPr>
            <w:tcW w:w="2268" w:type="dxa"/>
            <w:shd w:val="clear" w:color="000000" w:fill="FFFFFF"/>
            <w:noWrap/>
            <w:vAlign w:val="center"/>
            <w:hideMark/>
          </w:tcPr>
          <w:p w14:paraId="0860FEC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$ 82.600</w:t>
            </w:r>
          </w:p>
        </w:tc>
      </w:tr>
      <w:tr w:rsidR="00106FAF" w:rsidRPr="00106FAF" w14:paraId="33C2F15B" w14:textId="77777777" w:rsidTr="00E0398C">
        <w:trPr>
          <w:trHeight w:val="283"/>
        </w:trPr>
        <w:tc>
          <w:tcPr>
            <w:tcW w:w="407" w:type="dxa"/>
            <w:noWrap/>
            <w:vAlign w:val="center"/>
            <w:hideMark/>
          </w:tcPr>
          <w:p w14:paraId="653131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858</w:t>
            </w:r>
          </w:p>
        </w:tc>
        <w:tc>
          <w:tcPr>
            <w:tcW w:w="736" w:type="dxa"/>
            <w:noWrap/>
            <w:vAlign w:val="center"/>
            <w:hideMark/>
          </w:tcPr>
          <w:p w14:paraId="2B4F763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905103</w:t>
            </w:r>
          </w:p>
        </w:tc>
        <w:tc>
          <w:tcPr>
            <w:tcW w:w="6649" w:type="dxa"/>
            <w:vAlign w:val="center"/>
            <w:hideMark/>
          </w:tcPr>
          <w:p w14:paraId="2276C41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WARFARINA CUANTITATIVA SEMIAUTOMATIZADA O AUTOMATIZADA</w:t>
            </w:r>
          </w:p>
        </w:tc>
        <w:tc>
          <w:tcPr>
            <w:tcW w:w="2268" w:type="dxa"/>
            <w:shd w:val="clear" w:color="000000" w:fill="FFFFFF"/>
            <w:noWrap/>
            <w:vAlign w:val="center"/>
            <w:hideMark/>
          </w:tcPr>
          <w:p w14:paraId="414CA0D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$ 259.000</w:t>
            </w:r>
          </w:p>
        </w:tc>
      </w:tr>
      <w:tr w:rsidR="00106FAF" w:rsidRPr="00106FAF" w14:paraId="3DE5A0B1" w14:textId="77777777" w:rsidTr="00E0398C">
        <w:trPr>
          <w:trHeight w:val="283"/>
        </w:trPr>
        <w:tc>
          <w:tcPr>
            <w:tcW w:w="407" w:type="dxa"/>
            <w:noWrap/>
            <w:vAlign w:val="center"/>
            <w:hideMark/>
          </w:tcPr>
          <w:p w14:paraId="58B212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859</w:t>
            </w:r>
          </w:p>
        </w:tc>
        <w:tc>
          <w:tcPr>
            <w:tcW w:w="736" w:type="dxa"/>
            <w:noWrap/>
            <w:vAlign w:val="center"/>
            <w:hideMark/>
          </w:tcPr>
          <w:p w14:paraId="426BE02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903608</w:t>
            </w:r>
          </w:p>
        </w:tc>
        <w:tc>
          <w:tcPr>
            <w:tcW w:w="6649" w:type="dxa"/>
            <w:vAlign w:val="center"/>
            <w:hideMark/>
          </w:tcPr>
          <w:p w14:paraId="3F82368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ZINC</w:t>
            </w:r>
          </w:p>
        </w:tc>
        <w:tc>
          <w:tcPr>
            <w:tcW w:w="2268" w:type="dxa"/>
            <w:shd w:val="clear" w:color="000000" w:fill="FFFFFF"/>
            <w:noWrap/>
            <w:vAlign w:val="center"/>
            <w:hideMark/>
          </w:tcPr>
          <w:p w14:paraId="0173433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$ 64.500</w:t>
            </w:r>
          </w:p>
        </w:tc>
      </w:tr>
      <w:tr w:rsidR="00106FAF" w:rsidRPr="00106FAF" w14:paraId="7F81B8D2" w14:textId="77777777" w:rsidTr="00E0398C">
        <w:trPr>
          <w:trHeight w:val="283"/>
        </w:trPr>
        <w:tc>
          <w:tcPr>
            <w:tcW w:w="407" w:type="dxa"/>
            <w:noWrap/>
            <w:vAlign w:val="center"/>
            <w:hideMark/>
          </w:tcPr>
          <w:p w14:paraId="2D5283B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860</w:t>
            </w:r>
          </w:p>
        </w:tc>
        <w:tc>
          <w:tcPr>
            <w:tcW w:w="736" w:type="dxa"/>
            <w:noWrap/>
            <w:vAlign w:val="center"/>
            <w:hideMark/>
          </w:tcPr>
          <w:p w14:paraId="5194BC0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903609</w:t>
            </w:r>
          </w:p>
        </w:tc>
        <w:tc>
          <w:tcPr>
            <w:tcW w:w="6649" w:type="dxa"/>
            <w:vAlign w:val="center"/>
            <w:hideMark/>
          </w:tcPr>
          <w:p w14:paraId="51FD64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ZINC EN ORINA DE 24 HORAS</w:t>
            </w:r>
          </w:p>
        </w:tc>
        <w:tc>
          <w:tcPr>
            <w:tcW w:w="2268" w:type="dxa"/>
            <w:shd w:val="clear" w:color="000000" w:fill="FFFFFF"/>
            <w:noWrap/>
            <w:vAlign w:val="center"/>
            <w:hideMark/>
          </w:tcPr>
          <w:p w14:paraId="00F62F5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$ 72.318</w:t>
            </w:r>
          </w:p>
        </w:tc>
      </w:tr>
      <w:tr w:rsidR="00106FAF" w:rsidRPr="00106FAF" w14:paraId="01549C42" w14:textId="77777777" w:rsidTr="00E0398C">
        <w:trPr>
          <w:trHeight w:val="283"/>
        </w:trPr>
        <w:tc>
          <w:tcPr>
            <w:tcW w:w="7792" w:type="dxa"/>
            <w:gridSpan w:val="3"/>
            <w:shd w:val="clear" w:color="000000" w:fill="548235"/>
            <w:noWrap/>
            <w:vAlign w:val="bottom"/>
            <w:hideMark/>
          </w:tcPr>
          <w:p w14:paraId="2E9C49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ELECTROFISIOLOGIA HEMODINAMIA Y CIRUGIA CARDIOVASCULAR</w:t>
            </w:r>
          </w:p>
        </w:tc>
        <w:tc>
          <w:tcPr>
            <w:tcW w:w="2268" w:type="dxa"/>
            <w:shd w:val="clear" w:color="000000" w:fill="548235"/>
            <w:noWrap/>
            <w:vAlign w:val="center"/>
            <w:hideMark/>
          </w:tcPr>
          <w:p w14:paraId="3CB4DB7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5581A73E" w14:textId="77777777" w:rsidTr="00E0398C">
        <w:trPr>
          <w:trHeight w:val="283"/>
        </w:trPr>
        <w:tc>
          <w:tcPr>
            <w:tcW w:w="407" w:type="dxa"/>
            <w:noWrap/>
            <w:vAlign w:val="center"/>
            <w:hideMark/>
          </w:tcPr>
          <w:p w14:paraId="25FB47A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861</w:t>
            </w:r>
          </w:p>
        </w:tc>
        <w:tc>
          <w:tcPr>
            <w:tcW w:w="736" w:type="dxa"/>
            <w:noWrap/>
            <w:vAlign w:val="center"/>
            <w:hideMark/>
          </w:tcPr>
          <w:p w14:paraId="33F8839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378602</w:t>
            </w:r>
          </w:p>
        </w:tc>
        <w:tc>
          <w:tcPr>
            <w:tcW w:w="6649" w:type="dxa"/>
            <w:vAlign w:val="center"/>
            <w:hideMark/>
          </w:tcPr>
          <w:p w14:paraId="5FDC5C5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CARDIOVERSOR (DESFIBRILADOR) UNICAMERAL VIA PERCUTANEA (ENDOVASCULAR)</w:t>
            </w:r>
          </w:p>
        </w:tc>
        <w:tc>
          <w:tcPr>
            <w:tcW w:w="2268" w:type="dxa"/>
            <w:shd w:val="clear" w:color="000000" w:fill="FFFFFF"/>
            <w:noWrap/>
            <w:vAlign w:val="center"/>
            <w:hideMark/>
          </w:tcPr>
          <w:p w14:paraId="23CEF45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$ 40.755.000</w:t>
            </w:r>
          </w:p>
        </w:tc>
      </w:tr>
      <w:tr w:rsidR="00106FAF" w:rsidRPr="00106FAF" w14:paraId="309EED2F" w14:textId="77777777" w:rsidTr="00E0398C">
        <w:trPr>
          <w:trHeight w:val="283"/>
        </w:trPr>
        <w:tc>
          <w:tcPr>
            <w:tcW w:w="407" w:type="dxa"/>
            <w:noWrap/>
            <w:vAlign w:val="center"/>
            <w:hideMark/>
          </w:tcPr>
          <w:p w14:paraId="69F9E15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862</w:t>
            </w:r>
          </w:p>
        </w:tc>
        <w:tc>
          <w:tcPr>
            <w:tcW w:w="736" w:type="dxa"/>
            <w:noWrap/>
            <w:vAlign w:val="center"/>
            <w:hideMark/>
          </w:tcPr>
          <w:p w14:paraId="3246D56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378604</w:t>
            </w:r>
          </w:p>
        </w:tc>
        <w:tc>
          <w:tcPr>
            <w:tcW w:w="6649" w:type="dxa"/>
            <w:vAlign w:val="center"/>
            <w:hideMark/>
          </w:tcPr>
          <w:p w14:paraId="62764BA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CARDIOVERSOR (DESFIBRILADOR) BICAMERAL VIA PERCUTANEA (ENDOVASCULAR)</w:t>
            </w:r>
          </w:p>
        </w:tc>
        <w:tc>
          <w:tcPr>
            <w:tcW w:w="2268" w:type="dxa"/>
            <w:shd w:val="clear" w:color="000000" w:fill="FFFFFF"/>
            <w:noWrap/>
            <w:vAlign w:val="center"/>
            <w:hideMark/>
          </w:tcPr>
          <w:p w14:paraId="6F412114"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$ 40.683.350</w:t>
            </w:r>
          </w:p>
        </w:tc>
      </w:tr>
      <w:tr w:rsidR="00106FAF" w:rsidRPr="00106FAF" w14:paraId="08A7568F" w14:textId="77777777" w:rsidTr="00E0398C">
        <w:trPr>
          <w:trHeight w:val="283"/>
        </w:trPr>
        <w:tc>
          <w:tcPr>
            <w:tcW w:w="407" w:type="dxa"/>
            <w:noWrap/>
            <w:vAlign w:val="center"/>
            <w:hideMark/>
          </w:tcPr>
          <w:p w14:paraId="5BFDF3B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863</w:t>
            </w:r>
          </w:p>
        </w:tc>
        <w:tc>
          <w:tcPr>
            <w:tcW w:w="736" w:type="dxa"/>
            <w:noWrap/>
            <w:vAlign w:val="center"/>
            <w:hideMark/>
          </w:tcPr>
          <w:p w14:paraId="387BDD4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378606</w:t>
            </w:r>
          </w:p>
        </w:tc>
        <w:tc>
          <w:tcPr>
            <w:tcW w:w="6649" w:type="dxa"/>
            <w:vAlign w:val="center"/>
            <w:hideMark/>
          </w:tcPr>
          <w:p w14:paraId="02E46A7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CARDIOVERSOR (DESFIBRILADOR) CON RESINCRONIZADOR (CARDIORESINCRONIZADOR) VIA PERCUTANEA (ENDOVASCULAR)</w:t>
            </w:r>
          </w:p>
        </w:tc>
        <w:tc>
          <w:tcPr>
            <w:tcW w:w="2268" w:type="dxa"/>
            <w:shd w:val="clear" w:color="000000" w:fill="FFFFFF"/>
            <w:noWrap/>
            <w:vAlign w:val="center"/>
            <w:hideMark/>
          </w:tcPr>
          <w:p w14:paraId="0FD5659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$ 58.987.500</w:t>
            </w:r>
          </w:p>
        </w:tc>
      </w:tr>
      <w:tr w:rsidR="00106FAF" w:rsidRPr="00106FAF" w14:paraId="4091E58F" w14:textId="77777777" w:rsidTr="00E0398C">
        <w:trPr>
          <w:trHeight w:val="283"/>
        </w:trPr>
        <w:tc>
          <w:tcPr>
            <w:tcW w:w="407" w:type="dxa"/>
            <w:noWrap/>
            <w:vAlign w:val="center"/>
            <w:hideMark/>
          </w:tcPr>
          <w:p w14:paraId="16B06A5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864</w:t>
            </w:r>
          </w:p>
        </w:tc>
        <w:tc>
          <w:tcPr>
            <w:tcW w:w="736" w:type="dxa"/>
            <w:noWrap/>
            <w:vAlign w:val="center"/>
            <w:hideMark/>
          </w:tcPr>
          <w:p w14:paraId="08ED576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378401</w:t>
            </w:r>
          </w:p>
        </w:tc>
        <w:tc>
          <w:tcPr>
            <w:tcW w:w="6649" w:type="dxa"/>
            <w:vAlign w:val="center"/>
            <w:hideMark/>
          </w:tcPr>
          <w:p w14:paraId="143E567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RESINCRONIZADOR CARDIACO</w:t>
            </w:r>
          </w:p>
        </w:tc>
        <w:tc>
          <w:tcPr>
            <w:tcW w:w="2268" w:type="dxa"/>
            <w:shd w:val="clear" w:color="000000" w:fill="FFFFFF"/>
            <w:noWrap/>
            <w:vAlign w:val="center"/>
            <w:hideMark/>
          </w:tcPr>
          <w:p w14:paraId="3688FE5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$ 31.350.000</w:t>
            </w:r>
          </w:p>
        </w:tc>
      </w:tr>
      <w:tr w:rsidR="00106FAF" w:rsidRPr="00106FAF" w14:paraId="5EAF424F" w14:textId="77777777" w:rsidTr="00E0398C">
        <w:trPr>
          <w:trHeight w:val="283"/>
        </w:trPr>
        <w:tc>
          <w:tcPr>
            <w:tcW w:w="407" w:type="dxa"/>
            <w:noWrap/>
            <w:vAlign w:val="center"/>
            <w:hideMark/>
          </w:tcPr>
          <w:p w14:paraId="3820814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865</w:t>
            </w:r>
          </w:p>
        </w:tc>
        <w:tc>
          <w:tcPr>
            <w:tcW w:w="736" w:type="dxa"/>
            <w:noWrap/>
            <w:vAlign w:val="center"/>
            <w:hideMark/>
          </w:tcPr>
          <w:p w14:paraId="520B807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378001</w:t>
            </w:r>
          </w:p>
        </w:tc>
        <w:tc>
          <w:tcPr>
            <w:tcW w:w="6649" w:type="dxa"/>
            <w:vAlign w:val="center"/>
            <w:hideMark/>
          </w:tcPr>
          <w:p w14:paraId="1E4B431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INSERCION [IMPLANTACION] DE MONITOR DE EVENTOS</w:t>
            </w:r>
          </w:p>
        </w:tc>
        <w:tc>
          <w:tcPr>
            <w:tcW w:w="2268" w:type="dxa"/>
            <w:shd w:val="clear" w:color="000000" w:fill="FFFFFF"/>
            <w:noWrap/>
            <w:vAlign w:val="center"/>
            <w:hideMark/>
          </w:tcPr>
          <w:p w14:paraId="485ACE7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$ 15.056.532</w:t>
            </w:r>
          </w:p>
        </w:tc>
      </w:tr>
      <w:tr w:rsidR="00106FAF" w:rsidRPr="00106FAF" w14:paraId="73E48107" w14:textId="77777777" w:rsidTr="00E0398C">
        <w:trPr>
          <w:trHeight w:val="283"/>
        </w:trPr>
        <w:tc>
          <w:tcPr>
            <w:tcW w:w="407" w:type="dxa"/>
            <w:noWrap/>
            <w:vAlign w:val="center"/>
            <w:hideMark/>
          </w:tcPr>
          <w:p w14:paraId="048FA87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866</w:t>
            </w:r>
          </w:p>
        </w:tc>
        <w:tc>
          <w:tcPr>
            <w:tcW w:w="736" w:type="dxa"/>
            <w:noWrap/>
            <w:vAlign w:val="center"/>
            <w:hideMark/>
          </w:tcPr>
          <w:p w14:paraId="163DC5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895801</w:t>
            </w:r>
          </w:p>
        </w:tc>
        <w:tc>
          <w:tcPr>
            <w:tcW w:w="6649" w:type="dxa"/>
            <w:vAlign w:val="center"/>
            <w:hideMark/>
          </w:tcPr>
          <w:p w14:paraId="5ACBC04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ULTRASONIDO INTRAVASCULAR DIAGNOSTICO</w:t>
            </w:r>
          </w:p>
        </w:tc>
        <w:tc>
          <w:tcPr>
            <w:tcW w:w="2268" w:type="dxa"/>
            <w:shd w:val="clear" w:color="000000" w:fill="FFFFFF"/>
            <w:noWrap/>
            <w:vAlign w:val="center"/>
            <w:hideMark/>
          </w:tcPr>
          <w:p w14:paraId="559C9A9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$ 12.722.972</w:t>
            </w:r>
          </w:p>
        </w:tc>
      </w:tr>
      <w:tr w:rsidR="00106FAF" w:rsidRPr="00106FAF" w14:paraId="45888CE5" w14:textId="77777777" w:rsidTr="00E0398C">
        <w:trPr>
          <w:trHeight w:val="283"/>
        </w:trPr>
        <w:tc>
          <w:tcPr>
            <w:tcW w:w="407" w:type="dxa"/>
            <w:noWrap/>
            <w:vAlign w:val="center"/>
            <w:hideMark/>
          </w:tcPr>
          <w:p w14:paraId="2036DD6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867</w:t>
            </w:r>
          </w:p>
        </w:tc>
        <w:tc>
          <w:tcPr>
            <w:tcW w:w="736" w:type="dxa"/>
            <w:noWrap/>
            <w:vAlign w:val="center"/>
            <w:hideMark/>
          </w:tcPr>
          <w:p w14:paraId="73D7CB8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876123</w:t>
            </w:r>
          </w:p>
        </w:tc>
        <w:tc>
          <w:tcPr>
            <w:tcW w:w="6649" w:type="dxa"/>
            <w:vAlign w:val="center"/>
            <w:hideMark/>
          </w:tcPr>
          <w:p w14:paraId="38A8969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VALORACION ANATOMICA O FUNCIONAL DE ARTERIAS CORONARIAS</w:t>
            </w:r>
          </w:p>
        </w:tc>
        <w:tc>
          <w:tcPr>
            <w:tcW w:w="2268" w:type="dxa"/>
            <w:shd w:val="clear" w:color="000000" w:fill="FFFFFF"/>
            <w:noWrap/>
            <w:vAlign w:val="center"/>
            <w:hideMark/>
          </w:tcPr>
          <w:p w14:paraId="36A726C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$ 9.842.918</w:t>
            </w:r>
          </w:p>
        </w:tc>
      </w:tr>
      <w:tr w:rsidR="00106FAF" w:rsidRPr="00106FAF" w14:paraId="6F656066" w14:textId="77777777" w:rsidTr="00E0398C">
        <w:trPr>
          <w:trHeight w:val="283"/>
        </w:trPr>
        <w:tc>
          <w:tcPr>
            <w:tcW w:w="407" w:type="dxa"/>
            <w:noWrap/>
            <w:vAlign w:val="center"/>
            <w:hideMark/>
          </w:tcPr>
          <w:p w14:paraId="229201C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868</w:t>
            </w:r>
          </w:p>
        </w:tc>
        <w:tc>
          <w:tcPr>
            <w:tcW w:w="736" w:type="dxa"/>
            <w:noWrap/>
            <w:vAlign w:val="center"/>
            <w:hideMark/>
          </w:tcPr>
          <w:p w14:paraId="565B58A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379003</w:t>
            </w:r>
          </w:p>
        </w:tc>
        <w:tc>
          <w:tcPr>
            <w:tcW w:w="6649" w:type="dxa"/>
            <w:vAlign w:val="center"/>
            <w:hideMark/>
          </w:tcPr>
          <w:p w14:paraId="096405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U OCLUSION DE AURICULILLA VIA PERCUTANEA (ENDOVASCULAR)</w:t>
            </w:r>
          </w:p>
        </w:tc>
        <w:tc>
          <w:tcPr>
            <w:tcW w:w="2268" w:type="dxa"/>
            <w:shd w:val="clear" w:color="000000" w:fill="FFFFFF"/>
            <w:noWrap/>
            <w:vAlign w:val="center"/>
            <w:hideMark/>
          </w:tcPr>
          <w:p w14:paraId="5D3FB09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$ 56.719.647</w:t>
            </w:r>
          </w:p>
        </w:tc>
      </w:tr>
      <w:tr w:rsidR="00106FAF" w:rsidRPr="00106FAF" w14:paraId="50D69A4D" w14:textId="77777777" w:rsidTr="00E0398C">
        <w:trPr>
          <w:trHeight w:val="283"/>
        </w:trPr>
        <w:tc>
          <w:tcPr>
            <w:tcW w:w="407" w:type="dxa"/>
            <w:noWrap/>
            <w:vAlign w:val="center"/>
            <w:hideMark/>
          </w:tcPr>
          <w:p w14:paraId="1F300BF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869</w:t>
            </w:r>
          </w:p>
        </w:tc>
        <w:tc>
          <w:tcPr>
            <w:tcW w:w="736" w:type="dxa"/>
            <w:noWrap/>
            <w:vAlign w:val="center"/>
            <w:hideMark/>
          </w:tcPr>
          <w:p w14:paraId="1147AD3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372802</w:t>
            </w:r>
          </w:p>
        </w:tc>
        <w:tc>
          <w:tcPr>
            <w:tcW w:w="6649" w:type="dxa"/>
            <w:vAlign w:val="center"/>
            <w:hideMark/>
          </w:tcPr>
          <w:p w14:paraId="05CCF07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MAPEO ELECTROANATOMICO TRIDIMENSIONAL</w:t>
            </w:r>
          </w:p>
        </w:tc>
        <w:tc>
          <w:tcPr>
            <w:tcW w:w="2268" w:type="dxa"/>
            <w:shd w:val="clear" w:color="000000" w:fill="FFFFFF"/>
            <w:noWrap/>
            <w:vAlign w:val="center"/>
            <w:hideMark/>
          </w:tcPr>
          <w:p w14:paraId="22311A9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$ 45.980.374</w:t>
            </w:r>
          </w:p>
        </w:tc>
      </w:tr>
      <w:tr w:rsidR="00106FAF" w:rsidRPr="00106FAF" w14:paraId="25C25C05" w14:textId="77777777" w:rsidTr="00E0398C">
        <w:trPr>
          <w:trHeight w:val="283"/>
        </w:trPr>
        <w:tc>
          <w:tcPr>
            <w:tcW w:w="407" w:type="dxa"/>
            <w:noWrap/>
            <w:vAlign w:val="center"/>
            <w:hideMark/>
          </w:tcPr>
          <w:p w14:paraId="53EA6EB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870</w:t>
            </w:r>
          </w:p>
        </w:tc>
        <w:tc>
          <w:tcPr>
            <w:tcW w:w="736" w:type="dxa"/>
            <w:noWrap/>
            <w:vAlign w:val="center"/>
            <w:hideMark/>
          </w:tcPr>
          <w:p w14:paraId="63A533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373413</w:t>
            </w:r>
          </w:p>
        </w:tc>
        <w:tc>
          <w:tcPr>
            <w:tcW w:w="6649" w:type="dxa"/>
            <w:vAlign w:val="center"/>
            <w:hideMark/>
          </w:tcPr>
          <w:p w14:paraId="53ADD0E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MODULACION DE SUSTRATO ARRITMICO (AURICULAR O VENTRICULAR) ENDOCARDICA</w:t>
            </w:r>
          </w:p>
        </w:tc>
        <w:tc>
          <w:tcPr>
            <w:tcW w:w="2268" w:type="dxa"/>
            <w:shd w:val="clear" w:color="000000" w:fill="FFFFFF"/>
            <w:noWrap/>
            <w:vAlign w:val="center"/>
            <w:hideMark/>
          </w:tcPr>
          <w:p w14:paraId="4E336BF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$ 52.788.636</w:t>
            </w:r>
          </w:p>
        </w:tc>
      </w:tr>
      <w:tr w:rsidR="00106FAF" w:rsidRPr="00106FAF" w14:paraId="277AE914" w14:textId="77777777" w:rsidTr="00E0398C">
        <w:trPr>
          <w:trHeight w:val="283"/>
        </w:trPr>
        <w:tc>
          <w:tcPr>
            <w:tcW w:w="407" w:type="dxa"/>
            <w:noWrap/>
            <w:vAlign w:val="center"/>
            <w:hideMark/>
          </w:tcPr>
          <w:p w14:paraId="2C50EB8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871</w:t>
            </w:r>
          </w:p>
        </w:tc>
        <w:tc>
          <w:tcPr>
            <w:tcW w:w="736" w:type="dxa"/>
            <w:noWrap/>
            <w:vAlign w:val="center"/>
            <w:hideMark/>
          </w:tcPr>
          <w:p w14:paraId="37679CD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373412</w:t>
            </w:r>
          </w:p>
        </w:tc>
        <w:tc>
          <w:tcPr>
            <w:tcW w:w="6649" w:type="dxa"/>
            <w:vAlign w:val="center"/>
            <w:hideMark/>
          </w:tcPr>
          <w:p w14:paraId="1CF8A9F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AISLAMIENTO ELECTRICO DE VENAS PULMONARES VIA PERCUTANEA (ENDOVASCULAR)</w:t>
            </w:r>
          </w:p>
        </w:tc>
        <w:tc>
          <w:tcPr>
            <w:tcW w:w="2268" w:type="dxa"/>
            <w:shd w:val="clear" w:color="000000" w:fill="FFFFFF"/>
            <w:noWrap/>
            <w:vAlign w:val="center"/>
            <w:hideMark/>
          </w:tcPr>
          <w:p w14:paraId="0A9C411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$ 53.020.000</w:t>
            </w:r>
          </w:p>
        </w:tc>
      </w:tr>
      <w:tr w:rsidR="00106FAF" w:rsidRPr="00106FAF" w14:paraId="6E9C15C9" w14:textId="77777777" w:rsidTr="00E0398C">
        <w:trPr>
          <w:trHeight w:val="283"/>
        </w:trPr>
        <w:tc>
          <w:tcPr>
            <w:tcW w:w="407" w:type="dxa"/>
            <w:noWrap/>
            <w:vAlign w:val="center"/>
            <w:hideMark/>
          </w:tcPr>
          <w:p w14:paraId="314C5B3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872</w:t>
            </w:r>
          </w:p>
        </w:tc>
        <w:tc>
          <w:tcPr>
            <w:tcW w:w="736" w:type="dxa"/>
            <w:noWrap/>
            <w:vAlign w:val="center"/>
            <w:hideMark/>
          </w:tcPr>
          <w:p w14:paraId="59531FB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352103</w:t>
            </w:r>
          </w:p>
        </w:tc>
        <w:tc>
          <w:tcPr>
            <w:tcW w:w="6649" w:type="dxa"/>
            <w:vAlign w:val="center"/>
            <w:hideMark/>
          </w:tcPr>
          <w:p w14:paraId="64F5BE0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AÓRTICA VIA PERCUTÁNEA (ENDOVASCULAR)</w:t>
            </w:r>
          </w:p>
        </w:tc>
        <w:tc>
          <w:tcPr>
            <w:tcW w:w="2268" w:type="dxa"/>
            <w:shd w:val="clear" w:color="000000" w:fill="FFFFFF"/>
            <w:noWrap/>
            <w:vAlign w:val="center"/>
            <w:hideMark/>
          </w:tcPr>
          <w:p w14:paraId="4287CBA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$ 36.575.000</w:t>
            </w:r>
          </w:p>
        </w:tc>
      </w:tr>
      <w:tr w:rsidR="00106FAF" w:rsidRPr="00106FAF" w14:paraId="55ED2435" w14:textId="77777777" w:rsidTr="00E0398C">
        <w:trPr>
          <w:trHeight w:val="283"/>
        </w:trPr>
        <w:tc>
          <w:tcPr>
            <w:tcW w:w="407" w:type="dxa"/>
            <w:noWrap/>
            <w:vAlign w:val="center"/>
            <w:hideMark/>
          </w:tcPr>
          <w:p w14:paraId="74FCBD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873</w:t>
            </w:r>
          </w:p>
        </w:tc>
        <w:tc>
          <w:tcPr>
            <w:tcW w:w="736" w:type="dxa"/>
            <w:noWrap/>
            <w:vAlign w:val="center"/>
            <w:hideMark/>
          </w:tcPr>
          <w:p w14:paraId="1F0280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352003</w:t>
            </w:r>
          </w:p>
        </w:tc>
        <w:tc>
          <w:tcPr>
            <w:tcW w:w="6649" w:type="dxa"/>
            <w:vAlign w:val="center"/>
            <w:hideMark/>
          </w:tcPr>
          <w:p w14:paraId="3E181488"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PULMONAR VIA PERCUTANEA (ENDOVASCULAR)</w:t>
            </w:r>
          </w:p>
        </w:tc>
        <w:tc>
          <w:tcPr>
            <w:tcW w:w="2268" w:type="dxa"/>
            <w:shd w:val="clear" w:color="000000" w:fill="FFFFFF"/>
            <w:noWrap/>
            <w:vAlign w:val="center"/>
            <w:hideMark/>
          </w:tcPr>
          <w:p w14:paraId="3CD86D7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$ 29.081.688</w:t>
            </w:r>
          </w:p>
        </w:tc>
      </w:tr>
      <w:tr w:rsidR="00106FAF" w:rsidRPr="00106FAF" w14:paraId="61E58088" w14:textId="77777777" w:rsidTr="00E0398C">
        <w:trPr>
          <w:trHeight w:val="283"/>
        </w:trPr>
        <w:tc>
          <w:tcPr>
            <w:tcW w:w="407" w:type="dxa"/>
            <w:noWrap/>
            <w:vAlign w:val="center"/>
            <w:hideMark/>
          </w:tcPr>
          <w:p w14:paraId="0592F04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874</w:t>
            </w:r>
          </w:p>
        </w:tc>
        <w:tc>
          <w:tcPr>
            <w:tcW w:w="736" w:type="dxa"/>
            <w:noWrap/>
            <w:vAlign w:val="center"/>
            <w:hideMark/>
          </w:tcPr>
          <w:p w14:paraId="7117AFC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352303</w:t>
            </w:r>
          </w:p>
        </w:tc>
        <w:tc>
          <w:tcPr>
            <w:tcW w:w="6649" w:type="dxa"/>
            <w:vAlign w:val="center"/>
            <w:hideMark/>
          </w:tcPr>
          <w:p w14:paraId="34BF27AE"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TRICUSPIDEA VIA PERCUTANEA (ENDOVASCULAR)</w:t>
            </w:r>
          </w:p>
        </w:tc>
        <w:tc>
          <w:tcPr>
            <w:tcW w:w="2268" w:type="dxa"/>
            <w:shd w:val="clear" w:color="000000" w:fill="FFFFFF"/>
            <w:noWrap/>
            <w:vAlign w:val="center"/>
            <w:hideMark/>
          </w:tcPr>
          <w:p w14:paraId="246215A7"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$ 28.659.782</w:t>
            </w:r>
          </w:p>
        </w:tc>
      </w:tr>
      <w:tr w:rsidR="00106FAF" w:rsidRPr="00106FAF" w14:paraId="651AEC92" w14:textId="77777777" w:rsidTr="00E0398C">
        <w:trPr>
          <w:trHeight w:val="283"/>
        </w:trPr>
        <w:tc>
          <w:tcPr>
            <w:tcW w:w="407" w:type="dxa"/>
            <w:noWrap/>
            <w:vAlign w:val="center"/>
            <w:hideMark/>
          </w:tcPr>
          <w:p w14:paraId="3C80CB9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875</w:t>
            </w:r>
          </w:p>
        </w:tc>
        <w:tc>
          <w:tcPr>
            <w:tcW w:w="736" w:type="dxa"/>
            <w:noWrap/>
            <w:vAlign w:val="center"/>
            <w:hideMark/>
          </w:tcPr>
          <w:p w14:paraId="340ED55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352203</w:t>
            </w:r>
          </w:p>
        </w:tc>
        <w:tc>
          <w:tcPr>
            <w:tcW w:w="6649" w:type="dxa"/>
            <w:vAlign w:val="center"/>
            <w:hideMark/>
          </w:tcPr>
          <w:p w14:paraId="381C4081"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REEMPLAZO DE LA VALVULA MITRAL VIA PERCUTANEA (ENDOVASCULAR)</w:t>
            </w:r>
          </w:p>
        </w:tc>
        <w:tc>
          <w:tcPr>
            <w:tcW w:w="2268" w:type="dxa"/>
            <w:shd w:val="clear" w:color="000000" w:fill="FFFFFF"/>
            <w:noWrap/>
            <w:vAlign w:val="center"/>
            <w:hideMark/>
          </w:tcPr>
          <w:p w14:paraId="2EE3680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$ 29.258.505</w:t>
            </w:r>
          </w:p>
        </w:tc>
      </w:tr>
      <w:tr w:rsidR="00106FAF" w:rsidRPr="00106FAF" w14:paraId="334E09D2" w14:textId="77777777" w:rsidTr="00E0398C">
        <w:trPr>
          <w:trHeight w:val="283"/>
        </w:trPr>
        <w:tc>
          <w:tcPr>
            <w:tcW w:w="407" w:type="dxa"/>
            <w:noWrap/>
            <w:vAlign w:val="center"/>
            <w:hideMark/>
          </w:tcPr>
          <w:p w14:paraId="54F28BE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876</w:t>
            </w:r>
          </w:p>
        </w:tc>
        <w:tc>
          <w:tcPr>
            <w:tcW w:w="736" w:type="dxa"/>
            <w:noWrap/>
            <w:vAlign w:val="center"/>
            <w:hideMark/>
          </w:tcPr>
          <w:p w14:paraId="77EF231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383408</w:t>
            </w:r>
          </w:p>
        </w:tc>
        <w:tc>
          <w:tcPr>
            <w:tcW w:w="6649" w:type="dxa"/>
            <w:vAlign w:val="center"/>
            <w:hideMark/>
          </w:tcPr>
          <w:p w14:paraId="2C213BD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RECONSTRUCCION DEL CAYADO AORTICO VIA ABIERTA</w:t>
            </w:r>
          </w:p>
        </w:tc>
        <w:tc>
          <w:tcPr>
            <w:tcW w:w="2268" w:type="dxa"/>
            <w:shd w:val="clear" w:color="000000" w:fill="FFFFFF"/>
            <w:noWrap/>
            <w:vAlign w:val="center"/>
            <w:hideMark/>
          </w:tcPr>
          <w:p w14:paraId="12005F20"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$ 17.203.569</w:t>
            </w:r>
          </w:p>
        </w:tc>
      </w:tr>
      <w:tr w:rsidR="00106FAF" w:rsidRPr="00106FAF" w14:paraId="4EEFEA70" w14:textId="77777777" w:rsidTr="00E0398C">
        <w:trPr>
          <w:trHeight w:val="283"/>
        </w:trPr>
        <w:tc>
          <w:tcPr>
            <w:tcW w:w="407" w:type="dxa"/>
            <w:noWrap/>
            <w:vAlign w:val="center"/>
            <w:hideMark/>
          </w:tcPr>
          <w:p w14:paraId="53DB83C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lastRenderedPageBreak/>
              <w:t>877</w:t>
            </w:r>
          </w:p>
        </w:tc>
        <w:tc>
          <w:tcPr>
            <w:tcW w:w="736" w:type="dxa"/>
            <w:noWrap/>
            <w:vAlign w:val="center"/>
            <w:hideMark/>
          </w:tcPr>
          <w:p w14:paraId="275C00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383406</w:t>
            </w:r>
          </w:p>
        </w:tc>
        <w:tc>
          <w:tcPr>
            <w:tcW w:w="6649" w:type="dxa"/>
            <w:vAlign w:val="center"/>
            <w:hideMark/>
          </w:tcPr>
          <w:p w14:paraId="0F79DAF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RECONSTRUCION DE AORTA TORACICA ASCENDENTE VIA ABIERTA</w:t>
            </w:r>
          </w:p>
        </w:tc>
        <w:tc>
          <w:tcPr>
            <w:tcW w:w="2268" w:type="dxa"/>
            <w:shd w:val="clear" w:color="000000" w:fill="FFFFFF"/>
            <w:noWrap/>
            <w:vAlign w:val="center"/>
            <w:hideMark/>
          </w:tcPr>
          <w:p w14:paraId="50D322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$ 20.068.061</w:t>
            </w:r>
          </w:p>
        </w:tc>
      </w:tr>
      <w:tr w:rsidR="00106FAF" w:rsidRPr="00106FAF" w14:paraId="0EB9A523" w14:textId="77777777" w:rsidTr="00E0398C">
        <w:trPr>
          <w:trHeight w:val="283"/>
        </w:trPr>
        <w:tc>
          <w:tcPr>
            <w:tcW w:w="407" w:type="dxa"/>
            <w:noWrap/>
            <w:vAlign w:val="center"/>
            <w:hideMark/>
          </w:tcPr>
          <w:p w14:paraId="6501ACB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878</w:t>
            </w:r>
          </w:p>
        </w:tc>
        <w:tc>
          <w:tcPr>
            <w:tcW w:w="736" w:type="dxa"/>
            <w:noWrap/>
            <w:vAlign w:val="center"/>
            <w:hideMark/>
          </w:tcPr>
          <w:p w14:paraId="0C4AF29F"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352504</w:t>
            </w:r>
          </w:p>
        </w:tc>
        <w:tc>
          <w:tcPr>
            <w:tcW w:w="6649" w:type="dxa"/>
            <w:vAlign w:val="center"/>
            <w:hideMark/>
          </w:tcPr>
          <w:p w14:paraId="324A7BF4"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REINTERVENCION DE DISPOSITIVO O VALVULA AORTICA VIA ABIERTA</w:t>
            </w:r>
          </w:p>
        </w:tc>
        <w:tc>
          <w:tcPr>
            <w:tcW w:w="2268" w:type="dxa"/>
            <w:shd w:val="clear" w:color="000000" w:fill="FFFFFF"/>
            <w:noWrap/>
            <w:vAlign w:val="center"/>
            <w:hideMark/>
          </w:tcPr>
          <w:p w14:paraId="6E821056"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$ 10.142.836</w:t>
            </w:r>
          </w:p>
        </w:tc>
      </w:tr>
      <w:tr w:rsidR="00106FAF" w:rsidRPr="00106FAF" w14:paraId="47B15AC9" w14:textId="77777777" w:rsidTr="00E0398C">
        <w:trPr>
          <w:trHeight w:val="283"/>
        </w:trPr>
        <w:tc>
          <w:tcPr>
            <w:tcW w:w="407" w:type="dxa"/>
            <w:noWrap/>
            <w:vAlign w:val="center"/>
            <w:hideMark/>
          </w:tcPr>
          <w:p w14:paraId="0300E6CB"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879</w:t>
            </w:r>
          </w:p>
        </w:tc>
        <w:tc>
          <w:tcPr>
            <w:tcW w:w="736" w:type="dxa"/>
            <w:noWrap/>
            <w:vAlign w:val="center"/>
            <w:hideMark/>
          </w:tcPr>
          <w:p w14:paraId="54A29A4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352507</w:t>
            </w:r>
          </w:p>
        </w:tc>
        <w:tc>
          <w:tcPr>
            <w:tcW w:w="6649" w:type="dxa"/>
            <w:vAlign w:val="center"/>
            <w:hideMark/>
          </w:tcPr>
          <w:p w14:paraId="7D04F619"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REINTERVENCION DE DISPOSITIVO O VALVULA MITRAL VIA ABIERTA</w:t>
            </w:r>
          </w:p>
        </w:tc>
        <w:tc>
          <w:tcPr>
            <w:tcW w:w="2268" w:type="dxa"/>
            <w:shd w:val="clear" w:color="000000" w:fill="FFFFFF"/>
            <w:noWrap/>
            <w:vAlign w:val="center"/>
            <w:hideMark/>
          </w:tcPr>
          <w:p w14:paraId="4262144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$ 7.718.348</w:t>
            </w:r>
          </w:p>
        </w:tc>
      </w:tr>
      <w:tr w:rsidR="00106FAF" w:rsidRPr="00106FAF" w14:paraId="4712CEA3" w14:textId="77777777" w:rsidTr="00E0398C">
        <w:trPr>
          <w:trHeight w:val="283"/>
        </w:trPr>
        <w:tc>
          <w:tcPr>
            <w:tcW w:w="407" w:type="dxa"/>
            <w:noWrap/>
            <w:vAlign w:val="center"/>
            <w:hideMark/>
          </w:tcPr>
          <w:p w14:paraId="79F4AD2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880</w:t>
            </w:r>
          </w:p>
        </w:tc>
        <w:tc>
          <w:tcPr>
            <w:tcW w:w="736" w:type="dxa"/>
            <w:noWrap/>
            <w:vAlign w:val="center"/>
            <w:hideMark/>
          </w:tcPr>
          <w:p w14:paraId="3AA4A796"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352510</w:t>
            </w:r>
          </w:p>
        </w:tc>
        <w:tc>
          <w:tcPr>
            <w:tcW w:w="6649" w:type="dxa"/>
            <w:vAlign w:val="center"/>
            <w:hideMark/>
          </w:tcPr>
          <w:p w14:paraId="59BDF24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REINTERVENCION DE DISPOSITIVO O VALVULA TRICUSPIDEA VIA ABIERTA</w:t>
            </w:r>
          </w:p>
        </w:tc>
        <w:tc>
          <w:tcPr>
            <w:tcW w:w="2268" w:type="dxa"/>
            <w:shd w:val="clear" w:color="000000" w:fill="FFFFFF"/>
            <w:noWrap/>
            <w:vAlign w:val="center"/>
            <w:hideMark/>
          </w:tcPr>
          <w:p w14:paraId="6705080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$ 7.718.348</w:t>
            </w:r>
          </w:p>
        </w:tc>
      </w:tr>
      <w:tr w:rsidR="00106FAF" w:rsidRPr="00106FAF" w14:paraId="650848F9" w14:textId="77777777" w:rsidTr="00E0398C">
        <w:trPr>
          <w:trHeight w:val="283"/>
        </w:trPr>
        <w:tc>
          <w:tcPr>
            <w:tcW w:w="7792" w:type="dxa"/>
            <w:gridSpan w:val="3"/>
            <w:shd w:val="clear" w:color="000000" w:fill="548235"/>
            <w:noWrap/>
            <w:vAlign w:val="bottom"/>
            <w:hideMark/>
          </w:tcPr>
          <w:p w14:paraId="378E1CF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CIRUGIA DE TORAX</w:t>
            </w:r>
          </w:p>
        </w:tc>
        <w:tc>
          <w:tcPr>
            <w:tcW w:w="2268" w:type="dxa"/>
            <w:shd w:val="clear" w:color="000000" w:fill="548235"/>
            <w:noWrap/>
            <w:vAlign w:val="center"/>
            <w:hideMark/>
          </w:tcPr>
          <w:p w14:paraId="61FA93E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w:t>
            </w:r>
          </w:p>
        </w:tc>
      </w:tr>
      <w:tr w:rsidR="00106FAF" w:rsidRPr="00106FAF" w14:paraId="3D8034A2" w14:textId="77777777" w:rsidTr="00E0398C">
        <w:trPr>
          <w:trHeight w:val="283"/>
        </w:trPr>
        <w:tc>
          <w:tcPr>
            <w:tcW w:w="407" w:type="dxa"/>
            <w:noWrap/>
            <w:vAlign w:val="center"/>
            <w:hideMark/>
          </w:tcPr>
          <w:p w14:paraId="09E46CA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881</w:t>
            </w:r>
          </w:p>
        </w:tc>
        <w:tc>
          <w:tcPr>
            <w:tcW w:w="736" w:type="dxa"/>
            <w:noWrap/>
            <w:vAlign w:val="center"/>
            <w:hideMark/>
          </w:tcPr>
          <w:p w14:paraId="1B29D1C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345601</w:t>
            </w:r>
          </w:p>
        </w:tc>
        <w:tc>
          <w:tcPr>
            <w:tcW w:w="6649" w:type="dxa"/>
            <w:vAlign w:val="center"/>
            <w:hideMark/>
          </w:tcPr>
          <w:p w14:paraId="2E60E00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COLOCACION DE CATETER PLEURAL PERMANENTE</w:t>
            </w:r>
          </w:p>
        </w:tc>
        <w:tc>
          <w:tcPr>
            <w:tcW w:w="2268" w:type="dxa"/>
            <w:shd w:val="clear" w:color="000000" w:fill="FFFFFF"/>
            <w:noWrap/>
            <w:vAlign w:val="center"/>
            <w:hideMark/>
          </w:tcPr>
          <w:p w14:paraId="55807E7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$ 4.483.134</w:t>
            </w:r>
          </w:p>
        </w:tc>
      </w:tr>
      <w:tr w:rsidR="00106FAF" w:rsidRPr="00106FAF" w14:paraId="7E3B3504" w14:textId="77777777" w:rsidTr="00E0398C">
        <w:trPr>
          <w:trHeight w:val="283"/>
        </w:trPr>
        <w:tc>
          <w:tcPr>
            <w:tcW w:w="407" w:type="dxa"/>
            <w:noWrap/>
            <w:vAlign w:val="center"/>
            <w:hideMark/>
          </w:tcPr>
          <w:p w14:paraId="7A6FF46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882</w:t>
            </w:r>
          </w:p>
        </w:tc>
        <w:tc>
          <w:tcPr>
            <w:tcW w:w="736" w:type="dxa"/>
            <w:noWrap/>
            <w:vAlign w:val="center"/>
            <w:hideMark/>
          </w:tcPr>
          <w:p w14:paraId="3401080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332203</w:t>
            </w:r>
          </w:p>
        </w:tc>
        <w:tc>
          <w:tcPr>
            <w:tcW w:w="6649" w:type="dxa"/>
            <w:vAlign w:val="center"/>
            <w:hideMark/>
          </w:tcPr>
          <w:p w14:paraId="269E26A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BRONCOSCOPIA RIGIDA (INCLUYE EXTRACCION DE CUERPO EXTRAÑO)</w:t>
            </w:r>
          </w:p>
        </w:tc>
        <w:tc>
          <w:tcPr>
            <w:tcW w:w="2268" w:type="dxa"/>
            <w:shd w:val="clear" w:color="000000" w:fill="FFFFFF"/>
            <w:noWrap/>
            <w:vAlign w:val="center"/>
            <w:hideMark/>
          </w:tcPr>
          <w:p w14:paraId="1C3D7EEE"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$ 5.295.093</w:t>
            </w:r>
          </w:p>
        </w:tc>
      </w:tr>
      <w:tr w:rsidR="00106FAF" w:rsidRPr="00106FAF" w14:paraId="074CB145" w14:textId="77777777" w:rsidTr="00E0398C">
        <w:trPr>
          <w:trHeight w:val="283"/>
        </w:trPr>
        <w:tc>
          <w:tcPr>
            <w:tcW w:w="407" w:type="dxa"/>
            <w:noWrap/>
            <w:vAlign w:val="center"/>
            <w:hideMark/>
          </w:tcPr>
          <w:p w14:paraId="406DE26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883</w:t>
            </w:r>
          </w:p>
        </w:tc>
        <w:tc>
          <w:tcPr>
            <w:tcW w:w="736" w:type="dxa"/>
            <w:noWrap/>
            <w:vAlign w:val="center"/>
            <w:hideMark/>
          </w:tcPr>
          <w:p w14:paraId="5292438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345302</w:t>
            </w:r>
          </w:p>
        </w:tc>
        <w:tc>
          <w:tcPr>
            <w:tcW w:w="6649" w:type="dxa"/>
            <w:vAlign w:val="center"/>
            <w:hideMark/>
          </w:tcPr>
          <w:p w14:paraId="50359D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DECORTICACION PULMONAR POR TORACOSCOPIA</w:t>
            </w:r>
          </w:p>
        </w:tc>
        <w:tc>
          <w:tcPr>
            <w:tcW w:w="2268" w:type="dxa"/>
            <w:shd w:val="clear" w:color="000000" w:fill="FFFFFF"/>
            <w:noWrap/>
            <w:vAlign w:val="center"/>
            <w:hideMark/>
          </w:tcPr>
          <w:p w14:paraId="33DED98C"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$ 10.433.749</w:t>
            </w:r>
          </w:p>
        </w:tc>
      </w:tr>
      <w:tr w:rsidR="00106FAF" w:rsidRPr="00106FAF" w14:paraId="46F6E945" w14:textId="77777777" w:rsidTr="00E0398C">
        <w:trPr>
          <w:trHeight w:val="283"/>
        </w:trPr>
        <w:tc>
          <w:tcPr>
            <w:tcW w:w="407" w:type="dxa"/>
            <w:noWrap/>
            <w:vAlign w:val="center"/>
            <w:hideMark/>
          </w:tcPr>
          <w:p w14:paraId="24395CA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884</w:t>
            </w:r>
          </w:p>
        </w:tc>
        <w:tc>
          <w:tcPr>
            <w:tcW w:w="736" w:type="dxa"/>
            <w:noWrap/>
            <w:vAlign w:val="center"/>
            <w:hideMark/>
          </w:tcPr>
          <w:p w14:paraId="47A3B86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345102</w:t>
            </w:r>
          </w:p>
        </w:tc>
        <w:tc>
          <w:tcPr>
            <w:tcW w:w="6649" w:type="dxa"/>
            <w:vAlign w:val="center"/>
            <w:hideMark/>
          </w:tcPr>
          <w:p w14:paraId="6EE5089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PLEURECTOMIA PARIETAL POR TORACOSCOPIA</w:t>
            </w:r>
          </w:p>
        </w:tc>
        <w:tc>
          <w:tcPr>
            <w:tcW w:w="2268" w:type="dxa"/>
            <w:shd w:val="clear" w:color="000000" w:fill="FFFFFF"/>
            <w:noWrap/>
            <w:vAlign w:val="center"/>
            <w:hideMark/>
          </w:tcPr>
          <w:p w14:paraId="6386D71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$ 9.289.771</w:t>
            </w:r>
          </w:p>
        </w:tc>
      </w:tr>
      <w:tr w:rsidR="00106FAF" w:rsidRPr="00106FAF" w14:paraId="4EB3EBF3" w14:textId="77777777" w:rsidTr="00E0398C">
        <w:trPr>
          <w:trHeight w:val="283"/>
        </w:trPr>
        <w:tc>
          <w:tcPr>
            <w:tcW w:w="407" w:type="dxa"/>
            <w:noWrap/>
            <w:vAlign w:val="center"/>
            <w:hideMark/>
          </w:tcPr>
          <w:p w14:paraId="095FDA5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885</w:t>
            </w:r>
          </w:p>
        </w:tc>
        <w:tc>
          <w:tcPr>
            <w:tcW w:w="736" w:type="dxa"/>
            <w:noWrap/>
            <w:vAlign w:val="center"/>
            <w:hideMark/>
          </w:tcPr>
          <w:p w14:paraId="3D478F5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321304</w:t>
            </w:r>
          </w:p>
        </w:tc>
        <w:tc>
          <w:tcPr>
            <w:tcW w:w="6649" w:type="dxa"/>
            <w:vAlign w:val="center"/>
            <w:hideMark/>
          </w:tcPr>
          <w:p w14:paraId="7D522F93"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NEUMORRAFIA POR TORACOSCOPIA</w:t>
            </w:r>
          </w:p>
        </w:tc>
        <w:tc>
          <w:tcPr>
            <w:tcW w:w="2268" w:type="dxa"/>
            <w:shd w:val="clear" w:color="000000" w:fill="FFFFFF"/>
            <w:noWrap/>
            <w:vAlign w:val="center"/>
            <w:hideMark/>
          </w:tcPr>
          <w:p w14:paraId="54F82518"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$ 9.028.349</w:t>
            </w:r>
          </w:p>
        </w:tc>
      </w:tr>
      <w:tr w:rsidR="00106FAF" w:rsidRPr="00106FAF" w14:paraId="7BF1E9E9" w14:textId="77777777" w:rsidTr="00E0398C">
        <w:trPr>
          <w:trHeight w:val="283"/>
        </w:trPr>
        <w:tc>
          <w:tcPr>
            <w:tcW w:w="407" w:type="dxa"/>
            <w:noWrap/>
            <w:vAlign w:val="center"/>
            <w:hideMark/>
          </w:tcPr>
          <w:p w14:paraId="676FA82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886</w:t>
            </w:r>
          </w:p>
        </w:tc>
        <w:tc>
          <w:tcPr>
            <w:tcW w:w="736" w:type="dxa"/>
            <w:noWrap/>
            <w:vAlign w:val="center"/>
            <w:hideMark/>
          </w:tcPr>
          <w:p w14:paraId="41921EE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325102</w:t>
            </w:r>
          </w:p>
        </w:tc>
        <w:tc>
          <w:tcPr>
            <w:tcW w:w="6649" w:type="dxa"/>
            <w:vAlign w:val="center"/>
            <w:hideMark/>
          </w:tcPr>
          <w:p w14:paraId="1DB87C1B"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NEUMONECTOMIA SIMPLE POR TORACOSCOPIA</w:t>
            </w:r>
          </w:p>
        </w:tc>
        <w:tc>
          <w:tcPr>
            <w:tcW w:w="2268" w:type="dxa"/>
            <w:shd w:val="clear" w:color="000000" w:fill="FFFFFF"/>
            <w:noWrap/>
            <w:vAlign w:val="center"/>
            <w:hideMark/>
          </w:tcPr>
          <w:p w14:paraId="497DD8C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$ 12.907.731</w:t>
            </w:r>
          </w:p>
        </w:tc>
      </w:tr>
      <w:tr w:rsidR="00106FAF" w:rsidRPr="00106FAF" w14:paraId="65179E61" w14:textId="77777777" w:rsidTr="00E0398C">
        <w:trPr>
          <w:trHeight w:val="283"/>
        </w:trPr>
        <w:tc>
          <w:tcPr>
            <w:tcW w:w="407" w:type="dxa"/>
            <w:noWrap/>
            <w:vAlign w:val="center"/>
            <w:hideMark/>
          </w:tcPr>
          <w:p w14:paraId="0AA7828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887</w:t>
            </w:r>
          </w:p>
        </w:tc>
        <w:tc>
          <w:tcPr>
            <w:tcW w:w="736" w:type="dxa"/>
            <w:noWrap/>
            <w:vAlign w:val="center"/>
            <w:hideMark/>
          </w:tcPr>
          <w:p w14:paraId="5746A09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325202</w:t>
            </w:r>
          </w:p>
        </w:tc>
        <w:tc>
          <w:tcPr>
            <w:tcW w:w="6649" w:type="dxa"/>
            <w:vAlign w:val="center"/>
            <w:hideMark/>
          </w:tcPr>
          <w:p w14:paraId="4B8BF296"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NEUMONECTOMIA RADICAL POR TORACOSCOPIA</w:t>
            </w:r>
          </w:p>
        </w:tc>
        <w:tc>
          <w:tcPr>
            <w:tcW w:w="2268" w:type="dxa"/>
            <w:shd w:val="clear" w:color="000000" w:fill="FFFFFF"/>
            <w:noWrap/>
            <w:vAlign w:val="center"/>
            <w:hideMark/>
          </w:tcPr>
          <w:p w14:paraId="52E638A3"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$ 12.306.437</w:t>
            </w:r>
          </w:p>
        </w:tc>
      </w:tr>
      <w:tr w:rsidR="00106FAF" w:rsidRPr="00106FAF" w14:paraId="6AF422CE" w14:textId="77777777" w:rsidTr="00E0398C">
        <w:trPr>
          <w:trHeight w:val="283"/>
        </w:trPr>
        <w:tc>
          <w:tcPr>
            <w:tcW w:w="407" w:type="dxa"/>
            <w:noWrap/>
            <w:vAlign w:val="center"/>
            <w:hideMark/>
          </w:tcPr>
          <w:p w14:paraId="5623CEE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888</w:t>
            </w:r>
          </w:p>
        </w:tc>
        <w:tc>
          <w:tcPr>
            <w:tcW w:w="736" w:type="dxa"/>
            <w:noWrap/>
            <w:vAlign w:val="center"/>
            <w:hideMark/>
          </w:tcPr>
          <w:p w14:paraId="36C60BD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324104</w:t>
            </w:r>
          </w:p>
        </w:tc>
        <w:tc>
          <w:tcPr>
            <w:tcW w:w="6649" w:type="dxa"/>
            <w:vAlign w:val="center"/>
            <w:hideMark/>
          </w:tcPr>
          <w:p w14:paraId="66C1750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RESECCION EN CUÑA POR TORACOSCOPIA</w:t>
            </w:r>
          </w:p>
        </w:tc>
        <w:tc>
          <w:tcPr>
            <w:tcW w:w="2268" w:type="dxa"/>
            <w:shd w:val="clear" w:color="000000" w:fill="FFFFFF"/>
            <w:noWrap/>
            <w:vAlign w:val="center"/>
            <w:hideMark/>
          </w:tcPr>
          <w:p w14:paraId="26B438C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$ 10.284.840</w:t>
            </w:r>
          </w:p>
        </w:tc>
      </w:tr>
      <w:tr w:rsidR="00106FAF" w:rsidRPr="00106FAF" w14:paraId="50CFB086" w14:textId="77777777" w:rsidTr="00E0398C">
        <w:trPr>
          <w:trHeight w:val="283"/>
        </w:trPr>
        <w:tc>
          <w:tcPr>
            <w:tcW w:w="407" w:type="dxa"/>
            <w:noWrap/>
            <w:vAlign w:val="center"/>
            <w:hideMark/>
          </w:tcPr>
          <w:p w14:paraId="32E82F3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889</w:t>
            </w:r>
          </w:p>
        </w:tc>
        <w:tc>
          <w:tcPr>
            <w:tcW w:w="736" w:type="dxa"/>
            <w:noWrap/>
            <w:vAlign w:val="center"/>
            <w:hideMark/>
          </w:tcPr>
          <w:p w14:paraId="1068774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405203</w:t>
            </w:r>
          </w:p>
        </w:tc>
        <w:tc>
          <w:tcPr>
            <w:tcW w:w="6649" w:type="dxa"/>
            <w:vAlign w:val="center"/>
            <w:hideMark/>
          </w:tcPr>
          <w:p w14:paraId="12B3880D"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VACIAMIENTO RADICAL LINFATICO (LINFADENECTOMIA) DE MEDIASTINO POR MEDIASTINOSCOPIA</w:t>
            </w:r>
          </w:p>
        </w:tc>
        <w:tc>
          <w:tcPr>
            <w:tcW w:w="2268" w:type="dxa"/>
            <w:shd w:val="clear" w:color="000000" w:fill="FFFFFF"/>
            <w:noWrap/>
            <w:vAlign w:val="center"/>
            <w:hideMark/>
          </w:tcPr>
          <w:p w14:paraId="0C771E3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$ 11.477.218</w:t>
            </w:r>
          </w:p>
        </w:tc>
      </w:tr>
      <w:tr w:rsidR="00106FAF" w:rsidRPr="00106FAF" w14:paraId="06D75C28" w14:textId="77777777" w:rsidTr="00E0398C">
        <w:trPr>
          <w:trHeight w:val="283"/>
        </w:trPr>
        <w:tc>
          <w:tcPr>
            <w:tcW w:w="407" w:type="dxa"/>
            <w:noWrap/>
            <w:vAlign w:val="center"/>
            <w:hideMark/>
          </w:tcPr>
          <w:p w14:paraId="4AB3DE8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890</w:t>
            </w:r>
          </w:p>
        </w:tc>
        <w:tc>
          <w:tcPr>
            <w:tcW w:w="736" w:type="dxa"/>
            <w:noWrap/>
            <w:vAlign w:val="center"/>
            <w:hideMark/>
          </w:tcPr>
          <w:p w14:paraId="716C65F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405202</w:t>
            </w:r>
          </w:p>
        </w:tc>
        <w:tc>
          <w:tcPr>
            <w:tcW w:w="6649" w:type="dxa"/>
            <w:vAlign w:val="center"/>
            <w:hideMark/>
          </w:tcPr>
          <w:p w14:paraId="6691744C"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VACIAMIENTO RADICAL LINFATICO (LINFADENECTOMIA) DE MEDIASTINO VIA TORACOSCOPICA</w:t>
            </w:r>
          </w:p>
        </w:tc>
        <w:tc>
          <w:tcPr>
            <w:tcW w:w="2268" w:type="dxa"/>
            <w:shd w:val="clear" w:color="000000" w:fill="FFFFFF"/>
            <w:noWrap/>
            <w:vAlign w:val="center"/>
            <w:hideMark/>
          </w:tcPr>
          <w:p w14:paraId="75277C45"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$ 12.968.366</w:t>
            </w:r>
          </w:p>
        </w:tc>
      </w:tr>
      <w:tr w:rsidR="00106FAF" w:rsidRPr="00106FAF" w14:paraId="7F9CB3C5" w14:textId="77777777" w:rsidTr="00E0398C">
        <w:trPr>
          <w:trHeight w:val="283"/>
        </w:trPr>
        <w:tc>
          <w:tcPr>
            <w:tcW w:w="407" w:type="dxa"/>
            <w:noWrap/>
            <w:vAlign w:val="center"/>
            <w:hideMark/>
          </w:tcPr>
          <w:p w14:paraId="0EF70C07"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891</w:t>
            </w:r>
          </w:p>
        </w:tc>
        <w:tc>
          <w:tcPr>
            <w:tcW w:w="736" w:type="dxa"/>
            <w:noWrap/>
            <w:vAlign w:val="center"/>
            <w:hideMark/>
          </w:tcPr>
          <w:p w14:paraId="3695237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321003</w:t>
            </w:r>
          </w:p>
        </w:tc>
        <w:tc>
          <w:tcPr>
            <w:tcW w:w="6649" w:type="dxa"/>
            <w:vAlign w:val="center"/>
            <w:hideMark/>
          </w:tcPr>
          <w:p w14:paraId="127D50B0"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CIERRE DE FISTULA BRONCOCUTANEA O BRONCOPLEURAL POR TORACOSCOPIA</w:t>
            </w:r>
          </w:p>
        </w:tc>
        <w:tc>
          <w:tcPr>
            <w:tcW w:w="2268" w:type="dxa"/>
            <w:shd w:val="clear" w:color="000000" w:fill="FFFFFF"/>
            <w:noWrap/>
            <w:vAlign w:val="center"/>
            <w:hideMark/>
          </w:tcPr>
          <w:p w14:paraId="6C8D30F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$ 9.972.203</w:t>
            </w:r>
          </w:p>
        </w:tc>
      </w:tr>
      <w:tr w:rsidR="00106FAF" w:rsidRPr="00106FAF" w14:paraId="600CA120" w14:textId="77777777" w:rsidTr="00E0398C">
        <w:trPr>
          <w:trHeight w:val="283"/>
        </w:trPr>
        <w:tc>
          <w:tcPr>
            <w:tcW w:w="407" w:type="dxa"/>
            <w:noWrap/>
            <w:vAlign w:val="center"/>
            <w:hideMark/>
          </w:tcPr>
          <w:p w14:paraId="39A97B63"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892</w:t>
            </w:r>
          </w:p>
        </w:tc>
        <w:tc>
          <w:tcPr>
            <w:tcW w:w="736" w:type="dxa"/>
            <w:noWrap/>
            <w:vAlign w:val="center"/>
            <w:hideMark/>
          </w:tcPr>
          <w:p w14:paraId="35EF5151"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348602</w:t>
            </w:r>
          </w:p>
        </w:tc>
        <w:tc>
          <w:tcPr>
            <w:tcW w:w="6649" w:type="dxa"/>
            <w:vAlign w:val="center"/>
            <w:hideMark/>
          </w:tcPr>
          <w:p w14:paraId="390F6DC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PLICATURA DE DIAFRAGMA POR EVENTRACION POR TORACOSCOPIA</w:t>
            </w:r>
          </w:p>
        </w:tc>
        <w:tc>
          <w:tcPr>
            <w:tcW w:w="2268" w:type="dxa"/>
            <w:shd w:val="clear" w:color="000000" w:fill="FFFFFF"/>
            <w:noWrap/>
            <w:vAlign w:val="center"/>
            <w:hideMark/>
          </w:tcPr>
          <w:p w14:paraId="1FF39E4D"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$ 10.780.677</w:t>
            </w:r>
          </w:p>
        </w:tc>
      </w:tr>
      <w:tr w:rsidR="00106FAF" w:rsidRPr="00106FAF" w14:paraId="17E2803E" w14:textId="77777777" w:rsidTr="00E0398C">
        <w:trPr>
          <w:trHeight w:val="283"/>
        </w:trPr>
        <w:tc>
          <w:tcPr>
            <w:tcW w:w="407" w:type="dxa"/>
            <w:noWrap/>
            <w:vAlign w:val="center"/>
            <w:hideMark/>
          </w:tcPr>
          <w:p w14:paraId="5F8E2875"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893</w:t>
            </w:r>
          </w:p>
        </w:tc>
        <w:tc>
          <w:tcPr>
            <w:tcW w:w="736" w:type="dxa"/>
            <w:noWrap/>
            <w:vAlign w:val="center"/>
            <w:hideMark/>
          </w:tcPr>
          <w:p w14:paraId="6BB2F68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537002</w:t>
            </w:r>
          </w:p>
        </w:tc>
        <w:tc>
          <w:tcPr>
            <w:tcW w:w="6649" w:type="dxa"/>
            <w:vAlign w:val="center"/>
            <w:hideMark/>
          </w:tcPr>
          <w:p w14:paraId="4BA98E8F"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REPARACION DE HERNIA DIAFRAGMATICA VIA TORACOSCOPICA</w:t>
            </w:r>
          </w:p>
        </w:tc>
        <w:tc>
          <w:tcPr>
            <w:tcW w:w="2268" w:type="dxa"/>
            <w:shd w:val="clear" w:color="000000" w:fill="FFFFFF"/>
            <w:noWrap/>
            <w:vAlign w:val="center"/>
            <w:hideMark/>
          </w:tcPr>
          <w:p w14:paraId="42CEF03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$ 11.752.786</w:t>
            </w:r>
          </w:p>
        </w:tc>
      </w:tr>
      <w:tr w:rsidR="00106FAF" w:rsidRPr="00106FAF" w14:paraId="3E1D76F8" w14:textId="77777777" w:rsidTr="00E0398C">
        <w:trPr>
          <w:trHeight w:val="283"/>
        </w:trPr>
        <w:tc>
          <w:tcPr>
            <w:tcW w:w="407" w:type="dxa"/>
            <w:noWrap/>
            <w:vAlign w:val="center"/>
            <w:hideMark/>
          </w:tcPr>
          <w:p w14:paraId="675E9394"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894</w:t>
            </w:r>
          </w:p>
        </w:tc>
        <w:tc>
          <w:tcPr>
            <w:tcW w:w="736" w:type="dxa"/>
            <w:noWrap/>
            <w:vAlign w:val="center"/>
            <w:hideMark/>
          </w:tcPr>
          <w:p w14:paraId="3250726D"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340904</w:t>
            </w:r>
          </w:p>
        </w:tc>
        <w:tc>
          <w:tcPr>
            <w:tcW w:w="6649" w:type="dxa"/>
            <w:vAlign w:val="center"/>
            <w:hideMark/>
          </w:tcPr>
          <w:p w14:paraId="53429B6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RECONSTRUCCION DE LA PARED TORACICA CON DISPOSITIVO</w:t>
            </w:r>
          </w:p>
        </w:tc>
        <w:tc>
          <w:tcPr>
            <w:tcW w:w="2268" w:type="dxa"/>
            <w:shd w:val="clear" w:color="000000" w:fill="FFFFFF"/>
            <w:noWrap/>
            <w:vAlign w:val="center"/>
            <w:hideMark/>
          </w:tcPr>
          <w:p w14:paraId="3D4FEBFF"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$ 12.484.956</w:t>
            </w:r>
          </w:p>
        </w:tc>
      </w:tr>
      <w:tr w:rsidR="00106FAF" w:rsidRPr="00106FAF" w14:paraId="0357E3AC" w14:textId="77777777" w:rsidTr="00E0398C">
        <w:trPr>
          <w:trHeight w:val="283"/>
        </w:trPr>
        <w:tc>
          <w:tcPr>
            <w:tcW w:w="407" w:type="dxa"/>
            <w:noWrap/>
            <w:vAlign w:val="center"/>
            <w:hideMark/>
          </w:tcPr>
          <w:p w14:paraId="0B69E010"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895</w:t>
            </w:r>
          </w:p>
        </w:tc>
        <w:tc>
          <w:tcPr>
            <w:tcW w:w="736" w:type="dxa"/>
            <w:noWrap/>
            <w:vAlign w:val="center"/>
            <w:hideMark/>
          </w:tcPr>
          <w:p w14:paraId="77C582BA"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340910</w:t>
            </w:r>
          </w:p>
        </w:tc>
        <w:tc>
          <w:tcPr>
            <w:tcW w:w="6649" w:type="dxa"/>
            <w:vAlign w:val="center"/>
            <w:hideMark/>
          </w:tcPr>
          <w:p w14:paraId="6F350D4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RECONSTRUCCION DE ESTERNON CON DISPOSITIVO</w:t>
            </w:r>
          </w:p>
        </w:tc>
        <w:tc>
          <w:tcPr>
            <w:tcW w:w="2268" w:type="dxa"/>
            <w:shd w:val="clear" w:color="000000" w:fill="FFFFFF"/>
            <w:noWrap/>
            <w:vAlign w:val="center"/>
            <w:hideMark/>
          </w:tcPr>
          <w:p w14:paraId="614A8832"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$ 10.014.497</w:t>
            </w:r>
          </w:p>
        </w:tc>
      </w:tr>
      <w:tr w:rsidR="00106FAF" w:rsidRPr="00106FAF" w14:paraId="466BD965" w14:textId="77777777" w:rsidTr="00E0398C">
        <w:trPr>
          <w:trHeight w:val="283"/>
        </w:trPr>
        <w:tc>
          <w:tcPr>
            <w:tcW w:w="407" w:type="dxa"/>
            <w:noWrap/>
            <w:vAlign w:val="center"/>
            <w:hideMark/>
          </w:tcPr>
          <w:p w14:paraId="5DC5FA7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896</w:t>
            </w:r>
          </w:p>
        </w:tc>
        <w:tc>
          <w:tcPr>
            <w:tcW w:w="736" w:type="dxa"/>
            <w:noWrap/>
            <w:vAlign w:val="center"/>
            <w:hideMark/>
          </w:tcPr>
          <w:p w14:paraId="0F26EE9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340911</w:t>
            </w:r>
          </w:p>
        </w:tc>
        <w:tc>
          <w:tcPr>
            <w:tcW w:w="6649" w:type="dxa"/>
            <w:vAlign w:val="center"/>
            <w:hideMark/>
          </w:tcPr>
          <w:p w14:paraId="639CE42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 xml:space="preserve">REPARACION DE DEFORMIDAD DE PECTUS CON DISPOSITIVO ASISTIDO POR </w:t>
            </w:r>
            <w:r w:rsidRPr="00106FAF">
              <w:rPr>
                <w:rFonts w:ascii="Arial" w:hAnsi="Arial" w:cs="Arial"/>
                <w:color w:val="000000"/>
                <w:sz w:val="16"/>
                <w:szCs w:val="16"/>
                <w:lang w:val="es-CO" w:eastAsia="es-CO"/>
              </w:rPr>
              <w:br/>
              <w:t>TORACOSCOPIA</w:t>
            </w:r>
          </w:p>
        </w:tc>
        <w:tc>
          <w:tcPr>
            <w:tcW w:w="2268" w:type="dxa"/>
            <w:shd w:val="clear" w:color="000000" w:fill="FFFFFF"/>
            <w:noWrap/>
            <w:vAlign w:val="center"/>
            <w:hideMark/>
          </w:tcPr>
          <w:p w14:paraId="14E8EA29"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$ 13.166.288</w:t>
            </w:r>
          </w:p>
        </w:tc>
      </w:tr>
      <w:tr w:rsidR="00106FAF" w:rsidRPr="00106FAF" w14:paraId="21F65D0B" w14:textId="77777777" w:rsidTr="00E0398C">
        <w:trPr>
          <w:trHeight w:val="283"/>
        </w:trPr>
        <w:tc>
          <w:tcPr>
            <w:tcW w:w="407" w:type="dxa"/>
            <w:noWrap/>
            <w:vAlign w:val="center"/>
            <w:hideMark/>
          </w:tcPr>
          <w:p w14:paraId="327FE1DE"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897</w:t>
            </w:r>
          </w:p>
        </w:tc>
        <w:tc>
          <w:tcPr>
            <w:tcW w:w="736" w:type="dxa"/>
            <w:noWrap/>
            <w:vAlign w:val="center"/>
            <w:hideMark/>
          </w:tcPr>
          <w:p w14:paraId="6F08C3E2"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317507</w:t>
            </w:r>
          </w:p>
        </w:tc>
        <w:tc>
          <w:tcPr>
            <w:tcW w:w="6649" w:type="dxa"/>
            <w:vAlign w:val="center"/>
            <w:hideMark/>
          </w:tcPr>
          <w:p w14:paraId="3E4FA4D2"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RECONSTRUCCION TRAQUEAL TERMINOTERMINAL VIA ABIERTA</w:t>
            </w:r>
          </w:p>
        </w:tc>
        <w:tc>
          <w:tcPr>
            <w:tcW w:w="2268" w:type="dxa"/>
            <w:shd w:val="clear" w:color="000000" w:fill="FFFFFF"/>
            <w:noWrap/>
            <w:vAlign w:val="center"/>
            <w:hideMark/>
          </w:tcPr>
          <w:p w14:paraId="1072DF8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$ 13.942.500</w:t>
            </w:r>
          </w:p>
        </w:tc>
      </w:tr>
      <w:tr w:rsidR="00106FAF" w:rsidRPr="00106FAF" w14:paraId="2E095AF5" w14:textId="77777777" w:rsidTr="00E0398C">
        <w:trPr>
          <w:trHeight w:val="283"/>
        </w:trPr>
        <w:tc>
          <w:tcPr>
            <w:tcW w:w="407" w:type="dxa"/>
            <w:noWrap/>
            <w:vAlign w:val="center"/>
            <w:hideMark/>
          </w:tcPr>
          <w:p w14:paraId="035C3369"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898</w:t>
            </w:r>
          </w:p>
        </w:tc>
        <w:tc>
          <w:tcPr>
            <w:tcW w:w="736" w:type="dxa"/>
            <w:noWrap/>
            <w:vAlign w:val="center"/>
            <w:hideMark/>
          </w:tcPr>
          <w:p w14:paraId="032CF068"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315104</w:t>
            </w:r>
          </w:p>
        </w:tc>
        <w:tc>
          <w:tcPr>
            <w:tcW w:w="6649" w:type="dxa"/>
            <w:vAlign w:val="center"/>
            <w:hideMark/>
          </w:tcPr>
          <w:p w14:paraId="6E0F6E2A"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RESECCION O ABLACION DE LESION DE TRAQUEA VIA ENDOSCOPICA</w:t>
            </w:r>
          </w:p>
        </w:tc>
        <w:tc>
          <w:tcPr>
            <w:tcW w:w="2268" w:type="dxa"/>
            <w:shd w:val="clear" w:color="000000" w:fill="FFFFFF"/>
            <w:noWrap/>
            <w:vAlign w:val="center"/>
            <w:hideMark/>
          </w:tcPr>
          <w:p w14:paraId="61023DCA"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$ 23.735.597</w:t>
            </w:r>
          </w:p>
        </w:tc>
      </w:tr>
      <w:tr w:rsidR="00106FAF" w:rsidRPr="00106FAF" w14:paraId="10990463" w14:textId="77777777" w:rsidTr="00E0398C">
        <w:trPr>
          <w:trHeight w:val="283"/>
        </w:trPr>
        <w:tc>
          <w:tcPr>
            <w:tcW w:w="407" w:type="dxa"/>
            <w:noWrap/>
            <w:vAlign w:val="center"/>
            <w:hideMark/>
          </w:tcPr>
          <w:p w14:paraId="37F3240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899</w:t>
            </w:r>
          </w:p>
        </w:tc>
        <w:tc>
          <w:tcPr>
            <w:tcW w:w="736" w:type="dxa"/>
            <w:noWrap/>
            <w:vAlign w:val="center"/>
            <w:hideMark/>
          </w:tcPr>
          <w:p w14:paraId="05BABF4C" w14:textId="77777777" w:rsidR="00106FAF" w:rsidRPr="00106FAF" w:rsidRDefault="00106FAF" w:rsidP="00106FAF">
            <w:pPr>
              <w:jc w:val="center"/>
              <w:rPr>
                <w:rFonts w:ascii="Arial" w:hAnsi="Arial" w:cs="Arial"/>
                <w:color w:val="000000"/>
                <w:sz w:val="16"/>
                <w:szCs w:val="16"/>
                <w:lang w:val="es-CO" w:eastAsia="es-CO"/>
              </w:rPr>
            </w:pPr>
            <w:r w:rsidRPr="00106FAF">
              <w:rPr>
                <w:rFonts w:ascii="Arial" w:hAnsi="Arial" w:cs="Arial"/>
                <w:color w:val="000000"/>
                <w:sz w:val="16"/>
                <w:szCs w:val="16"/>
                <w:lang w:val="es-CO" w:eastAsia="es-CO"/>
              </w:rPr>
              <w:t>311302</w:t>
            </w:r>
          </w:p>
        </w:tc>
        <w:tc>
          <w:tcPr>
            <w:tcW w:w="6649" w:type="dxa"/>
            <w:vAlign w:val="center"/>
            <w:hideMark/>
          </w:tcPr>
          <w:p w14:paraId="68497F67" w14:textId="77777777" w:rsidR="00106FAF" w:rsidRPr="00106FAF" w:rsidRDefault="00106FAF" w:rsidP="00106FAF">
            <w:pPr>
              <w:rPr>
                <w:rFonts w:ascii="Arial" w:hAnsi="Arial" w:cs="Arial"/>
                <w:color w:val="000000"/>
                <w:sz w:val="16"/>
                <w:szCs w:val="16"/>
                <w:lang w:val="es-CO" w:eastAsia="es-CO"/>
              </w:rPr>
            </w:pPr>
            <w:r w:rsidRPr="00106FAF">
              <w:rPr>
                <w:rFonts w:ascii="Arial" w:hAnsi="Arial" w:cs="Arial"/>
                <w:color w:val="000000"/>
                <w:sz w:val="16"/>
                <w:szCs w:val="16"/>
                <w:lang w:val="es-CO" w:eastAsia="es-CO"/>
              </w:rPr>
              <w:t>TRAQUEOSTOMIA VIA PERCUTANEA</w:t>
            </w:r>
          </w:p>
        </w:tc>
        <w:tc>
          <w:tcPr>
            <w:tcW w:w="2268" w:type="dxa"/>
            <w:shd w:val="clear" w:color="000000" w:fill="FFFFFF"/>
            <w:noWrap/>
            <w:vAlign w:val="center"/>
            <w:hideMark/>
          </w:tcPr>
          <w:p w14:paraId="66A9867B" w14:textId="77777777" w:rsidR="00106FAF" w:rsidRPr="00106FAF" w:rsidRDefault="00106FAF" w:rsidP="00106FAF">
            <w:pPr>
              <w:jc w:val="center"/>
              <w:rPr>
                <w:rFonts w:ascii="Arial" w:hAnsi="Arial" w:cs="Arial"/>
                <w:b/>
                <w:bCs/>
                <w:color w:val="000000"/>
                <w:sz w:val="16"/>
                <w:szCs w:val="16"/>
                <w:lang w:val="es-CO" w:eastAsia="es-CO"/>
              </w:rPr>
            </w:pPr>
            <w:r w:rsidRPr="00106FAF">
              <w:rPr>
                <w:rFonts w:ascii="Arial" w:hAnsi="Arial" w:cs="Arial"/>
                <w:b/>
                <w:bCs/>
                <w:color w:val="000000"/>
                <w:sz w:val="16"/>
                <w:szCs w:val="16"/>
                <w:lang w:val="es-CO" w:eastAsia="es-CO"/>
              </w:rPr>
              <w:t>$ 2.500.000</w:t>
            </w:r>
          </w:p>
        </w:tc>
      </w:tr>
    </w:tbl>
    <w:p w14:paraId="02E2FEBA" w14:textId="59885103" w:rsidR="00504C8E" w:rsidRDefault="00504C8E" w:rsidP="008E52F4">
      <w:pPr>
        <w:pStyle w:val="Ttulo2"/>
        <w:ind w:right="-62"/>
        <w:rPr>
          <w:rFonts w:cs="Arial"/>
          <w:sz w:val="20"/>
          <w:lang w:val="es-CO"/>
        </w:rPr>
      </w:pPr>
    </w:p>
    <w:p w14:paraId="02D1B192" w14:textId="77777777" w:rsidR="00650305" w:rsidRDefault="00650305" w:rsidP="00650305">
      <w:pPr>
        <w:rPr>
          <w:lang w:val="es-CO"/>
        </w:rPr>
      </w:pPr>
    </w:p>
    <w:p w14:paraId="0A33375E" w14:textId="77777777" w:rsidR="000706B1" w:rsidRDefault="000706B1" w:rsidP="00650305">
      <w:pPr>
        <w:rPr>
          <w:lang w:val="es-CO"/>
        </w:rPr>
      </w:pPr>
    </w:p>
    <w:p w14:paraId="47A6C9E2" w14:textId="77777777" w:rsidR="000706B1" w:rsidRDefault="000706B1" w:rsidP="00650305">
      <w:pPr>
        <w:rPr>
          <w:lang w:val="es-CO"/>
        </w:rPr>
      </w:pPr>
    </w:p>
    <w:p w14:paraId="47C8A2E9" w14:textId="77777777" w:rsidR="000706B1" w:rsidRDefault="000706B1" w:rsidP="00650305">
      <w:pPr>
        <w:rPr>
          <w:lang w:val="es-CO"/>
        </w:rPr>
      </w:pPr>
    </w:p>
    <w:p w14:paraId="6B821A6D" w14:textId="77777777" w:rsidR="000706B1" w:rsidRDefault="000706B1" w:rsidP="00650305">
      <w:pPr>
        <w:rPr>
          <w:lang w:val="es-CO"/>
        </w:rPr>
      </w:pPr>
    </w:p>
    <w:p w14:paraId="2831FE9B" w14:textId="77777777" w:rsidR="000706B1" w:rsidRDefault="000706B1" w:rsidP="00650305">
      <w:pPr>
        <w:rPr>
          <w:lang w:val="es-CO"/>
        </w:rPr>
      </w:pPr>
    </w:p>
    <w:p w14:paraId="4951537B" w14:textId="77777777" w:rsidR="000706B1" w:rsidRDefault="000706B1" w:rsidP="00650305">
      <w:pPr>
        <w:rPr>
          <w:lang w:val="es-CO"/>
        </w:rPr>
      </w:pPr>
    </w:p>
    <w:p w14:paraId="21CAFF4D" w14:textId="77777777" w:rsidR="000706B1" w:rsidRDefault="000706B1" w:rsidP="00650305">
      <w:pPr>
        <w:rPr>
          <w:lang w:val="es-CO"/>
        </w:rPr>
      </w:pPr>
    </w:p>
    <w:p w14:paraId="38F7AFE4" w14:textId="77777777" w:rsidR="000706B1" w:rsidRDefault="000706B1" w:rsidP="00650305">
      <w:pPr>
        <w:rPr>
          <w:lang w:val="es-CO"/>
        </w:rPr>
      </w:pPr>
    </w:p>
    <w:p w14:paraId="1CA9965E" w14:textId="77777777" w:rsidR="000706B1" w:rsidRDefault="000706B1" w:rsidP="00650305">
      <w:pPr>
        <w:rPr>
          <w:lang w:val="es-CO"/>
        </w:rPr>
      </w:pPr>
    </w:p>
    <w:p w14:paraId="0C3E9AF0" w14:textId="77777777" w:rsidR="000706B1" w:rsidRDefault="000706B1" w:rsidP="00650305">
      <w:pPr>
        <w:rPr>
          <w:lang w:val="es-CO"/>
        </w:rPr>
      </w:pPr>
    </w:p>
    <w:p w14:paraId="725B9B3C" w14:textId="77777777" w:rsidR="000706B1" w:rsidRDefault="000706B1" w:rsidP="00650305">
      <w:pPr>
        <w:rPr>
          <w:lang w:val="es-CO"/>
        </w:rPr>
      </w:pPr>
    </w:p>
    <w:p w14:paraId="43A16733" w14:textId="77777777" w:rsidR="000706B1" w:rsidRDefault="000706B1" w:rsidP="00650305">
      <w:pPr>
        <w:rPr>
          <w:lang w:val="es-CO"/>
        </w:rPr>
      </w:pPr>
    </w:p>
    <w:p w14:paraId="16E339E3" w14:textId="77777777" w:rsidR="000706B1" w:rsidRDefault="000706B1" w:rsidP="00650305">
      <w:pPr>
        <w:rPr>
          <w:lang w:val="es-CO"/>
        </w:rPr>
      </w:pPr>
    </w:p>
    <w:p w14:paraId="29E195F5" w14:textId="77777777" w:rsidR="000706B1" w:rsidRDefault="000706B1" w:rsidP="00650305">
      <w:pPr>
        <w:rPr>
          <w:lang w:val="es-CO"/>
        </w:rPr>
      </w:pPr>
    </w:p>
    <w:p w14:paraId="6F20A37A" w14:textId="77777777" w:rsidR="000706B1" w:rsidRDefault="000706B1" w:rsidP="00650305">
      <w:pPr>
        <w:rPr>
          <w:lang w:val="es-CO"/>
        </w:rPr>
      </w:pPr>
    </w:p>
    <w:p w14:paraId="0BD81AE3" w14:textId="77777777" w:rsidR="000706B1" w:rsidRDefault="000706B1" w:rsidP="00650305">
      <w:pPr>
        <w:rPr>
          <w:lang w:val="es-CO"/>
        </w:rPr>
      </w:pPr>
    </w:p>
    <w:p w14:paraId="28F26B8F" w14:textId="77777777" w:rsidR="000706B1" w:rsidRDefault="000706B1" w:rsidP="00650305">
      <w:pPr>
        <w:rPr>
          <w:lang w:val="es-CO"/>
        </w:rPr>
      </w:pPr>
    </w:p>
    <w:p w14:paraId="7B7CE189" w14:textId="77777777" w:rsidR="00106FAF" w:rsidRDefault="00106FAF" w:rsidP="00650305">
      <w:pPr>
        <w:rPr>
          <w:lang w:val="es-CO"/>
        </w:rPr>
      </w:pPr>
    </w:p>
    <w:p w14:paraId="1EA8EE3A" w14:textId="77777777" w:rsidR="003D7B0C" w:rsidRDefault="003D7B0C" w:rsidP="00650305">
      <w:pPr>
        <w:rPr>
          <w:lang w:val="es-CO"/>
        </w:rPr>
      </w:pPr>
    </w:p>
    <w:p w14:paraId="4195D275" w14:textId="77777777" w:rsidR="00650305" w:rsidRDefault="00650305" w:rsidP="00650305">
      <w:pPr>
        <w:rPr>
          <w:lang w:val="es-CO"/>
        </w:rPr>
      </w:pPr>
    </w:p>
    <w:p w14:paraId="1A016FE5" w14:textId="77777777" w:rsidR="00274053" w:rsidRDefault="00274053" w:rsidP="00274053">
      <w:pPr>
        <w:pStyle w:val="Ttulo2"/>
        <w:ind w:right="-62"/>
        <w:jc w:val="center"/>
        <w:rPr>
          <w:rFonts w:cs="Arial"/>
          <w:sz w:val="20"/>
          <w:lang w:val="es-CO"/>
        </w:rPr>
      </w:pPr>
      <w:r>
        <w:rPr>
          <w:rFonts w:cs="Arial"/>
          <w:sz w:val="20"/>
          <w:lang w:val="es-CO"/>
        </w:rPr>
        <w:t>ANEXO 8</w:t>
      </w:r>
    </w:p>
    <w:p w14:paraId="113CE4D7" w14:textId="442E75A3" w:rsidR="00274053" w:rsidRPr="00274053" w:rsidRDefault="00274053" w:rsidP="00274053">
      <w:pPr>
        <w:pStyle w:val="Ttulo2"/>
        <w:ind w:right="-62"/>
        <w:jc w:val="center"/>
        <w:rPr>
          <w:rFonts w:cs="Arial"/>
          <w:sz w:val="20"/>
          <w:lang w:val="es-CO"/>
        </w:rPr>
      </w:pPr>
      <w:r w:rsidRPr="00274053">
        <w:rPr>
          <w:rFonts w:cs="Arial"/>
          <w:sz w:val="20"/>
          <w:lang w:val="es-CO"/>
        </w:rPr>
        <w:t xml:space="preserve">CONSTANCIA CUMPLIMIENTO OBLIGACIONES PARAFISCALES </w:t>
      </w:r>
    </w:p>
    <w:p w14:paraId="5B4E1037" w14:textId="6823CF04" w:rsidR="00274053" w:rsidRDefault="00274053" w:rsidP="00274053">
      <w:pPr>
        <w:pStyle w:val="Ttulo2"/>
        <w:ind w:right="-62"/>
        <w:jc w:val="center"/>
        <w:rPr>
          <w:rFonts w:cs="Arial"/>
          <w:sz w:val="20"/>
          <w:lang w:val="es-CO"/>
        </w:rPr>
      </w:pPr>
      <w:r w:rsidRPr="00274053">
        <w:rPr>
          <w:rFonts w:cs="Arial"/>
          <w:sz w:val="20"/>
          <w:lang w:val="es-CO"/>
        </w:rPr>
        <w:t>PERSONA JURIDICA</w:t>
      </w:r>
    </w:p>
    <w:p w14:paraId="5CD0EDD0" w14:textId="77777777" w:rsidR="00274053" w:rsidRDefault="00274053" w:rsidP="00D2695A">
      <w:pPr>
        <w:pStyle w:val="Ttulo2"/>
        <w:ind w:right="-62"/>
        <w:jc w:val="center"/>
        <w:rPr>
          <w:rFonts w:cs="Arial"/>
          <w:sz w:val="20"/>
          <w:lang w:val="es-CO"/>
        </w:rPr>
      </w:pPr>
    </w:p>
    <w:p w14:paraId="56402A9D" w14:textId="77777777" w:rsidR="00274053" w:rsidRDefault="00274053" w:rsidP="00D2695A">
      <w:pPr>
        <w:pStyle w:val="Ttulo2"/>
        <w:ind w:right="-62"/>
        <w:jc w:val="center"/>
        <w:rPr>
          <w:rFonts w:cs="Arial"/>
          <w:sz w:val="20"/>
          <w:lang w:val="es-CO"/>
        </w:rPr>
      </w:pPr>
    </w:p>
    <w:p w14:paraId="75C9582D" w14:textId="2B08F48C" w:rsidR="00274053" w:rsidRDefault="00000000" w:rsidP="00274053">
      <w:pPr>
        <w:ind w:left="284" w:right="248"/>
        <w:jc w:val="both"/>
        <w:rPr>
          <w:rFonts w:ascii="Arial" w:eastAsiaTheme="minorEastAsia" w:hAnsi="Arial" w:cs="Arial"/>
          <w:color w:val="FF8F8F"/>
          <w:sz w:val="20"/>
          <w:szCs w:val="20"/>
        </w:rPr>
      </w:pPr>
      <w:sdt>
        <w:sdtPr>
          <w:rPr>
            <w:rFonts w:ascii="Arial" w:hAnsi="Arial" w:cs="Arial"/>
            <w:sz w:val="20"/>
            <w:szCs w:val="20"/>
          </w:rPr>
          <w:id w:val="-1177883124"/>
          <w:placeholder>
            <w:docPart w:val="708626CDE7A84EBC81A01A3309C31273"/>
          </w:placeholder>
          <w:showingPlcHdr/>
          <w:text/>
        </w:sdtPr>
        <w:sdtContent>
          <w:r w:rsidR="00274053" w:rsidRPr="00EA290E">
            <w:rPr>
              <w:rStyle w:val="Textodelmarcadordeposicin"/>
              <w:rFonts w:ascii="Arial" w:eastAsiaTheme="minorEastAsia" w:hAnsi="Arial" w:cs="Arial"/>
              <w:color w:val="FF8F8F"/>
              <w:sz w:val="20"/>
              <w:szCs w:val="20"/>
            </w:rPr>
            <w:t>Ciudad</w:t>
          </w:r>
        </w:sdtContent>
      </w:sdt>
      <w:r w:rsidR="00274053" w:rsidRPr="00EA290E">
        <w:rPr>
          <w:rFonts w:ascii="Arial" w:hAnsi="Arial" w:cs="Arial"/>
          <w:sz w:val="20"/>
          <w:szCs w:val="20"/>
        </w:rPr>
        <w:t xml:space="preserve">, </w:t>
      </w:r>
      <w:sdt>
        <w:sdtPr>
          <w:rPr>
            <w:rFonts w:ascii="Arial" w:hAnsi="Arial" w:cs="Arial"/>
            <w:sz w:val="20"/>
            <w:szCs w:val="20"/>
          </w:rPr>
          <w:id w:val="-1278251715"/>
          <w:placeholder>
            <w:docPart w:val="7A7F9C07DE0B40E993CB784808401079"/>
          </w:placeholder>
          <w:showingPlcHdr/>
          <w:date w:fullDate="2021-04-13T00:00:00Z">
            <w:dateFormat w:val="d 'de' MMMM 'de' yyyy"/>
            <w:lid w:val="es-CO"/>
            <w:storeMappedDataAs w:val="dateTime"/>
            <w:calendar w:val="gregorian"/>
          </w:date>
        </w:sdtPr>
        <w:sdtContent>
          <w:r w:rsidR="00274053" w:rsidRPr="00EA290E">
            <w:rPr>
              <w:rStyle w:val="Textodelmarcadordeposicin"/>
              <w:rFonts w:ascii="Arial" w:eastAsiaTheme="minorEastAsia" w:hAnsi="Arial" w:cs="Arial"/>
              <w:color w:val="FF8F8F"/>
              <w:sz w:val="20"/>
              <w:szCs w:val="20"/>
            </w:rPr>
            <w:t>seleccionar la fecha.</w:t>
          </w:r>
        </w:sdtContent>
      </w:sdt>
    </w:p>
    <w:p w14:paraId="48489F3F" w14:textId="77777777" w:rsidR="00274053" w:rsidRPr="000C6B2D" w:rsidRDefault="00274053" w:rsidP="00274053">
      <w:pPr>
        <w:ind w:left="284" w:right="248"/>
        <w:jc w:val="both"/>
        <w:rPr>
          <w:rFonts w:ascii="Arial" w:eastAsiaTheme="minorEastAsia" w:hAnsi="Arial" w:cs="Arial"/>
          <w:color w:val="FF8F8F"/>
          <w:sz w:val="20"/>
          <w:szCs w:val="20"/>
        </w:rPr>
      </w:pPr>
    </w:p>
    <w:p w14:paraId="2512191E" w14:textId="77777777" w:rsidR="00274053" w:rsidRPr="00EA290E" w:rsidRDefault="00274053" w:rsidP="00274053">
      <w:pPr>
        <w:autoSpaceDE w:val="0"/>
        <w:autoSpaceDN w:val="0"/>
        <w:adjustRightInd w:val="0"/>
        <w:ind w:left="284" w:right="248"/>
        <w:rPr>
          <w:rFonts w:ascii="Arial" w:hAnsi="Arial" w:cs="Arial"/>
          <w:color w:val="000000"/>
          <w:sz w:val="20"/>
          <w:szCs w:val="20"/>
          <w:lang w:eastAsia="es-CO"/>
        </w:rPr>
      </w:pPr>
      <w:r w:rsidRPr="00EA290E">
        <w:rPr>
          <w:rFonts w:ascii="Arial" w:hAnsi="Arial" w:cs="Arial"/>
          <w:color w:val="000000"/>
          <w:sz w:val="20"/>
          <w:szCs w:val="20"/>
          <w:lang w:eastAsia="es-CO"/>
        </w:rPr>
        <w:t xml:space="preserve">Señores </w:t>
      </w:r>
    </w:p>
    <w:p w14:paraId="1EB8854C" w14:textId="77777777" w:rsidR="00274053" w:rsidRPr="00EA290E" w:rsidRDefault="00274053" w:rsidP="00274053">
      <w:pPr>
        <w:autoSpaceDE w:val="0"/>
        <w:autoSpaceDN w:val="0"/>
        <w:adjustRightInd w:val="0"/>
        <w:ind w:left="284" w:right="248"/>
        <w:rPr>
          <w:rFonts w:ascii="Arial" w:hAnsi="Arial" w:cs="Arial"/>
          <w:b/>
          <w:color w:val="000000"/>
          <w:sz w:val="20"/>
          <w:szCs w:val="20"/>
          <w:lang w:eastAsia="es-CO"/>
        </w:rPr>
      </w:pPr>
      <w:r w:rsidRPr="00EA290E">
        <w:rPr>
          <w:rFonts w:ascii="Arial" w:hAnsi="Arial" w:cs="Arial"/>
          <w:b/>
          <w:color w:val="000000"/>
          <w:sz w:val="20"/>
          <w:szCs w:val="20"/>
          <w:lang w:eastAsia="es-CO"/>
        </w:rPr>
        <w:t xml:space="preserve">REGIONAL DE ASEGURAMIENTO EN SALUD No. 8 </w:t>
      </w:r>
    </w:p>
    <w:p w14:paraId="27DE6F0E" w14:textId="77777777" w:rsidR="00274053" w:rsidRDefault="00274053" w:rsidP="00274053">
      <w:pPr>
        <w:autoSpaceDE w:val="0"/>
        <w:autoSpaceDN w:val="0"/>
        <w:adjustRightInd w:val="0"/>
        <w:ind w:left="284" w:right="248"/>
        <w:rPr>
          <w:rFonts w:ascii="Arial" w:hAnsi="Arial" w:cs="Arial"/>
          <w:color w:val="000000"/>
          <w:sz w:val="20"/>
          <w:szCs w:val="20"/>
          <w:lang w:eastAsia="es-CO"/>
        </w:rPr>
      </w:pPr>
      <w:r w:rsidRPr="00EA290E">
        <w:rPr>
          <w:rFonts w:ascii="Arial" w:hAnsi="Arial" w:cs="Arial"/>
          <w:color w:val="000000"/>
          <w:sz w:val="20"/>
          <w:szCs w:val="20"/>
          <w:lang w:eastAsia="es-CO"/>
        </w:rPr>
        <w:t xml:space="preserve">Ciudad. </w:t>
      </w:r>
      <w:r>
        <w:rPr>
          <w:rFonts w:ascii="Arial" w:hAnsi="Arial" w:cs="Arial"/>
          <w:color w:val="000000"/>
          <w:sz w:val="20"/>
          <w:szCs w:val="20"/>
          <w:lang w:eastAsia="es-CO"/>
        </w:rPr>
        <w:t>–</w:t>
      </w:r>
      <w:r w:rsidRPr="00EA290E">
        <w:rPr>
          <w:rFonts w:ascii="Arial" w:hAnsi="Arial" w:cs="Arial"/>
          <w:color w:val="000000"/>
          <w:sz w:val="20"/>
          <w:szCs w:val="20"/>
          <w:lang w:eastAsia="es-CO"/>
        </w:rPr>
        <w:t xml:space="preserve"> </w:t>
      </w:r>
    </w:p>
    <w:p w14:paraId="1B5739A4" w14:textId="77777777" w:rsidR="00274053" w:rsidRPr="00EA290E" w:rsidRDefault="00274053" w:rsidP="00274053">
      <w:pPr>
        <w:autoSpaceDE w:val="0"/>
        <w:autoSpaceDN w:val="0"/>
        <w:adjustRightInd w:val="0"/>
        <w:ind w:left="284" w:right="248"/>
        <w:rPr>
          <w:rFonts w:ascii="Arial" w:hAnsi="Arial" w:cs="Arial"/>
          <w:color w:val="000000"/>
          <w:sz w:val="20"/>
          <w:szCs w:val="20"/>
          <w:lang w:eastAsia="es-CO"/>
        </w:rPr>
      </w:pPr>
    </w:p>
    <w:p w14:paraId="7C4AFBFA" w14:textId="2652A837" w:rsidR="00274053" w:rsidRDefault="00274053" w:rsidP="00274053">
      <w:pPr>
        <w:widowControl w:val="0"/>
        <w:autoSpaceDE w:val="0"/>
        <w:autoSpaceDN w:val="0"/>
        <w:adjustRightInd w:val="0"/>
        <w:ind w:left="284" w:right="248"/>
        <w:rPr>
          <w:rFonts w:ascii="Arial" w:hAnsi="Arial" w:cs="Arial"/>
          <w:bCs/>
          <w:sz w:val="20"/>
          <w:szCs w:val="20"/>
        </w:rPr>
      </w:pPr>
      <w:r w:rsidRPr="00EA290E">
        <w:rPr>
          <w:rFonts w:ascii="Arial" w:hAnsi="Arial" w:cs="Arial"/>
          <w:bCs/>
          <w:sz w:val="20"/>
          <w:szCs w:val="20"/>
        </w:rPr>
        <w:t xml:space="preserve">REF: Proceso De Selección De Menor Cuantía </w:t>
      </w:r>
      <w:r w:rsidRPr="00EA290E">
        <w:rPr>
          <w:rFonts w:ascii="Arial" w:hAnsi="Arial" w:cs="Arial"/>
          <w:b/>
          <w:bCs/>
          <w:sz w:val="20"/>
          <w:szCs w:val="20"/>
        </w:rPr>
        <w:t xml:space="preserve">PN RASES8 SA </w:t>
      </w:r>
      <w:proofErr w:type="gramStart"/>
      <w:r>
        <w:rPr>
          <w:rFonts w:ascii="Arial" w:hAnsi="Arial" w:cs="Arial"/>
          <w:b/>
          <w:bCs/>
          <w:sz w:val="20"/>
          <w:szCs w:val="20"/>
        </w:rPr>
        <w:t xml:space="preserve">MC </w:t>
      </w:r>
      <w:r w:rsidRPr="00EA290E">
        <w:rPr>
          <w:rFonts w:ascii="Arial" w:hAnsi="Arial" w:cs="Arial"/>
          <w:b/>
          <w:bCs/>
          <w:sz w:val="20"/>
          <w:szCs w:val="20"/>
        </w:rPr>
        <w:t>.</w:t>
      </w:r>
      <w:proofErr w:type="gramEnd"/>
      <w:r w:rsidRPr="00EA290E">
        <w:rPr>
          <w:rFonts w:ascii="Arial" w:hAnsi="Arial" w:cs="Arial"/>
          <w:b/>
          <w:bCs/>
          <w:sz w:val="20"/>
          <w:szCs w:val="20"/>
        </w:rPr>
        <w:t>______</w:t>
      </w:r>
      <w:r>
        <w:rPr>
          <w:rFonts w:ascii="Arial" w:hAnsi="Arial" w:cs="Arial"/>
          <w:b/>
          <w:bCs/>
          <w:sz w:val="20"/>
          <w:szCs w:val="20"/>
        </w:rPr>
        <w:t xml:space="preserve"> - </w:t>
      </w:r>
      <w:r w:rsidRPr="00EA290E">
        <w:rPr>
          <w:rFonts w:ascii="Arial" w:hAnsi="Arial" w:cs="Arial"/>
          <w:b/>
          <w:bCs/>
          <w:sz w:val="20"/>
          <w:szCs w:val="20"/>
        </w:rPr>
        <w:t>202</w:t>
      </w:r>
      <w:r>
        <w:rPr>
          <w:rFonts w:ascii="Arial" w:hAnsi="Arial" w:cs="Arial"/>
          <w:b/>
          <w:bCs/>
          <w:sz w:val="20"/>
          <w:szCs w:val="20"/>
        </w:rPr>
        <w:t>6</w:t>
      </w:r>
    </w:p>
    <w:p w14:paraId="63B196E3" w14:textId="77777777" w:rsidR="00274053" w:rsidRPr="00653F26" w:rsidRDefault="00274053" w:rsidP="00274053">
      <w:pPr>
        <w:widowControl w:val="0"/>
        <w:autoSpaceDE w:val="0"/>
        <w:autoSpaceDN w:val="0"/>
        <w:adjustRightInd w:val="0"/>
        <w:ind w:left="284" w:right="248"/>
        <w:rPr>
          <w:rFonts w:ascii="Arial" w:hAnsi="Arial" w:cs="Arial"/>
          <w:bCs/>
          <w:sz w:val="20"/>
          <w:szCs w:val="20"/>
        </w:rPr>
      </w:pPr>
    </w:p>
    <w:p w14:paraId="2EF6600D" w14:textId="7A3D9AA0" w:rsidR="00274053" w:rsidRDefault="00274053" w:rsidP="00274053">
      <w:pPr>
        <w:autoSpaceDE w:val="0"/>
        <w:autoSpaceDN w:val="0"/>
        <w:adjustRightInd w:val="0"/>
        <w:ind w:left="284" w:right="248"/>
        <w:jc w:val="both"/>
        <w:rPr>
          <w:rFonts w:ascii="Arial" w:hAnsi="Arial" w:cs="Arial"/>
          <w:color w:val="000000"/>
          <w:sz w:val="20"/>
          <w:szCs w:val="20"/>
          <w:lang w:eastAsia="es-CO"/>
        </w:rPr>
      </w:pPr>
      <w:r w:rsidRPr="00EA290E">
        <w:rPr>
          <w:rFonts w:ascii="Arial" w:hAnsi="Arial" w:cs="Arial"/>
          <w:color w:val="000000"/>
          <w:sz w:val="20"/>
          <w:szCs w:val="20"/>
          <w:lang w:eastAsia="es-CO"/>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hemos cumplido con las obligaciones parafiscales señaladas en el artículo 50 de la Ley 789 de 2002, durante los seis meses anteriores a la fecha de la firma de la presente certificación, por tanto nos encontramos a paz y salvo por concepto de pagos a la entidades promotoras de salud, fondo de pensiones, riesgos profesionales y aportes parafiscales (cajas de compensación familiar, SENA ICBF) según consta en la última planilla de pago No. _______________ Que se efectúa por medio de la entidad _______________________________________ y nos comprometemos a cumplir con dicha obligación durante la vigencia del contrato cuyo objeto es objeto la </w:t>
      </w:r>
      <w:sdt>
        <w:sdtPr>
          <w:rPr>
            <w:rFonts w:ascii="Arial" w:eastAsia="Calibri" w:hAnsi="Arial" w:cs="Arial"/>
            <w:b/>
            <w:color w:val="0D0D0D"/>
            <w:sz w:val="20"/>
            <w:szCs w:val="16"/>
          </w:rPr>
          <w:id w:val="1282303888"/>
          <w:placeholder>
            <w:docPart w:val="0D673BD9901D47C3ADC617B9D79D0DD9"/>
          </w:placeholder>
          <w15:color w:val="800000"/>
          <w:text/>
        </w:sdtPr>
        <w:sdtContent>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76AFB202" w14:textId="0FD4E7B2" w:rsidR="00274053" w:rsidRDefault="00274053" w:rsidP="00274053">
      <w:pPr>
        <w:pStyle w:val="Ttulo2"/>
        <w:tabs>
          <w:tab w:val="left" w:pos="3570"/>
        </w:tabs>
        <w:ind w:right="-62"/>
        <w:jc w:val="left"/>
        <w:rPr>
          <w:rFonts w:cs="Arial"/>
          <w:sz w:val="20"/>
          <w:lang w:val="es-CO"/>
        </w:rPr>
      </w:pPr>
    </w:p>
    <w:p w14:paraId="65266B8B" w14:textId="77777777" w:rsidR="00274053" w:rsidRPr="00EA290E" w:rsidRDefault="00274053" w:rsidP="00274053">
      <w:pPr>
        <w:ind w:left="284" w:right="-507"/>
        <w:jc w:val="both"/>
        <w:rPr>
          <w:rFonts w:ascii="Arial" w:hAnsi="Arial" w:cs="Arial"/>
          <w:sz w:val="20"/>
          <w:szCs w:val="20"/>
          <w:lang w:eastAsia="es-CO"/>
        </w:rPr>
      </w:pPr>
      <w:r w:rsidRPr="00EA290E">
        <w:rPr>
          <w:rFonts w:ascii="Arial" w:hAnsi="Arial" w:cs="Arial"/>
          <w:sz w:val="20"/>
          <w:szCs w:val="20"/>
          <w:lang w:eastAsia="es-CO"/>
        </w:rPr>
        <w:t>El proponente:</w:t>
      </w:r>
    </w:p>
    <w:p w14:paraId="0DF89881" w14:textId="77777777" w:rsidR="00274053" w:rsidRPr="00EA290E" w:rsidRDefault="00274053" w:rsidP="00274053">
      <w:pPr>
        <w:pStyle w:val="Prrafodelista"/>
        <w:tabs>
          <w:tab w:val="left" w:pos="240"/>
          <w:tab w:val="left" w:pos="6210"/>
        </w:tabs>
        <w:ind w:left="284" w:right="-507"/>
        <w:rPr>
          <w:rFonts w:ascii="Arial" w:hAnsi="Arial" w:cs="Arial"/>
          <w:b/>
          <w:sz w:val="20"/>
          <w:szCs w:val="20"/>
        </w:rPr>
      </w:pPr>
    </w:p>
    <w:p w14:paraId="14FF3AA6" w14:textId="77777777" w:rsidR="00274053" w:rsidRPr="00EA290E" w:rsidRDefault="00274053" w:rsidP="00274053">
      <w:pPr>
        <w:pStyle w:val="Prrafodelista"/>
        <w:tabs>
          <w:tab w:val="left" w:pos="240"/>
          <w:tab w:val="left" w:pos="6210"/>
        </w:tabs>
        <w:ind w:left="284" w:right="-507"/>
        <w:rPr>
          <w:rFonts w:ascii="Arial" w:hAnsi="Arial" w:cs="Arial"/>
          <w:b/>
          <w:sz w:val="20"/>
          <w:szCs w:val="20"/>
        </w:rPr>
      </w:pPr>
    </w:p>
    <w:p w14:paraId="1E79A51C"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b/>
          <w:sz w:val="20"/>
          <w:szCs w:val="20"/>
        </w:rPr>
        <w:t>__________________________________</w:t>
      </w:r>
    </w:p>
    <w:p w14:paraId="3BBFDC7E"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sz w:val="20"/>
          <w:szCs w:val="20"/>
        </w:rPr>
        <w:t xml:space="preserve">Firma del representante legal del proponente </w:t>
      </w:r>
    </w:p>
    <w:p w14:paraId="4A7AA5E4" w14:textId="77777777" w:rsidR="00274053" w:rsidRPr="00EA290E" w:rsidRDefault="00274053" w:rsidP="00274053">
      <w:pPr>
        <w:pStyle w:val="Sinespaciado1"/>
        <w:ind w:left="284" w:right="-507"/>
        <w:contextualSpacing/>
        <w:rPr>
          <w:rFonts w:ascii="Arial" w:hAnsi="Arial" w:cs="Arial"/>
          <w:sz w:val="20"/>
          <w:szCs w:val="20"/>
          <w:lang w:eastAsia="es-CO"/>
        </w:rPr>
      </w:pPr>
      <w:r w:rsidRPr="00EA290E">
        <w:rPr>
          <w:rFonts w:ascii="Arial" w:hAnsi="Arial" w:cs="Arial"/>
          <w:sz w:val="20"/>
          <w:szCs w:val="20"/>
          <w:lang w:eastAsia="es-CO"/>
        </w:rPr>
        <w:t xml:space="preserve">Nombre o razón social del oferente: </w:t>
      </w:r>
      <w:sdt>
        <w:sdtPr>
          <w:rPr>
            <w:rFonts w:ascii="Arial" w:hAnsi="Arial" w:cs="Arial"/>
            <w:color w:val="000000"/>
            <w:sz w:val="20"/>
            <w:szCs w:val="20"/>
          </w:rPr>
          <w:id w:val="1429004055"/>
          <w:placeholder>
            <w:docPart w:val="87C8B46444DF407DAAF74EA08B5C232B"/>
          </w:placeholder>
          <w:showingPlcHdr/>
          <w15:color w:val="800000"/>
          <w:text/>
        </w:sdtPr>
        <w:sdtContent>
          <w:r w:rsidRPr="00EA290E">
            <w:rPr>
              <w:rStyle w:val="Textodelmarcadordeposicin"/>
              <w:rFonts w:ascii="Arial" w:eastAsiaTheme="minorHAnsi" w:hAnsi="Arial" w:cs="Arial"/>
              <w:color w:val="FF8F8F"/>
              <w:sz w:val="20"/>
              <w:szCs w:val="20"/>
            </w:rPr>
            <w:t>Diligenciar el nombre completo del proponente</w:t>
          </w:r>
        </w:sdtContent>
      </w:sdt>
    </w:p>
    <w:p w14:paraId="5E3AE6AE" w14:textId="77777777" w:rsidR="00274053" w:rsidRPr="00EA290E" w:rsidRDefault="00274053" w:rsidP="00274053">
      <w:pPr>
        <w:pStyle w:val="Sinespaciado1"/>
        <w:ind w:left="284" w:right="-507"/>
        <w:contextualSpacing/>
        <w:rPr>
          <w:rFonts w:ascii="Arial" w:hAnsi="Arial" w:cs="Arial"/>
          <w:color w:val="000000"/>
          <w:sz w:val="20"/>
          <w:szCs w:val="20"/>
        </w:rPr>
      </w:pPr>
      <w:r w:rsidRPr="00EA290E">
        <w:rPr>
          <w:rFonts w:ascii="Arial" w:hAnsi="Arial" w:cs="Arial"/>
          <w:sz w:val="20"/>
          <w:szCs w:val="20"/>
          <w:lang w:eastAsia="es-CO"/>
        </w:rPr>
        <w:t xml:space="preserve">Identificación (NIT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C.C </w:t>
      </w:r>
      <w:proofErr w:type="gramStart"/>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C.E</w:t>
      </w:r>
      <w:proofErr w:type="gramEnd"/>
      <w:r w:rsidRPr="00EA290E">
        <w:rPr>
          <w:rFonts w:ascii="Arial" w:hAnsi="Arial" w:cs="Arial"/>
          <w:sz w:val="20"/>
          <w:szCs w:val="20"/>
          <w:lang w:eastAsia="es-CO"/>
        </w:rPr>
        <w:t xml:space="preserv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w:t>
      </w:r>
      <w:r w:rsidRPr="00EA290E">
        <w:rPr>
          <w:rFonts w:ascii="Arial" w:hAnsi="Arial" w:cs="Arial"/>
          <w:color w:val="000000"/>
          <w:sz w:val="20"/>
          <w:szCs w:val="20"/>
        </w:rPr>
        <w:t xml:space="preserve">: </w:t>
      </w:r>
      <w:sdt>
        <w:sdtPr>
          <w:rPr>
            <w:rFonts w:ascii="Arial" w:hAnsi="Arial" w:cs="Arial"/>
            <w:color w:val="000000"/>
            <w:sz w:val="20"/>
            <w:szCs w:val="20"/>
          </w:rPr>
          <w:id w:val="-348491681"/>
          <w:placeholder>
            <w:docPart w:val="23734E3D01B842C09958F54C2F99FBD5"/>
          </w:placeholder>
          <w:showingPlcHdr/>
          <w15:color w:val="800000"/>
        </w:sdtPr>
        <w:sdtContent>
          <w:r w:rsidRPr="00EA290E">
            <w:rPr>
              <w:rStyle w:val="Textodelmarcadordeposicin"/>
              <w:rFonts w:ascii="Arial" w:eastAsiaTheme="minorHAnsi" w:hAnsi="Arial" w:cs="Arial"/>
              <w:color w:val="FF8F8F"/>
              <w:sz w:val="20"/>
              <w:szCs w:val="20"/>
            </w:rPr>
            <w:t>Diligenciar la identificación del proponente</w:t>
          </w:r>
        </w:sdtContent>
      </w:sdt>
    </w:p>
    <w:p w14:paraId="14B08CA9" w14:textId="77777777" w:rsidR="00274053" w:rsidRPr="00EA290E" w:rsidRDefault="00274053" w:rsidP="00274053">
      <w:pPr>
        <w:pStyle w:val="Sinespaciado1"/>
        <w:ind w:left="284" w:right="-507"/>
        <w:contextualSpacing/>
        <w:rPr>
          <w:rFonts w:ascii="Arial" w:hAnsi="Arial" w:cs="Arial"/>
          <w:color w:val="000000"/>
          <w:sz w:val="20"/>
          <w:szCs w:val="20"/>
        </w:rPr>
      </w:pPr>
      <w:r w:rsidRPr="00EA290E">
        <w:rPr>
          <w:rFonts w:ascii="Arial" w:hAnsi="Arial" w:cs="Arial"/>
          <w:sz w:val="20"/>
          <w:szCs w:val="20"/>
          <w:lang w:eastAsia="es-CO"/>
        </w:rPr>
        <w:t>Nombre Representante Legal</w:t>
      </w:r>
      <w:r w:rsidRPr="00EA290E">
        <w:rPr>
          <w:rFonts w:ascii="Arial" w:hAnsi="Arial" w:cs="Arial"/>
          <w:color w:val="000000"/>
          <w:sz w:val="20"/>
          <w:szCs w:val="20"/>
        </w:rPr>
        <w:t xml:space="preserve">: </w:t>
      </w:r>
      <w:sdt>
        <w:sdtPr>
          <w:rPr>
            <w:rFonts w:ascii="Arial" w:hAnsi="Arial" w:cs="Arial"/>
            <w:color w:val="000000"/>
            <w:sz w:val="20"/>
            <w:szCs w:val="20"/>
          </w:rPr>
          <w:id w:val="1355237188"/>
          <w:placeholder>
            <w:docPart w:val="E33055A544B941ABAA05E200C0AB696F"/>
          </w:placeholder>
          <w:showingPlcHdr/>
          <w15:color w:val="800000"/>
          <w:text/>
        </w:sdtPr>
        <w:sdtContent>
          <w:r w:rsidRPr="00EA290E">
            <w:rPr>
              <w:rStyle w:val="Textodelmarcadordeposicin"/>
              <w:rFonts w:ascii="Arial" w:eastAsiaTheme="minorHAnsi" w:hAnsi="Arial" w:cs="Arial"/>
              <w:color w:val="FF8F8F"/>
              <w:sz w:val="20"/>
              <w:szCs w:val="20"/>
            </w:rPr>
            <w:t>Diligenciar el nombre completo del representante legal</w:t>
          </w:r>
        </w:sdtContent>
      </w:sdt>
    </w:p>
    <w:p w14:paraId="5410F501" w14:textId="77777777" w:rsidR="00274053" w:rsidRPr="00EA290E" w:rsidRDefault="00274053" w:rsidP="00274053">
      <w:pPr>
        <w:pStyle w:val="Sinespaciado1"/>
        <w:ind w:left="284" w:right="-507"/>
        <w:rPr>
          <w:rFonts w:ascii="Arial" w:hAnsi="Arial" w:cs="Arial"/>
          <w:color w:val="000000"/>
          <w:sz w:val="20"/>
          <w:szCs w:val="20"/>
        </w:rPr>
      </w:pPr>
      <w:r w:rsidRPr="00EA290E">
        <w:rPr>
          <w:rFonts w:ascii="Arial" w:hAnsi="Arial" w:cs="Arial"/>
          <w:color w:val="000000"/>
          <w:sz w:val="20"/>
          <w:szCs w:val="20"/>
        </w:rPr>
        <w:t xml:space="preserve">Identificación (C.C </w:t>
      </w:r>
      <w:proofErr w:type="gramStart"/>
      <w:r w:rsidRPr="00EA290E">
        <w:rPr>
          <w:rFonts w:ascii="Segoe UI Symbol" w:eastAsia="MS Gothic" w:hAnsi="Segoe UI Symbol" w:cs="Segoe UI Symbol"/>
          <w:sz w:val="20"/>
          <w:szCs w:val="20"/>
          <w:lang w:eastAsia="es-CO"/>
        </w:rPr>
        <w:t>☐</w:t>
      </w:r>
      <w:r w:rsidRPr="00EA290E">
        <w:rPr>
          <w:rFonts w:ascii="Arial" w:hAnsi="Arial" w:cs="Arial"/>
          <w:color w:val="000000"/>
          <w:sz w:val="20"/>
          <w:szCs w:val="20"/>
        </w:rPr>
        <w:t xml:space="preserve">  C.E.</w:t>
      </w:r>
      <w:proofErr w:type="gramEnd"/>
      <w:r w:rsidRPr="00EA290E">
        <w:rPr>
          <w:rFonts w:ascii="Arial" w:hAnsi="Arial" w:cs="Arial"/>
          <w:sz w:val="20"/>
          <w:szCs w:val="20"/>
          <w:lang w:eastAsia="es-CO"/>
        </w:rPr>
        <w:t xml:space="preserv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w:t>
      </w:r>
      <w:sdt>
        <w:sdtPr>
          <w:rPr>
            <w:rFonts w:ascii="Arial" w:hAnsi="Arial" w:cs="Arial"/>
            <w:color w:val="000000"/>
            <w:sz w:val="20"/>
            <w:szCs w:val="20"/>
          </w:rPr>
          <w:id w:val="1031455623"/>
          <w:placeholder>
            <w:docPart w:val="A3B60AEE300E4969995A48C62748E6A5"/>
          </w:placeholder>
          <w:showingPlcHdr/>
          <w15:color w:val="800000"/>
        </w:sdtPr>
        <w:sdtContent>
          <w:r w:rsidRPr="00EA290E">
            <w:rPr>
              <w:rStyle w:val="Textodelmarcadordeposicin"/>
              <w:rFonts w:ascii="Arial" w:eastAsiaTheme="minorHAnsi" w:hAnsi="Arial" w:cs="Arial"/>
              <w:color w:val="FF8F8F"/>
              <w:sz w:val="20"/>
              <w:szCs w:val="20"/>
            </w:rPr>
            <w:t>Diligenciar el documento de identificación del representante legal</w:t>
          </w:r>
        </w:sdtContent>
      </w:sdt>
    </w:p>
    <w:p w14:paraId="2993F763" w14:textId="77777777" w:rsidR="00274053" w:rsidRPr="00EA290E" w:rsidRDefault="00274053" w:rsidP="00274053">
      <w:pPr>
        <w:pStyle w:val="Sinespaciado1"/>
        <w:ind w:left="284" w:right="-507"/>
        <w:rPr>
          <w:rFonts w:ascii="Arial" w:hAnsi="Arial" w:cs="Arial"/>
          <w:color w:val="000000"/>
          <w:sz w:val="20"/>
          <w:szCs w:val="20"/>
        </w:rPr>
      </w:pPr>
      <w:r w:rsidRPr="00EA290E">
        <w:rPr>
          <w:rFonts w:ascii="Arial" w:hAnsi="Arial" w:cs="Arial"/>
          <w:color w:val="000000"/>
          <w:sz w:val="20"/>
          <w:szCs w:val="20"/>
        </w:rPr>
        <w:t xml:space="preserve">Dirección: </w:t>
      </w:r>
      <w:sdt>
        <w:sdtPr>
          <w:rPr>
            <w:rFonts w:ascii="Arial" w:hAnsi="Arial" w:cs="Arial"/>
            <w:color w:val="000000"/>
            <w:sz w:val="20"/>
            <w:szCs w:val="20"/>
          </w:rPr>
          <w:id w:val="1974402983"/>
          <w:placeholder>
            <w:docPart w:val="8D02BC2CDA3C4AADA341D61B45FECA59"/>
          </w:placeholder>
          <w:showingPlcHdr/>
          <w15:color w:val="800000"/>
        </w:sdtPr>
        <w:sdtContent>
          <w:r w:rsidRPr="00EA290E">
            <w:rPr>
              <w:rStyle w:val="Textodelmarcadordeposicin"/>
              <w:rFonts w:ascii="Arial" w:eastAsiaTheme="minorHAnsi" w:hAnsi="Arial" w:cs="Arial"/>
              <w:color w:val="FF8F8F"/>
              <w:sz w:val="20"/>
              <w:szCs w:val="20"/>
            </w:rPr>
            <w:t>Diligenciar la dirección del proveedor</w:t>
          </w:r>
        </w:sdtContent>
      </w:sdt>
    </w:p>
    <w:p w14:paraId="2C866A81"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color w:val="000000"/>
          <w:sz w:val="20"/>
          <w:szCs w:val="20"/>
        </w:rPr>
        <w:t>Teléfono:</w:t>
      </w:r>
      <w:r w:rsidRPr="00EA290E">
        <w:rPr>
          <w:rFonts w:ascii="Arial" w:hAnsi="Arial" w:cs="Arial"/>
          <w:b/>
          <w:color w:val="000000"/>
          <w:sz w:val="20"/>
          <w:szCs w:val="20"/>
        </w:rPr>
        <w:t xml:space="preserve"> </w:t>
      </w:r>
      <w:sdt>
        <w:sdtPr>
          <w:rPr>
            <w:rFonts w:ascii="Arial" w:hAnsi="Arial" w:cs="Arial"/>
            <w:b/>
            <w:color w:val="000000"/>
            <w:sz w:val="20"/>
            <w:szCs w:val="20"/>
          </w:rPr>
          <w:id w:val="681016086"/>
          <w:placeholder>
            <w:docPart w:val="581CE30ADD8E4F30BB3F6E7EF06E45D9"/>
          </w:placeholder>
          <w:showingPlcHdr/>
          <w15:color w:val="800000"/>
        </w:sdtPr>
        <w:sdtContent>
          <w:r w:rsidRPr="00EA290E">
            <w:rPr>
              <w:rStyle w:val="Textodelmarcadordeposicin"/>
              <w:rFonts w:ascii="Arial" w:eastAsiaTheme="minorHAnsi" w:hAnsi="Arial" w:cs="Arial"/>
              <w:color w:val="FF8F8F"/>
              <w:sz w:val="20"/>
              <w:szCs w:val="20"/>
            </w:rPr>
            <w:t>Diligenciar teléfonos de contacto del proveedor</w:t>
          </w:r>
        </w:sdtContent>
      </w:sdt>
    </w:p>
    <w:p w14:paraId="3BB0B307"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color w:val="000000"/>
          <w:sz w:val="20"/>
          <w:szCs w:val="20"/>
        </w:rPr>
        <w:t>Email:</w:t>
      </w:r>
      <w:r w:rsidRPr="00EA290E">
        <w:rPr>
          <w:rFonts w:ascii="Arial" w:hAnsi="Arial" w:cs="Arial"/>
          <w:b/>
          <w:color w:val="000000"/>
          <w:sz w:val="20"/>
          <w:szCs w:val="20"/>
        </w:rPr>
        <w:t xml:space="preserve"> </w:t>
      </w:r>
      <w:sdt>
        <w:sdtPr>
          <w:rPr>
            <w:rFonts w:ascii="Arial" w:hAnsi="Arial" w:cs="Arial"/>
            <w:b/>
            <w:color w:val="000000"/>
            <w:sz w:val="20"/>
            <w:szCs w:val="20"/>
          </w:rPr>
          <w:id w:val="1760644688"/>
          <w:placeholder>
            <w:docPart w:val="19DE652273704252B60D64465BD76F20"/>
          </w:placeholder>
          <w:showingPlcHdr/>
          <w15:color w:val="800000"/>
        </w:sdtPr>
        <w:sdtContent>
          <w:r w:rsidRPr="00EA290E">
            <w:rPr>
              <w:rStyle w:val="Textodelmarcadordeposicin"/>
              <w:rFonts w:ascii="Arial" w:eastAsiaTheme="minorHAnsi" w:hAnsi="Arial" w:cs="Arial"/>
              <w:color w:val="FF8F8F"/>
              <w:sz w:val="20"/>
              <w:szCs w:val="20"/>
            </w:rPr>
            <w:t>Diligenciar correo electrónico de notificaciones</w:t>
          </w:r>
        </w:sdtContent>
      </w:sdt>
    </w:p>
    <w:p w14:paraId="00E2E917" w14:textId="77777777" w:rsidR="00274053" w:rsidRDefault="00274053" w:rsidP="00274053">
      <w:pPr>
        <w:ind w:left="284"/>
        <w:rPr>
          <w:lang w:val="es-CO"/>
        </w:rPr>
      </w:pPr>
    </w:p>
    <w:p w14:paraId="24AF6FDF" w14:textId="77777777" w:rsidR="00274053" w:rsidRDefault="00274053" w:rsidP="00274053">
      <w:pPr>
        <w:ind w:left="284"/>
        <w:rPr>
          <w:lang w:val="es-CO"/>
        </w:rPr>
      </w:pPr>
    </w:p>
    <w:p w14:paraId="1581461E" w14:textId="77777777" w:rsidR="00274053" w:rsidRDefault="00274053" w:rsidP="00274053">
      <w:pPr>
        <w:pStyle w:val="Textoindependiente"/>
        <w:ind w:left="284" w:right="170"/>
        <w:jc w:val="both"/>
        <w:rPr>
          <w:b/>
          <w:sz w:val="20"/>
          <w:szCs w:val="20"/>
          <w14:shadow w14:blurRad="50800" w14:dist="38100" w14:dir="2700000" w14:sx="100000" w14:sy="100000" w14:kx="0" w14:ky="0" w14:algn="tl">
            <w14:srgbClr w14:val="000000">
              <w14:alpha w14:val="60000"/>
            </w14:srgbClr>
          </w14:shadow>
        </w:rPr>
      </w:pPr>
      <w:r w:rsidRPr="00EA290E">
        <w:rPr>
          <w:b/>
          <w:sz w:val="20"/>
          <w:szCs w:val="20"/>
          <w14:shadow w14:blurRad="50800" w14:dist="38100" w14:dir="2700000" w14:sx="100000" w14:sy="100000" w14:kx="0" w14:ky="0" w14:algn="tl">
            <w14:srgbClr w14:val="000000">
              <w14:alpha w14:val="60000"/>
            </w14:srgbClr>
          </w14:shadow>
        </w:rPr>
        <w:t>(Anexar fotocopia de la cedula de ciudadanía, tarjeta profesional y antecedentes de la junta centran de contadores)</w:t>
      </w:r>
    </w:p>
    <w:p w14:paraId="796374C8" w14:textId="77777777" w:rsidR="00274053" w:rsidRDefault="00274053" w:rsidP="00274053">
      <w:pPr>
        <w:ind w:left="284"/>
        <w:rPr>
          <w:lang w:val="es-CO"/>
        </w:rPr>
      </w:pPr>
    </w:p>
    <w:p w14:paraId="6850BEAF" w14:textId="77777777" w:rsidR="00F22B37" w:rsidRDefault="00F22B37" w:rsidP="00274053">
      <w:pPr>
        <w:pStyle w:val="Sinespaciado1"/>
        <w:ind w:left="284" w:right="248"/>
        <w:jc w:val="center"/>
        <w:rPr>
          <w:rFonts w:ascii="Arial" w:hAnsi="Arial" w:cs="Arial"/>
          <w:b/>
          <w:sz w:val="20"/>
        </w:rPr>
      </w:pPr>
    </w:p>
    <w:p w14:paraId="28FD9B8D" w14:textId="5169F109" w:rsidR="00274053" w:rsidRPr="00274053" w:rsidRDefault="00274053" w:rsidP="00274053">
      <w:pPr>
        <w:pStyle w:val="Sinespaciado1"/>
        <w:ind w:left="284" w:right="248"/>
        <w:jc w:val="center"/>
        <w:rPr>
          <w:rFonts w:ascii="Arial" w:hAnsi="Arial" w:cs="Arial"/>
          <w:b/>
          <w:sz w:val="20"/>
          <w:szCs w:val="20"/>
        </w:rPr>
      </w:pPr>
      <w:r w:rsidRPr="00274053">
        <w:rPr>
          <w:rFonts w:ascii="Arial" w:hAnsi="Arial" w:cs="Arial"/>
          <w:b/>
          <w:sz w:val="20"/>
        </w:rPr>
        <w:t xml:space="preserve">ANEXO </w:t>
      </w:r>
      <w:r w:rsidR="00C451D8">
        <w:rPr>
          <w:rFonts w:ascii="Arial" w:hAnsi="Arial" w:cs="Arial"/>
          <w:b/>
          <w:sz w:val="20"/>
        </w:rPr>
        <w:t>9</w:t>
      </w:r>
    </w:p>
    <w:p w14:paraId="24453FCC" w14:textId="5DAAA83D" w:rsidR="00274053" w:rsidRPr="00274053" w:rsidRDefault="00274053" w:rsidP="00274053">
      <w:pPr>
        <w:pStyle w:val="Ttulo2"/>
        <w:ind w:right="-62"/>
        <w:jc w:val="center"/>
        <w:rPr>
          <w:rFonts w:cs="Arial"/>
          <w:sz w:val="20"/>
          <w:lang w:val="es-CO"/>
        </w:rPr>
      </w:pPr>
      <w:r w:rsidRPr="00274053">
        <w:rPr>
          <w:rFonts w:cs="Arial"/>
          <w:sz w:val="20"/>
          <w:lang w:val="es-CO"/>
        </w:rPr>
        <w:t xml:space="preserve">CERTIFICADO DE INHABILIDADES E INCOMPATIBILIDADES </w:t>
      </w:r>
    </w:p>
    <w:p w14:paraId="062AD86B" w14:textId="77777777" w:rsidR="00274053" w:rsidRDefault="00274053" w:rsidP="00274053">
      <w:pPr>
        <w:pStyle w:val="Ttulo2"/>
        <w:ind w:right="-62"/>
        <w:jc w:val="center"/>
        <w:rPr>
          <w:rFonts w:cs="Arial"/>
          <w:sz w:val="20"/>
          <w:lang w:val="es-CO"/>
        </w:rPr>
      </w:pPr>
    </w:p>
    <w:p w14:paraId="34BD4222" w14:textId="77777777" w:rsidR="00274053" w:rsidRDefault="00274053" w:rsidP="00274053">
      <w:pPr>
        <w:pStyle w:val="Ttulo2"/>
        <w:ind w:right="-62"/>
        <w:jc w:val="center"/>
        <w:rPr>
          <w:rFonts w:cs="Arial"/>
          <w:sz w:val="20"/>
          <w:lang w:val="es-CO"/>
        </w:rPr>
      </w:pPr>
    </w:p>
    <w:p w14:paraId="5B9EF435" w14:textId="77777777" w:rsidR="00274053" w:rsidRDefault="00000000" w:rsidP="00274053">
      <w:pPr>
        <w:ind w:left="284" w:right="248"/>
        <w:jc w:val="both"/>
        <w:rPr>
          <w:rFonts w:ascii="Arial" w:eastAsiaTheme="minorEastAsia" w:hAnsi="Arial" w:cs="Arial"/>
          <w:color w:val="FF8F8F"/>
          <w:sz w:val="20"/>
          <w:szCs w:val="20"/>
        </w:rPr>
      </w:pPr>
      <w:sdt>
        <w:sdtPr>
          <w:rPr>
            <w:rFonts w:ascii="Arial" w:hAnsi="Arial" w:cs="Arial"/>
            <w:sz w:val="20"/>
            <w:szCs w:val="20"/>
          </w:rPr>
          <w:id w:val="37949989"/>
          <w:placeholder>
            <w:docPart w:val="98A8830FB85B42D5870A890D11E96FCF"/>
          </w:placeholder>
          <w:showingPlcHdr/>
          <w:text/>
        </w:sdtPr>
        <w:sdtContent>
          <w:r w:rsidR="00274053" w:rsidRPr="00EA290E">
            <w:rPr>
              <w:rStyle w:val="Textodelmarcadordeposicin"/>
              <w:rFonts w:ascii="Arial" w:eastAsiaTheme="minorEastAsia" w:hAnsi="Arial" w:cs="Arial"/>
              <w:color w:val="FF8F8F"/>
              <w:sz w:val="20"/>
              <w:szCs w:val="20"/>
            </w:rPr>
            <w:t>Ciudad</w:t>
          </w:r>
        </w:sdtContent>
      </w:sdt>
      <w:r w:rsidR="00274053" w:rsidRPr="00EA290E">
        <w:rPr>
          <w:rFonts w:ascii="Arial" w:hAnsi="Arial" w:cs="Arial"/>
          <w:sz w:val="20"/>
          <w:szCs w:val="20"/>
        </w:rPr>
        <w:t xml:space="preserve">, </w:t>
      </w:r>
      <w:sdt>
        <w:sdtPr>
          <w:rPr>
            <w:rFonts w:ascii="Arial" w:hAnsi="Arial" w:cs="Arial"/>
            <w:sz w:val="20"/>
            <w:szCs w:val="20"/>
          </w:rPr>
          <w:id w:val="1376350248"/>
          <w:placeholder>
            <w:docPart w:val="F119F3C9E0E049C4A0D8531F7F31F8EC"/>
          </w:placeholder>
          <w:showingPlcHdr/>
          <w:date w:fullDate="2021-04-13T00:00:00Z">
            <w:dateFormat w:val="d 'de' MMMM 'de' yyyy"/>
            <w:lid w:val="es-CO"/>
            <w:storeMappedDataAs w:val="dateTime"/>
            <w:calendar w:val="gregorian"/>
          </w:date>
        </w:sdtPr>
        <w:sdtContent>
          <w:r w:rsidR="00274053" w:rsidRPr="00EA290E">
            <w:rPr>
              <w:rStyle w:val="Textodelmarcadordeposicin"/>
              <w:rFonts w:ascii="Arial" w:eastAsiaTheme="minorEastAsia" w:hAnsi="Arial" w:cs="Arial"/>
              <w:color w:val="FF8F8F"/>
              <w:sz w:val="20"/>
              <w:szCs w:val="20"/>
            </w:rPr>
            <w:t>seleccionar la fecha.</w:t>
          </w:r>
        </w:sdtContent>
      </w:sdt>
    </w:p>
    <w:p w14:paraId="7C0B77A2" w14:textId="77777777" w:rsidR="00274053" w:rsidRPr="000C6B2D" w:rsidRDefault="00274053" w:rsidP="00274053">
      <w:pPr>
        <w:ind w:left="284" w:right="248"/>
        <w:jc w:val="both"/>
        <w:rPr>
          <w:rFonts w:ascii="Arial" w:eastAsiaTheme="minorEastAsia" w:hAnsi="Arial" w:cs="Arial"/>
          <w:color w:val="FF8F8F"/>
          <w:sz w:val="20"/>
          <w:szCs w:val="20"/>
        </w:rPr>
      </w:pPr>
    </w:p>
    <w:p w14:paraId="5EF96EA5" w14:textId="77777777" w:rsidR="00274053" w:rsidRPr="00EA290E" w:rsidRDefault="00274053" w:rsidP="00274053">
      <w:pPr>
        <w:autoSpaceDE w:val="0"/>
        <w:autoSpaceDN w:val="0"/>
        <w:adjustRightInd w:val="0"/>
        <w:ind w:left="284" w:right="248"/>
        <w:rPr>
          <w:rFonts w:ascii="Arial" w:hAnsi="Arial" w:cs="Arial"/>
          <w:color w:val="000000"/>
          <w:sz w:val="20"/>
          <w:szCs w:val="20"/>
          <w:lang w:eastAsia="es-CO"/>
        </w:rPr>
      </w:pPr>
      <w:r w:rsidRPr="00EA290E">
        <w:rPr>
          <w:rFonts w:ascii="Arial" w:hAnsi="Arial" w:cs="Arial"/>
          <w:color w:val="000000"/>
          <w:sz w:val="20"/>
          <w:szCs w:val="20"/>
          <w:lang w:eastAsia="es-CO"/>
        </w:rPr>
        <w:t xml:space="preserve">Señores </w:t>
      </w:r>
    </w:p>
    <w:p w14:paraId="2216A641" w14:textId="77777777" w:rsidR="00274053" w:rsidRPr="00EA290E" w:rsidRDefault="00274053" w:rsidP="00274053">
      <w:pPr>
        <w:autoSpaceDE w:val="0"/>
        <w:autoSpaceDN w:val="0"/>
        <w:adjustRightInd w:val="0"/>
        <w:ind w:left="284" w:right="248"/>
        <w:rPr>
          <w:rFonts w:ascii="Arial" w:hAnsi="Arial" w:cs="Arial"/>
          <w:b/>
          <w:color w:val="000000"/>
          <w:sz w:val="20"/>
          <w:szCs w:val="20"/>
          <w:lang w:eastAsia="es-CO"/>
        </w:rPr>
      </w:pPr>
      <w:r w:rsidRPr="00EA290E">
        <w:rPr>
          <w:rFonts w:ascii="Arial" w:hAnsi="Arial" w:cs="Arial"/>
          <w:b/>
          <w:color w:val="000000"/>
          <w:sz w:val="20"/>
          <w:szCs w:val="20"/>
          <w:lang w:eastAsia="es-CO"/>
        </w:rPr>
        <w:t xml:space="preserve">REGIONAL DE ASEGURAMIENTO EN SALUD No. 8 </w:t>
      </w:r>
    </w:p>
    <w:p w14:paraId="59F4DE2F" w14:textId="77777777" w:rsidR="00274053" w:rsidRDefault="00274053" w:rsidP="00274053">
      <w:pPr>
        <w:autoSpaceDE w:val="0"/>
        <w:autoSpaceDN w:val="0"/>
        <w:adjustRightInd w:val="0"/>
        <w:ind w:left="284" w:right="248"/>
        <w:rPr>
          <w:rFonts w:ascii="Arial" w:hAnsi="Arial" w:cs="Arial"/>
          <w:color w:val="000000"/>
          <w:sz w:val="20"/>
          <w:szCs w:val="20"/>
          <w:lang w:eastAsia="es-CO"/>
        </w:rPr>
      </w:pPr>
      <w:r w:rsidRPr="00EA290E">
        <w:rPr>
          <w:rFonts w:ascii="Arial" w:hAnsi="Arial" w:cs="Arial"/>
          <w:color w:val="000000"/>
          <w:sz w:val="20"/>
          <w:szCs w:val="20"/>
          <w:lang w:eastAsia="es-CO"/>
        </w:rPr>
        <w:t xml:space="preserve">Ciudad. </w:t>
      </w:r>
      <w:r>
        <w:rPr>
          <w:rFonts w:ascii="Arial" w:hAnsi="Arial" w:cs="Arial"/>
          <w:color w:val="000000"/>
          <w:sz w:val="20"/>
          <w:szCs w:val="20"/>
          <w:lang w:eastAsia="es-CO"/>
        </w:rPr>
        <w:t>–</w:t>
      </w:r>
      <w:r w:rsidRPr="00EA290E">
        <w:rPr>
          <w:rFonts w:ascii="Arial" w:hAnsi="Arial" w:cs="Arial"/>
          <w:color w:val="000000"/>
          <w:sz w:val="20"/>
          <w:szCs w:val="20"/>
          <w:lang w:eastAsia="es-CO"/>
        </w:rPr>
        <w:t xml:space="preserve"> </w:t>
      </w:r>
    </w:p>
    <w:p w14:paraId="21FC915C" w14:textId="77777777" w:rsidR="00274053" w:rsidRPr="00EA290E" w:rsidRDefault="00274053" w:rsidP="00274053">
      <w:pPr>
        <w:autoSpaceDE w:val="0"/>
        <w:autoSpaceDN w:val="0"/>
        <w:adjustRightInd w:val="0"/>
        <w:ind w:left="284" w:right="248"/>
        <w:rPr>
          <w:rFonts w:ascii="Arial" w:hAnsi="Arial" w:cs="Arial"/>
          <w:color w:val="000000"/>
          <w:sz w:val="20"/>
          <w:szCs w:val="20"/>
          <w:lang w:eastAsia="es-CO"/>
        </w:rPr>
      </w:pPr>
    </w:p>
    <w:p w14:paraId="7161398E" w14:textId="77777777" w:rsidR="00274053" w:rsidRDefault="00274053" w:rsidP="00274053">
      <w:pPr>
        <w:widowControl w:val="0"/>
        <w:autoSpaceDE w:val="0"/>
        <w:autoSpaceDN w:val="0"/>
        <w:adjustRightInd w:val="0"/>
        <w:ind w:left="284" w:right="248"/>
        <w:rPr>
          <w:rFonts w:ascii="Arial" w:hAnsi="Arial" w:cs="Arial"/>
          <w:bCs/>
          <w:sz w:val="20"/>
          <w:szCs w:val="20"/>
        </w:rPr>
      </w:pPr>
      <w:r w:rsidRPr="00EA290E">
        <w:rPr>
          <w:rFonts w:ascii="Arial" w:hAnsi="Arial" w:cs="Arial"/>
          <w:bCs/>
          <w:sz w:val="20"/>
          <w:szCs w:val="20"/>
        </w:rPr>
        <w:t xml:space="preserve">REF: Proceso De Selección De Menor Cuantía </w:t>
      </w:r>
      <w:r w:rsidRPr="00EA290E">
        <w:rPr>
          <w:rFonts w:ascii="Arial" w:hAnsi="Arial" w:cs="Arial"/>
          <w:b/>
          <w:bCs/>
          <w:sz w:val="20"/>
          <w:szCs w:val="20"/>
        </w:rPr>
        <w:t xml:space="preserve">PN RASES8 SA </w:t>
      </w:r>
      <w:r>
        <w:rPr>
          <w:rFonts w:ascii="Arial" w:hAnsi="Arial" w:cs="Arial"/>
          <w:b/>
          <w:bCs/>
          <w:sz w:val="20"/>
          <w:szCs w:val="20"/>
        </w:rPr>
        <w:t>MC</w:t>
      </w:r>
      <w:r w:rsidRPr="00EA290E">
        <w:rPr>
          <w:rFonts w:ascii="Arial" w:hAnsi="Arial" w:cs="Arial"/>
          <w:b/>
          <w:bCs/>
          <w:sz w:val="20"/>
          <w:szCs w:val="20"/>
        </w:rPr>
        <w:t>______</w:t>
      </w:r>
      <w:r>
        <w:rPr>
          <w:rFonts w:ascii="Arial" w:hAnsi="Arial" w:cs="Arial"/>
          <w:b/>
          <w:bCs/>
          <w:sz w:val="20"/>
          <w:szCs w:val="20"/>
        </w:rPr>
        <w:t xml:space="preserve"> - </w:t>
      </w:r>
      <w:r w:rsidRPr="00EA290E">
        <w:rPr>
          <w:rFonts w:ascii="Arial" w:hAnsi="Arial" w:cs="Arial"/>
          <w:b/>
          <w:bCs/>
          <w:sz w:val="20"/>
          <w:szCs w:val="20"/>
        </w:rPr>
        <w:t>202</w:t>
      </w:r>
      <w:r>
        <w:rPr>
          <w:rFonts w:ascii="Arial" w:hAnsi="Arial" w:cs="Arial"/>
          <w:b/>
          <w:bCs/>
          <w:sz w:val="20"/>
          <w:szCs w:val="20"/>
        </w:rPr>
        <w:t>6</w:t>
      </w:r>
    </w:p>
    <w:p w14:paraId="39E9F333" w14:textId="77777777" w:rsidR="00274053" w:rsidRDefault="00274053" w:rsidP="00274053">
      <w:pPr>
        <w:widowControl w:val="0"/>
        <w:autoSpaceDE w:val="0"/>
        <w:autoSpaceDN w:val="0"/>
        <w:adjustRightInd w:val="0"/>
        <w:ind w:left="284" w:right="248"/>
        <w:rPr>
          <w:rFonts w:ascii="Arial" w:hAnsi="Arial" w:cs="Arial"/>
          <w:bCs/>
          <w:sz w:val="20"/>
          <w:szCs w:val="20"/>
        </w:rPr>
      </w:pPr>
    </w:p>
    <w:p w14:paraId="5F23B3AF" w14:textId="77777777" w:rsidR="00274053" w:rsidRDefault="00274053" w:rsidP="00274053">
      <w:pPr>
        <w:widowControl w:val="0"/>
        <w:autoSpaceDE w:val="0"/>
        <w:autoSpaceDN w:val="0"/>
        <w:adjustRightInd w:val="0"/>
        <w:ind w:left="284" w:right="248"/>
        <w:rPr>
          <w:rFonts w:ascii="Arial" w:hAnsi="Arial" w:cs="Arial"/>
          <w:bCs/>
          <w:sz w:val="20"/>
          <w:szCs w:val="20"/>
        </w:rPr>
      </w:pPr>
    </w:p>
    <w:p w14:paraId="77B11757" w14:textId="77777777" w:rsidR="00274053" w:rsidRPr="00653F26" w:rsidRDefault="00274053" w:rsidP="00274053">
      <w:pPr>
        <w:widowControl w:val="0"/>
        <w:autoSpaceDE w:val="0"/>
        <w:autoSpaceDN w:val="0"/>
        <w:adjustRightInd w:val="0"/>
        <w:ind w:left="284" w:right="248"/>
        <w:rPr>
          <w:rFonts w:ascii="Arial" w:hAnsi="Arial" w:cs="Arial"/>
          <w:bCs/>
          <w:sz w:val="20"/>
          <w:szCs w:val="20"/>
        </w:rPr>
      </w:pPr>
    </w:p>
    <w:p w14:paraId="5FD94B7B" w14:textId="2950E062" w:rsidR="00274053" w:rsidRDefault="00274053" w:rsidP="00274053">
      <w:pPr>
        <w:pStyle w:val="Ttulo2"/>
        <w:tabs>
          <w:tab w:val="left" w:pos="3570"/>
        </w:tabs>
        <w:ind w:left="284" w:right="107"/>
        <w:rPr>
          <w:rFonts w:cs="Arial"/>
          <w:sz w:val="20"/>
          <w:lang w:val="es-CO"/>
        </w:rPr>
      </w:pPr>
      <w:r w:rsidRPr="00274053">
        <w:rPr>
          <w:rFonts w:cs="Arial"/>
          <w:b w:val="0"/>
          <w:color w:val="000000"/>
          <w:sz w:val="20"/>
          <w:szCs w:val="21"/>
          <w:lang w:val="es-ES" w:eastAsia="es-CO"/>
        </w:rPr>
        <w:t xml:space="preserve">Yo __________________________________identificado como aparece al pie de mi correspondiente firma, representando legalmente la firma __________________________________________ identificada con </w:t>
      </w:r>
      <w:proofErr w:type="spellStart"/>
      <w:r w:rsidRPr="00274053">
        <w:rPr>
          <w:rFonts w:cs="Arial"/>
          <w:b w:val="0"/>
          <w:color w:val="000000"/>
          <w:sz w:val="20"/>
          <w:szCs w:val="21"/>
          <w:lang w:val="es-ES" w:eastAsia="es-CO"/>
        </w:rPr>
        <w:t>Nit</w:t>
      </w:r>
      <w:proofErr w:type="spellEnd"/>
      <w:r w:rsidRPr="00274053">
        <w:rPr>
          <w:rFonts w:cs="Arial"/>
          <w:b w:val="0"/>
          <w:color w:val="000000"/>
          <w:sz w:val="20"/>
          <w:szCs w:val="21"/>
          <w:lang w:val="es-ES" w:eastAsia="es-CO"/>
        </w:rPr>
        <w:t xml:space="preserve"> No. _________________________ Manifiesto bajo la gravedad de juramento: que yo ni la empresa a la cual yo represento nos encontramos incursos en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 </w:t>
      </w:r>
      <w:r w:rsidRPr="00274053">
        <w:rPr>
          <w:rFonts w:cs="Arial"/>
          <w:color w:val="000000"/>
          <w:sz w:val="20"/>
          <w:szCs w:val="21"/>
          <w:lang w:val="es-ES" w:eastAsia="es-CO"/>
        </w:rPr>
        <w:t>REGIONAL DE ASEGURAMIENTO NE SA</w:t>
      </w:r>
      <w:r w:rsidR="00C4685B">
        <w:rPr>
          <w:rFonts w:cs="Arial"/>
          <w:color w:val="000000"/>
          <w:sz w:val="20"/>
          <w:szCs w:val="21"/>
          <w:lang w:val="es-ES" w:eastAsia="es-CO"/>
        </w:rPr>
        <w:t>L</w:t>
      </w:r>
      <w:r w:rsidRPr="00274053">
        <w:rPr>
          <w:rFonts w:cs="Arial"/>
          <w:color w:val="000000"/>
          <w:sz w:val="20"/>
          <w:szCs w:val="21"/>
          <w:lang w:val="es-ES" w:eastAsia="es-CO"/>
        </w:rPr>
        <w:t>UD No.8</w:t>
      </w:r>
      <w:r w:rsidRPr="00274053">
        <w:rPr>
          <w:rFonts w:cs="Arial"/>
          <w:b w:val="0"/>
          <w:color w:val="000000"/>
          <w:sz w:val="20"/>
          <w:szCs w:val="21"/>
          <w:lang w:val="es-ES" w:eastAsia="es-CO"/>
        </w:rPr>
        <w:t xml:space="preserve">, en especial, que no aparezco o aparecemos reportados en el boletín de Responsable Fiscales vigente expedido por la Contraloría General de la </w:t>
      </w:r>
      <w:proofErr w:type="spellStart"/>
      <w:r w:rsidRPr="00274053">
        <w:rPr>
          <w:rFonts w:cs="Arial"/>
          <w:b w:val="0"/>
          <w:color w:val="000000"/>
          <w:sz w:val="20"/>
          <w:szCs w:val="21"/>
          <w:lang w:val="es-ES" w:eastAsia="es-CO"/>
        </w:rPr>
        <w:t>Republica</w:t>
      </w:r>
      <w:proofErr w:type="spellEnd"/>
      <w:r w:rsidRPr="00274053">
        <w:rPr>
          <w:rFonts w:cs="Arial"/>
          <w:b w:val="0"/>
          <w:color w:val="000000"/>
          <w:sz w:val="20"/>
          <w:szCs w:val="21"/>
          <w:lang w:val="es-ES" w:eastAsia="es-CO"/>
        </w:rPr>
        <w:t>, de acuerdo con lo previsto en el artículo 60 de la Ley 610 de 2000, en concordancia con el numeral 4 del artículo 38 de la Ley 734 de 2002</w:t>
      </w:r>
    </w:p>
    <w:p w14:paraId="2E3196A9" w14:textId="77777777" w:rsidR="00274053" w:rsidRDefault="00274053" w:rsidP="00274053">
      <w:pPr>
        <w:ind w:left="284" w:right="-507"/>
        <w:jc w:val="both"/>
        <w:rPr>
          <w:rFonts w:ascii="Arial" w:hAnsi="Arial" w:cs="Arial"/>
          <w:sz w:val="20"/>
          <w:szCs w:val="20"/>
          <w:lang w:eastAsia="es-CO"/>
        </w:rPr>
      </w:pPr>
    </w:p>
    <w:p w14:paraId="3F6D973A" w14:textId="77777777" w:rsidR="00274053" w:rsidRDefault="00274053" w:rsidP="00274053">
      <w:pPr>
        <w:ind w:left="284" w:right="-507"/>
        <w:jc w:val="both"/>
        <w:rPr>
          <w:rFonts w:ascii="Arial" w:hAnsi="Arial" w:cs="Arial"/>
          <w:sz w:val="20"/>
          <w:szCs w:val="20"/>
          <w:lang w:eastAsia="es-CO"/>
        </w:rPr>
      </w:pPr>
    </w:p>
    <w:p w14:paraId="6A4F70FF" w14:textId="77777777" w:rsidR="00274053" w:rsidRPr="00EA290E" w:rsidRDefault="00274053" w:rsidP="00274053">
      <w:pPr>
        <w:ind w:left="284" w:right="-507"/>
        <w:jc w:val="both"/>
        <w:rPr>
          <w:rFonts w:ascii="Arial" w:hAnsi="Arial" w:cs="Arial"/>
          <w:sz w:val="20"/>
          <w:szCs w:val="20"/>
          <w:lang w:eastAsia="es-CO"/>
        </w:rPr>
      </w:pPr>
      <w:r w:rsidRPr="00EA290E">
        <w:rPr>
          <w:rFonts w:ascii="Arial" w:hAnsi="Arial" w:cs="Arial"/>
          <w:sz w:val="20"/>
          <w:szCs w:val="20"/>
          <w:lang w:eastAsia="es-CO"/>
        </w:rPr>
        <w:t>El proponente:</w:t>
      </w:r>
    </w:p>
    <w:p w14:paraId="04AEDA2E" w14:textId="77777777" w:rsidR="00274053" w:rsidRPr="00EA290E" w:rsidRDefault="00274053" w:rsidP="00274053">
      <w:pPr>
        <w:pStyle w:val="Prrafodelista"/>
        <w:tabs>
          <w:tab w:val="left" w:pos="240"/>
          <w:tab w:val="left" w:pos="6210"/>
        </w:tabs>
        <w:ind w:left="284" w:right="-507"/>
        <w:rPr>
          <w:rFonts w:ascii="Arial" w:hAnsi="Arial" w:cs="Arial"/>
          <w:b/>
          <w:sz w:val="20"/>
          <w:szCs w:val="20"/>
        </w:rPr>
      </w:pPr>
    </w:p>
    <w:p w14:paraId="42F4CDA2" w14:textId="77777777" w:rsidR="00274053" w:rsidRDefault="00274053" w:rsidP="00274053">
      <w:pPr>
        <w:pStyle w:val="Prrafodelista"/>
        <w:tabs>
          <w:tab w:val="left" w:pos="240"/>
          <w:tab w:val="left" w:pos="6210"/>
        </w:tabs>
        <w:ind w:left="284" w:right="-507"/>
        <w:rPr>
          <w:rFonts w:ascii="Arial" w:hAnsi="Arial" w:cs="Arial"/>
          <w:b/>
          <w:sz w:val="20"/>
          <w:szCs w:val="20"/>
        </w:rPr>
      </w:pPr>
    </w:p>
    <w:p w14:paraId="44819F29" w14:textId="77777777" w:rsidR="00274053" w:rsidRDefault="00274053" w:rsidP="00274053">
      <w:pPr>
        <w:pStyle w:val="Prrafodelista"/>
        <w:tabs>
          <w:tab w:val="left" w:pos="240"/>
          <w:tab w:val="left" w:pos="6210"/>
        </w:tabs>
        <w:ind w:left="284" w:right="-507"/>
        <w:rPr>
          <w:rFonts w:ascii="Arial" w:hAnsi="Arial" w:cs="Arial"/>
          <w:b/>
          <w:sz w:val="20"/>
          <w:szCs w:val="20"/>
        </w:rPr>
      </w:pPr>
    </w:p>
    <w:p w14:paraId="3BC3C388" w14:textId="77777777" w:rsidR="00274053" w:rsidRPr="00EA290E" w:rsidRDefault="00274053" w:rsidP="00274053">
      <w:pPr>
        <w:pStyle w:val="Prrafodelista"/>
        <w:tabs>
          <w:tab w:val="left" w:pos="240"/>
          <w:tab w:val="left" w:pos="6210"/>
        </w:tabs>
        <w:ind w:left="284" w:right="-507"/>
        <w:rPr>
          <w:rFonts w:ascii="Arial" w:hAnsi="Arial" w:cs="Arial"/>
          <w:b/>
          <w:sz w:val="20"/>
          <w:szCs w:val="20"/>
        </w:rPr>
      </w:pPr>
    </w:p>
    <w:p w14:paraId="603117DD"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b/>
          <w:sz w:val="20"/>
          <w:szCs w:val="20"/>
        </w:rPr>
        <w:t>__________________________________</w:t>
      </w:r>
    </w:p>
    <w:p w14:paraId="566D62DC"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sz w:val="20"/>
          <w:szCs w:val="20"/>
        </w:rPr>
        <w:t xml:space="preserve">Firma del representante legal del proponente </w:t>
      </w:r>
    </w:p>
    <w:p w14:paraId="3D766924" w14:textId="77777777" w:rsidR="00274053" w:rsidRPr="00EA290E" w:rsidRDefault="00274053" w:rsidP="00274053">
      <w:pPr>
        <w:pStyle w:val="Sinespaciado1"/>
        <w:ind w:left="284" w:right="-507"/>
        <w:contextualSpacing/>
        <w:rPr>
          <w:rFonts w:ascii="Arial" w:hAnsi="Arial" w:cs="Arial"/>
          <w:sz w:val="20"/>
          <w:szCs w:val="20"/>
          <w:lang w:eastAsia="es-CO"/>
        </w:rPr>
      </w:pPr>
      <w:r w:rsidRPr="00EA290E">
        <w:rPr>
          <w:rFonts w:ascii="Arial" w:hAnsi="Arial" w:cs="Arial"/>
          <w:sz w:val="20"/>
          <w:szCs w:val="20"/>
          <w:lang w:eastAsia="es-CO"/>
        </w:rPr>
        <w:t xml:space="preserve">Nombre o razón social del oferente: </w:t>
      </w:r>
      <w:sdt>
        <w:sdtPr>
          <w:rPr>
            <w:rFonts w:ascii="Arial" w:hAnsi="Arial" w:cs="Arial"/>
            <w:color w:val="000000"/>
            <w:sz w:val="20"/>
            <w:szCs w:val="20"/>
          </w:rPr>
          <w:id w:val="143333664"/>
          <w:placeholder>
            <w:docPart w:val="ECAEB2E885284CAC9457F1F120E817A8"/>
          </w:placeholder>
          <w:showingPlcHdr/>
          <w15:color w:val="800000"/>
          <w:text/>
        </w:sdtPr>
        <w:sdtContent>
          <w:r w:rsidRPr="00EA290E">
            <w:rPr>
              <w:rStyle w:val="Textodelmarcadordeposicin"/>
              <w:rFonts w:ascii="Arial" w:eastAsiaTheme="minorHAnsi" w:hAnsi="Arial" w:cs="Arial"/>
              <w:color w:val="FF8F8F"/>
              <w:sz w:val="20"/>
              <w:szCs w:val="20"/>
            </w:rPr>
            <w:t>Diligenciar el nombre completo del proponente</w:t>
          </w:r>
        </w:sdtContent>
      </w:sdt>
    </w:p>
    <w:p w14:paraId="02AC4E0B" w14:textId="77777777" w:rsidR="00274053" w:rsidRPr="00EA290E" w:rsidRDefault="00274053" w:rsidP="00274053">
      <w:pPr>
        <w:pStyle w:val="Sinespaciado1"/>
        <w:ind w:left="284" w:right="-507"/>
        <w:contextualSpacing/>
        <w:rPr>
          <w:rFonts w:ascii="Arial" w:hAnsi="Arial" w:cs="Arial"/>
          <w:color w:val="000000"/>
          <w:sz w:val="20"/>
          <w:szCs w:val="20"/>
        </w:rPr>
      </w:pPr>
      <w:r w:rsidRPr="00EA290E">
        <w:rPr>
          <w:rFonts w:ascii="Arial" w:hAnsi="Arial" w:cs="Arial"/>
          <w:sz w:val="20"/>
          <w:szCs w:val="20"/>
          <w:lang w:eastAsia="es-CO"/>
        </w:rPr>
        <w:t xml:space="preserve">Identificación (NIT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C.C </w:t>
      </w:r>
      <w:proofErr w:type="gramStart"/>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C.E</w:t>
      </w:r>
      <w:proofErr w:type="gramEnd"/>
      <w:r w:rsidRPr="00EA290E">
        <w:rPr>
          <w:rFonts w:ascii="Arial" w:hAnsi="Arial" w:cs="Arial"/>
          <w:sz w:val="20"/>
          <w:szCs w:val="20"/>
          <w:lang w:eastAsia="es-CO"/>
        </w:rPr>
        <w:t xml:space="preserv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w:t>
      </w:r>
      <w:r w:rsidRPr="00EA290E">
        <w:rPr>
          <w:rFonts w:ascii="Arial" w:hAnsi="Arial" w:cs="Arial"/>
          <w:color w:val="000000"/>
          <w:sz w:val="20"/>
          <w:szCs w:val="20"/>
        </w:rPr>
        <w:t xml:space="preserve">: </w:t>
      </w:r>
      <w:sdt>
        <w:sdtPr>
          <w:rPr>
            <w:rFonts w:ascii="Arial" w:hAnsi="Arial" w:cs="Arial"/>
            <w:color w:val="000000"/>
            <w:sz w:val="20"/>
            <w:szCs w:val="20"/>
          </w:rPr>
          <w:id w:val="569246502"/>
          <w:placeholder>
            <w:docPart w:val="A8A86EEBB3814A5D9EBF2588F98543FC"/>
          </w:placeholder>
          <w:showingPlcHdr/>
          <w15:color w:val="800000"/>
        </w:sdtPr>
        <w:sdtContent>
          <w:r w:rsidRPr="00EA290E">
            <w:rPr>
              <w:rStyle w:val="Textodelmarcadordeposicin"/>
              <w:rFonts w:ascii="Arial" w:eastAsiaTheme="minorHAnsi" w:hAnsi="Arial" w:cs="Arial"/>
              <w:color w:val="FF8F8F"/>
              <w:sz w:val="20"/>
              <w:szCs w:val="20"/>
            </w:rPr>
            <w:t>Diligenciar la identificación del proponente</w:t>
          </w:r>
        </w:sdtContent>
      </w:sdt>
    </w:p>
    <w:p w14:paraId="273AA5CF" w14:textId="77777777" w:rsidR="00274053" w:rsidRPr="00EA290E" w:rsidRDefault="00274053" w:rsidP="00274053">
      <w:pPr>
        <w:pStyle w:val="Sinespaciado1"/>
        <w:ind w:left="284" w:right="-507"/>
        <w:contextualSpacing/>
        <w:rPr>
          <w:rFonts w:ascii="Arial" w:hAnsi="Arial" w:cs="Arial"/>
          <w:color w:val="000000"/>
          <w:sz w:val="20"/>
          <w:szCs w:val="20"/>
        </w:rPr>
      </w:pPr>
      <w:r w:rsidRPr="00EA290E">
        <w:rPr>
          <w:rFonts w:ascii="Arial" w:hAnsi="Arial" w:cs="Arial"/>
          <w:sz w:val="20"/>
          <w:szCs w:val="20"/>
          <w:lang w:eastAsia="es-CO"/>
        </w:rPr>
        <w:t>Nombre Representante Legal</w:t>
      </w:r>
      <w:r w:rsidRPr="00EA290E">
        <w:rPr>
          <w:rFonts w:ascii="Arial" w:hAnsi="Arial" w:cs="Arial"/>
          <w:color w:val="000000"/>
          <w:sz w:val="20"/>
          <w:szCs w:val="20"/>
        </w:rPr>
        <w:t xml:space="preserve">: </w:t>
      </w:r>
      <w:sdt>
        <w:sdtPr>
          <w:rPr>
            <w:rFonts w:ascii="Arial" w:hAnsi="Arial" w:cs="Arial"/>
            <w:color w:val="000000"/>
            <w:sz w:val="20"/>
            <w:szCs w:val="20"/>
          </w:rPr>
          <w:id w:val="226342333"/>
          <w:placeholder>
            <w:docPart w:val="3A805B8E450C4532AC5048B1A26241A0"/>
          </w:placeholder>
          <w:showingPlcHdr/>
          <w15:color w:val="800000"/>
          <w:text/>
        </w:sdtPr>
        <w:sdtContent>
          <w:r w:rsidRPr="00EA290E">
            <w:rPr>
              <w:rStyle w:val="Textodelmarcadordeposicin"/>
              <w:rFonts w:ascii="Arial" w:eastAsiaTheme="minorHAnsi" w:hAnsi="Arial" w:cs="Arial"/>
              <w:color w:val="FF8F8F"/>
              <w:sz w:val="20"/>
              <w:szCs w:val="20"/>
            </w:rPr>
            <w:t>Diligenciar el nombre completo del representante legal</w:t>
          </w:r>
        </w:sdtContent>
      </w:sdt>
    </w:p>
    <w:p w14:paraId="0FF7B751" w14:textId="77777777" w:rsidR="00274053" w:rsidRPr="00EA290E" w:rsidRDefault="00274053" w:rsidP="00274053">
      <w:pPr>
        <w:pStyle w:val="Sinespaciado1"/>
        <w:ind w:left="284" w:right="-507"/>
        <w:rPr>
          <w:rFonts w:ascii="Arial" w:hAnsi="Arial" w:cs="Arial"/>
          <w:color w:val="000000"/>
          <w:sz w:val="20"/>
          <w:szCs w:val="20"/>
        </w:rPr>
      </w:pPr>
      <w:r w:rsidRPr="00EA290E">
        <w:rPr>
          <w:rFonts w:ascii="Arial" w:hAnsi="Arial" w:cs="Arial"/>
          <w:color w:val="000000"/>
          <w:sz w:val="20"/>
          <w:szCs w:val="20"/>
        </w:rPr>
        <w:t xml:space="preserve">Identificación (C.C </w:t>
      </w:r>
      <w:proofErr w:type="gramStart"/>
      <w:r w:rsidRPr="00EA290E">
        <w:rPr>
          <w:rFonts w:ascii="Segoe UI Symbol" w:eastAsia="MS Gothic" w:hAnsi="Segoe UI Symbol" w:cs="Segoe UI Symbol"/>
          <w:sz w:val="20"/>
          <w:szCs w:val="20"/>
          <w:lang w:eastAsia="es-CO"/>
        </w:rPr>
        <w:t>☐</w:t>
      </w:r>
      <w:r w:rsidRPr="00EA290E">
        <w:rPr>
          <w:rFonts w:ascii="Arial" w:hAnsi="Arial" w:cs="Arial"/>
          <w:color w:val="000000"/>
          <w:sz w:val="20"/>
          <w:szCs w:val="20"/>
        </w:rPr>
        <w:t xml:space="preserve">  C.E.</w:t>
      </w:r>
      <w:proofErr w:type="gramEnd"/>
      <w:r w:rsidRPr="00EA290E">
        <w:rPr>
          <w:rFonts w:ascii="Arial" w:hAnsi="Arial" w:cs="Arial"/>
          <w:sz w:val="20"/>
          <w:szCs w:val="20"/>
          <w:lang w:eastAsia="es-CO"/>
        </w:rPr>
        <w:t xml:space="preserv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w:t>
      </w:r>
      <w:sdt>
        <w:sdtPr>
          <w:rPr>
            <w:rFonts w:ascii="Arial" w:hAnsi="Arial" w:cs="Arial"/>
            <w:color w:val="000000"/>
            <w:sz w:val="20"/>
            <w:szCs w:val="20"/>
          </w:rPr>
          <w:id w:val="1932619625"/>
          <w:placeholder>
            <w:docPart w:val="CACD2243D0FA468BA54E5AFE2898D0DC"/>
          </w:placeholder>
          <w:showingPlcHdr/>
          <w15:color w:val="800000"/>
        </w:sdtPr>
        <w:sdtContent>
          <w:r w:rsidRPr="00EA290E">
            <w:rPr>
              <w:rStyle w:val="Textodelmarcadordeposicin"/>
              <w:rFonts w:ascii="Arial" w:eastAsiaTheme="minorHAnsi" w:hAnsi="Arial" w:cs="Arial"/>
              <w:color w:val="FF8F8F"/>
              <w:sz w:val="20"/>
              <w:szCs w:val="20"/>
            </w:rPr>
            <w:t>Diligenciar el documento de identificación del representante legal</w:t>
          </w:r>
        </w:sdtContent>
      </w:sdt>
    </w:p>
    <w:p w14:paraId="2D4062FD" w14:textId="77777777" w:rsidR="00274053" w:rsidRPr="00EA290E" w:rsidRDefault="00274053" w:rsidP="00274053">
      <w:pPr>
        <w:pStyle w:val="Sinespaciado1"/>
        <w:ind w:left="284" w:right="-507"/>
        <w:rPr>
          <w:rFonts w:ascii="Arial" w:hAnsi="Arial" w:cs="Arial"/>
          <w:color w:val="000000"/>
          <w:sz w:val="20"/>
          <w:szCs w:val="20"/>
        </w:rPr>
      </w:pPr>
      <w:r w:rsidRPr="00EA290E">
        <w:rPr>
          <w:rFonts w:ascii="Arial" w:hAnsi="Arial" w:cs="Arial"/>
          <w:color w:val="000000"/>
          <w:sz w:val="20"/>
          <w:szCs w:val="20"/>
        </w:rPr>
        <w:t xml:space="preserve">Dirección: </w:t>
      </w:r>
      <w:sdt>
        <w:sdtPr>
          <w:rPr>
            <w:rFonts w:ascii="Arial" w:hAnsi="Arial" w:cs="Arial"/>
            <w:color w:val="000000"/>
            <w:sz w:val="20"/>
            <w:szCs w:val="20"/>
          </w:rPr>
          <w:id w:val="1645772498"/>
          <w:placeholder>
            <w:docPart w:val="5DA04217EFEC4058BAD88F8CBD0D761F"/>
          </w:placeholder>
          <w:showingPlcHdr/>
          <w15:color w:val="800000"/>
        </w:sdtPr>
        <w:sdtContent>
          <w:r w:rsidRPr="00EA290E">
            <w:rPr>
              <w:rStyle w:val="Textodelmarcadordeposicin"/>
              <w:rFonts w:ascii="Arial" w:eastAsiaTheme="minorHAnsi" w:hAnsi="Arial" w:cs="Arial"/>
              <w:color w:val="FF8F8F"/>
              <w:sz w:val="20"/>
              <w:szCs w:val="20"/>
            </w:rPr>
            <w:t>Diligenciar la dirección del proveedor</w:t>
          </w:r>
        </w:sdtContent>
      </w:sdt>
    </w:p>
    <w:p w14:paraId="1A223F1B"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color w:val="000000"/>
          <w:sz w:val="20"/>
          <w:szCs w:val="20"/>
        </w:rPr>
        <w:t>Teléfono:</w:t>
      </w:r>
      <w:r w:rsidRPr="00EA290E">
        <w:rPr>
          <w:rFonts w:ascii="Arial" w:hAnsi="Arial" w:cs="Arial"/>
          <w:b/>
          <w:color w:val="000000"/>
          <w:sz w:val="20"/>
          <w:szCs w:val="20"/>
        </w:rPr>
        <w:t xml:space="preserve"> </w:t>
      </w:r>
      <w:sdt>
        <w:sdtPr>
          <w:rPr>
            <w:rFonts w:ascii="Arial" w:hAnsi="Arial" w:cs="Arial"/>
            <w:b/>
            <w:color w:val="000000"/>
            <w:sz w:val="20"/>
            <w:szCs w:val="20"/>
          </w:rPr>
          <w:id w:val="-1531100436"/>
          <w:placeholder>
            <w:docPart w:val="B700E6C6644348D2B7A3E88FCC0F50D5"/>
          </w:placeholder>
          <w:showingPlcHdr/>
          <w15:color w:val="800000"/>
        </w:sdtPr>
        <w:sdtContent>
          <w:r w:rsidRPr="00EA290E">
            <w:rPr>
              <w:rStyle w:val="Textodelmarcadordeposicin"/>
              <w:rFonts w:ascii="Arial" w:eastAsiaTheme="minorHAnsi" w:hAnsi="Arial" w:cs="Arial"/>
              <w:color w:val="FF8F8F"/>
              <w:sz w:val="20"/>
              <w:szCs w:val="20"/>
            </w:rPr>
            <w:t>Diligenciar teléfonos de contacto del proveedor</w:t>
          </w:r>
        </w:sdtContent>
      </w:sdt>
    </w:p>
    <w:p w14:paraId="2EDBB551" w14:textId="77777777" w:rsidR="00274053" w:rsidRPr="00EA290E" w:rsidRDefault="00274053" w:rsidP="00274053">
      <w:pPr>
        <w:pStyle w:val="Sinespaciado1"/>
        <w:ind w:left="284" w:right="-507"/>
        <w:rPr>
          <w:rFonts w:ascii="Arial" w:hAnsi="Arial" w:cs="Arial"/>
          <w:sz w:val="20"/>
          <w:szCs w:val="20"/>
        </w:rPr>
      </w:pPr>
      <w:r w:rsidRPr="00EA290E">
        <w:rPr>
          <w:rFonts w:ascii="Arial" w:hAnsi="Arial" w:cs="Arial"/>
          <w:color w:val="000000"/>
          <w:sz w:val="20"/>
          <w:szCs w:val="20"/>
        </w:rPr>
        <w:t>Email:</w:t>
      </w:r>
      <w:r w:rsidRPr="00EA290E">
        <w:rPr>
          <w:rFonts w:ascii="Arial" w:hAnsi="Arial" w:cs="Arial"/>
          <w:b/>
          <w:color w:val="000000"/>
          <w:sz w:val="20"/>
          <w:szCs w:val="20"/>
        </w:rPr>
        <w:t xml:space="preserve"> </w:t>
      </w:r>
      <w:sdt>
        <w:sdtPr>
          <w:rPr>
            <w:rFonts w:ascii="Arial" w:hAnsi="Arial" w:cs="Arial"/>
            <w:b/>
            <w:color w:val="000000"/>
            <w:sz w:val="20"/>
            <w:szCs w:val="20"/>
          </w:rPr>
          <w:id w:val="-1358810618"/>
          <w:placeholder>
            <w:docPart w:val="23366801BB7F4DB9A14345717FEE00A6"/>
          </w:placeholder>
          <w:showingPlcHdr/>
          <w15:color w:val="800000"/>
        </w:sdtPr>
        <w:sdtContent>
          <w:r w:rsidRPr="00EA290E">
            <w:rPr>
              <w:rStyle w:val="Textodelmarcadordeposicin"/>
              <w:rFonts w:ascii="Arial" w:eastAsiaTheme="minorHAnsi" w:hAnsi="Arial" w:cs="Arial"/>
              <w:color w:val="FF8F8F"/>
              <w:sz w:val="20"/>
              <w:szCs w:val="20"/>
            </w:rPr>
            <w:t>Diligenciar correo electrónico de notificaciones</w:t>
          </w:r>
        </w:sdtContent>
      </w:sdt>
    </w:p>
    <w:p w14:paraId="2AD4FA55" w14:textId="77777777" w:rsidR="00274053" w:rsidRDefault="00274053" w:rsidP="00D2695A">
      <w:pPr>
        <w:pStyle w:val="Ttulo2"/>
        <w:ind w:right="-62"/>
        <w:jc w:val="center"/>
        <w:rPr>
          <w:rFonts w:cs="Arial"/>
          <w:sz w:val="20"/>
          <w:lang w:val="es-CO"/>
        </w:rPr>
      </w:pPr>
    </w:p>
    <w:p w14:paraId="47945C6E" w14:textId="77777777" w:rsidR="00274053" w:rsidRDefault="00274053" w:rsidP="00D2695A">
      <w:pPr>
        <w:pStyle w:val="Ttulo2"/>
        <w:ind w:right="-62"/>
        <w:jc w:val="center"/>
        <w:rPr>
          <w:rFonts w:cs="Arial"/>
          <w:sz w:val="20"/>
          <w:lang w:val="es-CO"/>
        </w:rPr>
      </w:pPr>
    </w:p>
    <w:p w14:paraId="21AAC1BA" w14:textId="77777777" w:rsidR="00274053" w:rsidRDefault="00274053" w:rsidP="00D2695A">
      <w:pPr>
        <w:pStyle w:val="Ttulo2"/>
        <w:ind w:right="-62"/>
        <w:jc w:val="center"/>
        <w:rPr>
          <w:rFonts w:cs="Arial"/>
          <w:sz w:val="20"/>
          <w:lang w:val="es-CO"/>
        </w:rPr>
      </w:pPr>
    </w:p>
    <w:p w14:paraId="2ED6C746" w14:textId="77777777" w:rsidR="00274053" w:rsidRDefault="00274053" w:rsidP="00D2695A">
      <w:pPr>
        <w:pStyle w:val="Ttulo2"/>
        <w:ind w:right="-62"/>
        <w:jc w:val="center"/>
        <w:rPr>
          <w:rFonts w:cs="Arial"/>
          <w:sz w:val="20"/>
          <w:lang w:val="es-CO"/>
        </w:rPr>
      </w:pPr>
    </w:p>
    <w:p w14:paraId="50089F67" w14:textId="77777777" w:rsidR="00274053" w:rsidRDefault="00274053" w:rsidP="00274053">
      <w:pPr>
        <w:rPr>
          <w:lang w:val="es-CO"/>
        </w:rPr>
      </w:pPr>
    </w:p>
    <w:p w14:paraId="75D82056" w14:textId="77777777" w:rsidR="00274053" w:rsidRDefault="00274053" w:rsidP="00274053">
      <w:pPr>
        <w:rPr>
          <w:lang w:val="es-CO"/>
        </w:rPr>
      </w:pPr>
    </w:p>
    <w:p w14:paraId="7F5D6EFC" w14:textId="77777777" w:rsidR="00274053" w:rsidRDefault="00274053" w:rsidP="00274053">
      <w:pPr>
        <w:rPr>
          <w:lang w:val="es-CO"/>
        </w:rPr>
      </w:pPr>
    </w:p>
    <w:p w14:paraId="3E77C18B" w14:textId="77777777" w:rsidR="00274053" w:rsidRDefault="00274053" w:rsidP="00274053">
      <w:pPr>
        <w:rPr>
          <w:lang w:val="es-CO"/>
        </w:rPr>
      </w:pPr>
    </w:p>
    <w:p w14:paraId="1348BF0D" w14:textId="77777777" w:rsidR="00274053" w:rsidRPr="00274053" w:rsidRDefault="00274053" w:rsidP="00274053">
      <w:pPr>
        <w:rPr>
          <w:lang w:val="es-CO"/>
        </w:rPr>
      </w:pPr>
    </w:p>
    <w:p w14:paraId="6F5D30DB" w14:textId="77777777" w:rsidR="00274053" w:rsidRDefault="00274053" w:rsidP="00D2695A">
      <w:pPr>
        <w:pStyle w:val="Ttulo2"/>
        <w:ind w:right="-62"/>
        <w:jc w:val="center"/>
        <w:rPr>
          <w:rFonts w:cs="Arial"/>
          <w:sz w:val="20"/>
          <w:lang w:val="es-CO"/>
        </w:rPr>
      </w:pPr>
    </w:p>
    <w:p w14:paraId="6B8F3D6E" w14:textId="77777777" w:rsidR="00C451D8" w:rsidRDefault="00C451D8" w:rsidP="00C451D8">
      <w:pPr>
        <w:rPr>
          <w:lang w:val="es-CO"/>
        </w:rPr>
      </w:pPr>
    </w:p>
    <w:p w14:paraId="08D51795" w14:textId="77777777" w:rsidR="00F22B37" w:rsidRDefault="00F22B37" w:rsidP="00C451D8">
      <w:pPr>
        <w:rPr>
          <w:lang w:val="es-CO"/>
        </w:rPr>
      </w:pPr>
    </w:p>
    <w:p w14:paraId="14AD406C" w14:textId="77777777" w:rsidR="00F22B37" w:rsidRPr="00C451D8" w:rsidRDefault="00F22B37" w:rsidP="00C451D8">
      <w:pPr>
        <w:rPr>
          <w:lang w:val="es-CO"/>
        </w:rPr>
      </w:pPr>
    </w:p>
    <w:p w14:paraId="12DD6BD1" w14:textId="6B7A0212" w:rsidR="00D2695A" w:rsidRPr="00F465B7" w:rsidRDefault="005B3FEE" w:rsidP="00D2695A">
      <w:pPr>
        <w:pStyle w:val="Ttulo2"/>
        <w:ind w:right="-62"/>
        <w:jc w:val="center"/>
        <w:rPr>
          <w:rFonts w:cs="Arial"/>
          <w:sz w:val="20"/>
          <w:lang w:val="es-CO"/>
        </w:rPr>
      </w:pPr>
      <w:r w:rsidRPr="00F465B7">
        <w:rPr>
          <w:rFonts w:cs="Arial"/>
          <w:sz w:val="20"/>
          <w:lang w:val="es-CO"/>
        </w:rPr>
        <w:t>FORMULARIO No.</w:t>
      </w:r>
      <w:r w:rsidR="00D2695A" w:rsidRPr="00F465B7">
        <w:rPr>
          <w:rFonts w:cs="Arial"/>
          <w:sz w:val="20"/>
          <w:lang w:val="es-CO"/>
        </w:rPr>
        <w:t xml:space="preserve"> 1</w:t>
      </w:r>
    </w:p>
    <w:p w14:paraId="537DECCB" w14:textId="77777777" w:rsidR="00D2695A" w:rsidRPr="00F465B7" w:rsidRDefault="00D2695A" w:rsidP="00294B3A">
      <w:pPr>
        <w:pStyle w:val="Ttulo4"/>
        <w:jc w:val="center"/>
        <w:rPr>
          <w:rFonts w:cs="Arial"/>
          <w:bCs w:val="0"/>
          <w:sz w:val="10"/>
          <w:szCs w:val="10"/>
          <w:lang w:val="es-CO"/>
        </w:rPr>
      </w:pPr>
    </w:p>
    <w:p w14:paraId="7FF4407F" w14:textId="78C528AE" w:rsidR="0031584D" w:rsidRPr="00412DF1" w:rsidRDefault="0031584D" w:rsidP="00412DF1">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1A325975" w14:textId="77777777" w:rsidR="00DE21D8" w:rsidRDefault="00DE21D8" w:rsidP="004B68D4">
      <w:pPr>
        <w:pStyle w:val="Sinespaciado1"/>
        <w:jc w:val="both"/>
        <w:rPr>
          <w:rFonts w:ascii="Arial" w:hAnsi="Arial" w:cs="Arial"/>
          <w:bCs/>
          <w:sz w:val="20"/>
          <w:szCs w:val="20"/>
          <w:lang w:val="es-MX"/>
        </w:rPr>
      </w:pPr>
    </w:p>
    <w:p w14:paraId="24ACB2D6" w14:textId="77777777" w:rsidR="00C22BFD" w:rsidRDefault="00C22BFD" w:rsidP="004B68D4">
      <w:pPr>
        <w:pStyle w:val="Sinespaciado1"/>
        <w:jc w:val="both"/>
        <w:rPr>
          <w:rFonts w:ascii="Arial" w:hAnsi="Arial" w:cs="Arial"/>
          <w:bCs/>
          <w:sz w:val="20"/>
          <w:szCs w:val="20"/>
          <w:lang w:val="es-MX"/>
        </w:rPr>
      </w:pPr>
    </w:p>
    <w:p w14:paraId="521071AF" w14:textId="77777777" w:rsidR="00C451D8" w:rsidRPr="00C451D8" w:rsidRDefault="00000000" w:rsidP="00C451D8">
      <w:pPr>
        <w:ind w:left="284" w:right="248"/>
        <w:jc w:val="both"/>
        <w:rPr>
          <w:rFonts w:ascii="Arial" w:eastAsiaTheme="minorEastAsia" w:hAnsi="Arial" w:cs="Arial"/>
          <w:color w:val="FF8F8F"/>
          <w:sz w:val="19"/>
          <w:szCs w:val="19"/>
        </w:rPr>
      </w:pPr>
      <w:sdt>
        <w:sdtPr>
          <w:rPr>
            <w:rFonts w:ascii="Arial" w:hAnsi="Arial" w:cs="Arial"/>
            <w:sz w:val="19"/>
            <w:szCs w:val="19"/>
          </w:rPr>
          <w:id w:val="-1963256177"/>
          <w:placeholder>
            <w:docPart w:val="98929513599D4CF2B9B26B16BEC06685"/>
          </w:placeholder>
          <w:showingPlcHdr/>
          <w:text/>
        </w:sdtPr>
        <w:sdtContent>
          <w:r w:rsidR="00C451D8" w:rsidRPr="00C451D8">
            <w:rPr>
              <w:rStyle w:val="Textodelmarcadordeposicin"/>
              <w:rFonts w:ascii="Arial" w:eastAsiaTheme="minorEastAsia" w:hAnsi="Arial" w:cs="Arial"/>
              <w:color w:val="FF8F8F"/>
              <w:sz w:val="19"/>
              <w:szCs w:val="19"/>
            </w:rPr>
            <w:t>Ciudad</w:t>
          </w:r>
        </w:sdtContent>
      </w:sdt>
      <w:r w:rsidR="00C451D8" w:rsidRPr="00C451D8">
        <w:rPr>
          <w:rFonts w:ascii="Arial" w:hAnsi="Arial" w:cs="Arial"/>
          <w:sz w:val="19"/>
          <w:szCs w:val="19"/>
        </w:rPr>
        <w:t xml:space="preserve">, </w:t>
      </w:r>
      <w:sdt>
        <w:sdtPr>
          <w:rPr>
            <w:rFonts w:ascii="Arial" w:hAnsi="Arial" w:cs="Arial"/>
            <w:sz w:val="19"/>
            <w:szCs w:val="19"/>
          </w:rPr>
          <w:id w:val="-1482533416"/>
          <w:placeholder>
            <w:docPart w:val="7405027369BB4CF4B65277E955BB3520"/>
          </w:placeholder>
          <w:showingPlcHdr/>
          <w:date w:fullDate="2021-04-13T00:00:00Z">
            <w:dateFormat w:val="d 'de' MMMM 'de' yyyy"/>
            <w:lid w:val="es-CO"/>
            <w:storeMappedDataAs w:val="dateTime"/>
            <w:calendar w:val="gregorian"/>
          </w:date>
        </w:sdtPr>
        <w:sdtContent>
          <w:r w:rsidR="00C451D8" w:rsidRPr="00C451D8">
            <w:rPr>
              <w:rStyle w:val="Textodelmarcadordeposicin"/>
              <w:rFonts w:ascii="Arial" w:eastAsiaTheme="minorEastAsia" w:hAnsi="Arial" w:cs="Arial"/>
              <w:color w:val="FF8F8F"/>
              <w:sz w:val="19"/>
              <w:szCs w:val="19"/>
            </w:rPr>
            <w:t>seleccionar la fecha.</w:t>
          </w:r>
        </w:sdtContent>
      </w:sdt>
    </w:p>
    <w:p w14:paraId="61DBBA10" w14:textId="77777777" w:rsidR="00C451D8" w:rsidRDefault="00C451D8" w:rsidP="004B68D4">
      <w:pPr>
        <w:pStyle w:val="Sinespaciado1"/>
        <w:jc w:val="both"/>
        <w:rPr>
          <w:rFonts w:ascii="Arial" w:hAnsi="Arial" w:cs="Arial"/>
          <w:bCs/>
          <w:sz w:val="19"/>
          <w:szCs w:val="19"/>
          <w:lang w:val="es-MX"/>
        </w:rPr>
      </w:pPr>
    </w:p>
    <w:p w14:paraId="39677FB4" w14:textId="77777777" w:rsidR="00C22BFD" w:rsidRPr="00C451D8" w:rsidRDefault="00C22BFD" w:rsidP="004B68D4">
      <w:pPr>
        <w:pStyle w:val="Sinespaciado1"/>
        <w:jc w:val="both"/>
        <w:rPr>
          <w:rFonts w:ascii="Arial" w:hAnsi="Arial" w:cs="Arial"/>
          <w:bCs/>
          <w:sz w:val="19"/>
          <w:szCs w:val="19"/>
          <w:lang w:val="es-MX"/>
        </w:rPr>
      </w:pPr>
    </w:p>
    <w:p w14:paraId="77589583" w14:textId="77777777" w:rsidR="004B68D4" w:rsidRPr="00C451D8" w:rsidRDefault="004B68D4" w:rsidP="00C451D8">
      <w:pPr>
        <w:pStyle w:val="Sinespaciado1"/>
        <w:ind w:left="284" w:right="107"/>
        <w:jc w:val="both"/>
        <w:rPr>
          <w:rFonts w:ascii="Arial" w:hAnsi="Arial" w:cs="Arial"/>
          <w:bCs/>
          <w:sz w:val="19"/>
          <w:szCs w:val="19"/>
          <w:lang w:val="es-MX"/>
        </w:rPr>
      </w:pPr>
      <w:r w:rsidRPr="00C451D8">
        <w:rPr>
          <w:rFonts w:ascii="Arial" w:hAnsi="Arial" w:cs="Arial"/>
          <w:bCs/>
          <w:sz w:val="19"/>
          <w:szCs w:val="19"/>
          <w:lang w:val="es-MX"/>
        </w:rPr>
        <w:t>Señores</w:t>
      </w:r>
    </w:p>
    <w:p w14:paraId="14121E5A" w14:textId="77777777" w:rsidR="004B68D4" w:rsidRPr="00C451D8" w:rsidRDefault="004B68D4" w:rsidP="00C451D8">
      <w:pPr>
        <w:pStyle w:val="Sinespaciado1"/>
        <w:ind w:left="284" w:right="107"/>
        <w:jc w:val="both"/>
        <w:rPr>
          <w:rFonts w:ascii="Arial" w:hAnsi="Arial" w:cs="Arial"/>
          <w:b/>
          <w:bCs/>
          <w:sz w:val="19"/>
          <w:szCs w:val="19"/>
          <w:lang w:val="es-MX"/>
        </w:rPr>
      </w:pPr>
      <w:r w:rsidRPr="00C451D8">
        <w:rPr>
          <w:rFonts w:ascii="Arial" w:hAnsi="Arial" w:cs="Arial"/>
          <w:b/>
          <w:bCs/>
          <w:sz w:val="19"/>
          <w:szCs w:val="19"/>
          <w:lang w:val="es-MX"/>
        </w:rPr>
        <w:t>REGIONAL DE ASEGURAMIENTO EN SALUD No. 8</w:t>
      </w:r>
    </w:p>
    <w:p w14:paraId="162331AC" w14:textId="77777777" w:rsidR="004B68D4" w:rsidRPr="00C451D8" w:rsidRDefault="004B68D4" w:rsidP="00C451D8">
      <w:pPr>
        <w:pStyle w:val="Sinespaciado1"/>
        <w:ind w:left="284" w:right="107"/>
        <w:jc w:val="both"/>
        <w:rPr>
          <w:rFonts w:ascii="Arial" w:eastAsia="Calibri" w:hAnsi="Arial" w:cs="Arial"/>
          <w:b/>
          <w:sz w:val="19"/>
          <w:szCs w:val="19"/>
        </w:rPr>
      </w:pPr>
      <w:r w:rsidRPr="00C451D8">
        <w:rPr>
          <w:rFonts w:ascii="Arial" w:eastAsia="Calibri" w:hAnsi="Arial" w:cs="Arial"/>
          <w:sz w:val="19"/>
          <w:szCs w:val="19"/>
        </w:rPr>
        <w:t>Avenida Circunvalar No. 45-124</w:t>
      </w:r>
    </w:p>
    <w:p w14:paraId="5F355831" w14:textId="77777777" w:rsidR="004B68D4" w:rsidRPr="00C451D8" w:rsidRDefault="004B68D4" w:rsidP="00C451D8">
      <w:pPr>
        <w:pStyle w:val="Sinespaciado1"/>
        <w:ind w:left="284" w:right="107"/>
        <w:jc w:val="both"/>
        <w:rPr>
          <w:rFonts w:ascii="Arial" w:hAnsi="Arial" w:cs="Arial"/>
          <w:sz w:val="19"/>
          <w:szCs w:val="19"/>
          <w:lang w:val="es-MX"/>
        </w:rPr>
      </w:pPr>
      <w:r w:rsidRPr="00C451D8">
        <w:rPr>
          <w:rFonts w:ascii="Arial" w:hAnsi="Arial" w:cs="Arial"/>
          <w:sz w:val="19"/>
          <w:szCs w:val="19"/>
          <w:lang w:val="es-MX"/>
        </w:rPr>
        <w:t xml:space="preserve">Soledad - Atlántico  </w:t>
      </w:r>
    </w:p>
    <w:p w14:paraId="1C853F4C" w14:textId="77777777" w:rsidR="004B68D4" w:rsidRPr="00C451D8" w:rsidRDefault="004B68D4" w:rsidP="00C451D8">
      <w:pPr>
        <w:ind w:left="284" w:right="107"/>
        <w:jc w:val="both"/>
        <w:rPr>
          <w:rFonts w:ascii="Arial" w:hAnsi="Arial" w:cs="Arial"/>
          <w:sz w:val="19"/>
          <w:szCs w:val="19"/>
        </w:rPr>
      </w:pPr>
    </w:p>
    <w:p w14:paraId="3EDA04E0" w14:textId="77777777" w:rsidR="004B68D4" w:rsidRPr="00C451D8" w:rsidRDefault="004B68D4" w:rsidP="00C451D8">
      <w:pPr>
        <w:ind w:left="284" w:right="107"/>
        <w:jc w:val="both"/>
        <w:rPr>
          <w:rFonts w:ascii="Arial" w:hAnsi="Arial" w:cs="Arial"/>
          <w:sz w:val="19"/>
          <w:szCs w:val="19"/>
        </w:rPr>
      </w:pPr>
    </w:p>
    <w:p w14:paraId="7FB2AEC4" w14:textId="4A3C0C91" w:rsidR="00C02C19" w:rsidRPr="00C451D8" w:rsidRDefault="004B68D4" w:rsidP="00C451D8">
      <w:pPr>
        <w:ind w:left="284" w:right="107"/>
        <w:jc w:val="both"/>
        <w:rPr>
          <w:rFonts w:ascii="Arial" w:hAnsi="Arial" w:cs="Arial"/>
          <w:b/>
          <w:sz w:val="19"/>
          <w:szCs w:val="19"/>
        </w:rPr>
      </w:pPr>
      <w:r w:rsidRPr="00C451D8">
        <w:rPr>
          <w:rFonts w:ascii="Arial" w:hAnsi="Arial" w:cs="Arial"/>
          <w:sz w:val="19"/>
          <w:szCs w:val="19"/>
        </w:rPr>
        <w:t xml:space="preserve">Referencia: Presentación de propuesta para el proceso de selección abreviada de menor </w:t>
      </w:r>
      <w:r w:rsidR="0078713C" w:rsidRPr="00C451D8">
        <w:rPr>
          <w:rFonts w:ascii="Arial" w:hAnsi="Arial" w:cs="Arial"/>
          <w:b/>
          <w:sz w:val="19"/>
          <w:szCs w:val="19"/>
        </w:rPr>
        <w:t>PN RASES8 SA</w:t>
      </w:r>
      <w:r w:rsidR="00DE21D8" w:rsidRPr="00C451D8">
        <w:rPr>
          <w:rFonts w:ascii="Arial" w:hAnsi="Arial" w:cs="Arial"/>
          <w:b/>
          <w:sz w:val="19"/>
          <w:szCs w:val="19"/>
        </w:rPr>
        <w:t xml:space="preserve"> MC _____ </w:t>
      </w:r>
      <w:r w:rsidR="00697AEC" w:rsidRPr="00C451D8">
        <w:rPr>
          <w:rFonts w:ascii="Arial" w:hAnsi="Arial" w:cs="Arial"/>
          <w:b/>
          <w:sz w:val="19"/>
          <w:szCs w:val="19"/>
        </w:rPr>
        <w:t>202</w:t>
      </w:r>
      <w:r w:rsidR="00DE21D8" w:rsidRPr="00C451D8">
        <w:rPr>
          <w:rFonts w:ascii="Arial" w:hAnsi="Arial" w:cs="Arial"/>
          <w:b/>
          <w:sz w:val="19"/>
          <w:szCs w:val="19"/>
        </w:rPr>
        <w:t>6</w:t>
      </w:r>
      <w:r w:rsidR="00697AEC" w:rsidRPr="00C451D8">
        <w:rPr>
          <w:rFonts w:ascii="Arial" w:hAnsi="Arial" w:cs="Arial"/>
          <w:sz w:val="19"/>
          <w:szCs w:val="19"/>
        </w:rPr>
        <w:t xml:space="preserve"> </w:t>
      </w:r>
      <w:r w:rsidRPr="00C451D8">
        <w:rPr>
          <w:rFonts w:ascii="Arial" w:hAnsi="Arial" w:cs="Arial"/>
          <w:sz w:val="19"/>
          <w:szCs w:val="19"/>
        </w:rPr>
        <w:t xml:space="preserve">cuyo objeto es </w:t>
      </w:r>
      <w:sdt>
        <w:sdtPr>
          <w:rPr>
            <w:rFonts w:ascii="Arial" w:eastAsia="Calibri" w:hAnsi="Arial" w:cs="Arial"/>
            <w:b/>
            <w:color w:val="0D0D0D"/>
            <w:sz w:val="20"/>
            <w:szCs w:val="16"/>
          </w:rPr>
          <w:id w:val="-1489007768"/>
          <w:placeholder>
            <w:docPart w:val="131F3ABBBDDF455E83B3C43468654B00"/>
          </w:placeholder>
          <w15:color w:val="800000"/>
          <w:text/>
        </w:sdtPr>
        <w:sdtContent>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54601671" w14:textId="77777777" w:rsidR="004B68D4" w:rsidRPr="00C451D8" w:rsidRDefault="004B68D4" w:rsidP="00C451D8">
      <w:pPr>
        <w:ind w:left="284" w:right="107"/>
        <w:jc w:val="both"/>
        <w:rPr>
          <w:rFonts w:ascii="Arial" w:hAnsi="Arial" w:cs="Arial"/>
          <w:sz w:val="19"/>
          <w:szCs w:val="19"/>
        </w:rPr>
      </w:pPr>
    </w:p>
    <w:p w14:paraId="23CA98A8" w14:textId="77777777" w:rsidR="004B68D4" w:rsidRPr="00C451D8" w:rsidRDefault="004B68D4" w:rsidP="00C451D8">
      <w:pPr>
        <w:ind w:left="284" w:right="107"/>
        <w:jc w:val="both"/>
        <w:rPr>
          <w:rFonts w:ascii="Arial" w:hAnsi="Arial" w:cs="Arial"/>
          <w:sz w:val="19"/>
          <w:szCs w:val="19"/>
        </w:rPr>
      </w:pPr>
    </w:p>
    <w:p w14:paraId="5EB45006" w14:textId="325959C2" w:rsidR="00F35D49" w:rsidRPr="00C451D8" w:rsidRDefault="00C451D8" w:rsidP="00C451D8">
      <w:pPr>
        <w:ind w:left="284" w:right="107"/>
        <w:jc w:val="both"/>
        <w:rPr>
          <w:rFonts w:ascii="Arial" w:hAnsi="Arial" w:cs="Arial"/>
          <w:b/>
          <w:color w:val="000000" w:themeColor="text1"/>
          <w:sz w:val="19"/>
          <w:szCs w:val="19"/>
        </w:rPr>
      </w:pPr>
      <w:r w:rsidRPr="00C451D8">
        <w:rPr>
          <w:rFonts w:ascii="Arial" w:hAnsi="Arial" w:cs="Arial"/>
          <w:sz w:val="19"/>
          <w:szCs w:val="19"/>
          <w:lang w:eastAsia="es-CO"/>
        </w:rPr>
        <w:t>El (los) suscrito(s) a saber</w:t>
      </w:r>
      <w:r w:rsidRPr="00C451D8">
        <w:rPr>
          <w:rFonts w:ascii="Arial" w:hAnsi="Arial" w:cs="Arial"/>
          <w:sz w:val="19"/>
          <w:szCs w:val="19"/>
        </w:rPr>
        <w:t xml:space="preserve"> </w:t>
      </w:r>
      <w:sdt>
        <w:sdtPr>
          <w:rPr>
            <w:rFonts w:ascii="Arial" w:hAnsi="Arial" w:cs="Arial"/>
            <w:sz w:val="19"/>
            <w:szCs w:val="19"/>
          </w:rPr>
          <w:id w:val="-1184513439"/>
          <w:placeholder>
            <w:docPart w:val="9FBED433AB614EA5BF799FE6BD46A854"/>
          </w:placeholder>
          <w:showingPlcHdr/>
          <w15:color w:val="800000"/>
          <w:text/>
        </w:sdtPr>
        <w:sdtEndPr>
          <w:rPr>
            <w:lang w:eastAsia="es-CO"/>
          </w:rPr>
        </w:sdtEndPr>
        <w:sdtContent>
          <w:r w:rsidRPr="00C451D8">
            <w:rPr>
              <w:rFonts w:ascii="Arial" w:hAnsi="Arial" w:cs="Arial"/>
              <w:color w:val="FF8F8F"/>
              <w:sz w:val="19"/>
              <w:szCs w:val="19"/>
              <w:u w:val="single"/>
            </w:rPr>
            <w:t xml:space="preserve">Nombre del representante legal de la sociedad, asociación, persona jurídica, consorcio, unión temporal </w:t>
          </w:r>
          <w:r w:rsidRPr="00C451D8">
            <w:rPr>
              <w:rFonts w:ascii="Arial" w:hAnsi="Arial" w:cs="Arial"/>
              <w:color w:val="FF8F8F"/>
              <w:sz w:val="19"/>
              <w:szCs w:val="19"/>
            </w:rPr>
            <w:t>.</w:t>
          </w:r>
        </w:sdtContent>
      </w:sdt>
      <w:r w:rsidRPr="00C451D8">
        <w:rPr>
          <w:rFonts w:ascii="Arial" w:hAnsi="Arial" w:cs="Arial"/>
          <w:sz w:val="19"/>
          <w:szCs w:val="19"/>
          <w:lang w:eastAsia="es-CO"/>
        </w:rPr>
        <w:t xml:space="preserve">: domiciliado en </w:t>
      </w:r>
      <w:sdt>
        <w:sdtPr>
          <w:rPr>
            <w:rFonts w:ascii="Arial" w:hAnsi="Arial" w:cs="Arial"/>
            <w:sz w:val="19"/>
            <w:szCs w:val="19"/>
            <w:lang w:eastAsia="es-CO"/>
          </w:rPr>
          <w:id w:val="1924524023"/>
          <w:placeholder>
            <w:docPart w:val="9D869390DFF0408189BC6700EBC92BB2"/>
          </w:placeholder>
          <w:showingPlcHdr/>
          <w15:color w:val="800000"/>
          <w:text/>
        </w:sdtPr>
        <w:sdtContent>
          <w:r w:rsidRPr="00C451D8">
            <w:rPr>
              <w:rFonts w:ascii="Arial" w:hAnsi="Arial" w:cs="Arial"/>
              <w:color w:val="FF8F8F"/>
              <w:sz w:val="19"/>
              <w:szCs w:val="19"/>
              <w:u w:val="single"/>
            </w:rPr>
            <w:t>Domicio de la persona firmante</w:t>
          </w:r>
          <w:r w:rsidRPr="00C451D8">
            <w:rPr>
              <w:rFonts w:ascii="Arial" w:hAnsi="Arial" w:cs="Arial"/>
              <w:color w:val="808080"/>
              <w:sz w:val="19"/>
              <w:szCs w:val="19"/>
            </w:rPr>
            <w:t>.</w:t>
          </w:r>
        </w:sdtContent>
      </w:sdt>
      <w:r w:rsidRPr="00C451D8">
        <w:rPr>
          <w:rFonts w:ascii="Arial" w:hAnsi="Arial" w:cs="Arial"/>
          <w:sz w:val="19"/>
          <w:szCs w:val="19"/>
          <w:lang w:eastAsia="es-CO"/>
        </w:rPr>
        <w:t>, identificado con</w:t>
      </w:r>
      <w:r w:rsidRPr="00C451D8">
        <w:rPr>
          <w:rFonts w:ascii="Arial" w:hAnsi="Arial" w:cs="Arial"/>
          <w:color w:val="FF8F8F"/>
          <w:sz w:val="19"/>
          <w:szCs w:val="19"/>
          <w:lang w:eastAsia="es-CO"/>
        </w:rPr>
        <w:t xml:space="preserve"> </w:t>
      </w:r>
      <w:sdt>
        <w:sdtPr>
          <w:rPr>
            <w:rFonts w:ascii="Arial" w:hAnsi="Arial" w:cs="Arial"/>
            <w:color w:val="FF8F8F"/>
            <w:sz w:val="19"/>
            <w:szCs w:val="19"/>
            <w:lang w:eastAsia="es-CO"/>
          </w:rPr>
          <w:id w:val="1553647406"/>
          <w:placeholder>
            <w:docPart w:val="542238528DCF426FA01695A8734D03D4"/>
          </w:placeholder>
          <w:showingPlcHdr/>
          <w15:color w:val="800000"/>
          <w:text/>
        </w:sdtPr>
        <w:sdtEndPr>
          <w:rPr>
            <w:color w:val="auto"/>
          </w:rPr>
        </w:sdtEndPr>
        <w:sdtContent>
          <w:r w:rsidRPr="00C451D8">
            <w:rPr>
              <w:rFonts w:ascii="Arial" w:hAnsi="Arial" w:cs="Arial"/>
              <w:color w:val="FF8F8F"/>
              <w:sz w:val="19"/>
              <w:szCs w:val="19"/>
              <w:u w:val="single"/>
            </w:rPr>
            <w:t>Documentos de identificación y lugar de expedición</w:t>
          </w:r>
        </w:sdtContent>
      </w:sdt>
      <w:r w:rsidRPr="00C451D8">
        <w:rPr>
          <w:rFonts w:ascii="Arial" w:hAnsi="Arial" w:cs="Arial"/>
          <w:sz w:val="19"/>
          <w:szCs w:val="19"/>
          <w:lang w:eastAsia="es-CO"/>
        </w:rPr>
        <w:t>, quien obra en calidad de representante legal de __________________________________________________________, que en adelante se denominará el proponente, manifiesto mi voluntad de asumir, de manera unilateral, los presentes pliegos de condiciones y/o invitación publica</w:t>
      </w:r>
      <w:r w:rsidRPr="00C451D8">
        <w:rPr>
          <w:rFonts w:ascii="Arial" w:hAnsi="Arial" w:cs="Arial"/>
          <w:sz w:val="19"/>
          <w:szCs w:val="19"/>
        </w:rPr>
        <w:t xml:space="preserve">, me permito presentar, en nombre de </w:t>
      </w:r>
      <w:sdt>
        <w:sdtPr>
          <w:rPr>
            <w:rFonts w:ascii="Arial" w:hAnsi="Arial" w:cs="Arial"/>
            <w:sz w:val="19"/>
            <w:szCs w:val="19"/>
          </w:rPr>
          <w:id w:val="1177874711"/>
          <w:placeholder>
            <w:docPart w:val="11789B4400A642C19B3FCCD246FC9A94"/>
          </w:placeholder>
          <w:showingPlcHdr/>
        </w:sdtPr>
        <w:sdtContent>
          <w:r w:rsidRPr="00C451D8">
            <w:rPr>
              <w:rStyle w:val="Textodelmarcadordeposicin"/>
              <w:rFonts w:ascii="Arial" w:eastAsiaTheme="minorEastAsia" w:hAnsi="Arial" w:cs="Arial"/>
              <w:color w:val="FF8F8F"/>
              <w:sz w:val="19"/>
              <w:szCs w:val="19"/>
            </w:rPr>
            <w:t>Indicar el nombre del proponente de quien se actúa</w:t>
          </w:r>
        </w:sdtContent>
      </w:sdt>
      <w:r w:rsidRPr="00C451D8">
        <w:rPr>
          <w:rFonts w:ascii="Arial" w:hAnsi="Arial" w:cs="Arial"/>
          <w:sz w:val="19"/>
          <w:szCs w:val="19"/>
        </w:rPr>
        <w:t xml:space="preserve">, propuesta seria y formal para participar en el proceso de contratación de mínima cuantía  cuyo objeto es: </w:t>
      </w:r>
      <w:sdt>
        <w:sdtPr>
          <w:rPr>
            <w:rFonts w:ascii="Arial" w:eastAsia="Calibri" w:hAnsi="Arial" w:cs="Arial"/>
            <w:b/>
            <w:color w:val="0D0D0D"/>
            <w:sz w:val="20"/>
            <w:szCs w:val="16"/>
          </w:rPr>
          <w:id w:val="502632663"/>
          <w:placeholder>
            <w:docPart w:val="CB5034FA0DC148EDAD61918E8FFE02F1"/>
          </w:placeholder>
          <w:text/>
        </w:sdtPr>
        <w:sdtContent>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1F30E3BB" w14:textId="0B6C8EF0" w:rsidR="004B68D4" w:rsidRPr="00C451D8" w:rsidRDefault="004B68D4" w:rsidP="00C451D8">
      <w:pPr>
        <w:ind w:left="284" w:right="107"/>
        <w:jc w:val="both"/>
        <w:rPr>
          <w:rFonts w:ascii="Arial" w:hAnsi="Arial" w:cs="Arial"/>
          <w:sz w:val="19"/>
          <w:szCs w:val="19"/>
        </w:rPr>
      </w:pPr>
    </w:p>
    <w:p w14:paraId="7039A19F" w14:textId="1556FFCE" w:rsidR="0031584D" w:rsidRPr="00C451D8" w:rsidRDefault="00AE0110" w:rsidP="00C451D8">
      <w:pPr>
        <w:ind w:left="284" w:right="107"/>
        <w:jc w:val="both"/>
        <w:rPr>
          <w:rFonts w:ascii="Arial" w:hAnsi="Arial" w:cs="Arial"/>
          <w:sz w:val="19"/>
          <w:szCs w:val="19"/>
        </w:rPr>
      </w:pPr>
      <w:r w:rsidRPr="00C451D8">
        <w:rPr>
          <w:rFonts w:ascii="Arial" w:hAnsi="Arial" w:cs="Arial"/>
          <w:sz w:val="19"/>
          <w:szCs w:val="19"/>
        </w:rPr>
        <w:t>Conforme</w:t>
      </w:r>
      <w:r w:rsidR="0031584D" w:rsidRPr="00C451D8">
        <w:rPr>
          <w:rFonts w:ascii="Arial" w:hAnsi="Arial" w:cs="Arial"/>
          <w:sz w:val="19"/>
          <w:szCs w:val="19"/>
        </w:rPr>
        <w:t xml:space="preserve"> a la información </w:t>
      </w:r>
      <w:r w:rsidR="00C451D8" w:rsidRPr="00C451D8">
        <w:rPr>
          <w:rFonts w:ascii="Arial" w:hAnsi="Arial" w:cs="Arial"/>
          <w:sz w:val="19"/>
          <w:szCs w:val="19"/>
        </w:rPr>
        <w:t>suministrada en</w:t>
      </w:r>
      <w:r w:rsidR="0031584D" w:rsidRPr="00C451D8">
        <w:rPr>
          <w:rFonts w:ascii="Arial" w:hAnsi="Arial" w:cs="Arial"/>
          <w:sz w:val="19"/>
          <w:szCs w:val="19"/>
        </w:rPr>
        <w:t xml:space="preserve"> los términos establecidos en el </w:t>
      </w:r>
      <w:r w:rsidR="00310237" w:rsidRPr="00C451D8">
        <w:rPr>
          <w:rFonts w:ascii="Arial" w:hAnsi="Arial" w:cs="Arial"/>
          <w:sz w:val="19"/>
          <w:szCs w:val="19"/>
        </w:rPr>
        <w:t xml:space="preserve">pliego de condiciones que </w:t>
      </w:r>
      <w:r w:rsidR="0031584D" w:rsidRPr="00C451D8">
        <w:rPr>
          <w:rFonts w:ascii="Arial" w:hAnsi="Arial" w:cs="Arial"/>
          <w:sz w:val="19"/>
          <w:szCs w:val="19"/>
        </w:rPr>
        <w:t xml:space="preserve">rige el proceso, en las </w:t>
      </w:r>
      <w:r w:rsidR="00694703" w:rsidRPr="00C451D8">
        <w:rPr>
          <w:rFonts w:ascii="Arial" w:hAnsi="Arial" w:cs="Arial"/>
          <w:sz w:val="19"/>
          <w:szCs w:val="19"/>
        </w:rPr>
        <w:t>le</w:t>
      </w:r>
      <w:r w:rsidR="0031584D" w:rsidRPr="00C451D8">
        <w:rPr>
          <w:rFonts w:ascii="Arial" w:hAnsi="Arial" w:cs="Arial"/>
          <w:sz w:val="19"/>
          <w:szCs w:val="19"/>
        </w:rPr>
        <w:t xml:space="preserve">yes de la República de Colombia y en particular de la Ley 80 de 1993, sus </w:t>
      </w:r>
      <w:r w:rsidR="00875EE9" w:rsidRPr="00C451D8">
        <w:rPr>
          <w:rFonts w:ascii="Arial" w:hAnsi="Arial" w:cs="Arial"/>
          <w:sz w:val="19"/>
          <w:szCs w:val="19"/>
        </w:rPr>
        <w:t>d</w:t>
      </w:r>
      <w:r w:rsidR="0031584D" w:rsidRPr="00C451D8">
        <w:rPr>
          <w:rFonts w:ascii="Arial" w:hAnsi="Arial" w:cs="Arial"/>
          <w:sz w:val="19"/>
          <w:szCs w:val="19"/>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C451D8" w:rsidRDefault="0031584D" w:rsidP="00C451D8">
      <w:pPr>
        <w:pStyle w:val="Sangradetextonormal"/>
        <w:widowControl w:val="0"/>
        <w:ind w:left="284" w:right="107"/>
        <w:rPr>
          <w:sz w:val="19"/>
          <w:szCs w:val="19"/>
        </w:rPr>
      </w:pPr>
    </w:p>
    <w:p w14:paraId="35F87160" w14:textId="44009F91" w:rsidR="0031584D" w:rsidRPr="00C451D8" w:rsidRDefault="0031584D" w:rsidP="00C451D8">
      <w:pPr>
        <w:pStyle w:val="Sangradetextonormal"/>
        <w:widowControl w:val="0"/>
        <w:ind w:left="284" w:right="107"/>
        <w:rPr>
          <w:sz w:val="19"/>
          <w:szCs w:val="19"/>
        </w:rPr>
      </w:pPr>
      <w:r w:rsidRPr="00C451D8">
        <w:rPr>
          <w:sz w:val="19"/>
          <w:szCs w:val="19"/>
        </w:rPr>
        <w:t xml:space="preserve">El objeto del proceso se encuentra detalladamente enunciado en el </w:t>
      </w:r>
      <w:r w:rsidR="00694703" w:rsidRPr="00C451D8">
        <w:rPr>
          <w:sz w:val="19"/>
          <w:szCs w:val="19"/>
        </w:rPr>
        <w:t xml:space="preserve">pliego de condiciones </w:t>
      </w:r>
      <w:r w:rsidRPr="00C451D8">
        <w:rPr>
          <w:sz w:val="19"/>
          <w:szCs w:val="19"/>
        </w:rPr>
        <w:t xml:space="preserve">y en el Anexo </w:t>
      </w:r>
      <w:r w:rsidR="00C451D8" w:rsidRPr="00C451D8">
        <w:rPr>
          <w:sz w:val="19"/>
          <w:szCs w:val="19"/>
        </w:rPr>
        <w:t>1 “</w:t>
      </w:r>
      <w:r w:rsidR="00310237" w:rsidRPr="00C451D8">
        <w:rPr>
          <w:sz w:val="19"/>
          <w:szCs w:val="19"/>
        </w:rPr>
        <w:t>especificaciones técnicas</w:t>
      </w:r>
      <w:r w:rsidRPr="00C451D8">
        <w:rPr>
          <w:sz w:val="19"/>
          <w:szCs w:val="19"/>
        </w:rPr>
        <w:t xml:space="preserve">” y para todos los efectos legales, mi propuesta debe entenderse referida a los mismos, teniendo en cuenta su descripción, número y especificaciones técnicas y funcionales. </w:t>
      </w:r>
    </w:p>
    <w:p w14:paraId="17224BD1" w14:textId="77777777" w:rsidR="0031584D" w:rsidRPr="00C451D8" w:rsidRDefault="0031584D" w:rsidP="00C451D8">
      <w:pPr>
        <w:ind w:left="284" w:right="107"/>
        <w:jc w:val="both"/>
        <w:rPr>
          <w:rFonts w:ascii="Arial" w:hAnsi="Arial" w:cs="Arial"/>
          <w:sz w:val="19"/>
          <w:szCs w:val="19"/>
        </w:rPr>
      </w:pPr>
    </w:p>
    <w:p w14:paraId="19C33F89" w14:textId="77777777" w:rsidR="0031584D" w:rsidRPr="00C451D8" w:rsidRDefault="0031584D" w:rsidP="00C451D8">
      <w:pPr>
        <w:ind w:left="284" w:right="107"/>
        <w:jc w:val="both"/>
        <w:rPr>
          <w:rFonts w:ascii="Arial" w:hAnsi="Arial" w:cs="Arial"/>
          <w:sz w:val="19"/>
          <w:szCs w:val="19"/>
        </w:rPr>
      </w:pPr>
      <w:r w:rsidRPr="00C451D8">
        <w:rPr>
          <w:rFonts w:ascii="Arial" w:hAnsi="Arial" w:cs="Arial"/>
          <w:sz w:val="19"/>
          <w:szCs w:val="19"/>
        </w:rPr>
        <w:t>En relación con la propuesta que presento, manifiesto lo siguiente:</w:t>
      </w:r>
    </w:p>
    <w:p w14:paraId="72691D7E" w14:textId="77777777" w:rsidR="0031584D" w:rsidRPr="00C451D8" w:rsidRDefault="0031584D" w:rsidP="00C451D8">
      <w:pPr>
        <w:ind w:left="284" w:right="107"/>
        <w:jc w:val="both"/>
        <w:rPr>
          <w:rFonts w:ascii="Arial" w:hAnsi="Arial" w:cs="Arial"/>
          <w:sz w:val="19"/>
          <w:szCs w:val="19"/>
        </w:rPr>
      </w:pPr>
    </w:p>
    <w:p w14:paraId="2F453B6B"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0E054EB7" w14:textId="77777777" w:rsidR="00C451D8" w:rsidRPr="00C451D8" w:rsidRDefault="00C451D8" w:rsidP="00C451D8">
      <w:pPr>
        <w:tabs>
          <w:tab w:val="left" w:pos="851"/>
        </w:tabs>
        <w:suppressAutoHyphens/>
        <w:autoSpaceDN w:val="0"/>
        <w:ind w:left="851" w:right="107"/>
        <w:jc w:val="both"/>
        <w:textAlignment w:val="baseline"/>
        <w:rPr>
          <w:rFonts w:ascii="Arial" w:hAnsi="Arial" w:cs="Arial"/>
          <w:sz w:val="19"/>
          <w:szCs w:val="19"/>
        </w:rPr>
      </w:pPr>
    </w:p>
    <w:p w14:paraId="7CA989F5"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21337C1F"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4F2D7765" w14:textId="77777777" w:rsidR="00C451D8" w:rsidRPr="00C451D8" w:rsidRDefault="00C451D8" w:rsidP="00C451D8">
      <w:pPr>
        <w:pStyle w:val="Prrafodelista"/>
        <w:tabs>
          <w:tab w:val="left" w:pos="851"/>
        </w:tabs>
        <w:ind w:left="851" w:right="107"/>
        <w:rPr>
          <w:rFonts w:ascii="Arial" w:hAnsi="Arial" w:cs="Arial"/>
          <w:sz w:val="19"/>
          <w:szCs w:val="19"/>
        </w:rPr>
      </w:pPr>
    </w:p>
    <w:p w14:paraId="1E4A3822"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 xml:space="preserve">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w:t>
      </w:r>
      <w:proofErr w:type="gramStart"/>
      <w:r w:rsidRPr="00C451D8">
        <w:rPr>
          <w:rFonts w:ascii="Arial" w:hAnsi="Arial" w:cs="Arial"/>
          <w:sz w:val="19"/>
          <w:szCs w:val="19"/>
        </w:rPr>
        <w:t>incompatibilidad determinadas</w:t>
      </w:r>
      <w:proofErr w:type="gramEnd"/>
      <w:r w:rsidRPr="00C451D8">
        <w:rPr>
          <w:rFonts w:ascii="Arial" w:hAnsi="Arial" w:cs="Arial"/>
          <w:sz w:val="19"/>
          <w:szCs w:val="19"/>
        </w:rPr>
        <w:t xml:space="preserve"> por la Constitución Política y la Ley aplicable.</w:t>
      </w:r>
    </w:p>
    <w:p w14:paraId="20582D0C" w14:textId="77777777" w:rsidR="00C451D8" w:rsidRPr="00C451D8" w:rsidRDefault="00C451D8" w:rsidP="00C451D8">
      <w:pPr>
        <w:pStyle w:val="Prrafodelista"/>
        <w:tabs>
          <w:tab w:val="left" w:pos="851"/>
        </w:tabs>
        <w:ind w:left="851" w:right="107"/>
        <w:rPr>
          <w:rFonts w:ascii="Arial" w:hAnsi="Arial" w:cs="Arial"/>
          <w:sz w:val="19"/>
          <w:szCs w:val="19"/>
        </w:rPr>
      </w:pPr>
    </w:p>
    <w:p w14:paraId="57D55534" w14:textId="2051B3B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declaró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3E48BC" w14:textId="77777777" w:rsidR="00C451D8" w:rsidRPr="00C451D8" w:rsidRDefault="00C451D8" w:rsidP="00C451D8">
      <w:pPr>
        <w:pStyle w:val="Prrafodelista"/>
        <w:rPr>
          <w:rFonts w:ascii="Arial" w:hAnsi="Arial" w:cs="Arial"/>
          <w:color w:val="000000"/>
          <w:sz w:val="19"/>
          <w:szCs w:val="19"/>
          <w:lang w:eastAsia="es-CO"/>
        </w:rPr>
      </w:pPr>
    </w:p>
    <w:p w14:paraId="566A36A4" w14:textId="64127D16"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 xml:space="preserve">Que nos comprometemos a proveer a </w:t>
      </w:r>
      <w:r w:rsidRPr="00C451D8">
        <w:rPr>
          <w:rFonts w:ascii="Arial" w:hAnsi="Arial" w:cs="Arial"/>
          <w:b/>
          <w:color w:val="000000"/>
          <w:sz w:val="19"/>
          <w:szCs w:val="19"/>
          <w:lang w:eastAsia="es-CO"/>
        </w:rPr>
        <w:t>LA</w:t>
      </w:r>
      <w:r w:rsidRPr="00C451D8">
        <w:rPr>
          <w:rFonts w:ascii="Arial" w:hAnsi="Arial" w:cs="Arial"/>
          <w:color w:val="000000"/>
          <w:sz w:val="19"/>
          <w:szCs w:val="19"/>
          <w:lang w:eastAsia="es-CO"/>
        </w:rPr>
        <w:t xml:space="preserve"> </w:t>
      </w:r>
      <w:sdt>
        <w:sdtPr>
          <w:rPr>
            <w:rFonts w:ascii="Arial" w:hAnsi="Arial" w:cs="Arial"/>
            <w:b/>
            <w:sz w:val="19"/>
            <w:szCs w:val="19"/>
          </w:rPr>
          <w:id w:val="-161389937"/>
          <w:placeholder>
            <w:docPart w:val="86E84F4C7C064C5AAF5898051E2F7E1C"/>
          </w:placeholder>
          <w15:color w:val="800000"/>
          <w:text/>
        </w:sdtPr>
        <w:sdtContent>
          <w:r w:rsidR="00ED732C">
            <w:rPr>
              <w:rFonts w:ascii="Arial" w:hAnsi="Arial" w:cs="Arial"/>
              <w:b/>
              <w:sz w:val="19"/>
              <w:szCs w:val="19"/>
            </w:rPr>
            <w:t xml:space="preserve">REGIONAL DE ASEGURAMIENTO EN SALUD No.8 </w:t>
          </w:r>
        </w:sdtContent>
      </w:sdt>
      <w:r w:rsidRPr="00C451D8">
        <w:rPr>
          <w:rFonts w:ascii="Arial" w:hAnsi="Arial" w:cs="Arial"/>
          <w:b/>
          <w:color w:val="000000"/>
          <w:sz w:val="19"/>
          <w:szCs w:val="19"/>
          <w:lang w:eastAsia="es-CO"/>
        </w:rPr>
        <w:t>,</w:t>
      </w:r>
      <w:r w:rsidRPr="00C451D8">
        <w:rPr>
          <w:rFonts w:ascii="Arial" w:hAnsi="Arial" w:cs="Arial"/>
          <w:color w:val="000000"/>
          <w:sz w:val="19"/>
          <w:szCs w:val="19"/>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12E0DCA6" w14:textId="77777777" w:rsidR="00C451D8" w:rsidRPr="00C451D8" w:rsidRDefault="00C451D8" w:rsidP="00C451D8">
      <w:pPr>
        <w:pStyle w:val="Prrafodelista"/>
        <w:rPr>
          <w:rFonts w:ascii="Arial" w:hAnsi="Arial" w:cs="Arial"/>
          <w:color w:val="000000"/>
          <w:sz w:val="19"/>
          <w:szCs w:val="19"/>
          <w:lang w:eastAsia="es-CO"/>
        </w:rPr>
      </w:pPr>
    </w:p>
    <w:p w14:paraId="5F50AF91"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58D3294" w14:textId="77777777" w:rsidR="00C451D8" w:rsidRPr="00C451D8" w:rsidRDefault="00C451D8" w:rsidP="00C451D8">
      <w:pPr>
        <w:pStyle w:val="Prrafodelista"/>
        <w:rPr>
          <w:rFonts w:ascii="Arial" w:hAnsi="Arial" w:cs="Arial"/>
          <w:color w:val="000000"/>
          <w:sz w:val="19"/>
          <w:szCs w:val="19"/>
          <w:lang w:eastAsia="es-CO"/>
        </w:rPr>
      </w:pPr>
    </w:p>
    <w:p w14:paraId="7154C10F"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C19C74" w14:textId="77777777" w:rsidR="00C451D8" w:rsidRPr="00C451D8" w:rsidRDefault="00C451D8" w:rsidP="00C451D8">
      <w:pPr>
        <w:pStyle w:val="Prrafodelista"/>
        <w:rPr>
          <w:rFonts w:ascii="Arial" w:hAnsi="Arial" w:cs="Arial"/>
          <w:color w:val="000000"/>
          <w:sz w:val="19"/>
          <w:szCs w:val="19"/>
          <w:lang w:eastAsia="es-CO"/>
        </w:rPr>
      </w:pPr>
    </w:p>
    <w:p w14:paraId="2C82B31F" w14:textId="2C40F39F"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 xml:space="preserve">Reconocemos que ni </w:t>
      </w:r>
      <w:r w:rsidRPr="00C451D8">
        <w:rPr>
          <w:rFonts w:ascii="Arial" w:hAnsi="Arial" w:cs="Arial"/>
          <w:b/>
          <w:color w:val="000000"/>
          <w:sz w:val="19"/>
          <w:szCs w:val="19"/>
          <w:lang w:eastAsia="es-CO"/>
        </w:rPr>
        <w:t>LA</w:t>
      </w:r>
      <w:r w:rsidRPr="00C451D8">
        <w:rPr>
          <w:rFonts w:ascii="Arial" w:hAnsi="Arial" w:cs="Arial"/>
          <w:color w:val="000000"/>
          <w:sz w:val="19"/>
          <w:szCs w:val="19"/>
          <w:lang w:eastAsia="es-CO"/>
        </w:rPr>
        <w:t xml:space="preserve"> </w:t>
      </w:r>
      <w:sdt>
        <w:sdtPr>
          <w:rPr>
            <w:rFonts w:ascii="Arial" w:hAnsi="Arial" w:cs="Arial"/>
            <w:b/>
            <w:sz w:val="19"/>
            <w:szCs w:val="19"/>
          </w:rPr>
          <w:id w:val="-927649197"/>
          <w:placeholder>
            <w:docPart w:val="AC1DC3ABB89643DE95B982238C19DBCC"/>
          </w:placeholder>
          <w15:color w:val="800000"/>
          <w:text/>
        </w:sdtPr>
        <w:sdtContent>
          <w:r w:rsidR="00ED732C">
            <w:rPr>
              <w:rFonts w:ascii="Arial" w:hAnsi="Arial" w:cs="Arial"/>
              <w:b/>
              <w:sz w:val="19"/>
              <w:szCs w:val="19"/>
            </w:rPr>
            <w:t xml:space="preserve">REGIONAL DE ASEGURAMIENTO EN SALUD No.8 </w:t>
          </w:r>
        </w:sdtContent>
      </w:sdt>
      <w:r w:rsidRPr="00C451D8">
        <w:rPr>
          <w:rFonts w:ascii="Arial" w:hAnsi="Arial" w:cs="Arial"/>
          <w:color w:val="000000"/>
          <w:sz w:val="19"/>
          <w:szCs w:val="19"/>
          <w:lang w:eastAsia="es-CO"/>
        </w:rPr>
        <w:t xml:space="preserve">, ni el personal interno o externo al mismo que haya intervenido en la contratación que se promueve por medio del presente proceso </w:t>
      </w:r>
      <w:r w:rsidRPr="00C451D8">
        <w:rPr>
          <w:rFonts w:ascii="Arial" w:hAnsi="Arial" w:cs="Arial"/>
          <w:color w:val="000000"/>
          <w:sz w:val="19"/>
          <w:szCs w:val="19"/>
          <w:lang w:eastAsia="es-CO"/>
        </w:rPr>
        <w:lastRenderedPageBreak/>
        <w:t xml:space="preserve">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451D8">
        <w:rPr>
          <w:rFonts w:ascii="Arial" w:hAnsi="Arial" w:cs="Arial"/>
          <w:color w:val="000000"/>
          <w:sz w:val="19"/>
          <w:szCs w:val="19"/>
          <w:lang w:eastAsia="es-CO"/>
        </w:rPr>
        <w:t>ó</w:t>
      </w:r>
      <w:proofErr w:type="spellEnd"/>
      <w:r w:rsidRPr="00C451D8">
        <w:rPr>
          <w:rFonts w:ascii="Arial" w:hAnsi="Arial" w:cs="Arial"/>
          <w:color w:val="000000"/>
          <w:sz w:val="19"/>
          <w:szCs w:val="19"/>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43705B6" w14:textId="77777777" w:rsidR="00C451D8" w:rsidRPr="00C451D8" w:rsidRDefault="00C451D8" w:rsidP="00C451D8">
      <w:pPr>
        <w:pStyle w:val="Prrafodelista"/>
        <w:rPr>
          <w:rFonts w:ascii="Arial" w:hAnsi="Arial" w:cs="Arial"/>
          <w:color w:val="000000"/>
          <w:sz w:val="19"/>
          <w:szCs w:val="19"/>
          <w:lang w:eastAsia="es-CO"/>
        </w:rPr>
      </w:pPr>
    </w:p>
    <w:p w14:paraId="759DDFFD"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184930F" w14:textId="77777777" w:rsidR="00C451D8" w:rsidRPr="00C451D8" w:rsidRDefault="00C451D8" w:rsidP="00C451D8">
      <w:pPr>
        <w:pStyle w:val="Prrafodelista"/>
        <w:rPr>
          <w:rFonts w:ascii="Arial" w:hAnsi="Arial" w:cs="Arial"/>
          <w:color w:val="000000"/>
          <w:sz w:val="19"/>
          <w:szCs w:val="19"/>
          <w:lang w:eastAsia="es-CO"/>
        </w:rPr>
      </w:pPr>
    </w:p>
    <w:p w14:paraId="215FA865" w14:textId="09DB5D0C"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C451D8">
        <w:rPr>
          <w:rFonts w:ascii="Arial" w:hAnsi="Arial" w:cs="Arial"/>
          <w:b/>
          <w:color w:val="000000"/>
          <w:sz w:val="19"/>
          <w:szCs w:val="19"/>
          <w:lang w:eastAsia="es-CO"/>
        </w:rPr>
        <w:t>LA</w:t>
      </w:r>
      <w:r w:rsidRPr="00C451D8">
        <w:rPr>
          <w:rFonts w:ascii="Arial" w:hAnsi="Arial" w:cs="Arial"/>
          <w:color w:val="000000"/>
          <w:sz w:val="19"/>
          <w:szCs w:val="19"/>
          <w:lang w:eastAsia="es-CO"/>
        </w:rPr>
        <w:t xml:space="preserve"> </w:t>
      </w:r>
      <w:sdt>
        <w:sdtPr>
          <w:rPr>
            <w:rFonts w:ascii="Arial" w:hAnsi="Arial" w:cs="Arial"/>
            <w:b/>
            <w:sz w:val="19"/>
            <w:szCs w:val="19"/>
          </w:rPr>
          <w:id w:val="1048266129"/>
          <w:placeholder>
            <w:docPart w:val="DF36F40C266B4D2C9E3E4A22755B30B1"/>
          </w:placeholder>
          <w15:color w:val="800000"/>
          <w:text/>
        </w:sdtPr>
        <w:sdtContent>
          <w:r w:rsidR="00ED732C">
            <w:rPr>
              <w:rFonts w:ascii="Arial" w:hAnsi="Arial" w:cs="Arial"/>
              <w:b/>
              <w:sz w:val="19"/>
              <w:szCs w:val="19"/>
            </w:rPr>
            <w:t xml:space="preserve">REGIONAL DE ASEGURAMIENTO EN SALUD No.8 </w:t>
          </w:r>
        </w:sdtContent>
      </w:sdt>
      <w:r w:rsidRPr="00C451D8">
        <w:rPr>
          <w:rFonts w:ascii="Arial" w:hAnsi="Arial" w:cs="Arial"/>
          <w:color w:val="000000"/>
          <w:sz w:val="19"/>
          <w:szCs w:val="19"/>
          <w:lang w:eastAsia="es-CO"/>
        </w:rPr>
        <w:t xml:space="preserve"> por considerarlas necesarias para incorporar las variaciones que se deriven de las adendas que se expidan dentro del proceso de selección y contratación, las que de antemano aceptamos.</w:t>
      </w:r>
    </w:p>
    <w:p w14:paraId="464CAD49" w14:textId="77777777" w:rsidR="00C451D8" w:rsidRPr="00C451D8" w:rsidRDefault="00C451D8" w:rsidP="00C451D8">
      <w:pPr>
        <w:pStyle w:val="Prrafodelista"/>
        <w:rPr>
          <w:rFonts w:ascii="Arial" w:hAnsi="Arial" w:cs="Arial"/>
          <w:color w:val="000000"/>
          <w:sz w:val="19"/>
          <w:szCs w:val="19"/>
          <w:lang w:eastAsia="es-CO"/>
        </w:rPr>
      </w:pPr>
    </w:p>
    <w:p w14:paraId="792C0254" w14:textId="3C525BE5"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 xml:space="preserve">Manifestamos y declaramos que nuestra propuesta no contiene ningún tipo de información confidencial o privada de acuerdo con la ley colombiana, y en consecuencia, consideramos que </w:t>
      </w:r>
      <w:r w:rsidRPr="00C451D8">
        <w:rPr>
          <w:rFonts w:ascii="Arial" w:hAnsi="Arial" w:cs="Arial"/>
          <w:b/>
          <w:color w:val="000000"/>
          <w:sz w:val="19"/>
          <w:szCs w:val="19"/>
          <w:lang w:eastAsia="es-CO"/>
        </w:rPr>
        <w:t xml:space="preserve">LA </w:t>
      </w:r>
      <w:sdt>
        <w:sdtPr>
          <w:rPr>
            <w:rFonts w:ascii="Arial" w:hAnsi="Arial" w:cs="Arial"/>
            <w:b/>
            <w:sz w:val="19"/>
            <w:szCs w:val="19"/>
          </w:rPr>
          <w:id w:val="269588656"/>
          <w:placeholder>
            <w:docPart w:val="C686C89C7F0E4546B9521852CF6E4021"/>
          </w:placeholder>
          <w15:color w:val="800000"/>
          <w:text/>
        </w:sdtPr>
        <w:sdtContent>
          <w:r w:rsidR="00ED732C">
            <w:rPr>
              <w:rFonts w:ascii="Arial" w:hAnsi="Arial" w:cs="Arial"/>
              <w:b/>
              <w:sz w:val="19"/>
              <w:szCs w:val="19"/>
            </w:rPr>
            <w:t xml:space="preserve">REGIONAL DE ASEGURAMIENTO EN SALUD No.8 </w:t>
          </w:r>
        </w:sdtContent>
      </w:sdt>
      <w:r w:rsidRPr="00C451D8">
        <w:rPr>
          <w:rFonts w:ascii="Arial" w:hAnsi="Arial" w:cs="Arial"/>
          <w:color w:val="000000"/>
          <w:sz w:val="19"/>
          <w:szCs w:val="19"/>
          <w:lang w:eastAsia="es-CO"/>
        </w:rPr>
        <w:t xml:space="preserve">, se encuentra facultado para revelar dicha información sin reserva alguna, a partir de la fecha de apertura de las propuestas, a sus agentes o asesores, a los demás proponentes </w:t>
      </w:r>
      <w:proofErr w:type="spellStart"/>
      <w:r w:rsidRPr="00C451D8">
        <w:rPr>
          <w:rFonts w:ascii="Arial" w:hAnsi="Arial" w:cs="Arial"/>
          <w:color w:val="000000"/>
          <w:sz w:val="19"/>
          <w:szCs w:val="19"/>
          <w:lang w:eastAsia="es-CO"/>
        </w:rPr>
        <w:t>ó</w:t>
      </w:r>
      <w:proofErr w:type="spellEnd"/>
      <w:r w:rsidRPr="00C451D8">
        <w:rPr>
          <w:rFonts w:ascii="Arial" w:hAnsi="Arial" w:cs="Arial"/>
          <w:color w:val="000000"/>
          <w:sz w:val="19"/>
          <w:szCs w:val="19"/>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3BBD25" w14:textId="77777777" w:rsidR="00C451D8" w:rsidRPr="00C451D8" w:rsidRDefault="00C451D8" w:rsidP="00C451D8">
      <w:pPr>
        <w:pStyle w:val="Prrafodelista"/>
        <w:rPr>
          <w:rFonts w:ascii="Arial" w:hAnsi="Arial" w:cs="Arial"/>
          <w:color w:val="000000"/>
          <w:sz w:val="19"/>
          <w:szCs w:val="19"/>
          <w:lang w:eastAsia="es-CO"/>
        </w:rPr>
      </w:pPr>
    </w:p>
    <w:p w14:paraId="21346462" w14:textId="56A67ADB"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color w:val="000000"/>
          <w:sz w:val="19"/>
          <w:szCs w:val="19"/>
          <w:lang w:eastAsia="es-CO"/>
        </w:rPr>
        <w:t xml:space="preserve">Que me obligo a suministrar a solicitud de </w:t>
      </w:r>
      <w:r w:rsidRPr="00C451D8">
        <w:rPr>
          <w:rFonts w:ascii="Arial" w:hAnsi="Arial" w:cs="Arial"/>
          <w:b/>
          <w:color w:val="000000"/>
          <w:sz w:val="19"/>
          <w:szCs w:val="19"/>
          <w:lang w:eastAsia="es-CO"/>
        </w:rPr>
        <w:t xml:space="preserve">LA </w:t>
      </w:r>
      <w:sdt>
        <w:sdtPr>
          <w:rPr>
            <w:rFonts w:ascii="Arial" w:hAnsi="Arial" w:cs="Arial"/>
            <w:b/>
            <w:sz w:val="19"/>
            <w:szCs w:val="19"/>
          </w:rPr>
          <w:id w:val="1478873814"/>
          <w:placeholder>
            <w:docPart w:val="ED98749751AD4310A8F8CE81ACA2CE01"/>
          </w:placeholder>
          <w15:color w:val="800000"/>
          <w:text/>
        </w:sdtPr>
        <w:sdtContent>
          <w:r w:rsidR="00ED732C">
            <w:rPr>
              <w:rFonts w:ascii="Arial" w:hAnsi="Arial" w:cs="Arial"/>
              <w:b/>
              <w:sz w:val="19"/>
              <w:szCs w:val="19"/>
            </w:rPr>
            <w:t xml:space="preserve">REGIONAL DE ASEGURAMIENTO EN SALUD No.8 </w:t>
          </w:r>
        </w:sdtContent>
      </w:sdt>
      <w:r w:rsidRPr="00C451D8">
        <w:rPr>
          <w:rFonts w:ascii="Arial" w:hAnsi="Arial" w:cs="Arial"/>
          <w:color w:val="000000"/>
          <w:sz w:val="19"/>
          <w:szCs w:val="19"/>
          <w:lang w:eastAsia="es-CO"/>
        </w:rPr>
        <w:t>cualquier información necesaria para la correcta evaluación de esta propuesta, dentro de los términos que al efecto determine esa entidad.</w:t>
      </w:r>
    </w:p>
    <w:p w14:paraId="6512193D" w14:textId="77777777" w:rsidR="00C451D8" w:rsidRPr="00C451D8" w:rsidRDefault="00C451D8" w:rsidP="00C451D8">
      <w:pPr>
        <w:pStyle w:val="Prrafodelista"/>
        <w:rPr>
          <w:rFonts w:ascii="Arial" w:hAnsi="Arial" w:cs="Arial"/>
          <w:sz w:val="19"/>
          <w:szCs w:val="19"/>
        </w:rPr>
      </w:pPr>
    </w:p>
    <w:p w14:paraId="5D2953EE" w14:textId="1E609D8E"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 xml:space="preserve">El CONTRATISTA se obliga a mantener indemne a </w:t>
      </w:r>
      <w:sdt>
        <w:sdtPr>
          <w:rPr>
            <w:rFonts w:ascii="Arial" w:hAnsi="Arial" w:cs="Arial"/>
            <w:b/>
            <w:color w:val="000000"/>
            <w:sz w:val="19"/>
            <w:szCs w:val="19"/>
            <w:lang w:eastAsia="es-CO"/>
          </w:rPr>
          <w:id w:val="565994979"/>
          <w:placeholder>
            <w:docPart w:val="1AB5D5A11C9B47608F58EF649A2BCD35"/>
          </w:placeholder>
          <w15:color w:val="800000"/>
          <w:text/>
        </w:sdtPr>
        <w:sdtContent>
          <w:r w:rsidR="00ED732C">
            <w:rPr>
              <w:rFonts w:ascii="Arial" w:hAnsi="Arial" w:cs="Arial"/>
              <w:b/>
              <w:color w:val="000000"/>
              <w:sz w:val="19"/>
              <w:szCs w:val="19"/>
              <w:lang w:eastAsia="es-CO"/>
            </w:rPr>
            <w:t xml:space="preserve">LA REGIONAL DE ASEGURAMIENTO EN SALUD No.8 </w:t>
          </w:r>
        </w:sdtContent>
      </w:sdt>
      <w:r w:rsidRPr="00C451D8">
        <w:rPr>
          <w:rFonts w:ascii="Arial" w:hAnsi="Arial" w:cs="Arial"/>
          <w:sz w:val="19"/>
          <w:szCs w:val="19"/>
        </w:rPr>
        <w:t xml:space="preserve"> de cualquier reclamación proveniente de terceros que tenga como causa sus actuaciones.</w:t>
      </w:r>
    </w:p>
    <w:p w14:paraId="44CA11FB" w14:textId="77777777" w:rsidR="00C451D8" w:rsidRPr="00C451D8" w:rsidRDefault="00C451D8" w:rsidP="00C451D8">
      <w:pPr>
        <w:pStyle w:val="Prrafodelista"/>
        <w:rPr>
          <w:rFonts w:ascii="Arial" w:hAnsi="Arial" w:cs="Arial"/>
          <w:sz w:val="19"/>
          <w:szCs w:val="19"/>
        </w:rPr>
      </w:pPr>
    </w:p>
    <w:p w14:paraId="6EFA8567"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Que recibiremos notificaciones en la secretaría de mi Despacho, en la siguiente dirección: _______________________ correo electrónico: ________________________________ Teléfono(s): ______________ Fax _______________________.</w:t>
      </w:r>
    </w:p>
    <w:p w14:paraId="7B05117A" w14:textId="77777777" w:rsidR="00C451D8" w:rsidRDefault="00C451D8" w:rsidP="00C451D8">
      <w:pPr>
        <w:pStyle w:val="Prrafodelista"/>
        <w:rPr>
          <w:rFonts w:ascii="Arial" w:hAnsi="Arial" w:cs="Arial"/>
          <w:sz w:val="19"/>
          <w:szCs w:val="19"/>
        </w:rPr>
      </w:pPr>
    </w:p>
    <w:p w14:paraId="695E55FD" w14:textId="77777777" w:rsidR="00E50EA0" w:rsidRPr="00C451D8" w:rsidRDefault="00E50EA0" w:rsidP="00C451D8">
      <w:pPr>
        <w:pStyle w:val="Prrafodelista"/>
        <w:rPr>
          <w:rFonts w:ascii="Arial" w:hAnsi="Arial" w:cs="Arial"/>
          <w:sz w:val="19"/>
          <w:szCs w:val="19"/>
        </w:rPr>
      </w:pPr>
    </w:p>
    <w:p w14:paraId="2A1BAF04"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w:t>
      </w:r>
    </w:p>
    <w:p w14:paraId="7A4D92D8" w14:textId="77777777" w:rsidR="00C451D8" w:rsidRDefault="00C451D8" w:rsidP="00C451D8">
      <w:pPr>
        <w:pStyle w:val="Prrafodelista"/>
        <w:rPr>
          <w:rFonts w:ascii="Arial" w:hAnsi="Arial" w:cs="Arial"/>
          <w:sz w:val="19"/>
          <w:szCs w:val="19"/>
        </w:rPr>
      </w:pPr>
    </w:p>
    <w:p w14:paraId="1194325C" w14:textId="77777777" w:rsidR="00E50EA0" w:rsidRPr="00C451D8" w:rsidRDefault="00E50EA0" w:rsidP="00C451D8">
      <w:pPr>
        <w:pStyle w:val="Prrafodelista"/>
        <w:rPr>
          <w:rFonts w:ascii="Arial" w:hAnsi="Arial" w:cs="Arial"/>
          <w:sz w:val="19"/>
          <w:szCs w:val="19"/>
        </w:rPr>
      </w:pPr>
    </w:p>
    <w:p w14:paraId="2B9B8F3B" w14:textId="77777777"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hAnsi="Arial" w:cs="Arial"/>
          <w:sz w:val="19"/>
          <w:szCs w:val="19"/>
        </w:rPr>
        <w:t xml:space="preserve">Que no nos hallamos relacionados en el Boletín de </w:t>
      </w:r>
      <w:proofErr w:type="gramStart"/>
      <w:r w:rsidRPr="00C451D8">
        <w:rPr>
          <w:rFonts w:ascii="Arial" w:hAnsi="Arial" w:cs="Arial"/>
          <w:sz w:val="19"/>
          <w:szCs w:val="19"/>
        </w:rPr>
        <w:t>Responsables</w:t>
      </w:r>
      <w:proofErr w:type="gramEnd"/>
      <w:r w:rsidRPr="00C451D8">
        <w:rPr>
          <w:rFonts w:ascii="Arial" w:hAnsi="Arial" w:cs="Arial"/>
          <w:sz w:val="19"/>
          <w:szCs w:val="19"/>
        </w:rPr>
        <w:t xml:space="preserve"> Fiscales (artículo 60 Ley 610 de 2000).</w:t>
      </w:r>
    </w:p>
    <w:p w14:paraId="41037846" w14:textId="77777777" w:rsidR="00E50EA0" w:rsidRPr="006253D2" w:rsidRDefault="00E50EA0" w:rsidP="006253D2">
      <w:pPr>
        <w:rPr>
          <w:rFonts w:ascii="Arial" w:eastAsia="Batang" w:hAnsi="Arial" w:cs="Arial"/>
          <w:sz w:val="19"/>
          <w:szCs w:val="19"/>
        </w:rPr>
      </w:pPr>
    </w:p>
    <w:p w14:paraId="0D1A9840" w14:textId="77777777" w:rsidR="00E50EA0" w:rsidRDefault="00E50EA0" w:rsidP="00C451D8">
      <w:pPr>
        <w:pStyle w:val="Prrafodelista"/>
        <w:rPr>
          <w:rFonts w:ascii="Arial" w:eastAsia="Batang" w:hAnsi="Arial" w:cs="Arial"/>
          <w:sz w:val="19"/>
          <w:szCs w:val="19"/>
        </w:rPr>
      </w:pPr>
    </w:p>
    <w:p w14:paraId="15D8456D" w14:textId="77777777" w:rsidR="00E50EA0" w:rsidRPr="00C451D8" w:rsidRDefault="00E50EA0" w:rsidP="00C451D8">
      <w:pPr>
        <w:pStyle w:val="Prrafodelista"/>
        <w:rPr>
          <w:rFonts w:ascii="Arial" w:eastAsia="Batang" w:hAnsi="Arial" w:cs="Arial"/>
          <w:sz w:val="19"/>
          <w:szCs w:val="19"/>
        </w:rPr>
      </w:pPr>
    </w:p>
    <w:p w14:paraId="29B519D3" w14:textId="09D28F25" w:rsidR="00C451D8" w:rsidRPr="00C451D8" w:rsidRDefault="00C451D8" w:rsidP="002476C5">
      <w:pPr>
        <w:numPr>
          <w:ilvl w:val="0"/>
          <w:numId w:val="41"/>
        </w:numPr>
        <w:tabs>
          <w:tab w:val="left" w:pos="851"/>
        </w:tabs>
        <w:suppressAutoHyphens/>
        <w:autoSpaceDN w:val="0"/>
        <w:ind w:left="851" w:right="107" w:hanging="426"/>
        <w:jc w:val="both"/>
        <w:textAlignment w:val="baseline"/>
        <w:rPr>
          <w:rFonts w:ascii="Arial" w:hAnsi="Arial" w:cs="Arial"/>
          <w:sz w:val="19"/>
          <w:szCs w:val="19"/>
        </w:rPr>
      </w:pPr>
      <w:r w:rsidRPr="00C451D8">
        <w:rPr>
          <w:rFonts w:ascii="Arial" w:eastAsia="Batang" w:hAnsi="Arial" w:cs="Arial"/>
          <w:sz w:val="19"/>
          <w:szCs w:val="19"/>
        </w:rPr>
        <w:lastRenderedPageBreak/>
        <w:t xml:space="preserve">El plazo de ejecución del contrato que se derive del presente proceso será hasta el día ___ del mes </w:t>
      </w:r>
      <w:proofErr w:type="gramStart"/>
      <w:r w:rsidRPr="00C451D8">
        <w:rPr>
          <w:rFonts w:ascii="Arial" w:eastAsia="Batang" w:hAnsi="Arial" w:cs="Arial"/>
          <w:sz w:val="19"/>
          <w:szCs w:val="19"/>
        </w:rPr>
        <w:t>de  _</w:t>
      </w:r>
      <w:proofErr w:type="gramEnd"/>
      <w:r w:rsidRPr="00C451D8">
        <w:rPr>
          <w:rFonts w:ascii="Arial" w:eastAsia="Batang" w:hAnsi="Arial" w:cs="Arial"/>
          <w:sz w:val="19"/>
          <w:szCs w:val="19"/>
        </w:rPr>
        <w:t xml:space="preserve">_____ </w:t>
      </w:r>
      <w:proofErr w:type="spellStart"/>
      <w:r w:rsidRPr="00C451D8">
        <w:rPr>
          <w:rFonts w:ascii="Arial" w:eastAsia="Batang" w:hAnsi="Arial" w:cs="Arial"/>
          <w:sz w:val="19"/>
          <w:szCs w:val="19"/>
        </w:rPr>
        <w:t>de</w:t>
      </w:r>
      <w:proofErr w:type="spellEnd"/>
      <w:r w:rsidRPr="00C451D8">
        <w:rPr>
          <w:rFonts w:ascii="Arial" w:eastAsia="Batang" w:hAnsi="Arial" w:cs="Arial"/>
          <w:sz w:val="19"/>
          <w:szCs w:val="19"/>
        </w:rPr>
        <w:t xml:space="preserve"> la vigencia 2026 </w:t>
      </w:r>
      <w:r w:rsidRPr="00C451D8">
        <w:rPr>
          <w:rFonts w:ascii="Arial" w:hAnsi="Arial" w:cs="Arial"/>
          <w:sz w:val="19"/>
          <w:szCs w:val="19"/>
        </w:rPr>
        <w:t>o hasta agotar el presupuesto</w:t>
      </w:r>
      <w:r w:rsidRPr="00C451D8">
        <w:rPr>
          <w:rFonts w:ascii="Arial" w:eastAsia="Batang" w:hAnsi="Arial" w:cs="Arial"/>
          <w:sz w:val="19"/>
          <w:szCs w:val="19"/>
        </w:rPr>
        <w:t>, contados a partir del día hábil siguiente a la aprobación de la garantía única y suscripción de la carta de inicio</w:t>
      </w:r>
    </w:p>
    <w:p w14:paraId="7361CCA6" w14:textId="77777777" w:rsidR="00C451D8" w:rsidRPr="00C451D8" w:rsidRDefault="00C451D8" w:rsidP="00C451D8">
      <w:pPr>
        <w:pStyle w:val="Piedepgina"/>
        <w:tabs>
          <w:tab w:val="clear" w:pos="4419"/>
          <w:tab w:val="clear" w:pos="8838"/>
        </w:tabs>
        <w:ind w:left="284" w:right="107"/>
        <w:jc w:val="both"/>
        <w:rPr>
          <w:rFonts w:ascii="Arial" w:hAnsi="Arial" w:cs="Arial"/>
          <w:sz w:val="19"/>
          <w:szCs w:val="19"/>
        </w:rPr>
      </w:pPr>
    </w:p>
    <w:p w14:paraId="4057688E" w14:textId="77777777" w:rsidR="00C451D8" w:rsidRPr="00C451D8" w:rsidRDefault="00C451D8" w:rsidP="00C451D8">
      <w:pPr>
        <w:ind w:left="284" w:right="107"/>
        <w:jc w:val="both"/>
        <w:rPr>
          <w:rFonts w:ascii="Arial" w:hAnsi="Arial" w:cs="Arial"/>
          <w:sz w:val="19"/>
          <w:szCs w:val="19"/>
          <w:lang w:eastAsia="es-CO"/>
        </w:rPr>
      </w:pPr>
      <w:r w:rsidRPr="00C451D8">
        <w:rPr>
          <w:rFonts w:ascii="Arial" w:hAnsi="Arial" w:cs="Arial"/>
          <w:sz w:val="19"/>
          <w:szCs w:val="19"/>
          <w:lang w:eastAsia="es-CO"/>
        </w:rPr>
        <w:t>El proponente:</w:t>
      </w:r>
    </w:p>
    <w:p w14:paraId="7452D93D" w14:textId="77777777" w:rsidR="00C451D8" w:rsidRPr="00C451D8" w:rsidRDefault="00C451D8" w:rsidP="00C451D8">
      <w:pPr>
        <w:ind w:left="284" w:right="107"/>
        <w:jc w:val="both"/>
        <w:rPr>
          <w:rFonts w:ascii="Arial" w:hAnsi="Arial" w:cs="Arial"/>
          <w:sz w:val="19"/>
          <w:szCs w:val="19"/>
          <w:lang w:eastAsia="es-CO"/>
        </w:rPr>
      </w:pPr>
    </w:p>
    <w:p w14:paraId="1F2CF43A" w14:textId="77777777" w:rsidR="00C451D8" w:rsidRDefault="00C451D8" w:rsidP="00F22B37">
      <w:pPr>
        <w:ind w:right="107"/>
        <w:jc w:val="both"/>
        <w:rPr>
          <w:rFonts w:ascii="Arial" w:hAnsi="Arial" w:cs="Arial"/>
          <w:sz w:val="19"/>
          <w:szCs w:val="19"/>
          <w:lang w:eastAsia="es-CO"/>
        </w:rPr>
      </w:pPr>
    </w:p>
    <w:p w14:paraId="52919213" w14:textId="77777777" w:rsidR="00E50EA0" w:rsidRDefault="00E50EA0" w:rsidP="00C451D8">
      <w:pPr>
        <w:ind w:left="284" w:right="107"/>
        <w:jc w:val="both"/>
        <w:rPr>
          <w:rFonts w:ascii="Arial" w:hAnsi="Arial" w:cs="Arial"/>
          <w:sz w:val="19"/>
          <w:szCs w:val="19"/>
          <w:lang w:eastAsia="es-CO"/>
        </w:rPr>
      </w:pPr>
    </w:p>
    <w:p w14:paraId="7EFCDB17" w14:textId="77777777" w:rsidR="00E50EA0" w:rsidRDefault="00E50EA0" w:rsidP="00C451D8">
      <w:pPr>
        <w:ind w:left="284" w:right="107"/>
        <w:jc w:val="both"/>
        <w:rPr>
          <w:rFonts w:ascii="Arial" w:hAnsi="Arial" w:cs="Arial"/>
          <w:sz w:val="19"/>
          <w:szCs w:val="19"/>
          <w:lang w:eastAsia="es-CO"/>
        </w:rPr>
      </w:pPr>
    </w:p>
    <w:p w14:paraId="35A5C8E1" w14:textId="77777777" w:rsidR="006253D2" w:rsidRPr="00C451D8" w:rsidRDefault="006253D2" w:rsidP="00C451D8">
      <w:pPr>
        <w:ind w:left="284" w:right="107"/>
        <w:jc w:val="both"/>
        <w:rPr>
          <w:rFonts w:ascii="Arial" w:hAnsi="Arial" w:cs="Arial"/>
          <w:sz w:val="19"/>
          <w:szCs w:val="19"/>
          <w:lang w:eastAsia="es-CO"/>
        </w:rPr>
      </w:pPr>
    </w:p>
    <w:p w14:paraId="1AA206AD" w14:textId="77777777" w:rsidR="00C451D8" w:rsidRPr="00C451D8" w:rsidRDefault="00C451D8" w:rsidP="00C451D8">
      <w:pPr>
        <w:ind w:left="284" w:right="107"/>
        <w:jc w:val="both"/>
        <w:rPr>
          <w:rFonts w:ascii="Arial" w:hAnsi="Arial" w:cs="Arial"/>
          <w:sz w:val="19"/>
          <w:szCs w:val="19"/>
        </w:rPr>
      </w:pPr>
      <w:r w:rsidRPr="00C451D8">
        <w:rPr>
          <w:rFonts w:ascii="Arial" w:hAnsi="Arial" w:cs="Arial"/>
          <w:b/>
          <w:bCs/>
          <w:sz w:val="19"/>
          <w:szCs w:val="19"/>
        </w:rPr>
        <w:t>_________________________________</w:t>
      </w:r>
    </w:p>
    <w:p w14:paraId="54E6D7C3" w14:textId="77777777" w:rsidR="00C451D8" w:rsidRPr="00C451D8" w:rsidRDefault="00C451D8" w:rsidP="00C451D8">
      <w:pPr>
        <w:pStyle w:val="Sinespaciado1"/>
        <w:ind w:left="284" w:right="107"/>
        <w:rPr>
          <w:rFonts w:ascii="Arial" w:hAnsi="Arial" w:cs="Arial"/>
          <w:sz w:val="19"/>
          <w:szCs w:val="19"/>
        </w:rPr>
      </w:pPr>
      <w:r w:rsidRPr="00C451D8">
        <w:rPr>
          <w:rFonts w:ascii="Arial" w:hAnsi="Arial" w:cs="Arial"/>
          <w:sz w:val="19"/>
          <w:szCs w:val="19"/>
        </w:rPr>
        <w:t xml:space="preserve">Firma del representante legal del proponente </w:t>
      </w:r>
    </w:p>
    <w:p w14:paraId="36F04788" w14:textId="77777777" w:rsidR="00C451D8" w:rsidRPr="00C451D8" w:rsidRDefault="00C451D8" w:rsidP="00C451D8">
      <w:pPr>
        <w:pStyle w:val="Sinespaciado1"/>
        <w:ind w:left="284" w:right="107"/>
        <w:contextualSpacing/>
        <w:rPr>
          <w:rFonts w:ascii="Arial" w:hAnsi="Arial" w:cs="Arial"/>
          <w:sz w:val="19"/>
          <w:szCs w:val="19"/>
          <w:lang w:eastAsia="es-CO"/>
        </w:rPr>
      </w:pPr>
      <w:r w:rsidRPr="00C451D8">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38B39DA480724DD7AA61CFA79D60690B"/>
          </w:placeholder>
          <w:showingPlcHdr/>
        </w:sdtPr>
        <w:sdtContent>
          <w:r w:rsidRPr="00C451D8">
            <w:rPr>
              <w:rStyle w:val="Textodelmarcadordeposicin"/>
              <w:rFonts w:ascii="Arial" w:eastAsiaTheme="minorEastAsia" w:hAnsi="Arial" w:cs="Arial"/>
              <w:color w:val="FF8F8F"/>
              <w:sz w:val="19"/>
              <w:szCs w:val="19"/>
            </w:rPr>
            <w:t>Diligenciar el nombre completo del proponente</w:t>
          </w:r>
        </w:sdtContent>
      </w:sdt>
    </w:p>
    <w:p w14:paraId="3AF4F144" w14:textId="77777777" w:rsidR="00C451D8" w:rsidRPr="00C451D8" w:rsidRDefault="00C451D8" w:rsidP="00C451D8">
      <w:pPr>
        <w:pStyle w:val="Sinespaciado1"/>
        <w:ind w:left="284" w:right="107"/>
        <w:contextualSpacing/>
        <w:rPr>
          <w:rFonts w:ascii="Arial" w:hAnsi="Arial" w:cs="Arial"/>
          <w:color w:val="000000"/>
          <w:sz w:val="19"/>
          <w:szCs w:val="19"/>
        </w:rPr>
      </w:pPr>
      <w:r w:rsidRPr="00C451D8">
        <w:rPr>
          <w:rFonts w:ascii="Arial" w:hAnsi="Arial" w:cs="Arial"/>
          <w:sz w:val="19"/>
          <w:szCs w:val="19"/>
          <w:lang w:eastAsia="es-CO"/>
        </w:rPr>
        <w:t xml:space="preserve">Identificación (NIT </w:t>
      </w:r>
      <w:r w:rsidRPr="00C451D8">
        <w:rPr>
          <w:rFonts w:ascii="Segoe UI Symbol" w:eastAsia="MS Gothic" w:hAnsi="Segoe UI Symbol" w:cs="Segoe UI Symbol"/>
          <w:sz w:val="19"/>
          <w:szCs w:val="19"/>
          <w:lang w:eastAsia="es-CO"/>
        </w:rPr>
        <w:t>☐</w:t>
      </w:r>
      <w:r w:rsidRPr="00C451D8">
        <w:rPr>
          <w:rFonts w:ascii="Arial" w:hAnsi="Arial" w:cs="Arial"/>
          <w:sz w:val="19"/>
          <w:szCs w:val="19"/>
          <w:lang w:eastAsia="es-CO"/>
        </w:rPr>
        <w:t xml:space="preserve"> C.C </w:t>
      </w:r>
      <w:proofErr w:type="gramStart"/>
      <w:r w:rsidRPr="00C451D8">
        <w:rPr>
          <w:rFonts w:ascii="Segoe UI Symbol" w:eastAsia="MS Gothic" w:hAnsi="Segoe UI Symbol" w:cs="Segoe UI Symbol"/>
          <w:sz w:val="19"/>
          <w:szCs w:val="19"/>
          <w:lang w:eastAsia="es-CO"/>
        </w:rPr>
        <w:t>☐</w:t>
      </w:r>
      <w:r w:rsidRPr="00C451D8">
        <w:rPr>
          <w:rFonts w:ascii="Arial" w:hAnsi="Arial" w:cs="Arial"/>
          <w:sz w:val="19"/>
          <w:szCs w:val="19"/>
          <w:lang w:eastAsia="es-CO"/>
        </w:rPr>
        <w:t xml:space="preserve">  C.E</w:t>
      </w:r>
      <w:proofErr w:type="gramEnd"/>
      <w:r w:rsidRPr="00C451D8">
        <w:rPr>
          <w:rFonts w:ascii="Arial" w:hAnsi="Arial" w:cs="Arial"/>
          <w:sz w:val="19"/>
          <w:szCs w:val="19"/>
          <w:lang w:eastAsia="es-CO"/>
        </w:rPr>
        <w:t xml:space="preserve"> </w:t>
      </w:r>
      <w:r w:rsidRPr="00C451D8">
        <w:rPr>
          <w:rFonts w:ascii="Segoe UI Symbol" w:eastAsia="MS Gothic" w:hAnsi="Segoe UI Symbol" w:cs="Segoe UI Symbol"/>
          <w:sz w:val="19"/>
          <w:szCs w:val="19"/>
          <w:lang w:eastAsia="es-CO"/>
        </w:rPr>
        <w:t>☐</w:t>
      </w:r>
      <w:r w:rsidRPr="00C451D8">
        <w:rPr>
          <w:rFonts w:ascii="Arial" w:hAnsi="Arial" w:cs="Arial"/>
          <w:sz w:val="19"/>
          <w:szCs w:val="19"/>
          <w:lang w:eastAsia="es-CO"/>
        </w:rPr>
        <w:t>)</w:t>
      </w:r>
      <w:r w:rsidRPr="00C451D8">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2E63F337F5D24CFE892BACFA38488C75"/>
          </w:placeholder>
          <w:showingPlcHdr/>
        </w:sdtPr>
        <w:sdtContent>
          <w:r w:rsidRPr="00C451D8">
            <w:rPr>
              <w:rStyle w:val="Textodelmarcadordeposicin"/>
              <w:rFonts w:ascii="Arial" w:eastAsiaTheme="minorEastAsia" w:hAnsi="Arial" w:cs="Arial"/>
              <w:color w:val="FF8F8F"/>
              <w:sz w:val="19"/>
              <w:szCs w:val="19"/>
            </w:rPr>
            <w:t>Diligenciar la identificación del proponente</w:t>
          </w:r>
        </w:sdtContent>
      </w:sdt>
    </w:p>
    <w:p w14:paraId="61D894C5" w14:textId="77777777" w:rsidR="00C451D8" w:rsidRPr="00C451D8" w:rsidRDefault="00C451D8" w:rsidP="00C451D8">
      <w:pPr>
        <w:pStyle w:val="Sinespaciado1"/>
        <w:ind w:left="284" w:right="107"/>
        <w:contextualSpacing/>
        <w:rPr>
          <w:rFonts w:ascii="Arial" w:hAnsi="Arial" w:cs="Arial"/>
          <w:color w:val="000000"/>
          <w:sz w:val="19"/>
          <w:szCs w:val="19"/>
        </w:rPr>
      </w:pPr>
      <w:r w:rsidRPr="00C451D8">
        <w:rPr>
          <w:rFonts w:ascii="Arial" w:hAnsi="Arial" w:cs="Arial"/>
          <w:sz w:val="19"/>
          <w:szCs w:val="19"/>
          <w:lang w:eastAsia="es-CO"/>
        </w:rPr>
        <w:t>Nombre Representante Legal</w:t>
      </w:r>
      <w:r w:rsidRPr="00C451D8">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B316D5B676664789A7BEE5A956BF17FA"/>
          </w:placeholder>
          <w:showingPlcHdr/>
        </w:sdtPr>
        <w:sdtContent>
          <w:r w:rsidRPr="00C451D8">
            <w:rPr>
              <w:rStyle w:val="Textodelmarcadordeposicin"/>
              <w:rFonts w:ascii="Arial" w:eastAsiaTheme="minorEastAsia" w:hAnsi="Arial" w:cs="Arial"/>
              <w:color w:val="FF8F8F"/>
              <w:sz w:val="19"/>
              <w:szCs w:val="19"/>
            </w:rPr>
            <w:t>Diligenciar el nombre completo del representante legal</w:t>
          </w:r>
        </w:sdtContent>
      </w:sdt>
    </w:p>
    <w:p w14:paraId="4CD025F4" w14:textId="77777777" w:rsidR="00C451D8" w:rsidRPr="00C451D8" w:rsidRDefault="00C451D8" w:rsidP="00C451D8">
      <w:pPr>
        <w:pStyle w:val="Sinespaciado1"/>
        <w:ind w:left="284" w:right="107"/>
        <w:rPr>
          <w:rFonts w:ascii="Arial" w:hAnsi="Arial" w:cs="Arial"/>
          <w:color w:val="000000"/>
          <w:sz w:val="19"/>
          <w:szCs w:val="19"/>
        </w:rPr>
      </w:pPr>
      <w:r w:rsidRPr="00C451D8">
        <w:rPr>
          <w:rFonts w:ascii="Arial" w:hAnsi="Arial" w:cs="Arial"/>
          <w:color w:val="000000"/>
          <w:sz w:val="19"/>
          <w:szCs w:val="19"/>
        </w:rPr>
        <w:t xml:space="preserve">Identificación (C.C </w:t>
      </w:r>
      <w:proofErr w:type="gramStart"/>
      <w:r w:rsidRPr="00C451D8">
        <w:rPr>
          <w:rFonts w:ascii="Segoe UI Symbol" w:eastAsia="MS Gothic" w:hAnsi="Segoe UI Symbol" w:cs="Segoe UI Symbol"/>
          <w:sz w:val="19"/>
          <w:szCs w:val="19"/>
          <w:lang w:eastAsia="es-CO"/>
        </w:rPr>
        <w:t>☐</w:t>
      </w:r>
      <w:r w:rsidRPr="00C451D8">
        <w:rPr>
          <w:rFonts w:ascii="Arial" w:hAnsi="Arial" w:cs="Arial"/>
          <w:color w:val="000000"/>
          <w:sz w:val="19"/>
          <w:szCs w:val="19"/>
        </w:rPr>
        <w:t xml:space="preserve">  C.E.</w:t>
      </w:r>
      <w:proofErr w:type="gramEnd"/>
      <w:r w:rsidRPr="00C451D8">
        <w:rPr>
          <w:rFonts w:ascii="Arial" w:hAnsi="Arial" w:cs="Arial"/>
          <w:sz w:val="19"/>
          <w:szCs w:val="19"/>
          <w:lang w:eastAsia="es-CO"/>
        </w:rPr>
        <w:t xml:space="preserve"> </w:t>
      </w:r>
      <w:r w:rsidRPr="00C451D8">
        <w:rPr>
          <w:rFonts w:ascii="Segoe UI Symbol" w:eastAsia="MS Gothic" w:hAnsi="Segoe UI Symbol" w:cs="Segoe UI Symbol"/>
          <w:sz w:val="19"/>
          <w:szCs w:val="19"/>
          <w:lang w:eastAsia="es-CO"/>
        </w:rPr>
        <w:t>☐</w:t>
      </w:r>
      <w:r w:rsidRPr="00C451D8">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6424B2F5BAC84DDCAFDB4C020DDC31E7"/>
          </w:placeholder>
          <w:showingPlcHdr/>
        </w:sdtPr>
        <w:sdtContent>
          <w:r w:rsidRPr="00C451D8">
            <w:rPr>
              <w:rStyle w:val="Textodelmarcadordeposicin"/>
              <w:rFonts w:ascii="Arial" w:eastAsiaTheme="minorEastAsia" w:hAnsi="Arial" w:cs="Arial"/>
              <w:color w:val="FF8F8F"/>
              <w:sz w:val="19"/>
              <w:szCs w:val="19"/>
            </w:rPr>
            <w:t>Diligenciar el documento de identificación del representante legal</w:t>
          </w:r>
        </w:sdtContent>
      </w:sdt>
    </w:p>
    <w:p w14:paraId="684CDA0E" w14:textId="77777777" w:rsidR="00C451D8" w:rsidRPr="00C451D8" w:rsidRDefault="00C451D8" w:rsidP="00C451D8">
      <w:pPr>
        <w:pStyle w:val="Sinespaciado1"/>
        <w:ind w:left="284" w:right="107"/>
        <w:rPr>
          <w:rFonts w:ascii="Arial" w:hAnsi="Arial" w:cs="Arial"/>
          <w:color w:val="000000"/>
          <w:sz w:val="19"/>
          <w:szCs w:val="19"/>
        </w:rPr>
      </w:pPr>
      <w:r w:rsidRPr="00C451D8">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101CC0E2F3C24FBBA9077B458E744F9A"/>
          </w:placeholder>
          <w:showingPlcHdr/>
        </w:sdtPr>
        <w:sdtContent>
          <w:r w:rsidRPr="00C451D8">
            <w:rPr>
              <w:rStyle w:val="Textodelmarcadordeposicin"/>
              <w:rFonts w:ascii="Arial" w:eastAsiaTheme="minorEastAsia" w:hAnsi="Arial" w:cs="Arial"/>
              <w:color w:val="FF8F8F"/>
              <w:sz w:val="19"/>
              <w:szCs w:val="19"/>
            </w:rPr>
            <w:t>Diligenciar la dirección del proveedor</w:t>
          </w:r>
        </w:sdtContent>
      </w:sdt>
    </w:p>
    <w:p w14:paraId="675631D0" w14:textId="77777777" w:rsidR="00C451D8" w:rsidRPr="00C451D8" w:rsidRDefault="00C451D8" w:rsidP="00C451D8">
      <w:pPr>
        <w:pStyle w:val="Sinespaciado1"/>
        <w:ind w:left="284" w:right="107"/>
        <w:rPr>
          <w:rFonts w:ascii="Arial" w:hAnsi="Arial" w:cs="Arial"/>
          <w:sz w:val="19"/>
          <w:szCs w:val="19"/>
        </w:rPr>
      </w:pPr>
      <w:r w:rsidRPr="00C451D8">
        <w:rPr>
          <w:rFonts w:ascii="Arial" w:hAnsi="Arial" w:cs="Arial"/>
          <w:color w:val="000000" w:themeColor="text1"/>
          <w:sz w:val="19"/>
          <w:szCs w:val="19"/>
        </w:rPr>
        <w:t>Teléfono:</w:t>
      </w:r>
      <w:r w:rsidRPr="00C451D8">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A6556AC9672846379020556B264EC2A1"/>
          </w:placeholder>
          <w:showingPlcHdr/>
        </w:sdtPr>
        <w:sdtContent>
          <w:r w:rsidRPr="00C451D8">
            <w:rPr>
              <w:rStyle w:val="Textodelmarcadordeposicin"/>
              <w:rFonts w:ascii="Arial" w:eastAsiaTheme="minorEastAsia" w:hAnsi="Arial" w:cs="Arial"/>
              <w:color w:val="FF8F8F"/>
              <w:sz w:val="19"/>
              <w:szCs w:val="19"/>
            </w:rPr>
            <w:t>Diligenciar teléfonos de contacto del proveedor</w:t>
          </w:r>
        </w:sdtContent>
      </w:sdt>
    </w:p>
    <w:p w14:paraId="6E19B219" w14:textId="4C4FDEE2" w:rsidR="00E50EA0" w:rsidRPr="00F22B37" w:rsidRDefault="00C451D8" w:rsidP="00F22B37">
      <w:pPr>
        <w:ind w:left="284" w:right="107"/>
        <w:jc w:val="both"/>
        <w:rPr>
          <w:rFonts w:ascii="Arial" w:hAnsi="Arial" w:cs="Arial"/>
          <w:sz w:val="19"/>
          <w:szCs w:val="19"/>
        </w:rPr>
      </w:pPr>
      <w:r w:rsidRPr="00C451D8">
        <w:rPr>
          <w:rFonts w:ascii="Arial" w:hAnsi="Arial" w:cs="Arial"/>
          <w:color w:val="000000" w:themeColor="text1"/>
          <w:sz w:val="19"/>
          <w:szCs w:val="19"/>
        </w:rPr>
        <w:t>Email:</w:t>
      </w:r>
      <w:r w:rsidRPr="00C451D8">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360285248"/>
          <w:placeholder>
            <w:docPart w:val="C1AABE9D05D04542AFDBF281D3349361"/>
          </w:placeholder>
          <w:showingPlcHdr/>
        </w:sdtPr>
        <w:sdtContent>
          <w:r w:rsidRPr="00C451D8">
            <w:rPr>
              <w:rStyle w:val="Textodelmarcadordeposicin"/>
              <w:rFonts w:ascii="Arial" w:eastAsiaTheme="minorEastAsia" w:hAnsi="Arial" w:cs="Arial"/>
              <w:color w:val="FF8F8F"/>
              <w:sz w:val="19"/>
              <w:szCs w:val="19"/>
            </w:rPr>
            <w:t>Diligenciar correo electrónico de notificaciones</w:t>
          </w:r>
        </w:sdtContent>
      </w:sdt>
    </w:p>
    <w:p w14:paraId="21DC5850" w14:textId="77777777" w:rsidR="00E50EA0" w:rsidRDefault="00E50EA0" w:rsidP="00CD363C">
      <w:pPr>
        <w:jc w:val="center"/>
        <w:rPr>
          <w:rFonts w:ascii="Arial" w:hAnsi="Arial" w:cs="Arial"/>
          <w:b/>
          <w:sz w:val="20"/>
          <w:szCs w:val="20"/>
          <w:lang w:val="es-CO"/>
        </w:rPr>
      </w:pPr>
    </w:p>
    <w:p w14:paraId="314AB7D3" w14:textId="77777777" w:rsidR="00C22BFD" w:rsidRDefault="00C22BFD" w:rsidP="00CD363C">
      <w:pPr>
        <w:jc w:val="center"/>
        <w:rPr>
          <w:rFonts w:ascii="Arial" w:hAnsi="Arial" w:cs="Arial"/>
          <w:b/>
          <w:sz w:val="20"/>
          <w:szCs w:val="20"/>
          <w:lang w:val="es-CO"/>
        </w:rPr>
      </w:pPr>
    </w:p>
    <w:p w14:paraId="76BCDE65" w14:textId="77777777" w:rsidR="00C22BFD" w:rsidRDefault="00C22BFD" w:rsidP="00CD363C">
      <w:pPr>
        <w:jc w:val="center"/>
        <w:rPr>
          <w:rFonts w:ascii="Arial" w:hAnsi="Arial" w:cs="Arial"/>
          <w:b/>
          <w:sz w:val="20"/>
          <w:szCs w:val="20"/>
          <w:lang w:val="es-CO"/>
        </w:rPr>
      </w:pPr>
    </w:p>
    <w:p w14:paraId="6CC954C4" w14:textId="77777777" w:rsidR="00C22BFD" w:rsidRDefault="00C22BFD" w:rsidP="00CD363C">
      <w:pPr>
        <w:jc w:val="center"/>
        <w:rPr>
          <w:rFonts w:ascii="Arial" w:hAnsi="Arial" w:cs="Arial"/>
          <w:b/>
          <w:sz w:val="20"/>
          <w:szCs w:val="20"/>
          <w:lang w:val="es-CO"/>
        </w:rPr>
      </w:pPr>
    </w:p>
    <w:p w14:paraId="78DDAAB3" w14:textId="77777777" w:rsidR="00C22BFD" w:rsidRDefault="00C22BFD" w:rsidP="00CD363C">
      <w:pPr>
        <w:jc w:val="center"/>
        <w:rPr>
          <w:rFonts w:ascii="Arial" w:hAnsi="Arial" w:cs="Arial"/>
          <w:b/>
          <w:sz w:val="20"/>
          <w:szCs w:val="20"/>
          <w:lang w:val="es-CO"/>
        </w:rPr>
      </w:pPr>
    </w:p>
    <w:p w14:paraId="44520259" w14:textId="77777777" w:rsidR="00C22BFD" w:rsidRDefault="00C22BFD" w:rsidP="00CD363C">
      <w:pPr>
        <w:jc w:val="center"/>
        <w:rPr>
          <w:rFonts w:ascii="Arial" w:hAnsi="Arial" w:cs="Arial"/>
          <w:b/>
          <w:sz w:val="20"/>
          <w:szCs w:val="20"/>
          <w:lang w:val="es-CO"/>
        </w:rPr>
      </w:pPr>
    </w:p>
    <w:p w14:paraId="0404B220" w14:textId="77777777" w:rsidR="00C22BFD" w:rsidRDefault="00C22BFD" w:rsidP="00CD363C">
      <w:pPr>
        <w:jc w:val="center"/>
        <w:rPr>
          <w:rFonts w:ascii="Arial" w:hAnsi="Arial" w:cs="Arial"/>
          <w:b/>
          <w:sz w:val="20"/>
          <w:szCs w:val="20"/>
          <w:lang w:val="es-CO"/>
        </w:rPr>
      </w:pPr>
    </w:p>
    <w:p w14:paraId="78708451" w14:textId="77777777" w:rsidR="00C22BFD" w:rsidRDefault="00C22BFD" w:rsidP="00CD363C">
      <w:pPr>
        <w:jc w:val="center"/>
        <w:rPr>
          <w:rFonts w:ascii="Arial" w:hAnsi="Arial" w:cs="Arial"/>
          <w:b/>
          <w:sz w:val="20"/>
          <w:szCs w:val="20"/>
          <w:lang w:val="es-CO"/>
        </w:rPr>
      </w:pPr>
    </w:p>
    <w:p w14:paraId="4D8BFE7E" w14:textId="77777777" w:rsidR="00C22BFD" w:rsidRDefault="00C22BFD" w:rsidP="00CD363C">
      <w:pPr>
        <w:jc w:val="center"/>
        <w:rPr>
          <w:rFonts w:ascii="Arial" w:hAnsi="Arial" w:cs="Arial"/>
          <w:b/>
          <w:sz w:val="20"/>
          <w:szCs w:val="20"/>
          <w:lang w:val="es-CO"/>
        </w:rPr>
      </w:pPr>
    </w:p>
    <w:p w14:paraId="6A6D9AC0" w14:textId="77777777" w:rsidR="00C22BFD" w:rsidRDefault="00C22BFD" w:rsidP="00CD363C">
      <w:pPr>
        <w:jc w:val="center"/>
        <w:rPr>
          <w:rFonts w:ascii="Arial" w:hAnsi="Arial" w:cs="Arial"/>
          <w:b/>
          <w:sz w:val="20"/>
          <w:szCs w:val="20"/>
          <w:lang w:val="es-CO"/>
        </w:rPr>
      </w:pPr>
    </w:p>
    <w:p w14:paraId="08A1B3C3" w14:textId="77777777" w:rsidR="00C22BFD" w:rsidRDefault="00C22BFD" w:rsidP="00CD363C">
      <w:pPr>
        <w:jc w:val="center"/>
        <w:rPr>
          <w:rFonts w:ascii="Arial" w:hAnsi="Arial" w:cs="Arial"/>
          <w:b/>
          <w:sz w:val="20"/>
          <w:szCs w:val="20"/>
          <w:lang w:val="es-CO"/>
        </w:rPr>
      </w:pPr>
    </w:p>
    <w:p w14:paraId="68B18E00" w14:textId="77777777" w:rsidR="00C22BFD" w:rsidRDefault="00C22BFD" w:rsidP="00CD363C">
      <w:pPr>
        <w:jc w:val="center"/>
        <w:rPr>
          <w:rFonts w:ascii="Arial" w:hAnsi="Arial" w:cs="Arial"/>
          <w:b/>
          <w:sz w:val="20"/>
          <w:szCs w:val="20"/>
          <w:lang w:val="es-CO"/>
        </w:rPr>
      </w:pPr>
    </w:p>
    <w:p w14:paraId="13E76A49" w14:textId="77777777" w:rsidR="00C22BFD" w:rsidRDefault="00C22BFD" w:rsidP="00CD363C">
      <w:pPr>
        <w:jc w:val="center"/>
        <w:rPr>
          <w:rFonts w:ascii="Arial" w:hAnsi="Arial" w:cs="Arial"/>
          <w:b/>
          <w:sz w:val="20"/>
          <w:szCs w:val="20"/>
          <w:lang w:val="es-CO"/>
        </w:rPr>
      </w:pPr>
    </w:p>
    <w:p w14:paraId="088D0FAB" w14:textId="77777777" w:rsidR="00C22BFD" w:rsidRDefault="00C22BFD" w:rsidP="00CD363C">
      <w:pPr>
        <w:jc w:val="center"/>
        <w:rPr>
          <w:rFonts w:ascii="Arial" w:hAnsi="Arial" w:cs="Arial"/>
          <w:b/>
          <w:sz w:val="20"/>
          <w:szCs w:val="20"/>
          <w:lang w:val="es-CO"/>
        </w:rPr>
      </w:pPr>
    </w:p>
    <w:p w14:paraId="368012DF" w14:textId="77777777" w:rsidR="00C22BFD" w:rsidRDefault="00C22BFD" w:rsidP="00CD363C">
      <w:pPr>
        <w:jc w:val="center"/>
        <w:rPr>
          <w:rFonts w:ascii="Arial" w:hAnsi="Arial" w:cs="Arial"/>
          <w:b/>
          <w:sz w:val="20"/>
          <w:szCs w:val="20"/>
          <w:lang w:val="es-CO"/>
        </w:rPr>
      </w:pPr>
    </w:p>
    <w:p w14:paraId="1F598DF5" w14:textId="77777777" w:rsidR="00C22BFD" w:rsidRDefault="00C22BFD" w:rsidP="00CD363C">
      <w:pPr>
        <w:jc w:val="center"/>
        <w:rPr>
          <w:rFonts w:ascii="Arial" w:hAnsi="Arial" w:cs="Arial"/>
          <w:b/>
          <w:sz w:val="20"/>
          <w:szCs w:val="20"/>
          <w:lang w:val="es-CO"/>
        </w:rPr>
      </w:pPr>
    </w:p>
    <w:p w14:paraId="3EAD7D90" w14:textId="77777777" w:rsidR="00C22BFD" w:rsidRDefault="00C22BFD" w:rsidP="00CD363C">
      <w:pPr>
        <w:jc w:val="center"/>
        <w:rPr>
          <w:rFonts w:ascii="Arial" w:hAnsi="Arial" w:cs="Arial"/>
          <w:b/>
          <w:sz w:val="20"/>
          <w:szCs w:val="20"/>
          <w:lang w:val="es-CO"/>
        </w:rPr>
      </w:pPr>
    </w:p>
    <w:p w14:paraId="1F5AB64C" w14:textId="77777777" w:rsidR="00C22BFD" w:rsidRDefault="00C22BFD" w:rsidP="00CD363C">
      <w:pPr>
        <w:jc w:val="center"/>
        <w:rPr>
          <w:rFonts w:ascii="Arial" w:hAnsi="Arial" w:cs="Arial"/>
          <w:b/>
          <w:sz w:val="20"/>
          <w:szCs w:val="20"/>
          <w:lang w:val="es-CO"/>
        </w:rPr>
      </w:pPr>
    </w:p>
    <w:p w14:paraId="66F3DD1C" w14:textId="77777777" w:rsidR="00C22BFD" w:rsidRDefault="00C22BFD" w:rsidP="00CD363C">
      <w:pPr>
        <w:jc w:val="center"/>
        <w:rPr>
          <w:rFonts w:ascii="Arial" w:hAnsi="Arial" w:cs="Arial"/>
          <w:b/>
          <w:sz w:val="20"/>
          <w:szCs w:val="20"/>
          <w:lang w:val="es-CO"/>
        </w:rPr>
      </w:pPr>
    </w:p>
    <w:p w14:paraId="3EB2F734" w14:textId="77777777" w:rsidR="00C22BFD" w:rsidRDefault="00C22BFD" w:rsidP="00CD363C">
      <w:pPr>
        <w:jc w:val="center"/>
        <w:rPr>
          <w:rFonts w:ascii="Arial" w:hAnsi="Arial" w:cs="Arial"/>
          <w:b/>
          <w:sz w:val="20"/>
          <w:szCs w:val="20"/>
          <w:lang w:val="es-CO"/>
        </w:rPr>
      </w:pPr>
    </w:p>
    <w:p w14:paraId="27B105A8" w14:textId="77777777" w:rsidR="00C22BFD" w:rsidRDefault="00C22BFD" w:rsidP="00CD363C">
      <w:pPr>
        <w:jc w:val="center"/>
        <w:rPr>
          <w:rFonts w:ascii="Arial" w:hAnsi="Arial" w:cs="Arial"/>
          <w:b/>
          <w:sz w:val="20"/>
          <w:szCs w:val="20"/>
          <w:lang w:val="es-CO"/>
        </w:rPr>
      </w:pPr>
    </w:p>
    <w:p w14:paraId="302EF31A" w14:textId="77777777" w:rsidR="00C22BFD" w:rsidRDefault="00C22BFD" w:rsidP="00CD363C">
      <w:pPr>
        <w:jc w:val="center"/>
        <w:rPr>
          <w:rFonts w:ascii="Arial" w:hAnsi="Arial" w:cs="Arial"/>
          <w:b/>
          <w:sz w:val="20"/>
          <w:szCs w:val="20"/>
          <w:lang w:val="es-CO"/>
        </w:rPr>
      </w:pPr>
    </w:p>
    <w:p w14:paraId="366C3FF8" w14:textId="77777777" w:rsidR="00C22BFD" w:rsidRDefault="00C22BFD" w:rsidP="00CD363C">
      <w:pPr>
        <w:jc w:val="center"/>
        <w:rPr>
          <w:rFonts w:ascii="Arial" w:hAnsi="Arial" w:cs="Arial"/>
          <w:b/>
          <w:sz w:val="20"/>
          <w:szCs w:val="20"/>
          <w:lang w:val="es-CO"/>
        </w:rPr>
      </w:pPr>
    </w:p>
    <w:p w14:paraId="0FD82A4B" w14:textId="77777777" w:rsidR="00C22BFD" w:rsidRDefault="00C22BFD" w:rsidP="00CD363C">
      <w:pPr>
        <w:jc w:val="center"/>
        <w:rPr>
          <w:rFonts w:ascii="Arial" w:hAnsi="Arial" w:cs="Arial"/>
          <w:b/>
          <w:sz w:val="20"/>
          <w:szCs w:val="20"/>
          <w:lang w:val="es-CO"/>
        </w:rPr>
      </w:pPr>
    </w:p>
    <w:p w14:paraId="5D443FBE" w14:textId="77777777" w:rsidR="00C22BFD" w:rsidRDefault="00C22BFD" w:rsidP="00CD363C">
      <w:pPr>
        <w:jc w:val="center"/>
        <w:rPr>
          <w:rFonts w:ascii="Arial" w:hAnsi="Arial" w:cs="Arial"/>
          <w:b/>
          <w:sz w:val="20"/>
          <w:szCs w:val="20"/>
          <w:lang w:val="es-CO"/>
        </w:rPr>
      </w:pPr>
    </w:p>
    <w:p w14:paraId="398C2FEC" w14:textId="77777777" w:rsidR="00C22BFD" w:rsidRDefault="00C22BFD" w:rsidP="00CD363C">
      <w:pPr>
        <w:jc w:val="center"/>
        <w:rPr>
          <w:rFonts w:ascii="Arial" w:hAnsi="Arial" w:cs="Arial"/>
          <w:b/>
          <w:sz w:val="20"/>
          <w:szCs w:val="20"/>
          <w:lang w:val="es-CO"/>
        </w:rPr>
      </w:pPr>
    </w:p>
    <w:p w14:paraId="63527289" w14:textId="77777777" w:rsidR="00C22BFD" w:rsidRDefault="00C22BFD" w:rsidP="00CD363C">
      <w:pPr>
        <w:jc w:val="center"/>
        <w:rPr>
          <w:rFonts w:ascii="Arial" w:hAnsi="Arial" w:cs="Arial"/>
          <w:b/>
          <w:sz w:val="20"/>
          <w:szCs w:val="20"/>
          <w:lang w:val="es-CO"/>
        </w:rPr>
      </w:pPr>
    </w:p>
    <w:p w14:paraId="57BA35DA" w14:textId="77777777" w:rsidR="00C22BFD" w:rsidRDefault="00C22BFD" w:rsidP="00CD363C">
      <w:pPr>
        <w:jc w:val="center"/>
        <w:rPr>
          <w:rFonts w:ascii="Arial" w:hAnsi="Arial" w:cs="Arial"/>
          <w:b/>
          <w:sz w:val="20"/>
          <w:szCs w:val="20"/>
          <w:lang w:val="es-CO"/>
        </w:rPr>
      </w:pPr>
    </w:p>
    <w:p w14:paraId="24FCF2AA" w14:textId="77777777" w:rsidR="00C22BFD" w:rsidRDefault="00C22BFD" w:rsidP="00CD363C">
      <w:pPr>
        <w:jc w:val="center"/>
        <w:rPr>
          <w:rFonts w:ascii="Arial" w:hAnsi="Arial" w:cs="Arial"/>
          <w:b/>
          <w:sz w:val="20"/>
          <w:szCs w:val="20"/>
          <w:lang w:val="es-CO"/>
        </w:rPr>
      </w:pPr>
    </w:p>
    <w:p w14:paraId="7AFFDDCB" w14:textId="77777777" w:rsidR="00C22BFD" w:rsidRDefault="00C22BFD" w:rsidP="00CD363C">
      <w:pPr>
        <w:jc w:val="center"/>
        <w:rPr>
          <w:rFonts w:ascii="Arial" w:hAnsi="Arial" w:cs="Arial"/>
          <w:b/>
          <w:sz w:val="20"/>
          <w:szCs w:val="20"/>
          <w:lang w:val="es-CO"/>
        </w:rPr>
      </w:pPr>
    </w:p>
    <w:p w14:paraId="223D7B46" w14:textId="77777777" w:rsidR="00C22BFD" w:rsidRDefault="00C22BFD" w:rsidP="00CD363C">
      <w:pPr>
        <w:jc w:val="center"/>
        <w:rPr>
          <w:rFonts w:ascii="Arial" w:hAnsi="Arial" w:cs="Arial"/>
          <w:b/>
          <w:sz w:val="20"/>
          <w:szCs w:val="20"/>
          <w:lang w:val="es-CO"/>
        </w:rPr>
      </w:pPr>
    </w:p>
    <w:p w14:paraId="6F0A165D" w14:textId="77777777" w:rsidR="00C22BFD" w:rsidRDefault="00C22BFD" w:rsidP="00CD363C">
      <w:pPr>
        <w:jc w:val="center"/>
        <w:rPr>
          <w:rFonts w:ascii="Arial" w:hAnsi="Arial" w:cs="Arial"/>
          <w:b/>
          <w:sz w:val="20"/>
          <w:szCs w:val="20"/>
          <w:lang w:val="es-CO"/>
        </w:rPr>
      </w:pPr>
    </w:p>
    <w:p w14:paraId="7DB31F42" w14:textId="77777777" w:rsidR="00C22BFD" w:rsidRDefault="00C22BFD" w:rsidP="00CD363C">
      <w:pPr>
        <w:jc w:val="center"/>
        <w:rPr>
          <w:rFonts w:ascii="Arial" w:hAnsi="Arial" w:cs="Arial"/>
          <w:b/>
          <w:sz w:val="20"/>
          <w:szCs w:val="20"/>
          <w:lang w:val="es-CO"/>
        </w:rPr>
      </w:pPr>
    </w:p>
    <w:p w14:paraId="68A622C0" w14:textId="77777777" w:rsidR="00C22BFD" w:rsidRDefault="00C22BFD" w:rsidP="00CD363C">
      <w:pPr>
        <w:jc w:val="center"/>
        <w:rPr>
          <w:rFonts w:ascii="Arial" w:hAnsi="Arial" w:cs="Arial"/>
          <w:b/>
          <w:sz w:val="20"/>
          <w:szCs w:val="20"/>
          <w:lang w:val="es-CO"/>
        </w:rPr>
      </w:pPr>
    </w:p>
    <w:p w14:paraId="57CE375C" w14:textId="77777777" w:rsidR="00C22BFD" w:rsidRDefault="00C22BFD" w:rsidP="00CD363C">
      <w:pPr>
        <w:jc w:val="center"/>
        <w:rPr>
          <w:rFonts w:ascii="Arial" w:hAnsi="Arial" w:cs="Arial"/>
          <w:b/>
          <w:sz w:val="20"/>
          <w:szCs w:val="20"/>
          <w:lang w:val="es-CO"/>
        </w:rPr>
      </w:pPr>
    </w:p>
    <w:p w14:paraId="23B33CE6" w14:textId="77777777" w:rsidR="00C22BFD" w:rsidRDefault="00C22BFD" w:rsidP="00CD363C">
      <w:pPr>
        <w:jc w:val="center"/>
        <w:rPr>
          <w:rFonts w:ascii="Arial" w:hAnsi="Arial" w:cs="Arial"/>
          <w:b/>
          <w:sz w:val="20"/>
          <w:szCs w:val="20"/>
          <w:lang w:val="es-CO"/>
        </w:rPr>
      </w:pPr>
    </w:p>
    <w:p w14:paraId="1B81951B" w14:textId="77777777" w:rsidR="00C22BFD" w:rsidRDefault="00C22BFD" w:rsidP="00CD363C">
      <w:pPr>
        <w:jc w:val="center"/>
        <w:rPr>
          <w:rFonts w:ascii="Arial" w:hAnsi="Arial" w:cs="Arial"/>
          <w:b/>
          <w:sz w:val="20"/>
          <w:szCs w:val="20"/>
          <w:lang w:val="es-CO"/>
        </w:rPr>
      </w:pPr>
    </w:p>
    <w:p w14:paraId="5CECAF2E" w14:textId="77777777" w:rsidR="00C22BFD" w:rsidRDefault="00C22BFD" w:rsidP="00CD363C">
      <w:pPr>
        <w:jc w:val="center"/>
        <w:rPr>
          <w:rFonts w:ascii="Arial" w:hAnsi="Arial" w:cs="Arial"/>
          <w:b/>
          <w:sz w:val="20"/>
          <w:szCs w:val="20"/>
          <w:lang w:val="es-CO"/>
        </w:rPr>
      </w:pPr>
    </w:p>
    <w:p w14:paraId="1DC6BA77" w14:textId="6AD2538E"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t xml:space="preserve">FORMULARIO No. </w:t>
      </w:r>
      <w:r w:rsidR="00E95DA0">
        <w:rPr>
          <w:rFonts w:ascii="Arial" w:hAnsi="Arial" w:cs="Arial"/>
          <w:b/>
          <w:sz w:val="20"/>
          <w:szCs w:val="20"/>
          <w:lang w:val="es-CO"/>
        </w:rPr>
        <w:t>2</w:t>
      </w:r>
    </w:p>
    <w:p w14:paraId="6BEC1CE1" w14:textId="77777777" w:rsidR="008E4F7D" w:rsidRPr="00C451D8" w:rsidRDefault="008E4F7D" w:rsidP="008E4F7D">
      <w:pPr>
        <w:pStyle w:val="Textoindependiente"/>
        <w:rPr>
          <w:b/>
          <w:sz w:val="8"/>
          <w:szCs w:val="20"/>
          <w:lang w:val="es-CO"/>
        </w:rPr>
      </w:pPr>
    </w:p>
    <w:p w14:paraId="5C1CCE0F" w14:textId="3560EA72"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581A0C0F" w14:textId="620EE5CA" w:rsidR="008E4F7D" w:rsidRPr="00F465B7" w:rsidRDefault="00C451D8" w:rsidP="008E4F7D">
      <w:pPr>
        <w:pStyle w:val="Textoindependiente"/>
        <w:rPr>
          <w:b/>
          <w:sz w:val="20"/>
          <w:szCs w:val="22"/>
        </w:rPr>
      </w:pPr>
      <w:r>
        <w:rPr>
          <w:noProof/>
          <w:lang w:val="es-CO" w:eastAsia="es-CO"/>
        </w:rPr>
        <w:drawing>
          <wp:anchor distT="0" distB="0" distL="114300" distR="114300" simplePos="0" relativeHeight="251661312" behindDoc="0" locked="0" layoutInCell="1" allowOverlap="1" wp14:anchorId="236B914E" wp14:editId="1ED793C3">
            <wp:simplePos x="0" y="0"/>
            <wp:positionH relativeFrom="margin">
              <wp:align>right</wp:align>
            </wp:positionH>
            <wp:positionV relativeFrom="paragraph">
              <wp:posOffset>127000</wp:posOffset>
            </wp:positionV>
            <wp:extent cx="6235065" cy="7448550"/>
            <wp:effectExtent l="0" t="0" r="0"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11">
                      <a:extLst>
                        <a:ext uri="{28A0092B-C50C-407E-A947-70E740481C1C}">
                          <a14:useLocalDpi xmlns:a14="http://schemas.microsoft.com/office/drawing/2010/main" val="0"/>
                        </a:ext>
                      </a:extLst>
                    </a:blip>
                    <a:stretch>
                      <a:fillRect/>
                    </a:stretch>
                  </pic:blipFill>
                  <pic:spPr>
                    <a:xfrm>
                      <a:off x="0" y="0"/>
                      <a:ext cx="6235065" cy="7448550"/>
                    </a:xfrm>
                    <a:prstGeom prst="rect">
                      <a:avLst/>
                    </a:prstGeom>
                  </pic:spPr>
                </pic:pic>
              </a:graphicData>
            </a:graphic>
            <wp14:sizeRelH relativeFrom="page">
              <wp14:pctWidth>0</wp14:pctWidth>
            </wp14:sizeRelH>
            <wp14:sizeRelV relativeFrom="page">
              <wp14:pctHeight>0</wp14:pctHeight>
            </wp14:sizeRelV>
          </wp:anchor>
        </w:drawing>
      </w:r>
    </w:p>
    <w:p w14:paraId="76F51803" w14:textId="0684C277" w:rsidR="002B7545" w:rsidRDefault="002B7545" w:rsidP="002F2EA5">
      <w:pPr>
        <w:jc w:val="center"/>
        <w:rPr>
          <w:rFonts w:ascii="Arial" w:hAnsi="Arial" w:cs="Arial"/>
          <w:b/>
          <w:sz w:val="18"/>
          <w:szCs w:val="20"/>
          <w:lang w:val="es-CO"/>
        </w:rPr>
      </w:pPr>
    </w:p>
    <w:p w14:paraId="23A7DA21" w14:textId="6B6A30A3" w:rsidR="00C451D8" w:rsidRDefault="00C451D8" w:rsidP="002F2EA5">
      <w:pPr>
        <w:jc w:val="center"/>
        <w:rPr>
          <w:rFonts w:ascii="Arial" w:hAnsi="Arial" w:cs="Arial"/>
          <w:b/>
          <w:sz w:val="18"/>
          <w:szCs w:val="20"/>
          <w:lang w:val="es-CO"/>
        </w:rPr>
      </w:pPr>
    </w:p>
    <w:p w14:paraId="7967E9F8" w14:textId="135D9A2B" w:rsidR="00C451D8" w:rsidRDefault="00C451D8" w:rsidP="002F2EA5">
      <w:pPr>
        <w:jc w:val="center"/>
        <w:rPr>
          <w:rFonts w:ascii="Arial" w:hAnsi="Arial" w:cs="Arial"/>
          <w:b/>
          <w:sz w:val="18"/>
          <w:szCs w:val="20"/>
          <w:lang w:val="es-CO"/>
        </w:rPr>
      </w:pPr>
    </w:p>
    <w:p w14:paraId="2287C1F6" w14:textId="77777777" w:rsidR="00C451D8" w:rsidRDefault="00C451D8" w:rsidP="002F2EA5">
      <w:pPr>
        <w:jc w:val="center"/>
        <w:rPr>
          <w:rFonts w:ascii="Arial" w:hAnsi="Arial" w:cs="Arial"/>
          <w:b/>
          <w:sz w:val="18"/>
          <w:szCs w:val="20"/>
          <w:lang w:val="es-CO"/>
        </w:rPr>
      </w:pPr>
    </w:p>
    <w:p w14:paraId="4D28BF60" w14:textId="68467F5C" w:rsidR="00C451D8" w:rsidRDefault="00C451D8" w:rsidP="002F2EA5">
      <w:pPr>
        <w:jc w:val="center"/>
        <w:rPr>
          <w:rFonts w:ascii="Arial" w:hAnsi="Arial" w:cs="Arial"/>
          <w:b/>
          <w:sz w:val="18"/>
          <w:szCs w:val="20"/>
          <w:lang w:val="es-CO"/>
        </w:rPr>
      </w:pPr>
    </w:p>
    <w:p w14:paraId="2F42AAE1" w14:textId="1524F67F" w:rsidR="00C451D8" w:rsidRDefault="00C451D8" w:rsidP="002F2EA5">
      <w:pPr>
        <w:jc w:val="center"/>
        <w:rPr>
          <w:rFonts w:ascii="Arial" w:hAnsi="Arial" w:cs="Arial"/>
          <w:b/>
          <w:sz w:val="18"/>
          <w:szCs w:val="20"/>
          <w:lang w:val="es-CO"/>
        </w:rPr>
      </w:pPr>
    </w:p>
    <w:p w14:paraId="2BA24DE2" w14:textId="0380B6B0" w:rsidR="00C451D8" w:rsidRDefault="00C451D8" w:rsidP="002F2EA5">
      <w:pPr>
        <w:jc w:val="center"/>
        <w:rPr>
          <w:rFonts w:ascii="Arial" w:hAnsi="Arial" w:cs="Arial"/>
          <w:b/>
          <w:sz w:val="18"/>
          <w:szCs w:val="20"/>
          <w:lang w:val="es-CO"/>
        </w:rPr>
      </w:pPr>
    </w:p>
    <w:p w14:paraId="0C92B045" w14:textId="7A60B5E7" w:rsidR="00C451D8" w:rsidRDefault="00C451D8" w:rsidP="002F2EA5">
      <w:pPr>
        <w:jc w:val="center"/>
        <w:rPr>
          <w:rFonts w:ascii="Arial" w:hAnsi="Arial" w:cs="Arial"/>
          <w:b/>
          <w:sz w:val="18"/>
          <w:szCs w:val="20"/>
          <w:lang w:val="es-CO"/>
        </w:rPr>
      </w:pPr>
    </w:p>
    <w:p w14:paraId="72810062" w14:textId="6D4C1AA7" w:rsidR="00C451D8" w:rsidRDefault="00C451D8" w:rsidP="002F2EA5">
      <w:pPr>
        <w:jc w:val="center"/>
        <w:rPr>
          <w:rFonts w:ascii="Arial" w:hAnsi="Arial" w:cs="Arial"/>
          <w:b/>
          <w:sz w:val="18"/>
          <w:szCs w:val="20"/>
          <w:lang w:val="es-CO"/>
        </w:rPr>
      </w:pPr>
    </w:p>
    <w:p w14:paraId="59F8AE14" w14:textId="77777777" w:rsidR="00C451D8" w:rsidRDefault="00C451D8" w:rsidP="002F2EA5">
      <w:pPr>
        <w:jc w:val="center"/>
        <w:rPr>
          <w:rFonts w:ascii="Arial" w:hAnsi="Arial" w:cs="Arial"/>
          <w:b/>
          <w:sz w:val="18"/>
          <w:szCs w:val="20"/>
          <w:lang w:val="es-CO"/>
        </w:rPr>
      </w:pPr>
    </w:p>
    <w:p w14:paraId="343B267C" w14:textId="77777777" w:rsidR="00C451D8" w:rsidRDefault="00C451D8" w:rsidP="002F2EA5">
      <w:pPr>
        <w:jc w:val="center"/>
        <w:rPr>
          <w:rFonts w:ascii="Arial" w:hAnsi="Arial" w:cs="Arial"/>
          <w:b/>
          <w:sz w:val="18"/>
          <w:szCs w:val="20"/>
          <w:lang w:val="es-CO"/>
        </w:rPr>
      </w:pPr>
    </w:p>
    <w:p w14:paraId="5C402821" w14:textId="49610E75" w:rsidR="00C451D8" w:rsidRDefault="00C451D8" w:rsidP="002F2EA5">
      <w:pPr>
        <w:jc w:val="center"/>
        <w:rPr>
          <w:rFonts w:ascii="Arial" w:hAnsi="Arial" w:cs="Arial"/>
          <w:b/>
          <w:sz w:val="18"/>
          <w:szCs w:val="20"/>
          <w:lang w:val="es-CO"/>
        </w:rPr>
      </w:pPr>
    </w:p>
    <w:p w14:paraId="245065F6" w14:textId="77F683F0" w:rsidR="00C451D8" w:rsidRDefault="00C451D8" w:rsidP="002F2EA5">
      <w:pPr>
        <w:jc w:val="center"/>
        <w:rPr>
          <w:rFonts w:ascii="Arial" w:hAnsi="Arial" w:cs="Arial"/>
          <w:b/>
          <w:sz w:val="18"/>
          <w:szCs w:val="20"/>
          <w:lang w:val="es-CO"/>
        </w:rPr>
      </w:pPr>
    </w:p>
    <w:p w14:paraId="3B645E64" w14:textId="77777777" w:rsidR="00C451D8" w:rsidRDefault="00C451D8" w:rsidP="002F2EA5">
      <w:pPr>
        <w:jc w:val="center"/>
        <w:rPr>
          <w:rFonts w:ascii="Arial" w:hAnsi="Arial" w:cs="Arial"/>
          <w:b/>
          <w:sz w:val="18"/>
          <w:szCs w:val="20"/>
          <w:lang w:val="es-CO"/>
        </w:rPr>
      </w:pPr>
    </w:p>
    <w:p w14:paraId="1485FBDF" w14:textId="77777777" w:rsidR="00C451D8" w:rsidRDefault="00C451D8" w:rsidP="002F2EA5">
      <w:pPr>
        <w:jc w:val="center"/>
        <w:rPr>
          <w:rFonts w:ascii="Arial" w:hAnsi="Arial" w:cs="Arial"/>
          <w:b/>
          <w:sz w:val="18"/>
          <w:szCs w:val="20"/>
          <w:lang w:val="es-CO"/>
        </w:rPr>
      </w:pPr>
    </w:p>
    <w:p w14:paraId="731C4FCF" w14:textId="77777777" w:rsidR="00C451D8" w:rsidRDefault="00C451D8" w:rsidP="002F2EA5">
      <w:pPr>
        <w:jc w:val="center"/>
        <w:rPr>
          <w:rFonts w:ascii="Arial" w:hAnsi="Arial" w:cs="Arial"/>
          <w:b/>
          <w:sz w:val="18"/>
          <w:szCs w:val="20"/>
          <w:lang w:val="es-CO"/>
        </w:rPr>
      </w:pPr>
    </w:p>
    <w:p w14:paraId="202EA213" w14:textId="77777777" w:rsidR="00C451D8" w:rsidRDefault="00C451D8" w:rsidP="002F2EA5">
      <w:pPr>
        <w:jc w:val="center"/>
        <w:rPr>
          <w:rFonts w:ascii="Arial" w:hAnsi="Arial" w:cs="Arial"/>
          <w:b/>
          <w:sz w:val="18"/>
          <w:szCs w:val="20"/>
          <w:lang w:val="es-CO"/>
        </w:rPr>
      </w:pPr>
    </w:p>
    <w:p w14:paraId="380C7FB4" w14:textId="77777777" w:rsidR="00C451D8" w:rsidRDefault="00C451D8" w:rsidP="002F2EA5">
      <w:pPr>
        <w:jc w:val="center"/>
        <w:rPr>
          <w:rFonts w:ascii="Arial" w:hAnsi="Arial" w:cs="Arial"/>
          <w:b/>
          <w:sz w:val="18"/>
          <w:szCs w:val="20"/>
          <w:lang w:val="es-CO"/>
        </w:rPr>
      </w:pPr>
    </w:p>
    <w:p w14:paraId="528BFD32" w14:textId="77777777" w:rsidR="00C451D8" w:rsidRDefault="00C451D8" w:rsidP="002F2EA5">
      <w:pPr>
        <w:jc w:val="center"/>
        <w:rPr>
          <w:rFonts w:ascii="Arial" w:hAnsi="Arial" w:cs="Arial"/>
          <w:b/>
          <w:sz w:val="18"/>
          <w:szCs w:val="20"/>
          <w:lang w:val="es-CO"/>
        </w:rPr>
      </w:pPr>
    </w:p>
    <w:p w14:paraId="5F7D5B14" w14:textId="77777777" w:rsidR="00C451D8" w:rsidRDefault="00C451D8" w:rsidP="002F2EA5">
      <w:pPr>
        <w:jc w:val="center"/>
        <w:rPr>
          <w:rFonts w:ascii="Arial" w:hAnsi="Arial" w:cs="Arial"/>
          <w:b/>
          <w:sz w:val="18"/>
          <w:szCs w:val="20"/>
          <w:lang w:val="es-CO"/>
        </w:rPr>
      </w:pPr>
    </w:p>
    <w:p w14:paraId="671BE807" w14:textId="77777777" w:rsidR="00C451D8" w:rsidRDefault="00C451D8" w:rsidP="002F2EA5">
      <w:pPr>
        <w:jc w:val="center"/>
        <w:rPr>
          <w:rFonts w:ascii="Arial" w:hAnsi="Arial" w:cs="Arial"/>
          <w:b/>
          <w:sz w:val="18"/>
          <w:szCs w:val="20"/>
          <w:lang w:val="es-CO"/>
        </w:rPr>
      </w:pPr>
    </w:p>
    <w:p w14:paraId="34A1459C" w14:textId="77777777" w:rsidR="00C451D8" w:rsidRDefault="00C451D8" w:rsidP="002F2EA5">
      <w:pPr>
        <w:jc w:val="center"/>
        <w:rPr>
          <w:rFonts w:ascii="Arial" w:hAnsi="Arial" w:cs="Arial"/>
          <w:b/>
          <w:sz w:val="18"/>
          <w:szCs w:val="20"/>
          <w:lang w:val="es-CO"/>
        </w:rPr>
      </w:pPr>
    </w:p>
    <w:p w14:paraId="29F84F2F" w14:textId="77777777" w:rsidR="00C451D8" w:rsidRDefault="00C451D8" w:rsidP="002F2EA5">
      <w:pPr>
        <w:jc w:val="center"/>
        <w:rPr>
          <w:rFonts w:ascii="Arial" w:hAnsi="Arial" w:cs="Arial"/>
          <w:b/>
          <w:sz w:val="18"/>
          <w:szCs w:val="20"/>
          <w:lang w:val="es-CO"/>
        </w:rPr>
      </w:pPr>
    </w:p>
    <w:p w14:paraId="36028BED" w14:textId="77777777" w:rsidR="00C451D8" w:rsidRDefault="00C451D8" w:rsidP="002F2EA5">
      <w:pPr>
        <w:jc w:val="center"/>
        <w:rPr>
          <w:rFonts w:ascii="Arial" w:hAnsi="Arial" w:cs="Arial"/>
          <w:b/>
          <w:sz w:val="18"/>
          <w:szCs w:val="20"/>
          <w:lang w:val="es-CO"/>
        </w:rPr>
      </w:pPr>
    </w:p>
    <w:p w14:paraId="1ABED260" w14:textId="77777777" w:rsidR="00C451D8" w:rsidRDefault="00C451D8" w:rsidP="002F2EA5">
      <w:pPr>
        <w:jc w:val="center"/>
        <w:rPr>
          <w:rFonts w:ascii="Arial" w:hAnsi="Arial" w:cs="Arial"/>
          <w:b/>
          <w:sz w:val="18"/>
          <w:szCs w:val="20"/>
          <w:lang w:val="es-CO"/>
        </w:rPr>
      </w:pPr>
    </w:p>
    <w:p w14:paraId="25996719" w14:textId="77777777" w:rsidR="00C451D8" w:rsidRDefault="00C451D8" w:rsidP="002F2EA5">
      <w:pPr>
        <w:jc w:val="center"/>
        <w:rPr>
          <w:rFonts w:ascii="Arial" w:hAnsi="Arial" w:cs="Arial"/>
          <w:b/>
          <w:sz w:val="18"/>
          <w:szCs w:val="20"/>
          <w:lang w:val="es-CO"/>
        </w:rPr>
      </w:pPr>
    </w:p>
    <w:p w14:paraId="0914E2BB" w14:textId="77777777" w:rsidR="00C451D8" w:rsidRDefault="00C451D8" w:rsidP="002F2EA5">
      <w:pPr>
        <w:jc w:val="center"/>
        <w:rPr>
          <w:rFonts w:ascii="Arial" w:hAnsi="Arial" w:cs="Arial"/>
          <w:b/>
          <w:sz w:val="18"/>
          <w:szCs w:val="20"/>
          <w:lang w:val="es-CO"/>
        </w:rPr>
      </w:pPr>
    </w:p>
    <w:p w14:paraId="014ADFB4" w14:textId="77777777" w:rsidR="00C451D8" w:rsidRDefault="00C451D8" w:rsidP="002F2EA5">
      <w:pPr>
        <w:jc w:val="center"/>
        <w:rPr>
          <w:rFonts w:ascii="Arial" w:hAnsi="Arial" w:cs="Arial"/>
          <w:b/>
          <w:sz w:val="18"/>
          <w:szCs w:val="20"/>
          <w:lang w:val="es-CO"/>
        </w:rPr>
      </w:pPr>
    </w:p>
    <w:p w14:paraId="30749F9C" w14:textId="77777777" w:rsidR="00C451D8" w:rsidRDefault="00C451D8" w:rsidP="002F2EA5">
      <w:pPr>
        <w:jc w:val="center"/>
        <w:rPr>
          <w:rFonts w:ascii="Arial" w:hAnsi="Arial" w:cs="Arial"/>
          <w:b/>
          <w:sz w:val="18"/>
          <w:szCs w:val="20"/>
          <w:lang w:val="es-CO"/>
        </w:rPr>
      </w:pPr>
    </w:p>
    <w:p w14:paraId="051BE564" w14:textId="77777777" w:rsidR="00C451D8" w:rsidRDefault="00C451D8" w:rsidP="002F2EA5">
      <w:pPr>
        <w:jc w:val="center"/>
        <w:rPr>
          <w:rFonts w:ascii="Arial" w:hAnsi="Arial" w:cs="Arial"/>
          <w:b/>
          <w:sz w:val="18"/>
          <w:szCs w:val="20"/>
          <w:lang w:val="es-CO"/>
        </w:rPr>
      </w:pPr>
    </w:p>
    <w:p w14:paraId="1A3BD169" w14:textId="77777777" w:rsidR="00C451D8" w:rsidRDefault="00C451D8" w:rsidP="002F2EA5">
      <w:pPr>
        <w:jc w:val="center"/>
        <w:rPr>
          <w:rFonts w:ascii="Arial" w:hAnsi="Arial" w:cs="Arial"/>
          <w:b/>
          <w:sz w:val="18"/>
          <w:szCs w:val="20"/>
          <w:lang w:val="es-CO"/>
        </w:rPr>
      </w:pPr>
    </w:p>
    <w:p w14:paraId="03DD5B17" w14:textId="77777777" w:rsidR="00C451D8" w:rsidRDefault="00C451D8" w:rsidP="002F2EA5">
      <w:pPr>
        <w:jc w:val="center"/>
        <w:rPr>
          <w:rFonts w:ascii="Arial" w:hAnsi="Arial" w:cs="Arial"/>
          <w:b/>
          <w:sz w:val="18"/>
          <w:szCs w:val="20"/>
          <w:lang w:val="es-CO"/>
        </w:rPr>
      </w:pPr>
    </w:p>
    <w:p w14:paraId="5DFC2415" w14:textId="77777777" w:rsidR="00C451D8" w:rsidRDefault="00C451D8" w:rsidP="002F2EA5">
      <w:pPr>
        <w:jc w:val="center"/>
        <w:rPr>
          <w:rFonts w:ascii="Arial" w:hAnsi="Arial" w:cs="Arial"/>
          <w:b/>
          <w:sz w:val="18"/>
          <w:szCs w:val="20"/>
          <w:lang w:val="es-CO"/>
        </w:rPr>
      </w:pPr>
    </w:p>
    <w:p w14:paraId="2D012DF5" w14:textId="77777777" w:rsidR="00C451D8" w:rsidRDefault="00C451D8" w:rsidP="002F2EA5">
      <w:pPr>
        <w:jc w:val="center"/>
        <w:rPr>
          <w:rFonts w:ascii="Arial" w:hAnsi="Arial" w:cs="Arial"/>
          <w:b/>
          <w:sz w:val="18"/>
          <w:szCs w:val="20"/>
          <w:lang w:val="es-CO"/>
        </w:rPr>
      </w:pPr>
    </w:p>
    <w:p w14:paraId="214CD697" w14:textId="77777777" w:rsidR="00C451D8" w:rsidRDefault="00C451D8" w:rsidP="002F2EA5">
      <w:pPr>
        <w:jc w:val="center"/>
        <w:rPr>
          <w:rFonts w:ascii="Arial" w:hAnsi="Arial" w:cs="Arial"/>
          <w:b/>
          <w:sz w:val="18"/>
          <w:szCs w:val="20"/>
          <w:lang w:val="es-CO"/>
        </w:rPr>
      </w:pPr>
    </w:p>
    <w:p w14:paraId="1BD11661" w14:textId="77777777" w:rsidR="00C451D8" w:rsidRDefault="00C451D8" w:rsidP="002F2EA5">
      <w:pPr>
        <w:jc w:val="center"/>
        <w:rPr>
          <w:rFonts w:ascii="Arial" w:hAnsi="Arial" w:cs="Arial"/>
          <w:b/>
          <w:sz w:val="18"/>
          <w:szCs w:val="20"/>
          <w:lang w:val="es-CO"/>
        </w:rPr>
      </w:pPr>
    </w:p>
    <w:p w14:paraId="3F545191" w14:textId="77777777" w:rsidR="00C451D8" w:rsidRDefault="00C451D8" w:rsidP="002F2EA5">
      <w:pPr>
        <w:jc w:val="center"/>
        <w:rPr>
          <w:rFonts w:ascii="Arial" w:hAnsi="Arial" w:cs="Arial"/>
          <w:b/>
          <w:sz w:val="18"/>
          <w:szCs w:val="20"/>
          <w:lang w:val="es-CO"/>
        </w:rPr>
      </w:pPr>
    </w:p>
    <w:p w14:paraId="20CA08B6" w14:textId="77777777" w:rsidR="00C451D8" w:rsidRDefault="00C451D8" w:rsidP="002F2EA5">
      <w:pPr>
        <w:jc w:val="center"/>
        <w:rPr>
          <w:rFonts w:ascii="Arial" w:hAnsi="Arial" w:cs="Arial"/>
          <w:b/>
          <w:sz w:val="18"/>
          <w:szCs w:val="20"/>
          <w:lang w:val="es-CO"/>
        </w:rPr>
      </w:pPr>
    </w:p>
    <w:p w14:paraId="01BCEA37" w14:textId="77777777" w:rsidR="00C451D8" w:rsidRDefault="00C451D8" w:rsidP="002F2EA5">
      <w:pPr>
        <w:jc w:val="center"/>
        <w:rPr>
          <w:rFonts w:ascii="Arial" w:hAnsi="Arial" w:cs="Arial"/>
          <w:b/>
          <w:sz w:val="18"/>
          <w:szCs w:val="20"/>
          <w:lang w:val="es-CO"/>
        </w:rPr>
      </w:pPr>
    </w:p>
    <w:p w14:paraId="4771E705" w14:textId="77777777" w:rsidR="00C451D8" w:rsidRDefault="00C451D8" w:rsidP="002F2EA5">
      <w:pPr>
        <w:jc w:val="center"/>
        <w:rPr>
          <w:rFonts w:ascii="Arial" w:hAnsi="Arial" w:cs="Arial"/>
          <w:b/>
          <w:sz w:val="18"/>
          <w:szCs w:val="20"/>
          <w:lang w:val="es-CO"/>
        </w:rPr>
      </w:pPr>
    </w:p>
    <w:p w14:paraId="77B876A5" w14:textId="77777777" w:rsidR="00C451D8" w:rsidRDefault="00C451D8" w:rsidP="002F2EA5">
      <w:pPr>
        <w:jc w:val="center"/>
        <w:rPr>
          <w:rFonts w:ascii="Arial" w:hAnsi="Arial" w:cs="Arial"/>
          <w:b/>
          <w:sz w:val="18"/>
          <w:szCs w:val="20"/>
          <w:lang w:val="es-CO"/>
        </w:rPr>
      </w:pPr>
    </w:p>
    <w:p w14:paraId="7AAC81E3" w14:textId="77777777" w:rsidR="00C451D8" w:rsidRDefault="00C451D8" w:rsidP="002F2EA5">
      <w:pPr>
        <w:jc w:val="center"/>
        <w:rPr>
          <w:rFonts w:ascii="Arial" w:hAnsi="Arial" w:cs="Arial"/>
          <w:b/>
          <w:sz w:val="18"/>
          <w:szCs w:val="20"/>
          <w:lang w:val="es-CO"/>
        </w:rPr>
      </w:pPr>
    </w:p>
    <w:p w14:paraId="46FFDBAC" w14:textId="77777777" w:rsidR="00C451D8" w:rsidRDefault="00C451D8" w:rsidP="002F2EA5">
      <w:pPr>
        <w:jc w:val="center"/>
        <w:rPr>
          <w:rFonts w:ascii="Arial" w:hAnsi="Arial" w:cs="Arial"/>
          <w:b/>
          <w:sz w:val="18"/>
          <w:szCs w:val="20"/>
          <w:lang w:val="es-CO"/>
        </w:rPr>
      </w:pPr>
    </w:p>
    <w:p w14:paraId="609B3936" w14:textId="77777777" w:rsidR="00C451D8" w:rsidRDefault="00C451D8" w:rsidP="002F2EA5">
      <w:pPr>
        <w:jc w:val="center"/>
        <w:rPr>
          <w:rFonts w:ascii="Arial" w:hAnsi="Arial" w:cs="Arial"/>
          <w:b/>
          <w:sz w:val="18"/>
          <w:szCs w:val="20"/>
          <w:lang w:val="es-CO"/>
        </w:rPr>
      </w:pPr>
    </w:p>
    <w:p w14:paraId="3DEEC3C1" w14:textId="77777777" w:rsidR="00C451D8" w:rsidRDefault="00C451D8" w:rsidP="002F2EA5">
      <w:pPr>
        <w:jc w:val="center"/>
        <w:rPr>
          <w:rFonts w:ascii="Arial" w:hAnsi="Arial" w:cs="Arial"/>
          <w:b/>
          <w:sz w:val="18"/>
          <w:szCs w:val="20"/>
          <w:lang w:val="es-CO"/>
        </w:rPr>
      </w:pPr>
    </w:p>
    <w:p w14:paraId="0BD8959D" w14:textId="77777777" w:rsidR="00C451D8" w:rsidRDefault="00C451D8" w:rsidP="002F2EA5">
      <w:pPr>
        <w:jc w:val="center"/>
        <w:rPr>
          <w:rFonts w:ascii="Arial" w:hAnsi="Arial" w:cs="Arial"/>
          <w:b/>
          <w:sz w:val="18"/>
          <w:szCs w:val="20"/>
          <w:lang w:val="es-CO"/>
        </w:rPr>
      </w:pPr>
    </w:p>
    <w:p w14:paraId="0EF05AFD" w14:textId="77777777" w:rsidR="00C451D8" w:rsidRDefault="00C451D8" w:rsidP="002F2EA5">
      <w:pPr>
        <w:jc w:val="center"/>
        <w:rPr>
          <w:rFonts w:ascii="Arial" w:hAnsi="Arial" w:cs="Arial"/>
          <w:b/>
          <w:sz w:val="18"/>
          <w:szCs w:val="20"/>
          <w:lang w:val="es-CO"/>
        </w:rPr>
      </w:pPr>
    </w:p>
    <w:p w14:paraId="35DF632B" w14:textId="77777777" w:rsidR="00C451D8" w:rsidRDefault="00C451D8" w:rsidP="002F2EA5">
      <w:pPr>
        <w:jc w:val="center"/>
        <w:rPr>
          <w:rFonts w:ascii="Arial" w:hAnsi="Arial" w:cs="Arial"/>
          <w:b/>
          <w:sz w:val="18"/>
          <w:szCs w:val="20"/>
          <w:lang w:val="es-CO"/>
        </w:rPr>
      </w:pPr>
    </w:p>
    <w:p w14:paraId="55EC387E" w14:textId="77777777" w:rsidR="00C451D8" w:rsidRDefault="00C451D8" w:rsidP="002F2EA5">
      <w:pPr>
        <w:jc w:val="center"/>
        <w:rPr>
          <w:rFonts w:ascii="Arial" w:hAnsi="Arial" w:cs="Arial"/>
          <w:b/>
          <w:sz w:val="18"/>
          <w:szCs w:val="20"/>
          <w:lang w:val="es-CO"/>
        </w:rPr>
      </w:pPr>
    </w:p>
    <w:p w14:paraId="62402BBD" w14:textId="77777777" w:rsidR="00C451D8" w:rsidRPr="00F465B7" w:rsidRDefault="00C451D8" w:rsidP="002F2EA5">
      <w:pPr>
        <w:jc w:val="center"/>
        <w:rPr>
          <w:rFonts w:ascii="Arial" w:hAnsi="Arial" w:cs="Arial"/>
          <w:b/>
          <w:sz w:val="18"/>
          <w:szCs w:val="20"/>
          <w:lang w:val="es-CO"/>
        </w:rPr>
      </w:pPr>
    </w:p>
    <w:p w14:paraId="7621F538" w14:textId="77777777" w:rsidR="004C555B" w:rsidRDefault="004C555B" w:rsidP="002F2EA5">
      <w:pPr>
        <w:jc w:val="center"/>
        <w:rPr>
          <w:rFonts w:ascii="Arial" w:hAnsi="Arial" w:cs="Arial"/>
          <w:b/>
          <w:sz w:val="20"/>
          <w:szCs w:val="20"/>
          <w:lang w:val="es-CO"/>
        </w:rPr>
      </w:pPr>
    </w:p>
    <w:p w14:paraId="653567B2" w14:textId="77777777" w:rsidR="00C451D8" w:rsidRDefault="00C451D8" w:rsidP="002F2EA5">
      <w:pPr>
        <w:jc w:val="center"/>
        <w:rPr>
          <w:rFonts w:ascii="Arial" w:hAnsi="Arial" w:cs="Arial"/>
          <w:b/>
          <w:sz w:val="20"/>
          <w:szCs w:val="20"/>
          <w:lang w:val="es-CO"/>
        </w:rPr>
      </w:pPr>
    </w:p>
    <w:p w14:paraId="4CD7FFBD" w14:textId="77777777" w:rsidR="00C451D8" w:rsidRDefault="00C451D8" w:rsidP="002F2EA5">
      <w:pPr>
        <w:jc w:val="center"/>
        <w:rPr>
          <w:rFonts w:ascii="Arial" w:hAnsi="Arial" w:cs="Arial"/>
          <w:b/>
          <w:sz w:val="20"/>
          <w:szCs w:val="20"/>
          <w:lang w:val="es-CO"/>
        </w:rPr>
      </w:pPr>
    </w:p>
    <w:p w14:paraId="157ADAF7" w14:textId="77777777" w:rsidR="00C451D8" w:rsidRDefault="00C451D8" w:rsidP="002F2EA5">
      <w:pPr>
        <w:jc w:val="center"/>
        <w:rPr>
          <w:rFonts w:ascii="Arial" w:hAnsi="Arial" w:cs="Arial"/>
          <w:b/>
          <w:sz w:val="20"/>
          <w:szCs w:val="20"/>
          <w:lang w:val="es-CO"/>
        </w:rPr>
      </w:pPr>
    </w:p>
    <w:p w14:paraId="252EFF63" w14:textId="77777777" w:rsidR="00C451D8" w:rsidRDefault="00C451D8" w:rsidP="002F2EA5">
      <w:pPr>
        <w:jc w:val="center"/>
        <w:rPr>
          <w:rFonts w:ascii="Arial" w:hAnsi="Arial" w:cs="Arial"/>
          <w:b/>
          <w:sz w:val="20"/>
          <w:szCs w:val="20"/>
          <w:lang w:val="es-CO"/>
        </w:rPr>
      </w:pPr>
    </w:p>
    <w:p w14:paraId="170841A6" w14:textId="77777777" w:rsidR="00C451D8" w:rsidRDefault="00C451D8" w:rsidP="002F2EA5">
      <w:pPr>
        <w:jc w:val="center"/>
        <w:rPr>
          <w:rFonts w:ascii="Arial" w:hAnsi="Arial" w:cs="Arial"/>
          <w:b/>
          <w:sz w:val="20"/>
          <w:szCs w:val="20"/>
          <w:lang w:val="es-CO"/>
        </w:rPr>
      </w:pPr>
    </w:p>
    <w:p w14:paraId="32CB3820" w14:textId="77777777" w:rsidR="00C451D8" w:rsidRDefault="00C451D8" w:rsidP="002F2EA5">
      <w:pPr>
        <w:jc w:val="center"/>
        <w:rPr>
          <w:rFonts w:ascii="Arial" w:hAnsi="Arial" w:cs="Arial"/>
          <w:b/>
          <w:sz w:val="20"/>
          <w:szCs w:val="20"/>
          <w:lang w:val="es-CO"/>
        </w:rPr>
      </w:pPr>
    </w:p>
    <w:p w14:paraId="3934EDA8" w14:textId="48B2E8DC" w:rsidR="00C451D8" w:rsidRDefault="00C451D8" w:rsidP="002F2EA5">
      <w:pPr>
        <w:jc w:val="center"/>
        <w:rPr>
          <w:rFonts w:ascii="Arial" w:hAnsi="Arial" w:cs="Arial"/>
          <w:b/>
          <w:sz w:val="20"/>
          <w:szCs w:val="20"/>
          <w:lang w:val="es-CO"/>
        </w:rPr>
      </w:pPr>
    </w:p>
    <w:p w14:paraId="3E8E0B31" w14:textId="57AD5A5C" w:rsidR="00C451D8" w:rsidRDefault="00C451D8" w:rsidP="002F2EA5">
      <w:pPr>
        <w:jc w:val="center"/>
        <w:rPr>
          <w:rFonts w:ascii="Arial" w:hAnsi="Arial" w:cs="Arial"/>
          <w:b/>
          <w:sz w:val="20"/>
          <w:szCs w:val="20"/>
          <w:lang w:val="es-CO"/>
        </w:rPr>
      </w:pPr>
    </w:p>
    <w:p w14:paraId="6A502360" w14:textId="4FF2EE86" w:rsidR="00C451D8" w:rsidRDefault="00C451D8" w:rsidP="002F2EA5">
      <w:pPr>
        <w:jc w:val="center"/>
        <w:rPr>
          <w:rFonts w:ascii="Arial" w:hAnsi="Arial" w:cs="Arial"/>
          <w:b/>
          <w:sz w:val="20"/>
          <w:szCs w:val="20"/>
          <w:lang w:val="es-CO"/>
        </w:rPr>
      </w:pPr>
    </w:p>
    <w:p w14:paraId="1A467400" w14:textId="77777777" w:rsidR="0025546C" w:rsidRDefault="0025546C" w:rsidP="002F2EA5">
      <w:pPr>
        <w:jc w:val="center"/>
        <w:rPr>
          <w:rFonts w:ascii="Arial" w:hAnsi="Arial" w:cs="Arial"/>
          <w:b/>
          <w:sz w:val="20"/>
          <w:szCs w:val="20"/>
          <w:lang w:val="es-CO"/>
        </w:rPr>
      </w:pPr>
    </w:p>
    <w:p w14:paraId="1F6A0C25" w14:textId="392A9918" w:rsidR="00C451D8" w:rsidRDefault="00C451D8" w:rsidP="002F2EA5">
      <w:pPr>
        <w:jc w:val="center"/>
        <w:rPr>
          <w:rFonts w:ascii="Arial" w:hAnsi="Arial" w:cs="Arial"/>
          <w:b/>
          <w:sz w:val="20"/>
          <w:szCs w:val="20"/>
          <w:lang w:val="es-CO"/>
        </w:rPr>
      </w:pPr>
    </w:p>
    <w:p w14:paraId="42609AFE" w14:textId="129C1737" w:rsidR="00C451D8" w:rsidRDefault="00F22B37" w:rsidP="002F2EA5">
      <w:pPr>
        <w:jc w:val="center"/>
        <w:rPr>
          <w:rFonts w:ascii="Arial" w:hAnsi="Arial" w:cs="Arial"/>
          <w:b/>
          <w:sz w:val="20"/>
          <w:szCs w:val="20"/>
          <w:lang w:val="es-CO"/>
        </w:rPr>
      </w:pPr>
      <w:r>
        <w:rPr>
          <w:noProof/>
          <w:lang w:val="es-CO" w:eastAsia="es-CO"/>
        </w:rPr>
        <w:drawing>
          <wp:anchor distT="0" distB="0" distL="114300" distR="114300" simplePos="0" relativeHeight="251663360" behindDoc="0" locked="0" layoutInCell="1" allowOverlap="1" wp14:anchorId="57CC7348" wp14:editId="4E41A7AD">
            <wp:simplePos x="0" y="0"/>
            <wp:positionH relativeFrom="column">
              <wp:posOffset>28601</wp:posOffset>
            </wp:positionH>
            <wp:positionV relativeFrom="paragraph">
              <wp:posOffset>37554</wp:posOffset>
            </wp:positionV>
            <wp:extent cx="6191250" cy="7219345"/>
            <wp:effectExtent l="0" t="0" r="0"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2">
                      <a:extLst>
                        <a:ext uri="{28A0092B-C50C-407E-A947-70E740481C1C}">
                          <a14:useLocalDpi xmlns:a14="http://schemas.microsoft.com/office/drawing/2010/main" val="0"/>
                        </a:ext>
                      </a:extLst>
                    </a:blip>
                    <a:stretch>
                      <a:fillRect/>
                    </a:stretch>
                  </pic:blipFill>
                  <pic:spPr>
                    <a:xfrm>
                      <a:off x="0" y="0"/>
                      <a:ext cx="6191250" cy="7219345"/>
                    </a:xfrm>
                    <a:prstGeom prst="rect">
                      <a:avLst/>
                    </a:prstGeom>
                  </pic:spPr>
                </pic:pic>
              </a:graphicData>
            </a:graphic>
            <wp14:sizeRelH relativeFrom="page">
              <wp14:pctWidth>0</wp14:pctWidth>
            </wp14:sizeRelH>
            <wp14:sizeRelV relativeFrom="page">
              <wp14:pctHeight>0</wp14:pctHeight>
            </wp14:sizeRelV>
          </wp:anchor>
        </w:drawing>
      </w:r>
    </w:p>
    <w:p w14:paraId="0F26DAEB" w14:textId="0D2A91CE" w:rsidR="00C451D8" w:rsidRDefault="00C451D8" w:rsidP="002F2EA5">
      <w:pPr>
        <w:jc w:val="center"/>
        <w:rPr>
          <w:rFonts w:ascii="Arial" w:hAnsi="Arial" w:cs="Arial"/>
          <w:b/>
          <w:sz w:val="20"/>
          <w:szCs w:val="20"/>
          <w:lang w:val="es-CO"/>
        </w:rPr>
      </w:pPr>
    </w:p>
    <w:p w14:paraId="60A91846" w14:textId="6CB0AB62" w:rsidR="00C451D8" w:rsidRDefault="00C451D8" w:rsidP="002F2EA5">
      <w:pPr>
        <w:jc w:val="center"/>
        <w:rPr>
          <w:rFonts w:ascii="Arial" w:hAnsi="Arial" w:cs="Arial"/>
          <w:b/>
          <w:sz w:val="20"/>
          <w:szCs w:val="20"/>
          <w:lang w:val="es-CO"/>
        </w:rPr>
      </w:pPr>
    </w:p>
    <w:p w14:paraId="52152A64" w14:textId="77777777" w:rsidR="00C451D8" w:rsidRDefault="00C451D8" w:rsidP="002F2EA5">
      <w:pPr>
        <w:jc w:val="center"/>
        <w:rPr>
          <w:rFonts w:ascii="Arial" w:hAnsi="Arial" w:cs="Arial"/>
          <w:b/>
          <w:sz w:val="20"/>
          <w:szCs w:val="20"/>
          <w:lang w:val="es-CO"/>
        </w:rPr>
      </w:pPr>
    </w:p>
    <w:p w14:paraId="11082CED" w14:textId="77777777" w:rsidR="00C451D8" w:rsidRDefault="00C451D8" w:rsidP="002F2EA5">
      <w:pPr>
        <w:jc w:val="center"/>
        <w:rPr>
          <w:rFonts w:ascii="Arial" w:hAnsi="Arial" w:cs="Arial"/>
          <w:b/>
          <w:sz w:val="20"/>
          <w:szCs w:val="20"/>
          <w:lang w:val="es-CO"/>
        </w:rPr>
      </w:pPr>
    </w:p>
    <w:p w14:paraId="01B03779" w14:textId="7E641125" w:rsidR="00C451D8" w:rsidRDefault="00C451D8" w:rsidP="002F2EA5">
      <w:pPr>
        <w:jc w:val="center"/>
        <w:rPr>
          <w:rFonts w:ascii="Arial" w:hAnsi="Arial" w:cs="Arial"/>
          <w:b/>
          <w:sz w:val="20"/>
          <w:szCs w:val="20"/>
          <w:lang w:val="es-CO"/>
        </w:rPr>
      </w:pPr>
    </w:p>
    <w:p w14:paraId="604CD959" w14:textId="77777777" w:rsidR="00C451D8" w:rsidRDefault="00C451D8" w:rsidP="002F2EA5">
      <w:pPr>
        <w:jc w:val="center"/>
        <w:rPr>
          <w:rFonts w:ascii="Arial" w:hAnsi="Arial" w:cs="Arial"/>
          <w:b/>
          <w:sz w:val="20"/>
          <w:szCs w:val="20"/>
          <w:lang w:val="es-CO"/>
        </w:rPr>
      </w:pPr>
    </w:p>
    <w:p w14:paraId="7F3B149B" w14:textId="77777777" w:rsidR="00C451D8" w:rsidRDefault="00C451D8" w:rsidP="002F2EA5">
      <w:pPr>
        <w:jc w:val="center"/>
        <w:rPr>
          <w:rFonts w:ascii="Arial" w:hAnsi="Arial" w:cs="Arial"/>
          <w:b/>
          <w:sz w:val="20"/>
          <w:szCs w:val="20"/>
          <w:lang w:val="es-CO"/>
        </w:rPr>
      </w:pPr>
    </w:p>
    <w:p w14:paraId="18927705" w14:textId="40865F0A" w:rsidR="00C451D8" w:rsidRDefault="00C451D8" w:rsidP="002F2EA5">
      <w:pPr>
        <w:jc w:val="center"/>
        <w:rPr>
          <w:rFonts w:ascii="Arial" w:hAnsi="Arial" w:cs="Arial"/>
          <w:b/>
          <w:sz w:val="20"/>
          <w:szCs w:val="20"/>
          <w:lang w:val="es-CO"/>
        </w:rPr>
      </w:pPr>
    </w:p>
    <w:p w14:paraId="45ECC645" w14:textId="77777777" w:rsidR="00C451D8" w:rsidRDefault="00C451D8" w:rsidP="002F2EA5">
      <w:pPr>
        <w:jc w:val="center"/>
        <w:rPr>
          <w:rFonts w:ascii="Arial" w:hAnsi="Arial" w:cs="Arial"/>
          <w:b/>
          <w:sz w:val="20"/>
          <w:szCs w:val="20"/>
          <w:lang w:val="es-CO"/>
        </w:rPr>
      </w:pPr>
    </w:p>
    <w:p w14:paraId="277F1B89" w14:textId="77777777" w:rsidR="00C451D8" w:rsidRDefault="00C451D8" w:rsidP="002F2EA5">
      <w:pPr>
        <w:jc w:val="center"/>
        <w:rPr>
          <w:rFonts w:ascii="Arial" w:hAnsi="Arial" w:cs="Arial"/>
          <w:b/>
          <w:sz w:val="20"/>
          <w:szCs w:val="20"/>
          <w:lang w:val="es-CO"/>
        </w:rPr>
      </w:pPr>
    </w:p>
    <w:p w14:paraId="525021C6" w14:textId="52CDAE0E" w:rsidR="00C451D8" w:rsidRDefault="00C451D8" w:rsidP="002F2EA5">
      <w:pPr>
        <w:jc w:val="center"/>
        <w:rPr>
          <w:rFonts w:ascii="Arial" w:hAnsi="Arial" w:cs="Arial"/>
          <w:b/>
          <w:sz w:val="20"/>
          <w:szCs w:val="20"/>
          <w:lang w:val="es-CO"/>
        </w:rPr>
      </w:pPr>
    </w:p>
    <w:p w14:paraId="672C7BF3" w14:textId="48819911" w:rsidR="00C451D8" w:rsidRDefault="00C451D8" w:rsidP="002F2EA5">
      <w:pPr>
        <w:jc w:val="center"/>
        <w:rPr>
          <w:rFonts w:ascii="Arial" w:hAnsi="Arial" w:cs="Arial"/>
          <w:b/>
          <w:sz w:val="20"/>
          <w:szCs w:val="20"/>
          <w:lang w:val="es-CO"/>
        </w:rPr>
      </w:pPr>
    </w:p>
    <w:p w14:paraId="309BFD02" w14:textId="77777777" w:rsidR="00C451D8" w:rsidRDefault="00C451D8" w:rsidP="002F2EA5">
      <w:pPr>
        <w:jc w:val="center"/>
        <w:rPr>
          <w:rFonts w:ascii="Arial" w:hAnsi="Arial" w:cs="Arial"/>
          <w:b/>
          <w:sz w:val="20"/>
          <w:szCs w:val="20"/>
          <w:lang w:val="es-CO"/>
        </w:rPr>
      </w:pPr>
    </w:p>
    <w:p w14:paraId="6B46067F" w14:textId="77777777" w:rsidR="00C451D8" w:rsidRDefault="00C451D8" w:rsidP="002F2EA5">
      <w:pPr>
        <w:jc w:val="center"/>
        <w:rPr>
          <w:rFonts w:ascii="Arial" w:hAnsi="Arial" w:cs="Arial"/>
          <w:b/>
          <w:sz w:val="20"/>
          <w:szCs w:val="20"/>
          <w:lang w:val="es-CO"/>
        </w:rPr>
      </w:pPr>
    </w:p>
    <w:p w14:paraId="78742EFE" w14:textId="77777777" w:rsidR="00C451D8" w:rsidRDefault="00C451D8" w:rsidP="002F2EA5">
      <w:pPr>
        <w:jc w:val="center"/>
        <w:rPr>
          <w:rFonts w:ascii="Arial" w:hAnsi="Arial" w:cs="Arial"/>
          <w:b/>
          <w:sz w:val="20"/>
          <w:szCs w:val="20"/>
          <w:lang w:val="es-CO"/>
        </w:rPr>
      </w:pPr>
    </w:p>
    <w:p w14:paraId="1C3BC607" w14:textId="77777777" w:rsidR="00C451D8" w:rsidRDefault="00C451D8" w:rsidP="002F2EA5">
      <w:pPr>
        <w:jc w:val="center"/>
        <w:rPr>
          <w:rFonts w:ascii="Arial" w:hAnsi="Arial" w:cs="Arial"/>
          <w:b/>
          <w:sz w:val="20"/>
          <w:szCs w:val="20"/>
          <w:lang w:val="es-CO"/>
        </w:rPr>
      </w:pPr>
    </w:p>
    <w:p w14:paraId="3C28C8D8" w14:textId="77777777" w:rsidR="00C451D8" w:rsidRDefault="00C451D8" w:rsidP="002F2EA5">
      <w:pPr>
        <w:jc w:val="center"/>
        <w:rPr>
          <w:rFonts w:ascii="Arial" w:hAnsi="Arial" w:cs="Arial"/>
          <w:b/>
          <w:sz w:val="20"/>
          <w:szCs w:val="20"/>
          <w:lang w:val="es-CO"/>
        </w:rPr>
      </w:pPr>
    </w:p>
    <w:p w14:paraId="03ADD932" w14:textId="77777777" w:rsidR="00C451D8" w:rsidRDefault="00C451D8" w:rsidP="002F2EA5">
      <w:pPr>
        <w:jc w:val="center"/>
        <w:rPr>
          <w:rFonts w:ascii="Arial" w:hAnsi="Arial" w:cs="Arial"/>
          <w:b/>
          <w:sz w:val="20"/>
          <w:szCs w:val="20"/>
          <w:lang w:val="es-CO"/>
        </w:rPr>
      </w:pPr>
    </w:p>
    <w:p w14:paraId="3F71F4A8" w14:textId="77777777" w:rsidR="00C451D8" w:rsidRDefault="00C451D8" w:rsidP="002F2EA5">
      <w:pPr>
        <w:jc w:val="center"/>
        <w:rPr>
          <w:rFonts w:ascii="Arial" w:hAnsi="Arial" w:cs="Arial"/>
          <w:b/>
          <w:sz w:val="20"/>
          <w:szCs w:val="20"/>
          <w:lang w:val="es-CO"/>
        </w:rPr>
      </w:pPr>
    </w:p>
    <w:p w14:paraId="11C3B24B" w14:textId="77777777" w:rsidR="00C451D8" w:rsidRDefault="00C451D8" w:rsidP="002F2EA5">
      <w:pPr>
        <w:jc w:val="center"/>
        <w:rPr>
          <w:rFonts w:ascii="Arial" w:hAnsi="Arial" w:cs="Arial"/>
          <w:b/>
          <w:sz w:val="20"/>
          <w:szCs w:val="20"/>
          <w:lang w:val="es-CO"/>
        </w:rPr>
      </w:pPr>
    </w:p>
    <w:p w14:paraId="1B9B91E2" w14:textId="77777777" w:rsidR="00C451D8" w:rsidRDefault="00C451D8" w:rsidP="002F2EA5">
      <w:pPr>
        <w:jc w:val="center"/>
        <w:rPr>
          <w:rFonts w:ascii="Arial" w:hAnsi="Arial" w:cs="Arial"/>
          <w:b/>
          <w:sz w:val="20"/>
          <w:szCs w:val="20"/>
          <w:lang w:val="es-CO"/>
        </w:rPr>
      </w:pPr>
    </w:p>
    <w:p w14:paraId="3A384C24" w14:textId="77777777" w:rsidR="00C451D8" w:rsidRDefault="00C451D8" w:rsidP="002F2EA5">
      <w:pPr>
        <w:jc w:val="center"/>
        <w:rPr>
          <w:rFonts w:ascii="Arial" w:hAnsi="Arial" w:cs="Arial"/>
          <w:b/>
          <w:sz w:val="20"/>
          <w:szCs w:val="20"/>
          <w:lang w:val="es-CO"/>
        </w:rPr>
      </w:pPr>
    </w:p>
    <w:p w14:paraId="1CCDCE08" w14:textId="77777777" w:rsidR="00C451D8" w:rsidRDefault="00C451D8" w:rsidP="002F2EA5">
      <w:pPr>
        <w:jc w:val="center"/>
        <w:rPr>
          <w:rFonts w:ascii="Arial" w:hAnsi="Arial" w:cs="Arial"/>
          <w:b/>
          <w:sz w:val="20"/>
          <w:szCs w:val="20"/>
          <w:lang w:val="es-CO"/>
        </w:rPr>
      </w:pPr>
    </w:p>
    <w:p w14:paraId="1E65D14A" w14:textId="77777777" w:rsidR="00C451D8" w:rsidRDefault="00C451D8" w:rsidP="002F2EA5">
      <w:pPr>
        <w:jc w:val="center"/>
        <w:rPr>
          <w:rFonts w:ascii="Arial" w:hAnsi="Arial" w:cs="Arial"/>
          <w:b/>
          <w:sz w:val="20"/>
          <w:szCs w:val="20"/>
          <w:lang w:val="es-CO"/>
        </w:rPr>
      </w:pPr>
    </w:p>
    <w:p w14:paraId="431AC931" w14:textId="77777777" w:rsidR="00C451D8" w:rsidRDefault="00C451D8" w:rsidP="002F2EA5">
      <w:pPr>
        <w:jc w:val="center"/>
        <w:rPr>
          <w:rFonts w:ascii="Arial" w:hAnsi="Arial" w:cs="Arial"/>
          <w:b/>
          <w:sz w:val="20"/>
          <w:szCs w:val="20"/>
          <w:lang w:val="es-CO"/>
        </w:rPr>
      </w:pPr>
    </w:p>
    <w:p w14:paraId="75A53750" w14:textId="77777777" w:rsidR="00C451D8" w:rsidRDefault="00C451D8" w:rsidP="002F2EA5">
      <w:pPr>
        <w:jc w:val="center"/>
        <w:rPr>
          <w:rFonts w:ascii="Arial" w:hAnsi="Arial" w:cs="Arial"/>
          <w:b/>
          <w:sz w:val="20"/>
          <w:szCs w:val="20"/>
          <w:lang w:val="es-CO"/>
        </w:rPr>
      </w:pPr>
    </w:p>
    <w:p w14:paraId="5E47E216" w14:textId="77777777" w:rsidR="00C451D8" w:rsidRDefault="00C451D8" w:rsidP="002F2EA5">
      <w:pPr>
        <w:jc w:val="center"/>
        <w:rPr>
          <w:rFonts w:ascii="Arial" w:hAnsi="Arial" w:cs="Arial"/>
          <w:b/>
          <w:sz w:val="20"/>
          <w:szCs w:val="20"/>
          <w:lang w:val="es-CO"/>
        </w:rPr>
      </w:pPr>
    </w:p>
    <w:p w14:paraId="06B940BC" w14:textId="77777777" w:rsidR="00C451D8" w:rsidRDefault="00C451D8" w:rsidP="002F2EA5">
      <w:pPr>
        <w:jc w:val="center"/>
        <w:rPr>
          <w:rFonts w:ascii="Arial" w:hAnsi="Arial" w:cs="Arial"/>
          <w:b/>
          <w:sz w:val="20"/>
          <w:szCs w:val="20"/>
          <w:lang w:val="es-CO"/>
        </w:rPr>
      </w:pPr>
    </w:p>
    <w:p w14:paraId="0BF51E81" w14:textId="77777777" w:rsidR="00C451D8" w:rsidRDefault="00C451D8" w:rsidP="002F2EA5">
      <w:pPr>
        <w:jc w:val="center"/>
        <w:rPr>
          <w:rFonts w:ascii="Arial" w:hAnsi="Arial" w:cs="Arial"/>
          <w:b/>
          <w:sz w:val="20"/>
          <w:szCs w:val="20"/>
          <w:lang w:val="es-CO"/>
        </w:rPr>
      </w:pPr>
    </w:p>
    <w:p w14:paraId="559FE2CD" w14:textId="77777777" w:rsidR="00C451D8" w:rsidRDefault="00C451D8" w:rsidP="002F2EA5">
      <w:pPr>
        <w:jc w:val="center"/>
        <w:rPr>
          <w:rFonts w:ascii="Arial" w:hAnsi="Arial" w:cs="Arial"/>
          <w:b/>
          <w:sz w:val="20"/>
          <w:szCs w:val="20"/>
          <w:lang w:val="es-CO"/>
        </w:rPr>
      </w:pPr>
    </w:p>
    <w:p w14:paraId="71CCA531" w14:textId="77777777" w:rsidR="00C451D8" w:rsidRDefault="00C451D8" w:rsidP="002F2EA5">
      <w:pPr>
        <w:jc w:val="center"/>
        <w:rPr>
          <w:rFonts w:ascii="Arial" w:hAnsi="Arial" w:cs="Arial"/>
          <w:b/>
          <w:sz w:val="20"/>
          <w:szCs w:val="20"/>
          <w:lang w:val="es-CO"/>
        </w:rPr>
      </w:pPr>
    </w:p>
    <w:p w14:paraId="4F4C59E9" w14:textId="77777777" w:rsidR="00C451D8" w:rsidRDefault="00C451D8" w:rsidP="002F2EA5">
      <w:pPr>
        <w:jc w:val="center"/>
        <w:rPr>
          <w:rFonts w:ascii="Arial" w:hAnsi="Arial" w:cs="Arial"/>
          <w:b/>
          <w:sz w:val="20"/>
          <w:szCs w:val="20"/>
          <w:lang w:val="es-CO"/>
        </w:rPr>
      </w:pPr>
    </w:p>
    <w:p w14:paraId="3F2210B8" w14:textId="77777777" w:rsidR="00C451D8" w:rsidRDefault="00C451D8" w:rsidP="002F2EA5">
      <w:pPr>
        <w:jc w:val="center"/>
        <w:rPr>
          <w:rFonts w:ascii="Arial" w:hAnsi="Arial" w:cs="Arial"/>
          <w:b/>
          <w:sz w:val="20"/>
          <w:szCs w:val="20"/>
          <w:lang w:val="es-CO"/>
        </w:rPr>
      </w:pPr>
    </w:p>
    <w:p w14:paraId="52EA3705" w14:textId="77777777" w:rsidR="00C451D8" w:rsidRDefault="00C451D8" w:rsidP="002F2EA5">
      <w:pPr>
        <w:jc w:val="center"/>
        <w:rPr>
          <w:rFonts w:ascii="Arial" w:hAnsi="Arial" w:cs="Arial"/>
          <w:b/>
          <w:sz w:val="20"/>
          <w:szCs w:val="20"/>
          <w:lang w:val="es-CO"/>
        </w:rPr>
      </w:pPr>
    </w:p>
    <w:p w14:paraId="7E4D9C25" w14:textId="77777777" w:rsidR="00C451D8" w:rsidRDefault="00C451D8" w:rsidP="002F2EA5">
      <w:pPr>
        <w:jc w:val="center"/>
        <w:rPr>
          <w:rFonts w:ascii="Arial" w:hAnsi="Arial" w:cs="Arial"/>
          <w:b/>
          <w:sz w:val="20"/>
          <w:szCs w:val="20"/>
          <w:lang w:val="es-CO"/>
        </w:rPr>
      </w:pPr>
    </w:p>
    <w:p w14:paraId="026C35C6" w14:textId="77777777" w:rsidR="00C451D8" w:rsidRDefault="00C451D8" w:rsidP="002F2EA5">
      <w:pPr>
        <w:jc w:val="center"/>
        <w:rPr>
          <w:rFonts w:ascii="Arial" w:hAnsi="Arial" w:cs="Arial"/>
          <w:b/>
          <w:sz w:val="20"/>
          <w:szCs w:val="20"/>
          <w:lang w:val="es-CO"/>
        </w:rPr>
      </w:pPr>
    </w:p>
    <w:p w14:paraId="0C57AA00" w14:textId="77777777" w:rsidR="00C451D8" w:rsidRDefault="00C451D8" w:rsidP="002F2EA5">
      <w:pPr>
        <w:jc w:val="center"/>
        <w:rPr>
          <w:rFonts w:ascii="Arial" w:hAnsi="Arial" w:cs="Arial"/>
          <w:b/>
          <w:sz w:val="20"/>
          <w:szCs w:val="20"/>
          <w:lang w:val="es-CO"/>
        </w:rPr>
      </w:pPr>
    </w:p>
    <w:p w14:paraId="1A2176E8" w14:textId="77777777" w:rsidR="00C451D8" w:rsidRDefault="00C451D8" w:rsidP="002F2EA5">
      <w:pPr>
        <w:jc w:val="center"/>
        <w:rPr>
          <w:rFonts w:ascii="Arial" w:hAnsi="Arial" w:cs="Arial"/>
          <w:b/>
          <w:sz w:val="20"/>
          <w:szCs w:val="20"/>
          <w:lang w:val="es-CO"/>
        </w:rPr>
      </w:pPr>
    </w:p>
    <w:p w14:paraId="10DB4F88" w14:textId="77777777" w:rsidR="00C451D8" w:rsidRDefault="00C451D8" w:rsidP="002F2EA5">
      <w:pPr>
        <w:jc w:val="center"/>
        <w:rPr>
          <w:rFonts w:ascii="Arial" w:hAnsi="Arial" w:cs="Arial"/>
          <w:b/>
          <w:sz w:val="20"/>
          <w:szCs w:val="20"/>
          <w:lang w:val="es-CO"/>
        </w:rPr>
      </w:pPr>
    </w:p>
    <w:p w14:paraId="4886D3E8" w14:textId="77777777" w:rsidR="00C451D8" w:rsidRDefault="00C451D8" w:rsidP="002F2EA5">
      <w:pPr>
        <w:jc w:val="center"/>
        <w:rPr>
          <w:rFonts w:ascii="Arial" w:hAnsi="Arial" w:cs="Arial"/>
          <w:b/>
          <w:sz w:val="20"/>
          <w:szCs w:val="20"/>
          <w:lang w:val="es-CO"/>
        </w:rPr>
      </w:pPr>
    </w:p>
    <w:p w14:paraId="777C5603" w14:textId="77777777" w:rsidR="00C451D8" w:rsidRDefault="00C451D8" w:rsidP="002F2EA5">
      <w:pPr>
        <w:jc w:val="center"/>
        <w:rPr>
          <w:rFonts w:ascii="Arial" w:hAnsi="Arial" w:cs="Arial"/>
          <w:b/>
          <w:sz w:val="20"/>
          <w:szCs w:val="20"/>
          <w:lang w:val="es-CO"/>
        </w:rPr>
      </w:pPr>
    </w:p>
    <w:p w14:paraId="77FCBACE" w14:textId="77777777" w:rsidR="00C451D8" w:rsidRDefault="00C451D8" w:rsidP="002F2EA5">
      <w:pPr>
        <w:jc w:val="center"/>
        <w:rPr>
          <w:rFonts w:ascii="Arial" w:hAnsi="Arial" w:cs="Arial"/>
          <w:b/>
          <w:sz w:val="20"/>
          <w:szCs w:val="20"/>
          <w:lang w:val="es-CO"/>
        </w:rPr>
      </w:pPr>
    </w:p>
    <w:p w14:paraId="35976BA5" w14:textId="77777777" w:rsidR="00C451D8" w:rsidRDefault="00C451D8" w:rsidP="002F2EA5">
      <w:pPr>
        <w:jc w:val="center"/>
        <w:rPr>
          <w:rFonts w:ascii="Arial" w:hAnsi="Arial" w:cs="Arial"/>
          <w:b/>
          <w:sz w:val="20"/>
          <w:szCs w:val="20"/>
          <w:lang w:val="es-CO"/>
        </w:rPr>
      </w:pPr>
    </w:p>
    <w:p w14:paraId="0D0967B2" w14:textId="77777777" w:rsidR="00C451D8" w:rsidRDefault="00C451D8" w:rsidP="002F2EA5">
      <w:pPr>
        <w:jc w:val="center"/>
        <w:rPr>
          <w:rFonts w:ascii="Arial" w:hAnsi="Arial" w:cs="Arial"/>
          <w:b/>
          <w:sz w:val="20"/>
          <w:szCs w:val="20"/>
          <w:lang w:val="es-CO"/>
        </w:rPr>
      </w:pPr>
    </w:p>
    <w:p w14:paraId="3CDBC778" w14:textId="77777777" w:rsidR="00C451D8" w:rsidRDefault="00C451D8" w:rsidP="002F2EA5">
      <w:pPr>
        <w:jc w:val="center"/>
        <w:rPr>
          <w:rFonts w:ascii="Arial" w:hAnsi="Arial" w:cs="Arial"/>
          <w:b/>
          <w:sz w:val="20"/>
          <w:szCs w:val="20"/>
          <w:lang w:val="es-CO"/>
        </w:rPr>
      </w:pPr>
    </w:p>
    <w:p w14:paraId="56801C16" w14:textId="77777777" w:rsidR="00C451D8" w:rsidRDefault="00C451D8" w:rsidP="002F2EA5">
      <w:pPr>
        <w:jc w:val="center"/>
        <w:rPr>
          <w:rFonts w:ascii="Arial" w:hAnsi="Arial" w:cs="Arial"/>
          <w:b/>
          <w:sz w:val="20"/>
          <w:szCs w:val="20"/>
          <w:lang w:val="es-CO"/>
        </w:rPr>
      </w:pPr>
    </w:p>
    <w:p w14:paraId="3A3CF95E" w14:textId="44CD43B8" w:rsidR="00C451D8" w:rsidRPr="00C22BFD" w:rsidRDefault="00C451D8" w:rsidP="00C22BFD">
      <w:pPr>
        <w:jc w:val="center"/>
        <w:rPr>
          <w:rFonts w:ascii="Arial" w:hAnsi="Arial" w:cs="Arial"/>
          <w:b/>
        </w:rPr>
      </w:pPr>
      <w:r w:rsidRPr="001F4554">
        <w:rPr>
          <w:rFonts w:ascii="Arial" w:hAnsi="Arial" w:cs="Arial"/>
          <w:b/>
        </w:rPr>
        <w:t xml:space="preserve">NOTA: </w:t>
      </w:r>
      <w:r w:rsidRPr="001F4554">
        <w:rPr>
          <w:rFonts w:ascii="Arial" w:hAnsi="Arial" w:cs="Arial"/>
        </w:rPr>
        <w:t>dicho formato también puede ser descargado de la web con el nombre</w:t>
      </w:r>
      <w:r w:rsidRPr="001F4554">
        <w:rPr>
          <w:rFonts w:ascii="Arial" w:hAnsi="Arial" w:cs="Arial"/>
          <w:b/>
        </w:rPr>
        <w:t xml:space="preserve"> DATOS BASICOS CREACION BENEFICIARIO CUENTA SIIF NACION</w:t>
      </w:r>
    </w:p>
    <w:p w14:paraId="0FC969E5" w14:textId="2415ADA9" w:rsidR="0031584D" w:rsidRPr="00F22B37" w:rsidRDefault="0031584D" w:rsidP="002F2EA5">
      <w:pPr>
        <w:jc w:val="center"/>
        <w:rPr>
          <w:rFonts w:ascii="Arial" w:eastAsia="Arial Unicode MS" w:hAnsi="Arial" w:cs="Arial"/>
          <w:b/>
          <w:sz w:val="16"/>
          <w:szCs w:val="16"/>
          <w:lang w:eastAsia="es-CO"/>
        </w:rPr>
      </w:pPr>
      <w:r w:rsidRPr="00F22B37">
        <w:rPr>
          <w:rFonts w:ascii="Arial" w:eastAsia="Arial Unicode MS" w:hAnsi="Arial" w:cs="Arial"/>
          <w:b/>
          <w:sz w:val="16"/>
          <w:szCs w:val="16"/>
          <w:lang w:eastAsia="es-CO"/>
        </w:rPr>
        <w:lastRenderedPageBreak/>
        <w:t xml:space="preserve">FORMULARIO No. </w:t>
      </w:r>
      <w:r w:rsidR="00E95DA0" w:rsidRPr="00F22B37">
        <w:rPr>
          <w:rFonts w:ascii="Arial" w:eastAsia="Arial Unicode MS" w:hAnsi="Arial" w:cs="Arial"/>
          <w:b/>
          <w:sz w:val="16"/>
          <w:szCs w:val="16"/>
          <w:lang w:eastAsia="es-CO"/>
        </w:rPr>
        <w:t>3</w:t>
      </w:r>
    </w:p>
    <w:p w14:paraId="3CF0361B" w14:textId="77777777" w:rsidR="0031584D" w:rsidRPr="00F22B37" w:rsidRDefault="0031584D" w:rsidP="002F2EA5">
      <w:pPr>
        <w:jc w:val="center"/>
        <w:rPr>
          <w:rFonts w:ascii="Arial" w:eastAsia="Arial Unicode MS" w:hAnsi="Arial" w:cs="Arial"/>
          <w:b/>
          <w:sz w:val="6"/>
          <w:szCs w:val="16"/>
          <w:lang w:eastAsia="es-CO"/>
        </w:rPr>
      </w:pPr>
    </w:p>
    <w:p w14:paraId="5C95A5E9" w14:textId="77777777" w:rsidR="00C451D8" w:rsidRPr="00F22B37" w:rsidRDefault="00C451D8" w:rsidP="00C451D8">
      <w:pPr>
        <w:pStyle w:val="NormalWeb"/>
        <w:shd w:val="clear" w:color="auto" w:fill="FFFFFF"/>
        <w:spacing w:before="0" w:after="0"/>
        <w:jc w:val="center"/>
        <w:rPr>
          <w:rFonts w:ascii="Arial" w:hAnsi="Arial" w:cs="Arial"/>
          <w:b/>
          <w:sz w:val="16"/>
          <w:szCs w:val="16"/>
        </w:rPr>
      </w:pPr>
      <w:r w:rsidRPr="00F22B37">
        <w:rPr>
          <w:rFonts w:ascii="Arial" w:hAnsi="Arial" w:cs="Arial"/>
          <w:b/>
          <w:sz w:val="16"/>
          <w:szCs w:val="16"/>
        </w:rPr>
        <w:t>CERTIFICADO ORIGEN LÍCITO DE RECURSOS</w:t>
      </w:r>
    </w:p>
    <w:p w14:paraId="740ACB5C" w14:textId="77777777" w:rsidR="00C451D8" w:rsidRPr="00F22B37" w:rsidRDefault="00C451D8" w:rsidP="00C451D8">
      <w:pPr>
        <w:jc w:val="both"/>
        <w:rPr>
          <w:rStyle w:val="Textodelmarcadordeposicin"/>
          <w:rFonts w:ascii="Arial" w:hAnsi="Arial" w:cs="Arial"/>
          <w:color w:val="FF8F8F"/>
          <w:sz w:val="16"/>
          <w:szCs w:val="16"/>
          <w:u w:val="single"/>
        </w:rPr>
      </w:pPr>
    </w:p>
    <w:p w14:paraId="5D2881F4" w14:textId="77777777" w:rsidR="00C451D8" w:rsidRPr="00F22B37" w:rsidRDefault="00C451D8" w:rsidP="00C451D8">
      <w:pPr>
        <w:ind w:left="142" w:right="248"/>
        <w:jc w:val="both"/>
        <w:rPr>
          <w:rFonts w:ascii="Arial" w:hAnsi="Arial" w:cs="Arial"/>
          <w:color w:val="FF8F8F"/>
          <w:sz w:val="18"/>
          <w:szCs w:val="18"/>
        </w:rPr>
      </w:pPr>
      <w:r w:rsidRPr="00F22B37">
        <w:rPr>
          <w:rStyle w:val="Textodelmarcadordeposicin"/>
          <w:rFonts w:ascii="Arial" w:hAnsi="Arial" w:cs="Arial"/>
          <w:color w:val="FF8F8F"/>
          <w:sz w:val="18"/>
          <w:szCs w:val="18"/>
          <w:u w:val="single"/>
        </w:rPr>
        <w:t>Ciudad</w:t>
      </w:r>
      <w:r w:rsidRPr="00F22B37">
        <w:rPr>
          <w:rFonts w:ascii="Arial" w:hAnsi="Arial" w:cs="Arial"/>
          <w:sz w:val="18"/>
          <w:szCs w:val="18"/>
        </w:rPr>
        <w:t xml:space="preserve">, </w:t>
      </w:r>
      <w:r w:rsidRPr="00F22B37">
        <w:rPr>
          <w:rStyle w:val="Textodelmarcadordeposicin"/>
          <w:rFonts w:ascii="Arial" w:hAnsi="Arial" w:cs="Arial"/>
          <w:color w:val="FF8F8F"/>
          <w:sz w:val="18"/>
          <w:szCs w:val="18"/>
        </w:rPr>
        <w:t>seleccionar la fecha.</w:t>
      </w:r>
    </w:p>
    <w:p w14:paraId="760E5F74" w14:textId="77777777" w:rsidR="00C451D8" w:rsidRPr="00F22B37" w:rsidRDefault="00C451D8" w:rsidP="00C451D8">
      <w:pPr>
        <w:ind w:left="142" w:right="248"/>
        <w:jc w:val="both"/>
        <w:rPr>
          <w:rFonts w:ascii="Arial" w:hAnsi="Arial" w:cs="Arial"/>
          <w:sz w:val="18"/>
          <w:szCs w:val="18"/>
        </w:rPr>
      </w:pPr>
    </w:p>
    <w:p w14:paraId="2070E1F9" w14:textId="77777777" w:rsidR="00C451D8" w:rsidRPr="00F22B37" w:rsidRDefault="00C451D8" w:rsidP="00C451D8">
      <w:pPr>
        <w:ind w:left="142" w:right="248"/>
        <w:jc w:val="both"/>
        <w:rPr>
          <w:rFonts w:ascii="Arial" w:hAnsi="Arial" w:cs="Arial"/>
          <w:sz w:val="18"/>
          <w:szCs w:val="18"/>
        </w:rPr>
      </w:pPr>
      <w:r w:rsidRPr="00F22B37">
        <w:rPr>
          <w:rFonts w:ascii="Arial" w:hAnsi="Arial" w:cs="Arial"/>
          <w:sz w:val="18"/>
          <w:szCs w:val="18"/>
        </w:rPr>
        <w:t>Señores.</w:t>
      </w:r>
    </w:p>
    <w:p w14:paraId="2599D89D" w14:textId="77777777" w:rsidR="00C451D8" w:rsidRPr="00F22B37" w:rsidRDefault="00C451D8" w:rsidP="00C451D8">
      <w:pPr>
        <w:ind w:left="142" w:right="248"/>
        <w:jc w:val="both"/>
        <w:rPr>
          <w:rFonts w:ascii="Arial" w:hAnsi="Arial" w:cs="Arial"/>
          <w:sz w:val="18"/>
          <w:szCs w:val="18"/>
        </w:rPr>
      </w:pPr>
      <w:r w:rsidRPr="00F22B37">
        <w:rPr>
          <w:rFonts w:ascii="Arial" w:hAnsi="Arial" w:cs="Arial"/>
          <w:sz w:val="18"/>
          <w:szCs w:val="18"/>
        </w:rPr>
        <w:t>REGIONAL DE ASEGURAMIENTO EN SALUD No.8</w:t>
      </w:r>
    </w:p>
    <w:p w14:paraId="1A17B9A2" w14:textId="77777777" w:rsidR="00C451D8" w:rsidRPr="00F22B37" w:rsidRDefault="00C451D8" w:rsidP="00C451D8">
      <w:pPr>
        <w:ind w:left="142" w:right="248"/>
        <w:jc w:val="both"/>
        <w:rPr>
          <w:rFonts w:ascii="Arial" w:hAnsi="Arial" w:cs="Arial"/>
          <w:sz w:val="18"/>
          <w:szCs w:val="18"/>
        </w:rPr>
      </w:pPr>
      <w:r w:rsidRPr="00F22B37">
        <w:rPr>
          <w:rFonts w:ascii="Arial" w:hAnsi="Arial" w:cs="Arial"/>
          <w:sz w:val="18"/>
          <w:szCs w:val="18"/>
        </w:rPr>
        <w:t xml:space="preserve">Ciudad </w:t>
      </w:r>
    </w:p>
    <w:p w14:paraId="1B3930FA" w14:textId="77777777" w:rsidR="00C451D8" w:rsidRPr="00F22B37" w:rsidRDefault="00C451D8" w:rsidP="00C451D8">
      <w:pPr>
        <w:pStyle w:val="NormalWeb"/>
        <w:shd w:val="clear" w:color="auto" w:fill="FFFFFF"/>
        <w:spacing w:before="0" w:after="0"/>
        <w:ind w:left="142" w:right="248"/>
        <w:jc w:val="both"/>
        <w:rPr>
          <w:rFonts w:ascii="Arial" w:hAnsi="Arial" w:cs="Arial"/>
          <w:sz w:val="18"/>
          <w:szCs w:val="18"/>
        </w:rPr>
      </w:pPr>
    </w:p>
    <w:p w14:paraId="7C18B857" w14:textId="77777777" w:rsidR="00C451D8" w:rsidRPr="00F22B37" w:rsidRDefault="00C451D8" w:rsidP="00C451D8">
      <w:pPr>
        <w:ind w:left="142" w:right="248"/>
        <w:jc w:val="both"/>
        <w:rPr>
          <w:rFonts w:ascii="Arial" w:hAnsi="Arial" w:cs="Arial"/>
          <w:sz w:val="18"/>
          <w:szCs w:val="18"/>
        </w:rPr>
      </w:pPr>
      <w:r w:rsidRPr="00F22B37">
        <w:rPr>
          <w:rFonts w:ascii="Arial" w:hAnsi="Arial" w:cs="Arial"/>
          <w:sz w:val="18"/>
          <w:szCs w:val="18"/>
        </w:rPr>
        <w:t xml:space="preserve">El (los) suscrito(s) a saber </w:t>
      </w:r>
      <w:sdt>
        <w:sdtPr>
          <w:rPr>
            <w:rFonts w:ascii="Arial" w:hAnsi="Arial" w:cs="Arial"/>
            <w:sz w:val="18"/>
            <w:szCs w:val="18"/>
          </w:rPr>
          <w:id w:val="-2118598711"/>
          <w:placeholder>
            <w:docPart w:val="44E8D01E2A6449FBBA30161567102A9E"/>
          </w:placeholder>
          <w:showingPlcHdr/>
          <w15:color w:val="800000"/>
          <w:text/>
        </w:sdtPr>
        <w:sdtContent>
          <w:r w:rsidRPr="00C451D8">
            <w:rPr>
              <w:rFonts w:ascii="Arial" w:hAnsi="Arial" w:cs="Arial"/>
              <w:color w:val="FF8F8F"/>
              <w:sz w:val="21"/>
              <w:szCs w:val="21"/>
              <w:u w:val="single"/>
            </w:rPr>
            <w:t xml:space="preserve">Nombre del representante legal de la sociedad, asociación, persona jurídica, consorcio, unión </w:t>
          </w:r>
          <w:proofErr w:type="gramStart"/>
          <w:r w:rsidRPr="00C451D8">
            <w:rPr>
              <w:rFonts w:ascii="Arial" w:hAnsi="Arial" w:cs="Arial"/>
              <w:color w:val="FF8F8F"/>
              <w:sz w:val="21"/>
              <w:szCs w:val="21"/>
              <w:u w:val="single"/>
            </w:rPr>
            <w:t xml:space="preserve">temporal </w:t>
          </w:r>
          <w:r w:rsidRPr="00C451D8">
            <w:rPr>
              <w:rFonts w:ascii="Arial" w:hAnsi="Arial" w:cs="Arial"/>
              <w:color w:val="FF8F8F"/>
              <w:sz w:val="21"/>
              <w:szCs w:val="21"/>
            </w:rPr>
            <w:t>.</w:t>
          </w:r>
          <w:proofErr w:type="gramEnd"/>
        </w:sdtContent>
      </w:sdt>
      <w:r w:rsidRPr="00F22B37">
        <w:rPr>
          <w:rFonts w:ascii="Arial" w:hAnsi="Arial" w:cs="Arial"/>
          <w:sz w:val="18"/>
          <w:szCs w:val="18"/>
        </w:rPr>
        <w:t xml:space="preserve">: domiciliado en </w:t>
      </w:r>
      <w:sdt>
        <w:sdtPr>
          <w:rPr>
            <w:rFonts w:ascii="Arial" w:hAnsi="Arial" w:cs="Arial"/>
            <w:sz w:val="18"/>
            <w:szCs w:val="18"/>
          </w:rPr>
          <w:id w:val="-437054778"/>
          <w:placeholder>
            <w:docPart w:val="9218B518929D4D5F8E58FE83FE531998"/>
          </w:placeholder>
          <w:showingPlcHdr/>
          <w15:color w:val="800000"/>
          <w:text/>
        </w:sdtPr>
        <w:sdtContent>
          <w:r w:rsidRPr="00C451D8">
            <w:rPr>
              <w:rFonts w:ascii="Arial" w:hAnsi="Arial" w:cs="Arial"/>
              <w:color w:val="FF8F8F"/>
              <w:sz w:val="21"/>
              <w:szCs w:val="21"/>
              <w:u w:val="single"/>
            </w:rPr>
            <w:t>Domicio de la persona firmante</w:t>
          </w:r>
          <w:r w:rsidRPr="00C451D8">
            <w:rPr>
              <w:rFonts w:ascii="Arial" w:hAnsi="Arial" w:cs="Arial"/>
              <w:color w:val="808080"/>
              <w:sz w:val="21"/>
              <w:szCs w:val="21"/>
            </w:rPr>
            <w:t>.</w:t>
          </w:r>
        </w:sdtContent>
      </w:sdt>
      <w:r w:rsidRPr="00F22B37">
        <w:rPr>
          <w:rFonts w:ascii="Arial" w:hAnsi="Arial" w:cs="Arial"/>
          <w:sz w:val="18"/>
          <w:szCs w:val="18"/>
        </w:rPr>
        <w:t>, identificado con</w:t>
      </w:r>
      <w:r w:rsidRPr="00F22B37">
        <w:rPr>
          <w:rFonts w:ascii="Arial" w:hAnsi="Arial" w:cs="Arial"/>
          <w:color w:val="FF8F8F"/>
          <w:sz w:val="18"/>
          <w:szCs w:val="18"/>
        </w:rPr>
        <w:t xml:space="preserve"> </w:t>
      </w:r>
      <w:sdt>
        <w:sdtPr>
          <w:rPr>
            <w:rFonts w:ascii="Arial" w:hAnsi="Arial" w:cs="Arial"/>
            <w:color w:val="FF8F8F"/>
            <w:sz w:val="18"/>
            <w:szCs w:val="18"/>
          </w:rPr>
          <w:id w:val="1913196334"/>
          <w:placeholder>
            <w:docPart w:val="A9DEF9CBBC9D4A62B919EFC27EA9AF6B"/>
          </w:placeholder>
          <w:showingPlcHdr/>
          <w15:color w:val="800000"/>
          <w:text/>
        </w:sdtPr>
        <w:sdtEndPr>
          <w:rPr>
            <w:color w:val="auto"/>
          </w:rPr>
        </w:sdtEndPr>
        <w:sdtContent>
          <w:r w:rsidRPr="00C451D8">
            <w:rPr>
              <w:rFonts w:ascii="Arial" w:hAnsi="Arial" w:cs="Arial"/>
              <w:color w:val="FF8F8F"/>
              <w:sz w:val="21"/>
              <w:szCs w:val="21"/>
              <w:u w:val="single"/>
            </w:rPr>
            <w:t>Documentos de identificación y lugar de expedición</w:t>
          </w:r>
        </w:sdtContent>
      </w:sdt>
      <w:r w:rsidRPr="00F22B37">
        <w:rPr>
          <w:rFonts w:ascii="Arial" w:hAnsi="Arial" w:cs="Arial"/>
          <w:sz w:val="18"/>
          <w:szCs w:val="18"/>
        </w:rPr>
        <w:t>, quien obra en calidad de representante legal de __________________________________________________________, de manera libre, voluntaria y bajo la gravedad de juramento, me permito certificar que:</w:t>
      </w:r>
    </w:p>
    <w:p w14:paraId="5B64D36C" w14:textId="77777777" w:rsidR="00C451D8" w:rsidRPr="00F22B37" w:rsidRDefault="00C451D8" w:rsidP="00C451D8">
      <w:pPr>
        <w:pStyle w:val="NormalWeb"/>
        <w:shd w:val="clear" w:color="auto" w:fill="FFFFFF"/>
        <w:spacing w:before="0" w:after="0"/>
        <w:ind w:left="142" w:right="248"/>
        <w:jc w:val="both"/>
        <w:rPr>
          <w:rFonts w:ascii="Arial" w:hAnsi="Arial" w:cs="Arial"/>
          <w:sz w:val="18"/>
          <w:szCs w:val="18"/>
        </w:rPr>
      </w:pPr>
    </w:p>
    <w:p w14:paraId="460FACC7"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sz w:val="18"/>
          <w:szCs w:val="18"/>
        </w:rPr>
        <w:t xml:space="preserve">Los recursos utilizados para las gestiones </w:t>
      </w:r>
      <w:proofErr w:type="spellStart"/>
      <w:r w:rsidRPr="00F22B37">
        <w:rPr>
          <w:rFonts w:ascii="Arial" w:hAnsi="Arial" w:cs="Arial"/>
          <w:sz w:val="18"/>
          <w:szCs w:val="18"/>
        </w:rPr>
        <w:t>pre-contractuales</w:t>
      </w:r>
      <w:proofErr w:type="spellEnd"/>
      <w:r w:rsidRPr="00F22B37">
        <w:rPr>
          <w:rFonts w:ascii="Arial" w:hAnsi="Arial" w:cs="Arial"/>
          <w:sz w:val="18"/>
          <w:szCs w:val="18"/>
        </w:rPr>
        <w:t xml:space="preserve"> o contractuales derivadas del presente proceso no provienen de actividades ni fuentes ilícitas tales como el lavado de activos, </w:t>
      </w:r>
      <w:proofErr w:type="spellStart"/>
      <w:r w:rsidRPr="00F22B37">
        <w:rPr>
          <w:rFonts w:ascii="Arial" w:hAnsi="Arial" w:cs="Arial"/>
          <w:sz w:val="18"/>
          <w:szCs w:val="18"/>
        </w:rPr>
        <w:t>testaferrato</w:t>
      </w:r>
      <w:proofErr w:type="spellEnd"/>
      <w:r w:rsidRPr="00F22B37">
        <w:rPr>
          <w:rFonts w:ascii="Arial" w:hAnsi="Arial" w:cs="Arial"/>
          <w:sz w:val="18"/>
          <w:szCs w:val="18"/>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62642043"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sz w:val="18"/>
          <w:szCs w:val="18"/>
        </w:rPr>
        <w:t>Que mi empresa sea utilizada para dar apariencia de legalidad a fondos ilegales o para financiar actividades terroristas.</w:t>
      </w:r>
    </w:p>
    <w:p w14:paraId="36369F9B"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sz w:val="18"/>
          <w:szCs w:val="18"/>
        </w:rPr>
        <w:t>Que mi empresa y sus representantes, socios, administradores, accionistas y/o beneficiarios finales no realizan, facilitan, promueven ni han realizado directa o indirectamente actividades ilícitas, tales como:</w:t>
      </w:r>
    </w:p>
    <w:p w14:paraId="6895BB0C" w14:textId="77777777" w:rsidR="00C451D8" w:rsidRPr="00F22B37" w:rsidRDefault="00C451D8" w:rsidP="00C451D8">
      <w:pPr>
        <w:pStyle w:val="Prrafodelista"/>
        <w:ind w:right="107"/>
        <w:jc w:val="both"/>
        <w:rPr>
          <w:rFonts w:ascii="Arial" w:hAnsi="Arial" w:cs="Arial"/>
          <w:sz w:val="18"/>
          <w:szCs w:val="18"/>
        </w:rPr>
      </w:pPr>
    </w:p>
    <w:p w14:paraId="5335AEF9"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Lavado de activos (LA).</w:t>
      </w:r>
    </w:p>
    <w:p w14:paraId="4D866AB6"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Financiación del terrorismo (FT).</w:t>
      </w:r>
    </w:p>
    <w:p w14:paraId="38B8A34E"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Financiación de la proliferación de armas de destrucción masiva (FPADM).</w:t>
      </w:r>
    </w:p>
    <w:p w14:paraId="1E5DC35A"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Tráfico de estupefacientes o sustancias psicoactivas.</w:t>
      </w:r>
    </w:p>
    <w:p w14:paraId="0E1C0946"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Enriquecimiento ilícito.</w:t>
      </w:r>
    </w:p>
    <w:p w14:paraId="649C7108"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Corrupción, soborno transnacional o cualquier conducta tipificada como delito en la legislación penal colombiana.</w:t>
      </w:r>
    </w:p>
    <w:p w14:paraId="60A93F5C" w14:textId="77777777" w:rsidR="00C451D8" w:rsidRPr="00F22B37" w:rsidRDefault="00C451D8" w:rsidP="002476C5">
      <w:pPr>
        <w:pStyle w:val="Prrafodelista"/>
        <w:numPr>
          <w:ilvl w:val="0"/>
          <w:numId w:val="43"/>
        </w:numPr>
        <w:ind w:right="107"/>
        <w:jc w:val="both"/>
        <w:rPr>
          <w:rFonts w:ascii="Arial" w:hAnsi="Arial" w:cs="Arial"/>
          <w:sz w:val="18"/>
          <w:szCs w:val="18"/>
        </w:rPr>
      </w:pPr>
      <w:r w:rsidRPr="00F22B37">
        <w:rPr>
          <w:rFonts w:ascii="Arial" w:hAnsi="Arial" w:cs="Arial"/>
          <w:sz w:val="18"/>
          <w:szCs w:val="18"/>
        </w:rPr>
        <w:t>Actividades provenientes de grupos armados organizados, organizaciones criminales o cualquier fuente marcada como de alto riesgo.</w:t>
      </w:r>
    </w:p>
    <w:p w14:paraId="57F08523" w14:textId="77777777" w:rsidR="00C451D8" w:rsidRPr="00C22BFD" w:rsidRDefault="00C451D8" w:rsidP="00C451D8">
      <w:pPr>
        <w:pStyle w:val="Prrafodelista"/>
        <w:ind w:right="107"/>
        <w:jc w:val="both"/>
        <w:rPr>
          <w:rFonts w:ascii="Arial" w:hAnsi="Arial" w:cs="Arial"/>
          <w:sz w:val="12"/>
          <w:szCs w:val="12"/>
        </w:rPr>
      </w:pPr>
    </w:p>
    <w:p w14:paraId="41306BF4"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color w:val="0A0A0A"/>
          <w:sz w:val="18"/>
          <w:szCs w:val="18"/>
          <w:shd w:val="clear" w:color="auto" w:fill="FFFFFF"/>
        </w:rPr>
        <w:t>Que Monitorearé las operaciones de mi empresa para identificar y detectar posibles actividades del</w:t>
      </w:r>
      <w:r w:rsidRPr="00F22B37">
        <w:rPr>
          <w:rFonts w:ascii="Arial" w:hAnsi="Arial" w:cs="Arial"/>
          <w:sz w:val="18"/>
          <w:szCs w:val="18"/>
        </w:rPr>
        <w:t xml:space="preserve"> lavado de activos, </w:t>
      </w:r>
      <w:proofErr w:type="spellStart"/>
      <w:r w:rsidRPr="00F22B37">
        <w:rPr>
          <w:rFonts w:ascii="Arial" w:hAnsi="Arial" w:cs="Arial"/>
          <w:sz w:val="18"/>
          <w:szCs w:val="18"/>
        </w:rPr>
        <w:t>testaferrato</w:t>
      </w:r>
      <w:proofErr w:type="spellEnd"/>
      <w:r w:rsidRPr="00F22B37">
        <w:rPr>
          <w:rFonts w:ascii="Arial" w:hAnsi="Arial" w:cs="Arial"/>
          <w:sz w:val="18"/>
          <w:szCs w:val="18"/>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9AA3A1E"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color w:val="0A0A0A"/>
          <w:sz w:val="18"/>
          <w:szCs w:val="18"/>
          <w:shd w:val="clear" w:color="auto" w:fill="FFFFFF"/>
        </w:rPr>
        <w:t>Que verificare la identidad de los clientes y las transacciones entre ellos para evaluar y mitigar los riesgos asociados</w:t>
      </w:r>
      <w:r w:rsidRPr="00F22B37">
        <w:rPr>
          <w:rFonts w:ascii="Arial" w:hAnsi="Arial" w:cs="Arial"/>
          <w:sz w:val="18"/>
          <w:szCs w:val="18"/>
        </w:rPr>
        <w:t xml:space="preserve"> </w:t>
      </w:r>
    </w:p>
    <w:p w14:paraId="12847FDF" w14:textId="77777777" w:rsidR="00C451D8" w:rsidRPr="00F22B37" w:rsidRDefault="00C451D8" w:rsidP="002476C5">
      <w:pPr>
        <w:pStyle w:val="Prrafodelista"/>
        <w:numPr>
          <w:ilvl w:val="0"/>
          <w:numId w:val="42"/>
        </w:numPr>
        <w:ind w:right="107"/>
        <w:rPr>
          <w:rStyle w:val="t286pc"/>
          <w:rFonts w:ascii="Arial" w:hAnsi="Arial" w:cs="Arial"/>
          <w:color w:val="0A0A0A"/>
          <w:sz w:val="18"/>
          <w:szCs w:val="18"/>
          <w:shd w:val="clear" w:color="auto" w:fill="FFFFFF"/>
        </w:rPr>
      </w:pPr>
      <w:r w:rsidRPr="00F22B37">
        <w:rPr>
          <w:rStyle w:val="t286pc"/>
          <w:rFonts w:ascii="Arial" w:hAnsi="Arial" w:cs="Arial"/>
          <w:color w:val="0A0A0A"/>
          <w:sz w:val="18"/>
          <w:szCs w:val="18"/>
          <w:shd w:val="clear" w:color="auto" w:fill="FFFFFF"/>
        </w:rPr>
        <w:t xml:space="preserve">Que implementaré políticas y procesos establecidos por entidades como la Superintendencia Financiera de Colombia para gestionar y mitigar estos riesgos. </w:t>
      </w:r>
    </w:p>
    <w:p w14:paraId="002A41F1" w14:textId="77777777" w:rsidR="00C451D8" w:rsidRPr="00F22B37" w:rsidRDefault="00C451D8" w:rsidP="002476C5">
      <w:pPr>
        <w:pStyle w:val="Prrafodelista"/>
        <w:numPr>
          <w:ilvl w:val="0"/>
          <w:numId w:val="42"/>
        </w:numPr>
        <w:ind w:right="107"/>
        <w:jc w:val="both"/>
        <w:rPr>
          <w:rFonts w:ascii="Arial" w:hAnsi="Arial" w:cs="Arial"/>
          <w:sz w:val="18"/>
          <w:szCs w:val="18"/>
        </w:rPr>
      </w:pPr>
      <w:r w:rsidRPr="00F22B37">
        <w:rPr>
          <w:rFonts w:ascii="Arial" w:hAnsi="Arial" w:cs="Arial"/>
          <w:sz w:val="18"/>
          <w:szCs w:val="18"/>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7030694E" w14:textId="77777777" w:rsidR="00C451D8" w:rsidRPr="00C22BFD" w:rsidRDefault="00C451D8" w:rsidP="00C451D8">
      <w:pPr>
        <w:ind w:left="360" w:right="107"/>
        <w:jc w:val="both"/>
        <w:rPr>
          <w:rFonts w:ascii="Arial" w:hAnsi="Arial" w:cs="Arial"/>
          <w:sz w:val="10"/>
          <w:szCs w:val="10"/>
        </w:rPr>
      </w:pPr>
    </w:p>
    <w:p w14:paraId="0C44BC5E" w14:textId="77777777" w:rsidR="00C451D8" w:rsidRPr="00F22B37" w:rsidRDefault="00C451D8" w:rsidP="00473B36">
      <w:pPr>
        <w:ind w:left="142" w:right="107"/>
        <w:jc w:val="both"/>
        <w:rPr>
          <w:rFonts w:ascii="Arial" w:hAnsi="Arial" w:cs="Arial"/>
          <w:sz w:val="18"/>
          <w:szCs w:val="18"/>
        </w:rPr>
      </w:pPr>
      <w:proofErr w:type="gramStart"/>
      <w:r w:rsidRPr="00F22B37">
        <w:rPr>
          <w:rFonts w:ascii="Arial" w:hAnsi="Arial" w:cs="Arial"/>
          <w:sz w:val="18"/>
          <w:szCs w:val="18"/>
        </w:rPr>
        <w:t>Finalmente</w:t>
      </w:r>
      <w:proofErr w:type="gramEnd"/>
      <w:r w:rsidRPr="00F22B37">
        <w:rPr>
          <w:rFonts w:ascii="Arial" w:hAnsi="Arial" w:cs="Arial"/>
          <w:sz w:val="18"/>
          <w:szCs w:val="18"/>
        </w:rPr>
        <w:t xml:space="preserv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43FB1AB8" w14:textId="77777777" w:rsidR="00C451D8" w:rsidRPr="00F22B37" w:rsidRDefault="00C451D8" w:rsidP="00473B36">
      <w:pPr>
        <w:pStyle w:val="NormalWeb"/>
        <w:shd w:val="clear" w:color="auto" w:fill="FFFFFF"/>
        <w:spacing w:before="0" w:after="0"/>
        <w:ind w:left="142" w:right="107"/>
        <w:jc w:val="both"/>
        <w:rPr>
          <w:rFonts w:ascii="Arial" w:hAnsi="Arial" w:cs="Arial"/>
          <w:sz w:val="18"/>
          <w:szCs w:val="18"/>
        </w:rPr>
      </w:pPr>
    </w:p>
    <w:p w14:paraId="133CE401" w14:textId="77777777" w:rsidR="00C451D8" w:rsidRPr="00F22B37" w:rsidRDefault="00C451D8" w:rsidP="00473B36">
      <w:pPr>
        <w:ind w:left="142" w:right="107"/>
        <w:jc w:val="both"/>
        <w:rPr>
          <w:rFonts w:ascii="Arial" w:hAnsi="Arial" w:cs="Arial"/>
          <w:sz w:val="18"/>
          <w:szCs w:val="18"/>
        </w:rPr>
      </w:pPr>
      <w:r w:rsidRPr="00F22B37">
        <w:rPr>
          <w:rFonts w:ascii="Arial" w:hAnsi="Arial" w:cs="Arial"/>
          <w:sz w:val="18"/>
          <w:szCs w:val="18"/>
        </w:rPr>
        <w:t>El proponente:</w:t>
      </w:r>
    </w:p>
    <w:p w14:paraId="2203C811" w14:textId="77777777" w:rsidR="00C451D8" w:rsidRPr="00F22B37" w:rsidRDefault="00C451D8" w:rsidP="00473B36">
      <w:pPr>
        <w:ind w:left="142" w:right="107"/>
        <w:jc w:val="both"/>
        <w:rPr>
          <w:rFonts w:ascii="Arial" w:hAnsi="Arial" w:cs="Arial"/>
          <w:sz w:val="18"/>
          <w:szCs w:val="18"/>
        </w:rPr>
      </w:pPr>
      <w:r w:rsidRPr="00F22B37">
        <w:rPr>
          <w:rFonts w:ascii="Arial" w:hAnsi="Arial" w:cs="Arial"/>
          <w:sz w:val="18"/>
          <w:szCs w:val="18"/>
        </w:rPr>
        <w:t>  </w:t>
      </w:r>
    </w:p>
    <w:p w14:paraId="3E8D2F86" w14:textId="67076134" w:rsidR="00C451D8" w:rsidRPr="00F22B37" w:rsidRDefault="00C451D8" w:rsidP="00C22BFD">
      <w:pPr>
        <w:pStyle w:val="Sinespaciado1"/>
        <w:ind w:right="107"/>
        <w:rPr>
          <w:rFonts w:ascii="Arial" w:hAnsi="Arial" w:cs="Arial"/>
          <w:sz w:val="18"/>
          <w:szCs w:val="18"/>
        </w:rPr>
      </w:pPr>
      <w:r w:rsidRPr="00F22B37">
        <w:rPr>
          <w:rFonts w:ascii="Arial" w:hAnsi="Arial" w:cs="Arial"/>
          <w:b/>
          <w:sz w:val="18"/>
          <w:szCs w:val="18"/>
        </w:rPr>
        <w:t>________________________________</w:t>
      </w:r>
    </w:p>
    <w:p w14:paraId="4965020B" w14:textId="77777777" w:rsidR="00C451D8" w:rsidRPr="00F22B37" w:rsidRDefault="00C451D8" w:rsidP="00473B36">
      <w:pPr>
        <w:pStyle w:val="Sinespaciado1"/>
        <w:ind w:left="142" w:right="107"/>
        <w:rPr>
          <w:rFonts w:ascii="Arial" w:hAnsi="Arial" w:cs="Arial"/>
          <w:sz w:val="18"/>
          <w:szCs w:val="18"/>
        </w:rPr>
      </w:pPr>
      <w:r w:rsidRPr="00F22B37">
        <w:rPr>
          <w:rFonts w:ascii="Arial" w:hAnsi="Arial" w:cs="Arial"/>
          <w:sz w:val="18"/>
          <w:szCs w:val="18"/>
        </w:rPr>
        <w:t xml:space="preserve">Firma del representante legal del proponente </w:t>
      </w:r>
    </w:p>
    <w:p w14:paraId="430C3C15" w14:textId="77777777" w:rsidR="00C451D8" w:rsidRPr="00F22B37" w:rsidRDefault="00C451D8" w:rsidP="00473B36">
      <w:pPr>
        <w:pStyle w:val="Sinespaciado1"/>
        <w:ind w:left="142" w:right="107"/>
        <w:contextualSpacing/>
        <w:rPr>
          <w:rFonts w:ascii="Arial" w:hAnsi="Arial" w:cs="Arial"/>
          <w:sz w:val="18"/>
          <w:szCs w:val="18"/>
          <w:lang w:eastAsia="es-CO"/>
        </w:rPr>
      </w:pPr>
      <w:r w:rsidRPr="00F22B37">
        <w:rPr>
          <w:rFonts w:ascii="Arial" w:hAnsi="Arial" w:cs="Arial"/>
          <w:sz w:val="18"/>
          <w:szCs w:val="18"/>
          <w:lang w:eastAsia="es-CO"/>
        </w:rPr>
        <w:t xml:space="preserve">Nombre o razón social del oferente: </w:t>
      </w:r>
      <w:sdt>
        <w:sdtPr>
          <w:rPr>
            <w:rFonts w:ascii="Arial" w:hAnsi="Arial" w:cs="Arial"/>
            <w:color w:val="000000"/>
            <w:sz w:val="18"/>
            <w:szCs w:val="18"/>
          </w:rPr>
          <w:id w:val="1358001722"/>
          <w:placeholder>
            <w:docPart w:val="92B3CC467F6E41988B19C71D0A4253F3"/>
          </w:placeholder>
          <w:showingPlcHdr/>
          <w15:color w:val="800000"/>
          <w:text/>
        </w:sdtPr>
        <w:sdtContent>
          <w:r w:rsidRPr="00F22B37">
            <w:rPr>
              <w:rStyle w:val="Textodelmarcadordeposicin"/>
              <w:rFonts w:ascii="Arial" w:eastAsiaTheme="minorHAnsi" w:hAnsi="Arial" w:cs="Arial"/>
              <w:color w:val="FF8F8F"/>
              <w:sz w:val="18"/>
              <w:szCs w:val="18"/>
            </w:rPr>
            <w:t>Diligenciar el nombre completo del proponente</w:t>
          </w:r>
        </w:sdtContent>
      </w:sdt>
    </w:p>
    <w:p w14:paraId="4769D489" w14:textId="77777777" w:rsidR="00C451D8" w:rsidRPr="00F22B37" w:rsidRDefault="00C451D8" w:rsidP="00473B36">
      <w:pPr>
        <w:pStyle w:val="Sinespaciado1"/>
        <w:ind w:left="142" w:right="107"/>
        <w:contextualSpacing/>
        <w:rPr>
          <w:rFonts w:ascii="Arial" w:hAnsi="Arial" w:cs="Arial"/>
          <w:color w:val="000000"/>
          <w:sz w:val="18"/>
          <w:szCs w:val="18"/>
        </w:rPr>
      </w:pPr>
      <w:r w:rsidRPr="00F22B37">
        <w:rPr>
          <w:rFonts w:ascii="Arial" w:hAnsi="Arial" w:cs="Arial"/>
          <w:sz w:val="18"/>
          <w:szCs w:val="18"/>
          <w:lang w:eastAsia="es-CO"/>
        </w:rPr>
        <w:t xml:space="preserve">Identificación (NIT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C.C </w:t>
      </w:r>
      <w:proofErr w:type="gramStart"/>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C.E</w:t>
      </w:r>
      <w:proofErr w:type="gramEnd"/>
      <w:r w:rsidRPr="00F22B37">
        <w:rPr>
          <w:rFonts w:ascii="Arial" w:hAnsi="Arial" w:cs="Arial"/>
          <w:sz w:val="18"/>
          <w:szCs w:val="18"/>
          <w:lang w:eastAsia="es-CO"/>
        </w:rPr>
        <w:t xml:space="preserve">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w:t>
      </w:r>
      <w:r w:rsidRPr="00F22B37">
        <w:rPr>
          <w:rFonts w:ascii="Arial" w:hAnsi="Arial" w:cs="Arial"/>
          <w:color w:val="000000"/>
          <w:sz w:val="18"/>
          <w:szCs w:val="18"/>
        </w:rPr>
        <w:t xml:space="preserve">: </w:t>
      </w:r>
      <w:sdt>
        <w:sdtPr>
          <w:rPr>
            <w:rFonts w:ascii="Arial" w:hAnsi="Arial" w:cs="Arial"/>
            <w:color w:val="000000"/>
            <w:sz w:val="18"/>
            <w:szCs w:val="18"/>
          </w:rPr>
          <w:id w:val="-54015796"/>
          <w:placeholder>
            <w:docPart w:val="59D6587542324E99B8FA3F08E78F0634"/>
          </w:placeholder>
          <w:showingPlcHdr/>
          <w15:color w:val="800000"/>
        </w:sdtPr>
        <w:sdtContent>
          <w:r w:rsidRPr="00F22B37">
            <w:rPr>
              <w:rStyle w:val="Textodelmarcadordeposicin"/>
              <w:rFonts w:ascii="Arial" w:eastAsiaTheme="minorHAnsi" w:hAnsi="Arial" w:cs="Arial"/>
              <w:color w:val="FF8F8F"/>
              <w:sz w:val="18"/>
              <w:szCs w:val="18"/>
            </w:rPr>
            <w:t>Diligenciar la identificación del proponente</w:t>
          </w:r>
        </w:sdtContent>
      </w:sdt>
    </w:p>
    <w:p w14:paraId="420B5C9E" w14:textId="77777777" w:rsidR="00C451D8" w:rsidRPr="00F22B37" w:rsidRDefault="00C451D8" w:rsidP="00473B36">
      <w:pPr>
        <w:pStyle w:val="Sinespaciado1"/>
        <w:ind w:left="142" w:right="107"/>
        <w:contextualSpacing/>
        <w:rPr>
          <w:rFonts w:ascii="Arial" w:hAnsi="Arial" w:cs="Arial"/>
          <w:color w:val="000000"/>
          <w:sz w:val="18"/>
          <w:szCs w:val="18"/>
        </w:rPr>
      </w:pPr>
      <w:r w:rsidRPr="00F22B37">
        <w:rPr>
          <w:rFonts w:ascii="Arial" w:hAnsi="Arial" w:cs="Arial"/>
          <w:sz w:val="18"/>
          <w:szCs w:val="18"/>
          <w:lang w:eastAsia="es-CO"/>
        </w:rPr>
        <w:t>Nombre Representante Legal</w:t>
      </w:r>
      <w:r w:rsidRPr="00F22B37">
        <w:rPr>
          <w:rFonts w:ascii="Arial" w:hAnsi="Arial" w:cs="Arial"/>
          <w:color w:val="000000"/>
          <w:sz w:val="18"/>
          <w:szCs w:val="18"/>
        </w:rPr>
        <w:t xml:space="preserve">: </w:t>
      </w:r>
      <w:sdt>
        <w:sdtPr>
          <w:rPr>
            <w:rFonts w:ascii="Arial" w:hAnsi="Arial" w:cs="Arial"/>
            <w:color w:val="000000"/>
            <w:sz w:val="18"/>
            <w:szCs w:val="18"/>
          </w:rPr>
          <w:id w:val="-1559857090"/>
          <w:placeholder>
            <w:docPart w:val="75205DF299DD4323A75DE5EAC04B4086"/>
          </w:placeholder>
          <w:showingPlcHdr/>
          <w15:color w:val="800000"/>
          <w:text/>
        </w:sdtPr>
        <w:sdtContent>
          <w:r w:rsidRPr="00F22B37">
            <w:rPr>
              <w:rStyle w:val="Textodelmarcadordeposicin"/>
              <w:rFonts w:ascii="Arial" w:eastAsiaTheme="minorHAnsi" w:hAnsi="Arial" w:cs="Arial"/>
              <w:color w:val="FF8F8F"/>
              <w:sz w:val="18"/>
              <w:szCs w:val="18"/>
            </w:rPr>
            <w:t>Diligenciar el nombre completo del representante legal</w:t>
          </w:r>
        </w:sdtContent>
      </w:sdt>
    </w:p>
    <w:p w14:paraId="48ECF2DD" w14:textId="77777777" w:rsidR="00C451D8" w:rsidRPr="00F22B37" w:rsidRDefault="00C451D8" w:rsidP="00473B36">
      <w:pPr>
        <w:pStyle w:val="Sinespaciado1"/>
        <w:ind w:left="142" w:right="107"/>
        <w:rPr>
          <w:rFonts w:ascii="Arial" w:hAnsi="Arial" w:cs="Arial"/>
          <w:color w:val="000000"/>
          <w:sz w:val="18"/>
          <w:szCs w:val="18"/>
        </w:rPr>
      </w:pPr>
      <w:r w:rsidRPr="00F22B37">
        <w:rPr>
          <w:rFonts w:ascii="Arial" w:hAnsi="Arial" w:cs="Arial"/>
          <w:color w:val="000000"/>
          <w:sz w:val="18"/>
          <w:szCs w:val="18"/>
        </w:rPr>
        <w:t xml:space="preserve">Identificación (C.C </w:t>
      </w:r>
      <w:proofErr w:type="gramStart"/>
      <w:r w:rsidRPr="00F22B37">
        <w:rPr>
          <w:rFonts w:ascii="Segoe UI Symbol" w:eastAsia="MS Gothic" w:hAnsi="Segoe UI Symbol" w:cs="Segoe UI Symbol"/>
          <w:sz w:val="18"/>
          <w:szCs w:val="18"/>
          <w:lang w:eastAsia="es-CO"/>
        </w:rPr>
        <w:t>☐</w:t>
      </w:r>
      <w:r w:rsidRPr="00F22B37">
        <w:rPr>
          <w:rFonts w:ascii="Arial" w:hAnsi="Arial" w:cs="Arial"/>
          <w:color w:val="000000"/>
          <w:sz w:val="18"/>
          <w:szCs w:val="18"/>
        </w:rPr>
        <w:t xml:space="preserve">  C.E.</w:t>
      </w:r>
      <w:proofErr w:type="gramEnd"/>
      <w:r w:rsidRPr="00F22B37">
        <w:rPr>
          <w:rFonts w:ascii="Arial" w:hAnsi="Arial" w:cs="Arial"/>
          <w:sz w:val="18"/>
          <w:szCs w:val="18"/>
          <w:lang w:eastAsia="es-CO"/>
        </w:rPr>
        <w:t xml:space="preserve">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w:t>
      </w:r>
      <w:sdt>
        <w:sdtPr>
          <w:rPr>
            <w:rFonts w:ascii="Arial" w:hAnsi="Arial" w:cs="Arial"/>
            <w:color w:val="000000"/>
            <w:sz w:val="18"/>
            <w:szCs w:val="18"/>
          </w:rPr>
          <w:id w:val="938106104"/>
          <w:placeholder>
            <w:docPart w:val="AC6D30FD822741FD8362DCB442D51D29"/>
          </w:placeholder>
          <w:showingPlcHdr/>
          <w15:color w:val="800000"/>
        </w:sdtPr>
        <w:sdtContent>
          <w:r w:rsidRPr="00F22B37">
            <w:rPr>
              <w:rStyle w:val="Textodelmarcadordeposicin"/>
              <w:rFonts w:ascii="Arial" w:eastAsiaTheme="minorHAnsi" w:hAnsi="Arial" w:cs="Arial"/>
              <w:color w:val="FF8F8F"/>
              <w:sz w:val="18"/>
              <w:szCs w:val="18"/>
            </w:rPr>
            <w:t>Diligenciar el documento de identificación del representante legal</w:t>
          </w:r>
        </w:sdtContent>
      </w:sdt>
    </w:p>
    <w:p w14:paraId="452DDD7B" w14:textId="77777777" w:rsidR="00C451D8" w:rsidRPr="00F22B37" w:rsidRDefault="00C451D8" w:rsidP="00473B36">
      <w:pPr>
        <w:pStyle w:val="Sinespaciado1"/>
        <w:ind w:left="142" w:right="107"/>
        <w:rPr>
          <w:rFonts w:ascii="Arial" w:hAnsi="Arial" w:cs="Arial"/>
          <w:color w:val="000000"/>
          <w:sz w:val="18"/>
          <w:szCs w:val="18"/>
        </w:rPr>
      </w:pPr>
      <w:r w:rsidRPr="00F22B37">
        <w:rPr>
          <w:rFonts w:ascii="Arial" w:hAnsi="Arial" w:cs="Arial"/>
          <w:color w:val="000000"/>
          <w:sz w:val="18"/>
          <w:szCs w:val="18"/>
        </w:rPr>
        <w:t xml:space="preserve">Dirección: </w:t>
      </w:r>
      <w:sdt>
        <w:sdtPr>
          <w:rPr>
            <w:rFonts w:ascii="Arial" w:hAnsi="Arial" w:cs="Arial"/>
            <w:color w:val="000000"/>
            <w:sz w:val="18"/>
            <w:szCs w:val="18"/>
          </w:rPr>
          <w:id w:val="-35965539"/>
          <w:placeholder>
            <w:docPart w:val="DCA3F0DF1AD2452AA404464C0182834F"/>
          </w:placeholder>
          <w:showingPlcHdr/>
          <w15:color w:val="800000"/>
        </w:sdtPr>
        <w:sdtContent>
          <w:r w:rsidRPr="00F22B37">
            <w:rPr>
              <w:rStyle w:val="Textodelmarcadordeposicin"/>
              <w:rFonts w:ascii="Arial" w:eastAsiaTheme="minorHAnsi" w:hAnsi="Arial" w:cs="Arial"/>
              <w:color w:val="FF8F8F"/>
              <w:sz w:val="18"/>
              <w:szCs w:val="18"/>
            </w:rPr>
            <w:t>Diligenciar la dirección del proveedor</w:t>
          </w:r>
        </w:sdtContent>
      </w:sdt>
    </w:p>
    <w:p w14:paraId="0B967F52" w14:textId="77777777" w:rsidR="00C451D8" w:rsidRPr="00F22B37" w:rsidRDefault="00C451D8" w:rsidP="00473B36">
      <w:pPr>
        <w:pStyle w:val="Sinespaciado1"/>
        <w:ind w:left="142" w:right="107"/>
        <w:rPr>
          <w:rFonts w:ascii="Arial" w:hAnsi="Arial" w:cs="Arial"/>
          <w:sz w:val="18"/>
          <w:szCs w:val="18"/>
        </w:rPr>
      </w:pPr>
      <w:r w:rsidRPr="00F22B37">
        <w:rPr>
          <w:rFonts w:ascii="Arial" w:hAnsi="Arial" w:cs="Arial"/>
          <w:color w:val="000000"/>
          <w:sz w:val="18"/>
          <w:szCs w:val="18"/>
        </w:rPr>
        <w:t>Teléfono:</w:t>
      </w:r>
      <w:r w:rsidRPr="00F22B37">
        <w:rPr>
          <w:rFonts w:ascii="Arial" w:hAnsi="Arial" w:cs="Arial"/>
          <w:b/>
          <w:color w:val="000000"/>
          <w:sz w:val="18"/>
          <w:szCs w:val="18"/>
        </w:rPr>
        <w:t xml:space="preserve"> </w:t>
      </w:r>
      <w:sdt>
        <w:sdtPr>
          <w:rPr>
            <w:rFonts w:ascii="Arial" w:hAnsi="Arial" w:cs="Arial"/>
            <w:b/>
            <w:color w:val="000000"/>
            <w:sz w:val="18"/>
            <w:szCs w:val="18"/>
          </w:rPr>
          <w:id w:val="319540566"/>
          <w:placeholder>
            <w:docPart w:val="C51653A37A114FD1846AF7D3A04CB629"/>
          </w:placeholder>
          <w:showingPlcHdr/>
          <w15:color w:val="800000"/>
        </w:sdtPr>
        <w:sdtContent>
          <w:r w:rsidRPr="00C451D8">
            <w:rPr>
              <w:rStyle w:val="Textodelmarcadordeposicin"/>
              <w:rFonts w:ascii="Arial" w:eastAsiaTheme="minorHAnsi" w:hAnsi="Arial" w:cs="Arial"/>
              <w:color w:val="FF8F8F"/>
              <w:sz w:val="21"/>
              <w:szCs w:val="21"/>
            </w:rPr>
            <w:t>Diligenciar teléfonos de contacto del proveedor</w:t>
          </w:r>
        </w:sdtContent>
      </w:sdt>
    </w:p>
    <w:p w14:paraId="279F12C8" w14:textId="77777777" w:rsidR="00C451D8" w:rsidRPr="00C451D8" w:rsidRDefault="00C451D8" w:rsidP="00473B36">
      <w:pPr>
        <w:pStyle w:val="Sinespaciado1"/>
        <w:ind w:left="142" w:right="107"/>
        <w:rPr>
          <w:rFonts w:ascii="Arial" w:hAnsi="Arial" w:cs="Arial"/>
          <w:sz w:val="21"/>
          <w:szCs w:val="21"/>
        </w:rPr>
      </w:pPr>
      <w:r w:rsidRPr="00F22B37">
        <w:rPr>
          <w:rFonts w:ascii="Arial" w:hAnsi="Arial" w:cs="Arial"/>
          <w:color w:val="000000"/>
          <w:sz w:val="18"/>
          <w:szCs w:val="18"/>
        </w:rPr>
        <w:t>Email:</w:t>
      </w:r>
      <w:r w:rsidRPr="00F22B37">
        <w:rPr>
          <w:rFonts w:ascii="Arial" w:hAnsi="Arial" w:cs="Arial"/>
          <w:b/>
          <w:color w:val="000000"/>
          <w:sz w:val="18"/>
          <w:szCs w:val="18"/>
        </w:rPr>
        <w:t xml:space="preserve"> </w:t>
      </w:r>
      <w:sdt>
        <w:sdtPr>
          <w:rPr>
            <w:rFonts w:ascii="Arial" w:hAnsi="Arial" w:cs="Arial"/>
            <w:b/>
            <w:color w:val="000000"/>
            <w:sz w:val="18"/>
            <w:szCs w:val="18"/>
          </w:rPr>
          <w:id w:val="-1042974663"/>
          <w:placeholder>
            <w:docPart w:val="6FAF11DDC4AB4FEFAC9FBDBE1930FFED"/>
          </w:placeholder>
          <w:showingPlcHdr/>
          <w15:color w:val="800000"/>
        </w:sdtPr>
        <w:sdtEndPr>
          <w:rPr>
            <w:sz w:val="21"/>
            <w:szCs w:val="21"/>
          </w:rPr>
        </w:sdtEndPr>
        <w:sdtContent>
          <w:r w:rsidRPr="00F22B37">
            <w:rPr>
              <w:rStyle w:val="Textodelmarcadordeposicin"/>
              <w:rFonts w:ascii="Arial" w:eastAsiaTheme="minorHAnsi" w:hAnsi="Arial" w:cs="Arial"/>
              <w:color w:val="FF8F8F"/>
              <w:sz w:val="18"/>
              <w:szCs w:val="18"/>
            </w:rPr>
            <w:t>Diligenciar correo electrónico de notificaciones</w:t>
          </w:r>
        </w:sdtContent>
      </w:sdt>
    </w:p>
    <w:p w14:paraId="1CA039A8" w14:textId="77777777" w:rsidR="00C451D8" w:rsidRPr="00C451D8" w:rsidRDefault="00C451D8" w:rsidP="00C451D8">
      <w:pPr>
        <w:ind w:right="107" w:firstLine="708"/>
        <w:rPr>
          <w:rFonts w:ascii="Arial" w:hAnsi="Arial" w:cs="Arial"/>
          <w:sz w:val="21"/>
          <w:szCs w:val="21"/>
        </w:rPr>
      </w:pPr>
    </w:p>
    <w:p w14:paraId="28BBFA9F" w14:textId="77777777" w:rsidR="00C451D8" w:rsidRDefault="00C451D8" w:rsidP="00C22BFD">
      <w:pPr>
        <w:rPr>
          <w:rFonts w:ascii="Arial" w:hAnsi="Arial" w:cs="Arial"/>
          <w:b/>
          <w:sz w:val="20"/>
          <w:szCs w:val="21"/>
          <w:lang w:val="es-CO"/>
        </w:rPr>
      </w:pPr>
    </w:p>
    <w:p w14:paraId="4B4C4072" w14:textId="61C9CC2E" w:rsidR="00473B36" w:rsidRPr="00C451D8" w:rsidRDefault="00473B36" w:rsidP="00473B36">
      <w:pPr>
        <w:jc w:val="center"/>
        <w:rPr>
          <w:rFonts w:ascii="Arial" w:eastAsia="Arial Unicode MS" w:hAnsi="Arial" w:cs="Arial"/>
          <w:b/>
          <w:sz w:val="20"/>
          <w:szCs w:val="20"/>
          <w:lang w:eastAsia="es-CO"/>
        </w:rPr>
      </w:pPr>
      <w:r w:rsidRPr="00C451D8">
        <w:rPr>
          <w:rFonts w:ascii="Arial" w:eastAsia="Arial Unicode MS" w:hAnsi="Arial" w:cs="Arial"/>
          <w:b/>
          <w:sz w:val="20"/>
          <w:szCs w:val="20"/>
          <w:lang w:eastAsia="es-CO"/>
        </w:rPr>
        <w:t xml:space="preserve">FORMULARIO No. </w:t>
      </w:r>
      <w:r>
        <w:rPr>
          <w:rFonts w:ascii="Arial" w:eastAsia="Arial Unicode MS" w:hAnsi="Arial" w:cs="Arial"/>
          <w:b/>
          <w:sz w:val="20"/>
          <w:szCs w:val="20"/>
          <w:lang w:eastAsia="es-CO"/>
        </w:rPr>
        <w:t>4</w:t>
      </w:r>
    </w:p>
    <w:p w14:paraId="47512211" w14:textId="77777777" w:rsidR="00473B36" w:rsidRPr="00C451D8" w:rsidRDefault="00473B36" w:rsidP="00473B36">
      <w:pPr>
        <w:jc w:val="center"/>
        <w:rPr>
          <w:rFonts w:ascii="Arial" w:eastAsia="Arial Unicode MS" w:hAnsi="Arial" w:cs="Arial"/>
          <w:b/>
          <w:sz w:val="10"/>
          <w:szCs w:val="20"/>
          <w:lang w:eastAsia="es-CO"/>
        </w:rPr>
      </w:pPr>
    </w:p>
    <w:p w14:paraId="0E94B90D" w14:textId="55169EEE" w:rsidR="00473B36" w:rsidRDefault="00473B36" w:rsidP="00473B36">
      <w:pPr>
        <w:pStyle w:val="NormalWeb"/>
        <w:shd w:val="clear" w:color="auto" w:fill="FFFFFF"/>
        <w:spacing w:before="0" w:after="0"/>
        <w:jc w:val="center"/>
        <w:rPr>
          <w:rFonts w:ascii="Arial" w:hAnsi="Arial" w:cs="Arial"/>
          <w:b/>
          <w:sz w:val="20"/>
        </w:rPr>
      </w:pPr>
      <w:r w:rsidRPr="00C451D8">
        <w:rPr>
          <w:rFonts w:ascii="Arial" w:hAnsi="Arial" w:cs="Arial"/>
          <w:b/>
          <w:sz w:val="20"/>
        </w:rPr>
        <w:t xml:space="preserve">CERTIFICADO </w:t>
      </w:r>
      <w:r w:rsidRPr="00473B36">
        <w:rPr>
          <w:rFonts w:ascii="Arial" w:hAnsi="Arial" w:cs="Arial"/>
          <w:b/>
          <w:sz w:val="20"/>
        </w:rPr>
        <w:t>SOSTENIBILIDAD DE PRECIOS</w:t>
      </w:r>
    </w:p>
    <w:p w14:paraId="6E9F45DD" w14:textId="77777777" w:rsidR="00473B36" w:rsidRDefault="00473B36" w:rsidP="00473B36">
      <w:pPr>
        <w:pStyle w:val="NormalWeb"/>
        <w:shd w:val="clear" w:color="auto" w:fill="FFFFFF"/>
        <w:spacing w:before="0" w:after="0"/>
        <w:jc w:val="center"/>
        <w:rPr>
          <w:rFonts w:ascii="Arial" w:hAnsi="Arial" w:cs="Arial"/>
          <w:b/>
          <w:sz w:val="20"/>
        </w:rPr>
      </w:pPr>
    </w:p>
    <w:p w14:paraId="3CFCC972" w14:textId="77777777" w:rsidR="00473B36" w:rsidRPr="008955E9" w:rsidRDefault="00473B36" w:rsidP="00473B36">
      <w:pPr>
        <w:ind w:left="284" w:right="107"/>
        <w:jc w:val="both"/>
        <w:rPr>
          <w:rFonts w:ascii="Arial" w:hAnsi="Arial" w:cs="Arial"/>
          <w:color w:val="FF8F8F"/>
          <w:sz w:val="20"/>
          <w:szCs w:val="20"/>
        </w:rPr>
      </w:pPr>
      <w:bookmarkStart w:id="3" w:name="_Hlk157784194"/>
      <w:r w:rsidRPr="008955E9">
        <w:rPr>
          <w:rStyle w:val="Textodelmarcadordeposicin"/>
          <w:rFonts w:ascii="Arial" w:hAnsi="Arial" w:cs="Arial"/>
          <w:color w:val="FF8F8F"/>
          <w:sz w:val="20"/>
          <w:szCs w:val="20"/>
          <w:u w:val="single"/>
        </w:rPr>
        <w:t>Ciudad</w:t>
      </w:r>
      <w:r w:rsidRPr="008955E9">
        <w:rPr>
          <w:rFonts w:ascii="Arial" w:hAnsi="Arial" w:cs="Arial"/>
          <w:sz w:val="20"/>
          <w:szCs w:val="20"/>
        </w:rPr>
        <w:t xml:space="preserve">, </w:t>
      </w:r>
      <w:r w:rsidRPr="008955E9">
        <w:rPr>
          <w:rStyle w:val="Textodelmarcadordeposicin"/>
          <w:rFonts w:ascii="Arial" w:hAnsi="Arial" w:cs="Arial"/>
          <w:color w:val="FF8F8F"/>
          <w:sz w:val="20"/>
          <w:szCs w:val="20"/>
        </w:rPr>
        <w:t>seleccionar la fecha.</w:t>
      </w:r>
    </w:p>
    <w:p w14:paraId="48C8DCE0" w14:textId="77777777" w:rsidR="00473B36" w:rsidRPr="008955E9" w:rsidRDefault="00473B36" w:rsidP="00473B36">
      <w:pPr>
        <w:ind w:left="284" w:right="107"/>
        <w:jc w:val="both"/>
        <w:rPr>
          <w:rFonts w:ascii="Arial" w:hAnsi="Arial" w:cs="Arial"/>
          <w:sz w:val="20"/>
          <w:szCs w:val="20"/>
        </w:rPr>
      </w:pPr>
    </w:p>
    <w:p w14:paraId="5CCE5BA2" w14:textId="77777777" w:rsidR="00473B36" w:rsidRPr="008955E9" w:rsidRDefault="00473B36" w:rsidP="00473B36">
      <w:pPr>
        <w:ind w:left="284" w:right="107"/>
        <w:jc w:val="both"/>
        <w:rPr>
          <w:rFonts w:ascii="Arial" w:hAnsi="Arial" w:cs="Arial"/>
          <w:sz w:val="20"/>
          <w:szCs w:val="20"/>
        </w:rPr>
      </w:pPr>
      <w:r w:rsidRPr="008955E9">
        <w:rPr>
          <w:rFonts w:ascii="Arial" w:hAnsi="Arial" w:cs="Arial"/>
          <w:sz w:val="20"/>
          <w:szCs w:val="20"/>
        </w:rPr>
        <w:t>Señores.</w:t>
      </w:r>
    </w:p>
    <w:p w14:paraId="197E099C" w14:textId="77777777" w:rsidR="00473B36" w:rsidRDefault="00473B36" w:rsidP="00473B36">
      <w:pPr>
        <w:ind w:left="284" w:right="107"/>
        <w:jc w:val="both"/>
        <w:rPr>
          <w:rFonts w:ascii="Arial" w:hAnsi="Arial" w:cs="Arial"/>
          <w:sz w:val="20"/>
          <w:szCs w:val="20"/>
        </w:rPr>
      </w:pPr>
      <w:r w:rsidRPr="008955E9">
        <w:rPr>
          <w:rFonts w:ascii="Arial" w:hAnsi="Arial" w:cs="Arial"/>
          <w:sz w:val="20"/>
          <w:szCs w:val="20"/>
        </w:rPr>
        <w:t>REGIONAL DE ASEGURAMIENTO EN SALUD No.8</w:t>
      </w:r>
    </w:p>
    <w:p w14:paraId="134363A4" w14:textId="77777777" w:rsidR="00473B36" w:rsidRDefault="00473B36" w:rsidP="00473B36">
      <w:pPr>
        <w:ind w:left="284" w:right="107"/>
        <w:jc w:val="both"/>
        <w:rPr>
          <w:rFonts w:ascii="Arial" w:hAnsi="Arial" w:cs="Arial"/>
          <w:sz w:val="20"/>
          <w:szCs w:val="20"/>
        </w:rPr>
      </w:pPr>
      <w:r>
        <w:rPr>
          <w:rFonts w:ascii="Arial" w:hAnsi="Arial" w:cs="Arial"/>
          <w:sz w:val="20"/>
          <w:szCs w:val="20"/>
        </w:rPr>
        <w:t xml:space="preserve">Ciudad </w:t>
      </w:r>
      <w:bookmarkEnd w:id="3"/>
    </w:p>
    <w:p w14:paraId="1B524660" w14:textId="77777777" w:rsidR="00473B36" w:rsidRPr="008955E9" w:rsidRDefault="00473B36" w:rsidP="00473B36">
      <w:pPr>
        <w:ind w:left="284" w:right="107"/>
        <w:jc w:val="both"/>
        <w:rPr>
          <w:rFonts w:ascii="Arial" w:hAnsi="Arial" w:cs="Arial"/>
          <w:sz w:val="20"/>
          <w:szCs w:val="20"/>
        </w:rPr>
      </w:pPr>
    </w:p>
    <w:p w14:paraId="3E628267" w14:textId="79E35ADB" w:rsidR="00473B36" w:rsidRDefault="00473B36" w:rsidP="00473B36">
      <w:pPr>
        <w:ind w:left="284" w:right="107"/>
        <w:jc w:val="both"/>
        <w:rPr>
          <w:rFonts w:ascii="Arial" w:hAnsi="Arial" w:cs="Arial"/>
          <w:sz w:val="20"/>
          <w:szCs w:val="20"/>
        </w:rPr>
      </w:pPr>
      <w:r w:rsidRPr="008955E9">
        <w:rPr>
          <w:rFonts w:ascii="Arial" w:hAnsi="Arial" w:cs="Arial"/>
          <w:sz w:val="20"/>
          <w:szCs w:val="20"/>
        </w:rPr>
        <w:t xml:space="preserve">Referencia: </w:t>
      </w:r>
      <w:r>
        <w:rPr>
          <w:rFonts w:ascii="Arial" w:hAnsi="Arial" w:cs="Arial"/>
          <w:sz w:val="20"/>
          <w:szCs w:val="20"/>
        </w:rPr>
        <w:t>sostenibilidad de precios</w:t>
      </w:r>
      <w:r w:rsidRPr="008955E9">
        <w:rPr>
          <w:rFonts w:ascii="Arial" w:hAnsi="Arial" w:cs="Arial"/>
          <w:sz w:val="20"/>
          <w:szCs w:val="20"/>
        </w:rPr>
        <w:t xml:space="preserve"> del proceso de </w:t>
      </w:r>
      <w:r>
        <w:rPr>
          <w:rFonts w:ascii="Arial" w:hAnsi="Arial" w:cs="Arial"/>
          <w:sz w:val="20"/>
          <w:szCs w:val="20"/>
        </w:rPr>
        <w:t>selección abreviada menor cuantía</w:t>
      </w:r>
      <w:r w:rsidRPr="008955E9">
        <w:rPr>
          <w:rFonts w:ascii="Arial" w:hAnsi="Arial" w:cs="Arial"/>
          <w:sz w:val="20"/>
          <w:szCs w:val="20"/>
        </w:rPr>
        <w:t xml:space="preserve"> Número </w:t>
      </w:r>
      <w:r w:rsidRPr="008955E9">
        <w:rPr>
          <w:rFonts w:ascii="Arial" w:hAnsi="Arial" w:cs="Arial"/>
          <w:b/>
          <w:sz w:val="20"/>
          <w:szCs w:val="20"/>
        </w:rPr>
        <w:t xml:space="preserve">PN RASES8 </w:t>
      </w:r>
      <w:r>
        <w:rPr>
          <w:rFonts w:ascii="Arial" w:hAnsi="Arial" w:cs="Arial"/>
          <w:b/>
          <w:sz w:val="20"/>
          <w:szCs w:val="20"/>
        </w:rPr>
        <w:t xml:space="preserve">SA MC ______ </w:t>
      </w:r>
      <w:r w:rsidRPr="008955E9">
        <w:rPr>
          <w:rFonts w:ascii="Arial" w:hAnsi="Arial" w:cs="Arial"/>
          <w:b/>
          <w:sz w:val="20"/>
          <w:szCs w:val="20"/>
        </w:rPr>
        <w:t>202</w:t>
      </w:r>
      <w:r>
        <w:rPr>
          <w:rFonts w:ascii="Arial" w:hAnsi="Arial" w:cs="Arial"/>
          <w:b/>
          <w:sz w:val="20"/>
          <w:szCs w:val="20"/>
        </w:rPr>
        <w:t>6</w:t>
      </w:r>
      <w:r>
        <w:rPr>
          <w:rFonts w:ascii="Arial" w:hAnsi="Arial" w:cs="Arial"/>
          <w:sz w:val="20"/>
          <w:szCs w:val="20"/>
        </w:rPr>
        <w:t xml:space="preserve"> </w:t>
      </w:r>
    </w:p>
    <w:p w14:paraId="643185BA" w14:textId="77777777" w:rsidR="00473B36" w:rsidRDefault="00473B36" w:rsidP="00473B36">
      <w:pPr>
        <w:ind w:left="284" w:right="107"/>
        <w:jc w:val="both"/>
        <w:rPr>
          <w:rFonts w:ascii="Arial" w:hAnsi="Arial" w:cs="Arial"/>
          <w:sz w:val="20"/>
          <w:szCs w:val="20"/>
        </w:rPr>
      </w:pPr>
    </w:p>
    <w:p w14:paraId="5AE42861" w14:textId="5B99959F" w:rsidR="00473B36" w:rsidRDefault="00473B36" w:rsidP="00473B36">
      <w:pPr>
        <w:ind w:left="284" w:right="107"/>
        <w:jc w:val="both"/>
        <w:rPr>
          <w:rFonts w:ascii="Arial" w:hAnsi="Arial" w:cs="Arial"/>
          <w:sz w:val="20"/>
          <w:szCs w:val="20"/>
          <w:lang w:eastAsia="es-CO"/>
        </w:rPr>
      </w:pPr>
      <w:r w:rsidRPr="008955E9">
        <w:rPr>
          <w:rFonts w:ascii="Arial" w:hAnsi="Arial" w:cs="Arial"/>
          <w:sz w:val="20"/>
          <w:szCs w:val="20"/>
          <w:lang w:eastAsia="es-CO"/>
        </w:rPr>
        <w:t>El (los) suscrito(s) a saber</w:t>
      </w:r>
      <w:r w:rsidRPr="008955E9">
        <w:rPr>
          <w:rFonts w:ascii="Arial" w:hAnsi="Arial" w:cs="Arial"/>
          <w:sz w:val="20"/>
          <w:szCs w:val="20"/>
        </w:rPr>
        <w:t xml:space="preserve"> </w:t>
      </w:r>
      <w:r w:rsidRPr="008955E9">
        <w:rPr>
          <w:rFonts w:ascii="Arial" w:hAnsi="Arial" w:cs="Arial"/>
          <w:color w:val="FF8F8F"/>
          <w:sz w:val="20"/>
          <w:szCs w:val="20"/>
          <w:u w:val="single"/>
        </w:rPr>
        <w:t xml:space="preserve">Nombre del representante legal de la sociedad, asociación, persona jurídica, consorcio, unión temporal </w:t>
      </w:r>
      <w:r w:rsidRPr="008955E9">
        <w:rPr>
          <w:rFonts w:ascii="Arial" w:hAnsi="Arial" w:cs="Arial"/>
          <w:color w:val="FF8F8F"/>
          <w:sz w:val="20"/>
          <w:szCs w:val="20"/>
        </w:rPr>
        <w:t>.</w:t>
      </w:r>
      <w:r w:rsidRPr="008955E9">
        <w:rPr>
          <w:rFonts w:ascii="Arial" w:hAnsi="Arial" w:cs="Arial"/>
          <w:sz w:val="20"/>
          <w:szCs w:val="20"/>
          <w:lang w:eastAsia="es-CO"/>
        </w:rPr>
        <w:t xml:space="preserve">: domiciliado en </w:t>
      </w:r>
      <w:r w:rsidRPr="008955E9">
        <w:rPr>
          <w:rFonts w:ascii="Arial" w:hAnsi="Arial" w:cs="Arial"/>
          <w:color w:val="FF8F8F"/>
          <w:sz w:val="20"/>
          <w:szCs w:val="20"/>
          <w:u w:val="single"/>
        </w:rPr>
        <w:t>Domici</w:t>
      </w:r>
      <w:r w:rsidR="00650305">
        <w:rPr>
          <w:rFonts w:ascii="Arial" w:hAnsi="Arial" w:cs="Arial"/>
          <w:color w:val="FF8F8F"/>
          <w:sz w:val="20"/>
          <w:szCs w:val="20"/>
          <w:u w:val="single"/>
        </w:rPr>
        <w:t>li</w:t>
      </w:r>
      <w:r w:rsidRPr="008955E9">
        <w:rPr>
          <w:rFonts w:ascii="Arial" w:hAnsi="Arial" w:cs="Arial"/>
          <w:color w:val="FF8F8F"/>
          <w:sz w:val="20"/>
          <w:szCs w:val="20"/>
          <w:u w:val="single"/>
        </w:rPr>
        <w:t>o de la persona firmante</w:t>
      </w:r>
      <w:r w:rsidRPr="008955E9">
        <w:rPr>
          <w:rFonts w:ascii="Arial" w:hAnsi="Arial" w:cs="Arial"/>
          <w:color w:val="808080"/>
          <w:sz w:val="20"/>
          <w:szCs w:val="20"/>
        </w:rPr>
        <w:t>.</w:t>
      </w:r>
      <w:r w:rsidRPr="008955E9">
        <w:rPr>
          <w:rFonts w:ascii="Arial" w:hAnsi="Arial" w:cs="Arial"/>
          <w:sz w:val="20"/>
          <w:szCs w:val="20"/>
          <w:lang w:eastAsia="es-CO"/>
        </w:rPr>
        <w:t>, identificado con</w:t>
      </w:r>
      <w:r w:rsidRPr="008955E9">
        <w:rPr>
          <w:rFonts w:ascii="Arial" w:hAnsi="Arial" w:cs="Arial"/>
          <w:color w:val="FF8F8F"/>
          <w:sz w:val="20"/>
          <w:szCs w:val="20"/>
          <w:lang w:eastAsia="es-CO"/>
        </w:rPr>
        <w:t xml:space="preserve"> </w:t>
      </w:r>
      <w:r w:rsidRPr="008955E9">
        <w:rPr>
          <w:rFonts w:ascii="Arial" w:hAnsi="Arial" w:cs="Arial"/>
          <w:color w:val="FF8F8F"/>
          <w:sz w:val="20"/>
          <w:szCs w:val="20"/>
          <w:u w:val="single"/>
        </w:rPr>
        <w:t>Documentos de identificación y lugar de expedición</w:t>
      </w:r>
      <w:r w:rsidRPr="008955E9">
        <w:rPr>
          <w:rFonts w:ascii="Arial" w:hAnsi="Arial" w:cs="Arial"/>
          <w:sz w:val="20"/>
          <w:szCs w:val="20"/>
          <w:lang w:eastAsia="es-CO"/>
        </w:rPr>
        <w:t>, quien obra en calidad de representante legal de __________________________________________________________</w:t>
      </w:r>
      <w:r w:rsidRPr="008955E9">
        <w:rPr>
          <w:rFonts w:ascii="Arial" w:hAnsi="Arial" w:cs="Arial"/>
          <w:color w:val="000000"/>
          <w:sz w:val="20"/>
          <w:szCs w:val="20"/>
          <w:lang w:eastAsia="es-CO"/>
        </w:rPr>
        <w:t xml:space="preserve">, me comprometo a sostener los Precios y/o tarifas ofertadas dentro del proceso de </w:t>
      </w:r>
      <w:r>
        <w:rPr>
          <w:rFonts w:ascii="Arial" w:hAnsi="Arial" w:cs="Arial"/>
          <w:sz w:val="20"/>
          <w:szCs w:val="20"/>
        </w:rPr>
        <w:t>selección abreviada menor cuantía</w:t>
      </w:r>
      <w:r w:rsidRPr="008955E9">
        <w:rPr>
          <w:rFonts w:ascii="Arial" w:hAnsi="Arial" w:cs="Arial"/>
          <w:sz w:val="20"/>
          <w:szCs w:val="20"/>
        </w:rPr>
        <w:t xml:space="preserve"> </w:t>
      </w:r>
      <w:r w:rsidRPr="008955E9">
        <w:rPr>
          <w:rFonts w:ascii="Arial" w:hAnsi="Arial" w:cs="Arial"/>
          <w:b/>
          <w:sz w:val="20"/>
          <w:szCs w:val="20"/>
        </w:rPr>
        <w:t xml:space="preserve">PN RASES8 </w:t>
      </w:r>
      <w:r>
        <w:rPr>
          <w:rFonts w:ascii="Arial" w:hAnsi="Arial" w:cs="Arial"/>
          <w:b/>
          <w:sz w:val="20"/>
          <w:szCs w:val="20"/>
        </w:rPr>
        <w:t xml:space="preserve">SA MC ___ </w:t>
      </w:r>
      <w:r w:rsidRPr="008955E9">
        <w:rPr>
          <w:rFonts w:ascii="Arial" w:hAnsi="Arial" w:cs="Arial"/>
          <w:b/>
          <w:sz w:val="20"/>
          <w:szCs w:val="20"/>
        </w:rPr>
        <w:t>-</w:t>
      </w:r>
      <w:r>
        <w:rPr>
          <w:rFonts w:ascii="Arial" w:hAnsi="Arial" w:cs="Arial"/>
          <w:b/>
          <w:sz w:val="20"/>
          <w:szCs w:val="20"/>
        </w:rPr>
        <w:t xml:space="preserve"> </w:t>
      </w:r>
      <w:r w:rsidRPr="008955E9">
        <w:rPr>
          <w:rFonts w:ascii="Arial" w:hAnsi="Arial" w:cs="Arial"/>
          <w:b/>
          <w:sz w:val="20"/>
          <w:szCs w:val="20"/>
        </w:rPr>
        <w:t>202</w:t>
      </w:r>
      <w:r>
        <w:rPr>
          <w:rFonts w:ascii="Arial" w:hAnsi="Arial" w:cs="Arial"/>
          <w:b/>
          <w:sz w:val="20"/>
          <w:szCs w:val="20"/>
        </w:rPr>
        <w:t>6</w:t>
      </w:r>
      <w:r w:rsidRPr="008955E9">
        <w:rPr>
          <w:rFonts w:ascii="Arial" w:hAnsi="Arial" w:cs="Arial"/>
          <w:color w:val="000000"/>
          <w:sz w:val="20"/>
          <w:szCs w:val="2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 </w:t>
      </w:r>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p>
    <w:p w14:paraId="7DEDFC15" w14:textId="77777777" w:rsidR="00473B36" w:rsidRPr="008955E9" w:rsidRDefault="00473B36" w:rsidP="00473B36">
      <w:pPr>
        <w:adjustRightInd w:val="0"/>
        <w:ind w:left="284" w:right="107"/>
        <w:jc w:val="both"/>
        <w:rPr>
          <w:rFonts w:ascii="Arial" w:hAnsi="Arial" w:cs="Arial"/>
          <w:sz w:val="20"/>
          <w:szCs w:val="20"/>
          <w:lang w:eastAsia="es-CO"/>
        </w:rPr>
      </w:pPr>
    </w:p>
    <w:p w14:paraId="2DECB295" w14:textId="77777777" w:rsidR="00473B36" w:rsidRPr="008955E9" w:rsidRDefault="00473B36" w:rsidP="00473B36">
      <w:pPr>
        <w:adjustRightInd w:val="0"/>
        <w:ind w:left="284" w:right="107"/>
        <w:jc w:val="both"/>
        <w:rPr>
          <w:rFonts w:ascii="Arial" w:eastAsia="Calibri" w:hAnsi="Arial" w:cs="Arial"/>
          <w:sz w:val="20"/>
          <w:szCs w:val="20"/>
          <w:lang w:eastAsia="es-CO"/>
        </w:rPr>
      </w:pPr>
      <w:r w:rsidRPr="008955E9">
        <w:rPr>
          <w:rFonts w:ascii="Arial" w:eastAsia="Calibri" w:hAnsi="Arial" w:cs="Arial"/>
          <w:sz w:val="20"/>
          <w:szCs w:val="20"/>
          <w:lang w:eastAsia="es-CO"/>
        </w:rPr>
        <w:t>El proponente:</w:t>
      </w:r>
    </w:p>
    <w:p w14:paraId="6C8BC8D4" w14:textId="77777777" w:rsidR="00473B36" w:rsidRDefault="00473B36" w:rsidP="00473B36">
      <w:pPr>
        <w:adjustRightInd w:val="0"/>
        <w:ind w:left="284" w:right="107"/>
        <w:jc w:val="both"/>
        <w:rPr>
          <w:rFonts w:ascii="Arial" w:eastAsia="Calibri" w:hAnsi="Arial" w:cs="Arial"/>
          <w:sz w:val="20"/>
          <w:szCs w:val="20"/>
          <w:lang w:eastAsia="es-CO"/>
        </w:rPr>
      </w:pPr>
    </w:p>
    <w:p w14:paraId="6FCEBC34" w14:textId="77777777" w:rsidR="00473B36" w:rsidRPr="008955E9" w:rsidRDefault="00473B36" w:rsidP="00473B36">
      <w:pPr>
        <w:adjustRightInd w:val="0"/>
        <w:ind w:left="284" w:right="107"/>
        <w:jc w:val="both"/>
        <w:rPr>
          <w:rFonts w:ascii="Arial" w:eastAsia="Calibri" w:hAnsi="Arial" w:cs="Arial"/>
          <w:sz w:val="20"/>
          <w:szCs w:val="20"/>
          <w:lang w:eastAsia="es-CO"/>
        </w:rPr>
      </w:pPr>
    </w:p>
    <w:p w14:paraId="49A470E4" w14:textId="77777777" w:rsidR="00473B36" w:rsidRPr="008955E9" w:rsidRDefault="00473B36" w:rsidP="00473B36">
      <w:pPr>
        <w:adjustRightInd w:val="0"/>
        <w:ind w:left="284" w:right="107"/>
        <w:jc w:val="both"/>
        <w:rPr>
          <w:rFonts w:ascii="Arial" w:eastAsia="Calibri" w:hAnsi="Arial" w:cs="Arial"/>
          <w:sz w:val="20"/>
          <w:szCs w:val="20"/>
          <w:lang w:eastAsia="es-CO"/>
        </w:rPr>
      </w:pPr>
    </w:p>
    <w:p w14:paraId="448BA8AE" w14:textId="77777777" w:rsidR="00473B36" w:rsidRPr="008955E9" w:rsidRDefault="00473B36" w:rsidP="00473B36">
      <w:pPr>
        <w:ind w:left="284" w:right="107"/>
        <w:rPr>
          <w:rFonts w:ascii="Arial" w:hAnsi="Arial" w:cs="Arial"/>
          <w:sz w:val="20"/>
          <w:szCs w:val="20"/>
        </w:rPr>
      </w:pPr>
      <w:r w:rsidRPr="008955E9">
        <w:rPr>
          <w:rFonts w:ascii="Arial" w:hAnsi="Arial" w:cs="Arial"/>
          <w:sz w:val="20"/>
          <w:szCs w:val="20"/>
        </w:rPr>
        <w:t xml:space="preserve">Firma del representante legal del proponente </w:t>
      </w:r>
    </w:p>
    <w:p w14:paraId="3CD2EA7C" w14:textId="77777777" w:rsidR="00473B36" w:rsidRPr="008955E9" w:rsidRDefault="00473B36" w:rsidP="00473B36">
      <w:pPr>
        <w:ind w:left="284" w:right="107"/>
        <w:contextualSpacing/>
        <w:rPr>
          <w:rFonts w:ascii="Arial" w:hAnsi="Arial" w:cs="Arial"/>
          <w:sz w:val="20"/>
          <w:szCs w:val="20"/>
          <w:lang w:eastAsia="es-CO"/>
        </w:rPr>
      </w:pPr>
      <w:r w:rsidRPr="008955E9">
        <w:rPr>
          <w:rFonts w:ascii="Arial" w:hAnsi="Arial" w:cs="Arial"/>
          <w:sz w:val="20"/>
          <w:szCs w:val="20"/>
          <w:lang w:eastAsia="es-CO"/>
        </w:rPr>
        <w:t xml:space="preserve">Nombre o razón social del oferente: </w:t>
      </w:r>
      <w:r w:rsidRPr="008955E9">
        <w:rPr>
          <w:rFonts w:ascii="Arial" w:eastAsia="Calibri" w:hAnsi="Arial" w:cs="Arial"/>
          <w:color w:val="FF8F8F"/>
          <w:sz w:val="20"/>
          <w:szCs w:val="20"/>
          <w:u w:val="single"/>
        </w:rPr>
        <w:t>Diligenciar el nombre completo del proponente</w:t>
      </w:r>
    </w:p>
    <w:p w14:paraId="027A77A2" w14:textId="77777777" w:rsidR="00473B36" w:rsidRPr="008955E9" w:rsidRDefault="00473B36" w:rsidP="00473B36">
      <w:pPr>
        <w:ind w:left="284" w:right="107"/>
        <w:contextualSpacing/>
        <w:rPr>
          <w:rFonts w:ascii="Arial" w:hAnsi="Arial" w:cs="Arial"/>
          <w:color w:val="000000"/>
          <w:sz w:val="20"/>
          <w:szCs w:val="20"/>
        </w:rPr>
      </w:pPr>
      <w:r w:rsidRPr="008955E9">
        <w:rPr>
          <w:rFonts w:ascii="Arial" w:hAnsi="Arial" w:cs="Arial"/>
          <w:sz w:val="20"/>
          <w:szCs w:val="20"/>
          <w:lang w:eastAsia="es-CO"/>
        </w:rPr>
        <w:t xml:space="preserve">Identificación (NIT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C.C </w:t>
      </w:r>
      <w:proofErr w:type="gramStart"/>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C.E</w:t>
      </w:r>
      <w:proofErr w:type="gramEnd"/>
      <w:r w:rsidRPr="008955E9">
        <w:rPr>
          <w:rFonts w:ascii="Arial" w:hAnsi="Arial" w:cs="Arial"/>
          <w:sz w:val="20"/>
          <w:szCs w:val="20"/>
          <w:lang w:eastAsia="es-CO"/>
        </w:rPr>
        <w:t xml:space="preserve">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w:t>
      </w:r>
      <w:r w:rsidRPr="008955E9">
        <w:rPr>
          <w:rFonts w:ascii="Arial" w:hAnsi="Arial" w:cs="Arial"/>
          <w:color w:val="000000"/>
          <w:sz w:val="20"/>
          <w:szCs w:val="20"/>
        </w:rPr>
        <w:t xml:space="preserve">: </w:t>
      </w:r>
      <w:r w:rsidRPr="008955E9">
        <w:rPr>
          <w:rFonts w:ascii="Arial" w:eastAsia="Calibri" w:hAnsi="Arial" w:cs="Arial"/>
          <w:color w:val="FF8F8F"/>
          <w:sz w:val="20"/>
          <w:szCs w:val="20"/>
          <w:u w:val="single"/>
        </w:rPr>
        <w:t>Diligenciar la identificación del proponente</w:t>
      </w:r>
    </w:p>
    <w:p w14:paraId="2F4C3A80" w14:textId="77777777" w:rsidR="00473B36" w:rsidRPr="008955E9" w:rsidRDefault="00473B36" w:rsidP="00473B36">
      <w:pPr>
        <w:ind w:left="284" w:right="107"/>
        <w:contextualSpacing/>
        <w:rPr>
          <w:rFonts w:ascii="Arial" w:hAnsi="Arial" w:cs="Arial"/>
          <w:color w:val="000000"/>
          <w:sz w:val="20"/>
          <w:szCs w:val="20"/>
        </w:rPr>
      </w:pPr>
      <w:r w:rsidRPr="008955E9">
        <w:rPr>
          <w:rFonts w:ascii="Arial" w:hAnsi="Arial" w:cs="Arial"/>
          <w:sz w:val="20"/>
          <w:szCs w:val="20"/>
          <w:lang w:eastAsia="es-CO"/>
        </w:rPr>
        <w:t>Nombre Representante Legal</w:t>
      </w:r>
      <w:r w:rsidRPr="008955E9">
        <w:rPr>
          <w:rFonts w:ascii="Arial" w:hAnsi="Arial" w:cs="Arial"/>
          <w:color w:val="000000"/>
          <w:sz w:val="20"/>
          <w:szCs w:val="20"/>
        </w:rPr>
        <w:t xml:space="preserve">: </w:t>
      </w:r>
      <w:r w:rsidRPr="008955E9">
        <w:rPr>
          <w:rFonts w:ascii="Arial" w:eastAsia="Calibri" w:hAnsi="Arial" w:cs="Arial"/>
          <w:color w:val="FF8F8F"/>
          <w:sz w:val="20"/>
          <w:szCs w:val="20"/>
          <w:u w:val="single"/>
        </w:rPr>
        <w:t>Diligenciar el nombre completo del representante legal</w:t>
      </w:r>
    </w:p>
    <w:p w14:paraId="1A6D0045" w14:textId="77777777" w:rsidR="00473B36" w:rsidRPr="008955E9" w:rsidRDefault="00473B36" w:rsidP="00473B36">
      <w:pPr>
        <w:ind w:left="284" w:right="107"/>
        <w:rPr>
          <w:rFonts w:ascii="Arial" w:hAnsi="Arial" w:cs="Arial"/>
          <w:color w:val="000000"/>
          <w:sz w:val="20"/>
          <w:szCs w:val="20"/>
        </w:rPr>
      </w:pPr>
      <w:r w:rsidRPr="008955E9">
        <w:rPr>
          <w:rFonts w:ascii="Arial" w:hAnsi="Arial" w:cs="Arial"/>
          <w:color w:val="000000"/>
          <w:sz w:val="20"/>
          <w:szCs w:val="20"/>
        </w:rPr>
        <w:t xml:space="preserve">Identificación (C.C </w:t>
      </w:r>
      <w:proofErr w:type="gramStart"/>
      <w:r w:rsidRPr="008955E9">
        <w:rPr>
          <w:rFonts w:ascii="Segoe UI Symbol" w:eastAsia="MS Gothic" w:hAnsi="Segoe UI Symbol" w:cs="Segoe UI Symbol"/>
          <w:sz w:val="20"/>
          <w:szCs w:val="20"/>
          <w:lang w:eastAsia="es-CO"/>
        </w:rPr>
        <w:t>☐</w:t>
      </w:r>
      <w:r w:rsidRPr="008955E9">
        <w:rPr>
          <w:rFonts w:ascii="Arial" w:hAnsi="Arial" w:cs="Arial"/>
          <w:color w:val="000000"/>
          <w:sz w:val="20"/>
          <w:szCs w:val="20"/>
        </w:rPr>
        <w:t xml:space="preserve">  C.E.</w:t>
      </w:r>
      <w:proofErr w:type="gramEnd"/>
      <w:r w:rsidRPr="008955E9">
        <w:rPr>
          <w:rFonts w:ascii="Arial" w:hAnsi="Arial" w:cs="Arial"/>
          <w:sz w:val="20"/>
          <w:szCs w:val="20"/>
          <w:lang w:eastAsia="es-CO"/>
        </w:rPr>
        <w:t xml:space="preserve">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w:t>
      </w:r>
      <w:r w:rsidRPr="008955E9">
        <w:rPr>
          <w:rFonts w:ascii="Arial" w:eastAsia="Calibri" w:hAnsi="Arial" w:cs="Arial"/>
          <w:color w:val="FF8F8F"/>
          <w:sz w:val="20"/>
          <w:szCs w:val="20"/>
          <w:u w:val="single"/>
        </w:rPr>
        <w:t>Diligenciar el documento de identificación del representante legal</w:t>
      </w:r>
    </w:p>
    <w:p w14:paraId="62B01149" w14:textId="77777777" w:rsidR="00473B36" w:rsidRPr="008955E9" w:rsidRDefault="00473B36" w:rsidP="00473B36">
      <w:pPr>
        <w:ind w:left="284" w:right="107"/>
        <w:rPr>
          <w:rFonts w:ascii="Arial" w:hAnsi="Arial" w:cs="Arial"/>
          <w:color w:val="000000"/>
          <w:sz w:val="20"/>
          <w:szCs w:val="20"/>
        </w:rPr>
      </w:pPr>
      <w:r w:rsidRPr="008955E9">
        <w:rPr>
          <w:rFonts w:ascii="Arial" w:hAnsi="Arial" w:cs="Arial"/>
          <w:color w:val="000000"/>
          <w:sz w:val="20"/>
          <w:szCs w:val="20"/>
        </w:rPr>
        <w:t xml:space="preserve">Dirección: </w:t>
      </w:r>
      <w:r w:rsidRPr="008955E9">
        <w:rPr>
          <w:rFonts w:ascii="Arial" w:eastAsia="Calibri" w:hAnsi="Arial" w:cs="Arial"/>
          <w:color w:val="FF8F8F"/>
          <w:sz w:val="20"/>
          <w:szCs w:val="20"/>
          <w:u w:val="single"/>
        </w:rPr>
        <w:t>Diligenciar la dirección del proveedor</w:t>
      </w:r>
    </w:p>
    <w:p w14:paraId="1793FC88" w14:textId="77777777" w:rsidR="00473B36" w:rsidRPr="008955E9" w:rsidRDefault="00473B36" w:rsidP="00473B36">
      <w:pPr>
        <w:ind w:left="284" w:right="107"/>
        <w:rPr>
          <w:rFonts w:ascii="Arial" w:hAnsi="Arial" w:cs="Arial"/>
          <w:sz w:val="20"/>
          <w:szCs w:val="20"/>
        </w:rPr>
      </w:pPr>
      <w:r w:rsidRPr="008955E9">
        <w:rPr>
          <w:rFonts w:ascii="Arial" w:hAnsi="Arial" w:cs="Arial"/>
          <w:color w:val="000000"/>
          <w:sz w:val="20"/>
          <w:szCs w:val="20"/>
        </w:rPr>
        <w:t>Teléfono:</w:t>
      </w:r>
      <w:r w:rsidRPr="008955E9">
        <w:rPr>
          <w:rFonts w:ascii="Arial" w:hAnsi="Arial" w:cs="Arial"/>
          <w:b/>
          <w:color w:val="000000"/>
          <w:sz w:val="20"/>
          <w:szCs w:val="20"/>
        </w:rPr>
        <w:t xml:space="preserve"> </w:t>
      </w:r>
      <w:r w:rsidRPr="008955E9">
        <w:rPr>
          <w:rFonts w:ascii="Arial" w:eastAsia="Calibri" w:hAnsi="Arial" w:cs="Arial"/>
          <w:color w:val="FF8F8F"/>
          <w:sz w:val="20"/>
          <w:szCs w:val="20"/>
          <w:u w:val="single"/>
        </w:rPr>
        <w:t>Diligenciar teléfonos de contacto del proveedor</w:t>
      </w:r>
    </w:p>
    <w:p w14:paraId="234BAD2C" w14:textId="77777777" w:rsidR="00473B36" w:rsidRDefault="00473B36" w:rsidP="00473B36">
      <w:pPr>
        <w:ind w:left="284" w:right="107"/>
        <w:rPr>
          <w:rFonts w:ascii="Arial" w:hAnsi="Arial" w:cs="Arial"/>
          <w:sz w:val="20"/>
          <w:szCs w:val="20"/>
        </w:rPr>
      </w:pPr>
      <w:r w:rsidRPr="008955E9">
        <w:rPr>
          <w:rFonts w:ascii="Arial" w:hAnsi="Arial" w:cs="Arial"/>
          <w:color w:val="000000"/>
          <w:sz w:val="20"/>
          <w:szCs w:val="20"/>
        </w:rPr>
        <w:t>Email:</w:t>
      </w:r>
      <w:r w:rsidRPr="008955E9">
        <w:rPr>
          <w:rFonts w:ascii="Arial" w:hAnsi="Arial" w:cs="Arial"/>
          <w:b/>
          <w:color w:val="000000"/>
          <w:sz w:val="20"/>
          <w:szCs w:val="20"/>
        </w:rPr>
        <w:t xml:space="preserve"> </w:t>
      </w:r>
      <w:r w:rsidRPr="008955E9">
        <w:rPr>
          <w:rFonts w:ascii="Arial" w:eastAsia="Calibri" w:hAnsi="Arial" w:cs="Arial"/>
          <w:color w:val="FF8F8F"/>
          <w:sz w:val="20"/>
          <w:szCs w:val="20"/>
          <w:u w:val="single"/>
        </w:rPr>
        <w:t>Diligenciar correo electrónico de notificaciones</w:t>
      </w:r>
    </w:p>
    <w:p w14:paraId="6F481FE7" w14:textId="77777777" w:rsidR="00473B36" w:rsidRPr="00C451D8" w:rsidRDefault="00473B36" w:rsidP="00473B36">
      <w:pPr>
        <w:pStyle w:val="NormalWeb"/>
        <w:shd w:val="clear" w:color="auto" w:fill="FFFFFF"/>
        <w:spacing w:before="0" w:after="0"/>
        <w:ind w:left="284" w:right="107"/>
        <w:jc w:val="center"/>
        <w:rPr>
          <w:rFonts w:ascii="Arial" w:hAnsi="Arial" w:cs="Arial"/>
          <w:b/>
          <w:sz w:val="20"/>
        </w:rPr>
      </w:pPr>
    </w:p>
    <w:p w14:paraId="4E8A5E68" w14:textId="77777777" w:rsidR="00C451D8" w:rsidRDefault="00C451D8" w:rsidP="002F2EA5">
      <w:pPr>
        <w:jc w:val="center"/>
        <w:rPr>
          <w:rFonts w:ascii="Arial" w:hAnsi="Arial" w:cs="Arial"/>
          <w:b/>
          <w:sz w:val="20"/>
          <w:szCs w:val="21"/>
          <w:lang w:val="es-CO"/>
        </w:rPr>
      </w:pPr>
    </w:p>
    <w:p w14:paraId="2D54A1E9" w14:textId="77777777" w:rsidR="00C451D8" w:rsidRDefault="00C451D8" w:rsidP="002F2EA5">
      <w:pPr>
        <w:jc w:val="center"/>
        <w:rPr>
          <w:rFonts w:ascii="Arial" w:hAnsi="Arial" w:cs="Arial"/>
          <w:b/>
          <w:sz w:val="20"/>
          <w:szCs w:val="21"/>
          <w:lang w:val="es-CO"/>
        </w:rPr>
      </w:pPr>
    </w:p>
    <w:p w14:paraId="22D4313A" w14:textId="77777777" w:rsidR="00C451D8" w:rsidRDefault="00C451D8" w:rsidP="002F2EA5">
      <w:pPr>
        <w:jc w:val="center"/>
        <w:rPr>
          <w:rFonts w:ascii="Arial" w:hAnsi="Arial" w:cs="Arial"/>
          <w:b/>
          <w:sz w:val="20"/>
          <w:szCs w:val="21"/>
          <w:lang w:val="es-CO"/>
        </w:rPr>
      </w:pPr>
    </w:p>
    <w:p w14:paraId="41713FC8" w14:textId="77777777" w:rsidR="00C451D8" w:rsidRDefault="00C451D8" w:rsidP="002F2EA5">
      <w:pPr>
        <w:jc w:val="center"/>
        <w:rPr>
          <w:rFonts w:ascii="Arial" w:hAnsi="Arial" w:cs="Arial"/>
          <w:b/>
          <w:sz w:val="20"/>
          <w:szCs w:val="21"/>
          <w:lang w:val="es-CO"/>
        </w:rPr>
      </w:pPr>
    </w:p>
    <w:p w14:paraId="30A8C0F6" w14:textId="77777777" w:rsidR="00C451D8" w:rsidRDefault="00C451D8" w:rsidP="002F2EA5">
      <w:pPr>
        <w:jc w:val="center"/>
        <w:rPr>
          <w:rFonts w:ascii="Arial" w:hAnsi="Arial" w:cs="Arial"/>
          <w:b/>
          <w:sz w:val="20"/>
          <w:szCs w:val="21"/>
          <w:lang w:val="es-CO"/>
        </w:rPr>
      </w:pPr>
    </w:p>
    <w:p w14:paraId="54FF6705" w14:textId="77777777" w:rsidR="00C451D8" w:rsidRDefault="00C451D8" w:rsidP="002F2EA5">
      <w:pPr>
        <w:jc w:val="center"/>
        <w:rPr>
          <w:rFonts w:ascii="Arial" w:hAnsi="Arial" w:cs="Arial"/>
          <w:b/>
          <w:sz w:val="20"/>
          <w:szCs w:val="21"/>
          <w:lang w:val="es-CO"/>
        </w:rPr>
      </w:pPr>
    </w:p>
    <w:p w14:paraId="652019DC" w14:textId="77777777" w:rsidR="00C451D8" w:rsidRDefault="00C451D8" w:rsidP="002F2EA5">
      <w:pPr>
        <w:jc w:val="center"/>
        <w:rPr>
          <w:rFonts w:ascii="Arial" w:hAnsi="Arial" w:cs="Arial"/>
          <w:b/>
          <w:sz w:val="20"/>
          <w:szCs w:val="21"/>
          <w:lang w:val="es-CO"/>
        </w:rPr>
      </w:pPr>
    </w:p>
    <w:p w14:paraId="08974BD7" w14:textId="77777777" w:rsidR="00C451D8" w:rsidRDefault="00C451D8" w:rsidP="00C22BFD">
      <w:pPr>
        <w:rPr>
          <w:rFonts w:ascii="Arial" w:hAnsi="Arial" w:cs="Arial"/>
          <w:b/>
          <w:sz w:val="20"/>
          <w:szCs w:val="21"/>
          <w:lang w:val="es-CO"/>
        </w:rPr>
      </w:pPr>
    </w:p>
    <w:p w14:paraId="70357AF0" w14:textId="77777777" w:rsidR="00C451D8" w:rsidRDefault="00C451D8" w:rsidP="00E50EA0">
      <w:pPr>
        <w:rPr>
          <w:rFonts w:ascii="Arial" w:hAnsi="Arial" w:cs="Arial"/>
          <w:b/>
          <w:sz w:val="20"/>
          <w:szCs w:val="21"/>
          <w:lang w:val="es-CO"/>
        </w:rPr>
      </w:pPr>
    </w:p>
    <w:p w14:paraId="3D4756DF" w14:textId="4A21BC0A" w:rsidR="00473B36" w:rsidRDefault="00473B36" w:rsidP="00473B36">
      <w:pPr>
        <w:jc w:val="center"/>
        <w:rPr>
          <w:rFonts w:ascii="Arial" w:eastAsia="Arial Unicode MS" w:hAnsi="Arial" w:cs="Arial"/>
          <w:b/>
          <w:sz w:val="20"/>
          <w:szCs w:val="20"/>
          <w:lang w:eastAsia="es-CO"/>
        </w:rPr>
      </w:pPr>
      <w:r w:rsidRPr="00C451D8">
        <w:rPr>
          <w:rFonts w:ascii="Arial" w:eastAsia="Arial Unicode MS" w:hAnsi="Arial" w:cs="Arial"/>
          <w:b/>
          <w:sz w:val="20"/>
          <w:szCs w:val="20"/>
          <w:lang w:eastAsia="es-CO"/>
        </w:rPr>
        <w:t xml:space="preserve">FORMULARIO No. </w:t>
      </w:r>
      <w:r>
        <w:rPr>
          <w:rFonts w:ascii="Arial" w:eastAsia="Arial Unicode MS" w:hAnsi="Arial" w:cs="Arial"/>
          <w:b/>
          <w:sz w:val="20"/>
          <w:szCs w:val="20"/>
          <w:lang w:eastAsia="es-CO"/>
        </w:rPr>
        <w:t>5</w:t>
      </w:r>
    </w:p>
    <w:p w14:paraId="3E12F31A" w14:textId="77777777" w:rsidR="00473B36" w:rsidRPr="00473B36" w:rsidRDefault="00473B36" w:rsidP="00473B36">
      <w:pPr>
        <w:jc w:val="center"/>
        <w:rPr>
          <w:rStyle w:val="Textodelmarcadordeposicin"/>
          <w:rFonts w:ascii="Arial" w:hAnsi="Arial" w:cs="Arial"/>
          <w:b/>
          <w:color w:val="auto"/>
          <w:sz w:val="20"/>
          <w:szCs w:val="20"/>
        </w:rPr>
      </w:pPr>
      <w:r w:rsidRPr="00473B36">
        <w:rPr>
          <w:rStyle w:val="Textodelmarcadordeposicin"/>
          <w:rFonts w:ascii="Arial" w:hAnsi="Arial" w:cs="Arial"/>
          <w:b/>
          <w:color w:val="auto"/>
          <w:sz w:val="20"/>
          <w:szCs w:val="20"/>
        </w:rPr>
        <w:t>CERTIFICACION DE CAPACIDAD ADMINISTRATIVA Y OPERACIONAL</w:t>
      </w:r>
    </w:p>
    <w:p w14:paraId="10D45D7B" w14:textId="77777777" w:rsidR="00473B36" w:rsidRDefault="00473B36" w:rsidP="00473B36">
      <w:pPr>
        <w:jc w:val="center"/>
        <w:rPr>
          <w:rFonts w:ascii="Arial" w:eastAsia="Arial Unicode MS" w:hAnsi="Arial" w:cs="Arial"/>
          <w:b/>
          <w:sz w:val="20"/>
          <w:szCs w:val="20"/>
          <w:lang w:eastAsia="es-CO"/>
        </w:rPr>
      </w:pPr>
    </w:p>
    <w:p w14:paraId="26F234C9" w14:textId="77777777" w:rsidR="00473B36" w:rsidRDefault="00473B36" w:rsidP="00473B36">
      <w:pPr>
        <w:jc w:val="center"/>
        <w:rPr>
          <w:rFonts w:ascii="Arial" w:eastAsia="Arial Unicode MS" w:hAnsi="Arial" w:cs="Arial"/>
          <w:b/>
          <w:sz w:val="20"/>
          <w:szCs w:val="20"/>
          <w:lang w:eastAsia="es-CO"/>
        </w:rPr>
      </w:pPr>
    </w:p>
    <w:p w14:paraId="059CB57C" w14:textId="77777777" w:rsidR="00473B36" w:rsidRPr="00165851" w:rsidRDefault="00473B36" w:rsidP="00473B36">
      <w:pPr>
        <w:ind w:left="284" w:right="107"/>
        <w:jc w:val="both"/>
        <w:rPr>
          <w:rFonts w:ascii="Arial" w:hAnsi="Arial" w:cs="Arial"/>
          <w:color w:val="FF8F8F"/>
          <w:sz w:val="20"/>
          <w:szCs w:val="20"/>
        </w:rPr>
      </w:pPr>
      <w:r w:rsidRPr="00165851">
        <w:rPr>
          <w:rStyle w:val="Textodelmarcadordeposicin"/>
          <w:rFonts w:ascii="Arial" w:hAnsi="Arial" w:cs="Arial"/>
          <w:color w:val="FF8F8F"/>
          <w:sz w:val="20"/>
          <w:szCs w:val="20"/>
          <w:u w:val="single"/>
        </w:rPr>
        <w:t>Ciudad</w:t>
      </w:r>
      <w:r w:rsidRPr="00165851">
        <w:rPr>
          <w:rFonts w:ascii="Arial" w:hAnsi="Arial" w:cs="Arial"/>
          <w:sz w:val="20"/>
          <w:szCs w:val="20"/>
        </w:rPr>
        <w:t xml:space="preserve">, </w:t>
      </w:r>
      <w:r w:rsidRPr="00165851">
        <w:rPr>
          <w:rStyle w:val="Textodelmarcadordeposicin"/>
          <w:rFonts w:ascii="Arial" w:hAnsi="Arial" w:cs="Arial"/>
          <w:color w:val="FF8F8F"/>
          <w:sz w:val="20"/>
          <w:szCs w:val="20"/>
        </w:rPr>
        <w:t>seleccionar la fecha.</w:t>
      </w:r>
    </w:p>
    <w:p w14:paraId="67EB0B9E" w14:textId="77777777" w:rsidR="00473B36" w:rsidRPr="00165851" w:rsidRDefault="00473B36" w:rsidP="00473B36">
      <w:pPr>
        <w:ind w:left="284" w:right="107"/>
        <w:jc w:val="both"/>
        <w:rPr>
          <w:rFonts w:ascii="Arial" w:hAnsi="Arial" w:cs="Arial"/>
          <w:sz w:val="20"/>
          <w:szCs w:val="20"/>
        </w:rPr>
      </w:pPr>
    </w:p>
    <w:p w14:paraId="3F29A7BB" w14:textId="77777777" w:rsidR="00473B36" w:rsidRPr="00165851" w:rsidRDefault="00473B36" w:rsidP="00473B36">
      <w:pPr>
        <w:ind w:left="284" w:right="107"/>
        <w:jc w:val="both"/>
        <w:rPr>
          <w:rFonts w:ascii="Arial" w:hAnsi="Arial" w:cs="Arial"/>
          <w:sz w:val="20"/>
          <w:szCs w:val="20"/>
        </w:rPr>
      </w:pPr>
      <w:r w:rsidRPr="00165851">
        <w:rPr>
          <w:rFonts w:ascii="Arial" w:hAnsi="Arial" w:cs="Arial"/>
          <w:sz w:val="20"/>
          <w:szCs w:val="20"/>
        </w:rPr>
        <w:t>Señores.</w:t>
      </w:r>
    </w:p>
    <w:p w14:paraId="3C148A06" w14:textId="77777777" w:rsidR="00473B36" w:rsidRPr="00165851" w:rsidRDefault="00473B36" w:rsidP="00473B36">
      <w:pPr>
        <w:ind w:left="284" w:right="107"/>
        <w:jc w:val="both"/>
        <w:rPr>
          <w:rFonts w:ascii="Arial" w:hAnsi="Arial" w:cs="Arial"/>
          <w:sz w:val="20"/>
          <w:szCs w:val="20"/>
        </w:rPr>
      </w:pPr>
      <w:r w:rsidRPr="00165851">
        <w:rPr>
          <w:rFonts w:ascii="Arial" w:hAnsi="Arial" w:cs="Arial"/>
          <w:sz w:val="20"/>
          <w:szCs w:val="20"/>
        </w:rPr>
        <w:t xml:space="preserve">POLICÍA NACIONAL </w:t>
      </w:r>
    </w:p>
    <w:p w14:paraId="7AFFE0E4" w14:textId="77777777" w:rsidR="00473B36" w:rsidRPr="00165851" w:rsidRDefault="00473B36" w:rsidP="00473B36">
      <w:pPr>
        <w:ind w:left="284" w:right="107"/>
        <w:jc w:val="both"/>
        <w:rPr>
          <w:rFonts w:ascii="Arial" w:hAnsi="Arial" w:cs="Arial"/>
          <w:sz w:val="20"/>
          <w:szCs w:val="20"/>
        </w:rPr>
      </w:pPr>
      <w:r w:rsidRPr="00165851">
        <w:rPr>
          <w:rFonts w:ascii="Arial" w:hAnsi="Arial" w:cs="Arial"/>
          <w:sz w:val="20"/>
          <w:szCs w:val="20"/>
        </w:rPr>
        <w:t>REGIONAL DE ASEGURAMIENTO EN SALUD No.8</w:t>
      </w:r>
    </w:p>
    <w:p w14:paraId="45638D6E" w14:textId="77777777" w:rsidR="00473B36" w:rsidRPr="00165851" w:rsidRDefault="00473B36" w:rsidP="00473B36">
      <w:pPr>
        <w:ind w:left="284" w:right="107"/>
        <w:jc w:val="both"/>
        <w:rPr>
          <w:rFonts w:ascii="Arial" w:hAnsi="Arial" w:cs="Arial"/>
          <w:sz w:val="20"/>
          <w:szCs w:val="20"/>
        </w:rPr>
      </w:pPr>
      <w:r w:rsidRPr="00165851">
        <w:rPr>
          <w:rFonts w:ascii="Arial" w:hAnsi="Arial" w:cs="Arial"/>
          <w:sz w:val="20"/>
          <w:szCs w:val="20"/>
        </w:rPr>
        <w:t>Ciudad.</w:t>
      </w:r>
    </w:p>
    <w:p w14:paraId="17357F84" w14:textId="77777777" w:rsidR="00473B36" w:rsidRPr="00165851" w:rsidRDefault="00473B36" w:rsidP="00473B36">
      <w:pPr>
        <w:ind w:left="284" w:right="107"/>
        <w:rPr>
          <w:rFonts w:ascii="Arial" w:hAnsi="Arial" w:cs="Arial"/>
        </w:rPr>
      </w:pPr>
    </w:p>
    <w:p w14:paraId="7A69BA86" w14:textId="4280000E" w:rsidR="00473B36" w:rsidRPr="00165851" w:rsidRDefault="00473B36" w:rsidP="00473B36">
      <w:pPr>
        <w:ind w:left="284" w:right="107"/>
        <w:contextualSpacing/>
        <w:jc w:val="both"/>
        <w:rPr>
          <w:rFonts w:ascii="Arial" w:hAnsi="Arial" w:cs="Arial"/>
          <w:color w:val="000000"/>
          <w:sz w:val="20"/>
          <w:szCs w:val="18"/>
        </w:rPr>
      </w:pPr>
      <w:r w:rsidRPr="00165851">
        <w:rPr>
          <w:rFonts w:ascii="Arial" w:hAnsi="Arial" w:cs="Arial"/>
          <w:color w:val="000000"/>
          <w:sz w:val="20"/>
          <w:szCs w:val="18"/>
        </w:rPr>
        <w:t>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w:t>
      </w:r>
      <w:r w:rsidR="0098595E" w:rsidRPr="00165851">
        <w:rPr>
          <w:rFonts w:ascii="Arial" w:hAnsi="Arial" w:cs="Arial"/>
          <w:color w:val="000000"/>
          <w:sz w:val="20"/>
          <w:szCs w:val="18"/>
        </w:rPr>
        <w:t>, se</w:t>
      </w:r>
      <w:r w:rsidRPr="00165851">
        <w:rPr>
          <w:rFonts w:ascii="Arial" w:hAnsi="Arial" w:cs="Arial"/>
          <w:color w:val="000000"/>
          <w:sz w:val="20"/>
          <w:szCs w:val="18"/>
        </w:rPr>
        <w:t xml:space="preserve"> cuenta con la disponibilidad requerida, cobertura requerida y oportunidad de atención, frente a las necesidades expresadas por la Unidad Prestadora de Salud</w:t>
      </w:r>
      <w:r w:rsidR="004D33E9">
        <w:rPr>
          <w:rFonts w:ascii="Arial" w:hAnsi="Arial" w:cs="Arial"/>
          <w:color w:val="000000"/>
          <w:sz w:val="20"/>
          <w:szCs w:val="18"/>
        </w:rPr>
        <w:t xml:space="preserve"> magdalena</w:t>
      </w:r>
      <w:r w:rsidRPr="00165851">
        <w:rPr>
          <w:rFonts w:ascii="Arial" w:hAnsi="Arial" w:cs="Arial"/>
          <w:color w:val="000000"/>
          <w:sz w:val="20"/>
          <w:szCs w:val="18"/>
        </w:rPr>
        <w:t xml:space="preserve">. </w:t>
      </w:r>
    </w:p>
    <w:p w14:paraId="4525A323" w14:textId="77777777" w:rsidR="00473B36" w:rsidRPr="00165851" w:rsidRDefault="00473B36" w:rsidP="00473B36">
      <w:pPr>
        <w:ind w:left="284" w:right="107"/>
        <w:contextualSpacing/>
        <w:jc w:val="both"/>
        <w:rPr>
          <w:rFonts w:ascii="Arial" w:hAnsi="Arial" w:cs="Arial"/>
          <w:color w:val="000000"/>
          <w:sz w:val="20"/>
          <w:szCs w:val="18"/>
        </w:rPr>
      </w:pPr>
    </w:p>
    <w:p w14:paraId="4FF04450" w14:textId="77777777" w:rsidR="00473B36" w:rsidRPr="00165851" w:rsidRDefault="00473B36" w:rsidP="00473B36">
      <w:pPr>
        <w:ind w:left="284" w:right="107"/>
        <w:jc w:val="both"/>
        <w:rPr>
          <w:rFonts w:ascii="Arial" w:hAnsi="Arial" w:cs="Arial"/>
          <w:color w:val="000000"/>
          <w:sz w:val="20"/>
          <w:szCs w:val="18"/>
        </w:rPr>
      </w:pPr>
      <w:r w:rsidRPr="00165851">
        <w:rPr>
          <w:rFonts w:ascii="Arial" w:hAnsi="Arial" w:cs="Arial"/>
          <w:color w:val="000000"/>
          <w:sz w:val="20"/>
          <w:szCs w:val="18"/>
        </w:rPr>
        <w:t>De igual forma se certifica que la dirección registrada en la cámara de comercio proporcionada por la entidad que represento coincide con la dirección registrada en el RUT y el establecimiento abierto al público.</w:t>
      </w:r>
    </w:p>
    <w:p w14:paraId="4F799FA8" w14:textId="77777777" w:rsidR="00473B36" w:rsidRPr="00165851" w:rsidRDefault="00473B36" w:rsidP="00473B36">
      <w:pPr>
        <w:ind w:left="284" w:right="107"/>
        <w:contextualSpacing/>
        <w:jc w:val="both"/>
        <w:rPr>
          <w:rFonts w:ascii="Arial" w:hAnsi="Arial" w:cs="Arial"/>
          <w:color w:val="000000"/>
          <w:sz w:val="20"/>
          <w:szCs w:val="18"/>
        </w:rPr>
      </w:pPr>
    </w:p>
    <w:p w14:paraId="07EECDC5" w14:textId="77777777" w:rsidR="00473B36" w:rsidRPr="00165851" w:rsidRDefault="00473B36" w:rsidP="00473B36">
      <w:pPr>
        <w:ind w:left="284" w:right="107"/>
        <w:rPr>
          <w:rFonts w:ascii="Arial" w:hAnsi="Arial" w:cs="Arial"/>
          <w:color w:val="000000"/>
          <w:sz w:val="20"/>
          <w:szCs w:val="18"/>
        </w:rPr>
      </w:pPr>
      <w:r w:rsidRPr="00165851">
        <w:rPr>
          <w:rFonts w:ascii="Arial" w:hAnsi="Arial" w:cs="Arial"/>
          <w:color w:val="000000"/>
          <w:sz w:val="20"/>
          <w:szCs w:val="18"/>
        </w:rPr>
        <w:t>Atentamente:</w:t>
      </w:r>
    </w:p>
    <w:p w14:paraId="6F58BAF5" w14:textId="77777777" w:rsidR="00473B36" w:rsidRPr="00165851" w:rsidRDefault="00473B36" w:rsidP="00473B36">
      <w:pPr>
        <w:pStyle w:val="Prrafodelista"/>
        <w:tabs>
          <w:tab w:val="left" w:pos="240"/>
          <w:tab w:val="left" w:pos="6210"/>
        </w:tabs>
        <w:ind w:left="284" w:right="107"/>
        <w:rPr>
          <w:rFonts w:ascii="Arial" w:hAnsi="Arial" w:cs="Arial"/>
          <w:color w:val="000000"/>
          <w:szCs w:val="18"/>
        </w:rPr>
      </w:pPr>
    </w:p>
    <w:p w14:paraId="3A093247" w14:textId="77777777" w:rsidR="00473B36" w:rsidRPr="00165851" w:rsidRDefault="00473B36" w:rsidP="00473B36">
      <w:pPr>
        <w:ind w:left="284" w:right="107"/>
        <w:jc w:val="both"/>
        <w:rPr>
          <w:rFonts w:ascii="Arial" w:hAnsi="Arial" w:cs="Arial"/>
          <w:color w:val="000000"/>
          <w:sz w:val="20"/>
          <w:szCs w:val="18"/>
        </w:rPr>
      </w:pPr>
    </w:p>
    <w:p w14:paraId="0DDAAF94" w14:textId="77777777" w:rsidR="00473B36" w:rsidRPr="00165851" w:rsidRDefault="00473B36" w:rsidP="00473B36">
      <w:pPr>
        <w:pStyle w:val="Prrafodelista"/>
        <w:tabs>
          <w:tab w:val="left" w:pos="240"/>
          <w:tab w:val="left" w:pos="6210"/>
        </w:tabs>
        <w:ind w:left="284" w:right="107"/>
        <w:rPr>
          <w:rFonts w:ascii="Arial" w:hAnsi="Arial" w:cs="Arial"/>
          <w:color w:val="000000"/>
          <w:szCs w:val="18"/>
        </w:rPr>
      </w:pPr>
    </w:p>
    <w:p w14:paraId="198E75D1" w14:textId="77777777" w:rsidR="00473B36" w:rsidRPr="00165851" w:rsidRDefault="00473B36" w:rsidP="00473B36">
      <w:pPr>
        <w:pStyle w:val="Prrafodelista"/>
        <w:tabs>
          <w:tab w:val="left" w:pos="240"/>
          <w:tab w:val="left" w:pos="6210"/>
        </w:tabs>
        <w:ind w:left="284" w:right="107"/>
        <w:rPr>
          <w:rFonts w:ascii="Arial" w:hAnsi="Arial" w:cs="Arial"/>
          <w:color w:val="000000"/>
          <w:szCs w:val="18"/>
        </w:rPr>
      </w:pPr>
    </w:p>
    <w:p w14:paraId="094A9D7C" w14:textId="77777777" w:rsidR="00473B36" w:rsidRPr="00165851" w:rsidRDefault="00473B36" w:rsidP="00473B36">
      <w:pPr>
        <w:pStyle w:val="Sinespaciado1"/>
        <w:ind w:left="284" w:right="107"/>
        <w:rPr>
          <w:rFonts w:ascii="Arial" w:hAnsi="Arial" w:cs="Arial"/>
          <w:color w:val="000000"/>
          <w:sz w:val="20"/>
          <w:szCs w:val="18"/>
        </w:rPr>
      </w:pPr>
      <w:r w:rsidRPr="00165851">
        <w:rPr>
          <w:rFonts w:ascii="Arial" w:hAnsi="Arial" w:cs="Arial"/>
          <w:color w:val="000000"/>
          <w:sz w:val="20"/>
          <w:szCs w:val="18"/>
        </w:rPr>
        <w:t>__________________________________</w:t>
      </w:r>
    </w:p>
    <w:p w14:paraId="0E884743"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Firma del representante legal del proponente </w:t>
      </w:r>
    </w:p>
    <w:p w14:paraId="1D228512"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Nombre o razón social del oferente: </w:t>
      </w:r>
      <w:sdt>
        <w:sdtPr>
          <w:rPr>
            <w:rFonts w:ascii="Arial" w:hAnsi="Arial" w:cs="Arial"/>
            <w:sz w:val="20"/>
            <w:szCs w:val="20"/>
          </w:rPr>
          <w:id w:val="-1830350105"/>
          <w:placeholder>
            <w:docPart w:val="68B8602EE1B14934B719E33D0D1275BC"/>
          </w:placeholder>
          <w:showingPlcHdr/>
          <w:text/>
        </w:sdtPr>
        <w:sdtContent>
          <w:r w:rsidRPr="00165851">
            <w:rPr>
              <w:rFonts w:ascii="Arial" w:hAnsi="Arial" w:cs="Arial"/>
              <w:color w:val="FF0000"/>
              <w:sz w:val="20"/>
              <w:szCs w:val="20"/>
            </w:rPr>
            <w:t>Diligenciar el nombre completo del proponente</w:t>
          </w:r>
        </w:sdtContent>
      </w:sdt>
    </w:p>
    <w:p w14:paraId="5057D210"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Identificación (NIT </w:t>
      </w:r>
      <w:r w:rsidRPr="00165851">
        <w:rPr>
          <w:rFonts w:ascii="Segoe UI Symbol" w:hAnsi="Segoe UI Symbol" w:cs="Segoe UI Symbol"/>
          <w:sz w:val="20"/>
          <w:szCs w:val="20"/>
        </w:rPr>
        <w:t>☐</w:t>
      </w:r>
      <w:r w:rsidRPr="00165851">
        <w:rPr>
          <w:rFonts w:ascii="Arial" w:hAnsi="Arial" w:cs="Arial"/>
          <w:sz w:val="20"/>
          <w:szCs w:val="20"/>
        </w:rPr>
        <w:t xml:space="preserve"> C.C </w:t>
      </w:r>
      <w:r w:rsidRPr="00165851">
        <w:rPr>
          <w:rFonts w:ascii="Segoe UI Symbol" w:hAnsi="Segoe UI Symbol" w:cs="Segoe UI Symbol"/>
          <w:sz w:val="20"/>
          <w:szCs w:val="20"/>
        </w:rPr>
        <w:t>☐</w:t>
      </w:r>
      <w:r w:rsidRPr="00165851">
        <w:rPr>
          <w:rFonts w:ascii="Arial" w:hAnsi="Arial" w:cs="Arial"/>
          <w:sz w:val="20"/>
          <w:szCs w:val="20"/>
        </w:rPr>
        <w:t xml:space="preserve"> C.E </w:t>
      </w:r>
      <w:r w:rsidRPr="00165851">
        <w:rPr>
          <w:rFonts w:ascii="Segoe UI Symbol" w:hAnsi="Segoe UI Symbol" w:cs="Segoe UI Symbol"/>
          <w:sz w:val="20"/>
          <w:szCs w:val="20"/>
        </w:rPr>
        <w:t>☐</w:t>
      </w:r>
      <w:r w:rsidRPr="00165851">
        <w:rPr>
          <w:rFonts w:ascii="Arial" w:hAnsi="Arial" w:cs="Arial"/>
          <w:sz w:val="20"/>
          <w:szCs w:val="20"/>
        </w:rPr>
        <w:t xml:space="preserve">): </w:t>
      </w:r>
      <w:sdt>
        <w:sdtPr>
          <w:rPr>
            <w:rFonts w:ascii="Arial" w:hAnsi="Arial" w:cs="Arial"/>
            <w:sz w:val="20"/>
            <w:szCs w:val="20"/>
          </w:rPr>
          <w:id w:val="1685473471"/>
          <w:placeholder>
            <w:docPart w:val="B5CBFC4944AC4D8F90B78CB426067582"/>
          </w:placeholder>
          <w:showingPlcHdr/>
        </w:sdtPr>
        <w:sdtContent>
          <w:r w:rsidRPr="00165851">
            <w:rPr>
              <w:rFonts w:ascii="Arial" w:hAnsi="Arial" w:cs="Arial"/>
              <w:color w:val="FF0000"/>
              <w:sz w:val="20"/>
              <w:szCs w:val="20"/>
            </w:rPr>
            <w:t>Diligenciar la identificación del proponente</w:t>
          </w:r>
        </w:sdtContent>
      </w:sdt>
    </w:p>
    <w:p w14:paraId="54229770"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Nombre Representante Legal: </w:t>
      </w:r>
      <w:sdt>
        <w:sdtPr>
          <w:rPr>
            <w:rFonts w:ascii="Arial" w:hAnsi="Arial" w:cs="Arial"/>
            <w:sz w:val="20"/>
            <w:szCs w:val="20"/>
          </w:rPr>
          <w:id w:val="343753906"/>
          <w:placeholder>
            <w:docPart w:val="7B572A0813D74A17B6F66087BA44A0B9"/>
          </w:placeholder>
          <w:showingPlcHdr/>
          <w:text/>
        </w:sdtPr>
        <w:sdtContent>
          <w:r w:rsidRPr="00165851">
            <w:rPr>
              <w:rFonts w:ascii="Arial" w:hAnsi="Arial" w:cs="Arial"/>
              <w:color w:val="FF0000"/>
              <w:sz w:val="20"/>
              <w:szCs w:val="20"/>
            </w:rPr>
            <w:t>Diligenciar el nombre completo del representante legal</w:t>
          </w:r>
        </w:sdtContent>
      </w:sdt>
    </w:p>
    <w:p w14:paraId="4E18858B"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Identificación (C.C </w:t>
      </w:r>
      <w:r w:rsidRPr="00165851">
        <w:rPr>
          <w:rFonts w:ascii="Segoe UI Symbol" w:hAnsi="Segoe UI Symbol" w:cs="Segoe UI Symbol"/>
          <w:sz w:val="20"/>
          <w:szCs w:val="20"/>
        </w:rPr>
        <w:t>☐</w:t>
      </w:r>
      <w:r w:rsidRPr="00165851">
        <w:rPr>
          <w:rFonts w:ascii="Arial" w:hAnsi="Arial" w:cs="Arial"/>
          <w:sz w:val="20"/>
          <w:szCs w:val="20"/>
        </w:rPr>
        <w:t xml:space="preserve"> C.E. </w:t>
      </w:r>
      <w:r w:rsidRPr="00165851">
        <w:rPr>
          <w:rFonts w:ascii="Segoe UI Symbol" w:hAnsi="Segoe UI Symbol" w:cs="Segoe UI Symbol"/>
          <w:sz w:val="20"/>
          <w:szCs w:val="20"/>
        </w:rPr>
        <w:t>☐</w:t>
      </w:r>
      <w:r w:rsidRPr="00165851">
        <w:rPr>
          <w:rFonts w:ascii="Arial" w:hAnsi="Arial" w:cs="Arial"/>
          <w:sz w:val="20"/>
          <w:szCs w:val="20"/>
        </w:rPr>
        <w:t xml:space="preserve">) </w:t>
      </w:r>
      <w:sdt>
        <w:sdtPr>
          <w:rPr>
            <w:rFonts w:ascii="Arial" w:hAnsi="Arial" w:cs="Arial"/>
            <w:sz w:val="20"/>
            <w:szCs w:val="20"/>
          </w:rPr>
          <w:id w:val="-1358730784"/>
          <w:placeholder>
            <w:docPart w:val="ACB5B9C91F384001AFA66479E0459044"/>
          </w:placeholder>
          <w:showingPlcHdr/>
        </w:sdtPr>
        <w:sdtContent>
          <w:r w:rsidRPr="00165851">
            <w:rPr>
              <w:rFonts w:ascii="Arial" w:hAnsi="Arial" w:cs="Arial"/>
              <w:color w:val="FF0000"/>
              <w:sz w:val="20"/>
              <w:szCs w:val="20"/>
            </w:rPr>
            <w:t>Diligenciar el documento de identificación del representante legal</w:t>
          </w:r>
        </w:sdtContent>
      </w:sdt>
    </w:p>
    <w:p w14:paraId="1DC807E1"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Dirección: </w:t>
      </w:r>
      <w:sdt>
        <w:sdtPr>
          <w:rPr>
            <w:rFonts w:ascii="Arial" w:hAnsi="Arial" w:cs="Arial"/>
            <w:sz w:val="20"/>
            <w:szCs w:val="20"/>
          </w:rPr>
          <w:id w:val="423769750"/>
          <w:placeholder>
            <w:docPart w:val="3D227DCE2DA84EE8AB8DFBFD2A6006A0"/>
          </w:placeholder>
          <w:showingPlcHdr/>
        </w:sdtPr>
        <w:sdtContent>
          <w:r w:rsidRPr="00165851">
            <w:rPr>
              <w:rFonts w:ascii="Arial" w:hAnsi="Arial" w:cs="Arial"/>
              <w:color w:val="FF0000"/>
              <w:sz w:val="20"/>
              <w:szCs w:val="20"/>
            </w:rPr>
            <w:t>Diligenciar la dirección del proveedor</w:t>
          </w:r>
        </w:sdtContent>
      </w:sdt>
    </w:p>
    <w:p w14:paraId="1DE3092C"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Teléfono: </w:t>
      </w:r>
      <w:sdt>
        <w:sdtPr>
          <w:rPr>
            <w:rFonts w:ascii="Arial" w:hAnsi="Arial" w:cs="Arial"/>
            <w:sz w:val="20"/>
            <w:szCs w:val="20"/>
          </w:rPr>
          <w:id w:val="1851213407"/>
          <w:placeholder>
            <w:docPart w:val="DA5BF3D69DA8456BAF016F9439D7818F"/>
          </w:placeholder>
          <w:showingPlcHdr/>
        </w:sdtPr>
        <w:sdtContent>
          <w:r w:rsidRPr="00165851">
            <w:rPr>
              <w:rFonts w:ascii="Arial" w:hAnsi="Arial" w:cs="Arial"/>
              <w:color w:val="FF0000"/>
              <w:sz w:val="20"/>
              <w:szCs w:val="20"/>
            </w:rPr>
            <w:t>Diligenciar teléfonos de contacto del proveedor</w:t>
          </w:r>
        </w:sdtContent>
      </w:sdt>
    </w:p>
    <w:p w14:paraId="29E3ACEF" w14:textId="77777777" w:rsidR="00473B36" w:rsidRPr="00165851" w:rsidRDefault="00473B36" w:rsidP="00473B36">
      <w:pPr>
        <w:ind w:left="284" w:right="107"/>
        <w:rPr>
          <w:rFonts w:ascii="Arial" w:hAnsi="Arial" w:cs="Arial"/>
          <w:sz w:val="20"/>
          <w:szCs w:val="20"/>
        </w:rPr>
      </w:pPr>
      <w:r w:rsidRPr="00165851">
        <w:rPr>
          <w:rFonts w:ascii="Arial" w:hAnsi="Arial" w:cs="Arial"/>
          <w:sz w:val="20"/>
          <w:szCs w:val="20"/>
        </w:rPr>
        <w:t xml:space="preserve">Email: </w:t>
      </w:r>
      <w:sdt>
        <w:sdtPr>
          <w:rPr>
            <w:rFonts w:ascii="Arial" w:hAnsi="Arial" w:cs="Arial"/>
            <w:sz w:val="20"/>
            <w:szCs w:val="20"/>
          </w:rPr>
          <w:id w:val="-164936348"/>
          <w:placeholder>
            <w:docPart w:val="20ABC3B563754B0AB94A19CED0A02B8F"/>
          </w:placeholder>
          <w:showingPlcHdr/>
        </w:sdtPr>
        <w:sdtContent>
          <w:r w:rsidRPr="00165851">
            <w:rPr>
              <w:rStyle w:val="Textodelmarcadordeposicin"/>
              <w:rFonts w:ascii="Arial" w:hAnsi="Arial" w:cs="Arial"/>
              <w:color w:val="FF0000"/>
              <w:sz w:val="18"/>
              <w:szCs w:val="18"/>
              <w:u w:val="single"/>
            </w:rPr>
            <w:t>Diligenciar correo electrónico de notificaciones</w:t>
          </w:r>
        </w:sdtContent>
      </w:sdt>
    </w:p>
    <w:p w14:paraId="34DFB7D8" w14:textId="77777777" w:rsidR="00473B36" w:rsidRPr="00C451D8" w:rsidRDefault="00473B36" w:rsidP="00473B36">
      <w:pPr>
        <w:ind w:left="284" w:right="107"/>
        <w:jc w:val="center"/>
        <w:rPr>
          <w:rFonts w:ascii="Arial" w:eastAsia="Arial Unicode MS" w:hAnsi="Arial" w:cs="Arial"/>
          <w:b/>
          <w:sz w:val="20"/>
          <w:szCs w:val="20"/>
          <w:lang w:eastAsia="es-CO"/>
        </w:rPr>
      </w:pPr>
    </w:p>
    <w:p w14:paraId="4EBA451E" w14:textId="77777777" w:rsidR="00C451D8" w:rsidRDefault="00C451D8" w:rsidP="00473B36">
      <w:pPr>
        <w:ind w:left="284" w:right="107"/>
        <w:jc w:val="center"/>
        <w:rPr>
          <w:rFonts w:ascii="Arial" w:hAnsi="Arial" w:cs="Arial"/>
          <w:b/>
          <w:sz w:val="20"/>
          <w:szCs w:val="21"/>
          <w:lang w:val="es-CO"/>
        </w:rPr>
      </w:pPr>
    </w:p>
    <w:p w14:paraId="5AFA7A85" w14:textId="77777777" w:rsidR="00C451D8" w:rsidRDefault="00C451D8" w:rsidP="002F2EA5">
      <w:pPr>
        <w:jc w:val="center"/>
        <w:rPr>
          <w:rFonts w:ascii="Arial" w:hAnsi="Arial" w:cs="Arial"/>
          <w:b/>
          <w:sz w:val="20"/>
          <w:szCs w:val="21"/>
          <w:lang w:val="es-CO"/>
        </w:rPr>
      </w:pPr>
    </w:p>
    <w:p w14:paraId="563B2C5D" w14:textId="77777777" w:rsidR="00C451D8" w:rsidRDefault="00C451D8" w:rsidP="002F2EA5">
      <w:pPr>
        <w:jc w:val="center"/>
        <w:rPr>
          <w:rFonts w:ascii="Arial" w:hAnsi="Arial" w:cs="Arial"/>
          <w:b/>
          <w:sz w:val="20"/>
          <w:szCs w:val="21"/>
          <w:lang w:val="es-CO"/>
        </w:rPr>
      </w:pPr>
    </w:p>
    <w:p w14:paraId="3721C2C7" w14:textId="77777777" w:rsidR="00C451D8" w:rsidRDefault="00C451D8" w:rsidP="002F2EA5">
      <w:pPr>
        <w:jc w:val="center"/>
        <w:rPr>
          <w:rFonts w:ascii="Arial" w:hAnsi="Arial" w:cs="Arial"/>
          <w:b/>
          <w:sz w:val="20"/>
          <w:szCs w:val="21"/>
          <w:lang w:val="es-CO"/>
        </w:rPr>
      </w:pPr>
    </w:p>
    <w:p w14:paraId="253A21B7" w14:textId="77777777" w:rsidR="00C451D8" w:rsidRDefault="00C451D8" w:rsidP="002F2EA5">
      <w:pPr>
        <w:jc w:val="center"/>
        <w:rPr>
          <w:rFonts w:ascii="Arial" w:hAnsi="Arial" w:cs="Arial"/>
          <w:b/>
          <w:sz w:val="20"/>
          <w:szCs w:val="21"/>
          <w:lang w:val="es-CO"/>
        </w:rPr>
      </w:pPr>
    </w:p>
    <w:p w14:paraId="422C1FA7" w14:textId="77777777" w:rsidR="00C451D8" w:rsidRDefault="00C451D8" w:rsidP="002F2EA5">
      <w:pPr>
        <w:jc w:val="center"/>
        <w:rPr>
          <w:rFonts w:ascii="Arial" w:hAnsi="Arial" w:cs="Arial"/>
          <w:b/>
          <w:sz w:val="20"/>
          <w:szCs w:val="21"/>
          <w:lang w:val="es-CO"/>
        </w:rPr>
      </w:pPr>
    </w:p>
    <w:p w14:paraId="31C73005" w14:textId="77777777" w:rsidR="00C451D8" w:rsidRDefault="00C451D8" w:rsidP="002F2EA5">
      <w:pPr>
        <w:jc w:val="center"/>
        <w:rPr>
          <w:rFonts w:ascii="Arial" w:hAnsi="Arial" w:cs="Arial"/>
          <w:b/>
          <w:sz w:val="20"/>
          <w:szCs w:val="21"/>
          <w:lang w:val="es-CO"/>
        </w:rPr>
      </w:pPr>
    </w:p>
    <w:p w14:paraId="418A0E4D" w14:textId="77777777" w:rsidR="00C451D8" w:rsidRDefault="00C451D8" w:rsidP="002F2EA5">
      <w:pPr>
        <w:jc w:val="center"/>
        <w:rPr>
          <w:rFonts w:ascii="Arial" w:hAnsi="Arial" w:cs="Arial"/>
          <w:b/>
          <w:sz w:val="20"/>
          <w:szCs w:val="21"/>
          <w:lang w:val="es-CO"/>
        </w:rPr>
      </w:pPr>
    </w:p>
    <w:p w14:paraId="68537BAF" w14:textId="77777777" w:rsidR="00C451D8" w:rsidRDefault="00C451D8" w:rsidP="002F2EA5">
      <w:pPr>
        <w:jc w:val="center"/>
        <w:rPr>
          <w:rFonts w:ascii="Arial" w:hAnsi="Arial" w:cs="Arial"/>
          <w:b/>
          <w:sz w:val="20"/>
          <w:szCs w:val="21"/>
          <w:lang w:val="es-CO"/>
        </w:rPr>
      </w:pPr>
    </w:p>
    <w:p w14:paraId="65BCCF00" w14:textId="77777777" w:rsidR="00C451D8" w:rsidRDefault="00C451D8" w:rsidP="002F2EA5">
      <w:pPr>
        <w:jc w:val="center"/>
        <w:rPr>
          <w:rFonts w:ascii="Arial" w:hAnsi="Arial" w:cs="Arial"/>
          <w:b/>
          <w:sz w:val="20"/>
          <w:szCs w:val="21"/>
          <w:lang w:val="es-CO"/>
        </w:rPr>
      </w:pPr>
    </w:p>
    <w:p w14:paraId="0635C0C8" w14:textId="77777777" w:rsidR="005B0B81" w:rsidRDefault="005B0B81" w:rsidP="002F2EA5">
      <w:pPr>
        <w:jc w:val="center"/>
        <w:rPr>
          <w:rFonts w:ascii="Arial" w:hAnsi="Arial" w:cs="Arial"/>
          <w:b/>
          <w:sz w:val="20"/>
          <w:szCs w:val="21"/>
          <w:lang w:val="es-CO"/>
        </w:rPr>
      </w:pPr>
    </w:p>
    <w:p w14:paraId="57317400" w14:textId="77777777" w:rsidR="005B0B81" w:rsidRDefault="005B0B81" w:rsidP="002F2EA5">
      <w:pPr>
        <w:jc w:val="center"/>
        <w:rPr>
          <w:rFonts w:ascii="Arial" w:hAnsi="Arial" w:cs="Arial"/>
          <w:b/>
          <w:sz w:val="20"/>
          <w:szCs w:val="21"/>
          <w:lang w:val="es-CO"/>
        </w:rPr>
      </w:pPr>
    </w:p>
    <w:p w14:paraId="1F3BF872" w14:textId="77777777" w:rsidR="005B0B81" w:rsidRDefault="005B0B81" w:rsidP="002F2EA5">
      <w:pPr>
        <w:jc w:val="center"/>
        <w:rPr>
          <w:rFonts w:ascii="Arial" w:hAnsi="Arial" w:cs="Arial"/>
          <w:b/>
          <w:sz w:val="20"/>
          <w:szCs w:val="21"/>
          <w:lang w:val="es-CO"/>
        </w:rPr>
      </w:pPr>
    </w:p>
    <w:p w14:paraId="5AB6FC16" w14:textId="77777777" w:rsidR="005B0B81" w:rsidRDefault="005B0B81" w:rsidP="002F2EA5">
      <w:pPr>
        <w:jc w:val="center"/>
        <w:rPr>
          <w:rFonts w:ascii="Arial" w:hAnsi="Arial" w:cs="Arial"/>
          <w:b/>
          <w:sz w:val="20"/>
          <w:szCs w:val="21"/>
          <w:lang w:val="es-CO"/>
        </w:rPr>
      </w:pPr>
    </w:p>
    <w:p w14:paraId="38F1CD8E" w14:textId="77777777" w:rsidR="005B0B81" w:rsidRDefault="005B0B81" w:rsidP="002F2EA5">
      <w:pPr>
        <w:jc w:val="center"/>
        <w:rPr>
          <w:rFonts w:ascii="Arial" w:hAnsi="Arial" w:cs="Arial"/>
          <w:b/>
          <w:sz w:val="20"/>
          <w:szCs w:val="21"/>
          <w:lang w:val="es-CO"/>
        </w:rPr>
      </w:pPr>
    </w:p>
    <w:p w14:paraId="1632FEDB" w14:textId="77777777" w:rsidR="00F22B37" w:rsidRDefault="00F22B37" w:rsidP="002F2EA5">
      <w:pPr>
        <w:jc w:val="center"/>
        <w:rPr>
          <w:rFonts w:ascii="Arial" w:hAnsi="Arial" w:cs="Arial"/>
          <w:b/>
          <w:sz w:val="20"/>
          <w:szCs w:val="21"/>
          <w:lang w:val="es-CO"/>
        </w:rPr>
      </w:pPr>
    </w:p>
    <w:p w14:paraId="51C82B3C" w14:textId="77777777" w:rsidR="00F22B37" w:rsidRDefault="00F22B37" w:rsidP="002F2EA5">
      <w:pPr>
        <w:jc w:val="center"/>
        <w:rPr>
          <w:rFonts w:ascii="Arial" w:hAnsi="Arial" w:cs="Arial"/>
          <w:b/>
          <w:sz w:val="20"/>
          <w:szCs w:val="21"/>
          <w:lang w:val="es-CO"/>
        </w:rPr>
      </w:pPr>
    </w:p>
    <w:p w14:paraId="434318C0" w14:textId="77777777" w:rsidR="00F22B37" w:rsidRDefault="00F22B37" w:rsidP="002F2EA5">
      <w:pPr>
        <w:jc w:val="center"/>
        <w:rPr>
          <w:rFonts w:ascii="Arial" w:hAnsi="Arial" w:cs="Arial"/>
          <w:b/>
          <w:sz w:val="20"/>
          <w:szCs w:val="21"/>
          <w:lang w:val="es-CO"/>
        </w:rPr>
      </w:pPr>
    </w:p>
    <w:p w14:paraId="18AF07C9" w14:textId="77777777" w:rsidR="005B0B81" w:rsidRPr="00F465B7" w:rsidRDefault="005B0B81" w:rsidP="00C22BFD">
      <w:pPr>
        <w:rPr>
          <w:rFonts w:ascii="Arial" w:hAnsi="Arial" w:cs="Arial"/>
          <w:b/>
          <w:sz w:val="20"/>
          <w:szCs w:val="21"/>
          <w:lang w:val="es-CO"/>
        </w:rPr>
      </w:pPr>
    </w:p>
    <w:p w14:paraId="2B48B695" w14:textId="1FCC6C6E" w:rsidR="005B0B81" w:rsidRPr="00F22B37" w:rsidRDefault="005B0B81" w:rsidP="005B0B81">
      <w:pPr>
        <w:jc w:val="center"/>
        <w:rPr>
          <w:rFonts w:ascii="Arial" w:eastAsia="Arial Unicode MS" w:hAnsi="Arial" w:cs="Arial"/>
          <w:b/>
          <w:sz w:val="18"/>
          <w:szCs w:val="18"/>
          <w:lang w:eastAsia="es-CO"/>
        </w:rPr>
      </w:pPr>
      <w:r w:rsidRPr="00F22B37">
        <w:rPr>
          <w:rFonts w:ascii="Arial" w:eastAsia="Arial Unicode MS" w:hAnsi="Arial" w:cs="Arial"/>
          <w:b/>
          <w:sz w:val="18"/>
          <w:szCs w:val="18"/>
          <w:lang w:eastAsia="es-CO"/>
        </w:rPr>
        <w:t>FORMULARIO No. 6</w:t>
      </w:r>
    </w:p>
    <w:p w14:paraId="66588153" w14:textId="28B082C7" w:rsidR="0031584D" w:rsidRPr="00F22B37" w:rsidRDefault="0031584D" w:rsidP="002F2EA5">
      <w:pPr>
        <w:jc w:val="center"/>
        <w:rPr>
          <w:rFonts w:ascii="Arial" w:hAnsi="Arial" w:cs="Arial"/>
          <w:b/>
          <w:sz w:val="18"/>
          <w:szCs w:val="20"/>
          <w:lang w:val="es-CO"/>
        </w:rPr>
      </w:pPr>
      <w:r w:rsidRPr="00F22B37">
        <w:rPr>
          <w:rFonts w:ascii="Arial" w:hAnsi="Arial" w:cs="Arial"/>
          <w:b/>
          <w:sz w:val="18"/>
          <w:szCs w:val="20"/>
          <w:lang w:val="es-CO"/>
        </w:rPr>
        <w:t>COMPROMISO ANTICORRUPCIÓN</w:t>
      </w:r>
      <w:r w:rsidR="009B1E20" w:rsidRPr="00F22B37">
        <w:rPr>
          <w:rFonts w:ascii="Arial" w:hAnsi="Arial" w:cs="Arial"/>
          <w:b/>
          <w:sz w:val="18"/>
          <w:szCs w:val="20"/>
          <w:lang w:val="es-CO"/>
        </w:rPr>
        <w:t>.</w:t>
      </w:r>
    </w:p>
    <w:p w14:paraId="1695C8EA" w14:textId="43CAE46E" w:rsidR="007F3F72" w:rsidRPr="00F22B37" w:rsidRDefault="007F3F72" w:rsidP="002F2EA5">
      <w:pPr>
        <w:jc w:val="center"/>
        <w:rPr>
          <w:rFonts w:ascii="Arial" w:hAnsi="Arial" w:cs="Arial"/>
          <w:b/>
          <w:sz w:val="18"/>
          <w:szCs w:val="20"/>
          <w:lang w:val="es-CO"/>
        </w:rPr>
      </w:pPr>
    </w:p>
    <w:p w14:paraId="3C241176" w14:textId="77777777" w:rsidR="007F3F72" w:rsidRPr="00F22B37" w:rsidRDefault="007F3F72" w:rsidP="007F3F72">
      <w:pPr>
        <w:jc w:val="both"/>
        <w:rPr>
          <w:rFonts w:ascii="Arial" w:hAnsi="Arial" w:cs="Arial"/>
          <w:sz w:val="18"/>
          <w:szCs w:val="20"/>
        </w:rPr>
      </w:pPr>
    </w:p>
    <w:p w14:paraId="4EBE9D21" w14:textId="77777777" w:rsidR="007F3F72" w:rsidRPr="00F22B37" w:rsidRDefault="00000000" w:rsidP="005B0B81">
      <w:pPr>
        <w:ind w:left="142" w:right="107"/>
        <w:jc w:val="both"/>
        <w:rPr>
          <w:rFonts w:ascii="Arial" w:hAnsi="Arial" w:cs="Arial"/>
          <w:sz w:val="18"/>
          <w:szCs w:val="18"/>
        </w:rPr>
      </w:pPr>
      <w:sdt>
        <w:sdtPr>
          <w:rPr>
            <w:rFonts w:ascii="Arial" w:hAnsi="Arial" w:cs="Arial"/>
            <w:sz w:val="18"/>
            <w:szCs w:val="18"/>
          </w:rPr>
          <w:id w:val="448514006"/>
          <w:placeholder>
            <w:docPart w:val="89CC26DCEA344337B72A3936FCD17A64"/>
          </w:placeholder>
          <w:showingPlcHdr/>
          <w15:color w:val="800000"/>
          <w:text/>
        </w:sdtPr>
        <w:sdtContent>
          <w:r w:rsidR="007F3F72" w:rsidRPr="00F22B37">
            <w:rPr>
              <w:rStyle w:val="Textodelmarcadordeposicin"/>
              <w:rFonts w:ascii="Arial" w:hAnsi="Arial" w:cs="Arial"/>
              <w:color w:val="FF8F8F"/>
              <w:sz w:val="18"/>
              <w:szCs w:val="18"/>
              <w:u w:val="single"/>
            </w:rPr>
            <w:t>Ciudad</w:t>
          </w:r>
        </w:sdtContent>
      </w:sdt>
      <w:r w:rsidR="007F3F72" w:rsidRPr="00F22B37">
        <w:rPr>
          <w:rFonts w:ascii="Arial" w:hAnsi="Arial" w:cs="Arial"/>
          <w:sz w:val="18"/>
          <w:szCs w:val="18"/>
        </w:rPr>
        <w:t xml:space="preserve">, </w:t>
      </w:r>
      <w:sdt>
        <w:sdtPr>
          <w:rPr>
            <w:rFonts w:ascii="Arial" w:hAnsi="Arial" w:cs="Arial"/>
            <w:sz w:val="18"/>
            <w:szCs w:val="18"/>
          </w:rPr>
          <w:id w:val="-1222134499"/>
          <w:placeholder>
            <w:docPart w:val="518C556C80934B40B23D94948D868E07"/>
          </w:placeholder>
          <w:showingPlcHdr/>
          <w15:color w:val="800000"/>
          <w:date w:fullDate="2021-04-13T00:00:00Z">
            <w:dateFormat w:val="d 'de' MMMM 'de' yyyy"/>
            <w:lid w:val="es-CO"/>
            <w:storeMappedDataAs w:val="dateTime"/>
            <w:calendar w:val="gregorian"/>
          </w:date>
        </w:sdtPr>
        <w:sdtContent>
          <w:r w:rsidR="007F3F72" w:rsidRPr="00F22B37">
            <w:rPr>
              <w:rStyle w:val="Textodelmarcadordeposicin"/>
              <w:rFonts w:ascii="Arial" w:hAnsi="Arial" w:cs="Arial"/>
              <w:color w:val="FF8F8F"/>
              <w:sz w:val="18"/>
              <w:szCs w:val="18"/>
            </w:rPr>
            <w:t>seleccionar la fecha.</w:t>
          </w:r>
        </w:sdtContent>
      </w:sdt>
    </w:p>
    <w:p w14:paraId="019EDCD9" w14:textId="77777777" w:rsidR="007F3F72" w:rsidRPr="00F22B37" w:rsidRDefault="007F3F72" w:rsidP="005B0B81">
      <w:pPr>
        <w:pStyle w:val="Sinespaciado1"/>
        <w:ind w:left="142" w:right="107"/>
        <w:jc w:val="both"/>
        <w:rPr>
          <w:rFonts w:ascii="Arial" w:hAnsi="Arial" w:cs="Arial"/>
          <w:sz w:val="18"/>
          <w:szCs w:val="18"/>
          <w:lang w:val="es-MX"/>
        </w:rPr>
      </w:pPr>
    </w:p>
    <w:p w14:paraId="0810E7F5" w14:textId="77777777" w:rsidR="00E50EA0" w:rsidRPr="00F22B37" w:rsidRDefault="00E50EA0" w:rsidP="005B0B81">
      <w:pPr>
        <w:pStyle w:val="Sinespaciado1"/>
        <w:ind w:left="142" w:right="107"/>
        <w:jc w:val="both"/>
        <w:rPr>
          <w:rFonts w:ascii="Arial" w:hAnsi="Arial" w:cs="Arial"/>
          <w:sz w:val="18"/>
          <w:szCs w:val="18"/>
          <w:lang w:val="es-MX"/>
        </w:rPr>
      </w:pPr>
    </w:p>
    <w:p w14:paraId="468B2CD9" w14:textId="77777777" w:rsidR="007F3F72" w:rsidRPr="00F22B37" w:rsidRDefault="007F3F72" w:rsidP="005B0B81">
      <w:pPr>
        <w:pStyle w:val="Sinespaciado1"/>
        <w:ind w:left="142" w:right="107"/>
        <w:jc w:val="both"/>
        <w:rPr>
          <w:rFonts w:ascii="Arial" w:hAnsi="Arial" w:cs="Arial"/>
          <w:bCs/>
          <w:sz w:val="18"/>
          <w:szCs w:val="18"/>
          <w:lang w:val="es-MX"/>
        </w:rPr>
      </w:pPr>
      <w:r w:rsidRPr="00F22B37">
        <w:rPr>
          <w:rFonts w:ascii="Arial" w:hAnsi="Arial" w:cs="Arial"/>
          <w:bCs/>
          <w:sz w:val="18"/>
          <w:szCs w:val="18"/>
          <w:lang w:val="es-MX"/>
        </w:rPr>
        <w:t>Señores</w:t>
      </w:r>
    </w:p>
    <w:p w14:paraId="302E94E7" w14:textId="77777777" w:rsidR="007F3F72" w:rsidRPr="00F22B37" w:rsidRDefault="007F3F72" w:rsidP="005B0B81">
      <w:pPr>
        <w:pStyle w:val="Sinespaciado1"/>
        <w:ind w:left="142" w:right="107"/>
        <w:jc w:val="both"/>
        <w:rPr>
          <w:rFonts w:ascii="Arial" w:hAnsi="Arial" w:cs="Arial"/>
          <w:b/>
          <w:bCs/>
          <w:sz w:val="18"/>
          <w:szCs w:val="18"/>
          <w:lang w:val="es-MX"/>
        </w:rPr>
      </w:pPr>
      <w:r w:rsidRPr="00F22B37">
        <w:rPr>
          <w:rFonts w:ascii="Arial" w:hAnsi="Arial" w:cs="Arial"/>
          <w:b/>
          <w:bCs/>
          <w:sz w:val="18"/>
          <w:szCs w:val="18"/>
          <w:lang w:val="es-MX"/>
        </w:rPr>
        <w:t>REGIONAL DE ASEGURAMIENTO EN SALUD No. 8</w:t>
      </w:r>
    </w:p>
    <w:p w14:paraId="06132C7A" w14:textId="77777777" w:rsidR="007F3F72" w:rsidRPr="00F22B37" w:rsidRDefault="007F3F72" w:rsidP="005B0B81">
      <w:pPr>
        <w:pStyle w:val="Sinespaciado1"/>
        <w:ind w:left="142" w:right="107"/>
        <w:jc w:val="both"/>
        <w:rPr>
          <w:rFonts w:ascii="Arial" w:eastAsia="Calibri" w:hAnsi="Arial" w:cs="Arial"/>
          <w:b/>
          <w:sz w:val="18"/>
          <w:szCs w:val="18"/>
        </w:rPr>
      </w:pPr>
      <w:r w:rsidRPr="00F22B37">
        <w:rPr>
          <w:rFonts w:ascii="Arial" w:eastAsia="Calibri" w:hAnsi="Arial" w:cs="Arial"/>
          <w:sz w:val="18"/>
          <w:szCs w:val="18"/>
        </w:rPr>
        <w:t>Avenida Circunvalar No. 45-124</w:t>
      </w:r>
    </w:p>
    <w:p w14:paraId="289DED88" w14:textId="77777777" w:rsidR="007F3F72" w:rsidRPr="00F22B37" w:rsidRDefault="007F3F72" w:rsidP="005B0B81">
      <w:pPr>
        <w:pStyle w:val="Sinespaciado1"/>
        <w:ind w:left="142" w:right="107"/>
        <w:jc w:val="both"/>
        <w:rPr>
          <w:rFonts w:ascii="Arial" w:hAnsi="Arial" w:cs="Arial"/>
          <w:sz w:val="18"/>
          <w:szCs w:val="18"/>
          <w:lang w:val="es-MX"/>
        </w:rPr>
      </w:pPr>
      <w:r w:rsidRPr="00F22B37">
        <w:rPr>
          <w:rFonts w:ascii="Arial" w:hAnsi="Arial" w:cs="Arial"/>
          <w:sz w:val="18"/>
          <w:szCs w:val="18"/>
          <w:lang w:val="es-MX"/>
        </w:rPr>
        <w:t xml:space="preserve">Soledad - Atlántico  </w:t>
      </w:r>
    </w:p>
    <w:p w14:paraId="4DAE5080" w14:textId="77777777" w:rsidR="007F3F72" w:rsidRPr="00F22B37" w:rsidRDefault="007F3F72" w:rsidP="005B0B81">
      <w:pPr>
        <w:ind w:left="142" w:right="107"/>
        <w:jc w:val="both"/>
        <w:rPr>
          <w:rFonts w:ascii="Arial" w:hAnsi="Arial" w:cs="Arial"/>
          <w:sz w:val="18"/>
          <w:szCs w:val="18"/>
        </w:rPr>
      </w:pPr>
    </w:p>
    <w:p w14:paraId="3E3094E6" w14:textId="77777777" w:rsidR="00E50EA0" w:rsidRPr="00F22B37" w:rsidRDefault="00E50EA0" w:rsidP="005B0B81">
      <w:pPr>
        <w:ind w:left="142" w:right="107"/>
        <w:jc w:val="both"/>
        <w:rPr>
          <w:rFonts w:ascii="Arial" w:hAnsi="Arial" w:cs="Arial"/>
          <w:sz w:val="18"/>
          <w:szCs w:val="18"/>
        </w:rPr>
      </w:pPr>
    </w:p>
    <w:p w14:paraId="59AA1BA3" w14:textId="14B326F1" w:rsidR="007F3F72" w:rsidRPr="00F22B37" w:rsidRDefault="007F3F72" w:rsidP="005B0B81">
      <w:pPr>
        <w:ind w:left="142" w:right="107"/>
        <w:jc w:val="both"/>
        <w:rPr>
          <w:rFonts w:ascii="Arial" w:hAnsi="Arial" w:cs="Arial"/>
          <w:b/>
          <w:sz w:val="18"/>
          <w:szCs w:val="20"/>
          <w:lang w:val="es-CO"/>
        </w:rPr>
      </w:pPr>
      <w:r w:rsidRPr="00F22B37">
        <w:rPr>
          <w:rFonts w:ascii="Arial" w:hAnsi="Arial" w:cs="Arial"/>
          <w:sz w:val="18"/>
          <w:szCs w:val="18"/>
        </w:rPr>
        <w:t xml:space="preserve">Referencia: </w:t>
      </w:r>
      <w:r w:rsidRPr="00F22B37">
        <w:rPr>
          <w:rFonts w:ascii="Arial" w:hAnsi="Arial" w:cs="Arial"/>
          <w:b/>
          <w:sz w:val="18"/>
          <w:szCs w:val="18"/>
        </w:rPr>
        <w:t>COMPROMISO ANTICORRUPCIÓN</w:t>
      </w:r>
      <w:r w:rsidRPr="00F22B37">
        <w:rPr>
          <w:rFonts w:ascii="Arial" w:hAnsi="Arial" w:cs="Arial"/>
          <w:sz w:val="18"/>
          <w:szCs w:val="18"/>
        </w:rPr>
        <w:t xml:space="preserve"> del proceso de </w:t>
      </w:r>
      <w:sdt>
        <w:sdtPr>
          <w:rPr>
            <w:rFonts w:ascii="Arial" w:hAnsi="Arial" w:cs="Arial"/>
            <w:sz w:val="18"/>
            <w:szCs w:val="18"/>
          </w:rPr>
          <w:id w:val="970719871"/>
          <w:placeholder>
            <w:docPart w:val="96CA08E4CD2A468397D7F06B8C3E43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32C" w:rsidRPr="00F22B37">
            <w:rPr>
              <w:rFonts w:ascii="Arial" w:hAnsi="Arial" w:cs="Arial"/>
              <w:sz w:val="18"/>
              <w:szCs w:val="18"/>
            </w:rPr>
            <w:t>Selección Abreviada de Menor cuantía</w:t>
          </w:r>
        </w:sdtContent>
      </w:sdt>
      <w:r w:rsidRPr="00F22B37">
        <w:rPr>
          <w:rFonts w:ascii="Arial" w:hAnsi="Arial" w:cs="Arial"/>
          <w:sz w:val="18"/>
          <w:szCs w:val="18"/>
        </w:rPr>
        <w:t xml:space="preserve">, Número </w:t>
      </w:r>
      <w:sdt>
        <w:sdtPr>
          <w:rPr>
            <w:rFonts w:ascii="Arial" w:hAnsi="Arial" w:cs="Arial"/>
            <w:b/>
            <w:sz w:val="18"/>
            <w:szCs w:val="18"/>
          </w:rPr>
          <w:id w:val="-100808966"/>
          <w:placeholder>
            <w:docPart w:val="9F3D38E311EE4FA38D21B0A96E6010E9"/>
          </w:placeholder>
          <w15:color w:val="800000"/>
          <w:text/>
        </w:sdtPr>
        <w:sdtContent>
          <w:r w:rsidR="00ED732C" w:rsidRPr="00F22B37">
            <w:rPr>
              <w:rFonts w:ascii="Arial" w:hAnsi="Arial" w:cs="Arial"/>
              <w:b/>
              <w:sz w:val="18"/>
              <w:szCs w:val="18"/>
            </w:rPr>
            <w:t>PN RASES8 SA MC ______ 2026</w:t>
          </w:r>
        </w:sdtContent>
      </w:sdt>
      <w:r w:rsidR="00650305" w:rsidRPr="00F22B37">
        <w:rPr>
          <w:rFonts w:ascii="Arial" w:hAnsi="Arial" w:cs="Arial"/>
          <w:b/>
          <w:sz w:val="18"/>
          <w:szCs w:val="18"/>
        </w:rPr>
        <w:t xml:space="preserve"> </w:t>
      </w:r>
      <w:r w:rsidR="00650305" w:rsidRPr="00F22B37">
        <w:rPr>
          <w:rFonts w:ascii="Arial" w:hAnsi="Arial" w:cs="Arial"/>
          <w:sz w:val="18"/>
          <w:szCs w:val="18"/>
        </w:rPr>
        <w:t>cuyo objeto es la</w:t>
      </w:r>
      <w:r w:rsidRPr="00F22B37">
        <w:rPr>
          <w:rFonts w:ascii="Arial" w:hAnsi="Arial" w:cs="Arial"/>
          <w:b/>
          <w:sz w:val="18"/>
          <w:szCs w:val="18"/>
        </w:rPr>
        <w:t xml:space="preserve"> </w:t>
      </w:r>
      <w:sdt>
        <w:sdtPr>
          <w:rPr>
            <w:rFonts w:ascii="Arial" w:eastAsia="Calibri" w:hAnsi="Arial" w:cs="Arial"/>
            <w:b/>
            <w:color w:val="0D0D0D"/>
            <w:sz w:val="18"/>
            <w:szCs w:val="14"/>
          </w:rPr>
          <w:id w:val="-742249688"/>
          <w:placeholder>
            <w:docPart w:val="B3FFA67095514CE6B2AD38281967C281"/>
          </w:placeholder>
          <w15:color w:val="800000"/>
          <w:text/>
        </w:sdtPr>
        <w:sdtContent>
          <w:r w:rsidR="00E50EA0" w:rsidRPr="00F22B37">
            <w:rPr>
              <w:rFonts w:ascii="Arial" w:eastAsia="Calibri" w:hAnsi="Arial" w:cs="Arial"/>
              <w:b/>
              <w:color w:val="0D0D0D"/>
              <w:sz w:val="18"/>
              <w:szCs w:val="14"/>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30319521" w14:textId="31F22945" w:rsidR="007F3F72" w:rsidRPr="00F22B37" w:rsidRDefault="007F3F72" w:rsidP="005B0B81">
      <w:pPr>
        <w:ind w:left="142" w:right="107"/>
        <w:jc w:val="center"/>
        <w:rPr>
          <w:rFonts w:ascii="Arial" w:hAnsi="Arial" w:cs="Arial"/>
          <w:b/>
          <w:sz w:val="18"/>
          <w:szCs w:val="20"/>
          <w:lang w:val="es-CO"/>
        </w:rPr>
      </w:pPr>
    </w:p>
    <w:p w14:paraId="6C662CFC" w14:textId="77777777" w:rsidR="002B7545" w:rsidRPr="00F22B37" w:rsidRDefault="002B7545" w:rsidP="005B0B81">
      <w:pPr>
        <w:ind w:left="142" w:right="107"/>
        <w:jc w:val="both"/>
        <w:rPr>
          <w:rFonts w:ascii="Arial" w:hAnsi="Arial" w:cs="Arial"/>
          <w:sz w:val="18"/>
          <w:szCs w:val="20"/>
        </w:rPr>
      </w:pPr>
    </w:p>
    <w:p w14:paraId="1FB789FC" w14:textId="77777777" w:rsidR="00E50EA0" w:rsidRPr="00F22B37" w:rsidRDefault="00E50EA0" w:rsidP="005B0B81">
      <w:pPr>
        <w:ind w:left="142" w:right="107"/>
        <w:jc w:val="both"/>
        <w:rPr>
          <w:rFonts w:ascii="Arial" w:hAnsi="Arial" w:cs="Arial"/>
          <w:sz w:val="18"/>
          <w:szCs w:val="20"/>
        </w:rPr>
      </w:pPr>
    </w:p>
    <w:p w14:paraId="26D8A59A"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El (los</w:t>
      </w:r>
      <w:r w:rsidR="00685EA7" w:rsidRPr="00F22B37">
        <w:rPr>
          <w:rFonts w:ascii="Arial" w:hAnsi="Arial" w:cs="Arial"/>
          <w:sz w:val="18"/>
          <w:szCs w:val="20"/>
        </w:rPr>
        <w:t xml:space="preserve">) suscrito(s) a saber: </w:t>
      </w:r>
      <w:r w:rsidR="00685EA7" w:rsidRPr="00F22B37">
        <w:rPr>
          <w:rFonts w:ascii="Arial" w:hAnsi="Arial" w:cs="Arial"/>
          <w:color w:val="FF0000"/>
          <w:sz w:val="18"/>
          <w:szCs w:val="20"/>
        </w:rPr>
        <w:t xml:space="preserve">(nombre del representante legal de la sociedad, asociación o persona jurídica proponente, o nombre del representante legal del consorcio o unión temporal proponente) domiciliado en (domicilio de la </w:t>
      </w:r>
      <w:r w:rsidR="008D32A3" w:rsidRPr="00F22B37">
        <w:rPr>
          <w:rFonts w:ascii="Arial" w:hAnsi="Arial" w:cs="Arial"/>
          <w:color w:val="FF0000"/>
          <w:sz w:val="18"/>
          <w:szCs w:val="20"/>
        </w:rPr>
        <w:t>persona firmante)</w:t>
      </w:r>
      <w:r w:rsidR="008D32A3" w:rsidRPr="00F22B37">
        <w:rPr>
          <w:rFonts w:ascii="Arial" w:hAnsi="Arial" w:cs="Arial"/>
          <w:sz w:val="18"/>
          <w:szCs w:val="20"/>
        </w:rPr>
        <w:t xml:space="preserve">, identificado con </w:t>
      </w:r>
      <w:r w:rsidR="008D32A3" w:rsidRPr="00F22B37">
        <w:rPr>
          <w:rFonts w:ascii="Arial" w:hAnsi="Arial" w:cs="Arial"/>
          <w:color w:val="FF0000"/>
          <w:sz w:val="18"/>
          <w:szCs w:val="20"/>
        </w:rPr>
        <w:t>(documento de identificación de la persona firmante. y lugar de expedición</w:t>
      </w:r>
      <w:r w:rsidR="008D32A3" w:rsidRPr="00F22B37">
        <w:rPr>
          <w:rFonts w:ascii="Arial" w:hAnsi="Arial" w:cs="Arial"/>
          <w:sz w:val="18"/>
          <w:szCs w:val="20"/>
        </w:rPr>
        <w:t>), quien obra en calidad de (</w:t>
      </w:r>
      <w:r w:rsidR="008D32A3" w:rsidRPr="00F22B37">
        <w:rPr>
          <w:rFonts w:ascii="Arial" w:hAnsi="Arial" w:cs="Arial"/>
          <w:color w:val="FF0000"/>
          <w:sz w:val="18"/>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8D32A3" w:rsidRPr="00F22B37">
        <w:rPr>
          <w:rFonts w:ascii="Arial" w:hAnsi="Arial" w:cs="Arial"/>
          <w:sz w:val="18"/>
          <w:szCs w:val="20"/>
        </w:rPr>
        <w:t>), que en adelante se denominará el proponente</w:t>
      </w:r>
      <w:r w:rsidRPr="00F22B37">
        <w:rPr>
          <w:rFonts w:ascii="Arial" w:hAnsi="Arial" w:cs="Arial"/>
          <w:sz w:val="18"/>
          <w:szCs w:val="20"/>
        </w:rPr>
        <w:t xml:space="preserve">, manifiesta(n) su voluntad de asumir, de manera unilateral, los presentes </w:t>
      </w:r>
      <w:r w:rsidR="00310237" w:rsidRPr="00F22B37">
        <w:rPr>
          <w:rFonts w:ascii="Arial" w:hAnsi="Arial" w:cs="Arial"/>
          <w:sz w:val="18"/>
          <w:szCs w:val="20"/>
        </w:rPr>
        <w:t>pliegos de condiciones</w:t>
      </w:r>
      <w:r w:rsidRPr="00F22B37">
        <w:rPr>
          <w:rFonts w:ascii="Arial" w:hAnsi="Arial" w:cs="Arial"/>
          <w:sz w:val="18"/>
          <w:szCs w:val="20"/>
        </w:rPr>
        <w:t>, teniendo en cuenta las siguientes consideraciones:</w:t>
      </w:r>
    </w:p>
    <w:p w14:paraId="6055C7B4"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w:t>
      </w:r>
    </w:p>
    <w:p w14:paraId="1B60206B" w14:textId="77777777" w:rsidR="00E50EA0" w:rsidRPr="00F22B37" w:rsidRDefault="00E50EA0" w:rsidP="005B0B81">
      <w:pPr>
        <w:ind w:left="142" w:right="107"/>
        <w:jc w:val="both"/>
        <w:rPr>
          <w:rFonts w:ascii="Arial" w:hAnsi="Arial" w:cs="Arial"/>
          <w:sz w:val="18"/>
          <w:szCs w:val="20"/>
        </w:rPr>
      </w:pPr>
    </w:p>
    <w:p w14:paraId="55DB3E86" w14:textId="098A4CD8"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xml:space="preserve">PRIMERO: Que la </w:t>
      </w:r>
      <w:r w:rsidR="00650305" w:rsidRPr="00F22B37">
        <w:rPr>
          <w:rFonts w:ascii="Arial" w:hAnsi="Arial" w:cs="Arial"/>
          <w:b/>
          <w:sz w:val="18"/>
          <w:szCs w:val="20"/>
        </w:rPr>
        <w:t>Regional De Aseguramiento En Salud No.8</w:t>
      </w:r>
      <w:r w:rsidRPr="00F22B37">
        <w:rPr>
          <w:rFonts w:ascii="Arial" w:hAnsi="Arial" w:cs="Arial"/>
          <w:sz w:val="18"/>
          <w:szCs w:val="20"/>
        </w:rPr>
        <w:t xml:space="preserve"> adelanta un </w:t>
      </w:r>
      <w:r w:rsidR="00685EA7" w:rsidRPr="00F22B37">
        <w:rPr>
          <w:rFonts w:ascii="Arial" w:hAnsi="Arial" w:cs="Arial"/>
          <w:sz w:val="18"/>
          <w:szCs w:val="20"/>
        </w:rPr>
        <w:t xml:space="preserve">proceso de selección abreviada </w:t>
      </w:r>
      <w:r w:rsidRPr="00F22B37">
        <w:rPr>
          <w:rFonts w:ascii="Arial" w:hAnsi="Arial" w:cs="Arial"/>
          <w:sz w:val="18"/>
          <w:szCs w:val="20"/>
        </w:rPr>
        <w:t xml:space="preserve">para la celebración de un contrato estatal. </w:t>
      </w:r>
    </w:p>
    <w:p w14:paraId="56FA775D" w14:textId="77777777" w:rsidR="0031584D" w:rsidRPr="00F22B37" w:rsidRDefault="0031584D" w:rsidP="005B0B81">
      <w:pPr>
        <w:ind w:left="142" w:right="107"/>
        <w:jc w:val="both"/>
        <w:rPr>
          <w:rFonts w:ascii="Arial" w:hAnsi="Arial" w:cs="Arial"/>
          <w:sz w:val="18"/>
          <w:szCs w:val="20"/>
        </w:rPr>
      </w:pPr>
    </w:p>
    <w:p w14:paraId="11BBEF47" w14:textId="77777777" w:rsidR="00E50EA0" w:rsidRPr="00F22B37" w:rsidRDefault="00E50EA0" w:rsidP="005B0B81">
      <w:pPr>
        <w:ind w:left="142" w:right="107"/>
        <w:jc w:val="both"/>
        <w:rPr>
          <w:rFonts w:ascii="Arial" w:hAnsi="Arial" w:cs="Arial"/>
          <w:sz w:val="18"/>
          <w:szCs w:val="20"/>
        </w:rPr>
      </w:pPr>
    </w:p>
    <w:p w14:paraId="61C21F12" w14:textId="162E7B24"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xml:space="preserve">SEGUNDO: Que es interés </w:t>
      </w:r>
      <w:r w:rsidR="00160A49" w:rsidRPr="00F22B37">
        <w:rPr>
          <w:rFonts w:ascii="Arial" w:hAnsi="Arial" w:cs="Arial"/>
          <w:sz w:val="18"/>
          <w:szCs w:val="20"/>
        </w:rPr>
        <w:t>del</w:t>
      </w:r>
      <w:r w:rsidR="008D32A3" w:rsidRPr="00F22B37">
        <w:rPr>
          <w:rFonts w:ascii="Arial" w:hAnsi="Arial" w:cs="Arial"/>
          <w:sz w:val="18"/>
          <w:szCs w:val="20"/>
        </w:rPr>
        <w:t xml:space="preserve"> proponente apoyar la acción del estado colo</w:t>
      </w:r>
      <w:r w:rsidRPr="00F22B37">
        <w:rPr>
          <w:rFonts w:ascii="Arial" w:hAnsi="Arial" w:cs="Arial"/>
          <w:sz w:val="18"/>
          <w:szCs w:val="20"/>
        </w:rPr>
        <w:t xml:space="preserve">mbiano, y de la </w:t>
      </w:r>
      <w:r w:rsidR="00650305" w:rsidRPr="00F22B37">
        <w:rPr>
          <w:rFonts w:ascii="Arial" w:hAnsi="Arial" w:cs="Arial"/>
          <w:b/>
          <w:sz w:val="18"/>
          <w:szCs w:val="20"/>
        </w:rPr>
        <w:t>Regional De Aseguramiento En Salud No.8</w:t>
      </w:r>
      <w:r w:rsidRPr="00F22B37">
        <w:rPr>
          <w:rFonts w:ascii="Arial" w:hAnsi="Arial" w:cs="Arial"/>
          <w:sz w:val="18"/>
          <w:szCs w:val="20"/>
        </w:rPr>
        <w:t xml:space="preserve"> para fortalecer la transparencia en los procesos de contratación, y la responsabilidad de rendir cuentas;</w:t>
      </w:r>
    </w:p>
    <w:p w14:paraId="6F2EF224" w14:textId="77777777" w:rsidR="0031584D" w:rsidRPr="00F22B37" w:rsidRDefault="0031584D" w:rsidP="005B0B81">
      <w:pPr>
        <w:ind w:left="142" w:right="107"/>
        <w:jc w:val="both"/>
        <w:rPr>
          <w:rFonts w:ascii="Arial" w:hAnsi="Arial" w:cs="Arial"/>
          <w:sz w:val="18"/>
          <w:szCs w:val="20"/>
        </w:rPr>
      </w:pPr>
    </w:p>
    <w:p w14:paraId="69408AEC" w14:textId="77777777" w:rsidR="00E50EA0" w:rsidRPr="00F22B37" w:rsidRDefault="00E50EA0" w:rsidP="005B0B81">
      <w:pPr>
        <w:ind w:left="142" w:right="107"/>
        <w:jc w:val="both"/>
        <w:rPr>
          <w:rFonts w:ascii="Arial" w:hAnsi="Arial" w:cs="Arial"/>
          <w:sz w:val="18"/>
          <w:szCs w:val="20"/>
        </w:rPr>
      </w:pPr>
    </w:p>
    <w:p w14:paraId="770C51E6"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xml:space="preserve">TERCERO: Que siendo del interés </w:t>
      </w:r>
      <w:r w:rsidR="00685EA7" w:rsidRPr="00F22B37">
        <w:rPr>
          <w:rFonts w:ascii="Arial" w:hAnsi="Arial" w:cs="Arial"/>
          <w:sz w:val="18"/>
          <w:szCs w:val="20"/>
        </w:rPr>
        <w:t>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w:t>
      </w:r>
      <w:r w:rsidRPr="00F22B37">
        <w:rPr>
          <w:rFonts w:ascii="Arial" w:hAnsi="Arial" w:cs="Arial"/>
          <w:sz w:val="18"/>
          <w:szCs w:val="20"/>
        </w:rPr>
        <w:t>sulas:</w:t>
      </w:r>
    </w:p>
    <w:p w14:paraId="2EAEEA74" w14:textId="77777777" w:rsidR="0031584D" w:rsidRPr="00F22B37" w:rsidRDefault="0031584D" w:rsidP="005B0B81">
      <w:pPr>
        <w:ind w:left="142" w:right="107"/>
        <w:jc w:val="both"/>
        <w:rPr>
          <w:rFonts w:ascii="Arial" w:hAnsi="Arial" w:cs="Arial"/>
          <w:sz w:val="18"/>
          <w:szCs w:val="20"/>
        </w:rPr>
      </w:pPr>
    </w:p>
    <w:p w14:paraId="07652E66"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CLÁUSULA PRIMERA. COMPROMISOS ASUMIDOS.</w:t>
      </w:r>
    </w:p>
    <w:p w14:paraId="4FB1B2C1"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w:t>
      </w:r>
    </w:p>
    <w:p w14:paraId="6F237CB0" w14:textId="77777777" w:rsidR="0031584D" w:rsidRPr="00F22B37" w:rsidRDefault="00685EA7" w:rsidP="005B0B81">
      <w:pPr>
        <w:ind w:left="142" w:right="107"/>
        <w:jc w:val="both"/>
        <w:rPr>
          <w:rFonts w:ascii="Arial" w:hAnsi="Arial" w:cs="Arial"/>
          <w:sz w:val="18"/>
          <w:szCs w:val="20"/>
        </w:rPr>
      </w:pPr>
      <w:r w:rsidRPr="00F22B37">
        <w:rPr>
          <w:rFonts w:ascii="Arial" w:hAnsi="Arial" w:cs="Arial"/>
          <w:sz w:val="18"/>
          <w:szCs w:val="20"/>
        </w:rPr>
        <w:t xml:space="preserve">El proponente, mediante </w:t>
      </w:r>
      <w:r w:rsidR="0031584D" w:rsidRPr="00F22B37">
        <w:rPr>
          <w:rFonts w:ascii="Arial" w:hAnsi="Arial" w:cs="Arial"/>
          <w:sz w:val="18"/>
          <w:szCs w:val="20"/>
        </w:rPr>
        <w:t>suscripción del presente documento, asume los siguientes compromisos:</w:t>
      </w:r>
    </w:p>
    <w:p w14:paraId="3F735F54" w14:textId="77777777" w:rsidR="0031584D" w:rsidRPr="00F22B37" w:rsidRDefault="0031584D" w:rsidP="005B0B81">
      <w:pPr>
        <w:ind w:left="142" w:right="107"/>
        <w:jc w:val="both"/>
        <w:rPr>
          <w:rFonts w:ascii="Arial" w:hAnsi="Arial" w:cs="Arial"/>
          <w:sz w:val="18"/>
          <w:szCs w:val="20"/>
        </w:rPr>
      </w:pPr>
    </w:p>
    <w:p w14:paraId="669B08D4" w14:textId="77777777" w:rsidR="00E50EA0" w:rsidRPr="00F22B37" w:rsidRDefault="00E50EA0" w:rsidP="005B0B81">
      <w:pPr>
        <w:ind w:left="142" w:right="107"/>
        <w:jc w:val="both"/>
        <w:rPr>
          <w:rFonts w:ascii="Arial" w:hAnsi="Arial" w:cs="Arial"/>
          <w:sz w:val="18"/>
          <w:szCs w:val="20"/>
        </w:rPr>
      </w:pPr>
    </w:p>
    <w:p w14:paraId="481CE8DD" w14:textId="77777777" w:rsidR="0031584D" w:rsidRPr="00F22B37" w:rsidRDefault="00685EA7" w:rsidP="00470864">
      <w:pPr>
        <w:numPr>
          <w:ilvl w:val="0"/>
          <w:numId w:val="3"/>
        </w:numPr>
        <w:ind w:left="709" w:right="107" w:hanging="426"/>
        <w:jc w:val="both"/>
        <w:rPr>
          <w:rFonts w:ascii="Arial" w:hAnsi="Arial" w:cs="Arial"/>
          <w:sz w:val="18"/>
          <w:szCs w:val="20"/>
        </w:rPr>
      </w:pPr>
      <w:r w:rsidRPr="00F22B37">
        <w:rPr>
          <w:rFonts w:ascii="Arial" w:hAnsi="Arial" w:cs="Arial"/>
          <w:sz w:val="18"/>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31584D" w:rsidRPr="00F22B37">
        <w:rPr>
          <w:rFonts w:ascii="Arial" w:hAnsi="Arial" w:cs="Arial"/>
          <w:sz w:val="18"/>
          <w:szCs w:val="20"/>
        </w:rPr>
        <w:t>propuesta,</w:t>
      </w:r>
    </w:p>
    <w:p w14:paraId="181E4DD7" w14:textId="77777777" w:rsidR="0031584D" w:rsidRPr="00F22B37" w:rsidRDefault="0031584D" w:rsidP="005B0B81">
      <w:pPr>
        <w:ind w:left="709" w:right="107" w:hanging="426"/>
        <w:jc w:val="both"/>
        <w:rPr>
          <w:rFonts w:ascii="Arial" w:hAnsi="Arial" w:cs="Arial"/>
          <w:sz w:val="18"/>
          <w:szCs w:val="20"/>
        </w:rPr>
      </w:pPr>
      <w:r w:rsidRPr="00F22B37">
        <w:rPr>
          <w:rFonts w:ascii="Arial" w:hAnsi="Arial" w:cs="Arial"/>
          <w:sz w:val="18"/>
          <w:szCs w:val="20"/>
        </w:rPr>
        <w:t> </w:t>
      </w:r>
    </w:p>
    <w:p w14:paraId="16C8CD9D" w14:textId="77777777" w:rsidR="00E50EA0" w:rsidRPr="00F22B37" w:rsidRDefault="00E50EA0" w:rsidP="005B0B81">
      <w:pPr>
        <w:ind w:left="709" w:right="107" w:hanging="426"/>
        <w:jc w:val="both"/>
        <w:rPr>
          <w:rFonts w:ascii="Arial" w:hAnsi="Arial" w:cs="Arial"/>
          <w:sz w:val="18"/>
          <w:szCs w:val="20"/>
        </w:rPr>
      </w:pPr>
    </w:p>
    <w:p w14:paraId="5D9CE5A1" w14:textId="77777777" w:rsidR="0031584D" w:rsidRPr="00F22B37" w:rsidRDefault="00685EA7" w:rsidP="00470864">
      <w:pPr>
        <w:numPr>
          <w:ilvl w:val="0"/>
          <w:numId w:val="4"/>
        </w:numPr>
        <w:tabs>
          <w:tab w:val="left" w:pos="709"/>
        </w:tabs>
        <w:ind w:left="709" w:right="107" w:hanging="426"/>
        <w:jc w:val="both"/>
        <w:rPr>
          <w:rFonts w:ascii="Arial" w:hAnsi="Arial" w:cs="Arial"/>
          <w:sz w:val="18"/>
          <w:szCs w:val="20"/>
        </w:rPr>
      </w:pPr>
      <w:r w:rsidRPr="00F22B37">
        <w:rPr>
          <w:rFonts w:ascii="Arial" w:hAnsi="Arial" w:cs="Arial"/>
          <w:sz w:val="18"/>
          <w:szCs w:val="20"/>
        </w:rPr>
        <w:lastRenderedPageBreak/>
        <w:t xml:space="preserve">El proponente se compromete </w:t>
      </w:r>
      <w:r w:rsidR="0031584D" w:rsidRPr="00F22B37">
        <w:rPr>
          <w:rFonts w:ascii="Arial" w:hAnsi="Arial" w:cs="Arial"/>
          <w:sz w:val="18"/>
          <w:szCs w:val="20"/>
        </w:rPr>
        <w:t>a no permitir que nadie, bien sea empleado de la compañía o un agente comisionista independiente, o un asesor o consultor lo haga en su nombre;</w:t>
      </w:r>
    </w:p>
    <w:p w14:paraId="6DCABB8D" w14:textId="77777777" w:rsidR="00E50EA0" w:rsidRPr="00F22B37" w:rsidRDefault="0031584D" w:rsidP="005B0B81">
      <w:pPr>
        <w:tabs>
          <w:tab w:val="left" w:pos="709"/>
        </w:tabs>
        <w:ind w:left="709" w:right="107" w:hanging="426"/>
        <w:jc w:val="both"/>
        <w:rPr>
          <w:rFonts w:ascii="Arial" w:hAnsi="Arial" w:cs="Arial"/>
          <w:sz w:val="18"/>
          <w:szCs w:val="20"/>
        </w:rPr>
      </w:pPr>
      <w:r w:rsidRPr="00F22B37">
        <w:rPr>
          <w:rFonts w:ascii="Arial" w:hAnsi="Arial" w:cs="Arial"/>
          <w:sz w:val="18"/>
          <w:szCs w:val="20"/>
        </w:rPr>
        <w:t> </w:t>
      </w:r>
    </w:p>
    <w:p w14:paraId="672237FD" w14:textId="3084B2C3" w:rsidR="0031584D" w:rsidRPr="00F22B37" w:rsidRDefault="0031584D" w:rsidP="005B0B81">
      <w:pPr>
        <w:tabs>
          <w:tab w:val="left" w:pos="709"/>
        </w:tabs>
        <w:ind w:left="709" w:right="107" w:hanging="426"/>
        <w:jc w:val="both"/>
        <w:rPr>
          <w:rFonts w:ascii="Arial" w:hAnsi="Arial" w:cs="Arial"/>
          <w:sz w:val="18"/>
          <w:szCs w:val="20"/>
        </w:rPr>
      </w:pPr>
      <w:r w:rsidRPr="00F22B37">
        <w:rPr>
          <w:rFonts w:ascii="Arial" w:hAnsi="Arial" w:cs="Arial"/>
          <w:sz w:val="18"/>
          <w:szCs w:val="20"/>
        </w:rPr>
        <w:t> </w:t>
      </w:r>
    </w:p>
    <w:p w14:paraId="26CAD155" w14:textId="77777777" w:rsidR="0031584D" w:rsidRPr="00F22B37" w:rsidRDefault="00685EA7" w:rsidP="00470864">
      <w:pPr>
        <w:numPr>
          <w:ilvl w:val="0"/>
          <w:numId w:val="4"/>
        </w:numPr>
        <w:tabs>
          <w:tab w:val="left" w:pos="709"/>
        </w:tabs>
        <w:ind w:left="709" w:right="107" w:hanging="426"/>
        <w:jc w:val="both"/>
        <w:rPr>
          <w:rFonts w:ascii="Arial" w:hAnsi="Arial" w:cs="Arial"/>
          <w:sz w:val="18"/>
          <w:szCs w:val="20"/>
        </w:rPr>
      </w:pPr>
      <w:r w:rsidRPr="00F22B37">
        <w:rPr>
          <w:rFonts w:ascii="Arial" w:hAnsi="Arial" w:cs="Arial"/>
          <w:sz w:val="18"/>
          <w:szCs w:val="20"/>
        </w:rPr>
        <w:t xml:space="preserve">El proponente se compromete </w:t>
      </w:r>
      <w:r w:rsidR="0031584D" w:rsidRPr="00F22B37">
        <w:rPr>
          <w:rFonts w:ascii="Arial" w:hAnsi="Arial" w:cs="Arial"/>
          <w:sz w:val="18"/>
          <w:szCs w:val="20"/>
        </w:rPr>
        <w:t xml:space="preserve">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Pr="00F22B37">
        <w:rPr>
          <w:rFonts w:ascii="Arial" w:hAnsi="Arial" w:cs="Arial"/>
          <w:sz w:val="18"/>
          <w:szCs w:val="20"/>
        </w:rPr>
        <w:t xml:space="preserve">de selección abreviada </w:t>
      </w:r>
      <w:r w:rsidR="0031584D" w:rsidRPr="00F22B37">
        <w:rPr>
          <w:rFonts w:ascii="Arial" w:hAnsi="Arial" w:cs="Arial"/>
          <w:sz w:val="18"/>
          <w:szCs w:val="20"/>
        </w:rPr>
        <w:t xml:space="preserve">y la relación contractual que podría derivarse de ella, y les </w:t>
      </w:r>
      <w:proofErr w:type="gramStart"/>
      <w:r w:rsidR="0031584D" w:rsidRPr="00F22B37">
        <w:rPr>
          <w:rFonts w:ascii="Arial" w:hAnsi="Arial" w:cs="Arial"/>
          <w:sz w:val="18"/>
          <w:szCs w:val="20"/>
        </w:rPr>
        <w:t>impondrá  las</w:t>
      </w:r>
      <w:proofErr w:type="gramEnd"/>
      <w:r w:rsidR="0031584D" w:rsidRPr="00F22B37">
        <w:rPr>
          <w:rFonts w:ascii="Arial" w:hAnsi="Arial" w:cs="Arial"/>
          <w:sz w:val="18"/>
          <w:szCs w:val="20"/>
        </w:rPr>
        <w:t xml:space="preserve"> obligaciones de:</w:t>
      </w:r>
    </w:p>
    <w:p w14:paraId="4DCD7D59" w14:textId="77777777" w:rsidR="0031584D" w:rsidRPr="00F22B37" w:rsidRDefault="0031584D" w:rsidP="005B0B81">
      <w:pPr>
        <w:tabs>
          <w:tab w:val="left" w:pos="709"/>
        </w:tabs>
        <w:ind w:left="709" w:right="107" w:hanging="426"/>
        <w:jc w:val="both"/>
        <w:rPr>
          <w:rFonts w:ascii="Arial" w:hAnsi="Arial" w:cs="Arial"/>
          <w:sz w:val="18"/>
          <w:szCs w:val="20"/>
        </w:rPr>
      </w:pPr>
      <w:r w:rsidRPr="00F22B37">
        <w:rPr>
          <w:rFonts w:ascii="Arial" w:hAnsi="Arial" w:cs="Arial"/>
          <w:sz w:val="18"/>
          <w:szCs w:val="20"/>
        </w:rPr>
        <w:t> </w:t>
      </w:r>
    </w:p>
    <w:p w14:paraId="6D00F334" w14:textId="77777777" w:rsidR="00E50EA0" w:rsidRPr="00F22B37" w:rsidRDefault="00E50EA0" w:rsidP="005B0B81">
      <w:pPr>
        <w:tabs>
          <w:tab w:val="left" w:pos="709"/>
        </w:tabs>
        <w:ind w:left="709" w:right="107" w:hanging="426"/>
        <w:jc w:val="both"/>
        <w:rPr>
          <w:rFonts w:ascii="Arial" w:hAnsi="Arial" w:cs="Arial"/>
          <w:sz w:val="18"/>
          <w:szCs w:val="20"/>
        </w:rPr>
      </w:pPr>
    </w:p>
    <w:p w14:paraId="5F4EA682" w14:textId="77777777" w:rsidR="0031584D" w:rsidRPr="00F22B37" w:rsidRDefault="0031584D" w:rsidP="00470864">
      <w:pPr>
        <w:numPr>
          <w:ilvl w:val="0"/>
          <w:numId w:val="5"/>
        </w:numPr>
        <w:ind w:left="709" w:right="107" w:hanging="426"/>
        <w:jc w:val="both"/>
        <w:rPr>
          <w:rFonts w:ascii="Arial" w:hAnsi="Arial" w:cs="Arial"/>
          <w:sz w:val="18"/>
          <w:szCs w:val="20"/>
        </w:rPr>
      </w:pPr>
      <w:r w:rsidRPr="00F22B37">
        <w:rPr>
          <w:rFonts w:ascii="Arial" w:hAnsi="Arial" w:cs="Arial"/>
          <w:sz w:val="18"/>
          <w:szCs w:val="20"/>
        </w:rPr>
        <w:t xml:space="preserve">No ofrecer o pagar sobornos o cualquier halago a </w:t>
      </w:r>
      <w:proofErr w:type="gramStart"/>
      <w:r w:rsidRPr="00F22B37">
        <w:rPr>
          <w:rFonts w:ascii="Arial" w:hAnsi="Arial" w:cs="Arial"/>
          <w:sz w:val="18"/>
          <w:szCs w:val="20"/>
        </w:rPr>
        <w:t>los  funcionarios</w:t>
      </w:r>
      <w:proofErr w:type="gramEnd"/>
      <w:r w:rsidRPr="00F22B37">
        <w:rPr>
          <w:rFonts w:ascii="Arial" w:hAnsi="Arial" w:cs="Arial"/>
          <w:sz w:val="18"/>
          <w:szCs w:val="20"/>
        </w:rPr>
        <w:t xml:space="preserve"> de LA DIRECCIÓN ADMINISTRATIVA Y FINANCIERA, ni a cualquier otro servidor público o privado que pueda influir en la adjudicación de la propuesta, bien sea directa o indirectamente, ni a terceras personas que por su influencia sobre funcionarios públicos, puedan influir sobr</w:t>
      </w:r>
      <w:r w:rsidR="00685EA7" w:rsidRPr="00F22B37">
        <w:rPr>
          <w:rFonts w:ascii="Arial" w:hAnsi="Arial" w:cs="Arial"/>
          <w:sz w:val="18"/>
          <w:szCs w:val="20"/>
        </w:rPr>
        <w:t>e la aceptación de la propuesta.</w:t>
      </w:r>
    </w:p>
    <w:p w14:paraId="6756A7A2" w14:textId="77777777" w:rsidR="0031584D" w:rsidRPr="00F22B37" w:rsidRDefault="0031584D" w:rsidP="005B0B81">
      <w:pPr>
        <w:tabs>
          <w:tab w:val="left" w:pos="709"/>
        </w:tabs>
        <w:ind w:left="709" w:right="107" w:hanging="426"/>
        <w:jc w:val="both"/>
        <w:rPr>
          <w:rFonts w:ascii="Arial" w:hAnsi="Arial" w:cs="Arial"/>
          <w:sz w:val="18"/>
          <w:szCs w:val="20"/>
        </w:rPr>
      </w:pPr>
      <w:r w:rsidRPr="00F22B37">
        <w:rPr>
          <w:rFonts w:ascii="Arial" w:hAnsi="Arial" w:cs="Arial"/>
          <w:sz w:val="18"/>
          <w:szCs w:val="20"/>
        </w:rPr>
        <w:t> </w:t>
      </w:r>
    </w:p>
    <w:p w14:paraId="34B45D8E" w14:textId="77777777" w:rsidR="0031584D" w:rsidRPr="00F22B37" w:rsidRDefault="0031584D" w:rsidP="00470864">
      <w:pPr>
        <w:numPr>
          <w:ilvl w:val="0"/>
          <w:numId w:val="5"/>
        </w:numPr>
        <w:ind w:left="709" w:right="107" w:hanging="426"/>
        <w:jc w:val="both"/>
        <w:rPr>
          <w:rFonts w:ascii="Arial" w:hAnsi="Arial" w:cs="Arial"/>
          <w:sz w:val="18"/>
          <w:szCs w:val="20"/>
        </w:rPr>
      </w:pPr>
      <w:r w:rsidRPr="00F22B37">
        <w:rPr>
          <w:rFonts w:ascii="Arial" w:hAnsi="Arial" w:cs="Arial"/>
          <w:sz w:val="18"/>
          <w:szCs w:val="20"/>
        </w:rPr>
        <w:t>No ofrecer pagos o halagos a los funcionarios de LA POLICÍA NACIONAL - DIRECCIÓN ADMINISTRATIVA Y FINANCIERA durante el desarrollo del contrato que se suscriba si llegase a ser aceptada su propuesta.</w:t>
      </w:r>
    </w:p>
    <w:p w14:paraId="0675CF4F" w14:textId="77777777" w:rsidR="0031584D" w:rsidRPr="00F22B37" w:rsidRDefault="0031584D" w:rsidP="005B0B81">
      <w:pPr>
        <w:tabs>
          <w:tab w:val="left" w:pos="709"/>
        </w:tabs>
        <w:ind w:left="709" w:right="107" w:hanging="426"/>
        <w:jc w:val="both"/>
        <w:rPr>
          <w:rFonts w:ascii="Arial" w:hAnsi="Arial" w:cs="Arial"/>
          <w:sz w:val="18"/>
          <w:szCs w:val="20"/>
        </w:rPr>
      </w:pPr>
      <w:r w:rsidRPr="00F22B37">
        <w:rPr>
          <w:rFonts w:ascii="Arial" w:hAnsi="Arial" w:cs="Arial"/>
          <w:sz w:val="18"/>
          <w:szCs w:val="20"/>
        </w:rPr>
        <w:t> </w:t>
      </w:r>
    </w:p>
    <w:p w14:paraId="709EAF16" w14:textId="77777777" w:rsidR="00C44C80" w:rsidRPr="00F22B37" w:rsidRDefault="00685EA7" w:rsidP="00470864">
      <w:pPr>
        <w:numPr>
          <w:ilvl w:val="0"/>
          <w:numId w:val="4"/>
        </w:numPr>
        <w:tabs>
          <w:tab w:val="left" w:pos="709"/>
        </w:tabs>
        <w:ind w:left="709" w:right="107" w:hanging="426"/>
        <w:jc w:val="both"/>
        <w:rPr>
          <w:rFonts w:ascii="Arial" w:hAnsi="Arial" w:cs="Arial"/>
          <w:sz w:val="18"/>
          <w:szCs w:val="20"/>
        </w:rPr>
      </w:pPr>
      <w:r w:rsidRPr="00F22B37">
        <w:rPr>
          <w:rFonts w:ascii="Arial" w:hAnsi="Arial" w:cs="Arial"/>
          <w:sz w:val="18"/>
          <w:szCs w:val="20"/>
        </w:rPr>
        <w:t xml:space="preserve">El proponente se compromete </w:t>
      </w:r>
      <w:r w:rsidR="0031584D" w:rsidRPr="00F22B37">
        <w:rPr>
          <w:rFonts w:ascii="Arial" w:hAnsi="Arial" w:cs="Arial"/>
          <w:sz w:val="18"/>
          <w:szCs w:val="20"/>
        </w:rPr>
        <w:t xml:space="preserve">formalmente a no efectuar acuerdos, o realizar actos o conductas que tengan por objeto o como efecto la colusión en el presente </w:t>
      </w:r>
      <w:r w:rsidRPr="00F22B37">
        <w:rPr>
          <w:rFonts w:ascii="Arial" w:hAnsi="Arial" w:cs="Arial"/>
          <w:sz w:val="18"/>
          <w:szCs w:val="20"/>
        </w:rPr>
        <w:t>proceso de selección abreviada</w:t>
      </w:r>
      <w:r w:rsidR="0031584D" w:rsidRPr="00F22B37">
        <w:rPr>
          <w:rFonts w:ascii="Arial" w:hAnsi="Arial" w:cs="Arial"/>
          <w:sz w:val="18"/>
          <w:szCs w:val="20"/>
        </w:rPr>
        <w:t xml:space="preserve">. </w:t>
      </w:r>
    </w:p>
    <w:p w14:paraId="12AFD156" w14:textId="77777777" w:rsidR="00C44C80" w:rsidRPr="00F22B37" w:rsidRDefault="00C44C80" w:rsidP="005B0B81">
      <w:pPr>
        <w:tabs>
          <w:tab w:val="left" w:pos="709"/>
        </w:tabs>
        <w:ind w:left="709" w:right="107" w:hanging="426"/>
        <w:jc w:val="both"/>
        <w:rPr>
          <w:rFonts w:ascii="Arial" w:hAnsi="Arial" w:cs="Arial"/>
          <w:sz w:val="18"/>
          <w:szCs w:val="20"/>
        </w:rPr>
      </w:pPr>
    </w:p>
    <w:p w14:paraId="1C5C2643" w14:textId="77777777" w:rsidR="00E50EA0" w:rsidRPr="00F22B37" w:rsidRDefault="00E50EA0" w:rsidP="005B0B81">
      <w:pPr>
        <w:tabs>
          <w:tab w:val="left" w:pos="709"/>
        </w:tabs>
        <w:ind w:left="709" w:right="107" w:hanging="426"/>
        <w:jc w:val="both"/>
        <w:rPr>
          <w:rFonts w:ascii="Arial" w:hAnsi="Arial" w:cs="Arial"/>
          <w:sz w:val="18"/>
          <w:szCs w:val="20"/>
        </w:rPr>
      </w:pPr>
    </w:p>
    <w:p w14:paraId="7DFE8AE8" w14:textId="77777777" w:rsidR="000E1E10" w:rsidRPr="00F22B37" w:rsidRDefault="000E1E10" w:rsidP="00470864">
      <w:pPr>
        <w:numPr>
          <w:ilvl w:val="0"/>
          <w:numId w:val="4"/>
        </w:numPr>
        <w:tabs>
          <w:tab w:val="left" w:pos="709"/>
        </w:tabs>
        <w:ind w:left="709" w:right="107" w:hanging="426"/>
        <w:jc w:val="both"/>
        <w:rPr>
          <w:rFonts w:ascii="Arial" w:hAnsi="Arial" w:cs="Arial"/>
          <w:sz w:val="18"/>
          <w:szCs w:val="20"/>
        </w:rPr>
      </w:pPr>
      <w:r w:rsidRPr="00F22B37">
        <w:rPr>
          <w:rFonts w:ascii="Arial" w:hAnsi="Arial" w:cs="Arial"/>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2B37">
        <w:rPr>
          <w:rStyle w:val="Refdenotaalpie"/>
          <w:rFonts w:ascii="Arial" w:hAnsi="Arial" w:cs="Arial"/>
          <w:sz w:val="18"/>
          <w:szCs w:val="18"/>
          <w:lang w:val="es-CO" w:eastAsia="es-CO"/>
        </w:rPr>
        <w:footnoteReference w:id="1"/>
      </w:r>
      <w:r w:rsidRPr="00F22B37">
        <w:rPr>
          <w:rFonts w:ascii="Arial" w:hAnsi="Arial" w:cs="Arial"/>
          <w:sz w:val="18"/>
          <w:szCs w:val="18"/>
          <w:lang w:val="es-CO" w:eastAsia="es-CO"/>
        </w:rPr>
        <w:t xml:space="preserve"> son sancionables por la Superintendencia de Industria y Comercio.</w:t>
      </w:r>
    </w:p>
    <w:p w14:paraId="2923EF1A" w14:textId="77777777" w:rsidR="000E1E10" w:rsidRPr="00F22B37" w:rsidRDefault="000E1E10" w:rsidP="005B0B81">
      <w:pPr>
        <w:tabs>
          <w:tab w:val="left" w:pos="709"/>
        </w:tabs>
        <w:ind w:left="709" w:right="107" w:hanging="426"/>
        <w:jc w:val="both"/>
        <w:rPr>
          <w:rFonts w:ascii="Arial" w:hAnsi="Arial" w:cs="Arial"/>
          <w:sz w:val="18"/>
          <w:szCs w:val="20"/>
        </w:rPr>
      </w:pPr>
    </w:p>
    <w:p w14:paraId="79493E11" w14:textId="77777777" w:rsidR="00E50EA0" w:rsidRPr="00F22B37" w:rsidRDefault="00E50EA0" w:rsidP="005B0B81">
      <w:pPr>
        <w:tabs>
          <w:tab w:val="left" w:pos="709"/>
        </w:tabs>
        <w:ind w:left="709" w:right="107" w:hanging="426"/>
        <w:jc w:val="both"/>
        <w:rPr>
          <w:rFonts w:ascii="Arial" w:hAnsi="Arial" w:cs="Arial"/>
          <w:sz w:val="18"/>
          <w:szCs w:val="20"/>
        </w:rPr>
      </w:pPr>
    </w:p>
    <w:p w14:paraId="629885FF" w14:textId="77777777" w:rsidR="000E1E10" w:rsidRPr="00F22B37" w:rsidRDefault="000E1E10" w:rsidP="00470864">
      <w:pPr>
        <w:numPr>
          <w:ilvl w:val="0"/>
          <w:numId w:val="4"/>
        </w:numPr>
        <w:tabs>
          <w:tab w:val="left" w:pos="709"/>
        </w:tabs>
        <w:ind w:left="709" w:right="107" w:hanging="426"/>
        <w:jc w:val="both"/>
        <w:rPr>
          <w:rFonts w:ascii="Arial" w:hAnsi="Arial" w:cs="Arial"/>
          <w:sz w:val="18"/>
          <w:szCs w:val="18"/>
        </w:rPr>
      </w:pPr>
      <w:r w:rsidRPr="00F22B37">
        <w:rPr>
          <w:rFonts w:ascii="Arial" w:hAnsi="Arial" w:cs="Arial"/>
          <w:sz w:val="18"/>
          <w:szCs w:val="18"/>
        </w:rPr>
        <w:t>El proponente se compromete</w:t>
      </w:r>
      <w:r w:rsidR="006F1CA8" w:rsidRPr="00F22B37">
        <w:rPr>
          <w:rFonts w:ascii="Arial" w:hAnsi="Arial" w:cs="Arial"/>
          <w:sz w:val="18"/>
          <w:szCs w:val="18"/>
          <w:lang w:val="es-CO" w:eastAsia="es-CO"/>
        </w:rPr>
        <w:t xml:space="preserve"> a</w:t>
      </w:r>
      <w:r w:rsidRPr="00F22B37">
        <w:rPr>
          <w:rFonts w:ascii="Arial" w:hAnsi="Arial" w:cs="Arial"/>
          <w:sz w:val="18"/>
          <w:szCs w:val="18"/>
          <w:lang w:val="es-CO" w:eastAsia="es-CO"/>
        </w:rPr>
        <w:t xml:space="preserve"> que los recursos utilizados para las gestiones </w:t>
      </w:r>
      <w:proofErr w:type="spellStart"/>
      <w:r w:rsidRPr="00F22B37">
        <w:rPr>
          <w:rFonts w:ascii="Arial" w:hAnsi="Arial" w:cs="Arial"/>
          <w:sz w:val="18"/>
          <w:szCs w:val="18"/>
          <w:lang w:val="es-CO" w:eastAsia="es-CO"/>
        </w:rPr>
        <w:t>pre-contractuales</w:t>
      </w:r>
      <w:proofErr w:type="spellEnd"/>
      <w:r w:rsidRPr="00F22B37">
        <w:rPr>
          <w:rFonts w:ascii="Arial" w:hAnsi="Arial" w:cs="Arial"/>
          <w:sz w:val="18"/>
          <w:szCs w:val="18"/>
          <w:lang w:val="es-CO" w:eastAsia="es-CO"/>
        </w:rPr>
        <w:t xml:space="preserve"> o contractuales derivadas del presente proceso, no</w:t>
      </w:r>
      <w:r w:rsidRPr="00F22B37">
        <w:rPr>
          <w:rFonts w:ascii="Arial" w:hAnsi="Arial" w:cs="Arial"/>
          <w:sz w:val="18"/>
          <w:szCs w:val="18"/>
        </w:rPr>
        <w:t xml:space="preserve"> </w:t>
      </w:r>
      <w:r w:rsidRPr="00F22B37">
        <w:rPr>
          <w:rFonts w:ascii="Arial" w:hAnsi="Arial" w:cs="Arial"/>
          <w:sz w:val="18"/>
          <w:szCs w:val="18"/>
          <w:lang w:val="es-CO" w:eastAsia="es-CO"/>
        </w:rPr>
        <w:t xml:space="preserve">provendrán de actividades ilícitas tales como el lavado de activos, </w:t>
      </w:r>
      <w:proofErr w:type="spellStart"/>
      <w:r w:rsidRPr="00F22B37">
        <w:rPr>
          <w:rFonts w:ascii="Arial" w:hAnsi="Arial" w:cs="Arial"/>
          <w:sz w:val="18"/>
          <w:szCs w:val="18"/>
          <w:lang w:val="es-CO" w:eastAsia="es-CO"/>
        </w:rPr>
        <w:t>testaferrato</w:t>
      </w:r>
      <w:proofErr w:type="spellEnd"/>
      <w:r w:rsidRPr="00F22B37">
        <w:rPr>
          <w:rFonts w:ascii="Arial" w:hAnsi="Arial" w:cs="Arial"/>
          <w:sz w:val="18"/>
          <w:szCs w:val="18"/>
          <w:lang w:val="es-CO" w:eastAsia="es-CO"/>
        </w:rPr>
        <w:t>, tráfico de estupefacientes o delitos</w:t>
      </w:r>
      <w:r w:rsidRPr="00F22B37">
        <w:rPr>
          <w:rFonts w:ascii="Arial" w:hAnsi="Arial" w:cs="Arial"/>
          <w:sz w:val="18"/>
          <w:szCs w:val="18"/>
        </w:rPr>
        <w:t xml:space="preserve"> </w:t>
      </w:r>
      <w:r w:rsidRPr="00F22B37">
        <w:rPr>
          <w:rFonts w:ascii="Arial" w:hAnsi="Arial" w:cs="Arial"/>
          <w:sz w:val="18"/>
          <w:szCs w:val="18"/>
          <w:lang w:val="es-CO" w:eastAsia="es-CO"/>
        </w:rPr>
        <w:t>contra el orden constitucional, o que de alguna manera contraríen las leyes de la República, la moral o las buenas</w:t>
      </w:r>
      <w:r w:rsidRPr="00F22B37">
        <w:rPr>
          <w:rFonts w:ascii="Arial" w:hAnsi="Arial" w:cs="Arial"/>
          <w:sz w:val="18"/>
          <w:szCs w:val="18"/>
        </w:rPr>
        <w:t xml:space="preserve"> </w:t>
      </w:r>
      <w:r w:rsidRPr="00F22B37">
        <w:rPr>
          <w:rFonts w:ascii="Arial" w:hAnsi="Arial" w:cs="Arial"/>
          <w:sz w:val="18"/>
          <w:szCs w:val="18"/>
          <w:lang w:val="es-CO" w:eastAsia="es-CO"/>
        </w:rPr>
        <w:t>costumbres.</w:t>
      </w:r>
    </w:p>
    <w:p w14:paraId="4FFA771F" w14:textId="77777777" w:rsidR="000E1E10" w:rsidRPr="00F22B37" w:rsidRDefault="000E1E10" w:rsidP="000E1E10">
      <w:pPr>
        <w:tabs>
          <w:tab w:val="left" w:pos="709"/>
        </w:tabs>
        <w:jc w:val="both"/>
        <w:rPr>
          <w:rFonts w:ascii="Arial" w:hAnsi="Arial" w:cs="Arial"/>
          <w:sz w:val="18"/>
          <w:szCs w:val="18"/>
        </w:rPr>
      </w:pPr>
    </w:p>
    <w:p w14:paraId="56B8BDC5" w14:textId="77777777" w:rsidR="0031584D" w:rsidRPr="00F22B37" w:rsidRDefault="00685EA7" w:rsidP="005B0B81">
      <w:pPr>
        <w:ind w:left="142" w:right="107"/>
        <w:jc w:val="both"/>
        <w:rPr>
          <w:rFonts w:ascii="Arial" w:hAnsi="Arial" w:cs="Arial"/>
          <w:sz w:val="18"/>
          <w:szCs w:val="20"/>
        </w:rPr>
      </w:pPr>
      <w:r w:rsidRPr="00F22B37">
        <w:rPr>
          <w:rFonts w:ascii="Arial" w:hAnsi="Arial" w:cs="Arial"/>
          <w:sz w:val="18"/>
          <w:szCs w:val="20"/>
        </w:rPr>
        <w:t xml:space="preserve">El proponente asume </w:t>
      </w:r>
      <w:r w:rsidR="0031584D" w:rsidRPr="00F22B37">
        <w:rPr>
          <w:rFonts w:ascii="Arial" w:hAnsi="Arial" w:cs="Arial"/>
          <w:sz w:val="18"/>
          <w:szCs w:val="20"/>
        </w:rPr>
        <w:t>a través de la suscripción del presente compromiso, las consecuencias previstas en la solicitud de oferta del proceso de contratación, si se verificare el incumplimiento de los compromisos anticorrupción.</w:t>
      </w:r>
    </w:p>
    <w:p w14:paraId="085522C9"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w:t>
      </w:r>
    </w:p>
    <w:p w14:paraId="452421EE" w14:textId="77777777" w:rsidR="0031584D" w:rsidRPr="00F22B37" w:rsidRDefault="0031584D" w:rsidP="005B0B81">
      <w:pPr>
        <w:ind w:left="142" w:right="107"/>
        <w:jc w:val="both"/>
        <w:rPr>
          <w:rFonts w:ascii="Arial" w:hAnsi="Arial" w:cs="Arial"/>
          <w:sz w:val="18"/>
          <w:szCs w:val="20"/>
        </w:rPr>
      </w:pPr>
      <w:r w:rsidRPr="00F22B37">
        <w:rPr>
          <w:rFonts w:ascii="Arial" w:hAnsi="Arial" w:cs="Arial"/>
          <w:sz w:val="18"/>
          <w:szCs w:val="20"/>
        </w:rPr>
        <w:t xml:space="preserve">En </w:t>
      </w:r>
      <w:r w:rsidR="00685EA7" w:rsidRPr="00F22B37">
        <w:rPr>
          <w:rFonts w:ascii="Arial" w:hAnsi="Arial" w:cs="Arial"/>
          <w:sz w:val="18"/>
          <w:szCs w:val="20"/>
        </w:rPr>
        <w:t xml:space="preserve">constancia de lo anterior, y como manifestación de la aceptación de los compromisos unilaterales incorporados en el presente documento, se firma el mismo en la ciudad de (ciudad donde se firma el presente documento) a los (día del mes en letras y números, días del mes </w:t>
      </w:r>
      <w:r w:rsidRPr="00F22B37">
        <w:rPr>
          <w:rFonts w:ascii="Arial" w:hAnsi="Arial" w:cs="Arial"/>
          <w:sz w:val="18"/>
          <w:szCs w:val="20"/>
        </w:rPr>
        <w:t>de del año).</w:t>
      </w:r>
    </w:p>
    <w:p w14:paraId="1636880C" w14:textId="77777777" w:rsidR="0031584D" w:rsidRPr="00F22B37" w:rsidRDefault="0031584D" w:rsidP="00294B3A">
      <w:pPr>
        <w:ind w:right="760"/>
        <w:jc w:val="both"/>
        <w:rPr>
          <w:rFonts w:ascii="Arial" w:hAnsi="Arial" w:cs="Arial"/>
          <w:sz w:val="18"/>
          <w:szCs w:val="20"/>
        </w:rPr>
      </w:pPr>
      <w:r w:rsidRPr="00F22B37">
        <w:rPr>
          <w:rFonts w:ascii="Arial" w:hAnsi="Arial" w:cs="Arial"/>
          <w:sz w:val="18"/>
          <w:szCs w:val="20"/>
        </w:rPr>
        <w:t> </w:t>
      </w:r>
    </w:p>
    <w:p w14:paraId="01A36848" w14:textId="77777777" w:rsidR="005B0B81" w:rsidRPr="00F22B37" w:rsidRDefault="005B0B81" w:rsidP="005B0B81">
      <w:pPr>
        <w:adjustRightInd w:val="0"/>
        <w:ind w:left="284" w:right="107"/>
        <w:jc w:val="both"/>
        <w:rPr>
          <w:rFonts w:ascii="Arial" w:eastAsia="Calibri" w:hAnsi="Arial" w:cs="Arial"/>
          <w:sz w:val="18"/>
          <w:szCs w:val="18"/>
          <w:lang w:eastAsia="es-CO"/>
        </w:rPr>
      </w:pPr>
      <w:r w:rsidRPr="00F22B37">
        <w:rPr>
          <w:rFonts w:ascii="Arial" w:eastAsia="Calibri" w:hAnsi="Arial" w:cs="Arial"/>
          <w:sz w:val="18"/>
          <w:szCs w:val="18"/>
          <w:lang w:eastAsia="es-CO"/>
        </w:rPr>
        <w:t>El proponente:</w:t>
      </w:r>
    </w:p>
    <w:p w14:paraId="74E43538" w14:textId="77777777" w:rsidR="005B0B81" w:rsidRDefault="005B0B81" w:rsidP="005B0B81">
      <w:pPr>
        <w:adjustRightInd w:val="0"/>
        <w:ind w:left="284" w:right="107"/>
        <w:jc w:val="both"/>
        <w:rPr>
          <w:rFonts w:ascii="Arial" w:eastAsia="Calibri" w:hAnsi="Arial" w:cs="Arial"/>
          <w:sz w:val="18"/>
          <w:szCs w:val="18"/>
          <w:lang w:eastAsia="es-CO"/>
        </w:rPr>
      </w:pPr>
    </w:p>
    <w:p w14:paraId="30A782C1" w14:textId="77777777" w:rsidR="00F22B37" w:rsidRDefault="00F22B37" w:rsidP="005B0B81">
      <w:pPr>
        <w:adjustRightInd w:val="0"/>
        <w:ind w:left="284" w:right="107"/>
        <w:jc w:val="both"/>
        <w:rPr>
          <w:rFonts w:ascii="Arial" w:eastAsia="Calibri" w:hAnsi="Arial" w:cs="Arial"/>
          <w:sz w:val="18"/>
          <w:szCs w:val="18"/>
          <w:lang w:eastAsia="es-CO"/>
        </w:rPr>
      </w:pPr>
    </w:p>
    <w:p w14:paraId="078B774B" w14:textId="77777777" w:rsidR="00F22B37" w:rsidRPr="00F22B37" w:rsidRDefault="00F22B37" w:rsidP="005B0B81">
      <w:pPr>
        <w:adjustRightInd w:val="0"/>
        <w:ind w:left="284" w:right="107"/>
        <w:jc w:val="both"/>
        <w:rPr>
          <w:rFonts w:ascii="Arial" w:eastAsia="Calibri" w:hAnsi="Arial" w:cs="Arial"/>
          <w:sz w:val="18"/>
          <w:szCs w:val="18"/>
          <w:lang w:eastAsia="es-CO"/>
        </w:rPr>
      </w:pPr>
    </w:p>
    <w:p w14:paraId="6C1948A0" w14:textId="77777777" w:rsidR="005B0B81" w:rsidRPr="00F22B37" w:rsidRDefault="005B0B81" w:rsidP="005B0B81">
      <w:pPr>
        <w:adjustRightInd w:val="0"/>
        <w:ind w:left="284" w:right="107"/>
        <w:jc w:val="both"/>
        <w:rPr>
          <w:rFonts w:ascii="Arial" w:eastAsia="Calibri" w:hAnsi="Arial" w:cs="Arial"/>
          <w:sz w:val="18"/>
          <w:szCs w:val="18"/>
          <w:lang w:eastAsia="es-CO"/>
        </w:rPr>
      </w:pPr>
    </w:p>
    <w:p w14:paraId="21041764" w14:textId="77777777" w:rsidR="005B0B81" w:rsidRPr="00F22B37" w:rsidRDefault="005B0B81" w:rsidP="005B0B81">
      <w:pPr>
        <w:ind w:left="284" w:right="107"/>
        <w:rPr>
          <w:rFonts w:ascii="Arial" w:hAnsi="Arial" w:cs="Arial"/>
          <w:sz w:val="18"/>
          <w:szCs w:val="18"/>
        </w:rPr>
      </w:pPr>
      <w:r w:rsidRPr="00F22B37">
        <w:rPr>
          <w:rFonts w:ascii="Arial" w:hAnsi="Arial" w:cs="Arial"/>
          <w:sz w:val="18"/>
          <w:szCs w:val="18"/>
        </w:rPr>
        <w:t xml:space="preserve">Firma del representante legal del proponente </w:t>
      </w:r>
    </w:p>
    <w:p w14:paraId="35021525" w14:textId="77777777" w:rsidR="005B0B81" w:rsidRPr="00F22B37" w:rsidRDefault="005B0B81" w:rsidP="005B0B81">
      <w:pPr>
        <w:ind w:left="284" w:right="107"/>
        <w:contextualSpacing/>
        <w:rPr>
          <w:rFonts w:ascii="Arial" w:hAnsi="Arial" w:cs="Arial"/>
          <w:sz w:val="18"/>
          <w:szCs w:val="18"/>
          <w:lang w:eastAsia="es-CO"/>
        </w:rPr>
      </w:pPr>
      <w:r w:rsidRPr="00F22B37">
        <w:rPr>
          <w:rFonts w:ascii="Arial" w:hAnsi="Arial" w:cs="Arial"/>
          <w:sz w:val="18"/>
          <w:szCs w:val="18"/>
          <w:lang w:eastAsia="es-CO"/>
        </w:rPr>
        <w:t xml:space="preserve">Nombre o razón social del oferente: </w:t>
      </w:r>
      <w:r w:rsidRPr="00F22B37">
        <w:rPr>
          <w:rFonts w:ascii="Arial" w:eastAsia="Calibri" w:hAnsi="Arial" w:cs="Arial"/>
          <w:color w:val="FF8F8F"/>
          <w:sz w:val="18"/>
          <w:szCs w:val="18"/>
          <w:u w:val="single"/>
        </w:rPr>
        <w:t>Diligenciar el nombre completo del proponente</w:t>
      </w:r>
    </w:p>
    <w:p w14:paraId="2BF200AA" w14:textId="77777777" w:rsidR="005B0B81" w:rsidRPr="00F22B37" w:rsidRDefault="005B0B81" w:rsidP="005B0B81">
      <w:pPr>
        <w:ind w:left="284" w:right="107"/>
        <w:contextualSpacing/>
        <w:rPr>
          <w:rFonts w:ascii="Arial" w:hAnsi="Arial" w:cs="Arial"/>
          <w:color w:val="000000"/>
          <w:sz w:val="18"/>
          <w:szCs w:val="18"/>
        </w:rPr>
      </w:pPr>
      <w:r w:rsidRPr="00F22B37">
        <w:rPr>
          <w:rFonts w:ascii="Arial" w:hAnsi="Arial" w:cs="Arial"/>
          <w:sz w:val="18"/>
          <w:szCs w:val="18"/>
          <w:lang w:eastAsia="es-CO"/>
        </w:rPr>
        <w:t xml:space="preserve">Identificación (NIT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C.C </w:t>
      </w:r>
      <w:proofErr w:type="gramStart"/>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C.E</w:t>
      </w:r>
      <w:proofErr w:type="gramEnd"/>
      <w:r w:rsidRPr="00F22B37">
        <w:rPr>
          <w:rFonts w:ascii="Arial" w:hAnsi="Arial" w:cs="Arial"/>
          <w:sz w:val="18"/>
          <w:szCs w:val="18"/>
          <w:lang w:eastAsia="es-CO"/>
        </w:rPr>
        <w:t xml:space="preserve">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w:t>
      </w:r>
      <w:r w:rsidRPr="00F22B37">
        <w:rPr>
          <w:rFonts w:ascii="Arial" w:hAnsi="Arial" w:cs="Arial"/>
          <w:color w:val="000000"/>
          <w:sz w:val="18"/>
          <w:szCs w:val="18"/>
        </w:rPr>
        <w:t xml:space="preserve">: </w:t>
      </w:r>
      <w:r w:rsidRPr="00F22B37">
        <w:rPr>
          <w:rFonts w:ascii="Arial" w:eastAsia="Calibri" w:hAnsi="Arial" w:cs="Arial"/>
          <w:color w:val="FF8F8F"/>
          <w:sz w:val="18"/>
          <w:szCs w:val="18"/>
          <w:u w:val="single"/>
        </w:rPr>
        <w:t>Diligenciar la identificación del proponente</w:t>
      </w:r>
    </w:p>
    <w:p w14:paraId="7E103386" w14:textId="77777777" w:rsidR="005B0B81" w:rsidRPr="00F22B37" w:rsidRDefault="005B0B81" w:rsidP="005B0B81">
      <w:pPr>
        <w:ind w:left="284" w:right="107"/>
        <w:contextualSpacing/>
        <w:rPr>
          <w:rFonts w:ascii="Arial" w:hAnsi="Arial" w:cs="Arial"/>
          <w:color w:val="000000"/>
          <w:sz w:val="18"/>
          <w:szCs w:val="18"/>
        </w:rPr>
      </w:pPr>
      <w:r w:rsidRPr="00F22B37">
        <w:rPr>
          <w:rFonts w:ascii="Arial" w:hAnsi="Arial" w:cs="Arial"/>
          <w:sz w:val="18"/>
          <w:szCs w:val="18"/>
          <w:lang w:eastAsia="es-CO"/>
        </w:rPr>
        <w:t>Nombre Representante Legal</w:t>
      </w:r>
      <w:r w:rsidRPr="00F22B37">
        <w:rPr>
          <w:rFonts w:ascii="Arial" w:hAnsi="Arial" w:cs="Arial"/>
          <w:color w:val="000000"/>
          <w:sz w:val="18"/>
          <w:szCs w:val="18"/>
        </w:rPr>
        <w:t xml:space="preserve">: </w:t>
      </w:r>
      <w:r w:rsidRPr="00F22B37">
        <w:rPr>
          <w:rFonts w:ascii="Arial" w:eastAsia="Calibri" w:hAnsi="Arial" w:cs="Arial"/>
          <w:color w:val="FF8F8F"/>
          <w:sz w:val="18"/>
          <w:szCs w:val="18"/>
          <w:u w:val="single"/>
        </w:rPr>
        <w:t>Diligenciar el nombre completo del representante legal</w:t>
      </w:r>
    </w:p>
    <w:p w14:paraId="4E959D9B" w14:textId="77777777" w:rsidR="005B0B81" w:rsidRPr="00F22B37" w:rsidRDefault="005B0B81" w:rsidP="005B0B81">
      <w:pPr>
        <w:ind w:left="284" w:right="107"/>
        <w:rPr>
          <w:rFonts w:ascii="Arial" w:hAnsi="Arial" w:cs="Arial"/>
          <w:color w:val="000000"/>
          <w:sz w:val="18"/>
          <w:szCs w:val="18"/>
        </w:rPr>
      </w:pPr>
      <w:r w:rsidRPr="00F22B37">
        <w:rPr>
          <w:rFonts w:ascii="Arial" w:hAnsi="Arial" w:cs="Arial"/>
          <w:color w:val="000000"/>
          <w:sz w:val="18"/>
          <w:szCs w:val="18"/>
        </w:rPr>
        <w:t xml:space="preserve">Identificación (C.C </w:t>
      </w:r>
      <w:proofErr w:type="gramStart"/>
      <w:r w:rsidRPr="00F22B37">
        <w:rPr>
          <w:rFonts w:ascii="Segoe UI Symbol" w:eastAsia="MS Gothic" w:hAnsi="Segoe UI Symbol" w:cs="Segoe UI Symbol"/>
          <w:sz w:val="18"/>
          <w:szCs w:val="18"/>
          <w:lang w:eastAsia="es-CO"/>
        </w:rPr>
        <w:t>☐</w:t>
      </w:r>
      <w:r w:rsidRPr="00F22B37">
        <w:rPr>
          <w:rFonts w:ascii="Arial" w:hAnsi="Arial" w:cs="Arial"/>
          <w:color w:val="000000"/>
          <w:sz w:val="18"/>
          <w:szCs w:val="18"/>
        </w:rPr>
        <w:t xml:space="preserve">  C.E.</w:t>
      </w:r>
      <w:proofErr w:type="gramEnd"/>
      <w:r w:rsidRPr="00F22B37">
        <w:rPr>
          <w:rFonts w:ascii="Arial" w:hAnsi="Arial" w:cs="Arial"/>
          <w:sz w:val="18"/>
          <w:szCs w:val="18"/>
          <w:lang w:eastAsia="es-CO"/>
        </w:rPr>
        <w:t xml:space="preserve"> </w:t>
      </w:r>
      <w:r w:rsidRPr="00F22B37">
        <w:rPr>
          <w:rFonts w:ascii="Segoe UI Symbol" w:eastAsia="MS Gothic" w:hAnsi="Segoe UI Symbol" w:cs="Segoe UI Symbol"/>
          <w:sz w:val="18"/>
          <w:szCs w:val="18"/>
          <w:lang w:eastAsia="es-CO"/>
        </w:rPr>
        <w:t>☐</w:t>
      </w:r>
      <w:r w:rsidRPr="00F22B37">
        <w:rPr>
          <w:rFonts w:ascii="Arial" w:hAnsi="Arial" w:cs="Arial"/>
          <w:sz w:val="18"/>
          <w:szCs w:val="18"/>
          <w:lang w:eastAsia="es-CO"/>
        </w:rPr>
        <w:t xml:space="preserve">) </w:t>
      </w:r>
      <w:r w:rsidRPr="00F22B37">
        <w:rPr>
          <w:rFonts w:ascii="Arial" w:eastAsia="Calibri" w:hAnsi="Arial" w:cs="Arial"/>
          <w:color w:val="FF8F8F"/>
          <w:sz w:val="18"/>
          <w:szCs w:val="18"/>
          <w:u w:val="single"/>
        </w:rPr>
        <w:t>Diligenciar el documento de identificación del representante legal</w:t>
      </w:r>
    </w:p>
    <w:p w14:paraId="5CCC1BF3" w14:textId="77777777" w:rsidR="005B0B81" w:rsidRPr="00F22B37" w:rsidRDefault="005B0B81" w:rsidP="005B0B81">
      <w:pPr>
        <w:ind w:left="284" w:right="107"/>
        <w:rPr>
          <w:rFonts w:ascii="Arial" w:hAnsi="Arial" w:cs="Arial"/>
          <w:color w:val="000000"/>
          <w:sz w:val="18"/>
          <w:szCs w:val="18"/>
        </w:rPr>
      </w:pPr>
      <w:r w:rsidRPr="00F22B37">
        <w:rPr>
          <w:rFonts w:ascii="Arial" w:hAnsi="Arial" w:cs="Arial"/>
          <w:color w:val="000000"/>
          <w:sz w:val="18"/>
          <w:szCs w:val="18"/>
        </w:rPr>
        <w:t xml:space="preserve">Dirección: </w:t>
      </w:r>
      <w:r w:rsidRPr="00F22B37">
        <w:rPr>
          <w:rFonts w:ascii="Arial" w:eastAsia="Calibri" w:hAnsi="Arial" w:cs="Arial"/>
          <w:color w:val="FF8F8F"/>
          <w:sz w:val="18"/>
          <w:szCs w:val="18"/>
          <w:u w:val="single"/>
        </w:rPr>
        <w:t>Diligenciar la dirección del proveedor</w:t>
      </w:r>
    </w:p>
    <w:p w14:paraId="1D590E8C" w14:textId="77777777" w:rsidR="005B0B81" w:rsidRPr="00F22B37" w:rsidRDefault="005B0B81" w:rsidP="005B0B81">
      <w:pPr>
        <w:ind w:left="284" w:right="107"/>
        <w:rPr>
          <w:rFonts w:ascii="Arial" w:hAnsi="Arial" w:cs="Arial"/>
          <w:sz w:val="18"/>
          <w:szCs w:val="18"/>
        </w:rPr>
      </w:pPr>
      <w:r w:rsidRPr="00F22B37">
        <w:rPr>
          <w:rFonts w:ascii="Arial" w:hAnsi="Arial" w:cs="Arial"/>
          <w:color w:val="000000"/>
          <w:sz w:val="18"/>
          <w:szCs w:val="18"/>
        </w:rPr>
        <w:t>Teléfono:</w:t>
      </w:r>
      <w:r w:rsidRPr="00F22B37">
        <w:rPr>
          <w:rFonts w:ascii="Arial" w:hAnsi="Arial" w:cs="Arial"/>
          <w:b/>
          <w:color w:val="000000"/>
          <w:sz w:val="18"/>
          <w:szCs w:val="18"/>
        </w:rPr>
        <w:t xml:space="preserve"> </w:t>
      </w:r>
      <w:r w:rsidRPr="00F22B37">
        <w:rPr>
          <w:rFonts w:ascii="Arial" w:eastAsia="Calibri" w:hAnsi="Arial" w:cs="Arial"/>
          <w:color w:val="FF8F8F"/>
          <w:sz w:val="18"/>
          <w:szCs w:val="18"/>
          <w:u w:val="single"/>
        </w:rPr>
        <w:t>Diligenciar teléfonos de contacto del proveedor</w:t>
      </w:r>
    </w:p>
    <w:p w14:paraId="7C8FDF75" w14:textId="77777777" w:rsidR="005B0B81" w:rsidRPr="00F22B37" w:rsidRDefault="005B0B81" w:rsidP="005B0B81">
      <w:pPr>
        <w:ind w:left="284" w:right="107"/>
        <w:rPr>
          <w:rFonts w:ascii="Arial" w:hAnsi="Arial" w:cs="Arial"/>
          <w:sz w:val="18"/>
          <w:szCs w:val="18"/>
        </w:rPr>
      </w:pPr>
      <w:r w:rsidRPr="00F22B37">
        <w:rPr>
          <w:rFonts w:ascii="Arial" w:hAnsi="Arial" w:cs="Arial"/>
          <w:color w:val="000000"/>
          <w:sz w:val="18"/>
          <w:szCs w:val="18"/>
        </w:rPr>
        <w:t>Email:</w:t>
      </w:r>
      <w:r w:rsidRPr="00F22B37">
        <w:rPr>
          <w:rFonts w:ascii="Arial" w:hAnsi="Arial" w:cs="Arial"/>
          <w:b/>
          <w:color w:val="000000"/>
          <w:sz w:val="18"/>
          <w:szCs w:val="18"/>
        </w:rPr>
        <w:t xml:space="preserve"> </w:t>
      </w:r>
      <w:r w:rsidRPr="00F22B37">
        <w:rPr>
          <w:rFonts w:ascii="Arial" w:eastAsia="Calibri" w:hAnsi="Arial" w:cs="Arial"/>
          <w:color w:val="FF8F8F"/>
          <w:sz w:val="18"/>
          <w:szCs w:val="18"/>
          <w:u w:val="single"/>
        </w:rPr>
        <w:t>Diligenciar correo electrónico de notificaciones</w:t>
      </w:r>
    </w:p>
    <w:tbl>
      <w:tblPr>
        <w:tblStyle w:val="Tablaconcuadrcula"/>
        <w:tblW w:w="0" w:type="auto"/>
        <w:tblLook w:val="04A0" w:firstRow="1" w:lastRow="0" w:firstColumn="1" w:lastColumn="0" w:noHBand="0" w:noVBand="1"/>
      </w:tblPr>
      <w:tblGrid>
        <w:gridCol w:w="9658"/>
      </w:tblGrid>
      <w:tr w:rsidR="00F56CB3" w:rsidRPr="00F22B37" w14:paraId="3203F8BF" w14:textId="77777777" w:rsidTr="00650305">
        <w:tc>
          <w:tcPr>
            <w:tcW w:w="9658" w:type="dxa"/>
          </w:tcPr>
          <w:p w14:paraId="3512EC67" w14:textId="6DAA2BA9" w:rsidR="00F56CB3" w:rsidRPr="00F22B37" w:rsidRDefault="00F56CB3" w:rsidP="00294B3A">
            <w:pPr>
              <w:jc w:val="both"/>
              <w:rPr>
                <w:rFonts w:ascii="Arial" w:hAnsi="Arial" w:cs="Arial"/>
                <w:sz w:val="18"/>
                <w:szCs w:val="20"/>
              </w:rPr>
            </w:pPr>
            <w:r w:rsidRPr="00F22B37">
              <w:rPr>
                <w:rFonts w:ascii="Arial" w:hAnsi="Arial" w:cs="Arial"/>
                <w:sz w:val="18"/>
                <w:szCs w:val="20"/>
              </w:rPr>
              <w:t>NOTA: PARA EL CASO DE OFERTAS CONJUNTAS, SUSCRIBIRÁN EL PRESENTE DOCUMENTO TODAS LOS QUE CONFORMAN EL CONSORCIO, UNIÓN TEMPORAL O PROMESA DE SOCIEDAD A TRAVÉS DEL INTEGRANTE, REPRESENTANTE LEGAL O APODERADO.</w:t>
            </w:r>
          </w:p>
        </w:tc>
      </w:tr>
    </w:tbl>
    <w:p w14:paraId="008C75ED" w14:textId="77777777" w:rsidR="00E50EA0" w:rsidRDefault="00E50EA0" w:rsidP="00C22BFD">
      <w:pPr>
        <w:pStyle w:val="2"/>
        <w:jc w:val="left"/>
        <w:rPr>
          <w:rFonts w:cs="Arial"/>
          <w:sz w:val="20"/>
          <w:szCs w:val="21"/>
        </w:rPr>
      </w:pPr>
    </w:p>
    <w:p w14:paraId="6DAA2CBE" w14:textId="77777777" w:rsidR="00E50EA0" w:rsidRDefault="00E50EA0" w:rsidP="00DC581E">
      <w:pPr>
        <w:pStyle w:val="2"/>
        <w:rPr>
          <w:rFonts w:cs="Arial"/>
          <w:sz w:val="20"/>
          <w:szCs w:val="21"/>
        </w:rPr>
      </w:pPr>
    </w:p>
    <w:p w14:paraId="326BA170" w14:textId="77777777" w:rsidR="00E50EA0" w:rsidRDefault="00E50EA0" w:rsidP="00DC581E">
      <w:pPr>
        <w:pStyle w:val="2"/>
        <w:rPr>
          <w:rFonts w:cs="Arial"/>
          <w:sz w:val="20"/>
          <w:szCs w:val="21"/>
        </w:rPr>
      </w:pPr>
    </w:p>
    <w:p w14:paraId="70E7DBAE" w14:textId="661D0513" w:rsidR="00DC581E" w:rsidRPr="00F465B7" w:rsidRDefault="005B3FEE" w:rsidP="00DC581E">
      <w:pPr>
        <w:pStyle w:val="2"/>
        <w:rPr>
          <w:rFonts w:cs="Arial"/>
          <w:sz w:val="20"/>
          <w:szCs w:val="21"/>
        </w:rPr>
      </w:pPr>
      <w:r>
        <w:rPr>
          <w:rFonts w:cs="Arial"/>
          <w:sz w:val="20"/>
          <w:szCs w:val="21"/>
        </w:rPr>
        <w:t xml:space="preserve">FORMULARIO No. </w:t>
      </w:r>
      <w:r w:rsidR="005B0B81">
        <w:rPr>
          <w:rFonts w:cs="Arial"/>
          <w:sz w:val="20"/>
          <w:szCs w:val="21"/>
        </w:rPr>
        <w:t>7</w:t>
      </w:r>
    </w:p>
    <w:p w14:paraId="09E3A424" w14:textId="77777777" w:rsidR="002B7545" w:rsidRPr="00F465B7" w:rsidRDefault="002B7545" w:rsidP="002B7545">
      <w:pPr>
        <w:pStyle w:val="Ttulo"/>
        <w:rPr>
          <w:sz w:val="20"/>
          <w:szCs w:val="21"/>
        </w:rPr>
      </w:pPr>
    </w:p>
    <w:p w14:paraId="7D1CAB5A" w14:textId="50BA17F4" w:rsidR="00064EFF" w:rsidRDefault="00064EFF" w:rsidP="00064EFF">
      <w:pPr>
        <w:pStyle w:val="Sinespaciado1"/>
        <w:jc w:val="center"/>
        <w:rPr>
          <w:rFonts w:ascii="Arial" w:hAnsi="Arial" w:cs="Arial"/>
          <w:b/>
          <w:sz w:val="20"/>
          <w:szCs w:val="20"/>
        </w:rPr>
      </w:pPr>
      <w:r w:rsidRPr="00F465B7">
        <w:rPr>
          <w:rFonts w:ascii="Arial" w:hAnsi="Arial" w:cs="Arial"/>
          <w:b/>
          <w:sz w:val="20"/>
          <w:szCs w:val="20"/>
        </w:rPr>
        <w:t>ACUERDO DE CONFIDENCIALIDAD</w:t>
      </w:r>
    </w:p>
    <w:p w14:paraId="47C7245A" w14:textId="77777777" w:rsidR="00237B2E" w:rsidRPr="00237B2E" w:rsidRDefault="00237B2E" w:rsidP="00237B2E">
      <w:pPr>
        <w:jc w:val="both"/>
        <w:rPr>
          <w:rFonts w:ascii="Arial" w:hAnsi="Arial" w:cs="Arial"/>
          <w:sz w:val="20"/>
          <w:szCs w:val="21"/>
        </w:rPr>
      </w:pPr>
    </w:p>
    <w:p w14:paraId="3DCA63CB" w14:textId="77777777" w:rsidR="00237B2E" w:rsidRPr="005B0B81" w:rsidRDefault="00000000" w:rsidP="005B0B81">
      <w:pPr>
        <w:ind w:left="142" w:right="170"/>
        <w:jc w:val="both"/>
        <w:rPr>
          <w:rFonts w:ascii="Arial" w:hAnsi="Arial" w:cs="Arial"/>
          <w:sz w:val="20"/>
          <w:szCs w:val="20"/>
        </w:rPr>
      </w:pPr>
      <w:sdt>
        <w:sdtPr>
          <w:rPr>
            <w:rFonts w:ascii="Arial" w:hAnsi="Arial" w:cs="Arial"/>
            <w:sz w:val="20"/>
            <w:szCs w:val="20"/>
          </w:rPr>
          <w:id w:val="-579364077"/>
          <w:placeholder>
            <w:docPart w:val="F9D51CA08B3B4E4787560960AB6B694A"/>
          </w:placeholder>
          <w:showingPlcHdr/>
          <w15:color w:val="800000"/>
          <w:text/>
        </w:sdtPr>
        <w:sdtContent>
          <w:r w:rsidR="00237B2E" w:rsidRPr="005B0B81">
            <w:rPr>
              <w:rFonts w:ascii="Arial" w:hAnsi="Arial" w:cs="Arial"/>
              <w:color w:val="FF8F8F"/>
              <w:sz w:val="20"/>
              <w:szCs w:val="20"/>
              <w:u w:val="single"/>
            </w:rPr>
            <w:t>Ciudad</w:t>
          </w:r>
        </w:sdtContent>
      </w:sdt>
      <w:r w:rsidR="00237B2E" w:rsidRPr="005B0B81">
        <w:rPr>
          <w:rFonts w:ascii="Arial" w:hAnsi="Arial" w:cs="Arial"/>
          <w:sz w:val="20"/>
          <w:szCs w:val="20"/>
        </w:rPr>
        <w:t xml:space="preserve">, </w:t>
      </w:r>
      <w:sdt>
        <w:sdtPr>
          <w:rPr>
            <w:rFonts w:ascii="Arial" w:hAnsi="Arial" w:cs="Arial"/>
            <w:sz w:val="20"/>
            <w:szCs w:val="20"/>
          </w:rPr>
          <w:id w:val="-2089767322"/>
          <w:placeholder>
            <w:docPart w:val="B46EB2B2524A4194956D345F30B4CD3F"/>
          </w:placeholder>
          <w:showingPlcHdr/>
          <w15:color w:val="800000"/>
          <w:date w:fullDate="2021-04-13T00:00:00Z">
            <w:dateFormat w:val="d 'de' MMMM 'de' yyyy"/>
            <w:lid w:val="es-CO"/>
            <w:storeMappedDataAs w:val="dateTime"/>
            <w:calendar w:val="gregorian"/>
          </w:date>
        </w:sdtPr>
        <w:sdtContent>
          <w:r w:rsidR="00237B2E" w:rsidRPr="005B0B81">
            <w:rPr>
              <w:rFonts w:ascii="Arial" w:hAnsi="Arial" w:cs="Arial"/>
              <w:color w:val="FF8F8F"/>
              <w:sz w:val="20"/>
              <w:szCs w:val="20"/>
            </w:rPr>
            <w:t>seleccionar la fecha.</w:t>
          </w:r>
        </w:sdtContent>
      </w:sdt>
    </w:p>
    <w:p w14:paraId="18632715" w14:textId="77777777" w:rsidR="00237B2E" w:rsidRPr="005B0B81" w:rsidRDefault="00237B2E" w:rsidP="005B0B81">
      <w:pPr>
        <w:ind w:left="142" w:right="170"/>
        <w:jc w:val="both"/>
        <w:rPr>
          <w:rFonts w:ascii="Arial" w:hAnsi="Arial" w:cs="Arial"/>
          <w:sz w:val="20"/>
          <w:szCs w:val="20"/>
          <w:lang w:val="es-MX"/>
        </w:rPr>
      </w:pPr>
    </w:p>
    <w:p w14:paraId="2EDF1D48" w14:textId="77777777" w:rsidR="00237B2E" w:rsidRPr="005B0B81" w:rsidRDefault="00237B2E" w:rsidP="005B0B81">
      <w:pPr>
        <w:ind w:left="142" w:right="170"/>
        <w:jc w:val="both"/>
        <w:rPr>
          <w:rFonts w:ascii="Arial" w:hAnsi="Arial" w:cs="Arial"/>
          <w:bCs/>
          <w:sz w:val="20"/>
          <w:szCs w:val="20"/>
          <w:lang w:val="es-MX"/>
        </w:rPr>
      </w:pPr>
      <w:r w:rsidRPr="005B0B81">
        <w:rPr>
          <w:rFonts w:ascii="Arial" w:hAnsi="Arial" w:cs="Arial"/>
          <w:bCs/>
          <w:sz w:val="20"/>
          <w:szCs w:val="20"/>
          <w:lang w:val="es-MX"/>
        </w:rPr>
        <w:t>Señores</w:t>
      </w:r>
    </w:p>
    <w:p w14:paraId="1C86B057" w14:textId="77777777" w:rsidR="00237B2E" w:rsidRPr="005B0B81" w:rsidRDefault="00237B2E" w:rsidP="005B0B81">
      <w:pPr>
        <w:ind w:left="142" w:right="170"/>
        <w:jc w:val="both"/>
        <w:rPr>
          <w:rFonts w:ascii="Arial" w:hAnsi="Arial" w:cs="Arial"/>
          <w:b/>
          <w:bCs/>
          <w:sz w:val="20"/>
          <w:szCs w:val="20"/>
          <w:lang w:val="es-MX"/>
        </w:rPr>
      </w:pPr>
      <w:r w:rsidRPr="005B0B81">
        <w:rPr>
          <w:rFonts w:ascii="Arial" w:hAnsi="Arial" w:cs="Arial"/>
          <w:b/>
          <w:bCs/>
          <w:sz w:val="20"/>
          <w:szCs w:val="20"/>
          <w:lang w:val="es-MX"/>
        </w:rPr>
        <w:t>REGIONAL DE ASEGURAMIENTO EN SALUD No. 8</w:t>
      </w:r>
    </w:p>
    <w:p w14:paraId="7627AC41" w14:textId="77777777" w:rsidR="00237B2E" w:rsidRPr="005B0B81" w:rsidRDefault="00237B2E" w:rsidP="005B0B81">
      <w:pPr>
        <w:ind w:left="142" w:right="170"/>
        <w:jc w:val="both"/>
        <w:rPr>
          <w:rFonts w:ascii="Arial" w:eastAsia="Calibri" w:hAnsi="Arial" w:cs="Arial"/>
          <w:b/>
          <w:sz w:val="20"/>
          <w:szCs w:val="20"/>
          <w:lang w:val="es-CO"/>
        </w:rPr>
      </w:pPr>
      <w:r w:rsidRPr="005B0B81">
        <w:rPr>
          <w:rFonts w:ascii="Arial" w:eastAsia="Calibri" w:hAnsi="Arial" w:cs="Arial"/>
          <w:sz w:val="20"/>
          <w:szCs w:val="20"/>
          <w:lang w:val="es-CO"/>
        </w:rPr>
        <w:t>Avenida Circunvalar No. 45-124</w:t>
      </w:r>
    </w:p>
    <w:p w14:paraId="6B0831B9" w14:textId="77777777" w:rsidR="00237B2E" w:rsidRPr="005B0B81" w:rsidRDefault="00237B2E" w:rsidP="005B0B81">
      <w:pPr>
        <w:ind w:left="142" w:right="170"/>
        <w:jc w:val="both"/>
        <w:rPr>
          <w:rFonts w:ascii="Arial" w:hAnsi="Arial" w:cs="Arial"/>
          <w:sz w:val="20"/>
          <w:szCs w:val="20"/>
          <w:lang w:val="es-MX"/>
        </w:rPr>
      </w:pPr>
      <w:r w:rsidRPr="005B0B81">
        <w:rPr>
          <w:rFonts w:ascii="Arial" w:hAnsi="Arial" w:cs="Arial"/>
          <w:sz w:val="20"/>
          <w:szCs w:val="20"/>
          <w:lang w:val="es-MX"/>
        </w:rPr>
        <w:t xml:space="preserve">Soledad - Atlántico  </w:t>
      </w:r>
    </w:p>
    <w:p w14:paraId="346866A4" w14:textId="77777777" w:rsidR="00237B2E" w:rsidRPr="005B0B81" w:rsidRDefault="00237B2E" w:rsidP="005B0B81">
      <w:pPr>
        <w:ind w:left="142" w:right="170"/>
        <w:jc w:val="both"/>
        <w:rPr>
          <w:rFonts w:ascii="Arial" w:hAnsi="Arial" w:cs="Arial"/>
          <w:sz w:val="20"/>
          <w:szCs w:val="20"/>
        </w:rPr>
      </w:pPr>
    </w:p>
    <w:p w14:paraId="14080D40" w14:textId="7D6522A8" w:rsidR="00237B2E" w:rsidRPr="005B0B81" w:rsidRDefault="00237B2E" w:rsidP="005B0B81">
      <w:pPr>
        <w:pStyle w:val="Sinespaciado1"/>
        <w:ind w:left="142" w:right="170"/>
        <w:jc w:val="both"/>
        <w:rPr>
          <w:rFonts w:ascii="Arial" w:hAnsi="Arial" w:cs="Arial"/>
          <w:b/>
          <w:sz w:val="20"/>
          <w:szCs w:val="20"/>
        </w:rPr>
      </w:pPr>
      <w:r w:rsidRPr="005B0B81">
        <w:rPr>
          <w:rFonts w:ascii="Arial" w:hAnsi="Arial" w:cs="Arial"/>
          <w:sz w:val="20"/>
          <w:szCs w:val="20"/>
          <w:lang w:val="es-ES"/>
        </w:rPr>
        <w:t xml:space="preserve">Referencia: </w:t>
      </w:r>
      <w:r w:rsidR="00697AEC" w:rsidRPr="005B0B81">
        <w:rPr>
          <w:rFonts w:ascii="Arial" w:hAnsi="Arial" w:cs="Arial"/>
          <w:b/>
          <w:sz w:val="20"/>
          <w:szCs w:val="20"/>
          <w:lang w:val="es-ES"/>
        </w:rPr>
        <w:t xml:space="preserve">ACUERDO DE CONFIDENCIALIDAD </w:t>
      </w:r>
      <w:r w:rsidRPr="005B0B81">
        <w:rPr>
          <w:rFonts w:ascii="Arial" w:hAnsi="Arial" w:cs="Arial"/>
          <w:sz w:val="20"/>
          <w:szCs w:val="20"/>
          <w:lang w:val="es-ES"/>
        </w:rPr>
        <w:t xml:space="preserve">del proceso de </w:t>
      </w:r>
      <w:sdt>
        <w:sdtPr>
          <w:rPr>
            <w:rFonts w:ascii="Arial" w:hAnsi="Arial" w:cs="Arial"/>
            <w:sz w:val="20"/>
            <w:szCs w:val="20"/>
            <w:lang w:val="es-ES"/>
          </w:rPr>
          <w:id w:val="-351332139"/>
          <w:placeholder>
            <w:docPart w:val="E41299EF0C394DF2B0DD551796D027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32C">
            <w:rPr>
              <w:rFonts w:ascii="Arial" w:hAnsi="Arial" w:cs="Arial"/>
              <w:sz w:val="20"/>
              <w:szCs w:val="20"/>
              <w:lang w:val="es-ES"/>
            </w:rPr>
            <w:t>Selección Abreviada de Menor cuantía</w:t>
          </w:r>
        </w:sdtContent>
      </w:sdt>
      <w:r w:rsidRPr="005B0B81">
        <w:rPr>
          <w:rFonts w:ascii="Arial" w:hAnsi="Arial" w:cs="Arial"/>
          <w:sz w:val="20"/>
          <w:szCs w:val="20"/>
          <w:lang w:val="es-ES"/>
        </w:rPr>
        <w:t xml:space="preserve">, Número </w:t>
      </w:r>
      <w:sdt>
        <w:sdtPr>
          <w:rPr>
            <w:rFonts w:ascii="Arial" w:hAnsi="Arial" w:cs="Arial"/>
            <w:b/>
            <w:sz w:val="20"/>
            <w:szCs w:val="20"/>
            <w:lang w:val="es-ES"/>
          </w:rPr>
          <w:id w:val="-553389471"/>
          <w:placeholder>
            <w:docPart w:val="6CED309FBA4D46AEAFB2AC0487DACF66"/>
          </w:placeholder>
          <w15:color w:val="800000"/>
          <w:text/>
        </w:sdtPr>
        <w:sdtContent>
          <w:r w:rsidR="00ED732C">
            <w:rPr>
              <w:rFonts w:ascii="Arial" w:hAnsi="Arial" w:cs="Arial"/>
              <w:b/>
              <w:sz w:val="20"/>
              <w:szCs w:val="20"/>
              <w:lang w:val="es-ES"/>
            </w:rPr>
            <w:t>PN RASES8 SA MC _____ 2026</w:t>
          </w:r>
        </w:sdtContent>
      </w:sdt>
      <w:r w:rsidR="00650305">
        <w:rPr>
          <w:rFonts w:ascii="Arial" w:hAnsi="Arial" w:cs="Arial"/>
          <w:b/>
          <w:sz w:val="20"/>
          <w:szCs w:val="20"/>
          <w:lang w:val="es-ES"/>
        </w:rPr>
        <w:t xml:space="preserve"> </w:t>
      </w:r>
      <w:r w:rsidR="00650305">
        <w:rPr>
          <w:rFonts w:ascii="Arial" w:hAnsi="Arial" w:cs="Arial"/>
          <w:sz w:val="20"/>
          <w:szCs w:val="20"/>
          <w:lang w:val="es-ES"/>
        </w:rPr>
        <w:t xml:space="preserve">cuyo objeto es la </w:t>
      </w:r>
      <w:sdt>
        <w:sdtPr>
          <w:rPr>
            <w:rFonts w:ascii="Arial" w:eastAsia="Calibri" w:hAnsi="Arial" w:cs="Arial"/>
            <w:b/>
            <w:color w:val="0D0D0D"/>
            <w:sz w:val="20"/>
            <w:szCs w:val="16"/>
          </w:rPr>
          <w:id w:val="-772708936"/>
          <w:placeholder>
            <w:docPart w:val="0EE81773C23A440FAE083ACB6129E9EF"/>
          </w:placeholder>
          <w15:color w:val="800000"/>
          <w:text/>
        </w:sdtPr>
        <w:sdtContent>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4FE69754" w14:textId="77777777" w:rsidR="00064EFF" w:rsidRPr="005B0B81" w:rsidRDefault="00064EFF" w:rsidP="005B0B81">
      <w:pPr>
        <w:pStyle w:val="Ttulo"/>
        <w:ind w:left="142" w:right="170"/>
        <w:jc w:val="both"/>
        <w:rPr>
          <w:b w:val="0"/>
          <w:sz w:val="20"/>
          <w:szCs w:val="20"/>
        </w:rPr>
      </w:pPr>
    </w:p>
    <w:p w14:paraId="5C484044" w14:textId="77777777" w:rsidR="00064EFF" w:rsidRPr="005B0B81" w:rsidRDefault="00064EFF" w:rsidP="005B0B81">
      <w:pPr>
        <w:ind w:left="142" w:right="170"/>
        <w:jc w:val="both"/>
        <w:rPr>
          <w:rFonts w:ascii="Arial" w:hAnsi="Arial" w:cs="Arial"/>
          <w:sz w:val="20"/>
          <w:szCs w:val="20"/>
        </w:rPr>
      </w:pPr>
      <w:r w:rsidRPr="005B0B81">
        <w:rPr>
          <w:rFonts w:ascii="Arial" w:hAnsi="Arial" w:cs="Arial"/>
          <w:sz w:val="20"/>
          <w:szCs w:val="20"/>
        </w:rPr>
        <w:t xml:space="preserve">El(los) Suscritos(s) a </w:t>
      </w:r>
      <w:proofErr w:type="gramStart"/>
      <w:r w:rsidRPr="005B0B81">
        <w:rPr>
          <w:rFonts w:ascii="Arial" w:hAnsi="Arial" w:cs="Arial"/>
          <w:sz w:val="20"/>
          <w:szCs w:val="20"/>
        </w:rPr>
        <w:t>saber:_</w:t>
      </w:r>
      <w:proofErr w:type="gramEnd"/>
      <w:r w:rsidRPr="005B0B81">
        <w:rPr>
          <w:rFonts w:ascii="Arial" w:hAnsi="Arial" w:cs="Arial"/>
          <w:sz w:val="20"/>
          <w:szCs w:val="20"/>
        </w:rPr>
        <w:t xml:space="preserve">______________________________________________________               domiciliado en Bogotá, quien obra en calidad de Representante legal, que en adelante se denominará </w:t>
      </w:r>
      <w:r w:rsidRPr="005B0B81">
        <w:rPr>
          <w:rFonts w:ascii="Arial" w:hAnsi="Arial" w:cs="Arial"/>
          <w:b/>
          <w:bCs/>
          <w:sz w:val="20"/>
          <w:szCs w:val="20"/>
        </w:rPr>
        <w:t>EL PROPONENTE</w:t>
      </w:r>
      <w:r w:rsidRPr="005B0B81">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5AD646DF" w14:textId="77777777" w:rsidR="00064EFF" w:rsidRPr="005B0B81" w:rsidRDefault="00064EFF" w:rsidP="005B0B81">
      <w:pPr>
        <w:ind w:left="142" w:right="170"/>
        <w:jc w:val="both"/>
        <w:rPr>
          <w:rFonts w:ascii="Arial" w:hAnsi="Arial" w:cs="Arial"/>
          <w:sz w:val="20"/>
          <w:szCs w:val="20"/>
        </w:rPr>
      </w:pPr>
    </w:p>
    <w:p w14:paraId="6969AE81" w14:textId="6C443C0F" w:rsidR="00064EFF" w:rsidRPr="005B0B81" w:rsidRDefault="00064EFF" w:rsidP="005B0B81">
      <w:pPr>
        <w:ind w:left="142" w:right="170"/>
        <w:jc w:val="both"/>
        <w:rPr>
          <w:rFonts w:ascii="Arial" w:hAnsi="Arial" w:cs="Arial"/>
          <w:bCs/>
          <w:sz w:val="20"/>
          <w:szCs w:val="20"/>
        </w:rPr>
      </w:pPr>
      <w:r w:rsidRPr="005B0B81">
        <w:rPr>
          <w:rFonts w:ascii="Arial" w:hAnsi="Arial" w:cs="Arial"/>
          <w:b/>
          <w:bCs/>
          <w:sz w:val="20"/>
          <w:szCs w:val="20"/>
        </w:rPr>
        <w:t xml:space="preserve">PRIMERO: </w:t>
      </w:r>
      <w:r w:rsidRPr="005B0B81">
        <w:rPr>
          <w:rFonts w:ascii="Arial" w:hAnsi="Arial" w:cs="Arial"/>
          <w:sz w:val="20"/>
          <w:szCs w:val="20"/>
        </w:rPr>
        <w:t xml:space="preserve">Que </w:t>
      </w:r>
      <w:r w:rsidRPr="005B0B81">
        <w:rPr>
          <w:rFonts w:ascii="Arial" w:hAnsi="Arial" w:cs="Arial"/>
          <w:b/>
          <w:bCs/>
          <w:sz w:val="20"/>
          <w:szCs w:val="20"/>
        </w:rPr>
        <w:t>LA</w:t>
      </w:r>
      <w:r w:rsidRPr="005B0B81">
        <w:rPr>
          <w:rFonts w:ascii="Arial" w:hAnsi="Arial" w:cs="Arial"/>
          <w:sz w:val="20"/>
          <w:szCs w:val="20"/>
        </w:rPr>
        <w:t xml:space="preserve"> </w:t>
      </w:r>
      <w:r w:rsidR="00650305">
        <w:rPr>
          <w:rFonts w:ascii="Arial" w:hAnsi="Arial" w:cs="Arial"/>
          <w:b/>
          <w:bCs/>
          <w:sz w:val="20"/>
          <w:szCs w:val="20"/>
        </w:rPr>
        <w:t>REGIONAL DE ASEGURAMIENTO EN SALUD No.8</w:t>
      </w:r>
      <w:r w:rsidRPr="005B0B81">
        <w:rPr>
          <w:rFonts w:ascii="Arial" w:hAnsi="Arial" w:cs="Arial"/>
          <w:sz w:val="20"/>
          <w:szCs w:val="20"/>
        </w:rPr>
        <w:t xml:space="preserve"> adelanta un proceso de contratación para la celebración de un contrato estatal la ejecución del proyecto que tiene por objeto </w:t>
      </w:r>
      <w:r w:rsidR="00DD1CD4" w:rsidRPr="005B0B81">
        <w:rPr>
          <w:rFonts w:ascii="Arial" w:hAnsi="Arial" w:cs="Arial"/>
          <w:sz w:val="20"/>
          <w:szCs w:val="20"/>
        </w:rPr>
        <w:t>“</w:t>
      </w:r>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r w:rsidR="00DD1CD4" w:rsidRPr="005B0B81">
        <w:rPr>
          <w:rFonts w:ascii="Arial" w:hAnsi="Arial" w:cs="Arial"/>
          <w:b/>
          <w:sz w:val="20"/>
          <w:szCs w:val="20"/>
        </w:rPr>
        <w:t>”</w:t>
      </w:r>
    </w:p>
    <w:p w14:paraId="16586E5F" w14:textId="77777777" w:rsidR="00064EFF" w:rsidRPr="005B0B81" w:rsidRDefault="00064EFF" w:rsidP="005B0B81">
      <w:pPr>
        <w:ind w:left="142" w:right="170"/>
        <w:jc w:val="both"/>
        <w:rPr>
          <w:rFonts w:ascii="Arial" w:hAnsi="Arial" w:cs="Arial"/>
          <w:sz w:val="20"/>
          <w:szCs w:val="20"/>
        </w:rPr>
      </w:pPr>
    </w:p>
    <w:p w14:paraId="598EEE61" w14:textId="77777777" w:rsidR="00064EFF" w:rsidRPr="005B0B81" w:rsidRDefault="00064EFF" w:rsidP="005B0B81">
      <w:pPr>
        <w:pStyle w:val="Tibitoc"/>
        <w:ind w:left="142" w:right="170"/>
        <w:jc w:val="both"/>
        <w:rPr>
          <w:rFonts w:cs="Arial"/>
          <w:b w:val="0"/>
          <w:bCs/>
          <w:sz w:val="20"/>
          <w:szCs w:val="20"/>
          <w:lang w:val="es-CO"/>
        </w:rPr>
      </w:pPr>
      <w:r w:rsidRPr="005B0B81">
        <w:rPr>
          <w:rFonts w:cs="Arial"/>
          <w:sz w:val="20"/>
          <w:szCs w:val="20"/>
          <w:lang w:val="es-CO"/>
        </w:rPr>
        <w:t xml:space="preserve">SEGUNDO: </w:t>
      </w:r>
      <w:r w:rsidRPr="005B0B81">
        <w:rPr>
          <w:rFonts w:cs="Arial"/>
          <w:b w:val="0"/>
          <w:bCs/>
          <w:sz w:val="20"/>
          <w:szCs w:val="20"/>
          <w:lang w:val="es-CO"/>
        </w:rPr>
        <w:t xml:space="preserve">Que </w:t>
      </w:r>
      <w:r w:rsidRPr="005B0B81">
        <w:rPr>
          <w:rFonts w:cs="Arial"/>
          <w:sz w:val="20"/>
          <w:szCs w:val="20"/>
          <w:lang w:val="es-CO"/>
        </w:rPr>
        <w:t xml:space="preserve">EL PROPONENTE </w:t>
      </w:r>
      <w:r w:rsidRPr="005B0B81">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B5BDE19" w14:textId="77777777" w:rsidR="00064EFF" w:rsidRPr="005B0B81" w:rsidRDefault="00064EFF" w:rsidP="005B0B81">
      <w:pPr>
        <w:pStyle w:val="Tibitoc"/>
        <w:ind w:left="142" w:right="170"/>
        <w:jc w:val="both"/>
        <w:rPr>
          <w:rFonts w:cs="Arial"/>
          <w:b w:val="0"/>
          <w:bCs/>
          <w:sz w:val="20"/>
          <w:szCs w:val="20"/>
          <w:lang w:val="es-CO"/>
        </w:rPr>
      </w:pPr>
    </w:p>
    <w:p w14:paraId="6E643D45" w14:textId="77777777" w:rsidR="00064EFF" w:rsidRPr="005B0B81" w:rsidRDefault="00064EFF" w:rsidP="005B0B81">
      <w:pPr>
        <w:ind w:left="142" w:right="170"/>
        <w:jc w:val="both"/>
        <w:rPr>
          <w:rFonts w:ascii="Arial" w:hAnsi="Arial" w:cs="Arial"/>
          <w:b/>
          <w:bCs/>
          <w:sz w:val="20"/>
          <w:szCs w:val="20"/>
        </w:rPr>
      </w:pPr>
      <w:r w:rsidRPr="005B0B81">
        <w:rPr>
          <w:rFonts w:ascii="Arial" w:hAnsi="Arial" w:cs="Arial"/>
          <w:b/>
          <w:bCs/>
          <w:sz w:val="20"/>
          <w:szCs w:val="20"/>
        </w:rPr>
        <w:t>CLAUSULA PRIMERA. COMPROMISOS ASUMIDOS.</w:t>
      </w:r>
    </w:p>
    <w:p w14:paraId="092AC9E5" w14:textId="77777777" w:rsidR="005B0B81" w:rsidRPr="005B0B81" w:rsidRDefault="005B0B81" w:rsidP="005B0B81">
      <w:pPr>
        <w:ind w:left="142" w:right="170"/>
        <w:jc w:val="both"/>
        <w:rPr>
          <w:rFonts w:ascii="Arial" w:hAnsi="Arial" w:cs="Arial"/>
          <w:b/>
          <w:bCs/>
          <w:sz w:val="20"/>
          <w:szCs w:val="20"/>
        </w:rPr>
      </w:pPr>
    </w:p>
    <w:p w14:paraId="168F7841" w14:textId="77777777" w:rsidR="00064EFF" w:rsidRDefault="00064EFF" w:rsidP="005B0B81">
      <w:pPr>
        <w:ind w:left="142" w:right="170"/>
        <w:jc w:val="both"/>
        <w:rPr>
          <w:rFonts w:ascii="Arial" w:hAnsi="Arial" w:cs="Arial"/>
          <w:sz w:val="20"/>
          <w:szCs w:val="20"/>
        </w:rPr>
      </w:pPr>
      <w:r w:rsidRPr="005B0B81">
        <w:rPr>
          <w:rFonts w:ascii="Arial" w:hAnsi="Arial" w:cs="Arial"/>
          <w:b/>
          <w:bCs/>
          <w:sz w:val="20"/>
          <w:szCs w:val="20"/>
        </w:rPr>
        <w:t>EL PROPONENTE</w:t>
      </w:r>
      <w:r w:rsidRPr="005B0B81">
        <w:rPr>
          <w:rFonts w:ascii="Arial" w:hAnsi="Arial" w:cs="Arial"/>
          <w:sz w:val="20"/>
          <w:szCs w:val="20"/>
        </w:rPr>
        <w:t>, mediante suscripción del presente documento, asume los siguientes compromisos:</w:t>
      </w:r>
    </w:p>
    <w:p w14:paraId="385C3F0D" w14:textId="77777777" w:rsidR="00D51A37" w:rsidRPr="005B0B81" w:rsidRDefault="00D51A37" w:rsidP="005B0B81">
      <w:pPr>
        <w:ind w:left="142" w:right="170"/>
        <w:jc w:val="both"/>
        <w:rPr>
          <w:rFonts w:ascii="Arial" w:hAnsi="Arial" w:cs="Arial"/>
          <w:sz w:val="20"/>
          <w:szCs w:val="20"/>
        </w:rPr>
      </w:pPr>
    </w:p>
    <w:p w14:paraId="19051694" w14:textId="1F6A25F1"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lastRenderedPageBreak/>
        <w:t xml:space="preserve">Mantener en reserva y no divulgar </w:t>
      </w:r>
      <w:r w:rsidRPr="005B0B81">
        <w:rPr>
          <w:rFonts w:ascii="Arial" w:hAnsi="Arial" w:cs="Arial"/>
          <w:b/>
          <w:bCs/>
          <w:sz w:val="20"/>
          <w:szCs w:val="20"/>
        </w:rPr>
        <w:t>LA INFORMACIÓN CONFIDENCIAL</w:t>
      </w:r>
      <w:r w:rsidRPr="005B0B81">
        <w:rPr>
          <w:rFonts w:ascii="Arial" w:hAnsi="Arial" w:cs="Arial"/>
          <w:sz w:val="20"/>
          <w:szCs w:val="20"/>
        </w:rPr>
        <w:t xml:space="preserve"> revelada por </w:t>
      </w:r>
      <w:r w:rsidRPr="005B0B81">
        <w:rPr>
          <w:rFonts w:ascii="Arial" w:hAnsi="Arial" w:cs="Arial"/>
          <w:b/>
          <w:bCs/>
          <w:sz w:val="20"/>
          <w:szCs w:val="20"/>
        </w:rPr>
        <w:t xml:space="preserve">LA </w:t>
      </w:r>
      <w:r w:rsidR="00650305" w:rsidRPr="00650305">
        <w:rPr>
          <w:rFonts w:ascii="Arial" w:hAnsi="Arial" w:cs="Arial"/>
          <w:b/>
          <w:sz w:val="20"/>
          <w:szCs w:val="21"/>
        </w:rPr>
        <w:t>REGIONAL DE ASEGURAMIENTO EN SALUD N</w:t>
      </w:r>
      <w:r w:rsidR="00650305">
        <w:rPr>
          <w:rFonts w:ascii="Arial" w:hAnsi="Arial" w:cs="Arial"/>
          <w:b/>
          <w:sz w:val="20"/>
          <w:szCs w:val="21"/>
        </w:rPr>
        <w:t>o</w:t>
      </w:r>
      <w:r w:rsidR="00650305" w:rsidRPr="00650305">
        <w:rPr>
          <w:rFonts w:ascii="Arial" w:hAnsi="Arial" w:cs="Arial"/>
          <w:b/>
          <w:sz w:val="20"/>
          <w:szCs w:val="21"/>
        </w:rPr>
        <w:t>.8</w:t>
      </w:r>
      <w:r w:rsidRPr="005B0B81">
        <w:rPr>
          <w:rFonts w:ascii="Arial" w:hAnsi="Arial" w:cs="Arial"/>
          <w:b/>
          <w:bCs/>
          <w:sz w:val="20"/>
          <w:szCs w:val="20"/>
        </w:rPr>
        <w:t xml:space="preserve"> </w:t>
      </w:r>
      <w:r w:rsidRPr="005B0B81">
        <w:rPr>
          <w:rFonts w:ascii="Arial" w:hAnsi="Arial" w:cs="Arial"/>
          <w:sz w:val="20"/>
          <w:szCs w:val="20"/>
        </w:rPr>
        <w:t>o por terceros formalmente designados para el efecto.</w:t>
      </w:r>
    </w:p>
    <w:p w14:paraId="733FF1BF" w14:textId="60ADAA4A"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Mantener en reserva y no divulgar ni utilizar, en provecho propio o de terceros y para fines distintos a los previstos en el </w:t>
      </w:r>
      <w:r w:rsidRPr="005B0B81">
        <w:rPr>
          <w:rFonts w:ascii="Arial" w:hAnsi="Arial" w:cs="Arial"/>
          <w:b/>
          <w:bCs/>
          <w:sz w:val="20"/>
          <w:szCs w:val="20"/>
        </w:rPr>
        <w:t>CONTRATO</w:t>
      </w:r>
      <w:r w:rsidRPr="005B0B81">
        <w:rPr>
          <w:rFonts w:ascii="Arial" w:hAnsi="Arial" w:cs="Arial"/>
          <w:sz w:val="20"/>
          <w:szCs w:val="20"/>
        </w:rPr>
        <w:t xml:space="preserve">, la información que le sea entregada directamente por </w:t>
      </w:r>
      <w:r w:rsidR="00650305" w:rsidRPr="005B0B81">
        <w:rPr>
          <w:rFonts w:ascii="Arial" w:hAnsi="Arial" w:cs="Arial"/>
          <w:b/>
          <w:bCs/>
          <w:sz w:val="20"/>
          <w:szCs w:val="20"/>
        </w:rPr>
        <w:t xml:space="preserve">LA </w:t>
      </w:r>
      <w:r w:rsidR="00650305" w:rsidRPr="00650305">
        <w:rPr>
          <w:rFonts w:ascii="Arial" w:hAnsi="Arial" w:cs="Arial"/>
          <w:b/>
          <w:sz w:val="20"/>
          <w:szCs w:val="21"/>
        </w:rPr>
        <w:t>REGIONAL DE ASEGURAMIENTO EN SALUD N</w:t>
      </w:r>
      <w:r w:rsidR="00650305">
        <w:rPr>
          <w:rFonts w:ascii="Arial" w:hAnsi="Arial" w:cs="Arial"/>
          <w:b/>
          <w:sz w:val="20"/>
          <w:szCs w:val="21"/>
        </w:rPr>
        <w:t>o</w:t>
      </w:r>
      <w:r w:rsidR="00650305" w:rsidRPr="00650305">
        <w:rPr>
          <w:rFonts w:ascii="Arial" w:hAnsi="Arial" w:cs="Arial"/>
          <w:b/>
          <w:sz w:val="20"/>
          <w:szCs w:val="21"/>
        </w:rPr>
        <w:t>.8</w:t>
      </w:r>
      <w:r w:rsidRPr="005B0B81">
        <w:rPr>
          <w:rFonts w:ascii="Arial" w:hAnsi="Arial" w:cs="Arial"/>
          <w:sz w:val="20"/>
          <w:szCs w:val="20"/>
        </w:rPr>
        <w:t xml:space="preserve"> y/o sus designados.</w:t>
      </w:r>
    </w:p>
    <w:p w14:paraId="772A1F40"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5B0B81">
        <w:rPr>
          <w:rFonts w:ascii="Arial" w:hAnsi="Arial" w:cs="Arial"/>
          <w:b/>
          <w:bCs/>
          <w:sz w:val="20"/>
          <w:szCs w:val="20"/>
        </w:rPr>
        <w:t>CONTRATO</w:t>
      </w:r>
      <w:r w:rsidRPr="005B0B81">
        <w:rPr>
          <w:rFonts w:ascii="Arial" w:hAnsi="Arial" w:cs="Arial"/>
          <w:sz w:val="20"/>
          <w:szCs w:val="20"/>
        </w:rPr>
        <w:t>.</w:t>
      </w:r>
    </w:p>
    <w:p w14:paraId="25FDC5A0"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Mantener en reserva y no divulgar la información protegida por derechos de autor o por secreto industrial de acuerdo a la normatividad vigente y que haga parte de </w:t>
      </w:r>
      <w:r w:rsidRPr="005B0B81">
        <w:rPr>
          <w:rFonts w:ascii="Arial" w:hAnsi="Arial" w:cs="Arial"/>
          <w:b/>
          <w:bCs/>
          <w:sz w:val="20"/>
          <w:szCs w:val="20"/>
        </w:rPr>
        <w:t>LA INFORMACIÓN CONFIDENCIAL</w:t>
      </w:r>
      <w:r w:rsidRPr="005B0B81">
        <w:rPr>
          <w:rFonts w:ascii="Arial" w:hAnsi="Arial" w:cs="Arial"/>
          <w:sz w:val="20"/>
          <w:szCs w:val="20"/>
        </w:rPr>
        <w:t>.</w:t>
      </w:r>
    </w:p>
    <w:p w14:paraId="139349D8" w14:textId="7673C813"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Reconocer que el recibo de </w:t>
      </w:r>
      <w:r w:rsidRPr="005B0B81">
        <w:rPr>
          <w:rFonts w:ascii="Arial" w:hAnsi="Arial" w:cs="Arial"/>
          <w:b/>
          <w:bCs/>
          <w:sz w:val="20"/>
          <w:szCs w:val="20"/>
        </w:rPr>
        <w:t>LA INFORMACIÓN CONFIDENCIAL</w:t>
      </w:r>
      <w:r w:rsidRPr="005B0B8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00650305" w:rsidRPr="005B0B81">
        <w:rPr>
          <w:rFonts w:ascii="Arial" w:hAnsi="Arial" w:cs="Arial"/>
          <w:b/>
          <w:bCs/>
          <w:sz w:val="20"/>
          <w:szCs w:val="20"/>
        </w:rPr>
        <w:t xml:space="preserve">LA </w:t>
      </w:r>
      <w:r w:rsidR="00650305" w:rsidRPr="00650305">
        <w:rPr>
          <w:rFonts w:ascii="Arial" w:hAnsi="Arial" w:cs="Arial"/>
          <w:b/>
          <w:sz w:val="20"/>
          <w:szCs w:val="21"/>
        </w:rPr>
        <w:t>REGIONAL DE ASEGURAMIENTO EN SALUD N</w:t>
      </w:r>
      <w:r w:rsidR="00650305">
        <w:rPr>
          <w:rFonts w:ascii="Arial" w:hAnsi="Arial" w:cs="Arial"/>
          <w:b/>
          <w:sz w:val="20"/>
          <w:szCs w:val="21"/>
        </w:rPr>
        <w:t>o</w:t>
      </w:r>
      <w:r w:rsidR="00650305" w:rsidRPr="00650305">
        <w:rPr>
          <w:rFonts w:ascii="Arial" w:hAnsi="Arial" w:cs="Arial"/>
          <w:b/>
          <w:sz w:val="20"/>
          <w:szCs w:val="21"/>
        </w:rPr>
        <w:t>.8</w:t>
      </w:r>
      <w:r w:rsidRPr="005B0B81">
        <w:rPr>
          <w:rFonts w:ascii="Arial" w:hAnsi="Arial" w:cs="Arial"/>
          <w:sz w:val="20"/>
          <w:szCs w:val="20"/>
        </w:rPr>
        <w:t>.</w:t>
      </w:r>
    </w:p>
    <w:p w14:paraId="14849839"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suscribir, con antelación a la revelación de </w:t>
      </w:r>
      <w:r w:rsidRPr="005B0B81">
        <w:rPr>
          <w:rFonts w:ascii="Arial" w:hAnsi="Arial" w:cs="Arial"/>
          <w:b/>
          <w:bCs/>
          <w:sz w:val="20"/>
          <w:szCs w:val="20"/>
        </w:rPr>
        <w:t>LA INFORMACIÓN CONFIDENCIAL</w:t>
      </w:r>
      <w:r w:rsidRPr="005B0B8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5B0B81">
        <w:rPr>
          <w:rFonts w:ascii="Arial" w:hAnsi="Arial" w:cs="Arial"/>
          <w:b/>
          <w:bCs/>
          <w:sz w:val="20"/>
          <w:szCs w:val="20"/>
        </w:rPr>
        <w:t>CONTRATO</w:t>
      </w:r>
      <w:r w:rsidRPr="005B0B81">
        <w:rPr>
          <w:rFonts w:ascii="Arial" w:hAnsi="Arial" w:cs="Arial"/>
          <w:sz w:val="20"/>
          <w:szCs w:val="20"/>
        </w:rPr>
        <w:t>.</w:t>
      </w:r>
    </w:p>
    <w:p w14:paraId="3DD07163"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b/>
          <w:bCs/>
          <w:sz w:val="20"/>
          <w:szCs w:val="20"/>
        </w:rPr>
        <w:t>El PROPONENTE</w:t>
      </w:r>
      <w:r w:rsidRPr="005B0B81">
        <w:rPr>
          <w:rFonts w:ascii="Arial" w:hAnsi="Arial" w:cs="Arial"/>
          <w:sz w:val="20"/>
          <w:szCs w:val="20"/>
        </w:rPr>
        <w:t xml:space="preserve"> mantendrá una lista de usuarios de </w:t>
      </w:r>
      <w:r w:rsidRPr="005B0B81">
        <w:rPr>
          <w:rFonts w:ascii="Arial" w:hAnsi="Arial" w:cs="Arial"/>
          <w:b/>
          <w:bCs/>
          <w:sz w:val="20"/>
          <w:szCs w:val="20"/>
        </w:rPr>
        <w:t>LA INFORMACIÓN CONFIDENCIAL</w:t>
      </w:r>
      <w:r w:rsidRPr="005B0B81">
        <w:rPr>
          <w:rFonts w:ascii="Arial" w:hAnsi="Arial" w:cs="Arial"/>
          <w:sz w:val="20"/>
          <w:szCs w:val="20"/>
        </w:rPr>
        <w:t xml:space="preserve"> que será entregada a </w:t>
      </w:r>
      <w:r w:rsidRPr="005B0B81">
        <w:rPr>
          <w:rFonts w:ascii="Arial" w:hAnsi="Arial" w:cs="Arial"/>
          <w:b/>
          <w:bCs/>
          <w:sz w:val="20"/>
          <w:szCs w:val="20"/>
        </w:rPr>
        <w:t>EL PROPONENTE</w:t>
      </w:r>
      <w:r w:rsidRPr="005B0B81">
        <w:rPr>
          <w:rFonts w:ascii="Arial" w:hAnsi="Arial" w:cs="Arial"/>
          <w:sz w:val="20"/>
          <w:szCs w:val="20"/>
        </w:rPr>
        <w:t xml:space="preserve"> cuando ella lo solicite.</w:t>
      </w:r>
    </w:p>
    <w:p w14:paraId="009AC307" w14:textId="6C351942"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Utilizar única y exclusivamente </w:t>
      </w:r>
      <w:r w:rsidRPr="005B0B81">
        <w:rPr>
          <w:rFonts w:ascii="Arial" w:hAnsi="Arial" w:cs="Arial"/>
          <w:b/>
          <w:bCs/>
          <w:sz w:val="20"/>
          <w:szCs w:val="20"/>
        </w:rPr>
        <w:t>LA INFORMACIÓN CONFIDENCIAL</w:t>
      </w:r>
      <w:r w:rsidRPr="005B0B81">
        <w:rPr>
          <w:rFonts w:ascii="Arial" w:hAnsi="Arial" w:cs="Arial"/>
          <w:sz w:val="20"/>
          <w:szCs w:val="20"/>
        </w:rPr>
        <w:t xml:space="preserve"> que conozca o llegare a conocer, en desarrollo y ejecución de lo que le competa en relación con </w:t>
      </w:r>
      <w:r w:rsidR="00D51A37" w:rsidRPr="005B0B81">
        <w:rPr>
          <w:rFonts w:ascii="Arial" w:hAnsi="Arial" w:cs="Arial"/>
          <w:sz w:val="20"/>
          <w:szCs w:val="20"/>
        </w:rPr>
        <w:t>el CONTRATO</w:t>
      </w:r>
      <w:r w:rsidRPr="005B0B81">
        <w:rPr>
          <w:rFonts w:ascii="Arial" w:hAnsi="Arial" w:cs="Arial"/>
          <w:b/>
          <w:bCs/>
          <w:sz w:val="20"/>
          <w:szCs w:val="20"/>
        </w:rPr>
        <w:t>.</w:t>
      </w:r>
    </w:p>
    <w:p w14:paraId="4C3891C6"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No utilizar </w:t>
      </w:r>
      <w:r w:rsidRPr="005B0B81">
        <w:rPr>
          <w:rFonts w:ascii="Arial" w:hAnsi="Arial" w:cs="Arial"/>
          <w:b/>
          <w:bCs/>
          <w:sz w:val="20"/>
          <w:szCs w:val="20"/>
        </w:rPr>
        <w:t>LA INFORMACIÓN CONFIDENCIAL</w:t>
      </w:r>
      <w:r w:rsidRPr="005B0B81">
        <w:rPr>
          <w:rFonts w:ascii="Arial" w:hAnsi="Arial" w:cs="Arial"/>
          <w:sz w:val="20"/>
          <w:szCs w:val="20"/>
        </w:rPr>
        <w:t xml:space="preserve"> que conozca o llegare a conocer, en desarrollo y ejecución del </w:t>
      </w:r>
      <w:r w:rsidRPr="005B0B81">
        <w:rPr>
          <w:rFonts w:ascii="Arial" w:hAnsi="Arial" w:cs="Arial"/>
          <w:b/>
          <w:bCs/>
          <w:sz w:val="20"/>
          <w:szCs w:val="20"/>
        </w:rPr>
        <w:t>CONTRATO</w:t>
      </w:r>
      <w:r w:rsidRPr="005B0B81">
        <w:rPr>
          <w:rFonts w:ascii="Arial" w:hAnsi="Arial" w:cs="Arial"/>
          <w:sz w:val="20"/>
          <w:szCs w:val="20"/>
        </w:rPr>
        <w:t>, en provecho propio o de terceros y para fines distintos a los previstos en el mismo, prohibiéndose la divulgación inclusive para fines académicos.</w:t>
      </w:r>
    </w:p>
    <w:p w14:paraId="313D358B"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5B0B81">
        <w:rPr>
          <w:rFonts w:ascii="Arial" w:hAnsi="Arial" w:cs="Arial"/>
          <w:b/>
          <w:bCs/>
          <w:sz w:val="20"/>
          <w:szCs w:val="20"/>
        </w:rPr>
        <w:t>CONTRATO</w:t>
      </w:r>
      <w:r w:rsidRPr="005B0B81">
        <w:rPr>
          <w:rFonts w:ascii="Arial" w:hAnsi="Arial" w:cs="Arial"/>
          <w:sz w:val="20"/>
          <w:szCs w:val="20"/>
        </w:rPr>
        <w:t>.</w:t>
      </w:r>
    </w:p>
    <w:p w14:paraId="143BE7EC" w14:textId="79E150D3"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No usar </w:t>
      </w:r>
      <w:r w:rsidRPr="005B0B81">
        <w:rPr>
          <w:rFonts w:ascii="Arial" w:hAnsi="Arial" w:cs="Arial"/>
          <w:b/>
          <w:bCs/>
          <w:sz w:val="20"/>
          <w:szCs w:val="20"/>
        </w:rPr>
        <w:t>LA INFORMACIÓN CONFIDENCIAL</w:t>
      </w:r>
      <w:r w:rsidRPr="005B0B81">
        <w:rPr>
          <w:rFonts w:ascii="Arial" w:hAnsi="Arial" w:cs="Arial"/>
          <w:sz w:val="20"/>
          <w:szCs w:val="20"/>
        </w:rPr>
        <w:t xml:space="preserve"> de modo que pueda ser de alguna manera, directa o indirectamente, perjudicial para los intereses de </w:t>
      </w:r>
      <w:r w:rsidR="00650305" w:rsidRPr="005B0B81">
        <w:rPr>
          <w:rFonts w:ascii="Arial" w:hAnsi="Arial" w:cs="Arial"/>
          <w:b/>
          <w:bCs/>
          <w:sz w:val="20"/>
          <w:szCs w:val="20"/>
        </w:rPr>
        <w:t xml:space="preserve">LA </w:t>
      </w:r>
      <w:r w:rsidR="00650305" w:rsidRPr="00650305">
        <w:rPr>
          <w:rFonts w:ascii="Arial" w:hAnsi="Arial" w:cs="Arial"/>
          <w:b/>
          <w:sz w:val="20"/>
          <w:szCs w:val="21"/>
        </w:rPr>
        <w:t>REGIONAL DE ASEGURAMIENTO EN SALUD N</w:t>
      </w:r>
      <w:r w:rsidR="00650305">
        <w:rPr>
          <w:rFonts w:ascii="Arial" w:hAnsi="Arial" w:cs="Arial"/>
          <w:b/>
          <w:sz w:val="20"/>
          <w:szCs w:val="21"/>
        </w:rPr>
        <w:t>o</w:t>
      </w:r>
      <w:r w:rsidR="00650305" w:rsidRPr="00650305">
        <w:rPr>
          <w:rFonts w:ascii="Arial" w:hAnsi="Arial" w:cs="Arial"/>
          <w:b/>
          <w:sz w:val="20"/>
          <w:szCs w:val="21"/>
        </w:rPr>
        <w:t>.8</w:t>
      </w:r>
      <w:r w:rsidRPr="005B0B81">
        <w:rPr>
          <w:rFonts w:ascii="Arial" w:hAnsi="Arial" w:cs="Arial"/>
          <w:sz w:val="20"/>
          <w:szCs w:val="20"/>
        </w:rPr>
        <w:t>.</w:t>
      </w:r>
    </w:p>
    <w:p w14:paraId="593CF4B7" w14:textId="5108D92C"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 xml:space="preserve">No acceder, copiar, reproducir, distribuir o transmitir por ningún medio conocido o por conocer </w:t>
      </w:r>
      <w:r w:rsidRPr="005B0B81">
        <w:rPr>
          <w:rFonts w:ascii="Arial" w:hAnsi="Arial" w:cs="Arial"/>
          <w:b/>
          <w:bCs/>
          <w:sz w:val="20"/>
          <w:szCs w:val="20"/>
        </w:rPr>
        <w:t>LA INFORMACIÓN CONFIDENCIAL</w:t>
      </w:r>
      <w:r w:rsidRPr="005B0B81">
        <w:rPr>
          <w:rFonts w:ascii="Arial" w:hAnsi="Arial" w:cs="Arial"/>
          <w:sz w:val="20"/>
          <w:szCs w:val="20"/>
        </w:rPr>
        <w:t xml:space="preserve">, en todo o en parte, sin previo y escrito consentimiento de </w:t>
      </w:r>
      <w:r w:rsidR="00650305" w:rsidRPr="005B0B81">
        <w:rPr>
          <w:rFonts w:ascii="Arial" w:hAnsi="Arial" w:cs="Arial"/>
          <w:b/>
          <w:bCs/>
          <w:sz w:val="20"/>
          <w:szCs w:val="20"/>
        </w:rPr>
        <w:t xml:space="preserve">LA </w:t>
      </w:r>
      <w:r w:rsidR="00650305" w:rsidRPr="00650305">
        <w:rPr>
          <w:rFonts w:ascii="Arial" w:hAnsi="Arial" w:cs="Arial"/>
          <w:b/>
          <w:sz w:val="20"/>
          <w:szCs w:val="21"/>
        </w:rPr>
        <w:t>REGIONAL DE ASEGURAMIENTO EN SALUD N</w:t>
      </w:r>
      <w:r w:rsidR="00650305">
        <w:rPr>
          <w:rFonts w:ascii="Arial" w:hAnsi="Arial" w:cs="Arial"/>
          <w:b/>
          <w:sz w:val="20"/>
          <w:szCs w:val="21"/>
        </w:rPr>
        <w:t>o</w:t>
      </w:r>
      <w:r w:rsidR="00650305" w:rsidRPr="00650305">
        <w:rPr>
          <w:rFonts w:ascii="Arial" w:hAnsi="Arial" w:cs="Arial"/>
          <w:b/>
          <w:sz w:val="20"/>
          <w:szCs w:val="21"/>
        </w:rPr>
        <w:t>.8</w:t>
      </w:r>
      <w:r w:rsidRPr="005B0B81">
        <w:rPr>
          <w:rFonts w:ascii="Arial" w:hAnsi="Arial" w:cs="Arial"/>
          <w:sz w:val="20"/>
          <w:szCs w:val="20"/>
        </w:rPr>
        <w:t>.</w:t>
      </w:r>
    </w:p>
    <w:p w14:paraId="1285023A" w14:textId="77777777" w:rsidR="00064EFF" w:rsidRPr="005B0B81" w:rsidRDefault="00064EFF" w:rsidP="00470864">
      <w:pPr>
        <w:numPr>
          <w:ilvl w:val="0"/>
          <w:numId w:val="16"/>
        </w:numPr>
        <w:ind w:left="567" w:right="170"/>
        <w:jc w:val="both"/>
        <w:rPr>
          <w:rFonts w:ascii="Arial" w:hAnsi="Arial" w:cs="Arial"/>
          <w:sz w:val="20"/>
          <w:szCs w:val="20"/>
        </w:rPr>
      </w:pPr>
      <w:r w:rsidRPr="005B0B81">
        <w:rPr>
          <w:rFonts w:ascii="Arial" w:hAnsi="Arial" w:cs="Arial"/>
          <w:sz w:val="20"/>
          <w:szCs w:val="20"/>
        </w:rPr>
        <w:t>Cumplir con la confidencialidad en las mismas condiciones y formas, y con el mismo cuidado con que realiza la protección de la información confidencial.</w:t>
      </w:r>
    </w:p>
    <w:p w14:paraId="13B31435" w14:textId="77777777" w:rsidR="00064EFF" w:rsidRPr="005B0B81" w:rsidRDefault="00064EFF" w:rsidP="005B0B81">
      <w:pPr>
        <w:ind w:right="170"/>
        <w:jc w:val="both"/>
        <w:rPr>
          <w:rFonts w:ascii="Arial" w:hAnsi="Arial" w:cs="Arial"/>
          <w:sz w:val="20"/>
          <w:szCs w:val="20"/>
        </w:rPr>
      </w:pPr>
    </w:p>
    <w:p w14:paraId="581B0461" w14:textId="77777777" w:rsidR="00064EFF" w:rsidRPr="005B0B81" w:rsidRDefault="00064EFF" w:rsidP="005B0B81">
      <w:pPr>
        <w:ind w:right="170"/>
        <w:jc w:val="both"/>
        <w:rPr>
          <w:rFonts w:ascii="Arial" w:hAnsi="Arial" w:cs="Arial"/>
          <w:sz w:val="20"/>
          <w:szCs w:val="20"/>
        </w:rPr>
      </w:pPr>
    </w:p>
    <w:p w14:paraId="2C5F069C" w14:textId="77777777" w:rsidR="00D51A37" w:rsidRPr="008955E9" w:rsidRDefault="00D51A37" w:rsidP="00D51A37">
      <w:pPr>
        <w:adjustRightInd w:val="0"/>
        <w:ind w:left="142" w:right="107"/>
        <w:jc w:val="both"/>
        <w:rPr>
          <w:rFonts w:ascii="Arial" w:eastAsia="Calibri" w:hAnsi="Arial" w:cs="Arial"/>
          <w:sz w:val="20"/>
          <w:szCs w:val="20"/>
          <w:lang w:eastAsia="es-CO"/>
        </w:rPr>
      </w:pPr>
      <w:r w:rsidRPr="008955E9">
        <w:rPr>
          <w:rFonts w:ascii="Arial" w:eastAsia="Calibri" w:hAnsi="Arial" w:cs="Arial"/>
          <w:sz w:val="20"/>
          <w:szCs w:val="20"/>
          <w:lang w:eastAsia="es-CO"/>
        </w:rPr>
        <w:t>El proponente:</w:t>
      </w:r>
    </w:p>
    <w:p w14:paraId="548D698F" w14:textId="77777777" w:rsidR="00D51A37" w:rsidRDefault="00D51A37" w:rsidP="00D51A37">
      <w:pPr>
        <w:adjustRightInd w:val="0"/>
        <w:ind w:left="142" w:right="107"/>
        <w:jc w:val="both"/>
        <w:rPr>
          <w:rFonts w:ascii="Arial" w:eastAsia="Calibri" w:hAnsi="Arial" w:cs="Arial"/>
          <w:sz w:val="20"/>
          <w:szCs w:val="20"/>
          <w:lang w:eastAsia="es-CO"/>
        </w:rPr>
      </w:pPr>
    </w:p>
    <w:p w14:paraId="50177973" w14:textId="77777777" w:rsidR="00D51A37" w:rsidRPr="008955E9" w:rsidRDefault="00D51A37" w:rsidP="00D51A37">
      <w:pPr>
        <w:adjustRightInd w:val="0"/>
        <w:ind w:left="142" w:right="107"/>
        <w:jc w:val="both"/>
        <w:rPr>
          <w:rFonts w:ascii="Arial" w:eastAsia="Calibri" w:hAnsi="Arial" w:cs="Arial"/>
          <w:sz w:val="20"/>
          <w:szCs w:val="20"/>
          <w:lang w:eastAsia="es-CO"/>
        </w:rPr>
      </w:pPr>
    </w:p>
    <w:p w14:paraId="2F9B1D33" w14:textId="77777777" w:rsidR="00D51A37" w:rsidRPr="008955E9" w:rsidRDefault="00D51A37" w:rsidP="00D51A37">
      <w:pPr>
        <w:adjustRightInd w:val="0"/>
        <w:ind w:left="142" w:right="107"/>
        <w:jc w:val="both"/>
        <w:rPr>
          <w:rFonts w:ascii="Arial" w:eastAsia="Calibri" w:hAnsi="Arial" w:cs="Arial"/>
          <w:sz w:val="20"/>
          <w:szCs w:val="20"/>
          <w:lang w:eastAsia="es-CO"/>
        </w:rPr>
      </w:pPr>
    </w:p>
    <w:p w14:paraId="6CBC00FF" w14:textId="77777777" w:rsidR="00D51A37" w:rsidRPr="008955E9" w:rsidRDefault="00D51A37" w:rsidP="00D51A37">
      <w:pPr>
        <w:ind w:left="142" w:right="107"/>
        <w:rPr>
          <w:rFonts w:ascii="Arial" w:hAnsi="Arial" w:cs="Arial"/>
          <w:sz w:val="20"/>
          <w:szCs w:val="20"/>
        </w:rPr>
      </w:pPr>
      <w:r w:rsidRPr="008955E9">
        <w:rPr>
          <w:rFonts w:ascii="Arial" w:hAnsi="Arial" w:cs="Arial"/>
          <w:sz w:val="20"/>
          <w:szCs w:val="20"/>
        </w:rPr>
        <w:t xml:space="preserve">Firma del representante legal del proponente </w:t>
      </w:r>
    </w:p>
    <w:p w14:paraId="037F1DD1" w14:textId="77777777" w:rsidR="00D51A37" w:rsidRPr="008955E9" w:rsidRDefault="00D51A37" w:rsidP="00D51A37">
      <w:pPr>
        <w:ind w:left="142" w:right="107"/>
        <w:contextualSpacing/>
        <w:rPr>
          <w:rFonts w:ascii="Arial" w:hAnsi="Arial" w:cs="Arial"/>
          <w:sz w:val="20"/>
          <w:szCs w:val="20"/>
          <w:lang w:eastAsia="es-CO"/>
        </w:rPr>
      </w:pPr>
      <w:r w:rsidRPr="008955E9">
        <w:rPr>
          <w:rFonts w:ascii="Arial" w:hAnsi="Arial" w:cs="Arial"/>
          <w:sz w:val="20"/>
          <w:szCs w:val="20"/>
          <w:lang w:eastAsia="es-CO"/>
        </w:rPr>
        <w:t xml:space="preserve">Nombre o razón social del oferente: </w:t>
      </w:r>
      <w:r w:rsidRPr="008955E9">
        <w:rPr>
          <w:rFonts w:ascii="Arial" w:eastAsia="Calibri" w:hAnsi="Arial" w:cs="Arial"/>
          <w:color w:val="FF8F8F"/>
          <w:sz w:val="20"/>
          <w:szCs w:val="20"/>
          <w:u w:val="single"/>
        </w:rPr>
        <w:t>Diligenciar el nombre completo del proponente</w:t>
      </w:r>
    </w:p>
    <w:p w14:paraId="3EA7930C" w14:textId="77777777" w:rsidR="00D51A37" w:rsidRPr="008955E9" w:rsidRDefault="00D51A37" w:rsidP="00D51A37">
      <w:pPr>
        <w:ind w:left="142" w:right="107"/>
        <w:contextualSpacing/>
        <w:rPr>
          <w:rFonts w:ascii="Arial" w:hAnsi="Arial" w:cs="Arial"/>
          <w:color w:val="000000"/>
          <w:sz w:val="20"/>
          <w:szCs w:val="20"/>
        </w:rPr>
      </w:pPr>
      <w:r w:rsidRPr="008955E9">
        <w:rPr>
          <w:rFonts w:ascii="Arial" w:hAnsi="Arial" w:cs="Arial"/>
          <w:sz w:val="20"/>
          <w:szCs w:val="20"/>
          <w:lang w:eastAsia="es-CO"/>
        </w:rPr>
        <w:t xml:space="preserve">Identificación (NIT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C.C </w:t>
      </w:r>
      <w:proofErr w:type="gramStart"/>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C.E</w:t>
      </w:r>
      <w:proofErr w:type="gramEnd"/>
      <w:r w:rsidRPr="008955E9">
        <w:rPr>
          <w:rFonts w:ascii="Arial" w:hAnsi="Arial" w:cs="Arial"/>
          <w:sz w:val="20"/>
          <w:szCs w:val="20"/>
          <w:lang w:eastAsia="es-CO"/>
        </w:rPr>
        <w:t xml:space="preserve">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w:t>
      </w:r>
      <w:r w:rsidRPr="008955E9">
        <w:rPr>
          <w:rFonts w:ascii="Arial" w:hAnsi="Arial" w:cs="Arial"/>
          <w:color w:val="000000"/>
          <w:sz w:val="20"/>
          <w:szCs w:val="20"/>
        </w:rPr>
        <w:t xml:space="preserve">: </w:t>
      </w:r>
      <w:r w:rsidRPr="008955E9">
        <w:rPr>
          <w:rFonts w:ascii="Arial" w:eastAsia="Calibri" w:hAnsi="Arial" w:cs="Arial"/>
          <w:color w:val="FF8F8F"/>
          <w:sz w:val="20"/>
          <w:szCs w:val="20"/>
          <w:u w:val="single"/>
        </w:rPr>
        <w:t>Diligenciar la identificación del proponente</w:t>
      </w:r>
    </w:p>
    <w:p w14:paraId="3DC10F12" w14:textId="77777777" w:rsidR="00D51A37" w:rsidRPr="008955E9" w:rsidRDefault="00D51A37" w:rsidP="00D51A37">
      <w:pPr>
        <w:ind w:left="142" w:right="107"/>
        <w:contextualSpacing/>
        <w:rPr>
          <w:rFonts w:ascii="Arial" w:hAnsi="Arial" w:cs="Arial"/>
          <w:color w:val="000000"/>
          <w:sz w:val="20"/>
          <w:szCs w:val="20"/>
        </w:rPr>
      </w:pPr>
      <w:r w:rsidRPr="008955E9">
        <w:rPr>
          <w:rFonts w:ascii="Arial" w:hAnsi="Arial" w:cs="Arial"/>
          <w:sz w:val="20"/>
          <w:szCs w:val="20"/>
          <w:lang w:eastAsia="es-CO"/>
        </w:rPr>
        <w:t>Nombre Representante Legal</w:t>
      </w:r>
      <w:r w:rsidRPr="008955E9">
        <w:rPr>
          <w:rFonts w:ascii="Arial" w:hAnsi="Arial" w:cs="Arial"/>
          <w:color w:val="000000"/>
          <w:sz w:val="20"/>
          <w:szCs w:val="20"/>
        </w:rPr>
        <w:t xml:space="preserve">: </w:t>
      </w:r>
      <w:r w:rsidRPr="008955E9">
        <w:rPr>
          <w:rFonts w:ascii="Arial" w:eastAsia="Calibri" w:hAnsi="Arial" w:cs="Arial"/>
          <w:color w:val="FF8F8F"/>
          <w:sz w:val="20"/>
          <w:szCs w:val="20"/>
          <w:u w:val="single"/>
        </w:rPr>
        <w:t>Diligenciar el nombre completo del representante legal</w:t>
      </w:r>
    </w:p>
    <w:p w14:paraId="326C0BF8" w14:textId="77777777" w:rsidR="00D51A37" w:rsidRPr="008955E9" w:rsidRDefault="00D51A37" w:rsidP="00D51A37">
      <w:pPr>
        <w:ind w:left="142" w:right="107"/>
        <w:rPr>
          <w:rFonts w:ascii="Arial" w:hAnsi="Arial" w:cs="Arial"/>
          <w:color w:val="000000"/>
          <w:sz w:val="20"/>
          <w:szCs w:val="20"/>
        </w:rPr>
      </w:pPr>
      <w:r w:rsidRPr="008955E9">
        <w:rPr>
          <w:rFonts w:ascii="Arial" w:hAnsi="Arial" w:cs="Arial"/>
          <w:color w:val="000000"/>
          <w:sz w:val="20"/>
          <w:szCs w:val="20"/>
        </w:rPr>
        <w:t xml:space="preserve">Identificación (C.C </w:t>
      </w:r>
      <w:proofErr w:type="gramStart"/>
      <w:r w:rsidRPr="008955E9">
        <w:rPr>
          <w:rFonts w:ascii="Segoe UI Symbol" w:eastAsia="MS Gothic" w:hAnsi="Segoe UI Symbol" w:cs="Segoe UI Symbol"/>
          <w:sz w:val="20"/>
          <w:szCs w:val="20"/>
          <w:lang w:eastAsia="es-CO"/>
        </w:rPr>
        <w:t>☐</w:t>
      </w:r>
      <w:r w:rsidRPr="008955E9">
        <w:rPr>
          <w:rFonts w:ascii="Arial" w:hAnsi="Arial" w:cs="Arial"/>
          <w:color w:val="000000"/>
          <w:sz w:val="20"/>
          <w:szCs w:val="20"/>
        </w:rPr>
        <w:t xml:space="preserve">  C.E.</w:t>
      </w:r>
      <w:proofErr w:type="gramEnd"/>
      <w:r w:rsidRPr="008955E9">
        <w:rPr>
          <w:rFonts w:ascii="Arial" w:hAnsi="Arial" w:cs="Arial"/>
          <w:sz w:val="20"/>
          <w:szCs w:val="20"/>
          <w:lang w:eastAsia="es-CO"/>
        </w:rPr>
        <w:t xml:space="preserve"> </w:t>
      </w:r>
      <w:r w:rsidRPr="008955E9">
        <w:rPr>
          <w:rFonts w:ascii="Segoe UI Symbol" w:eastAsia="MS Gothic" w:hAnsi="Segoe UI Symbol" w:cs="Segoe UI Symbol"/>
          <w:sz w:val="20"/>
          <w:szCs w:val="20"/>
          <w:lang w:eastAsia="es-CO"/>
        </w:rPr>
        <w:t>☐</w:t>
      </w:r>
      <w:r w:rsidRPr="008955E9">
        <w:rPr>
          <w:rFonts w:ascii="Arial" w:hAnsi="Arial" w:cs="Arial"/>
          <w:sz w:val="20"/>
          <w:szCs w:val="20"/>
          <w:lang w:eastAsia="es-CO"/>
        </w:rPr>
        <w:t xml:space="preserve">) </w:t>
      </w:r>
      <w:r w:rsidRPr="008955E9">
        <w:rPr>
          <w:rFonts w:ascii="Arial" w:eastAsia="Calibri" w:hAnsi="Arial" w:cs="Arial"/>
          <w:color w:val="FF8F8F"/>
          <w:sz w:val="20"/>
          <w:szCs w:val="20"/>
          <w:u w:val="single"/>
        </w:rPr>
        <w:t>Diligenciar el documento de identificación del representante legal</w:t>
      </w:r>
    </w:p>
    <w:p w14:paraId="7613E82E" w14:textId="77777777" w:rsidR="00D51A37" w:rsidRPr="008955E9" w:rsidRDefault="00D51A37" w:rsidP="00D51A37">
      <w:pPr>
        <w:ind w:left="142" w:right="107"/>
        <w:rPr>
          <w:rFonts w:ascii="Arial" w:hAnsi="Arial" w:cs="Arial"/>
          <w:color w:val="000000"/>
          <w:sz w:val="20"/>
          <w:szCs w:val="20"/>
        </w:rPr>
      </w:pPr>
      <w:r w:rsidRPr="008955E9">
        <w:rPr>
          <w:rFonts w:ascii="Arial" w:hAnsi="Arial" w:cs="Arial"/>
          <w:color w:val="000000"/>
          <w:sz w:val="20"/>
          <w:szCs w:val="20"/>
        </w:rPr>
        <w:t xml:space="preserve">Dirección: </w:t>
      </w:r>
      <w:r w:rsidRPr="008955E9">
        <w:rPr>
          <w:rFonts w:ascii="Arial" w:eastAsia="Calibri" w:hAnsi="Arial" w:cs="Arial"/>
          <w:color w:val="FF8F8F"/>
          <w:sz w:val="20"/>
          <w:szCs w:val="20"/>
          <w:u w:val="single"/>
        </w:rPr>
        <w:t>Diligenciar la dirección del proveedor</w:t>
      </w:r>
    </w:p>
    <w:p w14:paraId="74BF2AAA" w14:textId="77777777" w:rsidR="00D51A37" w:rsidRPr="008955E9" w:rsidRDefault="00D51A37" w:rsidP="00D51A37">
      <w:pPr>
        <w:ind w:left="142" w:right="107"/>
        <w:rPr>
          <w:rFonts w:ascii="Arial" w:hAnsi="Arial" w:cs="Arial"/>
          <w:sz w:val="20"/>
          <w:szCs w:val="20"/>
        </w:rPr>
      </w:pPr>
      <w:r w:rsidRPr="008955E9">
        <w:rPr>
          <w:rFonts w:ascii="Arial" w:hAnsi="Arial" w:cs="Arial"/>
          <w:color w:val="000000"/>
          <w:sz w:val="20"/>
          <w:szCs w:val="20"/>
        </w:rPr>
        <w:t>Teléfono:</w:t>
      </w:r>
      <w:r w:rsidRPr="008955E9">
        <w:rPr>
          <w:rFonts w:ascii="Arial" w:hAnsi="Arial" w:cs="Arial"/>
          <w:b/>
          <w:color w:val="000000"/>
          <w:sz w:val="20"/>
          <w:szCs w:val="20"/>
        </w:rPr>
        <w:t xml:space="preserve"> </w:t>
      </w:r>
      <w:r w:rsidRPr="008955E9">
        <w:rPr>
          <w:rFonts w:ascii="Arial" w:eastAsia="Calibri" w:hAnsi="Arial" w:cs="Arial"/>
          <w:color w:val="FF8F8F"/>
          <w:sz w:val="20"/>
          <w:szCs w:val="20"/>
          <w:u w:val="single"/>
        </w:rPr>
        <w:t>Diligenciar teléfonos de contacto del proveedor</w:t>
      </w:r>
    </w:p>
    <w:p w14:paraId="64D4A2A2" w14:textId="77777777" w:rsidR="00D51A37" w:rsidRDefault="00D51A37" w:rsidP="00D51A37">
      <w:pPr>
        <w:ind w:left="142" w:right="107"/>
        <w:rPr>
          <w:rFonts w:ascii="Arial" w:hAnsi="Arial" w:cs="Arial"/>
          <w:sz w:val="20"/>
          <w:szCs w:val="20"/>
        </w:rPr>
      </w:pPr>
      <w:r w:rsidRPr="008955E9">
        <w:rPr>
          <w:rFonts w:ascii="Arial" w:hAnsi="Arial" w:cs="Arial"/>
          <w:color w:val="000000"/>
          <w:sz w:val="20"/>
          <w:szCs w:val="20"/>
        </w:rPr>
        <w:t>Email:</w:t>
      </w:r>
      <w:r w:rsidRPr="008955E9">
        <w:rPr>
          <w:rFonts w:ascii="Arial" w:hAnsi="Arial" w:cs="Arial"/>
          <w:b/>
          <w:color w:val="000000"/>
          <w:sz w:val="20"/>
          <w:szCs w:val="20"/>
        </w:rPr>
        <w:t xml:space="preserve"> </w:t>
      </w:r>
      <w:r w:rsidRPr="008955E9">
        <w:rPr>
          <w:rFonts w:ascii="Arial" w:eastAsia="Calibri" w:hAnsi="Arial" w:cs="Arial"/>
          <w:color w:val="FF8F8F"/>
          <w:sz w:val="20"/>
          <w:szCs w:val="20"/>
          <w:u w:val="single"/>
        </w:rPr>
        <w:t>Diligenciar correo electrónico de notificaciones</w:t>
      </w:r>
    </w:p>
    <w:p w14:paraId="64121A3D" w14:textId="77777777" w:rsidR="00DC581E" w:rsidRPr="005B0B81" w:rsidRDefault="00DC581E" w:rsidP="005B0B81">
      <w:pPr>
        <w:pStyle w:val="Prrafodelista"/>
        <w:tabs>
          <w:tab w:val="left" w:pos="240"/>
        </w:tabs>
        <w:ind w:left="0" w:right="170"/>
        <w:jc w:val="center"/>
        <w:rPr>
          <w:rFonts w:ascii="Arial" w:hAnsi="Arial" w:cs="Arial"/>
          <w:b/>
          <w:sz w:val="20"/>
          <w:szCs w:val="20"/>
        </w:rPr>
      </w:pPr>
    </w:p>
    <w:p w14:paraId="25858F79" w14:textId="77777777" w:rsidR="00DC581E" w:rsidRPr="005B0B81" w:rsidRDefault="00DC581E" w:rsidP="005B0B81">
      <w:pPr>
        <w:pStyle w:val="Prrafodelista"/>
        <w:tabs>
          <w:tab w:val="left" w:pos="240"/>
        </w:tabs>
        <w:ind w:left="0"/>
        <w:jc w:val="center"/>
        <w:rPr>
          <w:rFonts w:ascii="Arial" w:hAnsi="Arial" w:cs="Arial"/>
          <w:b/>
          <w:sz w:val="20"/>
          <w:szCs w:val="20"/>
        </w:rPr>
      </w:pPr>
    </w:p>
    <w:p w14:paraId="79703617" w14:textId="77777777" w:rsidR="00F22B37" w:rsidRDefault="00F22B37" w:rsidP="00E50EA0">
      <w:pPr>
        <w:autoSpaceDE w:val="0"/>
        <w:autoSpaceDN w:val="0"/>
        <w:adjustRightInd w:val="0"/>
        <w:rPr>
          <w:rFonts w:ascii="Arial" w:hAnsi="Arial" w:cs="Arial"/>
          <w:b/>
          <w:sz w:val="20"/>
          <w:szCs w:val="20"/>
        </w:rPr>
      </w:pPr>
    </w:p>
    <w:p w14:paraId="7F439216" w14:textId="77777777" w:rsidR="00C22BFD" w:rsidRDefault="00C22BFD" w:rsidP="00E50EA0">
      <w:pPr>
        <w:autoSpaceDE w:val="0"/>
        <w:autoSpaceDN w:val="0"/>
        <w:adjustRightInd w:val="0"/>
        <w:rPr>
          <w:rFonts w:ascii="Arial" w:hAnsi="Arial" w:cs="Arial"/>
          <w:b/>
          <w:sz w:val="20"/>
          <w:szCs w:val="20"/>
        </w:rPr>
      </w:pPr>
    </w:p>
    <w:p w14:paraId="18506BA4" w14:textId="77777777" w:rsidR="00C22BFD" w:rsidRDefault="00C22BFD" w:rsidP="00E50EA0">
      <w:pPr>
        <w:autoSpaceDE w:val="0"/>
        <w:autoSpaceDN w:val="0"/>
        <w:adjustRightInd w:val="0"/>
        <w:rPr>
          <w:rFonts w:ascii="Arial" w:hAnsi="Arial" w:cs="Arial"/>
          <w:b/>
          <w:sz w:val="20"/>
          <w:szCs w:val="20"/>
        </w:rPr>
      </w:pPr>
    </w:p>
    <w:p w14:paraId="596DCD63" w14:textId="77777777" w:rsidR="00F22B37" w:rsidRPr="005B0B81" w:rsidRDefault="00F22B37" w:rsidP="00E50EA0">
      <w:pPr>
        <w:autoSpaceDE w:val="0"/>
        <w:autoSpaceDN w:val="0"/>
        <w:adjustRightInd w:val="0"/>
        <w:rPr>
          <w:rFonts w:ascii="Arial" w:hAnsi="Arial" w:cs="Arial"/>
          <w:b/>
          <w:sz w:val="20"/>
          <w:szCs w:val="20"/>
        </w:rPr>
      </w:pPr>
    </w:p>
    <w:p w14:paraId="388216BB" w14:textId="17272C3E" w:rsidR="00C40B4E" w:rsidRPr="00650305" w:rsidRDefault="005B3FEE" w:rsidP="00905682">
      <w:pPr>
        <w:autoSpaceDE w:val="0"/>
        <w:autoSpaceDN w:val="0"/>
        <w:adjustRightInd w:val="0"/>
        <w:jc w:val="center"/>
        <w:rPr>
          <w:rFonts w:ascii="Arial" w:hAnsi="Arial" w:cs="Arial"/>
          <w:b/>
          <w:sz w:val="18"/>
          <w:szCs w:val="20"/>
        </w:rPr>
      </w:pPr>
      <w:r w:rsidRPr="00650305">
        <w:rPr>
          <w:rFonts w:ascii="Arial" w:hAnsi="Arial" w:cs="Arial"/>
          <w:b/>
          <w:sz w:val="18"/>
          <w:szCs w:val="20"/>
        </w:rPr>
        <w:t xml:space="preserve">FORMULARIO No. </w:t>
      </w:r>
      <w:r w:rsidR="00D51A37" w:rsidRPr="00650305">
        <w:rPr>
          <w:rFonts w:ascii="Arial" w:hAnsi="Arial" w:cs="Arial"/>
          <w:b/>
          <w:sz w:val="18"/>
          <w:szCs w:val="20"/>
        </w:rPr>
        <w:t>8</w:t>
      </w:r>
    </w:p>
    <w:p w14:paraId="54D90E27" w14:textId="77777777" w:rsidR="00D51A37" w:rsidRPr="00650305" w:rsidRDefault="00D51A37" w:rsidP="00905682">
      <w:pPr>
        <w:autoSpaceDE w:val="0"/>
        <w:autoSpaceDN w:val="0"/>
        <w:adjustRightInd w:val="0"/>
        <w:jc w:val="center"/>
        <w:rPr>
          <w:rFonts w:ascii="Arial" w:hAnsi="Arial" w:cs="Arial"/>
          <w:b/>
          <w:sz w:val="18"/>
          <w:szCs w:val="20"/>
        </w:rPr>
      </w:pPr>
    </w:p>
    <w:p w14:paraId="3F25410E" w14:textId="77777777" w:rsidR="00D51A37" w:rsidRPr="00650305" w:rsidRDefault="00D51A37" w:rsidP="00D51A37">
      <w:pPr>
        <w:autoSpaceDE w:val="0"/>
        <w:autoSpaceDN w:val="0"/>
        <w:adjustRightInd w:val="0"/>
        <w:jc w:val="center"/>
        <w:rPr>
          <w:rFonts w:ascii="Arial" w:hAnsi="Arial" w:cs="Arial"/>
          <w:b/>
          <w:sz w:val="18"/>
          <w:szCs w:val="20"/>
        </w:rPr>
      </w:pPr>
      <w:r w:rsidRPr="00650305">
        <w:rPr>
          <w:rFonts w:ascii="Arial" w:hAnsi="Arial" w:cs="Arial"/>
          <w:b/>
          <w:sz w:val="18"/>
          <w:szCs w:val="20"/>
        </w:rPr>
        <w:t>FORMATO GESTION AMBIENTAL</w:t>
      </w:r>
    </w:p>
    <w:p w14:paraId="133D8E0E" w14:textId="77777777" w:rsidR="00D51A37" w:rsidRPr="00650305" w:rsidRDefault="00D51A37" w:rsidP="00D51A37">
      <w:pPr>
        <w:ind w:right="-519"/>
        <w:jc w:val="both"/>
        <w:rPr>
          <w:rStyle w:val="Textodelmarcadordeposicin"/>
          <w:rFonts w:ascii="Arial" w:hAnsi="Arial" w:cs="Arial"/>
          <w:color w:val="FF8F8F"/>
          <w:sz w:val="18"/>
          <w:szCs w:val="20"/>
          <w:u w:val="single"/>
        </w:rPr>
      </w:pPr>
    </w:p>
    <w:p w14:paraId="3B7F6C01" w14:textId="77777777" w:rsidR="00D51A37" w:rsidRPr="00650305" w:rsidRDefault="00D51A37" w:rsidP="00D51A37">
      <w:pPr>
        <w:ind w:left="284" w:right="170"/>
        <w:jc w:val="both"/>
        <w:rPr>
          <w:rFonts w:ascii="Arial" w:hAnsi="Arial" w:cs="Arial"/>
          <w:color w:val="FF8F8F"/>
          <w:sz w:val="18"/>
          <w:szCs w:val="20"/>
        </w:rPr>
      </w:pPr>
      <w:r w:rsidRPr="00650305">
        <w:rPr>
          <w:rStyle w:val="Textodelmarcadordeposicin"/>
          <w:rFonts w:ascii="Arial" w:hAnsi="Arial" w:cs="Arial"/>
          <w:color w:val="FF8F8F"/>
          <w:sz w:val="18"/>
          <w:szCs w:val="20"/>
          <w:u w:val="single"/>
        </w:rPr>
        <w:t>Ciudad</w:t>
      </w:r>
      <w:r w:rsidRPr="00650305">
        <w:rPr>
          <w:rFonts w:ascii="Arial" w:hAnsi="Arial" w:cs="Arial"/>
          <w:sz w:val="18"/>
          <w:szCs w:val="20"/>
        </w:rPr>
        <w:t xml:space="preserve">, </w:t>
      </w:r>
      <w:r w:rsidRPr="00650305">
        <w:rPr>
          <w:rStyle w:val="Textodelmarcadordeposicin"/>
          <w:rFonts w:ascii="Arial" w:hAnsi="Arial" w:cs="Arial"/>
          <w:color w:val="FF8F8F"/>
          <w:sz w:val="18"/>
          <w:szCs w:val="20"/>
        </w:rPr>
        <w:t>seleccionar la fecha.</w:t>
      </w:r>
    </w:p>
    <w:p w14:paraId="225F2FB1" w14:textId="77777777" w:rsidR="00D51A37" w:rsidRPr="00650305" w:rsidRDefault="00D51A37" w:rsidP="00D51A37">
      <w:pPr>
        <w:ind w:left="284" w:right="170"/>
        <w:jc w:val="both"/>
        <w:rPr>
          <w:rFonts w:ascii="Arial" w:hAnsi="Arial" w:cs="Arial"/>
          <w:sz w:val="18"/>
          <w:szCs w:val="20"/>
        </w:rPr>
      </w:pPr>
    </w:p>
    <w:p w14:paraId="38B55E29" w14:textId="77777777" w:rsidR="00D51A37" w:rsidRPr="00650305" w:rsidRDefault="00D51A37" w:rsidP="00D51A37">
      <w:pPr>
        <w:ind w:left="284" w:right="170"/>
        <w:jc w:val="both"/>
        <w:rPr>
          <w:rFonts w:ascii="Arial" w:hAnsi="Arial" w:cs="Arial"/>
          <w:sz w:val="18"/>
          <w:szCs w:val="20"/>
        </w:rPr>
      </w:pPr>
      <w:r w:rsidRPr="00650305">
        <w:rPr>
          <w:rFonts w:ascii="Arial" w:hAnsi="Arial" w:cs="Arial"/>
          <w:sz w:val="18"/>
          <w:szCs w:val="20"/>
        </w:rPr>
        <w:t>Señores.</w:t>
      </w:r>
    </w:p>
    <w:p w14:paraId="5125B6C1" w14:textId="77777777" w:rsidR="00D51A37" w:rsidRPr="00650305" w:rsidRDefault="00D51A37" w:rsidP="00D51A37">
      <w:pPr>
        <w:ind w:left="284" w:right="170"/>
        <w:jc w:val="both"/>
        <w:rPr>
          <w:rFonts w:ascii="Arial" w:hAnsi="Arial" w:cs="Arial"/>
          <w:b/>
          <w:sz w:val="18"/>
          <w:szCs w:val="20"/>
        </w:rPr>
      </w:pPr>
      <w:r w:rsidRPr="00650305">
        <w:rPr>
          <w:rFonts w:ascii="Arial" w:hAnsi="Arial" w:cs="Arial"/>
          <w:b/>
          <w:sz w:val="18"/>
          <w:szCs w:val="20"/>
        </w:rPr>
        <w:t>REGIONAL DE ASEGURAMIENTO EN SALUD No.8</w:t>
      </w:r>
    </w:p>
    <w:p w14:paraId="2EE0E288" w14:textId="77777777" w:rsidR="00D51A37" w:rsidRPr="00650305" w:rsidRDefault="00D51A37" w:rsidP="00D51A37">
      <w:pPr>
        <w:ind w:left="284" w:right="170"/>
        <w:jc w:val="both"/>
        <w:rPr>
          <w:rFonts w:ascii="Arial" w:hAnsi="Arial" w:cs="Arial"/>
          <w:sz w:val="18"/>
          <w:szCs w:val="20"/>
        </w:rPr>
      </w:pPr>
      <w:r w:rsidRPr="00650305">
        <w:rPr>
          <w:rFonts w:ascii="Arial" w:hAnsi="Arial" w:cs="Arial"/>
          <w:sz w:val="18"/>
          <w:szCs w:val="20"/>
        </w:rPr>
        <w:t>Ciudad.</w:t>
      </w:r>
    </w:p>
    <w:p w14:paraId="045F3BC6" w14:textId="77777777" w:rsidR="00D51A37" w:rsidRPr="00650305" w:rsidRDefault="00D51A37" w:rsidP="00D51A37">
      <w:pPr>
        <w:pStyle w:val="Sinespaciado1"/>
        <w:ind w:left="284" w:right="170"/>
        <w:jc w:val="both"/>
        <w:rPr>
          <w:rFonts w:ascii="Arial" w:hAnsi="Arial" w:cs="Arial"/>
          <w:sz w:val="18"/>
          <w:szCs w:val="20"/>
        </w:rPr>
      </w:pPr>
    </w:p>
    <w:p w14:paraId="5484CF87" w14:textId="6DC8E7D4" w:rsidR="00D51A37" w:rsidRPr="00650305" w:rsidRDefault="00D51A37" w:rsidP="00D51A37">
      <w:pPr>
        <w:ind w:left="284" w:right="170"/>
        <w:jc w:val="both"/>
        <w:rPr>
          <w:rFonts w:ascii="Arial" w:hAnsi="Arial" w:cs="Arial"/>
          <w:sz w:val="18"/>
          <w:szCs w:val="20"/>
        </w:rPr>
      </w:pPr>
      <w:r w:rsidRPr="00650305">
        <w:rPr>
          <w:rFonts w:ascii="Arial" w:hAnsi="Arial" w:cs="Arial"/>
          <w:sz w:val="18"/>
          <w:szCs w:val="20"/>
        </w:rPr>
        <w:t xml:space="preserve">Ref. proceso de selección abreviada menor cuantía Número </w:t>
      </w:r>
      <w:r w:rsidRPr="00650305">
        <w:rPr>
          <w:rFonts w:ascii="Arial" w:hAnsi="Arial" w:cs="Arial"/>
          <w:b/>
          <w:sz w:val="18"/>
          <w:szCs w:val="20"/>
        </w:rPr>
        <w:t>PN RASES8 SA MC  ______ - 2026</w:t>
      </w:r>
      <w:r w:rsidRPr="00650305">
        <w:rPr>
          <w:rFonts w:ascii="Arial" w:hAnsi="Arial" w:cs="Arial"/>
          <w:sz w:val="18"/>
          <w:szCs w:val="20"/>
        </w:rPr>
        <w:t xml:space="preserve"> cuyo objeto es: </w:t>
      </w:r>
      <w:r w:rsidR="00E50EA0" w:rsidRPr="00E50EA0">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p>
    <w:p w14:paraId="061A5B84" w14:textId="77777777" w:rsidR="00D51A37" w:rsidRPr="00650305" w:rsidRDefault="00D51A37" w:rsidP="00D51A37">
      <w:pPr>
        <w:ind w:left="284" w:right="170"/>
        <w:jc w:val="both"/>
        <w:rPr>
          <w:rFonts w:ascii="Arial" w:hAnsi="Arial" w:cs="Arial"/>
          <w:b/>
          <w:sz w:val="18"/>
          <w:szCs w:val="20"/>
        </w:rPr>
      </w:pPr>
    </w:p>
    <w:p w14:paraId="15051CF9" w14:textId="77777777" w:rsidR="00C4685B" w:rsidRPr="00C4685B" w:rsidRDefault="00C4685B" w:rsidP="00C4685B">
      <w:pPr>
        <w:pStyle w:val="Sinespaciado1"/>
        <w:ind w:left="284" w:right="170"/>
        <w:jc w:val="both"/>
        <w:rPr>
          <w:rFonts w:ascii="Arial" w:hAnsi="Arial" w:cs="Arial"/>
          <w:color w:val="000000"/>
          <w:sz w:val="20"/>
          <w:szCs w:val="20"/>
        </w:rPr>
      </w:pPr>
      <w:r w:rsidRPr="00C4685B">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C4685B">
        <w:rPr>
          <w:rFonts w:ascii="Arial" w:hAnsi="Arial" w:cs="Arial"/>
          <w:sz w:val="20"/>
          <w:szCs w:val="20"/>
        </w:rPr>
        <w:t>Nit</w:t>
      </w:r>
      <w:proofErr w:type="spellEnd"/>
      <w:r w:rsidRPr="00C4685B">
        <w:rPr>
          <w:rFonts w:ascii="Arial" w:hAnsi="Arial" w:cs="Arial"/>
          <w:sz w:val="20"/>
          <w:szCs w:val="20"/>
        </w:rPr>
        <w:t>. No. ____________________</w:t>
      </w:r>
      <w:proofErr w:type="gramStart"/>
      <w:r w:rsidRPr="00C4685B">
        <w:rPr>
          <w:rFonts w:ascii="Arial" w:hAnsi="Arial" w:cs="Arial"/>
          <w:sz w:val="20"/>
          <w:szCs w:val="20"/>
        </w:rPr>
        <w:t>_,  manifiesto</w:t>
      </w:r>
      <w:proofErr w:type="gramEnd"/>
      <w:r w:rsidRPr="00C4685B">
        <w:rPr>
          <w:rFonts w:ascii="Arial" w:hAnsi="Arial" w:cs="Arial"/>
          <w:sz w:val="20"/>
          <w:szCs w:val="20"/>
        </w:rPr>
        <w:t xml:space="preserve"> que con</w:t>
      </w:r>
      <w:r w:rsidRPr="00C4685B">
        <w:rPr>
          <w:rFonts w:ascii="Arial" w:hAnsi="Arial" w:cs="Arial"/>
          <w:color w:val="FF0000"/>
          <w:sz w:val="20"/>
          <w:szCs w:val="20"/>
        </w:rPr>
        <w:t xml:space="preserve"> </w:t>
      </w:r>
      <w:r w:rsidRPr="00C4685B">
        <w:rPr>
          <w:rFonts w:ascii="Arial" w:hAnsi="Arial" w:cs="Arial"/>
          <w:sz w:val="20"/>
          <w:szCs w:val="20"/>
        </w:rPr>
        <w:t xml:space="preserve">la adjudicación del presente proceso contractual </w:t>
      </w:r>
      <w:r w:rsidRPr="00C4685B">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0352B4B" w14:textId="77777777" w:rsidR="00C4685B" w:rsidRPr="00C4685B" w:rsidRDefault="00C4685B" w:rsidP="00C4685B">
      <w:pPr>
        <w:pStyle w:val="Sinespaciado1"/>
        <w:ind w:left="284" w:right="170"/>
        <w:jc w:val="both"/>
        <w:rPr>
          <w:rFonts w:ascii="Arial" w:hAnsi="Arial" w:cs="Arial"/>
          <w:color w:val="000000"/>
          <w:sz w:val="20"/>
          <w:szCs w:val="20"/>
        </w:rPr>
      </w:pPr>
    </w:p>
    <w:p w14:paraId="12CA7D84" w14:textId="77777777" w:rsidR="00C4685B" w:rsidRPr="00C4685B" w:rsidRDefault="00C4685B" w:rsidP="00C4685B">
      <w:pPr>
        <w:pStyle w:val="Sinespaciado1"/>
        <w:ind w:left="284" w:right="170"/>
        <w:jc w:val="both"/>
        <w:rPr>
          <w:rFonts w:ascii="Arial" w:hAnsi="Arial" w:cs="Arial"/>
          <w:color w:val="000000"/>
          <w:sz w:val="20"/>
          <w:szCs w:val="20"/>
        </w:rPr>
      </w:pPr>
      <w:r w:rsidRPr="00C4685B">
        <w:rPr>
          <w:rFonts w:ascii="Arial" w:hAnsi="Arial" w:cs="Arial"/>
          <w:color w:val="000000"/>
          <w:sz w:val="20"/>
          <w:szCs w:val="20"/>
        </w:rPr>
        <w:t>En cumplimiento de lo anterior, me comprometo a:</w:t>
      </w:r>
    </w:p>
    <w:p w14:paraId="7D3DFD4E" w14:textId="77777777" w:rsidR="00C4685B" w:rsidRPr="00C4685B" w:rsidRDefault="00C4685B" w:rsidP="00C4685B">
      <w:pPr>
        <w:pStyle w:val="Sinespaciado1"/>
        <w:ind w:left="284" w:right="170"/>
        <w:jc w:val="both"/>
        <w:rPr>
          <w:rFonts w:ascii="Arial" w:hAnsi="Arial" w:cs="Arial"/>
          <w:color w:val="000000"/>
          <w:sz w:val="20"/>
          <w:szCs w:val="20"/>
        </w:rPr>
      </w:pPr>
    </w:p>
    <w:p w14:paraId="4E2B8510"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lang w:val="es-ES"/>
        </w:rPr>
      </w:pPr>
      <w:r w:rsidRPr="00C4685B">
        <w:rPr>
          <w:rFonts w:ascii="Arial" w:hAnsi="Arial" w:cs="Arial"/>
          <w:sz w:val="20"/>
          <w:szCs w:val="20"/>
        </w:rPr>
        <w:t>Dar cumplimiento a la legislación ambiental colombiana vigente, de conformidad con la naturaleza de las actividades desarrolladas en el marco del contrato.</w:t>
      </w:r>
    </w:p>
    <w:p w14:paraId="769CA03C" w14:textId="77777777" w:rsidR="00C4685B" w:rsidRPr="00C4685B" w:rsidRDefault="00C4685B" w:rsidP="00C4685B">
      <w:pPr>
        <w:pStyle w:val="Sinespaciado1"/>
        <w:autoSpaceDE w:val="0"/>
        <w:autoSpaceDN w:val="0"/>
        <w:adjustRightInd w:val="0"/>
        <w:ind w:left="851" w:right="170"/>
        <w:jc w:val="both"/>
        <w:rPr>
          <w:rFonts w:ascii="Arial" w:hAnsi="Arial" w:cs="Arial"/>
          <w:sz w:val="20"/>
          <w:szCs w:val="20"/>
          <w:lang w:val="es-ES"/>
        </w:rPr>
      </w:pPr>
    </w:p>
    <w:p w14:paraId="71BC0D70"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rPr>
      </w:pPr>
      <w:r w:rsidRPr="00C4685B">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565C7467" w14:textId="77777777" w:rsidR="00C4685B" w:rsidRPr="00C4685B" w:rsidRDefault="00C4685B" w:rsidP="00C4685B">
      <w:pPr>
        <w:pStyle w:val="Sinespaciado1"/>
        <w:autoSpaceDE w:val="0"/>
        <w:autoSpaceDN w:val="0"/>
        <w:adjustRightInd w:val="0"/>
        <w:ind w:left="851" w:right="170"/>
        <w:jc w:val="both"/>
        <w:rPr>
          <w:rFonts w:ascii="Arial" w:hAnsi="Arial" w:cs="Arial"/>
          <w:sz w:val="20"/>
          <w:szCs w:val="20"/>
        </w:rPr>
      </w:pPr>
    </w:p>
    <w:p w14:paraId="33EA70DB"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rPr>
      </w:pPr>
      <w:r w:rsidRPr="00C4685B">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43F84871" w14:textId="77777777" w:rsidR="00C4685B" w:rsidRPr="00C4685B" w:rsidRDefault="00C4685B" w:rsidP="00C4685B">
      <w:pPr>
        <w:pStyle w:val="Sinespaciado1"/>
        <w:autoSpaceDE w:val="0"/>
        <w:autoSpaceDN w:val="0"/>
        <w:adjustRightInd w:val="0"/>
        <w:ind w:left="851" w:right="170" w:hanging="284"/>
        <w:jc w:val="both"/>
        <w:rPr>
          <w:rFonts w:ascii="Arial" w:hAnsi="Arial" w:cs="Arial"/>
          <w:sz w:val="20"/>
          <w:szCs w:val="20"/>
          <w:lang w:val="es-ES"/>
        </w:rPr>
      </w:pPr>
    </w:p>
    <w:p w14:paraId="26FFEA73" w14:textId="77777777" w:rsidR="00C4685B" w:rsidRPr="00C4685B" w:rsidRDefault="00C4685B" w:rsidP="002476C5">
      <w:pPr>
        <w:pStyle w:val="Prrafodelista"/>
        <w:numPr>
          <w:ilvl w:val="0"/>
          <w:numId w:val="49"/>
        </w:numPr>
        <w:autoSpaceDE w:val="0"/>
        <w:autoSpaceDN w:val="0"/>
        <w:adjustRightInd w:val="0"/>
        <w:ind w:left="851" w:right="170" w:hanging="284"/>
        <w:jc w:val="both"/>
        <w:rPr>
          <w:rFonts w:ascii="Arial" w:hAnsi="Arial" w:cs="Arial"/>
          <w:sz w:val="20"/>
          <w:szCs w:val="20"/>
        </w:rPr>
      </w:pPr>
      <w:r w:rsidRPr="00C4685B">
        <w:rPr>
          <w:rFonts w:ascii="Arial" w:hAnsi="Arial" w:cs="Arial"/>
          <w:sz w:val="20"/>
          <w:szCs w:val="20"/>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2D1F79F" w14:textId="77777777" w:rsidR="00C4685B" w:rsidRPr="00C4685B" w:rsidRDefault="00C4685B" w:rsidP="00C4685B">
      <w:pPr>
        <w:pStyle w:val="Prrafodelista"/>
        <w:ind w:left="851" w:right="170"/>
        <w:rPr>
          <w:rFonts w:ascii="Arial" w:hAnsi="Arial" w:cs="Arial"/>
          <w:sz w:val="20"/>
          <w:szCs w:val="20"/>
        </w:rPr>
      </w:pPr>
    </w:p>
    <w:p w14:paraId="0C15714C" w14:textId="77777777" w:rsidR="00C4685B" w:rsidRPr="00C4685B" w:rsidRDefault="00C4685B" w:rsidP="002476C5">
      <w:pPr>
        <w:pStyle w:val="Prrafodelista"/>
        <w:numPr>
          <w:ilvl w:val="0"/>
          <w:numId w:val="49"/>
        </w:numPr>
        <w:autoSpaceDE w:val="0"/>
        <w:autoSpaceDN w:val="0"/>
        <w:adjustRightInd w:val="0"/>
        <w:ind w:left="851" w:right="170" w:hanging="284"/>
        <w:jc w:val="both"/>
        <w:rPr>
          <w:rFonts w:ascii="Arial" w:hAnsi="Arial" w:cs="Arial"/>
          <w:sz w:val="20"/>
          <w:szCs w:val="20"/>
        </w:rPr>
      </w:pPr>
      <w:r w:rsidRPr="00C4685B">
        <w:rPr>
          <w:rFonts w:ascii="Arial" w:hAnsi="Arial" w:cs="Arial"/>
          <w:sz w:val="20"/>
          <w:szCs w:val="20"/>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2DA81E9E" w14:textId="77777777" w:rsidR="00C4685B" w:rsidRPr="00C4685B" w:rsidRDefault="00C4685B" w:rsidP="00C4685B">
      <w:pPr>
        <w:pStyle w:val="Sinespaciado1"/>
        <w:autoSpaceDE w:val="0"/>
        <w:autoSpaceDN w:val="0"/>
        <w:adjustRightInd w:val="0"/>
        <w:ind w:left="851" w:right="170" w:hanging="284"/>
        <w:jc w:val="both"/>
        <w:rPr>
          <w:rFonts w:ascii="Arial" w:hAnsi="Arial" w:cs="Arial"/>
          <w:sz w:val="20"/>
          <w:szCs w:val="20"/>
          <w:lang w:val="es-ES"/>
        </w:rPr>
      </w:pPr>
    </w:p>
    <w:p w14:paraId="25AB5B1B"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lang w:val="es-ES"/>
        </w:rPr>
      </w:pPr>
      <w:r w:rsidRPr="00C4685B">
        <w:rPr>
          <w:rFonts w:ascii="Arial" w:hAnsi="Arial" w:cs="Arial"/>
          <w:sz w:val="20"/>
          <w:szCs w:val="20"/>
          <w:lang w:val="es-ES"/>
        </w:rPr>
        <w:lastRenderedPageBreak/>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39D2EE21" w14:textId="77777777" w:rsidR="00C4685B" w:rsidRPr="00C4685B" w:rsidRDefault="00C4685B" w:rsidP="00C4685B">
      <w:pPr>
        <w:pStyle w:val="Sinespaciado1"/>
        <w:autoSpaceDE w:val="0"/>
        <w:autoSpaceDN w:val="0"/>
        <w:adjustRightInd w:val="0"/>
        <w:ind w:left="851" w:right="170"/>
        <w:jc w:val="both"/>
        <w:rPr>
          <w:rFonts w:ascii="Arial" w:hAnsi="Arial" w:cs="Arial"/>
          <w:sz w:val="20"/>
          <w:szCs w:val="20"/>
          <w:lang w:val="es-ES"/>
        </w:rPr>
      </w:pPr>
    </w:p>
    <w:p w14:paraId="6C06413A"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lang w:val="es-ES"/>
        </w:rPr>
      </w:pPr>
      <w:r w:rsidRPr="00C4685B">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470134B9" w14:textId="77777777" w:rsidR="00C4685B" w:rsidRPr="00C4685B" w:rsidRDefault="00C4685B" w:rsidP="00C4685B">
      <w:pPr>
        <w:pStyle w:val="Sinespaciado1"/>
        <w:autoSpaceDE w:val="0"/>
        <w:autoSpaceDN w:val="0"/>
        <w:adjustRightInd w:val="0"/>
        <w:ind w:left="851" w:right="170"/>
        <w:jc w:val="both"/>
        <w:rPr>
          <w:rFonts w:ascii="Arial" w:hAnsi="Arial" w:cs="Arial"/>
          <w:sz w:val="20"/>
          <w:szCs w:val="20"/>
          <w:lang w:val="es-ES"/>
        </w:rPr>
      </w:pPr>
    </w:p>
    <w:p w14:paraId="1450715B" w14:textId="77777777"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lang w:val="es-ES"/>
        </w:rPr>
      </w:pPr>
      <w:r w:rsidRPr="00C4685B">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6D1962DC" w14:textId="77777777" w:rsidR="00C4685B" w:rsidRPr="00C4685B" w:rsidRDefault="00C4685B" w:rsidP="00C4685B">
      <w:pPr>
        <w:pStyle w:val="Sinespaciado1"/>
        <w:autoSpaceDE w:val="0"/>
        <w:autoSpaceDN w:val="0"/>
        <w:adjustRightInd w:val="0"/>
        <w:ind w:left="851" w:right="170"/>
        <w:jc w:val="both"/>
        <w:rPr>
          <w:rFonts w:ascii="Arial" w:hAnsi="Arial" w:cs="Arial"/>
          <w:sz w:val="20"/>
          <w:szCs w:val="20"/>
          <w:lang w:val="es-ES"/>
        </w:rPr>
      </w:pPr>
    </w:p>
    <w:p w14:paraId="01F2719C" w14:textId="2BEBBD1C" w:rsidR="00C4685B" w:rsidRPr="00C4685B" w:rsidRDefault="00C4685B" w:rsidP="002476C5">
      <w:pPr>
        <w:pStyle w:val="Sinespaciado1"/>
        <w:numPr>
          <w:ilvl w:val="0"/>
          <w:numId w:val="49"/>
        </w:numPr>
        <w:autoSpaceDE w:val="0"/>
        <w:autoSpaceDN w:val="0"/>
        <w:adjustRightInd w:val="0"/>
        <w:ind w:left="851" w:right="170" w:hanging="284"/>
        <w:jc w:val="both"/>
        <w:rPr>
          <w:rFonts w:ascii="Arial" w:hAnsi="Arial" w:cs="Arial"/>
          <w:sz w:val="20"/>
          <w:szCs w:val="20"/>
          <w:lang w:val="es-ES"/>
        </w:rPr>
      </w:pPr>
      <w:r w:rsidRPr="00C4685B">
        <w:rPr>
          <w:rFonts w:ascii="Arial" w:hAnsi="Arial" w:cs="Arial"/>
          <w:sz w:val="20"/>
          <w:szCs w:val="20"/>
          <w:lang w:val="es-ES"/>
        </w:rPr>
        <w:t>En caso de que la prestación del servicio se realice en las instalaciones de la unidad, contribuir al cumplimiento de los programas ambientales establecidos por la</w:t>
      </w:r>
      <w:r w:rsidRPr="00C4685B">
        <w:rPr>
          <w:rFonts w:ascii="Arial" w:hAnsi="Arial" w:cs="Arial"/>
          <w:b/>
          <w:sz w:val="20"/>
          <w:szCs w:val="20"/>
          <w:lang w:val="es-ES"/>
        </w:rPr>
        <w:t xml:space="preserve"> REGIONAL DE ASEGURAMIENTO EN SALUD No. 8</w:t>
      </w:r>
      <w:r w:rsidRPr="00C4685B">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4CFD1F80" w14:textId="77777777" w:rsidR="00C4685B" w:rsidRPr="00C4685B" w:rsidRDefault="00C4685B" w:rsidP="00C4685B">
      <w:pPr>
        <w:pStyle w:val="Sinespaciado1"/>
        <w:autoSpaceDE w:val="0"/>
        <w:autoSpaceDN w:val="0"/>
        <w:adjustRightInd w:val="0"/>
        <w:ind w:left="284" w:right="170"/>
        <w:jc w:val="both"/>
        <w:rPr>
          <w:rFonts w:ascii="Arial" w:hAnsi="Arial" w:cs="Arial"/>
          <w:sz w:val="20"/>
          <w:szCs w:val="20"/>
          <w:lang w:val="es-ES"/>
        </w:rPr>
      </w:pPr>
    </w:p>
    <w:p w14:paraId="25AE4353" w14:textId="77777777" w:rsidR="00C4685B" w:rsidRPr="00C4685B" w:rsidRDefault="00C4685B" w:rsidP="00C4685B">
      <w:pPr>
        <w:adjustRightInd w:val="0"/>
        <w:ind w:left="284" w:right="170"/>
        <w:jc w:val="both"/>
        <w:rPr>
          <w:rFonts w:ascii="Arial" w:eastAsia="Calibri" w:hAnsi="Arial" w:cs="Arial"/>
          <w:sz w:val="20"/>
          <w:szCs w:val="20"/>
          <w:lang w:eastAsia="es-CO"/>
        </w:rPr>
      </w:pPr>
    </w:p>
    <w:p w14:paraId="29599F1F" w14:textId="77777777" w:rsidR="00C4685B" w:rsidRDefault="00C4685B" w:rsidP="00C4685B">
      <w:pPr>
        <w:adjustRightInd w:val="0"/>
        <w:ind w:left="284" w:right="170"/>
        <w:jc w:val="both"/>
        <w:rPr>
          <w:rFonts w:ascii="Arial" w:eastAsia="Calibri" w:hAnsi="Arial" w:cs="Arial"/>
          <w:sz w:val="20"/>
          <w:szCs w:val="20"/>
          <w:lang w:eastAsia="es-CO"/>
        </w:rPr>
      </w:pPr>
      <w:r w:rsidRPr="00C4685B">
        <w:rPr>
          <w:rFonts w:ascii="Arial" w:eastAsia="Calibri" w:hAnsi="Arial" w:cs="Arial"/>
          <w:sz w:val="20"/>
          <w:szCs w:val="20"/>
          <w:lang w:eastAsia="es-CO"/>
        </w:rPr>
        <w:t>El proponente:</w:t>
      </w:r>
    </w:p>
    <w:p w14:paraId="6B753F08" w14:textId="77777777" w:rsidR="00C4685B" w:rsidRDefault="00C4685B" w:rsidP="00C4685B">
      <w:pPr>
        <w:adjustRightInd w:val="0"/>
        <w:ind w:left="284" w:right="170"/>
        <w:jc w:val="both"/>
        <w:rPr>
          <w:rFonts w:ascii="Arial" w:eastAsia="Calibri" w:hAnsi="Arial" w:cs="Arial"/>
          <w:sz w:val="20"/>
          <w:szCs w:val="20"/>
          <w:lang w:eastAsia="es-CO"/>
        </w:rPr>
      </w:pPr>
    </w:p>
    <w:p w14:paraId="0C001969" w14:textId="77777777" w:rsidR="00C4685B" w:rsidRDefault="00C4685B" w:rsidP="00C4685B">
      <w:pPr>
        <w:adjustRightInd w:val="0"/>
        <w:ind w:left="284" w:right="170"/>
        <w:jc w:val="both"/>
        <w:rPr>
          <w:rFonts w:ascii="Arial" w:eastAsia="Calibri" w:hAnsi="Arial" w:cs="Arial"/>
          <w:sz w:val="20"/>
          <w:szCs w:val="20"/>
          <w:lang w:eastAsia="es-CO"/>
        </w:rPr>
      </w:pPr>
    </w:p>
    <w:p w14:paraId="7ADB7C3A" w14:textId="77777777" w:rsidR="00C4685B" w:rsidRPr="00C4685B" w:rsidRDefault="00C4685B" w:rsidP="00C4685B">
      <w:pPr>
        <w:adjustRightInd w:val="0"/>
        <w:ind w:left="284" w:right="170"/>
        <w:jc w:val="both"/>
        <w:rPr>
          <w:rFonts w:ascii="Arial" w:eastAsia="Calibri" w:hAnsi="Arial" w:cs="Arial"/>
          <w:sz w:val="20"/>
          <w:szCs w:val="20"/>
          <w:lang w:eastAsia="es-CO"/>
        </w:rPr>
      </w:pPr>
    </w:p>
    <w:p w14:paraId="6E3A252D" w14:textId="77777777" w:rsidR="00C4685B" w:rsidRPr="00C4685B" w:rsidRDefault="00C4685B" w:rsidP="00C4685B">
      <w:pPr>
        <w:ind w:left="284" w:right="170"/>
        <w:rPr>
          <w:rFonts w:ascii="Arial" w:hAnsi="Arial" w:cs="Arial"/>
          <w:sz w:val="20"/>
          <w:szCs w:val="20"/>
        </w:rPr>
      </w:pPr>
      <w:r w:rsidRPr="00C4685B">
        <w:rPr>
          <w:rFonts w:ascii="Arial" w:hAnsi="Arial" w:cs="Arial"/>
          <w:sz w:val="20"/>
          <w:szCs w:val="20"/>
        </w:rPr>
        <w:t xml:space="preserve">Firma del representante legal del proponente </w:t>
      </w:r>
    </w:p>
    <w:p w14:paraId="47B12309" w14:textId="77777777" w:rsidR="00C4685B" w:rsidRPr="00C4685B" w:rsidRDefault="00C4685B" w:rsidP="00C4685B">
      <w:pPr>
        <w:ind w:left="284" w:right="170"/>
        <w:contextualSpacing/>
        <w:rPr>
          <w:rFonts w:ascii="Arial" w:hAnsi="Arial" w:cs="Arial"/>
          <w:sz w:val="20"/>
          <w:szCs w:val="20"/>
          <w:lang w:eastAsia="es-CO"/>
        </w:rPr>
      </w:pPr>
      <w:r w:rsidRPr="00C4685B">
        <w:rPr>
          <w:rFonts w:ascii="Arial" w:hAnsi="Arial" w:cs="Arial"/>
          <w:sz w:val="20"/>
          <w:szCs w:val="20"/>
          <w:lang w:eastAsia="es-CO"/>
        </w:rPr>
        <w:t xml:space="preserve">Nombre o razón social del oferente: </w:t>
      </w:r>
      <w:r w:rsidRPr="00C4685B">
        <w:rPr>
          <w:rFonts w:ascii="Arial" w:eastAsia="Calibri" w:hAnsi="Arial" w:cs="Arial"/>
          <w:color w:val="FF8F8F"/>
          <w:sz w:val="20"/>
          <w:szCs w:val="20"/>
          <w:u w:val="single"/>
        </w:rPr>
        <w:t>Diligenciar el nombre completo del proponente</w:t>
      </w:r>
    </w:p>
    <w:p w14:paraId="7199FB7D" w14:textId="77777777" w:rsidR="00C4685B" w:rsidRPr="00C4685B" w:rsidRDefault="00C4685B" w:rsidP="00C4685B">
      <w:pPr>
        <w:ind w:left="284" w:right="170"/>
        <w:contextualSpacing/>
        <w:rPr>
          <w:rFonts w:ascii="Arial" w:hAnsi="Arial" w:cs="Arial"/>
          <w:color w:val="000000"/>
          <w:sz w:val="20"/>
          <w:szCs w:val="20"/>
        </w:rPr>
      </w:pPr>
      <w:r w:rsidRPr="00C4685B">
        <w:rPr>
          <w:rFonts w:ascii="Arial" w:hAnsi="Arial" w:cs="Arial"/>
          <w:sz w:val="20"/>
          <w:szCs w:val="20"/>
          <w:lang w:eastAsia="es-CO"/>
        </w:rPr>
        <w:t xml:space="preserve">Identificación (NIT </w:t>
      </w:r>
      <w:r w:rsidRPr="00C4685B">
        <w:rPr>
          <w:rFonts w:ascii="Segoe UI Symbol" w:eastAsia="MS Gothic" w:hAnsi="Segoe UI Symbol" w:cs="Segoe UI Symbol"/>
          <w:sz w:val="20"/>
          <w:szCs w:val="20"/>
          <w:lang w:eastAsia="es-CO"/>
        </w:rPr>
        <w:t>☐</w:t>
      </w:r>
      <w:r w:rsidRPr="00C4685B">
        <w:rPr>
          <w:rFonts w:ascii="Arial" w:hAnsi="Arial" w:cs="Arial"/>
          <w:sz w:val="20"/>
          <w:szCs w:val="20"/>
          <w:lang w:eastAsia="es-CO"/>
        </w:rPr>
        <w:t xml:space="preserve"> C.C </w:t>
      </w:r>
      <w:proofErr w:type="gramStart"/>
      <w:r w:rsidRPr="00C4685B">
        <w:rPr>
          <w:rFonts w:ascii="Segoe UI Symbol" w:eastAsia="MS Gothic" w:hAnsi="Segoe UI Symbol" w:cs="Segoe UI Symbol"/>
          <w:sz w:val="20"/>
          <w:szCs w:val="20"/>
          <w:lang w:eastAsia="es-CO"/>
        </w:rPr>
        <w:t>☐</w:t>
      </w:r>
      <w:r w:rsidRPr="00C4685B">
        <w:rPr>
          <w:rFonts w:ascii="Arial" w:hAnsi="Arial" w:cs="Arial"/>
          <w:sz w:val="20"/>
          <w:szCs w:val="20"/>
          <w:lang w:eastAsia="es-CO"/>
        </w:rPr>
        <w:t xml:space="preserve">  C.E</w:t>
      </w:r>
      <w:proofErr w:type="gramEnd"/>
      <w:r w:rsidRPr="00C4685B">
        <w:rPr>
          <w:rFonts w:ascii="Arial" w:hAnsi="Arial" w:cs="Arial"/>
          <w:sz w:val="20"/>
          <w:szCs w:val="20"/>
          <w:lang w:eastAsia="es-CO"/>
        </w:rPr>
        <w:t xml:space="preserve"> </w:t>
      </w:r>
      <w:r w:rsidRPr="00C4685B">
        <w:rPr>
          <w:rFonts w:ascii="Segoe UI Symbol" w:eastAsia="MS Gothic" w:hAnsi="Segoe UI Symbol" w:cs="Segoe UI Symbol"/>
          <w:sz w:val="20"/>
          <w:szCs w:val="20"/>
          <w:lang w:eastAsia="es-CO"/>
        </w:rPr>
        <w:t>☐</w:t>
      </w:r>
      <w:r w:rsidRPr="00C4685B">
        <w:rPr>
          <w:rFonts w:ascii="Arial" w:hAnsi="Arial" w:cs="Arial"/>
          <w:sz w:val="20"/>
          <w:szCs w:val="20"/>
          <w:lang w:eastAsia="es-CO"/>
        </w:rPr>
        <w:t>)</w:t>
      </w:r>
      <w:r w:rsidRPr="00C4685B">
        <w:rPr>
          <w:rFonts w:ascii="Arial" w:hAnsi="Arial" w:cs="Arial"/>
          <w:color w:val="000000"/>
          <w:sz w:val="20"/>
          <w:szCs w:val="20"/>
        </w:rPr>
        <w:t xml:space="preserve">: </w:t>
      </w:r>
      <w:r w:rsidRPr="00C4685B">
        <w:rPr>
          <w:rFonts w:ascii="Arial" w:eastAsia="Calibri" w:hAnsi="Arial" w:cs="Arial"/>
          <w:color w:val="FF8F8F"/>
          <w:sz w:val="20"/>
          <w:szCs w:val="20"/>
          <w:u w:val="single"/>
        </w:rPr>
        <w:t>Diligenciar la identificación del proponente</w:t>
      </w:r>
    </w:p>
    <w:p w14:paraId="3B51E7D7" w14:textId="77777777" w:rsidR="00C4685B" w:rsidRPr="00C4685B" w:rsidRDefault="00C4685B" w:rsidP="00C4685B">
      <w:pPr>
        <w:ind w:left="284" w:right="170"/>
        <w:contextualSpacing/>
        <w:rPr>
          <w:rFonts w:ascii="Arial" w:hAnsi="Arial" w:cs="Arial"/>
          <w:color w:val="000000"/>
          <w:sz w:val="20"/>
          <w:szCs w:val="20"/>
        </w:rPr>
      </w:pPr>
      <w:r w:rsidRPr="00C4685B">
        <w:rPr>
          <w:rFonts w:ascii="Arial" w:hAnsi="Arial" w:cs="Arial"/>
          <w:sz w:val="20"/>
          <w:szCs w:val="20"/>
          <w:lang w:eastAsia="es-CO"/>
        </w:rPr>
        <w:t>Nombre Representante Legal</w:t>
      </w:r>
      <w:r w:rsidRPr="00C4685B">
        <w:rPr>
          <w:rFonts w:ascii="Arial" w:hAnsi="Arial" w:cs="Arial"/>
          <w:color w:val="000000"/>
          <w:sz w:val="20"/>
          <w:szCs w:val="20"/>
        </w:rPr>
        <w:t xml:space="preserve">: </w:t>
      </w:r>
      <w:r w:rsidRPr="00C4685B">
        <w:rPr>
          <w:rFonts w:ascii="Arial" w:eastAsia="Calibri" w:hAnsi="Arial" w:cs="Arial"/>
          <w:color w:val="FF8F8F"/>
          <w:sz w:val="20"/>
          <w:szCs w:val="20"/>
          <w:u w:val="single"/>
        </w:rPr>
        <w:t>Diligenciar el nombre completo del representante legal</w:t>
      </w:r>
    </w:p>
    <w:p w14:paraId="5037FFA4" w14:textId="77777777" w:rsidR="00C4685B" w:rsidRPr="00C4685B" w:rsidRDefault="00C4685B" w:rsidP="00C4685B">
      <w:pPr>
        <w:ind w:left="284" w:right="170"/>
        <w:rPr>
          <w:rFonts w:ascii="Arial" w:hAnsi="Arial" w:cs="Arial"/>
          <w:color w:val="000000"/>
          <w:sz w:val="20"/>
          <w:szCs w:val="20"/>
        </w:rPr>
      </w:pPr>
      <w:r w:rsidRPr="00C4685B">
        <w:rPr>
          <w:rFonts w:ascii="Arial" w:hAnsi="Arial" w:cs="Arial"/>
          <w:color w:val="000000"/>
          <w:sz w:val="20"/>
          <w:szCs w:val="20"/>
        </w:rPr>
        <w:t xml:space="preserve">Identificación (C.C </w:t>
      </w:r>
      <w:proofErr w:type="gramStart"/>
      <w:r w:rsidRPr="00C4685B">
        <w:rPr>
          <w:rFonts w:ascii="Segoe UI Symbol" w:eastAsia="MS Gothic" w:hAnsi="Segoe UI Symbol" w:cs="Segoe UI Symbol"/>
          <w:sz w:val="20"/>
          <w:szCs w:val="20"/>
          <w:lang w:eastAsia="es-CO"/>
        </w:rPr>
        <w:t>☐</w:t>
      </w:r>
      <w:r w:rsidRPr="00C4685B">
        <w:rPr>
          <w:rFonts w:ascii="Arial" w:hAnsi="Arial" w:cs="Arial"/>
          <w:color w:val="000000"/>
          <w:sz w:val="20"/>
          <w:szCs w:val="20"/>
        </w:rPr>
        <w:t xml:space="preserve">  C.E.</w:t>
      </w:r>
      <w:proofErr w:type="gramEnd"/>
      <w:r w:rsidRPr="00C4685B">
        <w:rPr>
          <w:rFonts w:ascii="Arial" w:hAnsi="Arial" w:cs="Arial"/>
          <w:sz w:val="20"/>
          <w:szCs w:val="20"/>
          <w:lang w:eastAsia="es-CO"/>
        </w:rPr>
        <w:t xml:space="preserve"> </w:t>
      </w:r>
      <w:r w:rsidRPr="00C4685B">
        <w:rPr>
          <w:rFonts w:ascii="Segoe UI Symbol" w:eastAsia="MS Gothic" w:hAnsi="Segoe UI Symbol" w:cs="Segoe UI Symbol"/>
          <w:sz w:val="20"/>
          <w:szCs w:val="20"/>
          <w:lang w:eastAsia="es-CO"/>
        </w:rPr>
        <w:t>☐</w:t>
      </w:r>
      <w:r w:rsidRPr="00C4685B">
        <w:rPr>
          <w:rFonts w:ascii="Arial" w:hAnsi="Arial" w:cs="Arial"/>
          <w:sz w:val="20"/>
          <w:szCs w:val="20"/>
          <w:lang w:eastAsia="es-CO"/>
        </w:rPr>
        <w:t xml:space="preserve">) </w:t>
      </w:r>
      <w:r w:rsidRPr="00C4685B">
        <w:rPr>
          <w:rFonts w:ascii="Arial" w:eastAsia="Calibri" w:hAnsi="Arial" w:cs="Arial"/>
          <w:color w:val="FF8F8F"/>
          <w:sz w:val="20"/>
          <w:szCs w:val="20"/>
          <w:u w:val="single"/>
        </w:rPr>
        <w:t>Diligenciar el documento de identificación del representante legal</w:t>
      </w:r>
    </w:p>
    <w:p w14:paraId="0F571CEF" w14:textId="77777777" w:rsidR="00C4685B" w:rsidRPr="00C4685B" w:rsidRDefault="00C4685B" w:rsidP="00C4685B">
      <w:pPr>
        <w:ind w:left="284" w:right="170"/>
        <w:rPr>
          <w:rFonts w:ascii="Arial" w:hAnsi="Arial" w:cs="Arial"/>
          <w:color w:val="000000"/>
          <w:sz w:val="20"/>
          <w:szCs w:val="20"/>
        </w:rPr>
      </w:pPr>
      <w:r w:rsidRPr="00C4685B">
        <w:rPr>
          <w:rFonts w:ascii="Arial" w:hAnsi="Arial" w:cs="Arial"/>
          <w:color w:val="000000"/>
          <w:sz w:val="20"/>
          <w:szCs w:val="20"/>
        </w:rPr>
        <w:t xml:space="preserve">Dirección: </w:t>
      </w:r>
      <w:r w:rsidRPr="00C4685B">
        <w:rPr>
          <w:rFonts w:ascii="Arial" w:eastAsia="Calibri" w:hAnsi="Arial" w:cs="Arial"/>
          <w:color w:val="FF8F8F"/>
          <w:sz w:val="20"/>
          <w:szCs w:val="20"/>
          <w:u w:val="single"/>
        </w:rPr>
        <w:t>Diligenciar la dirección del proveedor</w:t>
      </w:r>
    </w:p>
    <w:p w14:paraId="1BFDB4F3" w14:textId="77777777" w:rsidR="00C4685B" w:rsidRPr="00C4685B" w:rsidRDefault="00C4685B" w:rsidP="00C4685B">
      <w:pPr>
        <w:ind w:left="284" w:right="170"/>
        <w:rPr>
          <w:rFonts w:ascii="Arial" w:hAnsi="Arial" w:cs="Arial"/>
          <w:sz w:val="20"/>
          <w:szCs w:val="20"/>
        </w:rPr>
      </w:pPr>
      <w:r w:rsidRPr="00C4685B">
        <w:rPr>
          <w:rFonts w:ascii="Arial" w:hAnsi="Arial" w:cs="Arial"/>
          <w:color w:val="000000"/>
          <w:sz w:val="20"/>
          <w:szCs w:val="20"/>
        </w:rPr>
        <w:t>Teléfono:</w:t>
      </w:r>
      <w:r w:rsidRPr="00C4685B">
        <w:rPr>
          <w:rFonts w:ascii="Arial" w:hAnsi="Arial" w:cs="Arial"/>
          <w:b/>
          <w:color w:val="000000"/>
          <w:sz w:val="20"/>
          <w:szCs w:val="20"/>
        </w:rPr>
        <w:t xml:space="preserve"> </w:t>
      </w:r>
      <w:r w:rsidRPr="00C4685B">
        <w:rPr>
          <w:rFonts w:ascii="Arial" w:eastAsia="Calibri" w:hAnsi="Arial" w:cs="Arial"/>
          <w:color w:val="FF8F8F"/>
          <w:sz w:val="20"/>
          <w:szCs w:val="20"/>
          <w:u w:val="single"/>
        </w:rPr>
        <w:t>Diligenciar teléfonos de contacto del proveedor</w:t>
      </w:r>
    </w:p>
    <w:p w14:paraId="6F1383A0" w14:textId="77777777" w:rsidR="00C4685B" w:rsidRPr="00C4685B" w:rsidRDefault="00C4685B" w:rsidP="00C4685B">
      <w:pPr>
        <w:ind w:left="284" w:right="170"/>
        <w:rPr>
          <w:rFonts w:ascii="Arial" w:hAnsi="Arial" w:cs="Arial"/>
          <w:sz w:val="20"/>
          <w:szCs w:val="20"/>
        </w:rPr>
      </w:pPr>
      <w:r w:rsidRPr="00C4685B">
        <w:rPr>
          <w:rFonts w:ascii="Arial" w:hAnsi="Arial" w:cs="Arial"/>
          <w:color w:val="000000"/>
          <w:sz w:val="20"/>
          <w:szCs w:val="20"/>
        </w:rPr>
        <w:t>Email:</w:t>
      </w:r>
      <w:r w:rsidRPr="00C4685B">
        <w:rPr>
          <w:rFonts w:ascii="Arial" w:hAnsi="Arial" w:cs="Arial"/>
          <w:b/>
          <w:color w:val="000000"/>
          <w:sz w:val="20"/>
          <w:szCs w:val="20"/>
        </w:rPr>
        <w:t xml:space="preserve"> </w:t>
      </w:r>
      <w:r w:rsidRPr="00C4685B">
        <w:rPr>
          <w:rFonts w:ascii="Arial" w:eastAsia="Calibri" w:hAnsi="Arial" w:cs="Arial"/>
          <w:color w:val="FF8F8F"/>
          <w:sz w:val="20"/>
          <w:szCs w:val="20"/>
          <w:u w:val="single"/>
        </w:rPr>
        <w:t>Diligenciar correo electrónico de notificaciones</w:t>
      </w:r>
    </w:p>
    <w:p w14:paraId="06EA6426" w14:textId="77777777" w:rsidR="00D51A37" w:rsidRDefault="00D51A37" w:rsidP="00905682">
      <w:pPr>
        <w:autoSpaceDE w:val="0"/>
        <w:autoSpaceDN w:val="0"/>
        <w:adjustRightInd w:val="0"/>
        <w:jc w:val="center"/>
        <w:rPr>
          <w:rFonts w:ascii="Arial" w:hAnsi="Arial" w:cs="Arial"/>
          <w:b/>
          <w:sz w:val="18"/>
          <w:szCs w:val="20"/>
        </w:rPr>
      </w:pPr>
    </w:p>
    <w:p w14:paraId="2F431B94" w14:textId="77777777" w:rsidR="00650305" w:rsidRDefault="00650305" w:rsidP="00905682">
      <w:pPr>
        <w:autoSpaceDE w:val="0"/>
        <w:autoSpaceDN w:val="0"/>
        <w:adjustRightInd w:val="0"/>
        <w:jc w:val="center"/>
        <w:rPr>
          <w:rFonts w:ascii="Arial" w:hAnsi="Arial" w:cs="Arial"/>
          <w:b/>
          <w:sz w:val="18"/>
          <w:szCs w:val="20"/>
        </w:rPr>
      </w:pPr>
    </w:p>
    <w:p w14:paraId="3C85CA9E" w14:textId="77777777" w:rsidR="00650305" w:rsidRDefault="00650305" w:rsidP="00905682">
      <w:pPr>
        <w:autoSpaceDE w:val="0"/>
        <w:autoSpaceDN w:val="0"/>
        <w:adjustRightInd w:val="0"/>
        <w:jc w:val="center"/>
        <w:rPr>
          <w:rFonts w:ascii="Arial" w:hAnsi="Arial" w:cs="Arial"/>
          <w:b/>
          <w:sz w:val="18"/>
          <w:szCs w:val="20"/>
        </w:rPr>
      </w:pPr>
    </w:p>
    <w:p w14:paraId="73BADEAB" w14:textId="77777777" w:rsidR="00650305" w:rsidRDefault="00650305" w:rsidP="00905682">
      <w:pPr>
        <w:autoSpaceDE w:val="0"/>
        <w:autoSpaceDN w:val="0"/>
        <w:adjustRightInd w:val="0"/>
        <w:jc w:val="center"/>
        <w:rPr>
          <w:rFonts w:ascii="Arial" w:hAnsi="Arial" w:cs="Arial"/>
          <w:b/>
          <w:sz w:val="18"/>
          <w:szCs w:val="20"/>
        </w:rPr>
      </w:pPr>
    </w:p>
    <w:p w14:paraId="2CE7DB17" w14:textId="77777777" w:rsidR="00C4685B" w:rsidRDefault="00C4685B" w:rsidP="00905682">
      <w:pPr>
        <w:autoSpaceDE w:val="0"/>
        <w:autoSpaceDN w:val="0"/>
        <w:adjustRightInd w:val="0"/>
        <w:jc w:val="center"/>
        <w:rPr>
          <w:rFonts w:ascii="Arial" w:hAnsi="Arial" w:cs="Arial"/>
          <w:b/>
          <w:sz w:val="18"/>
          <w:szCs w:val="20"/>
        </w:rPr>
      </w:pPr>
    </w:p>
    <w:p w14:paraId="55CCC936" w14:textId="77777777" w:rsidR="00C4685B" w:rsidRDefault="00C4685B" w:rsidP="00905682">
      <w:pPr>
        <w:autoSpaceDE w:val="0"/>
        <w:autoSpaceDN w:val="0"/>
        <w:adjustRightInd w:val="0"/>
        <w:jc w:val="center"/>
        <w:rPr>
          <w:rFonts w:ascii="Arial" w:hAnsi="Arial" w:cs="Arial"/>
          <w:b/>
          <w:sz w:val="18"/>
          <w:szCs w:val="20"/>
        </w:rPr>
      </w:pPr>
    </w:p>
    <w:p w14:paraId="2C500961" w14:textId="77777777" w:rsidR="00C4685B" w:rsidRDefault="00C4685B" w:rsidP="00905682">
      <w:pPr>
        <w:autoSpaceDE w:val="0"/>
        <w:autoSpaceDN w:val="0"/>
        <w:adjustRightInd w:val="0"/>
        <w:jc w:val="center"/>
        <w:rPr>
          <w:rFonts w:ascii="Arial" w:hAnsi="Arial" w:cs="Arial"/>
          <w:b/>
          <w:sz w:val="18"/>
          <w:szCs w:val="20"/>
        </w:rPr>
      </w:pPr>
    </w:p>
    <w:p w14:paraId="1584877D" w14:textId="77777777" w:rsidR="00C4685B" w:rsidRDefault="00C4685B" w:rsidP="00905682">
      <w:pPr>
        <w:autoSpaceDE w:val="0"/>
        <w:autoSpaceDN w:val="0"/>
        <w:adjustRightInd w:val="0"/>
        <w:jc w:val="center"/>
        <w:rPr>
          <w:rFonts w:ascii="Arial" w:hAnsi="Arial" w:cs="Arial"/>
          <w:b/>
          <w:sz w:val="18"/>
          <w:szCs w:val="20"/>
        </w:rPr>
      </w:pPr>
    </w:p>
    <w:p w14:paraId="184E7132" w14:textId="77777777" w:rsidR="00C4685B" w:rsidRDefault="00C4685B" w:rsidP="00905682">
      <w:pPr>
        <w:autoSpaceDE w:val="0"/>
        <w:autoSpaceDN w:val="0"/>
        <w:adjustRightInd w:val="0"/>
        <w:jc w:val="center"/>
        <w:rPr>
          <w:rFonts w:ascii="Arial" w:hAnsi="Arial" w:cs="Arial"/>
          <w:b/>
          <w:sz w:val="18"/>
          <w:szCs w:val="20"/>
        </w:rPr>
      </w:pPr>
    </w:p>
    <w:p w14:paraId="14595A24" w14:textId="77777777" w:rsidR="00C4685B" w:rsidRDefault="00C4685B" w:rsidP="00905682">
      <w:pPr>
        <w:autoSpaceDE w:val="0"/>
        <w:autoSpaceDN w:val="0"/>
        <w:adjustRightInd w:val="0"/>
        <w:jc w:val="center"/>
        <w:rPr>
          <w:rFonts w:ascii="Arial" w:hAnsi="Arial" w:cs="Arial"/>
          <w:b/>
          <w:sz w:val="18"/>
          <w:szCs w:val="20"/>
        </w:rPr>
      </w:pPr>
    </w:p>
    <w:p w14:paraId="42E3DBCA" w14:textId="77777777" w:rsidR="00C4685B" w:rsidRDefault="00C4685B" w:rsidP="00905682">
      <w:pPr>
        <w:autoSpaceDE w:val="0"/>
        <w:autoSpaceDN w:val="0"/>
        <w:adjustRightInd w:val="0"/>
        <w:jc w:val="center"/>
        <w:rPr>
          <w:rFonts w:ascii="Arial" w:hAnsi="Arial" w:cs="Arial"/>
          <w:b/>
          <w:sz w:val="18"/>
          <w:szCs w:val="20"/>
        </w:rPr>
      </w:pPr>
    </w:p>
    <w:p w14:paraId="3A739D83" w14:textId="77777777" w:rsidR="00C4685B" w:rsidRDefault="00C4685B" w:rsidP="00905682">
      <w:pPr>
        <w:autoSpaceDE w:val="0"/>
        <w:autoSpaceDN w:val="0"/>
        <w:adjustRightInd w:val="0"/>
        <w:jc w:val="center"/>
        <w:rPr>
          <w:rFonts w:ascii="Arial" w:hAnsi="Arial" w:cs="Arial"/>
          <w:b/>
          <w:sz w:val="18"/>
          <w:szCs w:val="20"/>
        </w:rPr>
      </w:pPr>
    </w:p>
    <w:p w14:paraId="006E8F39" w14:textId="77777777" w:rsidR="00C4685B" w:rsidRDefault="00C4685B" w:rsidP="00905682">
      <w:pPr>
        <w:autoSpaceDE w:val="0"/>
        <w:autoSpaceDN w:val="0"/>
        <w:adjustRightInd w:val="0"/>
        <w:jc w:val="center"/>
        <w:rPr>
          <w:rFonts w:ascii="Arial" w:hAnsi="Arial" w:cs="Arial"/>
          <w:b/>
          <w:sz w:val="18"/>
          <w:szCs w:val="20"/>
        </w:rPr>
      </w:pPr>
    </w:p>
    <w:p w14:paraId="2C792F03" w14:textId="77777777" w:rsidR="00C4685B" w:rsidRDefault="00C4685B" w:rsidP="00905682">
      <w:pPr>
        <w:autoSpaceDE w:val="0"/>
        <w:autoSpaceDN w:val="0"/>
        <w:adjustRightInd w:val="0"/>
        <w:jc w:val="center"/>
        <w:rPr>
          <w:rFonts w:ascii="Arial" w:hAnsi="Arial" w:cs="Arial"/>
          <w:b/>
          <w:sz w:val="18"/>
          <w:szCs w:val="20"/>
        </w:rPr>
      </w:pPr>
    </w:p>
    <w:p w14:paraId="400D4D7F" w14:textId="77777777" w:rsidR="00C4685B" w:rsidRDefault="00C4685B" w:rsidP="00905682">
      <w:pPr>
        <w:autoSpaceDE w:val="0"/>
        <w:autoSpaceDN w:val="0"/>
        <w:adjustRightInd w:val="0"/>
        <w:jc w:val="center"/>
        <w:rPr>
          <w:rFonts w:ascii="Arial" w:hAnsi="Arial" w:cs="Arial"/>
          <w:b/>
          <w:sz w:val="18"/>
          <w:szCs w:val="20"/>
        </w:rPr>
      </w:pPr>
    </w:p>
    <w:p w14:paraId="5962EA72" w14:textId="77777777" w:rsidR="00C4685B" w:rsidRDefault="00C4685B" w:rsidP="00905682">
      <w:pPr>
        <w:autoSpaceDE w:val="0"/>
        <w:autoSpaceDN w:val="0"/>
        <w:adjustRightInd w:val="0"/>
        <w:jc w:val="center"/>
        <w:rPr>
          <w:rFonts w:ascii="Arial" w:hAnsi="Arial" w:cs="Arial"/>
          <w:b/>
          <w:sz w:val="18"/>
          <w:szCs w:val="20"/>
        </w:rPr>
      </w:pPr>
    </w:p>
    <w:p w14:paraId="42C90FC0" w14:textId="77777777" w:rsidR="00C4685B" w:rsidRDefault="00C4685B" w:rsidP="00905682">
      <w:pPr>
        <w:autoSpaceDE w:val="0"/>
        <w:autoSpaceDN w:val="0"/>
        <w:adjustRightInd w:val="0"/>
        <w:jc w:val="center"/>
        <w:rPr>
          <w:rFonts w:ascii="Arial" w:hAnsi="Arial" w:cs="Arial"/>
          <w:b/>
          <w:sz w:val="18"/>
          <w:szCs w:val="20"/>
        </w:rPr>
      </w:pPr>
    </w:p>
    <w:p w14:paraId="366E07A7" w14:textId="77777777" w:rsidR="00C4685B" w:rsidRDefault="00C4685B" w:rsidP="00905682">
      <w:pPr>
        <w:autoSpaceDE w:val="0"/>
        <w:autoSpaceDN w:val="0"/>
        <w:adjustRightInd w:val="0"/>
        <w:jc w:val="center"/>
        <w:rPr>
          <w:rFonts w:ascii="Arial" w:hAnsi="Arial" w:cs="Arial"/>
          <w:b/>
          <w:sz w:val="18"/>
          <w:szCs w:val="20"/>
        </w:rPr>
      </w:pPr>
    </w:p>
    <w:p w14:paraId="36284F69" w14:textId="77777777" w:rsidR="00C4685B" w:rsidRDefault="00C4685B" w:rsidP="00905682">
      <w:pPr>
        <w:autoSpaceDE w:val="0"/>
        <w:autoSpaceDN w:val="0"/>
        <w:adjustRightInd w:val="0"/>
        <w:jc w:val="center"/>
        <w:rPr>
          <w:rFonts w:ascii="Arial" w:hAnsi="Arial" w:cs="Arial"/>
          <w:b/>
          <w:sz w:val="18"/>
          <w:szCs w:val="20"/>
        </w:rPr>
      </w:pPr>
    </w:p>
    <w:p w14:paraId="437B3C65" w14:textId="77777777" w:rsidR="00C4685B" w:rsidRDefault="00C4685B" w:rsidP="00905682">
      <w:pPr>
        <w:autoSpaceDE w:val="0"/>
        <w:autoSpaceDN w:val="0"/>
        <w:adjustRightInd w:val="0"/>
        <w:jc w:val="center"/>
        <w:rPr>
          <w:rFonts w:ascii="Arial" w:hAnsi="Arial" w:cs="Arial"/>
          <w:b/>
          <w:sz w:val="18"/>
          <w:szCs w:val="20"/>
        </w:rPr>
      </w:pPr>
    </w:p>
    <w:p w14:paraId="69C8D2F1" w14:textId="77777777" w:rsidR="00C4685B" w:rsidRDefault="00C4685B" w:rsidP="00905682">
      <w:pPr>
        <w:autoSpaceDE w:val="0"/>
        <w:autoSpaceDN w:val="0"/>
        <w:adjustRightInd w:val="0"/>
        <w:jc w:val="center"/>
        <w:rPr>
          <w:rFonts w:ascii="Arial" w:hAnsi="Arial" w:cs="Arial"/>
          <w:b/>
          <w:sz w:val="18"/>
          <w:szCs w:val="20"/>
        </w:rPr>
      </w:pPr>
    </w:p>
    <w:p w14:paraId="5851691A" w14:textId="77777777" w:rsidR="00C4685B" w:rsidRDefault="00C4685B" w:rsidP="00905682">
      <w:pPr>
        <w:autoSpaceDE w:val="0"/>
        <w:autoSpaceDN w:val="0"/>
        <w:adjustRightInd w:val="0"/>
        <w:jc w:val="center"/>
        <w:rPr>
          <w:rFonts w:ascii="Arial" w:hAnsi="Arial" w:cs="Arial"/>
          <w:b/>
          <w:sz w:val="18"/>
          <w:szCs w:val="20"/>
        </w:rPr>
      </w:pPr>
    </w:p>
    <w:p w14:paraId="4639E675" w14:textId="77777777" w:rsidR="00C4685B" w:rsidRDefault="00C4685B" w:rsidP="00905682">
      <w:pPr>
        <w:autoSpaceDE w:val="0"/>
        <w:autoSpaceDN w:val="0"/>
        <w:adjustRightInd w:val="0"/>
        <w:jc w:val="center"/>
        <w:rPr>
          <w:rFonts w:ascii="Arial" w:hAnsi="Arial" w:cs="Arial"/>
          <w:b/>
          <w:sz w:val="18"/>
          <w:szCs w:val="20"/>
        </w:rPr>
      </w:pPr>
    </w:p>
    <w:p w14:paraId="4A7B5BBE" w14:textId="77777777" w:rsidR="00F22B37" w:rsidRDefault="00F22B37" w:rsidP="00905682">
      <w:pPr>
        <w:autoSpaceDE w:val="0"/>
        <w:autoSpaceDN w:val="0"/>
        <w:adjustRightInd w:val="0"/>
        <w:jc w:val="center"/>
        <w:rPr>
          <w:rFonts w:ascii="Arial" w:hAnsi="Arial" w:cs="Arial"/>
          <w:b/>
          <w:sz w:val="18"/>
          <w:szCs w:val="20"/>
        </w:rPr>
      </w:pPr>
    </w:p>
    <w:p w14:paraId="0B86228F" w14:textId="77777777" w:rsidR="00F22B37" w:rsidRDefault="00F22B37" w:rsidP="00905682">
      <w:pPr>
        <w:autoSpaceDE w:val="0"/>
        <w:autoSpaceDN w:val="0"/>
        <w:adjustRightInd w:val="0"/>
        <w:jc w:val="center"/>
        <w:rPr>
          <w:rFonts w:ascii="Arial" w:hAnsi="Arial" w:cs="Arial"/>
          <w:b/>
          <w:sz w:val="18"/>
          <w:szCs w:val="20"/>
        </w:rPr>
      </w:pPr>
    </w:p>
    <w:p w14:paraId="786C5AEC" w14:textId="77777777" w:rsidR="00F22B37" w:rsidRDefault="00F22B37" w:rsidP="00905682">
      <w:pPr>
        <w:autoSpaceDE w:val="0"/>
        <w:autoSpaceDN w:val="0"/>
        <w:adjustRightInd w:val="0"/>
        <w:jc w:val="center"/>
        <w:rPr>
          <w:rFonts w:ascii="Arial" w:hAnsi="Arial" w:cs="Arial"/>
          <w:b/>
          <w:sz w:val="18"/>
          <w:szCs w:val="20"/>
        </w:rPr>
      </w:pPr>
    </w:p>
    <w:p w14:paraId="5A408581" w14:textId="77777777" w:rsidR="00F22B37" w:rsidRDefault="00F22B37" w:rsidP="00905682">
      <w:pPr>
        <w:autoSpaceDE w:val="0"/>
        <w:autoSpaceDN w:val="0"/>
        <w:adjustRightInd w:val="0"/>
        <w:jc w:val="center"/>
        <w:rPr>
          <w:rFonts w:ascii="Arial" w:hAnsi="Arial" w:cs="Arial"/>
          <w:b/>
          <w:sz w:val="18"/>
          <w:szCs w:val="20"/>
        </w:rPr>
      </w:pPr>
    </w:p>
    <w:p w14:paraId="7443AE04" w14:textId="77777777" w:rsidR="00C4685B" w:rsidRDefault="00C4685B" w:rsidP="00905682">
      <w:pPr>
        <w:autoSpaceDE w:val="0"/>
        <w:autoSpaceDN w:val="0"/>
        <w:adjustRightInd w:val="0"/>
        <w:jc w:val="center"/>
        <w:rPr>
          <w:rFonts w:ascii="Arial" w:hAnsi="Arial" w:cs="Arial"/>
          <w:b/>
          <w:sz w:val="18"/>
          <w:szCs w:val="20"/>
        </w:rPr>
      </w:pPr>
    </w:p>
    <w:p w14:paraId="6377CEE8" w14:textId="77777777" w:rsidR="00C4685B" w:rsidRDefault="00C4685B" w:rsidP="00905682">
      <w:pPr>
        <w:autoSpaceDE w:val="0"/>
        <w:autoSpaceDN w:val="0"/>
        <w:adjustRightInd w:val="0"/>
        <w:jc w:val="center"/>
        <w:rPr>
          <w:rFonts w:ascii="Arial" w:hAnsi="Arial" w:cs="Arial"/>
          <w:b/>
          <w:sz w:val="18"/>
          <w:szCs w:val="20"/>
        </w:rPr>
      </w:pPr>
    </w:p>
    <w:p w14:paraId="62FD4D11" w14:textId="77777777" w:rsidR="00650305" w:rsidRPr="00650305" w:rsidRDefault="00650305" w:rsidP="00E50EA0">
      <w:pPr>
        <w:autoSpaceDE w:val="0"/>
        <w:autoSpaceDN w:val="0"/>
        <w:adjustRightInd w:val="0"/>
        <w:rPr>
          <w:rFonts w:ascii="Arial" w:hAnsi="Arial" w:cs="Arial"/>
          <w:b/>
          <w:sz w:val="18"/>
          <w:szCs w:val="20"/>
        </w:rPr>
      </w:pPr>
    </w:p>
    <w:p w14:paraId="312459A5" w14:textId="5A305CE0" w:rsidR="00D51A37" w:rsidRDefault="00D51A37" w:rsidP="00D51A37">
      <w:pPr>
        <w:autoSpaceDE w:val="0"/>
        <w:autoSpaceDN w:val="0"/>
        <w:adjustRightInd w:val="0"/>
        <w:jc w:val="center"/>
        <w:rPr>
          <w:rFonts w:ascii="Arial" w:hAnsi="Arial" w:cs="Arial"/>
          <w:b/>
          <w:sz w:val="20"/>
          <w:szCs w:val="20"/>
        </w:rPr>
      </w:pPr>
      <w:r>
        <w:rPr>
          <w:rFonts w:ascii="Arial" w:hAnsi="Arial" w:cs="Arial"/>
          <w:b/>
          <w:sz w:val="20"/>
          <w:szCs w:val="20"/>
        </w:rPr>
        <w:t>FORMULARIO No. 9</w:t>
      </w:r>
    </w:p>
    <w:p w14:paraId="32B6B4E7" w14:textId="77777777" w:rsidR="00D51A37" w:rsidRPr="00F465B7" w:rsidRDefault="00D51A37" w:rsidP="00905682">
      <w:pPr>
        <w:autoSpaceDE w:val="0"/>
        <w:autoSpaceDN w:val="0"/>
        <w:adjustRightInd w:val="0"/>
        <w:jc w:val="center"/>
        <w:rPr>
          <w:rFonts w:ascii="Arial" w:hAnsi="Arial" w:cs="Arial"/>
          <w:b/>
          <w:sz w:val="20"/>
          <w:szCs w:val="20"/>
        </w:rPr>
      </w:pPr>
    </w:p>
    <w:p w14:paraId="71AED3F4" w14:textId="61B7F5EC" w:rsidR="00905682" w:rsidRDefault="00D51A37"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CORRESPONDE AL TÉCNICO</w:t>
      </w:r>
    </w:p>
    <w:p w14:paraId="696239D8" w14:textId="77777777" w:rsidR="00D51A37" w:rsidRPr="00F465B7" w:rsidRDefault="00D51A37" w:rsidP="00905682">
      <w:pPr>
        <w:autoSpaceDE w:val="0"/>
        <w:autoSpaceDN w:val="0"/>
        <w:adjustRightInd w:val="0"/>
        <w:jc w:val="center"/>
        <w:rPr>
          <w:rFonts w:ascii="Arial" w:hAnsi="Arial" w:cs="Arial"/>
          <w:b/>
          <w:sz w:val="20"/>
          <w:szCs w:val="20"/>
        </w:rPr>
      </w:pPr>
    </w:p>
    <w:p w14:paraId="4266E492" w14:textId="77777777" w:rsidR="00237B2E" w:rsidRPr="00CB15A8" w:rsidRDefault="00000000" w:rsidP="00D51A37">
      <w:pPr>
        <w:ind w:left="142" w:right="170"/>
        <w:jc w:val="both"/>
        <w:rPr>
          <w:rFonts w:ascii="Arial" w:hAnsi="Arial" w:cs="Arial"/>
          <w:sz w:val="20"/>
          <w:szCs w:val="20"/>
        </w:rPr>
      </w:pPr>
      <w:sdt>
        <w:sdtPr>
          <w:rPr>
            <w:rFonts w:ascii="Arial" w:hAnsi="Arial" w:cs="Arial"/>
            <w:sz w:val="20"/>
            <w:szCs w:val="20"/>
          </w:rPr>
          <w:id w:val="-1460413065"/>
          <w:placeholder>
            <w:docPart w:val="D541DD4932684ACD9FF952ECD94F609F"/>
          </w:placeholder>
          <w:showingPlcHdr/>
          <w15:color w:val="800000"/>
          <w:text/>
        </w:sdtPr>
        <w:sdtContent>
          <w:r w:rsidR="00237B2E" w:rsidRPr="00CB15A8">
            <w:rPr>
              <w:rStyle w:val="Textodelmarcadordeposicin"/>
              <w:rFonts w:ascii="Arial" w:hAnsi="Arial" w:cs="Arial"/>
              <w:color w:val="FF8F8F"/>
              <w:sz w:val="20"/>
              <w:szCs w:val="20"/>
              <w:u w:val="single"/>
            </w:rPr>
            <w:t>Ciudad</w:t>
          </w:r>
        </w:sdtContent>
      </w:sdt>
      <w:r w:rsidR="00237B2E" w:rsidRPr="00CB15A8">
        <w:rPr>
          <w:rFonts w:ascii="Arial" w:hAnsi="Arial" w:cs="Arial"/>
          <w:sz w:val="20"/>
          <w:szCs w:val="20"/>
        </w:rPr>
        <w:t xml:space="preserve">, </w:t>
      </w:r>
      <w:sdt>
        <w:sdtPr>
          <w:rPr>
            <w:rFonts w:ascii="Arial" w:hAnsi="Arial" w:cs="Arial"/>
            <w:sz w:val="20"/>
            <w:szCs w:val="20"/>
          </w:rPr>
          <w:id w:val="-2040965824"/>
          <w:placeholder>
            <w:docPart w:val="57A3C52D76CE46839EC258A08ABB7F01"/>
          </w:placeholder>
          <w:showingPlcHdr/>
          <w15:color w:val="800000"/>
          <w:date w:fullDate="2021-04-13T00:00:00Z">
            <w:dateFormat w:val="d 'de' MMMM 'de' yyyy"/>
            <w:lid w:val="es-CO"/>
            <w:storeMappedDataAs w:val="dateTime"/>
            <w:calendar w:val="gregorian"/>
          </w:date>
        </w:sdtPr>
        <w:sdtContent>
          <w:r w:rsidR="00237B2E" w:rsidRPr="00CB15A8">
            <w:rPr>
              <w:rStyle w:val="Textodelmarcadordeposicin"/>
              <w:rFonts w:ascii="Arial" w:hAnsi="Arial" w:cs="Arial"/>
              <w:color w:val="FF8F8F"/>
              <w:sz w:val="20"/>
              <w:szCs w:val="20"/>
            </w:rPr>
            <w:t>seleccionar la fecha.</w:t>
          </w:r>
        </w:sdtContent>
      </w:sdt>
    </w:p>
    <w:p w14:paraId="005B7A0D" w14:textId="77777777" w:rsidR="00237B2E" w:rsidRPr="00872BD9" w:rsidRDefault="00237B2E" w:rsidP="00D51A37">
      <w:pPr>
        <w:pStyle w:val="Sinespaciado1"/>
        <w:ind w:left="142" w:right="170"/>
        <w:jc w:val="both"/>
        <w:rPr>
          <w:rFonts w:ascii="Arial" w:hAnsi="Arial" w:cs="Arial"/>
          <w:sz w:val="14"/>
          <w:szCs w:val="14"/>
          <w:lang w:val="es-MX"/>
        </w:rPr>
      </w:pPr>
    </w:p>
    <w:p w14:paraId="5066035D" w14:textId="77777777" w:rsidR="00237B2E" w:rsidRPr="00E50EA0" w:rsidRDefault="00237B2E" w:rsidP="00D51A37">
      <w:pPr>
        <w:pStyle w:val="Sinespaciado1"/>
        <w:ind w:left="142" w:right="170"/>
        <w:jc w:val="both"/>
        <w:rPr>
          <w:rFonts w:ascii="Arial" w:hAnsi="Arial" w:cs="Arial"/>
          <w:bCs/>
          <w:sz w:val="18"/>
          <w:szCs w:val="18"/>
          <w:lang w:val="es-MX"/>
        </w:rPr>
      </w:pPr>
      <w:r w:rsidRPr="00E50EA0">
        <w:rPr>
          <w:rFonts w:ascii="Arial" w:hAnsi="Arial" w:cs="Arial"/>
          <w:bCs/>
          <w:sz w:val="18"/>
          <w:szCs w:val="18"/>
          <w:lang w:val="es-MX"/>
        </w:rPr>
        <w:t>Señores</w:t>
      </w:r>
    </w:p>
    <w:p w14:paraId="1A2AC404" w14:textId="77777777" w:rsidR="00237B2E" w:rsidRPr="00E50EA0" w:rsidRDefault="00237B2E" w:rsidP="00D51A37">
      <w:pPr>
        <w:pStyle w:val="Sinespaciado1"/>
        <w:ind w:left="142" w:right="170"/>
        <w:jc w:val="both"/>
        <w:rPr>
          <w:rFonts w:ascii="Arial" w:hAnsi="Arial" w:cs="Arial"/>
          <w:b/>
          <w:bCs/>
          <w:sz w:val="18"/>
          <w:szCs w:val="18"/>
          <w:lang w:val="es-MX"/>
        </w:rPr>
      </w:pPr>
      <w:r w:rsidRPr="00E50EA0">
        <w:rPr>
          <w:rFonts w:ascii="Arial" w:hAnsi="Arial" w:cs="Arial"/>
          <w:b/>
          <w:bCs/>
          <w:sz w:val="18"/>
          <w:szCs w:val="18"/>
          <w:lang w:val="es-MX"/>
        </w:rPr>
        <w:t>REGIONAL DE ASEGURAMIENTO EN SALUD No. 8</w:t>
      </w:r>
    </w:p>
    <w:p w14:paraId="75AE8220" w14:textId="77777777" w:rsidR="00237B2E" w:rsidRPr="00E50EA0" w:rsidRDefault="00237B2E" w:rsidP="00D51A37">
      <w:pPr>
        <w:pStyle w:val="Sinespaciado1"/>
        <w:ind w:left="142" w:right="170"/>
        <w:jc w:val="both"/>
        <w:rPr>
          <w:rFonts w:ascii="Arial" w:eastAsia="Calibri" w:hAnsi="Arial" w:cs="Arial"/>
          <w:b/>
          <w:sz w:val="18"/>
          <w:szCs w:val="18"/>
        </w:rPr>
      </w:pPr>
      <w:r w:rsidRPr="00E50EA0">
        <w:rPr>
          <w:rFonts w:ascii="Arial" w:eastAsia="Calibri" w:hAnsi="Arial" w:cs="Arial"/>
          <w:sz w:val="18"/>
          <w:szCs w:val="18"/>
        </w:rPr>
        <w:t>Avenida Circunvalar No. 45-124</w:t>
      </w:r>
    </w:p>
    <w:p w14:paraId="42C2FA10" w14:textId="77777777" w:rsidR="00237B2E" w:rsidRPr="00E50EA0" w:rsidRDefault="00237B2E" w:rsidP="00D51A37">
      <w:pPr>
        <w:pStyle w:val="Sinespaciado1"/>
        <w:ind w:left="142" w:right="170"/>
        <w:jc w:val="both"/>
        <w:rPr>
          <w:rFonts w:ascii="Arial" w:hAnsi="Arial" w:cs="Arial"/>
          <w:sz w:val="18"/>
          <w:szCs w:val="18"/>
          <w:lang w:val="es-MX"/>
        </w:rPr>
      </w:pPr>
      <w:r w:rsidRPr="00E50EA0">
        <w:rPr>
          <w:rFonts w:ascii="Arial" w:hAnsi="Arial" w:cs="Arial"/>
          <w:sz w:val="18"/>
          <w:szCs w:val="18"/>
          <w:lang w:val="es-MX"/>
        </w:rPr>
        <w:t xml:space="preserve">Soledad - Atlántico  </w:t>
      </w:r>
    </w:p>
    <w:p w14:paraId="4D001C24" w14:textId="77777777" w:rsidR="00237B2E" w:rsidRPr="00872BD9" w:rsidRDefault="00237B2E" w:rsidP="00D51A37">
      <w:pPr>
        <w:pStyle w:val="Textoindependiente"/>
        <w:shd w:val="clear" w:color="auto" w:fill="FFFFFF"/>
        <w:ind w:left="142" w:right="170"/>
        <w:jc w:val="left"/>
        <w:rPr>
          <w:sz w:val="14"/>
          <w:szCs w:val="14"/>
        </w:rPr>
      </w:pPr>
    </w:p>
    <w:p w14:paraId="1844733D" w14:textId="655934A7" w:rsidR="00237B2E" w:rsidRPr="00E50EA0" w:rsidRDefault="00237B2E" w:rsidP="00D51A37">
      <w:pPr>
        <w:ind w:left="142" w:right="170"/>
        <w:jc w:val="both"/>
        <w:rPr>
          <w:rFonts w:ascii="Arial" w:hAnsi="Arial" w:cs="Arial"/>
          <w:b/>
          <w:color w:val="000000"/>
          <w:sz w:val="18"/>
          <w:szCs w:val="18"/>
        </w:rPr>
      </w:pPr>
      <w:r w:rsidRPr="00E50EA0">
        <w:rPr>
          <w:rFonts w:ascii="Arial" w:hAnsi="Arial" w:cs="Arial"/>
          <w:sz w:val="18"/>
          <w:szCs w:val="18"/>
        </w:rPr>
        <w:t xml:space="preserve">Referencia: experiencia del proponente del proceso de </w:t>
      </w:r>
      <w:sdt>
        <w:sdtPr>
          <w:rPr>
            <w:rFonts w:ascii="Arial" w:hAnsi="Arial" w:cs="Arial"/>
            <w:sz w:val="18"/>
            <w:szCs w:val="18"/>
          </w:rPr>
          <w:id w:val="-1890727198"/>
          <w:placeholder>
            <w:docPart w:val="CA4D63C0F06A4C3DABAD97E56B567EA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32C" w:rsidRPr="00E50EA0">
            <w:rPr>
              <w:rFonts w:ascii="Arial" w:hAnsi="Arial" w:cs="Arial"/>
              <w:sz w:val="18"/>
              <w:szCs w:val="18"/>
            </w:rPr>
            <w:t>Selección Abreviada de Menor cuantía</w:t>
          </w:r>
        </w:sdtContent>
      </w:sdt>
      <w:r w:rsidRPr="00E50EA0">
        <w:rPr>
          <w:rFonts w:ascii="Arial" w:hAnsi="Arial" w:cs="Arial"/>
          <w:sz w:val="18"/>
          <w:szCs w:val="18"/>
        </w:rPr>
        <w:t xml:space="preserve">, Número </w:t>
      </w:r>
      <w:sdt>
        <w:sdtPr>
          <w:rPr>
            <w:rFonts w:ascii="Arial" w:hAnsi="Arial" w:cs="Arial"/>
            <w:b/>
            <w:sz w:val="18"/>
            <w:szCs w:val="18"/>
          </w:rPr>
          <w:id w:val="-1514222577"/>
          <w:placeholder>
            <w:docPart w:val="CCD2C70A424149C49BC88AF6483B5552"/>
          </w:placeholder>
          <w:text/>
        </w:sdtPr>
        <w:sdtContent>
          <w:r w:rsidR="00ED732C" w:rsidRPr="00E50EA0">
            <w:rPr>
              <w:rFonts w:ascii="Arial" w:hAnsi="Arial" w:cs="Arial"/>
              <w:b/>
              <w:sz w:val="18"/>
              <w:szCs w:val="18"/>
            </w:rPr>
            <w:t>PN RASES8 SA MC ______ 2026</w:t>
          </w:r>
        </w:sdtContent>
      </w:sdt>
      <w:r w:rsidRPr="00E50EA0">
        <w:rPr>
          <w:rFonts w:ascii="Arial" w:hAnsi="Arial" w:cs="Arial"/>
          <w:sz w:val="18"/>
          <w:szCs w:val="18"/>
        </w:rPr>
        <w:t xml:space="preserve">  cuyo objeto es: </w:t>
      </w:r>
      <w:sdt>
        <w:sdtPr>
          <w:rPr>
            <w:rFonts w:ascii="Arial" w:eastAsia="Calibri" w:hAnsi="Arial" w:cs="Arial"/>
            <w:b/>
            <w:color w:val="0D0D0D"/>
            <w:sz w:val="18"/>
            <w:szCs w:val="18"/>
          </w:rPr>
          <w:id w:val="-1121917925"/>
          <w:placeholder>
            <w:docPart w:val="E109B9EDE80A43E0BD47D6013466B4E7"/>
          </w:placeholder>
          <w:text/>
        </w:sdtPr>
        <w:sdtContent>
          <w:r w:rsidR="00E50EA0" w:rsidRPr="00E50EA0">
            <w:rPr>
              <w:rFonts w:ascii="Arial" w:eastAsia="Calibri" w:hAnsi="Arial" w:cs="Arial"/>
              <w:b/>
              <w:color w:val="0D0D0D"/>
              <w:sz w:val="18"/>
              <w:szCs w:val="18"/>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1DDB8462" w14:textId="77777777" w:rsidR="005B3FEE" w:rsidRPr="00872BD9" w:rsidRDefault="005B3FEE" w:rsidP="005B3FEE">
      <w:pPr>
        <w:pStyle w:val="Prrafodelista"/>
        <w:tabs>
          <w:tab w:val="left" w:pos="240"/>
          <w:tab w:val="left" w:pos="6210"/>
        </w:tabs>
        <w:ind w:left="0"/>
        <w:jc w:val="center"/>
        <w:rPr>
          <w:rFonts w:ascii="Arial" w:hAnsi="Arial" w:cs="Arial"/>
          <w:b/>
          <w:bCs/>
          <w:sz w:val="14"/>
          <w:szCs w:val="14"/>
          <w:lang w:eastAsia="es-CO"/>
        </w:rPr>
      </w:pPr>
    </w:p>
    <w:p w14:paraId="1C194A21" w14:textId="739B0A00" w:rsidR="00352DE4" w:rsidRPr="00E50EA0" w:rsidRDefault="00352DE4" w:rsidP="005B3FEE">
      <w:pPr>
        <w:pStyle w:val="Prrafodelista"/>
        <w:tabs>
          <w:tab w:val="left" w:pos="240"/>
          <w:tab w:val="left" w:pos="6210"/>
        </w:tabs>
        <w:ind w:left="0"/>
        <w:jc w:val="center"/>
        <w:rPr>
          <w:rFonts w:ascii="Arial" w:hAnsi="Arial" w:cs="Arial"/>
          <w:sz w:val="18"/>
          <w:szCs w:val="18"/>
        </w:rPr>
      </w:pPr>
      <w:r w:rsidRPr="00E50EA0">
        <w:rPr>
          <w:rFonts w:ascii="Arial" w:hAnsi="Arial" w:cs="Arial"/>
          <w:b/>
          <w:bCs/>
          <w:sz w:val="18"/>
          <w:szCs w:val="18"/>
          <w:lang w:eastAsia="es-CO"/>
        </w:rPr>
        <w:t>EXPERIENCIA ESPECÍFICA DEL PROPONENTE</w:t>
      </w:r>
    </w:p>
    <w:tbl>
      <w:tblPr>
        <w:tblpPr w:leftFromText="141" w:rightFromText="141" w:vertAnchor="text" w:horzAnchor="margin" w:tblpXSpec="center"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1737"/>
        <w:gridCol w:w="679"/>
        <w:gridCol w:w="678"/>
        <w:gridCol w:w="414"/>
        <w:gridCol w:w="413"/>
        <w:gridCol w:w="413"/>
        <w:gridCol w:w="630"/>
        <w:gridCol w:w="1045"/>
        <w:gridCol w:w="951"/>
        <w:gridCol w:w="814"/>
        <w:gridCol w:w="1254"/>
      </w:tblGrid>
      <w:tr w:rsidR="00F465B7" w:rsidRPr="00F465B7" w14:paraId="7713BFDF" w14:textId="77777777" w:rsidTr="00360AFB">
        <w:trPr>
          <w:trHeight w:val="386"/>
        </w:trPr>
        <w:tc>
          <w:tcPr>
            <w:tcW w:w="9454" w:type="dxa"/>
            <w:gridSpan w:val="12"/>
            <w:noWrap/>
            <w:vAlign w:val="bottom"/>
          </w:tcPr>
          <w:p w14:paraId="113D9BC6" w14:textId="77777777" w:rsidR="00DD1CD4" w:rsidRPr="00F465B7" w:rsidRDefault="00DD1CD4" w:rsidP="00360AFB">
            <w:pPr>
              <w:ind w:left="-58"/>
              <w:rPr>
                <w:rFonts w:ascii="Arial" w:hAnsi="Arial" w:cs="Arial"/>
                <w:b/>
                <w:bCs/>
                <w:sz w:val="18"/>
                <w:szCs w:val="20"/>
              </w:rPr>
            </w:pPr>
          </w:p>
          <w:p w14:paraId="038DAEDC" w14:textId="77777777" w:rsidR="00DD1CD4" w:rsidRPr="00F465B7" w:rsidRDefault="00DD1CD4" w:rsidP="00360AFB">
            <w:pPr>
              <w:tabs>
                <w:tab w:val="left" w:pos="240"/>
                <w:tab w:val="left" w:pos="6210"/>
              </w:tabs>
              <w:contextualSpacing/>
              <w:jc w:val="center"/>
              <w:rPr>
                <w:rFonts w:ascii="Arial" w:hAnsi="Arial" w:cs="Arial"/>
                <w:b/>
                <w:bCs/>
                <w:sz w:val="18"/>
                <w:szCs w:val="20"/>
              </w:rPr>
            </w:pPr>
            <w:r w:rsidRPr="00F465B7">
              <w:rPr>
                <w:rFonts w:ascii="Arial" w:hAnsi="Arial" w:cs="Arial"/>
                <w:b/>
                <w:bCs/>
                <w:sz w:val="18"/>
                <w:szCs w:val="20"/>
              </w:rPr>
              <w:t>EXPERIENCIA ESPECÍFICA DEL PROPONENTE</w:t>
            </w:r>
          </w:p>
          <w:p w14:paraId="6D79DCAD" w14:textId="77777777" w:rsidR="00DD1CD4" w:rsidRPr="00F465B7" w:rsidRDefault="00DD1CD4" w:rsidP="00360AFB">
            <w:pPr>
              <w:tabs>
                <w:tab w:val="left" w:pos="240"/>
                <w:tab w:val="left" w:pos="6210"/>
              </w:tabs>
              <w:contextualSpacing/>
              <w:jc w:val="center"/>
              <w:rPr>
                <w:rFonts w:ascii="Arial" w:hAnsi="Arial" w:cs="Arial"/>
                <w:b/>
                <w:bCs/>
                <w:sz w:val="18"/>
                <w:szCs w:val="20"/>
              </w:rPr>
            </w:pPr>
          </w:p>
        </w:tc>
      </w:tr>
      <w:tr w:rsidR="00F465B7" w:rsidRPr="00F465B7" w14:paraId="70F375C3" w14:textId="77777777" w:rsidTr="00360AFB">
        <w:trPr>
          <w:trHeight w:val="686"/>
        </w:trPr>
        <w:tc>
          <w:tcPr>
            <w:tcW w:w="9454" w:type="dxa"/>
            <w:gridSpan w:val="12"/>
            <w:noWrap/>
            <w:vAlign w:val="center"/>
          </w:tcPr>
          <w:p w14:paraId="4BB4C4EC" w14:textId="77777777" w:rsidR="00DD1CD4" w:rsidRPr="00F465B7" w:rsidRDefault="00DD1CD4" w:rsidP="00360AFB">
            <w:pPr>
              <w:rPr>
                <w:rFonts w:ascii="Arial" w:hAnsi="Arial" w:cs="Arial"/>
                <w:sz w:val="18"/>
                <w:szCs w:val="20"/>
              </w:rPr>
            </w:pPr>
            <w:r w:rsidRPr="00F465B7">
              <w:rPr>
                <w:rFonts w:ascii="Arial" w:hAnsi="Arial" w:cs="Arial"/>
                <w:sz w:val="18"/>
                <w:szCs w:val="20"/>
              </w:rPr>
              <w:t>NOMBRE DEL PROPONENTE:  ___________________________________________________________________________________________</w:t>
            </w:r>
          </w:p>
        </w:tc>
      </w:tr>
      <w:tr w:rsidR="00F465B7" w:rsidRPr="00F465B7" w14:paraId="05B288CB" w14:textId="77777777" w:rsidTr="00360AFB">
        <w:trPr>
          <w:trHeight w:val="707"/>
        </w:trPr>
        <w:tc>
          <w:tcPr>
            <w:tcW w:w="9454" w:type="dxa"/>
            <w:gridSpan w:val="12"/>
            <w:noWrap/>
            <w:vAlign w:val="bottom"/>
          </w:tcPr>
          <w:p w14:paraId="46F9A67C" w14:textId="77777777" w:rsidR="00DD1CD4" w:rsidRPr="00F465B7" w:rsidRDefault="00DD1CD4" w:rsidP="00360AFB">
            <w:pPr>
              <w:rPr>
                <w:rFonts w:ascii="Arial" w:hAnsi="Arial" w:cs="Arial"/>
                <w:sz w:val="18"/>
                <w:szCs w:val="20"/>
              </w:rPr>
            </w:pPr>
            <w:r w:rsidRPr="00F465B7">
              <w:rPr>
                <w:rFonts w:ascii="Arial" w:hAnsi="Arial" w:cs="Arial"/>
                <w:sz w:val="18"/>
                <w:szCs w:val="20"/>
              </w:rPr>
              <w:t>FECHA: ____________________________________________________________________</w:t>
            </w:r>
          </w:p>
          <w:p w14:paraId="7274CB92" w14:textId="77777777" w:rsidR="00DD1CD4" w:rsidRPr="00F465B7" w:rsidRDefault="00DD1CD4" w:rsidP="00360AFB">
            <w:pPr>
              <w:rPr>
                <w:rFonts w:ascii="Arial" w:hAnsi="Arial" w:cs="Arial"/>
                <w:sz w:val="18"/>
                <w:szCs w:val="20"/>
              </w:rPr>
            </w:pPr>
          </w:p>
        </w:tc>
      </w:tr>
      <w:tr w:rsidR="00F465B7" w:rsidRPr="00F465B7" w14:paraId="05E7D6B8" w14:textId="77777777" w:rsidTr="00360AFB">
        <w:trPr>
          <w:trHeight w:val="331"/>
        </w:trPr>
        <w:tc>
          <w:tcPr>
            <w:tcW w:w="607" w:type="dxa"/>
            <w:vMerge w:val="restart"/>
            <w:shd w:val="clear" w:color="000000" w:fill="EAF1DD"/>
            <w:textDirection w:val="btLr"/>
            <w:vAlign w:val="center"/>
          </w:tcPr>
          <w:p w14:paraId="2D3684D3"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CERTIFICADO</w:t>
            </w:r>
          </w:p>
        </w:tc>
        <w:tc>
          <w:tcPr>
            <w:tcW w:w="1737" w:type="dxa"/>
            <w:vMerge w:val="restart"/>
            <w:shd w:val="clear" w:color="000000" w:fill="EAF1DD"/>
            <w:vAlign w:val="center"/>
          </w:tcPr>
          <w:p w14:paraId="1F926B85"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 xml:space="preserve">ENTIDAD </w:t>
            </w:r>
          </w:p>
          <w:p w14:paraId="4F339120"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CONTRATANTE</w:t>
            </w:r>
          </w:p>
        </w:tc>
        <w:tc>
          <w:tcPr>
            <w:tcW w:w="679" w:type="dxa"/>
            <w:vMerge w:val="restart"/>
            <w:shd w:val="clear" w:color="000000" w:fill="EAF1DD"/>
            <w:textDirection w:val="btLr"/>
            <w:vAlign w:val="center"/>
          </w:tcPr>
          <w:p w14:paraId="0853613B"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FECHA DE INICIO DD/MM/AA</w:t>
            </w:r>
          </w:p>
        </w:tc>
        <w:tc>
          <w:tcPr>
            <w:tcW w:w="678" w:type="dxa"/>
            <w:vMerge w:val="restart"/>
            <w:shd w:val="clear" w:color="000000" w:fill="EAF1DD"/>
            <w:textDirection w:val="btLr"/>
            <w:vAlign w:val="center"/>
          </w:tcPr>
          <w:p w14:paraId="01C5B76E"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FECHA DE TERMINACIÓN DD/MM/AA</w:t>
            </w:r>
          </w:p>
        </w:tc>
        <w:tc>
          <w:tcPr>
            <w:tcW w:w="1222" w:type="dxa"/>
            <w:gridSpan w:val="3"/>
            <w:shd w:val="clear" w:color="000000" w:fill="EAF1DD"/>
            <w:noWrap/>
            <w:vAlign w:val="center"/>
          </w:tcPr>
          <w:p w14:paraId="191AA3C5"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MODALIDAD</w:t>
            </w:r>
          </w:p>
        </w:tc>
        <w:tc>
          <w:tcPr>
            <w:tcW w:w="467" w:type="dxa"/>
            <w:vMerge w:val="restart"/>
            <w:shd w:val="clear" w:color="000000" w:fill="EAF1DD"/>
            <w:vAlign w:val="center"/>
          </w:tcPr>
          <w:p w14:paraId="2E0987E0"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 PART</w:t>
            </w:r>
          </w:p>
        </w:tc>
        <w:tc>
          <w:tcPr>
            <w:tcW w:w="1045" w:type="dxa"/>
            <w:vMerge w:val="restart"/>
            <w:shd w:val="clear" w:color="000000" w:fill="EAF1DD"/>
            <w:textDirection w:val="btLr"/>
            <w:vAlign w:val="center"/>
          </w:tcPr>
          <w:p w14:paraId="3EAE558C"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VALOR CONTRATO EN PESOS (2)</w:t>
            </w:r>
          </w:p>
        </w:tc>
        <w:tc>
          <w:tcPr>
            <w:tcW w:w="951" w:type="dxa"/>
            <w:vMerge w:val="restart"/>
            <w:shd w:val="clear" w:color="000000" w:fill="EAF1DD"/>
            <w:textDirection w:val="btLr"/>
            <w:vAlign w:val="center"/>
          </w:tcPr>
          <w:p w14:paraId="4114A60A"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VALOR EJECUTADO A LA FECHA</w:t>
            </w:r>
          </w:p>
        </w:tc>
        <w:tc>
          <w:tcPr>
            <w:tcW w:w="814" w:type="dxa"/>
            <w:vMerge w:val="restart"/>
            <w:shd w:val="clear" w:color="000000" w:fill="EAF1DD"/>
            <w:textDirection w:val="btLr"/>
            <w:vAlign w:val="center"/>
          </w:tcPr>
          <w:p w14:paraId="5032A0BA"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VALOR CONTRATO EXPRESADO EN SALARIOS MÍNIMOS (3)</w:t>
            </w:r>
          </w:p>
          <w:p w14:paraId="414CEA45" w14:textId="77777777" w:rsidR="00DD1CD4" w:rsidRPr="00F465B7" w:rsidRDefault="00DD1CD4" w:rsidP="00360AFB">
            <w:pPr>
              <w:ind w:left="113" w:right="113"/>
              <w:jc w:val="center"/>
              <w:rPr>
                <w:rFonts w:ascii="Arial" w:hAnsi="Arial" w:cs="Arial"/>
                <w:b/>
                <w:bCs/>
                <w:sz w:val="18"/>
                <w:szCs w:val="12"/>
              </w:rPr>
            </w:pPr>
            <w:r w:rsidRPr="00F465B7">
              <w:rPr>
                <w:rFonts w:ascii="Arial" w:hAnsi="Arial" w:cs="Arial"/>
                <w:b/>
                <w:bCs/>
                <w:sz w:val="18"/>
                <w:szCs w:val="12"/>
              </w:rPr>
              <w:t>SMMLV</w:t>
            </w:r>
          </w:p>
        </w:tc>
        <w:tc>
          <w:tcPr>
            <w:tcW w:w="1254" w:type="dxa"/>
            <w:vMerge w:val="restart"/>
            <w:shd w:val="clear" w:color="000000" w:fill="EAF1DD"/>
            <w:noWrap/>
            <w:vAlign w:val="center"/>
          </w:tcPr>
          <w:p w14:paraId="3EC425B8"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OBJETO DEL CONTRATO</w:t>
            </w:r>
          </w:p>
        </w:tc>
      </w:tr>
      <w:tr w:rsidR="00F465B7" w:rsidRPr="00F465B7" w14:paraId="4C78835A" w14:textId="77777777" w:rsidTr="00360AFB">
        <w:trPr>
          <w:trHeight w:val="1287"/>
        </w:trPr>
        <w:tc>
          <w:tcPr>
            <w:tcW w:w="607" w:type="dxa"/>
            <w:vMerge/>
            <w:vAlign w:val="center"/>
          </w:tcPr>
          <w:p w14:paraId="2A250046" w14:textId="77777777" w:rsidR="00DD1CD4" w:rsidRPr="00F465B7" w:rsidRDefault="00DD1CD4" w:rsidP="00360AFB">
            <w:pPr>
              <w:rPr>
                <w:rFonts w:ascii="Arial" w:hAnsi="Arial" w:cs="Arial"/>
                <w:b/>
                <w:bCs/>
                <w:sz w:val="18"/>
                <w:szCs w:val="12"/>
              </w:rPr>
            </w:pPr>
          </w:p>
        </w:tc>
        <w:tc>
          <w:tcPr>
            <w:tcW w:w="1737" w:type="dxa"/>
            <w:vMerge/>
            <w:vAlign w:val="center"/>
          </w:tcPr>
          <w:p w14:paraId="68885671" w14:textId="77777777" w:rsidR="00DD1CD4" w:rsidRPr="00F465B7" w:rsidRDefault="00DD1CD4" w:rsidP="00360AFB">
            <w:pPr>
              <w:rPr>
                <w:rFonts w:ascii="Arial" w:hAnsi="Arial" w:cs="Arial"/>
                <w:b/>
                <w:bCs/>
                <w:sz w:val="18"/>
                <w:szCs w:val="12"/>
              </w:rPr>
            </w:pPr>
          </w:p>
        </w:tc>
        <w:tc>
          <w:tcPr>
            <w:tcW w:w="679" w:type="dxa"/>
            <w:vMerge/>
            <w:vAlign w:val="center"/>
          </w:tcPr>
          <w:p w14:paraId="51692529" w14:textId="77777777" w:rsidR="00DD1CD4" w:rsidRPr="00F465B7" w:rsidRDefault="00DD1CD4" w:rsidP="00360AFB">
            <w:pPr>
              <w:rPr>
                <w:rFonts w:ascii="Arial" w:hAnsi="Arial" w:cs="Arial"/>
                <w:b/>
                <w:bCs/>
                <w:sz w:val="18"/>
                <w:szCs w:val="12"/>
              </w:rPr>
            </w:pPr>
          </w:p>
        </w:tc>
        <w:tc>
          <w:tcPr>
            <w:tcW w:w="678" w:type="dxa"/>
            <w:vMerge/>
            <w:vAlign w:val="center"/>
          </w:tcPr>
          <w:p w14:paraId="49C37641" w14:textId="77777777" w:rsidR="00DD1CD4" w:rsidRPr="00F465B7" w:rsidRDefault="00DD1CD4" w:rsidP="00360AFB">
            <w:pPr>
              <w:rPr>
                <w:rFonts w:ascii="Arial" w:hAnsi="Arial" w:cs="Arial"/>
                <w:b/>
                <w:bCs/>
                <w:sz w:val="18"/>
                <w:szCs w:val="12"/>
              </w:rPr>
            </w:pPr>
          </w:p>
        </w:tc>
        <w:tc>
          <w:tcPr>
            <w:tcW w:w="408" w:type="dxa"/>
            <w:shd w:val="clear" w:color="000000" w:fill="EAF1DD"/>
            <w:noWrap/>
            <w:vAlign w:val="center"/>
          </w:tcPr>
          <w:p w14:paraId="6A9C65B7"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I</w:t>
            </w:r>
          </w:p>
        </w:tc>
        <w:tc>
          <w:tcPr>
            <w:tcW w:w="407" w:type="dxa"/>
            <w:shd w:val="clear" w:color="000000" w:fill="EAF1DD"/>
            <w:noWrap/>
            <w:vAlign w:val="center"/>
          </w:tcPr>
          <w:p w14:paraId="0CF70FF9"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UT</w:t>
            </w:r>
          </w:p>
        </w:tc>
        <w:tc>
          <w:tcPr>
            <w:tcW w:w="407" w:type="dxa"/>
            <w:shd w:val="clear" w:color="000000" w:fill="EAF1DD"/>
            <w:noWrap/>
            <w:vAlign w:val="center"/>
          </w:tcPr>
          <w:p w14:paraId="7D2C8BE9"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C</w:t>
            </w:r>
          </w:p>
        </w:tc>
        <w:tc>
          <w:tcPr>
            <w:tcW w:w="467" w:type="dxa"/>
            <w:vMerge/>
            <w:vAlign w:val="center"/>
          </w:tcPr>
          <w:p w14:paraId="31005C49" w14:textId="77777777" w:rsidR="00DD1CD4" w:rsidRPr="00F465B7" w:rsidRDefault="00DD1CD4" w:rsidP="00360AFB">
            <w:pPr>
              <w:rPr>
                <w:rFonts w:ascii="Arial" w:hAnsi="Arial" w:cs="Arial"/>
                <w:b/>
                <w:bCs/>
                <w:sz w:val="18"/>
                <w:szCs w:val="12"/>
              </w:rPr>
            </w:pPr>
          </w:p>
        </w:tc>
        <w:tc>
          <w:tcPr>
            <w:tcW w:w="1045" w:type="dxa"/>
            <w:vMerge/>
            <w:vAlign w:val="center"/>
          </w:tcPr>
          <w:p w14:paraId="75E1330F" w14:textId="77777777" w:rsidR="00DD1CD4" w:rsidRPr="00F465B7" w:rsidRDefault="00DD1CD4" w:rsidP="00360AFB">
            <w:pPr>
              <w:rPr>
                <w:rFonts w:ascii="Arial" w:hAnsi="Arial" w:cs="Arial"/>
                <w:b/>
                <w:bCs/>
                <w:sz w:val="18"/>
                <w:szCs w:val="12"/>
              </w:rPr>
            </w:pPr>
          </w:p>
        </w:tc>
        <w:tc>
          <w:tcPr>
            <w:tcW w:w="951" w:type="dxa"/>
            <w:vMerge/>
            <w:vAlign w:val="center"/>
          </w:tcPr>
          <w:p w14:paraId="5B70BEC8" w14:textId="77777777" w:rsidR="00DD1CD4" w:rsidRPr="00F465B7" w:rsidRDefault="00DD1CD4" w:rsidP="00360AFB">
            <w:pPr>
              <w:rPr>
                <w:rFonts w:ascii="Arial" w:hAnsi="Arial" w:cs="Arial"/>
                <w:b/>
                <w:bCs/>
                <w:sz w:val="18"/>
                <w:szCs w:val="12"/>
              </w:rPr>
            </w:pPr>
          </w:p>
        </w:tc>
        <w:tc>
          <w:tcPr>
            <w:tcW w:w="814" w:type="dxa"/>
            <w:vMerge/>
            <w:vAlign w:val="center"/>
          </w:tcPr>
          <w:p w14:paraId="0F53F412" w14:textId="77777777" w:rsidR="00DD1CD4" w:rsidRPr="00F465B7" w:rsidRDefault="00DD1CD4" w:rsidP="00360AFB">
            <w:pPr>
              <w:rPr>
                <w:rFonts w:ascii="Arial" w:hAnsi="Arial" w:cs="Arial"/>
                <w:b/>
                <w:bCs/>
                <w:sz w:val="18"/>
                <w:szCs w:val="12"/>
              </w:rPr>
            </w:pPr>
          </w:p>
        </w:tc>
        <w:tc>
          <w:tcPr>
            <w:tcW w:w="1254" w:type="dxa"/>
            <w:vMerge/>
            <w:vAlign w:val="center"/>
          </w:tcPr>
          <w:p w14:paraId="22C72238" w14:textId="77777777" w:rsidR="00DD1CD4" w:rsidRPr="00F465B7" w:rsidRDefault="00DD1CD4" w:rsidP="00360AFB">
            <w:pPr>
              <w:rPr>
                <w:rFonts w:ascii="Arial" w:hAnsi="Arial" w:cs="Arial"/>
                <w:b/>
                <w:bCs/>
                <w:sz w:val="18"/>
                <w:szCs w:val="12"/>
              </w:rPr>
            </w:pPr>
          </w:p>
        </w:tc>
      </w:tr>
      <w:tr w:rsidR="00F465B7" w:rsidRPr="00F465B7" w14:paraId="5FEE97C1" w14:textId="77777777" w:rsidTr="00360AFB">
        <w:trPr>
          <w:trHeight w:val="422"/>
        </w:trPr>
        <w:tc>
          <w:tcPr>
            <w:tcW w:w="607" w:type="dxa"/>
            <w:noWrap/>
            <w:vAlign w:val="center"/>
          </w:tcPr>
          <w:p w14:paraId="4653F8B3"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1</w:t>
            </w:r>
          </w:p>
        </w:tc>
        <w:tc>
          <w:tcPr>
            <w:tcW w:w="1737" w:type="dxa"/>
            <w:noWrap/>
            <w:vAlign w:val="bottom"/>
          </w:tcPr>
          <w:p w14:paraId="1E78BF2D" w14:textId="77777777" w:rsidR="00DD1CD4" w:rsidRPr="00F465B7" w:rsidRDefault="00DD1CD4" w:rsidP="00360AFB">
            <w:pPr>
              <w:rPr>
                <w:rFonts w:ascii="Arial" w:hAnsi="Arial" w:cs="Arial"/>
                <w:sz w:val="18"/>
                <w:szCs w:val="12"/>
              </w:rPr>
            </w:pPr>
          </w:p>
        </w:tc>
        <w:tc>
          <w:tcPr>
            <w:tcW w:w="679" w:type="dxa"/>
            <w:noWrap/>
            <w:vAlign w:val="bottom"/>
          </w:tcPr>
          <w:p w14:paraId="194AD42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noWrap/>
            <w:vAlign w:val="bottom"/>
          </w:tcPr>
          <w:p w14:paraId="66B9957C"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8" w:type="dxa"/>
            <w:noWrap/>
            <w:vAlign w:val="bottom"/>
          </w:tcPr>
          <w:p w14:paraId="78A8B486"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7B2269E5"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724561B6"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67" w:type="dxa"/>
            <w:noWrap/>
            <w:vAlign w:val="bottom"/>
          </w:tcPr>
          <w:p w14:paraId="6AC27621"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045" w:type="dxa"/>
            <w:noWrap/>
            <w:vAlign w:val="bottom"/>
          </w:tcPr>
          <w:p w14:paraId="413AC94C"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51" w:type="dxa"/>
            <w:noWrap/>
            <w:vAlign w:val="bottom"/>
          </w:tcPr>
          <w:p w14:paraId="07494560"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14" w:type="dxa"/>
            <w:noWrap/>
            <w:vAlign w:val="bottom"/>
          </w:tcPr>
          <w:p w14:paraId="20F72268"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noWrap/>
            <w:vAlign w:val="bottom"/>
          </w:tcPr>
          <w:p w14:paraId="43EFC1E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14:paraId="03C6B28B" w14:textId="77777777" w:rsidTr="00360AFB">
        <w:trPr>
          <w:trHeight w:val="422"/>
        </w:trPr>
        <w:tc>
          <w:tcPr>
            <w:tcW w:w="607" w:type="dxa"/>
            <w:noWrap/>
            <w:vAlign w:val="center"/>
          </w:tcPr>
          <w:p w14:paraId="5F40A2F9" w14:textId="77777777" w:rsidR="00DD1CD4" w:rsidRPr="00F465B7" w:rsidRDefault="00DD1CD4" w:rsidP="00360AFB">
            <w:pPr>
              <w:jc w:val="center"/>
              <w:rPr>
                <w:rFonts w:ascii="Arial" w:hAnsi="Arial" w:cs="Arial"/>
                <w:b/>
                <w:bCs/>
                <w:sz w:val="18"/>
                <w:szCs w:val="12"/>
              </w:rPr>
            </w:pPr>
          </w:p>
        </w:tc>
        <w:tc>
          <w:tcPr>
            <w:tcW w:w="1737" w:type="dxa"/>
            <w:noWrap/>
            <w:vAlign w:val="bottom"/>
          </w:tcPr>
          <w:p w14:paraId="4DB91ED2"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noWrap/>
            <w:vAlign w:val="bottom"/>
          </w:tcPr>
          <w:p w14:paraId="51E03B80"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noWrap/>
            <w:vAlign w:val="bottom"/>
          </w:tcPr>
          <w:p w14:paraId="225775D8"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8" w:type="dxa"/>
            <w:noWrap/>
            <w:vAlign w:val="bottom"/>
          </w:tcPr>
          <w:p w14:paraId="105098DE"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7F05355E"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05DD443F"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67" w:type="dxa"/>
            <w:noWrap/>
            <w:vAlign w:val="bottom"/>
          </w:tcPr>
          <w:p w14:paraId="148FEA59"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045" w:type="dxa"/>
            <w:noWrap/>
            <w:vAlign w:val="bottom"/>
          </w:tcPr>
          <w:p w14:paraId="701E1A6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51" w:type="dxa"/>
            <w:noWrap/>
            <w:vAlign w:val="bottom"/>
          </w:tcPr>
          <w:p w14:paraId="4DE85CA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14" w:type="dxa"/>
            <w:noWrap/>
            <w:vAlign w:val="bottom"/>
          </w:tcPr>
          <w:p w14:paraId="66374E2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noWrap/>
            <w:vAlign w:val="bottom"/>
          </w:tcPr>
          <w:p w14:paraId="72BE260D"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14:paraId="5A7C007C" w14:textId="77777777" w:rsidTr="00360AFB">
        <w:trPr>
          <w:trHeight w:val="422"/>
        </w:trPr>
        <w:tc>
          <w:tcPr>
            <w:tcW w:w="607" w:type="dxa"/>
            <w:noWrap/>
            <w:vAlign w:val="center"/>
          </w:tcPr>
          <w:p w14:paraId="78BC2EAC"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2</w:t>
            </w:r>
          </w:p>
        </w:tc>
        <w:tc>
          <w:tcPr>
            <w:tcW w:w="1737" w:type="dxa"/>
            <w:noWrap/>
            <w:vAlign w:val="bottom"/>
          </w:tcPr>
          <w:p w14:paraId="665774D1"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noWrap/>
            <w:vAlign w:val="bottom"/>
          </w:tcPr>
          <w:p w14:paraId="44296B5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noWrap/>
            <w:vAlign w:val="bottom"/>
          </w:tcPr>
          <w:p w14:paraId="0407B449"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8" w:type="dxa"/>
            <w:noWrap/>
            <w:vAlign w:val="bottom"/>
          </w:tcPr>
          <w:p w14:paraId="369C1988"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1D8C350C"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26DBE181"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67" w:type="dxa"/>
            <w:noWrap/>
            <w:vAlign w:val="bottom"/>
          </w:tcPr>
          <w:p w14:paraId="5C66EB0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045" w:type="dxa"/>
            <w:noWrap/>
            <w:vAlign w:val="bottom"/>
          </w:tcPr>
          <w:p w14:paraId="73534B39"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51" w:type="dxa"/>
            <w:noWrap/>
            <w:vAlign w:val="bottom"/>
          </w:tcPr>
          <w:p w14:paraId="5D79C82F"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14" w:type="dxa"/>
            <w:noWrap/>
            <w:vAlign w:val="bottom"/>
          </w:tcPr>
          <w:p w14:paraId="2401A44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noWrap/>
            <w:vAlign w:val="bottom"/>
          </w:tcPr>
          <w:p w14:paraId="6E089654"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14:paraId="5A2E3231" w14:textId="77777777" w:rsidTr="00360AFB">
        <w:trPr>
          <w:trHeight w:val="422"/>
        </w:trPr>
        <w:tc>
          <w:tcPr>
            <w:tcW w:w="607" w:type="dxa"/>
            <w:noWrap/>
            <w:vAlign w:val="center"/>
          </w:tcPr>
          <w:p w14:paraId="622B8B82" w14:textId="77777777" w:rsidR="00DD1CD4" w:rsidRPr="00F465B7" w:rsidRDefault="00DD1CD4" w:rsidP="00360AFB">
            <w:pPr>
              <w:jc w:val="center"/>
              <w:rPr>
                <w:rFonts w:ascii="Arial" w:hAnsi="Arial" w:cs="Arial"/>
                <w:b/>
                <w:bCs/>
                <w:sz w:val="18"/>
                <w:szCs w:val="12"/>
              </w:rPr>
            </w:pPr>
          </w:p>
        </w:tc>
        <w:tc>
          <w:tcPr>
            <w:tcW w:w="1737" w:type="dxa"/>
            <w:noWrap/>
            <w:vAlign w:val="bottom"/>
          </w:tcPr>
          <w:p w14:paraId="3B93DABC"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9" w:type="dxa"/>
            <w:noWrap/>
            <w:vAlign w:val="bottom"/>
          </w:tcPr>
          <w:p w14:paraId="323B3657"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678" w:type="dxa"/>
            <w:noWrap/>
            <w:vAlign w:val="bottom"/>
          </w:tcPr>
          <w:p w14:paraId="24A06B7E"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8" w:type="dxa"/>
            <w:noWrap/>
            <w:vAlign w:val="bottom"/>
          </w:tcPr>
          <w:p w14:paraId="394889F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2EE2276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07" w:type="dxa"/>
            <w:noWrap/>
            <w:vAlign w:val="bottom"/>
          </w:tcPr>
          <w:p w14:paraId="350F076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467" w:type="dxa"/>
            <w:noWrap/>
            <w:vAlign w:val="bottom"/>
          </w:tcPr>
          <w:p w14:paraId="1C9C5BA8"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045" w:type="dxa"/>
            <w:noWrap/>
            <w:vAlign w:val="bottom"/>
          </w:tcPr>
          <w:p w14:paraId="3574EFF5"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951" w:type="dxa"/>
            <w:noWrap/>
            <w:vAlign w:val="bottom"/>
          </w:tcPr>
          <w:p w14:paraId="62265F1F"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814" w:type="dxa"/>
            <w:noWrap/>
            <w:vAlign w:val="bottom"/>
          </w:tcPr>
          <w:p w14:paraId="751C0F49"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c>
          <w:tcPr>
            <w:tcW w:w="1254" w:type="dxa"/>
            <w:noWrap/>
            <w:vAlign w:val="bottom"/>
          </w:tcPr>
          <w:p w14:paraId="50835A5B" w14:textId="77777777" w:rsidR="00DD1CD4" w:rsidRPr="00F465B7" w:rsidRDefault="00DD1CD4" w:rsidP="00360AFB">
            <w:pPr>
              <w:rPr>
                <w:rFonts w:ascii="Arial" w:hAnsi="Arial" w:cs="Arial"/>
                <w:sz w:val="18"/>
                <w:szCs w:val="12"/>
              </w:rPr>
            </w:pPr>
            <w:r w:rsidRPr="00F465B7">
              <w:rPr>
                <w:rFonts w:ascii="Arial" w:hAnsi="Arial" w:cs="Arial"/>
                <w:sz w:val="18"/>
                <w:szCs w:val="12"/>
              </w:rPr>
              <w:t> </w:t>
            </w:r>
          </w:p>
        </w:tc>
      </w:tr>
      <w:tr w:rsidR="00F465B7" w:rsidRPr="00F465B7" w14:paraId="27D54CC5" w14:textId="77777777" w:rsidTr="00360AFB">
        <w:trPr>
          <w:trHeight w:val="459"/>
        </w:trPr>
        <w:tc>
          <w:tcPr>
            <w:tcW w:w="607" w:type="dxa"/>
            <w:noWrap/>
            <w:vAlign w:val="center"/>
          </w:tcPr>
          <w:p w14:paraId="39487989" w14:textId="77777777" w:rsidR="00DD1CD4" w:rsidRPr="00F465B7" w:rsidRDefault="00DD1CD4" w:rsidP="00360AFB">
            <w:pPr>
              <w:jc w:val="center"/>
              <w:rPr>
                <w:rFonts w:ascii="Arial" w:hAnsi="Arial" w:cs="Arial"/>
                <w:b/>
                <w:bCs/>
                <w:sz w:val="18"/>
                <w:szCs w:val="12"/>
              </w:rPr>
            </w:pPr>
            <w:r w:rsidRPr="00F465B7">
              <w:rPr>
                <w:rFonts w:ascii="Arial" w:hAnsi="Arial" w:cs="Arial"/>
                <w:b/>
                <w:bCs/>
                <w:sz w:val="18"/>
                <w:szCs w:val="12"/>
              </w:rPr>
              <w:t>TOTAL</w:t>
            </w:r>
          </w:p>
        </w:tc>
        <w:tc>
          <w:tcPr>
            <w:tcW w:w="1737" w:type="dxa"/>
            <w:noWrap/>
            <w:vAlign w:val="center"/>
          </w:tcPr>
          <w:p w14:paraId="2C6B60A7"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679" w:type="dxa"/>
            <w:noWrap/>
            <w:vAlign w:val="center"/>
          </w:tcPr>
          <w:p w14:paraId="2E679F04"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678" w:type="dxa"/>
            <w:noWrap/>
            <w:vAlign w:val="center"/>
          </w:tcPr>
          <w:p w14:paraId="584C26B5"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08" w:type="dxa"/>
            <w:noWrap/>
            <w:vAlign w:val="center"/>
          </w:tcPr>
          <w:p w14:paraId="7C75C7D0"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07" w:type="dxa"/>
            <w:noWrap/>
            <w:vAlign w:val="center"/>
          </w:tcPr>
          <w:p w14:paraId="4D7F8381"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07" w:type="dxa"/>
            <w:noWrap/>
            <w:vAlign w:val="center"/>
          </w:tcPr>
          <w:p w14:paraId="2FE4B8F7"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467" w:type="dxa"/>
            <w:noWrap/>
            <w:vAlign w:val="center"/>
          </w:tcPr>
          <w:p w14:paraId="7498B20C"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1045" w:type="dxa"/>
            <w:noWrap/>
            <w:vAlign w:val="center"/>
          </w:tcPr>
          <w:p w14:paraId="20F359CB"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951" w:type="dxa"/>
            <w:noWrap/>
            <w:vAlign w:val="center"/>
          </w:tcPr>
          <w:p w14:paraId="32C875B9"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814" w:type="dxa"/>
            <w:noWrap/>
            <w:vAlign w:val="center"/>
          </w:tcPr>
          <w:p w14:paraId="4F58FDCB"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c>
          <w:tcPr>
            <w:tcW w:w="1254" w:type="dxa"/>
            <w:noWrap/>
            <w:vAlign w:val="center"/>
          </w:tcPr>
          <w:p w14:paraId="240D2871" w14:textId="77777777" w:rsidR="00DD1CD4" w:rsidRPr="00F465B7" w:rsidRDefault="00DD1CD4" w:rsidP="00360AFB">
            <w:pPr>
              <w:jc w:val="center"/>
              <w:rPr>
                <w:rFonts w:ascii="Arial" w:hAnsi="Arial" w:cs="Arial"/>
                <w:sz w:val="18"/>
                <w:szCs w:val="12"/>
              </w:rPr>
            </w:pPr>
            <w:r w:rsidRPr="00F465B7">
              <w:rPr>
                <w:rFonts w:ascii="Arial" w:hAnsi="Arial" w:cs="Arial"/>
                <w:sz w:val="18"/>
                <w:szCs w:val="12"/>
              </w:rPr>
              <w:t> </w:t>
            </w:r>
          </w:p>
        </w:tc>
      </w:tr>
      <w:tr w:rsidR="00F465B7" w:rsidRPr="00F465B7" w14:paraId="3604A3E7" w14:textId="77777777" w:rsidTr="00360AFB">
        <w:trPr>
          <w:trHeight w:val="459"/>
        </w:trPr>
        <w:tc>
          <w:tcPr>
            <w:tcW w:w="9454" w:type="dxa"/>
            <w:gridSpan w:val="12"/>
            <w:vAlign w:val="center"/>
          </w:tcPr>
          <w:p w14:paraId="3CEEF39D" w14:textId="77777777" w:rsidR="00DD1CD4" w:rsidRPr="00F465B7" w:rsidRDefault="00DD1CD4" w:rsidP="00360AFB">
            <w:pPr>
              <w:rPr>
                <w:rFonts w:ascii="Arial" w:hAnsi="Arial" w:cs="Arial"/>
                <w:b/>
                <w:bCs/>
                <w:sz w:val="18"/>
                <w:szCs w:val="12"/>
              </w:rPr>
            </w:pPr>
            <w:r w:rsidRPr="00F465B7">
              <w:rPr>
                <w:rFonts w:ascii="Arial" w:hAnsi="Arial" w:cs="Arial"/>
                <w:b/>
                <w:bCs/>
                <w:sz w:val="18"/>
                <w:szCs w:val="12"/>
              </w:rPr>
              <w:t>I:      INDIVIDUAL</w:t>
            </w:r>
          </w:p>
        </w:tc>
      </w:tr>
      <w:tr w:rsidR="00F465B7" w:rsidRPr="00F465B7" w14:paraId="7AF8CF8A" w14:textId="77777777" w:rsidTr="00360AFB">
        <w:trPr>
          <w:trHeight w:val="313"/>
        </w:trPr>
        <w:tc>
          <w:tcPr>
            <w:tcW w:w="9454" w:type="dxa"/>
            <w:gridSpan w:val="12"/>
            <w:vAlign w:val="center"/>
          </w:tcPr>
          <w:p w14:paraId="6B10B4E6" w14:textId="77777777" w:rsidR="00DD1CD4" w:rsidRPr="00F465B7" w:rsidRDefault="00DD1CD4" w:rsidP="00360AFB">
            <w:pPr>
              <w:rPr>
                <w:rFonts w:ascii="Arial" w:hAnsi="Arial" w:cs="Arial"/>
                <w:b/>
                <w:bCs/>
                <w:sz w:val="18"/>
                <w:szCs w:val="12"/>
              </w:rPr>
            </w:pPr>
            <w:r w:rsidRPr="00F465B7">
              <w:rPr>
                <w:rFonts w:ascii="Arial" w:hAnsi="Arial" w:cs="Arial"/>
                <w:b/>
                <w:bCs/>
                <w:sz w:val="18"/>
                <w:szCs w:val="12"/>
              </w:rPr>
              <w:t>UT:  UNION TEMPORAL</w:t>
            </w:r>
          </w:p>
        </w:tc>
      </w:tr>
      <w:tr w:rsidR="00F465B7" w:rsidRPr="00F465B7" w14:paraId="265FE618" w14:textId="77777777" w:rsidTr="00360AFB">
        <w:trPr>
          <w:trHeight w:val="514"/>
        </w:trPr>
        <w:tc>
          <w:tcPr>
            <w:tcW w:w="9454" w:type="dxa"/>
            <w:gridSpan w:val="12"/>
            <w:vAlign w:val="center"/>
          </w:tcPr>
          <w:p w14:paraId="363EE83B" w14:textId="77777777" w:rsidR="00DD1CD4" w:rsidRPr="00F465B7" w:rsidRDefault="00DD1CD4" w:rsidP="00360AFB">
            <w:pPr>
              <w:rPr>
                <w:rFonts w:ascii="Arial" w:hAnsi="Arial" w:cs="Arial"/>
                <w:b/>
                <w:bCs/>
                <w:sz w:val="18"/>
                <w:szCs w:val="12"/>
              </w:rPr>
            </w:pPr>
            <w:r w:rsidRPr="00F465B7">
              <w:rPr>
                <w:rFonts w:ascii="Arial" w:hAnsi="Arial" w:cs="Arial"/>
                <w:b/>
                <w:bCs/>
                <w:sz w:val="18"/>
                <w:szCs w:val="12"/>
              </w:rPr>
              <w:t>C:    CONSORCIO</w:t>
            </w:r>
          </w:p>
        </w:tc>
      </w:tr>
    </w:tbl>
    <w:p w14:paraId="2DA24EB1" w14:textId="77777777" w:rsidR="0098595E" w:rsidRDefault="0098595E" w:rsidP="0025546C">
      <w:pPr>
        <w:pStyle w:val="Prrafodelista"/>
        <w:tabs>
          <w:tab w:val="left" w:pos="240"/>
        </w:tabs>
        <w:ind w:left="0"/>
        <w:rPr>
          <w:rFonts w:ascii="Arial" w:hAnsi="Arial" w:cs="Arial"/>
          <w:b/>
          <w:sz w:val="20"/>
          <w:szCs w:val="22"/>
        </w:rPr>
      </w:pPr>
      <w:bookmarkStart w:id="4" w:name="OLE_LINK71"/>
      <w:bookmarkStart w:id="5" w:name="OLE_LINK72"/>
    </w:p>
    <w:p w14:paraId="2A631A67" w14:textId="77777777" w:rsidR="00F22B37" w:rsidRDefault="00F22B37" w:rsidP="005B3FEE">
      <w:pPr>
        <w:pStyle w:val="Prrafodelista"/>
        <w:tabs>
          <w:tab w:val="left" w:pos="240"/>
        </w:tabs>
        <w:ind w:left="0"/>
        <w:jc w:val="center"/>
        <w:rPr>
          <w:rFonts w:ascii="Arial" w:hAnsi="Arial" w:cs="Arial"/>
          <w:b/>
          <w:sz w:val="20"/>
          <w:szCs w:val="22"/>
        </w:rPr>
      </w:pPr>
    </w:p>
    <w:p w14:paraId="23091E23" w14:textId="021816F0" w:rsidR="005B3FEE" w:rsidRDefault="005B3FEE" w:rsidP="005B3FEE">
      <w:pPr>
        <w:pStyle w:val="Prrafodelista"/>
        <w:tabs>
          <w:tab w:val="left" w:pos="240"/>
        </w:tabs>
        <w:ind w:left="0"/>
        <w:jc w:val="center"/>
        <w:rPr>
          <w:rFonts w:ascii="Arial" w:hAnsi="Arial" w:cs="Arial"/>
          <w:b/>
          <w:sz w:val="20"/>
          <w:szCs w:val="22"/>
        </w:rPr>
      </w:pPr>
      <w:r>
        <w:rPr>
          <w:rFonts w:ascii="Arial" w:hAnsi="Arial" w:cs="Arial"/>
          <w:b/>
          <w:sz w:val="20"/>
          <w:szCs w:val="22"/>
        </w:rPr>
        <w:t xml:space="preserve">FORMULARIO No. </w:t>
      </w:r>
      <w:r w:rsidR="0098595E">
        <w:rPr>
          <w:rFonts w:ascii="Arial" w:hAnsi="Arial" w:cs="Arial"/>
          <w:b/>
          <w:sz w:val="20"/>
          <w:szCs w:val="22"/>
        </w:rPr>
        <w:t>1</w:t>
      </w:r>
      <w:r w:rsidR="0025546C">
        <w:rPr>
          <w:rFonts w:ascii="Arial" w:hAnsi="Arial" w:cs="Arial"/>
          <w:b/>
          <w:sz w:val="20"/>
          <w:szCs w:val="22"/>
        </w:rPr>
        <w:t>0</w:t>
      </w:r>
    </w:p>
    <w:p w14:paraId="315AC101" w14:textId="77777777" w:rsidR="00222C98" w:rsidRPr="00F465B7" w:rsidRDefault="00222C98" w:rsidP="00FC2EAD">
      <w:pPr>
        <w:autoSpaceDE w:val="0"/>
        <w:autoSpaceDN w:val="0"/>
        <w:adjustRightInd w:val="0"/>
        <w:jc w:val="center"/>
        <w:rPr>
          <w:rFonts w:ascii="Arial" w:hAnsi="Arial" w:cs="Arial"/>
          <w:b/>
          <w:bCs/>
          <w:sz w:val="20"/>
          <w:szCs w:val="21"/>
          <w:lang w:val="es-MX" w:eastAsia="es-CO"/>
        </w:rPr>
      </w:pPr>
    </w:p>
    <w:bookmarkEnd w:id="4"/>
    <w:bookmarkEnd w:id="5"/>
    <w:p w14:paraId="48ADFEAF" w14:textId="77777777" w:rsidR="00222C98" w:rsidRDefault="00222C98" w:rsidP="00222C98">
      <w:pPr>
        <w:pStyle w:val="Prrafodelista"/>
        <w:autoSpaceDE w:val="0"/>
        <w:autoSpaceDN w:val="0"/>
        <w:adjustRightInd w:val="0"/>
        <w:ind w:left="0"/>
        <w:jc w:val="center"/>
        <w:rPr>
          <w:rFonts w:ascii="Arial" w:hAnsi="Arial" w:cs="Arial"/>
          <w:b/>
          <w:sz w:val="20"/>
          <w:szCs w:val="20"/>
        </w:rPr>
      </w:pPr>
      <w:r w:rsidRPr="008342CC">
        <w:rPr>
          <w:rFonts w:ascii="Arial" w:hAnsi="Arial" w:cs="Arial"/>
          <w:b/>
          <w:sz w:val="20"/>
          <w:szCs w:val="20"/>
        </w:rPr>
        <w:t>CERTIFICACIÓN DE CONTRATOS PARA ACREDITACIÓN DE EXPERIENCIAPROPONENTE EXTRANJERO SIN SUCURSAL O DOMICILIO EN COLOMBIA</w:t>
      </w:r>
    </w:p>
    <w:p w14:paraId="56104914" w14:textId="77777777" w:rsidR="00222C98" w:rsidRPr="008342CC" w:rsidRDefault="00222C98" w:rsidP="00222C98">
      <w:pPr>
        <w:pStyle w:val="Prrafodelista"/>
        <w:autoSpaceDE w:val="0"/>
        <w:autoSpaceDN w:val="0"/>
        <w:adjustRightInd w:val="0"/>
        <w:ind w:left="0"/>
        <w:jc w:val="center"/>
        <w:rPr>
          <w:sz w:val="20"/>
          <w:szCs w:val="20"/>
          <w:lang w:val="es-CO" w:eastAsia="en-US"/>
        </w:rPr>
      </w:pPr>
    </w:p>
    <w:p w14:paraId="49D0655F" w14:textId="77777777" w:rsidR="00222C98" w:rsidRPr="00CB15A8" w:rsidRDefault="00000000" w:rsidP="00222C98">
      <w:pPr>
        <w:jc w:val="both"/>
        <w:rPr>
          <w:rFonts w:ascii="Arial" w:hAnsi="Arial" w:cs="Arial"/>
          <w:sz w:val="20"/>
          <w:szCs w:val="20"/>
        </w:rPr>
      </w:pPr>
      <w:sdt>
        <w:sdtPr>
          <w:rPr>
            <w:rFonts w:ascii="Arial" w:hAnsi="Arial" w:cs="Arial"/>
            <w:sz w:val="20"/>
            <w:szCs w:val="20"/>
          </w:rPr>
          <w:id w:val="1554888845"/>
          <w:placeholder>
            <w:docPart w:val="06E4061D120C49158A952343EADC9970"/>
          </w:placeholder>
          <w:showingPlcHdr/>
          <w15:color w:val="800000"/>
          <w:text/>
        </w:sdtPr>
        <w:sdtContent>
          <w:r w:rsidR="00222C98" w:rsidRPr="00CB15A8">
            <w:rPr>
              <w:rStyle w:val="Textodelmarcadordeposicin"/>
              <w:rFonts w:ascii="Arial" w:hAnsi="Arial" w:cs="Arial"/>
              <w:color w:val="FF8F8F"/>
              <w:sz w:val="20"/>
              <w:szCs w:val="20"/>
              <w:u w:val="single"/>
            </w:rPr>
            <w:t>Ciudad</w:t>
          </w:r>
        </w:sdtContent>
      </w:sdt>
      <w:r w:rsidR="00222C98" w:rsidRPr="00CB15A8">
        <w:rPr>
          <w:rFonts w:ascii="Arial" w:hAnsi="Arial" w:cs="Arial"/>
          <w:sz w:val="20"/>
          <w:szCs w:val="20"/>
        </w:rPr>
        <w:t xml:space="preserve">, </w:t>
      </w:r>
      <w:sdt>
        <w:sdtPr>
          <w:rPr>
            <w:rFonts w:ascii="Arial" w:hAnsi="Arial" w:cs="Arial"/>
            <w:sz w:val="20"/>
            <w:szCs w:val="20"/>
          </w:rPr>
          <w:id w:val="1331941293"/>
          <w:placeholder>
            <w:docPart w:val="EF8A0B14D9C745B7A5375659DCF765A3"/>
          </w:placeholder>
          <w:showingPlcHdr/>
          <w15:color w:val="800000"/>
          <w:date w:fullDate="2021-04-13T00:00:00Z">
            <w:dateFormat w:val="d 'de' MMMM 'de' yyyy"/>
            <w:lid w:val="es-CO"/>
            <w:storeMappedDataAs w:val="dateTime"/>
            <w:calendar w:val="gregorian"/>
          </w:date>
        </w:sdtPr>
        <w:sdtContent>
          <w:r w:rsidR="00222C98" w:rsidRPr="00CB15A8">
            <w:rPr>
              <w:rStyle w:val="Textodelmarcadordeposicin"/>
              <w:rFonts w:ascii="Arial" w:hAnsi="Arial" w:cs="Arial"/>
              <w:color w:val="FF8F8F"/>
              <w:sz w:val="20"/>
              <w:szCs w:val="20"/>
            </w:rPr>
            <w:t>seleccionar la fecha.</w:t>
          </w:r>
        </w:sdtContent>
      </w:sdt>
    </w:p>
    <w:p w14:paraId="5ACDD6EF" w14:textId="77777777" w:rsidR="00222C98" w:rsidRPr="002A4B90" w:rsidRDefault="00222C98" w:rsidP="00222C98">
      <w:pPr>
        <w:pStyle w:val="Sinespaciado1"/>
        <w:jc w:val="both"/>
        <w:rPr>
          <w:rFonts w:ascii="Arial" w:hAnsi="Arial" w:cs="Arial"/>
          <w:sz w:val="20"/>
          <w:szCs w:val="20"/>
          <w:lang w:val="es-MX"/>
        </w:rPr>
      </w:pPr>
    </w:p>
    <w:p w14:paraId="25BB7E78" w14:textId="77777777" w:rsidR="00222C98" w:rsidRPr="002A4B90" w:rsidRDefault="00222C98" w:rsidP="00222C98">
      <w:pPr>
        <w:pStyle w:val="Sinespaciado1"/>
        <w:jc w:val="both"/>
        <w:rPr>
          <w:rFonts w:ascii="Arial" w:hAnsi="Arial" w:cs="Arial"/>
          <w:bCs/>
          <w:sz w:val="20"/>
          <w:szCs w:val="20"/>
          <w:lang w:val="es-MX"/>
        </w:rPr>
      </w:pPr>
      <w:r w:rsidRPr="002A4B90">
        <w:rPr>
          <w:rFonts w:ascii="Arial" w:hAnsi="Arial" w:cs="Arial"/>
          <w:bCs/>
          <w:sz w:val="20"/>
          <w:szCs w:val="20"/>
          <w:lang w:val="es-MX"/>
        </w:rPr>
        <w:t>Señores</w:t>
      </w:r>
    </w:p>
    <w:p w14:paraId="151F9A89" w14:textId="77777777" w:rsidR="00222C98" w:rsidRPr="000F1625" w:rsidRDefault="00222C98" w:rsidP="00222C98">
      <w:pPr>
        <w:pStyle w:val="Sinespaciado1"/>
        <w:jc w:val="both"/>
        <w:rPr>
          <w:rFonts w:ascii="Arial" w:hAnsi="Arial" w:cs="Arial"/>
          <w:b/>
          <w:bCs/>
          <w:sz w:val="20"/>
          <w:szCs w:val="22"/>
          <w:lang w:val="es-MX"/>
        </w:rPr>
      </w:pPr>
      <w:r w:rsidRPr="000F1625">
        <w:rPr>
          <w:rFonts w:ascii="Arial" w:hAnsi="Arial" w:cs="Arial"/>
          <w:b/>
          <w:bCs/>
          <w:sz w:val="20"/>
          <w:szCs w:val="22"/>
          <w:lang w:val="es-MX"/>
        </w:rPr>
        <w:t>REGIONAL DE ASEGURAMIENTO EN SALUD No. 8</w:t>
      </w:r>
    </w:p>
    <w:p w14:paraId="787841EC" w14:textId="77777777" w:rsidR="00222C98" w:rsidRPr="00570234" w:rsidRDefault="00222C98" w:rsidP="00222C98">
      <w:pPr>
        <w:pStyle w:val="Sinespaciado1"/>
        <w:jc w:val="both"/>
        <w:rPr>
          <w:rFonts w:ascii="Arial" w:eastAsia="Calibri" w:hAnsi="Arial" w:cs="Arial"/>
          <w:b/>
          <w:sz w:val="22"/>
          <w:szCs w:val="22"/>
        </w:rPr>
      </w:pPr>
      <w:r>
        <w:rPr>
          <w:rFonts w:ascii="Arial" w:eastAsia="Calibri" w:hAnsi="Arial" w:cs="Arial"/>
          <w:sz w:val="22"/>
          <w:szCs w:val="22"/>
        </w:rPr>
        <w:t>Avenida Circunvalar No. 45-124</w:t>
      </w:r>
    </w:p>
    <w:p w14:paraId="3885F7DE" w14:textId="77777777" w:rsidR="00222C98" w:rsidRDefault="00222C98" w:rsidP="00222C98">
      <w:pPr>
        <w:pStyle w:val="Sinespaciado1"/>
        <w:jc w:val="both"/>
        <w:rPr>
          <w:rFonts w:ascii="Arial" w:hAnsi="Arial" w:cs="Arial"/>
          <w:sz w:val="22"/>
          <w:szCs w:val="22"/>
          <w:lang w:val="es-MX"/>
        </w:rPr>
      </w:pPr>
      <w:r>
        <w:rPr>
          <w:rFonts w:ascii="Arial" w:hAnsi="Arial" w:cs="Arial"/>
          <w:sz w:val="22"/>
          <w:szCs w:val="22"/>
          <w:lang w:val="es-MX"/>
        </w:rPr>
        <w:t xml:space="preserve">Soledad - Atlántico </w:t>
      </w:r>
      <w:r w:rsidRPr="00570234">
        <w:rPr>
          <w:rFonts w:ascii="Arial" w:hAnsi="Arial" w:cs="Arial"/>
          <w:sz w:val="22"/>
          <w:szCs w:val="22"/>
          <w:lang w:val="es-MX"/>
        </w:rPr>
        <w:t xml:space="preserve"> </w:t>
      </w:r>
    </w:p>
    <w:p w14:paraId="0682C051" w14:textId="77777777" w:rsidR="00222C98" w:rsidRDefault="00222C98" w:rsidP="00222C98">
      <w:pPr>
        <w:jc w:val="both"/>
        <w:rPr>
          <w:rFonts w:ascii="Arial" w:hAnsi="Arial" w:cs="Arial"/>
          <w:sz w:val="20"/>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0"/>
        <w:gridCol w:w="2207"/>
        <w:gridCol w:w="2566"/>
        <w:gridCol w:w="2315"/>
      </w:tblGrid>
      <w:tr w:rsidR="00222C98" w14:paraId="70FD0B63" w14:textId="77777777" w:rsidTr="00AB0536">
        <w:trPr>
          <w:trHeight w:val="310"/>
          <w:jc w:val="center"/>
        </w:trPr>
        <w:tc>
          <w:tcPr>
            <w:tcW w:w="2570" w:type="dxa"/>
            <w:tcBorders>
              <w:top w:val="single" w:sz="4" w:space="0" w:color="auto"/>
              <w:left w:val="single" w:sz="4" w:space="0" w:color="auto"/>
              <w:bottom w:val="single" w:sz="4" w:space="0" w:color="auto"/>
              <w:right w:val="single" w:sz="4" w:space="0" w:color="auto"/>
            </w:tcBorders>
            <w:vAlign w:val="center"/>
            <w:hideMark/>
          </w:tcPr>
          <w:p w14:paraId="61188D89"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de estudios en Moneda del País de Origen (A)</w:t>
            </w:r>
          </w:p>
        </w:tc>
        <w:tc>
          <w:tcPr>
            <w:tcW w:w="2207" w:type="dxa"/>
            <w:tcBorders>
              <w:top w:val="single" w:sz="4" w:space="0" w:color="auto"/>
              <w:left w:val="single" w:sz="4" w:space="0" w:color="auto"/>
              <w:bottom w:val="single" w:sz="4" w:space="0" w:color="auto"/>
              <w:right w:val="single" w:sz="4" w:space="0" w:color="auto"/>
            </w:tcBorders>
            <w:vAlign w:val="center"/>
            <w:hideMark/>
          </w:tcPr>
          <w:p w14:paraId="05FA9DC2"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estudios y diseños convertidos a Moneda Legal Colombiana (B)</w:t>
            </w:r>
          </w:p>
        </w:tc>
        <w:tc>
          <w:tcPr>
            <w:tcW w:w="2566" w:type="dxa"/>
            <w:tcBorders>
              <w:top w:val="single" w:sz="4" w:space="0" w:color="auto"/>
              <w:left w:val="single" w:sz="4" w:space="0" w:color="auto"/>
              <w:bottom w:val="single" w:sz="4" w:space="0" w:color="auto"/>
              <w:right w:val="single" w:sz="4" w:space="0" w:color="auto"/>
            </w:tcBorders>
            <w:vAlign w:val="center"/>
            <w:hideMark/>
          </w:tcPr>
          <w:p w14:paraId="7A82DEE9"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Participación porcentual</w:t>
            </w:r>
          </w:p>
          <w:p w14:paraId="09AE7CC5"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del proponente en el contratista plural (C)</w:t>
            </w:r>
          </w:p>
        </w:tc>
        <w:tc>
          <w:tcPr>
            <w:tcW w:w="2315" w:type="dxa"/>
            <w:tcBorders>
              <w:top w:val="single" w:sz="4" w:space="0" w:color="auto"/>
              <w:left w:val="single" w:sz="4" w:space="0" w:color="auto"/>
              <w:bottom w:val="single" w:sz="4" w:space="0" w:color="auto"/>
              <w:right w:val="single" w:sz="4" w:space="0" w:color="auto"/>
            </w:tcBorders>
            <w:vAlign w:val="center"/>
            <w:hideMark/>
          </w:tcPr>
          <w:p w14:paraId="05F5493E"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 xml:space="preserve">Valor en </w:t>
            </w:r>
            <w:proofErr w:type="gramStart"/>
            <w:r>
              <w:rPr>
                <w:rFonts w:ascii="Arial" w:hAnsi="Arial" w:cs="Arial"/>
                <w:b/>
                <w:bCs/>
                <w:sz w:val="18"/>
                <w:szCs w:val="18"/>
                <w:lang w:val="es-419"/>
              </w:rPr>
              <w:t>Pesos Colombianos</w:t>
            </w:r>
            <w:proofErr w:type="gramEnd"/>
            <w:r>
              <w:rPr>
                <w:rFonts w:ascii="Arial" w:hAnsi="Arial" w:cs="Arial"/>
                <w:b/>
                <w:bCs/>
                <w:sz w:val="18"/>
                <w:szCs w:val="18"/>
                <w:lang w:val="es-419"/>
              </w:rPr>
              <w:t xml:space="preserve"> de los contratos ejecutados (valor del contrato ponderado por la participación) (D)</w:t>
            </w:r>
          </w:p>
          <w:p w14:paraId="2E07816D" w14:textId="77777777" w:rsidR="00222C98" w:rsidRDefault="00222C98" w:rsidP="00AB0536">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(B * C) = D</w:t>
            </w:r>
          </w:p>
        </w:tc>
      </w:tr>
      <w:tr w:rsidR="00222C98" w14:paraId="3B4B1001"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36AAB82C" w14:textId="77777777" w:rsidR="00222C98"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3391CDD8B83C4D45845C951CA8CD2DF5"/>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4E683657" w14:textId="77777777" w:rsidR="00222C98"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4364D851CD424668ABA2CBCC8FB4F065"/>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EF996F4" w14:textId="77777777" w:rsidR="00222C98"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A24B6E77B55B4911B8A5DB17004F3366"/>
                </w:placeholder>
                <w:showingPlcHdr/>
                <w:text/>
              </w:sdtPr>
              <w:sdtContent>
                <w:r w:rsidR="00222C98">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1820BEF9" w14:textId="77777777" w:rsidR="00222C98"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E48F7C99D0FC4F78A11AA6B9A4BDB45D"/>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r>
      <w:tr w:rsidR="00222C98" w14:paraId="34ECD6B0"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49B1BD05"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BCF8C9C065B14288AFF7D433BDED7BDA"/>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42AD4DAC"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D1D0DE0FE3E044F8B7305A1D235160CD"/>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D8985B2"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655676D5FA9445F38ECAAF90C3549F69"/>
                </w:placeholder>
                <w:showingPlcHdr/>
                <w:text/>
              </w:sdtPr>
              <w:sdtContent>
                <w:r w:rsidR="00222C98">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FDAB8B4"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915C6FB3F9FC4D598B0B8FE4AEFFFD08"/>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r>
      <w:tr w:rsidR="00222C98" w14:paraId="722D0F82"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7CF4FD2B"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58BCB74089A143B2A0525621AEB5AFA3"/>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5DA155A7"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2177DBD2EF124AFFBCFE939E9FEF3C15"/>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115FCB67"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D451B57024DA4FB390C28E34B8A7359A"/>
                </w:placeholder>
                <w:showingPlcHdr/>
                <w:text/>
              </w:sdtPr>
              <w:sdtContent>
                <w:r w:rsidR="00222C98">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230AD8D4"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1CA0A45B611A4FFE8A8387CBCA18F0CA"/>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r>
      <w:tr w:rsidR="00222C98" w14:paraId="1A9754EC"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45B8EDE8"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EDA613E042E9467FAC7B988A60A193E3"/>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28BA489"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3B650624D44F4402BBEA0AB44AFCE919"/>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22341202"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0DCC264064F04A0E83E71DE0106FD32D"/>
                </w:placeholder>
                <w:showingPlcHdr/>
                <w:text/>
              </w:sdtPr>
              <w:sdtContent>
                <w:r w:rsidR="00222C98">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42A3A254"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BF1FE92092C5486CA011896B6821267C"/>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r>
      <w:tr w:rsidR="00222C98" w14:paraId="1B337910"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3AA1A47F"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F06F20CC692942FC89238E744E318AA1"/>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6306FE8"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C6124F9E03214D86A22DEB3DF89D5DBA"/>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6B41F3F7"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CF2552DA796141B7B4308B7975548511"/>
                </w:placeholder>
                <w:showingPlcHdr/>
                <w:text/>
              </w:sdtPr>
              <w:sdtContent>
                <w:r w:rsidR="00222C98">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5C393F05"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3254CB3C05F34D9E8EB54DB7F80ACCC1"/>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r>
      <w:tr w:rsidR="00222C98" w14:paraId="775C4A24" w14:textId="77777777" w:rsidTr="00AB0536">
        <w:trPr>
          <w:trHeight w:val="67"/>
          <w:jc w:val="center"/>
        </w:trPr>
        <w:tc>
          <w:tcPr>
            <w:tcW w:w="4777" w:type="dxa"/>
            <w:gridSpan w:val="2"/>
            <w:tcBorders>
              <w:top w:val="single" w:sz="4" w:space="0" w:color="auto"/>
              <w:left w:val="single" w:sz="4" w:space="0" w:color="auto"/>
              <w:bottom w:val="single" w:sz="4" w:space="0" w:color="auto"/>
              <w:right w:val="single" w:sz="4" w:space="0" w:color="auto"/>
            </w:tcBorders>
            <w:hideMark/>
          </w:tcPr>
          <w:p w14:paraId="20B810EA" w14:textId="77777777" w:rsidR="00222C98" w:rsidRDefault="00222C98" w:rsidP="00AB0536">
            <w:pPr>
              <w:pStyle w:val="Sinespaciado1"/>
              <w:spacing w:line="256" w:lineRule="auto"/>
              <w:rPr>
                <w:rFonts w:ascii="Arial" w:hAnsi="Arial" w:cs="Arial"/>
                <w:sz w:val="20"/>
                <w:szCs w:val="20"/>
                <w:lang w:val="es-419"/>
              </w:rPr>
            </w:pPr>
            <w:r>
              <w:rPr>
                <w:rFonts w:ascii="Arial" w:hAnsi="Arial" w:cs="Arial"/>
                <w:sz w:val="20"/>
                <w:szCs w:val="20"/>
                <w:lang w:val="es-419"/>
              </w:rPr>
              <w:t>Total</w:t>
            </w:r>
          </w:p>
        </w:tc>
        <w:tc>
          <w:tcPr>
            <w:tcW w:w="2566" w:type="dxa"/>
            <w:tcBorders>
              <w:top w:val="single" w:sz="4" w:space="0" w:color="auto"/>
              <w:left w:val="single" w:sz="4" w:space="0" w:color="auto"/>
              <w:bottom w:val="single" w:sz="4" w:space="0" w:color="auto"/>
              <w:right w:val="single" w:sz="4" w:space="0" w:color="auto"/>
            </w:tcBorders>
            <w:hideMark/>
          </w:tcPr>
          <w:p w14:paraId="506D9A07"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55C6865D7D574348B8B98DEF975A0B8E"/>
                </w:placeholder>
                <w:showingPlcHdr/>
                <w:text/>
              </w:sdtPr>
              <w:sdtContent>
                <w:r w:rsidR="00222C98">
                  <w:rPr>
                    <w:rStyle w:val="Textodelmarcadordeposicin"/>
                    <w:rFonts w:ascii="Arial" w:eastAsiaTheme="minorHAnsi" w:hAnsi="Arial" w:cs="Arial"/>
                    <w:color w:val="FF8F8F"/>
                    <w:sz w:val="20"/>
                    <w:szCs w:val="20"/>
                    <w:u w:val="single"/>
                  </w:rPr>
                  <w:t>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17BAE127" w14:textId="77777777" w:rsidR="00222C98"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F6E8205DE2AE49599B1346AA1A107AE9"/>
                </w:placeholder>
                <w:showingPlcHdr/>
                <w:text/>
              </w:sdtPr>
              <w:sdtContent>
                <w:r w:rsidR="00222C98">
                  <w:rPr>
                    <w:rStyle w:val="Textodelmarcadordeposicin"/>
                    <w:rFonts w:ascii="Arial" w:eastAsiaTheme="minorHAnsi" w:hAnsi="Arial" w:cs="Arial"/>
                    <w:color w:val="FF8F8F"/>
                    <w:sz w:val="20"/>
                    <w:szCs w:val="20"/>
                    <w:u w:val="single"/>
                  </w:rPr>
                  <w:t xml:space="preserve">  contrato </w:t>
                </w:r>
              </w:sdtContent>
            </w:sdt>
          </w:p>
        </w:tc>
      </w:tr>
    </w:tbl>
    <w:p w14:paraId="2A953107" w14:textId="77777777" w:rsidR="00222C98" w:rsidRDefault="00222C98" w:rsidP="00222C98">
      <w:pPr>
        <w:rPr>
          <w:rFonts w:ascii="Arial" w:hAnsi="Arial" w:cs="Arial"/>
          <w:b/>
          <w:color w:val="FF0000"/>
          <w:sz w:val="18"/>
          <w:szCs w:val="18"/>
          <w:lang w:val="es-CO" w:eastAsia="en-US"/>
        </w:rPr>
      </w:pPr>
      <w:bookmarkStart w:id="6" w:name="_Hlk69659783"/>
    </w:p>
    <w:p w14:paraId="3886AD63" w14:textId="77777777" w:rsidR="00222C98" w:rsidRDefault="00222C98" w:rsidP="00222C98">
      <w:pPr>
        <w:jc w:val="both"/>
        <w:rPr>
          <w:rFonts w:ascii="Arial" w:hAnsi="Arial" w:cs="Arial"/>
          <w:sz w:val="22"/>
          <w:szCs w:val="22"/>
          <w:lang w:eastAsia="es-CO"/>
        </w:rPr>
      </w:pPr>
      <w:r>
        <w:rPr>
          <w:rFonts w:ascii="Arial" w:hAnsi="Arial" w:cs="Arial"/>
          <w:lang w:eastAsia="es-CO"/>
        </w:rPr>
        <w:t>El proponente:</w:t>
      </w:r>
    </w:p>
    <w:p w14:paraId="21B6929F" w14:textId="77777777" w:rsidR="00222C98" w:rsidRDefault="00222C98" w:rsidP="00222C98">
      <w:pPr>
        <w:pStyle w:val="Prrafodelista"/>
        <w:tabs>
          <w:tab w:val="left" w:pos="240"/>
          <w:tab w:val="left" w:pos="6210"/>
        </w:tabs>
        <w:ind w:left="0"/>
        <w:jc w:val="center"/>
        <w:rPr>
          <w:rFonts w:ascii="Arial" w:hAnsi="Arial" w:cs="Arial"/>
          <w:b/>
          <w:sz w:val="18"/>
          <w:szCs w:val="18"/>
        </w:rPr>
      </w:pPr>
    </w:p>
    <w:p w14:paraId="7423A790" w14:textId="77777777" w:rsidR="00222C98" w:rsidRDefault="00222C98" w:rsidP="00222C98">
      <w:pPr>
        <w:pStyle w:val="Sinespaciado1"/>
        <w:rPr>
          <w:rFonts w:ascii="Arial" w:hAnsi="Arial" w:cs="Arial"/>
          <w:sz w:val="18"/>
          <w:szCs w:val="18"/>
        </w:rPr>
      </w:pPr>
      <w:r>
        <w:rPr>
          <w:rFonts w:ascii="Arial" w:hAnsi="Arial" w:cs="Arial"/>
          <w:b/>
          <w:sz w:val="18"/>
          <w:szCs w:val="18"/>
        </w:rPr>
        <w:t>_______________________________</w:t>
      </w:r>
    </w:p>
    <w:p w14:paraId="16E03C4C" w14:textId="77777777" w:rsidR="00222C98" w:rsidRDefault="00222C98" w:rsidP="00222C98">
      <w:pPr>
        <w:pStyle w:val="Sinespaciado1"/>
        <w:rPr>
          <w:rFonts w:ascii="Arial" w:hAnsi="Arial" w:cs="Arial"/>
          <w:sz w:val="18"/>
          <w:szCs w:val="18"/>
        </w:rPr>
      </w:pPr>
      <w:r>
        <w:rPr>
          <w:rFonts w:ascii="Arial" w:hAnsi="Arial" w:cs="Arial"/>
          <w:sz w:val="18"/>
          <w:szCs w:val="18"/>
        </w:rPr>
        <w:t xml:space="preserve">Firma del representante legal del proponente </w:t>
      </w:r>
    </w:p>
    <w:p w14:paraId="3375E230" w14:textId="77777777" w:rsidR="00222C98" w:rsidRDefault="00222C98" w:rsidP="00222C98">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58644088D679423C8D43AF937D03F221"/>
          </w:placeholder>
          <w:showingPlcHdr/>
          <w:text/>
        </w:sdtPr>
        <w:sdtContent>
          <w:r>
            <w:rPr>
              <w:rStyle w:val="Textodelmarcadordeposicin"/>
              <w:rFonts w:ascii="Arial" w:eastAsiaTheme="minorHAnsi" w:hAnsi="Arial" w:cs="Arial"/>
              <w:color w:val="FF8F8F"/>
              <w:sz w:val="18"/>
              <w:szCs w:val="18"/>
              <w:u w:val="single"/>
            </w:rPr>
            <w:t>Diligenciar el nombre completo del proponente</w:t>
          </w:r>
        </w:sdtContent>
      </w:sdt>
    </w:p>
    <w:p w14:paraId="4C731637" w14:textId="77777777" w:rsidR="00222C98" w:rsidRDefault="00222C98" w:rsidP="00222C98">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proofErr w:type="gramStart"/>
      <w:r>
        <w:rPr>
          <w:rFonts w:ascii="Segoe UI Symbol" w:eastAsia="MS Gothic" w:hAnsi="Segoe UI Symbol" w:cs="Segoe UI Symbol"/>
          <w:sz w:val="18"/>
          <w:szCs w:val="18"/>
          <w:lang w:eastAsia="es-CO"/>
        </w:rPr>
        <w:t>☐</w:t>
      </w:r>
      <w:r>
        <w:rPr>
          <w:rFonts w:ascii="Arial" w:hAnsi="Arial" w:cs="Arial"/>
          <w:sz w:val="18"/>
          <w:szCs w:val="18"/>
          <w:lang w:eastAsia="es-CO"/>
        </w:rPr>
        <w:t xml:space="preserve">  CE</w:t>
      </w:r>
      <w:proofErr w:type="gramEnd"/>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346531656"/>
          <w:placeholder>
            <w:docPart w:val="2906B694878244129CF1FD1AF8BD1812"/>
          </w:placeholder>
          <w:showingPlcHdr/>
        </w:sdtPr>
        <w:sdtContent>
          <w:r>
            <w:rPr>
              <w:rStyle w:val="Textodelmarcadordeposicin"/>
              <w:rFonts w:ascii="Arial" w:eastAsiaTheme="minorHAnsi" w:hAnsi="Arial" w:cs="Arial"/>
              <w:color w:val="FF8F8F"/>
              <w:sz w:val="18"/>
              <w:szCs w:val="18"/>
              <w:u w:val="single"/>
            </w:rPr>
            <w:t>Diligenciar la identificación del proponente</w:t>
          </w:r>
        </w:sdtContent>
      </w:sdt>
    </w:p>
    <w:p w14:paraId="76282075" w14:textId="77777777" w:rsidR="00222C98" w:rsidRDefault="00222C98" w:rsidP="00222C98">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806850538"/>
          <w:placeholder>
            <w:docPart w:val="604C8AE8079D45C38A63110AA1777FC7"/>
          </w:placeholder>
          <w:showingPlcHdr/>
          <w:text/>
        </w:sdt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7C721898" w14:textId="77777777" w:rsidR="00222C98" w:rsidRDefault="00222C98" w:rsidP="00222C98">
      <w:pPr>
        <w:pStyle w:val="Sinespaciado1"/>
        <w:rPr>
          <w:rFonts w:ascii="Arial" w:hAnsi="Arial" w:cs="Arial"/>
          <w:color w:val="000000"/>
          <w:sz w:val="18"/>
          <w:szCs w:val="18"/>
        </w:rPr>
      </w:pPr>
      <w:r>
        <w:rPr>
          <w:rFonts w:ascii="Arial" w:hAnsi="Arial" w:cs="Arial"/>
          <w:color w:val="000000"/>
          <w:sz w:val="18"/>
          <w:szCs w:val="18"/>
        </w:rPr>
        <w:t xml:space="preserve">Identificación (CC </w:t>
      </w:r>
      <w:proofErr w:type="gramStart"/>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proofErr w:type="gramEnd"/>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818725669"/>
          <w:placeholder>
            <w:docPart w:val="08CBC818F5254EA48116E1762C258008"/>
          </w:placeholder>
          <w:showingPlcHdr/>
        </w:sdt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26753B" w14:textId="77777777" w:rsidR="00222C98" w:rsidRDefault="00222C98" w:rsidP="00222C98">
      <w:pPr>
        <w:pStyle w:val="Sinespaciado1"/>
        <w:rPr>
          <w:rFonts w:ascii="Arial" w:hAnsi="Arial" w:cs="Arial"/>
          <w:color w:val="000000"/>
          <w:sz w:val="20"/>
          <w:szCs w:val="20"/>
        </w:rPr>
      </w:pPr>
    </w:p>
    <w:p w14:paraId="1E6C3592" w14:textId="77777777" w:rsidR="00222C98" w:rsidRDefault="00222C98" w:rsidP="00222C98">
      <w:pPr>
        <w:pStyle w:val="Sinespaciado1"/>
        <w:rPr>
          <w:rFonts w:ascii="Arial" w:hAnsi="Arial" w:cs="Arial"/>
          <w:sz w:val="20"/>
          <w:szCs w:val="20"/>
        </w:rPr>
      </w:pPr>
      <w:r>
        <w:rPr>
          <w:rFonts w:ascii="Arial" w:hAnsi="Arial" w:cs="Arial"/>
          <w:b/>
          <w:sz w:val="20"/>
          <w:szCs w:val="20"/>
        </w:rPr>
        <w:t>__________________________________</w:t>
      </w:r>
    </w:p>
    <w:p w14:paraId="384FF369" w14:textId="77777777" w:rsidR="00222C98" w:rsidRDefault="00222C98" w:rsidP="00222C98">
      <w:pPr>
        <w:pStyle w:val="Sinespaciado1"/>
        <w:rPr>
          <w:rFonts w:ascii="Arial" w:hAnsi="Arial" w:cs="Arial"/>
          <w:sz w:val="20"/>
          <w:szCs w:val="20"/>
        </w:rPr>
      </w:pPr>
      <w:r>
        <w:rPr>
          <w:rFonts w:ascii="Arial" w:hAnsi="Arial" w:cs="Arial"/>
          <w:sz w:val="20"/>
          <w:szCs w:val="20"/>
        </w:rPr>
        <w:t xml:space="preserve">Firma del Contador público y/o Revisor fiscal </w:t>
      </w:r>
    </w:p>
    <w:p w14:paraId="6E39E705" w14:textId="77777777" w:rsidR="00222C98" w:rsidRDefault="00222C98" w:rsidP="00222C98">
      <w:pPr>
        <w:pStyle w:val="Sinespaciado1"/>
        <w:rPr>
          <w:rFonts w:ascii="Arial" w:hAnsi="Arial" w:cs="Arial"/>
          <w:sz w:val="20"/>
          <w:szCs w:val="20"/>
          <w:lang w:eastAsia="es-CO"/>
        </w:rPr>
      </w:pPr>
      <w:r>
        <w:rPr>
          <w:rFonts w:ascii="Arial" w:hAnsi="Arial" w:cs="Arial"/>
          <w:sz w:val="20"/>
          <w:szCs w:val="20"/>
          <w:lang w:eastAsia="es-CO"/>
        </w:rPr>
        <w:t xml:space="preserve">Nombre: </w:t>
      </w:r>
      <w:sdt>
        <w:sdtPr>
          <w:rPr>
            <w:rFonts w:ascii="Arial" w:hAnsi="Arial" w:cs="Arial"/>
            <w:color w:val="000000"/>
            <w:sz w:val="20"/>
            <w:szCs w:val="20"/>
          </w:rPr>
          <w:id w:val="-434055391"/>
          <w:placeholder>
            <w:docPart w:val="34244204867844E1A6779716A7F98F3C"/>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E60AFE4" w14:textId="77777777" w:rsidR="00222C98" w:rsidRDefault="00222C98" w:rsidP="00222C9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MS Gothic" w:eastAsia="MS Gothic" w:hAnsi="MS Gothic" w:cs="Arial" w:hint="eastAsia"/>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ACB843BC3FAE482292A7FEA88CF2AAF7"/>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488816" w14:textId="77777777" w:rsidR="00222C98" w:rsidRDefault="00222C98" w:rsidP="00222C98">
      <w:pPr>
        <w:pStyle w:val="Sinespaciado1"/>
        <w:rPr>
          <w:rFonts w:ascii="Arial" w:hAnsi="Arial" w:cs="Arial"/>
          <w:sz w:val="20"/>
          <w:szCs w:val="20"/>
          <w:lang w:eastAsia="es-CO"/>
        </w:rPr>
      </w:pPr>
      <w:r>
        <w:rPr>
          <w:rFonts w:ascii="Arial" w:hAnsi="Arial" w:cs="Arial"/>
          <w:sz w:val="20"/>
          <w:szCs w:val="20"/>
          <w:lang w:eastAsia="es-CO"/>
        </w:rPr>
        <w:t xml:space="preserve">Cargo: </w:t>
      </w:r>
      <w:sdt>
        <w:sdtPr>
          <w:rPr>
            <w:rFonts w:ascii="Arial" w:hAnsi="Arial" w:cs="Arial"/>
            <w:color w:val="000000"/>
            <w:sz w:val="20"/>
            <w:szCs w:val="20"/>
          </w:rPr>
          <w:id w:val="1115175381"/>
          <w:placeholder>
            <w:docPart w:val="631CD6D65EED493DB3D5A8629F47F8FE"/>
          </w:placeholder>
          <w:showingPlcHdr/>
          <w:text/>
        </w:sdtPr>
        <w:sdtContent>
          <w:r>
            <w:rPr>
              <w:rStyle w:val="Textodelmarcadordeposicin"/>
              <w:rFonts w:ascii="Arial" w:eastAsiaTheme="minorHAnsi" w:hAnsi="Arial" w:cs="Arial"/>
              <w:color w:val="FF8F8F"/>
              <w:sz w:val="20"/>
              <w:szCs w:val="20"/>
              <w:u w:val="single"/>
            </w:rPr>
            <w:t>Diligenciar cargo</w:t>
          </w:r>
        </w:sdtContent>
      </w:sdt>
    </w:p>
    <w:p w14:paraId="5F9967B1" w14:textId="77777777" w:rsidR="00222C98" w:rsidRDefault="00222C98" w:rsidP="00222C98">
      <w:pPr>
        <w:pStyle w:val="Sinespaciado1"/>
        <w:rPr>
          <w:color w:val="000000"/>
        </w:rPr>
      </w:pPr>
      <w:r>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A87F7036F77943639057F95AB3E62914"/>
          </w:placeholder>
          <w:showingPlcHdr/>
          <w:text/>
        </w:sdtPr>
        <w:sdtContent>
          <w:r>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6"/>
    <w:p w14:paraId="1B2BD7E1" w14:textId="77777777" w:rsidR="00222C98" w:rsidRDefault="00222C98" w:rsidP="00222C98">
      <w:pPr>
        <w:pStyle w:val="Sinespaciado1"/>
        <w:jc w:val="both"/>
        <w:rPr>
          <w:rFonts w:ascii="Arial" w:hAnsi="Arial" w:cs="Arial"/>
          <w:color w:val="000000"/>
          <w:sz w:val="20"/>
          <w:szCs w:val="20"/>
        </w:rPr>
      </w:pPr>
      <w:r>
        <w:rPr>
          <w:rFonts w:ascii="Arial" w:hAnsi="Arial" w:cs="Arial"/>
          <w:b/>
          <w:color w:val="000000"/>
          <w:sz w:val="20"/>
          <w:szCs w:val="20"/>
        </w:rPr>
        <w:t>NOTA:</w:t>
      </w:r>
      <w:r>
        <w:rPr>
          <w:rFonts w:ascii="Arial" w:hAnsi="Arial" w:cs="Arial"/>
          <w:color w:val="000000"/>
          <w:sz w:val="20"/>
          <w:szCs w:val="20"/>
        </w:rPr>
        <w:t xml:space="preserve"> los representantes de los integrantes del Oferente plural deben suscribir cada uno el presente documento</w:t>
      </w:r>
    </w:p>
    <w:p w14:paraId="411F3468" w14:textId="77777777" w:rsidR="00CC3A65" w:rsidRDefault="00CC3A65" w:rsidP="00C34F5F">
      <w:pPr>
        <w:pStyle w:val="Prrafodelista"/>
        <w:autoSpaceDE w:val="0"/>
        <w:autoSpaceDN w:val="0"/>
        <w:adjustRightInd w:val="0"/>
        <w:ind w:left="0"/>
        <w:jc w:val="center"/>
        <w:rPr>
          <w:rFonts w:ascii="Arial" w:hAnsi="Arial" w:cs="Arial"/>
          <w:b/>
          <w:sz w:val="20"/>
          <w:szCs w:val="20"/>
        </w:rPr>
      </w:pPr>
    </w:p>
    <w:p w14:paraId="76768467" w14:textId="77777777" w:rsidR="005B3FEE" w:rsidRDefault="005B3FEE" w:rsidP="00C34F5F">
      <w:pPr>
        <w:pStyle w:val="Prrafodelista"/>
        <w:autoSpaceDE w:val="0"/>
        <w:autoSpaceDN w:val="0"/>
        <w:adjustRightInd w:val="0"/>
        <w:ind w:left="0"/>
        <w:jc w:val="center"/>
        <w:rPr>
          <w:rFonts w:ascii="Arial" w:hAnsi="Arial" w:cs="Arial"/>
          <w:b/>
          <w:sz w:val="20"/>
          <w:szCs w:val="20"/>
        </w:rPr>
      </w:pPr>
    </w:p>
    <w:p w14:paraId="5740D41F" w14:textId="77777777" w:rsidR="007D5A48" w:rsidRDefault="007D5A48" w:rsidP="005B3FEE">
      <w:pPr>
        <w:pStyle w:val="Prrafodelista"/>
        <w:tabs>
          <w:tab w:val="left" w:pos="240"/>
        </w:tabs>
        <w:ind w:left="0"/>
        <w:jc w:val="center"/>
        <w:rPr>
          <w:rFonts w:ascii="Arial" w:hAnsi="Arial" w:cs="Arial"/>
          <w:b/>
          <w:sz w:val="20"/>
          <w:szCs w:val="22"/>
        </w:rPr>
      </w:pPr>
    </w:p>
    <w:p w14:paraId="75419680" w14:textId="77777777" w:rsidR="007D5A48" w:rsidRDefault="007D5A48" w:rsidP="005B3FEE">
      <w:pPr>
        <w:pStyle w:val="Prrafodelista"/>
        <w:tabs>
          <w:tab w:val="left" w:pos="240"/>
        </w:tabs>
        <w:ind w:left="0"/>
        <w:jc w:val="center"/>
        <w:rPr>
          <w:rFonts w:ascii="Arial" w:hAnsi="Arial" w:cs="Arial"/>
          <w:b/>
          <w:sz w:val="20"/>
          <w:szCs w:val="22"/>
        </w:rPr>
      </w:pPr>
    </w:p>
    <w:p w14:paraId="0BCEF3F3" w14:textId="3AAD5F27" w:rsidR="007D5A48" w:rsidRDefault="007D5A48" w:rsidP="005B3FEE">
      <w:pPr>
        <w:pStyle w:val="Prrafodelista"/>
        <w:tabs>
          <w:tab w:val="left" w:pos="240"/>
        </w:tabs>
        <w:ind w:left="0"/>
        <w:jc w:val="center"/>
        <w:rPr>
          <w:rFonts w:ascii="Arial" w:hAnsi="Arial" w:cs="Arial"/>
          <w:b/>
          <w:sz w:val="20"/>
          <w:szCs w:val="22"/>
        </w:rPr>
      </w:pPr>
    </w:p>
    <w:p w14:paraId="28282D11" w14:textId="0C6FF5B6" w:rsidR="00441241" w:rsidRDefault="00441241" w:rsidP="005B3FEE">
      <w:pPr>
        <w:pStyle w:val="Prrafodelista"/>
        <w:tabs>
          <w:tab w:val="left" w:pos="240"/>
        </w:tabs>
        <w:ind w:left="0"/>
        <w:jc w:val="center"/>
        <w:rPr>
          <w:rFonts w:ascii="Arial" w:hAnsi="Arial" w:cs="Arial"/>
          <w:b/>
          <w:sz w:val="20"/>
          <w:szCs w:val="22"/>
        </w:rPr>
      </w:pPr>
    </w:p>
    <w:p w14:paraId="3E3204DC" w14:textId="7C9447AD" w:rsidR="00441241" w:rsidRDefault="00441241" w:rsidP="005B3FEE">
      <w:pPr>
        <w:pStyle w:val="Prrafodelista"/>
        <w:tabs>
          <w:tab w:val="left" w:pos="240"/>
        </w:tabs>
        <w:ind w:left="0"/>
        <w:jc w:val="center"/>
        <w:rPr>
          <w:rFonts w:ascii="Arial" w:hAnsi="Arial" w:cs="Arial"/>
          <w:b/>
          <w:sz w:val="20"/>
          <w:szCs w:val="22"/>
        </w:rPr>
      </w:pPr>
    </w:p>
    <w:p w14:paraId="15DA766B" w14:textId="77777777" w:rsidR="0098595E" w:rsidRDefault="0098595E" w:rsidP="005B3FEE">
      <w:pPr>
        <w:pStyle w:val="Prrafodelista"/>
        <w:tabs>
          <w:tab w:val="left" w:pos="240"/>
        </w:tabs>
        <w:ind w:left="0"/>
        <w:jc w:val="center"/>
        <w:rPr>
          <w:rFonts w:ascii="Arial" w:hAnsi="Arial" w:cs="Arial"/>
          <w:b/>
          <w:sz w:val="20"/>
          <w:szCs w:val="22"/>
        </w:rPr>
      </w:pPr>
    </w:p>
    <w:p w14:paraId="6E8783AA" w14:textId="77777777" w:rsidR="0098595E" w:rsidRDefault="0098595E" w:rsidP="005B3FEE">
      <w:pPr>
        <w:pStyle w:val="Prrafodelista"/>
        <w:tabs>
          <w:tab w:val="left" w:pos="240"/>
        </w:tabs>
        <w:ind w:left="0"/>
        <w:jc w:val="center"/>
        <w:rPr>
          <w:rFonts w:ascii="Arial" w:hAnsi="Arial" w:cs="Arial"/>
          <w:b/>
          <w:sz w:val="20"/>
          <w:szCs w:val="22"/>
        </w:rPr>
      </w:pPr>
    </w:p>
    <w:p w14:paraId="5F8EBF51" w14:textId="77777777" w:rsidR="00441241" w:rsidRDefault="00441241" w:rsidP="005B3FEE">
      <w:pPr>
        <w:pStyle w:val="Prrafodelista"/>
        <w:tabs>
          <w:tab w:val="left" w:pos="240"/>
        </w:tabs>
        <w:ind w:left="0"/>
        <w:jc w:val="center"/>
        <w:rPr>
          <w:rFonts w:ascii="Arial" w:hAnsi="Arial" w:cs="Arial"/>
          <w:b/>
          <w:sz w:val="20"/>
          <w:szCs w:val="22"/>
        </w:rPr>
      </w:pPr>
    </w:p>
    <w:p w14:paraId="5D5E715C" w14:textId="77777777" w:rsidR="007D5A48" w:rsidRDefault="007D5A48" w:rsidP="005B3FEE">
      <w:pPr>
        <w:pStyle w:val="Prrafodelista"/>
        <w:tabs>
          <w:tab w:val="left" w:pos="240"/>
        </w:tabs>
        <w:ind w:left="0"/>
        <w:jc w:val="center"/>
        <w:rPr>
          <w:rFonts w:ascii="Arial" w:hAnsi="Arial" w:cs="Arial"/>
          <w:b/>
          <w:sz w:val="20"/>
          <w:szCs w:val="22"/>
        </w:rPr>
      </w:pPr>
    </w:p>
    <w:p w14:paraId="0A456D21" w14:textId="77777777" w:rsidR="00F22B37" w:rsidRDefault="00F22B37" w:rsidP="005B3FEE">
      <w:pPr>
        <w:pStyle w:val="Prrafodelista"/>
        <w:tabs>
          <w:tab w:val="left" w:pos="240"/>
        </w:tabs>
        <w:ind w:left="0"/>
        <w:jc w:val="center"/>
        <w:rPr>
          <w:rFonts w:ascii="Arial" w:hAnsi="Arial" w:cs="Arial"/>
          <w:b/>
          <w:sz w:val="20"/>
          <w:szCs w:val="22"/>
        </w:rPr>
      </w:pPr>
    </w:p>
    <w:p w14:paraId="20EF871E" w14:textId="09EA0DF3" w:rsidR="005B3FEE" w:rsidRDefault="005B3FEE" w:rsidP="005B3FEE">
      <w:pPr>
        <w:pStyle w:val="Prrafodelista"/>
        <w:tabs>
          <w:tab w:val="left" w:pos="240"/>
        </w:tabs>
        <w:ind w:left="0"/>
        <w:jc w:val="center"/>
        <w:rPr>
          <w:rFonts w:ascii="Arial" w:hAnsi="Arial" w:cs="Arial"/>
          <w:b/>
          <w:sz w:val="20"/>
          <w:szCs w:val="22"/>
        </w:rPr>
      </w:pPr>
      <w:r>
        <w:rPr>
          <w:rFonts w:ascii="Arial" w:hAnsi="Arial" w:cs="Arial"/>
          <w:b/>
          <w:sz w:val="20"/>
          <w:szCs w:val="22"/>
        </w:rPr>
        <w:t xml:space="preserve">FORMULARIO No. </w:t>
      </w:r>
      <w:r w:rsidR="0098595E">
        <w:rPr>
          <w:rFonts w:ascii="Arial" w:hAnsi="Arial" w:cs="Arial"/>
          <w:b/>
          <w:sz w:val="20"/>
          <w:szCs w:val="22"/>
        </w:rPr>
        <w:t>1</w:t>
      </w:r>
      <w:r w:rsidR="0025546C">
        <w:rPr>
          <w:rFonts w:ascii="Arial" w:hAnsi="Arial" w:cs="Arial"/>
          <w:b/>
          <w:sz w:val="20"/>
          <w:szCs w:val="22"/>
        </w:rPr>
        <w:t>1</w:t>
      </w:r>
    </w:p>
    <w:p w14:paraId="0D91E213" w14:textId="77777777" w:rsidR="00C34F5F" w:rsidRPr="0098595E" w:rsidRDefault="00C34F5F" w:rsidP="00C34F5F">
      <w:pPr>
        <w:pStyle w:val="Prrafodelista"/>
        <w:autoSpaceDE w:val="0"/>
        <w:autoSpaceDN w:val="0"/>
        <w:adjustRightInd w:val="0"/>
        <w:ind w:left="0"/>
        <w:jc w:val="center"/>
        <w:rPr>
          <w:rFonts w:ascii="Arial" w:hAnsi="Arial" w:cs="Arial"/>
          <w:b/>
          <w:sz w:val="14"/>
          <w:szCs w:val="20"/>
        </w:rPr>
      </w:pPr>
    </w:p>
    <w:p w14:paraId="03C6DE53" w14:textId="1014EB41" w:rsidR="00C34F5F" w:rsidRDefault="00C34F5F" w:rsidP="00C34F5F">
      <w:pPr>
        <w:pStyle w:val="Prrafodelista"/>
        <w:autoSpaceDE w:val="0"/>
        <w:autoSpaceDN w:val="0"/>
        <w:adjustRightInd w:val="0"/>
        <w:ind w:left="0"/>
        <w:jc w:val="center"/>
        <w:rPr>
          <w:rFonts w:ascii="Arial" w:hAnsi="Arial" w:cs="Arial"/>
          <w:b/>
          <w:sz w:val="20"/>
          <w:szCs w:val="20"/>
        </w:rPr>
      </w:pPr>
      <w:r w:rsidRPr="004D72C7">
        <w:rPr>
          <w:rFonts w:ascii="Arial" w:hAnsi="Arial" w:cs="Arial"/>
          <w:b/>
          <w:sz w:val="20"/>
          <w:szCs w:val="20"/>
        </w:rPr>
        <w:t>CUADRO DE CAPACIDAD FINANCIERA</w:t>
      </w:r>
    </w:p>
    <w:p w14:paraId="7F4BC667" w14:textId="77777777" w:rsidR="00C34F5F" w:rsidRDefault="00C34F5F" w:rsidP="00C34F5F">
      <w:pPr>
        <w:pStyle w:val="Prrafodelista"/>
        <w:autoSpaceDE w:val="0"/>
        <w:autoSpaceDN w:val="0"/>
        <w:adjustRightInd w:val="0"/>
        <w:ind w:left="0"/>
        <w:jc w:val="center"/>
        <w:rPr>
          <w:rFonts w:ascii="Arial" w:hAnsi="Arial" w:cs="Arial"/>
          <w:b/>
          <w:sz w:val="20"/>
          <w:szCs w:val="20"/>
        </w:rPr>
      </w:pPr>
    </w:p>
    <w:p w14:paraId="19075CB9" w14:textId="77777777" w:rsidR="00C34F5F" w:rsidRPr="0098595E" w:rsidRDefault="00000000" w:rsidP="0098595E">
      <w:pPr>
        <w:ind w:left="142" w:right="170"/>
        <w:jc w:val="both"/>
        <w:rPr>
          <w:rFonts w:ascii="Arial" w:hAnsi="Arial" w:cs="Arial"/>
          <w:sz w:val="20"/>
          <w:szCs w:val="20"/>
        </w:rPr>
      </w:pPr>
      <w:sdt>
        <w:sdtPr>
          <w:rPr>
            <w:rFonts w:ascii="Arial" w:hAnsi="Arial" w:cs="Arial"/>
            <w:sz w:val="20"/>
            <w:szCs w:val="20"/>
          </w:rPr>
          <w:id w:val="-1165396493"/>
          <w:placeholder>
            <w:docPart w:val="71BF6F0E5F7E4AEB9A289BECC8B73D65"/>
          </w:placeholder>
          <w:showingPlcHdr/>
          <w15:color w:val="800000"/>
          <w:text/>
        </w:sdtPr>
        <w:sdtContent>
          <w:r w:rsidR="00C34F5F" w:rsidRPr="0098595E">
            <w:rPr>
              <w:rStyle w:val="Textodelmarcadordeposicin"/>
              <w:rFonts w:ascii="Arial" w:hAnsi="Arial" w:cs="Arial"/>
              <w:color w:val="FF8F8F"/>
              <w:sz w:val="20"/>
              <w:szCs w:val="20"/>
              <w:u w:val="single"/>
            </w:rPr>
            <w:t>Ciudad</w:t>
          </w:r>
        </w:sdtContent>
      </w:sdt>
      <w:r w:rsidR="00C34F5F" w:rsidRPr="0098595E">
        <w:rPr>
          <w:rFonts w:ascii="Arial" w:hAnsi="Arial" w:cs="Arial"/>
          <w:sz w:val="20"/>
          <w:szCs w:val="20"/>
        </w:rPr>
        <w:t xml:space="preserve">, </w:t>
      </w:r>
      <w:sdt>
        <w:sdtPr>
          <w:rPr>
            <w:rFonts w:ascii="Arial" w:hAnsi="Arial" w:cs="Arial"/>
            <w:sz w:val="20"/>
            <w:szCs w:val="20"/>
          </w:rPr>
          <w:id w:val="1102762017"/>
          <w:placeholder>
            <w:docPart w:val="02FBB33CE2AA488DBF1D9AD1F15254D2"/>
          </w:placeholder>
          <w:showingPlcHdr/>
          <w15:color w:val="800000"/>
          <w:date w:fullDate="2021-04-13T00:00:00Z">
            <w:dateFormat w:val="d 'de' MMMM 'de' yyyy"/>
            <w:lid w:val="es-CO"/>
            <w:storeMappedDataAs w:val="dateTime"/>
            <w:calendar w:val="gregorian"/>
          </w:date>
        </w:sdtPr>
        <w:sdtContent>
          <w:r w:rsidR="00C34F5F" w:rsidRPr="0098595E">
            <w:rPr>
              <w:rStyle w:val="Textodelmarcadordeposicin"/>
              <w:rFonts w:ascii="Arial" w:hAnsi="Arial" w:cs="Arial"/>
              <w:color w:val="FF8F8F"/>
              <w:sz w:val="20"/>
              <w:szCs w:val="20"/>
            </w:rPr>
            <w:t>seleccionar la fecha.</w:t>
          </w:r>
        </w:sdtContent>
      </w:sdt>
    </w:p>
    <w:p w14:paraId="4A7CF00F" w14:textId="77777777" w:rsidR="00C34F5F" w:rsidRPr="0098595E" w:rsidRDefault="00C34F5F" w:rsidP="0098595E">
      <w:pPr>
        <w:pStyle w:val="Sinespaciado1"/>
        <w:ind w:left="142" w:right="170"/>
        <w:jc w:val="both"/>
        <w:rPr>
          <w:rFonts w:ascii="Arial" w:hAnsi="Arial" w:cs="Arial"/>
          <w:sz w:val="20"/>
          <w:szCs w:val="20"/>
          <w:lang w:val="es-MX"/>
        </w:rPr>
      </w:pPr>
    </w:p>
    <w:p w14:paraId="36125AE6" w14:textId="77777777" w:rsidR="00C34F5F" w:rsidRPr="0098595E" w:rsidRDefault="00C34F5F" w:rsidP="0098595E">
      <w:pPr>
        <w:pStyle w:val="Sinespaciado1"/>
        <w:ind w:left="142" w:right="170"/>
        <w:jc w:val="both"/>
        <w:rPr>
          <w:rFonts w:ascii="Arial" w:hAnsi="Arial" w:cs="Arial"/>
          <w:bCs/>
          <w:sz w:val="20"/>
          <w:szCs w:val="20"/>
          <w:lang w:val="es-MX"/>
        </w:rPr>
      </w:pPr>
      <w:r w:rsidRPr="0098595E">
        <w:rPr>
          <w:rFonts w:ascii="Arial" w:hAnsi="Arial" w:cs="Arial"/>
          <w:bCs/>
          <w:sz w:val="20"/>
          <w:szCs w:val="20"/>
          <w:lang w:val="es-MX"/>
        </w:rPr>
        <w:t>Señores</w:t>
      </w:r>
    </w:p>
    <w:p w14:paraId="2524EE48" w14:textId="77777777" w:rsidR="00C34F5F" w:rsidRPr="0098595E" w:rsidRDefault="00C34F5F" w:rsidP="0098595E">
      <w:pPr>
        <w:pStyle w:val="Sinespaciado1"/>
        <w:ind w:left="142" w:right="170"/>
        <w:jc w:val="both"/>
        <w:rPr>
          <w:rFonts w:ascii="Arial" w:hAnsi="Arial" w:cs="Arial"/>
          <w:b/>
          <w:bCs/>
          <w:sz w:val="20"/>
          <w:szCs w:val="20"/>
          <w:lang w:val="es-MX"/>
        </w:rPr>
      </w:pPr>
      <w:r w:rsidRPr="0098595E">
        <w:rPr>
          <w:rFonts w:ascii="Arial" w:hAnsi="Arial" w:cs="Arial"/>
          <w:b/>
          <w:bCs/>
          <w:sz w:val="20"/>
          <w:szCs w:val="20"/>
          <w:lang w:val="es-MX"/>
        </w:rPr>
        <w:t>REGIONAL DE ASEGURAMIENTO EN SALUD No. 8</w:t>
      </w:r>
    </w:p>
    <w:p w14:paraId="14D619B3" w14:textId="77777777" w:rsidR="00C34F5F" w:rsidRPr="0098595E" w:rsidRDefault="00C34F5F" w:rsidP="0098595E">
      <w:pPr>
        <w:pStyle w:val="Sinespaciado1"/>
        <w:ind w:left="142" w:right="170"/>
        <w:jc w:val="both"/>
        <w:rPr>
          <w:rFonts w:ascii="Arial" w:eastAsia="Calibri" w:hAnsi="Arial" w:cs="Arial"/>
          <w:b/>
          <w:sz w:val="20"/>
          <w:szCs w:val="20"/>
        </w:rPr>
      </w:pPr>
      <w:r w:rsidRPr="0098595E">
        <w:rPr>
          <w:rFonts w:ascii="Arial" w:eastAsia="Calibri" w:hAnsi="Arial" w:cs="Arial"/>
          <w:sz w:val="20"/>
          <w:szCs w:val="20"/>
        </w:rPr>
        <w:t>Avenida Circunvalar No. 45-124</w:t>
      </w:r>
    </w:p>
    <w:p w14:paraId="74A49DD3" w14:textId="77777777" w:rsidR="00C34F5F" w:rsidRPr="0098595E" w:rsidRDefault="00C34F5F" w:rsidP="0098595E">
      <w:pPr>
        <w:pStyle w:val="Sinespaciado1"/>
        <w:ind w:left="142" w:right="170"/>
        <w:jc w:val="both"/>
        <w:rPr>
          <w:rFonts w:ascii="Arial" w:hAnsi="Arial" w:cs="Arial"/>
          <w:sz w:val="20"/>
          <w:szCs w:val="20"/>
          <w:lang w:val="es-MX"/>
        </w:rPr>
      </w:pPr>
      <w:r w:rsidRPr="0098595E">
        <w:rPr>
          <w:rFonts w:ascii="Arial" w:hAnsi="Arial" w:cs="Arial"/>
          <w:sz w:val="20"/>
          <w:szCs w:val="20"/>
          <w:lang w:val="es-MX"/>
        </w:rPr>
        <w:t xml:space="preserve">Soledad - Atlántico  </w:t>
      </w:r>
    </w:p>
    <w:p w14:paraId="6A479186" w14:textId="77777777" w:rsidR="00C34F5F" w:rsidRPr="0098595E" w:rsidRDefault="00C34F5F" w:rsidP="0098595E">
      <w:pPr>
        <w:ind w:left="142" w:right="170"/>
        <w:jc w:val="both"/>
        <w:rPr>
          <w:rFonts w:ascii="Arial" w:hAnsi="Arial" w:cs="Arial"/>
          <w:sz w:val="20"/>
          <w:szCs w:val="20"/>
        </w:rPr>
      </w:pPr>
    </w:p>
    <w:p w14:paraId="56A6B4D8" w14:textId="31472CC4" w:rsidR="00C34F5F" w:rsidRPr="0098595E" w:rsidRDefault="00C34F5F" w:rsidP="0098595E">
      <w:pPr>
        <w:ind w:left="142" w:right="170"/>
        <w:jc w:val="both"/>
        <w:rPr>
          <w:rFonts w:ascii="Arial" w:hAnsi="Arial" w:cs="Arial"/>
          <w:b/>
          <w:color w:val="000000"/>
          <w:sz w:val="20"/>
          <w:szCs w:val="20"/>
        </w:rPr>
      </w:pPr>
      <w:r w:rsidRPr="0098595E">
        <w:rPr>
          <w:rFonts w:ascii="Arial" w:hAnsi="Arial" w:cs="Arial"/>
          <w:sz w:val="20"/>
          <w:szCs w:val="20"/>
        </w:rPr>
        <w:t xml:space="preserve">Referencia: Cuadro de capacidad financiera del proceso de </w:t>
      </w:r>
      <w:sdt>
        <w:sdtPr>
          <w:rPr>
            <w:rFonts w:ascii="Arial" w:hAnsi="Arial" w:cs="Arial"/>
            <w:sz w:val="20"/>
            <w:szCs w:val="20"/>
          </w:rPr>
          <w:id w:val="-445010529"/>
          <w:placeholder>
            <w:docPart w:val="CE9685187AD94A1D8C83FEC329E0EF4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32C">
            <w:rPr>
              <w:rFonts w:ascii="Arial" w:hAnsi="Arial" w:cs="Arial"/>
              <w:sz w:val="20"/>
              <w:szCs w:val="20"/>
            </w:rPr>
            <w:t>Selección Abreviada de Menor cuantía</w:t>
          </w:r>
        </w:sdtContent>
      </w:sdt>
      <w:r w:rsidRPr="0098595E">
        <w:rPr>
          <w:rFonts w:ascii="Arial" w:hAnsi="Arial" w:cs="Arial"/>
          <w:sz w:val="20"/>
          <w:szCs w:val="20"/>
        </w:rPr>
        <w:t xml:space="preserve">, Número </w:t>
      </w:r>
      <w:sdt>
        <w:sdtPr>
          <w:rPr>
            <w:rFonts w:ascii="Arial" w:hAnsi="Arial" w:cs="Arial"/>
            <w:b/>
            <w:sz w:val="20"/>
            <w:szCs w:val="20"/>
          </w:rPr>
          <w:id w:val="-27340184"/>
          <w:placeholder>
            <w:docPart w:val="F02E9CD6476742E69FBB150EF1A31C65"/>
          </w:placeholder>
          <w:text/>
        </w:sdtPr>
        <w:sdtContent>
          <w:r w:rsidR="00ED732C">
            <w:rPr>
              <w:rFonts w:ascii="Arial" w:hAnsi="Arial" w:cs="Arial"/>
              <w:b/>
              <w:sz w:val="20"/>
              <w:szCs w:val="20"/>
            </w:rPr>
            <w:t>PN RASES8 SA MC ____ 2026</w:t>
          </w:r>
        </w:sdtContent>
      </w:sdt>
      <w:r w:rsidRPr="0098595E">
        <w:rPr>
          <w:rFonts w:ascii="Arial" w:hAnsi="Arial" w:cs="Arial"/>
          <w:sz w:val="20"/>
          <w:szCs w:val="20"/>
        </w:rPr>
        <w:t xml:space="preserve">  cuyo objeto es: </w:t>
      </w:r>
      <w:sdt>
        <w:sdtPr>
          <w:rPr>
            <w:rFonts w:ascii="Arial" w:eastAsia="Calibri" w:hAnsi="Arial" w:cs="Arial"/>
            <w:b/>
            <w:color w:val="0D0D0D"/>
            <w:sz w:val="20"/>
            <w:szCs w:val="16"/>
          </w:rPr>
          <w:id w:val="1400791966"/>
          <w:placeholder>
            <w:docPart w:val="289FF35006294BA79729637D16CDC4AA"/>
          </w:placeholder>
          <w:text/>
        </w:sdtPr>
        <w:sdtContent>
          <w:r w:rsidR="00872BD9" w:rsidRPr="00872BD9">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p>
    <w:p w14:paraId="61A4135B" w14:textId="77777777" w:rsidR="0098595E" w:rsidRDefault="0098595E" w:rsidP="0098595E">
      <w:pPr>
        <w:pStyle w:val="NormalWeb"/>
        <w:spacing w:before="0" w:after="0"/>
        <w:ind w:left="142" w:right="170"/>
        <w:jc w:val="both"/>
        <w:rPr>
          <w:rFonts w:ascii="Arial" w:hAnsi="Arial" w:cs="Arial"/>
          <w:sz w:val="20"/>
          <w:lang w:eastAsia="ar-SA"/>
        </w:rPr>
      </w:pPr>
    </w:p>
    <w:p w14:paraId="5474A346" w14:textId="77777777" w:rsidR="00C34F5F" w:rsidRPr="0098595E" w:rsidRDefault="00C34F5F" w:rsidP="0098595E">
      <w:pPr>
        <w:pStyle w:val="NormalWeb"/>
        <w:spacing w:before="0" w:after="0"/>
        <w:ind w:left="142" w:right="170"/>
        <w:jc w:val="both"/>
        <w:rPr>
          <w:rFonts w:ascii="Arial" w:hAnsi="Arial" w:cs="Arial"/>
          <w:color w:val="808080" w:themeColor="background1" w:themeShade="80"/>
          <w:sz w:val="20"/>
          <w:lang w:eastAsia="ar-SA"/>
        </w:rPr>
      </w:pPr>
      <w:r w:rsidRPr="0098595E">
        <w:rPr>
          <w:rFonts w:ascii="Arial" w:hAnsi="Arial" w:cs="Arial"/>
          <w:sz w:val="20"/>
          <w:lang w:eastAsia="ar-SA"/>
        </w:rPr>
        <w:t>La solicitud de las vigencias a tener en cuenta, se realizará de acuerdo a las normas vigentes, debiéndose realizar los ajustes acordes a la misma, por el estructurador del estudio previo, cuando se generen cambios</w:t>
      </w:r>
    </w:p>
    <w:p w14:paraId="19A8A859" w14:textId="77777777" w:rsidR="00C34F5F" w:rsidRDefault="00C34F5F" w:rsidP="00C34F5F">
      <w:pPr>
        <w:pStyle w:val="Sinespaciado"/>
        <w:jc w:val="center"/>
        <w:rPr>
          <w:rFonts w:ascii="Arial" w:hAnsi="Arial" w:cs="Arial"/>
          <w:sz w:val="16"/>
          <w:szCs w:val="16"/>
          <w:lang w:eastAsia="ar-SA"/>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4"/>
        <w:gridCol w:w="2200"/>
        <w:gridCol w:w="1940"/>
        <w:gridCol w:w="1982"/>
        <w:gridCol w:w="2333"/>
      </w:tblGrid>
      <w:tr w:rsidR="00C34F5F" w14:paraId="5A3B9153" w14:textId="77777777" w:rsidTr="00AB0536">
        <w:trPr>
          <w:trHeight w:val="39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64F11BB" w14:textId="77777777" w:rsidR="00C34F5F" w:rsidRDefault="00C34F5F" w:rsidP="00AB0536">
            <w:pPr>
              <w:jc w:val="center"/>
              <w:rPr>
                <w:rFonts w:ascii="Arial" w:hAnsi="Arial" w:cs="Arial"/>
                <w:b/>
                <w:sz w:val="14"/>
                <w:szCs w:val="14"/>
                <w:lang w:eastAsia="en-US"/>
              </w:rPr>
            </w:pPr>
            <w:r>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2682400" w14:textId="77777777" w:rsidR="00C34F5F" w:rsidRDefault="00C34F5F" w:rsidP="00AB0536">
            <w:pPr>
              <w:jc w:val="center"/>
              <w:rPr>
                <w:rFonts w:ascii="Arial" w:hAnsi="Arial" w:cs="Arial"/>
                <w:b/>
                <w:sz w:val="14"/>
                <w:szCs w:val="14"/>
              </w:rPr>
            </w:pPr>
            <w:r>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039F197" w14:textId="77777777" w:rsidR="00C34F5F" w:rsidRDefault="00C34F5F" w:rsidP="00AB0536">
            <w:pPr>
              <w:jc w:val="center"/>
              <w:rPr>
                <w:rFonts w:ascii="Arial" w:hAnsi="Arial" w:cs="Arial"/>
                <w:b/>
                <w:sz w:val="14"/>
                <w:szCs w:val="14"/>
              </w:rPr>
            </w:pPr>
            <w:r>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9F5DC50" w14:textId="77777777" w:rsidR="00C34F5F" w:rsidRDefault="00C34F5F" w:rsidP="00AB0536">
            <w:pPr>
              <w:jc w:val="center"/>
              <w:rPr>
                <w:rFonts w:ascii="Arial" w:hAnsi="Arial" w:cs="Arial"/>
                <w:b/>
                <w:sz w:val="14"/>
                <w:szCs w:val="14"/>
              </w:rPr>
            </w:pPr>
            <w:r>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811B437" w14:textId="77777777" w:rsidR="00C34F5F" w:rsidRDefault="00C34F5F" w:rsidP="00AB0536">
            <w:pPr>
              <w:jc w:val="center"/>
              <w:rPr>
                <w:rFonts w:ascii="Arial" w:hAnsi="Arial" w:cs="Arial"/>
                <w:b/>
                <w:sz w:val="14"/>
                <w:szCs w:val="14"/>
              </w:rPr>
            </w:pPr>
            <w:r>
              <w:rPr>
                <w:rFonts w:ascii="Arial" w:hAnsi="Arial" w:cs="Arial"/>
                <w:b/>
                <w:sz w:val="14"/>
                <w:szCs w:val="18"/>
              </w:rPr>
              <w:t>PASIVO TOTAL</w:t>
            </w:r>
          </w:p>
        </w:tc>
      </w:tr>
      <w:tr w:rsidR="00C34F5F" w14:paraId="0966B1E6" w14:textId="77777777" w:rsidTr="00AB0536">
        <w:trPr>
          <w:trHeight w:val="69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A42F3FF" w14:textId="77777777" w:rsidR="00C34F5F" w:rsidRDefault="00C34F5F" w:rsidP="00AB0536">
            <w:pPr>
              <w:jc w:val="center"/>
              <w:rPr>
                <w:rFonts w:ascii="Arial" w:hAnsi="Arial" w:cs="Arial"/>
                <w:b/>
                <w:sz w:val="22"/>
                <w:szCs w:val="22"/>
              </w:rPr>
            </w:pPr>
            <w:r>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597451F"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49350719"/>
                <w:placeholder>
                  <w:docPart w:val="C9994A37443743279E51EA77B6C6AD7B"/>
                </w:placeholder>
                <w:showingPlcHdr/>
                <w:text/>
              </w:sdt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74374AE"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268767319"/>
                <w:placeholder>
                  <w:docPart w:val="E3C526B2AFF94E7C9CED7BA3709CD1AE"/>
                </w:placeholder>
                <w:showingPlcHdr/>
                <w:text/>
              </w:sdt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1DFF673"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487620461"/>
                <w:placeholder>
                  <w:docPart w:val="CA3AE008BE2C435F9F2FA220E225B785"/>
                </w:placeholder>
                <w:showingPlcHdr/>
                <w:text/>
              </w:sdt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7FE7F4E"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01178753"/>
                <w:placeholder>
                  <w:docPart w:val="37FEE00ECBC54D00A5A2E96DC86B19E2"/>
                </w:placeholder>
                <w:showingPlcHdr/>
                <w:text/>
              </w:sdtPr>
              <w:sdtContent>
                <w:r>
                  <w:rPr>
                    <w:rStyle w:val="Textodelmarcadordeposicin"/>
                    <w:rFonts w:ascii="Arial" w:hAnsi="Arial" w:cs="Arial"/>
                    <w:sz w:val="16"/>
                    <w:szCs w:val="16"/>
                  </w:rPr>
                  <w:t>000.000.000,00</w:t>
                </w:r>
              </w:sdtContent>
            </w:sdt>
          </w:p>
        </w:tc>
      </w:tr>
      <w:tr w:rsidR="00C34F5F" w14:paraId="220ACB5F" w14:textId="77777777" w:rsidTr="00AB0536">
        <w:trPr>
          <w:trHeight w:val="85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3C380DF" w14:textId="77777777" w:rsidR="00C34F5F" w:rsidRDefault="00C34F5F" w:rsidP="00AB0536">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E33CD51"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173331244"/>
                <w:placeholder>
                  <w:docPart w:val="5BC059E9005D447BABE1CF67D7A81711"/>
                </w:placeholder>
                <w:showingPlcHdr/>
                <w:text/>
              </w:sdt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4588240"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71748796"/>
                <w:placeholder>
                  <w:docPart w:val="EB3635A307B24FEB83D83CB4E9DEA999"/>
                </w:placeholder>
                <w:showingPlcHdr/>
                <w:text/>
              </w:sdt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289CBAF"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944677409"/>
                <w:placeholder>
                  <w:docPart w:val="A0669719FBEC4372BD0879A5A5524D20"/>
                </w:placeholder>
                <w:showingPlcHdr/>
                <w:text/>
              </w:sdt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B57CAC5"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37474553"/>
                <w:placeholder>
                  <w:docPart w:val="BB6EA32283C94F649A50AD8F89D6FC95"/>
                </w:placeholder>
                <w:showingPlcHdr/>
                <w:text/>
              </w:sdtPr>
              <w:sdtContent>
                <w:r>
                  <w:rPr>
                    <w:rStyle w:val="Textodelmarcadordeposicin"/>
                    <w:rFonts w:ascii="Arial" w:hAnsi="Arial" w:cs="Arial"/>
                    <w:sz w:val="16"/>
                    <w:szCs w:val="16"/>
                  </w:rPr>
                  <w:t>000.000.000,00</w:t>
                </w:r>
              </w:sdtContent>
            </w:sdt>
          </w:p>
        </w:tc>
      </w:tr>
      <w:tr w:rsidR="00C34F5F" w14:paraId="08D43FF3" w14:textId="77777777" w:rsidTr="00AB0536">
        <w:trPr>
          <w:trHeight w:val="87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328D341" w14:textId="77777777" w:rsidR="00C34F5F" w:rsidRDefault="00C34F5F" w:rsidP="00AB0536">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03D32FE"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57597888"/>
                <w:placeholder>
                  <w:docPart w:val="7340D5404CFB48948BA6D3CAFDF33FD6"/>
                </w:placeholder>
                <w:showingPlcHdr/>
                <w:text/>
              </w:sdt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6D9ED99"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16907593"/>
                <w:placeholder>
                  <w:docPart w:val="89A31E7EC6F342488687B314C2ED6863"/>
                </w:placeholder>
                <w:showingPlcHdr/>
                <w:text/>
              </w:sdt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17CF0AE"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767195907"/>
                <w:placeholder>
                  <w:docPart w:val="4087783C11784CF4A59048691D3DF59F"/>
                </w:placeholder>
                <w:showingPlcHdr/>
                <w:text/>
              </w:sdt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12A24D8"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63041599"/>
                <w:placeholder>
                  <w:docPart w:val="1125AC4713784B2B8F3BEF4BE4AC9D00"/>
                </w:placeholder>
                <w:showingPlcHdr/>
                <w:text/>
              </w:sdtPr>
              <w:sdtContent>
                <w:r>
                  <w:rPr>
                    <w:rStyle w:val="Textodelmarcadordeposicin"/>
                    <w:rFonts w:ascii="Arial" w:hAnsi="Arial" w:cs="Arial"/>
                    <w:sz w:val="16"/>
                    <w:szCs w:val="16"/>
                  </w:rPr>
                  <w:t>000.000.000,00</w:t>
                </w:r>
              </w:sdtContent>
            </w:sdt>
          </w:p>
        </w:tc>
      </w:tr>
    </w:tbl>
    <w:p w14:paraId="51A5F9B6" w14:textId="77777777" w:rsidR="00C34F5F" w:rsidRDefault="00C34F5F" w:rsidP="00C34F5F">
      <w:pPr>
        <w:rPr>
          <w:rFonts w:ascii="Arial" w:hAnsi="Arial" w:cs="Arial"/>
          <w:sz w:val="6"/>
          <w:szCs w:val="22"/>
          <w:lang w:eastAsia="en-US"/>
        </w:rPr>
      </w:pPr>
    </w:p>
    <w:tbl>
      <w:tblPr>
        <w:tblW w:w="4954" w:type="pct"/>
        <w:jc w:val="center"/>
        <w:tblCellMar>
          <w:left w:w="70" w:type="dxa"/>
          <w:right w:w="70" w:type="dxa"/>
        </w:tblCellMar>
        <w:tblLook w:val="04A0" w:firstRow="1" w:lastRow="0" w:firstColumn="1" w:lastColumn="0" w:noHBand="0" w:noVBand="1"/>
      </w:tblPr>
      <w:tblGrid>
        <w:gridCol w:w="2650"/>
        <w:gridCol w:w="2350"/>
        <w:gridCol w:w="2303"/>
        <w:gridCol w:w="2568"/>
      </w:tblGrid>
      <w:tr w:rsidR="00C34F5F" w14:paraId="4B39D27A" w14:textId="77777777" w:rsidTr="0098595E">
        <w:trPr>
          <w:trHeight w:val="624"/>
          <w:jc w:val="center"/>
        </w:trPr>
        <w:tc>
          <w:tcPr>
            <w:tcW w:w="1342" w:type="pct"/>
            <w:tcBorders>
              <w:top w:val="single" w:sz="8" w:space="0" w:color="auto"/>
              <w:left w:val="single" w:sz="8" w:space="0" w:color="auto"/>
              <w:bottom w:val="single" w:sz="4" w:space="0" w:color="auto"/>
              <w:right w:val="single" w:sz="8" w:space="0" w:color="auto"/>
            </w:tcBorders>
            <w:vAlign w:val="center"/>
            <w:hideMark/>
          </w:tcPr>
          <w:p w14:paraId="676989F1" w14:textId="77777777" w:rsidR="00C34F5F" w:rsidRDefault="00C34F5F" w:rsidP="00AB0536">
            <w:pPr>
              <w:jc w:val="center"/>
              <w:rPr>
                <w:rFonts w:ascii="Arial" w:hAnsi="Arial" w:cs="Arial"/>
                <w:b/>
                <w:sz w:val="14"/>
                <w:szCs w:val="14"/>
              </w:rPr>
            </w:pPr>
            <w:r>
              <w:rPr>
                <w:rFonts w:ascii="Arial" w:hAnsi="Arial" w:cs="Arial"/>
                <w:b/>
                <w:sz w:val="14"/>
                <w:szCs w:val="18"/>
              </w:rPr>
              <w:t>PROPONENTE</w:t>
            </w:r>
          </w:p>
        </w:tc>
        <w:tc>
          <w:tcPr>
            <w:tcW w:w="1190" w:type="pct"/>
            <w:tcBorders>
              <w:top w:val="single" w:sz="8" w:space="0" w:color="auto"/>
              <w:left w:val="nil"/>
              <w:bottom w:val="single" w:sz="4" w:space="0" w:color="auto"/>
              <w:right w:val="single" w:sz="8" w:space="0" w:color="000000"/>
            </w:tcBorders>
            <w:vAlign w:val="center"/>
            <w:hideMark/>
          </w:tcPr>
          <w:p w14:paraId="56DDBFB0" w14:textId="77777777" w:rsidR="00C34F5F" w:rsidRDefault="00C34F5F" w:rsidP="00AB0536">
            <w:pPr>
              <w:jc w:val="center"/>
              <w:rPr>
                <w:rFonts w:ascii="Arial" w:hAnsi="Arial" w:cs="Arial"/>
                <w:b/>
                <w:sz w:val="14"/>
                <w:szCs w:val="14"/>
              </w:rPr>
            </w:pPr>
            <w:r>
              <w:rPr>
                <w:rFonts w:ascii="Arial" w:hAnsi="Arial" w:cs="Arial"/>
                <w:b/>
                <w:sz w:val="14"/>
                <w:szCs w:val="18"/>
              </w:rPr>
              <w:t>UTILIDAD OPERACIONAL</w:t>
            </w:r>
          </w:p>
        </w:tc>
        <w:tc>
          <w:tcPr>
            <w:tcW w:w="1166" w:type="pct"/>
            <w:tcBorders>
              <w:top w:val="single" w:sz="8" w:space="0" w:color="auto"/>
              <w:left w:val="nil"/>
              <w:bottom w:val="single" w:sz="8" w:space="0" w:color="auto"/>
              <w:right w:val="single" w:sz="8" w:space="0" w:color="000000"/>
            </w:tcBorders>
            <w:vAlign w:val="center"/>
            <w:hideMark/>
          </w:tcPr>
          <w:p w14:paraId="140F9450" w14:textId="77777777" w:rsidR="00C34F5F" w:rsidRDefault="00C34F5F" w:rsidP="00AB0536">
            <w:pPr>
              <w:jc w:val="center"/>
              <w:rPr>
                <w:rFonts w:ascii="Arial" w:hAnsi="Arial" w:cs="Arial"/>
                <w:b/>
                <w:sz w:val="14"/>
                <w:szCs w:val="14"/>
              </w:rPr>
            </w:pPr>
            <w:r>
              <w:rPr>
                <w:rFonts w:ascii="Arial" w:hAnsi="Arial" w:cs="Arial"/>
                <w:b/>
                <w:sz w:val="14"/>
                <w:szCs w:val="18"/>
              </w:rPr>
              <w:t>GASTOS DE INTERESES</w:t>
            </w:r>
          </w:p>
        </w:tc>
        <w:tc>
          <w:tcPr>
            <w:tcW w:w="1301" w:type="pct"/>
            <w:tcBorders>
              <w:top w:val="single" w:sz="8" w:space="0" w:color="auto"/>
              <w:left w:val="nil"/>
              <w:bottom w:val="single" w:sz="8" w:space="0" w:color="auto"/>
              <w:right w:val="single" w:sz="8" w:space="0" w:color="000000"/>
            </w:tcBorders>
            <w:vAlign w:val="center"/>
            <w:hideMark/>
          </w:tcPr>
          <w:p w14:paraId="34B97E94" w14:textId="77777777" w:rsidR="00C34F5F" w:rsidRDefault="00C34F5F" w:rsidP="00AB0536">
            <w:pPr>
              <w:rPr>
                <w:rFonts w:ascii="Arial" w:hAnsi="Arial" w:cs="Arial"/>
                <w:b/>
                <w:sz w:val="14"/>
                <w:szCs w:val="14"/>
              </w:rPr>
            </w:pPr>
            <w:r>
              <w:rPr>
                <w:rFonts w:ascii="Arial" w:hAnsi="Arial" w:cs="Arial"/>
                <w:b/>
                <w:sz w:val="14"/>
                <w:szCs w:val="18"/>
              </w:rPr>
              <w:t>PATRIMONIO</w:t>
            </w:r>
          </w:p>
        </w:tc>
      </w:tr>
      <w:tr w:rsidR="00C34F5F" w14:paraId="712E29EB"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hideMark/>
          </w:tcPr>
          <w:p w14:paraId="044C5C94" w14:textId="77777777" w:rsidR="00C34F5F" w:rsidRDefault="00C34F5F" w:rsidP="00AB0536">
            <w:pPr>
              <w:jc w:val="center"/>
              <w:rPr>
                <w:rFonts w:ascii="Arial" w:hAnsi="Arial" w:cs="Arial"/>
                <w:sz w:val="22"/>
                <w:szCs w:val="22"/>
              </w:rPr>
            </w:pPr>
            <w:r>
              <w:rPr>
                <w:rFonts w:ascii="Arial" w:hAnsi="Arial" w:cs="Arial"/>
              </w:rPr>
              <w:t> </w:t>
            </w:r>
          </w:p>
        </w:tc>
        <w:tc>
          <w:tcPr>
            <w:tcW w:w="1190" w:type="pct"/>
            <w:tcBorders>
              <w:top w:val="single" w:sz="4" w:space="0" w:color="auto"/>
              <w:left w:val="single" w:sz="4" w:space="0" w:color="auto"/>
              <w:bottom w:val="single" w:sz="4" w:space="0" w:color="auto"/>
              <w:right w:val="single" w:sz="4" w:space="0" w:color="auto"/>
            </w:tcBorders>
            <w:vAlign w:val="center"/>
            <w:hideMark/>
          </w:tcPr>
          <w:p w14:paraId="00884D78"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53021212"/>
                <w:placeholder>
                  <w:docPart w:val="7DD83E96C71A4A2DB12E12EB42D9DD30"/>
                </w:placeholder>
                <w:showingPlcHdr/>
                <w:text/>
              </w:sdtPr>
              <w:sdtContent>
                <w:r>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0810B4D0"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751035014"/>
                <w:placeholder>
                  <w:docPart w:val="FF2D06F0C9E547B0936A351D35576088"/>
                </w:placeholder>
                <w:showingPlcHdr/>
                <w:text/>
              </w:sdtPr>
              <w:sdtContent>
                <w:r>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03F5363B" w14:textId="77777777" w:rsidR="00C34F5F" w:rsidRDefault="00C34F5F" w:rsidP="00AB0536">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646897047"/>
                <w:placeholder>
                  <w:docPart w:val="E652F4F853DE4AEE92548AF9CAAE8432"/>
                </w:placeholder>
                <w:showingPlcHdr/>
                <w:text/>
              </w:sdtPr>
              <w:sdtContent>
                <w:r>
                  <w:rPr>
                    <w:rStyle w:val="Textodelmarcadordeposicin"/>
                    <w:rFonts w:ascii="Arial" w:hAnsi="Arial" w:cs="Arial"/>
                    <w:sz w:val="16"/>
                    <w:szCs w:val="16"/>
                  </w:rPr>
                  <w:t>000.000.000,00</w:t>
                </w:r>
              </w:sdtContent>
            </w:sdt>
          </w:p>
        </w:tc>
      </w:tr>
      <w:tr w:rsidR="00C34F5F" w14:paraId="158BA00E"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130B1293" w14:textId="77777777" w:rsidR="00C34F5F" w:rsidRDefault="00C34F5F" w:rsidP="00AB0536">
            <w:pPr>
              <w:jc w:val="center"/>
              <w:rPr>
                <w:rFonts w:ascii="Arial" w:hAnsi="Arial" w:cs="Arial"/>
                <w:sz w:val="22"/>
                <w:szCs w:val="22"/>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2AD44661"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359963425"/>
                <w:placeholder>
                  <w:docPart w:val="DF02CE07C3DC4F17802A1E250D5B1763"/>
                </w:placeholder>
                <w:showingPlcHdr/>
                <w:text/>
              </w:sdtPr>
              <w:sdtContent>
                <w:r>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2C9CBAD3"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614488380"/>
                <w:placeholder>
                  <w:docPart w:val="D998E653B76147E29DD7AE5404ADE108"/>
                </w:placeholder>
                <w:showingPlcHdr/>
                <w:text/>
              </w:sdtPr>
              <w:sdtContent>
                <w:r>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13B8045A"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30402542"/>
                <w:placeholder>
                  <w:docPart w:val="52D8CD525C124CCEBF4B25FB0C17CCB6"/>
                </w:placeholder>
                <w:showingPlcHdr/>
                <w:text/>
              </w:sdtPr>
              <w:sdtContent>
                <w:r>
                  <w:rPr>
                    <w:rStyle w:val="Textodelmarcadordeposicin"/>
                    <w:rFonts w:ascii="Arial" w:hAnsi="Arial" w:cs="Arial"/>
                    <w:sz w:val="16"/>
                    <w:szCs w:val="16"/>
                  </w:rPr>
                  <w:t>000.000.000,00</w:t>
                </w:r>
              </w:sdtContent>
            </w:sdt>
          </w:p>
        </w:tc>
      </w:tr>
      <w:tr w:rsidR="00C34F5F" w14:paraId="1022F043"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2887E4C5" w14:textId="77777777" w:rsidR="00C34F5F" w:rsidRDefault="00C34F5F" w:rsidP="00AB0536">
            <w:pPr>
              <w:jc w:val="center"/>
              <w:rPr>
                <w:rFonts w:ascii="Arial" w:hAnsi="Arial" w:cs="Arial"/>
                <w:sz w:val="22"/>
                <w:szCs w:val="22"/>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00602F70"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405832434"/>
                <w:placeholder>
                  <w:docPart w:val="27D4F9970EED4630B7DE6834E48C6D4E"/>
                </w:placeholder>
                <w:showingPlcHdr/>
                <w:text/>
              </w:sdtPr>
              <w:sdtContent>
                <w:r>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05089550"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83122313"/>
                <w:placeholder>
                  <w:docPart w:val="1BE5CB5AFAED49FC8B3293EFAB73D6C7"/>
                </w:placeholder>
                <w:showingPlcHdr/>
                <w:text/>
              </w:sdtPr>
              <w:sdtContent>
                <w:r>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3554C554" w14:textId="77777777" w:rsidR="00C34F5F" w:rsidRDefault="00C34F5F" w:rsidP="00AB0536">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093435852"/>
                <w:placeholder>
                  <w:docPart w:val="57332862F0BD43C990275B7FEA88F45F"/>
                </w:placeholder>
                <w:showingPlcHdr/>
                <w:text/>
              </w:sdtPr>
              <w:sdtContent>
                <w:r>
                  <w:rPr>
                    <w:rStyle w:val="Textodelmarcadordeposicin"/>
                    <w:rFonts w:ascii="Arial" w:hAnsi="Arial" w:cs="Arial"/>
                    <w:sz w:val="16"/>
                    <w:szCs w:val="16"/>
                  </w:rPr>
                  <w:t>000.000.000,00</w:t>
                </w:r>
              </w:sdtContent>
            </w:sdt>
          </w:p>
        </w:tc>
      </w:tr>
    </w:tbl>
    <w:p w14:paraId="2767E53D" w14:textId="77777777" w:rsidR="00C34F5F" w:rsidRDefault="00C34F5F" w:rsidP="00C34F5F">
      <w:pPr>
        <w:pStyle w:val="Prrafodelista"/>
        <w:autoSpaceDE w:val="0"/>
        <w:autoSpaceDN w:val="0"/>
        <w:adjustRightInd w:val="0"/>
        <w:ind w:left="0"/>
        <w:rPr>
          <w:lang w:val="es-CO" w:eastAsia="en-U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1061"/>
        <w:gridCol w:w="1564"/>
        <w:gridCol w:w="1225"/>
        <w:gridCol w:w="1542"/>
        <w:gridCol w:w="1566"/>
        <w:gridCol w:w="1562"/>
      </w:tblGrid>
      <w:tr w:rsidR="00C34F5F" w14:paraId="225F0678" w14:textId="77777777" w:rsidTr="00AB0536">
        <w:trPr>
          <w:trHeight w:val="546"/>
        </w:trPr>
        <w:tc>
          <w:tcPr>
            <w:tcW w:w="729" w:type="pct"/>
            <w:tcBorders>
              <w:top w:val="single" w:sz="4" w:space="0" w:color="auto"/>
              <w:left w:val="single" w:sz="4" w:space="0" w:color="auto"/>
              <w:bottom w:val="single" w:sz="4" w:space="0" w:color="auto"/>
              <w:right w:val="single" w:sz="4" w:space="0" w:color="auto"/>
            </w:tcBorders>
            <w:vAlign w:val="center"/>
            <w:hideMark/>
          </w:tcPr>
          <w:p w14:paraId="57D21B68" w14:textId="77777777" w:rsidR="00C34F5F" w:rsidRDefault="00C34F5F" w:rsidP="00AB0536">
            <w:pPr>
              <w:pStyle w:val="Sinespaciado"/>
              <w:spacing w:line="256" w:lineRule="auto"/>
              <w:rPr>
                <w:rFonts w:ascii="Arial" w:eastAsia="MS Mincho" w:hAnsi="Arial" w:cs="Arial"/>
                <w:b/>
                <w:bCs/>
                <w:sz w:val="16"/>
                <w:szCs w:val="16"/>
                <w:lang w:val="es-419" w:eastAsia="ar-SA"/>
              </w:rPr>
            </w:pPr>
            <w:r>
              <w:rPr>
                <w:rFonts w:ascii="Arial" w:eastAsia="MS Mincho" w:hAnsi="Arial" w:cs="Arial"/>
                <w:b/>
                <w:bCs/>
                <w:sz w:val="16"/>
                <w:szCs w:val="16"/>
                <w:lang w:val="es-419"/>
              </w:rPr>
              <w:lastRenderedPageBreak/>
              <w:t>Proponente</w:t>
            </w:r>
          </w:p>
        </w:tc>
        <w:tc>
          <w:tcPr>
            <w:tcW w:w="532" w:type="pct"/>
            <w:tcBorders>
              <w:top w:val="single" w:sz="4" w:space="0" w:color="auto"/>
              <w:left w:val="single" w:sz="4" w:space="0" w:color="auto"/>
              <w:bottom w:val="single" w:sz="4" w:space="0" w:color="auto"/>
              <w:right w:val="single" w:sz="4" w:space="0" w:color="auto"/>
            </w:tcBorders>
            <w:vAlign w:val="center"/>
            <w:hideMark/>
          </w:tcPr>
          <w:p w14:paraId="3272367E" w14:textId="77777777" w:rsidR="00C34F5F" w:rsidRDefault="00C34F5F" w:rsidP="00AB0536">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Liquidez</w:t>
            </w:r>
          </w:p>
        </w:tc>
        <w:tc>
          <w:tcPr>
            <w:tcW w:w="784" w:type="pct"/>
            <w:tcBorders>
              <w:top w:val="single" w:sz="4" w:space="0" w:color="auto"/>
              <w:left w:val="single" w:sz="4" w:space="0" w:color="auto"/>
              <w:bottom w:val="single" w:sz="4" w:space="0" w:color="auto"/>
              <w:right w:val="single" w:sz="4" w:space="0" w:color="auto"/>
            </w:tcBorders>
            <w:vAlign w:val="center"/>
            <w:hideMark/>
          </w:tcPr>
          <w:p w14:paraId="62A14980" w14:textId="77777777" w:rsidR="00C34F5F" w:rsidRDefault="00C34F5F" w:rsidP="00AB0536">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Nivel de endeudamiento</w:t>
            </w:r>
          </w:p>
        </w:tc>
        <w:tc>
          <w:tcPr>
            <w:tcW w:w="614" w:type="pct"/>
            <w:tcBorders>
              <w:top w:val="single" w:sz="4" w:space="0" w:color="auto"/>
              <w:left w:val="single" w:sz="4" w:space="0" w:color="auto"/>
              <w:bottom w:val="single" w:sz="4" w:space="0" w:color="auto"/>
              <w:right w:val="single" w:sz="4" w:space="0" w:color="auto"/>
            </w:tcBorders>
            <w:vAlign w:val="center"/>
            <w:hideMark/>
          </w:tcPr>
          <w:p w14:paraId="608DA983" w14:textId="77777777" w:rsidR="00C34F5F" w:rsidRDefault="00C34F5F" w:rsidP="00AB0536">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Capital de trabajo</w:t>
            </w:r>
          </w:p>
        </w:tc>
        <w:tc>
          <w:tcPr>
            <w:tcW w:w="773" w:type="pct"/>
            <w:tcBorders>
              <w:top w:val="single" w:sz="4" w:space="0" w:color="auto"/>
              <w:left w:val="single" w:sz="4" w:space="0" w:color="auto"/>
              <w:bottom w:val="single" w:sz="4" w:space="0" w:color="auto"/>
              <w:right w:val="single" w:sz="4" w:space="0" w:color="auto"/>
            </w:tcBorders>
            <w:vAlign w:val="center"/>
            <w:hideMark/>
          </w:tcPr>
          <w:p w14:paraId="35ACE3A7" w14:textId="77777777" w:rsidR="00C34F5F" w:rsidRDefault="00C34F5F" w:rsidP="00AB0536">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Razón de cobertura de intereses</w:t>
            </w:r>
          </w:p>
        </w:tc>
        <w:tc>
          <w:tcPr>
            <w:tcW w:w="785" w:type="pct"/>
            <w:tcBorders>
              <w:top w:val="single" w:sz="4" w:space="0" w:color="auto"/>
              <w:left w:val="single" w:sz="4" w:space="0" w:color="auto"/>
              <w:bottom w:val="single" w:sz="4" w:space="0" w:color="auto"/>
              <w:right w:val="single" w:sz="4" w:space="0" w:color="auto"/>
            </w:tcBorders>
            <w:vAlign w:val="center"/>
            <w:hideMark/>
          </w:tcPr>
          <w:p w14:paraId="44A64812" w14:textId="77777777" w:rsidR="00C34F5F" w:rsidRDefault="00C34F5F" w:rsidP="00AB0536">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Rentabilidad del patrimonio</w:t>
            </w:r>
          </w:p>
        </w:tc>
        <w:tc>
          <w:tcPr>
            <w:tcW w:w="783" w:type="pct"/>
            <w:tcBorders>
              <w:top w:val="single" w:sz="4" w:space="0" w:color="auto"/>
              <w:left w:val="single" w:sz="4" w:space="0" w:color="auto"/>
              <w:bottom w:val="single" w:sz="4" w:space="0" w:color="auto"/>
              <w:right w:val="single" w:sz="4" w:space="0" w:color="auto"/>
            </w:tcBorders>
            <w:vAlign w:val="center"/>
            <w:hideMark/>
          </w:tcPr>
          <w:p w14:paraId="3A27C28A" w14:textId="77777777" w:rsidR="00C34F5F" w:rsidRDefault="00C34F5F" w:rsidP="00AB0536">
            <w:pPr>
              <w:pStyle w:val="Sinespaciado"/>
              <w:spacing w:line="256" w:lineRule="auto"/>
              <w:jc w:val="center"/>
              <w:rPr>
                <w:rFonts w:ascii="Arial" w:eastAsia="MS Mincho" w:hAnsi="Arial" w:cs="Arial"/>
                <w:b/>
                <w:bCs/>
                <w:sz w:val="16"/>
                <w:szCs w:val="16"/>
                <w:lang w:val="es-419"/>
              </w:rPr>
            </w:pPr>
            <w:r>
              <w:rPr>
                <w:rFonts w:ascii="Arial" w:eastAsia="MS Mincho" w:hAnsi="Arial" w:cs="Arial"/>
                <w:b/>
                <w:bCs/>
                <w:sz w:val="16"/>
                <w:szCs w:val="16"/>
                <w:lang w:val="es-419"/>
              </w:rPr>
              <w:t>Rentabilidad del activo</w:t>
            </w:r>
          </w:p>
        </w:tc>
      </w:tr>
      <w:tr w:rsidR="00C34F5F" w14:paraId="41CED5C3" w14:textId="77777777" w:rsidTr="00AB0536">
        <w:trPr>
          <w:trHeight w:val="546"/>
        </w:trPr>
        <w:tc>
          <w:tcPr>
            <w:tcW w:w="729" w:type="pct"/>
            <w:tcBorders>
              <w:top w:val="single" w:sz="4" w:space="0" w:color="auto"/>
              <w:left w:val="single" w:sz="4" w:space="0" w:color="auto"/>
              <w:bottom w:val="single" w:sz="4" w:space="0" w:color="auto"/>
              <w:right w:val="single" w:sz="4" w:space="0" w:color="auto"/>
            </w:tcBorders>
            <w:hideMark/>
          </w:tcPr>
          <w:p w14:paraId="3287F75F"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D263112B30F04EF8AE222CFC2D0E1AD2"/>
                </w:placeholder>
                <w:showingPlcHdr/>
                <w:text/>
              </w:sdtPr>
              <w:sdtContent>
                <w:r w:rsidR="00C34F5F">
                  <w:rPr>
                    <w:rStyle w:val="Textodelmarcadordeposicin"/>
                    <w:rFonts w:ascii="Arial" w:eastAsiaTheme="minorHAnsi" w:hAnsi="Arial" w:cs="Arial"/>
                    <w:color w:val="FF8F8F"/>
                    <w:sz w:val="16"/>
                    <w:szCs w:val="16"/>
                  </w:rPr>
                  <w:t>Nombre del proponente</w:t>
                </w:r>
              </w:sdtContent>
            </w:sdt>
          </w:p>
        </w:tc>
        <w:tc>
          <w:tcPr>
            <w:tcW w:w="532" w:type="pct"/>
            <w:tcBorders>
              <w:top w:val="single" w:sz="4" w:space="0" w:color="auto"/>
              <w:left w:val="single" w:sz="4" w:space="0" w:color="auto"/>
              <w:bottom w:val="single" w:sz="4" w:space="0" w:color="auto"/>
              <w:right w:val="single" w:sz="4" w:space="0" w:color="auto"/>
            </w:tcBorders>
            <w:hideMark/>
          </w:tcPr>
          <w:p w14:paraId="2529BFD2" w14:textId="77777777" w:rsidR="00C34F5F" w:rsidRDefault="00C34F5F" w:rsidP="00AB0536">
            <w:pPr>
              <w:pStyle w:val="Sinespaciado"/>
              <w:spacing w:line="256" w:lineRule="auto"/>
              <w:rPr>
                <w:rFonts w:ascii="Arial" w:eastAsia="MS Mincho" w:hAnsi="Arial" w:cs="Arial"/>
                <w:sz w:val="16"/>
                <w:szCs w:val="16"/>
                <w:lang w:val="es-419" w:eastAsia="ar-SA"/>
              </w:rPr>
            </w:pPr>
            <w:r>
              <w:rPr>
                <w:rFonts w:ascii="Arial" w:eastAsia="MS Mincho" w:hAnsi="Arial" w:cs="Arial"/>
                <w:sz w:val="16"/>
                <w:szCs w:val="16"/>
                <w:lang w:val="es-419"/>
              </w:rPr>
              <w:t>Activo corriente sobre pasivo corriente</w:t>
            </w:r>
          </w:p>
        </w:tc>
        <w:tc>
          <w:tcPr>
            <w:tcW w:w="784" w:type="pct"/>
            <w:tcBorders>
              <w:top w:val="single" w:sz="4" w:space="0" w:color="auto"/>
              <w:left w:val="single" w:sz="4" w:space="0" w:color="auto"/>
              <w:bottom w:val="single" w:sz="4" w:space="0" w:color="auto"/>
              <w:right w:val="single" w:sz="4" w:space="0" w:color="auto"/>
            </w:tcBorders>
            <w:hideMark/>
          </w:tcPr>
          <w:p w14:paraId="4DB099A1" w14:textId="77777777" w:rsidR="00C34F5F" w:rsidRDefault="00C34F5F" w:rsidP="00AB0536">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Pasivo total sobre activo total</w:t>
            </w:r>
          </w:p>
        </w:tc>
        <w:tc>
          <w:tcPr>
            <w:tcW w:w="614" w:type="pct"/>
            <w:tcBorders>
              <w:top w:val="single" w:sz="4" w:space="0" w:color="auto"/>
              <w:left w:val="single" w:sz="4" w:space="0" w:color="auto"/>
              <w:bottom w:val="single" w:sz="4" w:space="0" w:color="auto"/>
              <w:right w:val="single" w:sz="4" w:space="0" w:color="auto"/>
            </w:tcBorders>
            <w:hideMark/>
          </w:tcPr>
          <w:p w14:paraId="0B029420" w14:textId="77777777" w:rsidR="00C34F5F" w:rsidRDefault="00C34F5F" w:rsidP="00AB0536">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Activo corriente menos pasivo corriente</w:t>
            </w:r>
          </w:p>
        </w:tc>
        <w:tc>
          <w:tcPr>
            <w:tcW w:w="773" w:type="pct"/>
            <w:tcBorders>
              <w:top w:val="single" w:sz="4" w:space="0" w:color="auto"/>
              <w:left w:val="single" w:sz="4" w:space="0" w:color="auto"/>
              <w:bottom w:val="single" w:sz="4" w:space="0" w:color="auto"/>
              <w:right w:val="single" w:sz="4" w:space="0" w:color="auto"/>
            </w:tcBorders>
            <w:hideMark/>
          </w:tcPr>
          <w:p w14:paraId="7CF952E8" w14:textId="77777777" w:rsidR="00C34F5F" w:rsidRDefault="00C34F5F" w:rsidP="00AB0536">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Utilidad operacional dividida por los gastos de intereses</w:t>
            </w:r>
          </w:p>
        </w:tc>
        <w:tc>
          <w:tcPr>
            <w:tcW w:w="785" w:type="pct"/>
            <w:tcBorders>
              <w:top w:val="single" w:sz="4" w:space="0" w:color="auto"/>
              <w:left w:val="single" w:sz="4" w:space="0" w:color="auto"/>
              <w:bottom w:val="single" w:sz="4" w:space="0" w:color="auto"/>
              <w:right w:val="single" w:sz="4" w:space="0" w:color="auto"/>
            </w:tcBorders>
            <w:hideMark/>
          </w:tcPr>
          <w:p w14:paraId="03EE92D5" w14:textId="77777777" w:rsidR="00C34F5F" w:rsidRDefault="00C34F5F" w:rsidP="00AB0536">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Utilidad operacional dividida por el patrimonio</w:t>
            </w:r>
          </w:p>
        </w:tc>
        <w:tc>
          <w:tcPr>
            <w:tcW w:w="783" w:type="pct"/>
            <w:tcBorders>
              <w:top w:val="single" w:sz="4" w:space="0" w:color="auto"/>
              <w:left w:val="single" w:sz="4" w:space="0" w:color="auto"/>
              <w:bottom w:val="single" w:sz="4" w:space="0" w:color="auto"/>
              <w:right w:val="single" w:sz="4" w:space="0" w:color="auto"/>
            </w:tcBorders>
            <w:hideMark/>
          </w:tcPr>
          <w:p w14:paraId="7283B54A" w14:textId="77777777" w:rsidR="00C34F5F" w:rsidRDefault="00C34F5F" w:rsidP="00AB0536">
            <w:pPr>
              <w:pStyle w:val="Sinespaciado"/>
              <w:spacing w:line="256" w:lineRule="auto"/>
              <w:jc w:val="center"/>
              <w:rPr>
                <w:rFonts w:ascii="Arial" w:eastAsia="MS Mincho" w:hAnsi="Arial" w:cs="Arial"/>
                <w:sz w:val="16"/>
                <w:szCs w:val="16"/>
                <w:lang w:val="es-419"/>
              </w:rPr>
            </w:pPr>
            <w:r>
              <w:rPr>
                <w:rFonts w:ascii="Arial" w:eastAsia="MS Mincho" w:hAnsi="Arial" w:cs="Arial"/>
                <w:sz w:val="16"/>
                <w:szCs w:val="16"/>
                <w:lang w:val="es-419"/>
              </w:rPr>
              <w:t>Utilidad operacional dividida por el activo total</w:t>
            </w:r>
          </w:p>
        </w:tc>
      </w:tr>
      <w:tr w:rsidR="00C34F5F" w14:paraId="25A9E4FB" w14:textId="77777777" w:rsidTr="00AB0536">
        <w:trPr>
          <w:trHeight w:val="946"/>
        </w:trPr>
        <w:tc>
          <w:tcPr>
            <w:tcW w:w="729" w:type="pct"/>
            <w:tcBorders>
              <w:top w:val="single" w:sz="4" w:space="0" w:color="auto"/>
              <w:left w:val="single" w:sz="4" w:space="0" w:color="auto"/>
              <w:bottom w:val="single" w:sz="4" w:space="0" w:color="auto"/>
              <w:right w:val="single" w:sz="4" w:space="0" w:color="auto"/>
            </w:tcBorders>
            <w:vAlign w:val="center"/>
            <w:hideMark/>
          </w:tcPr>
          <w:p w14:paraId="36EB79AD" w14:textId="77777777" w:rsidR="00C34F5F" w:rsidRDefault="00C34F5F" w:rsidP="00AB0536">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RESULTADO</w:t>
            </w:r>
          </w:p>
        </w:tc>
        <w:tc>
          <w:tcPr>
            <w:tcW w:w="532" w:type="pct"/>
            <w:tcBorders>
              <w:top w:val="single" w:sz="4" w:space="0" w:color="auto"/>
              <w:left w:val="single" w:sz="4" w:space="0" w:color="auto"/>
              <w:bottom w:val="single" w:sz="4" w:space="0" w:color="auto"/>
              <w:right w:val="single" w:sz="4" w:space="0" w:color="auto"/>
            </w:tcBorders>
            <w:vAlign w:val="center"/>
            <w:hideMark/>
          </w:tcPr>
          <w:p w14:paraId="02A7A18A"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AA55842E83314806A86E6B2E8AF33C73"/>
                </w:placeholder>
                <w:showingPlcHdr/>
                <w:text/>
              </w:sdtPr>
              <w:sdtContent>
                <w:r w:rsidR="00C34F5F">
                  <w:rPr>
                    <w:rStyle w:val="Textodelmarcadordeposicin"/>
                    <w:rFonts w:ascii="Arial" w:eastAsiaTheme="minorHAnsi" w:hAnsi="Arial" w:cs="Arial"/>
                    <w:color w:val="FF8F8F"/>
                    <w:sz w:val="16"/>
                    <w:szCs w:val="16"/>
                  </w:rPr>
                  <w:t>%</w:t>
                </w:r>
              </w:sdtContent>
            </w:sdt>
          </w:p>
        </w:tc>
        <w:tc>
          <w:tcPr>
            <w:tcW w:w="784" w:type="pct"/>
            <w:tcBorders>
              <w:top w:val="single" w:sz="4" w:space="0" w:color="auto"/>
              <w:left w:val="single" w:sz="4" w:space="0" w:color="auto"/>
              <w:bottom w:val="single" w:sz="4" w:space="0" w:color="auto"/>
              <w:right w:val="single" w:sz="4" w:space="0" w:color="auto"/>
            </w:tcBorders>
            <w:vAlign w:val="center"/>
            <w:hideMark/>
          </w:tcPr>
          <w:p w14:paraId="73ECEDBE"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A4DFDE05CF384CA9A35F1916842D645B"/>
                </w:placeholder>
                <w:showingPlcHdr/>
                <w:text/>
              </w:sdtPr>
              <w:sdtContent>
                <w:r w:rsidR="00C34F5F">
                  <w:rPr>
                    <w:rStyle w:val="Textodelmarcadordeposicin"/>
                    <w:rFonts w:ascii="Arial" w:eastAsiaTheme="minorHAnsi" w:hAnsi="Arial" w:cs="Arial"/>
                    <w:color w:val="FF8F8F"/>
                    <w:sz w:val="16"/>
                    <w:szCs w:val="16"/>
                  </w:rPr>
                  <w:t>%</w:t>
                </w:r>
              </w:sdtContent>
            </w:sdt>
          </w:p>
        </w:tc>
        <w:tc>
          <w:tcPr>
            <w:tcW w:w="614" w:type="pct"/>
            <w:tcBorders>
              <w:top w:val="single" w:sz="4" w:space="0" w:color="auto"/>
              <w:left w:val="single" w:sz="4" w:space="0" w:color="auto"/>
              <w:bottom w:val="single" w:sz="4" w:space="0" w:color="auto"/>
              <w:right w:val="single" w:sz="4" w:space="0" w:color="auto"/>
            </w:tcBorders>
            <w:vAlign w:val="center"/>
            <w:hideMark/>
          </w:tcPr>
          <w:p w14:paraId="63697E38"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6B16377E6AFB4157A0955288F3B38FD6"/>
                </w:placeholder>
                <w:showingPlcHdr/>
                <w:text/>
              </w:sdtPr>
              <w:sdtContent>
                <w:r w:rsidR="00C34F5F">
                  <w:rPr>
                    <w:rStyle w:val="Textodelmarcadordeposicin"/>
                    <w:rFonts w:ascii="Arial" w:eastAsiaTheme="minorHAnsi" w:hAnsi="Arial" w:cs="Arial"/>
                    <w:color w:val="FF8F8F"/>
                    <w:sz w:val="16"/>
                    <w:szCs w:val="16"/>
                  </w:rPr>
                  <w:t>%</w:t>
                </w:r>
              </w:sdtContent>
            </w:sdt>
          </w:p>
        </w:tc>
        <w:tc>
          <w:tcPr>
            <w:tcW w:w="773" w:type="pct"/>
            <w:tcBorders>
              <w:top w:val="single" w:sz="4" w:space="0" w:color="auto"/>
              <w:left w:val="single" w:sz="4" w:space="0" w:color="auto"/>
              <w:bottom w:val="single" w:sz="4" w:space="0" w:color="auto"/>
              <w:right w:val="single" w:sz="4" w:space="0" w:color="auto"/>
            </w:tcBorders>
            <w:vAlign w:val="center"/>
            <w:hideMark/>
          </w:tcPr>
          <w:p w14:paraId="611C2659"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3DB9FDC3E28F45BBB8BCB3DDFF8C6C5D"/>
                </w:placeholder>
                <w:showingPlcHdr/>
                <w:text/>
              </w:sdtPr>
              <w:sdtContent>
                <w:r w:rsidR="00C34F5F">
                  <w:rPr>
                    <w:rStyle w:val="Textodelmarcadordeposicin"/>
                    <w:rFonts w:ascii="Arial" w:eastAsiaTheme="minorHAnsi" w:hAnsi="Arial" w:cs="Arial"/>
                    <w:color w:val="FF8F8F"/>
                    <w:sz w:val="16"/>
                    <w:szCs w:val="16"/>
                  </w:rPr>
                  <w:t>%</w:t>
                </w:r>
              </w:sdtContent>
            </w:sdt>
          </w:p>
        </w:tc>
        <w:tc>
          <w:tcPr>
            <w:tcW w:w="785" w:type="pct"/>
            <w:tcBorders>
              <w:top w:val="single" w:sz="4" w:space="0" w:color="auto"/>
              <w:left w:val="single" w:sz="4" w:space="0" w:color="auto"/>
              <w:bottom w:val="single" w:sz="4" w:space="0" w:color="auto"/>
              <w:right w:val="single" w:sz="4" w:space="0" w:color="auto"/>
            </w:tcBorders>
            <w:vAlign w:val="center"/>
            <w:hideMark/>
          </w:tcPr>
          <w:p w14:paraId="0FF815C7"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D28B3B1A15484AB8B3CD591FF4A1C253"/>
                </w:placeholder>
                <w:showingPlcHdr/>
                <w:text/>
              </w:sdtPr>
              <w:sdtContent>
                <w:r w:rsidR="00C34F5F">
                  <w:rPr>
                    <w:rStyle w:val="Textodelmarcadordeposicin"/>
                    <w:rFonts w:ascii="Arial" w:eastAsiaTheme="minorHAnsi" w:hAnsi="Arial" w:cs="Arial"/>
                    <w:color w:val="FF8F8F"/>
                    <w:sz w:val="16"/>
                    <w:szCs w:val="16"/>
                  </w:rPr>
                  <w:t>%</w:t>
                </w:r>
              </w:sdtContent>
            </w:sdt>
          </w:p>
        </w:tc>
        <w:tc>
          <w:tcPr>
            <w:tcW w:w="783" w:type="pct"/>
            <w:tcBorders>
              <w:top w:val="single" w:sz="4" w:space="0" w:color="auto"/>
              <w:left w:val="single" w:sz="4" w:space="0" w:color="auto"/>
              <w:bottom w:val="single" w:sz="4" w:space="0" w:color="auto"/>
              <w:right w:val="single" w:sz="4" w:space="0" w:color="auto"/>
            </w:tcBorders>
            <w:vAlign w:val="center"/>
            <w:hideMark/>
          </w:tcPr>
          <w:p w14:paraId="3B6826EB" w14:textId="77777777" w:rsidR="00C34F5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DEFDB64DE54C421FA4E67B7AF2FB4430"/>
                </w:placeholder>
                <w:showingPlcHdr/>
                <w:text/>
              </w:sdtPr>
              <w:sdtContent>
                <w:r w:rsidR="00C34F5F">
                  <w:rPr>
                    <w:rStyle w:val="Textodelmarcadordeposicin"/>
                    <w:rFonts w:ascii="Arial" w:eastAsiaTheme="minorHAnsi" w:hAnsi="Arial" w:cs="Arial"/>
                    <w:color w:val="FF8F8F"/>
                    <w:sz w:val="16"/>
                    <w:szCs w:val="16"/>
                  </w:rPr>
                  <w:t>%</w:t>
                </w:r>
              </w:sdtContent>
            </w:sdt>
          </w:p>
        </w:tc>
      </w:tr>
    </w:tbl>
    <w:p w14:paraId="4AB0490F" w14:textId="77777777" w:rsidR="0098595E" w:rsidRDefault="0098595E" w:rsidP="00C34F5F">
      <w:pPr>
        <w:pStyle w:val="Sinespaciado"/>
        <w:ind w:right="107"/>
        <w:jc w:val="both"/>
        <w:rPr>
          <w:rFonts w:ascii="Arial" w:hAnsi="Arial" w:cs="Arial"/>
          <w:sz w:val="20"/>
          <w:szCs w:val="20"/>
        </w:rPr>
      </w:pPr>
    </w:p>
    <w:p w14:paraId="01C24256" w14:textId="77777777" w:rsidR="00C34F5F" w:rsidRPr="00F10D44" w:rsidRDefault="00C34F5F" w:rsidP="0098595E">
      <w:pPr>
        <w:pStyle w:val="Sinespaciado"/>
        <w:ind w:left="142" w:right="107"/>
        <w:jc w:val="both"/>
        <w:rPr>
          <w:rFonts w:ascii="Arial" w:hAnsi="Arial" w:cs="Arial"/>
          <w:sz w:val="20"/>
          <w:szCs w:val="20"/>
          <w:lang w:val="es-ES"/>
        </w:rPr>
      </w:pPr>
      <w:r w:rsidRPr="00F10D44">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47785DB" w14:textId="77777777" w:rsidR="00C34F5F" w:rsidRPr="00F10D44" w:rsidRDefault="00C34F5F" w:rsidP="00C34F5F">
      <w:pPr>
        <w:pStyle w:val="Sinespaciado"/>
        <w:jc w:val="both"/>
        <w:rPr>
          <w:rFonts w:ascii="Arial" w:hAnsi="Arial" w:cs="Arial"/>
          <w:sz w:val="20"/>
          <w:szCs w:val="20"/>
        </w:rPr>
      </w:pPr>
      <w:r w:rsidRPr="00F10D44">
        <w:rPr>
          <w:rFonts w:ascii="Arial" w:hAnsi="Arial" w:cs="Arial"/>
          <w:sz w:val="20"/>
          <w:szCs w:val="20"/>
        </w:rPr>
        <w:t xml:space="preserve"> </w:t>
      </w:r>
    </w:p>
    <w:p w14:paraId="48F32233" w14:textId="77777777" w:rsidR="00C34F5F" w:rsidRPr="00F10D44" w:rsidRDefault="00C34F5F" w:rsidP="00C34F5F">
      <w:pPr>
        <w:pStyle w:val="Prrafodelista"/>
        <w:autoSpaceDE w:val="0"/>
        <w:autoSpaceDN w:val="0"/>
        <w:adjustRightInd w:val="0"/>
        <w:ind w:left="0"/>
        <w:rPr>
          <w:rFonts w:ascii="Arial" w:hAnsi="Arial" w:cs="Arial"/>
          <w:sz w:val="20"/>
          <w:szCs w:val="20"/>
          <w:lang w:val="es-CO" w:eastAsia="en-US"/>
        </w:rPr>
      </w:pPr>
    </w:p>
    <w:p w14:paraId="26CA9E8F" w14:textId="77777777" w:rsidR="0098595E" w:rsidRPr="00D51A37" w:rsidRDefault="0098595E" w:rsidP="0098595E">
      <w:pPr>
        <w:adjustRightInd w:val="0"/>
        <w:ind w:left="142" w:right="107"/>
        <w:jc w:val="both"/>
        <w:rPr>
          <w:rFonts w:ascii="Arial" w:eastAsia="Calibri" w:hAnsi="Arial" w:cs="Arial"/>
          <w:sz w:val="19"/>
          <w:szCs w:val="19"/>
          <w:lang w:eastAsia="es-CO"/>
        </w:rPr>
      </w:pPr>
      <w:r w:rsidRPr="00D51A37">
        <w:rPr>
          <w:rFonts w:ascii="Arial" w:eastAsia="Calibri" w:hAnsi="Arial" w:cs="Arial"/>
          <w:sz w:val="19"/>
          <w:szCs w:val="19"/>
          <w:lang w:eastAsia="es-CO"/>
        </w:rPr>
        <w:t>El proponente:</w:t>
      </w:r>
    </w:p>
    <w:p w14:paraId="46318D7E" w14:textId="77777777" w:rsidR="0098595E" w:rsidRPr="00D51A37" w:rsidRDefault="0098595E" w:rsidP="0098595E">
      <w:pPr>
        <w:adjustRightInd w:val="0"/>
        <w:ind w:left="142" w:right="107"/>
        <w:jc w:val="both"/>
        <w:rPr>
          <w:rFonts w:ascii="Arial" w:eastAsia="Calibri" w:hAnsi="Arial" w:cs="Arial"/>
          <w:sz w:val="19"/>
          <w:szCs w:val="19"/>
          <w:lang w:eastAsia="es-CO"/>
        </w:rPr>
      </w:pPr>
    </w:p>
    <w:p w14:paraId="760E07CB" w14:textId="77777777" w:rsidR="0098595E" w:rsidRPr="00D51A37" w:rsidRDefault="0098595E" w:rsidP="0098595E">
      <w:pPr>
        <w:adjustRightInd w:val="0"/>
        <w:ind w:left="142" w:right="107"/>
        <w:jc w:val="both"/>
        <w:rPr>
          <w:rFonts w:ascii="Arial" w:eastAsia="Calibri" w:hAnsi="Arial" w:cs="Arial"/>
          <w:sz w:val="19"/>
          <w:szCs w:val="19"/>
          <w:lang w:eastAsia="es-CO"/>
        </w:rPr>
      </w:pPr>
    </w:p>
    <w:p w14:paraId="134DDB9A" w14:textId="77777777" w:rsidR="0098595E" w:rsidRPr="00D51A37" w:rsidRDefault="0098595E" w:rsidP="0098595E">
      <w:pPr>
        <w:adjustRightInd w:val="0"/>
        <w:ind w:left="142" w:right="107"/>
        <w:jc w:val="both"/>
        <w:rPr>
          <w:rFonts w:ascii="Arial" w:eastAsia="Calibri" w:hAnsi="Arial" w:cs="Arial"/>
          <w:sz w:val="19"/>
          <w:szCs w:val="19"/>
          <w:lang w:eastAsia="es-CO"/>
        </w:rPr>
      </w:pPr>
    </w:p>
    <w:p w14:paraId="2CEE694E" w14:textId="77777777" w:rsidR="0098595E" w:rsidRPr="00D51A37" w:rsidRDefault="0098595E" w:rsidP="0098595E">
      <w:pPr>
        <w:ind w:left="142" w:right="107"/>
        <w:rPr>
          <w:rFonts w:ascii="Arial" w:hAnsi="Arial" w:cs="Arial"/>
          <w:sz w:val="19"/>
          <w:szCs w:val="19"/>
        </w:rPr>
      </w:pPr>
      <w:r w:rsidRPr="00D51A37">
        <w:rPr>
          <w:rFonts w:ascii="Arial" w:hAnsi="Arial" w:cs="Arial"/>
          <w:sz w:val="19"/>
          <w:szCs w:val="19"/>
        </w:rPr>
        <w:t xml:space="preserve">Firma del representante legal del proponente </w:t>
      </w:r>
    </w:p>
    <w:p w14:paraId="514A9E51" w14:textId="77777777" w:rsidR="0098595E" w:rsidRPr="00D51A37" w:rsidRDefault="0098595E" w:rsidP="0098595E">
      <w:pPr>
        <w:ind w:left="142" w:right="107"/>
        <w:contextualSpacing/>
        <w:rPr>
          <w:rFonts w:ascii="Arial" w:hAnsi="Arial" w:cs="Arial"/>
          <w:sz w:val="19"/>
          <w:szCs w:val="19"/>
          <w:lang w:eastAsia="es-CO"/>
        </w:rPr>
      </w:pPr>
      <w:r w:rsidRPr="00D51A37">
        <w:rPr>
          <w:rFonts w:ascii="Arial" w:hAnsi="Arial" w:cs="Arial"/>
          <w:sz w:val="19"/>
          <w:szCs w:val="19"/>
          <w:lang w:eastAsia="es-CO"/>
        </w:rPr>
        <w:t xml:space="preserve">Nombre o razón social del oferente: </w:t>
      </w:r>
      <w:r w:rsidRPr="00D51A37">
        <w:rPr>
          <w:rFonts w:ascii="Arial" w:eastAsia="Calibri" w:hAnsi="Arial" w:cs="Arial"/>
          <w:color w:val="FF8F8F"/>
          <w:sz w:val="19"/>
          <w:szCs w:val="19"/>
          <w:u w:val="single"/>
        </w:rPr>
        <w:t>Diligenciar el nombre completo del proponente</w:t>
      </w:r>
    </w:p>
    <w:p w14:paraId="36A8601E" w14:textId="77777777" w:rsidR="0098595E" w:rsidRPr="00D51A37" w:rsidRDefault="0098595E" w:rsidP="0098595E">
      <w:pPr>
        <w:ind w:left="142" w:right="107"/>
        <w:contextualSpacing/>
        <w:rPr>
          <w:rFonts w:ascii="Arial" w:hAnsi="Arial" w:cs="Arial"/>
          <w:color w:val="000000"/>
          <w:sz w:val="19"/>
          <w:szCs w:val="19"/>
        </w:rPr>
      </w:pPr>
      <w:r w:rsidRPr="00D51A37">
        <w:rPr>
          <w:rFonts w:ascii="Arial" w:hAnsi="Arial" w:cs="Arial"/>
          <w:sz w:val="19"/>
          <w:szCs w:val="19"/>
          <w:lang w:eastAsia="es-CO"/>
        </w:rPr>
        <w:t xml:space="preserve">Identificación (NIT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C.C </w:t>
      </w:r>
      <w:proofErr w:type="gramStart"/>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C.E</w:t>
      </w:r>
      <w:proofErr w:type="gramEnd"/>
      <w:r w:rsidRPr="00D51A37">
        <w:rPr>
          <w:rFonts w:ascii="Arial" w:hAnsi="Arial" w:cs="Arial"/>
          <w:sz w:val="19"/>
          <w:szCs w:val="19"/>
          <w:lang w:eastAsia="es-CO"/>
        </w:rPr>
        <w:t xml:space="preserve">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w:t>
      </w:r>
      <w:r w:rsidRPr="00D51A37">
        <w:rPr>
          <w:rFonts w:ascii="Arial" w:hAnsi="Arial" w:cs="Arial"/>
          <w:color w:val="000000"/>
          <w:sz w:val="19"/>
          <w:szCs w:val="19"/>
        </w:rPr>
        <w:t xml:space="preserve">: </w:t>
      </w:r>
      <w:r w:rsidRPr="00D51A37">
        <w:rPr>
          <w:rFonts w:ascii="Arial" w:eastAsia="Calibri" w:hAnsi="Arial" w:cs="Arial"/>
          <w:color w:val="FF8F8F"/>
          <w:sz w:val="19"/>
          <w:szCs w:val="19"/>
          <w:u w:val="single"/>
        </w:rPr>
        <w:t>Diligenciar la identificación del proponente</w:t>
      </w:r>
    </w:p>
    <w:p w14:paraId="747C3ECE" w14:textId="77777777" w:rsidR="0098595E" w:rsidRPr="00D51A37" w:rsidRDefault="0098595E" w:rsidP="0098595E">
      <w:pPr>
        <w:ind w:left="142" w:right="107"/>
        <w:contextualSpacing/>
        <w:rPr>
          <w:rFonts w:ascii="Arial" w:hAnsi="Arial" w:cs="Arial"/>
          <w:color w:val="000000"/>
          <w:sz w:val="19"/>
          <w:szCs w:val="19"/>
        </w:rPr>
      </w:pPr>
      <w:r w:rsidRPr="00D51A37">
        <w:rPr>
          <w:rFonts w:ascii="Arial" w:hAnsi="Arial" w:cs="Arial"/>
          <w:sz w:val="19"/>
          <w:szCs w:val="19"/>
          <w:lang w:eastAsia="es-CO"/>
        </w:rPr>
        <w:t>Nombre Representante Legal</w:t>
      </w:r>
      <w:r w:rsidRPr="00D51A37">
        <w:rPr>
          <w:rFonts w:ascii="Arial" w:hAnsi="Arial" w:cs="Arial"/>
          <w:color w:val="000000"/>
          <w:sz w:val="19"/>
          <w:szCs w:val="19"/>
        </w:rPr>
        <w:t xml:space="preserve">: </w:t>
      </w:r>
      <w:r w:rsidRPr="00D51A37">
        <w:rPr>
          <w:rFonts w:ascii="Arial" w:eastAsia="Calibri" w:hAnsi="Arial" w:cs="Arial"/>
          <w:color w:val="FF8F8F"/>
          <w:sz w:val="19"/>
          <w:szCs w:val="19"/>
          <w:u w:val="single"/>
        </w:rPr>
        <w:t>Diligenciar el nombre completo del representante legal</w:t>
      </w:r>
    </w:p>
    <w:p w14:paraId="5D8251DB" w14:textId="77777777" w:rsidR="0098595E" w:rsidRPr="00D51A37" w:rsidRDefault="0098595E" w:rsidP="0098595E">
      <w:pPr>
        <w:ind w:left="142" w:right="107"/>
        <w:rPr>
          <w:rFonts w:ascii="Arial" w:hAnsi="Arial" w:cs="Arial"/>
          <w:color w:val="000000"/>
          <w:sz w:val="19"/>
          <w:szCs w:val="19"/>
        </w:rPr>
      </w:pPr>
      <w:r w:rsidRPr="00D51A37">
        <w:rPr>
          <w:rFonts w:ascii="Arial" w:hAnsi="Arial" w:cs="Arial"/>
          <w:color w:val="000000"/>
          <w:sz w:val="19"/>
          <w:szCs w:val="19"/>
        </w:rPr>
        <w:t xml:space="preserve">Identificación (C.C </w:t>
      </w:r>
      <w:proofErr w:type="gramStart"/>
      <w:r w:rsidRPr="00D51A37">
        <w:rPr>
          <w:rFonts w:ascii="Segoe UI Symbol" w:eastAsia="MS Gothic" w:hAnsi="Segoe UI Symbol" w:cs="Segoe UI Symbol"/>
          <w:sz w:val="19"/>
          <w:szCs w:val="19"/>
          <w:lang w:eastAsia="es-CO"/>
        </w:rPr>
        <w:t>☐</w:t>
      </w:r>
      <w:r w:rsidRPr="00D51A37">
        <w:rPr>
          <w:rFonts w:ascii="Arial" w:hAnsi="Arial" w:cs="Arial"/>
          <w:color w:val="000000"/>
          <w:sz w:val="19"/>
          <w:szCs w:val="19"/>
        </w:rPr>
        <w:t xml:space="preserve">  C.E.</w:t>
      </w:r>
      <w:proofErr w:type="gramEnd"/>
      <w:r w:rsidRPr="00D51A37">
        <w:rPr>
          <w:rFonts w:ascii="Arial" w:hAnsi="Arial" w:cs="Arial"/>
          <w:sz w:val="19"/>
          <w:szCs w:val="19"/>
          <w:lang w:eastAsia="es-CO"/>
        </w:rPr>
        <w:t xml:space="preserve">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w:t>
      </w:r>
      <w:r w:rsidRPr="00D51A37">
        <w:rPr>
          <w:rFonts w:ascii="Arial" w:eastAsia="Calibri" w:hAnsi="Arial" w:cs="Arial"/>
          <w:color w:val="FF8F8F"/>
          <w:sz w:val="19"/>
          <w:szCs w:val="19"/>
          <w:u w:val="single"/>
        </w:rPr>
        <w:t>Diligenciar el documento de identificación del representante legal</w:t>
      </w:r>
    </w:p>
    <w:p w14:paraId="6B8B237C" w14:textId="77777777" w:rsidR="0098595E" w:rsidRPr="00D51A37" w:rsidRDefault="0098595E" w:rsidP="0098595E">
      <w:pPr>
        <w:ind w:left="142" w:right="107"/>
        <w:rPr>
          <w:rFonts w:ascii="Arial" w:hAnsi="Arial" w:cs="Arial"/>
          <w:color w:val="000000"/>
          <w:sz w:val="19"/>
          <w:szCs w:val="19"/>
        </w:rPr>
      </w:pPr>
      <w:r w:rsidRPr="00D51A37">
        <w:rPr>
          <w:rFonts w:ascii="Arial" w:hAnsi="Arial" w:cs="Arial"/>
          <w:color w:val="000000"/>
          <w:sz w:val="19"/>
          <w:szCs w:val="19"/>
        </w:rPr>
        <w:t xml:space="preserve">Dirección: </w:t>
      </w:r>
      <w:r w:rsidRPr="00D51A37">
        <w:rPr>
          <w:rFonts w:ascii="Arial" w:eastAsia="Calibri" w:hAnsi="Arial" w:cs="Arial"/>
          <w:color w:val="FF8F8F"/>
          <w:sz w:val="19"/>
          <w:szCs w:val="19"/>
          <w:u w:val="single"/>
        </w:rPr>
        <w:t>Diligenciar la dirección del proveedor</w:t>
      </w:r>
    </w:p>
    <w:p w14:paraId="53DD3F96" w14:textId="77777777" w:rsidR="0098595E" w:rsidRPr="00D51A37" w:rsidRDefault="0098595E" w:rsidP="0098595E">
      <w:pPr>
        <w:ind w:left="142" w:right="107"/>
        <w:rPr>
          <w:rFonts w:ascii="Arial" w:hAnsi="Arial" w:cs="Arial"/>
          <w:sz w:val="19"/>
          <w:szCs w:val="19"/>
        </w:rPr>
      </w:pPr>
      <w:r w:rsidRPr="00D51A37">
        <w:rPr>
          <w:rFonts w:ascii="Arial" w:hAnsi="Arial" w:cs="Arial"/>
          <w:color w:val="000000"/>
          <w:sz w:val="19"/>
          <w:szCs w:val="19"/>
        </w:rPr>
        <w:t>Teléfono:</w:t>
      </w:r>
      <w:r w:rsidRPr="00D51A37">
        <w:rPr>
          <w:rFonts w:ascii="Arial" w:hAnsi="Arial" w:cs="Arial"/>
          <w:b/>
          <w:color w:val="000000"/>
          <w:sz w:val="19"/>
          <w:szCs w:val="19"/>
        </w:rPr>
        <w:t xml:space="preserve"> </w:t>
      </w:r>
      <w:r w:rsidRPr="00D51A37">
        <w:rPr>
          <w:rFonts w:ascii="Arial" w:eastAsia="Calibri" w:hAnsi="Arial" w:cs="Arial"/>
          <w:color w:val="FF8F8F"/>
          <w:sz w:val="19"/>
          <w:szCs w:val="19"/>
          <w:u w:val="single"/>
        </w:rPr>
        <w:t>Diligenciar teléfonos de contacto del proveedor</w:t>
      </w:r>
    </w:p>
    <w:p w14:paraId="69DD3AED" w14:textId="77777777" w:rsidR="0098595E" w:rsidRPr="00D51A37" w:rsidRDefault="0098595E" w:rsidP="0098595E">
      <w:pPr>
        <w:ind w:left="142" w:right="107"/>
        <w:rPr>
          <w:rFonts w:ascii="Arial" w:hAnsi="Arial" w:cs="Arial"/>
          <w:sz w:val="19"/>
          <w:szCs w:val="19"/>
        </w:rPr>
      </w:pPr>
      <w:r w:rsidRPr="00D51A37">
        <w:rPr>
          <w:rFonts w:ascii="Arial" w:hAnsi="Arial" w:cs="Arial"/>
          <w:color w:val="000000"/>
          <w:sz w:val="19"/>
          <w:szCs w:val="19"/>
        </w:rPr>
        <w:t>Email:</w:t>
      </w:r>
      <w:r w:rsidRPr="00D51A37">
        <w:rPr>
          <w:rFonts w:ascii="Arial" w:hAnsi="Arial" w:cs="Arial"/>
          <w:b/>
          <w:color w:val="000000"/>
          <w:sz w:val="19"/>
          <w:szCs w:val="19"/>
        </w:rPr>
        <w:t xml:space="preserve"> </w:t>
      </w:r>
      <w:r w:rsidRPr="00D51A37">
        <w:rPr>
          <w:rFonts w:ascii="Arial" w:eastAsia="Calibri" w:hAnsi="Arial" w:cs="Arial"/>
          <w:color w:val="FF8F8F"/>
          <w:sz w:val="19"/>
          <w:szCs w:val="19"/>
          <w:u w:val="single"/>
        </w:rPr>
        <w:t>Diligenciar correo electrónico de notificaciones</w:t>
      </w:r>
    </w:p>
    <w:p w14:paraId="123B0995" w14:textId="77777777" w:rsidR="009B3201" w:rsidRPr="00F465B7" w:rsidRDefault="009B3201" w:rsidP="00FC2EAD">
      <w:pPr>
        <w:pStyle w:val="Sinespaciado"/>
        <w:jc w:val="center"/>
        <w:rPr>
          <w:rFonts w:ascii="Arial Narrow" w:hAnsi="Arial Narrow"/>
          <w:b/>
          <w:sz w:val="20"/>
          <w:szCs w:val="20"/>
          <w:lang w:eastAsia="ar-SA"/>
        </w:rPr>
      </w:pPr>
    </w:p>
    <w:p w14:paraId="7DEB5272" w14:textId="77777777" w:rsidR="009B3201" w:rsidRPr="00F465B7" w:rsidRDefault="009B3201" w:rsidP="00FC2EAD">
      <w:pPr>
        <w:pStyle w:val="Sinespaciado"/>
        <w:jc w:val="center"/>
        <w:rPr>
          <w:rFonts w:ascii="Arial Narrow" w:hAnsi="Arial Narrow"/>
          <w:b/>
          <w:sz w:val="20"/>
          <w:szCs w:val="20"/>
          <w:lang w:eastAsia="ar-SA"/>
        </w:rPr>
      </w:pPr>
    </w:p>
    <w:p w14:paraId="47C6DDE5" w14:textId="77777777" w:rsidR="009B3201" w:rsidRPr="00F465B7" w:rsidRDefault="009B3201" w:rsidP="00FC2EAD">
      <w:pPr>
        <w:pStyle w:val="Sinespaciado"/>
        <w:jc w:val="center"/>
        <w:rPr>
          <w:rFonts w:ascii="Arial Narrow" w:hAnsi="Arial Narrow"/>
          <w:b/>
          <w:sz w:val="20"/>
          <w:szCs w:val="20"/>
          <w:lang w:eastAsia="ar-SA"/>
        </w:rPr>
      </w:pPr>
    </w:p>
    <w:p w14:paraId="333B650C" w14:textId="77777777" w:rsidR="009B3201" w:rsidRPr="00F465B7" w:rsidRDefault="009B3201" w:rsidP="00FC2EAD">
      <w:pPr>
        <w:pStyle w:val="Sinespaciado"/>
        <w:jc w:val="center"/>
        <w:rPr>
          <w:rFonts w:ascii="Arial Narrow" w:hAnsi="Arial Narrow"/>
          <w:b/>
          <w:sz w:val="20"/>
          <w:szCs w:val="20"/>
          <w:lang w:eastAsia="ar-SA"/>
        </w:rPr>
      </w:pPr>
    </w:p>
    <w:p w14:paraId="08A04272" w14:textId="77777777" w:rsidR="009B3201" w:rsidRPr="00F465B7" w:rsidRDefault="009B3201" w:rsidP="00FC2EAD">
      <w:pPr>
        <w:pStyle w:val="Sinespaciado"/>
        <w:jc w:val="center"/>
        <w:rPr>
          <w:rFonts w:ascii="Arial Narrow" w:hAnsi="Arial Narrow"/>
          <w:b/>
          <w:sz w:val="20"/>
          <w:szCs w:val="20"/>
          <w:lang w:eastAsia="ar-SA"/>
        </w:rPr>
      </w:pPr>
    </w:p>
    <w:p w14:paraId="0721D507" w14:textId="77777777" w:rsidR="009B3201" w:rsidRPr="00F465B7" w:rsidRDefault="009B3201" w:rsidP="00FC2EAD">
      <w:pPr>
        <w:pStyle w:val="Sinespaciado"/>
        <w:jc w:val="center"/>
        <w:rPr>
          <w:rFonts w:ascii="Arial Narrow" w:hAnsi="Arial Narrow"/>
          <w:b/>
          <w:sz w:val="20"/>
          <w:szCs w:val="20"/>
          <w:lang w:eastAsia="ar-SA"/>
        </w:rPr>
      </w:pPr>
    </w:p>
    <w:p w14:paraId="37F61734" w14:textId="77777777" w:rsidR="009B3201" w:rsidRPr="00F465B7" w:rsidRDefault="009B3201" w:rsidP="00FC2EAD">
      <w:pPr>
        <w:pStyle w:val="Sinespaciado"/>
        <w:jc w:val="center"/>
        <w:rPr>
          <w:rFonts w:ascii="Arial Narrow" w:hAnsi="Arial Narrow"/>
          <w:b/>
          <w:sz w:val="20"/>
          <w:szCs w:val="20"/>
          <w:lang w:eastAsia="ar-SA"/>
        </w:rPr>
      </w:pPr>
    </w:p>
    <w:p w14:paraId="76E4FF6D" w14:textId="77777777" w:rsidR="009B3201" w:rsidRPr="00F465B7" w:rsidRDefault="009B3201" w:rsidP="00FC2EAD">
      <w:pPr>
        <w:pStyle w:val="Sinespaciado"/>
        <w:jc w:val="center"/>
        <w:rPr>
          <w:rFonts w:ascii="Arial Narrow" w:hAnsi="Arial Narrow"/>
          <w:b/>
          <w:sz w:val="20"/>
          <w:szCs w:val="20"/>
          <w:lang w:eastAsia="ar-SA"/>
        </w:rPr>
      </w:pPr>
    </w:p>
    <w:p w14:paraId="4A27FB1F" w14:textId="77777777" w:rsidR="009B3201" w:rsidRPr="00F465B7" w:rsidRDefault="009B3201" w:rsidP="00FC2EAD">
      <w:pPr>
        <w:pStyle w:val="Sinespaciado"/>
        <w:jc w:val="center"/>
        <w:rPr>
          <w:rFonts w:ascii="Arial Narrow" w:hAnsi="Arial Narrow"/>
          <w:b/>
          <w:sz w:val="20"/>
          <w:szCs w:val="20"/>
          <w:lang w:eastAsia="ar-SA"/>
        </w:rPr>
      </w:pPr>
    </w:p>
    <w:p w14:paraId="7AD9BE48" w14:textId="77777777" w:rsidR="009B3201" w:rsidRPr="00F465B7" w:rsidRDefault="009B3201" w:rsidP="00FC2EAD">
      <w:pPr>
        <w:pStyle w:val="Sinespaciado"/>
        <w:jc w:val="center"/>
        <w:rPr>
          <w:rFonts w:ascii="Arial Narrow" w:hAnsi="Arial Narrow"/>
          <w:b/>
          <w:sz w:val="20"/>
          <w:szCs w:val="20"/>
          <w:lang w:eastAsia="ar-SA"/>
        </w:rPr>
      </w:pPr>
    </w:p>
    <w:p w14:paraId="0E65D130" w14:textId="77777777" w:rsidR="009B3201" w:rsidRPr="00F465B7" w:rsidRDefault="009B3201" w:rsidP="00FC2EAD">
      <w:pPr>
        <w:pStyle w:val="Sinespaciado"/>
        <w:jc w:val="center"/>
        <w:rPr>
          <w:rFonts w:ascii="Arial Narrow" w:hAnsi="Arial Narrow"/>
          <w:b/>
          <w:sz w:val="20"/>
          <w:szCs w:val="20"/>
          <w:lang w:eastAsia="ar-SA"/>
        </w:rPr>
      </w:pPr>
    </w:p>
    <w:p w14:paraId="7316C9D1" w14:textId="77777777" w:rsidR="009B3201" w:rsidRPr="00F465B7" w:rsidRDefault="009B3201" w:rsidP="00FC2EAD">
      <w:pPr>
        <w:pStyle w:val="Sinespaciado"/>
        <w:jc w:val="center"/>
        <w:rPr>
          <w:rFonts w:ascii="Arial Narrow" w:hAnsi="Arial Narrow"/>
          <w:b/>
          <w:sz w:val="20"/>
          <w:szCs w:val="20"/>
          <w:lang w:eastAsia="ar-SA"/>
        </w:rPr>
      </w:pPr>
    </w:p>
    <w:p w14:paraId="4C495DA5" w14:textId="77777777" w:rsidR="009B3201" w:rsidRPr="00F465B7" w:rsidRDefault="009B3201" w:rsidP="00FC2EAD">
      <w:pPr>
        <w:pStyle w:val="Sinespaciado"/>
        <w:jc w:val="center"/>
        <w:rPr>
          <w:rFonts w:ascii="Arial Narrow" w:hAnsi="Arial Narrow"/>
          <w:b/>
          <w:sz w:val="20"/>
          <w:szCs w:val="20"/>
          <w:lang w:eastAsia="ar-SA"/>
        </w:rPr>
      </w:pPr>
    </w:p>
    <w:p w14:paraId="359A738F" w14:textId="77777777" w:rsidR="009B3201" w:rsidRPr="00F465B7" w:rsidRDefault="009B3201" w:rsidP="00FC2EAD">
      <w:pPr>
        <w:pStyle w:val="Sinespaciado"/>
        <w:jc w:val="center"/>
        <w:rPr>
          <w:rFonts w:ascii="Arial Narrow" w:hAnsi="Arial Narrow"/>
          <w:b/>
          <w:sz w:val="20"/>
          <w:szCs w:val="20"/>
          <w:lang w:eastAsia="ar-SA"/>
        </w:rPr>
      </w:pPr>
    </w:p>
    <w:p w14:paraId="01500F04" w14:textId="77777777" w:rsidR="009B3201" w:rsidRPr="00F465B7" w:rsidRDefault="009B3201" w:rsidP="00FC2EAD">
      <w:pPr>
        <w:pStyle w:val="Sinespaciado"/>
        <w:jc w:val="center"/>
        <w:rPr>
          <w:rFonts w:ascii="Arial Narrow" w:hAnsi="Arial Narrow"/>
          <w:b/>
          <w:sz w:val="20"/>
          <w:szCs w:val="20"/>
          <w:lang w:eastAsia="ar-SA"/>
        </w:rPr>
      </w:pPr>
    </w:p>
    <w:p w14:paraId="775CCCAA" w14:textId="77777777" w:rsidR="009B3201" w:rsidRPr="00F465B7" w:rsidRDefault="009B3201" w:rsidP="00FC2EAD">
      <w:pPr>
        <w:pStyle w:val="Sinespaciado"/>
        <w:jc w:val="center"/>
        <w:rPr>
          <w:rFonts w:ascii="Arial Narrow" w:hAnsi="Arial Narrow"/>
          <w:b/>
          <w:sz w:val="20"/>
          <w:szCs w:val="20"/>
          <w:lang w:eastAsia="ar-SA"/>
        </w:rPr>
      </w:pPr>
    </w:p>
    <w:p w14:paraId="3E248926" w14:textId="77777777" w:rsidR="009B3201" w:rsidRPr="00F465B7" w:rsidRDefault="009B3201" w:rsidP="00FC2EAD">
      <w:pPr>
        <w:pStyle w:val="Sinespaciado"/>
        <w:jc w:val="center"/>
        <w:rPr>
          <w:rFonts w:ascii="Arial Narrow" w:hAnsi="Arial Narrow"/>
          <w:b/>
          <w:sz w:val="20"/>
          <w:szCs w:val="20"/>
          <w:lang w:eastAsia="ar-SA"/>
        </w:rPr>
      </w:pPr>
    </w:p>
    <w:p w14:paraId="1AAE51B2" w14:textId="77777777" w:rsidR="009B3201" w:rsidRPr="00F465B7" w:rsidRDefault="009B3201" w:rsidP="00FC2EAD">
      <w:pPr>
        <w:pStyle w:val="Sinespaciado"/>
        <w:jc w:val="center"/>
        <w:rPr>
          <w:rFonts w:ascii="Arial Narrow" w:hAnsi="Arial Narrow"/>
          <w:b/>
          <w:sz w:val="20"/>
          <w:szCs w:val="20"/>
          <w:lang w:eastAsia="ar-SA"/>
        </w:rPr>
      </w:pPr>
    </w:p>
    <w:p w14:paraId="2C80D9CE" w14:textId="77777777" w:rsidR="009B3201" w:rsidRPr="00F465B7" w:rsidRDefault="009B3201" w:rsidP="00FC2EAD">
      <w:pPr>
        <w:pStyle w:val="Sinespaciado"/>
        <w:jc w:val="center"/>
        <w:rPr>
          <w:rFonts w:ascii="Arial Narrow" w:hAnsi="Arial Narrow"/>
          <w:b/>
          <w:sz w:val="20"/>
          <w:szCs w:val="20"/>
          <w:lang w:eastAsia="ar-SA"/>
        </w:rPr>
      </w:pPr>
    </w:p>
    <w:p w14:paraId="663079E4" w14:textId="77777777" w:rsidR="009B3201" w:rsidRPr="00F465B7" w:rsidRDefault="009B3201" w:rsidP="00FC2EAD">
      <w:pPr>
        <w:pStyle w:val="Sinespaciado"/>
        <w:jc w:val="center"/>
        <w:rPr>
          <w:rFonts w:ascii="Arial Narrow" w:hAnsi="Arial Narrow"/>
          <w:b/>
          <w:sz w:val="20"/>
          <w:szCs w:val="20"/>
          <w:lang w:eastAsia="ar-SA"/>
        </w:rPr>
      </w:pPr>
    </w:p>
    <w:p w14:paraId="6CC119A9" w14:textId="77777777" w:rsidR="009B3201" w:rsidRPr="00F465B7" w:rsidRDefault="009B3201" w:rsidP="00FC2EAD">
      <w:pPr>
        <w:pStyle w:val="Sinespaciado"/>
        <w:jc w:val="center"/>
        <w:rPr>
          <w:rFonts w:ascii="Arial Narrow" w:hAnsi="Arial Narrow"/>
          <w:b/>
          <w:sz w:val="20"/>
          <w:szCs w:val="20"/>
          <w:lang w:eastAsia="ar-SA"/>
        </w:rPr>
      </w:pPr>
    </w:p>
    <w:p w14:paraId="47024F92" w14:textId="77777777" w:rsidR="009B3201" w:rsidRPr="00F465B7" w:rsidRDefault="009B3201" w:rsidP="00FC2EAD">
      <w:pPr>
        <w:pStyle w:val="Sinespaciado"/>
        <w:jc w:val="center"/>
        <w:rPr>
          <w:rFonts w:ascii="Arial Narrow" w:hAnsi="Arial Narrow"/>
          <w:b/>
          <w:sz w:val="20"/>
          <w:szCs w:val="20"/>
          <w:lang w:eastAsia="ar-SA"/>
        </w:rPr>
      </w:pPr>
    </w:p>
    <w:p w14:paraId="3EB37286" w14:textId="77777777" w:rsidR="009B3201" w:rsidRPr="00F465B7" w:rsidRDefault="009B3201" w:rsidP="00FC2EAD">
      <w:pPr>
        <w:pStyle w:val="Sinespaciado"/>
        <w:jc w:val="center"/>
        <w:rPr>
          <w:rFonts w:ascii="Arial Narrow" w:hAnsi="Arial Narrow"/>
          <w:b/>
          <w:sz w:val="20"/>
          <w:szCs w:val="20"/>
          <w:lang w:eastAsia="ar-SA"/>
        </w:rPr>
      </w:pPr>
    </w:p>
    <w:p w14:paraId="053D5A65" w14:textId="4208EF8F" w:rsidR="009B3201" w:rsidRDefault="009B3201" w:rsidP="00FC2EAD">
      <w:pPr>
        <w:pStyle w:val="Sinespaciado"/>
        <w:jc w:val="center"/>
        <w:rPr>
          <w:rFonts w:ascii="Arial Narrow" w:hAnsi="Arial Narrow"/>
          <w:b/>
          <w:sz w:val="20"/>
          <w:szCs w:val="20"/>
          <w:lang w:eastAsia="ar-SA"/>
        </w:rPr>
      </w:pPr>
    </w:p>
    <w:p w14:paraId="6BDB20EE" w14:textId="79D384D6" w:rsidR="00C34F5F" w:rsidRDefault="00C34F5F" w:rsidP="00FC2EAD">
      <w:pPr>
        <w:pStyle w:val="Sinespaciado"/>
        <w:jc w:val="center"/>
        <w:rPr>
          <w:rFonts w:ascii="Arial Narrow" w:hAnsi="Arial Narrow"/>
          <w:b/>
          <w:sz w:val="20"/>
          <w:szCs w:val="20"/>
          <w:lang w:eastAsia="ar-SA"/>
        </w:rPr>
      </w:pPr>
    </w:p>
    <w:p w14:paraId="2429786A" w14:textId="77777777" w:rsidR="00F22B37" w:rsidRDefault="00F22B37" w:rsidP="00294177">
      <w:pPr>
        <w:pStyle w:val="Sinespaciado"/>
        <w:rPr>
          <w:rFonts w:ascii="Arial Narrow" w:hAnsi="Arial Narrow"/>
          <w:b/>
          <w:sz w:val="20"/>
          <w:szCs w:val="20"/>
          <w:lang w:eastAsia="ar-SA"/>
        </w:rPr>
      </w:pPr>
    </w:p>
    <w:p w14:paraId="3EAD5FCC" w14:textId="0B6D95A7" w:rsidR="005B3FEE" w:rsidRDefault="005B3FEE" w:rsidP="005B3FEE">
      <w:pPr>
        <w:pStyle w:val="Prrafodelista"/>
        <w:tabs>
          <w:tab w:val="left" w:pos="240"/>
        </w:tabs>
        <w:ind w:left="0"/>
        <w:jc w:val="center"/>
        <w:rPr>
          <w:rFonts w:ascii="Arial" w:hAnsi="Arial" w:cs="Arial"/>
          <w:b/>
          <w:sz w:val="20"/>
          <w:szCs w:val="22"/>
        </w:rPr>
      </w:pPr>
      <w:r>
        <w:rPr>
          <w:rFonts w:ascii="Arial" w:hAnsi="Arial" w:cs="Arial"/>
          <w:b/>
          <w:sz w:val="20"/>
          <w:szCs w:val="22"/>
        </w:rPr>
        <w:t xml:space="preserve">FORMULARIO No. </w:t>
      </w:r>
      <w:r w:rsidR="0098595E">
        <w:rPr>
          <w:rFonts w:ascii="Arial" w:hAnsi="Arial" w:cs="Arial"/>
          <w:b/>
          <w:sz w:val="20"/>
          <w:szCs w:val="22"/>
        </w:rPr>
        <w:t>1</w:t>
      </w:r>
      <w:r w:rsidR="0025546C">
        <w:rPr>
          <w:rFonts w:ascii="Arial" w:hAnsi="Arial" w:cs="Arial"/>
          <w:b/>
          <w:sz w:val="20"/>
          <w:szCs w:val="22"/>
        </w:rPr>
        <w:t>2</w:t>
      </w:r>
    </w:p>
    <w:p w14:paraId="4C354E06" w14:textId="77777777" w:rsidR="00C22BFD" w:rsidRDefault="00C22BFD" w:rsidP="005B3FEE">
      <w:pPr>
        <w:pStyle w:val="Prrafodelista"/>
        <w:tabs>
          <w:tab w:val="left" w:pos="240"/>
        </w:tabs>
        <w:ind w:left="0"/>
        <w:jc w:val="center"/>
        <w:rPr>
          <w:rFonts w:ascii="Arial" w:hAnsi="Arial" w:cs="Arial"/>
          <w:b/>
          <w:sz w:val="20"/>
          <w:szCs w:val="22"/>
        </w:rPr>
      </w:pPr>
    </w:p>
    <w:p w14:paraId="3BA1D8EA" w14:textId="6608B798" w:rsidR="0098595E" w:rsidRDefault="0098595E" w:rsidP="005B3FEE">
      <w:pPr>
        <w:pStyle w:val="Prrafodelista"/>
        <w:tabs>
          <w:tab w:val="left" w:pos="240"/>
        </w:tabs>
        <w:ind w:left="0"/>
        <w:jc w:val="center"/>
        <w:rPr>
          <w:rFonts w:ascii="Arial" w:hAnsi="Arial" w:cs="Arial"/>
          <w:b/>
          <w:sz w:val="20"/>
          <w:szCs w:val="22"/>
        </w:rPr>
      </w:pPr>
      <w:r w:rsidRPr="0098595E">
        <w:rPr>
          <w:rFonts w:ascii="Arial" w:hAnsi="Arial" w:cs="Arial"/>
          <w:b/>
          <w:sz w:val="20"/>
          <w:szCs w:val="20"/>
        </w:rPr>
        <w:t>CLASIFICACIÓN DEL PROPONENTE EXTRANJERO</w:t>
      </w:r>
    </w:p>
    <w:p w14:paraId="04DC8119" w14:textId="77777777" w:rsidR="00997EE2" w:rsidRDefault="00997EE2" w:rsidP="00C40B4E">
      <w:pPr>
        <w:pStyle w:val="Sinespaciado"/>
        <w:jc w:val="center"/>
        <w:rPr>
          <w:rFonts w:ascii="Arial" w:hAnsi="Arial" w:cs="Arial"/>
          <w:b/>
          <w:bCs/>
          <w:sz w:val="20"/>
          <w:szCs w:val="21"/>
          <w:lang w:val="es-419" w:eastAsia="es-CO"/>
        </w:rPr>
      </w:pPr>
      <w:bookmarkStart w:id="7" w:name="OLE_LINK482"/>
      <w:bookmarkStart w:id="8" w:name="OLE_LINK483"/>
    </w:p>
    <w:p w14:paraId="797521FA" w14:textId="77777777" w:rsidR="00C166DB" w:rsidRPr="0098595E" w:rsidRDefault="00000000" w:rsidP="0098595E">
      <w:pPr>
        <w:ind w:left="284" w:right="170"/>
        <w:jc w:val="both"/>
        <w:rPr>
          <w:rFonts w:ascii="Arial" w:hAnsi="Arial" w:cs="Arial"/>
          <w:sz w:val="20"/>
          <w:szCs w:val="20"/>
        </w:rPr>
      </w:pPr>
      <w:sdt>
        <w:sdtPr>
          <w:rPr>
            <w:rFonts w:ascii="Arial" w:hAnsi="Arial" w:cs="Arial"/>
            <w:sz w:val="20"/>
            <w:szCs w:val="20"/>
          </w:rPr>
          <w:id w:val="1813904759"/>
          <w:placeholder>
            <w:docPart w:val="1CE0CB39062748D78D08C498BC731771"/>
          </w:placeholder>
          <w:showingPlcHdr/>
          <w15:color w:val="800000"/>
          <w:text/>
        </w:sdtPr>
        <w:sdtContent>
          <w:r w:rsidR="00C166DB" w:rsidRPr="0098595E">
            <w:rPr>
              <w:rStyle w:val="Textodelmarcadordeposicin"/>
              <w:rFonts w:ascii="Arial" w:hAnsi="Arial" w:cs="Arial"/>
              <w:color w:val="FF8F8F"/>
              <w:sz w:val="20"/>
              <w:szCs w:val="20"/>
              <w:u w:val="single"/>
            </w:rPr>
            <w:t>Ciudad</w:t>
          </w:r>
        </w:sdtContent>
      </w:sdt>
      <w:r w:rsidR="00C166DB" w:rsidRPr="0098595E">
        <w:rPr>
          <w:rFonts w:ascii="Arial" w:hAnsi="Arial" w:cs="Arial"/>
          <w:sz w:val="20"/>
          <w:szCs w:val="20"/>
        </w:rPr>
        <w:t xml:space="preserve">, </w:t>
      </w:r>
      <w:sdt>
        <w:sdtPr>
          <w:rPr>
            <w:rFonts w:ascii="Arial" w:hAnsi="Arial" w:cs="Arial"/>
            <w:sz w:val="20"/>
            <w:szCs w:val="20"/>
          </w:rPr>
          <w:id w:val="599145120"/>
          <w:placeholder>
            <w:docPart w:val="95B8B4945409407880D90D4F2F12C863"/>
          </w:placeholder>
          <w:showingPlcHdr/>
          <w15:color w:val="800000"/>
          <w:date w:fullDate="2021-04-13T00:00:00Z">
            <w:dateFormat w:val="d 'de' MMMM 'de' yyyy"/>
            <w:lid w:val="es-CO"/>
            <w:storeMappedDataAs w:val="dateTime"/>
            <w:calendar w:val="gregorian"/>
          </w:date>
        </w:sdtPr>
        <w:sdtContent>
          <w:r w:rsidR="00C166DB" w:rsidRPr="0098595E">
            <w:rPr>
              <w:rStyle w:val="Textodelmarcadordeposicin"/>
              <w:rFonts w:ascii="Arial" w:hAnsi="Arial" w:cs="Arial"/>
              <w:color w:val="FF8F8F"/>
              <w:sz w:val="20"/>
              <w:szCs w:val="20"/>
            </w:rPr>
            <w:t>seleccionar la fecha.</w:t>
          </w:r>
        </w:sdtContent>
      </w:sdt>
    </w:p>
    <w:p w14:paraId="1DA55F6B" w14:textId="77777777" w:rsidR="00C166DB" w:rsidRPr="0098595E" w:rsidRDefault="00C166DB" w:rsidP="0098595E">
      <w:pPr>
        <w:pStyle w:val="Sinespaciado1"/>
        <w:ind w:left="284" w:right="170"/>
        <w:jc w:val="both"/>
        <w:rPr>
          <w:rFonts w:ascii="Arial" w:hAnsi="Arial" w:cs="Arial"/>
          <w:sz w:val="20"/>
          <w:szCs w:val="20"/>
          <w:lang w:val="es-MX"/>
        </w:rPr>
      </w:pPr>
    </w:p>
    <w:p w14:paraId="6C4A5F6A" w14:textId="77777777" w:rsidR="00C166DB" w:rsidRPr="0098595E" w:rsidRDefault="00C166DB" w:rsidP="0098595E">
      <w:pPr>
        <w:pStyle w:val="Sinespaciado1"/>
        <w:ind w:left="284" w:right="170"/>
        <w:jc w:val="both"/>
        <w:rPr>
          <w:rFonts w:ascii="Arial" w:hAnsi="Arial" w:cs="Arial"/>
          <w:bCs/>
          <w:sz w:val="20"/>
          <w:szCs w:val="20"/>
          <w:lang w:val="es-MX"/>
        </w:rPr>
      </w:pPr>
      <w:r w:rsidRPr="0098595E">
        <w:rPr>
          <w:rFonts w:ascii="Arial" w:hAnsi="Arial" w:cs="Arial"/>
          <w:bCs/>
          <w:sz w:val="20"/>
          <w:szCs w:val="20"/>
          <w:lang w:val="es-MX"/>
        </w:rPr>
        <w:t>Señores</w:t>
      </w:r>
    </w:p>
    <w:p w14:paraId="0B05081C" w14:textId="77777777" w:rsidR="00C166DB" w:rsidRPr="0098595E" w:rsidRDefault="00C166DB" w:rsidP="0098595E">
      <w:pPr>
        <w:pStyle w:val="Sinespaciado1"/>
        <w:ind w:left="284" w:right="170"/>
        <w:jc w:val="both"/>
        <w:rPr>
          <w:rFonts w:ascii="Arial" w:hAnsi="Arial" w:cs="Arial"/>
          <w:b/>
          <w:bCs/>
          <w:sz w:val="20"/>
          <w:szCs w:val="20"/>
          <w:lang w:val="es-MX"/>
        </w:rPr>
      </w:pPr>
      <w:r w:rsidRPr="0098595E">
        <w:rPr>
          <w:rFonts w:ascii="Arial" w:hAnsi="Arial" w:cs="Arial"/>
          <w:b/>
          <w:bCs/>
          <w:sz w:val="20"/>
          <w:szCs w:val="20"/>
          <w:lang w:val="es-MX"/>
        </w:rPr>
        <w:t>REGIONAL DE ASEGURAMIENTO EN SALUD No. 8</w:t>
      </w:r>
    </w:p>
    <w:p w14:paraId="5B14D6F0" w14:textId="77777777" w:rsidR="00C166DB" w:rsidRPr="0098595E" w:rsidRDefault="00C166DB" w:rsidP="0098595E">
      <w:pPr>
        <w:pStyle w:val="Sinespaciado1"/>
        <w:ind w:left="284" w:right="170"/>
        <w:jc w:val="both"/>
        <w:rPr>
          <w:rFonts w:ascii="Arial" w:eastAsia="Calibri" w:hAnsi="Arial" w:cs="Arial"/>
          <w:b/>
          <w:sz w:val="20"/>
          <w:szCs w:val="20"/>
        </w:rPr>
      </w:pPr>
      <w:r w:rsidRPr="0098595E">
        <w:rPr>
          <w:rFonts w:ascii="Arial" w:eastAsia="Calibri" w:hAnsi="Arial" w:cs="Arial"/>
          <w:sz w:val="20"/>
          <w:szCs w:val="20"/>
        </w:rPr>
        <w:t>Avenida Circunvalar No. 45-124</w:t>
      </w:r>
    </w:p>
    <w:p w14:paraId="49869AF1" w14:textId="77777777" w:rsidR="00C166DB" w:rsidRPr="0098595E" w:rsidRDefault="00C166DB" w:rsidP="0098595E">
      <w:pPr>
        <w:pStyle w:val="Sinespaciado1"/>
        <w:ind w:left="284" w:right="170"/>
        <w:jc w:val="both"/>
        <w:rPr>
          <w:rFonts w:ascii="Arial" w:hAnsi="Arial" w:cs="Arial"/>
          <w:sz w:val="20"/>
          <w:szCs w:val="20"/>
          <w:lang w:val="es-MX"/>
        </w:rPr>
      </w:pPr>
      <w:r w:rsidRPr="0098595E">
        <w:rPr>
          <w:rFonts w:ascii="Arial" w:hAnsi="Arial" w:cs="Arial"/>
          <w:sz w:val="20"/>
          <w:szCs w:val="20"/>
          <w:lang w:val="es-MX"/>
        </w:rPr>
        <w:t xml:space="preserve">Soledad - Atlántico  </w:t>
      </w:r>
    </w:p>
    <w:p w14:paraId="4BF2DCA7" w14:textId="77777777" w:rsidR="00C166DB" w:rsidRPr="0098595E" w:rsidRDefault="00C166DB" w:rsidP="0098595E">
      <w:pPr>
        <w:pStyle w:val="Textoindependiente"/>
        <w:shd w:val="clear" w:color="auto" w:fill="FFFFFF"/>
        <w:ind w:left="284" w:right="170"/>
        <w:jc w:val="left"/>
        <w:rPr>
          <w:sz w:val="20"/>
          <w:szCs w:val="20"/>
        </w:rPr>
      </w:pPr>
    </w:p>
    <w:p w14:paraId="28B64EFA" w14:textId="3CC562EF" w:rsidR="00C166DB" w:rsidRPr="0098595E" w:rsidRDefault="00C166DB" w:rsidP="0098595E">
      <w:pPr>
        <w:ind w:left="284" w:right="170"/>
        <w:jc w:val="both"/>
        <w:rPr>
          <w:rFonts w:ascii="Arial" w:hAnsi="Arial" w:cs="Arial"/>
          <w:b/>
          <w:color w:val="000000" w:themeColor="text1"/>
          <w:sz w:val="20"/>
          <w:szCs w:val="20"/>
        </w:rPr>
      </w:pPr>
      <w:r w:rsidRPr="0098595E">
        <w:rPr>
          <w:rFonts w:ascii="Arial" w:hAnsi="Arial" w:cs="Arial"/>
          <w:sz w:val="20"/>
          <w:szCs w:val="20"/>
        </w:rPr>
        <w:t xml:space="preserve">Referencia: </w:t>
      </w:r>
      <w:r w:rsidRPr="0098595E">
        <w:rPr>
          <w:rFonts w:ascii="Arial" w:hAnsi="Arial" w:cs="Arial"/>
          <w:b/>
          <w:sz w:val="20"/>
          <w:szCs w:val="20"/>
        </w:rPr>
        <w:t>CLASIFICACIÓN DEL PROPONENTE EXTRANJERO</w:t>
      </w:r>
      <w:r w:rsidRPr="0098595E">
        <w:rPr>
          <w:rFonts w:ascii="Arial" w:hAnsi="Arial" w:cs="Arial"/>
          <w:sz w:val="20"/>
          <w:szCs w:val="20"/>
        </w:rPr>
        <w:t xml:space="preserve"> de </w:t>
      </w:r>
      <w:sdt>
        <w:sdtPr>
          <w:rPr>
            <w:rFonts w:ascii="Arial" w:hAnsi="Arial" w:cs="Arial"/>
            <w:sz w:val="20"/>
            <w:szCs w:val="20"/>
          </w:rPr>
          <w:id w:val="-726914077"/>
          <w:placeholder>
            <w:docPart w:val="69559890C37B4D349D3731B0B9E1419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32C">
            <w:rPr>
              <w:rFonts w:ascii="Arial" w:hAnsi="Arial" w:cs="Arial"/>
              <w:sz w:val="20"/>
              <w:szCs w:val="20"/>
            </w:rPr>
            <w:t>Selección Abreviada de Menor cuantía</w:t>
          </w:r>
        </w:sdtContent>
      </w:sdt>
      <w:r w:rsidRPr="0098595E">
        <w:rPr>
          <w:rFonts w:ascii="Arial" w:hAnsi="Arial" w:cs="Arial"/>
          <w:sz w:val="20"/>
          <w:szCs w:val="20"/>
        </w:rPr>
        <w:t xml:space="preserve">, Número </w:t>
      </w:r>
      <w:sdt>
        <w:sdtPr>
          <w:rPr>
            <w:rFonts w:ascii="Arial" w:hAnsi="Arial" w:cs="Arial"/>
            <w:b/>
            <w:sz w:val="20"/>
            <w:szCs w:val="20"/>
          </w:rPr>
          <w:id w:val="-59243717"/>
          <w:placeholder>
            <w:docPart w:val="3241EACB1C914EDD8589846619AD952B"/>
          </w:placeholder>
          <w:text/>
        </w:sdtPr>
        <w:sdtContent>
          <w:r w:rsidR="00ED732C">
            <w:rPr>
              <w:rFonts w:ascii="Arial" w:hAnsi="Arial" w:cs="Arial"/>
              <w:b/>
              <w:sz w:val="20"/>
              <w:szCs w:val="20"/>
            </w:rPr>
            <w:t>PN RASES8 SA MC _____ 2026</w:t>
          </w:r>
        </w:sdtContent>
      </w:sdt>
      <w:r w:rsidRPr="0098595E">
        <w:rPr>
          <w:rFonts w:ascii="Arial" w:hAnsi="Arial" w:cs="Arial"/>
          <w:sz w:val="20"/>
          <w:szCs w:val="20"/>
        </w:rPr>
        <w:t xml:space="preserve">  cuyo objeto es: </w:t>
      </w:r>
      <w:r w:rsidR="00872BD9" w:rsidRPr="00872BD9">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r w:rsidR="00872BD9">
        <w:rPr>
          <w:rFonts w:ascii="Arial" w:eastAsia="Calibri" w:hAnsi="Arial" w:cs="Arial"/>
          <w:b/>
          <w:color w:val="0D0D0D"/>
          <w:sz w:val="20"/>
          <w:szCs w:val="16"/>
        </w:rPr>
        <w:t xml:space="preserve"> </w:t>
      </w:r>
      <w:r w:rsidRPr="0098595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500A814" w14:textId="77777777" w:rsidR="00C166DB" w:rsidRPr="0098595E" w:rsidRDefault="00C166DB" w:rsidP="0098595E">
      <w:pPr>
        <w:pStyle w:val="Sinespaciado1"/>
        <w:ind w:left="284" w:right="170"/>
        <w:rPr>
          <w:rFonts w:ascii="Arial" w:hAnsi="Arial" w:cs="Arial"/>
          <w:sz w:val="20"/>
          <w:szCs w:val="20"/>
        </w:rPr>
      </w:pPr>
    </w:p>
    <w:p w14:paraId="353D109C" w14:textId="77777777" w:rsidR="00C166DB" w:rsidRDefault="00C166DB" w:rsidP="00C166D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166DB" w14:paraId="3C1BB9E4" w14:textId="77777777" w:rsidTr="00AB05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2B30891" w14:textId="77777777" w:rsidR="00C166DB" w:rsidRDefault="00C166DB" w:rsidP="00AB0536">
            <w:pPr>
              <w:pStyle w:val="Sinespaciado1"/>
              <w:spacing w:line="256" w:lineRule="auto"/>
              <w:jc w:val="center"/>
              <w:rPr>
                <w:rFonts w:ascii="Arial" w:hAnsi="Arial" w:cs="Arial"/>
                <w:b/>
                <w:sz w:val="20"/>
                <w:szCs w:val="20"/>
              </w:rPr>
            </w:pPr>
            <w:r>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95C58A0" w14:textId="77777777" w:rsidR="00C166DB" w:rsidRDefault="00C166DB" w:rsidP="00AB0536">
            <w:pPr>
              <w:pStyle w:val="Sinespaciado1"/>
              <w:spacing w:line="256" w:lineRule="auto"/>
              <w:jc w:val="center"/>
              <w:rPr>
                <w:rFonts w:ascii="Arial" w:hAnsi="Arial" w:cs="Arial"/>
                <w:b/>
                <w:sz w:val="20"/>
                <w:szCs w:val="20"/>
              </w:rPr>
            </w:pPr>
            <w:r>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C0C393" w14:textId="77777777" w:rsidR="00C166DB" w:rsidRDefault="00C166DB" w:rsidP="00AB0536">
            <w:pPr>
              <w:pStyle w:val="Sinespaciado1"/>
              <w:spacing w:line="256" w:lineRule="auto"/>
              <w:jc w:val="center"/>
              <w:rPr>
                <w:rFonts w:ascii="Arial" w:hAnsi="Arial" w:cs="Arial"/>
                <w:b/>
                <w:sz w:val="20"/>
                <w:szCs w:val="20"/>
              </w:rPr>
            </w:pPr>
            <w:r>
              <w:rPr>
                <w:rFonts w:ascii="Arial" w:hAnsi="Arial" w:cs="Arial"/>
                <w:b/>
                <w:bCs/>
                <w:sz w:val="20"/>
                <w:szCs w:val="20"/>
              </w:rPr>
              <w:t>CLASES</w:t>
            </w:r>
          </w:p>
        </w:tc>
      </w:tr>
      <w:tr w:rsidR="00C166DB" w14:paraId="62A92D6E" w14:textId="77777777" w:rsidTr="00AB05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EB7315A" w14:textId="77777777" w:rsidR="00C166DB" w:rsidRDefault="00000000" w:rsidP="00AB0536">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04D0A493DDF947CE86926D532263B8FB"/>
                </w:placeholder>
                <w:showingPlcHdr/>
                <w:text/>
              </w:sdtPr>
              <w:sdtContent>
                <w:r w:rsidR="00C166D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24ED1526" w14:textId="77777777" w:rsidR="00C166DB" w:rsidRDefault="00000000" w:rsidP="00AB0536">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477F8FA7A0284B8AB0FDC35CE92C1B85"/>
                </w:placeholder>
                <w:showingPlcHdr/>
                <w:text/>
              </w:sdtPr>
              <w:sdtContent>
                <w:r w:rsidR="00C166D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6512946" w14:textId="77777777" w:rsidR="00C166DB" w:rsidRDefault="00000000" w:rsidP="00AB0536">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A6D388C45EF44A11B3A7574BE8EF5FE2"/>
                </w:placeholder>
                <w:showingPlcHdr/>
                <w:text/>
              </w:sdtPr>
              <w:sdtContent>
                <w:r w:rsidR="00C166DB">
                  <w:rPr>
                    <w:rStyle w:val="Textodelmarcadordeposicin"/>
                    <w:rFonts w:ascii="Arial" w:eastAsiaTheme="minorHAnsi" w:hAnsi="Arial" w:cs="Arial"/>
                    <w:color w:val="FF8F8F"/>
                    <w:sz w:val="22"/>
                    <w:szCs w:val="22"/>
                    <w:u w:val="single"/>
                  </w:rPr>
                  <w:t>Clases</w:t>
                </w:r>
              </w:sdtContent>
            </w:sdt>
          </w:p>
        </w:tc>
      </w:tr>
    </w:tbl>
    <w:p w14:paraId="0F40CE59" w14:textId="77777777" w:rsidR="00C166DB" w:rsidRDefault="00C166DB" w:rsidP="00C166DB">
      <w:pPr>
        <w:pStyle w:val="Sinespaciado1"/>
        <w:rPr>
          <w:rFonts w:ascii="Arial" w:hAnsi="Arial" w:cs="Arial"/>
          <w:sz w:val="20"/>
          <w:szCs w:val="20"/>
        </w:rPr>
      </w:pPr>
    </w:p>
    <w:p w14:paraId="4438E9B3" w14:textId="77777777" w:rsidR="00C166DB" w:rsidRDefault="00C166DB" w:rsidP="00C166DB">
      <w:pPr>
        <w:pStyle w:val="Prrafodelista"/>
        <w:autoSpaceDE w:val="0"/>
        <w:autoSpaceDN w:val="0"/>
        <w:adjustRightInd w:val="0"/>
        <w:ind w:left="0"/>
        <w:rPr>
          <w:lang w:val="es-CO" w:eastAsia="en-US"/>
        </w:rPr>
      </w:pPr>
    </w:p>
    <w:p w14:paraId="566A48CD" w14:textId="14B5F472" w:rsidR="00C166DB" w:rsidRDefault="00C166DB" w:rsidP="0098595E">
      <w:pPr>
        <w:pStyle w:val="Sinespaciado1"/>
        <w:ind w:left="284" w:right="312"/>
        <w:jc w:val="both"/>
        <w:rPr>
          <w:rFonts w:ascii="Arial" w:hAnsi="Arial" w:cs="Arial"/>
          <w:sz w:val="20"/>
          <w:szCs w:val="20"/>
        </w:rPr>
      </w:pPr>
      <w:r>
        <w:rPr>
          <w:rFonts w:ascii="Arial" w:hAnsi="Arial" w:cs="Arial"/>
          <w:sz w:val="20"/>
          <w:szCs w:val="20"/>
        </w:rPr>
        <w:t xml:space="preserve">Autorizo a la </w:t>
      </w:r>
      <w:r w:rsidR="0098595E" w:rsidRPr="0098595E">
        <w:rPr>
          <w:rFonts w:ascii="Arial" w:hAnsi="Arial" w:cs="Arial"/>
          <w:sz w:val="20"/>
          <w:szCs w:val="20"/>
        </w:rPr>
        <w:t>REGIONAL DE ASEGURAMIENTO EN SALUD No.8</w:t>
      </w:r>
      <w:r w:rsidRPr="0098595E">
        <w:rPr>
          <w:rFonts w:ascii="Arial" w:hAnsi="Arial" w:cs="Arial"/>
          <w:sz w:val="20"/>
          <w:szCs w:val="20"/>
        </w:rPr>
        <w:t xml:space="preserve"> </w:t>
      </w:r>
      <w:r>
        <w:rPr>
          <w:rFonts w:ascii="Arial" w:hAnsi="Arial" w:cs="Arial"/>
          <w:sz w:val="20"/>
          <w:szCs w:val="20"/>
        </w:rPr>
        <w:t xml:space="preserve">de la Policía Nacional para verificar la información suministrada </w:t>
      </w:r>
    </w:p>
    <w:p w14:paraId="4677B2F8" w14:textId="77777777" w:rsidR="00C166DB" w:rsidRDefault="00C166DB" w:rsidP="0098595E">
      <w:pPr>
        <w:pStyle w:val="Prrafodelista"/>
        <w:autoSpaceDE w:val="0"/>
        <w:autoSpaceDN w:val="0"/>
        <w:adjustRightInd w:val="0"/>
        <w:ind w:left="284" w:right="312"/>
        <w:rPr>
          <w:lang w:val="es-CO" w:eastAsia="en-US"/>
        </w:rPr>
      </w:pPr>
    </w:p>
    <w:p w14:paraId="7919AD68" w14:textId="77777777" w:rsidR="00C166DB" w:rsidRDefault="00C166DB" w:rsidP="0098595E">
      <w:pPr>
        <w:pStyle w:val="Prrafodelista"/>
        <w:autoSpaceDE w:val="0"/>
        <w:autoSpaceDN w:val="0"/>
        <w:adjustRightInd w:val="0"/>
        <w:ind w:left="284" w:right="312"/>
        <w:rPr>
          <w:lang w:val="es-CO" w:eastAsia="en-US"/>
        </w:rPr>
      </w:pPr>
    </w:p>
    <w:p w14:paraId="2E4EB4FD" w14:textId="77777777" w:rsidR="0098595E" w:rsidRPr="00D51A37" w:rsidRDefault="0098595E" w:rsidP="0098595E">
      <w:pPr>
        <w:adjustRightInd w:val="0"/>
        <w:ind w:left="284" w:right="312"/>
        <w:jc w:val="both"/>
        <w:rPr>
          <w:rFonts w:ascii="Arial" w:eastAsia="Calibri" w:hAnsi="Arial" w:cs="Arial"/>
          <w:sz w:val="19"/>
          <w:szCs w:val="19"/>
          <w:lang w:eastAsia="es-CO"/>
        </w:rPr>
      </w:pPr>
      <w:r w:rsidRPr="00D51A37">
        <w:rPr>
          <w:rFonts w:ascii="Arial" w:eastAsia="Calibri" w:hAnsi="Arial" w:cs="Arial"/>
          <w:sz w:val="19"/>
          <w:szCs w:val="19"/>
          <w:lang w:eastAsia="es-CO"/>
        </w:rPr>
        <w:t>El proponente:</w:t>
      </w:r>
    </w:p>
    <w:p w14:paraId="1C820908" w14:textId="77777777" w:rsidR="0098595E" w:rsidRPr="00D51A37" w:rsidRDefault="0098595E" w:rsidP="0098595E">
      <w:pPr>
        <w:adjustRightInd w:val="0"/>
        <w:ind w:left="284" w:right="312"/>
        <w:jc w:val="both"/>
        <w:rPr>
          <w:rFonts w:ascii="Arial" w:eastAsia="Calibri" w:hAnsi="Arial" w:cs="Arial"/>
          <w:sz w:val="19"/>
          <w:szCs w:val="19"/>
          <w:lang w:eastAsia="es-CO"/>
        </w:rPr>
      </w:pPr>
    </w:p>
    <w:p w14:paraId="43A13772" w14:textId="77777777" w:rsidR="0098595E" w:rsidRPr="00D51A37" w:rsidRDefault="0098595E" w:rsidP="0098595E">
      <w:pPr>
        <w:adjustRightInd w:val="0"/>
        <w:ind w:left="284" w:right="312"/>
        <w:jc w:val="both"/>
        <w:rPr>
          <w:rFonts w:ascii="Arial" w:eastAsia="Calibri" w:hAnsi="Arial" w:cs="Arial"/>
          <w:sz w:val="19"/>
          <w:szCs w:val="19"/>
          <w:lang w:eastAsia="es-CO"/>
        </w:rPr>
      </w:pPr>
    </w:p>
    <w:p w14:paraId="1AD8EB74" w14:textId="77777777" w:rsidR="0098595E" w:rsidRPr="00D51A37" w:rsidRDefault="0098595E" w:rsidP="0098595E">
      <w:pPr>
        <w:adjustRightInd w:val="0"/>
        <w:ind w:left="284" w:right="312"/>
        <w:jc w:val="both"/>
        <w:rPr>
          <w:rFonts w:ascii="Arial" w:eastAsia="Calibri" w:hAnsi="Arial" w:cs="Arial"/>
          <w:sz w:val="19"/>
          <w:szCs w:val="19"/>
          <w:lang w:eastAsia="es-CO"/>
        </w:rPr>
      </w:pPr>
    </w:p>
    <w:p w14:paraId="0ECD8F38" w14:textId="77777777" w:rsidR="0098595E" w:rsidRPr="00D51A37" w:rsidRDefault="0098595E" w:rsidP="0098595E">
      <w:pPr>
        <w:ind w:left="284" w:right="312"/>
        <w:rPr>
          <w:rFonts w:ascii="Arial" w:hAnsi="Arial" w:cs="Arial"/>
          <w:sz w:val="19"/>
          <w:szCs w:val="19"/>
        </w:rPr>
      </w:pPr>
      <w:r w:rsidRPr="00D51A37">
        <w:rPr>
          <w:rFonts w:ascii="Arial" w:hAnsi="Arial" w:cs="Arial"/>
          <w:sz w:val="19"/>
          <w:szCs w:val="19"/>
        </w:rPr>
        <w:t xml:space="preserve">Firma del representante legal del proponente </w:t>
      </w:r>
    </w:p>
    <w:p w14:paraId="7EFC1528" w14:textId="77777777" w:rsidR="0098595E" w:rsidRPr="00D51A37" w:rsidRDefault="0098595E" w:rsidP="0098595E">
      <w:pPr>
        <w:ind w:left="284" w:right="312"/>
        <w:contextualSpacing/>
        <w:rPr>
          <w:rFonts w:ascii="Arial" w:hAnsi="Arial" w:cs="Arial"/>
          <w:sz w:val="19"/>
          <w:szCs w:val="19"/>
          <w:lang w:eastAsia="es-CO"/>
        </w:rPr>
      </w:pPr>
      <w:r w:rsidRPr="00D51A37">
        <w:rPr>
          <w:rFonts w:ascii="Arial" w:hAnsi="Arial" w:cs="Arial"/>
          <w:sz w:val="19"/>
          <w:szCs w:val="19"/>
          <w:lang w:eastAsia="es-CO"/>
        </w:rPr>
        <w:t xml:space="preserve">Nombre o razón social del oferente: </w:t>
      </w:r>
      <w:r w:rsidRPr="00D51A37">
        <w:rPr>
          <w:rFonts w:ascii="Arial" w:eastAsia="Calibri" w:hAnsi="Arial" w:cs="Arial"/>
          <w:color w:val="FF8F8F"/>
          <w:sz w:val="19"/>
          <w:szCs w:val="19"/>
          <w:u w:val="single"/>
        </w:rPr>
        <w:t>Diligenciar el nombre completo del proponente</w:t>
      </w:r>
    </w:p>
    <w:p w14:paraId="27C49A1E" w14:textId="77777777" w:rsidR="0098595E" w:rsidRPr="00D51A37" w:rsidRDefault="0098595E" w:rsidP="0098595E">
      <w:pPr>
        <w:ind w:left="284" w:right="312"/>
        <w:contextualSpacing/>
        <w:rPr>
          <w:rFonts w:ascii="Arial" w:hAnsi="Arial" w:cs="Arial"/>
          <w:color w:val="000000"/>
          <w:sz w:val="19"/>
          <w:szCs w:val="19"/>
        </w:rPr>
      </w:pPr>
      <w:r w:rsidRPr="00D51A37">
        <w:rPr>
          <w:rFonts w:ascii="Arial" w:hAnsi="Arial" w:cs="Arial"/>
          <w:sz w:val="19"/>
          <w:szCs w:val="19"/>
          <w:lang w:eastAsia="es-CO"/>
        </w:rPr>
        <w:t xml:space="preserve">Identificación (NIT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C.C </w:t>
      </w:r>
      <w:proofErr w:type="gramStart"/>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C.E</w:t>
      </w:r>
      <w:proofErr w:type="gramEnd"/>
      <w:r w:rsidRPr="00D51A37">
        <w:rPr>
          <w:rFonts w:ascii="Arial" w:hAnsi="Arial" w:cs="Arial"/>
          <w:sz w:val="19"/>
          <w:szCs w:val="19"/>
          <w:lang w:eastAsia="es-CO"/>
        </w:rPr>
        <w:t xml:space="preserve">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w:t>
      </w:r>
      <w:r w:rsidRPr="00D51A37">
        <w:rPr>
          <w:rFonts w:ascii="Arial" w:hAnsi="Arial" w:cs="Arial"/>
          <w:color w:val="000000"/>
          <w:sz w:val="19"/>
          <w:szCs w:val="19"/>
        </w:rPr>
        <w:t xml:space="preserve">: </w:t>
      </w:r>
      <w:r w:rsidRPr="00D51A37">
        <w:rPr>
          <w:rFonts w:ascii="Arial" w:eastAsia="Calibri" w:hAnsi="Arial" w:cs="Arial"/>
          <w:color w:val="FF8F8F"/>
          <w:sz w:val="19"/>
          <w:szCs w:val="19"/>
          <w:u w:val="single"/>
        </w:rPr>
        <w:t>Diligenciar la identificación del proponente</w:t>
      </w:r>
    </w:p>
    <w:p w14:paraId="3C592AAB" w14:textId="77777777" w:rsidR="0098595E" w:rsidRPr="00D51A37" w:rsidRDefault="0098595E" w:rsidP="0098595E">
      <w:pPr>
        <w:ind w:left="284" w:right="312"/>
        <w:contextualSpacing/>
        <w:rPr>
          <w:rFonts w:ascii="Arial" w:hAnsi="Arial" w:cs="Arial"/>
          <w:color w:val="000000"/>
          <w:sz w:val="19"/>
          <w:szCs w:val="19"/>
        </w:rPr>
      </w:pPr>
      <w:r w:rsidRPr="00D51A37">
        <w:rPr>
          <w:rFonts w:ascii="Arial" w:hAnsi="Arial" w:cs="Arial"/>
          <w:sz w:val="19"/>
          <w:szCs w:val="19"/>
          <w:lang w:eastAsia="es-CO"/>
        </w:rPr>
        <w:t>Nombre Representante Legal</w:t>
      </w:r>
      <w:r w:rsidRPr="00D51A37">
        <w:rPr>
          <w:rFonts w:ascii="Arial" w:hAnsi="Arial" w:cs="Arial"/>
          <w:color w:val="000000"/>
          <w:sz w:val="19"/>
          <w:szCs w:val="19"/>
        </w:rPr>
        <w:t xml:space="preserve">: </w:t>
      </w:r>
      <w:r w:rsidRPr="00D51A37">
        <w:rPr>
          <w:rFonts w:ascii="Arial" w:eastAsia="Calibri" w:hAnsi="Arial" w:cs="Arial"/>
          <w:color w:val="FF8F8F"/>
          <w:sz w:val="19"/>
          <w:szCs w:val="19"/>
          <w:u w:val="single"/>
        </w:rPr>
        <w:t>Diligenciar el nombre completo del representante legal</w:t>
      </w:r>
    </w:p>
    <w:p w14:paraId="43C6BDAF" w14:textId="77777777" w:rsidR="0098595E" w:rsidRPr="00D51A37" w:rsidRDefault="0098595E" w:rsidP="0098595E">
      <w:pPr>
        <w:ind w:left="284" w:right="312"/>
        <w:rPr>
          <w:rFonts w:ascii="Arial" w:hAnsi="Arial" w:cs="Arial"/>
          <w:color w:val="000000"/>
          <w:sz w:val="19"/>
          <w:szCs w:val="19"/>
        </w:rPr>
      </w:pPr>
      <w:r w:rsidRPr="00D51A37">
        <w:rPr>
          <w:rFonts w:ascii="Arial" w:hAnsi="Arial" w:cs="Arial"/>
          <w:color w:val="000000"/>
          <w:sz w:val="19"/>
          <w:szCs w:val="19"/>
        </w:rPr>
        <w:t xml:space="preserve">Identificación (C.C </w:t>
      </w:r>
      <w:proofErr w:type="gramStart"/>
      <w:r w:rsidRPr="00D51A37">
        <w:rPr>
          <w:rFonts w:ascii="Segoe UI Symbol" w:eastAsia="MS Gothic" w:hAnsi="Segoe UI Symbol" w:cs="Segoe UI Symbol"/>
          <w:sz w:val="19"/>
          <w:szCs w:val="19"/>
          <w:lang w:eastAsia="es-CO"/>
        </w:rPr>
        <w:t>☐</w:t>
      </w:r>
      <w:r w:rsidRPr="00D51A37">
        <w:rPr>
          <w:rFonts w:ascii="Arial" w:hAnsi="Arial" w:cs="Arial"/>
          <w:color w:val="000000"/>
          <w:sz w:val="19"/>
          <w:szCs w:val="19"/>
        </w:rPr>
        <w:t xml:space="preserve">  C.E.</w:t>
      </w:r>
      <w:proofErr w:type="gramEnd"/>
      <w:r w:rsidRPr="00D51A37">
        <w:rPr>
          <w:rFonts w:ascii="Arial" w:hAnsi="Arial" w:cs="Arial"/>
          <w:sz w:val="19"/>
          <w:szCs w:val="19"/>
          <w:lang w:eastAsia="es-CO"/>
        </w:rPr>
        <w:t xml:space="preserve"> </w:t>
      </w:r>
      <w:r w:rsidRPr="00D51A37">
        <w:rPr>
          <w:rFonts w:ascii="Segoe UI Symbol" w:eastAsia="MS Gothic" w:hAnsi="Segoe UI Symbol" w:cs="Segoe UI Symbol"/>
          <w:sz w:val="19"/>
          <w:szCs w:val="19"/>
          <w:lang w:eastAsia="es-CO"/>
        </w:rPr>
        <w:t>☐</w:t>
      </w:r>
      <w:r w:rsidRPr="00D51A37">
        <w:rPr>
          <w:rFonts w:ascii="Arial" w:hAnsi="Arial" w:cs="Arial"/>
          <w:sz w:val="19"/>
          <w:szCs w:val="19"/>
          <w:lang w:eastAsia="es-CO"/>
        </w:rPr>
        <w:t xml:space="preserve">) </w:t>
      </w:r>
      <w:r w:rsidRPr="00D51A37">
        <w:rPr>
          <w:rFonts w:ascii="Arial" w:eastAsia="Calibri" w:hAnsi="Arial" w:cs="Arial"/>
          <w:color w:val="FF8F8F"/>
          <w:sz w:val="19"/>
          <w:szCs w:val="19"/>
          <w:u w:val="single"/>
        </w:rPr>
        <w:t>Diligenciar el documento de identificación del representante legal</w:t>
      </w:r>
    </w:p>
    <w:p w14:paraId="3A67BB11" w14:textId="77777777" w:rsidR="0098595E" w:rsidRPr="00D51A37" w:rsidRDefault="0098595E" w:rsidP="0098595E">
      <w:pPr>
        <w:ind w:left="284" w:right="312"/>
        <w:rPr>
          <w:rFonts w:ascii="Arial" w:hAnsi="Arial" w:cs="Arial"/>
          <w:color w:val="000000"/>
          <w:sz w:val="19"/>
          <w:szCs w:val="19"/>
        </w:rPr>
      </w:pPr>
      <w:r w:rsidRPr="00D51A37">
        <w:rPr>
          <w:rFonts w:ascii="Arial" w:hAnsi="Arial" w:cs="Arial"/>
          <w:color w:val="000000"/>
          <w:sz w:val="19"/>
          <w:szCs w:val="19"/>
        </w:rPr>
        <w:t xml:space="preserve">Dirección: </w:t>
      </w:r>
      <w:r w:rsidRPr="00D51A37">
        <w:rPr>
          <w:rFonts w:ascii="Arial" w:eastAsia="Calibri" w:hAnsi="Arial" w:cs="Arial"/>
          <w:color w:val="FF8F8F"/>
          <w:sz w:val="19"/>
          <w:szCs w:val="19"/>
          <w:u w:val="single"/>
        </w:rPr>
        <w:t>Diligenciar la dirección del proveedor</w:t>
      </w:r>
    </w:p>
    <w:p w14:paraId="38804282" w14:textId="77777777" w:rsidR="0098595E" w:rsidRPr="00D51A37" w:rsidRDefault="0098595E" w:rsidP="0098595E">
      <w:pPr>
        <w:ind w:left="284" w:right="312"/>
        <w:rPr>
          <w:rFonts w:ascii="Arial" w:hAnsi="Arial" w:cs="Arial"/>
          <w:sz w:val="19"/>
          <w:szCs w:val="19"/>
        </w:rPr>
      </w:pPr>
      <w:r w:rsidRPr="00D51A37">
        <w:rPr>
          <w:rFonts w:ascii="Arial" w:hAnsi="Arial" w:cs="Arial"/>
          <w:color w:val="000000"/>
          <w:sz w:val="19"/>
          <w:szCs w:val="19"/>
        </w:rPr>
        <w:t>Teléfono:</w:t>
      </w:r>
      <w:r w:rsidRPr="00D51A37">
        <w:rPr>
          <w:rFonts w:ascii="Arial" w:hAnsi="Arial" w:cs="Arial"/>
          <w:b/>
          <w:color w:val="000000"/>
          <w:sz w:val="19"/>
          <w:szCs w:val="19"/>
        </w:rPr>
        <w:t xml:space="preserve"> </w:t>
      </w:r>
      <w:r w:rsidRPr="00D51A37">
        <w:rPr>
          <w:rFonts w:ascii="Arial" w:eastAsia="Calibri" w:hAnsi="Arial" w:cs="Arial"/>
          <w:color w:val="FF8F8F"/>
          <w:sz w:val="19"/>
          <w:szCs w:val="19"/>
          <w:u w:val="single"/>
        </w:rPr>
        <w:t>Diligenciar teléfonos de contacto del proveedor</w:t>
      </w:r>
    </w:p>
    <w:p w14:paraId="02803FF9" w14:textId="1AF1FD5B" w:rsidR="00C166DB" w:rsidRDefault="0098595E" w:rsidP="0098595E">
      <w:pPr>
        <w:pStyle w:val="Prrafodelista"/>
        <w:autoSpaceDE w:val="0"/>
        <w:autoSpaceDN w:val="0"/>
        <w:adjustRightInd w:val="0"/>
        <w:ind w:left="284" w:right="312"/>
        <w:rPr>
          <w:lang w:val="es-CO" w:eastAsia="en-US"/>
        </w:rPr>
      </w:pPr>
      <w:r>
        <w:rPr>
          <w:rFonts w:ascii="Arial" w:hAnsi="Arial" w:cs="Arial"/>
          <w:color w:val="000000"/>
          <w:sz w:val="19"/>
          <w:szCs w:val="19"/>
        </w:rPr>
        <w:t xml:space="preserve">   </w:t>
      </w:r>
      <w:r w:rsidRPr="00D51A37">
        <w:rPr>
          <w:rFonts w:ascii="Arial" w:hAnsi="Arial" w:cs="Arial"/>
          <w:color w:val="000000"/>
          <w:sz w:val="19"/>
          <w:szCs w:val="19"/>
        </w:rPr>
        <w:t>Email:</w:t>
      </w:r>
      <w:r w:rsidRPr="00D51A37">
        <w:rPr>
          <w:rFonts w:ascii="Arial" w:hAnsi="Arial" w:cs="Arial"/>
          <w:b/>
          <w:color w:val="000000"/>
          <w:sz w:val="19"/>
          <w:szCs w:val="19"/>
        </w:rPr>
        <w:t xml:space="preserve"> </w:t>
      </w:r>
      <w:r w:rsidRPr="00D51A37">
        <w:rPr>
          <w:rFonts w:ascii="Arial" w:eastAsia="Calibri" w:hAnsi="Arial" w:cs="Arial"/>
          <w:color w:val="FF8F8F"/>
          <w:sz w:val="19"/>
          <w:szCs w:val="19"/>
          <w:u w:val="single"/>
        </w:rPr>
        <w:t>Diligenciar correo electrónico de notificaciones</w:t>
      </w:r>
    </w:p>
    <w:p w14:paraId="0D22F59F" w14:textId="77777777" w:rsidR="00C166DB" w:rsidRDefault="00C166DB" w:rsidP="00C166DB">
      <w:pPr>
        <w:pStyle w:val="Prrafodelista"/>
        <w:autoSpaceDE w:val="0"/>
        <w:autoSpaceDN w:val="0"/>
        <w:adjustRightInd w:val="0"/>
        <w:ind w:left="0"/>
        <w:rPr>
          <w:lang w:val="es-CO" w:eastAsia="en-US"/>
        </w:rPr>
      </w:pPr>
    </w:p>
    <w:bookmarkEnd w:id="7"/>
    <w:bookmarkEnd w:id="8"/>
    <w:p w14:paraId="6F4D67D5" w14:textId="50082CF1" w:rsidR="00707384" w:rsidRDefault="00707384" w:rsidP="00FC2EAD">
      <w:pPr>
        <w:rPr>
          <w:rFonts w:ascii="Arial" w:hAnsi="Arial" w:cs="Arial"/>
          <w:sz w:val="20"/>
          <w:szCs w:val="20"/>
        </w:rPr>
      </w:pPr>
    </w:p>
    <w:p w14:paraId="7A41CD7B" w14:textId="77777777" w:rsidR="00F22B37" w:rsidRDefault="00F22B37" w:rsidP="00FC2EAD">
      <w:pPr>
        <w:rPr>
          <w:rFonts w:ascii="Arial" w:hAnsi="Arial" w:cs="Arial"/>
          <w:sz w:val="20"/>
          <w:szCs w:val="20"/>
        </w:rPr>
      </w:pPr>
    </w:p>
    <w:p w14:paraId="2380D1C4" w14:textId="77777777" w:rsidR="00F22B37" w:rsidRDefault="00F22B37" w:rsidP="00FC2EAD">
      <w:pPr>
        <w:rPr>
          <w:rFonts w:ascii="Arial" w:hAnsi="Arial" w:cs="Arial"/>
          <w:sz w:val="20"/>
          <w:szCs w:val="20"/>
        </w:rPr>
      </w:pPr>
    </w:p>
    <w:p w14:paraId="761B7E6C" w14:textId="77777777" w:rsidR="00FC2EAD" w:rsidRPr="00F465B7" w:rsidRDefault="00FC2EAD" w:rsidP="00FC2EAD">
      <w:pPr>
        <w:rPr>
          <w:rFonts w:ascii="Arial" w:hAnsi="Arial" w:cs="Arial"/>
          <w:sz w:val="20"/>
          <w:szCs w:val="20"/>
        </w:rPr>
      </w:pPr>
    </w:p>
    <w:p w14:paraId="016A5994" w14:textId="1F2B4C8F" w:rsidR="00E24617" w:rsidRDefault="00763530" w:rsidP="00997EE2">
      <w:pPr>
        <w:jc w:val="center"/>
        <w:rPr>
          <w:rFonts w:ascii="Arial" w:hAnsi="Arial" w:cs="Arial"/>
          <w:b/>
          <w:sz w:val="20"/>
          <w:szCs w:val="22"/>
        </w:rPr>
      </w:pPr>
      <w:r>
        <w:rPr>
          <w:rFonts w:ascii="Arial" w:hAnsi="Arial" w:cs="Arial"/>
          <w:b/>
          <w:sz w:val="20"/>
          <w:szCs w:val="22"/>
        </w:rPr>
        <w:t xml:space="preserve">FORMULARIO No. </w:t>
      </w:r>
      <w:r w:rsidR="0098595E">
        <w:rPr>
          <w:rFonts w:ascii="Arial" w:hAnsi="Arial" w:cs="Arial"/>
          <w:b/>
          <w:sz w:val="20"/>
          <w:szCs w:val="22"/>
        </w:rPr>
        <w:t>1</w:t>
      </w:r>
      <w:r w:rsidR="0025546C">
        <w:rPr>
          <w:rFonts w:ascii="Arial" w:hAnsi="Arial" w:cs="Arial"/>
          <w:b/>
          <w:sz w:val="20"/>
          <w:szCs w:val="22"/>
        </w:rPr>
        <w:t>3</w:t>
      </w:r>
    </w:p>
    <w:p w14:paraId="4EB85264" w14:textId="77777777" w:rsidR="006C6476" w:rsidRDefault="006C6476" w:rsidP="00997EE2">
      <w:pPr>
        <w:jc w:val="center"/>
        <w:rPr>
          <w:rFonts w:ascii="Arial" w:hAnsi="Arial" w:cs="Arial"/>
          <w:b/>
          <w:sz w:val="20"/>
          <w:szCs w:val="20"/>
        </w:rPr>
      </w:pPr>
    </w:p>
    <w:p w14:paraId="349FA9AD" w14:textId="77777777" w:rsidR="00E24617" w:rsidRPr="0098595E" w:rsidRDefault="00000000" w:rsidP="0098595E">
      <w:pPr>
        <w:ind w:left="142" w:right="170"/>
        <w:jc w:val="both"/>
        <w:rPr>
          <w:rFonts w:ascii="Arial" w:hAnsi="Arial" w:cs="Arial"/>
          <w:sz w:val="20"/>
          <w:szCs w:val="20"/>
        </w:rPr>
      </w:pPr>
      <w:sdt>
        <w:sdtPr>
          <w:rPr>
            <w:rFonts w:ascii="Arial" w:hAnsi="Arial" w:cs="Arial"/>
            <w:sz w:val="20"/>
            <w:szCs w:val="20"/>
          </w:rPr>
          <w:id w:val="-188993864"/>
          <w:placeholder>
            <w:docPart w:val="FF4F641DA3544040A2F3DB6AAE941652"/>
          </w:placeholder>
          <w:showingPlcHdr/>
          <w15:color w:val="800000"/>
          <w:text/>
        </w:sdtPr>
        <w:sdtContent>
          <w:r w:rsidR="00E24617" w:rsidRPr="0098595E">
            <w:rPr>
              <w:rStyle w:val="Textodelmarcadordeposicin"/>
              <w:rFonts w:ascii="Arial" w:hAnsi="Arial" w:cs="Arial"/>
              <w:color w:val="FF8F8F"/>
              <w:sz w:val="20"/>
              <w:szCs w:val="20"/>
              <w:u w:val="single"/>
            </w:rPr>
            <w:t>Ciudad</w:t>
          </w:r>
        </w:sdtContent>
      </w:sdt>
      <w:r w:rsidR="00E24617" w:rsidRPr="0098595E">
        <w:rPr>
          <w:rFonts w:ascii="Arial" w:hAnsi="Arial" w:cs="Arial"/>
          <w:sz w:val="20"/>
          <w:szCs w:val="20"/>
        </w:rPr>
        <w:t xml:space="preserve">, </w:t>
      </w:r>
      <w:sdt>
        <w:sdtPr>
          <w:rPr>
            <w:rFonts w:ascii="Arial" w:hAnsi="Arial" w:cs="Arial"/>
            <w:sz w:val="20"/>
            <w:szCs w:val="20"/>
          </w:rPr>
          <w:id w:val="-1475060945"/>
          <w:placeholder>
            <w:docPart w:val="F9E66D2DC3744BEB8ACEB0A39046435C"/>
          </w:placeholder>
          <w:showingPlcHdr/>
          <w15:color w:val="800000"/>
          <w:date w:fullDate="2021-04-13T00:00:00Z">
            <w:dateFormat w:val="d 'de' MMMM 'de' yyyy"/>
            <w:lid w:val="es-CO"/>
            <w:storeMappedDataAs w:val="dateTime"/>
            <w:calendar w:val="gregorian"/>
          </w:date>
        </w:sdtPr>
        <w:sdtContent>
          <w:r w:rsidR="00E24617" w:rsidRPr="0098595E">
            <w:rPr>
              <w:rStyle w:val="Textodelmarcadordeposicin"/>
              <w:rFonts w:ascii="Arial" w:hAnsi="Arial" w:cs="Arial"/>
              <w:color w:val="FF8F8F"/>
              <w:sz w:val="20"/>
              <w:szCs w:val="20"/>
            </w:rPr>
            <w:t>seleccionar la fecha.</w:t>
          </w:r>
        </w:sdtContent>
      </w:sdt>
    </w:p>
    <w:p w14:paraId="6C3D1CEC" w14:textId="77777777" w:rsidR="00E24617" w:rsidRPr="0098595E" w:rsidRDefault="00E24617" w:rsidP="0098595E">
      <w:pPr>
        <w:pStyle w:val="Sinespaciado1"/>
        <w:ind w:left="142" w:right="170"/>
        <w:jc w:val="both"/>
        <w:rPr>
          <w:rFonts w:ascii="Arial" w:hAnsi="Arial" w:cs="Arial"/>
          <w:sz w:val="20"/>
          <w:szCs w:val="20"/>
          <w:lang w:val="es-MX"/>
        </w:rPr>
      </w:pPr>
    </w:p>
    <w:p w14:paraId="7F8B8A15" w14:textId="77777777" w:rsidR="00E24617" w:rsidRPr="0098595E" w:rsidRDefault="00E24617" w:rsidP="0098595E">
      <w:pPr>
        <w:pStyle w:val="Sinespaciado1"/>
        <w:ind w:left="142" w:right="170"/>
        <w:jc w:val="both"/>
        <w:rPr>
          <w:rFonts w:ascii="Arial" w:hAnsi="Arial" w:cs="Arial"/>
          <w:bCs/>
          <w:sz w:val="20"/>
          <w:szCs w:val="20"/>
          <w:lang w:val="es-MX"/>
        </w:rPr>
      </w:pPr>
      <w:r w:rsidRPr="0098595E">
        <w:rPr>
          <w:rFonts w:ascii="Arial" w:hAnsi="Arial" w:cs="Arial"/>
          <w:bCs/>
          <w:sz w:val="20"/>
          <w:szCs w:val="20"/>
          <w:lang w:val="es-MX"/>
        </w:rPr>
        <w:t>Señores</w:t>
      </w:r>
    </w:p>
    <w:p w14:paraId="75D9BE09" w14:textId="77777777" w:rsidR="00E24617" w:rsidRPr="0098595E" w:rsidRDefault="00E24617" w:rsidP="0098595E">
      <w:pPr>
        <w:pStyle w:val="Sinespaciado1"/>
        <w:ind w:left="142" w:right="170"/>
        <w:jc w:val="both"/>
        <w:rPr>
          <w:rFonts w:ascii="Arial" w:hAnsi="Arial" w:cs="Arial"/>
          <w:b/>
          <w:bCs/>
          <w:sz w:val="20"/>
          <w:szCs w:val="20"/>
          <w:lang w:val="es-MX"/>
        </w:rPr>
      </w:pPr>
      <w:r w:rsidRPr="0098595E">
        <w:rPr>
          <w:rFonts w:ascii="Arial" w:hAnsi="Arial" w:cs="Arial"/>
          <w:b/>
          <w:bCs/>
          <w:sz w:val="20"/>
          <w:szCs w:val="20"/>
          <w:lang w:val="es-MX"/>
        </w:rPr>
        <w:t>REGIONAL DE ASEGURAMIENTO EN SALUD No. 8</w:t>
      </w:r>
    </w:p>
    <w:p w14:paraId="3D5C5774" w14:textId="77777777" w:rsidR="00E24617" w:rsidRPr="0098595E" w:rsidRDefault="00E24617" w:rsidP="0098595E">
      <w:pPr>
        <w:pStyle w:val="Sinespaciado1"/>
        <w:ind w:left="142" w:right="170"/>
        <w:jc w:val="both"/>
        <w:rPr>
          <w:rFonts w:ascii="Arial" w:eastAsia="Calibri" w:hAnsi="Arial" w:cs="Arial"/>
          <w:b/>
          <w:sz w:val="20"/>
          <w:szCs w:val="20"/>
        </w:rPr>
      </w:pPr>
      <w:r w:rsidRPr="0098595E">
        <w:rPr>
          <w:rFonts w:ascii="Arial" w:eastAsia="Calibri" w:hAnsi="Arial" w:cs="Arial"/>
          <w:sz w:val="20"/>
          <w:szCs w:val="20"/>
        </w:rPr>
        <w:t>Avenida Circunvalar No. 45-124</w:t>
      </w:r>
    </w:p>
    <w:p w14:paraId="15ACA626" w14:textId="1A93E478" w:rsidR="00E24617" w:rsidRPr="0098595E" w:rsidRDefault="00E24617" w:rsidP="0098595E">
      <w:pPr>
        <w:ind w:left="142" w:right="170"/>
        <w:rPr>
          <w:rFonts w:ascii="Arial" w:hAnsi="Arial" w:cs="Arial"/>
          <w:b/>
          <w:sz w:val="20"/>
          <w:szCs w:val="20"/>
        </w:rPr>
      </w:pPr>
      <w:r w:rsidRPr="0098595E">
        <w:rPr>
          <w:rFonts w:ascii="Arial" w:hAnsi="Arial" w:cs="Arial"/>
          <w:sz w:val="20"/>
          <w:szCs w:val="20"/>
          <w:lang w:val="es-MX"/>
        </w:rPr>
        <w:t xml:space="preserve">Soledad - Atlántico  </w:t>
      </w:r>
    </w:p>
    <w:p w14:paraId="54B1B2A4" w14:textId="77777777" w:rsidR="006F71FA" w:rsidRPr="0098595E" w:rsidRDefault="006F71FA" w:rsidP="0098595E">
      <w:pPr>
        <w:pStyle w:val="Sinespaciado1"/>
        <w:ind w:left="142" w:right="170"/>
        <w:jc w:val="both"/>
        <w:rPr>
          <w:rFonts w:ascii="Arial" w:hAnsi="Arial" w:cs="Arial"/>
          <w:sz w:val="20"/>
          <w:szCs w:val="20"/>
        </w:rPr>
      </w:pPr>
    </w:p>
    <w:p w14:paraId="401F297A" w14:textId="77777777" w:rsidR="006F71FA" w:rsidRPr="0098595E" w:rsidRDefault="006F71FA" w:rsidP="0098595E">
      <w:pPr>
        <w:pStyle w:val="Sinespaciado1"/>
        <w:ind w:left="142" w:right="170"/>
        <w:jc w:val="center"/>
        <w:rPr>
          <w:rFonts w:ascii="Arial" w:hAnsi="Arial" w:cs="Arial"/>
          <w:b/>
          <w:sz w:val="20"/>
          <w:szCs w:val="20"/>
        </w:rPr>
      </w:pPr>
      <w:r w:rsidRPr="0098595E">
        <w:rPr>
          <w:rFonts w:ascii="Arial" w:hAnsi="Arial" w:cs="Arial"/>
          <w:b/>
          <w:sz w:val="20"/>
          <w:szCs w:val="20"/>
        </w:rPr>
        <w:t>INDICACIÓN DE TRATO NACIONAL</w:t>
      </w:r>
    </w:p>
    <w:p w14:paraId="0686F661" w14:textId="77777777" w:rsidR="006F71FA" w:rsidRPr="0098595E" w:rsidRDefault="006F71FA" w:rsidP="0098595E">
      <w:pPr>
        <w:pStyle w:val="Sinespaciado1"/>
        <w:ind w:left="142" w:right="170"/>
        <w:jc w:val="both"/>
        <w:rPr>
          <w:rFonts w:ascii="Arial" w:hAnsi="Arial" w:cs="Arial"/>
          <w:sz w:val="20"/>
          <w:szCs w:val="20"/>
        </w:rPr>
      </w:pPr>
    </w:p>
    <w:p w14:paraId="02A69E8A"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D1CC98E" w14:textId="77777777" w:rsidR="006F71FA" w:rsidRPr="0098595E" w:rsidRDefault="006F71FA" w:rsidP="0098595E">
      <w:pPr>
        <w:pStyle w:val="Sinespaciado1"/>
        <w:ind w:left="142" w:right="170"/>
        <w:jc w:val="both"/>
        <w:rPr>
          <w:rFonts w:ascii="Arial" w:hAnsi="Arial" w:cs="Arial"/>
          <w:sz w:val="20"/>
          <w:szCs w:val="20"/>
          <w:u w:val="single"/>
        </w:rPr>
      </w:pPr>
    </w:p>
    <w:p w14:paraId="646D39FB" w14:textId="77777777" w:rsidR="006F71FA" w:rsidRPr="0098595E" w:rsidRDefault="006F71FA" w:rsidP="0098595E">
      <w:pPr>
        <w:pStyle w:val="Sinespaciado1"/>
        <w:ind w:left="142" w:right="170"/>
        <w:jc w:val="both"/>
        <w:rPr>
          <w:rFonts w:ascii="Arial" w:hAnsi="Arial" w:cs="Arial"/>
          <w:b/>
          <w:sz w:val="20"/>
          <w:szCs w:val="20"/>
          <w:u w:val="single"/>
        </w:rPr>
      </w:pPr>
      <w:r w:rsidRPr="0098595E">
        <w:rPr>
          <w:rFonts w:ascii="Arial" w:hAnsi="Arial" w:cs="Arial"/>
          <w:b/>
          <w:sz w:val="20"/>
          <w:szCs w:val="20"/>
          <w:u w:val="single"/>
        </w:rPr>
        <w:t>PARA TRATADOS O ACUERDOS INTERNACIONALES</w:t>
      </w:r>
    </w:p>
    <w:p w14:paraId="4D564A85" w14:textId="77777777" w:rsidR="006F71FA" w:rsidRPr="0098595E" w:rsidRDefault="006F71FA" w:rsidP="0098595E">
      <w:pPr>
        <w:pStyle w:val="Sinespaciado1"/>
        <w:ind w:left="142" w:right="170"/>
        <w:jc w:val="both"/>
        <w:rPr>
          <w:rFonts w:ascii="Arial" w:hAnsi="Arial" w:cs="Arial"/>
          <w:sz w:val="20"/>
          <w:szCs w:val="20"/>
        </w:rPr>
      </w:pPr>
    </w:p>
    <w:p w14:paraId="02759F38"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En caso de haberse suscrito y se encuentre vigente Acuerdo o Tratado Internacional alguno aplicable al presente proceso de contratación, indicar los siguientes datos:</w:t>
      </w:r>
    </w:p>
    <w:p w14:paraId="7569E515" w14:textId="77777777" w:rsidR="006F71FA" w:rsidRPr="0098595E" w:rsidRDefault="006F71FA" w:rsidP="0098595E">
      <w:pPr>
        <w:pStyle w:val="Sinespaciado1"/>
        <w:ind w:left="142" w:right="170"/>
        <w:jc w:val="both"/>
        <w:rPr>
          <w:rFonts w:ascii="Arial" w:hAnsi="Arial" w:cs="Arial"/>
          <w:sz w:val="20"/>
          <w:szCs w:val="20"/>
        </w:rPr>
      </w:pPr>
    </w:p>
    <w:p w14:paraId="7A864A3E" w14:textId="77777777" w:rsidR="006F71FA" w:rsidRPr="0098595E" w:rsidRDefault="006F71FA" w:rsidP="0098595E">
      <w:pPr>
        <w:pStyle w:val="Sinespaciado1"/>
        <w:ind w:left="142" w:right="170"/>
        <w:jc w:val="both"/>
        <w:rPr>
          <w:rFonts w:ascii="Arial" w:hAnsi="Arial" w:cs="Arial"/>
          <w:sz w:val="20"/>
          <w:szCs w:val="20"/>
        </w:rPr>
      </w:pPr>
    </w:p>
    <w:p w14:paraId="0CDB27C9"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 xml:space="preserve">Identificación o </w:t>
      </w:r>
      <w:proofErr w:type="gramStart"/>
      <w:r w:rsidRPr="0098595E">
        <w:rPr>
          <w:rFonts w:ascii="Arial" w:hAnsi="Arial" w:cs="Arial"/>
          <w:sz w:val="20"/>
          <w:szCs w:val="20"/>
        </w:rPr>
        <w:t>denominación  del</w:t>
      </w:r>
      <w:proofErr w:type="gramEnd"/>
      <w:r w:rsidRPr="0098595E">
        <w:rPr>
          <w:rFonts w:ascii="Arial" w:hAnsi="Arial" w:cs="Arial"/>
          <w:sz w:val="20"/>
          <w:szCs w:val="20"/>
        </w:rPr>
        <w:t xml:space="preserve"> Acuerdo o Tratado: ___________________________________________.</w:t>
      </w:r>
    </w:p>
    <w:p w14:paraId="4E91F5DA"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Objeto del Tratado: _______________________________________________________.</w:t>
      </w:r>
    </w:p>
    <w:p w14:paraId="50919000"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Ubicación en el SECOP (Link): ______________________________________________.</w:t>
      </w:r>
    </w:p>
    <w:p w14:paraId="7B4E27BD" w14:textId="77777777" w:rsidR="006F71FA" w:rsidRPr="0098595E" w:rsidRDefault="006F71FA" w:rsidP="0098595E">
      <w:pPr>
        <w:pStyle w:val="Sinespaciado1"/>
        <w:ind w:left="142" w:right="170"/>
        <w:jc w:val="both"/>
        <w:rPr>
          <w:rFonts w:ascii="Arial" w:hAnsi="Arial" w:cs="Arial"/>
          <w:sz w:val="20"/>
          <w:szCs w:val="20"/>
          <w:u w:val="single"/>
        </w:rPr>
      </w:pPr>
    </w:p>
    <w:p w14:paraId="00577267" w14:textId="77777777" w:rsidR="00997EE2" w:rsidRPr="0098595E" w:rsidRDefault="00997EE2" w:rsidP="0098595E">
      <w:pPr>
        <w:pStyle w:val="Sinespaciado1"/>
        <w:ind w:left="142" w:right="170"/>
        <w:jc w:val="both"/>
        <w:rPr>
          <w:rFonts w:ascii="Arial" w:hAnsi="Arial" w:cs="Arial"/>
          <w:sz w:val="20"/>
          <w:szCs w:val="20"/>
          <w:u w:val="single"/>
        </w:rPr>
      </w:pPr>
    </w:p>
    <w:p w14:paraId="35CC8CE5" w14:textId="77777777" w:rsidR="006F71FA" w:rsidRPr="0098595E" w:rsidRDefault="006F71FA" w:rsidP="0098595E">
      <w:pPr>
        <w:pStyle w:val="Sinespaciado1"/>
        <w:ind w:left="142" w:right="170"/>
        <w:jc w:val="both"/>
        <w:rPr>
          <w:rFonts w:ascii="Arial" w:hAnsi="Arial" w:cs="Arial"/>
          <w:b/>
          <w:sz w:val="20"/>
          <w:szCs w:val="20"/>
          <w:u w:val="single"/>
        </w:rPr>
      </w:pPr>
      <w:r w:rsidRPr="0098595E">
        <w:rPr>
          <w:rFonts w:ascii="Arial" w:hAnsi="Arial" w:cs="Arial"/>
          <w:b/>
          <w:sz w:val="20"/>
          <w:szCs w:val="20"/>
          <w:u w:val="single"/>
        </w:rPr>
        <w:t>RECIPROCIDAD</w:t>
      </w:r>
    </w:p>
    <w:p w14:paraId="0345FEDE" w14:textId="77777777" w:rsidR="006F71FA" w:rsidRPr="0098595E" w:rsidRDefault="006F71FA" w:rsidP="0098595E">
      <w:pPr>
        <w:pStyle w:val="Sinespaciado1"/>
        <w:ind w:left="142" w:right="170"/>
        <w:jc w:val="both"/>
        <w:rPr>
          <w:rFonts w:ascii="Arial" w:hAnsi="Arial" w:cs="Arial"/>
          <w:sz w:val="20"/>
          <w:szCs w:val="20"/>
        </w:rPr>
      </w:pPr>
    </w:p>
    <w:p w14:paraId="2F4F4C10"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En ausencia de Acuerdo o Tratado Internacional, pero si existe trato nacional en virtud del Principio de Reciprocidad, indicar los siguientes datos:</w:t>
      </w:r>
    </w:p>
    <w:p w14:paraId="1025CB3F" w14:textId="77777777" w:rsidR="006F71FA" w:rsidRPr="0098595E" w:rsidRDefault="006F71FA" w:rsidP="0098595E">
      <w:pPr>
        <w:pStyle w:val="Sinespaciado1"/>
        <w:ind w:left="142" w:right="170"/>
        <w:jc w:val="both"/>
        <w:rPr>
          <w:rFonts w:ascii="Arial" w:hAnsi="Arial" w:cs="Arial"/>
          <w:sz w:val="20"/>
          <w:szCs w:val="20"/>
        </w:rPr>
      </w:pPr>
    </w:p>
    <w:p w14:paraId="14F2FAAB"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Fecha de la expedición de la certificación: _______________________________.</w:t>
      </w:r>
    </w:p>
    <w:p w14:paraId="4887303D"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Estado sobre el que se certifica: ________________________________________________.</w:t>
      </w:r>
    </w:p>
    <w:p w14:paraId="05525DE5"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Ubicación en el SECOP (LINK): _______________________________________________________.</w:t>
      </w:r>
    </w:p>
    <w:p w14:paraId="43E8C37A" w14:textId="77777777" w:rsidR="006F71FA" w:rsidRPr="0098595E" w:rsidRDefault="006F71FA" w:rsidP="0098595E">
      <w:pPr>
        <w:pStyle w:val="Sinespaciado1"/>
        <w:ind w:left="142" w:right="170"/>
        <w:jc w:val="both"/>
        <w:rPr>
          <w:rFonts w:ascii="Arial" w:hAnsi="Arial" w:cs="Arial"/>
          <w:sz w:val="20"/>
          <w:szCs w:val="20"/>
        </w:rPr>
      </w:pPr>
    </w:p>
    <w:p w14:paraId="539FFC61"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b/>
          <w:sz w:val="20"/>
          <w:szCs w:val="20"/>
        </w:rPr>
        <w:t>Nota</w:t>
      </w:r>
      <w:r w:rsidRPr="0098595E">
        <w:rPr>
          <w:rFonts w:ascii="Arial" w:hAnsi="Arial" w:cs="Arial"/>
          <w:sz w:val="20"/>
          <w:szCs w:val="20"/>
        </w:rPr>
        <w:t xml:space="preserve">: Estos datos serán verificados por la Dirección Administrativa y Financiera por medio de la Página Web </w:t>
      </w:r>
      <w:hyperlink r:id="rId13" w:history="1">
        <w:r w:rsidRPr="0098595E">
          <w:rPr>
            <w:rStyle w:val="Hipervnculo"/>
            <w:rFonts w:ascii="Arial" w:hAnsi="Arial" w:cs="Arial"/>
            <w:color w:val="auto"/>
            <w:sz w:val="20"/>
            <w:szCs w:val="20"/>
          </w:rPr>
          <w:t>www.colombiacompra.gov.co</w:t>
        </w:r>
      </w:hyperlink>
      <w:r w:rsidRPr="0098595E">
        <w:rPr>
          <w:rFonts w:ascii="Arial" w:hAnsi="Arial" w:cs="Arial"/>
          <w:sz w:val="20"/>
          <w:szCs w:val="20"/>
        </w:rPr>
        <w:t xml:space="preserve">, teniendo en cuenta que conforme con el </w:t>
      </w:r>
      <w:r w:rsidRPr="0098595E">
        <w:rPr>
          <w:rFonts w:ascii="Arial" w:hAnsi="Arial" w:cs="Arial"/>
          <w:i/>
          <w:sz w:val="20"/>
          <w:szCs w:val="20"/>
        </w:rPr>
        <w:t>“Manual para el manejo de los Acuerdos Comerciales en Procesos de Contratación”</w:t>
      </w:r>
      <w:r w:rsidRPr="0098595E">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BA20602" w14:textId="77777777" w:rsidR="00D93E3E" w:rsidRPr="0098595E" w:rsidRDefault="00D93E3E" w:rsidP="0098595E">
      <w:pPr>
        <w:pStyle w:val="Sinespaciado1"/>
        <w:ind w:left="142" w:right="170"/>
        <w:jc w:val="both"/>
        <w:rPr>
          <w:rFonts w:ascii="Arial" w:hAnsi="Arial" w:cs="Arial"/>
          <w:sz w:val="20"/>
          <w:szCs w:val="20"/>
        </w:rPr>
      </w:pPr>
    </w:p>
    <w:p w14:paraId="51CD3C5D"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Firma del Oferente, Representante Legal o Apoderado</w:t>
      </w:r>
    </w:p>
    <w:p w14:paraId="49919A1F"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Nombre del Oferente, Representante Legal o Apoderado</w:t>
      </w:r>
    </w:p>
    <w:p w14:paraId="71D26509"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 xml:space="preserve">Nombre o Razón Social del Oferente </w:t>
      </w:r>
    </w:p>
    <w:p w14:paraId="2F7AF8F1" w14:textId="77777777" w:rsidR="006F71FA"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Identificación del Oferente (C.C., C.E. o NIT)</w:t>
      </w:r>
    </w:p>
    <w:p w14:paraId="1BACF3F8" w14:textId="77777777" w:rsidR="00FC2EAD" w:rsidRPr="0098595E" w:rsidRDefault="006F71FA" w:rsidP="0098595E">
      <w:pPr>
        <w:pStyle w:val="Sinespaciado1"/>
        <w:ind w:left="142" w:right="170"/>
        <w:jc w:val="both"/>
        <w:rPr>
          <w:rFonts w:ascii="Arial" w:hAnsi="Arial" w:cs="Arial"/>
          <w:sz w:val="20"/>
          <w:szCs w:val="20"/>
        </w:rPr>
      </w:pPr>
      <w:r w:rsidRPr="0098595E">
        <w:rPr>
          <w:rFonts w:ascii="Arial" w:hAnsi="Arial" w:cs="Arial"/>
          <w:sz w:val="20"/>
          <w:szCs w:val="20"/>
        </w:rPr>
        <w:t xml:space="preserve">Dirección, Teléfono, Email del Oferente </w:t>
      </w:r>
    </w:p>
    <w:p w14:paraId="67718557" w14:textId="77777777" w:rsidR="00843F6A" w:rsidRDefault="00843F6A" w:rsidP="006F71FA">
      <w:pPr>
        <w:pStyle w:val="Sinespaciado1"/>
        <w:jc w:val="center"/>
        <w:rPr>
          <w:lang w:val="es-419"/>
        </w:rPr>
      </w:pPr>
    </w:p>
    <w:p w14:paraId="2105E46E" w14:textId="77777777" w:rsidR="00843F6A" w:rsidRDefault="00843F6A" w:rsidP="006F71FA">
      <w:pPr>
        <w:pStyle w:val="Sinespaciado1"/>
        <w:jc w:val="center"/>
        <w:rPr>
          <w:lang w:val="es-419"/>
        </w:rPr>
      </w:pPr>
    </w:p>
    <w:p w14:paraId="54F27974" w14:textId="5CEDD50A" w:rsidR="00843F6A" w:rsidRDefault="00843F6A" w:rsidP="006F71FA">
      <w:pPr>
        <w:pStyle w:val="Sinespaciado1"/>
        <w:jc w:val="center"/>
        <w:rPr>
          <w:lang w:val="es-419"/>
        </w:rPr>
      </w:pPr>
    </w:p>
    <w:p w14:paraId="2440871D" w14:textId="77777777" w:rsidR="00F22B37" w:rsidRDefault="00F22B37" w:rsidP="00843F6A">
      <w:pPr>
        <w:tabs>
          <w:tab w:val="left" w:pos="2865"/>
        </w:tabs>
        <w:ind w:left="426" w:right="270"/>
        <w:jc w:val="center"/>
        <w:rPr>
          <w:rFonts w:ascii="Arial" w:hAnsi="Arial" w:cs="Arial"/>
          <w:b/>
          <w:sz w:val="20"/>
          <w:szCs w:val="22"/>
        </w:rPr>
      </w:pPr>
      <w:bookmarkStart w:id="9" w:name="_Hlk158280978"/>
    </w:p>
    <w:p w14:paraId="4E0AA0DA" w14:textId="77777777" w:rsidR="00F22B37" w:rsidRDefault="00F22B37" w:rsidP="00843F6A">
      <w:pPr>
        <w:tabs>
          <w:tab w:val="left" w:pos="2865"/>
        </w:tabs>
        <w:ind w:left="426" w:right="270"/>
        <w:jc w:val="center"/>
        <w:rPr>
          <w:rFonts w:ascii="Arial" w:hAnsi="Arial" w:cs="Arial"/>
          <w:b/>
          <w:sz w:val="20"/>
          <w:szCs w:val="22"/>
        </w:rPr>
      </w:pPr>
    </w:p>
    <w:p w14:paraId="486C6632" w14:textId="2FFBDCCD" w:rsidR="00763530" w:rsidRPr="0098595E" w:rsidRDefault="00763530" w:rsidP="00843F6A">
      <w:pPr>
        <w:tabs>
          <w:tab w:val="left" w:pos="2865"/>
        </w:tabs>
        <w:ind w:left="426" w:right="270"/>
        <w:jc w:val="center"/>
        <w:rPr>
          <w:rFonts w:ascii="Arial" w:hAnsi="Arial" w:cs="Arial"/>
          <w:b/>
          <w:sz w:val="20"/>
          <w:szCs w:val="20"/>
        </w:rPr>
      </w:pPr>
      <w:r w:rsidRPr="0098595E">
        <w:rPr>
          <w:rFonts w:ascii="Arial" w:hAnsi="Arial" w:cs="Arial"/>
          <w:b/>
          <w:sz w:val="20"/>
          <w:szCs w:val="20"/>
        </w:rPr>
        <w:lastRenderedPageBreak/>
        <w:t>FORMULARIO No. 1</w:t>
      </w:r>
      <w:r w:rsidR="0025546C">
        <w:rPr>
          <w:rFonts w:ascii="Arial" w:hAnsi="Arial" w:cs="Arial"/>
          <w:b/>
          <w:sz w:val="20"/>
          <w:szCs w:val="20"/>
        </w:rPr>
        <w:t>4</w:t>
      </w:r>
    </w:p>
    <w:bookmarkEnd w:id="9"/>
    <w:p w14:paraId="3B8230F9" w14:textId="41C4C093" w:rsidR="00843F6A" w:rsidRPr="0098595E" w:rsidRDefault="00843F6A" w:rsidP="00843F6A">
      <w:pPr>
        <w:autoSpaceDE w:val="0"/>
        <w:autoSpaceDN w:val="0"/>
        <w:adjustRightInd w:val="0"/>
        <w:jc w:val="center"/>
        <w:rPr>
          <w:rFonts w:ascii="Arial" w:hAnsi="Arial" w:cs="Arial"/>
          <w:b/>
          <w:bCs/>
          <w:color w:val="000000"/>
          <w:sz w:val="20"/>
          <w:szCs w:val="20"/>
          <w:lang w:eastAsia="es-CO"/>
        </w:rPr>
      </w:pPr>
      <w:r w:rsidRPr="0098595E">
        <w:rPr>
          <w:rFonts w:ascii="Arial" w:hAnsi="Arial" w:cs="Arial"/>
          <w:b/>
          <w:bCs/>
          <w:color w:val="000000"/>
          <w:sz w:val="20"/>
          <w:szCs w:val="20"/>
          <w:lang w:eastAsia="es-CO"/>
        </w:rPr>
        <w:t>APOYO A LA INDUSTRIA NACIONAL</w:t>
      </w:r>
    </w:p>
    <w:p w14:paraId="0C9D9129" w14:textId="77777777" w:rsidR="00843F6A" w:rsidRPr="0098595E" w:rsidRDefault="00843F6A" w:rsidP="00843F6A">
      <w:pPr>
        <w:autoSpaceDE w:val="0"/>
        <w:autoSpaceDN w:val="0"/>
        <w:adjustRightInd w:val="0"/>
        <w:jc w:val="center"/>
        <w:rPr>
          <w:rFonts w:ascii="Arial" w:hAnsi="Arial" w:cs="Arial"/>
          <w:b/>
          <w:bCs/>
          <w:color w:val="000000"/>
          <w:sz w:val="20"/>
          <w:szCs w:val="20"/>
          <w:lang w:eastAsia="es-CO"/>
        </w:rPr>
      </w:pPr>
    </w:p>
    <w:p w14:paraId="25A257E3" w14:textId="77777777" w:rsidR="00843F6A" w:rsidRPr="003B7D9F" w:rsidRDefault="00843F6A" w:rsidP="00843F6A">
      <w:pPr>
        <w:ind w:left="284" w:right="299"/>
        <w:jc w:val="both"/>
        <w:rPr>
          <w:rFonts w:ascii="Arial" w:hAnsi="Arial" w:cs="Arial"/>
          <w:sz w:val="20"/>
          <w:szCs w:val="20"/>
        </w:rPr>
      </w:pPr>
      <w:r w:rsidRPr="003B7D9F">
        <w:rPr>
          <w:rFonts w:ascii="Arial" w:hAnsi="Arial" w:cs="Arial"/>
          <w:color w:val="FF8F8F"/>
          <w:sz w:val="20"/>
          <w:szCs w:val="20"/>
        </w:rPr>
        <w:t>Ciudad</w:t>
      </w:r>
      <w:r w:rsidRPr="003B7D9F">
        <w:rPr>
          <w:rFonts w:ascii="Arial" w:hAnsi="Arial" w:cs="Arial"/>
          <w:sz w:val="20"/>
          <w:szCs w:val="20"/>
        </w:rPr>
        <w:t xml:space="preserve">, </w:t>
      </w:r>
      <w:r w:rsidRPr="003B7D9F">
        <w:rPr>
          <w:rFonts w:ascii="Arial" w:hAnsi="Arial" w:cs="Arial"/>
          <w:color w:val="FF8F8F"/>
          <w:sz w:val="20"/>
          <w:szCs w:val="20"/>
        </w:rPr>
        <w:t>seleccionar la fecha.</w:t>
      </w:r>
    </w:p>
    <w:p w14:paraId="60126658" w14:textId="77777777" w:rsidR="00843F6A" w:rsidRPr="003B7D9F" w:rsidRDefault="00843F6A" w:rsidP="00843F6A">
      <w:pPr>
        <w:ind w:left="284" w:right="299"/>
        <w:jc w:val="both"/>
        <w:rPr>
          <w:rFonts w:ascii="Arial" w:hAnsi="Arial" w:cs="Arial"/>
          <w:sz w:val="20"/>
          <w:szCs w:val="20"/>
        </w:rPr>
      </w:pPr>
    </w:p>
    <w:p w14:paraId="3CED37BA" w14:textId="77777777" w:rsidR="00843F6A" w:rsidRPr="00317F2F" w:rsidRDefault="00843F6A" w:rsidP="00843F6A">
      <w:pPr>
        <w:ind w:left="284" w:right="299"/>
        <w:jc w:val="both"/>
        <w:rPr>
          <w:rFonts w:ascii="Arial" w:hAnsi="Arial" w:cs="Arial"/>
          <w:sz w:val="19"/>
          <w:szCs w:val="19"/>
        </w:rPr>
      </w:pPr>
      <w:r w:rsidRPr="00317F2F">
        <w:rPr>
          <w:rFonts w:ascii="Arial" w:hAnsi="Arial" w:cs="Arial"/>
          <w:sz w:val="19"/>
          <w:szCs w:val="19"/>
        </w:rPr>
        <w:t>Señores.</w:t>
      </w:r>
    </w:p>
    <w:p w14:paraId="062D46D4" w14:textId="77777777" w:rsidR="00843F6A" w:rsidRPr="0098595E" w:rsidRDefault="00843F6A" w:rsidP="00843F6A">
      <w:pPr>
        <w:ind w:left="284" w:right="299"/>
        <w:jc w:val="both"/>
        <w:rPr>
          <w:rFonts w:ascii="Arial" w:hAnsi="Arial" w:cs="Arial"/>
          <w:b/>
          <w:sz w:val="19"/>
          <w:szCs w:val="19"/>
        </w:rPr>
      </w:pPr>
      <w:r w:rsidRPr="0098595E">
        <w:rPr>
          <w:rFonts w:ascii="Arial" w:hAnsi="Arial" w:cs="Arial"/>
          <w:b/>
          <w:sz w:val="19"/>
          <w:szCs w:val="19"/>
        </w:rPr>
        <w:t>REGIONAL DE ASEGURAMIENTO EN SALUD No.8</w:t>
      </w:r>
    </w:p>
    <w:p w14:paraId="1202E11A" w14:textId="77777777" w:rsidR="00843F6A" w:rsidRPr="00317F2F" w:rsidRDefault="00843F6A" w:rsidP="00843F6A">
      <w:pPr>
        <w:ind w:left="284" w:right="299"/>
        <w:jc w:val="both"/>
        <w:rPr>
          <w:rFonts w:ascii="Arial" w:hAnsi="Arial" w:cs="Arial"/>
          <w:sz w:val="19"/>
          <w:szCs w:val="19"/>
        </w:rPr>
      </w:pPr>
      <w:r w:rsidRPr="00317F2F">
        <w:rPr>
          <w:rFonts w:ascii="Arial" w:hAnsi="Arial" w:cs="Arial"/>
          <w:sz w:val="19"/>
          <w:szCs w:val="19"/>
        </w:rPr>
        <w:t>Ciudad.</w:t>
      </w:r>
    </w:p>
    <w:p w14:paraId="13824AC3" w14:textId="77777777" w:rsidR="00843F6A" w:rsidRPr="00317F2F" w:rsidRDefault="00843F6A" w:rsidP="00843F6A">
      <w:pPr>
        <w:autoSpaceDE w:val="0"/>
        <w:autoSpaceDN w:val="0"/>
        <w:ind w:left="284" w:right="299"/>
        <w:jc w:val="both"/>
        <w:rPr>
          <w:rFonts w:ascii="Arial" w:hAnsi="Arial" w:cs="Arial"/>
          <w:sz w:val="19"/>
          <w:szCs w:val="19"/>
          <w:lang w:val="es-ES_tradnl"/>
        </w:rPr>
      </w:pPr>
    </w:p>
    <w:p w14:paraId="087AC3AE" w14:textId="788886E7" w:rsidR="00843F6A" w:rsidRPr="00317F2F" w:rsidRDefault="00843F6A" w:rsidP="00843F6A">
      <w:pPr>
        <w:ind w:left="284" w:right="299"/>
        <w:jc w:val="both"/>
        <w:rPr>
          <w:rFonts w:ascii="Arial" w:hAnsi="Arial" w:cs="Arial"/>
          <w:sz w:val="19"/>
          <w:szCs w:val="19"/>
        </w:rPr>
      </w:pPr>
      <w:r w:rsidRPr="00317F2F">
        <w:rPr>
          <w:rFonts w:ascii="Arial" w:hAnsi="Arial" w:cs="Arial"/>
          <w:sz w:val="19"/>
          <w:szCs w:val="19"/>
        </w:rPr>
        <w:t xml:space="preserve">Referencia: Carta de presentación de la oferta del proceso de Presentación de propuesta para el Proceso de Selección Abreviada de Menor cuantía </w:t>
      </w:r>
      <w:r w:rsidRPr="00317F2F">
        <w:rPr>
          <w:rFonts w:ascii="Arial" w:hAnsi="Arial" w:cs="Arial"/>
          <w:b/>
          <w:sz w:val="19"/>
          <w:szCs w:val="19"/>
        </w:rPr>
        <w:t xml:space="preserve">PN RASES8 SA </w:t>
      </w:r>
      <w:r w:rsidR="0022431C">
        <w:rPr>
          <w:rFonts w:ascii="Arial" w:hAnsi="Arial" w:cs="Arial"/>
          <w:b/>
          <w:sz w:val="19"/>
          <w:szCs w:val="19"/>
        </w:rPr>
        <w:t>MC</w:t>
      </w:r>
      <w:r w:rsidRPr="00317F2F">
        <w:rPr>
          <w:rFonts w:ascii="Arial" w:hAnsi="Arial" w:cs="Arial"/>
          <w:b/>
          <w:sz w:val="19"/>
          <w:szCs w:val="19"/>
        </w:rPr>
        <w:t xml:space="preserve"> </w:t>
      </w:r>
      <w:r w:rsidR="0098595E">
        <w:rPr>
          <w:rFonts w:ascii="Arial" w:hAnsi="Arial" w:cs="Arial"/>
          <w:b/>
          <w:sz w:val="19"/>
          <w:szCs w:val="19"/>
        </w:rPr>
        <w:t>______</w:t>
      </w:r>
      <w:r w:rsidRPr="00317F2F">
        <w:rPr>
          <w:rFonts w:ascii="Arial" w:hAnsi="Arial" w:cs="Arial"/>
          <w:b/>
          <w:sz w:val="19"/>
          <w:szCs w:val="19"/>
        </w:rPr>
        <w:t xml:space="preserve">  202</w:t>
      </w:r>
      <w:r w:rsidR="0098595E">
        <w:rPr>
          <w:rFonts w:ascii="Arial" w:hAnsi="Arial" w:cs="Arial"/>
          <w:b/>
          <w:sz w:val="19"/>
          <w:szCs w:val="19"/>
        </w:rPr>
        <w:t>6</w:t>
      </w:r>
      <w:r w:rsidRPr="00317F2F">
        <w:rPr>
          <w:rFonts w:ascii="Arial" w:hAnsi="Arial" w:cs="Arial"/>
          <w:sz w:val="19"/>
          <w:szCs w:val="19"/>
        </w:rPr>
        <w:t xml:space="preserve"> cuyo objeto es: </w:t>
      </w:r>
      <w:sdt>
        <w:sdtPr>
          <w:rPr>
            <w:rFonts w:ascii="Arial" w:eastAsia="Calibri" w:hAnsi="Arial" w:cs="Arial"/>
            <w:b/>
            <w:color w:val="0D0D0D"/>
            <w:sz w:val="20"/>
            <w:szCs w:val="16"/>
          </w:rPr>
          <w:id w:val="1749150904"/>
          <w:placeholder>
            <w:docPart w:val="9A4FB3F895524B4FAE52CE46F9628477"/>
          </w:placeholder>
          <w:text/>
        </w:sdtPr>
        <w:sdtContent>
          <w:r w:rsidR="00872BD9" w:rsidRPr="00872BD9">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r w:rsidR="0098595E" w:rsidRPr="0098595E">
        <w:rPr>
          <w:rFonts w:ascii="Arial" w:hAnsi="Arial" w:cs="Arial"/>
          <w:b/>
          <w:color w:val="000000" w:themeColor="text1"/>
          <w:sz w:val="20"/>
          <w:szCs w:val="20"/>
        </w:rPr>
        <w:t>.</w:t>
      </w:r>
      <w:r w:rsidR="0098595E" w:rsidRPr="0098595E">
        <w:rPr>
          <w:rFonts w:ascii="Arial" w:hAnsi="Arial" w:cs="Arial"/>
          <w:b/>
          <w:bCs/>
          <w:color w:val="000000"/>
          <w:sz w:val="20"/>
          <w:szCs w:val="20"/>
        </w:rPr>
        <w:t>”</w:t>
      </w:r>
      <w:r w:rsidR="0098595E">
        <w:rPr>
          <w:rFonts w:ascii="Arial" w:hAnsi="Arial" w:cs="Arial"/>
          <w:b/>
          <w:bCs/>
          <w:color w:val="000000"/>
          <w:sz w:val="20"/>
          <w:szCs w:val="20"/>
        </w:rPr>
        <w:t xml:space="preserve"> </w:t>
      </w:r>
      <w:r w:rsidRPr="00317F2F">
        <w:rPr>
          <w:rFonts w:ascii="Arial" w:hAnsi="Arial" w:cs="Arial"/>
          <w:sz w:val="19"/>
          <w:szCs w:val="19"/>
        </w:rPr>
        <w:t>Declaramos bajo nuestra responsabilidad personal y/o comprometiendo a las personas naturales y/o personas jurídicas que represento o apodero que:</w:t>
      </w:r>
    </w:p>
    <w:p w14:paraId="68B19D76" w14:textId="77777777" w:rsidR="00843F6A" w:rsidRPr="00317F2F" w:rsidRDefault="00843F6A" w:rsidP="00843F6A">
      <w:pPr>
        <w:ind w:left="284"/>
        <w:contextualSpacing/>
        <w:jc w:val="both"/>
        <w:rPr>
          <w:rFonts w:ascii="Arial" w:hAnsi="Arial" w:cs="Arial"/>
          <w:sz w:val="19"/>
          <w:szCs w:val="19"/>
        </w:rPr>
      </w:pPr>
    </w:p>
    <w:p w14:paraId="00F29B00" w14:textId="77777777" w:rsidR="00843F6A" w:rsidRPr="00317F2F" w:rsidRDefault="00843F6A" w:rsidP="00843F6A">
      <w:pPr>
        <w:ind w:left="709" w:right="299" w:hanging="426"/>
        <w:contextualSpacing/>
        <w:jc w:val="both"/>
        <w:rPr>
          <w:rFonts w:ascii="Arial" w:eastAsia="Batang" w:hAnsi="Arial" w:cs="Arial"/>
          <w:b/>
          <w:sz w:val="19"/>
          <w:szCs w:val="19"/>
          <w:lang w:val="es-ES_tradnl"/>
        </w:rPr>
      </w:pPr>
      <w:r w:rsidRPr="00317F2F">
        <w:rPr>
          <w:rFonts w:ascii="Arial" w:eastAsia="Batang" w:hAnsi="Arial" w:cs="Arial"/>
          <w:b/>
          <w:sz w:val="19"/>
          <w:szCs w:val="19"/>
          <w:lang w:val="es-ES_tradnl"/>
        </w:rPr>
        <w:t>1.</w:t>
      </w:r>
      <w:r w:rsidRPr="00317F2F">
        <w:rPr>
          <w:rFonts w:ascii="Arial" w:eastAsia="Batang" w:hAnsi="Arial" w:cs="Arial"/>
          <w:b/>
          <w:sz w:val="19"/>
          <w:szCs w:val="19"/>
          <w:lang w:val="es-ES_tradnl"/>
        </w:rPr>
        <w:tab/>
        <w:t>OFRECIMIENTO DE BIENES Y/O SERVICIOS NACIONALES (PRODUCCIÓN NACIONAL, ACUERDO O TRATADO INTERNACIONAL O PRINCIPIO DE RECIPROCIDAD)</w:t>
      </w:r>
    </w:p>
    <w:p w14:paraId="76310E63" w14:textId="77777777" w:rsidR="00843F6A" w:rsidRPr="00317F2F" w:rsidRDefault="00843F6A" w:rsidP="00843F6A">
      <w:pPr>
        <w:ind w:left="284" w:right="299"/>
        <w:contextualSpacing/>
        <w:jc w:val="both"/>
        <w:rPr>
          <w:rFonts w:ascii="Arial" w:eastAsia="Batang" w:hAnsi="Arial" w:cs="Arial"/>
          <w:sz w:val="19"/>
          <w:szCs w:val="19"/>
          <w:lang w:val="es-ES_tradnl"/>
        </w:rPr>
      </w:pPr>
    </w:p>
    <w:p w14:paraId="5301DF6E" w14:textId="77777777" w:rsidR="00843F6A" w:rsidRPr="00317F2F" w:rsidRDefault="00843F6A" w:rsidP="00843F6A">
      <w:pPr>
        <w:ind w:left="284" w:right="299"/>
        <w:contextualSpacing/>
        <w:jc w:val="both"/>
        <w:rPr>
          <w:rFonts w:ascii="Arial" w:hAnsi="Arial" w:cs="Arial"/>
          <w:sz w:val="19"/>
          <w:szCs w:val="19"/>
        </w:rPr>
      </w:pPr>
      <w:r w:rsidRPr="00317F2F">
        <w:rPr>
          <w:rFonts w:ascii="Arial" w:hAnsi="Arial" w:cs="Arial"/>
          <w:sz w:val="19"/>
          <w:szCs w:val="19"/>
        </w:rPr>
        <w:t>Este punto lo deben diligenciar los oferentes cuyos bienes y/o servicios sean prestados y suministrados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5616"/>
        <w:gridCol w:w="2113"/>
      </w:tblGrid>
      <w:tr w:rsidR="00843F6A" w:rsidRPr="00317F2F" w14:paraId="6630F580" w14:textId="77777777" w:rsidTr="00AB0536">
        <w:trPr>
          <w:trHeight w:val="190"/>
          <w:jc w:val="center"/>
        </w:trPr>
        <w:tc>
          <w:tcPr>
            <w:tcW w:w="1733" w:type="dxa"/>
          </w:tcPr>
          <w:p w14:paraId="09E560E5" w14:textId="77777777" w:rsidR="00843F6A" w:rsidRPr="00317F2F" w:rsidRDefault="00843F6A" w:rsidP="00AB0536">
            <w:pPr>
              <w:ind w:left="284"/>
              <w:contextualSpacing/>
              <w:jc w:val="both"/>
              <w:rPr>
                <w:rFonts w:ascii="Arial" w:hAnsi="Arial" w:cs="Arial"/>
                <w:sz w:val="19"/>
                <w:szCs w:val="19"/>
              </w:rPr>
            </w:pPr>
          </w:p>
        </w:tc>
        <w:tc>
          <w:tcPr>
            <w:tcW w:w="5616" w:type="dxa"/>
          </w:tcPr>
          <w:p w14:paraId="3FC2F42D" w14:textId="77777777" w:rsidR="00843F6A" w:rsidRPr="00317F2F" w:rsidRDefault="00843F6A" w:rsidP="00AB0536">
            <w:pPr>
              <w:ind w:left="284"/>
              <w:contextualSpacing/>
              <w:jc w:val="both"/>
              <w:rPr>
                <w:rFonts w:ascii="Arial" w:hAnsi="Arial" w:cs="Arial"/>
                <w:sz w:val="19"/>
                <w:szCs w:val="19"/>
              </w:rPr>
            </w:pPr>
          </w:p>
        </w:tc>
        <w:tc>
          <w:tcPr>
            <w:tcW w:w="2113" w:type="dxa"/>
          </w:tcPr>
          <w:p w14:paraId="351E4B06"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Marcar (X) según corresponda</w:t>
            </w:r>
          </w:p>
        </w:tc>
      </w:tr>
      <w:tr w:rsidR="00843F6A" w:rsidRPr="00317F2F" w14:paraId="00375B4D" w14:textId="77777777" w:rsidTr="00AB0536">
        <w:trPr>
          <w:trHeight w:val="347"/>
          <w:jc w:val="center"/>
        </w:trPr>
        <w:tc>
          <w:tcPr>
            <w:tcW w:w="1733" w:type="dxa"/>
            <w:vAlign w:val="center"/>
          </w:tcPr>
          <w:p w14:paraId="7F4724E9" w14:textId="77777777" w:rsidR="00843F6A" w:rsidRPr="00317F2F" w:rsidRDefault="00843F6A" w:rsidP="00AB0536">
            <w:pPr>
              <w:ind w:left="284"/>
              <w:contextualSpacing/>
              <w:jc w:val="both"/>
              <w:rPr>
                <w:rFonts w:ascii="Arial" w:hAnsi="Arial" w:cs="Arial"/>
                <w:sz w:val="19"/>
                <w:szCs w:val="19"/>
                <w:lang w:val="es-419"/>
              </w:rPr>
            </w:pPr>
            <w:r w:rsidRPr="00317F2F">
              <w:rPr>
                <w:rFonts w:ascii="Arial" w:hAnsi="Arial" w:cs="Arial"/>
                <w:sz w:val="19"/>
                <w:szCs w:val="19"/>
                <w:lang w:val="es-419"/>
              </w:rPr>
              <w:t>Por Producción</w:t>
            </w:r>
          </w:p>
          <w:p w14:paraId="675FF0AF"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rPr>
              <w:t>Nacional</w:t>
            </w:r>
          </w:p>
        </w:tc>
        <w:tc>
          <w:tcPr>
            <w:tcW w:w="5616" w:type="dxa"/>
            <w:vAlign w:val="center"/>
          </w:tcPr>
          <w:p w14:paraId="66A15518"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eastAsia="es-CO"/>
              </w:rPr>
              <w:t>Cuando es prestado y/o suministrado por un oferente colombiano o residente en Colombia</w:t>
            </w:r>
          </w:p>
        </w:tc>
        <w:tc>
          <w:tcPr>
            <w:tcW w:w="2113" w:type="dxa"/>
            <w:vAlign w:val="center"/>
          </w:tcPr>
          <w:p w14:paraId="564A6CA8"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 xml:space="preserve">SI </w:t>
            </w:r>
            <w:r w:rsidRPr="00317F2F">
              <w:rPr>
                <w:rFonts w:ascii="Segoe UI Symbol" w:eastAsia="MS Gothic" w:hAnsi="Segoe UI Symbol" w:cs="Segoe UI Symbol"/>
                <w:sz w:val="19"/>
                <w:szCs w:val="19"/>
              </w:rPr>
              <w:t>☐</w:t>
            </w:r>
          </w:p>
        </w:tc>
      </w:tr>
      <w:tr w:rsidR="00843F6A" w:rsidRPr="00317F2F" w14:paraId="1F40FFB4" w14:textId="77777777" w:rsidTr="00AB0536">
        <w:trPr>
          <w:trHeight w:val="534"/>
          <w:jc w:val="center"/>
        </w:trPr>
        <w:tc>
          <w:tcPr>
            <w:tcW w:w="1733" w:type="dxa"/>
            <w:vMerge w:val="restart"/>
            <w:vAlign w:val="center"/>
          </w:tcPr>
          <w:p w14:paraId="66B64C85" w14:textId="77777777" w:rsidR="00843F6A" w:rsidRPr="00317F2F" w:rsidRDefault="00843F6A" w:rsidP="00AB0536">
            <w:pPr>
              <w:ind w:left="284"/>
              <w:contextualSpacing/>
              <w:jc w:val="both"/>
              <w:rPr>
                <w:rFonts w:ascii="Arial" w:hAnsi="Arial" w:cs="Arial"/>
                <w:sz w:val="19"/>
                <w:szCs w:val="19"/>
              </w:rPr>
            </w:pPr>
            <w:r w:rsidRPr="00317F2F">
              <w:rPr>
                <w:rFonts w:ascii="Arial" w:eastAsia="Batang" w:hAnsi="Arial" w:cs="Arial"/>
                <w:sz w:val="19"/>
                <w:szCs w:val="19"/>
                <w:lang w:val="es-ES_tradnl"/>
              </w:rPr>
              <w:t>Por Acuerdo o Tratado Internacional o Principio de Reciprocidad</w:t>
            </w:r>
          </w:p>
        </w:tc>
        <w:tc>
          <w:tcPr>
            <w:tcW w:w="5616" w:type="dxa"/>
            <w:vAlign w:val="center"/>
          </w:tcPr>
          <w:p w14:paraId="7AA28951"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rPr>
              <w:t>Para los bienes y/o servicios correspondientes a empresas nacionales de países que hacen parte de Acuerdos o Tratados Internacionales celebrados con Colombia para compras estatales aplicables a este proceso de contratación</w:t>
            </w:r>
          </w:p>
        </w:tc>
        <w:tc>
          <w:tcPr>
            <w:tcW w:w="2113" w:type="dxa"/>
            <w:vAlign w:val="center"/>
          </w:tcPr>
          <w:p w14:paraId="487AF272"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 xml:space="preserve">SI </w:t>
            </w:r>
            <w:r w:rsidRPr="00317F2F">
              <w:rPr>
                <w:rFonts w:ascii="Segoe UI Symbol" w:eastAsia="MS Gothic" w:hAnsi="Segoe UI Symbol" w:cs="Segoe UI Symbol"/>
                <w:sz w:val="19"/>
                <w:szCs w:val="19"/>
              </w:rPr>
              <w:t>☐</w:t>
            </w:r>
          </w:p>
          <w:p w14:paraId="2FB3C95F"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Deberá allegar diligenciado el formulario indicación de trato nacional</w:t>
            </w:r>
          </w:p>
        </w:tc>
      </w:tr>
      <w:tr w:rsidR="00843F6A" w:rsidRPr="00317F2F" w14:paraId="327DEED9" w14:textId="77777777" w:rsidTr="00AB0536">
        <w:trPr>
          <w:trHeight w:val="374"/>
          <w:jc w:val="center"/>
        </w:trPr>
        <w:tc>
          <w:tcPr>
            <w:tcW w:w="1733" w:type="dxa"/>
            <w:vMerge/>
          </w:tcPr>
          <w:p w14:paraId="1B9E6D17" w14:textId="77777777" w:rsidR="00843F6A" w:rsidRPr="00317F2F" w:rsidRDefault="00843F6A" w:rsidP="00AB0536">
            <w:pPr>
              <w:ind w:left="284"/>
              <w:contextualSpacing/>
              <w:jc w:val="both"/>
              <w:rPr>
                <w:rFonts w:ascii="Arial" w:hAnsi="Arial" w:cs="Arial"/>
                <w:sz w:val="19"/>
                <w:szCs w:val="19"/>
              </w:rPr>
            </w:pPr>
          </w:p>
        </w:tc>
        <w:tc>
          <w:tcPr>
            <w:tcW w:w="5616" w:type="dxa"/>
            <w:vAlign w:val="center"/>
          </w:tcPr>
          <w:p w14:paraId="27CBD6E3"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rPr>
              <w:t>Para los bienes y/o servicios correspondientes a empresas nacionales de países que aplican el Principio de Reciprocidad</w:t>
            </w:r>
          </w:p>
        </w:tc>
        <w:tc>
          <w:tcPr>
            <w:tcW w:w="2113" w:type="dxa"/>
            <w:vAlign w:val="center"/>
          </w:tcPr>
          <w:p w14:paraId="51FF7989" w14:textId="77777777" w:rsidR="00843F6A" w:rsidRPr="00317F2F" w:rsidRDefault="00843F6A" w:rsidP="00AB0536">
            <w:pPr>
              <w:ind w:left="284"/>
              <w:contextualSpacing/>
              <w:jc w:val="both"/>
              <w:rPr>
                <w:rFonts w:ascii="Arial" w:hAnsi="Arial" w:cs="Arial"/>
                <w:sz w:val="19"/>
                <w:szCs w:val="19"/>
                <w:lang w:val="es-419"/>
              </w:rPr>
            </w:pPr>
            <w:r w:rsidRPr="00317F2F">
              <w:rPr>
                <w:rFonts w:ascii="Arial" w:hAnsi="Arial" w:cs="Arial"/>
                <w:sz w:val="19"/>
                <w:szCs w:val="19"/>
              </w:rPr>
              <w:t xml:space="preserve">SI </w:t>
            </w:r>
            <w:r w:rsidRPr="00317F2F">
              <w:rPr>
                <w:rFonts w:ascii="Segoe UI Symbol" w:eastAsia="MS Gothic" w:hAnsi="Segoe UI Symbol" w:cs="Segoe UI Symbol"/>
                <w:sz w:val="19"/>
                <w:szCs w:val="19"/>
              </w:rPr>
              <w:t>☐</w:t>
            </w:r>
          </w:p>
          <w:p w14:paraId="50E66A04"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Deberá allegar diligenciado el formulario indicación de trato nacional</w:t>
            </w:r>
          </w:p>
        </w:tc>
      </w:tr>
    </w:tbl>
    <w:p w14:paraId="2440DB0B" w14:textId="77777777" w:rsidR="00843F6A" w:rsidRPr="00317F2F" w:rsidRDefault="00843F6A" w:rsidP="00843F6A">
      <w:pPr>
        <w:spacing w:after="160" w:line="259" w:lineRule="auto"/>
        <w:jc w:val="both"/>
        <w:rPr>
          <w:rFonts w:ascii="Arial" w:eastAsia="Calibri" w:hAnsi="Arial" w:cs="Arial"/>
          <w:sz w:val="19"/>
          <w:szCs w:val="19"/>
          <w:lang w:eastAsia="en-US"/>
        </w:rP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2812"/>
        <w:gridCol w:w="2406"/>
      </w:tblGrid>
      <w:tr w:rsidR="00843F6A" w:rsidRPr="00317F2F" w14:paraId="4C6B5F49" w14:textId="77777777" w:rsidTr="00AB0536">
        <w:trPr>
          <w:trHeight w:val="324"/>
          <w:jc w:val="center"/>
        </w:trPr>
        <w:tc>
          <w:tcPr>
            <w:tcW w:w="4184" w:type="dxa"/>
            <w:vAlign w:val="center"/>
          </w:tcPr>
          <w:p w14:paraId="671FF129" w14:textId="77777777" w:rsidR="00843F6A" w:rsidRPr="00317F2F" w:rsidRDefault="00843F6A" w:rsidP="00AB0536">
            <w:pPr>
              <w:ind w:left="284"/>
              <w:contextualSpacing/>
              <w:jc w:val="center"/>
              <w:rPr>
                <w:rFonts w:ascii="Arial" w:eastAsia="MS Mincho" w:hAnsi="Arial" w:cs="Arial"/>
                <w:b/>
                <w:bCs/>
                <w:sz w:val="19"/>
                <w:szCs w:val="19"/>
                <w:lang w:val="es-419"/>
              </w:rPr>
            </w:pPr>
            <w:r w:rsidRPr="00317F2F">
              <w:rPr>
                <w:rFonts w:ascii="Arial" w:eastAsia="MS Mincho" w:hAnsi="Arial" w:cs="Arial"/>
                <w:b/>
                <w:bCs/>
                <w:sz w:val="19"/>
                <w:szCs w:val="19"/>
                <w:lang w:val="es-419"/>
              </w:rPr>
              <w:t>Porcentaje de los bienes y/o servicios de acuerdo con el desarrollo del proceso contractual.</w:t>
            </w:r>
          </w:p>
        </w:tc>
        <w:tc>
          <w:tcPr>
            <w:tcW w:w="2812" w:type="dxa"/>
            <w:vAlign w:val="center"/>
          </w:tcPr>
          <w:p w14:paraId="4F73ACA0" w14:textId="77777777" w:rsidR="00843F6A" w:rsidRPr="00317F2F" w:rsidRDefault="00843F6A" w:rsidP="00AB0536">
            <w:pPr>
              <w:ind w:left="284"/>
              <w:contextualSpacing/>
              <w:jc w:val="center"/>
              <w:rPr>
                <w:rFonts w:ascii="Arial" w:eastAsia="MS Mincho" w:hAnsi="Arial" w:cs="Arial"/>
                <w:b/>
                <w:bCs/>
                <w:sz w:val="19"/>
                <w:szCs w:val="19"/>
                <w:lang w:val="es-419"/>
              </w:rPr>
            </w:pPr>
            <w:r w:rsidRPr="00317F2F">
              <w:rPr>
                <w:rFonts w:ascii="Arial" w:eastAsia="MS Mincho" w:hAnsi="Arial" w:cs="Arial"/>
                <w:b/>
                <w:bCs/>
                <w:sz w:val="19"/>
                <w:szCs w:val="19"/>
                <w:lang w:val="es-419"/>
              </w:rPr>
              <w:t>Certifico</w:t>
            </w:r>
          </w:p>
          <w:p w14:paraId="23B26432" w14:textId="77777777" w:rsidR="00843F6A" w:rsidRPr="00317F2F" w:rsidRDefault="00843F6A" w:rsidP="00AB0536">
            <w:pPr>
              <w:ind w:left="284"/>
              <w:contextualSpacing/>
              <w:jc w:val="center"/>
              <w:rPr>
                <w:rFonts w:ascii="Arial" w:eastAsia="MS Mincho" w:hAnsi="Arial" w:cs="Arial"/>
                <w:b/>
                <w:bCs/>
                <w:sz w:val="19"/>
                <w:szCs w:val="19"/>
                <w:lang w:val="es-419"/>
              </w:rPr>
            </w:pPr>
            <w:r w:rsidRPr="00317F2F">
              <w:rPr>
                <w:rFonts w:ascii="Arial" w:eastAsia="MS Mincho" w:hAnsi="Arial" w:cs="Arial"/>
                <w:b/>
                <w:bCs/>
                <w:sz w:val="19"/>
                <w:szCs w:val="19"/>
                <w:lang w:val="es-419"/>
              </w:rPr>
              <w:t>Marcar con (x) donde corresponda</w:t>
            </w:r>
          </w:p>
        </w:tc>
        <w:tc>
          <w:tcPr>
            <w:tcW w:w="2406" w:type="dxa"/>
            <w:vAlign w:val="center"/>
          </w:tcPr>
          <w:p w14:paraId="0DBAA57D" w14:textId="77777777" w:rsidR="00843F6A" w:rsidRPr="00317F2F" w:rsidRDefault="00843F6A" w:rsidP="00AB0536">
            <w:pPr>
              <w:ind w:left="284"/>
              <w:contextualSpacing/>
              <w:jc w:val="center"/>
              <w:rPr>
                <w:rFonts w:ascii="Arial" w:eastAsia="MS Mincho" w:hAnsi="Arial" w:cs="Arial"/>
                <w:b/>
                <w:bCs/>
                <w:sz w:val="19"/>
                <w:szCs w:val="19"/>
                <w:lang w:val="es-419"/>
              </w:rPr>
            </w:pPr>
            <w:r w:rsidRPr="00317F2F">
              <w:rPr>
                <w:rFonts w:ascii="Arial" w:eastAsia="MS Mincho" w:hAnsi="Arial" w:cs="Arial"/>
                <w:b/>
                <w:bCs/>
                <w:sz w:val="19"/>
                <w:szCs w:val="19"/>
                <w:lang w:val="es-419"/>
              </w:rPr>
              <w:t>Puntaje determinado según pliego de condiciones</w:t>
            </w:r>
          </w:p>
        </w:tc>
      </w:tr>
      <w:tr w:rsidR="00843F6A" w:rsidRPr="00317F2F" w14:paraId="386B3112" w14:textId="77777777" w:rsidTr="00AB0536">
        <w:trPr>
          <w:trHeight w:val="324"/>
          <w:jc w:val="center"/>
        </w:trPr>
        <w:tc>
          <w:tcPr>
            <w:tcW w:w="4184" w:type="dxa"/>
          </w:tcPr>
          <w:p w14:paraId="4E335A2C"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812" w:type="dxa"/>
          </w:tcPr>
          <w:p w14:paraId="23171DFB"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406" w:type="dxa"/>
          </w:tcPr>
          <w:p w14:paraId="48E5F169"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r w:rsidR="00843F6A" w:rsidRPr="00317F2F" w14:paraId="267D82CF" w14:textId="77777777" w:rsidTr="00AB0536">
        <w:trPr>
          <w:trHeight w:val="324"/>
          <w:jc w:val="center"/>
        </w:trPr>
        <w:tc>
          <w:tcPr>
            <w:tcW w:w="4184" w:type="dxa"/>
          </w:tcPr>
          <w:p w14:paraId="034656E9"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812" w:type="dxa"/>
          </w:tcPr>
          <w:p w14:paraId="3C80D42E"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406" w:type="dxa"/>
          </w:tcPr>
          <w:p w14:paraId="3558B0A5"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r w:rsidR="00843F6A" w:rsidRPr="00317F2F" w14:paraId="53A76D2E" w14:textId="77777777" w:rsidTr="00AB0536">
        <w:trPr>
          <w:trHeight w:val="324"/>
          <w:jc w:val="center"/>
        </w:trPr>
        <w:tc>
          <w:tcPr>
            <w:tcW w:w="4184" w:type="dxa"/>
          </w:tcPr>
          <w:p w14:paraId="38100303"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812" w:type="dxa"/>
          </w:tcPr>
          <w:p w14:paraId="59504C53"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406" w:type="dxa"/>
          </w:tcPr>
          <w:p w14:paraId="788CFBDE"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bl>
    <w:p w14:paraId="59146F87" w14:textId="77777777" w:rsidR="00843F6A" w:rsidRPr="00317F2F" w:rsidRDefault="00843F6A" w:rsidP="00843F6A">
      <w:pPr>
        <w:jc w:val="both"/>
        <w:rPr>
          <w:rFonts w:ascii="Arial" w:hAnsi="Arial" w:cs="Arial"/>
          <w:b/>
          <w:sz w:val="19"/>
          <w:szCs w:val="19"/>
        </w:rPr>
      </w:pPr>
    </w:p>
    <w:p w14:paraId="00076484" w14:textId="77777777" w:rsidR="00843F6A" w:rsidRPr="00317F2F" w:rsidRDefault="00843F6A" w:rsidP="00843F6A">
      <w:pPr>
        <w:ind w:left="284"/>
        <w:jc w:val="both"/>
        <w:rPr>
          <w:rFonts w:ascii="Arial" w:hAnsi="Arial" w:cs="Arial"/>
          <w:b/>
          <w:sz w:val="19"/>
          <w:szCs w:val="19"/>
        </w:rPr>
      </w:pPr>
      <w:r w:rsidRPr="00317F2F">
        <w:rPr>
          <w:rFonts w:ascii="Arial" w:hAnsi="Arial" w:cs="Arial"/>
          <w:b/>
          <w:sz w:val="19"/>
          <w:szCs w:val="19"/>
        </w:rPr>
        <w:lastRenderedPageBreak/>
        <w:t>Nota 1</w:t>
      </w:r>
      <w:r w:rsidRPr="00317F2F">
        <w:rPr>
          <w:rFonts w:ascii="Arial" w:hAnsi="Arial" w:cs="Arial"/>
          <w:sz w:val="19"/>
          <w:szCs w:val="19"/>
        </w:rPr>
        <w:t xml:space="preserve">: los oferentes que demuestren el cumplimiento de cualquiera de las situaciones y condiciones exigidas en el Numeral 1 del presente obtendrán la asignación puntos de acuerdo a lo descrito en el numeral 3 del formulario </w:t>
      </w:r>
      <w:r w:rsidRPr="00317F2F">
        <w:rPr>
          <w:rFonts w:ascii="Arial" w:hAnsi="Arial" w:cs="Arial"/>
          <w:b/>
          <w:sz w:val="19"/>
          <w:szCs w:val="19"/>
        </w:rPr>
        <w:t>FACTORES DE VERIFICACIÓN Y PONDERACIÓN</w:t>
      </w:r>
    </w:p>
    <w:p w14:paraId="36A7C098" w14:textId="77777777" w:rsidR="00843F6A" w:rsidRPr="00317F2F" w:rsidRDefault="00843F6A" w:rsidP="00843F6A">
      <w:pPr>
        <w:ind w:left="284"/>
        <w:jc w:val="both"/>
        <w:rPr>
          <w:rFonts w:ascii="Arial" w:hAnsi="Arial" w:cs="Arial"/>
          <w:b/>
          <w:sz w:val="19"/>
          <w:szCs w:val="19"/>
        </w:rPr>
      </w:pPr>
    </w:p>
    <w:p w14:paraId="5C945A3D" w14:textId="77777777" w:rsidR="00843F6A" w:rsidRPr="00317F2F" w:rsidRDefault="00843F6A" w:rsidP="00843F6A">
      <w:pPr>
        <w:ind w:left="284"/>
        <w:contextualSpacing/>
        <w:jc w:val="both"/>
        <w:rPr>
          <w:rFonts w:ascii="Arial" w:hAnsi="Arial" w:cs="Arial"/>
          <w:sz w:val="19"/>
          <w:szCs w:val="19"/>
        </w:rPr>
      </w:pPr>
      <w:r w:rsidRPr="00317F2F">
        <w:rPr>
          <w:rFonts w:ascii="Arial" w:hAnsi="Arial" w:cs="Arial"/>
          <w:b/>
          <w:sz w:val="19"/>
          <w:szCs w:val="19"/>
        </w:rPr>
        <w:t>Nota 2</w:t>
      </w:r>
      <w:r w:rsidRPr="00317F2F">
        <w:rPr>
          <w:rFonts w:ascii="Arial" w:hAnsi="Arial" w:cs="Arial"/>
          <w:sz w:val="19"/>
          <w:szCs w:val="19"/>
        </w:rPr>
        <w:t xml:space="preserve">: los oferentes que hayan diligenciado el Numeral 1 del presente formulario, en cualquiera de sus apartes, no deberán diligenciar lo exigido en el </w:t>
      </w:r>
      <w:r w:rsidRPr="00317F2F">
        <w:rPr>
          <w:rFonts w:ascii="Arial" w:hAnsi="Arial" w:cs="Arial"/>
          <w:sz w:val="19"/>
          <w:szCs w:val="19"/>
          <w:u w:val="single"/>
        </w:rPr>
        <w:t>Numeral 2</w:t>
      </w:r>
      <w:r w:rsidRPr="00317F2F">
        <w:rPr>
          <w:rFonts w:ascii="Arial" w:hAnsi="Arial" w:cs="Arial"/>
          <w:sz w:val="19"/>
          <w:szCs w:val="19"/>
        </w:rPr>
        <w:t xml:space="preserve"> de este formulario</w:t>
      </w:r>
    </w:p>
    <w:p w14:paraId="4256C787" w14:textId="77777777" w:rsidR="00843F6A" w:rsidRPr="00317F2F" w:rsidRDefault="00843F6A" w:rsidP="00843F6A">
      <w:pPr>
        <w:ind w:left="284"/>
        <w:contextualSpacing/>
        <w:jc w:val="both"/>
        <w:rPr>
          <w:rFonts w:ascii="Arial" w:hAnsi="Arial" w:cs="Arial"/>
          <w:sz w:val="19"/>
          <w:szCs w:val="19"/>
        </w:rPr>
      </w:pPr>
    </w:p>
    <w:p w14:paraId="16315911" w14:textId="77777777" w:rsidR="00843F6A" w:rsidRPr="00317F2F" w:rsidRDefault="00843F6A" w:rsidP="00843F6A">
      <w:pPr>
        <w:spacing w:after="160" w:line="259" w:lineRule="auto"/>
        <w:ind w:left="284"/>
        <w:jc w:val="both"/>
        <w:rPr>
          <w:rFonts w:ascii="Arial" w:hAnsi="Arial" w:cs="Arial"/>
          <w:sz w:val="19"/>
          <w:szCs w:val="19"/>
          <w:lang w:eastAsia="es-CO"/>
        </w:rPr>
      </w:pPr>
      <w:r w:rsidRPr="00317F2F">
        <w:rPr>
          <w:rFonts w:ascii="Arial" w:hAnsi="Arial" w:cs="Arial"/>
          <w:b/>
          <w:sz w:val="19"/>
          <w:szCs w:val="19"/>
          <w:lang w:eastAsia="es-CO"/>
        </w:rPr>
        <w:t>Nota 3:</w:t>
      </w:r>
      <w:r w:rsidRPr="00317F2F">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E329E8A" w14:textId="77777777" w:rsidR="00843F6A" w:rsidRPr="00317F2F" w:rsidRDefault="00843F6A" w:rsidP="00843F6A">
      <w:pPr>
        <w:ind w:left="709" w:hanging="426"/>
        <w:contextualSpacing/>
        <w:jc w:val="both"/>
        <w:rPr>
          <w:rFonts w:ascii="Arial" w:eastAsia="Batang" w:hAnsi="Arial" w:cs="Arial"/>
          <w:b/>
          <w:sz w:val="19"/>
          <w:szCs w:val="19"/>
          <w:lang w:val="es-ES_tradnl"/>
        </w:rPr>
      </w:pPr>
      <w:r w:rsidRPr="00317F2F">
        <w:rPr>
          <w:rFonts w:ascii="Arial" w:eastAsia="Batang" w:hAnsi="Arial" w:cs="Arial"/>
          <w:b/>
          <w:sz w:val="19"/>
          <w:szCs w:val="19"/>
          <w:lang w:val="es-ES_tradnl"/>
        </w:rPr>
        <w:t xml:space="preserve">2. </w:t>
      </w:r>
      <w:r w:rsidRPr="00317F2F">
        <w:rPr>
          <w:rFonts w:ascii="Arial" w:eastAsia="Batang" w:hAnsi="Arial" w:cs="Arial"/>
          <w:b/>
          <w:sz w:val="19"/>
          <w:szCs w:val="19"/>
          <w:lang w:val="es-ES_tradnl"/>
        </w:rPr>
        <w:tab/>
        <w:t>OFRECIMIENTOS DE BIENES Y/O SERVICIOS EXTRANJEROS CON COMPONENTE NACIONAL</w:t>
      </w:r>
    </w:p>
    <w:p w14:paraId="76F90B44" w14:textId="77777777" w:rsidR="00843F6A" w:rsidRPr="00317F2F" w:rsidRDefault="00843F6A" w:rsidP="00843F6A">
      <w:pPr>
        <w:spacing w:after="160" w:line="259" w:lineRule="auto"/>
        <w:ind w:left="284"/>
        <w:jc w:val="both"/>
        <w:rPr>
          <w:rFonts w:ascii="Arial" w:hAnsi="Arial" w:cs="Arial"/>
          <w:sz w:val="19"/>
          <w:szCs w:val="19"/>
          <w:lang w:eastAsia="es-CO"/>
        </w:rPr>
      </w:pPr>
      <w:r w:rsidRPr="00317F2F">
        <w:rPr>
          <w:rFonts w:ascii="Arial" w:hAnsi="Arial" w:cs="Arial"/>
          <w:sz w:val="19"/>
          <w:szCs w:val="19"/>
          <w:lang w:eastAsia="es-CO"/>
        </w:rPr>
        <w:t>Este punto lo deben diligenciar los oferentes cuyos bienes y/o servicios sean ejecutados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842"/>
        <w:gridCol w:w="2010"/>
      </w:tblGrid>
      <w:tr w:rsidR="00843F6A" w:rsidRPr="00317F2F" w14:paraId="1175C18F" w14:textId="77777777" w:rsidTr="00AB0536">
        <w:trPr>
          <w:trHeight w:val="437"/>
          <w:jc w:val="center"/>
        </w:trPr>
        <w:tc>
          <w:tcPr>
            <w:tcW w:w="2124" w:type="dxa"/>
          </w:tcPr>
          <w:p w14:paraId="4B3228B6" w14:textId="77777777" w:rsidR="00843F6A" w:rsidRPr="00317F2F" w:rsidRDefault="00843F6A" w:rsidP="00AB0536">
            <w:pPr>
              <w:ind w:left="284"/>
              <w:contextualSpacing/>
              <w:jc w:val="both"/>
              <w:rPr>
                <w:rFonts w:ascii="Arial" w:hAnsi="Arial" w:cs="Arial"/>
                <w:sz w:val="19"/>
                <w:szCs w:val="19"/>
              </w:rPr>
            </w:pPr>
          </w:p>
        </w:tc>
        <w:tc>
          <w:tcPr>
            <w:tcW w:w="5869" w:type="dxa"/>
          </w:tcPr>
          <w:p w14:paraId="5E50B571" w14:textId="77777777" w:rsidR="00843F6A" w:rsidRPr="00317F2F" w:rsidRDefault="00843F6A" w:rsidP="00AB0536">
            <w:pPr>
              <w:ind w:left="284"/>
              <w:contextualSpacing/>
              <w:jc w:val="both"/>
              <w:rPr>
                <w:rFonts w:ascii="Arial" w:hAnsi="Arial" w:cs="Arial"/>
                <w:sz w:val="19"/>
                <w:szCs w:val="19"/>
              </w:rPr>
            </w:pPr>
          </w:p>
        </w:tc>
        <w:tc>
          <w:tcPr>
            <w:tcW w:w="2013" w:type="dxa"/>
          </w:tcPr>
          <w:p w14:paraId="594D9C65"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Marcar (X) según corresponda</w:t>
            </w:r>
          </w:p>
        </w:tc>
      </w:tr>
      <w:tr w:rsidR="00843F6A" w:rsidRPr="00317F2F" w14:paraId="730D7AD7" w14:textId="77777777" w:rsidTr="00AB0536">
        <w:trPr>
          <w:trHeight w:val="488"/>
          <w:jc w:val="center"/>
        </w:trPr>
        <w:tc>
          <w:tcPr>
            <w:tcW w:w="2124" w:type="dxa"/>
            <w:vAlign w:val="center"/>
          </w:tcPr>
          <w:p w14:paraId="6D8F4FE1"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rPr>
              <w:t>Por Componente Nacional</w:t>
            </w:r>
          </w:p>
        </w:tc>
        <w:tc>
          <w:tcPr>
            <w:tcW w:w="5869" w:type="dxa"/>
            <w:vAlign w:val="center"/>
          </w:tcPr>
          <w:p w14:paraId="2DF86F23"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eastAsia="es-CO"/>
              </w:rPr>
              <w:t>Cuando la incorporación de bienes y/o servicios es realizada mediante la vinculación de personas naturales o jurídicas que presten servicios profesionales, técnicos u operativos</w:t>
            </w:r>
          </w:p>
        </w:tc>
        <w:tc>
          <w:tcPr>
            <w:tcW w:w="2013" w:type="dxa"/>
            <w:vAlign w:val="center"/>
          </w:tcPr>
          <w:p w14:paraId="2ECC6A0F"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 xml:space="preserve">SI </w:t>
            </w:r>
            <w:r w:rsidRPr="00317F2F">
              <w:rPr>
                <w:rFonts w:ascii="Segoe UI Symbol" w:eastAsia="MS Gothic" w:hAnsi="Segoe UI Symbol" w:cs="Segoe UI Symbol"/>
                <w:sz w:val="19"/>
                <w:szCs w:val="19"/>
              </w:rPr>
              <w:t>☐</w:t>
            </w:r>
          </w:p>
        </w:tc>
      </w:tr>
      <w:tr w:rsidR="00843F6A" w:rsidRPr="00317F2F" w14:paraId="43A04498" w14:textId="77777777" w:rsidTr="00AB0536">
        <w:trPr>
          <w:trHeight w:val="856"/>
          <w:jc w:val="center"/>
        </w:trPr>
        <w:tc>
          <w:tcPr>
            <w:tcW w:w="2124" w:type="dxa"/>
            <w:vAlign w:val="center"/>
          </w:tcPr>
          <w:p w14:paraId="672E8F8D"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rPr>
              <w:t>En el Exterior</w:t>
            </w:r>
          </w:p>
        </w:tc>
        <w:tc>
          <w:tcPr>
            <w:tcW w:w="5869" w:type="dxa"/>
            <w:vAlign w:val="center"/>
          </w:tcPr>
          <w:p w14:paraId="00460166"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lang w:val="es-419" w:eastAsia="es-CO"/>
              </w:rPr>
              <w:t>Cuando la incorporación de bienes y/o servicios es realizada mediante la vinculación de personas naturales o jurídicas que presten servicios profesionales, técnicos u operativos extranjeras</w:t>
            </w:r>
          </w:p>
        </w:tc>
        <w:tc>
          <w:tcPr>
            <w:tcW w:w="2013" w:type="dxa"/>
            <w:vAlign w:val="center"/>
          </w:tcPr>
          <w:p w14:paraId="18B04C1F" w14:textId="77777777" w:rsidR="00843F6A" w:rsidRPr="00317F2F" w:rsidRDefault="00843F6A" w:rsidP="00AB0536">
            <w:pPr>
              <w:ind w:left="284"/>
              <w:contextualSpacing/>
              <w:jc w:val="both"/>
              <w:rPr>
                <w:rFonts w:ascii="Arial" w:hAnsi="Arial" w:cs="Arial"/>
                <w:sz w:val="19"/>
                <w:szCs w:val="19"/>
              </w:rPr>
            </w:pPr>
            <w:r w:rsidRPr="00317F2F">
              <w:rPr>
                <w:rFonts w:ascii="Arial" w:hAnsi="Arial" w:cs="Arial"/>
                <w:sz w:val="19"/>
                <w:szCs w:val="19"/>
              </w:rPr>
              <w:t xml:space="preserve">SI </w:t>
            </w:r>
            <w:r w:rsidRPr="00317F2F">
              <w:rPr>
                <w:rFonts w:ascii="Segoe UI Symbol" w:eastAsia="MS Gothic" w:hAnsi="Segoe UI Symbol" w:cs="Segoe UI Symbol"/>
                <w:sz w:val="19"/>
                <w:szCs w:val="19"/>
              </w:rPr>
              <w:t>☐</w:t>
            </w:r>
          </w:p>
          <w:p w14:paraId="3E64FF3B" w14:textId="77777777" w:rsidR="00843F6A" w:rsidRPr="00317F2F" w:rsidRDefault="00843F6A" w:rsidP="00AB0536">
            <w:pPr>
              <w:ind w:left="284"/>
              <w:contextualSpacing/>
              <w:jc w:val="both"/>
              <w:rPr>
                <w:rFonts w:ascii="Arial" w:hAnsi="Arial" w:cs="Arial"/>
                <w:sz w:val="19"/>
                <w:szCs w:val="19"/>
              </w:rPr>
            </w:pPr>
          </w:p>
        </w:tc>
      </w:tr>
    </w:tbl>
    <w:p w14:paraId="7674562E" w14:textId="77777777" w:rsidR="00843F6A" w:rsidRPr="00317F2F" w:rsidRDefault="00843F6A" w:rsidP="00843F6A">
      <w:pPr>
        <w:spacing w:after="160" w:line="259" w:lineRule="auto"/>
        <w:ind w:left="284"/>
        <w:jc w:val="both"/>
        <w:rPr>
          <w:rFonts w:ascii="Arial" w:eastAsia="Calibri" w:hAnsi="Arial"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7"/>
        <w:gridCol w:w="2449"/>
        <w:gridCol w:w="2217"/>
      </w:tblGrid>
      <w:tr w:rsidR="00843F6A" w:rsidRPr="00317F2F" w14:paraId="5601F3B1" w14:textId="77777777" w:rsidTr="00AB0536">
        <w:trPr>
          <w:trHeight w:val="504"/>
          <w:jc w:val="center"/>
        </w:trPr>
        <w:tc>
          <w:tcPr>
            <w:tcW w:w="5395" w:type="dxa"/>
            <w:vAlign w:val="center"/>
          </w:tcPr>
          <w:p w14:paraId="681B102E" w14:textId="77777777" w:rsidR="00843F6A" w:rsidRPr="00317F2F" w:rsidRDefault="00843F6A" w:rsidP="00AB0536">
            <w:pPr>
              <w:ind w:left="284"/>
              <w:contextualSpacing/>
              <w:jc w:val="both"/>
              <w:rPr>
                <w:rFonts w:ascii="Arial" w:eastAsia="MS Mincho" w:hAnsi="Arial" w:cs="Arial"/>
                <w:b/>
                <w:bCs/>
                <w:sz w:val="19"/>
                <w:szCs w:val="19"/>
                <w:lang w:val="es-419"/>
              </w:rPr>
            </w:pPr>
            <w:r w:rsidRPr="00317F2F">
              <w:rPr>
                <w:rFonts w:ascii="Arial" w:eastAsia="MS Mincho" w:hAnsi="Arial" w:cs="Arial"/>
                <w:b/>
                <w:bCs/>
                <w:sz w:val="19"/>
                <w:szCs w:val="19"/>
                <w:lang w:val="es-419"/>
              </w:rPr>
              <w:t>Porcentaje de los bienes y/o servicios de acuerdo con el desarrollo del proceso contractual.</w:t>
            </w:r>
          </w:p>
        </w:tc>
        <w:tc>
          <w:tcPr>
            <w:tcW w:w="2468" w:type="dxa"/>
            <w:vAlign w:val="center"/>
          </w:tcPr>
          <w:p w14:paraId="71489D15" w14:textId="77777777" w:rsidR="00843F6A" w:rsidRPr="00317F2F" w:rsidRDefault="00843F6A" w:rsidP="00AB0536">
            <w:pPr>
              <w:ind w:left="284"/>
              <w:contextualSpacing/>
              <w:jc w:val="both"/>
              <w:rPr>
                <w:rFonts w:ascii="Arial" w:eastAsia="MS Mincho" w:hAnsi="Arial" w:cs="Arial"/>
                <w:b/>
                <w:bCs/>
                <w:sz w:val="19"/>
                <w:szCs w:val="19"/>
                <w:lang w:val="es-419"/>
              </w:rPr>
            </w:pPr>
            <w:r w:rsidRPr="00317F2F">
              <w:rPr>
                <w:rFonts w:ascii="Arial" w:eastAsia="MS Mincho" w:hAnsi="Arial" w:cs="Arial"/>
                <w:b/>
                <w:bCs/>
                <w:sz w:val="19"/>
                <w:szCs w:val="19"/>
                <w:lang w:val="es-419"/>
              </w:rPr>
              <w:t>Certifico</w:t>
            </w:r>
          </w:p>
          <w:p w14:paraId="09BF2FCF" w14:textId="77777777" w:rsidR="00843F6A" w:rsidRPr="00317F2F" w:rsidRDefault="00843F6A" w:rsidP="00AB0536">
            <w:pPr>
              <w:ind w:left="284"/>
              <w:contextualSpacing/>
              <w:jc w:val="both"/>
              <w:rPr>
                <w:rFonts w:ascii="Arial" w:eastAsia="MS Mincho" w:hAnsi="Arial" w:cs="Arial"/>
                <w:b/>
                <w:bCs/>
                <w:sz w:val="19"/>
                <w:szCs w:val="19"/>
                <w:lang w:val="es-419"/>
              </w:rPr>
            </w:pPr>
            <w:r w:rsidRPr="00317F2F">
              <w:rPr>
                <w:rFonts w:ascii="Arial" w:eastAsia="MS Mincho" w:hAnsi="Arial" w:cs="Arial"/>
                <w:b/>
                <w:bCs/>
                <w:sz w:val="19"/>
                <w:szCs w:val="19"/>
                <w:lang w:val="es-419"/>
              </w:rPr>
              <w:t>Marcar con (x) donde corresponda</w:t>
            </w:r>
          </w:p>
        </w:tc>
        <w:tc>
          <w:tcPr>
            <w:tcW w:w="2231" w:type="dxa"/>
          </w:tcPr>
          <w:p w14:paraId="0699D160" w14:textId="77777777" w:rsidR="00843F6A" w:rsidRPr="00317F2F" w:rsidRDefault="00843F6A" w:rsidP="00AB0536">
            <w:pPr>
              <w:ind w:left="284"/>
              <w:contextualSpacing/>
              <w:jc w:val="both"/>
              <w:rPr>
                <w:rFonts w:ascii="Arial" w:eastAsia="MS Mincho" w:hAnsi="Arial" w:cs="Arial"/>
                <w:b/>
                <w:bCs/>
                <w:sz w:val="19"/>
                <w:szCs w:val="19"/>
                <w:lang w:val="es-419"/>
              </w:rPr>
            </w:pPr>
            <w:r w:rsidRPr="00317F2F">
              <w:rPr>
                <w:rFonts w:ascii="Arial" w:eastAsia="MS Mincho" w:hAnsi="Arial" w:cs="Arial"/>
                <w:b/>
                <w:bCs/>
                <w:sz w:val="19"/>
                <w:szCs w:val="19"/>
                <w:lang w:val="es-419"/>
              </w:rPr>
              <w:t>Puntaje determinado según pliego de condiciones</w:t>
            </w:r>
          </w:p>
        </w:tc>
      </w:tr>
      <w:tr w:rsidR="00843F6A" w:rsidRPr="00317F2F" w14:paraId="46426D0E" w14:textId="77777777" w:rsidTr="00AB0536">
        <w:trPr>
          <w:trHeight w:val="359"/>
          <w:jc w:val="center"/>
        </w:trPr>
        <w:tc>
          <w:tcPr>
            <w:tcW w:w="5395" w:type="dxa"/>
            <w:vAlign w:val="center"/>
          </w:tcPr>
          <w:p w14:paraId="23EEA066"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468" w:type="dxa"/>
            <w:vAlign w:val="center"/>
          </w:tcPr>
          <w:p w14:paraId="148C2D64"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231" w:type="dxa"/>
            <w:vAlign w:val="center"/>
          </w:tcPr>
          <w:p w14:paraId="60B621FA"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r w:rsidR="00843F6A" w:rsidRPr="00317F2F" w14:paraId="64953447" w14:textId="77777777" w:rsidTr="00AB0536">
        <w:trPr>
          <w:trHeight w:val="328"/>
          <w:jc w:val="center"/>
        </w:trPr>
        <w:tc>
          <w:tcPr>
            <w:tcW w:w="5395" w:type="dxa"/>
            <w:vAlign w:val="center"/>
          </w:tcPr>
          <w:p w14:paraId="7D5E87E0"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468" w:type="dxa"/>
            <w:vAlign w:val="center"/>
          </w:tcPr>
          <w:p w14:paraId="2E8F9BC1"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231" w:type="dxa"/>
            <w:vAlign w:val="center"/>
          </w:tcPr>
          <w:p w14:paraId="56570CDC"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r w:rsidR="00843F6A" w:rsidRPr="00317F2F" w14:paraId="661150FF" w14:textId="77777777" w:rsidTr="00AB0536">
        <w:trPr>
          <w:trHeight w:val="345"/>
          <w:jc w:val="center"/>
        </w:trPr>
        <w:tc>
          <w:tcPr>
            <w:tcW w:w="5395" w:type="dxa"/>
            <w:vAlign w:val="center"/>
          </w:tcPr>
          <w:p w14:paraId="4B037843"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u w:val="single"/>
              </w:rPr>
              <w:t>Haga clic o pulse aquí para escribir texto</w:t>
            </w:r>
            <w:r w:rsidRPr="00317F2F">
              <w:rPr>
                <w:rFonts w:ascii="Arial" w:eastAsia="Calibri" w:hAnsi="Arial" w:cs="Arial"/>
                <w:color w:val="000000"/>
                <w:sz w:val="19"/>
                <w:szCs w:val="19"/>
              </w:rPr>
              <w:t>.</w:t>
            </w:r>
          </w:p>
        </w:tc>
        <w:tc>
          <w:tcPr>
            <w:tcW w:w="2468" w:type="dxa"/>
            <w:vAlign w:val="center"/>
          </w:tcPr>
          <w:p w14:paraId="5F296E77"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Segoe UI Symbol" w:eastAsia="MS Gothic" w:hAnsi="Segoe UI Symbol" w:cs="Segoe UI Symbol"/>
                <w:color w:val="000000"/>
                <w:sz w:val="19"/>
                <w:szCs w:val="19"/>
              </w:rPr>
              <w:t>☐</w:t>
            </w:r>
          </w:p>
        </w:tc>
        <w:tc>
          <w:tcPr>
            <w:tcW w:w="2231" w:type="dxa"/>
            <w:vAlign w:val="center"/>
          </w:tcPr>
          <w:p w14:paraId="537FBA0C" w14:textId="77777777" w:rsidR="00843F6A" w:rsidRPr="00317F2F" w:rsidRDefault="00843F6A" w:rsidP="00AB0536">
            <w:pPr>
              <w:ind w:left="284"/>
              <w:contextualSpacing/>
              <w:jc w:val="both"/>
              <w:rPr>
                <w:rFonts w:ascii="Arial" w:eastAsia="MS Mincho" w:hAnsi="Arial" w:cs="Arial"/>
                <w:color w:val="000000"/>
                <w:sz w:val="19"/>
                <w:szCs w:val="19"/>
                <w:lang w:val="es-419"/>
              </w:rPr>
            </w:pPr>
            <w:r w:rsidRPr="00317F2F">
              <w:rPr>
                <w:rFonts w:ascii="Arial" w:eastAsia="Calibri" w:hAnsi="Arial" w:cs="Arial"/>
                <w:color w:val="FF5B5B"/>
                <w:sz w:val="19"/>
                <w:szCs w:val="19"/>
              </w:rPr>
              <w:t>%.</w:t>
            </w:r>
          </w:p>
        </w:tc>
      </w:tr>
    </w:tbl>
    <w:p w14:paraId="415D4364" w14:textId="77777777" w:rsidR="00843F6A" w:rsidRPr="00317F2F" w:rsidRDefault="00843F6A" w:rsidP="00843F6A">
      <w:pPr>
        <w:jc w:val="both"/>
        <w:rPr>
          <w:rFonts w:ascii="Arial" w:hAnsi="Arial" w:cs="Arial"/>
          <w:b/>
          <w:sz w:val="19"/>
          <w:szCs w:val="19"/>
        </w:rPr>
      </w:pPr>
    </w:p>
    <w:p w14:paraId="31EF3DBA" w14:textId="77777777" w:rsidR="00843F6A" w:rsidRPr="00317F2F" w:rsidRDefault="00843F6A" w:rsidP="00843F6A">
      <w:pPr>
        <w:ind w:left="284" w:right="299"/>
        <w:jc w:val="both"/>
        <w:rPr>
          <w:rFonts w:ascii="Arial" w:hAnsi="Arial" w:cs="Arial"/>
          <w:b/>
          <w:sz w:val="19"/>
          <w:szCs w:val="19"/>
        </w:rPr>
      </w:pPr>
      <w:r w:rsidRPr="00317F2F">
        <w:rPr>
          <w:rFonts w:ascii="Arial" w:hAnsi="Arial" w:cs="Arial"/>
          <w:b/>
          <w:sz w:val="19"/>
          <w:szCs w:val="19"/>
        </w:rPr>
        <w:t>Nota 1</w:t>
      </w:r>
      <w:r w:rsidRPr="00317F2F">
        <w:rPr>
          <w:rFonts w:ascii="Arial" w:hAnsi="Arial" w:cs="Arial"/>
          <w:sz w:val="19"/>
          <w:szCs w:val="19"/>
        </w:rPr>
        <w:t xml:space="preserve">: los oferentes que demuestren el cumplimiento de cualquiera de las situaciones y condiciones exigidas en el Numeral 2 del presente obtendrán la asignación puntaje de acuerdo a lo descrito en el numeral 3 del formulario </w:t>
      </w:r>
      <w:r w:rsidRPr="00317F2F">
        <w:rPr>
          <w:rFonts w:ascii="Arial" w:hAnsi="Arial" w:cs="Arial"/>
          <w:b/>
          <w:sz w:val="19"/>
          <w:szCs w:val="19"/>
        </w:rPr>
        <w:t xml:space="preserve">FACTORES DE VERIFICACIÓN Y PONDERACIÓN </w:t>
      </w:r>
    </w:p>
    <w:p w14:paraId="421FDFB6" w14:textId="77777777" w:rsidR="00843F6A" w:rsidRPr="00317F2F" w:rsidRDefault="00843F6A" w:rsidP="00843F6A">
      <w:pPr>
        <w:ind w:left="284" w:right="299"/>
        <w:contextualSpacing/>
        <w:jc w:val="both"/>
        <w:rPr>
          <w:rFonts w:ascii="Arial" w:hAnsi="Arial" w:cs="Arial"/>
          <w:sz w:val="19"/>
          <w:szCs w:val="19"/>
          <w:lang w:eastAsia="es-CO"/>
        </w:rPr>
      </w:pPr>
      <w:r w:rsidRPr="00317F2F">
        <w:rPr>
          <w:rFonts w:ascii="Arial" w:hAnsi="Arial" w:cs="Arial"/>
          <w:b/>
          <w:sz w:val="19"/>
          <w:szCs w:val="19"/>
          <w:lang w:eastAsia="es-CO"/>
        </w:rPr>
        <w:t>Nota 2</w:t>
      </w:r>
      <w:r w:rsidRPr="00317F2F">
        <w:rPr>
          <w:rFonts w:ascii="Arial" w:hAnsi="Arial" w:cs="Arial"/>
          <w:sz w:val="19"/>
          <w:szCs w:val="19"/>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BD62C79" w14:textId="77777777" w:rsidR="00843F6A" w:rsidRPr="00317F2F" w:rsidRDefault="00843F6A" w:rsidP="00843F6A">
      <w:pPr>
        <w:spacing w:after="160" w:line="259" w:lineRule="auto"/>
        <w:ind w:left="284" w:right="299"/>
        <w:jc w:val="both"/>
        <w:rPr>
          <w:rFonts w:ascii="Arial" w:hAnsi="Arial" w:cs="Arial"/>
          <w:sz w:val="19"/>
          <w:szCs w:val="19"/>
          <w:lang w:eastAsia="es-CO"/>
        </w:rPr>
      </w:pPr>
      <w:r w:rsidRPr="00317F2F">
        <w:rPr>
          <w:rFonts w:ascii="Arial" w:hAnsi="Arial" w:cs="Arial"/>
          <w:b/>
          <w:sz w:val="19"/>
          <w:szCs w:val="19"/>
          <w:lang w:eastAsia="es-CO"/>
        </w:rPr>
        <w:t>Nota 3</w:t>
      </w:r>
      <w:r w:rsidRPr="00317F2F">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14:paraId="4274F240" w14:textId="77777777" w:rsidR="00843F6A" w:rsidRDefault="00843F6A" w:rsidP="00843F6A">
      <w:pPr>
        <w:spacing w:after="160" w:line="259" w:lineRule="auto"/>
        <w:ind w:left="284" w:right="299"/>
        <w:jc w:val="both"/>
        <w:rPr>
          <w:rFonts w:ascii="Arial" w:hAnsi="Arial" w:cs="Arial"/>
          <w:sz w:val="20"/>
          <w:szCs w:val="20"/>
          <w:lang w:eastAsia="es-CO"/>
        </w:rPr>
      </w:pPr>
      <w:r>
        <w:rPr>
          <w:rFonts w:ascii="Arial" w:hAnsi="Arial" w:cs="Arial"/>
          <w:sz w:val="20"/>
          <w:szCs w:val="20"/>
          <w:lang w:eastAsia="es-CO"/>
        </w:rPr>
        <w:t>El proponente</w:t>
      </w:r>
    </w:p>
    <w:p w14:paraId="26EC42A0" w14:textId="77777777" w:rsidR="00C4685B" w:rsidRDefault="00C4685B" w:rsidP="00843F6A">
      <w:pPr>
        <w:spacing w:after="160" w:line="259" w:lineRule="auto"/>
        <w:ind w:left="284" w:right="299"/>
        <w:jc w:val="both"/>
        <w:rPr>
          <w:rFonts w:ascii="Arial" w:hAnsi="Arial" w:cs="Arial"/>
          <w:sz w:val="20"/>
          <w:szCs w:val="20"/>
          <w:lang w:eastAsia="es-CO"/>
        </w:rPr>
      </w:pPr>
    </w:p>
    <w:p w14:paraId="1B7E685B" w14:textId="77777777" w:rsidR="00843F6A" w:rsidRPr="003B7D9F" w:rsidRDefault="00843F6A" w:rsidP="00843F6A">
      <w:pPr>
        <w:ind w:left="284" w:right="299"/>
        <w:jc w:val="both"/>
        <w:rPr>
          <w:rFonts w:ascii="Arial" w:hAnsi="Arial" w:cs="Arial"/>
          <w:sz w:val="20"/>
          <w:szCs w:val="20"/>
          <w:lang w:eastAsia="es-CO"/>
        </w:rPr>
      </w:pPr>
      <w:r w:rsidRPr="003B7D9F">
        <w:rPr>
          <w:rFonts w:ascii="Arial" w:hAnsi="Arial" w:cs="Arial"/>
          <w:sz w:val="20"/>
          <w:szCs w:val="20"/>
          <w:lang w:eastAsia="es-CO"/>
        </w:rPr>
        <w:t>______________________________________________</w:t>
      </w:r>
    </w:p>
    <w:p w14:paraId="5B761C23" w14:textId="77777777" w:rsidR="00843F6A" w:rsidRPr="003B7D9F" w:rsidRDefault="00843F6A" w:rsidP="00843F6A">
      <w:pPr>
        <w:ind w:left="284" w:right="299"/>
        <w:rPr>
          <w:rFonts w:ascii="Arial" w:hAnsi="Arial" w:cs="Arial"/>
          <w:sz w:val="20"/>
          <w:szCs w:val="20"/>
        </w:rPr>
      </w:pPr>
      <w:r w:rsidRPr="003B7D9F">
        <w:rPr>
          <w:rFonts w:ascii="Arial" w:hAnsi="Arial" w:cs="Arial"/>
          <w:sz w:val="20"/>
          <w:szCs w:val="20"/>
        </w:rPr>
        <w:t xml:space="preserve">Firma del representante legal del proponente </w:t>
      </w:r>
    </w:p>
    <w:p w14:paraId="5D224394" w14:textId="77777777" w:rsidR="00843F6A" w:rsidRPr="003B7D9F" w:rsidRDefault="00843F6A" w:rsidP="00843F6A">
      <w:pPr>
        <w:ind w:left="284" w:right="299"/>
        <w:contextualSpacing/>
        <w:rPr>
          <w:rFonts w:ascii="Arial" w:hAnsi="Arial" w:cs="Arial"/>
          <w:sz w:val="20"/>
          <w:szCs w:val="20"/>
          <w:lang w:eastAsia="es-CO"/>
        </w:rPr>
      </w:pPr>
      <w:r w:rsidRPr="003B7D9F">
        <w:rPr>
          <w:rFonts w:ascii="Arial" w:hAnsi="Arial" w:cs="Arial"/>
          <w:sz w:val="20"/>
          <w:szCs w:val="20"/>
          <w:lang w:eastAsia="es-CO"/>
        </w:rPr>
        <w:t xml:space="preserve">Nombre o razón social del oferente: </w:t>
      </w:r>
      <w:r w:rsidRPr="003B7D9F">
        <w:rPr>
          <w:rFonts w:ascii="Arial" w:eastAsia="Calibri" w:hAnsi="Arial" w:cs="Arial"/>
          <w:color w:val="FF8F8F"/>
          <w:sz w:val="20"/>
          <w:szCs w:val="20"/>
          <w:u w:val="single"/>
        </w:rPr>
        <w:t>Diligenciar el nombre completo del proponente</w:t>
      </w:r>
    </w:p>
    <w:p w14:paraId="06876EF1" w14:textId="77777777" w:rsidR="00843F6A" w:rsidRPr="003B7D9F" w:rsidRDefault="00843F6A" w:rsidP="00843F6A">
      <w:pPr>
        <w:ind w:left="284" w:right="299"/>
        <w:contextualSpacing/>
        <w:rPr>
          <w:rFonts w:ascii="Arial" w:hAnsi="Arial" w:cs="Arial"/>
          <w:color w:val="000000"/>
          <w:sz w:val="20"/>
          <w:szCs w:val="20"/>
        </w:rPr>
      </w:pPr>
      <w:r w:rsidRPr="003B7D9F">
        <w:rPr>
          <w:rFonts w:ascii="Arial" w:hAnsi="Arial" w:cs="Arial"/>
          <w:sz w:val="20"/>
          <w:szCs w:val="20"/>
          <w:lang w:eastAsia="es-CO"/>
        </w:rPr>
        <w:t xml:space="preserve">Identificación (NIT </w:t>
      </w:r>
      <w:r w:rsidRPr="003B7D9F">
        <w:rPr>
          <w:rFonts w:ascii="Segoe UI Symbol" w:eastAsia="MS Gothic" w:hAnsi="Segoe UI Symbol" w:cs="Segoe UI Symbol"/>
          <w:sz w:val="20"/>
          <w:szCs w:val="20"/>
          <w:lang w:eastAsia="es-CO"/>
        </w:rPr>
        <w:t>☐</w:t>
      </w:r>
      <w:r w:rsidRPr="003B7D9F">
        <w:rPr>
          <w:rFonts w:ascii="Arial" w:hAnsi="Arial" w:cs="Arial"/>
          <w:sz w:val="20"/>
          <w:szCs w:val="20"/>
          <w:lang w:eastAsia="es-CO"/>
        </w:rPr>
        <w:t xml:space="preserve"> C.C </w:t>
      </w:r>
      <w:proofErr w:type="gramStart"/>
      <w:r w:rsidRPr="003B7D9F">
        <w:rPr>
          <w:rFonts w:ascii="Segoe UI Symbol" w:eastAsia="MS Gothic" w:hAnsi="Segoe UI Symbol" w:cs="Segoe UI Symbol"/>
          <w:sz w:val="20"/>
          <w:szCs w:val="20"/>
          <w:lang w:eastAsia="es-CO"/>
        </w:rPr>
        <w:t>☐</w:t>
      </w:r>
      <w:r w:rsidRPr="003B7D9F">
        <w:rPr>
          <w:rFonts w:ascii="Arial" w:hAnsi="Arial" w:cs="Arial"/>
          <w:sz w:val="20"/>
          <w:szCs w:val="20"/>
          <w:lang w:eastAsia="es-CO"/>
        </w:rPr>
        <w:t xml:space="preserve">  C.E</w:t>
      </w:r>
      <w:proofErr w:type="gramEnd"/>
      <w:r w:rsidRPr="003B7D9F">
        <w:rPr>
          <w:rFonts w:ascii="Arial" w:hAnsi="Arial" w:cs="Arial"/>
          <w:sz w:val="20"/>
          <w:szCs w:val="20"/>
          <w:lang w:eastAsia="es-CO"/>
        </w:rPr>
        <w:t xml:space="preserve"> </w:t>
      </w:r>
      <w:r w:rsidRPr="003B7D9F">
        <w:rPr>
          <w:rFonts w:ascii="Segoe UI Symbol" w:eastAsia="MS Gothic" w:hAnsi="Segoe UI Symbol" w:cs="Segoe UI Symbol"/>
          <w:sz w:val="20"/>
          <w:szCs w:val="20"/>
          <w:lang w:eastAsia="es-CO"/>
        </w:rPr>
        <w:t>☐</w:t>
      </w:r>
      <w:r w:rsidRPr="003B7D9F">
        <w:rPr>
          <w:rFonts w:ascii="Arial" w:hAnsi="Arial" w:cs="Arial"/>
          <w:sz w:val="20"/>
          <w:szCs w:val="20"/>
          <w:lang w:eastAsia="es-CO"/>
        </w:rPr>
        <w:t>)</w:t>
      </w:r>
      <w:r w:rsidRPr="003B7D9F">
        <w:rPr>
          <w:rFonts w:ascii="Arial" w:hAnsi="Arial" w:cs="Arial"/>
          <w:color w:val="000000"/>
          <w:sz w:val="20"/>
          <w:szCs w:val="20"/>
        </w:rPr>
        <w:t xml:space="preserve">: </w:t>
      </w:r>
      <w:r w:rsidRPr="003B7D9F">
        <w:rPr>
          <w:rFonts w:ascii="Arial" w:eastAsia="Calibri" w:hAnsi="Arial" w:cs="Arial"/>
          <w:color w:val="FF8F8F"/>
          <w:sz w:val="20"/>
          <w:szCs w:val="20"/>
          <w:u w:val="single"/>
        </w:rPr>
        <w:t>Diligenciar la identificación del proponente</w:t>
      </w:r>
    </w:p>
    <w:p w14:paraId="14B7D5CA" w14:textId="77777777" w:rsidR="00843F6A" w:rsidRPr="003B7D9F" w:rsidRDefault="00843F6A" w:rsidP="00843F6A">
      <w:pPr>
        <w:ind w:left="284" w:right="299"/>
        <w:contextualSpacing/>
        <w:rPr>
          <w:rFonts w:ascii="Arial" w:hAnsi="Arial" w:cs="Arial"/>
          <w:color w:val="000000"/>
          <w:sz w:val="20"/>
          <w:szCs w:val="20"/>
        </w:rPr>
      </w:pPr>
      <w:r w:rsidRPr="003B7D9F">
        <w:rPr>
          <w:rFonts w:ascii="Arial" w:hAnsi="Arial" w:cs="Arial"/>
          <w:sz w:val="20"/>
          <w:szCs w:val="20"/>
          <w:lang w:eastAsia="es-CO"/>
        </w:rPr>
        <w:t>Nombre Representante Legal</w:t>
      </w:r>
      <w:r w:rsidRPr="003B7D9F">
        <w:rPr>
          <w:rFonts w:ascii="Arial" w:hAnsi="Arial" w:cs="Arial"/>
          <w:color w:val="000000"/>
          <w:sz w:val="20"/>
          <w:szCs w:val="20"/>
        </w:rPr>
        <w:t xml:space="preserve">: </w:t>
      </w:r>
      <w:r w:rsidRPr="003B7D9F">
        <w:rPr>
          <w:rFonts w:ascii="Arial" w:eastAsia="Calibri" w:hAnsi="Arial" w:cs="Arial"/>
          <w:color w:val="FF8F8F"/>
          <w:sz w:val="20"/>
          <w:szCs w:val="20"/>
          <w:u w:val="single"/>
        </w:rPr>
        <w:t>Diligenciar el nombre completo del representante legal</w:t>
      </w:r>
    </w:p>
    <w:p w14:paraId="6B916FBC" w14:textId="77777777" w:rsidR="00843F6A" w:rsidRPr="003B7D9F" w:rsidRDefault="00843F6A" w:rsidP="00843F6A">
      <w:pPr>
        <w:ind w:left="284" w:right="299"/>
        <w:rPr>
          <w:rFonts w:ascii="Arial" w:hAnsi="Arial" w:cs="Arial"/>
          <w:color w:val="000000"/>
          <w:sz w:val="20"/>
          <w:szCs w:val="20"/>
        </w:rPr>
      </w:pPr>
      <w:r w:rsidRPr="003B7D9F">
        <w:rPr>
          <w:rFonts w:ascii="Arial" w:hAnsi="Arial" w:cs="Arial"/>
          <w:color w:val="000000"/>
          <w:sz w:val="20"/>
          <w:szCs w:val="20"/>
        </w:rPr>
        <w:t xml:space="preserve">Identificación (C.C </w:t>
      </w:r>
      <w:proofErr w:type="gramStart"/>
      <w:r w:rsidRPr="003B7D9F">
        <w:rPr>
          <w:rFonts w:ascii="Segoe UI Symbol" w:eastAsia="MS Gothic" w:hAnsi="Segoe UI Symbol" w:cs="Segoe UI Symbol"/>
          <w:sz w:val="20"/>
          <w:szCs w:val="20"/>
          <w:lang w:eastAsia="es-CO"/>
        </w:rPr>
        <w:t>☐</w:t>
      </w:r>
      <w:r w:rsidRPr="003B7D9F">
        <w:rPr>
          <w:rFonts w:ascii="Arial" w:hAnsi="Arial" w:cs="Arial"/>
          <w:color w:val="000000"/>
          <w:sz w:val="20"/>
          <w:szCs w:val="20"/>
        </w:rPr>
        <w:t xml:space="preserve">  C.E.</w:t>
      </w:r>
      <w:proofErr w:type="gramEnd"/>
      <w:r w:rsidRPr="003B7D9F">
        <w:rPr>
          <w:rFonts w:ascii="Arial" w:hAnsi="Arial" w:cs="Arial"/>
          <w:sz w:val="20"/>
          <w:szCs w:val="20"/>
          <w:lang w:eastAsia="es-CO"/>
        </w:rPr>
        <w:t xml:space="preserve"> </w:t>
      </w:r>
      <w:r w:rsidRPr="003B7D9F">
        <w:rPr>
          <w:rFonts w:ascii="Segoe UI Symbol" w:eastAsia="MS Gothic" w:hAnsi="Segoe UI Symbol" w:cs="Segoe UI Symbol"/>
          <w:sz w:val="20"/>
          <w:szCs w:val="20"/>
          <w:lang w:eastAsia="es-CO"/>
        </w:rPr>
        <w:t>☐</w:t>
      </w:r>
      <w:r w:rsidRPr="003B7D9F">
        <w:rPr>
          <w:rFonts w:ascii="Arial" w:hAnsi="Arial" w:cs="Arial"/>
          <w:sz w:val="20"/>
          <w:szCs w:val="20"/>
          <w:lang w:eastAsia="es-CO"/>
        </w:rPr>
        <w:t xml:space="preserve">) </w:t>
      </w:r>
      <w:r w:rsidRPr="003B7D9F">
        <w:rPr>
          <w:rFonts w:ascii="Arial" w:eastAsia="Calibri" w:hAnsi="Arial" w:cs="Arial"/>
          <w:color w:val="FF8F8F"/>
          <w:sz w:val="20"/>
          <w:szCs w:val="20"/>
          <w:u w:val="single"/>
        </w:rPr>
        <w:t>Diligenciar el documento de identificación del representante legal</w:t>
      </w:r>
    </w:p>
    <w:p w14:paraId="457878D5" w14:textId="77777777" w:rsidR="00843F6A" w:rsidRPr="00317F2F" w:rsidRDefault="00843F6A" w:rsidP="00843F6A">
      <w:pPr>
        <w:ind w:left="284" w:right="299"/>
        <w:rPr>
          <w:rFonts w:ascii="Arial" w:hAnsi="Arial" w:cs="Arial"/>
          <w:color w:val="000000"/>
          <w:sz w:val="20"/>
          <w:szCs w:val="20"/>
        </w:rPr>
      </w:pPr>
      <w:r w:rsidRPr="003B7D9F">
        <w:rPr>
          <w:rFonts w:ascii="Arial" w:hAnsi="Arial" w:cs="Arial"/>
          <w:color w:val="000000"/>
          <w:sz w:val="20"/>
          <w:szCs w:val="20"/>
        </w:rPr>
        <w:t xml:space="preserve">Dirección: </w:t>
      </w:r>
      <w:r w:rsidRPr="003B7D9F">
        <w:rPr>
          <w:rFonts w:ascii="Arial" w:eastAsia="Calibri" w:hAnsi="Arial" w:cs="Arial"/>
          <w:color w:val="FF8F8F"/>
          <w:sz w:val="20"/>
          <w:szCs w:val="20"/>
          <w:u w:val="single"/>
        </w:rPr>
        <w:t>Diligenciar la dirección del proveedor</w:t>
      </w:r>
    </w:p>
    <w:p w14:paraId="4393EEF7" w14:textId="57706AC0" w:rsidR="0098595E" w:rsidRDefault="00997EE2" w:rsidP="00872BD9">
      <w:pPr>
        <w:pStyle w:val="Sinespaciado1"/>
        <w:jc w:val="center"/>
        <w:rPr>
          <w:lang w:val="es-419"/>
        </w:rPr>
      </w:pPr>
      <w:r>
        <w:rPr>
          <w:lang w:val="es-419"/>
        </w:rPr>
        <w:t xml:space="preserve">    </w:t>
      </w:r>
    </w:p>
    <w:p w14:paraId="3C9BE71F" w14:textId="77777777" w:rsidR="00F22B37" w:rsidRDefault="00F22B37" w:rsidP="00872BD9">
      <w:pPr>
        <w:pStyle w:val="Sinespaciado1"/>
        <w:jc w:val="center"/>
        <w:rPr>
          <w:lang w:val="es-419"/>
        </w:rPr>
      </w:pPr>
    </w:p>
    <w:p w14:paraId="1D459F6C" w14:textId="77777777" w:rsidR="00F22B37" w:rsidRDefault="00F22B37" w:rsidP="00872BD9">
      <w:pPr>
        <w:pStyle w:val="Sinespaciado1"/>
        <w:jc w:val="center"/>
        <w:rPr>
          <w:lang w:val="es-419"/>
        </w:rPr>
      </w:pPr>
    </w:p>
    <w:p w14:paraId="30B49D5E" w14:textId="2F5DC76E" w:rsidR="00DD450E" w:rsidRDefault="00763530" w:rsidP="006F71FA">
      <w:pPr>
        <w:pStyle w:val="Sinespaciado1"/>
        <w:jc w:val="center"/>
        <w:rPr>
          <w:rFonts w:ascii="Arial" w:hAnsi="Arial" w:cs="Arial"/>
          <w:b/>
          <w:sz w:val="20"/>
          <w:szCs w:val="22"/>
        </w:rPr>
      </w:pPr>
      <w:r>
        <w:rPr>
          <w:rFonts w:ascii="Arial" w:hAnsi="Arial" w:cs="Arial"/>
          <w:b/>
          <w:sz w:val="20"/>
          <w:szCs w:val="22"/>
        </w:rPr>
        <w:t>FORMULARIO No. 1</w:t>
      </w:r>
      <w:r w:rsidR="0025546C">
        <w:rPr>
          <w:rFonts w:ascii="Arial" w:hAnsi="Arial" w:cs="Arial"/>
          <w:b/>
          <w:sz w:val="20"/>
          <w:szCs w:val="22"/>
        </w:rPr>
        <w:t>5</w:t>
      </w:r>
    </w:p>
    <w:p w14:paraId="5C66EAB4" w14:textId="77777777" w:rsidR="00C22BFD" w:rsidRDefault="00C22BFD" w:rsidP="006F71FA">
      <w:pPr>
        <w:pStyle w:val="Sinespaciado1"/>
        <w:jc w:val="center"/>
        <w:rPr>
          <w:lang w:val="es-419"/>
        </w:rPr>
      </w:pPr>
    </w:p>
    <w:p w14:paraId="187B6620" w14:textId="751D6F2A" w:rsidR="00DD450E" w:rsidRPr="00A41793" w:rsidRDefault="00DD450E" w:rsidP="006F71FA">
      <w:pPr>
        <w:pStyle w:val="Sinespaciado1"/>
        <w:jc w:val="center"/>
        <w:rPr>
          <w:sz w:val="4"/>
          <w:lang w:val="es-419"/>
        </w:rPr>
      </w:pPr>
    </w:p>
    <w:p w14:paraId="123144F2" w14:textId="77777777" w:rsidR="00DD450E" w:rsidRPr="00540943" w:rsidRDefault="00DD450E" w:rsidP="00DD450E">
      <w:pPr>
        <w:spacing w:line="259" w:lineRule="auto"/>
        <w:jc w:val="center"/>
        <w:rPr>
          <w:rFonts w:ascii="Arial" w:eastAsia="Calibri" w:hAnsi="Arial" w:cs="Arial"/>
          <w:b/>
          <w:bCs/>
          <w:sz w:val="20"/>
          <w:szCs w:val="20"/>
          <w:lang w:eastAsia="en-US"/>
        </w:rPr>
      </w:pPr>
      <w:r w:rsidRPr="00540943">
        <w:rPr>
          <w:rFonts w:ascii="Arial" w:hAnsi="Arial" w:cs="Arial"/>
          <w:b/>
          <w:bCs/>
          <w:sz w:val="20"/>
          <w:szCs w:val="20"/>
        </w:rPr>
        <w:t xml:space="preserve">FORMULARIO </w:t>
      </w:r>
      <w:r w:rsidRPr="00540943">
        <w:rPr>
          <w:rFonts w:ascii="Arial" w:eastAsia="Calibri" w:hAnsi="Arial" w:cs="Arial"/>
          <w:b/>
          <w:bCs/>
          <w:sz w:val="20"/>
          <w:szCs w:val="20"/>
          <w:lang w:eastAsia="en-US"/>
        </w:rPr>
        <w:t>SISTEMA DE GESTIÓN DE LA SEGURIDAD Y SALUD EN EL TRABAJO</w:t>
      </w:r>
    </w:p>
    <w:p w14:paraId="072EB6C8" w14:textId="77777777" w:rsidR="00DD450E" w:rsidRDefault="00DD450E" w:rsidP="00DD450E">
      <w:pPr>
        <w:ind w:left="426" w:right="270"/>
        <w:jc w:val="center"/>
        <w:rPr>
          <w:rFonts w:ascii="Arial" w:eastAsia="Arial" w:hAnsi="Arial" w:cs="Arial"/>
          <w:b/>
          <w:color w:val="000000"/>
          <w:sz w:val="20"/>
          <w:szCs w:val="20"/>
        </w:rPr>
      </w:pPr>
    </w:p>
    <w:p w14:paraId="2626D958" w14:textId="77777777" w:rsidR="00DD450E" w:rsidRPr="002E3CFB" w:rsidRDefault="00DD450E" w:rsidP="0098595E">
      <w:pPr>
        <w:ind w:left="142" w:right="170"/>
        <w:jc w:val="both"/>
        <w:rPr>
          <w:rFonts w:ascii="Arial" w:hAnsi="Arial" w:cs="Arial"/>
          <w:sz w:val="20"/>
          <w:szCs w:val="20"/>
        </w:rPr>
      </w:pPr>
      <w:r w:rsidRPr="002E3CFB">
        <w:rPr>
          <w:rFonts w:ascii="Arial" w:hAnsi="Arial" w:cs="Arial"/>
          <w:color w:val="FF8F8F"/>
          <w:sz w:val="20"/>
          <w:szCs w:val="20"/>
          <w:u w:val="single"/>
        </w:rPr>
        <w:t>Ciudad</w:t>
      </w:r>
      <w:r w:rsidRPr="002E3CFB">
        <w:rPr>
          <w:rFonts w:ascii="Arial" w:hAnsi="Arial" w:cs="Arial"/>
          <w:sz w:val="20"/>
          <w:szCs w:val="20"/>
        </w:rPr>
        <w:t xml:space="preserve">, </w:t>
      </w:r>
      <w:r w:rsidRPr="002E3CFB">
        <w:rPr>
          <w:rFonts w:ascii="Arial" w:hAnsi="Arial" w:cs="Arial"/>
          <w:color w:val="FF8F8F"/>
          <w:sz w:val="20"/>
          <w:szCs w:val="20"/>
        </w:rPr>
        <w:t>seleccionar la fecha.</w:t>
      </w:r>
    </w:p>
    <w:p w14:paraId="3B6CD1C5" w14:textId="77777777" w:rsidR="00DD450E" w:rsidRDefault="00DD450E" w:rsidP="0098595E">
      <w:pPr>
        <w:ind w:left="142" w:right="170"/>
        <w:jc w:val="both"/>
        <w:rPr>
          <w:rFonts w:ascii="Arial" w:hAnsi="Arial" w:cs="Arial"/>
          <w:sz w:val="20"/>
          <w:szCs w:val="20"/>
        </w:rPr>
      </w:pPr>
    </w:p>
    <w:p w14:paraId="58B8535F" w14:textId="77777777" w:rsidR="00DD450E" w:rsidRPr="002E3CFB" w:rsidRDefault="00DD450E" w:rsidP="0098595E">
      <w:pPr>
        <w:ind w:left="142" w:right="170"/>
        <w:jc w:val="both"/>
        <w:rPr>
          <w:rFonts w:ascii="Arial" w:hAnsi="Arial" w:cs="Arial"/>
          <w:sz w:val="20"/>
          <w:szCs w:val="20"/>
        </w:rPr>
      </w:pPr>
      <w:r w:rsidRPr="002E3CFB">
        <w:rPr>
          <w:rFonts w:ascii="Arial" w:hAnsi="Arial" w:cs="Arial"/>
          <w:sz w:val="20"/>
          <w:szCs w:val="20"/>
        </w:rPr>
        <w:t>Señores.</w:t>
      </w:r>
    </w:p>
    <w:p w14:paraId="281DCA5D" w14:textId="77777777" w:rsidR="00DD450E" w:rsidRPr="002E3CFB" w:rsidRDefault="00DD450E" w:rsidP="0098595E">
      <w:pPr>
        <w:ind w:left="142" w:right="170"/>
        <w:jc w:val="both"/>
        <w:rPr>
          <w:rFonts w:ascii="Arial" w:hAnsi="Arial" w:cs="Arial"/>
          <w:sz w:val="20"/>
          <w:szCs w:val="20"/>
        </w:rPr>
      </w:pPr>
      <w:r w:rsidRPr="002E3CFB">
        <w:rPr>
          <w:rFonts w:ascii="Arial" w:hAnsi="Arial" w:cs="Arial"/>
          <w:sz w:val="20"/>
          <w:szCs w:val="20"/>
        </w:rPr>
        <w:t xml:space="preserve">REGIONAL DE ASEGURAMIENTO EN SALUD No.8 </w:t>
      </w:r>
    </w:p>
    <w:p w14:paraId="19E91C7E" w14:textId="77777777" w:rsidR="00DD450E" w:rsidRPr="002E3CFB" w:rsidRDefault="00DD450E" w:rsidP="0098595E">
      <w:pPr>
        <w:ind w:left="142" w:right="170"/>
        <w:jc w:val="both"/>
        <w:rPr>
          <w:rFonts w:ascii="Arial" w:hAnsi="Arial" w:cs="Arial"/>
          <w:sz w:val="20"/>
          <w:szCs w:val="20"/>
        </w:rPr>
      </w:pPr>
      <w:r w:rsidRPr="002E3CFB">
        <w:rPr>
          <w:rFonts w:ascii="Arial" w:hAnsi="Arial" w:cs="Arial"/>
          <w:sz w:val="20"/>
          <w:szCs w:val="20"/>
        </w:rPr>
        <w:t>Ciudad.</w:t>
      </w:r>
    </w:p>
    <w:p w14:paraId="1EF6C4EC" w14:textId="77777777" w:rsidR="00DD450E" w:rsidRDefault="00DD450E" w:rsidP="0098595E">
      <w:pPr>
        <w:ind w:left="142" w:right="170"/>
        <w:jc w:val="both"/>
        <w:rPr>
          <w:rFonts w:ascii="Arial" w:eastAsia="Calibri" w:hAnsi="Arial" w:cs="Arial"/>
          <w:bCs/>
          <w:sz w:val="20"/>
          <w:szCs w:val="20"/>
          <w:lang w:eastAsia="en-US"/>
        </w:rPr>
      </w:pPr>
    </w:p>
    <w:p w14:paraId="7BED5F95" w14:textId="0C0985DF" w:rsidR="00DD450E" w:rsidRDefault="00DD450E" w:rsidP="0098595E">
      <w:pPr>
        <w:ind w:left="142" w:right="170"/>
        <w:jc w:val="both"/>
        <w:rPr>
          <w:rFonts w:ascii="Arial" w:hAnsi="Arial" w:cs="Arial"/>
          <w:color w:val="000000"/>
          <w:sz w:val="20"/>
          <w:szCs w:val="20"/>
        </w:rPr>
      </w:pPr>
      <w:r w:rsidRPr="00540943">
        <w:rPr>
          <w:rFonts w:ascii="Arial" w:eastAsia="Calibri" w:hAnsi="Arial" w:cs="Arial"/>
          <w:bCs/>
          <w:sz w:val="20"/>
          <w:szCs w:val="20"/>
          <w:lang w:eastAsia="en-US"/>
        </w:rPr>
        <w:t xml:space="preserve">Referencia: presentación sistema de gestión de la seguridad y salud en el trabajo para el </w:t>
      </w:r>
      <w:r w:rsidRPr="002E3CFB">
        <w:rPr>
          <w:rFonts w:ascii="Arial" w:hAnsi="Arial" w:cs="Arial"/>
          <w:sz w:val="20"/>
          <w:szCs w:val="20"/>
        </w:rPr>
        <w:t xml:space="preserve">proceso de </w:t>
      </w:r>
      <w:r>
        <w:rPr>
          <w:rFonts w:ascii="Arial" w:hAnsi="Arial" w:cs="Arial"/>
          <w:sz w:val="20"/>
          <w:szCs w:val="20"/>
        </w:rPr>
        <w:t>selección abreviada menor cuantía</w:t>
      </w:r>
      <w:r w:rsidRPr="002E3CFB">
        <w:rPr>
          <w:rFonts w:ascii="Arial" w:hAnsi="Arial" w:cs="Arial"/>
          <w:sz w:val="20"/>
          <w:szCs w:val="20"/>
        </w:rPr>
        <w:t xml:space="preserve"> </w:t>
      </w:r>
      <w:r w:rsidRPr="002E3CFB">
        <w:rPr>
          <w:rFonts w:ascii="Arial" w:hAnsi="Arial" w:cs="Arial"/>
          <w:b/>
          <w:color w:val="000000"/>
          <w:sz w:val="20"/>
          <w:szCs w:val="20"/>
          <w:lang w:val="es-ES_tradnl" w:eastAsia="es-CO"/>
        </w:rPr>
        <w:t xml:space="preserve">PN RASES8 </w:t>
      </w:r>
      <w:r>
        <w:rPr>
          <w:rFonts w:ascii="Arial" w:hAnsi="Arial" w:cs="Arial"/>
          <w:b/>
          <w:color w:val="000000"/>
          <w:sz w:val="20"/>
          <w:szCs w:val="20"/>
          <w:lang w:val="es-ES_tradnl" w:eastAsia="es-CO"/>
        </w:rPr>
        <w:t>SA MC</w:t>
      </w:r>
      <w:r w:rsidRPr="002E3CFB">
        <w:rPr>
          <w:rFonts w:ascii="Arial" w:hAnsi="Arial" w:cs="Arial"/>
          <w:b/>
          <w:color w:val="000000"/>
          <w:sz w:val="20"/>
          <w:szCs w:val="20"/>
          <w:lang w:val="es-ES_tradnl" w:eastAsia="es-CO"/>
        </w:rPr>
        <w:t xml:space="preserve"> </w:t>
      </w:r>
      <w:r w:rsidR="0098595E">
        <w:rPr>
          <w:rFonts w:ascii="Arial" w:hAnsi="Arial" w:cs="Arial"/>
          <w:b/>
          <w:color w:val="000000"/>
          <w:sz w:val="20"/>
          <w:szCs w:val="20"/>
          <w:lang w:val="es-ES_tradnl" w:eastAsia="es-CO"/>
        </w:rPr>
        <w:t xml:space="preserve">______ </w:t>
      </w:r>
      <w:r w:rsidRPr="002E3CFB">
        <w:rPr>
          <w:rFonts w:ascii="Arial" w:hAnsi="Arial" w:cs="Arial"/>
          <w:b/>
          <w:color w:val="000000"/>
          <w:sz w:val="20"/>
          <w:szCs w:val="20"/>
          <w:lang w:val="es-ES_tradnl" w:eastAsia="es-CO"/>
        </w:rPr>
        <w:t>202</w:t>
      </w:r>
      <w:r w:rsidR="0098595E">
        <w:rPr>
          <w:rFonts w:ascii="Arial" w:hAnsi="Arial" w:cs="Arial"/>
          <w:b/>
          <w:color w:val="000000"/>
          <w:sz w:val="20"/>
          <w:szCs w:val="20"/>
          <w:lang w:val="es-ES_tradnl" w:eastAsia="es-CO"/>
        </w:rPr>
        <w:t>6</w:t>
      </w:r>
      <w:r w:rsidRPr="002E3CFB">
        <w:rPr>
          <w:rFonts w:ascii="Arial" w:hAnsi="Arial" w:cs="Arial"/>
          <w:sz w:val="20"/>
          <w:szCs w:val="20"/>
        </w:rPr>
        <w:t xml:space="preserve"> cuyo objeto es la : </w:t>
      </w:r>
      <w:sdt>
        <w:sdtPr>
          <w:rPr>
            <w:rFonts w:ascii="Arial" w:eastAsia="Calibri" w:hAnsi="Arial" w:cs="Arial"/>
            <w:b/>
            <w:color w:val="0D0D0D"/>
            <w:sz w:val="20"/>
            <w:szCs w:val="16"/>
          </w:rPr>
          <w:id w:val="375505295"/>
          <w:placeholder>
            <w:docPart w:val="3C18CA42CCD74785B377B84C75AC11C5"/>
          </w:placeholder>
          <w:text/>
        </w:sdtPr>
        <w:sdtContent>
          <w:r w:rsidR="00872BD9" w:rsidRPr="00872BD9">
            <w:rPr>
              <w:rFonts w:ascii="Arial" w:eastAsia="Calibri" w:hAnsi="Arial" w:cs="Arial"/>
              <w:b/>
              <w:color w:val="0D0D0D"/>
              <w:sz w:val="20"/>
              <w:szCs w:val="16"/>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r w:rsidR="0022431C" w:rsidRPr="0022431C">
        <w:rPr>
          <w:rFonts w:ascii="Arial" w:eastAsia="Calibri" w:hAnsi="Arial" w:cs="Arial"/>
          <w:b/>
          <w:i/>
          <w:sz w:val="20"/>
          <w:szCs w:val="20"/>
        </w:rPr>
        <w:t>.</w:t>
      </w:r>
      <w:r w:rsidR="0022431C">
        <w:rPr>
          <w:rFonts w:ascii="Arial" w:eastAsia="Calibri" w:hAnsi="Arial" w:cs="Arial"/>
          <w:b/>
          <w:i/>
          <w:sz w:val="20"/>
          <w:szCs w:val="20"/>
        </w:rPr>
        <w:t xml:space="preserve"> </w:t>
      </w:r>
      <w:r w:rsidRPr="002E3CFB">
        <w:rPr>
          <w:rFonts w:ascii="Arial" w:hAnsi="Arial" w:cs="Arial"/>
          <w:color w:val="000000"/>
          <w:sz w:val="20"/>
          <w:szCs w:val="20"/>
        </w:rPr>
        <w:t xml:space="preserve">El(los) suscrito(s) a saber: </w:t>
      </w:r>
      <w:r w:rsidRPr="002E3CFB">
        <w:rPr>
          <w:rFonts w:ascii="Arial" w:hAnsi="Arial" w:cs="Arial"/>
          <w:color w:val="FF8F8F"/>
          <w:sz w:val="20"/>
          <w:szCs w:val="20"/>
          <w:u w:val="single"/>
        </w:rPr>
        <w:t>Nombre del representante legal de la sociedad, asociación o persona jurídica proponente, o nombre del representante legal del consorcio o unión temporal proponente</w:t>
      </w:r>
      <w:r w:rsidRPr="002E3CFB">
        <w:rPr>
          <w:rFonts w:ascii="Arial" w:hAnsi="Arial" w:cs="Arial"/>
          <w:color w:val="FF8F8F"/>
          <w:sz w:val="20"/>
          <w:szCs w:val="20"/>
        </w:rPr>
        <w:t>).</w:t>
      </w:r>
      <w:r w:rsidRPr="002E3CFB">
        <w:rPr>
          <w:rFonts w:ascii="Arial" w:hAnsi="Arial" w:cs="Arial"/>
          <w:color w:val="000000"/>
          <w:sz w:val="20"/>
          <w:szCs w:val="20"/>
        </w:rPr>
        <w:t xml:space="preserve">  domiciliado en </w:t>
      </w:r>
      <w:r w:rsidRPr="002E3CFB">
        <w:rPr>
          <w:rFonts w:ascii="Arial" w:hAnsi="Arial" w:cs="Arial"/>
          <w:color w:val="FF8F8F"/>
          <w:sz w:val="20"/>
          <w:szCs w:val="20"/>
          <w:u w:val="single"/>
        </w:rPr>
        <w:t>Domicilio de la persona firmante</w:t>
      </w:r>
      <w:r w:rsidRPr="002E3CFB">
        <w:rPr>
          <w:rFonts w:ascii="Arial" w:hAnsi="Arial" w:cs="Arial"/>
          <w:color w:val="000000"/>
          <w:sz w:val="20"/>
          <w:szCs w:val="20"/>
        </w:rPr>
        <w:t xml:space="preserve">, identificado con </w:t>
      </w:r>
      <w:r w:rsidRPr="002E3CFB">
        <w:rPr>
          <w:rFonts w:ascii="Arial" w:hAnsi="Arial" w:cs="Arial"/>
          <w:color w:val="FF8F8F"/>
          <w:sz w:val="20"/>
          <w:szCs w:val="20"/>
          <w:u w:val="single"/>
        </w:rPr>
        <w:t>Documento de identificación de la persona firmante y lugar de expedición</w:t>
      </w:r>
      <w:r w:rsidRPr="002E3CFB">
        <w:rPr>
          <w:rFonts w:ascii="Arial" w:hAnsi="Arial" w:cs="Arial"/>
          <w:color w:val="000000"/>
          <w:sz w:val="20"/>
          <w:szCs w:val="20"/>
        </w:rPr>
        <w:t xml:space="preserve">, quien obra en calidad de representante legal </w:t>
      </w:r>
      <w:r w:rsidRPr="002E3CFB">
        <w:rPr>
          <w:rFonts w:ascii="Arial" w:hAnsi="Arial" w:cs="Arial"/>
          <w:color w:val="FF8F8F"/>
          <w:sz w:val="20"/>
          <w:szCs w:val="20"/>
          <w:u w:val="single"/>
        </w:rPr>
        <w:t>Seleccionar la opción correspondiente</w:t>
      </w:r>
      <w:r w:rsidRPr="00FF495E">
        <w:rPr>
          <w:rFonts w:ascii="Arial" w:hAnsi="Arial" w:cs="Arial"/>
          <w:color w:val="000000"/>
          <w:sz w:val="20"/>
          <w:szCs w:val="20"/>
        </w:rPr>
        <w:t>, quien en adelante se denominará el PROPONENTE, manifiesto mi voluntad de asumir, de manera unilateral, el presente compromiso, teniendo en cuenta las siguientes consideraciones</w:t>
      </w:r>
      <w:r>
        <w:rPr>
          <w:rFonts w:ascii="Arial" w:hAnsi="Arial" w:cs="Arial"/>
          <w:color w:val="000000"/>
          <w:sz w:val="20"/>
          <w:szCs w:val="20"/>
        </w:rPr>
        <w:t>.</w:t>
      </w:r>
    </w:p>
    <w:p w14:paraId="5C78CCC4" w14:textId="77777777" w:rsidR="00DD450E" w:rsidRPr="00FF495E" w:rsidRDefault="00DD450E" w:rsidP="0098595E">
      <w:pPr>
        <w:ind w:left="142" w:right="170"/>
        <w:jc w:val="both"/>
        <w:rPr>
          <w:rFonts w:ascii="Calibri" w:eastAsia="Calibri" w:hAnsi="Calibri"/>
          <w:sz w:val="22"/>
          <w:szCs w:val="22"/>
          <w:lang w:eastAsia="en-US"/>
        </w:rPr>
      </w:pPr>
    </w:p>
    <w:p w14:paraId="21545BF0" w14:textId="77777777" w:rsidR="00DD450E" w:rsidRPr="00540943" w:rsidRDefault="00DD450E" w:rsidP="0098595E">
      <w:pPr>
        <w:ind w:left="142" w:right="170"/>
        <w:jc w:val="both"/>
        <w:rPr>
          <w:rFonts w:ascii="Arial" w:eastAsia="Calibri" w:hAnsi="Arial" w:cs="Arial"/>
          <w:bCs/>
          <w:sz w:val="20"/>
          <w:szCs w:val="20"/>
          <w:lang w:eastAsia="en-US"/>
        </w:rPr>
      </w:pPr>
      <w:r w:rsidRPr="00540943">
        <w:rPr>
          <w:rFonts w:ascii="Arial" w:eastAsia="Calibri" w:hAnsi="Arial" w:cs="Arial"/>
          <w:bCs/>
          <w:sz w:val="20"/>
          <w:szCs w:val="20"/>
          <w:lang w:eastAsia="en-US"/>
        </w:rPr>
        <w:t>DECRETO 1072 de 2015 – Artículo 1.1.1.1. El Ministerio del Trabajo. El Ministerio del Trabajo es la cabeza del Sector del Trabajo.</w:t>
      </w:r>
    </w:p>
    <w:p w14:paraId="3C57CCC5" w14:textId="77777777" w:rsidR="00DD450E" w:rsidRPr="00540943" w:rsidRDefault="00DD450E" w:rsidP="0098595E">
      <w:pPr>
        <w:ind w:left="142" w:right="170"/>
        <w:jc w:val="both"/>
        <w:rPr>
          <w:rFonts w:ascii="Arial" w:eastAsia="Calibri" w:hAnsi="Arial" w:cs="Arial"/>
          <w:bCs/>
          <w:sz w:val="20"/>
          <w:szCs w:val="20"/>
          <w:lang w:eastAsia="en-US"/>
        </w:rPr>
      </w:pPr>
    </w:p>
    <w:p w14:paraId="0F577F74" w14:textId="77777777" w:rsidR="00DD450E" w:rsidRPr="00540943" w:rsidRDefault="00DD450E" w:rsidP="0098595E">
      <w:pPr>
        <w:ind w:left="142" w:right="170"/>
        <w:jc w:val="both"/>
        <w:rPr>
          <w:rFonts w:ascii="Arial" w:eastAsia="Calibri" w:hAnsi="Arial" w:cs="Arial"/>
          <w:bCs/>
          <w:i/>
          <w:sz w:val="20"/>
          <w:szCs w:val="20"/>
          <w:lang w:eastAsia="en-US"/>
        </w:rPr>
      </w:pPr>
      <w:r w:rsidRPr="00540943">
        <w:rPr>
          <w:rFonts w:ascii="Arial" w:eastAsia="Calibri" w:hAnsi="Arial" w:cs="Arial"/>
          <w:bCs/>
          <w:i/>
          <w:sz w:val="20"/>
          <w:szCs w:val="20"/>
          <w:lang w:eastAsia="en-U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AC14F79" w14:textId="77777777" w:rsidR="00DD450E" w:rsidRPr="00540943" w:rsidRDefault="00DD450E" w:rsidP="0098595E">
      <w:pPr>
        <w:ind w:left="142" w:right="170"/>
        <w:jc w:val="both"/>
        <w:rPr>
          <w:rFonts w:ascii="Arial" w:eastAsia="Calibri" w:hAnsi="Arial" w:cs="Arial"/>
          <w:bCs/>
          <w:i/>
          <w:sz w:val="20"/>
          <w:szCs w:val="20"/>
          <w:lang w:eastAsia="en-US"/>
        </w:rPr>
      </w:pPr>
    </w:p>
    <w:p w14:paraId="55128FA0" w14:textId="77777777" w:rsidR="00DD450E" w:rsidRDefault="00DD450E" w:rsidP="0098595E">
      <w:pPr>
        <w:ind w:left="142" w:right="170"/>
        <w:jc w:val="both"/>
        <w:rPr>
          <w:rFonts w:ascii="Arial" w:eastAsia="Calibri" w:hAnsi="Arial" w:cs="Arial"/>
          <w:bCs/>
          <w:sz w:val="20"/>
          <w:szCs w:val="20"/>
          <w:lang w:eastAsia="en-US"/>
        </w:rPr>
      </w:pPr>
      <w:r w:rsidRPr="00540943">
        <w:rPr>
          <w:rFonts w:ascii="Arial" w:eastAsia="Calibri" w:hAnsi="Arial" w:cs="Arial"/>
          <w:bCs/>
          <w:sz w:val="20"/>
          <w:szCs w:val="20"/>
          <w:lang w:eastAsia="en-US"/>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441CCF95" w14:textId="77777777" w:rsidR="00DD450E" w:rsidRPr="00540943" w:rsidRDefault="00DD450E" w:rsidP="0098595E">
      <w:pPr>
        <w:ind w:left="142" w:right="170"/>
        <w:jc w:val="both"/>
        <w:rPr>
          <w:rFonts w:ascii="Arial" w:eastAsia="Calibri" w:hAnsi="Arial" w:cs="Arial"/>
          <w:bCs/>
          <w:sz w:val="20"/>
          <w:szCs w:val="20"/>
          <w:lang w:eastAsia="en-US"/>
        </w:rPr>
      </w:pPr>
    </w:p>
    <w:p w14:paraId="20545488" w14:textId="77777777" w:rsidR="00DD450E" w:rsidRDefault="00DD450E" w:rsidP="0098595E">
      <w:pPr>
        <w:ind w:left="142" w:right="170"/>
        <w:jc w:val="both"/>
        <w:rPr>
          <w:rFonts w:ascii="Arial" w:eastAsia="Calibri" w:hAnsi="Arial" w:cs="Arial"/>
          <w:bCs/>
          <w:i/>
          <w:sz w:val="20"/>
          <w:szCs w:val="20"/>
          <w:lang w:eastAsia="en-US"/>
        </w:rPr>
      </w:pPr>
      <w:r w:rsidRPr="00540943">
        <w:rPr>
          <w:rFonts w:ascii="Arial" w:eastAsia="Calibri" w:hAnsi="Arial" w:cs="Arial"/>
          <w:bCs/>
          <w:sz w:val="20"/>
          <w:szCs w:val="20"/>
          <w:lang w:eastAsia="en-US"/>
        </w:rPr>
        <w:t xml:space="preserve"> Artículo 2.2.4.2.2.2. </w:t>
      </w:r>
      <w:r w:rsidRPr="00540943">
        <w:rPr>
          <w:rFonts w:ascii="Arial" w:eastAsia="Calibri" w:hAnsi="Arial" w:cs="Arial"/>
          <w:bCs/>
          <w:i/>
          <w:iCs/>
          <w:sz w:val="20"/>
          <w:szCs w:val="20"/>
          <w:lang w:eastAsia="en-US"/>
        </w:rPr>
        <w:t xml:space="preserve">Campo de aplicación. </w:t>
      </w:r>
      <w:r w:rsidRPr="00540943">
        <w:rPr>
          <w:rFonts w:ascii="Arial" w:eastAsia="Calibri" w:hAnsi="Arial" w:cs="Arial"/>
          <w:bCs/>
          <w:i/>
          <w:sz w:val="20"/>
          <w:szCs w:val="20"/>
          <w:lang w:eastAsia="en-US"/>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E3BB13B" w14:textId="77777777" w:rsidR="00DD450E" w:rsidRPr="00540943" w:rsidRDefault="00DD450E" w:rsidP="0098595E">
      <w:pPr>
        <w:ind w:left="142" w:right="170"/>
        <w:jc w:val="both"/>
        <w:rPr>
          <w:rFonts w:ascii="Arial" w:eastAsia="Calibri" w:hAnsi="Arial" w:cs="Arial"/>
          <w:bCs/>
          <w:i/>
          <w:sz w:val="20"/>
          <w:szCs w:val="20"/>
          <w:lang w:eastAsia="en-US"/>
        </w:rPr>
      </w:pPr>
    </w:p>
    <w:p w14:paraId="330B1DBE" w14:textId="77777777" w:rsidR="00DD450E" w:rsidRDefault="00DD450E" w:rsidP="0098595E">
      <w:pPr>
        <w:ind w:left="142" w:right="170"/>
        <w:jc w:val="both"/>
        <w:rPr>
          <w:rFonts w:ascii="Arial" w:eastAsia="Calibri" w:hAnsi="Arial" w:cs="Arial"/>
          <w:bCs/>
          <w:i/>
          <w:sz w:val="20"/>
          <w:szCs w:val="20"/>
          <w:lang w:eastAsia="en-US"/>
        </w:rPr>
      </w:pPr>
      <w:r w:rsidRPr="004E298A">
        <w:rPr>
          <w:rFonts w:ascii="Arial" w:eastAsia="Calibri" w:hAnsi="Arial" w:cs="Arial"/>
          <w:bCs/>
          <w:sz w:val="20"/>
          <w:szCs w:val="20"/>
          <w:lang w:eastAsia="en-US"/>
        </w:rPr>
        <w:t xml:space="preserve">Artículo 2.2.4.2.2.16. </w:t>
      </w:r>
      <w:r w:rsidRPr="004E298A">
        <w:rPr>
          <w:rFonts w:ascii="Arial" w:eastAsia="Calibri" w:hAnsi="Arial" w:cs="Arial"/>
          <w:bCs/>
          <w:i/>
          <w:iCs/>
          <w:sz w:val="20"/>
          <w:szCs w:val="20"/>
          <w:lang w:eastAsia="en-US"/>
        </w:rPr>
        <w:t xml:space="preserve">Obligaciones del Contratista. </w:t>
      </w:r>
      <w:r w:rsidRPr="004E298A">
        <w:rPr>
          <w:rFonts w:ascii="Arial" w:eastAsia="Calibri" w:hAnsi="Arial" w:cs="Arial"/>
          <w:bCs/>
          <w:sz w:val="20"/>
          <w:szCs w:val="20"/>
          <w:lang w:eastAsia="en-US"/>
        </w:rPr>
        <w:t xml:space="preserve">El contratista debe cumplir con las </w:t>
      </w:r>
      <w:r w:rsidRPr="004E298A">
        <w:rPr>
          <w:rFonts w:ascii="Arial" w:eastAsia="Calibri" w:hAnsi="Arial" w:cs="Arial"/>
          <w:bCs/>
          <w:i/>
          <w:sz w:val="20"/>
          <w:szCs w:val="20"/>
          <w:lang w:eastAsia="en-US"/>
        </w:rPr>
        <w:t xml:space="preserve">normas del Sistema General de Riesgos Laborales, en especial, las siguientes: </w:t>
      </w:r>
    </w:p>
    <w:p w14:paraId="48FC31AB" w14:textId="77777777" w:rsidR="0098595E" w:rsidRPr="004E298A" w:rsidRDefault="0098595E" w:rsidP="0098595E">
      <w:pPr>
        <w:ind w:left="142" w:right="170"/>
        <w:jc w:val="both"/>
        <w:rPr>
          <w:rFonts w:ascii="Arial" w:eastAsia="Calibri" w:hAnsi="Arial" w:cs="Arial"/>
          <w:bCs/>
          <w:i/>
          <w:sz w:val="20"/>
          <w:szCs w:val="20"/>
          <w:lang w:eastAsia="en-US"/>
        </w:rPr>
      </w:pPr>
    </w:p>
    <w:p w14:paraId="4C80DEC9" w14:textId="77777777" w:rsidR="00DD450E" w:rsidRPr="004E298A" w:rsidRDefault="00DD450E" w:rsidP="002476C5">
      <w:pPr>
        <w:numPr>
          <w:ilvl w:val="0"/>
          <w:numId w:val="31"/>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lastRenderedPageBreak/>
        <w:t xml:space="preserve">Procurar el cuidado integral de su salud. </w:t>
      </w:r>
    </w:p>
    <w:p w14:paraId="06EF99EB" w14:textId="77777777" w:rsidR="00DD450E" w:rsidRPr="004E298A" w:rsidRDefault="00DD450E" w:rsidP="002476C5">
      <w:pPr>
        <w:numPr>
          <w:ilvl w:val="0"/>
          <w:numId w:val="31"/>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xml:space="preserve">Contar con los elementos de protección personal necesarios para ejecutar la actividad contratada, para lo cual asumirá su costo. </w:t>
      </w:r>
    </w:p>
    <w:p w14:paraId="30F07821" w14:textId="77777777" w:rsidR="00DD450E" w:rsidRPr="004E298A" w:rsidRDefault="00DD450E" w:rsidP="002476C5">
      <w:pPr>
        <w:numPr>
          <w:ilvl w:val="0"/>
          <w:numId w:val="31"/>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xml:space="preserve">Informar a los contratantes la ocurrencia de incidentes, accidentes de trabajo y enfermedades laborales. </w:t>
      </w:r>
    </w:p>
    <w:p w14:paraId="143D66D4" w14:textId="77777777" w:rsidR="00DD450E" w:rsidRPr="004E298A" w:rsidRDefault="00DD450E" w:rsidP="002476C5">
      <w:pPr>
        <w:numPr>
          <w:ilvl w:val="0"/>
          <w:numId w:val="31"/>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xml:space="preserve">Participar en las actividades de Prevención y Promoción organizadas por los contratantes, los Comités Paritarios de Seguridad y Salud en el Trabajo o Vigías Ocupacionales o la Administradora de Riesgos Laborales. </w:t>
      </w:r>
    </w:p>
    <w:p w14:paraId="129E8884" w14:textId="77777777" w:rsidR="00DD450E" w:rsidRPr="004E298A" w:rsidRDefault="00DD450E" w:rsidP="002476C5">
      <w:pPr>
        <w:numPr>
          <w:ilvl w:val="0"/>
          <w:numId w:val="31"/>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xml:space="preserve">Cumplir las normas, reglamentos e instrucciones del Sistema de Gestión de la Seguridad y Salud en el Trabajo SG-SST. </w:t>
      </w:r>
    </w:p>
    <w:p w14:paraId="66E7FDF4" w14:textId="77777777" w:rsidR="00DD450E" w:rsidRPr="004E298A" w:rsidRDefault="00DD450E" w:rsidP="002476C5">
      <w:pPr>
        <w:numPr>
          <w:ilvl w:val="0"/>
          <w:numId w:val="31"/>
        </w:numPr>
        <w:ind w:right="170"/>
        <w:jc w:val="both"/>
        <w:rPr>
          <w:rFonts w:ascii="Arial" w:eastAsia="Calibri" w:hAnsi="Arial" w:cs="Arial"/>
          <w:bCs/>
          <w:iCs/>
          <w:sz w:val="20"/>
          <w:szCs w:val="20"/>
          <w:lang w:eastAsia="en-US"/>
        </w:rPr>
      </w:pPr>
      <w:r w:rsidRPr="004E298A">
        <w:rPr>
          <w:rFonts w:ascii="Arial" w:eastAsia="Calibri" w:hAnsi="Arial" w:cs="Arial"/>
          <w:bCs/>
          <w:sz w:val="20"/>
          <w:szCs w:val="20"/>
          <w:lang w:eastAsia="en-US"/>
        </w:rPr>
        <w:t>Informar oportunamente a los contratantes toda novedad derivada del contrato. (</w:t>
      </w:r>
      <w:r w:rsidRPr="004E298A">
        <w:rPr>
          <w:rFonts w:ascii="Arial" w:eastAsia="Calibri" w:hAnsi="Arial" w:cs="Arial"/>
          <w:bCs/>
          <w:iCs/>
          <w:sz w:val="20"/>
          <w:szCs w:val="20"/>
          <w:lang w:eastAsia="en-US"/>
        </w:rPr>
        <w:t>Decreto 723 de 2013, art. 16)</w:t>
      </w:r>
    </w:p>
    <w:p w14:paraId="6D0656D9" w14:textId="77777777" w:rsidR="00DD450E" w:rsidRPr="00534BFD" w:rsidRDefault="00DD450E" w:rsidP="0098595E">
      <w:pPr>
        <w:ind w:left="720" w:right="170"/>
        <w:jc w:val="both"/>
        <w:rPr>
          <w:rFonts w:ascii="Arial" w:eastAsia="Calibri" w:hAnsi="Arial" w:cs="Arial"/>
          <w:bCs/>
          <w:iCs/>
          <w:sz w:val="19"/>
          <w:szCs w:val="19"/>
          <w:lang w:eastAsia="en-US"/>
        </w:rPr>
      </w:pPr>
    </w:p>
    <w:p w14:paraId="273EC18A" w14:textId="77777777" w:rsidR="00DD450E" w:rsidRPr="004E298A" w:rsidRDefault="00DD450E" w:rsidP="0098595E">
      <w:pPr>
        <w:ind w:left="142" w:right="170"/>
        <w:jc w:val="both"/>
        <w:rPr>
          <w:rFonts w:ascii="Arial" w:eastAsia="Calibri" w:hAnsi="Arial" w:cs="Arial"/>
          <w:bCs/>
          <w:sz w:val="20"/>
          <w:szCs w:val="20"/>
          <w:lang w:eastAsia="en-US"/>
        </w:rPr>
      </w:pPr>
      <w:r w:rsidRPr="004E298A">
        <w:rPr>
          <w:rFonts w:ascii="Arial" w:eastAsia="Calibri" w:hAnsi="Arial" w:cs="Arial"/>
          <w:b/>
          <w:bCs/>
          <w:sz w:val="20"/>
          <w:szCs w:val="20"/>
          <w:lang w:eastAsia="en-US"/>
        </w:rPr>
        <w:t>Política del Sistema de Gestión de la Seguridad y Salud en el Trabajo de la Policía Nacional</w:t>
      </w:r>
      <w:r w:rsidRPr="004E298A">
        <w:rPr>
          <w:rFonts w:ascii="Arial" w:eastAsia="Calibri" w:hAnsi="Arial" w:cs="Arial"/>
          <w:bCs/>
          <w:sz w:val="20"/>
          <w:szCs w:val="20"/>
          <w:lang w:eastAsia="en-US"/>
        </w:rPr>
        <w:t xml:space="preserve">. </w:t>
      </w:r>
    </w:p>
    <w:p w14:paraId="2D93849B" w14:textId="77777777" w:rsidR="00DD450E" w:rsidRPr="004E298A" w:rsidRDefault="00DD450E" w:rsidP="0098595E">
      <w:pPr>
        <w:ind w:left="142" w:right="170"/>
        <w:jc w:val="both"/>
        <w:rPr>
          <w:rFonts w:ascii="Arial" w:eastAsia="Calibri" w:hAnsi="Arial" w:cs="Arial"/>
          <w:bCs/>
          <w:sz w:val="20"/>
          <w:szCs w:val="20"/>
          <w:lang w:eastAsia="en-US"/>
        </w:rPr>
      </w:pPr>
    </w:p>
    <w:p w14:paraId="0F52EE00" w14:textId="77777777" w:rsidR="00DD450E" w:rsidRPr="004E298A" w:rsidRDefault="00DD450E" w:rsidP="0098595E">
      <w:pPr>
        <w:ind w:left="142"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81389C" w14:textId="77777777" w:rsidR="00DD450E" w:rsidRPr="004E298A" w:rsidRDefault="00DD450E" w:rsidP="0098595E">
      <w:pPr>
        <w:ind w:left="142" w:right="170"/>
        <w:jc w:val="both"/>
        <w:rPr>
          <w:rFonts w:ascii="Arial" w:eastAsia="Calibri" w:hAnsi="Arial" w:cs="Arial"/>
          <w:bCs/>
          <w:sz w:val="20"/>
          <w:szCs w:val="20"/>
          <w:lang w:eastAsia="en-US"/>
        </w:rPr>
      </w:pPr>
    </w:p>
    <w:p w14:paraId="2765A4DF" w14:textId="77777777" w:rsidR="00DD450E" w:rsidRPr="004E298A" w:rsidRDefault="00DD450E" w:rsidP="0098595E">
      <w:pPr>
        <w:ind w:left="142" w:right="170"/>
        <w:jc w:val="both"/>
        <w:rPr>
          <w:rFonts w:ascii="Arial" w:eastAsia="Calibri" w:hAnsi="Arial" w:cs="Arial"/>
          <w:b/>
          <w:bCs/>
          <w:sz w:val="20"/>
          <w:szCs w:val="20"/>
          <w:lang w:eastAsia="en-US"/>
        </w:rPr>
      </w:pPr>
      <w:r w:rsidRPr="004E298A">
        <w:rPr>
          <w:rFonts w:ascii="Arial" w:eastAsia="Calibri" w:hAnsi="Arial" w:cs="Arial"/>
          <w:b/>
          <w:bCs/>
          <w:sz w:val="20"/>
          <w:szCs w:val="20"/>
          <w:lang w:eastAsia="en-US"/>
        </w:rPr>
        <w:t>Objetivos del Sistema de Gestión de la Seguridad y Salud en el Trabajo de la Policía Nacional.</w:t>
      </w:r>
    </w:p>
    <w:p w14:paraId="0172BD95" w14:textId="77777777" w:rsidR="00DD450E" w:rsidRPr="004E298A" w:rsidRDefault="00DD450E" w:rsidP="0098595E">
      <w:pPr>
        <w:ind w:right="170"/>
        <w:jc w:val="both"/>
        <w:rPr>
          <w:rFonts w:ascii="Arial" w:eastAsia="Calibri" w:hAnsi="Arial" w:cs="Arial"/>
          <w:bCs/>
          <w:sz w:val="20"/>
          <w:szCs w:val="20"/>
          <w:lang w:eastAsia="en-US"/>
        </w:rPr>
      </w:pPr>
    </w:p>
    <w:p w14:paraId="29DFA3F2" w14:textId="77777777" w:rsidR="00DD450E" w:rsidRPr="004E298A" w:rsidRDefault="00DD450E" w:rsidP="002476C5">
      <w:pPr>
        <w:numPr>
          <w:ilvl w:val="0"/>
          <w:numId w:val="32"/>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Promover la mejora continua del desempeño y los resultados de la Policía Nacional, en materia de Seguridad y Salud en el Trabajo minimizando la ocurrencia de los accidentes de trabajo y a la aparición de enfermedades de origen laboral.</w:t>
      </w:r>
    </w:p>
    <w:p w14:paraId="03A131D7" w14:textId="77777777" w:rsidR="00DD450E" w:rsidRPr="004E298A" w:rsidRDefault="00DD450E" w:rsidP="002476C5">
      <w:pPr>
        <w:numPr>
          <w:ilvl w:val="0"/>
          <w:numId w:val="32"/>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Definir y gestionar los recursos para la gestión de la Seguridad y Salud en el Trabajo.</w:t>
      </w:r>
    </w:p>
    <w:p w14:paraId="5A01C98D" w14:textId="77777777" w:rsidR="00DD450E" w:rsidRPr="004E298A" w:rsidRDefault="00DD450E" w:rsidP="002476C5">
      <w:pPr>
        <w:numPr>
          <w:ilvl w:val="0"/>
          <w:numId w:val="32"/>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Identificar los peligros, evaluar y valorar los riesgos y establecer los respectivos controles</w:t>
      </w:r>
    </w:p>
    <w:p w14:paraId="119E1083" w14:textId="77777777" w:rsidR="00DD450E" w:rsidRPr="004E298A" w:rsidRDefault="00DD450E" w:rsidP="002476C5">
      <w:pPr>
        <w:numPr>
          <w:ilvl w:val="0"/>
          <w:numId w:val="32"/>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Identificar y evaluar los requisitos legales aplicables a los centros de trabajo y establecer las acciones de mejoras que permitan dar tratamiento a las brechas identificadas.</w:t>
      </w:r>
    </w:p>
    <w:p w14:paraId="77EC2B22" w14:textId="77777777" w:rsidR="00DD450E" w:rsidRPr="004E298A" w:rsidRDefault="00DD450E" w:rsidP="002476C5">
      <w:pPr>
        <w:numPr>
          <w:ilvl w:val="0"/>
          <w:numId w:val="32"/>
        </w:numPr>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xml:space="preserve">Fomentar actividades de promoción y prevención de la salud en las unidades que conforman la Policía Nacional.  </w:t>
      </w:r>
    </w:p>
    <w:p w14:paraId="3A3FA45F" w14:textId="77777777" w:rsidR="00DD450E" w:rsidRDefault="00DD450E" w:rsidP="0098595E">
      <w:pPr>
        <w:ind w:right="170"/>
        <w:jc w:val="both"/>
        <w:rPr>
          <w:rFonts w:ascii="Arial" w:eastAsia="Calibri" w:hAnsi="Arial" w:cs="Arial"/>
          <w:bCs/>
          <w:sz w:val="20"/>
          <w:szCs w:val="20"/>
          <w:lang w:eastAsia="en-US"/>
        </w:rPr>
      </w:pPr>
    </w:p>
    <w:p w14:paraId="3691B571" w14:textId="77777777" w:rsidR="00DD450E" w:rsidRPr="004E298A" w:rsidRDefault="00DD450E" w:rsidP="0098595E">
      <w:pPr>
        <w:ind w:left="142"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w:t>
      </w:r>
    </w:p>
    <w:p w14:paraId="0EEA7D3B" w14:textId="77777777" w:rsidR="00DD450E" w:rsidRPr="004E298A" w:rsidRDefault="00DD450E" w:rsidP="0098595E">
      <w:pPr>
        <w:ind w:right="170"/>
        <w:jc w:val="both"/>
        <w:rPr>
          <w:rFonts w:ascii="Arial" w:eastAsia="Calibri" w:hAnsi="Arial" w:cs="Arial"/>
          <w:bCs/>
          <w:sz w:val="20"/>
          <w:szCs w:val="20"/>
          <w:lang w:eastAsia="en-US"/>
        </w:rPr>
      </w:pPr>
    </w:p>
    <w:p w14:paraId="54D2F75B" w14:textId="77777777" w:rsidR="00DD450E" w:rsidRPr="004E298A" w:rsidRDefault="00DD450E" w:rsidP="0098595E">
      <w:pPr>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1.2. Para la ejecución del contrato: adicional a los requerimientos exigidos para la ejecución del contrato, la persona natural o jurídica deberá: </w:t>
      </w:r>
    </w:p>
    <w:p w14:paraId="3C683D5E"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06071ACA" w14:textId="77777777" w:rsidR="00DD450E"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599B707A"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3B36E1E5"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1.2.2. Evidenciar la actividad participación en las actividades que la Policía Nacional o el contratante desarrolle en materia de promoción y prevención de riesgos laborales. </w:t>
      </w:r>
    </w:p>
    <w:p w14:paraId="4384E568"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5C61B11A"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lastRenderedPageBreak/>
        <w:t>1.2.3. Evidenciar objetivamente, el uso continuo y permanente de los elementos de protección personal, durante la ejecución contractual, acorde a los peligros y riesgos relacionados la tarea contratada.</w:t>
      </w:r>
    </w:p>
    <w:p w14:paraId="2AD428FC"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28350CA9"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1.2.4. Participar en todas las actividades del plan de emergencia que se programen por el contratante para el área donde desarrollará las actividades. </w:t>
      </w:r>
    </w:p>
    <w:p w14:paraId="16338351"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51417EAF"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58A5EB9F"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704D09C0"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1.2.6. Practicarse los exámenes ocupacionales que la Policía Nacional o el contratante programe al contratista durante la ejecución contractual. </w:t>
      </w:r>
    </w:p>
    <w:p w14:paraId="567C0688"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6F136BF1"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1.2.7. Diligenciar los formatos del SGSST de la Policía Nacional o el contratante, que le sean aplicables a la ejecución de la tarea contratada. </w:t>
      </w:r>
    </w:p>
    <w:p w14:paraId="5720E2E7"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23AD968E"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1.2.8 Entregar al contratante o contratista, los documentos que evidencien objetivamente los aportes al Sistema de Seguridad Social Integral, según los requisitos legales y las obligaciones como contratista. </w:t>
      </w:r>
    </w:p>
    <w:p w14:paraId="557588DF"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1910B133"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1.3. Para liquidar el contrato al término de su ejecución, el contratista deberá: </w:t>
      </w:r>
    </w:p>
    <w:p w14:paraId="306AB15E"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p>
    <w:p w14:paraId="082333B3" w14:textId="77777777" w:rsidR="00DD450E" w:rsidRPr="004E298A" w:rsidRDefault="00DD450E" w:rsidP="0098595E">
      <w:pPr>
        <w:spacing w:line="259" w:lineRule="auto"/>
        <w:ind w:left="284"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983179E" w14:textId="77777777" w:rsidR="00DD450E" w:rsidRPr="004E298A" w:rsidRDefault="00DD450E" w:rsidP="0098595E">
      <w:pPr>
        <w:spacing w:line="259" w:lineRule="auto"/>
        <w:ind w:right="170"/>
        <w:jc w:val="both"/>
        <w:rPr>
          <w:rFonts w:ascii="Arial" w:eastAsia="Calibri" w:hAnsi="Arial" w:cs="Arial"/>
          <w:bCs/>
          <w:sz w:val="20"/>
          <w:szCs w:val="20"/>
          <w:lang w:eastAsia="en-US"/>
        </w:rPr>
      </w:pPr>
    </w:p>
    <w:p w14:paraId="452DEE13" w14:textId="77777777" w:rsidR="00DD450E" w:rsidRPr="004E298A" w:rsidRDefault="00DD450E" w:rsidP="0098595E">
      <w:pPr>
        <w:spacing w:line="259" w:lineRule="auto"/>
        <w:ind w:right="170"/>
        <w:jc w:val="both"/>
        <w:rPr>
          <w:rFonts w:ascii="Arial" w:eastAsia="Calibri" w:hAnsi="Arial" w:cs="Arial"/>
          <w:bCs/>
          <w:sz w:val="20"/>
          <w:szCs w:val="20"/>
          <w:lang w:eastAsia="en-US"/>
        </w:rPr>
      </w:pPr>
      <w:r w:rsidRPr="004E298A">
        <w:rPr>
          <w:rFonts w:ascii="Arial" w:eastAsia="Calibri" w:hAnsi="Arial" w:cs="Arial"/>
          <w:bCs/>
          <w:sz w:val="20"/>
          <w:szCs w:val="20"/>
          <w:lang w:eastAsia="en-US"/>
        </w:rPr>
        <w:t> La verificación al cumplimiento de lo antes descrito será efectuada por el supervisor del contrato.</w:t>
      </w:r>
    </w:p>
    <w:p w14:paraId="0E133B67" w14:textId="77777777" w:rsidR="00DD450E" w:rsidRPr="004E298A" w:rsidRDefault="00DD450E" w:rsidP="00DD450E">
      <w:pPr>
        <w:spacing w:line="259" w:lineRule="auto"/>
        <w:jc w:val="both"/>
        <w:rPr>
          <w:rFonts w:ascii="Arial" w:eastAsia="Calibri" w:hAnsi="Arial" w:cs="Arial"/>
          <w:bCs/>
          <w:sz w:val="20"/>
          <w:szCs w:val="20"/>
          <w:lang w:eastAsia="en-US"/>
        </w:rPr>
      </w:pPr>
    </w:p>
    <w:p w14:paraId="12DA927F" w14:textId="77777777" w:rsidR="00DD450E" w:rsidRDefault="00DD450E" w:rsidP="00DD450E">
      <w:pPr>
        <w:spacing w:line="259" w:lineRule="auto"/>
        <w:jc w:val="both"/>
        <w:rPr>
          <w:rFonts w:ascii="Arial" w:eastAsia="Calibri" w:hAnsi="Arial" w:cs="Arial"/>
          <w:bCs/>
          <w:sz w:val="20"/>
          <w:szCs w:val="20"/>
          <w:lang w:eastAsia="en-US"/>
        </w:rPr>
      </w:pPr>
      <w:r w:rsidRPr="004E298A">
        <w:rPr>
          <w:rFonts w:ascii="Arial" w:eastAsia="Calibri" w:hAnsi="Arial" w:cs="Arial"/>
          <w:bCs/>
          <w:sz w:val="20"/>
          <w:szCs w:val="20"/>
          <w:lang w:eastAsia="en-US"/>
        </w:rPr>
        <w:t>El proponente:</w:t>
      </w:r>
    </w:p>
    <w:p w14:paraId="6632CED4" w14:textId="77777777" w:rsidR="00DD450E" w:rsidRDefault="00DD450E" w:rsidP="00DD450E">
      <w:pPr>
        <w:spacing w:line="259" w:lineRule="auto"/>
        <w:jc w:val="both"/>
        <w:rPr>
          <w:rFonts w:ascii="Arial" w:eastAsia="Calibri" w:hAnsi="Arial" w:cs="Arial"/>
          <w:bCs/>
          <w:sz w:val="20"/>
          <w:szCs w:val="20"/>
          <w:lang w:eastAsia="en-US"/>
        </w:rPr>
      </w:pPr>
    </w:p>
    <w:p w14:paraId="463579CD" w14:textId="77777777" w:rsidR="00DD450E" w:rsidRDefault="00DD450E" w:rsidP="00DD450E">
      <w:pPr>
        <w:spacing w:line="259" w:lineRule="auto"/>
        <w:jc w:val="both"/>
        <w:rPr>
          <w:rFonts w:ascii="Arial" w:eastAsia="Calibri" w:hAnsi="Arial" w:cs="Arial"/>
          <w:bCs/>
          <w:sz w:val="20"/>
          <w:szCs w:val="20"/>
          <w:lang w:eastAsia="en-US"/>
        </w:rPr>
      </w:pPr>
    </w:p>
    <w:p w14:paraId="0C8E7EB3" w14:textId="77777777" w:rsidR="00DD450E" w:rsidRPr="004E298A" w:rsidRDefault="00DD450E" w:rsidP="00DD450E">
      <w:pPr>
        <w:spacing w:line="259" w:lineRule="auto"/>
        <w:jc w:val="both"/>
        <w:rPr>
          <w:rFonts w:ascii="Arial" w:eastAsia="Calibri" w:hAnsi="Arial" w:cs="Arial"/>
          <w:bCs/>
          <w:sz w:val="20"/>
          <w:szCs w:val="20"/>
          <w:lang w:eastAsia="en-US"/>
        </w:rPr>
      </w:pPr>
    </w:p>
    <w:p w14:paraId="519F489B" w14:textId="77777777" w:rsidR="00DD450E" w:rsidRPr="004E298A" w:rsidRDefault="00DD450E" w:rsidP="00DD450E">
      <w:pPr>
        <w:rPr>
          <w:rFonts w:ascii="Arial" w:hAnsi="Arial" w:cs="Arial"/>
          <w:sz w:val="20"/>
          <w:szCs w:val="20"/>
        </w:rPr>
      </w:pPr>
      <w:r w:rsidRPr="004E298A">
        <w:rPr>
          <w:rFonts w:ascii="Arial" w:hAnsi="Arial" w:cs="Arial"/>
          <w:b/>
          <w:sz w:val="20"/>
          <w:szCs w:val="20"/>
        </w:rPr>
        <w:t>__________________________________</w:t>
      </w:r>
    </w:p>
    <w:p w14:paraId="66B14942" w14:textId="77777777" w:rsidR="00DD450E" w:rsidRPr="004E298A" w:rsidRDefault="00DD450E" w:rsidP="00DD450E">
      <w:pPr>
        <w:rPr>
          <w:rFonts w:ascii="Arial" w:hAnsi="Arial" w:cs="Arial"/>
          <w:sz w:val="20"/>
          <w:szCs w:val="20"/>
        </w:rPr>
      </w:pPr>
      <w:r w:rsidRPr="004E298A">
        <w:rPr>
          <w:rFonts w:ascii="Arial" w:hAnsi="Arial" w:cs="Arial"/>
          <w:sz w:val="20"/>
          <w:szCs w:val="20"/>
        </w:rPr>
        <w:t xml:space="preserve">Firma del representante legal del proponente </w:t>
      </w:r>
    </w:p>
    <w:p w14:paraId="3A5458D8" w14:textId="77777777" w:rsidR="00DD450E" w:rsidRPr="004E298A" w:rsidRDefault="00DD450E" w:rsidP="00DD450E">
      <w:pPr>
        <w:contextualSpacing/>
        <w:rPr>
          <w:rFonts w:ascii="Arial" w:hAnsi="Arial" w:cs="Arial"/>
          <w:sz w:val="20"/>
          <w:szCs w:val="20"/>
          <w:lang w:eastAsia="es-CO"/>
        </w:rPr>
      </w:pPr>
      <w:r w:rsidRPr="004E298A">
        <w:rPr>
          <w:rFonts w:ascii="Arial" w:hAnsi="Arial" w:cs="Arial"/>
          <w:sz w:val="20"/>
          <w:szCs w:val="20"/>
          <w:lang w:eastAsia="es-CO"/>
        </w:rPr>
        <w:t xml:space="preserve">Nombre o razón social del oferente: </w:t>
      </w:r>
      <w:r w:rsidRPr="004E298A">
        <w:rPr>
          <w:rFonts w:ascii="Arial" w:eastAsia="Calibri" w:hAnsi="Arial" w:cs="Arial"/>
          <w:color w:val="FF8F8F"/>
          <w:sz w:val="20"/>
          <w:szCs w:val="20"/>
        </w:rPr>
        <w:t>Diligenciar el nombre completo del proponente</w:t>
      </w:r>
    </w:p>
    <w:p w14:paraId="50E13793" w14:textId="77777777" w:rsidR="00DD450E" w:rsidRPr="004E298A" w:rsidRDefault="00DD450E" w:rsidP="00DD450E">
      <w:pPr>
        <w:contextualSpacing/>
        <w:rPr>
          <w:rFonts w:ascii="Arial" w:hAnsi="Arial" w:cs="Arial"/>
          <w:color w:val="000000"/>
          <w:sz w:val="20"/>
          <w:szCs w:val="20"/>
        </w:rPr>
      </w:pPr>
      <w:r w:rsidRPr="004E298A">
        <w:rPr>
          <w:rFonts w:ascii="Arial" w:hAnsi="Arial" w:cs="Arial"/>
          <w:sz w:val="20"/>
          <w:szCs w:val="20"/>
          <w:lang w:eastAsia="es-CO"/>
        </w:rPr>
        <w:t xml:space="preserve">Identificación (NIT </w:t>
      </w:r>
      <w:r w:rsidRPr="004E298A">
        <w:rPr>
          <w:rFonts w:ascii="Segoe UI Symbol" w:eastAsia="MS Gothic" w:hAnsi="Segoe UI Symbol" w:cs="Segoe UI Symbol"/>
          <w:sz w:val="20"/>
          <w:szCs w:val="20"/>
          <w:lang w:eastAsia="es-CO"/>
        </w:rPr>
        <w:t>☐</w:t>
      </w:r>
      <w:r w:rsidRPr="004E298A">
        <w:rPr>
          <w:rFonts w:ascii="Arial" w:hAnsi="Arial" w:cs="Arial"/>
          <w:sz w:val="20"/>
          <w:szCs w:val="20"/>
          <w:lang w:eastAsia="es-CO"/>
        </w:rPr>
        <w:t xml:space="preserve"> C.C </w:t>
      </w:r>
      <w:proofErr w:type="gramStart"/>
      <w:r w:rsidRPr="004E298A">
        <w:rPr>
          <w:rFonts w:ascii="Segoe UI Symbol" w:eastAsia="MS Gothic" w:hAnsi="Segoe UI Symbol" w:cs="Segoe UI Symbol"/>
          <w:sz w:val="20"/>
          <w:szCs w:val="20"/>
          <w:lang w:eastAsia="es-CO"/>
        </w:rPr>
        <w:t>☐</w:t>
      </w:r>
      <w:r w:rsidRPr="004E298A">
        <w:rPr>
          <w:rFonts w:ascii="Arial" w:hAnsi="Arial" w:cs="Arial"/>
          <w:sz w:val="20"/>
          <w:szCs w:val="20"/>
          <w:lang w:eastAsia="es-CO"/>
        </w:rPr>
        <w:t xml:space="preserve">  C.E</w:t>
      </w:r>
      <w:proofErr w:type="gramEnd"/>
      <w:r w:rsidRPr="004E298A">
        <w:rPr>
          <w:rFonts w:ascii="Arial" w:hAnsi="Arial" w:cs="Arial"/>
          <w:sz w:val="20"/>
          <w:szCs w:val="20"/>
          <w:lang w:eastAsia="es-CO"/>
        </w:rPr>
        <w:t xml:space="preserve"> </w:t>
      </w:r>
      <w:r w:rsidRPr="004E298A">
        <w:rPr>
          <w:rFonts w:ascii="Segoe UI Symbol" w:eastAsia="MS Gothic" w:hAnsi="Segoe UI Symbol" w:cs="Segoe UI Symbol"/>
          <w:sz w:val="20"/>
          <w:szCs w:val="20"/>
          <w:lang w:eastAsia="es-CO"/>
        </w:rPr>
        <w:t>☐</w:t>
      </w:r>
      <w:r w:rsidRPr="004E298A">
        <w:rPr>
          <w:rFonts w:ascii="Arial" w:hAnsi="Arial" w:cs="Arial"/>
          <w:sz w:val="20"/>
          <w:szCs w:val="20"/>
          <w:lang w:eastAsia="es-CO"/>
        </w:rPr>
        <w:t>)</w:t>
      </w:r>
      <w:r w:rsidRPr="004E298A">
        <w:rPr>
          <w:rFonts w:ascii="Arial" w:hAnsi="Arial" w:cs="Arial"/>
          <w:color w:val="000000"/>
          <w:sz w:val="20"/>
          <w:szCs w:val="20"/>
        </w:rPr>
        <w:t xml:space="preserve">: </w:t>
      </w:r>
      <w:r w:rsidRPr="004E298A">
        <w:rPr>
          <w:rFonts w:ascii="Arial" w:eastAsia="Calibri" w:hAnsi="Arial" w:cs="Arial"/>
          <w:color w:val="FF8F8F"/>
          <w:sz w:val="20"/>
          <w:szCs w:val="20"/>
        </w:rPr>
        <w:t>Diligenciar la identificación del proponente</w:t>
      </w:r>
    </w:p>
    <w:p w14:paraId="6B1DEBD3" w14:textId="77777777" w:rsidR="00DD450E" w:rsidRPr="004E298A" w:rsidRDefault="00DD450E" w:rsidP="00DD450E">
      <w:pPr>
        <w:contextualSpacing/>
        <w:rPr>
          <w:rFonts w:ascii="Arial" w:hAnsi="Arial" w:cs="Arial"/>
          <w:color w:val="000000"/>
          <w:sz w:val="20"/>
          <w:szCs w:val="20"/>
        </w:rPr>
      </w:pPr>
      <w:r w:rsidRPr="004E298A">
        <w:rPr>
          <w:rFonts w:ascii="Arial" w:hAnsi="Arial" w:cs="Arial"/>
          <w:sz w:val="20"/>
          <w:szCs w:val="20"/>
          <w:lang w:eastAsia="es-CO"/>
        </w:rPr>
        <w:t>Nombre Representante Legal</w:t>
      </w:r>
      <w:r w:rsidRPr="004E298A">
        <w:rPr>
          <w:rFonts w:ascii="Arial" w:hAnsi="Arial" w:cs="Arial"/>
          <w:color w:val="000000"/>
          <w:sz w:val="20"/>
          <w:szCs w:val="20"/>
        </w:rPr>
        <w:t xml:space="preserve">: </w:t>
      </w:r>
      <w:r w:rsidRPr="004E298A">
        <w:rPr>
          <w:rFonts w:ascii="Arial" w:eastAsia="Calibri" w:hAnsi="Arial" w:cs="Arial"/>
          <w:color w:val="FF8F8F"/>
          <w:sz w:val="20"/>
          <w:szCs w:val="20"/>
        </w:rPr>
        <w:t>Diligenciar el nombre completo del representante legal</w:t>
      </w:r>
    </w:p>
    <w:p w14:paraId="75ECED4B" w14:textId="77777777" w:rsidR="00DD450E" w:rsidRPr="004E298A" w:rsidRDefault="00DD450E" w:rsidP="00DD450E">
      <w:pPr>
        <w:rPr>
          <w:rFonts w:ascii="Arial" w:hAnsi="Arial" w:cs="Arial"/>
          <w:color w:val="000000"/>
          <w:sz w:val="20"/>
          <w:szCs w:val="20"/>
        </w:rPr>
      </w:pPr>
      <w:r w:rsidRPr="004E298A">
        <w:rPr>
          <w:rFonts w:ascii="Arial" w:hAnsi="Arial" w:cs="Arial"/>
          <w:color w:val="000000"/>
          <w:sz w:val="20"/>
          <w:szCs w:val="20"/>
        </w:rPr>
        <w:t xml:space="preserve">Identificación (C.C </w:t>
      </w:r>
      <w:proofErr w:type="gramStart"/>
      <w:r w:rsidRPr="004E298A">
        <w:rPr>
          <w:rFonts w:ascii="Segoe UI Symbol" w:eastAsia="MS Gothic" w:hAnsi="Segoe UI Symbol" w:cs="Segoe UI Symbol"/>
          <w:sz w:val="20"/>
          <w:szCs w:val="20"/>
          <w:lang w:eastAsia="es-CO"/>
        </w:rPr>
        <w:t>☐</w:t>
      </w:r>
      <w:r w:rsidRPr="004E298A">
        <w:rPr>
          <w:rFonts w:ascii="Arial" w:hAnsi="Arial" w:cs="Arial"/>
          <w:color w:val="000000"/>
          <w:sz w:val="20"/>
          <w:szCs w:val="20"/>
        </w:rPr>
        <w:t xml:space="preserve">  C.E.</w:t>
      </w:r>
      <w:proofErr w:type="gramEnd"/>
      <w:r w:rsidRPr="004E298A">
        <w:rPr>
          <w:rFonts w:ascii="Arial" w:hAnsi="Arial" w:cs="Arial"/>
          <w:sz w:val="20"/>
          <w:szCs w:val="20"/>
          <w:lang w:eastAsia="es-CO"/>
        </w:rPr>
        <w:t xml:space="preserve"> </w:t>
      </w:r>
      <w:r w:rsidRPr="004E298A">
        <w:rPr>
          <w:rFonts w:ascii="Segoe UI Symbol" w:eastAsia="MS Gothic" w:hAnsi="Segoe UI Symbol" w:cs="Segoe UI Symbol"/>
          <w:sz w:val="20"/>
          <w:szCs w:val="20"/>
          <w:lang w:eastAsia="es-CO"/>
        </w:rPr>
        <w:t>☐</w:t>
      </w:r>
      <w:r w:rsidRPr="004E298A">
        <w:rPr>
          <w:rFonts w:ascii="Arial" w:hAnsi="Arial" w:cs="Arial"/>
          <w:sz w:val="20"/>
          <w:szCs w:val="20"/>
          <w:lang w:eastAsia="es-CO"/>
        </w:rPr>
        <w:t xml:space="preserve">) </w:t>
      </w:r>
      <w:r w:rsidRPr="004E298A">
        <w:rPr>
          <w:rFonts w:ascii="Arial" w:eastAsia="Calibri" w:hAnsi="Arial" w:cs="Arial"/>
          <w:color w:val="FF8F8F"/>
          <w:sz w:val="20"/>
          <w:szCs w:val="20"/>
        </w:rPr>
        <w:t>Diligenciar el documento de identificación del representante legal</w:t>
      </w:r>
    </w:p>
    <w:p w14:paraId="1D5848F7" w14:textId="77777777" w:rsidR="00DD450E" w:rsidRPr="004E298A" w:rsidRDefault="00DD450E" w:rsidP="00DD450E">
      <w:pPr>
        <w:rPr>
          <w:rFonts w:ascii="Arial" w:hAnsi="Arial" w:cs="Arial"/>
          <w:color w:val="000000"/>
          <w:sz w:val="20"/>
          <w:szCs w:val="20"/>
        </w:rPr>
      </w:pPr>
      <w:r w:rsidRPr="004E298A">
        <w:rPr>
          <w:rFonts w:ascii="Arial" w:hAnsi="Arial" w:cs="Arial"/>
          <w:color w:val="000000"/>
          <w:sz w:val="20"/>
          <w:szCs w:val="20"/>
        </w:rPr>
        <w:t xml:space="preserve">Dirección: </w:t>
      </w:r>
      <w:r w:rsidRPr="004E298A">
        <w:rPr>
          <w:rFonts w:ascii="Arial" w:eastAsia="Calibri" w:hAnsi="Arial" w:cs="Arial"/>
          <w:color w:val="FF8F8F"/>
          <w:sz w:val="20"/>
          <w:szCs w:val="20"/>
        </w:rPr>
        <w:t>Diligenciar la dirección del proveedor</w:t>
      </w:r>
    </w:p>
    <w:p w14:paraId="5EF3E2CD" w14:textId="77777777" w:rsidR="00DD450E" w:rsidRPr="004E298A" w:rsidRDefault="00DD450E" w:rsidP="00DD450E">
      <w:pPr>
        <w:rPr>
          <w:rFonts w:ascii="Arial" w:hAnsi="Arial" w:cs="Arial"/>
          <w:sz w:val="20"/>
          <w:szCs w:val="20"/>
        </w:rPr>
      </w:pPr>
      <w:r w:rsidRPr="004E298A">
        <w:rPr>
          <w:rFonts w:ascii="Arial" w:hAnsi="Arial" w:cs="Arial"/>
          <w:color w:val="000000"/>
          <w:sz w:val="20"/>
          <w:szCs w:val="20"/>
        </w:rPr>
        <w:t>Teléfono:</w:t>
      </w:r>
      <w:r w:rsidRPr="004E298A">
        <w:rPr>
          <w:rFonts w:ascii="Arial" w:hAnsi="Arial" w:cs="Arial"/>
          <w:b/>
          <w:color w:val="000000"/>
          <w:sz w:val="20"/>
          <w:szCs w:val="20"/>
        </w:rPr>
        <w:t xml:space="preserve"> </w:t>
      </w:r>
      <w:r w:rsidRPr="004E298A">
        <w:rPr>
          <w:rFonts w:ascii="Arial" w:eastAsia="Calibri" w:hAnsi="Arial" w:cs="Arial"/>
          <w:color w:val="FF8F8F"/>
          <w:sz w:val="20"/>
          <w:szCs w:val="20"/>
        </w:rPr>
        <w:t>Diligenciar teléfonos de contacto del proveedor</w:t>
      </w:r>
    </w:p>
    <w:p w14:paraId="4D50BFB8" w14:textId="77777777" w:rsidR="00DD450E" w:rsidRPr="004E298A" w:rsidRDefault="00DD450E" w:rsidP="00DD450E">
      <w:pPr>
        <w:rPr>
          <w:rFonts w:ascii="Arial" w:eastAsia="Calibri" w:hAnsi="Arial" w:cs="Arial"/>
          <w:color w:val="FF8F8F"/>
          <w:sz w:val="20"/>
          <w:szCs w:val="20"/>
        </w:rPr>
      </w:pPr>
      <w:r w:rsidRPr="004E298A">
        <w:rPr>
          <w:rFonts w:ascii="Arial" w:hAnsi="Arial" w:cs="Arial"/>
          <w:color w:val="000000"/>
          <w:sz w:val="20"/>
          <w:szCs w:val="20"/>
        </w:rPr>
        <w:t>Email:</w:t>
      </w:r>
      <w:r w:rsidRPr="004E298A">
        <w:rPr>
          <w:rFonts w:ascii="Arial" w:hAnsi="Arial" w:cs="Arial"/>
          <w:b/>
          <w:color w:val="000000"/>
          <w:sz w:val="20"/>
          <w:szCs w:val="20"/>
        </w:rPr>
        <w:t xml:space="preserve"> </w:t>
      </w:r>
      <w:r w:rsidRPr="004E298A">
        <w:rPr>
          <w:rFonts w:ascii="Arial" w:eastAsia="Calibri" w:hAnsi="Arial" w:cs="Arial"/>
          <w:color w:val="FF8F8F"/>
          <w:sz w:val="20"/>
          <w:szCs w:val="20"/>
        </w:rPr>
        <w:t>Diligenciar correo electrónico de notificaciones</w:t>
      </w:r>
    </w:p>
    <w:p w14:paraId="053EA596" w14:textId="3A00BE24" w:rsidR="00DD450E" w:rsidRDefault="00DD450E" w:rsidP="006F71FA">
      <w:pPr>
        <w:pStyle w:val="Sinespaciado1"/>
        <w:jc w:val="center"/>
        <w:rPr>
          <w:lang w:val="es-419"/>
        </w:rPr>
      </w:pPr>
    </w:p>
    <w:p w14:paraId="498B4405" w14:textId="44774D1A" w:rsidR="00DD450E" w:rsidRDefault="00DD450E" w:rsidP="006F71FA">
      <w:pPr>
        <w:pStyle w:val="Sinespaciado1"/>
        <w:jc w:val="center"/>
        <w:rPr>
          <w:lang w:val="es-419"/>
        </w:rPr>
      </w:pPr>
    </w:p>
    <w:p w14:paraId="2FD5C8B2" w14:textId="5FE44E4E" w:rsidR="00DD450E" w:rsidRDefault="00DD450E" w:rsidP="006F71FA">
      <w:pPr>
        <w:pStyle w:val="Sinespaciado1"/>
        <w:jc w:val="center"/>
        <w:rPr>
          <w:lang w:val="es-419"/>
        </w:rPr>
      </w:pPr>
    </w:p>
    <w:p w14:paraId="549CF05C" w14:textId="390A1D20" w:rsidR="00DD450E" w:rsidRDefault="00DD450E" w:rsidP="006F71FA">
      <w:pPr>
        <w:pStyle w:val="Sinespaciado1"/>
        <w:jc w:val="center"/>
        <w:rPr>
          <w:lang w:val="es-419"/>
        </w:rPr>
      </w:pPr>
    </w:p>
    <w:p w14:paraId="7FCFCEE7" w14:textId="77777777" w:rsidR="00294177" w:rsidRDefault="00294177" w:rsidP="006F71FA">
      <w:pPr>
        <w:pStyle w:val="Sinespaciado1"/>
        <w:jc w:val="center"/>
        <w:rPr>
          <w:lang w:val="es-419"/>
        </w:rPr>
      </w:pPr>
    </w:p>
    <w:p w14:paraId="6FFBB3D2" w14:textId="77777777" w:rsidR="00294177" w:rsidRDefault="00294177" w:rsidP="006F71FA">
      <w:pPr>
        <w:pStyle w:val="Sinespaciado1"/>
        <w:jc w:val="center"/>
        <w:rPr>
          <w:lang w:val="es-419"/>
        </w:rPr>
      </w:pPr>
    </w:p>
    <w:p w14:paraId="5EC44EA1" w14:textId="77777777" w:rsidR="00294177" w:rsidRDefault="00294177" w:rsidP="006F71FA">
      <w:pPr>
        <w:pStyle w:val="Sinespaciado1"/>
        <w:jc w:val="center"/>
        <w:rPr>
          <w:lang w:val="es-419"/>
        </w:rPr>
      </w:pPr>
    </w:p>
    <w:p w14:paraId="172463CE" w14:textId="77777777" w:rsidR="00763530" w:rsidRDefault="00763530" w:rsidP="005334A5">
      <w:pPr>
        <w:pStyle w:val="Sinespaciado1"/>
        <w:rPr>
          <w:lang w:val="es-419"/>
        </w:rPr>
      </w:pPr>
    </w:p>
    <w:p w14:paraId="57EA3880" w14:textId="77777777" w:rsidR="00F22B37" w:rsidRDefault="00F22B37" w:rsidP="005334A5">
      <w:pPr>
        <w:pStyle w:val="Sinespaciado1"/>
        <w:rPr>
          <w:rFonts w:ascii="Arial" w:hAnsi="Arial" w:cs="Arial"/>
          <w:b/>
          <w:sz w:val="20"/>
          <w:szCs w:val="22"/>
        </w:rPr>
      </w:pPr>
    </w:p>
    <w:p w14:paraId="74C571C3" w14:textId="77777777" w:rsidR="00F22B37" w:rsidRDefault="00F22B37" w:rsidP="005334A5">
      <w:pPr>
        <w:pStyle w:val="Sinespaciado1"/>
        <w:rPr>
          <w:rFonts w:ascii="Arial" w:hAnsi="Arial" w:cs="Arial"/>
          <w:b/>
          <w:sz w:val="20"/>
          <w:szCs w:val="22"/>
        </w:rPr>
      </w:pPr>
    </w:p>
    <w:p w14:paraId="68EB8325" w14:textId="3593236C" w:rsidR="00DD450E" w:rsidRDefault="00763530" w:rsidP="006F71FA">
      <w:pPr>
        <w:pStyle w:val="Sinespaciado1"/>
        <w:jc w:val="center"/>
        <w:rPr>
          <w:rFonts w:ascii="Arial" w:hAnsi="Arial" w:cs="Arial"/>
          <w:b/>
          <w:sz w:val="20"/>
          <w:szCs w:val="20"/>
        </w:rPr>
      </w:pPr>
      <w:r w:rsidRPr="00886FC0">
        <w:rPr>
          <w:rFonts w:ascii="Arial" w:hAnsi="Arial" w:cs="Arial"/>
          <w:b/>
          <w:sz w:val="20"/>
          <w:szCs w:val="20"/>
        </w:rPr>
        <w:t>FORMULARIO No. 1</w:t>
      </w:r>
      <w:r w:rsidR="0025546C">
        <w:rPr>
          <w:rFonts w:ascii="Arial" w:hAnsi="Arial" w:cs="Arial"/>
          <w:b/>
          <w:sz w:val="20"/>
          <w:szCs w:val="20"/>
        </w:rPr>
        <w:t>6</w:t>
      </w:r>
    </w:p>
    <w:p w14:paraId="7F832932" w14:textId="77777777" w:rsidR="00C22BFD" w:rsidRPr="00886FC0" w:rsidRDefault="00C22BFD" w:rsidP="006F71FA">
      <w:pPr>
        <w:pStyle w:val="Sinespaciado1"/>
        <w:jc w:val="center"/>
        <w:rPr>
          <w:rFonts w:ascii="Arial" w:hAnsi="Arial" w:cs="Arial"/>
          <w:b/>
          <w:sz w:val="20"/>
          <w:szCs w:val="20"/>
        </w:rPr>
      </w:pPr>
    </w:p>
    <w:p w14:paraId="527CBA01" w14:textId="1B553E52" w:rsidR="0098595E" w:rsidRPr="00886FC0" w:rsidRDefault="0098595E" w:rsidP="0098595E">
      <w:pPr>
        <w:pStyle w:val="NormalWeb"/>
        <w:shd w:val="clear" w:color="auto" w:fill="FFFFFF"/>
        <w:spacing w:before="0" w:after="0"/>
        <w:jc w:val="center"/>
        <w:rPr>
          <w:rFonts w:ascii="Arial" w:hAnsi="Arial" w:cs="Arial"/>
          <w:color w:val="000000"/>
          <w:sz w:val="20"/>
        </w:rPr>
      </w:pPr>
      <w:r w:rsidRPr="00886FC0">
        <w:rPr>
          <w:rFonts w:ascii="Arial" w:hAnsi="Arial" w:cs="Arial"/>
          <w:b/>
          <w:sz w:val="20"/>
        </w:rPr>
        <w:t xml:space="preserve"> FORMATO DE IDONEIDAD DEL RECURSO HUMANO OFRECIDO</w:t>
      </w:r>
    </w:p>
    <w:p w14:paraId="24E6BD0F" w14:textId="77777777" w:rsidR="0098595E" w:rsidRPr="00886FC0" w:rsidRDefault="0098595E" w:rsidP="0098595E">
      <w:pPr>
        <w:pStyle w:val="NormalWeb"/>
        <w:spacing w:before="0" w:after="0"/>
        <w:rPr>
          <w:rFonts w:ascii="Arial" w:hAnsi="Arial" w:cs="Arial"/>
          <w:color w:val="000000"/>
          <w:sz w:val="20"/>
        </w:rPr>
      </w:pPr>
    </w:p>
    <w:p w14:paraId="7ECB0701" w14:textId="77777777" w:rsidR="0098595E" w:rsidRPr="00886FC0" w:rsidRDefault="0098595E" w:rsidP="0098595E">
      <w:pPr>
        <w:pStyle w:val="NormalWeb"/>
        <w:spacing w:before="0" w:after="0"/>
        <w:rPr>
          <w:rFonts w:ascii="Arial" w:hAnsi="Arial" w:cs="Arial"/>
          <w:color w:val="000000"/>
          <w:sz w:val="20"/>
        </w:rPr>
      </w:pPr>
      <w:r w:rsidRPr="00886FC0">
        <w:rPr>
          <w:rFonts w:ascii="Arial" w:hAnsi="Arial" w:cs="Arial"/>
          <w:color w:val="000000"/>
          <w:sz w:val="20"/>
        </w:rPr>
        <w:t>Para cada funcionario se deberá diligenciar un formato por separado.</w:t>
      </w:r>
    </w:p>
    <w:p w14:paraId="4DD8A906" w14:textId="77777777" w:rsidR="0098595E" w:rsidRPr="00886FC0" w:rsidRDefault="0098595E" w:rsidP="0098595E">
      <w:pPr>
        <w:pStyle w:val="NormalWeb"/>
        <w:spacing w:before="0" w:after="0"/>
        <w:rPr>
          <w:rFonts w:ascii="Arial" w:hAnsi="Arial" w:cs="Arial"/>
          <w:color w:val="000000"/>
          <w:sz w:val="20"/>
        </w:rPr>
      </w:pPr>
    </w:p>
    <w:p w14:paraId="0BD9282B" w14:textId="77777777" w:rsidR="0098595E" w:rsidRPr="00886FC0" w:rsidRDefault="0098595E" w:rsidP="0098595E">
      <w:pPr>
        <w:pStyle w:val="NormalWeb"/>
        <w:spacing w:before="0" w:after="0"/>
        <w:rPr>
          <w:rFonts w:ascii="Arial" w:hAnsi="Arial" w:cs="Arial"/>
          <w:color w:val="000000"/>
          <w:sz w:val="20"/>
        </w:rPr>
      </w:pPr>
      <w:r w:rsidRPr="00886FC0">
        <w:rPr>
          <w:rFonts w:ascii="Arial" w:hAnsi="Arial" w:cs="Arial"/>
          <w:color w:val="000000"/>
          <w:sz w:val="20"/>
        </w:rPr>
        <w:t>La Dirección de Sanidad se reserva el derecho de verificar la información plasmada en este formato.</w:t>
      </w:r>
    </w:p>
    <w:p w14:paraId="3A1725A9" w14:textId="77777777" w:rsidR="00763530" w:rsidRPr="00886FC0" w:rsidRDefault="00763530" w:rsidP="006F71FA">
      <w:pPr>
        <w:pStyle w:val="Sinespaciado1"/>
        <w:jc w:val="center"/>
        <w:rPr>
          <w:sz w:val="20"/>
          <w:szCs w:val="20"/>
          <w:lang w:val="es-419"/>
        </w:rPr>
      </w:pPr>
    </w:p>
    <w:tbl>
      <w:tblPr>
        <w:tblStyle w:val="Tablaconcuadrcula"/>
        <w:tblW w:w="0" w:type="auto"/>
        <w:tblLook w:val="04A0" w:firstRow="1" w:lastRow="0" w:firstColumn="1" w:lastColumn="0" w:noHBand="0" w:noVBand="1"/>
      </w:tblPr>
      <w:tblGrid>
        <w:gridCol w:w="9493"/>
      </w:tblGrid>
      <w:tr w:rsidR="0098595E" w:rsidRPr="0098595E" w14:paraId="057E8D42" w14:textId="77777777" w:rsidTr="0098595E">
        <w:tc>
          <w:tcPr>
            <w:tcW w:w="9493" w:type="dxa"/>
          </w:tcPr>
          <w:p w14:paraId="07EF6190" w14:textId="77777777" w:rsidR="0098595E" w:rsidRPr="0098595E" w:rsidRDefault="0098595E" w:rsidP="00ED732C">
            <w:pPr>
              <w:jc w:val="center"/>
              <w:rPr>
                <w:rFonts w:ascii="Arial" w:hAnsi="Arial" w:cs="Arial"/>
                <w:b/>
                <w:sz w:val="22"/>
              </w:rPr>
            </w:pPr>
            <w:r w:rsidRPr="0098595E">
              <w:rPr>
                <w:rFonts w:ascii="Arial" w:hAnsi="Arial" w:cs="Arial"/>
                <w:b/>
                <w:sz w:val="22"/>
              </w:rPr>
              <w:t xml:space="preserve">FORMATO DE IDONEIDAD DEL RECURSO HUMANO OFRECIDO </w:t>
            </w:r>
          </w:p>
        </w:tc>
      </w:tr>
      <w:tr w:rsidR="0098595E" w:rsidRPr="0098595E" w14:paraId="3FFEAF1F" w14:textId="77777777" w:rsidTr="0098595E">
        <w:tc>
          <w:tcPr>
            <w:tcW w:w="9493" w:type="dxa"/>
          </w:tcPr>
          <w:p w14:paraId="62FDDC70" w14:textId="77777777" w:rsidR="0098595E" w:rsidRPr="0098595E" w:rsidRDefault="0098595E" w:rsidP="00ED732C">
            <w:pPr>
              <w:rPr>
                <w:rFonts w:ascii="Arial" w:hAnsi="Arial" w:cs="Arial"/>
                <w:sz w:val="22"/>
              </w:rPr>
            </w:pPr>
          </w:p>
        </w:tc>
      </w:tr>
      <w:tr w:rsidR="0098595E" w:rsidRPr="0098595E" w14:paraId="5F4B0E4F" w14:textId="77777777" w:rsidTr="0098595E">
        <w:trPr>
          <w:trHeight w:val="340"/>
        </w:trPr>
        <w:tc>
          <w:tcPr>
            <w:tcW w:w="9493" w:type="dxa"/>
            <w:vAlign w:val="center"/>
          </w:tcPr>
          <w:p w14:paraId="28910A76" w14:textId="77777777" w:rsidR="0098595E" w:rsidRPr="0098595E" w:rsidRDefault="0098595E" w:rsidP="00ED732C">
            <w:pPr>
              <w:rPr>
                <w:rFonts w:ascii="Arial" w:hAnsi="Arial" w:cs="Arial"/>
                <w:b/>
                <w:sz w:val="22"/>
              </w:rPr>
            </w:pPr>
            <w:r w:rsidRPr="0098595E">
              <w:rPr>
                <w:rFonts w:ascii="Arial" w:hAnsi="Arial" w:cs="Arial"/>
                <w:b/>
                <w:sz w:val="22"/>
              </w:rPr>
              <w:t xml:space="preserve">Ciudad y fecha </w:t>
            </w:r>
          </w:p>
        </w:tc>
      </w:tr>
      <w:tr w:rsidR="0098595E" w:rsidRPr="0098595E" w14:paraId="4A2CF16D" w14:textId="77777777" w:rsidTr="0098595E">
        <w:trPr>
          <w:trHeight w:val="340"/>
        </w:trPr>
        <w:tc>
          <w:tcPr>
            <w:tcW w:w="9493" w:type="dxa"/>
            <w:vAlign w:val="center"/>
          </w:tcPr>
          <w:p w14:paraId="5D70C470" w14:textId="77777777" w:rsidR="0098595E" w:rsidRPr="0098595E" w:rsidRDefault="0098595E" w:rsidP="00ED732C">
            <w:pPr>
              <w:rPr>
                <w:rFonts w:ascii="Arial" w:hAnsi="Arial" w:cs="Arial"/>
                <w:b/>
                <w:sz w:val="22"/>
              </w:rPr>
            </w:pPr>
            <w:r w:rsidRPr="0098595E">
              <w:rPr>
                <w:rFonts w:ascii="Arial" w:hAnsi="Arial" w:cs="Arial"/>
                <w:b/>
                <w:sz w:val="22"/>
              </w:rPr>
              <w:t xml:space="preserve">Nombre y apellidos del Profesional:  </w:t>
            </w:r>
          </w:p>
        </w:tc>
      </w:tr>
      <w:tr w:rsidR="0098595E" w:rsidRPr="0098595E" w14:paraId="03E2269F" w14:textId="77777777" w:rsidTr="0098595E">
        <w:trPr>
          <w:trHeight w:val="340"/>
        </w:trPr>
        <w:tc>
          <w:tcPr>
            <w:tcW w:w="9493" w:type="dxa"/>
            <w:vAlign w:val="center"/>
          </w:tcPr>
          <w:p w14:paraId="3936BC4A" w14:textId="77777777" w:rsidR="0098595E" w:rsidRPr="0098595E" w:rsidRDefault="0098595E" w:rsidP="00ED732C">
            <w:pPr>
              <w:rPr>
                <w:rFonts w:ascii="Arial" w:hAnsi="Arial" w:cs="Arial"/>
                <w:b/>
                <w:sz w:val="22"/>
              </w:rPr>
            </w:pPr>
            <w:r w:rsidRPr="0098595E">
              <w:rPr>
                <w:rFonts w:ascii="Arial" w:hAnsi="Arial" w:cs="Arial"/>
                <w:b/>
                <w:sz w:val="22"/>
              </w:rPr>
              <w:t xml:space="preserve">Cedula de ciudadanía </w:t>
            </w:r>
          </w:p>
        </w:tc>
      </w:tr>
      <w:tr w:rsidR="0098595E" w:rsidRPr="0098595E" w14:paraId="412DC962" w14:textId="77777777" w:rsidTr="0098595E">
        <w:trPr>
          <w:trHeight w:val="340"/>
        </w:trPr>
        <w:tc>
          <w:tcPr>
            <w:tcW w:w="9493" w:type="dxa"/>
            <w:vAlign w:val="center"/>
          </w:tcPr>
          <w:p w14:paraId="15F05D08" w14:textId="77777777" w:rsidR="0098595E" w:rsidRPr="0098595E" w:rsidRDefault="0098595E" w:rsidP="00ED732C">
            <w:pPr>
              <w:rPr>
                <w:rFonts w:ascii="Arial" w:hAnsi="Arial" w:cs="Arial"/>
                <w:b/>
                <w:sz w:val="22"/>
              </w:rPr>
            </w:pPr>
            <w:r w:rsidRPr="0098595E">
              <w:rPr>
                <w:rFonts w:ascii="Arial" w:hAnsi="Arial" w:cs="Arial"/>
                <w:b/>
                <w:sz w:val="22"/>
              </w:rPr>
              <w:t>Fecha de nacimiento:                                                            Nacionalidad:</w:t>
            </w:r>
          </w:p>
        </w:tc>
      </w:tr>
      <w:tr w:rsidR="0098595E" w:rsidRPr="0098595E" w14:paraId="7ABE22E0" w14:textId="77777777" w:rsidTr="0098595E">
        <w:trPr>
          <w:trHeight w:val="340"/>
        </w:trPr>
        <w:tc>
          <w:tcPr>
            <w:tcW w:w="9493" w:type="dxa"/>
            <w:vAlign w:val="center"/>
          </w:tcPr>
          <w:p w14:paraId="14938766" w14:textId="77777777" w:rsidR="0098595E" w:rsidRPr="0098595E" w:rsidRDefault="0098595E" w:rsidP="00ED732C">
            <w:pPr>
              <w:rPr>
                <w:rFonts w:ascii="Arial" w:hAnsi="Arial" w:cs="Arial"/>
                <w:b/>
                <w:sz w:val="22"/>
              </w:rPr>
            </w:pPr>
            <w:r w:rsidRPr="0098595E">
              <w:rPr>
                <w:rFonts w:ascii="Arial" w:hAnsi="Arial" w:cs="Arial"/>
                <w:b/>
                <w:sz w:val="22"/>
              </w:rPr>
              <w:t xml:space="preserve">Profesión: </w:t>
            </w:r>
          </w:p>
        </w:tc>
      </w:tr>
      <w:tr w:rsidR="0098595E" w:rsidRPr="0098595E" w14:paraId="0174D8D4" w14:textId="77777777" w:rsidTr="0098595E">
        <w:trPr>
          <w:trHeight w:val="340"/>
        </w:trPr>
        <w:tc>
          <w:tcPr>
            <w:tcW w:w="9493" w:type="dxa"/>
            <w:vAlign w:val="center"/>
          </w:tcPr>
          <w:p w14:paraId="6B4CEEDF" w14:textId="77777777" w:rsidR="0098595E" w:rsidRPr="0098595E" w:rsidRDefault="0098595E" w:rsidP="00ED732C">
            <w:pPr>
              <w:rPr>
                <w:rFonts w:ascii="Arial" w:hAnsi="Arial" w:cs="Arial"/>
                <w:b/>
                <w:sz w:val="22"/>
              </w:rPr>
            </w:pPr>
            <w:r w:rsidRPr="0098595E">
              <w:rPr>
                <w:rFonts w:ascii="Arial" w:hAnsi="Arial" w:cs="Arial"/>
                <w:b/>
                <w:sz w:val="22"/>
              </w:rPr>
              <w:t>Universidad:</w:t>
            </w:r>
          </w:p>
        </w:tc>
      </w:tr>
      <w:tr w:rsidR="0098595E" w:rsidRPr="0098595E" w14:paraId="211C882D" w14:textId="77777777" w:rsidTr="0098595E">
        <w:trPr>
          <w:trHeight w:val="340"/>
        </w:trPr>
        <w:tc>
          <w:tcPr>
            <w:tcW w:w="9493" w:type="dxa"/>
            <w:vAlign w:val="center"/>
          </w:tcPr>
          <w:p w14:paraId="7AAEDB35" w14:textId="77777777" w:rsidR="0098595E" w:rsidRPr="0098595E" w:rsidRDefault="0098595E" w:rsidP="00ED732C">
            <w:pPr>
              <w:rPr>
                <w:rFonts w:ascii="Arial" w:hAnsi="Arial" w:cs="Arial"/>
                <w:b/>
                <w:sz w:val="22"/>
              </w:rPr>
            </w:pPr>
            <w:r w:rsidRPr="0098595E">
              <w:rPr>
                <w:rFonts w:ascii="Arial" w:hAnsi="Arial" w:cs="Arial"/>
                <w:b/>
                <w:sz w:val="22"/>
              </w:rPr>
              <w:t>No. de Registro Profesional:</w:t>
            </w:r>
          </w:p>
        </w:tc>
      </w:tr>
      <w:tr w:rsidR="0098595E" w:rsidRPr="0098595E" w14:paraId="6066108F" w14:textId="77777777" w:rsidTr="0098595E">
        <w:trPr>
          <w:trHeight w:val="340"/>
        </w:trPr>
        <w:tc>
          <w:tcPr>
            <w:tcW w:w="9493" w:type="dxa"/>
            <w:vAlign w:val="center"/>
          </w:tcPr>
          <w:p w14:paraId="5EA0F865" w14:textId="77777777" w:rsidR="0098595E" w:rsidRPr="0098595E" w:rsidRDefault="0098595E" w:rsidP="00ED732C">
            <w:pPr>
              <w:rPr>
                <w:rFonts w:ascii="Arial" w:hAnsi="Arial" w:cs="Arial"/>
                <w:b/>
                <w:sz w:val="22"/>
              </w:rPr>
            </w:pPr>
            <w:r w:rsidRPr="0098595E">
              <w:rPr>
                <w:rFonts w:ascii="Arial" w:hAnsi="Arial" w:cs="Arial"/>
                <w:b/>
                <w:sz w:val="22"/>
              </w:rPr>
              <w:t xml:space="preserve">Título Obtenido: </w:t>
            </w:r>
          </w:p>
        </w:tc>
      </w:tr>
      <w:tr w:rsidR="0098595E" w:rsidRPr="0098595E" w14:paraId="08072774" w14:textId="77777777" w:rsidTr="0098595E">
        <w:trPr>
          <w:trHeight w:val="340"/>
        </w:trPr>
        <w:tc>
          <w:tcPr>
            <w:tcW w:w="9493" w:type="dxa"/>
            <w:vAlign w:val="center"/>
          </w:tcPr>
          <w:p w14:paraId="46961DEF" w14:textId="77777777" w:rsidR="0098595E" w:rsidRPr="0098595E" w:rsidRDefault="0098595E" w:rsidP="00ED732C">
            <w:pPr>
              <w:rPr>
                <w:rFonts w:ascii="Arial" w:hAnsi="Arial" w:cs="Arial"/>
                <w:b/>
                <w:sz w:val="22"/>
              </w:rPr>
            </w:pPr>
            <w:r w:rsidRPr="0098595E">
              <w:rPr>
                <w:rFonts w:ascii="Arial" w:hAnsi="Arial" w:cs="Arial"/>
                <w:b/>
                <w:sz w:val="22"/>
              </w:rPr>
              <w:t>Especialización:</w:t>
            </w:r>
          </w:p>
        </w:tc>
      </w:tr>
      <w:tr w:rsidR="0098595E" w:rsidRPr="0098595E" w14:paraId="1BA1332D" w14:textId="77777777" w:rsidTr="0098595E">
        <w:trPr>
          <w:trHeight w:val="1237"/>
        </w:trPr>
        <w:tc>
          <w:tcPr>
            <w:tcW w:w="9493" w:type="dxa"/>
          </w:tcPr>
          <w:p w14:paraId="15814783" w14:textId="77777777" w:rsidR="0098595E" w:rsidRPr="0098595E" w:rsidRDefault="0098595E" w:rsidP="00ED732C">
            <w:pPr>
              <w:jc w:val="both"/>
              <w:rPr>
                <w:rFonts w:ascii="Arial" w:hAnsi="Arial" w:cs="Arial"/>
                <w:b/>
                <w:sz w:val="22"/>
              </w:rPr>
            </w:pPr>
            <w:r w:rsidRPr="0098595E">
              <w:rPr>
                <w:rFonts w:ascii="Arial" w:hAnsi="Arial" w:cs="Arial"/>
                <w:b/>
                <w:sz w:val="22"/>
              </w:rPr>
              <w:t xml:space="preserve">Subespecialidades: </w:t>
            </w:r>
            <w:r w:rsidRPr="0098595E">
              <w:rPr>
                <w:rFonts w:ascii="Arial" w:hAnsi="Arial" w:cs="Arial"/>
                <w:sz w:val="22"/>
              </w:rPr>
              <w:t>(tómese por su especialista al profesional especializado que luego de cursada la especialidad base tiene un entrenamiento certificado mínimo de un año en la subespecialidad)</w:t>
            </w:r>
          </w:p>
        </w:tc>
      </w:tr>
      <w:tr w:rsidR="0098595E" w:rsidRPr="0098595E" w14:paraId="15D5C158" w14:textId="77777777" w:rsidTr="0098595E">
        <w:trPr>
          <w:trHeight w:val="340"/>
        </w:trPr>
        <w:tc>
          <w:tcPr>
            <w:tcW w:w="9493" w:type="dxa"/>
            <w:vAlign w:val="center"/>
          </w:tcPr>
          <w:p w14:paraId="1234FCDF" w14:textId="77777777" w:rsidR="0098595E" w:rsidRPr="0098595E" w:rsidRDefault="0098595E" w:rsidP="00ED732C">
            <w:pPr>
              <w:rPr>
                <w:rFonts w:ascii="Arial" w:hAnsi="Arial" w:cs="Arial"/>
                <w:b/>
                <w:sz w:val="22"/>
              </w:rPr>
            </w:pPr>
            <w:r w:rsidRPr="0098595E">
              <w:rPr>
                <w:rFonts w:ascii="Arial" w:hAnsi="Arial" w:cs="Arial"/>
                <w:b/>
                <w:sz w:val="22"/>
              </w:rPr>
              <w:t>Tiempo de experiencia en la Profesión:</w:t>
            </w:r>
          </w:p>
        </w:tc>
      </w:tr>
      <w:tr w:rsidR="0098595E" w:rsidRPr="0098595E" w14:paraId="3F9CDAAC" w14:textId="77777777" w:rsidTr="0098595E">
        <w:trPr>
          <w:trHeight w:val="340"/>
        </w:trPr>
        <w:tc>
          <w:tcPr>
            <w:tcW w:w="9493" w:type="dxa"/>
            <w:vAlign w:val="center"/>
          </w:tcPr>
          <w:p w14:paraId="446707A3" w14:textId="77777777" w:rsidR="0098595E" w:rsidRPr="0098595E" w:rsidRDefault="0098595E" w:rsidP="00ED732C">
            <w:pPr>
              <w:rPr>
                <w:rFonts w:ascii="Arial" w:hAnsi="Arial" w:cs="Arial"/>
                <w:b/>
                <w:sz w:val="22"/>
              </w:rPr>
            </w:pPr>
            <w:r w:rsidRPr="0098595E">
              <w:rPr>
                <w:rFonts w:ascii="Arial" w:hAnsi="Arial" w:cs="Arial"/>
                <w:b/>
                <w:sz w:val="22"/>
              </w:rPr>
              <w:t>Tiempo de servicio en la Institución Oferente:</w:t>
            </w:r>
          </w:p>
        </w:tc>
      </w:tr>
      <w:tr w:rsidR="0098595E" w:rsidRPr="0098595E" w14:paraId="171D614C" w14:textId="77777777" w:rsidTr="0098595E">
        <w:trPr>
          <w:trHeight w:val="340"/>
        </w:trPr>
        <w:tc>
          <w:tcPr>
            <w:tcW w:w="9493" w:type="dxa"/>
            <w:vAlign w:val="center"/>
          </w:tcPr>
          <w:p w14:paraId="7F7DC5E2" w14:textId="77777777" w:rsidR="0098595E" w:rsidRPr="0098595E" w:rsidRDefault="0098595E" w:rsidP="00ED732C">
            <w:pPr>
              <w:rPr>
                <w:rFonts w:ascii="Arial" w:hAnsi="Arial" w:cs="Arial"/>
                <w:b/>
                <w:sz w:val="22"/>
              </w:rPr>
            </w:pPr>
            <w:r w:rsidRPr="0098595E">
              <w:rPr>
                <w:rFonts w:ascii="Arial" w:hAnsi="Arial" w:cs="Arial"/>
                <w:b/>
                <w:sz w:val="22"/>
              </w:rPr>
              <w:t>Cargo que desempeña:</w:t>
            </w:r>
          </w:p>
        </w:tc>
      </w:tr>
      <w:tr w:rsidR="0098595E" w:rsidRPr="0098595E" w14:paraId="3AE02D90" w14:textId="77777777" w:rsidTr="0098595E">
        <w:trPr>
          <w:trHeight w:val="340"/>
        </w:trPr>
        <w:tc>
          <w:tcPr>
            <w:tcW w:w="9493" w:type="dxa"/>
            <w:vAlign w:val="center"/>
          </w:tcPr>
          <w:p w14:paraId="5D2A4D31" w14:textId="77777777" w:rsidR="0098595E" w:rsidRPr="0098595E" w:rsidRDefault="0098595E" w:rsidP="00ED732C">
            <w:pPr>
              <w:rPr>
                <w:rFonts w:ascii="Arial" w:hAnsi="Arial" w:cs="Arial"/>
                <w:b/>
                <w:sz w:val="22"/>
              </w:rPr>
            </w:pPr>
            <w:r w:rsidRPr="0098595E">
              <w:rPr>
                <w:rFonts w:ascii="Arial" w:hAnsi="Arial" w:cs="Arial"/>
                <w:b/>
                <w:sz w:val="22"/>
              </w:rPr>
              <w:t>Tiempo de dedicación (donde labora):</w:t>
            </w:r>
          </w:p>
        </w:tc>
      </w:tr>
    </w:tbl>
    <w:p w14:paraId="330CAA56" w14:textId="77777777" w:rsidR="0098595E" w:rsidRDefault="0098595E" w:rsidP="006F71FA">
      <w:pPr>
        <w:pStyle w:val="Sinespaciado1"/>
        <w:jc w:val="center"/>
        <w:rPr>
          <w:lang w:val="es-419"/>
        </w:rPr>
      </w:pPr>
    </w:p>
    <w:p w14:paraId="793DB43E" w14:textId="4522EE73" w:rsidR="0098595E" w:rsidRDefault="0098595E" w:rsidP="0098595E">
      <w:pPr>
        <w:adjustRightInd w:val="0"/>
        <w:ind w:left="142"/>
        <w:jc w:val="both"/>
        <w:rPr>
          <w:rFonts w:ascii="Arial" w:eastAsia="Calibri" w:hAnsi="Arial" w:cs="Arial"/>
          <w:sz w:val="20"/>
          <w:szCs w:val="20"/>
        </w:rPr>
      </w:pPr>
      <w:r w:rsidRPr="0098595E">
        <w:rPr>
          <w:rFonts w:ascii="Arial" w:eastAsia="Calibri" w:hAnsi="Arial" w:cs="Arial"/>
          <w:sz w:val="20"/>
          <w:szCs w:val="20"/>
        </w:rPr>
        <w:t>El proponente:</w:t>
      </w:r>
    </w:p>
    <w:p w14:paraId="68285EE0" w14:textId="77777777" w:rsidR="00886FC0" w:rsidRDefault="00886FC0" w:rsidP="0098595E">
      <w:pPr>
        <w:adjustRightInd w:val="0"/>
        <w:ind w:left="142"/>
        <w:jc w:val="both"/>
        <w:rPr>
          <w:rFonts w:ascii="Arial" w:eastAsia="Calibri" w:hAnsi="Arial" w:cs="Arial"/>
          <w:sz w:val="20"/>
          <w:szCs w:val="20"/>
        </w:rPr>
      </w:pPr>
    </w:p>
    <w:p w14:paraId="6FCCB554" w14:textId="77777777" w:rsidR="00886FC0" w:rsidRPr="0098595E" w:rsidRDefault="00886FC0" w:rsidP="0098595E">
      <w:pPr>
        <w:adjustRightInd w:val="0"/>
        <w:ind w:left="142"/>
        <w:jc w:val="both"/>
        <w:rPr>
          <w:rFonts w:ascii="Arial" w:eastAsia="Calibri" w:hAnsi="Arial" w:cs="Arial"/>
          <w:sz w:val="20"/>
          <w:szCs w:val="20"/>
        </w:rPr>
      </w:pPr>
    </w:p>
    <w:p w14:paraId="4F38A8BB" w14:textId="77777777" w:rsidR="0098595E" w:rsidRPr="0098595E" w:rsidRDefault="0098595E" w:rsidP="0098595E">
      <w:pPr>
        <w:adjustRightInd w:val="0"/>
        <w:ind w:left="142"/>
        <w:jc w:val="both"/>
        <w:rPr>
          <w:rFonts w:ascii="Arial" w:eastAsia="Calibri" w:hAnsi="Arial" w:cs="Arial"/>
          <w:sz w:val="20"/>
          <w:szCs w:val="20"/>
        </w:rPr>
      </w:pPr>
    </w:p>
    <w:p w14:paraId="4BADF1AA" w14:textId="77777777" w:rsidR="0098595E" w:rsidRPr="0098595E" w:rsidRDefault="0098595E" w:rsidP="0098595E">
      <w:pPr>
        <w:pStyle w:val="Sinespaciado1"/>
        <w:ind w:left="142"/>
        <w:rPr>
          <w:rFonts w:ascii="Arial" w:hAnsi="Arial" w:cs="Arial"/>
          <w:color w:val="000000"/>
          <w:sz w:val="20"/>
          <w:szCs w:val="20"/>
        </w:rPr>
      </w:pPr>
      <w:r w:rsidRPr="0098595E">
        <w:rPr>
          <w:rFonts w:ascii="Arial" w:hAnsi="Arial" w:cs="Arial"/>
          <w:color w:val="000000"/>
          <w:sz w:val="20"/>
          <w:szCs w:val="20"/>
        </w:rPr>
        <w:t>__________________________________</w:t>
      </w:r>
    </w:p>
    <w:p w14:paraId="6B1CD787"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Firma del representante legal del proponente </w:t>
      </w:r>
    </w:p>
    <w:p w14:paraId="4C854EE7"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Nombre o razón social del oferente: </w:t>
      </w:r>
      <w:sdt>
        <w:sdtPr>
          <w:rPr>
            <w:rFonts w:ascii="Arial" w:hAnsi="Arial" w:cs="Arial"/>
            <w:sz w:val="20"/>
            <w:szCs w:val="20"/>
          </w:rPr>
          <w:id w:val="-1123235412"/>
          <w:placeholder>
            <w:docPart w:val="7DFF82E59CFE49EB9DB868518B169EE3"/>
          </w:placeholder>
          <w:showingPlcHdr/>
          <w:text/>
        </w:sdtPr>
        <w:sdtContent>
          <w:r w:rsidRPr="0098595E">
            <w:rPr>
              <w:rFonts w:ascii="Arial" w:hAnsi="Arial" w:cs="Arial"/>
              <w:color w:val="FF0000"/>
              <w:sz w:val="20"/>
              <w:szCs w:val="20"/>
            </w:rPr>
            <w:t>Diligenciar el nombre completo del proponente</w:t>
          </w:r>
        </w:sdtContent>
      </w:sdt>
    </w:p>
    <w:p w14:paraId="3130CD4F"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Identificación (NIT </w:t>
      </w:r>
      <w:r w:rsidRPr="0098595E">
        <w:rPr>
          <w:rFonts w:ascii="Segoe UI Symbol" w:hAnsi="Segoe UI Symbol" w:cs="Segoe UI Symbol"/>
          <w:sz w:val="20"/>
          <w:szCs w:val="20"/>
        </w:rPr>
        <w:t>☐</w:t>
      </w:r>
      <w:r w:rsidRPr="0098595E">
        <w:rPr>
          <w:rFonts w:ascii="Arial" w:hAnsi="Arial" w:cs="Arial"/>
          <w:sz w:val="20"/>
          <w:szCs w:val="20"/>
        </w:rPr>
        <w:t xml:space="preserve"> C.C </w:t>
      </w:r>
      <w:r w:rsidRPr="0098595E">
        <w:rPr>
          <w:rFonts w:ascii="Segoe UI Symbol" w:hAnsi="Segoe UI Symbol" w:cs="Segoe UI Symbol"/>
          <w:sz w:val="20"/>
          <w:szCs w:val="20"/>
        </w:rPr>
        <w:t>☐</w:t>
      </w:r>
      <w:r w:rsidRPr="0098595E">
        <w:rPr>
          <w:rFonts w:ascii="Arial" w:hAnsi="Arial" w:cs="Arial"/>
          <w:sz w:val="20"/>
          <w:szCs w:val="20"/>
        </w:rPr>
        <w:t xml:space="preserve"> C.E </w:t>
      </w:r>
      <w:r w:rsidRPr="0098595E">
        <w:rPr>
          <w:rFonts w:ascii="Segoe UI Symbol" w:hAnsi="Segoe UI Symbol" w:cs="Segoe UI Symbol"/>
          <w:sz w:val="20"/>
          <w:szCs w:val="20"/>
        </w:rPr>
        <w:t>☐</w:t>
      </w:r>
      <w:r w:rsidRPr="0098595E">
        <w:rPr>
          <w:rFonts w:ascii="Arial" w:hAnsi="Arial" w:cs="Arial"/>
          <w:sz w:val="20"/>
          <w:szCs w:val="20"/>
        </w:rPr>
        <w:t xml:space="preserve">): </w:t>
      </w:r>
      <w:sdt>
        <w:sdtPr>
          <w:rPr>
            <w:rFonts w:ascii="Arial" w:hAnsi="Arial" w:cs="Arial"/>
            <w:sz w:val="20"/>
            <w:szCs w:val="20"/>
          </w:rPr>
          <w:id w:val="717631123"/>
          <w:placeholder>
            <w:docPart w:val="21FBD22A298E4AEFA214FAF6C5049CEB"/>
          </w:placeholder>
          <w:showingPlcHdr/>
        </w:sdtPr>
        <w:sdtContent>
          <w:r w:rsidRPr="0098595E">
            <w:rPr>
              <w:rFonts w:ascii="Arial" w:hAnsi="Arial" w:cs="Arial"/>
              <w:color w:val="FF0000"/>
              <w:sz w:val="20"/>
              <w:szCs w:val="20"/>
            </w:rPr>
            <w:t>Diligenciar la identificación del proponente</w:t>
          </w:r>
        </w:sdtContent>
      </w:sdt>
    </w:p>
    <w:p w14:paraId="38411DED"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Nombre Representante Legal: </w:t>
      </w:r>
      <w:sdt>
        <w:sdtPr>
          <w:rPr>
            <w:rFonts w:ascii="Arial" w:hAnsi="Arial" w:cs="Arial"/>
            <w:sz w:val="20"/>
            <w:szCs w:val="20"/>
          </w:rPr>
          <w:id w:val="341746893"/>
          <w:placeholder>
            <w:docPart w:val="56671CAE37EF4B1598FBD23BBD030679"/>
          </w:placeholder>
          <w:showingPlcHdr/>
          <w:text/>
        </w:sdtPr>
        <w:sdtContent>
          <w:r w:rsidRPr="0098595E">
            <w:rPr>
              <w:rFonts w:ascii="Arial" w:hAnsi="Arial" w:cs="Arial"/>
              <w:color w:val="FF0000"/>
              <w:sz w:val="20"/>
              <w:szCs w:val="20"/>
            </w:rPr>
            <w:t>Diligenciar el nombre completo del representante legal</w:t>
          </w:r>
        </w:sdtContent>
      </w:sdt>
    </w:p>
    <w:p w14:paraId="3525D8DA"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Identificación (C.C </w:t>
      </w:r>
      <w:r w:rsidRPr="0098595E">
        <w:rPr>
          <w:rFonts w:ascii="Segoe UI Symbol" w:hAnsi="Segoe UI Symbol" w:cs="Segoe UI Symbol"/>
          <w:sz w:val="20"/>
          <w:szCs w:val="20"/>
        </w:rPr>
        <w:t>☐</w:t>
      </w:r>
      <w:r w:rsidRPr="0098595E">
        <w:rPr>
          <w:rFonts w:ascii="Arial" w:hAnsi="Arial" w:cs="Arial"/>
          <w:sz w:val="20"/>
          <w:szCs w:val="20"/>
        </w:rPr>
        <w:t xml:space="preserve"> C.E. </w:t>
      </w:r>
      <w:r w:rsidRPr="0098595E">
        <w:rPr>
          <w:rFonts w:ascii="Segoe UI Symbol" w:hAnsi="Segoe UI Symbol" w:cs="Segoe UI Symbol"/>
          <w:sz w:val="20"/>
          <w:szCs w:val="20"/>
        </w:rPr>
        <w:t>☐</w:t>
      </w:r>
      <w:r w:rsidRPr="0098595E">
        <w:rPr>
          <w:rFonts w:ascii="Arial" w:hAnsi="Arial" w:cs="Arial"/>
          <w:sz w:val="20"/>
          <w:szCs w:val="20"/>
        </w:rPr>
        <w:t xml:space="preserve">) </w:t>
      </w:r>
      <w:sdt>
        <w:sdtPr>
          <w:rPr>
            <w:rFonts w:ascii="Arial" w:hAnsi="Arial" w:cs="Arial"/>
            <w:sz w:val="20"/>
            <w:szCs w:val="20"/>
          </w:rPr>
          <w:id w:val="-1459108422"/>
          <w:placeholder>
            <w:docPart w:val="4F64B74C3F624F93B60AFCE67E391648"/>
          </w:placeholder>
          <w:showingPlcHdr/>
        </w:sdtPr>
        <w:sdtContent>
          <w:r w:rsidRPr="0098595E">
            <w:rPr>
              <w:rFonts w:ascii="Arial" w:hAnsi="Arial" w:cs="Arial"/>
              <w:color w:val="FF0000"/>
              <w:sz w:val="20"/>
              <w:szCs w:val="20"/>
            </w:rPr>
            <w:t>Diligenciar el documento de identificación del representante legal</w:t>
          </w:r>
        </w:sdtContent>
      </w:sdt>
    </w:p>
    <w:p w14:paraId="07FCEF2D"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Dirección: </w:t>
      </w:r>
      <w:sdt>
        <w:sdtPr>
          <w:rPr>
            <w:rFonts w:ascii="Arial" w:hAnsi="Arial" w:cs="Arial"/>
            <w:sz w:val="20"/>
            <w:szCs w:val="20"/>
          </w:rPr>
          <w:id w:val="-742947484"/>
          <w:placeholder>
            <w:docPart w:val="28BC856D63A2439B848DDCCAE68239D8"/>
          </w:placeholder>
          <w:showingPlcHdr/>
        </w:sdtPr>
        <w:sdtContent>
          <w:r w:rsidRPr="0098595E">
            <w:rPr>
              <w:rFonts w:ascii="Arial" w:hAnsi="Arial" w:cs="Arial"/>
              <w:color w:val="FF0000"/>
              <w:sz w:val="20"/>
              <w:szCs w:val="20"/>
            </w:rPr>
            <w:t>Diligenciar la dirección del proveedor</w:t>
          </w:r>
        </w:sdtContent>
      </w:sdt>
    </w:p>
    <w:p w14:paraId="0D704BDF"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Teléfono: </w:t>
      </w:r>
      <w:sdt>
        <w:sdtPr>
          <w:rPr>
            <w:rFonts w:ascii="Arial" w:hAnsi="Arial" w:cs="Arial"/>
            <w:sz w:val="20"/>
            <w:szCs w:val="20"/>
          </w:rPr>
          <w:id w:val="-1714873783"/>
          <w:placeholder>
            <w:docPart w:val="92AF5E9204CB4A47AFB5BD3559993477"/>
          </w:placeholder>
          <w:showingPlcHdr/>
        </w:sdtPr>
        <w:sdtContent>
          <w:r w:rsidRPr="0098595E">
            <w:rPr>
              <w:rFonts w:ascii="Arial" w:hAnsi="Arial" w:cs="Arial"/>
              <w:color w:val="FF0000"/>
              <w:sz w:val="20"/>
              <w:szCs w:val="20"/>
            </w:rPr>
            <w:t>Diligenciar teléfonos de contacto del proveedor</w:t>
          </w:r>
        </w:sdtContent>
      </w:sdt>
    </w:p>
    <w:p w14:paraId="281B582B" w14:textId="77777777" w:rsidR="0098595E" w:rsidRPr="0098595E" w:rsidRDefault="0098595E" w:rsidP="0098595E">
      <w:pPr>
        <w:ind w:left="142"/>
        <w:rPr>
          <w:rFonts w:ascii="Arial" w:hAnsi="Arial" w:cs="Arial"/>
          <w:sz w:val="20"/>
          <w:szCs w:val="20"/>
        </w:rPr>
      </w:pPr>
      <w:r w:rsidRPr="0098595E">
        <w:rPr>
          <w:rFonts w:ascii="Arial" w:hAnsi="Arial" w:cs="Arial"/>
          <w:sz w:val="20"/>
          <w:szCs w:val="20"/>
        </w:rPr>
        <w:t xml:space="preserve">Email: </w:t>
      </w:r>
      <w:sdt>
        <w:sdtPr>
          <w:rPr>
            <w:rFonts w:ascii="Arial" w:hAnsi="Arial" w:cs="Arial"/>
            <w:sz w:val="20"/>
            <w:szCs w:val="20"/>
          </w:rPr>
          <w:id w:val="-1613667538"/>
          <w:placeholder>
            <w:docPart w:val="3971902EBFBA4B73ACE902AB681E81B7"/>
          </w:placeholder>
          <w:showingPlcHdr/>
        </w:sdtPr>
        <w:sdtContent>
          <w:r w:rsidRPr="0098595E">
            <w:rPr>
              <w:rStyle w:val="Textodelmarcadordeposicin"/>
              <w:rFonts w:ascii="Arial" w:hAnsi="Arial" w:cs="Arial"/>
              <w:color w:val="FF0000"/>
              <w:sz w:val="20"/>
              <w:szCs w:val="20"/>
              <w:u w:val="single"/>
            </w:rPr>
            <w:t>Diligenciar correo electrónico de notificaciones</w:t>
          </w:r>
        </w:sdtContent>
      </w:sdt>
    </w:p>
    <w:p w14:paraId="7A75189A" w14:textId="77777777" w:rsidR="0098595E" w:rsidRDefault="0098595E" w:rsidP="006F71FA">
      <w:pPr>
        <w:pStyle w:val="Sinespaciado1"/>
        <w:jc w:val="center"/>
        <w:rPr>
          <w:lang w:val="es-419"/>
        </w:rPr>
      </w:pPr>
    </w:p>
    <w:p w14:paraId="06CEBA9F" w14:textId="77777777" w:rsidR="005334A5" w:rsidRDefault="005334A5" w:rsidP="006F71FA">
      <w:pPr>
        <w:pStyle w:val="Sinespaciado1"/>
        <w:jc w:val="center"/>
        <w:rPr>
          <w:lang w:val="es-419"/>
        </w:rPr>
      </w:pPr>
    </w:p>
    <w:p w14:paraId="3103447C" w14:textId="77777777" w:rsidR="00F22B37" w:rsidRDefault="00F22B37" w:rsidP="006F71FA">
      <w:pPr>
        <w:pStyle w:val="Sinespaciado1"/>
        <w:jc w:val="center"/>
        <w:rPr>
          <w:lang w:val="es-419"/>
        </w:rPr>
      </w:pPr>
    </w:p>
    <w:p w14:paraId="7E5D0E57" w14:textId="77777777" w:rsidR="005334A5" w:rsidRDefault="005334A5" w:rsidP="006F71FA">
      <w:pPr>
        <w:pStyle w:val="Sinespaciado1"/>
        <w:jc w:val="center"/>
        <w:rPr>
          <w:lang w:val="es-419"/>
        </w:rPr>
      </w:pPr>
    </w:p>
    <w:p w14:paraId="44A82891" w14:textId="0EDFD227" w:rsidR="005334A5" w:rsidRDefault="005334A5" w:rsidP="005334A5">
      <w:pPr>
        <w:pStyle w:val="Sinespaciado1"/>
        <w:jc w:val="center"/>
        <w:rPr>
          <w:rFonts w:ascii="Arial" w:hAnsi="Arial" w:cs="Arial"/>
          <w:b/>
          <w:sz w:val="18"/>
          <w:szCs w:val="18"/>
        </w:rPr>
      </w:pPr>
      <w:r w:rsidRPr="00F22B37">
        <w:rPr>
          <w:rFonts w:ascii="Arial" w:hAnsi="Arial" w:cs="Arial"/>
          <w:b/>
          <w:sz w:val="18"/>
          <w:szCs w:val="18"/>
        </w:rPr>
        <w:t>FORMULARIO No. 1</w:t>
      </w:r>
      <w:r w:rsidR="0025546C">
        <w:rPr>
          <w:rFonts w:ascii="Arial" w:hAnsi="Arial" w:cs="Arial"/>
          <w:b/>
          <w:sz w:val="18"/>
          <w:szCs w:val="18"/>
        </w:rPr>
        <w:t>7</w:t>
      </w:r>
    </w:p>
    <w:p w14:paraId="07DF8F1F" w14:textId="77777777" w:rsidR="00C22BFD" w:rsidRPr="00F22B37" w:rsidRDefault="00C22BFD" w:rsidP="005334A5">
      <w:pPr>
        <w:pStyle w:val="Sinespaciado1"/>
        <w:jc w:val="center"/>
        <w:rPr>
          <w:rFonts w:ascii="Arial" w:hAnsi="Arial" w:cs="Arial"/>
          <w:b/>
          <w:sz w:val="18"/>
          <w:szCs w:val="18"/>
        </w:rPr>
      </w:pPr>
    </w:p>
    <w:p w14:paraId="12A0FA1F" w14:textId="07F4FEE7" w:rsidR="005334A5" w:rsidRPr="00F22B37" w:rsidRDefault="005334A5" w:rsidP="005334A5">
      <w:pPr>
        <w:pStyle w:val="NormalWeb"/>
        <w:shd w:val="clear" w:color="auto" w:fill="FFFFFF"/>
        <w:spacing w:before="0" w:after="0"/>
        <w:jc w:val="center"/>
        <w:rPr>
          <w:rFonts w:ascii="Arial" w:hAnsi="Arial" w:cs="Arial"/>
          <w:b/>
          <w:sz w:val="18"/>
          <w:szCs w:val="18"/>
        </w:rPr>
      </w:pPr>
      <w:r w:rsidRPr="00F22B37">
        <w:rPr>
          <w:rFonts w:ascii="Arial" w:hAnsi="Arial" w:cs="Arial"/>
          <w:b/>
          <w:sz w:val="18"/>
          <w:szCs w:val="18"/>
        </w:rPr>
        <w:t xml:space="preserve"> FORMATO INFORMATIVO DECRETO 441 DE 2022</w:t>
      </w:r>
    </w:p>
    <w:p w14:paraId="43AEB621" w14:textId="77777777" w:rsidR="005629F8" w:rsidRPr="00F22B37" w:rsidRDefault="005629F8" w:rsidP="005629F8">
      <w:pPr>
        <w:autoSpaceDE w:val="0"/>
        <w:autoSpaceDN w:val="0"/>
        <w:adjustRightInd w:val="0"/>
        <w:rPr>
          <w:rFonts w:ascii="Arial" w:hAnsi="Arial" w:cs="Arial"/>
          <w:b/>
          <w:color w:val="000000"/>
          <w:sz w:val="18"/>
          <w:szCs w:val="18"/>
        </w:rPr>
      </w:pPr>
      <w:r w:rsidRPr="00F22B37">
        <w:rPr>
          <w:rFonts w:ascii="Arial" w:hAnsi="Arial" w:cs="Arial"/>
          <w:b/>
          <w:color w:val="000000"/>
          <w:sz w:val="18"/>
          <w:szCs w:val="18"/>
        </w:rPr>
        <w:t>INDICADORES TÉCNICOS DE CALIDAD, DE GESTIÓN Y RESULTADOS (IMPACTO)</w:t>
      </w:r>
    </w:p>
    <w:p w14:paraId="208DD9CB" w14:textId="77777777" w:rsidR="005629F8" w:rsidRPr="00F22B37" w:rsidRDefault="005629F8" w:rsidP="005629F8">
      <w:pPr>
        <w:autoSpaceDE w:val="0"/>
        <w:autoSpaceDN w:val="0"/>
        <w:adjustRightInd w:val="0"/>
        <w:rPr>
          <w:rFonts w:ascii="Arial" w:hAnsi="Arial" w:cs="Arial"/>
          <w:b/>
          <w:color w:val="000000"/>
          <w:sz w:val="18"/>
          <w:szCs w:val="18"/>
        </w:rPr>
      </w:pPr>
    </w:p>
    <w:p w14:paraId="7CE9175C"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 xml:space="preserve">Los siguientes son los indicadores de calidad, gestión y resultados que hasta el momento se han obtenido con la intervención a la población objeto del contrato: </w:t>
      </w:r>
    </w:p>
    <w:p w14:paraId="153223BA" w14:textId="77777777" w:rsidR="005629F8" w:rsidRPr="00F22B37" w:rsidRDefault="005629F8" w:rsidP="005629F8">
      <w:pPr>
        <w:ind w:left="127" w:right="105"/>
        <w:jc w:val="both"/>
        <w:rPr>
          <w:rFonts w:ascii="Arial" w:hAnsi="Arial" w:cs="Arial"/>
          <w:sz w:val="18"/>
          <w:szCs w:val="18"/>
        </w:rPr>
      </w:pPr>
    </w:p>
    <w:p w14:paraId="3F91616D" w14:textId="77777777" w:rsidR="005629F8" w:rsidRPr="00F22B37" w:rsidRDefault="005629F8" w:rsidP="005629F8">
      <w:pPr>
        <w:ind w:left="127" w:right="105"/>
        <w:jc w:val="both"/>
        <w:rPr>
          <w:rFonts w:ascii="Arial" w:hAnsi="Arial" w:cs="Arial"/>
          <w:b/>
          <w:sz w:val="18"/>
          <w:szCs w:val="18"/>
        </w:rPr>
      </w:pPr>
      <w:r w:rsidRPr="00F22B37">
        <w:rPr>
          <w:rFonts w:ascii="Arial" w:hAnsi="Arial" w:cs="Arial"/>
          <w:b/>
          <w:sz w:val="18"/>
          <w:szCs w:val="18"/>
        </w:rPr>
        <w:t xml:space="preserve">GUÍA DE INTERPRETACIÓN </w:t>
      </w:r>
    </w:p>
    <w:p w14:paraId="475357AE" w14:textId="77777777" w:rsidR="005629F8" w:rsidRPr="00F22B37" w:rsidRDefault="005629F8" w:rsidP="005629F8">
      <w:pPr>
        <w:ind w:left="127" w:right="105"/>
        <w:jc w:val="both"/>
        <w:rPr>
          <w:rFonts w:ascii="Arial" w:hAnsi="Arial" w:cs="Arial"/>
          <w:b/>
          <w:sz w:val="18"/>
          <w:szCs w:val="18"/>
        </w:rPr>
      </w:pPr>
    </w:p>
    <w:p w14:paraId="63579A2E"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Semaforización de Indicadores de Seguimiento Contractual</w:t>
      </w:r>
    </w:p>
    <w:p w14:paraId="32C2CD19"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7643119E"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Las convenciones definidas para la medición de los indicadores son las siguientes:</w:t>
      </w:r>
    </w:p>
    <w:p w14:paraId="0607DCED" w14:textId="77777777" w:rsidR="005629F8" w:rsidRPr="00F22B37" w:rsidRDefault="005629F8" w:rsidP="005629F8">
      <w:pPr>
        <w:ind w:left="127" w:right="105"/>
        <w:jc w:val="both"/>
        <w:rPr>
          <w:rFonts w:ascii="Arial" w:hAnsi="Arial" w:cs="Arial"/>
          <w:sz w:val="18"/>
          <w:szCs w:val="18"/>
        </w:rPr>
      </w:pPr>
      <w:r w:rsidRPr="00F22B37">
        <w:rPr>
          <w:rFonts w:ascii="Segoe UI Emoji" w:hAnsi="Segoe UI Emoji" w:cs="Segoe UI Emoji"/>
          <w:sz w:val="18"/>
          <w:szCs w:val="18"/>
        </w:rPr>
        <w:t>🔵</w:t>
      </w:r>
      <w:r w:rsidRPr="00F22B37">
        <w:rPr>
          <w:rFonts w:ascii="Arial" w:hAnsi="Arial" w:cs="Arial"/>
          <w:noProof/>
          <w:sz w:val="18"/>
          <w:szCs w:val="18"/>
        </w:rPr>
        <w:t xml:space="preserve"> </w:t>
      </w:r>
      <w:r w:rsidRPr="00F22B37">
        <w:rPr>
          <w:rFonts w:ascii="Arial" w:hAnsi="Arial" w:cs="Arial"/>
          <w:sz w:val="18"/>
          <w:szCs w:val="18"/>
        </w:rPr>
        <w:t>Azul (Sobresaliente): El desempeño supera las metas establecidas, evidenciando una gestión excepcional y un valor agregado en la ejecución.</w:t>
      </w:r>
    </w:p>
    <w:p w14:paraId="76B333C1" w14:textId="77777777" w:rsidR="005629F8" w:rsidRPr="00F22B37" w:rsidRDefault="005629F8" w:rsidP="005629F8">
      <w:pPr>
        <w:ind w:right="105"/>
        <w:jc w:val="both"/>
        <w:rPr>
          <w:rFonts w:ascii="Arial" w:hAnsi="Arial" w:cs="Arial"/>
          <w:sz w:val="18"/>
          <w:szCs w:val="18"/>
        </w:rPr>
      </w:pPr>
      <w:r w:rsidRPr="00F22B37">
        <w:rPr>
          <w:rFonts w:ascii="Arial" w:hAnsi="Arial" w:cs="Arial"/>
          <w:sz w:val="18"/>
          <w:szCs w:val="18"/>
        </w:rPr>
        <w:t xml:space="preserve">  </w:t>
      </w:r>
      <w:r w:rsidRPr="00F22B37">
        <w:rPr>
          <w:rFonts w:ascii="Segoe UI Emoji" w:hAnsi="Segoe UI Emoji" w:cs="Segoe UI Emoji"/>
          <w:sz w:val="18"/>
          <w:szCs w:val="18"/>
        </w:rPr>
        <w:t>🟢</w:t>
      </w:r>
      <w:r w:rsidRPr="00F22B37">
        <w:rPr>
          <w:rFonts w:ascii="Arial" w:hAnsi="Arial" w:cs="Arial"/>
          <w:sz w:val="18"/>
          <w:szCs w:val="18"/>
        </w:rPr>
        <w:t xml:space="preserve"> Verde (Óptimo): El resultado cumple plenamente con los estándares y cronogramas pactados, situándose dentro del rango de normalidad esperado.</w:t>
      </w:r>
    </w:p>
    <w:p w14:paraId="53D57424" w14:textId="77777777" w:rsidR="005629F8" w:rsidRPr="00F22B37" w:rsidRDefault="005629F8" w:rsidP="005629F8">
      <w:pPr>
        <w:ind w:left="127" w:right="105"/>
        <w:jc w:val="both"/>
        <w:rPr>
          <w:rFonts w:ascii="Arial" w:hAnsi="Arial" w:cs="Arial"/>
          <w:sz w:val="18"/>
          <w:szCs w:val="18"/>
        </w:rPr>
      </w:pPr>
      <w:r w:rsidRPr="00F22B37">
        <w:rPr>
          <w:rFonts w:ascii="Segoe UI Emoji" w:hAnsi="Segoe UI Emoji" w:cs="Segoe UI Emoji"/>
          <w:sz w:val="18"/>
          <w:szCs w:val="18"/>
        </w:rPr>
        <w:t>🟡</w:t>
      </w:r>
      <w:r w:rsidRPr="00F22B37">
        <w:rPr>
          <w:rFonts w:ascii="Arial" w:hAnsi="Arial" w:cs="Arial"/>
          <w:sz w:val="18"/>
          <w:szCs w:val="18"/>
        </w:rPr>
        <w:t xml:space="preserve"> Amarillo (Insuficiente): Se identifican desviaciones menores o metas alcanzadas parcialmente. Requiere atención inmediata y ajustes para evitar el escalamiento a niveles críticos.</w:t>
      </w:r>
    </w:p>
    <w:p w14:paraId="3ED55AD3" w14:textId="77777777" w:rsidR="005629F8" w:rsidRPr="00F22B37" w:rsidRDefault="005629F8" w:rsidP="005629F8">
      <w:pPr>
        <w:ind w:right="105"/>
        <w:jc w:val="both"/>
        <w:rPr>
          <w:rFonts w:ascii="Arial" w:hAnsi="Arial" w:cs="Arial"/>
          <w:sz w:val="18"/>
          <w:szCs w:val="18"/>
        </w:rPr>
      </w:pPr>
      <w:r w:rsidRPr="00F22B37">
        <w:rPr>
          <w:rFonts w:ascii="Arial" w:hAnsi="Arial" w:cs="Arial"/>
          <w:sz w:val="18"/>
          <w:szCs w:val="18"/>
        </w:rPr>
        <w:t xml:space="preserve">  </w:t>
      </w:r>
      <w:r w:rsidRPr="00F22B37">
        <w:rPr>
          <w:rFonts w:ascii="Segoe UI Emoji" w:hAnsi="Segoe UI Emoji" w:cs="Segoe UI Emoji"/>
          <w:sz w:val="18"/>
          <w:szCs w:val="18"/>
        </w:rPr>
        <w:t>🔴</w:t>
      </w:r>
      <w:r w:rsidRPr="00F22B37">
        <w:rPr>
          <w:rFonts w:ascii="Arial" w:hAnsi="Arial" w:cs="Arial"/>
          <w:sz w:val="18"/>
          <w:szCs w:val="18"/>
        </w:rPr>
        <w:t>Rojo (Deficiente): El resultado está significativamente por debajo de los niveles mínimos aceptables, indicando un incumplimiento que compromete los objetivos del contrato.</w:t>
      </w:r>
    </w:p>
    <w:p w14:paraId="1A0A3103"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Importancia de la Semaforización en el Seguimiento</w:t>
      </w:r>
    </w:p>
    <w:p w14:paraId="14070A32"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 xml:space="preserve">La implementación de este sistema es fundamental para transformar datos técnicos en información accionable. </w:t>
      </w:r>
    </w:p>
    <w:p w14:paraId="6D1EEC4A" w14:textId="77777777" w:rsidR="005629F8" w:rsidRPr="00F22B37" w:rsidRDefault="005629F8" w:rsidP="005629F8">
      <w:pPr>
        <w:ind w:left="127" w:right="105"/>
        <w:jc w:val="both"/>
        <w:rPr>
          <w:rFonts w:ascii="Arial" w:hAnsi="Arial" w:cs="Arial"/>
          <w:sz w:val="18"/>
          <w:szCs w:val="18"/>
        </w:rPr>
      </w:pPr>
    </w:p>
    <w:p w14:paraId="565BC1B3"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 xml:space="preserve">La semaforización permite que cualquier interesado realice un seguimiento intuitivo y ágil, facilitando la interpretación inmediata del desempeño sin necesidad de análisis exhaustivos de cifras complejas. </w:t>
      </w:r>
    </w:p>
    <w:p w14:paraId="1922E2BF" w14:textId="77777777" w:rsidR="005629F8" w:rsidRPr="00F22B37" w:rsidRDefault="005629F8" w:rsidP="005629F8">
      <w:pPr>
        <w:ind w:left="127" w:right="105"/>
        <w:jc w:val="both"/>
        <w:rPr>
          <w:rFonts w:ascii="Arial" w:hAnsi="Arial" w:cs="Arial"/>
          <w:sz w:val="18"/>
          <w:szCs w:val="18"/>
        </w:rPr>
      </w:pPr>
    </w:p>
    <w:p w14:paraId="6A617062" w14:textId="77777777" w:rsidR="005629F8" w:rsidRPr="00F22B37" w:rsidRDefault="005629F8" w:rsidP="005629F8">
      <w:pPr>
        <w:ind w:left="127" w:right="105"/>
        <w:jc w:val="both"/>
        <w:rPr>
          <w:rFonts w:ascii="Arial" w:hAnsi="Arial" w:cs="Arial"/>
          <w:sz w:val="18"/>
          <w:szCs w:val="18"/>
        </w:rPr>
      </w:pPr>
      <w:r w:rsidRPr="00F22B37">
        <w:rPr>
          <w:rFonts w:ascii="Arial" w:hAnsi="Arial" w:cs="Arial"/>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372145E1" w14:textId="77777777" w:rsidR="005629F8" w:rsidRPr="00F22B37" w:rsidRDefault="005629F8" w:rsidP="005629F8">
      <w:pPr>
        <w:ind w:left="127" w:right="105"/>
        <w:jc w:val="both"/>
        <w:rPr>
          <w:rFonts w:ascii="Arial" w:hAnsi="Arial" w:cs="Arial"/>
          <w:sz w:val="1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71"/>
        <w:gridCol w:w="1829"/>
        <w:gridCol w:w="4161"/>
        <w:gridCol w:w="2312"/>
      </w:tblGrid>
      <w:tr w:rsidR="005629F8" w:rsidRPr="00F22B37" w14:paraId="7B6A8115" w14:textId="77777777" w:rsidTr="00C1360B">
        <w:trPr>
          <w:trHeight w:val="20"/>
          <w:tblHeader/>
          <w:tblCellSpacing w:w="0" w:type="dxa"/>
        </w:trPr>
        <w:tc>
          <w:tcPr>
            <w:tcW w:w="838" w:type="pct"/>
            <w:shd w:val="clear" w:color="auto" w:fill="016A60"/>
            <w:vAlign w:val="center"/>
            <w:hideMark/>
          </w:tcPr>
          <w:p w14:paraId="1282A042"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917" w:type="pct"/>
            <w:shd w:val="clear" w:color="auto" w:fill="016A60"/>
            <w:vAlign w:val="center"/>
            <w:hideMark/>
          </w:tcPr>
          <w:p w14:paraId="384ABD73"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2086" w:type="pct"/>
            <w:shd w:val="clear" w:color="auto" w:fill="016A60"/>
            <w:vAlign w:val="center"/>
            <w:hideMark/>
          </w:tcPr>
          <w:p w14:paraId="2652A478"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1159" w:type="pct"/>
            <w:shd w:val="clear" w:color="auto" w:fill="016A60"/>
            <w:vAlign w:val="center"/>
            <w:hideMark/>
          </w:tcPr>
          <w:p w14:paraId="4B7C5234"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0FD385B9" w14:textId="77777777" w:rsidTr="00C1360B">
        <w:trPr>
          <w:trHeight w:val="1601"/>
          <w:tblCellSpacing w:w="0" w:type="dxa"/>
        </w:trPr>
        <w:tc>
          <w:tcPr>
            <w:tcW w:w="838" w:type="pct"/>
            <w:vAlign w:val="center"/>
            <w:hideMark/>
          </w:tcPr>
          <w:p w14:paraId="3FE70DEC" w14:textId="77777777" w:rsidR="005629F8" w:rsidRPr="00F22B37" w:rsidRDefault="005629F8" w:rsidP="005629F8">
            <w:pPr>
              <w:rPr>
                <w:rFonts w:ascii="Arial" w:hAnsi="Arial" w:cs="Arial"/>
                <w:sz w:val="18"/>
                <w:szCs w:val="18"/>
              </w:rPr>
            </w:pPr>
            <w:r w:rsidRPr="00F22B37">
              <w:rPr>
                <w:rFonts w:ascii="Arial" w:hAnsi="Arial" w:cs="Arial"/>
                <w:sz w:val="18"/>
                <w:szCs w:val="18"/>
              </w:rPr>
              <w:t>Calidad</w:t>
            </w:r>
          </w:p>
        </w:tc>
        <w:tc>
          <w:tcPr>
            <w:tcW w:w="917" w:type="pct"/>
            <w:vAlign w:val="center"/>
            <w:hideMark/>
          </w:tcPr>
          <w:p w14:paraId="1E0DE3FD"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Proporción de satisfacción global del usuario del servicio </w:t>
            </w:r>
          </w:p>
        </w:tc>
        <w:tc>
          <w:tcPr>
            <w:tcW w:w="2086" w:type="pct"/>
            <w:vAlign w:val="center"/>
            <w:hideMark/>
          </w:tcPr>
          <w:p w14:paraId="15F01ECE"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Numerador</w:t>
            </w:r>
            <w:r w:rsidRPr="00F22B37">
              <w:rPr>
                <w:rFonts w:ascii="Arial" w:hAnsi="Arial" w:cs="Arial"/>
                <w:sz w:val="18"/>
                <w:szCs w:val="18"/>
              </w:rPr>
              <w:t xml:space="preserve">: Número de usuarios que califican como buena o muy buena su experiencia global respecto a la atención recibida </w:t>
            </w:r>
          </w:p>
          <w:p w14:paraId="37DA79A9"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Denominador</w:t>
            </w:r>
            <w:r w:rsidRPr="00F22B37">
              <w:rPr>
                <w:rFonts w:ascii="Arial" w:hAnsi="Arial" w:cs="Arial"/>
                <w:sz w:val="18"/>
                <w:szCs w:val="18"/>
              </w:rPr>
              <w:t>: Número total de usuarios que respondieron la encuesta de satisfacción.</w:t>
            </w:r>
          </w:p>
        </w:tc>
        <w:tc>
          <w:tcPr>
            <w:tcW w:w="1159" w:type="pct"/>
            <w:vAlign w:val="center"/>
            <w:hideMark/>
          </w:tcPr>
          <w:p w14:paraId="537A2468"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77696" behindDoc="0" locked="0" layoutInCell="1" allowOverlap="1" wp14:anchorId="0731FEFD" wp14:editId="240FF0E0">
                  <wp:simplePos x="0" y="0"/>
                  <wp:positionH relativeFrom="column">
                    <wp:posOffset>287020</wp:posOffset>
                  </wp:positionH>
                  <wp:positionV relativeFrom="paragraph">
                    <wp:posOffset>111125</wp:posOffset>
                  </wp:positionV>
                  <wp:extent cx="752475" cy="733425"/>
                  <wp:effectExtent l="0" t="0" r="9525" b="9525"/>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4"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0BDB8D0" w14:textId="77777777" w:rsidR="005629F8" w:rsidRPr="00F22B37" w:rsidRDefault="005629F8" w:rsidP="005629F8">
      <w:pPr>
        <w:jc w:val="both"/>
        <w:rPr>
          <w:rFonts w:ascii="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973"/>
      </w:tblGrid>
      <w:tr w:rsidR="005629F8" w:rsidRPr="00F22B37" w14:paraId="0AEF4AD8" w14:textId="77777777" w:rsidTr="00C1360B">
        <w:trPr>
          <w:trHeight w:val="557"/>
          <w:jc w:val="center"/>
        </w:trPr>
        <w:tc>
          <w:tcPr>
            <w:tcW w:w="5000" w:type="pct"/>
          </w:tcPr>
          <w:p w14:paraId="4967DCA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Indicador </w:t>
            </w:r>
            <w:proofErr w:type="spellStart"/>
            <w:r w:rsidRPr="00F22B37">
              <w:rPr>
                <w:rFonts w:ascii="Arial" w:hAnsi="Arial" w:cs="Arial"/>
                <w:sz w:val="18"/>
                <w:szCs w:val="18"/>
              </w:rPr>
              <w:t>Nro</w:t>
            </w:r>
            <w:proofErr w:type="spellEnd"/>
            <w:r w:rsidRPr="00F22B37">
              <w:rPr>
                <w:rFonts w:ascii="Arial" w:hAnsi="Arial" w:cs="Arial"/>
                <w:sz w:val="18"/>
                <w:szCs w:val="18"/>
              </w:rPr>
              <w:t xml:space="preserve"> 1. </w:t>
            </w:r>
          </w:p>
          <w:p w14:paraId="3088CB62" w14:textId="77777777" w:rsidR="005629F8" w:rsidRPr="00F22B37" w:rsidRDefault="005629F8" w:rsidP="005629F8">
            <w:pPr>
              <w:rPr>
                <w:rFonts w:ascii="Arial" w:hAnsi="Arial" w:cs="Arial"/>
                <w:sz w:val="18"/>
                <w:szCs w:val="18"/>
              </w:rPr>
            </w:pPr>
            <w:r w:rsidRPr="00F22B37">
              <w:rPr>
                <w:rFonts w:ascii="Arial" w:hAnsi="Arial" w:cs="Arial"/>
                <w:sz w:val="18"/>
                <w:szCs w:val="18"/>
              </w:rPr>
              <w:t>1. Nombre: Proporción de satisfacción global</w:t>
            </w:r>
          </w:p>
        </w:tc>
      </w:tr>
      <w:tr w:rsidR="005629F8" w:rsidRPr="00F22B37" w14:paraId="1E4C171A" w14:textId="77777777" w:rsidTr="00C1360B">
        <w:trPr>
          <w:trHeight w:val="93"/>
          <w:jc w:val="center"/>
        </w:trPr>
        <w:tc>
          <w:tcPr>
            <w:tcW w:w="5000" w:type="pct"/>
          </w:tcPr>
          <w:p w14:paraId="1916E496"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5629F8" w:rsidRPr="00F22B37" w14:paraId="068ED5C3" w14:textId="77777777" w:rsidTr="00C1360B">
        <w:trPr>
          <w:trHeight w:val="718"/>
          <w:jc w:val="center"/>
        </w:trPr>
        <w:tc>
          <w:tcPr>
            <w:tcW w:w="5000" w:type="pct"/>
            <w:vAlign w:val="center"/>
          </w:tcPr>
          <w:p w14:paraId="681EF44B"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bl>
    <w:p w14:paraId="30AB5EA0" w14:textId="77777777" w:rsidR="005629F8" w:rsidRPr="00F22B37" w:rsidRDefault="005629F8" w:rsidP="005629F8">
      <w:pPr>
        <w:rPr>
          <w:rFonts w:ascii="Arial" w:hAnsi="Arial" w:cs="Arial"/>
          <w:sz w:val="18"/>
          <w:szCs w:val="18"/>
        </w:rPr>
        <w:sectPr w:rsidR="005629F8" w:rsidRPr="00F22B37" w:rsidSect="005629F8">
          <w:headerReference w:type="default" r:id="rId15"/>
          <w:headerReference w:type="first" r:id="rId16"/>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788"/>
        <w:gridCol w:w="6185"/>
      </w:tblGrid>
      <w:tr w:rsidR="005629F8" w:rsidRPr="00F22B37" w14:paraId="2E0C5B11" w14:textId="77777777" w:rsidTr="00C1360B">
        <w:trPr>
          <w:trHeight w:val="70"/>
          <w:jc w:val="center"/>
        </w:trPr>
        <w:tc>
          <w:tcPr>
            <w:tcW w:w="1899" w:type="pct"/>
            <w:vAlign w:val="center"/>
          </w:tcPr>
          <w:p w14:paraId="3959F039"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4. Fórmula </w:t>
            </w:r>
          </w:p>
        </w:tc>
        <w:tc>
          <w:tcPr>
            <w:tcW w:w="3101" w:type="pct"/>
          </w:tcPr>
          <w:p w14:paraId="4A619B37" w14:textId="77777777" w:rsidR="005629F8" w:rsidRPr="00F22B37" w:rsidRDefault="005629F8" w:rsidP="005629F8">
            <w:pPr>
              <w:jc w:val="both"/>
              <w:rPr>
                <w:rFonts w:ascii="Arial" w:hAnsi="Arial" w:cs="Arial"/>
                <w:sz w:val="18"/>
                <w:szCs w:val="18"/>
                <w:lang w:val="es-MX"/>
              </w:rPr>
            </w:pPr>
            <w:r w:rsidRPr="00F22B37">
              <w:rPr>
                <w:rFonts w:ascii="Arial" w:hAnsi="Arial" w:cs="Arial"/>
                <w:sz w:val="18"/>
                <w:szCs w:val="18"/>
                <w:lang w:val="es-MX"/>
              </w:rPr>
              <w:t>Numerador: Número de usuarios que respondieron muy buena o buena a la pregunta ¿cómo calificaría su experiencia global respecto a los servicios de salud que ha recibido?</w:t>
            </w:r>
            <w:r w:rsidRPr="00F22B37">
              <w:rPr>
                <w:rFonts w:ascii="Arial" w:hAnsi="Arial" w:cs="Arial"/>
                <w:sz w:val="18"/>
                <w:szCs w:val="18"/>
              </w:rPr>
              <w:t xml:space="preserve"> en el servicio </w:t>
            </w:r>
          </w:p>
          <w:p w14:paraId="1D8C6506" w14:textId="77777777" w:rsidR="005629F8" w:rsidRPr="00F22B37" w:rsidRDefault="005629F8" w:rsidP="005629F8">
            <w:pPr>
              <w:jc w:val="both"/>
              <w:rPr>
                <w:rFonts w:ascii="Arial" w:hAnsi="Arial" w:cs="Arial"/>
                <w:sz w:val="18"/>
                <w:szCs w:val="18"/>
              </w:rPr>
            </w:pPr>
            <w:r w:rsidRPr="00F22B37">
              <w:rPr>
                <w:rFonts w:ascii="Arial" w:hAnsi="Arial" w:cs="Arial"/>
                <w:sz w:val="18"/>
                <w:szCs w:val="18"/>
                <w:lang w:val="es-MX"/>
              </w:rPr>
              <w:t>Denominador: Número de usuarios que respondieron la pregunta</w:t>
            </w:r>
          </w:p>
        </w:tc>
      </w:tr>
      <w:tr w:rsidR="005629F8" w:rsidRPr="00F22B37" w14:paraId="117E8D4A" w14:textId="77777777" w:rsidTr="00C1360B">
        <w:trPr>
          <w:trHeight w:val="365"/>
          <w:jc w:val="center"/>
        </w:trPr>
        <w:tc>
          <w:tcPr>
            <w:tcW w:w="1899" w:type="pct"/>
          </w:tcPr>
          <w:p w14:paraId="2B0E646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101" w:type="pct"/>
          </w:tcPr>
          <w:p w14:paraId="622DC8D5"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r w:rsidR="005629F8" w:rsidRPr="00F22B37" w14:paraId="3EB274D3" w14:textId="77777777" w:rsidTr="00C1360B">
        <w:trPr>
          <w:trHeight w:val="93"/>
          <w:jc w:val="center"/>
        </w:trPr>
        <w:tc>
          <w:tcPr>
            <w:tcW w:w="5000" w:type="pct"/>
            <w:gridSpan w:val="2"/>
          </w:tcPr>
          <w:p w14:paraId="3EFF17AA"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6.Progresividad de la medición </w:t>
            </w:r>
          </w:p>
          <w:p w14:paraId="5B3BAF0C"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evaluación del indicador se realizará de forma gradual para permitir el despliegue de las herramientas de captura de información y la implementación de planes de mejora en el servicio:</w:t>
            </w:r>
          </w:p>
          <w:p w14:paraId="1BB7347B"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w:t>
            </w:r>
            <w:r w:rsidRPr="00F22B37">
              <w:rPr>
                <w:rFonts w:ascii="Arial" w:hAnsi="Arial" w:cs="Arial"/>
                <w:sz w:val="18"/>
                <w:szCs w:val="18"/>
              </w:rPr>
              <w:t xml:space="preserve"> El objetivo principal será alcanzar el tamaño de muestra mínimo representativo (el 10% de los usuarios atendidos); el contratista deberá presentar un informe de barreras detectadas.</w:t>
            </w:r>
          </w:p>
          <w:p w14:paraId="5E651358"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2 a Mes 4: </w:t>
            </w:r>
            <w:r w:rsidRPr="00F22B37">
              <w:rPr>
                <w:rFonts w:ascii="Arial" w:hAnsi="Arial" w:cs="Arial"/>
                <w:sz w:val="18"/>
                <w:szCs w:val="18"/>
              </w:rPr>
              <w:t>Se exigirá un cumplimiento mínimo del 80% sobre la meta establecida (si la meta es 90% de satisfacción, el umbral de aceptación será 70%), el prestador debe demostrar que ha implementado acciones correctivas sobre las quejas del mes anterior.</w:t>
            </w:r>
          </w:p>
          <w:p w14:paraId="66A40DCE"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5 en adelante:</w:t>
            </w:r>
            <w:r w:rsidRPr="00F22B37">
              <w:rPr>
                <w:rFonts w:ascii="Arial" w:hAnsi="Arial" w:cs="Arial"/>
                <w:sz w:val="18"/>
                <w:szCs w:val="18"/>
              </w:rPr>
              <w:t xml:space="preserve"> Cumplimiento del 100% de la meta pactada. A partir de este punto, el indicador será vinculante para la evaluación de desempeño contractual.</w:t>
            </w:r>
          </w:p>
        </w:tc>
      </w:tr>
      <w:tr w:rsidR="005629F8" w:rsidRPr="00F22B37" w14:paraId="5094C47F" w14:textId="77777777" w:rsidTr="00C1360B">
        <w:trPr>
          <w:trHeight w:val="93"/>
          <w:jc w:val="center"/>
        </w:trPr>
        <w:tc>
          <w:tcPr>
            <w:tcW w:w="1899" w:type="pct"/>
            <w:vAlign w:val="center"/>
          </w:tcPr>
          <w:p w14:paraId="5F38861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101" w:type="pct"/>
          </w:tcPr>
          <w:p w14:paraId="167CE61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0567383D" w14:textId="77777777" w:rsidTr="00C1360B">
        <w:trPr>
          <w:trHeight w:val="208"/>
          <w:jc w:val="center"/>
        </w:trPr>
        <w:tc>
          <w:tcPr>
            <w:tcW w:w="5000" w:type="pct"/>
            <w:gridSpan w:val="2"/>
            <w:vAlign w:val="center"/>
          </w:tcPr>
          <w:p w14:paraId="76430D6E"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N/A</w:t>
            </w:r>
          </w:p>
        </w:tc>
      </w:tr>
      <w:tr w:rsidR="005629F8" w:rsidRPr="00F22B37" w14:paraId="6390EDBB" w14:textId="77777777" w:rsidTr="00C1360B">
        <w:trPr>
          <w:trHeight w:val="324"/>
          <w:jc w:val="center"/>
        </w:trPr>
        <w:tc>
          <w:tcPr>
            <w:tcW w:w="1899" w:type="pct"/>
            <w:vAlign w:val="center"/>
          </w:tcPr>
          <w:p w14:paraId="63E538A0"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101" w:type="pct"/>
          </w:tcPr>
          <w:p w14:paraId="6BBA425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Resolución 256 de 2016, Res 1446 de 2006 </w:t>
            </w:r>
          </w:p>
        </w:tc>
      </w:tr>
      <w:tr w:rsidR="005629F8" w:rsidRPr="00F22B37" w14:paraId="7C9E81E6" w14:textId="77777777" w:rsidTr="00C1360B">
        <w:trPr>
          <w:trHeight w:val="93"/>
          <w:jc w:val="center"/>
        </w:trPr>
        <w:tc>
          <w:tcPr>
            <w:tcW w:w="5000" w:type="pct"/>
            <w:gridSpan w:val="2"/>
            <w:vAlign w:val="center"/>
          </w:tcPr>
          <w:p w14:paraId="49FD1A31"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78720" behindDoc="0" locked="0" layoutInCell="1" allowOverlap="1" wp14:anchorId="1298875C" wp14:editId="008DA0EE">
                  <wp:simplePos x="0" y="0"/>
                  <wp:positionH relativeFrom="column">
                    <wp:posOffset>2420537</wp:posOffset>
                  </wp:positionH>
                  <wp:positionV relativeFrom="paragraph">
                    <wp:posOffset>81639</wp:posOffset>
                  </wp:positionV>
                  <wp:extent cx="752475" cy="733425"/>
                  <wp:effectExtent l="0" t="0" r="9525" b="952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4"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10. Meta, umbral o rango esperado </w:t>
            </w:r>
          </w:p>
          <w:p w14:paraId="0DE29BED" w14:textId="77777777" w:rsidR="005629F8" w:rsidRPr="00F22B37" w:rsidRDefault="005629F8" w:rsidP="005629F8">
            <w:pPr>
              <w:rPr>
                <w:rFonts w:ascii="Arial" w:hAnsi="Arial" w:cs="Arial"/>
                <w:sz w:val="18"/>
                <w:szCs w:val="18"/>
              </w:rPr>
            </w:pPr>
          </w:p>
          <w:p w14:paraId="49848992" w14:textId="77777777" w:rsidR="005629F8" w:rsidRPr="00F22B37" w:rsidRDefault="005629F8" w:rsidP="005629F8">
            <w:pPr>
              <w:rPr>
                <w:rFonts w:ascii="Arial" w:hAnsi="Arial" w:cs="Arial"/>
                <w:sz w:val="18"/>
                <w:szCs w:val="18"/>
              </w:rPr>
            </w:pPr>
          </w:p>
        </w:tc>
      </w:tr>
      <w:tr w:rsidR="005629F8" w:rsidRPr="00F22B37" w14:paraId="64AFD857" w14:textId="77777777" w:rsidTr="00C1360B">
        <w:trPr>
          <w:trHeight w:val="322"/>
          <w:jc w:val="center"/>
        </w:trPr>
        <w:tc>
          <w:tcPr>
            <w:tcW w:w="1899" w:type="pct"/>
            <w:vAlign w:val="center"/>
          </w:tcPr>
          <w:p w14:paraId="67EA48E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101" w:type="pct"/>
          </w:tcPr>
          <w:p w14:paraId="21FC3CA9"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490B5D3E" w14:textId="77777777" w:rsidR="005629F8" w:rsidRPr="00F22B37" w:rsidRDefault="005629F8" w:rsidP="005629F8">
      <w:pPr>
        <w:jc w:val="both"/>
        <w:rPr>
          <w:rFonts w:ascii="Arial" w:hAnsi="Arial" w:cs="Arial"/>
          <w:color w:val="000000"/>
          <w:sz w:val="18"/>
          <w:szCs w:val="1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3"/>
        <w:gridCol w:w="1808"/>
        <w:gridCol w:w="4112"/>
        <w:gridCol w:w="2285"/>
      </w:tblGrid>
      <w:tr w:rsidR="005629F8" w:rsidRPr="00F22B37" w14:paraId="37199B4D" w14:textId="77777777" w:rsidTr="00C1360B">
        <w:trPr>
          <w:trHeight w:val="491"/>
          <w:tblCellSpacing w:w="0" w:type="dxa"/>
        </w:trPr>
        <w:tc>
          <w:tcPr>
            <w:tcW w:w="1653" w:type="dxa"/>
            <w:shd w:val="clear" w:color="auto" w:fill="016A60"/>
            <w:vAlign w:val="center"/>
          </w:tcPr>
          <w:p w14:paraId="5404F2FB"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808" w:type="dxa"/>
            <w:shd w:val="clear" w:color="auto" w:fill="016A60"/>
            <w:vAlign w:val="center"/>
          </w:tcPr>
          <w:p w14:paraId="5CEA70C2"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4112" w:type="dxa"/>
            <w:shd w:val="clear" w:color="auto" w:fill="016A60"/>
            <w:vAlign w:val="center"/>
          </w:tcPr>
          <w:p w14:paraId="28F499B2"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2285" w:type="dxa"/>
            <w:shd w:val="clear" w:color="auto" w:fill="016A60"/>
            <w:vAlign w:val="center"/>
          </w:tcPr>
          <w:p w14:paraId="4AB905A0"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59BF3A7B" w14:textId="77777777" w:rsidTr="00C1360B">
        <w:trPr>
          <w:trHeight w:val="20"/>
          <w:tblCellSpacing w:w="0" w:type="dxa"/>
        </w:trPr>
        <w:tc>
          <w:tcPr>
            <w:tcW w:w="1653" w:type="dxa"/>
            <w:vAlign w:val="center"/>
          </w:tcPr>
          <w:p w14:paraId="6C679A15" w14:textId="77777777" w:rsidR="005629F8" w:rsidRPr="00F22B37" w:rsidRDefault="005629F8" w:rsidP="005629F8">
            <w:pPr>
              <w:rPr>
                <w:rFonts w:ascii="Arial" w:hAnsi="Arial" w:cs="Arial"/>
                <w:sz w:val="18"/>
                <w:szCs w:val="18"/>
              </w:rPr>
            </w:pPr>
            <w:r w:rsidRPr="00F22B37">
              <w:rPr>
                <w:rFonts w:ascii="Arial" w:hAnsi="Arial" w:cs="Arial"/>
                <w:sz w:val="18"/>
                <w:szCs w:val="18"/>
              </w:rPr>
              <w:t>Calidad / Oportunidad</w:t>
            </w:r>
          </w:p>
        </w:tc>
        <w:tc>
          <w:tcPr>
            <w:tcW w:w="1808" w:type="dxa"/>
            <w:vAlign w:val="center"/>
          </w:tcPr>
          <w:p w14:paraId="5D8F11E9"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Tiempo promedio de espera para la asignación de cita de Medicina Especializada</w:t>
            </w:r>
          </w:p>
        </w:tc>
        <w:tc>
          <w:tcPr>
            <w:tcW w:w="4112" w:type="dxa"/>
            <w:vAlign w:val="center"/>
          </w:tcPr>
          <w:p w14:paraId="54AF0244"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Numerador: Sumatoria de la diferencia de días calendario entre la fecha en la que se asignó la cita de Medicina Especializada de primera vez y la fecha en la cual el usuario la solicitó </w:t>
            </w:r>
          </w:p>
          <w:p w14:paraId="58F6D6C0"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Denominador: 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663B0071"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10995ABF"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&lt;10</w:t>
                  </w:r>
                </w:p>
              </w:tc>
            </w:tr>
            <w:tr w:rsidR="005629F8" w:rsidRPr="00F22B37" w14:paraId="346B1FD8"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tcPr>
                <w:p w14:paraId="008CCB97"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10</w:t>
                  </w:r>
                </w:p>
              </w:tc>
            </w:tr>
            <w:tr w:rsidR="005629F8" w:rsidRPr="00F22B37" w14:paraId="10869ADC"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tcPr>
                <w:p w14:paraId="0CB17FF5"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&gt;10</w:t>
                  </w:r>
                </w:p>
              </w:tc>
            </w:tr>
            <w:tr w:rsidR="005629F8" w:rsidRPr="00F22B37" w14:paraId="7FCB46EE"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16EF9246"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 xml:space="preserve"> &gt;15</w:t>
                  </w:r>
                </w:p>
              </w:tc>
            </w:tr>
          </w:tbl>
          <w:p w14:paraId="346D0333" w14:textId="77777777" w:rsidR="005629F8" w:rsidRPr="00F22B37" w:rsidRDefault="005629F8" w:rsidP="005629F8">
            <w:pPr>
              <w:rPr>
                <w:rFonts w:ascii="Arial" w:hAnsi="Arial" w:cs="Arial"/>
                <w:sz w:val="18"/>
                <w:szCs w:val="18"/>
              </w:rPr>
            </w:pPr>
          </w:p>
          <w:p w14:paraId="55207898" w14:textId="77777777" w:rsidR="005629F8" w:rsidRPr="00F22B37" w:rsidRDefault="005629F8" w:rsidP="005629F8">
            <w:pPr>
              <w:rPr>
                <w:rFonts w:ascii="Arial" w:hAnsi="Arial" w:cs="Arial"/>
                <w:sz w:val="18"/>
                <w:szCs w:val="18"/>
              </w:rPr>
            </w:pPr>
          </w:p>
        </w:tc>
      </w:tr>
    </w:tbl>
    <w:p w14:paraId="183363AB" w14:textId="77777777" w:rsidR="005629F8" w:rsidRPr="00F22B37" w:rsidRDefault="005629F8" w:rsidP="005629F8">
      <w:pPr>
        <w:jc w:val="both"/>
        <w:rPr>
          <w:rFonts w:ascii="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67"/>
        <w:gridCol w:w="5906"/>
      </w:tblGrid>
      <w:tr w:rsidR="005629F8" w:rsidRPr="00F22B37" w14:paraId="64B6E8F4" w14:textId="77777777" w:rsidTr="00C1360B">
        <w:trPr>
          <w:trHeight w:val="93"/>
          <w:jc w:val="center"/>
        </w:trPr>
        <w:tc>
          <w:tcPr>
            <w:tcW w:w="5000" w:type="pct"/>
            <w:gridSpan w:val="2"/>
            <w:vAlign w:val="center"/>
          </w:tcPr>
          <w:p w14:paraId="06834894"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Indicador Nro. 2 </w:t>
            </w:r>
          </w:p>
          <w:p w14:paraId="758404BE" w14:textId="77777777" w:rsidR="005629F8" w:rsidRPr="00F22B37" w:rsidRDefault="005629F8" w:rsidP="005629F8">
            <w:pPr>
              <w:rPr>
                <w:rFonts w:ascii="Arial" w:hAnsi="Arial" w:cs="Arial"/>
                <w:sz w:val="18"/>
                <w:szCs w:val="18"/>
              </w:rPr>
            </w:pPr>
            <w:r w:rsidRPr="00F22B37">
              <w:rPr>
                <w:rFonts w:ascii="Arial" w:hAnsi="Arial" w:cs="Arial"/>
                <w:sz w:val="18"/>
                <w:szCs w:val="18"/>
              </w:rPr>
              <w:t>1. Tiempo: promedio de espera para la asignación de cita de Medicina Especializada</w:t>
            </w:r>
          </w:p>
        </w:tc>
      </w:tr>
      <w:tr w:rsidR="005629F8" w:rsidRPr="00F22B37" w14:paraId="0936CD64" w14:textId="77777777" w:rsidTr="00C1360B">
        <w:trPr>
          <w:trHeight w:val="93"/>
          <w:jc w:val="center"/>
        </w:trPr>
        <w:tc>
          <w:tcPr>
            <w:tcW w:w="5000" w:type="pct"/>
            <w:gridSpan w:val="2"/>
            <w:vAlign w:val="center"/>
          </w:tcPr>
          <w:p w14:paraId="5813C343" w14:textId="77777777" w:rsidR="005629F8" w:rsidRPr="00F22B37" w:rsidRDefault="005629F8" w:rsidP="005629F8">
            <w:pPr>
              <w:rPr>
                <w:rFonts w:ascii="Arial" w:hAnsi="Arial" w:cs="Arial"/>
                <w:sz w:val="18"/>
                <w:szCs w:val="18"/>
              </w:rPr>
            </w:pPr>
            <w:r w:rsidRPr="00F22B37">
              <w:rPr>
                <w:rFonts w:ascii="Arial" w:hAnsi="Arial" w:cs="Arial"/>
                <w:sz w:val="18"/>
                <w:szCs w:val="18"/>
              </w:rPr>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5629F8" w:rsidRPr="00F22B37" w14:paraId="3426FD6C" w14:textId="77777777" w:rsidTr="00C1360B">
        <w:trPr>
          <w:trHeight w:val="425"/>
          <w:jc w:val="center"/>
        </w:trPr>
        <w:tc>
          <w:tcPr>
            <w:tcW w:w="5000" w:type="pct"/>
            <w:gridSpan w:val="2"/>
            <w:vAlign w:val="center"/>
          </w:tcPr>
          <w:p w14:paraId="167225F6"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Días</w:t>
            </w:r>
          </w:p>
        </w:tc>
      </w:tr>
      <w:tr w:rsidR="005629F8" w:rsidRPr="00F22B37" w14:paraId="45D91545" w14:textId="77777777" w:rsidTr="00C1360B">
        <w:trPr>
          <w:trHeight w:val="1022"/>
          <w:jc w:val="center"/>
        </w:trPr>
        <w:tc>
          <w:tcPr>
            <w:tcW w:w="2039" w:type="pct"/>
            <w:vAlign w:val="center"/>
          </w:tcPr>
          <w:p w14:paraId="56D4F4C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2961" w:type="pct"/>
            <w:vAlign w:val="center"/>
          </w:tcPr>
          <w:p w14:paraId="42BF0FE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Numerador: Sumatoria de la diferencia de días calendario entre la fecha en la que se asignó la cita de Medicina Especializada de primera vez y la fecha en la cual el usuario la solicitó </w:t>
            </w:r>
          </w:p>
          <w:p w14:paraId="36D288DB" w14:textId="77777777" w:rsidR="005629F8" w:rsidRPr="00F22B37" w:rsidRDefault="005629F8" w:rsidP="005629F8">
            <w:pPr>
              <w:rPr>
                <w:rFonts w:ascii="Arial" w:hAnsi="Arial" w:cs="Arial"/>
                <w:sz w:val="18"/>
                <w:szCs w:val="18"/>
              </w:rPr>
            </w:pPr>
            <w:r w:rsidRPr="00F22B37">
              <w:rPr>
                <w:rFonts w:ascii="Arial" w:hAnsi="Arial" w:cs="Arial"/>
                <w:sz w:val="18"/>
                <w:szCs w:val="18"/>
              </w:rPr>
              <w:t>Denominador: Número total de citas de Medicina Especializada de primera vez asignadas</w:t>
            </w:r>
          </w:p>
        </w:tc>
      </w:tr>
      <w:tr w:rsidR="005629F8" w:rsidRPr="00F22B37" w14:paraId="621821A9" w14:textId="77777777" w:rsidTr="00C1360B">
        <w:trPr>
          <w:trHeight w:val="587"/>
          <w:jc w:val="center"/>
        </w:trPr>
        <w:tc>
          <w:tcPr>
            <w:tcW w:w="2039" w:type="pct"/>
            <w:vAlign w:val="center"/>
          </w:tcPr>
          <w:p w14:paraId="3411DE7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2961" w:type="pct"/>
            <w:vAlign w:val="center"/>
          </w:tcPr>
          <w:p w14:paraId="2C916D3A"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52D03732"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67"/>
        <w:gridCol w:w="5906"/>
      </w:tblGrid>
      <w:tr w:rsidR="005629F8" w:rsidRPr="00F22B37" w14:paraId="52A9C2E6" w14:textId="77777777" w:rsidTr="00C1360B">
        <w:trPr>
          <w:trHeight w:val="93"/>
          <w:jc w:val="center"/>
        </w:trPr>
        <w:tc>
          <w:tcPr>
            <w:tcW w:w="5000" w:type="pct"/>
            <w:gridSpan w:val="2"/>
          </w:tcPr>
          <w:p w14:paraId="18E25B19"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 Progresividad de la medición </w:t>
            </w:r>
          </w:p>
          <w:p w14:paraId="3ECD9111"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evaluación del indicador de oportunidad en medicina especializada se aplicará de manera gradual, permitiendo la estabilización del modelo de atención y la depuración de la demanda acumulada, bajo el siguiente esquema:</w:t>
            </w:r>
          </w:p>
          <w:p w14:paraId="6F4321D9"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w:t>
            </w:r>
            <w:r w:rsidRPr="00F22B37">
              <w:rPr>
                <w:rFonts w:ascii="Arial" w:hAnsi="Arial" w:cs="Arial"/>
                <w:sz w:val="18"/>
                <w:szCs w:val="18"/>
              </w:rPr>
              <w:t> Durante el primer mes de ejecución se medirá el estado inicial de la agenda y se ajustarán los canales de solicitud del prestador.</w:t>
            </w:r>
          </w:p>
          <w:p w14:paraId="7D767884"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 a Mes 4:</w:t>
            </w:r>
            <w:r w:rsidRPr="00F22B37">
              <w:rPr>
                <w:rFonts w:ascii="Arial" w:hAnsi="Arial" w:cs="Arial"/>
                <w:sz w:val="18"/>
                <w:szCs w:val="18"/>
              </w:rPr>
              <w:t> El cumplimiento exigido será del </w:t>
            </w:r>
            <w:r w:rsidRPr="00F22B37">
              <w:rPr>
                <w:rFonts w:ascii="Arial" w:hAnsi="Arial" w:cs="Arial"/>
                <w:b/>
                <w:bCs/>
                <w:sz w:val="18"/>
                <w:szCs w:val="18"/>
              </w:rPr>
              <w:t>80% respecto a la meta establecida</w:t>
            </w:r>
            <w:r w:rsidRPr="00F22B37">
              <w:rPr>
                <w:rFonts w:ascii="Arial" w:hAnsi="Arial" w:cs="Arial"/>
                <w:sz w:val="18"/>
                <w:szCs w:val="18"/>
              </w:rPr>
              <w:t> (Si la meta son 15 días, se aceptará un margen de tolerancia hasta de 25 días mientras se ajustan las agendas).</w:t>
            </w:r>
          </w:p>
          <w:p w14:paraId="44FA555E"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5 en adelante:</w:t>
            </w:r>
            <w:r w:rsidRPr="00F22B37">
              <w:rPr>
                <w:rFonts w:ascii="Arial" w:hAnsi="Arial" w:cs="Arial"/>
                <w:sz w:val="18"/>
                <w:szCs w:val="18"/>
              </w:rPr>
              <w:t>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 xml:space="preserve">. A partir de este punto, el indicador será vinculante para la evaluación de desempeño contractual. </w:t>
            </w:r>
          </w:p>
        </w:tc>
      </w:tr>
      <w:tr w:rsidR="005629F8" w:rsidRPr="00F22B37" w14:paraId="4F40126C" w14:textId="77777777" w:rsidTr="00C1360B">
        <w:trPr>
          <w:trHeight w:val="93"/>
          <w:jc w:val="center"/>
        </w:trPr>
        <w:tc>
          <w:tcPr>
            <w:tcW w:w="2039" w:type="pct"/>
            <w:vAlign w:val="center"/>
          </w:tcPr>
          <w:p w14:paraId="55A6E3E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2961" w:type="pct"/>
          </w:tcPr>
          <w:p w14:paraId="7E81A91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37E918D1" w14:textId="77777777" w:rsidTr="00C1360B">
        <w:trPr>
          <w:trHeight w:val="390"/>
          <w:jc w:val="center"/>
        </w:trPr>
        <w:tc>
          <w:tcPr>
            <w:tcW w:w="5000" w:type="pct"/>
            <w:gridSpan w:val="2"/>
            <w:vAlign w:val="center"/>
          </w:tcPr>
          <w:p w14:paraId="680F8EE0"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19E8E98C" w14:textId="77777777" w:rsidTr="00C1360B">
        <w:trPr>
          <w:trHeight w:val="324"/>
          <w:jc w:val="center"/>
        </w:trPr>
        <w:tc>
          <w:tcPr>
            <w:tcW w:w="2039" w:type="pct"/>
            <w:vAlign w:val="center"/>
          </w:tcPr>
          <w:p w14:paraId="0469E3E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2961" w:type="pct"/>
          </w:tcPr>
          <w:p w14:paraId="6D59679D" w14:textId="77777777" w:rsidR="005629F8" w:rsidRPr="00F22B37" w:rsidRDefault="005629F8" w:rsidP="005629F8">
            <w:pPr>
              <w:rPr>
                <w:rFonts w:ascii="Arial" w:hAnsi="Arial" w:cs="Arial"/>
                <w:sz w:val="18"/>
                <w:szCs w:val="18"/>
              </w:rPr>
            </w:pPr>
            <w:r w:rsidRPr="00F22B37">
              <w:rPr>
                <w:rFonts w:ascii="Arial" w:hAnsi="Arial" w:cs="Arial"/>
                <w:sz w:val="18"/>
                <w:szCs w:val="18"/>
              </w:rPr>
              <w:t>Ley 1438/2011, Decreto ley 019 de 2012, res 1552, Res 4678, Res 256 de 2016</w:t>
            </w:r>
          </w:p>
        </w:tc>
      </w:tr>
      <w:tr w:rsidR="005629F8" w:rsidRPr="00F22B37" w14:paraId="119A3538" w14:textId="77777777" w:rsidTr="00C1360B">
        <w:trPr>
          <w:trHeight w:val="425"/>
          <w:jc w:val="center"/>
        </w:trPr>
        <w:tc>
          <w:tcPr>
            <w:tcW w:w="5000" w:type="pct"/>
            <w:gridSpan w:val="2"/>
            <w:vAlign w:val="center"/>
          </w:tcPr>
          <w:p w14:paraId="17546EE9"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48F2B129"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1D2FAC53"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&lt;10</w:t>
                  </w:r>
                </w:p>
              </w:tc>
            </w:tr>
            <w:tr w:rsidR="005629F8" w:rsidRPr="00F22B37" w14:paraId="46A989B3"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tcPr>
                <w:p w14:paraId="218356E6"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10</w:t>
                  </w:r>
                </w:p>
              </w:tc>
            </w:tr>
            <w:tr w:rsidR="005629F8" w:rsidRPr="00F22B37" w14:paraId="3847447C"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tcPr>
                <w:p w14:paraId="71147130"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&gt;10</w:t>
                  </w:r>
                </w:p>
              </w:tc>
            </w:tr>
            <w:tr w:rsidR="005629F8" w:rsidRPr="00F22B37" w14:paraId="28D6F2FC"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11B213D"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 xml:space="preserve"> &gt;15</w:t>
                  </w:r>
                </w:p>
              </w:tc>
            </w:tr>
          </w:tbl>
          <w:p w14:paraId="59346E82" w14:textId="77777777" w:rsidR="005629F8" w:rsidRPr="00F22B37" w:rsidRDefault="005629F8" w:rsidP="005629F8">
            <w:pPr>
              <w:rPr>
                <w:rFonts w:ascii="Arial" w:hAnsi="Arial" w:cs="Arial"/>
                <w:sz w:val="18"/>
                <w:szCs w:val="18"/>
              </w:rPr>
            </w:pPr>
          </w:p>
          <w:p w14:paraId="4B805D93" w14:textId="77777777" w:rsidR="005629F8" w:rsidRPr="00F22B37" w:rsidRDefault="005629F8" w:rsidP="005629F8">
            <w:pPr>
              <w:rPr>
                <w:rFonts w:ascii="Arial" w:hAnsi="Arial" w:cs="Arial"/>
                <w:sz w:val="18"/>
                <w:szCs w:val="18"/>
              </w:rPr>
            </w:pPr>
          </w:p>
          <w:p w14:paraId="16929CE8" w14:textId="77777777" w:rsidR="005629F8" w:rsidRPr="00F22B37" w:rsidRDefault="005629F8" w:rsidP="005629F8">
            <w:pPr>
              <w:rPr>
                <w:rFonts w:ascii="Arial" w:hAnsi="Arial" w:cs="Arial"/>
                <w:sz w:val="18"/>
                <w:szCs w:val="18"/>
              </w:rPr>
            </w:pPr>
          </w:p>
        </w:tc>
      </w:tr>
      <w:tr w:rsidR="005629F8" w:rsidRPr="00F22B37" w14:paraId="2B7A7DA3" w14:textId="77777777" w:rsidTr="00C1360B">
        <w:trPr>
          <w:trHeight w:val="322"/>
          <w:jc w:val="center"/>
        </w:trPr>
        <w:tc>
          <w:tcPr>
            <w:tcW w:w="2039" w:type="pct"/>
            <w:vAlign w:val="center"/>
          </w:tcPr>
          <w:p w14:paraId="63F85D03"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2961" w:type="pct"/>
          </w:tcPr>
          <w:p w14:paraId="4A153AB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1532930F" w14:textId="77777777" w:rsidR="005629F8" w:rsidRPr="00F22B37" w:rsidRDefault="005629F8" w:rsidP="005629F8">
      <w:pPr>
        <w:jc w:val="both"/>
        <w:rPr>
          <w:rFonts w:ascii="Arial" w:hAnsi="Arial" w:cs="Arial"/>
          <w:color w:val="000000"/>
          <w:sz w:val="18"/>
          <w:szCs w:val="1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3"/>
        <w:gridCol w:w="1808"/>
        <w:gridCol w:w="4112"/>
        <w:gridCol w:w="2285"/>
      </w:tblGrid>
      <w:tr w:rsidR="005629F8" w:rsidRPr="00F22B37" w14:paraId="7B80152B" w14:textId="77777777" w:rsidTr="00C1360B">
        <w:trPr>
          <w:trHeight w:val="491"/>
          <w:tblCellSpacing w:w="0" w:type="dxa"/>
        </w:trPr>
        <w:tc>
          <w:tcPr>
            <w:tcW w:w="1653" w:type="dxa"/>
            <w:shd w:val="clear" w:color="auto" w:fill="016A60"/>
            <w:vAlign w:val="center"/>
          </w:tcPr>
          <w:p w14:paraId="50406CCE"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808" w:type="dxa"/>
            <w:shd w:val="clear" w:color="auto" w:fill="016A60"/>
            <w:vAlign w:val="center"/>
          </w:tcPr>
          <w:p w14:paraId="529B0A2E"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4112" w:type="dxa"/>
            <w:shd w:val="clear" w:color="auto" w:fill="016A60"/>
            <w:vAlign w:val="center"/>
          </w:tcPr>
          <w:p w14:paraId="20E25D68"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2285" w:type="dxa"/>
            <w:shd w:val="clear" w:color="auto" w:fill="016A60"/>
            <w:vAlign w:val="center"/>
          </w:tcPr>
          <w:p w14:paraId="27261854"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2AD03178" w14:textId="77777777" w:rsidTr="00C1360B">
        <w:trPr>
          <w:trHeight w:val="1999"/>
          <w:tblCellSpacing w:w="0" w:type="dxa"/>
        </w:trPr>
        <w:tc>
          <w:tcPr>
            <w:tcW w:w="1653" w:type="dxa"/>
            <w:vAlign w:val="center"/>
          </w:tcPr>
          <w:p w14:paraId="7BB91DD6" w14:textId="77777777" w:rsidR="005629F8" w:rsidRPr="00F22B37" w:rsidRDefault="005629F8" w:rsidP="005629F8">
            <w:pPr>
              <w:rPr>
                <w:rFonts w:ascii="Arial" w:hAnsi="Arial" w:cs="Arial"/>
                <w:sz w:val="18"/>
                <w:szCs w:val="18"/>
              </w:rPr>
            </w:pPr>
            <w:r w:rsidRPr="00F22B37">
              <w:rPr>
                <w:rFonts w:ascii="Arial" w:hAnsi="Arial" w:cs="Arial"/>
                <w:sz w:val="18"/>
                <w:szCs w:val="18"/>
              </w:rPr>
              <w:t>Calidad / Acceso</w:t>
            </w:r>
          </w:p>
        </w:tc>
        <w:tc>
          <w:tcPr>
            <w:tcW w:w="1808" w:type="dxa"/>
            <w:vAlign w:val="center"/>
          </w:tcPr>
          <w:p w14:paraId="07BA8778"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Accesibilidad sin barreras</w:t>
            </w:r>
          </w:p>
        </w:tc>
        <w:tc>
          <w:tcPr>
            <w:tcW w:w="4112" w:type="dxa"/>
            <w:vAlign w:val="center"/>
          </w:tcPr>
          <w:p w14:paraId="19EBA94A"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Numerador: Número de solicitudes atendidas sin barreras administrativas.</w:t>
            </w:r>
          </w:p>
          <w:p w14:paraId="00CA332F"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Denominador: Número total de solicitudes de servicios de salud registradas en el período evaluado.</w:t>
            </w:r>
          </w:p>
        </w:tc>
        <w:tc>
          <w:tcPr>
            <w:tcW w:w="2285"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5335C088"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681A477F" w14:textId="77777777" w:rsidR="005629F8" w:rsidRPr="00F22B37" w:rsidRDefault="005629F8" w:rsidP="005629F8">
                  <w:pPr>
                    <w:jc w:val="center"/>
                    <w:rPr>
                      <w:rFonts w:ascii="Arial" w:hAnsi="Arial" w:cs="Arial"/>
                      <w:color w:val="000000"/>
                      <w:sz w:val="18"/>
                      <w:szCs w:val="18"/>
                    </w:rPr>
                  </w:pPr>
                  <w:r w:rsidRPr="00F22B37">
                    <w:rPr>
                      <w:rFonts w:ascii="Arial" w:hAnsi="Arial" w:cs="Arial"/>
                      <w:color w:val="000000"/>
                      <w:sz w:val="18"/>
                      <w:szCs w:val="18"/>
                    </w:rPr>
                    <w:t>&gt;95%</w:t>
                  </w:r>
                </w:p>
              </w:tc>
            </w:tr>
            <w:tr w:rsidR="005629F8" w:rsidRPr="00F22B37" w14:paraId="2BB5B0D7"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tcPr>
                <w:p w14:paraId="50280E34" w14:textId="77777777" w:rsidR="005629F8" w:rsidRPr="00F22B37" w:rsidRDefault="005629F8" w:rsidP="005629F8">
                  <w:pPr>
                    <w:jc w:val="center"/>
                    <w:rPr>
                      <w:rFonts w:ascii="Arial" w:hAnsi="Arial" w:cs="Arial"/>
                      <w:color w:val="000000"/>
                      <w:sz w:val="18"/>
                      <w:szCs w:val="18"/>
                    </w:rPr>
                  </w:pPr>
                  <w:r w:rsidRPr="00F22B37">
                    <w:rPr>
                      <w:rFonts w:ascii="Arial" w:hAnsi="Arial" w:cs="Arial"/>
                      <w:color w:val="000000"/>
                      <w:sz w:val="18"/>
                      <w:szCs w:val="18"/>
                    </w:rPr>
                    <w:t>90%-94%</w:t>
                  </w:r>
                </w:p>
              </w:tc>
            </w:tr>
            <w:tr w:rsidR="005629F8" w:rsidRPr="00F22B37" w14:paraId="6E969F21"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tcPr>
                <w:p w14:paraId="744DFAAC" w14:textId="77777777" w:rsidR="005629F8" w:rsidRPr="00F22B37" w:rsidRDefault="005629F8" w:rsidP="005629F8">
                  <w:pPr>
                    <w:jc w:val="center"/>
                    <w:rPr>
                      <w:rFonts w:ascii="Arial" w:hAnsi="Arial" w:cs="Arial"/>
                      <w:color w:val="000000"/>
                      <w:sz w:val="18"/>
                      <w:szCs w:val="18"/>
                    </w:rPr>
                  </w:pPr>
                  <w:r w:rsidRPr="00F22B37">
                    <w:rPr>
                      <w:rFonts w:ascii="Arial" w:hAnsi="Arial" w:cs="Arial"/>
                      <w:color w:val="000000"/>
                      <w:sz w:val="18"/>
                      <w:szCs w:val="18"/>
                    </w:rPr>
                    <w:t>80% – 89%</w:t>
                  </w:r>
                </w:p>
              </w:tc>
            </w:tr>
            <w:tr w:rsidR="005629F8" w:rsidRPr="00F22B37" w14:paraId="3FC6D19B"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3639E90" w14:textId="77777777" w:rsidR="005629F8" w:rsidRPr="00F22B37" w:rsidRDefault="005629F8" w:rsidP="005629F8">
                  <w:pPr>
                    <w:jc w:val="center"/>
                    <w:rPr>
                      <w:rFonts w:ascii="Arial" w:hAnsi="Arial" w:cs="Arial"/>
                      <w:color w:val="000000"/>
                      <w:sz w:val="18"/>
                      <w:szCs w:val="18"/>
                    </w:rPr>
                  </w:pPr>
                  <w:r w:rsidRPr="00F22B37">
                    <w:rPr>
                      <w:rFonts w:ascii="Arial" w:hAnsi="Arial" w:cs="Arial"/>
                      <w:color w:val="000000"/>
                      <w:sz w:val="18"/>
                      <w:szCs w:val="18"/>
                    </w:rPr>
                    <w:t>&lt;80%</w:t>
                  </w:r>
                </w:p>
              </w:tc>
            </w:tr>
          </w:tbl>
          <w:p w14:paraId="4963F23D" w14:textId="77777777" w:rsidR="005629F8" w:rsidRPr="00F22B37" w:rsidRDefault="005629F8" w:rsidP="005629F8">
            <w:pPr>
              <w:rPr>
                <w:rFonts w:ascii="Arial" w:hAnsi="Arial" w:cs="Arial"/>
                <w:sz w:val="18"/>
                <w:szCs w:val="18"/>
              </w:rPr>
            </w:pPr>
          </w:p>
          <w:p w14:paraId="1A50DA37" w14:textId="77777777" w:rsidR="005629F8" w:rsidRPr="00F22B37" w:rsidRDefault="005629F8" w:rsidP="005629F8">
            <w:pPr>
              <w:rPr>
                <w:rFonts w:ascii="Arial" w:hAnsi="Arial" w:cs="Arial"/>
                <w:sz w:val="18"/>
                <w:szCs w:val="18"/>
              </w:rPr>
            </w:pPr>
          </w:p>
        </w:tc>
      </w:tr>
    </w:tbl>
    <w:p w14:paraId="100698FF" w14:textId="77777777" w:rsidR="005629F8" w:rsidRPr="00F22B37" w:rsidRDefault="005629F8" w:rsidP="005629F8">
      <w:pPr>
        <w:rPr>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67"/>
        <w:gridCol w:w="5906"/>
      </w:tblGrid>
      <w:tr w:rsidR="005629F8" w:rsidRPr="00F22B37" w14:paraId="4B22A638" w14:textId="77777777" w:rsidTr="00C1360B">
        <w:trPr>
          <w:trHeight w:val="93"/>
          <w:jc w:val="center"/>
        </w:trPr>
        <w:tc>
          <w:tcPr>
            <w:tcW w:w="5000" w:type="pct"/>
            <w:gridSpan w:val="2"/>
            <w:vAlign w:val="center"/>
          </w:tcPr>
          <w:p w14:paraId="68281E4A"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3</w:t>
            </w:r>
          </w:p>
          <w:p w14:paraId="661EEACD" w14:textId="77777777" w:rsidR="005629F8" w:rsidRPr="00F22B37" w:rsidRDefault="005629F8" w:rsidP="005629F8">
            <w:pPr>
              <w:rPr>
                <w:rFonts w:ascii="Arial" w:hAnsi="Arial" w:cs="Arial"/>
                <w:sz w:val="18"/>
                <w:szCs w:val="18"/>
              </w:rPr>
            </w:pPr>
            <w:r w:rsidRPr="00F22B37">
              <w:rPr>
                <w:rFonts w:ascii="Arial" w:hAnsi="Arial" w:cs="Arial"/>
                <w:sz w:val="18"/>
                <w:szCs w:val="18"/>
              </w:rPr>
              <w:t>1. Nombre:  Accesibilidad sin barreras</w:t>
            </w:r>
          </w:p>
        </w:tc>
      </w:tr>
      <w:tr w:rsidR="005629F8" w:rsidRPr="00F22B37" w14:paraId="06E6EB8F" w14:textId="77777777" w:rsidTr="00C1360B">
        <w:trPr>
          <w:trHeight w:val="93"/>
          <w:jc w:val="center"/>
        </w:trPr>
        <w:tc>
          <w:tcPr>
            <w:tcW w:w="5000" w:type="pct"/>
            <w:gridSpan w:val="2"/>
            <w:vAlign w:val="center"/>
          </w:tcPr>
          <w:p w14:paraId="0B4F93D4" w14:textId="77777777" w:rsidR="005629F8" w:rsidRPr="00F22B37" w:rsidRDefault="005629F8" w:rsidP="005629F8">
            <w:pPr>
              <w:rPr>
                <w:rFonts w:ascii="Arial" w:hAnsi="Arial" w:cs="Arial"/>
                <w:sz w:val="18"/>
                <w:szCs w:val="18"/>
              </w:rPr>
            </w:pPr>
            <w:r w:rsidRPr="00F22B37">
              <w:rPr>
                <w:rFonts w:ascii="Arial" w:hAnsi="Arial" w:cs="Arial"/>
                <w:sz w:val="18"/>
                <w:szCs w:val="18"/>
              </w:rPr>
              <w:t>2. Descripción: 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5629F8" w:rsidRPr="00F22B37" w14:paraId="4364A533" w14:textId="77777777" w:rsidTr="00C1360B">
        <w:trPr>
          <w:trHeight w:val="93"/>
          <w:jc w:val="center"/>
        </w:trPr>
        <w:tc>
          <w:tcPr>
            <w:tcW w:w="5000" w:type="pct"/>
            <w:gridSpan w:val="2"/>
            <w:vAlign w:val="center"/>
          </w:tcPr>
          <w:p w14:paraId="63E7819F"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5A78146B" w14:textId="77777777" w:rsidTr="00C1360B">
        <w:trPr>
          <w:trHeight w:val="1022"/>
          <w:jc w:val="center"/>
        </w:trPr>
        <w:tc>
          <w:tcPr>
            <w:tcW w:w="2039" w:type="pct"/>
            <w:vAlign w:val="center"/>
          </w:tcPr>
          <w:p w14:paraId="072279B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2961" w:type="pct"/>
          </w:tcPr>
          <w:p w14:paraId="50A3E8F9"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Numerador: Número de solicitudes atendidas sin barreras administrativas.</w:t>
            </w:r>
          </w:p>
          <w:p w14:paraId="3B2D7897"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Denominador: Número total de solicitudes de servicios de salud registradas en el período evaluado.</w:t>
            </w:r>
          </w:p>
        </w:tc>
      </w:tr>
      <w:tr w:rsidR="005629F8" w:rsidRPr="00F22B37" w14:paraId="75B1DDBD" w14:textId="77777777" w:rsidTr="00C1360B">
        <w:trPr>
          <w:trHeight w:val="93"/>
          <w:jc w:val="center"/>
        </w:trPr>
        <w:tc>
          <w:tcPr>
            <w:tcW w:w="2039" w:type="pct"/>
            <w:vAlign w:val="center"/>
          </w:tcPr>
          <w:p w14:paraId="4BB4255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2961" w:type="pct"/>
          </w:tcPr>
          <w:p w14:paraId="590A281E"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43948981"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67"/>
        <w:gridCol w:w="5906"/>
      </w:tblGrid>
      <w:tr w:rsidR="005629F8" w:rsidRPr="00F22B37" w14:paraId="5FBB70CC" w14:textId="77777777" w:rsidTr="00C1360B">
        <w:trPr>
          <w:trHeight w:val="93"/>
          <w:jc w:val="center"/>
        </w:trPr>
        <w:tc>
          <w:tcPr>
            <w:tcW w:w="5000" w:type="pct"/>
            <w:gridSpan w:val="2"/>
          </w:tcPr>
          <w:p w14:paraId="346BFECB"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 Progresividad de la medición </w:t>
            </w:r>
          </w:p>
          <w:p w14:paraId="2E1A7EEC"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evaluación del indicador se implementará de manera gradual, considerando el ajuste de los procesos administrativos y la adopción de mejoras en la gestión de la demanda:</w:t>
            </w:r>
          </w:p>
          <w:p w14:paraId="49840105"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1: </w:t>
            </w:r>
            <w:r w:rsidRPr="00F22B37">
              <w:rPr>
                <w:rFonts w:ascii="Arial" w:hAnsi="Arial" w:cs="Arial"/>
                <w:sz w:val="18"/>
                <w:szCs w:val="18"/>
              </w:rPr>
              <w:t>Levantamiento de línea base, identificación de barreras administrativas frecuentes y ajuste de procesos internos.</w:t>
            </w:r>
          </w:p>
          <w:p w14:paraId="6827FC20"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2 a Mes 4: </w:t>
            </w:r>
            <w:r w:rsidRPr="00F22B37">
              <w:rPr>
                <w:rFonts w:ascii="Arial" w:hAnsi="Arial" w:cs="Arial"/>
                <w:sz w:val="18"/>
                <w:szCs w:val="18"/>
              </w:rPr>
              <w:t xml:space="preserve">Cumplimiento mínimo del </w:t>
            </w:r>
            <w:r w:rsidRPr="00F22B37">
              <w:rPr>
                <w:rFonts w:ascii="Arial" w:hAnsi="Arial" w:cs="Arial"/>
                <w:b/>
                <w:bCs/>
                <w:sz w:val="18"/>
                <w:szCs w:val="18"/>
              </w:rPr>
              <w:t>85% de la meta establecida</w:t>
            </w:r>
            <w:r w:rsidRPr="00F22B37">
              <w:rPr>
                <w:rFonts w:ascii="Arial" w:hAnsi="Arial" w:cs="Arial"/>
                <w:sz w:val="18"/>
                <w:szCs w:val="18"/>
              </w:rPr>
              <w:t>, permitiendo ajustes en la operación.</w:t>
            </w:r>
          </w:p>
          <w:p w14:paraId="61003343"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5 en adelante: </w:t>
            </w:r>
            <w:r w:rsidRPr="00F22B37">
              <w:rPr>
                <w:rFonts w:ascii="Arial" w:hAnsi="Arial" w:cs="Arial"/>
                <w:sz w:val="18"/>
                <w:szCs w:val="18"/>
              </w:rPr>
              <w:t xml:space="preserve">Cumplimiento del </w:t>
            </w:r>
            <w:r w:rsidRPr="00F22B37">
              <w:rPr>
                <w:rFonts w:ascii="Arial" w:hAnsi="Arial" w:cs="Arial"/>
                <w:b/>
                <w:bCs/>
                <w:sz w:val="18"/>
                <w:szCs w:val="18"/>
              </w:rPr>
              <w:t>100% de la meta (≥ 95%)</w:t>
            </w:r>
            <w:r w:rsidRPr="00F22B37">
              <w:rPr>
                <w:rFonts w:ascii="Arial" w:hAnsi="Arial" w:cs="Arial"/>
                <w:sz w:val="18"/>
                <w:szCs w:val="18"/>
              </w:rPr>
              <w:t>, con carácter obligatorio y vinculante para evaluación contractual.</w:t>
            </w:r>
          </w:p>
        </w:tc>
      </w:tr>
      <w:tr w:rsidR="005629F8" w:rsidRPr="00F22B37" w14:paraId="16D7C2B5" w14:textId="77777777" w:rsidTr="00C1360B">
        <w:trPr>
          <w:trHeight w:val="93"/>
          <w:jc w:val="center"/>
        </w:trPr>
        <w:tc>
          <w:tcPr>
            <w:tcW w:w="2039" w:type="pct"/>
            <w:vAlign w:val="center"/>
          </w:tcPr>
          <w:p w14:paraId="34E32BA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2961" w:type="pct"/>
            <w:vAlign w:val="center"/>
          </w:tcPr>
          <w:p w14:paraId="0A0FAFCB" w14:textId="77777777" w:rsidR="005629F8" w:rsidRPr="00F22B37" w:rsidRDefault="005629F8" w:rsidP="005629F8">
            <w:pPr>
              <w:rPr>
                <w:rFonts w:ascii="Arial" w:hAnsi="Arial" w:cs="Arial"/>
                <w:sz w:val="18"/>
                <w:szCs w:val="18"/>
              </w:rPr>
            </w:pPr>
            <w:r w:rsidRPr="00F22B37">
              <w:rPr>
                <w:rFonts w:ascii="Arial" w:hAnsi="Arial" w:cs="Arial"/>
                <w:sz w:val="18"/>
                <w:szCs w:val="18"/>
              </w:rPr>
              <w:t>Calidad-acceso</w:t>
            </w:r>
          </w:p>
        </w:tc>
      </w:tr>
      <w:tr w:rsidR="005629F8" w:rsidRPr="00F22B37" w14:paraId="5DCD9092" w14:textId="77777777" w:rsidTr="00C1360B">
        <w:trPr>
          <w:trHeight w:val="390"/>
          <w:jc w:val="center"/>
        </w:trPr>
        <w:tc>
          <w:tcPr>
            <w:tcW w:w="5000" w:type="pct"/>
            <w:gridSpan w:val="2"/>
            <w:vAlign w:val="center"/>
          </w:tcPr>
          <w:p w14:paraId="6E5569ED"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 que realizan solicitudes de servicios de salud.</w:t>
            </w:r>
          </w:p>
        </w:tc>
      </w:tr>
      <w:tr w:rsidR="005629F8" w:rsidRPr="00F22B37" w14:paraId="2BD3B915" w14:textId="77777777" w:rsidTr="00C1360B">
        <w:trPr>
          <w:trHeight w:val="324"/>
          <w:jc w:val="center"/>
        </w:trPr>
        <w:tc>
          <w:tcPr>
            <w:tcW w:w="2039" w:type="pct"/>
            <w:vAlign w:val="center"/>
          </w:tcPr>
          <w:p w14:paraId="32302B6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2961" w:type="pct"/>
            <w:vAlign w:val="center"/>
          </w:tcPr>
          <w:p w14:paraId="7CFDB348" w14:textId="77777777" w:rsidR="005629F8" w:rsidRPr="00F22B37" w:rsidRDefault="005629F8" w:rsidP="005629F8">
            <w:pPr>
              <w:rPr>
                <w:rFonts w:ascii="Arial" w:hAnsi="Arial" w:cs="Arial"/>
                <w:sz w:val="18"/>
                <w:szCs w:val="18"/>
              </w:rPr>
            </w:pPr>
            <w:r w:rsidRPr="00F22B37">
              <w:rPr>
                <w:rFonts w:ascii="Arial" w:hAnsi="Arial" w:cs="Arial"/>
                <w:sz w:val="18"/>
                <w:szCs w:val="18"/>
              </w:rPr>
              <w:t>Ley 1438 de 2011, Decreto Ley 019 de 2012, Resolución 256 de 2016, Política de Atención Integral en Salud (PAIS), Decreto 441 de 2022</w:t>
            </w:r>
          </w:p>
        </w:tc>
      </w:tr>
      <w:tr w:rsidR="005629F8" w:rsidRPr="00F22B37" w14:paraId="7921A341" w14:textId="77777777" w:rsidTr="00C1360B">
        <w:trPr>
          <w:trHeight w:val="425"/>
          <w:jc w:val="center"/>
        </w:trPr>
        <w:tc>
          <w:tcPr>
            <w:tcW w:w="5000" w:type="pct"/>
            <w:gridSpan w:val="2"/>
            <w:vAlign w:val="center"/>
          </w:tcPr>
          <w:p w14:paraId="74703211"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4D651ABE"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0F3DB568"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&gt;95%</w:t>
                  </w:r>
                </w:p>
              </w:tc>
            </w:tr>
            <w:tr w:rsidR="005629F8" w:rsidRPr="00F22B37" w14:paraId="687D54A3"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tcPr>
                <w:p w14:paraId="3ABFBB33"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90%-94%</w:t>
                  </w:r>
                </w:p>
              </w:tc>
            </w:tr>
            <w:tr w:rsidR="005629F8" w:rsidRPr="00F22B37" w14:paraId="426B51C3"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tcPr>
                <w:p w14:paraId="2B24EB80"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80% – 89%</w:t>
                  </w:r>
                </w:p>
              </w:tc>
            </w:tr>
            <w:tr w:rsidR="005629F8" w:rsidRPr="00F22B37" w14:paraId="0525CAAD"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A2C6B86" w14:textId="77777777" w:rsidR="005629F8" w:rsidRPr="00F22B37" w:rsidRDefault="005629F8" w:rsidP="005629F8">
                  <w:pPr>
                    <w:rPr>
                      <w:rFonts w:ascii="Arial" w:hAnsi="Arial" w:cs="Arial"/>
                      <w:color w:val="000000"/>
                      <w:sz w:val="18"/>
                      <w:szCs w:val="18"/>
                    </w:rPr>
                  </w:pPr>
                  <w:r w:rsidRPr="00F22B37">
                    <w:rPr>
                      <w:rFonts w:ascii="Arial" w:hAnsi="Arial" w:cs="Arial"/>
                      <w:color w:val="000000"/>
                      <w:sz w:val="18"/>
                      <w:szCs w:val="18"/>
                    </w:rPr>
                    <w:t>&lt;80%</w:t>
                  </w:r>
                </w:p>
              </w:tc>
            </w:tr>
          </w:tbl>
          <w:p w14:paraId="15DCFDE8" w14:textId="77777777" w:rsidR="005629F8" w:rsidRPr="00F22B37" w:rsidRDefault="005629F8" w:rsidP="005629F8">
            <w:pPr>
              <w:rPr>
                <w:rFonts w:ascii="Arial" w:hAnsi="Arial" w:cs="Arial"/>
                <w:sz w:val="18"/>
                <w:szCs w:val="18"/>
              </w:rPr>
            </w:pPr>
          </w:p>
          <w:p w14:paraId="5A056374" w14:textId="77777777" w:rsidR="005629F8" w:rsidRPr="00F22B37" w:rsidRDefault="005629F8" w:rsidP="005629F8">
            <w:pPr>
              <w:rPr>
                <w:rFonts w:ascii="Arial" w:hAnsi="Arial" w:cs="Arial"/>
                <w:sz w:val="18"/>
                <w:szCs w:val="18"/>
              </w:rPr>
            </w:pPr>
          </w:p>
          <w:p w14:paraId="1BC53F7F" w14:textId="77777777" w:rsidR="005629F8" w:rsidRPr="00F22B37" w:rsidRDefault="005629F8" w:rsidP="005629F8">
            <w:pPr>
              <w:rPr>
                <w:rFonts w:ascii="Arial" w:hAnsi="Arial" w:cs="Arial"/>
                <w:sz w:val="18"/>
                <w:szCs w:val="18"/>
              </w:rPr>
            </w:pPr>
          </w:p>
        </w:tc>
      </w:tr>
      <w:tr w:rsidR="005629F8" w:rsidRPr="00F22B37" w14:paraId="5BA2693D" w14:textId="77777777" w:rsidTr="00C1360B">
        <w:trPr>
          <w:trHeight w:val="322"/>
          <w:jc w:val="center"/>
        </w:trPr>
        <w:tc>
          <w:tcPr>
            <w:tcW w:w="2039" w:type="pct"/>
          </w:tcPr>
          <w:p w14:paraId="1A80F6B1"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2961" w:type="pct"/>
          </w:tcPr>
          <w:p w14:paraId="6084A45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00AC20C1" w14:textId="77777777" w:rsidR="005629F8" w:rsidRPr="00F22B37" w:rsidRDefault="005629F8" w:rsidP="005629F8">
      <w:pPr>
        <w:rPr>
          <w:sz w:val="18"/>
          <w:szCs w:val="18"/>
        </w:rPr>
      </w:pPr>
    </w:p>
    <w:p w14:paraId="66714C8D" w14:textId="77777777" w:rsidR="005629F8" w:rsidRPr="00F22B37" w:rsidRDefault="005629F8" w:rsidP="005629F8">
      <w:pPr>
        <w:jc w:val="both"/>
        <w:rPr>
          <w:rFonts w:ascii="Arial" w:hAnsi="Arial" w:cs="Arial"/>
          <w:color w:val="000000"/>
          <w:sz w:val="18"/>
          <w:szCs w:val="1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3"/>
        <w:gridCol w:w="1808"/>
        <w:gridCol w:w="4112"/>
        <w:gridCol w:w="2285"/>
      </w:tblGrid>
      <w:tr w:rsidR="005629F8" w:rsidRPr="00F22B37" w14:paraId="543FDDA2" w14:textId="77777777" w:rsidTr="00C1360B">
        <w:trPr>
          <w:trHeight w:val="20"/>
          <w:tblCellSpacing w:w="0" w:type="dxa"/>
        </w:trPr>
        <w:tc>
          <w:tcPr>
            <w:tcW w:w="1653" w:type="dxa"/>
            <w:shd w:val="clear" w:color="auto" w:fill="016A60"/>
            <w:vAlign w:val="center"/>
          </w:tcPr>
          <w:p w14:paraId="23929F28"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808" w:type="dxa"/>
            <w:shd w:val="clear" w:color="auto" w:fill="016A60"/>
            <w:vAlign w:val="center"/>
          </w:tcPr>
          <w:p w14:paraId="4AF08FFB"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4112" w:type="dxa"/>
            <w:shd w:val="clear" w:color="auto" w:fill="016A60"/>
            <w:vAlign w:val="center"/>
          </w:tcPr>
          <w:p w14:paraId="09D070D8"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2285" w:type="dxa"/>
            <w:shd w:val="clear" w:color="auto" w:fill="016A60"/>
            <w:vAlign w:val="center"/>
          </w:tcPr>
          <w:p w14:paraId="1C85CE16"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32AE31CD" w14:textId="77777777" w:rsidTr="00C1360B">
        <w:trPr>
          <w:trHeight w:val="1439"/>
          <w:tblCellSpacing w:w="0" w:type="dxa"/>
        </w:trPr>
        <w:tc>
          <w:tcPr>
            <w:tcW w:w="1653" w:type="dxa"/>
            <w:vAlign w:val="center"/>
            <w:hideMark/>
          </w:tcPr>
          <w:p w14:paraId="3126802C" w14:textId="77777777" w:rsidR="005629F8" w:rsidRPr="00F22B37" w:rsidRDefault="005629F8" w:rsidP="005629F8">
            <w:pPr>
              <w:rPr>
                <w:rFonts w:ascii="Arial" w:hAnsi="Arial" w:cs="Arial"/>
                <w:sz w:val="18"/>
                <w:szCs w:val="18"/>
              </w:rPr>
            </w:pPr>
            <w:r w:rsidRPr="00F22B37">
              <w:rPr>
                <w:rFonts w:ascii="Arial" w:hAnsi="Arial" w:cs="Arial"/>
                <w:sz w:val="18"/>
                <w:szCs w:val="18"/>
              </w:rPr>
              <w:t>Calidad / Seguridad del paciente</w:t>
            </w:r>
          </w:p>
        </w:tc>
        <w:tc>
          <w:tcPr>
            <w:tcW w:w="1808" w:type="dxa"/>
            <w:vAlign w:val="center"/>
            <w:hideMark/>
          </w:tcPr>
          <w:p w14:paraId="2D0FD62D"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Proporción de eventos adversos relacionados con la administración de medicamentos en hospitalización </w:t>
            </w:r>
          </w:p>
        </w:tc>
        <w:tc>
          <w:tcPr>
            <w:tcW w:w="4112" w:type="dxa"/>
            <w:vAlign w:val="center"/>
            <w:hideMark/>
          </w:tcPr>
          <w:p w14:paraId="53984D0B"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Numerador</w:t>
            </w:r>
            <w:r w:rsidRPr="00F22B37">
              <w:rPr>
                <w:rFonts w:ascii="Arial" w:hAnsi="Arial" w:cs="Arial"/>
                <w:sz w:val="18"/>
                <w:szCs w:val="18"/>
              </w:rPr>
              <w:t xml:space="preserve"> Número de eventos adversos relacionados con la administración de medicamentos en hospitalización</w:t>
            </w:r>
          </w:p>
          <w:p w14:paraId="14D090E4"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Denominador</w:t>
            </w:r>
            <w:r w:rsidRPr="00F22B37">
              <w:rPr>
                <w:rFonts w:ascii="Arial" w:hAnsi="Arial" w:cs="Arial"/>
                <w:sz w:val="18"/>
                <w:szCs w:val="18"/>
              </w:rPr>
              <w:t>: Total de egresos de hospitalización.</w:t>
            </w:r>
          </w:p>
        </w:tc>
        <w:tc>
          <w:tcPr>
            <w:tcW w:w="2285" w:type="dxa"/>
            <w:vAlign w:val="center"/>
            <w:hideMark/>
          </w:tcPr>
          <w:p w14:paraId="205331E7"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79744" behindDoc="0" locked="0" layoutInCell="1" allowOverlap="1" wp14:anchorId="54636908" wp14:editId="04C135F2">
                  <wp:simplePos x="0" y="0"/>
                  <wp:positionH relativeFrom="column">
                    <wp:posOffset>342900</wp:posOffset>
                  </wp:positionH>
                  <wp:positionV relativeFrom="paragraph">
                    <wp:posOffset>33655</wp:posOffset>
                  </wp:positionV>
                  <wp:extent cx="781050" cy="800100"/>
                  <wp:effectExtent l="0" t="0" r="0" b="0"/>
                  <wp:wrapNone/>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FB958DE" w14:textId="77777777" w:rsidR="005629F8" w:rsidRPr="00F22B37" w:rsidRDefault="005629F8" w:rsidP="005629F8">
      <w:pPr>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50"/>
        <w:gridCol w:w="6123"/>
      </w:tblGrid>
      <w:tr w:rsidR="005629F8" w:rsidRPr="00F22B37" w14:paraId="3A8FA6BA" w14:textId="77777777" w:rsidTr="00C1360B">
        <w:trPr>
          <w:trHeight w:val="93"/>
        </w:trPr>
        <w:tc>
          <w:tcPr>
            <w:tcW w:w="5000" w:type="pct"/>
            <w:gridSpan w:val="2"/>
            <w:vAlign w:val="center"/>
          </w:tcPr>
          <w:p w14:paraId="64931CDB"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4</w:t>
            </w:r>
          </w:p>
          <w:p w14:paraId="7AC6E016" w14:textId="77777777" w:rsidR="005629F8" w:rsidRPr="00F22B37" w:rsidRDefault="005629F8" w:rsidP="005629F8">
            <w:pPr>
              <w:rPr>
                <w:rFonts w:ascii="Arial" w:hAnsi="Arial" w:cs="Arial"/>
                <w:sz w:val="18"/>
                <w:szCs w:val="18"/>
              </w:rPr>
            </w:pPr>
            <w:r w:rsidRPr="00F22B37">
              <w:rPr>
                <w:rFonts w:ascii="Arial" w:hAnsi="Arial" w:cs="Arial"/>
                <w:sz w:val="18"/>
                <w:szCs w:val="18"/>
              </w:rPr>
              <w:t>1. Nombre: Proporción de eventos adversos relacionados con la administración de medicamentos en hospitalización</w:t>
            </w:r>
          </w:p>
        </w:tc>
      </w:tr>
      <w:tr w:rsidR="005629F8" w:rsidRPr="00F22B37" w14:paraId="640337DA" w14:textId="77777777" w:rsidTr="00C1360B">
        <w:trPr>
          <w:trHeight w:val="93"/>
        </w:trPr>
        <w:tc>
          <w:tcPr>
            <w:tcW w:w="5000" w:type="pct"/>
            <w:gridSpan w:val="2"/>
            <w:vAlign w:val="center"/>
          </w:tcPr>
          <w:p w14:paraId="33FBF56D" w14:textId="77777777" w:rsidR="005629F8" w:rsidRPr="00F22B37" w:rsidRDefault="005629F8" w:rsidP="005629F8">
            <w:pPr>
              <w:rPr>
                <w:rFonts w:ascii="Arial" w:hAnsi="Arial" w:cs="Arial"/>
                <w:sz w:val="18"/>
                <w:szCs w:val="18"/>
              </w:rPr>
            </w:pPr>
            <w:r w:rsidRPr="00F22B37">
              <w:rPr>
                <w:rFonts w:ascii="Arial" w:hAnsi="Arial" w:cs="Arial"/>
                <w:sz w:val="18"/>
                <w:szCs w:val="18"/>
              </w:rPr>
              <w:t>2. Descripción: Expresa el número de eventos adversos relacionados con la administración de medicamentos en el servicio de hospitalización.</w:t>
            </w:r>
          </w:p>
        </w:tc>
      </w:tr>
      <w:tr w:rsidR="005629F8" w:rsidRPr="00F22B37" w14:paraId="2FE337FD" w14:textId="77777777" w:rsidTr="00C1360B">
        <w:trPr>
          <w:trHeight w:val="93"/>
        </w:trPr>
        <w:tc>
          <w:tcPr>
            <w:tcW w:w="5000" w:type="pct"/>
            <w:gridSpan w:val="2"/>
            <w:vAlign w:val="center"/>
          </w:tcPr>
          <w:p w14:paraId="6A829D8E"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0AB4127A" w14:textId="77777777" w:rsidTr="00C1360B">
        <w:trPr>
          <w:trHeight w:val="864"/>
        </w:trPr>
        <w:tc>
          <w:tcPr>
            <w:tcW w:w="1930" w:type="pct"/>
            <w:vAlign w:val="center"/>
          </w:tcPr>
          <w:p w14:paraId="3AE7B1D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070" w:type="pct"/>
          </w:tcPr>
          <w:p w14:paraId="659F33AA" w14:textId="77777777" w:rsidR="005629F8" w:rsidRPr="00F22B37" w:rsidRDefault="005629F8" w:rsidP="005629F8">
            <w:pPr>
              <w:rPr>
                <w:rFonts w:ascii="Arial" w:hAnsi="Arial" w:cs="Arial"/>
                <w:sz w:val="18"/>
                <w:szCs w:val="18"/>
              </w:rPr>
            </w:pPr>
            <w:r w:rsidRPr="00F22B37">
              <w:rPr>
                <w:rFonts w:ascii="Arial" w:hAnsi="Arial" w:cs="Arial"/>
                <w:b/>
                <w:bCs/>
                <w:sz w:val="18"/>
                <w:szCs w:val="18"/>
                <w:lang w:val="es-MX"/>
              </w:rPr>
              <w:t>Numerador</w:t>
            </w:r>
            <w:r w:rsidRPr="00F22B37">
              <w:rPr>
                <w:rFonts w:ascii="Arial" w:hAnsi="Arial" w:cs="Arial"/>
                <w:sz w:val="18"/>
                <w:szCs w:val="18"/>
                <w:lang w:val="es-MX"/>
              </w:rPr>
              <w:t>:</w:t>
            </w:r>
            <w:r w:rsidRPr="00F22B37">
              <w:rPr>
                <w:rFonts w:ascii="Arial" w:eastAsia="Calibri Light" w:hAnsi="Arial" w:cs="Arial"/>
                <w:sz w:val="18"/>
                <w:szCs w:val="18"/>
              </w:rPr>
              <w:t xml:space="preserve"> </w:t>
            </w:r>
            <w:r w:rsidRPr="00F22B37">
              <w:rPr>
                <w:rFonts w:ascii="Arial" w:hAnsi="Arial" w:cs="Arial"/>
                <w:sz w:val="18"/>
                <w:szCs w:val="18"/>
              </w:rPr>
              <w:t xml:space="preserve">Número de eventos adversos relacionados con la administración de medicamentos en hospitalización. </w:t>
            </w:r>
          </w:p>
          <w:p w14:paraId="278DEC6E" w14:textId="77777777" w:rsidR="005629F8" w:rsidRPr="00F22B37" w:rsidRDefault="005629F8" w:rsidP="005629F8">
            <w:pPr>
              <w:rPr>
                <w:rFonts w:ascii="Arial" w:hAnsi="Arial" w:cs="Arial"/>
                <w:sz w:val="18"/>
                <w:szCs w:val="18"/>
              </w:rPr>
            </w:pPr>
            <w:r w:rsidRPr="00F22B37">
              <w:rPr>
                <w:rFonts w:ascii="Arial" w:hAnsi="Arial" w:cs="Arial"/>
                <w:b/>
                <w:bCs/>
                <w:sz w:val="18"/>
                <w:szCs w:val="18"/>
                <w:lang w:val="es-MX"/>
              </w:rPr>
              <w:t>Denominador</w:t>
            </w:r>
            <w:r w:rsidRPr="00F22B37">
              <w:rPr>
                <w:rFonts w:ascii="Arial" w:hAnsi="Arial" w:cs="Arial"/>
                <w:sz w:val="18"/>
                <w:szCs w:val="18"/>
                <w:lang w:val="es-MX"/>
              </w:rPr>
              <w:t>:</w:t>
            </w:r>
            <w:r w:rsidRPr="00F22B37">
              <w:rPr>
                <w:rFonts w:ascii="Arial" w:eastAsia="Calibri Light" w:hAnsi="Arial" w:cs="Arial"/>
                <w:sz w:val="18"/>
                <w:szCs w:val="18"/>
              </w:rPr>
              <w:t xml:space="preserve"> </w:t>
            </w:r>
            <w:r w:rsidRPr="00F22B37">
              <w:rPr>
                <w:rFonts w:ascii="Arial" w:hAnsi="Arial" w:cs="Arial"/>
                <w:sz w:val="18"/>
                <w:szCs w:val="18"/>
              </w:rPr>
              <w:t>Total de egresos de hospitalización</w:t>
            </w:r>
            <w:r w:rsidRPr="00F22B37">
              <w:rPr>
                <w:rFonts w:ascii="Arial" w:hAnsi="Arial" w:cs="Arial"/>
                <w:sz w:val="18"/>
                <w:szCs w:val="18"/>
                <w:lang w:val="es-MX"/>
              </w:rPr>
              <w:t>.</w:t>
            </w:r>
          </w:p>
        </w:tc>
      </w:tr>
      <w:tr w:rsidR="005629F8" w:rsidRPr="00F22B37" w14:paraId="1F3F8E6E" w14:textId="77777777" w:rsidTr="00C1360B">
        <w:trPr>
          <w:trHeight w:val="93"/>
        </w:trPr>
        <w:tc>
          <w:tcPr>
            <w:tcW w:w="1930" w:type="pct"/>
            <w:vAlign w:val="center"/>
          </w:tcPr>
          <w:p w14:paraId="393595F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070" w:type="pct"/>
          </w:tcPr>
          <w:p w14:paraId="57C798D8"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6447E461" w14:textId="77777777" w:rsidR="005629F8" w:rsidRPr="00F22B37" w:rsidRDefault="005629F8" w:rsidP="005629F8">
      <w:pPr>
        <w:numPr>
          <w:ilvl w:val="0"/>
          <w:numId w:val="52"/>
        </w:numPr>
        <w:spacing w:after="160" w:line="278" w:lineRule="auto"/>
        <w:contextualSpacing/>
        <w:rPr>
          <w:rFonts w:ascii="Arial" w:hAnsi="Arial" w:cs="Arial"/>
          <w:sz w:val="18"/>
          <w:szCs w:val="18"/>
          <w:lang w:val="es-CO"/>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50"/>
        <w:gridCol w:w="6123"/>
      </w:tblGrid>
      <w:tr w:rsidR="005629F8" w:rsidRPr="00F22B37" w14:paraId="57E8CDEC" w14:textId="77777777" w:rsidTr="00C1360B">
        <w:trPr>
          <w:trHeight w:val="93"/>
        </w:trPr>
        <w:tc>
          <w:tcPr>
            <w:tcW w:w="5000" w:type="pct"/>
            <w:gridSpan w:val="2"/>
          </w:tcPr>
          <w:p w14:paraId="351155F3" w14:textId="77777777" w:rsidR="005629F8" w:rsidRPr="00F22B37" w:rsidRDefault="005629F8" w:rsidP="005629F8">
            <w:pPr>
              <w:numPr>
                <w:ilvl w:val="0"/>
                <w:numId w:val="52"/>
              </w:numPr>
              <w:spacing w:after="160" w:line="278" w:lineRule="auto"/>
              <w:contextualSpacing/>
              <w:rPr>
                <w:rFonts w:ascii="Arial" w:hAnsi="Arial" w:cs="Arial"/>
                <w:sz w:val="18"/>
                <w:szCs w:val="18"/>
                <w:lang w:val="es-CO"/>
              </w:rPr>
            </w:pPr>
            <w:r w:rsidRPr="00F22B37">
              <w:rPr>
                <w:rFonts w:ascii="Arial" w:hAnsi="Arial" w:cs="Arial"/>
                <w:sz w:val="18"/>
                <w:szCs w:val="18"/>
                <w:lang w:val="es-CO"/>
              </w:rPr>
              <w:lastRenderedPageBreak/>
              <w:t xml:space="preserve">Progresividad de la medición </w:t>
            </w:r>
          </w:p>
          <w:p w14:paraId="751B16A7" w14:textId="77777777" w:rsidR="005629F8" w:rsidRPr="00F22B37" w:rsidRDefault="005629F8" w:rsidP="005629F8">
            <w:pPr>
              <w:rPr>
                <w:rFonts w:ascii="Arial" w:hAnsi="Arial" w:cs="Arial"/>
                <w:sz w:val="18"/>
                <w:szCs w:val="18"/>
              </w:rPr>
            </w:pPr>
            <w:r w:rsidRPr="00F22B37">
              <w:rPr>
                <w:rFonts w:ascii="Arial" w:hAnsi="Arial" w:cs="Arial"/>
                <w:b/>
                <w:bCs/>
                <w:sz w:val="18"/>
                <w:szCs w:val="18"/>
              </w:rPr>
              <w:t>Mes 1 a 2</w:t>
            </w:r>
            <w:r w:rsidRPr="00F22B37">
              <w:rPr>
                <w:rFonts w:ascii="Arial" w:hAnsi="Arial" w:cs="Arial"/>
                <w:sz w:val="18"/>
                <w:szCs w:val="18"/>
              </w:rPr>
              <w:t>: Durante este periodo, la prioridad es la estandarización del reporte. No se evaluará el cumplimiento de una meta mínima, sino la oportunidad y calidad de los informes de seguridad. El contratista deberá demostrar que cuenta con el comité de seguridad activo y la metodología de análisis de causas implementada.</w:t>
            </w:r>
          </w:p>
          <w:p w14:paraId="2B40FA88" w14:textId="77777777" w:rsidR="005629F8" w:rsidRPr="00F22B37" w:rsidRDefault="005629F8" w:rsidP="005629F8">
            <w:pPr>
              <w:rPr>
                <w:rFonts w:ascii="Arial" w:hAnsi="Arial" w:cs="Arial"/>
                <w:sz w:val="18"/>
                <w:szCs w:val="18"/>
              </w:rPr>
            </w:pPr>
            <w:r w:rsidRPr="00F22B37">
              <w:rPr>
                <w:rFonts w:ascii="Arial" w:hAnsi="Arial" w:cs="Arial"/>
                <w:b/>
                <w:bCs/>
                <w:sz w:val="18"/>
                <w:szCs w:val="18"/>
              </w:rPr>
              <w:t>Mes 3 a 4:</w:t>
            </w:r>
            <w:r w:rsidRPr="00F22B37">
              <w:rPr>
                <w:rFonts w:ascii="Arial" w:hAnsi="Arial" w:cs="Arial"/>
                <w:sz w:val="18"/>
                <w:szCs w:val="18"/>
              </w:rPr>
              <w:t xml:space="preserve"> Se establece una meta máxima de tolerancia basada en el histórico de la institución o el promedio nacional. El enfoque de la supervisión estará en la ejecución de los planes de mejora derivados de los eventos reportados en la fase anterior.</w:t>
            </w:r>
          </w:p>
          <w:p w14:paraId="76D8029A"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5 en adelante:</w:t>
            </w:r>
            <w:r w:rsidRPr="00F22B37">
              <w:rPr>
                <w:rFonts w:ascii="Arial" w:hAnsi="Arial" w:cs="Arial"/>
                <w:sz w:val="18"/>
                <w:szCs w:val="18"/>
              </w:rPr>
              <w:t xml:space="preserve">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 A partir de este punto, el indicador será vinculante para la evaluación de desempeño contractual.</w:t>
            </w:r>
          </w:p>
        </w:tc>
      </w:tr>
      <w:tr w:rsidR="005629F8" w:rsidRPr="00F22B37" w14:paraId="163401BD" w14:textId="77777777" w:rsidTr="00C1360B">
        <w:trPr>
          <w:trHeight w:val="93"/>
        </w:trPr>
        <w:tc>
          <w:tcPr>
            <w:tcW w:w="1930" w:type="pct"/>
          </w:tcPr>
          <w:p w14:paraId="1930B9D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070" w:type="pct"/>
          </w:tcPr>
          <w:p w14:paraId="7D573909"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21EACD56" w14:textId="77777777" w:rsidTr="00C1360B">
        <w:trPr>
          <w:trHeight w:val="208"/>
        </w:trPr>
        <w:tc>
          <w:tcPr>
            <w:tcW w:w="5000" w:type="pct"/>
            <w:gridSpan w:val="2"/>
          </w:tcPr>
          <w:p w14:paraId="64335FB0"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2824A04D" w14:textId="77777777" w:rsidTr="00C1360B">
        <w:trPr>
          <w:trHeight w:val="324"/>
        </w:trPr>
        <w:tc>
          <w:tcPr>
            <w:tcW w:w="1930" w:type="pct"/>
          </w:tcPr>
          <w:p w14:paraId="47D4336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070" w:type="pct"/>
          </w:tcPr>
          <w:p w14:paraId="32C419F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Resolución 2003 de 2014 y demás disposiciones vigentes. Política de seguridad de paciente. Prácticas Seguras: uso seguro de medicamentos y otras disposiciones vigentes. </w:t>
            </w:r>
          </w:p>
        </w:tc>
      </w:tr>
      <w:tr w:rsidR="005629F8" w:rsidRPr="00F22B37" w14:paraId="268CC682" w14:textId="77777777" w:rsidTr="00C1360B">
        <w:trPr>
          <w:trHeight w:val="1139"/>
        </w:trPr>
        <w:tc>
          <w:tcPr>
            <w:tcW w:w="5000" w:type="pct"/>
            <w:gridSpan w:val="2"/>
          </w:tcPr>
          <w:tbl>
            <w:tblPr>
              <w:tblpPr w:leftFromText="141" w:rightFromText="141" w:vertAnchor="text" w:horzAnchor="page" w:tblpX="4807" w:tblpY="-182"/>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7CD89F8E" w14:textId="77777777" w:rsidTr="00C1360B">
              <w:trPr>
                <w:trHeight w:val="263"/>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20266AB7" w14:textId="77777777" w:rsidR="005629F8" w:rsidRPr="00F22B37" w:rsidRDefault="005629F8" w:rsidP="005629F8">
                  <w:pPr>
                    <w:jc w:val="right"/>
                    <w:rPr>
                      <w:rFonts w:ascii="Arial" w:hAnsi="Arial" w:cs="Arial"/>
                      <w:color w:val="000000"/>
                      <w:sz w:val="18"/>
                      <w:szCs w:val="18"/>
                    </w:rPr>
                  </w:pPr>
                  <w:bookmarkStart w:id="10" w:name="RANGE!C10"/>
                  <w:r w:rsidRPr="00F22B37">
                    <w:rPr>
                      <w:rFonts w:ascii="Arial" w:hAnsi="Arial" w:cs="Arial"/>
                      <w:color w:val="000000"/>
                      <w:sz w:val="18"/>
                      <w:szCs w:val="18"/>
                    </w:rPr>
                    <w:t>0</w:t>
                  </w:r>
                  <w:bookmarkEnd w:id="10"/>
                </w:p>
              </w:tc>
            </w:tr>
            <w:tr w:rsidR="005629F8" w:rsidRPr="00F22B37" w14:paraId="217B5AE3" w14:textId="77777777" w:rsidTr="00C1360B">
              <w:trPr>
                <w:trHeight w:val="274"/>
              </w:trPr>
              <w:tc>
                <w:tcPr>
                  <w:tcW w:w="1200" w:type="dxa"/>
                  <w:tcBorders>
                    <w:top w:val="nil"/>
                    <w:left w:val="single" w:sz="8" w:space="0" w:color="000000"/>
                    <w:bottom w:val="nil"/>
                    <w:right w:val="single" w:sz="8" w:space="0" w:color="FFFFFF"/>
                  </w:tcBorders>
                  <w:shd w:val="clear" w:color="000000" w:fill="48F52B"/>
                  <w:vAlign w:val="center"/>
                  <w:hideMark/>
                </w:tcPr>
                <w:p w14:paraId="1D6E09D1"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0</w:t>
                  </w:r>
                </w:p>
              </w:tc>
            </w:tr>
            <w:tr w:rsidR="005629F8" w:rsidRPr="00F22B37" w14:paraId="6FEC02B0" w14:textId="77777777" w:rsidTr="00C1360B">
              <w:trPr>
                <w:trHeight w:val="163"/>
              </w:trPr>
              <w:tc>
                <w:tcPr>
                  <w:tcW w:w="1200" w:type="dxa"/>
                  <w:tcBorders>
                    <w:top w:val="nil"/>
                    <w:left w:val="single" w:sz="8" w:space="0" w:color="000000"/>
                    <w:bottom w:val="nil"/>
                    <w:right w:val="single" w:sz="8" w:space="0" w:color="FFFFFF"/>
                  </w:tcBorders>
                  <w:shd w:val="clear" w:color="000000" w:fill="FFFF00"/>
                  <w:vAlign w:val="center"/>
                  <w:hideMark/>
                </w:tcPr>
                <w:p w14:paraId="145A86A4"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1</w:t>
                  </w:r>
                </w:p>
              </w:tc>
            </w:tr>
            <w:tr w:rsidR="005629F8" w:rsidRPr="00F22B37" w14:paraId="6B8492F7" w14:textId="77777777" w:rsidTr="00C1360B">
              <w:trPr>
                <w:trHeight w:val="224"/>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4C301438"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 xml:space="preserve"> &gt;1</w:t>
                  </w:r>
                </w:p>
              </w:tc>
            </w:tr>
          </w:tbl>
          <w:p w14:paraId="5806F9C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10. Meta, umbral o rango esperado </w:t>
            </w:r>
          </w:p>
          <w:p w14:paraId="1EA91E70" w14:textId="77777777" w:rsidR="005629F8" w:rsidRPr="00F22B37" w:rsidRDefault="005629F8" w:rsidP="005629F8">
            <w:pPr>
              <w:rPr>
                <w:rFonts w:ascii="Arial" w:hAnsi="Arial" w:cs="Arial"/>
                <w:sz w:val="18"/>
                <w:szCs w:val="18"/>
              </w:rPr>
            </w:pPr>
          </w:p>
          <w:p w14:paraId="59016BAE" w14:textId="77777777" w:rsidR="005629F8" w:rsidRPr="00F22B37" w:rsidRDefault="005629F8" w:rsidP="005629F8">
            <w:pPr>
              <w:rPr>
                <w:rFonts w:ascii="Arial" w:hAnsi="Arial" w:cs="Arial"/>
                <w:sz w:val="18"/>
                <w:szCs w:val="18"/>
              </w:rPr>
            </w:pPr>
          </w:p>
        </w:tc>
      </w:tr>
      <w:tr w:rsidR="005629F8" w:rsidRPr="00F22B37" w14:paraId="6CFF30D9" w14:textId="77777777" w:rsidTr="00C1360B">
        <w:trPr>
          <w:trHeight w:val="322"/>
        </w:trPr>
        <w:tc>
          <w:tcPr>
            <w:tcW w:w="1930" w:type="pct"/>
          </w:tcPr>
          <w:p w14:paraId="01A829F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070" w:type="pct"/>
          </w:tcPr>
          <w:p w14:paraId="2B5EC02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1501EA83" w14:textId="77777777" w:rsidR="005629F8" w:rsidRPr="00F22B37" w:rsidRDefault="005629F8" w:rsidP="005629F8">
      <w:pPr>
        <w:jc w:val="both"/>
        <w:rPr>
          <w:rFonts w:ascii="Arial" w:hAnsi="Arial" w:cs="Arial"/>
          <w:color w:val="000000"/>
          <w:sz w:val="18"/>
          <w:szCs w:val="18"/>
        </w:rPr>
      </w:pPr>
    </w:p>
    <w:p w14:paraId="058E4E3A" w14:textId="77777777" w:rsidR="005629F8" w:rsidRPr="00F22B37" w:rsidRDefault="005629F8" w:rsidP="005629F8">
      <w:pPr>
        <w:jc w:val="both"/>
        <w:rPr>
          <w:rFonts w:ascii="Arial" w:hAnsi="Arial" w:cs="Arial"/>
          <w:color w:val="000000"/>
          <w:sz w:val="18"/>
          <w:szCs w:val="1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3"/>
        <w:gridCol w:w="1808"/>
        <w:gridCol w:w="4112"/>
        <w:gridCol w:w="2285"/>
      </w:tblGrid>
      <w:tr w:rsidR="005629F8" w:rsidRPr="00F22B37" w14:paraId="297E34C9" w14:textId="77777777" w:rsidTr="00C1360B">
        <w:trPr>
          <w:trHeight w:val="20"/>
          <w:tblCellSpacing w:w="0" w:type="dxa"/>
        </w:trPr>
        <w:tc>
          <w:tcPr>
            <w:tcW w:w="1623" w:type="dxa"/>
            <w:shd w:val="clear" w:color="auto" w:fill="016A60"/>
            <w:vAlign w:val="center"/>
          </w:tcPr>
          <w:p w14:paraId="3F5BC81C"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808" w:type="dxa"/>
            <w:shd w:val="clear" w:color="auto" w:fill="016A60"/>
            <w:vAlign w:val="center"/>
          </w:tcPr>
          <w:p w14:paraId="3F18A720"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4112" w:type="dxa"/>
            <w:shd w:val="clear" w:color="auto" w:fill="016A60"/>
            <w:vAlign w:val="center"/>
          </w:tcPr>
          <w:p w14:paraId="2FD03F02"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2285" w:type="dxa"/>
            <w:shd w:val="clear" w:color="auto" w:fill="016A60"/>
            <w:vAlign w:val="center"/>
          </w:tcPr>
          <w:p w14:paraId="630DF509"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79C3A05E" w14:textId="77777777" w:rsidTr="00C1360B">
        <w:trPr>
          <w:trHeight w:val="1439"/>
          <w:tblCellSpacing w:w="0" w:type="dxa"/>
        </w:trPr>
        <w:tc>
          <w:tcPr>
            <w:tcW w:w="1623" w:type="dxa"/>
            <w:vAlign w:val="center"/>
            <w:hideMark/>
          </w:tcPr>
          <w:p w14:paraId="69BBC6AD" w14:textId="77777777" w:rsidR="005629F8" w:rsidRPr="00F22B37" w:rsidRDefault="005629F8" w:rsidP="005629F8">
            <w:pPr>
              <w:rPr>
                <w:rFonts w:ascii="Arial" w:hAnsi="Arial" w:cs="Arial"/>
                <w:sz w:val="18"/>
                <w:szCs w:val="18"/>
              </w:rPr>
            </w:pPr>
            <w:r w:rsidRPr="00F22B37">
              <w:rPr>
                <w:rFonts w:ascii="Arial" w:hAnsi="Arial" w:cs="Arial"/>
                <w:sz w:val="18"/>
                <w:szCs w:val="18"/>
              </w:rPr>
              <w:t>Calidad / Seguridad del paciente</w:t>
            </w:r>
          </w:p>
        </w:tc>
        <w:tc>
          <w:tcPr>
            <w:tcW w:w="1808" w:type="dxa"/>
            <w:vAlign w:val="center"/>
            <w:hideMark/>
          </w:tcPr>
          <w:p w14:paraId="63C1DBDF" w14:textId="77777777" w:rsidR="005629F8" w:rsidRPr="00F22B37" w:rsidRDefault="005629F8" w:rsidP="005629F8">
            <w:pPr>
              <w:rPr>
                <w:rFonts w:ascii="Arial" w:hAnsi="Arial" w:cs="Arial"/>
                <w:sz w:val="18"/>
                <w:szCs w:val="18"/>
              </w:rPr>
            </w:pPr>
            <w:r w:rsidRPr="00F22B37">
              <w:rPr>
                <w:rFonts w:ascii="Arial" w:hAnsi="Arial" w:cs="Arial"/>
                <w:sz w:val="18"/>
                <w:szCs w:val="18"/>
              </w:rPr>
              <w:t>Proporción de eventos adversos relacionados con la administración de medicamentos en</w:t>
            </w:r>
            <w:r w:rsidRPr="00F22B37">
              <w:rPr>
                <w:rFonts w:ascii="Arial" w:eastAsia="Calibri Light" w:hAnsi="Arial" w:cs="Arial"/>
                <w:spacing w:val="-2"/>
                <w:sz w:val="18"/>
                <w:szCs w:val="18"/>
              </w:rPr>
              <w:t xml:space="preserve"> </w:t>
            </w:r>
            <w:r w:rsidRPr="00F22B37">
              <w:rPr>
                <w:rFonts w:ascii="Arial" w:hAnsi="Arial" w:cs="Arial"/>
                <w:sz w:val="18"/>
                <w:szCs w:val="18"/>
              </w:rPr>
              <w:t xml:space="preserve">urgencias </w:t>
            </w:r>
          </w:p>
        </w:tc>
        <w:tc>
          <w:tcPr>
            <w:tcW w:w="4112" w:type="dxa"/>
            <w:vAlign w:val="center"/>
            <w:hideMark/>
          </w:tcPr>
          <w:p w14:paraId="1F1CF1F9" w14:textId="77777777" w:rsidR="005629F8" w:rsidRPr="00F22B37" w:rsidRDefault="005629F8" w:rsidP="005629F8">
            <w:pPr>
              <w:rPr>
                <w:rFonts w:ascii="Arial" w:hAnsi="Arial" w:cs="Arial"/>
                <w:sz w:val="18"/>
                <w:szCs w:val="18"/>
              </w:rPr>
            </w:pPr>
            <w:r w:rsidRPr="00F22B37">
              <w:rPr>
                <w:rFonts w:ascii="Arial" w:hAnsi="Arial" w:cs="Arial"/>
                <w:b/>
                <w:bCs/>
                <w:sz w:val="18"/>
                <w:szCs w:val="18"/>
              </w:rPr>
              <w:t>Numerador</w:t>
            </w:r>
            <w:r w:rsidRPr="00F22B37">
              <w:rPr>
                <w:rFonts w:ascii="Arial" w:hAnsi="Arial" w:cs="Arial"/>
                <w:sz w:val="18"/>
                <w:szCs w:val="18"/>
              </w:rPr>
              <w:t xml:space="preserve"> Número de eventos adversos relacionados con la administración de medicamentos en urgencias </w:t>
            </w:r>
          </w:p>
          <w:p w14:paraId="347BAFE1" w14:textId="77777777" w:rsidR="005629F8" w:rsidRPr="00F22B37" w:rsidRDefault="005629F8" w:rsidP="005629F8">
            <w:pPr>
              <w:rPr>
                <w:rFonts w:ascii="Arial" w:hAnsi="Arial" w:cs="Arial"/>
                <w:sz w:val="18"/>
                <w:szCs w:val="18"/>
              </w:rPr>
            </w:pPr>
            <w:r w:rsidRPr="00F22B37">
              <w:rPr>
                <w:rFonts w:ascii="Arial" w:hAnsi="Arial" w:cs="Arial"/>
                <w:b/>
                <w:bCs/>
                <w:sz w:val="18"/>
                <w:szCs w:val="18"/>
              </w:rPr>
              <w:t>Denominador</w:t>
            </w:r>
            <w:r w:rsidRPr="00F22B37">
              <w:rPr>
                <w:rFonts w:ascii="Arial" w:hAnsi="Arial" w:cs="Arial"/>
                <w:sz w:val="18"/>
                <w:szCs w:val="18"/>
              </w:rPr>
              <w:t xml:space="preserve">: Total de personas atendidas en urgencias </w:t>
            </w:r>
          </w:p>
        </w:tc>
        <w:tc>
          <w:tcPr>
            <w:tcW w:w="2285" w:type="dxa"/>
            <w:vAlign w:val="center"/>
            <w:hideMark/>
          </w:tcPr>
          <w:p w14:paraId="08171D17"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0768" behindDoc="0" locked="0" layoutInCell="1" allowOverlap="1" wp14:anchorId="033F4249" wp14:editId="2CDE94EE">
                  <wp:simplePos x="0" y="0"/>
                  <wp:positionH relativeFrom="column">
                    <wp:posOffset>342900</wp:posOffset>
                  </wp:positionH>
                  <wp:positionV relativeFrom="paragraph">
                    <wp:posOffset>33655</wp:posOffset>
                  </wp:positionV>
                  <wp:extent cx="781050" cy="800100"/>
                  <wp:effectExtent l="0" t="0" r="0" b="0"/>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0EC2C02" w14:textId="77777777" w:rsidR="005629F8" w:rsidRPr="00F22B37" w:rsidRDefault="005629F8" w:rsidP="005629F8">
      <w:pPr>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961"/>
        <w:gridCol w:w="6012"/>
      </w:tblGrid>
      <w:tr w:rsidR="005629F8" w:rsidRPr="00F22B37" w14:paraId="7091C944" w14:textId="77777777" w:rsidTr="00C1360B">
        <w:trPr>
          <w:trHeight w:val="93"/>
        </w:trPr>
        <w:tc>
          <w:tcPr>
            <w:tcW w:w="5000" w:type="pct"/>
            <w:gridSpan w:val="2"/>
            <w:vAlign w:val="center"/>
          </w:tcPr>
          <w:p w14:paraId="5F613E4A"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5</w:t>
            </w:r>
          </w:p>
          <w:p w14:paraId="309F7680"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 Nombre: Proporción de eventos adversos relacionados con la administración de medicamentos en urgencias </w:t>
            </w:r>
          </w:p>
        </w:tc>
      </w:tr>
      <w:tr w:rsidR="005629F8" w:rsidRPr="00F22B37" w14:paraId="5AA124C1" w14:textId="77777777" w:rsidTr="00C1360B">
        <w:trPr>
          <w:trHeight w:val="93"/>
        </w:trPr>
        <w:tc>
          <w:tcPr>
            <w:tcW w:w="5000" w:type="pct"/>
            <w:gridSpan w:val="2"/>
            <w:vAlign w:val="center"/>
          </w:tcPr>
          <w:p w14:paraId="23E31B75" w14:textId="77777777" w:rsidR="005629F8" w:rsidRPr="00F22B37" w:rsidRDefault="005629F8" w:rsidP="005629F8">
            <w:pPr>
              <w:rPr>
                <w:rFonts w:ascii="Arial" w:hAnsi="Arial" w:cs="Arial"/>
                <w:sz w:val="18"/>
                <w:szCs w:val="18"/>
              </w:rPr>
            </w:pPr>
            <w:r w:rsidRPr="00F22B37">
              <w:rPr>
                <w:rFonts w:ascii="Arial" w:hAnsi="Arial" w:cs="Arial"/>
                <w:sz w:val="18"/>
                <w:szCs w:val="18"/>
              </w:rPr>
              <w:t>2. Descripción: Expresa el número de eventos adversos relacionados con la administración de medicamentos en el servicio de urgencias.</w:t>
            </w:r>
          </w:p>
        </w:tc>
      </w:tr>
      <w:tr w:rsidR="005629F8" w:rsidRPr="00F22B37" w14:paraId="2A44C556" w14:textId="77777777" w:rsidTr="00C1360B">
        <w:trPr>
          <w:trHeight w:val="93"/>
        </w:trPr>
        <w:tc>
          <w:tcPr>
            <w:tcW w:w="5000" w:type="pct"/>
            <w:gridSpan w:val="2"/>
            <w:vAlign w:val="center"/>
          </w:tcPr>
          <w:p w14:paraId="730BE45D"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7E0E9017" w14:textId="77777777" w:rsidTr="00C1360B">
        <w:trPr>
          <w:trHeight w:val="864"/>
        </w:trPr>
        <w:tc>
          <w:tcPr>
            <w:tcW w:w="1986" w:type="pct"/>
            <w:vAlign w:val="center"/>
          </w:tcPr>
          <w:p w14:paraId="2B53505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014" w:type="pct"/>
          </w:tcPr>
          <w:p w14:paraId="363D896C" w14:textId="77777777" w:rsidR="005629F8" w:rsidRPr="00F22B37" w:rsidRDefault="005629F8" w:rsidP="005629F8">
            <w:pPr>
              <w:rPr>
                <w:rFonts w:ascii="Arial" w:hAnsi="Arial" w:cs="Arial"/>
                <w:sz w:val="18"/>
                <w:szCs w:val="18"/>
              </w:rPr>
            </w:pPr>
            <w:r w:rsidRPr="00F22B37">
              <w:rPr>
                <w:rFonts w:ascii="Arial" w:hAnsi="Arial" w:cs="Arial"/>
                <w:b/>
                <w:bCs/>
                <w:sz w:val="18"/>
                <w:szCs w:val="18"/>
              </w:rPr>
              <w:t>Numerador</w:t>
            </w:r>
            <w:r w:rsidRPr="00F22B37">
              <w:rPr>
                <w:rFonts w:ascii="Arial" w:hAnsi="Arial" w:cs="Arial"/>
                <w:sz w:val="18"/>
                <w:szCs w:val="18"/>
              </w:rPr>
              <w:t xml:space="preserve"> Número de eventos adversos relacionados con la administración de medicamentos en urgencias </w:t>
            </w:r>
          </w:p>
          <w:p w14:paraId="71CDC514" w14:textId="77777777" w:rsidR="005629F8" w:rsidRPr="00F22B37" w:rsidRDefault="005629F8" w:rsidP="005629F8">
            <w:pPr>
              <w:rPr>
                <w:rFonts w:ascii="Arial" w:hAnsi="Arial" w:cs="Arial"/>
                <w:sz w:val="18"/>
                <w:szCs w:val="18"/>
              </w:rPr>
            </w:pPr>
            <w:r w:rsidRPr="00F22B37">
              <w:rPr>
                <w:rFonts w:ascii="Arial" w:hAnsi="Arial" w:cs="Arial"/>
                <w:b/>
                <w:bCs/>
                <w:sz w:val="18"/>
                <w:szCs w:val="18"/>
              </w:rPr>
              <w:t>Denominador</w:t>
            </w:r>
            <w:r w:rsidRPr="00F22B37">
              <w:rPr>
                <w:rFonts w:ascii="Arial" w:hAnsi="Arial" w:cs="Arial"/>
                <w:sz w:val="18"/>
                <w:szCs w:val="18"/>
              </w:rPr>
              <w:t>: Total de personas atendidas en urgencias</w:t>
            </w:r>
          </w:p>
        </w:tc>
      </w:tr>
      <w:tr w:rsidR="005629F8" w:rsidRPr="00F22B37" w14:paraId="2C4DF095" w14:textId="77777777" w:rsidTr="00C1360B">
        <w:trPr>
          <w:trHeight w:val="93"/>
        </w:trPr>
        <w:tc>
          <w:tcPr>
            <w:tcW w:w="1986" w:type="pct"/>
            <w:vAlign w:val="center"/>
          </w:tcPr>
          <w:p w14:paraId="0FBABE11"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014" w:type="pct"/>
          </w:tcPr>
          <w:p w14:paraId="0A1A4176"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45135E1E"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961"/>
        <w:gridCol w:w="6012"/>
      </w:tblGrid>
      <w:tr w:rsidR="005629F8" w:rsidRPr="00F22B37" w14:paraId="0F1515A6" w14:textId="77777777" w:rsidTr="00C1360B">
        <w:trPr>
          <w:trHeight w:val="93"/>
        </w:trPr>
        <w:tc>
          <w:tcPr>
            <w:tcW w:w="5000" w:type="pct"/>
            <w:gridSpan w:val="2"/>
          </w:tcPr>
          <w:p w14:paraId="130E8483"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6.Progresividad de la medición </w:t>
            </w:r>
          </w:p>
          <w:p w14:paraId="2EFE4060"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Dada la naturaleza crítica del servicio de Urgencias y la vulnerabilidad de la población del Subsistema de Salud de la Policía Nacional, la progresividad se orienta a la detección temprana y prevención de riesgos:</w:t>
            </w:r>
          </w:p>
          <w:p w14:paraId="6AF871D9"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w:t>
            </w:r>
            <w:r w:rsidRPr="00F22B37">
              <w:rPr>
                <w:rFonts w:ascii="Arial" w:hAnsi="Arial" w:cs="Arial"/>
                <w:sz w:val="18"/>
                <w:szCs w:val="18"/>
              </w:rPr>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58347CE7"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 a 3:</w:t>
            </w:r>
            <w:r w:rsidRPr="00F22B37">
              <w:rPr>
                <w:rFonts w:ascii="Arial" w:hAnsi="Arial" w:cs="Arial"/>
                <w:sz w:val="18"/>
                <w:szCs w:val="18"/>
              </w:rPr>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70A8997C"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4 en adelante:</w:t>
            </w:r>
            <w:r w:rsidRPr="00F22B37">
              <w:rPr>
                <w:rFonts w:ascii="Arial" w:hAnsi="Arial" w:cs="Arial"/>
                <w:sz w:val="18"/>
                <w:szCs w:val="18"/>
              </w:rPr>
              <w:t xml:space="preserve">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 A partir de este punto, el indicador será vinculante para la evaluación de desempeño contractual.</w:t>
            </w:r>
          </w:p>
        </w:tc>
      </w:tr>
      <w:tr w:rsidR="005629F8" w:rsidRPr="00F22B37" w14:paraId="725EE716" w14:textId="77777777" w:rsidTr="00C1360B">
        <w:trPr>
          <w:trHeight w:val="93"/>
        </w:trPr>
        <w:tc>
          <w:tcPr>
            <w:tcW w:w="1986" w:type="pct"/>
          </w:tcPr>
          <w:p w14:paraId="36EC2E7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014" w:type="pct"/>
          </w:tcPr>
          <w:p w14:paraId="1DC0393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10A132FD" w14:textId="77777777" w:rsidTr="00C1360B">
        <w:trPr>
          <w:trHeight w:val="208"/>
        </w:trPr>
        <w:tc>
          <w:tcPr>
            <w:tcW w:w="5000" w:type="pct"/>
            <w:gridSpan w:val="2"/>
          </w:tcPr>
          <w:p w14:paraId="3DD43279"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0A757C46" w14:textId="77777777" w:rsidTr="00C1360B">
        <w:trPr>
          <w:trHeight w:val="324"/>
        </w:trPr>
        <w:tc>
          <w:tcPr>
            <w:tcW w:w="1986" w:type="pct"/>
          </w:tcPr>
          <w:p w14:paraId="132DBE0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014" w:type="pct"/>
          </w:tcPr>
          <w:p w14:paraId="5CDFA2C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Resolución 2003 de 2014 y demás disposiciones vigentes. Política de seguridad de paciente. Prácticas Seguras: uso seguro de medicamentos y otras disposiciones vigentes. </w:t>
            </w:r>
          </w:p>
        </w:tc>
      </w:tr>
      <w:tr w:rsidR="005629F8" w:rsidRPr="00F22B37" w14:paraId="1E991D9C" w14:textId="77777777" w:rsidTr="00C1360B">
        <w:trPr>
          <w:trHeight w:val="1334"/>
        </w:trPr>
        <w:tc>
          <w:tcPr>
            <w:tcW w:w="5000" w:type="pct"/>
            <w:gridSpan w:val="2"/>
          </w:tcPr>
          <w:p w14:paraId="582D4F30"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1792" behindDoc="0" locked="0" layoutInCell="1" allowOverlap="1" wp14:anchorId="720440F5" wp14:editId="283CE753">
                  <wp:simplePos x="0" y="0"/>
                  <wp:positionH relativeFrom="column">
                    <wp:posOffset>2786380</wp:posOffset>
                  </wp:positionH>
                  <wp:positionV relativeFrom="paragraph">
                    <wp:posOffset>6350</wp:posOffset>
                  </wp:positionV>
                  <wp:extent cx="781050" cy="800100"/>
                  <wp:effectExtent l="0" t="0" r="0" b="0"/>
                  <wp:wrapNone/>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 10. Meta, umbral o rango esperado </w:t>
            </w:r>
          </w:p>
          <w:p w14:paraId="5D43C265" w14:textId="77777777" w:rsidR="005629F8" w:rsidRPr="00F22B37" w:rsidRDefault="005629F8" w:rsidP="005629F8">
            <w:pPr>
              <w:rPr>
                <w:rFonts w:ascii="Arial" w:hAnsi="Arial" w:cs="Arial"/>
                <w:sz w:val="18"/>
                <w:szCs w:val="18"/>
              </w:rPr>
            </w:pPr>
          </w:p>
          <w:p w14:paraId="0B85945B" w14:textId="77777777" w:rsidR="005629F8" w:rsidRPr="00F22B37" w:rsidRDefault="005629F8" w:rsidP="005629F8">
            <w:pPr>
              <w:rPr>
                <w:rFonts w:ascii="Arial" w:hAnsi="Arial" w:cs="Arial"/>
                <w:sz w:val="18"/>
                <w:szCs w:val="18"/>
              </w:rPr>
            </w:pPr>
          </w:p>
        </w:tc>
      </w:tr>
      <w:tr w:rsidR="005629F8" w:rsidRPr="00F22B37" w14:paraId="5E09A0BD" w14:textId="77777777" w:rsidTr="00C1360B">
        <w:trPr>
          <w:trHeight w:val="322"/>
        </w:trPr>
        <w:tc>
          <w:tcPr>
            <w:tcW w:w="1986" w:type="pct"/>
          </w:tcPr>
          <w:p w14:paraId="7311A623"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014" w:type="pct"/>
          </w:tcPr>
          <w:p w14:paraId="071F7CF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3268556B" w14:textId="77777777" w:rsidR="005629F8" w:rsidRPr="00F22B37" w:rsidRDefault="005629F8" w:rsidP="005629F8">
      <w:pPr>
        <w:jc w:val="both"/>
        <w:rPr>
          <w:rFonts w:ascii="Arial" w:hAnsi="Arial" w:cs="Arial"/>
          <w:color w:val="000000"/>
          <w:sz w:val="1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2"/>
        <w:gridCol w:w="1991"/>
        <w:gridCol w:w="3750"/>
        <w:gridCol w:w="2240"/>
      </w:tblGrid>
      <w:tr w:rsidR="005629F8" w:rsidRPr="00F22B37" w14:paraId="46A1E15F" w14:textId="77777777" w:rsidTr="00C1360B">
        <w:trPr>
          <w:trHeight w:val="20"/>
          <w:tblCellSpacing w:w="0" w:type="dxa"/>
        </w:trPr>
        <w:tc>
          <w:tcPr>
            <w:tcW w:w="999" w:type="pct"/>
            <w:shd w:val="clear" w:color="auto" w:fill="016A60"/>
            <w:vAlign w:val="center"/>
          </w:tcPr>
          <w:p w14:paraId="67A1ACC8"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998" w:type="pct"/>
            <w:shd w:val="clear" w:color="auto" w:fill="016A60"/>
            <w:vAlign w:val="center"/>
          </w:tcPr>
          <w:p w14:paraId="406E565D"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1880" w:type="pct"/>
            <w:shd w:val="clear" w:color="auto" w:fill="016A60"/>
            <w:vAlign w:val="center"/>
          </w:tcPr>
          <w:p w14:paraId="63F4023A" w14:textId="77777777" w:rsidR="005629F8" w:rsidRPr="00F22B37" w:rsidRDefault="005629F8" w:rsidP="005629F8">
            <w:pPr>
              <w:jc w:val="center"/>
              <w:rPr>
                <w:rFonts w:ascii="Arial" w:hAnsi="Arial" w:cs="Arial"/>
                <w:b/>
                <w:bCs/>
                <w:color w:val="FFFFFF"/>
                <w:sz w:val="18"/>
                <w:szCs w:val="18"/>
                <w:lang w:val="es-MX"/>
              </w:rPr>
            </w:pPr>
            <w:r w:rsidRPr="00F22B37">
              <w:rPr>
                <w:rFonts w:ascii="Arial" w:hAnsi="Arial" w:cs="Arial"/>
                <w:b/>
                <w:bCs/>
                <w:color w:val="FFFFFF"/>
                <w:sz w:val="18"/>
                <w:szCs w:val="18"/>
              </w:rPr>
              <w:t>FÓRMULA OPERACIONAL</w:t>
            </w:r>
          </w:p>
        </w:tc>
        <w:tc>
          <w:tcPr>
            <w:tcW w:w="1123" w:type="pct"/>
            <w:shd w:val="clear" w:color="auto" w:fill="016A60"/>
            <w:vAlign w:val="center"/>
          </w:tcPr>
          <w:p w14:paraId="2306601C"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2EE68B12" w14:textId="77777777" w:rsidTr="00C1360B">
        <w:trPr>
          <w:trHeight w:val="20"/>
          <w:tblCellSpacing w:w="0" w:type="dxa"/>
        </w:trPr>
        <w:tc>
          <w:tcPr>
            <w:tcW w:w="999" w:type="pct"/>
            <w:vAlign w:val="center"/>
            <w:hideMark/>
          </w:tcPr>
          <w:p w14:paraId="4B4FD320" w14:textId="77777777" w:rsidR="005629F8" w:rsidRPr="00F22B37" w:rsidRDefault="005629F8" w:rsidP="005629F8">
            <w:pPr>
              <w:rPr>
                <w:rFonts w:ascii="Arial" w:hAnsi="Arial" w:cs="Arial"/>
                <w:sz w:val="18"/>
                <w:szCs w:val="18"/>
              </w:rPr>
            </w:pPr>
            <w:r w:rsidRPr="00F22B37">
              <w:rPr>
                <w:rFonts w:ascii="Arial" w:hAnsi="Arial" w:cs="Arial"/>
                <w:sz w:val="18"/>
                <w:szCs w:val="18"/>
              </w:rPr>
              <w:t>Calidad / Seguridad</w:t>
            </w:r>
          </w:p>
        </w:tc>
        <w:tc>
          <w:tcPr>
            <w:tcW w:w="998" w:type="pct"/>
            <w:vAlign w:val="center"/>
          </w:tcPr>
          <w:p w14:paraId="506355C1" w14:textId="77777777" w:rsidR="005629F8" w:rsidRPr="00F22B37" w:rsidRDefault="005629F8" w:rsidP="005629F8">
            <w:pPr>
              <w:rPr>
                <w:rFonts w:ascii="Arial" w:hAnsi="Arial" w:cs="Arial"/>
                <w:sz w:val="18"/>
                <w:szCs w:val="18"/>
              </w:rPr>
            </w:pPr>
            <w:r w:rsidRPr="00F22B37">
              <w:rPr>
                <w:rFonts w:ascii="Arial" w:hAnsi="Arial" w:cs="Arial"/>
                <w:sz w:val="18"/>
                <w:szCs w:val="18"/>
              </w:rPr>
              <w:t>Tasa de caída de pacientes en el servicio de hospitalización</w:t>
            </w:r>
          </w:p>
        </w:tc>
        <w:tc>
          <w:tcPr>
            <w:tcW w:w="1880" w:type="pct"/>
            <w:vAlign w:val="center"/>
          </w:tcPr>
          <w:p w14:paraId="0DDDB2DF"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Numerador:</w:t>
            </w:r>
            <w:r w:rsidRPr="00F22B37">
              <w:rPr>
                <w:rFonts w:ascii="Arial" w:eastAsia="Calibri Light" w:hAnsi="Arial" w:cs="Arial"/>
                <w:sz w:val="18"/>
                <w:szCs w:val="18"/>
              </w:rPr>
              <w:t xml:space="preserve"> </w:t>
            </w:r>
            <w:r w:rsidRPr="00F22B37">
              <w:rPr>
                <w:rFonts w:ascii="Arial" w:hAnsi="Arial" w:cs="Arial"/>
                <w:sz w:val="18"/>
                <w:szCs w:val="18"/>
              </w:rPr>
              <w:t>Número total de pacientes hospitalizados que sufren caídas en el periodo</w:t>
            </w:r>
            <w:r w:rsidRPr="00F22B37">
              <w:rPr>
                <w:rFonts w:ascii="Arial" w:hAnsi="Arial" w:cs="Arial"/>
                <w:sz w:val="18"/>
                <w:szCs w:val="18"/>
                <w:lang w:val="es-MX"/>
              </w:rPr>
              <w:t xml:space="preserve"> </w:t>
            </w:r>
            <w:r w:rsidRPr="00F22B37">
              <w:rPr>
                <w:rFonts w:ascii="Arial" w:hAnsi="Arial" w:cs="Arial"/>
                <w:sz w:val="18"/>
                <w:szCs w:val="18"/>
                <w:lang w:val="es-MX"/>
              </w:rPr>
              <w:br/>
              <w:t>Denominador:</w:t>
            </w:r>
            <w:r w:rsidRPr="00F22B37">
              <w:rPr>
                <w:rFonts w:ascii="Arial" w:eastAsia="Calibri Light" w:hAnsi="Arial" w:cs="Arial"/>
                <w:sz w:val="18"/>
                <w:szCs w:val="18"/>
              </w:rPr>
              <w:t xml:space="preserve"> </w:t>
            </w:r>
            <w:r w:rsidRPr="00F22B37">
              <w:rPr>
                <w:rFonts w:ascii="Arial" w:hAnsi="Arial" w:cs="Arial"/>
                <w:sz w:val="18"/>
                <w:szCs w:val="18"/>
              </w:rPr>
              <w:t>Sumatoria de días de estancia de los pacientes en los servicios de hospitalización en el periodo.</w:t>
            </w:r>
          </w:p>
        </w:tc>
        <w:tc>
          <w:tcPr>
            <w:tcW w:w="1123" w:type="pct"/>
            <w:vAlign w:val="center"/>
            <w:hideMark/>
          </w:tcPr>
          <w:p w14:paraId="0D23BBC1"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2816" behindDoc="0" locked="0" layoutInCell="1" allowOverlap="1" wp14:anchorId="4383196B" wp14:editId="1772F58A">
                  <wp:simplePos x="0" y="0"/>
                  <wp:positionH relativeFrom="column">
                    <wp:posOffset>351790</wp:posOffset>
                  </wp:positionH>
                  <wp:positionV relativeFrom="paragraph">
                    <wp:posOffset>17145</wp:posOffset>
                  </wp:positionV>
                  <wp:extent cx="781050" cy="800100"/>
                  <wp:effectExtent l="0" t="0" r="0" b="0"/>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D71EE9B" w14:textId="77777777" w:rsidR="005629F8" w:rsidRPr="00F22B37" w:rsidRDefault="005629F8" w:rsidP="005629F8">
      <w:pPr>
        <w:jc w:val="both"/>
        <w:rPr>
          <w:rFonts w:ascii="Arial" w:hAnsi="Arial" w:cs="Arial"/>
          <w:color w:val="000000"/>
          <w:sz w:val="18"/>
          <w:szCs w:val="18"/>
        </w:rPr>
      </w:pPr>
    </w:p>
    <w:p w14:paraId="76DB8B91" w14:textId="77777777" w:rsidR="005629F8" w:rsidRPr="00F22B37" w:rsidRDefault="005629F8" w:rsidP="005629F8">
      <w:pPr>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10637212" w14:textId="77777777" w:rsidTr="00C1360B">
        <w:trPr>
          <w:trHeight w:val="93"/>
        </w:trPr>
        <w:tc>
          <w:tcPr>
            <w:tcW w:w="5000" w:type="pct"/>
            <w:gridSpan w:val="2"/>
            <w:vAlign w:val="center"/>
          </w:tcPr>
          <w:p w14:paraId="5F864305"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6</w:t>
            </w:r>
          </w:p>
          <w:p w14:paraId="3CC5EEB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 Nombre: Tasa de caída de pacientes en el servicio de hospitalización </w:t>
            </w:r>
          </w:p>
        </w:tc>
      </w:tr>
      <w:tr w:rsidR="005629F8" w:rsidRPr="00F22B37" w14:paraId="0EC6099D" w14:textId="77777777" w:rsidTr="00C1360B">
        <w:trPr>
          <w:trHeight w:val="93"/>
        </w:trPr>
        <w:tc>
          <w:tcPr>
            <w:tcW w:w="5000" w:type="pct"/>
            <w:gridSpan w:val="2"/>
            <w:vAlign w:val="center"/>
          </w:tcPr>
          <w:p w14:paraId="521BC79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2. Descripción: Es un estimador de las caídas de pacientes en hospitalización en un mes de seguimiento </w:t>
            </w:r>
          </w:p>
        </w:tc>
      </w:tr>
      <w:tr w:rsidR="005629F8" w:rsidRPr="00F22B37" w14:paraId="5D2454F8" w14:textId="77777777" w:rsidTr="00C1360B">
        <w:trPr>
          <w:trHeight w:val="93"/>
        </w:trPr>
        <w:tc>
          <w:tcPr>
            <w:tcW w:w="5000" w:type="pct"/>
            <w:gridSpan w:val="2"/>
            <w:vAlign w:val="center"/>
          </w:tcPr>
          <w:p w14:paraId="5E6B804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3. Unidad de medida: Por 1000 días de estancia </w:t>
            </w:r>
          </w:p>
        </w:tc>
      </w:tr>
      <w:tr w:rsidR="005629F8" w:rsidRPr="00F22B37" w14:paraId="328D8757" w14:textId="77777777" w:rsidTr="00C1360B">
        <w:trPr>
          <w:trHeight w:val="986"/>
        </w:trPr>
        <w:tc>
          <w:tcPr>
            <w:tcW w:w="1985" w:type="pct"/>
            <w:vAlign w:val="center"/>
          </w:tcPr>
          <w:p w14:paraId="55DC84A3"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015" w:type="pct"/>
          </w:tcPr>
          <w:p w14:paraId="07D93331"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Numerador: </w:t>
            </w:r>
            <w:r w:rsidRPr="00F22B37">
              <w:rPr>
                <w:rFonts w:ascii="Arial" w:hAnsi="Arial" w:cs="Arial"/>
                <w:sz w:val="18"/>
                <w:szCs w:val="18"/>
              </w:rPr>
              <w:t>Número total de pacientes hospitalizados que sufren caídas en el periodo</w:t>
            </w:r>
            <w:r w:rsidRPr="00F22B37">
              <w:rPr>
                <w:rFonts w:ascii="Arial" w:hAnsi="Arial" w:cs="Arial"/>
                <w:sz w:val="18"/>
                <w:szCs w:val="18"/>
                <w:lang w:val="es-MX"/>
              </w:rPr>
              <w:t xml:space="preserve"> </w:t>
            </w:r>
            <w:r w:rsidRPr="00F22B37">
              <w:rPr>
                <w:rFonts w:ascii="Arial" w:hAnsi="Arial" w:cs="Arial"/>
                <w:sz w:val="18"/>
                <w:szCs w:val="18"/>
                <w:lang w:val="es-MX"/>
              </w:rPr>
              <w:br/>
              <w:t>Denominador:</w:t>
            </w:r>
            <w:r w:rsidRPr="00F22B37">
              <w:rPr>
                <w:rFonts w:ascii="Arial" w:hAnsi="Arial" w:cs="Arial"/>
                <w:sz w:val="18"/>
                <w:szCs w:val="18"/>
              </w:rPr>
              <w:t xml:space="preserve"> Sumatoria de días de estancia de los pacientes en los servicios de hospitalización en el periodo.</w:t>
            </w:r>
          </w:p>
        </w:tc>
      </w:tr>
      <w:tr w:rsidR="005629F8" w:rsidRPr="00F22B37" w14:paraId="7037D175" w14:textId="77777777" w:rsidTr="00C1360B">
        <w:trPr>
          <w:trHeight w:val="357"/>
        </w:trPr>
        <w:tc>
          <w:tcPr>
            <w:tcW w:w="1985" w:type="pct"/>
            <w:vAlign w:val="center"/>
          </w:tcPr>
          <w:p w14:paraId="7A8DD25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015" w:type="pct"/>
          </w:tcPr>
          <w:p w14:paraId="2DCB6D96"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286B57A9"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16491ECD" w14:textId="77777777" w:rsidTr="00C1360B">
        <w:trPr>
          <w:trHeight w:val="93"/>
        </w:trPr>
        <w:tc>
          <w:tcPr>
            <w:tcW w:w="5000" w:type="pct"/>
            <w:gridSpan w:val="2"/>
          </w:tcPr>
          <w:p w14:paraId="390EC670"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6.Progresividad de la medición </w:t>
            </w:r>
          </w:p>
          <w:p w14:paraId="06DF7A94"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medición de este indicador busca la identificación de riesgos intrínsecos (estado del paciente) y extrínsecos (infraestructura y procesos) en el entorno hospitalario:</w:t>
            </w:r>
          </w:p>
          <w:p w14:paraId="466E229B"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w:t>
            </w:r>
            <w:r w:rsidRPr="00F22B37">
              <w:rPr>
                <w:rFonts w:ascii="Arial" w:hAnsi="Arial" w:cs="Arial"/>
                <w:sz w:val="18"/>
                <w:szCs w:val="18"/>
              </w:rPr>
              <w:t xml:space="preserve"> Se evaluará el cumplimiento de la Escala de Valoración de Riesgo de Caída (ejemplo escala de Morse o Downton) en el 100% de las historias clínicas. El enfoque será la identificación del riesgo al ingreso del paciente.</w:t>
            </w:r>
          </w:p>
          <w:p w14:paraId="0A327FE9"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2 a 3: </w:t>
            </w:r>
            <w:r w:rsidRPr="00F22B37">
              <w:rPr>
                <w:rFonts w:ascii="Arial" w:hAnsi="Arial" w:cs="Arial"/>
                <w:sz w:val="18"/>
                <w:szCs w:val="18"/>
              </w:rPr>
              <w:t xml:space="preserve">Se medirá la implementación de barreras físicas (barandas, frenos de camas, iluminación) y rondas de enfermería. </w:t>
            </w:r>
          </w:p>
          <w:p w14:paraId="4E61BAD3"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4 en adelante:</w:t>
            </w:r>
            <w:r w:rsidRPr="00F22B37">
              <w:rPr>
                <w:rFonts w:ascii="Arial" w:hAnsi="Arial" w:cs="Arial"/>
                <w:sz w:val="18"/>
                <w:szCs w:val="18"/>
              </w:rPr>
              <w:t xml:space="preserve">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 xml:space="preserve">. A partir de este punto, el indicador será vinculante para la evaluación de desempeño contractual, el contratista deberá mantener la tasa por debajo del límite pactado y aplicar medidas correctivas inmediatas. </w:t>
            </w:r>
          </w:p>
        </w:tc>
      </w:tr>
      <w:tr w:rsidR="005629F8" w:rsidRPr="00F22B37" w14:paraId="616FC702" w14:textId="77777777" w:rsidTr="00C1360B">
        <w:trPr>
          <w:trHeight w:val="93"/>
        </w:trPr>
        <w:tc>
          <w:tcPr>
            <w:tcW w:w="1985" w:type="pct"/>
          </w:tcPr>
          <w:p w14:paraId="0E2F526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015" w:type="pct"/>
          </w:tcPr>
          <w:p w14:paraId="4878E82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6694074C" w14:textId="77777777" w:rsidTr="00C1360B">
        <w:trPr>
          <w:trHeight w:val="208"/>
        </w:trPr>
        <w:tc>
          <w:tcPr>
            <w:tcW w:w="5000" w:type="pct"/>
            <w:gridSpan w:val="2"/>
          </w:tcPr>
          <w:p w14:paraId="18328E91"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44F9F0E1" w14:textId="77777777" w:rsidTr="00C1360B">
        <w:trPr>
          <w:trHeight w:val="324"/>
        </w:trPr>
        <w:tc>
          <w:tcPr>
            <w:tcW w:w="1985" w:type="pct"/>
          </w:tcPr>
          <w:p w14:paraId="57E8D86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015" w:type="pct"/>
          </w:tcPr>
          <w:p w14:paraId="1AC2F9E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Resolución 2003 de 2014, y demás disposiciones vigentes. Política de Seguridad de Paciente. Práctica Segura: prácticas seguras en prevención y reducción de la frecuencia de caídas en Pacientes. </w:t>
            </w:r>
          </w:p>
        </w:tc>
      </w:tr>
      <w:tr w:rsidR="005629F8" w:rsidRPr="00F22B37" w14:paraId="146EEC61" w14:textId="77777777" w:rsidTr="00C1360B">
        <w:trPr>
          <w:trHeight w:val="1375"/>
        </w:trPr>
        <w:tc>
          <w:tcPr>
            <w:tcW w:w="5000" w:type="pct"/>
            <w:gridSpan w:val="2"/>
          </w:tcPr>
          <w:p w14:paraId="439AB909"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3840" behindDoc="0" locked="0" layoutInCell="1" allowOverlap="1" wp14:anchorId="3042768A" wp14:editId="00CA69F2">
                  <wp:simplePos x="0" y="0"/>
                  <wp:positionH relativeFrom="column">
                    <wp:posOffset>2675890</wp:posOffset>
                  </wp:positionH>
                  <wp:positionV relativeFrom="paragraph">
                    <wp:posOffset>38735</wp:posOffset>
                  </wp:positionV>
                  <wp:extent cx="781050" cy="800100"/>
                  <wp:effectExtent l="0" t="0" r="0"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 10. Meta, umbral o rango esperado </w:t>
            </w:r>
          </w:p>
          <w:p w14:paraId="21B96B2F" w14:textId="77777777" w:rsidR="005629F8" w:rsidRPr="00F22B37" w:rsidRDefault="005629F8" w:rsidP="005629F8">
            <w:pPr>
              <w:rPr>
                <w:rFonts w:ascii="Arial" w:hAnsi="Arial" w:cs="Arial"/>
                <w:sz w:val="18"/>
                <w:szCs w:val="18"/>
              </w:rPr>
            </w:pPr>
          </w:p>
          <w:p w14:paraId="6151A68A" w14:textId="77777777" w:rsidR="005629F8" w:rsidRPr="00F22B37" w:rsidRDefault="005629F8" w:rsidP="005629F8">
            <w:pPr>
              <w:rPr>
                <w:rFonts w:ascii="Arial" w:hAnsi="Arial" w:cs="Arial"/>
                <w:sz w:val="18"/>
                <w:szCs w:val="18"/>
              </w:rPr>
            </w:pPr>
          </w:p>
        </w:tc>
      </w:tr>
      <w:tr w:rsidR="005629F8" w:rsidRPr="00F22B37" w14:paraId="35DE9E17" w14:textId="77777777" w:rsidTr="00C1360B">
        <w:trPr>
          <w:trHeight w:val="322"/>
        </w:trPr>
        <w:tc>
          <w:tcPr>
            <w:tcW w:w="1985" w:type="pct"/>
          </w:tcPr>
          <w:p w14:paraId="7E6EFC7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015" w:type="pct"/>
          </w:tcPr>
          <w:p w14:paraId="02D80FB1" w14:textId="77777777" w:rsidR="005629F8" w:rsidRPr="00F22B37" w:rsidRDefault="005629F8" w:rsidP="005629F8">
            <w:pPr>
              <w:rPr>
                <w:rFonts w:ascii="Arial" w:hAnsi="Arial" w:cs="Arial"/>
                <w:sz w:val="18"/>
                <w:szCs w:val="18"/>
              </w:rPr>
            </w:pPr>
            <w:r w:rsidRPr="00F22B37">
              <w:rPr>
                <w:rFonts w:ascii="Arial" w:hAnsi="Arial" w:cs="Arial"/>
                <w:sz w:val="18"/>
                <w:szCs w:val="18"/>
              </w:rPr>
              <w:t>6 %</w:t>
            </w:r>
          </w:p>
        </w:tc>
      </w:tr>
    </w:tbl>
    <w:p w14:paraId="3863B951" w14:textId="77777777" w:rsidR="005629F8" w:rsidRPr="00F22B37" w:rsidRDefault="005629F8" w:rsidP="005629F8">
      <w:pPr>
        <w:jc w:val="both"/>
        <w:rPr>
          <w:rFonts w:ascii="Arial" w:hAnsi="Arial" w:cs="Arial"/>
          <w:color w:val="000000"/>
          <w:sz w:val="1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4"/>
        <w:gridCol w:w="2017"/>
        <w:gridCol w:w="3844"/>
        <w:gridCol w:w="2278"/>
      </w:tblGrid>
      <w:tr w:rsidR="005629F8" w:rsidRPr="00F22B37" w14:paraId="6955BFB0" w14:textId="77777777" w:rsidTr="00C1360B">
        <w:trPr>
          <w:trHeight w:val="20"/>
          <w:tblCellSpacing w:w="0" w:type="dxa"/>
        </w:trPr>
        <w:tc>
          <w:tcPr>
            <w:tcW w:w="920" w:type="pct"/>
            <w:shd w:val="clear" w:color="auto" w:fill="016A60"/>
            <w:vAlign w:val="center"/>
          </w:tcPr>
          <w:p w14:paraId="64C9248D"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011" w:type="pct"/>
            <w:shd w:val="clear" w:color="auto" w:fill="016A60"/>
            <w:vAlign w:val="center"/>
          </w:tcPr>
          <w:p w14:paraId="138C240B"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1927" w:type="pct"/>
            <w:shd w:val="clear" w:color="auto" w:fill="016A60"/>
            <w:vAlign w:val="center"/>
          </w:tcPr>
          <w:p w14:paraId="024F8647" w14:textId="77777777" w:rsidR="005629F8" w:rsidRPr="00F22B37" w:rsidRDefault="005629F8" w:rsidP="005629F8">
            <w:pPr>
              <w:jc w:val="center"/>
              <w:rPr>
                <w:rFonts w:ascii="Arial" w:hAnsi="Arial" w:cs="Arial"/>
                <w:b/>
                <w:bCs/>
                <w:color w:val="FFFFFF"/>
                <w:sz w:val="18"/>
                <w:szCs w:val="18"/>
                <w:lang w:val="es-MX"/>
              </w:rPr>
            </w:pPr>
            <w:r w:rsidRPr="00F22B37">
              <w:rPr>
                <w:rFonts w:ascii="Arial" w:hAnsi="Arial" w:cs="Arial"/>
                <w:b/>
                <w:bCs/>
                <w:color w:val="FFFFFF"/>
                <w:sz w:val="18"/>
                <w:szCs w:val="18"/>
              </w:rPr>
              <w:t>FÓRMULA OPERACIONAL</w:t>
            </w:r>
          </w:p>
        </w:tc>
        <w:tc>
          <w:tcPr>
            <w:tcW w:w="1143" w:type="pct"/>
            <w:shd w:val="clear" w:color="auto" w:fill="016A60"/>
            <w:vAlign w:val="center"/>
          </w:tcPr>
          <w:p w14:paraId="3FDF01D3"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6F2D10E1" w14:textId="77777777" w:rsidTr="00C1360B">
        <w:trPr>
          <w:trHeight w:val="1723"/>
          <w:tblCellSpacing w:w="0" w:type="dxa"/>
        </w:trPr>
        <w:tc>
          <w:tcPr>
            <w:tcW w:w="920" w:type="pct"/>
            <w:vAlign w:val="center"/>
            <w:hideMark/>
          </w:tcPr>
          <w:p w14:paraId="19A7B116" w14:textId="77777777" w:rsidR="005629F8" w:rsidRPr="00F22B37" w:rsidRDefault="005629F8" w:rsidP="005629F8">
            <w:pPr>
              <w:rPr>
                <w:rFonts w:ascii="Arial" w:hAnsi="Arial" w:cs="Arial"/>
                <w:sz w:val="18"/>
                <w:szCs w:val="18"/>
              </w:rPr>
            </w:pPr>
            <w:r w:rsidRPr="00F22B37">
              <w:rPr>
                <w:rFonts w:ascii="Arial" w:hAnsi="Arial" w:cs="Arial"/>
                <w:sz w:val="18"/>
                <w:szCs w:val="18"/>
              </w:rPr>
              <w:t>Calidad / Seguridad</w:t>
            </w:r>
          </w:p>
        </w:tc>
        <w:tc>
          <w:tcPr>
            <w:tcW w:w="1011" w:type="pct"/>
            <w:vAlign w:val="center"/>
          </w:tcPr>
          <w:p w14:paraId="51414CEB" w14:textId="77777777" w:rsidR="005629F8" w:rsidRPr="00F22B37" w:rsidRDefault="005629F8" w:rsidP="005629F8">
            <w:pPr>
              <w:rPr>
                <w:rFonts w:ascii="Arial" w:hAnsi="Arial" w:cs="Arial"/>
                <w:sz w:val="18"/>
                <w:szCs w:val="18"/>
              </w:rPr>
            </w:pPr>
            <w:r w:rsidRPr="00F22B37">
              <w:rPr>
                <w:rFonts w:ascii="Arial" w:hAnsi="Arial" w:cs="Arial"/>
                <w:sz w:val="18"/>
                <w:szCs w:val="18"/>
              </w:rPr>
              <w:t>Tasa</w:t>
            </w:r>
            <w:r w:rsidRPr="00F22B37">
              <w:rPr>
                <w:rFonts w:ascii="Arial" w:hAnsi="Arial" w:cs="Arial"/>
                <w:spacing w:val="-8"/>
                <w:sz w:val="18"/>
                <w:szCs w:val="18"/>
              </w:rPr>
              <w:t xml:space="preserve"> </w:t>
            </w:r>
            <w:r w:rsidRPr="00F22B37">
              <w:rPr>
                <w:rFonts w:ascii="Arial" w:hAnsi="Arial" w:cs="Arial"/>
                <w:sz w:val="18"/>
                <w:szCs w:val="18"/>
              </w:rPr>
              <w:t>de</w:t>
            </w:r>
            <w:r w:rsidRPr="00F22B37">
              <w:rPr>
                <w:rFonts w:ascii="Arial" w:hAnsi="Arial" w:cs="Arial"/>
                <w:spacing w:val="-8"/>
                <w:sz w:val="18"/>
                <w:szCs w:val="18"/>
              </w:rPr>
              <w:t xml:space="preserve"> </w:t>
            </w:r>
            <w:r w:rsidRPr="00F22B37">
              <w:rPr>
                <w:rFonts w:ascii="Arial" w:hAnsi="Arial" w:cs="Arial"/>
                <w:sz w:val="18"/>
                <w:szCs w:val="18"/>
              </w:rPr>
              <w:t>caída</w:t>
            </w:r>
            <w:r w:rsidRPr="00F22B37">
              <w:rPr>
                <w:rFonts w:ascii="Arial" w:hAnsi="Arial" w:cs="Arial"/>
                <w:spacing w:val="-8"/>
                <w:sz w:val="18"/>
                <w:szCs w:val="18"/>
              </w:rPr>
              <w:t xml:space="preserve"> </w:t>
            </w:r>
            <w:r w:rsidRPr="00F22B37">
              <w:rPr>
                <w:rFonts w:ascii="Arial" w:hAnsi="Arial" w:cs="Arial"/>
                <w:sz w:val="18"/>
                <w:szCs w:val="18"/>
              </w:rPr>
              <w:t>de</w:t>
            </w:r>
            <w:r w:rsidRPr="00F22B37">
              <w:rPr>
                <w:rFonts w:ascii="Arial" w:hAnsi="Arial" w:cs="Arial"/>
                <w:spacing w:val="-8"/>
                <w:sz w:val="18"/>
                <w:szCs w:val="18"/>
              </w:rPr>
              <w:t xml:space="preserve"> </w:t>
            </w:r>
            <w:r w:rsidRPr="00F22B37">
              <w:rPr>
                <w:rFonts w:ascii="Arial" w:hAnsi="Arial" w:cs="Arial"/>
                <w:sz w:val="18"/>
                <w:szCs w:val="18"/>
              </w:rPr>
              <w:t>pacientes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6"/>
                <w:sz w:val="18"/>
                <w:szCs w:val="18"/>
              </w:rPr>
              <w:t xml:space="preserve"> </w:t>
            </w:r>
            <w:r w:rsidRPr="00F22B37">
              <w:rPr>
                <w:rFonts w:ascii="Arial" w:hAnsi="Arial" w:cs="Arial"/>
                <w:sz w:val="18"/>
                <w:szCs w:val="18"/>
              </w:rPr>
              <w:t>el</w:t>
            </w:r>
            <w:r w:rsidRPr="00F22B37">
              <w:rPr>
                <w:rFonts w:ascii="Arial" w:hAnsi="Arial" w:cs="Arial"/>
                <w:spacing w:val="-8"/>
                <w:sz w:val="18"/>
                <w:szCs w:val="18"/>
              </w:rPr>
              <w:t xml:space="preserve"> </w:t>
            </w:r>
            <w:r w:rsidRPr="00F22B37">
              <w:rPr>
                <w:rFonts w:ascii="Arial" w:hAnsi="Arial" w:cs="Arial"/>
                <w:sz w:val="18"/>
                <w:szCs w:val="18"/>
              </w:rPr>
              <w:t>servicio</w:t>
            </w:r>
            <w:r w:rsidRPr="00F22B37">
              <w:rPr>
                <w:rFonts w:ascii="Arial" w:hAnsi="Arial" w:cs="Arial"/>
                <w:spacing w:val="-7"/>
                <w:sz w:val="18"/>
                <w:szCs w:val="18"/>
              </w:rPr>
              <w:t xml:space="preserve"> </w:t>
            </w:r>
            <w:r w:rsidRPr="00F22B37">
              <w:rPr>
                <w:rFonts w:ascii="Arial" w:hAnsi="Arial" w:cs="Arial"/>
                <w:sz w:val="18"/>
                <w:szCs w:val="18"/>
              </w:rPr>
              <w:t>de</w:t>
            </w:r>
            <w:r w:rsidRPr="00F22B37">
              <w:rPr>
                <w:rFonts w:ascii="Arial" w:hAnsi="Arial" w:cs="Arial"/>
                <w:spacing w:val="-7"/>
                <w:sz w:val="18"/>
                <w:szCs w:val="18"/>
              </w:rPr>
              <w:t xml:space="preserve"> </w:t>
            </w:r>
            <w:r w:rsidRPr="00F22B37">
              <w:rPr>
                <w:rFonts w:ascii="Arial" w:hAnsi="Arial" w:cs="Arial"/>
                <w:spacing w:val="-2"/>
                <w:sz w:val="18"/>
                <w:szCs w:val="18"/>
              </w:rPr>
              <w:t xml:space="preserve">urgencias </w:t>
            </w:r>
          </w:p>
        </w:tc>
        <w:tc>
          <w:tcPr>
            <w:tcW w:w="1927" w:type="pct"/>
            <w:vAlign w:val="center"/>
          </w:tcPr>
          <w:p w14:paraId="5130A87D" w14:textId="77777777" w:rsidR="005629F8" w:rsidRPr="00F22B37" w:rsidRDefault="005629F8" w:rsidP="005629F8">
            <w:pPr>
              <w:spacing w:before="2" w:line="243" w:lineRule="exact"/>
              <w:rPr>
                <w:rFonts w:ascii="Arial" w:eastAsia="Calibri Light" w:hAnsi="Arial" w:cs="Arial"/>
                <w:sz w:val="18"/>
                <w:szCs w:val="18"/>
              </w:rPr>
            </w:pPr>
            <w:r w:rsidRPr="00F22B37">
              <w:rPr>
                <w:rFonts w:ascii="Arial" w:hAnsi="Arial" w:cs="Arial"/>
                <w:sz w:val="18"/>
                <w:szCs w:val="18"/>
                <w:lang w:val="es-MX"/>
              </w:rPr>
              <w:t>Numerador:</w:t>
            </w:r>
            <w:r w:rsidRPr="00F22B37">
              <w:rPr>
                <w:rFonts w:ascii="Arial" w:eastAsia="Calibri Light" w:hAnsi="Arial" w:cs="Arial"/>
                <w:sz w:val="18"/>
                <w:szCs w:val="18"/>
              </w:rPr>
              <w:t xml:space="preserve"> Número</w:t>
            </w:r>
            <w:r w:rsidRPr="00F22B37">
              <w:rPr>
                <w:rFonts w:ascii="Arial" w:eastAsia="Calibri Light" w:hAnsi="Arial" w:cs="Arial"/>
                <w:spacing w:val="-10"/>
                <w:sz w:val="18"/>
                <w:szCs w:val="18"/>
              </w:rPr>
              <w:t xml:space="preserve"> </w:t>
            </w:r>
            <w:r w:rsidRPr="00F22B37">
              <w:rPr>
                <w:rFonts w:ascii="Arial" w:eastAsia="Calibri Light" w:hAnsi="Arial" w:cs="Arial"/>
                <w:sz w:val="18"/>
                <w:szCs w:val="18"/>
              </w:rPr>
              <w:t>total</w:t>
            </w:r>
            <w:r w:rsidRPr="00F22B37">
              <w:rPr>
                <w:rFonts w:ascii="Arial" w:eastAsia="Calibri Light" w:hAnsi="Arial" w:cs="Arial"/>
                <w:spacing w:val="-7"/>
                <w:sz w:val="18"/>
                <w:szCs w:val="18"/>
              </w:rPr>
              <w:t xml:space="preserve"> </w:t>
            </w:r>
            <w:r w:rsidRPr="00F22B37">
              <w:rPr>
                <w:rFonts w:ascii="Arial" w:eastAsia="Calibri Light" w:hAnsi="Arial" w:cs="Arial"/>
                <w:sz w:val="18"/>
                <w:szCs w:val="18"/>
              </w:rPr>
              <w:t>de</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pacientes</w:t>
            </w:r>
            <w:r w:rsidRPr="00F22B37">
              <w:rPr>
                <w:rFonts w:ascii="Arial" w:eastAsia="Calibri Light" w:hAnsi="Arial" w:cs="Arial"/>
                <w:spacing w:val="-10"/>
                <w:sz w:val="18"/>
                <w:szCs w:val="18"/>
              </w:rPr>
              <w:t xml:space="preserve"> </w:t>
            </w:r>
            <w:r w:rsidRPr="00F22B37">
              <w:rPr>
                <w:rFonts w:ascii="Arial" w:eastAsia="Calibri Light" w:hAnsi="Arial" w:cs="Arial"/>
                <w:sz w:val="18"/>
                <w:szCs w:val="18"/>
              </w:rPr>
              <w:t>atendidos</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en</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urgencias</w:t>
            </w:r>
            <w:r w:rsidRPr="00F22B37">
              <w:rPr>
                <w:rFonts w:ascii="Arial" w:eastAsia="Calibri Light" w:hAnsi="Arial" w:cs="Arial"/>
                <w:spacing w:val="-9"/>
                <w:sz w:val="18"/>
                <w:szCs w:val="18"/>
              </w:rPr>
              <w:t xml:space="preserve"> </w:t>
            </w:r>
            <w:r w:rsidRPr="00F22B37">
              <w:rPr>
                <w:rFonts w:ascii="Arial" w:eastAsia="Calibri Light" w:hAnsi="Arial" w:cs="Arial"/>
                <w:spacing w:val="-5"/>
                <w:sz w:val="18"/>
                <w:szCs w:val="18"/>
              </w:rPr>
              <w:t xml:space="preserve">que </w:t>
            </w:r>
            <w:r w:rsidRPr="00F22B37">
              <w:rPr>
                <w:rFonts w:ascii="Arial" w:eastAsia="Calibri Light" w:hAnsi="Arial" w:cs="Arial"/>
                <w:sz w:val="18"/>
                <w:szCs w:val="18"/>
              </w:rPr>
              <w:t>sufren</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caídas</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en</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el</w:t>
            </w:r>
            <w:r w:rsidRPr="00F22B37">
              <w:rPr>
                <w:rFonts w:ascii="Arial" w:eastAsia="Calibri Light" w:hAnsi="Arial" w:cs="Arial"/>
                <w:spacing w:val="-9"/>
                <w:sz w:val="18"/>
                <w:szCs w:val="18"/>
              </w:rPr>
              <w:t xml:space="preserve"> </w:t>
            </w:r>
            <w:r w:rsidRPr="00F22B37">
              <w:rPr>
                <w:rFonts w:ascii="Arial" w:eastAsia="Calibri Light" w:hAnsi="Arial" w:cs="Arial"/>
                <w:spacing w:val="-2"/>
                <w:sz w:val="18"/>
                <w:szCs w:val="18"/>
              </w:rPr>
              <w:t>periodo.</w:t>
            </w:r>
          </w:p>
          <w:p w14:paraId="52BCAA70"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Denominador:</w:t>
            </w:r>
            <w:r w:rsidRPr="00F22B37">
              <w:rPr>
                <w:rFonts w:ascii="Arial" w:eastAsia="Calibri Light" w:hAnsi="Arial" w:cs="Arial"/>
                <w:sz w:val="18"/>
                <w:szCs w:val="18"/>
              </w:rPr>
              <w:t xml:space="preserve"> </w:t>
            </w:r>
            <w:r w:rsidRPr="00F22B37">
              <w:rPr>
                <w:rFonts w:ascii="Arial" w:hAnsi="Arial" w:cs="Arial"/>
                <w:sz w:val="18"/>
                <w:szCs w:val="18"/>
              </w:rPr>
              <w:t>Total</w:t>
            </w:r>
            <w:r w:rsidRPr="00F22B37">
              <w:rPr>
                <w:rFonts w:ascii="Arial" w:hAnsi="Arial" w:cs="Arial"/>
                <w:spacing w:val="-9"/>
                <w:sz w:val="18"/>
                <w:szCs w:val="18"/>
              </w:rPr>
              <w:t xml:space="preserve"> </w:t>
            </w:r>
            <w:r w:rsidRPr="00F22B37">
              <w:rPr>
                <w:rFonts w:ascii="Arial" w:hAnsi="Arial" w:cs="Arial"/>
                <w:sz w:val="18"/>
                <w:szCs w:val="18"/>
              </w:rPr>
              <w:t>de</w:t>
            </w:r>
            <w:r w:rsidRPr="00F22B37">
              <w:rPr>
                <w:rFonts w:ascii="Arial" w:hAnsi="Arial" w:cs="Arial"/>
                <w:spacing w:val="-9"/>
                <w:sz w:val="18"/>
                <w:szCs w:val="18"/>
              </w:rPr>
              <w:t xml:space="preserve"> </w:t>
            </w:r>
            <w:r w:rsidRPr="00F22B37">
              <w:rPr>
                <w:rFonts w:ascii="Arial" w:hAnsi="Arial" w:cs="Arial"/>
                <w:sz w:val="18"/>
                <w:szCs w:val="18"/>
              </w:rPr>
              <w:t>personas</w:t>
            </w:r>
            <w:r w:rsidRPr="00F22B37">
              <w:rPr>
                <w:rFonts w:ascii="Arial" w:hAnsi="Arial" w:cs="Arial"/>
                <w:spacing w:val="-8"/>
                <w:sz w:val="18"/>
                <w:szCs w:val="18"/>
              </w:rPr>
              <w:t xml:space="preserve"> </w:t>
            </w:r>
            <w:r w:rsidRPr="00F22B37">
              <w:rPr>
                <w:rFonts w:ascii="Arial" w:hAnsi="Arial" w:cs="Arial"/>
                <w:sz w:val="18"/>
                <w:szCs w:val="18"/>
              </w:rPr>
              <w:t>atendidas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8"/>
                <w:sz w:val="18"/>
                <w:szCs w:val="18"/>
              </w:rPr>
              <w:t xml:space="preserve"> </w:t>
            </w:r>
            <w:r w:rsidRPr="00F22B37">
              <w:rPr>
                <w:rFonts w:ascii="Arial" w:hAnsi="Arial" w:cs="Arial"/>
                <w:sz w:val="18"/>
                <w:szCs w:val="18"/>
              </w:rPr>
              <w:t>urgencias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8"/>
                <w:sz w:val="18"/>
                <w:szCs w:val="18"/>
              </w:rPr>
              <w:t xml:space="preserve"> </w:t>
            </w:r>
            <w:r w:rsidRPr="00F22B37">
              <w:rPr>
                <w:rFonts w:ascii="Arial" w:hAnsi="Arial" w:cs="Arial"/>
                <w:sz w:val="18"/>
                <w:szCs w:val="18"/>
              </w:rPr>
              <w:t>el</w:t>
            </w:r>
            <w:r w:rsidRPr="00F22B37">
              <w:rPr>
                <w:rFonts w:ascii="Arial" w:hAnsi="Arial" w:cs="Arial"/>
                <w:spacing w:val="-9"/>
                <w:sz w:val="18"/>
                <w:szCs w:val="18"/>
              </w:rPr>
              <w:t xml:space="preserve"> </w:t>
            </w:r>
            <w:r w:rsidRPr="00F22B37">
              <w:rPr>
                <w:rFonts w:ascii="Arial" w:hAnsi="Arial" w:cs="Arial"/>
                <w:spacing w:val="-2"/>
                <w:sz w:val="18"/>
                <w:szCs w:val="18"/>
              </w:rPr>
              <w:t>periodo</w:t>
            </w:r>
          </w:p>
        </w:tc>
        <w:tc>
          <w:tcPr>
            <w:tcW w:w="1143" w:type="pct"/>
            <w:vAlign w:val="center"/>
            <w:hideMark/>
          </w:tcPr>
          <w:p w14:paraId="2AE35B29"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4864" behindDoc="0" locked="0" layoutInCell="1" allowOverlap="1" wp14:anchorId="704F2C46" wp14:editId="28625E96">
                  <wp:simplePos x="0" y="0"/>
                  <wp:positionH relativeFrom="column">
                    <wp:posOffset>351790</wp:posOffset>
                  </wp:positionH>
                  <wp:positionV relativeFrom="paragraph">
                    <wp:posOffset>17145</wp:posOffset>
                  </wp:positionV>
                  <wp:extent cx="781050" cy="800100"/>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EED718A" w14:textId="77777777" w:rsidR="005629F8" w:rsidRPr="00F22B37" w:rsidRDefault="005629F8" w:rsidP="005629F8">
      <w:pPr>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50867EAE" w14:textId="77777777" w:rsidTr="00C1360B">
        <w:trPr>
          <w:trHeight w:val="93"/>
        </w:trPr>
        <w:tc>
          <w:tcPr>
            <w:tcW w:w="5000" w:type="pct"/>
            <w:gridSpan w:val="2"/>
          </w:tcPr>
          <w:p w14:paraId="662980E4"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7</w:t>
            </w:r>
          </w:p>
          <w:p w14:paraId="614288C9" w14:textId="77777777" w:rsidR="005629F8" w:rsidRPr="00F22B37" w:rsidRDefault="005629F8" w:rsidP="005629F8">
            <w:pPr>
              <w:rPr>
                <w:rFonts w:ascii="Arial" w:hAnsi="Arial" w:cs="Arial"/>
                <w:sz w:val="18"/>
                <w:szCs w:val="18"/>
              </w:rPr>
            </w:pPr>
            <w:r w:rsidRPr="00F22B37">
              <w:rPr>
                <w:rFonts w:ascii="Arial" w:hAnsi="Arial" w:cs="Arial"/>
                <w:sz w:val="18"/>
                <w:szCs w:val="18"/>
              </w:rPr>
              <w:t>1. Nombre: Tasa de caída de pacientes en el servicio de urgencias</w:t>
            </w:r>
          </w:p>
        </w:tc>
      </w:tr>
      <w:tr w:rsidR="005629F8" w:rsidRPr="00F22B37" w14:paraId="4675A618" w14:textId="77777777" w:rsidTr="00C1360B">
        <w:trPr>
          <w:trHeight w:val="93"/>
        </w:trPr>
        <w:tc>
          <w:tcPr>
            <w:tcW w:w="5000" w:type="pct"/>
            <w:gridSpan w:val="2"/>
          </w:tcPr>
          <w:p w14:paraId="52B6B61F"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2. Descripción: Es</w:t>
            </w:r>
            <w:r w:rsidRPr="00F22B37">
              <w:rPr>
                <w:rFonts w:ascii="Arial" w:hAnsi="Arial" w:cs="Arial"/>
                <w:spacing w:val="-9"/>
                <w:sz w:val="18"/>
                <w:szCs w:val="18"/>
              </w:rPr>
              <w:t xml:space="preserve"> </w:t>
            </w:r>
            <w:r w:rsidRPr="00F22B37">
              <w:rPr>
                <w:rFonts w:ascii="Arial" w:hAnsi="Arial" w:cs="Arial"/>
                <w:sz w:val="18"/>
                <w:szCs w:val="18"/>
              </w:rPr>
              <w:t>un</w:t>
            </w:r>
            <w:r w:rsidRPr="00F22B37">
              <w:rPr>
                <w:rFonts w:ascii="Arial" w:hAnsi="Arial" w:cs="Arial"/>
                <w:spacing w:val="-8"/>
                <w:sz w:val="18"/>
                <w:szCs w:val="18"/>
              </w:rPr>
              <w:t xml:space="preserve"> </w:t>
            </w:r>
            <w:r w:rsidRPr="00F22B37">
              <w:rPr>
                <w:rFonts w:ascii="Arial" w:hAnsi="Arial" w:cs="Arial"/>
                <w:sz w:val="18"/>
                <w:szCs w:val="18"/>
              </w:rPr>
              <w:t>estimador</w:t>
            </w:r>
            <w:r w:rsidRPr="00F22B37">
              <w:rPr>
                <w:rFonts w:ascii="Arial" w:hAnsi="Arial" w:cs="Arial"/>
                <w:spacing w:val="-7"/>
                <w:sz w:val="18"/>
                <w:szCs w:val="18"/>
              </w:rPr>
              <w:t xml:space="preserve"> </w:t>
            </w:r>
            <w:r w:rsidRPr="00F22B37">
              <w:rPr>
                <w:rFonts w:ascii="Arial" w:hAnsi="Arial" w:cs="Arial"/>
                <w:sz w:val="18"/>
                <w:szCs w:val="18"/>
              </w:rPr>
              <w:t>de</w:t>
            </w:r>
            <w:r w:rsidRPr="00F22B37">
              <w:rPr>
                <w:rFonts w:ascii="Arial" w:hAnsi="Arial" w:cs="Arial"/>
                <w:spacing w:val="-6"/>
                <w:sz w:val="18"/>
                <w:szCs w:val="18"/>
              </w:rPr>
              <w:t xml:space="preserve"> </w:t>
            </w:r>
            <w:r w:rsidRPr="00F22B37">
              <w:rPr>
                <w:rFonts w:ascii="Arial" w:hAnsi="Arial" w:cs="Arial"/>
                <w:sz w:val="18"/>
                <w:szCs w:val="18"/>
              </w:rPr>
              <w:t>las</w:t>
            </w:r>
            <w:r w:rsidRPr="00F22B37">
              <w:rPr>
                <w:rFonts w:ascii="Arial" w:hAnsi="Arial" w:cs="Arial"/>
                <w:spacing w:val="-8"/>
                <w:sz w:val="18"/>
                <w:szCs w:val="18"/>
              </w:rPr>
              <w:t xml:space="preserve"> </w:t>
            </w:r>
            <w:r w:rsidRPr="00F22B37">
              <w:rPr>
                <w:rFonts w:ascii="Arial" w:hAnsi="Arial" w:cs="Arial"/>
                <w:sz w:val="18"/>
                <w:szCs w:val="18"/>
              </w:rPr>
              <w:t>caídas</w:t>
            </w:r>
            <w:r w:rsidRPr="00F22B37">
              <w:rPr>
                <w:rFonts w:ascii="Arial" w:hAnsi="Arial" w:cs="Arial"/>
                <w:spacing w:val="-6"/>
                <w:sz w:val="18"/>
                <w:szCs w:val="18"/>
              </w:rPr>
              <w:t xml:space="preserve"> </w:t>
            </w:r>
            <w:r w:rsidRPr="00F22B37">
              <w:rPr>
                <w:rFonts w:ascii="Arial" w:hAnsi="Arial" w:cs="Arial"/>
                <w:sz w:val="18"/>
                <w:szCs w:val="18"/>
              </w:rPr>
              <w:t>de</w:t>
            </w:r>
            <w:r w:rsidRPr="00F22B37">
              <w:rPr>
                <w:rFonts w:ascii="Arial" w:hAnsi="Arial" w:cs="Arial"/>
                <w:spacing w:val="-9"/>
                <w:sz w:val="18"/>
                <w:szCs w:val="18"/>
              </w:rPr>
              <w:t xml:space="preserve"> </w:t>
            </w:r>
            <w:r w:rsidRPr="00F22B37">
              <w:rPr>
                <w:rFonts w:ascii="Arial" w:hAnsi="Arial" w:cs="Arial"/>
                <w:sz w:val="18"/>
                <w:szCs w:val="18"/>
              </w:rPr>
              <w:t>pacientes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8"/>
                <w:sz w:val="18"/>
                <w:szCs w:val="18"/>
              </w:rPr>
              <w:t xml:space="preserve"> </w:t>
            </w:r>
            <w:r w:rsidRPr="00F22B37">
              <w:rPr>
                <w:rFonts w:ascii="Arial" w:hAnsi="Arial" w:cs="Arial"/>
                <w:sz w:val="18"/>
                <w:szCs w:val="18"/>
              </w:rPr>
              <w:t>urgencias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7"/>
                <w:sz w:val="18"/>
                <w:szCs w:val="18"/>
              </w:rPr>
              <w:t xml:space="preserve"> </w:t>
            </w:r>
            <w:r w:rsidRPr="00F22B37">
              <w:rPr>
                <w:rFonts w:ascii="Arial" w:hAnsi="Arial" w:cs="Arial"/>
                <w:sz w:val="18"/>
                <w:szCs w:val="18"/>
              </w:rPr>
              <w:t>un</w:t>
            </w:r>
            <w:r w:rsidRPr="00F22B37">
              <w:rPr>
                <w:rFonts w:ascii="Arial" w:hAnsi="Arial" w:cs="Arial"/>
                <w:spacing w:val="-8"/>
                <w:sz w:val="18"/>
                <w:szCs w:val="18"/>
              </w:rPr>
              <w:t xml:space="preserve"> </w:t>
            </w:r>
            <w:r w:rsidRPr="00F22B37">
              <w:rPr>
                <w:rFonts w:ascii="Arial" w:hAnsi="Arial" w:cs="Arial"/>
                <w:sz w:val="18"/>
                <w:szCs w:val="18"/>
              </w:rPr>
              <w:t>mes</w:t>
            </w:r>
            <w:r w:rsidRPr="00F22B37">
              <w:rPr>
                <w:rFonts w:ascii="Arial" w:hAnsi="Arial" w:cs="Arial"/>
                <w:spacing w:val="-8"/>
                <w:sz w:val="18"/>
                <w:szCs w:val="18"/>
              </w:rPr>
              <w:t xml:space="preserve"> </w:t>
            </w:r>
            <w:r w:rsidRPr="00F22B37">
              <w:rPr>
                <w:rFonts w:ascii="Arial" w:hAnsi="Arial" w:cs="Arial"/>
                <w:sz w:val="18"/>
                <w:szCs w:val="18"/>
              </w:rPr>
              <w:t>de</w:t>
            </w:r>
            <w:r w:rsidRPr="00F22B37">
              <w:rPr>
                <w:rFonts w:ascii="Arial" w:hAnsi="Arial" w:cs="Arial"/>
                <w:spacing w:val="-9"/>
                <w:sz w:val="18"/>
                <w:szCs w:val="18"/>
              </w:rPr>
              <w:t xml:space="preserve"> </w:t>
            </w:r>
            <w:r w:rsidRPr="00F22B37">
              <w:rPr>
                <w:rFonts w:ascii="Arial" w:hAnsi="Arial" w:cs="Arial"/>
                <w:spacing w:val="-2"/>
                <w:sz w:val="18"/>
                <w:szCs w:val="18"/>
              </w:rPr>
              <w:t>seguimiento</w:t>
            </w:r>
          </w:p>
        </w:tc>
      </w:tr>
      <w:tr w:rsidR="005629F8" w:rsidRPr="00F22B37" w14:paraId="6690BB2A" w14:textId="77777777" w:rsidTr="00C1360B">
        <w:trPr>
          <w:trHeight w:val="93"/>
        </w:trPr>
        <w:tc>
          <w:tcPr>
            <w:tcW w:w="5000" w:type="pct"/>
            <w:gridSpan w:val="2"/>
          </w:tcPr>
          <w:p w14:paraId="2A71B09A"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w:t>
            </w:r>
            <w:r w:rsidRPr="00F22B37">
              <w:rPr>
                <w:rFonts w:ascii="Arial" w:hAnsi="Arial" w:cs="Arial"/>
                <w:spacing w:val="-9"/>
                <w:sz w:val="18"/>
                <w:szCs w:val="18"/>
              </w:rPr>
              <w:t xml:space="preserve"> </w:t>
            </w:r>
            <w:r w:rsidRPr="00F22B37">
              <w:rPr>
                <w:rFonts w:ascii="Arial" w:hAnsi="Arial" w:cs="Arial"/>
                <w:sz w:val="18"/>
                <w:szCs w:val="18"/>
              </w:rPr>
              <w:t>1000</w:t>
            </w:r>
            <w:r w:rsidRPr="00F22B37">
              <w:rPr>
                <w:rFonts w:ascii="Arial" w:hAnsi="Arial" w:cs="Arial"/>
                <w:spacing w:val="-9"/>
                <w:sz w:val="18"/>
                <w:szCs w:val="18"/>
              </w:rPr>
              <w:t xml:space="preserve"> </w:t>
            </w:r>
            <w:r w:rsidRPr="00F22B37">
              <w:rPr>
                <w:rFonts w:ascii="Arial" w:hAnsi="Arial" w:cs="Arial"/>
                <w:sz w:val="18"/>
                <w:szCs w:val="18"/>
              </w:rPr>
              <w:t>personas</w:t>
            </w:r>
            <w:r w:rsidRPr="00F22B37">
              <w:rPr>
                <w:rFonts w:ascii="Arial" w:hAnsi="Arial" w:cs="Arial"/>
                <w:spacing w:val="-9"/>
                <w:sz w:val="18"/>
                <w:szCs w:val="18"/>
              </w:rPr>
              <w:t xml:space="preserve"> </w:t>
            </w:r>
            <w:r w:rsidRPr="00F22B37">
              <w:rPr>
                <w:rFonts w:ascii="Arial" w:hAnsi="Arial" w:cs="Arial"/>
                <w:sz w:val="18"/>
                <w:szCs w:val="18"/>
              </w:rPr>
              <w:t>atendidas</w:t>
            </w:r>
            <w:r w:rsidRPr="00F22B37">
              <w:rPr>
                <w:rFonts w:ascii="Arial" w:hAnsi="Arial" w:cs="Arial"/>
                <w:spacing w:val="-7"/>
                <w:sz w:val="18"/>
                <w:szCs w:val="18"/>
              </w:rPr>
              <w:t xml:space="preserve"> </w:t>
            </w:r>
            <w:r w:rsidRPr="00F22B37">
              <w:rPr>
                <w:rFonts w:ascii="Arial" w:hAnsi="Arial" w:cs="Arial"/>
                <w:sz w:val="18"/>
                <w:szCs w:val="18"/>
              </w:rPr>
              <w:t>en</w:t>
            </w:r>
            <w:r w:rsidRPr="00F22B37">
              <w:rPr>
                <w:rFonts w:ascii="Arial" w:hAnsi="Arial" w:cs="Arial"/>
                <w:spacing w:val="-9"/>
                <w:sz w:val="18"/>
                <w:szCs w:val="18"/>
              </w:rPr>
              <w:t xml:space="preserve"> </w:t>
            </w:r>
            <w:r w:rsidRPr="00F22B37">
              <w:rPr>
                <w:rFonts w:ascii="Arial" w:hAnsi="Arial" w:cs="Arial"/>
                <w:spacing w:val="-2"/>
                <w:sz w:val="18"/>
                <w:szCs w:val="18"/>
              </w:rPr>
              <w:t>urgencias</w:t>
            </w:r>
            <w:r w:rsidRPr="00F22B37">
              <w:rPr>
                <w:rFonts w:ascii="Arial" w:hAnsi="Arial" w:cs="Arial"/>
                <w:sz w:val="18"/>
                <w:szCs w:val="18"/>
              </w:rPr>
              <w:t xml:space="preserve"> </w:t>
            </w:r>
          </w:p>
        </w:tc>
      </w:tr>
      <w:tr w:rsidR="005629F8" w:rsidRPr="00F22B37" w14:paraId="25309252" w14:textId="77777777" w:rsidTr="00C1360B">
        <w:trPr>
          <w:trHeight w:val="986"/>
        </w:trPr>
        <w:tc>
          <w:tcPr>
            <w:tcW w:w="1985" w:type="pct"/>
          </w:tcPr>
          <w:p w14:paraId="59693570"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015" w:type="pct"/>
          </w:tcPr>
          <w:p w14:paraId="3433FB34" w14:textId="77777777" w:rsidR="005629F8" w:rsidRPr="00F22B37" w:rsidRDefault="005629F8" w:rsidP="005629F8">
            <w:pPr>
              <w:spacing w:before="2" w:line="243" w:lineRule="exact"/>
              <w:rPr>
                <w:rFonts w:ascii="Arial" w:eastAsia="Calibri Light" w:hAnsi="Arial" w:cs="Arial"/>
                <w:sz w:val="18"/>
                <w:szCs w:val="18"/>
              </w:rPr>
            </w:pPr>
            <w:r w:rsidRPr="00F22B37">
              <w:rPr>
                <w:rFonts w:ascii="Arial" w:hAnsi="Arial" w:cs="Arial"/>
                <w:sz w:val="18"/>
                <w:szCs w:val="18"/>
                <w:lang w:val="es-MX"/>
              </w:rPr>
              <w:t>Numerador:</w:t>
            </w:r>
            <w:r w:rsidRPr="00F22B37">
              <w:rPr>
                <w:rFonts w:ascii="Arial" w:eastAsia="Calibri Light" w:hAnsi="Arial" w:cs="Arial"/>
                <w:sz w:val="18"/>
                <w:szCs w:val="18"/>
              </w:rPr>
              <w:t xml:space="preserve"> Número</w:t>
            </w:r>
            <w:r w:rsidRPr="00F22B37">
              <w:rPr>
                <w:rFonts w:ascii="Arial" w:eastAsia="Calibri Light" w:hAnsi="Arial" w:cs="Arial"/>
                <w:spacing w:val="-10"/>
                <w:sz w:val="18"/>
                <w:szCs w:val="18"/>
              </w:rPr>
              <w:t xml:space="preserve"> </w:t>
            </w:r>
            <w:r w:rsidRPr="00F22B37">
              <w:rPr>
                <w:rFonts w:ascii="Arial" w:eastAsia="Calibri Light" w:hAnsi="Arial" w:cs="Arial"/>
                <w:sz w:val="18"/>
                <w:szCs w:val="18"/>
              </w:rPr>
              <w:t>total</w:t>
            </w:r>
            <w:r w:rsidRPr="00F22B37">
              <w:rPr>
                <w:rFonts w:ascii="Arial" w:eastAsia="Calibri Light" w:hAnsi="Arial" w:cs="Arial"/>
                <w:spacing w:val="-7"/>
                <w:sz w:val="18"/>
                <w:szCs w:val="18"/>
              </w:rPr>
              <w:t xml:space="preserve"> </w:t>
            </w:r>
            <w:r w:rsidRPr="00F22B37">
              <w:rPr>
                <w:rFonts w:ascii="Arial" w:eastAsia="Calibri Light" w:hAnsi="Arial" w:cs="Arial"/>
                <w:sz w:val="18"/>
                <w:szCs w:val="18"/>
              </w:rPr>
              <w:t>de</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pacientes</w:t>
            </w:r>
            <w:r w:rsidRPr="00F22B37">
              <w:rPr>
                <w:rFonts w:ascii="Arial" w:eastAsia="Calibri Light" w:hAnsi="Arial" w:cs="Arial"/>
                <w:spacing w:val="-10"/>
                <w:sz w:val="18"/>
                <w:szCs w:val="18"/>
              </w:rPr>
              <w:t xml:space="preserve"> </w:t>
            </w:r>
            <w:r w:rsidRPr="00F22B37">
              <w:rPr>
                <w:rFonts w:ascii="Arial" w:eastAsia="Calibri Light" w:hAnsi="Arial" w:cs="Arial"/>
                <w:sz w:val="18"/>
                <w:szCs w:val="18"/>
              </w:rPr>
              <w:t>atendidos</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en</w:t>
            </w:r>
            <w:r w:rsidRPr="00F22B37">
              <w:rPr>
                <w:rFonts w:ascii="Arial" w:eastAsia="Calibri Light" w:hAnsi="Arial" w:cs="Arial"/>
                <w:spacing w:val="-9"/>
                <w:sz w:val="18"/>
                <w:szCs w:val="18"/>
              </w:rPr>
              <w:t xml:space="preserve"> </w:t>
            </w:r>
            <w:r w:rsidRPr="00F22B37">
              <w:rPr>
                <w:rFonts w:ascii="Arial" w:eastAsia="Calibri Light" w:hAnsi="Arial" w:cs="Arial"/>
                <w:sz w:val="18"/>
                <w:szCs w:val="18"/>
              </w:rPr>
              <w:t>urgencias</w:t>
            </w:r>
            <w:r w:rsidRPr="00F22B37">
              <w:rPr>
                <w:rFonts w:ascii="Arial" w:eastAsia="Calibri Light" w:hAnsi="Arial" w:cs="Arial"/>
                <w:spacing w:val="-9"/>
                <w:sz w:val="18"/>
                <w:szCs w:val="18"/>
              </w:rPr>
              <w:t xml:space="preserve"> </w:t>
            </w:r>
            <w:r w:rsidRPr="00F22B37">
              <w:rPr>
                <w:rFonts w:ascii="Arial" w:eastAsia="Calibri Light" w:hAnsi="Arial" w:cs="Arial"/>
                <w:spacing w:val="-5"/>
                <w:sz w:val="18"/>
                <w:szCs w:val="18"/>
              </w:rPr>
              <w:t xml:space="preserve">que </w:t>
            </w:r>
            <w:r w:rsidRPr="00F22B37">
              <w:rPr>
                <w:rFonts w:ascii="Arial" w:eastAsia="Calibri Light" w:hAnsi="Arial" w:cs="Arial"/>
                <w:sz w:val="18"/>
                <w:szCs w:val="18"/>
              </w:rPr>
              <w:t>sufren</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caídas</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en</w:t>
            </w:r>
            <w:r w:rsidRPr="00F22B37">
              <w:rPr>
                <w:rFonts w:ascii="Arial" w:eastAsia="Calibri Light" w:hAnsi="Arial" w:cs="Arial"/>
                <w:spacing w:val="-8"/>
                <w:sz w:val="18"/>
                <w:szCs w:val="18"/>
              </w:rPr>
              <w:t xml:space="preserve"> </w:t>
            </w:r>
            <w:r w:rsidRPr="00F22B37">
              <w:rPr>
                <w:rFonts w:ascii="Arial" w:eastAsia="Calibri Light" w:hAnsi="Arial" w:cs="Arial"/>
                <w:sz w:val="18"/>
                <w:szCs w:val="18"/>
              </w:rPr>
              <w:t>el</w:t>
            </w:r>
            <w:r w:rsidRPr="00F22B37">
              <w:rPr>
                <w:rFonts w:ascii="Arial" w:eastAsia="Calibri Light" w:hAnsi="Arial" w:cs="Arial"/>
                <w:spacing w:val="-9"/>
                <w:sz w:val="18"/>
                <w:szCs w:val="18"/>
              </w:rPr>
              <w:t xml:space="preserve"> </w:t>
            </w:r>
            <w:r w:rsidRPr="00F22B37">
              <w:rPr>
                <w:rFonts w:ascii="Arial" w:eastAsia="Calibri Light" w:hAnsi="Arial" w:cs="Arial"/>
                <w:spacing w:val="-2"/>
                <w:sz w:val="18"/>
                <w:szCs w:val="18"/>
              </w:rPr>
              <w:t>periodo.</w:t>
            </w:r>
          </w:p>
          <w:p w14:paraId="4938DAD9"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Denominador:</w:t>
            </w:r>
            <w:r w:rsidRPr="00F22B37">
              <w:rPr>
                <w:rFonts w:ascii="Arial" w:eastAsia="Calibri Light" w:hAnsi="Arial" w:cs="Arial"/>
                <w:sz w:val="18"/>
                <w:szCs w:val="18"/>
              </w:rPr>
              <w:t xml:space="preserve"> </w:t>
            </w:r>
            <w:r w:rsidRPr="00F22B37">
              <w:rPr>
                <w:rFonts w:ascii="Arial" w:hAnsi="Arial" w:cs="Arial"/>
                <w:sz w:val="18"/>
                <w:szCs w:val="18"/>
              </w:rPr>
              <w:t>Total</w:t>
            </w:r>
            <w:r w:rsidRPr="00F22B37">
              <w:rPr>
                <w:rFonts w:ascii="Arial" w:hAnsi="Arial" w:cs="Arial"/>
                <w:spacing w:val="-9"/>
                <w:sz w:val="18"/>
                <w:szCs w:val="18"/>
              </w:rPr>
              <w:t xml:space="preserve"> </w:t>
            </w:r>
            <w:r w:rsidRPr="00F22B37">
              <w:rPr>
                <w:rFonts w:ascii="Arial" w:hAnsi="Arial" w:cs="Arial"/>
                <w:sz w:val="18"/>
                <w:szCs w:val="18"/>
              </w:rPr>
              <w:t>de</w:t>
            </w:r>
            <w:r w:rsidRPr="00F22B37">
              <w:rPr>
                <w:rFonts w:ascii="Arial" w:hAnsi="Arial" w:cs="Arial"/>
                <w:spacing w:val="-9"/>
                <w:sz w:val="18"/>
                <w:szCs w:val="18"/>
              </w:rPr>
              <w:t xml:space="preserve"> </w:t>
            </w:r>
            <w:r w:rsidRPr="00F22B37">
              <w:rPr>
                <w:rFonts w:ascii="Arial" w:hAnsi="Arial" w:cs="Arial"/>
                <w:sz w:val="18"/>
                <w:szCs w:val="18"/>
              </w:rPr>
              <w:t>personas</w:t>
            </w:r>
            <w:r w:rsidRPr="00F22B37">
              <w:rPr>
                <w:rFonts w:ascii="Arial" w:hAnsi="Arial" w:cs="Arial"/>
                <w:spacing w:val="-8"/>
                <w:sz w:val="18"/>
                <w:szCs w:val="18"/>
              </w:rPr>
              <w:t xml:space="preserve"> </w:t>
            </w:r>
            <w:r w:rsidRPr="00F22B37">
              <w:rPr>
                <w:rFonts w:ascii="Arial" w:hAnsi="Arial" w:cs="Arial"/>
                <w:sz w:val="18"/>
                <w:szCs w:val="18"/>
              </w:rPr>
              <w:t>atendidas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8"/>
                <w:sz w:val="18"/>
                <w:szCs w:val="18"/>
              </w:rPr>
              <w:t xml:space="preserve"> </w:t>
            </w:r>
            <w:r w:rsidRPr="00F22B37">
              <w:rPr>
                <w:rFonts w:ascii="Arial" w:hAnsi="Arial" w:cs="Arial"/>
                <w:sz w:val="18"/>
                <w:szCs w:val="18"/>
              </w:rPr>
              <w:t>urgencias</w:t>
            </w:r>
            <w:r w:rsidRPr="00F22B37">
              <w:rPr>
                <w:rFonts w:ascii="Arial" w:hAnsi="Arial" w:cs="Arial"/>
                <w:spacing w:val="-8"/>
                <w:sz w:val="18"/>
                <w:szCs w:val="18"/>
              </w:rPr>
              <w:t xml:space="preserve"> </w:t>
            </w:r>
            <w:r w:rsidRPr="00F22B37">
              <w:rPr>
                <w:rFonts w:ascii="Arial" w:hAnsi="Arial" w:cs="Arial"/>
                <w:sz w:val="18"/>
                <w:szCs w:val="18"/>
              </w:rPr>
              <w:t>en</w:t>
            </w:r>
            <w:r w:rsidRPr="00F22B37">
              <w:rPr>
                <w:rFonts w:ascii="Arial" w:hAnsi="Arial" w:cs="Arial"/>
                <w:spacing w:val="-8"/>
                <w:sz w:val="18"/>
                <w:szCs w:val="18"/>
              </w:rPr>
              <w:t xml:space="preserve"> </w:t>
            </w:r>
            <w:r w:rsidRPr="00F22B37">
              <w:rPr>
                <w:rFonts w:ascii="Arial" w:hAnsi="Arial" w:cs="Arial"/>
                <w:sz w:val="18"/>
                <w:szCs w:val="18"/>
              </w:rPr>
              <w:t>el</w:t>
            </w:r>
            <w:r w:rsidRPr="00F22B37">
              <w:rPr>
                <w:rFonts w:ascii="Arial" w:hAnsi="Arial" w:cs="Arial"/>
                <w:spacing w:val="-9"/>
                <w:sz w:val="18"/>
                <w:szCs w:val="18"/>
              </w:rPr>
              <w:t xml:space="preserve"> </w:t>
            </w:r>
            <w:r w:rsidRPr="00F22B37">
              <w:rPr>
                <w:rFonts w:ascii="Arial" w:hAnsi="Arial" w:cs="Arial"/>
                <w:spacing w:val="-2"/>
                <w:sz w:val="18"/>
                <w:szCs w:val="18"/>
              </w:rPr>
              <w:t>periodo</w:t>
            </w:r>
          </w:p>
        </w:tc>
      </w:tr>
      <w:tr w:rsidR="005629F8" w:rsidRPr="00F22B37" w14:paraId="1779536C" w14:textId="77777777" w:rsidTr="00C1360B">
        <w:trPr>
          <w:trHeight w:val="93"/>
        </w:trPr>
        <w:tc>
          <w:tcPr>
            <w:tcW w:w="1985" w:type="pct"/>
          </w:tcPr>
          <w:p w14:paraId="536A254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015" w:type="pct"/>
          </w:tcPr>
          <w:p w14:paraId="2A263984"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2482213D" w14:textId="77777777" w:rsidR="005629F8" w:rsidRPr="00F22B37" w:rsidRDefault="005629F8" w:rsidP="005629F8">
      <w:pPr>
        <w:numPr>
          <w:ilvl w:val="0"/>
          <w:numId w:val="53"/>
        </w:numPr>
        <w:spacing w:after="160" w:line="278" w:lineRule="auto"/>
        <w:contextualSpacing/>
        <w:rPr>
          <w:rFonts w:ascii="Arial" w:hAnsi="Arial" w:cs="Arial"/>
          <w:sz w:val="18"/>
          <w:szCs w:val="18"/>
          <w:lang w:val="es-CO"/>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6F6B8B84" w14:textId="77777777" w:rsidTr="00C1360B">
        <w:trPr>
          <w:trHeight w:val="93"/>
        </w:trPr>
        <w:tc>
          <w:tcPr>
            <w:tcW w:w="5000" w:type="pct"/>
            <w:gridSpan w:val="2"/>
          </w:tcPr>
          <w:p w14:paraId="2F41F42F" w14:textId="77777777" w:rsidR="005629F8" w:rsidRPr="00F22B37" w:rsidRDefault="005629F8" w:rsidP="005629F8">
            <w:pPr>
              <w:numPr>
                <w:ilvl w:val="0"/>
                <w:numId w:val="53"/>
              </w:numPr>
              <w:spacing w:after="160" w:line="278" w:lineRule="auto"/>
              <w:contextualSpacing/>
              <w:rPr>
                <w:rFonts w:ascii="Arial" w:hAnsi="Arial" w:cs="Arial"/>
                <w:sz w:val="18"/>
                <w:szCs w:val="18"/>
                <w:lang w:val="es-CO"/>
              </w:rPr>
            </w:pPr>
            <w:r w:rsidRPr="00F22B37">
              <w:rPr>
                <w:rFonts w:ascii="Arial" w:hAnsi="Arial" w:cs="Arial"/>
                <w:sz w:val="18"/>
                <w:szCs w:val="18"/>
                <w:lang w:val="es-CO"/>
              </w:rPr>
              <w:lastRenderedPageBreak/>
              <w:t xml:space="preserve">Progresividad de la medición </w:t>
            </w:r>
          </w:p>
          <w:p w14:paraId="10416C72"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evaluación de este indicador se ejecutará de manera escalonada, reconociendo la dinámica de alta rotación propia del servicio de urgencias:</w:t>
            </w:r>
          </w:p>
          <w:p w14:paraId="38E9FBD3"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w:t>
            </w:r>
            <w:r w:rsidRPr="00F22B37">
              <w:rPr>
                <w:rFonts w:ascii="Arial" w:hAnsi="Arial" w:cs="Arial"/>
                <w:sz w:val="18"/>
                <w:szCs w:val="18"/>
              </w:rPr>
              <w:t xml:space="preserve"> Durante el primer mes, el contratista deberá certificar la señalización de áreas de riesgo y el funcionamiento de barandas en camillas de urgencias, el reporte se centrará en la identificación de puntos críticos de caída en el servicio. </w:t>
            </w:r>
          </w:p>
          <w:p w14:paraId="036EA027"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 a 3:</w:t>
            </w:r>
            <w:r w:rsidRPr="00F22B37">
              <w:rPr>
                <w:rFonts w:ascii="Arial" w:hAnsi="Arial" w:cs="Arial"/>
                <w:sz w:val="18"/>
                <w:szCs w:val="18"/>
              </w:rPr>
              <w:t xml:space="preserve"> El prestador deberá demostrar que aplica una escala de riesgo de caída desde el momento del </w:t>
            </w:r>
            <w:proofErr w:type="spellStart"/>
            <w:r w:rsidRPr="00F22B37">
              <w:rPr>
                <w:rFonts w:ascii="Arial" w:hAnsi="Arial" w:cs="Arial"/>
                <w:sz w:val="18"/>
                <w:szCs w:val="18"/>
              </w:rPr>
              <w:t>Triage</w:t>
            </w:r>
            <w:proofErr w:type="spellEnd"/>
            <w:r w:rsidRPr="00F22B37">
              <w:rPr>
                <w:rFonts w:ascii="Arial" w:hAnsi="Arial" w:cs="Arial"/>
                <w:sz w:val="18"/>
                <w:szCs w:val="18"/>
              </w:rPr>
              <w:t xml:space="preserve"> o ingreso a observación. Se establecerá una meta volante (un margen de tolerancia un 20% más flexible que la meta final) para estabilizar el proceso de cuidado.</w:t>
            </w:r>
          </w:p>
          <w:p w14:paraId="4602AB1F"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4 en adelante:</w:t>
            </w:r>
            <w:r w:rsidRPr="00F22B37">
              <w:rPr>
                <w:rFonts w:ascii="Arial" w:hAnsi="Arial" w:cs="Arial"/>
                <w:sz w:val="18"/>
                <w:szCs w:val="18"/>
              </w:rPr>
              <w:t xml:space="preserve">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 A partir de este punto, el indicador será vinculante para la evaluación de desempeño contractual, el prestador deberá presentar el análisis de fallas en la supervisión y cuidado de pacientes en áreas comunes o de observación.</w:t>
            </w:r>
          </w:p>
        </w:tc>
      </w:tr>
      <w:tr w:rsidR="005629F8" w:rsidRPr="00F22B37" w14:paraId="6C51AF90" w14:textId="77777777" w:rsidTr="00C1360B">
        <w:trPr>
          <w:trHeight w:val="93"/>
        </w:trPr>
        <w:tc>
          <w:tcPr>
            <w:tcW w:w="1985" w:type="pct"/>
          </w:tcPr>
          <w:p w14:paraId="0BD43D32"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015" w:type="pct"/>
          </w:tcPr>
          <w:p w14:paraId="683C4C8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7F4C3AC1" w14:textId="77777777" w:rsidTr="00C1360B">
        <w:trPr>
          <w:trHeight w:val="208"/>
        </w:trPr>
        <w:tc>
          <w:tcPr>
            <w:tcW w:w="5000" w:type="pct"/>
            <w:gridSpan w:val="2"/>
          </w:tcPr>
          <w:p w14:paraId="14C90833"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4AA0556D" w14:textId="77777777" w:rsidTr="00C1360B">
        <w:trPr>
          <w:trHeight w:val="324"/>
        </w:trPr>
        <w:tc>
          <w:tcPr>
            <w:tcW w:w="1985" w:type="pct"/>
          </w:tcPr>
          <w:p w14:paraId="2A77011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015" w:type="pct"/>
          </w:tcPr>
          <w:p w14:paraId="32719650"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Resolución 2003 de 2014, y demás disposiciones vigentes. Política de Seguridad de Paciente. Práctica Segura: prácticas seguras en prevención y reducción de la frecuencia de caídas en Pacientes. </w:t>
            </w:r>
          </w:p>
        </w:tc>
      </w:tr>
      <w:tr w:rsidR="005629F8" w:rsidRPr="00F22B37" w14:paraId="762873DE" w14:textId="77777777" w:rsidTr="00C1360B">
        <w:trPr>
          <w:trHeight w:val="1337"/>
        </w:trPr>
        <w:tc>
          <w:tcPr>
            <w:tcW w:w="5000" w:type="pct"/>
            <w:gridSpan w:val="2"/>
          </w:tcPr>
          <w:p w14:paraId="03FA12B0"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5888" behindDoc="0" locked="0" layoutInCell="1" allowOverlap="1" wp14:anchorId="60D367BF" wp14:editId="294000A0">
                  <wp:simplePos x="0" y="0"/>
                  <wp:positionH relativeFrom="column">
                    <wp:posOffset>2745740</wp:posOffset>
                  </wp:positionH>
                  <wp:positionV relativeFrom="paragraph">
                    <wp:posOffset>19685</wp:posOffset>
                  </wp:positionV>
                  <wp:extent cx="781050" cy="800100"/>
                  <wp:effectExtent l="0" t="0" r="0"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37750553"/>
                          <pic:cNvPicPr>
                            <a:picLocks noChangeAspect="1" noChangeArrowheads="1"/>
                          </pic:cNvPicPr>
                        </pic:nvPicPr>
                        <pic:blipFill>
                          <a:blip r:embed="rId17"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 10. Meta, umbral o rango esperado </w:t>
            </w:r>
          </w:p>
          <w:p w14:paraId="2BABA67B" w14:textId="77777777" w:rsidR="005629F8" w:rsidRPr="00F22B37" w:rsidRDefault="005629F8" w:rsidP="005629F8">
            <w:pPr>
              <w:rPr>
                <w:rFonts w:ascii="Arial" w:hAnsi="Arial" w:cs="Arial"/>
                <w:sz w:val="18"/>
                <w:szCs w:val="18"/>
              </w:rPr>
            </w:pPr>
          </w:p>
          <w:p w14:paraId="731E8D87" w14:textId="77777777" w:rsidR="005629F8" w:rsidRPr="00F22B37" w:rsidRDefault="005629F8" w:rsidP="005629F8">
            <w:pPr>
              <w:rPr>
                <w:rFonts w:ascii="Arial" w:hAnsi="Arial" w:cs="Arial"/>
                <w:sz w:val="18"/>
                <w:szCs w:val="18"/>
              </w:rPr>
            </w:pPr>
          </w:p>
        </w:tc>
      </w:tr>
      <w:tr w:rsidR="005629F8" w:rsidRPr="00F22B37" w14:paraId="4FC7DB78" w14:textId="77777777" w:rsidTr="00C1360B">
        <w:trPr>
          <w:trHeight w:val="322"/>
        </w:trPr>
        <w:tc>
          <w:tcPr>
            <w:tcW w:w="1985" w:type="pct"/>
          </w:tcPr>
          <w:p w14:paraId="08F2075C"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015" w:type="pct"/>
          </w:tcPr>
          <w:p w14:paraId="481103B4"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w:t>
            </w:r>
            <w:proofErr w:type="gramStart"/>
            <w:r w:rsidRPr="00F22B37">
              <w:rPr>
                <w:rFonts w:ascii="Arial" w:hAnsi="Arial" w:cs="Arial"/>
                <w:sz w:val="18"/>
                <w:szCs w:val="18"/>
              </w:rPr>
              <w:t>6  %</w:t>
            </w:r>
            <w:proofErr w:type="gramEnd"/>
            <w:r w:rsidRPr="00F22B37">
              <w:rPr>
                <w:rFonts w:ascii="Arial" w:hAnsi="Arial" w:cs="Arial"/>
                <w:sz w:val="18"/>
                <w:szCs w:val="18"/>
              </w:rPr>
              <w:t xml:space="preserve"> </w:t>
            </w:r>
          </w:p>
        </w:tc>
      </w:tr>
    </w:tbl>
    <w:p w14:paraId="413B6495" w14:textId="77777777" w:rsidR="005629F8" w:rsidRPr="00F22B37" w:rsidRDefault="005629F8" w:rsidP="005629F8">
      <w:pPr>
        <w:jc w:val="both"/>
        <w:rPr>
          <w:rFonts w:ascii="Arial" w:hAnsi="Arial" w:cs="Arial"/>
          <w:color w:val="000000"/>
          <w:sz w:val="18"/>
          <w:szCs w:val="18"/>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71"/>
        <w:gridCol w:w="1829"/>
        <w:gridCol w:w="4161"/>
        <w:gridCol w:w="2312"/>
      </w:tblGrid>
      <w:tr w:rsidR="005629F8" w:rsidRPr="00F22B37" w14:paraId="6257F994" w14:textId="77777777" w:rsidTr="00C1360B">
        <w:trPr>
          <w:trHeight w:val="20"/>
          <w:tblCellSpacing w:w="0" w:type="dxa"/>
        </w:trPr>
        <w:tc>
          <w:tcPr>
            <w:tcW w:w="838" w:type="pct"/>
            <w:shd w:val="clear" w:color="auto" w:fill="016A60"/>
            <w:vAlign w:val="center"/>
          </w:tcPr>
          <w:p w14:paraId="1E8E87BD"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917" w:type="pct"/>
            <w:shd w:val="clear" w:color="auto" w:fill="016A60"/>
            <w:vAlign w:val="center"/>
          </w:tcPr>
          <w:p w14:paraId="5CFA2ECE"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2086" w:type="pct"/>
            <w:shd w:val="clear" w:color="auto" w:fill="016A60"/>
            <w:vAlign w:val="center"/>
          </w:tcPr>
          <w:p w14:paraId="04E28A2D" w14:textId="77777777" w:rsidR="005629F8" w:rsidRPr="00F22B37" w:rsidRDefault="005629F8" w:rsidP="005629F8">
            <w:pPr>
              <w:jc w:val="center"/>
              <w:rPr>
                <w:rFonts w:ascii="Arial" w:hAnsi="Arial" w:cs="Arial"/>
                <w:b/>
                <w:bCs/>
                <w:color w:val="FFFFFF"/>
                <w:sz w:val="18"/>
                <w:szCs w:val="18"/>
                <w:lang w:val="es-MX"/>
              </w:rPr>
            </w:pPr>
            <w:r w:rsidRPr="00F22B37">
              <w:rPr>
                <w:rFonts w:ascii="Arial" w:hAnsi="Arial" w:cs="Arial"/>
                <w:b/>
                <w:bCs/>
                <w:color w:val="FFFFFF"/>
                <w:sz w:val="18"/>
                <w:szCs w:val="18"/>
              </w:rPr>
              <w:t>FÓRMULA OPERACIONAL</w:t>
            </w:r>
          </w:p>
        </w:tc>
        <w:tc>
          <w:tcPr>
            <w:tcW w:w="1159" w:type="pct"/>
            <w:shd w:val="clear" w:color="auto" w:fill="016A60"/>
            <w:vAlign w:val="center"/>
          </w:tcPr>
          <w:p w14:paraId="01DBA510"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 / META (SEMÁFORO)</w:t>
            </w:r>
          </w:p>
        </w:tc>
      </w:tr>
      <w:tr w:rsidR="005629F8" w:rsidRPr="00F22B37" w14:paraId="059A6804" w14:textId="77777777" w:rsidTr="00C1360B">
        <w:trPr>
          <w:trHeight w:val="20"/>
          <w:tblCellSpacing w:w="0" w:type="dxa"/>
        </w:trPr>
        <w:tc>
          <w:tcPr>
            <w:tcW w:w="838" w:type="pct"/>
            <w:vAlign w:val="center"/>
          </w:tcPr>
          <w:p w14:paraId="640E8765" w14:textId="77777777" w:rsidR="005629F8" w:rsidRPr="00F22B37" w:rsidRDefault="005629F8" w:rsidP="005629F8">
            <w:pPr>
              <w:rPr>
                <w:rFonts w:ascii="Arial" w:hAnsi="Arial" w:cs="Arial"/>
                <w:sz w:val="18"/>
                <w:szCs w:val="18"/>
              </w:rPr>
            </w:pPr>
          </w:p>
          <w:p w14:paraId="1C6D1C5D" w14:textId="77777777" w:rsidR="005629F8" w:rsidRPr="00F22B37" w:rsidRDefault="005629F8" w:rsidP="005629F8">
            <w:pPr>
              <w:rPr>
                <w:rFonts w:ascii="Arial" w:hAnsi="Arial" w:cs="Arial"/>
                <w:sz w:val="18"/>
                <w:szCs w:val="18"/>
              </w:rPr>
            </w:pPr>
          </w:p>
          <w:p w14:paraId="20E5DA21" w14:textId="77777777" w:rsidR="005629F8" w:rsidRPr="00F22B37" w:rsidRDefault="005629F8" w:rsidP="005629F8">
            <w:pPr>
              <w:rPr>
                <w:rFonts w:ascii="Arial" w:hAnsi="Arial" w:cs="Arial"/>
                <w:sz w:val="18"/>
                <w:szCs w:val="18"/>
              </w:rPr>
            </w:pPr>
            <w:r w:rsidRPr="00F22B37">
              <w:rPr>
                <w:rFonts w:ascii="Arial" w:hAnsi="Arial" w:cs="Arial"/>
                <w:sz w:val="18"/>
                <w:szCs w:val="18"/>
              </w:rPr>
              <w:t>Estructura</w:t>
            </w:r>
          </w:p>
        </w:tc>
        <w:tc>
          <w:tcPr>
            <w:tcW w:w="917" w:type="pct"/>
            <w:vAlign w:val="center"/>
          </w:tcPr>
          <w:p w14:paraId="2CEDDC43"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Proporción de cancelación de cirugía </w:t>
            </w:r>
          </w:p>
        </w:tc>
        <w:tc>
          <w:tcPr>
            <w:tcW w:w="2086" w:type="pct"/>
            <w:vAlign w:val="center"/>
          </w:tcPr>
          <w:p w14:paraId="3C27B9A0"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Numerador: </w:t>
            </w:r>
            <w:r w:rsidRPr="00F22B37">
              <w:rPr>
                <w:rFonts w:ascii="Arial" w:hAnsi="Arial" w:cs="Arial"/>
                <w:sz w:val="18"/>
                <w:szCs w:val="18"/>
              </w:rPr>
              <w:t xml:space="preserve">Número total de cirugías programadas que fueron canceladas por causas atribuibles a la institución </w:t>
            </w:r>
          </w:p>
          <w:p w14:paraId="5B090D4F"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Denominador: </w:t>
            </w:r>
            <w:r w:rsidRPr="00F22B37">
              <w:rPr>
                <w:rFonts w:ascii="Arial" w:hAnsi="Arial" w:cs="Arial"/>
                <w:sz w:val="18"/>
                <w:szCs w:val="18"/>
              </w:rPr>
              <w:t>Número total de cirugías programadas</w:t>
            </w:r>
          </w:p>
        </w:tc>
        <w:tc>
          <w:tcPr>
            <w:tcW w:w="1159" w:type="pct"/>
            <w:vAlign w:val="center"/>
          </w:tcPr>
          <w:tbl>
            <w:tblPr>
              <w:tblW w:w="1200" w:type="dxa"/>
              <w:tblInd w:w="512" w:type="dxa"/>
              <w:tblCellMar>
                <w:left w:w="70" w:type="dxa"/>
                <w:right w:w="70" w:type="dxa"/>
              </w:tblCellMar>
              <w:tblLook w:val="04A0" w:firstRow="1" w:lastRow="0" w:firstColumn="1" w:lastColumn="0" w:noHBand="0" w:noVBand="1"/>
            </w:tblPr>
            <w:tblGrid>
              <w:gridCol w:w="1200"/>
            </w:tblGrid>
            <w:tr w:rsidR="005629F8" w:rsidRPr="00F22B37" w14:paraId="7AC7EF76"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055075E8" w14:textId="77777777" w:rsidR="005629F8" w:rsidRPr="00F22B37" w:rsidRDefault="005629F8" w:rsidP="005629F8">
                  <w:pPr>
                    <w:jc w:val="right"/>
                    <w:rPr>
                      <w:rFonts w:ascii="Arial" w:hAnsi="Arial" w:cs="Arial"/>
                      <w:color w:val="000000"/>
                      <w:sz w:val="18"/>
                      <w:szCs w:val="18"/>
                    </w:rPr>
                  </w:pPr>
                  <w:bookmarkStart w:id="11" w:name="_Hlk220950732"/>
                  <w:r w:rsidRPr="00F22B37">
                    <w:rPr>
                      <w:rFonts w:ascii="Arial" w:hAnsi="Arial" w:cs="Arial"/>
                      <w:color w:val="000000"/>
                      <w:sz w:val="18"/>
                      <w:szCs w:val="18"/>
                    </w:rPr>
                    <w:t>&lt;5 %</w:t>
                  </w:r>
                </w:p>
              </w:tc>
            </w:tr>
            <w:tr w:rsidR="005629F8" w:rsidRPr="00F22B37" w14:paraId="5820CCE7"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633A8C2F"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7%</w:t>
                  </w:r>
                </w:p>
              </w:tc>
            </w:tr>
            <w:tr w:rsidR="005629F8" w:rsidRPr="00F22B37" w14:paraId="2290F51C"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7D618DFC"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&gt;8%</w:t>
                  </w:r>
                </w:p>
              </w:tc>
            </w:tr>
            <w:tr w:rsidR="005629F8" w:rsidRPr="00F22B37" w14:paraId="67796EA5"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2E17F0B0"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 xml:space="preserve"> &gt;10%</w:t>
                  </w:r>
                </w:p>
              </w:tc>
            </w:tr>
            <w:bookmarkEnd w:id="11"/>
          </w:tbl>
          <w:p w14:paraId="3896A08F" w14:textId="77777777" w:rsidR="005629F8" w:rsidRPr="00F22B37" w:rsidRDefault="005629F8" w:rsidP="005629F8">
            <w:pPr>
              <w:rPr>
                <w:rFonts w:ascii="Arial" w:hAnsi="Arial" w:cs="Arial"/>
                <w:sz w:val="18"/>
                <w:szCs w:val="18"/>
              </w:rPr>
            </w:pPr>
          </w:p>
        </w:tc>
      </w:tr>
    </w:tbl>
    <w:p w14:paraId="0F9521AC" w14:textId="77777777" w:rsidR="005629F8" w:rsidRPr="00F22B37" w:rsidRDefault="005629F8" w:rsidP="005629F8">
      <w:pPr>
        <w:jc w:val="both"/>
        <w:rPr>
          <w:rFonts w:ascii="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3547D6B8" w14:textId="77777777" w:rsidTr="00C1360B">
        <w:trPr>
          <w:trHeight w:val="93"/>
          <w:jc w:val="center"/>
        </w:trPr>
        <w:tc>
          <w:tcPr>
            <w:tcW w:w="5000" w:type="pct"/>
            <w:gridSpan w:val="2"/>
            <w:vAlign w:val="center"/>
          </w:tcPr>
          <w:p w14:paraId="67396A25" w14:textId="77777777" w:rsidR="005629F8" w:rsidRPr="00F22B37" w:rsidRDefault="005629F8" w:rsidP="005629F8">
            <w:pPr>
              <w:rPr>
                <w:rFonts w:ascii="Arial" w:hAnsi="Arial" w:cs="Arial"/>
                <w:sz w:val="18"/>
                <w:szCs w:val="18"/>
              </w:rPr>
            </w:pPr>
            <w:r w:rsidRPr="00F22B37">
              <w:rPr>
                <w:rFonts w:ascii="Arial" w:hAnsi="Arial" w:cs="Arial"/>
                <w:sz w:val="18"/>
                <w:szCs w:val="18"/>
              </w:rPr>
              <w:t>Indicador Nro. 8</w:t>
            </w:r>
          </w:p>
          <w:p w14:paraId="20AA0328"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 Nombre: Proporción de cancelación de cirugía </w:t>
            </w:r>
          </w:p>
        </w:tc>
      </w:tr>
      <w:tr w:rsidR="005629F8" w:rsidRPr="00F22B37" w14:paraId="016B8B71" w14:textId="77777777" w:rsidTr="00C1360B">
        <w:trPr>
          <w:trHeight w:val="697"/>
          <w:jc w:val="center"/>
        </w:trPr>
        <w:tc>
          <w:tcPr>
            <w:tcW w:w="5000" w:type="pct"/>
            <w:gridSpan w:val="2"/>
            <w:vAlign w:val="center"/>
          </w:tcPr>
          <w:p w14:paraId="20052BBC" w14:textId="77777777" w:rsidR="005629F8" w:rsidRPr="00F22B37" w:rsidRDefault="005629F8" w:rsidP="005629F8">
            <w:pPr>
              <w:rPr>
                <w:rFonts w:ascii="Arial" w:hAnsi="Arial" w:cs="Arial"/>
                <w:sz w:val="18"/>
                <w:szCs w:val="18"/>
              </w:rPr>
            </w:pPr>
            <w:r w:rsidRPr="00F22B37">
              <w:rPr>
                <w:rFonts w:ascii="Arial" w:hAnsi="Arial" w:cs="Arial"/>
                <w:sz w:val="18"/>
                <w:szCs w:val="18"/>
              </w:rPr>
              <w:t>2. Descripción: Expresa la proporción de cirugías programadas en quirófano que son canceladas por causas atribuibles a la institución.</w:t>
            </w:r>
          </w:p>
        </w:tc>
      </w:tr>
      <w:tr w:rsidR="005629F8" w:rsidRPr="00F22B37" w14:paraId="10092BDC" w14:textId="77777777" w:rsidTr="00C1360B">
        <w:trPr>
          <w:trHeight w:val="93"/>
          <w:jc w:val="center"/>
        </w:trPr>
        <w:tc>
          <w:tcPr>
            <w:tcW w:w="5000" w:type="pct"/>
            <w:gridSpan w:val="2"/>
            <w:vAlign w:val="center"/>
          </w:tcPr>
          <w:p w14:paraId="15D10DC0"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4624CAE0" w14:textId="77777777" w:rsidTr="00C1360B">
        <w:trPr>
          <w:trHeight w:val="757"/>
          <w:jc w:val="center"/>
        </w:trPr>
        <w:tc>
          <w:tcPr>
            <w:tcW w:w="1985" w:type="pct"/>
            <w:vAlign w:val="center"/>
          </w:tcPr>
          <w:p w14:paraId="4AE4633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015" w:type="pct"/>
          </w:tcPr>
          <w:p w14:paraId="36BFE1DB"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Numerador: </w:t>
            </w:r>
            <w:r w:rsidRPr="00F22B37">
              <w:rPr>
                <w:rFonts w:ascii="Arial" w:hAnsi="Arial" w:cs="Arial"/>
                <w:sz w:val="18"/>
                <w:szCs w:val="18"/>
              </w:rPr>
              <w:t xml:space="preserve">Número total de cirugías programadas que fueron canceladas por causas atribuibles a la institución </w:t>
            </w:r>
          </w:p>
          <w:p w14:paraId="7A4863AD"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Denominador: </w:t>
            </w:r>
            <w:r w:rsidRPr="00F22B37">
              <w:rPr>
                <w:rFonts w:ascii="Arial" w:hAnsi="Arial" w:cs="Arial"/>
                <w:sz w:val="18"/>
                <w:szCs w:val="18"/>
              </w:rPr>
              <w:t xml:space="preserve">Número total de cirugías programadas </w:t>
            </w:r>
          </w:p>
        </w:tc>
      </w:tr>
      <w:tr w:rsidR="005629F8" w:rsidRPr="00F22B37" w14:paraId="33E3FD9E" w14:textId="77777777" w:rsidTr="00C1360B">
        <w:trPr>
          <w:trHeight w:val="366"/>
          <w:jc w:val="center"/>
        </w:trPr>
        <w:tc>
          <w:tcPr>
            <w:tcW w:w="1985" w:type="pct"/>
            <w:vAlign w:val="center"/>
          </w:tcPr>
          <w:p w14:paraId="0C87C3E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015" w:type="pct"/>
          </w:tcPr>
          <w:p w14:paraId="4F7418B0" w14:textId="77777777" w:rsidR="005629F8" w:rsidRPr="00F22B37" w:rsidRDefault="005629F8" w:rsidP="005629F8">
            <w:pPr>
              <w:rPr>
                <w:rFonts w:ascii="Arial" w:hAnsi="Arial" w:cs="Arial"/>
                <w:sz w:val="18"/>
                <w:szCs w:val="18"/>
              </w:rPr>
            </w:pPr>
            <w:r w:rsidRPr="00F22B37">
              <w:rPr>
                <w:rFonts w:ascii="Arial" w:hAnsi="Arial" w:cs="Arial"/>
                <w:sz w:val="18"/>
                <w:szCs w:val="18"/>
              </w:rPr>
              <w:t>Mensual</w:t>
            </w:r>
          </w:p>
        </w:tc>
      </w:tr>
    </w:tbl>
    <w:p w14:paraId="4C855C88"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9"/>
        <w:gridCol w:w="6014"/>
      </w:tblGrid>
      <w:tr w:rsidR="005629F8" w:rsidRPr="00F22B37" w14:paraId="18B8ED16" w14:textId="77777777" w:rsidTr="00C1360B">
        <w:trPr>
          <w:trHeight w:val="93"/>
          <w:jc w:val="center"/>
        </w:trPr>
        <w:tc>
          <w:tcPr>
            <w:tcW w:w="5000" w:type="pct"/>
            <w:gridSpan w:val="2"/>
          </w:tcPr>
          <w:p w14:paraId="333BA7D9"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 Progresividad de la medición </w:t>
            </w:r>
          </w:p>
          <w:p w14:paraId="12A2EC87"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 xml:space="preserve">Mes 1: </w:t>
            </w:r>
            <w:r w:rsidRPr="00F22B37">
              <w:rPr>
                <w:rFonts w:ascii="Arial" w:hAnsi="Arial" w:cs="Arial"/>
                <w:sz w:val="18"/>
                <w:szCs w:val="18"/>
              </w:rPr>
              <w:t>Se utilizará para identificar las causas raíz de cancelación (ej. falta de insumos, fallas en esterilización o falta de especialista), el prestador debe presentar un </w:t>
            </w:r>
            <w:r w:rsidRPr="00F22B37">
              <w:rPr>
                <w:rFonts w:ascii="Arial" w:hAnsi="Arial" w:cs="Arial"/>
                <w:b/>
                <w:bCs/>
                <w:sz w:val="18"/>
                <w:szCs w:val="18"/>
              </w:rPr>
              <w:t>Plan de Choque</w:t>
            </w:r>
            <w:r w:rsidRPr="00F22B37">
              <w:rPr>
                <w:rFonts w:ascii="Arial" w:hAnsi="Arial" w:cs="Arial"/>
                <w:sz w:val="18"/>
                <w:szCs w:val="18"/>
              </w:rPr>
              <w:t> si la tasa supera el 10% inicial.</w:t>
            </w:r>
          </w:p>
          <w:p w14:paraId="0F58AF78"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 a 4:</w:t>
            </w:r>
            <w:r w:rsidRPr="00F22B37">
              <w:rPr>
                <w:rFonts w:ascii="Arial" w:hAnsi="Arial" w:cs="Arial"/>
                <w:sz w:val="18"/>
                <w:szCs w:val="18"/>
              </w:rPr>
              <w:t> El cumplimiento exigido será del </w:t>
            </w:r>
            <w:r w:rsidRPr="00F22B37">
              <w:rPr>
                <w:rFonts w:ascii="Arial" w:hAnsi="Arial" w:cs="Arial"/>
                <w:b/>
                <w:bCs/>
                <w:sz w:val="18"/>
                <w:szCs w:val="18"/>
              </w:rPr>
              <w:t>80% respecto a la meta final</w:t>
            </w:r>
            <w:r w:rsidRPr="00F22B37">
              <w:rPr>
                <w:rFonts w:ascii="Arial" w:hAnsi="Arial" w:cs="Arial"/>
                <w:sz w:val="18"/>
                <w:szCs w:val="18"/>
              </w:rPr>
              <w:t>. Durante esta fase, el prestador debe garantizar que la confirmación de la cirugía y la disponibilidad de materiales se realice con al menos 48 horas de antelación.</w:t>
            </w:r>
          </w:p>
          <w:p w14:paraId="58503974"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5 en adelante:</w:t>
            </w:r>
            <w:r w:rsidRPr="00F22B37">
              <w:rPr>
                <w:rFonts w:ascii="Arial" w:hAnsi="Arial" w:cs="Arial"/>
                <w:sz w:val="18"/>
                <w:szCs w:val="18"/>
              </w:rPr>
              <w:t>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w:t>
            </w:r>
            <w:r w:rsidRPr="00F22B37">
              <w:rPr>
                <w:rFonts w:ascii="Arial" w:hAnsi="Arial" w:cs="Arial"/>
                <w:b/>
                <w:bCs/>
                <w:sz w:val="18"/>
                <w:szCs w:val="18"/>
              </w:rPr>
              <w:t xml:space="preserve"> </w:t>
            </w:r>
            <w:r w:rsidRPr="00F22B37">
              <w:rPr>
                <w:rFonts w:ascii="Arial" w:hAnsi="Arial" w:cs="Arial"/>
                <w:sz w:val="18"/>
                <w:szCs w:val="18"/>
              </w:rPr>
              <w:t>a partir de este punto, el indicador será vinculante para la evaluación de desempeño contractual, bajo el Decreto 441, las cancelaciones por causas atribuibles a la institución (como falta de insumos o personal) se considerarán una falla en la gestión del riesgo.</w:t>
            </w:r>
          </w:p>
        </w:tc>
      </w:tr>
      <w:tr w:rsidR="005629F8" w:rsidRPr="00F22B37" w14:paraId="056EBDF6" w14:textId="77777777" w:rsidTr="00C1360B">
        <w:trPr>
          <w:trHeight w:val="272"/>
          <w:jc w:val="center"/>
        </w:trPr>
        <w:tc>
          <w:tcPr>
            <w:tcW w:w="1985" w:type="pct"/>
          </w:tcPr>
          <w:p w14:paraId="096C259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015" w:type="pct"/>
          </w:tcPr>
          <w:p w14:paraId="14EA8EA3"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Calidad </w:t>
            </w:r>
          </w:p>
        </w:tc>
      </w:tr>
      <w:tr w:rsidR="005629F8" w:rsidRPr="00F22B37" w14:paraId="625FCA3D" w14:textId="77777777" w:rsidTr="00C1360B">
        <w:trPr>
          <w:trHeight w:val="403"/>
          <w:jc w:val="center"/>
        </w:trPr>
        <w:tc>
          <w:tcPr>
            <w:tcW w:w="5000" w:type="pct"/>
            <w:gridSpan w:val="2"/>
          </w:tcPr>
          <w:p w14:paraId="047A496F"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Usuarios del subsistema de salud de la Policía Nacional</w:t>
            </w:r>
          </w:p>
        </w:tc>
      </w:tr>
      <w:tr w:rsidR="005629F8" w:rsidRPr="00F22B37" w14:paraId="3F126CCB" w14:textId="77777777" w:rsidTr="00C1360B">
        <w:trPr>
          <w:trHeight w:val="324"/>
          <w:jc w:val="center"/>
        </w:trPr>
        <w:tc>
          <w:tcPr>
            <w:tcW w:w="1985" w:type="pct"/>
          </w:tcPr>
          <w:p w14:paraId="0FDE78B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3015" w:type="pct"/>
          </w:tcPr>
          <w:p w14:paraId="64CA46FE" w14:textId="77777777" w:rsidR="005629F8" w:rsidRPr="00F22B37" w:rsidRDefault="005629F8" w:rsidP="005629F8">
            <w:pPr>
              <w:rPr>
                <w:rFonts w:ascii="Arial" w:hAnsi="Arial" w:cs="Arial"/>
                <w:sz w:val="18"/>
                <w:szCs w:val="18"/>
              </w:rPr>
            </w:pPr>
            <w:r w:rsidRPr="00F22B37">
              <w:rPr>
                <w:rFonts w:ascii="Arial" w:hAnsi="Arial" w:cs="Arial"/>
                <w:sz w:val="18"/>
                <w:szCs w:val="18"/>
              </w:rPr>
              <w:t>Ley 1438 de 2011-Ley 715 de 2001 y otras disposiciones vigentes Res 256 de 2016</w:t>
            </w:r>
          </w:p>
        </w:tc>
      </w:tr>
      <w:tr w:rsidR="005629F8" w:rsidRPr="00F22B37" w14:paraId="08AF952C" w14:textId="77777777" w:rsidTr="00C1360B">
        <w:trPr>
          <w:trHeight w:val="93"/>
          <w:jc w:val="center"/>
        </w:trPr>
        <w:tc>
          <w:tcPr>
            <w:tcW w:w="5000" w:type="pct"/>
            <w:gridSpan w:val="2"/>
          </w:tcPr>
          <w:tbl>
            <w:tblPr>
              <w:tblpPr w:leftFromText="141" w:rightFromText="141" w:vertAnchor="text" w:horzAnchor="page" w:tblpX="3436" w:tblpY="-177"/>
              <w:tblOverlap w:val="never"/>
              <w:tblW w:w="1200" w:type="dxa"/>
              <w:tblCellMar>
                <w:left w:w="70" w:type="dxa"/>
                <w:right w:w="70" w:type="dxa"/>
              </w:tblCellMar>
              <w:tblLook w:val="04A0" w:firstRow="1" w:lastRow="0" w:firstColumn="1" w:lastColumn="0" w:noHBand="0" w:noVBand="1"/>
            </w:tblPr>
            <w:tblGrid>
              <w:gridCol w:w="1200"/>
            </w:tblGrid>
            <w:tr w:rsidR="005629F8" w:rsidRPr="00F22B37" w14:paraId="18D64E78" w14:textId="77777777" w:rsidTr="00C1360B">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40E47E83"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&lt;5 %</w:t>
                  </w:r>
                </w:p>
              </w:tc>
            </w:tr>
            <w:tr w:rsidR="005629F8" w:rsidRPr="00F22B37" w14:paraId="6F4A1B37" w14:textId="77777777" w:rsidTr="00C1360B">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708D1421"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7%</w:t>
                  </w:r>
                </w:p>
              </w:tc>
            </w:tr>
            <w:tr w:rsidR="005629F8" w:rsidRPr="00F22B37" w14:paraId="51A83DA7" w14:textId="77777777" w:rsidTr="00C1360B">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0902F61C"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&gt;8%</w:t>
                  </w:r>
                </w:p>
              </w:tc>
            </w:tr>
            <w:tr w:rsidR="005629F8" w:rsidRPr="00F22B37" w14:paraId="6DBC20F4" w14:textId="77777777" w:rsidTr="00C1360B">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3E521353" w14:textId="77777777" w:rsidR="005629F8" w:rsidRPr="00F22B37" w:rsidRDefault="005629F8" w:rsidP="005629F8">
                  <w:pPr>
                    <w:jc w:val="right"/>
                    <w:rPr>
                      <w:rFonts w:ascii="Arial" w:hAnsi="Arial" w:cs="Arial"/>
                      <w:color w:val="000000"/>
                      <w:sz w:val="18"/>
                      <w:szCs w:val="18"/>
                    </w:rPr>
                  </w:pPr>
                  <w:r w:rsidRPr="00F22B37">
                    <w:rPr>
                      <w:rFonts w:ascii="Arial" w:hAnsi="Arial" w:cs="Arial"/>
                      <w:color w:val="000000"/>
                      <w:sz w:val="18"/>
                      <w:szCs w:val="18"/>
                    </w:rPr>
                    <w:t xml:space="preserve"> &gt;10%</w:t>
                  </w:r>
                </w:p>
              </w:tc>
            </w:tr>
          </w:tbl>
          <w:p w14:paraId="65492D9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10. Meta, umbral o rango esperado </w:t>
            </w:r>
          </w:p>
          <w:p w14:paraId="436805B4" w14:textId="77777777" w:rsidR="005629F8" w:rsidRPr="00F22B37" w:rsidRDefault="005629F8" w:rsidP="005629F8">
            <w:pPr>
              <w:rPr>
                <w:rFonts w:ascii="Arial" w:hAnsi="Arial" w:cs="Arial"/>
                <w:sz w:val="18"/>
                <w:szCs w:val="18"/>
              </w:rPr>
            </w:pPr>
          </w:p>
        </w:tc>
      </w:tr>
      <w:tr w:rsidR="005629F8" w:rsidRPr="00F22B37" w14:paraId="439F8FFF" w14:textId="77777777" w:rsidTr="00C1360B">
        <w:trPr>
          <w:trHeight w:val="322"/>
          <w:jc w:val="center"/>
        </w:trPr>
        <w:tc>
          <w:tcPr>
            <w:tcW w:w="1985" w:type="pct"/>
          </w:tcPr>
          <w:p w14:paraId="52FA7719"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015" w:type="pct"/>
          </w:tcPr>
          <w:p w14:paraId="6DB7EA2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5B6406C5" w14:textId="77777777" w:rsidR="005629F8" w:rsidRPr="00F22B37" w:rsidRDefault="005629F8" w:rsidP="005629F8">
      <w:pPr>
        <w:jc w:val="both"/>
        <w:rPr>
          <w:rFonts w:ascii="Arial" w:hAnsi="Arial" w:cs="Arial"/>
          <w:color w:val="000000"/>
          <w:sz w:val="18"/>
          <w:szCs w:val="18"/>
        </w:rPr>
      </w:pPr>
    </w:p>
    <w:p w14:paraId="2764AB4E" w14:textId="77777777" w:rsidR="005629F8" w:rsidRPr="00F22B37" w:rsidRDefault="005629F8" w:rsidP="005629F8">
      <w:pPr>
        <w:jc w:val="both"/>
        <w:rPr>
          <w:rFonts w:ascii="Arial" w:hAnsi="Arial" w:cs="Arial"/>
          <w:color w:val="000000"/>
          <w:sz w:val="18"/>
          <w:szCs w:val="18"/>
        </w:rPr>
      </w:pPr>
    </w:p>
    <w:p w14:paraId="5C0C8CDA" w14:textId="77777777" w:rsidR="005629F8" w:rsidRPr="00F22B37" w:rsidRDefault="005629F8" w:rsidP="005629F8">
      <w:pPr>
        <w:jc w:val="both"/>
        <w:rPr>
          <w:rFonts w:ascii="Arial" w:hAnsi="Arial" w:cs="Arial"/>
          <w:color w:val="000000"/>
          <w:sz w:val="18"/>
          <w:szCs w:val="18"/>
        </w:rPr>
      </w:pPr>
    </w:p>
    <w:p w14:paraId="688465E7" w14:textId="77777777" w:rsidR="005629F8" w:rsidRPr="00F22B37" w:rsidRDefault="005629F8" w:rsidP="005629F8">
      <w:pPr>
        <w:jc w:val="center"/>
        <w:rPr>
          <w:rFonts w:ascii="Arial" w:hAnsi="Arial" w:cs="Arial"/>
          <w:b/>
          <w:bCs/>
          <w:sz w:val="18"/>
          <w:szCs w:val="18"/>
        </w:rPr>
      </w:pPr>
      <w:r w:rsidRPr="00F22B37">
        <w:rPr>
          <w:rFonts w:ascii="Arial" w:hAnsi="Arial" w:cs="Arial"/>
          <w:b/>
          <w:bCs/>
          <w:sz w:val="18"/>
          <w:szCs w:val="18"/>
        </w:rPr>
        <w:t>INDICADORES DE REPORTE TRIMESTRAL</w:t>
      </w:r>
    </w:p>
    <w:p w14:paraId="3A463F89" w14:textId="77777777" w:rsidR="005629F8" w:rsidRPr="00F22B37" w:rsidRDefault="005629F8" w:rsidP="005629F8">
      <w:pPr>
        <w:jc w:val="center"/>
        <w:rPr>
          <w:rFonts w:ascii="Arial" w:hAnsi="Arial" w:cs="Arial"/>
          <w:b/>
          <w:bCs/>
          <w:sz w:val="18"/>
          <w:szCs w:val="18"/>
        </w:rPr>
      </w:pPr>
      <w:r w:rsidRPr="00F22B37">
        <w:rPr>
          <w:rFonts w:ascii="Arial" w:hAnsi="Arial" w:cs="Arial"/>
          <w:b/>
          <w:bCs/>
          <w:sz w:val="18"/>
          <w:szCs w:val="18"/>
        </w:rPr>
        <w:t>(SEGUIMIENTO CONJUNTO PROGRAMADO MEDIANTE AUDITORIA)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3"/>
        <w:gridCol w:w="2731"/>
        <w:gridCol w:w="3846"/>
        <w:gridCol w:w="1783"/>
      </w:tblGrid>
      <w:tr w:rsidR="005629F8" w:rsidRPr="00F22B37" w14:paraId="45899C2A" w14:textId="77777777" w:rsidTr="00C1360B">
        <w:trPr>
          <w:trHeight w:val="601"/>
        </w:trPr>
        <w:tc>
          <w:tcPr>
            <w:tcW w:w="809" w:type="pct"/>
            <w:shd w:val="clear" w:color="auto" w:fill="016A60"/>
            <w:vAlign w:val="center"/>
            <w:hideMark/>
          </w:tcPr>
          <w:p w14:paraId="340044D6"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369" w:type="pct"/>
            <w:shd w:val="clear" w:color="auto" w:fill="016A60"/>
            <w:vAlign w:val="center"/>
            <w:hideMark/>
          </w:tcPr>
          <w:p w14:paraId="095D85F6"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1928" w:type="pct"/>
            <w:shd w:val="clear" w:color="auto" w:fill="016A60"/>
            <w:vAlign w:val="center"/>
            <w:hideMark/>
          </w:tcPr>
          <w:p w14:paraId="63E8D507"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894" w:type="pct"/>
            <w:shd w:val="clear" w:color="auto" w:fill="016A60"/>
            <w:vAlign w:val="center"/>
            <w:hideMark/>
          </w:tcPr>
          <w:p w14:paraId="76416341"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w:t>
            </w:r>
          </w:p>
        </w:tc>
      </w:tr>
      <w:tr w:rsidR="005629F8" w:rsidRPr="00F22B37" w14:paraId="38E613A7" w14:textId="77777777" w:rsidTr="00C1360B">
        <w:trPr>
          <w:trHeight w:val="1547"/>
        </w:trPr>
        <w:tc>
          <w:tcPr>
            <w:tcW w:w="809" w:type="pct"/>
            <w:vAlign w:val="center"/>
            <w:hideMark/>
          </w:tcPr>
          <w:p w14:paraId="4B38D24C" w14:textId="77777777" w:rsidR="005629F8" w:rsidRPr="00F22B37" w:rsidRDefault="005629F8" w:rsidP="005629F8">
            <w:pPr>
              <w:rPr>
                <w:rFonts w:ascii="Arial" w:hAnsi="Arial" w:cs="Arial"/>
                <w:sz w:val="18"/>
                <w:szCs w:val="18"/>
              </w:rPr>
            </w:pPr>
            <w:r w:rsidRPr="00F22B37">
              <w:rPr>
                <w:rFonts w:ascii="Arial" w:hAnsi="Arial" w:cs="Arial"/>
                <w:sz w:val="18"/>
                <w:szCs w:val="18"/>
              </w:rPr>
              <w:t>Gestión</w:t>
            </w:r>
          </w:p>
        </w:tc>
        <w:tc>
          <w:tcPr>
            <w:tcW w:w="1369" w:type="pct"/>
            <w:vAlign w:val="center"/>
            <w:hideMark/>
          </w:tcPr>
          <w:p w14:paraId="5DE87BA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Oportunidad de pago </w:t>
            </w:r>
          </w:p>
        </w:tc>
        <w:tc>
          <w:tcPr>
            <w:tcW w:w="1928" w:type="pct"/>
            <w:vAlign w:val="center"/>
            <w:hideMark/>
          </w:tcPr>
          <w:p w14:paraId="3ADDCCC1" w14:textId="77777777" w:rsidR="005629F8" w:rsidRPr="00F22B37" w:rsidRDefault="005629F8" w:rsidP="005629F8">
            <w:pPr>
              <w:jc w:val="both"/>
              <w:rPr>
                <w:rFonts w:ascii="Arial" w:hAnsi="Arial" w:cs="Arial"/>
                <w:sz w:val="18"/>
                <w:szCs w:val="18"/>
              </w:rPr>
            </w:pPr>
            <w:r w:rsidRPr="00F22B37">
              <w:rPr>
                <w:rFonts w:ascii="Arial" w:hAnsi="Arial" w:cs="Arial"/>
                <w:sz w:val="18"/>
                <w:szCs w:val="18"/>
                <w:lang w:val="pt-BR"/>
              </w:rPr>
              <w:t xml:space="preserve">Numerador: Total </w:t>
            </w:r>
            <w:proofErr w:type="spellStart"/>
            <w:r w:rsidRPr="00F22B37">
              <w:rPr>
                <w:rFonts w:ascii="Arial" w:hAnsi="Arial" w:cs="Arial"/>
                <w:sz w:val="18"/>
                <w:szCs w:val="18"/>
                <w:lang w:val="pt-BR"/>
              </w:rPr>
              <w:t>facturas</w:t>
            </w:r>
            <w:proofErr w:type="spellEnd"/>
            <w:r w:rsidRPr="00F22B37">
              <w:rPr>
                <w:rFonts w:ascii="Arial" w:hAnsi="Arial" w:cs="Arial"/>
                <w:sz w:val="18"/>
                <w:szCs w:val="18"/>
                <w:lang w:val="pt-BR"/>
              </w:rPr>
              <w:t xml:space="preserve"> validas pagadas dentro 45 dias                                                             Denominador: total </w:t>
            </w:r>
            <w:proofErr w:type="spellStart"/>
            <w:r w:rsidRPr="00F22B37">
              <w:rPr>
                <w:rFonts w:ascii="Arial" w:hAnsi="Arial" w:cs="Arial"/>
                <w:sz w:val="18"/>
                <w:szCs w:val="18"/>
                <w:lang w:val="pt-BR"/>
              </w:rPr>
              <w:t>facturas</w:t>
            </w:r>
            <w:proofErr w:type="spellEnd"/>
            <w:r w:rsidRPr="00F22B37">
              <w:rPr>
                <w:rFonts w:ascii="Arial" w:hAnsi="Arial" w:cs="Arial"/>
                <w:sz w:val="18"/>
                <w:szCs w:val="18"/>
                <w:lang w:val="pt-BR"/>
              </w:rPr>
              <w:t xml:space="preserve"> validas radicadas en el período</w:t>
            </w:r>
          </w:p>
        </w:tc>
        <w:tc>
          <w:tcPr>
            <w:tcW w:w="894" w:type="pct"/>
            <w:vAlign w:val="bottom"/>
            <w:hideMark/>
          </w:tcPr>
          <w:p w14:paraId="6A04DC55"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6912" behindDoc="0" locked="0" layoutInCell="1" allowOverlap="1" wp14:anchorId="1764C5BB" wp14:editId="100254FA">
                  <wp:simplePos x="0" y="0"/>
                  <wp:positionH relativeFrom="column">
                    <wp:posOffset>182245</wp:posOffset>
                  </wp:positionH>
                  <wp:positionV relativeFrom="paragraph">
                    <wp:posOffset>95885</wp:posOffset>
                  </wp:positionV>
                  <wp:extent cx="742950" cy="790575"/>
                  <wp:effectExtent l="0" t="0" r="0" b="9525"/>
                  <wp:wrapNone/>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18"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858903" w14:textId="77777777" w:rsidR="005629F8" w:rsidRPr="00F22B37" w:rsidRDefault="005629F8" w:rsidP="005629F8">
            <w:pPr>
              <w:rPr>
                <w:rFonts w:ascii="Arial" w:hAnsi="Arial" w:cs="Arial"/>
                <w:sz w:val="18"/>
                <w:szCs w:val="18"/>
              </w:rPr>
            </w:pPr>
          </w:p>
        </w:tc>
      </w:tr>
    </w:tbl>
    <w:p w14:paraId="6D8CC628" w14:textId="77777777" w:rsidR="005629F8" w:rsidRPr="00F22B37" w:rsidRDefault="005629F8" w:rsidP="005629F8">
      <w:pPr>
        <w:jc w:val="both"/>
        <w:rPr>
          <w:rFonts w:ascii="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28"/>
        <w:gridCol w:w="6345"/>
      </w:tblGrid>
      <w:tr w:rsidR="005629F8" w:rsidRPr="00F22B37" w14:paraId="42930D7D" w14:textId="77777777" w:rsidTr="00C1360B">
        <w:trPr>
          <w:trHeight w:val="93"/>
          <w:jc w:val="center"/>
        </w:trPr>
        <w:tc>
          <w:tcPr>
            <w:tcW w:w="5000" w:type="pct"/>
            <w:gridSpan w:val="2"/>
            <w:vAlign w:val="center"/>
          </w:tcPr>
          <w:p w14:paraId="4C9ADA3A"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Indicador </w:t>
            </w:r>
            <w:proofErr w:type="spellStart"/>
            <w:r w:rsidRPr="00F22B37">
              <w:rPr>
                <w:rFonts w:ascii="Arial" w:hAnsi="Arial" w:cs="Arial"/>
                <w:sz w:val="18"/>
                <w:szCs w:val="18"/>
              </w:rPr>
              <w:t>Nro</w:t>
            </w:r>
            <w:proofErr w:type="spellEnd"/>
            <w:r w:rsidRPr="00F22B37">
              <w:rPr>
                <w:rFonts w:ascii="Arial" w:hAnsi="Arial" w:cs="Arial"/>
                <w:sz w:val="18"/>
                <w:szCs w:val="18"/>
              </w:rPr>
              <w:t xml:space="preserve"> 1</w:t>
            </w:r>
          </w:p>
          <w:p w14:paraId="6BB2B9E9" w14:textId="77777777" w:rsidR="005629F8" w:rsidRPr="00F22B37" w:rsidRDefault="005629F8" w:rsidP="005629F8">
            <w:pPr>
              <w:rPr>
                <w:rFonts w:ascii="Arial" w:hAnsi="Arial" w:cs="Arial"/>
                <w:sz w:val="18"/>
                <w:szCs w:val="18"/>
              </w:rPr>
            </w:pPr>
            <w:r w:rsidRPr="00F22B37">
              <w:rPr>
                <w:rFonts w:ascii="Arial" w:hAnsi="Arial" w:cs="Arial"/>
                <w:sz w:val="18"/>
                <w:szCs w:val="18"/>
              </w:rPr>
              <w:t>1. Nombre: Oportunidad de pago (LEY 1122 DE 2007)</w:t>
            </w:r>
          </w:p>
        </w:tc>
      </w:tr>
      <w:tr w:rsidR="005629F8" w:rsidRPr="00F22B37" w14:paraId="30652BC8" w14:textId="77777777" w:rsidTr="00C1360B">
        <w:trPr>
          <w:trHeight w:val="93"/>
          <w:jc w:val="center"/>
        </w:trPr>
        <w:tc>
          <w:tcPr>
            <w:tcW w:w="5000" w:type="pct"/>
            <w:gridSpan w:val="2"/>
            <w:vAlign w:val="center"/>
          </w:tcPr>
          <w:p w14:paraId="1E79595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2. Descripción Este indicador busca evaluar el cumplimiento de las obligaciones definidas en cuanto a los procesos de facturación y pagos, definidos en la ley 1122 de 2007 entre las partes.  </w:t>
            </w:r>
          </w:p>
        </w:tc>
      </w:tr>
      <w:tr w:rsidR="005629F8" w:rsidRPr="00F22B37" w14:paraId="1A8C20DD" w14:textId="77777777" w:rsidTr="00C1360B">
        <w:trPr>
          <w:trHeight w:val="93"/>
          <w:jc w:val="center"/>
        </w:trPr>
        <w:tc>
          <w:tcPr>
            <w:tcW w:w="5000" w:type="pct"/>
            <w:gridSpan w:val="2"/>
            <w:vAlign w:val="center"/>
          </w:tcPr>
          <w:p w14:paraId="344D74F1"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047EC35C" w14:textId="77777777" w:rsidTr="00C1360B">
        <w:trPr>
          <w:trHeight w:val="692"/>
          <w:jc w:val="center"/>
        </w:trPr>
        <w:tc>
          <w:tcPr>
            <w:tcW w:w="1819" w:type="pct"/>
            <w:vAlign w:val="center"/>
          </w:tcPr>
          <w:p w14:paraId="0CD57390"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181" w:type="pct"/>
          </w:tcPr>
          <w:p w14:paraId="73BF1468" w14:textId="77777777" w:rsidR="005629F8" w:rsidRPr="00F22B37" w:rsidRDefault="005629F8" w:rsidP="005629F8">
            <w:pPr>
              <w:jc w:val="both"/>
              <w:rPr>
                <w:rFonts w:ascii="Arial" w:hAnsi="Arial" w:cs="Arial"/>
                <w:sz w:val="18"/>
                <w:szCs w:val="18"/>
              </w:rPr>
            </w:pPr>
            <w:r w:rsidRPr="00F22B37">
              <w:rPr>
                <w:rFonts w:ascii="Arial" w:hAnsi="Arial" w:cs="Arial"/>
                <w:sz w:val="18"/>
                <w:szCs w:val="18"/>
                <w:lang w:val="pt-BR"/>
              </w:rPr>
              <w:t xml:space="preserve">Numerador: Total </w:t>
            </w:r>
            <w:proofErr w:type="spellStart"/>
            <w:r w:rsidRPr="00F22B37">
              <w:rPr>
                <w:rFonts w:ascii="Arial" w:hAnsi="Arial" w:cs="Arial"/>
                <w:sz w:val="18"/>
                <w:szCs w:val="18"/>
                <w:lang w:val="pt-BR"/>
              </w:rPr>
              <w:t>facturas</w:t>
            </w:r>
            <w:proofErr w:type="spellEnd"/>
            <w:r w:rsidRPr="00F22B37">
              <w:rPr>
                <w:rFonts w:ascii="Arial" w:hAnsi="Arial" w:cs="Arial"/>
                <w:sz w:val="18"/>
                <w:szCs w:val="18"/>
                <w:lang w:val="pt-BR"/>
              </w:rPr>
              <w:t xml:space="preserve"> validas pagadas dentro 45 dias                                                             Denominador: total </w:t>
            </w:r>
            <w:proofErr w:type="spellStart"/>
            <w:r w:rsidRPr="00F22B37">
              <w:rPr>
                <w:rFonts w:ascii="Arial" w:hAnsi="Arial" w:cs="Arial"/>
                <w:sz w:val="18"/>
                <w:szCs w:val="18"/>
                <w:lang w:val="pt-BR"/>
              </w:rPr>
              <w:t>facturas</w:t>
            </w:r>
            <w:proofErr w:type="spellEnd"/>
            <w:r w:rsidRPr="00F22B37">
              <w:rPr>
                <w:rFonts w:ascii="Arial" w:hAnsi="Arial" w:cs="Arial"/>
                <w:sz w:val="18"/>
                <w:szCs w:val="18"/>
                <w:lang w:val="pt-BR"/>
              </w:rPr>
              <w:t xml:space="preserve"> validas radicadas en el período</w:t>
            </w:r>
          </w:p>
        </w:tc>
      </w:tr>
      <w:tr w:rsidR="005629F8" w:rsidRPr="00F22B37" w14:paraId="0BE82A2E" w14:textId="77777777" w:rsidTr="00C1360B">
        <w:trPr>
          <w:trHeight w:val="419"/>
          <w:jc w:val="center"/>
        </w:trPr>
        <w:tc>
          <w:tcPr>
            <w:tcW w:w="1819" w:type="pct"/>
            <w:vAlign w:val="center"/>
          </w:tcPr>
          <w:p w14:paraId="0E19515A"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181" w:type="pct"/>
            <w:vAlign w:val="center"/>
          </w:tcPr>
          <w:p w14:paraId="7C52B49F" w14:textId="77777777" w:rsidR="005629F8" w:rsidRPr="00F22B37" w:rsidRDefault="005629F8" w:rsidP="005629F8">
            <w:pPr>
              <w:rPr>
                <w:rFonts w:ascii="Arial" w:hAnsi="Arial" w:cs="Arial"/>
                <w:sz w:val="18"/>
                <w:szCs w:val="18"/>
              </w:rPr>
            </w:pPr>
            <w:r w:rsidRPr="00F22B37">
              <w:rPr>
                <w:rFonts w:ascii="Arial" w:hAnsi="Arial" w:cs="Arial"/>
                <w:sz w:val="18"/>
                <w:szCs w:val="18"/>
              </w:rPr>
              <w:t>trimestral</w:t>
            </w:r>
          </w:p>
        </w:tc>
      </w:tr>
    </w:tbl>
    <w:p w14:paraId="64A6E845" w14:textId="77777777" w:rsidR="005629F8" w:rsidRPr="00F22B37" w:rsidRDefault="005629F8" w:rsidP="005629F8">
      <w:pPr>
        <w:jc w:val="both"/>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28"/>
        <w:gridCol w:w="6345"/>
      </w:tblGrid>
      <w:tr w:rsidR="005629F8" w:rsidRPr="00F22B37" w14:paraId="2A0EBFBF" w14:textId="77777777" w:rsidTr="00C1360B">
        <w:trPr>
          <w:trHeight w:val="93"/>
          <w:jc w:val="center"/>
        </w:trPr>
        <w:tc>
          <w:tcPr>
            <w:tcW w:w="5000" w:type="pct"/>
            <w:gridSpan w:val="2"/>
          </w:tcPr>
          <w:p w14:paraId="72299CCB"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lastRenderedPageBreak/>
              <w:t xml:space="preserve">6. Progresividad de la medición </w:t>
            </w:r>
          </w:p>
          <w:p w14:paraId="41711002"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1-2:</w:t>
            </w:r>
            <w:r w:rsidRPr="00F22B37">
              <w:rPr>
                <w:rFonts w:ascii="Arial" w:hAnsi="Arial" w:cs="Arial"/>
                <w:sz w:val="18"/>
                <w:szCs w:val="18"/>
              </w:rPr>
              <w:t> Se utilizará para estandarizar los requisitos de la factura (soportes, RIPS). Durante este periodo se identificarán los cuellos de botella en la radicación.</w:t>
            </w:r>
          </w:p>
          <w:p w14:paraId="297FE4BC"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2-3:</w:t>
            </w:r>
            <w:r w:rsidRPr="00F22B37">
              <w:rPr>
                <w:rFonts w:ascii="Arial" w:hAnsi="Arial" w:cs="Arial"/>
                <w:sz w:val="18"/>
                <w:szCs w:val="18"/>
              </w:rPr>
              <w:t> Se exigirá un cumplimiento mínimo del </w:t>
            </w:r>
            <w:r w:rsidRPr="00F22B37">
              <w:rPr>
                <w:rFonts w:ascii="Arial" w:hAnsi="Arial" w:cs="Arial"/>
                <w:b/>
                <w:bCs/>
                <w:sz w:val="18"/>
                <w:szCs w:val="18"/>
              </w:rPr>
              <w:t>80% de las facturas válidas</w:t>
            </w:r>
            <w:r w:rsidRPr="00F22B37">
              <w:rPr>
                <w:rFonts w:ascii="Arial" w:hAnsi="Arial" w:cs="Arial"/>
                <w:sz w:val="18"/>
                <w:szCs w:val="18"/>
              </w:rPr>
              <w:t> pagadas dentro del término legal, el prestador y la entidad deben demostrar la reducción de glosas injustificadas.</w:t>
            </w:r>
          </w:p>
          <w:p w14:paraId="2A76C921"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4 en adelante:</w:t>
            </w:r>
            <w:r w:rsidRPr="00F22B37">
              <w:rPr>
                <w:rFonts w:ascii="Arial" w:hAnsi="Arial" w:cs="Arial"/>
                <w:sz w:val="18"/>
                <w:szCs w:val="18"/>
              </w:rPr>
              <w:t> El cumplimiento de la meta será del </w:t>
            </w:r>
            <w:r w:rsidRPr="00F22B37">
              <w:rPr>
                <w:rFonts w:ascii="Arial" w:hAnsi="Arial" w:cs="Arial"/>
                <w:b/>
                <w:bCs/>
                <w:sz w:val="18"/>
                <w:szCs w:val="18"/>
              </w:rPr>
              <w:t>100% de carácter obligatorio</w:t>
            </w:r>
            <w:r w:rsidRPr="00F22B37">
              <w:rPr>
                <w:rFonts w:ascii="Arial" w:hAnsi="Arial" w:cs="Arial"/>
                <w:sz w:val="18"/>
                <w:szCs w:val="18"/>
              </w:rPr>
              <w:t>,</w:t>
            </w:r>
            <w:r w:rsidRPr="00F22B37">
              <w:rPr>
                <w:rFonts w:ascii="Arial" w:hAnsi="Arial" w:cs="Arial"/>
                <w:b/>
                <w:bCs/>
                <w:sz w:val="18"/>
                <w:szCs w:val="18"/>
              </w:rPr>
              <w:t xml:space="preserve"> </w:t>
            </w:r>
            <w:r w:rsidRPr="00F22B37">
              <w:rPr>
                <w:rFonts w:ascii="Arial" w:hAnsi="Arial" w:cs="Arial"/>
                <w:sz w:val="18"/>
                <w:szCs w:val="18"/>
              </w:rPr>
              <w:t xml:space="preserve">a partir de este punto, el indicador será vinculante para la evaluación de desempeño contractual, bajo el Decreto 441 de 2022 </w:t>
            </w:r>
          </w:p>
        </w:tc>
      </w:tr>
      <w:tr w:rsidR="005629F8" w:rsidRPr="00F22B37" w14:paraId="5A618182" w14:textId="77777777" w:rsidTr="00C1360B">
        <w:trPr>
          <w:trHeight w:val="389"/>
          <w:jc w:val="center"/>
        </w:trPr>
        <w:tc>
          <w:tcPr>
            <w:tcW w:w="1819" w:type="pct"/>
          </w:tcPr>
          <w:p w14:paraId="12DEC42D"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7. Tipología </w:t>
            </w:r>
          </w:p>
        </w:tc>
        <w:tc>
          <w:tcPr>
            <w:tcW w:w="3181" w:type="pct"/>
          </w:tcPr>
          <w:p w14:paraId="0718B842"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Gestión </w:t>
            </w:r>
          </w:p>
        </w:tc>
      </w:tr>
      <w:tr w:rsidR="005629F8" w:rsidRPr="00F22B37" w14:paraId="77736299" w14:textId="77777777" w:rsidTr="00C1360B">
        <w:trPr>
          <w:trHeight w:val="293"/>
          <w:jc w:val="center"/>
        </w:trPr>
        <w:tc>
          <w:tcPr>
            <w:tcW w:w="5000" w:type="pct"/>
            <w:gridSpan w:val="2"/>
          </w:tcPr>
          <w:p w14:paraId="69B247A5"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8. Población sobre la cual se efectuará la medición N/A</w:t>
            </w:r>
          </w:p>
        </w:tc>
      </w:tr>
      <w:tr w:rsidR="005629F8" w:rsidRPr="00F22B37" w14:paraId="74892FB7" w14:textId="77777777" w:rsidTr="00C1360B">
        <w:trPr>
          <w:trHeight w:val="324"/>
          <w:jc w:val="center"/>
        </w:trPr>
        <w:tc>
          <w:tcPr>
            <w:tcW w:w="1819" w:type="pct"/>
          </w:tcPr>
          <w:p w14:paraId="209A89BC"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9. Referente técnico del indicador </w:t>
            </w:r>
          </w:p>
        </w:tc>
        <w:tc>
          <w:tcPr>
            <w:tcW w:w="3181" w:type="pct"/>
          </w:tcPr>
          <w:p w14:paraId="63A2B867"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ley 1122 de 2007, Res. 2335/2023 (Minsalud) y la Res. 1886/202 Res. 2284 de 20234, </w:t>
            </w:r>
          </w:p>
        </w:tc>
      </w:tr>
      <w:tr w:rsidR="005629F8" w:rsidRPr="00F22B37" w14:paraId="057AC29A" w14:textId="77777777" w:rsidTr="00C1360B">
        <w:trPr>
          <w:trHeight w:val="93"/>
          <w:jc w:val="center"/>
        </w:trPr>
        <w:tc>
          <w:tcPr>
            <w:tcW w:w="5000" w:type="pct"/>
            <w:gridSpan w:val="2"/>
          </w:tcPr>
          <w:tbl>
            <w:tblPr>
              <w:tblpPr w:leftFromText="141" w:rightFromText="141" w:vertAnchor="text" w:horzAnchor="page" w:tblpX="3320" w:tblpY="-146"/>
              <w:tblOverlap w:val="never"/>
              <w:tblW w:w="1200" w:type="dxa"/>
              <w:tblLayout w:type="fixed"/>
              <w:tblCellMar>
                <w:left w:w="70" w:type="dxa"/>
                <w:right w:w="70" w:type="dxa"/>
              </w:tblCellMar>
              <w:tblLook w:val="04A0" w:firstRow="1" w:lastRow="0" w:firstColumn="1" w:lastColumn="0" w:noHBand="0" w:noVBand="1"/>
            </w:tblPr>
            <w:tblGrid>
              <w:gridCol w:w="1200"/>
            </w:tblGrid>
            <w:tr w:rsidR="005629F8" w:rsidRPr="00F22B37" w14:paraId="506138AB" w14:textId="77777777" w:rsidTr="00C1360B">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4DF879B0" w14:textId="77777777" w:rsidR="005629F8" w:rsidRPr="00F22B37" w:rsidRDefault="005629F8" w:rsidP="005629F8">
                  <w:pPr>
                    <w:jc w:val="right"/>
                    <w:rPr>
                      <w:rFonts w:ascii="Arial" w:hAnsi="Arial" w:cs="Arial"/>
                      <w:color w:val="000000"/>
                      <w:sz w:val="18"/>
                      <w:szCs w:val="18"/>
                    </w:rPr>
                  </w:pPr>
                  <w:bookmarkStart w:id="12" w:name="RANGE!C13"/>
                  <w:r w:rsidRPr="00F22B37">
                    <w:rPr>
                      <w:rFonts w:ascii="Arial" w:hAnsi="Arial" w:cs="Arial"/>
                      <w:color w:val="000000"/>
                      <w:sz w:val="18"/>
                      <w:szCs w:val="18"/>
                    </w:rPr>
                    <w:t>&gt;90%</w:t>
                  </w:r>
                  <w:bookmarkEnd w:id="12"/>
                </w:p>
              </w:tc>
            </w:tr>
            <w:tr w:rsidR="005629F8" w:rsidRPr="00F22B37" w14:paraId="5772CBB0" w14:textId="77777777" w:rsidTr="00C1360B">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3CC7C8E5" w14:textId="77777777" w:rsidR="005629F8" w:rsidRPr="00F22B37" w:rsidRDefault="005629F8" w:rsidP="005629F8">
                  <w:pPr>
                    <w:jc w:val="right"/>
                    <w:rPr>
                      <w:rFonts w:ascii="Arial" w:hAnsi="Arial" w:cs="Arial"/>
                      <w:color w:val="000000"/>
                      <w:sz w:val="18"/>
                      <w:szCs w:val="18"/>
                    </w:rPr>
                  </w:pPr>
                  <w:r w:rsidRPr="00F22B37">
                    <w:rPr>
                      <w:rFonts w:ascii="Arial" w:hAnsi="Arial" w:cs="Arial"/>
                      <w:sz w:val="18"/>
                      <w:szCs w:val="18"/>
                    </w:rPr>
                    <w:t>89% - 80%</w:t>
                  </w:r>
                </w:p>
              </w:tc>
            </w:tr>
            <w:tr w:rsidR="005629F8" w:rsidRPr="00F22B37" w14:paraId="28CC9CDF" w14:textId="77777777" w:rsidTr="00C1360B">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69FCF840" w14:textId="77777777" w:rsidR="005629F8" w:rsidRPr="00F22B37" w:rsidRDefault="005629F8" w:rsidP="005629F8">
                  <w:pPr>
                    <w:jc w:val="right"/>
                    <w:rPr>
                      <w:rFonts w:ascii="Arial" w:hAnsi="Arial" w:cs="Arial"/>
                      <w:color w:val="000000"/>
                      <w:sz w:val="18"/>
                      <w:szCs w:val="18"/>
                    </w:rPr>
                  </w:pPr>
                  <w:r w:rsidRPr="00F22B37">
                    <w:rPr>
                      <w:rFonts w:ascii="Arial" w:hAnsi="Arial" w:cs="Arial"/>
                      <w:sz w:val="18"/>
                      <w:szCs w:val="18"/>
                    </w:rPr>
                    <w:t>79% -70%</w:t>
                  </w:r>
                </w:p>
              </w:tc>
            </w:tr>
            <w:tr w:rsidR="005629F8" w:rsidRPr="00F22B37" w14:paraId="53685E11" w14:textId="77777777" w:rsidTr="00C1360B">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4CAAE6E3" w14:textId="77777777" w:rsidR="005629F8" w:rsidRPr="00F22B37" w:rsidRDefault="005629F8" w:rsidP="005629F8">
                  <w:pPr>
                    <w:jc w:val="right"/>
                    <w:rPr>
                      <w:rFonts w:ascii="Arial" w:hAnsi="Arial" w:cs="Arial"/>
                      <w:color w:val="000000"/>
                      <w:sz w:val="18"/>
                      <w:szCs w:val="18"/>
                    </w:rPr>
                  </w:pPr>
                  <w:r w:rsidRPr="00F22B37">
                    <w:rPr>
                      <w:rFonts w:ascii="Arial" w:hAnsi="Arial" w:cs="Arial"/>
                      <w:sz w:val="18"/>
                      <w:szCs w:val="18"/>
                    </w:rPr>
                    <w:t>-70%</w:t>
                  </w:r>
                </w:p>
              </w:tc>
            </w:tr>
          </w:tbl>
          <w:p w14:paraId="65ED9694"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10. Meta, umbral o rango esperado </w:t>
            </w:r>
          </w:p>
          <w:p w14:paraId="66B694E3" w14:textId="77777777" w:rsidR="005629F8" w:rsidRPr="00F22B37" w:rsidRDefault="005629F8" w:rsidP="005629F8">
            <w:pPr>
              <w:rPr>
                <w:rFonts w:ascii="Arial" w:hAnsi="Arial" w:cs="Arial"/>
                <w:sz w:val="18"/>
                <w:szCs w:val="18"/>
              </w:rPr>
            </w:pPr>
          </w:p>
        </w:tc>
      </w:tr>
      <w:tr w:rsidR="005629F8" w:rsidRPr="00F22B37" w14:paraId="3C245E84" w14:textId="77777777" w:rsidTr="00C1360B">
        <w:trPr>
          <w:trHeight w:val="322"/>
          <w:jc w:val="center"/>
        </w:trPr>
        <w:tc>
          <w:tcPr>
            <w:tcW w:w="1819" w:type="pct"/>
          </w:tcPr>
          <w:p w14:paraId="5188444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181" w:type="pct"/>
          </w:tcPr>
          <w:p w14:paraId="73AFD8F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6   % </w:t>
            </w:r>
          </w:p>
        </w:tc>
      </w:tr>
    </w:tbl>
    <w:p w14:paraId="5A4ACA7D" w14:textId="77777777" w:rsidR="005629F8" w:rsidRPr="00F22B37" w:rsidRDefault="005629F8" w:rsidP="005629F8">
      <w:pPr>
        <w:jc w:val="both"/>
        <w:rPr>
          <w:rFonts w:ascii="Arial" w:hAnsi="Arial" w:cs="Arial"/>
          <w:color w:val="000000"/>
          <w:sz w:val="18"/>
          <w:szCs w:val="18"/>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2650"/>
        <w:gridCol w:w="3735"/>
        <w:gridCol w:w="1721"/>
      </w:tblGrid>
      <w:tr w:rsidR="005629F8" w:rsidRPr="00F22B37" w14:paraId="6820C0BC" w14:textId="77777777" w:rsidTr="00C1360B">
        <w:trPr>
          <w:trHeight w:val="601"/>
        </w:trPr>
        <w:tc>
          <w:tcPr>
            <w:tcW w:w="1488" w:type="dxa"/>
            <w:shd w:val="clear" w:color="auto" w:fill="016A60"/>
            <w:vAlign w:val="center"/>
            <w:hideMark/>
          </w:tcPr>
          <w:p w14:paraId="024703C4"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2650" w:type="dxa"/>
            <w:shd w:val="clear" w:color="auto" w:fill="016A60"/>
            <w:vAlign w:val="center"/>
            <w:hideMark/>
          </w:tcPr>
          <w:p w14:paraId="79682E52"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3735" w:type="dxa"/>
            <w:shd w:val="clear" w:color="auto" w:fill="016A60"/>
            <w:vAlign w:val="center"/>
            <w:hideMark/>
          </w:tcPr>
          <w:p w14:paraId="2CC601DE"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1721" w:type="dxa"/>
            <w:shd w:val="clear" w:color="auto" w:fill="016A60"/>
            <w:vAlign w:val="center"/>
            <w:hideMark/>
          </w:tcPr>
          <w:p w14:paraId="434278CA"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w:t>
            </w:r>
          </w:p>
        </w:tc>
      </w:tr>
      <w:tr w:rsidR="005629F8" w:rsidRPr="00F22B37" w14:paraId="7773752F" w14:textId="77777777" w:rsidTr="00C1360B">
        <w:trPr>
          <w:trHeight w:val="1312"/>
        </w:trPr>
        <w:tc>
          <w:tcPr>
            <w:tcW w:w="1488" w:type="dxa"/>
            <w:vAlign w:val="center"/>
            <w:hideMark/>
          </w:tcPr>
          <w:p w14:paraId="4B8EE6F4" w14:textId="77777777" w:rsidR="005629F8" w:rsidRPr="00F22B37" w:rsidRDefault="005629F8" w:rsidP="005629F8">
            <w:pPr>
              <w:rPr>
                <w:rFonts w:ascii="Arial" w:hAnsi="Arial" w:cs="Arial"/>
                <w:sz w:val="18"/>
                <w:szCs w:val="18"/>
              </w:rPr>
            </w:pPr>
            <w:r w:rsidRPr="00F22B37">
              <w:rPr>
                <w:rFonts w:ascii="Arial" w:hAnsi="Arial" w:cs="Arial"/>
                <w:sz w:val="18"/>
                <w:szCs w:val="18"/>
              </w:rPr>
              <w:t>Gestión</w:t>
            </w:r>
          </w:p>
        </w:tc>
        <w:tc>
          <w:tcPr>
            <w:tcW w:w="2650" w:type="dxa"/>
            <w:vAlign w:val="center"/>
            <w:hideMark/>
          </w:tcPr>
          <w:p w14:paraId="443F05BE"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Índice de Conversión de Servicios Facturados</w:t>
            </w:r>
          </w:p>
        </w:tc>
        <w:tc>
          <w:tcPr>
            <w:tcW w:w="3735" w:type="dxa"/>
            <w:vAlign w:val="center"/>
            <w:hideMark/>
          </w:tcPr>
          <w:p w14:paraId="40CC2177"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Numerador: Total servicios </w:t>
            </w:r>
            <w:r w:rsidRPr="00F22B37">
              <w:rPr>
                <w:rFonts w:ascii="Arial" w:hAnsi="Arial" w:cs="Arial"/>
                <w:sz w:val="18"/>
                <w:szCs w:val="18"/>
              </w:rPr>
              <w:t>prestados efectivamente en el mes anterior.</w:t>
            </w:r>
          </w:p>
          <w:p w14:paraId="722CAB18"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Denominador: Total servicios</w:t>
            </w:r>
            <w:r w:rsidRPr="00F22B37">
              <w:rPr>
                <w:rFonts w:ascii="Arial" w:hAnsi="Arial" w:cs="Arial"/>
                <w:sz w:val="18"/>
                <w:szCs w:val="18"/>
              </w:rPr>
              <w:t xml:space="preserve"> </w:t>
            </w:r>
            <w:r w:rsidRPr="00F22B37">
              <w:rPr>
                <w:rFonts w:ascii="Arial" w:hAnsi="Arial" w:cs="Arial"/>
                <w:sz w:val="18"/>
                <w:szCs w:val="18"/>
                <w:lang w:val="es-MX"/>
              </w:rPr>
              <w:t>facturados en el mes inmediatamente siguiente</w:t>
            </w:r>
          </w:p>
        </w:tc>
        <w:tc>
          <w:tcPr>
            <w:tcW w:w="1721" w:type="dxa"/>
            <w:vAlign w:val="bottom"/>
            <w:hideMark/>
          </w:tcPr>
          <w:p w14:paraId="36ACA1E5"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7936" behindDoc="0" locked="0" layoutInCell="1" allowOverlap="1" wp14:anchorId="4482BD95" wp14:editId="66AFD0E6">
                  <wp:simplePos x="0" y="0"/>
                  <wp:positionH relativeFrom="column">
                    <wp:posOffset>133985</wp:posOffset>
                  </wp:positionH>
                  <wp:positionV relativeFrom="paragraph">
                    <wp:posOffset>-6985</wp:posOffset>
                  </wp:positionV>
                  <wp:extent cx="742950" cy="790575"/>
                  <wp:effectExtent l="0" t="0" r="0" b="952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9"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CB9081" w14:textId="77777777" w:rsidR="005629F8" w:rsidRPr="00F22B37" w:rsidRDefault="005629F8" w:rsidP="005629F8">
            <w:pPr>
              <w:rPr>
                <w:rFonts w:ascii="Arial" w:hAnsi="Arial" w:cs="Arial"/>
                <w:sz w:val="18"/>
                <w:szCs w:val="18"/>
              </w:rPr>
            </w:pPr>
          </w:p>
        </w:tc>
      </w:tr>
    </w:tbl>
    <w:p w14:paraId="2363817D" w14:textId="77777777" w:rsidR="005629F8" w:rsidRPr="00F22B37" w:rsidRDefault="005629F8" w:rsidP="005629F8">
      <w:pPr>
        <w:jc w:val="both"/>
        <w:rPr>
          <w:rFonts w:ascii="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28"/>
        <w:gridCol w:w="6345"/>
      </w:tblGrid>
      <w:tr w:rsidR="005629F8" w:rsidRPr="00F22B37" w14:paraId="5294BDAE" w14:textId="77777777" w:rsidTr="00C1360B">
        <w:trPr>
          <w:trHeight w:val="93"/>
          <w:jc w:val="center"/>
        </w:trPr>
        <w:tc>
          <w:tcPr>
            <w:tcW w:w="5000" w:type="pct"/>
            <w:gridSpan w:val="2"/>
            <w:vAlign w:val="center"/>
          </w:tcPr>
          <w:p w14:paraId="3B6B642A"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Indicador </w:t>
            </w:r>
            <w:proofErr w:type="spellStart"/>
            <w:r w:rsidRPr="00F22B37">
              <w:rPr>
                <w:rFonts w:ascii="Arial" w:hAnsi="Arial" w:cs="Arial"/>
                <w:sz w:val="18"/>
                <w:szCs w:val="18"/>
              </w:rPr>
              <w:t>Nro</w:t>
            </w:r>
            <w:proofErr w:type="spellEnd"/>
            <w:r w:rsidRPr="00F22B37">
              <w:rPr>
                <w:rFonts w:ascii="Arial" w:hAnsi="Arial" w:cs="Arial"/>
                <w:sz w:val="18"/>
                <w:szCs w:val="18"/>
              </w:rPr>
              <w:t xml:space="preserve"> 2 </w:t>
            </w:r>
          </w:p>
          <w:p w14:paraId="21EE6B3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 Nombre: </w:t>
            </w:r>
            <w:r w:rsidRPr="00F22B37">
              <w:rPr>
                <w:rFonts w:ascii="Arial" w:hAnsi="Arial" w:cs="Arial"/>
                <w:sz w:val="18"/>
                <w:szCs w:val="18"/>
                <w:lang w:val="es-MX"/>
              </w:rPr>
              <w:t>Índice de Conversión de Servicios Facturados</w:t>
            </w:r>
          </w:p>
        </w:tc>
      </w:tr>
      <w:tr w:rsidR="005629F8" w:rsidRPr="00F22B37" w14:paraId="67E62B93" w14:textId="77777777" w:rsidTr="00C1360B">
        <w:trPr>
          <w:trHeight w:val="93"/>
          <w:jc w:val="center"/>
        </w:trPr>
        <w:tc>
          <w:tcPr>
            <w:tcW w:w="5000" w:type="pct"/>
            <w:gridSpan w:val="2"/>
            <w:vAlign w:val="center"/>
          </w:tcPr>
          <w:p w14:paraId="2F3D90BB"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F22B37">
              <w:rPr>
                <w:rFonts w:ascii="Arial" w:hAnsi="Arial" w:cs="Arial"/>
                <w:sz w:val="18"/>
                <w:szCs w:val="18"/>
              </w:rPr>
              <w:t>sobre-ejecuciones</w:t>
            </w:r>
            <w:proofErr w:type="spellEnd"/>
            <w:r w:rsidRPr="00F22B37">
              <w:rPr>
                <w:rFonts w:ascii="Arial" w:hAnsi="Arial" w:cs="Arial"/>
                <w:sz w:val="18"/>
                <w:szCs w:val="18"/>
              </w:rPr>
              <w:t xml:space="preserve"> de manera temprana. </w:t>
            </w:r>
          </w:p>
        </w:tc>
      </w:tr>
      <w:tr w:rsidR="005629F8" w:rsidRPr="00F22B37" w14:paraId="3E281375" w14:textId="77777777" w:rsidTr="00C1360B">
        <w:trPr>
          <w:trHeight w:val="93"/>
          <w:jc w:val="center"/>
        </w:trPr>
        <w:tc>
          <w:tcPr>
            <w:tcW w:w="5000" w:type="pct"/>
            <w:gridSpan w:val="2"/>
            <w:vAlign w:val="center"/>
          </w:tcPr>
          <w:p w14:paraId="042297D9"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057289F0" w14:textId="77777777" w:rsidTr="00C1360B">
        <w:trPr>
          <w:trHeight w:val="692"/>
          <w:jc w:val="center"/>
        </w:trPr>
        <w:tc>
          <w:tcPr>
            <w:tcW w:w="1819" w:type="pct"/>
            <w:vAlign w:val="center"/>
          </w:tcPr>
          <w:p w14:paraId="227F4F1D"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3181" w:type="pct"/>
          </w:tcPr>
          <w:p w14:paraId="090ADCB0"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 xml:space="preserve">Numerador: Total servicios prestados en el mes anterior </w:t>
            </w:r>
          </w:p>
          <w:p w14:paraId="00C0F48E"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Denominador: Total servicios facturados en el mes inmediatamente siguiente</w:t>
            </w:r>
          </w:p>
        </w:tc>
      </w:tr>
      <w:tr w:rsidR="005629F8" w:rsidRPr="00F22B37" w14:paraId="37878BE5" w14:textId="77777777" w:rsidTr="00C1360B">
        <w:trPr>
          <w:trHeight w:val="415"/>
          <w:jc w:val="center"/>
        </w:trPr>
        <w:tc>
          <w:tcPr>
            <w:tcW w:w="1819" w:type="pct"/>
            <w:vAlign w:val="center"/>
          </w:tcPr>
          <w:p w14:paraId="16225EF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3181" w:type="pct"/>
          </w:tcPr>
          <w:p w14:paraId="3FA1A6C4" w14:textId="77777777" w:rsidR="005629F8" w:rsidRPr="00F22B37" w:rsidRDefault="005629F8" w:rsidP="005629F8">
            <w:pPr>
              <w:rPr>
                <w:rFonts w:ascii="Arial" w:hAnsi="Arial" w:cs="Arial"/>
                <w:sz w:val="18"/>
                <w:szCs w:val="18"/>
              </w:rPr>
            </w:pPr>
            <w:r w:rsidRPr="00F22B37">
              <w:rPr>
                <w:rFonts w:ascii="Arial" w:hAnsi="Arial" w:cs="Arial"/>
                <w:sz w:val="18"/>
                <w:szCs w:val="18"/>
              </w:rPr>
              <w:t>trimestral</w:t>
            </w:r>
          </w:p>
        </w:tc>
      </w:tr>
      <w:tr w:rsidR="005629F8" w:rsidRPr="00F22B37" w14:paraId="32FFB04C" w14:textId="77777777" w:rsidTr="00C1360B">
        <w:trPr>
          <w:trHeight w:val="93"/>
          <w:jc w:val="center"/>
        </w:trPr>
        <w:tc>
          <w:tcPr>
            <w:tcW w:w="5000" w:type="pct"/>
            <w:gridSpan w:val="2"/>
          </w:tcPr>
          <w:p w14:paraId="660EA250"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6. Progresividad de la medición </w:t>
            </w:r>
          </w:p>
          <w:p w14:paraId="5A75B3E6"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medición busca la transparencia en el reporte de costos y la eliminación de la facturación represada:</w:t>
            </w:r>
          </w:p>
          <w:p w14:paraId="70835A6A"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1-2:</w:t>
            </w:r>
            <w:r w:rsidRPr="00F22B37">
              <w:rPr>
                <w:rFonts w:ascii="Arial" w:hAnsi="Arial" w:cs="Arial"/>
                <w:sz w:val="18"/>
                <w:szCs w:val="18"/>
              </w:rPr>
              <w:t xml:space="preserve"> Periodo de ajuste entre los sistemas de información del prestador y la entidad responsable del pago. mes </w:t>
            </w:r>
          </w:p>
          <w:p w14:paraId="7A3088DE"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3 en adelante:</w:t>
            </w:r>
            <w:r w:rsidRPr="00F22B37">
              <w:rPr>
                <w:rFonts w:ascii="Arial" w:hAnsi="Arial" w:cs="Arial"/>
                <w:sz w:val="18"/>
                <w:szCs w:val="18"/>
              </w:rPr>
              <w:t> El índice debe tender al </w:t>
            </w:r>
            <w:r w:rsidRPr="00F22B37">
              <w:rPr>
                <w:rFonts w:ascii="Arial" w:hAnsi="Arial" w:cs="Arial"/>
                <w:b/>
                <w:bCs/>
                <w:sz w:val="18"/>
                <w:szCs w:val="18"/>
              </w:rPr>
              <w:t>100%</w:t>
            </w:r>
            <w:r w:rsidRPr="00F22B37">
              <w:rPr>
                <w:rFonts w:ascii="Arial" w:hAnsi="Arial" w:cs="Arial"/>
                <w:sz w:val="18"/>
                <w:szCs w:val="18"/>
              </w:rPr>
              <w:t>. Una desviación superior al 5% (hacia arriba o hacia abajo) obligará al contratista a presentar un informe de justificación técnica sobre la frecuencia de uso de servicios o fallas en el proceso de facturación.</w:t>
            </w:r>
          </w:p>
        </w:tc>
      </w:tr>
      <w:tr w:rsidR="005629F8" w:rsidRPr="00F22B37" w14:paraId="49E0BF13" w14:textId="77777777" w:rsidTr="00C1360B">
        <w:trPr>
          <w:trHeight w:val="257"/>
          <w:jc w:val="center"/>
        </w:trPr>
        <w:tc>
          <w:tcPr>
            <w:tcW w:w="1819" w:type="pct"/>
          </w:tcPr>
          <w:p w14:paraId="161B32FF"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3181" w:type="pct"/>
          </w:tcPr>
          <w:p w14:paraId="2C801CE1"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Gestión </w:t>
            </w:r>
          </w:p>
        </w:tc>
      </w:tr>
      <w:tr w:rsidR="005629F8" w:rsidRPr="00F22B37" w14:paraId="362BEFE4" w14:textId="77777777" w:rsidTr="00C1360B">
        <w:trPr>
          <w:trHeight w:val="417"/>
          <w:jc w:val="center"/>
        </w:trPr>
        <w:tc>
          <w:tcPr>
            <w:tcW w:w="5000" w:type="pct"/>
            <w:gridSpan w:val="2"/>
          </w:tcPr>
          <w:p w14:paraId="4E0F25DA"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N/A</w:t>
            </w:r>
          </w:p>
        </w:tc>
      </w:tr>
    </w:tbl>
    <w:p w14:paraId="4E9ED38C"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28"/>
        <w:gridCol w:w="6345"/>
      </w:tblGrid>
      <w:tr w:rsidR="005629F8" w:rsidRPr="00F22B37" w14:paraId="0850CECB" w14:textId="77777777" w:rsidTr="00C1360B">
        <w:trPr>
          <w:trHeight w:val="324"/>
          <w:jc w:val="center"/>
        </w:trPr>
        <w:tc>
          <w:tcPr>
            <w:tcW w:w="1819" w:type="pct"/>
            <w:vAlign w:val="center"/>
          </w:tcPr>
          <w:p w14:paraId="3E2673E8"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9. Referente técnico del indicador </w:t>
            </w:r>
          </w:p>
        </w:tc>
        <w:tc>
          <w:tcPr>
            <w:tcW w:w="3181" w:type="pct"/>
          </w:tcPr>
          <w:p w14:paraId="64396126" w14:textId="77777777" w:rsidR="005629F8" w:rsidRPr="00F22B37" w:rsidRDefault="005629F8" w:rsidP="005629F8">
            <w:pPr>
              <w:rPr>
                <w:rFonts w:ascii="Arial" w:hAnsi="Arial" w:cs="Arial"/>
                <w:sz w:val="18"/>
                <w:szCs w:val="18"/>
              </w:rPr>
            </w:pPr>
            <w:r w:rsidRPr="00F22B37">
              <w:rPr>
                <w:rFonts w:ascii="Arial" w:hAnsi="Arial" w:cs="Arial"/>
                <w:sz w:val="18"/>
                <w:szCs w:val="18"/>
              </w:rPr>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5629F8" w:rsidRPr="00F22B37" w14:paraId="69A77CA9" w14:textId="77777777" w:rsidTr="00C1360B">
        <w:trPr>
          <w:trHeight w:val="1273"/>
          <w:jc w:val="center"/>
        </w:trPr>
        <w:tc>
          <w:tcPr>
            <w:tcW w:w="5000" w:type="pct"/>
            <w:gridSpan w:val="2"/>
          </w:tcPr>
          <w:p w14:paraId="1F19E903"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8960" behindDoc="0" locked="0" layoutInCell="1" allowOverlap="1" wp14:anchorId="01EDE43F" wp14:editId="1E59EC74">
                  <wp:simplePos x="0" y="0"/>
                  <wp:positionH relativeFrom="column">
                    <wp:posOffset>4815840</wp:posOffset>
                  </wp:positionH>
                  <wp:positionV relativeFrom="paragraph">
                    <wp:posOffset>17145</wp:posOffset>
                  </wp:positionV>
                  <wp:extent cx="742950" cy="790575"/>
                  <wp:effectExtent l="0" t="0" r="0" b="9525"/>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19"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10. Meta, umbral o rango esperado </w:t>
            </w:r>
          </w:p>
          <w:p w14:paraId="400CD276" w14:textId="77777777" w:rsidR="005629F8" w:rsidRPr="00F22B37" w:rsidRDefault="005629F8" w:rsidP="005629F8">
            <w:pPr>
              <w:rPr>
                <w:rFonts w:ascii="Arial" w:hAnsi="Arial" w:cs="Arial"/>
                <w:sz w:val="18"/>
                <w:szCs w:val="18"/>
              </w:rPr>
            </w:pPr>
          </w:p>
          <w:p w14:paraId="46F2BF73" w14:textId="77777777" w:rsidR="005629F8" w:rsidRPr="00F22B37" w:rsidRDefault="005629F8" w:rsidP="005629F8">
            <w:pPr>
              <w:rPr>
                <w:rFonts w:ascii="Arial" w:hAnsi="Arial" w:cs="Arial"/>
                <w:sz w:val="18"/>
                <w:szCs w:val="18"/>
              </w:rPr>
            </w:pPr>
          </w:p>
        </w:tc>
      </w:tr>
      <w:tr w:rsidR="005629F8" w:rsidRPr="00F22B37" w14:paraId="4100F1A3" w14:textId="77777777" w:rsidTr="00C1360B">
        <w:trPr>
          <w:trHeight w:val="322"/>
          <w:jc w:val="center"/>
        </w:trPr>
        <w:tc>
          <w:tcPr>
            <w:tcW w:w="1819" w:type="pct"/>
          </w:tcPr>
          <w:p w14:paraId="5966501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3181" w:type="pct"/>
          </w:tcPr>
          <w:p w14:paraId="451B3D0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w:t>
            </w:r>
            <w:proofErr w:type="gramStart"/>
            <w:r w:rsidRPr="00F22B37">
              <w:rPr>
                <w:rFonts w:ascii="Arial" w:hAnsi="Arial" w:cs="Arial"/>
                <w:sz w:val="18"/>
                <w:szCs w:val="18"/>
              </w:rPr>
              <w:t>6  %</w:t>
            </w:r>
            <w:proofErr w:type="gramEnd"/>
            <w:r w:rsidRPr="00F22B37">
              <w:rPr>
                <w:rFonts w:ascii="Arial" w:hAnsi="Arial" w:cs="Arial"/>
                <w:sz w:val="18"/>
                <w:szCs w:val="18"/>
              </w:rPr>
              <w:t xml:space="preserve"> </w:t>
            </w:r>
          </w:p>
        </w:tc>
      </w:tr>
    </w:tbl>
    <w:p w14:paraId="5C42C79D" w14:textId="77777777" w:rsidR="005629F8" w:rsidRPr="00F22B37" w:rsidRDefault="005629F8" w:rsidP="005629F8">
      <w:pPr>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8"/>
        <w:gridCol w:w="2687"/>
        <w:gridCol w:w="4003"/>
        <w:gridCol w:w="1845"/>
      </w:tblGrid>
      <w:tr w:rsidR="005629F8" w:rsidRPr="00F22B37" w14:paraId="18292B80" w14:textId="77777777" w:rsidTr="00C1360B">
        <w:trPr>
          <w:trHeight w:val="637"/>
        </w:trPr>
        <w:tc>
          <w:tcPr>
            <w:tcW w:w="721" w:type="pct"/>
            <w:shd w:val="clear" w:color="auto" w:fill="016A60"/>
            <w:vAlign w:val="center"/>
            <w:hideMark/>
          </w:tcPr>
          <w:p w14:paraId="08F0C43B"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TIPO DE INDICADOR</w:t>
            </w:r>
          </w:p>
        </w:tc>
        <w:tc>
          <w:tcPr>
            <w:tcW w:w="1347" w:type="pct"/>
            <w:shd w:val="clear" w:color="auto" w:fill="016A60"/>
            <w:vAlign w:val="center"/>
            <w:hideMark/>
          </w:tcPr>
          <w:p w14:paraId="17A4B805"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NOMBRE DEL INDICADOR</w:t>
            </w:r>
          </w:p>
        </w:tc>
        <w:tc>
          <w:tcPr>
            <w:tcW w:w="2007" w:type="pct"/>
            <w:shd w:val="clear" w:color="auto" w:fill="016A60"/>
            <w:vAlign w:val="center"/>
            <w:hideMark/>
          </w:tcPr>
          <w:p w14:paraId="25344E37"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FÓRMULA OPERACIONAL</w:t>
            </w:r>
          </w:p>
        </w:tc>
        <w:tc>
          <w:tcPr>
            <w:tcW w:w="925" w:type="pct"/>
            <w:shd w:val="clear" w:color="auto" w:fill="016A60"/>
            <w:vAlign w:val="center"/>
            <w:hideMark/>
          </w:tcPr>
          <w:p w14:paraId="62A968DF" w14:textId="77777777" w:rsidR="005629F8" w:rsidRPr="00F22B37" w:rsidRDefault="005629F8" w:rsidP="005629F8">
            <w:pPr>
              <w:jc w:val="center"/>
              <w:rPr>
                <w:rFonts w:ascii="Arial" w:hAnsi="Arial" w:cs="Arial"/>
                <w:b/>
                <w:bCs/>
                <w:color w:val="FFFFFF"/>
                <w:sz w:val="18"/>
                <w:szCs w:val="18"/>
              </w:rPr>
            </w:pPr>
            <w:r w:rsidRPr="00F22B37">
              <w:rPr>
                <w:rFonts w:ascii="Arial" w:hAnsi="Arial" w:cs="Arial"/>
                <w:b/>
                <w:bCs/>
                <w:color w:val="FFFFFF"/>
                <w:sz w:val="18"/>
                <w:szCs w:val="18"/>
              </w:rPr>
              <w:t>RESULTADO</w:t>
            </w:r>
          </w:p>
        </w:tc>
      </w:tr>
      <w:tr w:rsidR="005629F8" w:rsidRPr="00F22B37" w14:paraId="7EE6AB7D" w14:textId="77777777" w:rsidTr="00C1360B">
        <w:trPr>
          <w:trHeight w:val="1368"/>
        </w:trPr>
        <w:tc>
          <w:tcPr>
            <w:tcW w:w="721" w:type="pct"/>
            <w:vAlign w:val="center"/>
            <w:hideMark/>
          </w:tcPr>
          <w:p w14:paraId="7E7683F8" w14:textId="77777777" w:rsidR="005629F8" w:rsidRPr="00F22B37" w:rsidRDefault="005629F8" w:rsidP="005629F8">
            <w:pPr>
              <w:rPr>
                <w:rFonts w:ascii="Arial" w:hAnsi="Arial" w:cs="Arial"/>
                <w:sz w:val="18"/>
                <w:szCs w:val="18"/>
              </w:rPr>
            </w:pPr>
            <w:r w:rsidRPr="00F22B37">
              <w:rPr>
                <w:rFonts w:ascii="Arial" w:hAnsi="Arial" w:cs="Arial"/>
                <w:sz w:val="18"/>
                <w:szCs w:val="18"/>
              </w:rPr>
              <w:t>Gestión</w:t>
            </w:r>
          </w:p>
        </w:tc>
        <w:tc>
          <w:tcPr>
            <w:tcW w:w="1347" w:type="pct"/>
            <w:vAlign w:val="center"/>
            <w:hideMark/>
          </w:tcPr>
          <w:p w14:paraId="23B1C352"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Tasa de Precisión de Facturación</w:t>
            </w:r>
          </w:p>
        </w:tc>
        <w:tc>
          <w:tcPr>
            <w:tcW w:w="2007" w:type="pct"/>
            <w:vAlign w:val="center"/>
            <w:hideMark/>
          </w:tcPr>
          <w:p w14:paraId="759EEEF0"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Numerador: Total facturas sin glosas en el mes                                                                  Denominador: total facturas radicadas en el mismo periodo</w:t>
            </w:r>
          </w:p>
        </w:tc>
        <w:tc>
          <w:tcPr>
            <w:tcW w:w="925" w:type="pct"/>
            <w:vAlign w:val="bottom"/>
            <w:hideMark/>
          </w:tcPr>
          <w:p w14:paraId="6D415855"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89984" behindDoc="0" locked="0" layoutInCell="1" allowOverlap="1" wp14:anchorId="7AD0CE05" wp14:editId="377C8948">
                  <wp:simplePos x="0" y="0"/>
                  <wp:positionH relativeFrom="column">
                    <wp:posOffset>135890</wp:posOffset>
                  </wp:positionH>
                  <wp:positionV relativeFrom="paragraph">
                    <wp:posOffset>26670</wp:posOffset>
                  </wp:positionV>
                  <wp:extent cx="752475" cy="790575"/>
                  <wp:effectExtent l="0" t="0" r="9525" b="9525"/>
                  <wp:wrapNone/>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24DC8ED" w14:textId="77777777" w:rsidR="005629F8" w:rsidRPr="00F22B37" w:rsidRDefault="005629F8" w:rsidP="005629F8">
      <w:pPr>
        <w:jc w:val="both"/>
        <w:rPr>
          <w:rFonts w:ascii="Arial" w:hAnsi="Arial" w:cs="Arial"/>
          <w:color w:val="000000"/>
          <w:sz w:val="18"/>
          <w:szCs w:val="18"/>
        </w:rPr>
      </w:pP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84"/>
        <w:gridCol w:w="6146"/>
      </w:tblGrid>
      <w:tr w:rsidR="005629F8" w:rsidRPr="00F22B37" w14:paraId="53D38293" w14:textId="77777777" w:rsidTr="00C1360B">
        <w:trPr>
          <w:trHeight w:val="95"/>
          <w:jc w:val="center"/>
        </w:trPr>
        <w:tc>
          <w:tcPr>
            <w:tcW w:w="9830" w:type="dxa"/>
            <w:gridSpan w:val="2"/>
          </w:tcPr>
          <w:p w14:paraId="2D22294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Indicador </w:t>
            </w:r>
            <w:proofErr w:type="spellStart"/>
            <w:r w:rsidRPr="00F22B37">
              <w:rPr>
                <w:rFonts w:ascii="Arial" w:hAnsi="Arial" w:cs="Arial"/>
                <w:sz w:val="18"/>
                <w:szCs w:val="18"/>
              </w:rPr>
              <w:t>Nro</w:t>
            </w:r>
            <w:proofErr w:type="spellEnd"/>
            <w:r w:rsidRPr="00F22B37">
              <w:rPr>
                <w:rFonts w:ascii="Arial" w:hAnsi="Arial" w:cs="Arial"/>
                <w:sz w:val="18"/>
                <w:szCs w:val="18"/>
              </w:rPr>
              <w:t xml:space="preserve"> 3 </w:t>
            </w:r>
          </w:p>
          <w:p w14:paraId="12975CE5"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 Nombre: </w:t>
            </w:r>
            <w:r w:rsidRPr="00F22B37">
              <w:rPr>
                <w:rFonts w:ascii="Arial" w:hAnsi="Arial" w:cs="Arial"/>
                <w:sz w:val="18"/>
                <w:szCs w:val="18"/>
                <w:lang w:val="es-MX"/>
              </w:rPr>
              <w:t>Tasa de Precisión de Facturación</w:t>
            </w:r>
          </w:p>
        </w:tc>
      </w:tr>
      <w:tr w:rsidR="005629F8" w:rsidRPr="00F22B37" w14:paraId="1E83E767" w14:textId="77777777" w:rsidTr="00C1360B">
        <w:trPr>
          <w:trHeight w:val="95"/>
          <w:jc w:val="center"/>
        </w:trPr>
        <w:tc>
          <w:tcPr>
            <w:tcW w:w="9830" w:type="dxa"/>
            <w:gridSpan w:val="2"/>
          </w:tcPr>
          <w:p w14:paraId="744522E2"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1B581E02" w14:textId="77777777" w:rsidR="005629F8" w:rsidRPr="00F22B37" w:rsidRDefault="005629F8" w:rsidP="005629F8">
            <w:pPr>
              <w:rPr>
                <w:rFonts w:ascii="Arial" w:hAnsi="Arial" w:cs="Arial"/>
                <w:sz w:val="18"/>
                <w:szCs w:val="18"/>
              </w:rPr>
            </w:pPr>
            <w:r w:rsidRPr="00F22B37">
              <w:rPr>
                <w:rFonts w:ascii="Arial" w:hAnsi="Arial" w:cs="Arial"/>
                <w:sz w:val="18"/>
                <w:szCs w:val="18"/>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5629F8" w:rsidRPr="00F22B37" w14:paraId="558B4DF4" w14:textId="77777777" w:rsidTr="00C1360B">
        <w:trPr>
          <w:trHeight w:val="483"/>
          <w:jc w:val="center"/>
        </w:trPr>
        <w:tc>
          <w:tcPr>
            <w:tcW w:w="9830" w:type="dxa"/>
            <w:gridSpan w:val="2"/>
            <w:vAlign w:val="center"/>
          </w:tcPr>
          <w:p w14:paraId="4551287E" w14:textId="77777777" w:rsidR="005629F8" w:rsidRPr="00F22B37" w:rsidRDefault="005629F8" w:rsidP="005629F8">
            <w:pPr>
              <w:rPr>
                <w:rFonts w:ascii="Arial" w:hAnsi="Arial" w:cs="Arial"/>
                <w:sz w:val="18"/>
                <w:szCs w:val="18"/>
              </w:rPr>
            </w:pPr>
            <w:r w:rsidRPr="00F22B37">
              <w:rPr>
                <w:rFonts w:ascii="Arial" w:hAnsi="Arial" w:cs="Arial"/>
                <w:sz w:val="18"/>
                <w:szCs w:val="18"/>
              </w:rPr>
              <w:t>3. Unidad de medida: porcentaje</w:t>
            </w:r>
          </w:p>
        </w:tc>
      </w:tr>
      <w:tr w:rsidR="005629F8" w:rsidRPr="00F22B37" w14:paraId="2C4271A6" w14:textId="77777777" w:rsidTr="00C1360B">
        <w:trPr>
          <w:trHeight w:val="713"/>
          <w:jc w:val="center"/>
        </w:trPr>
        <w:tc>
          <w:tcPr>
            <w:tcW w:w="3684" w:type="dxa"/>
            <w:vAlign w:val="center"/>
          </w:tcPr>
          <w:p w14:paraId="5C3A5DD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4. Fórmula </w:t>
            </w:r>
          </w:p>
        </w:tc>
        <w:tc>
          <w:tcPr>
            <w:tcW w:w="6145" w:type="dxa"/>
          </w:tcPr>
          <w:p w14:paraId="462FA10E" w14:textId="77777777" w:rsidR="005629F8" w:rsidRPr="00F22B37" w:rsidRDefault="005629F8" w:rsidP="005629F8">
            <w:pPr>
              <w:rPr>
                <w:rFonts w:ascii="Arial" w:hAnsi="Arial" w:cs="Arial"/>
                <w:sz w:val="18"/>
                <w:szCs w:val="18"/>
              </w:rPr>
            </w:pPr>
            <w:r w:rsidRPr="00F22B37">
              <w:rPr>
                <w:rFonts w:ascii="Arial" w:hAnsi="Arial" w:cs="Arial"/>
                <w:sz w:val="18"/>
                <w:szCs w:val="18"/>
                <w:lang w:val="es-MX"/>
              </w:rPr>
              <w:t>Numerador: Total facturas sin glosas en el mes                                                                  Denominador: total facturas radicadas en el mismo periodo</w:t>
            </w:r>
          </w:p>
        </w:tc>
      </w:tr>
      <w:tr w:rsidR="005629F8" w:rsidRPr="00F22B37" w14:paraId="431CC7E5" w14:textId="77777777" w:rsidTr="00C1360B">
        <w:trPr>
          <w:trHeight w:val="394"/>
          <w:jc w:val="center"/>
        </w:trPr>
        <w:tc>
          <w:tcPr>
            <w:tcW w:w="3684" w:type="dxa"/>
            <w:vAlign w:val="center"/>
          </w:tcPr>
          <w:p w14:paraId="0C0EC5C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5. Periodicidad de medición </w:t>
            </w:r>
          </w:p>
        </w:tc>
        <w:tc>
          <w:tcPr>
            <w:tcW w:w="6145" w:type="dxa"/>
          </w:tcPr>
          <w:p w14:paraId="2DC6EA71" w14:textId="77777777" w:rsidR="005629F8" w:rsidRPr="00F22B37" w:rsidRDefault="005629F8" w:rsidP="005629F8">
            <w:pPr>
              <w:rPr>
                <w:rFonts w:ascii="Arial" w:hAnsi="Arial" w:cs="Arial"/>
                <w:sz w:val="18"/>
                <w:szCs w:val="18"/>
              </w:rPr>
            </w:pPr>
            <w:r w:rsidRPr="00F22B37">
              <w:rPr>
                <w:rFonts w:ascii="Arial" w:hAnsi="Arial" w:cs="Arial"/>
                <w:sz w:val="18"/>
                <w:szCs w:val="18"/>
              </w:rPr>
              <w:t>trimestral</w:t>
            </w:r>
          </w:p>
        </w:tc>
      </w:tr>
    </w:tbl>
    <w:p w14:paraId="422D63AC" w14:textId="77777777" w:rsidR="005629F8" w:rsidRPr="00F22B37" w:rsidRDefault="005629F8" w:rsidP="005629F8">
      <w:pPr>
        <w:rPr>
          <w:rFonts w:ascii="Arial" w:hAnsi="Arial" w:cs="Arial"/>
          <w:sz w:val="18"/>
          <w:szCs w:val="18"/>
        </w:rPr>
        <w:sectPr w:rsidR="005629F8" w:rsidRPr="00F22B37" w:rsidSect="005629F8">
          <w:pgSz w:w="12240" w:h="15840" w:code="1"/>
          <w:pgMar w:top="709" w:right="1242" w:bottom="1060" w:left="1015" w:header="720" w:footer="459" w:gutter="0"/>
          <w:pgBorders w:offsetFrom="page">
            <w:top w:val="single" w:sz="4" w:space="14" w:color="auto"/>
            <w:left w:val="single" w:sz="4" w:space="24" w:color="auto"/>
            <w:bottom w:val="single" w:sz="4" w:space="31" w:color="auto"/>
            <w:right w:val="single" w:sz="4" w:space="24" w:color="auto"/>
          </w:pgBorders>
          <w:cols w:space="708"/>
          <w:titlePg/>
          <w:docGrid w:linePitch="360"/>
        </w:sectPr>
      </w:pPr>
    </w:p>
    <w:tbl>
      <w:tblPr>
        <w:tblW w:w="9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497"/>
        <w:gridCol w:w="5834"/>
      </w:tblGrid>
      <w:tr w:rsidR="005629F8" w:rsidRPr="00F22B37" w14:paraId="7976292F" w14:textId="77777777" w:rsidTr="00F22B37">
        <w:trPr>
          <w:trHeight w:val="85"/>
          <w:jc w:val="center"/>
        </w:trPr>
        <w:tc>
          <w:tcPr>
            <w:tcW w:w="9331" w:type="dxa"/>
            <w:gridSpan w:val="2"/>
          </w:tcPr>
          <w:p w14:paraId="6255A243" w14:textId="77777777" w:rsidR="005629F8" w:rsidRPr="00F22B37" w:rsidRDefault="005629F8" w:rsidP="005629F8">
            <w:pPr>
              <w:rPr>
                <w:rFonts w:ascii="Arial" w:hAnsi="Arial" w:cs="Arial"/>
                <w:sz w:val="18"/>
                <w:szCs w:val="18"/>
              </w:rPr>
            </w:pPr>
            <w:r w:rsidRPr="00F22B37">
              <w:rPr>
                <w:rFonts w:ascii="Arial" w:hAnsi="Arial" w:cs="Arial"/>
                <w:sz w:val="18"/>
                <w:szCs w:val="18"/>
              </w:rPr>
              <w:lastRenderedPageBreak/>
              <w:t xml:space="preserve">6. Progresividad de la medición </w:t>
            </w:r>
          </w:p>
          <w:p w14:paraId="0A3EC9F2" w14:textId="77777777" w:rsidR="005629F8" w:rsidRPr="00F22B37" w:rsidRDefault="005629F8" w:rsidP="005629F8">
            <w:pPr>
              <w:jc w:val="both"/>
              <w:rPr>
                <w:rFonts w:ascii="Arial" w:hAnsi="Arial" w:cs="Arial"/>
                <w:sz w:val="18"/>
                <w:szCs w:val="18"/>
              </w:rPr>
            </w:pPr>
            <w:r w:rsidRPr="00F22B37">
              <w:rPr>
                <w:rFonts w:ascii="Arial" w:hAnsi="Arial" w:cs="Arial"/>
                <w:sz w:val="18"/>
                <w:szCs w:val="18"/>
              </w:rPr>
              <w:t>La evaluación de la precisión en la facturación se aplicará de forma gradual para permitir que el equipo de facturación del prestador se alinee con el manual de glosas de la entidad:</w:t>
            </w:r>
          </w:p>
          <w:p w14:paraId="25D60815"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2:</w:t>
            </w:r>
            <w:r w:rsidRPr="00F22B37">
              <w:rPr>
                <w:rFonts w:ascii="Arial" w:hAnsi="Arial" w:cs="Arial"/>
                <w:sz w:val="18"/>
                <w:szCs w:val="18"/>
              </w:rPr>
              <w:t> Se considera un periodo de </w:t>
            </w:r>
            <w:r w:rsidRPr="00F22B37">
              <w:rPr>
                <w:rFonts w:ascii="Arial" w:hAnsi="Arial" w:cs="Arial"/>
                <w:b/>
                <w:bCs/>
                <w:sz w:val="18"/>
                <w:szCs w:val="18"/>
              </w:rPr>
              <w:t>ajuste técnico</w:t>
            </w:r>
            <w:r w:rsidRPr="00F22B37">
              <w:rPr>
                <w:rFonts w:ascii="Arial" w:hAnsi="Arial" w:cs="Arial"/>
                <w:sz w:val="18"/>
                <w:szCs w:val="18"/>
              </w:rPr>
              <w:t>. Se medirá el indicador sin impacto en la calificación de desempeño, con el fin de identificar las causas recurrentes de glosa (ej. falta de soportes, errores en RIPS o falta de autorización). El cumplimiento esperado es del </w:t>
            </w:r>
            <w:r w:rsidRPr="00F22B37">
              <w:rPr>
                <w:rFonts w:ascii="Arial" w:hAnsi="Arial" w:cs="Arial"/>
                <w:b/>
                <w:bCs/>
                <w:sz w:val="18"/>
                <w:szCs w:val="18"/>
              </w:rPr>
              <w:t>85%</w:t>
            </w:r>
            <w:r w:rsidRPr="00F22B37">
              <w:rPr>
                <w:rFonts w:ascii="Arial" w:hAnsi="Arial" w:cs="Arial"/>
                <w:sz w:val="18"/>
                <w:szCs w:val="18"/>
              </w:rPr>
              <w:t>.</w:t>
            </w:r>
          </w:p>
          <w:p w14:paraId="1F00C5D4"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3 (Fase de Estabilización):</w:t>
            </w:r>
            <w:r w:rsidRPr="00F22B37">
              <w:rPr>
                <w:rFonts w:ascii="Arial" w:hAnsi="Arial" w:cs="Arial"/>
                <w:sz w:val="18"/>
                <w:szCs w:val="18"/>
              </w:rPr>
              <w:t> El prestador deberá haber implementado acciones correctivas sobre las causas detectadas. Se exigirá un cumplimiento mínimo del </w:t>
            </w:r>
            <w:r w:rsidRPr="00F22B37">
              <w:rPr>
                <w:rFonts w:ascii="Arial" w:hAnsi="Arial" w:cs="Arial"/>
                <w:b/>
                <w:bCs/>
                <w:sz w:val="18"/>
                <w:szCs w:val="18"/>
              </w:rPr>
              <w:t>92% de precisión</w:t>
            </w:r>
            <w:r w:rsidRPr="00F22B37">
              <w:rPr>
                <w:rFonts w:ascii="Arial" w:hAnsi="Arial" w:cs="Arial"/>
                <w:sz w:val="18"/>
                <w:szCs w:val="18"/>
              </w:rPr>
              <w:t> (valor de glosa aceptada vs. valor radicado).</w:t>
            </w:r>
          </w:p>
          <w:p w14:paraId="7BB21254" w14:textId="77777777" w:rsidR="005629F8" w:rsidRPr="00F22B37" w:rsidRDefault="005629F8" w:rsidP="005629F8">
            <w:pPr>
              <w:jc w:val="both"/>
              <w:rPr>
                <w:rFonts w:ascii="Arial" w:hAnsi="Arial" w:cs="Arial"/>
                <w:sz w:val="18"/>
                <w:szCs w:val="18"/>
              </w:rPr>
            </w:pPr>
            <w:r w:rsidRPr="00F22B37">
              <w:rPr>
                <w:rFonts w:ascii="Arial" w:hAnsi="Arial" w:cs="Arial"/>
                <w:b/>
                <w:bCs/>
                <w:sz w:val="18"/>
                <w:szCs w:val="18"/>
              </w:rPr>
              <w:t>Mes 4 en adelante (Fase de Régimen Permanente):</w:t>
            </w:r>
            <w:r w:rsidRPr="00F22B37">
              <w:rPr>
                <w:rFonts w:ascii="Arial" w:hAnsi="Arial" w:cs="Arial"/>
                <w:sz w:val="18"/>
                <w:szCs w:val="18"/>
              </w:rPr>
              <w:t> Se exigirá un estándar de excelencia con un cumplimiento del </w:t>
            </w:r>
            <w:r w:rsidRPr="00F22B37">
              <w:rPr>
                <w:rFonts w:ascii="Arial" w:hAnsi="Arial" w:cs="Arial"/>
                <w:b/>
                <w:bCs/>
                <w:sz w:val="18"/>
                <w:szCs w:val="18"/>
              </w:rPr>
              <w:t>96% o superior</w:t>
            </w:r>
            <w:r w:rsidRPr="00F22B37">
              <w:rPr>
                <w:rFonts w:ascii="Arial" w:hAnsi="Arial" w:cs="Arial"/>
                <w:sz w:val="18"/>
                <w:szCs w:val="18"/>
              </w:rPr>
              <w:t>. Un resultado por debajo de este umbral se considerará una ineficiencia administrativa que afecta la gestión del riesgo financiero.</w:t>
            </w:r>
          </w:p>
        </w:tc>
      </w:tr>
      <w:tr w:rsidR="005629F8" w:rsidRPr="00F22B37" w14:paraId="0B65E5FB" w14:textId="77777777" w:rsidTr="00F22B37">
        <w:trPr>
          <w:trHeight w:val="333"/>
          <w:jc w:val="center"/>
        </w:trPr>
        <w:tc>
          <w:tcPr>
            <w:tcW w:w="3497" w:type="dxa"/>
          </w:tcPr>
          <w:p w14:paraId="4516D5E7"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7. Tipología </w:t>
            </w:r>
          </w:p>
        </w:tc>
        <w:tc>
          <w:tcPr>
            <w:tcW w:w="5834" w:type="dxa"/>
          </w:tcPr>
          <w:p w14:paraId="1818D311"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Gestión </w:t>
            </w:r>
          </w:p>
        </w:tc>
      </w:tr>
      <w:tr w:rsidR="005629F8" w:rsidRPr="00F22B37" w14:paraId="7D3F37FA" w14:textId="77777777" w:rsidTr="00F22B37">
        <w:trPr>
          <w:trHeight w:val="389"/>
          <w:jc w:val="center"/>
        </w:trPr>
        <w:tc>
          <w:tcPr>
            <w:tcW w:w="9331" w:type="dxa"/>
            <w:gridSpan w:val="2"/>
          </w:tcPr>
          <w:p w14:paraId="5F348781" w14:textId="77777777" w:rsidR="005629F8" w:rsidRPr="00F22B37" w:rsidRDefault="005629F8" w:rsidP="005629F8">
            <w:pPr>
              <w:rPr>
                <w:rFonts w:ascii="Arial" w:hAnsi="Arial" w:cs="Arial"/>
                <w:sz w:val="18"/>
                <w:szCs w:val="18"/>
              </w:rPr>
            </w:pPr>
            <w:r w:rsidRPr="00F22B37">
              <w:rPr>
                <w:rFonts w:ascii="Arial" w:hAnsi="Arial" w:cs="Arial"/>
                <w:sz w:val="18"/>
                <w:szCs w:val="18"/>
              </w:rPr>
              <w:t>8. Población sobre la cual se efectuará la medición N/A</w:t>
            </w:r>
          </w:p>
        </w:tc>
      </w:tr>
      <w:tr w:rsidR="005629F8" w:rsidRPr="00F22B37" w14:paraId="6101A765" w14:textId="77777777" w:rsidTr="00F22B37">
        <w:trPr>
          <w:trHeight w:val="297"/>
          <w:jc w:val="center"/>
        </w:trPr>
        <w:tc>
          <w:tcPr>
            <w:tcW w:w="3497" w:type="dxa"/>
          </w:tcPr>
          <w:p w14:paraId="7D536309"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9. Referente técnico del indicador </w:t>
            </w:r>
          </w:p>
        </w:tc>
        <w:tc>
          <w:tcPr>
            <w:tcW w:w="5834" w:type="dxa"/>
          </w:tcPr>
          <w:p w14:paraId="030B3BCC"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ley 1122 de 2007, Res. 2335/2023 (Minsalud) y la Res. 1886/202 Res. 2284 de 20234, </w:t>
            </w:r>
          </w:p>
        </w:tc>
      </w:tr>
      <w:tr w:rsidR="005629F8" w:rsidRPr="00F22B37" w14:paraId="1FFE02A7" w14:textId="77777777" w:rsidTr="00F22B37">
        <w:trPr>
          <w:trHeight w:val="1227"/>
          <w:jc w:val="center"/>
        </w:trPr>
        <w:tc>
          <w:tcPr>
            <w:tcW w:w="9331" w:type="dxa"/>
            <w:gridSpan w:val="2"/>
          </w:tcPr>
          <w:p w14:paraId="177FC6EE" w14:textId="77777777" w:rsidR="005629F8" w:rsidRPr="00F22B37" w:rsidRDefault="005629F8" w:rsidP="005629F8">
            <w:pPr>
              <w:rPr>
                <w:rFonts w:ascii="Arial" w:hAnsi="Arial" w:cs="Arial"/>
                <w:sz w:val="18"/>
                <w:szCs w:val="18"/>
              </w:rPr>
            </w:pPr>
            <w:r w:rsidRPr="00F22B37">
              <w:rPr>
                <w:noProof/>
                <w:sz w:val="18"/>
                <w:szCs w:val="18"/>
                <w:lang w:val="es-CO" w:eastAsia="es-CO"/>
              </w:rPr>
              <w:drawing>
                <wp:anchor distT="0" distB="0" distL="114300" distR="114300" simplePos="0" relativeHeight="251691008" behindDoc="0" locked="0" layoutInCell="1" allowOverlap="1" wp14:anchorId="3FAB658D" wp14:editId="2D639642">
                  <wp:simplePos x="0" y="0"/>
                  <wp:positionH relativeFrom="column">
                    <wp:posOffset>4569460</wp:posOffset>
                  </wp:positionH>
                  <wp:positionV relativeFrom="paragraph">
                    <wp:posOffset>9525</wp:posOffset>
                  </wp:positionV>
                  <wp:extent cx="752475" cy="790575"/>
                  <wp:effectExtent l="0" t="0" r="9525" b="9525"/>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37">
              <w:rPr>
                <w:rFonts w:ascii="Arial" w:hAnsi="Arial" w:cs="Arial"/>
                <w:sz w:val="18"/>
                <w:szCs w:val="18"/>
              </w:rPr>
              <w:t xml:space="preserve">10. Meta, umbral o rango esperado </w:t>
            </w:r>
          </w:p>
          <w:p w14:paraId="1BFF5EE5" w14:textId="77777777" w:rsidR="005629F8" w:rsidRPr="00F22B37" w:rsidRDefault="005629F8" w:rsidP="005629F8">
            <w:pPr>
              <w:rPr>
                <w:rFonts w:ascii="Arial" w:hAnsi="Arial" w:cs="Arial"/>
                <w:sz w:val="18"/>
                <w:szCs w:val="18"/>
              </w:rPr>
            </w:pPr>
          </w:p>
          <w:p w14:paraId="2EE84724" w14:textId="77777777" w:rsidR="005629F8" w:rsidRPr="00F22B37" w:rsidRDefault="005629F8" w:rsidP="005629F8">
            <w:pPr>
              <w:rPr>
                <w:rFonts w:ascii="Arial" w:hAnsi="Arial" w:cs="Arial"/>
                <w:sz w:val="18"/>
                <w:szCs w:val="18"/>
              </w:rPr>
            </w:pPr>
          </w:p>
        </w:tc>
      </w:tr>
      <w:tr w:rsidR="005629F8" w:rsidRPr="00F22B37" w14:paraId="5EA9A185" w14:textId="77777777" w:rsidTr="00F22B37">
        <w:trPr>
          <w:trHeight w:val="295"/>
          <w:jc w:val="center"/>
        </w:trPr>
        <w:tc>
          <w:tcPr>
            <w:tcW w:w="3497" w:type="dxa"/>
          </w:tcPr>
          <w:p w14:paraId="6EB87A96"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11. Peso porcentual del indicador entre todos los indicadores de calidad, gestión y resultado </w:t>
            </w:r>
          </w:p>
        </w:tc>
        <w:tc>
          <w:tcPr>
            <w:tcW w:w="5834" w:type="dxa"/>
          </w:tcPr>
          <w:p w14:paraId="3643B5FE" w14:textId="77777777" w:rsidR="005629F8" w:rsidRPr="00F22B37" w:rsidRDefault="005629F8" w:rsidP="005629F8">
            <w:pPr>
              <w:rPr>
                <w:rFonts w:ascii="Arial" w:hAnsi="Arial" w:cs="Arial"/>
                <w:sz w:val="18"/>
                <w:szCs w:val="18"/>
              </w:rPr>
            </w:pPr>
            <w:r w:rsidRPr="00F22B37">
              <w:rPr>
                <w:rFonts w:ascii="Arial" w:hAnsi="Arial" w:cs="Arial"/>
                <w:sz w:val="18"/>
                <w:szCs w:val="18"/>
              </w:rPr>
              <w:t xml:space="preserve">  7 % </w:t>
            </w:r>
          </w:p>
        </w:tc>
      </w:tr>
    </w:tbl>
    <w:p w14:paraId="2CA659C3" w14:textId="77777777" w:rsidR="005629F8" w:rsidRPr="00F22B37" w:rsidRDefault="005629F8" w:rsidP="005629F8">
      <w:pPr>
        <w:autoSpaceDE w:val="0"/>
        <w:autoSpaceDN w:val="0"/>
        <w:adjustRightInd w:val="0"/>
        <w:rPr>
          <w:rFonts w:ascii="Arial" w:hAnsi="Arial" w:cs="Arial"/>
          <w:b/>
          <w:sz w:val="18"/>
          <w:szCs w:val="18"/>
        </w:rPr>
      </w:pPr>
    </w:p>
    <w:p w14:paraId="04CE5DA4" w14:textId="77777777" w:rsidR="005629F8" w:rsidRPr="00F22B37" w:rsidRDefault="005629F8" w:rsidP="005629F8">
      <w:pPr>
        <w:jc w:val="both"/>
        <w:rPr>
          <w:rFonts w:ascii="Arial" w:hAnsi="Arial" w:cs="Arial"/>
          <w:color w:val="000000"/>
          <w:sz w:val="18"/>
          <w:szCs w:val="18"/>
        </w:rPr>
      </w:pPr>
      <w:r w:rsidRPr="00F22B37">
        <w:rPr>
          <w:rFonts w:ascii="Arial" w:hAnsi="Arial" w:cs="Arial"/>
          <w:b/>
          <w:color w:val="000000"/>
          <w:sz w:val="18"/>
          <w:szCs w:val="18"/>
        </w:rPr>
        <w:t>Parágrafo 1:</w:t>
      </w:r>
      <w:r w:rsidRPr="00F22B37">
        <w:rPr>
          <w:rFonts w:ascii="Arial" w:hAnsi="Arial" w:cs="Arial"/>
          <w:color w:val="000000"/>
          <w:sz w:val="18"/>
          <w:szCs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7BEB2136" w14:textId="77777777" w:rsidR="005629F8" w:rsidRPr="00F22B37" w:rsidRDefault="005629F8" w:rsidP="005629F8">
      <w:pPr>
        <w:jc w:val="both"/>
        <w:rPr>
          <w:rFonts w:ascii="Arial" w:hAnsi="Arial" w:cs="Arial"/>
          <w:color w:val="000000"/>
          <w:sz w:val="10"/>
          <w:szCs w:val="10"/>
        </w:rPr>
      </w:pPr>
    </w:p>
    <w:p w14:paraId="0665FD25" w14:textId="77777777" w:rsidR="005629F8" w:rsidRPr="00F22B37" w:rsidRDefault="005629F8" w:rsidP="005629F8">
      <w:pPr>
        <w:jc w:val="both"/>
        <w:rPr>
          <w:rFonts w:ascii="Arial" w:hAnsi="Arial" w:cs="Arial"/>
          <w:color w:val="000000"/>
          <w:sz w:val="18"/>
          <w:szCs w:val="18"/>
        </w:rPr>
      </w:pPr>
      <w:r w:rsidRPr="00F22B37">
        <w:rPr>
          <w:rFonts w:ascii="Arial" w:hAnsi="Arial" w:cs="Arial"/>
          <w:color w:val="000000"/>
          <w:sz w:val="18"/>
          <w:szCs w:val="18"/>
        </w:rPr>
        <w:t>El canal electrónico dispuesto para la notificación de novedades o el envío de la información necesaria para la revisión de los indicadores es: demag.upres@policia.gov.co.</w:t>
      </w:r>
    </w:p>
    <w:p w14:paraId="11AD36E8" w14:textId="77777777" w:rsidR="005629F8" w:rsidRPr="00F22B37" w:rsidRDefault="005629F8" w:rsidP="005629F8">
      <w:pPr>
        <w:jc w:val="both"/>
        <w:rPr>
          <w:rFonts w:ascii="Arial" w:hAnsi="Arial" w:cs="Arial"/>
          <w:color w:val="000000"/>
          <w:sz w:val="8"/>
          <w:szCs w:val="8"/>
        </w:rPr>
      </w:pPr>
    </w:p>
    <w:p w14:paraId="3D201A2E" w14:textId="77777777" w:rsidR="005629F8" w:rsidRPr="00F22B37" w:rsidRDefault="005629F8" w:rsidP="005629F8">
      <w:pPr>
        <w:jc w:val="both"/>
        <w:rPr>
          <w:rFonts w:ascii="Arial" w:hAnsi="Arial" w:cs="Arial"/>
          <w:color w:val="000000"/>
          <w:sz w:val="18"/>
          <w:szCs w:val="18"/>
        </w:rPr>
      </w:pPr>
      <w:r w:rsidRPr="00F22B37">
        <w:rPr>
          <w:rFonts w:ascii="Arial" w:hAnsi="Arial" w:cs="Arial"/>
          <w:b/>
          <w:color w:val="000000"/>
          <w:sz w:val="18"/>
          <w:szCs w:val="18"/>
        </w:rPr>
        <w:t>Parágrafo 2:</w:t>
      </w:r>
      <w:r w:rsidRPr="00F22B37">
        <w:rPr>
          <w:rFonts w:ascii="Arial" w:hAnsi="Arial" w:cs="Arial"/>
          <w:color w:val="000000"/>
          <w:sz w:val="18"/>
          <w:szCs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13991D85" w14:textId="77777777" w:rsidR="005629F8" w:rsidRPr="00F22B37" w:rsidRDefault="005629F8" w:rsidP="005629F8">
      <w:pPr>
        <w:autoSpaceDE w:val="0"/>
        <w:autoSpaceDN w:val="0"/>
        <w:adjustRightInd w:val="0"/>
        <w:rPr>
          <w:rFonts w:ascii="Arial" w:hAnsi="Arial" w:cs="Arial"/>
          <w:sz w:val="18"/>
          <w:szCs w:val="18"/>
        </w:rPr>
      </w:pPr>
      <w:r w:rsidRPr="00F22B37">
        <w:rPr>
          <w:rFonts w:ascii="Arial" w:hAnsi="Arial" w:cs="Arial"/>
          <w:sz w:val="18"/>
          <w:szCs w:val="18"/>
        </w:rPr>
        <w:t>El seguimiento de los anteriores indicadores durante la ejecución del contrato o acuerdo de voluntad, deberá contener como mínimo:</w:t>
      </w:r>
    </w:p>
    <w:p w14:paraId="740E43BE" w14:textId="77777777" w:rsidR="005629F8" w:rsidRPr="00F22B37" w:rsidRDefault="005629F8" w:rsidP="005629F8">
      <w:pPr>
        <w:autoSpaceDE w:val="0"/>
        <w:autoSpaceDN w:val="0"/>
        <w:adjustRightInd w:val="0"/>
        <w:rPr>
          <w:rFonts w:ascii="Arial" w:hAnsi="Arial" w:cs="Arial"/>
          <w:sz w:val="18"/>
          <w:szCs w:val="18"/>
        </w:rPr>
      </w:pPr>
      <w:r w:rsidRPr="00F22B37">
        <w:rPr>
          <w:rFonts w:ascii="Arial" w:hAnsi="Arial" w:cs="Arial"/>
          <w:sz w:val="18"/>
          <w:szCs w:val="18"/>
        </w:rPr>
        <w:t>1. Caracterización de la población.</w:t>
      </w:r>
    </w:p>
    <w:p w14:paraId="6249B45A" w14:textId="77777777" w:rsidR="005629F8" w:rsidRPr="00F22B37" w:rsidRDefault="005629F8" w:rsidP="005629F8">
      <w:pPr>
        <w:autoSpaceDE w:val="0"/>
        <w:autoSpaceDN w:val="0"/>
        <w:adjustRightInd w:val="0"/>
        <w:rPr>
          <w:rFonts w:ascii="Arial" w:hAnsi="Arial" w:cs="Arial"/>
          <w:sz w:val="18"/>
          <w:szCs w:val="18"/>
        </w:rPr>
      </w:pPr>
      <w:r w:rsidRPr="00F22B37">
        <w:rPr>
          <w:rFonts w:ascii="Arial" w:hAnsi="Arial" w:cs="Arial"/>
          <w:sz w:val="18"/>
          <w:szCs w:val="18"/>
        </w:rPr>
        <w:t>2. Resultado del indicador y porcentaje o nivel de cumplimiento.</w:t>
      </w:r>
    </w:p>
    <w:p w14:paraId="4098C2ED" w14:textId="77777777" w:rsidR="005629F8" w:rsidRPr="00F22B37" w:rsidRDefault="005629F8" w:rsidP="005629F8">
      <w:pPr>
        <w:autoSpaceDE w:val="0"/>
        <w:autoSpaceDN w:val="0"/>
        <w:adjustRightInd w:val="0"/>
        <w:rPr>
          <w:rFonts w:ascii="Arial" w:hAnsi="Arial" w:cs="Arial"/>
          <w:sz w:val="18"/>
          <w:szCs w:val="18"/>
        </w:rPr>
      </w:pPr>
      <w:r w:rsidRPr="00F22B37">
        <w:rPr>
          <w:rFonts w:ascii="Arial" w:hAnsi="Arial" w:cs="Arial"/>
          <w:sz w:val="18"/>
          <w:szCs w:val="18"/>
        </w:rPr>
        <w:t>3. Descripción de avances.</w:t>
      </w:r>
    </w:p>
    <w:p w14:paraId="3F7ADCF5" w14:textId="77777777" w:rsidR="005629F8" w:rsidRPr="00F22B37" w:rsidRDefault="005629F8" w:rsidP="005629F8">
      <w:pPr>
        <w:autoSpaceDE w:val="0"/>
        <w:autoSpaceDN w:val="0"/>
        <w:adjustRightInd w:val="0"/>
        <w:rPr>
          <w:rFonts w:ascii="Arial" w:hAnsi="Arial" w:cs="Arial"/>
          <w:sz w:val="18"/>
          <w:szCs w:val="18"/>
        </w:rPr>
      </w:pPr>
      <w:r w:rsidRPr="00F22B37">
        <w:rPr>
          <w:rFonts w:ascii="Arial" w:hAnsi="Arial" w:cs="Arial"/>
          <w:sz w:val="18"/>
          <w:szCs w:val="18"/>
        </w:rPr>
        <w:t>4. Fecha de corte.</w:t>
      </w:r>
    </w:p>
    <w:p w14:paraId="677B7B31" w14:textId="77777777" w:rsidR="005629F8" w:rsidRPr="00F22B37" w:rsidRDefault="005629F8" w:rsidP="005629F8">
      <w:pPr>
        <w:autoSpaceDE w:val="0"/>
        <w:autoSpaceDN w:val="0"/>
        <w:adjustRightInd w:val="0"/>
        <w:jc w:val="both"/>
        <w:rPr>
          <w:rFonts w:ascii="Arial" w:hAnsi="Arial" w:cs="Arial"/>
          <w:sz w:val="18"/>
          <w:szCs w:val="18"/>
        </w:rPr>
      </w:pPr>
      <w:r w:rsidRPr="00F22B37">
        <w:rPr>
          <w:rFonts w:ascii="Arial" w:hAnsi="Arial" w:cs="Arial"/>
          <w:sz w:val="18"/>
          <w:szCs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22E01CD6" w14:textId="77777777" w:rsidR="005334A5" w:rsidRDefault="005334A5" w:rsidP="005334A5">
      <w:pPr>
        <w:adjustRightInd w:val="0"/>
        <w:ind w:left="142"/>
        <w:jc w:val="both"/>
        <w:rPr>
          <w:rFonts w:ascii="Arial" w:eastAsia="Calibri" w:hAnsi="Arial" w:cs="Arial"/>
          <w:sz w:val="20"/>
          <w:szCs w:val="20"/>
        </w:rPr>
      </w:pPr>
    </w:p>
    <w:p w14:paraId="1DE1401F" w14:textId="20F69B2B" w:rsidR="005334A5" w:rsidRPr="0098595E" w:rsidRDefault="005334A5" w:rsidP="00F22B37">
      <w:pPr>
        <w:adjustRightInd w:val="0"/>
        <w:ind w:left="142"/>
        <w:jc w:val="both"/>
        <w:rPr>
          <w:rFonts w:ascii="Arial" w:eastAsia="Calibri" w:hAnsi="Arial" w:cs="Arial"/>
          <w:sz w:val="20"/>
          <w:szCs w:val="20"/>
        </w:rPr>
      </w:pPr>
      <w:r w:rsidRPr="0098595E">
        <w:rPr>
          <w:rFonts w:ascii="Arial" w:eastAsia="Calibri" w:hAnsi="Arial" w:cs="Arial"/>
          <w:sz w:val="20"/>
          <w:szCs w:val="20"/>
        </w:rPr>
        <w:t>El proponente:</w:t>
      </w:r>
    </w:p>
    <w:p w14:paraId="6565ACF7" w14:textId="77777777" w:rsidR="005334A5" w:rsidRPr="0098595E" w:rsidRDefault="005334A5" w:rsidP="005334A5">
      <w:pPr>
        <w:pStyle w:val="Sinespaciado1"/>
        <w:ind w:left="142"/>
        <w:rPr>
          <w:rFonts w:ascii="Arial" w:hAnsi="Arial" w:cs="Arial"/>
          <w:color w:val="000000"/>
          <w:sz w:val="20"/>
          <w:szCs w:val="20"/>
        </w:rPr>
      </w:pPr>
      <w:r w:rsidRPr="0098595E">
        <w:rPr>
          <w:rFonts w:ascii="Arial" w:hAnsi="Arial" w:cs="Arial"/>
          <w:color w:val="000000"/>
          <w:sz w:val="20"/>
          <w:szCs w:val="20"/>
        </w:rPr>
        <w:t>__________________________________</w:t>
      </w:r>
    </w:p>
    <w:p w14:paraId="08A9796B"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Firma del representante legal del proponente </w:t>
      </w:r>
    </w:p>
    <w:p w14:paraId="68A3B0BF"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Nombre o razón social del oferente: </w:t>
      </w:r>
      <w:sdt>
        <w:sdtPr>
          <w:rPr>
            <w:rFonts w:ascii="Arial" w:hAnsi="Arial" w:cs="Arial"/>
            <w:sz w:val="20"/>
            <w:szCs w:val="20"/>
          </w:rPr>
          <w:id w:val="-1817096098"/>
          <w:placeholder>
            <w:docPart w:val="E7A7D38E13A3490192B95F69F28A47A1"/>
          </w:placeholder>
          <w:showingPlcHdr/>
          <w:text/>
        </w:sdtPr>
        <w:sdtContent>
          <w:r w:rsidRPr="0098595E">
            <w:rPr>
              <w:rFonts w:ascii="Arial" w:hAnsi="Arial" w:cs="Arial"/>
              <w:color w:val="FF0000"/>
              <w:sz w:val="20"/>
              <w:szCs w:val="20"/>
            </w:rPr>
            <w:t>Diligenciar el nombre completo del proponente</w:t>
          </w:r>
        </w:sdtContent>
      </w:sdt>
    </w:p>
    <w:p w14:paraId="6AC07609"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Identificación (NIT </w:t>
      </w:r>
      <w:r w:rsidRPr="0098595E">
        <w:rPr>
          <w:rFonts w:ascii="Segoe UI Symbol" w:hAnsi="Segoe UI Symbol" w:cs="Segoe UI Symbol"/>
          <w:sz w:val="20"/>
          <w:szCs w:val="20"/>
        </w:rPr>
        <w:t>☐</w:t>
      </w:r>
      <w:r w:rsidRPr="0098595E">
        <w:rPr>
          <w:rFonts w:ascii="Arial" w:hAnsi="Arial" w:cs="Arial"/>
          <w:sz w:val="20"/>
          <w:szCs w:val="20"/>
        </w:rPr>
        <w:t xml:space="preserve"> C.C </w:t>
      </w:r>
      <w:r w:rsidRPr="0098595E">
        <w:rPr>
          <w:rFonts w:ascii="Segoe UI Symbol" w:hAnsi="Segoe UI Symbol" w:cs="Segoe UI Symbol"/>
          <w:sz w:val="20"/>
          <w:szCs w:val="20"/>
        </w:rPr>
        <w:t>☐</w:t>
      </w:r>
      <w:r w:rsidRPr="0098595E">
        <w:rPr>
          <w:rFonts w:ascii="Arial" w:hAnsi="Arial" w:cs="Arial"/>
          <w:sz w:val="20"/>
          <w:szCs w:val="20"/>
        </w:rPr>
        <w:t xml:space="preserve"> C.E </w:t>
      </w:r>
      <w:r w:rsidRPr="0098595E">
        <w:rPr>
          <w:rFonts w:ascii="Segoe UI Symbol" w:hAnsi="Segoe UI Symbol" w:cs="Segoe UI Symbol"/>
          <w:sz w:val="20"/>
          <w:szCs w:val="20"/>
        </w:rPr>
        <w:t>☐</w:t>
      </w:r>
      <w:r w:rsidRPr="0098595E">
        <w:rPr>
          <w:rFonts w:ascii="Arial" w:hAnsi="Arial" w:cs="Arial"/>
          <w:sz w:val="20"/>
          <w:szCs w:val="20"/>
        </w:rPr>
        <w:t xml:space="preserve">): </w:t>
      </w:r>
      <w:sdt>
        <w:sdtPr>
          <w:rPr>
            <w:rFonts w:ascii="Arial" w:hAnsi="Arial" w:cs="Arial"/>
            <w:sz w:val="20"/>
            <w:szCs w:val="20"/>
          </w:rPr>
          <w:id w:val="1851901868"/>
          <w:placeholder>
            <w:docPart w:val="9E79D21C0615450188B17C3616CAEF28"/>
          </w:placeholder>
          <w:showingPlcHdr/>
        </w:sdtPr>
        <w:sdtContent>
          <w:r w:rsidRPr="0098595E">
            <w:rPr>
              <w:rFonts w:ascii="Arial" w:hAnsi="Arial" w:cs="Arial"/>
              <w:color w:val="FF0000"/>
              <w:sz w:val="20"/>
              <w:szCs w:val="20"/>
            </w:rPr>
            <w:t>Diligenciar la identificación del proponente</w:t>
          </w:r>
        </w:sdtContent>
      </w:sdt>
    </w:p>
    <w:p w14:paraId="747D31A0"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Nombre Representante Legal: </w:t>
      </w:r>
      <w:sdt>
        <w:sdtPr>
          <w:rPr>
            <w:rFonts w:ascii="Arial" w:hAnsi="Arial" w:cs="Arial"/>
            <w:sz w:val="20"/>
            <w:szCs w:val="20"/>
          </w:rPr>
          <w:id w:val="2041862458"/>
          <w:placeholder>
            <w:docPart w:val="14A68A27342040F3B5E8B48323600CD4"/>
          </w:placeholder>
          <w:showingPlcHdr/>
          <w:text/>
        </w:sdtPr>
        <w:sdtContent>
          <w:r w:rsidRPr="0098595E">
            <w:rPr>
              <w:rFonts w:ascii="Arial" w:hAnsi="Arial" w:cs="Arial"/>
              <w:color w:val="FF0000"/>
              <w:sz w:val="20"/>
              <w:szCs w:val="20"/>
            </w:rPr>
            <w:t>Diligenciar el nombre completo del representante legal</w:t>
          </w:r>
        </w:sdtContent>
      </w:sdt>
    </w:p>
    <w:p w14:paraId="01E5B8B8"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Identificación (C.C </w:t>
      </w:r>
      <w:r w:rsidRPr="0098595E">
        <w:rPr>
          <w:rFonts w:ascii="Segoe UI Symbol" w:hAnsi="Segoe UI Symbol" w:cs="Segoe UI Symbol"/>
          <w:sz w:val="20"/>
          <w:szCs w:val="20"/>
        </w:rPr>
        <w:t>☐</w:t>
      </w:r>
      <w:r w:rsidRPr="0098595E">
        <w:rPr>
          <w:rFonts w:ascii="Arial" w:hAnsi="Arial" w:cs="Arial"/>
          <w:sz w:val="20"/>
          <w:szCs w:val="20"/>
        </w:rPr>
        <w:t xml:space="preserve"> C.E. </w:t>
      </w:r>
      <w:r w:rsidRPr="0098595E">
        <w:rPr>
          <w:rFonts w:ascii="Segoe UI Symbol" w:hAnsi="Segoe UI Symbol" w:cs="Segoe UI Symbol"/>
          <w:sz w:val="20"/>
          <w:szCs w:val="20"/>
        </w:rPr>
        <w:t>☐</w:t>
      </w:r>
      <w:r w:rsidRPr="0098595E">
        <w:rPr>
          <w:rFonts w:ascii="Arial" w:hAnsi="Arial" w:cs="Arial"/>
          <w:sz w:val="20"/>
          <w:szCs w:val="20"/>
        </w:rPr>
        <w:t xml:space="preserve">) </w:t>
      </w:r>
      <w:sdt>
        <w:sdtPr>
          <w:rPr>
            <w:rFonts w:ascii="Arial" w:hAnsi="Arial" w:cs="Arial"/>
            <w:sz w:val="20"/>
            <w:szCs w:val="20"/>
          </w:rPr>
          <w:id w:val="1706668134"/>
          <w:placeholder>
            <w:docPart w:val="80BC1625C60C4F90A0FACA19C0BAB48C"/>
          </w:placeholder>
          <w:showingPlcHdr/>
        </w:sdtPr>
        <w:sdtContent>
          <w:r w:rsidRPr="0098595E">
            <w:rPr>
              <w:rFonts w:ascii="Arial" w:hAnsi="Arial" w:cs="Arial"/>
              <w:color w:val="FF0000"/>
              <w:sz w:val="20"/>
              <w:szCs w:val="20"/>
            </w:rPr>
            <w:t>Diligenciar el documento de identificación del representante legal</w:t>
          </w:r>
        </w:sdtContent>
      </w:sdt>
    </w:p>
    <w:p w14:paraId="64EC2C67"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Dirección: </w:t>
      </w:r>
      <w:sdt>
        <w:sdtPr>
          <w:rPr>
            <w:rFonts w:ascii="Arial" w:hAnsi="Arial" w:cs="Arial"/>
            <w:sz w:val="20"/>
            <w:szCs w:val="20"/>
          </w:rPr>
          <w:id w:val="-1567955432"/>
          <w:placeholder>
            <w:docPart w:val="B7A103DD042B4B28AFBDC9F7E28C8D6F"/>
          </w:placeholder>
          <w:showingPlcHdr/>
        </w:sdtPr>
        <w:sdtContent>
          <w:r w:rsidRPr="0098595E">
            <w:rPr>
              <w:rFonts w:ascii="Arial" w:hAnsi="Arial" w:cs="Arial"/>
              <w:color w:val="FF0000"/>
              <w:sz w:val="20"/>
              <w:szCs w:val="20"/>
            </w:rPr>
            <w:t>Diligenciar la dirección del proveedor</w:t>
          </w:r>
        </w:sdtContent>
      </w:sdt>
    </w:p>
    <w:p w14:paraId="53706926" w14:textId="77777777" w:rsidR="005334A5" w:rsidRPr="0098595E" w:rsidRDefault="005334A5" w:rsidP="005334A5">
      <w:pPr>
        <w:ind w:left="142"/>
        <w:rPr>
          <w:rFonts w:ascii="Arial" w:hAnsi="Arial" w:cs="Arial"/>
          <w:sz w:val="20"/>
          <w:szCs w:val="20"/>
        </w:rPr>
      </w:pPr>
      <w:r w:rsidRPr="0098595E">
        <w:rPr>
          <w:rFonts w:ascii="Arial" w:hAnsi="Arial" w:cs="Arial"/>
          <w:sz w:val="20"/>
          <w:szCs w:val="20"/>
        </w:rPr>
        <w:t xml:space="preserve">Teléfono: </w:t>
      </w:r>
      <w:sdt>
        <w:sdtPr>
          <w:rPr>
            <w:rFonts w:ascii="Arial" w:hAnsi="Arial" w:cs="Arial"/>
            <w:sz w:val="20"/>
            <w:szCs w:val="20"/>
          </w:rPr>
          <w:id w:val="-1811010191"/>
          <w:placeholder>
            <w:docPart w:val="5AE80602CBD14975A25B1C136B49DC01"/>
          </w:placeholder>
          <w:showingPlcHdr/>
        </w:sdtPr>
        <w:sdtContent>
          <w:r w:rsidRPr="0098595E">
            <w:rPr>
              <w:rFonts w:ascii="Arial" w:hAnsi="Arial" w:cs="Arial"/>
              <w:color w:val="FF0000"/>
              <w:sz w:val="20"/>
              <w:szCs w:val="20"/>
            </w:rPr>
            <w:t>Diligenciar teléfonos de contacto del proveedor</w:t>
          </w:r>
        </w:sdtContent>
      </w:sdt>
    </w:p>
    <w:p w14:paraId="5D520BB4" w14:textId="6C9163AE" w:rsidR="005334A5" w:rsidRPr="00F22B37" w:rsidRDefault="005334A5" w:rsidP="00F22B37">
      <w:pPr>
        <w:ind w:left="142"/>
        <w:rPr>
          <w:rFonts w:ascii="Arial" w:hAnsi="Arial" w:cs="Arial"/>
          <w:sz w:val="20"/>
          <w:szCs w:val="20"/>
        </w:rPr>
      </w:pPr>
      <w:r w:rsidRPr="0098595E">
        <w:rPr>
          <w:rFonts w:ascii="Arial" w:hAnsi="Arial" w:cs="Arial"/>
          <w:sz w:val="20"/>
          <w:szCs w:val="20"/>
        </w:rPr>
        <w:t xml:space="preserve">Email: </w:t>
      </w:r>
      <w:sdt>
        <w:sdtPr>
          <w:rPr>
            <w:rFonts w:ascii="Arial" w:hAnsi="Arial" w:cs="Arial"/>
            <w:sz w:val="20"/>
            <w:szCs w:val="20"/>
          </w:rPr>
          <w:id w:val="-1713946815"/>
          <w:placeholder>
            <w:docPart w:val="4638C19C54864A76A269C524FB16C33D"/>
          </w:placeholder>
          <w:showingPlcHdr/>
        </w:sdtPr>
        <w:sdtContent>
          <w:r w:rsidRPr="0098595E">
            <w:rPr>
              <w:rStyle w:val="Textodelmarcadordeposicin"/>
              <w:rFonts w:ascii="Arial" w:hAnsi="Arial" w:cs="Arial"/>
              <w:color w:val="FF0000"/>
              <w:sz w:val="20"/>
              <w:szCs w:val="20"/>
              <w:u w:val="single"/>
            </w:rPr>
            <w:t>Diligenciar correo electrónico de notificaciones</w:t>
          </w:r>
        </w:sdtContent>
      </w:sdt>
    </w:p>
    <w:p w14:paraId="71CDA233" w14:textId="4A7AF5ED" w:rsidR="005334A5" w:rsidRPr="00886FC0" w:rsidRDefault="005334A5" w:rsidP="005334A5">
      <w:pPr>
        <w:pStyle w:val="Sinespaciado1"/>
        <w:jc w:val="center"/>
        <w:rPr>
          <w:rFonts w:ascii="Arial" w:hAnsi="Arial" w:cs="Arial"/>
          <w:b/>
          <w:sz w:val="20"/>
          <w:szCs w:val="20"/>
        </w:rPr>
      </w:pPr>
      <w:r w:rsidRPr="00886FC0">
        <w:rPr>
          <w:rFonts w:ascii="Arial" w:hAnsi="Arial" w:cs="Arial"/>
          <w:b/>
          <w:sz w:val="20"/>
          <w:szCs w:val="20"/>
        </w:rPr>
        <w:lastRenderedPageBreak/>
        <w:t>FORMULARIO No. 1</w:t>
      </w:r>
      <w:r w:rsidR="0025546C">
        <w:rPr>
          <w:rFonts w:ascii="Arial" w:hAnsi="Arial" w:cs="Arial"/>
          <w:b/>
          <w:sz w:val="20"/>
          <w:szCs w:val="20"/>
        </w:rPr>
        <w:t>8</w:t>
      </w:r>
    </w:p>
    <w:p w14:paraId="78D46EB1" w14:textId="6373DF42" w:rsidR="005334A5" w:rsidRDefault="005334A5" w:rsidP="005334A5">
      <w:pPr>
        <w:pStyle w:val="NormalWeb"/>
        <w:shd w:val="clear" w:color="auto" w:fill="FFFFFF"/>
        <w:spacing w:before="0" w:after="0"/>
        <w:jc w:val="center"/>
        <w:rPr>
          <w:rFonts w:ascii="Arial" w:hAnsi="Arial" w:cs="Arial"/>
          <w:b/>
          <w:sz w:val="20"/>
        </w:rPr>
      </w:pPr>
      <w:r w:rsidRPr="00886FC0">
        <w:rPr>
          <w:rFonts w:ascii="Arial" w:hAnsi="Arial" w:cs="Arial"/>
          <w:b/>
          <w:sz w:val="20"/>
        </w:rPr>
        <w:t xml:space="preserve"> FORMATO </w:t>
      </w:r>
      <w:r>
        <w:rPr>
          <w:rFonts w:ascii="Arial" w:hAnsi="Arial" w:cs="Arial"/>
          <w:b/>
          <w:sz w:val="20"/>
        </w:rPr>
        <w:t xml:space="preserve">VISITA TECNICA </w:t>
      </w:r>
    </w:p>
    <w:p w14:paraId="7C6FB03E" w14:textId="26AA49B0" w:rsidR="005334A5" w:rsidRDefault="00872BD9" w:rsidP="005334A5">
      <w:pPr>
        <w:tabs>
          <w:tab w:val="left" w:pos="240"/>
        </w:tabs>
        <w:jc w:val="both"/>
        <w:rPr>
          <w:rFonts w:ascii="Arial" w:hAnsi="Arial" w:cs="Arial"/>
          <w:sz w:val="20"/>
          <w:szCs w:val="20"/>
        </w:rPr>
      </w:pPr>
      <w:r w:rsidRPr="00426171">
        <w:rPr>
          <w:rFonts w:ascii="Arial" w:hAnsi="Arial" w:cs="Arial"/>
          <w:sz w:val="19"/>
          <w:szCs w:val="19"/>
        </w:rPr>
        <w:t>La Unidad Prestadora de Salud cesar por medio del comité técnico evaluador designado para este proceso cuyo objeto es la  “</w:t>
      </w:r>
      <w:sdt>
        <w:sdtPr>
          <w:rPr>
            <w:rFonts w:ascii="Arial" w:hAnsi="Arial" w:cs="Arial"/>
            <w:b/>
            <w:sz w:val="20"/>
            <w:szCs w:val="20"/>
          </w:rPr>
          <w:id w:val="-1903356045"/>
          <w:placeholder>
            <w:docPart w:val="4D73E52006634FFF87CC1F1DDCBD71F4"/>
          </w:placeholder>
          <w15:color w:val="800000"/>
          <w:text/>
        </w:sdtPr>
        <w:sdtContent>
          <w:r>
            <w:rPr>
              <w:rFonts w:ascii="Arial" w:hAnsi="Arial" w:cs="Arial"/>
              <w:b/>
              <w:sz w:val="20"/>
              <w:szCs w:val="20"/>
            </w:rPr>
            <w:t>PRESTACIÓN DE SERVICIOS DE SALUD ESPECIALIZADOS EN CARDIOLOGIA ADULTO, PEDIATRICA, CARDIOLOGIA ELECTROFISIOLOGICA, CIRUJANO VASCULAR, CIRUJANO CARDIOVASCULAR, REHABILITACION CARDIACA, PROCEDIMIENTOS DE CARDIOLOGIA NO INVASIVA E INVASIVA POR CONSULTA EXTERNA Y EVENTOS PROGRAMADOS, URGENCIAS,  MEDICAMENTOS INTRAHOSPITALARIOS E INSUMOS,  APOYO DIAGNÓSTICO Y COMPLEMENTARIO PARA EL TRATAMIENTO DE ENFERMEDADES RELACIONADAS CON ESTA ESPECIALIDAD, SEGÚN PROTOCOLOS ESTABLECIDOS EN EL ACUERDO No. 093 DEL 08 DE OCTUBRE DE 2025 POR EL CUAL SE ESTABLECE EL PLAN DE SERVICIOS DE SANIDAD MILITAR Y POLICIAL, ORDENADOS POR FALLOS DE TUTELA, DESACATOS O ACCIONES JUDICIALES, PARA LOS USUARIOS DEL SUBSISTEMA DE SALUD DE LA POLICÍA NACIONAL EN LA UNIDAD PRESTADORA DE SALUD CESAR DE LA REGIONAL DE ASEGURAMIENTO EN SALUD No.8.</w:t>
          </w:r>
        </w:sdtContent>
      </w:sdt>
      <w:r w:rsidRPr="00426171">
        <w:rPr>
          <w:rFonts w:ascii="Arial" w:hAnsi="Arial" w:cs="Arial"/>
          <w:b/>
          <w:sz w:val="19"/>
          <w:szCs w:val="19"/>
        </w:rPr>
        <w:t>”</w:t>
      </w:r>
      <w:r w:rsidRPr="00426171">
        <w:rPr>
          <w:rFonts w:ascii="Arial" w:hAnsi="Arial" w:cs="Arial"/>
          <w:sz w:val="19"/>
          <w:szCs w:val="19"/>
        </w:rPr>
        <w:t xml:space="preserve"> Realizara visita de campo al oferente, en el plazo de evaluación de la propuesta, para adelantar la verificación de las condiciones establecidas</w:t>
      </w:r>
      <w:r w:rsidRPr="00BD27E3">
        <w:rPr>
          <w:rFonts w:ascii="Arial" w:hAnsi="Arial" w:cs="Arial"/>
          <w:sz w:val="20"/>
          <w:szCs w:val="20"/>
        </w:rPr>
        <w:t>.</w:t>
      </w:r>
    </w:p>
    <w:p w14:paraId="2E0C6D18" w14:textId="77777777" w:rsidR="00872BD9" w:rsidRDefault="00872BD9" w:rsidP="005334A5">
      <w:pPr>
        <w:tabs>
          <w:tab w:val="left" w:pos="240"/>
        </w:tabs>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906"/>
        <w:gridCol w:w="4559"/>
        <w:gridCol w:w="2426"/>
        <w:gridCol w:w="1147"/>
        <w:gridCol w:w="620"/>
      </w:tblGrid>
      <w:tr w:rsidR="005629F8" w:rsidRPr="002204D0" w14:paraId="4A9837D7" w14:textId="77777777" w:rsidTr="000A062A">
        <w:trPr>
          <w:trHeight w:val="300"/>
        </w:trPr>
        <w:tc>
          <w:tcPr>
            <w:tcW w:w="469"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B0A92C"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ITEM</w:t>
            </w:r>
          </w:p>
        </w:tc>
        <w:tc>
          <w:tcPr>
            <w:tcW w:w="236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656B423"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CRITERIO TECNICO</w:t>
            </w:r>
          </w:p>
        </w:tc>
        <w:tc>
          <w:tcPr>
            <w:tcW w:w="1256"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494A34"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EVIDENCIA/OBSERVACIÓN</w:t>
            </w:r>
          </w:p>
        </w:tc>
        <w:tc>
          <w:tcPr>
            <w:tcW w:w="915"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1B07C2A"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CUMPLE</w:t>
            </w:r>
          </w:p>
        </w:tc>
      </w:tr>
      <w:tr w:rsidR="005629F8" w:rsidRPr="002204D0" w14:paraId="4FDF9175" w14:textId="77777777" w:rsidTr="000A062A">
        <w:trPr>
          <w:trHeight w:val="300"/>
        </w:trPr>
        <w:tc>
          <w:tcPr>
            <w:tcW w:w="469" w:type="pct"/>
            <w:vMerge/>
            <w:tcBorders>
              <w:top w:val="single" w:sz="4" w:space="0" w:color="auto"/>
              <w:left w:val="single" w:sz="4" w:space="0" w:color="auto"/>
              <w:bottom w:val="single" w:sz="4" w:space="0" w:color="auto"/>
              <w:right w:val="single" w:sz="4" w:space="0" w:color="auto"/>
            </w:tcBorders>
            <w:vAlign w:val="center"/>
            <w:hideMark/>
          </w:tcPr>
          <w:p w14:paraId="4CA3121D" w14:textId="77777777" w:rsidR="005629F8" w:rsidRPr="002204D0" w:rsidRDefault="005629F8" w:rsidP="00C1360B">
            <w:pPr>
              <w:rPr>
                <w:rFonts w:ascii="Calibri" w:hAnsi="Calibri" w:cs="Calibri"/>
                <w:b/>
                <w:bCs/>
                <w:sz w:val="16"/>
                <w:szCs w:val="16"/>
                <w:lang w:eastAsia="es-CO"/>
              </w:rPr>
            </w:pPr>
          </w:p>
        </w:tc>
        <w:tc>
          <w:tcPr>
            <w:tcW w:w="2360" w:type="pct"/>
            <w:vMerge/>
            <w:tcBorders>
              <w:top w:val="single" w:sz="4" w:space="0" w:color="auto"/>
              <w:left w:val="single" w:sz="4" w:space="0" w:color="auto"/>
              <w:bottom w:val="single" w:sz="4" w:space="0" w:color="auto"/>
              <w:right w:val="single" w:sz="4" w:space="0" w:color="auto"/>
            </w:tcBorders>
            <w:vAlign w:val="center"/>
            <w:hideMark/>
          </w:tcPr>
          <w:p w14:paraId="26FAC8AA" w14:textId="77777777" w:rsidR="005629F8" w:rsidRPr="002204D0" w:rsidRDefault="005629F8" w:rsidP="00C1360B">
            <w:pPr>
              <w:rPr>
                <w:rFonts w:ascii="Calibri" w:hAnsi="Calibri" w:cs="Calibri"/>
                <w:b/>
                <w:bCs/>
                <w:sz w:val="16"/>
                <w:szCs w:val="16"/>
                <w:lang w:eastAsia="es-CO"/>
              </w:rPr>
            </w:pPr>
          </w:p>
        </w:tc>
        <w:tc>
          <w:tcPr>
            <w:tcW w:w="1256" w:type="pct"/>
            <w:vMerge/>
            <w:tcBorders>
              <w:top w:val="single" w:sz="4" w:space="0" w:color="auto"/>
              <w:left w:val="single" w:sz="4" w:space="0" w:color="auto"/>
              <w:bottom w:val="single" w:sz="4" w:space="0" w:color="auto"/>
              <w:right w:val="single" w:sz="4" w:space="0" w:color="auto"/>
            </w:tcBorders>
            <w:vAlign w:val="center"/>
            <w:hideMark/>
          </w:tcPr>
          <w:p w14:paraId="7DF0EB55" w14:textId="77777777" w:rsidR="005629F8" w:rsidRPr="002204D0" w:rsidRDefault="005629F8" w:rsidP="00C1360B">
            <w:pPr>
              <w:rPr>
                <w:rFonts w:ascii="Calibri" w:hAnsi="Calibri" w:cs="Calibri"/>
                <w:b/>
                <w:bCs/>
                <w:sz w:val="16"/>
                <w:szCs w:val="16"/>
                <w:lang w:eastAsia="es-CO"/>
              </w:rPr>
            </w:pPr>
          </w:p>
        </w:tc>
        <w:tc>
          <w:tcPr>
            <w:tcW w:w="594" w:type="pct"/>
            <w:tcBorders>
              <w:top w:val="nil"/>
              <w:left w:val="nil"/>
              <w:bottom w:val="single" w:sz="4" w:space="0" w:color="auto"/>
              <w:right w:val="single" w:sz="4" w:space="0" w:color="auto"/>
            </w:tcBorders>
            <w:shd w:val="clear" w:color="000000" w:fill="D9D9D9"/>
            <w:noWrap/>
            <w:vAlign w:val="center"/>
            <w:hideMark/>
          </w:tcPr>
          <w:p w14:paraId="1E812A52"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SI</w:t>
            </w:r>
          </w:p>
        </w:tc>
        <w:tc>
          <w:tcPr>
            <w:tcW w:w="321" w:type="pct"/>
            <w:tcBorders>
              <w:top w:val="nil"/>
              <w:left w:val="nil"/>
              <w:bottom w:val="single" w:sz="4" w:space="0" w:color="auto"/>
              <w:right w:val="single" w:sz="4" w:space="0" w:color="auto"/>
            </w:tcBorders>
            <w:shd w:val="clear" w:color="000000" w:fill="D9D9D9"/>
            <w:noWrap/>
            <w:vAlign w:val="center"/>
            <w:hideMark/>
          </w:tcPr>
          <w:p w14:paraId="5C414ACD"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NO</w:t>
            </w:r>
          </w:p>
        </w:tc>
      </w:tr>
      <w:tr w:rsidR="005629F8" w:rsidRPr="002204D0" w14:paraId="6DD4D727" w14:textId="77777777" w:rsidTr="00C1360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EDC206D"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DISTINTIVO DE HABILITACIÓN DE SERVICIOS:</w:t>
            </w:r>
          </w:p>
        </w:tc>
      </w:tr>
      <w:tr w:rsidR="005629F8" w:rsidRPr="002204D0" w14:paraId="62C2E9C2"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hideMark/>
          </w:tcPr>
          <w:p w14:paraId="194EE00B"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1</w:t>
            </w:r>
          </w:p>
        </w:tc>
        <w:tc>
          <w:tcPr>
            <w:tcW w:w="2360" w:type="pct"/>
            <w:tcBorders>
              <w:top w:val="nil"/>
              <w:left w:val="single" w:sz="4" w:space="0" w:color="auto"/>
              <w:bottom w:val="single" w:sz="4" w:space="0" w:color="auto"/>
              <w:right w:val="single" w:sz="4" w:space="0" w:color="auto"/>
            </w:tcBorders>
            <w:vAlign w:val="center"/>
            <w:hideMark/>
          </w:tcPr>
          <w:p w14:paraId="01F5B6A1" w14:textId="77777777" w:rsidR="005629F8" w:rsidRPr="002204D0" w:rsidRDefault="005629F8" w:rsidP="00C1360B">
            <w:pPr>
              <w:rPr>
                <w:rFonts w:ascii="Arial" w:hAnsi="Arial" w:cs="Arial"/>
                <w:b/>
                <w:bCs/>
                <w:sz w:val="20"/>
                <w:szCs w:val="20"/>
                <w:lang w:eastAsia="es-CO"/>
              </w:rPr>
            </w:pPr>
            <w:r w:rsidRPr="00573CDF">
              <w:rPr>
                <w:rFonts w:ascii="Arial" w:eastAsia="MS Mincho" w:hAnsi="Arial" w:cs="Arial"/>
                <w:color w:val="000000"/>
                <w:sz w:val="16"/>
                <w:szCs w:val="16"/>
              </w:rPr>
              <w:t>CUIDADO INTERMEDIO ADULTOS</w:t>
            </w:r>
          </w:p>
        </w:tc>
        <w:tc>
          <w:tcPr>
            <w:tcW w:w="1256" w:type="pct"/>
            <w:tcBorders>
              <w:top w:val="nil"/>
              <w:left w:val="nil"/>
              <w:bottom w:val="single" w:sz="4" w:space="0" w:color="auto"/>
              <w:right w:val="single" w:sz="4" w:space="0" w:color="auto"/>
            </w:tcBorders>
            <w:noWrap/>
            <w:vAlign w:val="bottom"/>
            <w:hideMark/>
          </w:tcPr>
          <w:p w14:paraId="4A6BED8B"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2984CA09"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66479242"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28C5CB84"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6A8E9403"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w:t>
            </w:r>
          </w:p>
        </w:tc>
        <w:tc>
          <w:tcPr>
            <w:tcW w:w="2360" w:type="pct"/>
            <w:tcBorders>
              <w:top w:val="nil"/>
              <w:left w:val="single" w:sz="4" w:space="0" w:color="auto"/>
              <w:bottom w:val="single" w:sz="4" w:space="0" w:color="auto"/>
              <w:right w:val="single" w:sz="4" w:space="0" w:color="auto"/>
            </w:tcBorders>
            <w:vAlign w:val="center"/>
          </w:tcPr>
          <w:p w14:paraId="7AD11D70"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CUIDADO INTENSIVO ADULTOS</w:t>
            </w:r>
          </w:p>
        </w:tc>
        <w:tc>
          <w:tcPr>
            <w:tcW w:w="1256" w:type="pct"/>
            <w:tcBorders>
              <w:top w:val="nil"/>
              <w:left w:val="nil"/>
              <w:bottom w:val="single" w:sz="4" w:space="0" w:color="auto"/>
              <w:right w:val="single" w:sz="4" w:space="0" w:color="auto"/>
            </w:tcBorders>
            <w:noWrap/>
            <w:vAlign w:val="bottom"/>
          </w:tcPr>
          <w:p w14:paraId="43635689"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4FBA18E"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5471B1FB" w14:textId="77777777" w:rsidR="005629F8" w:rsidRPr="002204D0" w:rsidRDefault="005629F8" w:rsidP="00C1360B">
            <w:pPr>
              <w:jc w:val="center"/>
              <w:rPr>
                <w:rFonts w:ascii="Calibri" w:hAnsi="Calibri" w:cs="Calibri"/>
                <w:sz w:val="16"/>
                <w:szCs w:val="16"/>
                <w:lang w:eastAsia="es-CO"/>
              </w:rPr>
            </w:pPr>
          </w:p>
        </w:tc>
      </w:tr>
      <w:tr w:rsidR="005629F8" w:rsidRPr="002204D0" w14:paraId="09A11C48"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471D5EEB"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w:t>
            </w:r>
          </w:p>
        </w:tc>
        <w:tc>
          <w:tcPr>
            <w:tcW w:w="2360" w:type="pct"/>
            <w:tcBorders>
              <w:top w:val="nil"/>
              <w:left w:val="single" w:sz="4" w:space="0" w:color="auto"/>
              <w:bottom w:val="single" w:sz="4" w:space="0" w:color="auto"/>
              <w:right w:val="single" w:sz="4" w:space="0" w:color="auto"/>
            </w:tcBorders>
            <w:vAlign w:val="center"/>
          </w:tcPr>
          <w:p w14:paraId="4CCF40A7"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HOSPITALIZACIÓN ADULTOS</w:t>
            </w:r>
          </w:p>
        </w:tc>
        <w:tc>
          <w:tcPr>
            <w:tcW w:w="1256" w:type="pct"/>
            <w:tcBorders>
              <w:top w:val="nil"/>
              <w:left w:val="nil"/>
              <w:bottom w:val="single" w:sz="4" w:space="0" w:color="auto"/>
              <w:right w:val="single" w:sz="4" w:space="0" w:color="auto"/>
            </w:tcBorders>
            <w:noWrap/>
            <w:vAlign w:val="bottom"/>
          </w:tcPr>
          <w:p w14:paraId="45F013FE"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263BE27F"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626CF934" w14:textId="77777777" w:rsidR="005629F8" w:rsidRPr="002204D0" w:rsidRDefault="005629F8" w:rsidP="00C1360B">
            <w:pPr>
              <w:jc w:val="center"/>
              <w:rPr>
                <w:rFonts w:ascii="Calibri" w:hAnsi="Calibri" w:cs="Calibri"/>
                <w:sz w:val="16"/>
                <w:szCs w:val="16"/>
                <w:lang w:eastAsia="es-CO"/>
              </w:rPr>
            </w:pPr>
          </w:p>
        </w:tc>
      </w:tr>
      <w:tr w:rsidR="005629F8" w:rsidRPr="002204D0" w14:paraId="3C5F00C2"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04C6A836"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4</w:t>
            </w:r>
          </w:p>
        </w:tc>
        <w:tc>
          <w:tcPr>
            <w:tcW w:w="2360" w:type="pct"/>
            <w:tcBorders>
              <w:top w:val="nil"/>
              <w:left w:val="single" w:sz="4" w:space="0" w:color="auto"/>
              <w:bottom w:val="single" w:sz="4" w:space="0" w:color="auto"/>
              <w:right w:val="single" w:sz="4" w:space="0" w:color="auto"/>
            </w:tcBorders>
            <w:vAlign w:val="center"/>
          </w:tcPr>
          <w:p w14:paraId="542FDFFB"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CARDIOLOGÍA</w:t>
            </w:r>
            <w:r>
              <w:rPr>
                <w:rFonts w:ascii="Arial" w:eastAsia="MS Mincho" w:hAnsi="Arial" w:cs="Arial"/>
                <w:color w:val="000000"/>
                <w:sz w:val="16"/>
                <w:szCs w:val="16"/>
              </w:rPr>
              <w:t xml:space="preserve"> ADULTO</w:t>
            </w:r>
          </w:p>
        </w:tc>
        <w:tc>
          <w:tcPr>
            <w:tcW w:w="1256" w:type="pct"/>
            <w:tcBorders>
              <w:top w:val="nil"/>
              <w:left w:val="nil"/>
              <w:bottom w:val="single" w:sz="4" w:space="0" w:color="auto"/>
              <w:right w:val="single" w:sz="4" w:space="0" w:color="auto"/>
            </w:tcBorders>
            <w:noWrap/>
            <w:vAlign w:val="bottom"/>
          </w:tcPr>
          <w:p w14:paraId="4BB07B25"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4C7127E9"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2C14FDF2" w14:textId="77777777" w:rsidR="005629F8" w:rsidRPr="002204D0" w:rsidRDefault="005629F8" w:rsidP="00C1360B">
            <w:pPr>
              <w:jc w:val="center"/>
              <w:rPr>
                <w:rFonts w:ascii="Calibri" w:hAnsi="Calibri" w:cs="Calibri"/>
                <w:sz w:val="16"/>
                <w:szCs w:val="16"/>
                <w:lang w:eastAsia="es-CO"/>
              </w:rPr>
            </w:pPr>
          </w:p>
        </w:tc>
      </w:tr>
      <w:tr w:rsidR="005629F8" w:rsidRPr="002204D0" w14:paraId="1E6074BD"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23ACF622"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5</w:t>
            </w:r>
          </w:p>
        </w:tc>
        <w:tc>
          <w:tcPr>
            <w:tcW w:w="2360" w:type="pct"/>
            <w:tcBorders>
              <w:top w:val="nil"/>
              <w:left w:val="single" w:sz="4" w:space="0" w:color="auto"/>
              <w:bottom w:val="single" w:sz="4" w:space="0" w:color="auto"/>
              <w:right w:val="single" w:sz="4" w:space="0" w:color="auto"/>
            </w:tcBorders>
            <w:vAlign w:val="center"/>
          </w:tcPr>
          <w:p w14:paraId="3D6B4028"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CARDIOLOGÍA PEDIÁTRICA</w:t>
            </w:r>
          </w:p>
        </w:tc>
        <w:tc>
          <w:tcPr>
            <w:tcW w:w="1256" w:type="pct"/>
            <w:tcBorders>
              <w:top w:val="nil"/>
              <w:left w:val="nil"/>
              <w:bottom w:val="single" w:sz="4" w:space="0" w:color="auto"/>
              <w:right w:val="single" w:sz="4" w:space="0" w:color="auto"/>
            </w:tcBorders>
            <w:noWrap/>
            <w:vAlign w:val="bottom"/>
          </w:tcPr>
          <w:p w14:paraId="56891526"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63FD2BBE"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0284092B" w14:textId="77777777" w:rsidR="005629F8" w:rsidRPr="002204D0" w:rsidRDefault="005629F8" w:rsidP="00C1360B">
            <w:pPr>
              <w:jc w:val="center"/>
              <w:rPr>
                <w:rFonts w:ascii="Calibri" w:hAnsi="Calibri" w:cs="Calibri"/>
                <w:sz w:val="16"/>
                <w:szCs w:val="16"/>
                <w:lang w:eastAsia="es-CO"/>
              </w:rPr>
            </w:pPr>
          </w:p>
        </w:tc>
      </w:tr>
      <w:tr w:rsidR="005629F8" w:rsidRPr="002204D0" w14:paraId="436C314F"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756B4064"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6</w:t>
            </w:r>
          </w:p>
        </w:tc>
        <w:tc>
          <w:tcPr>
            <w:tcW w:w="2360" w:type="pct"/>
            <w:tcBorders>
              <w:top w:val="nil"/>
              <w:left w:val="single" w:sz="4" w:space="0" w:color="auto"/>
              <w:bottom w:val="single" w:sz="4" w:space="0" w:color="auto"/>
              <w:right w:val="single" w:sz="4" w:space="0" w:color="auto"/>
            </w:tcBorders>
            <w:vAlign w:val="center"/>
          </w:tcPr>
          <w:p w14:paraId="2E9222FB"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 xml:space="preserve">CIRUGÍA </w:t>
            </w:r>
            <w:r>
              <w:rPr>
                <w:rFonts w:ascii="Arial" w:eastAsia="MS Mincho" w:hAnsi="Arial" w:cs="Arial"/>
                <w:color w:val="000000"/>
                <w:sz w:val="16"/>
                <w:szCs w:val="16"/>
              </w:rPr>
              <w:t>CARDIO</w:t>
            </w:r>
            <w:r w:rsidRPr="00573CDF">
              <w:rPr>
                <w:rFonts w:ascii="Arial" w:eastAsia="MS Mincho" w:hAnsi="Arial" w:cs="Arial"/>
                <w:color w:val="000000"/>
                <w:sz w:val="16"/>
                <w:szCs w:val="16"/>
              </w:rPr>
              <w:t>VASCULAR</w:t>
            </w:r>
          </w:p>
        </w:tc>
        <w:tc>
          <w:tcPr>
            <w:tcW w:w="1256" w:type="pct"/>
            <w:tcBorders>
              <w:top w:val="nil"/>
              <w:left w:val="nil"/>
              <w:bottom w:val="single" w:sz="4" w:space="0" w:color="auto"/>
              <w:right w:val="single" w:sz="4" w:space="0" w:color="auto"/>
            </w:tcBorders>
            <w:noWrap/>
            <w:vAlign w:val="bottom"/>
          </w:tcPr>
          <w:p w14:paraId="3754CB54"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4B092EAE"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3A50A8E5" w14:textId="77777777" w:rsidR="005629F8" w:rsidRPr="002204D0" w:rsidRDefault="005629F8" w:rsidP="00C1360B">
            <w:pPr>
              <w:jc w:val="center"/>
              <w:rPr>
                <w:rFonts w:ascii="Calibri" w:hAnsi="Calibri" w:cs="Calibri"/>
                <w:sz w:val="16"/>
                <w:szCs w:val="16"/>
                <w:lang w:eastAsia="es-CO"/>
              </w:rPr>
            </w:pPr>
          </w:p>
        </w:tc>
      </w:tr>
      <w:tr w:rsidR="005629F8" w:rsidRPr="002204D0" w14:paraId="6D6BAA5D"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28AC6E8E"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7</w:t>
            </w:r>
          </w:p>
        </w:tc>
        <w:tc>
          <w:tcPr>
            <w:tcW w:w="2360" w:type="pct"/>
            <w:tcBorders>
              <w:top w:val="nil"/>
              <w:left w:val="single" w:sz="4" w:space="0" w:color="auto"/>
              <w:bottom w:val="single" w:sz="4" w:space="0" w:color="auto"/>
              <w:right w:val="single" w:sz="4" w:space="0" w:color="auto"/>
            </w:tcBorders>
            <w:vAlign w:val="center"/>
          </w:tcPr>
          <w:p w14:paraId="7A1A02AB" w14:textId="77777777" w:rsidR="005629F8" w:rsidRDefault="005629F8" w:rsidP="00C1360B">
            <w:pPr>
              <w:rPr>
                <w:rStyle w:val="Hipervnculo"/>
                <w:rFonts w:ascii="Aptos Narrow" w:hAnsi="Aptos Narrow"/>
                <w:sz w:val="16"/>
                <w:szCs w:val="16"/>
              </w:rPr>
            </w:pPr>
            <w:r w:rsidRPr="007257C4">
              <w:rPr>
                <w:rFonts w:ascii="Arial" w:eastAsia="MS Mincho" w:hAnsi="Arial" w:cs="Arial"/>
                <w:color w:val="000000"/>
                <w:sz w:val="16"/>
                <w:szCs w:val="16"/>
              </w:rPr>
              <w:t>CIRUGÍA VASCULAR</w:t>
            </w:r>
          </w:p>
        </w:tc>
        <w:tc>
          <w:tcPr>
            <w:tcW w:w="1256" w:type="pct"/>
            <w:tcBorders>
              <w:top w:val="nil"/>
              <w:left w:val="nil"/>
              <w:bottom w:val="single" w:sz="4" w:space="0" w:color="auto"/>
              <w:right w:val="single" w:sz="4" w:space="0" w:color="auto"/>
            </w:tcBorders>
            <w:noWrap/>
            <w:vAlign w:val="bottom"/>
          </w:tcPr>
          <w:p w14:paraId="52E54618"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40BED6D1"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7443F06E" w14:textId="77777777" w:rsidR="005629F8" w:rsidRPr="002204D0" w:rsidRDefault="005629F8" w:rsidP="00C1360B">
            <w:pPr>
              <w:jc w:val="center"/>
              <w:rPr>
                <w:rFonts w:ascii="Calibri" w:hAnsi="Calibri" w:cs="Calibri"/>
                <w:sz w:val="16"/>
                <w:szCs w:val="16"/>
                <w:lang w:eastAsia="es-CO"/>
              </w:rPr>
            </w:pPr>
          </w:p>
        </w:tc>
      </w:tr>
      <w:tr w:rsidR="005629F8" w:rsidRPr="002204D0" w14:paraId="06200EEB"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56739C1B"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8</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2C38AE6C" w14:textId="77777777" w:rsidR="005629F8" w:rsidRDefault="005629F8" w:rsidP="00C1360B">
            <w:pPr>
              <w:rPr>
                <w:rStyle w:val="Hipervnculo"/>
                <w:rFonts w:ascii="Aptos Narrow" w:hAnsi="Aptos Narrow"/>
                <w:sz w:val="16"/>
                <w:szCs w:val="16"/>
              </w:rPr>
            </w:pPr>
            <w:r w:rsidRPr="00573CDF">
              <w:rPr>
                <w:rFonts w:ascii="Arial" w:hAnsi="Arial" w:cs="Arial"/>
                <w:color w:val="000000"/>
                <w:sz w:val="16"/>
                <w:szCs w:val="16"/>
              </w:rPr>
              <w:t>NUTRICIÓN Y DIETÉTICA</w:t>
            </w:r>
          </w:p>
        </w:tc>
        <w:tc>
          <w:tcPr>
            <w:tcW w:w="1256" w:type="pct"/>
            <w:tcBorders>
              <w:top w:val="nil"/>
              <w:left w:val="nil"/>
              <w:bottom w:val="single" w:sz="4" w:space="0" w:color="auto"/>
              <w:right w:val="single" w:sz="4" w:space="0" w:color="auto"/>
            </w:tcBorders>
            <w:noWrap/>
            <w:vAlign w:val="bottom"/>
          </w:tcPr>
          <w:p w14:paraId="15882D51"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243F4C3A"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2B5C11B5" w14:textId="77777777" w:rsidR="005629F8" w:rsidRPr="002204D0" w:rsidRDefault="005629F8" w:rsidP="00C1360B">
            <w:pPr>
              <w:jc w:val="center"/>
              <w:rPr>
                <w:rFonts w:ascii="Calibri" w:hAnsi="Calibri" w:cs="Calibri"/>
                <w:sz w:val="16"/>
                <w:szCs w:val="16"/>
                <w:lang w:eastAsia="es-CO"/>
              </w:rPr>
            </w:pPr>
          </w:p>
        </w:tc>
      </w:tr>
      <w:tr w:rsidR="005629F8" w:rsidRPr="002204D0" w14:paraId="23AFFC27"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16E90FC3"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9</w:t>
            </w:r>
          </w:p>
        </w:tc>
        <w:tc>
          <w:tcPr>
            <w:tcW w:w="2360" w:type="pct"/>
            <w:tcBorders>
              <w:top w:val="nil"/>
              <w:left w:val="single" w:sz="4" w:space="0" w:color="auto"/>
              <w:bottom w:val="single" w:sz="4" w:space="0" w:color="auto"/>
              <w:right w:val="single" w:sz="4" w:space="0" w:color="auto"/>
            </w:tcBorders>
            <w:vAlign w:val="center"/>
          </w:tcPr>
          <w:p w14:paraId="060E5CC6"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OTRAS CONSULTAS DE ESPECIALIDAD</w:t>
            </w:r>
          </w:p>
        </w:tc>
        <w:tc>
          <w:tcPr>
            <w:tcW w:w="1256" w:type="pct"/>
            <w:tcBorders>
              <w:top w:val="nil"/>
              <w:left w:val="nil"/>
              <w:bottom w:val="single" w:sz="4" w:space="0" w:color="auto"/>
              <w:right w:val="single" w:sz="4" w:space="0" w:color="auto"/>
            </w:tcBorders>
            <w:noWrap/>
            <w:vAlign w:val="bottom"/>
          </w:tcPr>
          <w:p w14:paraId="7009BC7E"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40912030"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1A8CB95E" w14:textId="77777777" w:rsidR="005629F8" w:rsidRPr="002204D0" w:rsidRDefault="005629F8" w:rsidP="00C1360B">
            <w:pPr>
              <w:jc w:val="center"/>
              <w:rPr>
                <w:rFonts w:ascii="Calibri" w:hAnsi="Calibri" w:cs="Calibri"/>
                <w:sz w:val="16"/>
                <w:szCs w:val="16"/>
                <w:lang w:eastAsia="es-CO"/>
              </w:rPr>
            </w:pPr>
          </w:p>
        </w:tc>
      </w:tr>
      <w:tr w:rsidR="005629F8" w:rsidRPr="002204D0" w14:paraId="125DE085"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31693611"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10</w:t>
            </w:r>
          </w:p>
        </w:tc>
        <w:tc>
          <w:tcPr>
            <w:tcW w:w="2360" w:type="pct"/>
            <w:tcBorders>
              <w:top w:val="nil"/>
              <w:left w:val="single" w:sz="4" w:space="0" w:color="auto"/>
              <w:bottom w:val="single" w:sz="4" w:space="0" w:color="auto"/>
              <w:right w:val="single" w:sz="4" w:space="0" w:color="auto"/>
            </w:tcBorders>
            <w:vAlign w:val="center"/>
          </w:tcPr>
          <w:p w14:paraId="2C4BF21C"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CIRUGÍA VASCULAR Y ANGIOLÓGICA</w:t>
            </w:r>
          </w:p>
        </w:tc>
        <w:tc>
          <w:tcPr>
            <w:tcW w:w="1256" w:type="pct"/>
            <w:tcBorders>
              <w:top w:val="nil"/>
              <w:left w:val="nil"/>
              <w:bottom w:val="single" w:sz="4" w:space="0" w:color="auto"/>
              <w:right w:val="single" w:sz="4" w:space="0" w:color="auto"/>
            </w:tcBorders>
            <w:noWrap/>
            <w:vAlign w:val="bottom"/>
          </w:tcPr>
          <w:p w14:paraId="7893DE08"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BB9CC25"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01D98F5F" w14:textId="77777777" w:rsidR="005629F8" w:rsidRPr="002204D0" w:rsidRDefault="005629F8" w:rsidP="00C1360B">
            <w:pPr>
              <w:jc w:val="center"/>
              <w:rPr>
                <w:rFonts w:ascii="Calibri" w:hAnsi="Calibri" w:cs="Calibri"/>
                <w:sz w:val="16"/>
                <w:szCs w:val="16"/>
                <w:lang w:eastAsia="es-CO"/>
              </w:rPr>
            </w:pPr>
          </w:p>
        </w:tc>
      </w:tr>
      <w:tr w:rsidR="005629F8" w:rsidRPr="002204D0" w14:paraId="5E124423"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367AF9DA"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11</w:t>
            </w:r>
          </w:p>
        </w:tc>
        <w:tc>
          <w:tcPr>
            <w:tcW w:w="2360" w:type="pct"/>
            <w:tcBorders>
              <w:top w:val="nil"/>
              <w:left w:val="single" w:sz="4" w:space="0" w:color="auto"/>
              <w:bottom w:val="single" w:sz="4" w:space="0" w:color="auto"/>
              <w:right w:val="single" w:sz="4" w:space="0" w:color="auto"/>
            </w:tcBorders>
            <w:vAlign w:val="center"/>
          </w:tcPr>
          <w:p w14:paraId="26CFFF22"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CIRUGÍA CARDIOVASCULAR</w:t>
            </w:r>
          </w:p>
        </w:tc>
        <w:tc>
          <w:tcPr>
            <w:tcW w:w="1256" w:type="pct"/>
            <w:tcBorders>
              <w:top w:val="nil"/>
              <w:left w:val="nil"/>
              <w:bottom w:val="single" w:sz="4" w:space="0" w:color="auto"/>
              <w:right w:val="single" w:sz="4" w:space="0" w:color="auto"/>
            </w:tcBorders>
            <w:noWrap/>
            <w:vAlign w:val="bottom"/>
          </w:tcPr>
          <w:p w14:paraId="147B7426"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F23A381"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75447390" w14:textId="77777777" w:rsidR="005629F8" w:rsidRPr="002204D0" w:rsidRDefault="005629F8" w:rsidP="00C1360B">
            <w:pPr>
              <w:jc w:val="center"/>
              <w:rPr>
                <w:rFonts w:ascii="Calibri" w:hAnsi="Calibri" w:cs="Calibri"/>
                <w:sz w:val="16"/>
                <w:szCs w:val="16"/>
                <w:lang w:eastAsia="es-CO"/>
              </w:rPr>
            </w:pPr>
          </w:p>
        </w:tc>
      </w:tr>
      <w:tr w:rsidR="005629F8" w:rsidRPr="002204D0" w14:paraId="4F41EB42"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7DCCD10C"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12</w:t>
            </w:r>
          </w:p>
        </w:tc>
        <w:tc>
          <w:tcPr>
            <w:tcW w:w="2360" w:type="pct"/>
            <w:tcBorders>
              <w:top w:val="nil"/>
              <w:left w:val="single" w:sz="4" w:space="0" w:color="auto"/>
              <w:bottom w:val="single" w:sz="4" w:space="0" w:color="auto"/>
              <w:right w:val="single" w:sz="4" w:space="0" w:color="auto"/>
            </w:tcBorders>
            <w:vAlign w:val="center"/>
          </w:tcPr>
          <w:p w14:paraId="357CAD80" w14:textId="77777777" w:rsidR="005629F8" w:rsidRDefault="005629F8" w:rsidP="00C1360B">
            <w:pPr>
              <w:rPr>
                <w:rStyle w:val="Hipervnculo"/>
                <w:rFonts w:ascii="Aptos Narrow" w:hAnsi="Aptos Narrow"/>
                <w:sz w:val="16"/>
                <w:szCs w:val="16"/>
              </w:rPr>
            </w:pPr>
            <w:r w:rsidRPr="00573CDF">
              <w:rPr>
                <w:rFonts w:ascii="Arial" w:eastAsia="MS Mincho" w:hAnsi="Arial" w:cs="Arial"/>
                <w:color w:val="000000"/>
                <w:sz w:val="16"/>
                <w:szCs w:val="16"/>
              </w:rPr>
              <w:t>URGENCIAS</w:t>
            </w:r>
          </w:p>
        </w:tc>
        <w:tc>
          <w:tcPr>
            <w:tcW w:w="1256" w:type="pct"/>
            <w:tcBorders>
              <w:top w:val="nil"/>
              <w:left w:val="nil"/>
              <w:bottom w:val="single" w:sz="4" w:space="0" w:color="auto"/>
              <w:right w:val="single" w:sz="4" w:space="0" w:color="auto"/>
            </w:tcBorders>
            <w:noWrap/>
            <w:vAlign w:val="bottom"/>
          </w:tcPr>
          <w:p w14:paraId="0B18CFF6"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1EEB648"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4DD3BE8C" w14:textId="77777777" w:rsidR="005629F8" w:rsidRPr="002204D0" w:rsidRDefault="005629F8" w:rsidP="00C1360B">
            <w:pPr>
              <w:jc w:val="center"/>
              <w:rPr>
                <w:rFonts w:ascii="Calibri" w:hAnsi="Calibri" w:cs="Calibri"/>
                <w:sz w:val="16"/>
                <w:szCs w:val="16"/>
                <w:lang w:eastAsia="es-CO"/>
              </w:rPr>
            </w:pPr>
          </w:p>
        </w:tc>
      </w:tr>
      <w:tr w:rsidR="005629F8" w:rsidRPr="002204D0" w14:paraId="6EDBB5DC"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2EEB1A1F"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13</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0C55D442" w14:textId="77777777" w:rsidR="005629F8" w:rsidRDefault="005629F8" w:rsidP="00C1360B">
            <w:pPr>
              <w:rPr>
                <w:rStyle w:val="Hipervnculo"/>
                <w:rFonts w:ascii="Aptos Narrow" w:hAnsi="Aptos Narrow"/>
                <w:sz w:val="16"/>
                <w:szCs w:val="16"/>
              </w:rPr>
            </w:pPr>
            <w:r w:rsidRPr="00573CDF">
              <w:rPr>
                <w:rFonts w:ascii="Arial" w:hAnsi="Arial" w:cs="Arial"/>
                <w:color w:val="000000"/>
                <w:sz w:val="16"/>
                <w:szCs w:val="16"/>
              </w:rPr>
              <w:t>IMÁGENES DIAGNOSTICAS - IONIZANTES</w:t>
            </w:r>
          </w:p>
        </w:tc>
        <w:tc>
          <w:tcPr>
            <w:tcW w:w="1256" w:type="pct"/>
            <w:tcBorders>
              <w:top w:val="nil"/>
              <w:left w:val="nil"/>
              <w:bottom w:val="single" w:sz="4" w:space="0" w:color="auto"/>
              <w:right w:val="single" w:sz="4" w:space="0" w:color="auto"/>
            </w:tcBorders>
            <w:noWrap/>
            <w:vAlign w:val="bottom"/>
          </w:tcPr>
          <w:p w14:paraId="53BC95E8"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04CFCC63"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32E0A30B" w14:textId="77777777" w:rsidR="005629F8" w:rsidRPr="002204D0" w:rsidRDefault="005629F8" w:rsidP="00C1360B">
            <w:pPr>
              <w:jc w:val="center"/>
              <w:rPr>
                <w:rFonts w:ascii="Calibri" w:hAnsi="Calibri" w:cs="Calibri"/>
                <w:sz w:val="16"/>
                <w:szCs w:val="16"/>
                <w:lang w:eastAsia="es-CO"/>
              </w:rPr>
            </w:pPr>
          </w:p>
        </w:tc>
      </w:tr>
      <w:tr w:rsidR="005629F8" w:rsidRPr="002204D0" w14:paraId="52E328C8"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7DDCA318"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14</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1469B866" w14:textId="77777777" w:rsidR="005629F8" w:rsidRDefault="005629F8" w:rsidP="00C1360B">
            <w:pPr>
              <w:rPr>
                <w:rStyle w:val="Hipervnculo"/>
                <w:rFonts w:ascii="Aptos Narrow" w:hAnsi="Aptos Narrow"/>
                <w:sz w:val="16"/>
                <w:szCs w:val="16"/>
              </w:rPr>
            </w:pPr>
            <w:r w:rsidRPr="00573CDF">
              <w:rPr>
                <w:rFonts w:ascii="Arial" w:hAnsi="Arial" w:cs="Arial"/>
                <w:color w:val="000000"/>
                <w:sz w:val="16"/>
                <w:szCs w:val="16"/>
              </w:rPr>
              <w:t>IMÁGENES DIAGNOSTICAS - NO IONIZANTES</w:t>
            </w:r>
          </w:p>
        </w:tc>
        <w:tc>
          <w:tcPr>
            <w:tcW w:w="1256" w:type="pct"/>
            <w:tcBorders>
              <w:top w:val="nil"/>
              <w:left w:val="nil"/>
              <w:bottom w:val="single" w:sz="4" w:space="0" w:color="auto"/>
              <w:right w:val="single" w:sz="4" w:space="0" w:color="auto"/>
            </w:tcBorders>
            <w:noWrap/>
            <w:vAlign w:val="bottom"/>
          </w:tcPr>
          <w:p w14:paraId="36D3CB17"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7623075F"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38DEB56F" w14:textId="77777777" w:rsidR="005629F8" w:rsidRPr="002204D0" w:rsidRDefault="005629F8" w:rsidP="00C1360B">
            <w:pPr>
              <w:jc w:val="center"/>
              <w:rPr>
                <w:rFonts w:ascii="Calibri" w:hAnsi="Calibri" w:cs="Calibri"/>
                <w:sz w:val="16"/>
                <w:szCs w:val="16"/>
                <w:lang w:eastAsia="es-CO"/>
              </w:rPr>
            </w:pPr>
          </w:p>
        </w:tc>
      </w:tr>
      <w:tr w:rsidR="005629F8" w:rsidRPr="002204D0" w14:paraId="500EB16D"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6FA0691B"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15</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77ED1296" w14:textId="77777777" w:rsidR="005629F8" w:rsidRDefault="005629F8" w:rsidP="00C1360B">
            <w:pPr>
              <w:rPr>
                <w:rStyle w:val="Hipervnculo"/>
                <w:rFonts w:ascii="Aptos Narrow" w:hAnsi="Aptos Narrow"/>
                <w:sz w:val="16"/>
                <w:szCs w:val="16"/>
              </w:rPr>
            </w:pPr>
            <w:r w:rsidRPr="00573CDF">
              <w:rPr>
                <w:rFonts w:ascii="Arial" w:hAnsi="Arial" w:cs="Arial"/>
                <w:color w:val="000000"/>
                <w:sz w:val="16"/>
                <w:szCs w:val="16"/>
              </w:rPr>
              <w:t>LABORATORIO CLÍNICO</w:t>
            </w:r>
          </w:p>
        </w:tc>
        <w:tc>
          <w:tcPr>
            <w:tcW w:w="1256" w:type="pct"/>
            <w:tcBorders>
              <w:top w:val="nil"/>
              <w:left w:val="nil"/>
              <w:bottom w:val="single" w:sz="4" w:space="0" w:color="auto"/>
              <w:right w:val="single" w:sz="4" w:space="0" w:color="auto"/>
            </w:tcBorders>
            <w:noWrap/>
            <w:vAlign w:val="bottom"/>
          </w:tcPr>
          <w:p w14:paraId="5CEF0657"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8D32F91"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38D4A019" w14:textId="77777777" w:rsidR="005629F8" w:rsidRPr="002204D0" w:rsidRDefault="005629F8" w:rsidP="00C1360B">
            <w:pPr>
              <w:jc w:val="center"/>
              <w:rPr>
                <w:rFonts w:ascii="Calibri" w:hAnsi="Calibri" w:cs="Calibri"/>
                <w:sz w:val="16"/>
                <w:szCs w:val="16"/>
                <w:lang w:eastAsia="es-CO"/>
              </w:rPr>
            </w:pPr>
          </w:p>
        </w:tc>
      </w:tr>
      <w:tr w:rsidR="005629F8" w:rsidRPr="002204D0" w14:paraId="0203C7DA"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5EB99456"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16</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107C9D1C" w14:textId="77777777" w:rsidR="005629F8" w:rsidRDefault="005629F8" w:rsidP="00C1360B">
            <w:pPr>
              <w:rPr>
                <w:rStyle w:val="Hipervnculo"/>
                <w:rFonts w:ascii="Aptos Narrow" w:hAnsi="Aptos Narrow"/>
                <w:sz w:val="16"/>
                <w:szCs w:val="16"/>
              </w:rPr>
            </w:pPr>
            <w:r>
              <w:rPr>
                <w:rFonts w:ascii="Arial" w:hAnsi="Arial" w:cs="Arial"/>
                <w:color w:val="000000"/>
                <w:sz w:val="16"/>
                <w:szCs w:val="16"/>
              </w:rPr>
              <w:t>CIRUGIA DE TORAX</w:t>
            </w:r>
          </w:p>
        </w:tc>
        <w:tc>
          <w:tcPr>
            <w:tcW w:w="1256" w:type="pct"/>
            <w:tcBorders>
              <w:top w:val="nil"/>
              <w:left w:val="nil"/>
              <w:bottom w:val="single" w:sz="4" w:space="0" w:color="auto"/>
              <w:right w:val="single" w:sz="4" w:space="0" w:color="auto"/>
            </w:tcBorders>
            <w:noWrap/>
            <w:vAlign w:val="bottom"/>
          </w:tcPr>
          <w:p w14:paraId="17A3E3F0"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056C1A79"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1F4054D9" w14:textId="77777777" w:rsidR="005629F8" w:rsidRPr="002204D0" w:rsidRDefault="005629F8" w:rsidP="00C1360B">
            <w:pPr>
              <w:jc w:val="center"/>
              <w:rPr>
                <w:rFonts w:ascii="Calibri" w:hAnsi="Calibri" w:cs="Calibri"/>
                <w:sz w:val="16"/>
                <w:szCs w:val="16"/>
                <w:lang w:eastAsia="es-CO"/>
              </w:rPr>
            </w:pPr>
          </w:p>
        </w:tc>
      </w:tr>
      <w:tr w:rsidR="005629F8" w:rsidRPr="002204D0" w14:paraId="2F3B61FF"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6616A074"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17</w:t>
            </w:r>
          </w:p>
        </w:tc>
        <w:tc>
          <w:tcPr>
            <w:tcW w:w="2360" w:type="pct"/>
            <w:tcBorders>
              <w:top w:val="nil"/>
              <w:left w:val="single" w:sz="4" w:space="0" w:color="auto"/>
              <w:bottom w:val="single" w:sz="4" w:space="0" w:color="auto"/>
              <w:right w:val="single" w:sz="4" w:space="0" w:color="auto"/>
            </w:tcBorders>
            <w:vAlign w:val="center"/>
          </w:tcPr>
          <w:p w14:paraId="0D166D12" w14:textId="77777777" w:rsidR="005629F8" w:rsidRPr="00573CDF" w:rsidRDefault="005629F8" w:rsidP="00C1360B">
            <w:pPr>
              <w:rPr>
                <w:rFonts w:ascii="Arial" w:eastAsia="MS Mincho" w:hAnsi="Arial" w:cs="Arial"/>
                <w:color w:val="000000"/>
                <w:sz w:val="16"/>
                <w:szCs w:val="16"/>
              </w:rPr>
            </w:pPr>
            <w:r w:rsidRPr="00573CDF">
              <w:rPr>
                <w:rFonts w:ascii="Arial" w:eastAsia="MS Mincho" w:hAnsi="Arial" w:cs="Arial"/>
                <w:color w:val="000000"/>
                <w:sz w:val="16"/>
                <w:szCs w:val="16"/>
              </w:rPr>
              <w:t>HEMODINAMIA E INTERVENCIONISMO</w:t>
            </w:r>
          </w:p>
        </w:tc>
        <w:tc>
          <w:tcPr>
            <w:tcW w:w="1256" w:type="pct"/>
            <w:tcBorders>
              <w:top w:val="nil"/>
              <w:left w:val="nil"/>
              <w:bottom w:val="single" w:sz="4" w:space="0" w:color="auto"/>
              <w:right w:val="single" w:sz="4" w:space="0" w:color="auto"/>
            </w:tcBorders>
            <w:noWrap/>
            <w:vAlign w:val="bottom"/>
          </w:tcPr>
          <w:p w14:paraId="3062F760"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5FB8DB51"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51C28A2B" w14:textId="77777777" w:rsidR="005629F8" w:rsidRPr="002204D0" w:rsidRDefault="005629F8" w:rsidP="00C1360B">
            <w:pPr>
              <w:jc w:val="center"/>
              <w:rPr>
                <w:rFonts w:ascii="Calibri" w:hAnsi="Calibri" w:cs="Calibri"/>
                <w:sz w:val="16"/>
                <w:szCs w:val="16"/>
                <w:lang w:eastAsia="es-CO"/>
              </w:rPr>
            </w:pPr>
          </w:p>
        </w:tc>
      </w:tr>
      <w:tr w:rsidR="005629F8" w:rsidRPr="002204D0" w14:paraId="687D80E0"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142B4D54"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18</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5C425340" w14:textId="77777777" w:rsidR="005629F8" w:rsidRPr="00573CDF" w:rsidRDefault="005629F8" w:rsidP="00C1360B">
            <w:pPr>
              <w:rPr>
                <w:rFonts w:ascii="Arial" w:eastAsia="MS Mincho" w:hAnsi="Arial" w:cs="Arial"/>
                <w:color w:val="000000"/>
                <w:sz w:val="16"/>
                <w:szCs w:val="16"/>
              </w:rPr>
            </w:pPr>
            <w:r w:rsidRPr="00573CDF">
              <w:rPr>
                <w:rFonts w:ascii="Arial" w:hAnsi="Arial" w:cs="Arial"/>
                <w:color w:val="000000"/>
                <w:sz w:val="16"/>
                <w:szCs w:val="16"/>
              </w:rPr>
              <w:t>FISIOTERAPIA</w:t>
            </w:r>
          </w:p>
        </w:tc>
        <w:tc>
          <w:tcPr>
            <w:tcW w:w="1256" w:type="pct"/>
            <w:tcBorders>
              <w:top w:val="nil"/>
              <w:left w:val="nil"/>
              <w:bottom w:val="single" w:sz="4" w:space="0" w:color="auto"/>
              <w:right w:val="single" w:sz="4" w:space="0" w:color="auto"/>
            </w:tcBorders>
            <w:noWrap/>
            <w:vAlign w:val="bottom"/>
          </w:tcPr>
          <w:p w14:paraId="77809FE1"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1C826E94"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52D8F6B6" w14:textId="77777777" w:rsidR="005629F8" w:rsidRPr="002204D0" w:rsidRDefault="005629F8" w:rsidP="00C1360B">
            <w:pPr>
              <w:jc w:val="center"/>
              <w:rPr>
                <w:rFonts w:ascii="Calibri" w:hAnsi="Calibri" w:cs="Calibri"/>
                <w:sz w:val="16"/>
                <w:szCs w:val="16"/>
                <w:lang w:eastAsia="es-CO"/>
              </w:rPr>
            </w:pPr>
          </w:p>
        </w:tc>
      </w:tr>
      <w:tr w:rsidR="005629F8" w:rsidRPr="002204D0" w14:paraId="42DDAB32"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31C60CA2"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19</w:t>
            </w:r>
          </w:p>
        </w:tc>
        <w:tc>
          <w:tcPr>
            <w:tcW w:w="2360" w:type="pct"/>
            <w:tcBorders>
              <w:top w:val="nil"/>
              <w:left w:val="single" w:sz="4" w:space="0" w:color="auto"/>
              <w:bottom w:val="single" w:sz="4" w:space="0" w:color="auto"/>
              <w:right w:val="single" w:sz="4" w:space="0" w:color="auto"/>
            </w:tcBorders>
            <w:shd w:val="clear" w:color="000000" w:fill="FFFFFF"/>
            <w:vAlign w:val="center"/>
          </w:tcPr>
          <w:p w14:paraId="15DF74FA" w14:textId="77777777" w:rsidR="005629F8" w:rsidRPr="00573CDF" w:rsidRDefault="005629F8" w:rsidP="00C1360B">
            <w:pPr>
              <w:rPr>
                <w:rFonts w:ascii="Arial" w:eastAsia="MS Mincho" w:hAnsi="Arial" w:cs="Arial"/>
                <w:color w:val="000000"/>
                <w:sz w:val="16"/>
                <w:szCs w:val="16"/>
              </w:rPr>
            </w:pPr>
            <w:r w:rsidRPr="00573CDF">
              <w:rPr>
                <w:rFonts w:ascii="Arial" w:hAnsi="Arial" w:cs="Arial"/>
                <w:color w:val="000000"/>
                <w:sz w:val="16"/>
                <w:szCs w:val="16"/>
              </w:rPr>
              <w:t>TERAPIA RESPIRATORIA</w:t>
            </w:r>
          </w:p>
        </w:tc>
        <w:tc>
          <w:tcPr>
            <w:tcW w:w="1256" w:type="pct"/>
            <w:tcBorders>
              <w:top w:val="nil"/>
              <w:left w:val="nil"/>
              <w:bottom w:val="single" w:sz="4" w:space="0" w:color="auto"/>
              <w:right w:val="single" w:sz="4" w:space="0" w:color="auto"/>
            </w:tcBorders>
            <w:noWrap/>
            <w:vAlign w:val="bottom"/>
          </w:tcPr>
          <w:p w14:paraId="3897514B"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2016861C"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1B23AE2D" w14:textId="77777777" w:rsidR="005629F8" w:rsidRPr="002204D0" w:rsidRDefault="005629F8" w:rsidP="00C1360B">
            <w:pPr>
              <w:jc w:val="center"/>
              <w:rPr>
                <w:rFonts w:ascii="Calibri" w:hAnsi="Calibri" w:cs="Calibri"/>
                <w:sz w:val="16"/>
                <w:szCs w:val="16"/>
                <w:lang w:eastAsia="es-CO"/>
              </w:rPr>
            </w:pPr>
          </w:p>
        </w:tc>
      </w:tr>
      <w:tr w:rsidR="005629F8" w:rsidRPr="002204D0" w14:paraId="4318A2CD"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4CFD7581"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20</w:t>
            </w:r>
          </w:p>
        </w:tc>
        <w:tc>
          <w:tcPr>
            <w:tcW w:w="2360" w:type="pct"/>
            <w:tcBorders>
              <w:top w:val="single" w:sz="4" w:space="0" w:color="auto"/>
              <w:left w:val="single" w:sz="4" w:space="0" w:color="auto"/>
              <w:bottom w:val="single" w:sz="4" w:space="0" w:color="auto"/>
              <w:right w:val="single" w:sz="4" w:space="0" w:color="auto"/>
            </w:tcBorders>
            <w:shd w:val="clear" w:color="000000" w:fill="FFFFFF"/>
            <w:vAlign w:val="center"/>
          </w:tcPr>
          <w:p w14:paraId="3291B59F" w14:textId="77777777" w:rsidR="005629F8" w:rsidRPr="00573CDF" w:rsidRDefault="005629F8" w:rsidP="00C1360B">
            <w:pPr>
              <w:rPr>
                <w:rFonts w:ascii="Arial" w:eastAsia="MS Mincho" w:hAnsi="Arial" w:cs="Arial"/>
                <w:color w:val="000000"/>
                <w:sz w:val="16"/>
                <w:szCs w:val="16"/>
              </w:rPr>
            </w:pPr>
            <w:r w:rsidRPr="00573CDF">
              <w:rPr>
                <w:rFonts w:ascii="Arial" w:hAnsi="Arial" w:cs="Arial"/>
                <w:color w:val="000000"/>
                <w:sz w:val="16"/>
                <w:szCs w:val="16"/>
              </w:rPr>
              <w:t>GESTION PRE-TRANSFUSIONAL</w:t>
            </w:r>
          </w:p>
        </w:tc>
        <w:tc>
          <w:tcPr>
            <w:tcW w:w="1256" w:type="pct"/>
            <w:tcBorders>
              <w:top w:val="nil"/>
              <w:left w:val="nil"/>
              <w:bottom w:val="single" w:sz="4" w:space="0" w:color="auto"/>
              <w:right w:val="single" w:sz="4" w:space="0" w:color="auto"/>
            </w:tcBorders>
            <w:noWrap/>
            <w:vAlign w:val="bottom"/>
          </w:tcPr>
          <w:p w14:paraId="1AF173D9"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3BF61291"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6A330A22" w14:textId="77777777" w:rsidR="005629F8" w:rsidRPr="002204D0" w:rsidRDefault="005629F8" w:rsidP="00C1360B">
            <w:pPr>
              <w:jc w:val="center"/>
              <w:rPr>
                <w:rFonts w:ascii="Calibri" w:hAnsi="Calibri" w:cs="Calibri"/>
                <w:sz w:val="16"/>
                <w:szCs w:val="16"/>
                <w:lang w:eastAsia="es-CO"/>
              </w:rPr>
            </w:pPr>
          </w:p>
        </w:tc>
      </w:tr>
      <w:tr w:rsidR="005629F8" w:rsidRPr="002204D0" w14:paraId="7BE4AF26"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232A7442"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21</w:t>
            </w:r>
          </w:p>
        </w:tc>
        <w:tc>
          <w:tcPr>
            <w:tcW w:w="2360" w:type="pct"/>
            <w:tcBorders>
              <w:top w:val="single" w:sz="4" w:space="0" w:color="auto"/>
              <w:left w:val="single" w:sz="4" w:space="0" w:color="auto"/>
              <w:bottom w:val="single" w:sz="4" w:space="0" w:color="auto"/>
              <w:right w:val="single" w:sz="4" w:space="0" w:color="auto"/>
            </w:tcBorders>
            <w:shd w:val="clear" w:color="000000" w:fill="FFFFFF"/>
            <w:vAlign w:val="center"/>
          </w:tcPr>
          <w:p w14:paraId="2EBABD07" w14:textId="77777777" w:rsidR="005629F8" w:rsidRPr="00573CDF" w:rsidRDefault="005629F8" w:rsidP="00C1360B">
            <w:pPr>
              <w:rPr>
                <w:rFonts w:ascii="Arial" w:eastAsia="MS Mincho" w:hAnsi="Arial" w:cs="Arial"/>
                <w:color w:val="000000"/>
                <w:sz w:val="16"/>
                <w:szCs w:val="16"/>
              </w:rPr>
            </w:pPr>
            <w:r w:rsidRPr="007257C4">
              <w:rPr>
                <w:rFonts w:ascii="Arial" w:hAnsi="Arial" w:cs="Arial"/>
                <w:color w:val="000000"/>
                <w:sz w:val="16"/>
                <w:szCs w:val="16"/>
              </w:rPr>
              <w:t xml:space="preserve">DIAGNOSTICO VASCULAR </w:t>
            </w:r>
          </w:p>
        </w:tc>
        <w:tc>
          <w:tcPr>
            <w:tcW w:w="1256" w:type="pct"/>
            <w:tcBorders>
              <w:top w:val="nil"/>
              <w:left w:val="nil"/>
              <w:bottom w:val="single" w:sz="4" w:space="0" w:color="auto"/>
              <w:right w:val="single" w:sz="4" w:space="0" w:color="auto"/>
            </w:tcBorders>
            <w:noWrap/>
            <w:vAlign w:val="bottom"/>
          </w:tcPr>
          <w:p w14:paraId="4CF28019"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0E290EA9"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5824191F" w14:textId="77777777" w:rsidR="005629F8" w:rsidRPr="002204D0" w:rsidRDefault="005629F8" w:rsidP="00C1360B">
            <w:pPr>
              <w:jc w:val="center"/>
              <w:rPr>
                <w:rFonts w:ascii="Calibri" w:hAnsi="Calibri" w:cs="Calibri"/>
                <w:sz w:val="16"/>
                <w:szCs w:val="16"/>
                <w:lang w:eastAsia="es-CO"/>
              </w:rPr>
            </w:pPr>
          </w:p>
        </w:tc>
      </w:tr>
      <w:tr w:rsidR="005629F8" w:rsidRPr="002204D0" w14:paraId="3DE06DEA"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0F202C6F"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22</w:t>
            </w:r>
          </w:p>
        </w:tc>
        <w:tc>
          <w:tcPr>
            <w:tcW w:w="2360" w:type="pct"/>
            <w:tcBorders>
              <w:top w:val="single" w:sz="4" w:space="0" w:color="auto"/>
              <w:left w:val="single" w:sz="4" w:space="0" w:color="auto"/>
              <w:bottom w:val="single" w:sz="4" w:space="0" w:color="auto"/>
              <w:right w:val="single" w:sz="4" w:space="0" w:color="auto"/>
            </w:tcBorders>
            <w:shd w:val="clear" w:color="000000" w:fill="FFFFFF"/>
            <w:vAlign w:val="center"/>
          </w:tcPr>
          <w:p w14:paraId="605559E4" w14:textId="77777777" w:rsidR="005629F8" w:rsidRDefault="005629F8" w:rsidP="00C1360B">
            <w:pPr>
              <w:rPr>
                <w:rStyle w:val="Hipervnculo"/>
                <w:rFonts w:ascii="Aptos Narrow" w:hAnsi="Aptos Narrow"/>
                <w:sz w:val="16"/>
                <w:szCs w:val="16"/>
              </w:rPr>
            </w:pPr>
            <w:r w:rsidRPr="007257C4">
              <w:rPr>
                <w:rFonts w:ascii="Arial" w:hAnsi="Arial" w:cs="Arial"/>
                <w:color w:val="000000"/>
                <w:sz w:val="16"/>
                <w:szCs w:val="16"/>
              </w:rPr>
              <w:t>URGENCIAS</w:t>
            </w:r>
          </w:p>
        </w:tc>
        <w:tc>
          <w:tcPr>
            <w:tcW w:w="1256" w:type="pct"/>
            <w:tcBorders>
              <w:top w:val="nil"/>
              <w:left w:val="nil"/>
              <w:bottom w:val="single" w:sz="4" w:space="0" w:color="auto"/>
              <w:right w:val="single" w:sz="4" w:space="0" w:color="auto"/>
            </w:tcBorders>
            <w:noWrap/>
            <w:vAlign w:val="bottom"/>
          </w:tcPr>
          <w:p w14:paraId="4566692D"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04DDCC07"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4BE8D281" w14:textId="77777777" w:rsidR="005629F8" w:rsidRPr="002204D0" w:rsidRDefault="005629F8" w:rsidP="00C1360B">
            <w:pPr>
              <w:jc w:val="center"/>
              <w:rPr>
                <w:rFonts w:ascii="Calibri" w:hAnsi="Calibri" w:cs="Calibri"/>
                <w:sz w:val="16"/>
                <w:szCs w:val="16"/>
                <w:lang w:eastAsia="es-CO"/>
              </w:rPr>
            </w:pPr>
          </w:p>
        </w:tc>
      </w:tr>
      <w:tr w:rsidR="005629F8" w:rsidRPr="002204D0" w14:paraId="02ABDB75" w14:textId="77777777" w:rsidTr="000A062A">
        <w:trPr>
          <w:trHeight w:val="57"/>
        </w:trPr>
        <w:tc>
          <w:tcPr>
            <w:tcW w:w="469" w:type="pct"/>
            <w:tcBorders>
              <w:top w:val="nil"/>
              <w:left w:val="single" w:sz="4" w:space="0" w:color="auto"/>
              <w:bottom w:val="single" w:sz="4" w:space="0" w:color="auto"/>
              <w:right w:val="single" w:sz="4" w:space="0" w:color="auto"/>
            </w:tcBorders>
            <w:noWrap/>
            <w:vAlign w:val="center"/>
          </w:tcPr>
          <w:p w14:paraId="65E575AF"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23</w:t>
            </w:r>
          </w:p>
        </w:tc>
        <w:tc>
          <w:tcPr>
            <w:tcW w:w="2360" w:type="pct"/>
            <w:tcBorders>
              <w:top w:val="single" w:sz="4" w:space="0" w:color="auto"/>
              <w:left w:val="single" w:sz="4" w:space="0" w:color="auto"/>
              <w:bottom w:val="single" w:sz="4" w:space="0" w:color="auto"/>
              <w:right w:val="single" w:sz="4" w:space="0" w:color="auto"/>
            </w:tcBorders>
            <w:shd w:val="clear" w:color="000000" w:fill="FFFFFF"/>
            <w:vAlign w:val="center"/>
          </w:tcPr>
          <w:p w14:paraId="2EE0A5F3" w14:textId="77777777" w:rsidR="005629F8" w:rsidRDefault="005629F8" w:rsidP="00C1360B">
            <w:pPr>
              <w:rPr>
                <w:rStyle w:val="Hipervnculo"/>
                <w:rFonts w:ascii="Aptos Narrow" w:hAnsi="Aptos Narrow"/>
                <w:sz w:val="16"/>
                <w:szCs w:val="16"/>
              </w:rPr>
            </w:pPr>
            <w:r w:rsidRPr="007257C4">
              <w:rPr>
                <w:rFonts w:ascii="Arial" w:hAnsi="Arial" w:cs="Arial"/>
                <w:color w:val="000000"/>
                <w:sz w:val="16"/>
                <w:szCs w:val="16"/>
              </w:rPr>
              <w:t>ANESTESIA</w:t>
            </w:r>
          </w:p>
        </w:tc>
        <w:tc>
          <w:tcPr>
            <w:tcW w:w="1256" w:type="pct"/>
            <w:tcBorders>
              <w:top w:val="nil"/>
              <w:left w:val="nil"/>
              <w:bottom w:val="single" w:sz="4" w:space="0" w:color="auto"/>
              <w:right w:val="single" w:sz="4" w:space="0" w:color="auto"/>
            </w:tcBorders>
            <w:noWrap/>
            <w:vAlign w:val="bottom"/>
          </w:tcPr>
          <w:p w14:paraId="7B4B19EA"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0B2E2085"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03A24132" w14:textId="77777777" w:rsidR="005629F8" w:rsidRPr="002204D0" w:rsidRDefault="005629F8" w:rsidP="00C1360B">
            <w:pPr>
              <w:jc w:val="center"/>
              <w:rPr>
                <w:rFonts w:ascii="Calibri" w:hAnsi="Calibri" w:cs="Calibri"/>
                <w:sz w:val="16"/>
                <w:szCs w:val="16"/>
                <w:lang w:eastAsia="es-CO"/>
              </w:rPr>
            </w:pPr>
          </w:p>
        </w:tc>
      </w:tr>
      <w:tr w:rsidR="005629F8" w:rsidRPr="002204D0" w14:paraId="4FAD9AF2" w14:textId="77777777" w:rsidTr="00C1360B">
        <w:trPr>
          <w:trHeight w:val="235"/>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60EC523"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VERIFICACIÓN DE INFRAESTRUCTURA HABILITADA POR SERVICIO (RESOLUCIÓN 3100 DE 2019)</w:t>
            </w:r>
          </w:p>
        </w:tc>
      </w:tr>
      <w:tr w:rsidR="005629F8" w:rsidRPr="002204D0" w14:paraId="5E25D545" w14:textId="77777777" w:rsidTr="000A062A">
        <w:trPr>
          <w:trHeight w:val="300"/>
        </w:trPr>
        <w:tc>
          <w:tcPr>
            <w:tcW w:w="469" w:type="pct"/>
            <w:tcBorders>
              <w:top w:val="nil"/>
              <w:left w:val="single" w:sz="4" w:space="0" w:color="auto"/>
              <w:bottom w:val="single" w:sz="4" w:space="0" w:color="auto"/>
              <w:right w:val="single" w:sz="4" w:space="0" w:color="auto"/>
            </w:tcBorders>
            <w:noWrap/>
            <w:vAlign w:val="bottom"/>
            <w:hideMark/>
          </w:tcPr>
          <w:p w14:paraId="521E0E7B"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24</w:t>
            </w:r>
          </w:p>
        </w:tc>
        <w:tc>
          <w:tcPr>
            <w:tcW w:w="2360" w:type="pct"/>
            <w:tcBorders>
              <w:top w:val="nil"/>
              <w:left w:val="nil"/>
              <w:bottom w:val="single" w:sz="4" w:space="0" w:color="auto"/>
              <w:right w:val="single" w:sz="4" w:space="0" w:color="auto"/>
            </w:tcBorders>
            <w:vAlign w:val="bottom"/>
          </w:tcPr>
          <w:p w14:paraId="661E52FB"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SALA DE ESPERA</w:t>
            </w:r>
          </w:p>
        </w:tc>
        <w:tc>
          <w:tcPr>
            <w:tcW w:w="1256" w:type="pct"/>
            <w:tcBorders>
              <w:top w:val="nil"/>
              <w:left w:val="nil"/>
              <w:bottom w:val="single" w:sz="4" w:space="0" w:color="auto"/>
              <w:right w:val="single" w:sz="4" w:space="0" w:color="auto"/>
            </w:tcBorders>
            <w:noWrap/>
            <w:vAlign w:val="bottom"/>
            <w:hideMark/>
          </w:tcPr>
          <w:p w14:paraId="34626045"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3D13FEEC"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432784FE"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6ACA070D" w14:textId="77777777" w:rsidTr="000A062A">
        <w:trPr>
          <w:trHeight w:val="223"/>
        </w:trPr>
        <w:tc>
          <w:tcPr>
            <w:tcW w:w="469" w:type="pct"/>
            <w:tcBorders>
              <w:top w:val="nil"/>
              <w:left w:val="single" w:sz="4" w:space="0" w:color="auto"/>
              <w:bottom w:val="single" w:sz="4" w:space="0" w:color="auto"/>
              <w:right w:val="single" w:sz="4" w:space="0" w:color="auto"/>
            </w:tcBorders>
            <w:noWrap/>
            <w:vAlign w:val="bottom"/>
            <w:hideMark/>
          </w:tcPr>
          <w:p w14:paraId="6C739F77"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25</w:t>
            </w:r>
          </w:p>
        </w:tc>
        <w:tc>
          <w:tcPr>
            <w:tcW w:w="2360" w:type="pct"/>
            <w:tcBorders>
              <w:top w:val="nil"/>
              <w:left w:val="nil"/>
              <w:bottom w:val="single" w:sz="4" w:space="0" w:color="auto"/>
              <w:right w:val="single" w:sz="4" w:space="0" w:color="auto"/>
            </w:tcBorders>
            <w:vAlign w:val="bottom"/>
            <w:hideMark/>
          </w:tcPr>
          <w:p w14:paraId="2AB98B8C"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CONSULTA EXTERNA</w:t>
            </w:r>
          </w:p>
        </w:tc>
        <w:tc>
          <w:tcPr>
            <w:tcW w:w="1256" w:type="pct"/>
            <w:tcBorders>
              <w:top w:val="nil"/>
              <w:left w:val="nil"/>
              <w:bottom w:val="single" w:sz="4" w:space="0" w:color="auto"/>
              <w:right w:val="single" w:sz="4" w:space="0" w:color="auto"/>
            </w:tcBorders>
            <w:noWrap/>
            <w:vAlign w:val="bottom"/>
            <w:hideMark/>
          </w:tcPr>
          <w:p w14:paraId="2B2B4251"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359BE9B4"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396174C9"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3D590427" w14:textId="77777777" w:rsidTr="000A062A">
        <w:trPr>
          <w:trHeight w:val="300"/>
        </w:trPr>
        <w:tc>
          <w:tcPr>
            <w:tcW w:w="469" w:type="pct"/>
            <w:tcBorders>
              <w:top w:val="nil"/>
              <w:left w:val="single" w:sz="4" w:space="0" w:color="auto"/>
              <w:bottom w:val="single" w:sz="4" w:space="0" w:color="auto"/>
              <w:right w:val="single" w:sz="4" w:space="0" w:color="auto"/>
            </w:tcBorders>
            <w:noWrap/>
            <w:vAlign w:val="bottom"/>
            <w:hideMark/>
          </w:tcPr>
          <w:p w14:paraId="637D7B3A"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26</w:t>
            </w:r>
          </w:p>
        </w:tc>
        <w:tc>
          <w:tcPr>
            <w:tcW w:w="2360" w:type="pct"/>
            <w:tcBorders>
              <w:top w:val="nil"/>
              <w:left w:val="nil"/>
              <w:bottom w:val="single" w:sz="4" w:space="0" w:color="auto"/>
              <w:right w:val="single" w:sz="4" w:space="0" w:color="auto"/>
            </w:tcBorders>
            <w:vAlign w:val="bottom"/>
            <w:hideMark/>
          </w:tcPr>
          <w:p w14:paraId="5FED4380"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SERVICIO FARMACIA PARA DISPENSACION AMBULATORIA</w:t>
            </w:r>
          </w:p>
        </w:tc>
        <w:tc>
          <w:tcPr>
            <w:tcW w:w="1256" w:type="pct"/>
            <w:tcBorders>
              <w:top w:val="nil"/>
              <w:left w:val="nil"/>
              <w:bottom w:val="single" w:sz="4" w:space="0" w:color="auto"/>
              <w:right w:val="single" w:sz="4" w:space="0" w:color="auto"/>
            </w:tcBorders>
            <w:noWrap/>
            <w:vAlign w:val="bottom"/>
            <w:hideMark/>
          </w:tcPr>
          <w:p w14:paraId="2C4360C4"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2FE3FBD2"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58407F1B"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6DECB756" w14:textId="77777777" w:rsidTr="000A062A">
        <w:trPr>
          <w:trHeight w:val="300"/>
        </w:trPr>
        <w:tc>
          <w:tcPr>
            <w:tcW w:w="469" w:type="pct"/>
            <w:tcBorders>
              <w:top w:val="nil"/>
              <w:left w:val="single" w:sz="4" w:space="0" w:color="auto"/>
              <w:bottom w:val="single" w:sz="4" w:space="0" w:color="auto"/>
              <w:right w:val="single" w:sz="4" w:space="0" w:color="auto"/>
            </w:tcBorders>
            <w:noWrap/>
            <w:vAlign w:val="bottom"/>
          </w:tcPr>
          <w:p w14:paraId="1B0121BD"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27</w:t>
            </w:r>
          </w:p>
        </w:tc>
        <w:tc>
          <w:tcPr>
            <w:tcW w:w="2360" w:type="pct"/>
            <w:tcBorders>
              <w:top w:val="nil"/>
              <w:left w:val="nil"/>
              <w:bottom w:val="single" w:sz="4" w:space="0" w:color="auto"/>
              <w:right w:val="single" w:sz="4" w:space="0" w:color="auto"/>
            </w:tcBorders>
            <w:vAlign w:val="bottom"/>
          </w:tcPr>
          <w:p w14:paraId="157813C6"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 xml:space="preserve">SALA DE PROCEDIMIENTOS </w:t>
            </w:r>
          </w:p>
        </w:tc>
        <w:tc>
          <w:tcPr>
            <w:tcW w:w="1256" w:type="pct"/>
            <w:tcBorders>
              <w:top w:val="nil"/>
              <w:left w:val="nil"/>
              <w:bottom w:val="single" w:sz="4" w:space="0" w:color="auto"/>
              <w:right w:val="single" w:sz="4" w:space="0" w:color="auto"/>
            </w:tcBorders>
            <w:noWrap/>
            <w:vAlign w:val="bottom"/>
          </w:tcPr>
          <w:p w14:paraId="3A9B4AAD" w14:textId="77777777" w:rsidR="005629F8" w:rsidRPr="002204D0" w:rsidRDefault="005629F8" w:rsidP="00C1360B">
            <w:pPr>
              <w:jc w:val="center"/>
              <w:rPr>
                <w:rFonts w:ascii="Calibri" w:hAnsi="Calibri" w:cs="Calibri"/>
                <w:sz w:val="16"/>
                <w:szCs w:val="16"/>
                <w:lang w:eastAsia="es-CO"/>
              </w:rPr>
            </w:pPr>
          </w:p>
        </w:tc>
        <w:tc>
          <w:tcPr>
            <w:tcW w:w="594" w:type="pct"/>
            <w:tcBorders>
              <w:top w:val="nil"/>
              <w:left w:val="nil"/>
              <w:bottom w:val="single" w:sz="4" w:space="0" w:color="auto"/>
              <w:right w:val="single" w:sz="4" w:space="0" w:color="auto"/>
            </w:tcBorders>
            <w:noWrap/>
            <w:vAlign w:val="bottom"/>
          </w:tcPr>
          <w:p w14:paraId="728CAE14" w14:textId="77777777" w:rsidR="005629F8" w:rsidRPr="002204D0" w:rsidRDefault="005629F8" w:rsidP="00C1360B">
            <w:pPr>
              <w:jc w:val="center"/>
              <w:rPr>
                <w:rFonts w:ascii="Calibri" w:hAnsi="Calibri" w:cs="Calibri"/>
                <w:sz w:val="16"/>
                <w:szCs w:val="16"/>
                <w:lang w:eastAsia="es-CO"/>
              </w:rPr>
            </w:pPr>
          </w:p>
        </w:tc>
        <w:tc>
          <w:tcPr>
            <w:tcW w:w="321" w:type="pct"/>
            <w:tcBorders>
              <w:top w:val="nil"/>
              <w:left w:val="nil"/>
              <w:bottom w:val="single" w:sz="4" w:space="0" w:color="auto"/>
              <w:right w:val="single" w:sz="4" w:space="0" w:color="auto"/>
            </w:tcBorders>
            <w:noWrap/>
            <w:vAlign w:val="bottom"/>
          </w:tcPr>
          <w:p w14:paraId="19FF304D" w14:textId="77777777" w:rsidR="005629F8" w:rsidRPr="002204D0" w:rsidRDefault="005629F8" w:rsidP="00C1360B">
            <w:pPr>
              <w:jc w:val="center"/>
              <w:rPr>
                <w:rFonts w:ascii="Calibri" w:hAnsi="Calibri" w:cs="Calibri"/>
                <w:sz w:val="16"/>
                <w:szCs w:val="16"/>
                <w:lang w:eastAsia="es-CO"/>
              </w:rPr>
            </w:pPr>
          </w:p>
        </w:tc>
      </w:tr>
      <w:tr w:rsidR="005629F8" w:rsidRPr="002204D0" w14:paraId="64D23CE2" w14:textId="77777777" w:rsidTr="00C1360B">
        <w:trPr>
          <w:trHeight w:val="327"/>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D425561" w14:textId="77777777" w:rsidR="005629F8" w:rsidRPr="002204D0" w:rsidRDefault="005629F8" w:rsidP="00C1360B">
            <w:pPr>
              <w:jc w:val="center"/>
              <w:rPr>
                <w:rFonts w:ascii="Calibri" w:hAnsi="Calibri" w:cs="Calibri"/>
                <w:b/>
                <w:bCs/>
                <w:sz w:val="16"/>
                <w:szCs w:val="16"/>
                <w:highlight w:val="yellow"/>
                <w:lang w:eastAsia="es-CO"/>
              </w:rPr>
            </w:pPr>
            <w:r w:rsidRPr="002204D0">
              <w:rPr>
                <w:rFonts w:ascii="Calibri" w:hAnsi="Calibri" w:cs="Calibri"/>
                <w:b/>
                <w:bCs/>
                <w:sz w:val="16"/>
                <w:szCs w:val="16"/>
                <w:lang w:eastAsia="es-CO"/>
              </w:rPr>
              <w:t>SISTEMAS DE INFORMACIÓN</w:t>
            </w:r>
          </w:p>
        </w:tc>
      </w:tr>
      <w:tr w:rsidR="005629F8" w:rsidRPr="002204D0" w14:paraId="05942FA7" w14:textId="77777777" w:rsidTr="000A062A">
        <w:trPr>
          <w:trHeight w:val="380"/>
        </w:trPr>
        <w:tc>
          <w:tcPr>
            <w:tcW w:w="469" w:type="pct"/>
            <w:tcBorders>
              <w:top w:val="nil"/>
              <w:left w:val="single" w:sz="4" w:space="0" w:color="auto"/>
              <w:bottom w:val="single" w:sz="4" w:space="0" w:color="auto"/>
              <w:right w:val="single" w:sz="4" w:space="0" w:color="auto"/>
            </w:tcBorders>
            <w:noWrap/>
            <w:vAlign w:val="center"/>
            <w:hideMark/>
          </w:tcPr>
          <w:p w14:paraId="7076915A"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28</w:t>
            </w:r>
          </w:p>
        </w:tc>
        <w:tc>
          <w:tcPr>
            <w:tcW w:w="2360" w:type="pct"/>
            <w:tcBorders>
              <w:top w:val="nil"/>
              <w:left w:val="nil"/>
              <w:bottom w:val="single" w:sz="4" w:space="0" w:color="auto"/>
              <w:right w:val="single" w:sz="4" w:space="0" w:color="auto"/>
            </w:tcBorders>
            <w:vAlign w:val="bottom"/>
            <w:hideMark/>
          </w:tcPr>
          <w:p w14:paraId="0FB30F14" w14:textId="77777777" w:rsidR="005629F8" w:rsidRPr="002204D0" w:rsidRDefault="005629F8" w:rsidP="00C1360B">
            <w:pPr>
              <w:rPr>
                <w:rFonts w:ascii="Calibri" w:hAnsi="Calibri" w:cs="Calibri"/>
                <w:b/>
                <w:bCs/>
                <w:sz w:val="16"/>
                <w:szCs w:val="16"/>
                <w:lang w:eastAsia="es-CO"/>
              </w:rPr>
            </w:pPr>
            <w:r w:rsidRPr="002204D0">
              <w:rPr>
                <w:rStyle w:val="Hipervnculo"/>
                <w:rFonts w:ascii="Aptos Narrow" w:hAnsi="Aptos Narrow"/>
                <w:sz w:val="16"/>
                <w:szCs w:val="16"/>
              </w:rPr>
              <w:t>HISTORIA CLÍNICA (ELECTRÓNICA) CON USUARIOS Y PERFILES DEFINIDOS - ACCESOS RESTRINGIDOS</w:t>
            </w:r>
          </w:p>
        </w:tc>
        <w:tc>
          <w:tcPr>
            <w:tcW w:w="1256" w:type="pct"/>
            <w:tcBorders>
              <w:top w:val="nil"/>
              <w:left w:val="nil"/>
              <w:bottom w:val="single" w:sz="4" w:space="0" w:color="auto"/>
              <w:right w:val="single" w:sz="4" w:space="0" w:color="auto"/>
            </w:tcBorders>
            <w:noWrap/>
            <w:vAlign w:val="bottom"/>
            <w:hideMark/>
          </w:tcPr>
          <w:p w14:paraId="63561C99"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79940B78"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3F88FE65"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6A82F535" w14:textId="77777777" w:rsidTr="00C1360B">
        <w:trPr>
          <w:trHeight w:val="168"/>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0F4CDAC" w14:textId="77777777" w:rsidR="005629F8" w:rsidRPr="002204D0" w:rsidRDefault="005629F8" w:rsidP="00C1360B">
            <w:pPr>
              <w:jc w:val="center"/>
              <w:rPr>
                <w:rFonts w:ascii="Calibri" w:hAnsi="Calibri" w:cs="Calibri"/>
                <w:b/>
                <w:bCs/>
                <w:sz w:val="16"/>
                <w:szCs w:val="16"/>
                <w:lang w:eastAsia="es-CO"/>
              </w:rPr>
            </w:pPr>
            <w:r w:rsidRPr="002204D0">
              <w:rPr>
                <w:rFonts w:ascii="Calibri" w:hAnsi="Calibri" w:cs="Calibri"/>
                <w:b/>
                <w:bCs/>
                <w:sz w:val="16"/>
                <w:szCs w:val="16"/>
                <w:lang w:eastAsia="es-CO"/>
              </w:rPr>
              <w:t>PROCESOS PRIORITARIOS</w:t>
            </w:r>
          </w:p>
        </w:tc>
      </w:tr>
      <w:tr w:rsidR="005629F8" w:rsidRPr="002204D0" w14:paraId="264126E8" w14:textId="77777777" w:rsidTr="000A062A">
        <w:trPr>
          <w:trHeight w:val="300"/>
        </w:trPr>
        <w:tc>
          <w:tcPr>
            <w:tcW w:w="469" w:type="pct"/>
            <w:tcBorders>
              <w:top w:val="nil"/>
              <w:left w:val="single" w:sz="4" w:space="0" w:color="auto"/>
              <w:bottom w:val="single" w:sz="4" w:space="0" w:color="auto"/>
              <w:right w:val="single" w:sz="4" w:space="0" w:color="auto"/>
            </w:tcBorders>
            <w:noWrap/>
            <w:vAlign w:val="bottom"/>
            <w:hideMark/>
          </w:tcPr>
          <w:p w14:paraId="3D05D529"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29</w:t>
            </w:r>
          </w:p>
        </w:tc>
        <w:tc>
          <w:tcPr>
            <w:tcW w:w="2360" w:type="pct"/>
            <w:tcBorders>
              <w:top w:val="nil"/>
              <w:left w:val="nil"/>
              <w:bottom w:val="single" w:sz="4" w:space="0" w:color="auto"/>
              <w:right w:val="single" w:sz="4" w:space="0" w:color="auto"/>
            </w:tcBorders>
            <w:vAlign w:val="bottom"/>
            <w:hideMark/>
          </w:tcPr>
          <w:p w14:paraId="23CF56BF"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PROGRAMA DE SEGURIDAD DEL PACIENTE</w:t>
            </w:r>
          </w:p>
        </w:tc>
        <w:tc>
          <w:tcPr>
            <w:tcW w:w="1256" w:type="pct"/>
            <w:tcBorders>
              <w:top w:val="nil"/>
              <w:left w:val="nil"/>
              <w:bottom w:val="single" w:sz="4" w:space="0" w:color="auto"/>
              <w:right w:val="single" w:sz="4" w:space="0" w:color="auto"/>
            </w:tcBorders>
            <w:noWrap/>
            <w:vAlign w:val="bottom"/>
            <w:hideMark/>
          </w:tcPr>
          <w:p w14:paraId="643F907C"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7596E09A"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383361F1"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401F4A36" w14:textId="77777777" w:rsidTr="000A062A">
        <w:trPr>
          <w:trHeight w:val="300"/>
        </w:trPr>
        <w:tc>
          <w:tcPr>
            <w:tcW w:w="469" w:type="pct"/>
            <w:tcBorders>
              <w:top w:val="nil"/>
              <w:left w:val="single" w:sz="4" w:space="0" w:color="auto"/>
              <w:bottom w:val="single" w:sz="4" w:space="0" w:color="auto"/>
              <w:right w:val="single" w:sz="4" w:space="0" w:color="auto"/>
            </w:tcBorders>
            <w:noWrap/>
            <w:vAlign w:val="bottom"/>
            <w:hideMark/>
          </w:tcPr>
          <w:p w14:paraId="2C7E4948"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30</w:t>
            </w:r>
          </w:p>
        </w:tc>
        <w:tc>
          <w:tcPr>
            <w:tcW w:w="2360" w:type="pct"/>
            <w:tcBorders>
              <w:top w:val="nil"/>
              <w:left w:val="nil"/>
              <w:bottom w:val="single" w:sz="4" w:space="0" w:color="auto"/>
              <w:right w:val="single" w:sz="4" w:space="0" w:color="auto"/>
            </w:tcBorders>
            <w:vAlign w:val="bottom"/>
            <w:hideMark/>
          </w:tcPr>
          <w:p w14:paraId="03CE0F13"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FORMATOS DE CONSENTIMIENTO INFORMADO</w:t>
            </w:r>
          </w:p>
        </w:tc>
        <w:tc>
          <w:tcPr>
            <w:tcW w:w="1256" w:type="pct"/>
            <w:tcBorders>
              <w:top w:val="nil"/>
              <w:left w:val="nil"/>
              <w:bottom w:val="single" w:sz="4" w:space="0" w:color="auto"/>
              <w:right w:val="single" w:sz="4" w:space="0" w:color="auto"/>
            </w:tcBorders>
            <w:noWrap/>
            <w:vAlign w:val="bottom"/>
            <w:hideMark/>
          </w:tcPr>
          <w:p w14:paraId="1324FD0F"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nil"/>
              <w:left w:val="nil"/>
              <w:bottom w:val="single" w:sz="4" w:space="0" w:color="auto"/>
              <w:right w:val="single" w:sz="4" w:space="0" w:color="auto"/>
            </w:tcBorders>
            <w:noWrap/>
            <w:vAlign w:val="bottom"/>
            <w:hideMark/>
          </w:tcPr>
          <w:p w14:paraId="0D0CE1EC"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nil"/>
              <w:left w:val="nil"/>
              <w:bottom w:val="single" w:sz="4" w:space="0" w:color="auto"/>
              <w:right w:val="single" w:sz="4" w:space="0" w:color="auto"/>
            </w:tcBorders>
            <w:noWrap/>
            <w:vAlign w:val="bottom"/>
            <w:hideMark/>
          </w:tcPr>
          <w:p w14:paraId="4243DA6C"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421DDC4D" w14:textId="77777777" w:rsidTr="000A062A">
        <w:trPr>
          <w:trHeight w:val="70"/>
        </w:trPr>
        <w:tc>
          <w:tcPr>
            <w:tcW w:w="469" w:type="pct"/>
            <w:tcBorders>
              <w:top w:val="single" w:sz="4" w:space="0" w:color="auto"/>
              <w:left w:val="single" w:sz="4" w:space="0" w:color="auto"/>
              <w:bottom w:val="single" w:sz="4" w:space="0" w:color="auto"/>
              <w:right w:val="single" w:sz="4" w:space="0" w:color="auto"/>
            </w:tcBorders>
            <w:noWrap/>
            <w:vAlign w:val="bottom"/>
            <w:hideMark/>
          </w:tcPr>
          <w:p w14:paraId="0B6EBF74"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31</w:t>
            </w:r>
          </w:p>
        </w:tc>
        <w:tc>
          <w:tcPr>
            <w:tcW w:w="2360" w:type="pct"/>
            <w:tcBorders>
              <w:top w:val="single" w:sz="4" w:space="0" w:color="auto"/>
              <w:left w:val="nil"/>
              <w:bottom w:val="single" w:sz="4" w:space="0" w:color="auto"/>
              <w:right w:val="single" w:sz="4" w:space="0" w:color="auto"/>
            </w:tcBorders>
            <w:vAlign w:val="bottom"/>
            <w:hideMark/>
          </w:tcPr>
          <w:p w14:paraId="32B383B5"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REPORTE DE EVENTOS ADVERSOS (FORMATO DE REPORTE)</w:t>
            </w:r>
          </w:p>
        </w:tc>
        <w:tc>
          <w:tcPr>
            <w:tcW w:w="1256" w:type="pct"/>
            <w:tcBorders>
              <w:top w:val="single" w:sz="4" w:space="0" w:color="auto"/>
              <w:left w:val="nil"/>
              <w:bottom w:val="single" w:sz="4" w:space="0" w:color="auto"/>
              <w:right w:val="single" w:sz="4" w:space="0" w:color="auto"/>
            </w:tcBorders>
            <w:noWrap/>
            <w:vAlign w:val="bottom"/>
            <w:hideMark/>
          </w:tcPr>
          <w:p w14:paraId="2BD083EE"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594" w:type="pct"/>
            <w:tcBorders>
              <w:top w:val="single" w:sz="4" w:space="0" w:color="auto"/>
              <w:left w:val="nil"/>
              <w:bottom w:val="single" w:sz="4" w:space="0" w:color="auto"/>
              <w:right w:val="single" w:sz="4" w:space="0" w:color="auto"/>
            </w:tcBorders>
            <w:noWrap/>
            <w:vAlign w:val="bottom"/>
            <w:hideMark/>
          </w:tcPr>
          <w:p w14:paraId="79621EBE"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c>
          <w:tcPr>
            <w:tcW w:w="321" w:type="pct"/>
            <w:tcBorders>
              <w:top w:val="single" w:sz="4" w:space="0" w:color="auto"/>
              <w:left w:val="nil"/>
              <w:bottom w:val="single" w:sz="4" w:space="0" w:color="auto"/>
              <w:right w:val="single" w:sz="4" w:space="0" w:color="auto"/>
            </w:tcBorders>
            <w:noWrap/>
            <w:vAlign w:val="bottom"/>
            <w:hideMark/>
          </w:tcPr>
          <w:p w14:paraId="444264B2"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sz w:val="16"/>
                <w:szCs w:val="16"/>
                <w:lang w:eastAsia="es-CO"/>
              </w:rPr>
              <w:t> </w:t>
            </w:r>
          </w:p>
        </w:tc>
      </w:tr>
      <w:tr w:rsidR="005629F8" w:rsidRPr="002204D0" w14:paraId="3D3D328D" w14:textId="77777777" w:rsidTr="000A062A">
        <w:trPr>
          <w:trHeight w:val="70"/>
        </w:trPr>
        <w:tc>
          <w:tcPr>
            <w:tcW w:w="469" w:type="pct"/>
            <w:tcBorders>
              <w:top w:val="single" w:sz="4" w:space="0" w:color="auto"/>
              <w:left w:val="single" w:sz="4" w:space="0" w:color="auto"/>
              <w:bottom w:val="single" w:sz="4" w:space="0" w:color="auto"/>
              <w:right w:val="single" w:sz="4" w:space="0" w:color="auto"/>
            </w:tcBorders>
            <w:noWrap/>
            <w:vAlign w:val="bottom"/>
          </w:tcPr>
          <w:p w14:paraId="0E99556F" w14:textId="77777777" w:rsidR="005629F8"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29</w:t>
            </w:r>
          </w:p>
        </w:tc>
        <w:tc>
          <w:tcPr>
            <w:tcW w:w="2360" w:type="pct"/>
            <w:tcBorders>
              <w:top w:val="single" w:sz="4" w:space="0" w:color="auto"/>
              <w:left w:val="nil"/>
              <w:bottom w:val="single" w:sz="4" w:space="0" w:color="auto"/>
              <w:right w:val="single" w:sz="4" w:space="0" w:color="auto"/>
            </w:tcBorders>
            <w:vAlign w:val="bottom"/>
          </w:tcPr>
          <w:p w14:paraId="2B6F4689" w14:textId="77777777" w:rsidR="005629F8" w:rsidRPr="002204D0" w:rsidRDefault="005629F8" w:rsidP="00C1360B">
            <w:pPr>
              <w:rPr>
                <w:rStyle w:val="Hipervnculo"/>
                <w:rFonts w:ascii="Aptos Narrow" w:hAnsi="Aptos Narrow"/>
                <w:sz w:val="16"/>
                <w:szCs w:val="16"/>
              </w:rPr>
            </w:pPr>
            <w:r w:rsidRPr="002204D0">
              <w:rPr>
                <w:rStyle w:val="Hipervnculo"/>
                <w:rFonts w:ascii="Aptos Narrow" w:hAnsi="Aptos Narrow"/>
                <w:sz w:val="16"/>
                <w:szCs w:val="16"/>
              </w:rPr>
              <w:t>PROTOCOLO DE IDENTIFICACIÓN DEL PACIENTE</w:t>
            </w:r>
          </w:p>
        </w:tc>
        <w:tc>
          <w:tcPr>
            <w:tcW w:w="1256" w:type="pct"/>
            <w:tcBorders>
              <w:top w:val="single" w:sz="4" w:space="0" w:color="auto"/>
              <w:left w:val="nil"/>
              <w:bottom w:val="single" w:sz="4" w:space="0" w:color="auto"/>
              <w:right w:val="single" w:sz="4" w:space="0" w:color="auto"/>
            </w:tcBorders>
            <w:noWrap/>
            <w:vAlign w:val="bottom"/>
          </w:tcPr>
          <w:p w14:paraId="66F1CCFC" w14:textId="77777777" w:rsidR="005629F8" w:rsidRPr="002204D0" w:rsidRDefault="005629F8" w:rsidP="00C1360B">
            <w:pPr>
              <w:jc w:val="center"/>
              <w:rPr>
                <w:rFonts w:ascii="Calibri" w:hAnsi="Calibri" w:cs="Calibri"/>
                <w:sz w:val="16"/>
                <w:szCs w:val="16"/>
                <w:lang w:eastAsia="es-CO"/>
              </w:rPr>
            </w:pPr>
          </w:p>
        </w:tc>
        <w:tc>
          <w:tcPr>
            <w:tcW w:w="594" w:type="pct"/>
            <w:tcBorders>
              <w:top w:val="single" w:sz="4" w:space="0" w:color="auto"/>
              <w:left w:val="nil"/>
              <w:bottom w:val="single" w:sz="4" w:space="0" w:color="auto"/>
              <w:right w:val="single" w:sz="4" w:space="0" w:color="auto"/>
            </w:tcBorders>
            <w:noWrap/>
            <w:vAlign w:val="bottom"/>
          </w:tcPr>
          <w:p w14:paraId="6551C9DE" w14:textId="77777777" w:rsidR="005629F8" w:rsidRPr="002204D0" w:rsidRDefault="005629F8" w:rsidP="00C1360B">
            <w:pPr>
              <w:jc w:val="center"/>
              <w:rPr>
                <w:rFonts w:ascii="Calibri" w:hAnsi="Calibri" w:cs="Calibri"/>
                <w:sz w:val="16"/>
                <w:szCs w:val="16"/>
                <w:lang w:eastAsia="es-CO"/>
              </w:rPr>
            </w:pPr>
          </w:p>
        </w:tc>
        <w:tc>
          <w:tcPr>
            <w:tcW w:w="321" w:type="pct"/>
            <w:tcBorders>
              <w:top w:val="single" w:sz="4" w:space="0" w:color="auto"/>
              <w:left w:val="nil"/>
              <w:bottom w:val="single" w:sz="4" w:space="0" w:color="auto"/>
              <w:right w:val="single" w:sz="4" w:space="0" w:color="auto"/>
            </w:tcBorders>
            <w:noWrap/>
            <w:vAlign w:val="bottom"/>
          </w:tcPr>
          <w:p w14:paraId="0DBA4030" w14:textId="77777777" w:rsidR="005629F8" w:rsidRPr="002204D0" w:rsidRDefault="005629F8" w:rsidP="00C1360B">
            <w:pPr>
              <w:jc w:val="center"/>
              <w:rPr>
                <w:rFonts w:ascii="Calibri" w:hAnsi="Calibri" w:cs="Calibri"/>
                <w:sz w:val="16"/>
                <w:szCs w:val="16"/>
                <w:lang w:eastAsia="es-CO"/>
              </w:rPr>
            </w:pPr>
          </w:p>
        </w:tc>
      </w:tr>
    </w:tbl>
    <w:p w14:paraId="6C530530" w14:textId="77777777" w:rsidR="000A062A" w:rsidRDefault="000A062A" w:rsidP="00C1360B">
      <w:pPr>
        <w:jc w:val="center"/>
        <w:rPr>
          <w:rFonts w:ascii="Calibri" w:hAnsi="Calibri" w:cs="Calibri"/>
          <w:b/>
          <w:bCs/>
          <w:sz w:val="16"/>
          <w:szCs w:val="16"/>
          <w:lang w:eastAsia="es-CO"/>
        </w:rPr>
        <w:sectPr w:rsidR="000A062A" w:rsidSect="005B0B81">
          <w:headerReference w:type="default" r:id="rId21"/>
          <w:footerReference w:type="default" r:id="rId22"/>
          <w:headerReference w:type="first" r:id="rId23"/>
          <w:footerReference w:type="first" r:id="rId24"/>
          <w:pgSz w:w="12240" w:h="15840" w:code="1"/>
          <w:pgMar w:top="1418" w:right="1325" w:bottom="709" w:left="1247" w:header="720" w:footer="543"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pPr>
    </w:p>
    <w:tbl>
      <w:tblPr>
        <w:tblW w:w="4847" w:type="pct"/>
        <w:tblCellMar>
          <w:left w:w="70" w:type="dxa"/>
          <w:right w:w="70" w:type="dxa"/>
        </w:tblCellMar>
        <w:tblLook w:val="04A0" w:firstRow="1" w:lastRow="0" w:firstColumn="1" w:lastColumn="0" w:noHBand="0" w:noVBand="1"/>
      </w:tblPr>
      <w:tblGrid>
        <w:gridCol w:w="1249"/>
        <w:gridCol w:w="3463"/>
        <w:gridCol w:w="2261"/>
        <w:gridCol w:w="1617"/>
        <w:gridCol w:w="1068"/>
      </w:tblGrid>
      <w:tr w:rsidR="005629F8" w:rsidRPr="002204D0" w14:paraId="4E87EAC0" w14:textId="77777777" w:rsidTr="000A062A">
        <w:trPr>
          <w:trHeight w:val="309"/>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4F0A05A8" w14:textId="77777777" w:rsidR="005629F8" w:rsidRPr="002204D0" w:rsidRDefault="005629F8" w:rsidP="00C1360B">
            <w:pPr>
              <w:jc w:val="center"/>
              <w:rPr>
                <w:rFonts w:ascii="Calibri" w:hAnsi="Calibri" w:cs="Calibri"/>
                <w:sz w:val="16"/>
                <w:szCs w:val="16"/>
                <w:lang w:eastAsia="es-CO"/>
              </w:rPr>
            </w:pPr>
            <w:r w:rsidRPr="002204D0">
              <w:rPr>
                <w:rFonts w:ascii="Calibri" w:hAnsi="Calibri" w:cs="Calibri"/>
                <w:b/>
                <w:bCs/>
                <w:sz w:val="16"/>
                <w:szCs w:val="16"/>
                <w:lang w:eastAsia="es-CO"/>
              </w:rPr>
              <w:lastRenderedPageBreak/>
              <w:t>EQUIPOS</w:t>
            </w:r>
          </w:p>
        </w:tc>
      </w:tr>
      <w:tr w:rsidR="005629F8" w:rsidRPr="002204D0" w14:paraId="408DEA69" w14:textId="77777777" w:rsidTr="000A062A">
        <w:trPr>
          <w:trHeight w:val="510"/>
        </w:trPr>
        <w:tc>
          <w:tcPr>
            <w:tcW w:w="5000" w:type="pct"/>
            <w:gridSpan w:val="5"/>
            <w:tcBorders>
              <w:top w:val="single" w:sz="4" w:space="0" w:color="auto"/>
              <w:left w:val="single" w:sz="4" w:space="0" w:color="auto"/>
              <w:bottom w:val="single" w:sz="4" w:space="0" w:color="auto"/>
              <w:right w:val="single" w:sz="4" w:space="0" w:color="auto"/>
            </w:tcBorders>
            <w:noWrap/>
            <w:vAlign w:val="center"/>
          </w:tcPr>
          <w:p w14:paraId="4F45B718" w14:textId="77777777" w:rsidR="005629F8" w:rsidRPr="002204D0" w:rsidRDefault="005629F8" w:rsidP="00C1360B">
            <w:pPr>
              <w:jc w:val="both"/>
              <w:rPr>
                <w:rFonts w:ascii="Calibri" w:hAnsi="Calibri" w:cs="Calibri"/>
                <w:b/>
                <w:bCs/>
                <w:sz w:val="16"/>
                <w:szCs w:val="16"/>
                <w:lang w:eastAsia="es-CO"/>
              </w:rPr>
            </w:pPr>
            <w:r w:rsidRPr="002204D0">
              <w:rPr>
                <w:rFonts w:ascii="Arial" w:eastAsia="Arial" w:hAnsi="Arial" w:cs="Arial"/>
                <w:bCs/>
                <w:sz w:val="16"/>
                <w:szCs w:val="16"/>
              </w:rPr>
              <w:t>El oferente deberá contar con los equipos para la realización de los procedimientos y deberá presentar soporte de certificado de calibración, cronograma y certificado de mantenimiento del</w:t>
            </w:r>
            <w:r>
              <w:rPr>
                <w:rFonts w:ascii="Arial" w:eastAsia="Arial" w:hAnsi="Arial" w:cs="Arial"/>
                <w:bCs/>
                <w:sz w:val="16"/>
                <w:szCs w:val="16"/>
              </w:rPr>
              <w:t xml:space="preserve"> último </w:t>
            </w:r>
            <w:r w:rsidRPr="002204D0">
              <w:rPr>
                <w:rFonts w:ascii="Arial" w:eastAsia="Arial" w:hAnsi="Arial" w:cs="Arial"/>
                <w:bCs/>
                <w:sz w:val="16"/>
                <w:szCs w:val="16"/>
              </w:rPr>
              <w:t>año y hojas de vida</w:t>
            </w:r>
            <w:r>
              <w:rPr>
                <w:rFonts w:ascii="Arial" w:eastAsia="Arial" w:hAnsi="Arial" w:cs="Arial"/>
                <w:bCs/>
                <w:sz w:val="16"/>
                <w:szCs w:val="16"/>
              </w:rPr>
              <w:t xml:space="preserve"> actualizadas</w:t>
            </w:r>
          </w:p>
        </w:tc>
      </w:tr>
      <w:tr w:rsidR="005629F8" w:rsidRPr="002204D0" w14:paraId="7899C497" w14:textId="77777777" w:rsidTr="000A062A">
        <w:trPr>
          <w:trHeight w:val="231"/>
        </w:trPr>
        <w:tc>
          <w:tcPr>
            <w:tcW w:w="635" w:type="pct"/>
            <w:tcBorders>
              <w:top w:val="single" w:sz="4" w:space="0" w:color="auto"/>
              <w:left w:val="single" w:sz="4" w:space="0" w:color="auto"/>
              <w:bottom w:val="single" w:sz="4" w:space="0" w:color="auto"/>
              <w:right w:val="single" w:sz="4" w:space="0" w:color="auto"/>
            </w:tcBorders>
            <w:noWrap/>
            <w:vAlign w:val="center"/>
          </w:tcPr>
          <w:p w14:paraId="1F669E0E"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30</w:t>
            </w:r>
          </w:p>
        </w:tc>
        <w:tc>
          <w:tcPr>
            <w:tcW w:w="1818" w:type="pct"/>
            <w:tcBorders>
              <w:top w:val="single" w:sz="4" w:space="0" w:color="auto"/>
              <w:left w:val="single" w:sz="4" w:space="0" w:color="auto"/>
              <w:bottom w:val="single" w:sz="4" w:space="0" w:color="auto"/>
              <w:right w:val="single" w:sz="4" w:space="0" w:color="auto"/>
            </w:tcBorders>
            <w:vAlign w:val="center"/>
          </w:tcPr>
          <w:p w14:paraId="3ECA45BE" w14:textId="77777777" w:rsidR="005629F8" w:rsidRPr="00501A06" w:rsidRDefault="005629F8" w:rsidP="00C1360B">
            <w:pPr>
              <w:rPr>
                <w:rFonts w:ascii="Arial" w:eastAsia="Arial" w:hAnsi="Arial" w:cs="Arial"/>
                <w:bCs/>
                <w:sz w:val="16"/>
                <w:szCs w:val="16"/>
              </w:rPr>
            </w:pPr>
            <w:r w:rsidRPr="00501A06">
              <w:rPr>
                <w:rFonts w:ascii="Arial" w:eastAsia="Arial" w:hAnsi="Arial" w:cs="Arial"/>
                <w:bCs/>
                <w:sz w:val="16"/>
                <w:szCs w:val="16"/>
              </w:rPr>
              <w:t>ELECTROCARDIÓGRAFO</w:t>
            </w:r>
          </w:p>
        </w:tc>
        <w:tc>
          <w:tcPr>
            <w:tcW w:w="1176" w:type="pct"/>
            <w:tcBorders>
              <w:top w:val="single" w:sz="4" w:space="0" w:color="auto"/>
              <w:left w:val="single" w:sz="4" w:space="0" w:color="auto"/>
              <w:bottom w:val="single" w:sz="4" w:space="0" w:color="auto"/>
              <w:right w:val="single" w:sz="4" w:space="0" w:color="auto"/>
            </w:tcBorders>
            <w:vAlign w:val="center"/>
          </w:tcPr>
          <w:p w14:paraId="70E26EE0" w14:textId="77777777" w:rsidR="005629F8" w:rsidRPr="002204D0" w:rsidRDefault="005629F8" w:rsidP="00C1360B">
            <w:pPr>
              <w:jc w:val="center"/>
              <w:rPr>
                <w:rFonts w:ascii="Calibri" w:hAnsi="Calibri" w:cs="Calibri"/>
                <w:b/>
                <w:bCs/>
                <w:sz w:val="16"/>
                <w:szCs w:val="16"/>
                <w:lang w:eastAsia="es-CO"/>
              </w:rPr>
            </w:pPr>
          </w:p>
        </w:tc>
        <w:tc>
          <w:tcPr>
            <w:tcW w:w="832" w:type="pct"/>
            <w:tcBorders>
              <w:top w:val="single" w:sz="4" w:space="0" w:color="auto"/>
              <w:left w:val="single" w:sz="4" w:space="0" w:color="auto"/>
              <w:bottom w:val="single" w:sz="4" w:space="0" w:color="auto"/>
              <w:right w:val="single" w:sz="4" w:space="0" w:color="auto"/>
            </w:tcBorders>
            <w:vAlign w:val="center"/>
          </w:tcPr>
          <w:p w14:paraId="39C473F2" w14:textId="77777777" w:rsidR="005629F8" w:rsidRPr="002204D0" w:rsidRDefault="005629F8" w:rsidP="00C1360B">
            <w:pPr>
              <w:jc w:val="center"/>
              <w:rPr>
                <w:rFonts w:ascii="Calibri" w:hAnsi="Calibri" w:cs="Calibri"/>
                <w:b/>
                <w:bCs/>
                <w:sz w:val="16"/>
                <w:szCs w:val="16"/>
                <w:lang w:eastAsia="es-CO"/>
              </w:rPr>
            </w:pPr>
          </w:p>
        </w:tc>
        <w:tc>
          <w:tcPr>
            <w:tcW w:w="539" w:type="pct"/>
            <w:tcBorders>
              <w:top w:val="single" w:sz="4" w:space="0" w:color="auto"/>
              <w:left w:val="single" w:sz="4" w:space="0" w:color="auto"/>
              <w:bottom w:val="single" w:sz="4" w:space="0" w:color="auto"/>
              <w:right w:val="single" w:sz="4" w:space="0" w:color="auto"/>
            </w:tcBorders>
            <w:vAlign w:val="center"/>
          </w:tcPr>
          <w:p w14:paraId="40A0EC65" w14:textId="77777777" w:rsidR="005629F8" w:rsidRPr="002204D0" w:rsidRDefault="005629F8" w:rsidP="00C1360B">
            <w:pPr>
              <w:jc w:val="center"/>
              <w:rPr>
                <w:rFonts w:ascii="Calibri" w:hAnsi="Calibri" w:cs="Calibri"/>
                <w:b/>
                <w:bCs/>
                <w:sz w:val="16"/>
                <w:szCs w:val="16"/>
                <w:lang w:eastAsia="es-CO"/>
              </w:rPr>
            </w:pPr>
          </w:p>
        </w:tc>
      </w:tr>
      <w:tr w:rsidR="005629F8" w:rsidRPr="002204D0" w14:paraId="061A3DC4" w14:textId="77777777" w:rsidTr="000A062A">
        <w:trPr>
          <w:trHeight w:val="231"/>
        </w:trPr>
        <w:tc>
          <w:tcPr>
            <w:tcW w:w="635" w:type="pct"/>
            <w:tcBorders>
              <w:top w:val="single" w:sz="4" w:space="0" w:color="auto"/>
              <w:left w:val="single" w:sz="4" w:space="0" w:color="auto"/>
              <w:bottom w:val="single" w:sz="4" w:space="0" w:color="auto"/>
              <w:right w:val="single" w:sz="4" w:space="0" w:color="auto"/>
            </w:tcBorders>
            <w:noWrap/>
            <w:vAlign w:val="center"/>
          </w:tcPr>
          <w:p w14:paraId="3E17D642"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31</w:t>
            </w:r>
          </w:p>
        </w:tc>
        <w:tc>
          <w:tcPr>
            <w:tcW w:w="1818" w:type="pct"/>
            <w:tcBorders>
              <w:top w:val="single" w:sz="4" w:space="0" w:color="auto"/>
              <w:left w:val="single" w:sz="4" w:space="0" w:color="auto"/>
              <w:bottom w:val="single" w:sz="4" w:space="0" w:color="auto"/>
              <w:right w:val="single" w:sz="4" w:space="0" w:color="auto"/>
            </w:tcBorders>
            <w:vAlign w:val="center"/>
          </w:tcPr>
          <w:p w14:paraId="33837021" w14:textId="77777777" w:rsidR="005629F8" w:rsidRPr="00501A06" w:rsidRDefault="005629F8" w:rsidP="00C1360B">
            <w:pPr>
              <w:rPr>
                <w:rFonts w:ascii="Arial" w:eastAsia="Arial" w:hAnsi="Arial" w:cs="Arial"/>
                <w:bCs/>
                <w:sz w:val="16"/>
                <w:szCs w:val="16"/>
              </w:rPr>
            </w:pPr>
            <w:r w:rsidRPr="00501A06">
              <w:rPr>
                <w:rFonts w:ascii="Arial" w:eastAsia="Arial" w:hAnsi="Arial" w:cs="Arial"/>
                <w:bCs/>
                <w:sz w:val="16"/>
                <w:szCs w:val="16"/>
              </w:rPr>
              <w:t>ECOCARDIOGRAMA </w:t>
            </w:r>
          </w:p>
        </w:tc>
        <w:tc>
          <w:tcPr>
            <w:tcW w:w="1176" w:type="pct"/>
            <w:tcBorders>
              <w:top w:val="single" w:sz="4" w:space="0" w:color="auto"/>
              <w:left w:val="single" w:sz="4" w:space="0" w:color="auto"/>
              <w:bottom w:val="single" w:sz="4" w:space="0" w:color="auto"/>
              <w:right w:val="single" w:sz="4" w:space="0" w:color="auto"/>
            </w:tcBorders>
            <w:vAlign w:val="center"/>
          </w:tcPr>
          <w:p w14:paraId="547166C6" w14:textId="77777777" w:rsidR="005629F8" w:rsidRPr="002204D0" w:rsidRDefault="005629F8" w:rsidP="00C1360B">
            <w:pPr>
              <w:jc w:val="center"/>
              <w:rPr>
                <w:rFonts w:ascii="Calibri" w:hAnsi="Calibri" w:cs="Calibri"/>
                <w:b/>
                <w:bCs/>
                <w:sz w:val="16"/>
                <w:szCs w:val="16"/>
                <w:lang w:eastAsia="es-CO"/>
              </w:rPr>
            </w:pPr>
          </w:p>
        </w:tc>
        <w:tc>
          <w:tcPr>
            <w:tcW w:w="832" w:type="pct"/>
            <w:tcBorders>
              <w:top w:val="single" w:sz="4" w:space="0" w:color="auto"/>
              <w:left w:val="single" w:sz="4" w:space="0" w:color="auto"/>
              <w:bottom w:val="single" w:sz="4" w:space="0" w:color="auto"/>
              <w:right w:val="single" w:sz="4" w:space="0" w:color="auto"/>
            </w:tcBorders>
            <w:vAlign w:val="center"/>
          </w:tcPr>
          <w:p w14:paraId="1D808A08" w14:textId="77777777" w:rsidR="005629F8" w:rsidRPr="002204D0" w:rsidRDefault="005629F8" w:rsidP="00C1360B">
            <w:pPr>
              <w:jc w:val="center"/>
              <w:rPr>
                <w:rFonts w:ascii="Calibri" w:hAnsi="Calibri" w:cs="Calibri"/>
                <w:b/>
                <w:bCs/>
                <w:sz w:val="16"/>
                <w:szCs w:val="16"/>
                <w:lang w:eastAsia="es-CO"/>
              </w:rPr>
            </w:pPr>
          </w:p>
        </w:tc>
        <w:tc>
          <w:tcPr>
            <w:tcW w:w="539" w:type="pct"/>
            <w:tcBorders>
              <w:top w:val="single" w:sz="4" w:space="0" w:color="auto"/>
              <w:left w:val="single" w:sz="4" w:space="0" w:color="auto"/>
              <w:bottom w:val="single" w:sz="4" w:space="0" w:color="auto"/>
              <w:right w:val="single" w:sz="4" w:space="0" w:color="auto"/>
            </w:tcBorders>
            <w:vAlign w:val="center"/>
          </w:tcPr>
          <w:p w14:paraId="673C0F0C" w14:textId="77777777" w:rsidR="005629F8" w:rsidRPr="002204D0" w:rsidRDefault="005629F8" w:rsidP="00C1360B">
            <w:pPr>
              <w:jc w:val="center"/>
              <w:rPr>
                <w:rFonts w:ascii="Calibri" w:hAnsi="Calibri" w:cs="Calibri"/>
                <w:b/>
                <w:bCs/>
                <w:sz w:val="16"/>
                <w:szCs w:val="16"/>
                <w:lang w:eastAsia="es-CO"/>
              </w:rPr>
            </w:pPr>
          </w:p>
        </w:tc>
      </w:tr>
      <w:tr w:rsidR="005629F8" w:rsidRPr="002204D0" w14:paraId="53E6399A" w14:textId="77777777" w:rsidTr="000A062A">
        <w:trPr>
          <w:trHeight w:val="231"/>
        </w:trPr>
        <w:tc>
          <w:tcPr>
            <w:tcW w:w="635" w:type="pct"/>
            <w:tcBorders>
              <w:top w:val="single" w:sz="4" w:space="0" w:color="auto"/>
              <w:left w:val="single" w:sz="4" w:space="0" w:color="auto"/>
              <w:bottom w:val="single" w:sz="4" w:space="0" w:color="auto"/>
              <w:right w:val="single" w:sz="4" w:space="0" w:color="auto"/>
            </w:tcBorders>
            <w:noWrap/>
            <w:vAlign w:val="center"/>
          </w:tcPr>
          <w:p w14:paraId="37C04C17" w14:textId="77777777" w:rsidR="005629F8" w:rsidRPr="002204D0" w:rsidRDefault="005629F8" w:rsidP="00C1360B">
            <w:pPr>
              <w:jc w:val="center"/>
              <w:rPr>
                <w:rFonts w:ascii="Calibri" w:hAnsi="Calibri" w:cs="Calibri"/>
                <w:b/>
                <w:bCs/>
                <w:sz w:val="16"/>
                <w:szCs w:val="16"/>
                <w:lang w:eastAsia="es-CO"/>
              </w:rPr>
            </w:pPr>
            <w:r>
              <w:rPr>
                <w:rFonts w:ascii="Calibri" w:hAnsi="Calibri" w:cs="Calibri"/>
                <w:b/>
                <w:bCs/>
                <w:sz w:val="16"/>
                <w:szCs w:val="16"/>
                <w:lang w:eastAsia="es-CO"/>
              </w:rPr>
              <w:t>32</w:t>
            </w:r>
          </w:p>
        </w:tc>
        <w:tc>
          <w:tcPr>
            <w:tcW w:w="1818" w:type="pct"/>
            <w:tcBorders>
              <w:top w:val="single" w:sz="4" w:space="0" w:color="auto"/>
              <w:left w:val="single" w:sz="4" w:space="0" w:color="auto"/>
              <w:bottom w:val="single" w:sz="4" w:space="0" w:color="auto"/>
              <w:right w:val="single" w:sz="4" w:space="0" w:color="auto"/>
            </w:tcBorders>
            <w:vAlign w:val="center"/>
          </w:tcPr>
          <w:p w14:paraId="6733D78F" w14:textId="77777777" w:rsidR="005629F8" w:rsidRPr="00501A06" w:rsidRDefault="005629F8" w:rsidP="00C1360B">
            <w:pPr>
              <w:rPr>
                <w:rFonts w:ascii="Arial" w:eastAsia="Arial" w:hAnsi="Arial" w:cs="Arial"/>
                <w:bCs/>
                <w:sz w:val="16"/>
                <w:szCs w:val="16"/>
              </w:rPr>
            </w:pPr>
            <w:r w:rsidRPr="00501A06">
              <w:rPr>
                <w:rFonts w:ascii="Arial" w:eastAsia="Arial" w:hAnsi="Arial" w:cs="Arial"/>
                <w:bCs/>
                <w:sz w:val="16"/>
                <w:szCs w:val="16"/>
              </w:rPr>
              <w:t>HOLTER </w:t>
            </w:r>
          </w:p>
        </w:tc>
        <w:tc>
          <w:tcPr>
            <w:tcW w:w="1176" w:type="pct"/>
            <w:tcBorders>
              <w:top w:val="single" w:sz="4" w:space="0" w:color="auto"/>
              <w:left w:val="single" w:sz="4" w:space="0" w:color="auto"/>
              <w:bottom w:val="single" w:sz="4" w:space="0" w:color="auto"/>
              <w:right w:val="single" w:sz="4" w:space="0" w:color="auto"/>
            </w:tcBorders>
            <w:vAlign w:val="center"/>
          </w:tcPr>
          <w:p w14:paraId="4AE1748C" w14:textId="77777777" w:rsidR="005629F8" w:rsidRPr="002204D0" w:rsidRDefault="005629F8" w:rsidP="00C1360B">
            <w:pPr>
              <w:jc w:val="center"/>
              <w:rPr>
                <w:rFonts w:ascii="Calibri" w:hAnsi="Calibri" w:cs="Calibri"/>
                <w:b/>
                <w:bCs/>
                <w:sz w:val="16"/>
                <w:szCs w:val="16"/>
                <w:lang w:eastAsia="es-CO"/>
              </w:rPr>
            </w:pPr>
          </w:p>
        </w:tc>
        <w:tc>
          <w:tcPr>
            <w:tcW w:w="832" w:type="pct"/>
            <w:tcBorders>
              <w:top w:val="single" w:sz="4" w:space="0" w:color="auto"/>
              <w:left w:val="single" w:sz="4" w:space="0" w:color="auto"/>
              <w:bottom w:val="single" w:sz="4" w:space="0" w:color="auto"/>
              <w:right w:val="single" w:sz="4" w:space="0" w:color="auto"/>
            </w:tcBorders>
            <w:vAlign w:val="center"/>
          </w:tcPr>
          <w:p w14:paraId="4640F268" w14:textId="77777777" w:rsidR="005629F8" w:rsidRPr="002204D0" w:rsidRDefault="005629F8" w:rsidP="00C1360B">
            <w:pPr>
              <w:jc w:val="center"/>
              <w:rPr>
                <w:rFonts w:ascii="Calibri" w:hAnsi="Calibri" w:cs="Calibri"/>
                <w:b/>
                <w:bCs/>
                <w:sz w:val="16"/>
                <w:szCs w:val="16"/>
                <w:lang w:eastAsia="es-CO"/>
              </w:rPr>
            </w:pPr>
          </w:p>
        </w:tc>
        <w:tc>
          <w:tcPr>
            <w:tcW w:w="539" w:type="pct"/>
            <w:tcBorders>
              <w:top w:val="single" w:sz="4" w:space="0" w:color="auto"/>
              <w:left w:val="single" w:sz="4" w:space="0" w:color="auto"/>
              <w:bottom w:val="single" w:sz="4" w:space="0" w:color="auto"/>
              <w:right w:val="single" w:sz="4" w:space="0" w:color="auto"/>
            </w:tcBorders>
            <w:vAlign w:val="center"/>
          </w:tcPr>
          <w:p w14:paraId="44A04790" w14:textId="77777777" w:rsidR="005629F8" w:rsidRPr="002204D0" w:rsidRDefault="005629F8" w:rsidP="00C1360B">
            <w:pPr>
              <w:jc w:val="center"/>
              <w:rPr>
                <w:rFonts w:ascii="Calibri" w:hAnsi="Calibri" w:cs="Calibri"/>
                <w:b/>
                <w:bCs/>
                <w:sz w:val="16"/>
                <w:szCs w:val="16"/>
                <w:lang w:eastAsia="es-CO"/>
              </w:rPr>
            </w:pPr>
          </w:p>
        </w:tc>
      </w:tr>
    </w:tbl>
    <w:p w14:paraId="07340AC8" w14:textId="77777777" w:rsidR="00872BD9" w:rsidRDefault="00872BD9" w:rsidP="005334A5">
      <w:pPr>
        <w:tabs>
          <w:tab w:val="left" w:pos="240"/>
        </w:tabs>
        <w:jc w:val="both"/>
        <w:rPr>
          <w:rFonts w:ascii="Arial" w:hAnsi="Arial" w:cs="Arial"/>
          <w:sz w:val="20"/>
          <w:szCs w:val="20"/>
        </w:rPr>
      </w:pPr>
    </w:p>
    <w:p w14:paraId="29282C99" w14:textId="77777777" w:rsidR="005629F8" w:rsidRDefault="005629F8" w:rsidP="005334A5">
      <w:pPr>
        <w:tabs>
          <w:tab w:val="left" w:pos="240"/>
        </w:tabs>
        <w:jc w:val="both"/>
        <w:rPr>
          <w:rFonts w:ascii="Arial" w:hAnsi="Arial" w:cs="Arial"/>
          <w:sz w:val="20"/>
          <w:szCs w:val="20"/>
        </w:rPr>
      </w:pPr>
    </w:p>
    <w:p w14:paraId="0E7CD3A8" w14:textId="77777777" w:rsidR="005629F8" w:rsidRDefault="005629F8" w:rsidP="005334A5">
      <w:pPr>
        <w:tabs>
          <w:tab w:val="left" w:pos="240"/>
        </w:tabs>
        <w:jc w:val="both"/>
        <w:rPr>
          <w:rFonts w:ascii="Arial" w:hAnsi="Arial" w:cs="Arial"/>
          <w:sz w:val="20"/>
          <w:szCs w:val="20"/>
        </w:rPr>
      </w:pPr>
    </w:p>
    <w:p w14:paraId="58D6BA55" w14:textId="77777777" w:rsidR="00872BD9" w:rsidRPr="00BD27E3" w:rsidRDefault="00872BD9" w:rsidP="005334A5">
      <w:pPr>
        <w:tabs>
          <w:tab w:val="left" w:pos="240"/>
        </w:tabs>
        <w:jc w:val="both"/>
        <w:rPr>
          <w:rFonts w:ascii="Arial" w:hAnsi="Arial" w:cs="Arial"/>
          <w:bCs/>
          <w:sz w:val="18"/>
          <w:szCs w:val="18"/>
        </w:rPr>
      </w:pPr>
    </w:p>
    <w:p w14:paraId="63C944D7" w14:textId="77777777" w:rsidR="005334A5" w:rsidRPr="00B0325E" w:rsidRDefault="005334A5" w:rsidP="005334A5">
      <w:pPr>
        <w:rPr>
          <w:rFonts w:ascii="Arial" w:hAnsi="Arial" w:cs="Arial"/>
          <w:sz w:val="20"/>
          <w:szCs w:val="20"/>
        </w:rPr>
      </w:pPr>
      <w:r w:rsidRPr="00B0325E">
        <w:rPr>
          <w:rFonts w:ascii="Arial" w:hAnsi="Arial" w:cs="Arial"/>
          <w:sz w:val="20"/>
          <w:szCs w:val="20"/>
        </w:rPr>
        <w:t>Expedida el día: ________________________________________</w:t>
      </w:r>
    </w:p>
    <w:p w14:paraId="3B62D1EF" w14:textId="77777777" w:rsidR="005334A5" w:rsidRPr="00B0325E" w:rsidRDefault="005334A5" w:rsidP="005334A5">
      <w:pPr>
        <w:rPr>
          <w:rFonts w:ascii="Arial" w:hAnsi="Arial" w:cs="Arial"/>
          <w:sz w:val="20"/>
          <w:szCs w:val="20"/>
        </w:rPr>
      </w:pPr>
    </w:p>
    <w:p w14:paraId="591C91E4" w14:textId="77777777" w:rsidR="005334A5" w:rsidRPr="00B0325E" w:rsidRDefault="005334A5" w:rsidP="005334A5">
      <w:pPr>
        <w:rPr>
          <w:rFonts w:ascii="Arial" w:hAnsi="Arial" w:cs="Arial"/>
          <w:sz w:val="20"/>
          <w:szCs w:val="20"/>
        </w:rPr>
      </w:pPr>
      <w:r w:rsidRPr="00B0325E">
        <w:rPr>
          <w:rFonts w:ascii="Arial" w:hAnsi="Arial" w:cs="Arial"/>
          <w:sz w:val="20"/>
          <w:szCs w:val="20"/>
        </w:rPr>
        <w:t>Atentamente,</w:t>
      </w:r>
    </w:p>
    <w:p w14:paraId="3815D063" w14:textId="77777777" w:rsidR="005334A5" w:rsidRPr="00B0325E" w:rsidRDefault="005334A5" w:rsidP="005334A5">
      <w:pPr>
        <w:rPr>
          <w:rFonts w:ascii="Arial" w:hAnsi="Arial" w:cs="Arial"/>
          <w:sz w:val="20"/>
          <w:szCs w:val="20"/>
        </w:rPr>
      </w:pPr>
    </w:p>
    <w:p w14:paraId="37E849C5" w14:textId="77777777" w:rsidR="005334A5" w:rsidRPr="00B0325E" w:rsidRDefault="005334A5" w:rsidP="005334A5">
      <w:pPr>
        <w:pStyle w:val="Sinespaciado1"/>
        <w:rPr>
          <w:rFonts w:ascii="Arial" w:hAnsi="Arial" w:cs="Arial"/>
          <w:sz w:val="18"/>
          <w:szCs w:val="18"/>
        </w:rPr>
      </w:pPr>
      <w:r w:rsidRPr="00B0325E">
        <w:rPr>
          <w:rFonts w:ascii="Arial" w:hAnsi="Arial" w:cs="Arial"/>
          <w:b/>
          <w:sz w:val="18"/>
          <w:szCs w:val="18"/>
        </w:rPr>
        <w:t>__________________________________</w:t>
      </w:r>
    </w:p>
    <w:p w14:paraId="6562E24E" w14:textId="77777777" w:rsidR="005334A5" w:rsidRPr="00B0325E" w:rsidRDefault="005334A5" w:rsidP="005334A5">
      <w:pPr>
        <w:pStyle w:val="Sinespaciado1"/>
        <w:rPr>
          <w:rFonts w:ascii="Arial" w:hAnsi="Arial" w:cs="Arial"/>
          <w:sz w:val="18"/>
          <w:szCs w:val="18"/>
        </w:rPr>
      </w:pPr>
      <w:r w:rsidRPr="00B0325E">
        <w:rPr>
          <w:rFonts w:ascii="Arial" w:hAnsi="Arial" w:cs="Arial"/>
          <w:sz w:val="18"/>
          <w:szCs w:val="18"/>
        </w:rPr>
        <w:t xml:space="preserve">Firma del representante legal del proponente </w:t>
      </w:r>
    </w:p>
    <w:p w14:paraId="1D90BF14" w14:textId="77777777" w:rsidR="005334A5" w:rsidRPr="00B0325E" w:rsidRDefault="005334A5" w:rsidP="005334A5">
      <w:pPr>
        <w:pStyle w:val="Sinespaciado1"/>
        <w:contextualSpacing/>
        <w:rPr>
          <w:rFonts w:ascii="Arial" w:hAnsi="Arial" w:cs="Arial"/>
          <w:sz w:val="18"/>
          <w:szCs w:val="18"/>
          <w:lang w:eastAsia="es-CO"/>
        </w:rPr>
      </w:pPr>
      <w:r w:rsidRPr="00B0325E">
        <w:rPr>
          <w:rFonts w:ascii="Arial" w:hAnsi="Arial" w:cs="Arial"/>
          <w:sz w:val="18"/>
          <w:szCs w:val="18"/>
          <w:lang w:eastAsia="es-CO"/>
        </w:rPr>
        <w:t xml:space="preserve">Nombre o razón social del oferente: </w:t>
      </w:r>
      <w:r w:rsidRPr="00B0325E">
        <w:rPr>
          <w:rStyle w:val="Textodelmarcadordeposicin"/>
          <w:rFonts w:ascii="Arial" w:eastAsia="Calibri" w:hAnsi="Arial" w:cs="Arial"/>
          <w:color w:val="FF8F8F"/>
          <w:sz w:val="18"/>
          <w:szCs w:val="18"/>
          <w:u w:val="single"/>
        </w:rPr>
        <w:t>Diligenciar el nombre completo del proponente</w:t>
      </w:r>
    </w:p>
    <w:p w14:paraId="54FF1597" w14:textId="77777777" w:rsidR="005334A5" w:rsidRPr="00B0325E" w:rsidRDefault="005334A5" w:rsidP="005334A5">
      <w:pPr>
        <w:pStyle w:val="Sinespaciado1"/>
        <w:contextualSpacing/>
        <w:rPr>
          <w:rFonts w:ascii="Arial" w:hAnsi="Arial" w:cs="Arial"/>
          <w:color w:val="000000"/>
          <w:sz w:val="18"/>
          <w:szCs w:val="18"/>
        </w:rPr>
      </w:pPr>
      <w:r w:rsidRPr="00B0325E">
        <w:rPr>
          <w:rFonts w:ascii="Arial" w:hAnsi="Arial" w:cs="Arial"/>
          <w:sz w:val="18"/>
          <w:szCs w:val="18"/>
          <w:lang w:eastAsia="es-CO"/>
        </w:rPr>
        <w:t xml:space="preserve">Identificación (NIT </w:t>
      </w:r>
      <w:r w:rsidRPr="00B0325E">
        <w:rPr>
          <w:rFonts w:ascii="Segoe UI Symbol" w:eastAsia="MS Gothic" w:hAnsi="Segoe UI Symbol" w:cs="Segoe UI Symbol"/>
          <w:sz w:val="18"/>
          <w:szCs w:val="18"/>
          <w:lang w:eastAsia="es-CO"/>
        </w:rPr>
        <w:t>☐</w:t>
      </w:r>
      <w:r w:rsidRPr="00B0325E">
        <w:rPr>
          <w:rFonts w:ascii="Arial" w:hAnsi="Arial" w:cs="Arial"/>
          <w:sz w:val="18"/>
          <w:szCs w:val="18"/>
          <w:lang w:eastAsia="es-CO"/>
        </w:rPr>
        <w:t xml:space="preserve"> C.C </w:t>
      </w:r>
      <w:proofErr w:type="gramStart"/>
      <w:r w:rsidRPr="00B0325E">
        <w:rPr>
          <w:rFonts w:ascii="Segoe UI Symbol" w:eastAsia="MS Gothic" w:hAnsi="Segoe UI Symbol" w:cs="Segoe UI Symbol"/>
          <w:sz w:val="18"/>
          <w:szCs w:val="18"/>
          <w:lang w:eastAsia="es-CO"/>
        </w:rPr>
        <w:t>☐</w:t>
      </w:r>
      <w:r w:rsidRPr="00B0325E">
        <w:rPr>
          <w:rFonts w:ascii="Arial" w:hAnsi="Arial" w:cs="Arial"/>
          <w:sz w:val="18"/>
          <w:szCs w:val="18"/>
          <w:lang w:eastAsia="es-CO"/>
        </w:rPr>
        <w:t xml:space="preserve">  C.E</w:t>
      </w:r>
      <w:proofErr w:type="gramEnd"/>
      <w:r w:rsidRPr="00B0325E">
        <w:rPr>
          <w:rFonts w:ascii="Arial" w:hAnsi="Arial" w:cs="Arial"/>
          <w:sz w:val="18"/>
          <w:szCs w:val="18"/>
          <w:lang w:eastAsia="es-CO"/>
        </w:rPr>
        <w:t xml:space="preserve"> </w:t>
      </w:r>
      <w:r w:rsidRPr="00B0325E">
        <w:rPr>
          <w:rFonts w:ascii="Segoe UI Symbol" w:eastAsia="MS Gothic" w:hAnsi="Segoe UI Symbol" w:cs="Segoe UI Symbol"/>
          <w:sz w:val="18"/>
          <w:szCs w:val="18"/>
          <w:lang w:eastAsia="es-CO"/>
        </w:rPr>
        <w:t>☐</w:t>
      </w:r>
      <w:r w:rsidRPr="00B0325E">
        <w:rPr>
          <w:rFonts w:ascii="Arial" w:hAnsi="Arial" w:cs="Arial"/>
          <w:sz w:val="18"/>
          <w:szCs w:val="18"/>
          <w:lang w:eastAsia="es-CO"/>
        </w:rPr>
        <w:t>)</w:t>
      </w:r>
      <w:r w:rsidRPr="00B0325E">
        <w:rPr>
          <w:rFonts w:ascii="Arial" w:hAnsi="Arial" w:cs="Arial"/>
          <w:color w:val="000000"/>
          <w:sz w:val="18"/>
          <w:szCs w:val="18"/>
        </w:rPr>
        <w:t xml:space="preserve">: </w:t>
      </w:r>
      <w:r w:rsidRPr="00B0325E">
        <w:rPr>
          <w:rStyle w:val="Textodelmarcadordeposicin"/>
          <w:rFonts w:ascii="Arial" w:eastAsia="Calibri" w:hAnsi="Arial" w:cs="Arial"/>
          <w:color w:val="FF8F8F"/>
          <w:sz w:val="18"/>
          <w:szCs w:val="18"/>
          <w:u w:val="single"/>
        </w:rPr>
        <w:t>Diligenciar la identificación del proponente</w:t>
      </w:r>
    </w:p>
    <w:p w14:paraId="58EC2BF4" w14:textId="77777777" w:rsidR="005334A5" w:rsidRPr="00B0325E" w:rsidRDefault="005334A5" w:rsidP="005334A5">
      <w:pPr>
        <w:pStyle w:val="Sinespaciado1"/>
        <w:contextualSpacing/>
        <w:rPr>
          <w:rFonts w:ascii="Arial" w:hAnsi="Arial" w:cs="Arial"/>
          <w:color w:val="000000"/>
          <w:sz w:val="18"/>
          <w:szCs w:val="18"/>
        </w:rPr>
      </w:pPr>
      <w:r w:rsidRPr="00B0325E">
        <w:rPr>
          <w:rFonts w:ascii="Arial" w:hAnsi="Arial" w:cs="Arial"/>
          <w:sz w:val="18"/>
          <w:szCs w:val="18"/>
          <w:lang w:eastAsia="es-CO"/>
        </w:rPr>
        <w:t>Nombre Representante Legal</w:t>
      </w:r>
      <w:r w:rsidRPr="00B0325E">
        <w:rPr>
          <w:rFonts w:ascii="Arial" w:hAnsi="Arial" w:cs="Arial"/>
          <w:color w:val="000000"/>
          <w:sz w:val="18"/>
          <w:szCs w:val="18"/>
        </w:rPr>
        <w:t xml:space="preserve">: </w:t>
      </w:r>
      <w:r w:rsidRPr="00B0325E">
        <w:rPr>
          <w:rStyle w:val="Textodelmarcadordeposicin"/>
          <w:rFonts w:ascii="Arial" w:eastAsia="Calibri" w:hAnsi="Arial" w:cs="Arial"/>
          <w:color w:val="FF8F8F"/>
          <w:sz w:val="18"/>
          <w:szCs w:val="18"/>
          <w:u w:val="single"/>
        </w:rPr>
        <w:t>Diligenciar el nombre completo del representante legal</w:t>
      </w:r>
    </w:p>
    <w:p w14:paraId="775F1145" w14:textId="77777777" w:rsidR="005334A5" w:rsidRPr="00B0325E" w:rsidRDefault="005334A5" w:rsidP="005334A5">
      <w:pPr>
        <w:pStyle w:val="Sinespaciado1"/>
        <w:rPr>
          <w:rFonts w:ascii="Arial" w:hAnsi="Arial" w:cs="Arial"/>
          <w:color w:val="000000"/>
          <w:sz w:val="18"/>
          <w:szCs w:val="18"/>
        </w:rPr>
      </w:pPr>
      <w:r w:rsidRPr="00B0325E">
        <w:rPr>
          <w:rFonts w:ascii="Arial" w:hAnsi="Arial" w:cs="Arial"/>
          <w:color w:val="000000"/>
          <w:sz w:val="18"/>
          <w:szCs w:val="18"/>
        </w:rPr>
        <w:t xml:space="preserve">Identificación (C.C </w:t>
      </w:r>
      <w:proofErr w:type="gramStart"/>
      <w:r w:rsidRPr="00B0325E">
        <w:rPr>
          <w:rFonts w:ascii="Segoe UI Symbol" w:eastAsia="MS Gothic" w:hAnsi="Segoe UI Symbol" w:cs="Segoe UI Symbol"/>
          <w:sz w:val="18"/>
          <w:szCs w:val="18"/>
          <w:lang w:eastAsia="es-CO"/>
        </w:rPr>
        <w:t>☐</w:t>
      </w:r>
      <w:r w:rsidRPr="00B0325E">
        <w:rPr>
          <w:rFonts w:ascii="Arial" w:hAnsi="Arial" w:cs="Arial"/>
          <w:color w:val="000000"/>
          <w:sz w:val="18"/>
          <w:szCs w:val="18"/>
        </w:rPr>
        <w:t xml:space="preserve">  C.E.</w:t>
      </w:r>
      <w:proofErr w:type="gramEnd"/>
      <w:r w:rsidRPr="00B0325E">
        <w:rPr>
          <w:rFonts w:ascii="Arial" w:hAnsi="Arial" w:cs="Arial"/>
          <w:sz w:val="18"/>
          <w:szCs w:val="18"/>
          <w:lang w:eastAsia="es-CO"/>
        </w:rPr>
        <w:t xml:space="preserve"> </w:t>
      </w:r>
      <w:r w:rsidRPr="00B0325E">
        <w:rPr>
          <w:rFonts w:ascii="Segoe UI Symbol" w:eastAsia="MS Gothic" w:hAnsi="Segoe UI Symbol" w:cs="Segoe UI Symbol"/>
          <w:sz w:val="18"/>
          <w:szCs w:val="18"/>
          <w:lang w:eastAsia="es-CO"/>
        </w:rPr>
        <w:t>☐</w:t>
      </w:r>
      <w:r w:rsidRPr="00B0325E">
        <w:rPr>
          <w:rFonts w:ascii="Arial" w:hAnsi="Arial" w:cs="Arial"/>
          <w:sz w:val="18"/>
          <w:szCs w:val="18"/>
          <w:lang w:eastAsia="es-CO"/>
        </w:rPr>
        <w:t xml:space="preserve">) </w:t>
      </w:r>
      <w:r w:rsidRPr="00B0325E">
        <w:rPr>
          <w:rStyle w:val="Textodelmarcadordeposicin"/>
          <w:rFonts w:ascii="Arial" w:eastAsia="Calibri" w:hAnsi="Arial" w:cs="Arial"/>
          <w:color w:val="FF8F8F"/>
          <w:sz w:val="18"/>
          <w:szCs w:val="18"/>
          <w:u w:val="single"/>
        </w:rPr>
        <w:t>Diligenciar el documento de identificación del representante legal</w:t>
      </w:r>
    </w:p>
    <w:p w14:paraId="1E694AD7" w14:textId="77777777" w:rsidR="005334A5" w:rsidRDefault="005334A5" w:rsidP="005334A5">
      <w:pPr>
        <w:pStyle w:val="NormalWeb"/>
        <w:shd w:val="clear" w:color="auto" w:fill="FFFFFF"/>
        <w:spacing w:before="0" w:after="0"/>
        <w:jc w:val="center"/>
        <w:rPr>
          <w:lang w:val="es-419"/>
        </w:rPr>
      </w:pPr>
    </w:p>
    <w:sectPr w:rsidR="005334A5" w:rsidSect="000A062A">
      <w:headerReference w:type="first" r:id="rId25"/>
      <w:type w:val="continuous"/>
      <w:pgSz w:w="12240" w:h="15840" w:code="1"/>
      <w:pgMar w:top="1418" w:right="1325" w:bottom="709" w:left="1247" w:header="720" w:footer="543"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5C706" w14:textId="77777777" w:rsidR="007943EF" w:rsidRDefault="007943EF">
      <w:r>
        <w:separator/>
      </w:r>
    </w:p>
  </w:endnote>
  <w:endnote w:type="continuationSeparator" w:id="0">
    <w:p w14:paraId="79954B3E" w14:textId="77777777" w:rsidR="007943EF" w:rsidRDefault="00794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FBB3" w14:textId="77777777" w:rsidR="009D3054" w:rsidRDefault="009D3054">
    <w:pPr>
      <w:pStyle w:val="Piedepgina"/>
      <w:jc w:val="right"/>
    </w:pPr>
  </w:p>
  <w:p w14:paraId="022BA83F" w14:textId="77777777" w:rsidR="009D3054" w:rsidRDefault="009D305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C68B" w14:textId="77777777" w:rsidR="009D3054" w:rsidRDefault="009D3054"/>
  <w:p w14:paraId="5AA8E757" w14:textId="77777777" w:rsidR="009D3054" w:rsidRPr="004456B1" w:rsidRDefault="009D3054"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51648" w14:textId="77777777" w:rsidR="007943EF" w:rsidRDefault="007943EF">
      <w:r>
        <w:separator/>
      </w:r>
    </w:p>
  </w:footnote>
  <w:footnote w:type="continuationSeparator" w:id="0">
    <w:p w14:paraId="51B66B84" w14:textId="77777777" w:rsidR="007943EF" w:rsidRDefault="007943EF">
      <w:r>
        <w:continuationSeparator/>
      </w:r>
    </w:p>
  </w:footnote>
  <w:footnote w:id="1">
    <w:p w14:paraId="43096F3F" w14:textId="77777777" w:rsidR="009D3054" w:rsidRDefault="009D3054"/>
    <w:p w14:paraId="40A5470D" w14:textId="3BF32BD8" w:rsidR="009D3054" w:rsidRPr="00F56CB3" w:rsidRDefault="009D3054" w:rsidP="00E21E1E">
      <w:pPr>
        <w:pStyle w:val="Textoindependiente"/>
        <w:jc w:val="lef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6032"/>
      <w:gridCol w:w="2020"/>
    </w:tblGrid>
    <w:tr w:rsidR="000A062A" w:rsidRPr="00E37B9C" w14:paraId="7640B1FF" w14:textId="77777777" w:rsidTr="00814BBA">
      <w:trPr>
        <w:trHeight w:val="174"/>
        <w:jc w:val="center"/>
      </w:trPr>
      <w:tc>
        <w:tcPr>
          <w:tcW w:w="2257" w:type="dxa"/>
          <w:tcBorders>
            <w:bottom w:val="single" w:sz="4" w:space="0" w:color="auto"/>
          </w:tcBorders>
          <w:vAlign w:val="center"/>
        </w:tcPr>
        <w:p w14:paraId="07034036" w14:textId="5D66484D" w:rsidR="000A062A" w:rsidRPr="00E37B9C" w:rsidRDefault="000A062A" w:rsidP="000A062A">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C7332B">
            <w:rPr>
              <w:rFonts w:ascii="Arial" w:hAnsi="Arial" w:cs="Arial"/>
              <w:sz w:val="18"/>
              <w:szCs w:val="18"/>
              <w:lang w:val="es-ES_tradnl"/>
            </w:rPr>
            <w:t>95</w:t>
          </w:r>
        </w:p>
      </w:tc>
      <w:tc>
        <w:tcPr>
          <w:tcW w:w="6032" w:type="dxa"/>
          <w:vMerge w:val="restart"/>
          <w:vAlign w:val="center"/>
        </w:tcPr>
        <w:p w14:paraId="22C30BF5"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20" w:type="dxa"/>
          <w:vMerge w:val="restart"/>
        </w:tcPr>
        <w:p w14:paraId="2FAE77E8" w14:textId="77777777" w:rsidR="000A062A" w:rsidRPr="00E37B9C" w:rsidRDefault="000A062A" w:rsidP="000A062A">
          <w:pPr>
            <w:autoSpaceDE w:val="0"/>
            <w:autoSpaceDN w:val="0"/>
            <w:jc w:val="center"/>
            <w:rPr>
              <w:rFonts w:ascii="Arial" w:hAnsi="Arial" w:cs="Arial"/>
              <w:noProof/>
              <w:sz w:val="18"/>
              <w:szCs w:val="18"/>
              <w:lang w:val="es-CO" w:eastAsia="es-CO"/>
            </w:rPr>
          </w:pPr>
        </w:p>
        <w:p w14:paraId="533ABC76" w14:textId="77777777" w:rsidR="000A062A" w:rsidRPr="00E37B9C" w:rsidRDefault="000A062A" w:rsidP="000A062A">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1DD0C2D6" wp14:editId="6CCF4BBB">
                <wp:extent cx="309563" cy="263454"/>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0F5CCD67"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A062A" w:rsidRPr="00E37B9C" w14:paraId="228B4F67" w14:textId="77777777" w:rsidTr="00814BBA">
      <w:trPr>
        <w:trHeight w:val="50"/>
        <w:jc w:val="center"/>
      </w:trPr>
      <w:tc>
        <w:tcPr>
          <w:tcW w:w="2257" w:type="dxa"/>
          <w:tcBorders>
            <w:top w:val="single" w:sz="4" w:space="0" w:color="auto"/>
            <w:bottom w:val="single" w:sz="4" w:space="0" w:color="auto"/>
          </w:tcBorders>
          <w:vAlign w:val="center"/>
        </w:tcPr>
        <w:p w14:paraId="2AF96BB7"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032" w:type="dxa"/>
          <w:vMerge/>
          <w:tcBorders>
            <w:bottom w:val="single" w:sz="4" w:space="0" w:color="auto"/>
          </w:tcBorders>
          <w:vAlign w:val="center"/>
        </w:tcPr>
        <w:p w14:paraId="3DA60A7F" w14:textId="77777777" w:rsidR="000A062A" w:rsidRPr="00E37B9C" w:rsidRDefault="000A062A" w:rsidP="000A062A">
          <w:pPr>
            <w:autoSpaceDE w:val="0"/>
            <w:autoSpaceDN w:val="0"/>
            <w:jc w:val="center"/>
            <w:rPr>
              <w:rFonts w:ascii="Arial" w:hAnsi="Arial" w:cs="Arial"/>
              <w:sz w:val="18"/>
              <w:szCs w:val="18"/>
              <w:lang w:val="es-ES_tradnl"/>
            </w:rPr>
          </w:pPr>
        </w:p>
      </w:tc>
      <w:tc>
        <w:tcPr>
          <w:tcW w:w="2020" w:type="dxa"/>
          <w:vMerge/>
        </w:tcPr>
        <w:p w14:paraId="25ED7AC3" w14:textId="77777777" w:rsidR="000A062A" w:rsidRPr="00E37B9C" w:rsidRDefault="000A062A" w:rsidP="000A062A">
          <w:pPr>
            <w:autoSpaceDE w:val="0"/>
            <w:autoSpaceDN w:val="0"/>
            <w:rPr>
              <w:rFonts w:ascii="Arial" w:hAnsi="Arial" w:cs="Arial"/>
              <w:sz w:val="18"/>
              <w:szCs w:val="18"/>
              <w:lang w:val="es-ES_tradnl"/>
            </w:rPr>
          </w:pPr>
        </w:p>
      </w:tc>
    </w:tr>
    <w:tr w:rsidR="000A062A" w:rsidRPr="00E37B9C" w14:paraId="4BF495F5" w14:textId="77777777" w:rsidTr="00814BBA">
      <w:trPr>
        <w:trHeight w:val="256"/>
        <w:jc w:val="center"/>
      </w:trPr>
      <w:tc>
        <w:tcPr>
          <w:tcW w:w="2257" w:type="dxa"/>
          <w:tcBorders>
            <w:top w:val="single" w:sz="4" w:space="0" w:color="auto"/>
          </w:tcBorders>
          <w:vAlign w:val="center"/>
        </w:tcPr>
        <w:p w14:paraId="5571DD9C"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032" w:type="dxa"/>
          <w:vMerge w:val="restart"/>
          <w:tcBorders>
            <w:top w:val="single" w:sz="4" w:space="0" w:color="auto"/>
          </w:tcBorders>
          <w:vAlign w:val="center"/>
        </w:tcPr>
        <w:p w14:paraId="0C4F968C"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2020" w:type="dxa"/>
          <w:vMerge/>
        </w:tcPr>
        <w:p w14:paraId="644F2969" w14:textId="77777777" w:rsidR="000A062A" w:rsidRPr="00E37B9C" w:rsidRDefault="000A062A" w:rsidP="000A062A">
          <w:pPr>
            <w:autoSpaceDE w:val="0"/>
            <w:autoSpaceDN w:val="0"/>
            <w:rPr>
              <w:rFonts w:ascii="Arial" w:hAnsi="Arial" w:cs="Arial"/>
              <w:sz w:val="18"/>
              <w:szCs w:val="18"/>
              <w:lang w:val="es-ES_tradnl"/>
            </w:rPr>
          </w:pPr>
        </w:p>
      </w:tc>
    </w:tr>
    <w:tr w:rsidR="000A062A" w:rsidRPr="00E37B9C" w14:paraId="501702BC" w14:textId="77777777" w:rsidTr="00814BBA">
      <w:trPr>
        <w:trHeight w:val="250"/>
        <w:jc w:val="center"/>
      </w:trPr>
      <w:tc>
        <w:tcPr>
          <w:tcW w:w="2257" w:type="dxa"/>
          <w:vAlign w:val="center"/>
        </w:tcPr>
        <w:p w14:paraId="0129B8AA"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032" w:type="dxa"/>
          <w:vMerge/>
        </w:tcPr>
        <w:p w14:paraId="389E115F" w14:textId="77777777" w:rsidR="000A062A" w:rsidRPr="00E37B9C" w:rsidRDefault="000A062A" w:rsidP="000A062A">
          <w:pPr>
            <w:autoSpaceDE w:val="0"/>
            <w:autoSpaceDN w:val="0"/>
            <w:rPr>
              <w:rFonts w:ascii="Arial" w:hAnsi="Arial" w:cs="Arial"/>
              <w:sz w:val="18"/>
              <w:szCs w:val="18"/>
              <w:lang w:val="es-ES_tradnl"/>
            </w:rPr>
          </w:pPr>
        </w:p>
      </w:tc>
      <w:tc>
        <w:tcPr>
          <w:tcW w:w="2020" w:type="dxa"/>
          <w:vMerge/>
        </w:tcPr>
        <w:p w14:paraId="230D4B85" w14:textId="77777777" w:rsidR="000A062A" w:rsidRPr="00E37B9C" w:rsidRDefault="000A062A" w:rsidP="000A062A">
          <w:pPr>
            <w:autoSpaceDE w:val="0"/>
            <w:autoSpaceDN w:val="0"/>
            <w:rPr>
              <w:rFonts w:ascii="Arial" w:hAnsi="Arial" w:cs="Arial"/>
              <w:sz w:val="18"/>
              <w:szCs w:val="18"/>
              <w:lang w:val="es-ES_tradnl"/>
            </w:rPr>
          </w:pPr>
        </w:p>
      </w:tc>
    </w:tr>
  </w:tbl>
  <w:p w14:paraId="2C68804B" w14:textId="77777777" w:rsidR="000A062A" w:rsidRDefault="000A06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6032"/>
      <w:gridCol w:w="2020"/>
    </w:tblGrid>
    <w:tr w:rsidR="000A062A" w:rsidRPr="00E37B9C" w14:paraId="319DE269" w14:textId="77777777" w:rsidTr="000A062A">
      <w:trPr>
        <w:trHeight w:val="174"/>
        <w:jc w:val="center"/>
      </w:trPr>
      <w:tc>
        <w:tcPr>
          <w:tcW w:w="2257" w:type="dxa"/>
          <w:tcBorders>
            <w:bottom w:val="single" w:sz="4" w:space="0" w:color="auto"/>
          </w:tcBorders>
          <w:vAlign w:val="center"/>
        </w:tcPr>
        <w:p w14:paraId="599C2DA3" w14:textId="30330F60" w:rsidR="000A062A" w:rsidRPr="00E37B9C" w:rsidRDefault="000A062A" w:rsidP="000A062A">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C7332B">
            <w:rPr>
              <w:rFonts w:ascii="Arial" w:hAnsi="Arial" w:cs="Arial"/>
              <w:sz w:val="18"/>
              <w:szCs w:val="18"/>
              <w:lang w:val="es-ES_tradnl"/>
            </w:rPr>
            <w:t>95</w:t>
          </w:r>
        </w:p>
      </w:tc>
      <w:tc>
        <w:tcPr>
          <w:tcW w:w="6032" w:type="dxa"/>
          <w:vMerge w:val="restart"/>
          <w:vAlign w:val="center"/>
        </w:tcPr>
        <w:p w14:paraId="578FB70E"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20" w:type="dxa"/>
          <w:vMerge w:val="restart"/>
        </w:tcPr>
        <w:p w14:paraId="3F6E830E" w14:textId="77777777" w:rsidR="000A062A" w:rsidRPr="00E37B9C" w:rsidRDefault="000A062A" w:rsidP="000A062A">
          <w:pPr>
            <w:autoSpaceDE w:val="0"/>
            <w:autoSpaceDN w:val="0"/>
            <w:jc w:val="center"/>
            <w:rPr>
              <w:rFonts w:ascii="Arial" w:hAnsi="Arial" w:cs="Arial"/>
              <w:noProof/>
              <w:sz w:val="18"/>
              <w:szCs w:val="18"/>
              <w:lang w:val="es-CO" w:eastAsia="es-CO"/>
            </w:rPr>
          </w:pPr>
        </w:p>
        <w:p w14:paraId="0DA68A4E" w14:textId="77777777" w:rsidR="000A062A" w:rsidRPr="00E37B9C" w:rsidRDefault="000A062A" w:rsidP="000A062A">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974F708" wp14:editId="0735B158">
                <wp:extent cx="309563" cy="263454"/>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9147A1F"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A062A" w:rsidRPr="00E37B9C" w14:paraId="3CAFD12A" w14:textId="77777777" w:rsidTr="000A062A">
      <w:trPr>
        <w:trHeight w:val="50"/>
        <w:jc w:val="center"/>
      </w:trPr>
      <w:tc>
        <w:tcPr>
          <w:tcW w:w="2257" w:type="dxa"/>
          <w:tcBorders>
            <w:top w:val="single" w:sz="4" w:space="0" w:color="auto"/>
            <w:bottom w:val="single" w:sz="4" w:space="0" w:color="auto"/>
          </w:tcBorders>
          <w:vAlign w:val="center"/>
        </w:tcPr>
        <w:p w14:paraId="1103A63F"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032" w:type="dxa"/>
          <w:vMerge/>
          <w:tcBorders>
            <w:bottom w:val="single" w:sz="4" w:space="0" w:color="auto"/>
          </w:tcBorders>
          <w:vAlign w:val="center"/>
        </w:tcPr>
        <w:p w14:paraId="540D7908" w14:textId="77777777" w:rsidR="000A062A" w:rsidRPr="00E37B9C" w:rsidRDefault="000A062A" w:rsidP="000A062A">
          <w:pPr>
            <w:autoSpaceDE w:val="0"/>
            <w:autoSpaceDN w:val="0"/>
            <w:jc w:val="center"/>
            <w:rPr>
              <w:rFonts w:ascii="Arial" w:hAnsi="Arial" w:cs="Arial"/>
              <w:sz w:val="18"/>
              <w:szCs w:val="18"/>
              <w:lang w:val="es-ES_tradnl"/>
            </w:rPr>
          </w:pPr>
        </w:p>
      </w:tc>
      <w:tc>
        <w:tcPr>
          <w:tcW w:w="2020" w:type="dxa"/>
          <w:vMerge/>
        </w:tcPr>
        <w:p w14:paraId="23E8FFF3" w14:textId="77777777" w:rsidR="000A062A" w:rsidRPr="00E37B9C" w:rsidRDefault="000A062A" w:rsidP="000A062A">
          <w:pPr>
            <w:autoSpaceDE w:val="0"/>
            <w:autoSpaceDN w:val="0"/>
            <w:rPr>
              <w:rFonts w:ascii="Arial" w:hAnsi="Arial" w:cs="Arial"/>
              <w:sz w:val="18"/>
              <w:szCs w:val="18"/>
              <w:lang w:val="es-ES_tradnl"/>
            </w:rPr>
          </w:pPr>
        </w:p>
      </w:tc>
    </w:tr>
    <w:tr w:rsidR="000A062A" w:rsidRPr="00E37B9C" w14:paraId="1E969114" w14:textId="77777777" w:rsidTr="000A062A">
      <w:trPr>
        <w:trHeight w:val="256"/>
        <w:jc w:val="center"/>
      </w:trPr>
      <w:tc>
        <w:tcPr>
          <w:tcW w:w="2257" w:type="dxa"/>
          <w:tcBorders>
            <w:top w:val="single" w:sz="4" w:space="0" w:color="auto"/>
          </w:tcBorders>
          <w:vAlign w:val="center"/>
        </w:tcPr>
        <w:p w14:paraId="3FF80177"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032" w:type="dxa"/>
          <w:vMerge w:val="restart"/>
          <w:tcBorders>
            <w:top w:val="single" w:sz="4" w:space="0" w:color="auto"/>
          </w:tcBorders>
          <w:vAlign w:val="center"/>
        </w:tcPr>
        <w:p w14:paraId="285CF777" w14:textId="77777777" w:rsidR="000A062A" w:rsidRPr="00E37B9C" w:rsidRDefault="000A062A" w:rsidP="000A062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2020" w:type="dxa"/>
          <w:vMerge/>
        </w:tcPr>
        <w:p w14:paraId="118E63C7" w14:textId="77777777" w:rsidR="000A062A" w:rsidRPr="00E37B9C" w:rsidRDefault="000A062A" w:rsidP="000A062A">
          <w:pPr>
            <w:autoSpaceDE w:val="0"/>
            <w:autoSpaceDN w:val="0"/>
            <w:rPr>
              <w:rFonts w:ascii="Arial" w:hAnsi="Arial" w:cs="Arial"/>
              <w:sz w:val="18"/>
              <w:szCs w:val="18"/>
              <w:lang w:val="es-ES_tradnl"/>
            </w:rPr>
          </w:pPr>
        </w:p>
      </w:tc>
    </w:tr>
    <w:tr w:rsidR="000A062A" w:rsidRPr="00E37B9C" w14:paraId="1CC76B88" w14:textId="77777777" w:rsidTr="000A062A">
      <w:trPr>
        <w:trHeight w:val="250"/>
        <w:jc w:val="center"/>
      </w:trPr>
      <w:tc>
        <w:tcPr>
          <w:tcW w:w="2257" w:type="dxa"/>
          <w:vAlign w:val="center"/>
        </w:tcPr>
        <w:p w14:paraId="11486032" w14:textId="77777777" w:rsidR="000A062A" w:rsidRPr="00E37B9C" w:rsidRDefault="000A062A" w:rsidP="000A062A">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032" w:type="dxa"/>
          <w:vMerge/>
        </w:tcPr>
        <w:p w14:paraId="209F0CEC" w14:textId="77777777" w:rsidR="000A062A" w:rsidRPr="00E37B9C" w:rsidRDefault="000A062A" w:rsidP="000A062A">
          <w:pPr>
            <w:autoSpaceDE w:val="0"/>
            <w:autoSpaceDN w:val="0"/>
            <w:rPr>
              <w:rFonts w:ascii="Arial" w:hAnsi="Arial" w:cs="Arial"/>
              <w:sz w:val="18"/>
              <w:szCs w:val="18"/>
              <w:lang w:val="es-ES_tradnl"/>
            </w:rPr>
          </w:pPr>
        </w:p>
      </w:tc>
      <w:tc>
        <w:tcPr>
          <w:tcW w:w="2020" w:type="dxa"/>
          <w:vMerge/>
        </w:tcPr>
        <w:p w14:paraId="10BF7A67" w14:textId="77777777" w:rsidR="000A062A" w:rsidRPr="00E37B9C" w:rsidRDefault="000A062A" w:rsidP="000A062A">
          <w:pPr>
            <w:autoSpaceDE w:val="0"/>
            <w:autoSpaceDN w:val="0"/>
            <w:rPr>
              <w:rFonts w:ascii="Arial" w:hAnsi="Arial" w:cs="Arial"/>
              <w:sz w:val="18"/>
              <w:szCs w:val="18"/>
              <w:lang w:val="es-ES_tradnl"/>
            </w:rPr>
          </w:pPr>
        </w:p>
      </w:tc>
    </w:tr>
  </w:tbl>
  <w:p w14:paraId="22DE4352" w14:textId="77777777" w:rsidR="005629F8" w:rsidRPr="00EB1188" w:rsidRDefault="005629F8" w:rsidP="00EB118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9D3054" w:rsidRPr="00BB54BD" w14:paraId="54D41F8F" w14:textId="77777777" w:rsidTr="0026302A">
      <w:trPr>
        <w:trHeight w:val="281"/>
        <w:jc w:val="center"/>
      </w:trPr>
      <w:tc>
        <w:tcPr>
          <w:tcW w:w="2122" w:type="dxa"/>
          <w:tcBorders>
            <w:bottom w:val="single" w:sz="4" w:space="0" w:color="auto"/>
          </w:tcBorders>
          <w:vAlign w:val="center"/>
        </w:tcPr>
        <w:p w14:paraId="1BAA314C" w14:textId="372AFDD5" w:rsidR="009D3054" w:rsidRPr="00BB54BD" w:rsidRDefault="009D3054" w:rsidP="004A57C2">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00C7332B">
            <w:rPr>
              <w:rFonts w:ascii="Arial" w:hAnsi="Arial" w:cs="Arial"/>
              <w:sz w:val="18"/>
              <w:szCs w:val="18"/>
              <w:lang w:val="es-ES_tradnl"/>
            </w:rPr>
            <w:t>94</w:t>
          </w:r>
          <w:r w:rsidR="000A062A">
            <w:rPr>
              <w:rFonts w:ascii="Arial" w:hAnsi="Arial" w:cs="Arial"/>
              <w:sz w:val="18"/>
              <w:szCs w:val="18"/>
              <w:lang w:val="es-ES_tradnl"/>
            </w:rPr>
            <w:t xml:space="preserve"> </w:t>
          </w:r>
          <w:r w:rsidRPr="00BB54BD">
            <w:rPr>
              <w:rFonts w:ascii="Arial" w:hAnsi="Arial" w:cs="Arial"/>
              <w:sz w:val="18"/>
              <w:szCs w:val="18"/>
              <w:lang w:val="es-ES_tradnl"/>
            </w:rPr>
            <w:t xml:space="preserve">de </w:t>
          </w:r>
          <w:r w:rsidR="00C7332B">
            <w:rPr>
              <w:rFonts w:ascii="Arial" w:hAnsi="Arial" w:cs="Arial"/>
              <w:sz w:val="18"/>
              <w:szCs w:val="18"/>
              <w:lang w:val="es-ES_tradnl"/>
            </w:rPr>
            <w:t>95</w:t>
          </w:r>
        </w:p>
      </w:tc>
      <w:tc>
        <w:tcPr>
          <w:tcW w:w="5386" w:type="dxa"/>
          <w:vMerge w:val="restart"/>
          <w:vAlign w:val="center"/>
        </w:tcPr>
        <w:p w14:paraId="6B31FCE2" w14:textId="77777777" w:rsidR="009D3054" w:rsidRPr="00BB54BD" w:rsidRDefault="009D3054"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9D3054" w:rsidRPr="00BB54BD" w:rsidRDefault="009D3054" w:rsidP="00D93E3E">
          <w:pPr>
            <w:autoSpaceDE w:val="0"/>
            <w:autoSpaceDN w:val="0"/>
            <w:jc w:val="center"/>
            <w:rPr>
              <w:rFonts w:ascii="Arial" w:hAnsi="Arial" w:cs="Arial"/>
              <w:noProof/>
              <w:sz w:val="18"/>
              <w:szCs w:val="18"/>
              <w:lang w:val="es-CO" w:eastAsia="es-CO"/>
            </w:rPr>
          </w:pPr>
        </w:p>
        <w:p w14:paraId="04D9CA09" w14:textId="77777777" w:rsidR="009D3054" w:rsidRPr="00BB54BD" w:rsidRDefault="009D3054"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379C0A30">
                <wp:extent cx="339120" cy="288608"/>
                <wp:effectExtent l="0" t="0" r="381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9D3054" w:rsidRPr="00BB54BD" w:rsidRDefault="009D3054"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9D3054"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9D3054" w:rsidRPr="00BB54BD" w:rsidRDefault="009D3054"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9D3054" w:rsidRPr="00BB54BD" w:rsidRDefault="009D3054" w:rsidP="00D93E3E">
          <w:pPr>
            <w:autoSpaceDE w:val="0"/>
            <w:autoSpaceDN w:val="0"/>
            <w:jc w:val="center"/>
            <w:rPr>
              <w:rFonts w:ascii="Arial" w:hAnsi="Arial" w:cs="Arial"/>
              <w:sz w:val="18"/>
              <w:szCs w:val="18"/>
              <w:lang w:val="es-ES_tradnl"/>
            </w:rPr>
          </w:pPr>
        </w:p>
      </w:tc>
      <w:tc>
        <w:tcPr>
          <w:tcW w:w="2183" w:type="dxa"/>
          <w:vMerge/>
        </w:tcPr>
        <w:p w14:paraId="77B65D08" w14:textId="77777777" w:rsidR="009D3054" w:rsidRPr="00BB54BD" w:rsidRDefault="009D3054" w:rsidP="00D93E3E">
          <w:pPr>
            <w:autoSpaceDE w:val="0"/>
            <w:autoSpaceDN w:val="0"/>
            <w:rPr>
              <w:rFonts w:ascii="Arial" w:hAnsi="Arial" w:cs="Arial"/>
              <w:sz w:val="18"/>
              <w:szCs w:val="18"/>
              <w:lang w:val="es-ES_tradnl"/>
            </w:rPr>
          </w:pPr>
        </w:p>
      </w:tc>
    </w:tr>
    <w:tr w:rsidR="009D3054"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9D3054" w:rsidRPr="00BB54BD" w:rsidRDefault="009D3054"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9D3054" w:rsidRPr="00BB54BD" w:rsidRDefault="009D3054"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9D3054" w:rsidRPr="00BB54BD" w:rsidRDefault="009D3054" w:rsidP="00D93E3E">
          <w:pPr>
            <w:autoSpaceDE w:val="0"/>
            <w:autoSpaceDN w:val="0"/>
            <w:rPr>
              <w:rFonts w:ascii="Arial" w:hAnsi="Arial" w:cs="Arial"/>
              <w:sz w:val="18"/>
              <w:szCs w:val="18"/>
              <w:lang w:val="es-ES_tradnl"/>
            </w:rPr>
          </w:pPr>
        </w:p>
      </w:tc>
    </w:tr>
    <w:tr w:rsidR="009D3054" w:rsidRPr="00BB54BD" w14:paraId="08AD9CF3" w14:textId="77777777" w:rsidTr="00BB54BD">
      <w:trPr>
        <w:trHeight w:val="200"/>
        <w:jc w:val="center"/>
      </w:trPr>
      <w:tc>
        <w:tcPr>
          <w:tcW w:w="2122" w:type="dxa"/>
          <w:vAlign w:val="center"/>
        </w:tcPr>
        <w:p w14:paraId="7C622E87" w14:textId="77777777" w:rsidR="009D3054" w:rsidRPr="00BB54BD" w:rsidRDefault="009D3054"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9D3054" w:rsidRPr="00BB54BD" w:rsidRDefault="009D3054" w:rsidP="00D93E3E">
          <w:pPr>
            <w:autoSpaceDE w:val="0"/>
            <w:autoSpaceDN w:val="0"/>
            <w:rPr>
              <w:rFonts w:ascii="Arial" w:hAnsi="Arial" w:cs="Arial"/>
              <w:sz w:val="18"/>
              <w:szCs w:val="18"/>
              <w:lang w:val="es-ES_tradnl"/>
            </w:rPr>
          </w:pPr>
        </w:p>
      </w:tc>
      <w:tc>
        <w:tcPr>
          <w:tcW w:w="2183" w:type="dxa"/>
          <w:vMerge/>
        </w:tcPr>
        <w:p w14:paraId="5DEDD913" w14:textId="77777777" w:rsidR="009D3054" w:rsidRPr="00BB54BD" w:rsidRDefault="009D3054" w:rsidP="00D93E3E">
          <w:pPr>
            <w:autoSpaceDE w:val="0"/>
            <w:autoSpaceDN w:val="0"/>
            <w:rPr>
              <w:rFonts w:ascii="Arial" w:hAnsi="Arial" w:cs="Arial"/>
              <w:sz w:val="18"/>
              <w:szCs w:val="18"/>
              <w:lang w:val="es-ES_tradnl"/>
            </w:rPr>
          </w:pPr>
        </w:p>
      </w:tc>
    </w:tr>
  </w:tbl>
  <w:p w14:paraId="076AD11A" w14:textId="77777777" w:rsidR="009D3054" w:rsidRDefault="009D305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9D3054" w:rsidRPr="00E37B9C" w14:paraId="5D254995" w14:textId="77777777" w:rsidTr="0026302A">
      <w:trPr>
        <w:trHeight w:val="139"/>
        <w:jc w:val="center"/>
      </w:trPr>
      <w:tc>
        <w:tcPr>
          <w:tcW w:w="2122" w:type="dxa"/>
          <w:tcBorders>
            <w:bottom w:val="single" w:sz="4" w:space="0" w:color="auto"/>
          </w:tcBorders>
          <w:vAlign w:val="center"/>
        </w:tcPr>
        <w:p w14:paraId="00B62C84" w14:textId="66EAC605" w:rsidR="009D3054" w:rsidRPr="00E37B9C" w:rsidRDefault="009D3054" w:rsidP="004A57C2">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00C7332B">
            <w:rPr>
              <w:rFonts w:ascii="Arial" w:hAnsi="Arial" w:cs="Arial"/>
              <w:sz w:val="18"/>
              <w:szCs w:val="18"/>
              <w:lang w:val="es-ES_tradnl"/>
            </w:rPr>
            <w:t>93</w:t>
          </w:r>
          <w:r w:rsidR="000A062A">
            <w:rPr>
              <w:rFonts w:ascii="Arial" w:hAnsi="Arial" w:cs="Arial"/>
              <w:sz w:val="18"/>
              <w:szCs w:val="18"/>
              <w:lang w:val="es-ES_tradnl"/>
            </w:rPr>
            <w:t xml:space="preserve"> </w:t>
          </w:r>
          <w:r>
            <w:rPr>
              <w:rFonts w:ascii="Arial" w:hAnsi="Arial" w:cs="Arial"/>
              <w:sz w:val="18"/>
              <w:szCs w:val="18"/>
              <w:lang w:val="es-ES_tradnl"/>
            </w:rPr>
            <w:t xml:space="preserve">de </w:t>
          </w:r>
          <w:r w:rsidR="00C7332B">
            <w:rPr>
              <w:rFonts w:ascii="Arial" w:hAnsi="Arial" w:cs="Arial"/>
              <w:sz w:val="18"/>
              <w:szCs w:val="18"/>
              <w:lang w:val="es-ES_tradnl"/>
            </w:rPr>
            <w:t>95</w:t>
          </w:r>
        </w:p>
      </w:tc>
      <w:tc>
        <w:tcPr>
          <w:tcW w:w="5670" w:type="dxa"/>
          <w:vMerge w:val="restart"/>
          <w:vAlign w:val="center"/>
        </w:tcPr>
        <w:p w14:paraId="67D66585" w14:textId="77777777" w:rsidR="009D3054" w:rsidRPr="00E37B9C" w:rsidRDefault="009D3054"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9D3054" w:rsidRPr="00E37B9C" w:rsidRDefault="009D3054" w:rsidP="00D93E3E">
          <w:pPr>
            <w:autoSpaceDE w:val="0"/>
            <w:autoSpaceDN w:val="0"/>
            <w:jc w:val="center"/>
            <w:rPr>
              <w:rFonts w:ascii="Arial" w:hAnsi="Arial" w:cs="Arial"/>
              <w:noProof/>
              <w:sz w:val="18"/>
              <w:szCs w:val="18"/>
              <w:lang w:val="es-CO" w:eastAsia="es-CO"/>
            </w:rPr>
          </w:pPr>
        </w:p>
        <w:p w14:paraId="00B9B7D7" w14:textId="77777777" w:rsidR="009D3054" w:rsidRPr="00E37B9C" w:rsidRDefault="009D3054"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9D3054" w:rsidRPr="00E37B9C" w:rsidRDefault="009D3054"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9D3054"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9D3054" w:rsidRPr="00E37B9C" w:rsidRDefault="009D3054"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9D3054" w:rsidRPr="00E37B9C" w:rsidRDefault="009D3054" w:rsidP="00D93E3E">
          <w:pPr>
            <w:autoSpaceDE w:val="0"/>
            <w:autoSpaceDN w:val="0"/>
            <w:jc w:val="center"/>
            <w:rPr>
              <w:rFonts w:ascii="Arial" w:hAnsi="Arial" w:cs="Arial"/>
              <w:sz w:val="18"/>
              <w:szCs w:val="18"/>
              <w:lang w:val="es-ES_tradnl"/>
            </w:rPr>
          </w:pPr>
        </w:p>
      </w:tc>
      <w:tc>
        <w:tcPr>
          <w:tcW w:w="1899" w:type="dxa"/>
          <w:vMerge/>
        </w:tcPr>
        <w:p w14:paraId="588094B2" w14:textId="77777777" w:rsidR="009D3054" w:rsidRPr="00E37B9C" w:rsidRDefault="009D3054" w:rsidP="00D93E3E">
          <w:pPr>
            <w:autoSpaceDE w:val="0"/>
            <w:autoSpaceDN w:val="0"/>
            <w:rPr>
              <w:rFonts w:ascii="Arial" w:hAnsi="Arial" w:cs="Arial"/>
              <w:sz w:val="18"/>
              <w:szCs w:val="18"/>
              <w:lang w:val="es-ES_tradnl"/>
            </w:rPr>
          </w:pPr>
        </w:p>
      </w:tc>
    </w:tr>
    <w:tr w:rsidR="009D3054"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9D3054" w:rsidRPr="00E37B9C" w:rsidRDefault="009D3054"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9D3054" w:rsidRPr="00E37B9C" w:rsidRDefault="009D3054"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9D3054" w:rsidRPr="00E37B9C" w:rsidRDefault="009D3054" w:rsidP="00D93E3E">
          <w:pPr>
            <w:autoSpaceDE w:val="0"/>
            <w:autoSpaceDN w:val="0"/>
            <w:rPr>
              <w:rFonts w:ascii="Arial" w:hAnsi="Arial" w:cs="Arial"/>
              <w:sz w:val="18"/>
              <w:szCs w:val="18"/>
              <w:lang w:val="es-ES_tradnl"/>
            </w:rPr>
          </w:pPr>
        </w:p>
      </w:tc>
    </w:tr>
    <w:tr w:rsidR="009D3054" w:rsidRPr="00E37B9C" w14:paraId="2DC57AC0" w14:textId="77777777" w:rsidTr="0026302A">
      <w:trPr>
        <w:trHeight w:val="200"/>
        <w:jc w:val="center"/>
      </w:trPr>
      <w:tc>
        <w:tcPr>
          <w:tcW w:w="2122" w:type="dxa"/>
          <w:vAlign w:val="center"/>
        </w:tcPr>
        <w:p w14:paraId="5E63E768" w14:textId="77777777" w:rsidR="009D3054" w:rsidRPr="00E37B9C" w:rsidRDefault="009D3054"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9D3054" w:rsidRPr="00E37B9C" w:rsidRDefault="009D3054" w:rsidP="00D93E3E">
          <w:pPr>
            <w:autoSpaceDE w:val="0"/>
            <w:autoSpaceDN w:val="0"/>
            <w:rPr>
              <w:rFonts w:ascii="Arial" w:hAnsi="Arial" w:cs="Arial"/>
              <w:sz w:val="18"/>
              <w:szCs w:val="18"/>
              <w:lang w:val="es-ES_tradnl"/>
            </w:rPr>
          </w:pPr>
        </w:p>
      </w:tc>
      <w:tc>
        <w:tcPr>
          <w:tcW w:w="1899" w:type="dxa"/>
          <w:vMerge/>
        </w:tcPr>
        <w:p w14:paraId="6592048D" w14:textId="77777777" w:rsidR="009D3054" w:rsidRPr="00E37B9C" w:rsidRDefault="009D3054" w:rsidP="00D93E3E">
          <w:pPr>
            <w:autoSpaceDE w:val="0"/>
            <w:autoSpaceDN w:val="0"/>
            <w:rPr>
              <w:rFonts w:ascii="Arial" w:hAnsi="Arial" w:cs="Arial"/>
              <w:sz w:val="18"/>
              <w:szCs w:val="18"/>
              <w:lang w:val="es-ES_tradnl"/>
            </w:rPr>
          </w:pPr>
        </w:p>
      </w:tc>
    </w:tr>
  </w:tbl>
  <w:p w14:paraId="0C02F650" w14:textId="77777777" w:rsidR="009D3054" w:rsidRDefault="009D305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0A062A" w:rsidRPr="00E37B9C" w14:paraId="7B15FF1B" w14:textId="77777777" w:rsidTr="0026302A">
      <w:trPr>
        <w:trHeight w:val="139"/>
        <w:jc w:val="center"/>
      </w:trPr>
      <w:tc>
        <w:tcPr>
          <w:tcW w:w="2122" w:type="dxa"/>
          <w:tcBorders>
            <w:bottom w:val="single" w:sz="4" w:space="0" w:color="auto"/>
          </w:tcBorders>
          <w:vAlign w:val="center"/>
        </w:tcPr>
        <w:p w14:paraId="16B09C82" w14:textId="1E7C6A54" w:rsidR="000A062A" w:rsidRPr="00E37B9C" w:rsidRDefault="000A062A" w:rsidP="004A57C2">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00C7332B">
            <w:rPr>
              <w:rFonts w:ascii="Arial" w:hAnsi="Arial" w:cs="Arial"/>
              <w:sz w:val="18"/>
              <w:szCs w:val="18"/>
              <w:lang w:val="es-ES_tradnl"/>
            </w:rPr>
            <w:t>95</w:t>
          </w:r>
          <w:r>
            <w:rPr>
              <w:rFonts w:ascii="Arial" w:hAnsi="Arial" w:cs="Arial"/>
              <w:sz w:val="18"/>
              <w:szCs w:val="18"/>
              <w:lang w:val="es-ES_tradnl"/>
            </w:rPr>
            <w:t xml:space="preserve"> de </w:t>
          </w:r>
          <w:r w:rsidR="00C7332B">
            <w:rPr>
              <w:rFonts w:ascii="Arial" w:hAnsi="Arial" w:cs="Arial"/>
              <w:sz w:val="18"/>
              <w:szCs w:val="18"/>
              <w:lang w:val="es-ES_tradnl"/>
            </w:rPr>
            <w:t>95</w:t>
          </w:r>
        </w:p>
      </w:tc>
      <w:tc>
        <w:tcPr>
          <w:tcW w:w="5670" w:type="dxa"/>
          <w:vMerge w:val="restart"/>
          <w:vAlign w:val="center"/>
        </w:tcPr>
        <w:p w14:paraId="1070E62B" w14:textId="77777777" w:rsidR="000A062A" w:rsidRPr="00E37B9C" w:rsidRDefault="000A062A"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563AC946" w14:textId="77777777" w:rsidR="000A062A" w:rsidRPr="00E37B9C" w:rsidRDefault="000A062A" w:rsidP="00D93E3E">
          <w:pPr>
            <w:autoSpaceDE w:val="0"/>
            <w:autoSpaceDN w:val="0"/>
            <w:jc w:val="center"/>
            <w:rPr>
              <w:rFonts w:ascii="Arial" w:hAnsi="Arial" w:cs="Arial"/>
              <w:noProof/>
              <w:sz w:val="18"/>
              <w:szCs w:val="18"/>
              <w:lang w:val="es-CO" w:eastAsia="es-CO"/>
            </w:rPr>
          </w:pPr>
        </w:p>
        <w:p w14:paraId="2848717A" w14:textId="77777777" w:rsidR="000A062A" w:rsidRPr="00E37B9C" w:rsidRDefault="000A062A"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66FBA0F3" wp14:editId="5E5A6DA1">
                <wp:extent cx="309563" cy="263454"/>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E361023" w14:textId="77777777" w:rsidR="000A062A" w:rsidRPr="00E37B9C" w:rsidRDefault="000A062A"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A062A" w:rsidRPr="00E37B9C" w14:paraId="4FEBF096" w14:textId="77777777" w:rsidTr="0026302A">
      <w:trPr>
        <w:trHeight w:val="40"/>
        <w:jc w:val="center"/>
      </w:trPr>
      <w:tc>
        <w:tcPr>
          <w:tcW w:w="2122" w:type="dxa"/>
          <w:tcBorders>
            <w:top w:val="single" w:sz="4" w:space="0" w:color="auto"/>
            <w:bottom w:val="single" w:sz="4" w:space="0" w:color="auto"/>
          </w:tcBorders>
          <w:vAlign w:val="center"/>
        </w:tcPr>
        <w:p w14:paraId="15E89A55" w14:textId="77777777" w:rsidR="000A062A" w:rsidRPr="00E37B9C" w:rsidRDefault="000A062A"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7757B89" w14:textId="77777777" w:rsidR="000A062A" w:rsidRPr="00E37B9C" w:rsidRDefault="000A062A" w:rsidP="00D93E3E">
          <w:pPr>
            <w:autoSpaceDE w:val="0"/>
            <w:autoSpaceDN w:val="0"/>
            <w:jc w:val="center"/>
            <w:rPr>
              <w:rFonts w:ascii="Arial" w:hAnsi="Arial" w:cs="Arial"/>
              <w:sz w:val="18"/>
              <w:szCs w:val="18"/>
              <w:lang w:val="es-ES_tradnl"/>
            </w:rPr>
          </w:pPr>
        </w:p>
      </w:tc>
      <w:tc>
        <w:tcPr>
          <w:tcW w:w="1899" w:type="dxa"/>
          <w:vMerge/>
        </w:tcPr>
        <w:p w14:paraId="1110E348" w14:textId="77777777" w:rsidR="000A062A" w:rsidRPr="00E37B9C" w:rsidRDefault="000A062A" w:rsidP="00D93E3E">
          <w:pPr>
            <w:autoSpaceDE w:val="0"/>
            <w:autoSpaceDN w:val="0"/>
            <w:rPr>
              <w:rFonts w:ascii="Arial" w:hAnsi="Arial" w:cs="Arial"/>
              <w:sz w:val="18"/>
              <w:szCs w:val="18"/>
              <w:lang w:val="es-ES_tradnl"/>
            </w:rPr>
          </w:pPr>
        </w:p>
      </w:tc>
    </w:tr>
    <w:tr w:rsidR="000A062A" w:rsidRPr="00E37B9C" w14:paraId="7EB6C707" w14:textId="77777777" w:rsidTr="0026302A">
      <w:trPr>
        <w:trHeight w:val="205"/>
        <w:jc w:val="center"/>
      </w:trPr>
      <w:tc>
        <w:tcPr>
          <w:tcW w:w="2122" w:type="dxa"/>
          <w:tcBorders>
            <w:top w:val="single" w:sz="4" w:space="0" w:color="auto"/>
          </w:tcBorders>
          <w:vAlign w:val="center"/>
        </w:tcPr>
        <w:p w14:paraId="29798382" w14:textId="77777777" w:rsidR="000A062A" w:rsidRPr="00E37B9C" w:rsidRDefault="000A062A"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5B6E3F9" w14:textId="77777777" w:rsidR="000A062A" w:rsidRPr="00E37B9C" w:rsidRDefault="000A062A"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4454A7D1" w14:textId="77777777" w:rsidR="000A062A" w:rsidRPr="00E37B9C" w:rsidRDefault="000A062A" w:rsidP="00D93E3E">
          <w:pPr>
            <w:autoSpaceDE w:val="0"/>
            <w:autoSpaceDN w:val="0"/>
            <w:rPr>
              <w:rFonts w:ascii="Arial" w:hAnsi="Arial" w:cs="Arial"/>
              <w:sz w:val="18"/>
              <w:szCs w:val="18"/>
              <w:lang w:val="es-ES_tradnl"/>
            </w:rPr>
          </w:pPr>
        </w:p>
      </w:tc>
    </w:tr>
    <w:tr w:rsidR="000A062A" w:rsidRPr="00E37B9C" w14:paraId="4E91D539" w14:textId="77777777" w:rsidTr="0026302A">
      <w:trPr>
        <w:trHeight w:val="200"/>
        <w:jc w:val="center"/>
      </w:trPr>
      <w:tc>
        <w:tcPr>
          <w:tcW w:w="2122" w:type="dxa"/>
          <w:vAlign w:val="center"/>
        </w:tcPr>
        <w:p w14:paraId="44FE4A09" w14:textId="77777777" w:rsidR="000A062A" w:rsidRPr="00E37B9C" w:rsidRDefault="000A062A"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6A6B03B9" w14:textId="77777777" w:rsidR="000A062A" w:rsidRPr="00E37B9C" w:rsidRDefault="000A062A" w:rsidP="00D93E3E">
          <w:pPr>
            <w:autoSpaceDE w:val="0"/>
            <w:autoSpaceDN w:val="0"/>
            <w:rPr>
              <w:rFonts w:ascii="Arial" w:hAnsi="Arial" w:cs="Arial"/>
              <w:sz w:val="18"/>
              <w:szCs w:val="18"/>
              <w:lang w:val="es-ES_tradnl"/>
            </w:rPr>
          </w:pPr>
        </w:p>
      </w:tc>
      <w:tc>
        <w:tcPr>
          <w:tcW w:w="1899" w:type="dxa"/>
          <w:vMerge/>
        </w:tcPr>
        <w:p w14:paraId="267AC2D9" w14:textId="77777777" w:rsidR="000A062A" w:rsidRPr="00E37B9C" w:rsidRDefault="000A062A" w:rsidP="00D93E3E">
          <w:pPr>
            <w:autoSpaceDE w:val="0"/>
            <w:autoSpaceDN w:val="0"/>
            <w:rPr>
              <w:rFonts w:ascii="Arial" w:hAnsi="Arial" w:cs="Arial"/>
              <w:sz w:val="18"/>
              <w:szCs w:val="18"/>
              <w:lang w:val="es-ES_tradnl"/>
            </w:rPr>
          </w:pPr>
        </w:p>
      </w:tc>
    </w:tr>
  </w:tbl>
  <w:p w14:paraId="4BADD61B" w14:textId="77777777" w:rsidR="000A062A" w:rsidRDefault="000A06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51A45F8"/>
    <w:lvl w:ilvl="0">
      <w:start w:val="1"/>
      <w:numFmt w:val="decimal"/>
      <w:pStyle w:val="Listaconnmeros2"/>
      <w:lvlText w:val="%1."/>
      <w:lvlJc w:val="left"/>
      <w:pPr>
        <w:tabs>
          <w:tab w:val="num" w:pos="927"/>
        </w:tabs>
        <w:ind w:left="927"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1ED0CDC"/>
    <w:multiLevelType w:val="hybridMultilevel"/>
    <w:tmpl w:val="8A66FBAC"/>
    <w:lvl w:ilvl="0" w:tplc="3480640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2923839"/>
    <w:multiLevelType w:val="hybridMultilevel"/>
    <w:tmpl w:val="6BE6D970"/>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7" w15:restartNumberingAfterBreak="0">
    <w:nsid w:val="047121BD"/>
    <w:multiLevelType w:val="hybridMultilevel"/>
    <w:tmpl w:val="C54211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49A3F2F"/>
    <w:multiLevelType w:val="multilevel"/>
    <w:tmpl w:val="4758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96428D"/>
    <w:multiLevelType w:val="multilevel"/>
    <w:tmpl w:val="B810C958"/>
    <w:lvl w:ilvl="0">
      <w:start w:val="1"/>
      <w:numFmt w:val="decimal"/>
      <w:lvlText w:val="%1."/>
      <w:lvlJc w:val="left"/>
      <w:pPr>
        <w:ind w:left="570" w:hanging="570"/>
      </w:pPr>
      <w:rPr>
        <w:rFonts w:hint="default"/>
      </w:rPr>
    </w:lvl>
    <w:lvl w:ilvl="1">
      <w:start w:val="1"/>
      <w:numFmt w:val="decimal"/>
      <w:lvlText w:val="%1.%2."/>
      <w:lvlJc w:val="left"/>
      <w:pPr>
        <w:ind w:left="712" w:hanging="57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08665A19"/>
    <w:multiLevelType w:val="hybridMultilevel"/>
    <w:tmpl w:val="3692CC1C"/>
    <w:lvl w:ilvl="0" w:tplc="6166E748">
      <w:start w:val="21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094B4518"/>
    <w:multiLevelType w:val="hybridMultilevel"/>
    <w:tmpl w:val="308A8D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9616C5E"/>
    <w:multiLevelType w:val="multilevel"/>
    <w:tmpl w:val="21FAD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0E975672"/>
    <w:multiLevelType w:val="hybridMultilevel"/>
    <w:tmpl w:val="112E7A82"/>
    <w:styleLink w:val="Estilo13"/>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37" w15:restartNumberingAfterBreak="0">
    <w:nsid w:val="12992A02"/>
    <w:multiLevelType w:val="hybridMultilevel"/>
    <w:tmpl w:val="E2E4038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41" w15:restartNumberingAfterBreak="0">
    <w:nsid w:val="17EF54E5"/>
    <w:multiLevelType w:val="hybridMultilevel"/>
    <w:tmpl w:val="38C2D2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1DE0606D"/>
    <w:multiLevelType w:val="hybridMultilevel"/>
    <w:tmpl w:val="9506B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45" w15:restartNumberingAfterBreak="0">
    <w:nsid w:val="1F856BA7"/>
    <w:multiLevelType w:val="hybridMultilevel"/>
    <w:tmpl w:val="A692A90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201156ED"/>
    <w:multiLevelType w:val="hybridMultilevel"/>
    <w:tmpl w:val="FC2CC2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48"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37E5604"/>
    <w:multiLevelType w:val="hybridMultilevel"/>
    <w:tmpl w:val="9072001E"/>
    <w:lvl w:ilvl="0" w:tplc="8E224C82">
      <w:start w:val="1"/>
      <w:numFmt w:val="upperLetter"/>
      <w:lvlText w:val="%1."/>
      <w:lvlJc w:val="left"/>
      <w:pPr>
        <w:ind w:left="786" w:hanging="360"/>
      </w:pPr>
      <w:rPr>
        <w:rFonts w:hint="default"/>
      </w:rPr>
    </w:lvl>
    <w:lvl w:ilvl="1" w:tplc="C74A193A">
      <w:start w:val="100"/>
      <w:numFmt w:val="decimal"/>
      <w:lvlText w:val="%2"/>
      <w:lvlJc w:val="left"/>
      <w:pPr>
        <w:ind w:left="1506" w:hanging="360"/>
      </w:pPr>
      <w:rPr>
        <w:rFonts w:hint="default"/>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0"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24C7211F"/>
    <w:multiLevelType w:val="hybridMultilevel"/>
    <w:tmpl w:val="96B044BA"/>
    <w:styleLink w:val="Estilo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25CE7A38"/>
    <w:multiLevelType w:val="hybridMultilevel"/>
    <w:tmpl w:val="DF82F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63E4E09"/>
    <w:multiLevelType w:val="hybridMultilevel"/>
    <w:tmpl w:val="EBEC81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7DB2A09"/>
    <w:multiLevelType w:val="hybridMultilevel"/>
    <w:tmpl w:val="BA5AC3E8"/>
    <w:lvl w:ilvl="0" w:tplc="300828C8">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94B6BB1"/>
    <w:multiLevelType w:val="hybridMultilevel"/>
    <w:tmpl w:val="BA5AC3E8"/>
    <w:lvl w:ilvl="0" w:tplc="FFFFFFFF">
      <w:start w:val="1"/>
      <w:numFmt w:val="decimal"/>
      <w:lvlText w:val="%1."/>
      <w:lvlJc w:val="left"/>
      <w:pPr>
        <w:ind w:left="720" w:hanging="360"/>
      </w:pPr>
      <w:rPr>
        <w:rFonts w:ascii="Arial" w:hAnsi="Arial" w:cs="Arial"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9AA18B7"/>
    <w:multiLevelType w:val="hybridMultilevel"/>
    <w:tmpl w:val="DF6A993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2CF84F6A"/>
    <w:multiLevelType w:val="hybridMultilevel"/>
    <w:tmpl w:val="3A80BB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2E8E3AC6"/>
    <w:multiLevelType w:val="hybridMultilevel"/>
    <w:tmpl w:val="833C3864"/>
    <w:lvl w:ilvl="0" w:tplc="72489C12">
      <w:start w:val="1"/>
      <w:numFmt w:val="decimal"/>
      <w:lvlText w:val="%1-"/>
      <w:lvlJc w:val="left"/>
      <w:pPr>
        <w:ind w:left="360"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3" w15:restartNumberingAfterBreak="0">
    <w:nsid w:val="2F8955E5"/>
    <w:multiLevelType w:val="hybridMultilevel"/>
    <w:tmpl w:val="414463A8"/>
    <w:lvl w:ilvl="0" w:tplc="3480640E">
      <w:numFmt w:val="bullet"/>
      <w:lvlText w:val="•"/>
      <w:lvlJc w:val="left"/>
      <w:pPr>
        <w:ind w:left="2640" w:hanging="705"/>
      </w:pPr>
      <w:rPr>
        <w:rFonts w:ascii="Arial" w:eastAsiaTheme="minorHAnsi" w:hAnsi="Arial" w:cs="Arial" w:hint="default"/>
      </w:rPr>
    </w:lvl>
    <w:lvl w:ilvl="1" w:tplc="3480640E">
      <w:numFmt w:val="bullet"/>
      <w:lvlText w:val="•"/>
      <w:lvlJc w:val="left"/>
      <w:pPr>
        <w:ind w:left="2295" w:hanging="360"/>
      </w:pPr>
      <w:rPr>
        <w:rFonts w:ascii="Arial" w:eastAsiaTheme="minorHAnsi" w:hAnsi="Arial" w:cs="Arial" w:hint="default"/>
      </w:rPr>
    </w:lvl>
    <w:lvl w:ilvl="2" w:tplc="240A0005" w:tentative="1">
      <w:start w:val="1"/>
      <w:numFmt w:val="bullet"/>
      <w:lvlText w:val=""/>
      <w:lvlJc w:val="left"/>
      <w:pPr>
        <w:ind w:left="3015" w:hanging="360"/>
      </w:pPr>
      <w:rPr>
        <w:rFonts w:ascii="Wingdings" w:hAnsi="Wingdings" w:hint="default"/>
      </w:rPr>
    </w:lvl>
    <w:lvl w:ilvl="3" w:tplc="240A0001" w:tentative="1">
      <w:start w:val="1"/>
      <w:numFmt w:val="bullet"/>
      <w:lvlText w:val=""/>
      <w:lvlJc w:val="left"/>
      <w:pPr>
        <w:ind w:left="3735" w:hanging="360"/>
      </w:pPr>
      <w:rPr>
        <w:rFonts w:ascii="Symbol" w:hAnsi="Symbol" w:hint="default"/>
      </w:rPr>
    </w:lvl>
    <w:lvl w:ilvl="4" w:tplc="240A0003" w:tentative="1">
      <w:start w:val="1"/>
      <w:numFmt w:val="bullet"/>
      <w:lvlText w:val="o"/>
      <w:lvlJc w:val="left"/>
      <w:pPr>
        <w:ind w:left="4455" w:hanging="360"/>
      </w:pPr>
      <w:rPr>
        <w:rFonts w:ascii="Courier New" w:hAnsi="Courier New" w:cs="Courier New" w:hint="default"/>
      </w:rPr>
    </w:lvl>
    <w:lvl w:ilvl="5" w:tplc="240A0005" w:tentative="1">
      <w:start w:val="1"/>
      <w:numFmt w:val="bullet"/>
      <w:lvlText w:val=""/>
      <w:lvlJc w:val="left"/>
      <w:pPr>
        <w:ind w:left="5175" w:hanging="360"/>
      </w:pPr>
      <w:rPr>
        <w:rFonts w:ascii="Wingdings" w:hAnsi="Wingdings" w:hint="default"/>
      </w:rPr>
    </w:lvl>
    <w:lvl w:ilvl="6" w:tplc="240A0001" w:tentative="1">
      <w:start w:val="1"/>
      <w:numFmt w:val="bullet"/>
      <w:lvlText w:val=""/>
      <w:lvlJc w:val="left"/>
      <w:pPr>
        <w:ind w:left="5895" w:hanging="360"/>
      </w:pPr>
      <w:rPr>
        <w:rFonts w:ascii="Symbol" w:hAnsi="Symbol" w:hint="default"/>
      </w:rPr>
    </w:lvl>
    <w:lvl w:ilvl="7" w:tplc="240A0003" w:tentative="1">
      <w:start w:val="1"/>
      <w:numFmt w:val="bullet"/>
      <w:lvlText w:val="o"/>
      <w:lvlJc w:val="left"/>
      <w:pPr>
        <w:ind w:left="6615" w:hanging="360"/>
      </w:pPr>
      <w:rPr>
        <w:rFonts w:ascii="Courier New" w:hAnsi="Courier New" w:cs="Courier New" w:hint="default"/>
      </w:rPr>
    </w:lvl>
    <w:lvl w:ilvl="8" w:tplc="240A0005" w:tentative="1">
      <w:start w:val="1"/>
      <w:numFmt w:val="bullet"/>
      <w:lvlText w:val=""/>
      <w:lvlJc w:val="left"/>
      <w:pPr>
        <w:ind w:left="7335" w:hanging="360"/>
      </w:pPr>
      <w:rPr>
        <w:rFonts w:ascii="Wingdings" w:hAnsi="Wingdings" w:hint="default"/>
      </w:rPr>
    </w:lvl>
  </w:abstractNum>
  <w:abstractNum w:abstractNumId="64"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457AE5D"/>
    <w:multiLevelType w:val="hybridMultilevel"/>
    <w:tmpl w:val="BB50912E"/>
    <w:lvl w:ilvl="0" w:tplc="F7C4A7CE">
      <w:start w:val="1"/>
      <w:numFmt w:val="upperLetter"/>
      <w:lvlText w:val="%1."/>
      <w:lvlJc w:val="left"/>
      <w:pPr>
        <w:ind w:left="360" w:hanging="360"/>
      </w:pPr>
      <w:rPr>
        <w:b/>
        <w:bCs w:val="0"/>
        <w:sz w:val="20"/>
        <w:szCs w:val="20"/>
        <w:lang w:val="es-ES"/>
      </w:rPr>
    </w:lvl>
    <w:lvl w:ilvl="1" w:tplc="E5BE2CEE">
      <w:start w:val="1"/>
      <w:numFmt w:val="lowerLetter"/>
      <w:lvlText w:val="%2."/>
      <w:lvlJc w:val="left"/>
      <w:pPr>
        <w:ind w:left="1080" w:hanging="360"/>
      </w:pPr>
    </w:lvl>
    <w:lvl w:ilvl="2" w:tplc="F2D209C2">
      <w:start w:val="1"/>
      <w:numFmt w:val="lowerRoman"/>
      <w:lvlText w:val="%3."/>
      <w:lvlJc w:val="right"/>
      <w:pPr>
        <w:ind w:left="1800" w:hanging="180"/>
      </w:pPr>
    </w:lvl>
    <w:lvl w:ilvl="3" w:tplc="9D1015D8">
      <w:start w:val="1"/>
      <w:numFmt w:val="decimal"/>
      <w:lvlText w:val="%4."/>
      <w:lvlJc w:val="left"/>
      <w:pPr>
        <w:ind w:left="2520" w:hanging="360"/>
      </w:pPr>
    </w:lvl>
    <w:lvl w:ilvl="4" w:tplc="410E2334">
      <w:start w:val="1"/>
      <w:numFmt w:val="lowerLetter"/>
      <w:lvlText w:val="%5."/>
      <w:lvlJc w:val="left"/>
      <w:pPr>
        <w:ind w:left="3240" w:hanging="360"/>
      </w:pPr>
    </w:lvl>
    <w:lvl w:ilvl="5" w:tplc="FDF445B8">
      <w:start w:val="1"/>
      <w:numFmt w:val="lowerRoman"/>
      <w:lvlText w:val="%6."/>
      <w:lvlJc w:val="right"/>
      <w:pPr>
        <w:ind w:left="3960" w:hanging="180"/>
      </w:pPr>
    </w:lvl>
    <w:lvl w:ilvl="6" w:tplc="FC8ABF1A">
      <w:start w:val="1"/>
      <w:numFmt w:val="decimal"/>
      <w:lvlText w:val="%7."/>
      <w:lvlJc w:val="left"/>
      <w:pPr>
        <w:ind w:left="4680" w:hanging="360"/>
      </w:pPr>
    </w:lvl>
    <w:lvl w:ilvl="7" w:tplc="D556E2EC">
      <w:start w:val="1"/>
      <w:numFmt w:val="lowerLetter"/>
      <w:lvlText w:val="%8."/>
      <w:lvlJc w:val="left"/>
      <w:pPr>
        <w:ind w:left="5400" w:hanging="360"/>
      </w:pPr>
    </w:lvl>
    <w:lvl w:ilvl="8" w:tplc="2E9699DA">
      <w:start w:val="1"/>
      <w:numFmt w:val="lowerRoman"/>
      <w:lvlText w:val="%9."/>
      <w:lvlJc w:val="right"/>
      <w:pPr>
        <w:ind w:left="6120" w:hanging="180"/>
      </w:pPr>
    </w:lvl>
  </w:abstractNum>
  <w:abstractNum w:abstractNumId="66" w15:restartNumberingAfterBreak="0">
    <w:nsid w:val="37963FED"/>
    <w:multiLevelType w:val="hybridMultilevel"/>
    <w:tmpl w:val="65E69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8" w15:restartNumberingAfterBreak="0">
    <w:nsid w:val="38CF2BCB"/>
    <w:multiLevelType w:val="hybridMultilevel"/>
    <w:tmpl w:val="129EA6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0" w15:restartNumberingAfterBreak="0">
    <w:nsid w:val="3CBB007F"/>
    <w:multiLevelType w:val="hybridMultilevel"/>
    <w:tmpl w:val="7D7437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E981128"/>
    <w:multiLevelType w:val="hybridMultilevel"/>
    <w:tmpl w:val="98D49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F241795"/>
    <w:multiLevelType w:val="hybridMultilevel"/>
    <w:tmpl w:val="6CD0C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4" w15:restartNumberingAfterBreak="0">
    <w:nsid w:val="41370EF9"/>
    <w:multiLevelType w:val="multilevel"/>
    <w:tmpl w:val="18B2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8927C0"/>
    <w:multiLevelType w:val="hybridMultilevel"/>
    <w:tmpl w:val="6340ED3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7" w15:restartNumberingAfterBreak="0">
    <w:nsid w:val="44BF233D"/>
    <w:multiLevelType w:val="hybridMultilevel"/>
    <w:tmpl w:val="411C4A9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45700C6B"/>
    <w:multiLevelType w:val="multilevel"/>
    <w:tmpl w:val="48067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46DB714A"/>
    <w:multiLevelType w:val="hybridMultilevel"/>
    <w:tmpl w:val="C970421C"/>
    <w:styleLink w:val="Estilo111"/>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7A13EF5"/>
    <w:multiLevelType w:val="hybridMultilevel"/>
    <w:tmpl w:val="2A404FD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3" w15:restartNumberingAfterBreak="0">
    <w:nsid w:val="47F12E25"/>
    <w:multiLevelType w:val="hybridMultilevel"/>
    <w:tmpl w:val="5B30A0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4"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5" w15:restartNumberingAfterBreak="0">
    <w:nsid w:val="4A776A73"/>
    <w:multiLevelType w:val="hybridMultilevel"/>
    <w:tmpl w:val="99D2A6D6"/>
    <w:lvl w:ilvl="0" w:tplc="470891E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C70186B"/>
    <w:multiLevelType w:val="hybridMultilevel"/>
    <w:tmpl w:val="E140DE2A"/>
    <w:lvl w:ilvl="0" w:tplc="A6768600">
      <w:start w:val="1"/>
      <w:numFmt w:val="upperLetter"/>
      <w:lvlText w:val="%1."/>
      <w:lvlJc w:val="left"/>
      <w:pPr>
        <w:ind w:left="786" w:hanging="360"/>
      </w:pPr>
      <w:rPr>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87" w15:restartNumberingAfterBreak="0">
    <w:nsid w:val="52D50812"/>
    <w:multiLevelType w:val="hybridMultilevel"/>
    <w:tmpl w:val="31A87ED0"/>
    <w:lvl w:ilvl="0" w:tplc="93E405A4">
      <w:start w:val="2"/>
      <w:numFmt w:val="upperRoman"/>
      <w:lvlText w:val="%1."/>
      <w:lvlJc w:val="left"/>
      <w:pPr>
        <w:ind w:left="1080" w:hanging="72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40C262B"/>
    <w:multiLevelType w:val="multilevel"/>
    <w:tmpl w:val="F8DEF64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9" w15:restartNumberingAfterBreak="0">
    <w:nsid w:val="55D91D0E"/>
    <w:multiLevelType w:val="hybridMultilevel"/>
    <w:tmpl w:val="73BA468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8A4436B"/>
    <w:multiLevelType w:val="multilevel"/>
    <w:tmpl w:val="5CE0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5AB23754"/>
    <w:multiLevelType w:val="hybridMultilevel"/>
    <w:tmpl w:val="B6EC353E"/>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4" w15:restartNumberingAfterBreak="0">
    <w:nsid w:val="5AD74313"/>
    <w:multiLevelType w:val="hybridMultilevel"/>
    <w:tmpl w:val="9BDEF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AF365CB"/>
    <w:multiLevelType w:val="multilevel"/>
    <w:tmpl w:val="8D9C06DA"/>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B533A47"/>
    <w:multiLevelType w:val="hybridMultilevel"/>
    <w:tmpl w:val="DEF6384A"/>
    <w:lvl w:ilvl="0" w:tplc="EFC29FD0">
      <w:start w:val="1"/>
      <w:numFmt w:val="decimal"/>
      <w:lvlText w:val="%1."/>
      <w:lvlJc w:val="left"/>
      <w:pPr>
        <w:ind w:left="360" w:hanging="360"/>
      </w:pPr>
      <w:rPr>
        <w:rFonts w:hint="default"/>
        <w:b w:val="0"/>
        <w:i w:val="0"/>
      </w:rPr>
    </w:lvl>
    <w:lvl w:ilvl="1" w:tplc="0C0A0019" w:tentative="1">
      <w:start w:val="1"/>
      <w:numFmt w:val="lowerLetter"/>
      <w:lvlText w:val="%2."/>
      <w:lvlJc w:val="left"/>
      <w:pPr>
        <w:ind w:left="6466" w:hanging="360"/>
      </w:pPr>
    </w:lvl>
    <w:lvl w:ilvl="2" w:tplc="0C0A001B" w:tentative="1">
      <w:start w:val="1"/>
      <w:numFmt w:val="lowerRoman"/>
      <w:lvlText w:val="%3."/>
      <w:lvlJc w:val="right"/>
      <w:pPr>
        <w:ind w:left="7186" w:hanging="180"/>
      </w:pPr>
    </w:lvl>
    <w:lvl w:ilvl="3" w:tplc="0C0A000F" w:tentative="1">
      <w:start w:val="1"/>
      <w:numFmt w:val="decimal"/>
      <w:lvlText w:val="%4."/>
      <w:lvlJc w:val="left"/>
      <w:pPr>
        <w:ind w:left="7906" w:hanging="360"/>
      </w:pPr>
    </w:lvl>
    <w:lvl w:ilvl="4" w:tplc="0C0A0019" w:tentative="1">
      <w:start w:val="1"/>
      <w:numFmt w:val="lowerLetter"/>
      <w:lvlText w:val="%5."/>
      <w:lvlJc w:val="left"/>
      <w:pPr>
        <w:ind w:left="8626" w:hanging="360"/>
      </w:pPr>
    </w:lvl>
    <w:lvl w:ilvl="5" w:tplc="0C0A001B" w:tentative="1">
      <w:start w:val="1"/>
      <w:numFmt w:val="lowerRoman"/>
      <w:lvlText w:val="%6."/>
      <w:lvlJc w:val="right"/>
      <w:pPr>
        <w:ind w:left="9346" w:hanging="180"/>
      </w:pPr>
    </w:lvl>
    <w:lvl w:ilvl="6" w:tplc="0C0A000F" w:tentative="1">
      <w:start w:val="1"/>
      <w:numFmt w:val="decimal"/>
      <w:lvlText w:val="%7."/>
      <w:lvlJc w:val="left"/>
      <w:pPr>
        <w:ind w:left="10066" w:hanging="360"/>
      </w:pPr>
    </w:lvl>
    <w:lvl w:ilvl="7" w:tplc="0C0A0019" w:tentative="1">
      <w:start w:val="1"/>
      <w:numFmt w:val="lowerLetter"/>
      <w:lvlText w:val="%8."/>
      <w:lvlJc w:val="left"/>
      <w:pPr>
        <w:ind w:left="10786" w:hanging="360"/>
      </w:pPr>
    </w:lvl>
    <w:lvl w:ilvl="8" w:tplc="0C0A001B" w:tentative="1">
      <w:start w:val="1"/>
      <w:numFmt w:val="lowerRoman"/>
      <w:lvlText w:val="%9."/>
      <w:lvlJc w:val="right"/>
      <w:pPr>
        <w:ind w:left="11506" w:hanging="180"/>
      </w:pPr>
    </w:lvl>
  </w:abstractNum>
  <w:abstractNum w:abstractNumId="9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08936D5"/>
    <w:multiLevelType w:val="hybridMultilevel"/>
    <w:tmpl w:val="476208DE"/>
    <w:lvl w:ilvl="0" w:tplc="04090001">
      <w:start w:val="1"/>
      <w:numFmt w:val="bullet"/>
      <w:lvlText w:val=""/>
      <w:lvlJc w:val="left"/>
      <w:pPr>
        <w:ind w:left="360" w:hanging="360"/>
      </w:pPr>
      <w:rPr>
        <w:rFonts w:ascii="Symbol" w:hAnsi="Symbol" w:hint="default"/>
      </w:rPr>
    </w:lvl>
    <w:lvl w:ilvl="1" w:tplc="3480640E">
      <w:numFmt w:val="bullet"/>
      <w:lvlText w:val="•"/>
      <w:lvlJc w:val="left"/>
      <w:pPr>
        <w:ind w:left="1785" w:hanging="705"/>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0C077A8"/>
    <w:multiLevelType w:val="multilevel"/>
    <w:tmpl w:val="8964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1193633"/>
    <w:multiLevelType w:val="hybridMultilevel"/>
    <w:tmpl w:val="2C2634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11D7038"/>
    <w:multiLevelType w:val="hybridMultilevel"/>
    <w:tmpl w:val="AD82E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12C30A6"/>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3C1200E"/>
    <w:multiLevelType w:val="multilevel"/>
    <w:tmpl w:val="C3FA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75575CA"/>
    <w:multiLevelType w:val="hybridMultilevel"/>
    <w:tmpl w:val="4DBCB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8C64643"/>
    <w:multiLevelType w:val="multilevel"/>
    <w:tmpl w:val="5A781CB0"/>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9" w15:restartNumberingAfterBreak="0">
    <w:nsid w:val="6C362A0C"/>
    <w:multiLevelType w:val="hybridMultilevel"/>
    <w:tmpl w:val="5624F6B2"/>
    <w:styleLink w:val="Estilo121"/>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0" w15:restartNumberingAfterBreak="0">
    <w:nsid w:val="6CB63EE4"/>
    <w:multiLevelType w:val="multilevel"/>
    <w:tmpl w:val="A86A9BFE"/>
    <w:lvl w:ilvl="0">
      <w:start w:val="1"/>
      <w:numFmt w:val="decimal"/>
      <w:lvlText w:val="%1."/>
      <w:lvlJc w:val="left"/>
      <w:pPr>
        <w:ind w:left="360" w:hanging="360"/>
      </w:pPr>
      <w:rPr>
        <w:b/>
      </w:rPr>
    </w:lvl>
    <w:lvl w:ilvl="1">
      <w:start w:val="3"/>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1"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2" w15:restartNumberingAfterBreak="0">
    <w:nsid w:val="6D4004C7"/>
    <w:multiLevelType w:val="hybridMultilevel"/>
    <w:tmpl w:val="A3DA63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E28354A"/>
    <w:multiLevelType w:val="multilevel"/>
    <w:tmpl w:val="5FCC8172"/>
    <w:lvl w:ilvl="0">
      <w:start w:val="1"/>
      <w:numFmt w:val="decimal"/>
      <w:lvlText w:val="%1."/>
      <w:lvlJc w:val="left"/>
      <w:pPr>
        <w:ind w:left="2204" w:hanging="360"/>
      </w:pPr>
      <w:rPr>
        <w:rFonts w:hint="default"/>
        <w:b/>
      </w:rPr>
    </w:lvl>
    <w:lvl w:ilvl="1">
      <w:start w:val="3"/>
      <w:numFmt w:val="decimal"/>
      <w:isLgl/>
      <w:lvlText w:val="%1.%2."/>
      <w:lvlJc w:val="left"/>
      <w:pPr>
        <w:ind w:left="2204"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114" w15:restartNumberingAfterBreak="0">
    <w:nsid w:val="6E452288"/>
    <w:multiLevelType w:val="hybridMultilevel"/>
    <w:tmpl w:val="859EA9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5" w15:restartNumberingAfterBreak="0">
    <w:nsid w:val="6EA906AF"/>
    <w:multiLevelType w:val="multilevel"/>
    <w:tmpl w:val="0C84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1A93BE3"/>
    <w:multiLevelType w:val="hybridMultilevel"/>
    <w:tmpl w:val="8A182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7" w15:restartNumberingAfterBreak="0">
    <w:nsid w:val="7276736A"/>
    <w:multiLevelType w:val="hybridMultilevel"/>
    <w:tmpl w:val="E21AB6A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8" w15:restartNumberingAfterBreak="0">
    <w:nsid w:val="734C021F"/>
    <w:multiLevelType w:val="multilevel"/>
    <w:tmpl w:val="E61E8F40"/>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396209D"/>
    <w:multiLevelType w:val="hybridMultilevel"/>
    <w:tmpl w:val="9EA482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1" w15:restartNumberingAfterBreak="0">
    <w:nsid w:val="7590583C"/>
    <w:multiLevelType w:val="hybridMultilevel"/>
    <w:tmpl w:val="BB50912E"/>
    <w:lvl w:ilvl="0" w:tplc="FFFFFFFF">
      <w:start w:val="1"/>
      <w:numFmt w:val="upperLetter"/>
      <w:lvlText w:val="%1."/>
      <w:lvlJc w:val="left"/>
      <w:pPr>
        <w:ind w:left="360" w:hanging="360"/>
      </w:pPr>
      <w:rPr>
        <w:b/>
        <w:bCs w:val="0"/>
        <w:sz w:val="20"/>
        <w:szCs w:val="20"/>
        <w:lang w:val="es-E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2" w15:restartNumberingAfterBreak="0">
    <w:nsid w:val="76043DFA"/>
    <w:multiLevelType w:val="hybridMultilevel"/>
    <w:tmpl w:val="B260A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24" w15:restartNumberingAfterBreak="0">
    <w:nsid w:val="7A7A62DE"/>
    <w:multiLevelType w:val="hybridMultilevel"/>
    <w:tmpl w:val="2F74D8DC"/>
    <w:styleLink w:val="Estilo1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7CE4151A"/>
    <w:multiLevelType w:val="hybridMultilevel"/>
    <w:tmpl w:val="69FA1B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7D5153BA"/>
    <w:multiLevelType w:val="hybridMultilevel"/>
    <w:tmpl w:val="AF34FC4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27" w15:restartNumberingAfterBreak="0">
    <w:nsid w:val="7E612761"/>
    <w:multiLevelType w:val="hybridMultilevel"/>
    <w:tmpl w:val="AF46A4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5657279">
    <w:abstractNumId w:val="22"/>
  </w:num>
  <w:num w:numId="2" w16cid:durableId="1307012360">
    <w:abstractNumId w:val="50"/>
  </w:num>
  <w:num w:numId="3" w16cid:durableId="1287925415">
    <w:abstractNumId w:val="111"/>
    <w:lvlOverride w:ilvl="0">
      <w:startOverride w:val="1"/>
    </w:lvlOverride>
  </w:num>
  <w:num w:numId="4" w16cid:durableId="286274849">
    <w:abstractNumId w:val="111"/>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5" w16cid:durableId="1794128687">
    <w:abstractNumId w:val="123"/>
    <w:lvlOverride w:ilvl="0">
      <w:startOverride w:val="1"/>
    </w:lvlOverride>
  </w:num>
  <w:num w:numId="6" w16cid:durableId="1397585696">
    <w:abstractNumId w:val="59"/>
  </w:num>
  <w:num w:numId="7" w16cid:durableId="309217170">
    <w:abstractNumId w:val="4"/>
  </w:num>
  <w:num w:numId="8" w16cid:durableId="58677360">
    <w:abstractNumId w:val="5"/>
  </w:num>
  <w:num w:numId="9" w16cid:durableId="597372327">
    <w:abstractNumId w:val="3"/>
  </w:num>
  <w:num w:numId="10" w16cid:durableId="1273900679">
    <w:abstractNumId w:val="2"/>
  </w:num>
  <w:num w:numId="11" w16cid:durableId="1463500333">
    <w:abstractNumId w:val="1"/>
  </w:num>
  <w:num w:numId="12" w16cid:durableId="1825857522">
    <w:abstractNumId w:val="96"/>
  </w:num>
  <w:num w:numId="13" w16cid:durableId="449518458">
    <w:abstractNumId w:val="106"/>
  </w:num>
  <w:num w:numId="14" w16cid:durableId="1835948194">
    <w:abstractNumId w:val="0"/>
  </w:num>
  <w:num w:numId="15" w16cid:durableId="1831603518">
    <w:abstractNumId w:val="104"/>
  </w:num>
  <w:num w:numId="16" w16cid:durableId="516770726">
    <w:abstractNumId w:val="67"/>
  </w:num>
  <w:num w:numId="17" w16cid:durableId="624776616">
    <w:abstractNumId w:val="64"/>
  </w:num>
  <w:num w:numId="18" w16cid:durableId="1220436395">
    <w:abstractNumId w:val="39"/>
  </w:num>
  <w:num w:numId="19" w16cid:durableId="246576487">
    <w:abstractNumId w:val="34"/>
  </w:num>
  <w:num w:numId="20" w16cid:durableId="574123679">
    <w:abstractNumId w:val="48"/>
  </w:num>
  <w:num w:numId="21" w16cid:durableId="1909993637">
    <w:abstractNumId w:val="69"/>
  </w:num>
  <w:num w:numId="22" w16cid:durableId="2026514406">
    <w:abstractNumId w:val="110"/>
  </w:num>
  <w:num w:numId="23" w16cid:durableId="1918661181">
    <w:abstractNumId w:val="85"/>
  </w:num>
  <w:num w:numId="24" w16cid:durableId="1580670687">
    <w:abstractNumId w:val="70"/>
  </w:num>
  <w:num w:numId="25" w16cid:durableId="347027104">
    <w:abstractNumId w:val="82"/>
  </w:num>
  <w:num w:numId="26" w16cid:durableId="1211457807">
    <w:abstractNumId w:val="95"/>
  </w:num>
  <w:num w:numId="27" w16cid:durableId="1405565513">
    <w:abstractNumId w:val="76"/>
  </w:num>
  <w:num w:numId="28" w16cid:durableId="1763336920">
    <w:abstractNumId w:val="27"/>
  </w:num>
  <w:num w:numId="29" w16cid:durableId="1817987848">
    <w:abstractNumId w:val="112"/>
  </w:num>
  <w:num w:numId="30" w16cid:durableId="1230918962">
    <w:abstractNumId w:val="35"/>
  </w:num>
  <w:num w:numId="31" w16cid:durableId="9860089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392220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862702">
    <w:abstractNumId w:val="77"/>
  </w:num>
  <w:num w:numId="34" w16cid:durableId="572082823">
    <w:abstractNumId w:val="65"/>
  </w:num>
  <w:num w:numId="35" w16cid:durableId="1693606354">
    <w:abstractNumId w:val="114"/>
  </w:num>
  <w:num w:numId="36" w16cid:durableId="479926637">
    <w:abstractNumId w:val="117"/>
  </w:num>
  <w:num w:numId="37" w16cid:durableId="632828038">
    <w:abstractNumId w:val="127"/>
  </w:num>
  <w:num w:numId="38" w16cid:durableId="1099760554">
    <w:abstractNumId w:val="29"/>
  </w:num>
  <w:num w:numId="39" w16cid:durableId="1477189669">
    <w:abstractNumId w:val="89"/>
  </w:num>
  <w:num w:numId="40" w16cid:durableId="1209143414">
    <w:abstractNumId w:val="26"/>
  </w:num>
  <w:num w:numId="41" w16cid:durableId="1977680976">
    <w:abstractNumId w:val="92"/>
  </w:num>
  <w:num w:numId="42" w16cid:durableId="48500786">
    <w:abstractNumId w:val="71"/>
  </w:num>
  <w:num w:numId="43" w16cid:durableId="344137663">
    <w:abstractNumId w:val="23"/>
  </w:num>
  <w:num w:numId="44" w16cid:durableId="1443768122">
    <w:abstractNumId w:val="83"/>
  </w:num>
  <w:num w:numId="45" w16cid:durableId="102307929">
    <w:abstractNumId w:val="86"/>
  </w:num>
  <w:num w:numId="46" w16cid:durableId="1545603327">
    <w:abstractNumId w:val="31"/>
  </w:num>
  <w:num w:numId="47" w16cid:durableId="1305349702">
    <w:abstractNumId w:val="37"/>
  </w:num>
  <w:num w:numId="48" w16cid:durableId="2098668280">
    <w:abstractNumId w:val="75"/>
  </w:num>
  <w:num w:numId="49" w16cid:durableId="1192451199">
    <w:abstractNumId w:val="55"/>
  </w:num>
  <w:num w:numId="50" w16cid:durableId="613708710">
    <w:abstractNumId w:val="98"/>
  </w:num>
  <w:num w:numId="51" w16cid:durableId="726301328">
    <w:abstractNumId w:val="97"/>
  </w:num>
  <w:num w:numId="52" w16cid:durableId="2081250469">
    <w:abstractNumId w:val="43"/>
  </w:num>
  <w:num w:numId="53" w16cid:durableId="1437746722">
    <w:abstractNumId w:val="32"/>
  </w:num>
  <w:num w:numId="54" w16cid:durableId="2055614768">
    <w:abstractNumId w:val="121"/>
  </w:num>
  <w:num w:numId="55" w16cid:durableId="315256891">
    <w:abstractNumId w:val="62"/>
  </w:num>
  <w:num w:numId="56" w16cid:durableId="57435473">
    <w:abstractNumId w:val="25"/>
  </w:num>
  <w:num w:numId="57" w16cid:durableId="161510190">
    <w:abstractNumId w:val="38"/>
  </w:num>
  <w:num w:numId="58" w16cid:durableId="1010332765">
    <w:abstractNumId w:val="66"/>
  </w:num>
  <w:num w:numId="59" w16cid:durableId="1016538727">
    <w:abstractNumId w:val="94"/>
  </w:num>
  <w:num w:numId="60" w16cid:durableId="1789735687">
    <w:abstractNumId w:val="120"/>
  </w:num>
  <w:num w:numId="61" w16cid:durableId="891648997">
    <w:abstractNumId w:val="113"/>
  </w:num>
  <w:num w:numId="62" w16cid:durableId="1803497331">
    <w:abstractNumId w:val="56"/>
  </w:num>
  <w:num w:numId="63" w16cid:durableId="1300113612">
    <w:abstractNumId w:val="90"/>
  </w:num>
  <w:num w:numId="64" w16cid:durableId="2075152729">
    <w:abstractNumId w:val="103"/>
  </w:num>
  <w:num w:numId="65" w16cid:durableId="816646302">
    <w:abstractNumId w:val="52"/>
  </w:num>
  <w:num w:numId="66" w16cid:durableId="1525167031">
    <w:abstractNumId w:val="124"/>
  </w:num>
  <w:num w:numId="67" w16cid:durableId="1956864808">
    <w:abstractNumId w:val="109"/>
  </w:num>
  <w:num w:numId="68" w16cid:durableId="1449396801">
    <w:abstractNumId w:val="81"/>
  </w:num>
  <w:num w:numId="69" w16cid:durableId="507527935">
    <w:abstractNumId w:val="126"/>
  </w:num>
  <w:num w:numId="70" w16cid:durableId="1261910423">
    <w:abstractNumId w:val="79"/>
  </w:num>
  <w:num w:numId="71" w16cid:durableId="1111240086">
    <w:abstractNumId w:val="42"/>
  </w:num>
  <w:num w:numId="72" w16cid:durableId="2087216652">
    <w:abstractNumId w:val="122"/>
  </w:num>
  <w:num w:numId="73" w16cid:durableId="695734575">
    <w:abstractNumId w:val="58"/>
  </w:num>
  <w:num w:numId="74" w16cid:durableId="673191730">
    <w:abstractNumId w:val="99"/>
  </w:num>
  <w:num w:numId="75" w16cid:durableId="1805585243">
    <w:abstractNumId w:val="36"/>
  </w:num>
  <w:num w:numId="76" w16cid:durableId="842402423">
    <w:abstractNumId w:val="44"/>
  </w:num>
  <w:num w:numId="77" w16cid:durableId="1071394570">
    <w:abstractNumId w:val="40"/>
  </w:num>
  <w:num w:numId="78" w16cid:durableId="1555118480">
    <w:abstractNumId w:val="51"/>
  </w:num>
  <w:num w:numId="79" w16cid:durableId="1752846320">
    <w:abstractNumId w:val="47"/>
  </w:num>
  <w:num w:numId="80" w16cid:durableId="726681331">
    <w:abstractNumId w:val="84"/>
  </w:num>
  <w:num w:numId="81" w16cid:durableId="809400811">
    <w:abstractNumId w:val="73"/>
  </w:num>
  <w:num w:numId="82" w16cid:durableId="1759653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867371691">
    <w:abstractNumId w:val="61"/>
  </w:num>
  <w:num w:numId="84" w16cid:durableId="567347201">
    <w:abstractNumId w:val="72"/>
  </w:num>
  <w:num w:numId="85" w16cid:durableId="138767659">
    <w:abstractNumId w:val="93"/>
  </w:num>
  <w:num w:numId="86" w16cid:durableId="1447197871">
    <w:abstractNumId w:val="63"/>
  </w:num>
  <w:num w:numId="87" w16cid:durableId="1405880920">
    <w:abstractNumId w:val="108"/>
  </w:num>
  <w:num w:numId="88" w16cid:durableId="1754156843">
    <w:abstractNumId w:val="30"/>
  </w:num>
  <w:num w:numId="89" w16cid:durableId="560138142">
    <w:abstractNumId w:val="119"/>
  </w:num>
  <w:num w:numId="90" w16cid:durableId="1972900294">
    <w:abstractNumId w:val="87"/>
  </w:num>
  <w:num w:numId="91" w16cid:durableId="1744797588">
    <w:abstractNumId w:val="68"/>
  </w:num>
  <w:num w:numId="92" w16cid:durableId="119109284">
    <w:abstractNumId w:val="33"/>
  </w:num>
  <w:num w:numId="93" w16cid:durableId="1241022392">
    <w:abstractNumId w:val="28"/>
  </w:num>
  <w:num w:numId="94" w16cid:durableId="1828672257">
    <w:abstractNumId w:val="74"/>
  </w:num>
  <w:num w:numId="95" w16cid:durableId="1962496568">
    <w:abstractNumId w:val="49"/>
  </w:num>
  <w:num w:numId="96" w16cid:durableId="364646922">
    <w:abstractNumId w:val="115"/>
  </w:num>
  <w:num w:numId="97" w16cid:durableId="1123305817">
    <w:abstractNumId w:val="88"/>
  </w:num>
  <w:num w:numId="98" w16cid:durableId="1974669955">
    <w:abstractNumId w:val="91"/>
  </w:num>
  <w:num w:numId="99" w16cid:durableId="1369722547">
    <w:abstractNumId w:val="100"/>
  </w:num>
  <w:num w:numId="100" w16cid:durableId="69934970">
    <w:abstractNumId w:val="118"/>
  </w:num>
  <w:num w:numId="101" w16cid:durableId="719136343">
    <w:abstractNumId w:val="101"/>
  </w:num>
  <w:num w:numId="102" w16cid:durableId="955449378">
    <w:abstractNumId w:val="45"/>
  </w:num>
  <w:num w:numId="103" w16cid:durableId="1756316145">
    <w:abstractNumId w:val="60"/>
  </w:num>
  <w:num w:numId="104" w16cid:durableId="1784616002">
    <w:abstractNumId w:val="54"/>
  </w:num>
  <w:num w:numId="105" w16cid:durableId="733429023">
    <w:abstractNumId w:val="41"/>
  </w:num>
  <w:num w:numId="106" w16cid:durableId="2100058516">
    <w:abstractNumId w:val="102"/>
  </w:num>
  <w:num w:numId="107" w16cid:durableId="1836677490">
    <w:abstractNumId w:val="116"/>
  </w:num>
  <w:num w:numId="108" w16cid:durableId="881022084">
    <w:abstractNumId w:val="46"/>
  </w:num>
  <w:num w:numId="109" w16cid:durableId="393353980">
    <w:abstractNumId w:val="107"/>
  </w:num>
  <w:num w:numId="110" w16cid:durableId="990980188">
    <w:abstractNumId w:val="125"/>
  </w:num>
  <w:num w:numId="111" w16cid:durableId="2081444543">
    <w:abstractNumId w:val="78"/>
  </w:num>
  <w:num w:numId="112" w16cid:durableId="504787853">
    <w:abstractNumId w:val="53"/>
  </w:num>
  <w:num w:numId="113" w16cid:durableId="1787458148">
    <w:abstractNumId w:val="105"/>
  </w:num>
  <w:num w:numId="114" w16cid:durableId="1614359274">
    <w:abstractNumId w:val="24"/>
  </w:num>
  <w:num w:numId="115" w16cid:durableId="660963116">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0"/>
  <w:activeWritingStyle w:appName="MSWord" w:lang="es-AR" w:vendorID="64" w:dllVersion="6" w:nlCheck="1" w:checkStyle="1"/>
  <w:activeWritingStyle w:appName="MSWord" w:lang="es-U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CO"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US"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11"/>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2B10"/>
    <w:rsid w:val="000331FA"/>
    <w:rsid w:val="00034008"/>
    <w:rsid w:val="000346C5"/>
    <w:rsid w:val="00034FA2"/>
    <w:rsid w:val="000351B8"/>
    <w:rsid w:val="000352E9"/>
    <w:rsid w:val="00036117"/>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47F4B"/>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77C"/>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6E"/>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200"/>
    <w:rsid w:val="00065D0A"/>
    <w:rsid w:val="00066B19"/>
    <w:rsid w:val="00066FEE"/>
    <w:rsid w:val="000670EC"/>
    <w:rsid w:val="0006778D"/>
    <w:rsid w:val="00067BFF"/>
    <w:rsid w:val="000705B1"/>
    <w:rsid w:val="000706B1"/>
    <w:rsid w:val="000706EF"/>
    <w:rsid w:val="0007091C"/>
    <w:rsid w:val="00070C64"/>
    <w:rsid w:val="00070CC9"/>
    <w:rsid w:val="00071425"/>
    <w:rsid w:val="000715C3"/>
    <w:rsid w:val="000717CC"/>
    <w:rsid w:val="00072115"/>
    <w:rsid w:val="00072393"/>
    <w:rsid w:val="00072862"/>
    <w:rsid w:val="000734A5"/>
    <w:rsid w:val="00073BD3"/>
    <w:rsid w:val="00074218"/>
    <w:rsid w:val="00074355"/>
    <w:rsid w:val="0007441E"/>
    <w:rsid w:val="00074489"/>
    <w:rsid w:val="00074608"/>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26E"/>
    <w:rsid w:val="00083966"/>
    <w:rsid w:val="000842B2"/>
    <w:rsid w:val="00084624"/>
    <w:rsid w:val="0008496E"/>
    <w:rsid w:val="00085B6D"/>
    <w:rsid w:val="00086171"/>
    <w:rsid w:val="00086C86"/>
    <w:rsid w:val="000879E4"/>
    <w:rsid w:val="00087C00"/>
    <w:rsid w:val="000901A5"/>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62A"/>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0FC"/>
    <w:rsid w:val="000B21CF"/>
    <w:rsid w:val="000B2F22"/>
    <w:rsid w:val="000B3037"/>
    <w:rsid w:val="000B3569"/>
    <w:rsid w:val="000B3AB5"/>
    <w:rsid w:val="000B3D0F"/>
    <w:rsid w:val="000B4473"/>
    <w:rsid w:val="000B47E0"/>
    <w:rsid w:val="000B4DB8"/>
    <w:rsid w:val="000B4F1D"/>
    <w:rsid w:val="000B5686"/>
    <w:rsid w:val="000B5CCD"/>
    <w:rsid w:val="000B5F8C"/>
    <w:rsid w:val="000B6609"/>
    <w:rsid w:val="000B73C2"/>
    <w:rsid w:val="000B7829"/>
    <w:rsid w:val="000B7A70"/>
    <w:rsid w:val="000B7D1F"/>
    <w:rsid w:val="000C014B"/>
    <w:rsid w:val="000C074E"/>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4EE"/>
    <w:rsid w:val="000D2625"/>
    <w:rsid w:val="000D297E"/>
    <w:rsid w:val="000D3065"/>
    <w:rsid w:val="000D3096"/>
    <w:rsid w:val="000D3CAA"/>
    <w:rsid w:val="000D3CD0"/>
    <w:rsid w:val="000D4C32"/>
    <w:rsid w:val="000D5F41"/>
    <w:rsid w:val="000D6852"/>
    <w:rsid w:val="000D6C36"/>
    <w:rsid w:val="000D6DA4"/>
    <w:rsid w:val="000D7262"/>
    <w:rsid w:val="000D73AF"/>
    <w:rsid w:val="000D778C"/>
    <w:rsid w:val="000D79C2"/>
    <w:rsid w:val="000D7C48"/>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0F"/>
    <w:rsid w:val="000F4C58"/>
    <w:rsid w:val="000F541F"/>
    <w:rsid w:val="000F6798"/>
    <w:rsid w:val="000F69AE"/>
    <w:rsid w:val="000F6C83"/>
    <w:rsid w:val="000F6D24"/>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6FAF"/>
    <w:rsid w:val="0010720C"/>
    <w:rsid w:val="00110AA4"/>
    <w:rsid w:val="001118FC"/>
    <w:rsid w:val="001129BA"/>
    <w:rsid w:val="00113C3B"/>
    <w:rsid w:val="00114A40"/>
    <w:rsid w:val="00114C78"/>
    <w:rsid w:val="00114EEF"/>
    <w:rsid w:val="00116D9B"/>
    <w:rsid w:val="00116FB9"/>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D15"/>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AA1"/>
    <w:rsid w:val="00140AD8"/>
    <w:rsid w:val="00140BD4"/>
    <w:rsid w:val="001413E1"/>
    <w:rsid w:val="001413FE"/>
    <w:rsid w:val="001417C8"/>
    <w:rsid w:val="001419D5"/>
    <w:rsid w:val="00141EB2"/>
    <w:rsid w:val="00141FCE"/>
    <w:rsid w:val="001421E9"/>
    <w:rsid w:val="00142AC4"/>
    <w:rsid w:val="00142AD7"/>
    <w:rsid w:val="00142C54"/>
    <w:rsid w:val="00142CA1"/>
    <w:rsid w:val="00143166"/>
    <w:rsid w:val="001434E1"/>
    <w:rsid w:val="0014352C"/>
    <w:rsid w:val="00143858"/>
    <w:rsid w:val="00143D27"/>
    <w:rsid w:val="0014410A"/>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65F"/>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A49"/>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D4C"/>
    <w:rsid w:val="00174EBB"/>
    <w:rsid w:val="001753C4"/>
    <w:rsid w:val="00175544"/>
    <w:rsid w:val="00175AF7"/>
    <w:rsid w:val="00175B62"/>
    <w:rsid w:val="00176018"/>
    <w:rsid w:val="00176030"/>
    <w:rsid w:val="0017687C"/>
    <w:rsid w:val="00176BD9"/>
    <w:rsid w:val="00176F6E"/>
    <w:rsid w:val="0017722F"/>
    <w:rsid w:val="001775B7"/>
    <w:rsid w:val="00177B71"/>
    <w:rsid w:val="001800A2"/>
    <w:rsid w:val="0018054C"/>
    <w:rsid w:val="00180C11"/>
    <w:rsid w:val="00180C80"/>
    <w:rsid w:val="001811F1"/>
    <w:rsid w:val="001818AA"/>
    <w:rsid w:val="00181C8A"/>
    <w:rsid w:val="0018254F"/>
    <w:rsid w:val="0018287C"/>
    <w:rsid w:val="001830DC"/>
    <w:rsid w:val="00183388"/>
    <w:rsid w:val="00183D3E"/>
    <w:rsid w:val="0018450C"/>
    <w:rsid w:val="00184AC7"/>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A0A0F"/>
    <w:rsid w:val="001A0ABA"/>
    <w:rsid w:val="001A1CA0"/>
    <w:rsid w:val="001A2D5D"/>
    <w:rsid w:val="001A2E78"/>
    <w:rsid w:val="001A2F59"/>
    <w:rsid w:val="001A343B"/>
    <w:rsid w:val="001A44C0"/>
    <w:rsid w:val="001A450D"/>
    <w:rsid w:val="001A47AF"/>
    <w:rsid w:val="001A4AC7"/>
    <w:rsid w:val="001A552A"/>
    <w:rsid w:val="001A56BE"/>
    <w:rsid w:val="001A6456"/>
    <w:rsid w:val="001A64CE"/>
    <w:rsid w:val="001A7009"/>
    <w:rsid w:val="001A7115"/>
    <w:rsid w:val="001A737A"/>
    <w:rsid w:val="001A7B10"/>
    <w:rsid w:val="001A7C63"/>
    <w:rsid w:val="001A7E32"/>
    <w:rsid w:val="001B0866"/>
    <w:rsid w:val="001B0AAF"/>
    <w:rsid w:val="001B0FF2"/>
    <w:rsid w:val="001B14D4"/>
    <w:rsid w:val="001B2006"/>
    <w:rsid w:val="001B2321"/>
    <w:rsid w:val="001B24D8"/>
    <w:rsid w:val="001B24EE"/>
    <w:rsid w:val="001B2DF7"/>
    <w:rsid w:val="001B3130"/>
    <w:rsid w:val="001B37B3"/>
    <w:rsid w:val="001B4014"/>
    <w:rsid w:val="001B44BD"/>
    <w:rsid w:val="001B4CFA"/>
    <w:rsid w:val="001B5606"/>
    <w:rsid w:val="001B590A"/>
    <w:rsid w:val="001B592E"/>
    <w:rsid w:val="001B5B9F"/>
    <w:rsid w:val="001B5D9A"/>
    <w:rsid w:val="001B61D2"/>
    <w:rsid w:val="001B6D16"/>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C7E51"/>
    <w:rsid w:val="001D06B1"/>
    <w:rsid w:val="001D0745"/>
    <w:rsid w:val="001D0879"/>
    <w:rsid w:val="001D09E2"/>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453"/>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E72"/>
    <w:rsid w:val="001F6FFC"/>
    <w:rsid w:val="001F7849"/>
    <w:rsid w:val="001F7904"/>
    <w:rsid w:val="001F799C"/>
    <w:rsid w:val="0020008C"/>
    <w:rsid w:val="002007EA"/>
    <w:rsid w:val="002013E7"/>
    <w:rsid w:val="00201B9E"/>
    <w:rsid w:val="00201FF2"/>
    <w:rsid w:val="002022B5"/>
    <w:rsid w:val="00202C77"/>
    <w:rsid w:val="00202F86"/>
    <w:rsid w:val="002039F8"/>
    <w:rsid w:val="00203A60"/>
    <w:rsid w:val="002048DC"/>
    <w:rsid w:val="00204BEB"/>
    <w:rsid w:val="00204D70"/>
    <w:rsid w:val="002050BE"/>
    <w:rsid w:val="002051EE"/>
    <w:rsid w:val="00205572"/>
    <w:rsid w:val="00205605"/>
    <w:rsid w:val="00205B11"/>
    <w:rsid w:val="00205B13"/>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117"/>
    <w:rsid w:val="002156FE"/>
    <w:rsid w:val="002157A0"/>
    <w:rsid w:val="002157BA"/>
    <w:rsid w:val="002159C0"/>
    <w:rsid w:val="00215C2B"/>
    <w:rsid w:val="00216136"/>
    <w:rsid w:val="002163A4"/>
    <w:rsid w:val="00216C08"/>
    <w:rsid w:val="00217002"/>
    <w:rsid w:val="00217241"/>
    <w:rsid w:val="0021738A"/>
    <w:rsid w:val="002179FD"/>
    <w:rsid w:val="00217E97"/>
    <w:rsid w:val="00220272"/>
    <w:rsid w:val="0022088B"/>
    <w:rsid w:val="00220A73"/>
    <w:rsid w:val="002213B9"/>
    <w:rsid w:val="0022164E"/>
    <w:rsid w:val="00221655"/>
    <w:rsid w:val="00221712"/>
    <w:rsid w:val="00221D1D"/>
    <w:rsid w:val="00221F15"/>
    <w:rsid w:val="002221B3"/>
    <w:rsid w:val="002226D5"/>
    <w:rsid w:val="00222C98"/>
    <w:rsid w:val="00222E21"/>
    <w:rsid w:val="00222EF6"/>
    <w:rsid w:val="00223660"/>
    <w:rsid w:val="002236F5"/>
    <w:rsid w:val="00223886"/>
    <w:rsid w:val="002239D6"/>
    <w:rsid w:val="0022431C"/>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86"/>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37B2E"/>
    <w:rsid w:val="00240277"/>
    <w:rsid w:val="0024057A"/>
    <w:rsid w:val="002413FE"/>
    <w:rsid w:val="002417EB"/>
    <w:rsid w:val="0024191B"/>
    <w:rsid w:val="00241C4E"/>
    <w:rsid w:val="00241FB1"/>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1A5"/>
    <w:rsid w:val="00247202"/>
    <w:rsid w:val="002476C5"/>
    <w:rsid w:val="0025053D"/>
    <w:rsid w:val="00250590"/>
    <w:rsid w:val="00250A9F"/>
    <w:rsid w:val="002520BA"/>
    <w:rsid w:val="002522AE"/>
    <w:rsid w:val="00252911"/>
    <w:rsid w:val="00252998"/>
    <w:rsid w:val="002531C6"/>
    <w:rsid w:val="00253D58"/>
    <w:rsid w:val="00254147"/>
    <w:rsid w:val="002541C8"/>
    <w:rsid w:val="002545B7"/>
    <w:rsid w:val="00255149"/>
    <w:rsid w:val="00255274"/>
    <w:rsid w:val="0025546C"/>
    <w:rsid w:val="00255ADD"/>
    <w:rsid w:val="00255BC0"/>
    <w:rsid w:val="00256063"/>
    <w:rsid w:val="002566FB"/>
    <w:rsid w:val="00256763"/>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051"/>
    <w:rsid w:val="00267ECF"/>
    <w:rsid w:val="00270344"/>
    <w:rsid w:val="00270EF2"/>
    <w:rsid w:val="00271322"/>
    <w:rsid w:val="00272E03"/>
    <w:rsid w:val="00272F99"/>
    <w:rsid w:val="00273077"/>
    <w:rsid w:val="00273262"/>
    <w:rsid w:val="0027363F"/>
    <w:rsid w:val="00273A3E"/>
    <w:rsid w:val="00273A3F"/>
    <w:rsid w:val="00273C40"/>
    <w:rsid w:val="00273EBB"/>
    <w:rsid w:val="00274053"/>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22A"/>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A58"/>
    <w:rsid w:val="00291BE5"/>
    <w:rsid w:val="00291D18"/>
    <w:rsid w:val="002928BD"/>
    <w:rsid w:val="002928D1"/>
    <w:rsid w:val="0029311F"/>
    <w:rsid w:val="0029378E"/>
    <w:rsid w:val="00293959"/>
    <w:rsid w:val="00294177"/>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5AE"/>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437"/>
    <w:rsid w:val="002B371F"/>
    <w:rsid w:val="002B3F84"/>
    <w:rsid w:val="002B414D"/>
    <w:rsid w:val="002B41E4"/>
    <w:rsid w:val="002B4308"/>
    <w:rsid w:val="002B4E01"/>
    <w:rsid w:val="002B5503"/>
    <w:rsid w:val="002B57D3"/>
    <w:rsid w:val="002B6088"/>
    <w:rsid w:val="002B611A"/>
    <w:rsid w:val="002B6939"/>
    <w:rsid w:val="002B6DE0"/>
    <w:rsid w:val="002B7492"/>
    <w:rsid w:val="002B7545"/>
    <w:rsid w:val="002B7BF0"/>
    <w:rsid w:val="002B7FF0"/>
    <w:rsid w:val="002C0AA3"/>
    <w:rsid w:val="002C0E30"/>
    <w:rsid w:val="002C0E82"/>
    <w:rsid w:val="002C14AC"/>
    <w:rsid w:val="002C18DB"/>
    <w:rsid w:val="002C322B"/>
    <w:rsid w:val="002C33AE"/>
    <w:rsid w:val="002C3DBB"/>
    <w:rsid w:val="002C3E07"/>
    <w:rsid w:val="002C3E7B"/>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707"/>
    <w:rsid w:val="002D193C"/>
    <w:rsid w:val="002D1EBE"/>
    <w:rsid w:val="002D2920"/>
    <w:rsid w:val="002D2A34"/>
    <w:rsid w:val="002D2F35"/>
    <w:rsid w:val="002D3F82"/>
    <w:rsid w:val="002D44DE"/>
    <w:rsid w:val="002D4BFE"/>
    <w:rsid w:val="002D5069"/>
    <w:rsid w:val="002D5524"/>
    <w:rsid w:val="002D5571"/>
    <w:rsid w:val="002D770B"/>
    <w:rsid w:val="002E0513"/>
    <w:rsid w:val="002E09A2"/>
    <w:rsid w:val="002E0F0E"/>
    <w:rsid w:val="002E13C3"/>
    <w:rsid w:val="002E13F4"/>
    <w:rsid w:val="002E1512"/>
    <w:rsid w:val="002E16A5"/>
    <w:rsid w:val="002E2277"/>
    <w:rsid w:val="002E22A3"/>
    <w:rsid w:val="002E2CCD"/>
    <w:rsid w:val="002E2D7F"/>
    <w:rsid w:val="002E2F7C"/>
    <w:rsid w:val="002E32D4"/>
    <w:rsid w:val="002E32FB"/>
    <w:rsid w:val="002E340B"/>
    <w:rsid w:val="002E44CA"/>
    <w:rsid w:val="002E4A6F"/>
    <w:rsid w:val="002E4EEC"/>
    <w:rsid w:val="002E5420"/>
    <w:rsid w:val="002E571F"/>
    <w:rsid w:val="002E5863"/>
    <w:rsid w:val="002E5EAB"/>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7C6"/>
    <w:rsid w:val="002F397C"/>
    <w:rsid w:val="002F493B"/>
    <w:rsid w:val="002F4EF7"/>
    <w:rsid w:val="002F4FB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783"/>
    <w:rsid w:val="00310B3F"/>
    <w:rsid w:val="00310DD4"/>
    <w:rsid w:val="003118BF"/>
    <w:rsid w:val="00311F0F"/>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1C7"/>
    <w:rsid w:val="00321251"/>
    <w:rsid w:val="00321313"/>
    <w:rsid w:val="00322509"/>
    <w:rsid w:val="003226AC"/>
    <w:rsid w:val="00322702"/>
    <w:rsid w:val="0032301D"/>
    <w:rsid w:val="0032330E"/>
    <w:rsid w:val="00323BA6"/>
    <w:rsid w:val="00324092"/>
    <w:rsid w:val="003240C2"/>
    <w:rsid w:val="0032416F"/>
    <w:rsid w:val="0032452A"/>
    <w:rsid w:val="00324695"/>
    <w:rsid w:val="0032477D"/>
    <w:rsid w:val="003249F6"/>
    <w:rsid w:val="00324A70"/>
    <w:rsid w:val="00324D4A"/>
    <w:rsid w:val="003255A2"/>
    <w:rsid w:val="00325DDD"/>
    <w:rsid w:val="0032660B"/>
    <w:rsid w:val="00326793"/>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7C1"/>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C75"/>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36A"/>
    <w:rsid w:val="00350898"/>
    <w:rsid w:val="00350C4A"/>
    <w:rsid w:val="0035102D"/>
    <w:rsid w:val="00351365"/>
    <w:rsid w:val="00351FA9"/>
    <w:rsid w:val="0035235B"/>
    <w:rsid w:val="0035265F"/>
    <w:rsid w:val="00352BD2"/>
    <w:rsid w:val="00352DE4"/>
    <w:rsid w:val="00352E41"/>
    <w:rsid w:val="0035310A"/>
    <w:rsid w:val="00353434"/>
    <w:rsid w:val="003539D5"/>
    <w:rsid w:val="003543D7"/>
    <w:rsid w:val="00354534"/>
    <w:rsid w:val="00354D83"/>
    <w:rsid w:val="00354EED"/>
    <w:rsid w:val="0035518F"/>
    <w:rsid w:val="00355410"/>
    <w:rsid w:val="00355419"/>
    <w:rsid w:val="003555C3"/>
    <w:rsid w:val="00356114"/>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167"/>
    <w:rsid w:val="00380A8E"/>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55B"/>
    <w:rsid w:val="00387270"/>
    <w:rsid w:val="00387C71"/>
    <w:rsid w:val="00387D5C"/>
    <w:rsid w:val="003900C7"/>
    <w:rsid w:val="003904AF"/>
    <w:rsid w:val="00390832"/>
    <w:rsid w:val="003913B4"/>
    <w:rsid w:val="003913D8"/>
    <w:rsid w:val="0039142B"/>
    <w:rsid w:val="00391D6E"/>
    <w:rsid w:val="00391E3E"/>
    <w:rsid w:val="0039247B"/>
    <w:rsid w:val="003928C0"/>
    <w:rsid w:val="00392E9F"/>
    <w:rsid w:val="0039308C"/>
    <w:rsid w:val="003930FC"/>
    <w:rsid w:val="00393670"/>
    <w:rsid w:val="00393CAF"/>
    <w:rsid w:val="00393FF2"/>
    <w:rsid w:val="00394670"/>
    <w:rsid w:val="00394A8C"/>
    <w:rsid w:val="003951EA"/>
    <w:rsid w:val="0039564E"/>
    <w:rsid w:val="00395D79"/>
    <w:rsid w:val="003964DD"/>
    <w:rsid w:val="0039796A"/>
    <w:rsid w:val="003979AB"/>
    <w:rsid w:val="00397E67"/>
    <w:rsid w:val="003A0294"/>
    <w:rsid w:val="003A0BBE"/>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979"/>
    <w:rsid w:val="003B6EDE"/>
    <w:rsid w:val="003B71F4"/>
    <w:rsid w:val="003B79DA"/>
    <w:rsid w:val="003B7FC3"/>
    <w:rsid w:val="003C13BF"/>
    <w:rsid w:val="003C1670"/>
    <w:rsid w:val="003C17A8"/>
    <w:rsid w:val="003C1961"/>
    <w:rsid w:val="003C1E55"/>
    <w:rsid w:val="003C2035"/>
    <w:rsid w:val="003C2B1A"/>
    <w:rsid w:val="003C2B6B"/>
    <w:rsid w:val="003C2DCE"/>
    <w:rsid w:val="003C3448"/>
    <w:rsid w:val="003C3772"/>
    <w:rsid w:val="003C38E2"/>
    <w:rsid w:val="003C3C95"/>
    <w:rsid w:val="003C416E"/>
    <w:rsid w:val="003C4236"/>
    <w:rsid w:val="003C48DD"/>
    <w:rsid w:val="003C4CA9"/>
    <w:rsid w:val="003C4D9E"/>
    <w:rsid w:val="003C4DEC"/>
    <w:rsid w:val="003C4F3F"/>
    <w:rsid w:val="003C5502"/>
    <w:rsid w:val="003C5D55"/>
    <w:rsid w:val="003C6391"/>
    <w:rsid w:val="003C6703"/>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3EFC"/>
    <w:rsid w:val="003D4B22"/>
    <w:rsid w:val="003D4D42"/>
    <w:rsid w:val="003D4E8C"/>
    <w:rsid w:val="003D5411"/>
    <w:rsid w:val="003D54BC"/>
    <w:rsid w:val="003D54F2"/>
    <w:rsid w:val="003D5710"/>
    <w:rsid w:val="003D6005"/>
    <w:rsid w:val="003D65FE"/>
    <w:rsid w:val="003D6658"/>
    <w:rsid w:val="003D6ED6"/>
    <w:rsid w:val="003D73E7"/>
    <w:rsid w:val="003D7B0C"/>
    <w:rsid w:val="003D7C80"/>
    <w:rsid w:val="003E0228"/>
    <w:rsid w:val="003E02A4"/>
    <w:rsid w:val="003E0611"/>
    <w:rsid w:val="003E0D2A"/>
    <w:rsid w:val="003E1568"/>
    <w:rsid w:val="003E19C2"/>
    <w:rsid w:val="003E1B0F"/>
    <w:rsid w:val="003E2C37"/>
    <w:rsid w:val="003E2E5C"/>
    <w:rsid w:val="003E30BD"/>
    <w:rsid w:val="003E362E"/>
    <w:rsid w:val="003E3A5A"/>
    <w:rsid w:val="003E43CF"/>
    <w:rsid w:val="003E490C"/>
    <w:rsid w:val="003E4D7E"/>
    <w:rsid w:val="003E537B"/>
    <w:rsid w:val="003E56B4"/>
    <w:rsid w:val="003E5872"/>
    <w:rsid w:val="003E5FF1"/>
    <w:rsid w:val="003E6518"/>
    <w:rsid w:val="003E728D"/>
    <w:rsid w:val="003E7EF8"/>
    <w:rsid w:val="003F0B09"/>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30E"/>
    <w:rsid w:val="003F6671"/>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4B43"/>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2DF1"/>
    <w:rsid w:val="00413348"/>
    <w:rsid w:val="004138FC"/>
    <w:rsid w:val="0041392F"/>
    <w:rsid w:val="00413CA1"/>
    <w:rsid w:val="00414144"/>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472"/>
    <w:rsid w:val="00425901"/>
    <w:rsid w:val="004262DC"/>
    <w:rsid w:val="00426993"/>
    <w:rsid w:val="00426AAF"/>
    <w:rsid w:val="00426D41"/>
    <w:rsid w:val="00426EE0"/>
    <w:rsid w:val="00427286"/>
    <w:rsid w:val="0042739D"/>
    <w:rsid w:val="00427FF9"/>
    <w:rsid w:val="004304A7"/>
    <w:rsid w:val="00430599"/>
    <w:rsid w:val="00430614"/>
    <w:rsid w:val="0043095C"/>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37E25"/>
    <w:rsid w:val="00441241"/>
    <w:rsid w:val="00441C13"/>
    <w:rsid w:val="00441CAA"/>
    <w:rsid w:val="004420EE"/>
    <w:rsid w:val="0044216C"/>
    <w:rsid w:val="00442C27"/>
    <w:rsid w:val="0044385B"/>
    <w:rsid w:val="00443E98"/>
    <w:rsid w:val="00444292"/>
    <w:rsid w:val="00444A66"/>
    <w:rsid w:val="00444DD8"/>
    <w:rsid w:val="00444FC6"/>
    <w:rsid w:val="004456B1"/>
    <w:rsid w:val="00445DBF"/>
    <w:rsid w:val="00445FDE"/>
    <w:rsid w:val="00446584"/>
    <w:rsid w:val="00446771"/>
    <w:rsid w:val="00446B62"/>
    <w:rsid w:val="004473C2"/>
    <w:rsid w:val="00447504"/>
    <w:rsid w:val="004475A1"/>
    <w:rsid w:val="0044792D"/>
    <w:rsid w:val="00447D79"/>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864"/>
    <w:rsid w:val="00470953"/>
    <w:rsid w:val="00470954"/>
    <w:rsid w:val="00471B42"/>
    <w:rsid w:val="00471BE1"/>
    <w:rsid w:val="0047225E"/>
    <w:rsid w:val="0047229B"/>
    <w:rsid w:val="00472641"/>
    <w:rsid w:val="0047265D"/>
    <w:rsid w:val="00472EC3"/>
    <w:rsid w:val="004730A8"/>
    <w:rsid w:val="00473B36"/>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21"/>
    <w:rsid w:val="004826C3"/>
    <w:rsid w:val="004828B4"/>
    <w:rsid w:val="004829F4"/>
    <w:rsid w:val="00482ACB"/>
    <w:rsid w:val="00482CB3"/>
    <w:rsid w:val="00482F75"/>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ADC"/>
    <w:rsid w:val="00490BDA"/>
    <w:rsid w:val="004915E0"/>
    <w:rsid w:val="00491AD3"/>
    <w:rsid w:val="004920EF"/>
    <w:rsid w:val="004927F9"/>
    <w:rsid w:val="00492C53"/>
    <w:rsid w:val="00492E7C"/>
    <w:rsid w:val="00492F19"/>
    <w:rsid w:val="00493182"/>
    <w:rsid w:val="004934E1"/>
    <w:rsid w:val="004943CB"/>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7C2"/>
    <w:rsid w:val="004A5A59"/>
    <w:rsid w:val="004A6915"/>
    <w:rsid w:val="004A69E7"/>
    <w:rsid w:val="004A69F4"/>
    <w:rsid w:val="004A6B8A"/>
    <w:rsid w:val="004A6CD5"/>
    <w:rsid w:val="004A6D35"/>
    <w:rsid w:val="004A7464"/>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2F38"/>
    <w:rsid w:val="004B3351"/>
    <w:rsid w:val="004B3400"/>
    <w:rsid w:val="004B3434"/>
    <w:rsid w:val="004B3481"/>
    <w:rsid w:val="004B3BFE"/>
    <w:rsid w:val="004B457C"/>
    <w:rsid w:val="004B4C28"/>
    <w:rsid w:val="004B6621"/>
    <w:rsid w:val="004B68D4"/>
    <w:rsid w:val="004B716C"/>
    <w:rsid w:val="004B77A0"/>
    <w:rsid w:val="004B7A5A"/>
    <w:rsid w:val="004B7D75"/>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03F"/>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3E9"/>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5F48"/>
    <w:rsid w:val="004E6178"/>
    <w:rsid w:val="004E6DAD"/>
    <w:rsid w:val="004E6E65"/>
    <w:rsid w:val="004E7386"/>
    <w:rsid w:val="004E742F"/>
    <w:rsid w:val="004E7587"/>
    <w:rsid w:val="004E7B6B"/>
    <w:rsid w:val="004E7C78"/>
    <w:rsid w:val="004E7CAC"/>
    <w:rsid w:val="004F006E"/>
    <w:rsid w:val="004F009D"/>
    <w:rsid w:val="004F06C3"/>
    <w:rsid w:val="004F0EAF"/>
    <w:rsid w:val="004F0F34"/>
    <w:rsid w:val="004F1266"/>
    <w:rsid w:val="004F2484"/>
    <w:rsid w:val="004F24E8"/>
    <w:rsid w:val="004F2A12"/>
    <w:rsid w:val="004F2AFD"/>
    <w:rsid w:val="004F2B6C"/>
    <w:rsid w:val="004F37B0"/>
    <w:rsid w:val="004F3955"/>
    <w:rsid w:val="004F41D2"/>
    <w:rsid w:val="004F4536"/>
    <w:rsid w:val="004F46C6"/>
    <w:rsid w:val="004F4F21"/>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863"/>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8CD"/>
    <w:rsid w:val="00504C8E"/>
    <w:rsid w:val="00504F02"/>
    <w:rsid w:val="0050502E"/>
    <w:rsid w:val="005051F5"/>
    <w:rsid w:val="00505E93"/>
    <w:rsid w:val="00506046"/>
    <w:rsid w:val="00506EAB"/>
    <w:rsid w:val="0050737A"/>
    <w:rsid w:val="005101DC"/>
    <w:rsid w:val="00510633"/>
    <w:rsid w:val="00510DAF"/>
    <w:rsid w:val="00510E86"/>
    <w:rsid w:val="005110A7"/>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4A5"/>
    <w:rsid w:val="00533644"/>
    <w:rsid w:val="00533A49"/>
    <w:rsid w:val="00534364"/>
    <w:rsid w:val="0053452E"/>
    <w:rsid w:val="00534EDB"/>
    <w:rsid w:val="00535759"/>
    <w:rsid w:val="00535ED2"/>
    <w:rsid w:val="00536978"/>
    <w:rsid w:val="00536A3B"/>
    <w:rsid w:val="00536D8D"/>
    <w:rsid w:val="005373BF"/>
    <w:rsid w:val="005373F0"/>
    <w:rsid w:val="005404C3"/>
    <w:rsid w:val="00540B99"/>
    <w:rsid w:val="00540C03"/>
    <w:rsid w:val="005413A1"/>
    <w:rsid w:val="00541B48"/>
    <w:rsid w:val="00542935"/>
    <w:rsid w:val="005432EF"/>
    <w:rsid w:val="0054374E"/>
    <w:rsid w:val="00543CCE"/>
    <w:rsid w:val="00543E98"/>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2EC"/>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29F8"/>
    <w:rsid w:val="005636C2"/>
    <w:rsid w:val="005636F0"/>
    <w:rsid w:val="00563A01"/>
    <w:rsid w:val="00563B05"/>
    <w:rsid w:val="00563D28"/>
    <w:rsid w:val="00563EF3"/>
    <w:rsid w:val="00563FBA"/>
    <w:rsid w:val="00563FF5"/>
    <w:rsid w:val="005640A7"/>
    <w:rsid w:val="00564166"/>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3B94"/>
    <w:rsid w:val="00574041"/>
    <w:rsid w:val="00574280"/>
    <w:rsid w:val="00575946"/>
    <w:rsid w:val="00575A40"/>
    <w:rsid w:val="00575D69"/>
    <w:rsid w:val="00575EF2"/>
    <w:rsid w:val="00576062"/>
    <w:rsid w:val="00577284"/>
    <w:rsid w:val="00580ABC"/>
    <w:rsid w:val="00580B98"/>
    <w:rsid w:val="00580BD7"/>
    <w:rsid w:val="00580D6C"/>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4BD"/>
    <w:rsid w:val="005945E1"/>
    <w:rsid w:val="00594C6F"/>
    <w:rsid w:val="00594D23"/>
    <w:rsid w:val="00595C90"/>
    <w:rsid w:val="00595D53"/>
    <w:rsid w:val="0059642B"/>
    <w:rsid w:val="00596444"/>
    <w:rsid w:val="0059680D"/>
    <w:rsid w:val="00596954"/>
    <w:rsid w:val="00596AC9"/>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876"/>
    <w:rsid w:val="005A7E6A"/>
    <w:rsid w:val="005A7E85"/>
    <w:rsid w:val="005B00FF"/>
    <w:rsid w:val="005B05F8"/>
    <w:rsid w:val="005B087F"/>
    <w:rsid w:val="005B0B81"/>
    <w:rsid w:val="005B20A5"/>
    <w:rsid w:val="005B226F"/>
    <w:rsid w:val="005B2B93"/>
    <w:rsid w:val="005B2C6F"/>
    <w:rsid w:val="005B3376"/>
    <w:rsid w:val="005B37AB"/>
    <w:rsid w:val="005B3FEE"/>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BAA"/>
    <w:rsid w:val="005D2C87"/>
    <w:rsid w:val="005D2EFA"/>
    <w:rsid w:val="005D3800"/>
    <w:rsid w:val="005D3DCF"/>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5D73"/>
    <w:rsid w:val="005E6214"/>
    <w:rsid w:val="005E6F81"/>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CAE"/>
    <w:rsid w:val="005F6F17"/>
    <w:rsid w:val="005F7315"/>
    <w:rsid w:val="005F779F"/>
    <w:rsid w:val="005F7805"/>
    <w:rsid w:val="005F7A26"/>
    <w:rsid w:val="005F7BD3"/>
    <w:rsid w:val="005F7EB5"/>
    <w:rsid w:val="00600414"/>
    <w:rsid w:val="0060096C"/>
    <w:rsid w:val="006014BF"/>
    <w:rsid w:val="006015CB"/>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0D81"/>
    <w:rsid w:val="0061125A"/>
    <w:rsid w:val="0061126A"/>
    <w:rsid w:val="006114A6"/>
    <w:rsid w:val="00611794"/>
    <w:rsid w:val="00611B4A"/>
    <w:rsid w:val="00611ED1"/>
    <w:rsid w:val="00611F98"/>
    <w:rsid w:val="00613BF5"/>
    <w:rsid w:val="0061443B"/>
    <w:rsid w:val="00614797"/>
    <w:rsid w:val="0061495E"/>
    <w:rsid w:val="00614A4D"/>
    <w:rsid w:val="00614F95"/>
    <w:rsid w:val="0061510E"/>
    <w:rsid w:val="006153A6"/>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3D2"/>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0F77"/>
    <w:rsid w:val="00631F67"/>
    <w:rsid w:val="006320B4"/>
    <w:rsid w:val="006320CC"/>
    <w:rsid w:val="0063237B"/>
    <w:rsid w:val="0063240B"/>
    <w:rsid w:val="00632613"/>
    <w:rsid w:val="006328D1"/>
    <w:rsid w:val="00632B68"/>
    <w:rsid w:val="00633838"/>
    <w:rsid w:val="00633962"/>
    <w:rsid w:val="00634145"/>
    <w:rsid w:val="00634267"/>
    <w:rsid w:val="006343F1"/>
    <w:rsid w:val="006344BF"/>
    <w:rsid w:val="0063455B"/>
    <w:rsid w:val="006347C3"/>
    <w:rsid w:val="00634CD0"/>
    <w:rsid w:val="00635228"/>
    <w:rsid w:val="00635C8D"/>
    <w:rsid w:val="006375B4"/>
    <w:rsid w:val="00640349"/>
    <w:rsid w:val="00640DA5"/>
    <w:rsid w:val="00641211"/>
    <w:rsid w:val="0064122F"/>
    <w:rsid w:val="006418AE"/>
    <w:rsid w:val="0064198E"/>
    <w:rsid w:val="00641D3C"/>
    <w:rsid w:val="00642417"/>
    <w:rsid w:val="00642ACA"/>
    <w:rsid w:val="00642DEE"/>
    <w:rsid w:val="006448FD"/>
    <w:rsid w:val="00644CE5"/>
    <w:rsid w:val="006452C0"/>
    <w:rsid w:val="00646D73"/>
    <w:rsid w:val="00647DD9"/>
    <w:rsid w:val="00647E24"/>
    <w:rsid w:val="00650305"/>
    <w:rsid w:val="00650BE4"/>
    <w:rsid w:val="00650CE1"/>
    <w:rsid w:val="00650F36"/>
    <w:rsid w:val="00650FC3"/>
    <w:rsid w:val="006517CA"/>
    <w:rsid w:val="00651C67"/>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B6A"/>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759"/>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77C65"/>
    <w:rsid w:val="0068022A"/>
    <w:rsid w:val="006803F1"/>
    <w:rsid w:val="00680466"/>
    <w:rsid w:val="006804AC"/>
    <w:rsid w:val="0068062A"/>
    <w:rsid w:val="00680AC4"/>
    <w:rsid w:val="00680E3B"/>
    <w:rsid w:val="006818DB"/>
    <w:rsid w:val="00681B41"/>
    <w:rsid w:val="00682E46"/>
    <w:rsid w:val="00682E93"/>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C36"/>
    <w:rsid w:val="00695DF7"/>
    <w:rsid w:val="00695EBD"/>
    <w:rsid w:val="00696115"/>
    <w:rsid w:val="006963F7"/>
    <w:rsid w:val="006969AD"/>
    <w:rsid w:val="006971BE"/>
    <w:rsid w:val="00697301"/>
    <w:rsid w:val="00697983"/>
    <w:rsid w:val="00697AEC"/>
    <w:rsid w:val="00697F58"/>
    <w:rsid w:val="006A0140"/>
    <w:rsid w:val="006A031C"/>
    <w:rsid w:val="006A034E"/>
    <w:rsid w:val="006A0EE9"/>
    <w:rsid w:val="006A0F1F"/>
    <w:rsid w:val="006A1379"/>
    <w:rsid w:val="006A1601"/>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0F8"/>
    <w:rsid w:val="006A6197"/>
    <w:rsid w:val="006A6355"/>
    <w:rsid w:val="006A69A8"/>
    <w:rsid w:val="006A7092"/>
    <w:rsid w:val="006A74D5"/>
    <w:rsid w:val="006A757D"/>
    <w:rsid w:val="006A7857"/>
    <w:rsid w:val="006A7B63"/>
    <w:rsid w:val="006A7CF1"/>
    <w:rsid w:val="006B00FF"/>
    <w:rsid w:val="006B07F6"/>
    <w:rsid w:val="006B0F28"/>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352"/>
    <w:rsid w:val="006B56D5"/>
    <w:rsid w:val="006B5A95"/>
    <w:rsid w:val="006B5D68"/>
    <w:rsid w:val="006B5F2F"/>
    <w:rsid w:val="006B7E4D"/>
    <w:rsid w:val="006B7FD4"/>
    <w:rsid w:val="006C01D3"/>
    <w:rsid w:val="006C04B3"/>
    <w:rsid w:val="006C06CA"/>
    <w:rsid w:val="006C1583"/>
    <w:rsid w:val="006C3519"/>
    <w:rsid w:val="006C36EA"/>
    <w:rsid w:val="006C379A"/>
    <w:rsid w:val="006C40C7"/>
    <w:rsid w:val="006C4405"/>
    <w:rsid w:val="006C62B8"/>
    <w:rsid w:val="006C6476"/>
    <w:rsid w:val="006C68D4"/>
    <w:rsid w:val="006C6A04"/>
    <w:rsid w:val="006C6D67"/>
    <w:rsid w:val="006C6EC3"/>
    <w:rsid w:val="006C6F1F"/>
    <w:rsid w:val="006C6FB8"/>
    <w:rsid w:val="006C7BBA"/>
    <w:rsid w:val="006C7D5C"/>
    <w:rsid w:val="006D0B36"/>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3B5"/>
    <w:rsid w:val="006D54B0"/>
    <w:rsid w:val="006D5A5D"/>
    <w:rsid w:val="006D5B1C"/>
    <w:rsid w:val="006D5BBF"/>
    <w:rsid w:val="006D5C64"/>
    <w:rsid w:val="006D61BA"/>
    <w:rsid w:val="006D6D45"/>
    <w:rsid w:val="006D6E1B"/>
    <w:rsid w:val="006D7366"/>
    <w:rsid w:val="006D73B7"/>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6F7FEF"/>
    <w:rsid w:val="00700331"/>
    <w:rsid w:val="00700A0E"/>
    <w:rsid w:val="00700E5E"/>
    <w:rsid w:val="00700FEC"/>
    <w:rsid w:val="0070146E"/>
    <w:rsid w:val="00701811"/>
    <w:rsid w:val="00701DF4"/>
    <w:rsid w:val="00701EA0"/>
    <w:rsid w:val="007020FD"/>
    <w:rsid w:val="007021F7"/>
    <w:rsid w:val="0070237A"/>
    <w:rsid w:val="00702390"/>
    <w:rsid w:val="0070399D"/>
    <w:rsid w:val="007043B5"/>
    <w:rsid w:val="00704887"/>
    <w:rsid w:val="00704E99"/>
    <w:rsid w:val="00705998"/>
    <w:rsid w:val="007059BA"/>
    <w:rsid w:val="00706431"/>
    <w:rsid w:val="00706629"/>
    <w:rsid w:val="007068D8"/>
    <w:rsid w:val="00707180"/>
    <w:rsid w:val="0070720F"/>
    <w:rsid w:val="00707384"/>
    <w:rsid w:val="0070775E"/>
    <w:rsid w:val="007078F1"/>
    <w:rsid w:val="00710154"/>
    <w:rsid w:val="00711002"/>
    <w:rsid w:val="00711A2D"/>
    <w:rsid w:val="00711AB5"/>
    <w:rsid w:val="00712120"/>
    <w:rsid w:val="007125C1"/>
    <w:rsid w:val="00712C82"/>
    <w:rsid w:val="00713966"/>
    <w:rsid w:val="00713C63"/>
    <w:rsid w:val="00713C6C"/>
    <w:rsid w:val="00713DB5"/>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5E"/>
    <w:rsid w:val="007212D9"/>
    <w:rsid w:val="00721438"/>
    <w:rsid w:val="00721588"/>
    <w:rsid w:val="00721D63"/>
    <w:rsid w:val="007228F4"/>
    <w:rsid w:val="00722EE0"/>
    <w:rsid w:val="00723354"/>
    <w:rsid w:val="00723779"/>
    <w:rsid w:val="00723CE5"/>
    <w:rsid w:val="00723F82"/>
    <w:rsid w:val="007244AC"/>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2B3"/>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18C5"/>
    <w:rsid w:val="007421DD"/>
    <w:rsid w:val="007423EB"/>
    <w:rsid w:val="007427CC"/>
    <w:rsid w:val="00742BBE"/>
    <w:rsid w:val="00742EBA"/>
    <w:rsid w:val="0074386A"/>
    <w:rsid w:val="00743902"/>
    <w:rsid w:val="00743B11"/>
    <w:rsid w:val="00744651"/>
    <w:rsid w:val="00744A4D"/>
    <w:rsid w:val="00744D6E"/>
    <w:rsid w:val="00744F26"/>
    <w:rsid w:val="00745F11"/>
    <w:rsid w:val="0074699D"/>
    <w:rsid w:val="007472EE"/>
    <w:rsid w:val="00747343"/>
    <w:rsid w:val="007474C3"/>
    <w:rsid w:val="00747999"/>
    <w:rsid w:val="007479D4"/>
    <w:rsid w:val="007517B6"/>
    <w:rsid w:val="00751A54"/>
    <w:rsid w:val="00751E60"/>
    <w:rsid w:val="0075394F"/>
    <w:rsid w:val="00753A3F"/>
    <w:rsid w:val="00753B63"/>
    <w:rsid w:val="00753D5F"/>
    <w:rsid w:val="00753F4F"/>
    <w:rsid w:val="00753F92"/>
    <w:rsid w:val="00753FEE"/>
    <w:rsid w:val="0075446C"/>
    <w:rsid w:val="007544D5"/>
    <w:rsid w:val="00754819"/>
    <w:rsid w:val="00754E98"/>
    <w:rsid w:val="007553F8"/>
    <w:rsid w:val="007556A2"/>
    <w:rsid w:val="00755AAC"/>
    <w:rsid w:val="007563CB"/>
    <w:rsid w:val="00756975"/>
    <w:rsid w:val="00757417"/>
    <w:rsid w:val="00757568"/>
    <w:rsid w:val="00757D4D"/>
    <w:rsid w:val="00757D71"/>
    <w:rsid w:val="00757DC1"/>
    <w:rsid w:val="00757E14"/>
    <w:rsid w:val="00757ED3"/>
    <w:rsid w:val="0076013B"/>
    <w:rsid w:val="0076024A"/>
    <w:rsid w:val="007605EF"/>
    <w:rsid w:val="00760724"/>
    <w:rsid w:val="007607B5"/>
    <w:rsid w:val="00761389"/>
    <w:rsid w:val="0076185C"/>
    <w:rsid w:val="0076276D"/>
    <w:rsid w:val="0076278D"/>
    <w:rsid w:val="00763530"/>
    <w:rsid w:val="0076391A"/>
    <w:rsid w:val="0076395A"/>
    <w:rsid w:val="00763E93"/>
    <w:rsid w:val="007643BD"/>
    <w:rsid w:val="00764D6E"/>
    <w:rsid w:val="007659B6"/>
    <w:rsid w:val="00765D41"/>
    <w:rsid w:val="00765E7E"/>
    <w:rsid w:val="00766375"/>
    <w:rsid w:val="007678EC"/>
    <w:rsid w:val="0076794E"/>
    <w:rsid w:val="00767C0B"/>
    <w:rsid w:val="00767D14"/>
    <w:rsid w:val="00770693"/>
    <w:rsid w:val="00771665"/>
    <w:rsid w:val="00771711"/>
    <w:rsid w:val="00771E53"/>
    <w:rsid w:val="007726CD"/>
    <w:rsid w:val="00772D45"/>
    <w:rsid w:val="00772FD9"/>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3AF5"/>
    <w:rsid w:val="00784106"/>
    <w:rsid w:val="00784BC0"/>
    <w:rsid w:val="00784EB4"/>
    <w:rsid w:val="007851AC"/>
    <w:rsid w:val="00785886"/>
    <w:rsid w:val="00785F73"/>
    <w:rsid w:val="00785FB6"/>
    <w:rsid w:val="00786304"/>
    <w:rsid w:val="00786866"/>
    <w:rsid w:val="00786BC4"/>
    <w:rsid w:val="00786BD6"/>
    <w:rsid w:val="0078713C"/>
    <w:rsid w:val="00787A2B"/>
    <w:rsid w:val="0079056A"/>
    <w:rsid w:val="0079082F"/>
    <w:rsid w:val="007908FD"/>
    <w:rsid w:val="00790BED"/>
    <w:rsid w:val="00791A62"/>
    <w:rsid w:val="00791D68"/>
    <w:rsid w:val="007925CA"/>
    <w:rsid w:val="00792C81"/>
    <w:rsid w:val="00792E39"/>
    <w:rsid w:val="00792FE3"/>
    <w:rsid w:val="007934E1"/>
    <w:rsid w:val="007935F2"/>
    <w:rsid w:val="007938B4"/>
    <w:rsid w:val="00794251"/>
    <w:rsid w:val="00794333"/>
    <w:rsid w:val="007943EF"/>
    <w:rsid w:val="0079466C"/>
    <w:rsid w:val="007949A0"/>
    <w:rsid w:val="00795260"/>
    <w:rsid w:val="0079575A"/>
    <w:rsid w:val="00795B56"/>
    <w:rsid w:val="007960D2"/>
    <w:rsid w:val="00796E6B"/>
    <w:rsid w:val="00796F10"/>
    <w:rsid w:val="00796FAE"/>
    <w:rsid w:val="00797085"/>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37F"/>
    <w:rsid w:val="007B5A0C"/>
    <w:rsid w:val="007B5A3E"/>
    <w:rsid w:val="007B5A63"/>
    <w:rsid w:val="007B5B91"/>
    <w:rsid w:val="007B5BEA"/>
    <w:rsid w:val="007B6115"/>
    <w:rsid w:val="007B635C"/>
    <w:rsid w:val="007B6538"/>
    <w:rsid w:val="007B6EFE"/>
    <w:rsid w:val="007B704B"/>
    <w:rsid w:val="007B73FA"/>
    <w:rsid w:val="007B7D69"/>
    <w:rsid w:val="007B7DDC"/>
    <w:rsid w:val="007C07A7"/>
    <w:rsid w:val="007C095F"/>
    <w:rsid w:val="007C102F"/>
    <w:rsid w:val="007C135D"/>
    <w:rsid w:val="007C145D"/>
    <w:rsid w:val="007C1686"/>
    <w:rsid w:val="007C1781"/>
    <w:rsid w:val="007C17F7"/>
    <w:rsid w:val="007C1800"/>
    <w:rsid w:val="007C1CD1"/>
    <w:rsid w:val="007C244A"/>
    <w:rsid w:val="007C2C90"/>
    <w:rsid w:val="007C2CEA"/>
    <w:rsid w:val="007C2E01"/>
    <w:rsid w:val="007C450D"/>
    <w:rsid w:val="007C48CE"/>
    <w:rsid w:val="007C4A18"/>
    <w:rsid w:val="007C4AFA"/>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4CF"/>
    <w:rsid w:val="007D571B"/>
    <w:rsid w:val="007D5A48"/>
    <w:rsid w:val="007D5B41"/>
    <w:rsid w:val="007D7428"/>
    <w:rsid w:val="007D76E6"/>
    <w:rsid w:val="007D773D"/>
    <w:rsid w:val="007D7ABB"/>
    <w:rsid w:val="007E0EB5"/>
    <w:rsid w:val="007E0F76"/>
    <w:rsid w:val="007E13D8"/>
    <w:rsid w:val="007E177C"/>
    <w:rsid w:val="007E1EB6"/>
    <w:rsid w:val="007E1FCF"/>
    <w:rsid w:val="007E2084"/>
    <w:rsid w:val="007E22CC"/>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08A3"/>
    <w:rsid w:val="007F1377"/>
    <w:rsid w:val="007F14B9"/>
    <w:rsid w:val="007F1BC3"/>
    <w:rsid w:val="007F1F07"/>
    <w:rsid w:val="007F23F4"/>
    <w:rsid w:val="007F34D2"/>
    <w:rsid w:val="007F3A40"/>
    <w:rsid w:val="007F3DDB"/>
    <w:rsid w:val="007F3F72"/>
    <w:rsid w:val="007F4781"/>
    <w:rsid w:val="007F4AAE"/>
    <w:rsid w:val="007F52D6"/>
    <w:rsid w:val="007F5393"/>
    <w:rsid w:val="007F55F5"/>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C4E"/>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B9B"/>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608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2E"/>
    <w:rsid w:val="0083423A"/>
    <w:rsid w:val="0083478A"/>
    <w:rsid w:val="008347C8"/>
    <w:rsid w:val="008348F7"/>
    <w:rsid w:val="00834E85"/>
    <w:rsid w:val="00834EDC"/>
    <w:rsid w:val="00835C35"/>
    <w:rsid w:val="0083670B"/>
    <w:rsid w:val="00836EB7"/>
    <w:rsid w:val="008372A9"/>
    <w:rsid w:val="00837817"/>
    <w:rsid w:val="008378F1"/>
    <w:rsid w:val="00837B57"/>
    <w:rsid w:val="00837CD5"/>
    <w:rsid w:val="00840803"/>
    <w:rsid w:val="0084150D"/>
    <w:rsid w:val="008423D3"/>
    <w:rsid w:val="00842497"/>
    <w:rsid w:val="008425D4"/>
    <w:rsid w:val="00842AD3"/>
    <w:rsid w:val="00843292"/>
    <w:rsid w:val="00843A27"/>
    <w:rsid w:val="00843F04"/>
    <w:rsid w:val="00843F6A"/>
    <w:rsid w:val="00844008"/>
    <w:rsid w:val="0084453B"/>
    <w:rsid w:val="00844871"/>
    <w:rsid w:val="00844BE6"/>
    <w:rsid w:val="00844DC6"/>
    <w:rsid w:val="00844E7A"/>
    <w:rsid w:val="008452CF"/>
    <w:rsid w:val="00845480"/>
    <w:rsid w:val="00845655"/>
    <w:rsid w:val="00845D0A"/>
    <w:rsid w:val="008465B3"/>
    <w:rsid w:val="00846688"/>
    <w:rsid w:val="00846901"/>
    <w:rsid w:val="00846E2B"/>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2BD9"/>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6"/>
    <w:rsid w:val="00880CBB"/>
    <w:rsid w:val="008811B6"/>
    <w:rsid w:val="00881466"/>
    <w:rsid w:val="00882F7A"/>
    <w:rsid w:val="00882F83"/>
    <w:rsid w:val="008830BD"/>
    <w:rsid w:val="00883173"/>
    <w:rsid w:val="00884825"/>
    <w:rsid w:val="00885040"/>
    <w:rsid w:val="0088513E"/>
    <w:rsid w:val="0088543E"/>
    <w:rsid w:val="00885AA9"/>
    <w:rsid w:val="00885E73"/>
    <w:rsid w:val="00885FED"/>
    <w:rsid w:val="00886F25"/>
    <w:rsid w:val="00886F6C"/>
    <w:rsid w:val="00886FC0"/>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2ADD"/>
    <w:rsid w:val="00893202"/>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2007"/>
    <w:rsid w:val="008B30D5"/>
    <w:rsid w:val="008B3A58"/>
    <w:rsid w:val="008B4181"/>
    <w:rsid w:val="008B4490"/>
    <w:rsid w:val="008B53E9"/>
    <w:rsid w:val="008B5633"/>
    <w:rsid w:val="008B5C8F"/>
    <w:rsid w:val="008B5CB7"/>
    <w:rsid w:val="008B6210"/>
    <w:rsid w:val="008B783B"/>
    <w:rsid w:val="008C0A49"/>
    <w:rsid w:val="008C0F06"/>
    <w:rsid w:val="008C11AB"/>
    <w:rsid w:val="008C18FA"/>
    <w:rsid w:val="008C2042"/>
    <w:rsid w:val="008C2F79"/>
    <w:rsid w:val="008C32DD"/>
    <w:rsid w:val="008C3336"/>
    <w:rsid w:val="008C3AE2"/>
    <w:rsid w:val="008C3C89"/>
    <w:rsid w:val="008C475C"/>
    <w:rsid w:val="008C48A8"/>
    <w:rsid w:val="008C51F0"/>
    <w:rsid w:val="008C52CD"/>
    <w:rsid w:val="008C5D06"/>
    <w:rsid w:val="008C5F1C"/>
    <w:rsid w:val="008C6299"/>
    <w:rsid w:val="008C6D10"/>
    <w:rsid w:val="008C72AD"/>
    <w:rsid w:val="008C7422"/>
    <w:rsid w:val="008C786B"/>
    <w:rsid w:val="008C7A43"/>
    <w:rsid w:val="008C7F93"/>
    <w:rsid w:val="008D023B"/>
    <w:rsid w:val="008D069D"/>
    <w:rsid w:val="008D089D"/>
    <w:rsid w:val="008D0CCA"/>
    <w:rsid w:val="008D0F2C"/>
    <w:rsid w:val="008D0FC6"/>
    <w:rsid w:val="008D10C1"/>
    <w:rsid w:val="008D1247"/>
    <w:rsid w:val="008D162B"/>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2D3"/>
    <w:rsid w:val="008D73BA"/>
    <w:rsid w:val="008D78E6"/>
    <w:rsid w:val="008D7FB3"/>
    <w:rsid w:val="008E0160"/>
    <w:rsid w:val="008E0647"/>
    <w:rsid w:val="008E0DED"/>
    <w:rsid w:val="008E1769"/>
    <w:rsid w:val="008E2070"/>
    <w:rsid w:val="008E240A"/>
    <w:rsid w:val="008E2C2D"/>
    <w:rsid w:val="008E2F09"/>
    <w:rsid w:val="008E3330"/>
    <w:rsid w:val="008E37B2"/>
    <w:rsid w:val="008E3D42"/>
    <w:rsid w:val="008E3DE9"/>
    <w:rsid w:val="008E441F"/>
    <w:rsid w:val="008E444A"/>
    <w:rsid w:val="008E48AC"/>
    <w:rsid w:val="008E4B7C"/>
    <w:rsid w:val="008E4F7D"/>
    <w:rsid w:val="008E4F92"/>
    <w:rsid w:val="008E52F4"/>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424"/>
    <w:rsid w:val="008F4B48"/>
    <w:rsid w:val="008F4E0B"/>
    <w:rsid w:val="008F5FBA"/>
    <w:rsid w:val="008F6333"/>
    <w:rsid w:val="008F68E1"/>
    <w:rsid w:val="008F72CE"/>
    <w:rsid w:val="008F7579"/>
    <w:rsid w:val="008F7626"/>
    <w:rsid w:val="008F7696"/>
    <w:rsid w:val="008F7E46"/>
    <w:rsid w:val="00900413"/>
    <w:rsid w:val="009007EC"/>
    <w:rsid w:val="00900F4E"/>
    <w:rsid w:val="009011EF"/>
    <w:rsid w:val="00901728"/>
    <w:rsid w:val="00901F61"/>
    <w:rsid w:val="009026BB"/>
    <w:rsid w:val="0090280A"/>
    <w:rsid w:val="0090289A"/>
    <w:rsid w:val="00902D9C"/>
    <w:rsid w:val="009034C2"/>
    <w:rsid w:val="00903CB9"/>
    <w:rsid w:val="00903D43"/>
    <w:rsid w:val="00904333"/>
    <w:rsid w:val="009044DA"/>
    <w:rsid w:val="00904C20"/>
    <w:rsid w:val="00905682"/>
    <w:rsid w:val="009056FA"/>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1C"/>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678"/>
    <w:rsid w:val="0093291B"/>
    <w:rsid w:val="0093295F"/>
    <w:rsid w:val="00932CEC"/>
    <w:rsid w:val="00933487"/>
    <w:rsid w:val="00934285"/>
    <w:rsid w:val="0093430D"/>
    <w:rsid w:val="0093435C"/>
    <w:rsid w:val="009349CE"/>
    <w:rsid w:val="00934A25"/>
    <w:rsid w:val="00934AAB"/>
    <w:rsid w:val="00934D03"/>
    <w:rsid w:val="009352EC"/>
    <w:rsid w:val="00935710"/>
    <w:rsid w:val="0093629B"/>
    <w:rsid w:val="009362A0"/>
    <w:rsid w:val="0093644D"/>
    <w:rsid w:val="00936D11"/>
    <w:rsid w:val="00936D55"/>
    <w:rsid w:val="00937302"/>
    <w:rsid w:val="009375FE"/>
    <w:rsid w:val="00937809"/>
    <w:rsid w:val="00937A97"/>
    <w:rsid w:val="00937AB9"/>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899"/>
    <w:rsid w:val="00954BA6"/>
    <w:rsid w:val="00954C43"/>
    <w:rsid w:val="00954D26"/>
    <w:rsid w:val="009554DB"/>
    <w:rsid w:val="009557FA"/>
    <w:rsid w:val="00955C72"/>
    <w:rsid w:val="00955F51"/>
    <w:rsid w:val="00956401"/>
    <w:rsid w:val="009565A4"/>
    <w:rsid w:val="00956AC8"/>
    <w:rsid w:val="0095739B"/>
    <w:rsid w:val="00957862"/>
    <w:rsid w:val="00957CDB"/>
    <w:rsid w:val="00957D6F"/>
    <w:rsid w:val="00960E98"/>
    <w:rsid w:val="0096183E"/>
    <w:rsid w:val="00961C81"/>
    <w:rsid w:val="00961EB3"/>
    <w:rsid w:val="009623BB"/>
    <w:rsid w:val="009624C1"/>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5539"/>
    <w:rsid w:val="009765D6"/>
    <w:rsid w:val="00976A02"/>
    <w:rsid w:val="00976BE0"/>
    <w:rsid w:val="00977691"/>
    <w:rsid w:val="00977AEE"/>
    <w:rsid w:val="00977B31"/>
    <w:rsid w:val="00977E0A"/>
    <w:rsid w:val="00977E9A"/>
    <w:rsid w:val="00980426"/>
    <w:rsid w:val="0098078D"/>
    <w:rsid w:val="00980A21"/>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595E"/>
    <w:rsid w:val="0098605A"/>
    <w:rsid w:val="009863D6"/>
    <w:rsid w:val="0098670E"/>
    <w:rsid w:val="00987021"/>
    <w:rsid w:val="009877F4"/>
    <w:rsid w:val="0098785A"/>
    <w:rsid w:val="00987F18"/>
    <w:rsid w:val="0099012A"/>
    <w:rsid w:val="00990226"/>
    <w:rsid w:val="009904E6"/>
    <w:rsid w:val="00990654"/>
    <w:rsid w:val="009909D7"/>
    <w:rsid w:val="00990B97"/>
    <w:rsid w:val="00990BE9"/>
    <w:rsid w:val="009910AF"/>
    <w:rsid w:val="0099140E"/>
    <w:rsid w:val="00991584"/>
    <w:rsid w:val="009917F1"/>
    <w:rsid w:val="009923B5"/>
    <w:rsid w:val="0099262A"/>
    <w:rsid w:val="00992B11"/>
    <w:rsid w:val="00994357"/>
    <w:rsid w:val="009944AF"/>
    <w:rsid w:val="0099467E"/>
    <w:rsid w:val="00995322"/>
    <w:rsid w:val="00995AD5"/>
    <w:rsid w:val="00996160"/>
    <w:rsid w:val="00996338"/>
    <w:rsid w:val="0099698D"/>
    <w:rsid w:val="00997381"/>
    <w:rsid w:val="00997629"/>
    <w:rsid w:val="00997B5D"/>
    <w:rsid w:val="00997D63"/>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6912"/>
    <w:rsid w:val="009A6D0F"/>
    <w:rsid w:val="009A71DE"/>
    <w:rsid w:val="009A734D"/>
    <w:rsid w:val="009A7A08"/>
    <w:rsid w:val="009A7C14"/>
    <w:rsid w:val="009B004A"/>
    <w:rsid w:val="009B0A41"/>
    <w:rsid w:val="009B0C61"/>
    <w:rsid w:val="009B0F4C"/>
    <w:rsid w:val="009B122D"/>
    <w:rsid w:val="009B127C"/>
    <w:rsid w:val="009B1E20"/>
    <w:rsid w:val="009B20E2"/>
    <w:rsid w:val="009B257A"/>
    <w:rsid w:val="009B2C48"/>
    <w:rsid w:val="009B3084"/>
    <w:rsid w:val="009B30A6"/>
    <w:rsid w:val="009B31CD"/>
    <w:rsid w:val="009B3201"/>
    <w:rsid w:val="009B387B"/>
    <w:rsid w:val="009B44E1"/>
    <w:rsid w:val="009B49DC"/>
    <w:rsid w:val="009B5619"/>
    <w:rsid w:val="009B6145"/>
    <w:rsid w:val="009B68BC"/>
    <w:rsid w:val="009B6EBA"/>
    <w:rsid w:val="009B6F93"/>
    <w:rsid w:val="009B78F4"/>
    <w:rsid w:val="009C0539"/>
    <w:rsid w:val="009C053C"/>
    <w:rsid w:val="009C08C8"/>
    <w:rsid w:val="009C0BBA"/>
    <w:rsid w:val="009C0C82"/>
    <w:rsid w:val="009C101E"/>
    <w:rsid w:val="009C114F"/>
    <w:rsid w:val="009C12A8"/>
    <w:rsid w:val="009C1BC1"/>
    <w:rsid w:val="009C2936"/>
    <w:rsid w:val="009C2AA2"/>
    <w:rsid w:val="009C2F05"/>
    <w:rsid w:val="009C325F"/>
    <w:rsid w:val="009C3436"/>
    <w:rsid w:val="009C438D"/>
    <w:rsid w:val="009C491F"/>
    <w:rsid w:val="009C4A66"/>
    <w:rsid w:val="009C4B7A"/>
    <w:rsid w:val="009C4CE1"/>
    <w:rsid w:val="009C6438"/>
    <w:rsid w:val="009C6742"/>
    <w:rsid w:val="009C76EE"/>
    <w:rsid w:val="009C778F"/>
    <w:rsid w:val="009D01F6"/>
    <w:rsid w:val="009D07E5"/>
    <w:rsid w:val="009D10D8"/>
    <w:rsid w:val="009D1325"/>
    <w:rsid w:val="009D188D"/>
    <w:rsid w:val="009D1E5F"/>
    <w:rsid w:val="009D253D"/>
    <w:rsid w:val="009D259A"/>
    <w:rsid w:val="009D2D6F"/>
    <w:rsid w:val="009D2EDA"/>
    <w:rsid w:val="009D3054"/>
    <w:rsid w:val="009D368E"/>
    <w:rsid w:val="009D4033"/>
    <w:rsid w:val="009D53EE"/>
    <w:rsid w:val="009D562D"/>
    <w:rsid w:val="009D57B6"/>
    <w:rsid w:val="009D5C3D"/>
    <w:rsid w:val="009D5ED0"/>
    <w:rsid w:val="009D5F3B"/>
    <w:rsid w:val="009D6303"/>
    <w:rsid w:val="009D64D6"/>
    <w:rsid w:val="009D65E0"/>
    <w:rsid w:val="009D6B5E"/>
    <w:rsid w:val="009D6D8A"/>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6C16"/>
    <w:rsid w:val="009F70C9"/>
    <w:rsid w:val="009F779B"/>
    <w:rsid w:val="009F7C32"/>
    <w:rsid w:val="00A000C1"/>
    <w:rsid w:val="00A00768"/>
    <w:rsid w:val="00A0107F"/>
    <w:rsid w:val="00A0122D"/>
    <w:rsid w:val="00A0134D"/>
    <w:rsid w:val="00A01869"/>
    <w:rsid w:val="00A01CBB"/>
    <w:rsid w:val="00A01D65"/>
    <w:rsid w:val="00A01DC2"/>
    <w:rsid w:val="00A035DF"/>
    <w:rsid w:val="00A037EF"/>
    <w:rsid w:val="00A03963"/>
    <w:rsid w:val="00A03ABD"/>
    <w:rsid w:val="00A03AC0"/>
    <w:rsid w:val="00A03C29"/>
    <w:rsid w:val="00A04328"/>
    <w:rsid w:val="00A04340"/>
    <w:rsid w:val="00A043B4"/>
    <w:rsid w:val="00A04653"/>
    <w:rsid w:val="00A05179"/>
    <w:rsid w:val="00A052F9"/>
    <w:rsid w:val="00A05483"/>
    <w:rsid w:val="00A05B95"/>
    <w:rsid w:val="00A06D8A"/>
    <w:rsid w:val="00A07593"/>
    <w:rsid w:val="00A078CB"/>
    <w:rsid w:val="00A0790F"/>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5D96"/>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3D5A"/>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793"/>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47821"/>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5B99"/>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6BE6"/>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5CFD"/>
    <w:rsid w:val="00A7696E"/>
    <w:rsid w:val="00A76ACE"/>
    <w:rsid w:val="00A76BA4"/>
    <w:rsid w:val="00A772D5"/>
    <w:rsid w:val="00A772E5"/>
    <w:rsid w:val="00A806FC"/>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221"/>
    <w:rsid w:val="00A86303"/>
    <w:rsid w:val="00A8666A"/>
    <w:rsid w:val="00A869DC"/>
    <w:rsid w:val="00A86E3B"/>
    <w:rsid w:val="00A86FFB"/>
    <w:rsid w:val="00A879B2"/>
    <w:rsid w:val="00A901FB"/>
    <w:rsid w:val="00A90297"/>
    <w:rsid w:val="00A902AD"/>
    <w:rsid w:val="00A902D5"/>
    <w:rsid w:val="00A90A86"/>
    <w:rsid w:val="00A90E5E"/>
    <w:rsid w:val="00A913B1"/>
    <w:rsid w:val="00A91469"/>
    <w:rsid w:val="00A915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2DB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536"/>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C51"/>
    <w:rsid w:val="00AB5D2E"/>
    <w:rsid w:val="00AB66BD"/>
    <w:rsid w:val="00AB6978"/>
    <w:rsid w:val="00AB734C"/>
    <w:rsid w:val="00AB7B96"/>
    <w:rsid w:val="00AB7E8A"/>
    <w:rsid w:val="00AC04F5"/>
    <w:rsid w:val="00AC0688"/>
    <w:rsid w:val="00AC1223"/>
    <w:rsid w:val="00AC1230"/>
    <w:rsid w:val="00AC196B"/>
    <w:rsid w:val="00AC2007"/>
    <w:rsid w:val="00AC237D"/>
    <w:rsid w:val="00AC2537"/>
    <w:rsid w:val="00AC293A"/>
    <w:rsid w:val="00AC2A9B"/>
    <w:rsid w:val="00AC2B84"/>
    <w:rsid w:val="00AC374B"/>
    <w:rsid w:val="00AC392D"/>
    <w:rsid w:val="00AC3BC6"/>
    <w:rsid w:val="00AC3DB7"/>
    <w:rsid w:val="00AC44CE"/>
    <w:rsid w:val="00AC452C"/>
    <w:rsid w:val="00AC4598"/>
    <w:rsid w:val="00AC4BA0"/>
    <w:rsid w:val="00AC516A"/>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7AA"/>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1F5D"/>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07710"/>
    <w:rsid w:val="00B10114"/>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FC5"/>
    <w:rsid w:val="00B23FE9"/>
    <w:rsid w:val="00B24B75"/>
    <w:rsid w:val="00B2502E"/>
    <w:rsid w:val="00B25256"/>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A48"/>
    <w:rsid w:val="00B41BA2"/>
    <w:rsid w:val="00B4202D"/>
    <w:rsid w:val="00B42546"/>
    <w:rsid w:val="00B42F41"/>
    <w:rsid w:val="00B43090"/>
    <w:rsid w:val="00B432BD"/>
    <w:rsid w:val="00B447D3"/>
    <w:rsid w:val="00B44853"/>
    <w:rsid w:val="00B44A38"/>
    <w:rsid w:val="00B451BE"/>
    <w:rsid w:val="00B45707"/>
    <w:rsid w:val="00B4578C"/>
    <w:rsid w:val="00B45F11"/>
    <w:rsid w:val="00B4695B"/>
    <w:rsid w:val="00B46E5C"/>
    <w:rsid w:val="00B47197"/>
    <w:rsid w:val="00B47EE6"/>
    <w:rsid w:val="00B501CE"/>
    <w:rsid w:val="00B50CBD"/>
    <w:rsid w:val="00B51B12"/>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08BD"/>
    <w:rsid w:val="00B610EF"/>
    <w:rsid w:val="00B61656"/>
    <w:rsid w:val="00B61852"/>
    <w:rsid w:val="00B62018"/>
    <w:rsid w:val="00B620F8"/>
    <w:rsid w:val="00B62684"/>
    <w:rsid w:val="00B628BD"/>
    <w:rsid w:val="00B6294C"/>
    <w:rsid w:val="00B64282"/>
    <w:rsid w:val="00B642EB"/>
    <w:rsid w:val="00B65313"/>
    <w:rsid w:val="00B65673"/>
    <w:rsid w:val="00B65A1F"/>
    <w:rsid w:val="00B6648D"/>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5FC8"/>
    <w:rsid w:val="00B762B5"/>
    <w:rsid w:val="00B76312"/>
    <w:rsid w:val="00B76701"/>
    <w:rsid w:val="00B76A3F"/>
    <w:rsid w:val="00B76F32"/>
    <w:rsid w:val="00B7717D"/>
    <w:rsid w:val="00B77988"/>
    <w:rsid w:val="00B80F30"/>
    <w:rsid w:val="00B81CB9"/>
    <w:rsid w:val="00B82AFF"/>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3F4F"/>
    <w:rsid w:val="00B94149"/>
    <w:rsid w:val="00B94333"/>
    <w:rsid w:val="00B94573"/>
    <w:rsid w:val="00B94F7F"/>
    <w:rsid w:val="00B9502D"/>
    <w:rsid w:val="00B955BC"/>
    <w:rsid w:val="00B95913"/>
    <w:rsid w:val="00B95E7B"/>
    <w:rsid w:val="00B95EB6"/>
    <w:rsid w:val="00B96015"/>
    <w:rsid w:val="00B9618B"/>
    <w:rsid w:val="00B96215"/>
    <w:rsid w:val="00B96888"/>
    <w:rsid w:val="00B96E1C"/>
    <w:rsid w:val="00B97792"/>
    <w:rsid w:val="00B97804"/>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233"/>
    <w:rsid w:val="00BB7349"/>
    <w:rsid w:val="00BB7BD4"/>
    <w:rsid w:val="00BB7E22"/>
    <w:rsid w:val="00BC015A"/>
    <w:rsid w:val="00BC03C0"/>
    <w:rsid w:val="00BC06FD"/>
    <w:rsid w:val="00BC079F"/>
    <w:rsid w:val="00BC0BBC"/>
    <w:rsid w:val="00BC0F05"/>
    <w:rsid w:val="00BC0F80"/>
    <w:rsid w:val="00BC121E"/>
    <w:rsid w:val="00BC13F5"/>
    <w:rsid w:val="00BC1E1D"/>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3A3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7B"/>
    <w:rsid w:val="00BE6583"/>
    <w:rsid w:val="00BE76B3"/>
    <w:rsid w:val="00BE7DAB"/>
    <w:rsid w:val="00BF00E0"/>
    <w:rsid w:val="00BF0231"/>
    <w:rsid w:val="00BF04FD"/>
    <w:rsid w:val="00BF0715"/>
    <w:rsid w:val="00BF095F"/>
    <w:rsid w:val="00BF0BE0"/>
    <w:rsid w:val="00BF1706"/>
    <w:rsid w:val="00BF2064"/>
    <w:rsid w:val="00BF23C9"/>
    <w:rsid w:val="00BF32E2"/>
    <w:rsid w:val="00BF38CE"/>
    <w:rsid w:val="00BF3CA2"/>
    <w:rsid w:val="00BF3D94"/>
    <w:rsid w:val="00BF3E3A"/>
    <w:rsid w:val="00BF4335"/>
    <w:rsid w:val="00BF4C88"/>
    <w:rsid w:val="00BF532B"/>
    <w:rsid w:val="00BF5333"/>
    <w:rsid w:val="00BF5A52"/>
    <w:rsid w:val="00BF6A0A"/>
    <w:rsid w:val="00BF6B35"/>
    <w:rsid w:val="00BF720C"/>
    <w:rsid w:val="00BF7DA5"/>
    <w:rsid w:val="00C00328"/>
    <w:rsid w:val="00C0039C"/>
    <w:rsid w:val="00C00708"/>
    <w:rsid w:val="00C008F6"/>
    <w:rsid w:val="00C00931"/>
    <w:rsid w:val="00C009DD"/>
    <w:rsid w:val="00C00BA9"/>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2D"/>
    <w:rsid w:val="00C11AAC"/>
    <w:rsid w:val="00C11B47"/>
    <w:rsid w:val="00C11DC0"/>
    <w:rsid w:val="00C1230A"/>
    <w:rsid w:val="00C124B9"/>
    <w:rsid w:val="00C1255A"/>
    <w:rsid w:val="00C129CC"/>
    <w:rsid w:val="00C129D8"/>
    <w:rsid w:val="00C12B67"/>
    <w:rsid w:val="00C12F9C"/>
    <w:rsid w:val="00C13382"/>
    <w:rsid w:val="00C13724"/>
    <w:rsid w:val="00C139E9"/>
    <w:rsid w:val="00C1414B"/>
    <w:rsid w:val="00C143EB"/>
    <w:rsid w:val="00C145CB"/>
    <w:rsid w:val="00C14AA6"/>
    <w:rsid w:val="00C14E61"/>
    <w:rsid w:val="00C15B78"/>
    <w:rsid w:val="00C15FD8"/>
    <w:rsid w:val="00C166DB"/>
    <w:rsid w:val="00C16969"/>
    <w:rsid w:val="00C16F2C"/>
    <w:rsid w:val="00C177CA"/>
    <w:rsid w:val="00C17984"/>
    <w:rsid w:val="00C17FC6"/>
    <w:rsid w:val="00C20576"/>
    <w:rsid w:val="00C20603"/>
    <w:rsid w:val="00C2179F"/>
    <w:rsid w:val="00C21B0C"/>
    <w:rsid w:val="00C2237B"/>
    <w:rsid w:val="00C2265B"/>
    <w:rsid w:val="00C22BFD"/>
    <w:rsid w:val="00C22D00"/>
    <w:rsid w:val="00C22F68"/>
    <w:rsid w:val="00C2343A"/>
    <w:rsid w:val="00C23E52"/>
    <w:rsid w:val="00C24098"/>
    <w:rsid w:val="00C240B8"/>
    <w:rsid w:val="00C2435E"/>
    <w:rsid w:val="00C2464D"/>
    <w:rsid w:val="00C24BDB"/>
    <w:rsid w:val="00C24F03"/>
    <w:rsid w:val="00C25267"/>
    <w:rsid w:val="00C25433"/>
    <w:rsid w:val="00C25726"/>
    <w:rsid w:val="00C25806"/>
    <w:rsid w:val="00C25D56"/>
    <w:rsid w:val="00C25F73"/>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4F5F"/>
    <w:rsid w:val="00C35674"/>
    <w:rsid w:val="00C36B06"/>
    <w:rsid w:val="00C36D95"/>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FF0"/>
    <w:rsid w:val="00C43066"/>
    <w:rsid w:val="00C433E6"/>
    <w:rsid w:val="00C43ADA"/>
    <w:rsid w:val="00C43EFF"/>
    <w:rsid w:val="00C44C80"/>
    <w:rsid w:val="00C44D6F"/>
    <w:rsid w:val="00C45054"/>
    <w:rsid w:val="00C451D8"/>
    <w:rsid w:val="00C45664"/>
    <w:rsid w:val="00C45CE7"/>
    <w:rsid w:val="00C45ECB"/>
    <w:rsid w:val="00C4662E"/>
    <w:rsid w:val="00C467CB"/>
    <w:rsid w:val="00C4685B"/>
    <w:rsid w:val="00C46B29"/>
    <w:rsid w:val="00C46C28"/>
    <w:rsid w:val="00C46DB9"/>
    <w:rsid w:val="00C46E6A"/>
    <w:rsid w:val="00C47973"/>
    <w:rsid w:val="00C519A0"/>
    <w:rsid w:val="00C51B89"/>
    <w:rsid w:val="00C51CB7"/>
    <w:rsid w:val="00C51E0D"/>
    <w:rsid w:val="00C536CF"/>
    <w:rsid w:val="00C54660"/>
    <w:rsid w:val="00C54943"/>
    <w:rsid w:val="00C549FC"/>
    <w:rsid w:val="00C55361"/>
    <w:rsid w:val="00C555DA"/>
    <w:rsid w:val="00C5577D"/>
    <w:rsid w:val="00C55851"/>
    <w:rsid w:val="00C5585A"/>
    <w:rsid w:val="00C55DBC"/>
    <w:rsid w:val="00C55ECE"/>
    <w:rsid w:val="00C561B0"/>
    <w:rsid w:val="00C5682B"/>
    <w:rsid w:val="00C56BA2"/>
    <w:rsid w:val="00C56D30"/>
    <w:rsid w:val="00C57064"/>
    <w:rsid w:val="00C578AD"/>
    <w:rsid w:val="00C60130"/>
    <w:rsid w:val="00C602A4"/>
    <w:rsid w:val="00C60712"/>
    <w:rsid w:val="00C6116F"/>
    <w:rsid w:val="00C61178"/>
    <w:rsid w:val="00C61C11"/>
    <w:rsid w:val="00C61DE5"/>
    <w:rsid w:val="00C620BB"/>
    <w:rsid w:val="00C620BD"/>
    <w:rsid w:val="00C62153"/>
    <w:rsid w:val="00C62A14"/>
    <w:rsid w:val="00C62BBE"/>
    <w:rsid w:val="00C63341"/>
    <w:rsid w:val="00C633A9"/>
    <w:rsid w:val="00C63802"/>
    <w:rsid w:val="00C63DD9"/>
    <w:rsid w:val="00C63E69"/>
    <w:rsid w:val="00C63E95"/>
    <w:rsid w:val="00C63F6C"/>
    <w:rsid w:val="00C63FE8"/>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0CBE"/>
    <w:rsid w:val="00C70F13"/>
    <w:rsid w:val="00C71B49"/>
    <w:rsid w:val="00C71E8E"/>
    <w:rsid w:val="00C7214A"/>
    <w:rsid w:val="00C7223F"/>
    <w:rsid w:val="00C7332B"/>
    <w:rsid w:val="00C733E0"/>
    <w:rsid w:val="00C73A1C"/>
    <w:rsid w:val="00C73D0D"/>
    <w:rsid w:val="00C74348"/>
    <w:rsid w:val="00C74603"/>
    <w:rsid w:val="00C74699"/>
    <w:rsid w:val="00C74703"/>
    <w:rsid w:val="00C74BB0"/>
    <w:rsid w:val="00C7513A"/>
    <w:rsid w:val="00C7522B"/>
    <w:rsid w:val="00C754E0"/>
    <w:rsid w:val="00C75817"/>
    <w:rsid w:val="00C758D4"/>
    <w:rsid w:val="00C75935"/>
    <w:rsid w:val="00C75944"/>
    <w:rsid w:val="00C759FB"/>
    <w:rsid w:val="00C75B7B"/>
    <w:rsid w:val="00C7629C"/>
    <w:rsid w:val="00C76432"/>
    <w:rsid w:val="00C76576"/>
    <w:rsid w:val="00C76E85"/>
    <w:rsid w:val="00C76EB0"/>
    <w:rsid w:val="00C77409"/>
    <w:rsid w:val="00C77C5C"/>
    <w:rsid w:val="00C77D55"/>
    <w:rsid w:val="00C77F42"/>
    <w:rsid w:val="00C80369"/>
    <w:rsid w:val="00C80C5C"/>
    <w:rsid w:val="00C81851"/>
    <w:rsid w:val="00C81ECD"/>
    <w:rsid w:val="00C81FE3"/>
    <w:rsid w:val="00C8227B"/>
    <w:rsid w:val="00C82580"/>
    <w:rsid w:val="00C82FE3"/>
    <w:rsid w:val="00C83E5C"/>
    <w:rsid w:val="00C84354"/>
    <w:rsid w:val="00C8476B"/>
    <w:rsid w:val="00C84875"/>
    <w:rsid w:val="00C8491D"/>
    <w:rsid w:val="00C8497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1D9"/>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1FB"/>
    <w:rsid w:val="00CA334B"/>
    <w:rsid w:val="00CA34B4"/>
    <w:rsid w:val="00CA35BF"/>
    <w:rsid w:val="00CA4226"/>
    <w:rsid w:val="00CA441B"/>
    <w:rsid w:val="00CA4EB3"/>
    <w:rsid w:val="00CA56CF"/>
    <w:rsid w:val="00CA6D49"/>
    <w:rsid w:val="00CA6F44"/>
    <w:rsid w:val="00CA7019"/>
    <w:rsid w:val="00CA7831"/>
    <w:rsid w:val="00CA7A99"/>
    <w:rsid w:val="00CA7FC6"/>
    <w:rsid w:val="00CB03F4"/>
    <w:rsid w:val="00CB0931"/>
    <w:rsid w:val="00CB0B2D"/>
    <w:rsid w:val="00CB0F1B"/>
    <w:rsid w:val="00CB10E5"/>
    <w:rsid w:val="00CB1102"/>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E90"/>
    <w:rsid w:val="00CB7F97"/>
    <w:rsid w:val="00CC0387"/>
    <w:rsid w:val="00CC076E"/>
    <w:rsid w:val="00CC08DF"/>
    <w:rsid w:val="00CC0BAB"/>
    <w:rsid w:val="00CC0BBF"/>
    <w:rsid w:val="00CC0F47"/>
    <w:rsid w:val="00CC13D6"/>
    <w:rsid w:val="00CC13ED"/>
    <w:rsid w:val="00CC1AB3"/>
    <w:rsid w:val="00CC1B74"/>
    <w:rsid w:val="00CC1C83"/>
    <w:rsid w:val="00CC21B1"/>
    <w:rsid w:val="00CC2C68"/>
    <w:rsid w:val="00CC2DAB"/>
    <w:rsid w:val="00CC354E"/>
    <w:rsid w:val="00CC38DA"/>
    <w:rsid w:val="00CC3A65"/>
    <w:rsid w:val="00CC417A"/>
    <w:rsid w:val="00CC42A3"/>
    <w:rsid w:val="00CC4B0F"/>
    <w:rsid w:val="00CC53CA"/>
    <w:rsid w:val="00CC553F"/>
    <w:rsid w:val="00CC58B3"/>
    <w:rsid w:val="00CC5A3D"/>
    <w:rsid w:val="00CC6A32"/>
    <w:rsid w:val="00CC6A64"/>
    <w:rsid w:val="00CC6B88"/>
    <w:rsid w:val="00CC72B4"/>
    <w:rsid w:val="00CC75E7"/>
    <w:rsid w:val="00CC7E89"/>
    <w:rsid w:val="00CC7F7C"/>
    <w:rsid w:val="00CD04F1"/>
    <w:rsid w:val="00CD0FD2"/>
    <w:rsid w:val="00CD18B6"/>
    <w:rsid w:val="00CD2496"/>
    <w:rsid w:val="00CD2751"/>
    <w:rsid w:val="00CD2A3D"/>
    <w:rsid w:val="00CD2AEF"/>
    <w:rsid w:val="00CD2F6F"/>
    <w:rsid w:val="00CD3322"/>
    <w:rsid w:val="00CD363C"/>
    <w:rsid w:val="00CD3815"/>
    <w:rsid w:val="00CD3FD6"/>
    <w:rsid w:val="00CD46CA"/>
    <w:rsid w:val="00CD4B13"/>
    <w:rsid w:val="00CD4BAE"/>
    <w:rsid w:val="00CD5022"/>
    <w:rsid w:val="00CD5442"/>
    <w:rsid w:val="00CD54E3"/>
    <w:rsid w:val="00CD5839"/>
    <w:rsid w:val="00CD5F44"/>
    <w:rsid w:val="00CD5FE8"/>
    <w:rsid w:val="00CD6054"/>
    <w:rsid w:val="00CD6A2F"/>
    <w:rsid w:val="00CD6CCC"/>
    <w:rsid w:val="00CD6E80"/>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10"/>
    <w:rsid w:val="00CE7BE4"/>
    <w:rsid w:val="00CF0355"/>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6FE"/>
    <w:rsid w:val="00CF78CE"/>
    <w:rsid w:val="00CF7E69"/>
    <w:rsid w:val="00D003C7"/>
    <w:rsid w:val="00D00A4F"/>
    <w:rsid w:val="00D00B39"/>
    <w:rsid w:val="00D0139C"/>
    <w:rsid w:val="00D01403"/>
    <w:rsid w:val="00D018C9"/>
    <w:rsid w:val="00D01DCA"/>
    <w:rsid w:val="00D01F94"/>
    <w:rsid w:val="00D0285F"/>
    <w:rsid w:val="00D0291B"/>
    <w:rsid w:val="00D032EF"/>
    <w:rsid w:val="00D03389"/>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66C"/>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4DE0"/>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341"/>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1A37"/>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6CD"/>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1112"/>
    <w:rsid w:val="00D82C62"/>
    <w:rsid w:val="00D84081"/>
    <w:rsid w:val="00D84F15"/>
    <w:rsid w:val="00D8572C"/>
    <w:rsid w:val="00D85E64"/>
    <w:rsid w:val="00D85EF0"/>
    <w:rsid w:val="00D86E0F"/>
    <w:rsid w:val="00D86EBC"/>
    <w:rsid w:val="00D871B3"/>
    <w:rsid w:val="00D87F92"/>
    <w:rsid w:val="00D9030A"/>
    <w:rsid w:val="00D90393"/>
    <w:rsid w:val="00D90C04"/>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97773"/>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507"/>
    <w:rsid w:val="00DB66BB"/>
    <w:rsid w:val="00DB67E6"/>
    <w:rsid w:val="00DB6FDA"/>
    <w:rsid w:val="00DB7487"/>
    <w:rsid w:val="00DB7592"/>
    <w:rsid w:val="00DB75DE"/>
    <w:rsid w:val="00DB796B"/>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21E"/>
    <w:rsid w:val="00DC7363"/>
    <w:rsid w:val="00DC757A"/>
    <w:rsid w:val="00DC761C"/>
    <w:rsid w:val="00DC7786"/>
    <w:rsid w:val="00DD0A53"/>
    <w:rsid w:val="00DD0D80"/>
    <w:rsid w:val="00DD0FD0"/>
    <w:rsid w:val="00DD0FFF"/>
    <w:rsid w:val="00DD127A"/>
    <w:rsid w:val="00DD1364"/>
    <w:rsid w:val="00DD1C89"/>
    <w:rsid w:val="00DD1CD4"/>
    <w:rsid w:val="00DD1E44"/>
    <w:rsid w:val="00DD2072"/>
    <w:rsid w:val="00DD2533"/>
    <w:rsid w:val="00DD25E8"/>
    <w:rsid w:val="00DD30F6"/>
    <w:rsid w:val="00DD3167"/>
    <w:rsid w:val="00DD3314"/>
    <w:rsid w:val="00DD358A"/>
    <w:rsid w:val="00DD3FE8"/>
    <w:rsid w:val="00DD450E"/>
    <w:rsid w:val="00DD46C2"/>
    <w:rsid w:val="00DD4CBD"/>
    <w:rsid w:val="00DD4CC0"/>
    <w:rsid w:val="00DD4D33"/>
    <w:rsid w:val="00DD66CB"/>
    <w:rsid w:val="00DD67B9"/>
    <w:rsid w:val="00DD6936"/>
    <w:rsid w:val="00DD6F8A"/>
    <w:rsid w:val="00DD733E"/>
    <w:rsid w:val="00DD76B9"/>
    <w:rsid w:val="00DD7BF8"/>
    <w:rsid w:val="00DD7FFD"/>
    <w:rsid w:val="00DE016C"/>
    <w:rsid w:val="00DE0F07"/>
    <w:rsid w:val="00DE1525"/>
    <w:rsid w:val="00DE1802"/>
    <w:rsid w:val="00DE1A2D"/>
    <w:rsid w:val="00DE21D8"/>
    <w:rsid w:val="00DE2424"/>
    <w:rsid w:val="00DE2E20"/>
    <w:rsid w:val="00DE2FF8"/>
    <w:rsid w:val="00DE30A7"/>
    <w:rsid w:val="00DE34FD"/>
    <w:rsid w:val="00DE388A"/>
    <w:rsid w:val="00DE38A0"/>
    <w:rsid w:val="00DE3974"/>
    <w:rsid w:val="00DE53C9"/>
    <w:rsid w:val="00DE5598"/>
    <w:rsid w:val="00DE5DF9"/>
    <w:rsid w:val="00DE62A0"/>
    <w:rsid w:val="00DE64C1"/>
    <w:rsid w:val="00DE7307"/>
    <w:rsid w:val="00DE7444"/>
    <w:rsid w:val="00DE7872"/>
    <w:rsid w:val="00DE7B1D"/>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B06"/>
    <w:rsid w:val="00DF6CAF"/>
    <w:rsid w:val="00DF6D93"/>
    <w:rsid w:val="00DF6EC3"/>
    <w:rsid w:val="00DF762D"/>
    <w:rsid w:val="00E024A2"/>
    <w:rsid w:val="00E0277A"/>
    <w:rsid w:val="00E02917"/>
    <w:rsid w:val="00E02A98"/>
    <w:rsid w:val="00E034FC"/>
    <w:rsid w:val="00E03728"/>
    <w:rsid w:val="00E0396F"/>
    <w:rsid w:val="00E03D4A"/>
    <w:rsid w:val="00E0545E"/>
    <w:rsid w:val="00E05C7E"/>
    <w:rsid w:val="00E05E3B"/>
    <w:rsid w:val="00E064CE"/>
    <w:rsid w:val="00E0687B"/>
    <w:rsid w:val="00E06AD8"/>
    <w:rsid w:val="00E07026"/>
    <w:rsid w:val="00E076D5"/>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41CA"/>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199"/>
    <w:rsid w:val="00E24443"/>
    <w:rsid w:val="00E24455"/>
    <w:rsid w:val="00E245D6"/>
    <w:rsid w:val="00E24617"/>
    <w:rsid w:val="00E249D5"/>
    <w:rsid w:val="00E250D5"/>
    <w:rsid w:val="00E251ED"/>
    <w:rsid w:val="00E261D2"/>
    <w:rsid w:val="00E26496"/>
    <w:rsid w:val="00E26636"/>
    <w:rsid w:val="00E26B0A"/>
    <w:rsid w:val="00E26B3E"/>
    <w:rsid w:val="00E272FE"/>
    <w:rsid w:val="00E27D52"/>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5D1"/>
    <w:rsid w:val="00E42FF9"/>
    <w:rsid w:val="00E4304E"/>
    <w:rsid w:val="00E4348C"/>
    <w:rsid w:val="00E4351E"/>
    <w:rsid w:val="00E43586"/>
    <w:rsid w:val="00E43CB7"/>
    <w:rsid w:val="00E44025"/>
    <w:rsid w:val="00E4448E"/>
    <w:rsid w:val="00E44AEC"/>
    <w:rsid w:val="00E44B67"/>
    <w:rsid w:val="00E44EE3"/>
    <w:rsid w:val="00E45520"/>
    <w:rsid w:val="00E459A9"/>
    <w:rsid w:val="00E45A8A"/>
    <w:rsid w:val="00E45C05"/>
    <w:rsid w:val="00E45E38"/>
    <w:rsid w:val="00E46411"/>
    <w:rsid w:val="00E464DB"/>
    <w:rsid w:val="00E4721A"/>
    <w:rsid w:val="00E47347"/>
    <w:rsid w:val="00E4762F"/>
    <w:rsid w:val="00E47F44"/>
    <w:rsid w:val="00E5051D"/>
    <w:rsid w:val="00E506AE"/>
    <w:rsid w:val="00E50C85"/>
    <w:rsid w:val="00E50EA0"/>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226"/>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7BC"/>
    <w:rsid w:val="00E639C9"/>
    <w:rsid w:val="00E639F2"/>
    <w:rsid w:val="00E63C3C"/>
    <w:rsid w:val="00E63C8D"/>
    <w:rsid w:val="00E642E2"/>
    <w:rsid w:val="00E645E8"/>
    <w:rsid w:val="00E659B3"/>
    <w:rsid w:val="00E666DD"/>
    <w:rsid w:val="00E66797"/>
    <w:rsid w:val="00E66B71"/>
    <w:rsid w:val="00E66E42"/>
    <w:rsid w:val="00E6750C"/>
    <w:rsid w:val="00E67788"/>
    <w:rsid w:val="00E67CAD"/>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065"/>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2A1A"/>
    <w:rsid w:val="00E94E44"/>
    <w:rsid w:val="00E954EB"/>
    <w:rsid w:val="00E95848"/>
    <w:rsid w:val="00E95DA0"/>
    <w:rsid w:val="00E95F71"/>
    <w:rsid w:val="00E95FBF"/>
    <w:rsid w:val="00E96003"/>
    <w:rsid w:val="00E9626E"/>
    <w:rsid w:val="00E965A4"/>
    <w:rsid w:val="00E97915"/>
    <w:rsid w:val="00E97DA5"/>
    <w:rsid w:val="00EA0008"/>
    <w:rsid w:val="00EA014B"/>
    <w:rsid w:val="00EA0410"/>
    <w:rsid w:val="00EA0A8A"/>
    <w:rsid w:val="00EA188A"/>
    <w:rsid w:val="00EA276D"/>
    <w:rsid w:val="00EA2812"/>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88E"/>
    <w:rsid w:val="00EB2A47"/>
    <w:rsid w:val="00EB2C8D"/>
    <w:rsid w:val="00EB3BCE"/>
    <w:rsid w:val="00EB3C64"/>
    <w:rsid w:val="00EB4065"/>
    <w:rsid w:val="00EB4183"/>
    <w:rsid w:val="00EB45B0"/>
    <w:rsid w:val="00EB4A7A"/>
    <w:rsid w:val="00EB4B1C"/>
    <w:rsid w:val="00EB518E"/>
    <w:rsid w:val="00EB58EE"/>
    <w:rsid w:val="00EB62F4"/>
    <w:rsid w:val="00EB64B3"/>
    <w:rsid w:val="00EB67CE"/>
    <w:rsid w:val="00EB7DBE"/>
    <w:rsid w:val="00EC0352"/>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3BEC"/>
    <w:rsid w:val="00ED4589"/>
    <w:rsid w:val="00ED483B"/>
    <w:rsid w:val="00ED49AD"/>
    <w:rsid w:val="00ED4D10"/>
    <w:rsid w:val="00ED4D86"/>
    <w:rsid w:val="00ED4E8B"/>
    <w:rsid w:val="00ED5594"/>
    <w:rsid w:val="00ED5671"/>
    <w:rsid w:val="00ED5B25"/>
    <w:rsid w:val="00ED5E7A"/>
    <w:rsid w:val="00ED6342"/>
    <w:rsid w:val="00ED66C0"/>
    <w:rsid w:val="00ED6ACF"/>
    <w:rsid w:val="00ED732C"/>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677C"/>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69A"/>
    <w:rsid w:val="00EF6B41"/>
    <w:rsid w:val="00EF6EF8"/>
    <w:rsid w:val="00EF705E"/>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305"/>
    <w:rsid w:val="00F13D51"/>
    <w:rsid w:val="00F13E70"/>
    <w:rsid w:val="00F14C35"/>
    <w:rsid w:val="00F14FE2"/>
    <w:rsid w:val="00F15032"/>
    <w:rsid w:val="00F150C7"/>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37"/>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5D49"/>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5D5B"/>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79"/>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502"/>
    <w:rsid w:val="00F869EB"/>
    <w:rsid w:val="00F86A32"/>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560"/>
    <w:rsid w:val="00F968A5"/>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291"/>
    <w:rsid w:val="00FA3C2D"/>
    <w:rsid w:val="00FA479A"/>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2938"/>
    <w:rsid w:val="00FB52F9"/>
    <w:rsid w:val="00FB5F1A"/>
    <w:rsid w:val="00FB5F56"/>
    <w:rsid w:val="00FB6230"/>
    <w:rsid w:val="00FB67D7"/>
    <w:rsid w:val="00FB731A"/>
    <w:rsid w:val="00FB7737"/>
    <w:rsid w:val="00FB7B44"/>
    <w:rsid w:val="00FC05C8"/>
    <w:rsid w:val="00FC07DD"/>
    <w:rsid w:val="00FC0D5E"/>
    <w:rsid w:val="00FC11B0"/>
    <w:rsid w:val="00FC12E2"/>
    <w:rsid w:val="00FC1A61"/>
    <w:rsid w:val="00FC2780"/>
    <w:rsid w:val="00FC2E2C"/>
    <w:rsid w:val="00FC2EAD"/>
    <w:rsid w:val="00FC3294"/>
    <w:rsid w:val="00FC3574"/>
    <w:rsid w:val="00FC37C1"/>
    <w:rsid w:val="00FC3871"/>
    <w:rsid w:val="00FC3FFB"/>
    <w:rsid w:val="00FC4096"/>
    <w:rsid w:val="00FC457F"/>
    <w:rsid w:val="00FC4860"/>
    <w:rsid w:val="00FC5AEC"/>
    <w:rsid w:val="00FC5DC4"/>
    <w:rsid w:val="00FC6281"/>
    <w:rsid w:val="00FC68FD"/>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560"/>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D9F6942B-7857-4C7F-859F-75DFC1F4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B0C"/>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C"/>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 Car2,Car Car1"/>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Car Car1 Car"/>
    <w:link w:val="Textoindependiente2"/>
    <w:rsid w:val="003E0611"/>
    <w:rPr>
      <w:rFonts w:ascii="Arial" w:hAnsi="Arial" w:cs="Arial"/>
      <w:sz w:val="28"/>
      <w:szCs w:val="24"/>
      <w:lang w:val="es-ES" w:eastAsia="es-ES"/>
    </w:rPr>
  </w:style>
  <w:style w:type="paragraph" w:styleId="Sangradetextonormal">
    <w:name w:val="Body Text Indent"/>
    <w:aliases w:val=" Car1, Car11,Car1,Car11,Car1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Car1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Puesto11,Título1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Puesto11 Car,Título1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qFormat/>
    <w:rsid w:val="00FC4860"/>
    <w:rPr>
      <w:sz w:val="16"/>
      <w:szCs w:val="16"/>
    </w:rPr>
  </w:style>
  <w:style w:type="paragraph" w:styleId="Textocomentario">
    <w:name w:val="annotation text"/>
    <w:basedOn w:val="Normal"/>
    <w:link w:val="TextocomentarioCar"/>
    <w:qFormat/>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uiPriority w:val="99"/>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qFormat/>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uiPriority w:val="11"/>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qFormat/>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uiPriority w:val="99"/>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99"/>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rsid w:val="004E3301"/>
    <w:rPr>
      <w:color w:val="808080"/>
    </w:rPr>
  </w:style>
  <w:style w:type="paragraph" w:styleId="TDC4">
    <w:name w:val="toc 4"/>
    <w:basedOn w:val="Normal"/>
    <w:next w:val="Normal"/>
    <w:autoRedefine/>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NormalWebCar">
    <w:name w:val="Normal (Web) Car"/>
    <w:link w:val="NormalWeb"/>
    <w:uiPriority w:val="99"/>
    <w:qFormat/>
    <w:rsid w:val="00A23D5A"/>
    <w:rPr>
      <w:rFonts w:ascii="Arial Unicode MS" w:eastAsia="Arial Unicode MS" w:hAnsi="Arial Unicode MS"/>
      <w:sz w:val="24"/>
      <w:lang w:val="es-ES" w:eastAsia="es-CO"/>
    </w:rPr>
  </w:style>
  <w:style w:type="character" w:customStyle="1" w:styleId="TextocomentarioCar1">
    <w:name w:val="Texto comentario Car1"/>
    <w:rsid w:val="001B24D8"/>
    <w:rPr>
      <w:lang w:eastAsia="es-ES"/>
    </w:rPr>
  </w:style>
  <w:style w:type="numbering" w:customStyle="1" w:styleId="Estilo13">
    <w:name w:val="Estilo13"/>
    <w:rsid w:val="00504C8E"/>
    <w:pPr>
      <w:numPr>
        <w:numId w:val="30"/>
      </w:numPr>
    </w:pPr>
  </w:style>
  <w:style w:type="paragraph" w:customStyle="1" w:styleId="Textoindependiente32">
    <w:name w:val="Texto independiente 32"/>
    <w:basedOn w:val="Normal"/>
    <w:rsid w:val="00504C8E"/>
    <w:pPr>
      <w:jc w:val="both"/>
    </w:pPr>
    <w:rPr>
      <w:rFonts w:ascii="Arial" w:hAnsi="Arial"/>
      <w:sz w:val="22"/>
    </w:rPr>
  </w:style>
  <w:style w:type="table" w:customStyle="1" w:styleId="Tablaconcuadrcula2">
    <w:name w:val="Tabla con cuadrícula2"/>
    <w:basedOn w:val="Tablanormal"/>
    <w:next w:val="Tablaconcuadrcula"/>
    <w:uiPriority w:val="39"/>
    <w:rsid w:val="00EA281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p3">
    <w:name w:val="x_p3"/>
    <w:basedOn w:val="Normal"/>
    <w:rsid w:val="00412DF1"/>
    <w:pPr>
      <w:spacing w:before="100" w:beforeAutospacing="1" w:after="100" w:afterAutospacing="1"/>
    </w:pPr>
    <w:rPr>
      <w:lang w:val="en-US" w:eastAsia="en-US"/>
    </w:rPr>
  </w:style>
  <w:style w:type="character" w:customStyle="1" w:styleId="xs2">
    <w:name w:val="x_s2"/>
    <w:basedOn w:val="Fuentedeprrafopredeter"/>
    <w:rsid w:val="00412DF1"/>
  </w:style>
  <w:style w:type="character" w:styleId="Nmerodelnea">
    <w:name w:val="line number"/>
    <w:basedOn w:val="Fuentedeprrafopredeter"/>
    <w:uiPriority w:val="99"/>
    <w:semiHidden/>
    <w:unhideWhenUsed/>
    <w:rsid w:val="00412DF1"/>
  </w:style>
  <w:style w:type="character" w:customStyle="1" w:styleId="Mencinsinresolver1">
    <w:name w:val="Mención sin resolver1"/>
    <w:basedOn w:val="Fuentedeprrafopredeter"/>
    <w:uiPriority w:val="99"/>
    <w:semiHidden/>
    <w:unhideWhenUsed/>
    <w:rsid w:val="00412DF1"/>
    <w:rPr>
      <w:color w:val="605E5C"/>
      <w:shd w:val="clear" w:color="auto" w:fill="E1DFDD"/>
    </w:rPr>
  </w:style>
  <w:style w:type="character" w:customStyle="1" w:styleId="normaltextrun">
    <w:name w:val="normaltextrun"/>
    <w:basedOn w:val="Fuentedeprrafopredeter"/>
    <w:rsid w:val="00412DF1"/>
  </w:style>
  <w:style w:type="character" w:customStyle="1" w:styleId="eop">
    <w:name w:val="eop"/>
    <w:basedOn w:val="Fuentedeprrafopredeter"/>
    <w:rsid w:val="00412DF1"/>
  </w:style>
  <w:style w:type="paragraph" w:customStyle="1" w:styleId="paragraph">
    <w:name w:val="paragraph"/>
    <w:basedOn w:val="Normal"/>
    <w:rsid w:val="00412DF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412DF1"/>
    <w:rPr>
      <w:color w:val="605E5C"/>
      <w:shd w:val="clear" w:color="auto" w:fill="E1DFDD"/>
    </w:rPr>
  </w:style>
  <w:style w:type="paragraph" w:customStyle="1" w:styleId="Title0">
    <w:name w:val="Title0"/>
    <w:basedOn w:val="Normal"/>
    <w:next w:val="Normal"/>
    <w:link w:val="TtuloCar1"/>
    <w:uiPriority w:val="10"/>
    <w:qFormat/>
    <w:rsid w:val="00412DF1"/>
    <w:pPr>
      <w:autoSpaceDE w:val="0"/>
      <w:autoSpaceDN w:val="0"/>
      <w:contextualSpacing/>
    </w:pPr>
    <w:rPr>
      <w:rFonts w:ascii="Cambria" w:hAnsi="Cambria"/>
      <w:color w:val="17365D"/>
      <w:spacing w:val="5"/>
      <w:kern w:val="28"/>
      <w:sz w:val="52"/>
      <w:szCs w:val="52"/>
      <w:lang w:val="es-MX" w:eastAsia="es-MX"/>
    </w:rPr>
  </w:style>
  <w:style w:type="character" w:customStyle="1" w:styleId="vortaltextbox">
    <w:name w:val="vortaltextbox"/>
    <w:basedOn w:val="Fuentedeprrafopredeter"/>
    <w:rsid w:val="00412DF1"/>
  </w:style>
  <w:style w:type="paragraph" w:customStyle="1" w:styleId="msonormal0">
    <w:name w:val="msonormal"/>
    <w:basedOn w:val="Normal"/>
    <w:rsid w:val="00412DF1"/>
    <w:pPr>
      <w:spacing w:before="100" w:beforeAutospacing="1" w:after="100" w:afterAutospacing="1"/>
    </w:pPr>
    <w:rPr>
      <w:lang w:val="es-CO" w:eastAsia="es-CO"/>
    </w:rPr>
  </w:style>
  <w:style w:type="character" w:customStyle="1" w:styleId="t286pc">
    <w:name w:val="t286pc"/>
    <w:basedOn w:val="Fuentedeprrafopredeter"/>
    <w:rsid w:val="00C451D8"/>
  </w:style>
  <w:style w:type="paragraph" w:customStyle="1" w:styleId="xmsobodytext3">
    <w:name w:val="x_msobodytext3"/>
    <w:basedOn w:val="Normal"/>
    <w:rsid w:val="002F4FB7"/>
    <w:pPr>
      <w:spacing w:before="100" w:beforeAutospacing="1" w:after="100" w:afterAutospacing="1"/>
    </w:pPr>
    <w:rPr>
      <w:lang w:val="es-CO" w:eastAsia="es-CO"/>
    </w:rPr>
  </w:style>
  <w:style w:type="character" w:styleId="Ttulodellibro">
    <w:name w:val="Book Title"/>
    <w:uiPriority w:val="33"/>
    <w:qFormat/>
    <w:rsid w:val="002F4FB7"/>
    <w:rPr>
      <w:b/>
      <w:bCs/>
      <w:smallCaps/>
      <w:spacing w:val="5"/>
    </w:rPr>
  </w:style>
  <w:style w:type="character" w:customStyle="1" w:styleId="Mencinsinresolver3">
    <w:name w:val="Mención sin resolver3"/>
    <w:basedOn w:val="Fuentedeprrafopredeter"/>
    <w:uiPriority w:val="99"/>
    <w:semiHidden/>
    <w:unhideWhenUsed/>
    <w:rsid w:val="002F4FB7"/>
    <w:rPr>
      <w:color w:val="605E5C"/>
      <w:shd w:val="clear" w:color="auto" w:fill="E1DFDD"/>
    </w:rPr>
  </w:style>
  <w:style w:type="paragraph" w:customStyle="1" w:styleId="xelementtoproof">
    <w:name w:val="x_elementtoproof"/>
    <w:basedOn w:val="Normal"/>
    <w:rsid w:val="002F4FB7"/>
    <w:pPr>
      <w:spacing w:before="100" w:beforeAutospacing="1" w:after="100" w:afterAutospacing="1"/>
    </w:pPr>
    <w:rPr>
      <w:lang w:val="es-CO" w:eastAsia="es-CO"/>
    </w:rPr>
  </w:style>
  <w:style w:type="character" w:customStyle="1" w:styleId="vortaltextarea">
    <w:name w:val="vortaltextarea"/>
    <w:basedOn w:val="Fuentedeprrafopredeter"/>
    <w:rsid w:val="002F4FB7"/>
  </w:style>
  <w:style w:type="paragraph" w:customStyle="1" w:styleId="Captulo9">
    <w:name w:val="Capítulo 9"/>
    <w:basedOn w:val="Normal"/>
    <w:qFormat/>
    <w:rsid w:val="002F4FB7"/>
    <w:pPr>
      <w:numPr>
        <w:numId w:val="50"/>
      </w:numPr>
      <w:spacing w:after="200" w:line="276" w:lineRule="auto"/>
      <w:contextualSpacing/>
    </w:pPr>
    <w:rPr>
      <w:rFonts w:ascii="Arial" w:eastAsia="Calibri" w:hAnsi="Arial" w:cs="Arial"/>
      <w:b/>
      <w:bCs/>
      <w:color w:val="4A442A" w:themeColor="background2" w:themeShade="40"/>
      <w:sz w:val="20"/>
      <w:szCs w:val="20"/>
      <w:lang w:val="es-CO" w:eastAsia="en-US"/>
    </w:rPr>
  </w:style>
  <w:style w:type="table" w:styleId="Tablanormal3">
    <w:name w:val="Plain Table 3"/>
    <w:basedOn w:val="Tablanormal"/>
    <w:uiPriority w:val="43"/>
    <w:rsid w:val="002F4FB7"/>
    <w:rPr>
      <w:rFonts w:asciiTheme="minorHAnsi" w:eastAsiaTheme="minorHAnsi" w:hAnsiTheme="minorHAnsi" w:cstheme="minorBidi"/>
      <w:sz w:val="22"/>
      <w:szCs w:val="22"/>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4">
    <w:name w:val="Mención sin resolver4"/>
    <w:basedOn w:val="Fuentedeprrafopredeter"/>
    <w:uiPriority w:val="99"/>
    <w:semiHidden/>
    <w:unhideWhenUsed/>
    <w:rsid w:val="002F4FB7"/>
    <w:rPr>
      <w:color w:val="605E5C"/>
      <w:shd w:val="clear" w:color="auto" w:fill="E1DFDD"/>
    </w:rPr>
  </w:style>
  <w:style w:type="paragraph" w:customStyle="1" w:styleId="4">
    <w:name w:val="4"/>
    <w:basedOn w:val="Normal"/>
    <w:next w:val="Ttulo"/>
    <w:qFormat/>
    <w:rsid w:val="002F4FB7"/>
    <w:pPr>
      <w:jc w:val="center"/>
    </w:pPr>
    <w:rPr>
      <w:rFonts w:ascii="Arial" w:hAnsi="Arial"/>
      <w:b/>
      <w:szCs w:val="20"/>
    </w:rPr>
  </w:style>
  <w:style w:type="table" w:customStyle="1" w:styleId="Tablaconcuadrcula3">
    <w:name w:val="Tabla con cuadrícula3"/>
    <w:basedOn w:val="Tablanormal"/>
    <w:next w:val="Tablaconcuadrcula"/>
    <w:rsid w:val="00E06AD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B67D7"/>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629F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semiHidden/>
    <w:rsid w:val="005629F8"/>
    <w:rPr>
      <w:sz w:val="24"/>
      <w:szCs w:val="24"/>
    </w:rPr>
  </w:style>
  <w:style w:type="paragraph" w:customStyle="1" w:styleId="msolistparagraphcxspmiddle">
    <w:name w:val="msolistparagraphcxspmiddle"/>
    <w:basedOn w:val="Normal"/>
    <w:rsid w:val="005629F8"/>
    <w:pPr>
      <w:spacing w:before="100" w:beforeAutospacing="1" w:after="100" w:afterAutospacing="1"/>
    </w:pPr>
  </w:style>
  <w:style w:type="paragraph" w:customStyle="1" w:styleId="CarCarCar11">
    <w:name w:val="Car Car Car11"/>
    <w:basedOn w:val="Normal"/>
    <w:rsid w:val="005629F8"/>
    <w:pPr>
      <w:spacing w:after="160" w:line="240" w:lineRule="exact"/>
    </w:pPr>
    <w:rPr>
      <w:rFonts w:ascii="Verdana" w:hAnsi="Verdana" w:cs="Verdana"/>
      <w:sz w:val="20"/>
      <w:szCs w:val="20"/>
      <w:lang w:val="es-CO" w:eastAsia="en-US"/>
    </w:rPr>
  </w:style>
  <w:style w:type="paragraph" w:customStyle="1" w:styleId="xl60">
    <w:name w:val="xl60"/>
    <w:basedOn w:val="Normal"/>
    <w:rsid w:val="005629F8"/>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Sangra2detindependiente2">
    <w:name w:val="Sangría 2 de t. independiente2"/>
    <w:basedOn w:val="Normal"/>
    <w:rsid w:val="005629F8"/>
    <w:pPr>
      <w:ind w:firstLine="709"/>
      <w:jc w:val="both"/>
    </w:pPr>
    <w:rPr>
      <w:rFonts w:ascii="Arial" w:hAnsi="Arial"/>
      <w:sz w:val="20"/>
      <w:szCs w:val="20"/>
      <w:lang w:val="es-ES_tradnl"/>
    </w:rPr>
  </w:style>
  <w:style w:type="paragraph" w:customStyle="1" w:styleId="03Cuerpo">
    <w:name w:val="03Cuerpo"/>
    <w:rsid w:val="005629F8"/>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rsid w:val="005629F8"/>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paragraph" w:customStyle="1" w:styleId="WW-Contenidodelatabla11111">
    <w:name w:val="WW-Contenido de la tabla11111"/>
    <w:basedOn w:val="Textoindependiente"/>
    <w:rsid w:val="005629F8"/>
    <w:pPr>
      <w:widowControl w:val="0"/>
      <w:suppressLineNumbers/>
      <w:suppressAutoHyphens/>
      <w:spacing w:after="120"/>
      <w:jc w:val="left"/>
    </w:pPr>
    <w:rPr>
      <w:rFonts w:ascii="Times New Roman" w:eastAsia="Arial Unicode MS" w:hAnsi="Times New Roman" w:cs="Times New Roman"/>
      <w:sz w:val="24"/>
      <w:lang w:val="es-ES_tradnl"/>
    </w:rPr>
  </w:style>
  <w:style w:type="paragraph" w:customStyle="1" w:styleId="1Car">
    <w:name w:val="1 Car"/>
    <w:basedOn w:val="Normal"/>
    <w:rsid w:val="005629F8"/>
    <w:pPr>
      <w:spacing w:after="160" w:line="240" w:lineRule="exact"/>
    </w:pPr>
    <w:rPr>
      <w:rFonts w:ascii="Verdana" w:hAnsi="Verdana" w:cs="Verdana"/>
      <w:sz w:val="20"/>
      <w:szCs w:val="20"/>
      <w:lang w:val="es-CO" w:eastAsia="en-US"/>
    </w:rPr>
  </w:style>
  <w:style w:type="paragraph" w:customStyle="1" w:styleId="CharChar">
    <w:name w:val="Char Char"/>
    <w:basedOn w:val="Normal"/>
    <w:rsid w:val="005629F8"/>
    <w:pPr>
      <w:spacing w:after="160" w:line="240" w:lineRule="exact"/>
    </w:pPr>
    <w:rPr>
      <w:rFonts w:ascii="Verdana" w:hAnsi="Verdana"/>
      <w:sz w:val="20"/>
      <w:szCs w:val="20"/>
      <w:lang w:eastAsia="en-US"/>
    </w:rPr>
  </w:style>
  <w:style w:type="paragraph" w:customStyle="1" w:styleId="toa">
    <w:name w:val="toa"/>
    <w:basedOn w:val="Normal"/>
    <w:rsid w:val="005629F8"/>
    <w:pPr>
      <w:tabs>
        <w:tab w:val="left" w:pos="9000"/>
        <w:tab w:val="right" w:pos="9360"/>
      </w:tabs>
      <w:suppressAutoHyphens/>
      <w:spacing w:after="240"/>
      <w:jc w:val="both"/>
    </w:pPr>
    <w:rPr>
      <w:rFonts w:ascii="Univers" w:hAnsi="Univers"/>
      <w:szCs w:val="20"/>
      <w:lang w:val="en-US"/>
    </w:rPr>
  </w:style>
  <w:style w:type="character" w:customStyle="1" w:styleId="browsecontent1">
    <w:name w:val="browsecontent1"/>
    <w:rsid w:val="005629F8"/>
    <w:rPr>
      <w:b w:val="0"/>
      <w:bCs w:val="0"/>
      <w:strike w:val="0"/>
      <w:dstrike w:val="0"/>
      <w:color w:val="000000"/>
      <w:sz w:val="18"/>
      <w:szCs w:val="18"/>
      <w:u w:val="none"/>
      <w:effect w:val="none"/>
    </w:rPr>
  </w:style>
  <w:style w:type="character" w:customStyle="1" w:styleId="fdarticulo">
    <w:name w:val="fd_articulo"/>
    <w:rsid w:val="005629F8"/>
  </w:style>
  <w:style w:type="character" w:customStyle="1" w:styleId="textsubtitulo1">
    <w:name w:val="textsubtitulo1"/>
    <w:rsid w:val="005629F8"/>
    <w:rPr>
      <w:rFonts w:ascii="Verdana" w:hAnsi="Verdana" w:hint="default"/>
      <w:b/>
      <w:bCs/>
      <w:i w:val="0"/>
      <w:iCs w:val="0"/>
      <w:color w:val="9681B7"/>
      <w:sz w:val="26"/>
      <w:szCs w:val="26"/>
    </w:rPr>
  </w:style>
  <w:style w:type="character" w:customStyle="1" w:styleId="textinter11">
    <w:name w:val="textinter11"/>
    <w:rsid w:val="005629F8"/>
    <w:rPr>
      <w:rFonts w:ascii="Verdana" w:hAnsi="Verdana" w:hint="default"/>
      <w:b w:val="0"/>
      <w:bCs w:val="0"/>
      <w:i w:val="0"/>
      <w:iCs w:val="0"/>
      <w:color w:val="000000"/>
      <w:sz w:val="22"/>
      <w:szCs w:val="22"/>
    </w:rPr>
  </w:style>
  <w:style w:type="character" w:customStyle="1" w:styleId="textnota11">
    <w:name w:val="textnota11"/>
    <w:rsid w:val="005629F8"/>
    <w:rPr>
      <w:rFonts w:ascii="Verdana" w:hAnsi="Verdana" w:hint="default"/>
      <w:b/>
      <w:bCs/>
      <w:i w:val="0"/>
      <w:iCs w:val="0"/>
      <w:color w:val="0099FF"/>
      <w:sz w:val="17"/>
      <w:szCs w:val="17"/>
    </w:rPr>
  </w:style>
  <w:style w:type="character" w:customStyle="1" w:styleId="estilo91">
    <w:name w:val="estilo91"/>
    <w:rsid w:val="005629F8"/>
    <w:rPr>
      <w:b/>
      <w:bCs/>
      <w:color w:val="6699CC"/>
      <w:sz w:val="35"/>
      <w:szCs w:val="35"/>
    </w:rPr>
  </w:style>
  <w:style w:type="character" w:customStyle="1" w:styleId="estilo81">
    <w:name w:val="estilo81"/>
    <w:rsid w:val="005629F8"/>
    <w:rPr>
      <w:rFonts w:ascii="Arial" w:hAnsi="Arial" w:cs="Arial" w:hint="default"/>
      <w:sz w:val="18"/>
      <w:szCs w:val="18"/>
    </w:rPr>
  </w:style>
  <w:style w:type="numbering" w:customStyle="1" w:styleId="Estilo11">
    <w:name w:val="Estilo11"/>
    <w:rsid w:val="005629F8"/>
    <w:pPr>
      <w:numPr>
        <w:numId w:val="65"/>
      </w:numPr>
    </w:pPr>
  </w:style>
  <w:style w:type="numbering" w:customStyle="1" w:styleId="Estilo12">
    <w:name w:val="Estilo12"/>
    <w:rsid w:val="005629F8"/>
  </w:style>
  <w:style w:type="paragraph" w:customStyle="1" w:styleId="Technical4">
    <w:name w:val="Technical 4"/>
    <w:rsid w:val="005629F8"/>
    <w:pPr>
      <w:tabs>
        <w:tab w:val="left" w:pos="-720"/>
      </w:tabs>
      <w:suppressAutoHyphens/>
    </w:pPr>
    <w:rPr>
      <w:rFonts w:ascii="Courier New" w:hAnsi="Courier New"/>
      <w:b/>
      <w:sz w:val="24"/>
      <w:lang w:val="en-US" w:eastAsia="es-ES"/>
    </w:rPr>
  </w:style>
  <w:style w:type="paragraph" w:customStyle="1" w:styleId="Contenidodelmarco">
    <w:name w:val="Contenido del marco"/>
    <w:basedOn w:val="Textoindependiente"/>
    <w:rsid w:val="005629F8"/>
    <w:pPr>
      <w:suppressAutoHyphens/>
      <w:jc w:val="both"/>
    </w:pPr>
    <w:rPr>
      <w:rFonts w:ascii="Times New Roman" w:hAnsi="Times New Roman" w:cs="Times New Roman"/>
      <w:sz w:val="24"/>
      <w:szCs w:val="20"/>
      <w:lang w:val="es-CO"/>
    </w:rPr>
  </w:style>
  <w:style w:type="paragraph" w:customStyle="1" w:styleId="Textoindependiente20">
    <w:name w:val="Texto independiente(.2"/>
    <w:basedOn w:val="Normal"/>
    <w:rsid w:val="005629F8"/>
    <w:pPr>
      <w:tabs>
        <w:tab w:val="left" w:pos="-720"/>
      </w:tabs>
      <w:suppressAutoHyphens/>
      <w:spacing w:after="120"/>
      <w:jc w:val="both"/>
    </w:pPr>
    <w:rPr>
      <w:rFonts w:ascii="Arial" w:hAnsi="Arial"/>
      <w:spacing w:val="-2"/>
      <w:szCs w:val="20"/>
      <w:lang w:val="es-ES_tradnl"/>
    </w:rPr>
  </w:style>
  <w:style w:type="paragraph" w:customStyle="1" w:styleId="CarCarCar4">
    <w:name w:val="Car Car Car4"/>
    <w:basedOn w:val="Normal"/>
    <w:rsid w:val="005629F8"/>
    <w:pPr>
      <w:spacing w:after="160" w:line="240" w:lineRule="exact"/>
    </w:pPr>
    <w:rPr>
      <w:rFonts w:ascii="Verdana" w:hAnsi="Verdana"/>
      <w:sz w:val="20"/>
      <w:szCs w:val="20"/>
      <w:lang w:val="es-CO" w:eastAsia="en-US"/>
    </w:rPr>
  </w:style>
  <w:style w:type="paragraph" w:customStyle="1" w:styleId="Sangra2detindependiente3">
    <w:name w:val="Sangría 2 de t. independiente3"/>
    <w:basedOn w:val="Normal"/>
    <w:rsid w:val="005629F8"/>
    <w:pPr>
      <w:ind w:firstLine="709"/>
      <w:jc w:val="both"/>
    </w:pPr>
    <w:rPr>
      <w:rFonts w:ascii="Arial" w:hAnsi="Arial"/>
      <w:sz w:val="20"/>
      <w:szCs w:val="20"/>
      <w:lang w:val="es-ES_tradnl"/>
    </w:rPr>
  </w:style>
  <w:style w:type="paragraph" w:customStyle="1" w:styleId="Sangradetextonormal2">
    <w:name w:val="Sangría de texto normal2"/>
    <w:basedOn w:val="Normal"/>
    <w:rsid w:val="005629F8"/>
    <w:pPr>
      <w:autoSpaceDE w:val="0"/>
      <w:autoSpaceDN w:val="0"/>
      <w:ind w:left="426"/>
      <w:jc w:val="both"/>
    </w:pPr>
    <w:rPr>
      <w:rFonts w:ascii="Arial" w:hAnsi="Arial" w:cs="Arial"/>
      <w:lang w:val="es-CO"/>
    </w:rPr>
  </w:style>
  <w:style w:type="paragraph" w:customStyle="1" w:styleId="CharChar1">
    <w:name w:val="Char Char1"/>
    <w:basedOn w:val="Normal"/>
    <w:rsid w:val="005629F8"/>
    <w:pPr>
      <w:spacing w:after="160" w:line="240" w:lineRule="exact"/>
    </w:pPr>
    <w:rPr>
      <w:rFonts w:ascii="Verdana" w:hAnsi="Verdana"/>
      <w:sz w:val="20"/>
      <w:szCs w:val="20"/>
      <w:lang w:eastAsia="en-US"/>
    </w:rPr>
  </w:style>
  <w:style w:type="paragraph" w:customStyle="1" w:styleId="Sangradetextonormal21">
    <w:name w:val="Sangría de texto normal21"/>
    <w:basedOn w:val="Normal"/>
    <w:rsid w:val="005629F8"/>
    <w:pPr>
      <w:autoSpaceDE w:val="0"/>
      <w:autoSpaceDN w:val="0"/>
      <w:ind w:left="426"/>
      <w:jc w:val="both"/>
    </w:pPr>
    <w:rPr>
      <w:rFonts w:ascii="Arial" w:hAnsi="Arial" w:cs="Arial"/>
      <w:lang w:val="es-CO"/>
    </w:rPr>
  </w:style>
  <w:style w:type="numbering" w:customStyle="1" w:styleId="Sinlista12">
    <w:name w:val="Sin lista12"/>
    <w:next w:val="Sinlista"/>
    <w:uiPriority w:val="99"/>
    <w:semiHidden/>
    <w:unhideWhenUsed/>
    <w:rsid w:val="005629F8"/>
  </w:style>
  <w:style w:type="table" w:customStyle="1" w:styleId="Tablaconcuadrcula11">
    <w:name w:val="Tabla con cuadrícula11"/>
    <w:basedOn w:val="Tablanormal"/>
    <w:next w:val="Tablaconcuadrcula"/>
    <w:uiPriority w:val="59"/>
    <w:rsid w:val="005629F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
    <w:name w:val="Estilo121"/>
    <w:rsid w:val="005629F8"/>
    <w:pPr>
      <w:numPr>
        <w:numId w:val="67"/>
      </w:numPr>
    </w:pPr>
  </w:style>
  <w:style w:type="paragraph" w:customStyle="1" w:styleId="cuerpotexto0">
    <w:name w:val="cuerpotexto"/>
    <w:basedOn w:val="Normal"/>
    <w:rsid w:val="005629F8"/>
    <w:pPr>
      <w:spacing w:before="28" w:after="28" w:line="210" w:lineRule="atLeast"/>
      <w:ind w:firstLine="283"/>
      <w:jc w:val="both"/>
    </w:pPr>
    <w:rPr>
      <w:color w:val="000000"/>
      <w:sz w:val="19"/>
      <w:szCs w:val="19"/>
      <w:lang w:val="es-MX" w:eastAsia="es-MX"/>
    </w:rPr>
  </w:style>
  <w:style w:type="numbering" w:customStyle="1" w:styleId="Estilo131">
    <w:name w:val="Estilo131"/>
    <w:rsid w:val="005629F8"/>
    <w:pPr>
      <w:numPr>
        <w:numId w:val="66"/>
      </w:numPr>
    </w:pPr>
  </w:style>
  <w:style w:type="paragraph" w:customStyle="1" w:styleId="xl42">
    <w:name w:val="xl42"/>
    <w:basedOn w:val="Normal"/>
    <w:rsid w:val="005629F8"/>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3">
    <w:name w:val="xl43"/>
    <w:basedOn w:val="Normal"/>
    <w:rsid w:val="005629F8"/>
    <w:pPr>
      <w:spacing w:before="100" w:beforeAutospacing="1" w:after="100" w:afterAutospacing="1"/>
    </w:pPr>
    <w:rPr>
      <w:rFonts w:ascii="Arial Unicode MS" w:eastAsia="Arial Unicode MS" w:hAnsi="Arial Unicode MS" w:cs="Arial Unicode MS"/>
    </w:rPr>
  </w:style>
  <w:style w:type="paragraph" w:customStyle="1" w:styleId="xl45">
    <w:name w:val="xl45"/>
    <w:basedOn w:val="Normal"/>
    <w:rsid w:val="005629F8"/>
    <w:pPr>
      <w:spacing w:before="100" w:beforeAutospacing="1" w:after="100" w:afterAutospacing="1"/>
    </w:pPr>
    <w:rPr>
      <w:rFonts w:ascii="Arial" w:eastAsia="Arial Unicode MS" w:hAnsi="Arial" w:cs="Arial"/>
    </w:rPr>
  </w:style>
  <w:style w:type="paragraph" w:customStyle="1" w:styleId="xl46">
    <w:name w:val="xl46"/>
    <w:basedOn w:val="Normal"/>
    <w:rsid w:val="005629F8"/>
    <w:pPr>
      <w:pBdr>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b/>
      <w:bCs/>
    </w:rPr>
  </w:style>
  <w:style w:type="paragraph" w:customStyle="1" w:styleId="xl48">
    <w:name w:val="xl48"/>
    <w:basedOn w:val="Normal"/>
    <w:rsid w:val="005629F8"/>
    <w:pPr>
      <w:pBdr>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rPr>
  </w:style>
  <w:style w:type="paragraph" w:customStyle="1" w:styleId="xl49">
    <w:name w:val="xl49"/>
    <w:basedOn w:val="Normal"/>
    <w:rsid w:val="005629F8"/>
    <w:pPr>
      <w:pBdr>
        <w:left w:val="single" w:sz="4" w:space="0" w:color="auto"/>
        <w:bottom w:val="single" w:sz="4" w:space="0" w:color="auto"/>
      </w:pBdr>
      <w:shd w:val="clear" w:color="auto" w:fill="C0C0C0"/>
      <w:spacing w:before="100" w:beforeAutospacing="1" w:after="100" w:afterAutospacing="1"/>
    </w:pPr>
    <w:rPr>
      <w:rFonts w:ascii="Arial Unicode MS" w:eastAsia="Arial Unicode MS" w:hAnsi="Arial Unicode MS" w:cs="Arial Unicode MS"/>
    </w:rPr>
  </w:style>
  <w:style w:type="paragraph" w:customStyle="1" w:styleId="xl50">
    <w:name w:val="xl50"/>
    <w:basedOn w:val="Normal"/>
    <w:rsid w:val="005629F8"/>
    <w:pPr>
      <w:pBdr>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b/>
      <w:bCs/>
    </w:rPr>
  </w:style>
  <w:style w:type="paragraph" w:customStyle="1" w:styleId="xl51">
    <w:name w:val="xl51"/>
    <w:basedOn w:val="Normal"/>
    <w:rsid w:val="005629F8"/>
    <w:pPr>
      <w:pBdr>
        <w:left w:val="single" w:sz="4" w:space="0" w:color="auto"/>
        <w:bottom w:val="single" w:sz="4" w:space="0" w:color="auto"/>
      </w:pBdr>
      <w:shd w:val="clear" w:color="auto" w:fill="C0C0C0"/>
      <w:spacing w:before="100" w:beforeAutospacing="1" w:after="100" w:afterAutospacing="1"/>
    </w:pPr>
    <w:rPr>
      <w:rFonts w:ascii="Arial" w:eastAsia="Arial Unicode MS" w:hAnsi="Arial" w:cs="Arial"/>
      <w:b/>
      <w:bCs/>
    </w:rPr>
  </w:style>
  <w:style w:type="paragraph" w:customStyle="1" w:styleId="xl52">
    <w:name w:val="xl52"/>
    <w:basedOn w:val="Normal"/>
    <w:rsid w:val="005629F8"/>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53">
    <w:name w:val="xl53"/>
    <w:basedOn w:val="Normal"/>
    <w:rsid w:val="005629F8"/>
    <w:pPr>
      <w:pBdr>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54">
    <w:name w:val="xl54"/>
    <w:basedOn w:val="Normal"/>
    <w:rsid w:val="005629F8"/>
    <w:pPr>
      <w:pBdr>
        <w:left w:val="single" w:sz="4" w:space="0" w:color="auto"/>
      </w:pBdr>
      <w:spacing w:before="100" w:beforeAutospacing="1" w:after="100" w:afterAutospacing="1"/>
    </w:pPr>
    <w:rPr>
      <w:rFonts w:ascii="Arial" w:eastAsia="Arial Unicode MS" w:hAnsi="Arial" w:cs="Arial"/>
    </w:rPr>
  </w:style>
  <w:style w:type="paragraph" w:customStyle="1" w:styleId="xl55">
    <w:name w:val="xl55"/>
    <w:basedOn w:val="Normal"/>
    <w:rsid w:val="005629F8"/>
    <w:pPr>
      <w:pBdr>
        <w:top w:val="single" w:sz="8" w:space="0" w:color="auto"/>
        <w:bottom w:val="single" w:sz="8" w:space="0" w:color="auto"/>
      </w:pBdr>
      <w:spacing w:before="100" w:beforeAutospacing="1" w:after="100" w:afterAutospacing="1"/>
    </w:pPr>
    <w:rPr>
      <w:rFonts w:ascii="Arial" w:eastAsia="Arial Unicode MS" w:hAnsi="Arial" w:cs="Arial"/>
      <w:b/>
      <w:bCs/>
      <w:sz w:val="36"/>
      <w:szCs w:val="36"/>
    </w:rPr>
  </w:style>
  <w:style w:type="paragraph" w:customStyle="1" w:styleId="xl57">
    <w:name w:val="xl57"/>
    <w:basedOn w:val="Normal"/>
    <w:rsid w:val="005629F8"/>
    <w:pPr>
      <w:pBdr>
        <w:top w:val="single" w:sz="8" w:space="0" w:color="auto"/>
        <w:bottom w:val="single" w:sz="8" w:space="0" w:color="auto"/>
        <w:right w:val="single" w:sz="4" w:space="0" w:color="auto"/>
      </w:pBdr>
      <w:spacing w:before="100" w:beforeAutospacing="1" w:after="100" w:afterAutospacing="1"/>
    </w:pPr>
    <w:rPr>
      <w:rFonts w:ascii="Arial" w:eastAsia="Arial Unicode MS" w:hAnsi="Arial" w:cs="Arial"/>
      <w:b/>
      <w:bCs/>
      <w:sz w:val="36"/>
      <w:szCs w:val="36"/>
    </w:rPr>
  </w:style>
  <w:style w:type="paragraph" w:customStyle="1" w:styleId="xl58">
    <w:name w:val="xl58"/>
    <w:basedOn w:val="Normal"/>
    <w:rsid w:val="005629F8"/>
    <w:pPr>
      <w:pBdr>
        <w:top w:val="single" w:sz="4" w:space="0" w:color="auto"/>
        <w:bottom w:val="single" w:sz="4" w:space="0" w:color="auto"/>
      </w:pBdr>
      <w:spacing w:before="100" w:beforeAutospacing="1" w:after="100" w:afterAutospacing="1"/>
      <w:jc w:val="both"/>
      <w:textAlignment w:val="center"/>
    </w:pPr>
    <w:rPr>
      <w:rFonts w:ascii="Tahoma" w:eastAsia="Arial Unicode MS" w:hAnsi="Tahoma" w:cs="Tahoma"/>
      <w:b/>
      <w:bCs/>
    </w:rPr>
  </w:style>
  <w:style w:type="paragraph" w:customStyle="1" w:styleId="xl59">
    <w:name w:val="xl59"/>
    <w:basedOn w:val="Normal"/>
    <w:rsid w:val="005629F8"/>
    <w:pPr>
      <w:pBdr>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Arial Unicode MS" w:hAnsi="Tahoma" w:cs="Tahoma"/>
      <w:b/>
      <w:bCs/>
      <w:sz w:val="18"/>
      <w:szCs w:val="18"/>
    </w:rPr>
  </w:style>
  <w:style w:type="paragraph" w:customStyle="1" w:styleId="xl61">
    <w:name w:val="xl61"/>
    <w:basedOn w:val="Normal"/>
    <w:rsid w:val="005629F8"/>
    <w:pPr>
      <w:pBdr>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b/>
      <w:bCs/>
      <w:sz w:val="18"/>
      <w:szCs w:val="18"/>
    </w:rPr>
  </w:style>
  <w:style w:type="paragraph" w:customStyle="1" w:styleId="xl62">
    <w:name w:val="xl62"/>
    <w:basedOn w:val="Normal"/>
    <w:rsid w:val="005629F8"/>
    <w:pPr>
      <w:pBdr>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b/>
      <w:bCs/>
      <w:sz w:val="18"/>
      <w:szCs w:val="18"/>
    </w:rPr>
  </w:style>
  <w:style w:type="numbering" w:customStyle="1" w:styleId="Estilo111">
    <w:name w:val="Estilo111"/>
    <w:rsid w:val="005629F8"/>
    <w:pPr>
      <w:numPr>
        <w:numId w:val="68"/>
      </w:numPr>
    </w:pPr>
  </w:style>
  <w:style w:type="paragraph" w:customStyle="1" w:styleId="xmsobodytext2">
    <w:name w:val="x_msobodytext2"/>
    <w:basedOn w:val="Normal"/>
    <w:rsid w:val="005629F8"/>
    <w:pPr>
      <w:spacing w:before="100" w:beforeAutospacing="1" w:after="100" w:afterAutospacing="1"/>
    </w:pPr>
    <w:rPr>
      <w:rFonts w:eastAsia="Batang"/>
      <w:lang w:val="es-CO" w:eastAsia="es-CO"/>
    </w:rPr>
  </w:style>
  <w:style w:type="character" w:customStyle="1" w:styleId="vortalspan">
    <w:name w:val="vortalspan"/>
    <w:basedOn w:val="Fuentedeprrafopredeter"/>
    <w:rsid w:val="005629F8"/>
  </w:style>
  <w:style w:type="table" w:customStyle="1" w:styleId="Tablaconcuadrcula138">
    <w:name w:val="Tabla con cuadrícula138"/>
    <w:basedOn w:val="Tablanormal"/>
    <w:next w:val="Tablaconcuadrcula"/>
    <w:uiPriority w:val="99"/>
    <w:rsid w:val="005629F8"/>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5629F8"/>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629F8"/>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5629F8"/>
    <w:rPr>
      <w:rFonts w:ascii="Arial" w:hAnsi="Arial"/>
      <w:b/>
      <w:sz w:val="24"/>
      <w:lang w:val="es-ES" w:eastAsia="es-ES"/>
    </w:rPr>
  </w:style>
  <w:style w:type="paragraph" w:customStyle="1" w:styleId="TtulodeTDC1">
    <w:name w:val="Título de TDC1"/>
    <w:aliases w:val="TOC Heading"/>
    <w:basedOn w:val="Ttulo1"/>
    <w:next w:val="Normal"/>
    <w:unhideWhenUsed/>
    <w:qFormat/>
    <w:rsid w:val="005629F8"/>
    <w:pPr>
      <w:keepLines/>
      <w:spacing w:before="480" w:line="276" w:lineRule="auto"/>
      <w:jc w:val="left"/>
      <w:outlineLvl w:val="9"/>
    </w:pPr>
    <w:rPr>
      <w:rFonts w:ascii="Cambria" w:hAnsi="Cambria" w:cs="Times New Roman"/>
      <w:b/>
      <w:bCs/>
      <w:color w:val="365F91"/>
      <w:szCs w:val="28"/>
      <w:lang w:eastAsia="en-US"/>
    </w:rPr>
  </w:style>
  <w:style w:type="table" w:customStyle="1" w:styleId="Tablaconcuadrcula41">
    <w:name w:val="Tabla con cuadrícula41"/>
    <w:basedOn w:val="Tablanormal"/>
    <w:next w:val="Tablaconcuadrcula"/>
    <w:uiPriority w:val="39"/>
    <w:rsid w:val="005629F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5629F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5629F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5629F8"/>
  </w:style>
  <w:style w:type="numbering" w:customStyle="1" w:styleId="Estilo14">
    <w:name w:val="Estilo14"/>
    <w:rsid w:val="005629F8"/>
  </w:style>
  <w:style w:type="table" w:customStyle="1" w:styleId="Tablaconcuadrcula7">
    <w:name w:val="Tabla con cuadrícula7"/>
    <w:basedOn w:val="Tablanormal"/>
    <w:next w:val="Tablaconcuadrcula"/>
    <w:uiPriority w:val="39"/>
    <w:rsid w:val="005629F8"/>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rsid w:val="005629F8"/>
  </w:style>
  <w:style w:type="character" w:customStyle="1" w:styleId="uv3um">
    <w:name w:val="uv3um"/>
    <w:basedOn w:val="Fuentedeprrafopredeter"/>
    <w:rsid w:val="005629F8"/>
  </w:style>
  <w:style w:type="paragraph" w:customStyle="1" w:styleId="Standard">
    <w:name w:val="Standard"/>
    <w:qFormat/>
    <w:rsid w:val="005629F8"/>
    <w:pPr>
      <w:suppressAutoHyphens/>
      <w:autoSpaceDN w:val="0"/>
      <w:spacing w:after="160" w:line="256" w:lineRule="auto"/>
      <w:textAlignment w:val="baseline"/>
    </w:pPr>
    <w:rPr>
      <w:rFonts w:ascii="Calibri" w:eastAsia="SimSun" w:hAnsi="Calibri" w:cs="F"/>
      <w:kern w:val="3"/>
      <w:sz w:val="22"/>
      <w:szCs w:val="22"/>
      <w:lang w:val="es-CO" w:eastAsia="en-US"/>
    </w:rPr>
  </w:style>
  <w:style w:type="paragraph" w:customStyle="1" w:styleId="Listaconvietas1">
    <w:name w:val="Lista con viñetas1"/>
    <w:basedOn w:val="Normal"/>
    <w:rsid w:val="005629F8"/>
    <w:pPr>
      <w:tabs>
        <w:tab w:val="left" w:pos="360"/>
        <w:tab w:val="num" w:pos="720"/>
      </w:tabs>
      <w:suppressAutoHyphens/>
      <w:ind w:left="720" w:hanging="720"/>
    </w:pPr>
    <w:rPr>
      <w:lang w:val="es-CO" w:eastAsia="ar-SA"/>
    </w:rPr>
  </w:style>
  <w:style w:type="paragraph" w:styleId="Cita">
    <w:name w:val="Quote"/>
    <w:basedOn w:val="Normal"/>
    <w:next w:val="Normal"/>
    <w:link w:val="CitaCar"/>
    <w:uiPriority w:val="29"/>
    <w:qFormat/>
    <w:rsid w:val="005629F8"/>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5629F8"/>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styleId="nfasisintenso">
    <w:name w:val="Intense Emphasis"/>
    <w:basedOn w:val="Fuentedeprrafopredeter"/>
    <w:uiPriority w:val="21"/>
    <w:qFormat/>
    <w:rsid w:val="005629F8"/>
    <w:rPr>
      <w:i/>
      <w:iCs/>
      <w:color w:val="365F91" w:themeColor="accent1" w:themeShade="BF"/>
    </w:rPr>
  </w:style>
  <w:style w:type="paragraph" w:styleId="Citadestacada">
    <w:name w:val="Intense Quote"/>
    <w:basedOn w:val="Normal"/>
    <w:next w:val="Normal"/>
    <w:link w:val="CitadestacadaCar"/>
    <w:uiPriority w:val="30"/>
    <w:qFormat/>
    <w:rsid w:val="005629F8"/>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5629F8"/>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styleId="Referenciaintensa">
    <w:name w:val="Intense Reference"/>
    <w:basedOn w:val="Fuentedeprrafopredeter"/>
    <w:uiPriority w:val="32"/>
    <w:qFormat/>
    <w:rsid w:val="005629F8"/>
    <w:rPr>
      <w:b/>
      <w:bCs/>
      <w:smallCaps/>
      <w:color w:val="365F91" w:themeColor="accent1" w:themeShade="BF"/>
      <w:spacing w:val="5"/>
    </w:rPr>
  </w:style>
  <w:style w:type="character" w:styleId="Mencinsinresolver">
    <w:name w:val="Unresolved Mention"/>
    <w:basedOn w:val="Fuentedeprrafopredeter"/>
    <w:uiPriority w:val="99"/>
    <w:semiHidden/>
    <w:unhideWhenUsed/>
    <w:rsid w:val="005629F8"/>
    <w:rPr>
      <w:color w:val="605E5C"/>
      <w:shd w:val="clear" w:color="auto" w:fill="E1DFDD"/>
    </w:rPr>
  </w:style>
  <w:style w:type="table" w:customStyle="1" w:styleId="Tablaconcuadrcula9">
    <w:name w:val="Tabla con cuadrícula9"/>
    <w:basedOn w:val="Tablanormal"/>
    <w:next w:val="Tablaconcuadrcula"/>
    <w:uiPriority w:val="39"/>
    <w:rsid w:val="00106FAF"/>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106FAF"/>
  </w:style>
  <w:style w:type="numbering" w:customStyle="1" w:styleId="Estilo15">
    <w:name w:val="Estilo15"/>
    <w:rsid w:val="00106FAF"/>
  </w:style>
  <w:style w:type="table" w:customStyle="1" w:styleId="Tablaconcuadrcula12">
    <w:name w:val="Tabla con cuadrícula12"/>
    <w:basedOn w:val="Tablanormal"/>
    <w:next w:val="Tablaconcuadrcula"/>
    <w:rsid w:val="00106FAF"/>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106FAF"/>
  </w:style>
  <w:style w:type="numbering" w:customStyle="1" w:styleId="Estilo133">
    <w:name w:val="Estilo133"/>
    <w:rsid w:val="00106FAF"/>
  </w:style>
  <w:style w:type="numbering" w:customStyle="1" w:styleId="Estilo1111">
    <w:name w:val="Estilo1111"/>
    <w:rsid w:val="00106FAF"/>
  </w:style>
  <w:style w:type="table" w:customStyle="1" w:styleId="Tablaconcuadrcula42">
    <w:name w:val="Tabla con cuadrícula42"/>
    <w:basedOn w:val="Tablanormal"/>
    <w:next w:val="Tablaconcuadrcula"/>
    <w:uiPriority w:val="39"/>
    <w:rsid w:val="00106FA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1">
    <w:name w:val="Estilo141"/>
    <w:rsid w:val="00106FAF"/>
  </w:style>
  <w:style w:type="character" w:customStyle="1" w:styleId="Mencinsinresolver5">
    <w:name w:val="Mención sin resolver5"/>
    <w:basedOn w:val="Fuentedeprrafopredeter"/>
    <w:uiPriority w:val="99"/>
    <w:semiHidden/>
    <w:unhideWhenUsed/>
    <w:rsid w:val="00106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180733">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3959">
      <w:bodyDiv w:val="1"/>
      <w:marLeft w:val="0"/>
      <w:marRight w:val="0"/>
      <w:marTop w:val="0"/>
      <w:marBottom w:val="0"/>
      <w:divBdr>
        <w:top w:val="none" w:sz="0" w:space="0" w:color="auto"/>
        <w:left w:val="none" w:sz="0" w:space="0" w:color="auto"/>
        <w:bottom w:val="none" w:sz="0" w:space="0" w:color="auto"/>
        <w:right w:val="none" w:sz="0" w:space="0" w:color="auto"/>
      </w:divBdr>
    </w:div>
    <w:div w:id="83391125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066506">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1612688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image" Target="media/image5.emf"/><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footer" Target="footer1.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1F3ABBBDDF455E83B3C43468654B00"/>
        <w:category>
          <w:name w:val="General"/>
          <w:gallery w:val="placeholder"/>
        </w:category>
        <w:types>
          <w:type w:val="bbPlcHdr"/>
        </w:types>
        <w:behaviors>
          <w:behavior w:val="content"/>
        </w:behaviors>
        <w:guid w:val="{116A4686-3C5E-4A55-94E1-212D80B85B2B}"/>
      </w:docPartPr>
      <w:docPartBody>
        <w:p w:rsidR="00CF300D" w:rsidRDefault="00CF300D" w:rsidP="00CF300D">
          <w:pPr>
            <w:pStyle w:val="131F3ABBBDDF455E83B3C43468654B00"/>
          </w:pPr>
          <w:r w:rsidRPr="000C38C2">
            <w:rPr>
              <w:rStyle w:val="Textodelmarcadordeposicin"/>
              <w:rFonts w:ascii="Arial" w:hAnsi="Arial" w:cs="Arial"/>
              <w:color w:val="FF8F8F"/>
              <w:u w:val="single"/>
            </w:rPr>
            <w:t>Transcribir el objeto del proceso</w:t>
          </w:r>
        </w:p>
      </w:docPartBody>
    </w:docPart>
    <w:docPart>
      <w:docPartPr>
        <w:name w:val="89CC26DCEA344337B72A3936FCD17A64"/>
        <w:category>
          <w:name w:val="General"/>
          <w:gallery w:val="placeholder"/>
        </w:category>
        <w:types>
          <w:type w:val="bbPlcHdr"/>
        </w:types>
        <w:behaviors>
          <w:behavior w:val="content"/>
        </w:behaviors>
        <w:guid w:val="{D64AA347-5F6F-4F7F-A0E8-8A614CB51EF2}"/>
      </w:docPartPr>
      <w:docPartBody>
        <w:p w:rsidR="00154F5B" w:rsidRDefault="00CF300D" w:rsidP="00CF300D">
          <w:pPr>
            <w:pStyle w:val="89CC26DCEA344337B72A3936FCD17A64"/>
          </w:pPr>
          <w:r w:rsidRPr="000D290B">
            <w:rPr>
              <w:rStyle w:val="Textodelmarcadordeposicin"/>
              <w:rFonts w:ascii="Arial" w:hAnsi="Arial" w:cs="Arial"/>
              <w:color w:val="FF8F8F"/>
              <w:u w:val="single"/>
            </w:rPr>
            <w:t>Ciudad</w:t>
          </w:r>
        </w:p>
      </w:docPartBody>
    </w:docPart>
    <w:docPart>
      <w:docPartPr>
        <w:name w:val="518C556C80934B40B23D94948D868E07"/>
        <w:category>
          <w:name w:val="General"/>
          <w:gallery w:val="placeholder"/>
        </w:category>
        <w:types>
          <w:type w:val="bbPlcHdr"/>
        </w:types>
        <w:behaviors>
          <w:behavior w:val="content"/>
        </w:behaviors>
        <w:guid w:val="{D789507F-D4ED-44CE-B553-E6E507488690}"/>
      </w:docPartPr>
      <w:docPartBody>
        <w:p w:rsidR="00154F5B" w:rsidRDefault="00CF300D" w:rsidP="00CF300D">
          <w:pPr>
            <w:pStyle w:val="518C556C80934B40B23D94948D868E07"/>
          </w:pPr>
          <w:r w:rsidRPr="000D290B">
            <w:rPr>
              <w:rStyle w:val="Textodelmarcadordeposicin"/>
              <w:rFonts w:ascii="Arial" w:hAnsi="Arial" w:cs="Arial"/>
              <w:color w:val="FF8F8F"/>
            </w:rPr>
            <w:t>seleccionar la fecha.</w:t>
          </w:r>
        </w:p>
      </w:docPartBody>
    </w:docPart>
    <w:docPart>
      <w:docPartPr>
        <w:name w:val="96CA08E4CD2A468397D7F06B8C3E43D5"/>
        <w:category>
          <w:name w:val="General"/>
          <w:gallery w:val="placeholder"/>
        </w:category>
        <w:types>
          <w:type w:val="bbPlcHdr"/>
        </w:types>
        <w:behaviors>
          <w:behavior w:val="content"/>
        </w:behaviors>
        <w:guid w:val="{50EC4DD9-49D7-40A1-82C4-4D52B6697128}"/>
      </w:docPartPr>
      <w:docPartBody>
        <w:p w:rsidR="00154F5B" w:rsidRDefault="00CF300D" w:rsidP="00CF300D">
          <w:pPr>
            <w:pStyle w:val="96CA08E4CD2A468397D7F06B8C3E43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F3D38E311EE4FA38D21B0A96E6010E9"/>
        <w:category>
          <w:name w:val="General"/>
          <w:gallery w:val="placeholder"/>
        </w:category>
        <w:types>
          <w:type w:val="bbPlcHdr"/>
        </w:types>
        <w:behaviors>
          <w:behavior w:val="content"/>
        </w:behaviors>
        <w:guid w:val="{84241294-D038-4578-87A0-9E3C1F4AC0C9}"/>
      </w:docPartPr>
      <w:docPartBody>
        <w:p w:rsidR="00154F5B" w:rsidRDefault="00CF300D" w:rsidP="00CF300D">
          <w:pPr>
            <w:pStyle w:val="9F3D38E311EE4FA38D21B0A96E6010E9"/>
          </w:pPr>
          <w:r w:rsidRPr="00A70DFE">
            <w:rPr>
              <w:rStyle w:val="Textodelmarcadordeposicin"/>
              <w:rFonts w:ascii="Arial" w:hAnsi="Arial" w:cs="Arial"/>
              <w:color w:val="FF8F8F"/>
              <w:u w:val="single"/>
            </w:rPr>
            <w:t>Diligenciar el número del proceso</w:t>
          </w:r>
        </w:p>
      </w:docPartBody>
    </w:docPart>
    <w:docPart>
      <w:docPartPr>
        <w:name w:val="B3FFA67095514CE6B2AD38281967C281"/>
        <w:category>
          <w:name w:val="General"/>
          <w:gallery w:val="placeholder"/>
        </w:category>
        <w:types>
          <w:type w:val="bbPlcHdr"/>
        </w:types>
        <w:behaviors>
          <w:behavior w:val="content"/>
        </w:behaviors>
        <w:guid w:val="{4B767F69-6372-4EB4-BC47-BC5F539B3CEE}"/>
      </w:docPartPr>
      <w:docPartBody>
        <w:p w:rsidR="00154F5B" w:rsidRDefault="00CF300D" w:rsidP="00CF300D">
          <w:pPr>
            <w:pStyle w:val="B3FFA67095514CE6B2AD38281967C281"/>
          </w:pPr>
          <w:r w:rsidRPr="00A70DFE">
            <w:rPr>
              <w:rStyle w:val="Textodelmarcadordeposicin"/>
              <w:rFonts w:ascii="Arial" w:hAnsi="Arial" w:cs="Arial"/>
              <w:color w:val="FF8F8F"/>
              <w:u w:val="single"/>
            </w:rPr>
            <w:t>Transcribir el objeto del proceso</w:t>
          </w:r>
        </w:p>
      </w:docPartBody>
    </w:docPart>
    <w:docPart>
      <w:docPartPr>
        <w:name w:val="F9D51CA08B3B4E4787560960AB6B694A"/>
        <w:category>
          <w:name w:val="General"/>
          <w:gallery w:val="placeholder"/>
        </w:category>
        <w:types>
          <w:type w:val="bbPlcHdr"/>
        </w:types>
        <w:behaviors>
          <w:behavior w:val="content"/>
        </w:behaviors>
        <w:guid w:val="{5BAAAAFA-DAA4-4D56-9047-F750ED8956F6}"/>
      </w:docPartPr>
      <w:docPartBody>
        <w:p w:rsidR="00154F5B" w:rsidRDefault="00CF300D" w:rsidP="00CF300D">
          <w:pPr>
            <w:pStyle w:val="F9D51CA08B3B4E4787560960AB6B694A"/>
          </w:pPr>
          <w:r w:rsidRPr="000D290B">
            <w:rPr>
              <w:rStyle w:val="Textodelmarcadordeposicin"/>
              <w:rFonts w:ascii="Arial" w:hAnsi="Arial" w:cs="Arial"/>
              <w:color w:val="FF8F8F"/>
              <w:u w:val="single"/>
            </w:rPr>
            <w:t>Ciudad</w:t>
          </w:r>
        </w:p>
      </w:docPartBody>
    </w:docPart>
    <w:docPart>
      <w:docPartPr>
        <w:name w:val="B46EB2B2524A4194956D345F30B4CD3F"/>
        <w:category>
          <w:name w:val="General"/>
          <w:gallery w:val="placeholder"/>
        </w:category>
        <w:types>
          <w:type w:val="bbPlcHdr"/>
        </w:types>
        <w:behaviors>
          <w:behavior w:val="content"/>
        </w:behaviors>
        <w:guid w:val="{92C557CE-375F-4B3A-9C18-F970829EF993}"/>
      </w:docPartPr>
      <w:docPartBody>
        <w:p w:rsidR="00154F5B" w:rsidRDefault="00CF300D" w:rsidP="00CF300D">
          <w:pPr>
            <w:pStyle w:val="B46EB2B2524A4194956D345F30B4CD3F"/>
          </w:pPr>
          <w:r w:rsidRPr="000D290B">
            <w:rPr>
              <w:rStyle w:val="Textodelmarcadordeposicin"/>
              <w:rFonts w:ascii="Arial" w:hAnsi="Arial" w:cs="Arial"/>
              <w:color w:val="FF8F8F"/>
            </w:rPr>
            <w:t>seleccionar la fecha.</w:t>
          </w:r>
        </w:p>
      </w:docPartBody>
    </w:docPart>
    <w:docPart>
      <w:docPartPr>
        <w:name w:val="E41299EF0C394DF2B0DD551796D027D0"/>
        <w:category>
          <w:name w:val="General"/>
          <w:gallery w:val="placeholder"/>
        </w:category>
        <w:types>
          <w:type w:val="bbPlcHdr"/>
        </w:types>
        <w:behaviors>
          <w:behavior w:val="content"/>
        </w:behaviors>
        <w:guid w:val="{AA364613-3C5B-46D9-BAC9-268E52786B0F}"/>
      </w:docPartPr>
      <w:docPartBody>
        <w:p w:rsidR="00154F5B" w:rsidRDefault="00CF300D" w:rsidP="00CF300D">
          <w:pPr>
            <w:pStyle w:val="E41299EF0C394DF2B0DD551796D027D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ED309FBA4D46AEAFB2AC0487DACF66"/>
        <w:category>
          <w:name w:val="General"/>
          <w:gallery w:val="placeholder"/>
        </w:category>
        <w:types>
          <w:type w:val="bbPlcHdr"/>
        </w:types>
        <w:behaviors>
          <w:behavior w:val="content"/>
        </w:behaviors>
        <w:guid w:val="{913726FA-788C-4265-87C7-44E0EA86E9B2}"/>
      </w:docPartPr>
      <w:docPartBody>
        <w:p w:rsidR="00154F5B" w:rsidRDefault="00CF300D" w:rsidP="00CF300D">
          <w:pPr>
            <w:pStyle w:val="6CED309FBA4D46AEAFB2AC0487DACF66"/>
          </w:pPr>
          <w:r w:rsidRPr="00A70DFE">
            <w:rPr>
              <w:rStyle w:val="Textodelmarcadordeposicin"/>
              <w:rFonts w:ascii="Arial" w:hAnsi="Arial" w:cs="Arial"/>
              <w:color w:val="FF8F8F"/>
              <w:u w:val="single"/>
            </w:rPr>
            <w:t>Diligenciar el número del proceso</w:t>
          </w:r>
        </w:p>
      </w:docPartBody>
    </w:docPart>
    <w:docPart>
      <w:docPartPr>
        <w:name w:val="0EE81773C23A440FAE083ACB6129E9EF"/>
        <w:category>
          <w:name w:val="General"/>
          <w:gallery w:val="placeholder"/>
        </w:category>
        <w:types>
          <w:type w:val="bbPlcHdr"/>
        </w:types>
        <w:behaviors>
          <w:behavior w:val="content"/>
        </w:behaviors>
        <w:guid w:val="{0CA41988-0367-46AC-83A6-61DFCB77100A}"/>
      </w:docPartPr>
      <w:docPartBody>
        <w:p w:rsidR="00154F5B" w:rsidRDefault="00CF300D" w:rsidP="00CF300D">
          <w:pPr>
            <w:pStyle w:val="0EE81773C23A440FAE083ACB6129E9EF"/>
          </w:pPr>
          <w:r w:rsidRPr="00A70DFE">
            <w:rPr>
              <w:rStyle w:val="Textodelmarcadordeposicin"/>
              <w:rFonts w:ascii="Arial" w:hAnsi="Arial" w:cs="Arial"/>
              <w:color w:val="FF8F8F"/>
              <w:u w:val="single"/>
            </w:rPr>
            <w:t>Transcribir el objeto del proceso</w:t>
          </w:r>
        </w:p>
      </w:docPartBody>
    </w:docPart>
    <w:docPart>
      <w:docPartPr>
        <w:name w:val="D541DD4932684ACD9FF952ECD94F609F"/>
        <w:category>
          <w:name w:val="General"/>
          <w:gallery w:val="placeholder"/>
        </w:category>
        <w:types>
          <w:type w:val="bbPlcHdr"/>
        </w:types>
        <w:behaviors>
          <w:behavior w:val="content"/>
        </w:behaviors>
        <w:guid w:val="{D6E511A9-367A-49BB-B578-B55078223A3B}"/>
      </w:docPartPr>
      <w:docPartBody>
        <w:p w:rsidR="00154F5B" w:rsidRDefault="00CF300D" w:rsidP="00CF300D">
          <w:pPr>
            <w:pStyle w:val="D541DD4932684ACD9FF952ECD94F609F"/>
          </w:pPr>
          <w:r w:rsidRPr="000D290B">
            <w:rPr>
              <w:rStyle w:val="Textodelmarcadordeposicin"/>
              <w:rFonts w:ascii="Arial" w:hAnsi="Arial" w:cs="Arial"/>
              <w:color w:val="FF8F8F"/>
              <w:u w:val="single"/>
            </w:rPr>
            <w:t>Ciudad</w:t>
          </w:r>
        </w:p>
      </w:docPartBody>
    </w:docPart>
    <w:docPart>
      <w:docPartPr>
        <w:name w:val="57A3C52D76CE46839EC258A08ABB7F01"/>
        <w:category>
          <w:name w:val="General"/>
          <w:gallery w:val="placeholder"/>
        </w:category>
        <w:types>
          <w:type w:val="bbPlcHdr"/>
        </w:types>
        <w:behaviors>
          <w:behavior w:val="content"/>
        </w:behaviors>
        <w:guid w:val="{1E3E623F-1A01-4454-9588-6B46969D120B}"/>
      </w:docPartPr>
      <w:docPartBody>
        <w:p w:rsidR="00154F5B" w:rsidRDefault="00CF300D" w:rsidP="00CF300D">
          <w:pPr>
            <w:pStyle w:val="57A3C52D76CE46839EC258A08ABB7F01"/>
          </w:pPr>
          <w:r w:rsidRPr="000D290B">
            <w:rPr>
              <w:rStyle w:val="Textodelmarcadordeposicin"/>
              <w:rFonts w:ascii="Arial" w:hAnsi="Arial" w:cs="Arial"/>
              <w:color w:val="FF8F8F"/>
            </w:rPr>
            <w:t>seleccionar la fecha.</w:t>
          </w:r>
        </w:p>
      </w:docPartBody>
    </w:docPart>
    <w:docPart>
      <w:docPartPr>
        <w:name w:val="CA4D63C0F06A4C3DABAD97E56B567EA4"/>
        <w:category>
          <w:name w:val="General"/>
          <w:gallery w:val="placeholder"/>
        </w:category>
        <w:types>
          <w:type w:val="bbPlcHdr"/>
        </w:types>
        <w:behaviors>
          <w:behavior w:val="content"/>
        </w:behaviors>
        <w:guid w:val="{70061335-75A4-41BD-9303-41B7FEB0579D}"/>
      </w:docPartPr>
      <w:docPartBody>
        <w:p w:rsidR="00154F5B" w:rsidRDefault="00CF300D" w:rsidP="00CF300D">
          <w:pPr>
            <w:pStyle w:val="CA4D63C0F06A4C3DABAD97E56B567EA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CCD2C70A424149C49BC88AF6483B5552"/>
        <w:category>
          <w:name w:val="General"/>
          <w:gallery w:val="placeholder"/>
        </w:category>
        <w:types>
          <w:type w:val="bbPlcHdr"/>
        </w:types>
        <w:behaviors>
          <w:behavior w:val="content"/>
        </w:behaviors>
        <w:guid w:val="{A681AD51-07D6-43D5-8D04-E6162A20C282}"/>
      </w:docPartPr>
      <w:docPartBody>
        <w:p w:rsidR="00154F5B" w:rsidRDefault="00CF300D" w:rsidP="00CF300D">
          <w:pPr>
            <w:pStyle w:val="CCD2C70A424149C49BC88AF6483B5552"/>
          </w:pPr>
          <w:r>
            <w:rPr>
              <w:rStyle w:val="Textodelmarcadordeposicin"/>
              <w:rFonts w:ascii="Arial" w:hAnsi="Arial" w:cs="Arial"/>
              <w:color w:val="FF8F8F"/>
              <w:u w:val="single"/>
            </w:rPr>
            <w:t>Diligenciar el número del proceso</w:t>
          </w:r>
        </w:p>
      </w:docPartBody>
    </w:docPart>
    <w:docPart>
      <w:docPartPr>
        <w:name w:val="E109B9EDE80A43E0BD47D6013466B4E7"/>
        <w:category>
          <w:name w:val="General"/>
          <w:gallery w:val="placeholder"/>
        </w:category>
        <w:types>
          <w:type w:val="bbPlcHdr"/>
        </w:types>
        <w:behaviors>
          <w:behavior w:val="content"/>
        </w:behaviors>
        <w:guid w:val="{06B93650-95BB-4F51-96A7-E606446167BB}"/>
      </w:docPartPr>
      <w:docPartBody>
        <w:p w:rsidR="00154F5B" w:rsidRDefault="00CF300D" w:rsidP="00CF300D">
          <w:pPr>
            <w:pStyle w:val="E109B9EDE80A43E0BD47D6013466B4E7"/>
          </w:pPr>
          <w:r>
            <w:rPr>
              <w:rStyle w:val="Textodelmarcadordeposicin"/>
              <w:rFonts w:ascii="Arial" w:hAnsi="Arial" w:cs="Arial"/>
              <w:color w:val="FF8F8F"/>
              <w:u w:val="single"/>
            </w:rPr>
            <w:t>Transcribir el objeto del proceso</w:t>
          </w:r>
        </w:p>
      </w:docPartBody>
    </w:docPart>
    <w:docPart>
      <w:docPartPr>
        <w:name w:val="06E4061D120C49158A952343EADC9970"/>
        <w:category>
          <w:name w:val="General"/>
          <w:gallery w:val="placeholder"/>
        </w:category>
        <w:types>
          <w:type w:val="bbPlcHdr"/>
        </w:types>
        <w:behaviors>
          <w:behavior w:val="content"/>
        </w:behaviors>
        <w:guid w:val="{D2A2CD90-21A5-4E21-8B87-E46B2BE258EF}"/>
      </w:docPartPr>
      <w:docPartBody>
        <w:p w:rsidR="00154F5B" w:rsidRDefault="00CF300D" w:rsidP="00CF300D">
          <w:pPr>
            <w:pStyle w:val="06E4061D120C49158A952343EADC9970"/>
          </w:pPr>
          <w:r w:rsidRPr="000D290B">
            <w:rPr>
              <w:rStyle w:val="Textodelmarcadordeposicin"/>
              <w:rFonts w:ascii="Arial" w:hAnsi="Arial" w:cs="Arial"/>
              <w:color w:val="FF8F8F"/>
              <w:u w:val="single"/>
            </w:rPr>
            <w:t>Ciudad</w:t>
          </w:r>
        </w:p>
      </w:docPartBody>
    </w:docPart>
    <w:docPart>
      <w:docPartPr>
        <w:name w:val="EF8A0B14D9C745B7A5375659DCF765A3"/>
        <w:category>
          <w:name w:val="General"/>
          <w:gallery w:val="placeholder"/>
        </w:category>
        <w:types>
          <w:type w:val="bbPlcHdr"/>
        </w:types>
        <w:behaviors>
          <w:behavior w:val="content"/>
        </w:behaviors>
        <w:guid w:val="{7FC69E9C-7A7C-445F-8970-4CD5250233F1}"/>
      </w:docPartPr>
      <w:docPartBody>
        <w:p w:rsidR="00154F5B" w:rsidRDefault="00CF300D" w:rsidP="00CF300D">
          <w:pPr>
            <w:pStyle w:val="EF8A0B14D9C745B7A5375659DCF765A3"/>
          </w:pPr>
          <w:r w:rsidRPr="000D290B">
            <w:rPr>
              <w:rStyle w:val="Textodelmarcadordeposicin"/>
              <w:rFonts w:ascii="Arial" w:hAnsi="Arial" w:cs="Arial"/>
              <w:color w:val="FF8F8F"/>
            </w:rPr>
            <w:t>seleccionar la fecha.</w:t>
          </w:r>
        </w:p>
      </w:docPartBody>
    </w:docPart>
    <w:docPart>
      <w:docPartPr>
        <w:name w:val="3391CDD8B83C4D45845C951CA8CD2DF5"/>
        <w:category>
          <w:name w:val="General"/>
          <w:gallery w:val="placeholder"/>
        </w:category>
        <w:types>
          <w:type w:val="bbPlcHdr"/>
        </w:types>
        <w:behaviors>
          <w:behavior w:val="content"/>
        </w:behaviors>
        <w:guid w:val="{B3C16AFB-7853-4B43-98D8-8A82F4747E46}"/>
      </w:docPartPr>
      <w:docPartBody>
        <w:p w:rsidR="00154F5B" w:rsidRDefault="00CF300D" w:rsidP="00CF300D">
          <w:pPr>
            <w:pStyle w:val="3391CDD8B83C4D45845C951CA8CD2DF5"/>
          </w:pPr>
          <w:r>
            <w:rPr>
              <w:rStyle w:val="Textodelmarcadordeposicin"/>
              <w:rFonts w:ascii="Arial" w:eastAsiaTheme="minorHAnsi" w:hAnsi="Arial" w:cs="Arial"/>
              <w:color w:val="FF8F8F"/>
              <w:sz w:val="20"/>
              <w:szCs w:val="20"/>
              <w:u w:val="single"/>
            </w:rPr>
            <w:t>Contrato</w:t>
          </w:r>
        </w:p>
      </w:docPartBody>
    </w:docPart>
    <w:docPart>
      <w:docPartPr>
        <w:name w:val="4364D851CD424668ABA2CBCC8FB4F065"/>
        <w:category>
          <w:name w:val="General"/>
          <w:gallery w:val="placeholder"/>
        </w:category>
        <w:types>
          <w:type w:val="bbPlcHdr"/>
        </w:types>
        <w:behaviors>
          <w:behavior w:val="content"/>
        </w:behaviors>
        <w:guid w:val="{62E8B7CC-4E65-483D-813C-3D3AAA504338}"/>
      </w:docPartPr>
      <w:docPartBody>
        <w:p w:rsidR="00154F5B" w:rsidRDefault="00CF300D" w:rsidP="00CF300D">
          <w:pPr>
            <w:pStyle w:val="4364D851CD424668ABA2CBCC8FB4F065"/>
          </w:pPr>
          <w:r>
            <w:rPr>
              <w:rStyle w:val="Textodelmarcadordeposicin"/>
              <w:rFonts w:ascii="Arial" w:eastAsiaTheme="minorHAnsi" w:hAnsi="Arial" w:cs="Arial"/>
              <w:color w:val="FF8F8F"/>
              <w:sz w:val="20"/>
              <w:szCs w:val="20"/>
              <w:u w:val="single"/>
            </w:rPr>
            <w:t xml:space="preserve">  contrato </w:t>
          </w:r>
        </w:p>
      </w:docPartBody>
    </w:docPart>
    <w:docPart>
      <w:docPartPr>
        <w:name w:val="A24B6E77B55B4911B8A5DB17004F3366"/>
        <w:category>
          <w:name w:val="General"/>
          <w:gallery w:val="placeholder"/>
        </w:category>
        <w:types>
          <w:type w:val="bbPlcHdr"/>
        </w:types>
        <w:behaviors>
          <w:behavior w:val="content"/>
        </w:behaviors>
        <w:guid w:val="{E770AB20-7021-4B40-A892-C4A0AB8DAA81}"/>
      </w:docPartPr>
      <w:docPartBody>
        <w:p w:rsidR="00154F5B" w:rsidRDefault="00CF300D" w:rsidP="00CF300D">
          <w:pPr>
            <w:pStyle w:val="A24B6E77B55B4911B8A5DB17004F3366"/>
          </w:pPr>
          <w:r>
            <w:rPr>
              <w:rStyle w:val="Textodelmarcadordeposicin"/>
              <w:rFonts w:ascii="Arial" w:eastAsiaTheme="minorHAnsi" w:hAnsi="Arial" w:cs="Arial"/>
              <w:color w:val="FF8F8F"/>
              <w:sz w:val="20"/>
              <w:szCs w:val="20"/>
              <w:u w:val="single"/>
            </w:rPr>
            <w:t xml:space="preserve">  contrato</w:t>
          </w:r>
        </w:p>
      </w:docPartBody>
    </w:docPart>
    <w:docPart>
      <w:docPartPr>
        <w:name w:val="E48F7C99D0FC4F78A11AA6B9A4BDB45D"/>
        <w:category>
          <w:name w:val="General"/>
          <w:gallery w:val="placeholder"/>
        </w:category>
        <w:types>
          <w:type w:val="bbPlcHdr"/>
        </w:types>
        <w:behaviors>
          <w:behavior w:val="content"/>
        </w:behaviors>
        <w:guid w:val="{F4C5B92F-FDDF-4456-96AB-48A45FCB35C5}"/>
      </w:docPartPr>
      <w:docPartBody>
        <w:p w:rsidR="00154F5B" w:rsidRDefault="00CF300D" w:rsidP="00CF300D">
          <w:pPr>
            <w:pStyle w:val="E48F7C99D0FC4F78A11AA6B9A4BDB45D"/>
          </w:pPr>
          <w:r>
            <w:rPr>
              <w:rStyle w:val="Textodelmarcadordeposicin"/>
              <w:rFonts w:ascii="Arial" w:eastAsiaTheme="minorHAnsi" w:hAnsi="Arial" w:cs="Arial"/>
              <w:color w:val="FF8F8F"/>
              <w:sz w:val="20"/>
              <w:szCs w:val="20"/>
              <w:u w:val="single"/>
            </w:rPr>
            <w:t>contrato</w:t>
          </w:r>
        </w:p>
      </w:docPartBody>
    </w:docPart>
    <w:docPart>
      <w:docPartPr>
        <w:name w:val="BCF8C9C065B14288AFF7D433BDED7BDA"/>
        <w:category>
          <w:name w:val="General"/>
          <w:gallery w:val="placeholder"/>
        </w:category>
        <w:types>
          <w:type w:val="bbPlcHdr"/>
        </w:types>
        <w:behaviors>
          <w:behavior w:val="content"/>
        </w:behaviors>
        <w:guid w:val="{3A111A76-30CE-45A9-BD3F-CFAE468C8D18}"/>
      </w:docPartPr>
      <w:docPartBody>
        <w:p w:rsidR="00154F5B" w:rsidRDefault="00CF300D" w:rsidP="00CF300D">
          <w:pPr>
            <w:pStyle w:val="BCF8C9C065B14288AFF7D433BDED7BDA"/>
          </w:pPr>
          <w:r>
            <w:rPr>
              <w:rStyle w:val="Textodelmarcadordeposicin"/>
              <w:rFonts w:ascii="Arial" w:eastAsiaTheme="minorHAnsi" w:hAnsi="Arial" w:cs="Arial"/>
              <w:color w:val="FF8F8F"/>
              <w:sz w:val="20"/>
              <w:szCs w:val="20"/>
              <w:u w:val="single"/>
            </w:rPr>
            <w:t>Contrato</w:t>
          </w:r>
        </w:p>
      </w:docPartBody>
    </w:docPart>
    <w:docPart>
      <w:docPartPr>
        <w:name w:val="D1D0DE0FE3E044F8B7305A1D235160CD"/>
        <w:category>
          <w:name w:val="General"/>
          <w:gallery w:val="placeholder"/>
        </w:category>
        <w:types>
          <w:type w:val="bbPlcHdr"/>
        </w:types>
        <w:behaviors>
          <w:behavior w:val="content"/>
        </w:behaviors>
        <w:guid w:val="{309DB043-53DC-4CCF-9299-5B4864A1BBA0}"/>
      </w:docPartPr>
      <w:docPartBody>
        <w:p w:rsidR="00154F5B" w:rsidRDefault="00CF300D" w:rsidP="00CF300D">
          <w:pPr>
            <w:pStyle w:val="D1D0DE0FE3E044F8B7305A1D235160CD"/>
          </w:pPr>
          <w:r>
            <w:rPr>
              <w:rStyle w:val="Textodelmarcadordeposicin"/>
              <w:rFonts w:ascii="Arial" w:eastAsiaTheme="minorHAnsi" w:hAnsi="Arial" w:cs="Arial"/>
              <w:color w:val="FF8F8F"/>
              <w:sz w:val="20"/>
              <w:szCs w:val="20"/>
              <w:u w:val="single"/>
            </w:rPr>
            <w:t xml:space="preserve">  contrato </w:t>
          </w:r>
        </w:p>
      </w:docPartBody>
    </w:docPart>
    <w:docPart>
      <w:docPartPr>
        <w:name w:val="655676D5FA9445F38ECAAF90C3549F69"/>
        <w:category>
          <w:name w:val="General"/>
          <w:gallery w:val="placeholder"/>
        </w:category>
        <w:types>
          <w:type w:val="bbPlcHdr"/>
        </w:types>
        <w:behaviors>
          <w:behavior w:val="content"/>
        </w:behaviors>
        <w:guid w:val="{3A708B1E-A9FF-410B-A887-533797AD704F}"/>
      </w:docPartPr>
      <w:docPartBody>
        <w:p w:rsidR="00154F5B" w:rsidRDefault="00CF300D" w:rsidP="00CF300D">
          <w:pPr>
            <w:pStyle w:val="655676D5FA9445F38ECAAF90C3549F69"/>
          </w:pPr>
          <w:r>
            <w:rPr>
              <w:rStyle w:val="Textodelmarcadordeposicin"/>
              <w:rFonts w:ascii="Arial" w:eastAsiaTheme="minorHAnsi" w:hAnsi="Arial" w:cs="Arial"/>
              <w:color w:val="FF8F8F"/>
              <w:sz w:val="20"/>
              <w:szCs w:val="20"/>
              <w:u w:val="single"/>
            </w:rPr>
            <w:t xml:space="preserve">  contrato</w:t>
          </w:r>
        </w:p>
      </w:docPartBody>
    </w:docPart>
    <w:docPart>
      <w:docPartPr>
        <w:name w:val="915C6FB3F9FC4D598B0B8FE4AEFFFD08"/>
        <w:category>
          <w:name w:val="General"/>
          <w:gallery w:val="placeholder"/>
        </w:category>
        <w:types>
          <w:type w:val="bbPlcHdr"/>
        </w:types>
        <w:behaviors>
          <w:behavior w:val="content"/>
        </w:behaviors>
        <w:guid w:val="{5217453D-C775-4D7F-AA8A-74AF7E2C3EA1}"/>
      </w:docPartPr>
      <w:docPartBody>
        <w:p w:rsidR="00154F5B" w:rsidRDefault="00CF300D" w:rsidP="00CF300D">
          <w:pPr>
            <w:pStyle w:val="915C6FB3F9FC4D598B0B8FE4AEFFFD08"/>
          </w:pPr>
          <w:r>
            <w:rPr>
              <w:rStyle w:val="Textodelmarcadordeposicin"/>
              <w:rFonts w:ascii="Arial" w:eastAsiaTheme="minorHAnsi" w:hAnsi="Arial" w:cs="Arial"/>
              <w:color w:val="FF8F8F"/>
              <w:sz w:val="20"/>
              <w:szCs w:val="20"/>
              <w:u w:val="single"/>
            </w:rPr>
            <w:t>contrato</w:t>
          </w:r>
        </w:p>
      </w:docPartBody>
    </w:docPart>
    <w:docPart>
      <w:docPartPr>
        <w:name w:val="58BCB74089A143B2A0525621AEB5AFA3"/>
        <w:category>
          <w:name w:val="General"/>
          <w:gallery w:val="placeholder"/>
        </w:category>
        <w:types>
          <w:type w:val="bbPlcHdr"/>
        </w:types>
        <w:behaviors>
          <w:behavior w:val="content"/>
        </w:behaviors>
        <w:guid w:val="{936168FB-FEED-44E2-8A49-A8E1AF4CEE1F}"/>
      </w:docPartPr>
      <w:docPartBody>
        <w:p w:rsidR="00154F5B" w:rsidRDefault="00CF300D" w:rsidP="00CF300D">
          <w:pPr>
            <w:pStyle w:val="58BCB74089A143B2A0525621AEB5AFA3"/>
          </w:pPr>
          <w:r>
            <w:rPr>
              <w:rStyle w:val="Textodelmarcadordeposicin"/>
              <w:rFonts w:ascii="Arial" w:eastAsiaTheme="minorHAnsi" w:hAnsi="Arial" w:cs="Arial"/>
              <w:color w:val="FF8F8F"/>
              <w:sz w:val="20"/>
              <w:szCs w:val="20"/>
              <w:u w:val="single"/>
            </w:rPr>
            <w:t>Contrato</w:t>
          </w:r>
        </w:p>
      </w:docPartBody>
    </w:docPart>
    <w:docPart>
      <w:docPartPr>
        <w:name w:val="2177DBD2EF124AFFBCFE939E9FEF3C15"/>
        <w:category>
          <w:name w:val="General"/>
          <w:gallery w:val="placeholder"/>
        </w:category>
        <w:types>
          <w:type w:val="bbPlcHdr"/>
        </w:types>
        <w:behaviors>
          <w:behavior w:val="content"/>
        </w:behaviors>
        <w:guid w:val="{9DA2CE12-AFD9-43D7-95A0-BFDB22286B52}"/>
      </w:docPartPr>
      <w:docPartBody>
        <w:p w:rsidR="00154F5B" w:rsidRDefault="00CF300D" w:rsidP="00CF300D">
          <w:pPr>
            <w:pStyle w:val="2177DBD2EF124AFFBCFE939E9FEF3C15"/>
          </w:pPr>
          <w:r>
            <w:rPr>
              <w:rStyle w:val="Textodelmarcadordeposicin"/>
              <w:rFonts w:ascii="Arial" w:eastAsiaTheme="minorHAnsi" w:hAnsi="Arial" w:cs="Arial"/>
              <w:color w:val="FF8F8F"/>
              <w:sz w:val="20"/>
              <w:szCs w:val="20"/>
              <w:u w:val="single"/>
            </w:rPr>
            <w:t xml:space="preserve">  contrato </w:t>
          </w:r>
        </w:p>
      </w:docPartBody>
    </w:docPart>
    <w:docPart>
      <w:docPartPr>
        <w:name w:val="D451B57024DA4FB390C28E34B8A7359A"/>
        <w:category>
          <w:name w:val="General"/>
          <w:gallery w:val="placeholder"/>
        </w:category>
        <w:types>
          <w:type w:val="bbPlcHdr"/>
        </w:types>
        <w:behaviors>
          <w:behavior w:val="content"/>
        </w:behaviors>
        <w:guid w:val="{1DAB4091-1DD2-4A47-ADE6-0EC74AAD1C25}"/>
      </w:docPartPr>
      <w:docPartBody>
        <w:p w:rsidR="00154F5B" w:rsidRDefault="00CF300D" w:rsidP="00CF300D">
          <w:pPr>
            <w:pStyle w:val="D451B57024DA4FB390C28E34B8A7359A"/>
          </w:pPr>
          <w:r>
            <w:rPr>
              <w:rStyle w:val="Textodelmarcadordeposicin"/>
              <w:rFonts w:ascii="Arial" w:eastAsiaTheme="minorHAnsi" w:hAnsi="Arial" w:cs="Arial"/>
              <w:color w:val="FF8F8F"/>
              <w:sz w:val="20"/>
              <w:szCs w:val="20"/>
              <w:u w:val="single"/>
            </w:rPr>
            <w:t xml:space="preserve">  contrato</w:t>
          </w:r>
        </w:p>
      </w:docPartBody>
    </w:docPart>
    <w:docPart>
      <w:docPartPr>
        <w:name w:val="1CA0A45B611A4FFE8A8387CBCA18F0CA"/>
        <w:category>
          <w:name w:val="General"/>
          <w:gallery w:val="placeholder"/>
        </w:category>
        <w:types>
          <w:type w:val="bbPlcHdr"/>
        </w:types>
        <w:behaviors>
          <w:behavior w:val="content"/>
        </w:behaviors>
        <w:guid w:val="{71A3FE51-5D44-41F7-9F73-66551DA1B83B}"/>
      </w:docPartPr>
      <w:docPartBody>
        <w:p w:rsidR="00154F5B" w:rsidRDefault="00CF300D" w:rsidP="00CF300D">
          <w:pPr>
            <w:pStyle w:val="1CA0A45B611A4FFE8A8387CBCA18F0CA"/>
          </w:pPr>
          <w:r>
            <w:rPr>
              <w:rStyle w:val="Textodelmarcadordeposicin"/>
              <w:rFonts w:ascii="Arial" w:eastAsiaTheme="minorHAnsi" w:hAnsi="Arial" w:cs="Arial"/>
              <w:color w:val="FF8F8F"/>
              <w:sz w:val="20"/>
              <w:szCs w:val="20"/>
              <w:u w:val="single"/>
            </w:rPr>
            <w:t>contrato</w:t>
          </w:r>
        </w:p>
      </w:docPartBody>
    </w:docPart>
    <w:docPart>
      <w:docPartPr>
        <w:name w:val="EDA613E042E9467FAC7B988A60A193E3"/>
        <w:category>
          <w:name w:val="General"/>
          <w:gallery w:val="placeholder"/>
        </w:category>
        <w:types>
          <w:type w:val="bbPlcHdr"/>
        </w:types>
        <w:behaviors>
          <w:behavior w:val="content"/>
        </w:behaviors>
        <w:guid w:val="{6C8387D4-4AAC-45E3-8DDE-627838D5D015}"/>
      </w:docPartPr>
      <w:docPartBody>
        <w:p w:rsidR="00154F5B" w:rsidRDefault="00CF300D" w:rsidP="00CF300D">
          <w:pPr>
            <w:pStyle w:val="EDA613E042E9467FAC7B988A60A193E3"/>
          </w:pPr>
          <w:r>
            <w:rPr>
              <w:rStyle w:val="Textodelmarcadordeposicin"/>
              <w:rFonts w:ascii="Arial" w:eastAsiaTheme="minorHAnsi" w:hAnsi="Arial" w:cs="Arial"/>
              <w:color w:val="FF8F8F"/>
              <w:sz w:val="20"/>
              <w:szCs w:val="20"/>
              <w:u w:val="single"/>
            </w:rPr>
            <w:t>Contrato</w:t>
          </w:r>
        </w:p>
      </w:docPartBody>
    </w:docPart>
    <w:docPart>
      <w:docPartPr>
        <w:name w:val="3B650624D44F4402BBEA0AB44AFCE919"/>
        <w:category>
          <w:name w:val="General"/>
          <w:gallery w:val="placeholder"/>
        </w:category>
        <w:types>
          <w:type w:val="bbPlcHdr"/>
        </w:types>
        <w:behaviors>
          <w:behavior w:val="content"/>
        </w:behaviors>
        <w:guid w:val="{082F49D4-1552-4190-95AB-F129484417C9}"/>
      </w:docPartPr>
      <w:docPartBody>
        <w:p w:rsidR="00154F5B" w:rsidRDefault="00CF300D" w:rsidP="00CF300D">
          <w:pPr>
            <w:pStyle w:val="3B650624D44F4402BBEA0AB44AFCE919"/>
          </w:pPr>
          <w:r>
            <w:rPr>
              <w:rStyle w:val="Textodelmarcadordeposicin"/>
              <w:rFonts w:ascii="Arial" w:eastAsiaTheme="minorHAnsi" w:hAnsi="Arial" w:cs="Arial"/>
              <w:color w:val="FF8F8F"/>
              <w:sz w:val="20"/>
              <w:szCs w:val="20"/>
              <w:u w:val="single"/>
            </w:rPr>
            <w:t xml:space="preserve">  contrato </w:t>
          </w:r>
        </w:p>
      </w:docPartBody>
    </w:docPart>
    <w:docPart>
      <w:docPartPr>
        <w:name w:val="0DCC264064F04A0E83E71DE0106FD32D"/>
        <w:category>
          <w:name w:val="General"/>
          <w:gallery w:val="placeholder"/>
        </w:category>
        <w:types>
          <w:type w:val="bbPlcHdr"/>
        </w:types>
        <w:behaviors>
          <w:behavior w:val="content"/>
        </w:behaviors>
        <w:guid w:val="{5A7E2C08-D003-43B4-AFD9-C8C95C0C01F1}"/>
      </w:docPartPr>
      <w:docPartBody>
        <w:p w:rsidR="00154F5B" w:rsidRDefault="00CF300D" w:rsidP="00CF300D">
          <w:pPr>
            <w:pStyle w:val="0DCC264064F04A0E83E71DE0106FD32D"/>
          </w:pPr>
          <w:r>
            <w:rPr>
              <w:rStyle w:val="Textodelmarcadordeposicin"/>
              <w:rFonts w:ascii="Arial" w:eastAsiaTheme="minorHAnsi" w:hAnsi="Arial" w:cs="Arial"/>
              <w:color w:val="FF8F8F"/>
              <w:sz w:val="20"/>
              <w:szCs w:val="20"/>
              <w:u w:val="single"/>
            </w:rPr>
            <w:t xml:space="preserve">  contrato</w:t>
          </w:r>
        </w:p>
      </w:docPartBody>
    </w:docPart>
    <w:docPart>
      <w:docPartPr>
        <w:name w:val="BF1FE92092C5486CA011896B6821267C"/>
        <w:category>
          <w:name w:val="General"/>
          <w:gallery w:val="placeholder"/>
        </w:category>
        <w:types>
          <w:type w:val="bbPlcHdr"/>
        </w:types>
        <w:behaviors>
          <w:behavior w:val="content"/>
        </w:behaviors>
        <w:guid w:val="{F5BA3523-DD10-4127-92A0-1EF26B457942}"/>
      </w:docPartPr>
      <w:docPartBody>
        <w:p w:rsidR="00154F5B" w:rsidRDefault="00CF300D" w:rsidP="00CF300D">
          <w:pPr>
            <w:pStyle w:val="BF1FE92092C5486CA011896B6821267C"/>
          </w:pPr>
          <w:r>
            <w:rPr>
              <w:rStyle w:val="Textodelmarcadordeposicin"/>
              <w:rFonts w:ascii="Arial" w:eastAsiaTheme="minorHAnsi" w:hAnsi="Arial" w:cs="Arial"/>
              <w:color w:val="FF8F8F"/>
              <w:sz w:val="20"/>
              <w:szCs w:val="20"/>
              <w:u w:val="single"/>
            </w:rPr>
            <w:t>contrato</w:t>
          </w:r>
        </w:p>
      </w:docPartBody>
    </w:docPart>
    <w:docPart>
      <w:docPartPr>
        <w:name w:val="F06F20CC692942FC89238E744E318AA1"/>
        <w:category>
          <w:name w:val="General"/>
          <w:gallery w:val="placeholder"/>
        </w:category>
        <w:types>
          <w:type w:val="bbPlcHdr"/>
        </w:types>
        <w:behaviors>
          <w:behavior w:val="content"/>
        </w:behaviors>
        <w:guid w:val="{8045EB64-7044-4207-AE32-A0E1369B6FF4}"/>
      </w:docPartPr>
      <w:docPartBody>
        <w:p w:rsidR="00154F5B" w:rsidRDefault="00CF300D" w:rsidP="00CF300D">
          <w:pPr>
            <w:pStyle w:val="F06F20CC692942FC89238E744E318AA1"/>
          </w:pPr>
          <w:r>
            <w:rPr>
              <w:rStyle w:val="Textodelmarcadordeposicin"/>
              <w:rFonts w:ascii="Arial" w:eastAsiaTheme="minorHAnsi" w:hAnsi="Arial" w:cs="Arial"/>
              <w:color w:val="FF8F8F"/>
              <w:sz w:val="20"/>
              <w:szCs w:val="20"/>
              <w:u w:val="single"/>
            </w:rPr>
            <w:t>Contrato</w:t>
          </w:r>
        </w:p>
      </w:docPartBody>
    </w:docPart>
    <w:docPart>
      <w:docPartPr>
        <w:name w:val="C6124F9E03214D86A22DEB3DF89D5DBA"/>
        <w:category>
          <w:name w:val="General"/>
          <w:gallery w:val="placeholder"/>
        </w:category>
        <w:types>
          <w:type w:val="bbPlcHdr"/>
        </w:types>
        <w:behaviors>
          <w:behavior w:val="content"/>
        </w:behaviors>
        <w:guid w:val="{9F6F9596-EAD8-42A2-B0FF-BEED3E3C339D}"/>
      </w:docPartPr>
      <w:docPartBody>
        <w:p w:rsidR="00154F5B" w:rsidRDefault="00CF300D" w:rsidP="00CF300D">
          <w:pPr>
            <w:pStyle w:val="C6124F9E03214D86A22DEB3DF89D5DBA"/>
          </w:pPr>
          <w:r>
            <w:rPr>
              <w:rStyle w:val="Textodelmarcadordeposicin"/>
              <w:rFonts w:ascii="Arial" w:eastAsiaTheme="minorHAnsi" w:hAnsi="Arial" w:cs="Arial"/>
              <w:color w:val="FF8F8F"/>
              <w:sz w:val="20"/>
              <w:szCs w:val="20"/>
              <w:u w:val="single"/>
            </w:rPr>
            <w:t xml:space="preserve">  contrato </w:t>
          </w:r>
        </w:p>
      </w:docPartBody>
    </w:docPart>
    <w:docPart>
      <w:docPartPr>
        <w:name w:val="CF2552DA796141B7B4308B7975548511"/>
        <w:category>
          <w:name w:val="General"/>
          <w:gallery w:val="placeholder"/>
        </w:category>
        <w:types>
          <w:type w:val="bbPlcHdr"/>
        </w:types>
        <w:behaviors>
          <w:behavior w:val="content"/>
        </w:behaviors>
        <w:guid w:val="{182948C0-B1CF-42CA-B337-D655A0AE1495}"/>
      </w:docPartPr>
      <w:docPartBody>
        <w:p w:rsidR="00154F5B" w:rsidRDefault="00CF300D" w:rsidP="00CF300D">
          <w:pPr>
            <w:pStyle w:val="CF2552DA796141B7B4308B7975548511"/>
          </w:pPr>
          <w:r>
            <w:rPr>
              <w:rStyle w:val="Textodelmarcadordeposicin"/>
              <w:rFonts w:ascii="Arial" w:eastAsiaTheme="minorHAnsi" w:hAnsi="Arial" w:cs="Arial"/>
              <w:color w:val="FF8F8F"/>
              <w:sz w:val="20"/>
              <w:szCs w:val="20"/>
              <w:u w:val="single"/>
            </w:rPr>
            <w:t xml:space="preserve">  contrato</w:t>
          </w:r>
        </w:p>
      </w:docPartBody>
    </w:docPart>
    <w:docPart>
      <w:docPartPr>
        <w:name w:val="3254CB3C05F34D9E8EB54DB7F80ACCC1"/>
        <w:category>
          <w:name w:val="General"/>
          <w:gallery w:val="placeholder"/>
        </w:category>
        <w:types>
          <w:type w:val="bbPlcHdr"/>
        </w:types>
        <w:behaviors>
          <w:behavior w:val="content"/>
        </w:behaviors>
        <w:guid w:val="{3EF121D3-10A4-4984-8FD4-C0BF2B101555}"/>
      </w:docPartPr>
      <w:docPartBody>
        <w:p w:rsidR="00154F5B" w:rsidRDefault="00CF300D" w:rsidP="00CF300D">
          <w:pPr>
            <w:pStyle w:val="3254CB3C05F34D9E8EB54DB7F80ACCC1"/>
          </w:pPr>
          <w:r>
            <w:rPr>
              <w:rStyle w:val="Textodelmarcadordeposicin"/>
              <w:rFonts w:ascii="Arial" w:eastAsiaTheme="minorHAnsi" w:hAnsi="Arial" w:cs="Arial"/>
              <w:color w:val="FF8F8F"/>
              <w:sz w:val="20"/>
              <w:szCs w:val="20"/>
              <w:u w:val="single"/>
            </w:rPr>
            <w:t>contrato</w:t>
          </w:r>
        </w:p>
      </w:docPartBody>
    </w:docPart>
    <w:docPart>
      <w:docPartPr>
        <w:name w:val="55C6865D7D574348B8B98DEF975A0B8E"/>
        <w:category>
          <w:name w:val="General"/>
          <w:gallery w:val="placeholder"/>
        </w:category>
        <w:types>
          <w:type w:val="bbPlcHdr"/>
        </w:types>
        <w:behaviors>
          <w:behavior w:val="content"/>
        </w:behaviors>
        <w:guid w:val="{4BEB6A8B-DBF7-47B2-A908-2A894DDE5995}"/>
      </w:docPartPr>
      <w:docPartBody>
        <w:p w:rsidR="00154F5B" w:rsidRDefault="00CF300D" w:rsidP="00CF300D">
          <w:pPr>
            <w:pStyle w:val="55C6865D7D574348B8B98DEF975A0B8E"/>
          </w:pPr>
          <w:r>
            <w:rPr>
              <w:rStyle w:val="Textodelmarcadordeposicin"/>
              <w:rFonts w:ascii="Arial" w:eastAsiaTheme="minorHAnsi" w:hAnsi="Arial" w:cs="Arial"/>
              <w:color w:val="FF8F8F"/>
              <w:sz w:val="20"/>
              <w:szCs w:val="20"/>
              <w:u w:val="single"/>
            </w:rPr>
            <w:t>Contrato</w:t>
          </w:r>
        </w:p>
      </w:docPartBody>
    </w:docPart>
    <w:docPart>
      <w:docPartPr>
        <w:name w:val="F6E8205DE2AE49599B1346AA1A107AE9"/>
        <w:category>
          <w:name w:val="General"/>
          <w:gallery w:val="placeholder"/>
        </w:category>
        <w:types>
          <w:type w:val="bbPlcHdr"/>
        </w:types>
        <w:behaviors>
          <w:behavior w:val="content"/>
        </w:behaviors>
        <w:guid w:val="{B3AA8890-B29E-408B-B8A6-638A3FA41FE2}"/>
      </w:docPartPr>
      <w:docPartBody>
        <w:p w:rsidR="00154F5B" w:rsidRDefault="00CF300D" w:rsidP="00CF300D">
          <w:pPr>
            <w:pStyle w:val="F6E8205DE2AE49599B1346AA1A107AE9"/>
          </w:pPr>
          <w:r>
            <w:rPr>
              <w:rStyle w:val="Textodelmarcadordeposicin"/>
              <w:rFonts w:ascii="Arial" w:eastAsiaTheme="minorHAnsi" w:hAnsi="Arial" w:cs="Arial"/>
              <w:color w:val="FF8F8F"/>
              <w:sz w:val="20"/>
              <w:szCs w:val="20"/>
              <w:u w:val="single"/>
            </w:rPr>
            <w:t xml:space="preserve">  contrato </w:t>
          </w:r>
        </w:p>
      </w:docPartBody>
    </w:docPart>
    <w:docPart>
      <w:docPartPr>
        <w:name w:val="58644088D679423C8D43AF937D03F221"/>
        <w:category>
          <w:name w:val="General"/>
          <w:gallery w:val="placeholder"/>
        </w:category>
        <w:types>
          <w:type w:val="bbPlcHdr"/>
        </w:types>
        <w:behaviors>
          <w:behavior w:val="content"/>
        </w:behaviors>
        <w:guid w:val="{651F0E49-D583-4E40-B5E3-21F96E2E12FE}"/>
      </w:docPartPr>
      <w:docPartBody>
        <w:p w:rsidR="00154F5B" w:rsidRDefault="00CF300D" w:rsidP="00CF300D">
          <w:pPr>
            <w:pStyle w:val="58644088D679423C8D43AF937D03F221"/>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906B694878244129CF1FD1AF8BD1812"/>
        <w:category>
          <w:name w:val="General"/>
          <w:gallery w:val="placeholder"/>
        </w:category>
        <w:types>
          <w:type w:val="bbPlcHdr"/>
        </w:types>
        <w:behaviors>
          <w:behavior w:val="content"/>
        </w:behaviors>
        <w:guid w:val="{923D0751-2458-4A1B-9D29-964714F01774}"/>
      </w:docPartPr>
      <w:docPartBody>
        <w:p w:rsidR="00154F5B" w:rsidRDefault="00CF300D" w:rsidP="00CF300D">
          <w:pPr>
            <w:pStyle w:val="2906B694878244129CF1FD1AF8BD1812"/>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04C8AE8079D45C38A63110AA1777FC7"/>
        <w:category>
          <w:name w:val="General"/>
          <w:gallery w:val="placeholder"/>
        </w:category>
        <w:types>
          <w:type w:val="bbPlcHdr"/>
        </w:types>
        <w:behaviors>
          <w:behavior w:val="content"/>
        </w:behaviors>
        <w:guid w:val="{459B71A0-B2B8-4F48-A1A5-6A4A5DBB6070}"/>
      </w:docPartPr>
      <w:docPartBody>
        <w:p w:rsidR="00154F5B" w:rsidRDefault="00CF300D" w:rsidP="00CF300D">
          <w:pPr>
            <w:pStyle w:val="604C8AE8079D45C38A63110AA1777FC7"/>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8CBC818F5254EA48116E1762C258008"/>
        <w:category>
          <w:name w:val="General"/>
          <w:gallery w:val="placeholder"/>
        </w:category>
        <w:types>
          <w:type w:val="bbPlcHdr"/>
        </w:types>
        <w:behaviors>
          <w:behavior w:val="content"/>
        </w:behaviors>
        <w:guid w:val="{C1BD0926-C1D2-4217-80F4-6AD791232253}"/>
      </w:docPartPr>
      <w:docPartBody>
        <w:p w:rsidR="00154F5B" w:rsidRDefault="00CF300D" w:rsidP="00CF300D">
          <w:pPr>
            <w:pStyle w:val="08CBC818F5254EA48116E1762C258008"/>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34244204867844E1A6779716A7F98F3C"/>
        <w:category>
          <w:name w:val="General"/>
          <w:gallery w:val="placeholder"/>
        </w:category>
        <w:types>
          <w:type w:val="bbPlcHdr"/>
        </w:types>
        <w:behaviors>
          <w:behavior w:val="content"/>
        </w:behaviors>
        <w:guid w:val="{3F420D93-2DEB-41C3-85F2-767702832396}"/>
      </w:docPartPr>
      <w:docPartBody>
        <w:p w:rsidR="00154F5B" w:rsidRDefault="00CF300D" w:rsidP="00CF300D">
          <w:pPr>
            <w:pStyle w:val="34244204867844E1A6779716A7F98F3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B843BC3FAE482292A7FEA88CF2AAF7"/>
        <w:category>
          <w:name w:val="General"/>
          <w:gallery w:val="placeholder"/>
        </w:category>
        <w:types>
          <w:type w:val="bbPlcHdr"/>
        </w:types>
        <w:behaviors>
          <w:behavior w:val="content"/>
        </w:behaviors>
        <w:guid w:val="{C7BB3FF3-52D2-45AD-AC6D-62530979A580}"/>
      </w:docPartPr>
      <w:docPartBody>
        <w:p w:rsidR="00154F5B" w:rsidRDefault="00CF300D" w:rsidP="00CF300D">
          <w:pPr>
            <w:pStyle w:val="ACB843BC3FAE482292A7FEA88CF2AAF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31CD6D65EED493DB3D5A8629F47F8FE"/>
        <w:category>
          <w:name w:val="General"/>
          <w:gallery w:val="placeholder"/>
        </w:category>
        <w:types>
          <w:type w:val="bbPlcHdr"/>
        </w:types>
        <w:behaviors>
          <w:behavior w:val="content"/>
        </w:behaviors>
        <w:guid w:val="{0E677C7D-B8BA-4AC2-9CD4-604AABEA8BB2}"/>
      </w:docPartPr>
      <w:docPartBody>
        <w:p w:rsidR="00154F5B" w:rsidRDefault="00CF300D" w:rsidP="00CF300D">
          <w:pPr>
            <w:pStyle w:val="631CD6D65EED493DB3D5A8629F47F8FE"/>
          </w:pPr>
          <w:r>
            <w:rPr>
              <w:rStyle w:val="Textodelmarcadordeposicin"/>
              <w:rFonts w:ascii="Arial" w:eastAsiaTheme="minorHAnsi" w:hAnsi="Arial" w:cs="Arial"/>
              <w:color w:val="FF8F8F"/>
              <w:sz w:val="20"/>
              <w:szCs w:val="20"/>
              <w:u w:val="single"/>
            </w:rPr>
            <w:t>Diligenciar cargo</w:t>
          </w:r>
        </w:p>
      </w:docPartBody>
    </w:docPart>
    <w:docPart>
      <w:docPartPr>
        <w:name w:val="A87F7036F77943639057F95AB3E62914"/>
        <w:category>
          <w:name w:val="General"/>
          <w:gallery w:val="placeholder"/>
        </w:category>
        <w:types>
          <w:type w:val="bbPlcHdr"/>
        </w:types>
        <w:behaviors>
          <w:behavior w:val="content"/>
        </w:behaviors>
        <w:guid w:val="{F58B5FB8-4551-40F4-A9A3-84DE12E1574B}"/>
      </w:docPartPr>
      <w:docPartBody>
        <w:p w:rsidR="00154F5B" w:rsidRDefault="00CF300D" w:rsidP="00CF300D">
          <w:pPr>
            <w:pStyle w:val="A87F7036F77943639057F95AB3E62914"/>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71BF6F0E5F7E4AEB9A289BECC8B73D65"/>
        <w:category>
          <w:name w:val="General"/>
          <w:gallery w:val="placeholder"/>
        </w:category>
        <w:types>
          <w:type w:val="bbPlcHdr"/>
        </w:types>
        <w:behaviors>
          <w:behavior w:val="content"/>
        </w:behaviors>
        <w:guid w:val="{FCAC956E-B209-4FA0-8927-D7731FB90753}"/>
      </w:docPartPr>
      <w:docPartBody>
        <w:p w:rsidR="00154F5B" w:rsidRDefault="00CF300D" w:rsidP="00CF300D">
          <w:pPr>
            <w:pStyle w:val="71BF6F0E5F7E4AEB9A289BECC8B73D65"/>
          </w:pPr>
          <w:r w:rsidRPr="000D290B">
            <w:rPr>
              <w:rStyle w:val="Textodelmarcadordeposicin"/>
              <w:rFonts w:ascii="Arial" w:hAnsi="Arial" w:cs="Arial"/>
              <w:color w:val="FF8F8F"/>
              <w:u w:val="single"/>
            </w:rPr>
            <w:t>Ciudad</w:t>
          </w:r>
        </w:p>
      </w:docPartBody>
    </w:docPart>
    <w:docPart>
      <w:docPartPr>
        <w:name w:val="02FBB33CE2AA488DBF1D9AD1F15254D2"/>
        <w:category>
          <w:name w:val="General"/>
          <w:gallery w:val="placeholder"/>
        </w:category>
        <w:types>
          <w:type w:val="bbPlcHdr"/>
        </w:types>
        <w:behaviors>
          <w:behavior w:val="content"/>
        </w:behaviors>
        <w:guid w:val="{A3D305D8-D9B2-44ED-8D70-06BBB96090F2}"/>
      </w:docPartPr>
      <w:docPartBody>
        <w:p w:rsidR="00154F5B" w:rsidRDefault="00CF300D" w:rsidP="00CF300D">
          <w:pPr>
            <w:pStyle w:val="02FBB33CE2AA488DBF1D9AD1F15254D2"/>
          </w:pPr>
          <w:r w:rsidRPr="000D290B">
            <w:rPr>
              <w:rStyle w:val="Textodelmarcadordeposicin"/>
              <w:rFonts w:ascii="Arial" w:hAnsi="Arial" w:cs="Arial"/>
              <w:color w:val="FF8F8F"/>
            </w:rPr>
            <w:t>seleccionar la fecha.</w:t>
          </w:r>
        </w:p>
      </w:docPartBody>
    </w:docPart>
    <w:docPart>
      <w:docPartPr>
        <w:name w:val="CE9685187AD94A1D8C83FEC329E0EF43"/>
        <w:category>
          <w:name w:val="General"/>
          <w:gallery w:val="placeholder"/>
        </w:category>
        <w:types>
          <w:type w:val="bbPlcHdr"/>
        </w:types>
        <w:behaviors>
          <w:behavior w:val="content"/>
        </w:behaviors>
        <w:guid w:val="{96FC6A0C-09CD-4681-A145-34F2B079299D}"/>
      </w:docPartPr>
      <w:docPartBody>
        <w:p w:rsidR="00154F5B" w:rsidRDefault="00CF300D" w:rsidP="00CF300D">
          <w:pPr>
            <w:pStyle w:val="CE9685187AD94A1D8C83FEC329E0EF4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02E9CD6476742E69FBB150EF1A31C65"/>
        <w:category>
          <w:name w:val="General"/>
          <w:gallery w:val="placeholder"/>
        </w:category>
        <w:types>
          <w:type w:val="bbPlcHdr"/>
        </w:types>
        <w:behaviors>
          <w:behavior w:val="content"/>
        </w:behaviors>
        <w:guid w:val="{E5880C0D-FB0B-4A13-AD7F-2D2D56BDE234}"/>
      </w:docPartPr>
      <w:docPartBody>
        <w:p w:rsidR="00154F5B" w:rsidRDefault="00CF300D" w:rsidP="00CF300D">
          <w:pPr>
            <w:pStyle w:val="F02E9CD6476742E69FBB150EF1A31C65"/>
          </w:pPr>
          <w:r>
            <w:rPr>
              <w:rStyle w:val="Textodelmarcadordeposicin"/>
              <w:rFonts w:ascii="Arial" w:hAnsi="Arial" w:cs="Arial"/>
              <w:color w:val="FF8F8F"/>
              <w:u w:val="single"/>
            </w:rPr>
            <w:t>Diligenciar el número del proceso</w:t>
          </w:r>
        </w:p>
      </w:docPartBody>
    </w:docPart>
    <w:docPart>
      <w:docPartPr>
        <w:name w:val="289FF35006294BA79729637D16CDC4AA"/>
        <w:category>
          <w:name w:val="General"/>
          <w:gallery w:val="placeholder"/>
        </w:category>
        <w:types>
          <w:type w:val="bbPlcHdr"/>
        </w:types>
        <w:behaviors>
          <w:behavior w:val="content"/>
        </w:behaviors>
        <w:guid w:val="{C372EA07-0753-4789-9AFE-79B4E986980A}"/>
      </w:docPartPr>
      <w:docPartBody>
        <w:p w:rsidR="00154F5B" w:rsidRDefault="00CF300D" w:rsidP="00CF300D">
          <w:pPr>
            <w:pStyle w:val="289FF35006294BA79729637D16CDC4AA"/>
          </w:pPr>
          <w:r>
            <w:rPr>
              <w:rStyle w:val="Textodelmarcadordeposicin"/>
              <w:rFonts w:ascii="Arial" w:hAnsi="Arial" w:cs="Arial"/>
              <w:color w:val="FF8F8F"/>
              <w:u w:val="single"/>
            </w:rPr>
            <w:t>Transcribir el objeto del proceso</w:t>
          </w:r>
        </w:p>
      </w:docPartBody>
    </w:docPart>
    <w:docPart>
      <w:docPartPr>
        <w:name w:val="C9994A37443743279E51EA77B6C6AD7B"/>
        <w:category>
          <w:name w:val="General"/>
          <w:gallery w:val="placeholder"/>
        </w:category>
        <w:types>
          <w:type w:val="bbPlcHdr"/>
        </w:types>
        <w:behaviors>
          <w:behavior w:val="content"/>
        </w:behaviors>
        <w:guid w:val="{BC005C24-D141-4F80-9B4C-9A2CB7067B4F}"/>
      </w:docPartPr>
      <w:docPartBody>
        <w:p w:rsidR="00154F5B" w:rsidRDefault="00CF300D" w:rsidP="00CF300D">
          <w:pPr>
            <w:pStyle w:val="C9994A37443743279E51EA77B6C6AD7B"/>
          </w:pPr>
          <w:r>
            <w:rPr>
              <w:rStyle w:val="Textodelmarcadordeposicin"/>
              <w:rFonts w:ascii="Arial" w:eastAsiaTheme="minorHAnsi" w:hAnsi="Arial" w:cs="Arial"/>
              <w:color w:val="FF8F8F"/>
              <w:sz w:val="16"/>
              <w:szCs w:val="16"/>
            </w:rPr>
            <w:t>000.000.000,00</w:t>
          </w:r>
        </w:p>
      </w:docPartBody>
    </w:docPart>
    <w:docPart>
      <w:docPartPr>
        <w:name w:val="E3C526B2AFF94E7C9CED7BA3709CD1AE"/>
        <w:category>
          <w:name w:val="General"/>
          <w:gallery w:val="placeholder"/>
        </w:category>
        <w:types>
          <w:type w:val="bbPlcHdr"/>
        </w:types>
        <w:behaviors>
          <w:behavior w:val="content"/>
        </w:behaviors>
        <w:guid w:val="{047FFC39-1446-4C65-9E04-42E8FF0CC4F8}"/>
      </w:docPartPr>
      <w:docPartBody>
        <w:p w:rsidR="00154F5B" w:rsidRDefault="00CF300D" w:rsidP="00CF300D">
          <w:pPr>
            <w:pStyle w:val="E3C526B2AFF94E7C9CED7BA3709CD1AE"/>
          </w:pPr>
          <w:r>
            <w:rPr>
              <w:rStyle w:val="Textodelmarcadordeposicin"/>
              <w:rFonts w:ascii="Arial" w:eastAsiaTheme="minorHAnsi" w:hAnsi="Arial" w:cs="Arial"/>
              <w:color w:val="FF8F8F"/>
              <w:sz w:val="16"/>
              <w:szCs w:val="16"/>
            </w:rPr>
            <w:t>000.000.000,00</w:t>
          </w:r>
        </w:p>
      </w:docPartBody>
    </w:docPart>
    <w:docPart>
      <w:docPartPr>
        <w:name w:val="CA3AE008BE2C435F9F2FA220E225B785"/>
        <w:category>
          <w:name w:val="General"/>
          <w:gallery w:val="placeholder"/>
        </w:category>
        <w:types>
          <w:type w:val="bbPlcHdr"/>
        </w:types>
        <w:behaviors>
          <w:behavior w:val="content"/>
        </w:behaviors>
        <w:guid w:val="{90943F64-F5BC-46D7-9566-B31B53190EBB}"/>
      </w:docPartPr>
      <w:docPartBody>
        <w:p w:rsidR="00154F5B" w:rsidRDefault="00CF300D" w:rsidP="00CF300D">
          <w:pPr>
            <w:pStyle w:val="CA3AE008BE2C435F9F2FA220E225B785"/>
          </w:pPr>
          <w:r>
            <w:rPr>
              <w:rStyle w:val="Textodelmarcadordeposicin"/>
              <w:rFonts w:ascii="Arial" w:eastAsiaTheme="minorHAnsi" w:hAnsi="Arial" w:cs="Arial"/>
              <w:color w:val="FF8F8F"/>
              <w:sz w:val="16"/>
              <w:szCs w:val="16"/>
            </w:rPr>
            <w:t>000.000.000,00</w:t>
          </w:r>
        </w:p>
      </w:docPartBody>
    </w:docPart>
    <w:docPart>
      <w:docPartPr>
        <w:name w:val="37FEE00ECBC54D00A5A2E96DC86B19E2"/>
        <w:category>
          <w:name w:val="General"/>
          <w:gallery w:val="placeholder"/>
        </w:category>
        <w:types>
          <w:type w:val="bbPlcHdr"/>
        </w:types>
        <w:behaviors>
          <w:behavior w:val="content"/>
        </w:behaviors>
        <w:guid w:val="{1B0BBB10-A56E-4522-A38A-F24B56330249}"/>
      </w:docPartPr>
      <w:docPartBody>
        <w:p w:rsidR="00154F5B" w:rsidRDefault="00CF300D" w:rsidP="00CF300D">
          <w:pPr>
            <w:pStyle w:val="37FEE00ECBC54D00A5A2E96DC86B19E2"/>
          </w:pPr>
          <w:r>
            <w:rPr>
              <w:rStyle w:val="Textodelmarcadordeposicin"/>
              <w:rFonts w:ascii="Arial" w:eastAsiaTheme="minorHAnsi" w:hAnsi="Arial" w:cs="Arial"/>
              <w:color w:val="FF8F8F"/>
              <w:sz w:val="16"/>
              <w:szCs w:val="16"/>
            </w:rPr>
            <w:t>000.000.000,00</w:t>
          </w:r>
        </w:p>
      </w:docPartBody>
    </w:docPart>
    <w:docPart>
      <w:docPartPr>
        <w:name w:val="5BC059E9005D447BABE1CF67D7A81711"/>
        <w:category>
          <w:name w:val="General"/>
          <w:gallery w:val="placeholder"/>
        </w:category>
        <w:types>
          <w:type w:val="bbPlcHdr"/>
        </w:types>
        <w:behaviors>
          <w:behavior w:val="content"/>
        </w:behaviors>
        <w:guid w:val="{AAAD390B-8028-490D-A02C-A98543F3B85D}"/>
      </w:docPartPr>
      <w:docPartBody>
        <w:p w:rsidR="00154F5B" w:rsidRDefault="00CF300D" w:rsidP="00CF300D">
          <w:pPr>
            <w:pStyle w:val="5BC059E9005D447BABE1CF67D7A81711"/>
          </w:pPr>
          <w:r>
            <w:rPr>
              <w:rStyle w:val="Textodelmarcadordeposicin"/>
              <w:rFonts w:ascii="Arial" w:eastAsiaTheme="minorHAnsi" w:hAnsi="Arial" w:cs="Arial"/>
              <w:color w:val="FF8F8F"/>
              <w:sz w:val="16"/>
              <w:szCs w:val="16"/>
            </w:rPr>
            <w:t>000.000.000,00</w:t>
          </w:r>
        </w:p>
      </w:docPartBody>
    </w:docPart>
    <w:docPart>
      <w:docPartPr>
        <w:name w:val="EB3635A307B24FEB83D83CB4E9DEA999"/>
        <w:category>
          <w:name w:val="General"/>
          <w:gallery w:val="placeholder"/>
        </w:category>
        <w:types>
          <w:type w:val="bbPlcHdr"/>
        </w:types>
        <w:behaviors>
          <w:behavior w:val="content"/>
        </w:behaviors>
        <w:guid w:val="{F1877F9E-017A-4FF9-BA15-FA9F87730B11}"/>
      </w:docPartPr>
      <w:docPartBody>
        <w:p w:rsidR="00154F5B" w:rsidRDefault="00CF300D" w:rsidP="00CF300D">
          <w:pPr>
            <w:pStyle w:val="EB3635A307B24FEB83D83CB4E9DEA999"/>
          </w:pPr>
          <w:r>
            <w:rPr>
              <w:rStyle w:val="Textodelmarcadordeposicin"/>
              <w:rFonts w:ascii="Arial" w:eastAsiaTheme="minorHAnsi" w:hAnsi="Arial" w:cs="Arial"/>
              <w:color w:val="FF8F8F"/>
              <w:sz w:val="16"/>
              <w:szCs w:val="16"/>
            </w:rPr>
            <w:t>000.000.000,00</w:t>
          </w:r>
        </w:p>
      </w:docPartBody>
    </w:docPart>
    <w:docPart>
      <w:docPartPr>
        <w:name w:val="A0669719FBEC4372BD0879A5A5524D20"/>
        <w:category>
          <w:name w:val="General"/>
          <w:gallery w:val="placeholder"/>
        </w:category>
        <w:types>
          <w:type w:val="bbPlcHdr"/>
        </w:types>
        <w:behaviors>
          <w:behavior w:val="content"/>
        </w:behaviors>
        <w:guid w:val="{5BD70930-A408-4205-A703-AA4472E217D5}"/>
      </w:docPartPr>
      <w:docPartBody>
        <w:p w:rsidR="00154F5B" w:rsidRDefault="00CF300D" w:rsidP="00CF300D">
          <w:pPr>
            <w:pStyle w:val="A0669719FBEC4372BD0879A5A5524D20"/>
          </w:pPr>
          <w:r>
            <w:rPr>
              <w:rStyle w:val="Textodelmarcadordeposicin"/>
              <w:rFonts w:ascii="Arial" w:eastAsiaTheme="minorHAnsi" w:hAnsi="Arial" w:cs="Arial"/>
              <w:color w:val="FF8F8F"/>
              <w:sz w:val="16"/>
              <w:szCs w:val="16"/>
            </w:rPr>
            <w:t>000.000.000,00</w:t>
          </w:r>
        </w:p>
      </w:docPartBody>
    </w:docPart>
    <w:docPart>
      <w:docPartPr>
        <w:name w:val="BB6EA32283C94F649A50AD8F89D6FC95"/>
        <w:category>
          <w:name w:val="General"/>
          <w:gallery w:val="placeholder"/>
        </w:category>
        <w:types>
          <w:type w:val="bbPlcHdr"/>
        </w:types>
        <w:behaviors>
          <w:behavior w:val="content"/>
        </w:behaviors>
        <w:guid w:val="{EA786F57-7604-4F98-BF90-369B2E66E5CF}"/>
      </w:docPartPr>
      <w:docPartBody>
        <w:p w:rsidR="00154F5B" w:rsidRDefault="00CF300D" w:rsidP="00CF300D">
          <w:pPr>
            <w:pStyle w:val="BB6EA32283C94F649A50AD8F89D6FC95"/>
          </w:pPr>
          <w:r>
            <w:rPr>
              <w:rStyle w:val="Textodelmarcadordeposicin"/>
              <w:rFonts w:ascii="Arial" w:eastAsiaTheme="minorHAnsi" w:hAnsi="Arial" w:cs="Arial"/>
              <w:color w:val="FF8F8F"/>
              <w:sz w:val="16"/>
              <w:szCs w:val="16"/>
            </w:rPr>
            <w:t>000.000.000,00</w:t>
          </w:r>
        </w:p>
      </w:docPartBody>
    </w:docPart>
    <w:docPart>
      <w:docPartPr>
        <w:name w:val="7340D5404CFB48948BA6D3CAFDF33FD6"/>
        <w:category>
          <w:name w:val="General"/>
          <w:gallery w:val="placeholder"/>
        </w:category>
        <w:types>
          <w:type w:val="bbPlcHdr"/>
        </w:types>
        <w:behaviors>
          <w:behavior w:val="content"/>
        </w:behaviors>
        <w:guid w:val="{009D8882-84B5-4145-9DE9-0A0F9DBD5804}"/>
      </w:docPartPr>
      <w:docPartBody>
        <w:p w:rsidR="00154F5B" w:rsidRDefault="00CF300D" w:rsidP="00CF300D">
          <w:pPr>
            <w:pStyle w:val="7340D5404CFB48948BA6D3CAFDF33FD6"/>
          </w:pPr>
          <w:r>
            <w:rPr>
              <w:rStyle w:val="Textodelmarcadordeposicin"/>
              <w:rFonts w:ascii="Arial" w:eastAsiaTheme="minorHAnsi" w:hAnsi="Arial" w:cs="Arial"/>
              <w:color w:val="FF8F8F"/>
              <w:sz w:val="16"/>
              <w:szCs w:val="16"/>
            </w:rPr>
            <w:t>000.000.000,00</w:t>
          </w:r>
        </w:p>
      </w:docPartBody>
    </w:docPart>
    <w:docPart>
      <w:docPartPr>
        <w:name w:val="89A31E7EC6F342488687B314C2ED6863"/>
        <w:category>
          <w:name w:val="General"/>
          <w:gallery w:val="placeholder"/>
        </w:category>
        <w:types>
          <w:type w:val="bbPlcHdr"/>
        </w:types>
        <w:behaviors>
          <w:behavior w:val="content"/>
        </w:behaviors>
        <w:guid w:val="{98B2C03F-9C11-444C-8BB4-718FAAA806AE}"/>
      </w:docPartPr>
      <w:docPartBody>
        <w:p w:rsidR="00154F5B" w:rsidRDefault="00CF300D" w:rsidP="00CF300D">
          <w:pPr>
            <w:pStyle w:val="89A31E7EC6F342488687B314C2ED6863"/>
          </w:pPr>
          <w:r>
            <w:rPr>
              <w:rStyle w:val="Textodelmarcadordeposicin"/>
              <w:rFonts w:ascii="Arial" w:eastAsiaTheme="minorHAnsi" w:hAnsi="Arial" w:cs="Arial"/>
              <w:color w:val="FF8F8F"/>
              <w:sz w:val="16"/>
              <w:szCs w:val="16"/>
            </w:rPr>
            <w:t>000.000.000,00</w:t>
          </w:r>
        </w:p>
      </w:docPartBody>
    </w:docPart>
    <w:docPart>
      <w:docPartPr>
        <w:name w:val="4087783C11784CF4A59048691D3DF59F"/>
        <w:category>
          <w:name w:val="General"/>
          <w:gallery w:val="placeholder"/>
        </w:category>
        <w:types>
          <w:type w:val="bbPlcHdr"/>
        </w:types>
        <w:behaviors>
          <w:behavior w:val="content"/>
        </w:behaviors>
        <w:guid w:val="{A3A34D5E-E1EC-4068-94EA-7696F21693B9}"/>
      </w:docPartPr>
      <w:docPartBody>
        <w:p w:rsidR="00154F5B" w:rsidRDefault="00CF300D" w:rsidP="00CF300D">
          <w:pPr>
            <w:pStyle w:val="4087783C11784CF4A59048691D3DF59F"/>
          </w:pPr>
          <w:r>
            <w:rPr>
              <w:rStyle w:val="Textodelmarcadordeposicin"/>
              <w:rFonts w:ascii="Arial" w:eastAsiaTheme="minorHAnsi" w:hAnsi="Arial" w:cs="Arial"/>
              <w:color w:val="FF8F8F"/>
              <w:sz w:val="16"/>
              <w:szCs w:val="16"/>
            </w:rPr>
            <w:t>000.000.000,00</w:t>
          </w:r>
        </w:p>
      </w:docPartBody>
    </w:docPart>
    <w:docPart>
      <w:docPartPr>
        <w:name w:val="1125AC4713784B2B8F3BEF4BE4AC9D00"/>
        <w:category>
          <w:name w:val="General"/>
          <w:gallery w:val="placeholder"/>
        </w:category>
        <w:types>
          <w:type w:val="bbPlcHdr"/>
        </w:types>
        <w:behaviors>
          <w:behavior w:val="content"/>
        </w:behaviors>
        <w:guid w:val="{E834C786-AC75-4CD3-B23A-2D60FDD23A86}"/>
      </w:docPartPr>
      <w:docPartBody>
        <w:p w:rsidR="00154F5B" w:rsidRDefault="00CF300D" w:rsidP="00CF300D">
          <w:pPr>
            <w:pStyle w:val="1125AC4713784B2B8F3BEF4BE4AC9D00"/>
          </w:pPr>
          <w:r>
            <w:rPr>
              <w:rStyle w:val="Textodelmarcadordeposicin"/>
              <w:rFonts w:ascii="Arial" w:eastAsiaTheme="minorHAnsi" w:hAnsi="Arial" w:cs="Arial"/>
              <w:color w:val="FF8F8F"/>
              <w:sz w:val="16"/>
              <w:szCs w:val="16"/>
            </w:rPr>
            <w:t>000.000.000,00</w:t>
          </w:r>
        </w:p>
      </w:docPartBody>
    </w:docPart>
    <w:docPart>
      <w:docPartPr>
        <w:name w:val="7DD83E96C71A4A2DB12E12EB42D9DD30"/>
        <w:category>
          <w:name w:val="General"/>
          <w:gallery w:val="placeholder"/>
        </w:category>
        <w:types>
          <w:type w:val="bbPlcHdr"/>
        </w:types>
        <w:behaviors>
          <w:behavior w:val="content"/>
        </w:behaviors>
        <w:guid w:val="{AB702F1E-E34F-4961-81A3-CB3E56120594}"/>
      </w:docPartPr>
      <w:docPartBody>
        <w:p w:rsidR="00154F5B" w:rsidRDefault="00CF300D" w:rsidP="00CF300D">
          <w:pPr>
            <w:pStyle w:val="7DD83E96C71A4A2DB12E12EB42D9DD30"/>
          </w:pPr>
          <w:r>
            <w:rPr>
              <w:rStyle w:val="Textodelmarcadordeposicin"/>
              <w:rFonts w:ascii="Arial" w:eastAsiaTheme="minorHAnsi" w:hAnsi="Arial" w:cs="Arial"/>
              <w:color w:val="FF8F8F"/>
              <w:sz w:val="16"/>
              <w:szCs w:val="16"/>
            </w:rPr>
            <w:t>000.000.000,00</w:t>
          </w:r>
        </w:p>
      </w:docPartBody>
    </w:docPart>
    <w:docPart>
      <w:docPartPr>
        <w:name w:val="FF2D06F0C9E547B0936A351D35576088"/>
        <w:category>
          <w:name w:val="General"/>
          <w:gallery w:val="placeholder"/>
        </w:category>
        <w:types>
          <w:type w:val="bbPlcHdr"/>
        </w:types>
        <w:behaviors>
          <w:behavior w:val="content"/>
        </w:behaviors>
        <w:guid w:val="{6CE7A13E-8FC1-4B35-B94E-2B83C9D760B7}"/>
      </w:docPartPr>
      <w:docPartBody>
        <w:p w:rsidR="00154F5B" w:rsidRDefault="00CF300D" w:rsidP="00CF300D">
          <w:pPr>
            <w:pStyle w:val="FF2D06F0C9E547B0936A351D35576088"/>
          </w:pPr>
          <w:r>
            <w:rPr>
              <w:rStyle w:val="Textodelmarcadordeposicin"/>
              <w:rFonts w:ascii="Arial" w:eastAsiaTheme="minorHAnsi" w:hAnsi="Arial" w:cs="Arial"/>
              <w:color w:val="FF8F8F"/>
              <w:sz w:val="16"/>
              <w:szCs w:val="16"/>
            </w:rPr>
            <w:t>000.000.000,00</w:t>
          </w:r>
        </w:p>
      </w:docPartBody>
    </w:docPart>
    <w:docPart>
      <w:docPartPr>
        <w:name w:val="E652F4F853DE4AEE92548AF9CAAE8432"/>
        <w:category>
          <w:name w:val="General"/>
          <w:gallery w:val="placeholder"/>
        </w:category>
        <w:types>
          <w:type w:val="bbPlcHdr"/>
        </w:types>
        <w:behaviors>
          <w:behavior w:val="content"/>
        </w:behaviors>
        <w:guid w:val="{1F372919-C970-4C75-B154-AA99712D4AFA}"/>
      </w:docPartPr>
      <w:docPartBody>
        <w:p w:rsidR="00154F5B" w:rsidRDefault="00CF300D" w:rsidP="00CF300D">
          <w:pPr>
            <w:pStyle w:val="E652F4F853DE4AEE92548AF9CAAE8432"/>
          </w:pPr>
          <w:r>
            <w:rPr>
              <w:rStyle w:val="Textodelmarcadordeposicin"/>
              <w:rFonts w:ascii="Arial" w:eastAsiaTheme="minorHAnsi" w:hAnsi="Arial" w:cs="Arial"/>
              <w:color w:val="FF8F8F"/>
              <w:sz w:val="16"/>
              <w:szCs w:val="16"/>
            </w:rPr>
            <w:t>000.000.000,00</w:t>
          </w:r>
        </w:p>
      </w:docPartBody>
    </w:docPart>
    <w:docPart>
      <w:docPartPr>
        <w:name w:val="DF02CE07C3DC4F17802A1E250D5B1763"/>
        <w:category>
          <w:name w:val="General"/>
          <w:gallery w:val="placeholder"/>
        </w:category>
        <w:types>
          <w:type w:val="bbPlcHdr"/>
        </w:types>
        <w:behaviors>
          <w:behavior w:val="content"/>
        </w:behaviors>
        <w:guid w:val="{18FFA7CB-FBC4-4F85-9000-1602E2FDC604}"/>
      </w:docPartPr>
      <w:docPartBody>
        <w:p w:rsidR="00154F5B" w:rsidRDefault="00CF300D" w:rsidP="00CF300D">
          <w:pPr>
            <w:pStyle w:val="DF02CE07C3DC4F17802A1E250D5B1763"/>
          </w:pPr>
          <w:r>
            <w:rPr>
              <w:rStyle w:val="Textodelmarcadordeposicin"/>
              <w:rFonts w:ascii="Arial" w:eastAsiaTheme="minorHAnsi" w:hAnsi="Arial" w:cs="Arial"/>
              <w:color w:val="FF8F8F"/>
              <w:sz w:val="16"/>
              <w:szCs w:val="16"/>
            </w:rPr>
            <w:t>000.000.000,00</w:t>
          </w:r>
        </w:p>
      </w:docPartBody>
    </w:docPart>
    <w:docPart>
      <w:docPartPr>
        <w:name w:val="D998E653B76147E29DD7AE5404ADE108"/>
        <w:category>
          <w:name w:val="General"/>
          <w:gallery w:val="placeholder"/>
        </w:category>
        <w:types>
          <w:type w:val="bbPlcHdr"/>
        </w:types>
        <w:behaviors>
          <w:behavior w:val="content"/>
        </w:behaviors>
        <w:guid w:val="{B9F7CC46-CB81-4C3B-8422-87C07EDC57BA}"/>
      </w:docPartPr>
      <w:docPartBody>
        <w:p w:rsidR="00154F5B" w:rsidRDefault="00CF300D" w:rsidP="00CF300D">
          <w:pPr>
            <w:pStyle w:val="D998E653B76147E29DD7AE5404ADE108"/>
          </w:pPr>
          <w:r>
            <w:rPr>
              <w:rStyle w:val="Textodelmarcadordeposicin"/>
              <w:rFonts w:ascii="Arial" w:eastAsiaTheme="minorHAnsi" w:hAnsi="Arial" w:cs="Arial"/>
              <w:color w:val="FF8F8F"/>
              <w:sz w:val="16"/>
              <w:szCs w:val="16"/>
            </w:rPr>
            <w:t>000.000.000,00</w:t>
          </w:r>
        </w:p>
      </w:docPartBody>
    </w:docPart>
    <w:docPart>
      <w:docPartPr>
        <w:name w:val="52D8CD525C124CCEBF4B25FB0C17CCB6"/>
        <w:category>
          <w:name w:val="General"/>
          <w:gallery w:val="placeholder"/>
        </w:category>
        <w:types>
          <w:type w:val="bbPlcHdr"/>
        </w:types>
        <w:behaviors>
          <w:behavior w:val="content"/>
        </w:behaviors>
        <w:guid w:val="{50FB7281-CD99-4E50-904F-8E36786F4D8D}"/>
      </w:docPartPr>
      <w:docPartBody>
        <w:p w:rsidR="00154F5B" w:rsidRDefault="00CF300D" w:rsidP="00CF300D">
          <w:pPr>
            <w:pStyle w:val="52D8CD525C124CCEBF4B25FB0C17CCB6"/>
          </w:pPr>
          <w:r>
            <w:rPr>
              <w:rStyle w:val="Textodelmarcadordeposicin"/>
              <w:rFonts w:ascii="Arial" w:eastAsiaTheme="minorHAnsi" w:hAnsi="Arial" w:cs="Arial"/>
              <w:color w:val="FF8F8F"/>
              <w:sz w:val="16"/>
              <w:szCs w:val="16"/>
            </w:rPr>
            <w:t>000.000.000,00</w:t>
          </w:r>
        </w:p>
      </w:docPartBody>
    </w:docPart>
    <w:docPart>
      <w:docPartPr>
        <w:name w:val="27D4F9970EED4630B7DE6834E48C6D4E"/>
        <w:category>
          <w:name w:val="General"/>
          <w:gallery w:val="placeholder"/>
        </w:category>
        <w:types>
          <w:type w:val="bbPlcHdr"/>
        </w:types>
        <w:behaviors>
          <w:behavior w:val="content"/>
        </w:behaviors>
        <w:guid w:val="{ED4AC45B-29ED-4930-8B40-AE3F7D1634D7}"/>
      </w:docPartPr>
      <w:docPartBody>
        <w:p w:rsidR="00154F5B" w:rsidRDefault="00CF300D" w:rsidP="00CF300D">
          <w:pPr>
            <w:pStyle w:val="27D4F9970EED4630B7DE6834E48C6D4E"/>
          </w:pPr>
          <w:r>
            <w:rPr>
              <w:rStyle w:val="Textodelmarcadordeposicin"/>
              <w:rFonts w:ascii="Arial" w:eastAsiaTheme="minorHAnsi" w:hAnsi="Arial" w:cs="Arial"/>
              <w:color w:val="FF8F8F"/>
              <w:sz w:val="16"/>
              <w:szCs w:val="16"/>
            </w:rPr>
            <w:t>000.000.000,00</w:t>
          </w:r>
        </w:p>
      </w:docPartBody>
    </w:docPart>
    <w:docPart>
      <w:docPartPr>
        <w:name w:val="1BE5CB5AFAED49FC8B3293EFAB73D6C7"/>
        <w:category>
          <w:name w:val="General"/>
          <w:gallery w:val="placeholder"/>
        </w:category>
        <w:types>
          <w:type w:val="bbPlcHdr"/>
        </w:types>
        <w:behaviors>
          <w:behavior w:val="content"/>
        </w:behaviors>
        <w:guid w:val="{7EFDCCD1-C956-41AA-A8ED-DB3668DBEE0C}"/>
      </w:docPartPr>
      <w:docPartBody>
        <w:p w:rsidR="00154F5B" w:rsidRDefault="00CF300D" w:rsidP="00CF300D">
          <w:pPr>
            <w:pStyle w:val="1BE5CB5AFAED49FC8B3293EFAB73D6C7"/>
          </w:pPr>
          <w:r>
            <w:rPr>
              <w:rStyle w:val="Textodelmarcadordeposicin"/>
              <w:rFonts w:ascii="Arial" w:eastAsiaTheme="minorHAnsi" w:hAnsi="Arial" w:cs="Arial"/>
              <w:color w:val="FF8F8F"/>
              <w:sz w:val="16"/>
              <w:szCs w:val="16"/>
            </w:rPr>
            <w:t>000.000.000,00</w:t>
          </w:r>
        </w:p>
      </w:docPartBody>
    </w:docPart>
    <w:docPart>
      <w:docPartPr>
        <w:name w:val="57332862F0BD43C990275B7FEA88F45F"/>
        <w:category>
          <w:name w:val="General"/>
          <w:gallery w:val="placeholder"/>
        </w:category>
        <w:types>
          <w:type w:val="bbPlcHdr"/>
        </w:types>
        <w:behaviors>
          <w:behavior w:val="content"/>
        </w:behaviors>
        <w:guid w:val="{77FB3B0B-32A0-41B3-832F-B5A05E357161}"/>
      </w:docPartPr>
      <w:docPartBody>
        <w:p w:rsidR="00154F5B" w:rsidRDefault="00CF300D" w:rsidP="00CF300D">
          <w:pPr>
            <w:pStyle w:val="57332862F0BD43C990275B7FEA88F45F"/>
          </w:pPr>
          <w:r>
            <w:rPr>
              <w:rStyle w:val="Textodelmarcadordeposicin"/>
              <w:rFonts w:ascii="Arial" w:eastAsiaTheme="minorHAnsi" w:hAnsi="Arial" w:cs="Arial"/>
              <w:color w:val="FF8F8F"/>
              <w:sz w:val="16"/>
              <w:szCs w:val="16"/>
            </w:rPr>
            <w:t>000.000.000,00</w:t>
          </w:r>
        </w:p>
      </w:docPartBody>
    </w:docPart>
    <w:docPart>
      <w:docPartPr>
        <w:name w:val="D263112B30F04EF8AE222CFC2D0E1AD2"/>
        <w:category>
          <w:name w:val="General"/>
          <w:gallery w:val="placeholder"/>
        </w:category>
        <w:types>
          <w:type w:val="bbPlcHdr"/>
        </w:types>
        <w:behaviors>
          <w:behavior w:val="content"/>
        </w:behaviors>
        <w:guid w:val="{AF228BF8-606C-4E33-B2E1-0E70DB4C22D6}"/>
      </w:docPartPr>
      <w:docPartBody>
        <w:p w:rsidR="00154F5B" w:rsidRDefault="00CF300D" w:rsidP="00CF300D">
          <w:pPr>
            <w:pStyle w:val="D263112B30F04EF8AE222CFC2D0E1AD2"/>
          </w:pPr>
          <w:r>
            <w:rPr>
              <w:rStyle w:val="Textodelmarcadordeposicin"/>
              <w:rFonts w:ascii="Arial" w:eastAsiaTheme="minorHAnsi" w:hAnsi="Arial" w:cs="Arial"/>
              <w:color w:val="FF8F8F"/>
              <w:sz w:val="16"/>
              <w:szCs w:val="16"/>
            </w:rPr>
            <w:t>Nombre del proponente</w:t>
          </w:r>
        </w:p>
      </w:docPartBody>
    </w:docPart>
    <w:docPart>
      <w:docPartPr>
        <w:name w:val="AA55842E83314806A86E6B2E8AF33C73"/>
        <w:category>
          <w:name w:val="General"/>
          <w:gallery w:val="placeholder"/>
        </w:category>
        <w:types>
          <w:type w:val="bbPlcHdr"/>
        </w:types>
        <w:behaviors>
          <w:behavior w:val="content"/>
        </w:behaviors>
        <w:guid w:val="{B67C2113-9EB8-413B-94D0-264998B19A9B}"/>
      </w:docPartPr>
      <w:docPartBody>
        <w:p w:rsidR="00154F5B" w:rsidRDefault="00CF300D" w:rsidP="00CF300D">
          <w:pPr>
            <w:pStyle w:val="AA55842E83314806A86E6B2E8AF33C73"/>
          </w:pPr>
          <w:r>
            <w:rPr>
              <w:rStyle w:val="Textodelmarcadordeposicin"/>
              <w:rFonts w:ascii="Arial" w:eastAsiaTheme="minorHAnsi" w:hAnsi="Arial" w:cs="Arial"/>
              <w:color w:val="FF8F8F"/>
              <w:sz w:val="16"/>
              <w:szCs w:val="16"/>
            </w:rPr>
            <w:t>%</w:t>
          </w:r>
        </w:p>
      </w:docPartBody>
    </w:docPart>
    <w:docPart>
      <w:docPartPr>
        <w:name w:val="A4DFDE05CF384CA9A35F1916842D645B"/>
        <w:category>
          <w:name w:val="General"/>
          <w:gallery w:val="placeholder"/>
        </w:category>
        <w:types>
          <w:type w:val="bbPlcHdr"/>
        </w:types>
        <w:behaviors>
          <w:behavior w:val="content"/>
        </w:behaviors>
        <w:guid w:val="{9BF87FA5-A2D6-44EE-AF9A-98F78904CEC9}"/>
      </w:docPartPr>
      <w:docPartBody>
        <w:p w:rsidR="00154F5B" w:rsidRDefault="00CF300D" w:rsidP="00CF300D">
          <w:pPr>
            <w:pStyle w:val="A4DFDE05CF384CA9A35F1916842D645B"/>
          </w:pPr>
          <w:r>
            <w:rPr>
              <w:rStyle w:val="Textodelmarcadordeposicin"/>
              <w:rFonts w:ascii="Arial" w:eastAsiaTheme="minorHAnsi" w:hAnsi="Arial" w:cs="Arial"/>
              <w:color w:val="FF8F8F"/>
              <w:sz w:val="16"/>
              <w:szCs w:val="16"/>
            </w:rPr>
            <w:t>%</w:t>
          </w:r>
        </w:p>
      </w:docPartBody>
    </w:docPart>
    <w:docPart>
      <w:docPartPr>
        <w:name w:val="6B16377E6AFB4157A0955288F3B38FD6"/>
        <w:category>
          <w:name w:val="General"/>
          <w:gallery w:val="placeholder"/>
        </w:category>
        <w:types>
          <w:type w:val="bbPlcHdr"/>
        </w:types>
        <w:behaviors>
          <w:behavior w:val="content"/>
        </w:behaviors>
        <w:guid w:val="{7572E297-9920-492A-9405-C84DE19F7970}"/>
      </w:docPartPr>
      <w:docPartBody>
        <w:p w:rsidR="00154F5B" w:rsidRDefault="00CF300D" w:rsidP="00CF300D">
          <w:pPr>
            <w:pStyle w:val="6B16377E6AFB4157A0955288F3B38FD6"/>
          </w:pPr>
          <w:r>
            <w:rPr>
              <w:rStyle w:val="Textodelmarcadordeposicin"/>
              <w:rFonts w:ascii="Arial" w:eastAsiaTheme="minorHAnsi" w:hAnsi="Arial" w:cs="Arial"/>
              <w:color w:val="FF8F8F"/>
              <w:sz w:val="16"/>
              <w:szCs w:val="16"/>
            </w:rPr>
            <w:t>%</w:t>
          </w:r>
        </w:p>
      </w:docPartBody>
    </w:docPart>
    <w:docPart>
      <w:docPartPr>
        <w:name w:val="3DB9FDC3E28F45BBB8BCB3DDFF8C6C5D"/>
        <w:category>
          <w:name w:val="General"/>
          <w:gallery w:val="placeholder"/>
        </w:category>
        <w:types>
          <w:type w:val="bbPlcHdr"/>
        </w:types>
        <w:behaviors>
          <w:behavior w:val="content"/>
        </w:behaviors>
        <w:guid w:val="{981A6EB8-4EAD-469F-BBFB-7094C6BE1D41}"/>
      </w:docPartPr>
      <w:docPartBody>
        <w:p w:rsidR="00154F5B" w:rsidRDefault="00CF300D" w:rsidP="00CF300D">
          <w:pPr>
            <w:pStyle w:val="3DB9FDC3E28F45BBB8BCB3DDFF8C6C5D"/>
          </w:pPr>
          <w:r>
            <w:rPr>
              <w:rStyle w:val="Textodelmarcadordeposicin"/>
              <w:rFonts w:ascii="Arial" w:eastAsiaTheme="minorHAnsi" w:hAnsi="Arial" w:cs="Arial"/>
              <w:color w:val="FF8F8F"/>
              <w:sz w:val="16"/>
              <w:szCs w:val="16"/>
            </w:rPr>
            <w:t>%</w:t>
          </w:r>
        </w:p>
      </w:docPartBody>
    </w:docPart>
    <w:docPart>
      <w:docPartPr>
        <w:name w:val="D28B3B1A15484AB8B3CD591FF4A1C253"/>
        <w:category>
          <w:name w:val="General"/>
          <w:gallery w:val="placeholder"/>
        </w:category>
        <w:types>
          <w:type w:val="bbPlcHdr"/>
        </w:types>
        <w:behaviors>
          <w:behavior w:val="content"/>
        </w:behaviors>
        <w:guid w:val="{94090AE2-3755-486D-961D-3747FEE0B7C9}"/>
      </w:docPartPr>
      <w:docPartBody>
        <w:p w:rsidR="00154F5B" w:rsidRDefault="00CF300D" w:rsidP="00CF300D">
          <w:pPr>
            <w:pStyle w:val="D28B3B1A15484AB8B3CD591FF4A1C253"/>
          </w:pPr>
          <w:r>
            <w:rPr>
              <w:rStyle w:val="Textodelmarcadordeposicin"/>
              <w:rFonts w:ascii="Arial" w:eastAsiaTheme="minorHAnsi" w:hAnsi="Arial" w:cs="Arial"/>
              <w:color w:val="FF8F8F"/>
              <w:sz w:val="16"/>
              <w:szCs w:val="16"/>
            </w:rPr>
            <w:t>%</w:t>
          </w:r>
        </w:p>
      </w:docPartBody>
    </w:docPart>
    <w:docPart>
      <w:docPartPr>
        <w:name w:val="DEFDB64DE54C421FA4E67B7AF2FB4430"/>
        <w:category>
          <w:name w:val="General"/>
          <w:gallery w:val="placeholder"/>
        </w:category>
        <w:types>
          <w:type w:val="bbPlcHdr"/>
        </w:types>
        <w:behaviors>
          <w:behavior w:val="content"/>
        </w:behaviors>
        <w:guid w:val="{B6C6610A-0414-441D-8274-3BB446144380}"/>
      </w:docPartPr>
      <w:docPartBody>
        <w:p w:rsidR="00154F5B" w:rsidRDefault="00CF300D" w:rsidP="00CF300D">
          <w:pPr>
            <w:pStyle w:val="DEFDB64DE54C421FA4E67B7AF2FB4430"/>
          </w:pPr>
          <w:r>
            <w:rPr>
              <w:rStyle w:val="Textodelmarcadordeposicin"/>
              <w:rFonts w:ascii="Arial" w:eastAsiaTheme="minorHAnsi" w:hAnsi="Arial" w:cs="Arial"/>
              <w:color w:val="FF8F8F"/>
              <w:sz w:val="16"/>
              <w:szCs w:val="16"/>
            </w:rPr>
            <w:t>%</w:t>
          </w:r>
        </w:p>
      </w:docPartBody>
    </w:docPart>
    <w:docPart>
      <w:docPartPr>
        <w:name w:val="1CE0CB39062748D78D08C498BC731771"/>
        <w:category>
          <w:name w:val="General"/>
          <w:gallery w:val="placeholder"/>
        </w:category>
        <w:types>
          <w:type w:val="bbPlcHdr"/>
        </w:types>
        <w:behaviors>
          <w:behavior w:val="content"/>
        </w:behaviors>
        <w:guid w:val="{BA1D0583-1F21-44F7-8F62-AA338C78EB8C}"/>
      </w:docPartPr>
      <w:docPartBody>
        <w:p w:rsidR="00154F5B" w:rsidRDefault="00CF300D" w:rsidP="00CF300D">
          <w:pPr>
            <w:pStyle w:val="1CE0CB39062748D78D08C498BC731771"/>
          </w:pPr>
          <w:r w:rsidRPr="000D290B">
            <w:rPr>
              <w:rStyle w:val="Textodelmarcadordeposicin"/>
              <w:rFonts w:ascii="Arial" w:hAnsi="Arial" w:cs="Arial"/>
              <w:color w:val="FF8F8F"/>
              <w:u w:val="single"/>
            </w:rPr>
            <w:t>Ciudad</w:t>
          </w:r>
        </w:p>
      </w:docPartBody>
    </w:docPart>
    <w:docPart>
      <w:docPartPr>
        <w:name w:val="95B8B4945409407880D90D4F2F12C863"/>
        <w:category>
          <w:name w:val="General"/>
          <w:gallery w:val="placeholder"/>
        </w:category>
        <w:types>
          <w:type w:val="bbPlcHdr"/>
        </w:types>
        <w:behaviors>
          <w:behavior w:val="content"/>
        </w:behaviors>
        <w:guid w:val="{C0641565-B7AF-4952-9E09-785B4B260F64}"/>
      </w:docPartPr>
      <w:docPartBody>
        <w:p w:rsidR="00154F5B" w:rsidRDefault="00CF300D" w:rsidP="00CF300D">
          <w:pPr>
            <w:pStyle w:val="95B8B4945409407880D90D4F2F12C863"/>
          </w:pPr>
          <w:r w:rsidRPr="000D290B">
            <w:rPr>
              <w:rStyle w:val="Textodelmarcadordeposicin"/>
              <w:rFonts w:ascii="Arial" w:hAnsi="Arial" w:cs="Arial"/>
              <w:color w:val="FF8F8F"/>
            </w:rPr>
            <w:t>seleccionar la fecha.</w:t>
          </w:r>
        </w:p>
      </w:docPartBody>
    </w:docPart>
    <w:docPart>
      <w:docPartPr>
        <w:name w:val="69559890C37B4D349D3731B0B9E14197"/>
        <w:category>
          <w:name w:val="General"/>
          <w:gallery w:val="placeholder"/>
        </w:category>
        <w:types>
          <w:type w:val="bbPlcHdr"/>
        </w:types>
        <w:behaviors>
          <w:behavior w:val="content"/>
        </w:behaviors>
        <w:guid w:val="{334956F2-4FEC-4647-BDBD-C01A4EFEBE39}"/>
      </w:docPartPr>
      <w:docPartBody>
        <w:p w:rsidR="00154F5B" w:rsidRDefault="00CF300D" w:rsidP="00CF300D">
          <w:pPr>
            <w:pStyle w:val="69559890C37B4D349D3731B0B9E1419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241EACB1C914EDD8589846619AD952B"/>
        <w:category>
          <w:name w:val="General"/>
          <w:gallery w:val="placeholder"/>
        </w:category>
        <w:types>
          <w:type w:val="bbPlcHdr"/>
        </w:types>
        <w:behaviors>
          <w:behavior w:val="content"/>
        </w:behaviors>
        <w:guid w:val="{23A1511A-4F3C-4CEC-87E8-25122ADE6D19}"/>
      </w:docPartPr>
      <w:docPartBody>
        <w:p w:rsidR="00154F5B" w:rsidRDefault="00CF300D" w:rsidP="00CF300D">
          <w:pPr>
            <w:pStyle w:val="3241EACB1C914EDD8589846619AD952B"/>
          </w:pPr>
          <w:r>
            <w:rPr>
              <w:rStyle w:val="Textodelmarcadordeposicin"/>
              <w:rFonts w:ascii="Arial" w:hAnsi="Arial" w:cs="Arial"/>
              <w:color w:val="FF8F8F"/>
              <w:sz w:val="18"/>
              <w:szCs w:val="18"/>
              <w:u w:val="single"/>
            </w:rPr>
            <w:t>Diligenciar el número del proceso</w:t>
          </w:r>
        </w:p>
      </w:docPartBody>
    </w:docPart>
    <w:docPart>
      <w:docPartPr>
        <w:name w:val="04D0A493DDF947CE86926D532263B8FB"/>
        <w:category>
          <w:name w:val="General"/>
          <w:gallery w:val="placeholder"/>
        </w:category>
        <w:types>
          <w:type w:val="bbPlcHdr"/>
        </w:types>
        <w:behaviors>
          <w:behavior w:val="content"/>
        </w:behaviors>
        <w:guid w:val="{33D1A3B7-A942-447E-AACE-17D41AFEF990}"/>
      </w:docPartPr>
      <w:docPartBody>
        <w:p w:rsidR="00154F5B" w:rsidRDefault="00CF300D" w:rsidP="00CF300D">
          <w:pPr>
            <w:pStyle w:val="04D0A493DDF947CE86926D532263B8FB"/>
          </w:pPr>
          <w:r>
            <w:rPr>
              <w:rStyle w:val="Textodelmarcadordeposicin"/>
              <w:rFonts w:ascii="Arial" w:eastAsiaTheme="minorHAnsi" w:hAnsi="Arial" w:cs="Arial"/>
              <w:color w:val="FF8F8F"/>
              <w:u w:val="single"/>
            </w:rPr>
            <w:t>Segmento</w:t>
          </w:r>
        </w:p>
      </w:docPartBody>
    </w:docPart>
    <w:docPart>
      <w:docPartPr>
        <w:name w:val="477F8FA7A0284B8AB0FDC35CE92C1B85"/>
        <w:category>
          <w:name w:val="General"/>
          <w:gallery w:val="placeholder"/>
        </w:category>
        <w:types>
          <w:type w:val="bbPlcHdr"/>
        </w:types>
        <w:behaviors>
          <w:behavior w:val="content"/>
        </w:behaviors>
        <w:guid w:val="{5B69D105-BC89-432E-945D-AE99837BA7E0}"/>
      </w:docPartPr>
      <w:docPartBody>
        <w:p w:rsidR="00154F5B" w:rsidRDefault="00CF300D" w:rsidP="00CF300D">
          <w:pPr>
            <w:pStyle w:val="477F8FA7A0284B8AB0FDC35CE92C1B85"/>
          </w:pPr>
          <w:r>
            <w:rPr>
              <w:rStyle w:val="Textodelmarcadordeposicin"/>
              <w:rFonts w:ascii="Arial" w:eastAsiaTheme="minorHAnsi" w:hAnsi="Arial" w:cs="Arial"/>
              <w:color w:val="FF8F8F"/>
              <w:u w:val="single"/>
            </w:rPr>
            <w:t>Familia</w:t>
          </w:r>
        </w:p>
      </w:docPartBody>
    </w:docPart>
    <w:docPart>
      <w:docPartPr>
        <w:name w:val="A6D388C45EF44A11B3A7574BE8EF5FE2"/>
        <w:category>
          <w:name w:val="General"/>
          <w:gallery w:val="placeholder"/>
        </w:category>
        <w:types>
          <w:type w:val="bbPlcHdr"/>
        </w:types>
        <w:behaviors>
          <w:behavior w:val="content"/>
        </w:behaviors>
        <w:guid w:val="{6DA5137B-3610-43F7-A120-38210DE800C0}"/>
      </w:docPartPr>
      <w:docPartBody>
        <w:p w:rsidR="00154F5B" w:rsidRDefault="00CF300D" w:rsidP="00CF300D">
          <w:pPr>
            <w:pStyle w:val="A6D388C45EF44A11B3A7574BE8EF5FE2"/>
          </w:pPr>
          <w:r>
            <w:rPr>
              <w:rStyle w:val="Textodelmarcadordeposicin"/>
              <w:rFonts w:ascii="Arial" w:eastAsiaTheme="minorHAnsi" w:hAnsi="Arial" w:cs="Arial"/>
              <w:color w:val="FF8F8F"/>
              <w:u w:val="single"/>
            </w:rPr>
            <w:t>Clases</w:t>
          </w:r>
        </w:p>
      </w:docPartBody>
    </w:docPart>
    <w:docPart>
      <w:docPartPr>
        <w:name w:val="FF4F641DA3544040A2F3DB6AAE941652"/>
        <w:category>
          <w:name w:val="General"/>
          <w:gallery w:val="placeholder"/>
        </w:category>
        <w:types>
          <w:type w:val="bbPlcHdr"/>
        </w:types>
        <w:behaviors>
          <w:behavior w:val="content"/>
        </w:behaviors>
        <w:guid w:val="{14562C0D-ADA8-43BB-BED1-E10FB8F6E94D}"/>
      </w:docPartPr>
      <w:docPartBody>
        <w:p w:rsidR="00154F5B" w:rsidRDefault="00CF300D" w:rsidP="00CF300D">
          <w:pPr>
            <w:pStyle w:val="FF4F641DA3544040A2F3DB6AAE941652"/>
          </w:pPr>
          <w:r w:rsidRPr="000D290B">
            <w:rPr>
              <w:rStyle w:val="Textodelmarcadordeposicin"/>
              <w:rFonts w:ascii="Arial" w:hAnsi="Arial" w:cs="Arial"/>
              <w:color w:val="FF8F8F"/>
              <w:u w:val="single"/>
            </w:rPr>
            <w:t>Ciudad</w:t>
          </w:r>
        </w:p>
      </w:docPartBody>
    </w:docPart>
    <w:docPart>
      <w:docPartPr>
        <w:name w:val="F9E66D2DC3744BEB8ACEB0A39046435C"/>
        <w:category>
          <w:name w:val="General"/>
          <w:gallery w:val="placeholder"/>
        </w:category>
        <w:types>
          <w:type w:val="bbPlcHdr"/>
        </w:types>
        <w:behaviors>
          <w:behavior w:val="content"/>
        </w:behaviors>
        <w:guid w:val="{A146B05B-682F-49DC-88F2-BA122ED714CC}"/>
      </w:docPartPr>
      <w:docPartBody>
        <w:p w:rsidR="00154F5B" w:rsidRDefault="00CF300D" w:rsidP="00CF300D">
          <w:pPr>
            <w:pStyle w:val="F9E66D2DC3744BEB8ACEB0A39046435C"/>
          </w:pPr>
          <w:r w:rsidRPr="000D290B">
            <w:rPr>
              <w:rStyle w:val="Textodelmarcadordeposicin"/>
              <w:rFonts w:ascii="Arial" w:hAnsi="Arial" w:cs="Arial"/>
              <w:color w:val="FF8F8F"/>
            </w:rPr>
            <w:t>seleccionar la fecha.</w:t>
          </w:r>
        </w:p>
      </w:docPartBody>
    </w:docPart>
    <w:docPart>
      <w:docPartPr>
        <w:name w:val="CB5034FA0DC148EDAD61918E8FFE02F1"/>
        <w:category>
          <w:name w:val="General"/>
          <w:gallery w:val="placeholder"/>
        </w:category>
        <w:types>
          <w:type w:val="bbPlcHdr"/>
        </w:types>
        <w:behaviors>
          <w:behavior w:val="content"/>
        </w:behaviors>
        <w:guid w:val="{C8F9BC41-2924-4302-B8D6-6FDE3B1BD054}"/>
      </w:docPartPr>
      <w:docPartBody>
        <w:p w:rsidR="00163A1E" w:rsidRDefault="00163A1E" w:rsidP="00163A1E">
          <w:pPr>
            <w:pStyle w:val="CB5034FA0DC148EDAD61918E8FFE02F1"/>
          </w:pPr>
          <w:r w:rsidRPr="000D290B">
            <w:rPr>
              <w:rStyle w:val="Textodelmarcadordeposicin"/>
              <w:rFonts w:ascii="Arial" w:hAnsi="Arial" w:cs="Arial"/>
              <w:color w:val="FF8F8F"/>
              <w:u w:val="single"/>
            </w:rPr>
            <w:t>Transcribir el objeto del proceso</w:t>
          </w:r>
        </w:p>
      </w:docPartBody>
    </w:docPart>
    <w:docPart>
      <w:docPartPr>
        <w:name w:val="708626CDE7A84EBC81A01A3309C31273"/>
        <w:category>
          <w:name w:val="General"/>
          <w:gallery w:val="placeholder"/>
        </w:category>
        <w:types>
          <w:type w:val="bbPlcHdr"/>
        </w:types>
        <w:behaviors>
          <w:behavior w:val="content"/>
        </w:behaviors>
        <w:guid w:val="{30091539-4FB2-44E0-AC19-C2466AF17D48}"/>
      </w:docPartPr>
      <w:docPartBody>
        <w:p w:rsidR="00163A1E" w:rsidRDefault="00163A1E" w:rsidP="00163A1E">
          <w:pPr>
            <w:pStyle w:val="708626CDE7A84EBC81A01A3309C31273"/>
          </w:pPr>
          <w:r>
            <w:rPr>
              <w:rStyle w:val="Textodelmarcadordeposicin"/>
              <w:rFonts w:ascii="Arial" w:hAnsi="Arial" w:cs="Arial"/>
              <w:color w:val="FF8F8F"/>
              <w:sz w:val="20"/>
              <w:szCs w:val="20"/>
              <w:u w:val="single"/>
            </w:rPr>
            <w:t>Ciudad</w:t>
          </w:r>
        </w:p>
      </w:docPartBody>
    </w:docPart>
    <w:docPart>
      <w:docPartPr>
        <w:name w:val="7A7F9C07DE0B40E993CB784808401079"/>
        <w:category>
          <w:name w:val="General"/>
          <w:gallery w:val="placeholder"/>
        </w:category>
        <w:types>
          <w:type w:val="bbPlcHdr"/>
        </w:types>
        <w:behaviors>
          <w:behavior w:val="content"/>
        </w:behaviors>
        <w:guid w:val="{D85C0E34-71D3-4A54-B206-ED612B7EDE13}"/>
      </w:docPartPr>
      <w:docPartBody>
        <w:p w:rsidR="00163A1E" w:rsidRDefault="00163A1E" w:rsidP="00163A1E">
          <w:pPr>
            <w:pStyle w:val="7A7F9C07DE0B40E993CB784808401079"/>
          </w:pPr>
          <w:r>
            <w:rPr>
              <w:rStyle w:val="Textodelmarcadordeposicin"/>
              <w:rFonts w:ascii="Arial" w:hAnsi="Arial" w:cs="Arial"/>
              <w:color w:val="FF8F8F"/>
              <w:sz w:val="20"/>
              <w:szCs w:val="20"/>
            </w:rPr>
            <w:t>seleccionar la fecha.</w:t>
          </w:r>
        </w:p>
      </w:docPartBody>
    </w:docPart>
    <w:docPart>
      <w:docPartPr>
        <w:name w:val="0D673BD9901D47C3ADC617B9D79D0DD9"/>
        <w:category>
          <w:name w:val="General"/>
          <w:gallery w:val="placeholder"/>
        </w:category>
        <w:types>
          <w:type w:val="bbPlcHdr"/>
        </w:types>
        <w:behaviors>
          <w:behavior w:val="content"/>
        </w:behaviors>
        <w:guid w:val="{4EF49331-B2A5-49C4-A027-14E57E36FC3B}"/>
      </w:docPartPr>
      <w:docPartBody>
        <w:p w:rsidR="00163A1E" w:rsidRDefault="00163A1E" w:rsidP="00163A1E">
          <w:pPr>
            <w:pStyle w:val="0D673BD9901D47C3ADC617B9D79D0DD9"/>
          </w:pPr>
          <w:r w:rsidRPr="000D290B">
            <w:rPr>
              <w:rStyle w:val="Textodelmarcadordeposicin"/>
              <w:rFonts w:ascii="Arial" w:hAnsi="Arial" w:cs="Arial"/>
              <w:color w:val="FF8F8F"/>
              <w:u w:val="single"/>
            </w:rPr>
            <w:t>Transcribir el objeto del proceso</w:t>
          </w:r>
        </w:p>
      </w:docPartBody>
    </w:docPart>
    <w:docPart>
      <w:docPartPr>
        <w:name w:val="87C8B46444DF407DAAF74EA08B5C232B"/>
        <w:category>
          <w:name w:val="General"/>
          <w:gallery w:val="placeholder"/>
        </w:category>
        <w:types>
          <w:type w:val="bbPlcHdr"/>
        </w:types>
        <w:behaviors>
          <w:behavior w:val="content"/>
        </w:behaviors>
        <w:guid w:val="{FAAF1269-F2D7-4EDC-B3F9-F38C578C0CA9}"/>
      </w:docPartPr>
      <w:docPartBody>
        <w:p w:rsidR="00163A1E" w:rsidRDefault="00163A1E" w:rsidP="00163A1E">
          <w:pPr>
            <w:pStyle w:val="87C8B46444DF407DAAF74EA08B5C232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734E3D01B842C09958F54C2F99FBD5"/>
        <w:category>
          <w:name w:val="General"/>
          <w:gallery w:val="placeholder"/>
        </w:category>
        <w:types>
          <w:type w:val="bbPlcHdr"/>
        </w:types>
        <w:behaviors>
          <w:behavior w:val="content"/>
        </w:behaviors>
        <w:guid w:val="{B9EB3532-5F21-46EC-AA5B-99A5C63E0D8F}"/>
      </w:docPartPr>
      <w:docPartBody>
        <w:p w:rsidR="00163A1E" w:rsidRDefault="00163A1E" w:rsidP="00163A1E">
          <w:pPr>
            <w:pStyle w:val="23734E3D01B842C09958F54C2F99FBD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3055A544B941ABAA05E200C0AB696F"/>
        <w:category>
          <w:name w:val="General"/>
          <w:gallery w:val="placeholder"/>
        </w:category>
        <w:types>
          <w:type w:val="bbPlcHdr"/>
        </w:types>
        <w:behaviors>
          <w:behavior w:val="content"/>
        </w:behaviors>
        <w:guid w:val="{1E636B0A-7B56-4AC1-A19C-0030B66FDC9F}"/>
      </w:docPartPr>
      <w:docPartBody>
        <w:p w:rsidR="00163A1E" w:rsidRDefault="00163A1E" w:rsidP="00163A1E">
          <w:pPr>
            <w:pStyle w:val="E33055A544B941ABAA05E200C0AB69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B60AEE300E4969995A48C62748E6A5"/>
        <w:category>
          <w:name w:val="General"/>
          <w:gallery w:val="placeholder"/>
        </w:category>
        <w:types>
          <w:type w:val="bbPlcHdr"/>
        </w:types>
        <w:behaviors>
          <w:behavior w:val="content"/>
        </w:behaviors>
        <w:guid w:val="{A4986F99-6F97-4930-BAE8-3CD14171F161}"/>
      </w:docPartPr>
      <w:docPartBody>
        <w:p w:rsidR="00163A1E" w:rsidRDefault="00163A1E" w:rsidP="00163A1E">
          <w:pPr>
            <w:pStyle w:val="A3B60AEE300E4969995A48C62748E6A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02BC2CDA3C4AADA341D61B45FECA59"/>
        <w:category>
          <w:name w:val="General"/>
          <w:gallery w:val="placeholder"/>
        </w:category>
        <w:types>
          <w:type w:val="bbPlcHdr"/>
        </w:types>
        <w:behaviors>
          <w:behavior w:val="content"/>
        </w:behaviors>
        <w:guid w:val="{FEADA7B5-F0C2-46C1-8B02-464302F3135A}"/>
      </w:docPartPr>
      <w:docPartBody>
        <w:p w:rsidR="00163A1E" w:rsidRDefault="00163A1E" w:rsidP="00163A1E">
          <w:pPr>
            <w:pStyle w:val="8D02BC2CDA3C4AADA341D61B45FECA5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1CE30ADD8E4F30BB3F6E7EF06E45D9"/>
        <w:category>
          <w:name w:val="General"/>
          <w:gallery w:val="placeholder"/>
        </w:category>
        <w:types>
          <w:type w:val="bbPlcHdr"/>
        </w:types>
        <w:behaviors>
          <w:behavior w:val="content"/>
        </w:behaviors>
        <w:guid w:val="{B85CD969-4AA0-44B9-AB09-3FD63514B28C}"/>
      </w:docPartPr>
      <w:docPartBody>
        <w:p w:rsidR="00163A1E" w:rsidRDefault="00163A1E" w:rsidP="00163A1E">
          <w:pPr>
            <w:pStyle w:val="581CE30ADD8E4F30BB3F6E7EF06E45D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9DE652273704252B60D64465BD76F20"/>
        <w:category>
          <w:name w:val="General"/>
          <w:gallery w:val="placeholder"/>
        </w:category>
        <w:types>
          <w:type w:val="bbPlcHdr"/>
        </w:types>
        <w:behaviors>
          <w:behavior w:val="content"/>
        </w:behaviors>
        <w:guid w:val="{6874EEA1-A15D-4A9C-BBDB-AF061A29845A}"/>
      </w:docPartPr>
      <w:docPartBody>
        <w:p w:rsidR="00163A1E" w:rsidRDefault="00163A1E" w:rsidP="00163A1E">
          <w:pPr>
            <w:pStyle w:val="19DE652273704252B60D64465BD76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8A8830FB85B42D5870A890D11E96FCF"/>
        <w:category>
          <w:name w:val="General"/>
          <w:gallery w:val="placeholder"/>
        </w:category>
        <w:types>
          <w:type w:val="bbPlcHdr"/>
        </w:types>
        <w:behaviors>
          <w:behavior w:val="content"/>
        </w:behaviors>
        <w:guid w:val="{112AB5A0-07B2-474B-B840-308489CD2B49}"/>
      </w:docPartPr>
      <w:docPartBody>
        <w:p w:rsidR="00163A1E" w:rsidRDefault="00163A1E" w:rsidP="00163A1E">
          <w:pPr>
            <w:pStyle w:val="98A8830FB85B42D5870A890D11E96FCF"/>
          </w:pPr>
          <w:r>
            <w:rPr>
              <w:rStyle w:val="Textodelmarcadordeposicin"/>
              <w:rFonts w:ascii="Arial" w:hAnsi="Arial" w:cs="Arial"/>
              <w:color w:val="FF8F8F"/>
              <w:sz w:val="20"/>
              <w:szCs w:val="20"/>
              <w:u w:val="single"/>
            </w:rPr>
            <w:t>Ciudad</w:t>
          </w:r>
        </w:p>
      </w:docPartBody>
    </w:docPart>
    <w:docPart>
      <w:docPartPr>
        <w:name w:val="F119F3C9E0E049C4A0D8531F7F31F8EC"/>
        <w:category>
          <w:name w:val="General"/>
          <w:gallery w:val="placeholder"/>
        </w:category>
        <w:types>
          <w:type w:val="bbPlcHdr"/>
        </w:types>
        <w:behaviors>
          <w:behavior w:val="content"/>
        </w:behaviors>
        <w:guid w:val="{08A67648-DB4D-46BE-A2F9-F1F7C8316627}"/>
      </w:docPartPr>
      <w:docPartBody>
        <w:p w:rsidR="00163A1E" w:rsidRDefault="00163A1E" w:rsidP="00163A1E">
          <w:pPr>
            <w:pStyle w:val="F119F3C9E0E049C4A0D8531F7F31F8EC"/>
          </w:pPr>
          <w:r>
            <w:rPr>
              <w:rStyle w:val="Textodelmarcadordeposicin"/>
              <w:rFonts w:ascii="Arial" w:hAnsi="Arial" w:cs="Arial"/>
              <w:color w:val="FF8F8F"/>
              <w:sz w:val="20"/>
              <w:szCs w:val="20"/>
            </w:rPr>
            <w:t>seleccionar la fecha.</w:t>
          </w:r>
        </w:p>
      </w:docPartBody>
    </w:docPart>
    <w:docPart>
      <w:docPartPr>
        <w:name w:val="ECAEB2E885284CAC9457F1F120E817A8"/>
        <w:category>
          <w:name w:val="General"/>
          <w:gallery w:val="placeholder"/>
        </w:category>
        <w:types>
          <w:type w:val="bbPlcHdr"/>
        </w:types>
        <w:behaviors>
          <w:behavior w:val="content"/>
        </w:behaviors>
        <w:guid w:val="{7018950A-31C1-4621-90F9-B5EA4F7AF550}"/>
      </w:docPartPr>
      <w:docPartBody>
        <w:p w:rsidR="00163A1E" w:rsidRDefault="00163A1E" w:rsidP="00163A1E">
          <w:pPr>
            <w:pStyle w:val="ECAEB2E885284CAC9457F1F120E817A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8A86EEBB3814A5D9EBF2588F98543FC"/>
        <w:category>
          <w:name w:val="General"/>
          <w:gallery w:val="placeholder"/>
        </w:category>
        <w:types>
          <w:type w:val="bbPlcHdr"/>
        </w:types>
        <w:behaviors>
          <w:behavior w:val="content"/>
        </w:behaviors>
        <w:guid w:val="{EF9DE9F4-CA80-4A39-98E1-8498D651A8F8}"/>
      </w:docPartPr>
      <w:docPartBody>
        <w:p w:rsidR="00163A1E" w:rsidRDefault="00163A1E" w:rsidP="00163A1E">
          <w:pPr>
            <w:pStyle w:val="A8A86EEBB3814A5D9EBF2588F98543F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A805B8E450C4532AC5048B1A26241A0"/>
        <w:category>
          <w:name w:val="General"/>
          <w:gallery w:val="placeholder"/>
        </w:category>
        <w:types>
          <w:type w:val="bbPlcHdr"/>
        </w:types>
        <w:behaviors>
          <w:behavior w:val="content"/>
        </w:behaviors>
        <w:guid w:val="{A8B85410-1303-424A-9FAD-3DB06E7C6D91}"/>
      </w:docPartPr>
      <w:docPartBody>
        <w:p w:rsidR="00163A1E" w:rsidRDefault="00163A1E" w:rsidP="00163A1E">
          <w:pPr>
            <w:pStyle w:val="3A805B8E450C4532AC5048B1A26241A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ACD2243D0FA468BA54E5AFE2898D0DC"/>
        <w:category>
          <w:name w:val="General"/>
          <w:gallery w:val="placeholder"/>
        </w:category>
        <w:types>
          <w:type w:val="bbPlcHdr"/>
        </w:types>
        <w:behaviors>
          <w:behavior w:val="content"/>
        </w:behaviors>
        <w:guid w:val="{3FD2F9EA-66DB-4B2E-BB44-CED1DCB58916}"/>
      </w:docPartPr>
      <w:docPartBody>
        <w:p w:rsidR="00163A1E" w:rsidRDefault="00163A1E" w:rsidP="00163A1E">
          <w:pPr>
            <w:pStyle w:val="CACD2243D0FA468BA54E5AFE2898D0D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DA04217EFEC4058BAD88F8CBD0D761F"/>
        <w:category>
          <w:name w:val="General"/>
          <w:gallery w:val="placeholder"/>
        </w:category>
        <w:types>
          <w:type w:val="bbPlcHdr"/>
        </w:types>
        <w:behaviors>
          <w:behavior w:val="content"/>
        </w:behaviors>
        <w:guid w:val="{D782E808-569D-48E3-9100-E87DB8BDCB82}"/>
      </w:docPartPr>
      <w:docPartBody>
        <w:p w:rsidR="00163A1E" w:rsidRDefault="00163A1E" w:rsidP="00163A1E">
          <w:pPr>
            <w:pStyle w:val="5DA04217EFEC4058BAD88F8CBD0D761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700E6C6644348D2B7A3E88FCC0F50D5"/>
        <w:category>
          <w:name w:val="General"/>
          <w:gallery w:val="placeholder"/>
        </w:category>
        <w:types>
          <w:type w:val="bbPlcHdr"/>
        </w:types>
        <w:behaviors>
          <w:behavior w:val="content"/>
        </w:behaviors>
        <w:guid w:val="{A764653B-D5CE-4C54-8FF3-AC5510520546}"/>
      </w:docPartPr>
      <w:docPartBody>
        <w:p w:rsidR="00163A1E" w:rsidRDefault="00163A1E" w:rsidP="00163A1E">
          <w:pPr>
            <w:pStyle w:val="B700E6C6644348D2B7A3E88FCC0F50D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366801BB7F4DB9A14345717FEE00A6"/>
        <w:category>
          <w:name w:val="General"/>
          <w:gallery w:val="placeholder"/>
        </w:category>
        <w:types>
          <w:type w:val="bbPlcHdr"/>
        </w:types>
        <w:behaviors>
          <w:behavior w:val="content"/>
        </w:behaviors>
        <w:guid w:val="{0B213ED9-AAFC-4F97-B7C6-85D78EB19F86}"/>
      </w:docPartPr>
      <w:docPartBody>
        <w:p w:rsidR="00163A1E" w:rsidRDefault="00163A1E" w:rsidP="00163A1E">
          <w:pPr>
            <w:pStyle w:val="23366801BB7F4DB9A14345717FEE00A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8929513599D4CF2B9B26B16BEC06685"/>
        <w:category>
          <w:name w:val="General"/>
          <w:gallery w:val="placeholder"/>
        </w:category>
        <w:types>
          <w:type w:val="bbPlcHdr"/>
        </w:types>
        <w:behaviors>
          <w:behavior w:val="content"/>
        </w:behaviors>
        <w:guid w:val="{7247ED02-6BA6-446F-AEC8-3DBFCBE775FF}"/>
      </w:docPartPr>
      <w:docPartBody>
        <w:p w:rsidR="00163A1E" w:rsidRDefault="00163A1E" w:rsidP="00163A1E">
          <w:pPr>
            <w:pStyle w:val="98929513599D4CF2B9B26B16BEC06685"/>
          </w:pPr>
          <w:r>
            <w:rPr>
              <w:rStyle w:val="Textodelmarcadordeposicin"/>
              <w:rFonts w:ascii="Arial" w:hAnsi="Arial" w:cs="Arial"/>
              <w:color w:val="FF8F8F"/>
              <w:sz w:val="20"/>
              <w:szCs w:val="20"/>
              <w:u w:val="single"/>
            </w:rPr>
            <w:t>Ciudad</w:t>
          </w:r>
        </w:p>
      </w:docPartBody>
    </w:docPart>
    <w:docPart>
      <w:docPartPr>
        <w:name w:val="7405027369BB4CF4B65277E955BB3520"/>
        <w:category>
          <w:name w:val="General"/>
          <w:gallery w:val="placeholder"/>
        </w:category>
        <w:types>
          <w:type w:val="bbPlcHdr"/>
        </w:types>
        <w:behaviors>
          <w:behavior w:val="content"/>
        </w:behaviors>
        <w:guid w:val="{D9D0777B-A6D7-4E8D-8606-2ADDF58EAFB8}"/>
      </w:docPartPr>
      <w:docPartBody>
        <w:p w:rsidR="00163A1E" w:rsidRDefault="00163A1E" w:rsidP="00163A1E">
          <w:pPr>
            <w:pStyle w:val="7405027369BB4CF4B65277E955BB3520"/>
          </w:pPr>
          <w:r>
            <w:rPr>
              <w:rStyle w:val="Textodelmarcadordeposicin"/>
              <w:rFonts w:ascii="Arial" w:hAnsi="Arial" w:cs="Arial"/>
              <w:color w:val="FF8F8F"/>
              <w:sz w:val="20"/>
              <w:szCs w:val="20"/>
            </w:rPr>
            <w:t>seleccionar la fecha.</w:t>
          </w:r>
        </w:p>
      </w:docPartBody>
    </w:docPart>
    <w:docPart>
      <w:docPartPr>
        <w:name w:val="9FBED433AB614EA5BF799FE6BD46A854"/>
        <w:category>
          <w:name w:val="General"/>
          <w:gallery w:val="placeholder"/>
        </w:category>
        <w:types>
          <w:type w:val="bbPlcHdr"/>
        </w:types>
        <w:behaviors>
          <w:behavior w:val="content"/>
        </w:behaviors>
        <w:guid w:val="{CA5F74D3-A46D-48BA-81CF-E74D7ECB7CE7}"/>
      </w:docPartPr>
      <w:docPartBody>
        <w:p w:rsidR="00163A1E" w:rsidRDefault="00163A1E" w:rsidP="00163A1E">
          <w:pPr>
            <w:pStyle w:val="9FBED433AB614EA5BF799FE6BD46A8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869390DFF0408189BC6700EBC92BB2"/>
        <w:category>
          <w:name w:val="General"/>
          <w:gallery w:val="placeholder"/>
        </w:category>
        <w:types>
          <w:type w:val="bbPlcHdr"/>
        </w:types>
        <w:behaviors>
          <w:behavior w:val="content"/>
        </w:behaviors>
        <w:guid w:val="{59A6A7DF-185E-4F4C-A8A1-7EFBDD298FA7}"/>
      </w:docPartPr>
      <w:docPartBody>
        <w:p w:rsidR="00163A1E" w:rsidRDefault="00163A1E" w:rsidP="00163A1E">
          <w:pPr>
            <w:pStyle w:val="9D869390DFF0408189BC6700EBC92B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2238528DCF426FA01695A8734D03D4"/>
        <w:category>
          <w:name w:val="General"/>
          <w:gallery w:val="placeholder"/>
        </w:category>
        <w:types>
          <w:type w:val="bbPlcHdr"/>
        </w:types>
        <w:behaviors>
          <w:behavior w:val="content"/>
        </w:behaviors>
        <w:guid w:val="{98FF3DA5-111C-4EDB-A828-D8262F324EE7}"/>
      </w:docPartPr>
      <w:docPartBody>
        <w:p w:rsidR="00163A1E" w:rsidRDefault="00163A1E" w:rsidP="00163A1E">
          <w:pPr>
            <w:pStyle w:val="542238528DCF426FA01695A8734D03D4"/>
          </w:pPr>
          <w:r w:rsidRPr="00A70DFE">
            <w:rPr>
              <w:rStyle w:val="Textodelmarcadordeposicin"/>
              <w:rFonts w:ascii="Arial" w:hAnsi="Arial" w:cs="Arial"/>
              <w:color w:val="FF8F8F"/>
              <w:u w:val="single"/>
            </w:rPr>
            <w:t>Documentos de identificación y lugar de expedición</w:t>
          </w:r>
        </w:p>
      </w:docPartBody>
    </w:docPart>
    <w:docPart>
      <w:docPartPr>
        <w:name w:val="11789B4400A642C19B3FCCD246FC9A94"/>
        <w:category>
          <w:name w:val="General"/>
          <w:gallery w:val="placeholder"/>
        </w:category>
        <w:types>
          <w:type w:val="bbPlcHdr"/>
        </w:types>
        <w:behaviors>
          <w:behavior w:val="content"/>
        </w:behaviors>
        <w:guid w:val="{8247B4D3-721C-4E9C-8110-467D4F260E44}"/>
      </w:docPartPr>
      <w:docPartBody>
        <w:p w:rsidR="00163A1E" w:rsidRDefault="00163A1E" w:rsidP="00163A1E">
          <w:pPr>
            <w:pStyle w:val="11789B4400A642C19B3FCCD246FC9A94"/>
          </w:pPr>
          <w:r w:rsidRPr="001A5D42">
            <w:rPr>
              <w:rStyle w:val="Textodelmarcadordeposicin"/>
              <w:rFonts w:ascii="Arial" w:hAnsi="Arial" w:cs="Arial"/>
              <w:color w:val="FF8F8F"/>
              <w:u w:val="single"/>
            </w:rPr>
            <w:t>Indicar el nombre del proponente de quien se actúa</w:t>
          </w:r>
        </w:p>
      </w:docPartBody>
    </w:docPart>
    <w:docPart>
      <w:docPartPr>
        <w:name w:val="86E84F4C7C064C5AAF5898051E2F7E1C"/>
        <w:category>
          <w:name w:val="General"/>
          <w:gallery w:val="placeholder"/>
        </w:category>
        <w:types>
          <w:type w:val="bbPlcHdr"/>
        </w:types>
        <w:behaviors>
          <w:behavior w:val="content"/>
        </w:behaviors>
        <w:guid w:val="{D4A33092-ABF2-4845-8D4D-2C396DDC32D3}"/>
      </w:docPartPr>
      <w:docPartBody>
        <w:p w:rsidR="00163A1E" w:rsidRDefault="00163A1E" w:rsidP="00163A1E">
          <w:pPr>
            <w:pStyle w:val="86E84F4C7C064C5AAF5898051E2F7E1C"/>
          </w:pPr>
          <w:r w:rsidRPr="00A70DFE">
            <w:rPr>
              <w:rStyle w:val="Textodelmarcadordeposicin"/>
              <w:rFonts w:ascii="Arial" w:hAnsi="Arial" w:cs="Arial"/>
              <w:color w:val="FF8F8F"/>
              <w:u w:val="single"/>
            </w:rPr>
            <w:t>DILIGENCIAR LA UNIDAD A LA QUE PRESENTA LA OFERTA</w:t>
          </w:r>
        </w:p>
      </w:docPartBody>
    </w:docPart>
    <w:docPart>
      <w:docPartPr>
        <w:name w:val="AC1DC3ABB89643DE95B982238C19DBCC"/>
        <w:category>
          <w:name w:val="General"/>
          <w:gallery w:val="placeholder"/>
        </w:category>
        <w:types>
          <w:type w:val="bbPlcHdr"/>
        </w:types>
        <w:behaviors>
          <w:behavior w:val="content"/>
        </w:behaviors>
        <w:guid w:val="{4C1B7682-5365-49F5-BD06-5CA5FFDA098C}"/>
      </w:docPartPr>
      <w:docPartBody>
        <w:p w:rsidR="00163A1E" w:rsidRDefault="00163A1E" w:rsidP="00163A1E">
          <w:pPr>
            <w:pStyle w:val="AC1DC3ABB89643DE95B982238C19DBCC"/>
          </w:pPr>
          <w:r w:rsidRPr="00A70DFE">
            <w:rPr>
              <w:rStyle w:val="Textodelmarcadordeposicin"/>
              <w:rFonts w:ascii="Arial" w:hAnsi="Arial" w:cs="Arial"/>
              <w:color w:val="FF8F8F"/>
              <w:u w:val="single"/>
            </w:rPr>
            <w:t>DILIGENCIAR LA UNIDAD A LA QUE PRESENTA LA OFERTA</w:t>
          </w:r>
        </w:p>
      </w:docPartBody>
    </w:docPart>
    <w:docPart>
      <w:docPartPr>
        <w:name w:val="DF36F40C266B4D2C9E3E4A22755B30B1"/>
        <w:category>
          <w:name w:val="General"/>
          <w:gallery w:val="placeholder"/>
        </w:category>
        <w:types>
          <w:type w:val="bbPlcHdr"/>
        </w:types>
        <w:behaviors>
          <w:behavior w:val="content"/>
        </w:behaviors>
        <w:guid w:val="{54A5832D-FA8C-4CE8-97E3-54AC9BE25C72}"/>
      </w:docPartPr>
      <w:docPartBody>
        <w:p w:rsidR="00163A1E" w:rsidRDefault="00163A1E" w:rsidP="00163A1E">
          <w:pPr>
            <w:pStyle w:val="DF36F40C266B4D2C9E3E4A22755B30B1"/>
          </w:pPr>
          <w:r w:rsidRPr="00A70DFE">
            <w:rPr>
              <w:rStyle w:val="Textodelmarcadordeposicin"/>
              <w:rFonts w:ascii="Arial" w:hAnsi="Arial" w:cs="Arial"/>
              <w:color w:val="FF8F8F"/>
              <w:u w:val="single"/>
            </w:rPr>
            <w:t>DILIGENCIAR LA UNIDAD A LA QUE PRESENTA LA OFERTA</w:t>
          </w:r>
        </w:p>
      </w:docPartBody>
    </w:docPart>
    <w:docPart>
      <w:docPartPr>
        <w:name w:val="C686C89C7F0E4546B9521852CF6E4021"/>
        <w:category>
          <w:name w:val="General"/>
          <w:gallery w:val="placeholder"/>
        </w:category>
        <w:types>
          <w:type w:val="bbPlcHdr"/>
        </w:types>
        <w:behaviors>
          <w:behavior w:val="content"/>
        </w:behaviors>
        <w:guid w:val="{CDB3F783-4DD4-4FFD-AE50-67CD07B1864A}"/>
      </w:docPartPr>
      <w:docPartBody>
        <w:p w:rsidR="00163A1E" w:rsidRDefault="00163A1E" w:rsidP="00163A1E">
          <w:pPr>
            <w:pStyle w:val="C686C89C7F0E4546B9521852CF6E4021"/>
          </w:pPr>
          <w:r w:rsidRPr="00A70DFE">
            <w:rPr>
              <w:rStyle w:val="Textodelmarcadordeposicin"/>
              <w:rFonts w:ascii="Arial" w:hAnsi="Arial" w:cs="Arial"/>
              <w:color w:val="FF8F8F"/>
              <w:u w:val="single"/>
            </w:rPr>
            <w:t>DILIGENCIAR LA UNIDAD A LA QUE PRESENTA LA OFERTA</w:t>
          </w:r>
        </w:p>
      </w:docPartBody>
    </w:docPart>
    <w:docPart>
      <w:docPartPr>
        <w:name w:val="ED98749751AD4310A8F8CE81ACA2CE01"/>
        <w:category>
          <w:name w:val="General"/>
          <w:gallery w:val="placeholder"/>
        </w:category>
        <w:types>
          <w:type w:val="bbPlcHdr"/>
        </w:types>
        <w:behaviors>
          <w:behavior w:val="content"/>
        </w:behaviors>
        <w:guid w:val="{8DCC0BE0-EF40-4B7E-AB09-A8E784DC9BA8}"/>
      </w:docPartPr>
      <w:docPartBody>
        <w:p w:rsidR="00163A1E" w:rsidRDefault="00163A1E" w:rsidP="00163A1E">
          <w:pPr>
            <w:pStyle w:val="ED98749751AD4310A8F8CE81ACA2CE01"/>
          </w:pPr>
          <w:r w:rsidRPr="00A70DFE">
            <w:rPr>
              <w:rStyle w:val="Textodelmarcadordeposicin"/>
              <w:rFonts w:ascii="Arial" w:hAnsi="Arial" w:cs="Arial"/>
              <w:color w:val="FF8F8F"/>
              <w:u w:val="single"/>
            </w:rPr>
            <w:t>DILIGENCIAR LA UNIDAD A LA QUE PRESENTA LA OFERTA</w:t>
          </w:r>
        </w:p>
      </w:docPartBody>
    </w:docPart>
    <w:docPart>
      <w:docPartPr>
        <w:name w:val="1AB5D5A11C9B47608F58EF649A2BCD35"/>
        <w:category>
          <w:name w:val="General"/>
          <w:gallery w:val="placeholder"/>
        </w:category>
        <w:types>
          <w:type w:val="bbPlcHdr"/>
        </w:types>
        <w:behaviors>
          <w:behavior w:val="content"/>
        </w:behaviors>
        <w:guid w:val="{A1EC5A1C-BDC2-4A48-8F19-A913F503B7CE}"/>
      </w:docPartPr>
      <w:docPartBody>
        <w:p w:rsidR="00163A1E" w:rsidRDefault="00163A1E" w:rsidP="00163A1E">
          <w:pPr>
            <w:pStyle w:val="1AB5D5A11C9B47608F58EF649A2BCD35"/>
          </w:pPr>
          <w:r w:rsidRPr="00A70DFE">
            <w:rPr>
              <w:rStyle w:val="Textodelmarcadordeposicin"/>
              <w:rFonts w:ascii="Arial" w:hAnsi="Arial" w:cs="Arial"/>
              <w:color w:val="FF8F8F"/>
              <w:u w:val="single"/>
            </w:rPr>
            <w:t>DILIGENCIAR LA UNIDAD A LA QUE PRESENTA LA OFERTA</w:t>
          </w:r>
        </w:p>
      </w:docPartBody>
    </w:docPart>
    <w:docPart>
      <w:docPartPr>
        <w:name w:val="38B39DA480724DD7AA61CFA79D60690B"/>
        <w:category>
          <w:name w:val="General"/>
          <w:gallery w:val="placeholder"/>
        </w:category>
        <w:types>
          <w:type w:val="bbPlcHdr"/>
        </w:types>
        <w:behaviors>
          <w:behavior w:val="content"/>
        </w:behaviors>
        <w:guid w:val="{9A54FA40-36F2-42E2-94AB-A0C0EF816B7A}"/>
      </w:docPartPr>
      <w:docPartBody>
        <w:p w:rsidR="00163A1E" w:rsidRDefault="00163A1E" w:rsidP="00163A1E">
          <w:pPr>
            <w:pStyle w:val="38B39DA480724DD7AA61CFA79D60690B"/>
          </w:pPr>
          <w:r w:rsidRPr="001A5D42">
            <w:rPr>
              <w:rStyle w:val="Textodelmarcadordeposicin"/>
              <w:rFonts w:ascii="Arial" w:hAnsi="Arial" w:cs="Arial"/>
              <w:color w:val="FF8F8F"/>
              <w:u w:val="single"/>
            </w:rPr>
            <w:t>Diligenciar el nombre completo del proponente</w:t>
          </w:r>
        </w:p>
      </w:docPartBody>
    </w:docPart>
    <w:docPart>
      <w:docPartPr>
        <w:name w:val="2E63F337F5D24CFE892BACFA38488C75"/>
        <w:category>
          <w:name w:val="General"/>
          <w:gallery w:val="placeholder"/>
        </w:category>
        <w:types>
          <w:type w:val="bbPlcHdr"/>
        </w:types>
        <w:behaviors>
          <w:behavior w:val="content"/>
        </w:behaviors>
        <w:guid w:val="{2C9307E9-1995-4EE4-8CFE-E24F4DDA5BC5}"/>
      </w:docPartPr>
      <w:docPartBody>
        <w:p w:rsidR="00163A1E" w:rsidRDefault="00163A1E" w:rsidP="00163A1E">
          <w:pPr>
            <w:pStyle w:val="2E63F337F5D24CFE892BACFA38488C75"/>
          </w:pPr>
          <w:r w:rsidRPr="001A5D42">
            <w:rPr>
              <w:rStyle w:val="Textodelmarcadordeposicin"/>
              <w:rFonts w:ascii="Arial" w:hAnsi="Arial" w:cs="Arial"/>
              <w:color w:val="FF8F8F"/>
              <w:u w:val="single"/>
            </w:rPr>
            <w:t>Diligenciar la identificación del proponente</w:t>
          </w:r>
        </w:p>
      </w:docPartBody>
    </w:docPart>
    <w:docPart>
      <w:docPartPr>
        <w:name w:val="B316D5B676664789A7BEE5A956BF17FA"/>
        <w:category>
          <w:name w:val="General"/>
          <w:gallery w:val="placeholder"/>
        </w:category>
        <w:types>
          <w:type w:val="bbPlcHdr"/>
        </w:types>
        <w:behaviors>
          <w:behavior w:val="content"/>
        </w:behaviors>
        <w:guid w:val="{A48D9A62-6DB0-45DE-9E02-A8B1CBC11608}"/>
      </w:docPartPr>
      <w:docPartBody>
        <w:p w:rsidR="00163A1E" w:rsidRDefault="00163A1E" w:rsidP="00163A1E">
          <w:pPr>
            <w:pStyle w:val="B316D5B676664789A7BEE5A956BF17FA"/>
          </w:pPr>
          <w:r w:rsidRPr="001A5D42">
            <w:rPr>
              <w:rStyle w:val="Textodelmarcadordeposicin"/>
              <w:rFonts w:ascii="Arial" w:hAnsi="Arial" w:cs="Arial"/>
              <w:color w:val="FF8F8F"/>
              <w:u w:val="single"/>
            </w:rPr>
            <w:t>Diligenciar el nombre completo del representante legal</w:t>
          </w:r>
        </w:p>
      </w:docPartBody>
    </w:docPart>
    <w:docPart>
      <w:docPartPr>
        <w:name w:val="6424B2F5BAC84DDCAFDB4C020DDC31E7"/>
        <w:category>
          <w:name w:val="General"/>
          <w:gallery w:val="placeholder"/>
        </w:category>
        <w:types>
          <w:type w:val="bbPlcHdr"/>
        </w:types>
        <w:behaviors>
          <w:behavior w:val="content"/>
        </w:behaviors>
        <w:guid w:val="{AE75D65E-B46B-41BA-A26A-CCD6D807BBC9}"/>
      </w:docPartPr>
      <w:docPartBody>
        <w:p w:rsidR="00163A1E" w:rsidRDefault="00163A1E" w:rsidP="00163A1E">
          <w:pPr>
            <w:pStyle w:val="6424B2F5BAC84DDCAFDB4C020DDC31E7"/>
          </w:pPr>
          <w:r w:rsidRPr="001A5D42">
            <w:rPr>
              <w:rStyle w:val="Textodelmarcadordeposicin"/>
              <w:rFonts w:ascii="Arial" w:hAnsi="Arial" w:cs="Arial"/>
              <w:color w:val="FF8F8F"/>
              <w:u w:val="single"/>
            </w:rPr>
            <w:t>Diligenciar el documento de identificación del representante legal</w:t>
          </w:r>
        </w:p>
      </w:docPartBody>
    </w:docPart>
    <w:docPart>
      <w:docPartPr>
        <w:name w:val="101CC0E2F3C24FBBA9077B458E744F9A"/>
        <w:category>
          <w:name w:val="General"/>
          <w:gallery w:val="placeholder"/>
        </w:category>
        <w:types>
          <w:type w:val="bbPlcHdr"/>
        </w:types>
        <w:behaviors>
          <w:behavior w:val="content"/>
        </w:behaviors>
        <w:guid w:val="{FDDC25E0-6930-4946-9BDF-8B587D030474}"/>
      </w:docPartPr>
      <w:docPartBody>
        <w:p w:rsidR="00163A1E" w:rsidRDefault="00163A1E" w:rsidP="00163A1E">
          <w:pPr>
            <w:pStyle w:val="101CC0E2F3C24FBBA9077B458E744F9A"/>
          </w:pPr>
          <w:r w:rsidRPr="001A5D42">
            <w:rPr>
              <w:rStyle w:val="Textodelmarcadordeposicin"/>
              <w:rFonts w:ascii="Arial" w:hAnsi="Arial" w:cs="Arial"/>
              <w:color w:val="FF8F8F"/>
              <w:u w:val="single"/>
            </w:rPr>
            <w:t>Diligenciar la dirección del proveedor</w:t>
          </w:r>
        </w:p>
      </w:docPartBody>
    </w:docPart>
    <w:docPart>
      <w:docPartPr>
        <w:name w:val="A6556AC9672846379020556B264EC2A1"/>
        <w:category>
          <w:name w:val="General"/>
          <w:gallery w:val="placeholder"/>
        </w:category>
        <w:types>
          <w:type w:val="bbPlcHdr"/>
        </w:types>
        <w:behaviors>
          <w:behavior w:val="content"/>
        </w:behaviors>
        <w:guid w:val="{E1E3C641-749B-4E5C-8778-D0CABFBC49F7}"/>
      </w:docPartPr>
      <w:docPartBody>
        <w:p w:rsidR="00163A1E" w:rsidRDefault="00163A1E" w:rsidP="00163A1E">
          <w:pPr>
            <w:pStyle w:val="A6556AC9672846379020556B264EC2A1"/>
          </w:pPr>
          <w:r w:rsidRPr="001A5D42">
            <w:rPr>
              <w:rStyle w:val="Textodelmarcadordeposicin"/>
              <w:rFonts w:ascii="Arial" w:hAnsi="Arial" w:cs="Arial"/>
              <w:color w:val="FF8F8F"/>
              <w:u w:val="single"/>
            </w:rPr>
            <w:t>Diligenciar teléfonos de contacto del proveedor</w:t>
          </w:r>
        </w:p>
      </w:docPartBody>
    </w:docPart>
    <w:docPart>
      <w:docPartPr>
        <w:name w:val="C1AABE9D05D04542AFDBF281D3349361"/>
        <w:category>
          <w:name w:val="General"/>
          <w:gallery w:val="placeholder"/>
        </w:category>
        <w:types>
          <w:type w:val="bbPlcHdr"/>
        </w:types>
        <w:behaviors>
          <w:behavior w:val="content"/>
        </w:behaviors>
        <w:guid w:val="{521D25F2-E0B1-459C-BE0C-CEE6E706271A}"/>
      </w:docPartPr>
      <w:docPartBody>
        <w:p w:rsidR="00163A1E" w:rsidRDefault="00163A1E" w:rsidP="00163A1E">
          <w:pPr>
            <w:pStyle w:val="C1AABE9D05D04542AFDBF281D3349361"/>
          </w:pPr>
          <w:r w:rsidRPr="001A5D42">
            <w:rPr>
              <w:rStyle w:val="Textodelmarcadordeposicin"/>
              <w:rFonts w:ascii="Arial" w:hAnsi="Arial" w:cs="Arial"/>
              <w:color w:val="FF8F8F"/>
              <w:u w:val="single"/>
            </w:rPr>
            <w:t>Diligenciar correo electrónico de notificaciones</w:t>
          </w:r>
        </w:p>
      </w:docPartBody>
    </w:docPart>
    <w:docPart>
      <w:docPartPr>
        <w:name w:val="44E8D01E2A6449FBBA30161567102A9E"/>
        <w:category>
          <w:name w:val="General"/>
          <w:gallery w:val="placeholder"/>
        </w:category>
        <w:types>
          <w:type w:val="bbPlcHdr"/>
        </w:types>
        <w:behaviors>
          <w:behavior w:val="content"/>
        </w:behaviors>
        <w:guid w:val="{3DB9FDE6-9E14-45E6-8BC9-612B86F0A494}"/>
      </w:docPartPr>
      <w:docPartBody>
        <w:p w:rsidR="00163A1E" w:rsidRDefault="00163A1E" w:rsidP="00163A1E">
          <w:pPr>
            <w:pStyle w:val="44E8D01E2A6449FBBA30161567102A9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218B518929D4D5F8E58FE83FE531998"/>
        <w:category>
          <w:name w:val="General"/>
          <w:gallery w:val="placeholder"/>
        </w:category>
        <w:types>
          <w:type w:val="bbPlcHdr"/>
        </w:types>
        <w:behaviors>
          <w:behavior w:val="content"/>
        </w:behaviors>
        <w:guid w:val="{2F88745F-9A31-4A96-8DE6-8F2CA51BF6D7}"/>
      </w:docPartPr>
      <w:docPartBody>
        <w:p w:rsidR="00163A1E" w:rsidRDefault="00163A1E" w:rsidP="00163A1E">
          <w:pPr>
            <w:pStyle w:val="9218B518929D4D5F8E58FE83FE5319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9DEF9CBBC9D4A62B919EFC27EA9AF6B"/>
        <w:category>
          <w:name w:val="General"/>
          <w:gallery w:val="placeholder"/>
        </w:category>
        <w:types>
          <w:type w:val="bbPlcHdr"/>
        </w:types>
        <w:behaviors>
          <w:behavior w:val="content"/>
        </w:behaviors>
        <w:guid w:val="{2AEDAF52-FB0B-449A-B4C1-1E5B4D8DD00A}"/>
      </w:docPartPr>
      <w:docPartBody>
        <w:p w:rsidR="00163A1E" w:rsidRDefault="00163A1E" w:rsidP="00163A1E">
          <w:pPr>
            <w:pStyle w:val="A9DEF9CBBC9D4A62B919EFC27EA9AF6B"/>
          </w:pPr>
          <w:r w:rsidRPr="00A70DFE">
            <w:rPr>
              <w:rStyle w:val="Textodelmarcadordeposicin"/>
              <w:rFonts w:ascii="Arial" w:hAnsi="Arial" w:cs="Arial"/>
              <w:color w:val="FF8F8F"/>
              <w:u w:val="single"/>
            </w:rPr>
            <w:t>Documentos de identificación y lugar de expedición</w:t>
          </w:r>
        </w:p>
      </w:docPartBody>
    </w:docPart>
    <w:docPart>
      <w:docPartPr>
        <w:name w:val="92B3CC467F6E41988B19C71D0A4253F3"/>
        <w:category>
          <w:name w:val="General"/>
          <w:gallery w:val="placeholder"/>
        </w:category>
        <w:types>
          <w:type w:val="bbPlcHdr"/>
        </w:types>
        <w:behaviors>
          <w:behavior w:val="content"/>
        </w:behaviors>
        <w:guid w:val="{389A62AC-8FE0-4EA9-9770-AC660FE72845}"/>
      </w:docPartPr>
      <w:docPartBody>
        <w:p w:rsidR="00163A1E" w:rsidRDefault="00163A1E" w:rsidP="00163A1E">
          <w:pPr>
            <w:pStyle w:val="92B3CC467F6E41988B19C71D0A4253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9D6587542324E99B8FA3F08E78F0634"/>
        <w:category>
          <w:name w:val="General"/>
          <w:gallery w:val="placeholder"/>
        </w:category>
        <w:types>
          <w:type w:val="bbPlcHdr"/>
        </w:types>
        <w:behaviors>
          <w:behavior w:val="content"/>
        </w:behaviors>
        <w:guid w:val="{96DAA357-B284-4BCE-BB67-A2A3FA278AD4}"/>
      </w:docPartPr>
      <w:docPartBody>
        <w:p w:rsidR="00163A1E" w:rsidRDefault="00163A1E" w:rsidP="00163A1E">
          <w:pPr>
            <w:pStyle w:val="59D6587542324E99B8FA3F08E78F06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5205DF299DD4323A75DE5EAC04B4086"/>
        <w:category>
          <w:name w:val="General"/>
          <w:gallery w:val="placeholder"/>
        </w:category>
        <w:types>
          <w:type w:val="bbPlcHdr"/>
        </w:types>
        <w:behaviors>
          <w:behavior w:val="content"/>
        </w:behaviors>
        <w:guid w:val="{A8859927-1741-43A5-BC70-4AAA4E187589}"/>
      </w:docPartPr>
      <w:docPartBody>
        <w:p w:rsidR="00163A1E" w:rsidRDefault="00163A1E" w:rsidP="00163A1E">
          <w:pPr>
            <w:pStyle w:val="75205DF299DD4323A75DE5EAC04B408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6D30FD822741FD8362DCB442D51D29"/>
        <w:category>
          <w:name w:val="General"/>
          <w:gallery w:val="placeholder"/>
        </w:category>
        <w:types>
          <w:type w:val="bbPlcHdr"/>
        </w:types>
        <w:behaviors>
          <w:behavior w:val="content"/>
        </w:behaviors>
        <w:guid w:val="{CCC320DC-6906-49BF-80C1-353C6E494378}"/>
      </w:docPartPr>
      <w:docPartBody>
        <w:p w:rsidR="00163A1E" w:rsidRDefault="00163A1E" w:rsidP="00163A1E">
          <w:pPr>
            <w:pStyle w:val="AC6D30FD822741FD8362DCB442D51D2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CA3F0DF1AD2452AA404464C0182834F"/>
        <w:category>
          <w:name w:val="General"/>
          <w:gallery w:val="placeholder"/>
        </w:category>
        <w:types>
          <w:type w:val="bbPlcHdr"/>
        </w:types>
        <w:behaviors>
          <w:behavior w:val="content"/>
        </w:behaviors>
        <w:guid w:val="{41F6B73F-182E-4B40-919C-2823C34C832C}"/>
      </w:docPartPr>
      <w:docPartBody>
        <w:p w:rsidR="00163A1E" w:rsidRDefault="00163A1E" w:rsidP="00163A1E">
          <w:pPr>
            <w:pStyle w:val="DCA3F0DF1AD2452AA404464C0182834F"/>
          </w:pPr>
          <w:r w:rsidRPr="000D290B">
            <w:rPr>
              <w:rStyle w:val="Textodelmarcadordeposicin"/>
              <w:rFonts w:ascii="Arial" w:eastAsiaTheme="minorHAnsi" w:hAnsi="Arial" w:cs="Arial"/>
              <w:color w:val="FF8F8F"/>
              <w:u w:val="single"/>
            </w:rPr>
            <w:t>Diligenciar la dirección del proveedor</w:t>
          </w:r>
        </w:p>
      </w:docPartBody>
    </w:docPart>
    <w:docPart>
      <w:docPartPr>
        <w:name w:val="C51653A37A114FD1846AF7D3A04CB629"/>
        <w:category>
          <w:name w:val="General"/>
          <w:gallery w:val="placeholder"/>
        </w:category>
        <w:types>
          <w:type w:val="bbPlcHdr"/>
        </w:types>
        <w:behaviors>
          <w:behavior w:val="content"/>
        </w:behaviors>
        <w:guid w:val="{5CE3451D-A508-45C6-9727-1C5C964401E3}"/>
      </w:docPartPr>
      <w:docPartBody>
        <w:p w:rsidR="00163A1E" w:rsidRDefault="00163A1E" w:rsidP="00163A1E">
          <w:pPr>
            <w:pStyle w:val="C51653A37A114FD1846AF7D3A04CB62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AF11DDC4AB4FEFAC9FBDBE1930FFED"/>
        <w:category>
          <w:name w:val="General"/>
          <w:gallery w:val="placeholder"/>
        </w:category>
        <w:types>
          <w:type w:val="bbPlcHdr"/>
        </w:types>
        <w:behaviors>
          <w:behavior w:val="content"/>
        </w:behaviors>
        <w:guid w:val="{F6318B40-9D23-4F0A-850A-767FCEF55E57}"/>
      </w:docPartPr>
      <w:docPartBody>
        <w:p w:rsidR="00163A1E" w:rsidRDefault="00163A1E" w:rsidP="00163A1E">
          <w:pPr>
            <w:pStyle w:val="6FAF11DDC4AB4FEFAC9FBDBE1930FFE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B8602EE1B14934B719E33D0D1275BC"/>
        <w:category>
          <w:name w:val="General"/>
          <w:gallery w:val="placeholder"/>
        </w:category>
        <w:types>
          <w:type w:val="bbPlcHdr"/>
        </w:types>
        <w:behaviors>
          <w:behavior w:val="content"/>
        </w:behaviors>
        <w:guid w:val="{ECACEAE2-CD82-44C8-9F15-6A0D757B9E07}"/>
      </w:docPartPr>
      <w:docPartBody>
        <w:p w:rsidR="00163A1E" w:rsidRDefault="00163A1E" w:rsidP="00163A1E">
          <w:pPr>
            <w:pStyle w:val="68B8602EE1B14934B719E33D0D1275BC"/>
          </w:pPr>
          <w:r>
            <w:rPr>
              <w:rStyle w:val="Textodelmarcadordeposicin"/>
              <w:rFonts w:ascii="Arial" w:eastAsiaTheme="minorHAnsi" w:hAnsi="Arial" w:cs="Arial"/>
              <w:color w:val="FF8F8F"/>
              <w:u w:val="single"/>
            </w:rPr>
            <w:t>Diligenciar el nombre completo del proponente</w:t>
          </w:r>
        </w:p>
      </w:docPartBody>
    </w:docPart>
    <w:docPart>
      <w:docPartPr>
        <w:name w:val="B5CBFC4944AC4D8F90B78CB426067582"/>
        <w:category>
          <w:name w:val="General"/>
          <w:gallery w:val="placeholder"/>
        </w:category>
        <w:types>
          <w:type w:val="bbPlcHdr"/>
        </w:types>
        <w:behaviors>
          <w:behavior w:val="content"/>
        </w:behaviors>
        <w:guid w:val="{E1468A32-6B5E-4C5B-9E3A-755B63F0D287}"/>
      </w:docPartPr>
      <w:docPartBody>
        <w:p w:rsidR="00163A1E" w:rsidRDefault="00163A1E" w:rsidP="00163A1E">
          <w:pPr>
            <w:pStyle w:val="B5CBFC4944AC4D8F90B78CB426067582"/>
          </w:pPr>
          <w:r>
            <w:rPr>
              <w:rStyle w:val="Textodelmarcadordeposicin"/>
              <w:rFonts w:ascii="Arial" w:eastAsiaTheme="minorHAnsi" w:hAnsi="Arial" w:cs="Arial"/>
              <w:color w:val="FF8F8F"/>
              <w:u w:val="single"/>
            </w:rPr>
            <w:t>Diligenciar la identificación del proponente</w:t>
          </w:r>
        </w:p>
      </w:docPartBody>
    </w:docPart>
    <w:docPart>
      <w:docPartPr>
        <w:name w:val="7B572A0813D74A17B6F66087BA44A0B9"/>
        <w:category>
          <w:name w:val="General"/>
          <w:gallery w:val="placeholder"/>
        </w:category>
        <w:types>
          <w:type w:val="bbPlcHdr"/>
        </w:types>
        <w:behaviors>
          <w:behavior w:val="content"/>
        </w:behaviors>
        <w:guid w:val="{3A0B88BE-249B-40F9-872B-A7F963E59093}"/>
      </w:docPartPr>
      <w:docPartBody>
        <w:p w:rsidR="00163A1E" w:rsidRDefault="00163A1E" w:rsidP="00163A1E">
          <w:pPr>
            <w:pStyle w:val="7B572A0813D74A17B6F66087BA44A0B9"/>
          </w:pPr>
          <w:r>
            <w:rPr>
              <w:rStyle w:val="Textodelmarcadordeposicin"/>
              <w:rFonts w:ascii="Arial" w:eastAsiaTheme="minorHAnsi" w:hAnsi="Arial" w:cs="Arial"/>
              <w:color w:val="FF8F8F"/>
              <w:u w:val="single"/>
            </w:rPr>
            <w:t>Diligenciar el nombre completo del representante legal</w:t>
          </w:r>
        </w:p>
      </w:docPartBody>
    </w:docPart>
    <w:docPart>
      <w:docPartPr>
        <w:name w:val="ACB5B9C91F384001AFA66479E0459044"/>
        <w:category>
          <w:name w:val="General"/>
          <w:gallery w:val="placeholder"/>
        </w:category>
        <w:types>
          <w:type w:val="bbPlcHdr"/>
        </w:types>
        <w:behaviors>
          <w:behavior w:val="content"/>
        </w:behaviors>
        <w:guid w:val="{0405E7DD-11E0-42CD-B788-918B1A30885C}"/>
      </w:docPartPr>
      <w:docPartBody>
        <w:p w:rsidR="00163A1E" w:rsidRDefault="00163A1E" w:rsidP="00163A1E">
          <w:pPr>
            <w:pStyle w:val="ACB5B9C91F384001AFA66479E045904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D227DCE2DA84EE8AB8DFBFD2A6006A0"/>
        <w:category>
          <w:name w:val="General"/>
          <w:gallery w:val="placeholder"/>
        </w:category>
        <w:types>
          <w:type w:val="bbPlcHdr"/>
        </w:types>
        <w:behaviors>
          <w:behavior w:val="content"/>
        </w:behaviors>
        <w:guid w:val="{CFA3F870-F05E-4105-AE65-B471DFBF0ADD}"/>
      </w:docPartPr>
      <w:docPartBody>
        <w:p w:rsidR="00163A1E" w:rsidRDefault="00163A1E" w:rsidP="00163A1E">
          <w:pPr>
            <w:pStyle w:val="3D227DCE2DA84EE8AB8DFBFD2A6006A0"/>
          </w:pPr>
          <w:r>
            <w:rPr>
              <w:rStyle w:val="Textodelmarcadordeposicin"/>
              <w:rFonts w:ascii="Arial" w:eastAsiaTheme="minorHAnsi" w:hAnsi="Arial" w:cs="Arial"/>
              <w:color w:val="FF8F8F"/>
              <w:u w:val="single"/>
            </w:rPr>
            <w:t>Diligenciar la dirección del proveedor</w:t>
          </w:r>
        </w:p>
      </w:docPartBody>
    </w:docPart>
    <w:docPart>
      <w:docPartPr>
        <w:name w:val="DA5BF3D69DA8456BAF016F9439D7818F"/>
        <w:category>
          <w:name w:val="General"/>
          <w:gallery w:val="placeholder"/>
        </w:category>
        <w:types>
          <w:type w:val="bbPlcHdr"/>
        </w:types>
        <w:behaviors>
          <w:behavior w:val="content"/>
        </w:behaviors>
        <w:guid w:val="{89081143-1A8C-4B33-8918-A5131DCC4D2B}"/>
      </w:docPartPr>
      <w:docPartBody>
        <w:p w:rsidR="00163A1E" w:rsidRDefault="00163A1E" w:rsidP="00163A1E">
          <w:pPr>
            <w:pStyle w:val="DA5BF3D69DA8456BAF016F9439D7818F"/>
          </w:pPr>
          <w:r>
            <w:rPr>
              <w:rStyle w:val="Textodelmarcadordeposicin"/>
              <w:rFonts w:ascii="Arial" w:eastAsiaTheme="minorHAnsi" w:hAnsi="Arial" w:cs="Arial"/>
              <w:color w:val="FF8F8F"/>
              <w:u w:val="single"/>
            </w:rPr>
            <w:t>Diligenciar teléfonos de contacto del proveedor</w:t>
          </w:r>
        </w:p>
      </w:docPartBody>
    </w:docPart>
    <w:docPart>
      <w:docPartPr>
        <w:name w:val="20ABC3B563754B0AB94A19CED0A02B8F"/>
        <w:category>
          <w:name w:val="General"/>
          <w:gallery w:val="placeholder"/>
        </w:category>
        <w:types>
          <w:type w:val="bbPlcHdr"/>
        </w:types>
        <w:behaviors>
          <w:behavior w:val="content"/>
        </w:behaviors>
        <w:guid w:val="{819EB4FA-AD6C-4169-B7A4-24F15F740003}"/>
      </w:docPartPr>
      <w:docPartBody>
        <w:p w:rsidR="00163A1E" w:rsidRDefault="00163A1E" w:rsidP="00163A1E">
          <w:pPr>
            <w:pStyle w:val="20ABC3B563754B0AB94A19CED0A02B8F"/>
          </w:pPr>
          <w:r>
            <w:rPr>
              <w:rStyle w:val="Textodelmarcadordeposicin"/>
              <w:rFonts w:eastAsiaTheme="minorHAnsi"/>
              <w:color w:val="FF8F8F"/>
              <w:u w:val="single"/>
            </w:rPr>
            <w:t>Diligenciar correo electrónico de notificaciones</w:t>
          </w:r>
        </w:p>
      </w:docPartBody>
    </w:docPart>
    <w:docPart>
      <w:docPartPr>
        <w:name w:val="9A4FB3F895524B4FAE52CE46F9628477"/>
        <w:category>
          <w:name w:val="General"/>
          <w:gallery w:val="placeholder"/>
        </w:category>
        <w:types>
          <w:type w:val="bbPlcHdr"/>
        </w:types>
        <w:behaviors>
          <w:behavior w:val="content"/>
        </w:behaviors>
        <w:guid w:val="{23BC52EE-7E9D-41AA-A009-F1233BB6C521}"/>
      </w:docPartPr>
      <w:docPartBody>
        <w:p w:rsidR="0077473E" w:rsidRDefault="00163A1E" w:rsidP="00163A1E">
          <w:pPr>
            <w:pStyle w:val="9A4FB3F895524B4FAE52CE46F9628477"/>
          </w:pPr>
          <w:r>
            <w:rPr>
              <w:rStyle w:val="Textodelmarcadordeposicin"/>
              <w:rFonts w:ascii="Arial" w:hAnsi="Arial" w:cs="Arial"/>
              <w:color w:val="FF8F8F"/>
              <w:u w:val="single"/>
            </w:rPr>
            <w:t>Transcribir el objeto del proceso</w:t>
          </w:r>
        </w:p>
      </w:docPartBody>
    </w:docPart>
    <w:docPart>
      <w:docPartPr>
        <w:name w:val="3C18CA42CCD74785B377B84C75AC11C5"/>
        <w:category>
          <w:name w:val="General"/>
          <w:gallery w:val="placeholder"/>
        </w:category>
        <w:types>
          <w:type w:val="bbPlcHdr"/>
        </w:types>
        <w:behaviors>
          <w:behavior w:val="content"/>
        </w:behaviors>
        <w:guid w:val="{A67D5553-B132-4DE3-B911-F3F10F995C6D}"/>
      </w:docPartPr>
      <w:docPartBody>
        <w:p w:rsidR="0077473E" w:rsidRDefault="00163A1E" w:rsidP="00163A1E">
          <w:pPr>
            <w:pStyle w:val="3C18CA42CCD74785B377B84C75AC11C5"/>
          </w:pPr>
          <w:r>
            <w:rPr>
              <w:rStyle w:val="Textodelmarcadordeposicin"/>
              <w:rFonts w:ascii="Arial" w:hAnsi="Arial" w:cs="Arial"/>
              <w:color w:val="FF8F8F"/>
              <w:u w:val="single"/>
            </w:rPr>
            <w:t>Transcribir el objeto del proceso</w:t>
          </w:r>
        </w:p>
      </w:docPartBody>
    </w:docPart>
    <w:docPart>
      <w:docPartPr>
        <w:name w:val="7DFF82E59CFE49EB9DB868518B169EE3"/>
        <w:category>
          <w:name w:val="General"/>
          <w:gallery w:val="placeholder"/>
        </w:category>
        <w:types>
          <w:type w:val="bbPlcHdr"/>
        </w:types>
        <w:behaviors>
          <w:behavior w:val="content"/>
        </w:behaviors>
        <w:guid w:val="{1F684004-13A4-4755-A468-25B76BB47665}"/>
      </w:docPartPr>
      <w:docPartBody>
        <w:p w:rsidR="0077473E" w:rsidRDefault="00163A1E" w:rsidP="00163A1E">
          <w:pPr>
            <w:pStyle w:val="7DFF82E59CFE49EB9DB868518B169EE3"/>
          </w:pPr>
          <w:r>
            <w:rPr>
              <w:rStyle w:val="Textodelmarcadordeposicin"/>
              <w:rFonts w:ascii="Arial" w:eastAsiaTheme="minorHAnsi" w:hAnsi="Arial" w:cs="Arial"/>
              <w:color w:val="FF8F8F"/>
              <w:u w:val="single"/>
            </w:rPr>
            <w:t>Diligenciar el nombre completo del proponente</w:t>
          </w:r>
        </w:p>
      </w:docPartBody>
    </w:docPart>
    <w:docPart>
      <w:docPartPr>
        <w:name w:val="21FBD22A298E4AEFA214FAF6C5049CEB"/>
        <w:category>
          <w:name w:val="General"/>
          <w:gallery w:val="placeholder"/>
        </w:category>
        <w:types>
          <w:type w:val="bbPlcHdr"/>
        </w:types>
        <w:behaviors>
          <w:behavior w:val="content"/>
        </w:behaviors>
        <w:guid w:val="{B779DAB9-2A9F-4B39-8E3A-012EBAD57FAB}"/>
      </w:docPartPr>
      <w:docPartBody>
        <w:p w:rsidR="0077473E" w:rsidRDefault="00163A1E" w:rsidP="00163A1E">
          <w:pPr>
            <w:pStyle w:val="21FBD22A298E4AEFA214FAF6C5049CEB"/>
          </w:pPr>
          <w:r>
            <w:rPr>
              <w:rStyle w:val="Textodelmarcadordeposicin"/>
              <w:rFonts w:ascii="Arial" w:eastAsiaTheme="minorHAnsi" w:hAnsi="Arial" w:cs="Arial"/>
              <w:color w:val="FF8F8F"/>
              <w:u w:val="single"/>
            </w:rPr>
            <w:t>Diligenciar la identificación del proponente</w:t>
          </w:r>
        </w:p>
      </w:docPartBody>
    </w:docPart>
    <w:docPart>
      <w:docPartPr>
        <w:name w:val="56671CAE37EF4B1598FBD23BBD030679"/>
        <w:category>
          <w:name w:val="General"/>
          <w:gallery w:val="placeholder"/>
        </w:category>
        <w:types>
          <w:type w:val="bbPlcHdr"/>
        </w:types>
        <w:behaviors>
          <w:behavior w:val="content"/>
        </w:behaviors>
        <w:guid w:val="{96AD7FA9-62A7-42DE-A7B9-BE2D641E337B}"/>
      </w:docPartPr>
      <w:docPartBody>
        <w:p w:rsidR="0077473E" w:rsidRDefault="00163A1E" w:rsidP="00163A1E">
          <w:pPr>
            <w:pStyle w:val="56671CAE37EF4B1598FBD23BBD030679"/>
          </w:pPr>
          <w:r>
            <w:rPr>
              <w:rStyle w:val="Textodelmarcadordeposicin"/>
              <w:rFonts w:ascii="Arial" w:eastAsiaTheme="minorHAnsi" w:hAnsi="Arial" w:cs="Arial"/>
              <w:color w:val="FF8F8F"/>
              <w:u w:val="single"/>
            </w:rPr>
            <w:t>Diligenciar el nombre completo del representante legal</w:t>
          </w:r>
        </w:p>
      </w:docPartBody>
    </w:docPart>
    <w:docPart>
      <w:docPartPr>
        <w:name w:val="4F64B74C3F624F93B60AFCE67E391648"/>
        <w:category>
          <w:name w:val="General"/>
          <w:gallery w:val="placeholder"/>
        </w:category>
        <w:types>
          <w:type w:val="bbPlcHdr"/>
        </w:types>
        <w:behaviors>
          <w:behavior w:val="content"/>
        </w:behaviors>
        <w:guid w:val="{DFB74047-FB93-499E-BC65-775B7550BBDA}"/>
      </w:docPartPr>
      <w:docPartBody>
        <w:p w:rsidR="0077473E" w:rsidRDefault="00163A1E" w:rsidP="00163A1E">
          <w:pPr>
            <w:pStyle w:val="4F64B74C3F624F93B60AFCE67E39164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8BC856D63A2439B848DDCCAE68239D8"/>
        <w:category>
          <w:name w:val="General"/>
          <w:gallery w:val="placeholder"/>
        </w:category>
        <w:types>
          <w:type w:val="bbPlcHdr"/>
        </w:types>
        <w:behaviors>
          <w:behavior w:val="content"/>
        </w:behaviors>
        <w:guid w:val="{FDCD6DD3-4303-4EE6-B566-46E49F24CC7B}"/>
      </w:docPartPr>
      <w:docPartBody>
        <w:p w:rsidR="0077473E" w:rsidRDefault="00163A1E" w:rsidP="00163A1E">
          <w:pPr>
            <w:pStyle w:val="28BC856D63A2439B848DDCCAE68239D8"/>
          </w:pPr>
          <w:r>
            <w:rPr>
              <w:rStyle w:val="Textodelmarcadordeposicin"/>
              <w:rFonts w:ascii="Arial" w:eastAsiaTheme="minorHAnsi" w:hAnsi="Arial" w:cs="Arial"/>
              <w:color w:val="FF8F8F"/>
              <w:u w:val="single"/>
            </w:rPr>
            <w:t>Diligenciar la dirección del proveedor</w:t>
          </w:r>
        </w:p>
      </w:docPartBody>
    </w:docPart>
    <w:docPart>
      <w:docPartPr>
        <w:name w:val="92AF5E9204CB4A47AFB5BD3559993477"/>
        <w:category>
          <w:name w:val="General"/>
          <w:gallery w:val="placeholder"/>
        </w:category>
        <w:types>
          <w:type w:val="bbPlcHdr"/>
        </w:types>
        <w:behaviors>
          <w:behavior w:val="content"/>
        </w:behaviors>
        <w:guid w:val="{156869C1-3EF6-4EF9-A289-BA87202E9BF6}"/>
      </w:docPartPr>
      <w:docPartBody>
        <w:p w:rsidR="0077473E" w:rsidRDefault="00163A1E" w:rsidP="00163A1E">
          <w:pPr>
            <w:pStyle w:val="92AF5E9204CB4A47AFB5BD3559993477"/>
          </w:pPr>
          <w:r>
            <w:rPr>
              <w:rStyle w:val="Textodelmarcadordeposicin"/>
              <w:rFonts w:ascii="Arial" w:eastAsiaTheme="minorHAnsi" w:hAnsi="Arial" w:cs="Arial"/>
              <w:color w:val="FF8F8F"/>
              <w:u w:val="single"/>
            </w:rPr>
            <w:t>Diligenciar teléfonos de contacto del proveedor</w:t>
          </w:r>
        </w:p>
      </w:docPartBody>
    </w:docPart>
    <w:docPart>
      <w:docPartPr>
        <w:name w:val="3971902EBFBA4B73ACE902AB681E81B7"/>
        <w:category>
          <w:name w:val="General"/>
          <w:gallery w:val="placeholder"/>
        </w:category>
        <w:types>
          <w:type w:val="bbPlcHdr"/>
        </w:types>
        <w:behaviors>
          <w:behavior w:val="content"/>
        </w:behaviors>
        <w:guid w:val="{4854E0F6-B2AC-4747-9887-7D2907BB49AB}"/>
      </w:docPartPr>
      <w:docPartBody>
        <w:p w:rsidR="0077473E" w:rsidRDefault="00163A1E" w:rsidP="00163A1E">
          <w:pPr>
            <w:pStyle w:val="3971902EBFBA4B73ACE902AB681E81B7"/>
          </w:pPr>
          <w:r>
            <w:rPr>
              <w:rStyle w:val="Textodelmarcadordeposicin"/>
              <w:rFonts w:eastAsiaTheme="minorHAnsi"/>
              <w:color w:val="FF8F8F"/>
              <w:u w:val="single"/>
            </w:rPr>
            <w:t>Diligenciar correo electrónico de notificaciones</w:t>
          </w:r>
        </w:p>
      </w:docPartBody>
    </w:docPart>
    <w:docPart>
      <w:docPartPr>
        <w:name w:val="E7A7D38E13A3490192B95F69F28A47A1"/>
        <w:category>
          <w:name w:val="General"/>
          <w:gallery w:val="placeholder"/>
        </w:category>
        <w:types>
          <w:type w:val="bbPlcHdr"/>
        </w:types>
        <w:behaviors>
          <w:behavior w:val="content"/>
        </w:behaviors>
        <w:guid w:val="{0B85DD12-7F45-4B0F-8250-386703125579}"/>
      </w:docPartPr>
      <w:docPartBody>
        <w:p w:rsidR="00C7022A" w:rsidRDefault="001541D8" w:rsidP="001541D8">
          <w:pPr>
            <w:pStyle w:val="E7A7D38E13A3490192B95F69F28A47A1"/>
          </w:pPr>
          <w:r>
            <w:rPr>
              <w:rStyle w:val="Textodelmarcadordeposicin"/>
              <w:rFonts w:ascii="Arial" w:eastAsiaTheme="minorHAnsi" w:hAnsi="Arial" w:cs="Arial"/>
              <w:color w:val="FF8F8F"/>
              <w:u w:val="single"/>
            </w:rPr>
            <w:t>Diligenciar el nombre completo del proponente</w:t>
          </w:r>
        </w:p>
      </w:docPartBody>
    </w:docPart>
    <w:docPart>
      <w:docPartPr>
        <w:name w:val="9E79D21C0615450188B17C3616CAEF28"/>
        <w:category>
          <w:name w:val="General"/>
          <w:gallery w:val="placeholder"/>
        </w:category>
        <w:types>
          <w:type w:val="bbPlcHdr"/>
        </w:types>
        <w:behaviors>
          <w:behavior w:val="content"/>
        </w:behaviors>
        <w:guid w:val="{1A113B47-0FF3-45A2-A810-E4D5A8F346F6}"/>
      </w:docPartPr>
      <w:docPartBody>
        <w:p w:rsidR="00C7022A" w:rsidRDefault="001541D8" w:rsidP="001541D8">
          <w:pPr>
            <w:pStyle w:val="9E79D21C0615450188B17C3616CAEF28"/>
          </w:pPr>
          <w:r>
            <w:rPr>
              <w:rStyle w:val="Textodelmarcadordeposicin"/>
              <w:rFonts w:ascii="Arial" w:eastAsiaTheme="minorHAnsi" w:hAnsi="Arial" w:cs="Arial"/>
              <w:color w:val="FF8F8F"/>
              <w:u w:val="single"/>
            </w:rPr>
            <w:t>Diligenciar la identificación del proponente</w:t>
          </w:r>
        </w:p>
      </w:docPartBody>
    </w:docPart>
    <w:docPart>
      <w:docPartPr>
        <w:name w:val="14A68A27342040F3B5E8B48323600CD4"/>
        <w:category>
          <w:name w:val="General"/>
          <w:gallery w:val="placeholder"/>
        </w:category>
        <w:types>
          <w:type w:val="bbPlcHdr"/>
        </w:types>
        <w:behaviors>
          <w:behavior w:val="content"/>
        </w:behaviors>
        <w:guid w:val="{46E05A96-2DCF-4A93-9125-C1EC6F55647D}"/>
      </w:docPartPr>
      <w:docPartBody>
        <w:p w:rsidR="00C7022A" w:rsidRDefault="001541D8" w:rsidP="001541D8">
          <w:pPr>
            <w:pStyle w:val="14A68A27342040F3B5E8B48323600CD4"/>
          </w:pPr>
          <w:r>
            <w:rPr>
              <w:rStyle w:val="Textodelmarcadordeposicin"/>
              <w:rFonts w:ascii="Arial" w:eastAsiaTheme="minorHAnsi" w:hAnsi="Arial" w:cs="Arial"/>
              <w:color w:val="FF8F8F"/>
              <w:u w:val="single"/>
            </w:rPr>
            <w:t>Diligenciar el nombre completo del representante legal</w:t>
          </w:r>
        </w:p>
      </w:docPartBody>
    </w:docPart>
    <w:docPart>
      <w:docPartPr>
        <w:name w:val="80BC1625C60C4F90A0FACA19C0BAB48C"/>
        <w:category>
          <w:name w:val="General"/>
          <w:gallery w:val="placeholder"/>
        </w:category>
        <w:types>
          <w:type w:val="bbPlcHdr"/>
        </w:types>
        <w:behaviors>
          <w:behavior w:val="content"/>
        </w:behaviors>
        <w:guid w:val="{3DF8275B-3BD9-4C75-B439-19F0C15C7844}"/>
      </w:docPartPr>
      <w:docPartBody>
        <w:p w:rsidR="00C7022A" w:rsidRDefault="001541D8" w:rsidP="001541D8">
          <w:pPr>
            <w:pStyle w:val="80BC1625C60C4F90A0FACA19C0BAB48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A103DD042B4B28AFBDC9F7E28C8D6F"/>
        <w:category>
          <w:name w:val="General"/>
          <w:gallery w:val="placeholder"/>
        </w:category>
        <w:types>
          <w:type w:val="bbPlcHdr"/>
        </w:types>
        <w:behaviors>
          <w:behavior w:val="content"/>
        </w:behaviors>
        <w:guid w:val="{DE4394BD-E50F-4BDF-84B1-B51F89860CE6}"/>
      </w:docPartPr>
      <w:docPartBody>
        <w:p w:rsidR="00C7022A" w:rsidRDefault="001541D8" w:rsidP="001541D8">
          <w:pPr>
            <w:pStyle w:val="B7A103DD042B4B28AFBDC9F7E28C8D6F"/>
          </w:pPr>
          <w:r>
            <w:rPr>
              <w:rStyle w:val="Textodelmarcadordeposicin"/>
              <w:rFonts w:ascii="Arial" w:eastAsiaTheme="minorHAnsi" w:hAnsi="Arial" w:cs="Arial"/>
              <w:color w:val="FF8F8F"/>
              <w:u w:val="single"/>
            </w:rPr>
            <w:t>Diligenciar la dirección del proveedor</w:t>
          </w:r>
        </w:p>
      </w:docPartBody>
    </w:docPart>
    <w:docPart>
      <w:docPartPr>
        <w:name w:val="5AE80602CBD14975A25B1C136B49DC01"/>
        <w:category>
          <w:name w:val="General"/>
          <w:gallery w:val="placeholder"/>
        </w:category>
        <w:types>
          <w:type w:val="bbPlcHdr"/>
        </w:types>
        <w:behaviors>
          <w:behavior w:val="content"/>
        </w:behaviors>
        <w:guid w:val="{4ED7F9B6-705A-40E2-A8AF-CC8647106BD1}"/>
      </w:docPartPr>
      <w:docPartBody>
        <w:p w:rsidR="00C7022A" w:rsidRDefault="001541D8" w:rsidP="001541D8">
          <w:pPr>
            <w:pStyle w:val="5AE80602CBD14975A25B1C136B49DC01"/>
          </w:pPr>
          <w:r>
            <w:rPr>
              <w:rStyle w:val="Textodelmarcadordeposicin"/>
              <w:rFonts w:ascii="Arial" w:eastAsiaTheme="minorHAnsi" w:hAnsi="Arial" w:cs="Arial"/>
              <w:color w:val="FF8F8F"/>
              <w:u w:val="single"/>
            </w:rPr>
            <w:t>Diligenciar teléfonos de contacto del proveedor</w:t>
          </w:r>
        </w:p>
      </w:docPartBody>
    </w:docPart>
    <w:docPart>
      <w:docPartPr>
        <w:name w:val="4638C19C54864A76A269C524FB16C33D"/>
        <w:category>
          <w:name w:val="General"/>
          <w:gallery w:val="placeholder"/>
        </w:category>
        <w:types>
          <w:type w:val="bbPlcHdr"/>
        </w:types>
        <w:behaviors>
          <w:behavior w:val="content"/>
        </w:behaviors>
        <w:guid w:val="{71C68A74-F52A-4A73-AA8B-174909829A61}"/>
      </w:docPartPr>
      <w:docPartBody>
        <w:p w:rsidR="00C7022A" w:rsidRDefault="001541D8" w:rsidP="001541D8">
          <w:pPr>
            <w:pStyle w:val="4638C19C54864A76A269C524FB16C33D"/>
          </w:pPr>
          <w:r>
            <w:rPr>
              <w:rStyle w:val="Textodelmarcadordeposicin"/>
              <w:rFonts w:eastAsiaTheme="minorHAnsi"/>
              <w:color w:val="FF8F8F"/>
              <w:u w:val="single"/>
            </w:rPr>
            <w:t>Diligenciar correo electrónico de notificaciones</w:t>
          </w:r>
        </w:p>
      </w:docPartBody>
    </w:docPart>
    <w:docPart>
      <w:docPartPr>
        <w:name w:val="4D73E52006634FFF87CC1F1DDCBD71F4"/>
        <w:category>
          <w:name w:val="General"/>
          <w:gallery w:val="placeholder"/>
        </w:category>
        <w:types>
          <w:type w:val="bbPlcHdr"/>
        </w:types>
        <w:behaviors>
          <w:behavior w:val="content"/>
        </w:behaviors>
        <w:guid w:val="{36E374E3-276E-4769-AFFC-DC5E95915E4B}"/>
      </w:docPartPr>
      <w:docPartBody>
        <w:p w:rsidR="00233F3E" w:rsidRDefault="00C14CCB" w:rsidP="00C14CCB">
          <w:pPr>
            <w:pStyle w:val="4D73E52006634FFF87CC1F1DDCBD71F4"/>
          </w:pPr>
          <w:r w:rsidRPr="000D290B">
            <w:rPr>
              <w:rStyle w:val="Textodelmarcadordeposicin"/>
              <w:rFonts w:ascii="Arial" w:hAnsi="Arial" w:cs="Arial"/>
              <w:color w:val="FF8F8F"/>
              <w:u w:val="single"/>
            </w:rPr>
            <w:t>Transcribir el objeto del proceso</w:t>
          </w:r>
        </w:p>
      </w:docPartBody>
    </w:docPart>
    <w:docPart>
      <w:docPartPr>
        <w:name w:val="1BAF9539285A4815A18E601194D0340A"/>
        <w:category>
          <w:name w:val="General"/>
          <w:gallery w:val="placeholder"/>
        </w:category>
        <w:types>
          <w:type w:val="bbPlcHdr"/>
        </w:types>
        <w:behaviors>
          <w:behavior w:val="content"/>
        </w:behaviors>
        <w:guid w:val="{5D56C3AF-D2C2-48DE-BD9C-F59682B9D52D}"/>
      </w:docPartPr>
      <w:docPartBody>
        <w:p w:rsidR="00E76BBE" w:rsidRDefault="00E22127" w:rsidP="00E22127">
          <w:pPr>
            <w:pStyle w:val="1BAF9539285A4815A18E601194D0340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B7A3B7CEEC643C08464E19333517244"/>
        <w:category>
          <w:name w:val="General"/>
          <w:gallery w:val="placeholder"/>
        </w:category>
        <w:types>
          <w:type w:val="bbPlcHdr"/>
        </w:types>
        <w:behaviors>
          <w:behavior w:val="content"/>
        </w:behaviors>
        <w:guid w:val="{877B8529-6607-42C7-81C4-9562288C7968}"/>
      </w:docPartPr>
      <w:docPartBody>
        <w:p w:rsidR="00E76BBE" w:rsidRDefault="00E22127" w:rsidP="00E22127">
          <w:pPr>
            <w:pStyle w:val="2B7A3B7CEEC643C08464E19333517244"/>
          </w:pPr>
          <w:r w:rsidRPr="000D290B">
            <w:rPr>
              <w:rStyle w:val="Textodelmarcadordeposicin"/>
              <w:rFonts w:ascii="Arial" w:hAnsi="Arial" w:cs="Arial"/>
              <w:color w:val="FF8F8F"/>
              <w:u w:val="single"/>
            </w:rPr>
            <w:t>Transcribir el objeto del proceso</w:t>
          </w:r>
        </w:p>
      </w:docPartBody>
    </w:docPart>
    <w:docPart>
      <w:docPartPr>
        <w:name w:val="7AEAACEFDFC64E51A79D741A098D9175"/>
        <w:category>
          <w:name w:val="General"/>
          <w:gallery w:val="placeholder"/>
        </w:category>
        <w:types>
          <w:type w:val="bbPlcHdr"/>
        </w:types>
        <w:behaviors>
          <w:behavior w:val="content"/>
        </w:behaviors>
        <w:guid w:val="{ED9D1BC4-6C33-4C98-9C8F-6AA18DFF5BB1}"/>
      </w:docPartPr>
      <w:docPartBody>
        <w:p w:rsidR="00E76BBE" w:rsidRDefault="00E22127" w:rsidP="00E22127">
          <w:pPr>
            <w:pStyle w:val="7AEAACEFDFC64E51A79D741A098D9175"/>
          </w:pPr>
          <w:r>
            <w:rPr>
              <w:rStyle w:val="Textodelmarcadordeposicin"/>
              <w:rFonts w:ascii="Arial" w:eastAsiaTheme="minorHAnsi" w:hAnsi="Arial" w:cs="Arial"/>
              <w:color w:val="FF8F8F"/>
              <w:u w:val="single"/>
            </w:rPr>
            <w:t>Diligenciar el nombre completo del proponente</w:t>
          </w:r>
        </w:p>
      </w:docPartBody>
    </w:docPart>
    <w:docPart>
      <w:docPartPr>
        <w:name w:val="01662E8A9B8A41E28D6BB86A083F3365"/>
        <w:category>
          <w:name w:val="General"/>
          <w:gallery w:val="placeholder"/>
        </w:category>
        <w:types>
          <w:type w:val="bbPlcHdr"/>
        </w:types>
        <w:behaviors>
          <w:behavior w:val="content"/>
        </w:behaviors>
        <w:guid w:val="{F3527996-34BD-488E-9FBF-5901DE7A0E09}"/>
      </w:docPartPr>
      <w:docPartBody>
        <w:p w:rsidR="00E76BBE" w:rsidRDefault="00E22127" w:rsidP="00E22127">
          <w:pPr>
            <w:pStyle w:val="01662E8A9B8A41E28D6BB86A083F3365"/>
          </w:pPr>
          <w:r>
            <w:rPr>
              <w:rStyle w:val="Textodelmarcadordeposicin"/>
              <w:rFonts w:ascii="Arial" w:eastAsiaTheme="minorHAnsi" w:hAnsi="Arial" w:cs="Arial"/>
              <w:color w:val="FF8F8F"/>
              <w:u w:val="single"/>
            </w:rPr>
            <w:t>Diligenciar la identificación del proponente</w:t>
          </w:r>
        </w:p>
      </w:docPartBody>
    </w:docPart>
    <w:docPart>
      <w:docPartPr>
        <w:name w:val="EF6CE62905C240659D8BBBA4E9FAD6CE"/>
        <w:category>
          <w:name w:val="General"/>
          <w:gallery w:val="placeholder"/>
        </w:category>
        <w:types>
          <w:type w:val="bbPlcHdr"/>
        </w:types>
        <w:behaviors>
          <w:behavior w:val="content"/>
        </w:behaviors>
        <w:guid w:val="{C3DC3A05-FECC-4DF6-8C72-958A2B0950FA}"/>
      </w:docPartPr>
      <w:docPartBody>
        <w:p w:rsidR="00E76BBE" w:rsidRDefault="00E22127" w:rsidP="00E22127">
          <w:pPr>
            <w:pStyle w:val="EF6CE62905C240659D8BBBA4E9FAD6CE"/>
          </w:pPr>
          <w:r>
            <w:rPr>
              <w:rStyle w:val="Textodelmarcadordeposicin"/>
              <w:rFonts w:ascii="Arial" w:eastAsiaTheme="minorHAnsi" w:hAnsi="Arial" w:cs="Arial"/>
              <w:color w:val="FF8F8F"/>
              <w:u w:val="single"/>
            </w:rPr>
            <w:t>Diligenciar el nombre completo del representante legal</w:t>
          </w:r>
        </w:p>
      </w:docPartBody>
    </w:docPart>
    <w:docPart>
      <w:docPartPr>
        <w:name w:val="2D111F2A04AF450684143E7D95CB271C"/>
        <w:category>
          <w:name w:val="General"/>
          <w:gallery w:val="placeholder"/>
        </w:category>
        <w:types>
          <w:type w:val="bbPlcHdr"/>
        </w:types>
        <w:behaviors>
          <w:behavior w:val="content"/>
        </w:behaviors>
        <w:guid w:val="{E2F126F0-E453-40E6-A996-956E4064160B}"/>
      </w:docPartPr>
      <w:docPartBody>
        <w:p w:rsidR="00E76BBE" w:rsidRDefault="00E22127" w:rsidP="00E22127">
          <w:pPr>
            <w:pStyle w:val="2D111F2A04AF450684143E7D95CB271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9EE06C85E384A82A5B1DD9499F03A11"/>
        <w:category>
          <w:name w:val="General"/>
          <w:gallery w:val="placeholder"/>
        </w:category>
        <w:types>
          <w:type w:val="bbPlcHdr"/>
        </w:types>
        <w:behaviors>
          <w:behavior w:val="content"/>
        </w:behaviors>
        <w:guid w:val="{173D2014-0F73-4901-921D-EB071B9F96C2}"/>
      </w:docPartPr>
      <w:docPartBody>
        <w:p w:rsidR="00E76BBE" w:rsidRDefault="00E22127" w:rsidP="00E22127">
          <w:pPr>
            <w:pStyle w:val="49EE06C85E384A82A5B1DD9499F03A11"/>
          </w:pPr>
          <w:r>
            <w:rPr>
              <w:rStyle w:val="Textodelmarcadordeposicin"/>
              <w:rFonts w:ascii="Arial" w:eastAsiaTheme="minorHAnsi" w:hAnsi="Arial" w:cs="Arial"/>
              <w:color w:val="FF8F8F"/>
              <w:u w:val="single"/>
            </w:rPr>
            <w:t>Diligenciar la dirección del proveedor</w:t>
          </w:r>
        </w:p>
      </w:docPartBody>
    </w:docPart>
    <w:docPart>
      <w:docPartPr>
        <w:name w:val="C014E46C408A4F4A969281C964E6B839"/>
        <w:category>
          <w:name w:val="General"/>
          <w:gallery w:val="placeholder"/>
        </w:category>
        <w:types>
          <w:type w:val="bbPlcHdr"/>
        </w:types>
        <w:behaviors>
          <w:behavior w:val="content"/>
        </w:behaviors>
        <w:guid w:val="{E5F41575-16FC-43E6-B168-9ED16BDB8C4E}"/>
      </w:docPartPr>
      <w:docPartBody>
        <w:p w:rsidR="00E76BBE" w:rsidRDefault="00E22127" w:rsidP="00E22127">
          <w:pPr>
            <w:pStyle w:val="C014E46C408A4F4A969281C964E6B839"/>
          </w:pPr>
          <w:r>
            <w:rPr>
              <w:rStyle w:val="Textodelmarcadordeposicin"/>
              <w:rFonts w:ascii="Arial" w:eastAsiaTheme="minorHAnsi" w:hAnsi="Arial" w:cs="Arial"/>
              <w:color w:val="FF8F8F"/>
              <w:u w:val="single"/>
            </w:rPr>
            <w:t>Diligenciar teléfonos de contacto del proveedor</w:t>
          </w:r>
        </w:p>
      </w:docPartBody>
    </w:docPart>
    <w:docPart>
      <w:docPartPr>
        <w:name w:val="DAC3525AE30A409CB43F8384882D50C5"/>
        <w:category>
          <w:name w:val="General"/>
          <w:gallery w:val="placeholder"/>
        </w:category>
        <w:types>
          <w:type w:val="bbPlcHdr"/>
        </w:types>
        <w:behaviors>
          <w:behavior w:val="content"/>
        </w:behaviors>
        <w:guid w:val="{BC3EF5D2-A9A0-49D8-942A-9859496FF40A}"/>
      </w:docPartPr>
      <w:docPartBody>
        <w:p w:rsidR="00E76BBE" w:rsidRDefault="00E22127" w:rsidP="00E22127">
          <w:pPr>
            <w:pStyle w:val="DAC3525AE30A409CB43F8384882D50C5"/>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00D"/>
    <w:rsid w:val="0005377C"/>
    <w:rsid w:val="000A4432"/>
    <w:rsid w:val="000B773E"/>
    <w:rsid w:val="001341BD"/>
    <w:rsid w:val="0014703F"/>
    <w:rsid w:val="0015165F"/>
    <w:rsid w:val="001541D8"/>
    <w:rsid w:val="0015438F"/>
    <w:rsid w:val="00154F5B"/>
    <w:rsid w:val="00163A1E"/>
    <w:rsid w:val="001F724E"/>
    <w:rsid w:val="00233F3E"/>
    <w:rsid w:val="00245EFB"/>
    <w:rsid w:val="00271A11"/>
    <w:rsid w:val="002C322B"/>
    <w:rsid w:val="002C5225"/>
    <w:rsid w:val="002D1707"/>
    <w:rsid w:val="002E5420"/>
    <w:rsid w:val="00347C7F"/>
    <w:rsid w:val="003B0E58"/>
    <w:rsid w:val="003B6782"/>
    <w:rsid w:val="003C67E6"/>
    <w:rsid w:val="003D7A93"/>
    <w:rsid w:val="004F7863"/>
    <w:rsid w:val="00511EA4"/>
    <w:rsid w:val="00536D8D"/>
    <w:rsid w:val="005458DC"/>
    <w:rsid w:val="00570FE5"/>
    <w:rsid w:val="00596BD3"/>
    <w:rsid w:val="005B3579"/>
    <w:rsid w:val="005F0B91"/>
    <w:rsid w:val="006A60F8"/>
    <w:rsid w:val="006A63AA"/>
    <w:rsid w:val="0071089D"/>
    <w:rsid w:val="00710DDD"/>
    <w:rsid w:val="00745A16"/>
    <w:rsid w:val="0077473E"/>
    <w:rsid w:val="007979BE"/>
    <w:rsid w:val="007F08A3"/>
    <w:rsid w:val="00826085"/>
    <w:rsid w:val="008571C0"/>
    <w:rsid w:val="008B3F3E"/>
    <w:rsid w:val="008C5A9C"/>
    <w:rsid w:val="009C11B1"/>
    <w:rsid w:val="009D7D66"/>
    <w:rsid w:val="009E40F0"/>
    <w:rsid w:val="009E51C3"/>
    <w:rsid w:val="009E55BE"/>
    <w:rsid w:val="00A110BA"/>
    <w:rsid w:val="00A82B1D"/>
    <w:rsid w:val="00AB50B1"/>
    <w:rsid w:val="00AD6193"/>
    <w:rsid w:val="00B16E64"/>
    <w:rsid w:val="00B22C45"/>
    <w:rsid w:val="00BB6C91"/>
    <w:rsid w:val="00BC12D2"/>
    <w:rsid w:val="00C14CCB"/>
    <w:rsid w:val="00C7022A"/>
    <w:rsid w:val="00C8459B"/>
    <w:rsid w:val="00CD6E80"/>
    <w:rsid w:val="00CF300D"/>
    <w:rsid w:val="00D76630"/>
    <w:rsid w:val="00D8459A"/>
    <w:rsid w:val="00D84C43"/>
    <w:rsid w:val="00D921F9"/>
    <w:rsid w:val="00DA23F1"/>
    <w:rsid w:val="00DA4B5C"/>
    <w:rsid w:val="00E126FB"/>
    <w:rsid w:val="00E22127"/>
    <w:rsid w:val="00E76BBE"/>
    <w:rsid w:val="00E87C13"/>
    <w:rsid w:val="00EF4E2B"/>
    <w:rsid w:val="00EF6980"/>
    <w:rsid w:val="00F62822"/>
    <w:rsid w:val="00F65383"/>
    <w:rsid w:val="00F677B6"/>
    <w:rsid w:val="00FC24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2127"/>
    <w:rPr>
      <w:color w:val="808080"/>
    </w:rPr>
  </w:style>
  <w:style w:type="paragraph" w:customStyle="1" w:styleId="131F3ABBBDDF455E83B3C43468654B00">
    <w:name w:val="131F3ABBBDDF455E83B3C43468654B00"/>
    <w:rsid w:val="00CF300D"/>
  </w:style>
  <w:style w:type="paragraph" w:customStyle="1" w:styleId="E7A7D38E13A3490192B95F69F28A47A1">
    <w:name w:val="E7A7D38E13A3490192B95F69F28A47A1"/>
    <w:rsid w:val="001541D8"/>
    <w:pPr>
      <w:spacing w:line="278" w:lineRule="auto"/>
    </w:pPr>
    <w:rPr>
      <w:kern w:val="2"/>
      <w:sz w:val="24"/>
      <w:szCs w:val="24"/>
      <w14:ligatures w14:val="standardContextual"/>
    </w:rPr>
  </w:style>
  <w:style w:type="paragraph" w:customStyle="1" w:styleId="9E79D21C0615450188B17C3616CAEF28">
    <w:name w:val="9E79D21C0615450188B17C3616CAEF28"/>
    <w:rsid w:val="001541D8"/>
    <w:pPr>
      <w:spacing w:line="278" w:lineRule="auto"/>
    </w:pPr>
    <w:rPr>
      <w:kern w:val="2"/>
      <w:sz w:val="24"/>
      <w:szCs w:val="24"/>
      <w14:ligatures w14:val="standardContextual"/>
    </w:rPr>
  </w:style>
  <w:style w:type="paragraph" w:customStyle="1" w:styleId="14A68A27342040F3B5E8B48323600CD4">
    <w:name w:val="14A68A27342040F3B5E8B48323600CD4"/>
    <w:rsid w:val="001541D8"/>
    <w:pPr>
      <w:spacing w:line="278" w:lineRule="auto"/>
    </w:pPr>
    <w:rPr>
      <w:kern w:val="2"/>
      <w:sz w:val="24"/>
      <w:szCs w:val="24"/>
      <w14:ligatures w14:val="standardContextual"/>
    </w:rPr>
  </w:style>
  <w:style w:type="paragraph" w:customStyle="1" w:styleId="80BC1625C60C4F90A0FACA19C0BAB48C">
    <w:name w:val="80BC1625C60C4F90A0FACA19C0BAB48C"/>
    <w:rsid w:val="001541D8"/>
    <w:pPr>
      <w:spacing w:line="278" w:lineRule="auto"/>
    </w:pPr>
    <w:rPr>
      <w:kern w:val="2"/>
      <w:sz w:val="24"/>
      <w:szCs w:val="24"/>
      <w14:ligatures w14:val="standardContextual"/>
    </w:rPr>
  </w:style>
  <w:style w:type="paragraph" w:customStyle="1" w:styleId="89CC26DCEA344337B72A3936FCD17A64">
    <w:name w:val="89CC26DCEA344337B72A3936FCD17A64"/>
    <w:rsid w:val="00CF300D"/>
  </w:style>
  <w:style w:type="paragraph" w:customStyle="1" w:styleId="518C556C80934B40B23D94948D868E07">
    <w:name w:val="518C556C80934B40B23D94948D868E07"/>
    <w:rsid w:val="00CF300D"/>
  </w:style>
  <w:style w:type="paragraph" w:customStyle="1" w:styleId="96CA08E4CD2A468397D7F06B8C3E43D5">
    <w:name w:val="96CA08E4CD2A468397D7F06B8C3E43D5"/>
    <w:rsid w:val="00CF300D"/>
  </w:style>
  <w:style w:type="paragraph" w:customStyle="1" w:styleId="9F3D38E311EE4FA38D21B0A96E6010E9">
    <w:name w:val="9F3D38E311EE4FA38D21B0A96E6010E9"/>
    <w:rsid w:val="00CF300D"/>
  </w:style>
  <w:style w:type="paragraph" w:customStyle="1" w:styleId="B3FFA67095514CE6B2AD38281967C281">
    <w:name w:val="B3FFA67095514CE6B2AD38281967C281"/>
    <w:rsid w:val="00CF300D"/>
  </w:style>
  <w:style w:type="paragraph" w:customStyle="1" w:styleId="B7A103DD042B4B28AFBDC9F7E28C8D6F">
    <w:name w:val="B7A103DD042B4B28AFBDC9F7E28C8D6F"/>
    <w:rsid w:val="001541D8"/>
    <w:pPr>
      <w:spacing w:line="278" w:lineRule="auto"/>
    </w:pPr>
    <w:rPr>
      <w:kern w:val="2"/>
      <w:sz w:val="24"/>
      <w:szCs w:val="24"/>
      <w14:ligatures w14:val="standardContextual"/>
    </w:rPr>
  </w:style>
  <w:style w:type="paragraph" w:customStyle="1" w:styleId="5AE80602CBD14975A25B1C136B49DC01">
    <w:name w:val="5AE80602CBD14975A25B1C136B49DC01"/>
    <w:rsid w:val="001541D8"/>
    <w:pPr>
      <w:spacing w:line="278" w:lineRule="auto"/>
    </w:pPr>
    <w:rPr>
      <w:kern w:val="2"/>
      <w:sz w:val="24"/>
      <w:szCs w:val="24"/>
      <w14:ligatures w14:val="standardContextual"/>
    </w:rPr>
  </w:style>
  <w:style w:type="paragraph" w:customStyle="1" w:styleId="4638C19C54864A76A269C524FB16C33D">
    <w:name w:val="4638C19C54864A76A269C524FB16C33D"/>
    <w:rsid w:val="001541D8"/>
    <w:pPr>
      <w:spacing w:line="278" w:lineRule="auto"/>
    </w:pPr>
    <w:rPr>
      <w:kern w:val="2"/>
      <w:sz w:val="24"/>
      <w:szCs w:val="24"/>
      <w14:ligatures w14:val="standardContextual"/>
    </w:rPr>
  </w:style>
  <w:style w:type="paragraph" w:customStyle="1" w:styleId="F9D51CA08B3B4E4787560960AB6B694A">
    <w:name w:val="F9D51CA08B3B4E4787560960AB6B694A"/>
    <w:rsid w:val="00CF300D"/>
  </w:style>
  <w:style w:type="paragraph" w:customStyle="1" w:styleId="B46EB2B2524A4194956D345F30B4CD3F">
    <w:name w:val="B46EB2B2524A4194956D345F30B4CD3F"/>
    <w:rsid w:val="00CF300D"/>
  </w:style>
  <w:style w:type="paragraph" w:customStyle="1" w:styleId="E41299EF0C394DF2B0DD551796D027D0">
    <w:name w:val="E41299EF0C394DF2B0DD551796D027D0"/>
    <w:rsid w:val="00CF300D"/>
  </w:style>
  <w:style w:type="paragraph" w:customStyle="1" w:styleId="6CED309FBA4D46AEAFB2AC0487DACF66">
    <w:name w:val="6CED309FBA4D46AEAFB2AC0487DACF66"/>
    <w:rsid w:val="00CF300D"/>
  </w:style>
  <w:style w:type="paragraph" w:customStyle="1" w:styleId="0EE81773C23A440FAE083ACB6129E9EF">
    <w:name w:val="0EE81773C23A440FAE083ACB6129E9EF"/>
    <w:rsid w:val="00CF300D"/>
  </w:style>
  <w:style w:type="paragraph" w:customStyle="1" w:styleId="D541DD4932684ACD9FF952ECD94F609F">
    <w:name w:val="D541DD4932684ACD9FF952ECD94F609F"/>
    <w:rsid w:val="00CF300D"/>
  </w:style>
  <w:style w:type="paragraph" w:customStyle="1" w:styleId="57A3C52D76CE46839EC258A08ABB7F01">
    <w:name w:val="57A3C52D76CE46839EC258A08ABB7F01"/>
    <w:rsid w:val="00CF300D"/>
  </w:style>
  <w:style w:type="paragraph" w:customStyle="1" w:styleId="CA4D63C0F06A4C3DABAD97E56B567EA4">
    <w:name w:val="CA4D63C0F06A4C3DABAD97E56B567EA4"/>
    <w:rsid w:val="00CF300D"/>
  </w:style>
  <w:style w:type="paragraph" w:customStyle="1" w:styleId="CCD2C70A424149C49BC88AF6483B5552">
    <w:name w:val="CCD2C70A424149C49BC88AF6483B5552"/>
    <w:rsid w:val="00CF300D"/>
  </w:style>
  <w:style w:type="paragraph" w:customStyle="1" w:styleId="E109B9EDE80A43E0BD47D6013466B4E7">
    <w:name w:val="E109B9EDE80A43E0BD47D6013466B4E7"/>
    <w:rsid w:val="00CF300D"/>
  </w:style>
  <w:style w:type="paragraph" w:customStyle="1" w:styleId="06E4061D120C49158A952343EADC9970">
    <w:name w:val="06E4061D120C49158A952343EADC9970"/>
    <w:rsid w:val="00CF300D"/>
  </w:style>
  <w:style w:type="paragraph" w:customStyle="1" w:styleId="EF8A0B14D9C745B7A5375659DCF765A3">
    <w:name w:val="EF8A0B14D9C745B7A5375659DCF765A3"/>
    <w:rsid w:val="00CF300D"/>
  </w:style>
  <w:style w:type="paragraph" w:customStyle="1" w:styleId="3391CDD8B83C4D45845C951CA8CD2DF5">
    <w:name w:val="3391CDD8B83C4D45845C951CA8CD2DF5"/>
    <w:rsid w:val="00CF300D"/>
  </w:style>
  <w:style w:type="paragraph" w:customStyle="1" w:styleId="4364D851CD424668ABA2CBCC8FB4F065">
    <w:name w:val="4364D851CD424668ABA2CBCC8FB4F065"/>
    <w:rsid w:val="00CF300D"/>
  </w:style>
  <w:style w:type="paragraph" w:customStyle="1" w:styleId="A24B6E77B55B4911B8A5DB17004F3366">
    <w:name w:val="A24B6E77B55B4911B8A5DB17004F3366"/>
    <w:rsid w:val="00CF300D"/>
  </w:style>
  <w:style w:type="paragraph" w:customStyle="1" w:styleId="E48F7C99D0FC4F78A11AA6B9A4BDB45D">
    <w:name w:val="E48F7C99D0FC4F78A11AA6B9A4BDB45D"/>
    <w:rsid w:val="00CF300D"/>
  </w:style>
  <w:style w:type="paragraph" w:customStyle="1" w:styleId="BCF8C9C065B14288AFF7D433BDED7BDA">
    <w:name w:val="BCF8C9C065B14288AFF7D433BDED7BDA"/>
    <w:rsid w:val="00CF300D"/>
  </w:style>
  <w:style w:type="paragraph" w:customStyle="1" w:styleId="D1D0DE0FE3E044F8B7305A1D235160CD">
    <w:name w:val="D1D0DE0FE3E044F8B7305A1D235160CD"/>
    <w:rsid w:val="00CF300D"/>
  </w:style>
  <w:style w:type="paragraph" w:customStyle="1" w:styleId="655676D5FA9445F38ECAAF90C3549F69">
    <w:name w:val="655676D5FA9445F38ECAAF90C3549F69"/>
    <w:rsid w:val="00CF300D"/>
  </w:style>
  <w:style w:type="paragraph" w:customStyle="1" w:styleId="915C6FB3F9FC4D598B0B8FE4AEFFFD08">
    <w:name w:val="915C6FB3F9FC4D598B0B8FE4AEFFFD08"/>
    <w:rsid w:val="00CF300D"/>
  </w:style>
  <w:style w:type="paragraph" w:customStyle="1" w:styleId="58BCB74089A143B2A0525621AEB5AFA3">
    <w:name w:val="58BCB74089A143B2A0525621AEB5AFA3"/>
    <w:rsid w:val="00CF300D"/>
  </w:style>
  <w:style w:type="paragraph" w:customStyle="1" w:styleId="2177DBD2EF124AFFBCFE939E9FEF3C15">
    <w:name w:val="2177DBD2EF124AFFBCFE939E9FEF3C15"/>
    <w:rsid w:val="00CF300D"/>
  </w:style>
  <w:style w:type="paragraph" w:customStyle="1" w:styleId="D451B57024DA4FB390C28E34B8A7359A">
    <w:name w:val="D451B57024DA4FB390C28E34B8A7359A"/>
    <w:rsid w:val="00CF300D"/>
  </w:style>
  <w:style w:type="paragraph" w:customStyle="1" w:styleId="1CA0A45B611A4FFE8A8387CBCA18F0CA">
    <w:name w:val="1CA0A45B611A4FFE8A8387CBCA18F0CA"/>
    <w:rsid w:val="00CF300D"/>
  </w:style>
  <w:style w:type="paragraph" w:customStyle="1" w:styleId="EDA613E042E9467FAC7B988A60A193E3">
    <w:name w:val="EDA613E042E9467FAC7B988A60A193E3"/>
    <w:rsid w:val="00CF300D"/>
  </w:style>
  <w:style w:type="paragraph" w:customStyle="1" w:styleId="3B650624D44F4402BBEA0AB44AFCE919">
    <w:name w:val="3B650624D44F4402BBEA0AB44AFCE919"/>
    <w:rsid w:val="00CF300D"/>
  </w:style>
  <w:style w:type="paragraph" w:customStyle="1" w:styleId="0DCC264064F04A0E83E71DE0106FD32D">
    <w:name w:val="0DCC264064F04A0E83E71DE0106FD32D"/>
    <w:rsid w:val="00CF300D"/>
  </w:style>
  <w:style w:type="paragraph" w:customStyle="1" w:styleId="BF1FE92092C5486CA011896B6821267C">
    <w:name w:val="BF1FE92092C5486CA011896B6821267C"/>
    <w:rsid w:val="00CF300D"/>
  </w:style>
  <w:style w:type="paragraph" w:customStyle="1" w:styleId="F06F20CC692942FC89238E744E318AA1">
    <w:name w:val="F06F20CC692942FC89238E744E318AA1"/>
    <w:rsid w:val="00CF300D"/>
  </w:style>
  <w:style w:type="paragraph" w:customStyle="1" w:styleId="C6124F9E03214D86A22DEB3DF89D5DBA">
    <w:name w:val="C6124F9E03214D86A22DEB3DF89D5DBA"/>
    <w:rsid w:val="00CF300D"/>
  </w:style>
  <w:style w:type="paragraph" w:customStyle="1" w:styleId="CF2552DA796141B7B4308B7975548511">
    <w:name w:val="CF2552DA796141B7B4308B7975548511"/>
    <w:rsid w:val="00CF300D"/>
  </w:style>
  <w:style w:type="paragraph" w:customStyle="1" w:styleId="3254CB3C05F34D9E8EB54DB7F80ACCC1">
    <w:name w:val="3254CB3C05F34D9E8EB54DB7F80ACCC1"/>
    <w:rsid w:val="00CF300D"/>
  </w:style>
  <w:style w:type="paragraph" w:customStyle="1" w:styleId="55C6865D7D574348B8B98DEF975A0B8E">
    <w:name w:val="55C6865D7D574348B8B98DEF975A0B8E"/>
    <w:rsid w:val="00CF300D"/>
  </w:style>
  <w:style w:type="paragraph" w:customStyle="1" w:styleId="F6E8205DE2AE49599B1346AA1A107AE9">
    <w:name w:val="F6E8205DE2AE49599B1346AA1A107AE9"/>
    <w:rsid w:val="00CF300D"/>
  </w:style>
  <w:style w:type="paragraph" w:customStyle="1" w:styleId="58644088D679423C8D43AF937D03F221">
    <w:name w:val="58644088D679423C8D43AF937D03F221"/>
    <w:rsid w:val="00CF300D"/>
  </w:style>
  <w:style w:type="paragraph" w:customStyle="1" w:styleId="2906B694878244129CF1FD1AF8BD1812">
    <w:name w:val="2906B694878244129CF1FD1AF8BD1812"/>
    <w:rsid w:val="00CF300D"/>
  </w:style>
  <w:style w:type="paragraph" w:customStyle="1" w:styleId="604C8AE8079D45C38A63110AA1777FC7">
    <w:name w:val="604C8AE8079D45C38A63110AA1777FC7"/>
    <w:rsid w:val="00CF300D"/>
  </w:style>
  <w:style w:type="paragraph" w:customStyle="1" w:styleId="08CBC818F5254EA48116E1762C258008">
    <w:name w:val="08CBC818F5254EA48116E1762C258008"/>
    <w:rsid w:val="00CF300D"/>
  </w:style>
  <w:style w:type="paragraph" w:customStyle="1" w:styleId="34244204867844E1A6779716A7F98F3C">
    <w:name w:val="34244204867844E1A6779716A7F98F3C"/>
    <w:rsid w:val="00CF300D"/>
  </w:style>
  <w:style w:type="paragraph" w:customStyle="1" w:styleId="ACB843BC3FAE482292A7FEA88CF2AAF7">
    <w:name w:val="ACB843BC3FAE482292A7FEA88CF2AAF7"/>
    <w:rsid w:val="00CF300D"/>
  </w:style>
  <w:style w:type="paragraph" w:customStyle="1" w:styleId="631CD6D65EED493DB3D5A8629F47F8FE">
    <w:name w:val="631CD6D65EED493DB3D5A8629F47F8FE"/>
    <w:rsid w:val="00CF300D"/>
  </w:style>
  <w:style w:type="paragraph" w:customStyle="1" w:styleId="A87F7036F77943639057F95AB3E62914">
    <w:name w:val="A87F7036F77943639057F95AB3E62914"/>
    <w:rsid w:val="00CF300D"/>
  </w:style>
  <w:style w:type="paragraph" w:customStyle="1" w:styleId="71BF6F0E5F7E4AEB9A289BECC8B73D65">
    <w:name w:val="71BF6F0E5F7E4AEB9A289BECC8B73D65"/>
    <w:rsid w:val="00CF300D"/>
  </w:style>
  <w:style w:type="paragraph" w:customStyle="1" w:styleId="02FBB33CE2AA488DBF1D9AD1F15254D2">
    <w:name w:val="02FBB33CE2AA488DBF1D9AD1F15254D2"/>
    <w:rsid w:val="00CF300D"/>
  </w:style>
  <w:style w:type="paragraph" w:customStyle="1" w:styleId="CE9685187AD94A1D8C83FEC329E0EF43">
    <w:name w:val="CE9685187AD94A1D8C83FEC329E0EF43"/>
    <w:rsid w:val="00CF300D"/>
  </w:style>
  <w:style w:type="paragraph" w:customStyle="1" w:styleId="F02E9CD6476742E69FBB150EF1A31C65">
    <w:name w:val="F02E9CD6476742E69FBB150EF1A31C65"/>
    <w:rsid w:val="00CF300D"/>
  </w:style>
  <w:style w:type="paragraph" w:customStyle="1" w:styleId="289FF35006294BA79729637D16CDC4AA">
    <w:name w:val="289FF35006294BA79729637D16CDC4AA"/>
    <w:rsid w:val="00CF300D"/>
  </w:style>
  <w:style w:type="paragraph" w:customStyle="1" w:styleId="C9994A37443743279E51EA77B6C6AD7B">
    <w:name w:val="C9994A37443743279E51EA77B6C6AD7B"/>
    <w:rsid w:val="00CF300D"/>
  </w:style>
  <w:style w:type="paragraph" w:customStyle="1" w:styleId="E3C526B2AFF94E7C9CED7BA3709CD1AE">
    <w:name w:val="E3C526B2AFF94E7C9CED7BA3709CD1AE"/>
    <w:rsid w:val="00CF300D"/>
  </w:style>
  <w:style w:type="paragraph" w:customStyle="1" w:styleId="CA3AE008BE2C435F9F2FA220E225B785">
    <w:name w:val="CA3AE008BE2C435F9F2FA220E225B785"/>
    <w:rsid w:val="00CF300D"/>
  </w:style>
  <w:style w:type="paragraph" w:customStyle="1" w:styleId="37FEE00ECBC54D00A5A2E96DC86B19E2">
    <w:name w:val="37FEE00ECBC54D00A5A2E96DC86B19E2"/>
    <w:rsid w:val="00CF300D"/>
  </w:style>
  <w:style w:type="paragraph" w:customStyle="1" w:styleId="5BC059E9005D447BABE1CF67D7A81711">
    <w:name w:val="5BC059E9005D447BABE1CF67D7A81711"/>
    <w:rsid w:val="00CF300D"/>
  </w:style>
  <w:style w:type="paragraph" w:customStyle="1" w:styleId="EB3635A307B24FEB83D83CB4E9DEA999">
    <w:name w:val="EB3635A307B24FEB83D83CB4E9DEA999"/>
    <w:rsid w:val="00CF300D"/>
  </w:style>
  <w:style w:type="paragraph" w:customStyle="1" w:styleId="A0669719FBEC4372BD0879A5A5524D20">
    <w:name w:val="A0669719FBEC4372BD0879A5A5524D20"/>
    <w:rsid w:val="00CF300D"/>
  </w:style>
  <w:style w:type="paragraph" w:customStyle="1" w:styleId="BB6EA32283C94F649A50AD8F89D6FC95">
    <w:name w:val="BB6EA32283C94F649A50AD8F89D6FC95"/>
    <w:rsid w:val="00CF300D"/>
  </w:style>
  <w:style w:type="paragraph" w:customStyle="1" w:styleId="7340D5404CFB48948BA6D3CAFDF33FD6">
    <w:name w:val="7340D5404CFB48948BA6D3CAFDF33FD6"/>
    <w:rsid w:val="00CF300D"/>
  </w:style>
  <w:style w:type="paragraph" w:customStyle="1" w:styleId="89A31E7EC6F342488687B314C2ED6863">
    <w:name w:val="89A31E7EC6F342488687B314C2ED6863"/>
    <w:rsid w:val="00CF300D"/>
  </w:style>
  <w:style w:type="paragraph" w:customStyle="1" w:styleId="4087783C11784CF4A59048691D3DF59F">
    <w:name w:val="4087783C11784CF4A59048691D3DF59F"/>
    <w:rsid w:val="00CF300D"/>
  </w:style>
  <w:style w:type="paragraph" w:customStyle="1" w:styleId="1125AC4713784B2B8F3BEF4BE4AC9D00">
    <w:name w:val="1125AC4713784B2B8F3BEF4BE4AC9D00"/>
    <w:rsid w:val="00CF300D"/>
  </w:style>
  <w:style w:type="paragraph" w:customStyle="1" w:styleId="7DD83E96C71A4A2DB12E12EB42D9DD30">
    <w:name w:val="7DD83E96C71A4A2DB12E12EB42D9DD30"/>
    <w:rsid w:val="00CF300D"/>
  </w:style>
  <w:style w:type="paragraph" w:customStyle="1" w:styleId="FF2D06F0C9E547B0936A351D35576088">
    <w:name w:val="FF2D06F0C9E547B0936A351D35576088"/>
    <w:rsid w:val="00CF300D"/>
  </w:style>
  <w:style w:type="paragraph" w:customStyle="1" w:styleId="E652F4F853DE4AEE92548AF9CAAE8432">
    <w:name w:val="E652F4F853DE4AEE92548AF9CAAE8432"/>
    <w:rsid w:val="00CF300D"/>
  </w:style>
  <w:style w:type="paragraph" w:customStyle="1" w:styleId="DF02CE07C3DC4F17802A1E250D5B1763">
    <w:name w:val="DF02CE07C3DC4F17802A1E250D5B1763"/>
    <w:rsid w:val="00CF300D"/>
  </w:style>
  <w:style w:type="paragraph" w:customStyle="1" w:styleId="D998E653B76147E29DD7AE5404ADE108">
    <w:name w:val="D998E653B76147E29DD7AE5404ADE108"/>
    <w:rsid w:val="00CF300D"/>
  </w:style>
  <w:style w:type="paragraph" w:customStyle="1" w:styleId="52D8CD525C124CCEBF4B25FB0C17CCB6">
    <w:name w:val="52D8CD525C124CCEBF4B25FB0C17CCB6"/>
    <w:rsid w:val="00CF300D"/>
  </w:style>
  <w:style w:type="paragraph" w:customStyle="1" w:styleId="27D4F9970EED4630B7DE6834E48C6D4E">
    <w:name w:val="27D4F9970EED4630B7DE6834E48C6D4E"/>
    <w:rsid w:val="00CF300D"/>
  </w:style>
  <w:style w:type="paragraph" w:customStyle="1" w:styleId="1BE5CB5AFAED49FC8B3293EFAB73D6C7">
    <w:name w:val="1BE5CB5AFAED49FC8B3293EFAB73D6C7"/>
    <w:rsid w:val="00CF300D"/>
  </w:style>
  <w:style w:type="paragraph" w:customStyle="1" w:styleId="57332862F0BD43C990275B7FEA88F45F">
    <w:name w:val="57332862F0BD43C990275B7FEA88F45F"/>
    <w:rsid w:val="00CF300D"/>
  </w:style>
  <w:style w:type="paragraph" w:customStyle="1" w:styleId="D263112B30F04EF8AE222CFC2D0E1AD2">
    <w:name w:val="D263112B30F04EF8AE222CFC2D0E1AD2"/>
    <w:rsid w:val="00CF300D"/>
  </w:style>
  <w:style w:type="paragraph" w:customStyle="1" w:styleId="AA55842E83314806A86E6B2E8AF33C73">
    <w:name w:val="AA55842E83314806A86E6B2E8AF33C73"/>
    <w:rsid w:val="00CF300D"/>
  </w:style>
  <w:style w:type="paragraph" w:customStyle="1" w:styleId="A4DFDE05CF384CA9A35F1916842D645B">
    <w:name w:val="A4DFDE05CF384CA9A35F1916842D645B"/>
    <w:rsid w:val="00CF300D"/>
  </w:style>
  <w:style w:type="paragraph" w:customStyle="1" w:styleId="6B16377E6AFB4157A0955288F3B38FD6">
    <w:name w:val="6B16377E6AFB4157A0955288F3B38FD6"/>
    <w:rsid w:val="00CF300D"/>
  </w:style>
  <w:style w:type="paragraph" w:customStyle="1" w:styleId="3DB9FDC3E28F45BBB8BCB3DDFF8C6C5D">
    <w:name w:val="3DB9FDC3E28F45BBB8BCB3DDFF8C6C5D"/>
    <w:rsid w:val="00CF300D"/>
  </w:style>
  <w:style w:type="paragraph" w:customStyle="1" w:styleId="D28B3B1A15484AB8B3CD591FF4A1C253">
    <w:name w:val="D28B3B1A15484AB8B3CD591FF4A1C253"/>
    <w:rsid w:val="00CF300D"/>
  </w:style>
  <w:style w:type="paragraph" w:customStyle="1" w:styleId="DEFDB64DE54C421FA4E67B7AF2FB4430">
    <w:name w:val="DEFDB64DE54C421FA4E67B7AF2FB4430"/>
    <w:rsid w:val="00CF300D"/>
  </w:style>
  <w:style w:type="paragraph" w:customStyle="1" w:styleId="1CE0CB39062748D78D08C498BC731771">
    <w:name w:val="1CE0CB39062748D78D08C498BC731771"/>
    <w:rsid w:val="00CF300D"/>
  </w:style>
  <w:style w:type="paragraph" w:customStyle="1" w:styleId="95B8B4945409407880D90D4F2F12C863">
    <w:name w:val="95B8B4945409407880D90D4F2F12C863"/>
    <w:rsid w:val="00CF300D"/>
  </w:style>
  <w:style w:type="paragraph" w:customStyle="1" w:styleId="69559890C37B4D349D3731B0B9E14197">
    <w:name w:val="69559890C37B4D349D3731B0B9E14197"/>
    <w:rsid w:val="00CF300D"/>
  </w:style>
  <w:style w:type="paragraph" w:customStyle="1" w:styleId="3241EACB1C914EDD8589846619AD952B">
    <w:name w:val="3241EACB1C914EDD8589846619AD952B"/>
    <w:rsid w:val="00CF300D"/>
  </w:style>
  <w:style w:type="paragraph" w:customStyle="1" w:styleId="04D0A493DDF947CE86926D532263B8FB">
    <w:name w:val="04D0A493DDF947CE86926D532263B8FB"/>
    <w:rsid w:val="00CF300D"/>
  </w:style>
  <w:style w:type="paragraph" w:customStyle="1" w:styleId="477F8FA7A0284B8AB0FDC35CE92C1B85">
    <w:name w:val="477F8FA7A0284B8AB0FDC35CE92C1B85"/>
    <w:rsid w:val="00CF300D"/>
  </w:style>
  <w:style w:type="paragraph" w:customStyle="1" w:styleId="A6D388C45EF44A11B3A7574BE8EF5FE2">
    <w:name w:val="A6D388C45EF44A11B3A7574BE8EF5FE2"/>
    <w:rsid w:val="00CF300D"/>
  </w:style>
  <w:style w:type="paragraph" w:customStyle="1" w:styleId="FF4F641DA3544040A2F3DB6AAE941652">
    <w:name w:val="FF4F641DA3544040A2F3DB6AAE941652"/>
    <w:rsid w:val="00CF300D"/>
  </w:style>
  <w:style w:type="paragraph" w:customStyle="1" w:styleId="F9E66D2DC3744BEB8ACEB0A39046435C">
    <w:name w:val="F9E66D2DC3744BEB8ACEB0A39046435C"/>
    <w:rsid w:val="00CF300D"/>
  </w:style>
  <w:style w:type="paragraph" w:customStyle="1" w:styleId="CB5034FA0DC148EDAD61918E8FFE02F1">
    <w:name w:val="CB5034FA0DC148EDAD61918E8FFE02F1"/>
    <w:rsid w:val="00163A1E"/>
  </w:style>
  <w:style w:type="paragraph" w:customStyle="1" w:styleId="708626CDE7A84EBC81A01A3309C31273">
    <w:name w:val="708626CDE7A84EBC81A01A3309C31273"/>
    <w:rsid w:val="00163A1E"/>
  </w:style>
  <w:style w:type="paragraph" w:customStyle="1" w:styleId="7A7F9C07DE0B40E993CB784808401079">
    <w:name w:val="7A7F9C07DE0B40E993CB784808401079"/>
    <w:rsid w:val="00163A1E"/>
  </w:style>
  <w:style w:type="paragraph" w:customStyle="1" w:styleId="0D673BD9901D47C3ADC617B9D79D0DD9">
    <w:name w:val="0D673BD9901D47C3ADC617B9D79D0DD9"/>
    <w:rsid w:val="00163A1E"/>
  </w:style>
  <w:style w:type="paragraph" w:customStyle="1" w:styleId="87C8B46444DF407DAAF74EA08B5C232B">
    <w:name w:val="87C8B46444DF407DAAF74EA08B5C232B"/>
    <w:rsid w:val="00163A1E"/>
  </w:style>
  <w:style w:type="paragraph" w:customStyle="1" w:styleId="23734E3D01B842C09958F54C2F99FBD5">
    <w:name w:val="23734E3D01B842C09958F54C2F99FBD5"/>
    <w:rsid w:val="00163A1E"/>
  </w:style>
  <w:style w:type="paragraph" w:customStyle="1" w:styleId="E33055A544B941ABAA05E200C0AB696F">
    <w:name w:val="E33055A544B941ABAA05E200C0AB696F"/>
    <w:rsid w:val="00163A1E"/>
  </w:style>
  <w:style w:type="paragraph" w:customStyle="1" w:styleId="A3B60AEE300E4969995A48C62748E6A5">
    <w:name w:val="A3B60AEE300E4969995A48C62748E6A5"/>
    <w:rsid w:val="00163A1E"/>
  </w:style>
  <w:style w:type="paragraph" w:customStyle="1" w:styleId="8D02BC2CDA3C4AADA341D61B45FECA59">
    <w:name w:val="8D02BC2CDA3C4AADA341D61B45FECA59"/>
    <w:rsid w:val="00163A1E"/>
  </w:style>
  <w:style w:type="paragraph" w:customStyle="1" w:styleId="581CE30ADD8E4F30BB3F6E7EF06E45D9">
    <w:name w:val="581CE30ADD8E4F30BB3F6E7EF06E45D9"/>
    <w:rsid w:val="00163A1E"/>
  </w:style>
  <w:style w:type="paragraph" w:customStyle="1" w:styleId="19DE652273704252B60D64465BD76F20">
    <w:name w:val="19DE652273704252B60D64465BD76F20"/>
    <w:rsid w:val="00163A1E"/>
  </w:style>
  <w:style w:type="paragraph" w:customStyle="1" w:styleId="98A8830FB85B42D5870A890D11E96FCF">
    <w:name w:val="98A8830FB85B42D5870A890D11E96FCF"/>
    <w:rsid w:val="00163A1E"/>
  </w:style>
  <w:style w:type="paragraph" w:customStyle="1" w:styleId="F119F3C9E0E049C4A0D8531F7F31F8EC">
    <w:name w:val="F119F3C9E0E049C4A0D8531F7F31F8EC"/>
    <w:rsid w:val="00163A1E"/>
  </w:style>
  <w:style w:type="paragraph" w:customStyle="1" w:styleId="ECAEB2E885284CAC9457F1F120E817A8">
    <w:name w:val="ECAEB2E885284CAC9457F1F120E817A8"/>
    <w:rsid w:val="00163A1E"/>
  </w:style>
  <w:style w:type="paragraph" w:customStyle="1" w:styleId="A8A86EEBB3814A5D9EBF2588F98543FC">
    <w:name w:val="A8A86EEBB3814A5D9EBF2588F98543FC"/>
    <w:rsid w:val="00163A1E"/>
  </w:style>
  <w:style w:type="paragraph" w:customStyle="1" w:styleId="3A805B8E450C4532AC5048B1A26241A0">
    <w:name w:val="3A805B8E450C4532AC5048B1A26241A0"/>
    <w:rsid w:val="00163A1E"/>
  </w:style>
  <w:style w:type="paragraph" w:customStyle="1" w:styleId="CACD2243D0FA468BA54E5AFE2898D0DC">
    <w:name w:val="CACD2243D0FA468BA54E5AFE2898D0DC"/>
    <w:rsid w:val="00163A1E"/>
  </w:style>
  <w:style w:type="paragraph" w:customStyle="1" w:styleId="5DA04217EFEC4058BAD88F8CBD0D761F">
    <w:name w:val="5DA04217EFEC4058BAD88F8CBD0D761F"/>
    <w:rsid w:val="00163A1E"/>
  </w:style>
  <w:style w:type="paragraph" w:customStyle="1" w:styleId="B700E6C6644348D2B7A3E88FCC0F50D5">
    <w:name w:val="B700E6C6644348D2B7A3E88FCC0F50D5"/>
    <w:rsid w:val="00163A1E"/>
  </w:style>
  <w:style w:type="paragraph" w:customStyle="1" w:styleId="23366801BB7F4DB9A14345717FEE00A6">
    <w:name w:val="23366801BB7F4DB9A14345717FEE00A6"/>
    <w:rsid w:val="00163A1E"/>
  </w:style>
  <w:style w:type="paragraph" w:customStyle="1" w:styleId="98929513599D4CF2B9B26B16BEC06685">
    <w:name w:val="98929513599D4CF2B9B26B16BEC06685"/>
    <w:rsid w:val="00163A1E"/>
  </w:style>
  <w:style w:type="paragraph" w:customStyle="1" w:styleId="7405027369BB4CF4B65277E955BB3520">
    <w:name w:val="7405027369BB4CF4B65277E955BB3520"/>
    <w:rsid w:val="00163A1E"/>
  </w:style>
  <w:style w:type="paragraph" w:customStyle="1" w:styleId="9FBED433AB614EA5BF799FE6BD46A854">
    <w:name w:val="9FBED433AB614EA5BF799FE6BD46A854"/>
    <w:rsid w:val="00163A1E"/>
  </w:style>
  <w:style w:type="paragraph" w:customStyle="1" w:styleId="9D869390DFF0408189BC6700EBC92BB2">
    <w:name w:val="9D869390DFF0408189BC6700EBC92BB2"/>
    <w:rsid w:val="00163A1E"/>
  </w:style>
  <w:style w:type="paragraph" w:customStyle="1" w:styleId="542238528DCF426FA01695A8734D03D4">
    <w:name w:val="542238528DCF426FA01695A8734D03D4"/>
    <w:rsid w:val="00163A1E"/>
  </w:style>
  <w:style w:type="paragraph" w:customStyle="1" w:styleId="11789B4400A642C19B3FCCD246FC9A94">
    <w:name w:val="11789B4400A642C19B3FCCD246FC9A94"/>
    <w:rsid w:val="00163A1E"/>
  </w:style>
  <w:style w:type="paragraph" w:customStyle="1" w:styleId="86E84F4C7C064C5AAF5898051E2F7E1C">
    <w:name w:val="86E84F4C7C064C5AAF5898051E2F7E1C"/>
    <w:rsid w:val="00163A1E"/>
  </w:style>
  <w:style w:type="paragraph" w:customStyle="1" w:styleId="AC1DC3ABB89643DE95B982238C19DBCC">
    <w:name w:val="AC1DC3ABB89643DE95B982238C19DBCC"/>
    <w:rsid w:val="00163A1E"/>
  </w:style>
  <w:style w:type="paragraph" w:customStyle="1" w:styleId="DF36F40C266B4D2C9E3E4A22755B30B1">
    <w:name w:val="DF36F40C266B4D2C9E3E4A22755B30B1"/>
    <w:rsid w:val="00163A1E"/>
  </w:style>
  <w:style w:type="paragraph" w:customStyle="1" w:styleId="C686C89C7F0E4546B9521852CF6E4021">
    <w:name w:val="C686C89C7F0E4546B9521852CF6E4021"/>
    <w:rsid w:val="00163A1E"/>
  </w:style>
  <w:style w:type="paragraph" w:customStyle="1" w:styleId="ED98749751AD4310A8F8CE81ACA2CE01">
    <w:name w:val="ED98749751AD4310A8F8CE81ACA2CE01"/>
    <w:rsid w:val="00163A1E"/>
  </w:style>
  <w:style w:type="paragraph" w:customStyle="1" w:styleId="1AB5D5A11C9B47608F58EF649A2BCD35">
    <w:name w:val="1AB5D5A11C9B47608F58EF649A2BCD35"/>
    <w:rsid w:val="00163A1E"/>
  </w:style>
  <w:style w:type="paragraph" w:customStyle="1" w:styleId="38B39DA480724DD7AA61CFA79D60690B">
    <w:name w:val="38B39DA480724DD7AA61CFA79D60690B"/>
    <w:rsid w:val="00163A1E"/>
  </w:style>
  <w:style w:type="paragraph" w:customStyle="1" w:styleId="2E63F337F5D24CFE892BACFA38488C75">
    <w:name w:val="2E63F337F5D24CFE892BACFA38488C75"/>
    <w:rsid w:val="00163A1E"/>
  </w:style>
  <w:style w:type="paragraph" w:customStyle="1" w:styleId="B316D5B676664789A7BEE5A956BF17FA">
    <w:name w:val="B316D5B676664789A7BEE5A956BF17FA"/>
    <w:rsid w:val="00163A1E"/>
  </w:style>
  <w:style w:type="paragraph" w:customStyle="1" w:styleId="6424B2F5BAC84DDCAFDB4C020DDC31E7">
    <w:name w:val="6424B2F5BAC84DDCAFDB4C020DDC31E7"/>
    <w:rsid w:val="00163A1E"/>
  </w:style>
  <w:style w:type="paragraph" w:customStyle="1" w:styleId="101CC0E2F3C24FBBA9077B458E744F9A">
    <w:name w:val="101CC0E2F3C24FBBA9077B458E744F9A"/>
    <w:rsid w:val="00163A1E"/>
  </w:style>
  <w:style w:type="paragraph" w:customStyle="1" w:styleId="A6556AC9672846379020556B264EC2A1">
    <w:name w:val="A6556AC9672846379020556B264EC2A1"/>
    <w:rsid w:val="00163A1E"/>
  </w:style>
  <w:style w:type="paragraph" w:customStyle="1" w:styleId="C1AABE9D05D04542AFDBF281D3349361">
    <w:name w:val="C1AABE9D05D04542AFDBF281D3349361"/>
    <w:rsid w:val="00163A1E"/>
  </w:style>
  <w:style w:type="paragraph" w:customStyle="1" w:styleId="44E8D01E2A6449FBBA30161567102A9E">
    <w:name w:val="44E8D01E2A6449FBBA30161567102A9E"/>
    <w:rsid w:val="00163A1E"/>
  </w:style>
  <w:style w:type="paragraph" w:customStyle="1" w:styleId="9218B518929D4D5F8E58FE83FE531998">
    <w:name w:val="9218B518929D4D5F8E58FE83FE531998"/>
    <w:rsid w:val="00163A1E"/>
  </w:style>
  <w:style w:type="paragraph" w:customStyle="1" w:styleId="A9DEF9CBBC9D4A62B919EFC27EA9AF6B">
    <w:name w:val="A9DEF9CBBC9D4A62B919EFC27EA9AF6B"/>
    <w:rsid w:val="00163A1E"/>
  </w:style>
  <w:style w:type="paragraph" w:customStyle="1" w:styleId="92B3CC467F6E41988B19C71D0A4253F3">
    <w:name w:val="92B3CC467F6E41988B19C71D0A4253F3"/>
    <w:rsid w:val="00163A1E"/>
  </w:style>
  <w:style w:type="paragraph" w:customStyle="1" w:styleId="59D6587542324E99B8FA3F08E78F0634">
    <w:name w:val="59D6587542324E99B8FA3F08E78F0634"/>
    <w:rsid w:val="00163A1E"/>
  </w:style>
  <w:style w:type="paragraph" w:customStyle="1" w:styleId="75205DF299DD4323A75DE5EAC04B4086">
    <w:name w:val="75205DF299DD4323A75DE5EAC04B4086"/>
    <w:rsid w:val="00163A1E"/>
  </w:style>
  <w:style w:type="paragraph" w:customStyle="1" w:styleId="AC6D30FD822741FD8362DCB442D51D29">
    <w:name w:val="AC6D30FD822741FD8362DCB442D51D29"/>
    <w:rsid w:val="00163A1E"/>
  </w:style>
  <w:style w:type="paragraph" w:customStyle="1" w:styleId="DCA3F0DF1AD2452AA404464C0182834F">
    <w:name w:val="DCA3F0DF1AD2452AA404464C0182834F"/>
    <w:rsid w:val="00163A1E"/>
  </w:style>
  <w:style w:type="paragraph" w:customStyle="1" w:styleId="C51653A37A114FD1846AF7D3A04CB629">
    <w:name w:val="C51653A37A114FD1846AF7D3A04CB629"/>
    <w:rsid w:val="00163A1E"/>
  </w:style>
  <w:style w:type="paragraph" w:customStyle="1" w:styleId="6FAF11DDC4AB4FEFAC9FBDBE1930FFED">
    <w:name w:val="6FAF11DDC4AB4FEFAC9FBDBE1930FFED"/>
    <w:rsid w:val="00163A1E"/>
  </w:style>
  <w:style w:type="paragraph" w:customStyle="1" w:styleId="68B8602EE1B14934B719E33D0D1275BC">
    <w:name w:val="68B8602EE1B14934B719E33D0D1275BC"/>
    <w:rsid w:val="00163A1E"/>
  </w:style>
  <w:style w:type="paragraph" w:customStyle="1" w:styleId="B5CBFC4944AC4D8F90B78CB426067582">
    <w:name w:val="B5CBFC4944AC4D8F90B78CB426067582"/>
    <w:rsid w:val="00163A1E"/>
  </w:style>
  <w:style w:type="paragraph" w:customStyle="1" w:styleId="7B572A0813D74A17B6F66087BA44A0B9">
    <w:name w:val="7B572A0813D74A17B6F66087BA44A0B9"/>
    <w:rsid w:val="00163A1E"/>
  </w:style>
  <w:style w:type="paragraph" w:customStyle="1" w:styleId="ACB5B9C91F384001AFA66479E0459044">
    <w:name w:val="ACB5B9C91F384001AFA66479E0459044"/>
    <w:rsid w:val="00163A1E"/>
  </w:style>
  <w:style w:type="paragraph" w:customStyle="1" w:styleId="3D227DCE2DA84EE8AB8DFBFD2A6006A0">
    <w:name w:val="3D227DCE2DA84EE8AB8DFBFD2A6006A0"/>
    <w:rsid w:val="00163A1E"/>
  </w:style>
  <w:style w:type="paragraph" w:customStyle="1" w:styleId="DA5BF3D69DA8456BAF016F9439D7818F">
    <w:name w:val="DA5BF3D69DA8456BAF016F9439D7818F"/>
    <w:rsid w:val="00163A1E"/>
  </w:style>
  <w:style w:type="paragraph" w:customStyle="1" w:styleId="20ABC3B563754B0AB94A19CED0A02B8F">
    <w:name w:val="20ABC3B563754B0AB94A19CED0A02B8F"/>
    <w:rsid w:val="00163A1E"/>
  </w:style>
  <w:style w:type="paragraph" w:customStyle="1" w:styleId="9A4FB3F895524B4FAE52CE46F9628477">
    <w:name w:val="9A4FB3F895524B4FAE52CE46F9628477"/>
    <w:rsid w:val="00163A1E"/>
  </w:style>
  <w:style w:type="paragraph" w:customStyle="1" w:styleId="3C18CA42CCD74785B377B84C75AC11C5">
    <w:name w:val="3C18CA42CCD74785B377B84C75AC11C5"/>
    <w:rsid w:val="00163A1E"/>
  </w:style>
  <w:style w:type="paragraph" w:customStyle="1" w:styleId="7DFF82E59CFE49EB9DB868518B169EE3">
    <w:name w:val="7DFF82E59CFE49EB9DB868518B169EE3"/>
    <w:rsid w:val="00163A1E"/>
  </w:style>
  <w:style w:type="paragraph" w:customStyle="1" w:styleId="21FBD22A298E4AEFA214FAF6C5049CEB">
    <w:name w:val="21FBD22A298E4AEFA214FAF6C5049CEB"/>
    <w:rsid w:val="00163A1E"/>
  </w:style>
  <w:style w:type="paragraph" w:customStyle="1" w:styleId="56671CAE37EF4B1598FBD23BBD030679">
    <w:name w:val="56671CAE37EF4B1598FBD23BBD030679"/>
    <w:rsid w:val="00163A1E"/>
  </w:style>
  <w:style w:type="paragraph" w:customStyle="1" w:styleId="4F64B74C3F624F93B60AFCE67E391648">
    <w:name w:val="4F64B74C3F624F93B60AFCE67E391648"/>
    <w:rsid w:val="00163A1E"/>
  </w:style>
  <w:style w:type="paragraph" w:customStyle="1" w:styleId="28BC856D63A2439B848DDCCAE68239D8">
    <w:name w:val="28BC856D63A2439B848DDCCAE68239D8"/>
    <w:rsid w:val="00163A1E"/>
  </w:style>
  <w:style w:type="paragraph" w:customStyle="1" w:styleId="92AF5E9204CB4A47AFB5BD3559993477">
    <w:name w:val="92AF5E9204CB4A47AFB5BD3559993477"/>
    <w:rsid w:val="00163A1E"/>
  </w:style>
  <w:style w:type="paragraph" w:customStyle="1" w:styleId="3971902EBFBA4B73ACE902AB681E81B7">
    <w:name w:val="3971902EBFBA4B73ACE902AB681E81B7"/>
    <w:rsid w:val="00163A1E"/>
  </w:style>
  <w:style w:type="paragraph" w:customStyle="1" w:styleId="4D73E52006634FFF87CC1F1DDCBD71F4">
    <w:name w:val="4D73E52006634FFF87CC1F1DDCBD71F4"/>
    <w:rsid w:val="00C14CCB"/>
    <w:pPr>
      <w:spacing w:line="278" w:lineRule="auto"/>
    </w:pPr>
    <w:rPr>
      <w:kern w:val="2"/>
      <w:sz w:val="24"/>
      <w:szCs w:val="24"/>
      <w14:ligatures w14:val="standardContextual"/>
    </w:rPr>
  </w:style>
  <w:style w:type="paragraph" w:customStyle="1" w:styleId="1BAF9539285A4815A18E601194D0340A">
    <w:name w:val="1BAF9539285A4815A18E601194D0340A"/>
    <w:rsid w:val="00E22127"/>
    <w:pPr>
      <w:spacing w:line="278" w:lineRule="auto"/>
    </w:pPr>
    <w:rPr>
      <w:kern w:val="2"/>
      <w:sz w:val="24"/>
      <w:szCs w:val="24"/>
      <w14:ligatures w14:val="standardContextual"/>
    </w:rPr>
  </w:style>
  <w:style w:type="paragraph" w:customStyle="1" w:styleId="2B7A3B7CEEC643C08464E19333517244">
    <w:name w:val="2B7A3B7CEEC643C08464E19333517244"/>
    <w:rsid w:val="00E22127"/>
    <w:pPr>
      <w:spacing w:line="278" w:lineRule="auto"/>
    </w:pPr>
    <w:rPr>
      <w:kern w:val="2"/>
      <w:sz w:val="24"/>
      <w:szCs w:val="24"/>
      <w14:ligatures w14:val="standardContextual"/>
    </w:rPr>
  </w:style>
  <w:style w:type="paragraph" w:customStyle="1" w:styleId="7AEAACEFDFC64E51A79D741A098D9175">
    <w:name w:val="7AEAACEFDFC64E51A79D741A098D9175"/>
    <w:rsid w:val="00E22127"/>
    <w:pPr>
      <w:spacing w:line="278" w:lineRule="auto"/>
    </w:pPr>
    <w:rPr>
      <w:kern w:val="2"/>
      <w:sz w:val="24"/>
      <w:szCs w:val="24"/>
      <w14:ligatures w14:val="standardContextual"/>
    </w:rPr>
  </w:style>
  <w:style w:type="paragraph" w:customStyle="1" w:styleId="01662E8A9B8A41E28D6BB86A083F3365">
    <w:name w:val="01662E8A9B8A41E28D6BB86A083F3365"/>
    <w:rsid w:val="00E22127"/>
    <w:pPr>
      <w:spacing w:line="278" w:lineRule="auto"/>
    </w:pPr>
    <w:rPr>
      <w:kern w:val="2"/>
      <w:sz w:val="24"/>
      <w:szCs w:val="24"/>
      <w14:ligatures w14:val="standardContextual"/>
    </w:rPr>
  </w:style>
  <w:style w:type="paragraph" w:customStyle="1" w:styleId="EF6CE62905C240659D8BBBA4E9FAD6CE">
    <w:name w:val="EF6CE62905C240659D8BBBA4E9FAD6CE"/>
    <w:rsid w:val="00E22127"/>
    <w:pPr>
      <w:spacing w:line="278" w:lineRule="auto"/>
    </w:pPr>
    <w:rPr>
      <w:kern w:val="2"/>
      <w:sz w:val="24"/>
      <w:szCs w:val="24"/>
      <w14:ligatures w14:val="standardContextual"/>
    </w:rPr>
  </w:style>
  <w:style w:type="paragraph" w:customStyle="1" w:styleId="2D111F2A04AF450684143E7D95CB271C">
    <w:name w:val="2D111F2A04AF450684143E7D95CB271C"/>
    <w:rsid w:val="00E22127"/>
    <w:pPr>
      <w:spacing w:line="278" w:lineRule="auto"/>
    </w:pPr>
    <w:rPr>
      <w:kern w:val="2"/>
      <w:sz w:val="24"/>
      <w:szCs w:val="24"/>
      <w14:ligatures w14:val="standardContextual"/>
    </w:rPr>
  </w:style>
  <w:style w:type="paragraph" w:customStyle="1" w:styleId="49EE06C85E384A82A5B1DD9499F03A11">
    <w:name w:val="49EE06C85E384A82A5B1DD9499F03A11"/>
    <w:rsid w:val="00E22127"/>
    <w:pPr>
      <w:spacing w:line="278" w:lineRule="auto"/>
    </w:pPr>
    <w:rPr>
      <w:kern w:val="2"/>
      <w:sz w:val="24"/>
      <w:szCs w:val="24"/>
      <w14:ligatures w14:val="standardContextual"/>
    </w:rPr>
  </w:style>
  <w:style w:type="paragraph" w:customStyle="1" w:styleId="C014E46C408A4F4A969281C964E6B839">
    <w:name w:val="C014E46C408A4F4A969281C964E6B839"/>
    <w:rsid w:val="00E22127"/>
    <w:pPr>
      <w:spacing w:line="278" w:lineRule="auto"/>
    </w:pPr>
    <w:rPr>
      <w:kern w:val="2"/>
      <w:sz w:val="24"/>
      <w:szCs w:val="24"/>
      <w14:ligatures w14:val="standardContextual"/>
    </w:rPr>
  </w:style>
  <w:style w:type="paragraph" w:customStyle="1" w:styleId="DAC3525AE30A409CB43F8384882D50C5">
    <w:name w:val="DAC3525AE30A409CB43F8384882D50C5"/>
    <w:rsid w:val="00E2212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_activity xmlns="e639836d-581a-451d-bf6e-ebf7c2e0b97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3" ma:contentTypeDescription="Create a new document." ma:contentTypeScope="" ma:versionID="bc1ef1d1b890ea040cbd7244bcd08523">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cc1becda7fab7c22615b3384ba9dd8d0"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42079B-E6AD-4265-A6FD-E390B25210B8}">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e639836d-581a-451d-bf6e-ebf7c2e0b970"/>
  </ds:schemaRefs>
</ds:datastoreItem>
</file>

<file path=customXml/itemProps3.xml><?xml version="1.0" encoding="utf-8"?>
<ds:datastoreItem xmlns:ds="http://schemas.openxmlformats.org/officeDocument/2006/customXml" ds:itemID="{60450D9F-A0DC-472E-8630-FBAF578BD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4</TotalTime>
  <Pages>95</Pages>
  <Words>39299</Words>
  <Characters>216150</Characters>
  <Application>Microsoft Office Word</Application>
  <DocSecurity>0</DocSecurity>
  <Lines>1801</Lines>
  <Paragraphs>509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254940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GEYVIS ABEL VANEGAS GUERRERO</cp:lastModifiedBy>
  <cp:revision>3</cp:revision>
  <cp:lastPrinted>2026-07-15T16:59:00Z</cp:lastPrinted>
  <dcterms:created xsi:type="dcterms:W3CDTF">2026-07-17T01:14:00Z</dcterms:created>
  <dcterms:modified xsi:type="dcterms:W3CDTF">2026-07-17T01:16:00Z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