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8EB32" w14:textId="604EF5D7" w:rsidR="002C11B6" w:rsidRPr="00E866FC" w:rsidRDefault="007C4688" w:rsidP="00BC7CC8">
      <w:pPr>
        <w:jc w:val="center"/>
        <w:rPr>
          <w:b/>
          <w:lang w:val="es-CO"/>
        </w:rPr>
      </w:pPr>
      <w:bookmarkStart w:id="0" w:name="_GoBack"/>
      <w:bookmarkEnd w:id="0"/>
      <w:r w:rsidRPr="00E866FC">
        <w:rPr>
          <w:b/>
          <w:lang w:val="es-CO"/>
        </w:rPr>
        <w:t>ANEXO</w:t>
      </w:r>
    </w:p>
    <w:p w14:paraId="1B70499D" w14:textId="77777777" w:rsidR="00062F6E" w:rsidRPr="00E866FC" w:rsidRDefault="00062F6E" w:rsidP="00062F6E">
      <w:pPr>
        <w:tabs>
          <w:tab w:val="left" w:pos="240"/>
        </w:tabs>
        <w:contextualSpacing/>
        <w:jc w:val="center"/>
        <w:rPr>
          <w:rFonts w:eastAsia="Calibri"/>
          <w:b/>
          <w:lang w:val="es-CO"/>
        </w:rPr>
      </w:pPr>
      <w:r w:rsidRPr="00E866FC">
        <w:rPr>
          <w:b/>
          <w:lang w:val="es-CO"/>
        </w:rPr>
        <w:t>ANEXO CONDICIONES</w:t>
      </w:r>
      <w:r w:rsidRPr="00E866FC">
        <w:rPr>
          <w:rFonts w:eastAsia="Calibri"/>
          <w:b/>
          <w:lang w:val="es-CO"/>
        </w:rPr>
        <w:t xml:space="preserve"> </w:t>
      </w:r>
      <w:proofErr w:type="spellStart"/>
      <w:r w:rsidRPr="00E866FC">
        <w:rPr>
          <w:rFonts w:eastAsia="Calibri"/>
          <w:b/>
          <w:lang w:val="es-CO"/>
        </w:rPr>
        <w:t>TECNICAS</w:t>
      </w:r>
      <w:proofErr w:type="spellEnd"/>
      <w:r w:rsidRPr="00E866FC">
        <w:rPr>
          <w:rFonts w:eastAsia="Calibri"/>
          <w:b/>
          <w:lang w:val="es-CO"/>
        </w:rPr>
        <w:t xml:space="preserve"> MÍNIMAS </w:t>
      </w:r>
      <w:proofErr w:type="spellStart"/>
      <w:r w:rsidRPr="00E866FC">
        <w:rPr>
          <w:rFonts w:eastAsia="Calibri"/>
          <w:b/>
          <w:lang w:val="es-CO"/>
        </w:rPr>
        <w:t>HABILITABLES</w:t>
      </w:r>
      <w:proofErr w:type="spellEnd"/>
    </w:p>
    <w:p w14:paraId="6AF5DDAC" w14:textId="45A1C8F2" w:rsidR="00741F5E" w:rsidRPr="00E866FC" w:rsidRDefault="00741F5E" w:rsidP="00BC7CC8">
      <w:pPr>
        <w:jc w:val="center"/>
        <w:rPr>
          <w:b/>
          <w:lang w:val="es-CO"/>
        </w:rPr>
      </w:pPr>
    </w:p>
    <w:tbl>
      <w:tblPr>
        <w:tblW w:w="5223" w:type="pct"/>
        <w:tblCellMar>
          <w:left w:w="70" w:type="dxa"/>
          <w:right w:w="70" w:type="dxa"/>
        </w:tblCellMar>
        <w:tblLook w:val="04A0" w:firstRow="1" w:lastRow="0" w:firstColumn="1" w:lastColumn="0" w:noHBand="0" w:noVBand="1"/>
      </w:tblPr>
      <w:tblGrid>
        <w:gridCol w:w="831"/>
        <w:gridCol w:w="1817"/>
        <w:gridCol w:w="3631"/>
        <w:gridCol w:w="1537"/>
        <w:gridCol w:w="1117"/>
        <w:gridCol w:w="1115"/>
      </w:tblGrid>
      <w:tr w:rsidR="007C1235" w:rsidRPr="00FF422D" w14:paraId="3ECA5039" w14:textId="77777777" w:rsidTr="008C157B">
        <w:trPr>
          <w:trHeight w:val="20"/>
        </w:trPr>
        <w:tc>
          <w:tcPr>
            <w:tcW w:w="413" w:type="pct"/>
            <w:vMerge w:val="restart"/>
            <w:tcBorders>
              <w:top w:val="single" w:sz="8" w:space="0" w:color="auto"/>
              <w:left w:val="single" w:sz="8" w:space="0" w:color="auto"/>
              <w:bottom w:val="single" w:sz="8" w:space="0" w:color="000000"/>
              <w:right w:val="single" w:sz="8" w:space="0" w:color="auto"/>
            </w:tcBorders>
            <w:shd w:val="clear" w:color="auto" w:fill="BFBFBF"/>
            <w:vAlign w:val="center"/>
            <w:hideMark/>
          </w:tcPr>
          <w:p w14:paraId="069C3CD7" w14:textId="77777777" w:rsidR="007C1235" w:rsidRPr="00FF422D" w:rsidRDefault="007C1235" w:rsidP="008C157B">
            <w:pPr>
              <w:jc w:val="center"/>
              <w:rPr>
                <w:b/>
                <w:bCs/>
                <w:color w:val="000000" w:themeColor="text1"/>
                <w:lang w:eastAsia="es-CO"/>
              </w:rPr>
            </w:pPr>
            <w:r w:rsidRPr="00FF422D">
              <w:rPr>
                <w:b/>
                <w:bCs/>
                <w:color w:val="000000" w:themeColor="text1"/>
                <w:lang w:val="es-ES" w:eastAsia="es-CO"/>
              </w:rPr>
              <w:t>ÍTEM</w:t>
            </w:r>
          </w:p>
        </w:tc>
        <w:tc>
          <w:tcPr>
            <w:tcW w:w="904" w:type="pct"/>
            <w:vMerge w:val="restart"/>
            <w:tcBorders>
              <w:top w:val="single" w:sz="8" w:space="0" w:color="auto"/>
              <w:left w:val="single" w:sz="8" w:space="0" w:color="auto"/>
              <w:bottom w:val="single" w:sz="8" w:space="0" w:color="000000"/>
              <w:right w:val="single" w:sz="8" w:space="0" w:color="000000"/>
            </w:tcBorders>
            <w:shd w:val="clear" w:color="auto" w:fill="BFBFBF"/>
            <w:vAlign w:val="center"/>
            <w:hideMark/>
          </w:tcPr>
          <w:p w14:paraId="32D6A84C" w14:textId="77777777" w:rsidR="007C1235" w:rsidRPr="00FF422D" w:rsidRDefault="007C1235" w:rsidP="008C157B">
            <w:pPr>
              <w:jc w:val="center"/>
              <w:rPr>
                <w:b/>
                <w:bCs/>
                <w:color w:val="000000" w:themeColor="text1"/>
                <w:lang w:eastAsia="es-CO"/>
              </w:rPr>
            </w:pPr>
            <w:r w:rsidRPr="00FF422D">
              <w:rPr>
                <w:b/>
                <w:bCs/>
                <w:color w:val="000000" w:themeColor="text1"/>
                <w:lang w:val="es-ES" w:eastAsia="es-CO"/>
              </w:rPr>
              <w:t>DESCRIPCIÓN</w:t>
            </w:r>
          </w:p>
        </w:tc>
        <w:tc>
          <w:tcPr>
            <w:tcW w:w="2571" w:type="pct"/>
            <w:gridSpan w:val="2"/>
            <w:vMerge w:val="restart"/>
            <w:tcBorders>
              <w:top w:val="single" w:sz="8" w:space="0" w:color="auto"/>
              <w:left w:val="single" w:sz="8" w:space="0" w:color="auto"/>
              <w:bottom w:val="single" w:sz="8" w:space="0" w:color="000000"/>
              <w:right w:val="single" w:sz="8" w:space="0" w:color="auto"/>
            </w:tcBorders>
            <w:shd w:val="clear" w:color="auto" w:fill="BFBFBF"/>
            <w:vAlign w:val="center"/>
            <w:hideMark/>
          </w:tcPr>
          <w:p w14:paraId="70033B2E" w14:textId="77777777" w:rsidR="007C1235" w:rsidRPr="00FF422D" w:rsidRDefault="007C1235" w:rsidP="008C157B">
            <w:pPr>
              <w:jc w:val="center"/>
              <w:rPr>
                <w:b/>
                <w:bCs/>
                <w:color w:val="000000" w:themeColor="text1"/>
                <w:lang w:eastAsia="es-CO"/>
              </w:rPr>
            </w:pPr>
            <w:r w:rsidRPr="00FF422D">
              <w:rPr>
                <w:b/>
                <w:bCs/>
                <w:color w:val="000000" w:themeColor="text1"/>
                <w:lang w:val="es-ES" w:eastAsia="es-CO"/>
              </w:rPr>
              <w:t>UNIDAD MEDIDA</w:t>
            </w:r>
          </w:p>
        </w:tc>
        <w:tc>
          <w:tcPr>
            <w:tcW w:w="1112" w:type="pct"/>
            <w:gridSpan w:val="2"/>
            <w:tcBorders>
              <w:top w:val="single" w:sz="8" w:space="0" w:color="auto"/>
              <w:left w:val="nil"/>
              <w:bottom w:val="single" w:sz="8" w:space="0" w:color="auto"/>
              <w:right w:val="single" w:sz="8" w:space="0" w:color="000000"/>
            </w:tcBorders>
            <w:shd w:val="clear" w:color="auto" w:fill="BFBFBF"/>
            <w:vAlign w:val="center"/>
            <w:hideMark/>
          </w:tcPr>
          <w:p w14:paraId="4702502B" w14:textId="77777777" w:rsidR="007C1235" w:rsidRPr="00FF422D" w:rsidRDefault="007C1235" w:rsidP="008C157B">
            <w:pPr>
              <w:jc w:val="center"/>
              <w:rPr>
                <w:b/>
                <w:bCs/>
                <w:color w:val="000000" w:themeColor="text1"/>
                <w:lang w:eastAsia="es-CO"/>
              </w:rPr>
            </w:pPr>
            <w:r w:rsidRPr="00FF422D">
              <w:rPr>
                <w:b/>
                <w:bCs/>
                <w:color w:val="000000" w:themeColor="text1"/>
                <w:lang w:val="es-ES" w:eastAsia="es-CO"/>
              </w:rPr>
              <w:t>OFRECE</w:t>
            </w:r>
          </w:p>
        </w:tc>
      </w:tr>
      <w:tr w:rsidR="007C1235" w:rsidRPr="00FF422D" w14:paraId="179DF9B2" w14:textId="77777777" w:rsidTr="008C157B">
        <w:trPr>
          <w:trHeight w:val="2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27462EF" w14:textId="77777777" w:rsidR="007C1235" w:rsidRPr="00FF422D" w:rsidRDefault="007C1235" w:rsidP="008C157B">
            <w:pPr>
              <w:rPr>
                <w:b/>
                <w:bCs/>
                <w:color w:val="000000" w:themeColor="text1"/>
                <w:lang w:eastAsia="es-CO"/>
              </w:rPr>
            </w:pPr>
          </w:p>
        </w:tc>
        <w:tc>
          <w:tcPr>
            <w:tcW w:w="0" w:type="auto"/>
            <w:vMerge/>
            <w:tcBorders>
              <w:top w:val="single" w:sz="8" w:space="0" w:color="auto"/>
              <w:left w:val="single" w:sz="8" w:space="0" w:color="auto"/>
              <w:bottom w:val="single" w:sz="8" w:space="0" w:color="000000"/>
              <w:right w:val="single" w:sz="8" w:space="0" w:color="000000"/>
            </w:tcBorders>
            <w:vAlign w:val="center"/>
            <w:hideMark/>
          </w:tcPr>
          <w:p w14:paraId="76046EEB" w14:textId="77777777" w:rsidR="007C1235" w:rsidRPr="00FF422D" w:rsidRDefault="007C1235" w:rsidP="008C157B">
            <w:pPr>
              <w:rPr>
                <w:b/>
                <w:bCs/>
                <w:color w:val="000000" w:themeColor="text1"/>
                <w:lang w:eastAsia="es-CO"/>
              </w:rPr>
            </w:pPr>
          </w:p>
        </w:tc>
        <w:tc>
          <w:tcPr>
            <w:tcW w:w="2571" w:type="pct"/>
            <w:gridSpan w:val="2"/>
            <w:vMerge/>
            <w:tcBorders>
              <w:top w:val="single" w:sz="8" w:space="0" w:color="auto"/>
              <w:left w:val="single" w:sz="8" w:space="0" w:color="auto"/>
              <w:bottom w:val="single" w:sz="8" w:space="0" w:color="000000"/>
              <w:right w:val="single" w:sz="8" w:space="0" w:color="auto"/>
            </w:tcBorders>
            <w:vAlign w:val="center"/>
            <w:hideMark/>
          </w:tcPr>
          <w:p w14:paraId="23203691" w14:textId="77777777" w:rsidR="007C1235" w:rsidRPr="00FF422D" w:rsidRDefault="007C1235" w:rsidP="008C157B">
            <w:pPr>
              <w:rPr>
                <w:b/>
                <w:bCs/>
                <w:color w:val="000000" w:themeColor="text1"/>
                <w:lang w:eastAsia="es-CO"/>
              </w:rPr>
            </w:pPr>
          </w:p>
        </w:tc>
        <w:tc>
          <w:tcPr>
            <w:tcW w:w="556" w:type="pct"/>
            <w:tcBorders>
              <w:top w:val="nil"/>
              <w:left w:val="nil"/>
              <w:bottom w:val="single" w:sz="8" w:space="0" w:color="auto"/>
              <w:right w:val="single" w:sz="8" w:space="0" w:color="auto"/>
            </w:tcBorders>
            <w:shd w:val="clear" w:color="auto" w:fill="BFBFBF"/>
            <w:vAlign w:val="center"/>
            <w:hideMark/>
          </w:tcPr>
          <w:p w14:paraId="25DA22A2" w14:textId="77777777" w:rsidR="007C1235" w:rsidRPr="00FF422D" w:rsidRDefault="007C1235" w:rsidP="008C157B">
            <w:pPr>
              <w:jc w:val="center"/>
              <w:rPr>
                <w:b/>
                <w:bCs/>
                <w:color w:val="000000" w:themeColor="text1"/>
                <w:lang w:eastAsia="es-CO"/>
              </w:rPr>
            </w:pPr>
            <w:r w:rsidRPr="00FF422D">
              <w:rPr>
                <w:b/>
                <w:bCs/>
                <w:color w:val="000000" w:themeColor="text1"/>
                <w:lang w:val="es-ES" w:eastAsia="es-CO"/>
              </w:rPr>
              <w:t>SI</w:t>
            </w:r>
          </w:p>
        </w:tc>
        <w:tc>
          <w:tcPr>
            <w:tcW w:w="556" w:type="pct"/>
            <w:tcBorders>
              <w:top w:val="nil"/>
              <w:left w:val="nil"/>
              <w:bottom w:val="single" w:sz="8" w:space="0" w:color="auto"/>
              <w:right w:val="single" w:sz="8" w:space="0" w:color="auto"/>
            </w:tcBorders>
            <w:shd w:val="clear" w:color="auto" w:fill="BFBFBF"/>
            <w:vAlign w:val="center"/>
            <w:hideMark/>
          </w:tcPr>
          <w:p w14:paraId="3C6F5F0B" w14:textId="77777777" w:rsidR="007C1235" w:rsidRPr="00FF422D" w:rsidRDefault="007C1235" w:rsidP="008C157B">
            <w:pPr>
              <w:jc w:val="center"/>
              <w:rPr>
                <w:b/>
                <w:bCs/>
                <w:color w:val="000000" w:themeColor="text1"/>
                <w:lang w:eastAsia="es-CO"/>
              </w:rPr>
            </w:pPr>
            <w:r w:rsidRPr="00FF422D">
              <w:rPr>
                <w:b/>
                <w:bCs/>
                <w:color w:val="000000" w:themeColor="text1"/>
                <w:lang w:val="es-ES" w:eastAsia="es-CO"/>
              </w:rPr>
              <w:t>NO</w:t>
            </w:r>
          </w:p>
        </w:tc>
      </w:tr>
      <w:tr w:rsidR="007C1235" w:rsidRPr="00FF422D" w14:paraId="47184E3C" w14:textId="77777777" w:rsidTr="008C157B">
        <w:trPr>
          <w:trHeight w:val="260"/>
        </w:trPr>
        <w:tc>
          <w:tcPr>
            <w:tcW w:w="5000" w:type="pct"/>
            <w:gridSpan w:val="6"/>
            <w:tcBorders>
              <w:top w:val="single" w:sz="8" w:space="0" w:color="auto"/>
              <w:left w:val="single" w:sz="8" w:space="0" w:color="auto"/>
              <w:bottom w:val="single" w:sz="8" w:space="0" w:color="auto"/>
              <w:right w:val="single" w:sz="8" w:space="0" w:color="auto"/>
            </w:tcBorders>
            <w:shd w:val="clear" w:color="auto" w:fill="BFBFBF"/>
            <w:vAlign w:val="center"/>
            <w:hideMark/>
          </w:tcPr>
          <w:p w14:paraId="2280ED32" w14:textId="77777777" w:rsidR="007C1235" w:rsidRPr="00FF422D" w:rsidRDefault="007C1235" w:rsidP="008C157B">
            <w:pPr>
              <w:jc w:val="center"/>
              <w:rPr>
                <w:b/>
                <w:bCs/>
                <w:color w:val="000000" w:themeColor="text1"/>
                <w:lang w:eastAsia="es-CO"/>
              </w:rPr>
            </w:pPr>
            <w:r w:rsidRPr="00FF422D">
              <w:rPr>
                <w:b/>
                <w:bCs/>
                <w:color w:val="000000" w:themeColor="text1"/>
                <w:lang w:val="es-ES" w:eastAsia="es-CO"/>
              </w:rPr>
              <w:t>LENTES MONOFOCALES TERMINADOS - CR 39</w:t>
            </w:r>
          </w:p>
        </w:tc>
      </w:tr>
      <w:tr w:rsidR="007C1235" w:rsidRPr="00FF422D" w14:paraId="56E7553E" w14:textId="77777777" w:rsidTr="008C157B">
        <w:trPr>
          <w:trHeight w:val="20"/>
        </w:trPr>
        <w:tc>
          <w:tcPr>
            <w:tcW w:w="413" w:type="pct"/>
            <w:tcBorders>
              <w:top w:val="nil"/>
              <w:left w:val="single" w:sz="8" w:space="0" w:color="auto"/>
              <w:bottom w:val="single" w:sz="8" w:space="0" w:color="auto"/>
              <w:right w:val="single" w:sz="8" w:space="0" w:color="auto"/>
            </w:tcBorders>
            <w:vAlign w:val="center"/>
            <w:hideMark/>
          </w:tcPr>
          <w:p w14:paraId="0A7E410C" w14:textId="77777777" w:rsidR="007C1235" w:rsidRPr="00FF422D" w:rsidRDefault="007C1235" w:rsidP="008C157B">
            <w:pPr>
              <w:jc w:val="center"/>
              <w:rPr>
                <w:color w:val="000000" w:themeColor="text1"/>
                <w:lang w:eastAsia="es-CO"/>
              </w:rPr>
            </w:pPr>
            <w:r w:rsidRPr="00FF422D">
              <w:rPr>
                <w:color w:val="000000" w:themeColor="text1"/>
                <w:lang w:val="es-ES" w:eastAsia="es-CO"/>
              </w:rPr>
              <w:t>1</w:t>
            </w:r>
          </w:p>
        </w:tc>
        <w:tc>
          <w:tcPr>
            <w:tcW w:w="904" w:type="pct"/>
            <w:tcBorders>
              <w:top w:val="nil"/>
              <w:left w:val="nil"/>
              <w:bottom w:val="single" w:sz="8" w:space="0" w:color="auto"/>
              <w:right w:val="single" w:sz="8" w:space="0" w:color="auto"/>
            </w:tcBorders>
            <w:vAlign w:val="center"/>
            <w:hideMark/>
          </w:tcPr>
          <w:p w14:paraId="28921665" w14:textId="77777777" w:rsidR="007C1235" w:rsidRPr="00FF422D" w:rsidRDefault="007C1235" w:rsidP="008C157B">
            <w:pPr>
              <w:jc w:val="center"/>
              <w:rPr>
                <w:color w:val="000000" w:themeColor="text1"/>
                <w:lang w:eastAsia="es-CO"/>
              </w:rPr>
            </w:pPr>
            <w:r w:rsidRPr="00FF422D">
              <w:rPr>
                <w:color w:val="000000" w:themeColor="text1"/>
                <w:lang w:val="es-ES" w:eastAsia="es-CO"/>
              </w:rPr>
              <w:t xml:space="preserve">0,00 </w:t>
            </w:r>
            <w:proofErr w:type="gramStart"/>
            <w:r w:rsidRPr="00FF422D">
              <w:rPr>
                <w:color w:val="000000" w:themeColor="text1"/>
                <w:lang w:val="es-ES" w:eastAsia="es-CO"/>
              </w:rPr>
              <w:t>A</w:t>
            </w:r>
            <w:proofErr w:type="gramEnd"/>
            <w:r w:rsidRPr="00FF422D">
              <w:rPr>
                <w:color w:val="000000" w:themeColor="text1"/>
                <w:lang w:val="es-ES" w:eastAsia="es-CO"/>
              </w:rPr>
              <w:t xml:space="preserve"> +-3,00</w:t>
            </w:r>
          </w:p>
        </w:tc>
        <w:tc>
          <w:tcPr>
            <w:tcW w:w="1807" w:type="pct"/>
            <w:tcBorders>
              <w:top w:val="nil"/>
              <w:left w:val="nil"/>
              <w:bottom w:val="single" w:sz="8" w:space="0" w:color="auto"/>
              <w:right w:val="single" w:sz="8" w:space="0" w:color="auto"/>
            </w:tcBorders>
            <w:vAlign w:val="center"/>
            <w:hideMark/>
          </w:tcPr>
          <w:p w14:paraId="0771DA8A" w14:textId="77777777" w:rsidR="007C1235" w:rsidRPr="00FF422D" w:rsidRDefault="007C1235" w:rsidP="008C157B">
            <w:pPr>
              <w:jc w:val="center"/>
              <w:rPr>
                <w:color w:val="000000" w:themeColor="text1"/>
                <w:lang w:eastAsia="es-CO"/>
              </w:rPr>
            </w:pPr>
            <w:r w:rsidRPr="00FF422D">
              <w:rPr>
                <w:color w:val="000000" w:themeColor="text1"/>
                <w:lang w:val="es-ES" w:eastAsia="es-CO"/>
              </w:rPr>
              <w:t>No aplica</w:t>
            </w:r>
          </w:p>
        </w:tc>
        <w:tc>
          <w:tcPr>
            <w:tcW w:w="765" w:type="pct"/>
            <w:tcBorders>
              <w:top w:val="nil"/>
              <w:left w:val="nil"/>
              <w:bottom w:val="single" w:sz="8" w:space="0" w:color="auto"/>
              <w:right w:val="single" w:sz="8" w:space="0" w:color="auto"/>
            </w:tcBorders>
            <w:vAlign w:val="center"/>
            <w:hideMark/>
          </w:tcPr>
          <w:p w14:paraId="35D99C4D"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nil"/>
              <w:bottom w:val="single" w:sz="8" w:space="0" w:color="auto"/>
              <w:right w:val="single" w:sz="8" w:space="0" w:color="auto"/>
            </w:tcBorders>
            <w:vAlign w:val="center"/>
            <w:hideMark/>
          </w:tcPr>
          <w:p w14:paraId="784E0A57" w14:textId="77777777" w:rsidR="007C1235" w:rsidRPr="00FF422D" w:rsidRDefault="007C1235" w:rsidP="008C157B">
            <w:pPr>
              <w:rPr>
                <w:color w:val="000000" w:themeColor="text1"/>
                <w:lang w:eastAsia="es-CO"/>
              </w:rPr>
            </w:pPr>
            <w:r w:rsidRPr="00FF422D">
              <w:rPr>
                <w:color w:val="000000" w:themeColor="text1"/>
                <w:lang w:val="es-ES" w:eastAsia="es-CO"/>
              </w:rPr>
              <w:t> </w:t>
            </w:r>
          </w:p>
        </w:tc>
        <w:tc>
          <w:tcPr>
            <w:tcW w:w="556" w:type="pct"/>
            <w:tcBorders>
              <w:top w:val="nil"/>
              <w:left w:val="nil"/>
              <w:bottom w:val="single" w:sz="8" w:space="0" w:color="auto"/>
              <w:right w:val="single" w:sz="8" w:space="0" w:color="auto"/>
            </w:tcBorders>
            <w:vAlign w:val="center"/>
            <w:hideMark/>
          </w:tcPr>
          <w:p w14:paraId="64EF99AC" w14:textId="77777777" w:rsidR="007C1235" w:rsidRPr="00FF422D" w:rsidRDefault="007C1235" w:rsidP="008C157B">
            <w:pPr>
              <w:rPr>
                <w:color w:val="000000" w:themeColor="text1"/>
                <w:lang w:eastAsia="es-CO"/>
              </w:rPr>
            </w:pPr>
            <w:r w:rsidRPr="00FF422D">
              <w:rPr>
                <w:color w:val="000000" w:themeColor="text1"/>
                <w:lang w:val="es-ES" w:eastAsia="es-CO"/>
              </w:rPr>
              <w:t> </w:t>
            </w:r>
          </w:p>
        </w:tc>
      </w:tr>
      <w:tr w:rsidR="007C1235" w:rsidRPr="00FF422D" w14:paraId="1F385559" w14:textId="77777777" w:rsidTr="008C157B">
        <w:trPr>
          <w:trHeight w:val="20"/>
        </w:trPr>
        <w:tc>
          <w:tcPr>
            <w:tcW w:w="413" w:type="pct"/>
            <w:tcBorders>
              <w:top w:val="nil"/>
              <w:left w:val="single" w:sz="8" w:space="0" w:color="auto"/>
              <w:bottom w:val="single" w:sz="8" w:space="0" w:color="auto"/>
              <w:right w:val="single" w:sz="8" w:space="0" w:color="auto"/>
            </w:tcBorders>
            <w:vAlign w:val="center"/>
            <w:hideMark/>
          </w:tcPr>
          <w:p w14:paraId="03BE0BBC" w14:textId="77777777" w:rsidR="007C1235" w:rsidRPr="00FF422D" w:rsidRDefault="007C1235" w:rsidP="008C157B">
            <w:pPr>
              <w:jc w:val="center"/>
              <w:rPr>
                <w:color w:val="000000" w:themeColor="text1"/>
                <w:lang w:eastAsia="es-CO"/>
              </w:rPr>
            </w:pPr>
            <w:r w:rsidRPr="00FF422D">
              <w:rPr>
                <w:color w:val="000000" w:themeColor="text1"/>
                <w:lang w:val="es-ES" w:eastAsia="es-CO"/>
              </w:rPr>
              <w:t>2</w:t>
            </w:r>
          </w:p>
        </w:tc>
        <w:tc>
          <w:tcPr>
            <w:tcW w:w="904" w:type="pct"/>
            <w:tcBorders>
              <w:top w:val="nil"/>
              <w:left w:val="nil"/>
              <w:bottom w:val="single" w:sz="8" w:space="0" w:color="auto"/>
              <w:right w:val="single" w:sz="8" w:space="0" w:color="auto"/>
            </w:tcBorders>
            <w:vAlign w:val="center"/>
            <w:hideMark/>
          </w:tcPr>
          <w:p w14:paraId="2CD4E777" w14:textId="77777777" w:rsidR="007C1235" w:rsidRPr="00FF422D" w:rsidRDefault="007C1235" w:rsidP="008C157B">
            <w:pPr>
              <w:jc w:val="center"/>
              <w:rPr>
                <w:color w:val="000000" w:themeColor="text1"/>
                <w:lang w:eastAsia="es-CO"/>
              </w:rPr>
            </w:pPr>
            <w:r w:rsidRPr="00FF422D">
              <w:rPr>
                <w:color w:val="000000" w:themeColor="text1"/>
                <w:lang w:val="es-ES" w:eastAsia="es-CO"/>
              </w:rPr>
              <w:t>0,00 a +-3,00</w:t>
            </w:r>
          </w:p>
        </w:tc>
        <w:tc>
          <w:tcPr>
            <w:tcW w:w="1807" w:type="pct"/>
            <w:tcBorders>
              <w:top w:val="nil"/>
              <w:left w:val="nil"/>
              <w:bottom w:val="single" w:sz="8" w:space="0" w:color="auto"/>
              <w:right w:val="single" w:sz="8" w:space="0" w:color="auto"/>
            </w:tcBorders>
            <w:vAlign w:val="center"/>
            <w:hideMark/>
          </w:tcPr>
          <w:p w14:paraId="7EC09499" w14:textId="77777777" w:rsidR="007C1235" w:rsidRPr="00FF422D" w:rsidRDefault="007C1235" w:rsidP="008C157B">
            <w:pPr>
              <w:jc w:val="center"/>
              <w:rPr>
                <w:color w:val="000000" w:themeColor="text1"/>
                <w:lang w:eastAsia="es-CO"/>
              </w:rPr>
            </w:pPr>
            <w:r w:rsidRPr="00FF422D">
              <w:rPr>
                <w:color w:val="000000" w:themeColor="text1"/>
                <w:lang w:val="es-ES" w:eastAsia="es-CO"/>
              </w:rPr>
              <w:t>0,25 a -2,00</w:t>
            </w:r>
          </w:p>
        </w:tc>
        <w:tc>
          <w:tcPr>
            <w:tcW w:w="765" w:type="pct"/>
            <w:tcBorders>
              <w:top w:val="nil"/>
              <w:left w:val="nil"/>
              <w:bottom w:val="single" w:sz="8" w:space="0" w:color="auto"/>
              <w:right w:val="single" w:sz="8" w:space="0" w:color="auto"/>
            </w:tcBorders>
            <w:vAlign w:val="center"/>
            <w:hideMark/>
          </w:tcPr>
          <w:p w14:paraId="3D119FA7"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nil"/>
              <w:bottom w:val="single" w:sz="8" w:space="0" w:color="auto"/>
              <w:right w:val="single" w:sz="8" w:space="0" w:color="auto"/>
            </w:tcBorders>
            <w:vAlign w:val="center"/>
            <w:hideMark/>
          </w:tcPr>
          <w:p w14:paraId="68269D10" w14:textId="77777777" w:rsidR="007C1235" w:rsidRPr="00FF422D" w:rsidRDefault="007C1235" w:rsidP="008C157B">
            <w:pPr>
              <w:rPr>
                <w:color w:val="000000" w:themeColor="text1"/>
                <w:lang w:eastAsia="es-CO"/>
              </w:rPr>
            </w:pPr>
            <w:r w:rsidRPr="00FF422D">
              <w:rPr>
                <w:color w:val="000000" w:themeColor="text1"/>
                <w:lang w:val="es-ES" w:eastAsia="es-CO"/>
              </w:rPr>
              <w:t> </w:t>
            </w:r>
          </w:p>
        </w:tc>
        <w:tc>
          <w:tcPr>
            <w:tcW w:w="556" w:type="pct"/>
            <w:tcBorders>
              <w:top w:val="nil"/>
              <w:left w:val="nil"/>
              <w:bottom w:val="single" w:sz="8" w:space="0" w:color="auto"/>
              <w:right w:val="single" w:sz="8" w:space="0" w:color="auto"/>
            </w:tcBorders>
            <w:vAlign w:val="center"/>
            <w:hideMark/>
          </w:tcPr>
          <w:p w14:paraId="2C644F06" w14:textId="77777777" w:rsidR="007C1235" w:rsidRPr="00FF422D" w:rsidRDefault="007C1235" w:rsidP="008C157B">
            <w:pPr>
              <w:rPr>
                <w:color w:val="000000" w:themeColor="text1"/>
                <w:lang w:eastAsia="es-CO"/>
              </w:rPr>
            </w:pPr>
            <w:r w:rsidRPr="00FF422D">
              <w:rPr>
                <w:color w:val="000000" w:themeColor="text1"/>
                <w:lang w:val="es-ES" w:eastAsia="es-CO"/>
              </w:rPr>
              <w:t> </w:t>
            </w:r>
          </w:p>
        </w:tc>
      </w:tr>
      <w:tr w:rsidR="007C1235" w:rsidRPr="00FF422D" w14:paraId="5AE0C018" w14:textId="77777777" w:rsidTr="008C157B">
        <w:trPr>
          <w:trHeight w:val="20"/>
        </w:trPr>
        <w:tc>
          <w:tcPr>
            <w:tcW w:w="5000" w:type="pct"/>
            <w:gridSpan w:val="6"/>
            <w:tcBorders>
              <w:top w:val="single" w:sz="8" w:space="0" w:color="auto"/>
              <w:left w:val="single" w:sz="8" w:space="0" w:color="auto"/>
              <w:bottom w:val="single" w:sz="8" w:space="0" w:color="auto"/>
              <w:right w:val="single" w:sz="8" w:space="0" w:color="auto"/>
            </w:tcBorders>
            <w:shd w:val="clear" w:color="auto" w:fill="BFBFBF"/>
            <w:vAlign w:val="center"/>
            <w:hideMark/>
          </w:tcPr>
          <w:p w14:paraId="4F2F0BB3" w14:textId="77777777" w:rsidR="007C1235" w:rsidRPr="00FF422D" w:rsidRDefault="007C1235" w:rsidP="008C157B">
            <w:pPr>
              <w:jc w:val="center"/>
              <w:rPr>
                <w:b/>
                <w:bCs/>
                <w:color w:val="000000" w:themeColor="text1"/>
                <w:lang w:eastAsia="es-CO"/>
              </w:rPr>
            </w:pPr>
            <w:r w:rsidRPr="00FF422D">
              <w:rPr>
                <w:b/>
                <w:bCs/>
                <w:color w:val="000000" w:themeColor="text1"/>
                <w:lang w:val="es-ES" w:eastAsia="es-CO"/>
              </w:rPr>
              <w:t>LENTES MONOFOCALES TALLADOS -CR 39</w:t>
            </w:r>
          </w:p>
        </w:tc>
      </w:tr>
      <w:tr w:rsidR="007C1235" w:rsidRPr="00FF422D" w14:paraId="54E3113E" w14:textId="77777777" w:rsidTr="008C157B">
        <w:trPr>
          <w:trHeight w:val="20"/>
        </w:trPr>
        <w:tc>
          <w:tcPr>
            <w:tcW w:w="413" w:type="pct"/>
            <w:tcBorders>
              <w:top w:val="nil"/>
              <w:left w:val="single" w:sz="8" w:space="0" w:color="auto"/>
              <w:bottom w:val="single" w:sz="8" w:space="0" w:color="auto"/>
              <w:right w:val="single" w:sz="8" w:space="0" w:color="auto"/>
            </w:tcBorders>
            <w:vAlign w:val="center"/>
            <w:hideMark/>
          </w:tcPr>
          <w:p w14:paraId="7B365266" w14:textId="77777777" w:rsidR="007C1235" w:rsidRPr="00FF422D" w:rsidRDefault="007C1235" w:rsidP="008C157B">
            <w:pPr>
              <w:jc w:val="center"/>
              <w:rPr>
                <w:color w:val="000000" w:themeColor="text1"/>
                <w:lang w:eastAsia="es-CO"/>
              </w:rPr>
            </w:pPr>
            <w:r w:rsidRPr="00FF422D">
              <w:rPr>
                <w:color w:val="000000" w:themeColor="text1"/>
                <w:lang w:val="es-ES" w:eastAsia="es-CO"/>
              </w:rPr>
              <w:t>3</w:t>
            </w:r>
          </w:p>
        </w:tc>
        <w:tc>
          <w:tcPr>
            <w:tcW w:w="904" w:type="pct"/>
            <w:tcBorders>
              <w:top w:val="nil"/>
              <w:left w:val="nil"/>
              <w:bottom w:val="single" w:sz="8" w:space="0" w:color="auto"/>
              <w:right w:val="single" w:sz="8" w:space="0" w:color="auto"/>
            </w:tcBorders>
            <w:vAlign w:val="center"/>
            <w:hideMark/>
          </w:tcPr>
          <w:p w14:paraId="6E0412A8" w14:textId="77777777" w:rsidR="007C1235" w:rsidRPr="00FF422D" w:rsidRDefault="007C1235" w:rsidP="008C157B">
            <w:pPr>
              <w:jc w:val="center"/>
              <w:rPr>
                <w:color w:val="000000" w:themeColor="text1"/>
                <w:lang w:eastAsia="es-CO"/>
              </w:rPr>
            </w:pPr>
            <w:r w:rsidRPr="00FF422D">
              <w:rPr>
                <w:color w:val="000000" w:themeColor="text1"/>
                <w:lang w:val="es-ES" w:eastAsia="es-CO"/>
              </w:rPr>
              <w:t>+-3.25 A +-4.75</w:t>
            </w:r>
          </w:p>
        </w:tc>
        <w:tc>
          <w:tcPr>
            <w:tcW w:w="1807" w:type="pct"/>
            <w:tcBorders>
              <w:top w:val="nil"/>
              <w:left w:val="nil"/>
              <w:bottom w:val="single" w:sz="8" w:space="0" w:color="auto"/>
              <w:right w:val="single" w:sz="8" w:space="0" w:color="auto"/>
            </w:tcBorders>
            <w:vAlign w:val="center"/>
            <w:hideMark/>
          </w:tcPr>
          <w:p w14:paraId="2D4C9DC2" w14:textId="77777777" w:rsidR="007C1235" w:rsidRPr="00FF422D" w:rsidRDefault="007C1235" w:rsidP="008C157B">
            <w:pPr>
              <w:jc w:val="center"/>
              <w:rPr>
                <w:color w:val="000000" w:themeColor="text1"/>
                <w:lang w:eastAsia="es-CO"/>
              </w:rPr>
            </w:pPr>
            <w:r w:rsidRPr="00FF422D">
              <w:rPr>
                <w:color w:val="000000" w:themeColor="text1"/>
                <w:lang w:eastAsia="es-CO"/>
              </w:rPr>
              <w:t>-0.25 A -5.00</w:t>
            </w:r>
          </w:p>
        </w:tc>
        <w:tc>
          <w:tcPr>
            <w:tcW w:w="765" w:type="pct"/>
            <w:tcBorders>
              <w:top w:val="nil"/>
              <w:left w:val="nil"/>
              <w:bottom w:val="single" w:sz="8" w:space="0" w:color="auto"/>
              <w:right w:val="single" w:sz="8" w:space="0" w:color="auto"/>
            </w:tcBorders>
            <w:vAlign w:val="center"/>
            <w:hideMark/>
          </w:tcPr>
          <w:p w14:paraId="6F4CF683"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nil"/>
              <w:bottom w:val="single" w:sz="8" w:space="0" w:color="auto"/>
              <w:right w:val="single" w:sz="8" w:space="0" w:color="auto"/>
            </w:tcBorders>
            <w:vAlign w:val="center"/>
            <w:hideMark/>
          </w:tcPr>
          <w:p w14:paraId="7699F407" w14:textId="77777777" w:rsidR="007C1235" w:rsidRPr="00FF422D" w:rsidRDefault="007C1235" w:rsidP="008C157B">
            <w:pPr>
              <w:rPr>
                <w:color w:val="000000" w:themeColor="text1"/>
                <w:lang w:eastAsia="es-CO"/>
              </w:rPr>
            </w:pPr>
            <w:r w:rsidRPr="00FF422D">
              <w:rPr>
                <w:color w:val="000000" w:themeColor="text1"/>
                <w:lang w:val="es-ES" w:eastAsia="es-CO"/>
              </w:rPr>
              <w:t> </w:t>
            </w:r>
          </w:p>
        </w:tc>
        <w:tc>
          <w:tcPr>
            <w:tcW w:w="556" w:type="pct"/>
            <w:tcBorders>
              <w:top w:val="nil"/>
              <w:left w:val="nil"/>
              <w:bottom w:val="single" w:sz="8" w:space="0" w:color="auto"/>
              <w:right w:val="single" w:sz="8" w:space="0" w:color="auto"/>
            </w:tcBorders>
            <w:vAlign w:val="center"/>
            <w:hideMark/>
          </w:tcPr>
          <w:p w14:paraId="0B3394E0" w14:textId="77777777" w:rsidR="007C1235" w:rsidRPr="00FF422D" w:rsidRDefault="007C1235" w:rsidP="008C157B">
            <w:pPr>
              <w:rPr>
                <w:color w:val="000000" w:themeColor="text1"/>
                <w:lang w:eastAsia="es-CO"/>
              </w:rPr>
            </w:pPr>
            <w:r w:rsidRPr="00FF422D">
              <w:rPr>
                <w:color w:val="000000" w:themeColor="text1"/>
                <w:lang w:val="es-ES" w:eastAsia="es-CO"/>
              </w:rPr>
              <w:t> </w:t>
            </w:r>
          </w:p>
        </w:tc>
      </w:tr>
      <w:tr w:rsidR="007C1235" w:rsidRPr="00FF422D" w14:paraId="3513C5CB" w14:textId="77777777" w:rsidTr="008C157B">
        <w:trPr>
          <w:trHeight w:val="20"/>
        </w:trPr>
        <w:tc>
          <w:tcPr>
            <w:tcW w:w="5000" w:type="pct"/>
            <w:gridSpan w:val="6"/>
            <w:tcBorders>
              <w:top w:val="single" w:sz="8" w:space="0" w:color="auto"/>
              <w:left w:val="single" w:sz="8" w:space="0" w:color="auto"/>
              <w:bottom w:val="single" w:sz="8" w:space="0" w:color="auto"/>
              <w:right w:val="single" w:sz="8" w:space="0" w:color="auto"/>
            </w:tcBorders>
            <w:shd w:val="clear" w:color="auto" w:fill="BFBFBF"/>
            <w:vAlign w:val="center"/>
            <w:hideMark/>
          </w:tcPr>
          <w:p w14:paraId="26195662" w14:textId="77777777" w:rsidR="007C1235" w:rsidRPr="00DF0160" w:rsidRDefault="007C1235" w:rsidP="007C1235">
            <w:pPr>
              <w:pStyle w:val="Prrafodelista"/>
              <w:numPr>
                <w:ilvl w:val="1"/>
                <w:numId w:val="24"/>
              </w:numPr>
              <w:autoSpaceDE/>
              <w:autoSpaceDN/>
              <w:jc w:val="center"/>
              <w:rPr>
                <w:b/>
                <w:bCs/>
                <w:color w:val="000000" w:themeColor="text1"/>
                <w:lang w:eastAsia="es-CO"/>
              </w:rPr>
            </w:pPr>
            <w:r w:rsidRPr="00DF0160">
              <w:rPr>
                <w:b/>
                <w:bCs/>
                <w:color w:val="000000" w:themeColor="text1"/>
                <w:lang w:val="es-ES" w:eastAsia="es-CO"/>
              </w:rPr>
              <w:t>LENTES MONOFOCALES TALLADOS POLICARBONATO</w:t>
            </w:r>
          </w:p>
        </w:tc>
      </w:tr>
      <w:tr w:rsidR="007C1235" w:rsidRPr="00FF422D" w14:paraId="2D428C5E" w14:textId="77777777" w:rsidTr="008C157B">
        <w:trPr>
          <w:trHeight w:val="20"/>
        </w:trPr>
        <w:tc>
          <w:tcPr>
            <w:tcW w:w="413" w:type="pct"/>
            <w:tcBorders>
              <w:top w:val="nil"/>
              <w:left w:val="single" w:sz="8" w:space="0" w:color="auto"/>
              <w:bottom w:val="single" w:sz="8" w:space="0" w:color="auto"/>
              <w:right w:val="single" w:sz="8" w:space="0" w:color="auto"/>
            </w:tcBorders>
            <w:vAlign w:val="center"/>
            <w:hideMark/>
          </w:tcPr>
          <w:p w14:paraId="5297CE91" w14:textId="77777777" w:rsidR="007C1235" w:rsidRPr="00FF422D" w:rsidRDefault="007C1235" w:rsidP="008C157B">
            <w:pPr>
              <w:jc w:val="center"/>
              <w:rPr>
                <w:color w:val="000000" w:themeColor="text1"/>
                <w:lang w:eastAsia="es-CO"/>
              </w:rPr>
            </w:pPr>
            <w:r w:rsidRPr="00FF422D">
              <w:rPr>
                <w:color w:val="000000" w:themeColor="text1"/>
                <w:lang w:val="es-ES" w:eastAsia="es-CO"/>
              </w:rPr>
              <w:t>4</w:t>
            </w:r>
          </w:p>
        </w:tc>
        <w:tc>
          <w:tcPr>
            <w:tcW w:w="904" w:type="pct"/>
            <w:tcBorders>
              <w:top w:val="nil"/>
              <w:left w:val="nil"/>
              <w:bottom w:val="single" w:sz="8" w:space="0" w:color="auto"/>
              <w:right w:val="single" w:sz="8" w:space="0" w:color="auto"/>
            </w:tcBorders>
            <w:vAlign w:val="center"/>
            <w:hideMark/>
          </w:tcPr>
          <w:p w14:paraId="24DC7801" w14:textId="77777777" w:rsidR="007C1235" w:rsidRPr="00FF422D" w:rsidRDefault="007C1235" w:rsidP="008C157B">
            <w:pPr>
              <w:jc w:val="center"/>
              <w:rPr>
                <w:color w:val="000000" w:themeColor="text1"/>
                <w:lang w:eastAsia="es-CO"/>
              </w:rPr>
            </w:pPr>
            <w:r w:rsidRPr="00FF422D">
              <w:rPr>
                <w:color w:val="000000" w:themeColor="text1"/>
                <w:lang w:val="es-ES" w:eastAsia="es-CO"/>
              </w:rPr>
              <w:t>+-5.00 A +-12.75</w:t>
            </w:r>
          </w:p>
        </w:tc>
        <w:tc>
          <w:tcPr>
            <w:tcW w:w="1807" w:type="pct"/>
            <w:tcBorders>
              <w:top w:val="nil"/>
              <w:left w:val="nil"/>
              <w:bottom w:val="single" w:sz="8" w:space="0" w:color="auto"/>
              <w:right w:val="single" w:sz="8" w:space="0" w:color="auto"/>
            </w:tcBorders>
            <w:vAlign w:val="center"/>
            <w:hideMark/>
          </w:tcPr>
          <w:p w14:paraId="38F48459" w14:textId="77777777" w:rsidR="007C1235" w:rsidRPr="00FF422D" w:rsidRDefault="007C1235" w:rsidP="008C157B">
            <w:pPr>
              <w:jc w:val="center"/>
              <w:rPr>
                <w:color w:val="000000" w:themeColor="text1"/>
                <w:lang w:eastAsia="es-CO"/>
              </w:rPr>
            </w:pPr>
            <w:r w:rsidRPr="00FF422D">
              <w:rPr>
                <w:color w:val="000000" w:themeColor="text1"/>
                <w:lang w:eastAsia="es-CO"/>
              </w:rPr>
              <w:t>-0.25 A -5.00</w:t>
            </w:r>
          </w:p>
        </w:tc>
        <w:tc>
          <w:tcPr>
            <w:tcW w:w="765" w:type="pct"/>
            <w:tcBorders>
              <w:top w:val="nil"/>
              <w:left w:val="nil"/>
              <w:bottom w:val="single" w:sz="8" w:space="0" w:color="auto"/>
              <w:right w:val="single" w:sz="8" w:space="0" w:color="auto"/>
            </w:tcBorders>
            <w:vAlign w:val="center"/>
            <w:hideMark/>
          </w:tcPr>
          <w:p w14:paraId="178616D6"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nil"/>
              <w:bottom w:val="single" w:sz="8" w:space="0" w:color="auto"/>
              <w:right w:val="single" w:sz="8" w:space="0" w:color="auto"/>
            </w:tcBorders>
            <w:vAlign w:val="center"/>
            <w:hideMark/>
          </w:tcPr>
          <w:p w14:paraId="0E26D4AE" w14:textId="77777777" w:rsidR="007C1235" w:rsidRPr="00FF422D" w:rsidRDefault="007C1235" w:rsidP="008C157B">
            <w:pPr>
              <w:rPr>
                <w:color w:val="000000" w:themeColor="text1"/>
                <w:lang w:eastAsia="es-CO"/>
              </w:rPr>
            </w:pPr>
            <w:r w:rsidRPr="00FF422D">
              <w:rPr>
                <w:color w:val="000000" w:themeColor="text1"/>
                <w:lang w:val="es-ES" w:eastAsia="es-CO"/>
              </w:rPr>
              <w:t> </w:t>
            </w:r>
          </w:p>
        </w:tc>
        <w:tc>
          <w:tcPr>
            <w:tcW w:w="556" w:type="pct"/>
            <w:tcBorders>
              <w:top w:val="nil"/>
              <w:left w:val="nil"/>
              <w:bottom w:val="single" w:sz="8" w:space="0" w:color="auto"/>
              <w:right w:val="single" w:sz="8" w:space="0" w:color="auto"/>
            </w:tcBorders>
            <w:vAlign w:val="center"/>
            <w:hideMark/>
          </w:tcPr>
          <w:p w14:paraId="02B9CEE3" w14:textId="77777777" w:rsidR="007C1235" w:rsidRPr="00FF422D" w:rsidRDefault="007C1235" w:rsidP="008C157B">
            <w:pPr>
              <w:rPr>
                <w:color w:val="000000" w:themeColor="text1"/>
                <w:lang w:eastAsia="es-CO"/>
              </w:rPr>
            </w:pPr>
            <w:r w:rsidRPr="00FF422D">
              <w:rPr>
                <w:color w:val="000000" w:themeColor="text1"/>
                <w:lang w:val="es-ES" w:eastAsia="es-CO"/>
              </w:rPr>
              <w:t> </w:t>
            </w:r>
          </w:p>
        </w:tc>
      </w:tr>
      <w:tr w:rsidR="007C1235" w:rsidRPr="00FF422D" w14:paraId="11E95366" w14:textId="77777777" w:rsidTr="008C157B">
        <w:trPr>
          <w:trHeight w:val="20"/>
        </w:trPr>
        <w:tc>
          <w:tcPr>
            <w:tcW w:w="5000" w:type="pct"/>
            <w:gridSpan w:val="6"/>
            <w:tcBorders>
              <w:top w:val="single" w:sz="8" w:space="0" w:color="auto"/>
              <w:left w:val="single" w:sz="8" w:space="0" w:color="auto"/>
              <w:bottom w:val="single" w:sz="8" w:space="0" w:color="auto"/>
              <w:right w:val="single" w:sz="8" w:space="0" w:color="auto"/>
            </w:tcBorders>
            <w:shd w:val="clear" w:color="auto" w:fill="BFBFBF"/>
            <w:vAlign w:val="center"/>
            <w:hideMark/>
          </w:tcPr>
          <w:p w14:paraId="6D0FCAF0" w14:textId="77777777" w:rsidR="007C1235" w:rsidRPr="00FF422D" w:rsidRDefault="007C1235" w:rsidP="008C157B">
            <w:pPr>
              <w:jc w:val="center"/>
              <w:rPr>
                <w:b/>
                <w:bCs/>
                <w:color w:val="000000" w:themeColor="text1"/>
                <w:lang w:eastAsia="es-CO"/>
              </w:rPr>
            </w:pPr>
            <w:r w:rsidRPr="00FF422D">
              <w:rPr>
                <w:b/>
                <w:bCs/>
                <w:color w:val="000000" w:themeColor="text1"/>
                <w:lang w:val="es-ES" w:eastAsia="es-CO"/>
              </w:rPr>
              <w:t xml:space="preserve">LENTES POLICARBONATO </w:t>
            </w:r>
            <w:proofErr w:type="spellStart"/>
            <w:r w:rsidRPr="00FF422D">
              <w:rPr>
                <w:b/>
                <w:bCs/>
                <w:color w:val="000000" w:themeColor="text1"/>
                <w:lang w:val="es-ES" w:eastAsia="es-CO"/>
              </w:rPr>
              <w:t>ASFERICOS</w:t>
            </w:r>
            <w:proofErr w:type="spellEnd"/>
          </w:p>
        </w:tc>
      </w:tr>
      <w:tr w:rsidR="007C1235" w:rsidRPr="00FF422D" w14:paraId="10D914EB" w14:textId="77777777" w:rsidTr="008C157B">
        <w:trPr>
          <w:trHeight w:val="20"/>
        </w:trPr>
        <w:tc>
          <w:tcPr>
            <w:tcW w:w="413" w:type="pct"/>
            <w:tcBorders>
              <w:top w:val="nil"/>
              <w:left w:val="single" w:sz="8" w:space="0" w:color="auto"/>
              <w:bottom w:val="single" w:sz="8" w:space="0" w:color="auto"/>
              <w:right w:val="single" w:sz="8" w:space="0" w:color="auto"/>
            </w:tcBorders>
            <w:vAlign w:val="center"/>
            <w:hideMark/>
          </w:tcPr>
          <w:p w14:paraId="3F312D6C" w14:textId="77777777" w:rsidR="007C1235" w:rsidRPr="00FF422D" w:rsidRDefault="007C1235" w:rsidP="008C157B">
            <w:pPr>
              <w:jc w:val="center"/>
              <w:rPr>
                <w:color w:val="000000" w:themeColor="text1"/>
                <w:lang w:eastAsia="es-CO"/>
              </w:rPr>
            </w:pPr>
            <w:r w:rsidRPr="00FF422D">
              <w:rPr>
                <w:color w:val="000000" w:themeColor="text1"/>
                <w:lang w:val="es-ES" w:eastAsia="es-CO"/>
              </w:rPr>
              <w:t>5</w:t>
            </w:r>
          </w:p>
        </w:tc>
        <w:tc>
          <w:tcPr>
            <w:tcW w:w="904" w:type="pct"/>
            <w:tcBorders>
              <w:top w:val="nil"/>
              <w:left w:val="nil"/>
              <w:bottom w:val="single" w:sz="8" w:space="0" w:color="auto"/>
              <w:right w:val="single" w:sz="8" w:space="0" w:color="auto"/>
            </w:tcBorders>
            <w:vAlign w:val="center"/>
            <w:hideMark/>
          </w:tcPr>
          <w:p w14:paraId="5CA85901" w14:textId="77777777" w:rsidR="007C1235" w:rsidRPr="00FF422D" w:rsidRDefault="007C1235" w:rsidP="008C157B">
            <w:pPr>
              <w:jc w:val="center"/>
              <w:rPr>
                <w:color w:val="000000" w:themeColor="text1"/>
                <w:lang w:eastAsia="es-CO"/>
              </w:rPr>
            </w:pPr>
            <w:r w:rsidRPr="00FF422D">
              <w:rPr>
                <w:color w:val="000000" w:themeColor="text1"/>
                <w:lang w:val="es-ES" w:eastAsia="es-CO"/>
              </w:rPr>
              <w:t>+13.00 A -16.00</w:t>
            </w:r>
          </w:p>
        </w:tc>
        <w:tc>
          <w:tcPr>
            <w:tcW w:w="1807" w:type="pct"/>
            <w:tcBorders>
              <w:top w:val="nil"/>
              <w:left w:val="nil"/>
              <w:bottom w:val="single" w:sz="8" w:space="0" w:color="auto"/>
              <w:right w:val="single" w:sz="8" w:space="0" w:color="auto"/>
            </w:tcBorders>
            <w:vAlign w:val="center"/>
            <w:hideMark/>
          </w:tcPr>
          <w:p w14:paraId="416B7439" w14:textId="77777777" w:rsidR="007C1235" w:rsidRPr="00FF422D" w:rsidRDefault="007C1235" w:rsidP="008C157B">
            <w:pPr>
              <w:jc w:val="center"/>
              <w:rPr>
                <w:color w:val="000000" w:themeColor="text1"/>
                <w:lang w:eastAsia="es-CO"/>
              </w:rPr>
            </w:pPr>
            <w:r w:rsidRPr="00FF422D">
              <w:rPr>
                <w:color w:val="000000" w:themeColor="text1"/>
                <w:lang w:eastAsia="es-CO"/>
              </w:rPr>
              <w:t>-0.25 A -8.00</w:t>
            </w:r>
          </w:p>
        </w:tc>
        <w:tc>
          <w:tcPr>
            <w:tcW w:w="765" w:type="pct"/>
            <w:tcBorders>
              <w:top w:val="nil"/>
              <w:left w:val="nil"/>
              <w:bottom w:val="single" w:sz="8" w:space="0" w:color="auto"/>
              <w:right w:val="single" w:sz="8" w:space="0" w:color="auto"/>
            </w:tcBorders>
            <w:vAlign w:val="center"/>
            <w:hideMark/>
          </w:tcPr>
          <w:p w14:paraId="52568805"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nil"/>
              <w:bottom w:val="single" w:sz="8" w:space="0" w:color="auto"/>
              <w:right w:val="single" w:sz="8" w:space="0" w:color="auto"/>
            </w:tcBorders>
            <w:vAlign w:val="center"/>
            <w:hideMark/>
          </w:tcPr>
          <w:p w14:paraId="5CAD156F" w14:textId="77777777" w:rsidR="007C1235" w:rsidRPr="00FF422D" w:rsidRDefault="007C1235" w:rsidP="008C157B">
            <w:pPr>
              <w:rPr>
                <w:color w:val="000000" w:themeColor="text1"/>
                <w:lang w:eastAsia="es-CO"/>
              </w:rPr>
            </w:pPr>
            <w:r w:rsidRPr="00FF422D">
              <w:rPr>
                <w:color w:val="000000" w:themeColor="text1"/>
                <w:lang w:val="es-ES" w:eastAsia="es-CO"/>
              </w:rPr>
              <w:t> </w:t>
            </w:r>
          </w:p>
        </w:tc>
        <w:tc>
          <w:tcPr>
            <w:tcW w:w="556" w:type="pct"/>
            <w:tcBorders>
              <w:top w:val="nil"/>
              <w:left w:val="nil"/>
              <w:bottom w:val="single" w:sz="8" w:space="0" w:color="auto"/>
              <w:right w:val="single" w:sz="8" w:space="0" w:color="auto"/>
            </w:tcBorders>
            <w:vAlign w:val="center"/>
            <w:hideMark/>
          </w:tcPr>
          <w:p w14:paraId="771C398F" w14:textId="77777777" w:rsidR="007C1235" w:rsidRPr="00FF422D" w:rsidRDefault="007C1235" w:rsidP="008C157B">
            <w:pPr>
              <w:rPr>
                <w:color w:val="000000" w:themeColor="text1"/>
                <w:lang w:eastAsia="es-CO"/>
              </w:rPr>
            </w:pPr>
            <w:r w:rsidRPr="00FF422D">
              <w:rPr>
                <w:color w:val="000000" w:themeColor="text1"/>
                <w:lang w:val="es-ES" w:eastAsia="es-CO"/>
              </w:rPr>
              <w:t> </w:t>
            </w:r>
          </w:p>
        </w:tc>
      </w:tr>
      <w:tr w:rsidR="007C1235" w:rsidRPr="00FF422D" w14:paraId="041E3A25" w14:textId="77777777" w:rsidTr="008C157B">
        <w:trPr>
          <w:trHeight w:val="20"/>
        </w:trPr>
        <w:tc>
          <w:tcPr>
            <w:tcW w:w="5000" w:type="pct"/>
            <w:gridSpan w:val="6"/>
            <w:tcBorders>
              <w:top w:val="single" w:sz="8" w:space="0" w:color="auto"/>
              <w:left w:val="single" w:sz="8" w:space="0" w:color="auto"/>
              <w:bottom w:val="single" w:sz="8" w:space="0" w:color="auto"/>
              <w:right w:val="single" w:sz="8" w:space="0" w:color="auto"/>
            </w:tcBorders>
            <w:shd w:val="clear" w:color="auto" w:fill="BFBFBF"/>
            <w:vAlign w:val="center"/>
            <w:hideMark/>
          </w:tcPr>
          <w:p w14:paraId="7304397C" w14:textId="77777777" w:rsidR="007C1235" w:rsidRPr="00FF422D" w:rsidRDefault="007C1235" w:rsidP="008C157B">
            <w:pPr>
              <w:jc w:val="center"/>
              <w:rPr>
                <w:b/>
                <w:bCs/>
                <w:color w:val="000000" w:themeColor="text1"/>
                <w:lang w:eastAsia="es-CO"/>
              </w:rPr>
            </w:pPr>
            <w:r w:rsidRPr="00FF422D">
              <w:rPr>
                <w:b/>
                <w:bCs/>
                <w:color w:val="000000" w:themeColor="text1"/>
                <w:lang w:val="es-ES" w:eastAsia="es-CO"/>
              </w:rPr>
              <w:t>LENTES BIFOCALES TERMINADOS CR 39</w:t>
            </w:r>
          </w:p>
        </w:tc>
      </w:tr>
      <w:tr w:rsidR="007C1235" w:rsidRPr="00FF422D" w14:paraId="5235682C" w14:textId="77777777" w:rsidTr="008C157B">
        <w:trPr>
          <w:trHeight w:val="20"/>
        </w:trPr>
        <w:tc>
          <w:tcPr>
            <w:tcW w:w="413" w:type="pct"/>
            <w:tcBorders>
              <w:top w:val="nil"/>
              <w:left w:val="single" w:sz="8" w:space="0" w:color="auto"/>
              <w:bottom w:val="single" w:sz="8" w:space="0" w:color="auto"/>
              <w:right w:val="single" w:sz="8" w:space="0" w:color="auto"/>
            </w:tcBorders>
            <w:vAlign w:val="center"/>
            <w:hideMark/>
          </w:tcPr>
          <w:p w14:paraId="16A946BB" w14:textId="77777777" w:rsidR="007C1235" w:rsidRPr="00FF422D" w:rsidRDefault="007C1235" w:rsidP="008C157B">
            <w:pPr>
              <w:jc w:val="center"/>
              <w:rPr>
                <w:color w:val="000000" w:themeColor="text1"/>
                <w:lang w:eastAsia="es-CO"/>
              </w:rPr>
            </w:pPr>
            <w:r w:rsidRPr="00FF422D">
              <w:rPr>
                <w:color w:val="000000" w:themeColor="text1"/>
                <w:lang w:val="es-ES" w:eastAsia="es-CO"/>
              </w:rPr>
              <w:t>6</w:t>
            </w:r>
          </w:p>
        </w:tc>
        <w:tc>
          <w:tcPr>
            <w:tcW w:w="2710" w:type="pct"/>
            <w:gridSpan w:val="2"/>
            <w:tcBorders>
              <w:top w:val="single" w:sz="8" w:space="0" w:color="auto"/>
              <w:left w:val="nil"/>
              <w:bottom w:val="single" w:sz="8" w:space="0" w:color="auto"/>
              <w:right w:val="single" w:sz="8" w:space="0" w:color="000000"/>
            </w:tcBorders>
            <w:vAlign w:val="center"/>
            <w:hideMark/>
          </w:tcPr>
          <w:p w14:paraId="770B2AA1" w14:textId="77777777" w:rsidR="007C1235" w:rsidRPr="00FF422D" w:rsidRDefault="007C1235" w:rsidP="008C157B">
            <w:pPr>
              <w:jc w:val="center"/>
              <w:rPr>
                <w:color w:val="000000" w:themeColor="text1"/>
                <w:lang w:eastAsia="es-CO"/>
              </w:rPr>
            </w:pPr>
            <w:r w:rsidRPr="00FF422D">
              <w:rPr>
                <w:color w:val="000000" w:themeColor="text1"/>
                <w:lang w:val="es-ES" w:eastAsia="es-CO"/>
              </w:rPr>
              <w:t xml:space="preserve"> Flat Top</w:t>
            </w:r>
          </w:p>
        </w:tc>
        <w:tc>
          <w:tcPr>
            <w:tcW w:w="765" w:type="pct"/>
            <w:tcBorders>
              <w:top w:val="nil"/>
              <w:left w:val="nil"/>
              <w:bottom w:val="single" w:sz="8" w:space="0" w:color="auto"/>
              <w:right w:val="single" w:sz="8" w:space="0" w:color="auto"/>
            </w:tcBorders>
            <w:vAlign w:val="center"/>
            <w:hideMark/>
          </w:tcPr>
          <w:p w14:paraId="026F5342"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nil"/>
              <w:bottom w:val="single" w:sz="8" w:space="0" w:color="auto"/>
              <w:right w:val="single" w:sz="8" w:space="0" w:color="auto"/>
            </w:tcBorders>
            <w:vAlign w:val="center"/>
            <w:hideMark/>
          </w:tcPr>
          <w:p w14:paraId="03D9CCB1" w14:textId="77777777" w:rsidR="007C1235" w:rsidRPr="00FF422D" w:rsidRDefault="007C1235" w:rsidP="008C157B">
            <w:pPr>
              <w:rPr>
                <w:color w:val="000000" w:themeColor="text1"/>
                <w:lang w:eastAsia="es-CO"/>
              </w:rPr>
            </w:pPr>
            <w:r w:rsidRPr="00FF422D">
              <w:rPr>
                <w:color w:val="000000" w:themeColor="text1"/>
                <w:lang w:val="es-ES" w:eastAsia="es-CO"/>
              </w:rPr>
              <w:t> </w:t>
            </w:r>
          </w:p>
        </w:tc>
        <w:tc>
          <w:tcPr>
            <w:tcW w:w="556" w:type="pct"/>
            <w:tcBorders>
              <w:top w:val="nil"/>
              <w:left w:val="nil"/>
              <w:bottom w:val="single" w:sz="8" w:space="0" w:color="auto"/>
              <w:right w:val="single" w:sz="8" w:space="0" w:color="auto"/>
            </w:tcBorders>
            <w:vAlign w:val="center"/>
            <w:hideMark/>
          </w:tcPr>
          <w:p w14:paraId="558E613E" w14:textId="77777777" w:rsidR="007C1235" w:rsidRPr="00FF422D" w:rsidRDefault="007C1235" w:rsidP="008C157B">
            <w:pPr>
              <w:rPr>
                <w:color w:val="000000" w:themeColor="text1"/>
                <w:lang w:eastAsia="es-CO"/>
              </w:rPr>
            </w:pPr>
            <w:r w:rsidRPr="00FF422D">
              <w:rPr>
                <w:color w:val="000000" w:themeColor="text1"/>
                <w:lang w:val="es-ES" w:eastAsia="es-CO"/>
              </w:rPr>
              <w:t> </w:t>
            </w:r>
          </w:p>
        </w:tc>
      </w:tr>
      <w:tr w:rsidR="007C1235" w:rsidRPr="00FF422D" w14:paraId="39533704" w14:textId="77777777" w:rsidTr="008C157B">
        <w:trPr>
          <w:trHeight w:val="20"/>
        </w:trPr>
        <w:tc>
          <w:tcPr>
            <w:tcW w:w="413" w:type="pct"/>
            <w:tcBorders>
              <w:top w:val="nil"/>
              <w:left w:val="single" w:sz="8" w:space="0" w:color="auto"/>
              <w:bottom w:val="single" w:sz="8" w:space="0" w:color="auto"/>
              <w:right w:val="single" w:sz="8" w:space="0" w:color="auto"/>
            </w:tcBorders>
            <w:vAlign w:val="center"/>
            <w:hideMark/>
          </w:tcPr>
          <w:p w14:paraId="65EA36AD" w14:textId="77777777" w:rsidR="007C1235" w:rsidRPr="00FF422D" w:rsidRDefault="007C1235" w:rsidP="008C157B">
            <w:pPr>
              <w:jc w:val="center"/>
              <w:rPr>
                <w:color w:val="000000" w:themeColor="text1"/>
                <w:lang w:eastAsia="es-CO"/>
              </w:rPr>
            </w:pPr>
            <w:r w:rsidRPr="00FF422D">
              <w:rPr>
                <w:color w:val="000000" w:themeColor="text1"/>
                <w:lang w:val="es-ES" w:eastAsia="es-CO"/>
              </w:rPr>
              <w:t>7</w:t>
            </w:r>
          </w:p>
        </w:tc>
        <w:tc>
          <w:tcPr>
            <w:tcW w:w="2710" w:type="pct"/>
            <w:gridSpan w:val="2"/>
            <w:tcBorders>
              <w:top w:val="single" w:sz="8" w:space="0" w:color="auto"/>
              <w:left w:val="nil"/>
              <w:bottom w:val="single" w:sz="8" w:space="0" w:color="auto"/>
              <w:right w:val="single" w:sz="8" w:space="0" w:color="000000"/>
            </w:tcBorders>
            <w:vAlign w:val="center"/>
            <w:hideMark/>
          </w:tcPr>
          <w:p w14:paraId="65406AC1" w14:textId="77777777" w:rsidR="007C1235" w:rsidRPr="00FF422D" w:rsidRDefault="007C1235" w:rsidP="008C157B">
            <w:pPr>
              <w:jc w:val="center"/>
              <w:rPr>
                <w:color w:val="000000" w:themeColor="text1"/>
                <w:lang w:eastAsia="es-CO"/>
              </w:rPr>
            </w:pPr>
            <w:r w:rsidRPr="00FF422D">
              <w:rPr>
                <w:color w:val="000000" w:themeColor="text1"/>
                <w:lang w:val="es-ES" w:eastAsia="es-CO"/>
              </w:rPr>
              <w:t>Invisible</w:t>
            </w:r>
          </w:p>
        </w:tc>
        <w:tc>
          <w:tcPr>
            <w:tcW w:w="765" w:type="pct"/>
            <w:tcBorders>
              <w:top w:val="nil"/>
              <w:left w:val="nil"/>
              <w:bottom w:val="single" w:sz="8" w:space="0" w:color="auto"/>
              <w:right w:val="single" w:sz="8" w:space="0" w:color="auto"/>
            </w:tcBorders>
            <w:vAlign w:val="center"/>
            <w:hideMark/>
          </w:tcPr>
          <w:p w14:paraId="734C5B22"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nil"/>
              <w:bottom w:val="single" w:sz="8" w:space="0" w:color="auto"/>
              <w:right w:val="single" w:sz="8" w:space="0" w:color="auto"/>
            </w:tcBorders>
            <w:vAlign w:val="center"/>
            <w:hideMark/>
          </w:tcPr>
          <w:p w14:paraId="53510C34" w14:textId="77777777" w:rsidR="007C1235" w:rsidRPr="00FF422D" w:rsidRDefault="007C1235" w:rsidP="008C157B">
            <w:pPr>
              <w:rPr>
                <w:color w:val="000000" w:themeColor="text1"/>
                <w:lang w:eastAsia="es-CO"/>
              </w:rPr>
            </w:pPr>
            <w:r w:rsidRPr="00FF422D">
              <w:rPr>
                <w:color w:val="000000" w:themeColor="text1"/>
                <w:lang w:val="es-ES" w:eastAsia="es-CO"/>
              </w:rPr>
              <w:t> </w:t>
            </w:r>
          </w:p>
        </w:tc>
        <w:tc>
          <w:tcPr>
            <w:tcW w:w="556" w:type="pct"/>
            <w:tcBorders>
              <w:top w:val="nil"/>
              <w:left w:val="nil"/>
              <w:bottom w:val="single" w:sz="8" w:space="0" w:color="auto"/>
              <w:right w:val="single" w:sz="8" w:space="0" w:color="auto"/>
            </w:tcBorders>
            <w:vAlign w:val="center"/>
            <w:hideMark/>
          </w:tcPr>
          <w:p w14:paraId="674E139C" w14:textId="77777777" w:rsidR="007C1235" w:rsidRPr="00FF422D" w:rsidRDefault="007C1235" w:rsidP="008C157B">
            <w:pPr>
              <w:rPr>
                <w:color w:val="000000" w:themeColor="text1"/>
                <w:lang w:eastAsia="es-CO"/>
              </w:rPr>
            </w:pPr>
            <w:r w:rsidRPr="00FF422D">
              <w:rPr>
                <w:color w:val="000000" w:themeColor="text1"/>
                <w:lang w:val="es-ES" w:eastAsia="es-CO"/>
              </w:rPr>
              <w:t> </w:t>
            </w:r>
          </w:p>
        </w:tc>
      </w:tr>
      <w:tr w:rsidR="007C1235" w:rsidRPr="00FF422D" w14:paraId="68854A59" w14:textId="77777777" w:rsidTr="008C157B">
        <w:trPr>
          <w:trHeight w:val="20"/>
        </w:trPr>
        <w:tc>
          <w:tcPr>
            <w:tcW w:w="5000" w:type="pct"/>
            <w:gridSpan w:val="6"/>
            <w:tcBorders>
              <w:top w:val="single" w:sz="8" w:space="0" w:color="auto"/>
              <w:left w:val="single" w:sz="8" w:space="0" w:color="auto"/>
              <w:bottom w:val="single" w:sz="8" w:space="0" w:color="auto"/>
              <w:right w:val="single" w:sz="8" w:space="0" w:color="auto"/>
            </w:tcBorders>
            <w:shd w:val="clear" w:color="auto" w:fill="BFBFBF"/>
            <w:vAlign w:val="center"/>
            <w:hideMark/>
          </w:tcPr>
          <w:p w14:paraId="48726B25" w14:textId="77777777" w:rsidR="007C1235" w:rsidRPr="00FF422D" w:rsidRDefault="007C1235" w:rsidP="008C157B">
            <w:pPr>
              <w:jc w:val="center"/>
              <w:rPr>
                <w:b/>
                <w:bCs/>
                <w:color w:val="000000" w:themeColor="text1"/>
                <w:lang w:eastAsia="es-CO"/>
              </w:rPr>
            </w:pPr>
            <w:r w:rsidRPr="00FF422D">
              <w:rPr>
                <w:b/>
                <w:bCs/>
                <w:color w:val="000000" w:themeColor="text1"/>
                <w:lang w:val="es-ES" w:eastAsia="es-CO"/>
              </w:rPr>
              <w:t>LENTES BIFOCALES INVISIBLES TALLADOS POLICARBONATO</w:t>
            </w:r>
          </w:p>
        </w:tc>
      </w:tr>
      <w:tr w:rsidR="007C1235" w:rsidRPr="00FF422D" w14:paraId="78E6B615" w14:textId="77777777" w:rsidTr="008C157B">
        <w:trPr>
          <w:trHeight w:val="20"/>
        </w:trPr>
        <w:tc>
          <w:tcPr>
            <w:tcW w:w="413" w:type="pct"/>
            <w:tcBorders>
              <w:top w:val="nil"/>
              <w:left w:val="single" w:sz="8" w:space="0" w:color="auto"/>
              <w:bottom w:val="single" w:sz="8" w:space="0" w:color="auto"/>
              <w:right w:val="single" w:sz="8" w:space="0" w:color="auto"/>
            </w:tcBorders>
            <w:vAlign w:val="center"/>
            <w:hideMark/>
          </w:tcPr>
          <w:p w14:paraId="5C82255A" w14:textId="77777777" w:rsidR="007C1235" w:rsidRPr="00FF422D" w:rsidRDefault="007C1235" w:rsidP="008C157B">
            <w:pPr>
              <w:jc w:val="center"/>
              <w:rPr>
                <w:color w:val="000000" w:themeColor="text1"/>
                <w:lang w:eastAsia="es-CO"/>
              </w:rPr>
            </w:pPr>
            <w:r w:rsidRPr="00FF422D">
              <w:rPr>
                <w:color w:val="000000" w:themeColor="text1"/>
                <w:lang w:val="es-ES" w:eastAsia="es-CO"/>
              </w:rPr>
              <w:t>8</w:t>
            </w:r>
          </w:p>
        </w:tc>
        <w:tc>
          <w:tcPr>
            <w:tcW w:w="904" w:type="pct"/>
            <w:tcBorders>
              <w:top w:val="nil"/>
              <w:left w:val="nil"/>
              <w:bottom w:val="single" w:sz="8" w:space="0" w:color="auto"/>
              <w:right w:val="single" w:sz="8" w:space="0" w:color="auto"/>
            </w:tcBorders>
            <w:vAlign w:val="center"/>
            <w:hideMark/>
          </w:tcPr>
          <w:p w14:paraId="07DFD28D" w14:textId="77777777" w:rsidR="007C1235" w:rsidRPr="00FF422D" w:rsidRDefault="007C1235" w:rsidP="008C157B">
            <w:pPr>
              <w:jc w:val="center"/>
              <w:rPr>
                <w:color w:val="000000" w:themeColor="text1"/>
                <w:lang w:eastAsia="es-CO"/>
              </w:rPr>
            </w:pPr>
            <w:r w:rsidRPr="00FF422D">
              <w:rPr>
                <w:color w:val="000000" w:themeColor="text1"/>
                <w:lang w:eastAsia="es-CO"/>
              </w:rPr>
              <w:t>Desde +- 5.00</w:t>
            </w:r>
          </w:p>
        </w:tc>
        <w:tc>
          <w:tcPr>
            <w:tcW w:w="1807" w:type="pct"/>
            <w:tcBorders>
              <w:top w:val="nil"/>
              <w:left w:val="nil"/>
              <w:bottom w:val="single" w:sz="8" w:space="0" w:color="auto"/>
              <w:right w:val="single" w:sz="8" w:space="0" w:color="auto"/>
            </w:tcBorders>
            <w:vAlign w:val="center"/>
            <w:hideMark/>
          </w:tcPr>
          <w:p w14:paraId="309D316F" w14:textId="77777777" w:rsidR="007C1235" w:rsidRPr="00FF422D" w:rsidRDefault="007C1235" w:rsidP="008C157B">
            <w:pPr>
              <w:jc w:val="center"/>
              <w:rPr>
                <w:color w:val="000000" w:themeColor="text1"/>
                <w:lang w:eastAsia="es-CO"/>
              </w:rPr>
            </w:pPr>
            <w:r w:rsidRPr="00FF422D">
              <w:rPr>
                <w:color w:val="000000" w:themeColor="text1"/>
                <w:lang w:eastAsia="es-CO"/>
              </w:rPr>
              <w:t>Desde -0.25</w:t>
            </w:r>
          </w:p>
        </w:tc>
        <w:tc>
          <w:tcPr>
            <w:tcW w:w="765" w:type="pct"/>
            <w:tcBorders>
              <w:top w:val="nil"/>
              <w:left w:val="nil"/>
              <w:bottom w:val="single" w:sz="8" w:space="0" w:color="auto"/>
              <w:right w:val="nil"/>
            </w:tcBorders>
            <w:vAlign w:val="center"/>
            <w:hideMark/>
          </w:tcPr>
          <w:p w14:paraId="197E2A5F"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single" w:sz="8" w:space="0" w:color="auto"/>
              <w:bottom w:val="single" w:sz="8" w:space="0" w:color="auto"/>
              <w:right w:val="single" w:sz="8" w:space="0" w:color="auto"/>
            </w:tcBorders>
            <w:vAlign w:val="center"/>
            <w:hideMark/>
          </w:tcPr>
          <w:p w14:paraId="182C3716" w14:textId="77777777" w:rsidR="007C1235" w:rsidRPr="00FF422D" w:rsidRDefault="007C1235" w:rsidP="008C157B">
            <w:pPr>
              <w:rPr>
                <w:color w:val="000000" w:themeColor="text1"/>
                <w:lang w:eastAsia="es-CO"/>
              </w:rPr>
            </w:pPr>
            <w:r w:rsidRPr="00FF422D">
              <w:rPr>
                <w:color w:val="000000" w:themeColor="text1"/>
                <w:lang w:val="es-ES" w:eastAsia="es-CO"/>
              </w:rPr>
              <w:t> </w:t>
            </w:r>
          </w:p>
        </w:tc>
        <w:tc>
          <w:tcPr>
            <w:tcW w:w="556" w:type="pct"/>
            <w:tcBorders>
              <w:top w:val="nil"/>
              <w:left w:val="nil"/>
              <w:bottom w:val="single" w:sz="8" w:space="0" w:color="auto"/>
              <w:right w:val="single" w:sz="8" w:space="0" w:color="auto"/>
            </w:tcBorders>
            <w:vAlign w:val="center"/>
            <w:hideMark/>
          </w:tcPr>
          <w:p w14:paraId="7349FFC9" w14:textId="77777777" w:rsidR="007C1235" w:rsidRPr="00FF422D" w:rsidRDefault="007C1235" w:rsidP="008C157B">
            <w:pPr>
              <w:rPr>
                <w:color w:val="000000" w:themeColor="text1"/>
                <w:lang w:eastAsia="es-CO"/>
              </w:rPr>
            </w:pPr>
            <w:r w:rsidRPr="00FF422D">
              <w:rPr>
                <w:color w:val="000000" w:themeColor="text1"/>
                <w:lang w:val="es-ES" w:eastAsia="es-CO"/>
              </w:rPr>
              <w:t> </w:t>
            </w:r>
          </w:p>
        </w:tc>
      </w:tr>
      <w:tr w:rsidR="007C1235" w:rsidRPr="00FF422D" w14:paraId="5D61FE49" w14:textId="77777777" w:rsidTr="008C157B">
        <w:trPr>
          <w:trHeight w:val="228"/>
        </w:trPr>
        <w:tc>
          <w:tcPr>
            <w:tcW w:w="5000" w:type="pct"/>
            <w:gridSpan w:val="6"/>
            <w:tcBorders>
              <w:top w:val="single" w:sz="8" w:space="0" w:color="auto"/>
              <w:left w:val="single" w:sz="8" w:space="0" w:color="auto"/>
              <w:bottom w:val="single" w:sz="8" w:space="0" w:color="auto"/>
              <w:right w:val="single" w:sz="8" w:space="0" w:color="auto"/>
            </w:tcBorders>
            <w:shd w:val="clear" w:color="auto" w:fill="BFBFBF"/>
            <w:vAlign w:val="center"/>
            <w:hideMark/>
          </w:tcPr>
          <w:p w14:paraId="45E42B68" w14:textId="77777777" w:rsidR="007C1235" w:rsidRPr="00FF422D" w:rsidRDefault="007C1235" w:rsidP="008C157B">
            <w:pPr>
              <w:jc w:val="center"/>
              <w:rPr>
                <w:color w:val="000000" w:themeColor="text1"/>
                <w:lang w:eastAsia="es-CO"/>
              </w:rPr>
            </w:pPr>
            <w:r w:rsidRPr="00FF422D">
              <w:rPr>
                <w:b/>
                <w:bCs/>
                <w:color w:val="000000" w:themeColor="text1"/>
                <w:lang w:val="es-ES" w:eastAsia="es-CO"/>
              </w:rPr>
              <w:t>LENTES BIFOCALES FLAT TOP TALLADOS POLICARBONATO</w:t>
            </w:r>
            <w:r w:rsidRPr="00FF422D">
              <w:rPr>
                <w:color w:val="000000" w:themeColor="text1"/>
                <w:lang w:eastAsia="es-CO"/>
              </w:rPr>
              <w:t> </w:t>
            </w:r>
          </w:p>
        </w:tc>
      </w:tr>
      <w:tr w:rsidR="007C1235" w:rsidRPr="00FF422D" w14:paraId="0EEB9A1B" w14:textId="77777777" w:rsidTr="008C157B">
        <w:trPr>
          <w:trHeight w:val="20"/>
        </w:trPr>
        <w:tc>
          <w:tcPr>
            <w:tcW w:w="413" w:type="pct"/>
            <w:tcBorders>
              <w:top w:val="nil"/>
              <w:left w:val="single" w:sz="8" w:space="0" w:color="auto"/>
              <w:bottom w:val="single" w:sz="8" w:space="0" w:color="auto"/>
              <w:right w:val="single" w:sz="8" w:space="0" w:color="auto"/>
            </w:tcBorders>
            <w:vAlign w:val="center"/>
            <w:hideMark/>
          </w:tcPr>
          <w:p w14:paraId="136517A1" w14:textId="77777777" w:rsidR="007C1235" w:rsidRPr="00FF422D" w:rsidRDefault="007C1235" w:rsidP="008C157B">
            <w:pPr>
              <w:jc w:val="center"/>
              <w:rPr>
                <w:color w:val="000000" w:themeColor="text1"/>
                <w:lang w:eastAsia="es-CO"/>
              </w:rPr>
            </w:pPr>
            <w:r w:rsidRPr="00FF422D">
              <w:rPr>
                <w:color w:val="000000" w:themeColor="text1"/>
                <w:lang w:val="es-ES" w:eastAsia="es-CO"/>
              </w:rPr>
              <w:t>9</w:t>
            </w:r>
          </w:p>
        </w:tc>
        <w:tc>
          <w:tcPr>
            <w:tcW w:w="904" w:type="pct"/>
            <w:tcBorders>
              <w:top w:val="nil"/>
              <w:left w:val="nil"/>
              <w:bottom w:val="single" w:sz="8" w:space="0" w:color="auto"/>
              <w:right w:val="single" w:sz="8" w:space="0" w:color="auto"/>
            </w:tcBorders>
            <w:vAlign w:val="center"/>
            <w:hideMark/>
          </w:tcPr>
          <w:p w14:paraId="28483E8D" w14:textId="77777777" w:rsidR="007C1235" w:rsidRPr="00FF422D" w:rsidRDefault="007C1235" w:rsidP="008C157B">
            <w:pPr>
              <w:jc w:val="center"/>
              <w:rPr>
                <w:color w:val="000000" w:themeColor="text1"/>
                <w:lang w:eastAsia="es-CO"/>
              </w:rPr>
            </w:pPr>
            <w:r w:rsidRPr="00FF422D">
              <w:rPr>
                <w:color w:val="000000" w:themeColor="text1"/>
                <w:lang w:eastAsia="es-CO"/>
              </w:rPr>
              <w:t>Desde +- 5.00</w:t>
            </w:r>
          </w:p>
        </w:tc>
        <w:tc>
          <w:tcPr>
            <w:tcW w:w="1807" w:type="pct"/>
            <w:tcBorders>
              <w:top w:val="nil"/>
              <w:left w:val="nil"/>
              <w:bottom w:val="single" w:sz="8" w:space="0" w:color="auto"/>
              <w:right w:val="single" w:sz="8" w:space="0" w:color="auto"/>
            </w:tcBorders>
            <w:vAlign w:val="center"/>
            <w:hideMark/>
          </w:tcPr>
          <w:p w14:paraId="76947080" w14:textId="77777777" w:rsidR="007C1235" w:rsidRPr="00FF422D" w:rsidRDefault="007C1235" w:rsidP="008C157B">
            <w:pPr>
              <w:jc w:val="center"/>
              <w:rPr>
                <w:color w:val="000000" w:themeColor="text1"/>
                <w:lang w:eastAsia="es-CO"/>
              </w:rPr>
            </w:pPr>
            <w:r w:rsidRPr="00FF422D">
              <w:rPr>
                <w:color w:val="000000" w:themeColor="text1"/>
                <w:lang w:eastAsia="es-CO"/>
              </w:rPr>
              <w:t>Desde -0.25</w:t>
            </w:r>
          </w:p>
        </w:tc>
        <w:tc>
          <w:tcPr>
            <w:tcW w:w="765" w:type="pct"/>
            <w:tcBorders>
              <w:top w:val="nil"/>
              <w:left w:val="nil"/>
              <w:bottom w:val="single" w:sz="8" w:space="0" w:color="auto"/>
              <w:right w:val="nil"/>
            </w:tcBorders>
            <w:vAlign w:val="center"/>
            <w:hideMark/>
          </w:tcPr>
          <w:p w14:paraId="37ACD111"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single" w:sz="8" w:space="0" w:color="auto"/>
              <w:bottom w:val="single" w:sz="8" w:space="0" w:color="auto"/>
              <w:right w:val="single" w:sz="8" w:space="0" w:color="auto"/>
            </w:tcBorders>
            <w:vAlign w:val="center"/>
            <w:hideMark/>
          </w:tcPr>
          <w:p w14:paraId="7BDD48AC" w14:textId="77777777" w:rsidR="007C1235" w:rsidRPr="00FF422D" w:rsidRDefault="007C1235" w:rsidP="008C157B">
            <w:pPr>
              <w:rPr>
                <w:color w:val="000000" w:themeColor="text1"/>
                <w:lang w:eastAsia="es-CO"/>
              </w:rPr>
            </w:pPr>
            <w:r w:rsidRPr="00FF422D">
              <w:rPr>
                <w:color w:val="000000" w:themeColor="text1"/>
                <w:lang w:val="es-ES" w:eastAsia="es-CO"/>
              </w:rPr>
              <w:t> </w:t>
            </w:r>
          </w:p>
        </w:tc>
        <w:tc>
          <w:tcPr>
            <w:tcW w:w="556" w:type="pct"/>
            <w:tcBorders>
              <w:top w:val="nil"/>
              <w:left w:val="nil"/>
              <w:bottom w:val="single" w:sz="8" w:space="0" w:color="auto"/>
              <w:right w:val="single" w:sz="8" w:space="0" w:color="auto"/>
            </w:tcBorders>
            <w:vAlign w:val="center"/>
            <w:hideMark/>
          </w:tcPr>
          <w:p w14:paraId="7339E3F8" w14:textId="77777777" w:rsidR="007C1235" w:rsidRPr="00FF422D" w:rsidRDefault="007C1235" w:rsidP="008C157B">
            <w:pPr>
              <w:rPr>
                <w:color w:val="000000" w:themeColor="text1"/>
                <w:lang w:eastAsia="es-CO"/>
              </w:rPr>
            </w:pPr>
            <w:r w:rsidRPr="00FF422D">
              <w:rPr>
                <w:color w:val="000000" w:themeColor="text1"/>
                <w:lang w:val="es-ES" w:eastAsia="es-CO"/>
              </w:rPr>
              <w:t> </w:t>
            </w:r>
          </w:p>
        </w:tc>
      </w:tr>
      <w:tr w:rsidR="007C1235" w:rsidRPr="00FF422D" w14:paraId="7C3A77E9" w14:textId="77777777" w:rsidTr="008C157B">
        <w:trPr>
          <w:trHeight w:val="20"/>
        </w:trPr>
        <w:tc>
          <w:tcPr>
            <w:tcW w:w="5000" w:type="pct"/>
            <w:gridSpan w:val="6"/>
            <w:tcBorders>
              <w:top w:val="single" w:sz="8" w:space="0" w:color="auto"/>
              <w:left w:val="single" w:sz="8" w:space="0" w:color="auto"/>
              <w:bottom w:val="single" w:sz="8" w:space="0" w:color="auto"/>
              <w:right w:val="single" w:sz="8" w:space="0" w:color="auto"/>
            </w:tcBorders>
            <w:shd w:val="clear" w:color="auto" w:fill="BFBFBF"/>
            <w:vAlign w:val="center"/>
            <w:hideMark/>
          </w:tcPr>
          <w:p w14:paraId="7F83BEC5" w14:textId="77777777" w:rsidR="007C1235" w:rsidRPr="00FF422D" w:rsidRDefault="007C1235" w:rsidP="008C157B">
            <w:pPr>
              <w:jc w:val="center"/>
              <w:rPr>
                <w:b/>
                <w:bCs/>
                <w:color w:val="000000" w:themeColor="text1"/>
                <w:lang w:eastAsia="es-CO"/>
              </w:rPr>
            </w:pPr>
            <w:r w:rsidRPr="00FF422D">
              <w:rPr>
                <w:b/>
                <w:bCs/>
                <w:color w:val="000000" w:themeColor="text1"/>
                <w:lang w:val="es-ES" w:eastAsia="es-CO"/>
              </w:rPr>
              <w:t>LENTE PROGRESIVO TALLADO CR 39</w:t>
            </w:r>
          </w:p>
        </w:tc>
      </w:tr>
      <w:tr w:rsidR="007C1235" w:rsidRPr="00FF422D" w14:paraId="276632BD" w14:textId="77777777" w:rsidTr="008C157B">
        <w:trPr>
          <w:trHeight w:val="20"/>
        </w:trPr>
        <w:tc>
          <w:tcPr>
            <w:tcW w:w="413" w:type="pct"/>
            <w:tcBorders>
              <w:top w:val="nil"/>
              <w:left w:val="single" w:sz="8" w:space="0" w:color="auto"/>
              <w:bottom w:val="single" w:sz="8" w:space="0" w:color="auto"/>
              <w:right w:val="single" w:sz="8" w:space="0" w:color="auto"/>
            </w:tcBorders>
            <w:vAlign w:val="center"/>
            <w:hideMark/>
          </w:tcPr>
          <w:p w14:paraId="6A1718A8" w14:textId="77777777" w:rsidR="007C1235" w:rsidRPr="00FF422D" w:rsidRDefault="007C1235" w:rsidP="008C157B">
            <w:pPr>
              <w:jc w:val="center"/>
              <w:rPr>
                <w:color w:val="000000" w:themeColor="text1"/>
                <w:lang w:eastAsia="es-CO"/>
              </w:rPr>
            </w:pPr>
            <w:r w:rsidRPr="00FF422D">
              <w:rPr>
                <w:color w:val="000000" w:themeColor="text1"/>
                <w:lang w:val="es-ES" w:eastAsia="es-CO"/>
              </w:rPr>
              <w:t>10</w:t>
            </w:r>
          </w:p>
        </w:tc>
        <w:tc>
          <w:tcPr>
            <w:tcW w:w="2710" w:type="pct"/>
            <w:gridSpan w:val="2"/>
            <w:tcBorders>
              <w:top w:val="single" w:sz="8" w:space="0" w:color="auto"/>
              <w:left w:val="nil"/>
              <w:bottom w:val="single" w:sz="8" w:space="0" w:color="auto"/>
              <w:right w:val="single" w:sz="8" w:space="0" w:color="000000"/>
            </w:tcBorders>
            <w:vAlign w:val="center"/>
            <w:hideMark/>
          </w:tcPr>
          <w:p w14:paraId="1319DE58" w14:textId="77777777" w:rsidR="007C1235" w:rsidRPr="00FF422D" w:rsidRDefault="007C1235" w:rsidP="008C157B">
            <w:pPr>
              <w:jc w:val="center"/>
              <w:rPr>
                <w:color w:val="000000" w:themeColor="text1"/>
                <w:lang w:eastAsia="es-CO"/>
              </w:rPr>
            </w:pPr>
            <w:r w:rsidRPr="00FF422D">
              <w:rPr>
                <w:color w:val="000000" w:themeColor="text1"/>
                <w:lang w:val="es-ES" w:eastAsia="es-CO"/>
              </w:rPr>
              <w:t>Duro</w:t>
            </w:r>
          </w:p>
        </w:tc>
        <w:tc>
          <w:tcPr>
            <w:tcW w:w="765" w:type="pct"/>
            <w:tcBorders>
              <w:top w:val="nil"/>
              <w:left w:val="nil"/>
              <w:bottom w:val="single" w:sz="8" w:space="0" w:color="auto"/>
              <w:right w:val="nil"/>
            </w:tcBorders>
            <w:vAlign w:val="center"/>
            <w:hideMark/>
          </w:tcPr>
          <w:p w14:paraId="62738C5D"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single" w:sz="8" w:space="0" w:color="auto"/>
              <w:bottom w:val="single" w:sz="8" w:space="0" w:color="auto"/>
              <w:right w:val="single" w:sz="8" w:space="0" w:color="auto"/>
            </w:tcBorders>
            <w:vAlign w:val="center"/>
            <w:hideMark/>
          </w:tcPr>
          <w:p w14:paraId="05DCC70C" w14:textId="77777777" w:rsidR="007C1235" w:rsidRPr="00FF422D" w:rsidRDefault="007C1235" w:rsidP="008C157B">
            <w:pPr>
              <w:rPr>
                <w:color w:val="000000" w:themeColor="text1"/>
                <w:lang w:eastAsia="es-CO"/>
              </w:rPr>
            </w:pPr>
            <w:r w:rsidRPr="00FF422D">
              <w:rPr>
                <w:color w:val="000000" w:themeColor="text1"/>
                <w:lang w:val="es-ES" w:eastAsia="es-CO"/>
              </w:rPr>
              <w:t> </w:t>
            </w:r>
          </w:p>
        </w:tc>
        <w:tc>
          <w:tcPr>
            <w:tcW w:w="556" w:type="pct"/>
            <w:tcBorders>
              <w:top w:val="nil"/>
              <w:left w:val="nil"/>
              <w:bottom w:val="single" w:sz="8" w:space="0" w:color="auto"/>
              <w:right w:val="single" w:sz="8" w:space="0" w:color="auto"/>
            </w:tcBorders>
            <w:vAlign w:val="center"/>
            <w:hideMark/>
          </w:tcPr>
          <w:p w14:paraId="01CCC31F" w14:textId="77777777" w:rsidR="007C1235" w:rsidRPr="00FF422D" w:rsidRDefault="007C1235" w:rsidP="008C157B">
            <w:pPr>
              <w:rPr>
                <w:color w:val="000000" w:themeColor="text1"/>
                <w:lang w:eastAsia="es-CO"/>
              </w:rPr>
            </w:pPr>
            <w:r w:rsidRPr="00FF422D">
              <w:rPr>
                <w:color w:val="000000" w:themeColor="text1"/>
                <w:lang w:val="es-ES" w:eastAsia="es-CO"/>
              </w:rPr>
              <w:t> </w:t>
            </w:r>
          </w:p>
        </w:tc>
      </w:tr>
      <w:tr w:rsidR="007C1235" w:rsidRPr="00FF422D" w14:paraId="405233E6" w14:textId="77777777" w:rsidTr="008C157B">
        <w:trPr>
          <w:trHeight w:val="20"/>
        </w:trPr>
        <w:tc>
          <w:tcPr>
            <w:tcW w:w="5000" w:type="pct"/>
            <w:gridSpan w:val="6"/>
            <w:tcBorders>
              <w:top w:val="single" w:sz="8" w:space="0" w:color="auto"/>
              <w:left w:val="single" w:sz="8" w:space="0" w:color="auto"/>
              <w:bottom w:val="single" w:sz="8" w:space="0" w:color="auto"/>
              <w:right w:val="single" w:sz="8" w:space="0" w:color="auto"/>
            </w:tcBorders>
            <w:shd w:val="clear" w:color="auto" w:fill="BFBFBF"/>
            <w:vAlign w:val="center"/>
            <w:hideMark/>
          </w:tcPr>
          <w:p w14:paraId="16B5322A" w14:textId="77777777" w:rsidR="007C1235" w:rsidRPr="00FF422D" w:rsidRDefault="007C1235" w:rsidP="008C157B">
            <w:pPr>
              <w:jc w:val="center"/>
              <w:rPr>
                <w:b/>
                <w:bCs/>
                <w:color w:val="000000" w:themeColor="text1"/>
                <w:lang w:eastAsia="es-CO"/>
              </w:rPr>
            </w:pPr>
            <w:r w:rsidRPr="00FF422D">
              <w:rPr>
                <w:b/>
                <w:bCs/>
                <w:color w:val="000000" w:themeColor="text1"/>
                <w:lang w:val="es-ES" w:eastAsia="es-CO"/>
              </w:rPr>
              <w:t>MONTURAS</w:t>
            </w:r>
          </w:p>
        </w:tc>
      </w:tr>
      <w:tr w:rsidR="007C1235" w:rsidRPr="00FF422D" w14:paraId="51B1999E" w14:textId="77777777" w:rsidTr="008C157B">
        <w:trPr>
          <w:trHeight w:val="20"/>
        </w:trPr>
        <w:tc>
          <w:tcPr>
            <w:tcW w:w="413" w:type="pct"/>
            <w:tcBorders>
              <w:top w:val="nil"/>
              <w:left w:val="single" w:sz="8" w:space="0" w:color="auto"/>
              <w:bottom w:val="single" w:sz="8" w:space="0" w:color="auto"/>
              <w:right w:val="single" w:sz="8" w:space="0" w:color="auto"/>
            </w:tcBorders>
            <w:vAlign w:val="center"/>
            <w:hideMark/>
          </w:tcPr>
          <w:p w14:paraId="2C9DD2B3" w14:textId="77777777" w:rsidR="007C1235" w:rsidRPr="00FF422D" w:rsidRDefault="007C1235" w:rsidP="008C157B">
            <w:pPr>
              <w:jc w:val="center"/>
              <w:rPr>
                <w:color w:val="000000" w:themeColor="text1"/>
                <w:lang w:eastAsia="es-CO"/>
              </w:rPr>
            </w:pPr>
            <w:r w:rsidRPr="00FF422D">
              <w:rPr>
                <w:color w:val="000000" w:themeColor="text1"/>
                <w:lang w:val="es-ES" w:eastAsia="es-CO"/>
              </w:rPr>
              <w:t>11</w:t>
            </w:r>
          </w:p>
        </w:tc>
        <w:tc>
          <w:tcPr>
            <w:tcW w:w="2710" w:type="pct"/>
            <w:gridSpan w:val="2"/>
            <w:tcBorders>
              <w:top w:val="single" w:sz="8" w:space="0" w:color="auto"/>
              <w:left w:val="nil"/>
              <w:bottom w:val="single" w:sz="8" w:space="0" w:color="auto"/>
              <w:right w:val="single" w:sz="8" w:space="0" w:color="000000"/>
            </w:tcBorders>
            <w:vAlign w:val="center"/>
            <w:hideMark/>
          </w:tcPr>
          <w:p w14:paraId="3DA8F631" w14:textId="77777777" w:rsidR="007C1235" w:rsidRPr="00FF422D" w:rsidRDefault="007C1235" w:rsidP="008C157B">
            <w:pPr>
              <w:jc w:val="center"/>
              <w:rPr>
                <w:color w:val="000000" w:themeColor="text1"/>
                <w:lang w:eastAsia="es-CO"/>
              </w:rPr>
            </w:pPr>
            <w:r w:rsidRPr="00FF422D">
              <w:rPr>
                <w:color w:val="000000" w:themeColor="text1"/>
                <w:lang w:eastAsia="es-CO"/>
              </w:rPr>
              <w:t>Montura bebe</w:t>
            </w:r>
          </w:p>
        </w:tc>
        <w:tc>
          <w:tcPr>
            <w:tcW w:w="765" w:type="pct"/>
            <w:tcBorders>
              <w:top w:val="nil"/>
              <w:left w:val="nil"/>
              <w:bottom w:val="single" w:sz="8" w:space="0" w:color="auto"/>
              <w:right w:val="nil"/>
            </w:tcBorders>
            <w:vAlign w:val="center"/>
            <w:hideMark/>
          </w:tcPr>
          <w:p w14:paraId="15F9957D"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single" w:sz="8" w:space="0" w:color="auto"/>
              <w:bottom w:val="single" w:sz="8" w:space="0" w:color="auto"/>
              <w:right w:val="single" w:sz="8" w:space="0" w:color="auto"/>
            </w:tcBorders>
            <w:vAlign w:val="center"/>
            <w:hideMark/>
          </w:tcPr>
          <w:p w14:paraId="22E88E2A" w14:textId="77777777" w:rsidR="007C1235" w:rsidRPr="00FF422D" w:rsidRDefault="007C1235" w:rsidP="008C157B">
            <w:pPr>
              <w:rPr>
                <w:color w:val="000000" w:themeColor="text1"/>
                <w:lang w:eastAsia="es-CO"/>
              </w:rPr>
            </w:pPr>
            <w:r w:rsidRPr="00FF422D">
              <w:rPr>
                <w:color w:val="000000" w:themeColor="text1"/>
                <w:lang w:val="es-ES" w:eastAsia="es-CO"/>
              </w:rPr>
              <w:t> </w:t>
            </w:r>
          </w:p>
        </w:tc>
        <w:tc>
          <w:tcPr>
            <w:tcW w:w="556" w:type="pct"/>
            <w:tcBorders>
              <w:top w:val="nil"/>
              <w:left w:val="nil"/>
              <w:bottom w:val="single" w:sz="8" w:space="0" w:color="auto"/>
              <w:right w:val="single" w:sz="8" w:space="0" w:color="auto"/>
            </w:tcBorders>
            <w:vAlign w:val="center"/>
            <w:hideMark/>
          </w:tcPr>
          <w:p w14:paraId="4EA2AC1C" w14:textId="77777777" w:rsidR="007C1235" w:rsidRPr="00FF422D" w:rsidRDefault="007C1235" w:rsidP="008C157B">
            <w:pPr>
              <w:rPr>
                <w:color w:val="000000" w:themeColor="text1"/>
                <w:lang w:eastAsia="es-CO"/>
              </w:rPr>
            </w:pPr>
            <w:r w:rsidRPr="00FF422D">
              <w:rPr>
                <w:color w:val="000000" w:themeColor="text1"/>
                <w:lang w:val="es-ES" w:eastAsia="es-CO"/>
              </w:rPr>
              <w:t> </w:t>
            </w:r>
          </w:p>
        </w:tc>
      </w:tr>
      <w:tr w:rsidR="007C1235" w:rsidRPr="00FF422D" w14:paraId="6E4724D5" w14:textId="77777777" w:rsidTr="008C157B">
        <w:trPr>
          <w:trHeight w:val="20"/>
        </w:trPr>
        <w:tc>
          <w:tcPr>
            <w:tcW w:w="413" w:type="pct"/>
            <w:tcBorders>
              <w:top w:val="nil"/>
              <w:left w:val="single" w:sz="8" w:space="0" w:color="auto"/>
              <w:bottom w:val="single" w:sz="8" w:space="0" w:color="auto"/>
              <w:right w:val="single" w:sz="8" w:space="0" w:color="auto"/>
            </w:tcBorders>
            <w:vAlign w:val="center"/>
            <w:hideMark/>
          </w:tcPr>
          <w:p w14:paraId="255F2E5F" w14:textId="77777777" w:rsidR="007C1235" w:rsidRPr="00FF422D" w:rsidRDefault="007C1235" w:rsidP="008C157B">
            <w:pPr>
              <w:jc w:val="center"/>
              <w:rPr>
                <w:color w:val="000000" w:themeColor="text1"/>
                <w:lang w:eastAsia="es-CO"/>
              </w:rPr>
            </w:pPr>
            <w:r w:rsidRPr="00FF422D">
              <w:rPr>
                <w:color w:val="000000" w:themeColor="text1"/>
                <w:lang w:val="es-ES" w:eastAsia="es-CO"/>
              </w:rPr>
              <w:t>12</w:t>
            </w:r>
          </w:p>
        </w:tc>
        <w:tc>
          <w:tcPr>
            <w:tcW w:w="2710" w:type="pct"/>
            <w:gridSpan w:val="2"/>
            <w:tcBorders>
              <w:top w:val="single" w:sz="8" w:space="0" w:color="auto"/>
              <w:left w:val="nil"/>
              <w:bottom w:val="single" w:sz="8" w:space="0" w:color="auto"/>
              <w:right w:val="single" w:sz="8" w:space="0" w:color="000000"/>
            </w:tcBorders>
            <w:vAlign w:val="center"/>
            <w:hideMark/>
          </w:tcPr>
          <w:p w14:paraId="4F82C289" w14:textId="77777777" w:rsidR="007C1235" w:rsidRPr="00FF422D" w:rsidRDefault="007C1235" w:rsidP="008C157B">
            <w:pPr>
              <w:jc w:val="center"/>
              <w:rPr>
                <w:color w:val="000000" w:themeColor="text1"/>
                <w:lang w:eastAsia="es-CO"/>
              </w:rPr>
            </w:pPr>
            <w:r w:rsidRPr="00FF422D">
              <w:rPr>
                <w:color w:val="000000" w:themeColor="text1"/>
                <w:lang w:eastAsia="es-CO"/>
              </w:rPr>
              <w:t>Montura Niño</w:t>
            </w:r>
          </w:p>
        </w:tc>
        <w:tc>
          <w:tcPr>
            <w:tcW w:w="765" w:type="pct"/>
            <w:tcBorders>
              <w:top w:val="nil"/>
              <w:left w:val="nil"/>
              <w:bottom w:val="single" w:sz="8" w:space="0" w:color="auto"/>
              <w:right w:val="nil"/>
            </w:tcBorders>
            <w:vAlign w:val="center"/>
            <w:hideMark/>
          </w:tcPr>
          <w:p w14:paraId="666DDB4F"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single" w:sz="8" w:space="0" w:color="auto"/>
              <w:bottom w:val="single" w:sz="8" w:space="0" w:color="auto"/>
              <w:right w:val="single" w:sz="8" w:space="0" w:color="auto"/>
            </w:tcBorders>
            <w:vAlign w:val="center"/>
            <w:hideMark/>
          </w:tcPr>
          <w:p w14:paraId="1F8341DD" w14:textId="77777777" w:rsidR="007C1235" w:rsidRPr="00FF422D" w:rsidRDefault="007C1235" w:rsidP="008C157B">
            <w:pPr>
              <w:rPr>
                <w:color w:val="000000" w:themeColor="text1"/>
                <w:lang w:eastAsia="es-CO"/>
              </w:rPr>
            </w:pPr>
            <w:r w:rsidRPr="00FF422D">
              <w:rPr>
                <w:color w:val="000000" w:themeColor="text1"/>
                <w:lang w:val="es-ES" w:eastAsia="es-CO"/>
              </w:rPr>
              <w:t> </w:t>
            </w:r>
          </w:p>
        </w:tc>
        <w:tc>
          <w:tcPr>
            <w:tcW w:w="556" w:type="pct"/>
            <w:tcBorders>
              <w:top w:val="nil"/>
              <w:left w:val="nil"/>
              <w:bottom w:val="single" w:sz="8" w:space="0" w:color="auto"/>
              <w:right w:val="single" w:sz="8" w:space="0" w:color="auto"/>
            </w:tcBorders>
            <w:vAlign w:val="center"/>
            <w:hideMark/>
          </w:tcPr>
          <w:p w14:paraId="09827ECD" w14:textId="77777777" w:rsidR="007C1235" w:rsidRPr="00FF422D" w:rsidRDefault="007C1235" w:rsidP="008C157B">
            <w:pPr>
              <w:rPr>
                <w:color w:val="000000" w:themeColor="text1"/>
                <w:lang w:eastAsia="es-CO"/>
              </w:rPr>
            </w:pPr>
            <w:r w:rsidRPr="00FF422D">
              <w:rPr>
                <w:color w:val="000000" w:themeColor="text1"/>
                <w:lang w:val="es-ES" w:eastAsia="es-CO"/>
              </w:rPr>
              <w:t> </w:t>
            </w:r>
          </w:p>
        </w:tc>
      </w:tr>
      <w:tr w:rsidR="007C1235" w:rsidRPr="00FF422D" w14:paraId="440CD551" w14:textId="77777777" w:rsidTr="008C157B">
        <w:trPr>
          <w:trHeight w:val="20"/>
        </w:trPr>
        <w:tc>
          <w:tcPr>
            <w:tcW w:w="413" w:type="pct"/>
            <w:tcBorders>
              <w:top w:val="nil"/>
              <w:left w:val="single" w:sz="8" w:space="0" w:color="auto"/>
              <w:bottom w:val="single" w:sz="8" w:space="0" w:color="auto"/>
              <w:right w:val="single" w:sz="8" w:space="0" w:color="auto"/>
            </w:tcBorders>
            <w:vAlign w:val="center"/>
            <w:hideMark/>
          </w:tcPr>
          <w:p w14:paraId="3A5CFF95" w14:textId="77777777" w:rsidR="007C1235" w:rsidRPr="00FF422D" w:rsidRDefault="007C1235" w:rsidP="008C157B">
            <w:pPr>
              <w:jc w:val="center"/>
              <w:rPr>
                <w:color w:val="000000" w:themeColor="text1"/>
                <w:lang w:eastAsia="es-CO"/>
              </w:rPr>
            </w:pPr>
            <w:r w:rsidRPr="00FF422D">
              <w:rPr>
                <w:color w:val="000000" w:themeColor="text1"/>
                <w:lang w:eastAsia="es-CO"/>
              </w:rPr>
              <w:t>13</w:t>
            </w:r>
          </w:p>
        </w:tc>
        <w:tc>
          <w:tcPr>
            <w:tcW w:w="2710" w:type="pct"/>
            <w:gridSpan w:val="2"/>
            <w:tcBorders>
              <w:top w:val="single" w:sz="8" w:space="0" w:color="auto"/>
              <w:left w:val="nil"/>
              <w:bottom w:val="single" w:sz="8" w:space="0" w:color="auto"/>
              <w:right w:val="single" w:sz="8" w:space="0" w:color="000000"/>
            </w:tcBorders>
            <w:vAlign w:val="center"/>
            <w:hideMark/>
          </w:tcPr>
          <w:p w14:paraId="1CC5C8E1" w14:textId="77777777" w:rsidR="007C1235" w:rsidRPr="00FF422D" w:rsidRDefault="007C1235" w:rsidP="008C157B">
            <w:pPr>
              <w:jc w:val="center"/>
              <w:rPr>
                <w:color w:val="000000" w:themeColor="text1"/>
                <w:lang w:eastAsia="es-CO"/>
              </w:rPr>
            </w:pPr>
            <w:r w:rsidRPr="00FF422D">
              <w:rPr>
                <w:color w:val="000000" w:themeColor="text1"/>
                <w:lang w:eastAsia="es-CO"/>
              </w:rPr>
              <w:t xml:space="preserve">Montura Adolescente </w:t>
            </w:r>
          </w:p>
        </w:tc>
        <w:tc>
          <w:tcPr>
            <w:tcW w:w="765" w:type="pct"/>
            <w:tcBorders>
              <w:top w:val="nil"/>
              <w:left w:val="nil"/>
              <w:bottom w:val="single" w:sz="8" w:space="0" w:color="auto"/>
              <w:right w:val="nil"/>
            </w:tcBorders>
            <w:vAlign w:val="center"/>
            <w:hideMark/>
          </w:tcPr>
          <w:p w14:paraId="6AB819BB"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single" w:sz="8" w:space="0" w:color="auto"/>
              <w:bottom w:val="single" w:sz="8" w:space="0" w:color="auto"/>
              <w:right w:val="single" w:sz="8" w:space="0" w:color="auto"/>
            </w:tcBorders>
            <w:vAlign w:val="center"/>
            <w:hideMark/>
          </w:tcPr>
          <w:p w14:paraId="33C00B67" w14:textId="77777777" w:rsidR="007C1235" w:rsidRPr="00FF422D" w:rsidRDefault="007C1235" w:rsidP="008C157B">
            <w:pPr>
              <w:rPr>
                <w:color w:val="000000" w:themeColor="text1"/>
                <w:lang w:eastAsia="es-CO"/>
              </w:rPr>
            </w:pPr>
            <w:r w:rsidRPr="00FF422D">
              <w:rPr>
                <w:color w:val="000000" w:themeColor="text1"/>
                <w:lang w:val="es-ES" w:eastAsia="es-CO"/>
              </w:rPr>
              <w:t> </w:t>
            </w:r>
          </w:p>
        </w:tc>
        <w:tc>
          <w:tcPr>
            <w:tcW w:w="556" w:type="pct"/>
            <w:tcBorders>
              <w:top w:val="nil"/>
              <w:left w:val="nil"/>
              <w:bottom w:val="single" w:sz="8" w:space="0" w:color="auto"/>
              <w:right w:val="single" w:sz="8" w:space="0" w:color="auto"/>
            </w:tcBorders>
            <w:vAlign w:val="center"/>
            <w:hideMark/>
          </w:tcPr>
          <w:p w14:paraId="69823A8B" w14:textId="77777777" w:rsidR="007C1235" w:rsidRPr="00FF422D" w:rsidRDefault="007C1235" w:rsidP="008C157B">
            <w:pPr>
              <w:rPr>
                <w:color w:val="000000" w:themeColor="text1"/>
                <w:lang w:eastAsia="es-CO"/>
              </w:rPr>
            </w:pPr>
            <w:r w:rsidRPr="00FF422D">
              <w:rPr>
                <w:color w:val="000000" w:themeColor="text1"/>
                <w:lang w:val="es-ES" w:eastAsia="es-CO"/>
              </w:rPr>
              <w:t> </w:t>
            </w:r>
          </w:p>
        </w:tc>
      </w:tr>
      <w:tr w:rsidR="007C1235" w:rsidRPr="00FF422D" w14:paraId="40B7DBE4" w14:textId="77777777" w:rsidTr="008C157B">
        <w:trPr>
          <w:trHeight w:val="20"/>
        </w:trPr>
        <w:tc>
          <w:tcPr>
            <w:tcW w:w="413" w:type="pct"/>
            <w:tcBorders>
              <w:top w:val="nil"/>
              <w:left w:val="single" w:sz="8" w:space="0" w:color="auto"/>
              <w:bottom w:val="single" w:sz="8" w:space="0" w:color="auto"/>
              <w:right w:val="single" w:sz="8" w:space="0" w:color="auto"/>
            </w:tcBorders>
            <w:vAlign w:val="center"/>
            <w:hideMark/>
          </w:tcPr>
          <w:p w14:paraId="3B6050B4" w14:textId="77777777" w:rsidR="007C1235" w:rsidRPr="00FF422D" w:rsidRDefault="007C1235" w:rsidP="008C157B">
            <w:pPr>
              <w:jc w:val="center"/>
              <w:rPr>
                <w:color w:val="000000" w:themeColor="text1"/>
                <w:lang w:eastAsia="es-CO"/>
              </w:rPr>
            </w:pPr>
            <w:r w:rsidRPr="00FF422D">
              <w:rPr>
                <w:color w:val="000000" w:themeColor="text1"/>
                <w:lang w:val="es-ES" w:eastAsia="es-CO"/>
              </w:rPr>
              <w:t>14</w:t>
            </w:r>
          </w:p>
        </w:tc>
        <w:tc>
          <w:tcPr>
            <w:tcW w:w="2710" w:type="pct"/>
            <w:gridSpan w:val="2"/>
            <w:tcBorders>
              <w:top w:val="single" w:sz="8" w:space="0" w:color="auto"/>
              <w:left w:val="nil"/>
              <w:bottom w:val="single" w:sz="8" w:space="0" w:color="auto"/>
              <w:right w:val="single" w:sz="8" w:space="0" w:color="000000"/>
            </w:tcBorders>
            <w:vAlign w:val="center"/>
            <w:hideMark/>
          </w:tcPr>
          <w:p w14:paraId="7904DFC8" w14:textId="77777777" w:rsidR="007C1235" w:rsidRPr="00FF422D" w:rsidRDefault="007C1235" w:rsidP="008C157B">
            <w:pPr>
              <w:jc w:val="center"/>
              <w:rPr>
                <w:color w:val="000000" w:themeColor="text1"/>
                <w:lang w:eastAsia="es-CO"/>
              </w:rPr>
            </w:pPr>
            <w:r w:rsidRPr="00FF422D">
              <w:rPr>
                <w:color w:val="000000" w:themeColor="text1"/>
                <w:lang w:eastAsia="es-CO"/>
              </w:rPr>
              <w:t>Montura Adulto</w:t>
            </w:r>
          </w:p>
        </w:tc>
        <w:tc>
          <w:tcPr>
            <w:tcW w:w="765" w:type="pct"/>
            <w:tcBorders>
              <w:top w:val="nil"/>
              <w:left w:val="nil"/>
              <w:bottom w:val="single" w:sz="8" w:space="0" w:color="auto"/>
              <w:right w:val="nil"/>
            </w:tcBorders>
            <w:vAlign w:val="center"/>
            <w:hideMark/>
          </w:tcPr>
          <w:p w14:paraId="4B09E60E"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single" w:sz="8" w:space="0" w:color="auto"/>
              <w:bottom w:val="single" w:sz="8" w:space="0" w:color="auto"/>
              <w:right w:val="single" w:sz="8" w:space="0" w:color="auto"/>
            </w:tcBorders>
            <w:vAlign w:val="center"/>
            <w:hideMark/>
          </w:tcPr>
          <w:p w14:paraId="55CB7E3A" w14:textId="77777777" w:rsidR="007C1235" w:rsidRPr="00FF422D" w:rsidRDefault="007C1235" w:rsidP="008C157B">
            <w:pPr>
              <w:rPr>
                <w:color w:val="000000" w:themeColor="text1"/>
                <w:lang w:eastAsia="es-CO"/>
              </w:rPr>
            </w:pPr>
            <w:r w:rsidRPr="00FF422D">
              <w:rPr>
                <w:color w:val="000000" w:themeColor="text1"/>
                <w:lang w:val="es-ES" w:eastAsia="es-CO"/>
              </w:rPr>
              <w:t> </w:t>
            </w:r>
          </w:p>
        </w:tc>
        <w:tc>
          <w:tcPr>
            <w:tcW w:w="556" w:type="pct"/>
            <w:tcBorders>
              <w:top w:val="nil"/>
              <w:left w:val="nil"/>
              <w:bottom w:val="single" w:sz="8" w:space="0" w:color="auto"/>
              <w:right w:val="single" w:sz="8" w:space="0" w:color="auto"/>
            </w:tcBorders>
            <w:vAlign w:val="center"/>
            <w:hideMark/>
          </w:tcPr>
          <w:p w14:paraId="7AB65A6C" w14:textId="77777777" w:rsidR="007C1235" w:rsidRPr="00FF422D" w:rsidRDefault="007C1235" w:rsidP="008C157B">
            <w:pPr>
              <w:rPr>
                <w:color w:val="000000" w:themeColor="text1"/>
                <w:lang w:eastAsia="es-CO"/>
              </w:rPr>
            </w:pPr>
            <w:r w:rsidRPr="00FF422D">
              <w:rPr>
                <w:color w:val="000000" w:themeColor="text1"/>
                <w:lang w:val="es-ES" w:eastAsia="es-CO"/>
              </w:rPr>
              <w:t> </w:t>
            </w:r>
          </w:p>
        </w:tc>
      </w:tr>
      <w:tr w:rsidR="007C1235" w:rsidRPr="00FF422D" w14:paraId="69DC81C5" w14:textId="77777777" w:rsidTr="008C157B">
        <w:trPr>
          <w:trHeight w:val="20"/>
        </w:trPr>
        <w:tc>
          <w:tcPr>
            <w:tcW w:w="5000" w:type="pct"/>
            <w:gridSpan w:val="6"/>
            <w:tcBorders>
              <w:top w:val="single" w:sz="8" w:space="0" w:color="auto"/>
              <w:left w:val="single" w:sz="8" w:space="0" w:color="auto"/>
              <w:bottom w:val="single" w:sz="8" w:space="0" w:color="auto"/>
              <w:right w:val="single" w:sz="8" w:space="0" w:color="000000"/>
            </w:tcBorders>
            <w:shd w:val="clear" w:color="auto" w:fill="E7E6E6"/>
            <w:vAlign w:val="center"/>
            <w:hideMark/>
          </w:tcPr>
          <w:p w14:paraId="687BA101" w14:textId="77777777" w:rsidR="007C1235" w:rsidRPr="00FF422D" w:rsidRDefault="007C1235" w:rsidP="008C157B">
            <w:pPr>
              <w:jc w:val="center"/>
              <w:rPr>
                <w:b/>
                <w:bCs/>
                <w:color w:val="000000" w:themeColor="text1"/>
                <w:u w:val="single"/>
                <w:lang w:eastAsia="es-CO"/>
              </w:rPr>
            </w:pPr>
            <w:r w:rsidRPr="00FF422D">
              <w:rPr>
                <w:b/>
                <w:bCs/>
                <w:color w:val="000000" w:themeColor="text1"/>
                <w:u w:val="single"/>
                <w:lang w:eastAsia="es-CO"/>
              </w:rPr>
              <w:t xml:space="preserve">LOS SIGUIENTES ÍTEMS </w:t>
            </w:r>
            <w:proofErr w:type="spellStart"/>
            <w:r w:rsidRPr="00FF422D">
              <w:rPr>
                <w:b/>
                <w:bCs/>
                <w:color w:val="000000" w:themeColor="text1"/>
                <w:u w:val="single"/>
                <w:lang w:eastAsia="es-CO"/>
              </w:rPr>
              <w:t>ESTARAN</w:t>
            </w:r>
            <w:proofErr w:type="spellEnd"/>
            <w:r w:rsidRPr="00FF422D">
              <w:rPr>
                <w:b/>
                <w:bCs/>
                <w:color w:val="000000" w:themeColor="text1"/>
                <w:u w:val="single"/>
                <w:lang w:eastAsia="es-CO"/>
              </w:rPr>
              <w:t xml:space="preserve"> SUJETOS A PREVIA AUTORIZACIÓN POR PARTE DEL EQUIPO INTERDISCIPLINARIO DE PROFESIONALES EN SALUD (</w:t>
            </w:r>
            <w:proofErr w:type="spellStart"/>
            <w:r w:rsidRPr="00FF422D">
              <w:rPr>
                <w:b/>
                <w:bCs/>
                <w:color w:val="000000" w:themeColor="text1"/>
                <w:u w:val="single"/>
                <w:lang w:eastAsia="es-CO"/>
              </w:rPr>
              <w:t>EIPS</w:t>
            </w:r>
            <w:proofErr w:type="spellEnd"/>
            <w:r w:rsidRPr="00FF422D">
              <w:rPr>
                <w:b/>
                <w:bCs/>
                <w:color w:val="000000" w:themeColor="text1"/>
                <w:u w:val="single"/>
                <w:lang w:eastAsia="es-CO"/>
              </w:rPr>
              <w:t>):</w:t>
            </w:r>
          </w:p>
        </w:tc>
      </w:tr>
      <w:tr w:rsidR="007C1235" w:rsidRPr="00FF422D" w14:paraId="70F57A08" w14:textId="77777777" w:rsidTr="008C157B">
        <w:trPr>
          <w:trHeight w:val="20"/>
        </w:trPr>
        <w:tc>
          <w:tcPr>
            <w:tcW w:w="5000" w:type="pct"/>
            <w:gridSpan w:val="6"/>
            <w:tcBorders>
              <w:top w:val="single" w:sz="8" w:space="0" w:color="auto"/>
              <w:left w:val="single" w:sz="8" w:space="0" w:color="auto"/>
              <w:bottom w:val="single" w:sz="8" w:space="0" w:color="auto"/>
              <w:right w:val="single" w:sz="8" w:space="0" w:color="000000"/>
            </w:tcBorders>
            <w:shd w:val="clear" w:color="auto" w:fill="BFBFBF"/>
            <w:vAlign w:val="center"/>
            <w:hideMark/>
          </w:tcPr>
          <w:p w14:paraId="4B6B5DAC" w14:textId="77777777" w:rsidR="007C1235" w:rsidRPr="00FF422D" w:rsidRDefault="007C1235" w:rsidP="008C157B">
            <w:pPr>
              <w:jc w:val="center"/>
              <w:rPr>
                <w:b/>
                <w:bCs/>
                <w:color w:val="000000" w:themeColor="text1"/>
                <w:lang w:eastAsia="es-CO"/>
              </w:rPr>
            </w:pPr>
            <w:r w:rsidRPr="00FF422D">
              <w:rPr>
                <w:b/>
                <w:bCs/>
                <w:color w:val="000000" w:themeColor="text1"/>
                <w:lang w:val="es-ES" w:eastAsia="es-CO"/>
              </w:rPr>
              <w:t>LENTE FOTOSENSIBLE</w:t>
            </w:r>
          </w:p>
        </w:tc>
      </w:tr>
      <w:tr w:rsidR="007C1235" w:rsidRPr="00FF422D" w14:paraId="3330FB2A" w14:textId="77777777" w:rsidTr="008C157B">
        <w:trPr>
          <w:trHeight w:val="20"/>
        </w:trPr>
        <w:tc>
          <w:tcPr>
            <w:tcW w:w="413" w:type="pct"/>
            <w:tcBorders>
              <w:top w:val="nil"/>
              <w:left w:val="single" w:sz="8" w:space="0" w:color="auto"/>
              <w:bottom w:val="single" w:sz="4" w:space="0" w:color="auto"/>
              <w:right w:val="single" w:sz="8" w:space="0" w:color="auto"/>
            </w:tcBorders>
            <w:vAlign w:val="center"/>
            <w:hideMark/>
          </w:tcPr>
          <w:p w14:paraId="145769FD" w14:textId="77777777" w:rsidR="007C1235" w:rsidRPr="00FF422D" w:rsidRDefault="007C1235" w:rsidP="008C157B">
            <w:pPr>
              <w:jc w:val="center"/>
              <w:rPr>
                <w:color w:val="000000" w:themeColor="text1"/>
                <w:lang w:eastAsia="es-CO"/>
              </w:rPr>
            </w:pPr>
            <w:r w:rsidRPr="00FF422D">
              <w:rPr>
                <w:color w:val="000000" w:themeColor="text1"/>
                <w:lang w:eastAsia="es-CO"/>
              </w:rPr>
              <w:t>15</w:t>
            </w:r>
          </w:p>
        </w:tc>
        <w:tc>
          <w:tcPr>
            <w:tcW w:w="2710" w:type="pct"/>
            <w:gridSpan w:val="2"/>
            <w:tcBorders>
              <w:top w:val="single" w:sz="8" w:space="0" w:color="auto"/>
              <w:left w:val="nil"/>
              <w:bottom w:val="single" w:sz="8" w:space="0" w:color="auto"/>
              <w:right w:val="single" w:sz="8" w:space="0" w:color="000000"/>
            </w:tcBorders>
            <w:vAlign w:val="center"/>
            <w:hideMark/>
          </w:tcPr>
          <w:p w14:paraId="7889C3BB" w14:textId="77777777" w:rsidR="007C1235" w:rsidRPr="00FF422D" w:rsidRDefault="007C1235" w:rsidP="008C157B">
            <w:pPr>
              <w:jc w:val="center"/>
              <w:rPr>
                <w:color w:val="000000" w:themeColor="text1"/>
                <w:lang w:eastAsia="es-CO"/>
              </w:rPr>
            </w:pPr>
            <w:r w:rsidRPr="00FF422D">
              <w:rPr>
                <w:color w:val="000000" w:themeColor="text1"/>
                <w:lang w:val="es-ES" w:eastAsia="es-CO"/>
              </w:rPr>
              <w:t xml:space="preserve">Lente Monofocal Fotocromático terminado CR 39 </w:t>
            </w:r>
          </w:p>
        </w:tc>
        <w:tc>
          <w:tcPr>
            <w:tcW w:w="765" w:type="pct"/>
            <w:tcBorders>
              <w:top w:val="nil"/>
              <w:left w:val="nil"/>
              <w:bottom w:val="single" w:sz="4" w:space="0" w:color="auto"/>
              <w:right w:val="single" w:sz="8" w:space="0" w:color="auto"/>
            </w:tcBorders>
            <w:vAlign w:val="center"/>
            <w:hideMark/>
          </w:tcPr>
          <w:p w14:paraId="5826DF4F"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nil"/>
              <w:bottom w:val="single" w:sz="4" w:space="0" w:color="auto"/>
              <w:right w:val="single" w:sz="8" w:space="0" w:color="auto"/>
            </w:tcBorders>
            <w:vAlign w:val="center"/>
            <w:hideMark/>
          </w:tcPr>
          <w:p w14:paraId="6651B5A2"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c>
          <w:tcPr>
            <w:tcW w:w="556" w:type="pct"/>
            <w:tcBorders>
              <w:top w:val="nil"/>
              <w:left w:val="nil"/>
              <w:bottom w:val="single" w:sz="4" w:space="0" w:color="auto"/>
              <w:right w:val="single" w:sz="8" w:space="0" w:color="auto"/>
            </w:tcBorders>
            <w:vAlign w:val="center"/>
            <w:hideMark/>
          </w:tcPr>
          <w:p w14:paraId="67B2032E"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r>
      <w:tr w:rsidR="007C1235" w:rsidRPr="00FF422D" w14:paraId="055890C2" w14:textId="77777777" w:rsidTr="008C157B">
        <w:trPr>
          <w:trHeight w:val="20"/>
        </w:trPr>
        <w:tc>
          <w:tcPr>
            <w:tcW w:w="413" w:type="pct"/>
            <w:tcBorders>
              <w:top w:val="single" w:sz="4" w:space="0" w:color="auto"/>
              <w:left w:val="single" w:sz="8" w:space="0" w:color="auto"/>
              <w:bottom w:val="single" w:sz="8" w:space="0" w:color="auto"/>
              <w:right w:val="single" w:sz="8" w:space="0" w:color="auto"/>
            </w:tcBorders>
            <w:vAlign w:val="center"/>
            <w:hideMark/>
          </w:tcPr>
          <w:p w14:paraId="792052F8" w14:textId="77777777" w:rsidR="007C1235" w:rsidRPr="00FF422D" w:rsidRDefault="007C1235" w:rsidP="008C157B">
            <w:pPr>
              <w:jc w:val="center"/>
              <w:rPr>
                <w:color w:val="000000" w:themeColor="text1"/>
                <w:lang w:eastAsia="es-CO"/>
              </w:rPr>
            </w:pPr>
            <w:r w:rsidRPr="00FF422D">
              <w:rPr>
                <w:color w:val="000000" w:themeColor="text1"/>
                <w:lang w:eastAsia="es-CO"/>
              </w:rPr>
              <w:t>16</w:t>
            </w:r>
          </w:p>
        </w:tc>
        <w:tc>
          <w:tcPr>
            <w:tcW w:w="2710" w:type="pct"/>
            <w:gridSpan w:val="2"/>
            <w:tcBorders>
              <w:top w:val="single" w:sz="8" w:space="0" w:color="auto"/>
              <w:left w:val="nil"/>
              <w:bottom w:val="single" w:sz="8" w:space="0" w:color="auto"/>
              <w:right w:val="single" w:sz="8" w:space="0" w:color="000000"/>
            </w:tcBorders>
            <w:vAlign w:val="center"/>
            <w:hideMark/>
          </w:tcPr>
          <w:p w14:paraId="681BF6B1" w14:textId="77777777" w:rsidR="007C1235" w:rsidRPr="00FF422D" w:rsidRDefault="007C1235" w:rsidP="008C157B">
            <w:pPr>
              <w:jc w:val="center"/>
              <w:rPr>
                <w:color w:val="000000" w:themeColor="text1"/>
                <w:lang w:eastAsia="es-CO"/>
              </w:rPr>
            </w:pPr>
            <w:r w:rsidRPr="00FF422D">
              <w:rPr>
                <w:color w:val="000000" w:themeColor="text1"/>
                <w:lang w:val="es-ES" w:eastAsia="es-CO"/>
              </w:rPr>
              <w:t>Lente Monofocal Fotocromático tallado CR 39</w:t>
            </w:r>
          </w:p>
        </w:tc>
        <w:tc>
          <w:tcPr>
            <w:tcW w:w="765" w:type="pct"/>
            <w:tcBorders>
              <w:top w:val="single" w:sz="4" w:space="0" w:color="auto"/>
              <w:left w:val="nil"/>
              <w:bottom w:val="single" w:sz="8" w:space="0" w:color="auto"/>
              <w:right w:val="single" w:sz="8" w:space="0" w:color="auto"/>
            </w:tcBorders>
            <w:vAlign w:val="center"/>
            <w:hideMark/>
          </w:tcPr>
          <w:p w14:paraId="13D3D539" w14:textId="77777777" w:rsidR="007C1235" w:rsidRPr="00FF422D" w:rsidRDefault="007C1235" w:rsidP="008C157B">
            <w:pPr>
              <w:jc w:val="center"/>
              <w:rPr>
                <w:color w:val="000000" w:themeColor="text1"/>
                <w:lang w:eastAsia="es-CO"/>
              </w:rPr>
            </w:pPr>
            <w:r w:rsidRPr="00FF422D">
              <w:rPr>
                <w:color w:val="000000" w:themeColor="text1"/>
                <w:lang w:eastAsia="es-CO"/>
              </w:rPr>
              <w:t>Unidad</w:t>
            </w:r>
          </w:p>
        </w:tc>
        <w:tc>
          <w:tcPr>
            <w:tcW w:w="556" w:type="pct"/>
            <w:tcBorders>
              <w:top w:val="single" w:sz="4" w:space="0" w:color="auto"/>
              <w:left w:val="nil"/>
              <w:bottom w:val="single" w:sz="8" w:space="0" w:color="auto"/>
              <w:right w:val="single" w:sz="8" w:space="0" w:color="auto"/>
            </w:tcBorders>
            <w:vAlign w:val="center"/>
            <w:hideMark/>
          </w:tcPr>
          <w:p w14:paraId="40A794EB"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c>
          <w:tcPr>
            <w:tcW w:w="556" w:type="pct"/>
            <w:tcBorders>
              <w:top w:val="single" w:sz="4" w:space="0" w:color="auto"/>
              <w:left w:val="nil"/>
              <w:bottom w:val="single" w:sz="8" w:space="0" w:color="auto"/>
              <w:right w:val="single" w:sz="8" w:space="0" w:color="auto"/>
            </w:tcBorders>
            <w:vAlign w:val="center"/>
            <w:hideMark/>
          </w:tcPr>
          <w:p w14:paraId="7808D176"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r>
      <w:tr w:rsidR="007C1235" w:rsidRPr="00FF422D" w14:paraId="04658EC2" w14:textId="77777777" w:rsidTr="008C157B">
        <w:trPr>
          <w:trHeight w:val="20"/>
        </w:trPr>
        <w:tc>
          <w:tcPr>
            <w:tcW w:w="413" w:type="pct"/>
            <w:tcBorders>
              <w:top w:val="nil"/>
              <w:left w:val="single" w:sz="8" w:space="0" w:color="auto"/>
              <w:bottom w:val="single" w:sz="8" w:space="0" w:color="auto"/>
              <w:right w:val="single" w:sz="8" w:space="0" w:color="auto"/>
            </w:tcBorders>
            <w:vAlign w:val="center"/>
            <w:hideMark/>
          </w:tcPr>
          <w:p w14:paraId="31B623BE" w14:textId="77777777" w:rsidR="007C1235" w:rsidRPr="00FF422D" w:rsidRDefault="007C1235" w:rsidP="008C157B">
            <w:pPr>
              <w:jc w:val="center"/>
              <w:rPr>
                <w:color w:val="000000" w:themeColor="text1"/>
                <w:lang w:eastAsia="es-CO"/>
              </w:rPr>
            </w:pPr>
            <w:r w:rsidRPr="00FF422D">
              <w:rPr>
                <w:color w:val="000000" w:themeColor="text1"/>
                <w:lang w:val="es-ES" w:eastAsia="es-CO"/>
              </w:rPr>
              <w:t>17</w:t>
            </w:r>
          </w:p>
        </w:tc>
        <w:tc>
          <w:tcPr>
            <w:tcW w:w="2710" w:type="pct"/>
            <w:gridSpan w:val="2"/>
            <w:tcBorders>
              <w:top w:val="single" w:sz="8" w:space="0" w:color="auto"/>
              <w:left w:val="nil"/>
              <w:bottom w:val="single" w:sz="8" w:space="0" w:color="auto"/>
              <w:right w:val="single" w:sz="8" w:space="0" w:color="000000"/>
            </w:tcBorders>
            <w:vAlign w:val="center"/>
            <w:hideMark/>
          </w:tcPr>
          <w:p w14:paraId="3385EB85" w14:textId="77777777" w:rsidR="007C1235" w:rsidRPr="00FF422D" w:rsidRDefault="007C1235" w:rsidP="008C157B">
            <w:pPr>
              <w:jc w:val="center"/>
              <w:rPr>
                <w:color w:val="000000" w:themeColor="text1"/>
                <w:lang w:eastAsia="es-CO"/>
              </w:rPr>
            </w:pPr>
            <w:r w:rsidRPr="00FF422D">
              <w:rPr>
                <w:color w:val="000000" w:themeColor="text1"/>
                <w:lang w:val="pt-PT" w:eastAsia="es-CO"/>
              </w:rPr>
              <w:t>Lente Monofocal Fotocromático terminado Policarbonato</w:t>
            </w:r>
          </w:p>
        </w:tc>
        <w:tc>
          <w:tcPr>
            <w:tcW w:w="765" w:type="pct"/>
            <w:tcBorders>
              <w:top w:val="nil"/>
              <w:left w:val="nil"/>
              <w:bottom w:val="single" w:sz="8" w:space="0" w:color="auto"/>
              <w:right w:val="single" w:sz="8" w:space="0" w:color="auto"/>
            </w:tcBorders>
            <w:vAlign w:val="center"/>
            <w:hideMark/>
          </w:tcPr>
          <w:p w14:paraId="33A90956"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nil"/>
              <w:bottom w:val="single" w:sz="8" w:space="0" w:color="auto"/>
              <w:right w:val="single" w:sz="8" w:space="0" w:color="auto"/>
            </w:tcBorders>
            <w:vAlign w:val="center"/>
            <w:hideMark/>
          </w:tcPr>
          <w:p w14:paraId="76D7EEAC"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c>
          <w:tcPr>
            <w:tcW w:w="556" w:type="pct"/>
            <w:tcBorders>
              <w:top w:val="nil"/>
              <w:left w:val="nil"/>
              <w:bottom w:val="single" w:sz="8" w:space="0" w:color="auto"/>
              <w:right w:val="single" w:sz="8" w:space="0" w:color="auto"/>
            </w:tcBorders>
            <w:vAlign w:val="center"/>
            <w:hideMark/>
          </w:tcPr>
          <w:p w14:paraId="54EC32CC"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r>
      <w:tr w:rsidR="007C1235" w:rsidRPr="00FF422D" w14:paraId="070B0E27" w14:textId="77777777" w:rsidTr="008C157B">
        <w:trPr>
          <w:trHeight w:val="20"/>
        </w:trPr>
        <w:tc>
          <w:tcPr>
            <w:tcW w:w="413" w:type="pct"/>
            <w:tcBorders>
              <w:top w:val="nil"/>
              <w:left w:val="single" w:sz="8" w:space="0" w:color="auto"/>
              <w:bottom w:val="single" w:sz="8" w:space="0" w:color="auto"/>
              <w:right w:val="single" w:sz="8" w:space="0" w:color="auto"/>
            </w:tcBorders>
            <w:vAlign w:val="center"/>
            <w:hideMark/>
          </w:tcPr>
          <w:p w14:paraId="4722695D" w14:textId="77777777" w:rsidR="007C1235" w:rsidRPr="00FF422D" w:rsidRDefault="007C1235" w:rsidP="008C157B">
            <w:pPr>
              <w:jc w:val="center"/>
              <w:rPr>
                <w:color w:val="000000" w:themeColor="text1"/>
                <w:lang w:eastAsia="es-CO"/>
              </w:rPr>
            </w:pPr>
            <w:r w:rsidRPr="00FF422D">
              <w:rPr>
                <w:color w:val="000000" w:themeColor="text1"/>
                <w:lang w:val="es-ES" w:eastAsia="es-CO"/>
              </w:rPr>
              <w:t>18</w:t>
            </w:r>
          </w:p>
        </w:tc>
        <w:tc>
          <w:tcPr>
            <w:tcW w:w="2710" w:type="pct"/>
            <w:gridSpan w:val="2"/>
            <w:tcBorders>
              <w:top w:val="single" w:sz="8" w:space="0" w:color="auto"/>
              <w:left w:val="nil"/>
              <w:bottom w:val="single" w:sz="8" w:space="0" w:color="auto"/>
              <w:right w:val="single" w:sz="8" w:space="0" w:color="000000"/>
            </w:tcBorders>
            <w:vAlign w:val="center"/>
            <w:hideMark/>
          </w:tcPr>
          <w:p w14:paraId="0E30FA2B" w14:textId="77777777" w:rsidR="007C1235" w:rsidRPr="00FF422D" w:rsidRDefault="007C1235" w:rsidP="008C157B">
            <w:pPr>
              <w:jc w:val="center"/>
              <w:rPr>
                <w:color w:val="000000" w:themeColor="text1"/>
                <w:lang w:eastAsia="es-CO"/>
              </w:rPr>
            </w:pPr>
            <w:r w:rsidRPr="00FF422D">
              <w:rPr>
                <w:color w:val="000000" w:themeColor="text1"/>
                <w:lang w:val="es-ES" w:eastAsia="es-CO"/>
              </w:rPr>
              <w:t>Lente Monofocal Fotocromático tallado Policarbonato</w:t>
            </w:r>
          </w:p>
        </w:tc>
        <w:tc>
          <w:tcPr>
            <w:tcW w:w="765" w:type="pct"/>
            <w:tcBorders>
              <w:top w:val="nil"/>
              <w:left w:val="nil"/>
              <w:bottom w:val="single" w:sz="8" w:space="0" w:color="auto"/>
              <w:right w:val="single" w:sz="8" w:space="0" w:color="auto"/>
            </w:tcBorders>
            <w:vAlign w:val="center"/>
            <w:hideMark/>
          </w:tcPr>
          <w:p w14:paraId="07F9EDE2"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nil"/>
              <w:bottom w:val="single" w:sz="8" w:space="0" w:color="auto"/>
              <w:right w:val="single" w:sz="8" w:space="0" w:color="auto"/>
            </w:tcBorders>
            <w:vAlign w:val="center"/>
            <w:hideMark/>
          </w:tcPr>
          <w:p w14:paraId="1A27BBAA"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c>
          <w:tcPr>
            <w:tcW w:w="556" w:type="pct"/>
            <w:tcBorders>
              <w:top w:val="nil"/>
              <w:left w:val="nil"/>
              <w:bottom w:val="single" w:sz="8" w:space="0" w:color="auto"/>
              <w:right w:val="single" w:sz="8" w:space="0" w:color="auto"/>
            </w:tcBorders>
            <w:vAlign w:val="center"/>
            <w:hideMark/>
          </w:tcPr>
          <w:p w14:paraId="015723F5"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r>
      <w:tr w:rsidR="007C1235" w:rsidRPr="00FF422D" w14:paraId="0031E0A7" w14:textId="77777777" w:rsidTr="008C157B">
        <w:trPr>
          <w:trHeight w:val="20"/>
        </w:trPr>
        <w:tc>
          <w:tcPr>
            <w:tcW w:w="413" w:type="pct"/>
            <w:tcBorders>
              <w:top w:val="nil"/>
              <w:left w:val="single" w:sz="8" w:space="0" w:color="auto"/>
              <w:bottom w:val="single" w:sz="8" w:space="0" w:color="auto"/>
              <w:right w:val="single" w:sz="8" w:space="0" w:color="auto"/>
            </w:tcBorders>
            <w:vAlign w:val="center"/>
            <w:hideMark/>
          </w:tcPr>
          <w:p w14:paraId="4E2A9EB9" w14:textId="77777777" w:rsidR="007C1235" w:rsidRPr="00FF422D" w:rsidRDefault="007C1235" w:rsidP="008C157B">
            <w:pPr>
              <w:jc w:val="center"/>
              <w:rPr>
                <w:color w:val="000000" w:themeColor="text1"/>
                <w:lang w:eastAsia="es-CO"/>
              </w:rPr>
            </w:pPr>
            <w:r w:rsidRPr="00FF422D">
              <w:rPr>
                <w:color w:val="000000" w:themeColor="text1"/>
                <w:lang w:val="es-ES" w:eastAsia="es-CO"/>
              </w:rPr>
              <w:t>19</w:t>
            </w:r>
          </w:p>
        </w:tc>
        <w:tc>
          <w:tcPr>
            <w:tcW w:w="2710" w:type="pct"/>
            <w:gridSpan w:val="2"/>
            <w:tcBorders>
              <w:top w:val="single" w:sz="8" w:space="0" w:color="auto"/>
              <w:left w:val="nil"/>
              <w:bottom w:val="single" w:sz="8" w:space="0" w:color="auto"/>
              <w:right w:val="single" w:sz="8" w:space="0" w:color="000000"/>
            </w:tcBorders>
            <w:vAlign w:val="center"/>
            <w:hideMark/>
          </w:tcPr>
          <w:p w14:paraId="5417F928" w14:textId="77777777" w:rsidR="007C1235" w:rsidRPr="00FF422D" w:rsidRDefault="007C1235" w:rsidP="008C157B">
            <w:pPr>
              <w:jc w:val="center"/>
              <w:rPr>
                <w:color w:val="000000" w:themeColor="text1"/>
                <w:lang w:eastAsia="es-CO"/>
              </w:rPr>
            </w:pPr>
            <w:r w:rsidRPr="00FF422D">
              <w:rPr>
                <w:color w:val="000000" w:themeColor="text1"/>
                <w:lang w:val="es-ES" w:eastAsia="es-CO"/>
              </w:rPr>
              <w:t>Lente fotosensible bifocal invisible terminado policarbonato</w:t>
            </w:r>
          </w:p>
        </w:tc>
        <w:tc>
          <w:tcPr>
            <w:tcW w:w="765" w:type="pct"/>
            <w:tcBorders>
              <w:top w:val="nil"/>
              <w:left w:val="nil"/>
              <w:bottom w:val="single" w:sz="8" w:space="0" w:color="auto"/>
              <w:right w:val="single" w:sz="8" w:space="0" w:color="auto"/>
            </w:tcBorders>
            <w:vAlign w:val="center"/>
            <w:hideMark/>
          </w:tcPr>
          <w:p w14:paraId="36BE62E0"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nil"/>
              <w:bottom w:val="single" w:sz="8" w:space="0" w:color="auto"/>
              <w:right w:val="single" w:sz="8" w:space="0" w:color="auto"/>
            </w:tcBorders>
            <w:vAlign w:val="center"/>
            <w:hideMark/>
          </w:tcPr>
          <w:p w14:paraId="40E40211"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c>
          <w:tcPr>
            <w:tcW w:w="556" w:type="pct"/>
            <w:tcBorders>
              <w:top w:val="nil"/>
              <w:left w:val="nil"/>
              <w:bottom w:val="single" w:sz="8" w:space="0" w:color="auto"/>
              <w:right w:val="single" w:sz="8" w:space="0" w:color="auto"/>
            </w:tcBorders>
            <w:vAlign w:val="center"/>
            <w:hideMark/>
          </w:tcPr>
          <w:p w14:paraId="06302616"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r>
      <w:tr w:rsidR="007C1235" w:rsidRPr="00FF422D" w14:paraId="0FB46DDD" w14:textId="77777777" w:rsidTr="008C157B">
        <w:trPr>
          <w:trHeight w:val="20"/>
        </w:trPr>
        <w:tc>
          <w:tcPr>
            <w:tcW w:w="413" w:type="pct"/>
            <w:tcBorders>
              <w:top w:val="nil"/>
              <w:left w:val="single" w:sz="8" w:space="0" w:color="auto"/>
              <w:bottom w:val="single" w:sz="8" w:space="0" w:color="auto"/>
              <w:right w:val="single" w:sz="8" w:space="0" w:color="auto"/>
            </w:tcBorders>
            <w:vAlign w:val="center"/>
            <w:hideMark/>
          </w:tcPr>
          <w:p w14:paraId="14842529" w14:textId="77777777" w:rsidR="007C1235" w:rsidRPr="00FF422D" w:rsidRDefault="007C1235" w:rsidP="008C157B">
            <w:pPr>
              <w:jc w:val="center"/>
              <w:rPr>
                <w:color w:val="000000" w:themeColor="text1"/>
                <w:lang w:eastAsia="es-CO"/>
              </w:rPr>
            </w:pPr>
            <w:r w:rsidRPr="00FF422D">
              <w:rPr>
                <w:color w:val="000000" w:themeColor="text1"/>
                <w:lang w:val="es-ES" w:eastAsia="es-CO"/>
              </w:rPr>
              <w:t>20</w:t>
            </w:r>
          </w:p>
        </w:tc>
        <w:tc>
          <w:tcPr>
            <w:tcW w:w="2710" w:type="pct"/>
            <w:gridSpan w:val="2"/>
            <w:tcBorders>
              <w:top w:val="single" w:sz="8" w:space="0" w:color="auto"/>
              <w:left w:val="nil"/>
              <w:bottom w:val="single" w:sz="8" w:space="0" w:color="auto"/>
              <w:right w:val="single" w:sz="8" w:space="0" w:color="000000"/>
            </w:tcBorders>
            <w:vAlign w:val="center"/>
            <w:hideMark/>
          </w:tcPr>
          <w:p w14:paraId="2C925C1B" w14:textId="77777777" w:rsidR="007C1235" w:rsidRPr="00FF422D" w:rsidRDefault="007C1235" w:rsidP="008C157B">
            <w:pPr>
              <w:jc w:val="center"/>
              <w:rPr>
                <w:color w:val="000000" w:themeColor="text1"/>
                <w:lang w:eastAsia="es-CO"/>
              </w:rPr>
            </w:pPr>
            <w:r w:rsidRPr="00FF422D">
              <w:rPr>
                <w:color w:val="000000" w:themeColor="text1"/>
                <w:lang w:val="es-ES" w:eastAsia="es-CO"/>
              </w:rPr>
              <w:t>Lente fotosensible bifocal invisible tallado policarbonato</w:t>
            </w:r>
          </w:p>
        </w:tc>
        <w:tc>
          <w:tcPr>
            <w:tcW w:w="765" w:type="pct"/>
            <w:tcBorders>
              <w:top w:val="nil"/>
              <w:left w:val="nil"/>
              <w:bottom w:val="single" w:sz="8" w:space="0" w:color="auto"/>
              <w:right w:val="single" w:sz="8" w:space="0" w:color="auto"/>
            </w:tcBorders>
            <w:vAlign w:val="center"/>
            <w:hideMark/>
          </w:tcPr>
          <w:p w14:paraId="05E44139"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nil"/>
              <w:bottom w:val="single" w:sz="8" w:space="0" w:color="auto"/>
              <w:right w:val="single" w:sz="8" w:space="0" w:color="auto"/>
            </w:tcBorders>
            <w:vAlign w:val="center"/>
            <w:hideMark/>
          </w:tcPr>
          <w:p w14:paraId="20A6E35A"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c>
          <w:tcPr>
            <w:tcW w:w="556" w:type="pct"/>
            <w:tcBorders>
              <w:top w:val="nil"/>
              <w:left w:val="nil"/>
              <w:bottom w:val="single" w:sz="8" w:space="0" w:color="auto"/>
              <w:right w:val="single" w:sz="8" w:space="0" w:color="auto"/>
            </w:tcBorders>
            <w:vAlign w:val="center"/>
            <w:hideMark/>
          </w:tcPr>
          <w:p w14:paraId="3D6CBDA6"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r>
      <w:tr w:rsidR="007C1235" w:rsidRPr="00FF422D" w14:paraId="03CF1CF3" w14:textId="77777777" w:rsidTr="008C157B">
        <w:trPr>
          <w:trHeight w:val="20"/>
        </w:trPr>
        <w:tc>
          <w:tcPr>
            <w:tcW w:w="413" w:type="pct"/>
            <w:tcBorders>
              <w:top w:val="nil"/>
              <w:left w:val="single" w:sz="8" w:space="0" w:color="auto"/>
              <w:bottom w:val="single" w:sz="8" w:space="0" w:color="auto"/>
              <w:right w:val="single" w:sz="8" w:space="0" w:color="auto"/>
            </w:tcBorders>
            <w:vAlign w:val="center"/>
            <w:hideMark/>
          </w:tcPr>
          <w:p w14:paraId="17E7619F" w14:textId="77777777" w:rsidR="007C1235" w:rsidRPr="00FF422D" w:rsidRDefault="007C1235" w:rsidP="008C157B">
            <w:pPr>
              <w:jc w:val="center"/>
              <w:rPr>
                <w:color w:val="000000" w:themeColor="text1"/>
                <w:lang w:eastAsia="es-CO"/>
              </w:rPr>
            </w:pPr>
            <w:r w:rsidRPr="00FF422D">
              <w:rPr>
                <w:color w:val="000000" w:themeColor="text1"/>
                <w:lang w:val="es-ES" w:eastAsia="es-CO"/>
              </w:rPr>
              <w:t>21</w:t>
            </w:r>
          </w:p>
        </w:tc>
        <w:tc>
          <w:tcPr>
            <w:tcW w:w="2710" w:type="pct"/>
            <w:gridSpan w:val="2"/>
            <w:tcBorders>
              <w:top w:val="single" w:sz="8" w:space="0" w:color="auto"/>
              <w:left w:val="nil"/>
              <w:bottom w:val="single" w:sz="8" w:space="0" w:color="auto"/>
              <w:right w:val="single" w:sz="8" w:space="0" w:color="000000"/>
            </w:tcBorders>
            <w:vAlign w:val="center"/>
            <w:hideMark/>
          </w:tcPr>
          <w:p w14:paraId="2298DC4B" w14:textId="77777777" w:rsidR="007C1235" w:rsidRPr="00FF422D" w:rsidRDefault="007C1235" w:rsidP="008C157B">
            <w:pPr>
              <w:jc w:val="center"/>
              <w:rPr>
                <w:color w:val="000000" w:themeColor="text1"/>
                <w:lang w:eastAsia="es-CO"/>
              </w:rPr>
            </w:pPr>
            <w:r w:rsidRPr="00FF422D">
              <w:rPr>
                <w:color w:val="000000" w:themeColor="text1"/>
                <w:lang w:val="es-ES" w:eastAsia="es-CO"/>
              </w:rPr>
              <w:t>Lente fotosensible bifocal Flat Top terminado policarbonato</w:t>
            </w:r>
          </w:p>
        </w:tc>
        <w:tc>
          <w:tcPr>
            <w:tcW w:w="765" w:type="pct"/>
            <w:tcBorders>
              <w:top w:val="nil"/>
              <w:left w:val="nil"/>
              <w:bottom w:val="single" w:sz="8" w:space="0" w:color="auto"/>
              <w:right w:val="single" w:sz="8" w:space="0" w:color="auto"/>
            </w:tcBorders>
            <w:vAlign w:val="center"/>
            <w:hideMark/>
          </w:tcPr>
          <w:p w14:paraId="5D47E051"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nil"/>
              <w:bottom w:val="single" w:sz="8" w:space="0" w:color="auto"/>
              <w:right w:val="single" w:sz="8" w:space="0" w:color="auto"/>
            </w:tcBorders>
            <w:vAlign w:val="center"/>
            <w:hideMark/>
          </w:tcPr>
          <w:p w14:paraId="297570AC"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c>
          <w:tcPr>
            <w:tcW w:w="556" w:type="pct"/>
            <w:tcBorders>
              <w:top w:val="nil"/>
              <w:left w:val="nil"/>
              <w:bottom w:val="single" w:sz="8" w:space="0" w:color="auto"/>
              <w:right w:val="single" w:sz="8" w:space="0" w:color="auto"/>
            </w:tcBorders>
            <w:vAlign w:val="center"/>
            <w:hideMark/>
          </w:tcPr>
          <w:p w14:paraId="197049E2"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r>
      <w:tr w:rsidR="007C1235" w:rsidRPr="00FF422D" w14:paraId="562C49D4" w14:textId="77777777" w:rsidTr="008C157B">
        <w:trPr>
          <w:trHeight w:val="20"/>
        </w:trPr>
        <w:tc>
          <w:tcPr>
            <w:tcW w:w="413" w:type="pct"/>
            <w:tcBorders>
              <w:top w:val="nil"/>
              <w:left w:val="single" w:sz="8" w:space="0" w:color="auto"/>
              <w:bottom w:val="single" w:sz="8" w:space="0" w:color="auto"/>
              <w:right w:val="single" w:sz="8" w:space="0" w:color="auto"/>
            </w:tcBorders>
            <w:vAlign w:val="center"/>
            <w:hideMark/>
          </w:tcPr>
          <w:p w14:paraId="3B965272" w14:textId="77777777" w:rsidR="007C1235" w:rsidRPr="00FF422D" w:rsidRDefault="007C1235" w:rsidP="008C157B">
            <w:pPr>
              <w:jc w:val="center"/>
              <w:rPr>
                <w:color w:val="000000" w:themeColor="text1"/>
                <w:lang w:eastAsia="es-CO"/>
              </w:rPr>
            </w:pPr>
            <w:r w:rsidRPr="00FF422D">
              <w:rPr>
                <w:color w:val="000000" w:themeColor="text1"/>
                <w:lang w:val="es-ES" w:eastAsia="es-CO"/>
              </w:rPr>
              <w:t>22</w:t>
            </w:r>
          </w:p>
        </w:tc>
        <w:tc>
          <w:tcPr>
            <w:tcW w:w="2710" w:type="pct"/>
            <w:gridSpan w:val="2"/>
            <w:tcBorders>
              <w:top w:val="single" w:sz="8" w:space="0" w:color="auto"/>
              <w:left w:val="nil"/>
              <w:bottom w:val="single" w:sz="8" w:space="0" w:color="auto"/>
              <w:right w:val="single" w:sz="8" w:space="0" w:color="000000"/>
            </w:tcBorders>
            <w:vAlign w:val="center"/>
            <w:hideMark/>
          </w:tcPr>
          <w:p w14:paraId="10E5B3C9" w14:textId="77777777" w:rsidR="007C1235" w:rsidRPr="00FF422D" w:rsidRDefault="007C1235" w:rsidP="008C157B">
            <w:pPr>
              <w:jc w:val="center"/>
              <w:rPr>
                <w:color w:val="000000" w:themeColor="text1"/>
                <w:lang w:eastAsia="es-CO"/>
              </w:rPr>
            </w:pPr>
            <w:r w:rsidRPr="00FF422D">
              <w:rPr>
                <w:color w:val="000000" w:themeColor="text1"/>
                <w:lang w:val="es-ES" w:eastAsia="es-CO"/>
              </w:rPr>
              <w:t>Lente fotosensible bifocal Flat Top tallado policarbonato</w:t>
            </w:r>
          </w:p>
        </w:tc>
        <w:tc>
          <w:tcPr>
            <w:tcW w:w="765" w:type="pct"/>
            <w:tcBorders>
              <w:top w:val="nil"/>
              <w:left w:val="nil"/>
              <w:bottom w:val="single" w:sz="8" w:space="0" w:color="auto"/>
              <w:right w:val="single" w:sz="8" w:space="0" w:color="auto"/>
            </w:tcBorders>
            <w:vAlign w:val="center"/>
            <w:hideMark/>
          </w:tcPr>
          <w:p w14:paraId="572EEDBA"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nil"/>
              <w:bottom w:val="single" w:sz="8" w:space="0" w:color="auto"/>
              <w:right w:val="single" w:sz="8" w:space="0" w:color="auto"/>
            </w:tcBorders>
            <w:vAlign w:val="center"/>
            <w:hideMark/>
          </w:tcPr>
          <w:p w14:paraId="3E62CBE4"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c>
          <w:tcPr>
            <w:tcW w:w="556" w:type="pct"/>
            <w:tcBorders>
              <w:top w:val="nil"/>
              <w:left w:val="nil"/>
              <w:bottom w:val="single" w:sz="8" w:space="0" w:color="auto"/>
              <w:right w:val="single" w:sz="8" w:space="0" w:color="auto"/>
            </w:tcBorders>
            <w:vAlign w:val="center"/>
            <w:hideMark/>
          </w:tcPr>
          <w:p w14:paraId="6F34C311"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r>
      <w:tr w:rsidR="007C1235" w:rsidRPr="00FF422D" w14:paraId="390DBE44" w14:textId="77777777" w:rsidTr="008C157B">
        <w:trPr>
          <w:trHeight w:val="20"/>
        </w:trPr>
        <w:tc>
          <w:tcPr>
            <w:tcW w:w="413" w:type="pct"/>
            <w:tcBorders>
              <w:top w:val="nil"/>
              <w:left w:val="single" w:sz="8" w:space="0" w:color="auto"/>
              <w:bottom w:val="single" w:sz="4" w:space="0" w:color="auto"/>
              <w:right w:val="single" w:sz="8" w:space="0" w:color="auto"/>
            </w:tcBorders>
            <w:vAlign w:val="center"/>
            <w:hideMark/>
          </w:tcPr>
          <w:p w14:paraId="7C191E28" w14:textId="77777777" w:rsidR="007C1235" w:rsidRPr="00FF422D" w:rsidRDefault="007C1235" w:rsidP="008C157B">
            <w:pPr>
              <w:jc w:val="center"/>
              <w:rPr>
                <w:color w:val="000000" w:themeColor="text1"/>
                <w:lang w:eastAsia="es-CO"/>
              </w:rPr>
            </w:pPr>
            <w:r w:rsidRPr="00FF422D">
              <w:rPr>
                <w:color w:val="000000" w:themeColor="text1"/>
                <w:lang w:val="es-ES" w:eastAsia="es-CO"/>
              </w:rPr>
              <w:t>23</w:t>
            </w:r>
          </w:p>
        </w:tc>
        <w:tc>
          <w:tcPr>
            <w:tcW w:w="2710" w:type="pct"/>
            <w:gridSpan w:val="2"/>
            <w:tcBorders>
              <w:top w:val="single" w:sz="8" w:space="0" w:color="auto"/>
              <w:left w:val="nil"/>
              <w:bottom w:val="single" w:sz="8" w:space="0" w:color="auto"/>
              <w:right w:val="single" w:sz="8" w:space="0" w:color="000000"/>
            </w:tcBorders>
            <w:vAlign w:val="center"/>
            <w:hideMark/>
          </w:tcPr>
          <w:p w14:paraId="6AA6E40F" w14:textId="77777777" w:rsidR="007C1235" w:rsidRPr="00FF422D" w:rsidRDefault="007C1235" w:rsidP="008C157B">
            <w:pPr>
              <w:jc w:val="center"/>
              <w:rPr>
                <w:color w:val="000000" w:themeColor="text1"/>
                <w:lang w:eastAsia="es-CO"/>
              </w:rPr>
            </w:pPr>
            <w:r w:rsidRPr="00FF422D">
              <w:rPr>
                <w:color w:val="000000" w:themeColor="text1"/>
                <w:lang w:val="es-ES" w:eastAsia="es-CO"/>
              </w:rPr>
              <w:t>Lente fotosensible progresivo duro CR 39</w:t>
            </w:r>
          </w:p>
        </w:tc>
        <w:tc>
          <w:tcPr>
            <w:tcW w:w="765" w:type="pct"/>
            <w:tcBorders>
              <w:top w:val="nil"/>
              <w:left w:val="nil"/>
              <w:bottom w:val="single" w:sz="4" w:space="0" w:color="auto"/>
              <w:right w:val="single" w:sz="8" w:space="0" w:color="auto"/>
            </w:tcBorders>
            <w:vAlign w:val="center"/>
            <w:hideMark/>
          </w:tcPr>
          <w:p w14:paraId="1F87F349"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nil"/>
              <w:bottom w:val="single" w:sz="4" w:space="0" w:color="auto"/>
              <w:right w:val="single" w:sz="8" w:space="0" w:color="auto"/>
            </w:tcBorders>
            <w:vAlign w:val="center"/>
            <w:hideMark/>
          </w:tcPr>
          <w:p w14:paraId="3D8CF736"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c>
          <w:tcPr>
            <w:tcW w:w="556" w:type="pct"/>
            <w:tcBorders>
              <w:top w:val="nil"/>
              <w:left w:val="nil"/>
              <w:bottom w:val="single" w:sz="4" w:space="0" w:color="auto"/>
              <w:right w:val="single" w:sz="8" w:space="0" w:color="auto"/>
            </w:tcBorders>
            <w:vAlign w:val="center"/>
            <w:hideMark/>
          </w:tcPr>
          <w:p w14:paraId="63F4953A"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r>
      <w:tr w:rsidR="007C1235" w:rsidRPr="00FF422D" w14:paraId="20BF07D8" w14:textId="77777777" w:rsidTr="008C157B">
        <w:trPr>
          <w:trHeight w:val="20"/>
        </w:trPr>
        <w:tc>
          <w:tcPr>
            <w:tcW w:w="413" w:type="pct"/>
            <w:tcBorders>
              <w:top w:val="single" w:sz="4" w:space="0" w:color="auto"/>
              <w:left w:val="single" w:sz="8" w:space="0" w:color="auto"/>
              <w:bottom w:val="single" w:sz="8" w:space="0" w:color="auto"/>
              <w:right w:val="single" w:sz="8" w:space="0" w:color="auto"/>
            </w:tcBorders>
            <w:vAlign w:val="center"/>
            <w:hideMark/>
          </w:tcPr>
          <w:p w14:paraId="5F491BA1" w14:textId="77777777" w:rsidR="007C1235" w:rsidRPr="00FF422D" w:rsidRDefault="007C1235" w:rsidP="008C157B">
            <w:pPr>
              <w:jc w:val="center"/>
              <w:rPr>
                <w:color w:val="000000" w:themeColor="text1"/>
                <w:lang w:eastAsia="es-CO"/>
              </w:rPr>
            </w:pPr>
            <w:r w:rsidRPr="00FF422D">
              <w:rPr>
                <w:color w:val="000000" w:themeColor="text1"/>
                <w:lang w:val="es-ES" w:eastAsia="es-CO"/>
              </w:rPr>
              <w:t>24</w:t>
            </w:r>
          </w:p>
        </w:tc>
        <w:tc>
          <w:tcPr>
            <w:tcW w:w="2710" w:type="pct"/>
            <w:gridSpan w:val="2"/>
            <w:tcBorders>
              <w:top w:val="single" w:sz="8" w:space="0" w:color="auto"/>
              <w:left w:val="nil"/>
              <w:bottom w:val="single" w:sz="8" w:space="0" w:color="auto"/>
              <w:right w:val="single" w:sz="8" w:space="0" w:color="auto"/>
            </w:tcBorders>
            <w:vAlign w:val="center"/>
            <w:hideMark/>
          </w:tcPr>
          <w:p w14:paraId="12B5E308" w14:textId="77777777" w:rsidR="007C1235" w:rsidRPr="00FF422D" w:rsidRDefault="007C1235" w:rsidP="008C157B">
            <w:pPr>
              <w:jc w:val="center"/>
              <w:rPr>
                <w:color w:val="000000" w:themeColor="text1"/>
                <w:lang w:eastAsia="es-CO"/>
              </w:rPr>
            </w:pPr>
            <w:r w:rsidRPr="00FF422D">
              <w:rPr>
                <w:color w:val="000000" w:themeColor="text1"/>
                <w:lang w:val="es-ES" w:eastAsia="es-CO"/>
              </w:rPr>
              <w:t>Lente fotosensible progresivo duro policarbonato</w:t>
            </w:r>
          </w:p>
        </w:tc>
        <w:tc>
          <w:tcPr>
            <w:tcW w:w="765" w:type="pct"/>
            <w:tcBorders>
              <w:top w:val="single" w:sz="4" w:space="0" w:color="auto"/>
              <w:left w:val="nil"/>
              <w:bottom w:val="single" w:sz="8" w:space="0" w:color="auto"/>
              <w:right w:val="single" w:sz="8" w:space="0" w:color="auto"/>
            </w:tcBorders>
            <w:vAlign w:val="center"/>
            <w:hideMark/>
          </w:tcPr>
          <w:p w14:paraId="66D360D4"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single" w:sz="4" w:space="0" w:color="auto"/>
              <w:left w:val="nil"/>
              <w:bottom w:val="single" w:sz="8" w:space="0" w:color="auto"/>
              <w:right w:val="single" w:sz="8" w:space="0" w:color="auto"/>
            </w:tcBorders>
            <w:vAlign w:val="center"/>
            <w:hideMark/>
          </w:tcPr>
          <w:p w14:paraId="56368453"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c>
          <w:tcPr>
            <w:tcW w:w="556" w:type="pct"/>
            <w:tcBorders>
              <w:top w:val="single" w:sz="4" w:space="0" w:color="auto"/>
              <w:left w:val="nil"/>
              <w:bottom w:val="single" w:sz="8" w:space="0" w:color="auto"/>
              <w:right w:val="single" w:sz="8" w:space="0" w:color="auto"/>
            </w:tcBorders>
            <w:vAlign w:val="center"/>
            <w:hideMark/>
          </w:tcPr>
          <w:p w14:paraId="047F3FCB"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r>
      <w:tr w:rsidR="007C1235" w:rsidRPr="00FF422D" w14:paraId="2499666E" w14:textId="77777777" w:rsidTr="008C157B">
        <w:trPr>
          <w:trHeight w:val="20"/>
        </w:trPr>
        <w:tc>
          <w:tcPr>
            <w:tcW w:w="5000" w:type="pct"/>
            <w:gridSpan w:val="6"/>
            <w:tcBorders>
              <w:top w:val="single" w:sz="8" w:space="0" w:color="auto"/>
              <w:left w:val="single" w:sz="8" w:space="0" w:color="auto"/>
              <w:bottom w:val="single" w:sz="8" w:space="0" w:color="auto"/>
              <w:right w:val="single" w:sz="8" w:space="0" w:color="auto"/>
            </w:tcBorders>
            <w:shd w:val="clear" w:color="auto" w:fill="BFBFBF"/>
            <w:vAlign w:val="center"/>
            <w:hideMark/>
          </w:tcPr>
          <w:p w14:paraId="5B9CACAE" w14:textId="77777777" w:rsidR="007C1235" w:rsidRPr="00FF422D" w:rsidRDefault="007C1235" w:rsidP="008C157B">
            <w:pPr>
              <w:jc w:val="center"/>
              <w:rPr>
                <w:b/>
                <w:bCs/>
                <w:color w:val="000000" w:themeColor="text1"/>
                <w:lang w:eastAsia="es-CO"/>
              </w:rPr>
            </w:pPr>
            <w:r w:rsidRPr="00FF422D">
              <w:rPr>
                <w:b/>
                <w:bCs/>
                <w:color w:val="000000" w:themeColor="text1"/>
                <w:lang w:val="es-ES" w:eastAsia="es-CO"/>
              </w:rPr>
              <w:t>LENTES DE CONTACTO - (Incluye adaptación)</w:t>
            </w:r>
          </w:p>
        </w:tc>
      </w:tr>
      <w:tr w:rsidR="007C1235" w:rsidRPr="00FF422D" w14:paraId="0013951D" w14:textId="77777777" w:rsidTr="008C157B">
        <w:trPr>
          <w:trHeight w:val="20"/>
        </w:trPr>
        <w:tc>
          <w:tcPr>
            <w:tcW w:w="413" w:type="pct"/>
            <w:tcBorders>
              <w:top w:val="nil"/>
              <w:left w:val="single" w:sz="8" w:space="0" w:color="auto"/>
              <w:bottom w:val="single" w:sz="8" w:space="0" w:color="auto"/>
              <w:right w:val="single" w:sz="8" w:space="0" w:color="auto"/>
            </w:tcBorders>
            <w:vAlign w:val="center"/>
            <w:hideMark/>
          </w:tcPr>
          <w:p w14:paraId="2BFB4DEC" w14:textId="77777777" w:rsidR="007C1235" w:rsidRPr="00FF422D" w:rsidRDefault="007C1235" w:rsidP="008C157B">
            <w:pPr>
              <w:jc w:val="center"/>
              <w:rPr>
                <w:color w:val="000000" w:themeColor="text1"/>
                <w:lang w:eastAsia="es-CO"/>
              </w:rPr>
            </w:pPr>
            <w:r w:rsidRPr="00FF422D">
              <w:rPr>
                <w:color w:val="000000" w:themeColor="text1"/>
                <w:lang w:eastAsia="es-CO"/>
              </w:rPr>
              <w:t>25</w:t>
            </w:r>
          </w:p>
        </w:tc>
        <w:tc>
          <w:tcPr>
            <w:tcW w:w="2710" w:type="pct"/>
            <w:gridSpan w:val="2"/>
            <w:tcBorders>
              <w:top w:val="single" w:sz="8" w:space="0" w:color="auto"/>
              <w:left w:val="nil"/>
              <w:bottom w:val="single" w:sz="8" w:space="0" w:color="auto"/>
              <w:right w:val="single" w:sz="8" w:space="0" w:color="auto"/>
            </w:tcBorders>
            <w:vAlign w:val="center"/>
            <w:hideMark/>
          </w:tcPr>
          <w:p w14:paraId="62E926E8" w14:textId="77777777" w:rsidR="007C1235" w:rsidRPr="00FF422D" w:rsidRDefault="007C1235" w:rsidP="008C157B">
            <w:pPr>
              <w:jc w:val="center"/>
              <w:rPr>
                <w:color w:val="000000" w:themeColor="text1"/>
                <w:lang w:eastAsia="es-CO"/>
              </w:rPr>
            </w:pPr>
            <w:r w:rsidRPr="00FF422D">
              <w:rPr>
                <w:color w:val="000000" w:themeColor="text1"/>
                <w:lang w:val="es-ES" w:eastAsia="es-CO"/>
              </w:rPr>
              <w:t xml:space="preserve">Lentes de contacto blando esférico +-12.00 </w:t>
            </w:r>
          </w:p>
        </w:tc>
        <w:tc>
          <w:tcPr>
            <w:tcW w:w="765" w:type="pct"/>
            <w:tcBorders>
              <w:top w:val="single" w:sz="4" w:space="0" w:color="auto"/>
              <w:left w:val="nil"/>
              <w:bottom w:val="single" w:sz="8" w:space="0" w:color="auto"/>
              <w:right w:val="single" w:sz="8" w:space="0" w:color="auto"/>
            </w:tcBorders>
            <w:vAlign w:val="center"/>
            <w:hideMark/>
          </w:tcPr>
          <w:p w14:paraId="258679C2" w14:textId="77777777" w:rsidR="007C1235" w:rsidRPr="00FF422D" w:rsidRDefault="007C1235" w:rsidP="008C157B">
            <w:pPr>
              <w:jc w:val="center"/>
              <w:rPr>
                <w:color w:val="000000" w:themeColor="text1"/>
                <w:lang w:eastAsia="es-CO"/>
              </w:rPr>
            </w:pPr>
            <w:r w:rsidRPr="00FF422D">
              <w:rPr>
                <w:color w:val="000000" w:themeColor="text1"/>
                <w:lang w:val="es-ES" w:eastAsia="es-CO"/>
              </w:rPr>
              <w:t>Caja por 6 unidades</w:t>
            </w:r>
          </w:p>
        </w:tc>
        <w:tc>
          <w:tcPr>
            <w:tcW w:w="556" w:type="pct"/>
            <w:tcBorders>
              <w:top w:val="single" w:sz="4" w:space="0" w:color="auto"/>
              <w:left w:val="nil"/>
              <w:bottom w:val="single" w:sz="8" w:space="0" w:color="auto"/>
              <w:right w:val="single" w:sz="8" w:space="0" w:color="auto"/>
            </w:tcBorders>
            <w:vAlign w:val="center"/>
            <w:hideMark/>
          </w:tcPr>
          <w:p w14:paraId="32F9DB66"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c>
          <w:tcPr>
            <w:tcW w:w="556" w:type="pct"/>
            <w:tcBorders>
              <w:top w:val="single" w:sz="4" w:space="0" w:color="auto"/>
              <w:left w:val="nil"/>
              <w:bottom w:val="single" w:sz="8" w:space="0" w:color="auto"/>
              <w:right w:val="single" w:sz="8" w:space="0" w:color="auto"/>
            </w:tcBorders>
            <w:vAlign w:val="center"/>
            <w:hideMark/>
          </w:tcPr>
          <w:p w14:paraId="36629C51"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r>
      <w:tr w:rsidR="007C1235" w:rsidRPr="00FF422D" w14:paraId="505144B0" w14:textId="77777777" w:rsidTr="008C157B">
        <w:trPr>
          <w:trHeight w:val="20"/>
        </w:trPr>
        <w:tc>
          <w:tcPr>
            <w:tcW w:w="413" w:type="pct"/>
            <w:tcBorders>
              <w:top w:val="nil"/>
              <w:left w:val="single" w:sz="8" w:space="0" w:color="auto"/>
              <w:bottom w:val="single" w:sz="8" w:space="0" w:color="auto"/>
              <w:right w:val="single" w:sz="8" w:space="0" w:color="auto"/>
            </w:tcBorders>
            <w:vAlign w:val="center"/>
            <w:hideMark/>
          </w:tcPr>
          <w:p w14:paraId="0A4C2A2B" w14:textId="77777777" w:rsidR="007C1235" w:rsidRPr="00FF422D" w:rsidRDefault="007C1235" w:rsidP="008C157B">
            <w:pPr>
              <w:jc w:val="center"/>
              <w:rPr>
                <w:color w:val="000000" w:themeColor="text1"/>
                <w:lang w:eastAsia="es-CO"/>
              </w:rPr>
            </w:pPr>
            <w:r w:rsidRPr="00FF422D">
              <w:rPr>
                <w:color w:val="000000" w:themeColor="text1"/>
                <w:lang w:eastAsia="es-CO"/>
              </w:rPr>
              <w:t>26</w:t>
            </w:r>
          </w:p>
        </w:tc>
        <w:tc>
          <w:tcPr>
            <w:tcW w:w="2710" w:type="pct"/>
            <w:gridSpan w:val="2"/>
            <w:tcBorders>
              <w:top w:val="single" w:sz="8" w:space="0" w:color="auto"/>
              <w:left w:val="nil"/>
              <w:bottom w:val="single" w:sz="8" w:space="0" w:color="auto"/>
              <w:right w:val="single" w:sz="8" w:space="0" w:color="auto"/>
            </w:tcBorders>
            <w:vAlign w:val="center"/>
            <w:hideMark/>
          </w:tcPr>
          <w:p w14:paraId="26FA62AE" w14:textId="77777777" w:rsidR="007C1235" w:rsidRPr="00FF422D" w:rsidRDefault="007C1235" w:rsidP="008C157B">
            <w:pPr>
              <w:jc w:val="center"/>
              <w:rPr>
                <w:color w:val="000000" w:themeColor="text1"/>
                <w:lang w:eastAsia="es-CO"/>
              </w:rPr>
            </w:pPr>
            <w:r w:rsidRPr="00FF422D">
              <w:rPr>
                <w:color w:val="000000" w:themeColor="text1"/>
                <w:lang w:val="es-ES" w:eastAsia="es-CO"/>
              </w:rPr>
              <w:t xml:space="preserve">Lentes de contacto blando tórico esfera:  +-12.00 cilindro -5.75 </w:t>
            </w:r>
          </w:p>
        </w:tc>
        <w:tc>
          <w:tcPr>
            <w:tcW w:w="765" w:type="pct"/>
            <w:tcBorders>
              <w:top w:val="nil"/>
              <w:left w:val="nil"/>
              <w:bottom w:val="single" w:sz="8" w:space="0" w:color="auto"/>
              <w:right w:val="single" w:sz="8" w:space="0" w:color="auto"/>
            </w:tcBorders>
            <w:vAlign w:val="center"/>
            <w:hideMark/>
          </w:tcPr>
          <w:p w14:paraId="6EA8710A" w14:textId="77777777" w:rsidR="007C1235" w:rsidRPr="00FF422D" w:rsidRDefault="007C1235" w:rsidP="008C157B">
            <w:pPr>
              <w:jc w:val="center"/>
              <w:rPr>
                <w:color w:val="000000" w:themeColor="text1"/>
                <w:lang w:eastAsia="es-CO"/>
              </w:rPr>
            </w:pPr>
            <w:r w:rsidRPr="00FF422D">
              <w:rPr>
                <w:color w:val="000000" w:themeColor="text1"/>
                <w:lang w:val="es-ES" w:eastAsia="es-CO"/>
              </w:rPr>
              <w:t>Caja por 6 unidades</w:t>
            </w:r>
          </w:p>
        </w:tc>
        <w:tc>
          <w:tcPr>
            <w:tcW w:w="556" w:type="pct"/>
            <w:tcBorders>
              <w:top w:val="nil"/>
              <w:left w:val="nil"/>
              <w:bottom w:val="single" w:sz="8" w:space="0" w:color="auto"/>
              <w:right w:val="single" w:sz="8" w:space="0" w:color="auto"/>
            </w:tcBorders>
            <w:vAlign w:val="center"/>
            <w:hideMark/>
          </w:tcPr>
          <w:p w14:paraId="4F056D5D"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c>
          <w:tcPr>
            <w:tcW w:w="556" w:type="pct"/>
            <w:tcBorders>
              <w:top w:val="nil"/>
              <w:left w:val="nil"/>
              <w:bottom w:val="single" w:sz="8" w:space="0" w:color="auto"/>
              <w:right w:val="single" w:sz="8" w:space="0" w:color="auto"/>
            </w:tcBorders>
            <w:vAlign w:val="center"/>
            <w:hideMark/>
          </w:tcPr>
          <w:p w14:paraId="1E4175CF"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r>
      <w:tr w:rsidR="007C1235" w:rsidRPr="00FF422D" w14:paraId="026990ED" w14:textId="77777777" w:rsidTr="008C157B">
        <w:trPr>
          <w:trHeight w:val="20"/>
        </w:trPr>
        <w:tc>
          <w:tcPr>
            <w:tcW w:w="413" w:type="pct"/>
            <w:tcBorders>
              <w:top w:val="nil"/>
              <w:left w:val="single" w:sz="8" w:space="0" w:color="auto"/>
              <w:bottom w:val="single" w:sz="4" w:space="0" w:color="auto"/>
              <w:right w:val="single" w:sz="8" w:space="0" w:color="auto"/>
            </w:tcBorders>
            <w:vAlign w:val="center"/>
            <w:hideMark/>
          </w:tcPr>
          <w:p w14:paraId="58C50082" w14:textId="77777777" w:rsidR="007C1235" w:rsidRPr="00FF422D" w:rsidRDefault="007C1235" w:rsidP="008C157B">
            <w:pPr>
              <w:jc w:val="center"/>
              <w:rPr>
                <w:color w:val="000000" w:themeColor="text1"/>
                <w:lang w:eastAsia="es-CO"/>
              </w:rPr>
            </w:pPr>
            <w:r w:rsidRPr="00FF422D">
              <w:rPr>
                <w:color w:val="000000" w:themeColor="text1"/>
                <w:lang w:val="es-ES" w:eastAsia="es-CO"/>
              </w:rPr>
              <w:t>27</w:t>
            </w:r>
          </w:p>
        </w:tc>
        <w:tc>
          <w:tcPr>
            <w:tcW w:w="2710" w:type="pct"/>
            <w:gridSpan w:val="2"/>
            <w:tcBorders>
              <w:top w:val="single" w:sz="8" w:space="0" w:color="auto"/>
              <w:left w:val="nil"/>
              <w:bottom w:val="single" w:sz="8" w:space="0" w:color="auto"/>
              <w:right w:val="single" w:sz="8" w:space="0" w:color="auto"/>
            </w:tcBorders>
            <w:vAlign w:val="center"/>
            <w:hideMark/>
          </w:tcPr>
          <w:p w14:paraId="18B15CA3" w14:textId="77777777" w:rsidR="007C1235" w:rsidRPr="00FF422D" w:rsidRDefault="007C1235" w:rsidP="008C157B">
            <w:pPr>
              <w:jc w:val="center"/>
              <w:rPr>
                <w:color w:val="000000" w:themeColor="text1"/>
                <w:lang w:eastAsia="es-CO"/>
              </w:rPr>
            </w:pPr>
            <w:r w:rsidRPr="00FF422D">
              <w:rPr>
                <w:color w:val="000000" w:themeColor="text1"/>
                <w:lang w:val="es-ES" w:eastAsia="es-CO"/>
              </w:rPr>
              <w:t xml:space="preserve">Lentes de contacto </w:t>
            </w:r>
            <w:proofErr w:type="spellStart"/>
            <w:r w:rsidRPr="00FF422D">
              <w:rPr>
                <w:color w:val="000000" w:themeColor="text1"/>
                <w:lang w:val="es-ES" w:eastAsia="es-CO"/>
              </w:rPr>
              <w:t>cosmoprotésico</w:t>
            </w:r>
            <w:proofErr w:type="spellEnd"/>
            <w:r w:rsidRPr="00FF422D">
              <w:rPr>
                <w:color w:val="000000" w:themeColor="text1"/>
                <w:lang w:val="es-ES" w:eastAsia="es-CO"/>
              </w:rPr>
              <w:t xml:space="preserve"> </w:t>
            </w:r>
          </w:p>
        </w:tc>
        <w:tc>
          <w:tcPr>
            <w:tcW w:w="765" w:type="pct"/>
            <w:tcBorders>
              <w:top w:val="nil"/>
              <w:left w:val="nil"/>
              <w:bottom w:val="single" w:sz="4" w:space="0" w:color="auto"/>
              <w:right w:val="single" w:sz="8" w:space="0" w:color="auto"/>
            </w:tcBorders>
            <w:vAlign w:val="center"/>
            <w:hideMark/>
          </w:tcPr>
          <w:p w14:paraId="673B91C9"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nil"/>
              <w:left w:val="nil"/>
              <w:bottom w:val="single" w:sz="4" w:space="0" w:color="auto"/>
              <w:right w:val="single" w:sz="8" w:space="0" w:color="auto"/>
            </w:tcBorders>
            <w:vAlign w:val="center"/>
            <w:hideMark/>
          </w:tcPr>
          <w:p w14:paraId="7354AB2D"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c>
          <w:tcPr>
            <w:tcW w:w="556" w:type="pct"/>
            <w:tcBorders>
              <w:top w:val="nil"/>
              <w:left w:val="nil"/>
              <w:bottom w:val="single" w:sz="4" w:space="0" w:color="auto"/>
              <w:right w:val="single" w:sz="8" w:space="0" w:color="auto"/>
            </w:tcBorders>
            <w:vAlign w:val="center"/>
            <w:hideMark/>
          </w:tcPr>
          <w:p w14:paraId="1237D16A"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r>
      <w:tr w:rsidR="007C1235" w:rsidRPr="00FF422D" w14:paraId="61115DD5" w14:textId="77777777" w:rsidTr="008C157B">
        <w:trPr>
          <w:trHeight w:val="20"/>
        </w:trPr>
        <w:tc>
          <w:tcPr>
            <w:tcW w:w="413" w:type="pct"/>
            <w:tcBorders>
              <w:top w:val="single" w:sz="4" w:space="0" w:color="auto"/>
              <w:left w:val="single" w:sz="8" w:space="0" w:color="auto"/>
              <w:bottom w:val="single" w:sz="8" w:space="0" w:color="auto"/>
              <w:right w:val="single" w:sz="8" w:space="0" w:color="auto"/>
            </w:tcBorders>
            <w:vAlign w:val="center"/>
            <w:hideMark/>
          </w:tcPr>
          <w:p w14:paraId="26E9772A" w14:textId="77777777" w:rsidR="007C1235" w:rsidRPr="00FF422D" w:rsidRDefault="007C1235" w:rsidP="008C157B">
            <w:pPr>
              <w:jc w:val="center"/>
              <w:rPr>
                <w:color w:val="000000" w:themeColor="text1"/>
                <w:lang w:eastAsia="es-CO"/>
              </w:rPr>
            </w:pPr>
            <w:r w:rsidRPr="00FF422D">
              <w:rPr>
                <w:color w:val="000000" w:themeColor="text1"/>
                <w:lang w:val="es-ES" w:eastAsia="es-CO"/>
              </w:rPr>
              <w:t>28</w:t>
            </w:r>
          </w:p>
        </w:tc>
        <w:tc>
          <w:tcPr>
            <w:tcW w:w="2710" w:type="pct"/>
            <w:gridSpan w:val="2"/>
            <w:tcBorders>
              <w:top w:val="single" w:sz="8" w:space="0" w:color="auto"/>
              <w:left w:val="nil"/>
              <w:bottom w:val="single" w:sz="8" w:space="0" w:color="auto"/>
              <w:right w:val="single" w:sz="8" w:space="0" w:color="auto"/>
            </w:tcBorders>
            <w:vAlign w:val="center"/>
            <w:hideMark/>
          </w:tcPr>
          <w:p w14:paraId="658D6066" w14:textId="77777777" w:rsidR="007C1235" w:rsidRPr="00FF422D" w:rsidRDefault="007C1235" w:rsidP="008C157B">
            <w:pPr>
              <w:jc w:val="center"/>
              <w:rPr>
                <w:color w:val="000000" w:themeColor="text1"/>
                <w:lang w:eastAsia="es-CO"/>
              </w:rPr>
            </w:pPr>
            <w:r w:rsidRPr="00FF422D">
              <w:rPr>
                <w:color w:val="000000" w:themeColor="text1"/>
                <w:lang w:val="es-ES" w:eastAsia="es-CO"/>
              </w:rPr>
              <w:t xml:space="preserve">Lente de contacto </w:t>
            </w:r>
            <w:proofErr w:type="spellStart"/>
            <w:r w:rsidRPr="00FF422D">
              <w:rPr>
                <w:color w:val="000000" w:themeColor="text1"/>
                <w:lang w:val="es-ES" w:eastAsia="es-CO"/>
              </w:rPr>
              <w:t>RGP</w:t>
            </w:r>
            <w:proofErr w:type="spellEnd"/>
            <w:r w:rsidRPr="00FF422D">
              <w:rPr>
                <w:color w:val="000000" w:themeColor="text1"/>
                <w:lang w:val="es-ES" w:eastAsia="es-CO"/>
              </w:rPr>
              <w:t xml:space="preserve">  </w:t>
            </w:r>
          </w:p>
        </w:tc>
        <w:tc>
          <w:tcPr>
            <w:tcW w:w="765" w:type="pct"/>
            <w:tcBorders>
              <w:top w:val="single" w:sz="4" w:space="0" w:color="auto"/>
              <w:left w:val="nil"/>
              <w:bottom w:val="single" w:sz="8" w:space="0" w:color="auto"/>
              <w:right w:val="single" w:sz="8" w:space="0" w:color="auto"/>
            </w:tcBorders>
            <w:vAlign w:val="center"/>
            <w:hideMark/>
          </w:tcPr>
          <w:p w14:paraId="7BB8073C"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single" w:sz="4" w:space="0" w:color="auto"/>
              <w:left w:val="nil"/>
              <w:bottom w:val="single" w:sz="8" w:space="0" w:color="auto"/>
              <w:right w:val="single" w:sz="8" w:space="0" w:color="auto"/>
            </w:tcBorders>
            <w:vAlign w:val="center"/>
            <w:hideMark/>
          </w:tcPr>
          <w:p w14:paraId="5DFA955C"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c>
          <w:tcPr>
            <w:tcW w:w="556" w:type="pct"/>
            <w:tcBorders>
              <w:top w:val="single" w:sz="4" w:space="0" w:color="auto"/>
              <w:left w:val="nil"/>
              <w:bottom w:val="single" w:sz="8" w:space="0" w:color="auto"/>
              <w:right w:val="single" w:sz="8" w:space="0" w:color="auto"/>
            </w:tcBorders>
            <w:vAlign w:val="center"/>
            <w:hideMark/>
          </w:tcPr>
          <w:p w14:paraId="7140E155"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r>
      <w:tr w:rsidR="007C1235" w:rsidRPr="00FF422D" w14:paraId="0CADB754" w14:textId="77777777" w:rsidTr="008C157B">
        <w:trPr>
          <w:trHeight w:val="20"/>
        </w:trPr>
        <w:tc>
          <w:tcPr>
            <w:tcW w:w="5000" w:type="pct"/>
            <w:gridSpan w:val="6"/>
            <w:tcBorders>
              <w:top w:val="single" w:sz="8" w:space="0" w:color="auto"/>
              <w:left w:val="single" w:sz="8" w:space="0" w:color="auto"/>
              <w:bottom w:val="single" w:sz="8" w:space="0" w:color="auto"/>
              <w:right w:val="single" w:sz="8" w:space="0" w:color="auto"/>
            </w:tcBorders>
            <w:shd w:val="clear" w:color="auto" w:fill="BFBFBF"/>
            <w:vAlign w:val="center"/>
            <w:hideMark/>
          </w:tcPr>
          <w:p w14:paraId="72499A34" w14:textId="77777777" w:rsidR="007C1235" w:rsidRPr="00FF422D" w:rsidRDefault="007C1235" w:rsidP="008C157B">
            <w:pPr>
              <w:jc w:val="center"/>
              <w:rPr>
                <w:b/>
                <w:bCs/>
                <w:color w:val="000000" w:themeColor="text1"/>
                <w:lang w:eastAsia="es-CO"/>
              </w:rPr>
            </w:pPr>
            <w:r w:rsidRPr="00FF422D">
              <w:rPr>
                <w:b/>
                <w:bCs/>
                <w:color w:val="000000" w:themeColor="text1"/>
                <w:lang w:val="es-ES" w:eastAsia="es-CO"/>
              </w:rPr>
              <w:t xml:space="preserve">LENTES </w:t>
            </w:r>
            <w:proofErr w:type="spellStart"/>
            <w:r w:rsidRPr="00FF422D">
              <w:rPr>
                <w:b/>
                <w:bCs/>
                <w:color w:val="000000" w:themeColor="text1"/>
                <w:lang w:val="es-ES" w:eastAsia="es-CO"/>
              </w:rPr>
              <w:t>OFTALMICOS</w:t>
            </w:r>
            <w:proofErr w:type="spellEnd"/>
          </w:p>
        </w:tc>
      </w:tr>
      <w:tr w:rsidR="007C1235" w:rsidRPr="00FF422D" w14:paraId="7053C3CD" w14:textId="77777777" w:rsidTr="008C157B">
        <w:trPr>
          <w:trHeight w:val="20"/>
        </w:trPr>
        <w:tc>
          <w:tcPr>
            <w:tcW w:w="413" w:type="pct"/>
            <w:tcBorders>
              <w:top w:val="single" w:sz="8" w:space="0" w:color="auto"/>
              <w:left w:val="single" w:sz="8" w:space="0" w:color="auto"/>
              <w:bottom w:val="single" w:sz="8" w:space="0" w:color="auto"/>
              <w:right w:val="single" w:sz="8" w:space="0" w:color="auto"/>
            </w:tcBorders>
            <w:vAlign w:val="center"/>
            <w:hideMark/>
          </w:tcPr>
          <w:p w14:paraId="7F5EBD7F" w14:textId="77777777" w:rsidR="007C1235" w:rsidRPr="00FF422D" w:rsidRDefault="007C1235" w:rsidP="008C157B">
            <w:pPr>
              <w:jc w:val="center"/>
              <w:rPr>
                <w:color w:val="000000" w:themeColor="text1"/>
                <w:lang w:eastAsia="es-CO"/>
              </w:rPr>
            </w:pPr>
            <w:r w:rsidRPr="00FF422D">
              <w:rPr>
                <w:color w:val="000000" w:themeColor="text1"/>
                <w:lang w:eastAsia="es-CO"/>
              </w:rPr>
              <w:t>29</w:t>
            </w:r>
          </w:p>
        </w:tc>
        <w:tc>
          <w:tcPr>
            <w:tcW w:w="2710" w:type="pct"/>
            <w:gridSpan w:val="2"/>
            <w:tcBorders>
              <w:top w:val="single" w:sz="8" w:space="0" w:color="auto"/>
              <w:left w:val="nil"/>
              <w:bottom w:val="single" w:sz="8" w:space="0" w:color="auto"/>
              <w:right w:val="single" w:sz="8" w:space="0" w:color="auto"/>
            </w:tcBorders>
            <w:vAlign w:val="center"/>
            <w:hideMark/>
          </w:tcPr>
          <w:p w14:paraId="7098A2E0" w14:textId="77777777" w:rsidR="007C1235" w:rsidRPr="00FF422D" w:rsidRDefault="007C1235" w:rsidP="008C157B">
            <w:pPr>
              <w:jc w:val="center"/>
              <w:rPr>
                <w:color w:val="000000" w:themeColor="text1"/>
                <w:lang w:eastAsia="es-CO"/>
              </w:rPr>
            </w:pPr>
            <w:r w:rsidRPr="00FF422D">
              <w:rPr>
                <w:color w:val="000000" w:themeColor="text1"/>
                <w:lang w:val="pt-PT" w:eastAsia="es-CO"/>
              </w:rPr>
              <w:t xml:space="preserve">Lente monofocal alto índice 0.67 (desde +-12.00 cilindro -6.00) </w:t>
            </w:r>
          </w:p>
        </w:tc>
        <w:tc>
          <w:tcPr>
            <w:tcW w:w="765" w:type="pct"/>
            <w:tcBorders>
              <w:top w:val="single" w:sz="8" w:space="0" w:color="auto"/>
              <w:left w:val="nil"/>
              <w:bottom w:val="single" w:sz="8" w:space="0" w:color="auto"/>
              <w:right w:val="single" w:sz="8" w:space="0" w:color="auto"/>
            </w:tcBorders>
            <w:vAlign w:val="center"/>
            <w:hideMark/>
          </w:tcPr>
          <w:p w14:paraId="2AAD6164" w14:textId="77777777" w:rsidR="007C1235" w:rsidRPr="00FF422D" w:rsidRDefault="007C1235" w:rsidP="008C157B">
            <w:pPr>
              <w:jc w:val="center"/>
              <w:rPr>
                <w:color w:val="000000" w:themeColor="text1"/>
                <w:lang w:eastAsia="es-CO"/>
              </w:rPr>
            </w:pPr>
            <w:r w:rsidRPr="00FF422D">
              <w:rPr>
                <w:color w:val="000000" w:themeColor="text1"/>
                <w:lang w:val="es-ES" w:eastAsia="es-CO"/>
              </w:rPr>
              <w:t>Unidad</w:t>
            </w:r>
          </w:p>
        </w:tc>
        <w:tc>
          <w:tcPr>
            <w:tcW w:w="556" w:type="pct"/>
            <w:tcBorders>
              <w:top w:val="single" w:sz="8" w:space="0" w:color="auto"/>
              <w:left w:val="nil"/>
              <w:bottom w:val="single" w:sz="8" w:space="0" w:color="auto"/>
              <w:right w:val="single" w:sz="8" w:space="0" w:color="auto"/>
            </w:tcBorders>
            <w:vAlign w:val="center"/>
            <w:hideMark/>
          </w:tcPr>
          <w:p w14:paraId="587DF019"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c>
          <w:tcPr>
            <w:tcW w:w="556" w:type="pct"/>
            <w:tcBorders>
              <w:top w:val="single" w:sz="8" w:space="0" w:color="auto"/>
              <w:left w:val="nil"/>
              <w:bottom w:val="single" w:sz="8" w:space="0" w:color="auto"/>
              <w:right w:val="single" w:sz="8" w:space="0" w:color="auto"/>
            </w:tcBorders>
            <w:vAlign w:val="center"/>
            <w:hideMark/>
          </w:tcPr>
          <w:p w14:paraId="7270E6D1" w14:textId="77777777" w:rsidR="007C1235" w:rsidRPr="00FF422D" w:rsidRDefault="007C1235" w:rsidP="008C157B">
            <w:pPr>
              <w:jc w:val="center"/>
              <w:rPr>
                <w:color w:val="000000" w:themeColor="text1"/>
                <w:lang w:eastAsia="es-CO"/>
              </w:rPr>
            </w:pPr>
            <w:r w:rsidRPr="00FF422D">
              <w:rPr>
                <w:color w:val="000000" w:themeColor="text1"/>
                <w:lang w:eastAsia="es-CO"/>
              </w:rPr>
              <w:t> </w:t>
            </w:r>
          </w:p>
        </w:tc>
      </w:tr>
      <w:tr w:rsidR="007C1235" w:rsidRPr="00FF422D" w14:paraId="4DF70C7E" w14:textId="77777777" w:rsidTr="008C157B">
        <w:trPr>
          <w:trHeight w:val="20"/>
        </w:trPr>
        <w:tc>
          <w:tcPr>
            <w:tcW w:w="413" w:type="pct"/>
            <w:tcBorders>
              <w:top w:val="single" w:sz="8" w:space="0" w:color="auto"/>
              <w:left w:val="single" w:sz="8" w:space="0" w:color="auto"/>
              <w:bottom w:val="single" w:sz="8" w:space="0" w:color="auto"/>
              <w:right w:val="single" w:sz="8" w:space="0" w:color="auto"/>
            </w:tcBorders>
            <w:vAlign w:val="center"/>
            <w:hideMark/>
          </w:tcPr>
          <w:p w14:paraId="588B949E" w14:textId="77777777" w:rsidR="007C1235" w:rsidRPr="00FF422D" w:rsidRDefault="007C1235" w:rsidP="008C157B">
            <w:pPr>
              <w:jc w:val="center"/>
              <w:rPr>
                <w:color w:val="000000" w:themeColor="text1"/>
                <w:lang w:eastAsia="es-CO"/>
              </w:rPr>
            </w:pPr>
            <w:r w:rsidRPr="00FF422D">
              <w:rPr>
                <w:color w:val="000000" w:themeColor="text1"/>
                <w:lang w:eastAsia="es-CO"/>
              </w:rPr>
              <w:lastRenderedPageBreak/>
              <w:t>30</w:t>
            </w:r>
          </w:p>
        </w:tc>
        <w:tc>
          <w:tcPr>
            <w:tcW w:w="3475" w:type="pct"/>
            <w:gridSpan w:val="3"/>
            <w:tcBorders>
              <w:top w:val="single" w:sz="8" w:space="0" w:color="auto"/>
              <w:left w:val="nil"/>
              <w:bottom w:val="single" w:sz="8" w:space="0" w:color="auto"/>
              <w:right w:val="single" w:sz="8" w:space="0" w:color="auto"/>
            </w:tcBorders>
            <w:vAlign w:val="center"/>
            <w:hideMark/>
          </w:tcPr>
          <w:p w14:paraId="7DD1690E" w14:textId="77777777" w:rsidR="007C1235" w:rsidRPr="00FF422D" w:rsidRDefault="007C1235" w:rsidP="008C157B">
            <w:pPr>
              <w:jc w:val="both"/>
              <w:rPr>
                <w:color w:val="000000" w:themeColor="text1"/>
                <w:lang w:val="es-ES" w:eastAsia="es-CO"/>
              </w:rPr>
            </w:pPr>
            <w:r w:rsidRPr="00A87239">
              <w:rPr>
                <w:color w:val="000000" w:themeColor="text1"/>
                <w:lang w:val="es-ES" w:eastAsia="es-CO"/>
              </w:rPr>
              <w:t xml:space="preserve">Consulta por primera vez por optometría y valoración </w:t>
            </w:r>
            <w:proofErr w:type="spellStart"/>
            <w:r w:rsidRPr="00A87239">
              <w:rPr>
                <w:color w:val="000000" w:themeColor="text1"/>
                <w:lang w:val="es-ES" w:eastAsia="es-CO"/>
              </w:rPr>
              <w:t>ortoptica</w:t>
            </w:r>
            <w:proofErr w:type="spellEnd"/>
            <w:r w:rsidRPr="00A87239">
              <w:rPr>
                <w:color w:val="000000" w:themeColor="text1"/>
                <w:lang w:val="es-ES" w:eastAsia="es-CO"/>
              </w:rPr>
              <w:t xml:space="preserve"> limitada o inicial, prescripción de técnicas o ayudas ópticas visuales, remisión para: evaluación </w:t>
            </w:r>
            <w:proofErr w:type="spellStart"/>
            <w:r w:rsidRPr="00A87239">
              <w:rPr>
                <w:color w:val="000000" w:themeColor="text1"/>
                <w:lang w:val="es-ES" w:eastAsia="es-CO"/>
              </w:rPr>
              <w:t>ortóptica</w:t>
            </w:r>
            <w:proofErr w:type="spellEnd"/>
            <w:r w:rsidRPr="00A87239">
              <w:rPr>
                <w:color w:val="000000" w:themeColor="text1"/>
                <w:lang w:val="es-ES" w:eastAsia="es-CO"/>
              </w:rPr>
              <w:t xml:space="preserve">, adaptación y ajustes de prótesis o ayudas ópticas.   </w:t>
            </w:r>
          </w:p>
        </w:tc>
        <w:tc>
          <w:tcPr>
            <w:tcW w:w="556" w:type="pct"/>
            <w:tcBorders>
              <w:top w:val="single" w:sz="8" w:space="0" w:color="auto"/>
              <w:left w:val="nil"/>
              <w:bottom w:val="single" w:sz="8" w:space="0" w:color="auto"/>
              <w:right w:val="single" w:sz="8" w:space="0" w:color="auto"/>
            </w:tcBorders>
            <w:vAlign w:val="center"/>
          </w:tcPr>
          <w:p w14:paraId="65B8415C" w14:textId="77777777" w:rsidR="007C1235" w:rsidRPr="00FF422D" w:rsidRDefault="007C1235" w:rsidP="008C157B">
            <w:pPr>
              <w:jc w:val="center"/>
              <w:rPr>
                <w:color w:val="000000" w:themeColor="text1"/>
                <w:lang w:eastAsia="es-CO"/>
              </w:rPr>
            </w:pPr>
          </w:p>
        </w:tc>
        <w:tc>
          <w:tcPr>
            <w:tcW w:w="556" w:type="pct"/>
            <w:tcBorders>
              <w:top w:val="single" w:sz="8" w:space="0" w:color="auto"/>
              <w:left w:val="nil"/>
              <w:bottom w:val="single" w:sz="8" w:space="0" w:color="auto"/>
              <w:right w:val="single" w:sz="8" w:space="0" w:color="auto"/>
            </w:tcBorders>
            <w:vAlign w:val="center"/>
          </w:tcPr>
          <w:p w14:paraId="68B04940" w14:textId="77777777" w:rsidR="007C1235" w:rsidRPr="00FF422D" w:rsidRDefault="007C1235" w:rsidP="008C157B">
            <w:pPr>
              <w:jc w:val="center"/>
              <w:rPr>
                <w:color w:val="000000" w:themeColor="text1"/>
                <w:lang w:eastAsia="es-CO"/>
              </w:rPr>
            </w:pPr>
          </w:p>
        </w:tc>
      </w:tr>
    </w:tbl>
    <w:p w14:paraId="2341291C" w14:textId="70790A31" w:rsidR="003B7A98" w:rsidRDefault="003B7A98" w:rsidP="00AD613C">
      <w:pPr>
        <w:pStyle w:val="Prrafodelista"/>
        <w:tabs>
          <w:tab w:val="left" w:pos="240"/>
          <w:tab w:val="left" w:pos="6210"/>
        </w:tabs>
        <w:ind w:left="0"/>
        <w:jc w:val="center"/>
        <w:rPr>
          <w:b/>
          <w:lang w:val="es-CO"/>
        </w:rPr>
      </w:pPr>
    </w:p>
    <w:tbl>
      <w:tblPr>
        <w:tblW w:w="103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8534"/>
        <w:gridCol w:w="567"/>
        <w:gridCol w:w="567"/>
      </w:tblGrid>
      <w:tr w:rsidR="005118D6" w:rsidRPr="0049487E" w14:paraId="11F6A151" w14:textId="77777777" w:rsidTr="008C157B">
        <w:trPr>
          <w:trHeight w:val="20"/>
        </w:trPr>
        <w:tc>
          <w:tcPr>
            <w:tcW w:w="0" w:type="auto"/>
            <w:vMerge w:val="restart"/>
            <w:shd w:val="clear" w:color="auto" w:fill="D9D9D9"/>
            <w:vAlign w:val="center"/>
          </w:tcPr>
          <w:p w14:paraId="0B774CAA" w14:textId="77777777" w:rsidR="005118D6" w:rsidRPr="0049487E" w:rsidRDefault="005118D6" w:rsidP="008C157B">
            <w:pPr>
              <w:rPr>
                <w:b/>
                <w:bCs/>
                <w:sz w:val="18"/>
              </w:rPr>
            </w:pPr>
            <w:proofErr w:type="spellStart"/>
            <w:r w:rsidRPr="0049487E">
              <w:rPr>
                <w:b/>
                <w:bCs/>
                <w:sz w:val="18"/>
              </w:rPr>
              <w:t>ITEM</w:t>
            </w:r>
            <w:proofErr w:type="spellEnd"/>
          </w:p>
        </w:tc>
        <w:tc>
          <w:tcPr>
            <w:tcW w:w="8534" w:type="dxa"/>
            <w:vMerge w:val="restart"/>
            <w:shd w:val="clear" w:color="auto" w:fill="D9D9D9"/>
            <w:vAlign w:val="center"/>
            <w:hideMark/>
          </w:tcPr>
          <w:p w14:paraId="7AC4BE24" w14:textId="77777777" w:rsidR="005118D6" w:rsidRPr="0049487E" w:rsidRDefault="005118D6" w:rsidP="008C157B">
            <w:pPr>
              <w:jc w:val="center"/>
              <w:rPr>
                <w:b/>
                <w:bCs/>
                <w:sz w:val="18"/>
              </w:rPr>
            </w:pPr>
            <w:r w:rsidRPr="0049487E">
              <w:rPr>
                <w:b/>
                <w:bCs/>
                <w:sz w:val="18"/>
              </w:rPr>
              <w:t>CONDICIONES ESPECIFICAS</w:t>
            </w:r>
          </w:p>
        </w:tc>
        <w:tc>
          <w:tcPr>
            <w:tcW w:w="1134" w:type="dxa"/>
            <w:gridSpan w:val="2"/>
            <w:shd w:val="clear" w:color="auto" w:fill="D9D9D9"/>
            <w:vAlign w:val="center"/>
          </w:tcPr>
          <w:p w14:paraId="68BF679B" w14:textId="77777777" w:rsidR="005118D6" w:rsidRPr="0049487E" w:rsidRDefault="005118D6" w:rsidP="008C157B">
            <w:pPr>
              <w:jc w:val="center"/>
              <w:rPr>
                <w:b/>
                <w:bCs/>
                <w:sz w:val="18"/>
              </w:rPr>
            </w:pPr>
            <w:r w:rsidRPr="0049487E">
              <w:rPr>
                <w:b/>
                <w:bCs/>
                <w:sz w:val="18"/>
              </w:rPr>
              <w:t>OFRECE</w:t>
            </w:r>
          </w:p>
        </w:tc>
      </w:tr>
      <w:tr w:rsidR="005118D6" w:rsidRPr="0049487E" w14:paraId="0BEAC086" w14:textId="77777777" w:rsidTr="008C157B">
        <w:trPr>
          <w:trHeight w:val="20"/>
        </w:trPr>
        <w:tc>
          <w:tcPr>
            <w:tcW w:w="0" w:type="auto"/>
            <w:vMerge/>
            <w:shd w:val="clear" w:color="auto" w:fill="D9D9D9"/>
            <w:vAlign w:val="center"/>
          </w:tcPr>
          <w:p w14:paraId="3D976B81" w14:textId="77777777" w:rsidR="005118D6" w:rsidRPr="0049487E" w:rsidRDefault="005118D6" w:rsidP="008C157B">
            <w:pPr>
              <w:jc w:val="center"/>
              <w:rPr>
                <w:b/>
                <w:bCs/>
                <w:sz w:val="18"/>
              </w:rPr>
            </w:pPr>
          </w:p>
        </w:tc>
        <w:tc>
          <w:tcPr>
            <w:tcW w:w="8534" w:type="dxa"/>
            <w:vMerge/>
            <w:shd w:val="clear" w:color="auto" w:fill="D9D9D9"/>
            <w:vAlign w:val="center"/>
          </w:tcPr>
          <w:p w14:paraId="75040DD9" w14:textId="77777777" w:rsidR="005118D6" w:rsidRPr="0049487E" w:rsidRDefault="005118D6" w:rsidP="008C157B">
            <w:pPr>
              <w:jc w:val="center"/>
              <w:rPr>
                <w:b/>
                <w:bCs/>
                <w:sz w:val="18"/>
              </w:rPr>
            </w:pPr>
          </w:p>
        </w:tc>
        <w:tc>
          <w:tcPr>
            <w:tcW w:w="567" w:type="dxa"/>
            <w:shd w:val="clear" w:color="auto" w:fill="D9D9D9"/>
            <w:vAlign w:val="center"/>
          </w:tcPr>
          <w:p w14:paraId="379443CE" w14:textId="77777777" w:rsidR="005118D6" w:rsidRPr="0049487E" w:rsidRDefault="005118D6" w:rsidP="008C157B">
            <w:pPr>
              <w:jc w:val="center"/>
              <w:rPr>
                <w:b/>
                <w:bCs/>
                <w:sz w:val="18"/>
              </w:rPr>
            </w:pPr>
            <w:r w:rsidRPr="0049487E">
              <w:rPr>
                <w:b/>
                <w:bCs/>
                <w:sz w:val="18"/>
              </w:rPr>
              <w:t>SI</w:t>
            </w:r>
          </w:p>
        </w:tc>
        <w:tc>
          <w:tcPr>
            <w:tcW w:w="567" w:type="dxa"/>
            <w:shd w:val="clear" w:color="auto" w:fill="D9D9D9"/>
            <w:vAlign w:val="center"/>
          </w:tcPr>
          <w:p w14:paraId="4DFA06FC" w14:textId="77777777" w:rsidR="005118D6" w:rsidRPr="0049487E" w:rsidRDefault="005118D6" w:rsidP="008C157B">
            <w:pPr>
              <w:jc w:val="center"/>
              <w:rPr>
                <w:b/>
                <w:bCs/>
                <w:sz w:val="18"/>
              </w:rPr>
            </w:pPr>
            <w:r w:rsidRPr="0049487E">
              <w:rPr>
                <w:b/>
                <w:bCs/>
                <w:sz w:val="18"/>
              </w:rPr>
              <w:t>NO</w:t>
            </w:r>
          </w:p>
        </w:tc>
      </w:tr>
      <w:tr w:rsidR="005118D6" w:rsidRPr="0049487E" w14:paraId="31750E39" w14:textId="77777777" w:rsidTr="008C157B">
        <w:trPr>
          <w:trHeight w:val="20"/>
        </w:trPr>
        <w:tc>
          <w:tcPr>
            <w:tcW w:w="0" w:type="auto"/>
            <w:vAlign w:val="center"/>
          </w:tcPr>
          <w:p w14:paraId="47E89964" w14:textId="77777777" w:rsidR="005118D6" w:rsidRPr="0049487E" w:rsidRDefault="005118D6" w:rsidP="008C157B">
            <w:pPr>
              <w:jc w:val="center"/>
              <w:rPr>
                <w:b/>
                <w:sz w:val="18"/>
              </w:rPr>
            </w:pPr>
            <w:r w:rsidRPr="0049487E">
              <w:rPr>
                <w:b/>
                <w:sz w:val="18"/>
              </w:rPr>
              <w:t>1</w:t>
            </w:r>
          </w:p>
        </w:tc>
        <w:tc>
          <w:tcPr>
            <w:tcW w:w="8534" w:type="dxa"/>
          </w:tcPr>
          <w:p w14:paraId="41515A75" w14:textId="77777777" w:rsidR="005118D6" w:rsidRPr="0049487E" w:rsidRDefault="005118D6" w:rsidP="008C157B">
            <w:pPr>
              <w:jc w:val="both"/>
              <w:rPr>
                <w:sz w:val="18"/>
              </w:rPr>
            </w:pPr>
            <w:r w:rsidRPr="0049487E">
              <w:rPr>
                <w:bCs/>
                <w:sz w:val="18"/>
              </w:rPr>
              <w:t>Certificado de capacidad de producción para dispositivos médicos sobre medida para la salud visual y ocular.  Los laboratorios de lentes oftálmicos, de lentes de contacto y de prótesis oculares, para su funcionamiento, deben cumplir con el Certificado de capacidad de producción, el cual será expedido por el Instituto Nacional de Vigilancia de medicamentos y alimentos INVIMA (Articulo 8 Decreto 1030 de 2007)</w:t>
            </w:r>
          </w:p>
        </w:tc>
        <w:tc>
          <w:tcPr>
            <w:tcW w:w="567" w:type="dxa"/>
          </w:tcPr>
          <w:p w14:paraId="69081F21" w14:textId="77777777" w:rsidR="005118D6" w:rsidRPr="0049487E" w:rsidRDefault="005118D6" w:rsidP="008C157B">
            <w:pPr>
              <w:jc w:val="both"/>
              <w:rPr>
                <w:bCs/>
                <w:sz w:val="18"/>
              </w:rPr>
            </w:pPr>
          </w:p>
        </w:tc>
        <w:tc>
          <w:tcPr>
            <w:tcW w:w="567" w:type="dxa"/>
          </w:tcPr>
          <w:p w14:paraId="779F3304" w14:textId="77777777" w:rsidR="005118D6" w:rsidRPr="0049487E" w:rsidRDefault="005118D6" w:rsidP="008C157B">
            <w:pPr>
              <w:jc w:val="both"/>
              <w:rPr>
                <w:bCs/>
                <w:sz w:val="18"/>
              </w:rPr>
            </w:pPr>
          </w:p>
        </w:tc>
      </w:tr>
      <w:tr w:rsidR="005118D6" w:rsidRPr="0049487E" w14:paraId="79531CEB" w14:textId="77777777" w:rsidTr="008C157B">
        <w:trPr>
          <w:trHeight w:val="20"/>
        </w:trPr>
        <w:tc>
          <w:tcPr>
            <w:tcW w:w="0" w:type="auto"/>
            <w:vAlign w:val="center"/>
          </w:tcPr>
          <w:p w14:paraId="72AF7E97" w14:textId="77777777" w:rsidR="005118D6" w:rsidRPr="0049487E" w:rsidRDefault="005118D6" w:rsidP="008C157B">
            <w:pPr>
              <w:jc w:val="center"/>
              <w:rPr>
                <w:b/>
                <w:sz w:val="18"/>
              </w:rPr>
            </w:pPr>
            <w:r w:rsidRPr="0049487E">
              <w:rPr>
                <w:b/>
                <w:sz w:val="18"/>
              </w:rPr>
              <w:t>2</w:t>
            </w:r>
          </w:p>
        </w:tc>
        <w:tc>
          <w:tcPr>
            <w:tcW w:w="8534" w:type="dxa"/>
            <w:vAlign w:val="center"/>
          </w:tcPr>
          <w:p w14:paraId="5198578C" w14:textId="77777777" w:rsidR="005118D6" w:rsidRPr="0049487E" w:rsidRDefault="005118D6" w:rsidP="008C157B">
            <w:pPr>
              <w:jc w:val="both"/>
              <w:rPr>
                <w:bCs/>
                <w:sz w:val="18"/>
              </w:rPr>
            </w:pPr>
            <w:r w:rsidRPr="0049487E">
              <w:rPr>
                <w:bCs/>
                <w:sz w:val="18"/>
              </w:rPr>
              <w:t xml:space="preserve">Certificado de capacidad de adecuación para dispositivos médicos sobre medida para la salud visual y ocular. Los talleres ópticos para su funcionamiento, deben cumplir con el certificado de capacidad de adecuación, expedido por las entidades distritales o municipales de salud (Articulo 9 Decreto 1030 de 2007) Nota: solo aplica para talleres ópticos. </w:t>
            </w:r>
          </w:p>
        </w:tc>
        <w:tc>
          <w:tcPr>
            <w:tcW w:w="567" w:type="dxa"/>
          </w:tcPr>
          <w:p w14:paraId="5C6376E4" w14:textId="77777777" w:rsidR="005118D6" w:rsidRPr="0049487E" w:rsidRDefault="005118D6" w:rsidP="008C157B">
            <w:pPr>
              <w:jc w:val="both"/>
              <w:rPr>
                <w:bCs/>
                <w:sz w:val="18"/>
              </w:rPr>
            </w:pPr>
          </w:p>
        </w:tc>
        <w:tc>
          <w:tcPr>
            <w:tcW w:w="567" w:type="dxa"/>
          </w:tcPr>
          <w:p w14:paraId="6ED4EB48" w14:textId="77777777" w:rsidR="005118D6" w:rsidRPr="0049487E" w:rsidRDefault="005118D6" w:rsidP="008C157B">
            <w:pPr>
              <w:jc w:val="both"/>
              <w:rPr>
                <w:bCs/>
                <w:sz w:val="18"/>
              </w:rPr>
            </w:pPr>
          </w:p>
        </w:tc>
      </w:tr>
      <w:tr w:rsidR="005118D6" w:rsidRPr="0049487E" w14:paraId="51DE9447" w14:textId="77777777" w:rsidTr="008C157B">
        <w:trPr>
          <w:trHeight w:val="20"/>
        </w:trPr>
        <w:tc>
          <w:tcPr>
            <w:tcW w:w="0" w:type="auto"/>
            <w:vAlign w:val="center"/>
          </w:tcPr>
          <w:p w14:paraId="048955A4" w14:textId="77777777" w:rsidR="005118D6" w:rsidRPr="0049487E" w:rsidRDefault="005118D6" w:rsidP="008C157B">
            <w:pPr>
              <w:jc w:val="center"/>
              <w:rPr>
                <w:b/>
                <w:sz w:val="18"/>
              </w:rPr>
            </w:pPr>
            <w:r w:rsidRPr="0049487E">
              <w:rPr>
                <w:b/>
                <w:sz w:val="18"/>
              </w:rPr>
              <w:t>3</w:t>
            </w:r>
          </w:p>
        </w:tc>
        <w:tc>
          <w:tcPr>
            <w:tcW w:w="8534" w:type="dxa"/>
            <w:vAlign w:val="center"/>
          </w:tcPr>
          <w:p w14:paraId="23A72835" w14:textId="77777777" w:rsidR="005118D6" w:rsidRPr="0049487E" w:rsidRDefault="005118D6" w:rsidP="008C157B">
            <w:pPr>
              <w:jc w:val="both"/>
              <w:rPr>
                <w:bCs/>
                <w:sz w:val="18"/>
              </w:rPr>
            </w:pPr>
            <w:r w:rsidRPr="0049487E">
              <w:rPr>
                <w:bCs/>
                <w:sz w:val="18"/>
              </w:rPr>
              <w:t xml:space="preserve">Certificado de capacidad de dispensación para dispositivos médicos sobre medida para la salud visual y ocular. Las ópticas sin consultorio para su funcionamiento, deben cumplir con el certificado de capacidad de dispensación, expedido por las entidades distritales o municipales de salud (Articulo 10 Decreto 1030 de 2007). Nota: solo aplica para ópticas sin consultorio. </w:t>
            </w:r>
          </w:p>
        </w:tc>
        <w:tc>
          <w:tcPr>
            <w:tcW w:w="567" w:type="dxa"/>
          </w:tcPr>
          <w:p w14:paraId="5EBE327F" w14:textId="77777777" w:rsidR="005118D6" w:rsidRPr="0049487E" w:rsidRDefault="005118D6" w:rsidP="008C157B">
            <w:pPr>
              <w:jc w:val="both"/>
              <w:rPr>
                <w:bCs/>
                <w:sz w:val="18"/>
              </w:rPr>
            </w:pPr>
          </w:p>
        </w:tc>
        <w:tc>
          <w:tcPr>
            <w:tcW w:w="567" w:type="dxa"/>
          </w:tcPr>
          <w:p w14:paraId="41A429A6" w14:textId="77777777" w:rsidR="005118D6" w:rsidRPr="0049487E" w:rsidRDefault="005118D6" w:rsidP="008C157B">
            <w:pPr>
              <w:jc w:val="both"/>
              <w:rPr>
                <w:bCs/>
                <w:sz w:val="18"/>
              </w:rPr>
            </w:pPr>
          </w:p>
        </w:tc>
      </w:tr>
      <w:tr w:rsidR="005118D6" w:rsidRPr="0049487E" w14:paraId="339170B2" w14:textId="77777777" w:rsidTr="008C157B">
        <w:trPr>
          <w:trHeight w:val="20"/>
        </w:trPr>
        <w:tc>
          <w:tcPr>
            <w:tcW w:w="0" w:type="auto"/>
            <w:vAlign w:val="center"/>
          </w:tcPr>
          <w:p w14:paraId="62EB52DD" w14:textId="77777777" w:rsidR="005118D6" w:rsidRPr="0049487E" w:rsidRDefault="005118D6" w:rsidP="008C157B">
            <w:pPr>
              <w:jc w:val="center"/>
              <w:rPr>
                <w:b/>
                <w:sz w:val="18"/>
              </w:rPr>
            </w:pPr>
            <w:r w:rsidRPr="0049487E">
              <w:rPr>
                <w:b/>
                <w:sz w:val="18"/>
              </w:rPr>
              <w:t>4</w:t>
            </w:r>
          </w:p>
        </w:tc>
        <w:tc>
          <w:tcPr>
            <w:tcW w:w="8534" w:type="dxa"/>
            <w:vAlign w:val="center"/>
          </w:tcPr>
          <w:p w14:paraId="78D6D7C6" w14:textId="77777777" w:rsidR="005118D6" w:rsidRPr="0049487E" w:rsidRDefault="005118D6" w:rsidP="008C157B">
            <w:pPr>
              <w:jc w:val="both"/>
              <w:rPr>
                <w:bCs/>
                <w:sz w:val="18"/>
              </w:rPr>
            </w:pPr>
            <w:r w:rsidRPr="0049487E">
              <w:rPr>
                <w:bCs/>
                <w:sz w:val="18"/>
              </w:rPr>
              <w:t>Certificación de fabricante, distribuidor o comercializador autorizado: el oferente deberá presentar certificación de fabricante, distribuidor o comercializador autorizado de los insumos ofertados, en la cual se pueda constatar la cadena de distribución y autorización del fabricante (para lentes oftálmicos y para monturas)</w:t>
            </w:r>
          </w:p>
        </w:tc>
        <w:tc>
          <w:tcPr>
            <w:tcW w:w="567" w:type="dxa"/>
          </w:tcPr>
          <w:p w14:paraId="6520D1EB" w14:textId="77777777" w:rsidR="005118D6" w:rsidRPr="0049487E" w:rsidRDefault="005118D6" w:rsidP="008C157B">
            <w:pPr>
              <w:jc w:val="both"/>
              <w:rPr>
                <w:bCs/>
                <w:sz w:val="18"/>
              </w:rPr>
            </w:pPr>
          </w:p>
        </w:tc>
        <w:tc>
          <w:tcPr>
            <w:tcW w:w="567" w:type="dxa"/>
          </w:tcPr>
          <w:p w14:paraId="3722227A" w14:textId="77777777" w:rsidR="005118D6" w:rsidRPr="0049487E" w:rsidRDefault="005118D6" w:rsidP="008C157B">
            <w:pPr>
              <w:jc w:val="both"/>
              <w:rPr>
                <w:bCs/>
                <w:sz w:val="18"/>
              </w:rPr>
            </w:pPr>
          </w:p>
        </w:tc>
      </w:tr>
      <w:tr w:rsidR="005118D6" w:rsidRPr="0049487E" w14:paraId="79FA0646" w14:textId="77777777" w:rsidTr="008C157B">
        <w:trPr>
          <w:trHeight w:val="20"/>
        </w:trPr>
        <w:tc>
          <w:tcPr>
            <w:tcW w:w="0" w:type="auto"/>
            <w:vAlign w:val="center"/>
          </w:tcPr>
          <w:p w14:paraId="6D9D365A" w14:textId="77777777" w:rsidR="005118D6" w:rsidRPr="0049487E" w:rsidRDefault="005118D6" w:rsidP="008C157B">
            <w:pPr>
              <w:jc w:val="center"/>
              <w:rPr>
                <w:b/>
                <w:sz w:val="18"/>
              </w:rPr>
            </w:pPr>
            <w:r w:rsidRPr="0049487E">
              <w:rPr>
                <w:b/>
                <w:sz w:val="18"/>
              </w:rPr>
              <w:t>5</w:t>
            </w:r>
          </w:p>
        </w:tc>
        <w:tc>
          <w:tcPr>
            <w:tcW w:w="8534" w:type="dxa"/>
            <w:vAlign w:val="center"/>
          </w:tcPr>
          <w:p w14:paraId="433B04CB" w14:textId="77777777" w:rsidR="005118D6" w:rsidRPr="0049487E" w:rsidRDefault="005118D6" w:rsidP="008C157B">
            <w:pPr>
              <w:jc w:val="both"/>
              <w:rPr>
                <w:bCs/>
                <w:sz w:val="18"/>
              </w:rPr>
            </w:pPr>
            <w:r w:rsidRPr="0049487E">
              <w:rPr>
                <w:bCs/>
                <w:sz w:val="18"/>
              </w:rPr>
              <w:t xml:space="preserve">Certificado de importación: el oferente deberá presentar certificado de importación para cada montura, en caso que su propuesta la realice con productos extranjeros. </w:t>
            </w:r>
          </w:p>
        </w:tc>
        <w:tc>
          <w:tcPr>
            <w:tcW w:w="567" w:type="dxa"/>
          </w:tcPr>
          <w:p w14:paraId="4A33C161" w14:textId="77777777" w:rsidR="005118D6" w:rsidRPr="0049487E" w:rsidRDefault="005118D6" w:rsidP="008C157B">
            <w:pPr>
              <w:jc w:val="both"/>
              <w:rPr>
                <w:bCs/>
                <w:sz w:val="18"/>
              </w:rPr>
            </w:pPr>
          </w:p>
        </w:tc>
        <w:tc>
          <w:tcPr>
            <w:tcW w:w="567" w:type="dxa"/>
          </w:tcPr>
          <w:p w14:paraId="3E8E73B7" w14:textId="77777777" w:rsidR="005118D6" w:rsidRPr="0049487E" w:rsidRDefault="005118D6" w:rsidP="008C157B">
            <w:pPr>
              <w:jc w:val="both"/>
              <w:rPr>
                <w:bCs/>
                <w:sz w:val="18"/>
              </w:rPr>
            </w:pPr>
          </w:p>
        </w:tc>
      </w:tr>
      <w:tr w:rsidR="005118D6" w:rsidRPr="0049487E" w14:paraId="35D1F0B7" w14:textId="77777777" w:rsidTr="008C157B">
        <w:trPr>
          <w:trHeight w:val="20"/>
        </w:trPr>
        <w:tc>
          <w:tcPr>
            <w:tcW w:w="0" w:type="auto"/>
            <w:vAlign w:val="center"/>
          </w:tcPr>
          <w:p w14:paraId="07CFA09F" w14:textId="77777777" w:rsidR="005118D6" w:rsidRPr="0049487E" w:rsidRDefault="005118D6" w:rsidP="008C157B">
            <w:pPr>
              <w:jc w:val="center"/>
              <w:rPr>
                <w:b/>
                <w:sz w:val="18"/>
              </w:rPr>
            </w:pPr>
            <w:r>
              <w:rPr>
                <w:b/>
                <w:sz w:val="18"/>
              </w:rPr>
              <w:t>6</w:t>
            </w:r>
          </w:p>
        </w:tc>
        <w:tc>
          <w:tcPr>
            <w:tcW w:w="8534" w:type="dxa"/>
            <w:vAlign w:val="center"/>
          </w:tcPr>
          <w:p w14:paraId="4351AA89" w14:textId="77777777" w:rsidR="005118D6" w:rsidRPr="0049487E" w:rsidRDefault="005118D6" w:rsidP="008C157B">
            <w:pPr>
              <w:jc w:val="both"/>
              <w:rPr>
                <w:bCs/>
                <w:sz w:val="18"/>
              </w:rPr>
            </w:pPr>
            <w:proofErr w:type="spellStart"/>
            <w:r w:rsidRPr="0049487E">
              <w:rPr>
                <w:bCs/>
                <w:sz w:val="18"/>
              </w:rPr>
              <w:t>CARACTERISTICAS</w:t>
            </w:r>
            <w:proofErr w:type="spellEnd"/>
            <w:r w:rsidRPr="0049487E">
              <w:rPr>
                <w:bCs/>
                <w:sz w:val="18"/>
              </w:rPr>
              <w:t xml:space="preserve"> DE LAS MONTURAS: materiales como el acetato, propionato, polietileno, polipropileno, goma, acetato. Material flexible y con memoria, monturas inyectadas con banda elástica en el caso de las monturas para niños menores de cinco años, deben tener Angulo panorámico, ángulo </w:t>
            </w:r>
            <w:proofErr w:type="spellStart"/>
            <w:r w:rsidRPr="0049487E">
              <w:rPr>
                <w:bCs/>
                <w:sz w:val="18"/>
              </w:rPr>
              <w:t>pantoscópico</w:t>
            </w:r>
            <w:proofErr w:type="spellEnd"/>
            <w:r w:rsidRPr="0049487E">
              <w:rPr>
                <w:bCs/>
                <w:sz w:val="18"/>
              </w:rPr>
              <w:t xml:space="preserve">, plaquetas o puente anatómico hechos en silicona antialérgico, brazos </w:t>
            </w:r>
            <w:proofErr w:type="spellStart"/>
            <w:r w:rsidRPr="0049487E">
              <w:rPr>
                <w:bCs/>
                <w:sz w:val="18"/>
              </w:rPr>
              <w:t>Escualizables</w:t>
            </w:r>
            <w:proofErr w:type="spellEnd"/>
            <w:r w:rsidRPr="0049487E">
              <w:rPr>
                <w:bCs/>
                <w:sz w:val="18"/>
              </w:rPr>
              <w:t xml:space="preserve"> (Flex) con terminales forrados. Pueden ser completas o al aire, pero no se aceptan monturas tres piezas.</w:t>
            </w:r>
          </w:p>
        </w:tc>
        <w:tc>
          <w:tcPr>
            <w:tcW w:w="567" w:type="dxa"/>
          </w:tcPr>
          <w:p w14:paraId="2F081B25" w14:textId="77777777" w:rsidR="005118D6" w:rsidRPr="0049487E" w:rsidRDefault="005118D6" w:rsidP="008C157B">
            <w:pPr>
              <w:jc w:val="both"/>
              <w:rPr>
                <w:bCs/>
                <w:sz w:val="18"/>
              </w:rPr>
            </w:pPr>
          </w:p>
        </w:tc>
        <w:tc>
          <w:tcPr>
            <w:tcW w:w="567" w:type="dxa"/>
          </w:tcPr>
          <w:p w14:paraId="650617F5" w14:textId="77777777" w:rsidR="005118D6" w:rsidRPr="0049487E" w:rsidRDefault="005118D6" w:rsidP="008C157B">
            <w:pPr>
              <w:jc w:val="both"/>
              <w:rPr>
                <w:bCs/>
                <w:sz w:val="18"/>
              </w:rPr>
            </w:pPr>
          </w:p>
        </w:tc>
      </w:tr>
      <w:tr w:rsidR="005118D6" w:rsidRPr="0049487E" w14:paraId="646F5A61" w14:textId="77777777" w:rsidTr="008C157B">
        <w:trPr>
          <w:trHeight w:val="20"/>
        </w:trPr>
        <w:tc>
          <w:tcPr>
            <w:tcW w:w="0" w:type="auto"/>
            <w:vAlign w:val="center"/>
          </w:tcPr>
          <w:p w14:paraId="520C66BC" w14:textId="77777777" w:rsidR="005118D6" w:rsidRPr="0049487E" w:rsidRDefault="005118D6" w:rsidP="008C157B">
            <w:pPr>
              <w:jc w:val="center"/>
              <w:rPr>
                <w:b/>
                <w:sz w:val="18"/>
              </w:rPr>
            </w:pPr>
            <w:r>
              <w:rPr>
                <w:b/>
                <w:sz w:val="18"/>
              </w:rPr>
              <w:t>7</w:t>
            </w:r>
          </w:p>
        </w:tc>
        <w:tc>
          <w:tcPr>
            <w:tcW w:w="8534" w:type="dxa"/>
            <w:vAlign w:val="center"/>
          </w:tcPr>
          <w:p w14:paraId="40CE145C" w14:textId="77777777" w:rsidR="005118D6" w:rsidRDefault="005118D6" w:rsidP="008C157B">
            <w:pPr>
              <w:jc w:val="both"/>
              <w:rPr>
                <w:bCs/>
                <w:sz w:val="18"/>
              </w:rPr>
            </w:pPr>
            <w:r w:rsidRPr="0049487E">
              <w:rPr>
                <w:bCs/>
                <w:sz w:val="18"/>
              </w:rPr>
              <w:t>La empresa debe certificar por escrito la durabilidad del material por lo menos durante el tiempo de garantía, certificar el baño en laca. Para las monturas plateadas y doradas deben venir</w:t>
            </w:r>
            <w:r>
              <w:rPr>
                <w:bCs/>
                <w:sz w:val="18"/>
              </w:rPr>
              <w:t xml:space="preserve"> </w:t>
            </w:r>
            <w:r w:rsidRPr="0049487E">
              <w:rPr>
                <w:bCs/>
                <w:sz w:val="18"/>
              </w:rPr>
              <w:t>galvanizadas y baño en laca.</w:t>
            </w:r>
          </w:p>
          <w:p w14:paraId="3CEFF400" w14:textId="77777777" w:rsidR="005118D6" w:rsidRPr="0049487E" w:rsidRDefault="005118D6" w:rsidP="008C157B">
            <w:pPr>
              <w:jc w:val="both"/>
              <w:rPr>
                <w:bCs/>
                <w:sz w:val="18"/>
              </w:rPr>
            </w:pPr>
            <w:r w:rsidRPr="0049487E">
              <w:rPr>
                <w:bCs/>
                <w:sz w:val="18"/>
              </w:rPr>
              <w:t>Para las monturas terminadas en colores deben certificar el proceso con pinturas electrostáticas y con la laca húmeda.</w:t>
            </w:r>
          </w:p>
        </w:tc>
        <w:tc>
          <w:tcPr>
            <w:tcW w:w="567" w:type="dxa"/>
          </w:tcPr>
          <w:p w14:paraId="5C707106" w14:textId="77777777" w:rsidR="005118D6" w:rsidRPr="0049487E" w:rsidRDefault="005118D6" w:rsidP="008C157B">
            <w:pPr>
              <w:jc w:val="both"/>
              <w:rPr>
                <w:bCs/>
                <w:sz w:val="18"/>
              </w:rPr>
            </w:pPr>
          </w:p>
        </w:tc>
        <w:tc>
          <w:tcPr>
            <w:tcW w:w="567" w:type="dxa"/>
          </w:tcPr>
          <w:p w14:paraId="60ACE8E4" w14:textId="77777777" w:rsidR="005118D6" w:rsidRPr="0049487E" w:rsidRDefault="005118D6" w:rsidP="008C157B">
            <w:pPr>
              <w:jc w:val="both"/>
              <w:rPr>
                <w:bCs/>
                <w:sz w:val="18"/>
              </w:rPr>
            </w:pPr>
          </w:p>
        </w:tc>
      </w:tr>
      <w:tr w:rsidR="005118D6" w:rsidRPr="0049487E" w14:paraId="5D075731" w14:textId="77777777" w:rsidTr="008C157B">
        <w:trPr>
          <w:trHeight w:val="20"/>
        </w:trPr>
        <w:tc>
          <w:tcPr>
            <w:tcW w:w="0" w:type="auto"/>
            <w:vAlign w:val="center"/>
          </w:tcPr>
          <w:p w14:paraId="1EEB1621" w14:textId="77777777" w:rsidR="005118D6" w:rsidRPr="0049487E" w:rsidRDefault="005118D6" w:rsidP="008C157B">
            <w:pPr>
              <w:jc w:val="center"/>
              <w:rPr>
                <w:b/>
                <w:sz w:val="18"/>
              </w:rPr>
            </w:pPr>
            <w:r>
              <w:rPr>
                <w:b/>
                <w:sz w:val="18"/>
              </w:rPr>
              <w:t>8</w:t>
            </w:r>
          </w:p>
        </w:tc>
        <w:tc>
          <w:tcPr>
            <w:tcW w:w="8534" w:type="dxa"/>
            <w:vAlign w:val="center"/>
          </w:tcPr>
          <w:p w14:paraId="3BBCB021" w14:textId="77777777" w:rsidR="005118D6" w:rsidRPr="0049487E" w:rsidRDefault="005118D6" w:rsidP="008C157B">
            <w:pPr>
              <w:jc w:val="both"/>
              <w:rPr>
                <w:b/>
                <w:sz w:val="18"/>
              </w:rPr>
            </w:pPr>
            <w:r w:rsidRPr="0049487E">
              <w:rPr>
                <w:bCs/>
                <w:sz w:val="18"/>
              </w:rPr>
              <w:t xml:space="preserve">DOTACIÓN MÍNIMA REQUERIDA DE ATENCIÓN: </w:t>
            </w:r>
            <w:r>
              <w:rPr>
                <w:bCs/>
                <w:sz w:val="18"/>
              </w:rPr>
              <w:t>El punto</w:t>
            </w:r>
            <w:r w:rsidRPr="0049487E">
              <w:rPr>
                <w:bCs/>
                <w:sz w:val="18"/>
              </w:rPr>
              <w:t xml:space="preserve"> ubicado en la ciudad de </w:t>
            </w:r>
            <w:r>
              <w:rPr>
                <w:bCs/>
                <w:sz w:val="18"/>
              </w:rPr>
              <w:t>Guainía</w:t>
            </w:r>
            <w:r w:rsidRPr="0049487E">
              <w:rPr>
                <w:bCs/>
                <w:sz w:val="18"/>
              </w:rPr>
              <w:t xml:space="preserve"> deberá contar con un estante específico para la Policía Nacional en donde se expongan las monturas ofertadas.</w:t>
            </w:r>
          </w:p>
        </w:tc>
        <w:tc>
          <w:tcPr>
            <w:tcW w:w="567" w:type="dxa"/>
          </w:tcPr>
          <w:p w14:paraId="50BDA80C" w14:textId="77777777" w:rsidR="005118D6" w:rsidRPr="0049487E" w:rsidRDefault="005118D6" w:rsidP="008C157B">
            <w:pPr>
              <w:jc w:val="both"/>
              <w:rPr>
                <w:bCs/>
                <w:sz w:val="18"/>
              </w:rPr>
            </w:pPr>
          </w:p>
        </w:tc>
        <w:tc>
          <w:tcPr>
            <w:tcW w:w="567" w:type="dxa"/>
          </w:tcPr>
          <w:p w14:paraId="16E4A7D5" w14:textId="77777777" w:rsidR="005118D6" w:rsidRPr="0049487E" w:rsidRDefault="005118D6" w:rsidP="008C157B">
            <w:pPr>
              <w:jc w:val="both"/>
              <w:rPr>
                <w:bCs/>
                <w:sz w:val="18"/>
              </w:rPr>
            </w:pPr>
          </w:p>
        </w:tc>
      </w:tr>
      <w:tr w:rsidR="005118D6" w:rsidRPr="0049487E" w14:paraId="6A9317FC" w14:textId="77777777" w:rsidTr="008C157B">
        <w:trPr>
          <w:trHeight w:val="20"/>
        </w:trPr>
        <w:tc>
          <w:tcPr>
            <w:tcW w:w="0" w:type="auto"/>
            <w:vAlign w:val="center"/>
          </w:tcPr>
          <w:p w14:paraId="7DA8D135" w14:textId="77777777" w:rsidR="005118D6" w:rsidRPr="006661F0" w:rsidRDefault="005118D6" w:rsidP="008C157B">
            <w:pPr>
              <w:jc w:val="center"/>
              <w:rPr>
                <w:b/>
                <w:sz w:val="18"/>
              </w:rPr>
            </w:pPr>
            <w:r>
              <w:rPr>
                <w:b/>
                <w:sz w:val="18"/>
              </w:rPr>
              <w:t>9</w:t>
            </w:r>
          </w:p>
        </w:tc>
        <w:tc>
          <w:tcPr>
            <w:tcW w:w="8534" w:type="dxa"/>
            <w:vAlign w:val="center"/>
          </w:tcPr>
          <w:p w14:paraId="506ED95C" w14:textId="77777777" w:rsidR="005118D6" w:rsidRPr="0096669E" w:rsidRDefault="005118D6" w:rsidP="008C157B">
            <w:pPr>
              <w:pStyle w:val="Default"/>
              <w:jc w:val="both"/>
              <w:rPr>
                <w:sz w:val="18"/>
                <w:szCs w:val="20"/>
              </w:rPr>
            </w:pPr>
            <w:r w:rsidRPr="0096669E">
              <w:rPr>
                <w:sz w:val="18"/>
                <w:szCs w:val="20"/>
              </w:rPr>
              <w:t xml:space="preserve">El oferente garantizara un mínimo de consultas de optometría de </w:t>
            </w:r>
            <w:r>
              <w:rPr>
                <w:sz w:val="18"/>
                <w:szCs w:val="20"/>
              </w:rPr>
              <w:t>20</w:t>
            </w:r>
            <w:r w:rsidRPr="0096669E">
              <w:rPr>
                <w:sz w:val="18"/>
                <w:szCs w:val="20"/>
              </w:rPr>
              <w:t xml:space="preserve"> al mes </w:t>
            </w:r>
          </w:p>
        </w:tc>
        <w:tc>
          <w:tcPr>
            <w:tcW w:w="567" w:type="dxa"/>
          </w:tcPr>
          <w:p w14:paraId="4795890B" w14:textId="77777777" w:rsidR="005118D6" w:rsidRPr="0049487E" w:rsidRDefault="005118D6" w:rsidP="008C157B">
            <w:pPr>
              <w:jc w:val="both"/>
              <w:rPr>
                <w:bCs/>
                <w:sz w:val="18"/>
              </w:rPr>
            </w:pPr>
          </w:p>
        </w:tc>
        <w:tc>
          <w:tcPr>
            <w:tcW w:w="567" w:type="dxa"/>
          </w:tcPr>
          <w:p w14:paraId="4EB7570B" w14:textId="77777777" w:rsidR="005118D6" w:rsidRPr="0049487E" w:rsidRDefault="005118D6" w:rsidP="008C157B">
            <w:pPr>
              <w:jc w:val="both"/>
              <w:rPr>
                <w:bCs/>
                <w:sz w:val="18"/>
              </w:rPr>
            </w:pPr>
          </w:p>
        </w:tc>
      </w:tr>
      <w:tr w:rsidR="005118D6" w:rsidRPr="0049487E" w14:paraId="638CC66B" w14:textId="77777777" w:rsidTr="008C157B">
        <w:trPr>
          <w:trHeight w:val="20"/>
        </w:trPr>
        <w:tc>
          <w:tcPr>
            <w:tcW w:w="0" w:type="auto"/>
            <w:vAlign w:val="center"/>
          </w:tcPr>
          <w:p w14:paraId="280C1A55" w14:textId="77777777" w:rsidR="005118D6" w:rsidRPr="0049487E" w:rsidRDefault="005118D6" w:rsidP="008C157B">
            <w:pPr>
              <w:jc w:val="center"/>
              <w:rPr>
                <w:b/>
                <w:sz w:val="18"/>
              </w:rPr>
            </w:pPr>
            <w:r>
              <w:rPr>
                <w:b/>
                <w:sz w:val="18"/>
              </w:rPr>
              <w:t>10</w:t>
            </w:r>
          </w:p>
        </w:tc>
        <w:tc>
          <w:tcPr>
            <w:tcW w:w="8534" w:type="dxa"/>
            <w:vAlign w:val="center"/>
          </w:tcPr>
          <w:p w14:paraId="735AE50D" w14:textId="77777777" w:rsidR="005118D6" w:rsidRPr="0096669E" w:rsidRDefault="005118D6" w:rsidP="008C157B">
            <w:pPr>
              <w:pStyle w:val="Default"/>
              <w:jc w:val="both"/>
              <w:rPr>
                <w:sz w:val="18"/>
                <w:szCs w:val="20"/>
              </w:rPr>
            </w:pPr>
            <w:r w:rsidRPr="0096669E">
              <w:rPr>
                <w:sz w:val="18"/>
                <w:szCs w:val="20"/>
              </w:rPr>
              <w:t xml:space="preserve">El oferente se compromete a entregar las correcciones ópticas a los usuarios, 8 días hábiles a partir de la fecha de solicitud en el punto de atención. </w:t>
            </w:r>
          </w:p>
        </w:tc>
        <w:tc>
          <w:tcPr>
            <w:tcW w:w="567" w:type="dxa"/>
          </w:tcPr>
          <w:p w14:paraId="01120A14" w14:textId="77777777" w:rsidR="005118D6" w:rsidRPr="0049487E" w:rsidRDefault="005118D6" w:rsidP="008C157B">
            <w:pPr>
              <w:jc w:val="both"/>
              <w:rPr>
                <w:bCs/>
                <w:sz w:val="18"/>
              </w:rPr>
            </w:pPr>
          </w:p>
        </w:tc>
        <w:tc>
          <w:tcPr>
            <w:tcW w:w="567" w:type="dxa"/>
          </w:tcPr>
          <w:p w14:paraId="2C19598A" w14:textId="77777777" w:rsidR="005118D6" w:rsidRPr="0049487E" w:rsidRDefault="005118D6" w:rsidP="008C157B">
            <w:pPr>
              <w:jc w:val="both"/>
              <w:rPr>
                <w:bCs/>
                <w:sz w:val="18"/>
              </w:rPr>
            </w:pPr>
          </w:p>
        </w:tc>
      </w:tr>
      <w:tr w:rsidR="005118D6" w:rsidRPr="0049487E" w14:paraId="7E2403ED" w14:textId="77777777" w:rsidTr="008C157B">
        <w:trPr>
          <w:trHeight w:val="20"/>
        </w:trPr>
        <w:tc>
          <w:tcPr>
            <w:tcW w:w="0" w:type="auto"/>
            <w:vAlign w:val="center"/>
          </w:tcPr>
          <w:p w14:paraId="2AA4E08F" w14:textId="77777777" w:rsidR="005118D6" w:rsidRPr="0049487E" w:rsidRDefault="005118D6" w:rsidP="008C157B">
            <w:pPr>
              <w:jc w:val="center"/>
              <w:rPr>
                <w:b/>
                <w:sz w:val="18"/>
              </w:rPr>
            </w:pPr>
            <w:r>
              <w:rPr>
                <w:b/>
                <w:sz w:val="18"/>
              </w:rPr>
              <w:t>11</w:t>
            </w:r>
          </w:p>
        </w:tc>
        <w:tc>
          <w:tcPr>
            <w:tcW w:w="8534" w:type="dxa"/>
            <w:vAlign w:val="center"/>
          </w:tcPr>
          <w:p w14:paraId="12479C7A" w14:textId="77777777" w:rsidR="005118D6" w:rsidRPr="0049487E" w:rsidRDefault="005118D6" w:rsidP="008C157B">
            <w:pPr>
              <w:pStyle w:val="Default"/>
              <w:jc w:val="both"/>
              <w:rPr>
                <w:sz w:val="18"/>
                <w:szCs w:val="20"/>
              </w:rPr>
            </w:pPr>
            <w:r w:rsidRPr="0049487E">
              <w:rPr>
                <w:sz w:val="18"/>
                <w:szCs w:val="20"/>
              </w:rPr>
              <w:t xml:space="preserve">Cada punto de atención deberá contar con </w:t>
            </w:r>
            <w:r w:rsidRPr="0049487E">
              <w:rPr>
                <w:b/>
                <w:bCs/>
                <w:sz w:val="18"/>
                <w:szCs w:val="20"/>
              </w:rPr>
              <w:t>ASESORES DE ÓPTICA</w:t>
            </w:r>
            <w:r w:rsidRPr="0049487E">
              <w:rPr>
                <w:sz w:val="18"/>
                <w:szCs w:val="20"/>
              </w:rPr>
              <w:t xml:space="preserve">, para </w:t>
            </w:r>
            <w:proofErr w:type="spellStart"/>
            <w:r w:rsidRPr="0049487E">
              <w:rPr>
                <w:sz w:val="18"/>
                <w:szCs w:val="20"/>
              </w:rPr>
              <w:t>recepcionar</w:t>
            </w:r>
            <w:proofErr w:type="spellEnd"/>
            <w:r w:rsidRPr="0049487E">
              <w:rPr>
                <w:sz w:val="18"/>
                <w:szCs w:val="20"/>
              </w:rPr>
              <w:t xml:space="preserve"> fórmulas y entrega de lentes y montura a los usuarios del Subsistema de Salud de la Policía Nacional. Así mismo deberán </w:t>
            </w:r>
            <w:proofErr w:type="spellStart"/>
            <w:r w:rsidRPr="0049487E">
              <w:rPr>
                <w:sz w:val="18"/>
                <w:szCs w:val="20"/>
              </w:rPr>
              <w:t>recepcionar</w:t>
            </w:r>
            <w:proofErr w:type="spellEnd"/>
            <w:r w:rsidRPr="0049487E">
              <w:rPr>
                <w:sz w:val="18"/>
                <w:szCs w:val="20"/>
              </w:rPr>
              <w:t xml:space="preserve"> las quejas y reclamos de los usuarios por inconformidad presentada en la atención brindada y defecto del material o trabajo elaborado por la óptica, y darles una solución pronta y oportuna.</w:t>
            </w:r>
          </w:p>
        </w:tc>
        <w:tc>
          <w:tcPr>
            <w:tcW w:w="567" w:type="dxa"/>
          </w:tcPr>
          <w:p w14:paraId="604AB595" w14:textId="77777777" w:rsidR="005118D6" w:rsidRPr="0049487E" w:rsidRDefault="005118D6" w:rsidP="008C157B">
            <w:pPr>
              <w:jc w:val="both"/>
              <w:rPr>
                <w:bCs/>
                <w:sz w:val="18"/>
              </w:rPr>
            </w:pPr>
          </w:p>
        </w:tc>
        <w:tc>
          <w:tcPr>
            <w:tcW w:w="567" w:type="dxa"/>
          </w:tcPr>
          <w:p w14:paraId="2D24F6FD" w14:textId="77777777" w:rsidR="005118D6" w:rsidRPr="0049487E" w:rsidRDefault="005118D6" w:rsidP="008C157B">
            <w:pPr>
              <w:jc w:val="both"/>
              <w:rPr>
                <w:bCs/>
                <w:sz w:val="18"/>
              </w:rPr>
            </w:pPr>
          </w:p>
        </w:tc>
      </w:tr>
      <w:tr w:rsidR="005118D6" w:rsidRPr="0049487E" w14:paraId="4F1C2EFE" w14:textId="77777777" w:rsidTr="008C157B">
        <w:trPr>
          <w:trHeight w:val="20"/>
        </w:trPr>
        <w:tc>
          <w:tcPr>
            <w:tcW w:w="0" w:type="auto"/>
            <w:vAlign w:val="center"/>
          </w:tcPr>
          <w:p w14:paraId="46B787E5" w14:textId="77777777" w:rsidR="005118D6" w:rsidRPr="0049487E" w:rsidRDefault="005118D6" w:rsidP="008C157B">
            <w:pPr>
              <w:jc w:val="center"/>
              <w:rPr>
                <w:b/>
                <w:sz w:val="18"/>
              </w:rPr>
            </w:pPr>
            <w:r>
              <w:rPr>
                <w:b/>
                <w:sz w:val="18"/>
              </w:rPr>
              <w:t>12</w:t>
            </w:r>
          </w:p>
        </w:tc>
        <w:tc>
          <w:tcPr>
            <w:tcW w:w="8534" w:type="dxa"/>
            <w:vAlign w:val="center"/>
          </w:tcPr>
          <w:p w14:paraId="09E52C25" w14:textId="77777777" w:rsidR="005118D6" w:rsidRPr="0049487E" w:rsidRDefault="005118D6" w:rsidP="008C157B">
            <w:pPr>
              <w:pStyle w:val="Default"/>
              <w:jc w:val="both"/>
              <w:rPr>
                <w:sz w:val="18"/>
                <w:szCs w:val="20"/>
              </w:rPr>
            </w:pPr>
            <w:r w:rsidRPr="0049487E">
              <w:rPr>
                <w:sz w:val="18"/>
                <w:szCs w:val="20"/>
              </w:rPr>
              <w:t xml:space="preserve">El oferente garantizará la calidad de la Montura por un tiempo no inferior a un año, en esta garantía deberá cubrir los daños ocasionados sobre bisagras, puntos de soldadura, enchape, y corrosión, el cambio por las monturas no debe generar ningún costo para la </w:t>
            </w:r>
            <w:r w:rsidRPr="0049487E">
              <w:rPr>
                <w:b/>
                <w:bCs/>
                <w:sz w:val="18"/>
                <w:szCs w:val="20"/>
              </w:rPr>
              <w:t xml:space="preserve">Unidad Prestadora de Salud </w:t>
            </w:r>
            <w:r>
              <w:rPr>
                <w:b/>
                <w:bCs/>
                <w:sz w:val="18"/>
                <w:szCs w:val="20"/>
              </w:rPr>
              <w:t>Guainía</w:t>
            </w:r>
            <w:r w:rsidRPr="0049487E">
              <w:rPr>
                <w:b/>
                <w:bCs/>
                <w:sz w:val="18"/>
                <w:szCs w:val="20"/>
              </w:rPr>
              <w:t xml:space="preserve">, </w:t>
            </w:r>
            <w:r w:rsidRPr="0049487E">
              <w:rPr>
                <w:sz w:val="18"/>
                <w:szCs w:val="20"/>
              </w:rPr>
              <w:t xml:space="preserve">y el tiempo de reemplazo no deberá ser superior a diez (10) días calendario </w:t>
            </w:r>
          </w:p>
        </w:tc>
        <w:tc>
          <w:tcPr>
            <w:tcW w:w="567" w:type="dxa"/>
          </w:tcPr>
          <w:p w14:paraId="37DB33A6" w14:textId="77777777" w:rsidR="005118D6" w:rsidRPr="0049487E" w:rsidRDefault="005118D6" w:rsidP="008C157B">
            <w:pPr>
              <w:jc w:val="both"/>
              <w:rPr>
                <w:bCs/>
                <w:sz w:val="18"/>
              </w:rPr>
            </w:pPr>
          </w:p>
        </w:tc>
        <w:tc>
          <w:tcPr>
            <w:tcW w:w="567" w:type="dxa"/>
          </w:tcPr>
          <w:p w14:paraId="6F594796" w14:textId="77777777" w:rsidR="005118D6" w:rsidRPr="0049487E" w:rsidRDefault="005118D6" w:rsidP="008C157B">
            <w:pPr>
              <w:jc w:val="both"/>
              <w:rPr>
                <w:bCs/>
                <w:sz w:val="18"/>
              </w:rPr>
            </w:pPr>
          </w:p>
        </w:tc>
      </w:tr>
      <w:tr w:rsidR="005118D6" w:rsidRPr="0049487E" w14:paraId="3DAA0225" w14:textId="77777777" w:rsidTr="008C157B">
        <w:trPr>
          <w:trHeight w:val="20"/>
        </w:trPr>
        <w:tc>
          <w:tcPr>
            <w:tcW w:w="0" w:type="auto"/>
            <w:vAlign w:val="center"/>
          </w:tcPr>
          <w:p w14:paraId="07439687" w14:textId="77777777" w:rsidR="005118D6" w:rsidRPr="008B067E" w:rsidRDefault="005118D6" w:rsidP="008C157B">
            <w:pPr>
              <w:jc w:val="center"/>
              <w:rPr>
                <w:b/>
                <w:color w:val="000000"/>
                <w:sz w:val="18"/>
                <w:lang w:eastAsia="ar-SA"/>
              </w:rPr>
            </w:pPr>
            <w:r>
              <w:rPr>
                <w:b/>
                <w:color w:val="000000"/>
                <w:sz w:val="18"/>
                <w:lang w:eastAsia="ar-SA"/>
              </w:rPr>
              <w:t>13</w:t>
            </w:r>
          </w:p>
        </w:tc>
        <w:tc>
          <w:tcPr>
            <w:tcW w:w="8534" w:type="dxa"/>
            <w:vAlign w:val="center"/>
          </w:tcPr>
          <w:p w14:paraId="46F25AC3" w14:textId="77777777" w:rsidR="005118D6" w:rsidRPr="0049487E" w:rsidRDefault="005118D6" w:rsidP="008C157B">
            <w:pPr>
              <w:pStyle w:val="Default"/>
              <w:jc w:val="both"/>
              <w:rPr>
                <w:sz w:val="18"/>
                <w:szCs w:val="20"/>
              </w:rPr>
            </w:pPr>
            <w:r w:rsidRPr="008B067E">
              <w:rPr>
                <w:sz w:val="18"/>
                <w:szCs w:val="20"/>
              </w:rPr>
              <w:t xml:space="preserve">El </w:t>
            </w:r>
            <w:r>
              <w:rPr>
                <w:sz w:val="18"/>
                <w:szCs w:val="20"/>
              </w:rPr>
              <w:t>oferente</w:t>
            </w:r>
            <w:r w:rsidRPr="008B067E">
              <w:rPr>
                <w:sz w:val="18"/>
                <w:szCs w:val="20"/>
              </w:rPr>
              <w:t xml:space="preserve"> dispondrá de una persona encargada de Coordinar la ejecución del contrato, deberá tener una línea telefónica directa que garantice el acceso a la información y consulta necesaria para resolver cualquier inquietud e informar novedades sobre procedimientos, quejas, programaciones y en general para la atención de los usuarios y beneficiarios. </w:t>
            </w:r>
          </w:p>
        </w:tc>
        <w:tc>
          <w:tcPr>
            <w:tcW w:w="567" w:type="dxa"/>
          </w:tcPr>
          <w:p w14:paraId="5A90BAA3" w14:textId="77777777" w:rsidR="005118D6" w:rsidRPr="0049487E" w:rsidRDefault="005118D6" w:rsidP="008C157B">
            <w:pPr>
              <w:jc w:val="both"/>
              <w:rPr>
                <w:bCs/>
                <w:sz w:val="18"/>
              </w:rPr>
            </w:pPr>
          </w:p>
        </w:tc>
        <w:tc>
          <w:tcPr>
            <w:tcW w:w="567" w:type="dxa"/>
          </w:tcPr>
          <w:p w14:paraId="7D54EA36" w14:textId="77777777" w:rsidR="005118D6" w:rsidRPr="0049487E" w:rsidRDefault="005118D6" w:rsidP="008C157B">
            <w:pPr>
              <w:jc w:val="both"/>
              <w:rPr>
                <w:bCs/>
                <w:sz w:val="18"/>
              </w:rPr>
            </w:pPr>
          </w:p>
        </w:tc>
      </w:tr>
      <w:tr w:rsidR="005118D6" w:rsidRPr="0049487E" w14:paraId="65EE555A" w14:textId="77777777" w:rsidTr="008C157B">
        <w:trPr>
          <w:trHeight w:val="20"/>
        </w:trPr>
        <w:tc>
          <w:tcPr>
            <w:tcW w:w="0" w:type="auto"/>
            <w:vAlign w:val="center"/>
          </w:tcPr>
          <w:p w14:paraId="3E2107E7" w14:textId="77777777" w:rsidR="005118D6" w:rsidRPr="0049487E" w:rsidRDefault="005118D6" w:rsidP="008C157B">
            <w:pPr>
              <w:jc w:val="center"/>
              <w:rPr>
                <w:b/>
                <w:sz w:val="18"/>
              </w:rPr>
            </w:pPr>
            <w:r>
              <w:rPr>
                <w:b/>
                <w:sz w:val="18"/>
              </w:rPr>
              <w:t>14</w:t>
            </w:r>
          </w:p>
        </w:tc>
        <w:tc>
          <w:tcPr>
            <w:tcW w:w="8534" w:type="dxa"/>
            <w:vAlign w:val="center"/>
          </w:tcPr>
          <w:p w14:paraId="1439072E" w14:textId="77777777" w:rsidR="005118D6" w:rsidRPr="0049487E" w:rsidRDefault="005118D6" w:rsidP="008C157B">
            <w:pPr>
              <w:pStyle w:val="Default"/>
              <w:jc w:val="both"/>
              <w:rPr>
                <w:sz w:val="18"/>
                <w:szCs w:val="20"/>
              </w:rPr>
            </w:pPr>
            <w:r w:rsidRPr="0049487E">
              <w:rPr>
                <w:sz w:val="18"/>
                <w:szCs w:val="20"/>
              </w:rPr>
              <w:t xml:space="preserve">El oferente se comprometerá a no recibir ni solicitar dinero (en efectivo ni consignación alguna) por parte de los usuarios por ningún concepto (cambio de diseño, bisel, ranura etc.), De igual forma se abstiene de hacer comentarios sobre las características de los lentes que sumista la institución. </w:t>
            </w:r>
          </w:p>
        </w:tc>
        <w:tc>
          <w:tcPr>
            <w:tcW w:w="567" w:type="dxa"/>
          </w:tcPr>
          <w:p w14:paraId="6AD53684" w14:textId="77777777" w:rsidR="005118D6" w:rsidRPr="0049487E" w:rsidRDefault="005118D6" w:rsidP="008C157B">
            <w:pPr>
              <w:jc w:val="both"/>
              <w:rPr>
                <w:bCs/>
                <w:sz w:val="18"/>
              </w:rPr>
            </w:pPr>
          </w:p>
        </w:tc>
        <w:tc>
          <w:tcPr>
            <w:tcW w:w="567" w:type="dxa"/>
          </w:tcPr>
          <w:p w14:paraId="109958BF" w14:textId="77777777" w:rsidR="005118D6" w:rsidRPr="0049487E" w:rsidRDefault="005118D6" w:rsidP="008C157B">
            <w:pPr>
              <w:jc w:val="both"/>
              <w:rPr>
                <w:bCs/>
                <w:sz w:val="18"/>
              </w:rPr>
            </w:pPr>
          </w:p>
        </w:tc>
      </w:tr>
      <w:tr w:rsidR="005118D6" w:rsidRPr="0049487E" w14:paraId="54869ECD" w14:textId="77777777" w:rsidTr="008C157B">
        <w:trPr>
          <w:trHeight w:val="20"/>
        </w:trPr>
        <w:tc>
          <w:tcPr>
            <w:tcW w:w="0" w:type="auto"/>
            <w:vAlign w:val="center"/>
          </w:tcPr>
          <w:p w14:paraId="034D3FDB" w14:textId="77777777" w:rsidR="005118D6" w:rsidRPr="0049487E" w:rsidRDefault="005118D6" w:rsidP="008C157B">
            <w:pPr>
              <w:jc w:val="center"/>
              <w:rPr>
                <w:b/>
                <w:sz w:val="18"/>
              </w:rPr>
            </w:pPr>
            <w:r>
              <w:rPr>
                <w:b/>
                <w:sz w:val="18"/>
              </w:rPr>
              <w:lastRenderedPageBreak/>
              <w:t>15</w:t>
            </w:r>
          </w:p>
        </w:tc>
        <w:tc>
          <w:tcPr>
            <w:tcW w:w="8534" w:type="dxa"/>
            <w:vAlign w:val="center"/>
          </w:tcPr>
          <w:p w14:paraId="45976616" w14:textId="77777777" w:rsidR="005118D6" w:rsidRPr="0049487E" w:rsidRDefault="005118D6" w:rsidP="008C157B">
            <w:pPr>
              <w:pStyle w:val="Default"/>
              <w:jc w:val="both"/>
              <w:rPr>
                <w:sz w:val="18"/>
                <w:szCs w:val="20"/>
              </w:rPr>
            </w:pPr>
            <w:r w:rsidRPr="0049487E">
              <w:rPr>
                <w:sz w:val="18"/>
                <w:szCs w:val="20"/>
              </w:rPr>
              <w:t xml:space="preserve">Los filtros y tratamientos especiales y lentes de contacto que se encuentran en la presente oferta, corresponden a suministro por fallo de tutela, casos especiales que conforme la condición clínica debe ser tramitada conformen los lineamientos de comité </w:t>
            </w:r>
            <w:proofErr w:type="spellStart"/>
            <w:r w:rsidRPr="0049487E">
              <w:rPr>
                <w:sz w:val="18"/>
                <w:szCs w:val="20"/>
              </w:rPr>
              <w:t>E</w:t>
            </w:r>
            <w:r>
              <w:rPr>
                <w:sz w:val="18"/>
                <w:szCs w:val="20"/>
              </w:rPr>
              <w:t>I</w:t>
            </w:r>
            <w:r w:rsidRPr="0049487E">
              <w:rPr>
                <w:sz w:val="18"/>
                <w:szCs w:val="20"/>
              </w:rPr>
              <w:t>PS</w:t>
            </w:r>
            <w:proofErr w:type="spellEnd"/>
            <w:r w:rsidRPr="0049487E">
              <w:rPr>
                <w:sz w:val="18"/>
                <w:szCs w:val="20"/>
              </w:rPr>
              <w:t xml:space="preserve">. (Equipo Interdisciplinario Profesionales de la Salud) Resolución 593 de 13 de diciembre de 2023), una vez aprobados por el comité, con la autorización de la oficina de referencia y </w:t>
            </w:r>
            <w:proofErr w:type="spellStart"/>
            <w:r w:rsidRPr="0049487E">
              <w:rPr>
                <w:sz w:val="18"/>
                <w:szCs w:val="20"/>
              </w:rPr>
              <w:t>Contrareferencia</w:t>
            </w:r>
            <w:proofErr w:type="spellEnd"/>
            <w:r w:rsidRPr="0049487E">
              <w:rPr>
                <w:sz w:val="18"/>
                <w:szCs w:val="20"/>
              </w:rPr>
              <w:t xml:space="preserve"> de la Regional de Aseguramiento en Salud No 1, documento de identificación y carnet policial se suministrarán los mismos. </w:t>
            </w:r>
          </w:p>
        </w:tc>
        <w:tc>
          <w:tcPr>
            <w:tcW w:w="567" w:type="dxa"/>
          </w:tcPr>
          <w:p w14:paraId="5C34364E" w14:textId="77777777" w:rsidR="005118D6" w:rsidRPr="0049487E" w:rsidRDefault="005118D6" w:rsidP="008C157B">
            <w:pPr>
              <w:jc w:val="both"/>
              <w:rPr>
                <w:bCs/>
                <w:sz w:val="18"/>
              </w:rPr>
            </w:pPr>
          </w:p>
        </w:tc>
        <w:tc>
          <w:tcPr>
            <w:tcW w:w="567" w:type="dxa"/>
          </w:tcPr>
          <w:p w14:paraId="5A1436C9" w14:textId="77777777" w:rsidR="005118D6" w:rsidRPr="0049487E" w:rsidRDefault="005118D6" w:rsidP="008C157B">
            <w:pPr>
              <w:jc w:val="both"/>
              <w:rPr>
                <w:bCs/>
                <w:sz w:val="18"/>
              </w:rPr>
            </w:pPr>
          </w:p>
        </w:tc>
      </w:tr>
      <w:tr w:rsidR="005118D6" w:rsidRPr="0049487E" w14:paraId="549EE2C2" w14:textId="77777777" w:rsidTr="008C157B">
        <w:trPr>
          <w:trHeight w:val="20"/>
        </w:trPr>
        <w:tc>
          <w:tcPr>
            <w:tcW w:w="0" w:type="auto"/>
            <w:vAlign w:val="center"/>
          </w:tcPr>
          <w:p w14:paraId="4B86F9E3" w14:textId="77777777" w:rsidR="005118D6" w:rsidRPr="0049487E" w:rsidRDefault="005118D6" w:rsidP="008C157B">
            <w:pPr>
              <w:jc w:val="center"/>
              <w:rPr>
                <w:b/>
                <w:sz w:val="18"/>
              </w:rPr>
            </w:pPr>
            <w:r>
              <w:rPr>
                <w:b/>
                <w:sz w:val="18"/>
              </w:rPr>
              <w:t>16</w:t>
            </w:r>
          </w:p>
        </w:tc>
        <w:tc>
          <w:tcPr>
            <w:tcW w:w="8534" w:type="dxa"/>
            <w:vAlign w:val="center"/>
          </w:tcPr>
          <w:p w14:paraId="142D4406" w14:textId="77777777" w:rsidR="005118D6" w:rsidRPr="0049487E" w:rsidRDefault="005118D6" w:rsidP="008C157B">
            <w:pPr>
              <w:pStyle w:val="Default"/>
              <w:jc w:val="both"/>
              <w:rPr>
                <w:sz w:val="18"/>
                <w:szCs w:val="20"/>
              </w:rPr>
            </w:pPr>
            <w:r w:rsidRPr="0049487E">
              <w:rPr>
                <w:sz w:val="18"/>
                <w:szCs w:val="20"/>
              </w:rPr>
              <w:t xml:space="preserve">El oferente se compromete a NO emitir formulas NEUTRAS, no deberán emitir formula o sugerir el uso de óptica con películas antirreflejo, polarizados, fotosensibles, coloración en la consulta de optometría a los usuarios del Subsistema de Salud de la Policía Nacional </w:t>
            </w:r>
          </w:p>
        </w:tc>
        <w:tc>
          <w:tcPr>
            <w:tcW w:w="567" w:type="dxa"/>
          </w:tcPr>
          <w:p w14:paraId="27974364" w14:textId="77777777" w:rsidR="005118D6" w:rsidRPr="0049487E" w:rsidRDefault="005118D6" w:rsidP="008C157B">
            <w:pPr>
              <w:jc w:val="both"/>
              <w:rPr>
                <w:bCs/>
                <w:sz w:val="18"/>
              </w:rPr>
            </w:pPr>
          </w:p>
        </w:tc>
        <w:tc>
          <w:tcPr>
            <w:tcW w:w="567" w:type="dxa"/>
          </w:tcPr>
          <w:p w14:paraId="7101296B" w14:textId="77777777" w:rsidR="005118D6" w:rsidRPr="0049487E" w:rsidRDefault="005118D6" w:rsidP="008C157B">
            <w:pPr>
              <w:jc w:val="both"/>
              <w:rPr>
                <w:bCs/>
                <w:sz w:val="18"/>
              </w:rPr>
            </w:pPr>
          </w:p>
        </w:tc>
      </w:tr>
      <w:tr w:rsidR="005118D6" w:rsidRPr="0049487E" w14:paraId="3779AD81" w14:textId="77777777" w:rsidTr="008C157B">
        <w:trPr>
          <w:trHeight w:val="20"/>
        </w:trPr>
        <w:tc>
          <w:tcPr>
            <w:tcW w:w="0" w:type="auto"/>
            <w:vAlign w:val="center"/>
          </w:tcPr>
          <w:p w14:paraId="6E6E141A" w14:textId="77777777" w:rsidR="005118D6" w:rsidRPr="0049487E" w:rsidRDefault="005118D6" w:rsidP="008C157B">
            <w:pPr>
              <w:jc w:val="center"/>
              <w:rPr>
                <w:b/>
                <w:sz w:val="18"/>
              </w:rPr>
            </w:pPr>
            <w:r>
              <w:rPr>
                <w:b/>
                <w:sz w:val="18"/>
              </w:rPr>
              <w:t>17</w:t>
            </w:r>
          </w:p>
        </w:tc>
        <w:tc>
          <w:tcPr>
            <w:tcW w:w="8534" w:type="dxa"/>
            <w:vAlign w:val="center"/>
          </w:tcPr>
          <w:p w14:paraId="10060B4E" w14:textId="77777777" w:rsidR="005118D6" w:rsidRPr="0049487E" w:rsidRDefault="005118D6" w:rsidP="008C157B">
            <w:pPr>
              <w:pStyle w:val="Default"/>
              <w:jc w:val="both"/>
              <w:rPr>
                <w:color w:val="auto"/>
                <w:sz w:val="18"/>
                <w:szCs w:val="20"/>
              </w:rPr>
            </w:pPr>
            <w:r w:rsidRPr="0049487E">
              <w:rPr>
                <w:sz w:val="18"/>
                <w:szCs w:val="20"/>
              </w:rPr>
              <w:t xml:space="preserve">El oferente deberá contar con línea telefónica de atención en el horario de 08:00 a 17:00 horas de lunes a viernes y sábados de 09:00 a 14:00 horas para realizar el agendamiento de usuarios, quienes ya contarán con la respetiva autorización emitida por la oficina de referencia y contrarreferencia. Garantizando una oportunidad en la atención de la llamada del 95% de las llamadas ingresadas, se deberá presentar un informe mensual al supervisor del contrato dando cumplimiento a la solicitud. </w:t>
            </w:r>
          </w:p>
        </w:tc>
        <w:tc>
          <w:tcPr>
            <w:tcW w:w="567" w:type="dxa"/>
          </w:tcPr>
          <w:p w14:paraId="52EC6B81" w14:textId="77777777" w:rsidR="005118D6" w:rsidRPr="0049487E" w:rsidRDefault="005118D6" w:rsidP="008C157B">
            <w:pPr>
              <w:jc w:val="both"/>
              <w:rPr>
                <w:bCs/>
                <w:sz w:val="18"/>
              </w:rPr>
            </w:pPr>
          </w:p>
        </w:tc>
        <w:tc>
          <w:tcPr>
            <w:tcW w:w="567" w:type="dxa"/>
          </w:tcPr>
          <w:p w14:paraId="52E5083B" w14:textId="77777777" w:rsidR="005118D6" w:rsidRPr="0049487E" w:rsidRDefault="005118D6" w:rsidP="008C157B">
            <w:pPr>
              <w:jc w:val="both"/>
              <w:rPr>
                <w:bCs/>
                <w:sz w:val="18"/>
              </w:rPr>
            </w:pPr>
          </w:p>
        </w:tc>
      </w:tr>
      <w:tr w:rsidR="005118D6" w:rsidRPr="0049487E" w14:paraId="1C7CA0CA" w14:textId="77777777" w:rsidTr="008C157B">
        <w:trPr>
          <w:trHeight w:val="20"/>
        </w:trPr>
        <w:tc>
          <w:tcPr>
            <w:tcW w:w="0" w:type="auto"/>
            <w:vAlign w:val="center"/>
          </w:tcPr>
          <w:p w14:paraId="5202012F" w14:textId="77777777" w:rsidR="005118D6" w:rsidRPr="0049487E" w:rsidRDefault="005118D6" w:rsidP="008C157B">
            <w:pPr>
              <w:jc w:val="center"/>
              <w:rPr>
                <w:b/>
                <w:sz w:val="18"/>
              </w:rPr>
            </w:pPr>
            <w:r>
              <w:rPr>
                <w:b/>
                <w:sz w:val="18"/>
              </w:rPr>
              <w:t>18</w:t>
            </w:r>
          </w:p>
        </w:tc>
        <w:tc>
          <w:tcPr>
            <w:tcW w:w="8534" w:type="dxa"/>
            <w:vAlign w:val="center"/>
          </w:tcPr>
          <w:p w14:paraId="31F44151" w14:textId="77777777" w:rsidR="005118D6" w:rsidRDefault="005118D6" w:rsidP="008C157B">
            <w:pPr>
              <w:jc w:val="both"/>
              <w:rPr>
                <w:bCs/>
                <w:sz w:val="18"/>
              </w:rPr>
            </w:pPr>
            <w:r w:rsidRPr="0049487E">
              <w:rPr>
                <w:bCs/>
                <w:sz w:val="18"/>
              </w:rPr>
              <w:t xml:space="preserve">Cada punto de atención deberá contar con dos ASESORES DE ÓPTICA, para </w:t>
            </w:r>
            <w:proofErr w:type="spellStart"/>
            <w:r w:rsidRPr="0049487E">
              <w:rPr>
                <w:bCs/>
                <w:sz w:val="18"/>
              </w:rPr>
              <w:t>recepcionar</w:t>
            </w:r>
            <w:proofErr w:type="spellEnd"/>
            <w:r w:rsidRPr="0049487E">
              <w:rPr>
                <w:bCs/>
                <w:sz w:val="18"/>
              </w:rPr>
              <w:t xml:space="preserve"> formulas y entrega de lentes y monturas a los usuarios del subsistema de Salud de la Policía Nacional. Así mismo estos deberán </w:t>
            </w:r>
            <w:proofErr w:type="spellStart"/>
            <w:r w:rsidRPr="0049487E">
              <w:rPr>
                <w:bCs/>
                <w:sz w:val="18"/>
              </w:rPr>
              <w:t>recepcionar</w:t>
            </w:r>
            <w:proofErr w:type="spellEnd"/>
          </w:p>
          <w:p w14:paraId="027A80B8" w14:textId="77777777" w:rsidR="005118D6" w:rsidRPr="0049487E" w:rsidRDefault="005118D6" w:rsidP="008C157B">
            <w:pPr>
              <w:jc w:val="both"/>
              <w:rPr>
                <w:bCs/>
                <w:sz w:val="18"/>
              </w:rPr>
            </w:pPr>
            <w:r w:rsidRPr="0049487E">
              <w:rPr>
                <w:bCs/>
                <w:sz w:val="18"/>
              </w:rPr>
              <w:t xml:space="preserve"> quejas y reclamos de los usuarios y darles una solución pronta y oportuna de acuerdo a lo establecido en el contrato y darlas a conocer al supervisor de manera inmediata. </w:t>
            </w:r>
          </w:p>
        </w:tc>
        <w:tc>
          <w:tcPr>
            <w:tcW w:w="567" w:type="dxa"/>
          </w:tcPr>
          <w:p w14:paraId="30A8C07A" w14:textId="77777777" w:rsidR="005118D6" w:rsidRPr="0049487E" w:rsidRDefault="005118D6" w:rsidP="008C157B">
            <w:pPr>
              <w:jc w:val="both"/>
              <w:rPr>
                <w:bCs/>
                <w:sz w:val="18"/>
              </w:rPr>
            </w:pPr>
          </w:p>
        </w:tc>
        <w:tc>
          <w:tcPr>
            <w:tcW w:w="567" w:type="dxa"/>
          </w:tcPr>
          <w:p w14:paraId="54ECD38D" w14:textId="77777777" w:rsidR="005118D6" w:rsidRPr="0049487E" w:rsidRDefault="005118D6" w:rsidP="008C157B">
            <w:pPr>
              <w:jc w:val="both"/>
              <w:rPr>
                <w:bCs/>
                <w:sz w:val="18"/>
              </w:rPr>
            </w:pPr>
          </w:p>
        </w:tc>
      </w:tr>
      <w:tr w:rsidR="005118D6" w:rsidRPr="0049487E" w14:paraId="4221ED07" w14:textId="77777777" w:rsidTr="008C157B">
        <w:trPr>
          <w:trHeight w:val="20"/>
        </w:trPr>
        <w:tc>
          <w:tcPr>
            <w:tcW w:w="0" w:type="auto"/>
            <w:vAlign w:val="center"/>
          </w:tcPr>
          <w:p w14:paraId="743133AE" w14:textId="77777777" w:rsidR="005118D6" w:rsidRPr="0049487E" w:rsidRDefault="005118D6" w:rsidP="008C157B">
            <w:pPr>
              <w:jc w:val="center"/>
              <w:rPr>
                <w:b/>
                <w:sz w:val="18"/>
              </w:rPr>
            </w:pPr>
            <w:r>
              <w:rPr>
                <w:b/>
                <w:sz w:val="18"/>
              </w:rPr>
              <w:t>19</w:t>
            </w:r>
          </w:p>
        </w:tc>
        <w:tc>
          <w:tcPr>
            <w:tcW w:w="8534" w:type="dxa"/>
            <w:vAlign w:val="center"/>
          </w:tcPr>
          <w:p w14:paraId="1E98934C" w14:textId="77777777" w:rsidR="005118D6" w:rsidRPr="0049487E" w:rsidRDefault="005118D6" w:rsidP="008C157B">
            <w:pPr>
              <w:jc w:val="both"/>
              <w:rPr>
                <w:bCs/>
                <w:sz w:val="18"/>
              </w:rPr>
            </w:pPr>
            <w:r w:rsidRPr="0049487E">
              <w:rPr>
                <w:bCs/>
                <w:sz w:val="18"/>
              </w:rPr>
              <w:t xml:space="preserve">El oferente deberá contar con profesionales en </w:t>
            </w:r>
            <w:proofErr w:type="spellStart"/>
            <w:r w:rsidRPr="0049487E">
              <w:rPr>
                <w:bCs/>
                <w:sz w:val="18"/>
              </w:rPr>
              <w:t>OPTOMETRIA</w:t>
            </w:r>
            <w:proofErr w:type="spellEnd"/>
            <w:r w:rsidRPr="0049487E">
              <w:rPr>
                <w:bCs/>
                <w:sz w:val="18"/>
              </w:rPr>
              <w:t xml:space="preserve"> con experiencia en las siguientes áreas:</w:t>
            </w:r>
          </w:p>
          <w:p w14:paraId="5E579277" w14:textId="77777777" w:rsidR="005118D6" w:rsidRPr="0049487E" w:rsidRDefault="005118D6" w:rsidP="008C157B">
            <w:pPr>
              <w:jc w:val="both"/>
              <w:rPr>
                <w:bCs/>
                <w:sz w:val="18"/>
              </w:rPr>
            </w:pPr>
            <w:r w:rsidRPr="0049487E">
              <w:rPr>
                <w:bCs/>
                <w:sz w:val="18"/>
              </w:rPr>
              <w:t xml:space="preserve">-Acreditar como mínimo seis (06) meses de experiencia profesional en sus actividades profesionales. </w:t>
            </w:r>
          </w:p>
          <w:p w14:paraId="609AC07C" w14:textId="77777777" w:rsidR="005118D6" w:rsidRPr="0049487E" w:rsidRDefault="005118D6" w:rsidP="008C157B">
            <w:pPr>
              <w:jc w:val="both"/>
              <w:rPr>
                <w:bCs/>
                <w:sz w:val="18"/>
              </w:rPr>
            </w:pPr>
            <w:r w:rsidRPr="0049487E">
              <w:rPr>
                <w:bCs/>
                <w:sz w:val="18"/>
              </w:rPr>
              <w:t xml:space="preserve">Los profesionales deberán encontrarse inscrito ante el Registro Único Nacional del Talento Humano en Salud </w:t>
            </w:r>
            <w:proofErr w:type="spellStart"/>
            <w:r w:rsidRPr="0049487E">
              <w:rPr>
                <w:bCs/>
                <w:sz w:val="18"/>
              </w:rPr>
              <w:t>RETHUS</w:t>
            </w:r>
            <w:proofErr w:type="spellEnd"/>
            <w:r w:rsidRPr="0049487E">
              <w:rPr>
                <w:bCs/>
                <w:sz w:val="18"/>
              </w:rPr>
              <w:t>.</w:t>
            </w:r>
          </w:p>
        </w:tc>
        <w:tc>
          <w:tcPr>
            <w:tcW w:w="567" w:type="dxa"/>
          </w:tcPr>
          <w:p w14:paraId="2BD74C69" w14:textId="77777777" w:rsidR="005118D6" w:rsidRPr="0049487E" w:rsidRDefault="005118D6" w:rsidP="008C157B">
            <w:pPr>
              <w:jc w:val="both"/>
              <w:rPr>
                <w:bCs/>
                <w:sz w:val="18"/>
              </w:rPr>
            </w:pPr>
          </w:p>
        </w:tc>
        <w:tc>
          <w:tcPr>
            <w:tcW w:w="567" w:type="dxa"/>
          </w:tcPr>
          <w:p w14:paraId="7D9B192E" w14:textId="77777777" w:rsidR="005118D6" w:rsidRPr="0049487E" w:rsidRDefault="005118D6" w:rsidP="008C157B">
            <w:pPr>
              <w:jc w:val="both"/>
              <w:rPr>
                <w:bCs/>
                <w:sz w:val="18"/>
              </w:rPr>
            </w:pPr>
          </w:p>
        </w:tc>
      </w:tr>
      <w:tr w:rsidR="005118D6" w:rsidRPr="0049487E" w14:paraId="33500E1A" w14:textId="77777777" w:rsidTr="008C157B">
        <w:trPr>
          <w:trHeight w:val="20"/>
        </w:trPr>
        <w:tc>
          <w:tcPr>
            <w:tcW w:w="0" w:type="auto"/>
            <w:vAlign w:val="center"/>
          </w:tcPr>
          <w:p w14:paraId="2A8EEE00" w14:textId="77777777" w:rsidR="005118D6" w:rsidRPr="0049487E" w:rsidRDefault="005118D6" w:rsidP="008C157B">
            <w:pPr>
              <w:jc w:val="center"/>
              <w:rPr>
                <w:b/>
                <w:sz w:val="18"/>
              </w:rPr>
            </w:pPr>
            <w:r>
              <w:rPr>
                <w:b/>
                <w:sz w:val="18"/>
              </w:rPr>
              <w:t>20</w:t>
            </w:r>
          </w:p>
        </w:tc>
        <w:tc>
          <w:tcPr>
            <w:tcW w:w="8534" w:type="dxa"/>
            <w:vAlign w:val="center"/>
          </w:tcPr>
          <w:p w14:paraId="484D4247" w14:textId="77777777" w:rsidR="005118D6" w:rsidRPr="0049487E" w:rsidRDefault="005118D6" w:rsidP="008C157B">
            <w:pPr>
              <w:jc w:val="both"/>
              <w:rPr>
                <w:bCs/>
                <w:sz w:val="18"/>
              </w:rPr>
            </w:pPr>
            <w:r w:rsidRPr="0049487E">
              <w:rPr>
                <w:bCs/>
                <w:sz w:val="18"/>
              </w:rPr>
              <w:t>Las correcciones ópticas que sean entregadas, deberán contar con el aval del profesional en optometría del oferente en aras de garantizar la calidad óptica del suministro, previo a la entrega. El oferente junto con la facturación debe entregar un certificado dirigido al supervisor del contrato, que se realizó dicho procedimiento en cada entrega de lentes.</w:t>
            </w:r>
          </w:p>
        </w:tc>
        <w:tc>
          <w:tcPr>
            <w:tcW w:w="567" w:type="dxa"/>
          </w:tcPr>
          <w:p w14:paraId="56F4742F" w14:textId="77777777" w:rsidR="005118D6" w:rsidRPr="0049487E" w:rsidRDefault="005118D6" w:rsidP="008C157B">
            <w:pPr>
              <w:jc w:val="both"/>
              <w:rPr>
                <w:bCs/>
                <w:sz w:val="18"/>
              </w:rPr>
            </w:pPr>
          </w:p>
        </w:tc>
        <w:tc>
          <w:tcPr>
            <w:tcW w:w="567" w:type="dxa"/>
          </w:tcPr>
          <w:p w14:paraId="7B1A1978" w14:textId="77777777" w:rsidR="005118D6" w:rsidRPr="0049487E" w:rsidRDefault="005118D6" w:rsidP="008C157B">
            <w:pPr>
              <w:jc w:val="both"/>
              <w:rPr>
                <w:bCs/>
                <w:sz w:val="18"/>
              </w:rPr>
            </w:pPr>
          </w:p>
        </w:tc>
      </w:tr>
      <w:tr w:rsidR="005118D6" w:rsidRPr="0049487E" w14:paraId="3E6854DA" w14:textId="77777777" w:rsidTr="008C157B">
        <w:trPr>
          <w:trHeight w:val="20"/>
        </w:trPr>
        <w:tc>
          <w:tcPr>
            <w:tcW w:w="10314" w:type="dxa"/>
            <w:gridSpan w:val="4"/>
            <w:shd w:val="clear" w:color="auto" w:fill="D9D9D9"/>
            <w:vAlign w:val="center"/>
          </w:tcPr>
          <w:p w14:paraId="2139B884" w14:textId="77777777" w:rsidR="005118D6" w:rsidRPr="0049487E" w:rsidRDefault="005118D6" w:rsidP="008C157B">
            <w:pPr>
              <w:jc w:val="center"/>
              <w:rPr>
                <w:bCs/>
                <w:sz w:val="18"/>
              </w:rPr>
            </w:pPr>
            <w:r w:rsidRPr="0049487E">
              <w:rPr>
                <w:b/>
                <w:sz w:val="18"/>
              </w:rPr>
              <w:t>ESPECIFICACIONES VARIAS</w:t>
            </w:r>
          </w:p>
        </w:tc>
      </w:tr>
      <w:tr w:rsidR="005118D6" w:rsidRPr="0049487E" w14:paraId="4393D0EF" w14:textId="77777777" w:rsidTr="008C157B">
        <w:trPr>
          <w:trHeight w:val="20"/>
        </w:trPr>
        <w:tc>
          <w:tcPr>
            <w:tcW w:w="0" w:type="auto"/>
            <w:vAlign w:val="center"/>
          </w:tcPr>
          <w:p w14:paraId="438C122D" w14:textId="77777777" w:rsidR="005118D6" w:rsidRPr="0049487E" w:rsidRDefault="005118D6" w:rsidP="008C157B">
            <w:pPr>
              <w:jc w:val="center"/>
              <w:rPr>
                <w:b/>
                <w:sz w:val="18"/>
              </w:rPr>
            </w:pPr>
            <w:r>
              <w:rPr>
                <w:b/>
                <w:sz w:val="18"/>
              </w:rPr>
              <w:t>21</w:t>
            </w:r>
          </w:p>
        </w:tc>
        <w:tc>
          <w:tcPr>
            <w:tcW w:w="8534" w:type="dxa"/>
            <w:vAlign w:val="center"/>
          </w:tcPr>
          <w:p w14:paraId="6FA22029" w14:textId="77777777" w:rsidR="005118D6" w:rsidRPr="0049487E" w:rsidRDefault="005118D6" w:rsidP="008C157B">
            <w:pPr>
              <w:jc w:val="both"/>
              <w:rPr>
                <w:bCs/>
                <w:sz w:val="18"/>
              </w:rPr>
            </w:pPr>
            <w:r w:rsidRPr="0049487E">
              <w:rPr>
                <w:bCs/>
                <w:sz w:val="18"/>
              </w:rPr>
              <w:t xml:space="preserve">La vigencia de la fórmula para los lentes oftálmicos, tiene una vigencia de máximo seis (06) meses </w:t>
            </w:r>
          </w:p>
        </w:tc>
        <w:tc>
          <w:tcPr>
            <w:tcW w:w="567" w:type="dxa"/>
          </w:tcPr>
          <w:p w14:paraId="39B8C09A" w14:textId="77777777" w:rsidR="005118D6" w:rsidRPr="0049487E" w:rsidRDefault="005118D6" w:rsidP="008C157B">
            <w:pPr>
              <w:jc w:val="both"/>
              <w:rPr>
                <w:bCs/>
                <w:sz w:val="18"/>
              </w:rPr>
            </w:pPr>
          </w:p>
        </w:tc>
        <w:tc>
          <w:tcPr>
            <w:tcW w:w="567" w:type="dxa"/>
          </w:tcPr>
          <w:p w14:paraId="7FC1A996" w14:textId="77777777" w:rsidR="005118D6" w:rsidRPr="0049487E" w:rsidRDefault="005118D6" w:rsidP="008C157B">
            <w:pPr>
              <w:jc w:val="both"/>
              <w:rPr>
                <w:bCs/>
                <w:sz w:val="18"/>
              </w:rPr>
            </w:pPr>
          </w:p>
        </w:tc>
      </w:tr>
      <w:tr w:rsidR="005118D6" w:rsidRPr="0049487E" w14:paraId="1914F6F7" w14:textId="77777777" w:rsidTr="008C157B">
        <w:trPr>
          <w:trHeight w:val="20"/>
        </w:trPr>
        <w:tc>
          <w:tcPr>
            <w:tcW w:w="0" w:type="auto"/>
            <w:vAlign w:val="center"/>
          </w:tcPr>
          <w:p w14:paraId="18C33AF7" w14:textId="77777777" w:rsidR="005118D6" w:rsidRPr="0049487E" w:rsidRDefault="005118D6" w:rsidP="008C157B">
            <w:pPr>
              <w:jc w:val="center"/>
              <w:rPr>
                <w:b/>
                <w:sz w:val="18"/>
              </w:rPr>
            </w:pPr>
            <w:r>
              <w:rPr>
                <w:b/>
                <w:sz w:val="18"/>
              </w:rPr>
              <w:t>22</w:t>
            </w:r>
          </w:p>
        </w:tc>
        <w:tc>
          <w:tcPr>
            <w:tcW w:w="8534" w:type="dxa"/>
            <w:vAlign w:val="center"/>
          </w:tcPr>
          <w:p w14:paraId="14B9DCEA" w14:textId="77777777" w:rsidR="005118D6" w:rsidRPr="0049487E" w:rsidRDefault="005118D6" w:rsidP="008C157B">
            <w:pPr>
              <w:jc w:val="both"/>
              <w:rPr>
                <w:bCs/>
                <w:sz w:val="18"/>
              </w:rPr>
            </w:pPr>
            <w:r w:rsidRPr="0049487E">
              <w:rPr>
                <w:bCs/>
                <w:sz w:val="18"/>
              </w:rPr>
              <w:t>El oferente garantiza la sostenibilidad de precios durante el término de ejecución del contrato.</w:t>
            </w:r>
          </w:p>
        </w:tc>
        <w:tc>
          <w:tcPr>
            <w:tcW w:w="567" w:type="dxa"/>
          </w:tcPr>
          <w:p w14:paraId="395CC5EA" w14:textId="77777777" w:rsidR="005118D6" w:rsidRPr="0049487E" w:rsidRDefault="005118D6" w:rsidP="008C157B">
            <w:pPr>
              <w:jc w:val="both"/>
              <w:rPr>
                <w:bCs/>
                <w:sz w:val="18"/>
              </w:rPr>
            </w:pPr>
          </w:p>
        </w:tc>
        <w:tc>
          <w:tcPr>
            <w:tcW w:w="567" w:type="dxa"/>
          </w:tcPr>
          <w:p w14:paraId="372171BB" w14:textId="77777777" w:rsidR="005118D6" w:rsidRPr="0049487E" w:rsidRDefault="005118D6" w:rsidP="008C157B">
            <w:pPr>
              <w:jc w:val="both"/>
              <w:rPr>
                <w:bCs/>
                <w:sz w:val="18"/>
              </w:rPr>
            </w:pPr>
          </w:p>
        </w:tc>
      </w:tr>
      <w:tr w:rsidR="005118D6" w:rsidRPr="0049487E" w14:paraId="1E841B96" w14:textId="77777777" w:rsidTr="008C157B">
        <w:trPr>
          <w:trHeight w:val="20"/>
        </w:trPr>
        <w:tc>
          <w:tcPr>
            <w:tcW w:w="0" w:type="auto"/>
            <w:vAlign w:val="center"/>
          </w:tcPr>
          <w:p w14:paraId="54532803" w14:textId="77777777" w:rsidR="005118D6" w:rsidRPr="0049487E" w:rsidRDefault="005118D6" w:rsidP="008C157B">
            <w:pPr>
              <w:jc w:val="center"/>
              <w:rPr>
                <w:b/>
                <w:sz w:val="18"/>
              </w:rPr>
            </w:pPr>
            <w:r>
              <w:rPr>
                <w:b/>
                <w:sz w:val="18"/>
              </w:rPr>
              <w:t>23</w:t>
            </w:r>
          </w:p>
        </w:tc>
        <w:tc>
          <w:tcPr>
            <w:tcW w:w="8534" w:type="dxa"/>
            <w:vAlign w:val="center"/>
          </w:tcPr>
          <w:p w14:paraId="1532E378" w14:textId="77777777" w:rsidR="005118D6" w:rsidRPr="0049487E" w:rsidRDefault="005118D6" w:rsidP="008C157B">
            <w:pPr>
              <w:jc w:val="both"/>
              <w:rPr>
                <w:bCs/>
                <w:sz w:val="18"/>
              </w:rPr>
            </w:pPr>
            <w:r w:rsidRPr="0049487E">
              <w:rPr>
                <w:bCs/>
                <w:sz w:val="18"/>
              </w:rPr>
              <w:t>El oferente garantizará un stock de insumos que permita cubrir las necesidades, en forma oportuna por el término que dure el contrato.</w:t>
            </w:r>
          </w:p>
        </w:tc>
        <w:tc>
          <w:tcPr>
            <w:tcW w:w="567" w:type="dxa"/>
          </w:tcPr>
          <w:p w14:paraId="5C4D270B" w14:textId="77777777" w:rsidR="005118D6" w:rsidRPr="0049487E" w:rsidRDefault="005118D6" w:rsidP="008C157B">
            <w:pPr>
              <w:jc w:val="both"/>
              <w:rPr>
                <w:bCs/>
                <w:sz w:val="18"/>
              </w:rPr>
            </w:pPr>
          </w:p>
        </w:tc>
        <w:tc>
          <w:tcPr>
            <w:tcW w:w="567" w:type="dxa"/>
          </w:tcPr>
          <w:p w14:paraId="16DFB088" w14:textId="77777777" w:rsidR="005118D6" w:rsidRPr="0049487E" w:rsidRDefault="005118D6" w:rsidP="008C157B">
            <w:pPr>
              <w:jc w:val="both"/>
              <w:rPr>
                <w:bCs/>
                <w:sz w:val="18"/>
              </w:rPr>
            </w:pPr>
          </w:p>
        </w:tc>
      </w:tr>
      <w:tr w:rsidR="005118D6" w:rsidRPr="0049487E" w14:paraId="75CFA2E1" w14:textId="77777777" w:rsidTr="008C157B">
        <w:trPr>
          <w:trHeight w:val="20"/>
        </w:trPr>
        <w:tc>
          <w:tcPr>
            <w:tcW w:w="0" w:type="auto"/>
            <w:vAlign w:val="center"/>
          </w:tcPr>
          <w:p w14:paraId="4D231C96" w14:textId="77777777" w:rsidR="005118D6" w:rsidRPr="0049487E" w:rsidRDefault="005118D6" w:rsidP="008C157B">
            <w:pPr>
              <w:jc w:val="center"/>
              <w:rPr>
                <w:b/>
                <w:sz w:val="18"/>
              </w:rPr>
            </w:pPr>
            <w:r>
              <w:rPr>
                <w:b/>
                <w:sz w:val="18"/>
              </w:rPr>
              <w:t>24</w:t>
            </w:r>
          </w:p>
        </w:tc>
        <w:tc>
          <w:tcPr>
            <w:tcW w:w="8534" w:type="dxa"/>
            <w:vAlign w:val="center"/>
          </w:tcPr>
          <w:p w14:paraId="570C9130" w14:textId="77777777" w:rsidR="005118D6" w:rsidRPr="0049487E" w:rsidRDefault="005118D6" w:rsidP="008C157B">
            <w:pPr>
              <w:jc w:val="both"/>
              <w:rPr>
                <w:bCs/>
                <w:sz w:val="18"/>
              </w:rPr>
            </w:pPr>
            <w:r w:rsidRPr="0049487E">
              <w:rPr>
                <w:bCs/>
                <w:sz w:val="18"/>
              </w:rPr>
              <w:t>El oferente se compromete a realizar el remplazo de la montura en el evento que haya salido del mercado, este deberá demostrar mediante una certificación de importación del importador o fabricante nacional, que dicha montura se descontinuó y así mismo la que ofrezca para reemplazar la misma, debe cumplir con las especificaciones técnicas exigidas para la contratada y el costo no puede ser superior al valor de la montura contratada.</w:t>
            </w:r>
          </w:p>
        </w:tc>
        <w:tc>
          <w:tcPr>
            <w:tcW w:w="567" w:type="dxa"/>
          </w:tcPr>
          <w:p w14:paraId="182AD175" w14:textId="77777777" w:rsidR="005118D6" w:rsidRPr="0049487E" w:rsidRDefault="005118D6" w:rsidP="008C157B">
            <w:pPr>
              <w:jc w:val="both"/>
              <w:rPr>
                <w:bCs/>
                <w:sz w:val="18"/>
              </w:rPr>
            </w:pPr>
          </w:p>
        </w:tc>
        <w:tc>
          <w:tcPr>
            <w:tcW w:w="567" w:type="dxa"/>
          </w:tcPr>
          <w:p w14:paraId="3DB22203" w14:textId="77777777" w:rsidR="005118D6" w:rsidRPr="0049487E" w:rsidRDefault="005118D6" w:rsidP="008C157B">
            <w:pPr>
              <w:jc w:val="both"/>
              <w:rPr>
                <w:bCs/>
                <w:sz w:val="18"/>
              </w:rPr>
            </w:pPr>
          </w:p>
        </w:tc>
      </w:tr>
      <w:tr w:rsidR="005118D6" w:rsidRPr="0049487E" w14:paraId="0B622A65" w14:textId="77777777" w:rsidTr="008C157B">
        <w:trPr>
          <w:trHeight w:val="20"/>
        </w:trPr>
        <w:tc>
          <w:tcPr>
            <w:tcW w:w="0" w:type="auto"/>
            <w:vAlign w:val="center"/>
          </w:tcPr>
          <w:p w14:paraId="39A8911E" w14:textId="77777777" w:rsidR="005118D6" w:rsidRPr="0049487E" w:rsidRDefault="005118D6" w:rsidP="008C157B">
            <w:pPr>
              <w:jc w:val="center"/>
              <w:rPr>
                <w:b/>
                <w:sz w:val="18"/>
              </w:rPr>
            </w:pPr>
            <w:r>
              <w:rPr>
                <w:b/>
                <w:sz w:val="18"/>
              </w:rPr>
              <w:t>25</w:t>
            </w:r>
          </w:p>
        </w:tc>
        <w:tc>
          <w:tcPr>
            <w:tcW w:w="8534" w:type="dxa"/>
            <w:vAlign w:val="center"/>
          </w:tcPr>
          <w:p w14:paraId="12D3FDA6" w14:textId="77777777" w:rsidR="005118D6" w:rsidRPr="0049487E" w:rsidRDefault="005118D6" w:rsidP="008C157B">
            <w:pPr>
              <w:jc w:val="both"/>
              <w:rPr>
                <w:bCs/>
                <w:sz w:val="18"/>
              </w:rPr>
            </w:pPr>
            <w:r w:rsidRPr="0049487E">
              <w:rPr>
                <w:bCs/>
                <w:sz w:val="18"/>
              </w:rPr>
              <w:t>El oferente garantizará la calidad de la montura por un tiempo no inferior a un año, en esta garantía deberá cubrir los daños ocasionados sobre bisagras, puntos de soldadura, enchape y corrosión, el cambio por las monturas no debe generar ningún costo y el tiempo de remplazo no debe ser superior a 10 días calendario.</w:t>
            </w:r>
          </w:p>
        </w:tc>
        <w:tc>
          <w:tcPr>
            <w:tcW w:w="567" w:type="dxa"/>
          </w:tcPr>
          <w:p w14:paraId="69B6834C" w14:textId="77777777" w:rsidR="005118D6" w:rsidRPr="0049487E" w:rsidRDefault="005118D6" w:rsidP="008C157B">
            <w:pPr>
              <w:jc w:val="both"/>
              <w:rPr>
                <w:bCs/>
                <w:sz w:val="18"/>
              </w:rPr>
            </w:pPr>
          </w:p>
        </w:tc>
        <w:tc>
          <w:tcPr>
            <w:tcW w:w="567" w:type="dxa"/>
          </w:tcPr>
          <w:p w14:paraId="19D7EB14" w14:textId="77777777" w:rsidR="005118D6" w:rsidRPr="0049487E" w:rsidRDefault="005118D6" w:rsidP="008C157B">
            <w:pPr>
              <w:jc w:val="both"/>
              <w:rPr>
                <w:bCs/>
                <w:sz w:val="18"/>
              </w:rPr>
            </w:pPr>
          </w:p>
        </w:tc>
      </w:tr>
      <w:tr w:rsidR="005118D6" w:rsidRPr="0049487E" w14:paraId="44BDE61F" w14:textId="77777777" w:rsidTr="008C157B">
        <w:trPr>
          <w:trHeight w:val="20"/>
        </w:trPr>
        <w:tc>
          <w:tcPr>
            <w:tcW w:w="0" w:type="auto"/>
            <w:vAlign w:val="center"/>
          </w:tcPr>
          <w:p w14:paraId="50012D25" w14:textId="77777777" w:rsidR="005118D6" w:rsidRPr="0049487E" w:rsidRDefault="005118D6" w:rsidP="008C157B">
            <w:pPr>
              <w:jc w:val="center"/>
              <w:rPr>
                <w:b/>
                <w:sz w:val="18"/>
              </w:rPr>
            </w:pPr>
            <w:r>
              <w:rPr>
                <w:b/>
                <w:sz w:val="18"/>
              </w:rPr>
              <w:t>26</w:t>
            </w:r>
          </w:p>
        </w:tc>
        <w:tc>
          <w:tcPr>
            <w:tcW w:w="8534" w:type="dxa"/>
            <w:vAlign w:val="center"/>
          </w:tcPr>
          <w:p w14:paraId="582DD715" w14:textId="77777777" w:rsidR="005118D6" w:rsidRPr="0049487E" w:rsidRDefault="005118D6" w:rsidP="008C157B">
            <w:pPr>
              <w:jc w:val="both"/>
              <w:rPr>
                <w:bCs/>
                <w:sz w:val="18"/>
              </w:rPr>
            </w:pPr>
            <w:r w:rsidRPr="0049487E">
              <w:rPr>
                <w:bCs/>
                <w:sz w:val="18"/>
              </w:rPr>
              <w:t>El oferente ofrecerá garantía mínima de seis meses para los lentes por defectos de aberraciones, distancia mecánica, alteraciones de material, tratamiento y formula.</w:t>
            </w:r>
          </w:p>
        </w:tc>
        <w:tc>
          <w:tcPr>
            <w:tcW w:w="567" w:type="dxa"/>
          </w:tcPr>
          <w:p w14:paraId="71A11705" w14:textId="77777777" w:rsidR="005118D6" w:rsidRPr="0049487E" w:rsidRDefault="005118D6" w:rsidP="008C157B">
            <w:pPr>
              <w:jc w:val="both"/>
              <w:rPr>
                <w:bCs/>
                <w:sz w:val="18"/>
              </w:rPr>
            </w:pPr>
          </w:p>
        </w:tc>
        <w:tc>
          <w:tcPr>
            <w:tcW w:w="567" w:type="dxa"/>
          </w:tcPr>
          <w:p w14:paraId="4BFD0537" w14:textId="77777777" w:rsidR="005118D6" w:rsidRPr="0049487E" w:rsidRDefault="005118D6" w:rsidP="008C157B">
            <w:pPr>
              <w:jc w:val="both"/>
              <w:rPr>
                <w:bCs/>
                <w:sz w:val="18"/>
              </w:rPr>
            </w:pPr>
          </w:p>
        </w:tc>
      </w:tr>
      <w:tr w:rsidR="005118D6" w:rsidRPr="0049487E" w14:paraId="5A814EC9" w14:textId="77777777" w:rsidTr="008C157B">
        <w:trPr>
          <w:trHeight w:val="20"/>
        </w:trPr>
        <w:tc>
          <w:tcPr>
            <w:tcW w:w="0" w:type="auto"/>
            <w:vAlign w:val="center"/>
          </w:tcPr>
          <w:p w14:paraId="4432169E" w14:textId="77777777" w:rsidR="005118D6" w:rsidRPr="0049487E" w:rsidRDefault="005118D6" w:rsidP="008C157B">
            <w:pPr>
              <w:jc w:val="center"/>
              <w:rPr>
                <w:b/>
                <w:sz w:val="18"/>
              </w:rPr>
            </w:pPr>
            <w:r>
              <w:rPr>
                <w:b/>
                <w:sz w:val="18"/>
              </w:rPr>
              <w:t>27</w:t>
            </w:r>
          </w:p>
        </w:tc>
        <w:tc>
          <w:tcPr>
            <w:tcW w:w="8534" w:type="dxa"/>
            <w:vAlign w:val="center"/>
          </w:tcPr>
          <w:p w14:paraId="509A7FB1" w14:textId="77777777" w:rsidR="005118D6" w:rsidRPr="0049487E" w:rsidRDefault="005118D6" w:rsidP="008C157B">
            <w:pPr>
              <w:jc w:val="both"/>
              <w:rPr>
                <w:bCs/>
                <w:sz w:val="18"/>
              </w:rPr>
            </w:pPr>
            <w:r w:rsidRPr="0049487E">
              <w:rPr>
                <w:bCs/>
                <w:sz w:val="18"/>
              </w:rPr>
              <w:t xml:space="preserve">CAPACIDAD DE </w:t>
            </w:r>
            <w:proofErr w:type="spellStart"/>
            <w:r w:rsidRPr="0049487E">
              <w:rPr>
                <w:bCs/>
                <w:sz w:val="18"/>
              </w:rPr>
              <w:t>SISTEMATIZACION</w:t>
            </w:r>
            <w:proofErr w:type="spellEnd"/>
            <w:r w:rsidRPr="0049487E">
              <w:rPr>
                <w:bCs/>
                <w:sz w:val="18"/>
              </w:rPr>
              <w:t xml:space="preserve">: El oferente debe contar con los medios de sistematización adecuados, que permitan el control y seguimiento del personal de usuarios que hacen uso del servicio que sirva de base para retroalimentar dicha información con la Unidad Prestadora de Salud </w:t>
            </w:r>
            <w:r>
              <w:rPr>
                <w:bCs/>
                <w:sz w:val="18"/>
              </w:rPr>
              <w:t>Guainía</w:t>
            </w:r>
            <w:r w:rsidRPr="0049487E">
              <w:rPr>
                <w:bCs/>
                <w:sz w:val="18"/>
              </w:rPr>
              <w:t>, para lo cual deberá presentar consolidados semanales independientemente de la facturación y una capacidad de interacción con la unidad de sistemas de la Policía Nacional DISAN para cruzar la información detectando inconsistencias.</w:t>
            </w:r>
          </w:p>
        </w:tc>
        <w:tc>
          <w:tcPr>
            <w:tcW w:w="567" w:type="dxa"/>
          </w:tcPr>
          <w:p w14:paraId="52219067" w14:textId="77777777" w:rsidR="005118D6" w:rsidRPr="0049487E" w:rsidRDefault="005118D6" w:rsidP="008C157B">
            <w:pPr>
              <w:jc w:val="both"/>
              <w:rPr>
                <w:bCs/>
                <w:sz w:val="18"/>
              </w:rPr>
            </w:pPr>
          </w:p>
        </w:tc>
        <w:tc>
          <w:tcPr>
            <w:tcW w:w="567" w:type="dxa"/>
          </w:tcPr>
          <w:p w14:paraId="6CAD96DB" w14:textId="77777777" w:rsidR="005118D6" w:rsidRPr="0049487E" w:rsidRDefault="005118D6" w:rsidP="008C157B">
            <w:pPr>
              <w:jc w:val="both"/>
              <w:rPr>
                <w:bCs/>
                <w:sz w:val="18"/>
              </w:rPr>
            </w:pPr>
          </w:p>
        </w:tc>
      </w:tr>
      <w:tr w:rsidR="005118D6" w:rsidRPr="0049487E" w14:paraId="3740497D" w14:textId="77777777" w:rsidTr="008C157B">
        <w:trPr>
          <w:trHeight w:val="20"/>
        </w:trPr>
        <w:tc>
          <w:tcPr>
            <w:tcW w:w="0" w:type="auto"/>
            <w:vAlign w:val="center"/>
          </w:tcPr>
          <w:p w14:paraId="2DB85F58" w14:textId="77777777" w:rsidR="005118D6" w:rsidRPr="0049487E" w:rsidRDefault="005118D6" w:rsidP="008C157B">
            <w:pPr>
              <w:jc w:val="center"/>
              <w:rPr>
                <w:b/>
                <w:sz w:val="18"/>
              </w:rPr>
            </w:pPr>
            <w:r>
              <w:rPr>
                <w:b/>
                <w:sz w:val="18"/>
              </w:rPr>
              <w:t>28</w:t>
            </w:r>
          </w:p>
        </w:tc>
        <w:tc>
          <w:tcPr>
            <w:tcW w:w="8534" w:type="dxa"/>
          </w:tcPr>
          <w:p w14:paraId="152E8325" w14:textId="77777777" w:rsidR="005118D6" w:rsidRPr="0049487E" w:rsidRDefault="005118D6" w:rsidP="008C157B">
            <w:pPr>
              <w:jc w:val="both"/>
              <w:rPr>
                <w:bCs/>
                <w:sz w:val="18"/>
              </w:rPr>
            </w:pPr>
            <w:r w:rsidRPr="0049487E">
              <w:rPr>
                <w:bCs/>
                <w:sz w:val="18"/>
              </w:rPr>
              <w:t xml:space="preserve">El oferente se compromete a entregar las correcciones ópticas con su fórmula respectiva de los usuarios, que pasados 45 días no reclamen sus gafas en el punto de atención, dicha entrega se debe realizar mediante oficio al supervisor del contrato los cinco primeros días del mes vencido. </w:t>
            </w:r>
          </w:p>
        </w:tc>
        <w:tc>
          <w:tcPr>
            <w:tcW w:w="567" w:type="dxa"/>
          </w:tcPr>
          <w:p w14:paraId="3469E38E" w14:textId="77777777" w:rsidR="005118D6" w:rsidRPr="0049487E" w:rsidRDefault="005118D6" w:rsidP="008C157B">
            <w:pPr>
              <w:jc w:val="both"/>
              <w:rPr>
                <w:bCs/>
                <w:sz w:val="18"/>
              </w:rPr>
            </w:pPr>
          </w:p>
        </w:tc>
        <w:tc>
          <w:tcPr>
            <w:tcW w:w="567" w:type="dxa"/>
          </w:tcPr>
          <w:p w14:paraId="5D4B9281" w14:textId="77777777" w:rsidR="005118D6" w:rsidRPr="0049487E" w:rsidRDefault="005118D6" w:rsidP="008C157B">
            <w:pPr>
              <w:jc w:val="both"/>
              <w:rPr>
                <w:bCs/>
                <w:sz w:val="18"/>
              </w:rPr>
            </w:pPr>
          </w:p>
        </w:tc>
      </w:tr>
      <w:tr w:rsidR="005118D6" w:rsidRPr="0049487E" w14:paraId="45472EB0" w14:textId="77777777" w:rsidTr="008C157B">
        <w:trPr>
          <w:trHeight w:val="20"/>
        </w:trPr>
        <w:tc>
          <w:tcPr>
            <w:tcW w:w="0" w:type="auto"/>
            <w:vAlign w:val="center"/>
          </w:tcPr>
          <w:p w14:paraId="38500618" w14:textId="77777777" w:rsidR="005118D6" w:rsidRPr="0049487E" w:rsidRDefault="005118D6" w:rsidP="008C157B">
            <w:pPr>
              <w:jc w:val="center"/>
              <w:rPr>
                <w:b/>
                <w:sz w:val="18"/>
              </w:rPr>
            </w:pPr>
            <w:r>
              <w:rPr>
                <w:b/>
                <w:sz w:val="18"/>
              </w:rPr>
              <w:lastRenderedPageBreak/>
              <w:t>29</w:t>
            </w:r>
          </w:p>
        </w:tc>
        <w:tc>
          <w:tcPr>
            <w:tcW w:w="8534" w:type="dxa"/>
            <w:vAlign w:val="center"/>
          </w:tcPr>
          <w:p w14:paraId="71069DB5" w14:textId="77777777" w:rsidR="005118D6" w:rsidRPr="0049487E" w:rsidRDefault="005118D6" w:rsidP="008C157B">
            <w:pPr>
              <w:jc w:val="both"/>
              <w:rPr>
                <w:bCs/>
                <w:sz w:val="18"/>
              </w:rPr>
            </w:pPr>
            <w:r w:rsidRPr="0049487E">
              <w:rPr>
                <w:bCs/>
                <w:sz w:val="18"/>
              </w:rPr>
              <w:t xml:space="preserve">El oferente garantizará el cumplimiento a fallo de tutela relacionados con lentes y monturas, cuyas especificaciones no se encuentren en el contrato, previa cotización, la cual debe estar dentro del precio del mercado, debe ser presentada al supervisor y avalada por el mismo.  </w:t>
            </w:r>
          </w:p>
        </w:tc>
        <w:tc>
          <w:tcPr>
            <w:tcW w:w="567" w:type="dxa"/>
          </w:tcPr>
          <w:p w14:paraId="25DD248A" w14:textId="77777777" w:rsidR="005118D6" w:rsidRPr="0049487E" w:rsidRDefault="005118D6" w:rsidP="008C157B">
            <w:pPr>
              <w:jc w:val="both"/>
              <w:rPr>
                <w:bCs/>
                <w:sz w:val="18"/>
              </w:rPr>
            </w:pPr>
          </w:p>
        </w:tc>
        <w:tc>
          <w:tcPr>
            <w:tcW w:w="567" w:type="dxa"/>
          </w:tcPr>
          <w:p w14:paraId="2FCF784F" w14:textId="77777777" w:rsidR="005118D6" w:rsidRPr="0049487E" w:rsidRDefault="005118D6" w:rsidP="008C157B">
            <w:pPr>
              <w:jc w:val="both"/>
              <w:rPr>
                <w:bCs/>
                <w:sz w:val="18"/>
              </w:rPr>
            </w:pPr>
          </w:p>
        </w:tc>
      </w:tr>
      <w:tr w:rsidR="005118D6" w:rsidRPr="0049487E" w14:paraId="1F9B4A0B" w14:textId="77777777" w:rsidTr="008C157B">
        <w:trPr>
          <w:trHeight w:val="20"/>
        </w:trPr>
        <w:tc>
          <w:tcPr>
            <w:tcW w:w="0" w:type="auto"/>
            <w:vAlign w:val="center"/>
          </w:tcPr>
          <w:p w14:paraId="56D6F46C" w14:textId="77777777" w:rsidR="005118D6" w:rsidRPr="0049487E" w:rsidRDefault="005118D6" w:rsidP="008C157B">
            <w:pPr>
              <w:jc w:val="center"/>
              <w:rPr>
                <w:b/>
                <w:sz w:val="18"/>
              </w:rPr>
            </w:pPr>
            <w:r>
              <w:rPr>
                <w:b/>
                <w:sz w:val="18"/>
              </w:rPr>
              <w:t>30</w:t>
            </w:r>
          </w:p>
        </w:tc>
        <w:tc>
          <w:tcPr>
            <w:tcW w:w="8534" w:type="dxa"/>
            <w:vAlign w:val="center"/>
          </w:tcPr>
          <w:p w14:paraId="0F6BAEF3" w14:textId="77777777" w:rsidR="005118D6" w:rsidRPr="0049487E" w:rsidRDefault="005118D6" w:rsidP="008C157B">
            <w:pPr>
              <w:jc w:val="both"/>
              <w:rPr>
                <w:bCs/>
                <w:sz w:val="18"/>
              </w:rPr>
            </w:pPr>
            <w:r w:rsidRPr="0049487E">
              <w:rPr>
                <w:bCs/>
                <w:sz w:val="18"/>
              </w:rPr>
              <w:t xml:space="preserve">Toda formula que se entregue para realizar la supervisión y posterior pago de la cuenta debe venir con copia de la formula y con la firma del paciente, numero de cedula de ciudadanía y número telefónico. </w:t>
            </w:r>
          </w:p>
        </w:tc>
        <w:tc>
          <w:tcPr>
            <w:tcW w:w="567" w:type="dxa"/>
          </w:tcPr>
          <w:p w14:paraId="31236058" w14:textId="77777777" w:rsidR="005118D6" w:rsidRPr="0049487E" w:rsidRDefault="005118D6" w:rsidP="008C157B">
            <w:pPr>
              <w:jc w:val="both"/>
              <w:rPr>
                <w:bCs/>
                <w:sz w:val="18"/>
              </w:rPr>
            </w:pPr>
          </w:p>
        </w:tc>
        <w:tc>
          <w:tcPr>
            <w:tcW w:w="567" w:type="dxa"/>
          </w:tcPr>
          <w:p w14:paraId="3533CF0F" w14:textId="77777777" w:rsidR="005118D6" w:rsidRPr="0049487E" w:rsidRDefault="005118D6" w:rsidP="008C157B">
            <w:pPr>
              <w:jc w:val="both"/>
              <w:rPr>
                <w:bCs/>
                <w:sz w:val="18"/>
              </w:rPr>
            </w:pPr>
          </w:p>
        </w:tc>
      </w:tr>
      <w:tr w:rsidR="005118D6" w:rsidRPr="0049487E" w14:paraId="54781651" w14:textId="77777777" w:rsidTr="008C157B">
        <w:trPr>
          <w:trHeight w:val="20"/>
        </w:trPr>
        <w:tc>
          <w:tcPr>
            <w:tcW w:w="0" w:type="auto"/>
            <w:vAlign w:val="center"/>
          </w:tcPr>
          <w:p w14:paraId="23744870" w14:textId="77777777" w:rsidR="005118D6" w:rsidRPr="0049487E" w:rsidRDefault="005118D6" w:rsidP="008C157B">
            <w:pPr>
              <w:jc w:val="center"/>
              <w:rPr>
                <w:b/>
                <w:sz w:val="18"/>
              </w:rPr>
            </w:pPr>
            <w:r>
              <w:rPr>
                <w:b/>
                <w:sz w:val="18"/>
              </w:rPr>
              <w:t>31</w:t>
            </w:r>
          </w:p>
        </w:tc>
        <w:tc>
          <w:tcPr>
            <w:tcW w:w="8534" w:type="dxa"/>
            <w:vAlign w:val="center"/>
          </w:tcPr>
          <w:p w14:paraId="3F0BAC42" w14:textId="77777777" w:rsidR="005118D6" w:rsidRPr="0049487E" w:rsidRDefault="005118D6" w:rsidP="008C157B">
            <w:pPr>
              <w:jc w:val="both"/>
              <w:rPr>
                <w:bCs/>
                <w:sz w:val="18"/>
              </w:rPr>
            </w:pPr>
            <w:r w:rsidRPr="0049487E">
              <w:rPr>
                <w:bCs/>
                <w:sz w:val="18"/>
              </w:rPr>
              <w:t xml:space="preserve">El oferente </w:t>
            </w:r>
            <w:r>
              <w:rPr>
                <w:bCs/>
                <w:sz w:val="18"/>
              </w:rPr>
              <w:t>s</w:t>
            </w:r>
            <w:r w:rsidRPr="0049487E">
              <w:rPr>
                <w:bCs/>
                <w:sz w:val="18"/>
              </w:rPr>
              <w:t xml:space="preserve">e compromete a proporcionar sin costo adicional el estuche duro, un paño y liquido limpiador. </w:t>
            </w:r>
          </w:p>
        </w:tc>
        <w:tc>
          <w:tcPr>
            <w:tcW w:w="567" w:type="dxa"/>
          </w:tcPr>
          <w:p w14:paraId="3DDC22F7" w14:textId="77777777" w:rsidR="005118D6" w:rsidRPr="0049487E" w:rsidRDefault="005118D6" w:rsidP="008C157B">
            <w:pPr>
              <w:jc w:val="both"/>
              <w:rPr>
                <w:bCs/>
                <w:sz w:val="18"/>
              </w:rPr>
            </w:pPr>
          </w:p>
        </w:tc>
        <w:tc>
          <w:tcPr>
            <w:tcW w:w="567" w:type="dxa"/>
          </w:tcPr>
          <w:p w14:paraId="4136200B" w14:textId="77777777" w:rsidR="005118D6" w:rsidRPr="0049487E" w:rsidRDefault="005118D6" w:rsidP="008C157B">
            <w:pPr>
              <w:jc w:val="both"/>
              <w:rPr>
                <w:bCs/>
                <w:sz w:val="18"/>
              </w:rPr>
            </w:pPr>
          </w:p>
        </w:tc>
      </w:tr>
      <w:tr w:rsidR="005118D6" w:rsidRPr="0049487E" w14:paraId="56AB6501" w14:textId="77777777" w:rsidTr="008C157B">
        <w:trPr>
          <w:trHeight w:val="20"/>
        </w:trPr>
        <w:tc>
          <w:tcPr>
            <w:tcW w:w="0" w:type="auto"/>
            <w:vAlign w:val="center"/>
          </w:tcPr>
          <w:p w14:paraId="1DFD16D7" w14:textId="77777777" w:rsidR="005118D6" w:rsidRPr="0049487E" w:rsidRDefault="005118D6" w:rsidP="008C157B">
            <w:pPr>
              <w:jc w:val="center"/>
              <w:rPr>
                <w:b/>
                <w:sz w:val="18"/>
              </w:rPr>
            </w:pPr>
            <w:r>
              <w:rPr>
                <w:b/>
                <w:sz w:val="18"/>
              </w:rPr>
              <w:t>32</w:t>
            </w:r>
          </w:p>
        </w:tc>
        <w:tc>
          <w:tcPr>
            <w:tcW w:w="8534" w:type="dxa"/>
          </w:tcPr>
          <w:p w14:paraId="116201C9" w14:textId="77777777" w:rsidR="005118D6" w:rsidRPr="0049487E" w:rsidRDefault="005118D6" w:rsidP="008C157B">
            <w:pPr>
              <w:jc w:val="both"/>
              <w:rPr>
                <w:bCs/>
                <w:sz w:val="18"/>
              </w:rPr>
            </w:pPr>
            <w:r w:rsidRPr="0049487E">
              <w:rPr>
                <w:bCs/>
                <w:sz w:val="18"/>
              </w:rPr>
              <w:t xml:space="preserve">El oferente se compromete como valor agregado a realizar consulta de optometría y esta no tendrá ningún costo adicional al contrato, ni costo para el usuario. </w:t>
            </w:r>
          </w:p>
        </w:tc>
        <w:tc>
          <w:tcPr>
            <w:tcW w:w="567" w:type="dxa"/>
          </w:tcPr>
          <w:p w14:paraId="77EB4107" w14:textId="77777777" w:rsidR="005118D6" w:rsidRPr="0049487E" w:rsidRDefault="005118D6" w:rsidP="008C157B">
            <w:pPr>
              <w:jc w:val="both"/>
              <w:rPr>
                <w:bCs/>
                <w:sz w:val="18"/>
              </w:rPr>
            </w:pPr>
          </w:p>
        </w:tc>
        <w:tc>
          <w:tcPr>
            <w:tcW w:w="567" w:type="dxa"/>
          </w:tcPr>
          <w:p w14:paraId="172A8E8D" w14:textId="77777777" w:rsidR="005118D6" w:rsidRPr="0049487E" w:rsidRDefault="005118D6" w:rsidP="008C157B">
            <w:pPr>
              <w:jc w:val="both"/>
              <w:rPr>
                <w:bCs/>
                <w:sz w:val="18"/>
              </w:rPr>
            </w:pPr>
          </w:p>
        </w:tc>
      </w:tr>
      <w:tr w:rsidR="005118D6" w:rsidRPr="0049487E" w14:paraId="76B753D4" w14:textId="77777777" w:rsidTr="008C157B">
        <w:trPr>
          <w:trHeight w:val="20"/>
        </w:trPr>
        <w:tc>
          <w:tcPr>
            <w:tcW w:w="0" w:type="auto"/>
            <w:vAlign w:val="center"/>
          </w:tcPr>
          <w:p w14:paraId="084EB088" w14:textId="77777777" w:rsidR="005118D6" w:rsidRPr="0049487E" w:rsidRDefault="005118D6" w:rsidP="008C157B">
            <w:pPr>
              <w:jc w:val="center"/>
              <w:rPr>
                <w:b/>
                <w:sz w:val="18"/>
              </w:rPr>
            </w:pPr>
            <w:r>
              <w:rPr>
                <w:b/>
                <w:sz w:val="18"/>
              </w:rPr>
              <w:t>33</w:t>
            </w:r>
          </w:p>
        </w:tc>
        <w:tc>
          <w:tcPr>
            <w:tcW w:w="8534" w:type="dxa"/>
            <w:vAlign w:val="center"/>
          </w:tcPr>
          <w:p w14:paraId="4DD70ABA" w14:textId="77777777" w:rsidR="005118D6" w:rsidRPr="0049487E" w:rsidRDefault="005118D6" w:rsidP="008C157B">
            <w:pPr>
              <w:jc w:val="both"/>
              <w:rPr>
                <w:bCs/>
                <w:sz w:val="18"/>
              </w:rPr>
            </w:pPr>
            <w:r w:rsidRPr="0049487E">
              <w:rPr>
                <w:bCs/>
                <w:sz w:val="18"/>
              </w:rPr>
              <w:t>Atender a los usuarios sin ningún tipo de discriminación y con la mayor diligencia y cuidado, utilizando el equipo humano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 Además, solucionar las dudas inquietudes o problemas presentados con la montura o los lentes.</w:t>
            </w:r>
          </w:p>
        </w:tc>
        <w:tc>
          <w:tcPr>
            <w:tcW w:w="567" w:type="dxa"/>
          </w:tcPr>
          <w:p w14:paraId="4DC359AF" w14:textId="77777777" w:rsidR="005118D6" w:rsidRPr="0049487E" w:rsidRDefault="005118D6" w:rsidP="008C157B">
            <w:pPr>
              <w:jc w:val="both"/>
              <w:rPr>
                <w:bCs/>
                <w:sz w:val="18"/>
              </w:rPr>
            </w:pPr>
          </w:p>
        </w:tc>
        <w:tc>
          <w:tcPr>
            <w:tcW w:w="567" w:type="dxa"/>
          </w:tcPr>
          <w:p w14:paraId="5A547FCA" w14:textId="77777777" w:rsidR="005118D6" w:rsidRPr="0049487E" w:rsidRDefault="005118D6" w:rsidP="008C157B">
            <w:pPr>
              <w:jc w:val="both"/>
              <w:rPr>
                <w:bCs/>
                <w:sz w:val="18"/>
              </w:rPr>
            </w:pPr>
          </w:p>
        </w:tc>
      </w:tr>
      <w:tr w:rsidR="005118D6" w:rsidRPr="0049487E" w14:paraId="3CD644E2" w14:textId="77777777" w:rsidTr="008C157B">
        <w:trPr>
          <w:trHeight w:val="20"/>
        </w:trPr>
        <w:tc>
          <w:tcPr>
            <w:tcW w:w="0" w:type="auto"/>
            <w:vAlign w:val="center"/>
          </w:tcPr>
          <w:p w14:paraId="7217D7FC" w14:textId="77777777" w:rsidR="005118D6" w:rsidRPr="0049487E" w:rsidRDefault="005118D6" w:rsidP="008C157B">
            <w:pPr>
              <w:jc w:val="center"/>
              <w:rPr>
                <w:b/>
                <w:sz w:val="18"/>
              </w:rPr>
            </w:pPr>
            <w:r>
              <w:rPr>
                <w:b/>
                <w:sz w:val="18"/>
              </w:rPr>
              <w:t>34</w:t>
            </w:r>
          </w:p>
        </w:tc>
        <w:tc>
          <w:tcPr>
            <w:tcW w:w="8534" w:type="dxa"/>
            <w:vAlign w:val="center"/>
          </w:tcPr>
          <w:p w14:paraId="17C5D503" w14:textId="77777777" w:rsidR="005118D6" w:rsidRPr="0049487E" w:rsidRDefault="005118D6" w:rsidP="008C157B">
            <w:pPr>
              <w:jc w:val="both"/>
              <w:rPr>
                <w:bCs/>
                <w:sz w:val="18"/>
              </w:rPr>
            </w:pPr>
            <w:r w:rsidRPr="0049487E">
              <w:rPr>
                <w:bCs/>
                <w:sz w:val="18"/>
              </w:rPr>
              <w:t>No continuar prestando los servicios objeto del presente contrato una vez este agotado el valor del contrato, Los servicios prestados por fuera del contrato, no serán pagados por el CONTRATANTE.</w:t>
            </w:r>
          </w:p>
        </w:tc>
        <w:tc>
          <w:tcPr>
            <w:tcW w:w="567" w:type="dxa"/>
          </w:tcPr>
          <w:p w14:paraId="1B898E50" w14:textId="77777777" w:rsidR="005118D6" w:rsidRPr="0049487E" w:rsidRDefault="005118D6" w:rsidP="008C157B">
            <w:pPr>
              <w:jc w:val="both"/>
              <w:rPr>
                <w:bCs/>
                <w:sz w:val="18"/>
              </w:rPr>
            </w:pPr>
          </w:p>
        </w:tc>
        <w:tc>
          <w:tcPr>
            <w:tcW w:w="567" w:type="dxa"/>
          </w:tcPr>
          <w:p w14:paraId="07254BB6" w14:textId="77777777" w:rsidR="005118D6" w:rsidRPr="0049487E" w:rsidRDefault="005118D6" w:rsidP="008C157B">
            <w:pPr>
              <w:jc w:val="both"/>
              <w:rPr>
                <w:bCs/>
                <w:sz w:val="18"/>
              </w:rPr>
            </w:pPr>
          </w:p>
        </w:tc>
      </w:tr>
      <w:tr w:rsidR="005118D6" w:rsidRPr="0049487E" w14:paraId="75834EAC" w14:textId="77777777" w:rsidTr="008C157B">
        <w:trPr>
          <w:trHeight w:val="20"/>
        </w:trPr>
        <w:tc>
          <w:tcPr>
            <w:tcW w:w="0" w:type="auto"/>
            <w:vAlign w:val="center"/>
          </w:tcPr>
          <w:p w14:paraId="031D5BAF" w14:textId="77777777" w:rsidR="005118D6" w:rsidRPr="0049487E" w:rsidRDefault="005118D6" w:rsidP="008C157B">
            <w:pPr>
              <w:jc w:val="center"/>
              <w:rPr>
                <w:b/>
                <w:sz w:val="18"/>
              </w:rPr>
            </w:pPr>
            <w:r>
              <w:rPr>
                <w:b/>
                <w:sz w:val="18"/>
              </w:rPr>
              <w:t>35</w:t>
            </w:r>
          </w:p>
        </w:tc>
        <w:tc>
          <w:tcPr>
            <w:tcW w:w="8534" w:type="dxa"/>
            <w:vAlign w:val="center"/>
          </w:tcPr>
          <w:p w14:paraId="18530A4A" w14:textId="77777777" w:rsidR="005118D6" w:rsidRPr="0049487E" w:rsidRDefault="005118D6" w:rsidP="008C157B">
            <w:pPr>
              <w:jc w:val="both"/>
              <w:rPr>
                <w:bCs/>
                <w:sz w:val="18"/>
              </w:rPr>
            </w:pPr>
            <w:r w:rsidRPr="0049487E">
              <w:rPr>
                <w:bCs/>
                <w:sz w:val="18"/>
              </w:rPr>
              <w:t>Reportar mensualmente la ejecución del contrato al supervisor del contrato; cuando el monto ejecutado del contrato llegue al 50%, cuando la ejecución llegue al 75% se continuará reportando semanalmente, con el fin de no sobrepasar el presupuesto asignado para este objeto.</w:t>
            </w:r>
          </w:p>
        </w:tc>
        <w:tc>
          <w:tcPr>
            <w:tcW w:w="567" w:type="dxa"/>
          </w:tcPr>
          <w:p w14:paraId="44BE77D3" w14:textId="77777777" w:rsidR="005118D6" w:rsidRPr="0049487E" w:rsidRDefault="005118D6" w:rsidP="008C157B">
            <w:pPr>
              <w:jc w:val="both"/>
              <w:rPr>
                <w:bCs/>
                <w:sz w:val="18"/>
              </w:rPr>
            </w:pPr>
          </w:p>
        </w:tc>
        <w:tc>
          <w:tcPr>
            <w:tcW w:w="567" w:type="dxa"/>
          </w:tcPr>
          <w:p w14:paraId="5A07BA4F" w14:textId="77777777" w:rsidR="005118D6" w:rsidRPr="0049487E" w:rsidRDefault="005118D6" w:rsidP="008C157B">
            <w:pPr>
              <w:jc w:val="both"/>
              <w:rPr>
                <w:bCs/>
                <w:sz w:val="18"/>
              </w:rPr>
            </w:pPr>
          </w:p>
        </w:tc>
      </w:tr>
      <w:tr w:rsidR="005118D6" w:rsidRPr="0049487E" w14:paraId="21403D9C" w14:textId="77777777" w:rsidTr="008C157B">
        <w:trPr>
          <w:trHeight w:val="20"/>
        </w:trPr>
        <w:tc>
          <w:tcPr>
            <w:tcW w:w="0" w:type="auto"/>
            <w:vAlign w:val="center"/>
          </w:tcPr>
          <w:p w14:paraId="496E24DB" w14:textId="77777777" w:rsidR="005118D6" w:rsidRPr="0049487E" w:rsidRDefault="005118D6" w:rsidP="008C157B">
            <w:pPr>
              <w:jc w:val="center"/>
              <w:rPr>
                <w:b/>
                <w:sz w:val="18"/>
              </w:rPr>
            </w:pPr>
            <w:r>
              <w:rPr>
                <w:b/>
                <w:sz w:val="18"/>
              </w:rPr>
              <w:t>36</w:t>
            </w:r>
          </w:p>
        </w:tc>
        <w:tc>
          <w:tcPr>
            <w:tcW w:w="8534" w:type="dxa"/>
            <w:vAlign w:val="center"/>
          </w:tcPr>
          <w:p w14:paraId="2188AF84" w14:textId="77777777" w:rsidR="005118D6" w:rsidRPr="0049487E" w:rsidRDefault="005118D6" w:rsidP="008C157B">
            <w:pPr>
              <w:jc w:val="both"/>
              <w:rPr>
                <w:bCs/>
                <w:sz w:val="18"/>
              </w:rPr>
            </w:pPr>
            <w:r w:rsidRPr="0049487E">
              <w:rPr>
                <w:bCs/>
                <w:sz w:val="18"/>
              </w:rPr>
              <w:t xml:space="preserve">Realizar </w:t>
            </w:r>
            <w:r>
              <w:rPr>
                <w:bCs/>
                <w:sz w:val="18"/>
              </w:rPr>
              <w:t>informe</w:t>
            </w:r>
            <w:r w:rsidRPr="0049487E">
              <w:rPr>
                <w:bCs/>
                <w:sz w:val="18"/>
              </w:rPr>
              <w:t xml:space="preserve"> de forma </w:t>
            </w:r>
            <w:r>
              <w:rPr>
                <w:bCs/>
                <w:sz w:val="18"/>
              </w:rPr>
              <w:t>mensual</w:t>
            </w:r>
            <w:r w:rsidRPr="0049487E">
              <w:rPr>
                <w:bCs/>
                <w:sz w:val="18"/>
              </w:rPr>
              <w:t xml:space="preserve">, el cual debe ser entregado al supervisor del contrato, quien de la misma forma comparte con la oficina de referencia y contrarreferencia con el fin de conocer los usuarios a los que se les realiza la entrega de lentes y monturas. </w:t>
            </w:r>
          </w:p>
        </w:tc>
        <w:tc>
          <w:tcPr>
            <w:tcW w:w="567" w:type="dxa"/>
          </w:tcPr>
          <w:p w14:paraId="13C21926" w14:textId="77777777" w:rsidR="005118D6" w:rsidRPr="0049487E" w:rsidRDefault="005118D6" w:rsidP="008C157B">
            <w:pPr>
              <w:jc w:val="both"/>
              <w:rPr>
                <w:bCs/>
                <w:sz w:val="18"/>
              </w:rPr>
            </w:pPr>
          </w:p>
        </w:tc>
        <w:tc>
          <w:tcPr>
            <w:tcW w:w="567" w:type="dxa"/>
          </w:tcPr>
          <w:p w14:paraId="184B7124" w14:textId="77777777" w:rsidR="005118D6" w:rsidRPr="0049487E" w:rsidRDefault="005118D6" w:rsidP="008C157B">
            <w:pPr>
              <w:jc w:val="both"/>
              <w:rPr>
                <w:bCs/>
                <w:sz w:val="18"/>
              </w:rPr>
            </w:pPr>
          </w:p>
        </w:tc>
      </w:tr>
      <w:tr w:rsidR="005118D6" w:rsidRPr="0049487E" w14:paraId="1E10E66F" w14:textId="77777777" w:rsidTr="008C157B">
        <w:trPr>
          <w:trHeight w:val="20"/>
        </w:trPr>
        <w:tc>
          <w:tcPr>
            <w:tcW w:w="0" w:type="auto"/>
            <w:vAlign w:val="center"/>
          </w:tcPr>
          <w:p w14:paraId="388840BF" w14:textId="77777777" w:rsidR="005118D6" w:rsidRPr="0049487E" w:rsidRDefault="005118D6" w:rsidP="008C157B">
            <w:pPr>
              <w:jc w:val="center"/>
              <w:rPr>
                <w:b/>
                <w:sz w:val="18"/>
              </w:rPr>
            </w:pPr>
            <w:r>
              <w:rPr>
                <w:b/>
                <w:sz w:val="18"/>
              </w:rPr>
              <w:t>37</w:t>
            </w:r>
          </w:p>
        </w:tc>
        <w:tc>
          <w:tcPr>
            <w:tcW w:w="8534" w:type="dxa"/>
            <w:vAlign w:val="center"/>
          </w:tcPr>
          <w:p w14:paraId="5E28A644" w14:textId="77777777" w:rsidR="005118D6" w:rsidRPr="0049487E" w:rsidRDefault="005118D6" w:rsidP="008C157B">
            <w:pPr>
              <w:jc w:val="both"/>
              <w:rPr>
                <w:bCs/>
                <w:sz w:val="18"/>
              </w:rPr>
            </w:pPr>
            <w:r w:rsidRPr="0049487E">
              <w:rPr>
                <w:bCs/>
                <w:sz w:val="18"/>
              </w:rPr>
              <w:t>El oferente se comprometerá a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567" w:type="dxa"/>
          </w:tcPr>
          <w:p w14:paraId="587F7876" w14:textId="77777777" w:rsidR="005118D6" w:rsidRPr="0049487E" w:rsidRDefault="005118D6" w:rsidP="008C157B">
            <w:pPr>
              <w:jc w:val="both"/>
              <w:rPr>
                <w:bCs/>
                <w:sz w:val="18"/>
              </w:rPr>
            </w:pPr>
          </w:p>
        </w:tc>
        <w:tc>
          <w:tcPr>
            <w:tcW w:w="567" w:type="dxa"/>
          </w:tcPr>
          <w:p w14:paraId="2D3D2714" w14:textId="77777777" w:rsidR="005118D6" w:rsidRPr="0049487E" w:rsidRDefault="005118D6" w:rsidP="008C157B">
            <w:pPr>
              <w:jc w:val="both"/>
              <w:rPr>
                <w:bCs/>
                <w:sz w:val="18"/>
              </w:rPr>
            </w:pPr>
          </w:p>
        </w:tc>
      </w:tr>
      <w:tr w:rsidR="005118D6" w:rsidRPr="0049487E" w14:paraId="594B170D" w14:textId="77777777" w:rsidTr="008C157B">
        <w:trPr>
          <w:trHeight w:val="20"/>
        </w:trPr>
        <w:tc>
          <w:tcPr>
            <w:tcW w:w="0" w:type="auto"/>
            <w:vAlign w:val="center"/>
          </w:tcPr>
          <w:p w14:paraId="096504B2" w14:textId="77777777" w:rsidR="005118D6" w:rsidRPr="0049487E" w:rsidRDefault="005118D6" w:rsidP="008C157B">
            <w:pPr>
              <w:jc w:val="center"/>
              <w:rPr>
                <w:b/>
                <w:sz w:val="18"/>
              </w:rPr>
            </w:pPr>
            <w:r>
              <w:rPr>
                <w:b/>
                <w:sz w:val="18"/>
              </w:rPr>
              <w:t>38</w:t>
            </w:r>
          </w:p>
        </w:tc>
        <w:tc>
          <w:tcPr>
            <w:tcW w:w="8534" w:type="dxa"/>
            <w:vAlign w:val="center"/>
          </w:tcPr>
          <w:p w14:paraId="0371E860" w14:textId="77777777" w:rsidR="005118D6" w:rsidRPr="0049487E" w:rsidRDefault="005118D6" w:rsidP="008C157B">
            <w:pPr>
              <w:pStyle w:val="Default"/>
              <w:jc w:val="both"/>
              <w:rPr>
                <w:bCs/>
                <w:sz w:val="18"/>
                <w:szCs w:val="20"/>
              </w:rPr>
            </w:pPr>
            <w:r w:rsidRPr="0049487E">
              <w:rPr>
                <w:bCs/>
                <w:color w:val="auto"/>
                <w:sz w:val="18"/>
                <w:szCs w:val="20"/>
                <w:lang w:val="es-ES" w:eastAsia="es-ES"/>
              </w:rPr>
              <w:t>El oferente debe anexar con su propuesta el Certificado de Habilitación expedido por la secretar</w:t>
            </w:r>
            <w:r>
              <w:rPr>
                <w:bCs/>
                <w:color w:val="auto"/>
                <w:sz w:val="18"/>
                <w:szCs w:val="20"/>
                <w:lang w:val="es-ES" w:eastAsia="es-ES"/>
              </w:rPr>
              <w:t>í</w:t>
            </w:r>
            <w:r w:rsidRPr="0049487E">
              <w:rPr>
                <w:bCs/>
                <w:color w:val="auto"/>
                <w:sz w:val="18"/>
                <w:szCs w:val="20"/>
                <w:lang w:val="es-ES" w:eastAsia="es-ES"/>
              </w:rPr>
              <w:t xml:space="preserve">a de Salud o entes departamentales para los consultorios de optometría que se oferten. </w:t>
            </w:r>
          </w:p>
        </w:tc>
        <w:tc>
          <w:tcPr>
            <w:tcW w:w="567" w:type="dxa"/>
          </w:tcPr>
          <w:p w14:paraId="43EC57D5" w14:textId="77777777" w:rsidR="005118D6" w:rsidRPr="0049487E" w:rsidRDefault="005118D6" w:rsidP="008C157B">
            <w:pPr>
              <w:jc w:val="both"/>
              <w:rPr>
                <w:bCs/>
                <w:sz w:val="18"/>
              </w:rPr>
            </w:pPr>
          </w:p>
        </w:tc>
        <w:tc>
          <w:tcPr>
            <w:tcW w:w="567" w:type="dxa"/>
          </w:tcPr>
          <w:p w14:paraId="5CF25F9E" w14:textId="77777777" w:rsidR="005118D6" w:rsidRPr="0049487E" w:rsidRDefault="005118D6" w:rsidP="008C157B">
            <w:pPr>
              <w:jc w:val="both"/>
              <w:rPr>
                <w:bCs/>
                <w:sz w:val="18"/>
              </w:rPr>
            </w:pPr>
          </w:p>
        </w:tc>
      </w:tr>
      <w:tr w:rsidR="005118D6" w:rsidRPr="0049487E" w14:paraId="721DEC7A" w14:textId="77777777" w:rsidTr="008C157B">
        <w:trPr>
          <w:trHeight w:val="20"/>
        </w:trPr>
        <w:tc>
          <w:tcPr>
            <w:tcW w:w="0" w:type="auto"/>
            <w:vAlign w:val="center"/>
          </w:tcPr>
          <w:p w14:paraId="30C021B8" w14:textId="77777777" w:rsidR="005118D6" w:rsidRDefault="005118D6" w:rsidP="008C157B">
            <w:pPr>
              <w:jc w:val="center"/>
              <w:rPr>
                <w:b/>
                <w:sz w:val="18"/>
              </w:rPr>
            </w:pPr>
            <w:r>
              <w:rPr>
                <w:b/>
                <w:sz w:val="18"/>
              </w:rPr>
              <w:t>39</w:t>
            </w:r>
          </w:p>
        </w:tc>
        <w:tc>
          <w:tcPr>
            <w:tcW w:w="8534" w:type="dxa"/>
            <w:vAlign w:val="center"/>
          </w:tcPr>
          <w:p w14:paraId="55DA5B12" w14:textId="77777777" w:rsidR="005118D6" w:rsidRPr="0049487E" w:rsidRDefault="005118D6" w:rsidP="008C157B">
            <w:pPr>
              <w:pStyle w:val="Default"/>
              <w:jc w:val="both"/>
              <w:rPr>
                <w:bCs/>
                <w:color w:val="auto"/>
                <w:sz w:val="18"/>
                <w:szCs w:val="20"/>
                <w:lang w:val="es-ES" w:eastAsia="es-ES"/>
              </w:rPr>
            </w:pPr>
            <w:r w:rsidRPr="00790A13">
              <w:rPr>
                <w:bCs/>
                <w:color w:val="auto"/>
                <w:sz w:val="18"/>
                <w:szCs w:val="20"/>
                <w:lang w:val="es-ES" w:eastAsia="es-ES"/>
              </w:rPr>
              <w:t>El Oferente deberá presentar el Certificado no superior a tres meses emitido por la Administradora de Riesgos Laborales (ARL) sobre la Evaluación Inicial de los Estándares Mínimos del Sistema de Gestión de la Seguridad y Salud en el Trabajo (</w:t>
            </w:r>
            <w:proofErr w:type="spellStart"/>
            <w:r w:rsidRPr="00790A13">
              <w:rPr>
                <w:bCs/>
                <w:color w:val="auto"/>
                <w:sz w:val="18"/>
                <w:szCs w:val="20"/>
                <w:lang w:val="es-ES" w:eastAsia="es-ES"/>
              </w:rPr>
              <w:t>SGSST</w:t>
            </w:r>
            <w:proofErr w:type="spellEnd"/>
            <w:r w:rsidRPr="00790A13">
              <w:rPr>
                <w:bCs/>
                <w:color w:val="auto"/>
                <w:sz w:val="18"/>
                <w:szCs w:val="20"/>
                <w:lang w:val="es-ES" w:eastAsia="es-ES"/>
              </w:rPr>
              <w:t xml:space="preserve">),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w:t>
            </w:r>
            <w:proofErr w:type="spellStart"/>
            <w:r w:rsidRPr="00790A13">
              <w:rPr>
                <w:bCs/>
                <w:color w:val="auto"/>
                <w:sz w:val="18"/>
                <w:szCs w:val="20"/>
                <w:lang w:val="es-ES" w:eastAsia="es-ES"/>
              </w:rPr>
              <w:t>SGSST</w:t>
            </w:r>
            <w:proofErr w:type="spellEnd"/>
            <w:r w:rsidRPr="00790A13">
              <w:rPr>
                <w:bCs/>
                <w:color w:val="auto"/>
                <w:sz w:val="18"/>
                <w:szCs w:val="20"/>
                <w:lang w:val="es-ES" w:eastAsia="es-ES"/>
              </w:rPr>
              <w:t xml:space="preserve"> será objeto de verificación durante la ejecución del contrato.</w:t>
            </w:r>
          </w:p>
        </w:tc>
        <w:tc>
          <w:tcPr>
            <w:tcW w:w="567" w:type="dxa"/>
          </w:tcPr>
          <w:p w14:paraId="34E4A977" w14:textId="77777777" w:rsidR="005118D6" w:rsidRPr="0049487E" w:rsidRDefault="005118D6" w:rsidP="008C157B">
            <w:pPr>
              <w:jc w:val="both"/>
              <w:rPr>
                <w:bCs/>
                <w:sz w:val="18"/>
              </w:rPr>
            </w:pPr>
          </w:p>
        </w:tc>
        <w:tc>
          <w:tcPr>
            <w:tcW w:w="567" w:type="dxa"/>
          </w:tcPr>
          <w:p w14:paraId="43461199" w14:textId="77777777" w:rsidR="005118D6" w:rsidRPr="0049487E" w:rsidRDefault="005118D6" w:rsidP="008C157B">
            <w:pPr>
              <w:jc w:val="both"/>
              <w:rPr>
                <w:bCs/>
                <w:sz w:val="18"/>
              </w:rPr>
            </w:pPr>
          </w:p>
        </w:tc>
      </w:tr>
    </w:tbl>
    <w:p w14:paraId="6E88F19C" w14:textId="3A350C40" w:rsidR="00567814" w:rsidRDefault="00567814" w:rsidP="00AD613C">
      <w:pPr>
        <w:pStyle w:val="Prrafodelista"/>
        <w:tabs>
          <w:tab w:val="left" w:pos="240"/>
          <w:tab w:val="left" w:pos="6210"/>
        </w:tabs>
        <w:ind w:left="0"/>
        <w:jc w:val="center"/>
        <w:rPr>
          <w:b/>
          <w:lang w:val="es-CO"/>
        </w:rPr>
      </w:pPr>
    </w:p>
    <w:p w14:paraId="28E54743" w14:textId="50B9DDDD" w:rsidR="00EE1A8E" w:rsidRPr="00E866FC" w:rsidRDefault="00EE1A8E" w:rsidP="00EE1A8E">
      <w:pPr>
        <w:pStyle w:val="Textoindependiente32"/>
        <w:autoSpaceDE/>
        <w:ind w:right="-42"/>
        <w:rPr>
          <w:rFonts w:cs="Arial"/>
          <w:b/>
          <w:sz w:val="18"/>
        </w:rPr>
      </w:pPr>
      <w:r w:rsidRPr="00E866FC">
        <w:rPr>
          <w:rFonts w:cs="Arial"/>
          <w:b/>
          <w:sz w:val="20"/>
        </w:rPr>
        <w:t>3</w:t>
      </w:r>
      <w:r w:rsidRPr="00E866FC">
        <w:rPr>
          <w:rFonts w:cs="Arial"/>
          <w:b/>
          <w:sz w:val="18"/>
        </w:rPr>
        <w:t>.1.1. EXPERIENCIA PROPONENTE</w:t>
      </w:r>
    </w:p>
    <w:p w14:paraId="7EEB9327" w14:textId="77777777" w:rsidR="00EE1A8E" w:rsidRPr="00E866FC" w:rsidRDefault="00EE1A8E" w:rsidP="00EE1A8E">
      <w:pPr>
        <w:pStyle w:val="Textoindependiente32"/>
        <w:autoSpaceDE/>
        <w:ind w:right="-42"/>
        <w:rPr>
          <w:rFonts w:cs="Arial"/>
          <w:sz w:val="18"/>
        </w:rPr>
      </w:pPr>
    </w:p>
    <w:p w14:paraId="51245384" w14:textId="77777777" w:rsidR="00687AF7" w:rsidRPr="00687AF7" w:rsidRDefault="00687AF7" w:rsidP="00687AF7">
      <w:pPr>
        <w:pStyle w:val="Textoindependiente32"/>
        <w:ind w:right="-42"/>
        <w:rPr>
          <w:rFonts w:eastAsia="Calibri" w:cs="Arial"/>
          <w:color w:val="000000" w:themeColor="text1"/>
          <w:sz w:val="18"/>
        </w:rPr>
      </w:pPr>
      <w:r w:rsidRPr="00687AF7">
        <w:rPr>
          <w:rFonts w:eastAsia="Calibri" w:cs="Arial"/>
          <w:color w:val="000000" w:themeColor="text1"/>
          <w:sz w:val="18"/>
        </w:rPr>
        <w:t xml:space="preserve">Para la acreditación de la experiencia del proponente en este tipo de contratación, se debe exigir la presentación de certificaciones contratos o copias de contratos ejecutados o en ejecución, (empresas públicas y/o privadas) cuyo objeto sea igual al objeto de la presente contratación y cuya sumatoria sea mayor o igual al 70% del valor del presupuesto asignado al presente proceso representado en </w:t>
      </w:r>
      <w:proofErr w:type="spellStart"/>
      <w:r w:rsidRPr="00687AF7">
        <w:rPr>
          <w:rFonts w:eastAsia="Calibri" w:cs="Arial"/>
          <w:color w:val="000000" w:themeColor="text1"/>
          <w:sz w:val="18"/>
        </w:rPr>
        <w:t>SMMLV</w:t>
      </w:r>
      <w:proofErr w:type="spellEnd"/>
      <w:r w:rsidRPr="00687AF7">
        <w:rPr>
          <w:rFonts w:eastAsia="Calibri" w:cs="Arial"/>
          <w:color w:val="000000" w:themeColor="text1"/>
          <w:sz w:val="18"/>
        </w:rPr>
        <w:t xml:space="preserve">. </w:t>
      </w:r>
    </w:p>
    <w:p w14:paraId="79A4CD82" w14:textId="77777777" w:rsidR="00687AF7" w:rsidRPr="00687AF7" w:rsidRDefault="00687AF7" w:rsidP="00687AF7">
      <w:pPr>
        <w:pStyle w:val="Textoindependiente32"/>
        <w:ind w:right="-42"/>
        <w:rPr>
          <w:rFonts w:eastAsia="Calibri" w:cs="Arial"/>
          <w:color w:val="000000" w:themeColor="text1"/>
          <w:sz w:val="18"/>
        </w:rPr>
      </w:pPr>
    </w:p>
    <w:p w14:paraId="426CFD45" w14:textId="77777777" w:rsidR="00687AF7" w:rsidRPr="00687AF7" w:rsidRDefault="00687AF7" w:rsidP="00687AF7">
      <w:pPr>
        <w:pStyle w:val="Textoindependiente32"/>
        <w:ind w:right="-42"/>
        <w:rPr>
          <w:rFonts w:eastAsia="Calibri" w:cs="Arial"/>
          <w:color w:val="000000" w:themeColor="text1"/>
          <w:sz w:val="18"/>
        </w:rPr>
      </w:pPr>
      <w:r w:rsidRPr="00687AF7">
        <w:rPr>
          <w:rFonts w:eastAsia="Calibri" w:cs="Arial"/>
          <w:color w:val="000000" w:themeColor="text1"/>
          <w:sz w:val="18"/>
        </w:rPr>
        <w:t xml:space="preserve">El oferente acreditará la experiencia a través de certificaciones de contratos que deben contener la siguiente información: nombre del contratante, objeto del contrato, número del contrato, valor del contrato, plazo, fechas de inicio y finalización, nombre de la contratista debidamente suscrita por el representante legal del contratante o por la persona autorizada para tal fin. En caso de contratos en ejecución se tomará la fecha de legalización del contrato hasta la fecha de expedición de la certificación. </w:t>
      </w:r>
    </w:p>
    <w:p w14:paraId="6A3D2272" w14:textId="77777777" w:rsidR="00687AF7" w:rsidRPr="00687AF7" w:rsidRDefault="00687AF7" w:rsidP="00687AF7">
      <w:pPr>
        <w:pStyle w:val="Textoindependiente32"/>
        <w:ind w:right="-42"/>
        <w:rPr>
          <w:rFonts w:eastAsia="Calibri" w:cs="Arial"/>
          <w:color w:val="000000" w:themeColor="text1"/>
          <w:sz w:val="18"/>
        </w:rPr>
      </w:pPr>
    </w:p>
    <w:p w14:paraId="465F5C36" w14:textId="77777777" w:rsidR="00687AF7" w:rsidRPr="00687AF7" w:rsidRDefault="00687AF7" w:rsidP="00687AF7">
      <w:pPr>
        <w:pStyle w:val="Textoindependiente32"/>
        <w:ind w:right="-42"/>
        <w:rPr>
          <w:rFonts w:eastAsia="Calibri" w:cs="Arial"/>
          <w:color w:val="000000" w:themeColor="text1"/>
          <w:sz w:val="18"/>
        </w:rPr>
      </w:pPr>
      <w:r w:rsidRPr="00687AF7">
        <w:rPr>
          <w:rFonts w:eastAsia="Calibri" w:cs="Arial"/>
          <w:color w:val="000000" w:themeColor="text1"/>
          <w:sz w:val="18"/>
        </w:rPr>
        <w:t xml:space="preserve">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 </w:t>
      </w:r>
    </w:p>
    <w:p w14:paraId="53615391" w14:textId="77777777" w:rsidR="00687AF7" w:rsidRPr="00687AF7" w:rsidRDefault="00687AF7" w:rsidP="00687AF7">
      <w:pPr>
        <w:pStyle w:val="Textoindependiente32"/>
        <w:ind w:right="-42"/>
        <w:rPr>
          <w:rFonts w:eastAsia="Calibri" w:cs="Arial"/>
          <w:color w:val="000000" w:themeColor="text1"/>
          <w:sz w:val="18"/>
        </w:rPr>
      </w:pPr>
      <w:r w:rsidRPr="00687AF7">
        <w:rPr>
          <w:rFonts w:eastAsia="Calibri" w:cs="Arial"/>
          <w:color w:val="000000" w:themeColor="text1"/>
          <w:sz w:val="18"/>
        </w:rPr>
        <w:t xml:space="preserve"> </w:t>
      </w:r>
    </w:p>
    <w:p w14:paraId="57CFB43F" w14:textId="77777777" w:rsidR="00687AF7" w:rsidRPr="00687AF7" w:rsidRDefault="00687AF7" w:rsidP="00687AF7">
      <w:pPr>
        <w:pStyle w:val="Textoindependiente32"/>
        <w:ind w:right="-42"/>
        <w:rPr>
          <w:rFonts w:eastAsia="Calibri" w:cs="Arial"/>
          <w:color w:val="000000" w:themeColor="text1"/>
          <w:sz w:val="18"/>
        </w:rPr>
      </w:pPr>
      <w:r w:rsidRPr="00687AF7">
        <w:rPr>
          <w:rFonts w:eastAsia="Calibri" w:cs="Arial"/>
          <w:color w:val="000000" w:themeColor="text1"/>
          <w:sz w:val="18"/>
        </w:rPr>
        <w:lastRenderedPageBreak/>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5642B52B" w14:textId="77777777" w:rsidR="00687AF7" w:rsidRPr="00687AF7" w:rsidRDefault="00687AF7" w:rsidP="00687AF7">
      <w:pPr>
        <w:pStyle w:val="Textoindependiente32"/>
        <w:ind w:right="-42"/>
        <w:rPr>
          <w:rFonts w:eastAsia="Calibri" w:cs="Arial"/>
          <w:color w:val="000000" w:themeColor="text1"/>
          <w:sz w:val="18"/>
        </w:rPr>
      </w:pPr>
    </w:p>
    <w:p w14:paraId="3C5896EB" w14:textId="582D1C1E" w:rsidR="009C2847" w:rsidRPr="00E866FC" w:rsidRDefault="00687AF7" w:rsidP="00687AF7">
      <w:pPr>
        <w:pStyle w:val="Textoindependiente32"/>
        <w:ind w:right="-42"/>
        <w:rPr>
          <w:rFonts w:cs="Arial"/>
          <w:sz w:val="18"/>
        </w:rPr>
      </w:pPr>
      <w:r w:rsidRPr="00687AF7">
        <w:rPr>
          <w:rFonts w:eastAsia="Calibri" w:cs="Arial"/>
          <w:color w:val="000000" w:themeColor="text1"/>
          <w:sz w:val="18"/>
        </w:rPr>
        <w:t>En el evento que el oferente presente certificaciones en número superior al máximo permitido, la Regional de Aseguramiento en Salud No. 1 para efectos de verificación de la experiencia tomara únicamente las de mayor valor que cumplan con los requisitos exigidos en el presente proceso.</w:t>
      </w:r>
    </w:p>
    <w:p w14:paraId="0261E1C0" w14:textId="77777777" w:rsidR="003127A4" w:rsidRPr="00E866FC" w:rsidRDefault="003127A4" w:rsidP="003127A4">
      <w:pPr>
        <w:contextualSpacing/>
        <w:jc w:val="both"/>
        <w:rPr>
          <w:color w:val="000000"/>
          <w:sz w:val="18"/>
          <w:lang w:val="es-CO"/>
        </w:rPr>
      </w:pPr>
      <w:r w:rsidRPr="00E866FC">
        <w:rPr>
          <w:color w:val="000000"/>
          <w:sz w:val="18"/>
          <w:lang w:val="es-CO"/>
        </w:rPr>
        <w:t>EL PROPONENTE:</w:t>
      </w:r>
    </w:p>
    <w:p w14:paraId="001E2B4A" w14:textId="3DF09D8D" w:rsidR="003127A4" w:rsidRPr="00E866FC" w:rsidRDefault="003127A4" w:rsidP="003127A4">
      <w:pPr>
        <w:ind w:left="566" w:hanging="283"/>
        <w:contextualSpacing/>
        <w:jc w:val="both"/>
        <w:rPr>
          <w:color w:val="000000"/>
          <w:lang w:val="es-CO"/>
        </w:rPr>
      </w:pPr>
    </w:p>
    <w:p w14:paraId="62413C63" w14:textId="7E4DE728" w:rsidR="003127A4" w:rsidRPr="00E866FC" w:rsidRDefault="003127A4" w:rsidP="003127A4">
      <w:pPr>
        <w:autoSpaceDE/>
        <w:autoSpaceDN/>
        <w:rPr>
          <w:lang w:val="es-CO"/>
        </w:rPr>
      </w:pPr>
      <w:r w:rsidRPr="00E866FC">
        <w:rPr>
          <w:lang w:val="es-CO"/>
        </w:rPr>
        <w:t>____________________________________</w:t>
      </w:r>
    </w:p>
    <w:p w14:paraId="7BB69FB1" w14:textId="77777777" w:rsidR="003127A4" w:rsidRPr="00E866FC" w:rsidRDefault="003127A4" w:rsidP="003127A4">
      <w:pPr>
        <w:autoSpaceDE/>
        <w:autoSpaceDN/>
        <w:rPr>
          <w:lang w:val="es-CO"/>
        </w:rPr>
      </w:pPr>
      <w:r w:rsidRPr="00E866FC">
        <w:rPr>
          <w:lang w:val="es-CO"/>
        </w:rPr>
        <w:t xml:space="preserve">Firma del representante legal del proponente </w:t>
      </w:r>
    </w:p>
    <w:p w14:paraId="28194190" w14:textId="77777777" w:rsidR="003127A4" w:rsidRPr="00E866FC" w:rsidRDefault="003127A4" w:rsidP="003127A4">
      <w:pPr>
        <w:autoSpaceDE/>
        <w:autoSpaceDN/>
        <w:contextualSpacing/>
        <w:rPr>
          <w:lang w:val="es-CO" w:eastAsia="es-CO"/>
        </w:rPr>
      </w:pPr>
      <w:r w:rsidRPr="00E866FC">
        <w:rPr>
          <w:lang w:val="es-CO" w:eastAsia="es-CO"/>
        </w:rPr>
        <w:t xml:space="preserve">Nombre o razón social del oferente: _______________________________________ </w:t>
      </w:r>
    </w:p>
    <w:p w14:paraId="6BF4F951" w14:textId="77777777" w:rsidR="003127A4" w:rsidRPr="00E866FC" w:rsidRDefault="003127A4" w:rsidP="003127A4">
      <w:pPr>
        <w:autoSpaceDE/>
        <w:autoSpaceDN/>
        <w:contextualSpacing/>
        <w:rPr>
          <w:color w:val="000000"/>
          <w:lang w:val="es-CO"/>
        </w:rPr>
      </w:pPr>
      <w:r w:rsidRPr="00E866FC">
        <w:rPr>
          <w:lang w:val="es-CO" w:eastAsia="es-CO"/>
        </w:rPr>
        <w:t>Identificación (</w:t>
      </w:r>
      <w:proofErr w:type="spellStart"/>
      <w:r w:rsidRPr="00E866FC">
        <w:rPr>
          <w:lang w:val="es-CO" w:eastAsia="es-CO"/>
        </w:rPr>
        <w:t>NIT</w:t>
      </w:r>
      <w:proofErr w:type="spellEnd"/>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 xml:space="preserve"> </w:t>
      </w:r>
      <w:proofErr w:type="spellStart"/>
      <w:r w:rsidRPr="00E866FC">
        <w:rPr>
          <w:lang w:val="es-CO" w:eastAsia="es-CO"/>
        </w:rPr>
        <w:t>C.C</w:t>
      </w:r>
      <w:proofErr w:type="spellEnd"/>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 xml:space="preserve"> </w:t>
      </w:r>
      <w:proofErr w:type="spellStart"/>
      <w:r w:rsidRPr="00E866FC">
        <w:rPr>
          <w:lang w:val="es-CO" w:eastAsia="es-CO"/>
        </w:rPr>
        <w:t>C.E</w:t>
      </w:r>
      <w:proofErr w:type="spellEnd"/>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w:t>
      </w:r>
      <w:r w:rsidRPr="00E866FC">
        <w:rPr>
          <w:color w:val="000000"/>
          <w:lang w:val="es-CO"/>
        </w:rPr>
        <w:t>: ______________________________________</w:t>
      </w:r>
    </w:p>
    <w:p w14:paraId="300D879F" w14:textId="77777777" w:rsidR="003127A4" w:rsidRPr="00E866FC" w:rsidRDefault="003127A4" w:rsidP="003127A4">
      <w:pPr>
        <w:autoSpaceDE/>
        <w:autoSpaceDN/>
        <w:contextualSpacing/>
        <w:rPr>
          <w:color w:val="000000"/>
          <w:lang w:val="es-CO"/>
        </w:rPr>
      </w:pPr>
      <w:r w:rsidRPr="00E866FC">
        <w:rPr>
          <w:lang w:val="es-CO" w:eastAsia="es-CO"/>
        </w:rPr>
        <w:t>Nombre Representante Legal</w:t>
      </w:r>
      <w:r w:rsidRPr="00E866FC">
        <w:rPr>
          <w:color w:val="000000"/>
          <w:lang w:val="es-CO"/>
        </w:rPr>
        <w:t>: ___________________________________________</w:t>
      </w:r>
    </w:p>
    <w:p w14:paraId="1218A785" w14:textId="77777777" w:rsidR="003127A4" w:rsidRPr="00E866FC" w:rsidRDefault="003127A4" w:rsidP="003127A4">
      <w:pPr>
        <w:autoSpaceDE/>
        <w:autoSpaceDN/>
        <w:rPr>
          <w:color w:val="000000"/>
          <w:lang w:val="es-CO"/>
        </w:rPr>
      </w:pPr>
      <w:r w:rsidRPr="00E866FC">
        <w:rPr>
          <w:color w:val="000000"/>
          <w:lang w:val="es-CO"/>
        </w:rPr>
        <w:t>Identificación (</w:t>
      </w:r>
      <w:proofErr w:type="spellStart"/>
      <w:r w:rsidRPr="00E866FC">
        <w:rPr>
          <w:color w:val="000000"/>
          <w:lang w:val="es-CO"/>
        </w:rPr>
        <w:t>C.C</w:t>
      </w:r>
      <w:proofErr w:type="spellEnd"/>
      <w:r w:rsidRPr="00E866FC">
        <w:rPr>
          <w:color w:val="000000"/>
          <w:lang w:val="es-CO"/>
        </w:rPr>
        <w:t xml:space="preserve"> </w:t>
      </w:r>
      <w:r w:rsidRPr="00E866FC">
        <w:rPr>
          <w:rFonts w:ascii="Segoe UI Symbol" w:eastAsia="MS Gothic" w:hAnsi="Segoe UI Symbol" w:cs="Segoe UI Symbol"/>
          <w:lang w:val="es-CO" w:eastAsia="es-CO"/>
        </w:rPr>
        <w:t>☐</w:t>
      </w:r>
      <w:r w:rsidRPr="00E866FC">
        <w:rPr>
          <w:color w:val="000000"/>
          <w:lang w:val="es-CO"/>
        </w:rPr>
        <w:t xml:space="preserve"> C.E.</w:t>
      </w:r>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 ___________________________________________</w:t>
      </w:r>
    </w:p>
    <w:p w14:paraId="56DF5B1A" w14:textId="77777777" w:rsidR="003127A4" w:rsidRPr="00E866FC" w:rsidRDefault="003127A4" w:rsidP="003127A4">
      <w:pPr>
        <w:autoSpaceDE/>
        <w:autoSpaceDN/>
        <w:rPr>
          <w:color w:val="000000"/>
          <w:lang w:val="es-CO"/>
        </w:rPr>
      </w:pPr>
      <w:r w:rsidRPr="00E866FC">
        <w:rPr>
          <w:color w:val="000000"/>
          <w:lang w:val="es-CO"/>
        </w:rPr>
        <w:t>Dirección: ___________________________________________________________</w:t>
      </w:r>
    </w:p>
    <w:p w14:paraId="51B6E0B7" w14:textId="77777777" w:rsidR="003127A4" w:rsidRPr="00E866FC" w:rsidRDefault="003127A4" w:rsidP="003127A4">
      <w:pPr>
        <w:autoSpaceDE/>
        <w:autoSpaceDN/>
        <w:rPr>
          <w:lang w:val="es-CO"/>
        </w:rPr>
      </w:pPr>
      <w:r w:rsidRPr="00E866FC">
        <w:rPr>
          <w:color w:val="000000"/>
          <w:lang w:val="es-CO"/>
        </w:rPr>
        <w:t>Teléfono: ____________________________________________________________</w:t>
      </w:r>
    </w:p>
    <w:p w14:paraId="06878E02" w14:textId="1CE2C041" w:rsidR="00B45BD7" w:rsidRPr="00E866FC" w:rsidRDefault="003127A4" w:rsidP="005919A6">
      <w:pPr>
        <w:autoSpaceDE/>
        <w:autoSpaceDN/>
        <w:rPr>
          <w:b/>
          <w:lang w:val="es-CO"/>
        </w:rPr>
      </w:pPr>
      <w:r w:rsidRPr="00E866FC">
        <w:rPr>
          <w:rFonts w:cs="Times New Roman"/>
          <w:color w:val="000000"/>
          <w:lang w:val="es-CO"/>
        </w:rPr>
        <w:t>Email: ______________________________________________________________</w:t>
      </w:r>
    </w:p>
    <w:p w14:paraId="52513340" w14:textId="77777777" w:rsidR="00567814" w:rsidRDefault="00567814" w:rsidP="001C3B37">
      <w:pPr>
        <w:autoSpaceDE/>
        <w:autoSpaceDN/>
        <w:jc w:val="center"/>
        <w:rPr>
          <w:b/>
          <w:szCs w:val="19"/>
          <w:lang w:val="es-CO"/>
        </w:rPr>
      </w:pPr>
    </w:p>
    <w:p w14:paraId="671ACAE6" w14:textId="77777777" w:rsidR="00567814" w:rsidRDefault="00567814" w:rsidP="001C3B37">
      <w:pPr>
        <w:autoSpaceDE/>
        <w:autoSpaceDN/>
        <w:jc w:val="center"/>
        <w:rPr>
          <w:b/>
          <w:szCs w:val="19"/>
          <w:lang w:val="es-CO"/>
        </w:rPr>
      </w:pPr>
    </w:p>
    <w:p w14:paraId="747404BA" w14:textId="77777777" w:rsidR="00567814" w:rsidRDefault="00567814" w:rsidP="001C3B37">
      <w:pPr>
        <w:autoSpaceDE/>
        <w:autoSpaceDN/>
        <w:jc w:val="center"/>
        <w:rPr>
          <w:b/>
          <w:szCs w:val="19"/>
          <w:lang w:val="es-CO"/>
        </w:rPr>
      </w:pPr>
    </w:p>
    <w:p w14:paraId="1D3F780F" w14:textId="77777777" w:rsidR="00567814" w:rsidRDefault="00567814" w:rsidP="001C3B37">
      <w:pPr>
        <w:autoSpaceDE/>
        <w:autoSpaceDN/>
        <w:jc w:val="center"/>
        <w:rPr>
          <w:b/>
          <w:szCs w:val="19"/>
          <w:lang w:val="es-CO"/>
        </w:rPr>
      </w:pPr>
    </w:p>
    <w:p w14:paraId="053BF224" w14:textId="77777777" w:rsidR="00567814" w:rsidRDefault="00567814" w:rsidP="001C3B37">
      <w:pPr>
        <w:autoSpaceDE/>
        <w:autoSpaceDN/>
        <w:jc w:val="center"/>
        <w:rPr>
          <w:b/>
          <w:szCs w:val="19"/>
          <w:lang w:val="es-CO"/>
        </w:rPr>
      </w:pPr>
    </w:p>
    <w:p w14:paraId="0A70453D" w14:textId="77777777" w:rsidR="00567814" w:rsidRDefault="00567814" w:rsidP="001C3B37">
      <w:pPr>
        <w:autoSpaceDE/>
        <w:autoSpaceDN/>
        <w:jc w:val="center"/>
        <w:rPr>
          <w:b/>
          <w:szCs w:val="19"/>
          <w:lang w:val="es-CO"/>
        </w:rPr>
      </w:pPr>
    </w:p>
    <w:p w14:paraId="3F9FAC30" w14:textId="77777777" w:rsidR="00567814" w:rsidRDefault="00567814" w:rsidP="001C3B37">
      <w:pPr>
        <w:autoSpaceDE/>
        <w:autoSpaceDN/>
        <w:jc w:val="center"/>
        <w:rPr>
          <w:b/>
          <w:szCs w:val="19"/>
          <w:lang w:val="es-CO"/>
        </w:rPr>
      </w:pPr>
    </w:p>
    <w:p w14:paraId="179D4679" w14:textId="77777777" w:rsidR="00567814" w:rsidRDefault="00567814" w:rsidP="001C3B37">
      <w:pPr>
        <w:autoSpaceDE/>
        <w:autoSpaceDN/>
        <w:jc w:val="center"/>
        <w:rPr>
          <w:b/>
          <w:szCs w:val="19"/>
          <w:lang w:val="es-CO"/>
        </w:rPr>
      </w:pPr>
    </w:p>
    <w:p w14:paraId="6C63309C" w14:textId="77777777" w:rsidR="00567814" w:rsidRDefault="00567814" w:rsidP="001C3B37">
      <w:pPr>
        <w:autoSpaceDE/>
        <w:autoSpaceDN/>
        <w:jc w:val="center"/>
        <w:rPr>
          <w:b/>
          <w:szCs w:val="19"/>
          <w:lang w:val="es-CO"/>
        </w:rPr>
      </w:pPr>
    </w:p>
    <w:p w14:paraId="02632E36" w14:textId="6FE8B7C1" w:rsidR="00567814" w:rsidRDefault="00567814" w:rsidP="001C3B37">
      <w:pPr>
        <w:autoSpaceDE/>
        <w:autoSpaceDN/>
        <w:jc w:val="center"/>
        <w:rPr>
          <w:b/>
          <w:szCs w:val="19"/>
          <w:lang w:val="es-CO"/>
        </w:rPr>
      </w:pPr>
    </w:p>
    <w:p w14:paraId="4DDE648B" w14:textId="67C40508" w:rsidR="008C1D43" w:rsidRDefault="008C1D43" w:rsidP="001C3B37">
      <w:pPr>
        <w:autoSpaceDE/>
        <w:autoSpaceDN/>
        <w:jc w:val="center"/>
        <w:rPr>
          <w:b/>
          <w:szCs w:val="19"/>
          <w:lang w:val="es-CO"/>
        </w:rPr>
      </w:pPr>
    </w:p>
    <w:p w14:paraId="6601EA42" w14:textId="7284C475" w:rsidR="008C1D43" w:rsidRDefault="008C1D43" w:rsidP="001C3B37">
      <w:pPr>
        <w:autoSpaceDE/>
        <w:autoSpaceDN/>
        <w:jc w:val="center"/>
        <w:rPr>
          <w:b/>
          <w:szCs w:val="19"/>
          <w:lang w:val="es-CO"/>
        </w:rPr>
      </w:pPr>
    </w:p>
    <w:p w14:paraId="6A71BE94" w14:textId="28A91A32" w:rsidR="008C1D43" w:rsidRDefault="008C1D43" w:rsidP="001C3B37">
      <w:pPr>
        <w:autoSpaceDE/>
        <w:autoSpaceDN/>
        <w:jc w:val="center"/>
        <w:rPr>
          <w:b/>
          <w:szCs w:val="19"/>
          <w:lang w:val="es-CO"/>
        </w:rPr>
      </w:pPr>
    </w:p>
    <w:p w14:paraId="7A5EAF40" w14:textId="1D762835" w:rsidR="008C1D43" w:rsidRDefault="008C1D43" w:rsidP="001C3B37">
      <w:pPr>
        <w:autoSpaceDE/>
        <w:autoSpaceDN/>
        <w:jc w:val="center"/>
        <w:rPr>
          <w:b/>
          <w:szCs w:val="19"/>
          <w:lang w:val="es-CO"/>
        </w:rPr>
      </w:pPr>
    </w:p>
    <w:p w14:paraId="58F139C4" w14:textId="3941FD1A" w:rsidR="008C1D43" w:rsidRDefault="008C1D43" w:rsidP="001C3B37">
      <w:pPr>
        <w:autoSpaceDE/>
        <w:autoSpaceDN/>
        <w:jc w:val="center"/>
        <w:rPr>
          <w:b/>
          <w:szCs w:val="19"/>
          <w:lang w:val="es-CO"/>
        </w:rPr>
      </w:pPr>
    </w:p>
    <w:p w14:paraId="3397B3AD" w14:textId="5DD4B688" w:rsidR="008C1D43" w:rsidRDefault="008C1D43" w:rsidP="001C3B37">
      <w:pPr>
        <w:autoSpaceDE/>
        <w:autoSpaceDN/>
        <w:jc w:val="center"/>
        <w:rPr>
          <w:b/>
          <w:szCs w:val="19"/>
          <w:lang w:val="es-CO"/>
        </w:rPr>
      </w:pPr>
    </w:p>
    <w:p w14:paraId="446B7292" w14:textId="69172BD8" w:rsidR="008C1D43" w:rsidRDefault="008C1D43" w:rsidP="001C3B37">
      <w:pPr>
        <w:autoSpaceDE/>
        <w:autoSpaceDN/>
        <w:jc w:val="center"/>
        <w:rPr>
          <w:b/>
          <w:szCs w:val="19"/>
          <w:lang w:val="es-CO"/>
        </w:rPr>
      </w:pPr>
    </w:p>
    <w:p w14:paraId="38F9F162" w14:textId="67AE165D" w:rsidR="008C1D43" w:rsidRDefault="008C1D43" w:rsidP="001C3B37">
      <w:pPr>
        <w:autoSpaceDE/>
        <w:autoSpaceDN/>
        <w:jc w:val="center"/>
        <w:rPr>
          <w:b/>
          <w:szCs w:val="19"/>
          <w:lang w:val="es-CO"/>
        </w:rPr>
      </w:pPr>
    </w:p>
    <w:p w14:paraId="1C9CDEDB" w14:textId="491E2EB5" w:rsidR="008C1D43" w:rsidRDefault="008C1D43" w:rsidP="001C3B37">
      <w:pPr>
        <w:autoSpaceDE/>
        <w:autoSpaceDN/>
        <w:jc w:val="center"/>
        <w:rPr>
          <w:b/>
          <w:szCs w:val="19"/>
          <w:lang w:val="es-CO"/>
        </w:rPr>
      </w:pPr>
    </w:p>
    <w:p w14:paraId="25F2A39B" w14:textId="687B4095" w:rsidR="008C1D43" w:rsidRDefault="008C1D43" w:rsidP="001C3B37">
      <w:pPr>
        <w:autoSpaceDE/>
        <w:autoSpaceDN/>
        <w:jc w:val="center"/>
        <w:rPr>
          <w:b/>
          <w:szCs w:val="19"/>
          <w:lang w:val="es-CO"/>
        </w:rPr>
      </w:pPr>
    </w:p>
    <w:p w14:paraId="5B6974B6" w14:textId="77AF4920" w:rsidR="008C1D43" w:rsidRDefault="008C1D43" w:rsidP="001C3B37">
      <w:pPr>
        <w:autoSpaceDE/>
        <w:autoSpaceDN/>
        <w:jc w:val="center"/>
        <w:rPr>
          <w:b/>
          <w:szCs w:val="19"/>
          <w:lang w:val="es-CO"/>
        </w:rPr>
      </w:pPr>
    </w:p>
    <w:p w14:paraId="1A9536C1" w14:textId="696253C4" w:rsidR="008C1D43" w:rsidRDefault="008C1D43" w:rsidP="001C3B37">
      <w:pPr>
        <w:autoSpaceDE/>
        <w:autoSpaceDN/>
        <w:jc w:val="center"/>
        <w:rPr>
          <w:b/>
          <w:szCs w:val="19"/>
          <w:lang w:val="es-CO"/>
        </w:rPr>
      </w:pPr>
    </w:p>
    <w:p w14:paraId="7C34753E" w14:textId="0382D313" w:rsidR="008C1D43" w:rsidRDefault="008C1D43" w:rsidP="001C3B37">
      <w:pPr>
        <w:autoSpaceDE/>
        <w:autoSpaceDN/>
        <w:jc w:val="center"/>
        <w:rPr>
          <w:b/>
          <w:szCs w:val="19"/>
          <w:lang w:val="es-CO"/>
        </w:rPr>
      </w:pPr>
    </w:p>
    <w:p w14:paraId="4CE823A5" w14:textId="00AC3D13" w:rsidR="008C1D43" w:rsidRDefault="008C1D43" w:rsidP="001C3B37">
      <w:pPr>
        <w:autoSpaceDE/>
        <w:autoSpaceDN/>
        <w:jc w:val="center"/>
        <w:rPr>
          <w:b/>
          <w:szCs w:val="19"/>
          <w:lang w:val="es-CO"/>
        </w:rPr>
      </w:pPr>
    </w:p>
    <w:p w14:paraId="6AAFA3FE" w14:textId="6F3339EA" w:rsidR="008C1D43" w:rsidRDefault="008C1D43" w:rsidP="001C3B37">
      <w:pPr>
        <w:autoSpaceDE/>
        <w:autoSpaceDN/>
        <w:jc w:val="center"/>
        <w:rPr>
          <w:b/>
          <w:szCs w:val="19"/>
          <w:lang w:val="es-CO"/>
        </w:rPr>
      </w:pPr>
    </w:p>
    <w:p w14:paraId="1B41A7DE" w14:textId="40D1ABD1" w:rsidR="008C1D43" w:rsidRDefault="008C1D43" w:rsidP="001C3B37">
      <w:pPr>
        <w:autoSpaceDE/>
        <w:autoSpaceDN/>
        <w:jc w:val="center"/>
        <w:rPr>
          <w:b/>
          <w:szCs w:val="19"/>
          <w:lang w:val="es-CO"/>
        </w:rPr>
      </w:pPr>
    </w:p>
    <w:p w14:paraId="46B9454C" w14:textId="0105F29E" w:rsidR="008C1D43" w:rsidRDefault="008C1D43" w:rsidP="001C3B37">
      <w:pPr>
        <w:autoSpaceDE/>
        <w:autoSpaceDN/>
        <w:jc w:val="center"/>
        <w:rPr>
          <w:b/>
          <w:szCs w:val="19"/>
          <w:lang w:val="es-CO"/>
        </w:rPr>
      </w:pPr>
    </w:p>
    <w:p w14:paraId="13516AEC" w14:textId="31F08477" w:rsidR="001C3B37" w:rsidRPr="005E3D90" w:rsidRDefault="001C3B37" w:rsidP="001C3B37">
      <w:pPr>
        <w:autoSpaceDE/>
        <w:autoSpaceDN/>
        <w:jc w:val="center"/>
        <w:rPr>
          <w:b/>
          <w:szCs w:val="19"/>
          <w:lang w:val="es-CO"/>
        </w:rPr>
      </w:pPr>
      <w:r w:rsidRPr="005E3D90">
        <w:rPr>
          <w:b/>
          <w:szCs w:val="19"/>
          <w:lang w:val="es-CO"/>
        </w:rPr>
        <w:t xml:space="preserve">ANEXO </w:t>
      </w:r>
    </w:p>
    <w:p w14:paraId="1EEA3581" w14:textId="77777777" w:rsidR="00142EB8" w:rsidRPr="002D27A7" w:rsidRDefault="00142EB8" w:rsidP="001C3B37">
      <w:pPr>
        <w:autoSpaceDE/>
        <w:autoSpaceDN/>
        <w:jc w:val="center"/>
        <w:rPr>
          <w:b/>
          <w:sz w:val="10"/>
          <w:szCs w:val="19"/>
          <w:lang w:val="es-CO"/>
        </w:rPr>
      </w:pPr>
    </w:p>
    <w:p w14:paraId="4CA3D752" w14:textId="4DCBE9B6" w:rsidR="001C3B37" w:rsidRPr="005E3D90" w:rsidRDefault="001C3B37" w:rsidP="001C3B37">
      <w:pPr>
        <w:autoSpaceDE/>
        <w:autoSpaceDN/>
        <w:jc w:val="center"/>
        <w:rPr>
          <w:b/>
          <w:szCs w:val="19"/>
          <w:lang w:val="es-CO"/>
        </w:rPr>
      </w:pPr>
      <w:r w:rsidRPr="005E3D90">
        <w:rPr>
          <w:b/>
          <w:szCs w:val="19"/>
          <w:lang w:val="es-CO"/>
        </w:rPr>
        <w:t>INFORMATIVO PRECIO TECHO</w:t>
      </w:r>
    </w:p>
    <w:p w14:paraId="0FC57B50" w14:textId="5AA32F83" w:rsidR="00CB275D" w:rsidRPr="002D27A7" w:rsidRDefault="00CB275D" w:rsidP="001C3B37">
      <w:pPr>
        <w:autoSpaceDE/>
        <w:autoSpaceDN/>
        <w:jc w:val="center"/>
        <w:rPr>
          <w:b/>
          <w:sz w:val="10"/>
          <w:szCs w:val="19"/>
          <w:lang w:val="es-CO"/>
        </w:rPr>
      </w:pPr>
    </w:p>
    <w:tbl>
      <w:tblPr>
        <w:tblW w:w="0" w:type="auto"/>
        <w:tblInd w:w="-45" w:type="dxa"/>
        <w:tblCellMar>
          <w:left w:w="70" w:type="dxa"/>
          <w:right w:w="70" w:type="dxa"/>
        </w:tblCellMar>
        <w:tblLook w:val="0000" w:firstRow="0" w:lastRow="0" w:firstColumn="0" w:lastColumn="0" w:noHBand="0" w:noVBand="0"/>
      </w:tblPr>
      <w:tblGrid>
        <w:gridCol w:w="1509"/>
        <w:gridCol w:w="2260"/>
        <w:gridCol w:w="1809"/>
        <w:gridCol w:w="2606"/>
        <w:gridCol w:w="1470"/>
      </w:tblGrid>
      <w:tr w:rsidR="003950A9" w14:paraId="19F7B36F"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shd w:val="solid" w:color="969696" w:fill="auto"/>
            <w:vAlign w:val="center"/>
          </w:tcPr>
          <w:p w14:paraId="43FE2BF7" w14:textId="77777777" w:rsidR="003950A9" w:rsidRDefault="003950A9" w:rsidP="003950A9">
            <w:pPr>
              <w:adjustRightInd w:val="0"/>
              <w:jc w:val="center"/>
              <w:rPr>
                <w:b/>
                <w:bCs/>
                <w:color w:val="000000"/>
                <w:sz w:val="18"/>
                <w:szCs w:val="18"/>
                <w:lang w:val="es-CO" w:eastAsia="es-CO"/>
              </w:rPr>
            </w:pPr>
            <w:proofErr w:type="spellStart"/>
            <w:r>
              <w:rPr>
                <w:b/>
                <w:bCs/>
                <w:color w:val="000000"/>
                <w:sz w:val="18"/>
                <w:szCs w:val="18"/>
                <w:lang w:val="es-CO" w:eastAsia="es-CO"/>
              </w:rPr>
              <w:lastRenderedPageBreak/>
              <w:t>ITEM</w:t>
            </w:r>
            <w:proofErr w:type="spellEnd"/>
          </w:p>
        </w:tc>
        <w:tc>
          <w:tcPr>
            <w:tcW w:w="0" w:type="auto"/>
            <w:gridSpan w:val="2"/>
            <w:tcBorders>
              <w:top w:val="single" w:sz="12" w:space="0" w:color="auto"/>
              <w:left w:val="single" w:sz="12" w:space="0" w:color="auto"/>
              <w:bottom w:val="single" w:sz="12" w:space="0" w:color="auto"/>
              <w:right w:val="single" w:sz="12" w:space="0" w:color="auto"/>
            </w:tcBorders>
            <w:shd w:val="solid" w:color="969696" w:fill="auto"/>
            <w:vAlign w:val="center"/>
          </w:tcPr>
          <w:p w14:paraId="08E97767" w14:textId="77777777" w:rsidR="003950A9" w:rsidRDefault="003950A9" w:rsidP="003950A9">
            <w:pPr>
              <w:adjustRightInd w:val="0"/>
              <w:jc w:val="center"/>
              <w:rPr>
                <w:b/>
                <w:bCs/>
                <w:color w:val="000000"/>
                <w:sz w:val="18"/>
                <w:szCs w:val="18"/>
                <w:lang w:val="es-CO" w:eastAsia="es-CO"/>
              </w:rPr>
            </w:pPr>
            <w:r>
              <w:rPr>
                <w:b/>
                <w:bCs/>
                <w:color w:val="000000"/>
                <w:sz w:val="18"/>
                <w:szCs w:val="18"/>
                <w:lang w:val="es-CO" w:eastAsia="es-CO"/>
              </w:rPr>
              <w:t>DESCRIPCIÓN</w:t>
            </w:r>
          </w:p>
        </w:tc>
        <w:tc>
          <w:tcPr>
            <w:tcW w:w="0" w:type="auto"/>
            <w:tcBorders>
              <w:top w:val="single" w:sz="12" w:space="0" w:color="auto"/>
              <w:left w:val="single" w:sz="12" w:space="0" w:color="auto"/>
              <w:bottom w:val="single" w:sz="12" w:space="0" w:color="auto"/>
              <w:right w:val="single" w:sz="12" w:space="0" w:color="auto"/>
            </w:tcBorders>
            <w:shd w:val="solid" w:color="969696" w:fill="auto"/>
            <w:vAlign w:val="center"/>
          </w:tcPr>
          <w:p w14:paraId="48129B0D" w14:textId="77777777" w:rsidR="003950A9" w:rsidRDefault="003950A9" w:rsidP="003950A9">
            <w:pPr>
              <w:adjustRightInd w:val="0"/>
              <w:jc w:val="center"/>
              <w:rPr>
                <w:b/>
                <w:bCs/>
                <w:color w:val="000000"/>
                <w:sz w:val="18"/>
                <w:szCs w:val="18"/>
                <w:lang w:val="es-CO" w:eastAsia="es-CO"/>
              </w:rPr>
            </w:pPr>
            <w:r>
              <w:rPr>
                <w:b/>
                <w:bCs/>
                <w:color w:val="000000"/>
                <w:sz w:val="18"/>
                <w:szCs w:val="18"/>
                <w:lang w:val="es-CO" w:eastAsia="es-CO"/>
              </w:rPr>
              <w:t>UNIDAD MEDIDA</w:t>
            </w:r>
          </w:p>
        </w:tc>
        <w:tc>
          <w:tcPr>
            <w:tcW w:w="0" w:type="auto"/>
            <w:tcBorders>
              <w:top w:val="single" w:sz="12" w:space="0" w:color="auto"/>
              <w:left w:val="single" w:sz="12" w:space="0" w:color="auto"/>
              <w:bottom w:val="single" w:sz="12" w:space="0" w:color="auto"/>
              <w:right w:val="single" w:sz="12" w:space="0" w:color="auto"/>
            </w:tcBorders>
            <w:shd w:val="solid" w:color="969696" w:fill="auto"/>
            <w:vAlign w:val="center"/>
          </w:tcPr>
          <w:p w14:paraId="0CD31C77" w14:textId="1AC2D418" w:rsidR="003950A9" w:rsidRDefault="003950A9" w:rsidP="003950A9">
            <w:pPr>
              <w:adjustRightInd w:val="0"/>
              <w:jc w:val="center"/>
              <w:rPr>
                <w:b/>
                <w:bCs/>
                <w:color w:val="000000"/>
                <w:sz w:val="18"/>
                <w:szCs w:val="18"/>
                <w:lang w:val="es-CO" w:eastAsia="es-CO"/>
              </w:rPr>
            </w:pPr>
            <w:r>
              <w:rPr>
                <w:b/>
                <w:bCs/>
                <w:color w:val="000000"/>
                <w:sz w:val="18"/>
                <w:szCs w:val="18"/>
                <w:lang w:val="es-CO" w:eastAsia="es-CO"/>
              </w:rPr>
              <w:t>PRECIO TECHO</w:t>
            </w:r>
          </w:p>
        </w:tc>
      </w:tr>
      <w:tr w:rsidR="003950A9" w14:paraId="697EFB5E" w14:textId="77777777" w:rsidTr="003950A9">
        <w:trPr>
          <w:trHeight w:val="20"/>
        </w:trPr>
        <w:tc>
          <w:tcPr>
            <w:tcW w:w="0" w:type="auto"/>
            <w:gridSpan w:val="4"/>
            <w:tcBorders>
              <w:top w:val="single" w:sz="12" w:space="0" w:color="auto"/>
              <w:left w:val="single" w:sz="12" w:space="0" w:color="auto"/>
              <w:bottom w:val="single" w:sz="12" w:space="0" w:color="auto"/>
              <w:right w:val="single" w:sz="12" w:space="0" w:color="auto"/>
            </w:tcBorders>
            <w:shd w:val="solid" w:color="969696" w:fill="auto"/>
            <w:vAlign w:val="center"/>
          </w:tcPr>
          <w:p w14:paraId="4EAB77A0" w14:textId="77777777" w:rsidR="003950A9" w:rsidRDefault="003950A9" w:rsidP="003950A9">
            <w:pPr>
              <w:adjustRightInd w:val="0"/>
              <w:jc w:val="center"/>
              <w:rPr>
                <w:b/>
                <w:bCs/>
                <w:color w:val="000000"/>
                <w:sz w:val="18"/>
                <w:szCs w:val="18"/>
                <w:lang w:val="es-CO" w:eastAsia="es-CO"/>
              </w:rPr>
            </w:pPr>
            <w:r>
              <w:rPr>
                <w:b/>
                <w:bCs/>
                <w:color w:val="000000"/>
                <w:sz w:val="18"/>
                <w:szCs w:val="18"/>
                <w:lang w:val="es-CO" w:eastAsia="es-CO"/>
              </w:rPr>
              <w:t>LENTES MONOFOCALES TERMINADOS - CR 39</w:t>
            </w:r>
          </w:p>
        </w:tc>
        <w:tc>
          <w:tcPr>
            <w:tcW w:w="0" w:type="auto"/>
            <w:tcBorders>
              <w:top w:val="single" w:sz="12" w:space="0" w:color="auto"/>
              <w:left w:val="single" w:sz="12" w:space="0" w:color="auto"/>
              <w:bottom w:val="single" w:sz="12" w:space="0" w:color="auto"/>
              <w:right w:val="single" w:sz="12" w:space="0" w:color="auto"/>
            </w:tcBorders>
            <w:shd w:val="solid" w:color="969696" w:fill="auto"/>
            <w:vAlign w:val="center"/>
          </w:tcPr>
          <w:p w14:paraId="499EBB29" w14:textId="77777777" w:rsidR="003950A9" w:rsidRDefault="003950A9" w:rsidP="003950A9">
            <w:pPr>
              <w:adjustRightInd w:val="0"/>
              <w:jc w:val="center"/>
              <w:rPr>
                <w:b/>
                <w:bCs/>
                <w:color w:val="000000"/>
                <w:sz w:val="18"/>
                <w:szCs w:val="18"/>
                <w:lang w:val="es-CO" w:eastAsia="es-CO"/>
              </w:rPr>
            </w:pPr>
          </w:p>
        </w:tc>
      </w:tr>
      <w:tr w:rsidR="003950A9" w14:paraId="6DCD9BB7"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477E3F6E"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1</w:t>
            </w:r>
          </w:p>
        </w:tc>
        <w:tc>
          <w:tcPr>
            <w:tcW w:w="0" w:type="auto"/>
            <w:tcBorders>
              <w:top w:val="single" w:sz="12" w:space="0" w:color="auto"/>
              <w:left w:val="single" w:sz="12" w:space="0" w:color="auto"/>
              <w:bottom w:val="single" w:sz="12" w:space="0" w:color="auto"/>
              <w:right w:val="single" w:sz="12" w:space="0" w:color="auto"/>
            </w:tcBorders>
            <w:vAlign w:val="center"/>
          </w:tcPr>
          <w:p w14:paraId="51544995"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 xml:space="preserve">0,00 </w:t>
            </w:r>
            <w:proofErr w:type="gramStart"/>
            <w:r>
              <w:rPr>
                <w:color w:val="000000"/>
                <w:sz w:val="18"/>
                <w:szCs w:val="18"/>
                <w:lang w:val="es-CO" w:eastAsia="es-CO"/>
              </w:rPr>
              <w:t>A</w:t>
            </w:r>
            <w:proofErr w:type="gramEnd"/>
            <w:r>
              <w:rPr>
                <w:color w:val="000000"/>
                <w:sz w:val="18"/>
                <w:szCs w:val="18"/>
                <w:lang w:val="es-CO" w:eastAsia="es-CO"/>
              </w:rPr>
              <w:t xml:space="preserve"> +-3,00</w:t>
            </w:r>
          </w:p>
        </w:tc>
        <w:tc>
          <w:tcPr>
            <w:tcW w:w="0" w:type="auto"/>
            <w:tcBorders>
              <w:top w:val="single" w:sz="12" w:space="0" w:color="auto"/>
              <w:left w:val="single" w:sz="12" w:space="0" w:color="auto"/>
              <w:bottom w:val="single" w:sz="12" w:space="0" w:color="auto"/>
              <w:right w:val="single" w:sz="12" w:space="0" w:color="auto"/>
            </w:tcBorders>
            <w:vAlign w:val="center"/>
          </w:tcPr>
          <w:p w14:paraId="2997C52D"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No aplica</w:t>
            </w:r>
          </w:p>
        </w:tc>
        <w:tc>
          <w:tcPr>
            <w:tcW w:w="0" w:type="auto"/>
            <w:tcBorders>
              <w:top w:val="single" w:sz="12" w:space="0" w:color="auto"/>
              <w:left w:val="single" w:sz="12" w:space="0" w:color="auto"/>
              <w:bottom w:val="single" w:sz="12" w:space="0" w:color="auto"/>
              <w:right w:val="single" w:sz="12" w:space="0" w:color="auto"/>
            </w:tcBorders>
            <w:vAlign w:val="center"/>
          </w:tcPr>
          <w:p w14:paraId="3E742657"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08EFAD07"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$ 51.337</w:t>
            </w:r>
          </w:p>
        </w:tc>
      </w:tr>
      <w:tr w:rsidR="003950A9" w14:paraId="49039DE7"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03DBA1D6"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2</w:t>
            </w:r>
          </w:p>
        </w:tc>
        <w:tc>
          <w:tcPr>
            <w:tcW w:w="0" w:type="auto"/>
            <w:tcBorders>
              <w:top w:val="single" w:sz="12" w:space="0" w:color="auto"/>
              <w:left w:val="single" w:sz="12" w:space="0" w:color="auto"/>
              <w:bottom w:val="single" w:sz="12" w:space="0" w:color="auto"/>
              <w:right w:val="single" w:sz="12" w:space="0" w:color="auto"/>
            </w:tcBorders>
            <w:vAlign w:val="center"/>
          </w:tcPr>
          <w:p w14:paraId="1BDC4704"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0,00 a +-3,00</w:t>
            </w:r>
          </w:p>
        </w:tc>
        <w:tc>
          <w:tcPr>
            <w:tcW w:w="0" w:type="auto"/>
            <w:tcBorders>
              <w:top w:val="single" w:sz="12" w:space="0" w:color="auto"/>
              <w:left w:val="single" w:sz="12" w:space="0" w:color="auto"/>
              <w:bottom w:val="single" w:sz="12" w:space="0" w:color="auto"/>
              <w:right w:val="single" w:sz="12" w:space="0" w:color="auto"/>
            </w:tcBorders>
            <w:vAlign w:val="center"/>
          </w:tcPr>
          <w:p w14:paraId="6C9D27BD"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0,25 a -2,00</w:t>
            </w:r>
          </w:p>
        </w:tc>
        <w:tc>
          <w:tcPr>
            <w:tcW w:w="0" w:type="auto"/>
            <w:tcBorders>
              <w:top w:val="single" w:sz="12" w:space="0" w:color="auto"/>
              <w:left w:val="single" w:sz="12" w:space="0" w:color="auto"/>
              <w:bottom w:val="single" w:sz="12" w:space="0" w:color="auto"/>
              <w:right w:val="single" w:sz="12" w:space="0" w:color="auto"/>
            </w:tcBorders>
            <w:vAlign w:val="center"/>
          </w:tcPr>
          <w:p w14:paraId="640A5BD8"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7C7253BE"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$ 45.154</w:t>
            </w:r>
          </w:p>
        </w:tc>
      </w:tr>
      <w:tr w:rsidR="003950A9" w14:paraId="4DFB8932" w14:textId="77777777" w:rsidTr="003950A9">
        <w:trPr>
          <w:trHeight w:val="20"/>
        </w:trPr>
        <w:tc>
          <w:tcPr>
            <w:tcW w:w="0" w:type="auto"/>
            <w:gridSpan w:val="4"/>
            <w:tcBorders>
              <w:top w:val="single" w:sz="12" w:space="0" w:color="auto"/>
              <w:left w:val="single" w:sz="12" w:space="0" w:color="auto"/>
              <w:bottom w:val="single" w:sz="12" w:space="0" w:color="auto"/>
              <w:right w:val="single" w:sz="12" w:space="0" w:color="auto"/>
            </w:tcBorders>
            <w:shd w:val="solid" w:color="969696" w:fill="auto"/>
            <w:vAlign w:val="center"/>
          </w:tcPr>
          <w:p w14:paraId="2ACD86C1" w14:textId="77777777" w:rsidR="003950A9" w:rsidRDefault="003950A9" w:rsidP="003950A9">
            <w:pPr>
              <w:adjustRightInd w:val="0"/>
              <w:jc w:val="center"/>
              <w:rPr>
                <w:b/>
                <w:bCs/>
                <w:color w:val="000000"/>
                <w:sz w:val="18"/>
                <w:szCs w:val="18"/>
                <w:lang w:val="es-CO" w:eastAsia="es-CO"/>
              </w:rPr>
            </w:pPr>
            <w:r>
              <w:rPr>
                <w:b/>
                <w:bCs/>
                <w:color w:val="000000"/>
                <w:sz w:val="18"/>
                <w:szCs w:val="18"/>
                <w:lang w:val="es-CO" w:eastAsia="es-CO"/>
              </w:rPr>
              <w:t>LENTES MONOFOCALES TALLADOS -CR 39</w:t>
            </w:r>
          </w:p>
        </w:tc>
        <w:tc>
          <w:tcPr>
            <w:tcW w:w="0" w:type="auto"/>
            <w:tcBorders>
              <w:top w:val="single" w:sz="12" w:space="0" w:color="auto"/>
              <w:left w:val="single" w:sz="12" w:space="0" w:color="auto"/>
              <w:bottom w:val="single" w:sz="12" w:space="0" w:color="auto"/>
              <w:right w:val="single" w:sz="12" w:space="0" w:color="auto"/>
            </w:tcBorders>
            <w:shd w:val="solid" w:color="969696" w:fill="auto"/>
            <w:vAlign w:val="center"/>
          </w:tcPr>
          <w:p w14:paraId="7C6BC899" w14:textId="77777777" w:rsidR="003950A9" w:rsidRDefault="003950A9" w:rsidP="003950A9">
            <w:pPr>
              <w:adjustRightInd w:val="0"/>
              <w:jc w:val="center"/>
              <w:rPr>
                <w:b/>
                <w:bCs/>
                <w:color w:val="000000"/>
                <w:sz w:val="18"/>
                <w:szCs w:val="18"/>
                <w:lang w:val="es-CO" w:eastAsia="es-CO"/>
              </w:rPr>
            </w:pPr>
          </w:p>
        </w:tc>
      </w:tr>
      <w:tr w:rsidR="003950A9" w14:paraId="334D21D5"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45CB277E"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3</w:t>
            </w:r>
          </w:p>
        </w:tc>
        <w:tc>
          <w:tcPr>
            <w:tcW w:w="0" w:type="auto"/>
            <w:tcBorders>
              <w:top w:val="single" w:sz="12" w:space="0" w:color="auto"/>
              <w:left w:val="single" w:sz="12" w:space="0" w:color="auto"/>
              <w:bottom w:val="single" w:sz="12" w:space="0" w:color="auto"/>
              <w:right w:val="single" w:sz="12" w:space="0" w:color="auto"/>
            </w:tcBorders>
            <w:vAlign w:val="center"/>
          </w:tcPr>
          <w:p w14:paraId="1DB6EEEF"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+-3.25 A +-4.75</w:t>
            </w:r>
          </w:p>
        </w:tc>
        <w:tc>
          <w:tcPr>
            <w:tcW w:w="0" w:type="auto"/>
            <w:tcBorders>
              <w:top w:val="single" w:sz="12" w:space="0" w:color="auto"/>
              <w:left w:val="single" w:sz="12" w:space="0" w:color="auto"/>
              <w:bottom w:val="single" w:sz="12" w:space="0" w:color="auto"/>
              <w:right w:val="single" w:sz="12" w:space="0" w:color="auto"/>
            </w:tcBorders>
            <w:vAlign w:val="center"/>
          </w:tcPr>
          <w:p w14:paraId="0DF8F85B"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-0.25 A -5.00</w:t>
            </w:r>
          </w:p>
        </w:tc>
        <w:tc>
          <w:tcPr>
            <w:tcW w:w="0" w:type="auto"/>
            <w:tcBorders>
              <w:top w:val="single" w:sz="12" w:space="0" w:color="auto"/>
              <w:left w:val="single" w:sz="12" w:space="0" w:color="auto"/>
              <w:bottom w:val="single" w:sz="12" w:space="0" w:color="auto"/>
              <w:right w:val="single" w:sz="12" w:space="0" w:color="auto"/>
            </w:tcBorders>
            <w:vAlign w:val="center"/>
          </w:tcPr>
          <w:p w14:paraId="235C7102"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2C682B2D"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$ 93.644</w:t>
            </w:r>
          </w:p>
        </w:tc>
      </w:tr>
      <w:tr w:rsidR="003950A9" w14:paraId="3F50E9CE" w14:textId="77777777" w:rsidTr="003950A9">
        <w:trPr>
          <w:trHeight w:val="20"/>
        </w:trPr>
        <w:tc>
          <w:tcPr>
            <w:tcW w:w="0" w:type="auto"/>
            <w:gridSpan w:val="4"/>
            <w:tcBorders>
              <w:top w:val="single" w:sz="12" w:space="0" w:color="auto"/>
              <w:left w:val="single" w:sz="12" w:space="0" w:color="auto"/>
              <w:bottom w:val="single" w:sz="12" w:space="0" w:color="auto"/>
              <w:right w:val="single" w:sz="12" w:space="0" w:color="auto"/>
            </w:tcBorders>
            <w:shd w:val="solid" w:color="969696" w:fill="auto"/>
            <w:vAlign w:val="center"/>
          </w:tcPr>
          <w:p w14:paraId="3117C2F8" w14:textId="77777777" w:rsidR="003950A9" w:rsidRDefault="003950A9" w:rsidP="003950A9">
            <w:pPr>
              <w:adjustRightInd w:val="0"/>
              <w:jc w:val="center"/>
              <w:rPr>
                <w:b/>
                <w:bCs/>
                <w:color w:val="000000"/>
                <w:sz w:val="18"/>
                <w:szCs w:val="18"/>
                <w:lang w:val="es-CO" w:eastAsia="es-CO"/>
              </w:rPr>
            </w:pPr>
            <w:r>
              <w:rPr>
                <w:b/>
                <w:bCs/>
                <w:color w:val="000000"/>
                <w:sz w:val="18"/>
                <w:szCs w:val="18"/>
                <w:lang w:val="es-CO" w:eastAsia="es-CO"/>
              </w:rPr>
              <w:t>LENTES MONOFOCALES TALLADOS POLICARBONATO</w:t>
            </w:r>
          </w:p>
        </w:tc>
        <w:tc>
          <w:tcPr>
            <w:tcW w:w="0" w:type="auto"/>
            <w:tcBorders>
              <w:top w:val="single" w:sz="12" w:space="0" w:color="auto"/>
              <w:left w:val="single" w:sz="12" w:space="0" w:color="auto"/>
              <w:bottom w:val="single" w:sz="12" w:space="0" w:color="auto"/>
              <w:right w:val="single" w:sz="12" w:space="0" w:color="auto"/>
            </w:tcBorders>
            <w:shd w:val="solid" w:color="969696" w:fill="auto"/>
            <w:vAlign w:val="center"/>
          </w:tcPr>
          <w:p w14:paraId="2929AFFB" w14:textId="77777777" w:rsidR="003950A9" w:rsidRDefault="003950A9" w:rsidP="003950A9">
            <w:pPr>
              <w:adjustRightInd w:val="0"/>
              <w:jc w:val="center"/>
              <w:rPr>
                <w:b/>
                <w:bCs/>
                <w:color w:val="000000"/>
                <w:sz w:val="18"/>
                <w:szCs w:val="18"/>
                <w:lang w:val="es-CO" w:eastAsia="es-CO"/>
              </w:rPr>
            </w:pPr>
          </w:p>
        </w:tc>
      </w:tr>
      <w:tr w:rsidR="003950A9" w14:paraId="7325206A"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1E265177"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4</w:t>
            </w:r>
          </w:p>
        </w:tc>
        <w:tc>
          <w:tcPr>
            <w:tcW w:w="0" w:type="auto"/>
            <w:tcBorders>
              <w:top w:val="single" w:sz="12" w:space="0" w:color="auto"/>
              <w:left w:val="single" w:sz="12" w:space="0" w:color="auto"/>
              <w:bottom w:val="single" w:sz="12" w:space="0" w:color="auto"/>
              <w:right w:val="single" w:sz="12" w:space="0" w:color="auto"/>
            </w:tcBorders>
            <w:vAlign w:val="center"/>
          </w:tcPr>
          <w:p w14:paraId="3F0FFC9A"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+-5.00 A +-12.75</w:t>
            </w:r>
          </w:p>
        </w:tc>
        <w:tc>
          <w:tcPr>
            <w:tcW w:w="0" w:type="auto"/>
            <w:tcBorders>
              <w:top w:val="single" w:sz="12" w:space="0" w:color="auto"/>
              <w:left w:val="single" w:sz="12" w:space="0" w:color="auto"/>
              <w:bottom w:val="single" w:sz="12" w:space="0" w:color="auto"/>
              <w:right w:val="single" w:sz="12" w:space="0" w:color="auto"/>
            </w:tcBorders>
            <w:vAlign w:val="center"/>
          </w:tcPr>
          <w:p w14:paraId="635A6687"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-0.25 A -5.00</w:t>
            </w:r>
          </w:p>
        </w:tc>
        <w:tc>
          <w:tcPr>
            <w:tcW w:w="0" w:type="auto"/>
            <w:tcBorders>
              <w:top w:val="single" w:sz="12" w:space="0" w:color="auto"/>
              <w:left w:val="single" w:sz="12" w:space="0" w:color="auto"/>
              <w:bottom w:val="single" w:sz="12" w:space="0" w:color="auto"/>
              <w:right w:val="single" w:sz="12" w:space="0" w:color="auto"/>
            </w:tcBorders>
            <w:vAlign w:val="center"/>
          </w:tcPr>
          <w:p w14:paraId="1E1C26EE"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390E42CA"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$ 108.051</w:t>
            </w:r>
          </w:p>
        </w:tc>
      </w:tr>
      <w:tr w:rsidR="003950A9" w14:paraId="4DE3DC95" w14:textId="77777777" w:rsidTr="003950A9">
        <w:trPr>
          <w:trHeight w:val="20"/>
        </w:trPr>
        <w:tc>
          <w:tcPr>
            <w:tcW w:w="0" w:type="auto"/>
            <w:gridSpan w:val="3"/>
            <w:tcBorders>
              <w:top w:val="single" w:sz="12" w:space="0" w:color="auto"/>
              <w:left w:val="single" w:sz="12" w:space="0" w:color="auto"/>
              <w:bottom w:val="single" w:sz="12" w:space="0" w:color="auto"/>
              <w:right w:val="single" w:sz="12" w:space="0" w:color="auto"/>
            </w:tcBorders>
            <w:shd w:val="solid" w:color="969696" w:fill="auto"/>
            <w:vAlign w:val="center"/>
          </w:tcPr>
          <w:p w14:paraId="725964F6" w14:textId="77777777" w:rsidR="003950A9" w:rsidRDefault="003950A9" w:rsidP="003950A9">
            <w:pPr>
              <w:adjustRightInd w:val="0"/>
              <w:jc w:val="center"/>
              <w:rPr>
                <w:b/>
                <w:bCs/>
                <w:color w:val="000000"/>
                <w:sz w:val="18"/>
                <w:szCs w:val="18"/>
                <w:lang w:val="es-CO" w:eastAsia="es-CO"/>
              </w:rPr>
            </w:pPr>
            <w:r>
              <w:rPr>
                <w:b/>
                <w:bCs/>
                <w:color w:val="000000"/>
                <w:sz w:val="18"/>
                <w:szCs w:val="18"/>
                <w:lang w:val="es-CO" w:eastAsia="es-CO"/>
              </w:rPr>
              <w:t xml:space="preserve">LENTES POLICARBONATO </w:t>
            </w:r>
            <w:proofErr w:type="spellStart"/>
            <w:r>
              <w:rPr>
                <w:b/>
                <w:bCs/>
                <w:color w:val="000000"/>
                <w:sz w:val="18"/>
                <w:szCs w:val="18"/>
                <w:lang w:val="es-CO" w:eastAsia="es-CO"/>
              </w:rPr>
              <w:t>ASFERICOS</w:t>
            </w:r>
            <w:proofErr w:type="spellEnd"/>
          </w:p>
        </w:tc>
        <w:tc>
          <w:tcPr>
            <w:tcW w:w="0" w:type="auto"/>
            <w:tcBorders>
              <w:top w:val="single" w:sz="12" w:space="0" w:color="auto"/>
              <w:left w:val="single" w:sz="12" w:space="0" w:color="auto"/>
              <w:bottom w:val="single" w:sz="12" w:space="0" w:color="auto"/>
              <w:right w:val="single" w:sz="12" w:space="0" w:color="auto"/>
            </w:tcBorders>
            <w:shd w:val="solid" w:color="969696" w:fill="auto"/>
            <w:vAlign w:val="center"/>
          </w:tcPr>
          <w:p w14:paraId="03444C50" w14:textId="77777777" w:rsidR="003950A9" w:rsidRDefault="003950A9" w:rsidP="003950A9">
            <w:pPr>
              <w:adjustRightInd w:val="0"/>
              <w:jc w:val="center"/>
              <w:rPr>
                <w:b/>
                <w:bCs/>
                <w:color w:val="000000"/>
                <w:sz w:val="18"/>
                <w:szCs w:val="18"/>
                <w:lang w:val="es-CO" w:eastAsia="es-CO"/>
              </w:rPr>
            </w:pPr>
          </w:p>
        </w:tc>
        <w:tc>
          <w:tcPr>
            <w:tcW w:w="0" w:type="auto"/>
            <w:tcBorders>
              <w:top w:val="single" w:sz="12" w:space="0" w:color="auto"/>
              <w:left w:val="single" w:sz="12" w:space="0" w:color="auto"/>
              <w:bottom w:val="single" w:sz="12" w:space="0" w:color="auto"/>
              <w:right w:val="single" w:sz="12" w:space="0" w:color="auto"/>
            </w:tcBorders>
            <w:shd w:val="solid" w:color="969696" w:fill="auto"/>
            <w:vAlign w:val="center"/>
          </w:tcPr>
          <w:p w14:paraId="6E304C16" w14:textId="77777777" w:rsidR="003950A9" w:rsidRDefault="003950A9" w:rsidP="003950A9">
            <w:pPr>
              <w:adjustRightInd w:val="0"/>
              <w:jc w:val="center"/>
              <w:rPr>
                <w:b/>
                <w:bCs/>
                <w:color w:val="000000"/>
                <w:sz w:val="18"/>
                <w:szCs w:val="18"/>
                <w:lang w:val="es-CO" w:eastAsia="es-CO"/>
              </w:rPr>
            </w:pPr>
          </w:p>
        </w:tc>
      </w:tr>
      <w:tr w:rsidR="003950A9" w14:paraId="032F7C60"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399222F6"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5</w:t>
            </w:r>
          </w:p>
        </w:tc>
        <w:tc>
          <w:tcPr>
            <w:tcW w:w="0" w:type="auto"/>
            <w:tcBorders>
              <w:top w:val="single" w:sz="12" w:space="0" w:color="auto"/>
              <w:left w:val="single" w:sz="12" w:space="0" w:color="auto"/>
              <w:bottom w:val="single" w:sz="12" w:space="0" w:color="auto"/>
              <w:right w:val="single" w:sz="12" w:space="0" w:color="auto"/>
            </w:tcBorders>
            <w:vAlign w:val="center"/>
          </w:tcPr>
          <w:p w14:paraId="3654013F"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+13.00 A -16.00</w:t>
            </w:r>
          </w:p>
        </w:tc>
        <w:tc>
          <w:tcPr>
            <w:tcW w:w="0" w:type="auto"/>
            <w:tcBorders>
              <w:top w:val="single" w:sz="12" w:space="0" w:color="auto"/>
              <w:left w:val="single" w:sz="12" w:space="0" w:color="auto"/>
              <w:bottom w:val="single" w:sz="12" w:space="0" w:color="auto"/>
              <w:right w:val="single" w:sz="12" w:space="0" w:color="auto"/>
            </w:tcBorders>
            <w:vAlign w:val="center"/>
          </w:tcPr>
          <w:p w14:paraId="4FC0AB79"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-0.25 A -8.00</w:t>
            </w:r>
          </w:p>
        </w:tc>
        <w:tc>
          <w:tcPr>
            <w:tcW w:w="0" w:type="auto"/>
            <w:tcBorders>
              <w:top w:val="single" w:sz="12" w:space="0" w:color="auto"/>
              <w:left w:val="single" w:sz="12" w:space="0" w:color="auto"/>
              <w:bottom w:val="single" w:sz="12" w:space="0" w:color="auto"/>
              <w:right w:val="single" w:sz="12" w:space="0" w:color="auto"/>
            </w:tcBorders>
            <w:vAlign w:val="center"/>
          </w:tcPr>
          <w:p w14:paraId="2D7F15C7"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7F733E71"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$ 119.183</w:t>
            </w:r>
          </w:p>
        </w:tc>
      </w:tr>
      <w:tr w:rsidR="003950A9" w14:paraId="73834E53" w14:textId="77777777" w:rsidTr="003950A9">
        <w:trPr>
          <w:trHeight w:val="20"/>
        </w:trPr>
        <w:tc>
          <w:tcPr>
            <w:tcW w:w="0" w:type="auto"/>
            <w:gridSpan w:val="3"/>
            <w:tcBorders>
              <w:top w:val="single" w:sz="12" w:space="0" w:color="auto"/>
              <w:left w:val="single" w:sz="12" w:space="0" w:color="auto"/>
              <w:bottom w:val="single" w:sz="12" w:space="0" w:color="auto"/>
              <w:right w:val="single" w:sz="12" w:space="0" w:color="auto"/>
            </w:tcBorders>
            <w:shd w:val="solid" w:color="969696" w:fill="auto"/>
            <w:vAlign w:val="center"/>
          </w:tcPr>
          <w:p w14:paraId="4FC32426" w14:textId="7989AF7C" w:rsidR="003950A9" w:rsidRDefault="003950A9" w:rsidP="003950A9">
            <w:pPr>
              <w:adjustRightInd w:val="0"/>
              <w:jc w:val="center"/>
              <w:rPr>
                <w:b/>
                <w:bCs/>
                <w:color w:val="000000"/>
                <w:sz w:val="18"/>
                <w:szCs w:val="18"/>
                <w:lang w:val="es-CO" w:eastAsia="es-CO"/>
              </w:rPr>
            </w:pPr>
            <w:r>
              <w:rPr>
                <w:b/>
                <w:bCs/>
                <w:color w:val="000000"/>
                <w:sz w:val="18"/>
                <w:szCs w:val="18"/>
                <w:lang w:val="es-CO" w:eastAsia="es-CO"/>
              </w:rPr>
              <w:t>LENTES BIFOCALES TERMINADOS CR 39</w:t>
            </w:r>
          </w:p>
        </w:tc>
        <w:tc>
          <w:tcPr>
            <w:tcW w:w="0" w:type="auto"/>
            <w:tcBorders>
              <w:top w:val="single" w:sz="12" w:space="0" w:color="auto"/>
              <w:left w:val="single" w:sz="12" w:space="0" w:color="auto"/>
              <w:bottom w:val="single" w:sz="12" w:space="0" w:color="auto"/>
              <w:right w:val="single" w:sz="12" w:space="0" w:color="auto"/>
            </w:tcBorders>
            <w:shd w:val="solid" w:color="969696" w:fill="auto"/>
            <w:vAlign w:val="center"/>
          </w:tcPr>
          <w:p w14:paraId="329B3486" w14:textId="77777777" w:rsidR="003950A9" w:rsidRDefault="003950A9" w:rsidP="003950A9">
            <w:pPr>
              <w:adjustRightInd w:val="0"/>
              <w:jc w:val="center"/>
              <w:rPr>
                <w:b/>
                <w:bCs/>
                <w:color w:val="000000"/>
                <w:sz w:val="18"/>
                <w:szCs w:val="18"/>
                <w:lang w:val="es-CO" w:eastAsia="es-CO"/>
              </w:rPr>
            </w:pPr>
          </w:p>
        </w:tc>
        <w:tc>
          <w:tcPr>
            <w:tcW w:w="0" w:type="auto"/>
            <w:tcBorders>
              <w:top w:val="single" w:sz="12" w:space="0" w:color="auto"/>
              <w:left w:val="single" w:sz="12" w:space="0" w:color="auto"/>
              <w:bottom w:val="single" w:sz="12" w:space="0" w:color="auto"/>
              <w:right w:val="single" w:sz="12" w:space="0" w:color="auto"/>
            </w:tcBorders>
            <w:shd w:val="solid" w:color="969696" w:fill="auto"/>
            <w:vAlign w:val="center"/>
          </w:tcPr>
          <w:p w14:paraId="073ABD78" w14:textId="77777777" w:rsidR="003950A9" w:rsidRDefault="003950A9" w:rsidP="003950A9">
            <w:pPr>
              <w:adjustRightInd w:val="0"/>
              <w:jc w:val="center"/>
              <w:rPr>
                <w:b/>
                <w:bCs/>
                <w:color w:val="000000"/>
                <w:sz w:val="18"/>
                <w:szCs w:val="18"/>
                <w:lang w:val="es-CO" w:eastAsia="es-CO"/>
              </w:rPr>
            </w:pPr>
          </w:p>
        </w:tc>
      </w:tr>
      <w:tr w:rsidR="003950A9" w14:paraId="44088DCB"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0F60CD07"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6</w:t>
            </w:r>
          </w:p>
        </w:tc>
        <w:tc>
          <w:tcPr>
            <w:tcW w:w="0" w:type="auto"/>
            <w:tcBorders>
              <w:top w:val="single" w:sz="12" w:space="0" w:color="auto"/>
              <w:left w:val="single" w:sz="12" w:space="0" w:color="auto"/>
              <w:bottom w:val="single" w:sz="12" w:space="0" w:color="auto"/>
              <w:right w:val="single" w:sz="12" w:space="0" w:color="auto"/>
            </w:tcBorders>
            <w:vAlign w:val="center"/>
          </w:tcPr>
          <w:p w14:paraId="0FA63739" w14:textId="321E27F3" w:rsidR="003950A9" w:rsidRDefault="003950A9" w:rsidP="003950A9">
            <w:pPr>
              <w:adjustRightInd w:val="0"/>
              <w:jc w:val="center"/>
              <w:rPr>
                <w:color w:val="000000"/>
                <w:sz w:val="18"/>
                <w:szCs w:val="18"/>
                <w:lang w:val="es-CO" w:eastAsia="es-CO"/>
              </w:rPr>
            </w:pPr>
            <w:r>
              <w:rPr>
                <w:color w:val="000000"/>
                <w:sz w:val="18"/>
                <w:szCs w:val="18"/>
                <w:lang w:val="es-CO" w:eastAsia="es-CO"/>
              </w:rPr>
              <w:t>Flat Top</w:t>
            </w:r>
          </w:p>
        </w:tc>
        <w:tc>
          <w:tcPr>
            <w:tcW w:w="0" w:type="auto"/>
            <w:tcBorders>
              <w:top w:val="single" w:sz="12" w:space="0" w:color="auto"/>
              <w:left w:val="single" w:sz="12" w:space="0" w:color="auto"/>
              <w:bottom w:val="single" w:sz="12" w:space="0" w:color="auto"/>
              <w:right w:val="single" w:sz="12" w:space="0" w:color="auto"/>
            </w:tcBorders>
            <w:vAlign w:val="center"/>
          </w:tcPr>
          <w:p w14:paraId="76A14997" w14:textId="77777777" w:rsidR="003950A9" w:rsidRDefault="003950A9" w:rsidP="003950A9">
            <w:pPr>
              <w:adjustRightInd w:val="0"/>
              <w:jc w:val="center"/>
              <w:rPr>
                <w:color w:val="000000"/>
                <w:sz w:val="18"/>
                <w:szCs w:val="18"/>
                <w:lang w:val="es-CO" w:eastAsia="es-CO"/>
              </w:rPr>
            </w:pPr>
          </w:p>
        </w:tc>
        <w:tc>
          <w:tcPr>
            <w:tcW w:w="0" w:type="auto"/>
            <w:tcBorders>
              <w:top w:val="single" w:sz="12" w:space="0" w:color="auto"/>
              <w:left w:val="single" w:sz="12" w:space="0" w:color="auto"/>
              <w:bottom w:val="single" w:sz="12" w:space="0" w:color="auto"/>
              <w:right w:val="single" w:sz="12" w:space="0" w:color="auto"/>
            </w:tcBorders>
            <w:vAlign w:val="center"/>
          </w:tcPr>
          <w:p w14:paraId="2491156D"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6CEFBBE7"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$ 56.033</w:t>
            </w:r>
          </w:p>
        </w:tc>
      </w:tr>
      <w:tr w:rsidR="003950A9" w14:paraId="1C27C1BE"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17348EC6"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7</w:t>
            </w:r>
          </w:p>
        </w:tc>
        <w:tc>
          <w:tcPr>
            <w:tcW w:w="0" w:type="auto"/>
            <w:tcBorders>
              <w:top w:val="single" w:sz="12" w:space="0" w:color="auto"/>
              <w:left w:val="single" w:sz="12" w:space="0" w:color="auto"/>
              <w:bottom w:val="single" w:sz="12" w:space="0" w:color="auto"/>
              <w:right w:val="single" w:sz="12" w:space="0" w:color="auto"/>
            </w:tcBorders>
            <w:vAlign w:val="center"/>
          </w:tcPr>
          <w:p w14:paraId="5655F63B"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Invisible</w:t>
            </w:r>
          </w:p>
        </w:tc>
        <w:tc>
          <w:tcPr>
            <w:tcW w:w="0" w:type="auto"/>
            <w:tcBorders>
              <w:top w:val="single" w:sz="12" w:space="0" w:color="auto"/>
              <w:left w:val="single" w:sz="12" w:space="0" w:color="auto"/>
              <w:bottom w:val="single" w:sz="12" w:space="0" w:color="auto"/>
              <w:right w:val="single" w:sz="12" w:space="0" w:color="auto"/>
            </w:tcBorders>
            <w:vAlign w:val="center"/>
          </w:tcPr>
          <w:p w14:paraId="3AD40708" w14:textId="77777777" w:rsidR="003950A9" w:rsidRDefault="003950A9" w:rsidP="003950A9">
            <w:pPr>
              <w:adjustRightInd w:val="0"/>
              <w:jc w:val="center"/>
              <w:rPr>
                <w:color w:val="000000"/>
                <w:sz w:val="18"/>
                <w:szCs w:val="18"/>
                <w:lang w:val="es-CO" w:eastAsia="es-CO"/>
              </w:rPr>
            </w:pPr>
          </w:p>
        </w:tc>
        <w:tc>
          <w:tcPr>
            <w:tcW w:w="0" w:type="auto"/>
            <w:tcBorders>
              <w:top w:val="single" w:sz="12" w:space="0" w:color="auto"/>
              <w:left w:val="single" w:sz="12" w:space="0" w:color="auto"/>
              <w:bottom w:val="single" w:sz="12" w:space="0" w:color="auto"/>
              <w:right w:val="single" w:sz="12" w:space="0" w:color="auto"/>
            </w:tcBorders>
            <w:vAlign w:val="center"/>
          </w:tcPr>
          <w:p w14:paraId="731E9053"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7693B8DC"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$ 60.449</w:t>
            </w:r>
          </w:p>
        </w:tc>
      </w:tr>
      <w:tr w:rsidR="003950A9" w14:paraId="5E46809F" w14:textId="77777777" w:rsidTr="003950A9">
        <w:trPr>
          <w:trHeight w:val="20"/>
        </w:trPr>
        <w:tc>
          <w:tcPr>
            <w:tcW w:w="0" w:type="auto"/>
            <w:gridSpan w:val="5"/>
            <w:tcBorders>
              <w:top w:val="single" w:sz="12" w:space="0" w:color="auto"/>
              <w:left w:val="single" w:sz="12" w:space="0" w:color="auto"/>
              <w:bottom w:val="single" w:sz="12" w:space="0" w:color="auto"/>
              <w:right w:val="single" w:sz="12" w:space="0" w:color="auto"/>
            </w:tcBorders>
            <w:shd w:val="solid" w:color="969696" w:fill="auto"/>
            <w:vAlign w:val="center"/>
          </w:tcPr>
          <w:p w14:paraId="3C404634" w14:textId="49EF7184" w:rsidR="003950A9" w:rsidRDefault="003950A9" w:rsidP="003950A9">
            <w:pPr>
              <w:adjustRightInd w:val="0"/>
              <w:jc w:val="center"/>
              <w:rPr>
                <w:b/>
                <w:bCs/>
                <w:color w:val="000000"/>
                <w:sz w:val="18"/>
                <w:szCs w:val="18"/>
                <w:lang w:val="es-CO" w:eastAsia="es-CO"/>
              </w:rPr>
            </w:pPr>
            <w:r>
              <w:rPr>
                <w:b/>
                <w:bCs/>
                <w:color w:val="000000"/>
                <w:sz w:val="18"/>
                <w:szCs w:val="18"/>
                <w:lang w:val="es-CO" w:eastAsia="es-CO"/>
              </w:rPr>
              <w:t>LENTES BIFOCALES INVISIBLES TALLADOS POLICARBONATO</w:t>
            </w:r>
          </w:p>
        </w:tc>
      </w:tr>
      <w:tr w:rsidR="003950A9" w14:paraId="199FE899"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51C12F19"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8</w:t>
            </w:r>
          </w:p>
        </w:tc>
        <w:tc>
          <w:tcPr>
            <w:tcW w:w="0" w:type="auto"/>
            <w:tcBorders>
              <w:top w:val="single" w:sz="12" w:space="0" w:color="auto"/>
              <w:left w:val="single" w:sz="12" w:space="0" w:color="auto"/>
              <w:bottom w:val="single" w:sz="12" w:space="0" w:color="auto"/>
              <w:right w:val="single" w:sz="12" w:space="0" w:color="auto"/>
            </w:tcBorders>
            <w:vAlign w:val="center"/>
          </w:tcPr>
          <w:p w14:paraId="7B38BC07"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Desde +- 5.00</w:t>
            </w:r>
          </w:p>
        </w:tc>
        <w:tc>
          <w:tcPr>
            <w:tcW w:w="0" w:type="auto"/>
            <w:tcBorders>
              <w:top w:val="single" w:sz="12" w:space="0" w:color="auto"/>
              <w:left w:val="single" w:sz="12" w:space="0" w:color="auto"/>
              <w:bottom w:val="single" w:sz="12" w:space="0" w:color="auto"/>
              <w:right w:val="single" w:sz="12" w:space="0" w:color="auto"/>
            </w:tcBorders>
            <w:vAlign w:val="center"/>
          </w:tcPr>
          <w:p w14:paraId="4A92529A"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Desde -0.25</w:t>
            </w:r>
          </w:p>
        </w:tc>
        <w:tc>
          <w:tcPr>
            <w:tcW w:w="0" w:type="auto"/>
            <w:tcBorders>
              <w:top w:val="single" w:sz="12" w:space="0" w:color="auto"/>
              <w:left w:val="single" w:sz="12" w:space="0" w:color="auto"/>
              <w:bottom w:val="single" w:sz="12" w:space="0" w:color="auto"/>
              <w:right w:val="single" w:sz="12" w:space="0" w:color="auto"/>
            </w:tcBorders>
            <w:vAlign w:val="center"/>
          </w:tcPr>
          <w:p w14:paraId="6A77B3BC"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0D3732AE"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$ 114.857</w:t>
            </w:r>
          </w:p>
        </w:tc>
      </w:tr>
      <w:tr w:rsidR="003950A9" w14:paraId="7EAF78C0" w14:textId="77777777" w:rsidTr="003950A9">
        <w:trPr>
          <w:trHeight w:val="20"/>
        </w:trPr>
        <w:tc>
          <w:tcPr>
            <w:tcW w:w="0" w:type="auto"/>
            <w:gridSpan w:val="5"/>
            <w:tcBorders>
              <w:top w:val="single" w:sz="12" w:space="0" w:color="auto"/>
              <w:left w:val="single" w:sz="12" w:space="0" w:color="auto"/>
              <w:bottom w:val="single" w:sz="12" w:space="0" w:color="auto"/>
              <w:right w:val="single" w:sz="12" w:space="0" w:color="auto"/>
            </w:tcBorders>
            <w:shd w:val="solid" w:color="969696" w:fill="auto"/>
            <w:vAlign w:val="center"/>
          </w:tcPr>
          <w:p w14:paraId="26AAEF94" w14:textId="01E29F70" w:rsidR="003950A9" w:rsidRDefault="003950A9" w:rsidP="003950A9">
            <w:pPr>
              <w:adjustRightInd w:val="0"/>
              <w:jc w:val="center"/>
              <w:rPr>
                <w:b/>
                <w:bCs/>
                <w:color w:val="000000"/>
                <w:sz w:val="18"/>
                <w:szCs w:val="18"/>
                <w:lang w:val="es-CO" w:eastAsia="es-CO"/>
              </w:rPr>
            </w:pPr>
            <w:r>
              <w:rPr>
                <w:b/>
                <w:bCs/>
                <w:color w:val="000000"/>
                <w:sz w:val="18"/>
                <w:szCs w:val="18"/>
                <w:lang w:val="es-CO" w:eastAsia="es-CO"/>
              </w:rPr>
              <w:t>LENTES BIFOCALES FLAT TOP TALLADOS POLICARBONATO</w:t>
            </w:r>
          </w:p>
        </w:tc>
      </w:tr>
      <w:tr w:rsidR="003950A9" w14:paraId="2CA4121F"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2CB84826"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9</w:t>
            </w:r>
          </w:p>
        </w:tc>
        <w:tc>
          <w:tcPr>
            <w:tcW w:w="0" w:type="auto"/>
            <w:tcBorders>
              <w:top w:val="single" w:sz="12" w:space="0" w:color="auto"/>
              <w:left w:val="single" w:sz="12" w:space="0" w:color="auto"/>
              <w:bottom w:val="single" w:sz="12" w:space="0" w:color="auto"/>
              <w:right w:val="single" w:sz="12" w:space="0" w:color="auto"/>
            </w:tcBorders>
            <w:vAlign w:val="center"/>
          </w:tcPr>
          <w:p w14:paraId="34B4B0F3"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Desde +- 5.00</w:t>
            </w:r>
          </w:p>
        </w:tc>
        <w:tc>
          <w:tcPr>
            <w:tcW w:w="0" w:type="auto"/>
            <w:tcBorders>
              <w:top w:val="single" w:sz="12" w:space="0" w:color="auto"/>
              <w:left w:val="single" w:sz="12" w:space="0" w:color="auto"/>
              <w:bottom w:val="single" w:sz="12" w:space="0" w:color="auto"/>
              <w:right w:val="single" w:sz="12" w:space="0" w:color="auto"/>
            </w:tcBorders>
            <w:vAlign w:val="center"/>
          </w:tcPr>
          <w:p w14:paraId="12F51746"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Desde -0.25</w:t>
            </w:r>
          </w:p>
        </w:tc>
        <w:tc>
          <w:tcPr>
            <w:tcW w:w="0" w:type="auto"/>
            <w:tcBorders>
              <w:top w:val="single" w:sz="12" w:space="0" w:color="auto"/>
              <w:left w:val="single" w:sz="12" w:space="0" w:color="auto"/>
              <w:bottom w:val="single" w:sz="12" w:space="0" w:color="auto"/>
              <w:right w:val="single" w:sz="12" w:space="0" w:color="auto"/>
            </w:tcBorders>
            <w:vAlign w:val="center"/>
          </w:tcPr>
          <w:p w14:paraId="5F8A865C"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60515E86"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$ 114.857</w:t>
            </w:r>
          </w:p>
        </w:tc>
      </w:tr>
      <w:tr w:rsidR="003950A9" w14:paraId="1B06144B" w14:textId="77777777" w:rsidTr="003950A9">
        <w:trPr>
          <w:trHeight w:val="20"/>
        </w:trPr>
        <w:tc>
          <w:tcPr>
            <w:tcW w:w="0" w:type="auto"/>
            <w:gridSpan w:val="3"/>
            <w:tcBorders>
              <w:top w:val="single" w:sz="12" w:space="0" w:color="auto"/>
              <w:left w:val="single" w:sz="12" w:space="0" w:color="auto"/>
              <w:bottom w:val="single" w:sz="12" w:space="0" w:color="auto"/>
              <w:right w:val="single" w:sz="12" w:space="0" w:color="auto"/>
            </w:tcBorders>
            <w:shd w:val="solid" w:color="969696" w:fill="auto"/>
            <w:vAlign w:val="center"/>
          </w:tcPr>
          <w:p w14:paraId="2D580821" w14:textId="77777777" w:rsidR="003950A9" w:rsidRDefault="003950A9" w:rsidP="003950A9">
            <w:pPr>
              <w:adjustRightInd w:val="0"/>
              <w:jc w:val="center"/>
              <w:rPr>
                <w:b/>
                <w:bCs/>
                <w:color w:val="000000"/>
                <w:sz w:val="18"/>
                <w:szCs w:val="18"/>
                <w:lang w:val="es-CO" w:eastAsia="es-CO"/>
              </w:rPr>
            </w:pPr>
            <w:r>
              <w:rPr>
                <w:b/>
                <w:bCs/>
                <w:color w:val="000000"/>
                <w:sz w:val="18"/>
                <w:szCs w:val="18"/>
                <w:lang w:val="es-CO" w:eastAsia="es-CO"/>
              </w:rPr>
              <w:t>LENTE PROGRESIVO TALLADO CR 39</w:t>
            </w:r>
          </w:p>
        </w:tc>
        <w:tc>
          <w:tcPr>
            <w:tcW w:w="0" w:type="auto"/>
            <w:tcBorders>
              <w:top w:val="single" w:sz="12" w:space="0" w:color="auto"/>
              <w:left w:val="single" w:sz="12" w:space="0" w:color="auto"/>
              <w:bottom w:val="single" w:sz="12" w:space="0" w:color="auto"/>
              <w:right w:val="single" w:sz="12" w:space="0" w:color="auto"/>
            </w:tcBorders>
            <w:shd w:val="solid" w:color="969696" w:fill="auto"/>
            <w:vAlign w:val="center"/>
          </w:tcPr>
          <w:p w14:paraId="0D8FA67A" w14:textId="77777777" w:rsidR="003950A9" w:rsidRDefault="003950A9" w:rsidP="003950A9">
            <w:pPr>
              <w:adjustRightInd w:val="0"/>
              <w:jc w:val="center"/>
              <w:rPr>
                <w:b/>
                <w:bCs/>
                <w:color w:val="000000"/>
                <w:sz w:val="18"/>
                <w:szCs w:val="18"/>
                <w:lang w:val="es-CO" w:eastAsia="es-CO"/>
              </w:rPr>
            </w:pPr>
          </w:p>
        </w:tc>
        <w:tc>
          <w:tcPr>
            <w:tcW w:w="0" w:type="auto"/>
            <w:tcBorders>
              <w:top w:val="single" w:sz="12" w:space="0" w:color="auto"/>
              <w:left w:val="single" w:sz="12" w:space="0" w:color="auto"/>
              <w:bottom w:val="single" w:sz="12" w:space="0" w:color="auto"/>
              <w:right w:val="single" w:sz="12" w:space="0" w:color="auto"/>
            </w:tcBorders>
            <w:shd w:val="solid" w:color="969696" w:fill="auto"/>
            <w:vAlign w:val="center"/>
          </w:tcPr>
          <w:p w14:paraId="5AF24320" w14:textId="77777777" w:rsidR="003950A9" w:rsidRDefault="003950A9" w:rsidP="003950A9">
            <w:pPr>
              <w:adjustRightInd w:val="0"/>
              <w:jc w:val="center"/>
              <w:rPr>
                <w:b/>
                <w:bCs/>
                <w:color w:val="000000"/>
                <w:sz w:val="18"/>
                <w:szCs w:val="18"/>
                <w:lang w:val="es-CO" w:eastAsia="es-CO"/>
              </w:rPr>
            </w:pPr>
          </w:p>
        </w:tc>
      </w:tr>
      <w:tr w:rsidR="003950A9" w14:paraId="0E2310FD"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534549C7"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10</w:t>
            </w:r>
          </w:p>
        </w:tc>
        <w:tc>
          <w:tcPr>
            <w:tcW w:w="0" w:type="auto"/>
            <w:tcBorders>
              <w:top w:val="single" w:sz="12" w:space="0" w:color="auto"/>
              <w:left w:val="single" w:sz="12" w:space="0" w:color="auto"/>
              <w:bottom w:val="single" w:sz="12" w:space="0" w:color="auto"/>
              <w:right w:val="single" w:sz="12" w:space="0" w:color="auto"/>
            </w:tcBorders>
            <w:vAlign w:val="center"/>
          </w:tcPr>
          <w:p w14:paraId="242C2A8A"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Duro</w:t>
            </w:r>
          </w:p>
        </w:tc>
        <w:tc>
          <w:tcPr>
            <w:tcW w:w="0" w:type="auto"/>
            <w:tcBorders>
              <w:top w:val="single" w:sz="12" w:space="0" w:color="auto"/>
              <w:left w:val="single" w:sz="12" w:space="0" w:color="auto"/>
              <w:bottom w:val="single" w:sz="12" w:space="0" w:color="auto"/>
              <w:right w:val="single" w:sz="12" w:space="0" w:color="auto"/>
            </w:tcBorders>
            <w:vAlign w:val="center"/>
          </w:tcPr>
          <w:p w14:paraId="4D68C267" w14:textId="77777777" w:rsidR="003950A9" w:rsidRDefault="003950A9" w:rsidP="003950A9">
            <w:pPr>
              <w:adjustRightInd w:val="0"/>
              <w:jc w:val="center"/>
              <w:rPr>
                <w:color w:val="000000"/>
                <w:sz w:val="18"/>
                <w:szCs w:val="18"/>
                <w:lang w:val="es-CO" w:eastAsia="es-CO"/>
              </w:rPr>
            </w:pPr>
          </w:p>
        </w:tc>
        <w:tc>
          <w:tcPr>
            <w:tcW w:w="0" w:type="auto"/>
            <w:tcBorders>
              <w:top w:val="single" w:sz="12" w:space="0" w:color="auto"/>
              <w:left w:val="single" w:sz="12" w:space="0" w:color="auto"/>
              <w:bottom w:val="single" w:sz="12" w:space="0" w:color="auto"/>
              <w:right w:val="single" w:sz="12" w:space="0" w:color="auto"/>
            </w:tcBorders>
            <w:vAlign w:val="center"/>
          </w:tcPr>
          <w:p w14:paraId="46F6D431"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06372F6D"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$ 127.620</w:t>
            </w:r>
          </w:p>
        </w:tc>
      </w:tr>
      <w:tr w:rsidR="003950A9" w14:paraId="1782D956"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shd w:val="solid" w:color="969696" w:fill="auto"/>
            <w:vAlign w:val="center"/>
          </w:tcPr>
          <w:p w14:paraId="724F69B6" w14:textId="77777777" w:rsidR="003950A9" w:rsidRDefault="003950A9" w:rsidP="003950A9">
            <w:pPr>
              <w:adjustRightInd w:val="0"/>
              <w:jc w:val="center"/>
              <w:rPr>
                <w:b/>
                <w:bCs/>
                <w:color w:val="000000"/>
                <w:sz w:val="18"/>
                <w:szCs w:val="18"/>
                <w:lang w:val="es-CO" w:eastAsia="es-CO"/>
              </w:rPr>
            </w:pPr>
            <w:r>
              <w:rPr>
                <w:b/>
                <w:bCs/>
                <w:color w:val="000000"/>
                <w:sz w:val="18"/>
                <w:szCs w:val="18"/>
                <w:lang w:val="es-CO" w:eastAsia="es-CO"/>
              </w:rPr>
              <w:t>MONTURAS</w:t>
            </w:r>
          </w:p>
        </w:tc>
        <w:tc>
          <w:tcPr>
            <w:tcW w:w="0" w:type="auto"/>
            <w:tcBorders>
              <w:top w:val="single" w:sz="12" w:space="0" w:color="auto"/>
              <w:left w:val="single" w:sz="12" w:space="0" w:color="auto"/>
              <w:bottom w:val="single" w:sz="12" w:space="0" w:color="auto"/>
              <w:right w:val="single" w:sz="12" w:space="0" w:color="auto"/>
            </w:tcBorders>
            <w:shd w:val="solid" w:color="969696" w:fill="auto"/>
            <w:vAlign w:val="center"/>
          </w:tcPr>
          <w:p w14:paraId="6B9766F9" w14:textId="77777777" w:rsidR="003950A9" w:rsidRDefault="003950A9" w:rsidP="003950A9">
            <w:pPr>
              <w:adjustRightInd w:val="0"/>
              <w:jc w:val="center"/>
              <w:rPr>
                <w:b/>
                <w:bCs/>
                <w:color w:val="000000"/>
                <w:sz w:val="18"/>
                <w:szCs w:val="18"/>
                <w:lang w:val="es-CO" w:eastAsia="es-CO"/>
              </w:rPr>
            </w:pPr>
          </w:p>
        </w:tc>
        <w:tc>
          <w:tcPr>
            <w:tcW w:w="0" w:type="auto"/>
            <w:tcBorders>
              <w:top w:val="single" w:sz="12" w:space="0" w:color="auto"/>
              <w:left w:val="single" w:sz="12" w:space="0" w:color="auto"/>
              <w:bottom w:val="single" w:sz="12" w:space="0" w:color="auto"/>
              <w:right w:val="single" w:sz="12" w:space="0" w:color="auto"/>
            </w:tcBorders>
            <w:shd w:val="solid" w:color="969696" w:fill="auto"/>
            <w:vAlign w:val="center"/>
          </w:tcPr>
          <w:p w14:paraId="2A56420A" w14:textId="77777777" w:rsidR="003950A9" w:rsidRDefault="003950A9" w:rsidP="003950A9">
            <w:pPr>
              <w:adjustRightInd w:val="0"/>
              <w:jc w:val="center"/>
              <w:rPr>
                <w:b/>
                <w:bCs/>
                <w:color w:val="000000"/>
                <w:sz w:val="18"/>
                <w:szCs w:val="18"/>
                <w:lang w:val="es-CO" w:eastAsia="es-CO"/>
              </w:rPr>
            </w:pPr>
          </w:p>
        </w:tc>
        <w:tc>
          <w:tcPr>
            <w:tcW w:w="0" w:type="auto"/>
            <w:tcBorders>
              <w:top w:val="single" w:sz="12" w:space="0" w:color="auto"/>
              <w:left w:val="single" w:sz="12" w:space="0" w:color="auto"/>
              <w:bottom w:val="single" w:sz="12" w:space="0" w:color="auto"/>
              <w:right w:val="single" w:sz="12" w:space="0" w:color="auto"/>
            </w:tcBorders>
            <w:shd w:val="solid" w:color="969696" w:fill="auto"/>
            <w:vAlign w:val="center"/>
          </w:tcPr>
          <w:p w14:paraId="4A303C8B" w14:textId="77777777" w:rsidR="003950A9" w:rsidRDefault="003950A9" w:rsidP="003950A9">
            <w:pPr>
              <w:adjustRightInd w:val="0"/>
              <w:jc w:val="center"/>
              <w:rPr>
                <w:b/>
                <w:bCs/>
                <w:color w:val="000000"/>
                <w:sz w:val="18"/>
                <w:szCs w:val="18"/>
                <w:lang w:val="es-CO" w:eastAsia="es-CO"/>
              </w:rPr>
            </w:pPr>
          </w:p>
        </w:tc>
        <w:tc>
          <w:tcPr>
            <w:tcW w:w="0" w:type="auto"/>
            <w:tcBorders>
              <w:top w:val="single" w:sz="12" w:space="0" w:color="auto"/>
              <w:left w:val="single" w:sz="12" w:space="0" w:color="auto"/>
              <w:bottom w:val="single" w:sz="12" w:space="0" w:color="auto"/>
              <w:right w:val="single" w:sz="12" w:space="0" w:color="auto"/>
            </w:tcBorders>
            <w:shd w:val="solid" w:color="969696" w:fill="auto"/>
            <w:vAlign w:val="center"/>
          </w:tcPr>
          <w:p w14:paraId="378F8234" w14:textId="77777777" w:rsidR="003950A9" w:rsidRDefault="003950A9" w:rsidP="003950A9">
            <w:pPr>
              <w:adjustRightInd w:val="0"/>
              <w:jc w:val="center"/>
              <w:rPr>
                <w:b/>
                <w:bCs/>
                <w:color w:val="000000"/>
                <w:sz w:val="18"/>
                <w:szCs w:val="18"/>
                <w:lang w:val="es-CO" w:eastAsia="es-CO"/>
              </w:rPr>
            </w:pPr>
          </w:p>
        </w:tc>
      </w:tr>
      <w:tr w:rsidR="003950A9" w14:paraId="69E68D41"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11D886EC"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11</w:t>
            </w:r>
          </w:p>
        </w:tc>
        <w:tc>
          <w:tcPr>
            <w:tcW w:w="0" w:type="auto"/>
            <w:tcBorders>
              <w:top w:val="single" w:sz="12" w:space="0" w:color="auto"/>
              <w:left w:val="single" w:sz="12" w:space="0" w:color="auto"/>
              <w:bottom w:val="single" w:sz="12" w:space="0" w:color="auto"/>
              <w:right w:val="single" w:sz="12" w:space="0" w:color="auto"/>
            </w:tcBorders>
            <w:vAlign w:val="center"/>
          </w:tcPr>
          <w:p w14:paraId="3ABCB492"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Montura bebe</w:t>
            </w:r>
          </w:p>
        </w:tc>
        <w:tc>
          <w:tcPr>
            <w:tcW w:w="0" w:type="auto"/>
            <w:tcBorders>
              <w:top w:val="single" w:sz="12" w:space="0" w:color="auto"/>
              <w:left w:val="single" w:sz="12" w:space="0" w:color="auto"/>
              <w:bottom w:val="single" w:sz="12" w:space="0" w:color="auto"/>
              <w:right w:val="single" w:sz="12" w:space="0" w:color="auto"/>
            </w:tcBorders>
            <w:vAlign w:val="center"/>
          </w:tcPr>
          <w:p w14:paraId="74681EA7" w14:textId="77777777" w:rsidR="003950A9" w:rsidRDefault="003950A9" w:rsidP="003950A9">
            <w:pPr>
              <w:adjustRightInd w:val="0"/>
              <w:jc w:val="center"/>
              <w:rPr>
                <w:color w:val="000000"/>
                <w:sz w:val="18"/>
                <w:szCs w:val="18"/>
                <w:lang w:val="es-CO" w:eastAsia="es-CO"/>
              </w:rPr>
            </w:pPr>
          </w:p>
        </w:tc>
        <w:tc>
          <w:tcPr>
            <w:tcW w:w="0" w:type="auto"/>
            <w:tcBorders>
              <w:top w:val="single" w:sz="12" w:space="0" w:color="auto"/>
              <w:left w:val="single" w:sz="12" w:space="0" w:color="auto"/>
              <w:bottom w:val="single" w:sz="12" w:space="0" w:color="auto"/>
              <w:right w:val="single" w:sz="12" w:space="0" w:color="auto"/>
            </w:tcBorders>
            <w:vAlign w:val="center"/>
          </w:tcPr>
          <w:p w14:paraId="596CCFCC"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3E6CAAF0"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$ 76.618</w:t>
            </w:r>
          </w:p>
        </w:tc>
      </w:tr>
      <w:tr w:rsidR="003950A9" w14:paraId="4C324809"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4CC5EF2C"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12</w:t>
            </w:r>
          </w:p>
        </w:tc>
        <w:tc>
          <w:tcPr>
            <w:tcW w:w="0" w:type="auto"/>
            <w:gridSpan w:val="2"/>
            <w:tcBorders>
              <w:top w:val="single" w:sz="12" w:space="0" w:color="auto"/>
              <w:left w:val="single" w:sz="12" w:space="0" w:color="auto"/>
              <w:bottom w:val="single" w:sz="12" w:space="0" w:color="auto"/>
              <w:right w:val="single" w:sz="12" w:space="0" w:color="auto"/>
            </w:tcBorders>
            <w:vAlign w:val="center"/>
          </w:tcPr>
          <w:p w14:paraId="60754ECA"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Montura Niño</w:t>
            </w:r>
          </w:p>
        </w:tc>
        <w:tc>
          <w:tcPr>
            <w:tcW w:w="0" w:type="auto"/>
            <w:tcBorders>
              <w:top w:val="single" w:sz="12" w:space="0" w:color="auto"/>
              <w:left w:val="single" w:sz="12" w:space="0" w:color="auto"/>
              <w:bottom w:val="single" w:sz="12" w:space="0" w:color="auto"/>
              <w:right w:val="single" w:sz="12" w:space="0" w:color="auto"/>
            </w:tcBorders>
            <w:vAlign w:val="center"/>
          </w:tcPr>
          <w:p w14:paraId="68B960FF"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2ACB16B1"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$ 76.618</w:t>
            </w:r>
          </w:p>
        </w:tc>
      </w:tr>
      <w:tr w:rsidR="003950A9" w14:paraId="4D060C32"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400262E7"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13</w:t>
            </w:r>
          </w:p>
        </w:tc>
        <w:tc>
          <w:tcPr>
            <w:tcW w:w="0" w:type="auto"/>
            <w:gridSpan w:val="2"/>
            <w:tcBorders>
              <w:top w:val="single" w:sz="12" w:space="0" w:color="auto"/>
              <w:left w:val="single" w:sz="12" w:space="0" w:color="auto"/>
              <w:bottom w:val="single" w:sz="12" w:space="0" w:color="auto"/>
              <w:right w:val="single" w:sz="12" w:space="0" w:color="auto"/>
            </w:tcBorders>
            <w:vAlign w:val="center"/>
          </w:tcPr>
          <w:p w14:paraId="36990565" w14:textId="6E0B2DED" w:rsidR="003950A9" w:rsidRDefault="003950A9" w:rsidP="003950A9">
            <w:pPr>
              <w:adjustRightInd w:val="0"/>
              <w:jc w:val="center"/>
              <w:rPr>
                <w:color w:val="000000"/>
                <w:sz w:val="18"/>
                <w:szCs w:val="18"/>
                <w:lang w:val="es-CO" w:eastAsia="es-CO"/>
              </w:rPr>
            </w:pPr>
            <w:r>
              <w:rPr>
                <w:color w:val="000000"/>
                <w:sz w:val="18"/>
                <w:szCs w:val="18"/>
                <w:lang w:val="es-CO" w:eastAsia="es-CO"/>
              </w:rPr>
              <w:t>Montura Adolescente</w:t>
            </w:r>
          </w:p>
        </w:tc>
        <w:tc>
          <w:tcPr>
            <w:tcW w:w="0" w:type="auto"/>
            <w:tcBorders>
              <w:top w:val="single" w:sz="12" w:space="0" w:color="auto"/>
              <w:left w:val="single" w:sz="12" w:space="0" w:color="auto"/>
              <w:bottom w:val="single" w:sz="12" w:space="0" w:color="auto"/>
              <w:right w:val="single" w:sz="12" w:space="0" w:color="auto"/>
            </w:tcBorders>
            <w:vAlign w:val="center"/>
          </w:tcPr>
          <w:p w14:paraId="2C7B783C"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17C072EF"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$ 76.618</w:t>
            </w:r>
          </w:p>
        </w:tc>
      </w:tr>
      <w:tr w:rsidR="003950A9" w14:paraId="025E5B66"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7C0EBE0A"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14</w:t>
            </w:r>
          </w:p>
        </w:tc>
        <w:tc>
          <w:tcPr>
            <w:tcW w:w="0" w:type="auto"/>
            <w:gridSpan w:val="2"/>
            <w:tcBorders>
              <w:top w:val="single" w:sz="12" w:space="0" w:color="auto"/>
              <w:left w:val="single" w:sz="12" w:space="0" w:color="auto"/>
              <w:bottom w:val="single" w:sz="12" w:space="0" w:color="auto"/>
              <w:right w:val="single" w:sz="12" w:space="0" w:color="auto"/>
            </w:tcBorders>
            <w:vAlign w:val="center"/>
          </w:tcPr>
          <w:p w14:paraId="5C9D8AB4"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Montura Adulto</w:t>
            </w:r>
          </w:p>
        </w:tc>
        <w:tc>
          <w:tcPr>
            <w:tcW w:w="0" w:type="auto"/>
            <w:tcBorders>
              <w:top w:val="single" w:sz="12" w:space="0" w:color="auto"/>
              <w:left w:val="single" w:sz="12" w:space="0" w:color="auto"/>
              <w:bottom w:val="single" w:sz="12" w:space="0" w:color="auto"/>
              <w:right w:val="single" w:sz="12" w:space="0" w:color="auto"/>
            </w:tcBorders>
            <w:vAlign w:val="center"/>
          </w:tcPr>
          <w:p w14:paraId="61DC82CA"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639265F5"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$ 76.618</w:t>
            </w:r>
          </w:p>
        </w:tc>
      </w:tr>
      <w:tr w:rsidR="003950A9" w14:paraId="3C336976" w14:textId="77777777" w:rsidTr="003950A9">
        <w:trPr>
          <w:trHeight w:val="20"/>
        </w:trPr>
        <w:tc>
          <w:tcPr>
            <w:tcW w:w="0" w:type="auto"/>
            <w:gridSpan w:val="5"/>
            <w:tcBorders>
              <w:top w:val="single" w:sz="12" w:space="0" w:color="auto"/>
              <w:left w:val="single" w:sz="12" w:space="0" w:color="auto"/>
              <w:bottom w:val="single" w:sz="12" w:space="0" w:color="auto"/>
              <w:right w:val="single" w:sz="12" w:space="0" w:color="auto"/>
            </w:tcBorders>
            <w:shd w:val="solid" w:color="FFFFFF" w:fill="auto"/>
            <w:vAlign w:val="center"/>
          </w:tcPr>
          <w:p w14:paraId="78E5010A" w14:textId="77777777" w:rsidR="003950A9" w:rsidRDefault="003950A9" w:rsidP="003950A9">
            <w:pPr>
              <w:adjustRightInd w:val="0"/>
              <w:jc w:val="center"/>
              <w:rPr>
                <w:b/>
                <w:bCs/>
                <w:color w:val="000000"/>
                <w:sz w:val="18"/>
                <w:szCs w:val="18"/>
                <w:u w:val="single"/>
                <w:lang w:val="es-CO" w:eastAsia="es-CO"/>
              </w:rPr>
            </w:pPr>
            <w:r>
              <w:rPr>
                <w:b/>
                <w:bCs/>
                <w:color w:val="000000"/>
                <w:sz w:val="18"/>
                <w:szCs w:val="18"/>
                <w:u w:val="single"/>
                <w:lang w:val="es-CO" w:eastAsia="es-CO"/>
              </w:rPr>
              <w:t xml:space="preserve">LOS SIGUIENTES ÍTEMS </w:t>
            </w:r>
            <w:proofErr w:type="spellStart"/>
            <w:r>
              <w:rPr>
                <w:b/>
                <w:bCs/>
                <w:color w:val="000000"/>
                <w:sz w:val="18"/>
                <w:szCs w:val="18"/>
                <w:u w:val="single"/>
                <w:lang w:val="es-CO" w:eastAsia="es-CO"/>
              </w:rPr>
              <w:t>ESTARAN</w:t>
            </w:r>
            <w:proofErr w:type="spellEnd"/>
            <w:r>
              <w:rPr>
                <w:b/>
                <w:bCs/>
                <w:color w:val="000000"/>
                <w:sz w:val="18"/>
                <w:szCs w:val="18"/>
                <w:u w:val="single"/>
                <w:lang w:val="es-CO" w:eastAsia="es-CO"/>
              </w:rPr>
              <w:t xml:space="preserve"> SUJETOS A PREVIA AUTORIZACIÓN POR PARTE DEL EQUIPO INTERDISCIPLINARIO DE PROFESIONALES EN SALUD (</w:t>
            </w:r>
            <w:proofErr w:type="spellStart"/>
            <w:r>
              <w:rPr>
                <w:b/>
                <w:bCs/>
                <w:color w:val="000000"/>
                <w:sz w:val="18"/>
                <w:szCs w:val="18"/>
                <w:u w:val="single"/>
                <w:lang w:val="es-CO" w:eastAsia="es-CO"/>
              </w:rPr>
              <w:t>EIPS</w:t>
            </w:r>
            <w:proofErr w:type="spellEnd"/>
            <w:r>
              <w:rPr>
                <w:b/>
                <w:bCs/>
                <w:color w:val="000000"/>
                <w:sz w:val="18"/>
                <w:szCs w:val="18"/>
                <w:u w:val="single"/>
                <w:lang w:val="es-CO" w:eastAsia="es-CO"/>
              </w:rPr>
              <w:t>):</w:t>
            </w:r>
          </w:p>
        </w:tc>
      </w:tr>
      <w:tr w:rsidR="003950A9" w14:paraId="485B25D4" w14:textId="77777777" w:rsidTr="003950A9">
        <w:trPr>
          <w:trHeight w:val="20"/>
        </w:trPr>
        <w:tc>
          <w:tcPr>
            <w:tcW w:w="0" w:type="auto"/>
            <w:gridSpan w:val="2"/>
            <w:tcBorders>
              <w:top w:val="single" w:sz="12" w:space="0" w:color="auto"/>
              <w:left w:val="single" w:sz="12" w:space="0" w:color="auto"/>
              <w:bottom w:val="single" w:sz="12" w:space="0" w:color="auto"/>
              <w:right w:val="single" w:sz="12" w:space="0" w:color="auto"/>
            </w:tcBorders>
            <w:shd w:val="solid" w:color="969696" w:fill="auto"/>
            <w:vAlign w:val="center"/>
          </w:tcPr>
          <w:p w14:paraId="1B61B0B5" w14:textId="77777777" w:rsidR="003950A9" w:rsidRDefault="003950A9" w:rsidP="003950A9">
            <w:pPr>
              <w:adjustRightInd w:val="0"/>
              <w:jc w:val="center"/>
              <w:rPr>
                <w:b/>
                <w:bCs/>
                <w:color w:val="000000"/>
                <w:sz w:val="18"/>
                <w:szCs w:val="18"/>
                <w:lang w:val="es-CO" w:eastAsia="es-CO"/>
              </w:rPr>
            </w:pPr>
            <w:r>
              <w:rPr>
                <w:b/>
                <w:bCs/>
                <w:color w:val="000000"/>
                <w:sz w:val="18"/>
                <w:szCs w:val="18"/>
                <w:lang w:val="es-CO" w:eastAsia="es-CO"/>
              </w:rPr>
              <w:t>LENTE FOTOSENSIBLE</w:t>
            </w:r>
          </w:p>
        </w:tc>
        <w:tc>
          <w:tcPr>
            <w:tcW w:w="0" w:type="auto"/>
            <w:tcBorders>
              <w:top w:val="single" w:sz="12" w:space="0" w:color="auto"/>
              <w:left w:val="single" w:sz="12" w:space="0" w:color="auto"/>
              <w:bottom w:val="single" w:sz="12" w:space="0" w:color="auto"/>
              <w:right w:val="single" w:sz="12" w:space="0" w:color="auto"/>
            </w:tcBorders>
            <w:shd w:val="solid" w:color="969696" w:fill="auto"/>
            <w:vAlign w:val="center"/>
          </w:tcPr>
          <w:p w14:paraId="50D01C9D" w14:textId="77777777" w:rsidR="003950A9" w:rsidRDefault="003950A9" w:rsidP="003950A9">
            <w:pPr>
              <w:adjustRightInd w:val="0"/>
              <w:jc w:val="center"/>
              <w:rPr>
                <w:b/>
                <w:bCs/>
                <w:color w:val="000000"/>
                <w:sz w:val="18"/>
                <w:szCs w:val="18"/>
                <w:lang w:val="es-CO" w:eastAsia="es-CO"/>
              </w:rPr>
            </w:pPr>
          </w:p>
        </w:tc>
        <w:tc>
          <w:tcPr>
            <w:tcW w:w="0" w:type="auto"/>
            <w:tcBorders>
              <w:top w:val="single" w:sz="12" w:space="0" w:color="auto"/>
              <w:left w:val="single" w:sz="12" w:space="0" w:color="auto"/>
              <w:bottom w:val="single" w:sz="12" w:space="0" w:color="auto"/>
              <w:right w:val="single" w:sz="12" w:space="0" w:color="auto"/>
            </w:tcBorders>
            <w:shd w:val="solid" w:color="969696" w:fill="auto"/>
            <w:vAlign w:val="center"/>
          </w:tcPr>
          <w:p w14:paraId="5AE6903F" w14:textId="77777777" w:rsidR="003950A9" w:rsidRDefault="003950A9" w:rsidP="003950A9">
            <w:pPr>
              <w:adjustRightInd w:val="0"/>
              <w:jc w:val="center"/>
              <w:rPr>
                <w:b/>
                <w:bCs/>
                <w:color w:val="000000"/>
                <w:sz w:val="18"/>
                <w:szCs w:val="18"/>
                <w:lang w:val="es-CO" w:eastAsia="es-CO"/>
              </w:rPr>
            </w:pPr>
          </w:p>
        </w:tc>
        <w:tc>
          <w:tcPr>
            <w:tcW w:w="0" w:type="auto"/>
            <w:tcBorders>
              <w:top w:val="single" w:sz="12" w:space="0" w:color="auto"/>
              <w:left w:val="single" w:sz="12" w:space="0" w:color="auto"/>
              <w:bottom w:val="single" w:sz="12" w:space="0" w:color="auto"/>
              <w:right w:val="single" w:sz="12" w:space="0" w:color="auto"/>
            </w:tcBorders>
            <w:shd w:val="solid" w:color="969696" w:fill="auto"/>
            <w:vAlign w:val="center"/>
          </w:tcPr>
          <w:p w14:paraId="5A38993A" w14:textId="77777777" w:rsidR="003950A9" w:rsidRDefault="003950A9" w:rsidP="003950A9">
            <w:pPr>
              <w:adjustRightInd w:val="0"/>
              <w:jc w:val="center"/>
              <w:rPr>
                <w:b/>
                <w:bCs/>
                <w:color w:val="000000"/>
                <w:sz w:val="18"/>
                <w:szCs w:val="18"/>
                <w:lang w:val="es-CO" w:eastAsia="es-CO"/>
              </w:rPr>
            </w:pPr>
          </w:p>
        </w:tc>
      </w:tr>
      <w:tr w:rsidR="003950A9" w14:paraId="021AC235"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6BC71519"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15</w:t>
            </w:r>
          </w:p>
        </w:tc>
        <w:tc>
          <w:tcPr>
            <w:tcW w:w="0" w:type="auto"/>
            <w:gridSpan w:val="2"/>
            <w:tcBorders>
              <w:top w:val="single" w:sz="12" w:space="0" w:color="auto"/>
              <w:left w:val="single" w:sz="12" w:space="0" w:color="auto"/>
              <w:bottom w:val="single" w:sz="12" w:space="0" w:color="auto"/>
              <w:right w:val="single" w:sz="12" w:space="0" w:color="auto"/>
            </w:tcBorders>
            <w:vAlign w:val="center"/>
          </w:tcPr>
          <w:p w14:paraId="4F814D2D" w14:textId="3DEDDDAD" w:rsidR="003950A9" w:rsidRDefault="003950A9" w:rsidP="003950A9">
            <w:pPr>
              <w:adjustRightInd w:val="0"/>
              <w:jc w:val="center"/>
              <w:rPr>
                <w:color w:val="000000"/>
                <w:sz w:val="18"/>
                <w:szCs w:val="18"/>
                <w:lang w:val="es-CO" w:eastAsia="es-CO"/>
              </w:rPr>
            </w:pPr>
            <w:r>
              <w:rPr>
                <w:color w:val="000000"/>
                <w:sz w:val="18"/>
                <w:szCs w:val="18"/>
                <w:lang w:val="es-CO" w:eastAsia="es-CO"/>
              </w:rPr>
              <w:t>Lente Monofocal Fotocromático terminado CR 39</w:t>
            </w:r>
          </w:p>
        </w:tc>
        <w:tc>
          <w:tcPr>
            <w:tcW w:w="0" w:type="auto"/>
            <w:tcBorders>
              <w:top w:val="single" w:sz="12" w:space="0" w:color="auto"/>
              <w:left w:val="single" w:sz="12" w:space="0" w:color="auto"/>
              <w:bottom w:val="single" w:sz="12" w:space="0" w:color="auto"/>
              <w:right w:val="single" w:sz="12" w:space="0" w:color="auto"/>
            </w:tcBorders>
            <w:vAlign w:val="center"/>
          </w:tcPr>
          <w:p w14:paraId="31D29113"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76144151"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$ 43.417</w:t>
            </w:r>
          </w:p>
        </w:tc>
      </w:tr>
      <w:tr w:rsidR="003950A9" w14:paraId="09CF9977"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57990F71"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16</w:t>
            </w:r>
          </w:p>
        </w:tc>
        <w:tc>
          <w:tcPr>
            <w:tcW w:w="0" w:type="auto"/>
            <w:gridSpan w:val="2"/>
            <w:tcBorders>
              <w:top w:val="single" w:sz="12" w:space="0" w:color="auto"/>
              <w:left w:val="single" w:sz="12" w:space="0" w:color="auto"/>
              <w:bottom w:val="single" w:sz="12" w:space="0" w:color="auto"/>
              <w:right w:val="single" w:sz="12" w:space="0" w:color="auto"/>
            </w:tcBorders>
            <w:vAlign w:val="center"/>
          </w:tcPr>
          <w:p w14:paraId="25F257FE"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Lente Monofocal Fotocromático tallado CR 39</w:t>
            </w:r>
          </w:p>
        </w:tc>
        <w:tc>
          <w:tcPr>
            <w:tcW w:w="0" w:type="auto"/>
            <w:tcBorders>
              <w:top w:val="single" w:sz="12" w:space="0" w:color="auto"/>
              <w:left w:val="single" w:sz="12" w:space="0" w:color="auto"/>
              <w:bottom w:val="single" w:sz="12" w:space="0" w:color="auto"/>
              <w:right w:val="single" w:sz="12" w:space="0" w:color="auto"/>
            </w:tcBorders>
            <w:vAlign w:val="center"/>
          </w:tcPr>
          <w:p w14:paraId="26F07C30"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72D8FF85"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$ 127.697</w:t>
            </w:r>
          </w:p>
        </w:tc>
      </w:tr>
      <w:tr w:rsidR="003950A9" w14:paraId="1C6B2184"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7C3F1F5A"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17</w:t>
            </w:r>
          </w:p>
        </w:tc>
        <w:tc>
          <w:tcPr>
            <w:tcW w:w="0" w:type="auto"/>
            <w:gridSpan w:val="2"/>
            <w:tcBorders>
              <w:top w:val="single" w:sz="12" w:space="0" w:color="auto"/>
              <w:left w:val="single" w:sz="12" w:space="0" w:color="auto"/>
              <w:bottom w:val="single" w:sz="12" w:space="0" w:color="auto"/>
              <w:right w:val="single" w:sz="12" w:space="0" w:color="auto"/>
            </w:tcBorders>
            <w:vAlign w:val="center"/>
          </w:tcPr>
          <w:p w14:paraId="1CA2B795"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Lente Monofocal Fotocromático terminado Policarbonato</w:t>
            </w:r>
          </w:p>
        </w:tc>
        <w:tc>
          <w:tcPr>
            <w:tcW w:w="0" w:type="auto"/>
            <w:tcBorders>
              <w:top w:val="single" w:sz="12" w:space="0" w:color="auto"/>
              <w:left w:val="single" w:sz="12" w:space="0" w:color="auto"/>
              <w:bottom w:val="single" w:sz="12" w:space="0" w:color="auto"/>
              <w:right w:val="single" w:sz="12" w:space="0" w:color="auto"/>
            </w:tcBorders>
            <w:vAlign w:val="center"/>
          </w:tcPr>
          <w:p w14:paraId="535C1C98"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0FC1E497"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$ 100.455</w:t>
            </w:r>
          </w:p>
        </w:tc>
      </w:tr>
      <w:tr w:rsidR="003950A9" w14:paraId="72D7BA7D"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54F18252"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18</w:t>
            </w:r>
          </w:p>
        </w:tc>
        <w:tc>
          <w:tcPr>
            <w:tcW w:w="0" w:type="auto"/>
            <w:gridSpan w:val="2"/>
            <w:tcBorders>
              <w:top w:val="single" w:sz="12" w:space="0" w:color="auto"/>
              <w:left w:val="single" w:sz="12" w:space="0" w:color="auto"/>
              <w:bottom w:val="single" w:sz="12" w:space="0" w:color="auto"/>
              <w:right w:val="single" w:sz="12" w:space="0" w:color="auto"/>
            </w:tcBorders>
            <w:vAlign w:val="center"/>
          </w:tcPr>
          <w:p w14:paraId="50215490"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Lente Monofocal Fotocromático tallado Policarbonato</w:t>
            </w:r>
          </w:p>
        </w:tc>
        <w:tc>
          <w:tcPr>
            <w:tcW w:w="0" w:type="auto"/>
            <w:tcBorders>
              <w:top w:val="single" w:sz="12" w:space="0" w:color="auto"/>
              <w:left w:val="single" w:sz="12" w:space="0" w:color="auto"/>
              <w:bottom w:val="single" w:sz="12" w:space="0" w:color="auto"/>
              <w:right w:val="single" w:sz="12" w:space="0" w:color="auto"/>
            </w:tcBorders>
            <w:vAlign w:val="center"/>
          </w:tcPr>
          <w:p w14:paraId="42FDE084"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209AEF36"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$ 212.828</w:t>
            </w:r>
          </w:p>
        </w:tc>
      </w:tr>
      <w:tr w:rsidR="003950A9" w14:paraId="14264AA7"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591A3F60"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19</w:t>
            </w:r>
          </w:p>
        </w:tc>
        <w:tc>
          <w:tcPr>
            <w:tcW w:w="0" w:type="auto"/>
            <w:gridSpan w:val="2"/>
            <w:tcBorders>
              <w:top w:val="single" w:sz="12" w:space="0" w:color="auto"/>
              <w:left w:val="single" w:sz="12" w:space="0" w:color="auto"/>
              <w:bottom w:val="single" w:sz="12" w:space="0" w:color="auto"/>
              <w:right w:val="single" w:sz="12" w:space="0" w:color="auto"/>
            </w:tcBorders>
            <w:vAlign w:val="center"/>
          </w:tcPr>
          <w:p w14:paraId="5EFE2A5A"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Lente fotosensible bifocal invisible terminado policarbonato</w:t>
            </w:r>
          </w:p>
        </w:tc>
        <w:tc>
          <w:tcPr>
            <w:tcW w:w="0" w:type="auto"/>
            <w:tcBorders>
              <w:top w:val="single" w:sz="12" w:space="0" w:color="auto"/>
              <w:left w:val="single" w:sz="12" w:space="0" w:color="auto"/>
              <w:bottom w:val="single" w:sz="12" w:space="0" w:color="auto"/>
              <w:right w:val="single" w:sz="12" w:space="0" w:color="auto"/>
            </w:tcBorders>
            <w:vAlign w:val="center"/>
          </w:tcPr>
          <w:p w14:paraId="705D4B07"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46144EF8"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$ 85.131</w:t>
            </w:r>
          </w:p>
        </w:tc>
      </w:tr>
      <w:tr w:rsidR="003950A9" w14:paraId="6545E113"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1C0A91E2"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20</w:t>
            </w:r>
          </w:p>
        </w:tc>
        <w:tc>
          <w:tcPr>
            <w:tcW w:w="0" w:type="auto"/>
            <w:gridSpan w:val="2"/>
            <w:tcBorders>
              <w:top w:val="single" w:sz="12" w:space="0" w:color="auto"/>
              <w:left w:val="single" w:sz="12" w:space="0" w:color="auto"/>
              <w:bottom w:val="single" w:sz="12" w:space="0" w:color="auto"/>
              <w:right w:val="single" w:sz="12" w:space="0" w:color="auto"/>
            </w:tcBorders>
            <w:vAlign w:val="center"/>
          </w:tcPr>
          <w:p w14:paraId="5C8B3AD4"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Lente fotosensible bifocal invisible tallado policarbonato</w:t>
            </w:r>
          </w:p>
        </w:tc>
        <w:tc>
          <w:tcPr>
            <w:tcW w:w="0" w:type="auto"/>
            <w:tcBorders>
              <w:top w:val="single" w:sz="12" w:space="0" w:color="auto"/>
              <w:left w:val="single" w:sz="12" w:space="0" w:color="auto"/>
              <w:bottom w:val="single" w:sz="12" w:space="0" w:color="auto"/>
              <w:right w:val="single" w:sz="12" w:space="0" w:color="auto"/>
            </w:tcBorders>
            <w:vAlign w:val="center"/>
          </w:tcPr>
          <w:p w14:paraId="5707448B"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4CDD6A5A"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$ 102.157</w:t>
            </w:r>
          </w:p>
        </w:tc>
      </w:tr>
      <w:tr w:rsidR="003950A9" w14:paraId="49FF0F3B"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44D882B3"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21</w:t>
            </w:r>
          </w:p>
        </w:tc>
        <w:tc>
          <w:tcPr>
            <w:tcW w:w="0" w:type="auto"/>
            <w:gridSpan w:val="2"/>
            <w:tcBorders>
              <w:top w:val="single" w:sz="12" w:space="0" w:color="auto"/>
              <w:left w:val="single" w:sz="12" w:space="0" w:color="auto"/>
              <w:bottom w:val="single" w:sz="12" w:space="0" w:color="auto"/>
              <w:right w:val="single" w:sz="12" w:space="0" w:color="auto"/>
            </w:tcBorders>
            <w:vAlign w:val="center"/>
          </w:tcPr>
          <w:p w14:paraId="411ADCFA"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Lente fotosensible bifocal Flat Top terminado policarbonato</w:t>
            </w:r>
          </w:p>
        </w:tc>
        <w:tc>
          <w:tcPr>
            <w:tcW w:w="0" w:type="auto"/>
            <w:tcBorders>
              <w:top w:val="single" w:sz="12" w:space="0" w:color="auto"/>
              <w:left w:val="single" w:sz="12" w:space="0" w:color="auto"/>
              <w:bottom w:val="single" w:sz="12" w:space="0" w:color="auto"/>
              <w:right w:val="single" w:sz="12" w:space="0" w:color="auto"/>
            </w:tcBorders>
            <w:vAlign w:val="center"/>
          </w:tcPr>
          <w:p w14:paraId="09B91D9D"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1DB1D32C"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$ 170.160</w:t>
            </w:r>
          </w:p>
        </w:tc>
      </w:tr>
      <w:tr w:rsidR="003950A9" w14:paraId="2926D115"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58F838E0"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22</w:t>
            </w:r>
          </w:p>
        </w:tc>
        <w:tc>
          <w:tcPr>
            <w:tcW w:w="0" w:type="auto"/>
            <w:gridSpan w:val="2"/>
            <w:tcBorders>
              <w:top w:val="single" w:sz="12" w:space="0" w:color="auto"/>
              <w:left w:val="single" w:sz="12" w:space="0" w:color="auto"/>
              <w:bottom w:val="single" w:sz="12" w:space="0" w:color="auto"/>
              <w:right w:val="single" w:sz="12" w:space="0" w:color="auto"/>
            </w:tcBorders>
            <w:vAlign w:val="center"/>
          </w:tcPr>
          <w:p w14:paraId="45AADF89"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Lente fotosensible bifocal Flat Top tallado policarbonato</w:t>
            </w:r>
          </w:p>
        </w:tc>
        <w:tc>
          <w:tcPr>
            <w:tcW w:w="0" w:type="auto"/>
            <w:tcBorders>
              <w:top w:val="single" w:sz="12" w:space="0" w:color="auto"/>
              <w:left w:val="single" w:sz="12" w:space="0" w:color="auto"/>
              <w:bottom w:val="single" w:sz="12" w:space="0" w:color="auto"/>
              <w:right w:val="single" w:sz="12" w:space="0" w:color="auto"/>
            </w:tcBorders>
            <w:vAlign w:val="center"/>
          </w:tcPr>
          <w:p w14:paraId="2808C8BB"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74097051"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$ 178.775</w:t>
            </w:r>
          </w:p>
        </w:tc>
      </w:tr>
      <w:tr w:rsidR="003950A9" w14:paraId="6AE0005D"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512FDDA2"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23</w:t>
            </w:r>
          </w:p>
        </w:tc>
        <w:tc>
          <w:tcPr>
            <w:tcW w:w="0" w:type="auto"/>
            <w:gridSpan w:val="2"/>
            <w:tcBorders>
              <w:top w:val="single" w:sz="12" w:space="0" w:color="auto"/>
              <w:left w:val="single" w:sz="12" w:space="0" w:color="auto"/>
              <w:bottom w:val="single" w:sz="12" w:space="0" w:color="auto"/>
              <w:right w:val="single" w:sz="12" w:space="0" w:color="auto"/>
            </w:tcBorders>
            <w:vAlign w:val="center"/>
          </w:tcPr>
          <w:p w14:paraId="345662E0"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Lente fotosensible progresivo duro CR 39</w:t>
            </w:r>
          </w:p>
        </w:tc>
        <w:tc>
          <w:tcPr>
            <w:tcW w:w="0" w:type="auto"/>
            <w:tcBorders>
              <w:top w:val="single" w:sz="12" w:space="0" w:color="auto"/>
              <w:left w:val="single" w:sz="12" w:space="0" w:color="auto"/>
              <w:bottom w:val="single" w:sz="12" w:space="0" w:color="auto"/>
              <w:right w:val="single" w:sz="12" w:space="0" w:color="auto"/>
            </w:tcBorders>
            <w:vAlign w:val="center"/>
          </w:tcPr>
          <w:p w14:paraId="56BC91CC"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1B3211C2"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$ 178.775</w:t>
            </w:r>
          </w:p>
        </w:tc>
      </w:tr>
      <w:tr w:rsidR="003950A9" w14:paraId="4FFF3517"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2E7AD52A"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24</w:t>
            </w:r>
          </w:p>
        </w:tc>
        <w:tc>
          <w:tcPr>
            <w:tcW w:w="0" w:type="auto"/>
            <w:gridSpan w:val="2"/>
            <w:tcBorders>
              <w:top w:val="single" w:sz="12" w:space="0" w:color="auto"/>
              <w:left w:val="single" w:sz="12" w:space="0" w:color="auto"/>
              <w:bottom w:val="single" w:sz="12" w:space="0" w:color="auto"/>
              <w:right w:val="single" w:sz="12" w:space="0" w:color="auto"/>
            </w:tcBorders>
            <w:vAlign w:val="center"/>
          </w:tcPr>
          <w:p w14:paraId="39507CF5"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Lente fotosensible progresivo duro policarbonato</w:t>
            </w:r>
          </w:p>
        </w:tc>
        <w:tc>
          <w:tcPr>
            <w:tcW w:w="0" w:type="auto"/>
            <w:tcBorders>
              <w:top w:val="single" w:sz="12" w:space="0" w:color="auto"/>
              <w:left w:val="single" w:sz="12" w:space="0" w:color="auto"/>
              <w:bottom w:val="single" w:sz="12" w:space="0" w:color="auto"/>
              <w:right w:val="single" w:sz="12" w:space="0" w:color="auto"/>
            </w:tcBorders>
            <w:vAlign w:val="center"/>
          </w:tcPr>
          <w:p w14:paraId="4526D4D8"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7DC02959"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$ 221.341</w:t>
            </w:r>
          </w:p>
        </w:tc>
      </w:tr>
      <w:tr w:rsidR="003950A9" w14:paraId="65B9DE52" w14:textId="77777777" w:rsidTr="003950A9">
        <w:trPr>
          <w:trHeight w:val="20"/>
        </w:trPr>
        <w:tc>
          <w:tcPr>
            <w:tcW w:w="0" w:type="auto"/>
            <w:gridSpan w:val="4"/>
            <w:tcBorders>
              <w:top w:val="single" w:sz="12" w:space="0" w:color="auto"/>
              <w:left w:val="single" w:sz="12" w:space="0" w:color="auto"/>
              <w:bottom w:val="single" w:sz="12" w:space="0" w:color="auto"/>
              <w:right w:val="single" w:sz="12" w:space="0" w:color="auto"/>
            </w:tcBorders>
            <w:shd w:val="solid" w:color="969696" w:fill="auto"/>
            <w:vAlign w:val="center"/>
          </w:tcPr>
          <w:p w14:paraId="0CA493A4" w14:textId="77777777" w:rsidR="003950A9" w:rsidRDefault="003950A9" w:rsidP="003950A9">
            <w:pPr>
              <w:adjustRightInd w:val="0"/>
              <w:jc w:val="center"/>
              <w:rPr>
                <w:b/>
                <w:bCs/>
                <w:color w:val="000000"/>
                <w:sz w:val="18"/>
                <w:szCs w:val="18"/>
                <w:lang w:val="es-CO" w:eastAsia="es-CO"/>
              </w:rPr>
            </w:pPr>
            <w:r>
              <w:rPr>
                <w:b/>
                <w:bCs/>
                <w:color w:val="000000"/>
                <w:sz w:val="18"/>
                <w:szCs w:val="18"/>
                <w:lang w:val="es-CO" w:eastAsia="es-CO"/>
              </w:rPr>
              <w:lastRenderedPageBreak/>
              <w:t>LENTES DE CONTACTO - (Incluye adaptación)</w:t>
            </w:r>
          </w:p>
        </w:tc>
        <w:tc>
          <w:tcPr>
            <w:tcW w:w="0" w:type="auto"/>
            <w:tcBorders>
              <w:top w:val="single" w:sz="12" w:space="0" w:color="auto"/>
              <w:left w:val="single" w:sz="12" w:space="0" w:color="auto"/>
              <w:bottom w:val="single" w:sz="12" w:space="0" w:color="auto"/>
              <w:right w:val="single" w:sz="12" w:space="0" w:color="auto"/>
            </w:tcBorders>
            <w:shd w:val="solid" w:color="969696" w:fill="auto"/>
            <w:vAlign w:val="center"/>
          </w:tcPr>
          <w:p w14:paraId="50C30C40" w14:textId="77777777" w:rsidR="003950A9" w:rsidRDefault="003950A9" w:rsidP="003950A9">
            <w:pPr>
              <w:adjustRightInd w:val="0"/>
              <w:jc w:val="center"/>
              <w:rPr>
                <w:b/>
                <w:bCs/>
                <w:color w:val="000000"/>
                <w:sz w:val="18"/>
                <w:szCs w:val="18"/>
                <w:lang w:val="es-CO" w:eastAsia="es-CO"/>
              </w:rPr>
            </w:pPr>
          </w:p>
        </w:tc>
      </w:tr>
      <w:tr w:rsidR="003950A9" w14:paraId="63BF36CC"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2692DF49"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25</w:t>
            </w:r>
          </w:p>
        </w:tc>
        <w:tc>
          <w:tcPr>
            <w:tcW w:w="0" w:type="auto"/>
            <w:gridSpan w:val="2"/>
            <w:tcBorders>
              <w:top w:val="single" w:sz="12" w:space="0" w:color="auto"/>
              <w:left w:val="single" w:sz="12" w:space="0" w:color="auto"/>
              <w:bottom w:val="single" w:sz="12" w:space="0" w:color="auto"/>
              <w:right w:val="single" w:sz="12" w:space="0" w:color="auto"/>
            </w:tcBorders>
            <w:vAlign w:val="center"/>
          </w:tcPr>
          <w:p w14:paraId="6B8CB1C8" w14:textId="695E1B13" w:rsidR="003950A9" w:rsidRDefault="003950A9" w:rsidP="003950A9">
            <w:pPr>
              <w:adjustRightInd w:val="0"/>
              <w:jc w:val="center"/>
              <w:rPr>
                <w:color w:val="000000"/>
                <w:sz w:val="18"/>
                <w:szCs w:val="18"/>
                <w:lang w:val="es-CO" w:eastAsia="es-CO"/>
              </w:rPr>
            </w:pPr>
            <w:r>
              <w:rPr>
                <w:color w:val="000000"/>
                <w:sz w:val="18"/>
                <w:szCs w:val="18"/>
                <w:lang w:val="es-CO" w:eastAsia="es-CO"/>
              </w:rPr>
              <w:t>Lentes de contacto blando esférico +-12.00</w:t>
            </w:r>
          </w:p>
        </w:tc>
        <w:tc>
          <w:tcPr>
            <w:tcW w:w="0" w:type="auto"/>
            <w:tcBorders>
              <w:top w:val="single" w:sz="12" w:space="0" w:color="auto"/>
              <w:left w:val="single" w:sz="12" w:space="0" w:color="auto"/>
              <w:bottom w:val="single" w:sz="12" w:space="0" w:color="auto"/>
              <w:right w:val="single" w:sz="12" w:space="0" w:color="auto"/>
            </w:tcBorders>
            <w:vAlign w:val="center"/>
          </w:tcPr>
          <w:p w14:paraId="396A7E7F"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Caja por 6 unidades</w:t>
            </w:r>
          </w:p>
        </w:tc>
        <w:tc>
          <w:tcPr>
            <w:tcW w:w="0" w:type="auto"/>
            <w:tcBorders>
              <w:top w:val="single" w:sz="12" w:space="0" w:color="auto"/>
              <w:left w:val="single" w:sz="12" w:space="0" w:color="auto"/>
              <w:bottom w:val="single" w:sz="12" w:space="0" w:color="auto"/>
              <w:right w:val="single" w:sz="12" w:space="0" w:color="auto"/>
            </w:tcBorders>
            <w:vAlign w:val="center"/>
          </w:tcPr>
          <w:p w14:paraId="45839385"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$ 255.393</w:t>
            </w:r>
          </w:p>
        </w:tc>
      </w:tr>
      <w:tr w:rsidR="003950A9" w14:paraId="29DBB2E8"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39A61603"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26</w:t>
            </w:r>
          </w:p>
        </w:tc>
        <w:tc>
          <w:tcPr>
            <w:tcW w:w="0" w:type="auto"/>
            <w:gridSpan w:val="2"/>
            <w:tcBorders>
              <w:top w:val="single" w:sz="12" w:space="0" w:color="auto"/>
              <w:left w:val="single" w:sz="12" w:space="0" w:color="auto"/>
              <w:bottom w:val="single" w:sz="12" w:space="0" w:color="auto"/>
              <w:right w:val="single" w:sz="12" w:space="0" w:color="auto"/>
            </w:tcBorders>
            <w:vAlign w:val="center"/>
          </w:tcPr>
          <w:p w14:paraId="33A74C21" w14:textId="5A4190F3" w:rsidR="003950A9" w:rsidRDefault="003950A9" w:rsidP="003950A9">
            <w:pPr>
              <w:adjustRightInd w:val="0"/>
              <w:jc w:val="center"/>
              <w:rPr>
                <w:color w:val="000000"/>
                <w:sz w:val="18"/>
                <w:szCs w:val="18"/>
                <w:lang w:val="es-CO" w:eastAsia="es-CO"/>
              </w:rPr>
            </w:pPr>
            <w:r>
              <w:rPr>
                <w:color w:val="000000"/>
                <w:sz w:val="18"/>
                <w:szCs w:val="18"/>
                <w:lang w:val="es-CO" w:eastAsia="es-CO"/>
              </w:rPr>
              <w:t>Lentes de contacto blando tórico esfera:  +-12.00 cilindro -5.75</w:t>
            </w:r>
          </w:p>
        </w:tc>
        <w:tc>
          <w:tcPr>
            <w:tcW w:w="0" w:type="auto"/>
            <w:tcBorders>
              <w:top w:val="single" w:sz="12" w:space="0" w:color="auto"/>
              <w:left w:val="single" w:sz="12" w:space="0" w:color="auto"/>
              <w:bottom w:val="single" w:sz="12" w:space="0" w:color="auto"/>
              <w:right w:val="single" w:sz="12" w:space="0" w:color="auto"/>
            </w:tcBorders>
            <w:vAlign w:val="center"/>
          </w:tcPr>
          <w:p w14:paraId="5878B5FE"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Caja por 6 unidades</w:t>
            </w:r>
          </w:p>
        </w:tc>
        <w:tc>
          <w:tcPr>
            <w:tcW w:w="0" w:type="auto"/>
            <w:tcBorders>
              <w:top w:val="single" w:sz="12" w:space="0" w:color="auto"/>
              <w:left w:val="single" w:sz="12" w:space="0" w:color="auto"/>
              <w:bottom w:val="single" w:sz="12" w:space="0" w:color="auto"/>
              <w:right w:val="single" w:sz="12" w:space="0" w:color="auto"/>
            </w:tcBorders>
            <w:vAlign w:val="center"/>
          </w:tcPr>
          <w:p w14:paraId="29EAA57F"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$ 289.445</w:t>
            </w:r>
          </w:p>
        </w:tc>
      </w:tr>
      <w:tr w:rsidR="003950A9" w14:paraId="5C7C1A97"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6C6B49D7"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27</w:t>
            </w:r>
          </w:p>
        </w:tc>
        <w:tc>
          <w:tcPr>
            <w:tcW w:w="0" w:type="auto"/>
            <w:gridSpan w:val="2"/>
            <w:tcBorders>
              <w:top w:val="single" w:sz="12" w:space="0" w:color="auto"/>
              <w:left w:val="single" w:sz="12" w:space="0" w:color="auto"/>
              <w:bottom w:val="single" w:sz="12" w:space="0" w:color="auto"/>
              <w:right w:val="single" w:sz="12" w:space="0" w:color="auto"/>
            </w:tcBorders>
            <w:vAlign w:val="center"/>
          </w:tcPr>
          <w:p w14:paraId="6AFCBBF5" w14:textId="2062AD72" w:rsidR="003950A9" w:rsidRDefault="003950A9" w:rsidP="003950A9">
            <w:pPr>
              <w:adjustRightInd w:val="0"/>
              <w:jc w:val="center"/>
              <w:rPr>
                <w:color w:val="000000"/>
                <w:sz w:val="18"/>
                <w:szCs w:val="18"/>
                <w:lang w:val="es-CO" w:eastAsia="es-CO"/>
              </w:rPr>
            </w:pPr>
            <w:r>
              <w:rPr>
                <w:color w:val="000000"/>
                <w:sz w:val="18"/>
                <w:szCs w:val="18"/>
                <w:lang w:val="es-CO" w:eastAsia="es-CO"/>
              </w:rPr>
              <w:t xml:space="preserve">Lentes de contacto </w:t>
            </w:r>
            <w:proofErr w:type="spellStart"/>
            <w:r>
              <w:rPr>
                <w:color w:val="000000"/>
                <w:sz w:val="18"/>
                <w:szCs w:val="18"/>
                <w:lang w:val="es-CO" w:eastAsia="es-CO"/>
              </w:rPr>
              <w:t>cosmoprotésico</w:t>
            </w:r>
            <w:proofErr w:type="spellEnd"/>
          </w:p>
        </w:tc>
        <w:tc>
          <w:tcPr>
            <w:tcW w:w="0" w:type="auto"/>
            <w:tcBorders>
              <w:top w:val="single" w:sz="12" w:space="0" w:color="auto"/>
              <w:left w:val="single" w:sz="12" w:space="0" w:color="auto"/>
              <w:bottom w:val="single" w:sz="12" w:space="0" w:color="auto"/>
              <w:right w:val="single" w:sz="12" w:space="0" w:color="auto"/>
            </w:tcBorders>
            <w:vAlign w:val="center"/>
          </w:tcPr>
          <w:p w14:paraId="7608F0D0"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500B4C54"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$ 383.090</w:t>
            </w:r>
          </w:p>
        </w:tc>
      </w:tr>
      <w:tr w:rsidR="003950A9" w14:paraId="46AAAA5A"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2014F829"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28</w:t>
            </w:r>
          </w:p>
        </w:tc>
        <w:tc>
          <w:tcPr>
            <w:tcW w:w="0" w:type="auto"/>
            <w:gridSpan w:val="2"/>
            <w:tcBorders>
              <w:top w:val="single" w:sz="12" w:space="0" w:color="auto"/>
              <w:left w:val="single" w:sz="12" w:space="0" w:color="auto"/>
              <w:bottom w:val="single" w:sz="12" w:space="0" w:color="auto"/>
              <w:right w:val="single" w:sz="12" w:space="0" w:color="auto"/>
            </w:tcBorders>
            <w:vAlign w:val="center"/>
          </w:tcPr>
          <w:p w14:paraId="5F81068C" w14:textId="04A4A8DD" w:rsidR="003950A9" w:rsidRDefault="003950A9" w:rsidP="003950A9">
            <w:pPr>
              <w:adjustRightInd w:val="0"/>
              <w:jc w:val="center"/>
              <w:rPr>
                <w:color w:val="000000"/>
                <w:sz w:val="18"/>
                <w:szCs w:val="18"/>
                <w:lang w:val="es-CO" w:eastAsia="es-CO"/>
              </w:rPr>
            </w:pPr>
            <w:r>
              <w:rPr>
                <w:color w:val="000000"/>
                <w:sz w:val="18"/>
                <w:szCs w:val="18"/>
                <w:lang w:val="es-CO" w:eastAsia="es-CO"/>
              </w:rPr>
              <w:t xml:space="preserve">Lente de contacto </w:t>
            </w:r>
            <w:proofErr w:type="spellStart"/>
            <w:r>
              <w:rPr>
                <w:color w:val="000000"/>
                <w:sz w:val="18"/>
                <w:szCs w:val="18"/>
                <w:lang w:val="es-CO" w:eastAsia="es-CO"/>
              </w:rPr>
              <w:t>RGP</w:t>
            </w:r>
            <w:proofErr w:type="spellEnd"/>
          </w:p>
        </w:tc>
        <w:tc>
          <w:tcPr>
            <w:tcW w:w="0" w:type="auto"/>
            <w:tcBorders>
              <w:top w:val="single" w:sz="12" w:space="0" w:color="auto"/>
              <w:left w:val="single" w:sz="12" w:space="0" w:color="auto"/>
              <w:bottom w:val="single" w:sz="12" w:space="0" w:color="auto"/>
              <w:right w:val="single" w:sz="12" w:space="0" w:color="auto"/>
            </w:tcBorders>
            <w:vAlign w:val="center"/>
          </w:tcPr>
          <w:p w14:paraId="36D2DA1A"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5205E18C"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$ 289.272</w:t>
            </w:r>
          </w:p>
        </w:tc>
      </w:tr>
      <w:tr w:rsidR="003950A9" w14:paraId="2C86A58B" w14:textId="77777777" w:rsidTr="003950A9">
        <w:trPr>
          <w:trHeight w:val="20"/>
        </w:trPr>
        <w:tc>
          <w:tcPr>
            <w:tcW w:w="0" w:type="auto"/>
            <w:gridSpan w:val="2"/>
            <w:tcBorders>
              <w:top w:val="single" w:sz="12" w:space="0" w:color="auto"/>
              <w:left w:val="single" w:sz="12" w:space="0" w:color="auto"/>
              <w:bottom w:val="single" w:sz="12" w:space="0" w:color="auto"/>
              <w:right w:val="nil"/>
            </w:tcBorders>
            <w:shd w:val="solid" w:color="969696" w:fill="auto"/>
            <w:vAlign w:val="center"/>
          </w:tcPr>
          <w:p w14:paraId="1C560727" w14:textId="77777777" w:rsidR="003950A9" w:rsidRDefault="003950A9" w:rsidP="003950A9">
            <w:pPr>
              <w:adjustRightInd w:val="0"/>
              <w:jc w:val="center"/>
              <w:rPr>
                <w:b/>
                <w:bCs/>
                <w:color w:val="000000"/>
                <w:sz w:val="18"/>
                <w:szCs w:val="18"/>
                <w:lang w:val="es-CO" w:eastAsia="es-CO"/>
              </w:rPr>
            </w:pPr>
            <w:r>
              <w:rPr>
                <w:b/>
                <w:bCs/>
                <w:color w:val="000000"/>
                <w:sz w:val="18"/>
                <w:szCs w:val="18"/>
                <w:lang w:val="es-CO" w:eastAsia="es-CO"/>
              </w:rPr>
              <w:t>LENTES OFTÁLMICOS</w:t>
            </w:r>
          </w:p>
        </w:tc>
        <w:tc>
          <w:tcPr>
            <w:tcW w:w="0" w:type="auto"/>
            <w:tcBorders>
              <w:top w:val="single" w:sz="12" w:space="0" w:color="auto"/>
              <w:left w:val="nil"/>
              <w:bottom w:val="single" w:sz="12" w:space="0" w:color="auto"/>
              <w:right w:val="nil"/>
            </w:tcBorders>
            <w:shd w:val="solid" w:color="969696" w:fill="auto"/>
            <w:vAlign w:val="center"/>
          </w:tcPr>
          <w:p w14:paraId="30F1FECF" w14:textId="77777777" w:rsidR="003950A9" w:rsidRDefault="003950A9" w:rsidP="003950A9">
            <w:pPr>
              <w:adjustRightInd w:val="0"/>
              <w:jc w:val="center"/>
              <w:rPr>
                <w:b/>
                <w:bCs/>
                <w:color w:val="000000"/>
                <w:sz w:val="18"/>
                <w:szCs w:val="18"/>
                <w:lang w:val="es-CO" w:eastAsia="es-CO"/>
              </w:rPr>
            </w:pPr>
          </w:p>
        </w:tc>
        <w:tc>
          <w:tcPr>
            <w:tcW w:w="0" w:type="auto"/>
            <w:tcBorders>
              <w:top w:val="single" w:sz="12" w:space="0" w:color="auto"/>
              <w:left w:val="nil"/>
              <w:bottom w:val="single" w:sz="12" w:space="0" w:color="auto"/>
              <w:right w:val="nil"/>
            </w:tcBorders>
            <w:shd w:val="solid" w:color="969696" w:fill="auto"/>
            <w:vAlign w:val="center"/>
          </w:tcPr>
          <w:p w14:paraId="4EC90F3C" w14:textId="77777777" w:rsidR="003950A9" w:rsidRDefault="003950A9" w:rsidP="003950A9">
            <w:pPr>
              <w:adjustRightInd w:val="0"/>
              <w:jc w:val="center"/>
              <w:rPr>
                <w:b/>
                <w:bCs/>
                <w:color w:val="000000"/>
                <w:sz w:val="18"/>
                <w:szCs w:val="18"/>
                <w:lang w:val="es-CO" w:eastAsia="es-CO"/>
              </w:rPr>
            </w:pPr>
          </w:p>
        </w:tc>
        <w:tc>
          <w:tcPr>
            <w:tcW w:w="0" w:type="auto"/>
            <w:tcBorders>
              <w:top w:val="single" w:sz="12" w:space="0" w:color="auto"/>
              <w:left w:val="nil"/>
              <w:bottom w:val="single" w:sz="12" w:space="0" w:color="auto"/>
              <w:right w:val="single" w:sz="12" w:space="0" w:color="auto"/>
            </w:tcBorders>
            <w:shd w:val="solid" w:color="969696" w:fill="auto"/>
            <w:vAlign w:val="center"/>
          </w:tcPr>
          <w:p w14:paraId="125A47F1" w14:textId="77777777" w:rsidR="003950A9" w:rsidRDefault="003950A9" w:rsidP="003950A9">
            <w:pPr>
              <w:adjustRightInd w:val="0"/>
              <w:jc w:val="center"/>
              <w:rPr>
                <w:b/>
                <w:bCs/>
                <w:color w:val="000000"/>
                <w:sz w:val="18"/>
                <w:szCs w:val="18"/>
                <w:lang w:val="es-CO" w:eastAsia="es-CO"/>
              </w:rPr>
            </w:pPr>
          </w:p>
        </w:tc>
      </w:tr>
      <w:tr w:rsidR="003950A9" w14:paraId="04F5924F"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448999CA"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29</w:t>
            </w:r>
          </w:p>
        </w:tc>
        <w:tc>
          <w:tcPr>
            <w:tcW w:w="0" w:type="auto"/>
            <w:gridSpan w:val="2"/>
            <w:tcBorders>
              <w:top w:val="single" w:sz="12" w:space="0" w:color="auto"/>
              <w:left w:val="single" w:sz="12" w:space="0" w:color="auto"/>
              <w:bottom w:val="single" w:sz="12" w:space="0" w:color="auto"/>
              <w:right w:val="single" w:sz="12" w:space="0" w:color="auto"/>
            </w:tcBorders>
            <w:vAlign w:val="center"/>
          </w:tcPr>
          <w:p w14:paraId="6DDDC17B" w14:textId="3BEECD79" w:rsidR="003950A9" w:rsidRDefault="003950A9" w:rsidP="003950A9">
            <w:pPr>
              <w:adjustRightInd w:val="0"/>
              <w:jc w:val="center"/>
              <w:rPr>
                <w:color w:val="000000"/>
                <w:sz w:val="18"/>
                <w:szCs w:val="18"/>
                <w:lang w:val="es-CO" w:eastAsia="es-CO"/>
              </w:rPr>
            </w:pPr>
            <w:r>
              <w:rPr>
                <w:color w:val="000000"/>
                <w:sz w:val="18"/>
                <w:szCs w:val="18"/>
                <w:lang w:val="es-CO" w:eastAsia="es-CO"/>
              </w:rPr>
              <w:t>Lente monofocal alto índice 0.67 (desde +-12.00 cilindro -6.00)</w:t>
            </w:r>
          </w:p>
        </w:tc>
        <w:tc>
          <w:tcPr>
            <w:tcW w:w="0" w:type="auto"/>
            <w:tcBorders>
              <w:top w:val="single" w:sz="12" w:space="0" w:color="auto"/>
              <w:left w:val="single" w:sz="12" w:space="0" w:color="auto"/>
              <w:bottom w:val="single" w:sz="12" w:space="0" w:color="auto"/>
              <w:right w:val="single" w:sz="12" w:space="0" w:color="auto"/>
            </w:tcBorders>
            <w:vAlign w:val="center"/>
          </w:tcPr>
          <w:p w14:paraId="192B595A"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Unidad</w:t>
            </w:r>
          </w:p>
        </w:tc>
        <w:tc>
          <w:tcPr>
            <w:tcW w:w="0" w:type="auto"/>
            <w:tcBorders>
              <w:top w:val="single" w:sz="12" w:space="0" w:color="auto"/>
              <w:left w:val="single" w:sz="12" w:space="0" w:color="auto"/>
              <w:bottom w:val="single" w:sz="12" w:space="0" w:color="auto"/>
              <w:right w:val="single" w:sz="12" w:space="0" w:color="auto"/>
            </w:tcBorders>
            <w:vAlign w:val="center"/>
          </w:tcPr>
          <w:p w14:paraId="2F0F9C8D"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$ 195.801</w:t>
            </w:r>
          </w:p>
        </w:tc>
      </w:tr>
      <w:tr w:rsidR="003950A9" w14:paraId="1D696E07" w14:textId="77777777" w:rsidTr="003950A9">
        <w:trPr>
          <w:trHeight w:val="20"/>
        </w:trPr>
        <w:tc>
          <w:tcPr>
            <w:tcW w:w="0" w:type="auto"/>
            <w:tcBorders>
              <w:top w:val="single" w:sz="12" w:space="0" w:color="auto"/>
              <w:left w:val="single" w:sz="12" w:space="0" w:color="auto"/>
              <w:bottom w:val="single" w:sz="12" w:space="0" w:color="auto"/>
              <w:right w:val="single" w:sz="12" w:space="0" w:color="auto"/>
            </w:tcBorders>
            <w:vAlign w:val="center"/>
          </w:tcPr>
          <w:p w14:paraId="5BFAA64E" w14:textId="77777777" w:rsidR="003950A9" w:rsidRDefault="003950A9" w:rsidP="003950A9">
            <w:pPr>
              <w:adjustRightInd w:val="0"/>
              <w:jc w:val="center"/>
              <w:rPr>
                <w:color w:val="000000"/>
                <w:sz w:val="18"/>
                <w:szCs w:val="18"/>
                <w:lang w:val="es-CO" w:eastAsia="es-CO"/>
              </w:rPr>
            </w:pPr>
            <w:r>
              <w:rPr>
                <w:color w:val="000000"/>
                <w:sz w:val="18"/>
                <w:szCs w:val="18"/>
                <w:lang w:val="es-CO" w:eastAsia="es-CO"/>
              </w:rPr>
              <w:t>30</w:t>
            </w:r>
          </w:p>
        </w:tc>
        <w:tc>
          <w:tcPr>
            <w:tcW w:w="0" w:type="auto"/>
            <w:gridSpan w:val="3"/>
            <w:tcBorders>
              <w:top w:val="single" w:sz="12" w:space="0" w:color="auto"/>
              <w:left w:val="single" w:sz="12" w:space="0" w:color="auto"/>
              <w:bottom w:val="single" w:sz="12" w:space="0" w:color="auto"/>
              <w:right w:val="single" w:sz="12" w:space="0" w:color="auto"/>
            </w:tcBorders>
            <w:vAlign w:val="center"/>
          </w:tcPr>
          <w:p w14:paraId="39CAF4B9" w14:textId="534D74B8" w:rsidR="003950A9" w:rsidRDefault="003950A9" w:rsidP="003950A9">
            <w:pPr>
              <w:adjustRightInd w:val="0"/>
              <w:jc w:val="center"/>
              <w:rPr>
                <w:color w:val="000000"/>
                <w:sz w:val="18"/>
                <w:szCs w:val="18"/>
                <w:lang w:val="es-CO" w:eastAsia="es-CO"/>
              </w:rPr>
            </w:pPr>
            <w:r>
              <w:rPr>
                <w:color w:val="000000"/>
                <w:sz w:val="18"/>
                <w:szCs w:val="18"/>
                <w:lang w:val="es-CO" w:eastAsia="es-CO"/>
              </w:rPr>
              <w:t xml:space="preserve">Consulta por primera vez por optometría y valoración </w:t>
            </w:r>
            <w:proofErr w:type="spellStart"/>
            <w:r>
              <w:rPr>
                <w:color w:val="000000"/>
                <w:sz w:val="18"/>
                <w:szCs w:val="18"/>
                <w:lang w:val="es-CO" w:eastAsia="es-CO"/>
              </w:rPr>
              <w:t>ortoptica</w:t>
            </w:r>
            <w:proofErr w:type="spellEnd"/>
            <w:r>
              <w:rPr>
                <w:color w:val="000000"/>
                <w:sz w:val="18"/>
                <w:szCs w:val="18"/>
                <w:lang w:val="es-CO" w:eastAsia="es-CO"/>
              </w:rPr>
              <w:t xml:space="preserve"> limitada o inicial, prescripción de técnicas o ayudas ópticas visuales, remisión para: evaluación ortóptica, adaptación y ajustes de prótesis o ayudas ópticas.</w:t>
            </w:r>
          </w:p>
        </w:tc>
        <w:tc>
          <w:tcPr>
            <w:tcW w:w="0" w:type="auto"/>
            <w:tcBorders>
              <w:top w:val="single" w:sz="12" w:space="0" w:color="auto"/>
              <w:left w:val="single" w:sz="12" w:space="0" w:color="auto"/>
              <w:bottom w:val="single" w:sz="12" w:space="0" w:color="auto"/>
              <w:right w:val="single" w:sz="12" w:space="0" w:color="auto"/>
            </w:tcBorders>
            <w:vAlign w:val="center"/>
          </w:tcPr>
          <w:p w14:paraId="21B0F9BC" w14:textId="77777777" w:rsidR="003950A9" w:rsidRDefault="003950A9" w:rsidP="003950A9">
            <w:pPr>
              <w:adjustRightInd w:val="0"/>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$ 34.052</w:t>
            </w:r>
          </w:p>
        </w:tc>
      </w:tr>
    </w:tbl>
    <w:p w14:paraId="493F8DE0" w14:textId="77777777" w:rsidR="005E3D90" w:rsidRPr="00E866FC" w:rsidRDefault="005E3D90" w:rsidP="001C3B37">
      <w:pPr>
        <w:autoSpaceDE/>
        <w:autoSpaceDN/>
        <w:jc w:val="center"/>
        <w:rPr>
          <w:b/>
          <w:szCs w:val="19"/>
          <w:lang w:val="es-CO"/>
        </w:rPr>
      </w:pPr>
    </w:p>
    <w:p w14:paraId="112FB622" w14:textId="3C86EC7B" w:rsidR="00CB275D" w:rsidRDefault="00CB275D" w:rsidP="00AB67CB">
      <w:pPr>
        <w:autoSpaceDE/>
        <w:autoSpaceDN/>
        <w:rPr>
          <w:b/>
          <w:szCs w:val="19"/>
          <w:lang w:val="es-CO"/>
        </w:rPr>
      </w:pPr>
    </w:p>
    <w:p w14:paraId="1F2B07E6" w14:textId="77777777" w:rsidR="005E3D90" w:rsidRPr="00E866FC" w:rsidRDefault="005E3D90" w:rsidP="001C3B37">
      <w:pPr>
        <w:autoSpaceDE/>
        <w:autoSpaceDN/>
        <w:jc w:val="center"/>
        <w:rPr>
          <w:b/>
          <w:szCs w:val="19"/>
          <w:lang w:val="es-CO"/>
        </w:rPr>
      </w:pPr>
    </w:p>
    <w:p w14:paraId="1CA0453A" w14:textId="77777777" w:rsidR="001C3B37" w:rsidRPr="00E866FC" w:rsidRDefault="001C3B37" w:rsidP="00C3553C">
      <w:pPr>
        <w:autoSpaceDE/>
        <w:autoSpaceDN/>
        <w:jc w:val="center"/>
        <w:rPr>
          <w:b/>
          <w:sz w:val="19"/>
          <w:szCs w:val="19"/>
          <w:lang w:val="es-CO"/>
        </w:rPr>
      </w:pPr>
    </w:p>
    <w:p w14:paraId="108499C4" w14:textId="77777777" w:rsidR="001C3B37" w:rsidRPr="00E866FC" w:rsidRDefault="001C3B37" w:rsidP="00C3553C">
      <w:pPr>
        <w:autoSpaceDE/>
        <w:autoSpaceDN/>
        <w:jc w:val="center"/>
        <w:rPr>
          <w:b/>
          <w:sz w:val="19"/>
          <w:szCs w:val="19"/>
          <w:lang w:val="es-CO"/>
        </w:rPr>
      </w:pPr>
    </w:p>
    <w:p w14:paraId="6D61BC92" w14:textId="0F93CA1D" w:rsidR="001C3B37" w:rsidRPr="00E866FC" w:rsidRDefault="001C3B37" w:rsidP="00062F6E">
      <w:pPr>
        <w:autoSpaceDE/>
        <w:autoSpaceDN/>
        <w:jc w:val="center"/>
        <w:rPr>
          <w:b/>
          <w:szCs w:val="19"/>
          <w:lang w:val="es-CO"/>
        </w:rPr>
      </w:pPr>
      <w:r w:rsidRPr="00E866FC">
        <w:rPr>
          <w:b/>
          <w:szCs w:val="19"/>
          <w:lang w:val="es-CO"/>
        </w:rPr>
        <w:t>ESTE ANEXO ES DE CARÁCTER INFORMATIVO Y NO DEBE SER MODIFICADO POR LOS OFERENTES</w:t>
      </w:r>
      <w:r w:rsidR="008C1D43">
        <w:rPr>
          <w:b/>
          <w:szCs w:val="19"/>
          <w:lang w:val="es-CO"/>
        </w:rPr>
        <w:t xml:space="preserve">. </w:t>
      </w:r>
    </w:p>
    <w:p w14:paraId="5B9CD08D" w14:textId="77777777" w:rsidR="00C155A1" w:rsidRPr="00E866FC" w:rsidRDefault="00C155A1" w:rsidP="00C155A1">
      <w:pPr>
        <w:autoSpaceDE/>
        <w:autoSpaceDN/>
        <w:jc w:val="center"/>
        <w:rPr>
          <w:b/>
          <w:szCs w:val="19"/>
          <w:lang w:val="es-CO"/>
        </w:rPr>
      </w:pPr>
    </w:p>
    <w:p w14:paraId="25384AFE" w14:textId="77777777" w:rsidR="000F6FA5" w:rsidRPr="00E866FC" w:rsidRDefault="000F6FA5" w:rsidP="00C155A1">
      <w:pPr>
        <w:autoSpaceDE/>
        <w:autoSpaceDN/>
        <w:jc w:val="center"/>
        <w:rPr>
          <w:b/>
          <w:szCs w:val="19"/>
          <w:lang w:val="es-CO"/>
        </w:rPr>
      </w:pPr>
    </w:p>
    <w:p w14:paraId="06434730" w14:textId="35757E75" w:rsidR="000F6FA5" w:rsidRPr="00E866FC" w:rsidRDefault="000F6FA5" w:rsidP="00C155A1">
      <w:pPr>
        <w:autoSpaceDE/>
        <w:autoSpaceDN/>
        <w:jc w:val="center"/>
        <w:rPr>
          <w:b/>
          <w:szCs w:val="19"/>
          <w:lang w:val="es-CO"/>
        </w:rPr>
      </w:pPr>
    </w:p>
    <w:p w14:paraId="7781299D" w14:textId="31266771" w:rsidR="00CB275D" w:rsidRPr="00E866FC" w:rsidRDefault="00CB275D" w:rsidP="00C155A1">
      <w:pPr>
        <w:autoSpaceDE/>
        <w:autoSpaceDN/>
        <w:jc w:val="center"/>
        <w:rPr>
          <w:b/>
          <w:szCs w:val="19"/>
          <w:lang w:val="es-CO"/>
        </w:rPr>
      </w:pPr>
    </w:p>
    <w:p w14:paraId="295B3A2F" w14:textId="2BD3F8A3" w:rsidR="00CB275D" w:rsidRPr="00E866FC" w:rsidRDefault="00CB275D" w:rsidP="00C155A1">
      <w:pPr>
        <w:autoSpaceDE/>
        <w:autoSpaceDN/>
        <w:jc w:val="center"/>
        <w:rPr>
          <w:b/>
          <w:szCs w:val="19"/>
          <w:lang w:val="es-CO"/>
        </w:rPr>
      </w:pPr>
    </w:p>
    <w:p w14:paraId="7DF65DB4" w14:textId="23F500F8" w:rsidR="00CB275D" w:rsidRDefault="00CB275D" w:rsidP="00C155A1">
      <w:pPr>
        <w:autoSpaceDE/>
        <w:autoSpaceDN/>
        <w:jc w:val="center"/>
        <w:rPr>
          <w:b/>
          <w:szCs w:val="19"/>
          <w:lang w:val="es-CO"/>
        </w:rPr>
      </w:pPr>
    </w:p>
    <w:p w14:paraId="0932F7DF" w14:textId="035BEE52" w:rsidR="005E3D90" w:rsidRDefault="005E3D90" w:rsidP="00C155A1">
      <w:pPr>
        <w:autoSpaceDE/>
        <w:autoSpaceDN/>
        <w:jc w:val="center"/>
        <w:rPr>
          <w:b/>
          <w:szCs w:val="19"/>
          <w:lang w:val="es-CO"/>
        </w:rPr>
      </w:pPr>
    </w:p>
    <w:p w14:paraId="78D27E20" w14:textId="3E3D96A0" w:rsidR="005E3D90" w:rsidRDefault="005E3D90" w:rsidP="00C155A1">
      <w:pPr>
        <w:autoSpaceDE/>
        <w:autoSpaceDN/>
        <w:jc w:val="center"/>
        <w:rPr>
          <w:b/>
          <w:szCs w:val="19"/>
          <w:lang w:val="es-CO"/>
        </w:rPr>
      </w:pPr>
    </w:p>
    <w:p w14:paraId="5BC83B7C" w14:textId="2B9EE934" w:rsidR="005E3D90" w:rsidRDefault="005E3D90" w:rsidP="00C155A1">
      <w:pPr>
        <w:autoSpaceDE/>
        <w:autoSpaceDN/>
        <w:jc w:val="center"/>
        <w:rPr>
          <w:b/>
          <w:szCs w:val="19"/>
          <w:lang w:val="es-CO"/>
        </w:rPr>
      </w:pPr>
    </w:p>
    <w:p w14:paraId="0A652B9D" w14:textId="6646D098" w:rsidR="005E3D90" w:rsidRDefault="005E3D90" w:rsidP="00C155A1">
      <w:pPr>
        <w:autoSpaceDE/>
        <w:autoSpaceDN/>
        <w:jc w:val="center"/>
        <w:rPr>
          <w:b/>
          <w:szCs w:val="19"/>
          <w:lang w:val="es-CO"/>
        </w:rPr>
      </w:pPr>
    </w:p>
    <w:p w14:paraId="45BD37A7" w14:textId="070CD2BF" w:rsidR="005E3D90" w:rsidRDefault="005E3D90" w:rsidP="00C155A1">
      <w:pPr>
        <w:autoSpaceDE/>
        <w:autoSpaceDN/>
        <w:jc w:val="center"/>
        <w:rPr>
          <w:b/>
          <w:szCs w:val="19"/>
          <w:lang w:val="es-CO"/>
        </w:rPr>
      </w:pPr>
    </w:p>
    <w:p w14:paraId="11FD8B08" w14:textId="46CB7ABD" w:rsidR="005E3D90" w:rsidRDefault="005E3D90" w:rsidP="00C155A1">
      <w:pPr>
        <w:autoSpaceDE/>
        <w:autoSpaceDN/>
        <w:jc w:val="center"/>
        <w:rPr>
          <w:b/>
          <w:szCs w:val="19"/>
          <w:lang w:val="es-CO"/>
        </w:rPr>
      </w:pPr>
    </w:p>
    <w:p w14:paraId="07306D6B" w14:textId="67E263A8" w:rsidR="005E3D90" w:rsidRDefault="005E3D90" w:rsidP="00C155A1">
      <w:pPr>
        <w:autoSpaceDE/>
        <w:autoSpaceDN/>
        <w:jc w:val="center"/>
        <w:rPr>
          <w:b/>
          <w:szCs w:val="19"/>
          <w:lang w:val="es-CO"/>
        </w:rPr>
      </w:pPr>
    </w:p>
    <w:p w14:paraId="7316104D" w14:textId="307C45DF" w:rsidR="005E3D90" w:rsidRDefault="005E3D90" w:rsidP="00C155A1">
      <w:pPr>
        <w:autoSpaceDE/>
        <w:autoSpaceDN/>
        <w:jc w:val="center"/>
        <w:rPr>
          <w:b/>
          <w:szCs w:val="19"/>
          <w:lang w:val="es-CO"/>
        </w:rPr>
      </w:pPr>
    </w:p>
    <w:p w14:paraId="2A914512" w14:textId="22137AD7" w:rsidR="005E3D90" w:rsidRDefault="005E3D90" w:rsidP="00C155A1">
      <w:pPr>
        <w:autoSpaceDE/>
        <w:autoSpaceDN/>
        <w:jc w:val="center"/>
        <w:rPr>
          <w:b/>
          <w:szCs w:val="19"/>
          <w:lang w:val="es-CO"/>
        </w:rPr>
      </w:pPr>
    </w:p>
    <w:p w14:paraId="605C3F87" w14:textId="4DFE0B70" w:rsidR="005E3D90" w:rsidRDefault="005E3D90" w:rsidP="00C155A1">
      <w:pPr>
        <w:autoSpaceDE/>
        <w:autoSpaceDN/>
        <w:jc w:val="center"/>
        <w:rPr>
          <w:b/>
          <w:szCs w:val="19"/>
          <w:lang w:val="es-CO"/>
        </w:rPr>
      </w:pPr>
    </w:p>
    <w:p w14:paraId="2609A905" w14:textId="5BA5FCC8" w:rsidR="005E3D90" w:rsidRDefault="005E3D90" w:rsidP="00C155A1">
      <w:pPr>
        <w:autoSpaceDE/>
        <w:autoSpaceDN/>
        <w:jc w:val="center"/>
        <w:rPr>
          <w:b/>
          <w:szCs w:val="19"/>
          <w:lang w:val="es-CO"/>
        </w:rPr>
      </w:pPr>
    </w:p>
    <w:p w14:paraId="09DF67F1" w14:textId="2632A2DE" w:rsidR="005E3D90" w:rsidRDefault="005E3D90" w:rsidP="00C155A1">
      <w:pPr>
        <w:autoSpaceDE/>
        <w:autoSpaceDN/>
        <w:jc w:val="center"/>
        <w:rPr>
          <w:b/>
          <w:szCs w:val="19"/>
          <w:lang w:val="es-CO"/>
        </w:rPr>
      </w:pPr>
    </w:p>
    <w:p w14:paraId="7F9EE5FA" w14:textId="0DE9A507" w:rsidR="005E3D90" w:rsidRDefault="005E3D90" w:rsidP="00C155A1">
      <w:pPr>
        <w:autoSpaceDE/>
        <w:autoSpaceDN/>
        <w:jc w:val="center"/>
        <w:rPr>
          <w:b/>
          <w:szCs w:val="19"/>
          <w:lang w:val="es-CO"/>
        </w:rPr>
      </w:pPr>
    </w:p>
    <w:p w14:paraId="576CC519" w14:textId="02D23BD5" w:rsidR="005E3D90" w:rsidRDefault="005E3D90" w:rsidP="00C155A1">
      <w:pPr>
        <w:autoSpaceDE/>
        <w:autoSpaceDN/>
        <w:jc w:val="center"/>
        <w:rPr>
          <w:b/>
          <w:szCs w:val="19"/>
          <w:lang w:val="es-CO"/>
        </w:rPr>
      </w:pPr>
    </w:p>
    <w:p w14:paraId="564E157F" w14:textId="675A83B7" w:rsidR="005E3D90" w:rsidRDefault="005E3D90" w:rsidP="00C155A1">
      <w:pPr>
        <w:autoSpaceDE/>
        <w:autoSpaceDN/>
        <w:jc w:val="center"/>
        <w:rPr>
          <w:b/>
          <w:szCs w:val="19"/>
          <w:lang w:val="es-CO"/>
        </w:rPr>
      </w:pPr>
    </w:p>
    <w:p w14:paraId="167BE976" w14:textId="2AB80F83" w:rsidR="00C57087" w:rsidRDefault="00C57087" w:rsidP="00C155A1">
      <w:pPr>
        <w:autoSpaceDE/>
        <w:autoSpaceDN/>
        <w:jc w:val="center"/>
        <w:rPr>
          <w:b/>
          <w:szCs w:val="19"/>
          <w:lang w:val="es-CO"/>
        </w:rPr>
      </w:pPr>
    </w:p>
    <w:p w14:paraId="7237DE8B" w14:textId="64615F0C" w:rsidR="00C57087" w:rsidRDefault="00C57087" w:rsidP="00C155A1">
      <w:pPr>
        <w:autoSpaceDE/>
        <w:autoSpaceDN/>
        <w:jc w:val="center"/>
        <w:rPr>
          <w:b/>
          <w:szCs w:val="19"/>
          <w:lang w:val="es-CO"/>
        </w:rPr>
      </w:pPr>
    </w:p>
    <w:p w14:paraId="06884693" w14:textId="35082881" w:rsidR="00C57087" w:rsidRDefault="00C57087" w:rsidP="00C155A1">
      <w:pPr>
        <w:autoSpaceDE/>
        <w:autoSpaceDN/>
        <w:jc w:val="center"/>
        <w:rPr>
          <w:b/>
          <w:szCs w:val="19"/>
          <w:lang w:val="es-CO"/>
        </w:rPr>
      </w:pPr>
    </w:p>
    <w:p w14:paraId="1506B20F" w14:textId="3CE9B115" w:rsidR="00C57087" w:rsidRDefault="00C57087" w:rsidP="00C155A1">
      <w:pPr>
        <w:autoSpaceDE/>
        <w:autoSpaceDN/>
        <w:jc w:val="center"/>
        <w:rPr>
          <w:b/>
          <w:szCs w:val="19"/>
          <w:lang w:val="es-CO"/>
        </w:rPr>
      </w:pPr>
    </w:p>
    <w:p w14:paraId="1E8DC0CC" w14:textId="573DE2E2" w:rsidR="00C155A1" w:rsidRPr="00E775F9" w:rsidRDefault="001C3B37" w:rsidP="00C155A1">
      <w:pPr>
        <w:autoSpaceDE/>
        <w:autoSpaceDN/>
        <w:jc w:val="center"/>
        <w:rPr>
          <w:b/>
          <w:szCs w:val="19"/>
          <w:lang w:val="es-CO"/>
        </w:rPr>
      </w:pPr>
      <w:r w:rsidRPr="00E775F9">
        <w:rPr>
          <w:b/>
          <w:szCs w:val="19"/>
          <w:lang w:val="es-CO"/>
        </w:rPr>
        <w:t>ANEXO</w:t>
      </w:r>
    </w:p>
    <w:p w14:paraId="7EA2D9F5" w14:textId="1EBA7AB2" w:rsidR="001C3B37" w:rsidRPr="00E775F9" w:rsidRDefault="001C3B37" w:rsidP="001C3B37">
      <w:pPr>
        <w:autoSpaceDE/>
        <w:autoSpaceDN/>
        <w:jc w:val="center"/>
        <w:rPr>
          <w:b/>
          <w:szCs w:val="19"/>
          <w:lang w:val="es-CO"/>
        </w:rPr>
      </w:pPr>
      <w:r w:rsidRPr="00E775F9">
        <w:rPr>
          <w:b/>
          <w:szCs w:val="19"/>
          <w:lang w:val="es-CO"/>
        </w:rPr>
        <w:t>OFERTA ECONÓMICA</w:t>
      </w:r>
    </w:p>
    <w:p w14:paraId="7301B609" w14:textId="23B15A07" w:rsidR="005E3D90" w:rsidRPr="00033EF9" w:rsidRDefault="005E3D90" w:rsidP="001C3B37">
      <w:pPr>
        <w:autoSpaceDE/>
        <w:autoSpaceDN/>
        <w:jc w:val="center"/>
        <w:rPr>
          <w:b/>
          <w:sz w:val="14"/>
          <w:szCs w:val="19"/>
          <w:lang w:val="es-CO"/>
        </w:rPr>
      </w:pPr>
    </w:p>
    <w:tbl>
      <w:tblPr>
        <w:tblW w:w="0" w:type="auto"/>
        <w:tblCellMar>
          <w:left w:w="70" w:type="dxa"/>
          <w:right w:w="70" w:type="dxa"/>
        </w:tblCellMar>
        <w:tblLook w:val="04A0" w:firstRow="1" w:lastRow="0" w:firstColumn="1" w:lastColumn="0" w:noHBand="0" w:noVBand="1"/>
      </w:tblPr>
      <w:tblGrid>
        <w:gridCol w:w="574"/>
        <w:gridCol w:w="1580"/>
        <w:gridCol w:w="2928"/>
        <w:gridCol w:w="1854"/>
        <w:gridCol w:w="2683"/>
      </w:tblGrid>
      <w:tr w:rsidR="005D7C84" w:rsidRPr="005D7C84" w14:paraId="479D72FF" w14:textId="77777777" w:rsidTr="005D7C84">
        <w:trPr>
          <w:trHeight w:val="20"/>
        </w:trPr>
        <w:tc>
          <w:tcPr>
            <w:tcW w:w="0" w:type="auto"/>
            <w:tcBorders>
              <w:top w:val="single" w:sz="8" w:space="0" w:color="auto"/>
              <w:left w:val="single" w:sz="8" w:space="0" w:color="auto"/>
              <w:bottom w:val="single" w:sz="8" w:space="0" w:color="auto"/>
              <w:right w:val="single" w:sz="8" w:space="0" w:color="auto"/>
            </w:tcBorders>
            <w:shd w:val="clear" w:color="000000" w:fill="BFBFBF"/>
            <w:vAlign w:val="center"/>
            <w:hideMark/>
          </w:tcPr>
          <w:p w14:paraId="16B45C01" w14:textId="77777777" w:rsidR="005D7C84" w:rsidRPr="005D7C84" w:rsidRDefault="005D7C84" w:rsidP="005D7C84">
            <w:pPr>
              <w:autoSpaceDE/>
              <w:autoSpaceDN/>
              <w:jc w:val="center"/>
              <w:rPr>
                <w:b/>
                <w:bCs/>
                <w:color w:val="000000"/>
                <w:sz w:val="18"/>
                <w:szCs w:val="18"/>
                <w:lang w:val="es-CO" w:eastAsia="es-CO"/>
              </w:rPr>
            </w:pPr>
            <w:proofErr w:type="spellStart"/>
            <w:r w:rsidRPr="005D7C84">
              <w:rPr>
                <w:b/>
                <w:bCs/>
                <w:color w:val="000000"/>
                <w:sz w:val="18"/>
                <w:szCs w:val="18"/>
                <w:lang w:val="es-CO" w:eastAsia="es-CO"/>
              </w:rPr>
              <w:t>ITEM</w:t>
            </w:r>
            <w:proofErr w:type="spellEnd"/>
          </w:p>
        </w:tc>
        <w:tc>
          <w:tcPr>
            <w:tcW w:w="4482" w:type="dxa"/>
            <w:gridSpan w:val="2"/>
            <w:tcBorders>
              <w:top w:val="single" w:sz="8" w:space="0" w:color="auto"/>
              <w:left w:val="nil"/>
              <w:bottom w:val="single" w:sz="8" w:space="0" w:color="auto"/>
              <w:right w:val="single" w:sz="8" w:space="0" w:color="auto"/>
            </w:tcBorders>
            <w:shd w:val="clear" w:color="000000" w:fill="BFBFBF"/>
            <w:vAlign w:val="center"/>
            <w:hideMark/>
          </w:tcPr>
          <w:p w14:paraId="203A4C83" w14:textId="77777777" w:rsidR="005D7C84" w:rsidRPr="005D7C84" w:rsidRDefault="005D7C84" w:rsidP="005D7C84">
            <w:pPr>
              <w:autoSpaceDE/>
              <w:autoSpaceDN/>
              <w:jc w:val="center"/>
              <w:rPr>
                <w:b/>
                <w:bCs/>
                <w:color w:val="000000"/>
                <w:sz w:val="18"/>
                <w:szCs w:val="18"/>
                <w:lang w:val="es-CO" w:eastAsia="es-CO"/>
              </w:rPr>
            </w:pPr>
            <w:r w:rsidRPr="005D7C84">
              <w:rPr>
                <w:b/>
                <w:bCs/>
                <w:color w:val="000000"/>
                <w:sz w:val="18"/>
                <w:szCs w:val="18"/>
                <w:lang w:val="es-CO" w:eastAsia="es-CO"/>
              </w:rPr>
              <w:t>DESCRIPCIÓN</w:t>
            </w:r>
          </w:p>
        </w:tc>
        <w:tc>
          <w:tcPr>
            <w:tcW w:w="1843" w:type="dxa"/>
            <w:tcBorders>
              <w:top w:val="single" w:sz="8" w:space="0" w:color="auto"/>
              <w:left w:val="nil"/>
              <w:bottom w:val="single" w:sz="8" w:space="0" w:color="auto"/>
              <w:right w:val="single" w:sz="8" w:space="0" w:color="auto"/>
            </w:tcBorders>
            <w:shd w:val="clear" w:color="000000" w:fill="BFBFBF"/>
            <w:vAlign w:val="center"/>
            <w:hideMark/>
          </w:tcPr>
          <w:p w14:paraId="7795EF44" w14:textId="77777777" w:rsidR="005D7C84" w:rsidRPr="005D7C84" w:rsidRDefault="005D7C84" w:rsidP="005D7C84">
            <w:pPr>
              <w:autoSpaceDE/>
              <w:autoSpaceDN/>
              <w:jc w:val="center"/>
              <w:rPr>
                <w:b/>
                <w:bCs/>
                <w:color w:val="000000"/>
                <w:sz w:val="18"/>
                <w:szCs w:val="18"/>
                <w:lang w:val="es-CO" w:eastAsia="es-CO"/>
              </w:rPr>
            </w:pPr>
            <w:r w:rsidRPr="005D7C84">
              <w:rPr>
                <w:b/>
                <w:bCs/>
                <w:color w:val="000000"/>
                <w:sz w:val="18"/>
                <w:szCs w:val="18"/>
                <w:lang w:val="es-CO" w:eastAsia="es-CO"/>
              </w:rPr>
              <w:t>UNIDAD MEDIDA</w:t>
            </w:r>
          </w:p>
        </w:tc>
        <w:tc>
          <w:tcPr>
            <w:tcW w:w="2683" w:type="dxa"/>
            <w:tcBorders>
              <w:top w:val="single" w:sz="8" w:space="0" w:color="auto"/>
              <w:left w:val="nil"/>
              <w:bottom w:val="nil"/>
              <w:right w:val="single" w:sz="8" w:space="0" w:color="auto"/>
            </w:tcBorders>
            <w:shd w:val="clear" w:color="000000" w:fill="BFBFBF"/>
            <w:vAlign w:val="center"/>
            <w:hideMark/>
          </w:tcPr>
          <w:p w14:paraId="4E08EDF3" w14:textId="09EC0DD0" w:rsidR="005D7C84" w:rsidRPr="005D7C84" w:rsidRDefault="005D7C84" w:rsidP="005D7C84">
            <w:pPr>
              <w:autoSpaceDE/>
              <w:autoSpaceDN/>
              <w:jc w:val="center"/>
              <w:rPr>
                <w:b/>
                <w:bCs/>
                <w:color w:val="000000"/>
                <w:sz w:val="18"/>
                <w:szCs w:val="18"/>
                <w:lang w:val="es-CO" w:eastAsia="es-CO"/>
              </w:rPr>
            </w:pPr>
            <w:r w:rsidRPr="005D7C84">
              <w:rPr>
                <w:b/>
                <w:bCs/>
                <w:color w:val="000000"/>
                <w:sz w:val="18"/>
                <w:szCs w:val="18"/>
                <w:lang w:eastAsia="es-CO"/>
              </w:rPr>
              <w:t xml:space="preserve">EL PORCENTAJE DE DESCUENTO PRESENTADO </w:t>
            </w:r>
            <w:r w:rsidRPr="005D7C84">
              <w:rPr>
                <w:b/>
                <w:bCs/>
                <w:color w:val="000000"/>
                <w:sz w:val="18"/>
                <w:szCs w:val="18"/>
                <w:lang w:eastAsia="es-CO"/>
              </w:rPr>
              <w:lastRenderedPageBreak/>
              <w:t>EN ESTE CUADRO</w:t>
            </w:r>
            <w:r>
              <w:rPr>
                <w:b/>
                <w:bCs/>
                <w:color w:val="000000"/>
                <w:sz w:val="18"/>
                <w:szCs w:val="18"/>
                <w:lang w:eastAsia="es-CO"/>
              </w:rPr>
              <w:t xml:space="preserve"> SE</w:t>
            </w:r>
            <w:r w:rsidRPr="005D7C84">
              <w:rPr>
                <w:b/>
                <w:bCs/>
                <w:color w:val="000000"/>
                <w:sz w:val="18"/>
                <w:szCs w:val="18"/>
                <w:lang w:eastAsia="es-CO"/>
              </w:rPr>
              <w:t xml:space="preserve"> APLICARA AL PRECIO TECHO DE CADA </w:t>
            </w:r>
            <w:proofErr w:type="spellStart"/>
            <w:r w:rsidRPr="005D7C84">
              <w:rPr>
                <w:b/>
                <w:bCs/>
                <w:color w:val="000000"/>
                <w:sz w:val="18"/>
                <w:szCs w:val="18"/>
                <w:lang w:eastAsia="es-CO"/>
              </w:rPr>
              <w:t>ITEM</w:t>
            </w:r>
            <w:proofErr w:type="spellEnd"/>
          </w:p>
        </w:tc>
      </w:tr>
      <w:tr w:rsidR="005D7C84" w:rsidRPr="005D7C84" w14:paraId="17C4F879" w14:textId="77777777" w:rsidTr="005D7C84">
        <w:trPr>
          <w:trHeight w:val="20"/>
        </w:trPr>
        <w:tc>
          <w:tcPr>
            <w:tcW w:w="6936" w:type="dxa"/>
            <w:gridSpan w:val="4"/>
            <w:tcBorders>
              <w:top w:val="single" w:sz="8" w:space="0" w:color="auto"/>
              <w:left w:val="single" w:sz="8" w:space="0" w:color="auto"/>
              <w:bottom w:val="single" w:sz="8" w:space="0" w:color="auto"/>
              <w:right w:val="single" w:sz="8" w:space="0" w:color="auto"/>
            </w:tcBorders>
            <w:shd w:val="clear" w:color="000000" w:fill="BFBFBF"/>
            <w:vAlign w:val="center"/>
            <w:hideMark/>
          </w:tcPr>
          <w:p w14:paraId="7E5173CE" w14:textId="77777777" w:rsidR="005D7C84" w:rsidRPr="005D7C84" w:rsidRDefault="005D7C84" w:rsidP="005D7C84">
            <w:pPr>
              <w:autoSpaceDE/>
              <w:autoSpaceDN/>
              <w:jc w:val="center"/>
              <w:rPr>
                <w:b/>
                <w:bCs/>
                <w:color w:val="000000"/>
                <w:sz w:val="18"/>
                <w:szCs w:val="18"/>
                <w:lang w:val="es-CO" w:eastAsia="es-CO"/>
              </w:rPr>
            </w:pPr>
            <w:r w:rsidRPr="005D7C84">
              <w:rPr>
                <w:b/>
                <w:bCs/>
                <w:color w:val="000000"/>
                <w:sz w:val="18"/>
                <w:szCs w:val="18"/>
                <w:lang w:val="es-CO" w:eastAsia="es-CO"/>
              </w:rPr>
              <w:lastRenderedPageBreak/>
              <w:t>LENTES MONOFOCALES TERMINADOS - CR 39</w:t>
            </w:r>
          </w:p>
        </w:tc>
        <w:tc>
          <w:tcPr>
            <w:tcW w:w="2683" w:type="dxa"/>
            <w:vMerge w:val="restart"/>
            <w:tcBorders>
              <w:top w:val="single" w:sz="8" w:space="0" w:color="auto"/>
              <w:left w:val="single" w:sz="8" w:space="0" w:color="auto"/>
              <w:bottom w:val="single" w:sz="8" w:space="0" w:color="auto"/>
              <w:right w:val="single" w:sz="8" w:space="0" w:color="auto"/>
            </w:tcBorders>
            <w:shd w:val="clear" w:color="000000" w:fill="F2F2F2"/>
            <w:vAlign w:val="center"/>
            <w:hideMark/>
          </w:tcPr>
          <w:p w14:paraId="15D49781" w14:textId="0C23160E" w:rsidR="005D7C84" w:rsidRPr="005D7C84" w:rsidRDefault="005D7C84" w:rsidP="005D7C84">
            <w:pPr>
              <w:autoSpaceDE/>
              <w:autoSpaceDN/>
              <w:jc w:val="center"/>
              <w:rPr>
                <w:b/>
                <w:bCs/>
                <w:color w:val="000000"/>
                <w:sz w:val="14"/>
                <w:szCs w:val="14"/>
                <w:lang w:val="es-CO" w:eastAsia="es-CO"/>
              </w:rPr>
            </w:pPr>
            <w:r>
              <w:rPr>
                <w:b/>
                <w:bCs/>
                <w:color w:val="000000"/>
                <w:sz w:val="14"/>
                <w:szCs w:val="14"/>
                <w:lang w:val="es-CO" w:eastAsia="es-CO"/>
              </w:rPr>
              <w:t>_________</w:t>
            </w:r>
            <w:r w:rsidRPr="005D7C84">
              <w:rPr>
                <w:b/>
                <w:bCs/>
                <w:color w:val="000000"/>
                <w:sz w:val="22"/>
                <w:szCs w:val="14"/>
                <w:lang w:val="es-CO" w:eastAsia="es-CO"/>
              </w:rPr>
              <w:t>%</w:t>
            </w:r>
          </w:p>
        </w:tc>
      </w:tr>
      <w:tr w:rsidR="005D7C84" w:rsidRPr="005D7C84" w14:paraId="7F1EE77F"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A7CEDCE"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25BBEC5A"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 xml:space="preserve">0,00 </w:t>
            </w:r>
            <w:proofErr w:type="gramStart"/>
            <w:r w:rsidRPr="005D7C84">
              <w:rPr>
                <w:color w:val="000000"/>
                <w:sz w:val="18"/>
                <w:szCs w:val="18"/>
                <w:lang w:val="es-CO" w:eastAsia="es-CO"/>
              </w:rPr>
              <w:t>A</w:t>
            </w:r>
            <w:proofErr w:type="gramEnd"/>
            <w:r w:rsidRPr="005D7C84">
              <w:rPr>
                <w:color w:val="000000"/>
                <w:sz w:val="18"/>
                <w:szCs w:val="18"/>
                <w:lang w:val="es-CO" w:eastAsia="es-CO"/>
              </w:rPr>
              <w:t xml:space="preserve"> +-3,00</w:t>
            </w:r>
          </w:p>
        </w:tc>
        <w:tc>
          <w:tcPr>
            <w:tcW w:w="2764" w:type="dxa"/>
            <w:tcBorders>
              <w:top w:val="nil"/>
              <w:left w:val="nil"/>
              <w:bottom w:val="single" w:sz="8" w:space="0" w:color="auto"/>
              <w:right w:val="single" w:sz="8" w:space="0" w:color="auto"/>
            </w:tcBorders>
            <w:shd w:val="clear" w:color="auto" w:fill="auto"/>
            <w:vAlign w:val="center"/>
            <w:hideMark/>
          </w:tcPr>
          <w:p w14:paraId="3566FD8E"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No aplica</w:t>
            </w:r>
          </w:p>
        </w:tc>
        <w:tc>
          <w:tcPr>
            <w:tcW w:w="1843" w:type="dxa"/>
            <w:tcBorders>
              <w:top w:val="nil"/>
              <w:left w:val="nil"/>
              <w:bottom w:val="single" w:sz="8" w:space="0" w:color="auto"/>
              <w:right w:val="single" w:sz="8" w:space="0" w:color="auto"/>
            </w:tcBorders>
            <w:shd w:val="clear" w:color="auto" w:fill="auto"/>
            <w:vAlign w:val="center"/>
            <w:hideMark/>
          </w:tcPr>
          <w:p w14:paraId="4B1A07A7"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40A46E0E"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764FEBD2"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FA4003A"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2</w:t>
            </w:r>
          </w:p>
        </w:tc>
        <w:tc>
          <w:tcPr>
            <w:tcW w:w="0" w:type="auto"/>
            <w:tcBorders>
              <w:top w:val="nil"/>
              <w:left w:val="nil"/>
              <w:bottom w:val="single" w:sz="8" w:space="0" w:color="auto"/>
              <w:right w:val="single" w:sz="8" w:space="0" w:color="auto"/>
            </w:tcBorders>
            <w:shd w:val="clear" w:color="auto" w:fill="auto"/>
            <w:vAlign w:val="center"/>
            <w:hideMark/>
          </w:tcPr>
          <w:p w14:paraId="31A98C1C"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0,00 a +-3,00</w:t>
            </w:r>
          </w:p>
        </w:tc>
        <w:tc>
          <w:tcPr>
            <w:tcW w:w="2764" w:type="dxa"/>
            <w:tcBorders>
              <w:top w:val="nil"/>
              <w:left w:val="nil"/>
              <w:bottom w:val="single" w:sz="8" w:space="0" w:color="auto"/>
              <w:right w:val="single" w:sz="8" w:space="0" w:color="auto"/>
            </w:tcBorders>
            <w:shd w:val="clear" w:color="auto" w:fill="auto"/>
            <w:vAlign w:val="center"/>
            <w:hideMark/>
          </w:tcPr>
          <w:p w14:paraId="5070DC3F"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0,25 a -2,00</w:t>
            </w:r>
          </w:p>
        </w:tc>
        <w:tc>
          <w:tcPr>
            <w:tcW w:w="1843" w:type="dxa"/>
            <w:tcBorders>
              <w:top w:val="nil"/>
              <w:left w:val="nil"/>
              <w:bottom w:val="single" w:sz="8" w:space="0" w:color="auto"/>
              <w:right w:val="single" w:sz="8" w:space="0" w:color="auto"/>
            </w:tcBorders>
            <w:shd w:val="clear" w:color="auto" w:fill="auto"/>
            <w:vAlign w:val="center"/>
            <w:hideMark/>
          </w:tcPr>
          <w:p w14:paraId="14BE4112"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61D2FD65"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3537081B" w14:textId="77777777" w:rsidTr="005D7C84">
        <w:trPr>
          <w:trHeight w:val="20"/>
        </w:trPr>
        <w:tc>
          <w:tcPr>
            <w:tcW w:w="6936" w:type="dxa"/>
            <w:gridSpan w:val="4"/>
            <w:tcBorders>
              <w:top w:val="single" w:sz="8" w:space="0" w:color="auto"/>
              <w:left w:val="single" w:sz="8" w:space="0" w:color="auto"/>
              <w:bottom w:val="single" w:sz="8" w:space="0" w:color="auto"/>
              <w:right w:val="single" w:sz="8" w:space="0" w:color="auto"/>
            </w:tcBorders>
            <w:shd w:val="clear" w:color="000000" w:fill="BFBFBF"/>
            <w:vAlign w:val="center"/>
            <w:hideMark/>
          </w:tcPr>
          <w:p w14:paraId="7316D936" w14:textId="77777777" w:rsidR="005D7C84" w:rsidRPr="005D7C84" w:rsidRDefault="005D7C84" w:rsidP="005D7C84">
            <w:pPr>
              <w:autoSpaceDE/>
              <w:autoSpaceDN/>
              <w:jc w:val="center"/>
              <w:rPr>
                <w:b/>
                <w:bCs/>
                <w:color w:val="000000"/>
                <w:sz w:val="18"/>
                <w:szCs w:val="18"/>
                <w:lang w:val="es-CO" w:eastAsia="es-CO"/>
              </w:rPr>
            </w:pPr>
            <w:r w:rsidRPr="005D7C84">
              <w:rPr>
                <w:b/>
                <w:bCs/>
                <w:color w:val="000000"/>
                <w:sz w:val="18"/>
                <w:szCs w:val="18"/>
                <w:lang w:val="es-CO" w:eastAsia="es-CO"/>
              </w:rPr>
              <w:t>LENTES MONOFOCALES TALLADOS -CR 39</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4E97EB9F"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03955A2C"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B3EC961"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3</w:t>
            </w:r>
          </w:p>
        </w:tc>
        <w:tc>
          <w:tcPr>
            <w:tcW w:w="0" w:type="auto"/>
            <w:tcBorders>
              <w:top w:val="nil"/>
              <w:left w:val="nil"/>
              <w:bottom w:val="single" w:sz="8" w:space="0" w:color="auto"/>
              <w:right w:val="single" w:sz="8" w:space="0" w:color="auto"/>
            </w:tcBorders>
            <w:shd w:val="clear" w:color="auto" w:fill="auto"/>
            <w:vAlign w:val="center"/>
            <w:hideMark/>
          </w:tcPr>
          <w:p w14:paraId="52C05259"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+-3.25 A +-4.75</w:t>
            </w:r>
          </w:p>
        </w:tc>
        <w:tc>
          <w:tcPr>
            <w:tcW w:w="2764" w:type="dxa"/>
            <w:tcBorders>
              <w:top w:val="nil"/>
              <w:left w:val="nil"/>
              <w:bottom w:val="single" w:sz="8" w:space="0" w:color="auto"/>
              <w:right w:val="single" w:sz="8" w:space="0" w:color="auto"/>
            </w:tcBorders>
            <w:shd w:val="clear" w:color="auto" w:fill="auto"/>
            <w:vAlign w:val="center"/>
            <w:hideMark/>
          </w:tcPr>
          <w:p w14:paraId="3723FE71"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-0.25 A -5.00</w:t>
            </w:r>
          </w:p>
        </w:tc>
        <w:tc>
          <w:tcPr>
            <w:tcW w:w="1843" w:type="dxa"/>
            <w:tcBorders>
              <w:top w:val="nil"/>
              <w:left w:val="nil"/>
              <w:bottom w:val="single" w:sz="8" w:space="0" w:color="auto"/>
              <w:right w:val="single" w:sz="8" w:space="0" w:color="auto"/>
            </w:tcBorders>
            <w:shd w:val="clear" w:color="auto" w:fill="auto"/>
            <w:vAlign w:val="center"/>
            <w:hideMark/>
          </w:tcPr>
          <w:p w14:paraId="7AE51448"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41480930"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40AD9FC1" w14:textId="77777777" w:rsidTr="005D7C84">
        <w:trPr>
          <w:trHeight w:val="20"/>
        </w:trPr>
        <w:tc>
          <w:tcPr>
            <w:tcW w:w="6936" w:type="dxa"/>
            <w:gridSpan w:val="4"/>
            <w:tcBorders>
              <w:top w:val="single" w:sz="8" w:space="0" w:color="auto"/>
              <w:left w:val="single" w:sz="8" w:space="0" w:color="auto"/>
              <w:bottom w:val="single" w:sz="8" w:space="0" w:color="auto"/>
              <w:right w:val="single" w:sz="8" w:space="0" w:color="auto"/>
            </w:tcBorders>
            <w:shd w:val="clear" w:color="000000" w:fill="BFBFBF"/>
            <w:vAlign w:val="center"/>
            <w:hideMark/>
          </w:tcPr>
          <w:p w14:paraId="13B0F466" w14:textId="77777777" w:rsidR="005D7C84" w:rsidRPr="005D7C84" w:rsidRDefault="005D7C84" w:rsidP="005D7C84">
            <w:pPr>
              <w:autoSpaceDE/>
              <w:autoSpaceDN/>
              <w:jc w:val="center"/>
              <w:rPr>
                <w:b/>
                <w:bCs/>
                <w:color w:val="000000"/>
                <w:sz w:val="18"/>
                <w:szCs w:val="18"/>
                <w:lang w:val="es-CO" w:eastAsia="es-CO"/>
              </w:rPr>
            </w:pPr>
            <w:r w:rsidRPr="005D7C84">
              <w:rPr>
                <w:b/>
                <w:bCs/>
                <w:color w:val="000000"/>
                <w:sz w:val="18"/>
                <w:szCs w:val="18"/>
                <w:lang w:val="es-CO" w:eastAsia="es-CO"/>
              </w:rPr>
              <w:t>LENTES MONOFOCALES TALLADOS POLICARBONATO</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069C9931"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0A531E2D"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FD6765E"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4</w:t>
            </w:r>
          </w:p>
        </w:tc>
        <w:tc>
          <w:tcPr>
            <w:tcW w:w="0" w:type="auto"/>
            <w:tcBorders>
              <w:top w:val="nil"/>
              <w:left w:val="nil"/>
              <w:bottom w:val="single" w:sz="8" w:space="0" w:color="auto"/>
              <w:right w:val="single" w:sz="8" w:space="0" w:color="auto"/>
            </w:tcBorders>
            <w:shd w:val="clear" w:color="auto" w:fill="auto"/>
            <w:vAlign w:val="center"/>
            <w:hideMark/>
          </w:tcPr>
          <w:p w14:paraId="4187EA63"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+-5.00 A +-12.75</w:t>
            </w:r>
          </w:p>
        </w:tc>
        <w:tc>
          <w:tcPr>
            <w:tcW w:w="2764" w:type="dxa"/>
            <w:tcBorders>
              <w:top w:val="nil"/>
              <w:left w:val="nil"/>
              <w:bottom w:val="single" w:sz="8" w:space="0" w:color="auto"/>
              <w:right w:val="single" w:sz="8" w:space="0" w:color="auto"/>
            </w:tcBorders>
            <w:shd w:val="clear" w:color="auto" w:fill="auto"/>
            <w:vAlign w:val="center"/>
            <w:hideMark/>
          </w:tcPr>
          <w:p w14:paraId="1637A392"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-0.25 A -5.00</w:t>
            </w:r>
          </w:p>
        </w:tc>
        <w:tc>
          <w:tcPr>
            <w:tcW w:w="1843" w:type="dxa"/>
            <w:tcBorders>
              <w:top w:val="nil"/>
              <w:left w:val="nil"/>
              <w:bottom w:val="single" w:sz="8" w:space="0" w:color="auto"/>
              <w:right w:val="single" w:sz="8" w:space="0" w:color="auto"/>
            </w:tcBorders>
            <w:shd w:val="clear" w:color="auto" w:fill="auto"/>
            <w:vAlign w:val="center"/>
            <w:hideMark/>
          </w:tcPr>
          <w:p w14:paraId="6F8AD614"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3C43A664"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49A67838" w14:textId="77777777" w:rsidTr="005D7C84">
        <w:trPr>
          <w:trHeight w:val="20"/>
        </w:trPr>
        <w:tc>
          <w:tcPr>
            <w:tcW w:w="6936" w:type="dxa"/>
            <w:gridSpan w:val="4"/>
            <w:tcBorders>
              <w:top w:val="single" w:sz="8" w:space="0" w:color="auto"/>
              <w:left w:val="single" w:sz="8" w:space="0" w:color="auto"/>
              <w:bottom w:val="single" w:sz="8" w:space="0" w:color="auto"/>
              <w:right w:val="single" w:sz="8" w:space="0" w:color="auto"/>
            </w:tcBorders>
            <w:shd w:val="clear" w:color="000000" w:fill="BFBFBF"/>
            <w:vAlign w:val="center"/>
            <w:hideMark/>
          </w:tcPr>
          <w:p w14:paraId="31B961A4" w14:textId="77777777" w:rsidR="005D7C84" w:rsidRPr="005D7C84" w:rsidRDefault="005D7C84" w:rsidP="005D7C84">
            <w:pPr>
              <w:autoSpaceDE/>
              <w:autoSpaceDN/>
              <w:jc w:val="center"/>
              <w:rPr>
                <w:b/>
                <w:bCs/>
                <w:color w:val="000000"/>
                <w:sz w:val="18"/>
                <w:szCs w:val="18"/>
                <w:lang w:val="es-CO" w:eastAsia="es-CO"/>
              </w:rPr>
            </w:pPr>
            <w:r w:rsidRPr="005D7C84">
              <w:rPr>
                <w:b/>
                <w:bCs/>
                <w:color w:val="000000"/>
                <w:sz w:val="18"/>
                <w:szCs w:val="18"/>
                <w:lang w:val="es-CO" w:eastAsia="es-CO"/>
              </w:rPr>
              <w:t xml:space="preserve">LENTES POLICARBONATO </w:t>
            </w:r>
            <w:proofErr w:type="spellStart"/>
            <w:r w:rsidRPr="005D7C84">
              <w:rPr>
                <w:b/>
                <w:bCs/>
                <w:color w:val="000000"/>
                <w:sz w:val="18"/>
                <w:szCs w:val="18"/>
                <w:lang w:val="es-CO" w:eastAsia="es-CO"/>
              </w:rPr>
              <w:t>ASFERICOS</w:t>
            </w:r>
            <w:proofErr w:type="spellEnd"/>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2FE39A62"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22999FA4"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25ED549"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5</w:t>
            </w:r>
          </w:p>
        </w:tc>
        <w:tc>
          <w:tcPr>
            <w:tcW w:w="0" w:type="auto"/>
            <w:tcBorders>
              <w:top w:val="nil"/>
              <w:left w:val="nil"/>
              <w:bottom w:val="single" w:sz="8" w:space="0" w:color="auto"/>
              <w:right w:val="single" w:sz="8" w:space="0" w:color="auto"/>
            </w:tcBorders>
            <w:shd w:val="clear" w:color="auto" w:fill="auto"/>
            <w:vAlign w:val="center"/>
            <w:hideMark/>
          </w:tcPr>
          <w:p w14:paraId="5B291C4C"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+13.00 A -16.00</w:t>
            </w:r>
          </w:p>
        </w:tc>
        <w:tc>
          <w:tcPr>
            <w:tcW w:w="2764" w:type="dxa"/>
            <w:tcBorders>
              <w:top w:val="nil"/>
              <w:left w:val="nil"/>
              <w:bottom w:val="single" w:sz="8" w:space="0" w:color="auto"/>
              <w:right w:val="single" w:sz="8" w:space="0" w:color="auto"/>
            </w:tcBorders>
            <w:shd w:val="clear" w:color="auto" w:fill="auto"/>
            <w:vAlign w:val="center"/>
            <w:hideMark/>
          </w:tcPr>
          <w:p w14:paraId="532F7416"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-0.25 A -8.00</w:t>
            </w:r>
          </w:p>
        </w:tc>
        <w:tc>
          <w:tcPr>
            <w:tcW w:w="1843" w:type="dxa"/>
            <w:tcBorders>
              <w:top w:val="nil"/>
              <w:left w:val="nil"/>
              <w:bottom w:val="single" w:sz="8" w:space="0" w:color="auto"/>
              <w:right w:val="single" w:sz="8" w:space="0" w:color="auto"/>
            </w:tcBorders>
            <w:shd w:val="clear" w:color="auto" w:fill="auto"/>
            <w:vAlign w:val="center"/>
            <w:hideMark/>
          </w:tcPr>
          <w:p w14:paraId="5E856015"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3DC3FBA4"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03635A6A" w14:textId="77777777" w:rsidTr="005D7C84">
        <w:trPr>
          <w:trHeight w:val="20"/>
        </w:trPr>
        <w:tc>
          <w:tcPr>
            <w:tcW w:w="6936" w:type="dxa"/>
            <w:gridSpan w:val="4"/>
            <w:tcBorders>
              <w:top w:val="single" w:sz="8" w:space="0" w:color="auto"/>
              <w:left w:val="single" w:sz="8" w:space="0" w:color="auto"/>
              <w:bottom w:val="single" w:sz="8" w:space="0" w:color="auto"/>
              <w:right w:val="single" w:sz="8" w:space="0" w:color="auto"/>
            </w:tcBorders>
            <w:shd w:val="clear" w:color="000000" w:fill="BFBFBF"/>
            <w:vAlign w:val="center"/>
            <w:hideMark/>
          </w:tcPr>
          <w:p w14:paraId="7A8E20FB" w14:textId="2F340762" w:rsidR="005D7C84" w:rsidRPr="005D7C84" w:rsidRDefault="005D7C84" w:rsidP="005D7C84">
            <w:pPr>
              <w:autoSpaceDE/>
              <w:autoSpaceDN/>
              <w:jc w:val="center"/>
              <w:rPr>
                <w:b/>
                <w:bCs/>
                <w:color w:val="000000"/>
                <w:sz w:val="18"/>
                <w:szCs w:val="18"/>
                <w:lang w:val="es-CO" w:eastAsia="es-CO"/>
              </w:rPr>
            </w:pPr>
            <w:r w:rsidRPr="005D7C84">
              <w:rPr>
                <w:b/>
                <w:bCs/>
                <w:color w:val="000000"/>
                <w:sz w:val="18"/>
                <w:szCs w:val="18"/>
                <w:lang w:val="es-CO" w:eastAsia="es-CO"/>
              </w:rPr>
              <w:t>LENTES BIFOCALES TERMINADOS CR 39</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3994252F"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3A6E0506"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5903BEC"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6</w:t>
            </w:r>
          </w:p>
        </w:tc>
        <w:tc>
          <w:tcPr>
            <w:tcW w:w="4482" w:type="dxa"/>
            <w:gridSpan w:val="2"/>
            <w:tcBorders>
              <w:top w:val="single" w:sz="8" w:space="0" w:color="auto"/>
              <w:left w:val="nil"/>
              <w:bottom w:val="single" w:sz="8" w:space="0" w:color="auto"/>
              <w:right w:val="single" w:sz="8" w:space="0" w:color="auto"/>
            </w:tcBorders>
            <w:shd w:val="clear" w:color="auto" w:fill="auto"/>
            <w:vAlign w:val="center"/>
            <w:hideMark/>
          </w:tcPr>
          <w:p w14:paraId="5957950A" w14:textId="7A0C10B1"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Flat Top</w:t>
            </w:r>
          </w:p>
        </w:tc>
        <w:tc>
          <w:tcPr>
            <w:tcW w:w="1843" w:type="dxa"/>
            <w:tcBorders>
              <w:top w:val="nil"/>
              <w:left w:val="nil"/>
              <w:bottom w:val="single" w:sz="8" w:space="0" w:color="auto"/>
              <w:right w:val="single" w:sz="8" w:space="0" w:color="auto"/>
            </w:tcBorders>
            <w:shd w:val="clear" w:color="auto" w:fill="auto"/>
            <w:vAlign w:val="center"/>
            <w:hideMark/>
          </w:tcPr>
          <w:p w14:paraId="0FFD8557"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0BF112E1"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03E78230"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9C3955E"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7</w:t>
            </w:r>
          </w:p>
        </w:tc>
        <w:tc>
          <w:tcPr>
            <w:tcW w:w="4482" w:type="dxa"/>
            <w:gridSpan w:val="2"/>
            <w:tcBorders>
              <w:top w:val="single" w:sz="8" w:space="0" w:color="auto"/>
              <w:left w:val="nil"/>
              <w:bottom w:val="single" w:sz="8" w:space="0" w:color="auto"/>
              <w:right w:val="single" w:sz="8" w:space="0" w:color="auto"/>
            </w:tcBorders>
            <w:shd w:val="clear" w:color="auto" w:fill="auto"/>
            <w:vAlign w:val="center"/>
            <w:hideMark/>
          </w:tcPr>
          <w:p w14:paraId="4F45F6FD"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Invisible</w:t>
            </w:r>
          </w:p>
        </w:tc>
        <w:tc>
          <w:tcPr>
            <w:tcW w:w="1843" w:type="dxa"/>
            <w:tcBorders>
              <w:top w:val="nil"/>
              <w:left w:val="nil"/>
              <w:bottom w:val="single" w:sz="8" w:space="0" w:color="auto"/>
              <w:right w:val="single" w:sz="8" w:space="0" w:color="auto"/>
            </w:tcBorders>
            <w:shd w:val="clear" w:color="auto" w:fill="auto"/>
            <w:vAlign w:val="center"/>
            <w:hideMark/>
          </w:tcPr>
          <w:p w14:paraId="4A211875"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72B42475"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600F353F" w14:textId="77777777" w:rsidTr="005D7C84">
        <w:trPr>
          <w:trHeight w:val="20"/>
        </w:trPr>
        <w:tc>
          <w:tcPr>
            <w:tcW w:w="6936" w:type="dxa"/>
            <w:gridSpan w:val="4"/>
            <w:tcBorders>
              <w:top w:val="single" w:sz="8" w:space="0" w:color="auto"/>
              <w:left w:val="single" w:sz="8" w:space="0" w:color="auto"/>
              <w:bottom w:val="single" w:sz="8" w:space="0" w:color="auto"/>
              <w:right w:val="single" w:sz="8" w:space="0" w:color="auto"/>
            </w:tcBorders>
            <w:shd w:val="clear" w:color="000000" w:fill="BFBFBF"/>
            <w:vAlign w:val="center"/>
            <w:hideMark/>
          </w:tcPr>
          <w:p w14:paraId="637A0B48" w14:textId="3BE94B31" w:rsidR="005D7C84" w:rsidRPr="005D7C84" w:rsidRDefault="005D7C84" w:rsidP="005D7C84">
            <w:pPr>
              <w:autoSpaceDE/>
              <w:autoSpaceDN/>
              <w:jc w:val="center"/>
              <w:rPr>
                <w:b/>
                <w:bCs/>
                <w:color w:val="000000"/>
                <w:sz w:val="18"/>
                <w:szCs w:val="18"/>
                <w:lang w:val="es-CO" w:eastAsia="es-CO"/>
              </w:rPr>
            </w:pPr>
            <w:r w:rsidRPr="005D7C84">
              <w:rPr>
                <w:b/>
                <w:bCs/>
                <w:color w:val="000000"/>
                <w:sz w:val="18"/>
                <w:szCs w:val="18"/>
                <w:lang w:val="es-CO" w:eastAsia="es-CO"/>
              </w:rPr>
              <w:t>LENTES BIFOCALES INVISIBLES TALLADOS POLICARBONATO</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5C0FAA90"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2E37566E"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27A910C"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8</w:t>
            </w:r>
          </w:p>
        </w:tc>
        <w:tc>
          <w:tcPr>
            <w:tcW w:w="0" w:type="auto"/>
            <w:tcBorders>
              <w:top w:val="nil"/>
              <w:left w:val="nil"/>
              <w:bottom w:val="single" w:sz="8" w:space="0" w:color="auto"/>
              <w:right w:val="single" w:sz="8" w:space="0" w:color="auto"/>
            </w:tcBorders>
            <w:shd w:val="clear" w:color="auto" w:fill="auto"/>
            <w:vAlign w:val="center"/>
            <w:hideMark/>
          </w:tcPr>
          <w:p w14:paraId="731B470F"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Desde +- 5.00</w:t>
            </w:r>
          </w:p>
        </w:tc>
        <w:tc>
          <w:tcPr>
            <w:tcW w:w="2764" w:type="dxa"/>
            <w:tcBorders>
              <w:top w:val="nil"/>
              <w:left w:val="nil"/>
              <w:bottom w:val="single" w:sz="8" w:space="0" w:color="auto"/>
              <w:right w:val="single" w:sz="8" w:space="0" w:color="auto"/>
            </w:tcBorders>
            <w:shd w:val="clear" w:color="auto" w:fill="auto"/>
            <w:vAlign w:val="center"/>
            <w:hideMark/>
          </w:tcPr>
          <w:p w14:paraId="7881F226"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Desde -0.25</w:t>
            </w:r>
          </w:p>
        </w:tc>
        <w:tc>
          <w:tcPr>
            <w:tcW w:w="1843" w:type="dxa"/>
            <w:tcBorders>
              <w:top w:val="nil"/>
              <w:left w:val="nil"/>
              <w:bottom w:val="single" w:sz="8" w:space="0" w:color="auto"/>
              <w:right w:val="single" w:sz="8" w:space="0" w:color="auto"/>
            </w:tcBorders>
            <w:shd w:val="clear" w:color="auto" w:fill="auto"/>
            <w:vAlign w:val="center"/>
            <w:hideMark/>
          </w:tcPr>
          <w:p w14:paraId="2C3384A2"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4F73F2D3"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0510276B" w14:textId="77777777" w:rsidTr="005D7C84">
        <w:trPr>
          <w:trHeight w:val="20"/>
        </w:trPr>
        <w:tc>
          <w:tcPr>
            <w:tcW w:w="6936" w:type="dxa"/>
            <w:gridSpan w:val="4"/>
            <w:tcBorders>
              <w:top w:val="single" w:sz="8" w:space="0" w:color="auto"/>
              <w:left w:val="single" w:sz="8" w:space="0" w:color="auto"/>
              <w:bottom w:val="single" w:sz="8" w:space="0" w:color="auto"/>
              <w:right w:val="single" w:sz="8" w:space="0" w:color="auto"/>
            </w:tcBorders>
            <w:shd w:val="clear" w:color="000000" w:fill="BFBFBF"/>
            <w:vAlign w:val="center"/>
            <w:hideMark/>
          </w:tcPr>
          <w:p w14:paraId="1BFB8245" w14:textId="7FF6580F" w:rsidR="005D7C84" w:rsidRPr="005D7C84" w:rsidRDefault="005D7C84" w:rsidP="005D7C84">
            <w:pPr>
              <w:autoSpaceDE/>
              <w:autoSpaceDN/>
              <w:jc w:val="center"/>
              <w:rPr>
                <w:b/>
                <w:bCs/>
                <w:color w:val="000000"/>
                <w:sz w:val="18"/>
                <w:szCs w:val="18"/>
                <w:lang w:val="es-CO" w:eastAsia="es-CO"/>
              </w:rPr>
            </w:pPr>
            <w:r w:rsidRPr="005D7C84">
              <w:rPr>
                <w:b/>
                <w:bCs/>
                <w:color w:val="000000"/>
                <w:sz w:val="18"/>
                <w:szCs w:val="18"/>
                <w:lang w:val="es-CO" w:eastAsia="es-CO"/>
              </w:rPr>
              <w:t>LENTES BIFOCALES FLAT TOP TALLADOS POLICARBONATO</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1AC14F69"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3C52A3CF"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7C4F728"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9</w:t>
            </w:r>
          </w:p>
        </w:tc>
        <w:tc>
          <w:tcPr>
            <w:tcW w:w="0" w:type="auto"/>
            <w:tcBorders>
              <w:top w:val="nil"/>
              <w:left w:val="nil"/>
              <w:bottom w:val="single" w:sz="8" w:space="0" w:color="auto"/>
              <w:right w:val="single" w:sz="8" w:space="0" w:color="auto"/>
            </w:tcBorders>
            <w:shd w:val="clear" w:color="auto" w:fill="auto"/>
            <w:vAlign w:val="center"/>
            <w:hideMark/>
          </w:tcPr>
          <w:p w14:paraId="3A4A97B7"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Desde +- 5.00</w:t>
            </w:r>
          </w:p>
        </w:tc>
        <w:tc>
          <w:tcPr>
            <w:tcW w:w="2764" w:type="dxa"/>
            <w:tcBorders>
              <w:top w:val="nil"/>
              <w:left w:val="nil"/>
              <w:bottom w:val="single" w:sz="8" w:space="0" w:color="auto"/>
              <w:right w:val="single" w:sz="8" w:space="0" w:color="auto"/>
            </w:tcBorders>
            <w:shd w:val="clear" w:color="auto" w:fill="auto"/>
            <w:vAlign w:val="center"/>
            <w:hideMark/>
          </w:tcPr>
          <w:p w14:paraId="5AAB2DAE"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Desde -0.25</w:t>
            </w:r>
          </w:p>
        </w:tc>
        <w:tc>
          <w:tcPr>
            <w:tcW w:w="1843" w:type="dxa"/>
            <w:tcBorders>
              <w:top w:val="nil"/>
              <w:left w:val="nil"/>
              <w:bottom w:val="single" w:sz="8" w:space="0" w:color="auto"/>
              <w:right w:val="single" w:sz="8" w:space="0" w:color="auto"/>
            </w:tcBorders>
            <w:shd w:val="clear" w:color="auto" w:fill="auto"/>
            <w:vAlign w:val="center"/>
            <w:hideMark/>
          </w:tcPr>
          <w:p w14:paraId="7404631F"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675B8037"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142E6326" w14:textId="77777777" w:rsidTr="005D7C84">
        <w:trPr>
          <w:trHeight w:val="20"/>
        </w:trPr>
        <w:tc>
          <w:tcPr>
            <w:tcW w:w="6936" w:type="dxa"/>
            <w:gridSpan w:val="4"/>
            <w:tcBorders>
              <w:top w:val="single" w:sz="8" w:space="0" w:color="auto"/>
              <w:left w:val="single" w:sz="8" w:space="0" w:color="auto"/>
              <w:bottom w:val="single" w:sz="8" w:space="0" w:color="auto"/>
              <w:right w:val="single" w:sz="8" w:space="0" w:color="auto"/>
            </w:tcBorders>
            <w:shd w:val="clear" w:color="000000" w:fill="BFBFBF"/>
            <w:vAlign w:val="center"/>
            <w:hideMark/>
          </w:tcPr>
          <w:p w14:paraId="49631045" w14:textId="77777777" w:rsidR="005D7C84" w:rsidRPr="005D7C84" w:rsidRDefault="005D7C84" w:rsidP="005D7C84">
            <w:pPr>
              <w:autoSpaceDE/>
              <w:autoSpaceDN/>
              <w:jc w:val="center"/>
              <w:rPr>
                <w:b/>
                <w:bCs/>
                <w:color w:val="000000"/>
                <w:sz w:val="18"/>
                <w:szCs w:val="18"/>
                <w:lang w:val="es-CO" w:eastAsia="es-CO"/>
              </w:rPr>
            </w:pPr>
            <w:r w:rsidRPr="005D7C84">
              <w:rPr>
                <w:b/>
                <w:bCs/>
                <w:color w:val="000000"/>
                <w:sz w:val="18"/>
                <w:szCs w:val="18"/>
                <w:lang w:val="es-CO" w:eastAsia="es-CO"/>
              </w:rPr>
              <w:t>LENTE PROGRESIVO TALLADO CR 39</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7873F942"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7E270F25"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29E5A2E"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10</w:t>
            </w:r>
          </w:p>
        </w:tc>
        <w:tc>
          <w:tcPr>
            <w:tcW w:w="4482" w:type="dxa"/>
            <w:gridSpan w:val="2"/>
            <w:tcBorders>
              <w:top w:val="single" w:sz="8" w:space="0" w:color="auto"/>
              <w:left w:val="nil"/>
              <w:bottom w:val="single" w:sz="8" w:space="0" w:color="auto"/>
              <w:right w:val="single" w:sz="8" w:space="0" w:color="auto"/>
            </w:tcBorders>
            <w:shd w:val="clear" w:color="auto" w:fill="auto"/>
            <w:vAlign w:val="center"/>
            <w:hideMark/>
          </w:tcPr>
          <w:p w14:paraId="1FF68B74"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Duro</w:t>
            </w:r>
          </w:p>
        </w:tc>
        <w:tc>
          <w:tcPr>
            <w:tcW w:w="1843" w:type="dxa"/>
            <w:tcBorders>
              <w:top w:val="nil"/>
              <w:left w:val="nil"/>
              <w:bottom w:val="single" w:sz="8" w:space="0" w:color="auto"/>
              <w:right w:val="single" w:sz="8" w:space="0" w:color="auto"/>
            </w:tcBorders>
            <w:shd w:val="clear" w:color="auto" w:fill="auto"/>
            <w:vAlign w:val="center"/>
            <w:hideMark/>
          </w:tcPr>
          <w:p w14:paraId="50509477"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3E5C8354"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75B6CD34" w14:textId="77777777" w:rsidTr="005D7C84">
        <w:trPr>
          <w:trHeight w:val="20"/>
        </w:trPr>
        <w:tc>
          <w:tcPr>
            <w:tcW w:w="6936" w:type="dxa"/>
            <w:gridSpan w:val="4"/>
            <w:tcBorders>
              <w:top w:val="single" w:sz="8" w:space="0" w:color="auto"/>
              <w:left w:val="single" w:sz="8" w:space="0" w:color="auto"/>
              <w:bottom w:val="single" w:sz="8" w:space="0" w:color="auto"/>
              <w:right w:val="single" w:sz="8" w:space="0" w:color="auto"/>
            </w:tcBorders>
            <w:shd w:val="clear" w:color="000000" w:fill="BFBFBF"/>
            <w:vAlign w:val="center"/>
            <w:hideMark/>
          </w:tcPr>
          <w:p w14:paraId="3B7CF248" w14:textId="77777777" w:rsidR="005D7C84" w:rsidRPr="005D7C84" w:rsidRDefault="005D7C84" w:rsidP="005D7C84">
            <w:pPr>
              <w:autoSpaceDE/>
              <w:autoSpaceDN/>
              <w:jc w:val="center"/>
              <w:rPr>
                <w:b/>
                <w:bCs/>
                <w:color w:val="000000"/>
                <w:sz w:val="18"/>
                <w:szCs w:val="18"/>
                <w:lang w:val="es-CO" w:eastAsia="es-CO"/>
              </w:rPr>
            </w:pPr>
            <w:r w:rsidRPr="005D7C84">
              <w:rPr>
                <w:b/>
                <w:bCs/>
                <w:color w:val="000000"/>
                <w:sz w:val="18"/>
                <w:szCs w:val="18"/>
                <w:lang w:val="es-CO" w:eastAsia="es-CO"/>
              </w:rPr>
              <w:t>MONTURAS</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4367871A"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2759245B"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0EB3F27"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11</w:t>
            </w:r>
          </w:p>
        </w:tc>
        <w:tc>
          <w:tcPr>
            <w:tcW w:w="4482" w:type="dxa"/>
            <w:gridSpan w:val="2"/>
            <w:tcBorders>
              <w:top w:val="single" w:sz="8" w:space="0" w:color="auto"/>
              <w:left w:val="nil"/>
              <w:bottom w:val="single" w:sz="8" w:space="0" w:color="auto"/>
              <w:right w:val="single" w:sz="8" w:space="0" w:color="auto"/>
            </w:tcBorders>
            <w:shd w:val="clear" w:color="auto" w:fill="auto"/>
            <w:vAlign w:val="center"/>
            <w:hideMark/>
          </w:tcPr>
          <w:p w14:paraId="5BE26700"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Montura bebe</w:t>
            </w:r>
          </w:p>
        </w:tc>
        <w:tc>
          <w:tcPr>
            <w:tcW w:w="1843" w:type="dxa"/>
            <w:tcBorders>
              <w:top w:val="nil"/>
              <w:left w:val="nil"/>
              <w:bottom w:val="single" w:sz="8" w:space="0" w:color="auto"/>
              <w:right w:val="single" w:sz="8" w:space="0" w:color="auto"/>
            </w:tcBorders>
            <w:shd w:val="clear" w:color="auto" w:fill="auto"/>
            <w:vAlign w:val="center"/>
            <w:hideMark/>
          </w:tcPr>
          <w:p w14:paraId="17964ECF"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7C5A180A"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183191C4"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1D4801E"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12</w:t>
            </w:r>
          </w:p>
        </w:tc>
        <w:tc>
          <w:tcPr>
            <w:tcW w:w="4482" w:type="dxa"/>
            <w:gridSpan w:val="2"/>
            <w:tcBorders>
              <w:top w:val="single" w:sz="8" w:space="0" w:color="auto"/>
              <w:left w:val="nil"/>
              <w:bottom w:val="single" w:sz="8" w:space="0" w:color="auto"/>
              <w:right w:val="single" w:sz="8" w:space="0" w:color="auto"/>
            </w:tcBorders>
            <w:shd w:val="clear" w:color="auto" w:fill="auto"/>
            <w:vAlign w:val="center"/>
            <w:hideMark/>
          </w:tcPr>
          <w:p w14:paraId="7043B631"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Montura Niño</w:t>
            </w:r>
          </w:p>
        </w:tc>
        <w:tc>
          <w:tcPr>
            <w:tcW w:w="1843" w:type="dxa"/>
            <w:tcBorders>
              <w:top w:val="nil"/>
              <w:left w:val="nil"/>
              <w:bottom w:val="single" w:sz="8" w:space="0" w:color="auto"/>
              <w:right w:val="single" w:sz="8" w:space="0" w:color="auto"/>
            </w:tcBorders>
            <w:shd w:val="clear" w:color="auto" w:fill="auto"/>
            <w:vAlign w:val="center"/>
            <w:hideMark/>
          </w:tcPr>
          <w:p w14:paraId="70B177F3"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635392BF"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68817D4A"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0B1C0A7"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13</w:t>
            </w:r>
          </w:p>
        </w:tc>
        <w:tc>
          <w:tcPr>
            <w:tcW w:w="4482" w:type="dxa"/>
            <w:gridSpan w:val="2"/>
            <w:tcBorders>
              <w:top w:val="single" w:sz="8" w:space="0" w:color="auto"/>
              <w:left w:val="nil"/>
              <w:bottom w:val="single" w:sz="8" w:space="0" w:color="auto"/>
              <w:right w:val="single" w:sz="8" w:space="0" w:color="auto"/>
            </w:tcBorders>
            <w:shd w:val="clear" w:color="auto" w:fill="auto"/>
            <w:vAlign w:val="center"/>
            <w:hideMark/>
          </w:tcPr>
          <w:p w14:paraId="7E38A633" w14:textId="289D3FAC"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Montura Adolescente</w:t>
            </w:r>
          </w:p>
        </w:tc>
        <w:tc>
          <w:tcPr>
            <w:tcW w:w="1843" w:type="dxa"/>
            <w:tcBorders>
              <w:top w:val="nil"/>
              <w:left w:val="nil"/>
              <w:bottom w:val="single" w:sz="8" w:space="0" w:color="auto"/>
              <w:right w:val="single" w:sz="8" w:space="0" w:color="auto"/>
            </w:tcBorders>
            <w:shd w:val="clear" w:color="auto" w:fill="auto"/>
            <w:vAlign w:val="center"/>
            <w:hideMark/>
          </w:tcPr>
          <w:p w14:paraId="5E4CE311"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46AFFCC9"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5407FEFF"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AB06AA8"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14</w:t>
            </w:r>
          </w:p>
        </w:tc>
        <w:tc>
          <w:tcPr>
            <w:tcW w:w="4482" w:type="dxa"/>
            <w:gridSpan w:val="2"/>
            <w:tcBorders>
              <w:top w:val="single" w:sz="8" w:space="0" w:color="auto"/>
              <w:left w:val="nil"/>
              <w:bottom w:val="single" w:sz="8" w:space="0" w:color="auto"/>
              <w:right w:val="single" w:sz="8" w:space="0" w:color="auto"/>
            </w:tcBorders>
            <w:shd w:val="clear" w:color="auto" w:fill="auto"/>
            <w:vAlign w:val="center"/>
            <w:hideMark/>
          </w:tcPr>
          <w:p w14:paraId="6CF882A6"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Montura Adulto</w:t>
            </w:r>
          </w:p>
        </w:tc>
        <w:tc>
          <w:tcPr>
            <w:tcW w:w="1843" w:type="dxa"/>
            <w:tcBorders>
              <w:top w:val="nil"/>
              <w:left w:val="nil"/>
              <w:bottom w:val="single" w:sz="8" w:space="0" w:color="auto"/>
              <w:right w:val="single" w:sz="8" w:space="0" w:color="auto"/>
            </w:tcBorders>
            <w:shd w:val="clear" w:color="auto" w:fill="auto"/>
            <w:vAlign w:val="center"/>
            <w:hideMark/>
          </w:tcPr>
          <w:p w14:paraId="14B90F6C"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1A91521E"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2E0F2093" w14:textId="77777777" w:rsidTr="005D7C84">
        <w:trPr>
          <w:trHeight w:val="20"/>
        </w:trPr>
        <w:tc>
          <w:tcPr>
            <w:tcW w:w="6936" w:type="dxa"/>
            <w:gridSpan w:val="4"/>
            <w:tcBorders>
              <w:top w:val="single" w:sz="8" w:space="0" w:color="auto"/>
              <w:left w:val="single" w:sz="8" w:space="0" w:color="auto"/>
              <w:bottom w:val="single" w:sz="8" w:space="0" w:color="auto"/>
              <w:right w:val="single" w:sz="8" w:space="0" w:color="auto"/>
            </w:tcBorders>
            <w:shd w:val="clear" w:color="000000" w:fill="E7E6E6"/>
            <w:vAlign w:val="center"/>
            <w:hideMark/>
          </w:tcPr>
          <w:p w14:paraId="51CE5C05" w14:textId="77777777" w:rsidR="005D7C84" w:rsidRPr="005D7C84" w:rsidRDefault="005D7C84" w:rsidP="005D7C84">
            <w:pPr>
              <w:autoSpaceDE/>
              <w:autoSpaceDN/>
              <w:jc w:val="center"/>
              <w:rPr>
                <w:b/>
                <w:bCs/>
                <w:color w:val="000000"/>
                <w:sz w:val="18"/>
                <w:szCs w:val="18"/>
                <w:u w:val="single"/>
                <w:lang w:val="es-CO" w:eastAsia="es-CO"/>
              </w:rPr>
            </w:pPr>
            <w:r w:rsidRPr="005D7C84">
              <w:rPr>
                <w:b/>
                <w:bCs/>
                <w:color w:val="000000"/>
                <w:sz w:val="18"/>
                <w:szCs w:val="18"/>
                <w:u w:val="single"/>
                <w:lang w:val="es-CO" w:eastAsia="es-CO"/>
              </w:rPr>
              <w:t xml:space="preserve">LOS SIGUIENTES ÍTEMS </w:t>
            </w:r>
            <w:proofErr w:type="spellStart"/>
            <w:r w:rsidRPr="005D7C84">
              <w:rPr>
                <w:b/>
                <w:bCs/>
                <w:color w:val="000000"/>
                <w:sz w:val="18"/>
                <w:szCs w:val="18"/>
                <w:u w:val="single"/>
                <w:lang w:val="es-CO" w:eastAsia="es-CO"/>
              </w:rPr>
              <w:t>ESTARAN</w:t>
            </w:r>
            <w:proofErr w:type="spellEnd"/>
            <w:r w:rsidRPr="005D7C84">
              <w:rPr>
                <w:b/>
                <w:bCs/>
                <w:color w:val="000000"/>
                <w:sz w:val="18"/>
                <w:szCs w:val="18"/>
                <w:u w:val="single"/>
                <w:lang w:val="es-CO" w:eastAsia="es-CO"/>
              </w:rPr>
              <w:t xml:space="preserve"> SUJETOS A PREVIA AUTORIZACIÓN POR PARTE DEL EQUIPO INTERDISCIPLINARIO DE PROFESIONALES EN SALUD (</w:t>
            </w:r>
            <w:proofErr w:type="spellStart"/>
            <w:r w:rsidRPr="005D7C84">
              <w:rPr>
                <w:b/>
                <w:bCs/>
                <w:color w:val="000000"/>
                <w:sz w:val="18"/>
                <w:szCs w:val="18"/>
                <w:u w:val="single"/>
                <w:lang w:val="es-CO" w:eastAsia="es-CO"/>
              </w:rPr>
              <w:t>EIPS</w:t>
            </w:r>
            <w:proofErr w:type="spellEnd"/>
            <w:r w:rsidRPr="005D7C84">
              <w:rPr>
                <w:b/>
                <w:bCs/>
                <w:color w:val="000000"/>
                <w:sz w:val="18"/>
                <w:szCs w:val="18"/>
                <w:u w:val="single"/>
                <w:lang w:val="es-CO" w:eastAsia="es-CO"/>
              </w:rPr>
              <w:t>):</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74AD0E6B"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3DA55CEB" w14:textId="77777777" w:rsidTr="005D7C84">
        <w:trPr>
          <w:trHeight w:val="20"/>
        </w:trPr>
        <w:tc>
          <w:tcPr>
            <w:tcW w:w="6936" w:type="dxa"/>
            <w:gridSpan w:val="4"/>
            <w:tcBorders>
              <w:top w:val="single" w:sz="8" w:space="0" w:color="auto"/>
              <w:left w:val="single" w:sz="8" w:space="0" w:color="auto"/>
              <w:bottom w:val="single" w:sz="8" w:space="0" w:color="auto"/>
              <w:right w:val="single" w:sz="8" w:space="0" w:color="auto"/>
            </w:tcBorders>
            <w:shd w:val="clear" w:color="000000" w:fill="BFBFBF"/>
            <w:vAlign w:val="center"/>
            <w:hideMark/>
          </w:tcPr>
          <w:p w14:paraId="15616B11" w14:textId="77777777" w:rsidR="005D7C84" w:rsidRPr="005D7C84" w:rsidRDefault="005D7C84" w:rsidP="005D7C84">
            <w:pPr>
              <w:autoSpaceDE/>
              <w:autoSpaceDN/>
              <w:jc w:val="center"/>
              <w:rPr>
                <w:b/>
                <w:bCs/>
                <w:color w:val="000000"/>
                <w:sz w:val="18"/>
                <w:szCs w:val="18"/>
                <w:lang w:val="es-CO" w:eastAsia="es-CO"/>
              </w:rPr>
            </w:pPr>
            <w:r w:rsidRPr="005D7C84">
              <w:rPr>
                <w:b/>
                <w:bCs/>
                <w:color w:val="000000"/>
                <w:sz w:val="18"/>
                <w:szCs w:val="18"/>
                <w:lang w:val="es-CO" w:eastAsia="es-CO"/>
              </w:rPr>
              <w:t>LENTE FOTOSENSIBLE</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55551F7A"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74B1F840"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BEA75CC"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15</w:t>
            </w:r>
          </w:p>
        </w:tc>
        <w:tc>
          <w:tcPr>
            <w:tcW w:w="4482" w:type="dxa"/>
            <w:gridSpan w:val="2"/>
            <w:tcBorders>
              <w:top w:val="single" w:sz="8" w:space="0" w:color="auto"/>
              <w:left w:val="nil"/>
              <w:bottom w:val="single" w:sz="8" w:space="0" w:color="auto"/>
              <w:right w:val="single" w:sz="8" w:space="0" w:color="auto"/>
            </w:tcBorders>
            <w:shd w:val="clear" w:color="auto" w:fill="auto"/>
            <w:vAlign w:val="center"/>
            <w:hideMark/>
          </w:tcPr>
          <w:p w14:paraId="3CB5BF18" w14:textId="33A065A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Lente Monofocal Fotocromático terminado CR 39</w:t>
            </w:r>
          </w:p>
        </w:tc>
        <w:tc>
          <w:tcPr>
            <w:tcW w:w="1843" w:type="dxa"/>
            <w:tcBorders>
              <w:top w:val="nil"/>
              <w:left w:val="nil"/>
              <w:bottom w:val="single" w:sz="8" w:space="0" w:color="auto"/>
              <w:right w:val="single" w:sz="8" w:space="0" w:color="auto"/>
            </w:tcBorders>
            <w:shd w:val="clear" w:color="auto" w:fill="auto"/>
            <w:vAlign w:val="center"/>
            <w:hideMark/>
          </w:tcPr>
          <w:p w14:paraId="2370C719"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3892D995"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2F13C52E"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A8DA842"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16</w:t>
            </w:r>
          </w:p>
        </w:tc>
        <w:tc>
          <w:tcPr>
            <w:tcW w:w="4482" w:type="dxa"/>
            <w:gridSpan w:val="2"/>
            <w:tcBorders>
              <w:top w:val="single" w:sz="8" w:space="0" w:color="auto"/>
              <w:left w:val="nil"/>
              <w:bottom w:val="single" w:sz="8" w:space="0" w:color="auto"/>
              <w:right w:val="single" w:sz="8" w:space="0" w:color="auto"/>
            </w:tcBorders>
            <w:shd w:val="clear" w:color="auto" w:fill="auto"/>
            <w:vAlign w:val="center"/>
            <w:hideMark/>
          </w:tcPr>
          <w:p w14:paraId="577CD34D"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Lente Monofocal Fotocromático tallado CR 39</w:t>
            </w:r>
          </w:p>
        </w:tc>
        <w:tc>
          <w:tcPr>
            <w:tcW w:w="1843" w:type="dxa"/>
            <w:tcBorders>
              <w:top w:val="nil"/>
              <w:left w:val="nil"/>
              <w:bottom w:val="single" w:sz="8" w:space="0" w:color="auto"/>
              <w:right w:val="single" w:sz="8" w:space="0" w:color="auto"/>
            </w:tcBorders>
            <w:shd w:val="clear" w:color="auto" w:fill="auto"/>
            <w:vAlign w:val="center"/>
            <w:hideMark/>
          </w:tcPr>
          <w:p w14:paraId="6AC31D51"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5A489F4A"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70661879"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48053BF"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17</w:t>
            </w:r>
          </w:p>
        </w:tc>
        <w:tc>
          <w:tcPr>
            <w:tcW w:w="4482" w:type="dxa"/>
            <w:gridSpan w:val="2"/>
            <w:tcBorders>
              <w:top w:val="single" w:sz="8" w:space="0" w:color="auto"/>
              <w:left w:val="nil"/>
              <w:bottom w:val="single" w:sz="8" w:space="0" w:color="auto"/>
              <w:right w:val="single" w:sz="8" w:space="0" w:color="auto"/>
            </w:tcBorders>
            <w:shd w:val="clear" w:color="auto" w:fill="auto"/>
            <w:vAlign w:val="center"/>
            <w:hideMark/>
          </w:tcPr>
          <w:p w14:paraId="6A199EA6"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Lente Monofocal Fotocromático terminado Policarbonato</w:t>
            </w:r>
          </w:p>
        </w:tc>
        <w:tc>
          <w:tcPr>
            <w:tcW w:w="1843" w:type="dxa"/>
            <w:tcBorders>
              <w:top w:val="nil"/>
              <w:left w:val="nil"/>
              <w:bottom w:val="single" w:sz="8" w:space="0" w:color="auto"/>
              <w:right w:val="single" w:sz="8" w:space="0" w:color="auto"/>
            </w:tcBorders>
            <w:shd w:val="clear" w:color="auto" w:fill="auto"/>
            <w:vAlign w:val="center"/>
            <w:hideMark/>
          </w:tcPr>
          <w:p w14:paraId="73E84575"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30BD7CB6"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087D3F8E"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7C5C94E"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18</w:t>
            </w:r>
          </w:p>
        </w:tc>
        <w:tc>
          <w:tcPr>
            <w:tcW w:w="4482" w:type="dxa"/>
            <w:gridSpan w:val="2"/>
            <w:tcBorders>
              <w:top w:val="single" w:sz="8" w:space="0" w:color="auto"/>
              <w:left w:val="nil"/>
              <w:bottom w:val="single" w:sz="8" w:space="0" w:color="auto"/>
              <w:right w:val="single" w:sz="8" w:space="0" w:color="auto"/>
            </w:tcBorders>
            <w:shd w:val="clear" w:color="auto" w:fill="auto"/>
            <w:vAlign w:val="center"/>
            <w:hideMark/>
          </w:tcPr>
          <w:p w14:paraId="19C865D1"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Lente Monofocal Fotocromático tallado Policarbonato</w:t>
            </w:r>
          </w:p>
        </w:tc>
        <w:tc>
          <w:tcPr>
            <w:tcW w:w="1843" w:type="dxa"/>
            <w:tcBorders>
              <w:top w:val="nil"/>
              <w:left w:val="nil"/>
              <w:bottom w:val="single" w:sz="8" w:space="0" w:color="auto"/>
              <w:right w:val="single" w:sz="8" w:space="0" w:color="auto"/>
            </w:tcBorders>
            <w:shd w:val="clear" w:color="auto" w:fill="auto"/>
            <w:vAlign w:val="center"/>
            <w:hideMark/>
          </w:tcPr>
          <w:p w14:paraId="37F6CA68"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11BFDC90"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0F504754"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7FBE9C0"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19</w:t>
            </w:r>
          </w:p>
        </w:tc>
        <w:tc>
          <w:tcPr>
            <w:tcW w:w="4482" w:type="dxa"/>
            <w:gridSpan w:val="2"/>
            <w:tcBorders>
              <w:top w:val="single" w:sz="8" w:space="0" w:color="auto"/>
              <w:left w:val="nil"/>
              <w:bottom w:val="single" w:sz="8" w:space="0" w:color="auto"/>
              <w:right w:val="single" w:sz="8" w:space="0" w:color="auto"/>
            </w:tcBorders>
            <w:shd w:val="clear" w:color="auto" w:fill="auto"/>
            <w:vAlign w:val="center"/>
            <w:hideMark/>
          </w:tcPr>
          <w:p w14:paraId="26434950"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Lente fotosensible bifocal invisible terminado policarbonato</w:t>
            </w:r>
          </w:p>
        </w:tc>
        <w:tc>
          <w:tcPr>
            <w:tcW w:w="1843" w:type="dxa"/>
            <w:tcBorders>
              <w:top w:val="nil"/>
              <w:left w:val="nil"/>
              <w:bottom w:val="single" w:sz="8" w:space="0" w:color="auto"/>
              <w:right w:val="single" w:sz="8" w:space="0" w:color="auto"/>
            </w:tcBorders>
            <w:shd w:val="clear" w:color="auto" w:fill="auto"/>
            <w:vAlign w:val="center"/>
            <w:hideMark/>
          </w:tcPr>
          <w:p w14:paraId="7E603E60"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4D45F18B"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6093DCA7"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5CD0F3A"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20</w:t>
            </w:r>
          </w:p>
        </w:tc>
        <w:tc>
          <w:tcPr>
            <w:tcW w:w="4482" w:type="dxa"/>
            <w:gridSpan w:val="2"/>
            <w:tcBorders>
              <w:top w:val="single" w:sz="8" w:space="0" w:color="auto"/>
              <w:left w:val="nil"/>
              <w:bottom w:val="single" w:sz="8" w:space="0" w:color="auto"/>
              <w:right w:val="single" w:sz="8" w:space="0" w:color="auto"/>
            </w:tcBorders>
            <w:shd w:val="clear" w:color="auto" w:fill="auto"/>
            <w:vAlign w:val="center"/>
            <w:hideMark/>
          </w:tcPr>
          <w:p w14:paraId="76CDCFE6"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Lente fotosensible bifocal invisible tallado policarbonato</w:t>
            </w:r>
          </w:p>
        </w:tc>
        <w:tc>
          <w:tcPr>
            <w:tcW w:w="1843" w:type="dxa"/>
            <w:tcBorders>
              <w:top w:val="nil"/>
              <w:left w:val="nil"/>
              <w:bottom w:val="single" w:sz="8" w:space="0" w:color="auto"/>
              <w:right w:val="single" w:sz="8" w:space="0" w:color="auto"/>
            </w:tcBorders>
            <w:shd w:val="clear" w:color="auto" w:fill="auto"/>
            <w:vAlign w:val="center"/>
            <w:hideMark/>
          </w:tcPr>
          <w:p w14:paraId="50ADB4B9"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32FAF4F3"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0205E419"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384CC5C"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21</w:t>
            </w:r>
          </w:p>
        </w:tc>
        <w:tc>
          <w:tcPr>
            <w:tcW w:w="4482" w:type="dxa"/>
            <w:gridSpan w:val="2"/>
            <w:tcBorders>
              <w:top w:val="single" w:sz="8" w:space="0" w:color="auto"/>
              <w:left w:val="nil"/>
              <w:bottom w:val="single" w:sz="8" w:space="0" w:color="auto"/>
              <w:right w:val="single" w:sz="8" w:space="0" w:color="auto"/>
            </w:tcBorders>
            <w:shd w:val="clear" w:color="auto" w:fill="auto"/>
            <w:vAlign w:val="center"/>
            <w:hideMark/>
          </w:tcPr>
          <w:p w14:paraId="38A0A928"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Lente fotosensible bifocal Flat Top terminado policarbonato</w:t>
            </w:r>
          </w:p>
        </w:tc>
        <w:tc>
          <w:tcPr>
            <w:tcW w:w="1843" w:type="dxa"/>
            <w:tcBorders>
              <w:top w:val="nil"/>
              <w:left w:val="nil"/>
              <w:bottom w:val="single" w:sz="8" w:space="0" w:color="auto"/>
              <w:right w:val="single" w:sz="8" w:space="0" w:color="auto"/>
            </w:tcBorders>
            <w:shd w:val="clear" w:color="auto" w:fill="auto"/>
            <w:vAlign w:val="center"/>
            <w:hideMark/>
          </w:tcPr>
          <w:p w14:paraId="0686452B"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681829BB"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7335A381"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70C3B8B"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22</w:t>
            </w:r>
          </w:p>
        </w:tc>
        <w:tc>
          <w:tcPr>
            <w:tcW w:w="4482" w:type="dxa"/>
            <w:gridSpan w:val="2"/>
            <w:tcBorders>
              <w:top w:val="single" w:sz="8" w:space="0" w:color="auto"/>
              <w:left w:val="nil"/>
              <w:bottom w:val="single" w:sz="8" w:space="0" w:color="auto"/>
              <w:right w:val="single" w:sz="8" w:space="0" w:color="auto"/>
            </w:tcBorders>
            <w:shd w:val="clear" w:color="auto" w:fill="auto"/>
            <w:vAlign w:val="center"/>
            <w:hideMark/>
          </w:tcPr>
          <w:p w14:paraId="6B5520A2"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Lente fotosensible bifocal Flat Top tallado policarbonato</w:t>
            </w:r>
          </w:p>
        </w:tc>
        <w:tc>
          <w:tcPr>
            <w:tcW w:w="1843" w:type="dxa"/>
            <w:tcBorders>
              <w:top w:val="nil"/>
              <w:left w:val="nil"/>
              <w:bottom w:val="single" w:sz="8" w:space="0" w:color="auto"/>
              <w:right w:val="single" w:sz="8" w:space="0" w:color="auto"/>
            </w:tcBorders>
            <w:shd w:val="clear" w:color="auto" w:fill="auto"/>
            <w:vAlign w:val="center"/>
            <w:hideMark/>
          </w:tcPr>
          <w:p w14:paraId="3BD1CF3A"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7B07BEF4"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7CA7001F"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BCE7848"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23</w:t>
            </w:r>
          </w:p>
        </w:tc>
        <w:tc>
          <w:tcPr>
            <w:tcW w:w="4482" w:type="dxa"/>
            <w:gridSpan w:val="2"/>
            <w:tcBorders>
              <w:top w:val="single" w:sz="8" w:space="0" w:color="auto"/>
              <w:left w:val="nil"/>
              <w:bottom w:val="single" w:sz="8" w:space="0" w:color="auto"/>
              <w:right w:val="single" w:sz="8" w:space="0" w:color="auto"/>
            </w:tcBorders>
            <w:shd w:val="clear" w:color="auto" w:fill="auto"/>
            <w:vAlign w:val="center"/>
            <w:hideMark/>
          </w:tcPr>
          <w:p w14:paraId="6AE95C10"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Lente fotosensible progresivo duro CR 39</w:t>
            </w:r>
          </w:p>
        </w:tc>
        <w:tc>
          <w:tcPr>
            <w:tcW w:w="1843" w:type="dxa"/>
            <w:tcBorders>
              <w:top w:val="nil"/>
              <w:left w:val="nil"/>
              <w:bottom w:val="single" w:sz="8" w:space="0" w:color="auto"/>
              <w:right w:val="single" w:sz="8" w:space="0" w:color="auto"/>
            </w:tcBorders>
            <w:shd w:val="clear" w:color="auto" w:fill="auto"/>
            <w:vAlign w:val="center"/>
            <w:hideMark/>
          </w:tcPr>
          <w:p w14:paraId="157DC009"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143CD43E"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36C0968C"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DBCAEE8"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24</w:t>
            </w:r>
          </w:p>
        </w:tc>
        <w:tc>
          <w:tcPr>
            <w:tcW w:w="4482" w:type="dxa"/>
            <w:gridSpan w:val="2"/>
            <w:tcBorders>
              <w:top w:val="single" w:sz="8" w:space="0" w:color="auto"/>
              <w:left w:val="nil"/>
              <w:bottom w:val="single" w:sz="8" w:space="0" w:color="auto"/>
              <w:right w:val="single" w:sz="8" w:space="0" w:color="auto"/>
            </w:tcBorders>
            <w:shd w:val="clear" w:color="auto" w:fill="auto"/>
            <w:vAlign w:val="center"/>
            <w:hideMark/>
          </w:tcPr>
          <w:p w14:paraId="3A8EC7AF"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Lente fotosensible progresivo duro policarbonato</w:t>
            </w:r>
          </w:p>
        </w:tc>
        <w:tc>
          <w:tcPr>
            <w:tcW w:w="1843" w:type="dxa"/>
            <w:tcBorders>
              <w:top w:val="nil"/>
              <w:left w:val="nil"/>
              <w:bottom w:val="single" w:sz="8" w:space="0" w:color="auto"/>
              <w:right w:val="single" w:sz="8" w:space="0" w:color="auto"/>
            </w:tcBorders>
            <w:shd w:val="clear" w:color="auto" w:fill="auto"/>
            <w:vAlign w:val="center"/>
            <w:hideMark/>
          </w:tcPr>
          <w:p w14:paraId="128F5068"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1F0C525E"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08C555A3" w14:textId="77777777" w:rsidTr="005D7C84">
        <w:trPr>
          <w:trHeight w:val="20"/>
        </w:trPr>
        <w:tc>
          <w:tcPr>
            <w:tcW w:w="6936" w:type="dxa"/>
            <w:gridSpan w:val="4"/>
            <w:tcBorders>
              <w:top w:val="single" w:sz="8" w:space="0" w:color="auto"/>
              <w:left w:val="single" w:sz="8" w:space="0" w:color="auto"/>
              <w:bottom w:val="single" w:sz="8" w:space="0" w:color="auto"/>
              <w:right w:val="single" w:sz="8" w:space="0" w:color="auto"/>
            </w:tcBorders>
            <w:shd w:val="clear" w:color="000000" w:fill="BFBFBF"/>
            <w:vAlign w:val="center"/>
            <w:hideMark/>
          </w:tcPr>
          <w:p w14:paraId="155C4DC2" w14:textId="77777777" w:rsidR="005D7C84" w:rsidRPr="005D7C84" w:rsidRDefault="005D7C84" w:rsidP="005D7C84">
            <w:pPr>
              <w:autoSpaceDE/>
              <w:autoSpaceDN/>
              <w:jc w:val="center"/>
              <w:rPr>
                <w:b/>
                <w:bCs/>
                <w:color w:val="000000"/>
                <w:sz w:val="18"/>
                <w:szCs w:val="18"/>
                <w:lang w:val="es-CO" w:eastAsia="es-CO"/>
              </w:rPr>
            </w:pPr>
            <w:r w:rsidRPr="005D7C84">
              <w:rPr>
                <w:b/>
                <w:bCs/>
                <w:color w:val="000000"/>
                <w:sz w:val="18"/>
                <w:szCs w:val="18"/>
                <w:lang w:val="es-CO" w:eastAsia="es-CO"/>
              </w:rPr>
              <w:t>LENTES DE CONTACTO - (Incluye adaptación)</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111FB73D"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427D9E3D"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57303B7"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25</w:t>
            </w:r>
          </w:p>
        </w:tc>
        <w:tc>
          <w:tcPr>
            <w:tcW w:w="4482" w:type="dxa"/>
            <w:gridSpan w:val="2"/>
            <w:tcBorders>
              <w:top w:val="single" w:sz="8" w:space="0" w:color="auto"/>
              <w:left w:val="nil"/>
              <w:bottom w:val="single" w:sz="8" w:space="0" w:color="auto"/>
              <w:right w:val="single" w:sz="8" w:space="0" w:color="auto"/>
            </w:tcBorders>
            <w:shd w:val="clear" w:color="auto" w:fill="auto"/>
            <w:vAlign w:val="center"/>
            <w:hideMark/>
          </w:tcPr>
          <w:p w14:paraId="7862517A" w14:textId="2B688C0A"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Lentes de contacto blando esférico +-12.00</w:t>
            </w:r>
          </w:p>
        </w:tc>
        <w:tc>
          <w:tcPr>
            <w:tcW w:w="1843" w:type="dxa"/>
            <w:tcBorders>
              <w:top w:val="nil"/>
              <w:left w:val="nil"/>
              <w:bottom w:val="single" w:sz="8" w:space="0" w:color="auto"/>
              <w:right w:val="single" w:sz="8" w:space="0" w:color="auto"/>
            </w:tcBorders>
            <w:shd w:val="clear" w:color="auto" w:fill="auto"/>
            <w:vAlign w:val="center"/>
            <w:hideMark/>
          </w:tcPr>
          <w:p w14:paraId="6EDCB8E4"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Caja por 6 unidades</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24AE0189"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413713D8"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82C7036"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26</w:t>
            </w:r>
          </w:p>
        </w:tc>
        <w:tc>
          <w:tcPr>
            <w:tcW w:w="4482" w:type="dxa"/>
            <w:gridSpan w:val="2"/>
            <w:tcBorders>
              <w:top w:val="single" w:sz="8" w:space="0" w:color="auto"/>
              <w:left w:val="nil"/>
              <w:bottom w:val="single" w:sz="8" w:space="0" w:color="auto"/>
              <w:right w:val="single" w:sz="8" w:space="0" w:color="auto"/>
            </w:tcBorders>
            <w:shd w:val="clear" w:color="auto" w:fill="auto"/>
            <w:vAlign w:val="center"/>
            <w:hideMark/>
          </w:tcPr>
          <w:p w14:paraId="0BD9B098" w14:textId="64D12356"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Lentes de contacto blando tórico esfera:  +-12.00 cilindro -5.75</w:t>
            </w:r>
          </w:p>
        </w:tc>
        <w:tc>
          <w:tcPr>
            <w:tcW w:w="1843" w:type="dxa"/>
            <w:tcBorders>
              <w:top w:val="nil"/>
              <w:left w:val="nil"/>
              <w:bottom w:val="single" w:sz="8" w:space="0" w:color="auto"/>
              <w:right w:val="single" w:sz="8" w:space="0" w:color="auto"/>
            </w:tcBorders>
            <w:shd w:val="clear" w:color="auto" w:fill="auto"/>
            <w:vAlign w:val="center"/>
            <w:hideMark/>
          </w:tcPr>
          <w:p w14:paraId="39587D0D"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Caja por 6 unidades</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12C240A7"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081E5A2C"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90122C0"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27</w:t>
            </w:r>
          </w:p>
        </w:tc>
        <w:tc>
          <w:tcPr>
            <w:tcW w:w="4482" w:type="dxa"/>
            <w:gridSpan w:val="2"/>
            <w:tcBorders>
              <w:top w:val="single" w:sz="8" w:space="0" w:color="auto"/>
              <w:left w:val="nil"/>
              <w:bottom w:val="single" w:sz="8" w:space="0" w:color="auto"/>
              <w:right w:val="single" w:sz="8" w:space="0" w:color="auto"/>
            </w:tcBorders>
            <w:shd w:val="clear" w:color="auto" w:fill="auto"/>
            <w:vAlign w:val="center"/>
            <w:hideMark/>
          </w:tcPr>
          <w:p w14:paraId="3B9F256C" w14:textId="464593ED"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 xml:space="preserve">Lentes de contacto </w:t>
            </w:r>
            <w:proofErr w:type="spellStart"/>
            <w:r w:rsidRPr="005D7C84">
              <w:rPr>
                <w:color w:val="000000"/>
                <w:sz w:val="18"/>
                <w:szCs w:val="18"/>
                <w:lang w:val="es-CO" w:eastAsia="es-CO"/>
              </w:rPr>
              <w:t>cosmoprotésico</w:t>
            </w:r>
            <w:proofErr w:type="spellEnd"/>
          </w:p>
        </w:tc>
        <w:tc>
          <w:tcPr>
            <w:tcW w:w="1843" w:type="dxa"/>
            <w:tcBorders>
              <w:top w:val="nil"/>
              <w:left w:val="nil"/>
              <w:bottom w:val="single" w:sz="8" w:space="0" w:color="auto"/>
              <w:right w:val="single" w:sz="8" w:space="0" w:color="auto"/>
            </w:tcBorders>
            <w:shd w:val="clear" w:color="auto" w:fill="auto"/>
            <w:vAlign w:val="center"/>
            <w:hideMark/>
          </w:tcPr>
          <w:p w14:paraId="636B7BDF"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2D7BF979"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4A654432"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F75FAD7"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28</w:t>
            </w:r>
          </w:p>
        </w:tc>
        <w:tc>
          <w:tcPr>
            <w:tcW w:w="4482" w:type="dxa"/>
            <w:gridSpan w:val="2"/>
            <w:tcBorders>
              <w:top w:val="single" w:sz="8" w:space="0" w:color="auto"/>
              <w:left w:val="nil"/>
              <w:bottom w:val="single" w:sz="8" w:space="0" w:color="auto"/>
              <w:right w:val="single" w:sz="8" w:space="0" w:color="auto"/>
            </w:tcBorders>
            <w:shd w:val="clear" w:color="auto" w:fill="auto"/>
            <w:vAlign w:val="center"/>
            <w:hideMark/>
          </w:tcPr>
          <w:p w14:paraId="3C24CE11" w14:textId="7648C456"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 xml:space="preserve">Lente de contacto </w:t>
            </w:r>
            <w:proofErr w:type="spellStart"/>
            <w:r w:rsidRPr="005D7C84">
              <w:rPr>
                <w:color w:val="000000"/>
                <w:sz w:val="18"/>
                <w:szCs w:val="18"/>
                <w:lang w:val="es-CO" w:eastAsia="es-CO"/>
              </w:rPr>
              <w:t>RGP</w:t>
            </w:r>
            <w:proofErr w:type="spellEnd"/>
          </w:p>
        </w:tc>
        <w:tc>
          <w:tcPr>
            <w:tcW w:w="1843" w:type="dxa"/>
            <w:tcBorders>
              <w:top w:val="nil"/>
              <w:left w:val="nil"/>
              <w:bottom w:val="single" w:sz="8" w:space="0" w:color="auto"/>
              <w:right w:val="single" w:sz="8" w:space="0" w:color="auto"/>
            </w:tcBorders>
            <w:shd w:val="clear" w:color="auto" w:fill="auto"/>
            <w:vAlign w:val="center"/>
            <w:hideMark/>
          </w:tcPr>
          <w:p w14:paraId="6B023259"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4E5267CF"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68FD0DFA" w14:textId="77777777" w:rsidTr="005D7C84">
        <w:trPr>
          <w:trHeight w:val="20"/>
        </w:trPr>
        <w:tc>
          <w:tcPr>
            <w:tcW w:w="6936" w:type="dxa"/>
            <w:gridSpan w:val="4"/>
            <w:tcBorders>
              <w:top w:val="single" w:sz="8" w:space="0" w:color="auto"/>
              <w:left w:val="single" w:sz="8" w:space="0" w:color="auto"/>
              <w:bottom w:val="single" w:sz="8" w:space="0" w:color="auto"/>
              <w:right w:val="nil"/>
            </w:tcBorders>
            <w:shd w:val="clear" w:color="000000" w:fill="BFBFBF"/>
            <w:vAlign w:val="center"/>
            <w:hideMark/>
          </w:tcPr>
          <w:p w14:paraId="29F5FD65" w14:textId="77777777" w:rsidR="005D7C84" w:rsidRPr="005D7C84" w:rsidRDefault="005D7C84" w:rsidP="005D7C84">
            <w:pPr>
              <w:autoSpaceDE/>
              <w:autoSpaceDN/>
              <w:jc w:val="center"/>
              <w:rPr>
                <w:b/>
                <w:bCs/>
                <w:color w:val="000000"/>
                <w:sz w:val="18"/>
                <w:szCs w:val="18"/>
                <w:lang w:val="es-CO" w:eastAsia="es-CO"/>
              </w:rPr>
            </w:pPr>
            <w:r w:rsidRPr="005D7C84">
              <w:rPr>
                <w:b/>
                <w:bCs/>
                <w:color w:val="000000"/>
                <w:sz w:val="18"/>
                <w:szCs w:val="18"/>
                <w:lang w:val="es-CO" w:eastAsia="es-CO"/>
              </w:rPr>
              <w:lastRenderedPageBreak/>
              <w:t>LENTES OFTÁLMICOS</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5D06CD41"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3565A05B"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F0E2814"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29</w:t>
            </w:r>
          </w:p>
        </w:tc>
        <w:tc>
          <w:tcPr>
            <w:tcW w:w="4482" w:type="dxa"/>
            <w:gridSpan w:val="2"/>
            <w:tcBorders>
              <w:top w:val="single" w:sz="8" w:space="0" w:color="auto"/>
              <w:left w:val="nil"/>
              <w:bottom w:val="single" w:sz="8" w:space="0" w:color="auto"/>
              <w:right w:val="single" w:sz="8" w:space="0" w:color="auto"/>
            </w:tcBorders>
            <w:shd w:val="clear" w:color="auto" w:fill="auto"/>
            <w:vAlign w:val="center"/>
            <w:hideMark/>
          </w:tcPr>
          <w:p w14:paraId="6D24758F" w14:textId="60A0FDE4"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Lente monofocal alto índice 0.67 (desde +-12.00 cilindro -6.00)</w:t>
            </w:r>
          </w:p>
        </w:tc>
        <w:tc>
          <w:tcPr>
            <w:tcW w:w="1843" w:type="dxa"/>
            <w:tcBorders>
              <w:top w:val="nil"/>
              <w:left w:val="nil"/>
              <w:bottom w:val="single" w:sz="8" w:space="0" w:color="auto"/>
              <w:right w:val="single" w:sz="8" w:space="0" w:color="auto"/>
            </w:tcBorders>
            <w:shd w:val="clear" w:color="auto" w:fill="auto"/>
            <w:vAlign w:val="center"/>
            <w:hideMark/>
          </w:tcPr>
          <w:p w14:paraId="2ABED72D"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Unidad</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7651A64C" w14:textId="77777777" w:rsidR="005D7C84" w:rsidRPr="005D7C84" w:rsidRDefault="005D7C84" w:rsidP="005D7C84">
            <w:pPr>
              <w:autoSpaceDE/>
              <w:autoSpaceDN/>
              <w:jc w:val="center"/>
              <w:rPr>
                <w:b/>
                <w:bCs/>
                <w:color w:val="000000"/>
                <w:sz w:val="14"/>
                <w:szCs w:val="14"/>
                <w:lang w:val="es-CO" w:eastAsia="es-CO"/>
              </w:rPr>
            </w:pPr>
          </w:p>
        </w:tc>
      </w:tr>
      <w:tr w:rsidR="005D7C84" w:rsidRPr="005D7C84" w14:paraId="4319C4F1" w14:textId="77777777" w:rsidTr="005D7C84">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6C58885" w14:textId="7777777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30</w:t>
            </w:r>
          </w:p>
        </w:tc>
        <w:tc>
          <w:tcPr>
            <w:tcW w:w="6325" w:type="dxa"/>
            <w:gridSpan w:val="3"/>
            <w:tcBorders>
              <w:top w:val="single" w:sz="8" w:space="0" w:color="auto"/>
              <w:left w:val="nil"/>
              <w:bottom w:val="single" w:sz="8" w:space="0" w:color="auto"/>
              <w:right w:val="single" w:sz="8" w:space="0" w:color="auto"/>
            </w:tcBorders>
            <w:shd w:val="clear" w:color="auto" w:fill="auto"/>
            <w:vAlign w:val="center"/>
            <w:hideMark/>
          </w:tcPr>
          <w:p w14:paraId="33131867" w14:textId="1B390E57" w:rsidR="005D7C84" w:rsidRPr="005D7C84" w:rsidRDefault="005D7C84" w:rsidP="005D7C84">
            <w:pPr>
              <w:autoSpaceDE/>
              <w:autoSpaceDN/>
              <w:jc w:val="center"/>
              <w:rPr>
                <w:color w:val="000000"/>
                <w:sz w:val="18"/>
                <w:szCs w:val="18"/>
                <w:lang w:val="es-CO" w:eastAsia="es-CO"/>
              </w:rPr>
            </w:pPr>
            <w:r w:rsidRPr="005D7C84">
              <w:rPr>
                <w:color w:val="000000"/>
                <w:sz w:val="18"/>
                <w:szCs w:val="18"/>
                <w:lang w:val="es-CO" w:eastAsia="es-CO"/>
              </w:rPr>
              <w:t xml:space="preserve">Consulta por primera vez por optometría y valoración </w:t>
            </w:r>
            <w:proofErr w:type="spellStart"/>
            <w:r w:rsidRPr="005D7C84">
              <w:rPr>
                <w:color w:val="000000"/>
                <w:sz w:val="18"/>
                <w:szCs w:val="18"/>
                <w:lang w:val="es-CO" w:eastAsia="es-CO"/>
              </w:rPr>
              <w:t>ortoptica</w:t>
            </w:r>
            <w:proofErr w:type="spellEnd"/>
            <w:r w:rsidRPr="005D7C84">
              <w:rPr>
                <w:color w:val="000000"/>
                <w:sz w:val="18"/>
                <w:szCs w:val="18"/>
                <w:lang w:val="es-CO" w:eastAsia="es-CO"/>
              </w:rPr>
              <w:t xml:space="preserve"> limitada o inicial, prescripción de técnicas o ayudas ópticas visuales, remisión para: evaluación ortóptica, adaptación y ajustes de prótesis o ayudas ópticas.</w:t>
            </w:r>
          </w:p>
        </w:tc>
        <w:tc>
          <w:tcPr>
            <w:tcW w:w="2683" w:type="dxa"/>
            <w:vMerge/>
            <w:tcBorders>
              <w:top w:val="single" w:sz="8" w:space="0" w:color="auto"/>
              <w:left w:val="single" w:sz="8" w:space="0" w:color="auto"/>
              <w:bottom w:val="single" w:sz="8" w:space="0" w:color="auto"/>
              <w:right w:val="single" w:sz="8" w:space="0" w:color="auto"/>
            </w:tcBorders>
            <w:vAlign w:val="center"/>
            <w:hideMark/>
          </w:tcPr>
          <w:p w14:paraId="7E9C0932" w14:textId="77777777" w:rsidR="005D7C84" w:rsidRPr="005D7C84" w:rsidRDefault="005D7C84" w:rsidP="005D7C84">
            <w:pPr>
              <w:autoSpaceDE/>
              <w:autoSpaceDN/>
              <w:jc w:val="center"/>
              <w:rPr>
                <w:b/>
                <w:bCs/>
                <w:color w:val="000000"/>
                <w:sz w:val="14"/>
                <w:szCs w:val="14"/>
                <w:lang w:val="es-CO" w:eastAsia="es-CO"/>
              </w:rPr>
            </w:pPr>
          </w:p>
        </w:tc>
      </w:tr>
    </w:tbl>
    <w:p w14:paraId="11E76489" w14:textId="77777777" w:rsidR="005E3D90" w:rsidRPr="00E866FC" w:rsidRDefault="005E3D90" w:rsidP="001C3B37">
      <w:pPr>
        <w:autoSpaceDE/>
        <w:autoSpaceDN/>
        <w:jc w:val="center"/>
        <w:rPr>
          <w:b/>
          <w:szCs w:val="19"/>
          <w:lang w:val="es-CO"/>
        </w:rPr>
      </w:pPr>
    </w:p>
    <w:p w14:paraId="77DB7C58" w14:textId="77777777" w:rsidR="00C155A1" w:rsidRPr="00E866FC" w:rsidRDefault="00C155A1" w:rsidP="00C155A1">
      <w:pPr>
        <w:autoSpaceDE/>
        <w:autoSpaceDN/>
        <w:jc w:val="both"/>
        <w:rPr>
          <w:b/>
          <w:szCs w:val="18"/>
          <w:lang w:val="es-CO"/>
        </w:rPr>
      </w:pPr>
      <w:r w:rsidRPr="00E866FC">
        <w:rPr>
          <w:b/>
          <w:szCs w:val="18"/>
          <w:lang w:val="es-CO"/>
        </w:rPr>
        <w:t xml:space="preserve">NOTA 1: </w:t>
      </w:r>
      <w:r w:rsidRPr="00E866FC">
        <w:rPr>
          <w:szCs w:val="18"/>
          <w:lang w:val="es-CO"/>
        </w:rPr>
        <w:t>El porcentaje (%) de descuento ofrecido aplica para el precio techo unitario.</w:t>
      </w:r>
    </w:p>
    <w:p w14:paraId="7F8621F0" w14:textId="14FDD120" w:rsidR="00C155A1" w:rsidRPr="00E866FC" w:rsidRDefault="00C155A1" w:rsidP="00C155A1">
      <w:pPr>
        <w:autoSpaceDE/>
        <w:autoSpaceDN/>
        <w:jc w:val="both"/>
        <w:rPr>
          <w:color w:val="000000"/>
          <w:sz w:val="22"/>
          <w:lang w:val="es-CO"/>
        </w:rPr>
      </w:pPr>
      <w:r w:rsidRPr="00E866FC">
        <w:rPr>
          <w:rFonts w:eastAsia="Calibri"/>
          <w:b/>
          <w:szCs w:val="18"/>
          <w:lang w:val="es-CO" w:eastAsia="en-US"/>
        </w:rPr>
        <w:t xml:space="preserve">NOTA </w:t>
      </w:r>
      <w:r w:rsidR="005D7C84">
        <w:rPr>
          <w:rFonts w:eastAsia="Calibri"/>
          <w:b/>
          <w:szCs w:val="18"/>
          <w:lang w:val="es-CO" w:eastAsia="en-US"/>
        </w:rPr>
        <w:t>2</w:t>
      </w:r>
      <w:r w:rsidRPr="00E866FC">
        <w:rPr>
          <w:rFonts w:eastAsia="Calibri"/>
          <w:b/>
          <w:szCs w:val="18"/>
          <w:lang w:val="es-CO" w:eastAsia="en-US"/>
        </w:rPr>
        <w:t xml:space="preserve">: </w:t>
      </w:r>
      <w:r w:rsidRPr="00E866FC">
        <w:rPr>
          <w:rFonts w:eastAsia="Calibri"/>
          <w:szCs w:val="18"/>
          <w:lang w:val="es-CO" w:eastAsia="en-US"/>
        </w:rPr>
        <w:t>El valor unitario adjudicado se aproximará a la unidad de peso más cercana</w:t>
      </w:r>
      <w:r w:rsidRPr="00E866FC">
        <w:rPr>
          <w:color w:val="000000"/>
          <w:sz w:val="22"/>
          <w:lang w:val="es-CO"/>
        </w:rPr>
        <w:t>.</w:t>
      </w:r>
    </w:p>
    <w:p w14:paraId="0DABF969" w14:textId="2BE147C0" w:rsidR="00C155A1" w:rsidRDefault="00C155A1" w:rsidP="00C3553C">
      <w:pPr>
        <w:autoSpaceDE/>
        <w:autoSpaceDN/>
        <w:jc w:val="center"/>
        <w:rPr>
          <w:b/>
          <w:sz w:val="19"/>
          <w:szCs w:val="19"/>
          <w:lang w:val="es-CO"/>
        </w:rPr>
      </w:pPr>
    </w:p>
    <w:p w14:paraId="7C8A5801" w14:textId="77777777" w:rsidR="005D7C84" w:rsidRDefault="005D7C84" w:rsidP="00C3553C">
      <w:pPr>
        <w:autoSpaceDE/>
        <w:autoSpaceDN/>
        <w:jc w:val="center"/>
        <w:rPr>
          <w:b/>
          <w:sz w:val="19"/>
          <w:szCs w:val="19"/>
          <w:lang w:val="es-CO"/>
        </w:rPr>
      </w:pPr>
    </w:p>
    <w:p w14:paraId="1785D8D3" w14:textId="29FF3C0E" w:rsidR="00C155A1" w:rsidRDefault="00C155A1" w:rsidP="00C155A1">
      <w:pPr>
        <w:contextualSpacing/>
        <w:jc w:val="both"/>
        <w:rPr>
          <w:color w:val="000000"/>
          <w:lang w:val="es-CO"/>
        </w:rPr>
      </w:pPr>
      <w:r w:rsidRPr="00E866FC">
        <w:rPr>
          <w:color w:val="000000"/>
          <w:lang w:val="es-CO"/>
        </w:rPr>
        <w:t>EL PROPONENTE:</w:t>
      </w:r>
    </w:p>
    <w:p w14:paraId="3FAFBA5B" w14:textId="538D03A8" w:rsidR="005D7C84" w:rsidRDefault="005D7C84" w:rsidP="00C155A1">
      <w:pPr>
        <w:contextualSpacing/>
        <w:jc w:val="both"/>
        <w:rPr>
          <w:color w:val="000000"/>
          <w:lang w:val="es-CO"/>
        </w:rPr>
      </w:pPr>
    </w:p>
    <w:p w14:paraId="63D232A0" w14:textId="77777777" w:rsidR="005D7C84" w:rsidRPr="00E866FC" w:rsidRDefault="005D7C84" w:rsidP="00C155A1">
      <w:pPr>
        <w:contextualSpacing/>
        <w:jc w:val="both"/>
        <w:rPr>
          <w:color w:val="000000"/>
          <w:lang w:val="es-CO"/>
        </w:rPr>
      </w:pPr>
    </w:p>
    <w:p w14:paraId="5B5B4616" w14:textId="77777777" w:rsidR="00C155A1" w:rsidRPr="00E866FC" w:rsidRDefault="00C155A1" w:rsidP="00C155A1">
      <w:pPr>
        <w:autoSpaceDE/>
        <w:autoSpaceDN/>
        <w:rPr>
          <w:lang w:val="es-CO"/>
        </w:rPr>
      </w:pPr>
      <w:r w:rsidRPr="00E866FC">
        <w:rPr>
          <w:lang w:val="es-CO"/>
        </w:rPr>
        <w:t>____________________________________</w:t>
      </w:r>
    </w:p>
    <w:p w14:paraId="579C8EBC" w14:textId="77777777" w:rsidR="00C155A1" w:rsidRPr="00E866FC" w:rsidRDefault="00C155A1" w:rsidP="00C155A1">
      <w:pPr>
        <w:autoSpaceDE/>
        <w:autoSpaceDN/>
        <w:rPr>
          <w:lang w:val="es-CO"/>
        </w:rPr>
      </w:pPr>
      <w:r w:rsidRPr="00E866FC">
        <w:rPr>
          <w:lang w:val="es-CO"/>
        </w:rPr>
        <w:t xml:space="preserve">Firma del representante legal del proponente </w:t>
      </w:r>
    </w:p>
    <w:p w14:paraId="2C1CACD9" w14:textId="77777777" w:rsidR="00C155A1" w:rsidRPr="00E866FC" w:rsidRDefault="00C155A1" w:rsidP="00C155A1">
      <w:pPr>
        <w:autoSpaceDE/>
        <w:autoSpaceDN/>
        <w:contextualSpacing/>
        <w:rPr>
          <w:lang w:val="es-CO" w:eastAsia="es-CO"/>
        </w:rPr>
      </w:pPr>
      <w:r w:rsidRPr="00E866FC">
        <w:rPr>
          <w:lang w:val="es-CO" w:eastAsia="es-CO"/>
        </w:rPr>
        <w:t xml:space="preserve">Nombre o razón social del oferente: _______________________________________ </w:t>
      </w:r>
    </w:p>
    <w:p w14:paraId="631FBF8C" w14:textId="77777777" w:rsidR="00C155A1" w:rsidRPr="00E866FC" w:rsidRDefault="00C155A1" w:rsidP="00C155A1">
      <w:pPr>
        <w:autoSpaceDE/>
        <w:autoSpaceDN/>
        <w:contextualSpacing/>
        <w:rPr>
          <w:color w:val="000000"/>
          <w:lang w:val="es-CO"/>
        </w:rPr>
      </w:pPr>
      <w:r w:rsidRPr="00E866FC">
        <w:rPr>
          <w:lang w:val="es-CO" w:eastAsia="es-CO"/>
        </w:rPr>
        <w:t>Identificación (</w:t>
      </w:r>
      <w:proofErr w:type="spellStart"/>
      <w:r w:rsidRPr="00E866FC">
        <w:rPr>
          <w:lang w:val="es-CO" w:eastAsia="es-CO"/>
        </w:rPr>
        <w:t>NIT</w:t>
      </w:r>
      <w:proofErr w:type="spellEnd"/>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 xml:space="preserve"> </w:t>
      </w:r>
      <w:proofErr w:type="spellStart"/>
      <w:r w:rsidRPr="00E866FC">
        <w:rPr>
          <w:lang w:val="es-CO" w:eastAsia="es-CO"/>
        </w:rPr>
        <w:t>C.C</w:t>
      </w:r>
      <w:proofErr w:type="spellEnd"/>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 xml:space="preserve"> </w:t>
      </w:r>
      <w:proofErr w:type="spellStart"/>
      <w:r w:rsidRPr="00E866FC">
        <w:rPr>
          <w:lang w:val="es-CO" w:eastAsia="es-CO"/>
        </w:rPr>
        <w:t>C.E</w:t>
      </w:r>
      <w:proofErr w:type="spellEnd"/>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w:t>
      </w:r>
      <w:r w:rsidRPr="00E866FC">
        <w:rPr>
          <w:color w:val="000000"/>
          <w:lang w:val="es-CO"/>
        </w:rPr>
        <w:t>: ______________________________________</w:t>
      </w:r>
    </w:p>
    <w:p w14:paraId="540438F9" w14:textId="77777777" w:rsidR="00C155A1" w:rsidRPr="00E866FC" w:rsidRDefault="00C155A1" w:rsidP="00C155A1">
      <w:pPr>
        <w:autoSpaceDE/>
        <w:autoSpaceDN/>
        <w:contextualSpacing/>
        <w:rPr>
          <w:color w:val="000000"/>
          <w:lang w:val="es-CO"/>
        </w:rPr>
      </w:pPr>
      <w:r w:rsidRPr="00E866FC">
        <w:rPr>
          <w:lang w:val="es-CO" w:eastAsia="es-CO"/>
        </w:rPr>
        <w:t>Nombre Representante Legal</w:t>
      </w:r>
      <w:r w:rsidRPr="00E866FC">
        <w:rPr>
          <w:color w:val="000000"/>
          <w:lang w:val="es-CO"/>
        </w:rPr>
        <w:t>: ___________________________________________</w:t>
      </w:r>
    </w:p>
    <w:p w14:paraId="410A7D80" w14:textId="77777777" w:rsidR="00C155A1" w:rsidRPr="00E866FC" w:rsidRDefault="00C155A1" w:rsidP="00C155A1">
      <w:pPr>
        <w:autoSpaceDE/>
        <w:autoSpaceDN/>
        <w:rPr>
          <w:color w:val="000000"/>
          <w:lang w:val="es-CO"/>
        </w:rPr>
      </w:pPr>
      <w:r w:rsidRPr="00E866FC">
        <w:rPr>
          <w:color w:val="000000"/>
          <w:lang w:val="es-CO"/>
        </w:rPr>
        <w:t>Identificación (</w:t>
      </w:r>
      <w:proofErr w:type="spellStart"/>
      <w:r w:rsidRPr="00E866FC">
        <w:rPr>
          <w:color w:val="000000"/>
          <w:lang w:val="es-CO"/>
        </w:rPr>
        <w:t>C.C</w:t>
      </w:r>
      <w:proofErr w:type="spellEnd"/>
      <w:r w:rsidRPr="00E866FC">
        <w:rPr>
          <w:color w:val="000000"/>
          <w:lang w:val="es-CO"/>
        </w:rPr>
        <w:t xml:space="preserve"> </w:t>
      </w:r>
      <w:r w:rsidRPr="00E866FC">
        <w:rPr>
          <w:rFonts w:ascii="Segoe UI Symbol" w:eastAsia="MS Gothic" w:hAnsi="Segoe UI Symbol" w:cs="Segoe UI Symbol"/>
          <w:lang w:val="es-CO" w:eastAsia="es-CO"/>
        </w:rPr>
        <w:t>☐</w:t>
      </w:r>
      <w:r w:rsidRPr="00E866FC">
        <w:rPr>
          <w:color w:val="000000"/>
          <w:lang w:val="es-CO"/>
        </w:rPr>
        <w:t xml:space="preserve"> C.E.</w:t>
      </w:r>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 ___________________________________________</w:t>
      </w:r>
    </w:p>
    <w:p w14:paraId="4A7D778F" w14:textId="77777777" w:rsidR="00C155A1" w:rsidRPr="00E866FC" w:rsidRDefault="00C155A1" w:rsidP="00C155A1">
      <w:pPr>
        <w:autoSpaceDE/>
        <w:autoSpaceDN/>
        <w:rPr>
          <w:color w:val="000000"/>
          <w:lang w:val="es-CO"/>
        </w:rPr>
      </w:pPr>
      <w:r w:rsidRPr="00E866FC">
        <w:rPr>
          <w:color w:val="000000"/>
          <w:lang w:val="es-CO"/>
        </w:rPr>
        <w:t>Dirección: ___________________________________________________________</w:t>
      </w:r>
    </w:p>
    <w:p w14:paraId="4A607D8B" w14:textId="77777777" w:rsidR="00C155A1" w:rsidRPr="00E866FC" w:rsidRDefault="00C155A1" w:rsidP="00C155A1">
      <w:pPr>
        <w:autoSpaceDE/>
        <w:autoSpaceDN/>
        <w:rPr>
          <w:lang w:val="es-CO"/>
        </w:rPr>
      </w:pPr>
      <w:r w:rsidRPr="00E866FC">
        <w:rPr>
          <w:color w:val="000000"/>
          <w:lang w:val="es-CO"/>
        </w:rPr>
        <w:t>Teléfono: ____________________________________________________________</w:t>
      </w:r>
    </w:p>
    <w:p w14:paraId="2A1013EE" w14:textId="72BD1A1B" w:rsidR="00C155A1" w:rsidRPr="00E866FC" w:rsidRDefault="00C155A1" w:rsidP="00C155A1">
      <w:pPr>
        <w:autoSpaceDE/>
        <w:autoSpaceDN/>
        <w:rPr>
          <w:b/>
          <w:sz w:val="19"/>
          <w:szCs w:val="19"/>
          <w:lang w:val="es-CO"/>
        </w:rPr>
      </w:pPr>
      <w:r w:rsidRPr="00E866FC">
        <w:rPr>
          <w:rFonts w:cs="Times New Roman"/>
          <w:color w:val="000000"/>
          <w:lang w:val="es-CO"/>
        </w:rPr>
        <w:t>Email: _______________________________________________________________</w:t>
      </w:r>
    </w:p>
    <w:p w14:paraId="3E168DBA" w14:textId="77777777" w:rsidR="00C57087" w:rsidRDefault="00C57087" w:rsidP="00C3553C">
      <w:pPr>
        <w:autoSpaceDE/>
        <w:autoSpaceDN/>
        <w:jc w:val="center"/>
        <w:rPr>
          <w:b/>
          <w:szCs w:val="19"/>
          <w:lang w:val="es-CO"/>
        </w:rPr>
      </w:pPr>
    </w:p>
    <w:p w14:paraId="1A87F636" w14:textId="77777777" w:rsidR="00C57087" w:rsidRDefault="00C57087" w:rsidP="00C3553C">
      <w:pPr>
        <w:autoSpaceDE/>
        <w:autoSpaceDN/>
        <w:jc w:val="center"/>
        <w:rPr>
          <w:b/>
          <w:szCs w:val="19"/>
          <w:lang w:val="es-CO"/>
        </w:rPr>
      </w:pPr>
    </w:p>
    <w:p w14:paraId="48747701" w14:textId="77777777" w:rsidR="00C57087" w:rsidRDefault="00C57087" w:rsidP="00C3553C">
      <w:pPr>
        <w:autoSpaceDE/>
        <w:autoSpaceDN/>
        <w:jc w:val="center"/>
        <w:rPr>
          <w:b/>
          <w:szCs w:val="19"/>
          <w:lang w:val="es-CO"/>
        </w:rPr>
      </w:pPr>
    </w:p>
    <w:p w14:paraId="04EC0DA3" w14:textId="77777777" w:rsidR="00C57087" w:rsidRDefault="00C57087" w:rsidP="00C3553C">
      <w:pPr>
        <w:autoSpaceDE/>
        <w:autoSpaceDN/>
        <w:jc w:val="center"/>
        <w:rPr>
          <w:b/>
          <w:szCs w:val="19"/>
          <w:lang w:val="es-CO"/>
        </w:rPr>
      </w:pPr>
    </w:p>
    <w:p w14:paraId="4EA4005F" w14:textId="77777777" w:rsidR="00C57087" w:rsidRDefault="00C57087" w:rsidP="00C3553C">
      <w:pPr>
        <w:autoSpaceDE/>
        <w:autoSpaceDN/>
        <w:jc w:val="center"/>
        <w:rPr>
          <w:b/>
          <w:szCs w:val="19"/>
          <w:lang w:val="es-CO"/>
        </w:rPr>
      </w:pPr>
    </w:p>
    <w:p w14:paraId="4C8EC5A4" w14:textId="77777777" w:rsidR="00C57087" w:rsidRDefault="00C57087" w:rsidP="00C3553C">
      <w:pPr>
        <w:autoSpaceDE/>
        <w:autoSpaceDN/>
        <w:jc w:val="center"/>
        <w:rPr>
          <w:b/>
          <w:szCs w:val="19"/>
          <w:lang w:val="es-CO"/>
        </w:rPr>
      </w:pPr>
    </w:p>
    <w:p w14:paraId="06BD45E8" w14:textId="77777777" w:rsidR="00C57087" w:rsidRDefault="00C57087" w:rsidP="00C3553C">
      <w:pPr>
        <w:autoSpaceDE/>
        <w:autoSpaceDN/>
        <w:jc w:val="center"/>
        <w:rPr>
          <w:b/>
          <w:szCs w:val="19"/>
          <w:lang w:val="es-CO"/>
        </w:rPr>
      </w:pPr>
    </w:p>
    <w:p w14:paraId="07CF5577" w14:textId="77777777" w:rsidR="00C57087" w:rsidRDefault="00C57087" w:rsidP="00C3553C">
      <w:pPr>
        <w:autoSpaceDE/>
        <w:autoSpaceDN/>
        <w:jc w:val="center"/>
        <w:rPr>
          <w:b/>
          <w:szCs w:val="19"/>
          <w:lang w:val="es-CO"/>
        </w:rPr>
      </w:pPr>
    </w:p>
    <w:p w14:paraId="1A61E8CB" w14:textId="77777777" w:rsidR="00C57087" w:rsidRDefault="00C57087" w:rsidP="00C3553C">
      <w:pPr>
        <w:autoSpaceDE/>
        <w:autoSpaceDN/>
        <w:jc w:val="center"/>
        <w:rPr>
          <w:b/>
          <w:szCs w:val="19"/>
          <w:lang w:val="es-CO"/>
        </w:rPr>
      </w:pPr>
    </w:p>
    <w:p w14:paraId="78E53757" w14:textId="77777777" w:rsidR="00C57087" w:rsidRDefault="00C57087" w:rsidP="00C3553C">
      <w:pPr>
        <w:autoSpaceDE/>
        <w:autoSpaceDN/>
        <w:jc w:val="center"/>
        <w:rPr>
          <w:b/>
          <w:szCs w:val="19"/>
          <w:lang w:val="es-CO"/>
        </w:rPr>
      </w:pPr>
    </w:p>
    <w:p w14:paraId="7DA1A0EE" w14:textId="77777777" w:rsidR="00C57087" w:rsidRDefault="00C57087" w:rsidP="00C3553C">
      <w:pPr>
        <w:autoSpaceDE/>
        <w:autoSpaceDN/>
        <w:jc w:val="center"/>
        <w:rPr>
          <w:b/>
          <w:szCs w:val="19"/>
          <w:lang w:val="es-CO"/>
        </w:rPr>
      </w:pPr>
    </w:p>
    <w:p w14:paraId="08D23311" w14:textId="77777777" w:rsidR="00C57087" w:rsidRDefault="00C57087" w:rsidP="00C3553C">
      <w:pPr>
        <w:autoSpaceDE/>
        <w:autoSpaceDN/>
        <w:jc w:val="center"/>
        <w:rPr>
          <w:b/>
          <w:szCs w:val="19"/>
          <w:lang w:val="es-CO"/>
        </w:rPr>
      </w:pPr>
    </w:p>
    <w:p w14:paraId="5E27D5EA" w14:textId="77777777" w:rsidR="00C57087" w:rsidRDefault="00C57087" w:rsidP="00C3553C">
      <w:pPr>
        <w:autoSpaceDE/>
        <w:autoSpaceDN/>
        <w:jc w:val="center"/>
        <w:rPr>
          <w:b/>
          <w:szCs w:val="19"/>
          <w:lang w:val="es-CO"/>
        </w:rPr>
      </w:pPr>
    </w:p>
    <w:p w14:paraId="5AD5759D" w14:textId="77777777" w:rsidR="00C57087" w:rsidRDefault="00C57087" w:rsidP="00C3553C">
      <w:pPr>
        <w:autoSpaceDE/>
        <w:autoSpaceDN/>
        <w:jc w:val="center"/>
        <w:rPr>
          <w:b/>
          <w:szCs w:val="19"/>
          <w:lang w:val="es-CO"/>
        </w:rPr>
      </w:pPr>
    </w:p>
    <w:p w14:paraId="15DDAF2A" w14:textId="5FA21B76" w:rsidR="00C57087" w:rsidRDefault="00C57087" w:rsidP="00C3553C">
      <w:pPr>
        <w:autoSpaceDE/>
        <w:autoSpaceDN/>
        <w:jc w:val="center"/>
        <w:rPr>
          <w:b/>
          <w:szCs w:val="19"/>
          <w:lang w:val="es-CO"/>
        </w:rPr>
      </w:pPr>
    </w:p>
    <w:p w14:paraId="69045D79" w14:textId="6782E277" w:rsidR="00567814" w:rsidRDefault="00567814" w:rsidP="00C3553C">
      <w:pPr>
        <w:autoSpaceDE/>
        <w:autoSpaceDN/>
        <w:jc w:val="center"/>
        <w:rPr>
          <w:b/>
          <w:szCs w:val="19"/>
          <w:lang w:val="es-CO"/>
        </w:rPr>
      </w:pPr>
    </w:p>
    <w:p w14:paraId="2336E492" w14:textId="0BEB79C0" w:rsidR="00567814" w:rsidRDefault="00567814" w:rsidP="00C3553C">
      <w:pPr>
        <w:autoSpaceDE/>
        <w:autoSpaceDN/>
        <w:jc w:val="center"/>
        <w:rPr>
          <w:b/>
          <w:szCs w:val="19"/>
          <w:lang w:val="es-CO"/>
        </w:rPr>
      </w:pPr>
    </w:p>
    <w:p w14:paraId="63AA83E1" w14:textId="3911C611" w:rsidR="00567814" w:rsidRDefault="00567814" w:rsidP="00C3553C">
      <w:pPr>
        <w:autoSpaceDE/>
        <w:autoSpaceDN/>
        <w:jc w:val="center"/>
        <w:rPr>
          <w:b/>
          <w:szCs w:val="19"/>
          <w:lang w:val="es-CO"/>
        </w:rPr>
      </w:pPr>
    </w:p>
    <w:p w14:paraId="79E84FBE" w14:textId="6048167F" w:rsidR="005D7C84" w:rsidRDefault="005D7C84" w:rsidP="00C3553C">
      <w:pPr>
        <w:autoSpaceDE/>
        <w:autoSpaceDN/>
        <w:jc w:val="center"/>
        <w:rPr>
          <w:b/>
          <w:szCs w:val="19"/>
          <w:lang w:val="es-CO"/>
        </w:rPr>
      </w:pPr>
    </w:p>
    <w:p w14:paraId="4893E452" w14:textId="6CAB03FD" w:rsidR="005D7C84" w:rsidRDefault="005D7C84" w:rsidP="00C3553C">
      <w:pPr>
        <w:autoSpaceDE/>
        <w:autoSpaceDN/>
        <w:jc w:val="center"/>
        <w:rPr>
          <w:b/>
          <w:szCs w:val="19"/>
          <w:lang w:val="es-CO"/>
        </w:rPr>
      </w:pPr>
    </w:p>
    <w:p w14:paraId="77C4F7D1" w14:textId="77777777" w:rsidR="005D7C84" w:rsidRDefault="005D7C84" w:rsidP="00C3553C">
      <w:pPr>
        <w:autoSpaceDE/>
        <w:autoSpaceDN/>
        <w:jc w:val="center"/>
        <w:rPr>
          <w:b/>
          <w:szCs w:val="19"/>
          <w:lang w:val="es-CO"/>
        </w:rPr>
      </w:pPr>
    </w:p>
    <w:p w14:paraId="2B38119F" w14:textId="77777777" w:rsidR="00C57087" w:rsidRDefault="00C57087" w:rsidP="00C3553C">
      <w:pPr>
        <w:autoSpaceDE/>
        <w:autoSpaceDN/>
        <w:jc w:val="center"/>
        <w:rPr>
          <w:b/>
          <w:szCs w:val="19"/>
          <w:lang w:val="es-CO"/>
        </w:rPr>
      </w:pPr>
    </w:p>
    <w:p w14:paraId="7B85EA73" w14:textId="2108D835" w:rsidR="00C43F5A" w:rsidRPr="00E866FC" w:rsidRDefault="00C43F5A" w:rsidP="00C3553C">
      <w:pPr>
        <w:autoSpaceDE/>
        <w:autoSpaceDN/>
        <w:jc w:val="center"/>
        <w:rPr>
          <w:b/>
          <w:szCs w:val="19"/>
          <w:lang w:val="es-CO"/>
        </w:rPr>
      </w:pPr>
      <w:r w:rsidRPr="00E866FC">
        <w:rPr>
          <w:b/>
          <w:szCs w:val="19"/>
          <w:lang w:val="es-CO"/>
        </w:rPr>
        <w:t>ANEXO</w:t>
      </w:r>
    </w:p>
    <w:p w14:paraId="5B802C85" w14:textId="2C86CCB9" w:rsidR="00D42238" w:rsidRPr="00E866FC" w:rsidRDefault="00796B73" w:rsidP="00D42238">
      <w:pPr>
        <w:autoSpaceDE/>
        <w:autoSpaceDN/>
        <w:ind w:left="113"/>
        <w:jc w:val="center"/>
        <w:rPr>
          <w:b/>
          <w:szCs w:val="19"/>
          <w:lang w:val="es-CO"/>
        </w:rPr>
      </w:pPr>
      <w:bookmarkStart w:id="1" w:name="_Hlk214356560"/>
      <w:r w:rsidRPr="00E866FC">
        <w:rPr>
          <w:b/>
          <w:szCs w:val="19"/>
          <w:lang w:val="es-CO"/>
        </w:rPr>
        <w:t xml:space="preserve">OBLIGACIONES DEL </w:t>
      </w:r>
      <w:r w:rsidR="005D7C84">
        <w:rPr>
          <w:b/>
          <w:szCs w:val="19"/>
          <w:lang w:val="es-CO"/>
        </w:rPr>
        <w:t>OFERENTE</w:t>
      </w:r>
    </w:p>
    <w:bookmarkEnd w:id="1"/>
    <w:p w14:paraId="0E219091" w14:textId="77777777" w:rsidR="0018079B" w:rsidRPr="00B90417" w:rsidRDefault="0018079B" w:rsidP="00B90417">
      <w:pPr>
        <w:ind w:left="284" w:hanging="284"/>
        <w:jc w:val="both"/>
        <w:rPr>
          <w:lang w:val="es-CO"/>
        </w:rPr>
      </w:pPr>
    </w:p>
    <w:p w14:paraId="787C6623" w14:textId="77777777" w:rsidR="005D7C84" w:rsidRPr="00C91A9C" w:rsidRDefault="005D7C84" w:rsidP="005D7C84">
      <w:pPr>
        <w:pStyle w:val="Prrafodelista"/>
        <w:numPr>
          <w:ilvl w:val="0"/>
          <w:numId w:val="20"/>
        </w:numPr>
        <w:adjustRightInd w:val="0"/>
        <w:ind w:left="284" w:hanging="284"/>
        <w:jc w:val="both"/>
        <w:rPr>
          <w:color w:val="000000" w:themeColor="text1"/>
        </w:rPr>
      </w:pPr>
      <w:r w:rsidRPr="00C91A9C">
        <w:rPr>
          <w:b/>
          <w:bCs/>
          <w:color w:val="000000" w:themeColor="text1"/>
        </w:rPr>
        <w:lastRenderedPageBreak/>
        <w:t xml:space="preserve">EL </w:t>
      </w:r>
      <w:r w:rsidRPr="00D11A25">
        <w:rPr>
          <w:b/>
          <w:bCs/>
          <w:color w:val="000000" w:themeColor="text1"/>
        </w:rPr>
        <w:t>OFERENTE</w:t>
      </w:r>
      <w:r w:rsidRPr="00C91A9C">
        <w:rPr>
          <w:b/>
          <w:bCs/>
          <w:color w:val="000000" w:themeColor="text1"/>
        </w:rPr>
        <w:t xml:space="preserve"> </w:t>
      </w:r>
      <w:r w:rsidRPr="00C91A9C">
        <w:rPr>
          <w:color w:val="000000" w:themeColor="text1"/>
        </w:rPr>
        <w:t>se obliga a cumplir el objeto del contrato, prestando el servicio objeto del presente proceso con el cumplimiento del 100% de las especificaciones, condiciones técnicas y garantías exigidas en el pliego de condiciones y la oferta presentada.</w:t>
      </w:r>
    </w:p>
    <w:p w14:paraId="57673D8E" w14:textId="77777777" w:rsidR="005D7C84" w:rsidRPr="00C91A9C" w:rsidRDefault="005D7C84" w:rsidP="005D7C84">
      <w:pPr>
        <w:pStyle w:val="Prrafodelista"/>
        <w:adjustRightInd w:val="0"/>
        <w:ind w:left="284"/>
        <w:jc w:val="both"/>
        <w:rPr>
          <w:color w:val="000000" w:themeColor="text1"/>
        </w:rPr>
      </w:pPr>
    </w:p>
    <w:p w14:paraId="2EB15FB5" w14:textId="77777777" w:rsidR="005D7C84" w:rsidRPr="00C91A9C" w:rsidRDefault="005D7C84" w:rsidP="005D7C84">
      <w:pPr>
        <w:pStyle w:val="Prrafodelista"/>
        <w:numPr>
          <w:ilvl w:val="0"/>
          <w:numId w:val="20"/>
        </w:numPr>
        <w:adjustRightInd w:val="0"/>
        <w:ind w:left="284" w:hanging="284"/>
        <w:jc w:val="both"/>
        <w:rPr>
          <w:color w:val="000000" w:themeColor="text1"/>
        </w:rPr>
      </w:pPr>
      <w:r w:rsidRPr="00C91A9C">
        <w:rPr>
          <w:b/>
          <w:color w:val="000000" w:themeColor="text1"/>
        </w:rPr>
        <w:t xml:space="preserve">EL </w:t>
      </w:r>
      <w:r w:rsidRPr="00D11A25">
        <w:rPr>
          <w:b/>
          <w:bCs/>
          <w:color w:val="000000" w:themeColor="text1"/>
        </w:rPr>
        <w:t>OFERENTE</w:t>
      </w:r>
      <w:r w:rsidRPr="00C91A9C">
        <w:rPr>
          <w:color w:val="000000" w:themeColor="text1"/>
        </w:rPr>
        <w:t xml:space="preserve"> se compromete a enviar mensualmente al supervisor del contrato o quien haga sus veces informe mensual de la ejecución del contrato con la relación de los pacientes, con datos personales del paciente, valor de la montura suministrada, datos de la fórmula de ambos ojos, código CUPS, valor total de la entrega del suministro y valoración de optometría. Así mismo, deberá informar al Supervisor del Contrato, cuando el estado de ejecución del contrato se encuentre en un setenta (70%) por ciento, a fin de evitar la sobre ejecución del objeto contractual.</w:t>
      </w:r>
    </w:p>
    <w:p w14:paraId="65B1648A" w14:textId="77777777" w:rsidR="005D7C84" w:rsidRPr="00C91A9C" w:rsidRDefault="005D7C84" w:rsidP="005D7C84">
      <w:pPr>
        <w:pStyle w:val="Prrafodelista"/>
        <w:rPr>
          <w:color w:val="000000" w:themeColor="text1"/>
        </w:rPr>
      </w:pPr>
    </w:p>
    <w:p w14:paraId="616AEE67" w14:textId="77777777" w:rsidR="005D7C84" w:rsidRPr="00C91A9C" w:rsidRDefault="005D7C84" w:rsidP="005D7C84">
      <w:pPr>
        <w:pStyle w:val="Prrafodelista"/>
        <w:numPr>
          <w:ilvl w:val="0"/>
          <w:numId w:val="20"/>
        </w:numPr>
        <w:adjustRightInd w:val="0"/>
        <w:ind w:left="284" w:hanging="284"/>
        <w:jc w:val="both"/>
        <w:rPr>
          <w:color w:val="000000" w:themeColor="text1"/>
        </w:rPr>
      </w:pPr>
      <w:r w:rsidRPr="00C91A9C">
        <w:rPr>
          <w:b/>
          <w:bCs/>
          <w:color w:val="000000" w:themeColor="text1"/>
        </w:rPr>
        <w:t xml:space="preserve">EL </w:t>
      </w:r>
      <w:r w:rsidRPr="00D11A25">
        <w:rPr>
          <w:b/>
          <w:bCs/>
          <w:color w:val="000000" w:themeColor="text1"/>
        </w:rPr>
        <w:t>OFERENTE</w:t>
      </w:r>
      <w:r w:rsidRPr="00C91A9C">
        <w:rPr>
          <w:b/>
          <w:bCs/>
          <w:color w:val="000000" w:themeColor="text1"/>
        </w:rPr>
        <w:t xml:space="preserve"> </w:t>
      </w:r>
      <w:r w:rsidRPr="00C91A9C">
        <w:rPr>
          <w:color w:val="000000" w:themeColor="text1"/>
        </w:rPr>
        <w:t>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r w:rsidRPr="00C91A9C">
        <w:rPr>
          <w:b/>
          <w:bCs/>
          <w:color w:val="000000" w:themeColor="text1"/>
        </w:rPr>
        <w:t>.</w:t>
      </w:r>
    </w:p>
    <w:p w14:paraId="5E48D150" w14:textId="77777777" w:rsidR="005D7C84" w:rsidRPr="00C91A9C" w:rsidRDefault="005D7C84" w:rsidP="005D7C84">
      <w:pPr>
        <w:pStyle w:val="Prrafodelista"/>
        <w:rPr>
          <w:color w:val="000000" w:themeColor="text1"/>
        </w:rPr>
      </w:pPr>
    </w:p>
    <w:p w14:paraId="2A92D97C" w14:textId="77777777" w:rsidR="005D7C84" w:rsidRPr="00C91A9C" w:rsidRDefault="005D7C84" w:rsidP="005D7C84">
      <w:pPr>
        <w:pStyle w:val="Prrafodelista"/>
        <w:numPr>
          <w:ilvl w:val="0"/>
          <w:numId w:val="20"/>
        </w:numPr>
        <w:adjustRightInd w:val="0"/>
        <w:ind w:left="284" w:hanging="284"/>
        <w:jc w:val="both"/>
        <w:rPr>
          <w:color w:val="000000" w:themeColor="text1"/>
        </w:rPr>
      </w:pPr>
      <w:r w:rsidRPr="00C91A9C">
        <w:rPr>
          <w:color w:val="000000" w:themeColor="text1"/>
        </w:rPr>
        <w:t xml:space="preserve">Si durante el tiempo de ejecución del contrato surge alguna eventualidad de fuerza mayor o caso fortuito que afecte a cualquiera de las partes, </w:t>
      </w:r>
      <w:r w:rsidRPr="00C91A9C">
        <w:rPr>
          <w:b/>
          <w:color w:val="000000" w:themeColor="text1"/>
        </w:rPr>
        <w:t xml:space="preserve">EL </w:t>
      </w:r>
      <w:r w:rsidRPr="00D11A25">
        <w:rPr>
          <w:b/>
          <w:bCs/>
          <w:color w:val="000000" w:themeColor="text1"/>
        </w:rPr>
        <w:t>OFERENTE</w:t>
      </w:r>
      <w:r w:rsidRPr="00C91A9C">
        <w:rPr>
          <w:color w:val="000000" w:themeColor="text1"/>
        </w:rPr>
        <w:t xml:space="preserve"> deberá informar por escrito a la otra parte que corresponda, con el fin de definir la solución de mutuo acuerdo.</w:t>
      </w:r>
    </w:p>
    <w:p w14:paraId="5EAE2158" w14:textId="77777777" w:rsidR="005D7C84" w:rsidRPr="00C91A9C" w:rsidRDefault="005D7C84" w:rsidP="005D7C84">
      <w:pPr>
        <w:pStyle w:val="Prrafodelista"/>
        <w:rPr>
          <w:color w:val="000000" w:themeColor="text1"/>
        </w:rPr>
      </w:pPr>
    </w:p>
    <w:p w14:paraId="594208C1" w14:textId="77777777" w:rsidR="005D7C84" w:rsidRPr="00C91A9C" w:rsidRDefault="005D7C84" w:rsidP="005D7C84">
      <w:pPr>
        <w:pStyle w:val="Prrafodelista"/>
        <w:numPr>
          <w:ilvl w:val="0"/>
          <w:numId w:val="20"/>
        </w:numPr>
        <w:adjustRightInd w:val="0"/>
        <w:ind w:left="284" w:hanging="284"/>
        <w:jc w:val="both"/>
        <w:rPr>
          <w:color w:val="000000" w:themeColor="text1"/>
        </w:rPr>
      </w:pPr>
      <w:r w:rsidRPr="00C91A9C">
        <w:rPr>
          <w:b/>
          <w:bCs/>
          <w:color w:val="000000" w:themeColor="text1"/>
        </w:rPr>
        <w:t xml:space="preserve">EL </w:t>
      </w:r>
      <w:r w:rsidRPr="00D11A25">
        <w:rPr>
          <w:b/>
          <w:bCs/>
          <w:color w:val="000000" w:themeColor="text1"/>
        </w:rPr>
        <w:t>OFERENTE</w:t>
      </w:r>
      <w:r w:rsidRPr="00C91A9C">
        <w:rPr>
          <w:b/>
          <w:bCs/>
          <w:color w:val="000000" w:themeColor="text1"/>
        </w:rPr>
        <w:t xml:space="preserve"> </w:t>
      </w:r>
      <w:r w:rsidRPr="00C91A9C">
        <w:rPr>
          <w:color w:val="000000" w:themeColor="text1"/>
        </w:rPr>
        <w:t>se compromete a sostener los precios ofertados durante el tiempo de ejecución del contrato.</w:t>
      </w:r>
    </w:p>
    <w:p w14:paraId="5556C182" w14:textId="77777777" w:rsidR="005D7C84" w:rsidRPr="00C91A9C" w:rsidRDefault="005D7C84" w:rsidP="005D7C84">
      <w:pPr>
        <w:pStyle w:val="Prrafodelista"/>
        <w:rPr>
          <w:color w:val="000000" w:themeColor="text1"/>
        </w:rPr>
      </w:pPr>
    </w:p>
    <w:p w14:paraId="7C4A798E" w14:textId="77777777" w:rsidR="005D7C84" w:rsidRPr="00C91A9C" w:rsidRDefault="005D7C84" w:rsidP="005D7C84">
      <w:pPr>
        <w:pStyle w:val="Prrafodelista"/>
        <w:numPr>
          <w:ilvl w:val="0"/>
          <w:numId w:val="20"/>
        </w:numPr>
        <w:adjustRightInd w:val="0"/>
        <w:ind w:left="284" w:hanging="284"/>
        <w:jc w:val="both"/>
        <w:rPr>
          <w:color w:val="000000" w:themeColor="text1"/>
        </w:rPr>
      </w:pPr>
      <w:r w:rsidRPr="00C91A9C">
        <w:rPr>
          <w:b/>
          <w:bCs/>
          <w:color w:val="000000" w:themeColor="text1"/>
        </w:rPr>
        <w:t xml:space="preserve">EL </w:t>
      </w:r>
      <w:r w:rsidRPr="00D11A25">
        <w:rPr>
          <w:b/>
          <w:bCs/>
          <w:color w:val="000000" w:themeColor="text1"/>
        </w:rPr>
        <w:t>OFERENTE</w:t>
      </w:r>
      <w:r w:rsidRPr="00C91A9C">
        <w:rPr>
          <w:b/>
          <w:bCs/>
          <w:color w:val="000000" w:themeColor="text1"/>
        </w:rPr>
        <w:t xml:space="preserve"> </w:t>
      </w:r>
      <w:r w:rsidRPr="00C91A9C">
        <w:rPr>
          <w:color w:val="000000" w:themeColor="text1"/>
        </w:rPr>
        <w:t>deberá colaborar con los entes de control de la entidad o del estado cuando así lo requiera.</w:t>
      </w:r>
    </w:p>
    <w:p w14:paraId="50263AEA" w14:textId="77777777" w:rsidR="005D7C84" w:rsidRPr="00C91A9C" w:rsidRDefault="005D7C84" w:rsidP="005D7C84">
      <w:pPr>
        <w:pStyle w:val="Prrafodelista"/>
        <w:rPr>
          <w:color w:val="000000" w:themeColor="text1"/>
        </w:rPr>
      </w:pPr>
    </w:p>
    <w:p w14:paraId="65AF0670" w14:textId="77777777" w:rsidR="005D7C84" w:rsidRPr="00C91A9C" w:rsidRDefault="005D7C84" w:rsidP="005D7C84">
      <w:pPr>
        <w:pStyle w:val="Prrafodelista"/>
        <w:numPr>
          <w:ilvl w:val="0"/>
          <w:numId w:val="20"/>
        </w:numPr>
        <w:adjustRightInd w:val="0"/>
        <w:ind w:left="284" w:hanging="284"/>
        <w:jc w:val="both"/>
        <w:rPr>
          <w:b/>
          <w:bCs/>
          <w:color w:val="000000" w:themeColor="text1"/>
        </w:rPr>
      </w:pPr>
      <w:r w:rsidRPr="00C91A9C">
        <w:rPr>
          <w:b/>
          <w:bCs/>
          <w:color w:val="000000" w:themeColor="text1"/>
        </w:rPr>
        <w:t xml:space="preserve">EL </w:t>
      </w:r>
      <w:r w:rsidRPr="00D11A25">
        <w:rPr>
          <w:b/>
          <w:bCs/>
          <w:color w:val="000000" w:themeColor="text1"/>
        </w:rPr>
        <w:t>OFERENTE</w:t>
      </w:r>
      <w:r w:rsidRPr="00C91A9C">
        <w:rPr>
          <w:b/>
          <w:bCs/>
          <w:color w:val="000000" w:themeColor="text1"/>
        </w:rPr>
        <w:t xml:space="preserve"> </w:t>
      </w:r>
      <w:r w:rsidRPr="00C91A9C">
        <w:rPr>
          <w:color w:val="000000" w:themeColor="text1"/>
        </w:rPr>
        <w:t>deberá cumplir con las exigencias legales y éticas para el adecuado manejo de la Historia Clínica.</w:t>
      </w:r>
    </w:p>
    <w:p w14:paraId="0696D1F4" w14:textId="77777777" w:rsidR="005D7C84" w:rsidRPr="00C91A9C" w:rsidRDefault="005D7C84" w:rsidP="005D7C84">
      <w:pPr>
        <w:pStyle w:val="Prrafodelista"/>
        <w:rPr>
          <w:b/>
          <w:bCs/>
          <w:color w:val="000000" w:themeColor="text1"/>
        </w:rPr>
      </w:pPr>
    </w:p>
    <w:p w14:paraId="63013A41" w14:textId="77777777" w:rsidR="005D7C84" w:rsidRPr="00C91A9C" w:rsidRDefault="005D7C84" w:rsidP="005D7C84">
      <w:pPr>
        <w:pStyle w:val="Prrafodelista"/>
        <w:numPr>
          <w:ilvl w:val="0"/>
          <w:numId w:val="20"/>
        </w:numPr>
        <w:adjustRightInd w:val="0"/>
        <w:ind w:left="284" w:hanging="284"/>
        <w:jc w:val="both"/>
        <w:rPr>
          <w:b/>
          <w:bCs/>
          <w:color w:val="000000" w:themeColor="text1"/>
        </w:rPr>
      </w:pPr>
      <w:r w:rsidRPr="00C91A9C">
        <w:rPr>
          <w:b/>
          <w:bCs/>
          <w:color w:val="000000" w:themeColor="text1"/>
        </w:rPr>
        <w:t xml:space="preserve">EL </w:t>
      </w:r>
      <w:r w:rsidRPr="00D11A25">
        <w:rPr>
          <w:b/>
          <w:bCs/>
          <w:color w:val="000000" w:themeColor="text1"/>
        </w:rPr>
        <w:t>OFERENTE</w:t>
      </w:r>
      <w:r w:rsidRPr="00C91A9C">
        <w:rPr>
          <w:b/>
          <w:bCs/>
          <w:color w:val="000000" w:themeColor="text1"/>
        </w:rPr>
        <w:t xml:space="preserve"> </w:t>
      </w:r>
      <w:r w:rsidRPr="00C91A9C">
        <w:rPr>
          <w:color w:val="000000" w:themeColor="text1"/>
        </w:rPr>
        <w:t>deberá cumplir con las demás funciones señaladas en la constitución, la Ley, los estatutos, las disposiciones que determine la entidad y/o que le sean asignadas por la autoridad competente, de acuerdo al área de desempeño.</w:t>
      </w:r>
    </w:p>
    <w:p w14:paraId="4124CDCB" w14:textId="77777777" w:rsidR="005D7C84" w:rsidRPr="00C91A9C" w:rsidRDefault="005D7C84" w:rsidP="005D7C84">
      <w:pPr>
        <w:pStyle w:val="Prrafodelista"/>
        <w:rPr>
          <w:b/>
          <w:bCs/>
          <w:color w:val="000000" w:themeColor="text1"/>
        </w:rPr>
      </w:pPr>
    </w:p>
    <w:p w14:paraId="3BF7BA17" w14:textId="77777777" w:rsidR="005D7C84" w:rsidRPr="00C91A9C" w:rsidRDefault="005D7C84" w:rsidP="005D7C84">
      <w:pPr>
        <w:pStyle w:val="Prrafodelista"/>
        <w:numPr>
          <w:ilvl w:val="0"/>
          <w:numId w:val="20"/>
        </w:numPr>
        <w:adjustRightInd w:val="0"/>
        <w:ind w:left="284" w:hanging="284"/>
        <w:jc w:val="both"/>
        <w:rPr>
          <w:b/>
          <w:bCs/>
          <w:color w:val="000000" w:themeColor="text1"/>
        </w:rPr>
      </w:pPr>
      <w:r w:rsidRPr="00C91A9C">
        <w:rPr>
          <w:b/>
          <w:bCs/>
          <w:color w:val="000000" w:themeColor="text1"/>
        </w:rPr>
        <w:t xml:space="preserve"> EL </w:t>
      </w:r>
      <w:r w:rsidRPr="00D11A25">
        <w:rPr>
          <w:b/>
          <w:bCs/>
          <w:color w:val="000000" w:themeColor="text1"/>
        </w:rPr>
        <w:t>OFERENTE</w:t>
      </w:r>
      <w:r w:rsidRPr="00C91A9C">
        <w:rPr>
          <w:b/>
          <w:bCs/>
          <w:color w:val="000000" w:themeColor="text1"/>
        </w:rPr>
        <w:t xml:space="preserve"> </w:t>
      </w:r>
      <w:r w:rsidRPr="00C91A9C">
        <w:rPr>
          <w:color w:val="000000" w:themeColor="text1"/>
        </w:rPr>
        <w:t>deberá guardar confidencialidad de toda la información que le sea entregada y que se encuentre bajo su custodia o que por cualquier otra circunstancia deba conocer y manipular y responderá patrimonialmente por los perjuicios de su divulgación y/o utilización indebida que por sí o por un tercero se cause a la administración a terceros.</w:t>
      </w:r>
    </w:p>
    <w:p w14:paraId="29AAD9ED" w14:textId="77777777" w:rsidR="005D7C84" w:rsidRPr="00C91A9C" w:rsidRDefault="005D7C84" w:rsidP="005D7C84">
      <w:pPr>
        <w:pStyle w:val="Prrafodelista"/>
        <w:rPr>
          <w:b/>
          <w:bCs/>
          <w:color w:val="000000" w:themeColor="text1"/>
        </w:rPr>
      </w:pPr>
    </w:p>
    <w:p w14:paraId="1A771D36" w14:textId="77777777" w:rsidR="005D7C84" w:rsidRPr="00C91A9C" w:rsidRDefault="005D7C84" w:rsidP="005D7C84">
      <w:pPr>
        <w:pStyle w:val="Prrafodelista"/>
        <w:numPr>
          <w:ilvl w:val="0"/>
          <w:numId w:val="20"/>
        </w:numPr>
        <w:adjustRightInd w:val="0"/>
        <w:ind w:left="284" w:hanging="284"/>
        <w:jc w:val="both"/>
        <w:rPr>
          <w:b/>
          <w:bCs/>
          <w:color w:val="000000" w:themeColor="text1"/>
        </w:rPr>
      </w:pPr>
      <w:r w:rsidRPr="00C91A9C">
        <w:rPr>
          <w:b/>
          <w:bCs/>
          <w:color w:val="000000" w:themeColor="text1"/>
        </w:rPr>
        <w:t xml:space="preserve"> EL </w:t>
      </w:r>
      <w:r w:rsidRPr="00D11A25">
        <w:rPr>
          <w:b/>
          <w:bCs/>
          <w:color w:val="000000" w:themeColor="text1"/>
        </w:rPr>
        <w:t>OFERENTE</w:t>
      </w:r>
      <w:r w:rsidRPr="00C91A9C">
        <w:rPr>
          <w:b/>
          <w:bCs/>
          <w:color w:val="000000" w:themeColor="text1"/>
        </w:rPr>
        <w:t xml:space="preserve"> </w:t>
      </w:r>
      <w:r w:rsidRPr="00C91A9C">
        <w:rPr>
          <w:color w:val="000000" w:themeColor="text1"/>
        </w:rPr>
        <w:t>deberá obrar con lealtad y buena fe en las distintas etapas contractuales, evitando dilaciones que puedan presentarse.</w:t>
      </w:r>
    </w:p>
    <w:p w14:paraId="66A8585D" w14:textId="77777777" w:rsidR="005D7C84" w:rsidRPr="00C91A9C" w:rsidRDefault="005D7C84" w:rsidP="005D7C84">
      <w:pPr>
        <w:pStyle w:val="Prrafodelista"/>
        <w:rPr>
          <w:b/>
          <w:bCs/>
          <w:color w:val="000000" w:themeColor="text1"/>
        </w:rPr>
      </w:pPr>
    </w:p>
    <w:p w14:paraId="6352C704" w14:textId="77777777" w:rsidR="005D7C84" w:rsidRPr="00C91A9C" w:rsidRDefault="005D7C84" w:rsidP="005D7C84">
      <w:pPr>
        <w:pStyle w:val="Prrafodelista"/>
        <w:numPr>
          <w:ilvl w:val="0"/>
          <w:numId w:val="20"/>
        </w:numPr>
        <w:adjustRightInd w:val="0"/>
        <w:ind w:left="284" w:hanging="284"/>
        <w:jc w:val="both"/>
        <w:rPr>
          <w:b/>
          <w:bCs/>
          <w:color w:val="000000" w:themeColor="text1"/>
        </w:rPr>
      </w:pPr>
      <w:r w:rsidRPr="00C91A9C">
        <w:rPr>
          <w:b/>
          <w:bCs/>
          <w:color w:val="000000" w:themeColor="text1"/>
        </w:rPr>
        <w:t xml:space="preserve"> EL </w:t>
      </w:r>
      <w:r w:rsidRPr="00D11A25">
        <w:rPr>
          <w:b/>
          <w:bCs/>
          <w:color w:val="000000" w:themeColor="text1"/>
        </w:rPr>
        <w:t>OFERENTE</w:t>
      </w:r>
      <w:r w:rsidRPr="00C91A9C">
        <w:rPr>
          <w:b/>
          <w:bCs/>
          <w:color w:val="000000" w:themeColor="text1"/>
        </w:rPr>
        <w:t xml:space="preserve"> </w:t>
      </w:r>
      <w:r w:rsidRPr="00C91A9C">
        <w:rPr>
          <w:color w:val="000000" w:themeColor="text1"/>
        </w:rPr>
        <w:t>deberá tratar con respeto, imparcialidad y rectitud a los funcionarios de la Policía Nacional, pacientes y demás personas con las que tenga relación con ocasión de la prestación del servicio, observando la moral y las buenas costumbres.</w:t>
      </w:r>
    </w:p>
    <w:p w14:paraId="79A9DF7B" w14:textId="77777777" w:rsidR="005D7C84" w:rsidRPr="00C91A9C" w:rsidRDefault="005D7C84" w:rsidP="005D7C84">
      <w:pPr>
        <w:pStyle w:val="Prrafodelista"/>
        <w:rPr>
          <w:b/>
          <w:bCs/>
          <w:color w:val="000000" w:themeColor="text1"/>
        </w:rPr>
      </w:pPr>
    </w:p>
    <w:p w14:paraId="04EF7BA1" w14:textId="77777777" w:rsidR="005D7C84" w:rsidRPr="00C91A9C" w:rsidRDefault="005D7C84" w:rsidP="005D7C84">
      <w:pPr>
        <w:pStyle w:val="Prrafodelista"/>
        <w:numPr>
          <w:ilvl w:val="0"/>
          <w:numId w:val="20"/>
        </w:numPr>
        <w:adjustRightInd w:val="0"/>
        <w:ind w:left="284" w:hanging="284"/>
        <w:jc w:val="both"/>
        <w:rPr>
          <w:b/>
          <w:bCs/>
          <w:color w:val="000000" w:themeColor="text1"/>
        </w:rPr>
      </w:pPr>
      <w:r w:rsidRPr="00C91A9C">
        <w:rPr>
          <w:b/>
          <w:bCs/>
          <w:color w:val="000000" w:themeColor="text1"/>
        </w:rPr>
        <w:t xml:space="preserve"> EL </w:t>
      </w:r>
      <w:r w:rsidRPr="00D11A25">
        <w:rPr>
          <w:b/>
          <w:bCs/>
          <w:color w:val="000000" w:themeColor="text1"/>
        </w:rPr>
        <w:t>OFERENTE</w:t>
      </w:r>
      <w:r w:rsidRPr="00C91A9C">
        <w:rPr>
          <w:b/>
          <w:bCs/>
          <w:color w:val="000000" w:themeColor="text1"/>
        </w:rPr>
        <w:t xml:space="preserve"> </w:t>
      </w:r>
      <w:r w:rsidRPr="00C91A9C">
        <w:rPr>
          <w:color w:val="000000" w:themeColor="text1"/>
        </w:rPr>
        <w:t>deberá aceptar y facilitar los requerimientos de Auditoria Médica de la Regional de Aseguramiento en Salud No 1.</w:t>
      </w:r>
    </w:p>
    <w:p w14:paraId="72669266" w14:textId="77777777" w:rsidR="005D7C84" w:rsidRPr="00C91A9C" w:rsidRDefault="005D7C84" w:rsidP="005D7C84">
      <w:pPr>
        <w:pStyle w:val="Prrafodelista"/>
        <w:rPr>
          <w:b/>
          <w:bCs/>
          <w:color w:val="000000" w:themeColor="text1"/>
        </w:rPr>
      </w:pPr>
    </w:p>
    <w:p w14:paraId="640B34C2" w14:textId="77777777" w:rsidR="005D7C84" w:rsidRPr="00C91A9C" w:rsidRDefault="005D7C84" w:rsidP="005D7C84">
      <w:pPr>
        <w:pStyle w:val="Prrafodelista"/>
        <w:numPr>
          <w:ilvl w:val="0"/>
          <w:numId w:val="20"/>
        </w:numPr>
        <w:adjustRightInd w:val="0"/>
        <w:ind w:left="284" w:hanging="284"/>
        <w:jc w:val="both"/>
        <w:rPr>
          <w:b/>
          <w:bCs/>
          <w:color w:val="000000" w:themeColor="text1"/>
        </w:rPr>
      </w:pPr>
      <w:r w:rsidRPr="00C91A9C">
        <w:rPr>
          <w:b/>
          <w:bCs/>
          <w:color w:val="000000" w:themeColor="text1"/>
        </w:rPr>
        <w:t xml:space="preserve"> EL </w:t>
      </w:r>
      <w:r w:rsidRPr="00D11A25">
        <w:rPr>
          <w:b/>
          <w:bCs/>
          <w:color w:val="000000" w:themeColor="text1"/>
        </w:rPr>
        <w:t>OFERENTE</w:t>
      </w:r>
      <w:r w:rsidRPr="00C91A9C">
        <w:rPr>
          <w:b/>
          <w:bCs/>
          <w:color w:val="000000" w:themeColor="text1"/>
        </w:rPr>
        <w:t xml:space="preserve"> </w:t>
      </w:r>
      <w:r w:rsidRPr="00C91A9C">
        <w:rPr>
          <w:color w:val="000000" w:themeColor="text1"/>
        </w:rPr>
        <w:t>deberá asumir el pago de salarios, prestaciones sociales e indemnización de carácter laboral del personal destinado para la ejecución del objeto del contrato. Igualmente, el pago de impuestos, gravámenes y servicios de cualquier género que se deriven de la ejecución del contrato.</w:t>
      </w:r>
    </w:p>
    <w:p w14:paraId="1CF3F149" w14:textId="77777777" w:rsidR="005D7C84" w:rsidRPr="00C91A9C" w:rsidRDefault="005D7C84" w:rsidP="005D7C84">
      <w:pPr>
        <w:pStyle w:val="Prrafodelista"/>
        <w:rPr>
          <w:b/>
          <w:bCs/>
          <w:color w:val="000000" w:themeColor="text1"/>
        </w:rPr>
      </w:pPr>
    </w:p>
    <w:p w14:paraId="557C4C31" w14:textId="77777777" w:rsidR="005D7C84" w:rsidRPr="00C91A9C" w:rsidRDefault="005D7C84" w:rsidP="005D7C84">
      <w:pPr>
        <w:pStyle w:val="Prrafodelista"/>
        <w:numPr>
          <w:ilvl w:val="0"/>
          <w:numId w:val="20"/>
        </w:numPr>
        <w:adjustRightInd w:val="0"/>
        <w:ind w:left="284" w:hanging="284"/>
        <w:jc w:val="both"/>
        <w:rPr>
          <w:b/>
          <w:bCs/>
          <w:color w:val="000000" w:themeColor="text1"/>
        </w:rPr>
      </w:pPr>
      <w:r w:rsidRPr="00C91A9C">
        <w:rPr>
          <w:b/>
          <w:bCs/>
          <w:color w:val="000000" w:themeColor="text1"/>
        </w:rPr>
        <w:t xml:space="preserve"> EL </w:t>
      </w:r>
      <w:r w:rsidRPr="00D11A25">
        <w:rPr>
          <w:b/>
          <w:bCs/>
          <w:color w:val="000000" w:themeColor="text1"/>
        </w:rPr>
        <w:t>OFERENTE</w:t>
      </w:r>
      <w:r w:rsidRPr="00C91A9C">
        <w:rPr>
          <w:b/>
          <w:bCs/>
          <w:color w:val="000000" w:themeColor="text1"/>
        </w:rPr>
        <w:t xml:space="preserve"> </w:t>
      </w:r>
      <w:r w:rsidRPr="00C91A9C">
        <w:rPr>
          <w:color w:val="000000" w:themeColor="text1"/>
        </w:rPr>
        <w:t>deberá prestar en forma continua y permanente los servicios a todos los usuarios del Subsistema de Salud de la Policía Nacional bajo los principios de eficacia, universalidad y solidaridad que así lo ameriten.</w:t>
      </w:r>
    </w:p>
    <w:p w14:paraId="1C83E95E" w14:textId="77777777" w:rsidR="005D7C84" w:rsidRPr="00C91A9C" w:rsidRDefault="005D7C84" w:rsidP="005D7C84">
      <w:pPr>
        <w:pStyle w:val="Prrafodelista"/>
        <w:rPr>
          <w:b/>
          <w:bCs/>
          <w:color w:val="000000" w:themeColor="text1"/>
        </w:rPr>
      </w:pPr>
    </w:p>
    <w:p w14:paraId="0B9C6E67" w14:textId="77777777" w:rsidR="005D7C84" w:rsidRPr="00C91A9C" w:rsidRDefault="005D7C84" w:rsidP="005D7C84">
      <w:pPr>
        <w:pStyle w:val="Prrafodelista"/>
        <w:numPr>
          <w:ilvl w:val="0"/>
          <w:numId w:val="20"/>
        </w:numPr>
        <w:adjustRightInd w:val="0"/>
        <w:ind w:left="284" w:hanging="284"/>
        <w:jc w:val="both"/>
        <w:rPr>
          <w:b/>
          <w:bCs/>
          <w:color w:val="000000" w:themeColor="text1"/>
        </w:rPr>
      </w:pPr>
      <w:r w:rsidRPr="00C91A9C">
        <w:rPr>
          <w:b/>
          <w:bCs/>
          <w:color w:val="000000" w:themeColor="text1"/>
        </w:rPr>
        <w:t xml:space="preserve"> El </w:t>
      </w:r>
      <w:r w:rsidRPr="00D11A25">
        <w:rPr>
          <w:b/>
          <w:bCs/>
          <w:color w:val="000000" w:themeColor="text1"/>
        </w:rPr>
        <w:t>OFERENTE</w:t>
      </w:r>
      <w:r w:rsidRPr="00C91A9C">
        <w:rPr>
          <w:b/>
          <w:bCs/>
          <w:color w:val="000000" w:themeColor="text1"/>
        </w:rPr>
        <w:t xml:space="preserve"> </w:t>
      </w:r>
      <w:r w:rsidRPr="00C91A9C">
        <w:rPr>
          <w:color w:val="000000" w:themeColor="text1"/>
        </w:rPr>
        <w:t>se compromete a realizar los trámites para legalización del contrato dentro de los tres (3) días hábiles siguientes a la expedición de la carta de aceptación.</w:t>
      </w:r>
    </w:p>
    <w:p w14:paraId="0B442230" w14:textId="77777777" w:rsidR="005D7C84" w:rsidRPr="00C91A9C" w:rsidRDefault="005D7C84" w:rsidP="005D7C84">
      <w:pPr>
        <w:pStyle w:val="Prrafodelista"/>
        <w:rPr>
          <w:b/>
          <w:bCs/>
          <w:color w:val="000000" w:themeColor="text1"/>
        </w:rPr>
      </w:pPr>
    </w:p>
    <w:p w14:paraId="4FE04AD4" w14:textId="77777777" w:rsidR="005D7C84" w:rsidRPr="00C91A9C" w:rsidRDefault="005D7C84" w:rsidP="005D7C84">
      <w:pPr>
        <w:pStyle w:val="Prrafodelista"/>
        <w:numPr>
          <w:ilvl w:val="0"/>
          <w:numId w:val="20"/>
        </w:numPr>
        <w:adjustRightInd w:val="0"/>
        <w:ind w:left="284" w:hanging="284"/>
        <w:jc w:val="both"/>
        <w:rPr>
          <w:b/>
          <w:bCs/>
          <w:color w:val="000000" w:themeColor="text1"/>
        </w:rPr>
      </w:pPr>
      <w:r w:rsidRPr="00C91A9C">
        <w:rPr>
          <w:color w:val="000000" w:themeColor="text1"/>
        </w:rPr>
        <w:t xml:space="preserve"> EL </w:t>
      </w:r>
      <w:r w:rsidRPr="00D11A25">
        <w:rPr>
          <w:b/>
          <w:bCs/>
          <w:color w:val="000000" w:themeColor="text1"/>
        </w:rPr>
        <w:t>OFERENTE</w:t>
      </w:r>
      <w:r w:rsidRPr="00C91A9C">
        <w:rPr>
          <w:color w:val="000000" w:themeColor="text1"/>
        </w:rPr>
        <w:t xml:space="preserve"> debe cumplir con la obligación de pagar los Aportes a los Sistemas de Seguridad Social en Salud, Pensiones, Riesgos Profesionales, de acuerdo a la normatividad vigente.</w:t>
      </w:r>
    </w:p>
    <w:p w14:paraId="6AA3741D" w14:textId="77777777" w:rsidR="005D7C84" w:rsidRPr="00C91A9C" w:rsidRDefault="005D7C84" w:rsidP="005D7C84">
      <w:pPr>
        <w:pStyle w:val="Prrafodelista"/>
        <w:rPr>
          <w:b/>
          <w:bCs/>
          <w:color w:val="000000" w:themeColor="text1"/>
        </w:rPr>
      </w:pPr>
    </w:p>
    <w:p w14:paraId="1BAA7938" w14:textId="77777777" w:rsidR="005D7C84" w:rsidRPr="00C91A9C" w:rsidRDefault="005D7C84" w:rsidP="005D7C84">
      <w:pPr>
        <w:pStyle w:val="Prrafodelista"/>
        <w:numPr>
          <w:ilvl w:val="0"/>
          <w:numId w:val="20"/>
        </w:numPr>
        <w:adjustRightInd w:val="0"/>
        <w:ind w:left="284" w:hanging="284"/>
        <w:jc w:val="both"/>
        <w:rPr>
          <w:b/>
          <w:bCs/>
          <w:color w:val="000000" w:themeColor="text1"/>
        </w:rPr>
      </w:pPr>
      <w:r w:rsidRPr="00C91A9C">
        <w:rPr>
          <w:color w:val="000000" w:themeColor="text1"/>
        </w:rPr>
        <w:t xml:space="preserve"> Los demás contenidos en el artículo 5º de la Ley 80 de 1993, así mismo, será civil y penalmente responsable por sus acciones u omisiones en la actuación contractual.</w:t>
      </w:r>
    </w:p>
    <w:p w14:paraId="75F91668" w14:textId="77777777" w:rsidR="005D7C84" w:rsidRPr="00C91A9C" w:rsidRDefault="005D7C84" w:rsidP="005D7C84">
      <w:pPr>
        <w:pStyle w:val="Prrafodelista"/>
        <w:rPr>
          <w:b/>
          <w:bCs/>
          <w:color w:val="000000" w:themeColor="text1"/>
        </w:rPr>
      </w:pPr>
    </w:p>
    <w:p w14:paraId="6FDD9568" w14:textId="77777777" w:rsidR="005D7C84" w:rsidRPr="00C91A9C" w:rsidRDefault="005D7C84" w:rsidP="005D7C84">
      <w:pPr>
        <w:pStyle w:val="Prrafodelista"/>
        <w:numPr>
          <w:ilvl w:val="0"/>
          <w:numId w:val="20"/>
        </w:numPr>
        <w:adjustRightInd w:val="0"/>
        <w:ind w:left="284" w:hanging="284"/>
        <w:jc w:val="both"/>
        <w:rPr>
          <w:color w:val="000000" w:themeColor="text1"/>
        </w:rPr>
      </w:pPr>
      <w:r w:rsidRPr="00C91A9C">
        <w:rPr>
          <w:color w:val="000000" w:themeColor="text1"/>
        </w:rPr>
        <w:t xml:space="preserve"> </w:t>
      </w:r>
      <w:r w:rsidRPr="00C91A9C">
        <w:rPr>
          <w:b/>
          <w:color w:val="000000" w:themeColor="text1"/>
        </w:rPr>
        <w:t xml:space="preserve">EL </w:t>
      </w:r>
      <w:r w:rsidRPr="00D11A25">
        <w:rPr>
          <w:b/>
          <w:bCs/>
          <w:color w:val="000000" w:themeColor="text1"/>
        </w:rPr>
        <w:t>OFERENTE</w:t>
      </w:r>
      <w:r w:rsidRPr="00C91A9C">
        <w:rPr>
          <w:color w:val="000000" w:themeColor="text1"/>
        </w:rPr>
        <w:t xml:space="preserve"> deberá presentar la facturación electrónica, previamente validada por la DIAN, como requisito para el pago de los bienes y/o servicios contratados, conforme con las disposiciones señaladas en el Decreto 358 del 5 de marzo de 2020, en concordancia, con lo dispuesto en la Resolución No 000042 del 5 de mayo de 2020. </w:t>
      </w:r>
    </w:p>
    <w:p w14:paraId="22B999EA" w14:textId="77777777" w:rsidR="005D7C84" w:rsidRPr="00C91A9C" w:rsidRDefault="005D7C84" w:rsidP="005D7C84">
      <w:pPr>
        <w:adjustRightInd w:val="0"/>
        <w:jc w:val="both"/>
        <w:rPr>
          <w:color w:val="000000" w:themeColor="text1"/>
        </w:rPr>
      </w:pPr>
    </w:p>
    <w:p w14:paraId="45526579" w14:textId="1DEAA591" w:rsidR="005D7C84" w:rsidRDefault="005D7C84" w:rsidP="005D7C84">
      <w:pPr>
        <w:adjustRightInd w:val="0"/>
        <w:ind w:left="284"/>
        <w:jc w:val="both"/>
        <w:rPr>
          <w:color w:val="000000" w:themeColor="text1"/>
        </w:rPr>
      </w:pPr>
      <w:r w:rsidRPr="00C91A9C">
        <w:rPr>
          <w:color w:val="000000" w:themeColor="text1"/>
        </w:rPr>
        <w:t>El cumplimiento de la facturación electrónica se dará en los términos del Artículo 1.6.1.4.3 sujetos no obligados a expedir factura de venta y/o documento equivalente del Decreto 358 del 5 de marzo de 2020.</w:t>
      </w:r>
    </w:p>
    <w:p w14:paraId="4DDE69F1" w14:textId="77777777" w:rsidR="00687AF7" w:rsidRPr="00C91A9C" w:rsidRDefault="00687AF7" w:rsidP="005D7C84">
      <w:pPr>
        <w:adjustRightInd w:val="0"/>
        <w:ind w:left="284"/>
        <w:jc w:val="both"/>
        <w:rPr>
          <w:color w:val="000000" w:themeColor="text1"/>
        </w:rPr>
      </w:pPr>
    </w:p>
    <w:p w14:paraId="2797FB77" w14:textId="77777777" w:rsidR="005D7C84" w:rsidRPr="00C91A9C" w:rsidRDefault="005D7C84" w:rsidP="005D7C84">
      <w:pPr>
        <w:pStyle w:val="Prrafodelista"/>
        <w:numPr>
          <w:ilvl w:val="0"/>
          <w:numId w:val="20"/>
        </w:numPr>
        <w:adjustRightInd w:val="0"/>
        <w:jc w:val="both"/>
        <w:rPr>
          <w:color w:val="000000" w:themeColor="text1"/>
        </w:rPr>
      </w:pPr>
      <w:r w:rsidRPr="00C91A9C">
        <w:rPr>
          <w:b/>
          <w:color w:val="000000" w:themeColor="text1"/>
        </w:rPr>
        <w:t xml:space="preserve">EL </w:t>
      </w:r>
      <w:r w:rsidRPr="00D11A25">
        <w:rPr>
          <w:b/>
          <w:bCs/>
          <w:color w:val="000000" w:themeColor="text1"/>
        </w:rPr>
        <w:t>OFERENTE</w:t>
      </w:r>
      <w:r w:rsidRPr="00C91A9C">
        <w:rPr>
          <w:color w:val="000000" w:themeColor="text1"/>
        </w:rPr>
        <w:t xml:space="preserv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0C96DBFA" w14:textId="77777777" w:rsidR="005D7C84" w:rsidRPr="00C91A9C" w:rsidRDefault="005D7C84" w:rsidP="005D7C84">
      <w:pPr>
        <w:pStyle w:val="Prrafodelista"/>
        <w:adjustRightInd w:val="0"/>
        <w:jc w:val="both"/>
        <w:rPr>
          <w:color w:val="000000" w:themeColor="text1"/>
          <w:sz w:val="12"/>
        </w:rPr>
      </w:pPr>
      <w:r w:rsidRPr="00C91A9C">
        <w:rPr>
          <w:color w:val="000000" w:themeColor="text1"/>
          <w:sz w:val="12"/>
        </w:rPr>
        <w:t xml:space="preserve">                                                                                                                       </w:t>
      </w:r>
    </w:p>
    <w:p w14:paraId="1281ADD6" w14:textId="77777777" w:rsidR="005D7C84" w:rsidRPr="00C91A9C" w:rsidRDefault="005D7C84" w:rsidP="005D7C84">
      <w:pPr>
        <w:pStyle w:val="Sinespaciado1"/>
        <w:numPr>
          <w:ilvl w:val="0"/>
          <w:numId w:val="20"/>
        </w:numPr>
        <w:jc w:val="both"/>
        <w:rPr>
          <w:rFonts w:ascii="Arial" w:hAnsi="Arial" w:cs="Arial"/>
          <w:color w:val="000000" w:themeColor="text1"/>
          <w:sz w:val="20"/>
          <w:szCs w:val="20"/>
        </w:rPr>
      </w:pPr>
      <w:r w:rsidRPr="00C91A9C">
        <w:rPr>
          <w:rFonts w:ascii="Arial" w:hAnsi="Arial" w:cs="Arial"/>
          <w:b/>
          <w:color w:val="000000" w:themeColor="text1"/>
          <w:sz w:val="20"/>
          <w:szCs w:val="20"/>
        </w:rPr>
        <w:t xml:space="preserve">EL </w:t>
      </w:r>
      <w:r w:rsidRPr="00D11A25">
        <w:rPr>
          <w:rFonts w:ascii="Arial" w:hAnsi="Arial" w:cs="Arial"/>
          <w:b/>
          <w:bCs/>
          <w:color w:val="000000" w:themeColor="text1"/>
          <w:sz w:val="20"/>
          <w:szCs w:val="20"/>
        </w:rPr>
        <w:t>OFERENTE</w:t>
      </w:r>
      <w:r w:rsidRPr="00C91A9C">
        <w:rPr>
          <w:rFonts w:ascii="Arial" w:hAnsi="Arial" w:cs="Arial"/>
          <w:color w:val="000000" w:themeColor="text1"/>
          <w:sz w:val="20"/>
          <w:szCs w:val="20"/>
        </w:rPr>
        <w:t xml:space="preserve"> se compromete a notificar al supervisor del contrato de forma inmediata los eventos adversos o complicaciones que se llegasen a presentar durante la valoración de optometría, de cualquier paciente perteneciente al Subsistema de Salud de la Policía Nacional, el costo de los eventos adversos será asumidas por el oferente adjudicatario.</w:t>
      </w:r>
    </w:p>
    <w:p w14:paraId="13F69E12" w14:textId="77777777" w:rsidR="005D7C84" w:rsidRPr="00C91A9C" w:rsidRDefault="005D7C84" w:rsidP="005D7C84">
      <w:pPr>
        <w:pStyle w:val="Sinespaciado1"/>
        <w:jc w:val="both"/>
        <w:rPr>
          <w:rFonts w:ascii="Arial" w:hAnsi="Arial" w:cs="Arial"/>
          <w:color w:val="000000" w:themeColor="text1"/>
          <w:sz w:val="12"/>
          <w:szCs w:val="20"/>
          <w:highlight w:val="yellow"/>
        </w:rPr>
      </w:pPr>
    </w:p>
    <w:p w14:paraId="771ADC45" w14:textId="77777777" w:rsidR="005D7C84" w:rsidRPr="00C91A9C" w:rsidRDefault="005D7C84" w:rsidP="005D7C84">
      <w:pPr>
        <w:pStyle w:val="Sinespaciado1"/>
        <w:numPr>
          <w:ilvl w:val="0"/>
          <w:numId w:val="20"/>
        </w:numPr>
        <w:jc w:val="both"/>
        <w:rPr>
          <w:rFonts w:ascii="Arial" w:hAnsi="Arial" w:cs="Arial"/>
          <w:color w:val="000000" w:themeColor="text1"/>
          <w:sz w:val="20"/>
          <w:szCs w:val="20"/>
        </w:rPr>
      </w:pPr>
      <w:r w:rsidRPr="00E72D47">
        <w:rPr>
          <w:rFonts w:ascii="Arial" w:hAnsi="Arial" w:cs="Arial"/>
          <w:b/>
          <w:color w:val="000000" w:themeColor="text1"/>
          <w:sz w:val="20"/>
          <w:szCs w:val="20"/>
        </w:rPr>
        <w:t>Confidencialidad e integridad de la información institucional:</w:t>
      </w:r>
      <w:r w:rsidRPr="00C91A9C">
        <w:rPr>
          <w:rFonts w:ascii="Arial" w:hAnsi="Arial" w:cs="Arial"/>
          <w:color w:val="000000" w:themeColor="text1"/>
          <w:sz w:val="20"/>
          <w:szCs w:val="20"/>
        </w:rPr>
        <w:t xml:space="preserv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5C814B0F" w14:textId="77777777" w:rsidR="005D7C84" w:rsidRPr="00E72D47" w:rsidRDefault="005D7C84" w:rsidP="005D7C84">
      <w:pPr>
        <w:pStyle w:val="Sinespaciado1"/>
        <w:ind w:left="360"/>
        <w:jc w:val="both"/>
        <w:rPr>
          <w:rFonts w:ascii="Arial" w:hAnsi="Arial" w:cs="Arial"/>
          <w:b/>
          <w:color w:val="000000" w:themeColor="text1"/>
          <w:sz w:val="20"/>
          <w:szCs w:val="20"/>
        </w:rPr>
      </w:pPr>
    </w:p>
    <w:p w14:paraId="6729725C" w14:textId="77777777" w:rsidR="005D7C84" w:rsidRPr="00C91A9C" w:rsidRDefault="005D7C84" w:rsidP="005D7C84">
      <w:pPr>
        <w:pStyle w:val="Sinespaciado1"/>
        <w:numPr>
          <w:ilvl w:val="0"/>
          <w:numId w:val="20"/>
        </w:numPr>
        <w:jc w:val="both"/>
        <w:rPr>
          <w:rFonts w:ascii="Arial" w:hAnsi="Arial" w:cs="Arial"/>
          <w:color w:val="000000" w:themeColor="text1"/>
          <w:sz w:val="20"/>
          <w:szCs w:val="20"/>
        </w:rPr>
      </w:pPr>
      <w:r w:rsidRPr="00E72D47">
        <w:rPr>
          <w:rFonts w:ascii="Arial" w:hAnsi="Arial" w:cs="Arial"/>
          <w:b/>
          <w:color w:val="000000" w:themeColor="text1"/>
          <w:sz w:val="20"/>
          <w:szCs w:val="20"/>
        </w:rPr>
        <w:t>Confidencialidad:</w:t>
      </w:r>
      <w:r w:rsidRPr="00C91A9C">
        <w:rPr>
          <w:rFonts w:ascii="Arial" w:hAnsi="Arial" w:cs="Arial"/>
          <w:color w:val="000000" w:themeColor="text1"/>
          <w:sz w:val="20"/>
          <w:szCs w:val="20"/>
        </w:rPr>
        <w:t xml:space="preserve">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w:t>
      </w:r>
      <w:r w:rsidRPr="00C91A9C">
        <w:rPr>
          <w:rFonts w:ascii="Arial" w:hAnsi="Arial" w:cs="Arial"/>
          <w:color w:val="000000" w:themeColor="text1"/>
          <w:sz w:val="20"/>
          <w:szCs w:val="20"/>
        </w:rPr>
        <w:lastRenderedPageBreak/>
        <w:t>la que no sea de fácil acceso, y c) aquella información que no esté sujeta a medidas de protección razonables, de acuerdo con las circunstancias del caso, a fin de mantener su carácter confidencial.</w:t>
      </w:r>
    </w:p>
    <w:p w14:paraId="3C15338D" w14:textId="77777777" w:rsidR="005D7C84" w:rsidRPr="00C91A9C" w:rsidRDefault="005D7C84" w:rsidP="005D7C84">
      <w:pPr>
        <w:pStyle w:val="Sinespaciado1"/>
        <w:ind w:left="360"/>
        <w:jc w:val="both"/>
        <w:rPr>
          <w:rFonts w:ascii="Arial" w:hAnsi="Arial" w:cs="Arial"/>
          <w:color w:val="000000" w:themeColor="text1"/>
          <w:sz w:val="20"/>
          <w:szCs w:val="20"/>
        </w:rPr>
      </w:pPr>
    </w:p>
    <w:p w14:paraId="146772EE" w14:textId="77777777" w:rsidR="005D7C84" w:rsidRPr="00C91A9C" w:rsidRDefault="005D7C84" w:rsidP="005D7C84">
      <w:pPr>
        <w:pStyle w:val="Sinespaciado1"/>
        <w:numPr>
          <w:ilvl w:val="0"/>
          <w:numId w:val="20"/>
        </w:numPr>
        <w:jc w:val="both"/>
        <w:rPr>
          <w:rFonts w:ascii="Arial" w:hAnsi="Arial" w:cs="Arial"/>
          <w:color w:val="000000" w:themeColor="text1"/>
          <w:sz w:val="20"/>
          <w:szCs w:val="20"/>
        </w:rPr>
      </w:pPr>
      <w:r w:rsidRPr="00E72D47">
        <w:rPr>
          <w:rFonts w:ascii="Arial" w:hAnsi="Arial" w:cs="Arial"/>
          <w:b/>
          <w:color w:val="000000" w:themeColor="text1"/>
          <w:sz w:val="20"/>
          <w:szCs w:val="20"/>
        </w:rPr>
        <w:t>Cumplimiento de normatividad:</w:t>
      </w:r>
      <w:r w:rsidRPr="00C91A9C">
        <w:rPr>
          <w:rFonts w:ascii="Arial" w:hAnsi="Arial" w:cs="Arial"/>
          <w:color w:val="000000" w:themeColor="text1"/>
          <w:sz w:val="20"/>
          <w:szCs w:val="20"/>
        </w:rPr>
        <w:t xml:space="preserve"> El </w:t>
      </w:r>
      <w:r>
        <w:rPr>
          <w:rFonts w:ascii="Arial" w:hAnsi="Arial" w:cs="Arial"/>
          <w:color w:val="000000" w:themeColor="text1"/>
          <w:sz w:val="20"/>
          <w:szCs w:val="20"/>
        </w:rPr>
        <w:t>oferente</w:t>
      </w:r>
      <w:r w:rsidRPr="00C91A9C">
        <w:rPr>
          <w:rFonts w:ascii="Arial" w:hAnsi="Arial" w:cs="Arial"/>
          <w:color w:val="000000" w:themeColor="text1"/>
          <w:sz w:val="20"/>
          <w:szCs w:val="20"/>
        </w:rPr>
        <w:t xml:space="preserve">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5FB0CB9B" w14:textId="77777777" w:rsidR="005D7C84" w:rsidRPr="00C91A9C" w:rsidRDefault="005D7C84" w:rsidP="005D7C84">
      <w:pPr>
        <w:rPr>
          <w:rFonts w:eastAsia="Calibri"/>
          <w:color w:val="000000" w:themeColor="text1"/>
          <w:sz w:val="10"/>
        </w:rPr>
      </w:pPr>
    </w:p>
    <w:p w14:paraId="1C7FED86" w14:textId="77777777" w:rsidR="005D7C84" w:rsidRPr="00C91A9C" w:rsidRDefault="005D7C84" w:rsidP="005D7C84">
      <w:pPr>
        <w:pStyle w:val="Prrafodelista"/>
        <w:numPr>
          <w:ilvl w:val="0"/>
          <w:numId w:val="20"/>
        </w:numPr>
        <w:autoSpaceDE/>
        <w:autoSpaceDN/>
        <w:jc w:val="both"/>
        <w:rPr>
          <w:rFonts w:eastAsia="Calibri"/>
          <w:color w:val="000000" w:themeColor="text1"/>
        </w:rPr>
      </w:pPr>
      <w:r w:rsidRPr="00E72D47">
        <w:rPr>
          <w:rFonts w:eastAsia="Calibri"/>
          <w:b/>
          <w:color w:val="000000" w:themeColor="text1"/>
        </w:rPr>
        <w:t>El suministro de toda la información relacionada con el paciente:</w:t>
      </w:r>
      <w:r w:rsidRPr="00C91A9C">
        <w:rPr>
          <w:rFonts w:eastAsia="Calibri"/>
          <w:color w:val="000000" w:themeColor="text1"/>
        </w:rPr>
        <w:t xml:space="preserve"> historia clínica, sus respectivos anexos, consentimiento informados, resultados de valoración de optometría, etc., inclusive cuando exista proceso judicial de por medio que involucre la participación de la red externa en la atención en salud del usuario.</w:t>
      </w:r>
    </w:p>
    <w:p w14:paraId="72C7FCF3" w14:textId="77777777" w:rsidR="005D7C84" w:rsidRPr="00C91A9C" w:rsidRDefault="005D7C84" w:rsidP="005D7C84">
      <w:pPr>
        <w:pStyle w:val="Prrafodelista"/>
        <w:rPr>
          <w:rFonts w:eastAsia="Calibri"/>
          <w:color w:val="000000" w:themeColor="text1"/>
        </w:rPr>
      </w:pPr>
    </w:p>
    <w:p w14:paraId="2DD6BFB1" w14:textId="2284A1F3" w:rsidR="00263B3E" w:rsidRDefault="00263B3E" w:rsidP="005D7C84">
      <w:pPr>
        <w:pStyle w:val="NormalWeb"/>
        <w:tabs>
          <w:tab w:val="left" w:pos="426"/>
        </w:tabs>
        <w:spacing w:before="0" w:beforeAutospacing="0" w:after="0" w:afterAutospacing="0"/>
        <w:rPr>
          <w:rFonts w:ascii="Arial" w:hAnsi="Arial" w:cs="Arial"/>
          <w:b/>
          <w:sz w:val="20"/>
          <w:szCs w:val="20"/>
        </w:rPr>
      </w:pPr>
    </w:p>
    <w:p w14:paraId="5545A70A" w14:textId="6C261A93" w:rsidR="00263B3E" w:rsidRDefault="00263B3E" w:rsidP="00A7513B">
      <w:pPr>
        <w:pStyle w:val="NormalWeb"/>
        <w:tabs>
          <w:tab w:val="left" w:pos="426"/>
        </w:tabs>
        <w:spacing w:before="0" w:beforeAutospacing="0" w:after="0" w:afterAutospacing="0"/>
        <w:jc w:val="center"/>
        <w:rPr>
          <w:rFonts w:ascii="Arial" w:hAnsi="Arial" w:cs="Arial"/>
          <w:b/>
          <w:sz w:val="20"/>
          <w:szCs w:val="20"/>
        </w:rPr>
      </w:pPr>
    </w:p>
    <w:p w14:paraId="0CD6617B" w14:textId="17666AB3" w:rsidR="00263B3E" w:rsidRDefault="00263B3E" w:rsidP="00A7513B">
      <w:pPr>
        <w:pStyle w:val="NormalWeb"/>
        <w:tabs>
          <w:tab w:val="left" w:pos="426"/>
        </w:tabs>
        <w:spacing w:before="0" w:beforeAutospacing="0" w:after="0" w:afterAutospacing="0"/>
        <w:jc w:val="center"/>
        <w:rPr>
          <w:rFonts w:ascii="Arial" w:hAnsi="Arial" w:cs="Arial"/>
          <w:b/>
          <w:sz w:val="20"/>
          <w:szCs w:val="20"/>
        </w:rPr>
      </w:pPr>
    </w:p>
    <w:p w14:paraId="4F1825A6" w14:textId="6C693C3A" w:rsidR="00263B3E" w:rsidRDefault="00263B3E" w:rsidP="00A7513B">
      <w:pPr>
        <w:pStyle w:val="NormalWeb"/>
        <w:tabs>
          <w:tab w:val="left" w:pos="426"/>
        </w:tabs>
        <w:spacing w:before="0" w:beforeAutospacing="0" w:after="0" w:afterAutospacing="0"/>
        <w:jc w:val="center"/>
        <w:rPr>
          <w:rFonts w:ascii="Arial" w:hAnsi="Arial" w:cs="Arial"/>
          <w:b/>
          <w:sz w:val="20"/>
          <w:szCs w:val="20"/>
        </w:rPr>
      </w:pPr>
    </w:p>
    <w:p w14:paraId="1C385EA1" w14:textId="39930D25" w:rsidR="00263B3E" w:rsidRDefault="00263B3E" w:rsidP="00A7513B">
      <w:pPr>
        <w:pStyle w:val="NormalWeb"/>
        <w:tabs>
          <w:tab w:val="left" w:pos="426"/>
        </w:tabs>
        <w:spacing w:before="0" w:beforeAutospacing="0" w:after="0" w:afterAutospacing="0"/>
        <w:jc w:val="center"/>
        <w:rPr>
          <w:rFonts w:ascii="Arial" w:hAnsi="Arial" w:cs="Arial"/>
          <w:b/>
          <w:sz w:val="20"/>
          <w:szCs w:val="20"/>
        </w:rPr>
      </w:pPr>
    </w:p>
    <w:p w14:paraId="596C294B" w14:textId="25790ED2" w:rsidR="00263B3E" w:rsidRDefault="00263B3E" w:rsidP="00A7513B">
      <w:pPr>
        <w:pStyle w:val="NormalWeb"/>
        <w:tabs>
          <w:tab w:val="left" w:pos="426"/>
        </w:tabs>
        <w:spacing w:before="0" w:beforeAutospacing="0" w:after="0" w:afterAutospacing="0"/>
        <w:jc w:val="center"/>
        <w:rPr>
          <w:rFonts w:ascii="Arial" w:hAnsi="Arial" w:cs="Arial"/>
          <w:b/>
          <w:sz w:val="20"/>
          <w:szCs w:val="20"/>
        </w:rPr>
      </w:pPr>
    </w:p>
    <w:p w14:paraId="303A4955" w14:textId="471C20D0" w:rsidR="00263B3E" w:rsidRDefault="00263B3E" w:rsidP="00A7513B">
      <w:pPr>
        <w:pStyle w:val="NormalWeb"/>
        <w:tabs>
          <w:tab w:val="left" w:pos="426"/>
        </w:tabs>
        <w:spacing w:before="0" w:beforeAutospacing="0" w:after="0" w:afterAutospacing="0"/>
        <w:jc w:val="center"/>
        <w:rPr>
          <w:rFonts w:ascii="Arial" w:hAnsi="Arial" w:cs="Arial"/>
          <w:b/>
          <w:sz w:val="20"/>
          <w:szCs w:val="20"/>
        </w:rPr>
      </w:pPr>
    </w:p>
    <w:p w14:paraId="1D23AAB9" w14:textId="7C5948E8" w:rsidR="00263B3E" w:rsidRDefault="00263B3E" w:rsidP="00A7513B">
      <w:pPr>
        <w:pStyle w:val="NormalWeb"/>
        <w:tabs>
          <w:tab w:val="left" w:pos="426"/>
        </w:tabs>
        <w:spacing w:before="0" w:beforeAutospacing="0" w:after="0" w:afterAutospacing="0"/>
        <w:jc w:val="center"/>
        <w:rPr>
          <w:rFonts w:ascii="Arial" w:hAnsi="Arial" w:cs="Arial"/>
          <w:b/>
          <w:sz w:val="20"/>
          <w:szCs w:val="20"/>
        </w:rPr>
      </w:pPr>
    </w:p>
    <w:p w14:paraId="084ED3FC" w14:textId="53272D02" w:rsidR="00263B3E" w:rsidRDefault="00263B3E" w:rsidP="00A7513B">
      <w:pPr>
        <w:pStyle w:val="NormalWeb"/>
        <w:tabs>
          <w:tab w:val="left" w:pos="426"/>
        </w:tabs>
        <w:spacing w:before="0" w:beforeAutospacing="0" w:after="0" w:afterAutospacing="0"/>
        <w:jc w:val="center"/>
        <w:rPr>
          <w:rFonts w:ascii="Arial" w:hAnsi="Arial" w:cs="Arial"/>
          <w:b/>
          <w:sz w:val="20"/>
          <w:szCs w:val="20"/>
        </w:rPr>
      </w:pPr>
    </w:p>
    <w:p w14:paraId="20F683FD" w14:textId="2C3247B8" w:rsidR="00263B3E" w:rsidRDefault="00263B3E" w:rsidP="00A7513B">
      <w:pPr>
        <w:pStyle w:val="NormalWeb"/>
        <w:tabs>
          <w:tab w:val="left" w:pos="426"/>
        </w:tabs>
        <w:spacing w:before="0" w:beforeAutospacing="0" w:after="0" w:afterAutospacing="0"/>
        <w:jc w:val="center"/>
        <w:rPr>
          <w:rFonts w:ascii="Arial" w:hAnsi="Arial" w:cs="Arial"/>
          <w:b/>
          <w:sz w:val="20"/>
          <w:szCs w:val="20"/>
        </w:rPr>
      </w:pPr>
    </w:p>
    <w:p w14:paraId="1FF62A46" w14:textId="41C07D65" w:rsidR="00263B3E" w:rsidRDefault="00263B3E" w:rsidP="00A7513B">
      <w:pPr>
        <w:pStyle w:val="NormalWeb"/>
        <w:tabs>
          <w:tab w:val="left" w:pos="426"/>
        </w:tabs>
        <w:spacing w:before="0" w:beforeAutospacing="0" w:after="0" w:afterAutospacing="0"/>
        <w:jc w:val="center"/>
        <w:rPr>
          <w:rFonts w:ascii="Arial" w:hAnsi="Arial" w:cs="Arial"/>
          <w:b/>
          <w:sz w:val="20"/>
          <w:szCs w:val="20"/>
        </w:rPr>
      </w:pPr>
    </w:p>
    <w:p w14:paraId="10976DDA" w14:textId="1C5DF5BA" w:rsidR="00263B3E" w:rsidRDefault="00263B3E" w:rsidP="00A7513B">
      <w:pPr>
        <w:pStyle w:val="NormalWeb"/>
        <w:tabs>
          <w:tab w:val="left" w:pos="426"/>
        </w:tabs>
        <w:spacing w:before="0" w:beforeAutospacing="0" w:after="0" w:afterAutospacing="0"/>
        <w:jc w:val="center"/>
        <w:rPr>
          <w:rFonts w:ascii="Arial" w:hAnsi="Arial" w:cs="Arial"/>
          <w:b/>
          <w:sz w:val="20"/>
          <w:szCs w:val="20"/>
        </w:rPr>
      </w:pPr>
    </w:p>
    <w:p w14:paraId="5BA89684" w14:textId="77777777" w:rsidR="00263B3E" w:rsidRDefault="00263B3E" w:rsidP="00A7513B">
      <w:pPr>
        <w:pStyle w:val="NormalWeb"/>
        <w:tabs>
          <w:tab w:val="left" w:pos="426"/>
        </w:tabs>
        <w:spacing w:before="0" w:beforeAutospacing="0" w:after="0" w:afterAutospacing="0"/>
        <w:jc w:val="center"/>
        <w:rPr>
          <w:rFonts w:ascii="Arial" w:hAnsi="Arial" w:cs="Arial"/>
          <w:b/>
          <w:sz w:val="20"/>
          <w:szCs w:val="20"/>
        </w:rPr>
      </w:pPr>
    </w:p>
    <w:p w14:paraId="1F74A610" w14:textId="77777777" w:rsidR="00A7513B" w:rsidRDefault="00A7513B" w:rsidP="00BD4F00">
      <w:pPr>
        <w:ind w:left="360"/>
        <w:jc w:val="both"/>
        <w:rPr>
          <w:rFonts w:eastAsia="Calibri"/>
        </w:rPr>
      </w:pPr>
    </w:p>
    <w:p w14:paraId="6E40213C" w14:textId="77777777" w:rsidR="00690B3D" w:rsidRPr="00E866FC" w:rsidRDefault="00690B3D" w:rsidP="00690B3D">
      <w:pPr>
        <w:pStyle w:val="Sinespaciado1"/>
        <w:ind w:left="360"/>
        <w:jc w:val="both"/>
        <w:rPr>
          <w:rFonts w:ascii="Arial" w:hAnsi="Arial" w:cs="Arial"/>
          <w:sz w:val="20"/>
          <w:szCs w:val="20"/>
        </w:rPr>
      </w:pPr>
    </w:p>
    <w:p w14:paraId="23CBD71C" w14:textId="77777777" w:rsidR="00213412" w:rsidRPr="00E866FC" w:rsidRDefault="00213412" w:rsidP="00A80620">
      <w:pPr>
        <w:ind w:hanging="2"/>
        <w:jc w:val="center"/>
        <w:rPr>
          <w:b/>
          <w:szCs w:val="18"/>
          <w:lang w:val="es-CO"/>
        </w:rPr>
      </w:pPr>
    </w:p>
    <w:p w14:paraId="5437174E" w14:textId="77777777" w:rsidR="00B90417" w:rsidRDefault="00B90417" w:rsidP="00A80620">
      <w:pPr>
        <w:ind w:hanging="2"/>
        <w:jc w:val="center"/>
        <w:rPr>
          <w:b/>
          <w:szCs w:val="18"/>
          <w:lang w:val="es-CO"/>
        </w:rPr>
      </w:pPr>
    </w:p>
    <w:p w14:paraId="0DA14AE8" w14:textId="77777777" w:rsidR="00B90417" w:rsidRDefault="00B90417" w:rsidP="00A80620">
      <w:pPr>
        <w:ind w:hanging="2"/>
        <w:jc w:val="center"/>
        <w:rPr>
          <w:b/>
          <w:szCs w:val="18"/>
          <w:lang w:val="es-CO"/>
        </w:rPr>
      </w:pPr>
    </w:p>
    <w:p w14:paraId="07E67028" w14:textId="77777777" w:rsidR="00B90417" w:rsidRDefault="00B90417" w:rsidP="00A80620">
      <w:pPr>
        <w:ind w:hanging="2"/>
        <w:jc w:val="center"/>
        <w:rPr>
          <w:b/>
          <w:szCs w:val="18"/>
          <w:lang w:val="es-CO"/>
        </w:rPr>
      </w:pPr>
    </w:p>
    <w:p w14:paraId="1B85BC8A" w14:textId="77777777" w:rsidR="00B90417" w:rsidRDefault="00B90417" w:rsidP="00A80620">
      <w:pPr>
        <w:ind w:hanging="2"/>
        <w:jc w:val="center"/>
        <w:rPr>
          <w:b/>
          <w:szCs w:val="18"/>
          <w:lang w:val="es-CO"/>
        </w:rPr>
      </w:pPr>
    </w:p>
    <w:p w14:paraId="08E9AF28" w14:textId="77777777" w:rsidR="00B90417" w:rsidRDefault="00B90417" w:rsidP="00A80620">
      <w:pPr>
        <w:ind w:hanging="2"/>
        <w:jc w:val="center"/>
        <w:rPr>
          <w:b/>
          <w:szCs w:val="18"/>
          <w:lang w:val="es-CO"/>
        </w:rPr>
      </w:pPr>
    </w:p>
    <w:p w14:paraId="4B78CBDA" w14:textId="77777777" w:rsidR="00B90417" w:rsidRDefault="00B90417" w:rsidP="00A80620">
      <w:pPr>
        <w:ind w:hanging="2"/>
        <w:jc w:val="center"/>
        <w:rPr>
          <w:b/>
          <w:szCs w:val="18"/>
          <w:lang w:val="es-CO"/>
        </w:rPr>
      </w:pPr>
    </w:p>
    <w:p w14:paraId="1EDE3808" w14:textId="77777777" w:rsidR="00B90417" w:rsidRDefault="00B90417" w:rsidP="00A80620">
      <w:pPr>
        <w:ind w:hanging="2"/>
        <w:jc w:val="center"/>
        <w:rPr>
          <w:b/>
          <w:szCs w:val="18"/>
          <w:lang w:val="es-CO"/>
        </w:rPr>
      </w:pPr>
    </w:p>
    <w:p w14:paraId="17E0D071" w14:textId="77777777" w:rsidR="00B90417" w:rsidRDefault="00B90417" w:rsidP="00A80620">
      <w:pPr>
        <w:ind w:hanging="2"/>
        <w:jc w:val="center"/>
        <w:rPr>
          <w:b/>
          <w:szCs w:val="18"/>
          <w:lang w:val="es-CO"/>
        </w:rPr>
      </w:pPr>
    </w:p>
    <w:p w14:paraId="468DD97D" w14:textId="43A2456C" w:rsidR="00B90417" w:rsidRDefault="00B90417" w:rsidP="00A80620">
      <w:pPr>
        <w:ind w:hanging="2"/>
        <w:jc w:val="center"/>
        <w:rPr>
          <w:b/>
          <w:szCs w:val="18"/>
          <w:lang w:val="es-CO"/>
        </w:rPr>
      </w:pPr>
    </w:p>
    <w:p w14:paraId="434E185A" w14:textId="2F44E749" w:rsidR="00E901EB" w:rsidRDefault="00E901EB" w:rsidP="00A80620">
      <w:pPr>
        <w:ind w:hanging="2"/>
        <w:jc w:val="center"/>
        <w:rPr>
          <w:b/>
          <w:szCs w:val="18"/>
          <w:lang w:val="es-CO"/>
        </w:rPr>
      </w:pPr>
    </w:p>
    <w:p w14:paraId="0169A900" w14:textId="0AD928DE" w:rsidR="00A90341" w:rsidRDefault="00A90341" w:rsidP="00A80620">
      <w:pPr>
        <w:ind w:hanging="2"/>
        <w:jc w:val="center"/>
        <w:rPr>
          <w:b/>
          <w:szCs w:val="18"/>
          <w:lang w:val="es-CO"/>
        </w:rPr>
      </w:pPr>
    </w:p>
    <w:p w14:paraId="4801752F" w14:textId="7AF9702D" w:rsidR="005D7C84" w:rsidRDefault="005D7C84" w:rsidP="00A80620">
      <w:pPr>
        <w:ind w:hanging="2"/>
        <w:jc w:val="center"/>
        <w:rPr>
          <w:b/>
          <w:szCs w:val="18"/>
          <w:lang w:val="es-CO"/>
        </w:rPr>
      </w:pPr>
    </w:p>
    <w:p w14:paraId="4E5161F6" w14:textId="7D55EFB8" w:rsidR="005D7C84" w:rsidRDefault="005D7C84" w:rsidP="00A80620">
      <w:pPr>
        <w:ind w:hanging="2"/>
        <w:jc w:val="center"/>
        <w:rPr>
          <w:b/>
          <w:szCs w:val="18"/>
          <w:lang w:val="es-CO"/>
        </w:rPr>
      </w:pPr>
    </w:p>
    <w:p w14:paraId="64DA51D0" w14:textId="77777777" w:rsidR="00FE476F" w:rsidRDefault="00FE476F" w:rsidP="00A80620">
      <w:pPr>
        <w:ind w:hanging="2"/>
        <w:jc w:val="center"/>
        <w:rPr>
          <w:b/>
          <w:szCs w:val="18"/>
          <w:lang w:val="es-CO"/>
        </w:rPr>
      </w:pPr>
    </w:p>
    <w:p w14:paraId="04FA9E27" w14:textId="77777777" w:rsidR="00A90341" w:rsidRDefault="00A90341" w:rsidP="00A80620">
      <w:pPr>
        <w:ind w:hanging="2"/>
        <w:jc w:val="center"/>
        <w:rPr>
          <w:b/>
          <w:szCs w:val="18"/>
          <w:lang w:val="es-CO"/>
        </w:rPr>
      </w:pPr>
    </w:p>
    <w:p w14:paraId="45B3019A" w14:textId="77777777" w:rsidR="00E901EB" w:rsidRDefault="00E901EB" w:rsidP="00A80620">
      <w:pPr>
        <w:ind w:hanging="2"/>
        <w:jc w:val="center"/>
        <w:rPr>
          <w:b/>
          <w:szCs w:val="18"/>
          <w:lang w:val="es-CO"/>
        </w:rPr>
      </w:pPr>
    </w:p>
    <w:p w14:paraId="0D593592" w14:textId="740D5B23" w:rsidR="00C43F5A" w:rsidRPr="00E866FC" w:rsidRDefault="00C43F5A" w:rsidP="00A80620">
      <w:pPr>
        <w:ind w:hanging="2"/>
        <w:jc w:val="center"/>
        <w:rPr>
          <w:b/>
          <w:szCs w:val="18"/>
          <w:lang w:val="es-CO"/>
        </w:rPr>
      </w:pPr>
      <w:r w:rsidRPr="00E866FC">
        <w:rPr>
          <w:b/>
          <w:szCs w:val="18"/>
          <w:lang w:val="es-CO"/>
        </w:rPr>
        <w:t>ANEXO</w:t>
      </w:r>
    </w:p>
    <w:p w14:paraId="3268D391" w14:textId="77777777" w:rsidR="002A3BCE" w:rsidRPr="00E866FC" w:rsidRDefault="002A3BCE" w:rsidP="00A80620">
      <w:pPr>
        <w:pStyle w:val="Textoindependiente"/>
        <w:ind w:right="51"/>
        <w:jc w:val="center"/>
        <w:rPr>
          <w:b/>
          <w:sz w:val="20"/>
          <w:szCs w:val="18"/>
          <w:lang w:val="es-CO"/>
        </w:rPr>
      </w:pPr>
      <w:bookmarkStart w:id="2" w:name="_Hlk214356638"/>
      <w:r w:rsidRPr="00E866FC">
        <w:rPr>
          <w:b/>
          <w:sz w:val="20"/>
          <w:szCs w:val="18"/>
          <w:lang w:val="es-CO"/>
        </w:rPr>
        <w:t>OBLIGACIONES DEL CONTRATANTE</w:t>
      </w:r>
    </w:p>
    <w:bookmarkEnd w:id="2"/>
    <w:p w14:paraId="7A893DFC" w14:textId="77777777" w:rsidR="002B5AC7" w:rsidRPr="00E866FC" w:rsidRDefault="002B5AC7" w:rsidP="0087114D">
      <w:pPr>
        <w:tabs>
          <w:tab w:val="left" w:pos="0"/>
        </w:tabs>
        <w:autoSpaceDE/>
        <w:autoSpaceDN/>
        <w:ind w:right="141"/>
        <w:rPr>
          <w:b/>
          <w:lang w:val="es-CO"/>
        </w:rPr>
      </w:pPr>
    </w:p>
    <w:p w14:paraId="7E1BE45B" w14:textId="4315B7A5" w:rsidR="00964B9D" w:rsidRPr="00E866FC" w:rsidRDefault="00964B9D" w:rsidP="00964B9D">
      <w:pPr>
        <w:ind w:left="142" w:right="142"/>
        <w:jc w:val="both"/>
        <w:rPr>
          <w:bCs/>
          <w:lang w:val="es-CO"/>
        </w:rPr>
      </w:pPr>
      <w:r w:rsidRPr="00E866FC">
        <w:rPr>
          <w:bCs/>
          <w:lang w:val="es-CO"/>
        </w:rPr>
        <w:lastRenderedPageBreak/>
        <w:t>En desarrollo de la ejecución del contrato que se llegue a suscribir como resultado de la definición del proceso de Selección, serán Obligaciones del CONTRATANTE las siguientes:</w:t>
      </w:r>
    </w:p>
    <w:p w14:paraId="104A991F" w14:textId="77777777" w:rsidR="00690B3D" w:rsidRPr="00E866FC" w:rsidRDefault="00690B3D" w:rsidP="00690B3D">
      <w:pPr>
        <w:tabs>
          <w:tab w:val="left" w:pos="3529"/>
        </w:tabs>
        <w:jc w:val="both"/>
        <w:rPr>
          <w:sz w:val="18"/>
          <w:lang w:val="es-CO"/>
        </w:rPr>
      </w:pPr>
      <w:r w:rsidRPr="00E866FC">
        <w:rPr>
          <w:sz w:val="18"/>
          <w:lang w:val="es-CO"/>
        </w:rPr>
        <w:tab/>
      </w:r>
    </w:p>
    <w:p w14:paraId="48232939" w14:textId="77777777" w:rsidR="005D7C84" w:rsidRPr="00364474" w:rsidRDefault="005D7C84" w:rsidP="005D7C84">
      <w:pPr>
        <w:numPr>
          <w:ilvl w:val="0"/>
          <w:numId w:val="15"/>
        </w:numPr>
        <w:autoSpaceDE/>
        <w:autoSpaceDN/>
        <w:jc w:val="both"/>
        <w:rPr>
          <w:color w:val="000000" w:themeColor="text1"/>
        </w:rPr>
      </w:pPr>
      <w:r w:rsidRPr="00364474">
        <w:rPr>
          <w:color w:val="000000" w:themeColor="text1"/>
        </w:rPr>
        <w:t xml:space="preserve">Poner a disposición del </w:t>
      </w:r>
      <w:r w:rsidRPr="00364474">
        <w:rPr>
          <w:b/>
          <w:color w:val="000000" w:themeColor="text1"/>
        </w:rPr>
        <w:t xml:space="preserve">CONTRATISTA </w:t>
      </w:r>
      <w:r w:rsidRPr="00364474">
        <w:rPr>
          <w:color w:val="000000" w:themeColor="text1"/>
        </w:rPr>
        <w:t>los bienes y lugares que se requieran para la ejecución y entrega del objeto contratado.</w:t>
      </w:r>
    </w:p>
    <w:p w14:paraId="07F15D08" w14:textId="77777777" w:rsidR="005D7C84" w:rsidRPr="00364474" w:rsidRDefault="005D7C84" w:rsidP="005D7C84">
      <w:pPr>
        <w:tabs>
          <w:tab w:val="left" w:pos="3529"/>
        </w:tabs>
        <w:jc w:val="both"/>
        <w:rPr>
          <w:color w:val="000000" w:themeColor="text1"/>
        </w:rPr>
      </w:pPr>
      <w:r w:rsidRPr="00364474">
        <w:rPr>
          <w:color w:val="000000" w:themeColor="text1"/>
        </w:rPr>
        <w:tab/>
      </w:r>
    </w:p>
    <w:p w14:paraId="518AAFE8" w14:textId="77777777" w:rsidR="005D7C84" w:rsidRPr="00364474" w:rsidRDefault="005D7C84" w:rsidP="005D7C84">
      <w:pPr>
        <w:numPr>
          <w:ilvl w:val="0"/>
          <w:numId w:val="15"/>
        </w:numPr>
        <w:autoSpaceDE/>
        <w:autoSpaceDN/>
        <w:jc w:val="both"/>
        <w:rPr>
          <w:b/>
          <w:color w:val="000000" w:themeColor="text1"/>
        </w:rPr>
      </w:pPr>
      <w:r w:rsidRPr="00364474">
        <w:rPr>
          <w:color w:val="000000" w:themeColor="text1"/>
        </w:rPr>
        <w:t>Una vez se surta el proceso de contratación estatal, asignar un supervisor, a través de quien la</w:t>
      </w:r>
      <w:r w:rsidRPr="00364474">
        <w:rPr>
          <w:b/>
          <w:color w:val="000000" w:themeColor="text1"/>
        </w:rPr>
        <w:t xml:space="preserve"> POLICÍA NACIONAL</w:t>
      </w:r>
      <w:r w:rsidRPr="00364474">
        <w:rPr>
          <w:color w:val="000000" w:themeColor="text1"/>
        </w:rPr>
        <w:t xml:space="preserve"> mantendrá la interlocución permanente y directa con el</w:t>
      </w:r>
      <w:r w:rsidRPr="00364474">
        <w:rPr>
          <w:b/>
          <w:color w:val="000000" w:themeColor="text1"/>
        </w:rPr>
        <w:t xml:space="preserve"> CONTRATISTA</w:t>
      </w:r>
      <w:r w:rsidRPr="00364474">
        <w:rPr>
          <w:color w:val="000000" w:themeColor="text1"/>
        </w:rPr>
        <w:t>.</w:t>
      </w:r>
      <w:r w:rsidRPr="00364474">
        <w:rPr>
          <w:b/>
          <w:color w:val="000000" w:themeColor="text1"/>
        </w:rPr>
        <w:t xml:space="preserve"> </w:t>
      </w:r>
    </w:p>
    <w:p w14:paraId="508B335E" w14:textId="77777777" w:rsidR="005D7C84" w:rsidRPr="00364474" w:rsidRDefault="005D7C84" w:rsidP="005D7C84">
      <w:pPr>
        <w:jc w:val="both"/>
        <w:rPr>
          <w:b/>
          <w:color w:val="000000" w:themeColor="text1"/>
        </w:rPr>
      </w:pPr>
    </w:p>
    <w:p w14:paraId="073E800F" w14:textId="77777777" w:rsidR="005D7C84" w:rsidRPr="00364474" w:rsidRDefault="005D7C84" w:rsidP="005D7C84">
      <w:pPr>
        <w:numPr>
          <w:ilvl w:val="0"/>
          <w:numId w:val="15"/>
        </w:numPr>
        <w:autoSpaceDE/>
        <w:autoSpaceDN/>
        <w:jc w:val="both"/>
        <w:rPr>
          <w:color w:val="000000" w:themeColor="text1"/>
        </w:rPr>
      </w:pPr>
      <w:r w:rsidRPr="00364474">
        <w:rPr>
          <w:color w:val="000000" w:themeColor="text1"/>
        </w:rPr>
        <w:t xml:space="preserve">Ejercer el control sobre el cumplimiento del contrato a través del supervisor designado para el efecto, exigiéndole la ejecución idónea y oportuna del objeto a contratar.  </w:t>
      </w:r>
    </w:p>
    <w:p w14:paraId="03C369F0" w14:textId="77777777" w:rsidR="005D7C84" w:rsidRPr="00364474" w:rsidRDefault="005D7C84" w:rsidP="005D7C84">
      <w:pPr>
        <w:jc w:val="both"/>
        <w:rPr>
          <w:color w:val="000000" w:themeColor="text1"/>
        </w:rPr>
      </w:pPr>
    </w:p>
    <w:p w14:paraId="7AC3CF49" w14:textId="77777777" w:rsidR="005D7C84" w:rsidRPr="00364474" w:rsidRDefault="005D7C84" w:rsidP="005D7C84">
      <w:pPr>
        <w:numPr>
          <w:ilvl w:val="0"/>
          <w:numId w:val="15"/>
        </w:numPr>
        <w:autoSpaceDE/>
        <w:autoSpaceDN/>
        <w:jc w:val="both"/>
        <w:rPr>
          <w:color w:val="000000" w:themeColor="text1"/>
        </w:rPr>
      </w:pPr>
      <w:r w:rsidRPr="00364474">
        <w:rPr>
          <w:color w:val="000000" w:themeColor="text1"/>
        </w:rPr>
        <w:t xml:space="preserve">Recibir a satisfacción los bienes y/o servicios que sean entregados por el </w:t>
      </w:r>
      <w:r w:rsidRPr="00364474">
        <w:rPr>
          <w:b/>
          <w:color w:val="000000" w:themeColor="text1"/>
        </w:rPr>
        <w:t xml:space="preserve">CONTRATISTA, </w:t>
      </w:r>
      <w:r w:rsidRPr="00364474">
        <w:rPr>
          <w:color w:val="000000" w:themeColor="text1"/>
        </w:rPr>
        <w:t xml:space="preserve">cuando estos cumplan con las condiciones establecidas y en especial las especificaciones u obligaciones técnicas contenidas en el anexo técnico. </w:t>
      </w:r>
    </w:p>
    <w:p w14:paraId="44F41F14" w14:textId="77777777" w:rsidR="005D7C84" w:rsidRPr="00364474" w:rsidRDefault="005D7C84" w:rsidP="005D7C84">
      <w:pPr>
        <w:jc w:val="both"/>
        <w:rPr>
          <w:color w:val="000000" w:themeColor="text1"/>
        </w:rPr>
      </w:pPr>
    </w:p>
    <w:p w14:paraId="645909F8" w14:textId="77777777" w:rsidR="005D7C84" w:rsidRPr="00364474" w:rsidRDefault="005D7C84" w:rsidP="005D7C84">
      <w:pPr>
        <w:numPr>
          <w:ilvl w:val="0"/>
          <w:numId w:val="15"/>
        </w:numPr>
        <w:autoSpaceDE/>
        <w:autoSpaceDN/>
        <w:jc w:val="both"/>
        <w:rPr>
          <w:b/>
          <w:color w:val="000000" w:themeColor="text1"/>
        </w:rPr>
      </w:pPr>
      <w:r w:rsidRPr="00364474">
        <w:rPr>
          <w:color w:val="000000" w:themeColor="text1"/>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364474">
        <w:rPr>
          <w:b/>
          <w:color w:val="000000" w:themeColor="text1"/>
        </w:rPr>
        <w:t xml:space="preserve">. </w:t>
      </w:r>
    </w:p>
    <w:p w14:paraId="46E068C7" w14:textId="77777777" w:rsidR="005D7C84" w:rsidRPr="00364474" w:rsidRDefault="005D7C84" w:rsidP="005D7C84">
      <w:pPr>
        <w:jc w:val="both"/>
        <w:rPr>
          <w:b/>
          <w:color w:val="000000" w:themeColor="text1"/>
        </w:rPr>
      </w:pPr>
    </w:p>
    <w:p w14:paraId="2A207389" w14:textId="77777777" w:rsidR="005D7C84" w:rsidRPr="00364474" w:rsidRDefault="005D7C84" w:rsidP="005D7C84">
      <w:pPr>
        <w:numPr>
          <w:ilvl w:val="0"/>
          <w:numId w:val="15"/>
        </w:numPr>
        <w:autoSpaceDE/>
        <w:autoSpaceDN/>
        <w:jc w:val="both"/>
        <w:rPr>
          <w:color w:val="000000" w:themeColor="text1"/>
        </w:rPr>
      </w:pPr>
      <w:r w:rsidRPr="00364474">
        <w:rPr>
          <w:color w:val="000000" w:themeColor="text1"/>
        </w:rPr>
        <w:t xml:space="preserve">Pagar al </w:t>
      </w:r>
      <w:r w:rsidRPr="00364474">
        <w:rPr>
          <w:b/>
          <w:color w:val="000000" w:themeColor="text1"/>
        </w:rPr>
        <w:t>CONTRATISTA</w:t>
      </w:r>
      <w:r w:rsidRPr="00364474">
        <w:rPr>
          <w:color w:val="000000" w:themeColor="text1"/>
        </w:rPr>
        <w:t xml:space="preserve"> en la forma pactada y con sujeción a las disponibilidades presupuestales y de PAC previstas para el efecto.</w:t>
      </w:r>
    </w:p>
    <w:p w14:paraId="39FD0F0F" w14:textId="77777777" w:rsidR="005D7C84" w:rsidRPr="00364474" w:rsidRDefault="005D7C84" w:rsidP="005D7C84">
      <w:pPr>
        <w:jc w:val="both"/>
        <w:rPr>
          <w:color w:val="000000" w:themeColor="text1"/>
        </w:rPr>
      </w:pPr>
    </w:p>
    <w:p w14:paraId="3C378672" w14:textId="77777777" w:rsidR="005D7C84" w:rsidRPr="00364474" w:rsidRDefault="005D7C84" w:rsidP="005D7C84">
      <w:pPr>
        <w:numPr>
          <w:ilvl w:val="0"/>
          <w:numId w:val="15"/>
        </w:numPr>
        <w:autoSpaceDE/>
        <w:autoSpaceDN/>
        <w:jc w:val="both"/>
        <w:rPr>
          <w:color w:val="000000" w:themeColor="text1"/>
        </w:rPr>
      </w:pPr>
      <w:r w:rsidRPr="00364474">
        <w:rPr>
          <w:color w:val="000000" w:themeColor="text1"/>
        </w:rPr>
        <w:t>Tramitar diligentemente las apropiaciones presupuestales que requiera para solventar las prestaciones patrimoniales que hayan surgido a su cargo como consecuencia de la suscripción del contrato.</w:t>
      </w:r>
    </w:p>
    <w:p w14:paraId="392D8EA5" w14:textId="77777777" w:rsidR="005D7C84" w:rsidRPr="00364474" w:rsidRDefault="005D7C84" w:rsidP="005D7C84">
      <w:pPr>
        <w:pStyle w:val="Prrafodelista"/>
        <w:rPr>
          <w:color w:val="000000" w:themeColor="text1"/>
          <w:sz w:val="22"/>
        </w:rPr>
      </w:pPr>
    </w:p>
    <w:p w14:paraId="23C61181" w14:textId="77777777" w:rsidR="005D7C84" w:rsidRPr="00364474" w:rsidRDefault="005D7C84" w:rsidP="005D7C84">
      <w:pPr>
        <w:numPr>
          <w:ilvl w:val="0"/>
          <w:numId w:val="15"/>
        </w:numPr>
        <w:autoSpaceDE/>
        <w:autoSpaceDN/>
        <w:jc w:val="both"/>
        <w:rPr>
          <w:color w:val="000000" w:themeColor="text1"/>
        </w:rPr>
      </w:pPr>
      <w:r w:rsidRPr="00364474">
        <w:rPr>
          <w:color w:val="000000" w:themeColor="text1"/>
        </w:rPr>
        <w:t>Solicitar y recibir información técnica respecto del bien o servicio y demás del</w:t>
      </w:r>
      <w:r w:rsidRPr="00364474">
        <w:rPr>
          <w:b/>
          <w:color w:val="000000" w:themeColor="text1"/>
        </w:rPr>
        <w:t xml:space="preserve"> CONTRATISTA</w:t>
      </w:r>
      <w:r w:rsidRPr="00364474">
        <w:rPr>
          <w:color w:val="000000" w:themeColor="text1"/>
        </w:rPr>
        <w:t xml:space="preserve"> en desarrollo del objeto del contractual. </w:t>
      </w:r>
    </w:p>
    <w:p w14:paraId="009A593C" w14:textId="77777777" w:rsidR="005D7C84" w:rsidRPr="00364474" w:rsidRDefault="005D7C84" w:rsidP="005D7C84">
      <w:pPr>
        <w:pStyle w:val="Prrafodelista"/>
        <w:rPr>
          <w:color w:val="000000" w:themeColor="text1"/>
          <w:sz w:val="22"/>
        </w:rPr>
      </w:pPr>
    </w:p>
    <w:p w14:paraId="3C5DFE55" w14:textId="77777777" w:rsidR="005D7C84" w:rsidRPr="00364474" w:rsidRDefault="005D7C84" w:rsidP="005D7C84">
      <w:pPr>
        <w:numPr>
          <w:ilvl w:val="0"/>
          <w:numId w:val="15"/>
        </w:numPr>
        <w:autoSpaceDE/>
        <w:autoSpaceDN/>
        <w:jc w:val="both"/>
        <w:rPr>
          <w:color w:val="000000" w:themeColor="text1"/>
        </w:rPr>
      </w:pPr>
      <w:r w:rsidRPr="00364474">
        <w:rPr>
          <w:color w:val="000000" w:themeColor="text1"/>
        </w:rPr>
        <w:t>Incluir aquellas obligaciones propias de cada proceso que coadyuven al cumplimiento de las obligaciones contractuales.</w:t>
      </w:r>
    </w:p>
    <w:p w14:paraId="7CF2CACF" w14:textId="77777777" w:rsidR="005D7C84" w:rsidRPr="00364474" w:rsidRDefault="005D7C84" w:rsidP="005D7C84">
      <w:pPr>
        <w:jc w:val="both"/>
        <w:rPr>
          <w:color w:val="000000" w:themeColor="text1"/>
        </w:rPr>
      </w:pPr>
    </w:p>
    <w:p w14:paraId="095B5AE4" w14:textId="77777777" w:rsidR="005D7C84" w:rsidRPr="00364474" w:rsidRDefault="005D7C84" w:rsidP="005D7C84">
      <w:pPr>
        <w:numPr>
          <w:ilvl w:val="0"/>
          <w:numId w:val="15"/>
        </w:numPr>
        <w:autoSpaceDE/>
        <w:autoSpaceDN/>
        <w:jc w:val="both"/>
        <w:rPr>
          <w:color w:val="000000" w:themeColor="text1"/>
        </w:rPr>
      </w:pPr>
      <w:r w:rsidRPr="00364474">
        <w:rPr>
          <w:color w:val="000000" w:themeColor="text1"/>
        </w:rPr>
        <w:t>Rechazar los bienes y/o servicios cuando no cumplan con los requerimientos técnicos exigidos.</w:t>
      </w:r>
    </w:p>
    <w:p w14:paraId="10BAA1B1" w14:textId="77777777" w:rsidR="005D7C84" w:rsidRPr="00364474" w:rsidRDefault="005D7C84" w:rsidP="005D7C84">
      <w:pPr>
        <w:pStyle w:val="Prrafodelista"/>
        <w:rPr>
          <w:color w:val="000000" w:themeColor="text1"/>
          <w:sz w:val="22"/>
        </w:rPr>
      </w:pPr>
    </w:p>
    <w:p w14:paraId="62D9B401" w14:textId="77777777" w:rsidR="005D7C84" w:rsidRPr="00364474" w:rsidRDefault="005D7C84" w:rsidP="005D7C84">
      <w:pPr>
        <w:pStyle w:val="Prrafodelista"/>
        <w:numPr>
          <w:ilvl w:val="0"/>
          <w:numId w:val="15"/>
        </w:numPr>
        <w:jc w:val="both"/>
        <w:rPr>
          <w:rFonts w:eastAsiaTheme="minorHAnsi"/>
          <w:color w:val="000000" w:themeColor="text1"/>
          <w:szCs w:val="22"/>
          <w:lang w:eastAsia="en-US"/>
        </w:rPr>
      </w:pPr>
      <w:bookmarkStart w:id="3" w:name="_Hlk189580565"/>
      <w:r w:rsidRPr="00364474">
        <w:rPr>
          <w:rFonts w:eastAsiaTheme="minorHAnsi"/>
          <w:color w:val="000000" w:themeColor="text1"/>
          <w:szCs w:val="22"/>
          <w:lang w:eastAsia="en-US"/>
        </w:rPr>
        <w:t xml:space="preserve">Cumplir con las Obligaciones señaladas en la Resolución No. 03049 de 2014 “Por la cual se adopta el Manual de Contratación de la Policía Nacional”, modificada, actualizada y complementada por la “Resolución No. 00090 del 15 de enero de 2018, el Instructivo No. 0024 DISAN – </w:t>
      </w:r>
      <w:proofErr w:type="spellStart"/>
      <w:r w:rsidRPr="00364474">
        <w:rPr>
          <w:rFonts w:eastAsiaTheme="minorHAnsi"/>
          <w:color w:val="000000" w:themeColor="text1"/>
          <w:szCs w:val="22"/>
          <w:lang w:eastAsia="en-US"/>
        </w:rPr>
        <w:t>ASJUR</w:t>
      </w:r>
      <w:proofErr w:type="spellEnd"/>
      <w:r w:rsidRPr="00364474">
        <w:rPr>
          <w:rFonts w:eastAsiaTheme="minorHAnsi"/>
          <w:color w:val="000000" w:themeColor="text1"/>
          <w:szCs w:val="22"/>
          <w:lang w:eastAsia="en-US"/>
        </w:rPr>
        <w:t xml:space="preserve"> del 27 de </w:t>
      </w:r>
      <w:proofErr w:type="gramStart"/>
      <w:r w:rsidRPr="00364474">
        <w:rPr>
          <w:rFonts w:eastAsiaTheme="minorHAnsi"/>
          <w:color w:val="000000" w:themeColor="text1"/>
          <w:szCs w:val="22"/>
          <w:lang w:eastAsia="en-US"/>
        </w:rPr>
        <w:t>Marzo</w:t>
      </w:r>
      <w:proofErr w:type="gramEnd"/>
      <w:r w:rsidRPr="00364474">
        <w:rPr>
          <w:rFonts w:eastAsiaTheme="minorHAnsi"/>
          <w:color w:val="000000" w:themeColor="text1"/>
          <w:szCs w:val="22"/>
          <w:lang w:eastAsia="en-US"/>
        </w:rPr>
        <w:t xml:space="preserve"> de 2009 y las obligaciones contenidas en los artículos 83 y 84 de la Ley 1474 de 2011</w:t>
      </w:r>
    </w:p>
    <w:bookmarkEnd w:id="3"/>
    <w:p w14:paraId="5B5EFCD1" w14:textId="77777777" w:rsidR="00A7513B" w:rsidRPr="00AA243B" w:rsidRDefault="00A7513B" w:rsidP="00A7513B">
      <w:pPr>
        <w:autoSpaceDE/>
        <w:autoSpaceDN/>
        <w:ind w:left="720"/>
        <w:jc w:val="both"/>
      </w:pPr>
    </w:p>
    <w:p w14:paraId="6D0C1349" w14:textId="16CCB6E0" w:rsidR="000A00C7" w:rsidRPr="000A00C7" w:rsidRDefault="000A00C7" w:rsidP="007E222A">
      <w:pPr>
        <w:tabs>
          <w:tab w:val="left" w:pos="0"/>
          <w:tab w:val="left" w:pos="142"/>
          <w:tab w:val="left" w:pos="426"/>
        </w:tabs>
        <w:autoSpaceDE/>
        <w:autoSpaceDN/>
        <w:ind w:left="142"/>
        <w:jc w:val="both"/>
        <w:rPr>
          <w:lang w:val="es-ES"/>
        </w:rPr>
      </w:pPr>
    </w:p>
    <w:p w14:paraId="2A02BF5A" w14:textId="77777777" w:rsidR="006B3D2F" w:rsidRPr="00E866FC" w:rsidRDefault="006B3D2F" w:rsidP="006B3D2F">
      <w:pPr>
        <w:pStyle w:val="Prrafodelista"/>
        <w:ind w:left="142"/>
        <w:contextualSpacing w:val="0"/>
        <w:jc w:val="both"/>
        <w:rPr>
          <w:szCs w:val="22"/>
          <w:lang w:val="es-CO"/>
        </w:rPr>
      </w:pPr>
    </w:p>
    <w:p w14:paraId="5B85A949" w14:textId="77777777" w:rsidR="006B3D2F" w:rsidRPr="00E866FC" w:rsidRDefault="006B3D2F" w:rsidP="006B3D2F">
      <w:pPr>
        <w:pStyle w:val="Prrafodelista"/>
        <w:ind w:left="142"/>
        <w:contextualSpacing w:val="0"/>
        <w:jc w:val="both"/>
        <w:rPr>
          <w:szCs w:val="22"/>
          <w:lang w:val="es-CO"/>
        </w:rPr>
      </w:pPr>
    </w:p>
    <w:p w14:paraId="0B4FA70F" w14:textId="1AAB5705" w:rsidR="009B1711" w:rsidRPr="00E866FC" w:rsidRDefault="009B1711" w:rsidP="006B3D2F">
      <w:pPr>
        <w:pStyle w:val="Prrafodelista"/>
        <w:ind w:left="142"/>
        <w:contextualSpacing w:val="0"/>
        <w:jc w:val="both"/>
        <w:rPr>
          <w:b/>
          <w:szCs w:val="18"/>
          <w:lang w:val="es-CO"/>
        </w:rPr>
      </w:pPr>
    </w:p>
    <w:p w14:paraId="3A361DA7" w14:textId="10ED1D3D" w:rsidR="006B3D2F" w:rsidRDefault="006B3D2F" w:rsidP="006B3D2F">
      <w:pPr>
        <w:pStyle w:val="Prrafodelista"/>
        <w:ind w:left="142"/>
        <w:contextualSpacing w:val="0"/>
        <w:jc w:val="both"/>
        <w:rPr>
          <w:b/>
          <w:szCs w:val="18"/>
          <w:lang w:val="es-CO"/>
        </w:rPr>
      </w:pPr>
    </w:p>
    <w:p w14:paraId="738770E4" w14:textId="37993874" w:rsidR="00610C32" w:rsidRDefault="00610C32" w:rsidP="006B3D2F">
      <w:pPr>
        <w:pStyle w:val="Prrafodelista"/>
        <w:ind w:left="142"/>
        <w:contextualSpacing w:val="0"/>
        <w:jc w:val="both"/>
        <w:rPr>
          <w:b/>
          <w:szCs w:val="18"/>
          <w:lang w:val="es-CO"/>
        </w:rPr>
      </w:pPr>
    </w:p>
    <w:p w14:paraId="6A849440" w14:textId="4563D4F2" w:rsidR="00C43F5A" w:rsidRPr="00E866FC" w:rsidRDefault="00C43F5A" w:rsidP="00C43F5A">
      <w:pPr>
        <w:pStyle w:val="Textoindependiente32"/>
        <w:overflowPunct/>
        <w:autoSpaceDE/>
        <w:adjustRightInd/>
        <w:ind w:right="-42"/>
        <w:jc w:val="center"/>
        <w:rPr>
          <w:rFonts w:cs="Arial"/>
          <w:b/>
          <w:sz w:val="20"/>
        </w:rPr>
      </w:pPr>
      <w:r w:rsidRPr="00E866FC">
        <w:rPr>
          <w:rFonts w:cs="Arial"/>
          <w:b/>
          <w:sz w:val="20"/>
        </w:rPr>
        <w:t>ANEXO</w:t>
      </w:r>
    </w:p>
    <w:p w14:paraId="7B3855AE" w14:textId="77777777" w:rsidR="00C43F5A" w:rsidRPr="00E866FC" w:rsidRDefault="00C43F5A" w:rsidP="004B0735">
      <w:pPr>
        <w:pStyle w:val="Default"/>
        <w:jc w:val="center"/>
        <w:rPr>
          <w:color w:val="auto"/>
          <w:sz w:val="20"/>
          <w:szCs w:val="20"/>
        </w:rPr>
      </w:pPr>
      <w:r w:rsidRPr="00E866FC">
        <w:rPr>
          <w:b/>
          <w:bCs/>
          <w:color w:val="auto"/>
          <w:sz w:val="20"/>
          <w:szCs w:val="20"/>
        </w:rPr>
        <w:t>SOSTENIBILIDAD DE PRECIOS</w:t>
      </w:r>
    </w:p>
    <w:p w14:paraId="3B3BECC5" w14:textId="77777777" w:rsidR="005127B5" w:rsidRPr="00E866FC" w:rsidRDefault="005127B5" w:rsidP="00C43F5A">
      <w:pPr>
        <w:pStyle w:val="Default"/>
        <w:rPr>
          <w:color w:val="auto"/>
          <w:sz w:val="20"/>
          <w:szCs w:val="20"/>
        </w:rPr>
      </w:pPr>
    </w:p>
    <w:p w14:paraId="04F72573" w14:textId="77777777" w:rsidR="00AA4C41" w:rsidRPr="00E866FC" w:rsidRDefault="00AA4C41" w:rsidP="00C43F5A">
      <w:pPr>
        <w:pStyle w:val="Default"/>
        <w:rPr>
          <w:color w:val="auto"/>
          <w:sz w:val="20"/>
          <w:szCs w:val="20"/>
        </w:rPr>
      </w:pPr>
    </w:p>
    <w:p w14:paraId="18646520" w14:textId="77777777" w:rsidR="00AA4C41" w:rsidRPr="00E866FC" w:rsidRDefault="00AA4C41" w:rsidP="00C43F5A">
      <w:pPr>
        <w:pStyle w:val="Default"/>
        <w:rPr>
          <w:color w:val="auto"/>
          <w:sz w:val="20"/>
          <w:szCs w:val="20"/>
        </w:rPr>
      </w:pPr>
    </w:p>
    <w:p w14:paraId="5E8846E1" w14:textId="77777777" w:rsidR="00C43F5A" w:rsidRPr="00E866FC" w:rsidRDefault="00C43F5A" w:rsidP="00C43F5A">
      <w:pPr>
        <w:pStyle w:val="Default"/>
        <w:rPr>
          <w:color w:val="auto"/>
          <w:sz w:val="20"/>
          <w:szCs w:val="20"/>
        </w:rPr>
      </w:pPr>
      <w:r w:rsidRPr="00E866FC">
        <w:rPr>
          <w:color w:val="auto"/>
          <w:sz w:val="20"/>
          <w:szCs w:val="20"/>
        </w:rPr>
        <w:t xml:space="preserve">Bogotá D.C., </w:t>
      </w:r>
    </w:p>
    <w:p w14:paraId="2D13FFCE" w14:textId="77777777" w:rsidR="00C43F5A" w:rsidRPr="00E866FC" w:rsidRDefault="00C43F5A" w:rsidP="00C43F5A">
      <w:pPr>
        <w:pStyle w:val="Default"/>
        <w:rPr>
          <w:color w:val="auto"/>
          <w:sz w:val="20"/>
          <w:szCs w:val="20"/>
        </w:rPr>
      </w:pPr>
    </w:p>
    <w:p w14:paraId="7349420C" w14:textId="77777777" w:rsidR="00C43F5A" w:rsidRPr="00E866FC" w:rsidRDefault="00C43F5A" w:rsidP="00C43F5A">
      <w:pPr>
        <w:pStyle w:val="Default"/>
        <w:rPr>
          <w:color w:val="auto"/>
          <w:sz w:val="20"/>
          <w:szCs w:val="20"/>
        </w:rPr>
      </w:pPr>
    </w:p>
    <w:p w14:paraId="5C77B9BF" w14:textId="77777777" w:rsidR="00AA4C41" w:rsidRPr="00E866FC" w:rsidRDefault="00AA4C41" w:rsidP="00C43F5A">
      <w:pPr>
        <w:pStyle w:val="Default"/>
        <w:rPr>
          <w:color w:val="auto"/>
          <w:sz w:val="20"/>
          <w:szCs w:val="20"/>
        </w:rPr>
      </w:pPr>
    </w:p>
    <w:p w14:paraId="781DCA19" w14:textId="77777777" w:rsidR="00C43F5A" w:rsidRPr="00E866FC" w:rsidRDefault="00C43F5A" w:rsidP="00C43F5A">
      <w:pPr>
        <w:pStyle w:val="Default"/>
        <w:rPr>
          <w:color w:val="auto"/>
          <w:sz w:val="20"/>
          <w:szCs w:val="20"/>
        </w:rPr>
      </w:pPr>
      <w:r w:rsidRPr="00E866FC">
        <w:rPr>
          <w:color w:val="auto"/>
          <w:sz w:val="20"/>
          <w:szCs w:val="20"/>
        </w:rPr>
        <w:t xml:space="preserve">Señores </w:t>
      </w:r>
    </w:p>
    <w:p w14:paraId="29DF08A2" w14:textId="77777777" w:rsidR="001029CF" w:rsidRPr="00E866FC" w:rsidRDefault="001029CF" w:rsidP="00C43F5A">
      <w:pPr>
        <w:pStyle w:val="Default"/>
        <w:rPr>
          <w:rFonts w:eastAsia="Calibri"/>
          <w:b/>
          <w:color w:val="auto"/>
          <w:sz w:val="20"/>
          <w:szCs w:val="18"/>
          <w:lang w:eastAsia="es-ES"/>
        </w:rPr>
      </w:pPr>
      <w:r w:rsidRPr="00E866FC">
        <w:rPr>
          <w:rFonts w:eastAsia="Calibri"/>
          <w:b/>
          <w:color w:val="auto"/>
          <w:sz w:val="20"/>
          <w:szCs w:val="18"/>
          <w:lang w:eastAsia="es-ES"/>
        </w:rPr>
        <w:t xml:space="preserve">REGIONAL DE ASEGURAMIENTO EN SALUD No.1 </w:t>
      </w:r>
    </w:p>
    <w:p w14:paraId="6C5B09E3" w14:textId="77777777" w:rsidR="00C43F5A" w:rsidRPr="00E866FC" w:rsidRDefault="00C43F5A" w:rsidP="00C43F5A">
      <w:pPr>
        <w:pStyle w:val="Default"/>
        <w:rPr>
          <w:color w:val="auto"/>
          <w:sz w:val="20"/>
          <w:szCs w:val="20"/>
        </w:rPr>
      </w:pPr>
      <w:r w:rsidRPr="00E866FC">
        <w:rPr>
          <w:b/>
          <w:bCs/>
          <w:color w:val="auto"/>
          <w:sz w:val="20"/>
          <w:szCs w:val="20"/>
        </w:rPr>
        <w:t xml:space="preserve">POLICÍA NACIONAL </w:t>
      </w:r>
    </w:p>
    <w:p w14:paraId="7B973DE6" w14:textId="77777777" w:rsidR="00C43F5A" w:rsidRPr="00E866FC" w:rsidRDefault="00C43F5A" w:rsidP="00C43F5A">
      <w:pPr>
        <w:pStyle w:val="Default"/>
        <w:rPr>
          <w:color w:val="auto"/>
          <w:sz w:val="20"/>
          <w:szCs w:val="20"/>
        </w:rPr>
      </w:pPr>
      <w:r w:rsidRPr="00E866FC">
        <w:rPr>
          <w:color w:val="auto"/>
          <w:sz w:val="20"/>
          <w:szCs w:val="20"/>
        </w:rPr>
        <w:t xml:space="preserve">La Ciudad.- </w:t>
      </w:r>
    </w:p>
    <w:p w14:paraId="742EAB3E" w14:textId="77777777" w:rsidR="00C43F5A" w:rsidRPr="00E866FC" w:rsidRDefault="00C43F5A" w:rsidP="00C43F5A">
      <w:pPr>
        <w:pStyle w:val="Default"/>
        <w:rPr>
          <w:color w:val="auto"/>
          <w:sz w:val="20"/>
          <w:szCs w:val="20"/>
        </w:rPr>
      </w:pPr>
    </w:p>
    <w:p w14:paraId="3D6C721E" w14:textId="77777777" w:rsidR="00C43F5A" w:rsidRPr="00E866FC" w:rsidRDefault="00C43F5A" w:rsidP="00C43F5A">
      <w:pPr>
        <w:pStyle w:val="Default"/>
        <w:rPr>
          <w:color w:val="auto"/>
          <w:sz w:val="20"/>
          <w:szCs w:val="20"/>
        </w:rPr>
      </w:pPr>
    </w:p>
    <w:p w14:paraId="0462C7D6" w14:textId="77777777" w:rsidR="00C43F5A" w:rsidRPr="00E866FC" w:rsidRDefault="00C43F5A" w:rsidP="00C43F5A">
      <w:pPr>
        <w:pStyle w:val="Default"/>
        <w:rPr>
          <w:color w:val="auto"/>
          <w:sz w:val="20"/>
          <w:szCs w:val="20"/>
        </w:rPr>
      </w:pPr>
    </w:p>
    <w:p w14:paraId="5C991589" w14:textId="77777777" w:rsidR="00C43F5A" w:rsidRPr="00E866FC" w:rsidRDefault="00C43F5A" w:rsidP="00C43F5A">
      <w:pPr>
        <w:pStyle w:val="Default"/>
        <w:jc w:val="both"/>
        <w:rPr>
          <w:color w:val="auto"/>
          <w:sz w:val="20"/>
          <w:szCs w:val="20"/>
        </w:rPr>
      </w:pPr>
    </w:p>
    <w:p w14:paraId="77DC1CD5" w14:textId="22184779" w:rsidR="00067367" w:rsidRPr="00E866FC" w:rsidRDefault="00C43F5A" w:rsidP="00067367">
      <w:pPr>
        <w:ind w:right="27"/>
        <w:jc w:val="both"/>
        <w:rPr>
          <w:b/>
          <w:bCs/>
          <w:lang w:val="es-CO"/>
        </w:rPr>
      </w:pPr>
      <w:r w:rsidRPr="00E866FC">
        <w:rPr>
          <w:lang w:val="es-CO"/>
        </w:rPr>
        <w:t xml:space="preserve">La firma ________________________________________se compromete a sostener los precios ofertados dentro del proceso </w:t>
      </w:r>
      <w:r w:rsidR="003127A4" w:rsidRPr="00E866FC">
        <w:rPr>
          <w:b/>
          <w:bCs/>
          <w:lang w:val="es-CO"/>
        </w:rPr>
        <w:t xml:space="preserve">PN RASES No. 1 </w:t>
      </w:r>
      <w:proofErr w:type="spellStart"/>
      <w:r w:rsidR="00FE476F">
        <w:rPr>
          <w:b/>
          <w:bCs/>
          <w:lang w:val="es-CO"/>
        </w:rPr>
        <w:t>MIC</w:t>
      </w:r>
      <w:proofErr w:type="spellEnd"/>
      <w:r w:rsidR="00FE476F">
        <w:rPr>
          <w:b/>
          <w:bCs/>
          <w:lang w:val="es-CO"/>
        </w:rPr>
        <w:t xml:space="preserve"> 047</w:t>
      </w:r>
      <w:r w:rsidR="006F4155">
        <w:rPr>
          <w:b/>
          <w:bCs/>
          <w:lang w:val="es-CO"/>
        </w:rPr>
        <w:t xml:space="preserve"> 2026</w:t>
      </w:r>
      <w:r w:rsidRPr="002D27A7">
        <w:rPr>
          <w:lang w:val="es-CO"/>
        </w:rPr>
        <w:t>,</w:t>
      </w:r>
      <w:r w:rsidRPr="00E866FC">
        <w:rPr>
          <w:lang w:val="es-CO"/>
        </w:rPr>
        <w:t xml:space="preserve"> durante la vigencia del contrato si este se llegara a suscri</w:t>
      </w:r>
      <w:r w:rsidR="00C12F3A" w:rsidRPr="00E866FC">
        <w:rPr>
          <w:lang w:val="es-CO"/>
        </w:rPr>
        <w:t>bir, el cual tiene por objeto</w:t>
      </w:r>
      <w:r w:rsidR="00290AA6" w:rsidRPr="00E866FC">
        <w:rPr>
          <w:lang w:val="es-CO"/>
        </w:rPr>
        <w:t xml:space="preserve"> </w:t>
      </w:r>
      <w:r w:rsidR="00CB7106">
        <w:rPr>
          <w:lang w:val="es-CO"/>
        </w:rPr>
        <w:t>el</w:t>
      </w:r>
      <w:r w:rsidR="00C12F3A" w:rsidRPr="00E866FC">
        <w:rPr>
          <w:lang w:val="es-CO"/>
        </w:rPr>
        <w:t xml:space="preserve"> </w:t>
      </w:r>
      <w:r w:rsidR="0059022C" w:rsidRPr="0059022C">
        <w:rPr>
          <w:b/>
          <w:bCs/>
          <w:lang w:val="es-CO"/>
        </w:rPr>
        <w:t xml:space="preserve">SUMINISTRO DE ELEMENTOS PARA LA CORRECCIÓN ÓPTICA DE DEFECTO </w:t>
      </w:r>
      <w:proofErr w:type="spellStart"/>
      <w:r w:rsidR="0059022C" w:rsidRPr="0059022C">
        <w:rPr>
          <w:b/>
          <w:bCs/>
          <w:lang w:val="es-CO"/>
        </w:rPr>
        <w:t>REFRECTIVOS</w:t>
      </w:r>
      <w:proofErr w:type="spellEnd"/>
      <w:r w:rsidR="0059022C" w:rsidRPr="0059022C">
        <w:rPr>
          <w:b/>
          <w:bCs/>
          <w:lang w:val="es-CO"/>
        </w:rPr>
        <w:t>, VALORACIÓN DE OPTOMETRÍA CON DESTINO A LOS USUARIOS DEL SUBSISTEMA DE SALUD DE LA POLICÍA NACIONAL ADSCRITOS A LA REGIONAL DE ASEGURAMIENTO EN SALUD No. 1, UNIDAD PRESTADORA DE SALUD GUAINÍA</w:t>
      </w:r>
      <w:r w:rsidR="00102788" w:rsidRPr="00E866FC">
        <w:rPr>
          <w:b/>
          <w:bCs/>
          <w:lang w:val="es-CO"/>
        </w:rPr>
        <w:t>.</w:t>
      </w:r>
    </w:p>
    <w:p w14:paraId="524AFF14" w14:textId="640352E7" w:rsidR="00C43F5A" w:rsidRPr="00E866FC" w:rsidRDefault="00C43F5A" w:rsidP="00182234">
      <w:pPr>
        <w:pStyle w:val="Default"/>
        <w:jc w:val="both"/>
        <w:rPr>
          <w:color w:val="auto"/>
          <w:sz w:val="20"/>
          <w:szCs w:val="20"/>
        </w:rPr>
      </w:pPr>
    </w:p>
    <w:p w14:paraId="6E9045E0" w14:textId="77777777" w:rsidR="003127A4" w:rsidRPr="00E866FC" w:rsidRDefault="003127A4" w:rsidP="00182234">
      <w:pPr>
        <w:pStyle w:val="Default"/>
        <w:jc w:val="both"/>
        <w:rPr>
          <w:color w:val="auto"/>
          <w:sz w:val="20"/>
          <w:szCs w:val="20"/>
        </w:rPr>
      </w:pPr>
    </w:p>
    <w:p w14:paraId="71DE959C" w14:textId="77777777" w:rsidR="003127A4" w:rsidRPr="00E866FC" w:rsidRDefault="003127A4" w:rsidP="003127A4">
      <w:pPr>
        <w:contextualSpacing/>
        <w:jc w:val="both"/>
        <w:rPr>
          <w:color w:val="000000"/>
          <w:lang w:val="es-CO"/>
        </w:rPr>
      </w:pPr>
      <w:r w:rsidRPr="00E866FC">
        <w:rPr>
          <w:color w:val="000000"/>
          <w:lang w:val="es-CO"/>
        </w:rPr>
        <w:t>EL PROPONENTE:</w:t>
      </w:r>
    </w:p>
    <w:p w14:paraId="031E7943" w14:textId="77777777" w:rsidR="003127A4" w:rsidRPr="00E866FC" w:rsidRDefault="003127A4" w:rsidP="003127A4">
      <w:pPr>
        <w:ind w:left="566" w:hanging="283"/>
        <w:contextualSpacing/>
        <w:jc w:val="both"/>
        <w:rPr>
          <w:color w:val="000000"/>
          <w:lang w:val="es-CO"/>
        </w:rPr>
      </w:pPr>
    </w:p>
    <w:p w14:paraId="431EAEEB" w14:textId="620A184C" w:rsidR="003127A4" w:rsidRPr="00E866FC" w:rsidRDefault="003127A4" w:rsidP="003127A4">
      <w:pPr>
        <w:ind w:left="566" w:hanging="283"/>
        <w:contextualSpacing/>
        <w:jc w:val="both"/>
        <w:rPr>
          <w:color w:val="000000"/>
          <w:lang w:val="es-CO"/>
        </w:rPr>
      </w:pPr>
    </w:p>
    <w:p w14:paraId="38530569" w14:textId="77777777" w:rsidR="003127A4" w:rsidRPr="00E866FC" w:rsidRDefault="003127A4" w:rsidP="003127A4">
      <w:pPr>
        <w:ind w:left="566" w:hanging="283"/>
        <w:contextualSpacing/>
        <w:jc w:val="both"/>
        <w:rPr>
          <w:color w:val="000000"/>
          <w:lang w:val="es-CO"/>
        </w:rPr>
      </w:pPr>
    </w:p>
    <w:p w14:paraId="0B295454" w14:textId="48A85D6F" w:rsidR="003127A4" w:rsidRDefault="003127A4" w:rsidP="003127A4">
      <w:pPr>
        <w:ind w:left="566" w:hanging="283"/>
        <w:contextualSpacing/>
        <w:jc w:val="both"/>
        <w:rPr>
          <w:color w:val="000000"/>
          <w:lang w:val="es-CO"/>
        </w:rPr>
      </w:pPr>
    </w:p>
    <w:p w14:paraId="7E15471C" w14:textId="77777777" w:rsidR="00427831" w:rsidRPr="00E866FC" w:rsidRDefault="00427831" w:rsidP="003127A4">
      <w:pPr>
        <w:ind w:left="566" w:hanging="283"/>
        <w:contextualSpacing/>
        <w:jc w:val="both"/>
        <w:rPr>
          <w:color w:val="000000"/>
          <w:lang w:val="es-CO"/>
        </w:rPr>
      </w:pPr>
    </w:p>
    <w:p w14:paraId="4B94D4A9" w14:textId="77777777" w:rsidR="003127A4" w:rsidRPr="00E866FC" w:rsidRDefault="003127A4" w:rsidP="003127A4">
      <w:pPr>
        <w:ind w:left="566" w:hanging="283"/>
        <w:contextualSpacing/>
        <w:jc w:val="both"/>
        <w:rPr>
          <w:color w:val="000000"/>
          <w:lang w:val="es-CO"/>
        </w:rPr>
      </w:pPr>
    </w:p>
    <w:p w14:paraId="27AF2F70" w14:textId="77777777" w:rsidR="003127A4" w:rsidRPr="00E866FC" w:rsidRDefault="003127A4" w:rsidP="003127A4">
      <w:pPr>
        <w:ind w:left="566" w:hanging="283"/>
        <w:contextualSpacing/>
        <w:jc w:val="both"/>
        <w:rPr>
          <w:color w:val="000000"/>
          <w:lang w:val="es-CO"/>
        </w:rPr>
      </w:pPr>
    </w:p>
    <w:p w14:paraId="06BB9F94" w14:textId="77777777" w:rsidR="003127A4" w:rsidRPr="00E866FC" w:rsidRDefault="003127A4" w:rsidP="003127A4">
      <w:pPr>
        <w:autoSpaceDE/>
        <w:autoSpaceDN/>
        <w:rPr>
          <w:lang w:val="es-CO"/>
        </w:rPr>
      </w:pPr>
      <w:r w:rsidRPr="00E866FC">
        <w:rPr>
          <w:lang w:val="es-CO"/>
        </w:rPr>
        <w:t>____________________________________</w:t>
      </w:r>
    </w:p>
    <w:p w14:paraId="66E5939B" w14:textId="77777777" w:rsidR="003127A4" w:rsidRPr="00E866FC" w:rsidRDefault="003127A4" w:rsidP="003127A4">
      <w:pPr>
        <w:autoSpaceDE/>
        <w:autoSpaceDN/>
        <w:rPr>
          <w:lang w:val="es-CO"/>
        </w:rPr>
      </w:pPr>
      <w:r w:rsidRPr="00E866FC">
        <w:rPr>
          <w:lang w:val="es-CO"/>
        </w:rPr>
        <w:t xml:space="preserve">Firma del representante legal del proponente </w:t>
      </w:r>
    </w:p>
    <w:p w14:paraId="105C8CE9" w14:textId="77777777" w:rsidR="003127A4" w:rsidRPr="00E866FC" w:rsidRDefault="003127A4" w:rsidP="003127A4">
      <w:pPr>
        <w:autoSpaceDE/>
        <w:autoSpaceDN/>
        <w:contextualSpacing/>
        <w:rPr>
          <w:lang w:val="es-CO" w:eastAsia="es-CO"/>
        </w:rPr>
      </w:pPr>
      <w:r w:rsidRPr="00E866FC">
        <w:rPr>
          <w:lang w:val="es-CO" w:eastAsia="es-CO"/>
        </w:rPr>
        <w:t xml:space="preserve">Nombre o razón social del oferente: _______________________________________ </w:t>
      </w:r>
    </w:p>
    <w:p w14:paraId="499673D3" w14:textId="77777777" w:rsidR="003127A4" w:rsidRPr="00E866FC" w:rsidRDefault="003127A4" w:rsidP="003127A4">
      <w:pPr>
        <w:autoSpaceDE/>
        <w:autoSpaceDN/>
        <w:contextualSpacing/>
        <w:rPr>
          <w:color w:val="000000"/>
          <w:lang w:val="es-CO"/>
        </w:rPr>
      </w:pPr>
      <w:r w:rsidRPr="00E866FC">
        <w:rPr>
          <w:lang w:val="es-CO" w:eastAsia="es-CO"/>
        </w:rPr>
        <w:t>Identificación (</w:t>
      </w:r>
      <w:proofErr w:type="spellStart"/>
      <w:r w:rsidRPr="00E866FC">
        <w:rPr>
          <w:lang w:val="es-CO" w:eastAsia="es-CO"/>
        </w:rPr>
        <w:t>NIT</w:t>
      </w:r>
      <w:proofErr w:type="spellEnd"/>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 xml:space="preserve"> </w:t>
      </w:r>
      <w:proofErr w:type="spellStart"/>
      <w:r w:rsidRPr="00E866FC">
        <w:rPr>
          <w:lang w:val="es-CO" w:eastAsia="es-CO"/>
        </w:rPr>
        <w:t>C.C</w:t>
      </w:r>
      <w:proofErr w:type="spellEnd"/>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 xml:space="preserve"> </w:t>
      </w:r>
      <w:proofErr w:type="spellStart"/>
      <w:r w:rsidRPr="00E866FC">
        <w:rPr>
          <w:lang w:val="es-CO" w:eastAsia="es-CO"/>
        </w:rPr>
        <w:t>C.E</w:t>
      </w:r>
      <w:proofErr w:type="spellEnd"/>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w:t>
      </w:r>
      <w:r w:rsidRPr="00E866FC">
        <w:rPr>
          <w:color w:val="000000"/>
          <w:lang w:val="es-CO"/>
        </w:rPr>
        <w:t>: ______________________________________</w:t>
      </w:r>
    </w:p>
    <w:p w14:paraId="2BE653CC" w14:textId="77777777" w:rsidR="003127A4" w:rsidRPr="00E866FC" w:rsidRDefault="003127A4" w:rsidP="003127A4">
      <w:pPr>
        <w:autoSpaceDE/>
        <w:autoSpaceDN/>
        <w:contextualSpacing/>
        <w:rPr>
          <w:color w:val="000000"/>
          <w:lang w:val="es-CO"/>
        </w:rPr>
      </w:pPr>
      <w:r w:rsidRPr="00E866FC">
        <w:rPr>
          <w:lang w:val="es-CO" w:eastAsia="es-CO"/>
        </w:rPr>
        <w:t>Nombre Representante Legal</w:t>
      </w:r>
      <w:r w:rsidRPr="00E866FC">
        <w:rPr>
          <w:color w:val="000000"/>
          <w:lang w:val="es-CO"/>
        </w:rPr>
        <w:t>: ___________________________________________</w:t>
      </w:r>
    </w:p>
    <w:p w14:paraId="3E299366" w14:textId="77777777" w:rsidR="003127A4" w:rsidRPr="00E866FC" w:rsidRDefault="003127A4" w:rsidP="003127A4">
      <w:pPr>
        <w:autoSpaceDE/>
        <w:autoSpaceDN/>
        <w:rPr>
          <w:color w:val="000000"/>
          <w:lang w:val="es-CO"/>
        </w:rPr>
      </w:pPr>
      <w:r w:rsidRPr="00E866FC">
        <w:rPr>
          <w:color w:val="000000"/>
          <w:lang w:val="es-CO"/>
        </w:rPr>
        <w:t>Identificación (</w:t>
      </w:r>
      <w:proofErr w:type="spellStart"/>
      <w:r w:rsidRPr="00E866FC">
        <w:rPr>
          <w:color w:val="000000"/>
          <w:lang w:val="es-CO"/>
        </w:rPr>
        <w:t>C.C</w:t>
      </w:r>
      <w:proofErr w:type="spellEnd"/>
      <w:r w:rsidRPr="00E866FC">
        <w:rPr>
          <w:color w:val="000000"/>
          <w:lang w:val="es-CO"/>
        </w:rPr>
        <w:t xml:space="preserve"> </w:t>
      </w:r>
      <w:r w:rsidRPr="00E866FC">
        <w:rPr>
          <w:rFonts w:ascii="Segoe UI Symbol" w:eastAsia="MS Gothic" w:hAnsi="Segoe UI Symbol" w:cs="Segoe UI Symbol"/>
          <w:lang w:val="es-CO" w:eastAsia="es-CO"/>
        </w:rPr>
        <w:t>☐</w:t>
      </w:r>
      <w:r w:rsidRPr="00E866FC">
        <w:rPr>
          <w:color w:val="000000"/>
          <w:lang w:val="es-CO"/>
        </w:rPr>
        <w:t xml:space="preserve"> C.E.</w:t>
      </w:r>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 ___________________________________________</w:t>
      </w:r>
    </w:p>
    <w:p w14:paraId="5C08852C" w14:textId="77777777" w:rsidR="003127A4" w:rsidRPr="00E866FC" w:rsidRDefault="003127A4" w:rsidP="003127A4">
      <w:pPr>
        <w:autoSpaceDE/>
        <w:autoSpaceDN/>
        <w:rPr>
          <w:color w:val="000000"/>
          <w:lang w:val="es-CO"/>
        </w:rPr>
      </w:pPr>
      <w:r w:rsidRPr="00E866FC">
        <w:rPr>
          <w:color w:val="000000"/>
          <w:lang w:val="es-CO"/>
        </w:rPr>
        <w:t>Dirección: ___________________________________________________________</w:t>
      </w:r>
    </w:p>
    <w:p w14:paraId="4DE9D003" w14:textId="77777777" w:rsidR="003127A4" w:rsidRPr="00E866FC" w:rsidRDefault="003127A4" w:rsidP="003127A4">
      <w:pPr>
        <w:autoSpaceDE/>
        <w:autoSpaceDN/>
        <w:rPr>
          <w:lang w:val="es-CO"/>
        </w:rPr>
      </w:pPr>
      <w:r w:rsidRPr="00E866FC">
        <w:rPr>
          <w:color w:val="000000"/>
          <w:lang w:val="es-CO"/>
        </w:rPr>
        <w:t>Teléfono: ____________________________________________________________</w:t>
      </w:r>
    </w:p>
    <w:p w14:paraId="1DDDD391" w14:textId="77777777" w:rsidR="003127A4" w:rsidRPr="00E866FC" w:rsidRDefault="003127A4" w:rsidP="003127A4">
      <w:pPr>
        <w:autoSpaceDE/>
        <w:autoSpaceDN/>
        <w:rPr>
          <w:b/>
          <w:lang w:val="es-CO"/>
        </w:rPr>
      </w:pPr>
      <w:r w:rsidRPr="00E866FC">
        <w:rPr>
          <w:rFonts w:cs="Times New Roman"/>
          <w:color w:val="000000"/>
          <w:lang w:val="es-CO"/>
        </w:rPr>
        <w:t>Email: _______________________________________________________________</w:t>
      </w:r>
    </w:p>
    <w:p w14:paraId="2883A7D8" w14:textId="77777777" w:rsidR="008438EA" w:rsidRPr="00E866FC" w:rsidRDefault="008438EA" w:rsidP="008438EA">
      <w:pPr>
        <w:pStyle w:val="Textoindependiente32"/>
        <w:overflowPunct/>
        <w:autoSpaceDE/>
        <w:adjustRightInd/>
        <w:ind w:right="-42"/>
        <w:rPr>
          <w:rFonts w:cs="Arial"/>
          <w:sz w:val="20"/>
        </w:rPr>
      </w:pPr>
    </w:p>
    <w:p w14:paraId="5DCAD3A5" w14:textId="77777777" w:rsidR="00C43F5A" w:rsidRPr="00E866FC" w:rsidRDefault="00C43F5A" w:rsidP="00C43F5A">
      <w:pPr>
        <w:pStyle w:val="Textoindependiente32"/>
        <w:overflowPunct/>
        <w:autoSpaceDE/>
        <w:adjustRightInd/>
        <w:ind w:right="-42"/>
        <w:rPr>
          <w:rFonts w:cs="Arial"/>
          <w:b/>
          <w:sz w:val="20"/>
        </w:rPr>
      </w:pPr>
    </w:p>
    <w:p w14:paraId="49265A66" w14:textId="77777777" w:rsidR="008438EA" w:rsidRPr="00E866FC" w:rsidRDefault="008438EA" w:rsidP="00C43F5A">
      <w:pPr>
        <w:pStyle w:val="Textoindependiente32"/>
        <w:overflowPunct/>
        <w:autoSpaceDE/>
        <w:adjustRightInd/>
        <w:ind w:right="-42"/>
        <w:rPr>
          <w:rFonts w:cs="Arial"/>
          <w:b/>
          <w:sz w:val="20"/>
        </w:rPr>
      </w:pPr>
    </w:p>
    <w:p w14:paraId="5F66E5C0" w14:textId="48AFE961" w:rsidR="008438EA" w:rsidRPr="00E866FC" w:rsidRDefault="008438EA" w:rsidP="00C43F5A">
      <w:pPr>
        <w:pStyle w:val="Textoindependiente32"/>
        <w:overflowPunct/>
        <w:autoSpaceDE/>
        <w:adjustRightInd/>
        <w:ind w:right="-42"/>
        <w:rPr>
          <w:rFonts w:cs="Arial"/>
          <w:b/>
          <w:sz w:val="20"/>
        </w:rPr>
      </w:pPr>
    </w:p>
    <w:p w14:paraId="1F9904C8" w14:textId="33578CB5" w:rsidR="00493D4E" w:rsidRPr="00E866FC" w:rsidRDefault="00493D4E" w:rsidP="00C43F5A">
      <w:pPr>
        <w:pStyle w:val="Textoindependiente32"/>
        <w:overflowPunct/>
        <w:autoSpaceDE/>
        <w:adjustRightInd/>
        <w:ind w:right="-42"/>
        <w:rPr>
          <w:rFonts w:cs="Arial"/>
          <w:b/>
          <w:sz w:val="20"/>
        </w:rPr>
      </w:pPr>
    </w:p>
    <w:p w14:paraId="40BDD272" w14:textId="781C2CC5" w:rsidR="008C4AF3" w:rsidRDefault="008C4AF3" w:rsidP="00C43F5A">
      <w:pPr>
        <w:pStyle w:val="Textoindependiente32"/>
        <w:overflowPunct/>
        <w:autoSpaceDE/>
        <w:adjustRightInd/>
        <w:ind w:right="-42"/>
        <w:rPr>
          <w:rFonts w:cs="Arial"/>
          <w:b/>
          <w:sz w:val="20"/>
        </w:rPr>
      </w:pPr>
    </w:p>
    <w:p w14:paraId="6BEE7F5E" w14:textId="77777777" w:rsidR="00FE476F" w:rsidRPr="00E866FC" w:rsidRDefault="00FE476F" w:rsidP="00C43F5A">
      <w:pPr>
        <w:pStyle w:val="Textoindependiente32"/>
        <w:overflowPunct/>
        <w:autoSpaceDE/>
        <w:adjustRightInd/>
        <w:ind w:right="-42"/>
        <w:rPr>
          <w:rFonts w:cs="Arial"/>
          <w:b/>
          <w:sz w:val="20"/>
        </w:rPr>
      </w:pPr>
    </w:p>
    <w:p w14:paraId="6384CC0C" w14:textId="39FE8AB1" w:rsidR="00796B73" w:rsidRPr="00E866FC" w:rsidRDefault="00C43F5A" w:rsidP="00796B73">
      <w:pPr>
        <w:pStyle w:val="Textoindependiente32"/>
        <w:overflowPunct/>
        <w:autoSpaceDE/>
        <w:adjustRightInd/>
        <w:ind w:right="-42"/>
        <w:jc w:val="center"/>
        <w:rPr>
          <w:rFonts w:cs="Arial"/>
          <w:b/>
          <w:sz w:val="20"/>
        </w:rPr>
      </w:pPr>
      <w:r w:rsidRPr="00E866FC">
        <w:rPr>
          <w:rFonts w:cs="Arial"/>
          <w:b/>
          <w:sz w:val="20"/>
        </w:rPr>
        <w:t xml:space="preserve">ANEXO </w:t>
      </w:r>
    </w:p>
    <w:p w14:paraId="7894C20C" w14:textId="161B63A0" w:rsidR="00067367" w:rsidRPr="00E866FC" w:rsidRDefault="00DE6DBD" w:rsidP="00182234">
      <w:pPr>
        <w:jc w:val="center"/>
        <w:rPr>
          <w:b/>
          <w:bCs/>
          <w:lang w:val="es-CO"/>
        </w:rPr>
      </w:pPr>
      <w:r w:rsidRPr="00E866FC">
        <w:rPr>
          <w:b/>
          <w:bCs/>
          <w:lang w:val="es-CO"/>
        </w:rPr>
        <w:t xml:space="preserve">ESTIMACIÓN, TIPIFICACIÓN, DETERMINACIÓN DE GARANTÍAS </w:t>
      </w:r>
    </w:p>
    <w:p w14:paraId="7DE53074" w14:textId="77777777" w:rsidR="009E42A8" w:rsidRPr="00E866FC" w:rsidRDefault="009E42A8" w:rsidP="00182234">
      <w:pPr>
        <w:jc w:val="center"/>
        <w:rPr>
          <w:b/>
          <w:bCs/>
          <w:sz w:val="18"/>
          <w:lang w:val="es-CO"/>
        </w:rPr>
      </w:pPr>
    </w:p>
    <w:p w14:paraId="6697EA9B" w14:textId="207A9AE9" w:rsidR="008C4AF3" w:rsidRPr="00E866FC" w:rsidRDefault="008C4AF3" w:rsidP="008C4AF3">
      <w:pPr>
        <w:jc w:val="both"/>
        <w:rPr>
          <w:b/>
          <w:lang w:val="es-CO"/>
        </w:rPr>
      </w:pPr>
      <w:r w:rsidRPr="00E866FC">
        <w:rPr>
          <w:b/>
          <w:lang w:val="es-CO"/>
        </w:rPr>
        <w:lastRenderedPageBreak/>
        <w:t>ETAPA CONTRACTUAL</w:t>
      </w:r>
    </w:p>
    <w:p w14:paraId="1A95A567" w14:textId="79F72234" w:rsidR="00102788" w:rsidRPr="00E866FC" w:rsidRDefault="00102788" w:rsidP="008C4AF3">
      <w:pPr>
        <w:jc w:val="both"/>
        <w:rPr>
          <w:b/>
          <w:lang w:val="es-CO"/>
        </w:rPr>
      </w:pPr>
    </w:p>
    <w:tbl>
      <w:tblPr>
        <w:tblW w:w="104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906"/>
        <w:gridCol w:w="1599"/>
        <w:gridCol w:w="1309"/>
        <w:gridCol w:w="1254"/>
        <w:gridCol w:w="1800"/>
        <w:gridCol w:w="2472"/>
      </w:tblGrid>
      <w:tr w:rsidR="00CB7106" w:rsidRPr="009971C3" w14:paraId="639B331E" w14:textId="77777777" w:rsidTr="00C40B29">
        <w:trPr>
          <w:trHeight w:val="642"/>
          <w:jc w:val="center"/>
        </w:trPr>
        <w:tc>
          <w:tcPr>
            <w:tcW w:w="1129" w:type="dxa"/>
            <w:shd w:val="clear" w:color="auto" w:fill="BFBFBF" w:themeFill="background1" w:themeFillShade="BF"/>
            <w:vAlign w:val="center"/>
          </w:tcPr>
          <w:p w14:paraId="19141A45" w14:textId="77777777" w:rsidR="00CB7106" w:rsidRPr="009971C3" w:rsidRDefault="00CB7106" w:rsidP="00C40B29">
            <w:pPr>
              <w:jc w:val="center"/>
              <w:rPr>
                <w:b/>
                <w:sz w:val="14"/>
                <w:szCs w:val="14"/>
              </w:rPr>
            </w:pPr>
            <w:r w:rsidRPr="009971C3">
              <w:rPr>
                <w:b/>
                <w:sz w:val="14"/>
                <w:szCs w:val="14"/>
              </w:rPr>
              <w:t>MECANISMO DE COBERTURA</w:t>
            </w:r>
          </w:p>
        </w:tc>
        <w:tc>
          <w:tcPr>
            <w:tcW w:w="906" w:type="dxa"/>
            <w:shd w:val="clear" w:color="auto" w:fill="BFBFBF" w:themeFill="background1" w:themeFillShade="BF"/>
            <w:vAlign w:val="center"/>
          </w:tcPr>
          <w:p w14:paraId="334084EF" w14:textId="77777777" w:rsidR="00CB7106" w:rsidRPr="009971C3" w:rsidRDefault="00CB7106" w:rsidP="00C40B29">
            <w:pPr>
              <w:jc w:val="center"/>
              <w:rPr>
                <w:b/>
                <w:sz w:val="14"/>
                <w:szCs w:val="14"/>
              </w:rPr>
            </w:pPr>
            <w:r w:rsidRPr="009971C3">
              <w:rPr>
                <w:b/>
                <w:sz w:val="14"/>
                <w:szCs w:val="14"/>
              </w:rPr>
              <w:t>CLASE DE RIESGO</w:t>
            </w:r>
          </w:p>
        </w:tc>
        <w:tc>
          <w:tcPr>
            <w:tcW w:w="1599" w:type="dxa"/>
            <w:shd w:val="clear" w:color="auto" w:fill="BFBFBF" w:themeFill="background1" w:themeFillShade="BF"/>
            <w:vAlign w:val="center"/>
          </w:tcPr>
          <w:p w14:paraId="4D38A3AF" w14:textId="77777777" w:rsidR="00CB7106" w:rsidRPr="009971C3" w:rsidRDefault="00CB7106" w:rsidP="00C40B29">
            <w:pPr>
              <w:jc w:val="center"/>
              <w:rPr>
                <w:b/>
                <w:sz w:val="14"/>
                <w:szCs w:val="14"/>
              </w:rPr>
            </w:pPr>
            <w:proofErr w:type="spellStart"/>
            <w:r w:rsidRPr="009971C3">
              <w:rPr>
                <w:b/>
                <w:sz w:val="14"/>
                <w:szCs w:val="14"/>
              </w:rPr>
              <w:t>TIPIFICACION</w:t>
            </w:r>
            <w:proofErr w:type="spellEnd"/>
            <w:r w:rsidRPr="009971C3">
              <w:rPr>
                <w:b/>
                <w:sz w:val="14"/>
                <w:szCs w:val="14"/>
              </w:rPr>
              <w:t xml:space="preserve"> DE LOS RIESGOS</w:t>
            </w:r>
          </w:p>
        </w:tc>
        <w:tc>
          <w:tcPr>
            <w:tcW w:w="1309" w:type="dxa"/>
            <w:shd w:val="clear" w:color="auto" w:fill="BFBFBF" w:themeFill="background1" w:themeFillShade="BF"/>
            <w:vAlign w:val="center"/>
          </w:tcPr>
          <w:p w14:paraId="10EC48C5" w14:textId="77777777" w:rsidR="00CB7106" w:rsidRPr="009971C3" w:rsidRDefault="00CB7106" w:rsidP="00C40B29">
            <w:pPr>
              <w:jc w:val="center"/>
              <w:rPr>
                <w:b/>
                <w:sz w:val="14"/>
                <w:szCs w:val="14"/>
              </w:rPr>
            </w:pPr>
            <w:proofErr w:type="spellStart"/>
            <w:r w:rsidRPr="009971C3">
              <w:rPr>
                <w:b/>
                <w:sz w:val="14"/>
                <w:szCs w:val="14"/>
              </w:rPr>
              <w:t>ESTIMACION</w:t>
            </w:r>
            <w:proofErr w:type="spellEnd"/>
            <w:r w:rsidRPr="009971C3">
              <w:rPr>
                <w:b/>
                <w:sz w:val="14"/>
                <w:szCs w:val="14"/>
              </w:rPr>
              <w:t xml:space="preserve"> DEL RIESGO</w:t>
            </w:r>
          </w:p>
        </w:tc>
        <w:tc>
          <w:tcPr>
            <w:tcW w:w="1254" w:type="dxa"/>
            <w:shd w:val="clear" w:color="auto" w:fill="BFBFBF" w:themeFill="background1" w:themeFillShade="BF"/>
            <w:vAlign w:val="center"/>
          </w:tcPr>
          <w:p w14:paraId="53B05906" w14:textId="77777777" w:rsidR="00CB7106" w:rsidRPr="009971C3" w:rsidRDefault="00CB7106" w:rsidP="00C40B29">
            <w:pPr>
              <w:jc w:val="center"/>
              <w:rPr>
                <w:b/>
                <w:sz w:val="14"/>
                <w:szCs w:val="14"/>
              </w:rPr>
            </w:pPr>
            <w:proofErr w:type="spellStart"/>
            <w:r w:rsidRPr="009971C3">
              <w:rPr>
                <w:b/>
                <w:sz w:val="14"/>
                <w:szCs w:val="14"/>
              </w:rPr>
              <w:t>ASIGNACION</w:t>
            </w:r>
            <w:proofErr w:type="spellEnd"/>
            <w:r w:rsidRPr="009971C3">
              <w:rPr>
                <w:b/>
                <w:sz w:val="14"/>
                <w:szCs w:val="14"/>
              </w:rPr>
              <w:t xml:space="preserve"> DEL RIESGO</w:t>
            </w:r>
          </w:p>
        </w:tc>
        <w:tc>
          <w:tcPr>
            <w:tcW w:w="1800" w:type="dxa"/>
            <w:shd w:val="clear" w:color="auto" w:fill="BFBFBF" w:themeFill="background1" w:themeFillShade="BF"/>
            <w:vAlign w:val="center"/>
          </w:tcPr>
          <w:p w14:paraId="2F542282" w14:textId="77777777" w:rsidR="00CB7106" w:rsidRPr="009971C3" w:rsidRDefault="00CB7106" w:rsidP="00C40B29">
            <w:pPr>
              <w:jc w:val="center"/>
              <w:rPr>
                <w:b/>
                <w:sz w:val="14"/>
                <w:szCs w:val="14"/>
              </w:rPr>
            </w:pPr>
            <w:r w:rsidRPr="009971C3">
              <w:rPr>
                <w:b/>
                <w:sz w:val="14"/>
                <w:szCs w:val="14"/>
              </w:rPr>
              <w:t>VIGENCIA</w:t>
            </w:r>
          </w:p>
        </w:tc>
        <w:tc>
          <w:tcPr>
            <w:tcW w:w="2472" w:type="dxa"/>
            <w:shd w:val="clear" w:color="auto" w:fill="BFBFBF" w:themeFill="background1" w:themeFillShade="BF"/>
            <w:vAlign w:val="center"/>
          </w:tcPr>
          <w:p w14:paraId="49BC9B36" w14:textId="77777777" w:rsidR="00CB7106" w:rsidRPr="009971C3" w:rsidRDefault="00CB7106" w:rsidP="00C40B29">
            <w:pPr>
              <w:jc w:val="center"/>
              <w:rPr>
                <w:b/>
                <w:sz w:val="14"/>
                <w:szCs w:val="14"/>
              </w:rPr>
            </w:pPr>
            <w:proofErr w:type="spellStart"/>
            <w:r w:rsidRPr="009971C3">
              <w:rPr>
                <w:b/>
                <w:sz w:val="14"/>
                <w:szCs w:val="14"/>
              </w:rPr>
              <w:t>JUSTIFICACION</w:t>
            </w:r>
            <w:proofErr w:type="spellEnd"/>
            <w:r w:rsidRPr="009971C3">
              <w:rPr>
                <w:b/>
                <w:sz w:val="14"/>
                <w:szCs w:val="14"/>
              </w:rPr>
              <w:t xml:space="preserve"> COBERTURA / VIGENCIA</w:t>
            </w:r>
          </w:p>
        </w:tc>
      </w:tr>
      <w:tr w:rsidR="00CB7106" w:rsidRPr="0030441F" w14:paraId="34263DFE" w14:textId="77777777" w:rsidTr="00C40B29">
        <w:trPr>
          <w:trHeight w:val="1201"/>
          <w:jc w:val="center"/>
        </w:trPr>
        <w:tc>
          <w:tcPr>
            <w:tcW w:w="1129" w:type="dxa"/>
            <w:shd w:val="clear" w:color="auto" w:fill="auto"/>
            <w:vAlign w:val="center"/>
          </w:tcPr>
          <w:p w14:paraId="5404F132" w14:textId="77777777" w:rsidR="00CB7106" w:rsidRPr="0030441F" w:rsidRDefault="00CB7106" w:rsidP="00C40B29">
            <w:pPr>
              <w:spacing w:line="0" w:lineRule="atLeast"/>
              <w:jc w:val="both"/>
              <w:rPr>
                <w:sz w:val="12"/>
                <w:szCs w:val="12"/>
              </w:rPr>
            </w:pPr>
            <w:r w:rsidRPr="0030441F">
              <w:rPr>
                <w:sz w:val="12"/>
                <w:szCs w:val="12"/>
              </w:rPr>
              <w:t>GARANTÍA ÚNICA</w:t>
            </w:r>
          </w:p>
        </w:tc>
        <w:tc>
          <w:tcPr>
            <w:tcW w:w="906" w:type="dxa"/>
            <w:shd w:val="clear" w:color="auto" w:fill="auto"/>
            <w:vAlign w:val="center"/>
          </w:tcPr>
          <w:p w14:paraId="5CA5E933" w14:textId="77777777" w:rsidR="00CB7106" w:rsidRPr="0030441F" w:rsidRDefault="00CB7106" w:rsidP="00C40B29">
            <w:pPr>
              <w:spacing w:line="0" w:lineRule="atLeast"/>
              <w:jc w:val="both"/>
              <w:rPr>
                <w:sz w:val="12"/>
                <w:szCs w:val="12"/>
              </w:rPr>
            </w:pPr>
            <w:r w:rsidRPr="0030441F">
              <w:rPr>
                <w:sz w:val="12"/>
                <w:szCs w:val="12"/>
              </w:rPr>
              <w:t>RIESGO JURÍDICO</w:t>
            </w:r>
          </w:p>
        </w:tc>
        <w:tc>
          <w:tcPr>
            <w:tcW w:w="1599" w:type="dxa"/>
            <w:shd w:val="clear" w:color="auto" w:fill="auto"/>
            <w:vAlign w:val="center"/>
          </w:tcPr>
          <w:p w14:paraId="63F021CA" w14:textId="77777777" w:rsidR="00CB7106" w:rsidRPr="0030441F" w:rsidRDefault="00CB7106" w:rsidP="00C40B29">
            <w:pPr>
              <w:jc w:val="both"/>
              <w:rPr>
                <w:sz w:val="12"/>
                <w:szCs w:val="12"/>
              </w:rPr>
            </w:pPr>
            <w:r w:rsidRPr="0030441F">
              <w:rPr>
                <w:sz w:val="12"/>
                <w:szCs w:val="12"/>
              </w:rPr>
              <w:t>CUMPLIMIENTO DEL CONTRATO.</w:t>
            </w:r>
          </w:p>
        </w:tc>
        <w:tc>
          <w:tcPr>
            <w:tcW w:w="1309" w:type="dxa"/>
            <w:shd w:val="clear" w:color="auto" w:fill="auto"/>
            <w:vAlign w:val="center"/>
          </w:tcPr>
          <w:p w14:paraId="0E4D418A" w14:textId="77777777" w:rsidR="00CB7106" w:rsidRPr="0030441F" w:rsidRDefault="00CB7106" w:rsidP="00C40B29">
            <w:pPr>
              <w:spacing w:line="0" w:lineRule="atLeast"/>
              <w:jc w:val="both"/>
              <w:rPr>
                <w:sz w:val="12"/>
                <w:szCs w:val="12"/>
              </w:rPr>
            </w:pPr>
            <w:r w:rsidRPr="0030441F">
              <w:rPr>
                <w:sz w:val="12"/>
                <w:szCs w:val="12"/>
              </w:rPr>
              <w:t>VEINTE POR CIENTO (20%) DEL VALOR DEL CONTRATO</w:t>
            </w:r>
          </w:p>
        </w:tc>
        <w:tc>
          <w:tcPr>
            <w:tcW w:w="1254" w:type="dxa"/>
            <w:shd w:val="clear" w:color="auto" w:fill="auto"/>
            <w:vAlign w:val="center"/>
          </w:tcPr>
          <w:p w14:paraId="44D807FA" w14:textId="77777777" w:rsidR="00CB7106" w:rsidRPr="0030441F" w:rsidRDefault="00CB7106" w:rsidP="00C40B29">
            <w:pPr>
              <w:spacing w:line="0" w:lineRule="atLeast"/>
              <w:jc w:val="both"/>
              <w:rPr>
                <w:sz w:val="12"/>
                <w:szCs w:val="12"/>
              </w:rPr>
            </w:pPr>
            <w:r w:rsidRPr="0030441F">
              <w:rPr>
                <w:sz w:val="12"/>
                <w:szCs w:val="12"/>
              </w:rPr>
              <w:t>CONTRATISTA</w:t>
            </w:r>
          </w:p>
        </w:tc>
        <w:tc>
          <w:tcPr>
            <w:tcW w:w="1800" w:type="dxa"/>
            <w:shd w:val="clear" w:color="auto" w:fill="auto"/>
            <w:vAlign w:val="center"/>
          </w:tcPr>
          <w:p w14:paraId="2EB6C82E" w14:textId="2BF130BA" w:rsidR="00CB7106" w:rsidRPr="0030441F" w:rsidRDefault="00461531" w:rsidP="00C40B29">
            <w:pPr>
              <w:spacing w:line="0" w:lineRule="atLeast"/>
              <w:jc w:val="both"/>
              <w:rPr>
                <w:sz w:val="12"/>
                <w:szCs w:val="12"/>
              </w:rPr>
            </w:pPr>
            <w:r w:rsidRPr="000961D4">
              <w:rPr>
                <w:sz w:val="10"/>
                <w:szCs w:val="10"/>
              </w:rPr>
              <w:t>VIGENTE POR UN TERMINO IGUAL A LA VIGENCIA DEL CONTRATO</w:t>
            </w:r>
          </w:p>
        </w:tc>
        <w:tc>
          <w:tcPr>
            <w:tcW w:w="2472" w:type="dxa"/>
            <w:shd w:val="clear" w:color="auto" w:fill="auto"/>
          </w:tcPr>
          <w:p w14:paraId="352A55B1" w14:textId="77777777" w:rsidR="00CB7106" w:rsidRPr="0030441F" w:rsidRDefault="00CB7106" w:rsidP="00C40B29">
            <w:pPr>
              <w:spacing w:line="0" w:lineRule="atLeast"/>
              <w:jc w:val="both"/>
              <w:rPr>
                <w:sz w:val="12"/>
                <w:szCs w:val="12"/>
              </w:rPr>
            </w:pPr>
            <w:r w:rsidRPr="0030441F">
              <w:rPr>
                <w:sz w:val="12"/>
                <w:szCs w:val="12"/>
              </w:rPr>
              <w:t xml:space="preserve">AMPARA EL RIESGO DE </w:t>
            </w:r>
            <w:r>
              <w:rPr>
                <w:sz w:val="12"/>
                <w:szCs w:val="12"/>
              </w:rPr>
              <w:t>INCUMPLIMIENTO DURANTE EL PLAZO DE EJECUCIÓN</w:t>
            </w:r>
            <w:r w:rsidRPr="0030441F">
              <w:rPr>
                <w:sz w:val="12"/>
                <w:szCs w:val="12"/>
              </w:rPr>
              <w:t xml:space="preserve"> Y </w:t>
            </w:r>
            <w:proofErr w:type="spellStart"/>
            <w:r w:rsidRPr="0030441F">
              <w:rPr>
                <w:sz w:val="12"/>
                <w:szCs w:val="12"/>
              </w:rPr>
              <w:t>LIQUIDACION</w:t>
            </w:r>
            <w:proofErr w:type="spellEnd"/>
            <w:r w:rsidRPr="0030441F">
              <w:rPr>
                <w:sz w:val="12"/>
                <w:szCs w:val="12"/>
              </w:rPr>
              <w:t xml:space="preserve"> DEL CONTRATO LA </w:t>
            </w:r>
            <w:proofErr w:type="spellStart"/>
            <w:r w:rsidRPr="0030441F">
              <w:rPr>
                <w:sz w:val="12"/>
                <w:szCs w:val="12"/>
              </w:rPr>
              <w:t>ESTIMACION</w:t>
            </w:r>
            <w:proofErr w:type="spellEnd"/>
            <w:r w:rsidRPr="0030441F">
              <w:rPr>
                <w:sz w:val="12"/>
                <w:szCs w:val="12"/>
              </w:rPr>
              <w:t xml:space="preserve"> DEL RIESGO CUBRE EL 20% DEL VALOR DEL CONTRATO COMO QUIERA QUE SE PRETENDE EL PAGO PARCIAL O DEFINITIVO DE LOS PERJUICIOS QUE CAUSE A LA ENTIDAD EN LOS MISMOS TÉRMINOS DE LA CLAUSULA PENAL PECUNIARIA.</w:t>
            </w:r>
          </w:p>
        </w:tc>
      </w:tr>
      <w:tr w:rsidR="00CB7106" w:rsidRPr="0030441F" w14:paraId="0356688F" w14:textId="77777777" w:rsidTr="00C40B29">
        <w:trPr>
          <w:trHeight w:val="324"/>
          <w:jc w:val="center"/>
        </w:trPr>
        <w:tc>
          <w:tcPr>
            <w:tcW w:w="1129" w:type="dxa"/>
            <w:shd w:val="clear" w:color="auto" w:fill="auto"/>
            <w:vAlign w:val="center"/>
          </w:tcPr>
          <w:p w14:paraId="3A25192F" w14:textId="77777777" w:rsidR="00CB7106" w:rsidRPr="0030441F" w:rsidRDefault="00CB7106" w:rsidP="00C40B29">
            <w:pPr>
              <w:spacing w:line="0" w:lineRule="atLeast"/>
              <w:jc w:val="both"/>
              <w:rPr>
                <w:sz w:val="12"/>
                <w:szCs w:val="12"/>
              </w:rPr>
            </w:pPr>
            <w:proofErr w:type="spellStart"/>
            <w:r w:rsidRPr="0030441F">
              <w:rPr>
                <w:sz w:val="12"/>
                <w:szCs w:val="12"/>
              </w:rPr>
              <w:t>GARANTIA</w:t>
            </w:r>
            <w:proofErr w:type="spellEnd"/>
            <w:r w:rsidRPr="0030441F">
              <w:rPr>
                <w:sz w:val="12"/>
                <w:szCs w:val="12"/>
              </w:rPr>
              <w:t xml:space="preserve"> UNICA</w:t>
            </w:r>
          </w:p>
        </w:tc>
        <w:tc>
          <w:tcPr>
            <w:tcW w:w="906" w:type="dxa"/>
            <w:shd w:val="clear" w:color="auto" w:fill="auto"/>
            <w:vAlign w:val="center"/>
          </w:tcPr>
          <w:p w14:paraId="3C43E6BB" w14:textId="77777777" w:rsidR="00CB7106" w:rsidRPr="0030441F" w:rsidRDefault="00CB7106" w:rsidP="00C40B29">
            <w:pPr>
              <w:spacing w:line="0" w:lineRule="atLeast"/>
              <w:jc w:val="both"/>
              <w:rPr>
                <w:sz w:val="12"/>
                <w:szCs w:val="12"/>
              </w:rPr>
            </w:pPr>
            <w:r w:rsidRPr="0030441F">
              <w:rPr>
                <w:sz w:val="12"/>
                <w:szCs w:val="12"/>
              </w:rPr>
              <w:t>RIESGO OPERATIVO</w:t>
            </w:r>
          </w:p>
        </w:tc>
        <w:tc>
          <w:tcPr>
            <w:tcW w:w="1599" w:type="dxa"/>
            <w:shd w:val="clear" w:color="auto" w:fill="auto"/>
            <w:vAlign w:val="center"/>
          </w:tcPr>
          <w:p w14:paraId="13F778CA" w14:textId="77777777" w:rsidR="00CB7106" w:rsidRPr="0030441F" w:rsidRDefault="00CB7106" w:rsidP="00C40B29">
            <w:pPr>
              <w:jc w:val="both"/>
              <w:rPr>
                <w:sz w:val="12"/>
                <w:szCs w:val="12"/>
              </w:rPr>
            </w:pPr>
            <w:r w:rsidRPr="0030441F">
              <w:rPr>
                <w:sz w:val="12"/>
                <w:szCs w:val="12"/>
              </w:rPr>
              <w:t>CALIDAD DEL SERVICIO</w:t>
            </w:r>
          </w:p>
        </w:tc>
        <w:tc>
          <w:tcPr>
            <w:tcW w:w="1309" w:type="dxa"/>
            <w:shd w:val="clear" w:color="auto" w:fill="auto"/>
            <w:vAlign w:val="center"/>
          </w:tcPr>
          <w:p w14:paraId="17E1A398" w14:textId="77777777" w:rsidR="00CB7106" w:rsidRPr="0030441F" w:rsidRDefault="00CB7106" w:rsidP="00C40B29">
            <w:pPr>
              <w:spacing w:line="0" w:lineRule="atLeast"/>
              <w:jc w:val="both"/>
              <w:rPr>
                <w:sz w:val="12"/>
                <w:szCs w:val="12"/>
              </w:rPr>
            </w:pPr>
            <w:r w:rsidRPr="0030441F">
              <w:rPr>
                <w:sz w:val="12"/>
                <w:szCs w:val="12"/>
              </w:rPr>
              <w:t>CINCUENTA POR CIENTO (50%) DEL VALOR DEL CONTRATO.</w:t>
            </w:r>
          </w:p>
        </w:tc>
        <w:tc>
          <w:tcPr>
            <w:tcW w:w="1254" w:type="dxa"/>
            <w:shd w:val="clear" w:color="auto" w:fill="auto"/>
            <w:vAlign w:val="center"/>
          </w:tcPr>
          <w:p w14:paraId="464DB943" w14:textId="77777777" w:rsidR="00CB7106" w:rsidRPr="0030441F" w:rsidRDefault="00CB7106" w:rsidP="00C40B29">
            <w:pPr>
              <w:spacing w:line="0" w:lineRule="atLeast"/>
              <w:jc w:val="both"/>
              <w:rPr>
                <w:sz w:val="12"/>
                <w:szCs w:val="12"/>
              </w:rPr>
            </w:pPr>
            <w:r w:rsidRPr="0030441F">
              <w:rPr>
                <w:sz w:val="12"/>
                <w:szCs w:val="12"/>
              </w:rPr>
              <w:t>CONTRATISTA</w:t>
            </w:r>
          </w:p>
        </w:tc>
        <w:tc>
          <w:tcPr>
            <w:tcW w:w="1800" w:type="dxa"/>
            <w:shd w:val="clear" w:color="auto" w:fill="auto"/>
            <w:vAlign w:val="center"/>
          </w:tcPr>
          <w:p w14:paraId="2EC91E46" w14:textId="77777777" w:rsidR="00CB7106" w:rsidRPr="0030441F" w:rsidRDefault="00CB7106" w:rsidP="00C40B29">
            <w:pPr>
              <w:spacing w:line="0" w:lineRule="atLeast"/>
              <w:jc w:val="both"/>
              <w:rPr>
                <w:sz w:val="12"/>
                <w:szCs w:val="12"/>
              </w:rPr>
            </w:pPr>
            <w:r w:rsidRPr="0030441F">
              <w:rPr>
                <w:sz w:val="12"/>
                <w:szCs w:val="12"/>
              </w:rPr>
              <w:t xml:space="preserve">VIGENTE POR UN TÉRMINO IGUAL A LA VIGENCIA DEL CONTRATO </w:t>
            </w:r>
          </w:p>
        </w:tc>
        <w:tc>
          <w:tcPr>
            <w:tcW w:w="2472" w:type="dxa"/>
            <w:shd w:val="clear" w:color="auto" w:fill="auto"/>
          </w:tcPr>
          <w:p w14:paraId="749B4296" w14:textId="77777777" w:rsidR="00CB7106" w:rsidRPr="0030441F" w:rsidRDefault="00CB7106" w:rsidP="00C40B29">
            <w:pPr>
              <w:spacing w:line="0" w:lineRule="atLeast"/>
              <w:jc w:val="both"/>
              <w:rPr>
                <w:sz w:val="12"/>
                <w:szCs w:val="12"/>
              </w:rPr>
            </w:pPr>
            <w:r>
              <w:rPr>
                <w:sz w:val="12"/>
                <w:szCs w:val="12"/>
              </w:rPr>
              <w:t xml:space="preserve">AMPARA </w:t>
            </w:r>
            <w:r w:rsidRPr="0030441F">
              <w:rPr>
                <w:sz w:val="12"/>
                <w:szCs w:val="12"/>
              </w:rPr>
              <w:t>EL RIESGO DE MALA CA</w:t>
            </w:r>
            <w:r>
              <w:rPr>
                <w:sz w:val="12"/>
                <w:szCs w:val="12"/>
              </w:rPr>
              <w:t>LIDAD DE LOS BIENES O SERVICIOS</w:t>
            </w:r>
            <w:r w:rsidRPr="0030441F">
              <w:rPr>
                <w:sz w:val="12"/>
                <w:szCs w:val="12"/>
              </w:rPr>
              <w:t xml:space="preserve"> DURANTE LA VIGENCIA DEL CONTRATO Y EL  TIEMPO QUE CUBRE LA GARANTÍA TÉCNICA, BUSCANDO RESARCIR  EL DETRIMENTO CAUSADO A LA ENTIDAD  DURANTE LA VIGENCIA DEL CONTRATO.</w:t>
            </w:r>
          </w:p>
        </w:tc>
      </w:tr>
      <w:tr w:rsidR="00CB7106" w:rsidRPr="0030441F" w14:paraId="7A089A0B" w14:textId="77777777" w:rsidTr="00C40B29">
        <w:trPr>
          <w:trHeight w:val="1113"/>
          <w:jc w:val="center"/>
        </w:trPr>
        <w:tc>
          <w:tcPr>
            <w:tcW w:w="1129" w:type="dxa"/>
            <w:shd w:val="clear" w:color="auto" w:fill="auto"/>
            <w:vAlign w:val="center"/>
          </w:tcPr>
          <w:p w14:paraId="24F5F75D" w14:textId="77777777" w:rsidR="00CB7106" w:rsidRPr="0030441F" w:rsidRDefault="00CB7106" w:rsidP="00C40B29">
            <w:pPr>
              <w:jc w:val="both"/>
              <w:rPr>
                <w:sz w:val="12"/>
                <w:szCs w:val="12"/>
              </w:rPr>
            </w:pPr>
            <w:proofErr w:type="spellStart"/>
            <w:r w:rsidRPr="0030441F">
              <w:rPr>
                <w:sz w:val="12"/>
                <w:szCs w:val="12"/>
              </w:rPr>
              <w:t>GARANTIA</w:t>
            </w:r>
            <w:proofErr w:type="spellEnd"/>
            <w:r w:rsidRPr="0030441F">
              <w:rPr>
                <w:sz w:val="12"/>
                <w:szCs w:val="12"/>
              </w:rPr>
              <w:t xml:space="preserve"> UNICA</w:t>
            </w:r>
          </w:p>
        </w:tc>
        <w:tc>
          <w:tcPr>
            <w:tcW w:w="906" w:type="dxa"/>
            <w:shd w:val="clear" w:color="auto" w:fill="auto"/>
            <w:vAlign w:val="center"/>
          </w:tcPr>
          <w:p w14:paraId="0B1F7438" w14:textId="77777777" w:rsidR="00CB7106" w:rsidRPr="0030441F" w:rsidRDefault="00CB7106" w:rsidP="00C40B29">
            <w:pPr>
              <w:jc w:val="both"/>
              <w:rPr>
                <w:sz w:val="12"/>
                <w:szCs w:val="12"/>
              </w:rPr>
            </w:pPr>
            <w:r w:rsidRPr="0030441F">
              <w:rPr>
                <w:sz w:val="12"/>
                <w:szCs w:val="12"/>
              </w:rPr>
              <w:t>RIESGO OPERATIVO</w:t>
            </w:r>
          </w:p>
        </w:tc>
        <w:tc>
          <w:tcPr>
            <w:tcW w:w="1599" w:type="dxa"/>
            <w:shd w:val="clear" w:color="auto" w:fill="auto"/>
            <w:vAlign w:val="center"/>
          </w:tcPr>
          <w:p w14:paraId="50BA3C1E" w14:textId="77777777" w:rsidR="00CB7106" w:rsidRPr="0030441F" w:rsidRDefault="00CB7106" w:rsidP="00C40B29">
            <w:pPr>
              <w:jc w:val="both"/>
              <w:rPr>
                <w:sz w:val="12"/>
                <w:szCs w:val="12"/>
              </w:rPr>
            </w:pPr>
            <w:r w:rsidRPr="0030441F">
              <w:rPr>
                <w:sz w:val="12"/>
                <w:szCs w:val="12"/>
              </w:rPr>
              <w:t>CALIDAD DEL BIEN</w:t>
            </w:r>
          </w:p>
        </w:tc>
        <w:tc>
          <w:tcPr>
            <w:tcW w:w="1309" w:type="dxa"/>
            <w:shd w:val="clear" w:color="auto" w:fill="auto"/>
            <w:vAlign w:val="center"/>
          </w:tcPr>
          <w:p w14:paraId="13A13872" w14:textId="77777777" w:rsidR="00CB7106" w:rsidRPr="0030441F" w:rsidRDefault="00CB7106" w:rsidP="00C40B29">
            <w:pPr>
              <w:jc w:val="both"/>
              <w:rPr>
                <w:sz w:val="12"/>
                <w:szCs w:val="12"/>
              </w:rPr>
            </w:pPr>
            <w:r w:rsidRPr="0030441F">
              <w:rPr>
                <w:sz w:val="12"/>
                <w:szCs w:val="12"/>
              </w:rPr>
              <w:t>CINCUENTA POR CIENTO (50%) DEL VALOR DEL CONTRATO.</w:t>
            </w:r>
          </w:p>
        </w:tc>
        <w:tc>
          <w:tcPr>
            <w:tcW w:w="1254" w:type="dxa"/>
            <w:shd w:val="clear" w:color="auto" w:fill="auto"/>
            <w:vAlign w:val="center"/>
          </w:tcPr>
          <w:p w14:paraId="2AFF3652" w14:textId="77777777" w:rsidR="00CB7106" w:rsidRPr="0030441F" w:rsidRDefault="00CB7106" w:rsidP="00C40B29">
            <w:pPr>
              <w:jc w:val="both"/>
              <w:rPr>
                <w:sz w:val="12"/>
                <w:szCs w:val="12"/>
              </w:rPr>
            </w:pPr>
            <w:r w:rsidRPr="0030441F">
              <w:rPr>
                <w:sz w:val="12"/>
                <w:szCs w:val="12"/>
              </w:rPr>
              <w:t>CONTRATISTA</w:t>
            </w:r>
          </w:p>
        </w:tc>
        <w:tc>
          <w:tcPr>
            <w:tcW w:w="1800" w:type="dxa"/>
            <w:shd w:val="clear" w:color="auto" w:fill="auto"/>
            <w:vAlign w:val="center"/>
          </w:tcPr>
          <w:p w14:paraId="1BD3B784" w14:textId="74476180" w:rsidR="00CB7106" w:rsidRPr="0030441F" w:rsidRDefault="00CB7106" w:rsidP="00C40B29">
            <w:pPr>
              <w:jc w:val="both"/>
              <w:rPr>
                <w:sz w:val="12"/>
                <w:szCs w:val="12"/>
              </w:rPr>
            </w:pPr>
            <w:r w:rsidRPr="0030441F">
              <w:rPr>
                <w:sz w:val="12"/>
                <w:szCs w:val="12"/>
              </w:rPr>
              <w:t>VIGENTE POR UN TERMINO IGUAL  A LA VIGENCIA DEL CONTRATO</w:t>
            </w:r>
            <w:r>
              <w:rPr>
                <w:sz w:val="12"/>
                <w:szCs w:val="12"/>
              </w:rPr>
              <w:t xml:space="preserve"> </w:t>
            </w:r>
            <w:r w:rsidRPr="0030441F">
              <w:rPr>
                <w:sz w:val="12"/>
                <w:szCs w:val="12"/>
              </w:rPr>
              <w:t xml:space="preserve"> </w:t>
            </w:r>
          </w:p>
        </w:tc>
        <w:tc>
          <w:tcPr>
            <w:tcW w:w="2472" w:type="dxa"/>
            <w:shd w:val="clear" w:color="auto" w:fill="auto"/>
          </w:tcPr>
          <w:p w14:paraId="2434009F" w14:textId="77777777" w:rsidR="00CB7106" w:rsidRPr="0030441F" w:rsidRDefault="00CB7106" w:rsidP="00C40B29">
            <w:pPr>
              <w:jc w:val="both"/>
              <w:rPr>
                <w:sz w:val="12"/>
                <w:szCs w:val="12"/>
              </w:rPr>
            </w:pPr>
            <w:r w:rsidRPr="0030441F">
              <w:rPr>
                <w:sz w:val="12"/>
                <w:szCs w:val="12"/>
              </w:rPr>
              <w:t xml:space="preserve">AMPARA EL RIESGO DE MALA CALIDAD DEL SERVICIO O DEFICIENCIAS TECNICAS DEL SERVICIO PRESTADO, DURANTE EJECUCIÓN DEL CONTRATO, BUSCANDO RESARCIR EL DETRIMENTO CAUSADO A LA ENTIDAD POR MALA CALIDAD O INSUFICIENCIA DEL SERVICIO PRESTADO. </w:t>
            </w:r>
          </w:p>
        </w:tc>
      </w:tr>
      <w:tr w:rsidR="00C40B29" w:rsidRPr="0030441F" w14:paraId="3D4DD240" w14:textId="77777777" w:rsidTr="00C40B29">
        <w:trPr>
          <w:trHeight w:val="1113"/>
          <w:jc w:val="center"/>
        </w:trPr>
        <w:tc>
          <w:tcPr>
            <w:tcW w:w="1129" w:type="dxa"/>
            <w:shd w:val="clear" w:color="auto" w:fill="auto"/>
            <w:vAlign w:val="center"/>
          </w:tcPr>
          <w:p w14:paraId="5402F29D" w14:textId="1755767A" w:rsidR="00C40B29" w:rsidRPr="0030441F" w:rsidRDefault="00C40B29" w:rsidP="00C40B29">
            <w:pPr>
              <w:jc w:val="both"/>
              <w:rPr>
                <w:sz w:val="12"/>
                <w:szCs w:val="12"/>
              </w:rPr>
            </w:pPr>
            <w:proofErr w:type="spellStart"/>
            <w:r w:rsidRPr="0030441F">
              <w:rPr>
                <w:sz w:val="12"/>
                <w:szCs w:val="12"/>
              </w:rPr>
              <w:t>GARANTIA</w:t>
            </w:r>
            <w:proofErr w:type="spellEnd"/>
            <w:r w:rsidRPr="0030441F">
              <w:rPr>
                <w:sz w:val="12"/>
                <w:szCs w:val="12"/>
              </w:rPr>
              <w:t xml:space="preserve"> UNICA</w:t>
            </w:r>
          </w:p>
        </w:tc>
        <w:tc>
          <w:tcPr>
            <w:tcW w:w="906" w:type="dxa"/>
            <w:shd w:val="clear" w:color="auto" w:fill="auto"/>
            <w:vAlign w:val="center"/>
          </w:tcPr>
          <w:p w14:paraId="10224808" w14:textId="44AEE7A8" w:rsidR="00C40B29" w:rsidRPr="0030441F" w:rsidRDefault="00C40B29" w:rsidP="00C40B29">
            <w:pPr>
              <w:jc w:val="both"/>
              <w:rPr>
                <w:sz w:val="12"/>
                <w:szCs w:val="12"/>
              </w:rPr>
            </w:pPr>
            <w:r w:rsidRPr="0030441F">
              <w:rPr>
                <w:sz w:val="12"/>
                <w:szCs w:val="12"/>
              </w:rPr>
              <w:t>RIESGO OPERATIVO</w:t>
            </w:r>
          </w:p>
        </w:tc>
        <w:tc>
          <w:tcPr>
            <w:tcW w:w="1599" w:type="dxa"/>
            <w:shd w:val="clear" w:color="auto" w:fill="auto"/>
            <w:vAlign w:val="center"/>
          </w:tcPr>
          <w:p w14:paraId="0E3209F7" w14:textId="04FA00DC" w:rsidR="00C40B29" w:rsidRPr="0030441F" w:rsidRDefault="00C40B29" w:rsidP="00C40B29">
            <w:pPr>
              <w:jc w:val="both"/>
              <w:rPr>
                <w:sz w:val="12"/>
                <w:szCs w:val="12"/>
              </w:rPr>
            </w:pPr>
            <w:r w:rsidRPr="007C1225">
              <w:rPr>
                <w:sz w:val="12"/>
                <w:szCs w:val="12"/>
              </w:rPr>
              <w:t>PAGO DE SALARIOS Y PRESTACIONES SOCIALES</w:t>
            </w:r>
          </w:p>
        </w:tc>
        <w:tc>
          <w:tcPr>
            <w:tcW w:w="1309" w:type="dxa"/>
            <w:shd w:val="clear" w:color="auto" w:fill="auto"/>
            <w:vAlign w:val="center"/>
          </w:tcPr>
          <w:p w14:paraId="30B4FEE8" w14:textId="05FFAFD2" w:rsidR="00C40B29" w:rsidRPr="0030441F" w:rsidRDefault="00C40B29" w:rsidP="00C40B29">
            <w:pPr>
              <w:jc w:val="both"/>
              <w:rPr>
                <w:sz w:val="12"/>
                <w:szCs w:val="12"/>
              </w:rPr>
            </w:pPr>
            <w:r>
              <w:rPr>
                <w:sz w:val="12"/>
                <w:szCs w:val="12"/>
              </w:rPr>
              <w:t>CINCO</w:t>
            </w:r>
            <w:r w:rsidRPr="0030441F">
              <w:rPr>
                <w:sz w:val="12"/>
                <w:szCs w:val="12"/>
              </w:rPr>
              <w:t xml:space="preserve"> POR CIENTO (5%) DEL VALOR DEL CONTRATO.</w:t>
            </w:r>
          </w:p>
        </w:tc>
        <w:tc>
          <w:tcPr>
            <w:tcW w:w="1254" w:type="dxa"/>
            <w:shd w:val="clear" w:color="auto" w:fill="auto"/>
            <w:vAlign w:val="center"/>
          </w:tcPr>
          <w:p w14:paraId="2AA3CA46" w14:textId="3D08D219" w:rsidR="00C40B29" w:rsidRPr="0030441F" w:rsidRDefault="00C40B29" w:rsidP="00C40B29">
            <w:pPr>
              <w:jc w:val="both"/>
              <w:rPr>
                <w:sz w:val="12"/>
                <w:szCs w:val="12"/>
              </w:rPr>
            </w:pPr>
            <w:r w:rsidRPr="0030441F">
              <w:rPr>
                <w:sz w:val="12"/>
                <w:szCs w:val="12"/>
              </w:rPr>
              <w:t>CONTRATISTA</w:t>
            </w:r>
          </w:p>
        </w:tc>
        <w:tc>
          <w:tcPr>
            <w:tcW w:w="1800" w:type="dxa"/>
            <w:shd w:val="clear" w:color="auto" w:fill="auto"/>
            <w:vAlign w:val="center"/>
          </w:tcPr>
          <w:p w14:paraId="6893978D" w14:textId="1670D583" w:rsidR="00C40B29" w:rsidRPr="0030441F" w:rsidRDefault="00C40B29" w:rsidP="00C40B29">
            <w:pPr>
              <w:jc w:val="both"/>
              <w:rPr>
                <w:sz w:val="12"/>
                <w:szCs w:val="12"/>
              </w:rPr>
            </w:pPr>
            <w:r w:rsidRPr="0030441F">
              <w:rPr>
                <w:sz w:val="12"/>
                <w:szCs w:val="12"/>
              </w:rPr>
              <w:t>VIGENTE POR UN TERMINO IGUAL A LA VIGENCIA DEL CONTRATO</w:t>
            </w:r>
            <w:r>
              <w:rPr>
                <w:sz w:val="12"/>
                <w:szCs w:val="12"/>
              </w:rPr>
              <w:t xml:space="preserve"> </w:t>
            </w:r>
            <w:r w:rsidRPr="0030441F">
              <w:rPr>
                <w:sz w:val="12"/>
                <w:szCs w:val="12"/>
              </w:rPr>
              <w:t xml:space="preserve">Y </w:t>
            </w:r>
            <w:r>
              <w:rPr>
                <w:sz w:val="12"/>
                <w:szCs w:val="12"/>
              </w:rPr>
              <w:t>TRES (03)</w:t>
            </w:r>
            <w:r w:rsidRPr="0030441F">
              <w:rPr>
                <w:sz w:val="12"/>
                <w:szCs w:val="12"/>
              </w:rPr>
              <w:t xml:space="preserve"> </w:t>
            </w:r>
            <w:r>
              <w:rPr>
                <w:sz w:val="12"/>
                <w:szCs w:val="12"/>
              </w:rPr>
              <w:t>AÑOS</w:t>
            </w:r>
            <w:r w:rsidRPr="0030441F">
              <w:rPr>
                <w:sz w:val="12"/>
                <w:szCs w:val="12"/>
              </w:rPr>
              <w:t xml:space="preserve"> MÁS.</w:t>
            </w:r>
          </w:p>
        </w:tc>
        <w:tc>
          <w:tcPr>
            <w:tcW w:w="2472" w:type="dxa"/>
            <w:shd w:val="clear" w:color="auto" w:fill="auto"/>
          </w:tcPr>
          <w:p w14:paraId="0129D7F0" w14:textId="01BBC08F" w:rsidR="00C40B29" w:rsidRPr="0030441F" w:rsidRDefault="00C40B29" w:rsidP="00C40B29">
            <w:pPr>
              <w:jc w:val="both"/>
              <w:rPr>
                <w:sz w:val="12"/>
                <w:szCs w:val="12"/>
              </w:rPr>
            </w:pPr>
            <w:r w:rsidRPr="007C1225">
              <w:rPr>
                <w:sz w:val="12"/>
                <w:szCs w:val="12"/>
              </w:rPr>
              <w:t>ESTE AMPARO DEBE CUBRIR A LA ENTIDAD ESTATAL DE LOS PERJUICIOS OCASIONADOS POR EL INCUMPLIMIENTO DE LAS OBLIGACIONES LABORALES DEL CONTRATISTA DERIVADAS DE LA CONTRATACIÓN DEL PERSONAL UTILIZADO EN EL TERRITORIO NACIONAL PARA LA EJECUCIÓN DEL CONTRATO AMPARADO</w:t>
            </w:r>
          </w:p>
        </w:tc>
      </w:tr>
    </w:tbl>
    <w:p w14:paraId="0CB5EB6F" w14:textId="77777777" w:rsidR="008C4AF3" w:rsidRPr="00E866FC" w:rsidRDefault="008C4AF3" w:rsidP="008C4AF3">
      <w:pPr>
        <w:rPr>
          <w:sz w:val="2"/>
          <w:szCs w:val="2"/>
          <w:lang w:val="es-CO"/>
        </w:rPr>
      </w:pPr>
    </w:p>
    <w:p w14:paraId="28D98A01" w14:textId="77777777" w:rsidR="00102788" w:rsidRPr="00E866FC" w:rsidRDefault="00102788" w:rsidP="008C4AF3">
      <w:pPr>
        <w:tabs>
          <w:tab w:val="center" w:pos="4991"/>
        </w:tabs>
        <w:jc w:val="center"/>
        <w:rPr>
          <w:b/>
          <w:lang w:val="es-CO"/>
        </w:rPr>
      </w:pPr>
    </w:p>
    <w:p w14:paraId="3A15A9B6" w14:textId="2E3F4B8B" w:rsidR="008C4AF3" w:rsidRDefault="008C4AF3" w:rsidP="008C4AF3">
      <w:pPr>
        <w:tabs>
          <w:tab w:val="center" w:pos="4991"/>
        </w:tabs>
        <w:jc w:val="center"/>
        <w:rPr>
          <w:b/>
          <w:lang w:val="es-CO"/>
        </w:rPr>
      </w:pPr>
      <w:r w:rsidRPr="00E866FC">
        <w:rPr>
          <w:b/>
          <w:lang w:val="es-CO"/>
        </w:rPr>
        <w:t>CLAUSULAS SANCIONATORIAS</w:t>
      </w:r>
    </w:p>
    <w:p w14:paraId="4D41DE46" w14:textId="68D91586" w:rsidR="0059022C" w:rsidRDefault="0059022C" w:rsidP="008C4AF3">
      <w:pPr>
        <w:tabs>
          <w:tab w:val="center" w:pos="4991"/>
        </w:tabs>
        <w:jc w:val="center"/>
        <w:rPr>
          <w:b/>
          <w:lang w:val="es-CO"/>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3"/>
        <w:gridCol w:w="708"/>
        <w:gridCol w:w="1701"/>
        <w:gridCol w:w="1907"/>
        <w:gridCol w:w="928"/>
        <w:gridCol w:w="2552"/>
        <w:gridCol w:w="2131"/>
      </w:tblGrid>
      <w:tr w:rsidR="0059022C" w:rsidRPr="00C91A9C" w14:paraId="1E649888" w14:textId="77777777" w:rsidTr="008C157B">
        <w:trPr>
          <w:trHeight w:val="421"/>
          <w:jc w:val="center"/>
        </w:trPr>
        <w:tc>
          <w:tcPr>
            <w:tcW w:w="983" w:type="dxa"/>
            <w:shd w:val="clear" w:color="auto" w:fill="auto"/>
            <w:vAlign w:val="center"/>
          </w:tcPr>
          <w:p w14:paraId="1BD94D6E" w14:textId="77777777" w:rsidR="0059022C" w:rsidRPr="00C91A9C" w:rsidRDefault="0059022C" w:rsidP="008C157B">
            <w:pPr>
              <w:jc w:val="center"/>
              <w:rPr>
                <w:color w:val="000000" w:themeColor="text1"/>
                <w:sz w:val="10"/>
                <w:szCs w:val="10"/>
              </w:rPr>
            </w:pPr>
            <w:bookmarkStart w:id="4" w:name="_Hlk115257610"/>
            <w:r w:rsidRPr="00C91A9C">
              <w:rPr>
                <w:b/>
                <w:color w:val="000000" w:themeColor="text1"/>
                <w:sz w:val="10"/>
                <w:szCs w:val="10"/>
              </w:rPr>
              <w:t>MECANISMO DE COBERTURA</w:t>
            </w:r>
          </w:p>
        </w:tc>
        <w:tc>
          <w:tcPr>
            <w:tcW w:w="708" w:type="dxa"/>
            <w:shd w:val="clear" w:color="auto" w:fill="auto"/>
            <w:vAlign w:val="center"/>
          </w:tcPr>
          <w:p w14:paraId="7A7C36AB" w14:textId="77777777" w:rsidR="0059022C" w:rsidRPr="00C91A9C" w:rsidRDefault="0059022C" w:rsidP="008C157B">
            <w:pPr>
              <w:jc w:val="center"/>
              <w:rPr>
                <w:color w:val="000000" w:themeColor="text1"/>
                <w:sz w:val="10"/>
                <w:szCs w:val="10"/>
              </w:rPr>
            </w:pPr>
            <w:r w:rsidRPr="00C91A9C">
              <w:rPr>
                <w:b/>
                <w:color w:val="000000" w:themeColor="text1"/>
                <w:sz w:val="10"/>
                <w:szCs w:val="10"/>
              </w:rPr>
              <w:t>CLASE DE RIESGO</w:t>
            </w:r>
          </w:p>
        </w:tc>
        <w:tc>
          <w:tcPr>
            <w:tcW w:w="1701" w:type="dxa"/>
            <w:shd w:val="clear" w:color="auto" w:fill="auto"/>
            <w:vAlign w:val="center"/>
          </w:tcPr>
          <w:p w14:paraId="0A4A49CB" w14:textId="77777777" w:rsidR="0059022C" w:rsidRPr="00C91A9C" w:rsidRDefault="0059022C" w:rsidP="008C157B">
            <w:pPr>
              <w:jc w:val="center"/>
              <w:rPr>
                <w:color w:val="000000" w:themeColor="text1"/>
                <w:sz w:val="10"/>
                <w:szCs w:val="10"/>
              </w:rPr>
            </w:pPr>
            <w:r w:rsidRPr="00C91A9C">
              <w:rPr>
                <w:b/>
                <w:color w:val="000000" w:themeColor="text1"/>
                <w:sz w:val="10"/>
                <w:szCs w:val="10"/>
              </w:rPr>
              <w:t>TIPIFICACIÓN DE LOS RIESGOS</w:t>
            </w:r>
          </w:p>
        </w:tc>
        <w:tc>
          <w:tcPr>
            <w:tcW w:w="1907" w:type="dxa"/>
            <w:shd w:val="clear" w:color="auto" w:fill="auto"/>
            <w:vAlign w:val="center"/>
          </w:tcPr>
          <w:p w14:paraId="5EFD9409" w14:textId="77777777" w:rsidR="0059022C" w:rsidRPr="00C91A9C" w:rsidRDefault="0059022C" w:rsidP="008C157B">
            <w:pPr>
              <w:jc w:val="center"/>
              <w:rPr>
                <w:color w:val="000000" w:themeColor="text1"/>
                <w:sz w:val="10"/>
                <w:szCs w:val="10"/>
              </w:rPr>
            </w:pPr>
            <w:r w:rsidRPr="00C91A9C">
              <w:rPr>
                <w:b/>
                <w:color w:val="000000" w:themeColor="text1"/>
                <w:sz w:val="10"/>
                <w:szCs w:val="10"/>
              </w:rPr>
              <w:t>ESTIMACIÓN DEL RIESGO</w:t>
            </w:r>
          </w:p>
        </w:tc>
        <w:tc>
          <w:tcPr>
            <w:tcW w:w="928" w:type="dxa"/>
            <w:shd w:val="clear" w:color="auto" w:fill="auto"/>
            <w:vAlign w:val="center"/>
          </w:tcPr>
          <w:p w14:paraId="41250C50" w14:textId="77777777" w:rsidR="0059022C" w:rsidRPr="00C91A9C" w:rsidRDefault="0059022C" w:rsidP="008C157B">
            <w:pPr>
              <w:jc w:val="center"/>
              <w:rPr>
                <w:color w:val="000000" w:themeColor="text1"/>
                <w:sz w:val="10"/>
                <w:szCs w:val="10"/>
              </w:rPr>
            </w:pPr>
            <w:r w:rsidRPr="00C91A9C">
              <w:rPr>
                <w:b/>
                <w:color w:val="000000" w:themeColor="text1"/>
                <w:sz w:val="10"/>
                <w:szCs w:val="10"/>
              </w:rPr>
              <w:t>ASIGNACIÓN DEL RIESGO</w:t>
            </w:r>
          </w:p>
        </w:tc>
        <w:tc>
          <w:tcPr>
            <w:tcW w:w="2552" w:type="dxa"/>
            <w:shd w:val="clear" w:color="auto" w:fill="auto"/>
            <w:vAlign w:val="center"/>
          </w:tcPr>
          <w:p w14:paraId="45563A3F" w14:textId="77777777" w:rsidR="0059022C" w:rsidRPr="00C91A9C" w:rsidRDefault="0059022C" w:rsidP="008C157B">
            <w:pPr>
              <w:jc w:val="center"/>
              <w:rPr>
                <w:color w:val="000000" w:themeColor="text1"/>
                <w:sz w:val="10"/>
                <w:szCs w:val="10"/>
              </w:rPr>
            </w:pPr>
            <w:r w:rsidRPr="00C91A9C">
              <w:rPr>
                <w:b/>
                <w:color w:val="000000" w:themeColor="text1"/>
                <w:sz w:val="10"/>
                <w:szCs w:val="10"/>
              </w:rPr>
              <w:t>VIGENCIA</w:t>
            </w:r>
          </w:p>
        </w:tc>
        <w:tc>
          <w:tcPr>
            <w:tcW w:w="2131" w:type="dxa"/>
            <w:shd w:val="clear" w:color="auto" w:fill="auto"/>
            <w:vAlign w:val="center"/>
          </w:tcPr>
          <w:p w14:paraId="18054CEB" w14:textId="77777777" w:rsidR="0059022C" w:rsidRPr="00C91A9C" w:rsidRDefault="0059022C" w:rsidP="008C157B">
            <w:pPr>
              <w:jc w:val="center"/>
              <w:rPr>
                <w:color w:val="000000" w:themeColor="text1"/>
                <w:sz w:val="10"/>
                <w:szCs w:val="10"/>
              </w:rPr>
            </w:pPr>
            <w:r w:rsidRPr="00C91A9C">
              <w:rPr>
                <w:b/>
                <w:color w:val="000000" w:themeColor="text1"/>
                <w:sz w:val="10"/>
                <w:szCs w:val="10"/>
              </w:rPr>
              <w:t>JUSTIFICACIÓN COBERTURA / VIGENCIA</w:t>
            </w:r>
          </w:p>
        </w:tc>
      </w:tr>
      <w:tr w:rsidR="0059022C" w:rsidRPr="00C91A9C" w14:paraId="7B1F832E" w14:textId="77777777" w:rsidTr="008C157B">
        <w:trPr>
          <w:trHeight w:val="647"/>
          <w:jc w:val="center"/>
        </w:trPr>
        <w:tc>
          <w:tcPr>
            <w:tcW w:w="983" w:type="dxa"/>
            <w:shd w:val="clear" w:color="auto" w:fill="auto"/>
            <w:vAlign w:val="center"/>
          </w:tcPr>
          <w:p w14:paraId="143C65FC" w14:textId="77777777" w:rsidR="0059022C" w:rsidRPr="00C91A9C" w:rsidRDefault="0059022C" w:rsidP="008C157B">
            <w:pPr>
              <w:jc w:val="center"/>
              <w:rPr>
                <w:color w:val="000000" w:themeColor="text1"/>
                <w:sz w:val="10"/>
                <w:szCs w:val="10"/>
              </w:rPr>
            </w:pPr>
            <w:r w:rsidRPr="00C91A9C">
              <w:rPr>
                <w:color w:val="000000" w:themeColor="text1"/>
                <w:sz w:val="10"/>
                <w:szCs w:val="10"/>
              </w:rPr>
              <w:t>MULTA</w:t>
            </w:r>
          </w:p>
        </w:tc>
        <w:tc>
          <w:tcPr>
            <w:tcW w:w="708" w:type="dxa"/>
            <w:shd w:val="clear" w:color="auto" w:fill="auto"/>
            <w:vAlign w:val="center"/>
          </w:tcPr>
          <w:p w14:paraId="6C214072" w14:textId="77777777" w:rsidR="0059022C" w:rsidRPr="00C91A9C" w:rsidRDefault="0059022C" w:rsidP="008C157B">
            <w:pPr>
              <w:jc w:val="center"/>
              <w:rPr>
                <w:color w:val="000000" w:themeColor="text1"/>
                <w:sz w:val="10"/>
                <w:szCs w:val="10"/>
              </w:rPr>
            </w:pPr>
            <w:r w:rsidRPr="00C91A9C">
              <w:rPr>
                <w:color w:val="000000" w:themeColor="text1"/>
                <w:sz w:val="10"/>
                <w:szCs w:val="10"/>
              </w:rPr>
              <w:t xml:space="preserve">RIESGO </w:t>
            </w:r>
            <w:proofErr w:type="spellStart"/>
            <w:r w:rsidRPr="00C91A9C">
              <w:rPr>
                <w:color w:val="000000" w:themeColor="text1"/>
                <w:sz w:val="10"/>
                <w:szCs w:val="10"/>
              </w:rPr>
              <w:t>JURIDICO</w:t>
            </w:r>
            <w:proofErr w:type="spellEnd"/>
          </w:p>
        </w:tc>
        <w:tc>
          <w:tcPr>
            <w:tcW w:w="1701" w:type="dxa"/>
            <w:shd w:val="clear" w:color="auto" w:fill="auto"/>
            <w:vAlign w:val="center"/>
          </w:tcPr>
          <w:p w14:paraId="52B255B1" w14:textId="77777777" w:rsidR="0059022C" w:rsidRPr="00C91A9C" w:rsidRDefault="0059022C" w:rsidP="008C157B">
            <w:pPr>
              <w:jc w:val="both"/>
              <w:rPr>
                <w:color w:val="000000" w:themeColor="text1"/>
                <w:sz w:val="10"/>
                <w:szCs w:val="10"/>
              </w:rPr>
            </w:pPr>
            <w:r w:rsidRPr="00C91A9C">
              <w:rPr>
                <w:color w:val="000000" w:themeColor="text1"/>
                <w:sz w:val="10"/>
                <w:szCs w:val="10"/>
              </w:rPr>
              <w:t xml:space="preserve">LA NO </w:t>
            </w:r>
            <w:proofErr w:type="spellStart"/>
            <w:r w:rsidRPr="00C91A9C">
              <w:rPr>
                <w:color w:val="000000" w:themeColor="text1"/>
                <w:sz w:val="10"/>
                <w:szCs w:val="10"/>
              </w:rPr>
              <w:t>CONSTITUCION</w:t>
            </w:r>
            <w:proofErr w:type="spellEnd"/>
            <w:r w:rsidRPr="00C91A9C">
              <w:rPr>
                <w:color w:val="000000" w:themeColor="text1"/>
                <w:sz w:val="10"/>
                <w:szCs w:val="10"/>
              </w:rPr>
              <w:t xml:space="preserve"> DENTRO DEL TERMINO Y EN LA FORMA PREVISTA EN EL CONTRATO O EN ALGUNA DE SUS MODIFICATORIOS LA </w:t>
            </w:r>
            <w:proofErr w:type="spellStart"/>
            <w:r w:rsidRPr="00C91A9C">
              <w:rPr>
                <w:color w:val="000000" w:themeColor="text1"/>
                <w:sz w:val="10"/>
                <w:szCs w:val="10"/>
              </w:rPr>
              <w:t>POLIZA</w:t>
            </w:r>
            <w:proofErr w:type="spellEnd"/>
            <w:r w:rsidRPr="00C91A9C">
              <w:rPr>
                <w:color w:val="000000" w:themeColor="text1"/>
                <w:sz w:val="10"/>
                <w:szCs w:val="10"/>
              </w:rPr>
              <w:t xml:space="preserve"> DE </w:t>
            </w:r>
            <w:proofErr w:type="spellStart"/>
            <w:r w:rsidRPr="00C91A9C">
              <w:rPr>
                <w:color w:val="000000" w:themeColor="text1"/>
                <w:sz w:val="10"/>
                <w:szCs w:val="10"/>
              </w:rPr>
              <w:t>GARANTIA</w:t>
            </w:r>
            <w:proofErr w:type="spellEnd"/>
            <w:r w:rsidRPr="00C91A9C">
              <w:rPr>
                <w:color w:val="000000" w:themeColor="text1"/>
                <w:sz w:val="10"/>
                <w:szCs w:val="10"/>
              </w:rPr>
              <w:t xml:space="preserve"> UNICA </w:t>
            </w:r>
          </w:p>
        </w:tc>
        <w:tc>
          <w:tcPr>
            <w:tcW w:w="1907" w:type="dxa"/>
            <w:shd w:val="clear" w:color="auto" w:fill="auto"/>
            <w:vAlign w:val="center"/>
          </w:tcPr>
          <w:p w14:paraId="1E8E3FF1" w14:textId="77777777" w:rsidR="0059022C" w:rsidRPr="00C91A9C" w:rsidRDefault="0059022C" w:rsidP="008C157B">
            <w:pPr>
              <w:jc w:val="both"/>
              <w:rPr>
                <w:color w:val="000000" w:themeColor="text1"/>
                <w:sz w:val="10"/>
                <w:szCs w:val="10"/>
              </w:rPr>
            </w:pPr>
            <w:r w:rsidRPr="00C91A9C">
              <w:rPr>
                <w:color w:val="000000" w:themeColor="text1"/>
                <w:sz w:val="10"/>
                <w:szCs w:val="10"/>
              </w:rPr>
              <w:t>MULTA CUYO VALOR SE LIQUIDARÁ CON BASE EN UN CERO PUNTO DOS (0.2%) DEL VALOR DEL CONTRATO</w:t>
            </w:r>
          </w:p>
        </w:tc>
        <w:tc>
          <w:tcPr>
            <w:tcW w:w="928" w:type="dxa"/>
            <w:shd w:val="clear" w:color="auto" w:fill="auto"/>
            <w:vAlign w:val="center"/>
          </w:tcPr>
          <w:p w14:paraId="5237D5D2" w14:textId="77777777" w:rsidR="0059022C" w:rsidRPr="00C91A9C" w:rsidRDefault="0059022C" w:rsidP="008C157B">
            <w:pPr>
              <w:jc w:val="both"/>
              <w:rPr>
                <w:color w:val="000000" w:themeColor="text1"/>
                <w:sz w:val="10"/>
                <w:szCs w:val="10"/>
              </w:rPr>
            </w:pPr>
            <w:r w:rsidRPr="00C91A9C">
              <w:rPr>
                <w:color w:val="000000" w:themeColor="text1"/>
                <w:sz w:val="10"/>
                <w:szCs w:val="10"/>
              </w:rPr>
              <w:t>CONTRATISTA</w:t>
            </w:r>
          </w:p>
        </w:tc>
        <w:tc>
          <w:tcPr>
            <w:tcW w:w="2552" w:type="dxa"/>
            <w:shd w:val="clear" w:color="auto" w:fill="auto"/>
            <w:vAlign w:val="center"/>
          </w:tcPr>
          <w:p w14:paraId="4312A7E4" w14:textId="77777777" w:rsidR="0059022C" w:rsidRPr="00C91A9C" w:rsidRDefault="0059022C" w:rsidP="008C157B">
            <w:pPr>
              <w:jc w:val="both"/>
              <w:rPr>
                <w:color w:val="000000" w:themeColor="text1"/>
                <w:sz w:val="10"/>
                <w:szCs w:val="10"/>
              </w:rPr>
            </w:pPr>
            <w:r w:rsidRPr="00C91A9C">
              <w:rPr>
                <w:color w:val="000000" w:themeColor="text1"/>
                <w:sz w:val="10"/>
                <w:szCs w:val="10"/>
              </w:rPr>
              <w:t xml:space="preserve">LA MULTA SE APLICARÁ POR CADA DIA DE RETARDO Y HASTA POR DIEZ (10) </w:t>
            </w:r>
            <w:proofErr w:type="spellStart"/>
            <w:r w:rsidRPr="00C91A9C">
              <w:rPr>
                <w:color w:val="000000" w:themeColor="text1"/>
                <w:sz w:val="10"/>
                <w:szCs w:val="10"/>
              </w:rPr>
              <w:t>DIAS</w:t>
            </w:r>
            <w:proofErr w:type="spellEnd"/>
          </w:p>
        </w:tc>
        <w:tc>
          <w:tcPr>
            <w:tcW w:w="2131" w:type="dxa"/>
            <w:shd w:val="clear" w:color="auto" w:fill="auto"/>
            <w:vAlign w:val="center"/>
          </w:tcPr>
          <w:p w14:paraId="3DBF9E0F" w14:textId="77777777" w:rsidR="0059022C" w:rsidRPr="00C91A9C" w:rsidRDefault="0059022C" w:rsidP="008C157B">
            <w:pPr>
              <w:jc w:val="both"/>
              <w:rPr>
                <w:color w:val="000000" w:themeColor="text1"/>
                <w:sz w:val="10"/>
                <w:szCs w:val="10"/>
              </w:rPr>
            </w:pPr>
            <w:r w:rsidRPr="00C91A9C">
              <w:rPr>
                <w:color w:val="000000" w:themeColor="text1"/>
                <w:sz w:val="10"/>
                <w:szCs w:val="10"/>
              </w:rPr>
              <w:t xml:space="preserve">CUANDO EL CONTRATISTA NO CONSTITUYA DENTRO DEL TERMINO Y EN LA FORMA PREVISTA EN EL CONTRATO O EN ALGUNA DE SUS MODIFICATORIOS, LA </w:t>
            </w:r>
            <w:proofErr w:type="spellStart"/>
            <w:r w:rsidRPr="00C91A9C">
              <w:rPr>
                <w:color w:val="000000" w:themeColor="text1"/>
                <w:sz w:val="10"/>
                <w:szCs w:val="10"/>
              </w:rPr>
              <w:t>POLIZA</w:t>
            </w:r>
            <w:proofErr w:type="spellEnd"/>
            <w:r w:rsidRPr="00C91A9C">
              <w:rPr>
                <w:color w:val="000000" w:themeColor="text1"/>
                <w:sz w:val="10"/>
                <w:szCs w:val="10"/>
              </w:rPr>
              <w:t xml:space="preserve"> DE </w:t>
            </w:r>
            <w:proofErr w:type="spellStart"/>
            <w:r w:rsidRPr="00C91A9C">
              <w:rPr>
                <w:color w:val="000000" w:themeColor="text1"/>
                <w:sz w:val="10"/>
                <w:szCs w:val="10"/>
              </w:rPr>
              <w:t>GARANTIA</w:t>
            </w:r>
            <w:proofErr w:type="spellEnd"/>
            <w:r w:rsidRPr="00C91A9C">
              <w:rPr>
                <w:color w:val="000000" w:themeColor="text1"/>
                <w:sz w:val="10"/>
                <w:szCs w:val="10"/>
              </w:rPr>
              <w:t xml:space="preserve"> UNICA</w:t>
            </w:r>
          </w:p>
        </w:tc>
      </w:tr>
      <w:tr w:rsidR="0059022C" w:rsidRPr="00C91A9C" w14:paraId="02E4B60C" w14:textId="77777777" w:rsidTr="008C157B">
        <w:trPr>
          <w:trHeight w:val="1045"/>
          <w:jc w:val="center"/>
        </w:trPr>
        <w:tc>
          <w:tcPr>
            <w:tcW w:w="983" w:type="dxa"/>
            <w:shd w:val="clear" w:color="auto" w:fill="auto"/>
            <w:vAlign w:val="center"/>
          </w:tcPr>
          <w:p w14:paraId="02F884D5" w14:textId="77777777" w:rsidR="0059022C" w:rsidRPr="00C91A9C" w:rsidRDefault="0059022C" w:rsidP="008C157B">
            <w:pPr>
              <w:jc w:val="center"/>
              <w:rPr>
                <w:color w:val="000000" w:themeColor="text1"/>
                <w:sz w:val="10"/>
                <w:szCs w:val="10"/>
              </w:rPr>
            </w:pPr>
            <w:r w:rsidRPr="00C91A9C">
              <w:rPr>
                <w:color w:val="000000" w:themeColor="text1"/>
                <w:sz w:val="10"/>
                <w:szCs w:val="10"/>
              </w:rPr>
              <w:t>MULTA</w:t>
            </w:r>
          </w:p>
        </w:tc>
        <w:tc>
          <w:tcPr>
            <w:tcW w:w="708" w:type="dxa"/>
            <w:shd w:val="clear" w:color="auto" w:fill="auto"/>
            <w:vAlign w:val="center"/>
          </w:tcPr>
          <w:p w14:paraId="130CA271" w14:textId="77777777" w:rsidR="0059022C" w:rsidRPr="00C91A9C" w:rsidRDefault="0059022C" w:rsidP="008C157B">
            <w:pPr>
              <w:jc w:val="center"/>
              <w:rPr>
                <w:color w:val="000000" w:themeColor="text1"/>
                <w:sz w:val="10"/>
                <w:szCs w:val="10"/>
              </w:rPr>
            </w:pPr>
            <w:r w:rsidRPr="00C91A9C">
              <w:rPr>
                <w:color w:val="000000" w:themeColor="text1"/>
                <w:sz w:val="10"/>
                <w:szCs w:val="10"/>
              </w:rPr>
              <w:t xml:space="preserve">RIESGO </w:t>
            </w:r>
            <w:proofErr w:type="spellStart"/>
            <w:r w:rsidRPr="00C91A9C">
              <w:rPr>
                <w:color w:val="000000" w:themeColor="text1"/>
                <w:sz w:val="10"/>
                <w:szCs w:val="10"/>
              </w:rPr>
              <w:t>JURIDICO</w:t>
            </w:r>
            <w:proofErr w:type="spellEnd"/>
          </w:p>
        </w:tc>
        <w:tc>
          <w:tcPr>
            <w:tcW w:w="1701" w:type="dxa"/>
            <w:shd w:val="clear" w:color="auto" w:fill="auto"/>
            <w:vAlign w:val="center"/>
          </w:tcPr>
          <w:p w14:paraId="66C09255" w14:textId="77777777" w:rsidR="0059022C" w:rsidRPr="00C91A9C" w:rsidRDefault="0059022C" w:rsidP="008C157B">
            <w:pPr>
              <w:jc w:val="both"/>
              <w:rPr>
                <w:color w:val="000000" w:themeColor="text1"/>
                <w:sz w:val="10"/>
                <w:szCs w:val="10"/>
              </w:rPr>
            </w:pPr>
            <w:r w:rsidRPr="00C91A9C">
              <w:rPr>
                <w:color w:val="000000" w:themeColor="text1"/>
                <w:sz w:val="10"/>
                <w:szCs w:val="10"/>
              </w:rPr>
              <w:t>INCUMPLIMIENTO PARCIAL</w:t>
            </w:r>
          </w:p>
        </w:tc>
        <w:tc>
          <w:tcPr>
            <w:tcW w:w="1907" w:type="dxa"/>
            <w:shd w:val="clear" w:color="auto" w:fill="auto"/>
            <w:vAlign w:val="center"/>
          </w:tcPr>
          <w:p w14:paraId="04BAAA17" w14:textId="77777777" w:rsidR="0059022C" w:rsidRPr="00C91A9C" w:rsidRDefault="0059022C" w:rsidP="008C157B">
            <w:pPr>
              <w:jc w:val="both"/>
              <w:rPr>
                <w:color w:val="000000" w:themeColor="text1"/>
                <w:sz w:val="10"/>
                <w:szCs w:val="10"/>
              </w:rPr>
            </w:pPr>
            <w:r w:rsidRPr="00C91A9C">
              <w:rPr>
                <w:color w:val="000000" w:themeColor="text1"/>
                <w:sz w:val="10"/>
                <w:szCs w:val="10"/>
              </w:rPr>
              <w:t>MULTAS CUYO VALOR SE LIQUIDARÁ CON BASE EN UN CERO PUNTO CINCO (0.5%) DEL VALOR DEJADO DE CUMPLIR O ENTREGAR</w:t>
            </w:r>
          </w:p>
        </w:tc>
        <w:tc>
          <w:tcPr>
            <w:tcW w:w="928" w:type="dxa"/>
            <w:shd w:val="clear" w:color="auto" w:fill="auto"/>
            <w:vAlign w:val="center"/>
          </w:tcPr>
          <w:p w14:paraId="081BD45B" w14:textId="77777777" w:rsidR="0059022C" w:rsidRPr="00C91A9C" w:rsidRDefault="0059022C" w:rsidP="008C157B">
            <w:pPr>
              <w:jc w:val="both"/>
              <w:rPr>
                <w:color w:val="000000" w:themeColor="text1"/>
                <w:sz w:val="10"/>
                <w:szCs w:val="10"/>
              </w:rPr>
            </w:pPr>
            <w:r w:rsidRPr="00C91A9C">
              <w:rPr>
                <w:color w:val="000000" w:themeColor="text1"/>
                <w:sz w:val="10"/>
                <w:szCs w:val="10"/>
              </w:rPr>
              <w:t>CONTRATISTA</w:t>
            </w:r>
          </w:p>
        </w:tc>
        <w:tc>
          <w:tcPr>
            <w:tcW w:w="2552" w:type="dxa"/>
            <w:shd w:val="clear" w:color="auto" w:fill="auto"/>
            <w:vAlign w:val="center"/>
          </w:tcPr>
          <w:p w14:paraId="2EAE49AD" w14:textId="77777777" w:rsidR="0059022C" w:rsidRPr="00C91A9C" w:rsidRDefault="0059022C" w:rsidP="008C157B">
            <w:pPr>
              <w:jc w:val="both"/>
              <w:rPr>
                <w:color w:val="000000" w:themeColor="text1"/>
                <w:sz w:val="10"/>
                <w:szCs w:val="10"/>
              </w:rPr>
            </w:pPr>
            <w:r w:rsidRPr="00C91A9C">
              <w:rPr>
                <w:color w:val="000000" w:themeColor="text1"/>
                <w:sz w:val="10"/>
                <w:szCs w:val="10"/>
              </w:rPr>
              <w:t xml:space="preserve">LA MULTA SE APLICARÁ POR CADA DIA DE RETARDO HASTA POR UN PLAZO DE QUINCE (15) </w:t>
            </w:r>
            <w:proofErr w:type="spellStart"/>
            <w:r w:rsidRPr="00C91A9C">
              <w:rPr>
                <w:color w:val="000000" w:themeColor="text1"/>
                <w:sz w:val="10"/>
                <w:szCs w:val="10"/>
              </w:rPr>
              <w:t>DIAS</w:t>
            </w:r>
            <w:proofErr w:type="spellEnd"/>
            <w:r w:rsidRPr="00C91A9C">
              <w:rPr>
                <w:color w:val="000000" w:themeColor="text1"/>
                <w:sz w:val="10"/>
                <w:szCs w:val="10"/>
              </w:rPr>
              <w:t xml:space="preserve"> CALENDARIO QUE SE DESCONTARÁ DEL SALDO QUE LE ADEUDE LA ENTIDAD. ESTA </w:t>
            </w:r>
            <w:proofErr w:type="spellStart"/>
            <w:r w:rsidRPr="00C91A9C">
              <w:rPr>
                <w:color w:val="000000" w:themeColor="text1"/>
                <w:sz w:val="10"/>
                <w:szCs w:val="10"/>
              </w:rPr>
              <w:t>SANCION</w:t>
            </w:r>
            <w:proofErr w:type="spellEnd"/>
            <w:r w:rsidRPr="00C91A9C">
              <w:rPr>
                <w:color w:val="000000" w:themeColor="text1"/>
                <w:sz w:val="10"/>
                <w:szCs w:val="10"/>
              </w:rPr>
              <w:t xml:space="preserve"> SE </w:t>
            </w:r>
            <w:proofErr w:type="spellStart"/>
            <w:r w:rsidRPr="00C91A9C">
              <w:rPr>
                <w:color w:val="000000" w:themeColor="text1"/>
                <w:sz w:val="10"/>
                <w:szCs w:val="10"/>
              </w:rPr>
              <w:t>IMPONDRA</w:t>
            </w:r>
            <w:proofErr w:type="spellEnd"/>
            <w:r w:rsidRPr="00C91A9C">
              <w:rPr>
                <w:color w:val="000000" w:themeColor="text1"/>
                <w:sz w:val="10"/>
                <w:szCs w:val="10"/>
              </w:rPr>
              <w:t xml:space="preserve"> MEDIANTE ACTO ADMINISTRATIVO MOTIVADO EN EL QUE SE EXPRESARA LAS CAUSAS QUE </w:t>
            </w:r>
            <w:proofErr w:type="spellStart"/>
            <w:r w:rsidRPr="00C91A9C">
              <w:rPr>
                <w:color w:val="000000" w:themeColor="text1"/>
                <w:sz w:val="10"/>
                <w:szCs w:val="10"/>
              </w:rPr>
              <w:t>DIERONLUGAR</w:t>
            </w:r>
            <w:proofErr w:type="spellEnd"/>
            <w:r w:rsidRPr="00C91A9C">
              <w:rPr>
                <w:color w:val="000000" w:themeColor="text1"/>
                <w:sz w:val="10"/>
                <w:szCs w:val="10"/>
              </w:rPr>
              <w:t xml:space="preserve"> A ELLA</w:t>
            </w:r>
          </w:p>
        </w:tc>
        <w:tc>
          <w:tcPr>
            <w:tcW w:w="2131" w:type="dxa"/>
            <w:shd w:val="clear" w:color="auto" w:fill="auto"/>
            <w:vAlign w:val="center"/>
          </w:tcPr>
          <w:p w14:paraId="6F4D488A" w14:textId="77777777" w:rsidR="0059022C" w:rsidRPr="00C91A9C" w:rsidRDefault="0059022C" w:rsidP="008C157B">
            <w:pPr>
              <w:jc w:val="both"/>
              <w:rPr>
                <w:color w:val="000000" w:themeColor="text1"/>
                <w:sz w:val="10"/>
                <w:szCs w:val="10"/>
              </w:rPr>
            </w:pPr>
            <w:r w:rsidRPr="00C91A9C">
              <w:rPr>
                <w:color w:val="000000" w:themeColor="text1"/>
                <w:sz w:val="10"/>
                <w:szCs w:val="10"/>
              </w:rPr>
              <w:t xml:space="preserve">AMPARA LA MORA O INCUMPLIMIENTO PARCIAL DE ALGUNA </w:t>
            </w:r>
            <w:proofErr w:type="spellStart"/>
            <w:r w:rsidRPr="00C91A9C">
              <w:rPr>
                <w:color w:val="000000" w:themeColor="text1"/>
                <w:sz w:val="10"/>
                <w:szCs w:val="10"/>
              </w:rPr>
              <w:t>OBLIGACION</w:t>
            </w:r>
            <w:proofErr w:type="spellEnd"/>
            <w:r w:rsidRPr="00C91A9C">
              <w:rPr>
                <w:color w:val="000000" w:themeColor="text1"/>
                <w:sz w:val="10"/>
                <w:szCs w:val="10"/>
              </w:rPr>
              <w:t xml:space="preserve"> DERIVADA DEL CONTRATO POR CAUSAS IMPUTABLES AL CONTRATISTA</w:t>
            </w:r>
          </w:p>
        </w:tc>
      </w:tr>
      <w:tr w:rsidR="0059022C" w:rsidRPr="00C91A9C" w14:paraId="6D7F2D93" w14:textId="77777777" w:rsidTr="008C157B">
        <w:trPr>
          <w:trHeight w:val="439"/>
          <w:jc w:val="center"/>
        </w:trPr>
        <w:tc>
          <w:tcPr>
            <w:tcW w:w="983" w:type="dxa"/>
            <w:shd w:val="clear" w:color="auto" w:fill="auto"/>
            <w:vAlign w:val="center"/>
          </w:tcPr>
          <w:p w14:paraId="1B288AA8" w14:textId="77777777" w:rsidR="0059022C" w:rsidRPr="00C91A9C" w:rsidRDefault="0059022C" w:rsidP="008C157B">
            <w:pPr>
              <w:jc w:val="center"/>
              <w:rPr>
                <w:color w:val="000000" w:themeColor="text1"/>
                <w:sz w:val="10"/>
                <w:szCs w:val="10"/>
              </w:rPr>
            </w:pPr>
            <w:r w:rsidRPr="00C91A9C">
              <w:rPr>
                <w:color w:val="000000" w:themeColor="text1"/>
                <w:sz w:val="10"/>
                <w:szCs w:val="10"/>
              </w:rPr>
              <w:t>CLAUSULA PENOL PECUNIARIA</w:t>
            </w:r>
          </w:p>
        </w:tc>
        <w:tc>
          <w:tcPr>
            <w:tcW w:w="708" w:type="dxa"/>
            <w:shd w:val="clear" w:color="auto" w:fill="auto"/>
            <w:vAlign w:val="center"/>
          </w:tcPr>
          <w:p w14:paraId="7D5C0D85" w14:textId="77777777" w:rsidR="0059022C" w:rsidRPr="00C91A9C" w:rsidRDefault="0059022C" w:rsidP="008C157B">
            <w:pPr>
              <w:jc w:val="center"/>
              <w:rPr>
                <w:color w:val="000000" w:themeColor="text1"/>
                <w:sz w:val="10"/>
                <w:szCs w:val="10"/>
              </w:rPr>
            </w:pPr>
            <w:r w:rsidRPr="00C91A9C">
              <w:rPr>
                <w:color w:val="000000" w:themeColor="text1"/>
                <w:sz w:val="10"/>
                <w:szCs w:val="10"/>
              </w:rPr>
              <w:t xml:space="preserve">RIESGO </w:t>
            </w:r>
            <w:proofErr w:type="spellStart"/>
            <w:r w:rsidRPr="00C91A9C">
              <w:rPr>
                <w:color w:val="000000" w:themeColor="text1"/>
                <w:sz w:val="10"/>
                <w:szCs w:val="10"/>
              </w:rPr>
              <w:t>JURIDICO</w:t>
            </w:r>
            <w:proofErr w:type="spellEnd"/>
          </w:p>
        </w:tc>
        <w:tc>
          <w:tcPr>
            <w:tcW w:w="1701" w:type="dxa"/>
            <w:shd w:val="clear" w:color="auto" w:fill="auto"/>
            <w:vAlign w:val="center"/>
          </w:tcPr>
          <w:p w14:paraId="4F7FAAE4" w14:textId="77777777" w:rsidR="0059022C" w:rsidRPr="00C91A9C" w:rsidRDefault="0059022C" w:rsidP="008C157B">
            <w:pPr>
              <w:jc w:val="both"/>
              <w:rPr>
                <w:color w:val="000000" w:themeColor="text1"/>
                <w:sz w:val="10"/>
                <w:szCs w:val="10"/>
              </w:rPr>
            </w:pPr>
            <w:r w:rsidRPr="00C91A9C">
              <w:rPr>
                <w:color w:val="000000" w:themeColor="text1"/>
                <w:sz w:val="10"/>
                <w:szCs w:val="10"/>
              </w:rPr>
              <w:t>INCUMPLIMIENTO TOTAL DECLARATORIA DE CADUCIDAD</w:t>
            </w:r>
          </w:p>
        </w:tc>
        <w:tc>
          <w:tcPr>
            <w:tcW w:w="1907" w:type="dxa"/>
            <w:shd w:val="clear" w:color="auto" w:fill="auto"/>
            <w:vAlign w:val="center"/>
          </w:tcPr>
          <w:p w14:paraId="6FCBC52A" w14:textId="77777777" w:rsidR="0059022C" w:rsidRPr="00C91A9C" w:rsidRDefault="0059022C" w:rsidP="008C157B">
            <w:pPr>
              <w:jc w:val="both"/>
              <w:rPr>
                <w:color w:val="000000" w:themeColor="text1"/>
                <w:sz w:val="10"/>
                <w:szCs w:val="10"/>
              </w:rPr>
            </w:pPr>
            <w:r w:rsidRPr="00C91A9C">
              <w:rPr>
                <w:color w:val="000000" w:themeColor="text1"/>
                <w:sz w:val="10"/>
                <w:szCs w:val="10"/>
              </w:rPr>
              <w:t>VEINTE POR CIENTO (20%) DEL VALOR TOTAL DEL CONTRATO</w:t>
            </w:r>
          </w:p>
        </w:tc>
        <w:tc>
          <w:tcPr>
            <w:tcW w:w="928" w:type="dxa"/>
            <w:shd w:val="clear" w:color="auto" w:fill="auto"/>
            <w:vAlign w:val="center"/>
          </w:tcPr>
          <w:p w14:paraId="7757E260" w14:textId="77777777" w:rsidR="0059022C" w:rsidRPr="00C91A9C" w:rsidRDefault="0059022C" w:rsidP="008C157B">
            <w:pPr>
              <w:jc w:val="both"/>
              <w:rPr>
                <w:color w:val="000000" w:themeColor="text1"/>
                <w:sz w:val="10"/>
                <w:szCs w:val="10"/>
              </w:rPr>
            </w:pPr>
            <w:r w:rsidRPr="00C91A9C">
              <w:rPr>
                <w:color w:val="000000" w:themeColor="text1"/>
                <w:sz w:val="10"/>
                <w:szCs w:val="10"/>
              </w:rPr>
              <w:t>CONTRATISTA</w:t>
            </w:r>
          </w:p>
        </w:tc>
        <w:tc>
          <w:tcPr>
            <w:tcW w:w="2552" w:type="dxa"/>
            <w:shd w:val="clear" w:color="auto" w:fill="auto"/>
            <w:vAlign w:val="center"/>
          </w:tcPr>
          <w:p w14:paraId="0194827A" w14:textId="77777777" w:rsidR="0059022C" w:rsidRPr="00C91A9C" w:rsidRDefault="0059022C" w:rsidP="008C157B">
            <w:pPr>
              <w:jc w:val="both"/>
              <w:rPr>
                <w:color w:val="000000" w:themeColor="text1"/>
                <w:sz w:val="10"/>
                <w:szCs w:val="10"/>
              </w:rPr>
            </w:pPr>
            <w:r w:rsidRPr="00C91A9C">
              <w:rPr>
                <w:color w:val="000000" w:themeColor="text1"/>
                <w:sz w:val="10"/>
                <w:szCs w:val="10"/>
              </w:rPr>
              <w:t xml:space="preserve">EL VEINTE POR CIENTO (20%) DEL VALOR TOTAL DEL CONTRATO CUANDO SE TRATE DE INCUMPLIMIENTO TOTAL DEL CONTRATO Y </w:t>
            </w:r>
            <w:proofErr w:type="spellStart"/>
            <w:r w:rsidRPr="00C91A9C">
              <w:rPr>
                <w:color w:val="000000" w:themeColor="text1"/>
                <w:sz w:val="10"/>
                <w:szCs w:val="10"/>
              </w:rPr>
              <w:t>PROPORCIONOL</w:t>
            </w:r>
            <w:proofErr w:type="spellEnd"/>
            <w:r w:rsidRPr="00C91A9C">
              <w:rPr>
                <w:color w:val="000000" w:themeColor="text1"/>
                <w:sz w:val="10"/>
                <w:szCs w:val="10"/>
              </w:rPr>
              <w:t xml:space="preserve"> AL INCUMPLIMIENTO PARCIAL DEL CONTRATO</w:t>
            </w:r>
          </w:p>
        </w:tc>
        <w:tc>
          <w:tcPr>
            <w:tcW w:w="2131" w:type="dxa"/>
            <w:shd w:val="clear" w:color="auto" w:fill="auto"/>
            <w:vAlign w:val="center"/>
          </w:tcPr>
          <w:p w14:paraId="395E30B4" w14:textId="77777777" w:rsidR="0059022C" w:rsidRPr="00C91A9C" w:rsidRDefault="0059022C" w:rsidP="008C157B">
            <w:pPr>
              <w:jc w:val="both"/>
              <w:rPr>
                <w:color w:val="000000" w:themeColor="text1"/>
                <w:sz w:val="10"/>
                <w:szCs w:val="10"/>
              </w:rPr>
            </w:pPr>
            <w:r w:rsidRPr="00C91A9C">
              <w:rPr>
                <w:color w:val="000000" w:themeColor="text1"/>
                <w:sz w:val="10"/>
                <w:szCs w:val="10"/>
              </w:rPr>
              <w:t>AMPARA EL INCUMPLIMIENTO PARCIAL O DEFINITIVO DEL CONTRATO POR PARTE DEL CONTRATISTA, SE BUSCA EL PAGO PARCIAL Y DEFINITIVO DE LOS PERJUICIOS QUE SE CAUSEN A LA ENTIDAD</w:t>
            </w:r>
          </w:p>
        </w:tc>
      </w:tr>
      <w:bookmarkEnd w:id="4"/>
    </w:tbl>
    <w:p w14:paraId="6B1B92BD" w14:textId="77777777" w:rsidR="0059022C" w:rsidRPr="00E866FC" w:rsidRDefault="0059022C" w:rsidP="008C4AF3">
      <w:pPr>
        <w:tabs>
          <w:tab w:val="center" w:pos="4991"/>
        </w:tabs>
        <w:jc w:val="center"/>
        <w:rPr>
          <w:b/>
          <w:lang w:val="es-CO"/>
        </w:rPr>
      </w:pPr>
    </w:p>
    <w:p w14:paraId="7CDF6034" w14:textId="77777777" w:rsidR="00102788" w:rsidRPr="00E866FC" w:rsidRDefault="00102788" w:rsidP="008C4AF3">
      <w:pPr>
        <w:tabs>
          <w:tab w:val="center" w:pos="4991"/>
        </w:tabs>
        <w:jc w:val="center"/>
        <w:rPr>
          <w:b/>
          <w:lang w:val="es-CO"/>
        </w:rPr>
      </w:pPr>
    </w:p>
    <w:p w14:paraId="26E5A54E" w14:textId="6A6F221C" w:rsidR="0056072A" w:rsidRDefault="00FF7C34" w:rsidP="0056072A">
      <w:pPr>
        <w:tabs>
          <w:tab w:val="center" w:pos="4991"/>
        </w:tabs>
        <w:jc w:val="both"/>
        <w:rPr>
          <w:b/>
          <w:lang w:val="es-CO"/>
        </w:rPr>
      </w:pPr>
      <w:bookmarkStart w:id="5" w:name="_Hlk105170361"/>
      <w:r w:rsidRPr="00FF7C34">
        <w:rPr>
          <w:b/>
          <w:lang w:val="es-CO"/>
        </w:rPr>
        <w:t>Nota 1:  La Vigencia del contrato que se llegue a suscribir será de seis (6) meses adicionales al plazo de ejecución del mismo.</w:t>
      </w:r>
    </w:p>
    <w:p w14:paraId="447C7239" w14:textId="77777777" w:rsidR="00FF7C34" w:rsidRPr="00214486" w:rsidRDefault="00FF7C34" w:rsidP="0056072A">
      <w:pPr>
        <w:tabs>
          <w:tab w:val="center" w:pos="4991"/>
        </w:tabs>
        <w:jc w:val="both"/>
        <w:rPr>
          <w:b/>
          <w:sz w:val="28"/>
          <w:lang w:val="es-CO"/>
        </w:rPr>
      </w:pPr>
    </w:p>
    <w:p w14:paraId="101B8933" w14:textId="77777777" w:rsidR="0056072A" w:rsidRPr="00E866FC" w:rsidRDefault="0056072A" w:rsidP="0056072A">
      <w:pPr>
        <w:tabs>
          <w:tab w:val="center" w:pos="4991"/>
        </w:tabs>
        <w:jc w:val="both"/>
        <w:rPr>
          <w:lang w:val="es-CO"/>
        </w:rPr>
      </w:pPr>
      <w:r w:rsidRPr="00E866FC">
        <w:rPr>
          <w:b/>
          <w:lang w:val="es-CO"/>
        </w:rPr>
        <w:lastRenderedPageBreak/>
        <w:t xml:space="preserve">Nota 2: </w:t>
      </w:r>
      <w:r w:rsidRPr="00E866FC">
        <w:rPr>
          <w:b/>
          <w:u w:val="single"/>
          <w:lang w:val="es-CO"/>
        </w:rPr>
        <w:t>En todo caso en el mecanismo de cobertura de riesgo deberá constar expresamente que se ampara el incumplimiento del contrato, el pago de las multas y de la penal pecuniaria convenidas y que la entidad aseguradora renuncia al beneficio de excusión</w:t>
      </w:r>
      <w:r w:rsidRPr="00E866FC">
        <w:rPr>
          <w:lang w:val="es-CO"/>
        </w:rPr>
        <w:t>.  Así mismo, se indicará que el evento en que por incumplimiento del contratista asegurado garantizado al asegurador resolviera continuar como cesionario, con la ejecución del contrato y la entidad estatal contratante estuviere de acuerdo con ella,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bookmarkEnd w:id="5"/>
    </w:p>
    <w:p w14:paraId="0DBFFB9B" w14:textId="076FD2A0" w:rsidR="0018079B" w:rsidRPr="00214486" w:rsidRDefault="0018079B" w:rsidP="00BD796A">
      <w:pPr>
        <w:jc w:val="both"/>
        <w:rPr>
          <w:sz w:val="28"/>
          <w:szCs w:val="16"/>
          <w:lang w:val="es-CO"/>
        </w:rPr>
      </w:pPr>
    </w:p>
    <w:p w14:paraId="237E433D" w14:textId="77777777" w:rsidR="0018079B" w:rsidRPr="00E866FC" w:rsidRDefault="0018079B" w:rsidP="0018079B">
      <w:pPr>
        <w:pStyle w:val="xmsonormal"/>
        <w:spacing w:before="0" w:beforeAutospacing="0" w:after="0" w:afterAutospacing="0"/>
        <w:jc w:val="center"/>
        <w:rPr>
          <w:rFonts w:ascii="Arial" w:hAnsi="Arial" w:cs="Arial"/>
          <w:b/>
          <w:bCs/>
          <w:color w:val="000000"/>
          <w:sz w:val="20"/>
          <w:szCs w:val="20"/>
          <w:lang w:val="es-CO"/>
        </w:rPr>
      </w:pPr>
      <w:r w:rsidRPr="00E866FC">
        <w:rPr>
          <w:rFonts w:ascii="Arial" w:hAnsi="Arial" w:cs="Arial"/>
          <w:b/>
          <w:bCs/>
          <w:color w:val="000000"/>
          <w:sz w:val="20"/>
          <w:szCs w:val="20"/>
          <w:lang w:val="es-CO"/>
        </w:rPr>
        <w:t>MATRIZ DE RIESGO</w:t>
      </w:r>
    </w:p>
    <w:p w14:paraId="3DE653A7" w14:textId="77777777" w:rsidR="0018079B" w:rsidRPr="00E866FC" w:rsidRDefault="0018079B" w:rsidP="0018079B">
      <w:pPr>
        <w:pStyle w:val="xmsonormal"/>
        <w:spacing w:before="0" w:beforeAutospacing="0" w:after="0" w:afterAutospacing="0"/>
        <w:jc w:val="center"/>
        <w:rPr>
          <w:rFonts w:ascii="Arial" w:hAnsi="Arial" w:cs="Arial"/>
          <w:b/>
          <w:bCs/>
          <w:color w:val="000000"/>
          <w:sz w:val="20"/>
          <w:szCs w:val="20"/>
          <w:lang w:val="es-CO"/>
        </w:rPr>
      </w:pPr>
    </w:p>
    <w:p w14:paraId="6B9850C4" w14:textId="77777777" w:rsidR="0059022C" w:rsidRPr="00FF422D" w:rsidRDefault="0059022C" w:rsidP="0059022C">
      <w:pPr>
        <w:pStyle w:val="Default"/>
        <w:jc w:val="both"/>
        <w:rPr>
          <w:color w:val="000000" w:themeColor="text1"/>
          <w:sz w:val="20"/>
          <w:szCs w:val="20"/>
        </w:rPr>
      </w:pPr>
      <w:bookmarkStart w:id="6" w:name="_Hlk105686426"/>
      <w:r w:rsidRPr="00FF422D">
        <w:rPr>
          <w:b/>
          <w:bCs/>
          <w:color w:val="000000" w:themeColor="text1"/>
          <w:sz w:val="20"/>
          <w:szCs w:val="20"/>
        </w:rPr>
        <w:t xml:space="preserve">CONTEXTO: </w:t>
      </w:r>
      <w:r w:rsidRPr="00FF422D">
        <w:rPr>
          <w:color w:val="000000" w:themeColor="text1"/>
          <w:sz w:val="20"/>
          <w:szCs w:val="20"/>
        </w:rPr>
        <w:t>A fin de identificar los riesgos del proceso de contratación, dentro del entorno de la entidad, se identifican conforme lo señala la guía, los siguientes aspectos y sus posibles aspectos adversos:</w:t>
      </w:r>
    </w:p>
    <w:p w14:paraId="4D5F606B" w14:textId="77777777" w:rsidR="0059022C" w:rsidRPr="00FF422D" w:rsidRDefault="0059022C" w:rsidP="0059022C">
      <w:pPr>
        <w:pStyle w:val="Default"/>
        <w:jc w:val="both"/>
        <w:rPr>
          <w:color w:val="000000" w:themeColor="text1"/>
          <w:sz w:val="20"/>
          <w:szCs w:val="20"/>
        </w:rPr>
      </w:pPr>
    </w:p>
    <w:p w14:paraId="5F02D464" w14:textId="77777777" w:rsidR="0059022C" w:rsidRPr="00FF422D" w:rsidRDefault="0059022C" w:rsidP="0059022C">
      <w:pPr>
        <w:pStyle w:val="Default"/>
        <w:jc w:val="both"/>
        <w:rPr>
          <w:color w:val="000000" w:themeColor="text1"/>
          <w:sz w:val="20"/>
          <w:szCs w:val="20"/>
        </w:rPr>
      </w:pPr>
      <w:r w:rsidRPr="00FF422D">
        <w:rPr>
          <w:b/>
          <w:color w:val="000000" w:themeColor="text1"/>
          <w:sz w:val="20"/>
          <w:szCs w:val="20"/>
        </w:rPr>
        <w:t>Los</w:t>
      </w:r>
      <w:r w:rsidRPr="00FF422D">
        <w:rPr>
          <w:b/>
          <w:iCs/>
          <w:color w:val="000000" w:themeColor="text1"/>
          <w:sz w:val="20"/>
          <w:szCs w:val="20"/>
        </w:rPr>
        <w:t xml:space="preserve"> partícipes del proceso de contratación:</w:t>
      </w:r>
      <w:r w:rsidRPr="00FF422D">
        <w:rPr>
          <w:color w:val="000000" w:themeColor="text1"/>
          <w:sz w:val="20"/>
          <w:szCs w:val="20"/>
        </w:rPr>
        <w:t xml:space="preserve"> Personas naturales o jurídicas (fabricante, distribuidor, o comerciante) en forma individual o conjunta (consorcio, unión temporal), que tengan dentro de su objeto social o actividad el objeto de este proceso y cumplan con todos los requisitos exigidos para el mismo. </w:t>
      </w:r>
    </w:p>
    <w:p w14:paraId="0A9AF346" w14:textId="77777777" w:rsidR="0059022C" w:rsidRPr="00FF422D" w:rsidRDefault="0059022C" w:rsidP="0059022C">
      <w:pPr>
        <w:pStyle w:val="Default"/>
        <w:jc w:val="both"/>
        <w:rPr>
          <w:color w:val="000000" w:themeColor="text1"/>
          <w:sz w:val="20"/>
          <w:szCs w:val="20"/>
        </w:rPr>
      </w:pPr>
    </w:p>
    <w:p w14:paraId="757369F7" w14:textId="77777777" w:rsidR="0059022C" w:rsidRPr="00FF422D" w:rsidRDefault="0059022C" w:rsidP="0059022C">
      <w:pPr>
        <w:pStyle w:val="Default"/>
        <w:jc w:val="both"/>
        <w:rPr>
          <w:iCs/>
          <w:color w:val="000000" w:themeColor="text1"/>
          <w:sz w:val="20"/>
          <w:szCs w:val="20"/>
        </w:rPr>
      </w:pPr>
      <w:r w:rsidRPr="00FF422D">
        <w:rPr>
          <w:b/>
          <w:iCs/>
          <w:color w:val="000000" w:themeColor="text1"/>
          <w:sz w:val="20"/>
          <w:szCs w:val="20"/>
        </w:rPr>
        <w:t xml:space="preserve">La ciudadanía que se beneficia del proceso de contratación: </w:t>
      </w:r>
      <w:r w:rsidRPr="00FF422D">
        <w:rPr>
          <w:iCs/>
          <w:color w:val="000000" w:themeColor="text1"/>
          <w:sz w:val="20"/>
          <w:szCs w:val="20"/>
        </w:rPr>
        <w:t>Usuarios del Subsistema de Salud de la Policía Nacional.</w:t>
      </w:r>
    </w:p>
    <w:p w14:paraId="67B52901" w14:textId="77777777" w:rsidR="0059022C" w:rsidRPr="00FF422D" w:rsidRDefault="0059022C" w:rsidP="0059022C">
      <w:pPr>
        <w:pStyle w:val="Default"/>
        <w:jc w:val="both"/>
        <w:rPr>
          <w:rFonts w:eastAsia="MS Mincho"/>
          <w:bCs/>
          <w:color w:val="000000" w:themeColor="text1"/>
          <w:sz w:val="20"/>
          <w:szCs w:val="20"/>
        </w:rPr>
      </w:pPr>
    </w:p>
    <w:p w14:paraId="2BF30A5E" w14:textId="77777777" w:rsidR="0059022C" w:rsidRPr="00FF422D" w:rsidRDefault="0059022C" w:rsidP="0059022C">
      <w:pPr>
        <w:pStyle w:val="Default"/>
        <w:jc w:val="both"/>
        <w:rPr>
          <w:iCs/>
          <w:color w:val="000000" w:themeColor="text1"/>
          <w:sz w:val="20"/>
          <w:szCs w:val="20"/>
        </w:rPr>
      </w:pPr>
      <w:r w:rsidRPr="00FF422D">
        <w:rPr>
          <w:b/>
          <w:iCs/>
          <w:color w:val="000000" w:themeColor="text1"/>
          <w:sz w:val="20"/>
          <w:szCs w:val="20"/>
        </w:rPr>
        <w:t xml:space="preserve">La capacidad de la entidad estatal entendida como la disponibilidad de recursos y conocimientos para el proceso de contratación: </w:t>
      </w:r>
      <w:r w:rsidRPr="00FF422D">
        <w:rPr>
          <w:iCs/>
          <w:color w:val="000000" w:themeColor="text1"/>
          <w:sz w:val="20"/>
          <w:szCs w:val="20"/>
        </w:rPr>
        <w:t>Se cuenta con el personal capacitado y los recursos tecnológicos necesarios para la planeación, desarrollo, realización, ejecución y seguimientos del proceso contractual.</w:t>
      </w:r>
    </w:p>
    <w:p w14:paraId="25E18D6B" w14:textId="77777777" w:rsidR="0059022C" w:rsidRPr="00FF422D" w:rsidRDefault="0059022C" w:rsidP="0059022C">
      <w:pPr>
        <w:pStyle w:val="Default"/>
        <w:jc w:val="both"/>
        <w:rPr>
          <w:iCs/>
          <w:color w:val="000000" w:themeColor="text1"/>
          <w:sz w:val="20"/>
          <w:szCs w:val="20"/>
        </w:rPr>
      </w:pPr>
    </w:p>
    <w:p w14:paraId="58FB1078" w14:textId="77777777" w:rsidR="0059022C" w:rsidRPr="00FF422D" w:rsidRDefault="0059022C" w:rsidP="0059022C">
      <w:pPr>
        <w:pStyle w:val="Default"/>
        <w:jc w:val="both"/>
        <w:rPr>
          <w:iCs/>
          <w:color w:val="000000" w:themeColor="text1"/>
          <w:sz w:val="20"/>
          <w:szCs w:val="20"/>
        </w:rPr>
      </w:pPr>
      <w:r w:rsidRPr="00FF422D">
        <w:rPr>
          <w:b/>
          <w:iCs/>
          <w:color w:val="000000" w:themeColor="text1"/>
          <w:sz w:val="20"/>
          <w:szCs w:val="20"/>
        </w:rPr>
        <w:t xml:space="preserve">La suficiencia del presupuesto oficial del proceso de contratación: </w:t>
      </w:r>
      <w:r w:rsidRPr="00FF422D">
        <w:rPr>
          <w:color w:val="000000" w:themeColor="text1"/>
          <w:sz w:val="20"/>
          <w:szCs w:val="20"/>
        </w:rPr>
        <w:t xml:space="preserve">Se cuenta con el presupuesto disponible para el desarrollo del proceso mediante Certificación del Plan Anual de Adquisiciones y soportado por el certificado de disponibilidad presupuestal para esta vigencia, por tanto, no se evidencia un evento </w:t>
      </w:r>
      <w:r w:rsidRPr="00FF422D">
        <w:rPr>
          <w:iCs/>
          <w:color w:val="000000" w:themeColor="text1"/>
          <w:sz w:val="20"/>
          <w:szCs w:val="20"/>
        </w:rPr>
        <w:t xml:space="preserve">adverso. </w:t>
      </w:r>
    </w:p>
    <w:p w14:paraId="32B3BA30" w14:textId="77777777" w:rsidR="0059022C" w:rsidRPr="00FF422D" w:rsidRDefault="0059022C" w:rsidP="0059022C">
      <w:pPr>
        <w:pStyle w:val="Default"/>
        <w:jc w:val="both"/>
        <w:rPr>
          <w:iCs/>
          <w:color w:val="000000" w:themeColor="text1"/>
          <w:sz w:val="20"/>
          <w:szCs w:val="20"/>
        </w:rPr>
      </w:pPr>
    </w:p>
    <w:p w14:paraId="33FAA12D" w14:textId="77777777" w:rsidR="0059022C" w:rsidRPr="00FF422D" w:rsidRDefault="0059022C" w:rsidP="0059022C">
      <w:pPr>
        <w:pStyle w:val="Default"/>
        <w:jc w:val="both"/>
        <w:rPr>
          <w:iCs/>
          <w:color w:val="000000" w:themeColor="text1"/>
          <w:sz w:val="20"/>
          <w:szCs w:val="20"/>
        </w:rPr>
      </w:pPr>
      <w:r w:rsidRPr="00FF422D">
        <w:rPr>
          <w:b/>
          <w:iCs/>
          <w:color w:val="000000" w:themeColor="text1"/>
          <w:sz w:val="20"/>
          <w:szCs w:val="20"/>
        </w:rPr>
        <w:t xml:space="preserve">Las condiciones geográficas y de acceso del lugar en el cual se debe cumplir el objeto del Proceso de Contratación: </w:t>
      </w:r>
      <w:r w:rsidRPr="00FF422D">
        <w:rPr>
          <w:color w:val="000000" w:themeColor="text1"/>
          <w:sz w:val="20"/>
          <w:szCs w:val="20"/>
        </w:rPr>
        <w:t xml:space="preserve">No se observa evento adverso toda vez que la adquisición y ejecución del presente proceso se adelantará en la Regional de Aseguramiento en Salud No. 1, que cuenta con facilidades de acceso y </w:t>
      </w:r>
      <w:r w:rsidRPr="00FF422D">
        <w:rPr>
          <w:iCs/>
          <w:color w:val="000000" w:themeColor="text1"/>
          <w:sz w:val="20"/>
          <w:szCs w:val="20"/>
        </w:rPr>
        <w:t xml:space="preserve">condiciones geográficas favorables. </w:t>
      </w:r>
    </w:p>
    <w:p w14:paraId="3105F7BE" w14:textId="77777777" w:rsidR="0059022C" w:rsidRPr="00FF422D" w:rsidRDefault="0059022C" w:rsidP="0059022C">
      <w:pPr>
        <w:pStyle w:val="Default"/>
        <w:jc w:val="both"/>
        <w:rPr>
          <w:iCs/>
          <w:color w:val="000000" w:themeColor="text1"/>
          <w:sz w:val="20"/>
          <w:szCs w:val="20"/>
        </w:rPr>
      </w:pPr>
    </w:p>
    <w:p w14:paraId="4CFDF6EF" w14:textId="77777777" w:rsidR="0059022C" w:rsidRPr="00FF422D" w:rsidRDefault="0059022C" w:rsidP="0059022C">
      <w:pPr>
        <w:numPr>
          <w:ilvl w:val="0"/>
          <w:numId w:val="16"/>
        </w:numPr>
        <w:tabs>
          <w:tab w:val="left" w:pos="284"/>
        </w:tabs>
        <w:adjustRightInd w:val="0"/>
        <w:spacing w:line="240" w:lineRule="atLeast"/>
        <w:ind w:left="0" w:firstLine="0"/>
        <w:jc w:val="both"/>
        <w:rPr>
          <w:color w:val="000000" w:themeColor="text1"/>
        </w:rPr>
      </w:pPr>
      <w:r w:rsidRPr="00FF422D">
        <w:rPr>
          <w:b/>
          <w:iCs/>
          <w:color w:val="000000" w:themeColor="text1"/>
          <w:lang w:eastAsia="es-CO"/>
        </w:rPr>
        <w:t xml:space="preserve">El entorno socio ambiental: </w:t>
      </w:r>
      <w:r w:rsidRPr="00FF422D">
        <w:rPr>
          <w:color w:val="000000" w:themeColor="text1"/>
        </w:rPr>
        <w:t>Teniendo en cuenta lo establecido en la Resolución 03049 del 30 de Julio de 2014 “por la cual se adopta el Manual de Contratación de la Policía Nacional”, actualizada, modificada y complementada por la Resolución 00090 del 15 de enero de 2018, el uso de los insumos requeridos para el presente proceso no genera ningún tipo de contaminación o impacto ambiental negativo al medio ambiente.</w:t>
      </w:r>
    </w:p>
    <w:p w14:paraId="45F71088" w14:textId="77777777" w:rsidR="0059022C" w:rsidRPr="00FF422D" w:rsidRDefault="0059022C" w:rsidP="0059022C">
      <w:pPr>
        <w:pStyle w:val="Textoindependiente2"/>
        <w:spacing w:after="0" w:line="240" w:lineRule="atLeast"/>
        <w:jc w:val="both"/>
        <w:rPr>
          <w:rFonts w:ascii="Arial" w:hAnsi="Arial" w:cs="Arial"/>
          <w:b/>
          <w:bCs/>
          <w:color w:val="000000" w:themeColor="text1"/>
          <w:sz w:val="20"/>
          <w:szCs w:val="20"/>
        </w:rPr>
      </w:pPr>
      <w:r w:rsidRPr="00FF422D">
        <w:rPr>
          <w:rFonts w:ascii="Arial" w:hAnsi="Arial" w:cs="Arial"/>
          <w:b/>
          <w:bCs/>
          <w:color w:val="000000" w:themeColor="text1"/>
          <w:sz w:val="20"/>
          <w:szCs w:val="20"/>
        </w:rPr>
        <w:t> </w:t>
      </w:r>
    </w:p>
    <w:p w14:paraId="324205DA" w14:textId="77777777" w:rsidR="0059022C" w:rsidRPr="00FF422D" w:rsidRDefault="0059022C" w:rsidP="0059022C">
      <w:pPr>
        <w:pStyle w:val="Default"/>
        <w:jc w:val="both"/>
        <w:rPr>
          <w:iCs/>
          <w:color w:val="000000" w:themeColor="text1"/>
          <w:sz w:val="20"/>
          <w:szCs w:val="20"/>
        </w:rPr>
      </w:pPr>
      <w:r w:rsidRPr="00FF422D">
        <w:rPr>
          <w:b/>
          <w:bCs/>
          <w:color w:val="000000" w:themeColor="text1"/>
          <w:sz w:val="20"/>
          <w:szCs w:val="20"/>
          <w:u w:val="single"/>
        </w:rPr>
        <w:t>NOTA</w:t>
      </w:r>
      <w:r w:rsidRPr="00FF422D">
        <w:rPr>
          <w:b/>
          <w:bCs/>
          <w:color w:val="000000" w:themeColor="text1"/>
          <w:sz w:val="20"/>
          <w:szCs w:val="20"/>
        </w:rPr>
        <w:t>:</w:t>
      </w:r>
      <w:r w:rsidRPr="00FF422D">
        <w:rPr>
          <w:color w:val="000000" w:themeColor="text1"/>
          <w:sz w:val="20"/>
          <w:szCs w:val="20"/>
        </w:rPr>
        <w:t xml:space="preserve"> El oferente deberá asumir como su responsabilidad cualquier infracción ambiental por omisión de </w:t>
      </w:r>
      <w:r w:rsidRPr="00FF422D">
        <w:rPr>
          <w:iCs/>
          <w:color w:val="000000" w:themeColor="text1"/>
          <w:sz w:val="20"/>
          <w:szCs w:val="20"/>
        </w:rPr>
        <w:t>permisos, concesiones o licencias ambientales que hubiese sido necesaria tramitar antes del inicio del servicio.</w:t>
      </w:r>
    </w:p>
    <w:p w14:paraId="29E74ADF" w14:textId="77777777" w:rsidR="0059022C" w:rsidRPr="00FF422D" w:rsidRDefault="0059022C" w:rsidP="0059022C">
      <w:pPr>
        <w:pStyle w:val="Default"/>
        <w:jc w:val="both"/>
        <w:rPr>
          <w:iCs/>
          <w:color w:val="000000" w:themeColor="text1"/>
          <w:sz w:val="20"/>
          <w:szCs w:val="20"/>
        </w:rPr>
      </w:pPr>
    </w:p>
    <w:p w14:paraId="29301C36" w14:textId="77777777" w:rsidR="0059022C" w:rsidRPr="00FF422D" w:rsidRDefault="0059022C" w:rsidP="0059022C">
      <w:pPr>
        <w:pStyle w:val="Default"/>
        <w:jc w:val="both"/>
        <w:rPr>
          <w:iCs/>
          <w:color w:val="000000" w:themeColor="text1"/>
          <w:sz w:val="20"/>
          <w:szCs w:val="20"/>
        </w:rPr>
      </w:pPr>
      <w:r w:rsidRPr="00FF422D">
        <w:rPr>
          <w:b/>
          <w:iCs/>
          <w:color w:val="000000" w:themeColor="text1"/>
          <w:sz w:val="20"/>
          <w:szCs w:val="20"/>
        </w:rPr>
        <w:t xml:space="preserve">Las condiciones políticas: </w:t>
      </w:r>
      <w:r w:rsidRPr="00FF422D">
        <w:rPr>
          <w:color w:val="000000" w:themeColor="text1"/>
          <w:sz w:val="20"/>
          <w:szCs w:val="20"/>
        </w:rPr>
        <w:t>No se evidencia un evento adverso, teniendo en cuenta que existen leyes y Decretos</w:t>
      </w:r>
      <w:r w:rsidRPr="00FF422D">
        <w:rPr>
          <w:iCs/>
          <w:color w:val="000000" w:themeColor="text1"/>
          <w:sz w:val="20"/>
          <w:szCs w:val="20"/>
        </w:rPr>
        <w:t xml:space="preserve"> de contratación estatal que fija las pautas para llevar a cabo los procesos en dicha materia. </w:t>
      </w:r>
    </w:p>
    <w:p w14:paraId="4CE94390" w14:textId="77777777" w:rsidR="0059022C" w:rsidRPr="00FF422D" w:rsidRDefault="0059022C" w:rsidP="0059022C">
      <w:pPr>
        <w:pStyle w:val="Default"/>
        <w:jc w:val="both"/>
        <w:rPr>
          <w:iCs/>
          <w:color w:val="000000" w:themeColor="text1"/>
          <w:sz w:val="20"/>
          <w:szCs w:val="20"/>
        </w:rPr>
      </w:pPr>
      <w:r w:rsidRPr="00FF422D">
        <w:rPr>
          <w:b/>
          <w:bCs/>
          <w:color w:val="000000" w:themeColor="text1"/>
          <w:sz w:val="20"/>
          <w:szCs w:val="20"/>
        </w:rPr>
        <w:t xml:space="preserve">Identificación y clasificación de los riesgos: </w:t>
      </w:r>
      <w:r w:rsidRPr="00FF422D">
        <w:rPr>
          <w:color w:val="000000" w:themeColor="text1"/>
          <w:sz w:val="20"/>
          <w:szCs w:val="20"/>
        </w:rPr>
        <w:t xml:space="preserve">se establecieron los posibles riesgos, se procede al diligenciamiento de la matriz del riesgo planteada por Colombia Compra Eficiente versión 1, que hace parte </w:t>
      </w:r>
      <w:r w:rsidRPr="00FF422D">
        <w:rPr>
          <w:iCs/>
          <w:color w:val="000000" w:themeColor="text1"/>
          <w:sz w:val="20"/>
          <w:szCs w:val="20"/>
        </w:rPr>
        <w:t xml:space="preserve">integral del proceso de selección. </w:t>
      </w:r>
    </w:p>
    <w:p w14:paraId="2BD1D111" w14:textId="77777777" w:rsidR="0059022C" w:rsidRPr="00FF422D" w:rsidRDefault="0059022C" w:rsidP="0059022C">
      <w:pPr>
        <w:pStyle w:val="Default"/>
        <w:jc w:val="both"/>
        <w:rPr>
          <w:iCs/>
          <w:color w:val="000000" w:themeColor="text1"/>
          <w:sz w:val="20"/>
          <w:szCs w:val="20"/>
        </w:rPr>
      </w:pPr>
    </w:p>
    <w:p w14:paraId="2B4E4647" w14:textId="77777777" w:rsidR="0059022C" w:rsidRPr="00FF422D" w:rsidRDefault="0059022C" w:rsidP="0059022C">
      <w:pPr>
        <w:pStyle w:val="Default"/>
        <w:spacing w:line="240" w:lineRule="atLeast"/>
        <w:jc w:val="both"/>
        <w:rPr>
          <w:color w:val="000000" w:themeColor="text1"/>
          <w:sz w:val="20"/>
          <w:szCs w:val="20"/>
        </w:rPr>
      </w:pPr>
      <w:r w:rsidRPr="00FF422D">
        <w:rPr>
          <w:color w:val="000000" w:themeColor="text1"/>
          <w:sz w:val="20"/>
          <w:szCs w:val="20"/>
        </w:rPr>
        <w:t xml:space="preserve">Durante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w:t>
      </w:r>
      <w:r w:rsidRPr="00FF422D">
        <w:rPr>
          <w:rFonts w:eastAsia="HelveticaNeue-Light"/>
          <w:color w:val="000000" w:themeColor="text1"/>
          <w:sz w:val="20"/>
          <w:szCs w:val="20"/>
        </w:rPr>
        <w:t>Riesgos Propios, Riesgos comunes a sus Procesos de Contratación y los Riesgos del Proceso de Contratación en particular</w:t>
      </w:r>
      <w:r w:rsidRPr="00FF422D">
        <w:rPr>
          <w:color w:val="000000" w:themeColor="text1"/>
          <w:sz w:val="20"/>
          <w:szCs w:val="20"/>
        </w:rPr>
        <w:t xml:space="preserve">. </w:t>
      </w:r>
    </w:p>
    <w:p w14:paraId="74EAE81C" w14:textId="77777777" w:rsidR="0059022C" w:rsidRPr="00FF422D" w:rsidRDefault="0059022C" w:rsidP="0059022C">
      <w:pPr>
        <w:pStyle w:val="Default"/>
        <w:spacing w:line="240" w:lineRule="atLeast"/>
        <w:jc w:val="both"/>
        <w:rPr>
          <w:color w:val="000000" w:themeColor="text1"/>
          <w:sz w:val="20"/>
          <w:szCs w:val="20"/>
        </w:rPr>
      </w:pPr>
    </w:p>
    <w:p w14:paraId="72D75D99" w14:textId="77777777" w:rsidR="0059022C" w:rsidRPr="00FF422D" w:rsidRDefault="0059022C" w:rsidP="0059022C">
      <w:pPr>
        <w:pStyle w:val="Default"/>
        <w:jc w:val="both"/>
        <w:rPr>
          <w:color w:val="000000" w:themeColor="text1"/>
          <w:sz w:val="20"/>
          <w:szCs w:val="20"/>
        </w:rPr>
      </w:pPr>
      <w:r w:rsidRPr="00FF422D">
        <w:rPr>
          <w:color w:val="000000" w:themeColor="text1"/>
          <w:sz w:val="20"/>
          <w:szCs w:val="20"/>
        </w:rPr>
        <w:t xml:space="preserve">Por lo anterior, se toman en cuenta las circunstancias de tiempo, modo y lugar y aspectos de tipo operacionales, financieros, regulatorios, fuerza mayor o ambientales, que rodearan los ciclos del proceso contractual  y su ejecución, precisando e individualizando los eventos sorpresivos que puedan encarecer, entorpecer, dificultar o impedir la adecuada ejecución del contrato, tales como: </w:t>
      </w:r>
      <w:r w:rsidRPr="00FF422D">
        <w:rPr>
          <w:rFonts w:eastAsia="HelveticaNeue-Light"/>
          <w:color w:val="000000" w:themeColor="text1"/>
          <w:sz w:val="20"/>
          <w:szCs w:val="20"/>
        </w:rPr>
        <w:t xml:space="preserve">(a) La capacidad de la Entidad, entendida como la disponibilidad de recursos (b) Los incidentes que alteren la ejecución del contrato; d) La eficacia del Proceso de Contratación; y en el evento de </w:t>
      </w:r>
      <w:r w:rsidRPr="00FF422D">
        <w:rPr>
          <w:color w:val="000000" w:themeColor="text1"/>
          <w:sz w:val="20"/>
          <w:szCs w:val="20"/>
        </w:rPr>
        <w:t>materializarse, determinar el tratamiento, soluciones y el costo que conlleven y que deban tenerse en cuenta para la elaboración de propuestas por parte de la Entidad para efectos presupuestales</w:t>
      </w:r>
    </w:p>
    <w:p w14:paraId="4B2EB848" w14:textId="77777777" w:rsidR="0059022C" w:rsidRPr="00FF422D" w:rsidRDefault="0059022C" w:rsidP="0059022C">
      <w:pPr>
        <w:pStyle w:val="Default"/>
        <w:jc w:val="both"/>
        <w:rPr>
          <w:color w:val="000000" w:themeColor="text1"/>
          <w:sz w:val="20"/>
          <w:szCs w:val="20"/>
        </w:rPr>
      </w:pPr>
    </w:p>
    <w:p w14:paraId="5A608C2E" w14:textId="77777777" w:rsidR="0059022C" w:rsidRPr="00C91A9C" w:rsidRDefault="0059022C" w:rsidP="0059022C">
      <w:pPr>
        <w:jc w:val="both"/>
        <w:rPr>
          <w:color w:val="000000" w:themeColor="text1"/>
        </w:rPr>
      </w:pPr>
      <w:r w:rsidRPr="00FF422D">
        <w:rPr>
          <w:color w:val="000000" w:themeColor="text1"/>
        </w:rPr>
        <w:t xml:space="preserve">De acuerdo al “Manual para la Identificación y Cobertura de los Riesgos en los Procesos de Contratación” de la </w:t>
      </w:r>
      <w:r w:rsidRPr="00FF422D">
        <w:rPr>
          <w:b/>
          <w:color w:val="000000" w:themeColor="text1"/>
        </w:rPr>
        <w:t>Agencia Colombia Compra Eficiente</w:t>
      </w:r>
      <w:r w:rsidRPr="00FF422D">
        <w:rPr>
          <w:color w:val="000000" w:themeColor="text1"/>
        </w:rPr>
        <w:t xml:space="preserve">, en el presente Anexo se establece la matriz que incluye los riesgos identificados en el proceso de contratación, de acuerdo con la clasificación, probabilidad de ocu9rrencia estimada, impacto, parte que debe asumir el riesgo, tratamientos que se puedan realizar y características de su </w:t>
      </w:r>
      <w:r w:rsidRPr="00C91A9C">
        <w:rPr>
          <w:color w:val="000000" w:themeColor="text1"/>
        </w:rPr>
        <w:t>monitoreo, como se relaciona a continuación</w:t>
      </w:r>
      <w:bookmarkEnd w:id="6"/>
      <w:r w:rsidRPr="00C91A9C">
        <w:rPr>
          <w:color w:val="000000" w:themeColor="text1"/>
        </w:rPr>
        <w:t>:</w:t>
      </w:r>
    </w:p>
    <w:p w14:paraId="31EF0538" w14:textId="39A8019F" w:rsidR="00CB7106" w:rsidRDefault="00CB7106" w:rsidP="00CB7106">
      <w:pPr>
        <w:adjustRightInd w:val="0"/>
        <w:jc w:val="both"/>
        <w:rPr>
          <w:szCs w:val="18"/>
        </w:rPr>
      </w:pPr>
    </w:p>
    <w:p w14:paraId="770B7DAE" w14:textId="0EE165A3" w:rsidR="002B28C2" w:rsidRPr="00E866FC" w:rsidRDefault="002B28C2" w:rsidP="00005D32">
      <w:pPr>
        <w:autoSpaceDE/>
        <w:autoSpaceDN/>
        <w:jc w:val="both"/>
        <w:rPr>
          <w:rFonts w:ascii="Times New Roman" w:hAnsi="Times New Roman" w:cs="Times New Roman"/>
          <w:color w:val="808080"/>
          <w:lang w:val="es-CO" w:eastAsia="es-CO"/>
        </w:rPr>
      </w:pPr>
    </w:p>
    <w:p w14:paraId="3AFF28C4" w14:textId="5F0CD85C" w:rsidR="008F29F1" w:rsidRPr="00E866FC" w:rsidRDefault="008F29F1" w:rsidP="008F29F1">
      <w:pPr>
        <w:tabs>
          <w:tab w:val="left" w:pos="142"/>
        </w:tabs>
        <w:spacing w:before="93"/>
        <w:ind w:left="153"/>
        <w:rPr>
          <w:b/>
          <w:sz w:val="18"/>
          <w:szCs w:val="18"/>
          <w:lang w:val="es-CO"/>
        </w:rPr>
      </w:pPr>
      <w:r w:rsidRPr="00E866FC">
        <w:rPr>
          <w:b/>
          <w:sz w:val="18"/>
          <w:szCs w:val="18"/>
          <w:lang w:val="es-CO"/>
        </w:rPr>
        <w:t>NOTA:</w:t>
      </w:r>
    </w:p>
    <w:p w14:paraId="69CBCC47" w14:textId="0DCBBEFC" w:rsidR="008F29F1" w:rsidRPr="00E866FC" w:rsidRDefault="008F29F1" w:rsidP="00AB1B90">
      <w:pPr>
        <w:pStyle w:val="Prrafodelista"/>
        <w:widowControl w:val="0"/>
        <w:numPr>
          <w:ilvl w:val="2"/>
          <w:numId w:val="11"/>
        </w:numPr>
        <w:tabs>
          <w:tab w:val="left" w:pos="142"/>
          <w:tab w:val="left" w:pos="874"/>
        </w:tabs>
        <w:spacing w:before="1"/>
        <w:ind w:right="1162"/>
        <w:contextualSpacing w:val="0"/>
        <w:jc w:val="both"/>
        <w:rPr>
          <w:sz w:val="18"/>
          <w:szCs w:val="18"/>
          <w:lang w:val="es-CO"/>
        </w:rPr>
      </w:pPr>
      <w:r w:rsidRPr="00E866FC">
        <w:rPr>
          <w:sz w:val="18"/>
          <w:szCs w:val="18"/>
          <w:lang w:val="es-CO"/>
        </w:rPr>
        <w:t>La evaluación y valoración de los riesgos en cuanto a probabilidad e impacto, se establecen bajo los siguientes</w:t>
      </w:r>
      <w:r w:rsidRPr="00E866FC">
        <w:rPr>
          <w:spacing w:val="-1"/>
          <w:sz w:val="18"/>
          <w:szCs w:val="18"/>
          <w:lang w:val="es-CO"/>
        </w:rPr>
        <w:t xml:space="preserve"> </w:t>
      </w:r>
      <w:r w:rsidRPr="00E866FC">
        <w:rPr>
          <w:sz w:val="18"/>
          <w:szCs w:val="18"/>
          <w:lang w:val="es-CO"/>
        </w:rPr>
        <w:t>rangos:</w:t>
      </w:r>
    </w:p>
    <w:p w14:paraId="5C6A6F3C" w14:textId="77777777" w:rsidR="00213412" w:rsidRPr="00E866FC" w:rsidRDefault="00213412" w:rsidP="00213412">
      <w:pPr>
        <w:pStyle w:val="Prrafodelista"/>
        <w:widowControl w:val="0"/>
        <w:tabs>
          <w:tab w:val="left" w:pos="142"/>
          <w:tab w:val="left" w:pos="874"/>
        </w:tabs>
        <w:spacing w:before="1"/>
        <w:ind w:left="873" w:right="1162"/>
        <w:contextualSpacing w:val="0"/>
        <w:jc w:val="both"/>
        <w:rPr>
          <w:sz w:val="18"/>
          <w:szCs w:val="18"/>
          <w:lang w:val="es-CO"/>
        </w:rPr>
      </w:pPr>
    </w:p>
    <w:p w14:paraId="4A68C145" w14:textId="77777777" w:rsidR="008F29F1" w:rsidRPr="00E866FC" w:rsidRDefault="008F29F1" w:rsidP="008F29F1">
      <w:pPr>
        <w:pStyle w:val="Textoindependiente"/>
        <w:tabs>
          <w:tab w:val="left" w:pos="142"/>
        </w:tabs>
        <w:spacing w:before="10" w:after="1"/>
        <w:rPr>
          <w:sz w:val="11"/>
          <w:lang w:val="es-CO"/>
        </w:rPr>
      </w:pPr>
    </w:p>
    <w:tbl>
      <w:tblPr>
        <w:tblStyle w:val="TableNormal"/>
        <w:tblW w:w="0" w:type="auto"/>
        <w:tblInd w:w="26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22"/>
        <w:gridCol w:w="1702"/>
        <w:gridCol w:w="1843"/>
        <w:gridCol w:w="389"/>
      </w:tblGrid>
      <w:tr w:rsidR="008F29F1" w:rsidRPr="00E866FC" w14:paraId="32AA0088" w14:textId="77777777" w:rsidTr="007E49A9">
        <w:trPr>
          <w:trHeight w:val="371"/>
        </w:trPr>
        <w:tc>
          <w:tcPr>
            <w:tcW w:w="422" w:type="dxa"/>
            <w:vMerge w:val="restart"/>
            <w:textDirection w:val="btLr"/>
          </w:tcPr>
          <w:p w14:paraId="2FCB491D" w14:textId="77777777" w:rsidR="008F29F1" w:rsidRPr="00E866FC" w:rsidRDefault="008F29F1" w:rsidP="008F29F1">
            <w:pPr>
              <w:pStyle w:val="TableParagraph"/>
              <w:tabs>
                <w:tab w:val="left" w:pos="142"/>
              </w:tabs>
              <w:spacing w:before="6"/>
              <w:rPr>
                <w:sz w:val="12"/>
                <w:lang w:val="es-CO"/>
              </w:rPr>
            </w:pPr>
          </w:p>
          <w:p w14:paraId="24C0973B" w14:textId="77777777" w:rsidR="008F29F1" w:rsidRPr="00E866FC" w:rsidRDefault="008F29F1" w:rsidP="008F29F1">
            <w:pPr>
              <w:pStyle w:val="TableParagraph"/>
              <w:tabs>
                <w:tab w:val="left" w:pos="142"/>
              </w:tabs>
              <w:spacing w:before="1"/>
              <w:ind w:left="143"/>
              <w:rPr>
                <w:b/>
                <w:sz w:val="12"/>
                <w:lang w:val="es-CO"/>
              </w:rPr>
            </w:pPr>
            <w:r w:rsidRPr="00E866FC">
              <w:rPr>
                <w:b/>
                <w:spacing w:val="-1"/>
                <w:sz w:val="12"/>
                <w:lang w:val="es-CO"/>
              </w:rPr>
              <w:t>P</w:t>
            </w:r>
            <w:r w:rsidRPr="00E866FC">
              <w:rPr>
                <w:b/>
                <w:w w:val="99"/>
                <w:sz w:val="12"/>
                <w:lang w:val="es-CO"/>
              </w:rPr>
              <w:t>ROB</w:t>
            </w:r>
            <w:r w:rsidRPr="00E866FC">
              <w:rPr>
                <w:b/>
                <w:spacing w:val="-1"/>
                <w:w w:val="99"/>
                <w:sz w:val="12"/>
                <w:lang w:val="es-CO"/>
              </w:rPr>
              <w:t>A</w:t>
            </w:r>
            <w:r w:rsidRPr="00E866FC">
              <w:rPr>
                <w:b/>
                <w:w w:val="99"/>
                <w:sz w:val="12"/>
                <w:lang w:val="es-CO"/>
              </w:rPr>
              <w:t>BILIDAD</w:t>
            </w:r>
          </w:p>
        </w:tc>
        <w:tc>
          <w:tcPr>
            <w:tcW w:w="1702" w:type="dxa"/>
            <w:shd w:val="clear" w:color="auto" w:fill="D9D9D9"/>
          </w:tcPr>
          <w:p w14:paraId="0B768708" w14:textId="77777777" w:rsidR="008F29F1" w:rsidRPr="00E866FC" w:rsidRDefault="008F29F1" w:rsidP="008F29F1">
            <w:pPr>
              <w:pStyle w:val="TableParagraph"/>
              <w:tabs>
                <w:tab w:val="left" w:pos="142"/>
              </w:tabs>
              <w:spacing w:before="9"/>
              <w:rPr>
                <w:sz w:val="12"/>
                <w:lang w:val="es-CO"/>
              </w:rPr>
            </w:pPr>
          </w:p>
          <w:p w14:paraId="5D26F427" w14:textId="77777777" w:rsidR="008F29F1" w:rsidRPr="00E866FC" w:rsidRDefault="008F29F1" w:rsidP="008F29F1">
            <w:pPr>
              <w:pStyle w:val="TableParagraph"/>
              <w:tabs>
                <w:tab w:val="left" w:pos="142"/>
              </w:tabs>
              <w:ind w:left="441" w:right="429"/>
              <w:jc w:val="center"/>
              <w:rPr>
                <w:b/>
                <w:sz w:val="12"/>
                <w:lang w:val="es-CO"/>
              </w:rPr>
            </w:pPr>
            <w:r w:rsidRPr="00E866FC">
              <w:rPr>
                <w:b/>
                <w:sz w:val="12"/>
                <w:lang w:val="es-CO"/>
              </w:rPr>
              <w:t>CATEGORÍA</w:t>
            </w:r>
          </w:p>
        </w:tc>
        <w:tc>
          <w:tcPr>
            <w:tcW w:w="1843" w:type="dxa"/>
            <w:shd w:val="clear" w:color="auto" w:fill="D9D9D9"/>
          </w:tcPr>
          <w:p w14:paraId="3A71697D" w14:textId="77777777" w:rsidR="008F29F1" w:rsidRPr="00E866FC" w:rsidRDefault="008F29F1" w:rsidP="008F29F1">
            <w:pPr>
              <w:pStyle w:val="TableParagraph"/>
              <w:tabs>
                <w:tab w:val="left" w:pos="142"/>
              </w:tabs>
              <w:spacing w:before="9"/>
              <w:rPr>
                <w:sz w:val="12"/>
                <w:lang w:val="es-CO"/>
              </w:rPr>
            </w:pPr>
          </w:p>
          <w:p w14:paraId="2BE8BAC6" w14:textId="77777777" w:rsidR="008F29F1" w:rsidRPr="00E866FC" w:rsidRDefault="008F29F1" w:rsidP="008F29F1">
            <w:pPr>
              <w:pStyle w:val="TableParagraph"/>
              <w:tabs>
                <w:tab w:val="left" w:pos="142"/>
              </w:tabs>
              <w:ind w:left="496" w:right="484"/>
              <w:jc w:val="center"/>
              <w:rPr>
                <w:b/>
                <w:sz w:val="12"/>
                <w:lang w:val="es-CO"/>
              </w:rPr>
            </w:pPr>
            <w:r w:rsidRPr="00E866FC">
              <w:rPr>
                <w:b/>
                <w:sz w:val="12"/>
                <w:lang w:val="es-CO"/>
              </w:rPr>
              <w:t>VALORACIÓN</w:t>
            </w:r>
          </w:p>
        </w:tc>
        <w:tc>
          <w:tcPr>
            <w:tcW w:w="389" w:type="dxa"/>
            <w:vMerge w:val="restart"/>
            <w:textDirection w:val="btLr"/>
          </w:tcPr>
          <w:p w14:paraId="1A521A05" w14:textId="77777777" w:rsidR="008F29F1" w:rsidRPr="00E866FC" w:rsidRDefault="008F29F1" w:rsidP="008F29F1">
            <w:pPr>
              <w:pStyle w:val="TableParagraph"/>
              <w:tabs>
                <w:tab w:val="left" w:pos="142"/>
              </w:tabs>
              <w:spacing w:before="5"/>
              <w:rPr>
                <w:sz w:val="12"/>
                <w:lang w:val="es-CO"/>
              </w:rPr>
            </w:pPr>
          </w:p>
          <w:p w14:paraId="5ABCEE5B" w14:textId="77777777" w:rsidR="008F29F1" w:rsidRPr="00E866FC" w:rsidRDefault="008F29F1" w:rsidP="008F29F1">
            <w:pPr>
              <w:pStyle w:val="TableParagraph"/>
              <w:tabs>
                <w:tab w:val="left" w:pos="142"/>
              </w:tabs>
              <w:ind w:left="127"/>
              <w:jc w:val="center"/>
              <w:rPr>
                <w:b/>
                <w:sz w:val="12"/>
                <w:lang w:val="es-CO"/>
              </w:rPr>
            </w:pPr>
            <w:r w:rsidRPr="00E866FC">
              <w:rPr>
                <w:b/>
                <w:w w:val="99"/>
                <w:sz w:val="12"/>
                <w:lang w:val="es-CO"/>
              </w:rPr>
              <w:t>IM</w:t>
            </w:r>
            <w:r w:rsidRPr="00E866FC">
              <w:rPr>
                <w:b/>
                <w:spacing w:val="-1"/>
                <w:w w:val="99"/>
                <w:sz w:val="12"/>
                <w:lang w:val="es-CO"/>
              </w:rPr>
              <w:t>P</w:t>
            </w:r>
            <w:r w:rsidRPr="00E866FC">
              <w:rPr>
                <w:b/>
                <w:w w:val="99"/>
                <w:sz w:val="12"/>
                <w:lang w:val="es-CO"/>
              </w:rPr>
              <w:t>A</w:t>
            </w:r>
            <w:r w:rsidRPr="00E866FC">
              <w:rPr>
                <w:b/>
                <w:spacing w:val="-1"/>
                <w:w w:val="99"/>
                <w:sz w:val="12"/>
                <w:lang w:val="es-CO"/>
              </w:rPr>
              <w:t>C</w:t>
            </w:r>
            <w:r w:rsidRPr="00E866FC">
              <w:rPr>
                <w:b/>
                <w:sz w:val="12"/>
                <w:lang w:val="es-CO"/>
              </w:rPr>
              <w:t>TO</w:t>
            </w:r>
          </w:p>
          <w:p w14:paraId="1D111046" w14:textId="77777777" w:rsidR="008F29F1" w:rsidRPr="00E866FC" w:rsidRDefault="008F29F1" w:rsidP="008F29F1">
            <w:pPr>
              <w:pStyle w:val="TableParagraph"/>
              <w:tabs>
                <w:tab w:val="left" w:pos="142"/>
              </w:tabs>
              <w:spacing w:line="198" w:lineRule="exact"/>
              <w:ind w:right="-50"/>
              <w:rPr>
                <w:b/>
                <w:sz w:val="12"/>
                <w:lang w:val="es-CO"/>
              </w:rPr>
            </w:pPr>
            <w:r w:rsidRPr="00E866FC">
              <w:rPr>
                <w:noProof/>
                <w:position w:val="-3"/>
                <w:sz w:val="12"/>
                <w:lang w:val="es-CO" w:eastAsia="es-CO"/>
              </w:rPr>
              <w:drawing>
                <wp:inline distT="0" distB="0" distL="0" distR="0" wp14:anchorId="685F679B" wp14:editId="2F169806">
                  <wp:extent cx="257175" cy="1238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175" cy="123825"/>
                          </a:xfrm>
                          <a:prstGeom prst="rect">
                            <a:avLst/>
                          </a:prstGeom>
                          <a:noFill/>
                          <a:ln>
                            <a:noFill/>
                          </a:ln>
                        </pic:spPr>
                      </pic:pic>
                    </a:graphicData>
                  </a:graphic>
                </wp:inline>
              </w:drawing>
            </w:r>
          </w:p>
        </w:tc>
      </w:tr>
      <w:tr w:rsidR="008F29F1" w:rsidRPr="00E866FC" w14:paraId="3919DD41" w14:textId="77777777" w:rsidTr="007E49A9">
        <w:trPr>
          <w:trHeight w:val="138"/>
        </w:trPr>
        <w:tc>
          <w:tcPr>
            <w:tcW w:w="422" w:type="dxa"/>
            <w:vMerge/>
            <w:vAlign w:val="center"/>
            <w:hideMark/>
          </w:tcPr>
          <w:p w14:paraId="3EE3369A" w14:textId="77777777" w:rsidR="008F29F1" w:rsidRPr="00E866FC" w:rsidRDefault="008F29F1" w:rsidP="008F29F1">
            <w:pPr>
              <w:rPr>
                <w:b/>
                <w:sz w:val="12"/>
                <w:lang w:val="es-CO"/>
              </w:rPr>
            </w:pPr>
          </w:p>
        </w:tc>
        <w:tc>
          <w:tcPr>
            <w:tcW w:w="1702" w:type="dxa"/>
            <w:hideMark/>
          </w:tcPr>
          <w:p w14:paraId="2DB27994" w14:textId="77777777" w:rsidR="008F29F1" w:rsidRPr="00E866FC" w:rsidRDefault="008F29F1" w:rsidP="008F29F1">
            <w:pPr>
              <w:pStyle w:val="TableParagraph"/>
              <w:tabs>
                <w:tab w:val="left" w:pos="142"/>
              </w:tabs>
              <w:spacing w:line="119" w:lineRule="exact"/>
              <w:ind w:left="441" w:right="429"/>
              <w:jc w:val="center"/>
              <w:rPr>
                <w:sz w:val="12"/>
                <w:lang w:val="es-CO"/>
              </w:rPr>
            </w:pPr>
            <w:r w:rsidRPr="00E866FC">
              <w:rPr>
                <w:sz w:val="12"/>
                <w:lang w:val="es-CO"/>
              </w:rPr>
              <w:t>RARO</w:t>
            </w:r>
          </w:p>
        </w:tc>
        <w:tc>
          <w:tcPr>
            <w:tcW w:w="1843" w:type="dxa"/>
            <w:hideMark/>
          </w:tcPr>
          <w:p w14:paraId="32EEEF1E" w14:textId="77777777" w:rsidR="008F29F1" w:rsidRPr="00E866FC" w:rsidRDefault="008F29F1" w:rsidP="008F29F1">
            <w:pPr>
              <w:pStyle w:val="TableParagraph"/>
              <w:tabs>
                <w:tab w:val="left" w:pos="142"/>
              </w:tabs>
              <w:spacing w:line="119" w:lineRule="exact"/>
              <w:ind w:left="14"/>
              <w:jc w:val="center"/>
              <w:rPr>
                <w:sz w:val="12"/>
                <w:lang w:val="es-CO"/>
              </w:rPr>
            </w:pPr>
            <w:r w:rsidRPr="00E866FC">
              <w:rPr>
                <w:w w:val="99"/>
                <w:sz w:val="12"/>
                <w:lang w:val="es-CO"/>
              </w:rPr>
              <w:t>1</w:t>
            </w:r>
          </w:p>
        </w:tc>
        <w:tc>
          <w:tcPr>
            <w:tcW w:w="389" w:type="dxa"/>
            <w:vMerge/>
            <w:vAlign w:val="center"/>
            <w:hideMark/>
          </w:tcPr>
          <w:p w14:paraId="13582F43" w14:textId="77777777" w:rsidR="008F29F1" w:rsidRPr="00E866FC" w:rsidRDefault="008F29F1" w:rsidP="008F29F1">
            <w:pPr>
              <w:pStyle w:val="TableParagraph"/>
              <w:tabs>
                <w:tab w:val="left" w:pos="142"/>
              </w:tabs>
              <w:spacing w:line="198" w:lineRule="exact"/>
              <w:ind w:right="-50"/>
              <w:rPr>
                <w:b/>
                <w:sz w:val="12"/>
                <w:lang w:val="es-CO"/>
              </w:rPr>
            </w:pPr>
          </w:p>
        </w:tc>
      </w:tr>
      <w:tr w:rsidR="008F29F1" w:rsidRPr="00E866FC" w14:paraId="20F924F7" w14:textId="77777777" w:rsidTr="007E49A9">
        <w:trPr>
          <w:trHeight w:val="136"/>
        </w:trPr>
        <w:tc>
          <w:tcPr>
            <w:tcW w:w="422" w:type="dxa"/>
            <w:vMerge/>
            <w:vAlign w:val="center"/>
            <w:hideMark/>
          </w:tcPr>
          <w:p w14:paraId="3049DE21" w14:textId="77777777" w:rsidR="008F29F1" w:rsidRPr="00E866FC" w:rsidRDefault="008F29F1" w:rsidP="008F29F1">
            <w:pPr>
              <w:rPr>
                <w:b/>
                <w:sz w:val="12"/>
                <w:lang w:val="es-CO"/>
              </w:rPr>
            </w:pPr>
          </w:p>
        </w:tc>
        <w:tc>
          <w:tcPr>
            <w:tcW w:w="1702" w:type="dxa"/>
            <w:hideMark/>
          </w:tcPr>
          <w:p w14:paraId="1CDB77D3" w14:textId="77777777" w:rsidR="008F29F1" w:rsidRPr="00E866FC" w:rsidRDefault="008F29F1" w:rsidP="008F29F1">
            <w:pPr>
              <w:pStyle w:val="TableParagraph"/>
              <w:tabs>
                <w:tab w:val="left" w:pos="142"/>
              </w:tabs>
              <w:spacing w:line="116" w:lineRule="exact"/>
              <w:ind w:left="442" w:right="429"/>
              <w:jc w:val="center"/>
              <w:rPr>
                <w:sz w:val="12"/>
                <w:lang w:val="es-CO"/>
              </w:rPr>
            </w:pPr>
            <w:r w:rsidRPr="00E866FC">
              <w:rPr>
                <w:sz w:val="12"/>
                <w:lang w:val="es-CO"/>
              </w:rPr>
              <w:t>IMPROBABLE</w:t>
            </w:r>
          </w:p>
        </w:tc>
        <w:tc>
          <w:tcPr>
            <w:tcW w:w="1843" w:type="dxa"/>
            <w:hideMark/>
          </w:tcPr>
          <w:p w14:paraId="2A909958" w14:textId="77777777" w:rsidR="008F29F1" w:rsidRPr="00E866FC" w:rsidRDefault="008F29F1" w:rsidP="008F29F1">
            <w:pPr>
              <w:pStyle w:val="TableParagraph"/>
              <w:tabs>
                <w:tab w:val="left" w:pos="142"/>
              </w:tabs>
              <w:spacing w:line="116" w:lineRule="exact"/>
              <w:ind w:left="14"/>
              <w:jc w:val="center"/>
              <w:rPr>
                <w:sz w:val="12"/>
                <w:lang w:val="es-CO"/>
              </w:rPr>
            </w:pPr>
            <w:r w:rsidRPr="00E866FC">
              <w:rPr>
                <w:w w:val="99"/>
                <w:sz w:val="12"/>
                <w:lang w:val="es-CO"/>
              </w:rPr>
              <w:t>2</w:t>
            </w:r>
          </w:p>
        </w:tc>
        <w:tc>
          <w:tcPr>
            <w:tcW w:w="389" w:type="dxa"/>
            <w:vMerge/>
            <w:vAlign w:val="center"/>
            <w:hideMark/>
          </w:tcPr>
          <w:p w14:paraId="08578795" w14:textId="77777777" w:rsidR="008F29F1" w:rsidRPr="00E866FC" w:rsidRDefault="008F29F1" w:rsidP="008F29F1">
            <w:pPr>
              <w:pStyle w:val="TableParagraph"/>
              <w:tabs>
                <w:tab w:val="left" w:pos="142"/>
              </w:tabs>
              <w:spacing w:line="198" w:lineRule="exact"/>
              <w:ind w:right="-50"/>
              <w:rPr>
                <w:b/>
                <w:sz w:val="12"/>
                <w:lang w:val="es-CO"/>
              </w:rPr>
            </w:pPr>
          </w:p>
        </w:tc>
      </w:tr>
      <w:tr w:rsidR="008F29F1" w:rsidRPr="00E866FC" w14:paraId="17D40A95" w14:textId="77777777" w:rsidTr="007E49A9">
        <w:trPr>
          <w:trHeight w:val="138"/>
        </w:trPr>
        <w:tc>
          <w:tcPr>
            <w:tcW w:w="422" w:type="dxa"/>
            <w:vMerge/>
            <w:vAlign w:val="center"/>
            <w:hideMark/>
          </w:tcPr>
          <w:p w14:paraId="110BD64C" w14:textId="77777777" w:rsidR="008F29F1" w:rsidRPr="00E866FC" w:rsidRDefault="008F29F1" w:rsidP="008F29F1">
            <w:pPr>
              <w:rPr>
                <w:b/>
                <w:sz w:val="12"/>
                <w:lang w:val="es-CO"/>
              </w:rPr>
            </w:pPr>
          </w:p>
        </w:tc>
        <w:tc>
          <w:tcPr>
            <w:tcW w:w="1702" w:type="dxa"/>
            <w:hideMark/>
          </w:tcPr>
          <w:p w14:paraId="0E28EECA" w14:textId="77777777" w:rsidR="008F29F1" w:rsidRPr="00E866FC" w:rsidRDefault="008F29F1" w:rsidP="008F29F1">
            <w:pPr>
              <w:pStyle w:val="TableParagraph"/>
              <w:tabs>
                <w:tab w:val="left" w:pos="142"/>
              </w:tabs>
              <w:spacing w:line="119" w:lineRule="exact"/>
              <w:ind w:left="439" w:right="429"/>
              <w:jc w:val="center"/>
              <w:rPr>
                <w:sz w:val="12"/>
                <w:lang w:val="es-CO"/>
              </w:rPr>
            </w:pPr>
            <w:r w:rsidRPr="00E866FC">
              <w:rPr>
                <w:sz w:val="12"/>
                <w:lang w:val="es-CO"/>
              </w:rPr>
              <w:t>POSIBLE</w:t>
            </w:r>
          </w:p>
        </w:tc>
        <w:tc>
          <w:tcPr>
            <w:tcW w:w="1843" w:type="dxa"/>
            <w:hideMark/>
          </w:tcPr>
          <w:p w14:paraId="535D724E" w14:textId="77777777" w:rsidR="008F29F1" w:rsidRPr="00E866FC" w:rsidRDefault="008F29F1" w:rsidP="008F29F1">
            <w:pPr>
              <w:pStyle w:val="TableParagraph"/>
              <w:tabs>
                <w:tab w:val="left" w:pos="142"/>
              </w:tabs>
              <w:spacing w:line="119" w:lineRule="exact"/>
              <w:ind w:left="14"/>
              <w:jc w:val="center"/>
              <w:rPr>
                <w:sz w:val="12"/>
                <w:lang w:val="es-CO"/>
              </w:rPr>
            </w:pPr>
            <w:r w:rsidRPr="00E866FC">
              <w:rPr>
                <w:w w:val="99"/>
                <w:sz w:val="12"/>
                <w:lang w:val="es-CO"/>
              </w:rPr>
              <w:t>3</w:t>
            </w:r>
          </w:p>
        </w:tc>
        <w:tc>
          <w:tcPr>
            <w:tcW w:w="389" w:type="dxa"/>
            <w:vMerge/>
            <w:vAlign w:val="center"/>
            <w:hideMark/>
          </w:tcPr>
          <w:p w14:paraId="42F6F9A5" w14:textId="77777777" w:rsidR="008F29F1" w:rsidRPr="00E866FC" w:rsidRDefault="008F29F1" w:rsidP="008F29F1">
            <w:pPr>
              <w:pStyle w:val="TableParagraph"/>
              <w:tabs>
                <w:tab w:val="left" w:pos="142"/>
              </w:tabs>
              <w:spacing w:line="198" w:lineRule="exact"/>
              <w:ind w:right="-50"/>
              <w:rPr>
                <w:b/>
                <w:sz w:val="12"/>
                <w:lang w:val="es-CO"/>
              </w:rPr>
            </w:pPr>
          </w:p>
        </w:tc>
      </w:tr>
      <w:tr w:rsidR="008F29F1" w:rsidRPr="00E866FC" w14:paraId="2CA13BEB" w14:textId="77777777" w:rsidTr="007E49A9">
        <w:trPr>
          <w:trHeight w:val="182"/>
        </w:trPr>
        <w:tc>
          <w:tcPr>
            <w:tcW w:w="422" w:type="dxa"/>
            <w:vMerge/>
            <w:vAlign w:val="center"/>
            <w:hideMark/>
          </w:tcPr>
          <w:p w14:paraId="3CA6AF3A" w14:textId="77777777" w:rsidR="008F29F1" w:rsidRPr="00E866FC" w:rsidRDefault="008F29F1" w:rsidP="008F29F1">
            <w:pPr>
              <w:rPr>
                <w:b/>
                <w:sz w:val="12"/>
                <w:lang w:val="es-CO"/>
              </w:rPr>
            </w:pPr>
          </w:p>
        </w:tc>
        <w:tc>
          <w:tcPr>
            <w:tcW w:w="1702" w:type="dxa"/>
            <w:hideMark/>
          </w:tcPr>
          <w:p w14:paraId="619D0747" w14:textId="77777777" w:rsidR="008F29F1" w:rsidRPr="00E866FC" w:rsidRDefault="008F29F1" w:rsidP="008F29F1">
            <w:pPr>
              <w:pStyle w:val="TableParagraph"/>
              <w:tabs>
                <w:tab w:val="left" w:pos="142"/>
              </w:tabs>
              <w:spacing w:before="19"/>
              <w:ind w:left="439" w:right="429"/>
              <w:jc w:val="center"/>
              <w:rPr>
                <w:sz w:val="12"/>
                <w:lang w:val="es-CO"/>
              </w:rPr>
            </w:pPr>
            <w:r w:rsidRPr="00E866FC">
              <w:rPr>
                <w:sz w:val="12"/>
                <w:lang w:val="es-CO"/>
              </w:rPr>
              <w:t>PROBABLE</w:t>
            </w:r>
          </w:p>
        </w:tc>
        <w:tc>
          <w:tcPr>
            <w:tcW w:w="1843" w:type="dxa"/>
            <w:hideMark/>
          </w:tcPr>
          <w:p w14:paraId="602D2C5F" w14:textId="77777777" w:rsidR="008F29F1" w:rsidRPr="00E866FC" w:rsidRDefault="008F29F1" w:rsidP="008F29F1">
            <w:pPr>
              <w:pStyle w:val="TableParagraph"/>
              <w:tabs>
                <w:tab w:val="left" w:pos="142"/>
              </w:tabs>
              <w:spacing w:before="19"/>
              <w:ind w:left="14"/>
              <w:jc w:val="center"/>
              <w:rPr>
                <w:sz w:val="12"/>
                <w:lang w:val="es-CO"/>
              </w:rPr>
            </w:pPr>
            <w:r w:rsidRPr="00E866FC">
              <w:rPr>
                <w:w w:val="99"/>
                <w:sz w:val="12"/>
                <w:lang w:val="es-CO"/>
              </w:rPr>
              <w:t>4</w:t>
            </w:r>
          </w:p>
        </w:tc>
        <w:tc>
          <w:tcPr>
            <w:tcW w:w="389" w:type="dxa"/>
            <w:vMerge/>
            <w:vAlign w:val="center"/>
            <w:hideMark/>
          </w:tcPr>
          <w:p w14:paraId="400C22D6" w14:textId="77777777" w:rsidR="008F29F1" w:rsidRPr="00E866FC" w:rsidRDefault="008F29F1" w:rsidP="008F29F1">
            <w:pPr>
              <w:pStyle w:val="TableParagraph"/>
              <w:tabs>
                <w:tab w:val="left" w:pos="142"/>
              </w:tabs>
              <w:spacing w:line="198" w:lineRule="exact"/>
              <w:ind w:right="-50"/>
              <w:rPr>
                <w:b/>
                <w:sz w:val="12"/>
                <w:lang w:val="es-CO"/>
              </w:rPr>
            </w:pPr>
          </w:p>
        </w:tc>
      </w:tr>
      <w:tr w:rsidR="008F29F1" w:rsidRPr="00E866FC" w14:paraId="42811504" w14:textId="77777777" w:rsidTr="007E49A9">
        <w:trPr>
          <w:trHeight w:val="189"/>
        </w:trPr>
        <w:tc>
          <w:tcPr>
            <w:tcW w:w="422" w:type="dxa"/>
            <w:vMerge/>
            <w:vAlign w:val="center"/>
            <w:hideMark/>
          </w:tcPr>
          <w:p w14:paraId="4084677C" w14:textId="77777777" w:rsidR="008F29F1" w:rsidRPr="00E866FC" w:rsidRDefault="008F29F1" w:rsidP="008F29F1">
            <w:pPr>
              <w:rPr>
                <w:b/>
                <w:sz w:val="12"/>
                <w:lang w:val="es-CO"/>
              </w:rPr>
            </w:pPr>
          </w:p>
        </w:tc>
        <w:tc>
          <w:tcPr>
            <w:tcW w:w="1702" w:type="dxa"/>
            <w:hideMark/>
          </w:tcPr>
          <w:p w14:paraId="3282D3F8" w14:textId="77777777" w:rsidR="008F29F1" w:rsidRPr="00E866FC" w:rsidRDefault="008F29F1" w:rsidP="008F29F1">
            <w:pPr>
              <w:pStyle w:val="TableParagraph"/>
              <w:tabs>
                <w:tab w:val="left" w:pos="142"/>
              </w:tabs>
              <w:spacing w:before="24"/>
              <w:ind w:left="438" w:right="429"/>
              <w:jc w:val="center"/>
              <w:rPr>
                <w:sz w:val="12"/>
                <w:lang w:val="es-CO"/>
              </w:rPr>
            </w:pPr>
            <w:r w:rsidRPr="00E866FC">
              <w:rPr>
                <w:sz w:val="12"/>
                <w:lang w:val="es-CO"/>
              </w:rPr>
              <w:t>CASI CIERTO</w:t>
            </w:r>
          </w:p>
        </w:tc>
        <w:tc>
          <w:tcPr>
            <w:tcW w:w="1843" w:type="dxa"/>
            <w:hideMark/>
          </w:tcPr>
          <w:p w14:paraId="600A955A" w14:textId="77777777" w:rsidR="008F29F1" w:rsidRPr="00E866FC" w:rsidRDefault="008F29F1" w:rsidP="008F29F1">
            <w:pPr>
              <w:pStyle w:val="TableParagraph"/>
              <w:tabs>
                <w:tab w:val="left" w:pos="142"/>
              </w:tabs>
              <w:spacing w:before="24"/>
              <w:ind w:left="9"/>
              <w:jc w:val="center"/>
              <w:rPr>
                <w:sz w:val="12"/>
                <w:lang w:val="es-CO"/>
              </w:rPr>
            </w:pPr>
            <w:r w:rsidRPr="00E866FC">
              <w:rPr>
                <w:w w:val="99"/>
                <w:sz w:val="12"/>
                <w:lang w:val="es-CO"/>
              </w:rPr>
              <w:t>5</w:t>
            </w:r>
          </w:p>
        </w:tc>
        <w:tc>
          <w:tcPr>
            <w:tcW w:w="389" w:type="dxa"/>
            <w:vMerge/>
            <w:hideMark/>
          </w:tcPr>
          <w:p w14:paraId="111089BF" w14:textId="77777777" w:rsidR="008F29F1" w:rsidRPr="00E866FC" w:rsidRDefault="008F29F1" w:rsidP="008F29F1">
            <w:pPr>
              <w:pStyle w:val="TableParagraph"/>
              <w:tabs>
                <w:tab w:val="left" w:pos="142"/>
              </w:tabs>
              <w:spacing w:line="198" w:lineRule="exact"/>
              <w:ind w:right="-50"/>
              <w:rPr>
                <w:sz w:val="12"/>
                <w:lang w:val="es-CO"/>
              </w:rPr>
            </w:pPr>
          </w:p>
        </w:tc>
      </w:tr>
    </w:tbl>
    <w:p w14:paraId="6D100FDE" w14:textId="77777777" w:rsidR="008F29F1" w:rsidRPr="00E866FC" w:rsidRDefault="008F29F1" w:rsidP="008F29F1">
      <w:pPr>
        <w:pStyle w:val="Textoindependiente"/>
        <w:tabs>
          <w:tab w:val="left" w:pos="142"/>
        </w:tabs>
        <w:rPr>
          <w:sz w:val="22"/>
          <w:lang w:val="es-CO"/>
        </w:rPr>
      </w:pPr>
    </w:p>
    <w:p w14:paraId="1C3DBA8D" w14:textId="267E8C5E" w:rsidR="008F29F1" w:rsidRPr="00E866FC" w:rsidRDefault="008F29F1" w:rsidP="00AB1B90">
      <w:pPr>
        <w:pStyle w:val="Prrafodelista"/>
        <w:widowControl w:val="0"/>
        <w:numPr>
          <w:ilvl w:val="2"/>
          <w:numId w:val="11"/>
        </w:numPr>
        <w:tabs>
          <w:tab w:val="left" w:pos="142"/>
          <w:tab w:val="left" w:pos="874"/>
        </w:tabs>
        <w:spacing w:before="1"/>
        <w:contextualSpacing w:val="0"/>
        <w:jc w:val="both"/>
        <w:rPr>
          <w:sz w:val="18"/>
          <w:szCs w:val="18"/>
          <w:lang w:val="es-CO"/>
        </w:rPr>
      </w:pPr>
      <w:r w:rsidRPr="00E866FC">
        <w:rPr>
          <w:sz w:val="18"/>
          <w:szCs w:val="18"/>
          <w:lang w:val="es-CO"/>
        </w:rPr>
        <w:t>La valoración completa de los riesgos se establece una categoría a cada uno para su correcta gestión,</w:t>
      </w:r>
      <w:r w:rsidRPr="00E866FC">
        <w:rPr>
          <w:spacing w:val="-20"/>
          <w:sz w:val="18"/>
          <w:szCs w:val="18"/>
          <w:lang w:val="es-CO"/>
        </w:rPr>
        <w:t xml:space="preserve"> </w:t>
      </w:r>
      <w:r w:rsidRPr="00E866FC">
        <w:rPr>
          <w:sz w:val="18"/>
          <w:szCs w:val="18"/>
          <w:lang w:val="es-CO"/>
        </w:rPr>
        <w:t>así:</w:t>
      </w:r>
    </w:p>
    <w:p w14:paraId="5FDBC970" w14:textId="77777777" w:rsidR="00213412" w:rsidRPr="00E866FC" w:rsidRDefault="00213412" w:rsidP="00213412">
      <w:pPr>
        <w:pStyle w:val="Prrafodelista"/>
        <w:widowControl w:val="0"/>
        <w:tabs>
          <w:tab w:val="left" w:pos="142"/>
          <w:tab w:val="left" w:pos="874"/>
        </w:tabs>
        <w:spacing w:before="1"/>
        <w:ind w:left="873"/>
        <w:contextualSpacing w:val="0"/>
        <w:jc w:val="both"/>
        <w:rPr>
          <w:sz w:val="18"/>
          <w:szCs w:val="18"/>
          <w:lang w:val="es-CO"/>
        </w:rPr>
      </w:pPr>
    </w:p>
    <w:p w14:paraId="072A734A" w14:textId="77777777" w:rsidR="008F29F1" w:rsidRPr="00E866FC" w:rsidRDefault="008F29F1" w:rsidP="008F29F1">
      <w:pPr>
        <w:pStyle w:val="Textoindependiente"/>
        <w:tabs>
          <w:tab w:val="left" w:pos="142"/>
        </w:tabs>
        <w:spacing w:before="11"/>
        <w:rPr>
          <w:sz w:val="7"/>
          <w:lang w:val="es-CO"/>
        </w:rPr>
      </w:pPr>
    </w:p>
    <w:tbl>
      <w:tblPr>
        <w:tblStyle w:val="TableNormal"/>
        <w:tblW w:w="0" w:type="auto"/>
        <w:tblInd w:w="303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1702"/>
        <w:gridCol w:w="1843"/>
      </w:tblGrid>
      <w:tr w:rsidR="008F29F1" w:rsidRPr="00E866FC" w14:paraId="4DDAB72A" w14:textId="77777777" w:rsidTr="007E49A9">
        <w:trPr>
          <w:trHeight w:val="268"/>
        </w:trPr>
        <w:tc>
          <w:tcPr>
            <w:tcW w:w="1702" w:type="dxa"/>
            <w:shd w:val="clear" w:color="auto" w:fill="D9D9D9"/>
            <w:hideMark/>
          </w:tcPr>
          <w:p w14:paraId="02959CFA" w14:textId="77777777" w:rsidR="008F29F1" w:rsidRPr="00E866FC" w:rsidRDefault="008F29F1" w:rsidP="008F29F1">
            <w:pPr>
              <w:pStyle w:val="TableParagraph"/>
              <w:tabs>
                <w:tab w:val="left" w:pos="142"/>
              </w:tabs>
              <w:spacing w:before="60"/>
              <w:ind w:left="440" w:right="429"/>
              <w:jc w:val="center"/>
              <w:rPr>
                <w:b/>
                <w:sz w:val="12"/>
                <w:lang w:val="es-CO"/>
              </w:rPr>
            </w:pPr>
            <w:r w:rsidRPr="00E866FC">
              <w:rPr>
                <w:b/>
                <w:sz w:val="12"/>
                <w:lang w:val="es-CO"/>
              </w:rPr>
              <w:t>CATEGORÍA</w:t>
            </w:r>
          </w:p>
        </w:tc>
        <w:tc>
          <w:tcPr>
            <w:tcW w:w="1843" w:type="dxa"/>
            <w:shd w:val="clear" w:color="auto" w:fill="D9D9D9"/>
            <w:hideMark/>
          </w:tcPr>
          <w:p w14:paraId="40B3D40C" w14:textId="77777777" w:rsidR="008F29F1" w:rsidRPr="00E866FC" w:rsidRDefault="008F29F1" w:rsidP="008F29F1">
            <w:pPr>
              <w:pStyle w:val="TableParagraph"/>
              <w:tabs>
                <w:tab w:val="left" w:pos="142"/>
              </w:tabs>
              <w:spacing w:before="60"/>
              <w:ind w:left="494" w:right="487"/>
              <w:jc w:val="center"/>
              <w:rPr>
                <w:b/>
                <w:sz w:val="12"/>
                <w:lang w:val="es-CO"/>
              </w:rPr>
            </w:pPr>
            <w:r w:rsidRPr="00E866FC">
              <w:rPr>
                <w:b/>
                <w:sz w:val="12"/>
                <w:lang w:val="es-CO"/>
              </w:rPr>
              <w:t>VALORACIÓN</w:t>
            </w:r>
          </w:p>
        </w:tc>
      </w:tr>
      <w:tr w:rsidR="008F29F1" w:rsidRPr="00E866FC" w14:paraId="5576961C" w14:textId="77777777" w:rsidTr="007E49A9">
        <w:trPr>
          <w:trHeight w:val="136"/>
        </w:trPr>
        <w:tc>
          <w:tcPr>
            <w:tcW w:w="1702" w:type="dxa"/>
            <w:hideMark/>
          </w:tcPr>
          <w:p w14:paraId="5AB198D4" w14:textId="77777777" w:rsidR="008F29F1" w:rsidRPr="00E866FC" w:rsidRDefault="008F29F1" w:rsidP="008F29F1">
            <w:pPr>
              <w:pStyle w:val="TableParagraph"/>
              <w:tabs>
                <w:tab w:val="left" w:pos="142"/>
              </w:tabs>
              <w:spacing w:line="116" w:lineRule="exact"/>
              <w:ind w:left="442" w:right="429"/>
              <w:jc w:val="center"/>
              <w:rPr>
                <w:sz w:val="12"/>
                <w:lang w:val="es-CO"/>
              </w:rPr>
            </w:pPr>
            <w:r w:rsidRPr="00E866FC">
              <w:rPr>
                <w:sz w:val="12"/>
                <w:lang w:val="es-CO"/>
              </w:rPr>
              <w:t xml:space="preserve">8,9 </w:t>
            </w:r>
            <w:proofErr w:type="gramStart"/>
            <w:r w:rsidRPr="00E866FC">
              <w:rPr>
                <w:sz w:val="12"/>
                <w:lang w:val="es-CO"/>
              </w:rPr>
              <w:t>Y</w:t>
            </w:r>
            <w:proofErr w:type="gramEnd"/>
            <w:r w:rsidRPr="00E866FC">
              <w:rPr>
                <w:sz w:val="12"/>
                <w:lang w:val="es-CO"/>
              </w:rPr>
              <w:t xml:space="preserve"> 10</w:t>
            </w:r>
          </w:p>
        </w:tc>
        <w:tc>
          <w:tcPr>
            <w:tcW w:w="1843" w:type="dxa"/>
            <w:hideMark/>
          </w:tcPr>
          <w:p w14:paraId="6A40DD4C" w14:textId="77777777" w:rsidR="008F29F1" w:rsidRPr="00E866FC" w:rsidRDefault="008F29F1" w:rsidP="008F29F1">
            <w:pPr>
              <w:pStyle w:val="TableParagraph"/>
              <w:tabs>
                <w:tab w:val="left" w:pos="142"/>
              </w:tabs>
              <w:spacing w:line="116" w:lineRule="exact"/>
              <w:ind w:left="491" w:right="487"/>
              <w:jc w:val="center"/>
              <w:rPr>
                <w:sz w:val="12"/>
                <w:lang w:val="es-CO"/>
              </w:rPr>
            </w:pPr>
            <w:r w:rsidRPr="00E866FC">
              <w:rPr>
                <w:sz w:val="12"/>
                <w:lang w:val="es-CO"/>
              </w:rPr>
              <w:t>EXTREMO</w:t>
            </w:r>
          </w:p>
        </w:tc>
      </w:tr>
      <w:tr w:rsidR="008F29F1" w:rsidRPr="00E866FC" w14:paraId="009E2E3B" w14:textId="77777777" w:rsidTr="007E49A9">
        <w:trPr>
          <w:trHeight w:val="138"/>
        </w:trPr>
        <w:tc>
          <w:tcPr>
            <w:tcW w:w="1702" w:type="dxa"/>
            <w:hideMark/>
          </w:tcPr>
          <w:p w14:paraId="4169806C" w14:textId="77777777" w:rsidR="008F29F1" w:rsidRPr="00E866FC" w:rsidRDefault="008F29F1" w:rsidP="008F29F1">
            <w:pPr>
              <w:pStyle w:val="TableParagraph"/>
              <w:tabs>
                <w:tab w:val="left" w:pos="142"/>
              </w:tabs>
              <w:spacing w:line="119" w:lineRule="exact"/>
              <w:ind w:left="442" w:right="429"/>
              <w:jc w:val="center"/>
              <w:rPr>
                <w:sz w:val="12"/>
                <w:lang w:val="es-CO"/>
              </w:rPr>
            </w:pPr>
            <w:r w:rsidRPr="00E866FC">
              <w:rPr>
                <w:sz w:val="12"/>
                <w:lang w:val="es-CO"/>
              </w:rPr>
              <w:t xml:space="preserve">6 </w:t>
            </w:r>
            <w:proofErr w:type="gramStart"/>
            <w:r w:rsidRPr="00E866FC">
              <w:rPr>
                <w:sz w:val="12"/>
                <w:lang w:val="es-CO"/>
              </w:rPr>
              <w:t>Y</w:t>
            </w:r>
            <w:proofErr w:type="gramEnd"/>
            <w:r w:rsidRPr="00E866FC">
              <w:rPr>
                <w:sz w:val="12"/>
                <w:lang w:val="es-CO"/>
              </w:rPr>
              <w:t xml:space="preserve"> 7</w:t>
            </w:r>
          </w:p>
        </w:tc>
        <w:tc>
          <w:tcPr>
            <w:tcW w:w="1843" w:type="dxa"/>
            <w:hideMark/>
          </w:tcPr>
          <w:p w14:paraId="07707752" w14:textId="77777777" w:rsidR="008F29F1" w:rsidRPr="00E866FC" w:rsidRDefault="008F29F1" w:rsidP="008F29F1">
            <w:pPr>
              <w:pStyle w:val="TableParagraph"/>
              <w:tabs>
                <w:tab w:val="left" w:pos="142"/>
              </w:tabs>
              <w:spacing w:line="119" w:lineRule="exact"/>
              <w:ind w:left="493" w:right="487"/>
              <w:jc w:val="center"/>
              <w:rPr>
                <w:sz w:val="12"/>
                <w:lang w:val="es-CO"/>
              </w:rPr>
            </w:pPr>
            <w:r w:rsidRPr="00E866FC">
              <w:rPr>
                <w:sz w:val="12"/>
                <w:lang w:val="es-CO"/>
              </w:rPr>
              <w:t>ALTO</w:t>
            </w:r>
          </w:p>
        </w:tc>
      </w:tr>
      <w:tr w:rsidR="008F29F1" w:rsidRPr="00E866FC" w14:paraId="4B538539" w14:textId="77777777" w:rsidTr="007E49A9">
        <w:trPr>
          <w:trHeight w:val="138"/>
        </w:trPr>
        <w:tc>
          <w:tcPr>
            <w:tcW w:w="1702" w:type="dxa"/>
            <w:hideMark/>
          </w:tcPr>
          <w:p w14:paraId="4F602BB4" w14:textId="77777777" w:rsidR="008F29F1" w:rsidRPr="00E866FC" w:rsidRDefault="008F29F1" w:rsidP="008F29F1">
            <w:pPr>
              <w:pStyle w:val="TableParagraph"/>
              <w:tabs>
                <w:tab w:val="left" w:pos="142"/>
              </w:tabs>
              <w:spacing w:line="119" w:lineRule="exact"/>
              <w:ind w:left="11"/>
              <w:jc w:val="center"/>
              <w:rPr>
                <w:sz w:val="12"/>
                <w:lang w:val="es-CO"/>
              </w:rPr>
            </w:pPr>
            <w:r w:rsidRPr="00E866FC">
              <w:rPr>
                <w:w w:val="99"/>
                <w:sz w:val="12"/>
                <w:lang w:val="es-CO"/>
              </w:rPr>
              <w:t>5</w:t>
            </w:r>
          </w:p>
        </w:tc>
        <w:tc>
          <w:tcPr>
            <w:tcW w:w="1843" w:type="dxa"/>
            <w:hideMark/>
          </w:tcPr>
          <w:p w14:paraId="377980EB" w14:textId="77777777" w:rsidR="008F29F1" w:rsidRPr="00E866FC" w:rsidRDefault="008F29F1" w:rsidP="008F29F1">
            <w:pPr>
              <w:pStyle w:val="TableParagraph"/>
              <w:tabs>
                <w:tab w:val="left" w:pos="142"/>
              </w:tabs>
              <w:spacing w:line="119" w:lineRule="exact"/>
              <w:ind w:left="494" w:right="487"/>
              <w:jc w:val="center"/>
              <w:rPr>
                <w:sz w:val="12"/>
                <w:lang w:val="es-CO"/>
              </w:rPr>
            </w:pPr>
            <w:r w:rsidRPr="00E866FC">
              <w:rPr>
                <w:sz w:val="12"/>
                <w:lang w:val="es-CO"/>
              </w:rPr>
              <w:t>MEDIO</w:t>
            </w:r>
          </w:p>
        </w:tc>
      </w:tr>
      <w:tr w:rsidR="008F29F1" w:rsidRPr="00E866FC" w14:paraId="40112136" w14:textId="77777777" w:rsidTr="007E49A9">
        <w:trPr>
          <w:trHeight w:val="181"/>
        </w:trPr>
        <w:tc>
          <w:tcPr>
            <w:tcW w:w="1702" w:type="dxa"/>
            <w:hideMark/>
          </w:tcPr>
          <w:p w14:paraId="5E2AAAFB" w14:textId="77777777" w:rsidR="008F29F1" w:rsidRPr="00E866FC" w:rsidRDefault="008F29F1" w:rsidP="008F29F1">
            <w:pPr>
              <w:pStyle w:val="TableParagraph"/>
              <w:tabs>
                <w:tab w:val="left" w:pos="142"/>
              </w:tabs>
              <w:spacing w:before="19"/>
              <w:ind w:left="442" w:right="429"/>
              <w:jc w:val="center"/>
              <w:rPr>
                <w:sz w:val="12"/>
                <w:lang w:val="es-CO"/>
              </w:rPr>
            </w:pPr>
            <w:r w:rsidRPr="00E866FC">
              <w:rPr>
                <w:sz w:val="12"/>
                <w:lang w:val="es-CO"/>
              </w:rPr>
              <w:t xml:space="preserve">2,3 </w:t>
            </w:r>
            <w:proofErr w:type="gramStart"/>
            <w:r w:rsidRPr="00E866FC">
              <w:rPr>
                <w:sz w:val="12"/>
                <w:lang w:val="es-CO"/>
              </w:rPr>
              <w:t>Y</w:t>
            </w:r>
            <w:proofErr w:type="gramEnd"/>
            <w:r w:rsidRPr="00E866FC">
              <w:rPr>
                <w:sz w:val="12"/>
                <w:lang w:val="es-CO"/>
              </w:rPr>
              <w:t xml:space="preserve"> 4</w:t>
            </w:r>
          </w:p>
        </w:tc>
        <w:tc>
          <w:tcPr>
            <w:tcW w:w="1843" w:type="dxa"/>
            <w:hideMark/>
          </w:tcPr>
          <w:p w14:paraId="25EE3FC5" w14:textId="77777777" w:rsidR="008F29F1" w:rsidRPr="00E866FC" w:rsidRDefault="008F29F1" w:rsidP="008F29F1">
            <w:pPr>
              <w:pStyle w:val="TableParagraph"/>
              <w:tabs>
                <w:tab w:val="left" w:pos="142"/>
              </w:tabs>
              <w:spacing w:before="19"/>
              <w:ind w:left="491" w:right="487"/>
              <w:jc w:val="center"/>
              <w:rPr>
                <w:sz w:val="12"/>
                <w:lang w:val="es-CO"/>
              </w:rPr>
            </w:pPr>
            <w:r w:rsidRPr="00E866FC">
              <w:rPr>
                <w:sz w:val="12"/>
                <w:lang w:val="es-CO"/>
              </w:rPr>
              <w:t>BAJO</w:t>
            </w:r>
          </w:p>
        </w:tc>
      </w:tr>
    </w:tbl>
    <w:p w14:paraId="6C33FABE" w14:textId="77777777" w:rsidR="008F29F1" w:rsidRPr="00E866FC" w:rsidRDefault="008F29F1" w:rsidP="008F29F1">
      <w:pPr>
        <w:pStyle w:val="Textoindependiente"/>
        <w:tabs>
          <w:tab w:val="left" w:pos="142"/>
        </w:tabs>
        <w:spacing w:before="9"/>
        <w:rPr>
          <w:sz w:val="21"/>
          <w:lang w:val="es-CO"/>
        </w:rPr>
      </w:pPr>
    </w:p>
    <w:p w14:paraId="21273AF8" w14:textId="77777777" w:rsidR="008F29F1" w:rsidRPr="00E866FC" w:rsidRDefault="008F29F1" w:rsidP="008F29F1">
      <w:pPr>
        <w:tabs>
          <w:tab w:val="left" w:pos="142"/>
        </w:tabs>
        <w:ind w:left="153"/>
        <w:rPr>
          <w:sz w:val="13"/>
          <w:lang w:val="es-CO"/>
        </w:rPr>
      </w:pPr>
      <w:r w:rsidRPr="00E866FC">
        <w:rPr>
          <w:b/>
          <w:sz w:val="13"/>
          <w:lang w:val="es-CO"/>
        </w:rPr>
        <w:t xml:space="preserve">FUENTE: </w:t>
      </w:r>
      <w:r w:rsidRPr="00E866FC">
        <w:rPr>
          <w:sz w:val="13"/>
          <w:lang w:val="es-CO"/>
        </w:rPr>
        <w:t>Manual para la Identificación y Cobertura de los Riesgos en los Procesos de Contratación.</w:t>
      </w:r>
    </w:p>
    <w:p w14:paraId="790DFDF4" w14:textId="77777777" w:rsidR="00422FE8" w:rsidRPr="00E866FC" w:rsidRDefault="00422FE8" w:rsidP="00CF5DA4">
      <w:pPr>
        <w:pStyle w:val="Encabezadodemensaje"/>
        <w:ind w:left="0" w:firstLine="0"/>
        <w:jc w:val="center"/>
        <w:rPr>
          <w:rFonts w:cs="Arial"/>
          <w:b/>
          <w:sz w:val="20"/>
          <w:lang w:val="es-CO"/>
        </w:rPr>
      </w:pPr>
    </w:p>
    <w:p w14:paraId="28D46CE2" w14:textId="3DDEACA6" w:rsidR="00422FE8" w:rsidRPr="00E866FC" w:rsidRDefault="00422FE8" w:rsidP="00CF5DA4">
      <w:pPr>
        <w:pStyle w:val="Encabezadodemensaje"/>
        <w:ind w:left="0" w:firstLine="0"/>
        <w:jc w:val="center"/>
        <w:rPr>
          <w:rFonts w:cs="Arial"/>
          <w:b/>
          <w:sz w:val="20"/>
          <w:lang w:val="es-CO"/>
        </w:rPr>
      </w:pPr>
    </w:p>
    <w:p w14:paraId="18C150D3" w14:textId="77777777" w:rsidR="00A11FF7" w:rsidRDefault="00A11FF7" w:rsidP="00CF5DA4">
      <w:pPr>
        <w:pStyle w:val="Encabezadodemensaje"/>
        <w:ind w:left="0" w:firstLine="0"/>
        <w:jc w:val="center"/>
        <w:rPr>
          <w:rFonts w:cs="Arial"/>
          <w:b/>
          <w:sz w:val="20"/>
          <w:lang w:val="es-CO"/>
        </w:rPr>
      </w:pPr>
    </w:p>
    <w:tbl>
      <w:tblPr>
        <w:tblW w:w="5153" w:type="pct"/>
        <w:tblInd w:w="-294" w:type="dxa"/>
        <w:tblLayout w:type="fixed"/>
        <w:tblCellMar>
          <w:top w:w="28" w:type="dxa"/>
          <w:left w:w="70" w:type="dxa"/>
          <w:bottom w:w="28" w:type="dxa"/>
          <w:right w:w="70" w:type="dxa"/>
        </w:tblCellMar>
        <w:tblLook w:val="04A0" w:firstRow="1" w:lastRow="0" w:firstColumn="1" w:lastColumn="0" w:noHBand="0" w:noVBand="1"/>
      </w:tblPr>
      <w:tblGrid>
        <w:gridCol w:w="345"/>
        <w:gridCol w:w="214"/>
        <w:gridCol w:w="214"/>
        <w:gridCol w:w="216"/>
        <w:gridCol w:w="216"/>
        <w:gridCol w:w="831"/>
        <w:gridCol w:w="736"/>
        <w:gridCol w:w="311"/>
        <w:gridCol w:w="311"/>
        <w:gridCol w:w="311"/>
        <w:gridCol w:w="161"/>
        <w:gridCol w:w="272"/>
        <w:gridCol w:w="769"/>
        <w:gridCol w:w="311"/>
        <w:gridCol w:w="311"/>
        <w:gridCol w:w="311"/>
        <w:gridCol w:w="218"/>
        <w:gridCol w:w="216"/>
        <w:gridCol w:w="718"/>
        <w:gridCol w:w="722"/>
        <w:gridCol w:w="708"/>
        <w:gridCol w:w="769"/>
        <w:gridCol w:w="722"/>
      </w:tblGrid>
      <w:tr w:rsidR="007D358C" w:rsidRPr="00B266FC" w14:paraId="46C8E7A4" w14:textId="77777777" w:rsidTr="007D358C">
        <w:trPr>
          <w:trHeight w:val="20"/>
          <w:tblHeader/>
        </w:trPr>
        <w:tc>
          <w:tcPr>
            <w:tcW w:w="174" w:type="pct"/>
            <w:vMerge w:val="restart"/>
            <w:tcBorders>
              <w:top w:val="single" w:sz="8" w:space="0" w:color="A6A6A6"/>
              <w:left w:val="single" w:sz="8" w:space="0" w:color="A6A6A6"/>
              <w:bottom w:val="single" w:sz="4" w:space="0" w:color="auto"/>
              <w:right w:val="single" w:sz="8" w:space="0" w:color="A6A6A6"/>
            </w:tcBorders>
            <w:shd w:val="clear" w:color="auto" w:fill="4E4D4D"/>
            <w:vAlign w:val="center"/>
            <w:hideMark/>
          </w:tcPr>
          <w:p w14:paraId="5622F1D4" w14:textId="77777777" w:rsidR="00B266FC" w:rsidRPr="00B266FC" w:rsidRDefault="00B266FC">
            <w:pPr>
              <w:jc w:val="center"/>
              <w:rPr>
                <w:color w:val="FFFFFF"/>
                <w:sz w:val="10"/>
                <w:szCs w:val="10"/>
                <w:lang w:val="es-CO" w:eastAsia="es-CO"/>
              </w:rPr>
            </w:pPr>
            <w:r w:rsidRPr="00B266FC">
              <w:rPr>
                <w:color w:val="FFFFFF"/>
                <w:sz w:val="10"/>
                <w:szCs w:val="10"/>
                <w:lang w:eastAsia="es-CO"/>
              </w:rPr>
              <w:lastRenderedPageBreak/>
              <w:t>N</w:t>
            </w:r>
          </w:p>
        </w:tc>
        <w:tc>
          <w:tcPr>
            <w:tcW w:w="108" w:type="pct"/>
            <w:vMerge w:val="restart"/>
            <w:tcBorders>
              <w:top w:val="single" w:sz="8" w:space="0" w:color="A6A6A6"/>
              <w:left w:val="single" w:sz="8" w:space="0" w:color="A6A6A6"/>
              <w:bottom w:val="single" w:sz="4" w:space="0" w:color="auto"/>
              <w:right w:val="single" w:sz="8" w:space="0" w:color="A6A6A6"/>
            </w:tcBorders>
            <w:shd w:val="clear" w:color="auto" w:fill="4E4D4D"/>
            <w:textDirection w:val="btLr"/>
            <w:vAlign w:val="center"/>
            <w:hideMark/>
          </w:tcPr>
          <w:p w14:paraId="15A42FAE" w14:textId="77777777" w:rsidR="00B266FC" w:rsidRPr="00B266FC" w:rsidRDefault="00B266FC">
            <w:pPr>
              <w:jc w:val="center"/>
              <w:rPr>
                <w:color w:val="FFFFFF"/>
                <w:sz w:val="10"/>
                <w:szCs w:val="10"/>
                <w:lang w:eastAsia="es-CO"/>
              </w:rPr>
            </w:pPr>
            <w:r w:rsidRPr="00B266FC">
              <w:rPr>
                <w:color w:val="FFFFFF"/>
                <w:sz w:val="10"/>
                <w:szCs w:val="10"/>
                <w:lang w:eastAsia="es-CO"/>
              </w:rPr>
              <w:t>Clase</w:t>
            </w:r>
          </w:p>
        </w:tc>
        <w:tc>
          <w:tcPr>
            <w:tcW w:w="108" w:type="pct"/>
            <w:vMerge w:val="restart"/>
            <w:tcBorders>
              <w:top w:val="single" w:sz="8" w:space="0" w:color="A6A6A6"/>
              <w:left w:val="single" w:sz="8" w:space="0" w:color="A6A6A6"/>
              <w:bottom w:val="single" w:sz="4" w:space="0" w:color="auto"/>
              <w:right w:val="single" w:sz="8" w:space="0" w:color="A6A6A6"/>
            </w:tcBorders>
            <w:shd w:val="clear" w:color="auto" w:fill="4E4D4D"/>
            <w:textDirection w:val="btLr"/>
            <w:vAlign w:val="center"/>
            <w:hideMark/>
          </w:tcPr>
          <w:p w14:paraId="56C5DBA2" w14:textId="77777777" w:rsidR="00B266FC" w:rsidRPr="00B266FC" w:rsidRDefault="00B266FC">
            <w:pPr>
              <w:jc w:val="center"/>
              <w:rPr>
                <w:color w:val="FFFFFF"/>
                <w:sz w:val="10"/>
                <w:szCs w:val="10"/>
                <w:lang w:eastAsia="es-CO"/>
              </w:rPr>
            </w:pPr>
            <w:r w:rsidRPr="00B266FC">
              <w:rPr>
                <w:color w:val="FFFFFF"/>
                <w:sz w:val="10"/>
                <w:szCs w:val="10"/>
                <w:lang w:eastAsia="es-CO"/>
              </w:rPr>
              <w:t>Fuente</w:t>
            </w:r>
          </w:p>
        </w:tc>
        <w:tc>
          <w:tcPr>
            <w:tcW w:w="109" w:type="pct"/>
            <w:vMerge w:val="restart"/>
            <w:tcBorders>
              <w:top w:val="single" w:sz="8" w:space="0" w:color="A6A6A6"/>
              <w:left w:val="single" w:sz="8" w:space="0" w:color="A6A6A6"/>
              <w:bottom w:val="single" w:sz="4" w:space="0" w:color="auto"/>
              <w:right w:val="single" w:sz="8" w:space="0" w:color="A6A6A6"/>
            </w:tcBorders>
            <w:shd w:val="clear" w:color="auto" w:fill="4E4D4D"/>
            <w:textDirection w:val="btLr"/>
            <w:vAlign w:val="center"/>
            <w:hideMark/>
          </w:tcPr>
          <w:p w14:paraId="7F87C33E" w14:textId="77777777" w:rsidR="00B266FC" w:rsidRPr="00B266FC" w:rsidRDefault="00B266FC">
            <w:pPr>
              <w:jc w:val="center"/>
              <w:rPr>
                <w:color w:val="FFFFFF"/>
                <w:sz w:val="10"/>
                <w:szCs w:val="10"/>
                <w:lang w:eastAsia="es-CO"/>
              </w:rPr>
            </w:pPr>
            <w:r w:rsidRPr="00B266FC">
              <w:rPr>
                <w:color w:val="FFFFFF"/>
                <w:sz w:val="10"/>
                <w:szCs w:val="10"/>
                <w:lang w:eastAsia="es-CO"/>
              </w:rPr>
              <w:t>Etapa</w:t>
            </w:r>
          </w:p>
        </w:tc>
        <w:tc>
          <w:tcPr>
            <w:tcW w:w="109" w:type="pct"/>
            <w:vMerge w:val="restart"/>
            <w:tcBorders>
              <w:top w:val="single" w:sz="8" w:space="0" w:color="A6A6A6"/>
              <w:left w:val="single" w:sz="8" w:space="0" w:color="A6A6A6"/>
              <w:bottom w:val="single" w:sz="4" w:space="0" w:color="auto"/>
              <w:right w:val="single" w:sz="8" w:space="0" w:color="A6A6A6"/>
            </w:tcBorders>
            <w:shd w:val="clear" w:color="auto" w:fill="4E4D4D"/>
            <w:textDirection w:val="btLr"/>
            <w:vAlign w:val="center"/>
            <w:hideMark/>
          </w:tcPr>
          <w:p w14:paraId="165A2939" w14:textId="77777777" w:rsidR="00B266FC" w:rsidRPr="00B266FC" w:rsidRDefault="00B266FC">
            <w:pPr>
              <w:ind w:left="113" w:right="113"/>
              <w:jc w:val="center"/>
              <w:rPr>
                <w:color w:val="FFFFFF"/>
                <w:sz w:val="10"/>
                <w:szCs w:val="10"/>
                <w:lang w:eastAsia="es-CO"/>
              </w:rPr>
            </w:pPr>
            <w:r w:rsidRPr="00B266FC">
              <w:rPr>
                <w:color w:val="FFFFFF"/>
                <w:sz w:val="10"/>
                <w:szCs w:val="10"/>
                <w:lang w:eastAsia="es-CO"/>
              </w:rPr>
              <w:t>Tipo</w:t>
            </w:r>
          </w:p>
        </w:tc>
        <w:tc>
          <w:tcPr>
            <w:tcW w:w="419" w:type="pct"/>
            <w:vMerge w:val="restart"/>
            <w:tcBorders>
              <w:top w:val="single" w:sz="8" w:space="0" w:color="A6A6A6"/>
              <w:left w:val="single" w:sz="8" w:space="0" w:color="A6A6A6"/>
              <w:bottom w:val="single" w:sz="4" w:space="0" w:color="auto"/>
              <w:right w:val="single" w:sz="8" w:space="0" w:color="A6A6A6"/>
            </w:tcBorders>
            <w:shd w:val="clear" w:color="auto" w:fill="4E4D4D"/>
            <w:vAlign w:val="center"/>
            <w:hideMark/>
          </w:tcPr>
          <w:p w14:paraId="1BEC2163" w14:textId="77777777" w:rsidR="00B266FC" w:rsidRPr="00B266FC" w:rsidRDefault="00B266FC">
            <w:pPr>
              <w:jc w:val="center"/>
              <w:rPr>
                <w:color w:val="FFFFFF"/>
                <w:sz w:val="10"/>
                <w:szCs w:val="10"/>
                <w:lang w:eastAsia="es-CO"/>
              </w:rPr>
            </w:pPr>
            <w:r w:rsidRPr="00B266FC">
              <w:rPr>
                <w:color w:val="FFFFFF"/>
                <w:sz w:val="10"/>
                <w:szCs w:val="10"/>
                <w:lang w:eastAsia="es-CO"/>
              </w:rPr>
              <w:t>Descripción</w:t>
            </w:r>
          </w:p>
        </w:tc>
        <w:tc>
          <w:tcPr>
            <w:tcW w:w="371" w:type="pct"/>
            <w:vMerge w:val="restart"/>
            <w:tcBorders>
              <w:top w:val="single" w:sz="8" w:space="0" w:color="A6A6A6"/>
              <w:left w:val="single" w:sz="8" w:space="0" w:color="A6A6A6"/>
              <w:bottom w:val="single" w:sz="4" w:space="0" w:color="auto"/>
              <w:right w:val="single" w:sz="8" w:space="0" w:color="A6A6A6"/>
            </w:tcBorders>
            <w:shd w:val="clear" w:color="auto" w:fill="4E4D4D"/>
            <w:vAlign w:val="center"/>
            <w:hideMark/>
          </w:tcPr>
          <w:p w14:paraId="4CC996D9" w14:textId="77777777" w:rsidR="00B266FC" w:rsidRPr="00B266FC" w:rsidRDefault="00B266FC">
            <w:pPr>
              <w:jc w:val="center"/>
              <w:rPr>
                <w:color w:val="FFFFFF"/>
                <w:sz w:val="10"/>
                <w:szCs w:val="10"/>
                <w:lang w:eastAsia="es-CO"/>
              </w:rPr>
            </w:pPr>
            <w:r w:rsidRPr="00B266FC">
              <w:rPr>
                <w:color w:val="FFFFFF"/>
                <w:sz w:val="10"/>
                <w:szCs w:val="10"/>
                <w:lang w:eastAsia="es-CO"/>
              </w:rPr>
              <w:t>Consecuencia de la ocurrencia del evento</w:t>
            </w:r>
          </w:p>
        </w:tc>
        <w:tc>
          <w:tcPr>
            <w:tcW w:w="157" w:type="pct"/>
            <w:vMerge w:val="restart"/>
            <w:tcBorders>
              <w:top w:val="single" w:sz="8" w:space="0" w:color="A6A6A6"/>
              <w:left w:val="single" w:sz="8" w:space="0" w:color="A6A6A6"/>
              <w:bottom w:val="single" w:sz="4" w:space="0" w:color="auto"/>
              <w:right w:val="single" w:sz="8" w:space="0" w:color="A6A6A6"/>
            </w:tcBorders>
            <w:shd w:val="clear" w:color="auto" w:fill="4E4D4D"/>
            <w:textDirection w:val="btLr"/>
            <w:vAlign w:val="center"/>
            <w:hideMark/>
          </w:tcPr>
          <w:p w14:paraId="6CACF266" w14:textId="77777777" w:rsidR="00B266FC" w:rsidRPr="00B266FC" w:rsidRDefault="00B266FC">
            <w:pPr>
              <w:jc w:val="center"/>
              <w:rPr>
                <w:color w:val="FFFFFF"/>
                <w:sz w:val="10"/>
                <w:szCs w:val="10"/>
                <w:lang w:eastAsia="es-CO"/>
              </w:rPr>
            </w:pPr>
            <w:r w:rsidRPr="00B266FC">
              <w:rPr>
                <w:color w:val="FFFFFF"/>
                <w:sz w:val="10"/>
                <w:szCs w:val="10"/>
                <w:lang w:eastAsia="es-CO"/>
              </w:rPr>
              <w:t>Probabilidad</w:t>
            </w:r>
          </w:p>
        </w:tc>
        <w:tc>
          <w:tcPr>
            <w:tcW w:w="157" w:type="pct"/>
            <w:vMerge w:val="restart"/>
            <w:tcBorders>
              <w:top w:val="single" w:sz="8" w:space="0" w:color="A6A6A6"/>
              <w:left w:val="single" w:sz="8" w:space="0" w:color="A6A6A6"/>
              <w:bottom w:val="single" w:sz="4" w:space="0" w:color="auto"/>
              <w:right w:val="single" w:sz="8" w:space="0" w:color="A6A6A6"/>
            </w:tcBorders>
            <w:shd w:val="clear" w:color="auto" w:fill="4E4D4D"/>
            <w:textDirection w:val="btLr"/>
            <w:vAlign w:val="center"/>
            <w:hideMark/>
          </w:tcPr>
          <w:p w14:paraId="41DC1EA7" w14:textId="77777777" w:rsidR="00B266FC" w:rsidRPr="00B266FC" w:rsidRDefault="00B266FC">
            <w:pPr>
              <w:jc w:val="center"/>
              <w:rPr>
                <w:color w:val="FFFFFF"/>
                <w:sz w:val="10"/>
                <w:szCs w:val="10"/>
                <w:lang w:eastAsia="es-CO"/>
              </w:rPr>
            </w:pPr>
            <w:r w:rsidRPr="00B266FC">
              <w:rPr>
                <w:color w:val="FFFFFF"/>
                <w:sz w:val="10"/>
                <w:szCs w:val="10"/>
                <w:lang w:eastAsia="es-CO"/>
              </w:rPr>
              <w:t>Impacto</w:t>
            </w:r>
          </w:p>
        </w:tc>
        <w:tc>
          <w:tcPr>
            <w:tcW w:w="157" w:type="pct"/>
            <w:vMerge w:val="restart"/>
            <w:tcBorders>
              <w:top w:val="single" w:sz="8" w:space="0" w:color="A6A6A6"/>
              <w:left w:val="single" w:sz="8" w:space="0" w:color="A6A6A6"/>
              <w:bottom w:val="single" w:sz="4" w:space="0" w:color="auto"/>
              <w:right w:val="single" w:sz="8" w:space="0" w:color="A6A6A6"/>
            </w:tcBorders>
            <w:shd w:val="clear" w:color="auto" w:fill="4E4D4D"/>
            <w:textDirection w:val="btLr"/>
            <w:vAlign w:val="center"/>
            <w:hideMark/>
          </w:tcPr>
          <w:p w14:paraId="3490C037" w14:textId="77777777" w:rsidR="00B266FC" w:rsidRPr="00B266FC" w:rsidRDefault="00B266FC">
            <w:pPr>
              <w:jc w:val="center"/>
              <w:rPr>
                <w:color w:val="FFFFFF"/>
                <w:sz w:val="10"/>
                <w:szCs w:val="10"/>
                <w:lang w:eastAsia="es-CO"/>
              </w:rPr>
            </w:pPr>
            <w:r w:rsidRPr="00B266FC">
              <w:rPr>
                <w:color w:val="FFFFFF"/>
                <w:sz w:val="10"/>
                <w:szCs w:val="10"/>
                <w:lang w:eastAsia="es-CO"/>
              </w:rPr>
              <w:t>Valoración</w:t>
            </w:r>
          </w:p>
        </w:tc>
        <w:tc>
          <w:tcPr>
            <w:tcW w:w="81" w:type="pct"/>
            <w:vMerge w:val="restart"/>
            <w:tcBorders>
              <w:top w:val="single" w:sz="8" w:space="0" w:color="A6A6A6"/>
              <w:left w:val="single" w:sz="8" w:space="0" w:color="A6A6A6"/>
              <w:bottom w:val="single" w:sz="4" w:space="0" w:color="auto"/>
              <w:right w:val="single" w:sz="8" w:space="0" w:color="A6A6A6"/>
            </w:tcBorders>
            <w:shd w:val="clear" w:color="auto" w:fill="4E4D4D"/>
            <w:textDirection w:val="btLr"/>
            <w:vAlign w:val="center"/>
            <w:hideMark/>
          </w:tcPr>
          <w:p w14:paraId="302AC5C3" w14:textId="77777777" w:rsidR="00B266FC" w:rsidRPr="00B266FC" w:rsidRDefault="00B266FC">
            <w:pPr>
              <w:jc w:val="center"/>
              <w:rPr>
                <w:color w:val="FFFFFF"/>
                <w:sz w:val="10"/>
                <w:szCs w:val="10"/>
                <w:lang w:eastAsia="es-CO"/>
              </w:rPr>
            </w:pPr>
            <w:r w:rsidRPr="00B266FC">
              <w:rPr>
                <w:color w:val="FFFFFF"/>
                <w:sz w:val="10"/>
                <w:szCs w:val="10"/>
                <w:lang w:eastAsia="es-CO"/>
              </w:rPr>
              <w:t>Categoría</w:t>
            </w:r>
          </w:p>
        </w:tc>
        <w:tc>
          <w:tcPr>
            <w:tcW w:w="137" w:type="pct"/>
            <w:vMerge w:val="restart"/>
            <w:tcBorders>
              <w:top w:val="single" w:sz="8" w:space="0" w:color="A6A6A6"/>
              <w:left w:val="single" w:sz="8" w:space="0" w:color="A6A6A6"/>
              <w:bottom w:val="single" w:sz="4" w:space="0" w:color="auto"/>
              <w:right w:val="single" w:sz="8" w:space="0" w:color="A6A6A6"/>
            </w:tcBorders>
            <w:shd w:val="clear" w:color="auto" w:fill="D9D9D9"/>
            <w:textDirection w:val="btLr"/>
            <w:vAlign w:val="center"/>
            <w:hideMark/>
          </w:tcPr>
          <w:p w14:paraId="73F1A420" w14:textId="77777777" w:rsidR="00B266FC" w:rsidRPr="00B266FC" w:rsidRDefault="00B266FC">
            <w:pPr>
              <w:jc w:val="center"/>
              <w:rPr>
                <w:color w:val="000000"/>
                <w:sz w:val="10"/>
                <w:szCs w:val="10"/>
                <w:lang w:eastAsia="es-CO"/>
              </w:rPr>
            </w:pPr>
            <w:r w:rsidRPr="00B266FC">
              <w:rPr>
                <w:color w:val="000000"/>
                <w:sz w:val="10"/>
                <w:szCs w:val="10"/>
                <w:lang w:eastAsia="es-CO"/>
              </w:rPr>
              <w:t>¿A quién se le asigna?</w:t>
            </w:r>
          </w:p>
        </w:tc>
        <w:tc>
          <w:tcPr>
            <w:tcW w:w="388" w:type="pct"/>
            <w:vMerge w:val="restart"/>
            <w:tcBorders>
              <w:top w:val="single" w:sz="8" w:space="0" w:color="A6A6A6"/>
              <w:left w:val="single" w:sz="8" w:space="0" w:color="A6A6A6"/>
              <w:bottom w:val="single" w:sz="4" w:space="0" w:color="auto"/>
              <w:right w:val="single" w:sz="8" w:space="0" w:color="A6A6A6"/>
            </w:tcBorders>
            <w:shd w:val="clear" w:color="auto" w:fill="D9D9D9"/>
            <w:vAlign w:val="center"/>
            <w:hideMark/>
          </w:tcPr>
          <w:p w14:paraId="18325B1C" w14:textId="77777777" w:rsidR="00B266FC" w:rsidRPr="00B266FC" w:rsidRDefault="00B266FC">
            <w:pPr>
              <w:jc w:val="center"/>
              <w:rPr>
                <w:color w:val="000000"/>
                <w:sz w:val="10"/>
                <w:szCs w:val="10"/>
                <w:lang w:eastAsia="es-CO"/>
              </w:rPr>
            </w:pPr>
            <w:r w:rsidRPr="00B266FC">
              <w:rPr>
                <w:color w:val="000000"/>
                <w:sz w:val="10"/>
                <w:szCs w:val="10"/>
                <w:lang w:eastAsia="es-CO"/>
              </w:rPr>
              <w:t>Tratamiento/Control a ser implementado</w:t>
            </w:r>
          </w:p>
        </w:tc>
        <w:tc>
          <w:tcPr>
            <w:tcW w:w="581" w:type="pct"/>
            <w:gridSpan w:val="4"/>
            <w:tcBorders>
              <w:top w:val="single" w:sz="8" w:space="0" w:color="A6A6A6"/>
              <w:left w:val="nil"/>
              <w:bottom w:val="single" w:sz="8" w:space="0" w:color="A6A6A6"/>
              <w:right w:val="single" w:sz="8" w:space="0" w:color="A6A6A6"/>
            </w:tcBorders>
            <w:shd w:val="clear" w:color="auto" w:fill="D9D9D9"/>
            <w:vAlign w:val="center"/>
            <w:hideMark/>
          </w:tcPr>
          <w:p w14:paraId="5EDE01D5" w14:textId="77777777" w:rsidR="00B266FC" w:rsidRPr="00B266FC" w:rsidRDefault="00B266FC">
            <w:pPr>
              <w:jc w:val="center"/>
              <w:rPr>
                <w:color w:val="000000"/>
                <w:sz w:val="10"/>
                <w:szCs w:val="10"/>
                <w:lang w:eastAsia="es-CO"/>
              </w:rPr>
            </w:pPr>
            <w:r w:rsidRPr="00B266FC">
              <w:rPr>
                <w:color w:val="000000"/>
                <w:sz w:val="10"/>
                <w:szCs w:val="10"/>
                <w:lang w:eastAsia="es-CO"/>
              </w:rPr>
              <w:t>Impacto después del tratamiento</w:t>
            </w:r>
          </w:p>
        </w:tc>
        <w:tc>
          <w:tcPr>
            <w:tcW w:w="109" w:type="pct"/>
            <w:vMerge w:val="restart"/>
            <w:tcBorders>
              <w:top w:val="single" w:sz="8" w:space="0" w:color="A6A6A6"/>
              <w:left w:val="single" w:sz="8" w:space="0" w:color="A6A6A6"/>
              <w:bottom w:val="single" w:sz="4" w:space="0" w:color="auto"/>
              <w:right w:val="single" w:sz="8" w:space="0" w:color="A6A6A6"/>
            </w:tcBorders>
            <w:shd w:val="clear" w:color="auto" w:fill="D9D9D9"/>
            <w:textDirection w:val="btLr"/>
            <w:vAlign w:val="center"/>
            <w:hideMark/>
          </w:tcPr>
          <w:p w14:paraId="05F93F38" w14:textId="77777777" w:rsidR="00B266FC" w:rsidRPr="00B266FC" w:rsidRDefault="00B266FC">
            <w:pPr>
              <w:jc w:val="center"/>
              <w:rPr>
                <w:color w:val="000000"/>
                <w:sz w:val="10"/>
                <w:szCs w:val="10"/>
                <w:lang w:eastAsia="es-CO"/>
              </w:rPr>
            </w:pPr>
            <w:r w:rsidRPr="00B266FC">
              <w:rPr>
                <w:color w:val="000000"/>
                <w:sz w:val="10"/>
                <w:szCs w:val="10"/>
                <w:lang w:eastAsia="es-CO"/>
              </w:rPr>
              <w:t>¿Afecta la ejecución del contrato?</w:t>
            </w:r>
          </w:p>
        </w:tc>
        <w:tc>
          <w:tcPr>
            <w:tcW w:w="362" w:type="pct"/>
            <w:vMerge w:val="restart"/>
            <w:tcBorders>
              <w:top w:val="single" w:sz="8" w:space="0" w:color="A6A6A6"/>
              <w:left w:val="single" w:sz="8" w:space="0" w:color="A6A6A6"/>
              <w:bottom w:val="single" w:sz="4" w:space="0" w:color="auto"/>
              <w:right w:val="single" w:sz="8" w:space="0" w:color="A6A6A6"/>
            </w:tcBorders>
            <w:shd w:val="clear" w:color="auto" w:fill="D9D9D9"/>
            <w:textDirection w:val="btLr"/>
            <w:vAlign w:val="center"/>
            <w:hideMark/>
          </w:tcPr>
          <w:p w14:paraId="45FAFDF7" w14:textId="77777777" w:rsidR="00B266FC" w:rsidRPr="00B266FC" w:rsidRDefault="00B266FC">
            <w:pPr>
              <w:jc w:val="center"/>
              <w:rPr>
                <w:color w:val="000000"/>
                <w:sz w:val="10"/>
                <w:szCs w:val="10"/>
                <w:lang w:eastAsia="es-CO"/>
              </w:rPr>
            </w:pPr>
            <w:r w:rsidRPr="00B266FC">
              <w:rPr>
                <w:color w:val="000000"/>
                <w:sz w:val="10"/>
                <w:szCs w:val="10"/>
                <w:lang w:eastAsia="es-CO"/>
              </w:rPr>
              <w:t>Responsable por implementar el tratamiento</w:t>
            </w:r>
          </w:p>
        </w:tc>
        <w:tc>
          <w:tcPr>
            <w:tcW w:w="364" w:type="pct"/>
            <w:vMerge w:val="restart"/>
            <w:tcBorders>
              <w:top w:val="single" w:sz="8" w:space="0" w:color="A6A6A6"/>
              <w:left w:val="single" w:sz="8" w:space="0" w:color="A6A6A6"/>
              <w:bottom w:val="single" w:sz="4" w:space="0" w:color="auto"/>
              <w:right w:val="single" w:sz="8" w:space="0" w:color="A6A6A6"/>
            </w:tcBorders>
            <w:shd w:val="clear" w:color="auto" w:fill="D9D9D9"/>
            <w:textDirection w:val="btLr"/>
            <w:vAlign w:val="center"/>
            <w:hideMark/>
          </w:tcPr>
          <w:p w14:paraId="48EDD687" w14:textId="77777777" w:rsidR="00B266FC" w:rsidRPr="00B266FC" w:rsidRDefault="00B266FC">
            <w:pPr>
              <w:jc w:val="center"/>
              <w:rPr>
                <w:color w:val="000000"/>
                <w:sz w:val="10"/>
                <w:szCs w:val="10"/>
                <w:lang w:eastAsia="es-CO"/>
              </w:rPr>
            </w:pPr>
            <w:r w:rsidRPr="00B266FC">
              <w:rPr>
                <w:color w:val="000000"/>
                <w:sz w:val="10"/>
                <w:szCs w:val="10"/>
                <w:lang w:eastAsia="es-CO"/>
              </w:rPr>
              <w:t>Fecha estimada en que se inicia el tratamiento</w:t>
            </w:r>
          </w:p>
        </w:tc>
        <w:tc>
          <w:tcPr>
            <w:tcW w:w="357" w:type="pct"/>
            <w:vMerge w:val="restart"/>
            <w:tcBorders>
              <w:top w:val="single" w:sz="8" w:space="0" w:color="A6A6A6"/>
              <w:left w:val="single" w:sz="8" w:space="0" w:color="A6A6A6"/>
              <w:bottom w:val="single" w:sz="4" w:space="0" w:color="auto"/>
              <w:right w:val="single" w:sz="8" w:space="0" w:color="A6A6A6"/>
            </w:tcBorders>
            <w:shd w:val="clear" w:color="auto" w:fill="D9D9D9"/>
            <w:textDirection w:val="btLr"/>
            <w:vAlign w:val="center"/>
            <w:hideMark/>
          </w:tcPr>
          <w:p w14:paraId="674BE52A" w14:textId="77777777" w:rsidR="00B266FC" w:rsidRPr="00B266FC" w:rsidRDefault="00B266FC">
            <w:pPr>
              <w:jc w:val="center"/>
              <w:rPr>
                <w:color w:val="000000"/>
                <w:sz w:val="10"/>
                <w:szCs w:val="10"/>
                <w:lang w:eastAsia="es-CO"/>
              </w:rPr>
            </w:pPr>
            <w:r w:rsidRPr="00B266FC">
              <w:rPr>
                <w:color w:val="000000"/>
                <w:sz w:val="10"/>
                <w:szCs w:val="10"/>
                <w:lang w:eastAsia="es-CO"/>
              </w:rPr>
              <w:t>Fecha estimada en que se completa el tratamiento</w:t>
            </w:r>
          </w:p>
        </w:tc>
        <w:tc>
          <w:tcPr>
            <w:tcW w:w="752" w:type="pct"/>
            <w:gridSpan w:val="2"/>
            <w:tcBorders>
              <w:top w:val="single" w:sz="8" w:space="0" w:color="A6A6A6"/>
              <w:left w:val="nil"/>
              <w:bottom w:val="single" w:sz="8" w:space="0" w:color="A6A6A6"/>
              <w:right w:val="single" w:sz="8" w:space="0" w:color="A6A6A6"/>
            </w:tcBorders>
            <w:shd w:val="clear" w:color="auto" w:fill="D9D9D9"/>
            <w:vAlign w:val="center"/>
            <w:hideMark/>
          </w:tcPr>
          <w:p w14:paraId="65A35A37" w14:textId="77777777" w:rsidR="00B266FC" w:rsidRPr="00B266FC" w:rsidRDefault="00B266FC">
            <w:pPr>
              <w:jc w:val="center"/>
              <w:rPr>
                <w:color w:val="000000"/>
                <w:sz w:val="10"/>
                <w:szCs w:val="10"/>
                <w:lang w:eastAsia="es-CO"/>
              </w:rPr>
            </w:pPr>
            <w:r w:rsidRPr="00B266FC">
              <w:rPr>
                <w:color w:val="000000"/>
                <w:sz w:val="10"/>
                <w:szCs w:val="10"/>
                <w:lang w:eastAsia="es-CO"/>
              </w:rPr>
              <w:t>Monitoreo y revisión</w:t>
            </w:r>
          </w:p>
        </w:tc>
      </w:tr>
      <w:tr w:rsidR="007D358C" w:rsidRPr="00B266FC" w14:paraId="3E6EDEF5" w14:textId="77777777" w:rsidTr="007D358C">
        <w:trPr>
          <w:trHeight w:val="458"/>
          <w:tblHeader/>
        </w:trPr>
        <w:tc>
          <w:tcPr>
            <w:tcW w:w="345" w:type="dxa"/>
            <w:vMerge/>
            <w:tcBorders>
              <w:top w:val="single" w:sz="8" w:space="0" w:color="A6A6A6"/>
              <w:left w:val="single" w:sz="8" w:space="0" w:color="A6A6A6"/>
              <w:bottom w:val="single" w:sz="4" w:space="0" w:color="auto"/>
              <w:right w:val="single" w:sz="8" w:space="0" w:color="A6A6A6"/>
            </w:tcBorders>
            <w:vAlign w:val="center"/>
            <w:hideMark/>
          </w:tcPr>
          <w:p w14:paraId="246B5B7E" w14:textId="77777777" w:rsidR="00B266FC" w:rsidRPr="00B266FC" w:rsidRDefault="00B266FC">
            <w:pPr>
              <w:rPr>
                <w:color w:val="FFFFFF"/>
                <w:sz w:val="10"/>
                <w:szCs w:val="10"/>
                <w:lang w:eastAsia="es-CO"/>
              </w:rPr>
            </w:pPr>
          </w:p>
        </w:tc>
        <w:tc>
          <w:tcPr>
            <w:tcW w:w="215" w:type="dxa"/>
            <w:vMerge/>
            <w:tcBorders>
              <w:top w:val="single" w:sz="8" w:space="0" w:color="A6A6A6"/>
              <w:left w:val="single" w:sz="8" w:space="0" w:color="A6A6A6"/>
              <w:bottom w:val="single" w:sz="4" w:space="0" w:color="auto"/>
              <w:right w:val="single" w:sz="8" w:space="0" w:color="A6A6A6"/>
            </w:tcBorders>
            <w:vAlign w:val="center"/>
            <w:hideMark/>
          </w:tcPr>
          <w:p w14:paraId="45A1AD3E" w14:textId="77777777" w:rsidR="00B266FC" w:rsidRPr="00B266FC" w:rsidRDefault="00B266FC">
            <w:pPr>
              <w:rPr>
                <w:color w:val="FFFFFF"/>
                <w:sz w:val="10"/>
                <w:szCs w:val="10"/>
                <w:lang w:eastAsia="es-CO"/>
              </w:rPr>
            </w:pPr>
          </w:p>
        </w:tc>
        <w:tc>
          <w:tcPr>
            <w:tcW w:w="215" w:type="dxa"/>
            <w:vMerge/>
            <w:tcBorders>
              <w:top w:val="single" w:sz="8" w:space="0" w:color="A6A6A6"/>
              <w:left w:val="single" w:sz="8" w:space="0" w:color="A6A6A6"/>
              <w:bottom w:val="single" w:sz="4" w:space="0" w:color="auto"/>
              <w:right w:val="single" w:sz="8" w:space="0" w:color="A6A6A6"/>
            </w:tcBorders>
            <w:vAlign w:val="center"/>
            <w:hideMark/>
          </w:tcPr>
          <w:p w14:paraId="667FED67" w14:textId="77777777" w:rsidR="00B266FC" w:rsidRPr="00B266FC" w:rsidRDefault="00B266FC">
            <w:pPr>
              <w:rPr>
                <w:color w:val="FFFFFF"/>
                <w:sz w:val="10"/>
                <w:szCs w:val="10"/>
                <w:lang w:eastAsia="es-CO"/>
              </w:rPr>
            </w:pPr>
          </w:p>
        </w:tc>
        <w:tc>
          <w:tcPr>
            <w:tcW w:w="216" w:type="dxa"/>
            <w:vMerge/>
            <w:tcBorders>
              <w:top w:val="single" w:sz="8" w:space="0" w:color="A6A6A6"/>
              <w:left w:val="single" w:sz="8" w:space="0" w:color="A6A6A6"/>
              <w:bottom w:val="single" w:sz="4" w:space="0" w:color="auto"/>
              <w:right w:val="single" w:sz="8" w:space="0" w:color="A6A6A6"/>
            </w:tcBorders>
            <w:vAlign w:val="center"/>
            <w:hideMark/>
          </w:tcPr>
          <w:p w14:paraId="54C36601" w14:textId="77777777" w:rsidR="00B266FC" w:rsidRPr="00B266FC" w:rsidRDefault="00B266FC">
            <w:pPr>
              <w:rPr>
                <w:color w:val="FFFFFF"/>
                <w:sz w:val="10"/>
                <w:szCs w:val="10"/>
                <w:lang w:eastAsia="es-CO"/>
              </w:rPr>
            </w:pPr>
          </w:p>
        </w:tc>
        <w:tc>
          <w:tcPr>
            <w:tcW w:w="216" w:type="dxa"/>
            <w:vMerge/>
            <w:tcBorders>
              <w:top w:val="single" w:sz="8" w:space="0" w:color="A6A6A6"/>
              <w:left w:val="single" w:sz="8" w:space="0" w:color="A6A6A6"/>
              <w:bottom w:val="single" w:sz="4" w:space="0" w:color="auto"/>
              <w:right w:val="single" w:sz="8" w:space="0" w:color="A6A6A6"/>
            </w:tcBorders>
            <w:vAlign w:val="center"/>
            <w:hideMark/>
          </w:tcPr>
          <w:p w14:paraId="672D092E" w14:textId="77777777" w:rsidR="00B266FC" w:rsidRPr="00B266FC" w:rsidRDefault="00B266FC">
            <w:pPr>
              <w:rPr>
                <w:color w:val="FFFFFF"/>
                <w:sz w:val="10"/>
                <w:szCs w:val="10"/>
                <w:lang w:eastAsia="es-CO"/>
              </w:rPr>
            </w:pPr>
          </w:p>
        </w:tc>
        <w:tc>
          <w:tcPr>
            <w:tcW w:w="830" w:type="dxa"/>
            <w:vMerge/>
            <w:tcBorders>
              <w:top w:val="single" w:sz="8" w:space="0" w:color="A6A6A6"/>
              <w:left w:val="single" w:sz="8" w:space="0" w:color="A6A6A6"/>
              <w:bottom w:val="single" w:sz="4" w:space="0" w:color="auto"/>
              <w:right w:val="single" w:sz="8" w:space="0" w:color="A6A6A6"/>
            </w:tcBorders>
            <w:vAlign w:val="center"/>
            <w:hideMark/>
          </w:tcPr>
          <w:p w14:paraId="45C61B3A" w14:textId="77777777" w:rsidR="00B266FC" w:rsidRPr="00B266FC" w:rsidRDefault="00B266FC">
            <w:pPr>
              <w:rPr>
                <w:color w:val="FFFFFF"/>
                <w:sz w:val="10"/>
                <w:szCs w:val="10"/>
                <w:lang w:eastAsia="es-CO"/>
              </w:rPr>
            </w:pPr>
          </w:p>
        </w:tc>
        <w:tc>
          <w:tcPr>
            <w:tcW w:w="735" w:type="dxa"/>
            <w:vMerge/>
            <w:tcBorders>
              <w:top w:val="single" w:sz="8" w:space="0" w:color="A6A6A6"/>
              <w:left w:val="single" w:sz="8" w:space="0" w:color="A6A6A6"/>
              <w:bottom w:val="single" w:sz="4" w:space="0" w:color="auto"/>
              <w:right w:val="single" w:sz="8" w:space="0" w:color="A6A6A6"/>
            </w:tcBorders>
            <w:vAlign w:val="center"/>
            <w:hideMark/>
          </w:tcPr>
          <w:p w14:paraId="5C0F6107" w14:textId="77777777" w:rsidR="00B266FC" w:rsidRPr="00B266FC" w:rsidRDefault="00B266FC">
            <w:pPr>
              <w:rPr>
                <w:color w:val="FFFFFF"/>
                <w:sz w:val="10"/>
                <w:szCs w:val="10"/>
                <w:lang w:eastAsia="es-CO"/>
              </w:rPr>
            </w:pPr>
          </w:p>
        </w:tc>
        <w:tc>
          <w:tcPr>
            <w:tcW w:w="312" w:type="dxa"/>
            <w:vMerge/>
            <w:tcBorders>
              <w:top w:val="single" w:sz="8" w:space="0" w:color="A6A6A6"/>
              <w:left w:val="single" w:sz="8" w:space="0" w:color="A6A6A6"/>
              <w:bottom w:val="single" w:sz="4" w:space="0" w:color="auto"/>
              <w:right w:val="single" w:sz="8" w:space="0" w:color="A6A6A6"/>
            </w:tcBorders>
            <w:vAlign w:val="center"/>
            <w:hideMark/>
          </w:tcPr>
          <w:p w14:paraId="550A2508" w14:textId="77777777" w:rsidR="00B266FC" w:rsidRPr="00B266FC" w:rsidRDefault="00B266FC">
            <w:pPr>
              <w:rPr>
                <w:color w:val="FFFFFF"/>
                <w:sz w:val="10"/>
                <w:szCs w:val="10"/>
                <w:lang w:eastAsia="es-CO"/>
              </w:rPr>
            </w:pPr>
          </w:p>
        </w:tc>
        <w:tc>
          <w:tcPr>
            <w:tcW w:w="312" w:type="dxa"/>
            <w:vMerge/>
            <w:tcBorders>
              <w:top w:val="single" w:sz="8" w:space="0" w:color="A6A6A6"/>
              <w:left w:val="single" w:sz="8" w:space="0" w:color="A6A6A6"/>
              <w:bottom w:val="single" w:sz="4" w:space="0" w:color="auto"/>
              <w:right w:val="single" w:sz="8" w:space="0" w:color="A6A6A6"/>
            </w:tcBorders>
            <w:vAlign w:val="center"/>
            <w:hideMark/>
          </w:tcPr>
          <w:p w14:paraId="013B756F" w14:textId="77777777" w:rsidR="00B266FC" w:rsidRPr="00B266FC" w:rsidRDefault="00B266FC">
            <w:pPr>
              <w:rPr>
                <w:color w:val="FFFFFF"/>
                <w:sz w:val="10"/>
                <w:szCs w:val="10"/>
                <w:lang w:eastAsia="es-CO"/>
              </w:rPr>
            </w:pPr>
          </w:p>
        </w:tc>
        <w:tc>
          <w:tcPr>
            <w:tcW w:w="157" w:type="pct"/>
            <w:vMerge/>
            <w:tcBorders>
              <w:top w:val="single" w:sz="8" w:space="0" w:color="A6A6A6"/>
              <w:left w:val="single" w:sz="8" w:space="0" w:color="A6A6A6"/>
              <w:bottom w:val="single" w:sz="4" w:space="0" w:color="auto"/>
              <w:right w:val="single" w:sz="8" w:space="0" w:color="A6A6A6"/>
            </w:tcBorders>
            <w:vAlign w:val="center"/>
            <w:hideMark/>
          </w:tcPr>
          <w:p w14:paraId="6114C869" w14:textId="77777777" w:rsidR="00B266FC" w:rsidRPr="00B266FC" w:rsidRDefault="00B266FC">
            <w:pPr>
              <w:rPr>
                <w:color w:val="FFFFFF"/>
                <w:sz w:val="10"/>
                <w:szCs w:val="10"/>
                <w:lang w:eastAsia="es-CO"/>
              </w:rPr>
            </w:pPr>
          </w:p>
        </w:tc>
        <w:tc>
          <w:tcPr>
            <w:tcW w:w="81" w:type="pct"/>
            <w:vMerge/>
            <w:tcBorders>
              <w:top w:val="single" w:sz="8" w:space="0" w:color="A6A6A6"/>
              <w:left w:val="single" w:sz="8" w:space="0" w:color="A6A6A6"/>
              <w:bottom w:val="single" w:sz="4" w:space="0" w:color="auto"/>
              <w:right w:val="single" w:sz="8" w:space="0" w:color="A6A6A6"/>
            </w:tcBorders>
            <w:vAlign w:val="center"/>
            <w:hideMark/>
          </w:tcPr>
          <w:p w14:paraId="755960F9" w14:textId="77777777" w:rsidR="00B266FC" w:rsidRPr="00B266FC" w:rsidRDefault="00B266FC">
            <w:pPr>
              <w:rPr>
                <w:color w:val="FFFFFF"/>
                <w:sz w:val="10"/>
                <w:szCs w:val="10"/>
                <w:lang w:eastAsia="es-CO"/>
              </w:rPr>
            </w:pPr>
          </w:p>
        </w:tc>
        <w:tc>
          <w:tcPr>
            <w:tcW w:w="137" w:type="pct"/>
            <w:vMerge/>
            <w:tcBorders>
              <w:top w:val="single" w:sz="8" w:space="0" w:color="A6A6A6"/>
              <w:left w:val="single" w:sz="8" w:space="0" w:color="A6A6A6"/>
              <w:bottom w:val="single" w:sz="4" w:space="0" w:color="auto"/>
              <w:right w:val="single" w:sz="8" w:space="0" w:color="A6A6A6"/>
            </w:tcBorders>
            <w:vAlign w:val="center"/>
            <w:hideMark/>
          </w:tcPr>
          <w:p w14:paraId="00EA2D4B" w14:textId="77777777" w:rsidR="00B266FC" w:rsidRPr="00B266FC" w:rsidRDefault="00B266FC">
            <w:pPr>
              <w:rPr>
                <w:color w:val="000000"/>
                <w:sz w:val="10"/>
                <w:szCs w:val="10"/>
                <w:lang w:eastAsia="es-CO"/>
              </w:rPr>
            </w:pPr>
          </w:p>
        </w:tc>
        <w:tc>
          <w:tcPr>
            <w:tcW w:w="388" w:type="pct"/>
            <w:vMerge/>
            <w:tcBorders>
              <w:top w:val="single" w:sz="8" w:space="0" w:color="A6A6A6"/>
              <w:left w:val="single" w:sz="8" w:space="0" w:color="A6A6A6"/>
              <w:bottom w:val="single" w:sz="4" w:space="0" w:color="auto"/>
              <w:right w:val="single" w:sz="8" w:space="0" w:color="A6A6A6"/>
            </w:tcBorders>
            <w:vAlign w:val="center"/>
            <w:hideMark/>
          </w:tcPr>
          <w:p w14:paraId="32D83B09" w14:textId="77777777" w:rsidR="00B266FC" w:rsidRPr="00B266FC" w:rsidRDefault="00B266FC">
            <w:pPr>
              <w:rPr>
                <w:color w:val="000000"/>
                <w:sz w:val="10"/>
                <w:szCs w:val="10"/>
                <w:lang w:eastAsia="es-CO"/>
              </w:rPr>
            </w:pPr>
          </w:p>
        </w:tc>
        <w:tc>
          <w:tcPr>
            <w:tcW w:w="157" w:type="pct"/>
            <w:vMerge w:val="restart"/>
            <w:tcBorders>
              <w:top w:val="nil"/>
              <w:left w:val="single" w:sz="8" w:space="0" w:color="A6A6A6"/>
              <w:bottom w:val="single" w:sz="4" w:space="0" w:color="auto"/>
              <w:right w:val="single" w:sz="8" w:space="0" w:color="A6A6A6"/>
            </w:tcBorders>
            <w:shd w:val="clear" w:color="auto" w:fill="D9D9D9"/>
            <w:textDirection w:val="btLr"/>
            <w:vAlign w:val="center"/>
            <w:hideMark/>
          </w:tcPr>
          <w:p w14:paraId="2C5DA93B" w14:textId="77777777" w:rsidR="00B266FC" w:rsidRPr="00B266FC" w:rsidRDefault="00B266FC">
            <w:pPr>
              <w:jc w:val="center"/>
              <w:rPr>
                <w:color w:val="000000"/>
                <w:sz w:val="10"/>
                <w:szCs w:val="10"/>
                <w:lang w:eastAsia="es-CO"/>
              </w:rPr>
            </w:pPr>
            <w:r w:rsidRPr="00B266FC">
              <w:rPr>
                <w:color w:val="000000"/>
                <w:sz w:val="10"/>
                <w:szCs w:val="10"/>
                <w:lang w:eastAsia="es-CO"/>
              </w:rPr>
              <w:t>Probabilidad</w:t>
            </w:r>
          </w:p>
        </w:tc>
        <w:tc>
          <w:tcPr>
            <w:tcW w:w="157" w:type="pct"/>
            <w:vMerge w:val="restart"/>
            <w:tcBorders>
              <w:top w:val="nil"/>
              <w:left w:val="single" w:sz="8" w:space="0" w:color="A6A6A6"/>
              <w:bottom w:val="single" w:sz="4" w:space="0" w:color="auto"/>
              <w:right w:val="single" w:sz="8" w:space="0" w:color="A6A6A6"/>
            </w:tcBorders>
            <w:shd w:val="clear" w:color="auto" w:fill="D9D9D9"/>
            <w:textDirection w:val="btLr"/>
            <w:vAlign w:val="center"/>
            <w:hideMark/>
          </w:tcPr>
          <w:p w14:paraId="2031FD10" w14:textId="77777777" w:rsidR="00B266FC" w:rsidRPr="00B266FC" w:rsidRDefault="00B266FC">
            <w:pPr>
              <w:jc w:val="center"/>
              <w:rPr>
                <w:color w:val="000000"/>
                <w:sz w:val="10"/>
                <w:szCs w:val="10"/>
                <w:lang w:eastAsia="es-CO"/>
              </w:rPr>
            </w:pPr>
            <w:r w:rsidRPr="00B266FC">
              <w:rPr>
                <w:color w:val="000000"/>
                <w:sz w:val="10"/>
                <w:szCs w:val="10"/>
                <w:lang w:eastAsia="es-CO"/>
              </w:rPr>
              <w:t>Impacto</w:t>
            </w:r>
          </w:p>
        </w:tc>
        <w:tc>
          <w:tcPr>
            <w:tcW w:w="157" w:type="pct"/>
            <w:vMerge w:val="restart"/>
            <w:tcBorders>
              <w:top w:val="nil"/>
              <w:left w:val="single" w:sz="8" w:space="0" w:color="A6A6A6"/>
              <w:bottom w:val="single" w:sz="4" w:space="0" w:color="auto"/>
              <w:right w:val="single" w:sz="8" w:space="0" w:color="A6A6A6"/>
            </w:tcBorders>
            <w:shd w:val="clear" w:color="auto" w:fill="D9D9D9"/>
            <w:textDirection w:val="btLr"/>
            <w:vAlign w:val="center"/>
            <w:hideMark/>
          </w:tcPr>
          <w:p w14:paraId="38C6089F" w14:textId="77777777" w:rsidR="00B266FC" w:rsidRPr="00B266FC" w:rsidRDefault="00B266FC">
            <w:pPr>
              <w:jc w:val="center"/>
              <w:rPr>
                <w:color w:val="000000"/>
                <w:sz w:val="10"/>
                <w:szCs w:val="10"/>
                <w:lang w:eastAsia="es-CO"/>
              </w:rPr>
            </w:pPr>
            <w:r w:rsidRPr="00B266FC">
              <w:rPr>
                <w:color w:val="000000"/>
                <w:sz w:val="10"/>
                <w:szCs w:val="10"/>
                <w:lang w:eastAsia="es-CO"/>
              </w:rPr>
              <w:t xml:space="preserve">Valoración </w:t>
            </w:r>
          </w:p>
        </w:tc>
        <w:tc>
          <w:tcPr>
            <w:tcW w:w="109" w:type="pct"/>
            <w:vMerge w:val="restart"/>
            <w:tcBorders>
              <w:top w:val="nil"/>
              <w:left w:val="single" w:sz="8" w:space="0" w:color="A6A6A6"/>
              <w:bottom w:val="single" w:sz="4" w:space="0" w:color="auto"/>
              <w:right w:val="single" w:sz="8" w:space="0" w:color="A6A6A6"/>
            </w:tcBorders>
            <w:shd w:val="clear" w:color="auto" w:fill="D9D9D9"/>
            <w:textDirection w:val="btLr"/>
            <w:vAlign w:val="center"/>
            <w:hideMark/>
          </w:tcPr>
          <w:p w14:paraId="204587A1" w14:textId="77777777" w:rsidR="00B266FC" w:rsidRPr="00B266FC" w:rsidRDefault="00B266FC">
            <w:pPr>
              <w:jc w:val="center"/>
              <w:rPr>
                <w:color w:val="000000"/>
                <w:sz w:val="10"/>
                <w:szCs w:val="10"/>
                <w:lang w:eastAsia="es-CO"/>
              </w:rPr>
            </w:pPr>
            <w:r w:rsidRPr="00B266FC">
              <w:rPr>
                <w:color w:val="000000"/>
                <w:sz w:val="10"/>
                <w:szCs w:val="10"/>
                <w:lang w:eastAsia="es-CO"/>
              </w:rPr>
              <w:t>Categoría</w:t>
            </w:r>
          </w:p>
        </w:tc>
        <w:tc>
          <w:tcPr>
            <w:tcW w:w="216" w:type="dxa"/>
            <w:vMerge/>
            <w:tcBorders>
              <w:top w:val="single" w:sz="8" w:space="0" w:color="A6A6A6"/>
              <w:left w:val="single" w:sz="8" w:space="0" w:color="A6A6A6"/>
              <w:bottom w:val="single" w:sz="4" w:space="0" w:color="auto"/>
              <w:right w:val="single" w:sz="8" w:space="0" w:color="A6A6A6"/>
            </w:tcBorders>
            <w:vAlign w:val="center"/>
            <w:hideMark/>
          </w:tcPr>
          <w:p w14:paraId="2670EEC7" w14:textId="77777777" w:rsidR="00B266FC" w:rsidRPr="00B266FC" w:rsidRDefault="00B266FC">
            <w:pPr>
              <w:rPr>
                <w:color w:val="000000"/>
                <w:sz w:val="10"/>
                <w:szCs w:val="10"/>
                <w:lang w:eastAsia="es-CO"/>
              </w:rPr>
            </w:pPr>
          </w:p>
        </w:tc>
        <w:tc>
          <w:tcPr>
            <w:tcW w:w="717" w:type="dxa"/>
            <w:vMerge/>
            <w:tcBorders>
              <w:top w:val="single" w:sz="8" w:space="0" w:color="A6A6A6"/>
              <w:left w:val="single" w:sz="8" w:space="0" w:color="A6A6A6"/>
              <w:bottom w:val="single" w:sz="4" w:space="0" w:color="auto"/>
              <w:right w:val="single" w:sz="8" w:space="0" w:color="A6A6A6"/>
            </w:tcBorders>
            <w:vAlign w:val="center"/>
            <w:hideMark/>
          </w:tcPr>
          <w:p w14:paraId="5585001D" w14:textId="77777777" w:rsidR="00B266FC" w:rsidRPr="00B266FC" w:rsidRDefault="00B266FC">
            <w:pPr>
              <w:rPr>
                <w:color w:val="000000"/>
                <w:sz w:val="10"/>
                <w:szCs w:val="10"/>
                <w:lang w:eastAsia="es-CO"/>
              </w:rPr>
            </w:pPr>
          </w:p>
        </w:tc>
        <w:tc>
          <w:tcPr>
            <w:tcW w:w="721" w:type="dxa"/>
            <w:vMerge/>
            <w:tcBorders>
              <w:top w:val="single" w:sz="8" w:space="0" w:color="A6A6A6"/>
              <w:left w:val="single" w:sz="8" w:space="0" w:color="A6A6A6"/>
              <w:bottom w:val="single" w:sz="4" w:space="0" w:color="auto"/>
              <w:right w:val="single" w:sz="8" w:space="0" w:color="A6A6A6"/>
            </w:tcBorders>
            <w:vAlign w:val="center"/>
            <w:hideMark/>
          </w:tcPr>
          <w:p w14:paraId="6A623EBC" w14:textId="77777777" w:rsidR="00B266FC" w:rsidRPr="00B266FC" w:rsidRDefault="00B266FC">
            <w:pPr>
              <w:rPr>
                <w:color w:val="000000"/>
                <w:sz w:val="10"/>
                <w:szCs w:val="10"/>
                <w:lang w:eastAsia="es-CO"/>
              </w:rPr>
            </w:pPr>
          </w:p>
        </w:tc>
        <w:tc>
          <w:tcPr>
            <w:tcW w:w="708" w:type="dxa"/>
            <w:vMerge/>
            <w:tcBorders>
              <w:top w:val="single" w:sz="8" w:space="0" w:color="A6A6A6"/>
              <w:left w:val="single" w:sz="8" w:space="0" w:color="A6A6A6"/>
              <w:bottom w:val="single" w:sz="4" w:space="0" w:color="auto"/>
              <w:right w:val="single" w:sz="8" w:space="0" w:color="A6A6A6"/>
            </w:tcBorders>
            <w:vAlign w:val="center"/>
            <w:hideMark/>
          </w:tcPr>
          <w:p w14:paraId="560DA935" w14:textId="77777777" w:rsidR="00B266FC" w:rsidRPr="00B266FC" w:rsidRDefault="00B266FC">
            <w:pPr>
              <w:rPr>
                <w:color w:val="000000"/>
                <w:sz w:val="10"/>
                <w:szCs w:val="10"/>
                <w:lang w:eastAsia="es-CO"/>
              </w:rPr>
            </w:pPr>
          </w:p>
        </w:tc>
        <w:tc>
          <w:tcPr>
            <w:tcW w:w="388" w:type="pct"/>
            <w:vMerge w:val="restart"/>
            <w:tcBorders>
              <w:top w:val="nil"/>
              <w:left w:val="single" w:sz="8" w:space="0" w:color="A6A6A6"/>
              <w:bottom w:val="single" w:sz="4" w:space="0" w:color="auto"/>
              <w:right w:val="single" w:sz="8" w:space="0" w:color="A6A6A6"/>
            </w:tcBorders>
            <w:shd w:val="clear" w:color="auto" w:fill="D9D9D9"/>
            <w:textDirection w:val="btLr"/>
            <w:vAlign w:val="center"/>
            <w:hideMark/>
          </w:tcPr>
          <w:p w14:paraId="65213A35" w14:textId="77777777" w:rsidR="00B266FC" w:rsidRPr="00B266FC" w:rsidRDefault="00B266FC">
            <w:pPr>
              <w:jc w:val="center"/>
              <w:rPr>
                <w:color w:val="000000"/>
                <w:sz w:val="10"/>
                <w:szCs w:val="10"/>
                <w:lang w:eastAsia="es-CO"/>
              </w:rPr>
            </w:pPr>
            <w:r w:rsidRPr="00B266FC">
              <w:rPr>
                <w:color w:val="000000"/>
                <w:sz w:val="10"/>
                <w:szCs w:val="10"/>
                <w:lang w:eastAsia="es-CO"/>
              </w:rPr>
              <w:t>¿Cómo se realiza el monitoreo?</w:t>
            </w:r>
          </w:p>
        </w:tc>
        <w:tc>
          <w:tcPr>
            <w:tcW w:w="364" w:type="pct"/>
            <w:vMerge w:val="restart"/>
            <w:tcBorders>
              <w:top w:val="nil"/>
              <w:left w:val="single" w:sz="8" w:space="0" w:color="A6A6A6"/>
              <w:bottom w:val="single" w:sz="4" w:space="0" w:color="auto"/>
              <w:right w:val="single" w:sz="8" w:space="0" w:color="A6A6A6"/>
            </w:tcBorders>
            <w:shd w:val="clear" w:color="auto" w:fill="D9D9D9"/>
            <w:textDirection w:val="btLr"/>
            <w:vAlign w:val="center"/>
            <w:hideMark/>
          </w:tcPr>
          <w:p w14:paraId="46C2E8EE" w14:textId="77777777" w:rsidR="00B266FC" w:rsidRPr="00B266FC" w:rsidRDefault="00B266FC">
            <w:pPr>
              <w:jc w:val="center"/>
              <w:rPr>
                <w:color w:val="000000"/>
                <w:sz w:val="10"/>
                <w:szCs w:val="10"/>
                <w:lang w:eastAsia="es-CO"/>
              </w:rPr>
            </w:pPr>
            <w:r w:rsidRPr="00B266FC">
              <w:rPr>
                <w:color w:val="000000"/>
                <w:sz w:val="10"/>
                <w:szCs w:val="10"/>
                <w:lang w:eastAsia="es-CO"/>
              </w:rPr>
              <w:t>Periodicidad</w:t>
            </w:r>
          </w:p>
        </w:tc>
      </w:tr>
      <w:tr w:rsidR="007D358C" w:rsidRPr="00B266FC" w14:paraId="15CEB2A5" w14:textId="77777777" w:rsidTr="007D358C">
        <w:trPr>
          <w:trHeight w:val="458"/>
        </w:trPr>
        <w:tc>
          <w:tcPr>
            <w:tcW w:w="345" w:type="dxa"/>
            <w:vMerge/>
            <w:tcBorders>
              <w:top w:val="single" w:sz="8" w:space="0" w:color="A6A6A6"/>
              <w:left w:val="single" w:sz="8" w:space="0" w:color="A6A6A6"/>
              <w:bottom w:val="single" w:sz="4" w:space="0" w:color="auto"/>
              <w:right w:val="single" w:sz="8" w:space="0" w:color="A6A6A6"/>
            </w:tcBorders>
            <w:vAlign w:val="center"/>
            <w:hideMark/>
          </w:tcPr>
          <w:p w14:paraId="3E6C3771" w14:textId="77777777" w:rsidR="00B266FC" w:rsidRPr="00B266FC" w:rsidRDefault="00B266FC">
            <w:pPr>
              <w:rPr>
                <w:color w:val="FFFFFF"/>
                <w:sz w:val="10"/>
                <w:szCs w:val="10"/>
                <w:lang w:eastAsia="es-CO"/>
              </w:rPr>
            </w:pPr>
          </w:p>
        </w:tc>
        <w:tc>
          <w:tcPr>
            <w:tcW w:w="215" w:type="dxa"/>
            <w:vMerge/>
            <w:tcBorders>
              <w:top w:val="single" w:sz="8" w:space="0" w:color="A6A6A6"/>
              <w:left w:val="single" w:sz="8" w:space="0" w:color="A6A6A6"/>
              <w:bottom w:val="single" w:sz="4" w:space="0" w:color="auto"/>
              <w:right w:val="single" w:sz="8" w:space="0" w:color="A6A6A6"/>
            </w:tcBorders>
            <w:vAlign w:val="center"/>
            <w:hideMark/>
          </w:tcPr>
          <w:p w14:paraId="5897CD1B" w14:textId="77777777" w:rsidR="00B266FC" w:rsidRPr="00B266FC" w:rsidRDefault="00B266FC">
            <w:pPr>
              <w:rPr>
                <w:color w:val="FFFFFF"/>
                <w:sz w:val="10"/>
                <w:szCs w:val="10"/>
                <w:lang w:eastAsia="es-CO"/>
              </w:rPr>
            </w:pPr>
          </w:p>
        </w:tc>
        <w:tc>
          <w:tcPr>
            <w:tcW w:w="215" w:type="dxa"/>
            <w:vMerge/>
            <w:tcBorders>
              <w:top w:val="single" w:sz="8" w:space="0" w:color="A6A6A6"/>
              <w:left w:val="single" w:sz="8" w:space="0" w:color="A6A6A6"/>
              <w:bottom w:val="single" w:sz="4" w:space="0" w:color="auto"/>
              <w:right w:val="single" w:sz="8" w:space="0" w:color="A6A6A6"/>
            </w:tcBorders>
            <w:vAlign w:val="center"/>
            <w:hideMark/>
          </w:tcPr>
          <w:p w14:paraId="52A46398" w14:textId="77777777" w:rsidR="00B266FC" w:rsidRPr="00B266FC" w:rsidRDefault="00B266FC">
            <w:pPr>
              <w:rPr>
                <w:color w:val="FFFFFF"/>
                <w:sz w:val="10"/>
                <w:szCs w:val="10"/>
                <w:lang w:eastAsia="es-CO"/>
              </w:rPr>
            </w:pPr>
          </w:p>
        </w:tc>
        <w:tc>
          <w:tcPr>
            <w:tcW w:w="216" w:type="dxa"/>
            <w:vMerge/>
            <w:tcBorders>
              <w:top w:val="single" w:sz="8" w:space="0" w:color="A6A6A6"/>
              <w:left w:val="single" w:sz="8" w:space="0" w:color="A6A6A6"/>
              <w:bottom w:val="single" w:sz="4" w:space="0" w:color="auto"/>
              <w:right w:val="single" w:sz="8" w:space="0" w:color="A6A6A6"/>
            </w:tcBorders>
            <w:vAlign w:val="center"/>
            <w:hideMark/>
          </w:tcPr>
          <w:p w14:paraId="078D8F72" w14:textId="77777777" w:rsidR="00B266FC" w:rsidRPr="00B266FC" w:rsidRDefault="00B266FC">
            <w:pPr>
              <w:rPr>
                <w:color w:val="FFFFFF"/>
                <w:sz w:val="10"/>
                <w:szCs w:val="10"/>
                <w:lang w:eastAsia="es-CO"/>
              </w:rPr>
            </w:pPr>
          </w:p>
        </w:tc>
        <w:tc>
          <w:tcPr>
            <w:tcW w:w="216" w:type="dxa"/>
            <w:vMerge/>
            <w:tcBorders>
              <w:top w:val="single" w:sz="8" w:space="0" w:color="A6A6A6"/>
              <w:left w:val="single" w:sz="8" w:space="0" w:color="A6A6A6"/>
              <w:bottom w:val="single" w:sz="4" w:space="0" w:color="auto"/>
              <w:right w:val="single" w:sz="8" w:space="0" w:color="A6A6A6"/>
            </w:tcBorders>
            <w:vAlign w:val="center"/>
            <w:hideMark/>
          </w:tcPr>
          <w:p w14:paraId="5CC4B7FE" w14:textId="77777777" w:rsidR="00B266FC" w:rsidRPr="00B266FC" w:rsidRDefault="00B266FC">
            <w:pPr>
              <w:rPr>
                <w:color w:val="FFFFFF"/>
                <w:sz w:val="10"/>
                <w:szCs w:val="10"/>
                <w:lang w:eastAsia="es-CO"/>
              </w:rPr>
            </w:pPr>
          </w:p>
        </w:tc>
        <w:tc>
          <w:tcPr>
            <w:tcW w:w="830" w:type="dxa"/>
            <w:vMerge/>
            <w:tcBorders>
              <w:top w:val="single" w:sz="8" w:space="0" w:color="A6A6A6"/>
              <w:left w:val="single" w:sz="8" w:space="0" w:color="A6A6A6"/>
              <w:bottom w:val="single" w:sz="4" w:space="0" w:color="auto"/>
              <w:right w:val="single" w:sz="8" w:space="0" w:color="A6A6A6"/>
            </w:tcBorders>
            <w:vAlign w:val="center"/>
            <w:hideMark/>
          </w:tcPr>
          <w:p w14:paraId="01D3723B" w14:textId="77777777" w:rsidR="00B266FC" w:rsidRPr="00B266FC" w:rsidRDefault="00B266FC">
            <w:pPr>
              <w:rPr>
                <w:color w:val="FFFFFF"/>
                <w:sz w:val="10"/>
                <w:szCs w:val="10"/>
                <w:lang w:eastAsia="es-CO"/>
              </w:rPr>
            </w:pPr>
          </w:p>
        </w:tc>
        <w:tc>
          <w:tcPr>
            <w:tcW w:w="735" w:type="dxa"/>
            <w:vMerge/>
            <w:tcBorders>
              <w:top w:val="single" w:sz="8" w:space="0" w:color="A6A6A6"/>
              <w:left w:val="single" w:sz="8" w:space="0" w:color="A6A6A6"/>
              <w:bottom w:val="single" w:sz="4" w:space="0" w:color="auto"/>
              <w:right w:val="single" w:sz="8" w:space="0" w:color="A6A6A6"/>
            </w:tcBorders>
            <w:vAlign w:val="center"/>
            <w:hideMark/>
          </w:tcPr>
          <w:p w14:paraId="27D1E494" w14:textId="77777777" w:rsidR="00B266FC" w:rsidRPr="00B266FC" w:rsidRDefault="00B266FC">
            <w:pPr>
              <w:rPr>
                <w:color w:val="FFFFFF"/>
                <w:sz w:val="10"/>
                <w:szCs w:val="10"/>
                <w:lang w:eastAsia="es-CO"/>
              </w:rPr>
            </w:pPr>
          </w:p>
        </w:tc>
        <w:tc>
          <w:tcPr>
            <w:tcW w:w="312" w:type="dxa"/>
            <w:vMerge/>
            <w:tcBorders>
              <w:top w:val="single" w:sz="8" w:space="0" w:color="A6A6A6"/>
              <w:left w:val="single" w:sz="8" w:space="0" w:color="A6A6A6"/>
              <w:bottom w:val="single" w:sz="4" w:space="0" w:color="auto"/>
              <w:right w:val="single" w:sz="8" w:space="0" w:color="A6A6A6"/>
            </w:tcBorders>
            <w:vAlign w:val="center"/>
            <w:hideMark/>
          </w:tcPr>
          <w:p w14:paraId="3A3ABC83" w14:textId="77777777" w:rsidR="00B266FC" w:rsidRPr="00B266FC" w:rsidRDefault="00B266FC">
            <w:pPr>
              <w:rPr>
                <w:color w:val="FFFFFF"/>
                <w:sz w:val="10"/>
                <w:szCs w:val="10"/>
                <w:lang w:eastAsia="es-CO"/>
              </w:rPr>
            </w:pPr>
          </w:p>
        </w:tc>
        <w:tc>
          <w:tcPr>
            <w:tcW w:w="312" w:type="dxa"/>
            <w:vMerge/>
            <w:tcBorders>
              <w:top w:val="single" w:sz="8" w:space="0" w:color="A6A6A6"/>
              <w:left w:val="single" w:sz="8" w:space="0" w:color="A6A6A6"/>
              <w:bottom w:val="single" w:sz="4" w:space="0" w:color="auto"/>
              <w:right w:val="single" w:sz="8" w:space="0" w:color="A6A6A6"/>
            </w:tcBorders>
            <w:vAlign w:val="center"/>
            <w:hideMark/>
          </w:tcPr>
          <w:p w14:paraId="7A5EC7A7" w14:textId="77777777" w:rsidR="00B266FC" w:rsidRPr="00B266FC" w:rsidRDefault="00B266FC">
            <w:pPr>
              <w:rPr>
                <w:color w:val="FFFFFF"/>
                <w:sz w:val="10"/>
                <w:szCs w:val="10"/>
                <w:lang w:eastAsia="es-CO"/>
              </w:rPr>
            </w:pPr>
          </w:p>
        </w:tc>
        <w:tc>
          <w:tcPr>
            <w:tcW w:w="157" w:type="pct"/>
            <w:vMerge/>
            <w:tcBorders>
              <w:top w:val="single" w:sz="8" w:space="0" w:color="A6A6A6"/>
              <w:left w:val="single" w:sz="8" w:space="0" w:color="A6A6A6"/>
              <w:bottom w:val="single" w:sz="4" w:space="0" w:color="auto"/>
              <w:right w:val="single" w:sz="8" w:space="0" w:color="A6A6A6"/>
            </w:tcBorders>
            <w:vAlign w:val="center"/>
            <w:hideMark/>
          </w:tcPr>
          <w:p w14:paraId="211E383F" w14:textId="77777777" w:rsidR="00B266FC" w:rsidRPr="00B266FC" w:rsidRDefault="00B266FC">
            <w:pPr>
              <w:rPr>
                <w:color w:val="FFFFFF"/>
                <w:sz w:val="10"/>
                <w:szCs w:val="10"/>
                <w:lang w:eastAsia="es-CO"/>
              </w:rPr>
            </w:pPr>
          </w:p>
        </w:tc>
        <w:tc>
          <w:tcPr>
            <w:tcW w:w="81" w:type="pct"/>
            <w:vMerge/>
            <w:tcBorders>
              <w:top w:val="single" w:sz="8" w:space="0" w:color="A6A6A6"/>
              <w:left w:val="single" w:sz="8" w:space="0" w:color="A6A6A6"/>
              <w:bottom w:val="single" w:sz="4" w:space="0" w:color="auto"/>
              <w:right w:val="single" w:sz="8" w:space="0" w:color="A6A6A6"/>
            </w:tcBorders>
            <w:vAlign w:val="center"/>
            <w:hideMark/>
          </w:tcPr>
          <w:p w14:paraId="1F6095FE" w14:textId="77777777" w:rsidR="00B266FC" w:rsidRPr="00B266FC" w:rsidRDefault="00B266FC">
            <w:pPr>
              <w:rPr>
                <w:color w:val="FFFFFF"/>
                <w:sz w:val="10"/>
                <w:szCs w:val="10"/>
                <w:lang w:eastAsia="es-CO"/>
              </w:rPr>
            </w:pPr>
          </w:p>
        </w:tc>
        <w:tc>
          <w:tcPr>
            <w:tcW w:w="137" w:type="pct"/>
            <w:vMerge/>
            <w:tcBorders>
              <w:top w:val="single" w:sz="8" w:space="0" w:color="A6A6A6"/>
              <w:left w:val="single" w:sz="8" w:space="0" w:color="A6A6A6"/>
              <w:bottom w:val="single" w:sz="4" w:space="0" w:color="auto"/>
              <w:right w:val="single" w:sz="8" w:space="0" w:color="A6A6A6"/>
            </w:tcBorders>
            <w:vAlign w:val="center"/>
            <w:hideMark/>
          </w:tcPr>
          <w:p w14:paraId="5766E13A" w14:textId="77777777" w:rsidR="00B266FC" w:rsidRPr="00B266FC" w:rsidRDefault="00B266FC">
            <w:pPr>
              <w:rPr>
                <w:color w:val="000000"/>
                <w:sz w:val="10"/>
                <w:szCs w:val="10"/>
                <w:lang w:eastAsia="es-CO"/>
              </w:rPr>
            </w:pPr>
          </w:p>
        </w:tc>
        <w:tc>
          <w:tcPr>
            <w:tcW w:w="388" w:type="pct"/>
            <w:vMerge/>
            <w:tcBorders>
              <w:top w:val="single" w:sz="8" w:space="0" w:color="A6A6A6"/>
              <w:left w:val="single" w:sz="8" w:space="0" w:color="A6A6A6"/>
              <w:bottom w:val="single" w:sz="4" w:space="0" w:color="auto"/>
              <w:right w:val="single" w:sz="8" w:space="0" w:color="A6A6A6"/>
            </w:tcBorders>
            <w:vAlign w:val="center"/>
            <w:hideMark/>
          </w:tcPr>
          <w:p w14:paraId="20DB5181" w14:textId="77777777" w:rsidR="00B266FC" w:rsidRPr="00B266FC" w:rsidRDefault="00B266FC">
            <w:pPr>
              <w:rPr>
                <w:color w:val="000000"/>
                <w:sz w:val="10"/>
                <w:szCs w:val="10"/>
                <w:lang w:eastAsia="es-CO"/>
              </w:rPr>
            </w:pPr>
          </w:p>
        </w:tc>
        <w:tc>
          <w:tcPr>
            <w:tcW w:w="157" w:type="pct"/>
            <w:vMerge/>
            <w:tcBorders>
              <w:top w:val="nil"/>
              <w:left w:val="single" w:sz="8" w:space="0" w:color="A6A6A6"/>
              <w:bottom w:val="single" w:sz="4" w:space="0" w:color="auto"/>
              <w:right w:val="single" w:sz="8" w:space="0" w:color="A6A6A6"/>
            </w:tcBorders>
            <w:vAlign w:val="center"/>
            <w:hideMark/>
          </w:tcPr>
          <w:p w14:paraId="18D276C4" w14:textId="77777777" w:rsidR="00B266FC" w:rsidRPr="00B266FC" w:rsidRDefault="00B266FC">
            <w:pPr>
              <w:rPr>
                <w:color w:val="000000"/>
                <w:sz w:val="10"/>
                <w:szCs w:val="10"/>
                <w:lang w:eastAsia="es-CO"/>
              </w:rPr>
            </w:pPr>
          </w:p>
        </w:tc>
        <w:tc>
          <w:tcPr>
            <w:tcW w:w="312" w:type="dxa"/>
            <w:vMerge/>
            <w:tcBorders>
              <w:top w:val="nil"/>
              <w:left w:val="single" w:sz="8" w:space="0" w:color="A6A6A6"/>
              <w:bottom w:val="single" w:sz="4" w:space="0" w:color="auto"/>
              <w:right w:val="single" w:sz="8" w:space="0" w:color="A6A6A6"/>
            </w:tcBorders>
            <w:vAlign w:val="center"/>
            <w:hideMark/>
          </w:tcPr>
          <w:p w14:paraId="5D22F9D2" w14:textId="77777777" w:rsidR="00B266FC" w:rsidRPr="00B266FC" w:rsidRDefault="00B266FC">
            <w:pPr>
              <w:rPr>
                <w:color w:val="000000"/>
                <w:sz w:val="10"/>
                <w:szCs w:val="10"/>
                <w:lang w:eastAsia="es-CO"/>
              </w:rPr>
            </w:pPr>
          </w:p>
        </w:tc>
        <w:tc>
          <w:tcPr>
            <w:tcW w:w="312" w:type="dxa"/>
            <w:vMerge/>
            <w:tcBorders>
              <w:top w:val="nil"/>
              <w:left w:val="single" w:sz="8" w:space="0" w:color="A6A6A6"/>
              <w:bottom w:val="single" w:sz="4" w:space="0" w:color="auto"/>
              <w:right w:val="single" w:sz="8" w:space="0" w:color="A6A6A6"/>
            </w:tcBorders>
            <w:vAlign w:val="center"/>
            <w:hideMark/>
          </w:tcPr>
          <w:p w14:paraId="21D6C51B" w14:textId="77777777" w:rsidR="00B266FC" w:rsidRPr="00B266FC" w:rsidRDefault="00B266FC">
            <w:pPr>
              <w:rPr>
                <w:color w:val="000000"/>
                <w:sz w:val="10"/>
                <w:szCs w:val="10"/>
                <w:lang w:eastAsia="es-CO"/>
              </w:rPr>
            </w:pPr>
          </w:p>
        </w:tc>
        <w:tc>
          <w:tcPr>
            <w:tcW w:w="216" w:type="dxa"/>
            <w:vMerge/>
            <w:tcBorders>
              <w:top w:val="nil"/>
              <w:left w:val="single" w:sz="8" w:space="0" w:color="A6A6A6"/>
              <w:bottom w:val="single" w:sz="4" w:space="0" w:color="auto"/>
              <w:right w:val="single" w:sz="8" w:space="0" w:color="A6A6A6"/>
            </w:tcBorders>
            <w:vAlign w:val="center"/>
            <w:hideMark/>
          </w:tcPr>
          <w:p w14:paraId="47547227" w14:textId="77777777" w:rsidR="00B266FC" w:rsidRPr="00B266FC" w:rsidRDefault="00B266FC">
            <w:pPr>
              <w:rPr>
                <w:color w:val="000000"/>
                <w:sz w:val="10"/>
                <w:szCs w:val="10"/>
                <w:lang w:eastAsia="es-CO"/>
              </w:rPr>
            </w:pPr>
          </w:p>
        </w:tc>
        <w:tc>
          <w:tcPr>
            <w:tcW w:w="216" w:type="dxa"/>
            <w:vMerge/>
            <w:tcBorders>
              <w:top w:val="single" w:sz="8" w:space="0" w:color="A6A6A6"/>
              <w:left w:val="single" w:sz="8" w:space="0" w:color="A6A6A6"/>
              <w:bottom w:val="single" w:sz="4" w:space="0" w:color="auto"/>
              <w:right w:val="single" w:sz="8" w:space="0" w:color="A6A6A6"/>
            </w:tcBorders>
            <w:vAlign w:val="center"/>
            <w:hideMark/>
          </w:tcPr>
          <w:p w14:paraId="0DAC17BD" w14:textId="77777777" w:rsidR="00B266FC" w:rsidRPr="00B266FC" w:rsidRDefault="00B266FC">
            <w:pPr>
              <w:rPr>
                <w:color w:val="000000"/>
                <w:sz w:val="10"/>
                <w:szCs w:val="10"/>
                <w:lang w:eastAsia="es-CO"/>
              </w:rPr>
            </w:pPr>
          </w:p>
        </w:tc>
        <w:tc>
          <w:tcPr>
            <w:tcW w:w="717" w:type="dxa"/>
            <w:vMerge/>
            <w:tcBorders>
              <w:top w:val="single" w:sz="8" w:space="0" w:color="A6A6A6"/>
              <w:left w:val="single" w:sz="8" w:space="0" w:color="A6A6A6"/>
              <w:bottom w:val="single" w:sz="4" w:space="0" w:color="auto"/>
              <w:right w:val="single" w:sz="8" w:space="0" w:color="A6A6A6"/>
            </w:tcBorders>
            <w:vAlign w:val="center"/>
            <w:hideMark/>
          </w:tcPr>
          <w:p w14:paraId="1E1771C6" w14:textId="77777777" w:rsidR="00B266FC" w:rsidRPr="00B266FC" w:rsidRDefault="00B266FC">
            <w:pPr>
              <w:rPr>
                <w:color w:val="000000"/>
                <w:sz w:val="10"/>
                <w:szCs w:val="10"/>
                <w:lang w:eastAsia="es-CO"/>
              </w:rPr>
            </w:pPr>
          </w:p>
        </w:tc>
        <w:tc>
          <w:tcPr>
            <w:tcW w:w="721" w:type="dxa"/>
            <w:vMerge/>
            <w:tcBorders>
              <w:top w:val="single" w:sz="8" w:space="0" w:color="A6A6A6"/>
              <w:left w:val="single" w:sz="8" w:space="0" w:color="A6A6A6"/>
              <w:bottom w:val="single" w:sz="4" w:space="0" w:color="auto"/>
              <w:right w:val="single" w:sz="8" w:space="0" w:color="A6A6A6"/>
            </w:tcBorders>
            <w:vAlign w:val="center"/>
            <w:hideMark/>
          </w:tcPr>
          <w:p w14:paraId="047470AE" w14:textId="77777777" w:rsidR="00B266FC" w:rsidRPr="00B266FC" w:rsidRDefault="00B266FC">
            <w:pPr>
              <w:rPr>
                <w:color w:val="000000"/>
                <w:sz w:val="10"/>
                <w:szCs w:val="10"/>
                <w:lang w:eastAsia="es-CO"/>
              </w:rPr>
            </w:pPr>
          </w:p>
        </w:tc>
        <w:tc>
          <w:tcPr>
            <w:tcW w:w="708" w:type="dxa"/>
            <w:vMerge/>
            <w:tcBorders>
              <w:top w:val="single" w:sz="8" w:space="0" w:color="A6A6A6"/>
              <w:left w:val="single" w:sz="8" w:space="0" w:color="A6A6A6"/>
              <w:bottom w:val="single" w:sz="4" w:space="0" w:color="auto"/>
              <w:right w:val="single" w:sz="8" w:space="0" w:color="A6A6A6"/>
            </w:tcBorders>
            <w:vAlign w:val="center"/>
            <w:hideMark/>
          </w:tcPr>
          <w:p w14:paraId="02137C16" w14:textId="77777777" w:rsidR="00B266FC" w:rsidRPr="00B266FC" w:rsidRDefault="00B266FC">
            <w:pPr>
              <w:rPr>
                <w:color w:val="000000"/>
                <w:sz w:val="10"/>
                <w:szCs w:val="10"/>
                <w:lang w:eastAsia="es-CO"/>
              </w:rPr>
            </w:pPr>
          </w:p>
        </w:tc>
        <w:tc>
          <w:tcPr>
            <w:tcW w:w="769" w:type="dxa"/>
            <w:vMerge/>
            <w:tcBorders>
              <w:top w:val="nil"/>
              <w:left w:val="single" w:sz="8" w:space="0" w:color="A6A6A6"/>
              <w:bottom w:val="single" w:sz="4" w:space="0" w:color="auto"/>
              <w:right w:val="single" w:sz="8" w:space="0" w:color="A6A6A6"/>
            </w:tcBorders>
            <w:vAlign w:val="center"/>
            <w:hideMark/>
          </w:tcPr>
          <w:p w14:paraId="408C064C" w14:textId="77777777" w:rsidR="00B266FC" w:rsidRPr="00B266FC" w:rsidRDefault="00B266FC">
            <w:pPr>
              <w:rPr>
                <w:color w:val="000000"/>
                <w:sz w:val="10"/>
                <w:szCs w:val="10"/>
                <w:lang w:eastAsia="es-CO"/>
              </w:rPr>
            </w:pPr>
          </w:p>
        </w:tc>
        <w:tc>
          <w:tcPr>
            <w:tcW w:w="364" w:type="pct"/>
            <w:vMerge/>
            <w:tcBorders>
              <w:top w:val="nil"/>
              <w:left w:val="single" w:sz="8" w:space="0" w:color="A6A6A6"/>
              <w:bottom w:val="single" w:sz="4" w:space="0" w:color="auto"/>
              <w:right w:val="single" w:sz="8" w:space="0" w:color="A6A6A6"/>
            </w:tcBorders>
            <w:vAlign w:val="center"/>
            <w:hideMark/>
          </w:tcPr>
          <w:p w14:paraId="56DA7531" w14:textId="77777777" w:rsidR="00B266FC" w:rsidRPr="00B266FC" w:rsidRDefault="00B266FC">
            <w:pPr>
              <w:rPr>
                <w:color w:val="000000"/>
                <w:sz w:val="10"/>
                <w:szCs w:val="10"/>
                <w:lang w:eastAsia="es-CO"/>
              </w:rPr>
            </w:pPr>
          </w:p>
        </w:tc>
      </w:tr>
      <w:tr w:rsidR="007D358C" w:rsidRPr="00B266FC" w14:paraId="135AAE84" w14:textId="77777777" w:rsidTr="007D358C">
        <w:trPr>
          <w:cantSplit/>
          <w:trHeight w:val="20"/>
        </w:trPr>
        <w:tc>
          <w:tcPr>
            <w:tcW w:w="174" w:type="pct"/>
            <w:tcBorders>
              <w:top w:val="single" w:sz="4" w:space="0" w:color="auto"/>
              <w:left w:val="single" w:sz="4" w:space="0" w:color="auto"/>
              <w:bottom w:val="single" w:sz="4" w:space="0" w:color="auto"/>
              <w:right w:val="single" w:sz="4" w:space="0" w:color="auto"/>
            </w:tcBorders>
            <w:textDirection w:val="btLr"/>
            <w:vAlign w:val="center"/>
            <w:hideMark/>
          </w:tcPr>
          <w:p w14:paraId="35A80F40" w14:textId="77777777" w:rsidR="00B266FC" w:rsidRPr="00B266FC" w:rsidRDefault="00B266FC">
            <w:pPr>
              <w:ind w:left="113" w:right="113"/>
              <w:jc w:val="center"/>
              <w:rPr>
                <w:color w:val="959393"/>
                <w:sz w:val="10"/>
                <w:szCs w:val="10"/>
                <w:lang w:eastAsia="es-CO"/>
              </w:rPr>
            </w:pPr>
            <w:r w:rsidRPr="00B266FC">
              <w:rPr>
                <w:color w:val="959393"/>
                <w:sz w:val="10"/>
                <w:szCs w:val="10"/>
                <w:lang w:eastAsia="es-CO"/>
              </w:rPr>
              <w:t>[Numerar consecutivamente empezando en 1]</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0B5DE3A5" w14:textId="77777777" w:rsidR="00B266FC" w:rsidRPr="00B266FC" w:rsidRDefault="00B266FC">
            <w:pPr>
              <w:ind w:left="113" w:right="113"/>
              <w:jc w:val="center"/>
              <w:rPr>
                <w:color w:val="959393"/>
                <w:sz w:val="10"/>
                <w:szCs w:val="10"/>
                <w:lang w:eastAsia="es-CO"/>
              </w:rPr>
            </w:pPr>
            <w:r w:rsidRPr="00B266FC">
              <w:rPr>
                <w:color w:val="959393"/>
                <w:sz w:val="10"/>
                <w:szCs w:val="10"/>
                <w:lang w:eastAsia="es-CO"/>
              </w:rPr>
              <w:t>[General/Específico]</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2BF2D8CE" w14:textId="77777777" w:rsidR="00B266FC" w:rsidRPr="00B266FC" w:rsidRDefault="00B266FC">
            <w:pPr>
              <w:ind w:left="113" w:right="113"/>
              <w:jc w:val="center"/>
              <w:rPr>
                <w:color w:val="959393"/>
                <w:sz w:val="10"/>
                <w:szCs w:val="10"/>
                <w:lang w:eastAsia="es-CO"/>
              </w:rPr>
            </w:pPr>
            <w:r w:rsidRPr="00B266FC">
              <w:rPr>
                <w:color w:val="959393"/>
                <w:sz w:val="10"/>
                <w:szCs w:val="10"/>
                <w:lang w:eastAsia="es-CO"/>
              </w:rPr>
              <w:t>[Interno/Externo]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1E742297" w14:textId="77777777" w:rsidR="00B266FC" w:rsidRPr="00B266FC" w:rsidRDefault="00B266FC">
            <w:pPr>
              <w:ind w:left="113" w:right="113"/>
              <w:jc w:val="center"/>
              <w:rPr>
                <w:color w:val="959393"/>
                <w:sz w:val="10"/>
                <w:szCs w:val="10"/>
                <w:lang w:eastAsia="es-CO"/>
              </w:rPr>
            </w:pPr>
            <w:r w:rsidRPr="00B266FC">
              <w:rPr>
                <w:color w:val="959393"/>
                <w:sz w:val="10"/>
                <w:szCs w:val="10"/>
                <w:lang w:eastAsia="es-CO"/>
              </w:rPr>
              <w:t>[Planeación/Selección/Contratación/Ejecución]</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685FC6D5" w14:textId="77777777" w:rsidR="00B266FC" w:rsidRPr="00B266FC" w:rsidRDefault="00B266FC">
            <w:pPr>
              <w:ind w:left="113" w:right="113"/>
              <w:jc w:val="center"/>
              <w:rPr>
                <w:color w:val="959393"/>
                <w:sz w:val="10"/>
                <w:szCs w:val="10"/>
                <w:lang w:eastAsia="es-CO"/>
              </w:rPr>
            </w:pPr>
            <w:r w:rsidRPr="00B266FC">
              <w:rPr>
                <w:color w:val="959393"/>
                <w:sz w:val="10"/>
                <w:szCs w:val="10"/>
                <w:lang w:eastAsia="es-CO"/>
              </w:rPr>
              <w:t>[Económico/ Social o político/ Operacional/ Financiero/ Regulatorio/ De la naturaleza/ Ambiental/ Tecnológico]</w:t>
            </w:r>
          </w:p>
        </w:tc>
        <w:tc>
          <w:tcPr>
            <w:tcW w:w="419" w:type="pct"/>
            <w:tcBorders>
              <w:top w:val="single" w:sz="4" w:space="0" w:color="auto"/>
              <w:left w:val="single" w:sz="4" w:space="0" w:color="auto"/>
              <w:bottom w:val="single" w:sz="4" w:space="0" w:color="auto"/>
              <w:right w:val="single" w:sz="4" w:space="0" w:color="auto"/>
            </w:tcBorders>
            <w:vAlign w:val="center"/>
            <w:hideMark/>
          </w:tcPr>
          <w:p w14:paraId="3D5BBA43" w14:textId="77777777" w:rsidR="00B266FC" w:rsidRPr="00B266FC" w:rsidRDefault="00B266FC">
            <w:pPr>
              <w:jc w:val="center"/>
              <w:rPr>
                <w:color w:val="959393"/>
                <w:sz w:val="10"/>
                <w:szCs w:val="10"/>
                <w:lang w:eastAsia="es-CO"/>
              </w:rPr>
            </w:pPr>
            <w:r w:rsidRPr="00B266FC">
              <w:rPr>
                <w:color w:val="959393"/>
                <w:sz w:val="10"/>
                <w:szCs w:val="10"/>
                <w:lang w:eastAsia="es-CO"/>
              </w:rPr>
              <w:t>[Describir el Riesgo]</w:t>
            </w:r>
          </w:p>
        </w:tc>
        <w:tc>
          <w:tcPr>
            <w:tcW w:w="371" w:type="pct"/>
            <w:tcBorders>
              <w:top w:val="single" w:sz="4" w:space="0" w:color="auto"/>
              <w:left w:val="single" w:sz="4" w:space="0" w:color="auto"/>
              <w:bottom w:val="single" w:sz="4" w:space="0" w:color="auto"/>
              <w:right w:val="single" w:sz="4" w:space="0" w:color="auto"/>
            </w:tcBorders>
            <w:vAlign w:val="center"/>
            <w:hideMark/>
          </w:tcPr>
          <w:p w14:paraId="030570DD" w14:textId="77777777" w:rsidR="00B266FC" w:rsidRPr="00B266FC" w:rsidRDefault="00B266FC">
            <w:pPr>
              <w:jc w:val="center"/>
              <w:rPr>
                <w:color w:val="959393"/>
                <w:sz w:val="10"/>
                <w:szCs w:val="10"/>
                <w:lang w:eastAsia="es-CO"/>
              </w:rPr>
            </w:pPr>
            <w:r w:rsidRPr="00B266FC">
              <w:rPr>
                <w:color w:val="959393"/>
                <w:sz w:val="10"/>
                <w:szCs w:val="10"/>
                <w:lang w:eastAsia="es-CO"/>
              </w:rPr>
              <w:t>[Describir la consecuencia de la ocurrencia del evento]</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02C77D92" w14:textId="77777777" w:rsidR="00B266FC" w:rsidRPr="00B266FC" w:rsidRDefault="00B266FC">
            <w:pPr>
              <w:ind w:left="113" w:right="113"/>
              <w:jc w:val="center"/>
              <w:rPr>
                <w:color w:val="959393"/>
                <w:sz w:val="10"/>
                <w:szCs w:val="10"/>
                <w:lang w:eastAsia="es-CO"/>
              </w:rPr>
            </w:pPr>
            <w:r w:rsidRPr="00B266FC">
              <w:rPr>
                <w:color w:val="959393"/>
                <w:sz w:val="10"/>
                <w:szCs w:val="10"/>
                <w:lang w:eastAsia="es-CO"/>
              </w:rPr>
              <w:t>[1/2/3/4/5]</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3A28EEC2" w14:textId="77777777" w:rsidR="00B266FC" w:rsidRPr="00B266FC" w:rsidRDefault="00B266FC">
            <w:pPr>
              <w:ind w:left="113" w:right="113"/>
              <w:jc w:val="center"/>
              <w:rPr>
                <w:color w:val="959393"/>
                <w:sz w:val="10"/>
                <w:szCs w:val="10"/>
                <w:lang w:eastAsia="es-CO"/>
              </w:rPr>
            </w:pPr>
            <w:r w:rsidRPr="00B266FC">
              <w:rPr>
                <w:color w:val="959393"/>
                <w:sz w:val="10"/>
                <w:szCs w:val="10"/>
                <w:lang w:eastAsia="es-CO"/>
              </w:rPr>
              <w:t>[1/2/3/4/5]</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4F5C531A" w14:textId="77777777" w:rsidR="00B266FC" w:rsidRPr="00B266FC" w:rsidRDefault="00B266FC">
            <w:pPr>
              <w:ind w:left="113" w:right="113"/>
              <w:jc w:val="center"/>
              <w:rPr>
                <w:color w:val="959393"/>
                <w:sz w:val="10"/>
                <w:szCs w:val="10"/>
                <w:lang w:eastAsia="es-CO"/>
              </w:rPr>
            </w:pPr>
            <w:r w:rsidRPr="00B266FC">
              <w:rPr>
                <w:color w:val="959393"/>
                <w:sz w:val="10"/>
                <w:szCs w:val="10"/>
                <w:lang w:eastAsia="es-CO"/>
              </w:rPr>
              <w:t>[2/3/4/5/6/7/8/9/10]</w:t>
            </w:r>
          </w:p>
        </w:tc>
        <w:tc>
          <w:tcPr>
            <w:tcW w:w="81" w:type="pct"/>
            <w:tcBorders>
              <w:top w:val="single" w:sz="4" w:space="0" w:color="auto"/>
              <w:left w:val="single" w:sz="4" w:space="0" w:color="auto"/>
              <w:bottom w:val="single" w:sz="4" w:space="0" w:color="auto"/>
              <w:right w:val="single" w:sz="4" w:space="0" w:color="auto"/>
            </w:tcBorders>
            <w:textDirection w:val="btLr"/>
            <w:vAlign w:val="center"/>
            <w:hideMark/>
          </w:tcPr>
          <w:p w14:paraId="23ECDB59" w14:textId="77777777" w:rsidR="00B266FC" w:rsidRPr="00B266FC" w:rsidRDefault="00B266FC">
            <w:pPr>
              <w:ind w:left="113" w:right="113"/>
              <w:jc w:val="center"/>
              <w:rPr>
                <w:color w:val="959393"/>
                <w:sz w:val="10"/>
                <w:szCs w:val="10"/>
                <w:lang w:eastAsia="es-CO"/>
              </w:rPr>
            </w:pPr>
            <w:r w:rsidRPr="00B266FC">
              <w:rPr>
                <w:color w:val="959393"/>
                <w:sz w:val="10"/>
                <w:szCs w:val="10"/>
                <w:lang w:eastAsia="es-CO"/>
              </w:rPr>
              <w:t>[Bajo/Medio/Alto/Extremo]</w:t>
            </w:r>
          </w:p>
        </w:tc>
        <w:tc>
          <w:tcPr>
            <w:tcW w:w="137" w:type="pct"/>
            <w:tcBorders>
              <w:top w:val="single" w:sz="4" w:space="0" w:color="auto"/>
              <w:left w:val="single" w:sz="4" w:space="0" w:color="auto"/>
              <w:bottom w:val="single" w:sz="4" w:space="0" w:color="auto"/>
              <w:right w:val="single" w:sz="4" w:space="0" w:color="auto"/>
            </w:tcBorders>
            <w:textDirection w:val="btLr"/>
            <w:vAlign w:val="center"/>
            <w:hideMark/>
          </w:tcPr>
          <w:p w14:paraId="50A7A312" w14:textId="77777777" w:rsidR="00B266FC" w:rsidRPr="00B266FC" w:rsidRDefault="00B266FC">
            <w:pPr>
              <w:ind w:left="113" w:right="113"/>
              <w:jc w:val="center"/>
              <w:rPr>
                <w:color w:val="959393"/>
                <w:sz w:val="10"/>
                <w:szCs w:val="10"/>
                <w:lang w:eastAsia="es-CO"/>
              </w:rPr>
            </w:pPr>
            <w:r w:rsidRPr="00B266FC">
              <w:rPr>
                <w:color w:val="959393"/>
                <w:sz w:val="10"/>
                <w:szCs w:val="10"/>
                <w:lang w:eastAsia="es-CO"/>
              </w:rPr>
              <w:t>[Entidad Estatal/Contratista]</w:t>
            </w:r>
          </w:p>
        </w:tc>
        <w:tc>
          <w:tcPr>
            <w:tcW w:w="388" w:type="pct"/>
            <w:tcBorders>
              <w:top w:val="single" w:sz="4" w:space="0" w:color="auto"/>
              <w:left w:val="single" w:sz="4" w:space="0" w:color="auto"/>
              <w:bottom w:val="single" w:sz="4" w:space="0" w:color="auto"/>
              <w:right w:val="single" w:sz="4" w:space="0" w:color="auto"/>
            </w:tcBorders>
            <w:vAlign w:val="center"/>
            <w:hideMark/>
          </w:tcPr>
          <w:p w14:paraId="4A27DD27" w14:textId="77777777" w:rsidR="00B266FC" w:rsidRPr="00B266FC" w:rsidRDefault="00B266FC">
            <w:pPr>
              <w:jc w:val="center"/>
              <w:rPr>
                <w:color w:val="959393"/>
                <w:sz w:val="10"/>
                <w:szCs w:val="10"/>
                <w:lang w:eastAsia="es-CO"/>
              </w:rPr>
            </w:pPr>
            <w:r w:rsidRPr="00B266FC">
              <w:rPr>
                <w:color w:val="959393"/>
                <w:sz w:val="10"/>
                <w:szCs w:val="10"/>
                <w:lang w:eastAsia="es-CO"/>
              </w:rPr>
              <w:t>[Describir el tratamiento o control a ser implementado]</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765C056B" w14:textId="77777777" w:rsidR="00B266FC" w:rsidRPr="00B266FC" w:rsidRDefault="00B266FC">
            <w:pPr>
              <w:ind w:left="113" w:right="113"/>
              <w:jc w:val="center"/>
              <w:rPr>
                <w:color w:val="959393"/>
                <w:sz w:val="10"/>
                <w:szCs w:val="10"/>
                <w:lang w:eastAsia="es-CO"/>
              </w:rPr>
            </w:pPr>
            <w:r w:rsidRPr="00B266FC">
              <w:rPr>
                <w:color w:val="959393"/>
                <w:sz w:val="10"/>
                <w:szCs w:val="10"/>
                <w:lang w:eastAsia="es-CO"/>
              </w:rPr>
              <w:t>[1/2/3/4/5]</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4348DB6C" w14:textId="77777777" w:rsidR="00B266FC" w:rsidRPr="00B266FC" w:rsidRDefault="00B266FC">
            <w:pPr>
              <w:ind w:left="113" w:right="113"/>
              <w:jc w:val="center"/>
              <w:rPr>
                <w:color w:val="959393"/>
                <w:sz w:val="10"/>
                <w:szCs w:val="10"/>
                <w:lang w:eastAsia="es-CO"/>
              </w:rPr>
            </w:pPr>
            <w:r w:rsidRPr="00B266FC">
              <w:rPr>
                <w:color w:val="959393"/>
                <w:sz w:val="10"/>
                <w:szCs w:val="10"/>
                <w:lang w:eastAsia="es-CO"/>
              </w:rPr>
              <w:t>[1/2/3/4/5]</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5D169A52" w14:textId="77777777" w:rsidR="00B266FC" w:rsidRPr="00B266FC" w:rsidRDefault="00B266FC">
            <w:pPr>
              <w:ind w:left="113" w:right="113"/>
              <w:jc w:val="center"/>
              <w:rPr>
                <w:color w:val="959393"/>
                <w:sz w:val="10"/>
                <w:szCs w:val="10"/>
                <w:lang w:eastAsia="es-CO"/>
              </w:rPr>
            </w:pPr>
            <w:r w:rsidRPr="00B266FC">
              <w:rPr>
                <w:color w:val="959393"/>
                <w:sz w:val="10"/>
                <w:szCs w:val="10"/>
                <w:lang w:eastAsia="es-CO"/>
              </w:rPr>
              <w:t>[2/3/4/5/6/7/8/9/10]</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472B1EB2" w14:textId="77777777" w:rsidR="00B266FC" w:rsidRPr="00B266FC" w:rsidRDefault="00B266FC">
            <w:pPr>
              <w:ind w:left="113" w:right="113"/>
              <w:jc w:val="center"/>
              <w:rPr>
                <w:color w:val="959393"/>
                <w:sz w:val="10"/>
                <w:szCs w:val="10"/>
                <w:lang w:eastAsia="es-CO"/>
              </w:rPr>
            </w:pPr>
            <w:r w:rsidRPr="00B266FC">
              <w:rPr>
                <w:color w:val="959393"/>
                <w:sz w:val="10"/>
                <w:szCs w:val="10"/>
                <w:lang w:eastAsia="es-CO"/>
              </w:rPr>
              <w:t>[Bajo/Medio/Alto/Extremo]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5C456383" w14:textId="77777777" w:rsidR="00B266FC" w:rsidRPr="00B266FC" w:rsidRDefault="00B266FC">
            <w:pPr>
              <w:ind w:left="113" w:right="113"/>
              <w:jc w:val="center"/>
              <w:rPr>
                <w:color w:val="959393"/>
                <w:sz w:val="10"/>
                <w:szCs w:val="10"/>
                <w:lang w:eastAsia="es-CO"/>
              </w:rPr>
            </w:pPr>
            <w:r w:rsidRPr="00B266FC">
              <w:rPr>
                <w:color w:val="959393"/>
                <w:sz w:val="10"/>
                <w:szCs w:val="10"/>
                <w:lang w:eastAsia="es-CO"/>
              </w:rPr>
              <w:t>[Sí/No]</w:t>
            </w:r>
          </w:p>
        </w:tc>
        <w:tc>
          <w:tcPr>
            <w:tcW w:w="362" w:type="pct"/>
            <w:tcBorders>
              <w:top w:val="single" w:sz="4" w:space="0" w:color="auto"/>
              <w:left w:val="single" w:sz="4" w:space="0" w:color="auto"/>
              <w:bottom w:val="single" w:sz="4" w:space="0" w:color="auto"/>
              <w:right w:val="single" w:sz="4" w:space="0" w:color="auto"/>
            </w:tcBorders>
            <w:textDirection w:val="btLr"/>
            <w:vAlign w:val="center"/>
            <w:hideMark/>
          </w:tcPr>
          <w:p w14:paraId="6D07720D" w14:textId="77777777" w:rsidR="00B266FC" w:rsidRPr="00B266FC" w:rsidRDefault="00B266FC">
            <w:pPr>
              <w:ind w:left="113" w:right="113"/>
              <w:jc w:val="center"/>
              <w:rPr>
                <w:color w:val="959393"/>
                <w:sz w:val="10"/>
                <w:szCs w:val="10"/>
                <w:lang w:eastAsia="es-CO"/>
              </w:rPr>
            </w:pPr>
            <w:r w:rsidRPr="00B266FC">
              <w:rPr>
                <w:color w:val="959393"/>
                <w:sz w:val="10"/>
                <w:szCs w:val="10"/>
                <w:lang w:eastAsia="es-CO"/>
              </w:rPr>
              <w:t>[Entidad Estatal/Contratista]</w:t>
            </w:r>
          </w:p>
        </w:tc>
        <w:tc>
          <w:tcPr>
            <w:tcW w:w="364" w:type="pct"/>
            <w:tcBorders>
              <w:top w:val="single" w:sz="4" w:space="0" w:color="auto"/>
              <w:left w:val="single" w:sz="4" w:space="0" w:color="auto"/>
              <w:bottom w:val="single" w:sz="4" w:space="0" w:color="auto"/>
              <w:right w:val="single" w:sz="4" w:space="0" w:color="auto"/>
            </w:tcBorders>
            <w:vAlign w:val="center"/>
            <w:hideMark/>
          </w:tcPr>
          <w:p w14:paraId="51AF5847" w14:textId="77777777" w:rsidR="00B266FC" w:rsidRPr="00B266FC" w:rsidRDefault="00B266FC">
            <w:pPr>
              <w:jc w:val="center"/>
              <w:rPr>
                <w:color w:val="959393"/>
                <w:sz w:val="10"/>
                <w:szCs w:val="10"/>
                <w:lang w:eastAsia="es-CO"/>
              </w:rPr>
            </w:pPr>
            <w:r w:rsidRPr="00B266FC">
              <w:rPr>
                <w:color w:val="959393"/>
                <w:sz w:val="10"/>
                <w:szCs w:val="10"/>
                <w:lang w:eastAsia="es-CO"/>
              </w:rPr>
              <w:t>[Incluir fecha o evento con el cual se inicia el tratamiento]</w:t>
            </w:r>
          </w:p>
        </w:tc>
        <w:tc>
          <w:tcPr>
            <w:tcW w:w="357" w:type="pct"/>
            <w:tcBorders>
              <w:top w:val="single" w:sz="4" w:space="0" w:color="auto"/>
              <w:left w:val="single" w:sz="4" w:space="0" w:color="auto"/>
              <w:bottom w:val="single" w:sz="4" w:space="0" w:color="auto"/>
              <w:right w:val="single" w:sz="4" w:space="0" w:color="auto"/>
            </w:tcBorders>
            <w:vAlign w:val="center"/>
            <w:hideMark/>
          </w:tcPr>
          <w:p w14:paraId="4EDA89DD" w14:textId="77777777" w:rsidR="00B266FC" w:rsidRPr="00B266FC" w:rsidRDefault="00B266FC">
            <w:pPr>
              <w:jc w:val="center"/>
              <w:rPr>
                <w:color w:val="959393"/>
                <w:sz w:val="10"/>
                <w:szCs w:val="10"/>
                <w:lang w:eastAsia="es-CO"/>
              </w:rPr>
            </w:pPr>
            <w:r w:rsidRPr="00B266FC">
              <w:rPr>
                <w:color w:val="959393"/>
                <w:sz w:val="10"/>
                <w:szCs w:val="10"/>
                <w:lang w:eastAsia="es-CO"/>
              </w:rPr>
              <w:t>[Incluir fecha o evento con el cual se inicia el tratamiento]</w:t>
            </w:r>
          </w:p>
        </w:tc>
        <w:tc>
          <w:tcPr>
            <w:tcW w:w="388" w:type="pct"/>
            <w:tcBorders>
              <w:top w:val="single" w:sz="4" w:space="0" w:color="auto"/>
              <w:left w:val="single" w:sz="4" w:space="0" w:color="auto"/>
              <w:bottom w:val="single" w:sz="4" w:space="0" w:color="auto"/>
              <w:right w:val="single" w:sz="4" w:space="0" w:color="auto"/>
            </w:tcBorders>
            <w:vAlign w:val="center"/>
            <w:hideMark/>
          </w:tcPr>
          <w:p w14:paraId="30E7B69B" w14:textId="77777777" w:rsidR="00B266FC" w:rsidRPr="00B266FC" w:rsidRDefault="00B266FC">
            <w:pPr>
              <w:jc w:val="center"/>
              <w:rPr>
                <w:color w:val="959393"/>
                <w:sz w:val="10"/>
                <w:szCs w:val="10"/>
                <w:lang w:eastAsia="es-CO"/>
              </w:rPr>
            </w:pPr>
            <w:r w:rsidRPr="00B266FC">
              <w:rPr>
                <w:color w:val="959393"/>
                <w:sz w:val="10"/>
                <w:szCs w:val="10"/>
                <w:lang w:eastAsia="es-CO"/>
              </w:rPr>
              <w:t>[Definir la forma de realizar el monitoreo]</w:t>
            </w:r>
          </w:p>
        </w:tc>
        <w:tc>
          <w:tcPr>
            <w:tcW w:w="364" w:type="pct"/>
            <w:tcBorders>
              <w:top w:val="single" w:sz="4" w:space="0" w:color="auto"/>
              <w:left w:val="single" w:sz="4" w:space="0" w:color="auto"/>
              <w:bottom w:val="single" w:sz="4" w:space="0" w:color="auto"/>
              <w:right w:val="single" w:sz="4" w:space="0" w:color="auto"/>
            </w:tcBorders>
            <w:vAlign w:val="center"/>
            <w:hideMark/>
          </w:tcPr>
          <w:p w14:paraId="4455318C" w14:textId="77777777" w:rsidR="00B266FC" w:rsidRPr="00B266FC" w:rsidRDefault="00B266FC">
            <w:pPr>
              <w:jc w:val="center"/>
              <w:rPr>
                <w:color w:val="959393"/>
                <w:sz w:val="10"/>
                <w:szCs w:val="10"/>
                <w:lang w:eastAsia="es-CO"/>
              </w:rPr>
            </w:pPr>
            <w:r w:rsidRPr="00B266FC">
              <w:rPr>
                <w:color w:val="959393"/>
                <w:sz w:val="10"/>
                <w:szCs w:val="10"/>
                <w:lang w:eastAsia="es-CO"/>
              </w:rPr>
              <w:t>[Definir la periodicidad del monitoreo]</w:t>
            </w:r>
          </w:p>
        </w:tc>
      </w:tr>
      <w:tr w:rsidR="007D358C" w:rsidRPr="00B266FC" w14:paraId="1DAC7596" w14:textId="77777777" w:rsidTr="007D358C">
        <w:trPr>
          <w:cantSplit/>
          <w:trHeight w:val="20"/>
        </w:trPr>
        <w:tc>
          <w:tcPr>
            <w:tcW w:w="174" w:type="pct"/>
            <w:tcBorders>
              <w:top w:val="single" w:sz="4" w:space="0" w:color="auto"/>
              <w:left w:val="single" w:sz="4" w:space="0" w:color="auto"/>
              <w:bottom w:val="single" w:sz="4" w:space="0" w:color="auto"/>
              <w:right w:val="single" w:sz="4" w:space="0" w:color="auto"/>
            </w:tcBorders>
            <w:vAlign w:val="center"/>
            <w:hideMark/>
          </w:tcPr>
          <w:p w14:paraId="18E5AB96" w14:textId="77777777" w:rsidR="00B266FC" w:rsidRPr="00B266FC" w:rsidRDefault="00B266FC">
            <w:pPr>
              <w:jc w:val="center"/>
              <w:rPr>
                <w:color w:val="959393"/>
                <w:sz w:val="10"/>
                <w:szCs w:val="10"/>
                <w:lang w:eastAsia="es-CO"/>
              </w:rPr>
            </w:pPr>
            <w:r w:rsidRPr="00B266FC">
              <w:rPr>
                <w:sz w:val="10"/>
                <w:szCs w:val="10"/>
                <w:lang w:eastAsia="es-CO"/>
              </w:rPr>
              <w:t>1</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3DF464B8" w14:textId="77777777" w:rsidR="00B266FC" w:rsidRPr="00B266FC" w:rsidRDefault="00B266FC">
            <w:pPr>
              <w:ind w:left="113" w:right="113"/>
              <w:jc w:val="center"/>
              <w:rPr>
                <w:sz w:val="10"/>
                <w:szCs w:val="10"/>
                <w:lang w:eastAsia="es-CO"/>
              </w:rPr>
            </w:pPr>
            <w:r w:rsidRPr="00B266FC">
              <w:rPr>
                <w:sz w:val="10"/>
                <w:szCs w:val="10"/>
                <w:lang w:eastAsia="es-CO"/>
              </w:rPr>
              <w:t>GENERAL</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63C8CEC4" w14:textId="77777777" w:rsidR="00B266FC" w:rsidRPr="00B266FC" w:rsidRDefault="00B266FC">
            <w:pPr>
              <w:ind w:left="113" w:right="113"/>
              <w:jc w:val="center"/>
              <w:rPr>
                <w:sz w:val="10"/>
                <w:szCs w:val="10"/>
                <w:lang w:eastAsia="es-CO"/>
              </w:rPr>
            </w:pPr>
            <w:r w:rsidRPr="00B266FC">
              <w:rPr>
                <w:sz w:val="10"/>
                <w:szCs w:val="10"/>
                <w:lang w:eastAsia="es-CO"/>
              </w:rPr>
              <w:t>INTERNO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29B132EF" w14:textId="77777777" w:rsidR="00B266FC" w:rsidRPr="00B266FC" w:rsidRDefault="00B266FC">
            <w:pPr>
              <w:ind w:left="113" w:right="113"/>
              <w:jc w:val="center"/>
              <w:rPr>
                <w:color w:val="959393"/>
                <w:sz w:val="10"/>
                <w:szCs w:val="10"/>
                <w:lang w:eastAsia="es-CO"/>
              </w:rPr>
            </w:pPr>
            <w:r w:rsidRPr="00B266FC">
              <w:rPr>
                <w:sz w:val="10"/>
                <w:szCs w:val="10"/>
                <w:lang w:eastAsia="es-CO"/>
              </w:rPr>
              <w:t>PLANEACIÓN</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0DFBCCB9" w14:textId="77777777" w:rsidR="00B266FC" w:rsidRPr="00B266FC" w:rsidRDefault="00B266FC">
            <w:pPr>
              <w:ind w:left="113" w:right="113"/>
              <w:jc w:val="center"/>
              <w:rPr>
                <w:color w:val="959393"/>
                <w:sz w:val="10"/>
                <w:szCs w:val="10"/>
                <w:lang w:eastAsia="es-CO"/>
              </w:rPr>
            </w:pPr>
            <w:r w:rsidRPr="00B266FC">
              <w:rPr>
                <w:sz w:val="10"/>
                <w:szCs w:val="10"/>
                <w:lang w:eastAsia="es-CO"/>
              </w:rPr>
              <w:t>OPERACIONAL</w:t>
            </w:r>
          </w:p>
        </w:tc>
        <w:tc>
          <w:tcPr>
            <w:tcW w:w="419" w:type="pct"/>
            <w:tcBorders>
              <w:top w:val="single" w:sz="4" w:space="0" w:color="auto"/>
              <w:left w:val="single" w:sz="4" w:space="0" w:color="auto"/>
              <w:bottom w:val="single" w:sz="4" w:space="0" w:color="auto"/>
              <w:right w:val="single" w:sz="4" w:space="0" w:color="auto"/>
            </w:tcBorders>
            <w:vAlign w:val="center"/>
            <w:hideMark/>
          </w:tcPr>
          <w:p w14:paraId="0FE99D24" w14:textId="77777777" w:rsidR="00B266FC" w:rsidRPr="00B266FC" w:rsidRDefault="00B266FC">
            <w:pPr>
              <w:jc w:val="center"/>
              <w:rPr>
                <w:sz w:val="10"/>
                <w:szCs w:val="10"/>
                <w:lang w:eastAsia="es-CO"/>
              </w:rPr>
            </w:pPr>
            <w:r w:rsidRPr="00B266FC">
              <w:rPr>
                <w:sz w:val="10"/>
                <w:szCs w:val="10"/>
                <w:lang w:eastAsia="es-CO"/>
              </w:rPr>
              <w:t>ESPECIFICACIONES SOLICITADAS</w:t>
            </w:r>
          </w:p>
          <w:p w14:paraId="103E2FF1" w14:textId="77777777" w:rsidR="00B266FC" w:rsidRPr="00B266FC" w:rsidRDefault="00B266FC">
            <w:pPr>
              <w:jc w:val="center"/>
              <w:rPr>
                <w:sz w:val="10"/>
                <w:szCs w:val="10"/>
                <w:lang w:eastAsia="es-CO"/>
              </w:rPr>
            </w:pPr>
            <w:r w:rsidRPr="00B266FC">
              <w:rPr>
                <w:sz w:val="10"/>
                <w:szCs w:val="10"/>
                <w:lang w:eastAsia="es-CO"/>
              </w:rPr>
              <w:t>POR FUERA DEL ALCANCE DE LOS</w:t>
            </w:r>
          </w:p>
          <w:p w14:paraId="3CC1FD6D" w14:textId="77777777" w:rsidR="00B266FC" w:rsidRPr="00B266FC" w:rsidRDefault="00B266FC">
            <w:pPr>
              <w:jc w:val="center"/>
              <w:rPr>
                <w:sz w:val="10"/>
                <w:szCs w:val="10"/>
                <w:lang w:eastAsia="es-CO"/>
              </w:rPr>
            </w:pPr>
            <w:r w:rsidRPr="00B266FC">
              <w:rPr>
                <w:sz w:val="10"/>
                <w:szCs w:val="10"/>
                <w:lang w:eastAsia="es-CO"/>
              </w:rPr>
              <w:t>INTERESADOS A PRESENTARSE</w:t>
            </w:r>
          </w:p>
        </w:tc>
        <w:tc>
          <w:tcPr>
            <w:tcW w:w="371" w:type="pct"/>
            <w:tcBorders>
              <w:top w:val="single" w:sz="4" w:space="0" w:color="auto"/>
              <w:left w:val="single" w:sz="4" w:space="0" w:color="auto"/>
              <w:bottom w:val="single" w:sz="4" w:space="0" w:color="auto"/>
              <w:right w:val="single" w:sz="4" w:space="0" w:color="auto"/>
            </w:tcBorders>
            <w:vAlign w:val="center"/>
            <w:hideMark/>
          </w:tcPr>
          <w:p w14:paraId="7924265F" w14:textId="77777777" w:rsidR="00B266FC" w:rsidRPr="00B266FC" w:rsidRDefault="00B266FC">
            <w:pPr>
              <w:jc w:val="center"/>
              <w:rPr>
                <w:sz w:val="10"/>
                <w:szCs w:val="10"/>
                <w:lang w:eastAsia="es-CO"/>
              </w:rPr>
            </w:pPr>
            <w:r w:rsidRPr="00B266FC">
              <w:rPr>
                <w:sz w:val="10"/>
                <w:szCs w:val="10"/>
                <w:lang w:eastAsia="es-CO"/>
              </w:rPr>
              <w:t>AFECTA LA OBTENCIÓN O</w:t>
            </w:r>
          </w:p>
          <w:p w14:paraId="7AE0FA4D" w14:textId="77777777" w:rsidR="00B266FC" w:rsidRPr="00B266FC" w:rsidRDefault="00B266FC">
            <w:pPr>
              <w:jc w:val="center"/>
              <w:rPr>
                <w:sz w:val="10"/>
                <w:szCs w:val="10"/>
                <w:lang w:eastAsia="es-CO"/>
              </w:rPr>
            </w:pPr>
            <w:r w:rsidRPr="00B266FC">
              <w:rPr>
                <w:sz w:val="10"/>
                <w:szCs w:val="10"/>
                <w:lang w:eastAsia="es-CO"/>
              </w:rPr>
              <w:t>CUBRIMIENTO DE LAS NECESIDADES</w:t>
            </w:r>
          </w:p>
          <w:p w14:paraId="23EF5C7A" w14:textId="77777777" w:rsidR="00B266FC" w:rsidRPr="00B266FC" w:rsidRDefault="00B266FC">
            <w:pPr>
              <w:jc w:val="center"/>
              <w:rPr>
                <w:sz w:val="10"/>
                <w:szCs w:val="10"/>
                <w:lang w:eastAsia="es-CO"/>
              </w:rPr>
            </w:pPr>
            <w:r w:rsidRPr="00B266FC">
              <w:rPr>
                <w:sz w:val="10"/>
                <w:szCs w:val="10"/>
                <w:lang w:eastAsia="es-CO"/>
              </w:rPr>
              <w:t>REQUERIDAS EN EL OBJETO</w:t>
            </w:r>
          </w:p>
          <w:p w14:paraId="30BB7B94" w14:textId="77777777" w:rsidR="00B266FC" w:rsidRPr="00B266FC" w:rsidRDefault="00B266FC">
            <w:pPr>
              <w:jc w:val="center"/>
              <w:rPr>
                <w:color w:val="959393"/>
                <w:sz w:val="10"/>
                <w:szCs w:val="10"/>
                <w:lang w:eastAsia="es-CO"/>
              </w:rPr>
            </w:pPr>
            <w:r w:rsidRPr="00B266FC">
              <w:rPr>
                <w:sz w:val="10"/>
                <w:szCs w:val="10"/>
                <w:lang w:eastAsia="es-CO"/>
              </w:rPr>
              <w:t>CONTRACTUAL</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2380ACA4" w14:textId="77777777" w:rsidR="00B266FC" w:rsidRPr="00B266FC" w:rsidRDefault="00B266FC">
            <w:pPr>
              <w:ind w:left="113" w:right="113"/>
              <w:jc w:val="center"/>
              <w:rPr>
                <w:sz w:val="10"/>
                <w:szCs w:val="10"/>
                <w:lang w:eastAsia="es-CO"/>
              </w:rPr>
            </w:pPr>
            <w:r w:rsidRPr="00B266FC">
              <w:rPr>
                <w:sz w:val="10"/>
                <w:szCs w:val="10"/>
                <w:lang w:eastAsia="es-CO"/>
              </w:rPr>
              <w:t>2</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1A6BDB2F" w14:textId="77777777" w:rsidR="00B266FC" w:rsidRPr="00B266FC" w:rsidRDefault="00B266FC">
            <w:pPr>
              <w:ind w:left="113" w:right="113"/>
              <w:jc w:val="center"/>
              <w:rPr>
                <w:sz w:val="10"/>
                <w:szCs w:val="10"/>
                <w:lang w:eastAsia="es-CO"/>
              </w:rPr>
            </w:pPr>
            <w:r w:rsidRPr="00B266FC">
              <w:rPr>
                <w:sz w:val="10"/>
                <w:szCs w:val="10"/>
                <w:lang w:eastAsia="es-CO"/>
              </w:rPr>
              <w:t>2</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36C4581E" w14:textId="77777777" w:rsidR="00B266FC" w:rsidRPr="00B266FC" w:rsidRDefault="00B266FC">
            <w:pPr>
              <w:ind w:left="113" w:right="113"/>
              <w:jc w:val="center"/>
              <w:rPr>
                <w:sz w:val="10"/>
                <w:szCs w:val="10"/>
                <w:lang w:eastAsia="es-CO"/>
              </w:rPr>
            </w:pPr>
            <w:r w:rsidRPr="00B266FC">
              <w:rPr>
                <w:sz w:val="10"/>
                <w:szCs w:val="10"/>
                <w:lang w:eastAsia="es-CO"/>
              </w:rPr>
              <w:t>4</w:t>
            </w:r>
          </w:p>
        </w:tc>
        <w:tc>
          <w:tcPr>
            <w:tcW w:w="81" w:type="pct"/>
            <w:tcBorders>
              <w:top w:val="single" w:sz="4" w:space="0" w:color="auto"/>
              <w:left w:val="single" w:sz="4" w:space="0" w:color="auto"/>
              <w:bottom w:val="single" w:sz="4" w:space="0" w:color="auto"/>
              <w:right w:val="single" w:sz="4" w:space="0" w:color="auto"/>
            </w:tcBorders>
            <w:textDirection w:val="btLr"/>
            <w:vAlign w:val="center"/>
            <w:hideMark/>
          </w:tcPr>
          <w:p w14:paraId="257539A9" w14:textId="77777777" w:rsidR="00B266FC" w:rsidRPr="00B266FC" w:rsidRDefault="00B266FC">
            <w:pPr>
              <w:ind w:left="113" w:right="113"/>
              <w:jc w:val="center"/>
              <w:rPr>
                <w:sz w:val="10"/>
                <w:szCs w:val="10"/>
                <w:lang w:eastAsia="es-CO"/>
              </w:rPr>
            </w:pPr>
            <w:r w:rsidRPr="00B266FC">
              <w:rPr>
                <w:sz w:val="10"/>
                <w:szCs w:val="10"/>
                <w:lang w:eastAsia="es-CO"/>
              </w:rPr>
              <w:t>RIESGO BAJO</w:t>
            </w:r>
          </w:p>
        </w:tc>
        <w:tc>
          <w:tcPr>
            <w:tcW w:w="137" w:type="pct"/>
            <w:tcBorders>
              <w:top w:val="single" w:sz="4" w:space="0" w:color="auto"/>
              <w:left w:val="single" w:sz="4" w:space="0" w:color="auto"/>
              <w:bottom w:val="single" w:sz="4" w:space="0" w:color="auto"/>
              <w:right w:val="single" w:sz="4" w:space="0" w:color="auto"/>
            </w:tcBorders>
            <w:textDirection w:val="btLr"/>
            <w:vAlign w:val="center"/>
            <w:hideMark/>
          </w:tcPr>
          <w:p w14:paraId="1D31DC2B" w14:textId="77777777" w:rsidR="00B266FC" w:rsidRPr="00B266FC" w:rsidRDefault="00B266FC">
            <w:pPr>
              <w:ind w:left="113" w:right="113"/>
              <w:jc w:val="center"/>
              <w:rPr>
                <w:sz w:val="10"/>
                <w:szCs w:val="10"/>
                <w:lang w:eastAsia="es-CO"/>
              </w:rPr>
            </w:pPr>
            <w:r w:rsidRPr="00B266FC">
              <w:rPr>
                <w:sz w:val="10"/>
                <w:szCs w:val="10"/>
                <w:lang w:eastAsia="es-CO"/>
              </w:rPr>
              <w:t>REGIONAL DE ASEGURAMIENTO EN SALUD No.1</w:t>
            </w:r>
          </w:p>
        </w:tc>
        <w:tc>
          <w:tcPr>
            <w:tcW w:w="388" w:type="pct"/>
            <w:tcBorders>
              <w:top w:val="single" w:sz="4" w:space="0" w:color="auto"/>
              <w:left w:val="single" w:sz="4" w:space="0" w:color="auto"/>
              <w:bottom w:val="single" w:sz="4" w:space="0" w:color="auto"/>
              <w:right w:val="single" w:sz="4" w:space="0" w:color="auto"/>
            </w:tcBorders>
            <w:vAlign w:val="center"/>
            <w:hideMark/>
          </w:tcPr>
          <w:p w14:paraId="1CD813F2" w14:textId="77777777" w:rsidR="00B266FC" w:rsidRPr="00B266FC" w:rsidRDefault="00B266FC">
            <w:pPr>
              <w:jc w:val="center"/>
              <w:rPr>
                <w:sz w:val="10"/>
                <w:szCs w:val="10"/>
                <w:lang w:eastAsia="es-CO"/>
              </w:rPr>
            </w:pPr>
            <w:r w:rsidRPr="00B266FC">
              <w:rPr>
                <w:sz w:val="10"/>
                <w:szCs w:val="10"/>
                <w:lang w:eastAsia="es-CO"/>
              </w:rPr>
              <w:t>PLANEACIÓN, REVISIÓN, AJUSTE Y SEGUIMIENTO EN LA FASE PRECONTRACTUAL.</w:t>
            </w:r>
          </w:p>
          <w:p w14:paraId="2881F8D7" w14:textId="77777777" w:rsidR="00B266FC" w:rsidRPr="00B266FC" w:rsidRDefault="00B266FC">
            <w:pPr>
              <w:jc w:val="center"/>
              <w:rPr>
                <w:sz w:val="10"/>
                <w:szCs w:val="10"/>
                <w:lang w:eastAsia="es-CO"/>
              </w:rPr>
            </w:pPr>
            <w:r w:rsidRPr="00B266FC">
              <w:rPr>
                <w:sz w:val="10"/>
                <w:szCs w:val="10"/>
                <w:lang w:eastAsia="es-CO"/>
              </w:rPr>
              <w:t>EN CASO DE QUE EL ERROR SEA DETECTADO EN LA ETAPA CONTRACTUAL SE</w:t>
            </w:r>
          </w:p>
          <w:p w14:paraId="1D34265A" w14:textId="77777777" w:rsidR="00B266FC" w:rsidRPr="00B266FC" w:rsidRDefault="00B266FC">
            <w:pPr>
              <w:jc w:val="center"/>
              <w:rPr>
                <w:color w:val="959393"/>
                <w:sz w:val="10"/>
                <w:szCs w:val="10"/>
                <w:lang w:eastAsia="es-CO"/>
              </w:rPr>
            </w:pPr>
            <w:r w:rsidRPr="00B266FC">
              <w:rPr>
                <w:sz w:val="10"/>
                <w:szCs w:val="10"/>
                <w:lang w:eastAsia="es-CO"/>
              </w:rPr>
              <w:t>VERIFICARÁ CON EL ÁREA JURÍDICA COMO PROCEDER</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74B000CA" w14:textId="77777777" w:rsidR="00B266FC" w:rsidRPr="00B266FC" w:rsidRDefault="00B266FC">
            <w:pPr>
              <w:ind w:left="113" w:right="113"/>
              <w:jc w:val="center"/>
              <w:rPr>
                <w:sz w:val="10"/>
                <w:szCs w:val="10"/>
                <w:lang w:eastAsia="es-CO"/>
              </w:rPr>
            </w:pPr>
            <w:r w:rsidRPr="00B266FC">
              <w:rPr>
                <w:sz w:val="10"/>
                <w:szCs w:val="10"/>
                <w:lang w:eastAsia="es-CO"/>
              </w:rPr>
              <w:t>1</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1F1B4B22" w14:textId="77777777" w:rsidR="00B266FC" w:rsidRPr="00B266FC" w:rsidRDefault="00B266FC">
            <w:pPr>
              <w:ind w:left="113" w:right="113"/>
              <w:jc w:val="center"/>
              <w:rPr>
                <w:sz w:val="10"/>
                <w:szCs w:val="10"/>
                <w:lang w:eastAsia="es-CO"/>
              </w:rPr>
            </w:pPr>
            <w:r w:rsidRPr="00B266FC">
              <w:rPr>
                <w:sz w:val="10"/>
                <w:szCs w:val="10"/>
                <w:lang w:eastAsia="es-CO"/>
              </w:rPr>
              <w:t>1</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751E13AA" w14:textId="77777777" w:rsidR="00B266FC" w:rsidRPr="00B266FC" w:rsidRDefault="00B266FC">
            <w:pPr>
              <w:ind w:left="113" w:right="113"/>
              <w:jc w:val="center"/>
              <w:rPr>
                <w:sz w:val="10"/>
                <w:szCs w:val="10"/>
                <w:lang w:eastAsia="es-CO"/>
              </w:rPr>
            </w:pPr>
            <w:r w:rsidRPr="00B266FC">
              <w:rPr>
                <w:sz w:val="10"/>
                <w:szCs w:val="10"/>
                <w:lang w:eastAsia="es-CO"/>
              </w:rPr>
              <w:t>2</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1DE5696E" w14:textId="77777777" w:rsidR="00B266FC" w:rsidRPr="00B266FC" w:rsidRDefault="00B266FC">
            <w:pPr>
              <w:ind w:left="113" w:right="113"/>
              <w:jc w:val="center"/>
              <w:rPr>
                <w:sz w:val="10"/>
                <w:szCs w:val="10"/>
                <w:lang w:eastAsia="es-CO"/>
              </w:rPr>
            </w:pPr>
            <w:r w:rsidRPr="00B266FC">
              <w:rPr>
                <w:sz w:val="10"/>
                <w:szCs w:val="10"/>
                <w:lang w:eastAsia="es-CO"/>
              </w:rPr>
              <w:t>Riesgo Bajo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050A606E" w14:textId="77777777" w:rsidR="00B266FC" w:rsidRPr="00B266FC" w:rsidRDefault="00B266FC">
            <w:pPr>
              <w:ind w:left="113" w:right="113"/>
              <w:jc w:val="center"/>
              <w:rPr>
                <w:sz w:val="10"/>
                <w:szCs w:val="10"/>
                <w:lang w:eastAsia="es-CO"/>
              </w:rPr>
            </w:pPr>
            <w:r w:rsidRPr="00B266FC">
              <w:rPr>
                <w:rFonts w:ascii="Times New Roman" w:hAnsi="Times New Roman" w:cs="Times New Roman"/>
                <w:sz w:val="10"/>
                <w:szCs w:val="10"/>
                <w:lang w:eastAsia="es-CO"/>
              </w:rPr>
              <w:t>SI</w:t>
            </w:r>
          </w:p>
        </w:tc>
        <w:tc>
          <w:tcPr>
            <w:tcW w:w="362" w:type="pct"/>
            <w:tcBorders>
              <w:top w:val="single" w:sz="4" w:space="0" w:color="auto"/>
              <w:left w:val="single" w:sz="4" w:space="0" w:color="auto"/>
              <w:bottom w:val="single" w:sz="4" w:space="0" w:color="auto"/>
              <w:right w:val="single" w:sz="4" w:space="0" w:color="auto"/>
            </w:tcBorders>
            <w:textDirection w:val="btLr"/>
            <w:vAlign w:val="center"/>
            <w:hideMark/>
          </w:tcPr>
          <w:p w14:paraId="7A2209AA"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DUEÑO DE LA NECESIDAD Y JEFE  DE CONTRATOS Y ANALISTA DE CONTRATOS</w:t>
            </w:r>
          </w:p>
        </w:tc>
        <w:tc>
          <w:tcPr>
            <w:tcW w:w="364" w:type="pct"/>
            <w:tcBorders>
              <w:top w:val="single" w:sz="4" w:space="0" w:color="auto"/>
              <w:left w:val="single" w:sz="4" w:space="0" w:color="auto"/>
              <w:bottom w:val="single" w:sz="4" w:space="0" w:color="auto"/>
              <w:right w:val="single" w:sz="4" w:space="0" w:color="auto"/>
            </w:tcBorders>
            <w:vAlign w:val="center"/>
            <w:hideMark/>
          </w:tcPr>
          <w:p w14:paraId="06D9B752"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PLANEACIÓN DEL</w:t>
            </w:r>
          </w:p>
          <w:p w14:paraId="695A824E"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PROCESO – ETAPA</w:t>
            </w:r>
          </w:p>
          <w:p w14:paraId="5045C90B" w14:textId="77777777" w:rsidR="00B266FC" w:rsidRPr="00B266FC" w:rsidRDefault="00B266FC">
            <w:pPr>
              <w:jc w:val="center"/>
              <w:rPr>
                <w:color w:val="959393"/>
                <w:sz w:val="10"/>
                <w:szCs w:val="10"/>
                <w:lang w:eastAsia="es-CO"/>
              </w:rPr>
            </w:pPr>
            <w:r w:rsidRPr="00B266FC">
              <w:rPr>
                <w:rFonts w:eastAsia="MS Mincho"/>
                <w:sz w:val="10"/>
                <w:szCs w:val="10"/>
                <w:lang w:eastAsia="es-CO"/>
              </w:rPr>
              <w:t>PRECONTRACTUAL</w:t>
            </w:r>
          </w:p>
        </w:tc>
        <w:tc>
          <w:tcPr>
            <w:tcW w:w="357" w:type="pct"/>
            <w:tcBorders>
              <w:top w:val="single" w:sz="4" w:space="0" w:color="auto"/>
              <w:left w:val="single" w:sz="4" w:space="0" w:color="auto"/>
              <w:bottom w:val="single" w:sz="4" w:space="0" w:color="auto"/>
              <w:right w:val="single" w:sz="4" w:space="0" w:color="auto"/>
            </w:tcBorders>
            <w:vAlign w:val="center"/>
            <w:hideMark/>
          </w:tcPr>
          <w:p w14:paraId="203E9B9E"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A LA FECHA DE</w:t>
            </w:r>
          </w:p>
          <w:p w14:paraId="1CE4B01A"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EXPEDICIÓN DE LOS</w:t>
            </w:r>
          </w:p>
          <w:p w14:paraId="0C4495AA" w14:textId="77777777" w:rsidR="00B266FC" w:rsidRPr="00B266FC" w:rsidRDefault="00B266FC">
            <w:pPr>
              <w:jc w:val="center"/>
              <w:rPr>
                <w:color w:val="959393"/>
                <w:sz w:val="10"/>
                <w:szCs w:val="10"/>
                <w:lang w:eastAsia="es-CO"/>
              </w:rPr>
            </w:pPr>
            <w:r w:rsidRPr="00B266FC">
              <w:rPr>
                <w:rFonts w:eastAsia="MS Mincho"/>
                <w:sz w:val="10"/>
                <w:szCs w:val="10"/>
                <w:lang w:eastAsia="es-CO"/>
              </w:rPr>
              <w:t>ESTUDIOS PREVIOS</w:t>
            </w:r>
          </w:p>
        </w:tc>
        <w:tc>
          <w:tcPr>
            <w:tcW w:w="388" w:type="pct"/>
            <w:tcBorders>
              <w:top w:val="single" w:sz="4" w:space="0" w:color="auto"/>
              <w:left w:val="single" w:sz="4" w:space="0" w:color="auto"/>
              <w:bottom w:val="single" w:sz="4" w:space="0" w:color="auto"/>
              <w:right w:val="single" w:sz="4" w:space="0" w:color="auto"/>
            </w:tcBorders>
            <w:vAlign w:val="center"/>
            <w:hideMark/>
          </w:tcPr>
          <w:p w14:paraId="3E2E416C"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LA DEPENDENCIA QUE GENERA LA</w:t>
            </w:r>
          </w:p>
          <w:p w14:paraId="0F909B96"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NECESIDAD Y EL GRUPO DE CONTRATOS VERIFICARA LA PERTINENCIA Y LA OPORTUNIDAD DE LAS ESPECIFICACIONES TÉCNICAS, JURÍDICAS</w:t>
            </w:r>
          </w:p>
          <w:p w14:paraId="39AD8AAE" w14:textId="77777777" w:rsidR="00B266FC" w:rsidRPr="00B266FC" w:rsidRDefault="00B266FC">
            <w:pPr>
              <w:jc w:val="center"/>
              <w:rPr>
                <w:color w:val="959393"/>
                <w:sz w:val="10"/>
                <w:szCs w:val="10"/>
                <w:lang w:eastAsia="es-CO"/>
              </w:rPr>
            </w:pPr>
            <w:r w:rsidRPr="00B266FC">
              <w:rPr>
                <w:rFonts w:eastAsia="MS Mincho"/>
                <w:sz w:val="10"/>
                <w:szCs w:val="10"/>
                <w:lang w:eastAsia="es-CO"/>
              </w:rPr>
              <w:t>Y FINANCIERAS REQUERIDAS PARA LA NECESIDAD QUE SE PRETENDE SATISFACER</w:t>
            </w:r>
          </w:p>
        </w:tc>
        <w:tc>
          <w:tcPr>
            <w:tcW w:w="364" w:type="pct"/>
            <w:tcBorders>
              <w:top w:val="single" w:sz="4" w:space="0" w:color="auto"/>
              <w:left w:val="single" w:sz="4" w:space="0" w:color="auto"/>
              <w:bottom w:val="single" w:sz="4" w:space="0" w:color="auto"/>
              <w:right w:val="single" w:sz="4" w:space="0" w:color="auto"/>
            </w:tcBorders>
            <w:vAlign w:val="center"/>
            <w:hideMark/>
          </w:tcPr>
          <w:p w14:paraId="51AE1019" w14:textId="77777777" w:rsidR="00B266FC" w:rsidRPr="00B266FC" w:rsidRDefault="00B266FC">
            <w:pPr>
              <w:jc w:val="center"/>
              <w:rPr>
                <w:color w:val="959393"/>
                <w:sz w:val="10"/>
                <w:szCs w:val="10"/>
                <w:lang w:eastAsia="es-CO"/>
              </w:rPr>
            </w:pPr>
            <w:r w:rsidRPr="00B266FC">
              <w:rPr>
                <w:rFonts w:eastAsia="MS Mincho"/>
                <w:sz w:val="10"/>
                <w:szCs w:val="10"/>
                <w:lang w:eastAsia="es-CO"/>
              </w:rPr>
              <w:t>ELABORACION DE ESTUDIOS PREVIOS</w:t>
            </w:r>
          </w:p>
        </w:tc>
      </w:tr>
      <w:tr w:rsidR="007D358C" w:rsidRPr="00B266FC" w14:paraId="199F0A1F" w14:textId="77777777" w:rsidTr="007D358C">
        <w:trPr>
          <w:cantSplit/>
          <w:trHeight w:val="20"/>
        </w:trPr>
        <w:tc>
          <w:tcPr>
            <w:tcW w:w="174" w:type="pct"/>
            <w:tcBorders>
              <w:top w:val="single" w:sz="4" w:space="0" w:color="auto"/>
              <w:left w:val="single" w:sz="4" w:space="0" w:color="auto"/>
              <w:bottom w:val="single" w:sz="4" w:space="0" w:color="auto"/>
              <w:right w:val="single" w:sz="4" w:space="0" w:color="auto"/>
            </w:tcBorders>
            <w:vAlign w:val="center"/>
            <w:hideMark/>
          </w:tcPr>
          <w:p w14:paraId="7C27C18C" w14:textId="77777777" w:rsidR="00B266FC" w:rsidRPr="00B266FC" w:rsidRDefault="00B266FC">
            <w:pPr>
              <w:jc w:val="center"/>
              <w:rPr>
                <w:color w:val="959393"/>
                <w:sz w:val="10"/>
                <w:szCs w:val="10"/>
                <w:lang w:eastAsia="es-CO"/>
              </w:rPr>
            </w:pPr>
            <w:r w:rsidRPr="00B266FC">
              <w:rPr>
                <w:sz w:val="10"/>
                <w:szCs w:val="10"/>
                <w:lang w:eastAsia="es-CO"/>
              </w:rPr>
              <w:t>2</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1C3911B2" w14:textId="77777777" w:rsidR="00B266FC" w:rsidRPr="00B266FC" w:rsidRDefault="00B266FC">
            <w:pPr>
              <w:ind w:left="113" w:right="113"/>
              <w:jc w:val="center"/>
              <w:rPr>
                <w:sz w:val="10"/>
                <w:szCs w:val="10"/>
                <w:lang w:eastAsia="es-CO"/>
              </w:rPr>
            </w:pPr>
            <w:r w:rsidRPr="00B266FC">
              <w:rPr>
                <w:sz w:val="10"/>
                <w:szCs w:val="10"/>
                <w:lang w:eastAsia="es-CO"/>
              </w:rPr>
              <w:t>GENERAL</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54689AA0" w14:textId="77777777" w:rsidR="00B266FC" w:rsidRPr="00B266FC" w:rsidRDefault="00B266FC">
            <w:pPr>
              <w:ind w:left="113" w:right="113"/>
              <w:jc w:val="center"/>
              <w:rPr>
                <w:sz w:val="10"/>
                <w:szCs w:val="10"/>
                <w:lang w:eastAsia="es-CO"/>
              </w:rPr>
            </w:pPr>
            <w:r w:rsidRPr="00B266FC">
              <w:rPr>
                <w:sz w:val="10"/>
                <w:szCs w:val="10"/>
                <w:lang w:eastAsia="es-CO"/>
              </w:rPr>
              <w:t>INTERNO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4C00D879" w14:textId="77777777" w:rsidR="00B266FC" w:rsidRPr="00B266FC" w:rsidRDefault="00B266FC">
            <w:pPr>
              <w:ind w:left="113" w:right="113"/>
              <w:jc w:val="center"/>
              <w:rPr>
                <w:color w:val="959393"/>
                <w:sz w:val="10"/>
                <w:szCs w:val="10"/>
                <w:lang w:eastAsia="es-CO"/>
              </w:rPr>
            </w:pPr>
            <w:proofErr w:type="spellStart"/>
            <w:r w:rsidRPr="00B266FC">
              <w:rPr>
                <w:sz w:val="10"/>
                <w:szCs w:val="10"/>
                <w:lang w:eastAsia="es-CO"/>
              </w:rPr>
              <w:t>PLANEACION</w:t>
            </w:r>
            <w:proofErr w:type="spellEnd"/>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577D6675" w14:textId="77777777" w:rsidR="00B266FC" w:rsidRPr="00B266FC" w:rsidRDefault="00B266FC">
            <w:pPr>
              <w:ind w:left="113" w:right="113"/>
              <w:jc w:val="center"/>
              <w:rPr>
                <w:color w:val="959393"/>
                <w:sz w:val="10"/>
                <w:szCs w:val="10"/>
                <w:lang w:eastAsia="es-CO"/>
              </w:rPr>
            </w:pPr>
            <w:r w:rsidRPr="00B266FC">
              <w:rPr>
                <w:sz w:val="10"/>
                <w:szCs w:val="10"/>
                <w:lang w:eastAsia="es-CO"/>
              </w:rPr>
              <w:t>OPERACIONAL</w:t>
            </w:r>
          </w:p>
        </w:tc>
        <w:tc>
          <w:tcPr>
            <w:tcW w:w="419" w:type="pct"/>
            <w:tcBorders>
              <w:top w:val="single" w:sz="4" w:space="0" w:color="auto"/>
              <w:left w:val="single" w:sz="4" w:space="0" w:color="auto"/>
              <w:bottom w:val="single" w:sz="4" w:space="0" w:color="auto"/>
              <w:right w:val="single" w:sz="4" w:space="0" w:color="auto"/>
            </w:tcBorders>
            <w:vAlign w:val="center"/>
            <w:hideMark/>
          </w:tcPr>
          <w:p w14:paraId="00D081CE" w14:textId="77777777" w:rsidR="00B266FC" w:rsidRPr="00B266FC" w:rsidRDefault="00B266FC">
            <w:pPr>
              <w:jc w:val="center"/>
              <w:rPr>
                <w:sz w:val="10"/>
                <w:szCs w:val="10"/>
                <w:lang w:eastAsia="es-CO"/>
              </w:rPr>
            </w:pPr>
            <w:r w:rsidRPr="00B266FC">
              <w:rPr>
                <w:sz w:val="10"/>
                <w:szCs w:val="10"/>
                <w:lang w:eastAsia="es-CO"/>
              </w:rPr>
              <w:t>REALIZACIÓN INCOMPLETA O</w:t>
            </w:r>
          </w:p>
          <w:p w14:paraId="5A107382" w14:textId="77777777" w:rsidR="00B266FC" w:rsidRPr="00B266FC" w:rsidRDefault="00B266FC">
            <w:pPr>
              <w:jc w:val="center"/>
              <w:rPr>
                <w:sz w:val="10"/>
                <w:szCs w:val="10"/>
                <w:lang w:eastAsia="es-CO"/>
              </w:rPr>
            </w:pPr>
            <w:r w:rsidRPr="00B266FC">
              <w:rPr>
                <w:sz w:val="10"/>
                <w:szCs w:val="10"/>
                <w:lang w:eastAsia="es-CO"/>
              </w:rPr>
              <w:t>INOPORTUNA DE ESTUDIOS DE</w:t>
            </w:r>
          </w:p>
          <w:p w14:paraId="442C1A7E" w14:textId="77777777" w:rsidR="00B266FC" w:rsidRPr="00B266FC" w:rsidRDefault="00B266FC">
            <w:pPr>
              <w:jc w:val="center"/>
              <w:rPr>
                <w:sz w:val="10"/>
                <w:szCs w:val="10"/>
                <w:lang w:eastAsia="es-CO"/>
              </w:rPr>
            </w:pPr>
            <w:r w:rsidRPr="00B266FC">
              <w:rPr>
                <w:sz w:val="10"/>
                <w:szCs w:val="10"/>
                <w:lang w:eastAsia="es-CO"/>
              </w:rPr>
              <w:t>MERCADO</w:t>
            </w:r>
          </w:p>
        </w:tc>
        <w:tc>
          <w:tcPr>
            <w:tcW w:w="371" w:type="pct"/>
            <w:tcBorders>
              <w:top w:val="single" w:sz="4" w:space="0" w:color="auto"/>
              <w:left w:val="single" w:sz="4" w:space="0" w:color="auto"/>
              <w:bottom w:val="single" w:sz="4" w:space="0" w:color="auto"/>
              <w:right w:val="single" w:sz="4" w:space="0" w:color="auto"/>
            </w:tcBorders>
            <w:vAlign w:val="center"/>
            <w:hideMark/>
          </w:tcPr>
          <w:p w14:paraId="6B013806" w14:textId="77777777" w:rsidR="00B266FC" w:rsidRPr="00B266FC" w:rsidRDefault="00B266FC">
            <w:pPr>
              <w:jc w:val="center"/>
              <w:rPr>
                <w:sz w:val="10"/>
                <w:szCs w:val="10"/>
                <w:lang w:eastAsia="es-CO"/>
              </w:rPr>
            </w:pPr>
            <w:r w:rsidRPr="00B266FC">
              <w:rPr>
                <w:sz w:val="10"/>
                <w:szCs w:val="10"/>
                <w:lang w:eastAsia="es-CO"/>
              </w:rPr>
              <w:t>AFECTA LA PROYECCIÓN DEL</w:t>
            </w:r>
          </w:p>
          <w:p w14:paraId="28CF3FBC" w14:textId="77777777" w:rsidR="00B266FC" w:rsidRPr="00B266FC" w:rsidRDefault="00B266FC">
            <w:pPr>
              <w:jc w:val="center"/>
              <w:rPr>
                <w:sz w:val="10"/>
                <w:szCs w:val="10"/>
                <w:lang w:eastAsia="es-CO"/>
              </w:rPr>
            </w:pPr>
            <w:r w:rsidRPr="00B266FC">
              <w:rPr>
                <w:sz w:val="10"/>
                <w:szCs w:val="10"/>
                <w:lang w:eastAsia="es-CO"/>
              </w:rPr>
              <w:t>PRESUPUESTO, LA SELECCIÓN DE LA</w:t>
            </w:r>
          </w:p>
          <w:p w14:paraId="31CCC506" w14:textId="77777777" w:rsidR="00B266FC" w:rsidRPr="00B266FC" w:rsidRDefault="00B266FC">
            <w:pPr>
              <w:jc w:val="center"/>
              <w:rPr>
                <w:sz w:val="10"/>
                <w:szCs w:val="10"/>
                <w:lang w:eastAsia="es-CO"/>
              </w:rPr>
            </w:pPr>
            <w:r w:rsidRPr="00B266FC">
              <w:rPr>
                <w:sz w:val="10"/>
                <w:szCs w:val="10"/>
                <w:lang w:eastAsia="es-CO"/>
              </w:rPr>
              <w:t>MODALIDAD DE CONTRATACIÓN Y LA</w:t>
            </w:r>
          </w:p>
          <w:p w14:paraId="17AF33B9" w14:textId="77777777" w:rsidR="00B266FC" w:rsidRPr="00B266FC" w:rsidRDefault="00B266FC">
            <w:pPr>
              <w:jc w:val="center"/>
              <w:rPr>
                <w:sz w:val="10"/>
                <w:szCs w:val="10"/>
                <w:lang w:eastAsia="es-CO"/>
              </w:rPr>
            </w:pPr>
            <w:r w:rsidRPr="00B266FC">
              <w:rPr>
                <w:sz w:val="10"/>
                <w:szCs w:val="10"/>
                <w:lang w:eastAsia="es-CO"/>
              </w:rPr>
              <w:t>VERIFICACIÓN EN EL MERCADO DE LA</w:t>
            </w:r>
          </w:p>
          <w:p w14:paraId="3760110E" w14:textId="77777777" w:rsidR="00B266FC" w:rsidRPr="00B266FC" w:rsidRDefault="00B266FC">
            <w:pPr>
              <w:jc w:val="center"/>
              <w:rPr>
                <w:sz w:val="10"/>
                <w:szCs w:val="10"/>
                <w:lang w:eastAsia="es-CO"/>
              </w:rPr>
            </w:pPr>
            <w:r w:rsidRPr="00B266FC">
              <w:rPr>
                <w:sz w:val="10"/>
                <w:szCs w:val="10"/>
                <w:lang w:eastAsia="es-CO"/>
              </w:rPr>
              <w:t>EXISTENCIA DE LOS ÍTEMS A ADQUIRIR</w:t>
            </w:r>
          </w:p>
          <w:p w14:paraId="7B7B1F8C" w14:textId="77777777" w:rsidR="00B266FC" w:rsidRPr="00B266FC" w:rsidRDefault="00B266FC">
            <w:pPr>
              <w:jc w:val="center"/>
              <w:rPr>
                <w:sz w:val="10"/>
                <w:szCs w:val="10"/>
                <w:lang w:eastAsia="es-CO"/>
              </w:rPr>
            </w:pPr>
            <w:r w:rsidRPr="00B266FC">
              <w:rPr>
                <w:sz w:val="10"/>
                <w:szCs w:val="10"/>
                <w:lang w:eastAsia="es-CO"/>
              </w:rPr>
              <w:t>EN LAS CONDICIONES ESTIPULADAS</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3D76396B" w14:textId="77777777" w:rsidR="00B266FC" w:rsidRPr="00B266FC" w:rsidRDefault="00B266FC">
            <w:pPr>
              <w:ind w:left="113" w:right="113"/>
              <w:jc w:val="center"/>
              <w:rPr>
                <w:sz w:val="10"/>
                <w:szCs w:val="10"/>
                <w:lang w:eastAsia="es-CO"/>
              </w:rPr>
            </w:pPr>
            <w:r w:rsidRPr="00B266FC">
              <w:rPr>
                <w:sz w:val="10"/>
                <w:szCs w:val="10"/>
                <w:lang w:eastAsia="es-CO"/>
              </w:rPr>
              <w:t>3</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7B858593" w14:textId="77777777" w:rsidR="00B266FC" w:rsidRPr="00B266FC" w:rsidRDefault="00B266FC">
            <w:pPr>
              <w:ind w:left="113" w:right="113"/>
              <w:jc w:val="center"/>
              <w:rPr>
                <w:sz w:val="10"/>
                <w:szCs w:val="10"/>
                <w:lang w:eastAsia="es-CO"/>
              </w:rPr>
            </w:pPr>
            <w:r w:rsidRPr="00B266FC">
              <w:rPr>
                <w:sz w:val="10"/>
                <w:szCs w:val="10"/>
                <w:lang w:eastAsia="es-CO"/>
              </w:rPr>
              <w:t>2</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4C625216" w14:textId="77777777" w:rsidR="00B266FC" w:rsidRPr="00B266FC" w:rsidRDefault="00B266FC">
            <w:pPr>
              <w:ind w:left="113" w:right="113"/>
              <w:jc w:val="center"/>
              <w:rPr>
                <w:sz w:val="10"/>
                <w:szCs w:val="10"/>
                <w:lang w:eastAsia="es-CO"/>
              </w:rPr>
            </w:pPr>
            <w:r w:rsidRPr="00B266FC">
              <w:rPr>
                <w:sz w:val="10"/>
                <w:szCs w:val="10"/>
                <w:lang w:eastAsia="es-CO"/>
              </w:rPr>
              <w:t>5</w:t>
            </w:r>
          </w:p>
        </w:tc>
        <w:tc>
          <w:tcPr>
            <w:tcW w:w="81" w:type="pct"/>
            <w:tcBorders>
              <w:top w:val="single" w:sz="4" w:space="0" w:color="auto"/>
              <w:left w:val="single" w:sz="4" w:space="0" w:color="auto"/>
              <w:bottom w:val="single" w:sz="4" w:space="0" w:color="auto"/>
              <w:right w:val="single" w:sz="4" w:space="0" w:color="auto"/>
            </w:tcBorders>
            <w:textDirection w:val="btLr"/>
            <w:vAlign w:val="center"/>
            <w:hideMark/>
          </w:tcPr>
          <w:p w14:paraId="72F3EF3B" w14:textId="77777777" w:rsidR="00B266FC" w:rsidRPr="00B266FC" w:rsidRDefault="00B266FC">
            <w:pPr>
              <w:ind w:left="113" w:right="113"/>
              <w:jc w:val="center"/>
              <w:rPr>
                <w:sz w:val="10"/>
                <w:szCs w:val="10"/>
                <w:lang w:eastAsia="es-CO"/>
              </w:rPr>
            </w:pPr>
            <w:r w:rsidRPr="00B266FC">
              <w:rPr>
                <w:sz w:val="10"/>
                <w:szCs w:val="10"/>
                <w:lang w:eastAsia="es-CO"/>
              </w:rPr>
              <w:t>RIESGO MEDIO</w:t>
            </w:r>
          </w:p>
        </w:tc>
        <w:tc>
          <w:tcPr>
            <w:tcW w:w="137" w:type="pct"/>
            <w:tcBorders>
              <w:top w:val="single" w:sz="4" w:space="0" w:color="auto"/>
              <w:left w:val="single" w:sz="4" w:space="0" w:color="auto"/>
              <w:bottom w:val="single" w:sz="4" w:space="0" w:color="auto"/>
              <w:right w:val="single" w:sz="4" w:space="0" w:color="auto"/>
            </w:tcBorders>
            <w:textDirection w:val="btLr"/>
            <w:vAlign w:val="center"/>
            <w:hideMark/>
          </w:tcPr>
          <w:p w14:paraId="132D9117" w14:textId="77777777" w:rsidR="00B266FC" w:rsidRPr="00B266FC" w:rsidRDefault="00B266FC">
            <w:pPr>
              <w:ind w:left="113" w:right="113"/>
              <w:jc w:val="center"/>
              <w:rPr>
                <w:sz w:val="10"/>
                <w:szCs w:val="10"/>
                <w:lang w:eastAsia="es-CO"/>
              </w:rPr>
            </w:pPr>
            <w:r w:rsidRPr="00B266FC">
              <w:rPr>
                <w:sz w:val="10"/>
                <w:szCs w:val="10"/>
                <w:lang w:eastAsia="es-CO"/>
              </w:rPr>
              <w:t>REGIONAL DE ASEGURAMIENTO EN SALUD No.1</w:t>
            </w:r>
          </w:p>
        </w:tc>
        <w:tc>
          <w:tcPr>
            <w:tcW w:w="388" w:type="pct"/>
            <w:tcBorders>
              <w:top w:val="single" w:sz="4" w:space="0" w:color="auto"/>
              <w:left w:val="single" w:sz="4" w:space="0" w:color="auto"/>
              <w:bottom w:val="single" w:sz="4" w:space="0" w:color="auto"/>
              <w:right w:val="single" w:sz="4" w:space="0" w:color="auto"/>
            </w:tcBorders>
            <w:vAlign w:val="center"/>
            <w:hideMark/>
          </w:tcPr>
          <w:p w14:paraId="5623CD23" w14:textId="77777777" w:rsidR="00B266FC" w:rsidRPr="00B266FC" w:rsidRDefault="00B266FC">
            <w:pPr>
              <w:jc w:val="center"/>
              <w:rPr>
                <w:sz w:val="10"/>
                <w:szCs w:val="10"/>
                <w:lang w:eastAsia="es-CO"/>
              </w:rPr>
            </w:pPr>
            <w:r w:rsidRPr="00B266FC">
              <w:rPr>
                <w:sz w:val="10"/>
                <w:szCs w:val="10"/>
                <w:lang w:eastAsia="es-CO"/>
              </w:rPr>
              <w:t>PLANEACIÓN, REVISIÓN, AJUSTE Y SEGUIMIENTO EN LA FASE PRECONTRACTUAL.</w:t>
            </w:r>
          </w:p>
          <w:p w14:paraId="368190E1" w14:textId="77777777" w:rsidR="00B266FC" w:rsidRPr="00B266FC" w:rsidRDefault="00B266FC">
            <w:pPr>
              <w:jc w:val="center"/>
              <w:rPr>
                <w:sz w:val="10"/>
                <w:szCs w:val="10"/>
                <w:lang w:eastAsia="es-CO"/>
              </w:rPr>
            </w:pPr>
            <w:r w:rsidRPr="00B266FC">
              <w:rPr>
                <w:sz w:val="10"/>
                <w:szCs w:val="10"/>
                <w:lang w:eastAsia="es-CO"/>
              </w:rPr>
              <w:t>EN CASO DE QUE EL ERROR SEA DETECTADO EN LA ETAPA CONTRACTUAL SE</w:t>
            </w:r>
          </w:p>
          <w:p w14:paraId="239FE76C" w14:textId="77777777" w:rsidR="00B266FC" w:rsidRPr="00B266FC" w:rsidRDefault="00B266FC">
            <w:pPr>
              <w:jc w:val="center"/>
              <w:rPr>
                <w:sz w:val="10"/>
                <w:szCs w:val="10"/>
                <w:lang w:eastAsia="es-CO"/>
              </w:rPr>
            </w:pPr>
            <w:r w:rsidRPr="00B266FC">
              <w:rPr>
                <w:sz w:val="10"/>
                <w:szCs w:val="10"/>
                <w:lang w:eastAsia="es-CO"/>
              </w:rPr>
              <w:t>VERIFICARÁ CON EL ÁREA JURÍDICA COMO PROCEDER.</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487DF25A" w14:textId="77777777" w:rsidR="00B266FC" w:rsidRPr="00B266FC" w:rsidRDefault="00B266FC">
            <w:pPr>
              <w:ind w:left="113" w:right="113"/>
              <w:jc w:val="center"/>
              <w:rPr>
                <w:sz w:val="10"/>
                <w:szCs w:val="10"/>
                <w:lang w:eastAsia="es-CO"/>
              </w:rPr>
            </w:pPr>
            <w:r w:rsidRPr="00B266FC">
              <w:rPr>
                <w:sz w:val="10"/>
                <w:szCs w:val="10"/>
                <w:lang w:eastAsia="es-CO"/>
              </w:rPr>
              <w:t>1</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22C7318D" w14:textId="77777777" w:rsidR="00B266FC" w:rsidRPr="00B266FC" w:rsidRDefault="00B266FC">
            <w:pPr>
              <w:ind w:left="113" w:right="113"/>
              <w:jc w:val="center"/>
              <w:rPr>
                <w:sz w:val="10"/>
                <w:szCs w:val="10"/>
                <w:lang w:eastAsia="es-CO"/>
              </w:rPr>
            </w:pPr>
            <w:r w:rsidRPr="00B266FC">
              <w:rPr>
                <w:sz w:val="10"/>
                <w:szCs w:val="10"/>
                <w:lang w:eastAsia="es-CO"/>
              </w:rPr>
              <w:t>1</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4EC4B34E" w14:textId="77777777" w:rsidR="00B266FC" w:rsidRPr="00B266FC" w:rsidRDefault="00B266FC">
            <w:pPr>
              <w:ind w:left="113" w:right="113"/>
              <w:jc w:val="center"/>
              <w:rPr>
                <w:sz w:val="10"/>
                <w:szCs w:val="10"/>
                <w:lang w:eastAsia="es-CO"/>
              </w:rPr>
            </w:pPr>
            <w:r w:rsidRPr="00B266FC">
              <w:rPr>
                <w:sz w:val="10"/>
                <w:szCs w:val="10"/>
                <w:lang w:eastAsia="es-CO"/>
              </w:rPr>
              <w:t>2</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6B1FA34E" w14:textId="77777777" w:rsidR="00B266FC" w:rsidRPr="00B266FC" w:rsidRDefault="00B266FC">
            <w:pPr>
              <w:ind w:left="113" w:right="113"/>
              <w:jc w:val="center"/>
              <w:rPr>
                <w:sz w:val="10"/>
                <w:szCs w:val="10"/>
                <w:lang w:eastAsia="es-CO"/>
              </w:rPr>
            </w:pPr>
            <w:r w:rsidRPr="00B266FC">
              <w:rPr>
                <w:sz w:val="10"/>
                <w:szCs w:val="10"/>
                <w:lang w:eastAsia="es-CO"/>
              </w:rPr>
              <w:t>Riesgo Bajo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37C8DDB9" w14:textId="77777777" w:rsidR="00B266FC" w:rsidRPr="00B266FC" w:rsidRDefault="00B266FC">
            <w:pPr>
              <w:ind w:left="113" w:right="113"/>
              <w:jc w:val="center"/>
              <w:rPr>
                <w:rFonts w:ascii="Times New Roman" w:hAnsi="Times New Roman" w:cs="Times New Roman"/>
                <w:sz w:val="10"/>
                <w:szCs w:val="10"/>
                <w:lang w:eastAsia="es-CO"/>
              </w:rPr>
            </w:pPr>
            <w:r w:rsidRPr="00B266FC">
              <w:rPr>
                <w:rFonts w:ascii="Times New Roman" w:hAnsi="Times New Roman" w:cs="Times New Roman"/>
                <w:sz w:val="10"/>
                <w:szCs w:val="10"/>
                <w:lang w:eastAsia="es-CO"/>
              </w:rPr>
              <w:t>SI</w:t>
            </w:r>
          </w:p>
        </w:tc>
        <w:tc>
          <w:tcPr>
            <w:tcW w:w="362" w:type="pct"/>
            <w:tcBorders>
              <w:top w:val="single" w:sz="4" w:space="0" w:color="auto"/>
              <w:left w:val="single" w:sz="4" w:space="0" w:color="auto"/>
              <w:bottom w:val="single" w:sz="4" w:space="0" w:color="auto"/>
              <w:right w:val="single" w:sz="4" w:space="0" w:color="auto"/>
            </w:tcBorders>
            <w:textDirection w:val="btLr"/>
            <w:vAlign w:val="center"/>
            <w:hideMark/>
          </w:tcPr>
          <w:p w14:paraId="2FEEDBBF" w14:textId="77777777" w:rsidR="00B266FC" w:rsidRPr="00B266FC" w:rsidRDefault="00B266FC" w:rsidP="00B266FC">
            <w:pPr>
              <w:numPr>
                <w:ilvl w:val="0"/>
                <w:numId w:val="25"/>
              </w:numPr>
              <w:contextualSpacing/>
              <w:rPr>
                <w:rFonts w:eastAsia="MS Mincho"/>
                <w:sz w:val="10"/>
                <w:szCs w:val="10"/>
              </w:rPr>
            </w:pPr>
            <w:r w:rsidRPr="00B266FC">
              <w:rPr>
                <w:rFonts w:eastAsia="MS Mincho"/>
                <w:sz w:val="10"/>
                <w:szCs w:val="10"/>
              </w:rPr>
              <w:t>DUEÑO DE LA NECESIDAD</w:t>
            </w:r>
          </w:p>
          <w:p w14:paraId="79710A8C" w14:textId="77777777" w:rsidR="00B266FC" w:rsidRPr="00B266FC" w:rsidRDefault="00B266FC" w:rsidP="00B266FC">
            <w:pPr>
              <w:numPr>
                <w:ilvl w:val="0"/>
                <w:numId w:val="25"/>
              </w:numPr>
              <w:contextualSpacing/>
              <w:rPr>
                <w:rFonts w:eastAsia="MS Mincho"/>
                <w:sz w:val="10"/>
                <w:szCs w:val="10"/>
              </w:rPr>
            </w:pPr>
            <w:r w:rsidRPr="00B266FC">
              <w:rPr>
                <w:rFonts w:eastAsia="MS Mincho"/>
                <w:sz w:val="10"/>
                <w:szCs w:val="10"/>
              </w:rPr>
              <w:t xml:space="preserve">JEFE DE CONTRATOS REALIZARA LA VALORACIÓN DEL ESTUDIO DE MERCADO Y ANALISTA DE </w:t>
            </w:r>
            <w:proofErr w:type="spellStart"/>
            <w:r w:rsidRPr="00B266FC">
              <w:rPr>
                <w:rFonts w:eastAsia="MS Mincho"/>
                <w:sz w:val="10"/>
                <w:szCs w:val="10"/>
              </w:rPr>
              <w:t>CONTATOS</w:t>
            </w:r>
            <w:proofErr w:type="spellEnd"/>
          </w:p>
        </w:tc>
        <w:tc>
          <w:tcPr>
            <w:tcW w:w="364" w:type="pct"/>
            <w:tcBorders>
              <w:top w:val="single" w:sz="4" w:space="0" w:color="auto"/>
              <w:left w:val="single" w:sz="4" w:space="0" w:color="auto"/>
              <w:bottom w:val="single" w:sz="4" w:space="0" w:color="auto"/>
              <w:right w:val="single" w:sz="4" w:space="0" w:color="auto"/>
            </w:tcBorders>
            <w:vAlign w:val="center"/>
            <w:hideMark/>
          </w:tcPr>
          <w:p w14:paraId="00AE86BD"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PLANEACIÓN DEL</w:t>
            </w:r>
          </w:p>
          <w:p w14:paraId="4273A719"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PROCESO – ETAPA</w:t>
            </w:r>
          </w:p>
          <w:p w14:paraId="69DE4AE3" w14:textId="77777777" w:rsidR="00B266FC" w:rsidRPr="00B266FC" w:rsidRDefault="00B266FC">
            <w:pPr>
              <w:jc w:val="center"/>
              <w:rPr>
                <w:color w:val="959393"/>
                <w:sz w:val="10"/>
                <w:szCs w:val="10"/>
                <w:lang w:eastAsia="es-CO"/>
              </w:rPr>
            </w:pPr>
            <w:r w:rsidRPr="00B266FC">
              <w:rPr>
                <w:rFonts w:eastAsia="MS Mincho"/>
                <w:sz w:val="10"/>
                <w:szCs w:val="10"/>
                <w:lang w:eastAsia="es-CO"/>
              </w:rPr>
              <w:t>PRECONTRACTUAL</w:t>
            </w:r>
          </w:p>
        </w:tc>
        <w:tc>
          <w:tcPr>
            <w:tcW w:w="357" w:type="pct"/>
            <w:tcBorders>
              <w:top w:val="single" w:sz="4" w:space="0" w:color="auto"/>
              <w:left w:val="single" w:sz="4" w:space="0" w:color="auto"/>
              <w:bottom w:val="single" w:sz="4" w:space="0" w:color="auto"/>
              <w:right w:val="single" w:sz="4" w:space="0" w:color="auto"/>
            </w:tcBorders>
            <w:vAlign w:val="center"/>
          </w:tcPr>
          <w:p w14:paraId="0FEBE5D9"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A LA FECHA DE</w:t>
            </w:r>
          </w:p>
          <w:p w14:paraId="67DD6137"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EXPEDICIÓN DE LOS</w:t>
            </w:r>
          </w:p>
          <w:p w14:paraId="32E75B57"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ESTUDIOS PREVIOS</w:t>
            </w:r>
          </w:p>
          <w:p w14:paraId="70A7E2B5" w14:textId="77777777" w:rsidR="00B266FC" w:rsidRPr="00B266FC" w:rsidRDefault="00B266FC">
            <w:pPr>
              <w:rPr>
                <w:rFonts w:eastAsia="MS Mincho"/>
                <w:sz w:val="10"/>
                <w:szCs w:val="10"/>
                <w:lang w:eastAsia="es-CO"/>
              </w:rPr>
            </w:pPr>
          </w:p>
          <w:p w14:paraId="73B12C3E" w14:textId="77777777" w:rsidR="00B266FC" w:rsidRPr="00B266FC" w:rsidRDefault="00B266FC">
            <w:pPr>
              <w:rPr>
                <w:rFonts w:eastAsia="MS Mincho"/>
                <w:sz w:val="10"/>
                <w:szCs w:val="10"/>
                <w:lang w:eastAsia="es-CO"/>
              </w:rPr>
            </w:pPr>
          </w:p>
          <w:p w14:paraId="6EFB3557" w14:textId="77777777" w:rsidR="00B266FC" w:rsidRPr="00B266FC" w:rsidRDefault="00B266FC">
            <w:pPr>
              <w:jc w:val="center"/>
              <w:rPr>
                <w:color w:val="959393"/>
                <w:sz w:val="10"/>
                <w:szCs w:val="10"/>
                <w:lang w:eastAsia="es-CO"/>
              </w:rPr>
            </w:pPr>
          </w:p>
          <w:p w14:paraId="363A3D52" w14:textId="77777777" w:rsidR="00B266FC" w:rsidRPr="00B266FC" w:rsidRDefault="00B266FC">
            <w:pPr>
              <w:jc w:val="center"/>
              <w:rPr>
                <w:color w:val="959393"/>
                <w:sz w:val="10"/>
                <w:szCs w:val="10"/>
                <w:lang w:eastAsia="es-CO"/>
              </w:rPr>
            </w:pPr>
            <w:r w:rsidRPr="00B266FC">
              <w:rPr>
                <w:sz w:val="10"/>
                <w:szCs w:val="10"/>
                <w:lang w:eastAsia="es-CO"/>
              </w:rPr>
              <w:t>ESTRUCTURACIÓN DE PLIEGOS E INVITACIÓN</w:t>
            </w:r>
          </w:p>
        </w:tc>
        <w:tc>
          <w:tcPr>
            <w:tcW w:w="388" w:type="pct"/>
            <w:tcBorders>
              <w:top w:val="single" w:sz="4" w:space="0" w:color="auto"/>
              <w:left w:val="single" w:sz="4" w:space="0" w:color="auto"/>
              <w:bottom w:val="single" w:sz="4" w:space="0" w:color="auto"/>
              <w:right w:val="single" w:sz="4" w:space="0" w:color="auto"/>
            </w:tcBorders>
            <w:vAlign w:val="center"/>
            <w:hideMark/>
          </w:tcPr>
          <w:p w14:paraId="734F5039"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LA DEPENDENCIA QUE GENERA LA</w:t>
            </w:r>
          </w:p>
          <w:p w14:paraId="44C587F4"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NECESIDAD DEBERÁ REALIZAR EL REFERENCIA MIENTO DE PRECIOS DONDE SE</w:t>
            </w:r>
          </w:p>
          <w:p w14:paraId="68FD6F2F"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CONSIGNEN LAS ESPECIFICACIONES TÉCNICAS</w:t>
            </w:r>
          </w:p>
          <w:p w14:paraId="5D9F4C38"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REQUERIDAS, COMPARAR LAS COTIZACIONES RECIBIDAS</w:t>
            </w:r>
          </w:p>
          <w:p w14:paraId="433BDAA2" w14:textId="77777777" w:rsidR="00B266FC" w:rsidRPr="00B266FC" w:rsidRDefault="00B266FC">
            <w:pPr>
              <w:jc w:val="center"/>
              <w:rPr>
                <w:color w:val="959393"/>
                <w:sz w:val="10"/>
                <w:szCs w:val="10"/>
                <w:lang w:eastAsia="es-CO"/>
              </w:rPr>
            </w:pPr>
            <w:r w:rsidRPr="00B266FC">
              <w:rPr>
                <w:rFonts w:eastAsia="MS Mincho"/>
                <w:sz w:val="10"/>
                <w:szCs w:val="10"/>
                <w:lang w:eastAsia="es-CO"/>
              </w:rPr>
              <w:t>CON LAS OBSERVACIONES PRESENTADAS POR LOS COTIZANTES</w:t>
            </w:r>
          </w:p>
        </w:tc>
        <w:tc>
          <w:tcPr>
            <w:tcW w:w="364" w:type="pct"/>
            <w:tcBorders>
              <w:top w:val="single" w:sz="4" w:space="0" w:color="auto"/>
              <w:left w:val="single" w:sz="4" w:space="0" w:color="auto"/>
              <w:bottom w:val="single" w:sz="4" w:space="0" w:color="auto"/>
              <w:right w:val="single" w:sz="4" w:space="0" w:color="auto"/>
            </w:tcBorders>
            <w:vAlign w:val="center"/>
            <w:hideMark/>
          </w:tcPr>
          <w:p w14:paraId="6A3F4DF8" w14:textId="77777777" w:rsidR="00B266FC" w:rsidRPr="00B266FC" w:rsidRDefault="00B266FC">
            <w:pPr>
              <w:jc w:val="center"/>
              <w:rPr>
                <w:color w:val="959393"/>
                <w:sz w:val="10"/>
                <w:szCs w:val="10"/>
                <w:lang w:eastAsia="es-CO"/>
              </w:rPr>
            </w:pPr>
            <w:r w:rsidRPr="00B266FC">
              <w:rPr>
                <w:rFonts w:eastAsia="MS Mincho"/>
                <w:sz w:val="10"/>
                <w:szCs w:val="10"/>
                <w:lang w:eastAsia="es-CO"/>
              </w:rPr>
              <w:t>ELABORACION DE ESTUDIOS PREVIOS</w:t>
            </w:r>
          </w:p>
        </w:tc>
      </w:tr>
      <w:tr w:rsidR="007D358C" w:rsidRPr="00B266FC" w14:paraId="3D391BFB" w14:textId="77777777" w:rsidTr="007D358C">
        <w:trPr>
          <w:cantSplit/>
          <w:trHeight w:val="20"/>
        </w:trPr>
        <w:tc>
          <w:tcPr>
            <w:tcW w:w="174" w:type="pct"/>
            <w:tcBorders>
              <w:top w:val="single" w:sz="4" w:space="0" w:color="auto"/>
              <w:left w:val="single" w:sz="4" w:space="0" w:color="auto"/>
              <w:bottom w:val="single" w:sz="4" w:space="0" w:color="auto"/>
              <w:right w:val="single" w:sz="4" w:space="0" w:color="auto"/>
            </w:tcBorders>
            <w:vAlign w:val="center"/>
            <w:hideMark/>
          </w:tcPr>
          <w:p w14:paraId="055417BD" w14:textId="77777777" w:rsidR="00B266FC" w:rsidRPr="00B266FC" w:rsidRDefault="00B266FC">
            <w:pPr>
              <w:jc w:val="center"/>
              <w:rPr>
                <w:sz w:val="10"/>
                <w:szCs w:val="10"/>
                <w:lang w:eastAsia="es-CO"/>
              </w:rPr>
            </w:pPr>
            <w:r w:rsidRPr="00B266FC">
              <w:rPr>
                <w:sz w:val="10"/>
                <w:szCs w:val="10"/>
                <w:lang w:eastAsia="es-CO"/>
              </w:rPr>
              <w:lastRenderedPageBreak/>
              <w:t>3</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061F6449" w14:textId="77777777" w:rsidR="00B266FC" w:rsidRPr="00B266FC" w:rsidRDefault="00B266FC">
            <w:pPr>
              <w:ind w:left="113" w:right="113"/>
              <w:jc w:val="center"/>
              <w:rPr>
                <w:sz w:val="10"/>
                <w:szCs w:val="10"/>
                <w:lang w:eastAsia="es-CO"/>
              </w:rPr>
            </w:pPr>
            <w:r w:rsidRPr="00B266FC">
              <w:rPr>
                <w:sz w:val="10"/>
                <w:szCs w:val="10"/>
                <w:lang w:eastAsia="es-CO"/>
              </w:rPr>
              <w:t>GENERAL</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7D5707F4" w14:textId="77777777" w:rsidR="00B266FC" w:rsidRPr="00B266FC" w:rsidRDefault="00B266FC">
            <w:pPr>
              <w:ind w:left="113" w:right="113"/>
              <w:jc w:val="center"/>
              <w:rPr>
                <w:sz w:val="10"/>
                <w:szCs w:val="10"/>
                <w:lang w:eastAsia="es-CO"/>
              </w:rPr>
            </w:pPr>
            <w:r w:rsidRPr="00B266FC">
              <w:rPr>
                <w:sz w:val="10"/>
                <w:szCs w:val="10"/>
                <w:lang w:eastAsia="es-CO"/>
              </w:rPr>
              <w:t>INTERNO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0ED907C4" w14:textId="77777777" w:rsidR="00B266FC" w:rsidRPr="00B266FC" w:rsidRDefault="00B266FC">
            <w:pPr>
              <w:ind w:left="113" w:right="113"/>
              <w:jc w:val="center"/>
              <w:rPr>
                <w:sz w:val="10"/>
                <w:szCs w:val="10"/>
                <w:lang w:eastAsia="es-CO"/>
              </w:rPr>
            </w:pPr>
            <w:proofErr w:type="spellStart"/>
            <w:r w:rsidRPr="00B266FC">
              <w:rPr>
                <w:sz w:val="10"/>
                <w:szCs w:val="10"/>
                <w:lang w:eastAsia="es-CO"/>
              </w:rPr>
              <w:t>PLANEACION</w:t>
            </w:r>
            <w:proofErr w:type="spellEnd"/>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370BA1E0" w14:textId="77777777" w:rsidR="00B266FC" w:rsidRPr="00B266FC" w:rsidRDefault="00B266FC">
            <w:pPr>
              <w:ind w:left="113" w:right="113"/>
              <w:jc w:val="center"/>
              <w:rPr>
                <w:sz w:val="10"/>
                <w:szCs w:val="10"/>
                <w:lang w:eastAsia="es-CO"/>
              </w:rPr>
            </w:pPr>
            <w:r w:rsidRPr="00B266FC">
              <w:rPr>
                <w:sz w:val="10"/>
                <w:szCs w:val="10"/>
                <w:lang w:eastAsia="es-CO"/>
              </w:rPr>
              <w:t>OPERACIONAL</w:t>
            </w:r>
          </w:p>
        </w:tc>
        <w:tc>
          <w:tcPr>
            <w:tcW w:w="419" w:type="pct"/>
            <w:tcBorders>
              <w:top w:val="single" w:sz="4" w:space="0" w:color="auto"/>
              <w:left w:val="single" w:sz="4" w:space="0" w:color="auto"/>
              <w:bottom w:val="single" w:sz="4" w:space="0" w:color="auto"/>
              <w:right w:val="single" w:sz="4" w:space="0" w:color="auto"/>
            </w:tcBorders>
            <w:vAlign w:val="center"/>
            <w:hideMark/>
          </w:tcPr>
          <w:p w14:paraId="544DE6A4" w14:textId="77777777" w:rsidR="00B266FC" w:rsidRPr="00B266FC" w:rsidRDefault="00B266FC">
            <w:pPr>
              <w:jc w:val="center"/>
              <w:rPr>
                <w:sz w:val="10"/>
                <w:szCs w:val="10"/>
                <w:lang w:eastAsia="es-CO"/>
              </w:rPr>
            </w:pPr>
            <w:r w:rsidRPr="00B266FC">
              <w:rPr>
                <w:sz w:val="10"/>
                <w:szCs w:val="10"/>
                <w:lang w:eastAsia="es-CO"/>
              </w:rPr>
              <w:t>DESCONOCIMIENTO DEL SECTOR – NO CONOCE SI ES DE PROVEEDORES, DE COMERCIALIZADORES, DE FABRICANTES</w:t>
            </w:r>
          </w:p>
        </w:tc>
        <w:tc>
          <w:tcPr>
            <w:tcW w:w="371" w:type="pct"/>
            <w:tcBorders>
              <w:top w:val="single" w:sz="4" w:space="0" w:color="auto"/>
              <w:left w:val="single" w:sz="4" w:space="0" w:color="auto"/>
              <w:bottom w:val="single" w:sz="4" w:space="0" w:color="auto"/>
              <w:right w:val="single" w:sz="4" w:space="0" w:color="auto"/>
            </w:tcBorders>
            <w:vAlign w:val="center"/>
            <w:hideMark/>
          </w:tcPr>
          <w:p w14:paraId="4B95FA5E" w14:textId="77777777" w:rsidR="00B266FC" w:rsidRPr="00B266FC" w:rsidRDefault="00B266FC">
            <w:pPr>
              <w:jc w:val="center"/>
              <w:rPr>
                <w:sz w:val="10"/>
                <w:szCs w:val="10"/>
                <w:lang w:eastAsia="es-CO"/>
              </w:rPr>
            </w:pPr>
            <w:r w:rsidRPr="00B266FC">
              <w:rPr>
                <w:sz w:val="10"/>
                <w:szCs w:val="10"/>
                <w:lang w:eastAsia="es-CO"/>
              </w:rPr>
              <w:t>DECLARATORIA DESIERTA DEL PROCESO</w:t>
            </w:r>
          </w:p>
          <w:p w14:paraId="53B2CB5A" w14:textId="77777777" w:rsidR="00B266FC" w:rsidRPr="00B266FC" w:rsidRDefault="00B266FC">
            <w:pPr>
              <w:jc w:val="center"/>
              <w:rPr>
                <w:sz w:val="10"/>
                <w:szCs w:val="10"/>
                <w:lang w:eastAsia="es-CO"/>
              </w:rPr>
            </w:pPr>
            <w:r w:rsidRPr="00B266FC">
              <w:rPr>
                <w:sz w:val="10"/>
                <w:szCs w:val="10"/>
                <w:lang w:eastAsia="es-CO"/>
              </w:rPr>
              <w:t>DE SELECCIÓN, LO QUE IMPLICA NO</w:t>
            </w:r>
          </w:p>
          <w:p w14:paraId="0D30286B" w14:textId="77777777" w:rsidR="00B266FC" w:rsidRPr="00B266FC" w:rsidRDefault="00B266FC">
            <w:pPr>
              <w:jc w:val="center"/>
              <w:rPr>
                <w:sz w:val="10"/>
                <w:szCs w:val="10"/>
                <w:lang w:eastAsia="es-CO"/>
              </w:rPr>
            </w:pPr>
            <w:r w:rsidRPr="00B266FC">
              <w:rPr>
                <w:sz w:val="10"/>
                <w:szCs w:val="10"/>
                <w:lang w:eastAsia="es-CO"/>
              </w:rPr>
              <w:t>CONTRATACIÓN Y POR ENDE DEMORAS</w:t>
            </w:r>
          </w:p>
          <w:p w14:paraId="0B8B59DB" w14:textId="77777777" w:rsidR="00B266FC" w:rsidRPr="00B266FC" w:rsidRDefault="00B266FC">
            <w:pPr>
              <w:jc w:val="center"/>
              <w:rPr>
                <w:sz w:val="10"/>
                <w:szCs w:val="10"/>
                <w:lang w:eastAsia="es-CO"/>
              </w:rPr>
            </w:pPr>
            <w:r w:rsidRPr="00B266FC">
              <w:rPr>
                <w:sz w:val="10"/>
                <w:szCs w:val="10"/>
                <w:lang w:eastAsia="es-CO"/>
              </w:rPr>
              <w:t>EN LA PRESTACIÓN DEL SERVICIO AL CONTRATISTA</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7C02D6E2" w14:textId="77777777" w:rsidR="00B266FC" w:rsidRPr="00B266FC" w:rsidRDefault="00B266FC">
            <w:pPr>
              <w:ind w:left="113" w:right="113"/>
              <w:jc w:val="center"/>
              <w:rPr>
                <w:sz w:val="10"/>
                <w:szCs w:val="10"/>
                <w:lang w:eastAsia="es-CO"/>
              </w:rPr>
            </w:pPr>
            <w:r w:rsidRPr="00B266FC">
              <w:rPr>
                <w:sz w:val="10"/>
                <w:szCs w:val="10"/>
                <w:lang w:eastAsia="es-CO"/>
              </w:rPr>
              <w:t>3</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13FAA260" w14:textId="77777777" w:rsidR="00B266FC" w:rsidRPr="00B266FC" w:rsidRDefault="00B266FC">
            <w:pPr>
              <w:ind w:left="113" w:right="113"/>
              <w:jc w:val="center"/>
              <w:rPr>
                <w:sz w:val="10"/>
                <w:szCs w:val="10"/>
                <w:lang w:eastAsia="es-CO"/>
              </w:rPr>
            </w:pPr>
            <w:r w:rsidRPr="00B266FC">
              <w:rPr>
                <w:sz w:val="10"/>
                <w:szCs w:val="10"/>
                <w:lang w:eastAsia="es-CO"/>
              </w:rPr>
              <w:t>3</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11340389" w14:textId="77777777" w:rsidR="00B266FC" w:rsidRPr="00B266FC" w:rsidRDefault="00B266FC">
            <w:pPr>
              <w:ind w:left="113" w:right="113"/>
              <w:jc w:val="center"/>
              <w:rPr>
                <w:sz w:val="10"/>
                <w:szCs w:val="10"/>
                <w:lang w:eastAsia="es-CO"/>
              </w:rPr>
            </w:pPr>
            <w:r w:rsidRPr="00B266FC">
              <w:rPr>
                <w:sz w:val="10"/>
                <w:szCs w:val="10"/>
                <w:lang w:eastAsia="es-CO"/>
              </w:rPr>
              <w:t>6</w:t>
            </w:r>
          </w:p>
        </w:tc>
        <w:tc>
          <w:tcPr>
            <w:tcW w:w="81" w:type="pct"/>
            <w:tcBorders>
              <w:top w:val="single" w:sz="4" w:space="0" w:color="auto"/>
              <w:left w:val="single" w:sz="4" w:space="0" w:color="auto"/>
              <w:bottom w:val="single" w:sz="4" w:space="0" w:color="auto"/>
              <w:right w:val="single" w:sz="4" w:space="0" w:color="auto"/>
            </w:tcBorders>
            <w:textDirection w:val="btLr"/>
            <w:vAlign w:val="center"/>
            <w:hideMark/>
          </w:tcPr>
          <w:p w14:paraId="13785D43" w14:textId="77777777" w:rsidR="00B266FC" w:rsidRPr="00B266FC" w:rsidRDefault="00B266FC">
            <w:pPr>
              <w:ind w:left="113" w:right="113"/>
              <w:jc w:val="center"/>
              <w:rPr>
                <w:sz w:val="10"/>
                <w:szCs w:val="10"/>
                <w:lang w:eastAsia="es-CO"/>
              </w:rPr>
            </w:pPr>
            <w:r w:rsidRPr="00B266FC">
              <w:rPr>
                <w:sz w:val="10"/>
                <w:szCs w:val="10"/>
                <w:lang w:eastAsia="es-CO"/>
              </w:rPr>
              <w:t>RIESGO ALTO</w:t>
            </w:r>
          </w:p>
        </w:tc>
        <w:tc>
          <w:tcPr>
            <w:tcW w:w="137" w:type="pct"/>
            <w:tcBorders>
              <w:top w:val="single" w:sz="4" w:space="0" w:color="auto"/>
              <w:left w:val="single" w:sz="4" w:space="0" w:color="auto"/>
              <w:bottom w:val="single" w:sz="4" w:space="0" w:color="auto"/>
              <w:right w:val="single" w:sz="4" w:space="0" w:color="auto"/>
            </w:tcBorders>
            <w:textDirection w:val="btLr"/>
            <w:vAlign w:val="center"/>
            <w:hideMark/>
          </w:tcPr>
          <w:p w14:paraId="0B9E998D" w14:textId="77777777" w:rsidR="00B266FC" w:rsidRPr="00B266FC" w:rsidRDefault="00B266FC">
            <w:pPr>
              <w:ind w:left="113" w:right="113"/>
              <w:jc w:val="center"/>
              <w:rPr>
                <w:sz w:val="10"/>
                <w:szCs w:val="10"/>
                <w:lang w:eastAsia="es-CO"/>
              </w:rPr>
            </w:pPr>
            <w:r w:rsidRPr="00B266FC">
              <w:rPr>
                <w:sz w:val="10"/>
                <w:szCs w:val="10"/>
                <w:lang w:eastAsia="es-CO"/>
              </w:rPr>
              <w:t>REGIONAL DE ASEGURAMIENTO EN SALUD No.1</w:t>
            </w:r>
          </w:p>
        </w:tc>
        <w:tc>
          <w:tcPr>
            <w:tcW w:w="388" w:type="pct"/>
            <w:tcBorders>
              <w:top w:val="single" w:sz="4" w:space="0" w:color="auto"/>
              <w:left w:val="single" w:sz="4" w:space="0" w:color="auto"/>
              <w:bottom w:val="single" w:sz="4" w:space="0" w:color="auto"/>
              <w:right w:val="single" w:sz="4" w:space="0" w:color="auto"/>
            </w:tcBorders>
            <w:vAlign w:val="center"/>
            <w:hideMark/>
          </w:tcPr>
          <w:p w14:paraId="5E757144" w14:textId="77777777" w:rsidR="00B266FC" w:rsidRPr="00B266FC" w:rsidRDefault="00B266FC">
            <w:pPr>
              <w:jc w:val="center"/>
              <w:rPr>
                <w:sz w:val="10"/>
                <w:szCs w:val="10"/>
                <w:lang w:eastAsia="es-CO"/>
              </w:rPr>
            </w:pPr>
            <w:r w:rsidRPr="00B266FC">
              <w:rPr>
                <w:sz w:val="10"/>
                <w:szCs w:val="10"/>
                <w:lang w:eastAsia="es-CO"/>
              </w:rPr>
              <w:t>PUBLICIDAD DE LOS PROCESOS SEGÚN MODALIDAD, DE ACUERDO AL MANUAL DE</w:t>
            </w:r>
          </w:p>
          <w:p w14:paraId="5A871CA3" w14:textId="77777777" w:rsidR="00B266FC" w:rsidRPr="00B266FC" w:rsidRDefault="00B266FC">
            <w:pPr>
              <w:jc w:val="center"/>
              <w:rPr>
                <w:sz w:val="10"/>
                <w:szCs w:val="10"/>
                <w:lang w:eastAsia="es-CO"/>
              </w:rPr>
            </w:pPr>
            <w:r w:rsidRPr="00B266FC">
              <w:rPr>
                <w:sz w:val="10"/>
                <w:szCs w:val="10"/>
                <w:lang w:eastAsia="es-CO"/>
              </w:rPr>
              <w:t>CONTRATACIÓN DE LA ENTIDAD Y A LA GUÍA PARA LA ELABORACIÓN DE ESTUDIOS DE SECTOR DE COLOMBIA COMPRA</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0C627861" w14:textId="77777777" w:rsidR="00B266FC" w:rsidRPr="00B266FC" w:rsidRDefault="00B266FC">
            <w:pPr>
              <w:ind w:left="113" w:right="113"/>
              <w:jc w:val="center"/>
              <w:rPr>
                <w:sz w:val="10"/>
                <w:szCs w:val="10"/>
                <w:lang w:eastAsia="es-CO"/>
              </w:rPr>
            </w:pPr>
            <w:r w:rsidRPr="00B266FC">
              <w:rPr>
                <w:sz w:val="10"/>
                <w:szCs w:val="10"/>
                <w:lang w:eastAsia="es-CO"/>
              </w:rPr>
              <w:t>1</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38B0C894" w14:textId="77777777" w:rsidR="00B266FC" w:rsidRPr="00B266FC" w:rsidRDefault="00B266FC">
            <w:pPr>
              <w:ind w:left="113" w:right="113"/>
              <w:jc w:val="center"/>
              <w:rPr>
                <w:sz w:val="10"/>
                <w:szCs w:val="10"/>
                <w:lang w:eastAsia="es-CO"/>
              </w:rPr>
            </w:pPr>
            <w:r w:rsidRPr="00B266FC">
              <w:rPr>
                <w:sz w:val="10"/>
                <w:szCs w:val="10"/>
                <w:lang w:eastAsia="es-CO"/>
              </w:rPr>
              <w:t>3</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710B971A" w14:textId="77777777" w:rsidR="00B266FC" w:rsidRPr="00B266FC" w:rsidRDefault="00B266FC">
            <w:pPr>
              <w:ind w:left="113" w:right="113"/>
              <w:jc w:val="center"/>
              <w:rPr>
                <w:sz w:val="10"/>
                <w:szCs w:val="10"/>
                <w:lang w:eastAsia="es-CO"/>
              </w:rPr>
            </w:pPr>
            <w:r w:rsidRPr="00B266FC">
              <w:rPr>
                <w:sz w:val="10"/>
                <w:szCs w:val="10"/>
                <w:lang w:eastAsia="es-CO"/>
              </w:rPr>
              <w:t>4</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64B0A945" w14:textId="77777777" w:rsidR="00B266FC" w:rsidRPr="00B266FC" w:rsidRDefault="00B266FC">
            <w:pPr>
              <w:ind w:left="113" w:right="113"/>
              <w:jc w:val="center"/>
              <w:rPr>
                <w:sz w:val="10"/>
                <w:szCs w:val="10"/>
                <w:lang w:eastAsia="es-CO"/>
              </w:rPr>
            </w:pPr>
            <w:r w:rsidRPr="00B266FC">
              <w:rPr>
                <w:sz w:val="10"/>
                <w:szCs w:val="10"/>
                <w:lang w:eastAsia="es-CO"/>
              </w:rPr>
              <w:t>Riesgo Bajo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685A9A66" w14:textId="77777777" w:rsidR="00B266FC" w:rsidRPr="00B266FC" w:rsidRDefault="00B266FC">
            <w:pPr>
              <w:ind w:left="113" w:right="113"/>
              <w:jc w:val="center"/>
              <w:rPr>
                <w:sz w:val="10"/>
                <w:szCs w:val="10"/>
                <w:lang w:eastAsia="es-CO"/>
              </w:rPr>
            </w:pPr>
            <w:r w:rsidRPr="00B266FC">
              <w:rPr>
                <w:rFonts w:ascii="Times New Roman" w:hAnsi="Times New Roman" w:cs="Times New Roman"/>
                <w:sz w:val="10"/>
                <w:szCs w:val="10"/>
                <w:lang w:eastAsia="es-CO"/>
              </w:rPr>
              <w:t>SI</w:t>
            </w:r>
          </w:p>
        </w:tc>
        <w:tc>
          <w:tcPr>
            <w:tcW w:w="362" w:type="pct"/>
            <w:tcBorders>
              <w:top w:val="single" w:sz="4" w:space="0" w:color="auto"/>
              <w:left w:val="single" w:sz="4" w:space="0" w:color="auto"/>
              <w:bottom w:val="single" w:sz="4" w:space="0" w:color="auto"/>
              <w:right w:val="single" w:sz="4" w:space="0" w:color="auto"/>
            </w:tcBorders>
            <w:textDirection w:val="btLr"/>
            <w:vAlign w:val="center"/>
            <w:hideMark/>
          </w:tcPr>
          <w:p w14:paraId="76E22F31" w14:textId="77777777" w:rsidR="00B266FC" w:rsidRPr="00B266FC" w:rsidRDefault="00B266FC">
            <w:pPr>
              <w:ind w:left="113"/>
              <w:rPr>
                <w:rFonts w:eastAsia="MS Mincho"/>
                <w:sz w:val="10"/>
                <w:szCs w:val="10"/>
                <w:lang w:eastAsia="es-CO"/>
              </w:rPr>
            </w:pPr>
            <w:r w:rsidRPr="00B266FC">
              <w:rPr>
                <w:rFonts w:eastAsia="MS Mincho"/>
                <w:sz w:val="10"/>
                <w:szCs w:val="10"/>
                <w:lang w:eastAsia="es-CO"/>
              </w:rPr>
              <w:t>• DUEÑO DE LA NECESIDAD</w:t>
            </w:r>
          </w:p>
          <w:p w14:paraId="5E395978" w14:textId="77777777" w:rsidR="00B266FC" w:rsidRPr="00B266FC" w:rsidRDefault="00B266FC">
            <w:pPr>
              <w:ind w:left="113"/>
              <w:rPr>
                <w:rFonts w:eastAsia="MS Mincho"/>
                <w:sz w:val="10"/>
                <w:szCs w:val="10"/>
                <w:lang w:eastAsia="es-CO"/>
              </w:rPr>
            </w:pPr>
            <w:r w:rsidRPr="00B266FC">
              <w:rPr>
                <w:rFonts w:eastAsia="MS Mincho"/>
                <w:sz w:val="10"/>
                <w:szCs w:val="10"/>
                <w:lang w:eastAsia="es-CO"/>
              </w:rPr>
              <w:t xml:space="preserve">• JEFE DE CONTRATOS </w:t>
            </w:r>
          </w:p>
        </w:tc>
        <w:tc>
          <w:tcPr>
            <w:tcW w:w="364" w:type="pct"/>
            <w:tcBorders>
              <w:top w:val="single" w:sz="4" w:space="0" w:color="auto"/>
              <w:left w:val="single" w:sz="4" w:space="0" w:color="auto"/>
              <w:bottom w:val="single" w:sz="4" w:space="0" w:color="auto"/>
              <w:right w:val="single" w:sz="4" w:space="0" w:color="auto"/>
            </w:tcBorders>
            <w:vAlign w:val="center"/>
            <w:hideMark/>
          </w:tcPr>
          <w:p w14:paraId="592A355F"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PLANEACIÓN DEL</w:t>
            </w:r>
          </w:p>
          <w:p w14:paraId="434E631D"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PROCESO – ETAPA</w:t>
            </w:r>
          </w:p>
          <w:p w14:paraId="313D3510" w14:textId="77777777" w:rsidR="00B266FC" w:rsidRPr="00B266FC" w:rsidRDefault="00B266FC">
            <w:pPr>
              <w:jc w:val="center"/>
              <w:rPr>
                <w:color w:val="959393"/>
                <w:sz w:val="10"/>
                <w:szCs w:val="10"/>
                <w:lang w:eastAsia="es-CO"/>
              </w:rPr>
            </w:pPr>
            <w:r w:rsidRPr="00B266FC">
              <w:rPr>
                <w:rFonts w:eastAsia="MS Mincho"/>
                <w:sz w:val="10"/>
                <w:szCs w:val="10"/>
                <w:lang w:eastAsia="es-CO"/>
              </w:rPr>
              <w:t>PRECONTRACTUAL</w:t>
            </w:r>
          </w:p>
        </w:tc>
        <w:tc>
          <w:tcPr>
            <w:tcW w:w="357" w:type="pct"/>
            <w:tcBorders>
              <w:top w:val="single" w:sz="4" w:space="0" w:color="auto"/>
              <w:left w:val="single" w:sz="4" w:space="0" w:color="auto"/>
              <w:bottom w:val="single" w:sz="4" w:space="0" w:color="auto"/>
              <w:right w:val="single" w:sz="4" w:space="0" w:color="auto"/>
            </w:tcBorders>
            <w:vAlign w:val="center"/>
          </w:tcPr>
          <w:p w14:paraId="14298560"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A LA FECHA DE</w:t>
            </w:r>
          </w:p>
          <w:p w14:paraId="17EE7032"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EXPEDICIÓN DE LOS</w:t>
            </w:r>
          </w:p>
          <w:p w14:paraId="3152EA1C"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ESTUDIOS PREVIOS</w:t>
            </w:r>
          </w:p>
          <w:p w14:paraId="54EBF3A3" w14:textId="77777777" w:rsidR="00B266FC" w:rsidRPr="00B266FC" w:rsidRDefault="00B266FC">
            <w:pPr>
              <w:rPr>
                <w:rFonts w:eastAsia="MS Mincho"/>
                <w:sz w:val="10"/>
                <w:szCs w:val="10"/>
                <w:lang w:eastAsia="es-CO"/>
              </w:rPr>
            </w:pPr>
          </w:p>
          <w:p w14:paraId="7AEE8848" w14:textId="77777777" w:rsidR="00B266FC" w:rsidRPr="00B266FC" w:rsidRDefault="00B266FC">
            <w:pPr>
              <w:rPr>
                <w:rFonts w:eastAsia="MS Mincho"/>
                <w:sz w:val="10"/>
                <w:szCs w:val="10"/>
                <w:lang w:eastAsia="es-CO"/>
              </w:rPr>
            </w:pPr>
          </w:p>
          <w:p w14:paraId="2BEF2AB8" w14:textId="77777777" w:rsidR="00B266FC" w:rsidRPr="00B266FC" w:rsidRDefault="00B266FC">
            <w:pPr>
              <w:jc w:val="center"/>
              <w:rPr>
                <w:color w:val="959393"/>
                <w:sz w:val="10"/>
                <w:szCs w:val="10"/>
                <w:lang w:eastAsia="es-CO"/>
              </w:rPr>
            </w:pPr>
          </w:p>
          <w:p w14:paraId="1146925D" w14:textId="77777777" w:rsidR="00B266FC" w:rsidRPr="00B266FC" w:rsidRDefault="00B266FC">
            <w:pPr>
              <w:jc w:val="center"/>
              <w:rPr>
                <w:color w:val="959393"/>
                <w:sz w:val="10"/>
                <w:szCs w:val="10"/>
                <w:lang w:eastAsia="es-CO"/>
              </w:rPr>
            </w:pPr>
            <w:r w:rsidRPr="00B266FC">
              <w:rPr>
                <w:sz w:val="10"/>
                <w:szCs w:val="10"/>
                <w:lang w:eastAsia="es-CO"/>
              </w:rPr>
              <w:t xml:space="preserve">ESTRUCTURACIÓN DE PLIEGOS E </w:t>
            </w:r>
            <w:proofErr w:type="spellStart"/>
            <w:r w:rsidRPr="00B266FC">
              <w:rPr>
                <w:sz w:val="10"/>
                <w:szCs w:val="10"/>
                <w:lang w:eastAsia="es-CO"/>
              </w:rPr>
              <w:t>INVITACION</w:t>
            </w:r>
            <w:proofErr w:type="spellEnd"/>
          </w:p>
        </w:tc>
        <w:tc>
          <w:tcPr>
            <w:tcW w:w="388" w:type="pct"/>
            <w:tcBorders>
              <w:top w:val="single" w:sz="4" w:space="0" w:color="auto"/>
              <w:left w:val="single" w:sz="4" w:space="0" w:color="auto"/>
              <w:bottom w:val="single" w:sz="4" w:space="0" w:color="auto"/>
              <w:right w:val="single" w:sz="4" w:space="0" w:color="auto"/>
            </w:tcBorders>
            <w:vAlign w:val="center"/>
            <w:hideMark/>
          </w:tcPr>
          <w:p w14:paraId="5B69B221"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LA DEPENDENCIA QUE GENERA LA</w:t>
            </w:r>
          </w:p>
          <w:p w14:paraId="00E38C9C"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 xml:space="preserve">NECESIDAD DEBERÁ REALIZAR </w:t>
            </w:r>
          </w:p>
          <w:p w14:paraId="3495F060"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 xml:space="preserve">LA SOLICITUD DE COTIZACIÓN EN LA PLATAFORMA </w:t>
            </w:r>
            <w:proofErr w:type="spellStart"/>
            <w:r w:rsidRPr="00B266FC">
              <w:rPr>
                <w:rFonts w:eastAsia="MS Mincho"/>
                <w:sz w:val="10"/>
                <w:szCs w:val="10"/>
                <w:lang w:eastAsia="es-CO"/>
              </w:rPr>
              <w:t>SECOP</w:t>
            </w:r>
            <w:proofErr w:type="spellEnd"/>
            <w:r w:rsidRPr="00B266FC">
              <w:rPr>
                <w:rFonts w:eastAsia="MS Mincho"/>
                <w:sz w:val="10"/>
                <w:szCs w:val="10"/>
                <w:lang w:eastAsia="es-CO"/>
              </w:rPr>
              <w:t xml:space="preserve"> II ADEMÁS DEL </w:t>
            </w:r>
            <w:proofErr w:type="spellStart"/>
            <w:r w:rsidRPr="00B266FC">
              <w:rPr>
                <w:rFonts w:eastAsia="MS Mincho"/>
                <w:sz w:val="10"/>
                <w:szCs w:val="10"/>
                <w:lang w:eastAsia="es-CO"/>
              </w:rPr>
              <w:t>REFERENCIAMIENTO</w:t>
            </w:r>
            <w:proofErr w:type="spellEnd"/>
            <w:r w:rsidRPr="00B266FC">
              <w:rPr>
                <w:rFonts w:eastAsia="MS Mincho"/>
                <w:sz w:val="10"/>
                <w:szCs w:val="10"/>
                <w:lang w:eastAsia="es-CO"/>
              </w:rPr>
              <w:t xml:space="preserve"> DE LOS POTENCIALES PROPONENTES CON EL FIN DE INVITARLOS </w:t>
            </w:r>
          </w:p>
          <w:p w14:paraId="77335316"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VÍA CORREO ELECTRÓNICO Y VÍA</w:t>
            </w:r>
          </w:p>
          <w:p w14:paraId="070771E3" w14:textId="77777777" w:rsidR="00B266FC" w:rsidRPr="00B266FC" w:rsidRDefault="00B266FC">
            <w:pPr>
              <w:jc w:val="center"/>
              <w:rPr>
                <w:color w:val="959393"/>
                <w:sz w:val="10"/>
                <w:szCs w:val="10"/>
                <w:lang w:eastAsia="es-CO"/>
              </w:rPr>
            </w:pPr>
            <w:r w:rsidRPr="00B266FC">
              <w:rPr>
                <w:rFonts w:eastAsia="MS Mincho"/>
                <w:sz w:val="10"/>
                <w:szCs w:val="10"/>
                <w:lang w:eastAsia="es-CO"/>
              </w:rPr>
              <w:t>TELEFÓNICA</w:t>
            </w:r>
          </w:p>
        </w:tc>
        <w:tc>
          <w:tcPr>
            <w:tcW w:w="364" w:type="pct"/>
            <w:tcBorders>
              <w:top w:val="single" w:sz="4" w:space="0" w:color="auto"/>
              <w:left w:val="single" w:sz="4" w:space="0" w:color="auto"/>
              <w:bottom w:val="single" w:sz="4" w:space="0" w:color="auto"/>
              <w:right w:val="single" w:sz="4" w:space="0" w:color="auto"/>
            </w:tcBorders>
            <w:vAlign w:val="center"/>
            <w:hideMark/>
          </w:tcPr>
          <w:p w14:paraId="43A8C923" w14:textId="77777777" w:rsidR="00B266FC" w:rsidRPr="00B266FC" w:rsidRDefault="00B266FC">
            <w:pPr>
              <w:jc w:val="center"/>
              <w:rPr>
                <w:color w:val="959393"/>
                <w:sz w:val="10"/>
                <w:szCs w:val="10"/>
                <w:lang w:eastAsia="es-CO"/>
              </w:rPr>
            </w:pPr>
            <w:r w:rsidRPr="00B266FC">
              <w:rPr>
                <w:rFonts w:eastAsia="MS Mincho"/>
                <w:sz w:val="10"/>
                <w:szCs w:val="10"/>
                <w:lang w:eastAsia="es-CO"/>
              </w:rPr>
              <w:t>ELABORACION DE ESTUDIOS PREVIOS</w:t>
            </w:r>
          </w:p>
        </w:tc>
      </w:tr>
      <w:tr w:rsidR="007D358C" w:rsidRPr="00B266FC" w14:paraId="3FC80B7C" w14:textId="77777777" w:rsidTr="007D358C">
        <w:trPr>
          <w:cantSplit/>
          <w:trHeight w:val="20"/>
        </w:trPr>
        <w:tc>
          <w:tcPr>
            <w:tcW w:w="174" w:type="pct"/>
            <w:tcBorders>
              <w:top w:val="single" w:sz="4" w:space="0" w:color="auto"/>
              <w:left w:val="single" w:sz="4" w:space="0" w:color="auto"/>
              <w:bottom w:val="single" w:sz="4" w:space="0" w:color="auto"/>
              <w:right w:val="single" w:sz="4" w:space="0" w:color="auto"/>
            </w:tcBorders>
            <w:vAlign w:val="center"/>
            <w:hideMark/>
          </w:tcPr>
          <w:p w14:paraId="52F344F9" w14:textId="77777777" w:rsidR="00B266FC" w:rsidRPr="00B266FC" w:rsidRDefault="00B266FC">
            <w:pPr>
              <w:jc w:val="center"/>
              <w:rPr>
                <w:sz w:val="10"/>
                <w:szCs w:val="10"/>
                <w:lang w:eastAsia="es-CO"/>
              </w:rPr>
            </w:pPr>
            <w:r w:rsidRPr="00B266FC">
              <w:rPr>
                <w:sz w:val="10"/>
                <w:szCs w:val="10"/>
                <w:lang w:eastAsia="es-CO"/>
              </w:rPr>
              <w:t>4</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59A9E7A9" w14:textId="77777777" w:rsidR="00B266FC" w:rsidRPr="00B266FC" w:rsidRDefault="00B266FC">
            <w:pPr>
              <w:ind w:left="113" w:right="113"/>
              <w:jc w:val="center"/>
              <w:rPr>
                <w:sz w:val="10"/>
                <w:szCs w:val="10"/>
                <w:lang w:eastAsia="es-CO"/>
              </w:rPr>
            </w:pPr>
            <w:r w:rsidRPr="00B266FC">
              <w:rPr>
                <w:sz w:val="10"/>
                <w:szCs w:val="10"/>
                <w:lang w:eastAsia="es-CO"/>
              </w:rPr>
              <w:t>GENERAL</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66292B1D" w14:textId="77777777" w:rsidR="00B266FC" w:rsidRPr="00B266FC" w:rsidRDefault="00B266FC">
            <w:pPr>
              <w:ind w:left="113" w:right="113"/>
              <w:jc w:val="center"/>
              <w:rPr>
                <w:sz w:val="10"/>
                <w:szCs w:val="10"/>
                <w:lang w:eastAsia="es-CO"/>
              </w:rPr>
            </w:pPr>
            <w:r w:rsidRPr="00B266FC">
              <w:rPr>
                <w:sz w:val="10"/>
                <w:szCs w:val="10"/>
                <w:lang w:eastAsia="es-CO"/>
              </w:rPr>
              <w:t>INTERNO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5467E6E1" w14:textId="77777777" w:rsidR="00B266FC" w:rsidRPr="00B266FC" w:rsidRDefault="00B266FC">
            <w:pPr>
              <w:ind w:left="113" w:right="113"/>
              <w:jc w:val="center"/>
              <w:rPr>
                <w:sz w:val="10"/>
                <w:szCs w:val="10"/>
                <w:lang w:eastAsia="es-CO"/>
              </w:rPr>
            </w:pPr>
            <w:proofErr w:type="spellStart"/>
            <w:r w:rsidRPr="00B266FC">
              <w:rPr>
                <w:sz w:val="10"/>
                <w:szCs w:val="10"/>
                <w:lang w:eastAsia="es-CO"/>
              </w:rPr>
              <w:t>PLANEACION</w:t>
            </w:r>
            <w:proofErr w:type="spellEnd"/>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31111C6E" w14:textId="77777777" w:rsidR="00B266FC" w:rsidRPr="00B266FC" w:rsidRDefault="00B266FC">
            <w:pPr>
              <w:ind w:left="113" w:right="113"/>
              <w:jc w:val="center"/>
              <w:rPr>
                <w:sz w:val="10"/>
                <w:szCs w:val="10"/>
                <w:lang w:eastAsia="es-CO"/>
              </w:rPr>
            </w:pPr>
            <w:r w:rsidRPr="00B266FC">
              <w:rPr>
                <w:sz w:val="10"/>
                <w:szCs w:val="10"/>
                <w:lang w:eastAsia="es-CO"/>
              </w:rPr>
              <w:t>OPERACIONAL</w:t>
            </w:r>
          </w:p>
        </w:tc>
        <w:tc>
          <w:tcPr>
            <w:tcW w:w="419" w:type="pct"/>
            <w:tcBorders>
              <w:top w:val="single" w:sz="4" w:space="0" w:color="auto"/>
              <w:left w:val="single" w:sz="4" w:space="0" w:color="auto"/>
              <w:bottom w:val="single" w:sz="4" w:space="0" w:color="auto"/>
              <w:right w:val="single" w:sz="4" w:space="0" w:color="auto"/>
            </w:tcBorders>
            <w:vAlign w:val="center"/>
            <w:hideMark/>
          </w:tcPr>
          <w:p w14:paraId="787C87DE" w14:textId="77777777" w:rsidR="00B266FC" w:rsidRPr="00B266FC" w:rsidRDefault="00B266FC">
            <w:pPr>
              <w:jc w:val="center"/>
              <w:rPr>
                <w:sz w:val="10"/>
                <w:szCs w:val="10"/>
                <w:lang w:eastAsia="es-CO"/>
              </w:rPr>
            </w:pPr>
            <w:r w:rsidRPr="00B266FC">
              <w:rPr>
                <w:sz w:val="10"/>
                <w:szCs w:val="10"/>
                <w:lang w:eastAsia="es-CO"/>
              </w:rPr>
              <w:t>LOS DOCUMENTOS REQUERIDOS,</w:t>
            </w:r>
          </w:p>
          <w:p w14:paraId="5C753CAB" w14:textId="77777777" w:rsidR="00B266FC" w:rsidRPr="00B266FC" w:rsidRDefault="00B266FC">
            <w:pPr>
              <w:jc w:val="center"/>
              <w:rPr>
                <w:sz w:val="10"/>
                <w:szCs w:val="10"/>
                <w:lang w:eastAsia="es-CO"/>
              </w:rPr>
            </w:pPr>
            <w:r w:rsidRPr="00B266FC">
              <w:rPr>
                <w:sz w:val="10"/>
                <w:szCs w:val="10"/>
                <w:lang w:eastAsia="es-CO"/>
              </w:rPr>
              <w:t>REQUISITOS HABILITANTES Y</w:t>
            </w:r>
          </w:p>
          <w:p w14:paraId="18A5510D" w14:textId="77777777" w:rsidR="00B266FC" w:rsidRPr="00B266FC" w:rsidRDefault="00B266FC">
            <w:pPr>
              <w:jc w:val="center"/>
              <w:rPr>
                <w:sz w:val="10"/>
                <w:szCs w:val="10"/>
                <w:lang w:eastAsia="es-CO"/>
              </w:rPr>
            </w:pPr>
            <w:r w:rsidRPr="00B266FC">
              <w:rPr>
                <w:sz w:val="10"/>
                <w:szCs w:val="10"/>
                <w:lang w:eastAsia="es-CO"/>
              </w:rPr>
              <w:t>FACTORES DE VERIFICACIÓN Y</w:t>
            </w:r>
          </w:p>
          <w:p w14:paraId="19232CE7" w14:textId="77777777" w:rsidR="00B266FC" w:rsidRPr="00B266FC" w:rsidRDefault="00B266FC">
            <w:pPr>
              <w:jc w:val="center"/>
              <w:rPr>
                <w:sz w:val="10"/>
                <w:szCs w:val="10"/>
                <w:lang w:eastAsia="es-CO"/>
              </w:rPr>
            </w:pPr>
            <w:r w:rsidRPr="00B266FC">
              <w:rPr>
                <w:sz w:val="10"/>
                <w:szCs w:val="10"/>
                <w:lang w:eastAsia="es-CO"/>
              </w:rPr>
              <w:t>EVALUACIÓN NO SON LOS</w:t>
            </w:r>
          </w:p>
          <w:p w14:paraId="757E50D6" w14:textId="77777777" w:rsidR="00B266FC" w:rsidRPr="00B266FC" w:rsidRDefault="00B266FC">
            <w:pPr>
              <w:jc w:val="center"/>
              <w:rPr>
                <w:sz w:val="10"/>
                <w:szCs w:val="10"/>
                <w:lang w:eastAsia="es-CO"/>
              </w:rPr>
            </w:pPr>
            <w:r w:rsidRPr="00B266FC">
              <w:rPr>
                <w:sz w:val="10"/>
                <w:szCs w:val="10"/>
                <w:lang w:eastAsia="es-CO"/>
              </w:rPr>
              <w:t>APROPIADOS PARA EL OBJETO A</w:t>
            </w:r>
          </w:p>
          <w:p w14:paraId="09F0276B" w14:textId="77777777" w:rsidR="00B266FC" w:rsidRPr="00B266FC" w:rsidRDefault="00B266FC">
            <w:pPr>
              <w:jc w:val="center"/>
              <w:rPr>
                <w:sz w:val="10"/>
                <w:szCs w:val="10"/>
                <w:lang w:eastAsia="es-CO"/>
              </w:rPr>
            </w:pPr>
            <w:r w:rsidRPr="00B266FC">
              <w:rPr>
                <w:sz w:val="10"/>
                <w:szCs w:val="10"/>
                <w:lang w:eastAsia="es-CO"/>
              </w:rPr>
              <w:t>CONTRATAR</w:t>
            </w:r>
          </w:p>
        </w:tc>
        <w:tc>
          <w:tcPr>
            <w:tcW w:w="371" w:type="pct"/>
            <w:tcBorders>
              <w:top w:val="single" w:sz="4" w:space="0" w:color="auto"/>
              <w:left w:val="single" w:sz="4" w:space="0" w:color="auto"/>
              <w:bottom w:val="single" w:sz="4" w:space="0" w:color="auto"/>
              <w:right w:val="single" w:sz="4" w:space="0" w:color="auto"/>
            </w:tcBorders>
            <w:vAlign w:val="center"/>
            <w:hideMark/>
          </w:tcPr>
          <w:p w14:paraId="5D24E925" w14:textId="77777777" w:rsidR="00B266FC" w:rsidRPr="00B266FC" w:rsidRDefault="00B266FC">
            <w:pPr>
              <w:jc w:val="center"/>
              <w:rPr>
                <w:sz w:val="10"/>
                <w:szCs w:val="10"/>
                <w:lang w:eastAsia="es-CO"/>
              </w:rPr>
            </w:pPr>
            <w:r w:rsidRPr="00B266FC">
              <w:rPr>
                <w:sz w:val="10"/>
                <w:szCs w:val="10"/>
                <w:lang w:eastAsia="es-CO"/>
              </w:rPr>
              <w:t>DECLARATORIA DESIERTA DEL PROCESO</w:t>
            </w:r>
          </w:p>
          <w:p w14:paraId="6C110FE6" w14:textId="77777777" w:rsidR="00B266FC" w:rsidRPr="00B266FC" w:rsidRDefault="00B266FC">
            <w:pPr>
              <w:jc w:val="center"/>
              <w:rPr>
                <w:sz w:val="10"/>
                <w:szCs w:val="10"/>
                <w:lang w:eastAsia="es-CO"/>
              </w:rPr>
            </w:pPr>
            <w:r w:rsidRPr="00B266FC">
              <w:rPr>
                <w:sz w:val="10"/>
                <w:szCs w:val="10"/>
                <w:lang w:eastAsia="es-CO"/>
              </w:rPr>
              <w:t>DE SELECCIÓN, CONTRATACIÓN DE</w:t>
            </w:r>
          </w:p>
          <w:p w14:paraId="659BD420" w14:textId="77777777" w:rsidR="00B266FC" w:rsidRPr="00B266FC" w:rsidRDefault="00B266FC">
            <w:pPr>
              <w:jc w:val="center"/>
              <w:rPr>
                <w:sz w:val="10"/>
                <w:szCs w:val="10"/>
                <w:lang w:eastAsia="es-CO"/>
              </w:rPr>
            </w:pPr>
            <w:r w:rsidRPr="00B266FC">
              <w:rPr>
                <w:sz w:val="10"/>
                <w:szCs w:val="10"/>
                <w:lang w:eastAsia="es-CO"/>
              </w:rPr>
              <w:t>ENTIDAD SIN LA IDONEIDAD</w:t>
            </w:r>
          </w:p>
          <w:p w14:paraId="2625CD48" w14:textId="77777777" w:rsidR="00B266FC" w:rsidRPr="00B266FC" w:rsidRDefault="00B266FC">
            <w:pPr>
              <w:jc w:val="center"/>
              <w:rPr>
                <w:sz w:val="10"/>
                <w:szCs w:val="10"/>
                <w:lang w:eastAsia="es-CO"/>
              </w:rPr>
            </w:pPr>
            <w:r w:rsidRPr="00B266FC">
              <w:rPr>
                <w:sz w:val="10"/>
                <w:szCs w:val="10"/>
                <w:lang w:eastAsia="es-CO"/>
              </w:rPr>
              <w:t>NECESARIA PARA EJECUTAR EL</w:t>
            </w:r>
          </w:p>
          <w:p w14:paraId="13410E16" w14:textId="77777777" w:rsidR="00B266FC" w:rsidRPr="00B266FC" w:rsidRDefault="00B266FC">
            <w:pPr>
              <w:jc w:val="center"/>
              <w:rPr>
                <w:sz w:val="10"/>
                <w:szCs w:val="10"/>
                <w:lang w:eastAsia="es-CO"/>
              </w:rPr>
            </w:pPr>
            <w:r w:rsidRPr="00B266FC">
              <w:rPr>
                <w:sz w:val="10"/>
                <w:szCs w:val="10"/>
                <w:lang w:eastAsia="es-CO"/>
              </w:rPr>
              <w:t>CONTRATO.</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41C62E0B" w14:textId="77777777" w:rsidR="00B266FC" w:rsidRPr="00B266FC" w:rsidRDefault="00B266FC">
            <w:pPr>
              <w:ind w:left="113" w:right="113"/>
              <w:jc w:val="center"/>
              <w:rPr>
                <w:sz w:val="10"/>
                <w:szCs w:val="10"/>
                <w:lang w:eastAsia="es-CO"/>
              </w:rPr>
            </w:pPr>
            <w:r w:rsidRPr="00B266FC">
              <w:rPr>
                <w:sz w:val="10"/>
                <w:szCs w:val="10"/>
                <w:lang w:eastAsia="es-CO"/>
              </w:rPr>
              <w:t>2</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6AE143D8" w14:textId="77777777" w:rsidR="00B266FC" w:rsidRPr="00B266FC" w:rsidRDefault="00B266FC">
            <w:pPr>
              <w:ind w:left="113" w:right="113"/>
              <w:jc w:val="center"/>
              <w:rPr>
                <w:sz w:val="10"/>
                <w:szCs w:val="10"/>
                <w:lang w:eastAsia="es-CO"/>
              </w:rPr>
            </w:pPr>
            <w:r w:rsidRPr="00B266FC">
              <w:rPr>
                <w:sz w:val="10"/>
                <w:szCs w:val="10"/>
                <w:lang w:eastAsia="es-CO"/>
              </w:rPr>
              <w:t>2</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5EF4AC3B" w14:textId="77777777" w:rsidR="00B266FC" w:rsidRPr="00B266FC" w:rsidRDefault="00B266FC">
            <w:pPr>
              <w:ind w:left="113" w:right="113"/>
              <w:jc w:val="center"/>
              <w:rPr>
                <w:sz w:val="10"/>
                <w:szCs w:val="10"/>
                <w:lang w:eastAsia="es-CO"/>
              </w:rPr>
            </w:pPr>
            <w:r w:rsidRPr="00B266FC">
              <w:rPr>
                <w:sz w:val="10"/>
                <w:szCs w:val="10"/>
                <w:lang w:eastAsia="es-CO"/>
              </w:rPr>
              <w:t>4</w:t>
            </w:r>
          </w:p>
        </w:tc>
        <w:tc>
          <w:tcPr>
            <w:tcW w:w="81" w:type="pct"/>
            <w:tcBorders>
              <w:top w:val="single" w:sz="4" w:space="0" w:color="auto"/>
              <w:left w:val="single" w:sz="4" w:space="0" w:color="auto"/>
              <w:bottom w:val="single" w:sz="4" w:space="0" w:color="auto"/>
              <w:right w:val="single" w:sz="4" w:space="0" w:color="auto"/>
            </w:tcBorders>
            <w:textDirection w:val="btLr"/>
            <w:vAlign w:val="center"/>
            <w:hideMark/>
          </w:tcPr>
          <w:p w14:paraId="6B802986" w14:textId="77777777" w:rsidR="00B266FC" w:rsidRPr="00B266FC" w:rsidRDefault="00B266FC">
            <w:pPr>
              <w:ind w:left="113" w:right="113"/>
              <w:jc w:val="center"/>
              <w:rPr>
                <w:sz w:val="10"/>
                <w:szCs w:val="10"/>
                <w:lang w:eastAsia="es-CO"/>
              </w:rPr>
            </w:pPr>
            <w:r w:rsidRPr="00B266FC">
              <w:rPr>
                <w:sz w:val="10"/>
                <w:szCs w:val="10"/>
                <w:lang w:eastAsia="es-CO"/>
              </w:rPr>
              <w:t>RIESGO BAJO</w:t>
            </w:r>
          </w:p>
        </w:tc>
        <w:tc>
          <w:tcPr>
            <w:tcW w:w="137" w:type="pct"/>
            <w:tcBorders>
              <w:top w:val="single" w:sz="4" w:space="0" w:color="auto"/>
              <w:left w:val="single" w:sz="4" w:space="0" w:color="auto"/>
              <w:bottom w:val="single" w:sz="4" w:space="0" w:color="auto"/>
              <w:right w:val="single" w:sz="4" w:space="0" w:color="auto"/>
            </w:tcBorders>
            <w:textDirection w:val="btLr"/>
            <w:vAlign w:val="center"/>
            <w:hideMark/>
          </w:tcPr>
          <w:p w14:paraId="2EC5EE92" w14:textId="77777777" w:rsidR="00B266FC" w:rsidRPr="00B266FC" w:rsidRDefault="00B266FC">
            <w:pPr>
              <w:ind w:left="113" w:right="113"/>
              <w:jc w:val="center"/>
              <w:rPr>
                <w:sz w:val="10"/>
                <w:szCs w:val="10"/>
                <w:lang w:eastAsia="es-CO"/>
              </w:rPr>
            </w:pPr>
            <w:r w:rsidRPr="00B266FC">
              <w:rPr>
                <w:sz w:val="10"/>
                <w:szCs w:val="10"/>
                <w:lang w:eastAsia="es-CO"/>
              </w:rPr>
              <w:t>REGIONAL DE ASEGURAMIENTO EN SALUD No.1</w:t>
            </w:r>
          </w:p>
        </w:tc>
        <w:tc>
          <w:tcPr>
            <w:tcW w:w="388" w:type="pct"/>
            <w:tcBorders>
              <w:top w:val="single" w:sz="4" w:space="0" w:color="auto"/>
              <w:left w:val="single" w:sz="4" w:space="0" w:color="auto"/>
              <w:bottom w:val="single" w:sz="4" w:space="0" w:color="auto"/>
              <w:right w:val="single" w:sz="4" w:space="0" w:color="auto"/>
            </w:tcBorders>
            <w:vAlign w:val="center"/>
            <w:hideMark/>
          </w:tcPr>
          <w:p w14:paraId="7A5E184C" w14:textId="77777777" w:rsidR="00B266FC" w:rsidRPr="00B266FC" w:rsidRDefault="00B266FC">
            <w:pPr>
              <w:jc w:val="center"/>
              <w:rPr>
                <w:sz w:val="10"/>
                <w:szCs w:val="10"/>
                <w:lang w:eastAsia="es-CO"/>
              </w:rPr>
            </w:pPr>
            <w:r w:rsidRPr="00B266FC">
              <w:rPr>
                <w:sz w:val="10"/>
                <w:szCs w:val="10"/>
                <w:lang w:eastAsia="es-CO"/>
              </w:rPr>
              <w:t xml:space="preserve">IDENTIFICACIÓN DE LOS REQUISITOS DE ORDEN TÉCNICO, JURÍDICO Y ECONÓMICO QUE DEBE CUMPLIR LOS POTENCIALES PROPONENTES DURANTE EL PROCESO DE SELECCIÓN Y AL FUTURO CONTRATISTA AL MOMENTO </w:t>
            </w:r>
          </w:p>
          <w:p w14:paraId="06D723D5" w14:textId="77777777" w:rsidR="00B266FC" w:rsidRPr="00B266FC" w:rsidRDefault="00B266FC">
            <w:pPr>
              <w:jc w:val="center"/>
              <w:rPr>
                <w:sz w:val="10"/>
                <w:szCs w:val="10"/>
                <w:lang w:eastAsia="es-CO"/>
              </w:rPr>
            </w:pPr>
            <w:r w:rsidRPr="00B266FC">
              <w:rPr>
                <w:sz w:val="10"/>
                <w:szCs w:val="10"/>
                <w:lang w:eastAsia="es-CO"/>
              </w:rPr>
              <w:t>EJECUTAR EL CONTRATO</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06865E8D" w14:textId="77777777" w:rsidR="00B266FC" w:rsidRPr="00B266FC" w:rsidRDefault="00B266FC">
            <w:pPr>
              <w:ind w:left="113" w:right="113"/>
              <w:jc w:val="center"/>
              <w:rPr>
                <w:sz w:val="10"/>
                <w:szCs w:val="10"/>
                <w:lang w:eastAsia="es-CO"/>
              </w:rPr>
            </w:pPr>
            <w:r w:rsidRPr="00B266FC">
              <w:rPr>
                <w:sz w:val="10"/>
                <w:szCs w:val="10"/>
                <w:lang w:eastAsia="es-CO"/>
              </w:rPr>
              <w:t>1</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6BE5F53A" w14:textId="77777777" w:rsidR="00B266FC" w:rsidRPr="00B266FC" w:rsidRDefault="00B266FC">
            <w:pPr>
              <w:ind w:left="113" w:right="113"/>
              <w:jc w:val="center"/>
              <w:rPr>
                <w:sz w:val="10"/>
                <w:szCs w:val="10"/>
                <w:lang w:eastAsia="es-CO"/>
              </w:rPr>
            </w:pPr>
            <w:r w:rsidRPr="00B266FC">
              <w:rPr>
                <w:sz w:val="10"/>
                <w:szCs w:val="10"/>
                <w:lang w:eastAsia="es-CO"/>
              </w:rPr>
              <w:t>2</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6FFDA023" w14:textId="77777777" w:rsidR="00B266FC" w:rsidRPr="00B266FC" w:rsidRDefault="00B266FC">
            <w:pPr>
              <w:ind w:left="113" w:right="113"/>
              <w:jc w:val="center"/>
              <w:rPr>
                <w:sz w:val="10"/>
                <w:szCs w:val="10"/>
                <w:lang w:eastAsia="es-CO"/>
              </w:rPr>
            </w:pPr>
            <w:r w:rsidRPr="00B266FC">
              <w:rPr>
                <w:sz w:val="10"/>
                <w:szCs w:val="10"/>
                <w:lang w:eastAsia="es-CO"/>
              </w:rPr>
              <w:t>3</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6FF55879" w14:textId="77777777" w:rsidR="00B266FC" w:rsidRPr="00B266FC" w:rsidRDefault="00B266FC">
            <w:pPr>
              <w:ind w:left="113" w:right="113"/>
              <w:jc w:val="center"/>
              <w:rPr>
                <w:sz w:val="10"/>
                <w:szCs w:val="10"/>
                <w:lang w:eastAsia="es-CO"/>
              </w:rPr>
            </w:pPr>
            <w:r w:rsidRPr="00B266FC">
              <w:rPr>
                <w:sz w:val="10"/>
                <w:szCs w:val="10"/>
                <w:lang w:eastAsia="es-CO"/>
              </w:rPr>
              <w:t>Riesgo Bajo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324FFA3E" w14:textId="77777777" w:rsidR="00B266FC" w:rsidRPr="00B266FC" w:rsidRDefault="00B266FC">
            <w:pPr>
              <w:ind w:left="113" w:right="113"/>
              <w:jc w:val="center"/>
              <w:rPr>
                <w:sz w:val="10"/>
                <w:szCs w:val="10"/>
                <w:lang w:eastAsia="es-CO"/>
              </w:rPr>
            </w:pPr>
            <w:r w:rsidRPr="00B266FC">
              <w:rPr>
                <w:rFonts w:ascii="Times New Roman" w:hAnsi="Times New Roman" w:cs="Times New Roman"/>
                <w:sz w:val="10"/>
                <w:szCs w:val="10"/>
                <w:lang w:eastAsia="es-CO"/>
              </w:rPr>
              <w:t>SI</w:t>
            </w:r>
          </w:p>
        </w:tc>
        <w:tc>
          <w:tcPr>
            <w:tcW w:w="362" w:type="pct"/>
            <w:tcBorders>
              <w:top w:val="single" w:sz="4" w:space="0" w:color="auto"/>
              <w:left w:val="single" w:sz="4" w:space="0" w:color="auto"/>
              <w:bottom w:val="single" w:sz="4" w:space="0" w:color="auto"/>
              <w:right w:val="single" w:sz="4" w:space="0" w:color="auto"/>
            </w:tcBorders>
            <w:textDirection w:val="btLr"/>
            <w:vAlign w:val="center"/>
            <w:hideMark/>
          </w:tcPr>
          <w:p w14:paraId="413FDFBC" w14:textId="77777777" w:rsidR="00B266FC" w:rsidRPr="00B266FC" w:rsidRDefault="00B266FC">
            <w:pPr>
              <w:ind w:left="113"/>
              <w:rPr>
                <w:rFonts w:eastAsia="MS Mincho"/>
                <w:sz w:val="10"/>
                <w:szCs w:val="10"/>
                <w:lang w:eastAsia="es-CO"/>
              </w:rPr>
            </w:pPr>
            <w:r w:rsidRPr="00B266FC">
              <w:rPr>
                <w:rFonts w:eastAsia="MS Mincho"/>
                <w:sz w:val="10"/>
                <w:szCs w:val="10"/>
                <w:lang w:eastAsia="es-CO"/>
              </w:rPr>
              <w:t>• DUEÑO DE LA NECESIDAD</w:t>
            </w:r>
          </w:p>
          <w:p w14:paraId="4A770683" w14:textId="77777777" w:rsidR="00B266FC" w:rsidRPr="00B266FC" w:rsidRDefault="00B266FC">
            <w:pPr>
              <w:ind w:left="113"/>
              <w:rPr>
                <w:rFonts w:eastAsia="MS Mincho"/>
                <w:sz w:val="10"/>
                <w:szCs w:val="10"/>
                <w:lang w:eastAsia="es-CO"/>
              </w:rPr>
            </w:pPr>
            <w:r w:rsidRPr="00B266FC">
              <w:rPr>
                <w:rFonts w:eastAsia="MS Mincho"/>
                <w:sz w:val="10"/>
                <w:szCs w:val="10"/>
                <w:lang w:eastAsia="es-CO"/>
              </w:rPr>
              <w:t>• JEFE DE CONTRATOS  Y ANALISTA DE CONTRATOS</w:t>
            </w:r>
          </w:p>
        </w:tc>
        <w:tc>
          <w:tcPr>
            <w:tcW w:w="364" w:type="pct"/>
            <w:tcBorders>
              <w:top w:val="single" w:sz="4" w:space="0" w:color="auto"/>
              <w:left w:val="single" w:sz="4" w:space="0" w:color="auto"/>
              <w:bottom w:val="single" w:sz="4" w:space="0" w:color="auto"/>
              <w:right w:val="single" w:sz="4" w:space="0" w:color="auto"/>
            </w:tcBorders>
            <w:vAlign w:val="center"/>
            <w:hideMark/>
          </w:tcPr>
          <w:p w14:paraId="5341B9EA"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PLANEACIÓN DEL</w:t>
            </w:r>
          </w:p>
          <w:p w14:paraId="1B86162F"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PROCESO – ETAPA</w:t>
            </w:r>
          </w:p>
          <w:p w14:paraId="020DCA31" w14:textId="77777777" w:rsidR="00B266FC" w:rsidRPr="00B266FC" w:rsidRDefault="00B266FC">
            <w:pPr>
              <w:jc w:val="center"/>
              <w:rPr>
                <w:color w:val="959393"/>
                <w:sz w:val="10"/>
                <w:szCs w:val="10"/>
                <w:lang w:eastAsia="es-CO"/>
              </w:rPr>
            </w:pPr>
            <w:r w:rsidRPr="00B266FC">
              <w:rPr>
                <w:rFonts w:eastAsia="MS Mincho"/>
                <w:sz w:val="10"/>
                <w:szCs w:val="10"/>
                <w:lang w:eastAsia="es-CO"/>
              </w:rPr>
              <w:t>PRECONTRACTUAL</w:t>
            </w:r>
          </w:p>
        </w:tc>
        <w:tc>
          <w:tcPr>
            <w:tcW w:w="357" w:type="pct"/>
            <w:tcBorders>
              <w:top w:val="single" w:sz="4" w:space="0" w:color="auto"/>
              <w:left w:val="single" w:sz="4" w:space="0" w:color="auto"/>
              <w:bottom w:val="single" w:sz="4" w:space="0" w:color="auto"/>
              <w:right w:val="single" w:sz="4" w:space="0" w:color="auto"/>
            </w:tcBorders>
            <w:vAlign w:val="center"/>
          </w:tcPr>
          <w:p w14:paraId="6612675B"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A LA FECHA DE</w:t>
            </w:r>
          </w:p>
          <w:p w14:paraId="6B13F8AE"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EXPEDICIÓN DE LOS</w:t>
            </w:r>
          </w:p>
          <w:p w14:paraId="78382E42"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ESTUDIOS PREVIOS</w:t>
            </w:r>
          </w:p>
          <w:p w14:paraId="1E538E58" w14:textId="77777777" w:rsidR="00B266FC" w:rsidRPr="00B266FC" w:rsidRDefault="00B266FC">
            <w:pPr>
              <w:rPr>
                <w:rFonts w:eastAsia="MS Mincho"/>
                <w:sz w:val="10"/>
                <w:szCs w:val="10"/>
                <w:lang w:eastAsia="es-CO"/>
              </w:rPr>
            </w:pPr>
          </w:p>
          <w:p w14:paraId="06887CE5" w14:textId="77777777" w:rsidR="00B266FC" w:rsidRPr="00B266FC" w:rsidRDefault="00B266FC">
            <w:pPr>
              <w:rPr>
                <w:rFonts w:eastAsia="MS Mincho"/>
                <w:sz w:val="10"/>
                <w:szCs w:val="10"/>
                <w:lang w:eastAsia="es-CO"/>
              </w:rPr>
            </w:pPr>
          </w:p>
          <w:p w14:paraId="3D2C1623" w14:textId="77777777" w:rsidR="00B266FC" w:rsidRPr="00B266FC" w:rsidRDefault="00B266FC">
            <w:pPr>
              <w:jc w:val="center"/>
              <w:rPr>
                <w:color w:val="959393"/>
                <w:sz w:val="10"/>
                <w:szCs w:val="10"/>
                <w:lang w:eastAsia="es-CO"/>
              </w:rPr>
            </w:pPr>
          </w:p>
          <w:p w14:paraId="5F5A185A" w14:textId="77777777" w:rsidR="00B266FC" w:rsidRPr="00B266FC" w:rsidRDefault="00B266FC">
            <w:pPr>
              <w:jc w:val="center"/>
              <w:rPr>
                <w:color w:val="959393"/>
                <w:sz w:val="10"/>
                <w:szCs w:val="10"/>
                <w:lang w:eastAsia="es-CO"/>
              </w:rPr>
            </w:pPr>
            <w:r w:rsidRPr="00B266FC">
              <w:rPr>
                <w:sz w:val="10"/>
                <w:szCs w:val="10"/>
                <w:lang w:eastAsia="es-CO"/>
              </w:rPr>
              <w:t xml:space="preserve">ESTRUCTURACIÓN DE PLIEGOS E </w:t>
            </w:r>
            <w:proofErr w:type="spellStart"/>
            <w:r w:rsidRPr="00B266FC">
              <w:rPr>
                <w:sz w:val="10"/>
                <w:szCs w:val="10"/>
                <w:lang w:eastAsia="es-CO"/>
              </w:rPr>
              <w:t>INVITACION</w:t>
            </w:r>
            <w:proofErr w:type="spellEnd"/>
          </w:p>
        </w:tc>
        <w:tc>
          <w:tcPr>
            <w:tcW w:w="388" w:type="pct"/>
            <w:tcBorders>
              <w:top w:val="single" w:sz="4" w:space="0" w:color="auto"/>
              <w:left w:val="single" w:sz="4" w:space="0" w:color="auto"/>
              <w:bottom w:val="single" w:sz="4" w:space="0" w:color="auto"/>
              <w:right w:val="single" w:sz="4" w:space="0" w:color="auto"/>
            </w:tcBorders>
            <w:vAlign w:val="center"/>
            <w:hideMark/>
          </w:tcPr>
          <w:p w14:paraId="1E651428"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VERIFICACIÓN DE ESPECIFICACIONES TÉCNICAS, JURÍDICAS</w:t>
            </w:r>
          </w:p>
          <w:p w14:paraId="26C305BE"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Y ECONÓMICA REQUERIDAS COMPARADAS CON LA NECESIDAD QUE SE PRETENDE SATISFACER a fin DE DETERMINAR SI NECESIDAD OPORTUNIDAD Y PERTINENCIA</w:t>
            </w:r>
          </w:p>
        </w:tc>
        <w:tc>
          <w:tcPr>
            <w:tcW w:w="364" w:type="pct"/>
            <w:tcBorders>
              <w:top w:val="single" w:sz="4" w:space="0" w:color="auto"/>
              <w:left w:val="single" w:sz="4" w:space="0" w:color="auto"/>
              <w:bottom w:val="single" w:sz="4" w:space="0" w:color="auto"/>
              <w:right w:val="single" w:sz="4" w:space="0" w:color="auto"/>
            </w:tcBorders>
            <w:vAlign w:val="center"/>
            <w:hideMark/>
          </w:tcPr>
          <w:p w14:paraId="22C0213E" w14:textId="77777777" w:rsidR="00B266FC" w:rsidRPr="00B266FC" w:rsidRDefault="00B266FC">
            <w:pPr>
              <w:jc w:val="center"/>
              <w:rPr>
                <w:color w:val="959393"/>
                <w:sz w:val="10"/>
                <w:szCs w:val="10"/>
                <w:lang w:eastAsia="es-CO"/>
              </w:rPr>
            </w:pPr>
            <w:r w:rsidRPr="00B266FC">
              <w:rPr>
                <w:rFonts w:eastAsia="MS Mincho"/>
                <w:sz w:val="10"/>
                <w:szCs w:val="10"/>
                <w:lang w:eastAsia="es-CO"/>
              </w:rPr>
              <w:t>ETAPA PRECONTRACTUAL</w:t>
            </w:r>
          </w:p>
        </w:tc>
      </w:tr>
      <w:tr w:rsidR="007D358C" w:rsidRPr="00B266FC" w14:paraId="72063B11" w14:textId="77777777" w:rsidTr="007D358C">
        <w:trPr>
          <w:cantSplit/>
          <w:trHeight w:val="20"/>
        </w:trPr>
        <w:tc>
          <w:tcPr>
            <w:tcW w:w="174" w:type="pct"/>
            <w:tcBorders>
              <w:top w:val="single" w:sz="4" w:space="0" w:color="auto"/>
              <w:left w:val="single" w:sz="4" w:space="0" w:color="auto"/>
              <w:bottom w:val="single" w:sz="4" w:space="0" w:color="auto"/>
              <w:right w:val="single" w:sz="4" w:space="0" w:color="auto"/>
            </w:tcBorders>
            <w:vAlign w:val="center"/>
            <w:hideMark/>
          </w:tcPr>
          <w:p w14:paraId="786D6438" w14:textId="77777777" w:rsidR="00B266FC" w:rsidRPr="00B266FC" w:rsidRDefault="00B266FC">
            <w:pPr>
              <w:jc w:val="center"/>
              <w:rPr>
                <w:sz w:val="10"/>
                <w:szCs w:val="10"/>
                <w:lang w:eastAsia="es-CO"/>
              </w:rPr>
            </w:pPr>
            <w:r w:rsidRPr="00B266FC">
              <w:rPr>
                <w:sz w:val="10"/>
                <w:szCs w:val="10"/>
                <w:lang w:eastAsia="es-CO"/>
              </w:rPr>
              <w:lastRenderedPageBreak/>
              <w:t>5</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17AA9FD3" w14:textId="77777777" w:rsidR="00B266FC" w:rsidRPr="00B266FC" w:rsidRDefault="00B266FC">
            <w:pPr>
              <w:ind w:left="113" w:right="113"/>
              <w:jc w:val="center"/>
              <w:rPr>
                <w:sz w:val="10"/>
                <w:szCs w:val="10"/>
                <w:lang w:eastAsia="es-CO"/>
              </w:rPr>
            </w:pPr>
            <w:r w:rsidRPr="00B266FC">
              <w:rPr>
                <w:sz w:val="10"/>
                <w:szCs w:val="10"/>
                <w:lang w:eastAsia="es-CO"/>
              </w:rPr>
              <w:t>GENERAL</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07C20F4A" w14:textId="77777777" w:rsidR="00B266FC" w:rsidRPr="00B266FC" w:rsidRDefault="00B266FC">
            <w:pPr>
              <w:ind w:left="113" w:right="113"/>
              <w:jc w:val="center"/>
              <w:rPr>
                <w:sz w:val="10"/>
                <w:szCs w:val="10"/>
                <w:lang w:eastAsia="es-CO"/>
              </w:rPr>
            </w:pPr>
            <w:r w:rsidRPr="00B266FC">
              <w:rPr>
                <w:sz w:val="10"/>
                <w:szCs w:val="10"/>
                <w:lang w:eastAsia="es-CO"/>
              </w:rPr>
              <w:t>EXTERNO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3AD12EC0" w14:textId="77777777" w:rsidR="00B266FC" w:rsidRPr="00B266FC" w:rsidRDefault="00B266FC">
            <w:pPr>
              <w:ind w:left="113" w:right="113"/>
              <w:jc w:val="center"/>
              <w:rPr>
                <w:sz w:val="10"/>
                <w:szCs w:val="10"/>
                <w:lang w:eastAsia="es-CO"/>
              </w:rPr>
            </w:pPr>
            <w:r w:rsidRPr="00B266FC">
              <w:rPr>
                <w:sz w:val="10"/>
                <w:szCs w:val="10"/>
                <w:lang w:eastAsia="es-CO"/>
              </w:rPr>
              <w:t>SELECCIÓN</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05FB3D51" w14:textId="77777777" w:rsidR="00B266FC" w:rsidRPr="00B266FC" w:rsidRDefault="00B266FC">
            <w:pPr>
              <w:ind w:left="113" w:right="113"/>
              <w:jc w:val="center"/>
              <w:rPr>
                <w:sz w:val="10"/>
                <w:szCs w:val="10"/>
                <w:lang w:eastAsia="es-CO"/>
              </w:rPr>
            </w:pPr>
            <w:r w:rsidRPr="00B266FC">
              <w:rPr>
                <w:sz w:val="10"/>
                <w:szCs w:val="10"/>
                <w:lang w:eastAsia="es-CO"/>
              </w:rPr>
              <w:t>OPERACIONAL</w:t>
            </w:r>
          </w:p>
        </w:tc>
        <w:tc>
          <w:tcPr>
            <w:tcW w:w="419" w:type="pct"/>
            <w:tcBorders>
              <w:top w:val="single" w:sz="4" w:space="0" w:color="auto"/>
              <w:left w:val="single" w:sz="4" w:space="0" w:color="auto"/>
              <w:bottom w:val="single" w:sz="4" w:space="0" w:color="auto"/>
              <w:right w:val="single" w:sz="4" w:space="0" w:color="auto"/>
            </w:tcBorders>
            <w:vAlign w:val="center"/>
            <w:hideMark/>
          </w:tcPr>
          <w:p w14:paraId="126BFD6F" w14:textId="77777777" w:rsidR="00B266FC" w:rsidRPr="00B266FC" w:rsidRDefault="00B266FC">
            <w:pPr>
              <w:jc w:val="center"/>
              <w:rPr>
                <w:sz w:val="10"/>
                <w:szCs w:val="10"/>
                <w:lang w:eastAsia="es-CO"/>
              </w:rPr>
            </w:pPr>
            <w:r w:rsidRPr="00B266FC">
              <w:rPr>
                <w:sz w:val="10"/>
                <w:szCs w:val="10"/>
                <w:lang w:eastAsia="es-CO"/>
              </w:rPr>
              <w:t>DECLARACIÓN DE DESIERTO DEL</w:t>
            </w:r>
          </w:p>
          <w:p w14:paraId="53E636DB" w14:textId="77777777" w:rsidR="00B266FC" w:rsidRPr="00B266FC" w:rsidRDefault="00B266FC">
            <w:pPr>
              <w:jc w:val="center"/>
              <w:rPr>
                <w:sz w:val="10"/>
                <w:szCs w:val="10"/>
                <w:lang w:eastAsia="es-CO"/>
              </w:rPr>
            </w:pPr>
            <w:r w:rsidRPr="00B266FC">
              <w:rPr>
                <w:sz w:val="10"/>
                <w:szCs w:val="10"/>
                <w:lang w:eastAsia="es-CO"/>
              </w:rPr>
              <w:t>PROCESO POR CARENCIA DE</w:t>
            </w:r>
          </w:p>
          <w:p w14:paraId="41D35DDA" w14:textId="77777777" w:rsidR="00B266FC" w:rsidRPr="00B266FC" w:rsidRDefault="00B266FC">
            <w:pPr>
              <w:jc w:val="center"/>
              <w:rPr>
                <w:sz w:val="10"/>
                <w:szCs w:val="10"/>
                <w:lang w:eastAsia="es-CO"/>
              </w:rPr>
            </w:pPr>
            <w:r w:rsidRPr="00B266FC">
              <w:rPr>
                <w:sz w:val="10"/>
                <w:szCs w:val="10"/>
                <w:lang w:eastAsia="es-CO"/>
              </w:rPr>
              <w:t>PROPONENTES</w:t>
            </w:r>
          </w:p>
        </w:tc>
        <w:tc>
          <w:tcPr>
            <w:tcW w:w="371" w:type="pct"/>
            <w:tcBorders>
              <w:top w:val="single" w:sz="4" w:space="0" w:color="auto"/>
              <w:left w:val="single" w:sz="4" w:space="0" w:color="auto"/>
              <w:bottom w:val="single" w:sz="4" w:space="0" w:color="auto"/>
              <w:right w:val="single" w:sz="4" w:space="0" w:color="auto"/>
            </w:tcBorders>
            <w:vAlign w:val="center"/>
            <w:hideMark/>
          </w:tcPr>
          <w:p w14:paraId="64C45C6B" w14:textId="77777777" w:rsidR="00B266FC" w:rsidRPr="00B266FC" w:rsidRDefault="00B266FC">
            <w:pPr>
              <w:jc w:val="center"/>
              <w:rPr>
                <w:sz w:val="10"/>
                <w:szCs w:val="10"/>
                <w:lang w:eastAsia="es-CO"/>
              </w:rPr>
            </w:pPr>
            <w:r w:rsidRPr="00B266FC">
              <w:rPr>
                <w:sz w:val="10"/>
                <w:szCs w:val="10"/>
                <w:lang w:eastAsia="es-CO"/>
              </w:rPr>
              <w:t>DEMORAS EN LA PRESTACIÓN DEL</w:t>
            </w:r>
          </w:p>
          <w:p w14:paraId="5C1A681C" w14:textId="77777777" w:rsidR="00B266FC" w:rsidRPr="00B266FC" w:rsidRDefault="00B266FC">
            <w:pPr>
              <w:jc w:val="center"/>
              <w:rPr>
                <w:sz w:val="10"/>
                <w:szCs w:val="10"/>
                <w:lang w:eastAsia="es-CO"/>
              </w:rPr>
            </w:pPr>
            <w:r w:rsidRPr="00B266FC">
              <w:rPr>
                <w:sz w:val="10"/>
                <w:szCs w:val="10"/>
                <w:lang w:eastAsia="es-CO"/>
              </w:rPr>
              <w:t>SERVICIO O EN LA ADQUISICIÓN DE LOS</w:t>
            </w:r>
          </w:p>
          <w:p w14:paraId="7C18E1F2" w14:textId="77777777" w:rsidR="00B266FC" w:rsidRPr="00B266FC" w:rsidRDefault="00B266FC">
            <w:pPr>
              <w:jc w:val="center"/>
              <w:rPr>
                <w:sz w:val="10"/>
                <w:szCs w:val="10"/>
                <w:lang w:eastAsia="es-CO"/>
              </w:rPr>
            </w:pPr>
            <w:r w:rsidRPr="00B266FC">
              <w:rPr>
                <w:sz w:val="10"/>
                <w:szCs w:val="10"/>
                <w:lang w:eastAsia="es-CO"/>
              </w:rPr>
              <w:t xml:space="preserve">ELEMENTOS REQUERIDOS POR LA ENTIDAD, HASTA TANTO NO SE ADELANTE UN NUEVO PROCESO DE </w:t>
            </w:r>
            <w:proofErr w:type="spellStart"/>
            <w:r w:rsidRPr="00B266FC">
              <w:rPr>
                <w:sz w:val="10"/>
                <w:szCs w:val="10"/>
                <w:lang w:eastAsia="es-CO"/>
              </w:rPr>
              <w:t>SELECCION</w:t>
            </w:r>
            <w:proofErr w:type="spellEnd"/>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61A0F0B5" w14:textId="77777777" w:rsidR="00B266FC" w:rsidRPr="00B266FC" w:rsidRDefault="00B266FC">
            <w:pPr>
              <w:ind w:left="113" w:right="113"/>
              <w:jc w:val="center"/>
              <w:rPr>
                <w:sz w:val="10"/>
                <w:szCs w:val="10"/>
                <w:lang w:eastAsia="es-CO"/>
              </w:rPr>
            </w:pPr>
            <w:r w:rsidRPr="00B266FC">
              <w:rPr>
                <w:sz w:val="10"/>
                <w:szCs w:val="10"/>
                <w:lang w:eastAsia="es-CO"/>
              </w:rPr>
              <w:t>3</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763F29E4" w14:textId="77777777" w:rsidR="00B266FC" w:rsidRPr="00B266FC" w:rsidRDefault="00B266FC">
            <w:pPr>
              <w:ind w:left="113" w:right="113"/>
              <w:jc w:val="center"/>
              <w:rPr>
                <w:sz w:val="10"/>
                <w:szCs w:val="10"/>
                <w:lang w:eastAsia="es-CO"/>
              </w:rPr>
            </w:pPr>
            <w:r w:rsidRPr="00B266FC">
              <w:rPr>
                <w:sz w:val="10"/>
                <w:szCs w:val="10"/>
                <w:lang w:eastAsia="es-CO"/>
              </w:rPr>
              <w:t>3</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7036FD5F" w14:textId="77777777" w:rsidR="00B266FC" w:rsidRPr="00B266FC" w:rsidRDefault="00B266FC">
            <w:pPr>
              <w:ind w:left="113" w:right="113"/>
              <w:jc w:val="center"/>
              <w:rPr>
                <w:sz w:val="10"/>
                <w:szCs w:val="10"/>
                <w:lang w:eastAsia="es-CO"/>
              </w:rPr>
            </w:pPr>
            <w:r w:rsidRPr="00B266FC">
              <w:rPr>
                <w:sz w:val="10"/>
                <w:szCs w:val="10"/>
                <w:lang w:eastAsia="es-CO"/>
              </w:rPr>
              <w:t>6</w:t>
            </w:r>
          </w:p>
        </w:tc>
        <w:tc>
          <w:tcPr>
            <w:tcW w:w="81" w:type="pct"/>
            <w:tcBorders>
              <w:top w:val="single" w:sz="4" w:space="0" w:color="auto"/>
              <w:left w:val="single" w:sz="4" w:space="0" w:color="auto"/>
              <w:bottom w:val="single" w:sz="4" w:space="0" w:color="auto"/>
              <w:right w:val="single" w:sz="4" w:space="0" w:color="auto"/>
            </w:tcBorders>
            <w:textDirection w:val="btLr"/>
            <w:vAlign w:val="center"/>
            <w:hideMark/>
          </w:tcPr>
          <w:p w14:paraId="08A314EF" w14:textId="77777777" w:rsidR="00B266FC" w:rsidRPr="00B266FC" w:rsidRDefault="00B266FC">
            <w:pPr>
              <w:ind w:left="113" w:right="113"/>
              <w:jc w:val="center"/>
              <w:rPr>
                <w:sz w:val="10"/>
                <w:szCs w:val="10"/>
                <w:lang w:eastAsia="es-CO"/>
              </w:rPr>
            </w:pPr>
            <w:r w:rsidRPr="00B266FC">
              <w:rPr>
                <w:sz w:val="10"/>
                <w:szCs w:val="10"/>
                <w:lang w:eastAsia="es-CO"/>
              </w:rPr>
              <w:t>RIESGO ALTO</w:t>
            </w:r>
          </w:p>
        </w:tc>
        <w:tc>
          <w:tcPr>
            <w:tcW w:w="137" w:type="pct"/>
            <w:tcBorders>
              <w:top w:val="single" w:sz="4" w:space="0" w:color="auto"/>
              <w:left w:val="single" w:sz="4" w:space="0" w:color="auto"/>
              <w:bottom w:val="single" w:sz="4" w:space="0" w:color="auto"/>
              <w:right w:val="single" w:sz="4" w:space="0" w:color="auto"/>
            </w:tcBorders>
            <w:textDirection w:val="btLr"/>
            <w:vAlign w:val="center"/>
            <w:hideMark/>
          </w:tcPr>
          <w:p w14:paraId="7366CC32" w14:textId="77777777" w:rsidR="00B266FC" w:rsidRPr="00B266FC" w:rsidRDefault="00B266FC">
            <w:pPr>
              <w:ind w:left="113" w:right="113"/>
              <w:jc w:val="center"/>
              <w:rPr>
                <w:sz w:val="10"/>
                <w:szCs w:val="10"/>
                <w:lang w:eastAsia="es-CO"/>
              </w:rPr>
            </w:pPr>
            <w:r w:rsidRPr="00B266FC">
              <w:rPr>
                <w:sz w:val="10"/>
                <w:szCs w:val="10"/>
                <w:lang w:eastAsia="es-CO"/>
              </w:rPr>
              <w:t>REGIONAL DE ASEGURAMIENTO EN SALUD No.1</w:t>
            </w:r>
          </w:p>
        </w:tc>
        <w:tc>
          <w:tcPr>
            <w:tcW w:w="388" w:type="pct"/>
            <w:tcBorders>
              <w:top w:val="single" w:sz="4" w:space="0" w:color="auto"/>
              <w:left w:val="single" w:sz="4" w:space="0" w:color="auto"/>
              <w:bottom w:val="single" w:sz="4" w:space="0" w:color="auto"/>
              <w:right w:val="single" w:sz="4" w:space="0" w:color="auto"/>
            </w:tcBorders>
            <w:vAlign w:val="center"/>
            <w:hideMark/>
          </w:tcPr>
          <w:p w14:paraId="49B47CEB" w14:textId="77777777" w:rsidR="00B266FC" w:rsidRPr="00B266FC" w:rsidRDefault="00B266FC">
            <w:pPr>
              <w:rPr>
                <w:sz w:val="10"/>
                <w:szCs w:val="10"/>
                <w:lang w:eastAsia="es-CO"/>
              </w:rPr>
            </w:pPr>
            <w:r w:rsidRPr="00B266FC">
              <w:rPr>
                <w:sz w:val="10"/>
                <w:szCs w:val="10"/>
                <w:lang w:eastAsia="es-CO"/>
              </w:rPr>
              <w:t>1. IDENTIFICACIÓN DE POSIBLES PROVEEDORES EN LA ETAPA DE</w:t>
            </w:r>
          </w:p>
          <w:p w14:paraId="2C292CCC" w14:textId="77777777" w:rsidR="00B266FC" w:rsidRPr="00B266FC" w:rsidRDefault="00B266FC">
            <w:pPr>
              <w:rPr>
                <w:sz w:val="10"/>
                <w:szCs w:val="10"/>
                <w:lang w:eastAsia="es-CO"/>
              </w:rPr>
            </w:pPr>
            <w:proofErr w:type="spellStart"/>
            <w:r w:rsidRPr="00B266FC">
              <w:rPr>
                <w:sz w:val="10"/>
                <w:szCs w:val="10"/>
                <w:lang w:eastAsia="es-CO"/>
              </w:rPr>
              <w:t>REFERENCIAMIENTO</w:t>
            </w:r>
            <w:proofErr w:type="spellEnd"/>
            <w:r w:rsidRPr="00B266FC">
              <w:rPr>
                <w:sz w:val="10"/>
                <w:szCs w:val="10"/>
                <w:lang w:eastAsia="es-CO"/>
              </w:rPr>
              <w:t xml:space="preserve"> DE MERCADO.</w:t>
            </w:r>
          </w:p>
          <w:p w14:paraId="42A85764" w14:textId="77777777" w:rsidR="00B266FC" w:rsidRPr="00B266FC" w:rsidRDefault="00B266FC">
            <w:pPr>
              <w:rPr>
                <w:sz w:val="10"/>
                <w:szCs w:val="10"/>
                <w:lang w:eastAsia="es-CO"/>
              </w:rPr>
            </w:pPr>
            <w:r w:rsidRPr="00B266FC">
              <w:rPr>
                <w:sz w:val="10"/>
                <w:szCs w:val="10"/>
                <w:lang w:eastAsia="es-CO"/>
              </w:rPr>
              <w:t xml:space="preserve">2. ANÁLISIS DEL MERCADO EN LA ETAPA DE </w:t>
            </w:r>
            <w:proofErr w:type="spellStart"/>
            <w:r w:rsidRPr="00B266FC">
              <w:rPr>
                <w:sz w:val="10"/>
                <w:szCs w:val="10"/>
                <w:lang w:eastAsia="es-CO"/>
              </w:rPr>
              <w:t>REFERENCIAMIENTO</w:t>
            </w:r>
            <w:proofErr w:type="spellEnd"/>
            <w:r w:rsidRPr="00B266FC">
              <w:rPr>
                <w:sz w:val="10"/>
                <w:szCs w:val="10"/>
                <w:lang w:eastAsia="es-CO"/>
              </w:rPr>
              <w:t xml:space="preserve"> DE PRECIOS, EN</w:t>
            </w:r>
          </w:p>
          <w:p w14:paraId="4F2D6388" w14:textId="77777777" w:rsidR="00B266FC" w:rsidRPr="00B266FC" w:rsidRDefault="00B266FC">
            <w:pPr>
              <w:rPr>
                <w:sz w:val="10"/>
                <w:szCs w:val="10"/>
                <w:lang w:eastAsia="es-CO"/>
              </w:rPr>
            </w:pPr>
            <w:r w:rsidRPr="00B266FC">
              <w:rPr>
                <w:sz w:val="10"/>
                <w:szCs w:val="10"/>
                <w:lang w:eastAsia="es-CO"/>
              </w:rPr>
              <w:t>LA CUAL SE VERIFICARÁ LA PERTINENCIA DE LAS ESPECIFICACIONES TÉCNICAS</w:t>
            </w:r>
          </w:p>
          <w:p w14:paraId="1B5027D5" w14:textId="77777777" w:rsidR="00B266FC" w:rsidRPr="00B266FC" w:rsidRDefault="00B266FC">
            <w:pPr>
              <w:rPr>
                <w:sz w:val="10"/>
                <w:szCs w:val="10"/>
                <w:lang w:eastAsia="es-CO"/>
              </w:rPr>
            </w:pPr>
            <w:r w:rsidRPr="00B266FC">
              <w:rPr>
                <w:sz w:val="10"/>
                <w:szCs w:val="10"/>
                <w:lang w:eastAsia="es-CO"/>
              </w:rPr>
              <w:t>PROPUESTAS EN EL PROCESO.</w:t>
            </w:r>
          </w:p>
          <w:p w14:paraId="6D14DE88" w14:textId="77777777" w:rsidR="00B266FC" w:rsidRPr="00B266FC" w:rsidRDefault="00B266FC">
            <w:pPr>
              <w:rPr>
                <w:sz w:val="10"/>
                <w:szCs w:val="10"/>
                <w:lang w:eastAsia="es-CO"/>
              </w:rPr>
            </w:pPr>
            <w:r w:rsidRPr="00B266FC">
              <w:rPr>
                <w:sz w:val="10"/>
                <w:szCs w:val="10"/>
                <w:lang w:eastAsia="es-CO"/>
              </w:rPr>
              <w:t>3. VERIFICACIÓN DE LOS CRITERIOS JURÍDICOS HABILITANTES.</w:t>
            </w:r>
          </w:p>
          <w:p w14:paraId="54AA0489" w14:textId="77777777" w:rsidR="00B266FC" w:rsidRPr="00B266FC" w:rsidRDefault="00B266FC">
            <w:pPr>
              <w:rPr>
                <w:sz w:val="10"/>
                <w:szCs w:val="10"/>
                <w:lang w:eastAsia="es-CO"/>
              </w:rPr>
            </w:pPr>
            <w:r w:rsidRPr="00B266FC">
              <w:rPr>
                <w:sz w:val="10"/>
                <w:szCs w:val="10"/>
                <w:lang w:eastAsia="es-CO"/>
              </w:rPr>
              <w:t xml:space="preserve">4. VERIFICACIÓN DE LOS ASPECTOS TÉCNICOS CON PERSONAL </w:t>
            </w:r>
            <w:proofErr w:type="spellStart"/>
            <w:r w:rsidRPr="00B266FC">
              <w:rPr>
                <w:sz w:val="10"/>
                <w:szCs w:val="10"/>
                <w:lang w:eastAsia="es-CO"/>
              </w:rPr>
              <w:t>IDONEO</w:t>
            </w:r>
            <w:proofErr w:type="spellEnd"/>
            <w:r w:rsidRPr="00B266FC">
              <w:rPr>
                <w:sz w:val="10"/>
                <w:szCs w:val="10"/>
                <w:lang w:eastAsia="es-CO"/>
              </w:rPr>
              <w:t xml:space="preserve"> QUE</w:t>
            </w:r>
          </w:p>
          <w:p w14:paraId="197CE2CC" w14:textId="77777777" w:rsidR="00B266FC" w:rsidRPr="00B266FC" w:rsidRDefault="00B266FC">
            <w:pPr>
              <w:rPr>
                <w:sz w:val="10"/>
                <w:szCs w:val="10"/>
                <w:lang w:eastAsia="es-CO"/>
              </w:rPr>
            </w:pPr>
            <w:r w:rsidRPr="00B266FC">
              <w:rPr>
                <w:sz w:val="10"/>
                <w:szCs w:val="10"/>
                <w:lang w:eastAsia="es-CO"/>
              </w:rPr>
              <w:t>TENGAN CONOCIMIENTO FRENTE AL TEMA OBJETO DE LA CONTRATACIÓN.</w:t>
            </w:r>
          </w:p>
          <w:p w14:paraId="67157C95" w14:textId="77777777" w:rsidR="00B266FC" w:rsidRPr="00B266FC" w:rsidRDefault="00B266FC">
            <w:pPr>
              <w:rPr>
                <w:sz w:val="10"/>
                <w:szCs w:val="10"/>
                <w:lang w:eastAsia="es-CO"/>
              </w:rPr>
            </w:pPr>
            <w:r w:rsidRPr="00B266FC">
              <w:rPr>
                <w:sz w:val="10"/>
                <w:szCs w:val="10"/>
                <w:lang w:eastAsia="es-CO"/>
              </w:rPr>
              <w:t>5. COMPROBACIÓN DE ASPECTOS TÉCNICOS REQUERIDOS CON FICHAS TÉCNICAS</w:t>
            </w:r>
          </w:p>
          <w:p w14:paraId="3E593D1E" w14:textId="77777777" w:rsidR="00B266FC" w:rsidRPr="00B266FC" w:rsidRDefault="00B266FC">
            <w:pPr>
              <w:rPr>
                <w:sz w:val="10"/>
                <w:szCs w:val="10"/>
                <w:lang w:eastAsia="es-CO"/>
              </w:rPr>
            </w:pPr>
            <w:r w:rsidRPr="00B266FC">
              <w:rPr>
                <w:sz w:val="10"/>
                <w:szCs w:val="10"/>
                <w:lang w:eastAsia="es-CO"/>
              </w:rPr>
              <w:t>DISPONIBLES EN EL MERCADO DE ÍTEMS CON CARACTERÍSTICAS SIMILARES.</w:t>
            </w:r>
          </w:p>
          <w:p w14:paraId="008A6B57" w14:textId="77777777" w:rsidR="00B266FC" w:rsidRPr="00B266FC" w:rsidRDefault="00B266FC">
            <w:pPr>
              <w:rPr>
                <w:sz w:val="10"/>
                <w:szCs w:val="10"/>
                <w:lang w:eastAsia="es-CO"/>
              </w:rPr>
            </w:pPr>
            <w:r w:rsidRPr="00B266FC">
              <w:rPr>
                <w:sz w:val="10"/>
                <w:szCs w:val="10"/>
                <w:lang w:eastAsia="es-CO"/>
              </w:rPr>
              <w:t>6. VERIFICACIÓN DE ASPECTOS TÉCNICOS REQUERIDOS CON LAS EMPRESAS COTIZANTES Y LAS OBSERVACIONES DE LOS PROPONENTES PARTICIPANTES, DE</w:t>
            </w:r>
          </w:p>
          <w:p w14:paraId="59448800" w14:textId="77777777" w:rsidR="00B266FC" w:rsidRPr="00B266FC" w:rsidRDefault="00B266FC">
            <w:pPr>
              <w:rPr>
                <w:sz w:val="10"/>
                <w:szCs w:val="10"/>
                <w:lang w:eastAsia="es-CO"/>
              </w:rPr>
            </w:pPr>
            <w:r w:rsidRPr="00B266FC">
              <w:rPr>
                <w:sz w:val="10"/>
                <w:szCs w:val="10"/>
                <w:lang w:eastAsia="es-CO"/>
              </w:rPr>
              <w:t xml:space="preserve">MANERA TAL QUE SE PERMITA VISLUMBRAR LA NECESIDAD REAL DE LA NECESIDAD QUE SE PRETENDE </w:t>
            </w:r>
            <w:r w:rsidRPr="00B266FC">
              <w:rPr>
                <w:sz w:val="10"/>
                <w:szCs w:val="10"/>
                <w:lang w:eastAsia="es-CO"/>
              </w:rPr>
              <w:lastRenderedPageBreak/>
              <w:t>SATISFACER.</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352245F6" w14:textId="77777777" w:rsidR="00B266FC" w:rsidRPr="00B266FC" w:rsidRDefault="00B266FC">
            <w:pPr>
              <w:ind w:left="113" w:right="113"/>
              <w:jc w:val="center"/>
              <w:rPr>
                <w:sz w:val="10"/>
                <w:szCs w:val="10"/>
                <w:lang w:eastAsia="es-CO"/>
              </w:rPr>
            </w:pPr>
            <w:r w:rsidRPr="00B266FC">
              <w:rPr>
                <w:sz w:val="10"/>
                <w:szCs w:val="10"/>
                <w:lang w:eastAsia="es-CO"/>
              </w:rPr>
              <w:lastRenderedPageBreak/>
              <w:t>2</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7EE2CB20" w14:textId="77777777" w:rsidR="00B266FC" w:rsidRPr="00B266FC" w:rsidRDefault="00B266FC">
            <w:pPr>
              <w:ind w:left="113" w:right="113"/>
              <w:jc w:val="center"/>
              <w:rPr>
                <w:sz w:val="10"/>
                <w:szCs w:val="10"/>
                <w:lang w:eastAsia="es-CO"/>
              </w:rPr>
            </w:pPr>
            <w:r w:rsidRPr="00B266FC">
              <w:rPr>
                <w:sz w:val="10"/>
                <w:szCs w:val="10"/>
                <w:lang w:eastAsia="es-CO"/>
              </w:rPr>
              <w:t>2</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5D9785E1" w14:textId="77777777" w:rsidR="00B266FC" w:rsidRPr="00B266FC" w:rsidRDefault="00B266FC">
            <w:pPr>
              <w:ind w:left="113" w:right="113"/>
              <w:jc w:val="center"/>
              <w:rPr>
                <w:sz w:val="10"/>
                <w:szCs w:val="10"/>
                <w:lang w:eastAsia="es-CO"/>
              </w:rPr>
            </w:pPr>
            <w:r w:rsidRPr="00B266FC">
              <w:rPr>
                <w:sz w:val="10"/>
                <w:szCs w:val="10"/>
                <w:lang w:eastAsia="es-CO"/>
              </w:rPr>
              <w:t>4</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18F8014D" w14:textId="77777777" w:rsidR="00B266FC" w:rsidRPr="00B266FC" w:rsidRDefault="00B266FC">
            <w:pPr>
              <w:ind w:left="113" w:right="113"/>
              <w:jc w:val="center"/>
              <w:rPr>
                <w:sz w:val="10"/>
                <w:szCs w:val="10"/>
                <w:lang w:eastAsia="es-CO"/>
              </w:rPr>
            </w:pPr>
            <w:r w:rsidRPr="00B266FC">
              <w:rPr>
                <w:sz w:val="10"/>
                <w:szCs w:val="10"/>
                <w:lang w:eastAsia="es-CO"/>
              </w:rPr>
              <w:t>Riesgo bajo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7D56A469" w14:textId="77777777" w:rsidR="00B266FC" w:rsidRPr="00B266FC" w:rsidRDefault="00B266FC">
            <w:pPr>
              <w:ind w:left="113" w:right="113"/>
              <w:jc w:val="center"/>
              <w:rPr>
                <w:rFonts w:ascii="Times New Roman" w:hAnsi="Times New Roman" w:cs="Times New Roman"/>
                <w:sz w:val="10"/>
                <w:szCs w:val="10"/>
                <w:lang w:eastAsia="es-CO"/>
              </w:rPr>
            </w:pPr>
            <w:r w:rsidRPr="00B266FC">
              <w:rPr>
                <w:rFonts w:ascii="Times New Roman" w:hAnsi="Times New Roman" w:cs="Times New Roman"/>
                <w:sz w:val="10"/>
                <w:szCs w:val="10"/>
                <w:lang w:eastAsia="es-CO"/>
              </w:rPr>
              <w:t>SI</w:t>
            </w:r>
          </w:p>
        </w:tc>
        <w:tc>
          <w:tcPr>
            <w:tcW w:w="362" w:type="pct"/>
            <w:tcBorders>
              <w:top w:val="single" w:sz="4" w:space="0" w:color="auto"/>
              <w:left w:val="single" w:sz="4" w:space="0" w:color="auto"/>
              <w:bottom w:val="single" w:sz="4" w:space="0" w:color="auto"/>
              <w:right w:val="single" w:sz="4" w:space="0" w:color="auto"/>
            </w:tcBorders>
            <w:textDirection w:val="btLr"/>
            <w:vAlign w:val="center"/>
            <w:hideMark/>
          </w:tcPr>
          <w:p w14:paraId="7FEE4E3F" w14:textId="77777777" w:rsidR="00B266FC" w:rsidRPr="00B266FC" w:rsidRDefault="00B266FC">
            <w:pPr>
              <w:ind w:left="113"/>
              <w:jc w:val="center"/>
              <w:rPr>
                <w:rFonts w:eastAsia="MS Mincho"/>
                <w:sz w:val="10"/>
                <w:szCs w:val="10"/>
                <w:lang w:eastAsia="es-CO"/>
              </w:rPr>
            </w:pPr>
            <w:r w:rsidRPr="00B266FC">
              <w:rPr>
                <w:rFonts w:eastAsia="MS Mincho"/>
                <w:sz w:val="10"/>
                <w:szCs w:val="10"/>
                <w:lang w:eastAsia="es-CO"/>
              </w:rPr>
              <w:t>• DUEÑO DE LA NECESIDAD</w:t>
            </w:r>
          </w:p>
          <w:p w14:paraId="743CBBB2" w14:textId="77777777" w:rsidR="00B266FC" w:rsidRPr="00B266FC" w:rsidRDefault="00B266FC">
            <w:pPr>
              <w:ind w:left="113"/>
              <w:jc w:val="center"/>
              <w:rPr>
                <w:rFonts w:eastAsia="MS Mincho"/>
                <w:sz w:val="10"/>
                <w:szCs w:val="10"/>
                <w:lang w:eastAsia="es-CO"/>
              </w:rPr>
            </w:pPr>
            <w:r w:rsidRPr="00B266FC">
              <w:rPr>
                <w:rFonts w:eastAsia="MS Mincho"/>
                <w:sz w:val="10"/>
                <w:szCs w:val="10"/>
                <w:lang w:eastAsia="es-CO"/>
              </w:rPr>
              <w:t>• JEFE DE CONTRATOS Y ANALISTA DE CONTRATOS</w:t>
            </w:r>
          </w:p>
        </w:tc>
        <w:tc>
          <w:tcPr>
            <w:tcW w:w="364" w:type="pct"/>
            <w:tcBorders>
              <w:top w:val="single" w:sz="4" w:space="0" w:color="auto"/>
              <w:left w:val="single" w:sz="4" w:space="0" w:color="auto"/>
              <w:bottom w:val="single" w:sz="4" w:space="0" w:color="auto"/>
              <w:right w:val="single" w:sz="4" w:space="0" w:color="auto"/>
            </w:tcBorders>
            <w:vAlign w:val="center"/>
            <w:hideMark/>
          </w:tcPr>
          <w:p w14:paraId="58F9A2C2"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PLANEACIÓN DEL</w:t>
            </w:r>
          </w:p>
          <w:p w14:paraId="7BE5D97E"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PROCESO – ETAPA</w:t>
            </w:r>
          </w:p>
          <w:p w14:paraId="3BD5C1FE" w14:textId="77777777" w:rsidR="00B266FC" w:rsidRPr="00B266FC" w:rsidRDefault="00B266FC">
            <w:pPr>
              <w:jc w:val="center"/>
              <w:rPr>
                <w:color w:val="959393"/>
                <w:sz w:val="10"/>
                <w:szCs w:val="10"/>
                <w:lang w:eastAsia="es-CO"/>
              </w:rPr>
            </w:pPr>
            <w:r w:rsidRPr="00B266FC">
              <w:rPr>
                <w:rFonts w:eastAsia="MS Mincho"/>
                <w:sz w:val="10"/>
                <w:szCs w:val="10"/>
                <w:lang w:eastAsia="es-CO"/>
              </w:rPr>
              <w:t>PRECONTRACTUAL</w:t>
            </w:r>
          </w:p>
        </w:tc>
        <w:tc>
          <w:tcPr>
            <w:tcW w:w="357" w:type="pct"/>
            <w:tcBorders>
              <w:top w:val="single" w:sz="4" w:space="0" w:color="auto"/>
              <w:left w:val="single" w:sz="4" w:space="0" w:color="auto"/>
              <w:bottom w:val="single" w:sz="4" w:space="0" w:color="auto"/>
              <w:right w:val="single" w:sz="4" w:space="0" w:color="auto"/>
            </w:tcBorders>
            <w:vAlign w:val="center"/>
          </w:tcPr>
          <w:p w14:paraId="127FF3A2"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A LA FECHA DE</w:t>
            </w:r>
          </w:p>
          <w:p w14:paraId="51B256D5"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EXPEDICIÓN DE LOS</w:t>
            </w:r>
          </w:p>
          <w:p w14:paraId="41BA0012"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ESTUDIOS PREVIOS</w:t>
            </w:r>
          </w:p>
          <w:p w14:paraId="17A19273" w14:textId="77777777" w:rsidR="00B266FC" w:rsidRPr="00B266FC" w:rsidRDefault="00B266FC">
            <w:pPr>
              <w:rPr>
                <w:rFonts w:eastAsia="MS Mincho"/>
                <w:sz w:val="10"/>
                <w:szCs w:val="10"/>
                <w:lang w:eastAsia="es-CO"/>
              </w:rPr>
            </w:pPr>
          </w:p>
          <w:p w14:paraId="2C7C0C70" w14:textId="77777777" w:rsidR="00B266FC" w:rsidRPr="00B266FC" w:rsidRDefault="00B266FC">
            <w:pPr>
              <w:rPr>
                <w:rFonts w:eastAsia="MS Mincho"/>
                <w:sz w:val="10"/>
                <w:szCs w:val="10"/>
                <w:lang w:eastAsia="es-CO"/>
              </w:rPr>
            </w:pPr>
          </w:p>
          <w:p w14:paraId="2DF5E32E" w14:textId="77777777" w:rsidR="00B266FC" w:rsidRPr="00B266FC" w:rsidRDefault="00B266FC">
            <w:pPr>
              <w:jc w:val="center"/>
              <w:rPr>
                <w:color w:val="959393"/>
                <w:sz w:val="10"/>
                <w:szCs w:val="10"/>
                <w:lang w:eastAsia="es-CO"/>
              </w:rPr>
            </w:pPr>
          </w:p>
          <w:p w14:paraId="4D1921EB" w14:textId="77777777" w:rsidR="00B266FC" w:rsidRPr="00B266FC" w:rsidRDefault="00B266FC">
            <w:pPr>
              <w:jc w:val="center"/>
              <w:rPr>
                <w:color w:val="959393"/>
                <w:sz w:val="10"/>
                <w:szCs w:val="10"/>
                <w:lang w:eastAsia="es-CO"/>
              </w:rPr>
            </w:pPr>
            <w:r w:rsidRPr="00B266FC">
              <w:rPr>
                <w:sz w:val="10"/>
                <w:szCs w:val="10"/>
                <w:lang w:eastAsia="es-CO"/>
              </w:rPr>
              <w:t xml:space="preserve">ESTRUCTURACIÓN DE PLIEGOS E </w:t>
            </w:r>
            <w:proofErr w:type="spellStart"/>
            <w:r w:rsidRPr="00B266FC">
              <w:rPr>
                <w:sz w:val="10"/>
                <w:szCs w:val="10"/>
                <w:lang w:eastAsia="es-CO"/>
              </w:rPr>
              <w:t>INVITACION</w:t>
            </w:r>
            <w:proofErr w:type="spellEnd"/>
          </w:p>
        </w:tc>
        <w:tc>
          <w:tcPr>
            <w:tcW w:w="388" w:type="pct"/>
            <w:tcBorders>
              <w:top w:val="single" w:sz="4" w:space="0" w:color="auto"/>
              <w:left w:val="single" w:sz="4" w:space="0" w:color="auto"/>
              <w:bottom w:val="single" w:sz="4" w:space="0" w:color="auto"/>
              <w:right w:val="single" w:sz="4" w:space="0" w:color="auto"/>
            </w:tcBorders>
            <w:vAlign w:val="center"/>
          </w:tcPr>
          <w:p w14:paraId="583715C7" w14:textId="77777777" w:rsidR="00B266FC" w:rsidRPr="00B266FC" w:rsidRDefault="00B266FC">
            <w:pPr>
              <w:rPr>
                <w:rFonts w:eastAsia="MS Mincho"/>
                <w:sz w:val="10"/>
                <w:szCs w:val="10"/>
                <w:lang w:eastAsia="es-CO"/>
              </w:rPr>
            </w:pPr>
            <w:r w:rsidRPr="00B266FC">
              <w:rPr>
                <w:rFonts w:eastAsia="MS Mincho"/>
                <w:sz w:val="10"/>
                <w:szCs w:val="10"/>
                <w:lang w:eastAsia="es-CO"/>
              </w:rPr>
              <w:t xml:space="preserve">1. REALIZACIÓN DE </w:t>
            </w:r>
            <w:proofErr w:type="spellStart"/>
            <w:r w:rsidRPr="00B266FC">
              <w:rPr>
                <w:rFonts w:eastAsia="MS Mincho"/>
                <w:sz w:val="10"/>
                <w:szCs w:val="10"/>
                <w:lang w:eastAsia="es-CO"/>
              </w:rPr>
              <w:t>REFERENCIAMIENTO</w:t>
            </w:r>
            <w:proofErr w:type="spellEnd"/>
            <w:r w:rsidRPr="00B266FC">
              <w:rPr>
                <w:rFonts w:eastAsia="MS Mincho"/>
                <w:sz w:val="10"/>
                <w:szCs w:val="10"/>
                <w:lang w:eastAsia="es-CO"/>
              </w:rPr>
              <w:t xml:space="preserve"> DE MERCADO.</w:t>
            </w:r>
          </w:p>
          <w:p w14:paraId="544B523A" w14:textId="77777777" w:rsidR="00B266FC" w:rsidRPr="00B266FC" w:rsidRDefault="00B266FC">
            <w:pPr>
              <w:rPr>
                <w:rFonts w:eastAsia="MS Mincho"/>
                <w:sz w:val="10"/>
                <w:szCs w:val="10"/>
                <w:lang w:eastAsia="es-CO"/>
              </w:rPr>
            </w:pPr>
            <w:r w:rsidRPr="00B266FC">
              <w:rPr>
                <w:rFonts w:eastAsia="MS Mincho"/>
                <w:sz w:val="10"/>
                <w:szCs w:val="10"/>
                <w:lang w:eastAsia="es-CO"/>
              </w:rPr>
              <w:t>2.</w:t>
            </w:r>
            <w:r w:rsidRPr="00B266FC">
              <w:rPr>
                <w:rFonts w:ascii="Times New Roman" w:hAnsi="Times New Roman" w:cs="Times New Roman"/>
                <w:sz w:val="10"/>
                <w:szCs w:val="10"/>
                <w:lang w:eastAsia="es-CO"/>
              </w:rPr>
              <w:t xml:space="preserve"> </w:t>
            </w:r>
            <w:r w:rsidRPr="00B266FC">
              <w:rPr>
                <w:rFonts w:eastAsia="MS Mincho"/>
                <w:sz w:val="10"/>
                <w:szCs w:val="10"/>
                <w:lang w:eastAsia="es-CO"/>
              </w:rPr>
              <w:t>VALIDACIÓN Y VERIFICACIÓN DE CONDICIONES EN LA</w:t>
            </w:r>
          </w:p>
          <w:p w14:paraId="689E5A3A" w14:textId="77777777" w:rsidR="00B266FC" w:rsidRPr="00B266FC" w:rsidRDefault="00B266FC">
            <w:pPr>
              <w:rPr>
                <w:rFonts w:eastAsia="MS Mincho"/>
                <w:sz w:val="10"/>
                <w:szCs w:val="10"/>
                <w:lang w:eastAsia="es-CO"/>
              </w:rPr>
            </w:pPr>
            <w:r w:rsidRPr="00B266FC">
              <w:rPr>
                <w:rFonts w:eastAsia="MS Mincho"/>
                <w:sz w:val="10"/>
                <w:szCs w:val="10"/>
                <w:lang w:eastAsia="es-CO"/>
              </w:rPr>
              <w:t>ETAPA DE PLANEACIÓN</w:t>
            </w:r>
          </w:p>
          <w:p w14:paraId="1DF85723" w14:textId="77777777" w:rsidR="00B266FC" w:rsidRPr="00B266FC" w:rsidRDefault="00B266FC">
            <w:pPr>
              <w:rPr>
                <w:rFonts w:eastAsia="MS Mincho"/>
                <w:sz w:val="10"/>
                <w:szCs w:val="10"/>
                <w:lang w:eastAsia="es-CO"/>
              </w:rPr>
            </w:pPr>
            <w:r w:rsidRPr="00B266FC">
              <w:rPr>
                <w:rFonts w:eastAsia="MS Mincho"/>
                <w:sz w:val="10"/>
                <w:szCs w:val="10"/>
                <w:lang w:eastAsia="es-CO"/>
              </w:rPr>
              <w:t>3. RESPUESTA OPORTUNA A LAS OBSERVACIONES</w:t>
            </w:r>
          </w:p>
          <w:p w14:paraId="5B339B0D" w14:textId="77777777" w:rsidR="00B266FC" w:rsidRPr="00B266FC" w:rsidRDefault="00B266FC">
            <w:pPr>
              <w:rPr>
                <w:rFonts w:eastAsia="MS Mincho"/>
                <w:sz w:val="10"/>
                <w:szCs w:val="10"/>
                <w:lang w:eastAsia="es-CO"/>
              </w:rPr>
            </w:pPr>
            <w:r w:rsidRPr="00B266FC">
              <w:rPr>
                <w:rFonts w:eastAsia="MS Mincho"/>
                <w:sz w:val="10"/>
                <w:szCs w:val="10"/>
                <w:lang w:eastAsia="es-CO"/>
              </w:rPr>
              <w:t>PRESENTADAS POR LOS PROPONENTES</w:t>
            </w:r>
          </w:p>
          <w:p w14:paraId="65D02A8C" w14:textId="77777777" w:rsidR="00B266FC" w:rsidRPr="00B266FC" w:rsidRDefault="00B266FC">
            <w:pPr>
              <w:rPr>
                <w:rFonts w:eastAsia="MS Mincho"/>
                <w:sz w:val="10"/>
                <w:szCs w:val="10"/>
                <w:lang w:eastAsia="es-CO"/>
              </w:rPr>
            </w:pPr>
          </w:p>
        </w:tc>
        <w:tc>
          <w:tcPr>
            <w:tcW w:w="364" w:type="pct"/>
            <w:tcBorders>
              <w:top w:val="single" w:sz="4" w:space="0" w:color="auto"/>
              <w:left w:val="single" w:sz="4" w:space="0" w:color="auto"/>
              <w:bottom w:val="single" w:sz="4" w:space="0" w:color="auto"/>
              <w:right w:val="single" w:sz="4" w:space="0" w:color="auto"/>
            </w:tcBorders>
            <w:vAlign w:val="center"/>
            <w:hideMark/>
          </w:tcPr>
          <w:p w14:paraId="7DFD1B1E"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ETAPA PRECONTRACTUAL</w:t>
            </w:r>
          </w:p>
        </w:tc>
      </w:tr>
      <w:tr w:rsidR="007D358C" w:rsidRPr="00B266FC" w14:paraId="4B81C663" w14:textId="77777777" w:rsidTr="007D358C">
        <w:trPr>
          <w:cantSplit/>
          <w:trHeight w:val="20"/>
        </w:trPr>
        <w:tc>
          <w:tcPr>
            <w:tcW w:w="174" w:type="pct"/>
            <w:tcBorders>
              <w:top w:val="single" w:sz="4" w:space="0" w:color="auto"/>
              <w:left w:val="single" w:sz="4" w:space="0" w:color="auto"/>
              <w:bottom w:val="single" w:sz="4" w:space="0" w:color="auto"/>
              <w:right w:val="single" w:sz="4" w:space="0" w:color="auto"/>
            </w:tcBorders>
            <w:vAlign w:val="center"/>
            <w:hideMark/>
          </w:tcPr>
          <w:p w14:paraId="7414EE0A" w14:textId="77777777" w:rsidR="00B266FC" w:rsidRPr="00B266FC" w:rsidRDefault="00B266FC">
            <w:pPr>
              <w:ind w:left="113" w:right="113"/>
              <w:jc w:val="center"/>
              <w:rPr>
                <w:sz w:val="10"/>
                <w:szCs w:val="10"/>
                <w:lang w:eastAsia="es-CO"/>
              </w:rPr>
            </w:pPr>
            <w:r w:rsidRPr="00B266FC">
              <w:rPr>
                <w:sz w:val="10"/>
                <w:szCs w:val="10"/>
                <w:lang w:eastAsia="es-CO"/>
              </w:rPr>
              <w:t>6</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61FCE101" w14:textId="77777777" w:rsidR="00B266FC" w:rsidRPr="00B266FC" w:rsidRDefault="00B266FC">
            <w:pPr>
              <w:ind w:left="113" w:right="113"/>
              <w:jc w:val="center"/>
              <w:rPr>
                <w:sz w:val="10"/>
                <w:szCs w:val="10"/>
                <w:lang w:eastAsia="es-CO"/>
              </w:rPr>
            </w:pPr>
            <w:r w:rsidRPr="00B266FC">
              <w:rPr>
                <w:sz w:val="10"/>
                <w:szCs w:val="10"/>
                <w:lang w:eastAsia="es-CO"/>
              </w:rPr>
              <w:t>GENERAL</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3D50C871" w14:textId="77777777" w:rsidR="00B266FC" w:rsidRPr="00B266FC" w:rsidRDefault="00B266FC">
            <w:pPr>
              <w:ind w:left="113" w:right="113"/>
              <w:jc w:val="center"/>
              <w:rPr>
                <w:sz w:val="10"/>
                <w:szCs w:val="10"/>
                <w:lang w:eastAsia="es-CO"/>
              </w:rPr>
            </w:pPr>
            <w:r w:rsidRPr="00B266FC">
              <w:rPr>
                <w:sz w:val="10"/>
                <w:szCs w:val="10"/>
                <w:lang w:eastAsia="es-CO"/>
              </w:rPr>
              <w:t>EXTERNO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5F267229" w14:textId="77777777" w:rsidR="00B266FC" w:rsidRPr="00B266FC" w:rsidRDefault="00B266FC">
            <w:pPr>
              <w:ind w:left="113" w:right="113"/>
              <w:jc w:val="center"/>
              <w:rPr>
                <w:sz w:val="10"/>
                <w:szCs w:val="10"/>
                <w:lang w:eastAsia="es-CO"/>
              </w:rPr>
            </w:pPr>
            <w:r w:rsidRPr="00B266FC">
              <w:rPr>
                <w:sz w:val="10"/>
                <w:szCs w:val="10"/>
                <w:lang w:eastAsia="es-CO"/>
              </w:rPr>
              <w:t>SELECCIÓN</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60F68A4D" w14:textId="77777777" w:rsidR="00B266FC" w:rsidRPr="00B266FC" w:rsidRDefault="00B266FC">
            <w:pPr>
              <w:ind w:left="113" w:right="113"/>
              <w:jc w:val="center"/>
              <w:rPr>
                <w:sz w:val="10"/>
                <w:szCs w:val="10"/>
                <w:lang w:eastAsia="es-CO"/>
              </w:rPr>
            </w:pPr>
            <w:r w:rsidRPr="00B266FC">
              <w:rPr>
                <w:sz w:val="10"/>
                <w:szCs w:val="10"/>
                <w:lang w:eastAsia="es-CO"/>
              </w:rPr>
              <w:t>OPERACIONAL</w:t>
            </w:r>
          </w:p>
        </w:tc>
        <w:tc>
          <w:tcPr>
            <w:tcW w:w="419" w:type="pct"/>
            <w:tcBorders>
              <w:top w:val="single" w:sz="4" w:space="0" w:color="auto"/>
              <w:left w:val="single" w:sz="4" w:space="0" w:color="auto"/>
              <w:bottom w:val="single" w:sz="4" w:space="0" w:color="auto"/>
              <w:right w:val="single" w:sz="4" w:space="0" w:color="auto"/>
            </w:tcBorders>
            <w:vAlign w:val="center"/>
            <w:hideMark/>
          </w:tcPr>
          <w:p w14:paraId="6D248C07"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NO ESTAR INCLUIDO Y</w:t>
            </w:r>
          </w:p>
          <w:p w14:paraId="2E1CE380"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APROBADA LA CONTRATACIÓN</w:t>
            </w:r>
          </w:p>
          <w:p w14:paraId="25508230"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SOLICITADA DENTRO DEL PLAN</w:t>
            </w:r>
          </w:p>
          <w:p w14:paraId="1C9F395E" w14:textId="77777777" w:rsidR="00B266FC" w:rsidRPr="00B266FC" w:rsidRDefault="00B266FC">
            <w:pPr>
              <w:jc w:val="center"/>
              <w:rPr>
                <w:sz w:val="10"/>
                <w:szCs w:val="10"/>
                <w:lang w:eastAsia="es-CO"/>
              </w:rPr>
            </w:pPr>
            <w:r w:rsidRPr="00B266FC">
              <w:rPr>
                <w:rFonts w:eastAsia="MS Mincho"/>
                <w:sz w:val="10"/>
                <w:szCs w:val="10"/>
                <w:lang w:eastAsia="es-CO"/>
              </w:rPr>
              <w:t>ANUAL DE ADQUISICIONES.</w:t>
            </w:r>
          </w:p>
        </w:tc>
        <w:tc>
          <w:tcPr>
            <w:tcW w:w="371" w:type="pct"/>
            <w:tcBorders>
              <w:top w:val="single" w:sz="4" w:space="0" w:color="auto"/>
              <w:left w:val="single" w:sz="4" w:space="0" w:color="auto"/>
              <w:bottom w:val="single" w:sz="4" w:space="0" w:color="auto"/>
              <w:right w:val="single" w:sz="4" w:space="0" w:color="auto"/>
            </w:tcBorders>
            <w:vAlign w:val="center"/>
            <w:hideMark/>
          </w:tcPr>
          <w:p w14:paraId="23687B08"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NO SATISFACER UNA</w:t>
            </w:r>
          </w:p>
          <w:p w14:paraId="7A449800"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NECESIDAD ESPECÍFICA</w:t>
            </w:r>
          </w:p>
          <w:p w14:paraId="34883DBF"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DE LA ENTIDAD; DEJAR DE</w:t>
            </w:r>
          </w:p>
          <w:p w14:paraId="69B5AB11"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PRESTAR UN SERVICIO QUE</w:t>
            </w:r>
          </w:p>
          <w:p w14:paraId="79708D7B"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SE REQUIERE PARA</w:t>
            </w:r>
          </w:p>
          <w:p w14:paraId="6DF08D82"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CUMPLIR LOS FINES</w:t>
            </w:r>
          </w:p>
          <w:p w14:paraId="4071AEBC" w14:textId="77777777" w:rsidR="00B266FC" w:rsidRPr="00B266FC" w:rsidRDefault="00B266FC">
            <w:pPr>
              <w:jc w:val="center"/>
              <w:rPr>
                <w:sz w:val="10"/>
                <w:szCs w:val="10"/>
                <w:lang w:eastAsia="es-CO"/>
              </w:rPr>
            </w:pPr>
            <w:r w:rsidRPr="00B266FC">
              <w:rPr>
                <w:rFonts w:eastAsia="MS Mincho"/>
                <w:sz w:val="10"/>
                <w:szCs w:val="10"/>
                <w:lang w:eastAsia="es-CO"/>
              </w:rPr>
              <w:t>INSTITUCIONALES.</w:t>
            </w:r>
          </w:p>
        </w:tc>
        <w:tc>
          <w:tcPr>
            <w:tcW w:w="157" w:type="pct"/>
            <w:tcBorders>
              <w:top w:val="single" w:sz="4" w:space="0" w:color="auto"/>
              <w:left w:val="single" w:sz="4" w:space="0" w:color="auto"/>
              <w:bottom w:val="single" w:sz="4" w:space="0" w:color="auto"/>
              <w:right w:val="single" w:sz="4" w:space="0" w:color="auto"/>
            </w:tcBorders>
            <w:vAlign w:val="center"/>
            <w:hideMark/>
          </w:tcPr>
          <w:p w14:paraId="64493B89" w14:textId="77777777" w:rsidR="00B266FC" w:rsidRPr="00B266FC" w:rsidRDefault="00B266FC">
            <w:pPr>
              <w:ind w:left="113" w:right="113"/>
              <w:jc w:val="center"/>
              <w:rPr>
                <w:sz w:val="10"/>
                <w:szCs w:val="10"/>
                <w:lang w:eastAsia="es-CO"/>
              </w:rPr>
            </w:pPr>
            <w:r w:rsidRPr="00B266FC">
              <w:rPr>
                <w:rFonts w:eastAsia="MS Mincho"/>
                <w:sz w:val="10"/>
                <w:szCs w:val="10"/>
                <w:lang w:eastAsia="es-CO"/>
              </w:rPr>
              <w:t>3</w:t>
            </w:r>
          </w:p>
        </w:tc>
        <w:tc>
          <w:tcPr>
            <w:tcW w:w="157" w:type="pct"/>
            <w:tcBorders>
              <w:top w:val="single" w:sz="4" w:space="0" w:color="auto"/>
              <w:left w:val="single" w:sz="4" w:space="0" w:color="auto"/>
              <w:bottom w:val="single" w:sz="4" w:space="0" w:color="auto"/>
              <w:right w:val="single" w:sz="4" w:space="0" w:color="auto"/>
            </w:tcBorders>
            <w:vAlign w:val="center"/>
            <w:hideMark/>
          </w:tcPr>
          <w:p w14:paraId="687DDD6B" w14:textId="77777777" w:rsidR="00B266FC" w:rsidRPr="00B266FC" w:rsidRDefault="00B266FC">
            <w:pPr>
              <w:ind w:left="113" w:right="113"/>
              <w:jc w:val="center"/>
              <w:rPr>
                <w:sz w:val="10"/>
                <w:szCs w:val="10"/>
                <w:lang w:eastAsia="es-CO"/>
              </w:rPr>
            </w:pPr>
            <w:r w:rsidRPr="00B266FC">
              <w:rPr>
                <w:rFonts w:eastAsia="MS Mincho"/>
                <w:sz w:val="10"/>
                <w:szCs w:val="10"/>
                <w:lang w:eastAsia="es-CO"/>
              </w:rPr>
              <w:t>4</w:t>
            </w:r>
          </w:p>
        </w:tc>
        <w:tc>
          <w:tcPr>
            <w:tcW w:w="157" w:type="pct"/>
            <w:tcBorders>
              <w:top w:val="single" w:sz="4" w:space="0" w:color="auto"/>
              <w:left w:val="single" w:sz="4" w:space="0" w:color="auto"/>
              <w:bottom w:val="single" w:sz="4" w:space="0" w:color="auto"/>
              <w:right w:val="single" w:sz="4" w:space="0" w:color="auto"/>
            </w:tcBorders>
            <w:textDirection w:val="btLr"/>
            <w:vAlign w:val="center"/>
            <w:hideMark/>
          </w:tcPr>
          <w:p w14:paraId="3FA44C3B" w14:textId="77777777" w:rsidR="00B266FC" w:rsidRPr="00B266FC" w:rsidRDefault="00B266FC">
            <w:pPr>
              <w:ind w:left="113" w:right="113"/>
              <w:jc w:val="center"/>
              <w:rPr>
                <w:sz w:val="10"/>
                <w:szCs w:val="10"/>
                <w:lang w:eastAsia="es-CO"/>
              </w:rPr>
            </w:pPr>
            <w:r w:rsidRPr="00B266FC">
              <w:rPr>
                <w:sz w:val="10"/>
                <w:szCs w:val="10"/>
                <w:lang w:eastAsia="es-CO"/>
              </w:rPr>
              <w:t>7</w:t>
            </w:r>
          </w:p>
        </w:tc>
        <w:tc>
          <w:tcPr>
            <w:tcW w:w="81" w:type="pct"/>
            <w:tcBorders>
              <w:top w:val="single" w:sz="4" w:space="0" w:color="auto"/>
              <w:left w:val="single" w:sz="4" w:space="0" w:color="auto"/>
              <w:bottom w:val="single" w:sz="4" w:space="0" w:color="auto"/>
              <w:right w:val="single" w:sz="4" w:space="0" w:color="auto"/>
            </w:tcBorders>
            <w:textDirection w:val="btLr"/>
            <w:vAlign w:val="center"/>
            <w:hideMark/>
          </w:tcPr>
          <w:p w14:paraId="1D0D3EAA" w14:textId="77777777" w:rsidR="00B266FC" w:rsidRPr="00B266FC" w:rsidRDefault="00B266FC">
            <w:pPr>
              <w:ind w:left="113" w:right="113"/>
              <w:jc w:val="center"/>
              <w:rPr>
                <w:sz w:val="10"/>
                <w:szCs w:val="10"/>
                <w:lang w:eastAsia="es-CO"/>
              </w:rPr>
            </w:pPr>
            <w:r w:rsidRPr="00B266FC">
              <w:rPr>
                <w:sz w:val="10"/>
                <w:szCs w:val="10"/>
                <w:lang w:eastAsia="es-CO"/>
              </w:rPr>
              <w:t>RIESGO ALTO</w:t>
            </w:r>
          </w:p>
        </w:tc>
        <w:tc>
          <w:tcPr>
            <w:tcW w:w="137" w:type="pct"/>
            <w:tcBorders>
              <w:top w:val="single" w:sz="4" w:space="0" w:color="auto"/>
              <w:left w:val="single" w:sz="4" w:space="0" w:color="auto"/>
              <w:bottom w:val="single" w:sz="4" w:space="0" w:color="auto"/>
              <w:right w:val="single" w:sz="4" w:space="0" w:color="auto"/>
            </w:tcBorders>
            <w:textDirection w:val="btLr"/>
            <w:vAlign w:val="center"/>
            <w:hideMark/>
          </w:tcPr>
          <w:p w14:paraId="2029C153" w14:textId="77777777" w:rsidR="00B266FC" w:rsidRPr="007D358C" w:rsidRDefault="00B266FC">
            <w:pPr>
              <w:ind w:left="113" w:right="113"/>
              <w:jc w:val="center"/>
              <w:rPr>
                <w:sz w:val="8"/>
                <w:szCs w:val="10"/>
                <w:lang w:eastAsia="es-CO"/>
              </w:rPr>
            </w:pPr>
            <w:r w:rsidRPr="007D358C">
              <w:rPr>
                <w:sz w:val="8"/>
                <w:szCs w:val="10"/>
                <w:lang w:eastAsia="es-CO"/>
              </w:rPr>
              <w:t>REGIONAL DE ASEGURAMIENTO EN SALUD No.1</w:t>
            </w:r>
          </w:p>
        </w:tc>
        <w:tc>
          <w:tcPr>
            <w:tcW w:w="388" w:type="pct"/>
            <w:tcBorders>
              <w:top w:val="single" w:sz="4" w:space="0" w:color="auto"/>
              <w:left w:val="single" w:sz="4" w:space="0" w:color="auto"/>
              <w:bottom w:val="single" w:sz="4" w:space="0" w:color="auto"/>
              <w:right w:val="single" w:sz="4" w:space="0" w:color="auto"/>
            </w:tcBorders>
            <w:vAlign w:val="center"/>
            <w:hideMark/>
          </w:tcPr>
          <w:p w14:paraId="7CEA3E27" w14:textId="77777777" w:rsidR="00B266FC" w:rsidRPr="00B266FC" w:rsidRDefault="00B266FC">
            <w:pPr>
              <w:rPr>
                <w:rFonts w:eastAsia="MS Mincho"/>
                <w:sz w:val="10"/>
                <w:szCs w:val="10"/>
                <w:lang w:eastAsia="es-CO"/>
              </w:rPr>
            </w:pPr>
            <w:proofErr w:type="spellStart"/>
            <w:r w:rsidRPr="00B266FC">
              <w:rPr>
                <w:rFonts w:eastAsia="MS Mincho"/>
                <w:sz w:val="10"/>
                <w:szCs w:val="10"/>
                <w:lang w:eastAsia="es-CO"/>
              </w:rPr>
              <w:t>VERIFIVAR</w:t>
            </w:r>
            <w:proofErr w:type="spellEnd"/>
            <w:r w:rsidRPr="00B266FC">
              <w:rPr>
                <w:rFonts w:eastAsia="MS Mincho"/>
                <w:sz w:val="10"/>
                <w:szCs w:val="10"/>
                <w:lang w:eastAsia="es-CO"/>
              </w:rPr>
              <w:t xml:space="preserve"> QUE EL OBJETO</w:t>
            </w:r>
          </w:p>
          <w:p w14:paraId="415F566E" w14:textId="77777777" w:rsidR="00B266FC" w:rsidRPr="00B266FC" w:rsidRDefault="00B266FC">
            <w:pPr>
              <w:rPr>
                <w:rFonts w:eastAsia="MS Mincho"/>
                <w:sz w:val="10"/>
                <w:szCs w:val="10"/>
                <w:lang w:eastAsia="es-CO"/>
              </w:rPr>
            </w:pPr>
            <w:r w:rsidRPr="00B266FC">
              <w:rPr>
                <w:rFonts w:eastAsia="MS Mincho"/>
                <w:sz w:val="10"/>
                <w:szCs w:val="10"/>
                <w:lang w:eastAsia="es-CO"/>
              </w:rPr>
              <w:t>CONTRACTUAL ESTÉ INMERSO EN</w:t>
            </w:r>
          </w:p>
          <w:p w14:paraId="018381F9" w14:textId="77777777" w:rsidR="00B266FC" w:rsidRPr="00B266FC" w:rsidRDefault="00B266FC">
            <w:pPr>
              <w:rPr>
                <w:rFonts w:eastAsia="MS Mincho"/>
                <w:sz w:val="10"/>
                <w:szCs w:val="10"/>
                <w:lang w:eastAsia="es-CO"/>
              </w:rPr>
            </w:pPr>
            <w:r w:rsidRPr="00B266FC">
              <w:rPr>
                <w:rFonts w:eastAsia="MS Mincho"/>
                <w:sz w:val="10"/>
                <w:szCs w:val="10"/>
                <w:lang w:eastAsia="es-CO"/>
              </w:rPr>
              <w:t>EL PLAN ANUAL DE</w:t>
            </w:r>
          </w:p>
          <w:p w14:paraId="2D1DCFED" w14:textId="77777777" w:rsidR="00B266FC" w:rsidRPr="00B266FC" w:rsidRDefault="00B266FC">
            <w:pPr>
              <w:rPr>
                <w:rFonts w:eastAsia="MS Mincho"/>
                <w:sz w:val="10"/>
                <w:szCs w:val="10"/>
                <w:lang w:eastAsia="es-CO"/>
              </w:rPr>
            </w:pPr>
            <w:r w:rsidRPr="00B266FC">
              <w:rPr>
                <w:rFonts w:eastAsia="MS Mincho"/>
                <w:sz w:val="10"/>
                <w:szCs w:val="10"/>
                <w:lang w:eastAsia="es-CO"/>
              </w:rPr>
              <w:t>ADQUISICIONES Y EN EL</w:t>
            </w:r>
          </w:p>
          <w:p w14:paraId="6BBE7FDA" w14:textId="77777777" w:rsidR="00B266FC" w:rsidRPr="00B266FC" w:rsidRDefault="00B266FC">
            <w:pPr>
              <w:rPr>
                <w:sz w:val="10"/>
                <w:szCs w:val="10"/>
                <w:lang w:eastAsia="es-CO"/>
              </w:rPr>
            </w:pPr>
            <w:r w:rsidRPr="00B266FC">
              <w:rPr>
                <w:rFonts w:eastAsia="MS Mincho"/>
                <w:sz w:val="10"/>
                <w:szCs w:val="10"/>
                <w:lang w:eastAsia="es-CO"/>
              </w:rPr>
              <w:t>PROYECTO DE INVERSIÓN (SI APLICA)</w:t>
            </w:r>
          </w:p>
        </w:tc>
        <w:tc>
          <w:tcPr>
            <w:tcW w:w="157" w:type="pct"/>
            <w:tcBorders>
              <w:top w:val="single" w:sz="4" w:space="0" w:color="auto"/>
              <w:left w:val="single" w:sz="4" w:space="0" w:color="auto"/>
              <w:bottom w:val="single" w:sz="4" w:space="0" w:color="auto"/>
              <w:right w:val="single" w:sz="4" w:space="0" w:color="auto"/>
            </w:tcBorders>
            <w:vAlign w:val="center"/>
            <w:hideMark/>
          </w:tcPr>
          <w:p w14:paraId="063BC1DA" w14:textId="77777777" w:rsidR="00B266FC" w:rsidRPr="00B266FC" w:rsidRDefault="00B266FC">
            <w:pPr>
              <w:ind w:left="113" w:right="113"/>
              <w:jc w:val="center"/>
              <w:rPr>
                <w:sz w:val="10"/>
                <w:szCs w:val="10"/>
                <w:lang w:eastAsia="es-CO"/>
              </w:rPr>
            </w:pPr>
            <w:r w:rsidRPr="00B266FC">
              <w:rPr>
                <w:sz w:val="10"/>
                <w:szCs w:val="10"/>
                <w:lang w:eastAsia="es-CO"/>
              </w:rPr>
              <w:t>1</w:t>
            </w:r>
          </w:p>
        </w:tc>
        <w:tc>
          <w:tcPr>
            <w:tcW w:w="157" w:type="pct"/>
            <w:tcBorders>
              <w:top w:val="single" w:sz="4" w:space="0" w:color="auto"/>
              <w:left w:val="single" w:sz="4" w:space="0" w:color="auto"/>
              <w:bottom w:val="single" w:sz="4" w:space="0" w:color="auto"/>
              <w:right w:val="single" w:sz="4" w:space="0" w:color="auto"/>
            </w:tcBorders>
            <w:vAlign w:val="center"/>
            <w:hideMark/>
          </w:tcPr>
          <w:p w14:paraId="3D88766D" w14:textId="77777777" w:rsidR="00B266FC" w:rsidRPr="00B266FC" w:rsidRDefault="00B266FC">
            <w:pPr>
              <w:ind w:left="113" w:right="113"/>
              <w:jc w:val="center"/>
              <w:rPr>
                <w:sz w:val="10"/>
                <w:szCs w:val="10"/>
                <w:lang w:eastAsia="es-CO"/>
              </w:rPr>
            </w:pPr>
            <w:r w:rsidRPr="00B266FC">
              <w:rPr>
                <w:sz w:val="10"/>
                <w:szCs w:val="10"/>
                <w:lang w:eastAsia="es-CO"/>
              </w:rPr>
              <w:t>1</w:t>
            </w:r>
          </w:p>
        </w:tc>
        <w:tc>
          <w:tcPr>
            <w:tcW w:w="157" w:type="pct"/>
            <w:tcBorders>
              <w:top w:val="single" w:sz="4" w:space="0" w:color="auto"/>
              <w:left w:val="single" w:sz="4" w:space="0" w:color="auto"/>
              <w:bottom w:val="single" w:sz="4" w:space="0" w:color="auto"/>
              <w:right w:val="single" w:sz="4" w:space="0" w:color="auto"/>
            </w:tcBorders>
            <w:vAlign w:val="center"/>
            <w:hideMark/>
          </w:tcPr>
          <w:p w14:paraId="37341036" w14:textId="77777777" w:rsidR="00B266FC" w:rsidRPr="00B266FC" w:rsidRDefault="00B266FC">
            <w:pPr>
              <w:ind w:left="113" w:right="113"/>
              <w:jc w:val="center"/>
              <w:rPr>
                <w:sz w:val="10"/>
                <w:szCs w:val="10"/>
                <w:lang w:eastAsia="es-CO"/>
              </w:rPr>
            </w:pPr>
            <w:r w:rsidRPr="00B266FC">
              <w:rPr>
                <w:sz w:val="10"/>
                <w:szCs w:val="10"/>
                <w:lang w:eastAsia="es-CO"/>
              </w:rPr>
              <w:t>2</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635EAE93" w14:textId="77777777" w:rsidR="00B266FC" w:rsidRPr="00B266FC" w:rsidRDefault="00B266FC">
            <w:pPr>
              <w:ind w:left="113" w:right="113"/>
              <w:jc w:val="center"/>
              <w:rPr>
                <w:sz w:val="10"/>
                <w:szCs w:val="10"/>
                <w:lang w:eastAsia="es-CO"/>
              </w:rPr>
            </w:pPr>
            <w:r w:rsidRPr="00B266FC">
              <w:rPr>
                <w:sz w:val="10"/>
                <w:szCs w:val="10"/>
                <w:lang w:eastAsia="es-CO"/>
              </w:rPr>
              <w:t>Riesgo Bajo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425C17C4" w14:textId="77777777" w:rsidR="00B266FC" w:rsidRPr="00B266FC" w:rsidRDefault="00B266FC">
            <w:pPr>
              <w:ind w:left="113" w:right="113"/>
              <w:jc w:val="center"/>
              <w:rPr>
                <w:sz w:val="10"/>
                <w:szCs w:val="10"/>
                <w:lang w:eastAsia="es-CO"/>
              </w:rPr>
            </w:pPr>
            <w:r w:rsidRPr="00B266FC">
              <w:rPr>
                <w:rFonts w:ascii="Times New Roman" w:hAnsi="Times New Roman" w:cs="Times New Roman"/>
                <w:sz w:val="10"/>
                <w:szCs w:val="10"/>
                <w:lang w:eastAsia="es-CO"/>
              </w:rPr>
              <w:t>SI</w:t>
            </w:r>
          </w:p>
        </w:tc>
        <w:tc>
          <w:tcPr>
            <w:tcW w:w="362" w:type="pct"/>
            <w:tcBorders>
              <w:top w:val="single" w:sz="4" w:space="0" w:color="auto"/>
              <w:left w:val="single" w:sz="4" w:space="0" w:color="auto"/>
              <w:bottom w:val="single" w:sz="4" w:space="0" w:color="auto"/>
              <w:right w:val="single" w:sz="4" w:space="0" w:color="auto"/>
            </w:tcBorders>
            <w:vAlign w:val="center"/>
          </w:tcPr>
          <w:p w14:paraId="6208964A"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 xml:space="preserve">DUEÑO DE LA NECESIDAD </w:t>
            </w:r>
          </w:p>
          <w:p w14:paraId="7E7A77C9" w14:textId="77777777" w:rsidR="00B266FC" w:rsidRPr="00B266FC" w:rsidRDefault="00B266FC">
            <w:pPr>
              <w:jc w:val="center"/>
              <w:rPr>
                <w:rFonts w:eastAsia="MS Mincho"/>
                <w:sz w:val="10"/>
                <w:szCs w:val="10"/>
                <w:lang w:eastAsia="es-CO"/>
              </w:rPr>
            </w:pPr>
          </w:p>
          <w:p w14:paraId="3B52513B" w14:textId="77777777" w:rsidR="00B266FC" w:rsidRPr="00B266FC" w:rsidRDefault="00B266FC">
            <w:pPr>
              <w:ind w:left="113" w:right="113"/>
              <w:jc w:val="center"/>
              <w:rPr>
                <w:sz w:val="10"/>
                <w:szCs w:val="10"/>
                <w:lang w:eastAsia="es-CO"/>
              </w:rPr>
            </w:pPr>
            <w:r w:rsidRPr="00B266FC">
              <w:rPr>
                <w:rFonts w:eastAsia="MS Mincho"/>
                <w:sz w:val="10"/>
                <w:szCs w:val="10"/>
                <w:lang w:eastAsia="es-CO"/>
              </w:rPr>
              <w:t xml:space="preserve">JEFE DE </w:t>
            </w:r>
            <w:proofErr w:type="spellStart"/>
            <w:r w:rsidRPr="00B266FC">
              <w:rPr>
                <w:rFonts w:eastAsia="MS Mincho"/>
                <w:sz w:val="10"/>
                <w:szCs w:val="10"/>
                <w:lang w:eastAsia="es-CO"/>
              </w:rPr>
              <w:t>PALANEACIÓN</w:t>
            </w:r>
            <w:proofErr w:type="spellEnd"/>
          </w:p>
        </w:tc>
        <w:tc>
          <w:tcPr>
            <w:tcW w:w="364" w:type="pct"/>
            <w:tcBorders>
              <w:top w:val="single" w:sz="4" w:space="0" w:color="auto"/>
              <w:left w:val="single" w:sz="4" w:space="0" w:color="auto"/>
              <w:bottom w:val="single" w:sz="4" w:space="0" w:color="auto"/>
              <w:right w:val="single" w:sz="4" w:space="0" w:color="auto"/>
            </w:tcBorders>
            <w:vAlign w:val="center"/>
            <w:hideMark/>
          </w:tcPr>
          <w:p w14:paraId="60031DF9"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PLANEACIÓN DEL</w:t>
            </w:r>
          </w:p>
          <w:p w14:paraId="72A1B59E"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PROCESO – ETAPA</w:t>
            </w:r>
          </w:p>
          <w:p w14:paraId="40C15846" w14:textId="77777777" w:rsidR="00B266FC" w:rsidRPr="00B266FC" w:rsidRDefault="00B266FC">
            <w:pPr>
              <w:jc w:val="center"/>
              <w:rPr>
                <w:sz w:val="10"/>
                <w:szCs w:val="10"/>
                <w:lang w:eastAsia="es-CO"/>
              </w:rPr>
            </w:pPr>
            <w:r w:rsidRPr="00B266FC">
              <w:rPr>
                <w:rFonts w:eastAsia="MS Mincho"/>
                <w:sz w:val="10"/>
                <w:szCs w:val="10"/>
                <w:lang w:eastAsia="es-CO"/>
              </w:rPr>
              <w:t>PRECONTRACTUAL</w:t>
            </w:r>
          </w:p>
        </w:tc>
        <w:tc>
          <w:tcPr>
            <w:tcW w:w="357" w:type="pct"/>
            <w:tcBorders>
              <w:top w:val="single" w:sz="4" w:space="0" w:color="auto"/>
              <w:left w:val="single" w:sz="4" w:space="0" w:color="auto"/>
              <w:bottom w:val="single" w:sz="4" w:space="0" w:color="auto"/>
              <w:right w:val="single" w:sz="4" w:space="0" w:color="auto"/>
            </w:tcBorders>
            <w:vAlign w:val="center"/>
            <w:hideMark/>
          </w:tcPr>
          <w:p w14:paraId="5464423B"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A LA FECHA DE</w:t>
            </w:r>
          </w:p>
          <w:p w14:paraId="254DB23E"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EXPEDICIÓN DE LOS</w:t>
            </w:r>
          </w:p>
          <w:p w14:paraId="30BBC213" w14:textId="77777777" w:rsidR="00B266FC" w:rsidRPr="00B266FC" w:rsidRDefault="00B266FC">
            <w:pPr>
              <w:jc w:val="center"/>
              <w:rPr>
                <w:sz w:val="10"/>
                <w:szCs w:val="10"/>
                <w:lang w:eastAsia="es-CO"/>
              </w:rPr>
            </w:pPr>
            <w:r w:rsidRPr="00B266FC">
              <w:rPr>
                <w:rFonts w:eastAsia="MS Mincho"/>
                <w:sz w:val="10"/>
                <w:szCs w:val="10"/>
                <w:lang w:eastAsia="es-CO"/>
              </w:rPr>
              <w:t>ESTUDIOS PREVIOS</w:t>
            </w:r>
          </w:p>
        </w:tc>
        <w:tc>
          <w:tcPr>
            <w:tcW w:w="388" w:type="pct"/>
            <w:tcBorders>
              <w:top w:val="single" w:sz="4" w:space="0" w:color="auto"/>
              <w:left w:val="single" w:sz="4" w:space="0" w:color="auto"/>
              <w:bottom w:val="single" w:sz="4" w:space="0" w:color="auto"/>
              <w:right w:val="single" w:sz="4" w:space="0" w:color="auto"/>
            </w:tcBorders>
            <w:vAlign w:val="center"/>
            <w:hideMark/>
          </w:tcPr>
          <w:p w14:paraId="2E112CAB"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LA DEPENDENCIA QUE GENERA LA</w:t>
            </w:r>
          </w:p>
          <w:p w14:paraId="63EB66D3"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NECESIDAD DURANTE LA ETAPA</w:t>
            </w:r>
          </w:p>
          <w:p w14:paraId="58D48A29"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PREPARATORIA DE LA CONTRATACIÓN,</w:t>
            </w:r>
          </w:p>
          <w:p w14:paraId="6CC53B1B"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REVISA EL PLAN DE ADQUISICIONES Y</w:t>
            </w:r>
          </w:p>
          <w:p w14:paraId="65797072" w14:textId="77777777" w:rsidR="00B266FC" w:rsidRPr="00B266FC" w:rsidRDefault="00B266FC">
            <w:pPr>
              <w:jc w:val="center"/>
              <w:rPr>
                <w:sz w:val="10"/>
                <w:szCs w:val="10"/>
                <w:lang w:eastAsia="es-CO"/>
              </w:rPr>
            </w:pPr>
            <w:r w:rsidRPr="00B266FC">
              <w:rPr>
                <w:rFonts w:eastAsia="MS Mincho"/>
                <w:sz w:val="10"/>
                <w:szCs w:val="10"/>
                <w:lang w:eastAsia="es-CO"/>
              </w:rPr>
              <w:t>VERIFICA SU INCLUSIÓN</w:t>
            </w:r>
          </w:p>
        </w:tc>
        <w:tc>
          <w:tcPr>
            <w:tcW w:w="364" w:type="pct"/>
            <w:tcBorders>
              <w:top w:val="single" w:sz="4" w:space="0" w:color="auto"/>
              <w:left w:val="single" w:sz="4" w:space="0" w:color="auto"/>
              <w:bottom w:val="single" w:sz="4" w:space="0" w:color="auto"/>
              <w:right w:val="single" w:sz="4" w:space="0" w:color="auto"/>
            </w:tcBorders>
            <w:vAlign w:val="center"/>
            <w:hideMark/>
          </w:tcPr>
          <w:p w14:paraId="7EDBA625" w14:textId="77777777" w:rsidR="00B266FC" w:rsidRPr="00B266FC" w:rsidRDefault="00B266FC">
            <w:pPr>
              <w:jc w:val="center"/>
              <w:rPr>
                <w:sz w:val="10"/>
                <w:szCs w:val="10"/>
                <w:lang w:eastAsia="es-CO"/>
              </w:rPr>
            </w:pPr>
            <w:r w:rsidRPr="00B266FC">
              <w:rPr>
                <w:rFonts w:eastAsia="MS Mincho"/>
                <w:sz w:val="10"/>
                <w:szCs w:val="10"/>
                <w:lang w:eastAsia="es-CO"/>
              </w:rPr>
              <w:t>PRECONTRACTUAL</w:t>
            </w:r>
          </w:p>
        </w:tc>
      </w:tr>
      <w:tr w:rsidR="007D358C" w:rsidRPr="00B266FC" w14:paraId="6D03F3C1" w14:textId="77777777" w:rsidTr="007D358C">
        <w:trPr>
          <w:cantSplit/>
          <w:trHeight w:val="20"/>
        </w:trPr>
        <w:tc>
          <w:tcPr>
            <w:tcW w:w="174" w:type="pct"/>
            <w:tcBorders>
              <w:top w:val="single" w:sz="4" w:space="0" w:color="auto"/>
              <w:left w:val="single" w:sz="4" w:space="0" w:color="auto"/>
              <w:bottom w:val="single" w:sz="4" w:space="0" w:color="auto"/>
              <w:right w:val="single" w:sz="4" w:space="0" w:color="auto"/>
            </w:tcBorders>
            <w:vAlign w:val="center"/>
            <w:hideMark/>
          </w:tcPr>
          <w:p w14:paraId="4CA4A200" w14:textId="77777777" w:rsidR="00B266FC" w:rsidRPr="00B266FC" w:rsidRDefault="00B266FC">
            <w:pPr>
              <w:ind w:left="113" w:right="113"/>
              <w:jc w:val="center"/>
              <w:rPr>
                <w:sz w:val="10"/>
                <w:szCs w:val="10"/>
                <w:lang w:eastAsia="es-CO"/>
              </w:rPr>
            </w:pPr>
            <w:r w:rsidRPr="00B266FC">
              <w:rPr>
                <w:sz w:val="10"/>
                <w:szCs w:val="10"/>
                <w:lang w:eastAsia="es-CO"/>
              </w:rPr>
              <w:t>7</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62E7B244" w14:textId="77777777" w:rsidR="00B266FC" w:rsidRPr="00B266FC" w:rsidRDefault="00B266FC">
            <w:pPr>
              <w:ind w:left="113" w:right="113"/>
              <w:jc w:val="center"/>
              <w:rPr>
                <w:sz w:val="10"/>
                <w:szCs w:val="10"/>
                <w:lang w:eastAsia="es-CO"/>
              </w:rPr>
            </w:pPr>
            <w:r w:rsidRPr="00B266FC">
              <w:rPr>
                <w:sz w:val="10"/>
                <w:szCs w:val="10"/>
                <w:lang w:eastAsia="es-CO"/>
              </w:rPr>
              <w:t>GENERAL</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6DAEB37E" w14:textId="77777777" w:rsidR="00B266FC" w:rsidRPr="00B266FC" w:rsidRDefault="00B266FC">
            <w:pPr>
              <w:ind w:left="113" w:right="113"/>
              <w:jc w:val="center"/>
              <w:rPr>
                <w:sz w:val="10"/>
                <w:szCs w:val="10"/>
                <w:lang w:eastAsia="es-CO"/>
              </w:rPr>
            </w:pPr>
            <w:r w:rsidRPr="00B266FC">
              <w:rPr>
                <w:sz w:val="10"/>
                <w:szCs w:val="10"/>
                <w:lang w:eastAsia="es-CO"/>
              </w:rPr>
              <w:t>EXTERNO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6228CBFA" w14:textId="77777777" w:rsidR="00B266FC" w:rsidRPr="00B266FC" w:rsidRDefault="00B266FC">
            <w:pPr>
              <w:ind w:left="113" w:right="113"/>
              <w:jc w:val="center"/>
              <w:rPr>
                <w:sz w:val="10"/>
                <w:szCs w:val="10"/>
                <w:lang w:eastAsia="es-CO"/>
              </w:rPr>
            </w:pPr>
            <w:r w:rsidRPr="00B266FC">
              <w:rPr>
                <w:sz w:val="10"/>
                <w:szCs w:val="10"/>
                <w:lang w:eastAsia="es-CO"/>
              </w:rPr>
              <w:t>SELECCIÓN</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5226228A" w14:textId="77777777" w:rsidR="00B266FC" w:rsidRPr="00B266FC" w:rsidRDefault="00B266FC">
            <w:pPr>
              <w:ind w:left="113" w:right="113"/>
              <w:jc w:val="center"/>
              <w:rPr>
                <w:sz w:val="10"/>
                <w:szCs w:val="10"/>
                <w:lang w:eastAsia="es-CO"/>
              </w:rPr>
            </w:pPr>
            <w:r w:rsidRPr="00B266FC">
              <w:rPr>
                <w:sz w:val="10"/>
                <w:szCs w:val="10"/>
                <w:lang w:eastAsia="es-CO"/>
              </w:rPr>
              <w:t>OPERACIONAL</w:t>
            </w:r>
          </w:p>
        </w:tc>
        <w:tc>
          <w:tcPr>
            <w:tcW w:w="419" w:type="pct"/>
            <w:tcBorders>
              <w:top w:val="single" w:sz="4" w:space="0" w:color="auto"/>
              <w:left w:val="single" w:sz="4" w:space="0" w:color="auto"/>
              <w:bottom w:val="single" w:sz="4" w:space="0" w:color="auto"/>
              <w:right w:val="single" w:sz="4" w:space="0" w:color="auto"/>
            </w:tcBorders>
            <w:vAlign w:val="center"/>
            <w:hideMark/>
          </w:tcPr>
          <w:p w14:paraId="1C07F77B"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QUE SE PRESENTEN NUEVOS</w:t>
            </w:r>
          </w:p>
          <w:p w14:paraId="78ADDA02"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LINEAMIENTOS</w:t>
            </w:r>
          </w:p>
          <w:p w14:paraId="40918500"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GUBERNAMENTALES QUE</w:t>
            </w:r>
          </w:p>
          <w:p w14:paraId="29A817A9"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GENEREN NUEVOS</w:t>
            </w:r>
          </w:p>
          <w:p w14:paraId="30A06CE3"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REQUERIMIENTOS Y</w:t>
            </w:r>
          </w:p>
          <w:p w14:paraId="157E06AD" w14:textId="77777777" w:rsidR="00B266FC" w:rsidRPr="00B266FC" w:rsidRDefault="00B266FC">
            <w:pPr>
              <w:jc w:val="center"/>
              <w:rPr>
                <w:sz w:val="10"/>
                <w:szCs w:val="10"/>
                <w:lang w:eastAsia="es-CO"/>
              </w:rPr>
            </w:pPr>
            <w:r w:rsidRPr="00B266FC">
              <w:rPr>
                <w:rFonts w:eastAsia="MS Mincho"/>
                <w:sz w:val="10"/>
                <w:szCs w:val="10"/>
                <w:lang w:eastAsia="es-CO"/>
              </w:rPr>
              <w:t>NECESIDADES</w:t>
            </w:r>
          </w:p>
        </w:tc>
        <w:tc>
          <w:tcPr>
            <w:tcW w:w="371" w:type="pct"/>
            <w:tcBorders>
              <w:top w:val="single" w:sz="4" w:space="0" w:color="auto"/>
              <w:left w:val="single" w:sz="4" w:space="0" w:color="auto"/>
              <w:bottom w:val="single" w:sz="4" w:space="0" w:color="auto"/>
              <w:right w:val="single" w:sz="4" w:space="0" w:color="auto"/>
            </w:tcBorders>
            <w:vAlign w:val="center"/>
            <w:hideMark/>
          </w:tcPr>
          <w:p w14:paraId="1ED2D5E5"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QUE SE AFECTE LA</w:t>
            </w:r>
          </w:p>
          <w:p w14:paraId="19646AC4"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NECESIDAD DE LA</w:t>
            </w:r>
          </w:p>
          <w:p w14:paraId="3C609A00" w14:textId="77777777" w:rsidR="00B266FC" w:rsidRPr="00B266FC" w:rsidRDefault="00B266FC">
            <w:pPr>
              <w:jc w:val="center"/>
              <w:rPr>
                <w:sz w:val="10"/>
                <w:szCs w:val="10"/>
                <w:lang w:eastAsia="es-CO"/>
              </w:rPr>
            </w:pPr>
            <w:r w:rsidRPr="00B266FC">
              <w:rPr>
                <w:rFonts w:eastAsia="MS Mincho"/>
                <w:sz w:val="10"/>
                <w:szCs w:val="10"/>
                <w:lang w:eastAsia="es-CO"/>
              </w:rPr>
              <w:t>ENTIDAD</w:t>
            </w:r>
          </w:p>
        </w:tc>
        <w:tc>
          <w:tcPr>
            <w:tcW w:w="157" w:type="pct"/>
            <w:tcBorders>
              <w:top w:val="single" w:sz="4" w:space="0" w:color="auto"/>
              <w:left w:val="single" w:sz="4" w:space="0" w:color="auto"/>
              <w:bottom w:val="single" w:sz="4" w:space="0" w:color="auto"/>
              <w:right w:val="single" w:sz="4" w:space="0" w:color="auto"/>
            </w:tcBorders>
            <w:vAlign w:val="center"/>
            <w:hideMark/>
          </w:tcPr>
          <w:p w14:paraId="6100BFB3" w14:textId="77777777" w:rsidR="00B266FC" w:rsidRPr="00B266FC" w:rsidRDefault="00B266FC">
            <w:pPr>
              <w:ind w:left="113" w:right="113"/>
              <w:jc w:val="center"/>
              <w:rPr>
                <w:sz w:val="10"/>
                <w:szCs w:val="10"/>
                <w:lang w:eastAsia="es-CO"/>
              </w:rPr>
            </w:pPr>
            <w:r w:rsidRPr="00B266FC">
              <w:rPr>
                <w:rFonts w:eastAsia="MS Mincho"/>
                <w:b/>
                <w:sz w:val="10"/>
                <w:szCs w:val="10"/>
                <w:lang w:eastAsia="es-CO"/>
              </w:rPr>
              <w:t>3</w:t>
            </w:r>
          </w:p>
        </w:tc>
        <w:tc>
          <w:tcPr>
            <w:tcW w:w="157" w:type="pct"/>
            <w:tcBorders>
              <w:top w:val="single" w:sz="4" w:space="0" w:color="auto"/>
              <w:left w:val="single" w:sz="4" w:space="0" w:color="auto"/>
              <w:bottom w:val="single" w:sz="4" w:space="0" w:color="auto"/>
              <w:right w:val="single" w:sz="4" w:space="0" w:color="auto"/>
            </w:tcBorders>
            <w:vAlign w:val="center"/>
            <w:hideMark/>
          </w:tcPr>
          <w:p w14:paraId="74C71DBA" w14:textId="77777777" w:rsidR="00B266FC" w:rsidRPr="00B266FC" w:rsidRDefault="00B266FC">
            <w:pPr>
              <w:ind w:left="113" w:right="113"/>
              <w:jc w:val="center"/>
              <w:rPr>
                <w:sz w:val="10"/>
                <w:szCs w:val="10"/>
                <w:lang w:eastAsia="es-CO"/>
              </w:rPr>
            </w:pPr>
            <w:r w:rsidRPr="00B266FC">
              <w:rPr>
                <w:sz w:val="10"/>
                <w:szCs w:val="10"/>
                <w:lang w:eastAsia="es-CO"/>
              </w:rPr>
              <w:t>3</w:t>
            </w:r>
          </w:p>
        </w:tc>
        <w:tc>
          <w:tcPr>
            <w:tcW w:w="157" w:type="pct"/>
            <w:tcBorders>
              <w:top w:val="single" w:sz="4" w:space="0" w:color="auto"/>
              <w:left w:val="single" w:sz="4" w:space="0" w:color="auto"/>
              <w:bottom w:val="single" w:sz="4" w:space="0" w:color="auto"/>
              <w:right w:val="single" w:sz="4" w:space="0" w:color="auto"/>
            </w:tcBorders>
            <w:vAlign w:val="center"/>
            <w:hideMark/>
          </w:tcPr>
          <w:p w14:paraId="15CC5166" w14:textId="77777777" w:rsidR="00B266FC" w:rsidRPr="00B266FC" w:rsidRDefault="00B266FC">
            <w:pPr>
              <w:ind w:left="113" w:right="113"/>
              <w:jc w:val="center"/>
              <w:rPr>
                <w:sz w:val="10"/>
                <w:szCs w:val="10"/>
                <w:lang w:eastAsia="es-CO"/>
              </w:rPr>
            </w:pPr>
            <w:r w:rsidRPr="00B266FC">
              <w:rPr>
                <w:rFonts w:eastAsia="MS Mincho"/>
                <w:b/>
                <w:sz w:val="10"/>
                <w:szCs w:val="10"/>
                <w:lang w:eastAsia="es-CO"/>
              </w:rPr>
              <w:t>6</w:t>
            </w:r>
          </w:p>
        </w:tc>
        <w:tc>
          <w:tcPr>
            <w:tcW w:w="81" w:type="pct"/>
            <w:tcBorders>
              <w:top w:val="single" w:sz="4" w:space="0" w:color="auto"/>
              <w:left w:val="single" w:sz="4" w:space="0" w:color="auto"/>
              <w:bottom w:val="single" w:sz="4" w:space="0" w:color="auto"/>
              <w:right w:val="single" w:sz="4" w:space="0" w:color="auto"/>
            </w:tcBorders>
            <w:textDirection w:val="btLr"/>
            <w:vAlign w:val="center"/>
            <w:hideMark/>
          </w:tcPr>
          <w:p w14:paraId="5A5B6E06" w14:textId="77777777" w:rsidR="00B266FC" w:rsidRPr="00B266FC" w:rsidRDefault="00B266FC">
            <w:pPr>
              <w:ind w:left="113" w:right="113"/>
              <w:jc w:val="center"/>
              <w:rPr>
                <w:sz w:val="10"/>
                <w:szCs w:val="10"/>
                <w:lang w:eastAsia="es-CO"/>
              </w:rPr>
            </w:pPr>
            <w:r w:rsidRPr="00B266FC">
              <w:rPr>
                <w:sz w:val="10"/>
                <w:szCs w:val="10"/>
                <w:lang w:eastAsia="es-CO"/>
              </w:rPr>
              <w:t>RIESGO ALTO</w:t>
            </w:r>
          </w:p>
        </w:tc>
        <w:tc>
          <w:tcPr>
            <w:tcW w:w="137" w:type="pct"/>
            <w:tcBorders>
              <w:top w:val="single" w:sz="4" w:space="0" w:color="auto"/>
              <w:left w:val="single" w:sz="4" w:space="0" w:color="auto"/>
              <w:bottom w:val="single" w:sz="4" w:space="0" w:color="auto"/>
              <w:right w:val="single" w:sz="4" w:space="0" w:color="auto"/>
            </w:tcBorders>
            <w:textDirection w:val="btLr"/>
            <w:vAlign w:val="center"/>
            <w:hideMark/>
          </w:tcPr>
          <w:p w14:paraId="0098D053" w14:textId="77777777" w:rsidR="00B266FC" w:rsidRPr="007D358C" w:rsidRDefault="00B266FC">
            <w:pPr>
              <w:ind w:left="113" w:right="113"/>
              <w:jc w:val="center"/>
              <w:rPr>
                <w:sz w:val="8"/>
                <w:szCs w:val="10"/>
                <w:lang w:eastAsia="es-CO"/>
              </w:rPr>
            </w:pPr>
            <w:r w:rsidRPr="007D358C">
              <w:rPr>
                <w:sz w:val="8"/>
                <w:szCs w:val="10"/>
                <w:lang w:eastAsia="es-CO"/>
              </w:rPr>
              <w:t>REGIONAL DE ASEGURAMIENTO EN SALUD No.1</w:t>
            </w:r>
          </w:p>
        </w:tc>
        <w:tc>
          <w:tcPr>
            <w:tcW w:w="388" w:type="pct"/>
            <w:tcBorders>
              <w:top w:val="single" w:sz="4" w:space="0" w:color="auto"/>
              <w:left w:val="single" w:sz="4" w:space="0" w:color="auto"/>
              <w:bottom w:val="single" w:sz="4" w:space="0" w:color="auto"/>
              <w:right w:val="single" w:sz="4" w:space="0" w:color="auto"/>
            </w:tcBorders>
            <w:vAlign w:val="center"/>
            <w:hideMark/>
          </w:tcPr>
          <w:p w14:paraId="017CA219" w14:textId="77777777" w:rsidR="00B266FC" w:rsidRPr="00B266FC" w:rsidRDefault="00B266FC">
            <w:pPr>
              <w:rPr>
                <w:rFonts w:eastAsia="MS Mincho"/>
                <w:sz w:val="10"/>
                <w:szCs w:val="10"/>
                <w:lang w:eastAsia="es-CO"/>
              </w:rPr>
            </w:pPr>
            <w:r w:rsidRPr="00B266FC">
              <w:rPr>
                <w:rFonts w:eastAsia="MS Mincho"/>
                <w:sz w:val="10"/>
                <w:szCs w:val="10"/>
                <w:lang w:eastAsia="es-CO"/>
              </w:rPr>
              <w:t>CONSTRUIR UN PLAN DE</w:t>
            </w:r>
          </w:p>
          <w:p w14:paraId="2563576D" w14:textId="77777777" w:rsidR="00B266FC" w:rsidRPr="00B266FC" w:rsidRDefault="00B266FC">
            <w:pPr>
              <w:rPr>
                <w:rFonts w:eastAsia="MS Mincho"/>
                <w:sz w:val="10"/>
                <w:szCs w:val="10"/>
                <w:lang w:eastAsia="es-CO"/>
              </w:rPr>
            </w:pPr>
            <w:r w:rsidRPr="00B266FC">
              <w:rPr>
                <w:rFonts w:eastAsia="MS Mincho"/>
                <w:sz w:val="10"/>
                <w:szCs w:val="10"/>
                <w:lang w:eastAsia="es-CO"/>
              </w:rPr>
              <w:t>CONTRATACIÓN QUE PERMITA</w:t>
            </w:r>
          </w:p>
          <w:p w14:paraId="6F1DB45E" w14:textId="77777777" w:rsidR="00B266FC" w:rsidRPr="00B266FC" w:rsidRDefault="00B266FC">
            <w:pPr>
              <w:rPr>
                <w:rFonts w:eastAsia="MS Mincho"/>
                <w:sz w:val="10"/>
                <w:szCs w:val="10"/>
                <w:lang w:eastAsia="es-CO"/>
              </w:rPr>
            </w:pPr>
            <w:r w:rsidRPr="00B266FC">
              <w:rPr>
                <w:rFonts w:eastAsia="MS Mincho"/>
                <w:sz w:val="10"/>
                <w:szCs w:val="10"/>
                <w:lang w:eastAsia="es-CO"/>
              </w:rPr>
              <w:t>INCORPORAR LOS CAMBIOS</w:t>
            </w:r>
          </w:p>
          <w:p w14:paraId="619D5B71" w14:textId="77777777" w:rsidR="00B266FC" w:rsidRPr="00B266FC" w:rsidRDefault="00B266FC">
            <w:pPr>
              <w:rPr>
                <w:sz w:val="10"/>
                <w:szCs w:val="10"/>
                <w:lang w:eastAsia="es-CO"/>
              </w:rPr>
            </w:pPr>
            <w:r w:rsidRPr="00B266FC">
              <w:rPr>
                <w:rFonts w:eastAsia="MS Mincho"/>
                <w:sz w:val="10"/>
                <w:szCs w:val="10"/>
                <w:lang w:eastAsia="es-CO"/>
              </w:rPr>
              <w:t>GUBERNAMENTALES</w:t>
            </w:r>
          </w:p>
        </w:tc>
        <w:tc>
          <w:tcPr>
            <w:tcW w:w="157" w:type="pct"/>
            <w:tcBorders>
              <w:top w:val="single" w:sz="4" w:space="0" w:color="auto"/>
              <w:left w:val="single" w:sz="4" w:space="0" w:color="auto"/>
              <w:bottom w:val="single" w:sz="4" w:space="0" w:color="auto"/>
              <w:right w:val="single" w:sz="4" w:space="0" w:color="auto"/>
            </w:tcBorders>
            <w:vAlign w:val="center"/>
            <w:hideMark/>
          </w:tcPr>
          <w:p w14:paraId="6CC9E5D3" w14:textId="77777777" w:rsidR="00B266FC" w:rsidRPr="00B266FC" w:rsidRDefault="00B266FC">
            <w:pPr>
              <w:ind w:left="113" w:right="113"/>
              <w:jc w:val="center"/>
              <w:rPr>
                <w:sz w:val="10"/>
                <w:szCs w:val="10"/>
                <w:lang w:eastAsia="es-CO"/>
              </w:rPr>
            </w:pPr>
            <w:r w:rsidRPr="00B266FC">
              <w:rPr>
                <w:rFonts w:eastAsia="MS Mincho"/>
                <w:sz w:val="10"/>
                <w:szCs w:val="10"/>
                <w:lang w:eastAsia="es-CO"/>
              </w:rPr>
              <w:t>3</w:t>
            </w:r>
          </w:p>
        </w:tc>
        <w:tc>
          <w:tcPr>
            <w:tcW w:w="157" w:type="pct"/>
            <w:tcBorders>
              <w:top w:val="single" w:sz="4" w:space="0" w:color="auto"/>
              <w:left w:val="single" w:sz="4" w:space="0" w:color="auto"/>
              <w:bottom w:val="single" w:sz="4" w:space="0" w:color="auto"/>
              <w:right w:val="single" w:sz="4" w:space="0" w:color="auto"/>
            </w:tcBorders>
            <w:vAlign w:val="center"/>
            <w:hideMark/>
          </w:tcPr>
          <w:p w14:paraId="1882BF73" w14:textId="77777777" w:rsidR="00B266FC" w:rsidRPr="00B266FC" w:rsidRDefault="00B266FC">
            <w:pPr>
              <w:ind w:left="113" w:right="113"/>
              <w:jc w:val="center"/>
              <w:rPr>
                <w:sz w:val="10"/>
                <w:szCs w:val="10"/>
                <w:lang w:eastAsia="es-CO"/>
              </w:rPr>
            </w:pPr>
            <w:r w:rsidRPr="00B266FC">
              <w:rPr>
                <w:rFonts w:eastAsia="MS Mincho"/>
                <w:sz w:val="10"/>
                <w:szCs w:val="10"/>
                <w:lang w:eastAsia="es-CO"/>
              </w:rPr>
              <w:t>2</w:t>
            </w:r>
          </w:p>
        </w:tc>
        <w:tc>
          <w:tcPr>
            <w:tcW w:w="157" w:type="pct"/>
            <w:tcBorders>
              <w:top w:val="single" w:sz="4" w:space="0" w:color="auto"/>
              <w:left w:val="single" w:sz="4" w:space="0" w:color="auto"/>
              <w:bottom w:val="single" w:sz="4" w:space="0" w:color="auto"/>
              <w:right w:val="single" w:sz="4" w:space="0" w:color="auto"/>
            </w:tcBorders>
            <w:vAlign w:val="center"/>
            <w:hideMark/>
          </w:tcPr>
          <w:p w14:paraId="6AF7528D" w14:textId="77777777" w:rsidR="00B266FC" w:rsidRPr="00B266FC" w:rsidRDefault="00B266FC">
            <w:pPr>
              <w:ind w:left="113" w:right="113"/>
              <w:jc w:val="center"/>
              <w:rPr>
                <w:sz w:val="10"/>
                <w:szCs w:val="10"/>
                <w:lang w:eastAsia="es-CO"/>
              </w:rPr>
            </w:pPr>
            <w:r w:rsidRPr="00B266FC">
              <w:rPr>
                <w:rFonts w:eastAsia="MS Mincho"/>
                <w:sz w:val="10"/>
                <w:szCs w:val="10"/>
                <w:lang w:eastAsia="es-CO"/>
              </w:rPr>
              <w:t>5</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2D26D8C5" w14:textId="77777777" w:rsidR="00B266FC" w:rsidRPr="00B266FC" w:rsidRDefault="00B266FC">
            <w:pPr>
              <w:ind w:left="113" w:right="113"/>
              <w:jc w:val="center"/>
              <w:rPr>
                <w:sz w:val="10"/>
                <w:szCs w:val="10"/>
                <w:lang w:eastAsia="es-CO"/>
              </w:rPr>
            </w:pPr>
            <w:r w:rsidRPr="00B266FC">
              <w:rPr>
                <w:sz w:val="10"/>
                <w:szCs w:val="10"/>
                <w:lang w:eastAsia="es-CO"/>
              </w:rPr>
              <w:t>Riesgo Bajo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4656C69F" w14:textId="77777777" w:rsidR="00B266FC" w:rsidRPr="00B266FC" w:rsidRDefault="00B266FC">
            <w:pPr>
              <w:ind w:left="113" w:right="113"/>
              <w:jc w:val="center"/>
              <w:rPr>
                <w:sz w:val="10"/>
                <w:szCs w:val="10"/>
                <w:lang w:eastAsia="es-CO"/>
              </w:rPr>
            </w:pPr>
            <w:r w:rsidRPr="00B266FC">
              <w:rPr>
                <w:rFonts w:ascii="Times New Roman" w:hAnsi="Times New Roman" w:cs="Times New Roman"/>
                <w:sz w:val="10"/>
                <w:szCs w:val="10"/>
                <w:lang w:eastAsia="es-CO"/>
              </w:rPr>
              <w:t>SI</w:t>
            </w:r>
          </w:p>
        </w:tc>
        <w:tc>
          <w:tcPr>
            <w:tcW w:w="362" w:type="pct"/>
            <w:tcBorders>
              <w:top w:val="single" w:sz="4" w:space="0" w:color="auto"/>
              <w:left w:val="single" w:sz="4" w:space="0" w:color="auto"/>
              <w:bottom w:val="single" w:sz="4" w:space="0" w:color="auto"/>
              <w:right w:val="single" w:sz="4" w:space="0" w:color="auto"/>
            </w:tcBorders>
            <w:vAlign w:val="center"/>
          </w:tcPr>
          <w:p w14:paraId="0A0E9F6D"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 xml:space="preserve">DUEÑO DE LA NECESIDAD </w:t>
            </w:r>
          </w:p>
          <w:p w14:paraId="6E06CE05"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JEFE DE CONTRATOS Y ANALISTA DE CONTRATOS</w:t>
            </w:r>
          </w:p>
          <w:p w14:paraId="161A8337" w14:textId="77777777" w:rsidR="00B266FC" w:rsidRPr="00B266FC" w:rsidRDefault="00B266FC">
            <w:pPr>
              <w:ind w:left="113" w:right="113"/>
              <w:jc w:val="center"/>
              <w:rPr>
                <w:sz w:val="10"/>
                <w:szCs w:val="10"/>
                <w:lang w:eastAsia="es-CO"/>
              </w:rPr>
            </w:pPr>
          </w:p>
        </w:tc>
        <w:tc>
          <w:tcPr>
            <w:tcW w:w="364" w:type="pct"/>
            <w:tcBorders>
              <w:top w:val="single" w:sz="4" w:space="0" w:color="auto"/>
              <w:left w:val="single" w:sz="4" w:space="0" w:color="auto"/>
              <w:bottom w:val="single" w:sz="4" w:space="0" w:color="auto"/>
              <w:right w:val="single" w:sz="4" w:space="0" w:color="auto"/>
            </w:tcBorders>
            <w:vAlign w:val="center"/>
            <w:hideMark/>
          </w:tcPr>
          <w:p w14:paraId="12288FF4"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PLANEACIÓN DEL</w:t>
            </w:r>
          </w:p>
          <w:p w14:paraId="3927353E"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PROCESO – ETAPA</w:t>
            </w:r>
          </w:p>
          <w:p w14:paraId="30326ECE" w14:textId="77777777" w:rsidR="00B266FC" w:rsidRPr="00B266FC" w:rsidRDefault="00B266FC">
            <w:pPr>
              <w:jc w:val="center"/>
              <w:rPr>
                <w:sz w:val="10"/>
                <w:szCs w:val="10"/>
                <w:lang w:eastAsia="es-CO"/>
              </w:rPr>
            </w:pPr>
            <w:r w:rsidRPr="00B266FC">
              <w:rPr>
                <w:rFonts w:eastAsia="MS Mincho"/>
                <w:sz w:val="10"/>
                <w:szCs w:val="10"/>
                <w:lang w:eastAsia="es-CO"/>
              </w:rPr>
              <w:t>PRECONTRACTUAL</w:t>
            </w:r>
          </w:p>
        </w:tc>
        <w:tc>
          <w:tcPr>
            <w:tcW w:w="357" w:type="pct"/>
            <w:tcBorders>
              <w:top w:val="single" w:sz="4" w:space="0" w:color="auto"/>
              <w:left w:val="single" w:sz="4" w:space="0" w:color="auto"/>
              <w:bottom w:val="single" w:sz="4" w:space="0" w:color="auto"/>
              <w:right w:val="single" w:sz="4" w:space="0" w:color="auto"/>
            </w:tcBorders>
            <w:vAlign w:val="center"/>
            <w:hideMark/>
          </w:tcPr>
          <w:p w14:paraId="19D1A22A"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A LA FECHA DE</w:t>
            </w:r>
          </w:p>
          <w:p w14:paraId="1A46EA1F"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EXPEDICIÓN DE LOS</w:t>
            </w:r>
          </w:p>
          <w:p w14:paraId="2D9057F7" w14:textId="77777777" w:rsidR="00B266FC" w:rsidRPr="00B266FC" w:rsidRDefault="00B266FC">
            <w:pPr>
              <w:jc w:val="center"/>
              <w:rPr>
                <w:sz w:val="10"/>
                <w:szCs w:val="10"/>
                <w:lang w:eastAsia="es-CO"/>
              </w:rPr>
            </w:pPr>
            <w:r w:rsidRPr="00B266FC">
              <w:rPr>
                <w:rFonts w:eastAsia="MS Mincho"/>
                <w:sz w:val="10"/>
                <w:szCs w:val="10"/>
                <w:lang w:eastAsia="es-CO"/>
              </w:rPr>
              <w:t>ESTUDIOS PREVIOS</w:t>
            </w:r>
          </w:p>
        </w:tc>
        <w:tc>
          <w:tcPr>
            <w:tcW w:w="388" w:type="pct"/>
            <w:tcBorders>
              <w:top w:val="single" w:sz="4" w:space="0" w:color="auto"/>
              <w:left w:val="single" w:sz="4" w:space="0" w:color="auto"/>
              <w:bottom w:val="single" w:sz="4" w:space="0" w:color="auto"/>
              <w:right w:val="single" w:sz="4" w:space="0" w:color="auto"/>
            </w:tcBorders>
            <w:vAlign w:val="center"/>
            <w:hideMark/>
          </w:tcPr>
          <w:p w14:paraId="158B7B1F"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LA DEPENDENCIA QUE GENERA LA</w:t>
            </w:r>
          </w:p>
          <w:p w14:paraId="22FF0651"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NECESIDAD DURANTE LA ETAPA</w:t>
            </w:r>
          </w:p>
          <w:p w14:paraId="2CA211CA"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PREPARATORIA DE LA CONTRATACIÓN,</w:t>
            </w:r>
          </w:p>
          <w:p w14:paraId="60914D58"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REVISA AL ESTRUCTURAR LOS ESTUDIOS</w:t>
            </w:r>
          </w:p>
          <w:p w14:paraId="41511670" w14:textId="77777777" w:rsidR="00B266FC" w:rsidRPr="00B266FC" w:rsidRDefault="00B266FC">
            <w:pPr>
              <w:jc w:val="center"/>
              <w:rPr>
                <w:sz w:val="10"/>
                <w:szCs w:val="10"/>
                <w:lang w:eastAsia="es-CO"/>
              </w:rPr>
            </w:pPr>
            <w:r w:rsidRPr="00B266FC">
              <w:rPr>
                <w:rFonts w:eastAsia="MS Mincho"/>
                <w:sz w:val="10"/>
                <w:szCs w:val="10"/>
                <w:lang w:eastAsia="es-CO"/>
              </w:rPr>
              <w:t>PREVIOS.</w:t>
            </w:r>
          </w:p>
        </w:tc>
        <w:tc>
          <w:tcPr>
            <w:tcW w:w="364" w:type="pct"/>
            <w:tcBorders>
              <w:top w:val="single" w:sz="4" w:space="0" w:color="auto"/>
              <w:left w:val="single" w:sz="4" w:space="0" w:color="auto"/>
              <w:bottom w:val="single" w:sz="4" w:space="0" w:color="auto"/>
              <w:right w:val="single" w:sz="4" w:space="0" w:color="auto"/>
            </w:tcBorders>
            <w:vAlign w:val="center"/>
            <w:hideMark/>
          </w:tcPr>
          <w:p w14:paraId="5ED6AEFC" w14:textId="77777777" w:rsidR="00B266FC" w:rsidRPr="00B266FC" w:rsidRDefault="00B266FC">
            <w:pPr>
              <w:jc w:val="center"/>
              <w:rPr>
                <w:sz w:val="10"/>
                <w:szCs w:val="10"/>
                <w:lang w:eastAsia="es-CO"/>
              </w:rPr>
            </w:pPr>
            <w:r w:rsidRPr="00B266FC">
              <w:rPr>
                <w:rFonts w:eastAsia="MS Mincho"/>
                <w:sz w:val="10"/>
                <w:szCs w:val="10"/>
                <w:lang w:eastAsia="es-CO"/>
              </w:rPr>
              <w:t>ELABORACION DE ESTUDIOS PREVIOS</w:t>
            </w:r>
          </w:p>
        </w:tc>
      </w:tr>
      <w:tr w:rsidR="007D358C" w:rsidRPr="00B266FC" w14:paraId="62703225" w14:textId="77777777" w:rsidTr="007D358C">
        <w:trPr>
          <w:cantSplit/>
          <w:trHeight w:val="20"/>
        </w:trPr>
        <w:tc>
          <w:tcPr>
            <w:tcW w:w="174" w:type="pct"/>
            <w:tcBorders>
              <w:top w:val="single" w:sz="4" w:space="0" w:color="auto"/>
              <w:left w:val="single" w:sz="4" w:space="0" w:color="auto"/>
              <w:bottom w:val="single" w:sz="4" w:space="0" w:color="auto"/>
              <w:right w:val="single" w:sz="4" w:space="0" w:color="auto"/>
            </w:tcBorders>
            <w:vAlign w:val="center"/>
            <w:hideMark/>
          </w:tcPr>
          <w:p w14:paraId="14EF0006" w14:textId="1BC36F86" w:rsidR="00B266FC" w:rsidRPr="00B266FC" w:rsidRDefault="00B266FC">
            <w:pPr>
              <w:ind w:left="113" w:right="113"/>
              <w:jc w:val="center"/>
              <w:rPr>
                <w:sz w:val="10"/>
                <w:szCs w:val="10"/>
                <w:lang w:eastAsia="es-CO"/>
              </w:rPr>
            </w:pPr>
            <w:r w:rsidRPr="00B266FC">
              <w:rPr>
                <w:sz w:val="10"/>
                <w:szCs w:val="10"/>
                <w:lang w:eastAsia="es-CO"/>
              </w:rPr>
              <w:t>8</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2FE0AF9C" w14:textId="77777777" w:rsidR="00B266FC" w:rsidRPr="00B266FC" w:rsidRDefault="00B266FC">
            <w:pPr>
              <w:ind w:left="113" w:right="113"/>
              <w:jc w:val="center"/>
              <w:rPr>
                <w:sz w:val="10"/>
                <w:szCs w:val="10"/>
                <w:lang w:eastAsia="es-CO"/>
              </w:rPr>
            </w:pPr>
            <w:r w:rsidRPr="00B266FC">
              <w:rPr>
                <w:sz w:val="10"/>
                <w:szCs w:val="10"/>
                <w:lang w:eastAsia="es-CO"/>
              </w:rPr>
              <w:t>ESPECIFICO</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59BDCDCF" w14:textId="77777777" w:rsidR="00B266FC" w:rsidRPr="00B266FC" w:rsidRDefault="00B266FC">
            <w:pPr>
              <w:ind w:left="113" w:right="113"/>
              <w:jc w:val="center"/>
              <w:rPr>
                <w:sz w:val="10"/>
                <w:szCs w:val="10"/>
                <w:lang w:eastAsia="es-CO"/>
              </w:rPr>
            </w:pPr>
            <w:r w:rsidRPr="00B266FC">
              <w:rPr>
                <w:sz w:val="10"/>
                <w:szCs w:val="10"/>
                <w:lang w:eastAsia="es-CO"/>
              </w:rPr>
              <w:t>INTERNO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618D6BBE" w14:textId="77777777" w:rsidR="00B266FC" w:rsidRPr="00B266FC" w:rsidRDefault="00B266FC">
            <w:pPr>
              <w:ind w:left="113" w:right="113"/>
              <w:jc w:val="center"/>
              <w:rPr>
                <w:sz w:val="10"/>
                <w:szCs w:val="10"/>
                <w:lang w:eastAsia="es-CO"/>
              </w:rPr>
            </w:pPr>
            <w:r w:rsidRPr="00B266FC">
              <w:rPr>
                <w:sz w:val="10"/>
                <w:szCs w:val="10"/>
                <w:lang w:eastAsia="es-CO"/>
              </w:rPr>
              <w:t>ADJUDICACIÓN</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096B474C" w14:textId="77777777" w:rsidR="00B266FC" w:rsidRPr="00B266FC" w:rsidRDefault="00B266FC">
            <w:pPr>
              <w:ind w:left="113" w:right="113"/>
              <w:jc w:val="center"/>
              <w:rPr>
                <w:sz w:val="10"/>
                <w:szCs w:val="10"/>
                <w:lang w:eastAsia="es-CO"/>
              </w:rPr>
            </w:pPr>
            <w:r w:rsidRPr="00B266FC">
              <w:rPr>
                <w:sz w:val="10"/>
                <w:szCs w:val="10"/>
                <w:lang w:eastAsia="es-CO"/>
              </w:rPr>
              <w:t>OPERACIONAL</w:t>
            </w:r>
          </w:p>
        </w:tc>
        <w:tc>
          <w:tcPr>
            <w:tcW w:w="419" w:type="pct"/>
            <w:tcBorders>
              <w:top w:val="single" w:sz="4" w:space="0" w:color="auto"/>
              <w:left w:val="single" w:sz="4" w:space="0" w:color="auto"/>
              <w:bottom w:val="single" w:sz="4" w:space="0" w:color="auto"/>
              <w:right w:val="single" w:sz="4" w:space="0" w:color="auto"/>
            </w:tcBorders>
            <w:vAlign w:val="center"/>
            <w:hideMark/>
          </w:tcPr>
          <w:p w14:paraId="739AD7F8"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 xml:space="preserve">INCUMPLIMIENTO EN EXPEDICIÓN DE LAS PÓLIZAS </w:t>
            </w:r>
          </w:p>
        </w:tc>
        <w:tc>
          <w:tcPr>
            <w:tcW w:w="371" w:type="pct"/>
            <w:tcBorders>
              <w:top w:val="single" w:sz="4" w:space="0" w:color="auto"/>
              <w:left w:val="single" w:sz="4" w:space="0" w:color="auto"/>
              <w:bottom w:val="single" w:sz="4" w:space="0" w:color="auto"/>
              <w:right w:val="single" w:sz="4" w:space="0" w:color="auto"/>
            </w:tcBorders>
            <w:vAlign w:val="center"/>
            <w:hideMark/>
          </w:tcPr>
          <w:p w14:paraId="165C2920"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INCUMPLIMIENTO EN LA</w:t>
            </w:r>
          </w:p>
          <w:p w14:paraId="68A276FB"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 xml:space="preserve"> CONSTITUCIÓN DE LOS REQUISITOS</w:t>
            </w:r>
          </w:p>
          <w:p w14:paraId="3BBB6A87"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 xml:space="preserve"> DE EJECUCIÓN Y LEGALIZACIÓN</w:t>
            </w:r>
          </w:p>
        </w:tc>
        <w:tc>
          <w:tcPr>
            <w:tcW w:w="157" w:type="pct"/>
            <w:tcBorders>
              <w:top w:val="single" w:sz="4" w:space="0" w:color="auto"/>
              <w:left w:val="single" w:sz="4" w:space="0" w:color="auto"/>
              <w:bottom w:val="single" w:sz="4" w:space="0" w:color="auto"/>
              <w:right w:val="single" w:sz="4" w:space="0" w:color="auto"/>
            </w:tcBorders>
            <w:vAlign w:val="center"/>
            <w:hideMark/>
          </w:tcPr>
          <w:p w14:paraId="1FF293BD" w14:textId="77777777" w:rsidR="00B266FC" w:rsidRPr="00B266FC" w:rsidRDefault="00B266FC">
            <w:pPr>
              <w:ind w:left="113" w:right="113"/>
              <w:jc w:val="center"/>
              <w:rPr>
                <w:rFonts w:eastAsia="MS Mincho"/>
                <w:b/>
                <w:sz w:val="10"/>
                <w:szCs w:val="10"/>
                <w:lang w:eastAsia="es-CO"/>
              </w:rPr>
            </w:pPr>
            <w:r w:rsidRPr="00B266FC">
              <w:rPr>
                <w:rFonts w:eastAsia="MS Mincho"/>
                <w:b/>
                <w:sz w:val="10"/>
                <w:szCs w:val="10"/>
                <w:lang w:eastAsia="es-CO"/>
              </w:rPr>
              <w:t>3</w:t>
            </w:r>
          </w:p>
        </w:tc>
        <w:tc>
          <w:tcPr>
            <w:tcW w:w="157" w:type="pct"/>
            <w:tcBorders>
              <w:top w:val="single" w:sz="4" w:space="0" w:color="auto"/>
              <w:left w:val="single" w:sz="4" w:space="0" w:color="auto"/>
              <w:bottom w:val="single" w:sz="4" w:space="0" w:color="auto"/>
              <w:right w:val="single" w:sz="4" w:space="0" w:color="auto"/>
            </w:tcBorders>
            <w:vAlign w:val="center"/>
            <w:hideMark/>
          </w:tcPr>
          <w:p w14:paraId="381A7335" w14:textId="77777777" w:rsidR="00B266FC" w:rsidRPr="00B266FC" w:rsidRDefault="00B266FC">
            <w:pPr>
              <w:ind w:left="113" w:right="113"/>
              <w:jc w:val="center"/>
              <w:rPr>
                <w:sz w:val="10"/>
                <w:szCs w:val="10"/>
                <w:lang w:eastAsia="es-CO"/>
              </w:rPr>
            </w:pPr>
            <w:r w:rsidRPr="00B266FC">
              <w:rPr>
                <w:sz w:val="10"/>
                <w:szCs w:val="10"/>
                <w:lang w:eastAsia="es-CO"/>
              </w:rPr>
              <w:t>2</w:t>
            </w:r>
          </w:p>
        </w:tc>
        <w:tc>
          <w:tcPr>
            <w:tcW w:w="157" w:type="pct"/>
            <w:tcBorders>
              <w:top w:val="single" w:sz="4" w:space="0" w:color="auto"/>
              <w:left w:val="single" w:sz="4" w:space="0" w:color="auto"/>
              <w:bottom w:val="single" w:sz="4" w:space="0" w:color="auto"/>
              <w:right w:val="single" w:sz="4" w:space="0" w:color="auto"/>
            </w:tcBorders>
            <w:vAlign w:val="center"/>
            <w:hideMark/>
          </w:tcPr>
          <w:p w14:paraId="69C27EE9" w14:textId="77777777" w:rsidR="00B266FC" w:rsidRPr="00B266FC" w:rsidRDefault="00B266FC">
            <w:pPr>
              <w:ind w:left="113" w:right="113"/>
              <w:jc w:val="center"/>
              <w:rPr>
                <w:rFonts w:eastAsia="MS Mincho"/>
                <w:b/>
                <w:sz w:val="10"/>
                <w:szCs w:val="10"/>
                <w:lang w:eastAsia="es-CO"/>
              </w:rPr>
            </w:pPr>
            <w:r w:rsidRPr="00B266FC">
              <w:rPr>
                <w:rFonts w:eastAsia="MS Mincho"/>
                <w:b/>
                <w:sz w:val="10"/>
                <w:szCs w:val="10"/>
                <w:lang w:eastAsia="es-CO"/>
              </w:rPr>
              <w:t>5</w:t>
            </w:r>
          </w:p>
        </w:tc>
        <w:tc>
          <w:tcPr>
            <w:tcW w:w="81" w:type="pct"/>
            <w:tcBorders>
              <w:top w:val="single" w:sz="4" w:space="0" w:color="auto"/>
              <w:left w:val="single" w:sz="4" w:space="0" w:color="auto"/>
              <w:bottom w:val="single" w:sz="4" w:space="0" w:color="auto"/>
              <w:right w:val="single" w:sz="4" w:space="0" w:color="auto"/>
            </w:tcBorders>
            <w:textDirection w:val="btLr"/>
            <w:vAlign w:val="center"/>
            <w:hideMark/>
          </w:tcPr>
          <w:p w14:paraId="658B957F" w14:textId="77777777" w:rsidR="00B266FC" w:rsidRPr="00B266FC" w:rsidRDefault="00B266FC">
            <w:pPr>
              <w:ind w:left="113" w:right="113"/>
              <w:jc w:val="center"/>
              <w:rPr>
                <w:sz w:val="10"/>
                <w:szCs w:val="10"/>
                <w:lang w:eastAsia="es-CO"/>
              </w:rPr>
            </w:pPr>
            <w:r w:rsidRPr="00B266FC">
              <w:rPr>
                <w:sz w:val="10"/>
                <w:szCs w:val="10"/>
                <w:lang w:eastAsia="es-CO"/>
              </w:rPr>
              <w:t>RIESGO MEDIO</w:t>
            </w:r>
          </w:p>
        </w:tc>
        <w:tc>
          <w:tcPr>
            <w:tcW w:w="137" w:type="pct"/>
            <w:tcBorders>
              <w:top w:val="single" w:sz="4" w:space="0" w:color="auto"/>
              <w:left w:val="single" w:sz="4" w:space="0" w:color="auto"/>
              <w:bottom w:val="single" w:sz="4" w:space="0" w:color="auto"/>
              <w:right w:val="single" w:sz="4" w:space="0" w:color="auto"/>
            </w:tcBorders>
            <w:textDirection w:val="btLr"/>
            <w:vAlign w:val="center"/>
            <w:hideMark/>
          </w:tcPr>
          <w:p w14:paraId="36F315B5" w14:textId="77777777" w:rsidR="00B266FC" w:rsidRPr="00B266FC" w:rsidRDefault="00B266FC">
            <w:pPr>
              <w:ind w:left="113" w:right="113"/>
              <w:jc w:val="center"/>
              <w:rPr>
                <w:sz w:val="10"/>
                <w:szCs w:val="10"/>
                <w:lang w:eastAsia="es-CO"/>
              </w:rPr>
            </w:pPr>
            <w:r w:rsidRPr="00B266FC">
              <w:rPr>
                <w:sz w:val="10"/>
                <w:szCs w:val="10"/>
                <w:lang w:eastAsia="es-CO"/>
              </w:rPr>
              <w:t>CONTRATISTA</w:t>
            </w:r>
          </w:p>
        </w:tc>
        <w:tc>
          <w:tcPr>
            <w:tcW w:w="388" w:type="pct"/>
            <w:tcBorders>
              <w:top w:val="single" w:sz="4" w:space="0" w:color="auto"/>
              <w:left w:val="single" w:sz="4" w:space="0" w:color="auto"/>
              <w:bottom w:val="single" w:sz="4" w:space="0" w:color="auto"/>
              <w:right w:val="single" w:sz="4" w:space="0" w:color="auto"/>
            </w:tcBorders>
            <w:vAlign w:val="center"/>
            <w:hideMark/>
          </w:tcPr>
          <w:p w14:paraId="2694A22A" w14:textId="77777777" w:rsidR="00B266FC" w:rsidRPr="00B266FC" w:rsidRDefault="00B266FC">
            <w:pPr>
              <w:rPr>
                <w:rFonts w:eastAsia="MS Mincho"/>
                <w:sz w:val="10"/>
                <w:szCs w:val="10"/>
                <w:lang w:eastAsia="es-CO"/>
              </w:rPr>
            </w:pPr>
            <w:r w:rsidRPr="00B266FC">
              <w:rPr>
                <w:rFonts w:eastAsia="MS Mincho"/>
                <w:sz w:val="10"/>
                <w:szCs w:val="10"/>
                <w:lang w:eastAsia="es-CO"/>
              </w:rPr>
              <w:t>SE DEBERÁ CONTEMPLAR UNA</w:t>
            </w:r>
          </w:p>
          <w:p w14:paraId="2F1DDDD4" w14:textId="77777777" w:rsidR="00B266FC" w:rsidRPr="00B266FC" w:rsidRDefault="00B266FC">
            <w:pPr>
              <w:rPr>
                <w:rFonts w:eastAsia="MS Mincho"/>
                <w:sz w:val="10"/>
                <w:szCs w:val="10"/>
                <w:lang w:eastAsia="es-CO"/>
              </w:rPr>
            </w:pPr>
            <w:r w:rsidRPr="00B266FC">
              <w:rPr>
                <w:rFonts w:eastAsia="MS Mincho"/>
                <w:sz w:val="10"/>
                <w:szCs w:val="10"/>
                <w:lang w:eastAsia="es-CO"/>
              </w:rPr>
              <w:t>CLÁUSULA QUE LE EXIJA AL</w:t>
            </w:r>
          </w:p>
          <w:p w14:paraId="27D3ED2D" w14:textId="77777777" w:rsidR="00B266FC" w:rsidRPr="00B266FC" w:rsidRDefault="00B266FC">
            <w:pPr>
              <w:rPr>
                <w:rFonts w:eastAsia="MS Mincho"/>
                <w:sz w:val="10"/>
                <w:szCs w:val="10"/>
                <w:lang w:eastAsia="es-CO"/>
              </w:rPr>
            </w:pPr>
            <w:r w:rsidRPr="00B266FC">
              <w:rPr>
                <w:rFonts w:eastAsia="MS Mincho"/>
                <w:sz w:val="10"/>
                <w:szCs w:val="10"/>
                <w:lang w:eastAsia="es-CO"/>
              </w:rPr>
              <w:t>CONTRATISTA LA CONSTITUCIÓN</w:t>
            </w:r>
          </w:p>
          <w:p w14:paraId="083EA50D"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DE UNA PÓLIZA QUE AMPARE CUMPLIMIENTO DE LOS REQUISITOS</w:t>
            </w:r>
          </w:p>
          <w:p w14:paraId="664EA50F" w14:textId="77777777" w:rsidR="00B266FC" w:rsidRPr="00B266FC" w:rsidRDefault="00B266FC">
            <w:pPr>
              <w:rPr>
                <w:rFonts w:eastAsia="MS Mincho"/>
                <w:sz w:val="10"/>
                <w:szCs w:val="10"/>
                <w:lang w:eastAsia="es-CO"/>
              </w:rPr>
            </w:pPr>
            <w:r w:rsidRPr="00B266FC">
              <w:rPr>
                <w:rFonts w:eastAsia="MS Mincho"/>
                <w:sz w:val="10"/>
                <w:szCs w:val="10"/>
                <w:lang w:eastAsia="es-CO"/>
              </w:rPr>
              <w:t xml:space="preserve"> DE EJECUCIÓN Y LEGALIZACIÓN</w:t>
            </w:r>
          </w:p>
        </w:tc>
        <w:tc>
          <w:tcPr>
            <w:tcW w:w="157" w:type="pct"/>
            <w:tcBorders>
              <w:top w:val="single" w:sz="4" w:space="0" w:color="auto"/>
              <w:left w:val="single" w:sz="4" w:space="0" w:color="auto"/>
              <w:bottom w:val="single" w:sz="4" w:space="0" w:color="auto"/>
              <w:right w:val="single" w:sz="4" w:space="0" w:color="auto"/>
            </w:tcBorders>
            <w:vAlign w:val="center"/>
            <w:hideMark/>
          </w:tcPr>
          <w:p w14:paraId="721F1945" w14:textId="77777777" w:rsidR="00B266FC" w:rsidRPr="00B266FC" w:rsidRDefault="00B266FC">
            <w:pPr>
              <w:ind w:left="113" w:right="113"/>
              <w:jc w:val="center"/>
              <w:rPr>
                <w:rFonts w:eastAsia="MS Mincho"/>
                <w:sz w:val="10"/>
                <w:szCs w:val="10"/>
                <w:lang w:eastAsia="es-CO"/>
              </w:rPr>
            </w:pPr>
            <w:r w:rsidRPr="00B266FC">
              <w:rPr>
                <w:rFonts w:eastAsia="MS Mincho"/>
                <w:sz w:val="10"/>
                <w:szCs w:val="10"/>
                <w:lang w:eastAsia="es-CO"/>
              </w:rPr>
              <w:t>2</w:t>
            </w:r>
          </w:p>
        </w:tc>
        <w:tc>
          <w:tcPr>
            <w:tcW w:w="157" w:type="pct"/>
            <w:tcBorders>
              <w:top w:val="single" w:sz="4" w:space="0" w:color="auto"/>
              <w:left w:val="single" w:sz="4" w:space="0" w:color="auto"/>
              <w:bottom w:val="single" w:sz="4" w:space="0" w:color="auto"/>
              <w:right w:val="single" w:sz="4" w:space="0" w:color="auto"/>
            </w:tcBorders>
            <w:vAlign w:val="center"/>
            <w:hideMark/>
          </w:tcPr>
          <w:p w14:paraId="2E1970B1" w14:textId="77777777" w:rsidR="00B266FC" w:rsidRPr="00B266FC" w:rsidRDefault="00B266FC">
            <w:pPr>
              <w:ind w:left="113" w:right="113"/>
              <w:jc w:val="center"/>
              <w:rPr>
                <w:rFonts w:eastAsia="MS Mincho"/>
                <w:sz w:val="10"/>
                <w:szCs w:val="10"/>
                <w:lang w:eastAsia="es-CO"/>
              </w:rPr>
            </w:pPr>
            <w:r w:rsidRPr="00B266FC">
              <w:rPr>
                <w:rFonts w:eastAsia="MS Mincho"/>
                <w:sz w:val="10"/>
                <w:szCs w:val="10"/>
                <w:lang w:eastAsia="es-CO"/>
              </w:rPr>
              <w:t>3</w:t>
            </w:r>
          </w:p>
        </w:tc>
        <w:tc>
          <w:tcPr>
            <w:tcW w:w="157" w:type="pct"/>
            <w:tcBorders>
              <w:top w:val="single" w:sz="4" w:space="0" w:color="auto"/>
              <w:left w:val="single" w:sz="4" w:space="0" w:color="auto"/>
              <w:bottom w:val="single" w:sz="4" w:space="0" w:color="auto"/>
              <w:right w:val="single" w:sz="4" w:space="0" w:color="auto"/>
            </w:tcBorders>
            <w:vAlign w:val="center"/>
            <w:hideMark/>
          </w:tcPr>
          <w:p w14:paraId="2104FD43" w14:textId="77777777" w:rsidR="00B266FC" w:rsidRPr="00B266FC" w:rsidRDefault="00B266FC">
            <w:pPr>
              <w:ind w:left="113" w:right="113"/>
              <w:jc w:val="center"/>
              <w:rPr>
                <w:rFonts w:eastAsia="MS Mincho"/>
                <w:sz w:val="10"/>
                <w:szCs w:val="10"/>
                <w:lang w:eastAsia="es-CO"/>
              </w:rPr>
            </w:pPr>
            <w:r w:rsidRPr="00B266FC">
              <w:rPr>
                <w:rFonts w:eastAsia="MS Mincho"/>
                <w:sz w:val="10"/>
                <w:szCs w:val="10"/>
                <w:lang w:eastAsia="es-CO"/>
              </w:rPr>
              <w:t>5</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5774A757" w14:textId="77777777" w:rsidR="00B266FC" w:rsidRPr="00B266FC" w:rsidRDefault="00B266FC">
            <w:pPr>
              <w:ind w:left="113" w:right="113"/>
              <w:jc w:val="center"/>
              <w:rPr>
                <w:sz w:val="10"/>
                <w:szCs w:val="10"/>
                <w:lang w:eastAsia="es-CO"/>
              </w:rPr>
            </w:pPr>
            <w:r w:rsidRPr="00B266FC">
              <w:rPr>
                <w:sz w:val="10"/>
                <w:szCs w:val="10"/>
                <w:lang w:eastAsia="es-CO"/>
              </w:rPr>
              <w:t>Riesgo Medio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314490B2" w14:textId="77777777" w:rsidR="00B266FC" w:rsidRPr="00B266FC" w:rsidRDefault="00B266FC">
            <w:pPr>
              <w:ind w:left="113" w:right="113"/>
              <w:jc w:val="center"/>
              <w:rPr>
                <w:rFonts w:ascii="Times New Roman" w:hAnsi="Times New Roman" w:cs="Times New Roman"/>
                <w:sz w:val="10"/>
                <w:szCs w:val="10"/>
                <w:lang w:eastAsia="es-CO"/>
              </w:rPr>
            </w:pPr>
            <w:r w:rsidRPr="00B266FC">
              <w:rPr>
                <w:rFonts w:ascii="Times New Roman" w:hAnsi="Times New Roman" w:cs="Times New Roman"/>
                <w:sz w:val="10"/>
                <w:szCs w:val="10"/>
                <w:lang w:eastAsia="es-CO"/>
              </w:rPr>
              <w:t>SI</w:t>
            </w:r>
          </w:p>
        </w:tc>
        <w:tc>
          <w:tcPr>
            <w:tcW w:w="362" w:type="pct"/>
            <w:tcBorders>
              <w:top w:val="single" w:sz="4" w:space="0" w:color="auto"/>
              <w:left w:val="single" w:sz="4" w:space="0" w:color="auto"/>
              <w:bottom w:val="single" w:sz="4" w:space="0" w:color="auto"/>
              <w:right w:val="single" w:sz="4" w:space="0" w:color="auto"/>
            </w:tcBorders>
            <w:vAlign w:val="center"/>
            <w:hideMark/>
          </w:tcPr>
          <w:p w14:paraId="2E6FB935" w14:textId="77777777" w:rsidR="00B266FC" w:rsidRPr="00B266FC" w:rsidRDefault="00B266FC">
            <w:pPr>
              <w:ind w:left="113" w:right="113"/>
              <w:jc w:val="center"/>
              <w:rPr>
                <w:rFonts w:eastAsia="MS Mincho"/>
                <w:sz w:val="10"/>
                <w:szCs w:val="10"/>
                <w:lang w:eastAsia="es-CO"/>
              </w:rPr>
            </w:pPr>
            <w:r w:rsidRPr="00B266FC">
              <w:rPr>
                <w:rFonts w:eastAsia="MS Mincho"/>
                <w:sz w:val="10"/>
                <w:szCs w:val="10"/>
                <w:lang w:eastAsia="es-CO"/>
              </w:rPr>
              <w:t xml:space="preserve"> JEFE DE CONTRATOS Y</w:t>
            </w:r>
          </w:p>
          <w:p w14:paraId="0F20F71B" w14:textId="77777777" w:rsidR="00B266FC" w:rsidRPr="00B266FC" w:rsidRDefault="00B266FC">
            <w:pPr>
              <w:ind w:left="113" w:right="113"/>
              <w:jc w:val="center"/>
              <w:rPr>
                <w:sz w:val="10"/>
                <w:szCs w:val="10"/>
                <w:lang w:eastAsia="es-CO"/>
              </w:rPr>
            </w:pPr>
            <w:r w:rsidRPr="00B266FC">
              <w:rPr>
                <w:sz w:val="10"/>
                <w:szCs w:val="10"/>
                <w:lang w:eastAsia="es-CO"/>
              </w:rPr>
              <w:t>ANALISTA DE CONTRATOS</w:t>
            </w:r>
          </w:p>
        </w:tc>
        <w:tc>
          <w:tcPr>
            <w:tcW w:w="364" w:type="pct"/>
            <w:tcBorders>
              <w:top w:val="single" w:sz="4" w:space="0" w:color="auto"/>
              <w:left w:val="single" w:sz="4" w:space="0" w:color="auto"/>
              <w:bottom w:val="single" w:sz="4" w:space="0" w:color="auto"/>
              <w:right w:val="single" w:sz="4" w:space="0" w:color="auto"/>
            </w:tcBorders>
            <w:vAlign w:val="center"/>
            <w:hideMark/>
          </w:tcPr>
          <w:p w14:paraId="7EB479E8" w14:textId="77777777" w:rsidR="00B266FC" w:rsidRPr="00B266FC" w:rsidRDefault="00B266FC">
            <w:pPr>
              <w:ind w:left="113" w:right="113"/>
              <w:jc w:val="center"/>
              <w:rPr>
                <w:rFonts w:eastAsia="MS Mincho"/>
                <w:sz w:val="10"/>
                <w:szCs w:val="10"/>
                <w:lang w:eastAsia="es-CO"/>
              </w:rPr>
            </w:pPr>
            <w:proofErr w:type="spellStart"/>
            <w:r w:rsidRPr="00B266FC">
              <w:rPr>
                <w:rFonts w:eastAsia="MS Mincho"/>
                <w:sz w:val="10"/>
                <w:szCs w:val="10"/>
                <w:lang w:eastAsia="es-CO"/>
              </w:rPr>
              <w:t>SUSCRIPCION</w:t>
            </w:r>
            <w:proofErr w:type="spellEnd"/>
            <w:r w:rsidRPr="00B266FC">
              <w:rPr>
                <w:rFonts w:eastAsia="MS Mincho"/>
                <w:sz w:val="10"/>
                <w:szCs w:val="10"/>
                <w:lang w:eastAsia="es-CO"/>
              </w:rPr>
              <w:t xml:space="preserve"> DEL CONTRATO</w:t>
            </w:r>
          </w:p>
        </w:tc>
        <w:tc>
          <w:tcPr>
            <w:tcW w:w="357" w:type="pct"/>
            <w:tcBorders>
              <w:top w:val="single" w:sz="4" w:space="0" w:color="auto"/>
              <w:left w:val="single" w:sz="4" w:space="0" w:color="auto"/>
              <w:bottom w:val="single" w:sz="4" w:space="0" w:color="auto"/>
              <w:right w:val="single" w:sz="4" w:space="0" w:color="auto"/>
            </w:tcBorders>
            <w:vAlign w:val="center"/>
            <w:hideMark/>
          </w:tcPr>
          <w:p w14:paraId="6CB5B4D6" w14:textId="77777777" w:rsidR="00B266FC" w:rsidRPr="00B266FC" w:rsidRDefault="00B266FC">
            <w:pPr>
              <w:jc w:val="center"/>
              <w:rPr>
                <w:rFonts w:eastAsia="MS Mincho"/>
                <w:sz w:val="10"/>
                <w:szCs w:val="10"/>
                <w:lang w:eastAsia="es-CO"/>
              </w:rPr>
            </w:pPr>
            <w:proofErr w:type="spellStart"/>
            <w:r w:rsidRPr="00B266FC">
              <w:rPr>
                <w:rFonts w:eastAsia="MS Mincho"/>
                <w:sz w:val="10"/>
                <w:szCs w:val="10"/>
                <w:lang w:eastAsia="es-CO"/>
              </w:rPr>
              <w:t>APROBACION</w:t>
            </w:r>
            <w:proofErr w:type="spellEnd"/>
            <w:r w:rsidRPr="00B266FC">
              <w:rPr>
                <w:rFonts w:eastAsia="MS Mincho"/>
                <w:sz w:val="10"/>
                <w:szCs w:val="10"/>
                <w:lang w:eastAsia="es-CO"/>
              </w:rPr>
              <w:t xml:space="preserve"> DE LA </w:t>
            </w:r>
            <w:proofErr w:type="spellStart"/>
            <w:r w:rsidRPr="00B266FC">
              <w:rPr>
                <w:rFonts w:eastAsia="MS Mincho"/>
                <w:sz w:val="10"/>
                <w:szCs w:val="10"/>
                <w:lang w:eastAsia="es-CO"/>
              </w:rPr>
              <w:t>GARANTIA</w:t>
            </w:r>
            <w:proofErr w:type="spellEnd"/>
            <w:r w:rsidRPr="00B266FC">
              <w:rPr>
                <w:rFonts w:eastAsia="MS Mincho"/>
                <w:sz w:val="10"/>
                <w:szCs w:val="10"/>
                <w:lang w:eastAsia="es-CO"/>
              </w:rPr>
              <w:t xml:space="preserve"> UNICA</w:t>
            </w:r>
          </w:p>
        </w:tc>
        <w:tc>
          <w:tcPr>
            <w:tcW w:w="388" w:type="pct"/>
            <w:tcBorders>
              <w:top w:val="single" w:sz="4" w:space="0" w:color="auto"/>
              <w:left w:val="single" w:sz="4" w:space="0" w:color="auto"/>
              <w:bottom w:val="single" w:sz="4" w:space="0" w:color="auto"/>
              <w:right w:val="single" w:sz="4" w:space="0" w:color="auto"/>
            </w:tcBorders>
            <w:vAlign w:val="center"/>
            <w:hideMark/>
          </w:tcPr>
          <w:p w14:paraId="11E763D1"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SUPERVISAR EL CUMPLIMIENTO DE LOS REQUISITOS</w:t>
            </w:r>
          </w:p>
          <w:p w14:paraId="74ECF5F4"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 xml:space="preserve"> DE EJECUCIÓN Y LEGALIZACIÓN</w:t>
            </w:r>
          </w:p>
        </w:tc>
        <w:tc>
          <w:tcPr>
            <w:tcW w:w="364" w:type="pct"/>
            <w:tcBorders>
              <w:top w:val="single" w:sz="4" w:space="0" w:color="auto"/>
              <w:left w:val="single" w:sz="4" w:space="0" w:color="auto"/>
              <w:bottom w:val="single" w:sz="4" w:space="0" w:color="auto"/>
              <w:right w:val="single" w:sz="4" w:space="0" w:color="auto"/>
            </w:tcBorders>
            <w:vAlign w:val="center"/>
            <w:hideMark/>
          </w:tcPr>
          <w:p w14:paraId="41A49836"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ETAPA PRECONTRACTUAL</w:t>
            </w:r>
          </w:p>
        </w:tc>
      </w:tr>
      <w:tr w:rsidR="007D358C" w:rsidRPr="00B266FC" w14:paraId="326820FA" w14:textId="77777777" w:rsidTr="007D358C">
        <w:trPr>
          <w:cantSplit/>
          <w:trHeight w:val="20"/>
        </w:trPr>
        <w:tc>
          <w:tcPr>
            <w:tcW w:w="174" w:type="pct"/>
            <w:tcBorders>
              <w:top w:val="single" w:sz="4" w:space="0" w:color="auto"/>
              <w:left w:val="single" w:sz="4" w:space="0" w:color="auto"/>
              <w:bottom w:val="single" w:sz="4" w:space="0" w:color="auto"/>
              <w:right w:val="single" w:sz="4" w:space="0" w:color="auto"/>
            </w:tcBorders>
            <w:vAlign w:val="center"/>
            <w:hideMark/>
          </w:tcPr>
          <w:p w14:paraId="0540B02E" w14:textId="679FD6F8" w:rsidR="00B266FC" w:rsidRPr="00B266FC" w:rsidRDefault="00B266FC">
            <w:pPr>
              <w:ind w:left="113" w:right="113"/>
              <w:jc w:val="center"/>
              <w:rPr>
                <w:sz w:val="10"/>
                <w:szCs w:val="10"/>
                <w:lang w:eastAsia="es-CO"/>
              </w:rPr>
            </w:pPr>
            <w:r w:rsidRPr="00B266FC">
              <w:rPr>
                <w:sz w:val="10"/>
                <w:szCs w:val="10"/>
                <w:lang w:eastAsia="es-CO"/>
              </w:rPr>
              <w:t>9</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1DB3760E" w14:textId="77777777" w:rsidR="00B266FC" w:rsidRPr="00B266FC" w:rsidRDefault="00B266FC">
            <w:pPr>
              <w:ind w:left="113" w:right="113"/>
              <w:jc w:val="center"/>
              <w:rPr>
                <w:sz w:val="10"/>
                <w:szCs w:val="10"/>
                <w:lang w:eastAsia="es-CO"/>
              </w:rPr>
            </w:pPr>
            <w:r w:rsidRPr="00B266FC">
              <w:rPr>
                <w:sz w:val="10"/>
                <w:szCs w:val="10"/>
                <w:lang w:eastAsia="es-CO"/>
              </w:rPr>
              <w:t>ESPECIFICO</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08C4CA69" w14:textId="77777777" w:rsidR="00B266FC" w:rsidRPr="00B266FC" w:rsidRDefault="00B266FC">
            <w:pPr>
              <w:ind w:left="113" w:right="113"/>
              <w:jc w:val="center"/>
              <w:rPr>
                <w:sz w:val="10"/>
                <w:szCs w:val="10"/>
                <w:lang w:eastAsia="es-CO"/>
              </w:rPr>
            </w:pPr>
            <w:r w:rsidRPr="00B266FC">
              <w:rPr>
                <w:sz w:val="10"/>
                <w:szCs w:val="10"/>
                <w:lang w:eastAsia="es-CO"/>
              </w:rPr>
              <w:t>INTERNO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0095D106" w14:textId="77777777" w:rsidR="00B266FC" w:rsidRPr="00B266FC" w:rsidRDefault="00B266FC">
            <w:pPr>
              <w:ind w:left="113" w:right="113"/>
              <w:jc w:val="center"/>
              <w:rPr>
                <w:sz w:val="10"/>
                <w:szCs w:val="10"/>
                <w:lang w:eastAsia="es-CO"/>
              </w:rPr>
            </w:pPr>
            <w:r w:rsidRPr="00B266FC">
              <w:rPr>
                <w:sz w:val="10"/>
                <w:szCs w:val="10"/>
                <w:lang w:eastAsia="es-CO"/>
              </w:rPr>
              <w:t>EJECUCIÓN</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0E809379" w14:textId="77777777" w:rsidR="00B266FC" w:rsidRPr="00B266FC" w:rsidRDefault="00B266FC">
            <w:pPr>
              <w:ind w:left="113" w:right="113"/>
              <w:jc w:val="center"/>
              <w:rPr>
                <w:sz w:val="10"/>
                <w:szCs w:val="10"/>
                <w:lang w:eastAsia="es-CO"/>
              </w:rPr>
            </w:pPr>
            <w:r w:rsidRPr="00B266FC">
              <w:rPr>
                <w:sz w:val="10"/>
                <w:szCs w:val="10"/>
                <w:lang w:eastAsia="es-CO"/>
              </w:rPr>
              <w:t>OPERACIONAL</w:t>
            </w:r>
          </w:p>
        </w:tc>
        <w:tc>
          <w:tcPr>
            <w:tcW w:w="419" w:type="pct"/>
            <w:tcBorders>
              <w:top w:val="single" w:sz="4" w:space="0" w:color="auto"/>
              <w:left w:val="single" w:sz="4" w:space="0" w:color="auto"/>
              <w:bottom w:val="single" w:sz="4" w:space="0" w:color="auto"/>
              <w:right w:val="single" w:sz="4" w:space="0" w:color="auto"/>
            </w:tcBorders>
            <w:vAlign w:val="center"/>
            <w:hideMark/>
          </w:tcPr>
          <w:p w14:paraId="75A63696"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INCUMPLIMIENTO DEL</w:t>
            </w:r>
          </w:p>
          <w:p w14:paraId="04891597"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OBJETO CONTRACTUAL Y DE</w:t>
            </w:r>
          </w:p>
          <w:p w14:paraId="1A0DEBBE"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LAS OBLIGACIONES</w:t>
            </w:r>
          </w:p>
          <w:p w14:paraId="2319A01B"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CONTRACTUALES.</w:t>
            </w:r>
          </w:p>
        </w:tc>
        <w:tc>
          <w:tcPr>
            <w:tcW w:w="371" w:type="pct"/>
            <w:tcBorders>
              <w:top w:val="single" w:sz="4" w:space="0" w:color="auto"/>
              <w:left w:val="single" w:sz="4" w:space="0" w:color="auto"/>
              <w:bottom w:val="single" w:sz="4" w:space="0" w:color="auto"/>
              <w:right w:val="single" w:sz="4" w:space="0" w:color="auto"/>
            </w:tcBorders>
            <w:vAlign w:val="center"/>
            <w:hideMark/>
          </w:tcPr>
          <w:p w14:paraId="291FFB9C"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DEMORAS EN LA PRESTACIÓN DEL</w:t>
            </w:r>
          </w:p>
          <w:p w14:paraId="4B04544E"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SERVICIO IN</w:t>
            </w:r>
          </w:p>
          <w:p w14:paraId="00231CDD"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CUMPLIMIENTO DEL</w:t>
            </w:r>
          </w:p>
          <w:p w14:paraId="5E170CAC"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CONTRATO</w:t>
            </w:r>
          </w:p>
        </w:tc>
        <w:tc>
          <w:tcPr>
            <w:tcW w:w="157" w:type="pct"/>
            <w:tcBorders>
              <w:top w:val="single" w:sz="4" w:space="0" w:color="auto"/>
              <w:left w:val="single" w:sz="4" w:space="0" w:color="auto"/>
              <w:bottom w:val="single" w:sz="4" w:space="0" w:color="auto"/>
              <w:right w:val="single" w:sz="4" w:space="0" w:color="auto"/>
            </w:tcBorders>
            <w:vAlign w:val="center"/>
            <w:hideMark/>
          </w:tcPr>
          <w:p w14:paraId="354DF9C7" w14:textId="77777777" w:rsidR="00B266FC" w:rsidRPr="00B266FC" w:rsidRDefault="00B266FC">
            <w:pPr>
              <w:ind w:left="113" w:right="113"/>
              <w:jc w:val="center"/>
              <w:rPr>
                <w:rFonts w:eastAsia="MS Mincho"/>
                <w:b/>
                <w:sz w:val="10"/>
                <w:szCs w:val="10"/>
                <w:lang w:eastAsia="es-CO"/>
              </w:rPr>
            </w:pPr>
            <w:r w:rsidRPr="00B266FC">
              <w:rPr>
                <w:rFonts w:eastAsia="MS Mincho"/>
                <w:b/>
                <w:sz w:val="10"/>
                <w:szCs w:val="10"/>
                <w:lang w:eastAsia="es-CO"/>
              </w:rPr>
              <w:t>3</w:t>
            </w:r>
          </w:p>
        </w:tc>
        <w:tc>
          <w:tcPr>
            <w:tcW w:w="157" w:type="pct"/>
            <w:tcBorders>
              <w:top w:val="single" w:sz="4" w:space="0" w:color="auto"/>
              <w:left w:val="single" w:sz="4" w:space="0" w:color="auto"/>
              <w:bottom w:val="single" w:sz="4" w:space="0" w:color="auto"/>
              <w:right w:val="single" w:sz="4" w:space="0" w:color="auto"/>
            </w:tcBorders>
            <w:vAlign w:val="center"/>
            <w:hideMark/>
          </w:tcPr>
          <w:p w14:paraId="0B74209C" w14:textId="77777777" w:rsidR="00B266FC" w:rsidRPr="00B266FC" w:rsidRDefault="00B266FC">
            <w:pPr>
              <w:ind w:left="113" w:right="113"/>
              <w:jc w:val="center"/>
              <w:rPr>
                <w:sz w:val="10"/>
                <w:szCs w:val="10"/>
                <w:lang w:eastAsia="es-CO"/>
              </w:rPr>
            </w:pPr>
            <w:r w:rsidRPr="00B266FC">
              <w:rPr>
                <w:sz w:val="10"/>
                <w:szCs w:val="10"/>
                <w:lang w:eastAsia="es-CO"/>
              </w:rPr>
              <w:t>2</w:t>
            </w:r>
          </w:p>
        </w:tc>
        <w:tc>
          <w:tcPr>
            <w:tcW w:w="157" w:type="pct"/>
            <w:tcBorders>
              <w:top w:val="single" w:sz="4" w:space="0" w:color="auto"/>
              <w:left w:val="single" w:sz="4" w:space="0" w:color="auto"/>
              <w:bottom w:val="single" w:sz="4" w:space="0" w:color="auto"/>
              <w:right w:val="single" w:sz="4" w:space="0" w:color="auto"/>
            </w:tcBorders>
            <w:vAlign w:val="center"/>
            <w:hideMark/>
          </w:tcPr>
          <w:p w14:paraId="0113C7EF" w14:textId="77777777" w:rsidR="00B266FC" w:rsidRPr="00B266FC" w:rsidRDefault="00B266FC">
            <w:pPr>
              <w:ind w:left="113" w:right="113"/>
              <w:jc w:val="center"/>
              <w:rPr>
                <w:rFonts w:eastAsia="MS Mincho"/>
                <w:b/>
                <w:sz w:val="10"/>
                <w:szCs w:val="10"/>
                <w:lang w:eastAsia="es-CO"/>
              </w:rPr>
            </w:pPr>
            <w:r w:rsidRPr="00B266FC">
              <w:rPr>
                <w:rFonts w:eastAsia="MS Mincho"/>
                <w:b/>
                <w:sz w:val="10"/>
                <w:szCs w:val="10"/>
                <w:lang w:eastAsia="es-CO"/>
              </w:rPr>
              <w:t>5</w:t>
            </w:r>
          </w:p>
        </w:tc>
        <w:tc>
          <w:tcPr>
            <w:tcW w:w="81" w:type="pct"/>
            <w:tcBorders>
              <w:top w:val="single" w:sz="4" w:space="0" w:color="auto"/>
              <w:left w:val="single" w:sz="4" w:space="0" w:color="auto"/>
              <w:bottom w:val="single" w:sz="4" w:space="0" w:color="auto"/>
              <w:right w:val="single" w:sz="4" w:space="0" w:color="auto"/>
            </w:tcBorders>
            <w:textDirection w:val="btLr"/>
            <w:vAlign w:val="center"/>
            <w:hideMark/>
          </w:tcPr>
          <w:p w14:paraId="6EE9C555" w14:textId="77777777" w:rsidR="00B266FC" w:rsidRPr="00B266FC" w:rsidRDefault="00B266FC">
            <w:pPr>
              <w:ind w:left="113" w:right="113"/>
              <w:jc w:val="center"/>
              <w:rPr>
                <w:sz w:val="10"/>
                <w:szCs w:val="10"/>
                <w:lang w:eastAsia="es-CO"/>
              </w:rPr>
            </w:pPr>
            <w:r w:rsidRPr="00B266FC">
              <w:rPr>
                <w:sz w:val="10"/>
                <w:szCs w:val="10"/>
                <w:lang w:eastAsia="es-CO"/>
              </w:rPr>
              <w:t>RIESGO MEDIO</w:t>
            </w:r>
          </w:p>
        </w:tc>
        <w:tc>
          <w:tcPr>
            <w:tcW w:w="137" w:type="pct"/>
            <w:tcBorders>
              <w:top w:val="single" w:sz="4" w:space="0" w:color="auto"/>
              <w:left w:val="single" w:sz="4" w:space="0" w:color="auto"/>
              <w:bottom w:val="single" w:sz="4" w:space="0" w:color="auto"/>
              <w:right w:val="single" w:sz="4" w:space="0" w:color="auto"/>
            </w:tcBorders>
            <w:textDirection w:val="btLr"/>
            <w:vAlign w:val="center"/>
            <w:hideMark/>
          </w:tcPr>
          <w:p w14:paraId="19443FD9" w14:textId="77777777" w:rsidR="00B266FC" w:rsidRPr="00B266FC" w:rsidRDefault="00B266FC">
            <w:pPr>
              <w:ind w:left="113" w:right="113"/>
              <w:jc w:val="center"/>
              <w:rPr>
                <w:sz w:val="10"/>
                <w:szCs w:val="10"/>
                <w:lang w:eastAsia="es-CO"/>
              </w:rPr>
            </w:pPr>
            <w:r w:rsidRPr="00B266FC">
              <w:rPr>
                <w:sz w:val="10"/>
                <w:szCs w:val="10"/>
                <w:lang w:eastAsia="es-CO"/>
              </w:rPr>
              <w:t>CONTRATISTA</w:t>
            </w:r>
          </w:p>
        </w:tc>
        <w:tc>
          <w:tcPr>
            <w:tcW w:w="388" w:type="pct"/>
            <w:tcBorders>
              <w:top w:val="single" w:sz="4" w:space="0" w:color="auto"/>
              <w:left w:val="single" w:sz="4" w:space="0" w:color="auto"/>
              <w:bottom w:val="single" w:sz="4" w:space="0" w:color="auto"/>
              <w:right w:val="single" w:sz="4" w:space="0" w:color="auto"/>
            </w:tcBorders>
            <w:vAlign w:val="center"/>
            <w:hideMark/>
          </w:tcPr>
          <w:p w14:paraId="6A52317C" w14:textId="77777777" w:rsidR="00B266FC" w:rsidRPr="00B266FC" w:rsidRDefault="00B266FC">
            <w:pPr>
              <w:rPr>
                <w:rFonts w:eastAsia="MS Mincho"/>
                <w:sz w:val="10"/>
                <w:szCs w:val="10"/>
                <w:lang w:eastAsia="es-CO"/>
              </w:rPr>
            </w:pPr>
            <w:r w:rsidRPr="00B266FC">
              <w:rPr>
                <w:rFonts w:eastAsia="MS Mincho"/>
                <w:sz w:val="10"/>
                <w:szCs w:val="10"/>
                <w:lang w:eastAsia="es-CO"/>
              </w:rPr>
              <w:t>SE DEBERÁ CONTEMPLAR UNA</w:t>
            </w:r>
          </w:p>
          <w:p w14:paraId="6E415117" w14:textId="77777777" w:rsidR="00B266FC" w:rsidRPr="00B266FC" w:rsidRDefault="00B266FC">
            <w:pPr>
              <w:rPr>
                <w:rFonts w:eastAsia="MS Mincho"/>
                <w:sz w:val="10"/>
                <w:szCs w:val="10"/>
                <w:lang w:eastAsia="es-CO"/>
              </w:rPr>
            </w:pPr>
            <w:r w:rsidRPr="00B266FC">
              <w:rPr>
                <w:rFonts w:eastAsia="MS Mincho"/>
                <w:sz w:val="10"/>
                <w:szCs w:val="10"/>
                <w:lang w:eastAsia="es-CO"/>
              </w:rPr>
              <w:t>CLÁUSULA QUE LE EXIJA AL</w:t>
            </w:r>
          </w:p>
          <w:p w14:paraId="5AD0C089" w14:textId="77777777" w:rsidR="00B266FC" w:rsidRPr="00B266FC" w:rsidRDefault="00B266FC">
            <w:pPr>
              <w:rPr>
                <w:rFonts w:eastAsia="MS Mincho"/>
                <w:sz w:val="10"/>
                <w:szCs w:val="10"/>
                <w:lang w:eastAsia="es-CO"/>
              </w:rPr>
            </w:pPr>
            <w:r w:rsidRPr="00B266FC">
              <w:rPr>
                <w:rFonts w:eastAsia="MS Mincho"/>
                <w:sz w:val="10"/>
                <w:szCs w:val="10"/>
                <w:lang w:eastAsia="es-CO"/>
              </w:rPr>
              <w:t>CONTRATISTA LA CONSTITUCIÓN</w:t>
            </w:r>
          </w:p>
          <w:p w14:paraId="1577383D" w14:textId="77777777" w:rsidR="00B266FC" w:rsidRPr="00B266FC" w:rsidRDefault="00B266FC">
            <w:pPr>
              <w:rPr>
                <w:rFonts w:eastAsia="MS Mincho"/>
                <w:sz w:val="10"/>
                <w:szCs w:val="10"/>
                <w:lang w:eastAsia="es-CO"/>
              </w:rPr>
            </w:pPr>
            <w:r w:rsidRPr="00B266FC">
              <w:rPr>
                <w:rFonts w:eastAsia="MS Mincho"/>
                <w:sz w:val="10"/>
                <w:szCs w:val="10"/>
                <w:lang w:eastAsia="es-CO"/>
              </w:rPr>
              <w:t>DE UNA PÓLIZA QUE AMPARE EL</w:t>
            </w:r>
          </w:p>
          <w:p w14:paraId="19B5484A" w14:textId="77777777" w:rsidR="00B266FC" w:rsidRPr="00B266FC" w:rsidRDefault="00B266FC">
            <w:pPr>
              <w:rPr>
                <w:rFonts w:eastAsia="MS Mincho"/>
                <w:sz w:val="10"/>
                <w:szCs w:val="10"/>
                <w:lang w:eastAsia="es-CO"/>
              </w:rPr>
            </w:pPr>
            <w:r w:rsidRPr="00B266FC">
              <w:rPr>
                <w:rFonts w:eastAsia="MS Mincho"/>
                <w:sz w:val="10"/>
                <w:szCs w:val="10"/>
                <w:lang w:eastAsia="es-CO"/>
              </w:rPr>
              <w:t>CUMPLIMIENTO</w:t>
            </w:r>
          </w:p>
        </w:tc>
        <w:tc>
          <w:tcPr>
            <w:tcW w:w="157" w:type="pct"/>
            <w:tcBorders>
              <w:top w:val="single" w:sz="4" w:space="0" w:color="auto"/>
              <w:left w:val="single" w:sz="4" w:space="0" w:color="auto"/>
              <w:bottom w:val="single" w:sz="4" w:space="0" w:color="auto"/>
              <w:right w:val="single" w:sz="4" w:space="0" w:color="auto"/>
            </w:tcBorders>
            <w:vAlign w:val="center"/>
            <w:hideMark/>
          </w:tcPr>
          <w:p w14:paraId="5AA30756" w14:textId="77777777" w:rsidR="00B266FC" w:rsidRPr="00B266FC" w:rsidRDefault="00B266FC">
            <w:pPr>
              <w:ind w:left="113" w:right="113"/>
              <w:jc w:val="center"/>
              <w:rPr>
                <w:rFonts w:eastAsia="MS Mincho"/>
                <w:sz w:val="10"/>
                <w:szCs w:val="10"/>
                <w:lang w:eastAsia="es-CO"/>
              </w:rPr>
            </w:pPr>
            <w:r w:rsidRPr="00B266FC">
              <w:rPr>
                <w:rFonts w:eastAsia="MS Mincho"/>
                <w:sz w:val="10"/>
                <w:szCs w:val="10"/>
                <w:lang w:eastAsia="es-CO"/>
              </w:rPr>
              <w:t>2</w:t>
            </w:r>
          </w:p>
        </w:tc>
        <w:tc>
          <w:tcPr>
            <w:tcW w:w="157" w:type="pct"/>
            <w:tcBorders>
              <w:top w:val="single" w:sz="4" w:space="0" w:color="auto"/>
              <w:left w:val="single" w:sz="4" w:space="0" w:color="auto"/>
              <w:bottom w:val="single" w:sz="4" w:space="0" w:color="auto"/>
              <w:right w:val="single" w:sz="4" w:space="0" w:color="auto"/>
            </w:tcBorders>
            <w:vAlign w:val="center"/>
            <w:hideMark/>
          </w:tcPr>
          <w:p w14:paraId="3B5D60E2" w14:textId="77777777" w:rsidR="00B266FC" w:rsidRPr="00B266FC" w:rsidRDefault="00B266FC">
            <w:pPr>
              <w:ind w:left="113" w:right="113"/>
              <w:jc w:val="center"/>
              <w:rPr>
                <w:rFonts w:eastAsia="MS Mincho"/>
                <w:sz w:val="10"/>
                <w:szCs w:val="10"/>
                <w:lang w:eastAsia="es-CO"/>
              </w:rPr>
            </w:pPr>
            <w:r w:rsidRPr="00B266FC">
              <w:rPr>
                <w:rFonts w:eastAsia="MS Mincho"/>
                <w:sz w:val="10"/>
                <w:szCs w:val="10"/>
                <w:lang w:eastAsia="es-CO"/>
              </w:rPr>
              <w:t>3</w:t>
            </w:r>
          </w:p>
        </w:tc>
        <w:tc>
          <w:tcPr>
            <w:tcW w:w="157" w:type="pct"/>
            <w:tcBorders>
              <w:top w:val="single" w:sz="4" w:space="0" w:color="auto"/>
              <w:left w:val="single" w:sz="4" w:space="0" w:color="auto"/>
              <w:bottom w:val="single" w:sz="4" w:space="0" w:color="auto"/>
              <w:right w:val="single" w:sz="4" w:space="0" w:color="auto"/>
            </w:tcBorders>
            <w:vAlign w:val="center"/>
            <w:hideMark/>
          </w:tcPr>
          <w:p w14:paraId="085A947F" w14:textId="77777777" w:rsidR="00B266FC" w:rsidRPr="00B266FC" w:rsidRDefault="00B266FC">
            <w:pPr>
              <w:ind w:left="113" w:right="113"/>
              <w:jc w:val="center"/>
              <w:rPr>
                <w:rFonts w:eastAsia="MS Mincho"/>
                <w:sz w:val="10"/>
                <w:szCs w:val="10"/>
                <w:lang w:eastAsia="es-CO"/>
              </w:rPr>
            </w:pPr>
            <w:r w:rsidRPr="00B266FC">
              <w:rPr>
                <w:rFonts w:eastAsia="MS Mincho"/>
                <w:sz w:val="10"/>
                <w:szCs w:val="10"/>
                <w:lang w:eastAsia="es-CO"/>
              </w:rPr>
              <w:t>5</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15FF902D" w14:textId="77777777" w:rsidR="00B266FC" w:rsidRPr="00B266FC" w:rsidRDefault="00B266FC">
            <w:pPr>
              <w:ind w:left="113" w:right="113"/>
              <w:jc w:val="center"/>
              <w:rPr>
                <w:sz w:val="10"/>
                <w:szCs w:val="10"/>
                <w:lang w:eastAsia="es-CO"/>
              </w:rPr>
            </w:pPr>
            <w:r w:rsidRPr="00B266FC">
              <w:rPr>
                <w:sz w:val="10"/>
                <w:szCs w:val="10"/>
                <w:lang w:eastAsia="es-CO"/>
              </w:rPr>
              <w:t>Riesgo Medio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084ABF21" w14:textId="77777777" w:rsidR="00B266FC" w:rsidRPr="00B266FC" w:rsidRDefault="00B266FC">
            <w:pPr>
              <w:ind w:left="113" w:right="113"/>
              <w:jc w:val="center"/>
              <w:rPr>
                <w:rFonts w:ascii="Times New Roman" w:hAnsi="Times New Roman" w:cs="Times New Roman"/>
                <w:sz w:val="10"/>
                <w:szCs w:val="10"/>
                <w:lang w:eastAsia="es-CO"/>
              </w:rPr>
            </w:pPr>
            <w:r w:rsidRPr="00B266FC">
              <w:rPr>
                <w:rFonts w:ascii="Times New Roman" w:hAnsi="Times New Roman" w:cs="Times New Roman"/>
                <w:sz w:val="10"/>
                <w:szCs w:val="10"/>
                <w:lang w:eastAsia="es-CO"/>
              </w:rPr>
              <w:t>SI</w:t>
            </w:r>
          </w:p>
        </w:tc>
        <w:tc>
          <w:tcPr>
            <w:tcW w:w="362" w:type="pct"/>
            <w:tcBorders>
              <w:top w:val="single" w:sz="4" w:space="0" w:color="auto"/>
              <w:left w:val="single" w:sz="4" w:space="0" w:color="auto"/>
              <w:bottom w:val="single" w:sz="4" w:space="0" w:color="auto"/>
              <w:right w:val="single" w:sz="4" w:space="0" w:color="auto"/>
            </w:tcBorders>
            <w:vAlign w:val="center"/>
          </w:tcPr>
          <w:p w14:paraId="369311FB" w14:textId="77777777" w:rsidR="00B266FC" w:rsidRPr="00B266FC" w:rsidRDefault="00B266FC">
            <w:pPr>
              <w:ind w:left="113" w:right="113"/>
              <w:jc w:val="center"/>
              <w:rPr>
                <w:rFonts w:eastAsia="MS Mincho"/>
                <w:sz w:val="10"/>
                <w:szCs w:val="10"/>
                <w:lang w:eastAsia="es-CO"/>
              </w:rPr>
            </w:pPr>
          </w:p>
          <w:p w14:paraId="43259E7A" w14:textId="77777777" w:rsidR="00B266FC" w:rsidRPr="00B266FC" w:rsidRDefault="00B266FC">
            <w:pPr>
              <w:ind w:left="113" w:right="113"/>
              <w:jc w:val="center"/>
              <w:rPr>
                <w:rFonts w:eastAsia="MS Mincho"/>
                <w:sz w:val="10"/>
                <w:szCs w:val="10"/>
                <w:lang w:eastAsia="es-CO"/>
              </w:rPr>
            </w:pPr>
            <w:r w:rsidRPr="00B266FC">
              <w:rPr>
                <w:rFonts w:eastAsia="MS Mincho"/>
                <w:sz w:val="10"/>
                <w:szCs w:val="10"/>
                <w:lang w:eastAsia="es-CO"/>
              </w:rPr>
              <w:t xml:space="preserve">JEFE DE CONTRATOS </w:t>
            </w:r>
          </w:p>
          <w:p w14:paraId="153D956D" w14:textId="77777777" w:rsidR="00B266FC" w:rsidRPr="00B266FC" w:rsidRDefault="00B266FC">
            <w:pPr>
              <w:ind w:left="113" w:right="113"/>
              <w:jc w:val="center"/>
              <w:rPr>
                <w:rFonts w:eastAsia="MS Mincho"/>
                <w:sz w:val="10"/>
                <w:szCs w:val="10"/>
                <w:lang w:eastAsia="es-CO"/>
              </w:rPr>
            </w:pPr>
          </w:p>
          <w:p w14:paraId="769A27AC" w14:textId="77777777" w:rsidR="00B266FC" w:rsidRPr="00B266FC" w:rsidRDefault="00B266FC">
            <w:pPr>
              <w:ind w:left="113" w:right="113"/>
              <w:jc w:val="center"/>
              <w:rPr>
                <w:rFonts w:eastAsia="MS Mincho"/>
                <w:sz w:val="10"/>
                <w:szCs w:val="10"/>
                <w:lang w:eastAsia="es-CO"/>
              </w:rPr>
            </w:pPr>
          </w:p>
          <w:p w14:paraId="12F0F0B7" w14:textId="77777777" w:rsidR="00B266FC" w:rsidRPr="00B266FC" w:rsidRDefault="00B266FC">
            <w:pPr>
              <w:ind w:left="113" w:right="113"/>
              <w:jc w:val="center"/>
              <w:rPr>
                <w:sz w:val="10"/>
                <w:szCs w:val="10"/>
                <w:lang w:eastAsia="es-CO"/>
              </w:rPr>
            </w:pPr>
            <w:r w:rsidRPr="00B266FC">
              <w:rPr>
                <w:rFonts w:eastAsia="MS Mincho"/>
                <w:sz w:val="10"/>
                <w:szCs w:val="10"/>
                <w:lang w:eastAsia="es-CO"/>
              </w:rPr>
              <w:t>SUPERVISOR</w:t>
            </w:r>
          </w:p>
        </w:tc>
        <w:tc>
          <w:tcPr>
            <w:tcW w:w="364" w:type="pct"/>
            <w:tcBorders>
              <w:top w:val="single" w:sz="4" w:space="0" w:color="auto"/>
              <w:left w:val="single" w:sz="4" w:space="0" w:color="auto"/>
              <w:bottom w:val="single" w:sz="4" w:space="0" w:color="auto"/>
              <w:right w:val="single" w:sz="4" w:space="0" w:color="auto"/>
            </w:tcBorders>
            <w:vAlign w:val="center"/>
            <w:hideMark/>
          </w:tcPr>
          <w:p w14:paraId="404F6071"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INICIO EJECUCIÓN DEL</w:t>
            </w:r>
          </w:p>
          <w:p w14:paraId="40339F39"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CONTRATO</w:t>
            </w:r>
          </w:p>
        </w:tc>
        <w:tc>
          <w:tcPr>
            <w:tcW w:w="357" w:type="pct"/>
            <w:tcBorders>
              <w:top w:val="single" w:sz="4" w:space="0" w:color="auto"/>
              <w:left w:val="single" w:sz="4" w:space="0" w:color="auto"/>
              <w:bottom w:val="single" w:sz="4" w:space="0" w:color="auto"/>
              <w:right w:val="single" w:sz="4" w:space="0" w:color="auto"/>
            </w:tcBorders>
            <w:vAlign w:val="center"/>
            <w:hideMark/>
          </w:tcPr>
          <w:p w14:paraId="17703530"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TERMINACIÓN Y/O</w:t>
            </w:r>
          </w:p>
          <w:p w14:paraId="46B51FFE"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LIQUIDACIÓN DEL</w:t>
            </w:r>
          </w:p>
          <w:p w14:paraId="2D993DE6"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CONTRATO, SEGÚN</w:t>
            </w:r>
          </w:p>
          <w:p w14:paraId="6AE8663C"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APLIQUE</w:t>
            </w:r>
          </w:p>
        </w:tc>
        <w:tc>
          <w:tcPr>
            <w:tcW w:w="388" w:type="pct"/>
            <w:tcBorders>
              <w:top w:val="single" w:sz="4" w:space="0" w:color="auto"/>
              <w:left w:val="single" w:sz="4" w:space="0" w:color="auto"/>
              <w:bottom w:val="single" w:sz="4" w:space="0" w:color="auto"/>
              <w:right w:val="single" w:sz="4" w:space="0" w:color="auto"/>
            </w:tcBorders>
            <w:vAlign w:val="center"/>
            <w:hideMark/>
          </w:tcPr>
          <w:p w14:paraId="70A70926"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INFORME DE SUPERVISIÓN</w:t>
            </w:r>
          </w:p>
        </w:tc>
        <w:tc>
          <w:tcPr>
            <w:tcW w:w="364" w:type="pct"/>
            <w:tcBorders>
              <w:top w:val="single" w:sz="4" w:space="0" w:color="auto"/>
              <w:left w:val="single" w:sz="4" w:space="0" w:color="auto"/>
              <w:bottom w:val="single" w:sz="4" w:space="0" w:color="auto"/>
              <w:right w:val="single" w:sz="4" w:space="0" w:color="auto"/>
            </w:tcBorders>
            <w:vAlign w:val="center"/>
            <w:hideMark/>
          </w:tcPr>
          <w:p w14:paraId="5316F2A9"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 xml:space="preserve">MENSUAL, </w:t>
            </w:r>
          </w:p>
        </w:tc>
      </w:tr>
      <w:tr w:rsidR="007D358C" w:rsidRPr="00B266FC" w14:paraId="1A6F992E" w14:textId="77777777" w:rsidTr="007D358C">
        <w:trPr>
          <w:cantSplit/>
          <w:trHeight w:val="20"/>
        </w:trPr>
        <w:tc>
          <w:tcPr>
            <w:tcW w:w="174" w:type="pct"/>
            <w:tcBorders>
              <w:top w:val="single" w:sz="4" w:space="0" w:color="auto"/>
              <w:left w:val="single" w:sz="4" w:space="0" w:color="auto"/>
              <w:bottom w:val="single" w:sz="4" w:space="0" w:color="auto"/>
              <w:right w:val="single" w:sz="4" w:space="0" w:color="auto"/>
            </w:tcBorders>
            <w:vAlign w:val="center"/>
            <w:hideMark/>
          </w:tcPr>
          <w:p w14:paraId="5FC5D9A8" w14:textId="72D18265" w:rsidR="00B266FC" w:rsidRPr="00B266FC" w:rsidRDefault="00B266FC">
            <w:pPr>
              <w:ind w:left="113" w:right="113"/>
              <w:jc w:val="center"/>
              <w:rPr>
                <w:sz w:val="10"/>
                <w:szCs w:val="10"/>
                <w:lang w:eastAsia="es-CO"/>
              </w:rPr>
            </w:pPr>
            <w:r w:rsidRPr="00B266FC">
              <w:rPr>
                <w:sz w:val="10"/>
                <w:szCs w:val="10"/>
                <w:lang w:eastAsia="es-CO"/>
              </w:rPr>
              <w:lastRenderedPageBreak/>
              <w:t>10</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443BDCC5" w14:textId="77777777" w:rsidR="00B266FC" w:rsidRPr="00B266FC" w:rsidRDefault="00B266FC">
            <w:pPr>
              <w:ind w:left="113" w:right="113"/>
              <w:jc w:val="center"/>
              <w:rPr>
                <w:sz w:val="10"/>
                <w:szCs w:val="10"/>
                <w:lang w:eastAsia="es-CO"/>
              </w:rPr>
            </w:pPr>
            <w:r w:rsidRPr="00B266FC">
              <w:rPr>
                <w:sz w:val="10"/>
                <w:szCs w:val="10"/>
                <w:lang w:eastAsia="es-CO"/>
              </w:rPr>
              <w:t>ESPECIFICO</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47914A22" w14:textId="77777777" w:rsidR="00B266FC" w:rsidRPr="00B266FC" w:rsidRDefault="00B266FC">
            <w:pPr>
              <w:ind w:left="113" w:right="113"/>
              <w:jc w:val="center"/>
              <w:rPr>
                <w:sz w:val="10"/>
                <w:szCs w:val="10"/>
                <w:lang w:eastAsia="es-CO"/>
              </w:rPr>
            </w:pPr>
            <w:r w:rsidRPr="00B266FC">
              <w:rPr>
                <w:sz w:val="10"/>
                <w:szCs w:val="10"/>
                <w:lang w:eastAsia="es-CO"/>
              </w:rPr>
              <w:t>INTERNO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2BD5C8A7" w14:textId="77777777" w:rsidR="00B266FC" w:rsidRPr="00B266FC" w:rsidRDefault="00B266FC">
            <w:pPr>
              <w:ind w:left="113" w:right="113"/>
              <w:jc w:val="center"/>
              <w:rPr>
                <w:sz w:val="10"/>
                <w:szCs w:val="10"/>
                <w:lang w:eastAsia="es-CO"/>
              </w:rPr>
            </w:pPr>
            <w:r w:rsidRPr="00B266FC">
              <w:rPr>
                <w:sz w:val="10"/>
                <w:szCs w:val="10"/>
                <w:lang w:eastAsia="es-CO"/>
              </w:rPr>
              <w:t>EJECUCIÓN</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437F8164" w14:textId="77777777" w:rsidR="00B266FC" w:rsidRPr="00B266FC" w:rsidRDefault="00B266FC">
            <w:pPr>
              <w:ind w:left="113" w:right="113"/>
              <w:jc w:val="center"/>
              <w:rPr>
                <w:sz w:val="10"/>
                <w:szCs w:val="10"/>
                <w:lang w:eastAsia="es-CO"/>
              </w:rPr>
            </w:pPr>
            <w:r w:rsidRPr="00B266FC">
              <w:rPr>
                <w:sz w:val="10"/>
                <w:szCs w:val="10"/>
                <w:lang w:eastAsia="es-CO"/>
              </w:rPr>
              <w:t>OPERACIONAL</w:t>
            </w:r>
          </w:p>
        </w:tc>
        <w:tc>
          <w:tcPr>
            <w:tcW w:w="419" w:type="pct"/>
            <w:tcBorders>
              <w:top w:val="single" w:sz="4" w:space="0" w:color="auto"/>
              <w:left w:val="single" w:sz="4" w:space="0" w:color="auto"/>
              <w:bottom w:val="single" w:sz="4" w:space="0" w:color="auto"/>
              <w:right w:val="single" w:sz="4" w:space="0" w:color="auto"/>
            </w:tcBorders>
            <w:vAlign w:val="center"/>
            <w:hideMark/>
          </w:tcPr>
          <w:p w14:paraId="0D93A130"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INCUMPLIMIENTO EN EL</w:t>
            </w:r>
          </w:p>
          <w:p w14:paraId="739B6954"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SERVICIO CONTRATADO O EN LA ENTREGA DE LOS BIENES ADQUIRIDOS O SUMINISTRADOS</w:t>
            </w:r>
          </w:p>
        </w:tc>
        <w:tc>
          <w:tcPr>
            <w:tcW w:w="371" w:type="pct"/>
            <w:tcBorders>
              <w:top w:val="single" w:sz="4" w:space="0" w:color="auto"/>
              <w:left w:val="single" w:sz="4" w:space="0" w:color="auto"/>
              <w:bottom w:val="single" w:sz="4" w:space="0" w:color="auto"/>
              <w:right w:val="single" w:sz="4" w:space="0" w:color="auto"/>
            </w:tcBorders>
            <w:vAlign w:val="center"/>
            <w:hideMark/>
          </w:tcPr>
          <w:p w14:paraId="2C24B2E1"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INCUMPLIMIENTO EN LAS</w:t>
            </w:r>
          </w:p>
          <w:p w14:paraId="16EF22DB"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ESPECIFICACIONES</w:t>
            </w:r>
          </w:p>
          <w:p w14:paraId="6F18D91D"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 xml:space="preserve">CONTRACTUALES EN LA </w:t>
            </w:r>
            <w:proofErr w:type="spellStart"/>
            <w:r w:rsidRPr="00B266FC">
              <w:rPr>
                <w:rFonts w:eastAsia="MS Mincho"/>
                <w:sz w:val="10"/>
                <w:szCs w:val="10"/>
                <w:lang w:eastAsia="es-CO"/>
              </w:rPr>
              <w:t>PRESTACION</w:t>
            </w:r>
            <w:proofErr w:type="spellEnd"/>
            <w:r w:rsidRPr="00B266FC">
              <w:rPr>
                <w:rFonts w:eastAsia="MS Mincho"/>
                <w:sz w:val="10"/>
                <w:szCs w:val="10"/>
                <w:lang w:eastAsia="es-CO"/>
              </w:rPr>
              <w:t xml:space="preserve"> DEL</w:t>
            </w:r>
          </w:p>
          <w:p w14:paraId="274E1829"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SERVICIO</w:t>
            </w:r>
          </w:p>
          <w:p w14:paraId="7A01A2A6"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EN LA ENTREGA DE LOS BIENES ADQUIRIDOS O SUMINISTRADOS</w:t>
            </w:r>
          </w:p>
        </w:tc>
        <w:tc>
          <w:tcPr>
            <w:tcW w:w="157" w:type="pct"/>
            <w:tcBorders>
              <w:top w:val="single" w:sz="4" w:space="0" w:color="auto"/>
              <w:left w:val="single" w:sz="4" w:space="0" w:color="auto"/>
              <w:bottom w:val="single" w:sz="4" w:space="0" w:color="auto"/>
              <w:right w:val="single" w:sz="4" w:space="0" w:color="auto"/>
            </w:tcBorders>
            <w:vAlign w:val="center"/>
            <w:hideMark/>
          </w:tcPr>
          <w:p w14:paraId="2BC9BEA1" w14:textId="77777777" w:rsidR="00B266FC" w:rsidRPr="00B266FC" w:rsidRDefault="00B266FC">
            <w:pPr>
              <w:ind w:left="113" w:right="113"/>
              <w:jc w:val="center"/>
              <w:rPr>
                <w:rFonts w:eastAsia="MS Mincho"/>
                <w:b/>
                <w:sz w:val="10"/>
                <w:szCs w:val="10"/>
                <w:lang w:eastAsia="es-CO"/>
              </w:rPr>
            </w:pPr>
            <w:r w:rsidRPr="00B266FC">
              <w:rPr>
                <w:rFonts w:eastAsia="MS Mincho"/>
                <w:b/>
                <w:sz w:val="10"/>
                <w:szCs w:val="10"/>
                <w:lang w:eastAsia="es-CO"/>
              </w:rPr>
              <w:t>3</w:t>
            </w:r>
          </w:p>
        </w:tc>
        <w:tc>
          <w:tcPr>
            <w:tcW w:w="157" w:type="pct"/>
            <w:tcBorders>
              <w:top w:val="single" w:sz="4" w:space="0" w:color="auto"/>
              <w:left w:val="single" w:sz="4" w:space="0" w:color="auto"/>
              <w:bottom w:val="single" w:sz="4" w:space="0" w:color="auto"/>
              <w:right w:val="single" w:sz="4" w:space="0" w:color="auto"/>
            </w:tcBorders>
            <w:vAlign w:val="center"/>
            <w:hideMark/>
          </w:tcPr>
          <w:p w14:paraId="75A2F7EF" w14:textId="77777777" w:rsidR="00B266FC" w:rsidRPr="00B266FC" w:rsidRDefault="00B266FC">
            <w:pPr>
              <w:ind w:left="113" w:right="113"/>
              <w:jc w:val="center"/>
              <w:rPr>
                <w:sz w:val="10"/>
                <w:szCs w:val="10"/>
                <w:lang w:eastAsia="es-CO"/>
              </w:rPr>
            </w:pPr>
            <w:r w:rsidRPr="00B266FC">
              <w:rPr>
                <w:sz w:val="10"/>
                <w:szCs w:val="10"/>
                <w:lang w:eastAsia="es-CO"/>
              </w:rPr>
              <w:t>3</w:t>
            </w:r>
          </w:p>
        </w:tc>
        <w:tc>
          <w:tcPr>
            <w:tcW w:w="157" w:type="pct"/>
            <w:tcBorders>
              <w:top w:val="single" w:sz="4" w:space="0" w:color="auto"/>
              <w:left w:val="single" w:sz="4" w:space="0" w:color="auto"/>
              <w:bottom w:val="single" w:sz="4" w:space="0" w:color="auto"/>
              <w:right w:val="single" w:sz="4" w:space="0" w:color="auto"/>
            </w:tcBorders>
            <w:vAlign w:val="center"/>
            <w:hideMark/>
          </w:tcPr>
          <w:p w14:paraId="080E76AD" w14:textId="77777777" w:rsidR="00B266FC" w:rsidRPr="00B266FC" w:rsidRDefault="00B266FC">
            <w:pPr>
              <w:ind w:left="113" w:right="113"/>
              <w:jc w:val="center"/>
              <w:rPr>
                <w:rFonts w:eastAsia="MS Mincho"/>
                <w:b/>
                <w:sz w:val="10"/>
                <w:szCs w:val="10"/>
                <w:lang w:eastAsia="es-CO"/>
              </w:rPr>
            </w:pPr>
            <w:r w:rsidRPr="00B266FC">
              <w:rPr>
                <w:rFonts w:eastAsia="MS Mincho"/>
                <w:b/>
                <w:sz w:val="10"/>
                <w:szCs w:val="10"/>
                <w:lang w:eastAsia="es-CO"/>
              </w:rPr>
              <w:t>6</w:t>
            </w:r>
          </w:p>
        </w:tc>
        <w:tc>
          <w:tcPr>
            <w:tcW w:w="81" w:type="pct"/>
            <w:tcBorders>
              <w:top w:val="single" w:sz="4" w:space="0" w:color="auto"/>
              <w:left w:val="single" w:sz="4" w:space="0" w:color="auto"/>
              <w:bottom w:val="single" w:sz="4" w:space="0" w:color="auto"/>
              <w:right w:val="single" w:sz="4" w:space="0" w:color="auto"/>
            </w:tcBorders>
            <w:textDirection w:val="btLr"/>
            <w:vAlign w:val="center"/>
            <w:hideMark/>
          </w:tcPr>
          <w:p w14:paraId="2DEB7F39" w14:textId="77777777" w:rsidR="00B266FC" w:rsidRPr="00B266FC" w:rsidRDefault="00B266FC">
            <w:pPr>
              <w:ind w:left="113" w:right="113"/>
              <w:jc w:val="center"/>
              <w:rPr>
                <w:sz w:val="10"/>
                <w:szCs w:val="10"/>
                <w:lang w:eastAsia="es-CO"/>
              </w:rPr>
            </w:pPr>
            <w:r w:rsidRPr="00B266FC">
              <w:rPr>
                <w:sz w:val="10"/>
                <w:szCs w:val="10"/>
                <w:lang w:eastAsia="es-CO"/>
              </w:rPr>
              <w:t>RIESGO ALTO</w:t>
            </w:r>
          </w:p>
        </w:tc>
        <w:tc>
          <w:tcPr>
            <w:tcW w:w="137" w:type="pct"/>
            <w:tcBorders>
              <w:top w:val="single" w:sz="4" w:space="0" w:color="auto"/>
              <w:left w:val="single" w:sz="4" w:space="0" w:color="auto"/>
              <w:bottom w:val="single" w:sz="4" w:space="0" w:color="auto"/>
              <w:right w:val="single" w:sz="4" w:space="0" w:color="auto"/>
            </w:tcBorders>
            <w:textDirection w:val="btLr"/>
            <w:vAlign w:val="center"/>
            <w:hideMark/>
          </w:tcPr>
          <w:p w14:paraId="3E7C8646" w14:textId="77777777" w:rsidR="00B266FC" w:rsidRPr="00B266FC" w:rsidRDefault="00B266FC">
            <w:pPr>
              <w:ind w:left="113" w:right="113"/>
              <w:jc w:val="center"/>
              <w:rPr>
                <w:sz w:val="10"/>
                <w:szCs w:val="10"/>
                <w:lang w:eastAsia="es-CO"/>
              </w:rPr>
            </w:pPr>
            <w:r w:rsidRPr="00B266FC">
              <w:rPr>
                <w:sz w:val="10"/>
                <w:szCs w:val="10"/>
                <w:lang w:eastAsia="es-CO"/>
              </w:rPr>
              <w:t>CONTRATISTA</w:t>
            </w:r>
          </w:p>
        </w:tc>
        <w:tc>
          <w:tcPr>
            <w:tcW w:w="388" w:type="pct"/>
            <w:tcBorders>
              <w:top w:val="single" w:sz="4" w:space="0" w:color="auto"/>
              <w:left w:val="single" w:sz="4" w:space="0" w:color="auto"/>
              <w:bottom w:val="single" w:sz="4" w:space="0" w:color="auto"/>
              <w:right w:val="single" w:sz="4" w:space="0" w:color="auto"/>
            </w:tcBorders>
            <w:vAlign w:val="center"/>
          </w:tcPr>
          <w:p w14:paraId="4A37F9BB" w14:textId="77777777" w:rsidR="00B266FC" w:rsidRPr="00B266FC" w:rsidRDefault="00B266FC">
            <w:pPr>
              <w:rPr>
                <w:rFonts w:eastAsia="MS Mincho"/>
                <w:sz w:val="10"/>
                <w:szCs w:val="10"/>
                <w:lang w:eastAsia="es-CO"/>
              </w:rPr>
            </w:pPr>
            <w:r w:rsidRPr="00B266FC">
              <w:rPr>
                <w:rFonts w:eastAsia="MS Mincho"/>
                <w:sz w:val="10"/>
                <w:szCs w:val="10"/>
                <w:lang w:eastAsia="es-CO"/>
              </w:rPr>
              <w:t xml:space="preserve">SEGUIMIENTO EJECUCIÓN </w:t>
            </w:r>
          </w:p>
          <w:p w14:paraId="60744DA7" w14:textId="77777777" w:rsidR="00B266FC" w:rsidRPr="00B266FC" w:rsidRDefault="00B266FC">
            <w:pPr>
              <w:rPr>
                <w:rFonts w:eastAsia="MS Mincho"/>
                <w:sz w:val="10"/>
                <w:szCs w:val="10"/>
                <w:lang w:eastAsia="es-CO"/>
              </w:rPr>
            </w:pPr>
          </w:p>
          <w:p w14:paraId="68D3EDE3" w14:textId="77777777" w:rsidR="00B266FC" w:rsidRPr="00B266FC" w:rsidRDefault="00B266FC">
            <w:pPr>
              <w:rPr>
                <w:rFonts w:eastAsia="MS Mincho"/>
                <w:sz w:val="10"/>
                <w:szCs w:val="10"/>
                <w:lang w:eastAsia="es-CO"/>
              </w:rPr>
            </w:pPr>
          </w:p>
          <w:p w14:paraId="2559FEB9" w14:textId="77777777" w:rsidR="00B266FC" w:rsidRPr="00B266FC" w:rsidRDefault="00B266FC">
            <w:pPr>
              <w:rPr>
                <w:rFonts w:eastAsia="MS Mincho"/>
                <w:sz w:val="10"/>
                <w:szCs w:val="10"/>
                <w:lang w:eastAsia="es-CO"/>
              </w:rPr>
            </w:pPr>
            <w:r w:rsidRPr="00B266FC">
              <w:rPr>
                <w:rFonts w:eastAsia="MS Mincho"/>
                <w:sz w:val="10"/>
                <w:szCs w:val="10"/>
                <w:lang w:eastAsia="es-CO"/>
              </w:rPr>
              <w:t xml:space="preserve">ADELANTAR LAS GESTIONES NECESARIAS PARA EL RECONOCIMIENTO Y COBRO DE LAS SANCIONES PECUNIARIAS Y </w:t>
            </w:r>
            <w:proofErr w:type="spellStart"/>
            <w:r w:rsidRPr="00B266FC">
              <w:rPr>
                <w:rFonts w:eastAsia="MS Mincho"/>
                <w:sz w:val="10"/>
                <w:szCs w:val="10"/>
                <w:lang w:eastAsia="es-CO"/>
              </w:rPr>
              <w:t>GARANTIAS</w:t>
            </w:r>
            <w:proofErr w:type="spellEnd"/>
            <w:r w:rsidRPr="00B266FC">
              <w:rPr>
                <w:rFonts w:eastAsia="MS Mincho"/>
                <w:sz w:val="10"/>
                <w:szCs w:val="10"/>
                <w:lang w:eastAsia="es-CO"/>
              </w:rPr>
              <w:t xml:space="preserve"> A QUE HUBIERE LUGAR</w:t>
            </w:r>
          </w:p>
          <w:p w14:paraId="088DD035" w14:textId="77777777" w:rsidR="00B266FC" w:rsidRPr="00B266FC" w:rsidRDefault="00B266FC">
            <w:pPr>
              <w:rPr>
                <w:rFonts w:eastAsia="MS Mincho"/>
                <w:sz w:val="10"/>
                <w:szCs w:val="10"/>
                <w:lang w:eastAsia="es-CO"/>
              </w:rPr>
            </w:pPr>
          </w:p>
        </w:tc>
        <w:tc>
          <w:tcPr>
            <w:tcW w:w="157" w:type="pct"/>
            <w:tcBorders>
              <w:top w:val="single" w:sz="4" w:space="0" w:color="auto"/>
              <w:left w:val="single" w:sz="4" w:space="0" w:color="auto"/>
              <w:bottom w:val="single" w:sz="4" w:space="0" w:color="auto"/>
              <w:right w:val="single" w:sz="4" w:space="0" w:color="auto"/>
            </w:tcBorders>
            <w:vAlign w:val="center"/>
            <w:hideMark/>
          </w:tcPr>
          <w:p w14:paraId="4379424B" w14:textId="77777777" w:rsidR="00B266FC" w:rsidRPr="00B266FC" w:rsidRDefault="00B266FC">
            <w:pPr>
              <w:ind w:left="113" w:right="113"/>
              <w:jc w:val="center"/>
              <w:rPr>
                <w:rFonts w:eastAsia="MS Mincho"/>
                <w:sz w:val="10"/>
                <w:szCs w:val="10"/>
                <w:lang w:eastAsia="es-CO"/>
              </w:rPr>
            </w:pPr>
            <w:r w:rsidRPr="00B266FC">
              <w:rPr>
                <w:rFonts w:eastAsia="MS Mincho"/>
                <w:sz w:val="10"/>
                <w:szCs w:val="10"/>
                <w:lang w:eastAsia="es-CO"/>
              </w:rPr>
              <w:t>3</w:t>
            </w:r>
          </w:p>
        </w:tc>
        <w:tc>
          <w:tcPr>
            <w:tcW w:w="157" w:type="pct"/>
            <w:tcBorders>
              <w:top w:val="single" w:sz="4" w:space="0" w:color="auto"/>
              <w:left w:val="single" w:sz="4" w:space="0" w:color="auto"/>
              <w:bottom w:val="single" w:sz="4" w:space="0" w:color="auto"/>
              <w:right w:val="single" w:sz="4" w:space="0" w:color="auto"/>
            </w:tcBorders>
            <w:vAlign w:val="center"/>
            <w:hideMark/>
          </w:tcPr>
          <w:p w14:paraId="1DF10433" w14:textId="77777777" w:rsidR="00B266FC" w:rsidRPr="00B266FC" w:rsidRDefault="00B266FC">
            <w:pPr>
              <w:ind w:left="113" w:right="113"/>
              <w:rPr>
                <w:rFonts w:eastAsia="MS Mincho"/>
                <w:sz w:val="10"/>
                <w:szCs w:val="10"/>
                <w:lang w:eastAsia="es-CO"/>
              </w:rPr>
            </w:pPr>
            <w:r w:rsidRPr="00B266FC">
              <w:rPr>
                <w:rFonts w:eastAsia="MS Mincho"/>
                <w:sz w:val="10"/>
                <w:szCs w:val="10"/>
                <w:lang w:eastAsia="es-CO"/>
              </w:rPr>
              <w:t>2</w:t>
            </w:r>
          </w:p>
        </w:tc>
        <w:tc>
          <w:tcPr>
            <w:tcW w:w="157" w:type="pct"/>
            <w:tcBorders>
              <w:top w:val="single" w:sz="4" w:space="0" w:color="auto"/>
              <w:left w:val="single" w:sz="4" w:space="0" w:color="auto"/>
              <w:bottom w:val="single" w:sz="4" w:space="0" w:color="auto"/>
              <w:right w:val="single" w:sz="4" w:space="0" w:color="auto"/>
            </w:tcBorders>
            <w:vAlign w:val="center"/>
            <w:hideMark/>
          </w:tcPr>
          <w:p w14:paraId="423AE0E9" w14:textId="77777777" w:rsidR="00B266FC" w:rsidRPr="00B266FC" w:rsidRDefault="00B266FC">
            <w:pPr>
              <w:ind w:left="113" w:right="113"/>
              <w:jc w:val="center"/>
              <w:rPr>
                <w:rFonts w:eastAsia="MS Mincho"/>
                <w:sz w:val="10"/>
                <w:szCs w:val="10"/>
                <w:lang w:eastAsia="es-CO"/>
              </w:rPr>
            </w:pPr>
            <w:r w:rsidRPr="00B266FC">
              <w:rPr>
                <w:rFonts w:eastAsia="MS Mincho"/>
                <w:sz w:val="10"/>
                <w:szCs w:val="10"/>
                <w:lang w:eastAsia="es-CO"/>
              </w:rPr>
              <w:t>5</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67D30FF3" w14:textId="77777777" w:rsidR="00B266FC" w:rsidRPr="00B266FC" w:rsidRDefault="00B266FC">
            <w:pPr>
              <w:ind w:left="113" w:right="113"/>
              <w:jc w:val="center"/>
              <w:rPr>
                <w:sz w:val="10"/>
                <w:szCs w:val="10"/>
                <w:lang w:eastAsia="es-CO"/>
              </w:rPr>
            </w:pPr>
            <w:r w:rsidRPr="00B266FC">
              <w:rPr>
                <w:sz w:val="10"/>
                <w:szCs w:val="10"/>
                <w:lang w:eastAsia="es-CO"/>
              </w:rPr>
              <w:t>Riesgo Medio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2717DE28" w14:textId="77777777" w:rsidR="00B266FC" w:rsidRPr="00B266FC" w:rsidRDefault="00B266FC">
            <w:pPr>
              <w:ind w:left="113" w:right="113"/>
              <w:jc w:val="center"/>
              <w:rPr>
                <w:rFonts w:ascii="Times New Roman" w:hAnsi="Times New Roman" w:cs="Times New Roman"/>
                <w:sz w:val="10"/>
                <w:szCs w:val="10"/>
                <w:lang w:eastAsia="es-CO"/>
              </w:rPr>
            </w:pPr>
            <w:r w:rsidRPr="00B266FC">
              <w:rPr>
                <w:rFonts w:ascii="Times New Roman" w:hAnsi="Times New Roman" w:cs="Times New Roman"/>
                <w:sz w:val="10"/>
                <w:szCs w:val="10"/>
                <w:lang w:eastAsia="es-CO"/>
              </w:rPr>
              <w:t>SI</w:t>
            </w:r>
          </w:p>
        </w:tc>
        <w:tc>
          <w:tcPr>
            <w:tcW w:w="362" w:type="pct"/>
            <w:tcBorders>
              <w:top w:val="single" w:sz="4" w:space="0" w:color="auto"/>
              <w:left w:val="single" w:sz="4" w:space="0" w:color="auto"/>
              <w:bottom w:val="single" w:sz="4" w:space="0" w:color="auto"/>
              <w:right w:val="single" w:sz="4" w:space="0" w:color="auto"/>
            </w:tcBorders>
            <w:vAlign w:val="center"/>
          </w:tcPr>
          <w:p w14:paraId="59B26831" w14:textId="77777777" w:rsidR="00B266FC" w:rsidRPr="00B266FC" w:rsidRDefault="00B266FC">
            <w:pPr>
              <w:jc w:val="center"/>
              <w:rPr>
                <w:rFonts w:eastAsia="MS Mincho"/>
                <w:sz w:val="10"/>
                <w:szCs w:val="10"/>
                <w:lang w:eastAsia="es-CO"/>
              </w:rPr>
            </w:pPr>
          </w:p>
          <w:p w14:paraId="2C53FA77" w14:textId="77777777" w:rsidR="00B266FC" w:rsidRPr="00B266FC" w:rsidRDefault="00B266FC">
            <w:pPr>
              <w:ind w:left="113" w:right="113"/>
              <w:jc w:val="center"/>
              <w:rPr>
                <w:sz w:val="10"/>
                <w:szCs w:val="10"/>
                <w:lang w:eastAsia="es-CO"/>
              </w:rPr>
            </w:pPr>
            <w:r w:rsidRPr="00B266FC">
              <w:rPr>
                <w:rFonts w:eastAsia="MS Mincho"/>
                <w:sz w:val="10"/>
                <w:szCs w:val="10"/>
                <w:lang w:eastAsia="es-CO"/>
              </w:rPr>
              <w:t>(SUPERVISOR)</w:t>
            </w:r>
          </w:p>
        </w:tc>
        <w:tc>
          <w:tcPr>
            <w:tcW w:w="364" w:type="pct"/>
            <w:tcBorders>
              <w:top w:val="single" w:sz="4" w:space="0" w:color="auto"/>
              <w:left w:val="single" w:sz="4" w:space="0" w:color="auto"/>
              <w:bottom w:val="single" w:sz="4" w:space="0" w:color="auto"/>
              <w:right w:val="single" w:sz="4" w:space="0" w:color="auto"/>
            </w:tcBorders>
            <w:vAlign w:val="center"/>
            <w:hideMark/>
          </w:tcPr>
          <w:p w14:paraId="2CBC78D4"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INICIO</w:t>
            </w:r>
          </w:p>
          <w:p w14:paraId="55742F70"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EJECUCIÓN DEL</w:t>
            </w:r>
          </w:p>
          <w:p w14:paraId="654CAE08"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CONTRATO</w:t>
            </w:r>
          </w:p>
        </w:tc>
        <w:tc>
          <w:tcPr>
            <w:tcW w:w="357" w:type="pct"/>
            <w:tcBorders>
              <w:top w:val="single" w:sz="4" w:space="0" w:color="auto"/>
              <w:left w:val="single" w:sz="4" w:space="0" w:color="auto"/>
              <w:bottom w:val="single" w:sz="4" w:space="0" w:color="auto"/>
              <w:right w:val="single" w:sz="4" w:space="0" w:color="auto"/>
            </w:tcBorders>
            <w:vAlign w:val="center"/>
            <w:hideMark/>
          </w:tcPr>
          <w:p w14:paraId="49BD5AA6"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TERMINACIÓN Y/O</w:t>
            </w:r>
          </w:p>
          <w:p w14:paraId="004B61CF"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LIQUIDACIÓN DEL</w:t>
            </w:r>
          </w:p>
          <w:p w14:paraId="66F3EAF5"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CONTRATO, SEGÚN</w:t>
            </w:r>
          </w:p>
          <w:p w14:paraId="3689B204"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APLIQUE</w:t>
            </w:r>
          </w:p>
        </w:tc>
        <w:tc>
          <w:tcPr>
            <w:tcW w:w="388" w:type="pct"/>
            <w:tcBorders>
              <w:top w:val="single" w:sz="4" w:space="0" w:color="auto"/>
              <w:left w:val="single" w:sz="4" w:space="0" w:color="auto"/>
              <w:bottom w:val="single" w:sz="4" w:space="0" w:color="auto"/>
              <w:right w:val="single" w:sz="4" w:space="0" w:color="auto"/>
            </w:tcBorders>
            <w:vAlign w:val="center"/>
            <w:hideMark/>
          </w:tcPr>
          <w:p w14:paraId="5B7F12BA"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 xml:space="preserve">INFORME DE </w:t>
            </w:r>
            <w:proofErr w:type="spellStart"/>
            <w:r w:rsidRPr="00B266FC">
              <w:rPr>
                <w:rFonts w:eastAsia="MS Mincho"/>
                <w:sz w:val="10"/>
                <w:szCs w:val="10"/>
                <w:lang w:eastAsia="es-CO"/>
              </w:rPr>
              <w:t>SUPERVISION</w:t>
            </w:r>
            <w:proofErr w:type="spellEnd"/>
            <w:r w:rsidRPr="00B266FC">
              <w:rPr>
                <w:rFonts w:eastAsia="MS Mincho"/>
                <w:sz w:val="10"/>
                <w:szCs w:val="10"/>
                <w:lang w:eastAsia="es-CO"/>
              </w:rPr>
              <w:t>.</w:t>
            </w:r>
          </w:p>
        </w:tc>
        <w:tc>
          <w:tcPr>
            <w:tcW w:w="364" w:type="pct"/>
            <w:tcBorders>
              <w:top w:val="single" w:sz="4" w:space="0" w:color="auto"/>
              <w:left w:val="single" w:sz="4" w:space="0" w:color="auto"/>
              <w:bottom w:val="single" w:sz="4" w:space="0" w:color="auto"/>
              <w:right w:val="single" w:sz="4" w:space="0" w:color="auto"/>
            </w:tcBorders>
            <w:vAlign w:val="center"/>
            <w:hideMark/>
          </w:tcPr>
          <w:p w14:paraId="34FE4A27"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MENSUAL</w:t>
            </w:r>
          </w:p>
        </w:tc>
      </w:tr>
      <w:tr w:rsidR="007D358C" w:rsidRPr="00B266FC" w14:paraId="242C5C48" w14:textId="77777777" w:rsidTr="007D358C">
        <w:trPr>
          <w:cantSplit/>
          <w:trHeight w:val="20"/>
        </w:trPr>
        <w:tc>
          <w:tcPr>
            <w:tcW w:w="174" w:type="pct"/>
            <w:tcBorders>
              <w:top w:val="single" w:sz="4" w:space="0" w:color="auto"/>
              <w:left w:val="single" w:sz="4" w:space="0" w:color="auto"/>
              <w:bottom w:val="single" w:sz="4" w:space="0" w:color="auto"/>
              <w:right w:val="single" w:sz="4" w:space="0" w:color="auto"/>
            </w:tcBorders>
            <w:vAlign w:val="center"/>
            <w:hideMark/>
          </w:tcPr>
          <w:p w14:paraId="3769697E" w14:textId="71E41AD5" w:rsidR="00B266FC" w:rsidRPr="00B266FC" w:rsidRDefault="00B266FC">
            <w:pPr>
              <w:ind w:left="113" w:right="113"/>
              <w:jc w:val="center"/>
              <w:rPr>
                <w:sz w:val="10"/>
                <w:szCs w:val="10"/>
                <w:lang w:eastAsia="es-CO"/>
              </w:rPr>
            </w:pPr>
            <w:r w:rsidRPr="00B266FC">
              <w:rPr>
                <w:sz w:val="10"/>
                <w:szCs w:val="10"/>
                <w:lang w:eastAsia="es-CO"/>
              </w:rPr>
              <w:t>11</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6200CB08" w14:textId="77777777" w:rsidR="00B266FC" w:rsidRPr="00B266FC" w:rsidRDefault="00B266FC">
            <w:pPr>
              <w:ind w:left="113" w:right="113"/>
              <w:jc w:val="center"/>
              <w:rPr>
                <w:sz w:val="10"/>
                <w:szCs w:val="10"/>
                <w:lang w:eastAsia="es-CO"/>
              </w:rPr>
            </w:pPr>
            <w:r w:rsidRPr="00B266FC">
              <w:rPr>
                <w:sz w:val="10"/>
                <w:szCs w:val="10"/>
                <w:lang w:eastAsia="es-CO"/>
              </w:rPr>
              <w:t>ESPECIFICO</w:t>
            </w:r>
          </w:p>
        </w:tc>
        <w:tc>
          <w:tcPr>
            <w:tcW w:w="108" w:type="pct"/>
            <w:tcBorders>
              <w:top w:val="single" w:sz="4" w:space="0" w:color="auto"/>
              <w:left w:val="single" w:sz="4" w:space="0" w:color="auto"/>
              <w:bottom w:val="single" w:sz="4" w:space="0" w:color="auto"/>
              <w:right w:val="single" w:sz="4" w:space="0" w:color="auto"/>
            </w:tcBorders>
            <w:textDirection w:val="btLr"/>
            <w:vAlign w:val="center"/>
            <w:hideMark/>
          </w:tcPr>
          <w:p w14:paraId="5379DDF4" w14:textId="77777777" w:rsidR="00B266FC" w:rsidRPr="00B266FC" w:rsidRDefault="00B266FC">
            <w:pPr>
              <w:ind w:left="113" w:right="113"/>
              <w:jc w:val="center"/>
              <w:rPr>
                <w:sz w:val="10"/>
                <w:szCs w:val="10"/>
                <w:lang w:eastAsia="es-CO"/>
              </w:rPr>
            </w:pPr>
            <w:r w:rsidRPr="00B266FC">
              <w:rPr>
                <w:sz w:val="10"/>
                <w:szCs w:val="10"/>
                <w:lang w:eastAsia="es-CO"/>
              </w:rPr>
              <w:t>INTERNO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0544B0A3" w14:textId="77777777" w:rsidR="00B266FC" w:rsidRPr="00B266FC" w:rsidRDefault="00B266FC">
            <w:pPr>
              <w:ind w:left="113" w:right="113"/>
              <w:jc w:val="center"/>
              <w:rPr>
                <w:sz w:val="10"/>
                <w:szCs w:val="10"/>
                <w:lang w:eastAsia="es-CO"/>
              </w:rPr>
            </w:pPr>
            <w:r w:rsidRPr="00B266FC">
              <w:rPr>
                <w:sz w:val="10"/>
                <w:szCs w:val="10"/>
                <w:lang w:eastAsia="es-CO"/>
              </w:rPr>
              <w:t>EJECUCIÓN</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37390C45" w14:textId="77777777" w:rsidR="00B266FC" w:rsidRPr="00B266FC" w:rsidRDefault="00B266FC">
            <w:pPr>
              <w:ind w:left="113" w:right="113"/>
              <w:jc w:val="center"/>
              <w:rPr>
                <w:sz w:val="10"/>
                <w:szCs w:val="10"/>
                <w:lang w:eastAsia="es-CO"/>
              </w:rPr>
            </w:pPr>
            <w:r w:rsidRPr="00B266FC">
              <w:rPr>
                <w:sz w:val="10"/>
                <w:szCs w:val="10"/>
                <w:lang w:eastAsia="es-CO"/>
              </w:rPr>
              <w:t>OPERACIONAL</w:t>
            </w:r>
          </w:p>
        </w:tc>
        <w:tc>
          <w:tcPr>
            <w:tcW w:w="419" w:type="pct"/>
            <w:tcBorders>
              <w:top w:val="single" w:sz="4" w:space="0" w:color="auto"/>
              <w:left w:val="single" w:sz="4" w:space="0" w:color="auto"/>
              <w:bottom w:val="single" w:sz="4" w:space="0" w:color="auto"/>
              <w:right w:val="single" w:sz="4" w:space="0" w:color="auto"/>
            </w:tcBorders>
            <w:vAlign w:val="center"/>
          </w:tcPr>
          <w:p w14:paraId="22988F9B"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 xml:space="preserve">EL CONTRATISTA ALLEGA </w:t>
            </w:r>
            <w:proofErr w:type="spellStart"/>
            <w:r w:rsidRPr="00B266FC">
              <w:rPr>
                <w:rFonts w:eastAsia="MS Mincho"/>
                <w:sz w:val="10"/>
                <w:szCs w:val="10"/>
                <w:lang w:eastAsia="es-CO"/>
              </w:rPr>
              <w:t>TARDIAMENTE</w:t>
            </w:r>
            <w:proofErr w:type="spellEnd"/>
            <w:r w:rsidRPr="00B266FC">
              <w:rPr>
                <w:rFonts w:eastAsia="MS Mincho"/>
                <w:sz w:val="10"/>
                <w:szCs w:val="10"/>
                <w:lang w:eastAsia="es-CO"/>
              </w:rPr>
              <w:t xml:space="preserve"> </w:t>
            </w:r>
          </w:p>
          <w:p w14:paraId="51C9ED4C"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 xml:space="preserve">EL MECANISMO DE COBERTURA DEL RIESGO, POR </w:t>
            </w:r>
            <w:proofErr w:type="spellStart"/>
            <w:r w:rsidRPr="00B266FC">
              <w:rPr>
                <w:rFonts w:eastAsia="MS Mincho"/>
                <w:sz w:val="10"/>
                <w:szCs w:val="10"/>
                <w:lang w:eastAsia="es-CO"/>
              </w:rPr>
              <w:t>CIRCUNSTANCUIAS</w:t>
            </w:r>
            <w:proofErr w:type="spellEnd"/>
            <w:r w:rsidRPr="00B266FC">
              <w:rPr>
                <w:rFonts w:eastAsia="MS Mincho"/>
                <w:sz w:val="10"/>
                <w:szCs w:val="10"/>
                <w:lang w:eastAsia="es-CO"/>
              </w:rPr>
              <w:t xml:space="preserve"> DE CORRECCIONES Y/O DE LA ASEGURADORA; SITUACIÓN QUE AFECTA LA VIGENCIA DE COBERTURA TOTAL DE LOS AMPAROS    </w:t>
            </w:r>
          </w:p>
          <w:p w14:paraId="4AA15B18" w14:textId="77777777" w:rsidR="00B266FC" w:rsidRPr="00B266FC" w:rsidRDefault="00B266FC">
            <w:pPr>
              <w:jc w:val="center"/>
              <w:rPr>
                <w:rFonts w:eastAsia="MS Mincho"/>
                <w:sz w:val="10"/>
                <w:szCs w:val="10"/>
                <w:lang w:eastAsia="es-CO"/>
              </w:rPr>
            </w:pPr>
          </w:p>
        </w:tc>
        <w:tc>
          <w:tcPr>
            <w:tcW w:w="371" w:type="pct"/>
            <w:tcBorders>
              <w:top w:val="single" w:sz="4" w:space="0" w:color="auto"/>
              <w:left w:val="single" w:sz="4" w:space="0" w:color="auto"/>
              <w:bottom w:val="single" w:sz="4" w:space="0" w:color="auto"/>
              <w:right w:val="single" w:sz="4" w:space="0" w:color="auto"/>
            </w:tcBorders>
            <w:vAlign w:val="center"/>
            <w:hideMark/>
          </w:tcPr>
          <w:p w14:paraId="2B30836F"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 xml:space="preserve">DEMORA EN EL INICIO DE LA EJECUCIÓN DEL CONTRATO, HASTA TANTO HAYA UNA COBERTURA TOTAL DE LOS AMPAROS </w:t>
            </w:r>
          </w:p>
        </w:tc>
        <w:tc>
          <w:tcPr>
            <w:tcW w:w="157" w:type="pct"/>
            <w:tcBorders>
              <w:top w:val="single" w:sz="4" w:space="0" w:color="auto"/>
              <w:left w:val="single" w:sz="4" w:space="0" w:color="auto"/>
              <w:bottom w:val="single" w:sz="4" w:space="0" w:color="auto"/>
              <w:right w:val="single" w:sz="4" w:space="0" w:color="auto"/>
            </w:tcBorders>
            <w:vAlign w:val="center"/>
            <w:hideMark/>
          </w:tcPr>
          <w:p w14:paraId="7F2EF962" w14:textId="77777777" w:rsidR="00B266FC" w:rsidRPr="00B266FC" w:rsidRDefault="00B266FC">
            <w:pPr>
              <w:ind w:left="113" w:right="113"/>
              <w:jc w:val="center"/>
              <w:rPr>
                <w:rFonts w:eastAsia="MS Mincho"/>
                <w:b/>
                <w:sz w:val="10"/>
                <w:szCs w:val="10"/>
                <w:lang w:eastAsia="es-CO"/>
              </w:rPr>
            </w:pPr>
            <w:r w:rsidRPr="00B266FC">
              <w:rPr>
                <w:rFonts w:eastAsia="MS Mincho"/>
                <w:b/>
                <w:sz w:val="10"/>
                <w:szCs w:val="10"/>
                <w:lang w:eastAsia="es-CO"/>
              </w:rPr>
              <w:t>4</w:t>
            </w:r>
          </w:p>
        </w:tc>
        <w:tc>
          <w:tcPr>
            <w:tcW w:w="157" w:type="pct"/>
            <w:tcBorders>
              <w:top w:val="single" w:sz="4" w:space="0" w:color="auto"/>
              <w:left w:val="single" w:sz="4" w:space="0" w:color="auto"/>
              <w:bottom w:val="single" w:sz="4" w:space="0" w:color="auto"/>
              <w:right w:val="single" w:sz="4" w:space="0" w:color="auto"/>
            </w:tcBorders>
            <w:vAlign w:val="center"/>
            <w:hideMark/>
          </w:tcPr>
          <w:p w14:paraId="4822306B" w14:textId="77777777" w:rsidR="00B266FC" w:rsidRPr="00B266FC" w:rsidRDefault="00B266FC">
            <w:pPr>
              <w:ind w:left="113" w:right="113"/>
              <w:jc w:val="center"/>
              <w:rPr>
                <w:sz w:val="10"/>
                <w:szCs w:val="10"/>
                <w:lang w:eastAsia="es-CO"/>
              </w:rPr>
            </w:pPr>
            <w:r w:rsidRPr="00B266FC">
              <w:rPr>
                <w:sz w:val="10"/>
                <w:szCs w:val="10"/>
                <w:lang w:eastAsia="es-CO"/>
              </w:rPr>
              <w:t>4</w:t>
            </w:r>
          </w:p>
        </w:tc>
        <w:tc>
          <w:tcPr>
            <w:tcW w:w="157" w:type="pct"/>
            <w:tcBorders>
              <w:top w:val="single" w:sz="4" w:space="0" w:color="auto"/>
              <w:left w:val="single" w:sz="4" w:space="0" w:color="auto"/>
              <w:bottom w:val="single" w:sz="4" w:space="0" w:color="auto"/>
              <w:right w:val="single" w:sz="4" w:space="0" w:color="auto"/>
            </w:tcBorders>
            <w:vAlign w:val="center"/>
            <w:hideMark/>
          </w:tcPr>
          <w:p w14:paraId="62A8509C" w14:textId="77777777" w:rsidR="00B266FC" w:rsidRPr="00B266FC" w:rsidRDefault="00B266FC">
            <w:pPr>
              <w:ind w:left="113" w:right="113"/>
              <w:jc w:val="center"/>
              <w:rPr>
                <w:rFonts w:eastAsia="MS Mincho"/>
                <w:b/>
                <w:sz w:val="10"/>
                <w:szCs w:val="10"/>
                <w:lang w:eastAsia="es-CO"/>
              </w:rPr>
            </w:pPr>
            <w:r w:rsidRPr="00B266FC">
              <w:rPr>
                <w:rFonts w:eastAsia="MS Mincho"/>
                <w:b/>
                <w:sz w:val="10"/>
                <w:szCs w:val="10"/>
                <w:lang w:eastAsia="es-CO"/>
              </w:rPr>
              <w:t>8</w:t>
            </w:r>
          </w:p>
        </w:tc>
        <w:tc>
          <w:tcPr>
            <w:tcW w:w="81" w:type="pct"/>
            <w:tcBorders>
              <w:top w:val="single" w:sz="4" w:space="0" w:color="auto"/>
              <w:left w:val="single" w:sz="4" w:space="0" w:color="auto"/>
              <w:bottom w:val="single" w:sz="4" w:space="0" w:color="auto"/>
              <w:right w:val="single" w:sz="4" w:space="0" w:color="auto"/>
            </w:tcBorders>
            <w:textDirection w:val="btLr"/>
            <w:vAlign w:val="center"/>
            <w:hideMark/>
          </w:tcPr>
          <w:p w14:paraId="6E296568" w14:textId="77777777" w:rsidR="00B266FC" w:rsidRPr="00B266FC" w:rsidRDefault="00B266FC">
            <w:pPr>
              <w:ind w:left="113" w:right="113"/>
              <w:jc w:val="center"/>
              <w:rPr>
                <w:sz w:val="10"/>
                <w:szCs w:val="10"/>
                <w:lang w:eastAsia="es-CO"/>
              </w:rPr>
            </w:pPr>
            <w:r w:rsidRPr="00B266FC">
              <w:rPr>
                <w:sz w:val="10"/>
                <w:szCs w:val="10"/>
                <w:lang w:eastAsia="es-CO"/>
              </w:rPr>
              <w:t>RIESGO EXTREMO</w:t>
            </w:r>
          </w:p>
        </w:tc>
        <w:tc>
          <w:tcPr>
            <w:tcW w:w="137" w:type="pct"/>
            <w:tcBorders>
              <w:top w:val="single" w:sz="4" w:space="0" w:color="auto"/>
              <w:left w:val="single" w:sz="4" w:space="0" w:color="auto"/>
              <w:bottom w:val="single" w:sz="4" w:space="0" w:color="auto"/>
              <w:right w:val="single" w:sz="4" w:space="0" w:color="auto"/>
            </w:tcBorders>
            <w:textDirection w:val="btLr"/>
            <w:vAlign w:val="center"/>
            <w:hideMark/>
          </w:tcPr>
          <w:p w14:paraId="452446D5" w14:textId="77777777" w:rsidR="00B266FC" w:rsidRPr="00B266FC" w:rsidRDefault="00B266FC">
            <w:pPr>
              <w:ind w:left="113" w:right="113"/>
              <w:jc w:val="center"/>
              <w:rPr>
                <w:sz w:val="10"/>
                <w:szCs w:val="10"/>
                <w:lang w:eastAsia="es-CO"/>
              </w:rPr>
            </w:pPr>
            <w:r w:rsidRPr="00B266FC">
              <w:rPr>
                <w:sz w:val="10"/>
                <w:szCs w:val="10"/>
                <w:lang w:eastAsia="es-CO"/>
              </w:rPr>
              <w:t>CONTRATISTA</w:t>
            </w:r>
          </w:p>
        </w:tc>
        <w:tc>
          <w:tcPr>
            <w:tcW w:w="388" w:type="pct"/>
            <w:tcBorders>
              <w:top w:val="single" w:sz="4" w:space="0" w:color="auto"/>
              <w:left w:val="single" w:sz="4" w:space="0" w:color="auto"/>
              <w:bottom w:val="single" w:sz="4" w:space="0" w:color="auto"/>
              <w:right w:val="single" w:sz="4" w:space="0" w:color="auto"/>
            </w:tcBorders>
            <w:vAlign w:val="center"/>
            <w:hideMark/>
          </w:tcPr>
          <w:p w14:paraId="1BBE438E" w14:textId="77777777" w:rsidR="00B266FC" w:rsidRPr="00B266FC" w:rsidRDefault="00B266FC">
            <w:pPr>
              <w:rPr>
                <w:rFonts w:eastAsia="MS Mincho"/>
                <w:sz w:val="10"/>
                <w:szCs w:val="10"/>
                <w:lang w:eastAsia="es-CO"/>
              </w:rPr>
            </w:pPr>
            <w:r w:rsidRPr="00B266FC">
              <w:rPr>
                <w:rFonts w:eastAsia="MS Mincho"/>
                <w:sz w:val="10"/>
                <w:szCs w:val="10"/>
                <w:lang w:eastAsia="es-CO"/>
              </w:rPr>
              <w:t>SE DEBERÁ CONTEMPLAR UN (1) MES MÁS SOBRE CADA UNO DE LOS AMPAROS, CON EL FIN DE GARANTIZAR QUE LOS TÉRMINOS DE LA GARANTÍA ÚNICA CUBRAN LA TOTALIDAD DE LO EXIGIDO Y DE ESTA MANERA PREVENIR LA AMPLIACIÓN DE LOS MISMOS OCASIONADA POR EL LAPSO QUE TRANSCURRE DESDE EL MOMENTO DE LA SUSCRIPCIÓN DEL CONTRATO Y EL CUMPLIMENTO DE LOS REQUISITOS DE EJECUCIÓN</w:t>
            </w:r>
          </w:p>
        </w:tc>
        <w:tc>
          <w:tcPr>
            <w:tcW w:w="157" w:type="pct"/>
            <w:tcBorders>
              <w:top w:val="single" w:sz="4" w:space="0" w:color="auto"/>
              <w:left w:val="single" w:sz="4" w:space="0" w:color="auto"/>
              <w:bottom w:val="single" w:sz="4" w:space="0" w:color="auto"/>
              <w:right w:val="single" w:sz="4" w:space="0" w:color="auto"/>
            </w:tcBorders>
            <w:vAlign w:val="center"/>
            <w:hideMark/>
          </w:tcPr>
          <w:p w14:paraId="6D3260D2" w14:textId="77777777" w:rsidR="00B266FC" w:rsidRPr="00B266FC" w:rsidRDefault="00B266FC">
            <w:pPr>
              <w:ind w:left="113" w:right="113"/>
              <w:jc w:val="center"/>
              <w:rPr>
                <w:rFonts w:eastAsia="MS Mincho"/>
                <w:sz w:val="10"/>
                <w:szCs w:val="10"/>
                <w:lang w:eastAsia="es-CO"/>
              </w:rPr>
            </w:pPr>
            <w:r w:rsidRPr="00B266FC">
              <w:rPr>
                <w:rFonts w:eastAsia="MS Mincho"/>
                <w:sz w:val="10"/>
                <w:szCs w:val="10"/>
                <w:lang w:eastAsia="es-CO"/>
              </w:rPr>
              <w:t>2</w:t>
            </w:r>
          </w:p>
        </w:tc>
        <w:tc>
          <w:tcPr>
            <w:tcW w:w="157" w:type="pct"/>
            <w:tcBorders>
              <w:top w:val="single" w:sz="4" w:space="0" w:color="auto"/>
              <w:left w:val="single" w:sz="4" w:space="0" w:color="auto"/>
              <w:bottom w:val="single" w:sz="4" w:space="0" w:color="auto"/>
              <w:right w:val="single" w:sz="4" w:space="0" w:color="auto"/>
            </w:tcBorders>
            <w:vAlign w:val="center"/>
            <w:hideMark/>
          </w:tcPr>
          <w:p w14:paraId="40B94802" w14:textId="77777777" w:rsidR="00B266FC" w:rsidRPr="00B266FC" w:rsidRDefault="00B266FC">
            <w:pPr>
              <w:ind w:left="113" w:right="113"/>
              <w:jc w:val="center"/>
              <w:rPr>
                <w:rFonts w:eastAsia="MS Mincho"/>
                <w:sz w:val="10"/>
                <w:szCs w:val="10"/>
                <w:lang w:eastAsia="es-CO"/>
              </w:rPr>
            </w:pPr>
            <w:r w:rsidRPr="00B266FC">
              <w:rPr>
                <w:rFonts w:eastAsia="MS Mincho"/>
                <w:sz w:val="10"/>
                <w:szCs w:val="10"/>
                <w:lang w:eastAsia="es-CO"/>
              </w:rPr>
              <w:t>2</w:t>
            </w:r>
          </w:p>
        </w:tc>
        <w:tc>
          <w:tcPr>
            <w:tcW w:w="157" w:type="pct"/>
            <w:tcBorders>
              <w:top w:val="single" w:sz="4" w:space="0" w:color="auto"/>
              <w:left w:val="single" w:sz="4" w:space="0" w:color="auto"/>
              <w:bottom w:val="single" w:sz="4" w:space="0" w:color="auto"/>
              <w:right w:val="single" w:sz="4" w:space="0" w:color="auto"/>
            </w:tcBorders>
            <w:vAlign w:val="center"/>
            <w:hideMark/>
          </w:tcPr>
          <w:p w14:paraId="1F0C47F9" w14:textId="77777777" w:rsidR="00B266FC" w:rsidRPr="00B266FC" w:rsidRDefault="00B266FC">
            <w:pPr>
              <w:ind w:left="113" w:right="113"/>
              <w:jc w:val="center"/>
              <w:rPr>
                <w:rFonts w:eastAsia="MS Mincho"/>
                <w:sz w:val="10"/>
                <w:szCs w:val="10"/>
                <w:lang w:eastAsia="es-CO"/>
              </w:rPr>
            </w:pPr>
            <w:r w:rsidRPr="00B266FC">
              <w:rPr>
                <w:rFonts w:eastAsia="MS Mincho"/>
                <w:sz w:val="10"/>
                <w:szCs w:val="10"/>
                <w:lang w:eastAsia="es-CO"/>
              </w:rPr>
              <w:t>4</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3531EDBB" w14:textId="77777777" w:rsidR="00B266FC" w:rsidRPr="00B266FC" w:rsidRDefault="00B266FC">
            <w:pPr>
              <w:ind w:left="113" w:right="113"/>
              <w:jc w:val="center"/>
              <w:rPr>
                <w:sz w:val="10"/>
                <w:szCs w:val="10"/>
                <w:lang w:eastAsia="es-CO"/>
              </w:rPr>
            </w:pPr>
            <w:r w:rsidRPr="00B266FC">
              <w:rPr>
                <w:sz w:val="10"/>
                <w:szCs w:val="10"/>
                <w:lang w:eastAsia="es-CO"/>
              </w:rPr>
              <w:t>Riesgo bajo</w:t>
            </w:r>
          </w:p>
        </w:tc>
        <w:tc>
          <w:tcPr>
            <w:tcW w:w="109" w:type="pct"/>
            <w:tcBorders>
              <w:top w:val="single" w:sz="4" w:space="0" w:color="auto"/>
              <w:left w:val="single" w:sz="4" w:space="0" w:color="auto"/>
              <w:bottom w:val="single" w:sz="4" w:space="0" w:color="auto"/>
              <w:right w:val="single" w:sz="4" w:space="0" w:color="auto"/>
            </w:tcBorders>
            <w:textDirection w:val="btLr"/>
            <w:vAlign w:val="center"/>
            <w:hideMark/>
          </w:tcPr>
          <w:p w14:paraId="5779E358" w14:textId="77777777" w:rsidR="00B266FC" w:rsidRPr="00B266FC" w:rsidRDefault="00B266FC">
            <w:pPr>
              <w:ind w:left="113" w:right="113"/>
              <w:jc w:val="center"/>
              <w:rPr>
                <w:rFonts w:ascii="Times New Roman" w:hAnsi="Times New Roman" w:cs="Times New Roman"/>
                <w:sz w:val="10"/>
                <w:szCs w:val="10"/>
                <w:lang w:eastAsia="es-CO"/>
              </w:rPr>
            </w:pPr>
            <w:r w:rsidRPr="00B266FC">
              <w:rPr>
                <w:rFonts w:ascii="Times New Roman" w:hAnsi="Times New Roman" w:cs="Times New Roman"/>
                <w:sz w:val="10"/>
                <w:szCs w:val="10"/>
                <w:lang w:eastAsia="es-CO"/>
              </w:rPr>
              <w:t>SI</w:t>
            </w:r>
          </w:p>
        </w:tc>
        <w:tc>
          <w:tcPr>
            <w:tcW w:w="362" w:type="pct"/>
            <w:tcBorders>
              <w:top w:val="single" w:sz="4" w:space="0" w:color="auto"/>
              <w:left w:val="single" w:sz="4" w:space="0" w:color="auto"/>
              <w:bottom w:val="single" w:sz="4" w:space="0" w:color="auto"/>
              <w:right w:val="single" w:sz="4" w:space="0" w:color="auto"/>
            </w:tcBorders>
            <w:vAlign w:val="center"/>
            <w:hideMark/>
          </w:tcPr>
          <w:p w14:paraId="7A137A96"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JEFE DE CONTRATOS Y ANALISTA DE CONTRATOS</w:t>
            </w:r>
          </w:p>
        </w:tc>
        <w:tc>
          <w:tcPr>
            <w:tcW w:w="364" w:type="pct"/>
            <w:tcBorders>
              <w:top w:val="single" w:sz="4" w:space="0" w:color="auto"/>
              <w:left w:val="single" w:sz="4" w:space="0" w:color="auto"/>
              <w:bottom w:val="single" w:sz="4" w:space="0" w:color="auto"/>
              <w:right w:val="single" w:sz="4" w:space="0" w:color="auto"/>
            </w:tcBorders>
            <w:vAlign w:val="center"/>
            <w:hideMark/>
          </w:tcPr>
          <w:p w14:paraId="5852C19B"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PLANEACIÓN DEL</w:t>
            </w:r>
          </w:p>
          <w:p w14:paraId="79DA2D8C"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PROCESO – ETAPA</w:t>
            </w:r>
          </w:p>
          <w:p w14:paraId="421256AF"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PRECONTRACTUAL</w:t>
            </w:r>
          </w:p>
        </w:tc>
        <w:tc>
          <w:tcPr>
            <w:tcW w:w="357" w:type="pct"/>
            <w:tcBorders>
              <w:top w:val="single" w:sz="4" w:space="0" w:color="auto"/>
              <w:left w:val="single" w:sz="4" w:space="0" w:color="auto"/>
              <w:bottom w:val="single" w:sz="4" w:space="0" w:color="auto"/>
              <w:right w:val="single" w:sz="4" w:space="0" w:color="auto"/>
            </w:tcBorders>
            <w:vAlign w:val="center"/>
            <w:hideMark/>
          </w:tcPr>
          <w:p w14:paraId="5494571B" w14:textId="77777777" w:rsidR="00B266FC" w:rsidRPr="00B266FC" w:rsidRDefault="00B266FC">
            <w:pPr>
              <w:jc w:val="center"/>
              <w:rPr>
                <w:rFonts w:eastAsia="MS Mincho"/>
                <w:sz w:val="10"/>
                <w:szCs w:val="10"/>
                <w:lang w:eastAsia="es-CO"/>
              </w:rPr>
            </w:pPr>
            <w:proofErr w:type="spellStart"/>
            <w:r w:rsidRPr="00B266FC">
              <w:rPr>
                <w:rFonts w:eastAsia="MS Mincho"/>
                <w:sz w:val="10"/>
                <w:szCs w:val="10"/>
                <w:lang w:eastAsia="es-CO"/>
              </w:rPr>
              <w:t>APROBACION</w:t>
            </w:r>
            <w:proofErr w:type="spellEnd"/>
            <w:r w:rsidRPr="00B266FC">
              <w:rPr>
                <w:rFonts w:eastAsia="MS Mincho"/>
                <w:sz w:val="10"/>
                <w:szCs w:val="10"/>
                <w:lang w:eastAsia="es-CO"/>
              </w:rPr>
              <w:t xml:space="preserve"> DE LA </w:t>
            </w:r>
            <w:proofErr w:type="spellStart"/>
            <w:r w:rsidRPr="00B266FC">
              <w:rPr>
                <w:rFonts w:eastAsia="MS Mincho"/>
                <w:sz w:val="10"/>
                <w:szCs w:val="10"/>
                <w:lang w:eastAsia="es-CO"/>
              </w:rPr>
              <w:t>GARANTIA</w:t>
            </w:r>
            <w:proofErr w:type="spellEnd"/>
            <w:r w:rsidRPr="00B266FC">
              <w:rPr>
                <w:rFonts w:eastAsia="MS Mincho"/>
                <w:sz w:val="10"/>
                <w:szCs w:val="10"/>
                <w:lang w:eastAsia="es-CO"/>
              </w:rPr>
              <w:t xml:space="preserve"> UNICA</w:t>
            </w:r>
          </w:p>
        </w:tc>
        <w:tc>
          <w:tcPr>
            <w:tcW w:w="388" w:type="pct"/>
            <w:tcBorders>
              <w:top w:val="single" w:sz="4" w:space="0" w:color="auto"/>
              <w:left w:val="single" w:sz="4" w:space="0" w:color="auto"/>
              <w:bottom w:val="single" w:sz="4" w:space="0" w:color="auto"/>
              <w:right w:val="single" w:sz="4" w:space="0" w:color="auto"/>
            </w:tcBorders>
            <w:vAlign w:val="center"/>
            <w:hideMark/>
          </w:tcPr>
          <w:p w14:paraId="59DE975A"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LA ENTIDAD VERIFICARA LA IMPLEMENTACIÓN DEL TÉRMINO ADICIONAL DE COBERTURA DURANTE LA ETAPA DE PLANEACIÓN (PRECONTRACTUAL) Y SUPERVISARA EL CUMPLIMIENTO DE LA COBERTURA DENTRO DE LOS REQUISITOS</w:t>
            </w:r>
          </w:p>
          <w:p w14:paraId="4B612ACA"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 xml:space="preserve"> DE EJECUCIÓN Y LEGALIZACIÓN A LO LARGO DE LA ETAPA   CONTRACTUAL (SUPERVISIÓN)</w:t>
            </w:r>
          </w:p>
        </w:tc>
        <w:tc>
          <w:tcPr>
            <w:tcW w:w="364" w:type="pct"/>
            <w:tcBorders>
              <w:top w:val="single" w:sz="4" w:space="0" w:color="auto"/>
              <w:left w:val="single" w:sz="4" w:space="0" w:color="auto"/>
              <w:bottom w:val="single" w:sz="4" w:space="0" w:color="auto"/>
              <w:right w:val="single" w:sz="4" w:space="0" w:color="auto"/>
            </w:tcBorders>
            <w:vAlign w:val="center"/>
            <w:hideMark/>
          </w:tcPr>
          <w:p w14:paraId="69B37214"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ETAPA PRECONTRACTUAL</w:t>
            </w:r>
          </w:p>
        </w:tc>
      </w:tr>
      <w:tr w:rsidR="007D358C" w:rsidRPr="00B266FC" w14:paraId="67350972" w14:textId="77777777" w:rsidTr="007D358C">
        <w:trPr>
          <w:cantSplit/>
          <w:trHeight w:val="20"/>
        </w:trPr>
        <w:tc>
          <w:tcPr>
            <w:tcW w:w="17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DD0907" w14:textId="5EEE8B75" w:rsidR="00B266FC" w:rsidRPr="00B266FC" w:rsidRDefault="00B266FC">
            <w:pPr>
              <w:ind w:left="113" w:right="113"/>
              <w:jc w:val="center"/>
              <w:rPr>
                <w:sz w:val="10"/>
                <w:szCs w:val="10"/>
                <w:lang w:eastAsia="es-CO"/>
              </w:rPr>
            </w:pPr>
            <w:r w:rsidRPr="00B266FC">
              <w:rPr>
                <w:sz w:val="10"/>
                <w:szCs w:val="10"/>
                <w:lang w:eastAsia="es-CO"/>
              </w:rPr>
              <w:lastRenderedPageBreak/>
              <w:t>12</w:t>
            </w:r>
          </w:p>
        </w:tc>
        <w:tc>
          <w:tcPr>
            <w:tcW w:w="10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EB02756" w14:textId="77777777" w:rsidR="00B266FC" w:rsidRPr="00B266FC" w:rsidRDefault="00B266FC">
            <w:pPr>
              <w:ind w:left="113" w:right="113"/>
              <w:jc w:val="center"/>
              <w:rPr>
                <w:sz w:val="10"/>
                <w:szCs w:val="10"/>
                <w:lang w:eastAsia="es-CO"/>
              </w:rPr>
            </w:pPr>
            <w:r w:rsidRPr="00B266FC">
              <w:rPr>
                <w:sz w:val="10"/>
                <w:szCs w:val="10"/>
                <w:lang w:eastAsia="es-CO"/>
              </w:rPr>
              <w:t>ESPECIFICO</w:t>
            </w:r>
          </w:p>
        </w:tc>
        <w:tc>
          <w:tcPr>
            <w:tcW w:w="10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6E1E743" w14:textId="77777777" w:rsidR="00B266FC" w:rsidRPr="00B266FC" w:rsidRDefault="00B266FC">
            <w:pPr>
              <w:ind w:left="113" w:right="113"/>
              <w:jc w:val="center"/>
              <w:rPr>
                <w:sz w:val="10"/>
                <w:szCs w:val="10"/>
                <w:lang w:eastAsia="es-CO"/>
              </w:rPr>
            </w:pPr>
            <w:r w:rsidRPr="00B266FC">
              <w:rPr>
                <w:sz w:val="10"/>
                <w:szCs w:val="10"/>
                <w:lang w:eastAsia="es-CO"/>
              </w:rPr>
              <w:t>INTERNO</w:t>
            </w:r>
          </w:p>
        </w:tc>
        <w:tc>
          <w:tcPr>
            <w:tcW w:w="10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371A0BA" w14:textId="77777777" w:rsidR="00B266FC" w:rsidRPr="00B266FC" w:rsidRDefault="00B266FC">
            <w:pPr>
              <w:ind w:left="113" w:right="113"/>
              <w:jc w:val="center"/>
              <w:rPr>
                <w:sz w:val="10"/>
                <w:szCs w:val="10"/>
                <w:lang w:eastAsia="es-CO"/>
              </w:rPr>
            </w:pPr>
            <w:r w:rsidRPr="00B266FC">
              <w:rPr>
                <w:sz w:val="10"/>
                <w:szCs w:val="10"/>
                <w:lang w:eastAsia="es-CO"/>
              </w:rPr>
              <w:t>EJECUCIÓN</w:t>
            </w:r>
          </w:p>
        </w:tc>
        <w:tc>
          <w:tcPr>
            <w:tcW w:w="10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92FB990" w14:textId="77777777" w:rsidR="00B266FC" w:rsidRPr="00B266FC" w:rsidRDefault="00B266FC">
            <w:pPr>
              <w:ind w:left="113" w:right="113"/>
              <w:jc w:val="center"/>
              <w:rPr>
                <w:sz w:val="10"/>
                <w:szCs w:val="10"/>
                <w:lang w:eastAsia="es-CO"/>
              </w:rPr>
            </w:pPr>
            <w:r w:rsidRPr="00B266FC">
              <w:rPr>
                <w:sz w:val="10"/>
                <w:szCs w:val="10"/>
                <w:lang w:eastAsia="es-CO"/>
              </w:rPr>
              <w:t>OPERACIONAL</w:t>
            </w:r>
          </w:p>
        </w:tc>
        <w:tc>
          <w:tcPr>
            <w:tcW w:w="4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EEB9C8"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RETRASOS, ERRORES Y/O INCONSISTENCIAS EN EL PAGO DE LAS COTIZACIONES AL SISTEMA GENERAL DE SEGURIDAD SOCIAL</w:t>
            </w:r>
          </w:p>
        </w:tc>
        <w:tc>
          <w:tcPr>
            <w:tcW w:w="371" w:type="pct"/>
            <w:tcBorders>
              <w:top w:val="single" w:sz="4" w:space="0" w:color="auto"/>
              <w:left w:val="single" w:sz="4" w:space="0" w:color="auto"/>
              <w:bottom w:val="single" w:sz="4" w:space="0" w:color="auto"/>
              <w:right w:val="single" w:sz="4" w:space="0" w:color="auto"/>
            </w:tcBorders>
            <w:shd w:val="clear" w:color="auto" w:fill="FFFFFF"/>
            <w:vAlign w:val="center"/>
          </w:tcPr>
          <w:p w14:paraId="5F59F9C8"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INADECUADO</w:t>
            </w:r>
          </w:p>
          <w:p w14:paraId="19D05C7A"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CUMPLIMIENTO DEL</w:t>
            </w:r>
          </w:p>
          <w:p w14:paraId="69788098"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CONTRATO</w:t>
            </w:r>
          </w:p>
          <w:p w14:paraId="4EEA43F9" w14:textId="77777777" w:rsidR="00B266FC" w:rsidRPr="00B266FC" w:rsidRDefault="00B266FC">
            <w:pPr>
              <w:jc w:val="center"/>
              <w:rPr>
                <w:rFonts w:eastAsia="MS Mincho"/>
                <w:sz w:val="10"/>
                <w:szCs w:val="10"/>
                <w:lang w:eastAsia="es-CO"/>
              </w:rPr>
            </w:pPr>
          </w:p>
          <w:p w14:paraId="0C3E91DC" w14:textId="77777777" w:rsidR="00B266FC" w:rsidRPr="00B266FC" w:rsidRDefault="00B266FC">
            <w:pPr>
              <w:jc w:val="center"/>
              <w:rPr>
                <w:rFonts w:eastAsia="MS Mincho"/>
                <w:sz w:val="10"/>
                <w:szCs w:val="10"/>
                <w:lang w:eastAsia="es-CO"/>
              </w:rPr>
            </w:pPr>
          </w:p>
          <w:p w14:paraId="576E55B3"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PAGO DE CONDENAS JUDICIALES O CONCILIATORIAS QUE SE DERIVEN DEL RETRASO, ERRORES Y/O INCONSISTENCIAS EN EL PAGO DE LAS COTIZACIONES AL SISTEMA GENERAL DE SEGURIDAD SOCIAL</w:t>
            </w:r>
          </w:p>
        </w:tc>
        <w:tc>
          <w:tcPr>
            <w:tcW w:w="15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DA9762" w14:textId="77777777" w:rsidR="00B266FC" w:rsidRPr="00B266FC" w:rsidRDefault="00B266FC">
            <w:pPr>
              <w:ind w:left="113" w:right="113"/>
              <w:jc w:val="center"/>
              <w:rPr>
                <w:rFonts w:eastAsia="MS Mincho"/>
                <w:b/>
                <w:sz w:val="10"/>
                <w:szCs w:val="10"/>
                <w:lang w:eastAsia="es-CO"/>
              </w:rPr>
            </w:pPr>
            <w:r w:rsidRPr="00B266FC">
              <w:rPr>
                <w:rFonts w:eastAsia="MS Mincho"/>
                <w:b/>
                <w:sz w:val="10"/>
                <w:szCs w:val="10"/>
                <w:lang w:eastAsia="es-CO"/>
              </w:rPr>
              <w:t>3</w:t>
            </w:r>
          </w:p>
        </w:tc>
        <w:tc>
          <w:tcPr>
            <w:tcW w:w="15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EE5EE5" w14:textId="77777777" w:rsidR="00B266FC" w:rsidRPr="00B266FC" w:rsidRDefault="00B266FC">
            <w:pPr>
              <w:ind w:left="113" w:right="113"/>
              <w:jc w:val="center"/>
              <w:rPr>
                <w:sz w:val="10"/>
                <w:szCs w:val="10"/>
                <w:lang w:eastAsia="es-CO"/>
              </w:rPr>
            </w:pPr>
            <w:r w:rsidRPr="00B266FC">
              <w:rPr>
                <w:sz w:val="10"/>
                <w:szCs w:val="10"/>
                <w:lang w:eastAsia="es-CO"/>
              </w:rPr>
              <w:t>3</w:t>
            </w:r>
          </w:p>
        </w:tc>
        <w:tc>
          <w:tcPr>
            <w:tcW w:w="15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BB5E4A" w14:textId="77777777" w:rsidR="00B266FC" w:rsidRPr="00B266FC" w:rsidRDefault="00B266FC">
            <w:pPr>
              <w:ind w:left="113" w:right="113"/>
              <w:jc w:val="center"/>
              <w:rPr>
                <w:rFonts w:eastAsia="MS Mincho"/>
                <w:b/>
                <w:sz w:val="10"/>
                <w:szCs w:val="10"/>
                <w:lang w:eastAsia="es-CO"/>
              </w:rPr>
            </w:pPr>
            <w:r w:rsidRPr="00B266FC">
              <w:rPr>
                <w:rFonts w:eastAsia="MS Mincho"/>
                <w:b/>
                <w:sz w:val="10"/>
                <w:szCs w:val="10"/>
                <w:lang w:eastAsia="es-CO"/>
              </w:rPr>
              <w:t>6</w:t>
            </w:r>
          </w:p>
        </w:tc>
        <w:tc>
          <w:tcPr>
            <w:tcW w:w="81"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81D3AB0" w14:textId="77777777" w:rsidR="00B266FC" w:rsidRPr="00B266FC" w:rsidRDefault="00B266FC">
            <w:pPr>
              <w:ind w:left="113" w:right="113"/>
              <w:jc w:val="center"/>
              <w:rPr>
                <w:sz w:val="10"/>
                <w:szCs w:val="10"/>
                <w:lang w:eastAsia="es-CO"/>
              </w:rPr>
            </w:pPr>
            <w:r w:rsidRPr="00B266FC">
              <w:rPr>
                <w:sz w:val="10"/>
                <w:szCs w:val="10"/>
                <w:lang w:eastAsia="es-CO"/>
              </w:rPr>
              <w:t>RIESGO ALTO</w:t>
            </w:r>
          </w:p>
        </w:tc>
        <w:tc>
          <w:tcPr>
            <w:tcW w:w="13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4614AE1" w14:textId="77777777" w:rsidR="00B266FC" w:rsidRPr="00B266FC" w:rsidRDefault="00B266FC">
            <w:pPr>
              <w:ind w:left="113" w:right="113"/>
              <w:jc w:val="center"/>
              <w:rPr>
                <w:sz w:val="10"/>
                <w:szCs w:val="10"/>
                <w:lang w:eastAsia="es-CO"/>
              </w:rPr>
            </w:pPr>
            <w:r w:rsidRPr="00B266FC">
              <w:rPr>
                <w:sz w:val="10"/>
                <w:szCs w:val="10"/>
                <w:lang w:eastAsia="es-CO"/>
              </w:rPr>
              <w:t>CONTRATISTA</w:t>
            </w:r>
          </w:p>
        </w:tc>
        <w:tc>
          <w:tcPr>
            <w:tcW w:w="38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826484" w14:textId="77777777" w:rsidR="00B266FC" w:rsidRPr="00B266FC" w:rsidRDefault="00B266FC">
            <w:pPr>
              <w:rPr>
                <w:rFonts w:eastAsia="MS Mincho"/>
                <w:sz w:val="10"/>
                <w:szCs w:val="10"/>
                <w:lang w:eastAsia="es-CO"/>
              </w:rPr>
            </w:pPr>
            <w:r w:rsidRPr="00B266FC">
              <w:rPr>
                <w:rFonts w:eastAsia="MS Mincho"/>
                <w:sz w:val="10"/>
                <w:szCs w:val="10"/>
                <w:lang w:eastAsia="es-CO"/>
              </w:rPr>
              <w:t>SE DEBERÁ CONTEMPLAR UNA</w:t>
            </w:r>
          </w:p>
          <w:p w14:paraId="7C57006E" w14:textId="77777777" w:rsidR="00B266FC" w:rsidRPr="00B266FC" w:rsidRDefault="00B266FC">
            <w:pPr>
              <w:rPr>
                <w:rFonts w:eastAsia="MS Mincho"/>
                <w:sz w:val="10"/>
                <w:szCs w:val="10"/>
                <w:lang w:eastAsia="es-CO"/>
              </w:rPr>
            </w:pPr>
            <w:r w:rsidRPr="00B266FC">
              <w:rPr>
                <w:rFonts w:eastAsia="MS Mincho"/>
                <w:sz w:val="10"/>
                <w:szCs w:val="10"/>
                <w:lang w:eastAsia="es-CO"/>
              </w:rPr>
              <w:t>CLÁUSULA QUE LE EXIJA AL</w:t>
            </w:r>
          </w:p>
          <w:p w14:paraId="30B86C0E" w14:textId="77777777" w:rsidR="00B266FC" w:rsidRPr="00B266FC" w:rsidRDefault="00B266FC">
            <w:pPr>
              <w:rPr>
                <w:rFonts w:eastAsia="MS Mincho"/>
                <w:sz w:val="10"/>
                <w:szCs w:val="10"/>
                <w:lang w:eastAsia="es-CO"/>
              </w:rPr>
            </w:pPr>
            <w:r w:rsidRPr="00B266FC">
              <w:rPr>
                <w:rFonts w:eastAsia="MS Mincho"/>
                <w:sz w:val="10"/>
                <w:szCs w:val="10"/>
                <w:lang w:eastAsia="es-CO"/>
              </w:rPr>
              <w:t>CONTRATISTA LA CONSTITUCIÓN</w:t>
            </w:r>
          </w:p>
          <w:p w14:paraId="2E1624BC" w14:textId="77777777" w:rsidR="00B266FC" w:rsidRPr="00B266FC" w:rsidRDefault="00B266FC">
            <w:pPr>
              <w:rPr>
                <w:rFonts w:eastAsia="MS Mincho"/>
                <w:sz w:val="10"/>
                <w:szCs w:val="10"/>
                <w:lang w:eastAsia="es-CO"/>
              </w:rPr>
            </w:pPr>
            <w:r w:rsidRPr="00B266FC">
              <w:rPr>
                <w:rFonts w:eastAsia="MS Mincho"/>
                <w:sz w:val="10"/>
                <w:szCs w:val="10"/>
                <w:lang w:eastAsia="es-CO"/>
              </w:rPr>
              <w:t xml:space="preserve">DE UNA PÓLIZA QUE AMPARE EL PAGO DE SALARIOS PRESTACIONES SOCIALES </w:t>
            </w:r>
            <w:proofErr w:type="spellStart"/>
            <w:r w:rsidRPr="00B266FC">
              <w:rPr>
                <w:rFonts w:eastAsia="MS Mincho"/>
                <w:sz w:val="10"/>
                <w:szCs w:val="10"/>
                <w:lang w:eastAsia="es-CO"/>
              </w:rPr>
              <w:t>LEGALE</w:t>
            </w:r>
            <w:proofErr w:type="spellEnd"/>
            <w:r w:rsidRPr="00B266FC">
              <w:rPr>
                <w:rFonts w:eastAsia="MS Mincho"/>
                <w:sz w:val="10"/>
                <w:szCs w:val="10"/>
                <w:lang w:eastAsia="es-CO"/>
              </w:rPr>
              <w:t xml:space="preserve"> E INDEMNIZACIONES LABORALES</w:t>
            </w:r>
          </w:p>
        </w:tc>
        <w:tc>
          <w:tcPr>
            <w:tcW w:w="15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8C1D5C" w14:textId="77777777" w:rsidR="00B266FC" w:rsidRPr="00B266FC" w:rsidRDefault="00B266FC">
            <w:pPr>
              <w:ind w:left="113" w:right="113"/>
              <w:jc w:val="center"/>
              <w:rPr>
                <w:rFonts w:eastAsia="MS Mincho"/>
                <w:sz w:val="10"/>
                <w:szCs w:val="10"/>
                <w:lang w:eastAsia="es-CO"/>
              </w:rPr>
            </w:pPr>
            <w:r w:rsidRPr="00B266FC">
              <w:rPr>
                <w:rFonts w:eastAsia="MS Mincho"/>
                <w:sz w:val="10"/>
                <w:szCs w:val="10"/>
                <w:lang w:eastAsia="es-CO"/>
              </w:rPr>
              <w:t>2</w:t>
            </w:r>
          </w:p>
        </w:tc>
        <w:tc>
          <w:tcPr>
            <w:tcW w:w="15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4F1CD3" w14:textId="77777777" w:rsidR="00B266FC" w:rsidRPr="00B266FC" w:rsidRDefault="00B266FC">
            <w:pPr>
              <w:ind w:left="113" w:right="113"/>
              <w:jc w:val="center"/>
              <w:rPr>
                <w:rFonts w:eastAsia="MS Mincho"/>
                <w:sz w:val="10"/>
                <w:szCs w:val="10"/>
                <w:lang w:eastAsia="es-CO"/>
              </w:rPr>
            </w:pPr>
            <w:r w:rsidRPr="00B266FC">
              <w:rPr>
                <w:rFonts w:eastAsia="MS Mincho"/>
                <w:sz w:val="10"/>
                <w:szCs w:val="10"/>
                <w:lang w:eastAsia="es-CO"/>
              </w:rPr>
              <w:t>2</w:t>
            </w:r>
          </w:p>
        </w:tc>
        <w:tc>
          <w:tcPr>
            <w:tcW w:w="15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11B2A8" w14:textId="77777777" w:rsidR="00B266FC" w:rsidRPr="00B266FC" w:rsidRDefault="00B266FC">
            <w:pPr>
              <w:ind w:left="113" w:right="113"/>
              <w:jc w:val="center"/>
              <w:rPr>
                <w:rFonts w:eastAsia="MS Mincho"/>
                <w:sz w:val="10"/>
                <w:szCs w:val="10"/>
                <w:lang w:eastAsia="es-CO"/>
              </w:rPr>
            </w:pPr>
            <w:r w:rsidRPr="00B266FC">
              <w:rPr>
                <w:rFonts w:eastAsia="MS Mincho"/>
                <w:sz w:val="10"/>
                <w:szCs w:val="10"/>
                <w:lang w:eastAsia="es-CO"/>
              </w:rPr>
              <w:t>4</w:t>
            </w:r>
          </w:p>
        </w:tc>
        <w:tc>
          <w:tcPr>
            <w:tcW w:w="10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3FF8F01" w14:textId="77777777" w:rsidR="00B266FC" w:rsidRPr="00B266FC" w:rsidRDefault="00B266FC">
            <w:pPr>
              <w:ind w:left="113" w:right="113"/>
              <w:jc w:val="center"/>
              <w:rPr>
                <w:sz w:val="10"/>
                <w:szCs w:val="10"/>
                <w:lang w:eastAsia="es-CO"/>
              </w:rPr>
            </w:pPr>
            <w:r w:rsidRPr="00B266FC">
              <w:rPr>
                <w:sz w:val="10"/>
                <w:szCs w:val="10"/>
                <w:lang w:eastAsia="es-CO"/>
              </w:rPr>
              <w:t>Riesgo bajo</w:t>
            </w:r>
          </w:p>
        </w:tc>
        <w:tc>
          <w:tcPr>
            <w:tcW w:w="10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E1DE723" w14:textId="77777777" w:rsidR="00B266FC" w:rsidRPr="00B266FC" w:rsidRDefault="00B266FC">
            <w:pPr>
              <w:ind w:left="113" w:right="113"/>
              <w:jc w:val="center"/>
              <w:rPr>
                <w:rFonts w:ascii="Times New Roman" w:hAnsi="Times New Roman" w:cs="Times New Roman"/>
                <w:sz w:val="10"/>
                <w:szCs w:val="10"/>
                <w:lang w:eastAsia="es-CO"/>
              </w:rPr>
            </w:pPr>
            <w:r w:rsidRPr="00B266FC">
              <w:rPr>
                <w:rFonts w:ascii="Times New Roman" w:hAnsi="Times New Roman" w:cs="Times New Roman"/>
                <w:sz w:val="10"/>
                <w:szCs w:val="10"/>
                <w:lang w:eastAsia="es-CO"/>
              </w:rPr>
              <w:t>SI</w:t>
            </w:r>
          </w:p>
        </w:tc>
        <w:tc>
          <w:tcPr>
            <w:tcW w:w="36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391863"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JEFE DE CONTRATOS Y ANALISTA DE CONTRATOS</w:t>
            </w:r>
          </w:p>
        </w:tc>
        <w:tc>
          <w:tcPr>
            <w:tcW w:w="36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694C62"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PLANEACIÓN DEL</w:t>
            </w:r>
          </w:p>
          <w:p w14:paraId="33A40AD8"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PROCESO – ETAPA</w:t>
            </w:r>
          </w:p>
          <w:p w14:paraId="3740BFA2"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PRECONTRACTUAL</w:t>
            </w:r>
          </w:p>
        </w:tc>
        <w:tc>
          <w:tcPr>
            <w:tcW w:w="35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048869" w14:textId="77777777" w:rsidR="00B266FC" w:rsidRPr="00B266FC" w:rsidRDefault="00B266FC">
            <w:pPr>
              <w:jc w:val="center"/>
              <w:rPr>
                <w:rFonts w:eastAsia="MS Mincho"/>
                <w:sz w:val="10"/>
                <w:szCs w:val="10"/>
                <w:lang w:eastAsia="es-CO"/>
              </w:rPr>
            </w:pPr>
            <w:proofErr w:type="spellStart"/>
            <w:r w:rsidRPr="00B266FC">
              <w:rPr>
                <w:rFonts w:eastAsia="MS Mincho"/>
                <w:sz w:val="10"/>
                <w:szCs w:val="10"/>
                <w:lang w:eastAsia="es-CO"/>
              </w:rPr>
              <w:t>APROBACION</w:t>
            </w:r>
            <w:proofErr w:type="spellEnd"/>
            <w:r w:rsidRPr="00B266FC">
              <w:rPr>
                <w:rFonts w:eastAsia="MS Mincho"/>
                <w:sz w:val="10"/>
                <w:szCs w:val="10"/>
                <w:lang w:eastAsia="es-CO"/>
              </w:rPr>
              <w:t xml:space="preserve"> DE LA </w:t>
            </w:r>
            <w:proofErr w:type="spellStart"/>
            <w:r w:rsidRPr="00B266FC">
              <w:rPr>
                <w:rFonts w:eastAsia="MS Mincho"/>
                <w:sz w:val="10"/>
                <w:szCs w:val="10"/>
                <w:lang w:eastAsia="es-CO"/>
              </w:rPr>
              <w:t>GARANTIA</w:t>
            </w:r>
            <w:proofErr w:type="spellEnd"/>
            <w:r w:rsidRPr="00B266FC">
              <w:rPr>
                <w:rFonts w:eastAsia="MS Mincho"/>
                <w:sz w:val="10"/>
                <w:szCs w:val="10"/>
                <w:lang w:eastAsia="es-CO"/>
              </w:rPr>
              <w:t xml:space="preserve"> UNICA</w:t>
            </w:r>
          </w:p>
        </w:tc>
        <w:tc>
          <w:tcPr>
            <w:tcW w:w="38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F206D4"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LA ENTIDAD VERIFICARA LA IMPLEMENTACIÓN DEL TÉRMINO ADICIONAL DE COBERTURA DURANTE LA ETAPA DE PLANEACIÓN (PRECONTRACTUAL) Y SUPERVISARA EL CUMPLIMIENTO DE LA COBERTURA DENTRO DE LOS REQUISITOS</w:t>
            </w:r>
          </w:p>
          <w:p w14:paraId="21FCAEF6"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 xml:space="preserve"> DE EJECUCIÓN Y LEGALIZACIÓN A LO LARGO DE LA ETAPA   CONTRACTUAL (SUPERVISIÓN)</w:t>
            </w:r>
          </w:p>
        </w:tc>
        <w:tc>
          <w:tcPr>
            <w:tcW w:w="36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D0D2D4"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ETAPA PRECONTRACTUAL</w:t>
            </w:r>
          </w:p>
        </w:tc>
      </w:tr>
      <w:tr w:rsidR="007D358C" w:rsidRPr="00B266FC" w14:paraId="106FE1AE" w14:textId="77777777" w:rsidTr="007D358C">
        <w:trPr>
          <w:cantSplit/>
          <w:trHeight w:val="20"/>
        </w:trPr>
        <w:tc>
          <w:tcPr>
            <w:tcW w:w="17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B8531F" w14:textId="5531C0C4" w:rsidR="00B266FC" w:rsidRPr="00B266FC" w:rsidRDefault="00B266FC">
            <w:pPr>
              <w:ind w:left="113" w:right="113"/>
              <w:jc w:val="center"/>
              <w:rPr>
                <w:sz w:val="10"/>
                <w:szCs w:val="10"/>
                <w:lang w:eastAsia="es-CO"/>
              </w:rPr>
            </w:pPr>
            <w:r w:rsidRPr="00B266FC">
              <w:rPr>
                <w:sz w:val="10"/>
                <w:szCs w:val="10"/>
                <w:lang w:eastAsia="es-CO"/>
              </w:rPr>
              <w:t>13</w:t>
            </w:r>
          </w:p>
        </w:tc>
        <w:tc>
          <w:tcPr>
            <w:tcW w:w="10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259BE01" w14:textId="77777777" w:rsidR="00B266FC" w:rsidRPr="00B266FC" w:rsidRDefault="00B266FC">
            <w:pPr>
              <w:ind w:left="113" w:right="113"/>
              <w:jc w:val="center"/>
              <w:rPr>
                <w:sz w:val="10"/>
                <w:szCs w:val="10"/>
                <w:lang w:eastAsia="es-CO"/>
              </w:rPr>
            </w:pPr>
            <w:r w:rsidRPr="00B266FC">
              <w:rPr>
                <w:sz w:val="10"/>
                <w:szCs w:val="10"/>
                <w:lang w:eastAsia="es-CO"/>
              </w:rPr>
              <w:t>ESPECIFICO</w:t>
            </w:r>
          </w:p>
        </w:tc>
        <w:tc>
          <w:tcPr>
            <w:tcW w:w="10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7DAFC03" w14:textId="77777777" w:rsidR="00B266FC" w:rsidRPr="00B266FC" w:rsidRDefault="00B266FC">
            <w:pPr>
              <w:ind w:left="113" w:right="113"/>
              <w:jc w:val="center"/>
              <w:rPr>
                <w:sz w:val="10"/>
                <w:szCs w:val="10"/>
                <w:lang w:eastAsia="es-CO"/>
              </w:rPr>
            </w:pPr>
            <w:r w:rsidRPr="00B266FC">
              <w:rPr>
                <w:sz w:val="10"/>
                <w:szCs w:val="10"/>
                <w:lang w:eastAsia="es-CO"/>
              </w:rPr>
              <w:t>EXTERNO</w:t>
            </w:r>
          </w:p>
        </w:tc>
        <w:tc>
          <w:tcPr>
            <w:tcW w:w="10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702DC28" w14:textId="77777777" w:rsidR="00B266FC" w:rsidRPr="00B266FC" w:rsidRDefault="00B266FC">
            <w:pPr>
              <w:ind w:left="113" w:right="113"/>
              <w:jc w:val="center"/>
              <w:rPr>
                <w:sz w:val="10"/>
                <w:szCs w:val="10"/>
                <w:lang w:eastAsia="es-CO"/>
              </w:rPr>
            </w:pPr>
            <w:r w:rsidRPr="00B266FC">
              <w:rPr>
                <w:sz w:val="10"/>
                <w:szCs w:val="10"/>
                <w:lang w:eastAsia="es-CO"/>
              </w:rPr>
              <w:t>EJECUCIÓN</w:t>
            </w:r>
          </w:p>
        </w:tc>
        <w:tc>
          <w:tcPr>
            <w:tcW w:w="10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3C48E93" w14:textId="77777777" w:rsidR="00B266FC" w:rsidRPr="00B266FC" w:rsidRDefault="00B266FC">
            <w:pPr>
              <w:ind w:left="113" w:right="113"/>
              <w:jc w:val="center"/>
              <w:rPr>
                <w:sz w:val="10"/>
                <w:szCs w:val="10"/>
                <w:lang w:eastAsia="es-CO"/>
              </w:rPr>
            </w:pPr>
            <w:r w:rsidRPr="00B266FC">
              <w:rPr>
                <w:sz w:val="10"/>
                <w:szCs w:val="10"/>
                <w:lang w:eastAsia="es-CO"/>
              </w:rPr>
              <w:t>OPERACIONAL</w:t>
            </w:r>
          </w:p>
        </w:tc>
        <w:tc>
          <w:tcPr>
            <w:tcW w:w="41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9E5F09"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 xml:space="preserve">MALA CALIDAD, DEFICIENCIAS </w:t>
            </w:r>
            <w:proofErr w:type="spellStart"/>
            <w:r w:rsidRPr="00B266FC">
              <w:rPr>
                <w:rFonts w:eastAsia="MS Mincho"/>
                <w:sz w:val="10"/>
                <w:szCs w:val="10"/>
                <w:lang w:eastAsia="es-CO"/>
              </w:rPr>
              <w:t>TECNICAS</w:t>
            </w:r>
            <w:proofErr w:type="spellEnd"/>
            <w:r w:rsidRPr="00B266FC">
              <w:rPr>
                <w:rFonts w:eastAsia="MS Mincho"/>
                <w:sz w:val="10"/>
                <w:szCs w:val="10"/>
                <w:lang w:eastAsia="es-CO"/>
              </w:rPr>
              <w:t xml:space="preserve"> DEL BIEN O DEL SERVICIO PRESTADO POR EL CONTRATISTA, O IRREGULARIDADES EN EL CORRECTO FUNCIONAMIENTO DE LOS BIENES QUE RECIBE LA ENTIDAD </w:t>
            </w:r>
          </w:p>
        </w:tc>
        <w:tc>
          <w:tcPr>
            <w:tcW w:w="37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B0E0F8"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POSIBLES AFECTACIONES</w:t>
            </w:r>
          </w:p>
          <w:p w14:paraId="00B357F3"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 xml:space="preserve">PATRIMONIALES, MATERIALES Y HUMANAS POR LA INADECUADA CALIDAD DE LOS BIENES O SERVICIOS PRESTADOS </w:t>
            </w:r>
          </w:p>
        </w:tc>
        <w:tc>
          <w:tcPr>
            <w:tcW w:w="15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41AE2F" w14:textId="77777777" w:rsidR="00B266FC" w:rsidRPr="00B266FC" w:rsidRDefault="00B266FC">
            <w:pPr>
              <w:ind w:left="113" w:right="113"/>
              <w:jc w:val="center"/>
              <w:rPr>
                <w:rFonts w:eastAsia="MS Mincho"/>
                <w:b/>
                <w:sz w:val="10"/>
                <w:szCs w:val="10"/>
                <w:lang w:eastAsia="es-CO"/>
              </w:rPr>
            </w:pPr>
            <w:r w:rsidRPr="00B266FC">
              <w:rPr>
                <w:rFonts w:eastAsia="MS Mincho"/>
                <w:b/>
                <w:sz w:val="10"/>
                <w:szCs w:val="10"/>
                <w:lang w:eastAsia="es-CO"/>
              </w:rPr>
              <w:t>3</w:t>
            </w:r>
          </w:p>
        </w:tc>
        <w:tc>
          <w:tcPr>
            <w:tcW w:w="15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C44806" w14:textId="77777777" w:rsidR="00B266FC" w:rsidRPr="00B266FC" w:rsidRDefault="00B266FC">
            <w:pPr>
              <w:ind w:left="113" w:right="113"/>
              <w:jc w:val="center"/>
              <w:rPr>
                <w:sz w:val="10"/>
                <w:szCs w:val="10"/>
                <w:lang w:eastAsia="es-CO"/>
              </w:rPr>
            </w:pPr>
            <w:r w:rsidRPr="00B266FC">
              <w:rPr>
                <w:sz w:val="10"/>
                <w:szCs w:val="10"/>
                <w:lang w:eastAsia="es-CO"/>
              </w:rPr>
              <w:t>2</w:t>
            </w:r>
          </w:p>
        </w:tc>
        <w:tc>
          <w:tcPr>
            <w:tcW w:w="15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0BD272" w14:textId="77777777" w:rsidR="00B266FC" w:rsidRPr="00B266FC" w:rsidRDefault="00B266FC">
            <w:pPr>
              <w:ind w:left="113" w:right="113"/>
              <w:jc w:val="center"/>
              <w:rPr>
                <w:rFonts w:eastAsia="MS Mincho"/>
                <w:b/>
                <w:sz w:val="10"/>
                <w:szCs w:val="10"/>
                <w:lang w:eastAsia="es-CO"/>
              </w:rPr>
            </w:pPr>
            <w:r w:rsidRPr="00B266FC">
              <w:rPr>
                <w:rFonts w:eastAsia="MS Mincho"/>
                <w:b/>
                <w:sz w:val="10"/>
                <w:szCs w:val="10"/>
                <w:lang w:eastAsia="es-CO"/>
              </w:rPr>
              <w:t>5</w:t>
            </w:r>
          </w:p>
        </w:tc>
        <w:tc>
          <w:tcPr>
            <w:tcW w:w="81"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A94FEBD" w14:textId="77777777" w:rsidR="00B266FC" w:rsidRPr="00B266FC" w:rsidRDefault="00B266FC">
            <w:pPr>
              <w:ind w:left="113" w:right="113"/>
              <w:jc w:val="center"/>
              <w:rPr>
                <w:sz w:val="10"/>
                <w:szCs w:val="10"/>
                <w:lang w:eastAsia="es-CO"/>
              </w:rPr>
            </w:pPr>
            <w:r w:rsidRPr="00B266FC">
              <w:rPr>
                <w:sz w:val="10"/>
                <w:szCs w:val="10"/>
                <w:lang w:eastAsia="es-CO"/>
              </w:rPr>
              <w:t>RIESGO MEDIO</w:t>
            </w:r>
          </w:p>
        </w:tc>
        <w:tc>
          <w:tcPr>
            <w:tcW w:w="13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0FD494A" w14:textId="77777777" w:rsidR="00B266FC" w:rsidRPr="00B266FC" w:rsidRDefault="00B266FC">
            <w:pPr>
              <w:ind w:left="113" w:right="113"/>
              <w:jc w:val="center"/>
              <w:rPr>
                <w:sz w:val="10"/>
                <w:szCs w:val="10"/>
                <w:lang w:eastAsia="es-CO"/>
              </w:rPr>
            </w:pPr>
            <w:r w:rsidRPr="00B266FC">
              <w:rPr>
                <w:sz w:val="10"/>
                <w:szCs w:val="10"/>
                <w:lang w:eastAsia="es-CO"/>
              </w:rPr>
              <w:t>CONTRATISTA</w:t>
            </w:r>
          </w:p>
        </w:tc>
        <w:tc>
          <w:tcPr>
            <w:tcW w:w="38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F1884D" w14:textId="77777777" w:rsidR="00B266FC" w:rsidRPr="00B266FC" w:rsidRDefault="00B266FC">
            <w:pPr>
              <w:rPr>
                <w:rFonts w:eastAsia="MS Mincho"/>
                <w:sz w:val="10"/>
                <w:szCs w:val="10"/>
                <w:lang w:eastAsia="es-CO"/>
              </w:rPr>
            </w:pPr>
            <w:r w:rsidRPr="00B266FC">
              <w:rPr>
                <w:rFonts w:eastAsia="MS Mincho"/>
                <w:sz w:val="10"/>
                <w:szCs w:val="10"/>
                <w:lang w:eastAsia="es-CO"/>
              </w:rPr>
              <w:t>SE DEBERÁ CONTEMPLAR UNA</w:t>
            </w:r>
          </w:p>
          <w:p w14:paraId="2006EBCF" w14:textId="77777777" w:rsidR="00B266FC" w:rsidRPr="00B266FC" w:rsidRDefault="00B266FC">
            <w:pPr>
              <w:rPr>
                <w:rFonts w:eastAsia="MS Mincho"/>
                <w:sz w:val="10"/>
                <w:szCs w:val="10"/>
                <w:lang w:eastAsia="es-CO"/>
              </w:rPr>
            </w:pPr>
            <w:r w:rsidRPr="00B266FC">
              <w:rPr>
                <w:rFonts w:eastAsia="MS Mincho"/>
                <w:sz w:val="10"/>
                <w:szCs w:val="10"/>
                <w:lang w:eastAsia="es-CO"/>
              </w:rPr>
              <w:t>CLÁUSULA QUE LE EXIJA AL</w:t>
            </w:r>
          </w:p>
          <w:p w14:paraId="44912529" w14:textId="77777777" w:rsidR="00B266FC" w:rsidRPr="00B266FC" w:rsidRDefault="00B266FC">
            <w:pPr>
              <w:rPr>
                <w:rFonts w:eastAsia="MS Mincho"/>
                <w:sz w:val="10"/>
                <w:szCs w:val="10"/>
                <w:lang w:eastAsia="es-CO"/>
              </w:rPr>
            </w:pPr>
            <w:r w:rsidRPr="00B266FC">
              <w:rPr>
                <w:rFonts w:eastAsia="MS Mincho"/>
                <w:sz w:val="10"/>
                <w:szCs w:val="10"/>
                <w:lang w:eastAsia="es-CO"/>
              </w:rPr>
              <w:t>CONTRATISTA LA CONSTITUCIÓN</w:t>
            </w:r>
          </w:p>
          <w:p w14:paraId="0F4B823E" w14:textId="77777777" w:rsidR="00B266FC" w:rsidRPr="00B266FC" w:rsidRDefault="00B266FC">
            <w:pPr>
              <w:rPr>
                <w:rFonts w:eastAsia="MS Mincho"/>
                <w:sz w:val="10"/>
                <w:szCs w:val="10"/>
                <w:lang w:eastAsia="es-CO"/>
              </w:rPr>
            </w:pPr>
            <w:r w:rsidRPr="00B266FC">
              <w:rPr>
                <w:rFonts w:eastAsia="MS Mincho"/>
                <w:sz w:val="10"/>
                <w:szCs w:val="10"/>
                <w:lang w:eastAsia="es-CO"/>
              </w:rPr>
              <w:t>DE UNA PÓLIZA QUE AMPARE LA CALIDAD DE, BIEN O SERVICIO Y LA CALIDAD Y EL CORRECTO FUNCIONAMIENTO DEL BIEN SEGÚN SEA EL CASO</w:t>
            </w:r>
          </w:p>
        </w:tc>
        <w:tc>
          <w:tcPr>
            <w:tcW w:w="15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D05106" w14:textId="77777777" w:rsidR="00B266FC" w:rsidRPr="00B266FC" w:rsidRDefault="00B266FC">
            <w:pPr>
              <w:ind w:left="113" w:right="113"/>
              <w:jc w:val="center"/>
              <w:rPr>
                <w:rFonts w:eastAsia="MS Mincho"/>
                <w:sz w:val="10"/>
                <w:szCs w:val="10"/>
                <w:lang w:eastAsia="es-CO"/>
              </w:rPr>
            </w:pPr>
            <w:r w:rsidRPr="00B266FC">
              <w:rPr>
                <w:rFonts w:eastAsia="MS Mincho"/>
                <w:sz w:val="10"/>
                <w:szCs w:val="10"/>
                <w:lang w:eastAsia="es-CO"/>
              </w:rPr>
              <w:t>2</w:t>
            </w:r>
          </w:p>
        </w:tc>
        <w:tc>
          <w:tcPr>
            <w:tcW w:w="15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C13E79" w14:textId="77777777" w:rsidR="00B266FC" w:rsidRPr="00B266FC" w:rsidRDefault="00B266FC">
            <w:pPr>
              <w:ind w:left="113" w:right="113"/>
              <w:jc w:val="center"/>
              <w:rPr>
                <w:rFonts w:eastAsia="MS Mincho"/>
                <w:sz w:val="10"/>
                <w:szCs w:val="10"/>
                <w:lang w:eastAsia="es-CO"/>
              </w:rPr>
            </w:pPr>
            <w:r w:rsidRPr="00B266FC">
              <w:rPr>
                <w:rFonts w:eastAsia="MS Mincho"/>
                <w:sz w:val="10"/>
                <w:szCs w:val="10"/>
                <w:lang w:eastAsia="es-CO"/>
              </w:rPr>
              <w:t>2</w:t>
            </w:r>
          </w:p>
        </w:tc>
        <w:tc>
          <w:tcPr>
            <w:tcW w:w="15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86AC5B" w14:textId="77777777" w:rsidR="00B266FC" w:rsidRPr="00B266FC" w:rsidRDefault="00B266FC">
            <w:pPr>
              <w:ind w:left="113" w:right="113"/>
              <w:jc w:val="center"/>
              <w:rPr>
                <w:rFonts w:eastAsia="MS Mincho"/>
                <w:sz w:val="10"/>
                <w:szCs w:val="10"/>
                <w:lang w:eastAsia="es-CO"/>
              </w:rPr>
            </w:pPr>
            <w:r w:rsidRPr="00B266FC">
              <w:rPr>
                <w:rFonts w:eastAsia="MS Mincho"/>
                <w:sz w:val="10"/>
                <w:szCs w:val="10"/>
                <w:lang w:eastAsia="es-CO"/>
              </w:rPr>
              <w:t>4</w:t>
            </w:r>
          </w:p>
        </w:tc>
        <w:tc>
          <w:tcPr>
            <w:tcW w:w="10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18EF766" w14:textId="77777777" w:rsidR="00B266FC" w:rsidRPr="00B266FC" w:rsidRDefault="00B266FC">
            <w:pPr>
              <w:ind w:left="113" w:right="113"/>
              <w:jc w:val="center"/>
              <w:rPr>
                <w:sz w:val="10"/>
                <w:szCs w:val="10"/>
                <w:lang w:eastAsia="es-CO"/>
              </w:rPr>
            </w:pPr>
            <w:r w:rsidRPr="00B266FC">
              <w:rPr>
                <w:sz w:val="10"/>
                <w:szCs w:val="10"/>
                <w:lang w:eastAsia="es-CO"/>
              </w:rPr>
              <w:t>Riesgo bajo</w:t>
            </w:r>
          </w:p>
        </w:tc>
        <w:tc>
          <w:tcPr>
            <w:tcW w:w="10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4B5E3CF" w14:textId="77777777" w:rsidR="00B266FC" w:rsidRPr="00B266FC" w:rsidRDefault="00B266FC">
            <w:pPr>
              <w:ind w:left="113" w:right="113"/>
              <w:jc w:val="center"/>
              <w:rPr>
                <w:rFonts w:ascii="Times New Roman" w:hAnsi="Times New Roman" w:cs="Times New Roman"/>
                <w:sz w:val="10"/>
                <w:szCs w:val="10"/>
                <w:lang w:eastAsia="es-CO"/>
              </w:rPr>
            </w:pPr>
            <w:r w:rsidRPr="00B266FC">
              <w:rPr>
                <w:rFonts w:ascii="Times New Roman" w:hAnsi="Times New Roman" w:cs="Times New Roman"/>
                <w:sz w:val="10"/>
                <w:szCs w:val="10"/>
                <w:lang w:eastAsia="es-CO"/>
              </w:rPr>
              <w:t>SI</w:t>
            </w:r>
          </w:p>
        </w:tc>
        <w:tc>
          <w:tcPr>
            <w:tcW w:w="36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F181A7"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CONTRATANTE</w:t>
            </w:r>
          </w:p>
          <w:p w14:paraId="4C07841D"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(SUPERVISOR)</w:t>
            </w:r>
          </w:p>
        </w:tc>
        <w:tc>
          <w:tcPr>
            <w:tcW w:w="36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6418F6"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PLANEACIÓN DEL</w:t>
            </w:r>
          </w:p>
          <w:p w14:paraId="361E8529"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PROCESO – ETAPA</w:t>
            </w:r>
          </w:p>
          <w:p w14:paraId="4BE75008"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PRECONTRACTUAL</w:t>
            </w:r>
          </w:p>
        </w:tc>
        <w:tc>
          <w:tcPr>
            <w:tcW w:w="35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F63075" w14:textId="77777777" w:rsidR="00B266FC" w:rsidRPr="00B266FC" w:rsidRDefault="00B266FC">
            <w:pPr>
              <w:jc w:val="center"/>
              <w:rPr>
                <w:rFonts w:eastAsia="MS Mincho"/>
                <w:sz w:val="10"/>
                <w:szCs w:val="10"/>
                <w:lang w:eastAsia="es-CO"/>
              </w:rPr>
            </w:pPr>
            <w:proofErr w:type="spellStart"/>
            <w:r w:rsidRPr="00B266FC">
              <w:rPr>
                <w:rFonts w:eastAsia="MS Mincho"/>
                <w:sz w:val="10"/>
                <w:szCs w:val="10"/>
                <w:lang w:eastAsia="es-CO"/>
              </w:rPr>
              <w:t>APROBACION</w:t>
            </w:r>
            <w:proofErr w:type="spellEnd"/>
            <w:r w:rsidRPr="00B266FC">
              <w:rPr>
                <w:rFonts w:eastAsia="MS Mincho"/>
                <w:sz w:val="10"/>
                <w:szCs w:val="10"/>
                <w:lang w:eastAsia="es-CO"/>
              </w:rPr>
              <w:t xml:space="preserve"> DE LA </w:t>
            </w:r>
            <w:proofErr w:type="spellStart"/>
            <w:r w:rsidRPr="00B266FC">
              <w:rPr>
                <w:rFonts w:eastAsia="MS Mincho"/>
                <w:sz w:val="10"/>
                <w:szCs w:val="10"/>
                <w:lang w:eastAsia="es-CO"/>
              </w:rPr>
              <w:t>GARANTIA</w:t>
            </w:r>
            <w:proofErr w:type="spellEnd"/>
            <w:r w:rsidRPr="00B266FC">
              <w:rPr>
                <w:rFonts w:eastAsia="MS Mincho"/>
                <w:sz w:val="10"/>
                <w:szCs w:val="10"/>
                <w:lang w:eastAsia="es-CO"/>
              </w:rPr>
              <w:t xml:space="preserve"> UNICA</w:t>
            </w:r>
          </w:p>
        </w:tc>
        <w:tc>
          <w:tcPr>
            <w:tcW w:w="38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AD9B0C"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LA ENTIDAD VERIFICARA LA IMPLEMENTACIÓN ADICIONAL DE COBERTURA DURANTE LA ETAPA DE PLANEACIÓN (PRECONTRACTUAL) Y SUPERVISARA EL CUMPLIMIENTO DE LA COBERTURA DENTRO DE LOS REQUISITOS</w:t>
            </w:r>
          </w:p>
          <w:p w14:paraId="1D21EB16"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 xml:space="preserve"> DE EJECUCIÓN Y LEGALIZACIÓN A LO LARGO DE LA ETAPA   CONTRACTUAL (SUPERVISIÓN)</w:t>
            </w:r>
          </w:p>
        </w:tc>
        <w:tc>
          <w:tcPr>
            <w:tcW w:w="36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4468A9" w14:textId="77777777" w:rsidR="00B266FC" w:rsidRPr="00B266FC" w:rsidRDefault="00B266FC">
            <w:pPr>
              <w:jc w:val="center"/>
              <w:rPr>
                <w:rFonts w:eastAsia="MS Mincho"/>
                <w:sz w:val="10"/>
                <w:szCs w:val="10"/>
                <w:lang w:eastAsia="es-CO"/>
              </w:rPr>
            </w:pPr>
            <w:r w:rsidRPr="00B266FC">
              <w:rPr>
                <w:rFonts w:eastAsia="MS Mincho"/>
                <w:sz w:val="10"/>
                <w:szCs w:val="10"/>
                <w:lang w:eastAsia="es-CO"/>
              </w:rPr>
              <w:t>ETAPA PRECONTRACTUAL</w:t>
            </w:r>
          </w:p>
        </w:tc>
      </w:tr>
    </w:tbl>
    <w:p w14:paraId="67F58939" w14:textId="77777777" w:rsidR="00A11FF7" w:rsidRDefault="00A11FF7" w:rsidP="00CF5DA4">
      <w:pPr>
        <w:pStyle w:val="Encabezadodemensaje"/>
        <w:ind w:left="0" w:firstLine="0"/>
        <w:jc w:val="center"/>
        <w:rPr>
          <w:rFonts w:cs="Arial"/>
          <w:b/>
          <w:sz w:val="20"/>
          <w:lang w:val="es-CO"/>
        </w:rPr>
      </w:pPr>
    </w:p>
    <w:p w14:paraId="41836E48" w14:textId="77777777" w:rsidR="00A11FF7" w:rsidRDefault="00A11FF7" w:rsidP="00CF5DA4">
      <w:pPr>
        <w:pStyle w:val="Encabezadodemensaje"/>
        <w:ind w:left="0" w:firstLine="0"/>
        <w:jc w:val="center"/>
        <w:rPr>
          <w:rFonts w:cs="Arial"/>
          <w:b/>
          <w:sz w:val="20"/>
          <w:lang w:val="es-CO"/>
        </w:rPr>
      </w:pPr>
    </w:p>
    <w:p w14:paraId="002054C7" w14:textId="77777777" w:rsidR="00A11FF7" w:rsidRDefault="00A11FF7" w:rsidP="00CF5DA4">
      <w:pPr>
        <w:pStyle w:val="Encabezadodemensaje"/>
        <w:ind w:left="0" w:firstLine="0"/>
        <w:jc w:val="center"/>
        <w:rPr>
          <w:rFonts w:cs="Arial"/>
          <w:b/>
          <w:sz w:val="20"/>
          <w:lang w:val="es-CO"/>
        </w:rPr>
      </w:pPr>
    </w:p>
    <w:p w14:paraId="1DAACF8C" w14:textId="77777777" w:rsidR="00B266FC" w:rsidRDefault="00B266FC" w:rsidP="00CF5DA4">
      <w:pPr>
        <w:pStyle w:val="Encabezadodemensaje"/>
        <w:ind w:left="0" w:firstLine="0"/>
        <w:jc w:val="center"/>
        <w:rPr>
          <w:rFonts w:cs="Arial"/>
          <w:b/>
          <w:sz w:val="20"/>
          <w:lang w:val="es-CO"/>
        </w:rPr>
      </w:pPr>
    </w:p>
    <w:p w14:paraId="4ED9DDBD" w14:textId="77777777" w:rsidR="00B266FC" w:rsidRDefault="00B266FC" w:rsidP="00CF5DA4">
      <w:pPr>
        <w:pStyle w:val="Encabezadodemensaje"/>
        <w:ind w:left="0" w:firstLine="0"/>
        <w:jc w:val="center"/>
        <w:rPr>
          <w:rFonts w:cs="Arial"/>
          <w:b/>
          <w:sz w:val="20"/>
          <w:lang w:val="es-CO"/>
        </w:rPr>
      </w:pPr>
    </w:p>
    <w:p w14:paraId="3B27B1E9" w14:textId="77777777" w:rsidR="00B266FC" w:rsidRDefault="00B266FC" w:rsidP="00CF5DA4">
      <w:pPr>
        <w:pStyle w:val="Encabezadodemensaje"/>
        <w:ind w:left="0" w:firstLine="0"/>
        <w:jc w:val="center"/>
        <w:rPr>
          <w:rFonts w:cs="Arial"/>
          <w:b/>
          <w:sz w:val="20"/>
          <w:lang w:val="es-CO"/>
        </w:rPr>
      </w:pPr>
    </w:p>
    <w:p w14:paraId="63347F06" w14:textId="77777777" w:rsidR="00B266FC" w:rsidRDefault="00B266FC" w:rsidP="00CF5DA4">
      <w:pPr>
        <w:pStyle w:val="Encabezadodemensaje"/>
        <w:ind w:left="0" w:firstLine="0"/>
        <w:jc w:val="center"/>
        <w:rPr>
          <w:rFonts w:cs="Arial"/>
          <w:b/>
          <w:sz w:val="20"/>
          <w:lang w:val="es-CO"/>
        </w:rPr>
      </w:pPr>
    </w:p>
    <w:p w14:paraId="65275334" w14:textId="091A47A8" w:rsidR="00B266FC" w:rsidRDefault="00B266FC" w:rsidP="00CF5DA4">
      <w:pPr>
        <w:pStyle w:val="Encabezadodemensaje"/>
        <w:ind w:left="0" w:firstLine="0"/>
        <w:jc w:val="center"/>
        <w:rPr>
          <w:rFonts w:cs="Arial"/>
          <w:b/>
          <w:sz w:val="20"/>
          <w:lang w:val="es-CO"/>
        </w:rPr>
      </w:pPr>
    </w:p>
    <w:p w14:paraId="503BB5BC" w14:textId="77777777" w:rsidR="007D358C" w:rsidRDefault="007D358C" w:rsidP="00CF5DA4">
      <w:pPr>
        <w:pStyle w:val="Encabezadodemensaje"/>
        <w:ind w:left="0" w:firstLine="0"/>
        <w:jc w:val="center"/>
        <w:rPr>
          <w:rFonts w:cs="Arial"/>
          <w:b/>
          <w:sz w:val="20"/>
          <w:lang w:val="es-CO"/>
        </w:rPr>
      </w:pPr>
    </w:p>
    <w:p w14:paraId="7861DBA9" w14:textId="6FFA01E3" w:rsidR="00C76540" w:rsidRPr="00E866FC" w:rsidRDefault="00C76540" w:rsidP="00CF5DA4">
      <w:pPr>
        <w:pStyle w:val="Encabezadodemensaje"/>
        <w:ind w:left="0" w:firstLine="0"/>
        <w:jc w:val="center"/>
        <w:rPr>
          <w:rFonts w:cs="Arial"/>
          <w:b/>
          <w:sz w:val="20"/>
          <w:lang w:val="es-CO"/>
        </w:rPr>
      </w:pPr>
      <w:r w:rsidRPr="00E866FC">
        <w:rPr>
          <w:rFonts w:cs="Arial"/>
          <w:b/>
          <w:sz w:val="20"/>
          <w:lang w:val="es-CO"/>
        </w:rPr>
        <w:lastRenderedPageBreak/>
        <w:t>ANEXO</w:t>
      </w:r>
    </w:p>
    <w:p w14:paraId="1C77FE06" w14:textId="4258E799" w:rsidR="00D35F7A" w:rsidRPr="00E866FC" w:rsidRDefault="00D35F7A" w:rsidP="00CF5DA4">
      <w:pPr>
        <w:pStyle w:val="Encabezadodemensaje"/>
        <w:ind w:left="0" w:firstLine="0"/>
        <w:jc w:val="center"/>
        <w:rPr>
          <w:rFonts w:cs="Arial"/>
          <w:b/>
          <w:sz w:val="20"/>
          <w:lang w:val="es-CO"/>
        </w:rPr>
      </w:pPr>
    </w:p>
    <w:p w14:paraId="5478ABF7" w14:textId="77777777" w:rsidR="00D35F7A" w:rsidRPr="00E866FC" w:rsidRDefault="00D35F7A" w:rsidP="00D35F7A">
      <w:pPr>
        <w:tabs>
          <w:tab w:val="num" w:pos="720"/>
        </w:tabs>
        <w:jc w:val="center"/>
        <w:rPr>
          <w:b/>
          <w:bCs/>
          <w:snapToGrid w:val="0"/>
          <w:szCs w:val="22"/>
          <w:lang w:val="es-CO"/>
        </w:rPr>
      </w:pPr>
      <w:r w:rsidRPr="00E866FC">
        <w:rPr>
          <w:b/>
          <w:bCs/>
          <w:snapToGrid w:val="0"/>
          <w:szCs w:val="22"/>
          <w:lang w:val="es-CO"/>
        </w:rPr>
        <w:t>SISTEMA DE GESTIÓN DE LA SEGURIDAD Y SALUD EN EL TRABAJO</w:t>
      </w:r>
    </w:p>
    <w:p w14:paraId="67B9B3FE" w14:textId="77777777" w:rsidR="00D35F7A" w:rsidRPr="00E866FC" w:rsidRDefault="00D35F7A" w:rsidP="00CF5DA4">
      <w:pPr>
        <w:pStyle w:val="Encabezadodemensaje"/>
        <w:ind w:left="0" w:firstLine="0"/>
        <w:jc w:val="center"/>
        <w:rPr>
          <w:rFonts w:cs="Arial"/>
          <w:b/>
          <w:sz w:val="20"/>
          <w:lang w:val="es-CO"/>
        </w:rPr>
      </w:pPr>
    </w:p>
    <w:p w14:paraId="5D34E01F" w14:textId="77777777" w:rsidR="00C76540" w:rsidRPr="00E866FC" w:rsidRDefault="00C76540" w:rsidP="00CF5DA4">
      <w:pPr>
        <w:pStyle w:val="Encabezadodemensaje"/>
        <w:ind w:left="0" w:firstLine="0"/>
        <w:jc w:val="center"/>
        <w:rPr>
          <w:rFonts w:cs="Arial"/>
          <w:b/>
          <w:sz w:val="20"/>
          <w:lang w:val="es-CO"/>
        </w:rPr>
      </w:pPr>
    </w:p>
    <w:p w14:paraId="75054BF5" w14:textId="228EA6E9" w:rsidR="00D35F7A" w:rsidRPr="00E866FC" w:rsidRDefault="00D35F7A" w:rsidP="00D35F7A">
      <w:pPr>
        <w:ind w:right="-91"/>
        <w:jc w:val="both"/>
        <w:rPr>
          <w:lang w:val="es-CO"/>
        </w:rPr>
      </w:pPr>
      <w:r w:rsidRPr="00E866FC">
        <w:rPr>
          <w:lang w:val="es-CO"/>
        </w:rPr>
        <w:t>Bogotá, D.C.,   __ __ ____ de 202</w:t>
      </w:r>
      <w:r w:rsidR="00123D58">
        <w:rPr>
          <w:lang w:val="es-CO"/>
        </w:rPr>
        <w:t>6</w:t>
      </w:r>
    </w:p>
    <w:p w14:paraId="673FF77A" w14:textId="77777777" w:rsidR="00D35F7A" w:rsidRPr="00E866FC" w:rsidRDefault="00D35F7A" w:rsidP="00D35F7A">
      <w:pPr>
        <w:jc w:val="both"/>
        <w:rPr>
          <w:lang w:val="es-CO"/>
        </w:rPr>
      </w:pPr>
    </w:p>
    <w:p w14:paraId="1C05FEBB" w14:textId="77777777" w:rsidR="00D35F7A" w:rsidRPr="00E866FC" w:rsidRDefault="00D35F7A" w:rsidP="00D35F7A">
      <w:pPr>
        <w:jc w:val="both"/>
        <w:rPr>
          <w:lang w:val="es-CO"/>
        </w:rPr>
      </w:pPr>
    </w:p>
    <w:p w14:paraId="2D0A05A1" w14:textId="77777777" w:rsidR="00D35F7A" w:rsidRPr="00E866FC" w:rsidRDefault="00D35F7A" w:rsidP="00D35F7A">
      <w:pPr>
        <w:jc w:val="both"/>
        <w:rPr>
          <w:lang w:val="es-CO"/>
        </w:rPr>
      </w:pPr>
      <w:r w:rsidRPr="00E866FC">
        <w:rPr>
          <w:lang w:val="es-CO"/>
        </w:rPr>
        <w:t xml:space="preserve">Señores  </w:t>
      </w:r>
    </w:p>
    <w:p w14:paraId="7486C614" w14:textId="77777777" w:rsidR="00D35F7A" w:rsidRPr="00E866FC" w:rsidRDefault="00D35F7A" w:rsidP="00D35F7A">
      <w:pPr>
        <w:jc w:val="both"/>
        <w:rPr>
          <w:lang w:val="es-CO"/>
        </w:rPr>
      </w:pPr>
      <w:r w:rsidRPr="00E866FC">
        <w:rPr>
          <w:lang w:val="es-CO"/>
        </w:rPr>
        <w:t>POLICÍA NACIONAL – DIRECCIÓN DE SANIDAD – REGIONAL DE ASEGURAMIENTO EN SALUD No.1</w:t>
      </w:r>
    </w:p>
    <w:p w14:paraId="7169F03D" w14:textId="77777777" w:rsidR="00D35F7A" w:rsidRPr="00E866FC" w:rsidRDefault="00D35F7A" w:rsidP="00D35F7A">
      <w:pPr>
        <w:jc w:val="both"/>
        <w:rPr>
          <w:lang w:val="es-CO"/>
        </w:rPr>
      </w:pPr>
      <w:r w:rsidRPr="00E866FC">
        <w:rPr>
          <w:lang w:val="es-CO"/>
        </w:rPr>
        <w:t>Bogotá</w:t>
      </w:r>
    </w:p>
    <w:p w14:paraId="0832417C" w14:textId="77777777" w:rsidR="00D35F7A" w:rsidRPr="00E866FC" w:rsidRDefault="00D35F7A" w:rsidP="00D35F7A">
      <w:pPr>
        <w:autoSpaceDE/>
        <w:autoSpaceDN/>
        <w:jc w:val="both"/>
        <w:textAlignment w:val="baseline"/>
        <w:rPr>
          <w:rFonts w:eastAsia="MS Mincho"/>
          <w:lang w:val="es-CO"/>
        </w:rPr>
      </w:pPr>
    </w:p>
    <w:p w14:paraId="0B06E620" w14:textId="77777777" w:rsidR="00D35F7A" w:rsidRPr="00E866FC" w:rsidRDefault="00D35F7A" w:rsidP="00D35F7A">
      <w:pPr>
        <w:autoSpaceDE/>
        <w:autoSpaceDN/>
        <w:jc w:val="both"/>
        <w:textAlignment w:val="baseline"/>
        <w:rPr>
          <w:rFonts w:eastAsia="MS Mincho"/>
          <w:lang w:val="es-CO"/>
        </w:rPr>
      </w:pPr>
    </w:p>
    <w:p w14:paraId="64E00035" w14:textId="349D2629" w:rsidR="00D35F7A" w:rsidRPr="00E866FC" w:rsidRDefault="00D35F7A" w:rsidP="00493D4E">
      <w:pPr>
        <w:autoSpaceDE/>
        <w:autoSpaceDN/>
        <w:jc w:val="both"/>
        <w:textAlignment w:val="baseline"/>
        <w:rPr>
          <w:b/>
          <w:bCs/>
          <w:color w:val="7030A0"/>
          <w:lang w:val="es-CO"/>
        </w:rPr>
      </w:pPr>
      <w:r w:rsidRPr="00E866FC">
        <w:rPr>
          <w:rFonts w:eastAsia="MS Mincho"/>
          <w:lang w:val="es-CO"/>
        </w:rPr>
        <w:t xml:space="preserve">Compromisos con el Sistema de Gestión de Seguridad y Salud en el Trabajo para el proceso de </w:t>
      </w:r>
      <w:proofErr w:type="spellStart"/>
      <w:r w:rsidRPr="00E866FC">
        <w:rPr>
          <w:rFonts w:eastAsia="MS Mincho" w:cs="Times New Roman"/>
          <w:lang w:val="es-CO"/>
        </w:rPr>
        <w:t>CONTRATACION</w:t>
      </w:r>
      <w:proofErr w:type="spellEnd"/>
      <w:r w:rsidRPr="00E866FC">
        <w:rPr>
          <w:rFonts w:eastAsia="MS Mincho" w:cs="Times New Roman"/>
          <w:lang w:val="es-CO"/>
        </w:rPr>
        <w:t xml:space="preserve"> </w:t>
      </w:r>
      <w:proofErr w:type="spellStart"/>
      <w:r w:rsidR="0018079B" w:rsidRPr="00E866FC">
        <w:rPr>
          <w:rFonts w:eastAsia="MS Mincho" w:cs="Times New Roman"/>
          <w:lang w:val="es-CO"/>
        </w:rPr>
        <w:t>MINIMA</w:t>
      </w:r>
      <w:proofErr w:type="spellEnd"/>
      <w:r w:rsidR="0018079B" w:rsidRPr="00E866FC">
        <w:rPr>
          <w:rFonts w:eastAsia="MS Mincho" w:cs="Times New Roman"/>
          <w:lang w:val="es-CO"/>
        </w:rPr>
        <w:t xml:space="preserve"> </w:t>
      </w:r>
      <w:proofErr w:type="spellStart"/>
      <w:r w:rsidR="0018079B" w:rsidRPr="00E866FC">
        <w:rPr>
          <w:rFonts w:eastAsia="MS Mincho" w:cs="Times New Roman"/>
          <w:lang w:val="es-CO"/>
        </w:rPr>
        <w:t>CUANTIA</w:t>
      </w:r>
      <w:proofErr w:type="spellEnd"/>
      <w:r w:rsidRPr="00E866FC">
        <w:rPr>
          <w:rFonts w:eastAsia="MS Mincho"/>
          <w:lang w:val="es-CO"/>
        </w:rPr>
        <w:t xml:space="preserve">, Número </w:t>
      </w:r>
      <w:proofErr w:type="spellStart"/>
      <w:r w:rsidRPr="00E866FC">
        <w:rPr>
          <w:rFonts w:eastAsia="MS Mincho" w:cs="Times New Roman"/>
          <w:b/>
          <w:lang w:val="es-CO"/>
        </w:rPr>
        <w:t>PN</w:t>
      </w:r>
      <w:proofErr w:type="spellEnd"/>
      <w:r w:rsidRPr="00E866FC">
        <w:rPr>
          <w:rFonts w:eastAsia="MS Mincho" w:cs="Times New Roman"/>
          <w:b/>
          <w:lang w:val="es-CO"/>
        </w:rPr>
        <w:t xml:space="preserve"> RASES </w:t>
      </w:r>
      <w:proofErr w:type="spellStart"/>
      <w:r w:rsidR="00FE476F">
        <w:rPr>
          <w:rFonts w:eastAsia="MS Mincho" w:cs="Times New Roman"/>
          <w:b/>
          <w:lang w:val="es-CO"/>
        </w:rPr>
        <w:t>MIC</w:t>
      </w:r>
      <w:proofErr w:type="spellEnd"/>
      <w:r w:rsidR="00FE476F">
        <w:rPr>
          <w:rFonts w:eastAsia="MS Mincho" w:cs="Times New Roman"/>
          <w:b/>
          <w:lang w:val="es-CO"/>
        </w:rPr>
        <w:t xml:space="preserve"> 047</w:t>
      </w:r>
      <w:r w:rsidR="006F4155">
        <w:rPr>
          <w:rFonts w:eastAsia="MS Mincho" w:cs="Times New Roman"/>
          <w:b/>
          <w:lang w:val="es-CO"/>
        </w:rPr>
        <w:t xml:space="preserve"> 2026</w:t>
      </w:r>
      <w:r w:rsidRPr="00E866FC">
        <w:rPr>
          <w:rFonts w:eastAsia="MS Mincho" w:cs="Times New Roman"/>
          <w:b/>
          <w:lang w:val="es-CO"/>
        </w:rPr>
        <w:t xml:space="preserve"> </w:t>
      </w:r>
      <w:r w:rsidRPr="00E866FC">
        <w:rPr>
          <w:rFonts w:eastAsia="MS Mincho" w:cs="Times New Roman"/>
          <w:lang w:val="es-CO"/>
        </w:rPr>
        <w:t xml:space="preserve">cuyo objeto </w:t>
      </w:r>
      <w:r w:rsidR="00CB7106">
        <w:rPr>
          <w:rFonts w:eastAsia="MS Mincho" w:cs="Times New Roman"/>
          <w:lang w:val="es-CO"/>
        </w:rPr>
        <w:t>el</w:t>
      </w:r>
      <w:r w:rsidRPr="00E866FC">
        <w:rPr>
          <w:rFonts w:eastAsia="MS Mincho" w:cs="Times New Roman"/>
          <w:lang w:val="es-CO"/>
        </w:rPr>
        <w:t xml:space="preserve"> </w:t>
      </w:r>
      <w:r w:rsidR="00813EE0" w:rsidRPr="00813EE0">
        <w:rPr>
          <w:b/>
          <w:bCs/>
          <w:lang w:val="es-CO"/>
        </w:rPr>
        <w:t xml:space="preserve">SUMINISTRO DE ELEMENTOS PARA LA CORRECCIÓN ÓPTICA DE DEFECTO </w:t>
      </w:r>
      <w:proofErr w:type="spellStart"/>
      <w:r w:rsidR="00813EE0" w:rsidRPr="00813EE0">
        <w:rPr>
          <w:b/>
          <w:bCs/>
          <w:lang w:val="es-CO"/>
        </w:rPr>
        <w:t>REFRECTIVOS</w:t>
      </w:r>
      <w:proofErr w:type="spellEnd"/>
      <w:r w:rsidR="00813EE0" w:rsidRPr="00813EE0">
        <w:rPr>
          <w:b/>
          <w:bCs/>
          <w:lang w:val="es-CO"/>
        </w:rPr>
        <w:t>, VALORACIÓN DE OPTOMETRÍA CON DESTINO A LOS USUARIOS DEL SUBSISTEMA DE SALUD DE LA POLICÍA NACIONAL ADSCRITOS A LA REGIONAL DE ASEGURAMIENTO EN SALUD No. 1, UNIDAD PRESTADORA DE SALUD GUAINÍA</w:t>
      </w:r>
    </w:p>
    <w:p w14:paraId="13280B68" w14:textId="77777777" w:rsidR="00493D4E" w:rsidRPr="00E866FC" w:rsidRDefault="00493D4E" w:rsidP="00493D4E">
      <w:pPr>
        <w:autoSpaceDE/>
        <w:autoSpaceDN/>
        <w:jc w:val="both"/>
        <w:textAlignment w:val="baseline"/>
        <w:rPr>
          <w:lang w:val="es-CO"/>
        </w:rPr>
      </w:pPr>
    </w:p>
    <w:p w14:paraId="0074E8D8" w14:textId="77777777" w:rsidR="00D35F7A" w:rsidRPr="00E866FC" w:rsidRDefault="00D35F7A" w:rsidP="00D35F7A">
      <w:pPr>
        <w:autoSpaceDE/>
        <w:autoSpaceDN/>
        <w:jc w:val="both"/>
        <w:rPr>
          <w:rFonts w:cs="Times New Roman"/>
          <w:color w:val="000000"/>
          <w:lang w:val="es-CO"/>
        </w:rPr>
      </w:pPr>
      <w:r w:rsidRPr="00E866FC">
        <w:rPr>
          <w:rFonts w:cs="Times New Roman"/>
          <w:color w:val="000000"/>
          <w:lang w:val="es-CO"/>
        </w:rPr>
        <w:t xml:space="preserve">El(los) suscrito(s) a saber: _____________________________________ domiciliado en_______________________, identificado con Documento No. </w:t>
      </w:r>
      <w:r w:rsidRPr="00E866FC">
        <w:rPr>
          <w:rFonts w:cs="Times New Roman"/>
          <w:color w:val="000000"/>
          <w:lang w:val="es-CO"/>
        </w:rPr>
        <w:softHyphen/>
      </w:r>
      <w:r w:rsidRPr="00E866FC">
        <w:rPr>
          <w:rFonts w:cs="Times New Roman"/>
          <w:color w:val="000000"/>
          <w:lang w:val="es-CO"/>
        </w:rPr>
        <w:softHyphen/>
      </w:r>
      <w:r w:rsidRPr="00E866FC">
        <w:rPr>
          <w:rFonts w:cs="Times New Roman"/>
          <w:color w:val="000000"/>
          <w:lang w:val="es-CO"/>
        </w:rPr>
        <w:softHyphen/>
      </w:r>
      <w:r w:rsidRPr="00E866FC">
        <w:rPr>
          <w:rFonts w:cs="Times New Roman"/>
          <w:color w:val="000000"/>
          <w:lang w:val="es-CO"/>
        </w:rPr>
        <w:softHyphen/>
      </w:r>
      <w:r w:rsidRPr="00E866FC">
        <w:rPr>
          <w:rFonts w:cs="Times New Roman"/>
          <w:color w:val="000000"/>
          <w:lang w:val="es-CO"/>
        </w:rPr>
        <w:softHyphen/>
      </w:r>
      <w:r w:rsidRPr="00E866FC">
        <w:rPr>
          <w:rFonts w:cs="Times New Roman"/>
          <w:color w:val="000000"/>
          <w:lang w:val="es-CO"/>
        </w:rPr>
        <w:softHyphen/>
      </w:r>
      <w:r w:rsidRPr="00E866FC">
        <w:rPr>
          <w:rFonts w:cs="Times New Roman"/>
          <w:color w:val="000000"/>
          <w:lang w:val="es-CO"/>
        </w:rPr>
        <w:softHyphen/>
      </w:r>
      <w:r w:rsidRPr="00E866FC">
        <w:rPr>
          <w:rFonts w:cs="Times New Roman"/>
          <w:color w:val="000000"/>
          <w:lang w:val="es-CO"/>
        </w:rPr>
        <w:softHyphen/>
      </w:r>
      <w:r w:rsidRPr="00E866FC">
        <w:rPr>
          <w:rFonts w:cs="Times New Roman"/>
          <w:color w:val="000000"/>
          <w:lang w:val="es-CO"/>
        </w:rPr>
        <w:softHyphen/>
      </w:r>
      <w:r w:rsidRPr="00E866FC">
        <w:rPr>
          <w:rFonts w:cs="Times New Roman"/>
          <w:color w:val="000000"/>
          <w:lang w:val="es-CO"/>
        </w:rPr>
        <w:softHyphen/>
      </w:r>
      <w:r w:rsidRPr="00E866FC">
        <w:rPr>
          <w:rFonts w:cs="Times New Roman"/>
          <w:color w:val="000000"/>
          <w:lang w:val="es-CO"/>
        </w:rPr>
        <w:softHyphen/>
      </w:r>
      <w:r w:rsidRPr="00E866FC">
        <w:rPr>
          <w:rFonts w:cs="Times New Roman"/>
          <w:color w:val="000000"/>
          <w:lang w:val="es-CO"/>
        </w:rPr>
        <w:softHyphen/>
      </w:r>
      <w:r w:rsidRPr="00E866FC">
        <w:rPr>
          <w:rFonts w:cs="Times New Roman"/>
          <w:color w:val="000000"/>
          <w:lang w:val="es-CO"/>
        </w:rPr>
        <w:softHyphen/>
      </w:r>
      <w:r w:rsidRPr="00E866FC">
        <w:rPr>
          <w:rFonts w:cs="Times New Roman"/>
          <w:color w:val="000000"/>
          <w:lang w:val="es-CO"/>
        </w:rPr>
        <w:softHyphen/>
      </w:r>
      <w:r w:rsidRPr="00E866FC">
        <w:rPr>
          <w:rFonts w:cs="Times New Roman"/>
          <w:color w:val="000000"/>
          <w:lang w:val="es-CO"/>
        </w:rPr>
        <w:softHyphen/>
      </w:r>
      <w:r w:rsidRPr="00E866FC">
        <w:rPr>
          <w:rFonts w:cs="Times New Roman"/>
          <w:color w:val="000000"/>
          <w:lang w:val="es-CO"/>
        </w:rPr>
        <w:softHyphen/>
      </w:r>
      <w:r w:rsidRPr="00E866FC">
        <w:rPr>
          <w:rFonts w:cs="Times New Roman"/>
          <w:color w:val="000000"/>
          <w:lang w:val="es-CO"/>
        </w:rPr>
        <w:softHyphen/>
      </w:r>
      <w:r w:rsidRPr="00E866FC">
        <w:rPr>
          <w:rFonts w:cs="Times New Roman"/>
          <w:color w:val="000000"/>
          <w:lang w:val="es-CO"/>
        </w:rPr>
        <w:softHyphen/>
      </w:r>
      <w:r w:rsidRPr="00E866FC">
        <w:rPr>
          <w:rFonts w:cs="Times New Roman"/>
          <w:color w:val="000000"/>
          <w:lang w:val="es-CO"/>
        </w:rPr>
        <w:softHyphen/>
      </w:r>
      <w:r w:rsidRPr="00E866FC">
        <w:rPr>
          <w:rFonts w:cs="Times New Roman"/>
          <w:color w:val="000000"/>
          <w:lang w:val="es-CO"/>
        </w:rPr>
        <w:softHyphen/>
      </w:r>
      <w:r w:rsidRPr="00E866FC">
        <w:rPr>
          <w:rFonts w:cs="Times New Roman"/>
          <w:color w:val="00000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2015560D" w14:textId="77777777" w:rsidR="00D35F7A" w:rsidRPr="00E866FC" w:rsidRDefault="00D35F7A" w:rsidP="00D35F7A">
      <w:pPr>
        <w:tabs>
          <w:tab w:val="num" w:pos="720"/>
        </w:tabs>
        <w:jc w:val="both"/>
        <w:rPr>
          <w:lang w:val="es-CO"/>
        </w:rPr>
      </w:pPr>
    </w:p>
    <w:p w14:paraId="6D92F14F" w14:textId="77777777" w:rsidR="00D35F7A" w:rsidRPr="00E866FC" w:rsidRDefault="00D35F7A" w:rsidP="00D35F7A">
      <w:pPr>
        <w:adjustRightInd w:val="0"/>
        <w:spacing w:line="0" w:lineRule="atLeast"/>
        <w:jc w:val="both"/>
        <w:rPr>
          <w:lang w:val="es-CO"/>
        </w:rPr>
      </w:pPr>
      <w:r w:rsidRPr="00E866FC">
        <w:rPr>
          <w:lang w:val="es-CO"/>
        </w:rPr>
        <w:t xml:space="preserve">La Policía Nacional, mediante la Resolución 03843 del 09/09/2019, prevé en el Artículo 2º, lo relacionado con la </w:t>
      </w:r>
      <w:r w:rsidRPr="00E866FC">
        <w:rPr>
          <w:b/>
          <w:i/>
          <w:lang w:val="es-CO"/>
        </w:rPr>
        <w:t>“Política del Sistema de Gestión de la Seguridad y Salud en el Trabajo de la Policía Nacional</w:t>
      </w:r>
      <w:r w:rsidRPr="00E866FC">
        <w:rPr>
          <w:b/>
          <w:lang w:val="es-CO"/>
        </w:rPr>
        <w:t xml:space="preserve">”, </w:t>
      </w:r>
      <w:r w:rsidRPr="00E866FC">
        <w:rPr>
          <w:lang w:val="es-CO"/>
        </w:rPr>
        <w:t xml:space="preserve">en lo siguiente:  </w:t>
      </w:r>
    </w:p>
    <w:p w14:paraId="39405F12" w14:textId="77777777" w:rsidR="00D35F7A" w:rsidRPr="00E866FC" w:rsidRDefault="00D35F7A" w:rsidP="00D35F7A">
      <w:pPr>
        <w:spacing w:line="0" w:lineRule="atLeast"/>
        <w:ind w:left="426" w:right="332"/>
        <w:jc w:val="both"/>
        <w:rPr>
          <w:i/>
          <w:lang w:val="es-CO"/>
        </w:rPr>
      </w:pPr>
      <w:r w:rsidRPr="00E866FC">
        <w:rPr>
          <w:i/>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58BFF0A" w14:textId="77777777" w:rsidR="00D35F7A" w:rsidRPr="00E866FC" w:rsidRDefault="00D35F7A" w:rsidP="00D35F7A">
      <w:pPr>
        <w:spacing w:line="0" w:lineRule="atLeast"/>
        <w:ind w:left="426" w:right="332"/>
        <w:jc w:val="both"/>
        <w:rPr>
          <w:i/>
          <w:lang w:val="es-CO"/>
        </w:rPr>
      </w:pPr>
    </w:p>
    <w:p w14:paraId="16C42A1B" w14:textId="77777777" w:rsidR="00D35F7A" w:rsidRPr="00E866FC" w:rsidRDefault="00D35F7A" w:rsidP="00D35F7A">
      <w:pPr>
        <w:spacing w:line="0" w:lineRule="atLeast"/>
        <w:jc w:val="both"/>
        <w:rPr>
          <w:lang w:val="es-CO"/>
        </w:rPr>
      </w:pPr>
      <w:r w:rsidRPr="00E866FC">
        <w:rPr>
          <w:lang w:val="es-CO"/>
        </w:rPr>
        <w:t>De igual manera en la ejecución del contrato adicional a los requerimientos exigidos para su ejecución, la persona natural o jurídica deberá: </w:t>
      </w:r>
    </w:p>
    <w:p w14:paraId="7E9010DE" w14:textId="77777777" w:rsidR="00D35F7A" w:rsidRPr="00E866FC" w:rsidRDefault="00D35F7A" w:rsidP="00D35F7A">
      <w:pPr>
        <w:spacing w:line="0" w:lineRule="atLeast"/>
        <w:jc w:val="both"/>
        <w:rPr>
          <w:lang w:val="es-CO"/>
        </w:rPr>
      </w:pPr>
    </w:p>
    <w:p w14:paraId="77E4044A" w14:textId="77777777" w:rsidR="00D35F7A" w:rsidRPr="00E866FC" w:rsidRDefault="00D35F7A" w:rsidP="00BB7ABA">
      <w:pPr>
        <w:numPr>
          <w:ilvl w:val="0"/>
          <w:numId w:val="12"/>
        </w:numPr>
        <w:autoSpaceDE/>
        <w:autoSpaceDN/>
        <w:spacing w:line="0" w:lineRule="atLeast"/>
        <w:contextualSpacing/>
        <w:jc w:val="both"/>
        <w:rPr>
          <w:rFonts w:eastAsia="Calibri"/>
          <w:lang w:val="es-CO" w:eastAsia="en-US"/>
        </w:rPr>
      </w:pPr>
      <w:r w:rsidRPr="00E866FC">
        <w:rPr>
          <w:rFonts w:eastAsia="Calibri"/>
          <w:lang w:val="es-CO" w:eastAsia="en-US"/>
        </w:rPr>
        <w:t xml:space="preserve">Cumplir con las obligaciones del </w:t>
      </w:r>
      <w:proofErr w:type="spellStart"/>
      <w:r w:rsidRPr="00E866FC">
        <w:rPr>
          <w:rFonts w:eastAsia="Calibri"/>
          <w:lang w:val="es-CO" w:eastAsia="en-US"/>
        </w:rPr>
        <w:t>SGSST</w:t>
      </w:r>
      <w:proofErr w:type="spellEnd"/>
      <w:r w:rsidRPr="00E866FC">
        <w:rPr>
          <w:rFonts w:eastAsia="Calibri"/>
          <w:lang w:val="es-CO" w:eastAsia="en-US"/>
        </w:rPr>
        <w:t>, que las normas legales vigentes y/o la Policía Nacional haya considerado en el contrato y acorde a la exposición del contratista o subcontratista a los riesgos encontrados en el centro de trabajo donde desarrolla la actividad. </w:t>
      </w:r>
    </w:p>
    <w:p w14:paraId="01857D9A" w14:textId="77777777" w:rsidR="00D35F7A" w:rsidRPr="00E866FC" w:rsidRDefault="00D35F7A" w:rsidP="00D35F7A">
      <w:pPr>
        <w:spacing w:line="0" w:lineRule="atLeast"/>
        <w:ind w:left="720"/>
        <w:contextualSpacing/>
        <w:jc w:val="both"/>
        <w:rPr>
          <w:rFonts w:eastAsia="Calibri"/>
          <w:lang w:val="es-CO" w:eastAsia="en-US"/>
        </w:rPr>
      </w:pPr>
    </w:p>
    <w:p w14:paraId="79303404" w14:textId="77777777" w:rsidR="00D35F7A" w:rsidRPr="00E866FC" w:rsidRDefault="00D35F7A" w:rsidP="00BB7ABA">
      <w:pPr>
        <w:numPr>
          <w:ilvl w:val="0"/>
          <w:numId w:val="12"/>
        </w:numPr>
        <w:autoSpaceDE/>
        <w:autoSpaceDN/>
        <w:spacing w:line="0" w:lineRule="atLeast"/>
        <w:contextualSpacing/>
        <w:jc w:val="both"/>
        <w:rPr>
          <w:rFonts w:eastAsia="Calibri"/>
          <w:lang w:val="es-CO" w:eastAsia="en-US"/>
        </w:rPr>
      </w:pPr>
      <w:r w:rsidRPr="00E866FC">
        <w:rPr>
          <w:rFonts w:eastAsia="Calibri"/>
          <w:lang w:val="es-CO" w:eastAsia="en-US"/>
        </w:rPr>
        <w:t>Participar en las actividades que la Policía Nacional desarrolle en materia de promoción y prevención de riesgos laborales. </w:t>
      </w:r>
    </w:p>
    <w:p w14:paraId="49486AB3" w14:textId="77777777" w:rsidR="00D35F7A" w:rsidRPr="00E866FC" w:rsidRDefault="00D35F7A" w:rsidP="00D35F7A">
      <w:pPr>
        <w:ind w:left="720"/>
        <w:contextualSpacing/>
        <w:rPr>
          <w:rFonts w:eastAsia="Calibri"/>
          <w:lang w:val="es-CO" w:eastAsia="en-US"/>
        </w:rPr>
      </w:pPr>
    </w:p>
    <w:p w14:paraId="7A3233F5" w14:textId="77777777" w:rsidR="00D35F7A" w:rsidRPr="00E866FC" w:rsidRDefault="00D35F7A" w:rsidP="00BB7ABA">
      <w:pPr>
        <w:numPr>
          <w:ilvl w:val="0"/>
          <w:numId w:val="12"/>
        </w:numPr>
        <w:autoSpaceDE/>
        <w:autoSpaceDN/>
        <w:spacing w:line="0" w:lineRule="atLeast"/>
        <w:contextualSpacing/>
        <w:jc w:val="both"/>
        <w:rPr>
          <w:rFonts w:eastAsia="Calibri"/>
          <w:lang w:val="es-CO" w:eastAsia="en-US"/>
        </w:rPr>
      </w:pPr>
      <w:r w:rsidRPr="00E866FC">
        <w:rPr>
          <w:rFonts w:eastAsia="Calibri"/>
          <w:lang w:val="es-CO" w:eastAsia="en-US"/>
        </w:rPr>
        <w:t>Cumplir con el uso continuo y permanente de los elementos de protección personal, durante la ejecución contractual, acorde a los peligros y riesgos relacionados la tarea contratada.</w:t>
      </w:r>
    </w:p>
    <w:p w14:paraId="6C2B5FE4" w14:textId="77777777" w:rsidR="00D35F7A" w:rsidRPr="00E866FC" w:rsidRDefault="00D35F7A" w:rsidP="00BB7ABA">
      <w:pPr>
        <w:numPr>
          <w:ilvl w:val="0"/>
          <w:numId w:val="12"/>
        </w:numPr>
        <w:autoSpaceDE/>
        <w:autoSpaceDN/>
        <w:spacing w:line="0" w:lineRule="atLeast"/>
        <w:contextualSpacing/>
        <w:jc w:val="both"/>
        <w:rPr>
          <w:rFonts w:eastAsia="Calibri"/>
          <w:lang w:val="es-CO" w:eastAsia="en-US"/>
        </w:rPr>
      </w:pPr>
      <w:r w:rsidRPr="00E866FC">
        <w:rPr>
          <w:rFonts w:eastAsia="Calibri"/>
          <w:lang w:val="es-CO" w:eastAsia="en-US"/>
        </w:rPr>
        <w:lastRenderedPageBreak/>
        <w:t>Conocer y participar en todas las actividades del plan de emergencia que se programen por parte de la Policía Nacional y los brigadistas de los centros de trabajo en donde desarrollará las actividades. </w:t>
      </w:r>
    </w:p>
    <w:p w14:paraId="4E30CCC2" w14:textId="77777777" w:rsidR="00D35F7A" w:rsidRPr="00E866FC" w:rsidRDefault="00D35F7A" w:rsidP="00BB7ABA">
      <w:pPr>
        <w:numPr>
          <w:ilvl w:val="0"/>
          <w:numId w:val="12"/>
        </w:numPr>
        <w:autoSpaceDE/>
        <w:autoSpaceDN/>
        <w:spacing w:line="0" w:lineRule="atLeast"/>
        <w:contextualSpacing/>
        <w:jc w:val="both"/>
        <w:rPr>
          <w:rFonts w:eastAsia="Calibri"/>
          <w:lang w:val="es-CO" w:eastAsia="en-US"/>
        </w:rPr>
      </w:pPr>
      <w:r w:rsidRPr="00E866FC">
        <w:rPr>
          <w:rFonts w:eastAsia="Calibri"/>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12C1055" w14:textId="77777777" w:rsidR="00D35F7A" w:rsidRPr="00E866FC" w:rsidRDefault="00D35F7A" w:rsidP="00D35F7A">
      <w:pPr>
        <w:ind w:left="720"/>
        <w:contextualSpacing/>
        <w:rPr>
          <w:rFonts w:eastAsia="Calibri"/>
          <w:lang w:val="es-CO" w:eastAsia="en-US"/>
        </w:rPr>
      </w:pPr>
    </w:p>
    <w:p w14:paraId="527B6F42" w14:textId="77777777" w:rsidR="00D35F7A" w:rsidRPr="00E866FC" w:rsidRDefault="00D35F7A" w:rsidP="00BB7ABA">
      <w:pPr>
        <w:numPr>
          <w:ilvl w:val="0"/>
          <w:numId w:val="12"/>
        </w:numPr>
        <w:autoSpaceDE/>
        <w:autoSpaceDN/>
        <w:spacing w:line="0" w:lineRule="atLeast"/>
        <w:contextualSpacing/>
        <w:jc w:val="both"/>
        <w:rPr>
          <w:rFonts w:eastAsia="Calibri"/>
          <w:lang w:val="es-CO" w:eastAsia="en-US"/>
        </w:rPr>
      </w:pPr>
      <w:r w:rsidRPr="00E866FC">
        <w:rPr>
          <w:rFonts w:eastAsia="Calibri"/>
          <w:lang w:val="es-CO" w:eastAsia="en-US"/>
        </w:rPr>
        <w:t xml:space="preserve">Practicarse o practicar a sus trabajadores (según sea el caso), los exámenes médico ocupacionales y complementarios que correspondan, de acuerdo a la actividad contratada y objeto del contrato. </w:t>
      </w:r>
    </w:p>
    <w:p w14:paraId="646823C5" w14:textId="77777777" w:rsidR="00D35F7A" w:rsidRPr="00E866FC" w:rsidRDefault="00D35F7A" w:rsidP="00D35F7A">
      <w:pPr>
        <w:spacing w:line="0" w:lineRule="atLeast"/>
        <w:jc w:val="both"/>
        <w:rPr>
          <w:lang w:val="es-CO"/>
        </w:rPr>
      </w:pPr>
    </w:p>
    <w:p w14:paraId="0A3132E2" w14:textId="77777777" w:rsidR="00D35F7A" w:rsidRPr="00E866FC" w:rsidRDefault="00D35F7A" w:rsidP="00BB7ABA">
      <w:pPr>
        <w:numPr>
          <w:ilvl w:val="0"/>
          <w:numId w:val="13"/>
        </w:numPr>
        <w:autoSpaceDE/>
        <w:autoSpaceDN/>
        <w:ind w:left="709" w:hanging="283"/>
        <w:contextualSpacing/>
        <w:jc w:val="both"/>
        <w:rPr>
          <w:rFonts w:eastAsia="Calibri"/>
          <w:lang w:val="es-CO" w:eastAsia="en-US"/>
        </w:rPr>
      </w:pPr>
      <w:r w:rsidRPr="00E866FC">
        <w:rPr>
          <w:rFonts w:eastAsia="Calibri"/>
          <w:lang w:val="es-CO" w:eastAsia="en-US"/>
        </w:rPr>
        <w:t xml:space="preserve">Diligenciar los formatos del </w:t>
      </w:r>
      <w:proofErr w:type="spellStart"/>
      <w:r w:rsidRPr="00E866FC">
        <w:rPr>
          <w:rFonts w:eastAsia="Calibri"/>
          <w:lang w:val="es-CO" w:eastAsia="en-US"/>
        </w:rPr>
        <w:t>SGSST</w:t>
      </w:r>
      <w:proofErr w:type="spellEnd"/>
      <w:r w:rsidRPr="00E866FC">
        <w:rPr>
          <w:rFonts w:eastAsia="Calibri"/>
          <w:lang w:val="es-CO" w:eastAsia="en-US"/>
        </w:rPr>
        <w:t xml:space="preserve"> de la Policía Nacional o el contratante, que le sean aplicables a la ejecución de la tarea contratada. </w:t>
      </w:r>
    </w:p>
    <w:p w14:paraId="1C79B450" w14:textId="77777777" w:rsidR="00D35F7A" w:rsidRPr="00E866FC" w:rsidRDefault="00D35F7A" w:rsidP="00D35F7A">
      <w:pPr>
        <w:spacing w:line="0" w:lineRule="atLeast"/>
        <w:ind w:left="709"/>
        <w:contextualSpacing/>
        <w:jc w:val="both"/>
        <w:rPr>
          <w:rFonts w:eastAsia="Calibri"/>
          <w:lang w:val="es-CO" w:eastAsia="en-US"/>
        </w:rPr>
      </w:pPr>
    </w:p>
    <w:p w14:paraId="04071AFC" w14:textId="77777777" w:rsidR="00D35F7A" w:rsidRPr="00E866FC" w:rsidRDefault="00D35F7A" w:rsidP="00BB7ABA">
      <w:pPr>
        <w:numPr>
          <w:ilvl w:val="0"/>
          <w:numId w:val="13"/>
        </w:numPr>
        <w:autoSpaceDE/>
        <w:autoSpaceDN/>
        <w:spacing w:line="0" w:lineRule="atLeast"/>
        <w:ind w:left="709" w:hanging="283"/>
        <w:contextualSpacing/>
        <w:jc w:val="both"/>
        <w:rPr>
          <w:rFonts w:eastAsia="Calibri"/>
          <w:lang w:val="es-CO" w:eastAsia="en-US"/>
        </w:rPr>
      </w:pPr>
      <w:r w:rsidRPr="00E866FC">
        <w:rPr>
          <w:rFonts w:eastAsia="Calibri"/>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FA2F8AF" w14:textId="77777777" w:rsidR="00D35F7A" w:rsidRPr="00E866FC" w:rsidRDefault="00D35F7A" w:rsidP="00D35F7A">
      <w:pPr>
        <w:spacing w:line="0" w:lineRule="atLeast"/>
        <w:jc w:val="both"/>
        <w:rPr>
          <w:color w:val="000000"/>
          <w:lang w:val="es-CO"/>
        </w:rPr>
      </w:pPr>
    </w:p>
    <w:p w14:paraId="4A2B21D2" w14:textId="77777777" w:rsidR="00D35F7A" w:rsidRPr="00E866FC" w:rsidRDefault="00D35F7A" w:rsidP="00D35F7A">
      <w:pPr>
        <w:spacing w:line="0" w:lineRule="atLeast"/>
        <w:jc w:val="both"/>
        <w:rPr>
          <w:color w:val="000000"/>
          <w:lang w:val="es-CO"/>
        </w:rPr>
      </w:pPr>
      <w:r w:rsidRPr="00E866FC">
        <w:rPr>
          <w:color w:val="000000"/>
          <w:lang w:val="es-CO"/>
        </w:rPr>
        <w:t xml:space="preserve">Las personas </w:t>
      </w:r>
      <w:r w:rsidRPr="00E866FC">
        <w:rPr>
          <w:b/>
          <w:color w:val="000000"/>
          <w:lang w:val="es-CO"/>
        </w:rPr>
        <w:t>jurídicas</w:t>
      </w:r>
      <w:r w:rsidRPr="00E866FC">
        <w:rPr>
          <w:color w:val="000000"/>
          <w:lang w:val="es-CO"/>
        </w:rPr>
        <w:t xml:space="preserve"> deben diligenciar la lista de chequeo que evidencie el cumplimiento a la Resolución 0312 del 2019 “</w:t>
      </w:r>
      <w:r w:rsidRPr="00E866FC">
        <w:rPr>
          <w:i/>
          <w:color w:val="000000"/>
          <w:lang w:val="es-CO"/>
        </w:rPr>
        <w:t>Por la cual se definen los Estándares Mínimos del Sistema de Gestión de Seguridad y Salud en el Trabajo SG-SST</w:t>
      </w:r>
      <w:r w:rsidRPr="00E866FC">
        <w:rPr>
          <w:color w:val="000000"/>
          <w:lang w:val="es-CO"/>
        </w:rPr>
        <w:t xml:space="preserve">, considerando lo siguiente: </w:t>
      </w:r>
    </w:p>
    <w:p w14:paraId="73BD63BB" w14:textId="77777777" w:rsidR="00D35F7A" w:rsidRPr="00E866FC" w:rsidRDefault="00D35F7A" w:rsidP="00D35F7A">
      <w:pPr>
        <w:spacing w:line="0" w:lineRule="atLeast"/>
        <w:jc w:val="both"/>
        <w:rPr>
          <w:color w:val="000000"/>
          <w:lang w:val="es-CO"/>
        </w:rPr>
      </w:pPr>
    </w:p>
    <w:p w14:paraId="43A7F318" w14:textId="77777777" w:rsidR="00D35F7A" w:rsidRPr="00E866FC" w:rsidRDefault="00D35F7A" w:rsidP="00BB7ABA">
      <w:pPr>
        <w:numPr>
          <w:ilvl w:val="0"/>
          <w:numId w:val="14"/>
        </w:numPr>
        <w:autoSpaceDE/>
        <w:autoSpaceDN/>
        <w:spacing w:line="0" w:lineRule="atLeast"/>
        <w:contextualSpacing/>
        <w:jc w:val="both"/>
        <w:rPr>
          <w:rFonts w:eastAsia="Calibri"/>
          <w:color w:val="000000"/>
          <w:lang w:val="es-CO" w:eastAsia="en-US"/>
        </w:rPr>
      </w:pPr>
      <w:r w:rsidRPr="00E866FC">
        <w:rPr>
          <w:rFonts w:eastAsia="Calibri"/>
          <w:color w:val="000000"/>
          <w:lang w:val="es-CO" w:eastAsia="en-US"/>
        </w:rPr>
        <w:t xml:space="preserve">Estándares mínimos para empresas, empleadores y contratantes con diez (10) o menos trabajadores, clasificadas con riesgo I, II </w:t>
      </w:r>
      <w:proofErr w:type="spellStart"/>
      <w:r w:rsidRPr="00E866FC">
        <w:rPr>
          <w:rFonts w:eastAsia="Calibri"/>
          <w:color w:val="000000"/>
          <w:lang w:val="es-CO" w:eastAsia="en-US"/>
        </w:rPr>
        <w:t>ó</w:t>
      </w:r>
      <w:proofErr w:type="spellEnd"/>
      <w:r w:rsidRPr="00E866FC">
        <w:rPr>
          <w:rFonts w:eastAsia="Calibri"/>
          <w:color w:val="000000"/>
          <w:lang w:val="es-CO" w:eastAsia="en-US"/>
        </w:rPr>
        <w:t xml:space="preserve"> III</w:t>
      </w:r>
    </w:p>
    <w:p w14:paraId="1D25CACB" w14:textId="77777777" w:rsidR="00D35F7A" w:rsidRPr="00E866FC" w:rsidRDefault="00D35F7A" w:rsidP="00D35F7A">
      <w:pPr>
        <w:spacing w:line="0" w:lineRule="atLeast"/>
        <w:ind w:left="720"/>
        <w:contextualSpacing/>
        <w:jc w:val="both"/>
        <w:rPr>
          <w:rFonts w:eastAsia="Calibri"/>
          <w:color w:val="000000"/>
          <w:lang w:val="es-CO" w:eastAsia="en-US"/>
        </w:rPr>
      </w:pPr>
    </w:p>
    <w:p w14:paraId="4DE196E0" w14:textId="77777777" w:rsidR="00D35F7A" w:rsidRPr="00E866FC" w:rsidRDefault="00D35F7A" w:rsidP="00BB7ABA">
      <w:pPr>
        <w:numPr>
          <w:ilvl w:val="0"/>
          <w:numId w:val="14"/>
        </w:numPr>
        <w:autoSpaceDE/>
        <w:autoSpaceDN/>
        <w:spacing w:line="0" w:lineRule="atLeast"/>
        <w:contextualSpacing/>
        <w:jc w:val="both"/>
        <w:rPr>
          <w:rFonts w:eastAsia="Calibri"/>
          <w:color w:val="000000"/>
          <w:lang w:val="es-CO" w:eastAsia="en-US"/>
        </w:rPr>
      </w:pPr>
      <w:r w:rsidRPr="00E866FC">
        <w:rPr>
          <w:rFonts w:eastAsia="Calibri"/>
          <w:color w:val="000000"/>
          <w:lang w:val="es-CO" w:eastAsia="en-US"/>
        </w:rPr>
        <w:t xml:space="preserve">Estándares mínimos para empresas de once (11) a cincuenta (50) trabajadores clasificadas con riesgo I, II </w:t>
      </w:r>
      <w:proofErr w:type="spellStart"/>
      <w:r w:rsidRPr="00E866FC">
        <w:rPr>
          <w:rFonts w:eastAsia="Calibri"/>
          <w:color w:val="000000"/>
          <w:lang w:val="es-CO" w:eastAsia="en-US"/>
        </w:rPr>
        <w:t>ó</w:t>
      </w:r>
      <w:proofErr w:type="spellEnd"/>
      <w:r w:rsidRPr="00E866FC">
        <w:rPr>
          <w:rFonts w:eastAsia="Calibri"/>
          <w:color w:val="000000"/>
          <w:lang w:val="es-CO" w:eastAsia="en-US"/>
        </w:rPr>
        <w:t xml:space="preserve"> III.</w:t>
      </w:r>
    </w:p>
    <w:p w14:paraId="6265F400" w14:textId="77777777" w:rsidR="00D35F7A" w:rsidRPr="00E866FC" w:rsidRDefault="00D35F7A" w:rsidP="00D35F7A">
      <w:pPr>
        <w:ind w:left="720"/>
        <w:contextualSpacing/>
        <w:rPr>
          <w:rFonts w:eastAsia="Calibri"/>
          <w:color w:val="000000"/>
          <w:lang w:val="es-CO" w:eastAsia="en-US"/>
        </w:rPr>
      </w:pPr>
    </w:p>
    <w:p w14:paraId="7C4EA207" w14:textId="77777777" w:rsidR="00D35F7A" w:rsidRPr="00E866FC" w:rsidRDefault="00D35F7A" w:rsidP="00BB7ABA">
      <w:pPr>
        <w:numPr>
          <w:ilvl w:val="0"/>
          <w:numId w:val="14"/>
        </w:numPr>
        <w:autoSpaceDE/>
        <w:autoSpaceDN/>
        <w:spacing w:line="0" w:lineRule="atLeast"/>
        <w:contextualSpacing/>
        <w:jc w:val="both"/>
        <w:rPr>
          <w:rFonts w:eastAsia="Calibri"/>
          <w:color w:val="000000"/>
          <w:lang w:val="es-CO" w:eastAsia="en-US"/>
        </w:rPr>
      </w:pPr>
      <w:r w:rsidRPr="00E866FC">
        <w:rPr>
          <w:rFonts w:eastAsia="Calibri"/>
          <w:color w:val="000000"/>
          <w:lang w:val="es-CO" w:eastAsia="en-US"/>
        </w:rPr>
        <w:t xml:space="preserve">Estándares mínimos para empresas de más de cincuenta (50) trabajadores clasificadas con riesgo I, II, III, IV </w:t>
      </w:r>
      <w:proofErr w:type="spellStart"/>
      <w:r w:rsidRPr="00E866FC">
        <w:rPr>
          <w:rFonts w:eastAsia="Calibri"/>
          <w:color w:val="000000"/>
          <w:lang w:val="es-CO" w:eastAsia="en-US"/>
        </w:rPr>
        <w:t>ó</w:t>
      </w:r>
      <w:proofErr w:type="spellEnd"/>
      <w:r w:rsidRPr="00E866FC">
        <w:rPr>
          <w:rFonts w:eastAsia="Calibri"/>
          <w:color w:val="000000"/>
          <w:lang w:val="es-CO" w:eastAsia="en-US"/>
        </w:rPr>
        <w:t xml:space="preserve"> V y de cincuenta (50) </w:t>
      </w:r>
      <w:proofErr w:type="spellStart"/>
      <w:r w:rsidRPr="00E866FC">
        <w:rPr>
          <w:rFonts w:eastAsia="Calibri"/>
          <w:color w:val="000000"/>
          <w:lang w:val="es-CO" w:eastAsia="en-US"/>
        </w:rPr>
        <w:t>ó</w:t>
      </w:r>
      <w:proofErr w:type="spellEnd"/>
      <w:r w:rsidRPr="00E866FC">
        <w:rPr>
          <w:rFonts w:eastAsia="Calibri"/>
          <w:color w:val="000000"/>
          <w:lang w:val="es-CO" w:eastAsia="en-US"/>
        </w:rPr>
        <w:t xml:space="preserve"> menos trabajadores con riesgo IV </w:t>
      </w:r>
      <w:proofErr w:type="spellStart"/>
      <w:r w:rsidRPr="00E866FC">
        <w:rPr>
          <w:rFonts w:eastAsia="Calibri"/>
          <w:color w:val="000000"/>
          <w:lang w:val="es-CO" w:eastAsia="en-US"/>
        </w:rPr>
        <w:t>ó</w:t>
      </w:r>
      <w:proofErr w:type="spellEnd"/>
      <w:r w:rsidRPr="00E866FC">
        <w:rPr>
          <w:rFonts w:eastAsia="Calibri"/>
          <w:color w:val="000000"/>
          <w:lang w:val="es-CO" w:eastAsia="en-US"/>
        </w:rPr>
        <w:t xml:space="preserve"> V.</w:t>
      </w:r>
    </w:p>
    <w:p w14:paraId="6FAAD44F" w14:textId="77777777" w:rsidR="00D35F7A" w:rsidRPr="00E866FC" w:rsidRDefault="00D35F7A" w:rsidP="00D35F7A">
      <w:pPr>
        <w:spacing w:line="0" w:lineRule="atLeast"/>
        <w:ind w:left="1134" w:hanging="567"/>
        <w:jc w:val="both"/>
        <w:rPr>
          <w:color w:val="000000"/>
          <w:lang w:val="es-CO"/>
        </w:rPr>
      </w:pPr>
    </w:p>
    <w:p w14:paraId="079FDEF4" w14:textId="77777777" w:rsidR="00D35F7A" w:rsidRPr="00E866FC" w:rsidRDefault="00D35F7A" w:rsidP="00D35F7A">
      <w:pPr>
        <w:tabs>
          <w:tab w:val="num" w:pos="720"/>
        </w:tabs>
        <w:jc w:val="both"/>
        <w:rPr>
          <w:lang w:val="es-CO"/>
        </w:rPr>
      </w:pPr>
      <w:r w:rsidRPr="00E866FC">
        <w:rPr>
          <w:color w:val="000000"/>
          <w:lang w:val="es-CO"/>
        </w:rPr>
        <w:t>La verificación al cumplimiento de lo antes descrito será efectuada por el supervisor del contrato</w:t>
      </w:r>
    </w:p>
    <w:p w14:paraId="1B38DAAF" w14:textId="77777777" w:rsidR="00D35F7A" w:rsidRPr="00E866FC" w:rsidRDefault="00D35F7A" w:rsidP="00D35F7A">
      <w:pPr>
        <w:tabs>
          <w:tab w:val="num" w:pos="720"/>
        </w:tabs>
        <w:jc w:val="both"/>
        <w:rPr>
          <w:lang w:val="es-CO"/>
        </w:rPr>
      </w:pPr>
    </w:p>
    <w:p w14:paraId="6F2A2D35" w14:textId="77777777" w:rsidR="00D35F7A" w:rsidRPr="00E866FC" w:rsidRDefault="00D35F7A" w:rsidP="00D35F7A">
      <w:pPr>
        <w:tabs>
          <w:tab w:val="num" w:pos="720"/>
        </w:tabs>
        <w:jc w:val="both"/>
        <w:rPr>
          <w:lang w:val="es-CO"/>
        </w:rPr>
      </w:pPr>
    </w:p>
    <w:p w14:paraId="40154EF4" w14:textId="77777777" w:rsidR="00D35F7A" w:rsidRPr="00E866FC" w:rsidRDefault="00D35F7A" w:rsidP="00D35F7A">
      <w:pPr>
        <w:ind w:left="566" w:hanging="283"/>
        <w:contextualSpacing/>
        <w:jc w:val="both"/>
        <w:rPr>
          <w:color w:val="000000"/>
          <w:lang w:val="es-CO"/>
        </w:rPr>
      </w:pPr>
      <w:r w:rsidRPr="00E866FC">
        <w:rPr>
          <w:color w:val="000000"/>
          <w:lang w:val="es-CO"/>
        </w:rPr>
        <w:t>EL PROPONENTE:</w:t>
      </w:r>
    </w:p>
    <w:p w14:paraId="0C82B47F" w14:textId="77777777" w:rsidR="00D35F7A" w:rsidRPr="00E866FC" w:rsidRDefault="00D35F7A" w:rsidP="00D35F7A">
      <w:pPr>
        <w:ind w:left="566" w:hanging="283"/>
        <w:contextualSpacing/>
        <w:jc w:val="both"/>
        <w:rPr>
          <w:color w:val="000000"/>
          <w:lang w:val="es-CO"/>
        </w:rPr>
      </w:pPr>
    </w:p>
    <w:p w14:paraId="37EAAB8C" w14:textId="3B5DA6AF" w:rsidR="00D35F7A" w:rsidRPr="00E866FC" w:rsidRDefault="00D35F7A" w:rsidP="00D35F7A">
      <w:pPr>
        <w:ind w:left="566" w:hanging="283"/>
        <w:contextualSpacing/>
        <w:jc w:val="both"/>
        <w:rPr>
          <w:color w:val="000000"/>
          <w:lang w:val="es-CO"/>
        </w:rPr>
      </w:pPr>
    </w:p>
    <w:p w14:paraId="12D05641" w14:textId="77777777" w:rsidR="005D7BF2" w:rsidRPr="00E866FC" w:rsidRDefault="005D7BF2" w:rsidP="00D35F7A">
      <w:pPr>
        <w:ind w:left="566" w:hanging="283"/>
        <w:contextualSpacing/>
        <w:jc w:val="both"/>
        <w:rPr>
          <w:color w:val="000000"/>
          <w:lang w:val="es-CO"/>
        </w:rPr>
      </w:pPr>
    </w:p>
    <w:p w14:paraId="40C3D8CD" w14:textId="77777777" w:rsidR="00D35F7A" w:rsidRPr="00E866FC" w:rsidRDefault="00D35F7A" w:rsidP="00D35F7A">
      <w:pPr>
        <w:ind w:left="566" w:hanging="283"/>
        <w:contextualSpacing/>
        <w:jc w:val="both"/>
        <w:rPr>
          <w:color w:val="000000"/>
          <w:lang w:val="es-CO"/>
        </w:rPr>
      </w:pPr>
    </w:p>
    <w:p w14:paraId="3460FA21" w14:textId="77777777" w:rsidR="00D35F7A" w:rsidRPr="00E866FC" w:rsidRDefault="00D35F7A" w:rsidP="00D35F7A">
      <w:pPr>
        <w:autoSpaceDE/>
        <w:autoSpaceDN/>
        <w:ind w:left="180"/>
        <w:rPr>
          <w:lang w:val="es-CO"/>
        </w:rPr>
      </w:pPr>
      <w:r w:rsidRPr="00E866FC">
        <w:rPr>
          <w:lang w:val="es-CO"/>
        </w:rPr>
        <w:t>____________________________________</w:t>
      </w:r>
    </w:p>
    <w:p w14:paraId="07688CAC" w14:textId="77777777" w:rsidR="00D35F7A" w:rsidRPr="00E866FC" w:rsidRDefault="00D35F7A" w:rsidP="00D35F7A">
      <w:pPr>
        <w:autoSpaceDE/>
        <w:autoSpaceDN/>
        <w:ind w:left="180"/>
        <w:rPr>
          <w:lang w:val="es-CO"/>
        </w:rPr>
      </w:pPr>
      <w:r w:rsidRPr="00E866FC">
        <w:rPr>
          <w:lang w:val="es-CO"/>
        </w:rPr>
        <w:t xml:space="preserve">Firma del representante legal del proponente </w:t>
      </w:r>
    </w:p>
    <w:p w14:paraId="50E95D4D" w14:textId="77777777" w:rsidR="00D35F7A" w:rsidRPr="00E866FC" w:rsidRDefault="00D35F7A" w:rsidP="00D35F7A">
      <w:pPr>
        <w:autoSpaceDE/>
        <w:autoSpaceDN/>
        <w:ind w:left="180"/>
        <w:contextualSpacing/>
        <w:rPr>
          <w:lang w:val="es-CO" w:eastAsia="es-CO"/>
        </w:rPr>
      </w:pPr>
      <w:r w:rsidRPr="00E866FC">
        <w:rPr>
          <w:lang w:val="es-CO" w:eastAsia="es-CO"/>
        </w:rPr>
        <w:t xml:space="preserve">Nombre o razón social del oferente: _______________________________________ </w:t>
      </w:r>
    </w:p>
    <w:p w14:paraId="23AD435E" w14:textId="77777777" w:rsidR="00D35F7A" w:rsidRPr="00E866FC" w:rsidRDefault="00D35F7A" w:rsidP="00D35F7A">
      <w:pPr>
        <w:autoSpaceDE/>
        <w:autoSpaceDN/>
        <w:ind w:left="180"/>
        <w:contextualSpacing/>
        <w:rPr>
          <w:color w:val="000000"/>
          <w:lang w:val="es-CO"/>
        </w:rPr>
      </w:pPr>
      <w:r w:rsidRPr="00E866FC">
        <w:rPr>
          <w:lang w:val="es-CO" w:eastAsia="es-CO"/>
        </w:rPr>
        <w:t>Identificación (</w:t>
      </w:r>
      <w:proofErr w:type="spellStart"/>
      <w:r w:rsidRPr="00E866FC">
        <w:rPr>
          <w:lang w:val="es-CO" w:eastAsia="es-CO"/>
        </w:rPr>
        <w:t>NIT</w:t>
      </w:r>
      <w:proofErr w:type="spellEnd"/>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 xml:space="preserve"> </w:t>
      </w:r>
      <w:proofErr w:type="spellStart"/>
      <w:r w:rsidRPr="00E866FC">
        <w:rPr>
          <w:lang w:val="es-CO" w:eastAsia="es-CO"/>
        </w:rPr>
        <w:t>C.C</w:t>
      </w:r>
      <w:proofErr w:type="spellEnd"/>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 xml:space="preserve"> </w:t>
      </w:r>
      <w:proofErr w:type="spellStart"/>
      <w:r w:rsidRPr="00E866FC">
        <w:rPr>
          <w:lang w:val="es-CO" w:eastAsia="es-CO"/>
        </w:rPr>
        <w:t>C.E</w:t>
      </w:r>
      <w:proofErr w:type="spellEnd"/>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w:t>
      </w:r>
      <w:r w:rsidRPr="00E866FC">
        <w:rPr>
          <w:color w:val="000000"/>
          <w:lang w:val="es-CO"/>
        </w:rPr>
        <w:t>: ______________________________________</w:t>
      </w:r>
    </w:p>
    <w:p w14:paraId="48FE324F" w14:textId="77777777" w:rsidR="00D35F7A" w:rsidRPr="00E866FC" w:rsidRDefault="00D35F7A" w:rsidP="00D35F7A">
      <w:pPr>
        <w:autoSpaceDE/>
        <w:autoSpaceDN/>
        <w:ind w:left="180"/>
        <w:contextualSpacing/>
        <w:rPr>
          <w:color w:val="000000"/>
          <w:lang w:val="es-CO"/>
        </w:rPr>
      </w:pPr>
      <w:r w:rsidRPr="00E866FC">
        <w:rPr>
          <w:lang w:val="es-CO" w:eastAsia="es-CO"/>
        </w:rPr>
        <w:t>Nombre Representante Legal</w:t>
      </w:r>
      <w:r w:rsidRPr="00E866FC">
        <w:rPr>
          <w:color w:val="000000"/>
          <w:lang w:val="es-CO"/>
        </w:rPr>
        <w:t>: ___________________________________________</w:t>
      </w:r>
    </w:p>
    <w:p w14:paraId="5ADCCD46" w14:textId="77777777" w:rsidR="00D35F7A" w:rsidRPr="00E866FC" w:rsidRDefault="00D35F7A" w:rsidP="00D35F7A">
      <w:pPr>
        <w:autoSpaceDE/>
        <w:autoSpaceDN/>
        <w:ind w:left="180"/>
        <w:rPr>
          <w:color w:val="000000"/>
          <w:lang w:val="es-CO"/>
        </w:rPr>
      </w:pPr>
      <w:r w:rsidRPr="00E866FC">
        <w:rPr>
          <w:color w:val="000000"/>
          <w:lang w:val="es-CO"/>
        </w:rPr>
        <w:t>Identificación (</w:t>
      </w:r>
      <w:proofErr w:type="spellStart"/>
      <w:r w:rsidRPr="00E866FC">
        <w:rPr>
          <w:color w:val="000000"/>
          <w:lang w:val="es-CO"/>
        </w:rPr>
        <w:t>C.C</w:t>
      </w:r>
      <w:proofErr w:type="spellEnd"/>
      <w:r w:rsidRPr="00E866FC">
        <w:rPr>
          <w:color w:val="000000"/>
          <w:lang w:val="es-CO"/>
        </w:rPr>
        <w:t xml:space="preserve"> </w:t>
      </w:r>
      <w:r w:rsidRPr="00E866FC">
        <w:rPr>
          <w:rFonts w:ascii="Segoe UI Symbol" w:eastAsia="MS Gothic" w:hAnsi="Segoe UI Symbol" w:cs="Segoe UI Symbol"/>
          <w:lang w:val="es-CO" w:eastAsia="es-CO"/>
        </w:rPr>
        <w:t>☐</w:t>
      </w:r>
      <w:r w:rsidRPr="00E866FC">
        <w:rPr>
          <w:color w:val="000000"/>
          <w:lang w:val="es-CO"/>
        </w:rPr>
        <w:t xml:space="preserve"> C.E.</w:t>
      </w:r>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 ___________________________________________</w:t>
      </w:r>
    </w:p>
    <w:p w14:paraId="63BBE8B2" w14:textId="77777777" w:rsidR="00D35F7A" w:rsidRPr="00E866FC" w:rsidRDefault="00D35F7A" w:rsidP="00D35F7A">
      <w:pPr>
        <w:autoSpaceDE/>
        <w:autoSpaceDN/>
        <w:ind w:left="180"/>
        <w:rPr>
          <w:color w:val="000000"/>
          <w:lang w:val="es-CO"/>
        </w:rPr>
      </w:pPr>
      <w:r w:rsidRPr="00E866FC">
        <w:rPr>
          <w:color w:val="000000"/>
          <w:lang w:val="es-CO"/>
        </w:rPr>
        <w:t>Dirección: ___________________________________________________________</w:t>
      </w:r>
    </w:p>
    <w:p w14:paraId="3ADACE94" w14:textId="77777777" w:rsidR="00D35F7A" w:rsidRPr="00E866FC" w:rsidRDefault="00D35F7A" w:rsidP="00D35F7A">
      <w:pPr>
        <w:autoSpaceDE/>
        <w:autoSpaceDN/>
        <w:ind w:left="180"/>
        <w:rPr>
          <w:lang w:val="es-CO"/>
        </w:rPr>
      </w:pPr>
      <w:r w:rsidRPr="00E866FC">
        <w:rPr>
          <w:color w:val="000000"/>
          <w:lang w:val="es-CO"/>
        </w:rPr>
        <w:t>Teléfono: ____________________________________________________________</w:t>
      </w:r>
    </w:p>
    <w:p w14:paraId="4B34F51E" w14:textId="052FC897" w:rsidR="00D35F7A" w:rsidRPr="00E866FC" w:rsidRDefault="00D35F7A" w:rsidP="005F6490">
      <w:pPr>
        <w:ind w:left="180"/>
        <w:contextualSpacing/>
        <w:jc w:val="both"/>
        <w:rPr>
          <w:color w:val="000000"/>
          <w:lang w:val="es-CO"/>
        </w:rPr>
      </w:pPr>
      <w:r w:rsidRPr="00E866FC">
        <w:rPr>
          <w:color w:val="000000"/>
          <w:lang w:val="es-CO"/>
        </w:rPr>
        <w:t>Email: _______________________________________________________________</w:t>
      </w:r>
    </w:p>
    <w:p w14:paraId="152EFE95" w14:textId="46E956AC" w:rsidR="00001576" w:rsidRPr="00E866FC" w:rsidRDefault="00001576" w:rsidP="005F6490">
      <w:pPr>
        <w:ind w:left="180"/>
        <w:contextualSpacing/>
        <w:jc w:val="both"/>
        <w:rPr>
          <w:color w:val="000000"/>
          <w:lang w:val="es-CO"/>
        </w:rPr>
      </w:pPr>
    </w:p>
    <w:p w14:paraId="00AED556" w14:textId="4E3AF758" w:rsidR="00001576" w:rsidRPr="00E866FC" w:rsidRDefault="00001576" w:rsidP="005F6490">
      <w:pPr>
        <w:ind w:left="180"/>
        <w:contextualSpacing/>
        <w:jc w:val="both"/>
        <w:rPr>
          <w:color w:val="000000"/>
          <w:lang w:val="es-CO"/>
        </w:rPr>
      </w:pPr>
    </w:p>
    <w:p w14:paraId="472FC02A" w14:textId="7270D2B5" w:rsidR="00001576" w:rsidRDefault="00001576" w:rsidP="005F6490">
      <w:pPr>
        <w:ind w:left="180"/>
        <w:contextualSpacing/>
        <w:jc w:val="both"/>
        <w:rPr>
          <w:color w:val="000000"/>
          <w:lang w:val="es-CO"/>
        </w:rPr>
      </w:pPr>
    </w:p>
    <w:p w14:paraId="26F80FC8" w14:textId="77777777" w:rsidR="00001576" w:rsidRPr="00E866FC" w:rsidRDefault="00001576" w:rsidP="00001576">
      <w:pPr>
        <w:adjustRightInd w:val="0"/>
        <w:ind w:right="-91"/>
        <w:jc w:val="center"/>
        <w:rPr>
          <w:b/>
          <w:lang w:val="es-CO"/>
        </w:rPr>
      </w:pPr>
      <w:bookmarkStart w:id="7" w:name="_Hlk105668740"/>
      <w:r w:rsidRPr="00E866FC">
        <w:rPr>
          <w:b/>
          <w:lang w:val="es-CO"/>
        </w:rPr>
        <w:lastRenderedPageBreak/>
        <w:t>ANEXO</w:t>
      </w:r>
    </w:p>
    <w:bookmarkEnd w:id="7"/>
    <w:p w14:paraId="15823DC8" w14:textId="77777777" w:rsidR="00001576" w:rsidRPr="00E866FC" w:rsidRDefault="00001576" w:rsidP="00001576">
      <w:pPr>
        <w:adjustRightInd w:val="0"/>
        <w:ind w:right="-91"/>
        <w:jc w:val="center"/>
        <w:rPr>
          <w:b/>
          <w:lang w:val="es-CO"/>
        </w:rPr>
      </w:pPr>
    </w:p>
    <w:p w14:paraId="4088D821" w14:textId="77777777" w:rsidR="00001576" w:rsidRPr="00E866FC" w:rsidRDefault="00001576" w:rsidP="00001576">
      <w:pPr>
        <w:pStyle w:val="NormalWeb"/>
        <w:shd w:val="clear" w:color="auto" w:fill="FFFFFF"/>
        <w:spacing w:before="0" w:beforeAutospacing="0" w:after="0" w:afterAutospacing="0"/>
        <w:jc w:val="center"/>
        <w:rPr>
          <w:rFonts w:ascii="Arial" w:hAnsi="Arial" w:cs="Arial"/>
          <w:color w:val="000000"/>
          <w:sz w:val="20"/>
          <w:szCs w:val="20"/>
        </w:rPr>
      </w:pPr>
      <w:r w:rsidRPr="00E866FC">
        <w:rPr>
          <w:rFonts w:ascii="Arial" w:hAnsi="Arial" w:cs="Arial"/>
          <w:b/>
          <w:bCs/>
          <w:color w:val="000000"/>
          <w:sz w:val="20"/>
          <w:szCs w:val="20"/>
          <w:bdr w:val="none" w:sz="0" w:space="0" w:color="auto" w:frame="1"/>
        </w:rPr>
        <w:t>CERTIFICACIÓN DE CAPACIDAD ADMINISTRATIVA Y OPERACIONAL</w:t>
      </w:r>
    </w:p>
    <w:p w14:paraId="5CD845D9" w14:textId="77777777" w:rsidR="00001576" w:rsidRPr="00E866FC" w:rsidRDefault="00001576" w:rsidP="00001576">
      <w:pPr>
        <w:pStyle w:val="NormalWeb"/>
        <w:shd w:val="clear" w:color="auto" w:fill="FFFFFF"/>
        <w:spacing w:before="0" w:beforeAutospacing="0" w:after="0" w:afterAutospacing="0"/>
        <w:jc w:val="both"/>
        <w:rPr>
          <w:rFonts w:ascii="Arial" w:hAnsi="Arial" w:cs="Arial"/>
          <w:color w:val="000000"/>
          <w:sz w:val="20"/>
          <w:szCs w:val="20"/>
        </w:rPr>
      </w:pPr>
    </w:p>
    <w:p w14:paraId="6FFC8A31" w14:textId="77777777" w:rsidR="00001576" w:rsidRPr="00E866FC" w:rsidRDefault="00001576" w:rsidP="00001576">
      <w:pPr>
        <w:pStyle w:val="NormalWeb"/>
        <w:shd w:val="clear" w:color="auto" w:fill="FFFFFF"/>
        <w:spacing w:before="0" w:beforeAutospacing="0" w:after="0" w:afterAutospacing="0"/>
        <w:jc w:val="both"/>
        <w:rPr>
          <w:rFonts w:ascii="Arial" w:hAnsi="Arial" w:cs="Arial"/>
          <w:color w:val="000000"/>
          <w:sz w:val="20"/>
          <w:szCs w:val="20"/>
          <w:bdr w:val="none" w:sz="0" w:space="0" w:color="auto" w:frame="1"/>
        </w:rPr>
      </w:pPr>
      <w:r w:rsidRPr="00E866FC">
        <w:rPr>
          <w:rFonts w:ascii="Arial" w:hAnsi="Arial" w:cs="Arial"/>
          <w:color w:val="000000"/>
          <w:sz w:val="20"/>
          <w:szCs w:val="20"/>
          <w:bdr w:val="none" w:sz="0" w:space="0" w:color="auto" w:frame="1"/>
        </w:rPr>
        <w:t> </w:t>
      </w:r>
    </w:p>
    <w:p w14:paraId="464E7D60" w14:textId="77777777" w:rsidR="00001576" w:rsidRPr="00E866FC" w:rsidRDefault="00001576" w:rsidP="00001576">
      <w:pPr>
        <w:pStyle w:val="NormalWeb"/>
        <w:shd w:val="clear" w:color="auto" w:fill="FFFFFF"/>
        <w:spacing w:before="0" w:beforeAutospacing="0" w:after="0" w:afterAutospacing="0"/>
        <w:jc w:val="both"/>
        <w:rPr>
          <w:rFonts w:ascii="Arial" w:hAnsi="Arial" w:cs="Arial"/>
          <w:color w:val="000000"/>
          <w:sz w:val="20"/>
          <w:szCs w:val="20"/>
        </w:rPr>
      </w:pPr>
    </w:p>
    <w:p w14:paraId="4C2CA437" w14:textId="77777777" w:rsidR="00001576" w:rsidRPr="00E866FC" w:rsidRDefault="00001576" w:rsidP="00001576">
      <w:pPr>
        <w:pStyle w:val="NormalWeb"/>
        <w:shd w:val="clear" w:color="auto" w:fill="FFFFFF"/>
        <w:spacing w:before="0" w:beforeAutospacing="0" w:after="0" w:afterAutospacing="0"/>
        <w:jc w:val="both"/>
        <w:rPr>
          <w:rFonts w:ascii="Arial" w:hAnsi="Arial" w:cs="Arial"/>
          <w:color w:val="000000"/>
          <w:sz w:val="20"/>
          <w:szCs w:val="20"/>
        </w:rPr>
      </w:pPr>
    </w:p>
    <w:p w14:paraId="67A4B1BD" w14:textId="03750913" w:rsidR="00001576" w:rsidRPr="00E866FC" w:rsidRDefault="00001576" w:rsidP="00001576">
      <w:pPr>
        <w:pStyle w:val="NormalWeb"/>
        <w:shd w:val="clear" w:color="auto" w:fill="FFFFFF"/>
        <w:spacing w:before="0" w:beforeAutospacing="0" w:after="0" w:afterAutospacing="0"/>
        <w:jc w:val="both"/>
        <w:rPr>
          <w:rFonts w:ascii="Arial" w:hAnsi="Arial" w:cs="Arial"/>
          <w:color w:val="000000"/>
          <w:sz w:val="20"/>
          <w:szCs w:val="20"/>
        </w:rPr>
      </w:pPr>
    </w:p>
    <w:p w14:paraId="3BE9CE9B" w14:textId="77777777" w:rsidR="00001576" w:rsidRPr="00E866FC" w:rsidRDefault="00001576" w:rsidP="00001576">
      <w:pPr>
        <w:pStyle w:val="NormalWeb"/>
        <w:shd w:val="clear" w:color="auto" w:fill="FFFFFF"/>
        <w:spacing w:before="0" w:beforeAutospacing="0" w:after="0" w:afterAutospacing="0"/>
        <w:jc w:val="both"/>
        <w:rPr>
          <w:rFonts w:ascii="Arial" w:hAnsi="Arial" w:cs="Arial"/>
          <w:color w:val="000000"/>
          <w:sz w:val="20"/>
          <w:szCs w:val="20"/>
        </w:rPr>
      </w:pPr>
    </w:p>
    <w:p w14:paraId="34437EBF" w14:textId="77777777" w:rsidR="00001576" w:rsidRPr="00E866FC" w:rsidRDefault="00001576" w:rsidP="00001576">
      <w:pPr>
        <w:pStyle w:val="NormalWeb"/>
        <w:shd w:val="clear" w:color="auto" w:fill="FFFFFF"/>
        <w:spacing w:before="0" w:beforeAutospacing="0" w:after="0" w:afterAutospacing="0"/>
        <w:jc w:val="both"/>
        <w:rPr>
          <w:rFonts w:ascii="Arial" w:hAnsi="Arial" w:cs="Arial"/>
          <w:color w:val="000000"/>
          <w:sz w:val="20"/>
          <w:szCs w:val="20"/>
        </w:rPr>
      </w:pPr>
    </w:p>
    <w:p w14:paraId="1C622C1F" w14:textId="4F4036AC" w:rsidR="00001576" w:rsidRPr="00E866FC" w:rsidRDefault="00001576" w:rsidP="00001576">
      <w:pPr>
        <w:pStyle w:val="TableParagraph"/>
        <w:tabs>
          <w:tab w:val="left" w:pos="142"/>
        </w:tabs>
        <w:ind w:left="107" w:right="102"/>
        <w:jc w:val="both"/>
        <w:rPr>
          <w:sz w:val="20"/>
          <w:szCs w:val="20"/>
          <w:lang w:val="es-CO"/>
        </w:rPr>
      </w:pPr>
      <w:r w:rsidRPr="00E866FC">
        <w:rPr>
          <w:color w:val="000000"/>
          <w:sz w:val="20"/>
          <w:szCs w:val="20"/>
          <w:bdr w:val="none" w:sz="0" w:space="0" w:color="auto" w:frame="1"/>
          <w:lang w:val="es-CO"/>
        </w:rPr>
        <w:t xml:space="preserve">YO: ____________________________________, Representante de la Firma ____________________________________________ certifico que la firma que represento, cuenta con la infraestructura y recursos necesarios para cumplir el objeto de la presente Contratación que tiene por objeto </w:t>
      </w:r>
      <w:r w:rsidR="00CB7106">
        <w:rPr>
          <w:color w:val="000000"/>
          <w:sz w:val="20"/>
          <w:szCs w:val="20"/>
          <w:bdr w:val="none" w:sz="0" w:space="0" w:color="auto" w:frame="1"/>
          <w:lang w:val="es-CO"/>
        </w:rPr>
        <w:t>el</w:t>
      </w:r>
      <w:r w:rsidRPr="00E866FC">
        <w:rPr>
          <w:b/>
          <w:bCs/>
          <w:color w:val="000000"/>
          <w:sz w:val="20"/>
          <w:szCs w:val="20"/>
          <w:bdr w:val="none" w:sz="0" w:space="0" w:color="auto" w:frame="1"/>
          <w:lang w:val="es-CO"/>
        </w:rPr>
        <w:t> </w:t>
      </w:r>
      <w:r w:rsidR="00813EE0" w:rsidRPr="00813EE0">
        <w:rPr>
          <w:b/>
          <w:sz w:val="20"/>
          <w:szCs w:val="20"/>
          <w:lang w:val="es-CO"/>
        </w:rPr>
        <w:t xml:space="preserve">SUMINISTRO DE ELEMENTOS PARA LA CORRECCIÓN ÓPTICA DE DEFECTO </w:t>
      </w:r>
      <w:proofErr w:type="spellStart"/>
      <w:r w:rsidR="00813EE0" w:rsidRPr="00813EE0">
        <w:rPr>
          <w:b/>
          <w:sz w:val="20"/>
          <w:szCs w:val="20"/>
          <w:lang w:val="es-CO"/>
        </w:rPr>
        <w:t>REFRECTIVOS</w:t>
      </w:r>
      <w:proofErr w:type="spellEnd"/>
      <w:r w:rsidR="00813EE0" w:rsidRPr="00813EE0">
        <w:rPr>
          <w:b/>
          <w:sz w:val="20"/>
          <w:szCs w:val="20"/>
          <w:lang w:val="es-CO"/>
        </w:rPr>
        <w:t>, VALORACIÓN DE OPTOMETRÍA CON DESTINO A LOS USUARIOS DEL SUBSISTEMA DE SALUD DE LA POLICÍA NACIONAL ADSCRITOS A LA REGIONAL DE ASEGURAMIENTO EN SALUD No. 1, UNIDAD PRESTADORA DE SALUD GUAINÍA</w:t>
      </w:r>
      <w:r w:rsidRPr="00E866FC">
        <w:rPr>
          <w:color w:val="000000"/>
          <w:sz w:val="20"/>
          <w:szCs w:val="20"/>
          <w:bdr w:val="none" w:sz="0" w:space="0" w:color="auto" w:frame="1"/>
          <w:lang w:val="es-CO"/>
        </w:rPr>
        <w:t>, en las condiciones señaladas en el presente Estudio Previo.</w:t>
      </w:r>
    </w:p>
    <w:p w14:paraId="7D4366B8" w14:textId="77777777" w:rsidR="00001576" w:rsidRPr="00E866FC" w:rsidRDefault="00001576" w:rsidP="00001576">
      <w:pPr>
        <w:pStyle w:val="NormalWeb"/>
        <w:shd w:val="clear" w:color="auto" w:fill="FFFFFF"/>
        <w:spacing w:before="0" w:beforeAutospacing="0" w:after="0" w:afterAutospacing="0" w:line="360" w:lineRule="atLeast"/>
        <w:jc w:val="both"/>
        <w:rPr>
          <w:rFonts w:ascii="Arial" w:hAnsi="Arial" w:cs="Arial"/>
          <w:color w:val="000000"/>
          <w:sz w:val="20"/>
          <w:szCs w:val="20"/>
          <w:bdr w:val="none" w:sz="0" w:space="0" w:color="auto" w:frame="1"/>
        </w:rPr>
      </w:pPr>
      <w:r w:rsidRPr="00E866FC">
        <w:rPr>
          <w:rFonts w:ascii="Arial" w:hAnsi="Arial" w:cs="Arial"/>
          <w:color w:val="000000"/>
          <w:sz w:val="20"/>
          <w:szCs w:val="20"/>
          <w:bdr w:val="none" w:sz="0" w:space="0" w:color="auto" w:frame="1"/>
        </w:rPr>
        <w:t> </w:t>
      </w:r>
    </w:p>
    <w:p w14:paraId="1DC8894C" w14:textId="13A7ECB3" w:rsidR="00001576" w:rsidRPr="00E866FC" w:rsidRDefault="00001576" w:rsidP="00001576">
      <w:pPr>
        <w:pStyle w:val="NormalWeb"/>
        <w:shd w:val="clear" w:color="auto" w:fill="FFFFFF"/>
        <w:spacing w:before="0" w:beforeAutospacing="0" w:after="0" w:afterAutospacing="0" w:line="360" w:lineRule="atLeast"/>
        <w:jc w:val="both"/>
        <w:rPr>
          <w:rFonts w:ascii="Arial" w:hAnsi="Arial" w:cs="Arial"/>
          <w:color w:val="000000"/>
          <w:sz w:val="20"/>
          <w:szCs w:val="20"/>
        </w:rPr>
      </w:pPr>
    </w:p>
    <w:p w14:paraId="2C304115" w14:textId="77777777" w:rsidR="00001576" w:rsidRPr="00E866FC" w:rsidRDefault="00001576" w:rsidP="00001576">
      <w:pPr>
        <w:pStyle w:val="NormalWeb"/>
        <w:shd w:val="clear" w:color="auto" w:fill="FFFFFF"/>
        <w:spacing w:before="0" w:beforeAutospacing="0" w:after="0" w:afterAutospacing="0" w:line="360" w:lineRule="atLeast"/>
        <w:jc w:val="both"/>
        <w:rPr>
          <w:rFonts w:ascii="Arial" w:hAnsi="Arial" w:cs="Arial"/>
          <w:color w:val="000000"/>
          <w:sz w:val="20"/>
          <w:szCs w:val="20"/>
        </w:rPr>
      </w:pPr>
    </w:p>
    <w:p w14:paraId="3147E42E" w14:textId="77777777" w:rsidR="00001576" w:rsidRPr="00E866FC" w:rsidRDefault="00001576" w:rsidP="00001576">
      <w:pPr>
        <w:ind w:left="566" w:hanging="283"/>
        <w:contextualSpacing/>
        <w:jc w:val="both"/>
        <w:rPr>
          <w:color w:val="000000"/>
          <w:lang w:val="es-CO"/>
        </w:rPr>
      </w:pPr>
      <w:bookmarkStart w:id="8" w:name="_Hlk105668787"/>
      <w:r w:rsidRPr="00E866FC">
        <w:rPr>
          <w:color w:val="000000"/>
          <w:lang w:val="es-CO"/>
        </w:rPr>
        <w:t>EL PROPONENTE:</w:t>
      </w:r>
    </w:p>
    <w:p w14:paraId="2E097BB3" w14:textId="77777777" w:rsidR="00001576" w:rsidRPr="00E866FC" w:rsidRDefault="00001576" w:rsidP="00001576">
      <w:pPr>
        <w:ind w:left="566" w:hanging="283"/>
        <w:contextualSpacing/>
        <w:jc w:val="both"/>
        <w:rPr>
          <w:color w:val="000000"/>
          <w:lang w:val="es-CO"/>
        </w:rPr>
      </w:pPr>
    </w:p>
    <w:p w14:paraId="3CDB4457" w14:textId="77777777" w:rsidR="00001576" w:rsidRPr="00E866FC" w:rsidRDefault="00001576" w:rsidP="00001576">
      <w:pPr>
        <w:ind w:left="566" w:hanging="283"/>
        <w:contextualSpacing/>
        <w:jc w:val="both"/>
        <w:rPr>
          <w:color w:val="000000"/>
          <w:lang w:val="es-CO"/>
        </w:rPr>
      </w:pPr>
    </w:p>
    <w:p w14:paraId="42D98DEE" w14:textId="77777777" w:rsidR="00001576" w:rsidRPr="00E866FC" w:rsidRDefault="00001576" w:rsidP="00001576">
      <w:pPr>
        <w:ind w:left="566" w:hanging="283"/>
        <w:contextualSpacing/>
        <w:jc w:val="both"/>
        <w:rPr>
          <w:color w:val="000000"/>
          <w:lang w:val="es-CO"/>
        </w:rPr>
      </w:pPr>
    </w:p>
    <w:p w14:paraId="2F26B283" w14:textId="77777777" w:rsidR="00001576" w:rsidRPr="00E866FC" w:rsidRDefault="00001576" w:rsidP="00001576">
      <w:pPr>
        <w:ind w:left="566" w:hanging="283"/>
        <w:contextualSpacing/>
        <w:jc w:val="both"/>
        <w:rPr>
          <w:color w:val="000000"/>
          <w:lang w:val="es-CO"/>
        </w:rPr>
      </w:pPr>
    </w:p>
    <w:p w14:paraId="7A9B1744" w14:textId="77777777" w:rsidR="00001576" w:rsidRPr="00E866FC" w:rsidRDefault="00001576" w:rsidP="00001576">
      <w:pPr>
        <w:ind w:left="566" w:hanging="283"/>
        <w:contextualSpacing/>
        <w:jc w:val="both"/>
        <w:rPr>
          <w:color w:val="000000"/>
          <w:lang w:val="es-CO"/>
        </w:rPr>
      </w:pPr>
    </w:p>
    <w:p w14:paraId="2AD87714" w14:textId="77777777" w:rsidR="00001576" w:rsidRPr="00E866FC" w:rsidRDefault="00001576" w:rsidP="00001576">
      <w:pPr>
        <w:ind w:left="566" w:hanging="283"/>
        <w:contextualSpacing/>
        <w:jc w:val="both"/>
        <w:rPr>
          <w:color w:val="000000"/>
          <w:lang w:val="es-CO"/>
        </w:rPr>
      </w:pPr>
    </w:p>
    <w:p w14:paraId="4D5CF8FB" w14:textId="0BB757AC" w:rsidR="00001576" w:rsidRDefault="00001576" w:rsidP="00001576">
      <w:pPr>
        <w:ind w:left="566" w:hanging="283"/>
        <w:contextualSpacing/>
        <w:jc w:val="both"/>
        <w:rPr>
          <w:color w:val="000000"/>
          <w:lang w:val="es-CO"/>
        </w:rPr>
      </w:pPr>
    </w:p>
    <w:p w14:paraId="13AB2573" w14:textId="77777777" w:rsidR="00960605" w:rsidRPr="00E866FC" w:rsidRDefault="00960605" w:rsidP="00001576">
      <w:pPr>
        <w:ind w:left="566" w:hanging="283"/>
        <w:contextualSpacing/>
        <w:jc w:val="both"/>
        <w:rPr>
          <w:color w:val="000000"/>
          <w:lang w:val="es-CO"/>
        </w:rPr>
      </w:pPr>
    </w:p>
    <w:p w14:paraId="02C8904D" w14:textId="77777777" w:rsidR="00001576" w:rsidRPr="00E866FC" w:rsidRDefault="00001576" w:rsidP="00001576">
      <w:pPr>
        <w:autoSpaceDE/>
        <w:autoSpaceDN/>
        <w:ind w:left="180"/>
        <w:rPr>
          <w:lang w:val="es-CO"/>
        </w:rPr>
      </w:pPr>
      <w:r w:rsidRPr="00E866FC">
        <w:rPr>
          <w:lang w:val="es-CO"/>
        </w:rPr>
        <w:t>____________________________________</w:t>
      </w:r>
    </w:p>
    <w:p w14:paraId="635488A7" w14:textId="77777777" w:rsidR="00001576" w:rsidRPr="00E866FC" w:rsidRDefault="00001576" w:rsidP="00001576">
      <w:pPr>
        <w:autoSpaceDE/>
        <w:autoSpaceDN/>
        <w:ind w:left="180"/>
        <w:rPr>
          <w:lang w:val="es-CO"/>
        </w:rPr>
      </w:pPr>
      <w:r w:rsidRPr="00E866FC">
        <w:rPr>
          <w:lang w:val="es-CO"/>
        </w:rPr>
        <w:t xml:space="preserve">Firma del representante legal del proponente </w:t>
      </w:r>
    </w:p>
    <w:p w14:paraId="3D0B4EBB" w14:textId="77777777" w:rsidR="00001576" w:rsidRPr="00E866FC" w:rsidRDefault="00001576" w:rsidP="00001576">
      <w:pPr>
        <w:autoSpaceDE/>
        <w:autoSpaceDN/>
        <w:ind w:left="180"/>
        <w:contextualSpacing/>
        <w:rPr>
          <w:lang w:val="es-CO" w:eastAsia="es-CO"/>
        </w:rPr>
      </w:pPr>
      <w:r w:rsidRPr="00E866FC">
        <w:rPr>
          <w:lang w:val="es-CO" w:eastAsia="es-CO"/>
        </w:rPr>
        <w:t xml:space="preserve">Nombre o razón social del oferente: _______________________________________ </w:t>
      </w:r>
    </w:p>
    <w:p w14:paraId="75D8212A" w14:textId="77777777" w:rsidR="00001576" w:rsidRPr="00E866FC" w:rsidRDefault="00001576" w:rsidP="00001576">
      <w:pPr>
        <w:autoSpaceDE/>
        <w:autoSpaceDN/>
        <w:ind w:left="180"/>
        <w:contextualSpacing/>
        <w:rPr>
          <w:color w:val="000000"/>
          <w:lang w:val="es-CO"/>
        </w:rPr>
      </w:pPr>
      <w:r w:rsidRPr="00E866FC">
        <w:rPr>
          <w:lang w:val="es-CO" w:eastAsia="es-CO"/>
        </w:rPr>
        <w:t>Identificación (</w:t>
      </w:r>
      <w:proofErr w:type="spellStart"/>
      <w:r w:rsidRPr="00E866FC">
        <w:rPr>
          <w:lang w:val="es-CO" w:eastAsia="es-CO"/>
        </w:rPr>
        <w:t>NIT</w:t>
      </w:r>
      <w:proofErr w:type="spellEnd"/>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 xml:space="preserve"> </w:t>
      </w:r>
      <w:proofErr w:type="spellStart"/>
      <w:r w:rsidRPr="00E866FC">
        <w:rPr>
          <w:lang w:val="es-CO" w:eastAsia="es-CO"/>
        </w:rPr>
        <w:t>C.C</w:t>
      </w:r>
      <w:proofErr w:type="spellEnd"/>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 xml:space="preserve"> </w:t>
      </w:r>
      <w:proofErr w:type="spellStart"/>
      <w:r w:rsidRPr="00E866FC">
        <w:rPr>
          <w:lang w:val="es-CO" w:eastAsia="es-CO"/>
        </w:rPr>
        <w:t>C.E</w:t>
      </w:r>
      <w:proofErr w:type="spellEnd"/>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w:t>
      </w:r>
      <w:r w:rsidRPr="00E866FC">
        <w:rPr>
          <w:color w:val="000000"/>
          <w:lang w:val="es-CO"/>
        </w:rPr>
        <w:t>: ______________________________________</w:t>
      </w:r>
    </w:p>
    <w:p w14:paraId="7F7D422A" w14:textId="77777777" w:rsidR="00001576" w:rsidRPr="00E866FC" w:rsidRDefault="00001576" w:rsidP="00001576">
      <w:pPr>
        <w:autoSpaceDE/>
        <w:autoSpaceDN/>
        <w:ind w:left="180"/>
        <w:contextualSpacing/>
        <w:rPr>
          <w:color w:val="000000"/>
          <w:lang w:val="es-CO"/>
        </w:rPr>
      </w:pPr>
      <w:r w:rsidRPr="00E866FC">
        <w:rPr>
          <w:lang w:val="es-CO" w:eastAsia="es-CO"/>
        </w:rPr>
        <w:t>Nombre Representante Legal</w:t>
      </w:r>
      <w:r w:rsidRPr="00E866FC">
        <w:rPr>
          <w:color w:val="000000"/>
          <w:lang w:val="es-CO"/>
        </w:rPr>
        <w:t>: ___________________________________________</w:t>
      </w:r>
    </w:p>
    <w:p w14:paraId="0360337B" w14:textId="77777777" w:rsidR="00001576" w:rsidRPr="00E866FC" w:rsidRDefault="00001576" w:rsidP="00001576">
      <w:pPr>
        <w:autoSpaceDE/>
        <w:autoSpaceDN/>
        <w:ind w:left="180"/>
        <w:rPr>
          <w:color w:val="000000"/>
          <w:lang w:val="es-CO"/>
        </w:rPr>
      </w:pPr>
      <w:r w:rsidRPr="00E866FC">
        <w:rPr>
          <w:color w:val="000000"/>
          <w:lang w:val="es-CO"/>
        </w:rPr>
        <w:t>Identificación (</w:t>
      </w:r>
      <w:proofErr w:type="spellStart"/>
      <w:r w:rsidRPr="00E866FC">
        <w:rPr>
          <w:color w:val="000000"/>
          <w:lang w:val="es-CO"/>
        </w:rPr>
        <w:t>C.C</w:t>
      </w:r>
      <w:proofErr w:type="spellEnd"/>
      <w:r w:rsidRPr="00E866FC">
        <w:rPr>
          <w:color w:val="000000"/>
          <w:lang w:val="es-CO"/>
        </w:rPr>
        <w:t xml:space="preserve"> </w:t>
      </w:r>
      <w:r w:rsidRPr="00E866FC">
        <w:rPr>
          <w:rFonts w:ascii="Segoe UI Symbol" w:eastAsia="MS Gothic" w:hAnsi="Segoe UI Symbol" w:cs="Segoe UI Symbol"/>
          <w:lang w:val="es-CO" w:eastAsia="es-CO"/>
        </w:rPr>
        <w:t>☐</w:t>
      </w:r>
      <w:r w:rsidRPr="00E866FC">
        <w:rPr>
          <w:color w:val="000000"/>
          <w:lang w:val="es-CO"/>
        </w:rPr>
        <w:t xml:space="preserve"> C.E.</w:t>
      </w:r>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 ___________________________________________</w:t>
      </w:r>
    </w:p>
    <w:p w14:paraId="1CA3B0A8" w14:textId="77777777" w:rsidR="00001576" w:rsidRPr="00E866FC" w:rsidRDefault="00001576" w:rsidP="00001576">
      <w:pPr>
        <w:autoSpaceDE/>
        <w:autoSpaceDN/>
        <w:ind w:left="180"/>
        <w:rPr>
          <w:color w:val="000000"/>
          <w:lang w:val="es-CO"/>
        </w:rPr>
      </w:pPr>
      <w:r w:rsidRPr="00E866FC">
        <w:rPr>
          <w:color w:val="000000"/>
          <w:lang w:val="es-CO"/>
        </w:rPr>
        <w:t>Dirección: ___________________________________________________________</w:t>
      </w:r>
    </w:p>
    <w:p w14:paraId="4EBCCEA2" w14:textId="77777777" w:rsidR="00001576" w:rsidRPr="00E866FC" w:rsidRDefault="00001576" w:rsidP="00001576">
      <w:pPr>
        <w:autoSpaceDE/>
        <w:autoSpaceDN/>
        <w:ind w:left="180"/>
        <w:rPr>
          <w:lang w:val="es-CO"/>
        </w:rPr>
      </w:pPr>
      <w:r w:rsidRPr="00E866FC">
        <w:rPr>
          <w:color w:val="000000"/>
          <w:lang w:val="es-CO"/>
        </w:rPr>
        <w:t>Teléfono: ____________________________________________________________</w:t>
      </w:r>
    </w:p>
    <w:p w14:paraId="3C500022" w14:textId="77777777" w:rsidR="00001576" w:rsidRPr="00E866FC" w:rsidRDefault="00001576" w:rsidP="00001576">
      <w:pPr>
        <w:ind w:left="180"/>
        <w:contextualSpacing/>
        <w:jc w:val="both"/>
        <w:rPr>
          <w:color w:val="000000"/>
          <w:lang w:val="es-CO"/>
        </w:rPr>
      </w:pPr>
      <w:r w:rsidRPr="00E866FC">
        <w:rPr>
          <w:color w:val="000000"/>
          <w:lang w:val="es-CO"/>
        </w:rPr>
        <w:t>Email: _______________________________________________________________</w:t>
      </w:r>
      <w:bookmarkEnd w:id="8"/>
    </w:p>
    <w:p w14:paraId="6421E5AD" w14:textId="77777777" w:rsidR="00001576" w:rsidRPr="00E866FC" w:rsidRDefault="00001576" w:rsidP="00001576">
      <w:pPr>
        <w:adjustRightInd w:val="0"/>
        <w:ind w:right="-91"/>
        <w:jc w:val="center"/>
        <w:rPr>
          <w:b/>
          <w:lang w:val="es-CO"/>
        </w:rPr>
      </w:pPr>
    </w:p>
    <w:p w14:paraId="2CBE0D65" w14:textId="1214A859" w:rsidR="00001576" w:rsidRPr="00E866FC" w:rsidRDefault="00001576" w:rsidP="005F6490">
      <w:pPr>
        <w:ind w:left="180"/>
        <w:contextualSpacing/>
        <w:jc w:val="both"/>
        <w:rPr>
          <w:color w:val="000000"/>
          <w:lang w:val="es-CO"/>
        </w:rPr>
      </w:pPr>
    </w:p>
    <w:p w14:paraId="3D8B0AD7" w14:textId="1A2BAFE7" w:rsidR="00001576" w:rsidRPr="00E866FC" w:rsidRDefault="00001576" w:rsidP="005F6490">
      <w:pPr>
        <w:ind w:left="180"/>
        <w:contextualSpacing/>
        <w:jc w:val="both"/>
        <w:rPr>
          <w:color w:val="000000"/>
          <w:lang w:val="es-CO"/>
        </w:rPr>
      </w:pPr>
    </w:p>
    <w:p w14:paraId="1907E392" w14:textId="5EB229C9" w:rsidR="00001576" w:rsidRPr="00E866FC" w:rsidRDefault="00001576" w:rsidP="005F6490">
      <w:pPr>
        <w:ind w:left="180"/>
        <w:contextualSpacing/>
        <w:jc w:val="both"/>
        <w:rPr>
          <w:color w:val="000000"/>
          <w:lang w:val="es-CO"/>
        </w:rPr>
      </w:pPr>
    </w:p>
    <w:p w14:paraId="73F9E460" w14:textId="77777777" w:rsidR="00001576" w:rsidRPr="00E866FC" w:rsidRDefault="00001576" w:rsidP="005F6490">
      <w:pPr>
        <w:ind w:left="180"/>
        <w:contextualSpacing/>
        <w:jc w:val="both"/>
        <w:rPr>
          <w:color w:val="000000"/>
          <w:lang w:val="es-CO"/>
        </w:rPr>
      </w:pPr>
    </w:p>
    <w:p w14:paraId="771639E5" w14:textId="77777777" w:rsidR="00493D4E" w:rsidRPr="00E866FC" w:rsidRDefault="00493D4E" w:rsidP="005D7BF2">
      <w:pPr>
        <w:pStyle w:val="Textoindependiente"/>
        <w:jc w:val="center"/>
        <w:rPr>
          <w:rFonts w:cs="Arial"/>
          <w:b/>
          <w:sz w:val="20"/>
          <w:lang w:val="es-CO"/>
        </w:rPr>
      </w:pPr>
    </w:p>
    <w:p w14:paraId="701F61D8" w14:textId="0DE2DA0E" w:rsidR="00493D4E" w:rsidRDefault="00493D4E" w:rsidP="005D7BF2">
      <w:pPr>
        <w:pStyle w:val="Textoindependiente"/>
        <w:jc w:val="center"/>
        <w:rPr>
          <w:rFonts w:cs="Arial"/>
          <w:b/>
          <w:sz w:val="20"/>
          <w:lang w:val="es-CO"/>
        </w:rPr>
      </w:pPr>
    </w:p>
    <w:p w14:paraId="52D40262" w14:textId="4C15AEC1" w:rsidR="006A50A8" w:rsidRDefault="006A50A8" w:rsidP="005D7BF2">
      <w:pPr>
        <w:pStyle w:val="Textoindependiente"/>
        <w:jc w:val="center"/>
        <w:rPr>
          <w:rFonts w:cs="Arial"/>
          <w:b/>
          <w:sz w:val="20"/>
          <w:lang w:val="es-CO"/>
        </w:rPr>
      </w:pPr>
    </w:p>
    <w:p w14:paraId="76DDFA13" w14:textId="77777777" w:rsidR="006A50A8" w:rsidRPr="00E866FC" w:rsidRDefault="006A50A8" w:rsidP="005D7BF2">
      <w:pPr>
        <w:pStyle w:val="Textoindependiente"/>
        <w:jc w:val="center"/>
        <w:rPr>
          <w:rFonts w:cs="Arial"/>
          <w:b/>
          <w:sz w:val="20"/>
          <w:lang w:val="es-CO"/>
        </w:rPr>
      </w:pPr>
    </w:p>
    <w:p w14:paraId="0E9DED07" w14:textId="1C461127" w:rsidR="005D7BF2" w:rsidRPr="00E866FC" w:rsidRDefault="005D7BF2" w:rsidP="005D7BF2">
      <w:pPr>
        <w:pStyle w:val="Textoindependiente"/>
        <w:jc w:val="center"/>
        <w:rPr>
          <w:rFonts w:cs="Arial"/>
          <w:b/>
          <w:sz w:val="20"/>
          <w:lang w:val="es-CO"/>
        </w:rPr>
      </w:pPr>
      <w:r w:rsidRPr="00E866FC">
        <w:rPr>
          <w:rFonts w:cs="Arial"/>
          <w:b/>
          <w:sz w:val="20"/>
          <w:lang w:val="es-CO"/>
        </w:rPr>
        <w:lastRenderedPageBreak/>
        <w:t>FORMULARIO</w:t>
      </w:r>
    </w:p>
    <w:p w14:paraId="5B9ADFD6" w14:textId="77777777" w:rsidR="005D7BF2" w:rsidRPr="00E866FC" w:rsidRDefault="005D7BF2" w:rsidP="005D7BF2">
      <w:pPr>
        <w:pStyle w:val="Textoindependiente"/>
        <w:jc w:val="center"/>
        <w:rPr>
          <w:rFonts w:cs="Arial"/>
          <w:b/>
          <w:sz w:val="20"/>
          <w:lang w:val="es-CO"/>
        </w:rPr>
      </w:pPr>
      <w:r w:rsidRPr="00E866FC">
        <w:rPr>
          <w:rFonts w:cs="Arial"/>
          <w:b/>
          <w:sz w:val="20"/>
          <w:lang w:val="es-CO"/>
        </w:rPr>
        <w:t>CARTA DE PRESENTACIÓN DE LA PROPUESTA</w:t>
      </w:r>
    </w:p>
    <w:p w14:paraId="5F89FAB8" w14:textId="77777777" w:rsidR="005D7BF2" w:rsidRPr="00E866FC" w:rsidRDefault="005D7BF2" w:rsidP="005D7BF2">
      <w:pPr>
        <w:rPr>
          <w:lang w:val="es-CO"/>
        </w:rPr>
      </w:pPr>
    </w:p>
    <w:p w14:paraId="60FEE326" w14:textId="5A8285DF" w:rsidR="005D7BF2" w:rsidRPr="00E866FC" w:rsidRDefault="005D7BF2" w:rsidP="005D7BF2">
      <w:pPr>
        <w:spacing w:line="240" w:lineRule="atLeast"/>
        <w:ind w:right="-91"/>
        <w:jc w:val="both"/>
        <w:rPr>
          <w:lang w:val="es-CO"/>
        </w:rPr>
      </w:pPr>
      <w:r w:rsidRPr="00E866FC">
        <w:rPr>
          <w:lang w:val="es-CO"/>
        </w:rPr>
        <w:t>Bogotá, D.C.,   __ __ ____ de 202</w:t>
      </w:r>
      <w:r w:rsidR="00123D58">
        <w:rPr>
          <w:lang w:val="es-CO"/>
        </w:rPr>
        <w:t>6</w:t>
      </w:r>
    </w:p>
    <w:p w14:paraId="2D5D0D5C" w14:textId="77777777" w:rsidR="005D7BF2" w:rsidRPr="00E866FC" w:rsidRDefault="005D7BF2" w:rsidP="005D7BF2">
      <w:pPr>
        <w:spacing w:line="240" w:lineRule="atLeast"/>
        <w:ind w:right="-91"/>
        <w:jc w:val="both"/>
        <w:rPr>
          <w:lang w:val="es-CO"/>
        </w:rPr>
      </w:pPr>
    </w:p>
    <w:p w14:paraId="6A3F97CA" w14:textId="77777777" w:rsidR="005D7BF2" w:rsidRPr="00E866FC" w:rsidRDefault="005D7BF2" w:rsidP="005D7BF2">
      <w:pPr>
        <w:spacing w:line="240" w:lineRule="atLeast"/>
        <w:ind w:right="-91"/>
        <w:jc w:val="both"/>
        <w:rPr>
          <w:lang w:val="es-CO"/>
        </w:rPr>
      </w:pPr>
      <w:r w:rsidRPr="00E866FC">
        <w:rPr>
          <w:lang w:val="es-CO"/>
        </w:rPr>
        <w:t>Señores</w:t>
      </w:r>
    </w:p>
    <w:p w14:paraId="24AEFDD2" w14:textId="77777777" w:rsidR="005D7BF2" w:rsidRPr="00E866FC" w:rsidRDefault="005D7BF2" w:rsidP="005D7BF2">
      <w:pPr>
        <w:spacing w:line="240" w:lineRule="atLeast"/>
        <w:ind w:right="-91"/>
        <w:jc w:val="both"/>
        <w:rPr>
          <w:lang w:val="es-CO"/>
        </w:rPr>
      </w:pPr>
      <w:r w:rsidRPr="00E866FC">
        <w:rPr>
          <w:lang w:val="es-CO"/>
        </w:rPr>
        <w:t xml:space="preserve">REGIONAL DE ASEGURAMIENTO EN SALUD No. 1 </w:t>
      </w:r>
    </w:p>
    <w:p w14:paraId="684C282B" w14:textId="77777777" w:rsidR="005D7BF2" w:rsidRPr="00E866FC" w:rsidRDefault="005D7BF2" w:rsidP="005D7BF2">
      <w:pPr>
        <w:spacing w:line="240" w:lineRule="atLeast"/>
        <w:ind w:right="-91"/>
        <w:jc w:val="both"/>
        <w:rPr>
          <w:lang w:val="es-CO"/>
        </w:rPr>
      </w:pPr>
      <w:r w:rsidRPr="00E866FC">
        <w:rPr>
          <w:lang w:val="es-CO"/>
        </w:rPr>
        <w:t>Ciudad</w:t>
      </w:r>
    </w:p>
    <w:p w14:paraId="4CADF361" w14:textId="77777777" w:rsidR="005D7BF2" w:rsidRPr="00E866FC" w:rsidRDefault="005D7BF2" w:rsidP="005D7BF2">
      <w:pPr>
        <w:spacing w:line="240" w:lineRule="atLeast"/>
        <w:ind w:right="-91"/>
        <w:jc w:val="both"/>
        <w:rPr>
          <w:lang w:val="es-CO"/>
        </w:rPr>
      </w:pPr>
    </w:p>
    <w:p w14:paraId="485EB072" w14:textId="6E4B9B76" w:rsidR="005D7BF2" w:rsidRPr="00E866FC" w:rsidRDefault="005D7BF2" w:rsidP="005D7BF2">
      <w:pPr>
        <w:spacing w:line="240" w:lineRule="atLeast"/>
        <w:jc w:val="both"/>
        <w:rPr>
          <w:b/>
          <w:color w:val="000000"/>
          <w:lang w:val="es-CO"/>
        </w:rPr>
      </w:pPr>
      <w:r w:rsidRPr="00E866FC">
        <w:rPr>
          <w:lang w:val="es-CO"/>
        </w:rPr>
        <w:t xml:space="preserve">Presentación de propuesta para el Proceso de Contratación </w:t>
      </w:r>
      <w:r w:rsidRPr="00E866FC">
        <w:rPr>
          <w:b/>
          <w:lang w:val="es-CO"/>
        </w:rPr>
        <w:t xml:space="preserve">PN RASES No. </w:t>
      </w:r>
      <w:r w:rsidRPr="00F63F97">
        <w:rPr>
          <w:b/>
          <w:lang w:val="es-CO"/>
        </w:rPr>
        <w:t xml:space="preserve">1 </w:t>
      </w:r>
      <w:proofErr w:type="spellStart"/>
      <w:r w:rsidR="00FE476F">
        <w:rPr>
          <w:b/>
          <w:lang w:val="es-CO"/>
        </w:rPr>
        <w:t>MIC</w:t>
      </w:r>
      <w:proofErr w:type="spellEnd"/>
      <w:r w:rsidR="00FE476F">
        <w:rPr>
          <w:b/>
          <w:lang w:val="es-CO"/>
        </w:rPr>
        <w:t xml:space="preserve"> 047</w:t>
      </w:r>
      <w:r w:rsidR="006F4155">
        <w:rPr>
          <w:b/>
          <w:lang w:val="es-CO"/>
        </w:rPr>
        <w:t xml:space="preserve"> 2026</w:t>
      </w:r>
      <w:r w:rsidRPr="00E866FC">
        <w:rPr>
          <w:lang w:val="es-CO"/>
        </w:rPr>
        <w:t xml:space="preserve">, que tiene por objeto </w:t>
      </w:r>
      <w:r w:rsidR="00CB7106">
        <w:rPr>
          <w:lang w:val="es-CO"/>
        </w:rPr>
        <w:t>el</w:t>
      </w:r>
      <w:r w:rsidRPr="00E866FC">
        <w:rPr>
          <w:lang w:val="es-CO"/>
        </w:rPr>
        <w:t xml:space="preserve"> </w:t>
      </w:r>
      <w:r w:rsidR="00813EE0" w:rsidRPr="00813EE0">
        <w:rPr>
          <w:b/>
          <w:bCs/>
          <w:lang w:val="es-CO"/>
        </w:rPr>
        <w:t xml:space="preserve">SUMINISTRO DE ELEMENTOS PARA LA CORRECCIÓN ÓPTICA DE DEFECTO </w:t>
      </w:r>
      <w:proofErr w:type="spellStart"/>
      <w:r w:rsidR="00813EE0" w:rsidRPr="00813EE0">
        <w:rPr>
          <w:b/>
          <w:bCs/>
          <w:lang w:val="es-CO"/>
        </w:rPr>
        <w:t>REFRECTIVOS</w:t>
      </w:r>
      <w:proofErr w:type="spellEnd"/>
      <w:r w:rsidR="00813EE0" w:rsidRPr="00813EE0">
        <w:rPr>
          <w:b/>
          <w:bCs/>
          <w:lang w:val="es-CO"/>
        </w:rPr>
        <w:t>, VALORACIÓN DE OPTOMETRÍA CON DESTINO A LOS USUARIOS DEL SUBSISTEMA DE SALUD DE LA POLICÍA NACIONAL ADSCRITOS A LA REGIONAL DE ASEGURAMIENTO EN SALUD No. 1, UNIDAD PRESTADORA DE SALUD GUAINÍA</w:t>
      </w:r>
      <w:r w:rsidR="00CB7106">
        <w:rPr>
          <w:b/>
          <w:bCs/>
          <w:lang w:val="es-CO"/>
        </w:rPr>
        <w:t>.</w:t>
      </w:r>
    </w:p>
    <w:p w14:paraId="73A3E7F1" w14:textId="77777777" w:rsidR="005D7BF2" w:rsidRPr="00E866FC" w:rsidRDefault="005D7BF2" w:rsidP="005D7BF2">
      <w:pPr>
        <w:spacing w:line="240" w:lineRule="atLeast"/>
        <w:jc w:val="both"/>
        <w:rPr>
          <w:b/>
          <w:color w:val="000000"/>
          <w:lang w:val="es-CO"/>
        </w:rPr>
      </w:pPr>
    </w:p>
    <w:p w14:paraId="72060348" w14:textId="77777777" w:rsidR="005D7BF2" w:rsidRPr="00E866FC" w:rsidRDefault="005D7BF2" w:rsidP="005D7BF2">
      <w:pPr>
        <w:spacing w:line="240" w:lineRule="atLeast"/>
        <w:jc w:val="both"/>
        <w:rPr>
          <w:lang w:val="es-CO"/>
        </w:rPr>
      </w:pPr>
      <w:r w:rsidRPr="00E866FC">
        <w:rPr>
          <w:lang w:val="es-CO"/>
        </w:rPr>
        <w:t>Apreciados Señores:</w:t>
      </w:r>
    </w:p>
    <w:p w14:paraId="6BB8CF60" w14:textId="77777777" w:rsidR="005D7BF2" w:rsidRPr="00E866FC" w:rsidRDefault="005D7BF2" w:rsidP="005D7BF2">
      <w:pPr>
        <w:spacing w:line="240" w:lineRule="atLeast"/>
        <w:jc w:val="both"/>
        <w:rPr>
          <w:lang w:val="es-CO"/>
        </w:rPr>
      </w:pPr>
    </w:p>
    <w:p w14:paraId="7602044B" w14:textId="11E3F6E9" w:rsidR="005D7BF2" w:rsidRPr="00E866FC" w:rsidRDefault="005D7BF2" w:rsidP="005D7BF2">
      <w:pPr>
        <w:spacing w:line="240" w:lineRule="atLeast"/>
        <w:jc w:val="both"/>
        <w:rPr>
          <w:b/>
          <w:bCs/>
          <w:lang w:val="es-CO"/>
        </w:rPr>
      </w:pPr>
      <w:r w:rsidRPr="00E866FC">
        <w:rPr>
          <w:lang w:val="es-CO"/>
        </w:rPr>
        <w:t xml:space="preserve">El (a) suscrito (a)____________________________________mayor de edad, domiciliado (a) en ______________________, en atención a la Contratación </w:t>
      </w:r>
      <w:proofErr w:type="spellStart"/>
      <w:r w:rsidRPr="00E866FC">
        <w:rPr>
          <w:lang w:val="es-CO"/>
        </w:rPr>
        <w:t>Minima</w:t>
      </w:r>
      <w:proofErr w:type="spellEnd"/>
      <w:r w:rsidRPr="00E866FC">
        <w:rPr>
          <w:lang w:val="es-CO"/>
        </w:rPr>
        <w:t xml:space="preserve"> </w:t>
      </w:r>
      <w:proofErr w:type="spellStart"/>
      <w:r w:rsidRPr="00E866FC">
        <w:rPr>
          <w:lang w:val="es-CO"/>
        </w:rPr>
        <w:t>Cuantia</w:t>
      </w:r>
      <w:proofErr w:type="spellEnd"/>
      <w:r w:rsidRPr="00E866FC">
        <w:rPr>
          <w:lang w:val="es-CO"/>
        </w:rPr>
        <w:t xml:space="preserve"> </w:t>
      </w:r>
      <w:proofErr w:type="spellStart"/>
      <w:r w:rsidRPr="00E866FC">
        <w:rPr>
          <w:b/>
          <w:lang w:val="es-CO"/>
        </w:rPr>
        <w:t>PN</w:t>
      </w:r>
      <w:proofErr w:type="spellEnd"/>
      <w:r w:rsidRPr="00E866FC">
        <w:rPr>
          <w:b/>
          <w:lang w:val="es-CO"/>
        </w:rPr>
        <w:t xml:space="preserve"> RASES No. 1 </w:t>
      </w:r>
      <w:proofErr w:type="spellStart"/>
      <w:r w:rsidR="00FE476F">
        <w:rPr>
          <w:b/>
          <w:lang w:val="es-CO"/>
        </w:rPr>
        <w:t>MIC</w:t>
      </w:r>
      <w:proofErr w:type="spellEnd"/>
      <w:r w:rsidR="00FE476F">
        <w:rPr>
          <w:b/>
          <w:lang w:val="es-CO"/>
        </w:rPr>
        <w:t xml:space="preserve"> 047</w:t>
      </w:r>
      <w:r w:rsidR="006F4155">
        <w:rPr>
          <w:b/>
          <w:lang w:val="es-CO"/>
        </w:rPr>
        <w:t xml:space="preserve"> 2026</w:t>
      </w:r>
      <w:r w:rsidRPr="00F63F97">
        <w:rPr>
          <w:lang w:val="es-CO"/>
        </w:rPr>
        <w:t>,</w:t>
      </w:r>
      <w:r w:rsidRPr="00E866FC">
        <w:rPr>
          <w:lang w:val="es-CO"/>
        </w:rPr>
        <w:t xml:space="preserve"> convocado por la </w:t>
      </w:r>
      <w:bookmarkStart w:id="9" w:name="_Hlk102111923"/>
      <w:r w:rsidRPr="00E866FC">
        <w:rPr>
          <w:lang w:val="es-CO"/>
        </w:rPr>
        <w:t xml:space="preserve">REGIONAL DE ASEGURAMIENTO EN SALUD No. 1 </w:t>
      </w:r>
      <w:bookmarkEnd w:id="9"/>
      <w:r w:rsidRPr="00E866FC">
        <w:rPr>
          <w:lang w:val="es-CO"/>
        </w:rPr>
        <w:t xml:space="preserve">DE LA POLICÍA NACIONAL cuyo objeto </w:t>
      </w:r>
      <w:r w:rsidR="00CB7106">
        <w:rPr>
          <w:lang w:val="es-CO"/>
        </w:rPr>
        <w:t>el</w:t>
      </w:r>
      <w:r w:rsidRPr="00E866FC">
        <w:rPr>
          <w:lang w:val="es-CO"/>
        </w:rPr>
        <w:t xml:space="preserve"> </w:t>
      </w:r>
      <w:r w:rsidR="00813EE0" w:rsidRPr="00813EE0">
        <w:rPr>
          <w:b/>
          <w:bCs/>
          <w:lang w:val="es-CO"/>
        </w:rPr>
        <w:t xml:space="preserve">SUMINISTRO DE ELEMENTOS PARA LA CORRECCIÓN ÓPTICA DE DEFECTO </w:t>
      </w:r>
      <w:proofErr w:type="spellStart"/>
      <w:r w:rsidR="00813EE0" w:rsidRPr="00813EE0">
        <w:rPr>
          <w:b/>
          <w:bCs/>
          <w:lang w:val="es-CO"/>
        </w:rPr>
        <w:t>REFRECTIVOS</w:t>
      </w:r>
      <w:proofErr w:type="spellEnd"/>
      <w:r w:rsidR="00813EE0" w:rsidRPr="00813EE0">
        <w:rPr>
          <w:b/>
          <w:bCs/>
          <w:lang w:val="es-CO"/>
        </w:rPr>
        <w:t>, VALORACIÓN DE OPTOMETRÍA CON DESTINO A LOS USUARIOS DEL SUBSISTEMA DE SALUD DE LA POLICÍA NACIONAL ADSCRITOS A LA REGIONAL DE ASEGURAMIENTO EN SALUD No. 1, UNIDAD PRESTADORA DE SALUD GUAINÍA</w:t>
      </w:r>
      <w:r w:rsidR="00813EE0">
        <w:rPr>
          <w:b/>
          <w:bCs/>
          <w:lang w:val="es-CO"/>
        </w:rPr>
        <w:t>.</w:t>
      </w:r>
    </w:p>
    <w:p w14:paraId="7EC28D37" w14:textId="77777777" w:rsidR="00102788" w:rsidRPr="00E866FC" w:rsidRDefault="00102788" w:rsidP="005D7BF2">
      <w:pPr>
        <w:spacing w:line="240" w:lineRule="atLeast"/>
        <w:jc w:val="both"/>
        <w:rPr>
          <w:lang w:val="es-CO"/>
        </w:rPr>
      </w:pPr>
    </w:p>
    <w:p w14:paraId="466B9B7F" w14:textId="77777777" w:rsidR="005D7BF2" w:rsidRPr="00E866FC" w:rsidRDefault="005D7BF2" w:rsidP="005D7BF2">
      <w:pPr>
        <w:spacing w:line="240" w:lineRule="atLeast"/>
        <w:jc w:val="both"/>
        <w:rPr>
          <w:b/>
          <w:bCs/>
          <w:lang w:val="es-CO"/>
        </w:rPr>
      </w:pPr>
      <w:r w:rsidRPr="00E866FC">
        <w:rPr>
          <w:lang w:val="es-CO"/>
        </w:rPr>
        <w:t>Manifiesto lo siguiente:</w:t>
      </w:r>
    </w:p>
    <w:p w14:paraId="2939207E" w14:textId="77777777" w:rsidR="005D7BF2" w:rsidRPr="00E866FC" w:rsidRDefault="005D7BF2" w:rsidP="005D7BF2">
      <w:pPr>
        <w:pStyle w:val="Sangradetextonormal"/>
        <w:widowControl w:val="0"/>
        <w:spacing w:after="0" w:line="240" w:lineRule="atLeast"/>
        <w:ind w:left="0" w:right="-91"/>
        <w:jc w:val="both"/>
        <w:rPr>
          <w:rFonts w:ascii="Arial" w:hAnsi="Arial" w:cs="Arial"/>
          <w:sz w:val="20"/>
          <w:szCs w:val="20"/>
        </w:rPr>
      </w:pPr>
    </w:p>
    <w:p w14:paraId="0FA054F2" w14:textId="77777777" w:rsidR="005D7BF2" w:rsidRPr="00E866FC" w:rsidRDefault="005D7BF2" w:rsidP="005D7BF2">
      <w:pPr>
        <w:pStyle w:val="Sangradetextonormal"/>
        <w:widowControl w:val="0"/>
        <w:spacing w:line="240" w:lineRule="atLeast"/>
        <w:ind w:left="0" w:right="-1"/>
        <w:jc w:val="both"/>
        <w:rPr>
          <w:rFonts w:ascii="Arial" w:hAnsi="Arial" w:cs="Arial"/>
          <w:sz w:val="20"/>
          <w:szCs w:val="20"/>
        </w:rPr>
      </w:pPr>
      <w:r w:rsidRPr="00E866FC">
        <w:rPr>
          <w:rFonts w:ascii="Arial" w:hAnsi="Arial" w:cs="Arial"/>
          <w:sz w:val="20"/>
          <w:szCs w:val="20"/>
        </w:rPr>
        <w:t>El servicio que se encuentra detalladamente enunciado en la invitación y en el anexo N° 1 y para todos los efectos legales, mi propuesta debe entenderse referida a los mismos, teniendo en cuenta su descripción, especificaciones técnicas y funcionales.</w:t>
      </w:r>
    </w:p>
    <w:p w14:paraId="14E79338" w14:textId="77777777" w:rsidR="005D7BF2" w:rsidRPr="00E866FC" w:rsidRDefault="005D7BF2" w:rsidP="005D7BF2">
      <w:pPr>
        <w:spacing w:line="240" w:lineRule="atLeast"/>
        <w:jc w:val="both"/>
        <w:rPr>
          <w:lang w:val="es-CO"/>
        </w:rPr>
      </w:pPr>
      <w:r w:rsidRPr="00E866FC">
        <w:rPr>
          <w:lang w:val="es-CO"/>
        </w:rPr>
        <w:t>En relación con la propuesta que presento, manifiesto lo siguiente:</w:t>
      </w:r>
    </w:p>
    <w:p w14:paraId="130793E1" w14:textId="77777777" w:rsidR="005D7BF2" w:rsidRPr="00E866FC" w:rsidRDefault="005D7BF2" w:rsidP="005D7BF2">
      <w:pPr>
        <w:spacing w:line="240" w:lineRule="atLeast"/>
        <w:jc w:val="both"/>
        <w:rPr>
          <w:lang w:val="es-CO"/>
        </w:rPr>
      </w:pPr>
    </w:p>
    <w:p w14:paraId="24C0CB9F" w14:textId="77777777" w:rsidR="005D7BF2" w:rsidRPr="00E866FC" w:rsidRDefault="005D7BF2" w:rsidP="00BB7ABA">
      <w:pPr>
        <w:numPr>
          <w:ilvl w:val="0"/>
          <w:numId w:val="17"/>
        </w:numPr>
        <w:autoSpaceDE/>
        <w:autoSpaceDN/>
        <w:spacing w:line="240" w:lineRule="atLeast"/>
        <w:jc w:val="both"/>
        <w:rPr>
          <w:lang w:val="es-CO"/>
        </w:rPr>
      </w:pPr>
      <w:r w:rsidRPr="00E866FC">
        <w:rPr>
          <w:lang w:val="es-CO"/>
        </w:rPr>
        <w:t>Que el proponente que represento conoce y acepta el contenido de la invitación y de sus anexos y formularios, así como las adendas hechos al mismo.</w:t>
      </w:r>
    </w:p>
    <w:p w14:paraId="13506509" w14:textId="77777777" w:rsidR="005D7BF2" w:rsidRPr="00E866FC" w:rsidRDefault="005D7BF2" w:rsidP="005D7BF2">
      <w:pPr>
        <w:numPr>
          <w:ilvl w:val="12"/>
          <w:numId w:val="0"/>
        </w:numPr>
        <w:spacing w:line="240" w:lineRule="atLeast"/>
        <w:jc w:val="both"/>
        <w:rPr>
          <w:lang w:val="es-CO"/>
        </w:rPr>
      </w:pPr>
    </w:p>
    <w:p w14:paraId="0E40CEAF" w14:textId="77777777" w:rsidR="005D7BF2" w:rsidRPr="00E866FC" w:rsidRDefault="005D7BF2" w:rsidP="00BB7ABA">
      <w:pPr>
        <w:numPr>
          <w:ilvl w:val="0"/>
          <w:numId w:val="17"/>
        </w:numPr>
        <w:autoSpaceDE/>
        <w:autoSpaceDN/>
        <w:spacing w:line="240" w:lineRule="atLeast"/>
        <w:jc w:val="both"/>
        <w:rPr>
          <w:lang w:val="es-CO"/>
        </w:rPr>
      </w:pPr>
      <w:r w:rsidRPr="00E866FC">
        <w:rPr>
          <w:lang w:val="es-CO"/>
        </w:rPr>
        <w:t>Que la propuesta que presento es irrevocable e incondicional y obliga insubordinadamente al proponente que represento.</w:t>
      </w:r>
    </w:p>
    <w:p w14:paraId="6745BCD4" w14:textId="77777777" w:rsidR="005D7BF2" w:rsidRPr="00E866FC" w:rsidRDefault="005D7BF2" w:rsidP="005D7BF2">
      <w:pPr>
        <w:pStyle w:val="Prrafodelista"/>
        <w:spacing w:line="240" w:lineRule="atLeast"/>
        <w:rPr>
          <w:lang w:val="es-CO"/>
        </w:rPr>
      </w:pPr>
    </w:p>
    <w:p w14:paraId="796A0620" w14:textId="77777777" w:rsidR="005D7BF2" w:rsidRPr="00E866FC" w:rsidRDefault="005D7BF2" w:rsidP="00BB7ABA">
      <w:pPr>
        <w:numPr>
          <w:ilvl w:val="0"/>
          <w:numId w:val="17"/>
        </w:numPr>
        <w:autoSpaceDE/>
        <w:autoSpaceDN/>
        <w:spacing w:line="240" w:lineRule="atLeast"/>
        <w:jc w:val="both"/>
        <w:rPr>
          <w:lang w:val="es-CO"/>
        </w:rPr>
      </w:pPr>
      <w:r w:rsidRPr="00E866FC">
        <w:rPr>
          <w:lang w:val="es-CO"/>
        </w:rPr>
        <w:t xml:space="preserve">Que ni el representante legal </w:t>
      </w:r>
      <w:proofErr w:type="spellStart"/>
      <w:r w:rsidRPr="00E866FC">
        <w:rPr>
          <w:lang w:val="es-CO"/>
        </w:rPr>
        <w:t>ó</w:t>
      </w:r>
      <w:proofErr w:type="spellEnd"/>
      <w:r w:rsidRPr="00E866FC">
        <w:rPr>
          <w:lang w:val="es-CO"/>
        </w:rPr>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7379F627" w14:textId="77777777" w:rsidR="005D7BF2" w:rsidRPr="00E866FC" w:rsidRDefault="005D7BF2" w:rsidP="005D7BF2">
      <w:pPr>
        <w:spacing w:line="240" w:lineRule="atLeast"/>
        <w:ind w:left="360"/>
        <w:jc w:val="both"/>
        <w:rPr>
          <w:lang w:val="es-CO"/>
        </w:rPr>
      </w:pPr>
    </w:p>
    <w:p w14:paraId="28E5322D" w14:textId="15FA1440" w:rsidR="005D7BF2" w:rsidRDefault="005D7BF2" w:rsidP="00BB7ABA">
      <w:pPr>
        <w:numPr>
          <w:ilvl w:val="0"/>
          <w:numId w:val="17"/>
        </w:numPr>
        <w:autoSpaceDE/>
        <w:autoSpaceDN/>
        <w:spacing w:line="240" w:lineRule="atLeast"/>
        <w:jc w:val="both"/>
        <w:rPr>
          <w:lang w:val="es-CO"/>
        </w:rPr>
      </w:pPr>
      <w:r w:rsidRPr="00E866FC">
        <w:rPr>
          <w:lang w:val="es-CO"/>
        </w:rPr>
        <w:t xml:space="preserve">Que nuestra propuesta básica cumple con todos y cada uno de los requerimientos y condiciones establecidos en la invitación y en la Ley, y cualquier omisión, contradicción </w:t>
      </w:r>
      <w:proofErr w:type="spellStart"/>
      <w:r w:rsidRPr="00E866FC">
        <w:rPr>
          <w:lang w:val="es-CO"/>
        </w:rPr>
        <w:t>ó</w:t>
      </w:r>
      <w:proofErr w:type="spellEnd"/>
      <w:r w:rsidRPr="00E866FC">
        <w:rPr>
          <w:lang w:val="es-CO"/>
        </w:rPr>
        <w:t xml:space="preserve"> declaración debe interpretarse de la manera que resulte compatible con los términos y condiciones del proceso de </w:t>
      </w:r>
      <w:r w:rsidRPr="00E866FC">
        <w:rPr>
          <w:lang w:val="es-CO"/>
        </w:rPr>
        <w:lastRenderedPageBreak/>
        <w:t>contratación dentro del cual se presenta la misma, y aceptamos expresa y explícitamente que así se interprete nuestra propuesta.</w:t>
      </w:r>
    </w:p>
    <w:p w14:paraId="35E78B48" w14:textId="77777777" w:rsidR="00530163" w:rsidRPr="00E866FC" w:rsidRDefault="00530163" w:rsidP="00530163">
      <w:pPr>
        <w:autoSpaceDE/>
        <w:autoSpaceDN/>
        <w:spacing w:line="240" w:lineRule="atLeast"/>
        <w:ind w:left="360"/>
        <w:jc w:val="both"/>
        <w:rPr>
          <w:lang w:val="es-CO"/>
        </w:rPr>
      </w:pPr>
    </w:p>
    <w:p w14:paraId="776D1674" w14:textId="77777777" w:rsidR="005D7BF2" w:rsidRPr="00E866FC" w:rsidRDefault="005D7BF2" w:rsidP="00BB7ABA">
      <w:pPr>
        <w:numPr>
          <w:ilvl w:val="0"/>
          <w:numId w:val="17"/>
        </w:numPr>
        <w:autoSpaceDE/>
        <w:autoSpaceDN/>
        <w:spacing w:line="240" w:lineRule="atLeast"/>
        <w:jc w:val="both"/>
        <w:rPr>
          <w:lang w:val="es-CO"/>
        </w:rPr>
      </w:pPr>
      <w:r w:rsidRPr="00E866FC">
        <w:rPr>
          <w:lang w:val="es-CO"/>
        </w:rPr>
        <w:t>Que nos comprometemos con la REGIONAL DE ASEGURAMIENTO EN SALUD No. 1, en caso de resultar adjudicatarios del presente proceso de contratación, a prestar los servicios ofrecidos en la presente propuesta, que corresponden a aquellos solicitados en la invitación, con las especificaciones y en los términos, condiciones y plazos establecidos y en las condiciones de la carta de presentación de la propuesta.</w:t>
      </w:r>
    </w:p>
    <w:p w14:paraId="2F036224" w14:textId="77777777" w:rsidR="005D7BF2" w:rsidRPr="00E866FC" w:rsidRDefault="005D7BF2" w:rsidP="005D7BF2">
      <w:pPr>
        <w:spacing w:line="240" w:lineRule="atLeast"/>
        <w:ind w:left="360"/>
        <w:jc w:val="both"/>
        <w:rPr>
          <w:lang w:val="es-CO"/>
        </w:rPr>
      </w:pPr>
    </w:p>
    <w:p w14:paraId="2FD8DE9D" w14:textId="77777777" w:rsidR="005D7BF2" w:rsidRPr="00E866FC" w:rsidRDefault="005D7BF2" w:rsidP="00BB7ABA">
      <w:pPr>
        <w:pStyle w:val="Sangradetextonormal"/>
        <w:numPr>
          <w:ilvl w:val="0"/>
          <w:numId w:val="17"/>
        </w:numPr>
        <w:spacing w:after="0" w:line="240" w:lineRule="atLeast"/>
        <w:jc w:val="both"/>
        <w:rPr>
          <w:rFonts w:ascii="Arial" w:hAnsi="Arial" w:cs="Arial"/>
          <w:sz w:val="20"/>
          <w:szCs w:val="20"/>
        </w:rPr>
      </w:pPr>
      <w:r w:rsidRPr="00E866FC">
        <w:rPr>
          <w:rFonts w:ascii="Arial" w:hAnsi="Arial" w:cs="Arial"/>
          <w:sz w:val="20"/>
          <w:szCs w:val="20"/>
        </w:rPr>
        <w:t>Reconocemos la responsabilidad que nos concierne en el sentido de conocer técnicamente las características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se prestaran a la REGIONAL DE ASEGURAMIENTO EN SALUD No. 1, en el caso de resultar adjudicataria nuestra propuesta, cumple con todas y cada una de las exigencias de la invitación, anexos, formularios y adendas que llegaren a suscribirse.</w:t>
      </w:r>
    </w:p>
    <w:p w14:paraId="2DE0F737" w14:textId="77777777" w:rsidR="005D7BF2" w:rsidRPr="00E866FC" w:rsidRDefault="005D7BF2" w:rsidP="005D7BF2">
      <w:pPr>
        <w:pStyle w:val="Sangradetextonormal"/>
        <w:spacing w:after="0" w:line="240" w:lineRule="atLeast"/>
        <w:ind w:left="0"/>
        <w:jc w:val="both"/>
        <w:rPr>
          <w:rFonts w:ascii="Arial" w:hAnsi="Arial" w:cs="Arial"/>
          <w:sz w:val="20"/>
          <w:szCs w:val="20"/>
        </w:rPr>
      </w:pPr>
    </w:p>
    <w:p w14:paraId="2A78CC14" w14:textId="77777777" w:rsidR="005D7BF2" w:rsidRPr="00E866FC" w:rsidRDefault="005D7BF2" w:rsidP="00BB7ABA">
      <w:pPr>
        <w:pStyle w:val="Sangradetextonormal"/>
        <w:numPr>
          <w:ilvl w:val="0"/>
          <w:numId w:val="17"/>
        </w:numPr>
        <w:spacing w:after="0" w:line="240" w:lineRule="atLeast"/>
        <w:jc w:val="both"/>
        <w:rPr>
          <w:rFonts w:ascii="Arial" w:hAnsi="Arial" w:cs="Arial"/>
          <w:sz w:val="20"/>
          <w:szCs w:val="20"/>
        </w:rPr>
      </w:pPr>
      <w:r w:rsidRPr="00E866FC">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7739DF99" w14:textId="77777777" w:rsidR="005D7BF2" w:rsidRPr="00E866FC" w:rsidRDefault="005D7BF2" w:rsidP="005D7BF2">
      <w:pPr>
        <w:spacing w:line="240" w:lineRule="atLeast"/>
        <w:jc w:val="both"/>
        <w:rPr>
          <w:lang w:val="es-CO"/>
        </w:rPr>
      </w:pPr>
    </w:p>
    <w:p w14:paraId="0243E39A" w14:textId="77777777" w:rsidR="005D7BF2" w:rsidRPr="00E866FC" w:rsidRDefault="005D7BF2" w:rsidP="00BB7ABA">
      <w:pPr>
        <w:numPr>
          <w:ilvl w:val="0"/>
          <w:numId w:val="17"/>
        </w:numPr>
        <w:tabs>
          <w:tab w:val="clear" w:pos="360"/>
          <w:tab w:val="num" w:pos="426"/>
        </w:tabs>
        <w:autoSpaceDE/>
        <w:autoSpaceDN/>
        <w:spacing w:line="240" w:lineRule="atLeast"/>
        <w:ind w:left="426" w:hanging="426"/>
        <w:jc w:val="both"/>
        <w:rPr>
          <w:lang w:val="es-CO"/>
        </w:rPr>
      </w:pPr>
      <w:r w:rsidRPr="00E866FC">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7F3788" w14:textId="77777777" w:rsidR="005D7BF2" w:rsidRPr="00E866FC" w:rsidRDefault="005D7BF2" w:rsidP="005D7BF2">
      <w:pPr>
        <w:spacing w:line="240" w:lineRule="atLeast"/>
        <w:ind w:left="709" w:hanging="709"/>
        <w:jc w:val="both"/>
        <w:rPr>
          <w:lang w:val="es-CO"/>
        </w:rPr>
      </w:pPr>
    </w:p>
    <w:p w14:paraId="088212CF" w14:textId="77777777" w:rsidR="005D7BF2" w:rsidRPr="00E866FC" w:rsidRDefault="005D7BF2" w:rsidP="00BB7ABA">
      <w:pPr>
        <w:numPr>
          <w:ilvl w:val="0"/>
          <w:numId w:val="17"/>
        </w:numPr>
        <w:autoSpaceDE/>
        <w:autoSpaceDN/>
        <w:spacing w:line="240" w:lineRule="atLeast"/>
        <w:ind w:left="426" w:hanging="426"/>
        <w:jc w:val="both"/>
        <w:rPr>
          <w:lang w:val="es-CO"/>
        </w:rPr>
      </w:pPr>
      <w:r w:rsidRPr="00E866FC">
        <w:rPr>
          <w:lang w:val="es-CO"/>
        </w:rPr>
        <w:t>Reconocemos que ni la invitación,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11854BB" w14:textId="77777777" w:rsidR="005D7BF2" w:rsidRPr="00E866FC" w:rsidRDefault="005D7BF2" w:rsidP="005D7BF2">
      <w:pPr>
        <w:spacing w:line="240" w:lineRule="atLeast"/>
        <w:ind w:left="709" w:hanging="709"/>
        <w:jc w:val="both"/>
        <w:rPr>
          <w:lang w:val="es-CO"/>
        </w:rPr>
      </w:pPr>
    </w:p>
    <w:p w14:paraId="1D773FDE" w14:textId="65DA5C45" w:rsidR="005D7BF2" w:rsidRPr="00E866FC" w:rsidRDefault="005D7BF2" w:rsidP="00BB7ABA">
      <w:pPr>
        <w:numPr>
          <w:ilvl w:val="0"/>
          <w:numId w:val="17"/>
        </w:numPr>
        <w:autoSpaceDE/>
        <w:autoSpaceDN/>
        <w:spacing w:line="240" w:lineRule="atLeast"/>
        <w:jc w:val="both"/>
        <w:rPr>
          <w:lang w:val="es-CO"/>
        </w:rPr>
      </w:pPr>
      <w:r w:rsidRPr="00E866FC">
        <w:rPr>
          <w:lang w:val="es-CO"/>
        </w:rPr>
        <w:t xml:space="preserve">Aceptamos plena, incondicional e irrestrictamente los términos del contrato que se nos ofrece, conforme al </w:t>
      </w:r>
      <w:r w:rsidRPr="00E866FC">
        <w:rPr>
          <w:b/>
          <w:lang w:val="es-CO"/>
        </w:rPr>
        <w:t xml:space="preserve">Anexo </w:t>
      </w:r>
      <w:r w:rsidRPr="00E866FC">
        <w:rPr>
          <w:lang w:val="es-CO"/>
        </w:rPr>
        <w:t>“Minuta del Contrato” de la invitación y nos comprometemos a suscribirlo sin modificaciones sustanciales o formales de ninguna naturaleza, por la sola adjudicación que a nosotros se nos haga del contrato, salvo aquellas modificaciones que determine incluir REGIONAL DE ASEGURAMIENTO EN SALUD No. 1, por considerarlas necesarias para incorporar las variaciones que se deriven de las adendas que se expidan dentro del proceso de selección y contratación, las que de antemano aceptamos.</w:t>
      </w:r>
    </w:p>
    <w:p w14:paraId="0512B1E4" w14:textId="77777777" w:rsidR="004D09DA" w:rsidRPr="00E866FC" w:rsidRDefault="004D09DA" w:rsidP="004D09DA">
      <w:pPr>
        <w:autoSpaceDE/>
        <w:autoSpaceDN/>
        <w:spacing w:line="240" w:lineRule="atLeast"/>
        <w:ind w:left="360"/>
        <w:jc w:val="both"/>
        <w:rPr>
          <w:lang w:val="es-CO"/>
        </w:rPr>
      </w:pPr>
    </w:p>
    <w:p w14:paraId="7AA360B7" w14:textId="77777777" w:rsidR="005D7BF2" w:rsidRPr="00E866FC" w:rsidRDefault="005D7BF2" w:rsidP="00BB7ABA">
      <w:pPr>
        <w:widowControl w:val="0"/>
        <w:numPr>
          <w:ilvl w:val="0"/>
          <w:numId w:val="17"/>
        </w:numPr>
        <w:autoSpaceDE/>
        <w:autoSpaceDN/>
        <w:spacing w:line="240" w:lineRule="atLeast"/>
        <w:jc w:val="both"/>
        <w:rPr>
          <w:lang w:val="es-CO"/>
        </w:rPr>
      </w:pPr>
      <w:r w:rsidRPr="00E866FC">
        <w:rPr>
          <w:lang w:val="es-CO"/>
        </w:rPr>
        <w:lastRenderedPageBreak/>
        <w:t xml:space="preserve">Manifestamos y declaramos que nuestra propuesta no contiene ningún tipo de información confidencial o privada de acuerdo con la ley colombiana y en consecuencia, consideramos que la REGIONAL DE ASEGURAMIENTO EN SALUD No. 1 se encuentra facultado para revelar dicha información sin reserva alguna, a partir de la fecha de apertura de las propuestas, a sus agentes o asesores, a los demás proponentes </w:t>
      </w:r>
      <w:proofErr w:type="spellStart"/>
      <w:r w:rsidRPr="00E866FC">
        <w:rPr>
          <w:lang w:val="es-CO"/>
        </w:rPr>
        <w:t>ó</w:t>
      </w:r>
      <w:proofErr w:type="spellEnd"/>
      <w:r w:rsidRPr="00E866FC">
        <w:rPr>
          <w:lang w:val="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8C23D79" w14:textId="77777777" w:rsidR="005D7BF2" w:rsidRPr="00E866FC" w:rsidRDefault="005D7BF2" w:rsidP="005D7BF2">
      <w:pPr>
        <w:widowControl w:val="0"/>
        <w:spacing w:line="240" w:lineRule="atLeast"/>
        <w:ind w:left="360"/>
        <w:jc w:val="both"/>
        <w:rPr>
          <w:lang w:val="es-CO"/>
        </w:rPr>
      </w:pPr>
    </w:p>
    <w:p w14:paraId="7EBD3893" w14:textId="77777777" w:rsidR="005D7BF2" w:rsidRPr="00E866FC" w:rsidRDefault="005D7BF2" w:rsidP="00BB7ABA">
      <w:pPr>
        <w:pStyle w:val="Prrafodelista"/>
        <w:numPr>
          <w:ilvl w:val="0"/>
          <w:numId w:val="18"/>
        </w:numPr>
        <w:autoSpaceDE/>
        <w:autoSpaceDN/>
        <w:spacing w:line="240" w:lineRule="atLeast"/>
        <w:jc w:val="both"/>
        <w:rPr>
          <w:lang w:val="es-CO"/>
        </w:rPr>
      </w:pPr>
      <w:r w:rsidRPr="00E866FC">
        <w:rPr>
          <w:lang w:val="es-CO"/>
        </w:rPr>
        <w:t>Declaramos bajo juramento, el que se entiende presentado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C3055A4" w14:textId="77777777" w:rsidR="005D7BF2" w:rsidRPr="00E866FC" w:rsidRDefault="005D7BF2" w:rsidP="005D7BF2">
      <w:pPr>
        <w:spacing w:line="240" w:lineRule="atLeast"/>
        <w:ind w:left="709" w:hanging="709"/>
        <w:jc w:val="both"/>
        <w:rPr>
          <w:lang w:val="es-CO"/>
        </w:rPr>
      </w:pPr>
    </w:p>
    <w:p w14:paraId="25524055" w14:textId="77777777" w:rsidR="005D7BF2" w:rsidRPr="00E866FC" w:rsidRDefault="005D7BF2" w:rsidP="00BB7ABA">
      <w:pPr>
        <w:numPr>
          <w:ilvl w:val="0"/>
          <w:numId w:val="18"/>
        </w:numPr>
        <w:autoSpaceDE/>
        <w:autoSpaceDN/>
        <w:spacing w:line="240" w:lineRule="atLeast"/>
        <w:jc w:val="both"/>
        <w:rPr>
          <w:lang w:val="es-CO"/>
        </w:rPr>
      </w:pPr>
      <w:r w:rsidRPr="00E866FC">
        <w:rPr>
          <w:lang w:val="es-CO"/>
        </w:rPr>
        <w:t>Que me obligo a suministrar a solicitud de la REGIONAL DE ASEGURAMIENTO EN SALUD No. 1 cualquier información necesaria para la correcta evaluación de esta propuesta, dentro de los términos que al efecto determine esa entidad.</w:t>
      </w:r>
    </w:p>
    <w:p w14:paraId="5F7AC8DB" w14:textId="77777777" w:rsidR="005D7BF2" w:rsidRPr="00E866FC" w:rsidRDefault="005D7BF2" w:rsidP="005D7BF2">
      <w:pPr>
        <w:spacing w:line="240" w:lineRule="atLeast"/>
        <w:ind w:left="426"/>
        <w:jc w:val="both"/>
        <w:rPr>
          <w:lang w:val="es-CO"/>
        </w:rPr>
      </w:pPr>
    </w:p>
    <w:p w14:paraId="04785A72" w14:textId="77777777" w:rsidR="005D7BF2" w:rsidRPr="00E866FC" w:rsidRDefault="005D7BF2" w:rsidP="00BB7ABA">
      <w:pPr>
        <w:numPr>
          <w:ilvl w:val="0"/>
          <w:numId w:val="18"/>
        </w:numPr>
        <w:autoSpaceDE/>
        <w:autoSpaceDN/>
        <w:spacing w:line="240" w:lineRule="atLeast"/>
        <w:ind w:left="426" w:hanging="426"/>
        <w:jc w:val="both"/>
        <w:rPr>
          <w:lang w:val="es-CO"/>
        </w:rPr>
      </w:pPr>
      <w:r w:rsidRPr="00E866FC">
        <w:rPr>
          <w:lang w:val="es-CO"/>
        </w:rPr>
        <w:t>Que recibiremos notificaciones en la secretaría de su Despacho, o en la(s) siguiente(s) dirección(es): (Dirección para notificaciones): Teléfono (os): Fax</w:t>
      </w:r>
    </w:p>
    <w:p w14:paraId="18327593" w14:textId="77777777" w:rsidR="005D7BF2" w:rsidRPr="00E866FC" w:rsidRDefault="005D7BF2" w:rsidP="005D7BF2">
      <w:pPr>
        <w:pStyle w:val="Piedepgina"/>
        <w:tabs>
          <w:tab w:val="clear" w:pos="4419"/>
          <w:tab w:val="clear" w:pos="8838"/>
        </w:tabs>
        <w:spacing w:line="240" w:lineRule="atLeast"/>
        <w:jc w:val="both"/>
        <w:rPr>
          <w:lang w:val="es-CO"/>
        </w:rPr>
      </w:pPr>
    </w:p>
    <w:p w14:paraId="62D537AE" w14:textId="77777777" w:rsidR="005D7BF2" w:rsidRPr="00E866FC" w:rsidRDefault="005D7BF2" w:rsidP="00BB7ABA">
      <w:pPr>
        <w:pStyle w:val="Piedepgina"/>
        <w:numPr>
          <w:ilvl w:val="0"/>
          <w:numId w:val="18"/>
        </w:numPr>
        <w:tabs>
          <w:tab w:val="clear" w:pos="4419"/>
          <w:tab w:val="clear" w:pos="8838"/>
        </w:tabs>
        <w:autoSpaceDE/>
        <w:autoSpaceDN/>
        <w:spacing w:line="240" w:lineRule="atLeast"/>
        <w:jc w:val="both"/>
        <w:rPr>
          <w:lang w:val="es-CO"/>
        </w:rPr>
      </w:pPr>
      <w:r w:rsidRPr="00E866FC">
        <w:rPr>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8C5FFA7" w14:textId="77777777" w:rsidR="005D7BF2" w:rsidRPr="00E866FC" w:rsidRDefault="005D7BF2" w:rsidP="005D7BF2">
      <w:pPr>
        <w:pStyle w:val="Piedepgina"/>
        <w:tabs>
          <w:tab w:val="clear" w:pos="4419"/>
          <w:tab w:val="clear" w:pos="8838"/>
        </w:tabs>
        <w:autoSpaceDE/>
        <w:autoSpaceDN/>
        <w:spacing w:line="240" w:lineRule="atLeast"/>
        <w:ind w:left="375"/>
        <w:jc w:val="both"/>
        <w:rPr>
          <w:lang w:val="es-CO"/>
        </w:rPr>
      </w:pPr>
    </w:p>
    <w:p w14:paraId="4EED83A8" w14:textId="77777777" w:rsidR="005D7BF2" w:rsidRPr="00E866FC" w:rsidRDefault="005D7BF2" w:rsidP="00BB7ABA">
      <w:pPr>
        <w:pStyle w:val="Piedepgina"/>
        <w:numPr>
          <w:ilvl w:val="0"/>
          <w:numId w:val="18"/>
        </w:numPr>
        <w:tabs>
          <w:tab w:val="clear" w:pos="4419"/>
          <w:tab w:val="clear" w:pos="8838"/>
        </w:tabs>
        <w:autoSpaceDE/>
        <w:autoSpaceDN/>
        <w:spacing w:line="240" w:lineRule="atLeast"/>
        <w:jc w:val="both"/>
        <w:rPr>
          <w:lang w:val="es-CO"/>
        </w:rPr>
      </w:pPr>
      <w:r w:rsidRPr="00E866FC">
        <w:rPr>
          <w:lang w:val="es-CO" w:eastAsia="es-CO"/>
        </w:rPr>
        <w:t xml:space="preserve">Que aceptamos recibir las notificaciones que me sean enviadas vía correo electrónico por parte de la REGIONAL DE ASEGURAMIENTO EN SALUD </w:t>
      </w:r>
      <w:proofErr w:type="spellStart"/>
      <w:r w:rsidRPr="00E866FC">
        <w:rPr>
          <w:lang w:val="es-CO" w:eastAsia="es-CO"/>
        </w:rPr>
        <w:t>Nº</w:t>
      </w:r>
      <w:proofErr w:type="spellEnd"/>
      <w:r w:rsidRPr="00E866FC">
        <w:rPr>
          <w:lang w:val="es-CO" w:eastAsia="es-CO"/>
        </w:rPr>
        <w:t xml:space="preserve"> 1, las cuales recibiré en los siguientes correos electrónicos. 1) _____________________________ 2) _____________________________________</w:t>
      </w:r>
    </w:p>
    <w:p w14:paraId="08E0A3A5" w14:textId="77777777" w:rsidR="005D7BF2" w:rsidRPr="00E866FC" w:rsidRDefault="005D7BF2" w:rsidP="005D7BF2">
      <w:pPr>
        <w:pStyle w:val="Prrafodelista"/>
        <w:rPr>
          <w:lang w:val="es-CO"/>
        </w:rPr>
      </w:pPr>
    </w:p>
    <w:p w14:paraId="2CF29BBA" w14:textId="77777777" w:rsidR="005D7BF2" w:rsidRPr="00E866FC" w:rsidRDefault="005D7BF2" w:rsidP="00BB7ABA">
      <w:pPr>
        <w:pStyle w:val="Piedepgina"/>
        <w:numPr>
          <w:ilvl w:val="0"/>
          <w:numId w:val="18"/>
        </w:numPr>
        <w:tabs>
          <w:tab w:val="clear" w:pos="4419"/>
          <w:tab w:val="clear" w:pos="8838"/>
        </w:tabs>
        <w:autoSpaceDE/>
        <w:autoSpaceDN/>
        <w:spacing w:line="240" w:lineRule="atLeast"/>
        <w:jc w:val="both"/>
        <w:rPr>
          <w:lang w:val="es-CO"/>
        </w:rPr>
      </w:pPr>
      <w:r w:rsidRPr="00E866FC">
        <w:rPr>
          <w:lang w:val="es-CO"/>
        </w:rPr>
        <w:t>Que no nos hallamos relacionados en el Boletín de Responsables Fiscales (artículo 60 Ley 610 de 2000).</w:t>
      </w:r>
    </w:p>
    <w:p w14:paraId="724CFD8B" w14:textId="77777777" w:rsidR="005D7BF2" w:rsidRPr="00E866FC" w:rsidRDefault="005D7BF2" w:rsidP="005D7BF2">
      <w:pPr>
        <w:pStyle w:val="Piedepgina"/>
        <w:tabs>
          <w:tab w:val="clear" w:pos="4419"/>
          <w:tab w:val="clear" w:pos="8838"/>
        </w:tabs>
        <w:spacing w:line="240" w:lineRule="atLeast"/>
        <w:jc w:val="both"/>
        <w:rPr>
          <w:lang w:val="es-CO"/>
        </w:rPr>
      </w:pPr>
    </w:p>
    <w:p w14:paraId="0EA7A892" w14:textId="77777777" w:rsidR="005D7BF2" w:rsidRPr="00E866FC" w:rsidRDefault="005D7BF2" w:rsidP="00BB7ABA">
      <w:pPr>
        <w:pStyle w:val="Piedepgina"/>
        <w:numPr>
          <w:ilvl w:val="0"/>
          <w:numId w:val="18"/>
        </w:numPr>
        <w:tabs>
          <w:tab w:val="clear" w:pos="4419"/>
          <w:tab w:val="clear" w:pos="8838"/>
        </w:tabs>
        <w:autoSpaceDE/>
        <w:autoSpaceDN/>
        <w:spacing w:line="240" w:lineRule="atLeast"/>
        <w:jc w:val="both"/>
        <w:rPr>
          <w:lang w:val="es-CO"/>
        </w:rPr>
      </w:pPr>
      <w:r w:rsidRPr="00E866FC">
        <w:rPr>
          <w:lang w:val="es-CO"/>
        </w:rPr>
        <w:t>Que la vigencia de la presente oferta es de _____meses, contados a partir de la presentación de la misma.</w:t>
      </w:r>
    </w:p>
    <w:p w14:paraId="50FAB23E" w14:textId="77777777" w:rsidR="005D7BF2" w:rsidRPr="00E866FC" w:rsidRDefault="005D7BF2" w:rsidP="005D7BF2">
      <w:pPr>
        <w:pStyle w:val="Piedepgina"/>
        <w:tabs>
          <w:tab w:val="clear" w:pos="4419"/>
          <w:tab w:val="clear" w:pos="8838"/>
        </w:tabs>
        <w:spacing w:line="240" w:lineRule="atLeast"/>
        <w:jc w:val="both"/>
        <w:rPr>
          <w:lang w:val="es-CO"/>
        </w:rPr>
      </w:pPr>
    </w:p>
    <w:p w14:paraId="3C94E01F" w14:textId="77777777" w:rsidR="005D7BF2" w:rsidRPr="00E866FC" w:rsidRDefault="005D7BF2" w:rsidP="005D7BF2">
      <w:pPr>
        <w:pStyle w:val="Piedepgina"/>
        <w:tabs>
          <w:tab w:val="clear" w:pos="4419"/>
          <w:tab w:val="clear" w:pos="8838"/>
        </w:tabs>
        <w:spacing w:line="240" w:lineRule="atLeast"/>
        <w:jc w:val="both"/>
        <w:rPr>
          <w:lang w:val="es-CO"/>
        </w:rPr>
      </w:pPr>
    </w:p>
    <w:p w14:paraId="3666D8CF" w14:textId="77777777" w:rsidR="005D7BF2" w:rsidRPr="00E866FC" w:rsidRDefault="005D7BF2" w:rsidP="005D7BF2">
      <w:pPr>
        <w:pStyle w:val="Piedepgina"/>
        <w:tabs>
          <w:tab w:val="clear" w:pos="4419"/>
          <w:tab w:val="clear" w:pos="8838"/>
        </w:tabs>
        <w:spacing w:line="240" w:lineRule="atLeast"/>
        <w:jc w:val="both"/>
        <w:rPr>
          <w:lang w:val="es-CO"/>
        </w:rPr>
      </w:pPr>
    </w:p>
    <w:p w14:paraId="229844FC" w14:textId="77777777" w:rsidR="005D7BF2" w:rsidRPr="00E866FC" w:rsidRDefault="005D7BF2" w:rsidP="005D7BF2">
      <w:pPr>
        <w:pStyle w:val="Piedepgina"/>
        <w:tabs>
          <w:tab w:val="clear" w:pos="4419"/>
          <w:tab w:val="clear" w:pos="8838"/>
        </w:tabs>
        <w:spacing w:line="240" w:lineRule="atLeast"/>
        <w:jc w:val="both"/>
        <w:rPr>
          <w:lang w:val="es-CO"/>
        </w:rPr>
      </w:pPr>
    </w:p>
    <w:p w14:paraId="469B2B79" w14:textId="77777777" w:rsidR="005D7BF2" w:rsidRPr="00E866FC" w:rsidRDefault="005D7BF2" w:rsidP="005D7BF2">
      <w:pPr>
        <w:pStyle w:val="Piedepgina"/>
        <w:tabs>
          <w:tab w:val="clear" w:pos="4419"/>
          <w:tab w:val="clear" w:pos="8838"/>
        </w:tabs>
        <w:spacing w:line="240" w:lineRule="atLeast"/>
        <w:jc w:val="both"/>
        <w:rPr>
          <w:lang w:val="es-CO"/>
        </w:rPr>
      </w:pPr>
    </w:p>
    <w:p w14:paraId="49DF9613" w14:textId="77777777" w:rsidR="005D7BF2" w:rsidRPr="00E866FC" w:rsidRDefault="005D7BF2" w:rsidP="005D7BF2">
      <w:pPr>
        <w:spacing w:line="240" w:lineRule="atLeast"/>
        <w:jc w:val="both"/>
        <w:rPr>
          <w:lang w:val="es-CO"/>
        </w:rPr>
      </w:pPr>
      <w:r w:rsidRPr="00E866FC">
        <w:rPr>
          <w:lang w:val="es-CO"/>
        </w:rPr>
        <w:t>Cordialmente, _______________________________</w:t>
      </w:r>
    </w:p>
    <w:p w14:paraId="218D3DEE" w14:textId="77777777" w:rsidR="005D7BF2" w:rsidRPr="00E866FC" w:rsidRDefault="005D7BF2" w:rsidP="005D7BF2">
      <w:pPr>
        <w:spacing w:line="240" w:lineRule="atLeast"/>
        <w:jc w:val="both"/>
        <w:rPr>
          <w:lang w:val="es-CO"/>
        </w:rPr>
      </w:pPr>
      <w:r w:rsidRPr="00E866FC">
        <w:rPr>
          <w:lang w:val="es-CO"/>
        </w:rPr>
        <w:t>(Firma del representante legal del proponente)</w:t>
      </w:r>
    </w:p>
    <w:p w14:paraId="42B6F462" w14:textId="136692C0" w:rsidR="00D35F7A" w:rsidRPr="00E866FC" w:rsidRDefault="00D35F7A" w:rsidP="006A36EB">
      <w:pPr>
        <w:adjustRightInd w:val="0"/>
        <w:ind w:right="-91"/>
        <w:jc w:val="center"/>
        <w:rPr>
          <w:b/>
          <w:lang w:val="es-CO"/>
        </w:rPr>
      </w:pPr>
    </w:p>
    <w:p w14:paraId="61189C8D" w14:textId="083AAE09" w:rsidR="005F6490" w:rsidRPr="00E866FC" w:rsidRDefault="005F6490" w:rsidP="006A36EB">
      <w:pPr>
        <w:adjustRightInd w:val="0"/>
        <w:ind w:right="-91"/>
        <w:jc w:val="center"/>
        <w:rPr>
          <w:b/>
          <w:lang w:val="es-CO"/>
        </w:rPr>
      </w:pPr>
    </w:p>
    <w:p w14:paraId="5A383DBA" w14:textId="4C5286EC" w:rsidR="00493D4E" w:rsidRPr="00E866FC" w:rsidRDefault="00493D4E" w:rsidP="005F6490">
      <w:pPr>
        <w:pStyle w:val="Textoindependiente"/>
        <w:jc w:val="center"/>
        <w:rPr>
          <w:rFonts w:cs="Arial"/>
          <w:b/>
          <w:bCs/>
          <w:sz w:val="20"/>
          <w:lang w:val="es-CO"/>
        </w:rPr>
      </w:pPr>
    </w:p>
    <w:p w14:paraId="150EEF51" w14:textId="77777777" w:rsidR="000C1DB3" w:rsidRPr="00E866FC" w:rsidRDefault="000C1DB3" w:rsidP="005F6490">
      <w:pPr>
        <w:pStyle w:val="Textoindependiente"/>
        <w:jc w:val="center"/>
        <w:rPr>
          <w:rFonts w:cs="Arial"/>
          <w:b/>
          <w:bCs/>
          <w:sz w:val="20"/>
          <w:lang w:val="es-CO"/>
        </w:rPr>
      </w:pPr>
    </w:p>
    <w:p w14:paraId="4FEFB490" w14:textId="238DEC4A" w:rsidR="00493D4E" w:rsidRDefault="00493D4E" w:rsidP="005F6490">
      <w:pPr>
        <w:pStyle w:val="Textoindependiente"/>
        <w:jc w:val="center"/>
        <w:rPr>
          <w:rFonts w:cs="Arial"/>
          <w:b/>
          <w:bCs/>
          <w:sz w:val="20"/>
          <w:lang w:val="es-CO"/>
        </w:rPr>
      </w:pPr>
    </w:p>
    <w:p w14:paraId="3E5ABB8F" w14:textId="0DC8158F" w:rsidR="005F6490" w:rsidRPr="00E866FC" w:rsidRDefault="005F6490" w:rsidP="005F6490">
      <w:pPr>
        <w:pStyle w:val="Textoindependiente"/>
        <w:jc w:val="center"/>
        <w:rPr>
          <w:rFonts w:cs="Arial"/>
          <w:b/>
          <w:bCs/>
          <w:sz w:val="20"/>
          <w:lang w:val="es-CO"/>
        </w:rPr>
      </w:pPr>
      <w:r w:rsidRPr="00E866FC">
        <w:rPr>
          <w:rFonts w:cs="Arial"/>
          <w:b/>
          <w:bCs/>
          <w:sz w:val="20"/>
          <w:lang w:val="es-CO"/>
        </w:rPr>
        <w:lastRenderedPageBreak/>
        <w:t xml:space="preserve">FORMULARIO </w:t>
      </w:r>
    </w:p>
    <w:p w14:paraId="39DA3584" w14:textId="77777777" w:rsidR="005F6490" w:rsidRPr="00E866FC" w:rsidRDefault="005F6490" w:rsidP="005F6490">
      <w:pPr>
        <w:pStyle w:val="Textoindependiente"/>
        <w:jc w:val="center"/>
        <w:rPr>
          <w:rFonts w:cs="Arial"/>
          <w:b/>
          <w:bCs/>
          <w:sz w:val="20"/>
          <w:lang w:val="es-CO"/>
        </w:rPr>
      </w:pPr>
      <w:r w:rsidRPr="00E866FC">
        <w:rPr>
          <w:rFonts w:cs="Arial"/>
          <w:b/>
          <w:bCs/>
          <w:sz w:val="20"/>
          <w:lang w:val="es-CO"/>
        </w:rPr>
        <w:t>DATOS BÁSICOS BENEFICIARIO CUENTA</w:t>
      </w:r>
    </w:p>
    <w:p w14:paraId="0343D742" w14:textId="77777777" w:rsidR="005F6490" w:rsidRPr="00E866FC" w:rsidRDefault="005F6490" w:rsidP="005F6490">
      <w:pPr>
        <w:pStyle w:val="Textoindependiente"/>
        <w:jc w:val="center"/>
        <w:rPr>
          <w:rFonts w:cs="Arial"/>
          <w:b/>
          <w:bCs/>
          <w:sz w:val="20"/>
          <w:lang w:val="es-CO"/>
        </w:rPr>
      </w:pPr>
    </w:p>
    <w:p w14:paraId="5CA5AB55" w14:textId="77777777" w:rsidR="005F6490" w:rsidRPr="00E866FC" w:rsidRDefault="005F6490" w:rsidP="005F6490">
      <w:pPr>
        <w:pStyle w:val="Textoindependiente"/>
        <w:jc w:val="center"/>
        <w:rPr>
          <w:rFonts w:cs="Arial"/>
          <w:b/>
          <w:bCs/>
          <w:sz w:val="20"/>
          <w:lang w:val="es-CO"/>
        </w:rPr>
      </w:pPr>
    </w:p>
    <w:p w14:paraId="5AAACA19" w14:textId="77777777" w:rsidR="005F6490" w:rsidRPr="00E866FC" w:rsidRDefault="005F6490" w:rsidP="005F6490">
      <w:pPr>
        <w:pStyle w:val="Textoindependiente"/>
        <w:jc w:val="both"/>
        <w:rPr>
          <w:rFonts w:cs="Arial"/>
          <w:sz w:val="20"/>
          <w:lang w:val="es-CO"/>
        </w:rPr>
      </w:pPr>
      <w:r w:rsidRPr="00E866FC">
        <w:rPr>
          <w:rFonts w:cs="Arial"/>
          <w:sz w:val="20"/>
          <w:lang w:val="es-CO"/>
        </w:rPr>
        <w:t>CIUDAD_______________________                 FECHA ___________________</w:t>
      </w:r>
    </w:p>
    <w:p w14:paraId="65181957" w14:textId="77777777" w:rsidR="005F6490" w:rsidRPr="00E866FC" w:rsidRDefault="005F6490" w:rsidP="005F6490">
      <w:pPr>
        <w:pStyle w:val="Textoindependiente"/>
        <w:jc w:val="both"/>
        <w:rPr>
          <w:rFonts w:cs="Arial"/>
          <w:sz w:val="20"/>
          <w:lang w:val="es-CO"/>
        </w:rPr>
      </w:pPr>
    </w:p>
    <w:p w14:paraId="68910CE6" w14:textId="77777777" w:rsidR="005F6490" w:rsidRPr="00E866FC" w:rsidRDefault="005F6490" w:rsidP="005F6490">
      <w:pPr>
        <w:pStyle w:val="Textoindependiente"/>
        <w:jc w:val="both"/>
        <w:rPr>
          <w:rFonts w:cs="Arial"/>
          <w:sz w:val="20"/>
          <w:lang w:val="es-CO"/>
        </w:rPr>
      </w:pPr>
    </w:p>
    <w:p w14:paraId="1FA8BBC8" w14:textId="77777777" w:rsidR="005F6490" w:rsidRPr="00E866FC" w:rsidRDefault="005F6490" w:rsidP="005F6490">
      <w:pPr>
        <w:pStyle w:val="Textoindependiente"/>
        <w:jc w:val="both"/>
        <w:rPr>
          <w:rFonts w:cs="Arial"/>
          <w:sz w:val="20"/>
          <w:lang w:val="es-CO"/>
        </w:rPr>
      </w:pPr>
      <w:r w:rsidRPr="00E866FC">
        <w:rPr>
          <w:rFonts w:cs="Arial"/>
          <w:sz w:val="20"/>
          <w:lang w:val="es-CO"/>
        </w:rPr>
        <w:t xml:space="preserve">Me permito certificar la siguiente información con el objeto de ser incluida/terminada en el Sistema Integrado de Información Financiera </w:t>
      </w:r>
      <w:proofErr w:type="spellStart"/>
      <w:r w:rsidRPr="00E866FC">
        <w:rPr>
          <w:rFonts w:cs="Arial"/>
          <w:sz w:val="20"/>
          <w:lang w:val="es-CO"/>
        </w:rPr>
        <w:t>SIIF</w:t>
      </w:r>
      <w:proofErr w:type="spellEnd"/>
      <w:r w:rsidRPr="00E866FC">
        <w:rPr>
          <w:rFonts w:cs="Arial"/>
          <w:sz w:val="20"/>
          <w:lang w:val="es-CO"/>
        </w:rPr>
        <w:t xml:space="preserve">. </w:t>
      </w:r>
    </w:p>
    <w:p w14:paraId="2738B489" w14:textId="77777777" w:rsidR="005F6490" w:rsidRPr="00E866FC" w:rsidRDefault="005F6490" w:rsidP="005F6490">
      <w:pPr>
        <w:pStyle w:val="Textoindependiente"/>
        <w:jc w:val="both"/>
        <w:rPr>
          <w:rFonts w:cs="Arial"/>
          <w:sz w:val="20"/>
          <w:lang w:val="es-CO"/>
        </w:rPr>
      </w:pPr>
    </w:p>
    <w:p w14:paraId="4572AD2F" w14:textId="77777777" w:rsidR="005F6490" w:rsidRPr="00E866FC" w:rsidRDefault="005F6490" w:rsidP="005F6490">
      <w:pPr>
        <w:pStyle w:val="Textoindependiente"/>
        <w:jc w:val="both"/>
        <w:rPr>
          <w:rFonts w:cs="Arial"/>
          <w:sz w:val="20"/>
          <w:lang w:val="es-CO"/>
        </w:rPr>
      </w:pPr>
    </w:p>
    <w:p w14:paraId="5B6AAD81" w14:textId="77777777" w:rsidR="005F6490" w:rsidRPr="00E866FC" w:rsidRDefault="005F6490" w:rsidP="005F6490">
      <w:pPr>
        <w:pStyle w:val="Textoindependiente"/>
        <w:jc w:val="both"/>
        <w:rPr>
          <w:rFonts w:cs="Arial"/>
          <w:b/>
          <w:bCs/>
          <w:sz w:val="20"/>
          <w:lang w:val="es-CO"/>
        </w:rPr>
      </w:pPr>
      <w:r w:rsidRPr="00E866FC">
        <w:rPr>
          <w:rFonts w:cs="Arial"/>
          <w:b/>
          <w:bCs/>
          <w:sz w:val="20"/>
          <w:lang w:val="es-CO"/>
        </w:rPr>
        <w:t>I. DATOS ENTIDAD INFORMANTE (Beneficiario)</w:t>
      </w:r>
    </w:p>
    <w:p w14:paraId="268F0801" w14:textId="77777777" w:rsidR="005F6490" w:rsidRPr="00E866FC" w:rsidRDefault="005F6490" w:rsidP="005F6490">
      <w:pPr>
        <w:pStyle w:val="Textoindependiente"/>
        <w:jc w:val="both"/>
        <w:rPr>
          <w:rFonts w:cs="Arial"/>
          <w:sz w:val="20"/>
          <w:lang w:val="es-CO"/>
        </w:rPr>
      </w:pPr>
    </w:p>
    <w:p w14:paraId="5832D58B" w14:textId="77777777" w:rsidR="005F6490" w:rsidRPr="00E866FC" w:rsidRDefault="005F6490" w:rsidP="005F6490">
      <w:pPr>
        <w:pStyle w:val="Textoindependiente"/>
        <w:jc w:val="both"/>
        <w:rPr>
          <w:rFonts w:cs="Arial"/>
          <w:sz w:val="20"/>
          <w:lang w:val="es-CO"/>
        </w:rPr>
      </w:pPr>
      <w:r w:rsidRPr="00E866FC">
        <w:rPr>
          <w:rFonts w:cs="Arial"/>
          <w:sz w:val="20"/>
          <w:lang w:val="es-CO"/>
        </w:rPr>
        <w:t>Entidad o beneficiario _____________________NIT ________________C.C. _________________</w:t>
      </w:r>
    </w:p>
    <w:p w14:paraId="313724C4" w14:textId="77777777" w:rsidR="005F6490" w:rsidRPr="00E866FC" w:rsidRDefault="005F6490" w:rsidP="005F6490">
      <w:pPr>
        <w:pStyle w:val="Textoindependiente"/>
        <w:jc w:val="both"/>
        <w:rPr>
          <w:rFonts w:cs="Arial"/>
          <w:sz w:val="20"/>
          <w:lang w:val="es-CO"/>
        </w:rPr>
      </w:pPr>
    </w:p>
    <w:p w14:paraId="2B8A42EE" w14:textId="77777777" w:rsidR="005F6490" w:rsidRPr="00E866FC" w:rsidRDefault="005F6490" w:rsidP="005F6490">
      <w:pPr>
        <w:pStyle w:val="Textoindependiente"/>
        <w:jc w:val="both"/>
        <w:rPr>
          <w:rFonts w:cs="Arial"/>
          <w:sz w:val="20"/>
          <w:lang w:val="es-CO"/>
        </w:rPr>
      </w:pPr>
      <w:r w:rsidRPr="00E866FC">
        <w:rPr>
          <w:rFonts w:cs="Arial"/>
          <w:sz w:val="20"/>
          <w:lang w:val="es-CO"/>
        </w:rPr>
        <w:t xml:space="preserve">Dirección: ______________________________ Teléfono_________________ </w:t>
      </w:r>
    </w:p>
    <w:p w14:paraId="72366220" w14:textId="77777777" w:rsidR="005F6490" w:rsidRPr="00E866FC" w:rsidRDefault="005F6490" w:rsidP="005F6490">
      <w:pPr>
        <w:pStyle w:val="Textoindependiente"/>
        <w:jc w:val="both"/>
        <w:rPr>
          <w:rFonts w:cs="Arial"/>
          <w:sz w:val="20"/>
          <w:lang w:val="es-CO"/>
        </w:rPr>
      </w:pPr>
    </w:p>
    <w:p w14:paraId="2B5F5246" w14:textId="77777777" w:rsidR="005F6490" w:rsidRPr="00E866FC" w:rsidRDefault="005F6490" w:rsidP="005F6490">
      <w:pPr>
        <w:pStyle w:val="Textoindependiente"/>
        <w:jc w:val="both"/>
        <w:rPr>
          <w:rFonts w:cs="Arial"/>
          <w:sz w:val="20"/>
          <w:lang w:val="es-CO"/>
        </w:rPr>
      </w:pPr>
      <w:r w:rsidRPr="00E866FC">
        <w:rPr>
          <w:rFonts w:cs="Arial"/>
          <w:sz w:val="20"/>
          <w:lang w:val="es-CO"/>
        </w:rPr>
        <w:t xml:space="preserve">Fax_______________________                                 </w:t>
      </w:r>
    </w:p>
    <w:p w14:paraId="02E40998" w14:textId="77777777" w:rsidR="005F6490" w:rsidRPr="00E866FC" w:rsidRDefault="005F6490" w:rsidP="005F6490">
      <w:pPr>
        <w:pStyle w:val="Textoindependiente"/>
        <w:jc w:val="both"/>
        <w:rPr>
          <w:rFonts w:cs="Arial"/>
          <w:sz w:val="20"/>
          <w:lang w:val="es-CO"/>
        </w:rPr>
      </w:pPr>
    </w:p>
    <w:p w14:paraId="0150CE9C" w14:textId="77777777" w:rsidR="005F6490" w:rsidRPr="00E866FC" w:rsidRDefault="005F6490" w:rsidP="005F6490">
      <w:pPr>
        <w:pStyle w:val="Textoindependiente"/>
        <w:jc w:val="both"/>
        <w:rPr>
          <w:rFonts w:cs="Arial"/>
          <w:sz w:val="20"/>
          <w:lang w:val="es-CO"/>
        </w:rPr>
      </w:pPr>
      <w:r w:rsidRPr="00E866FC">
        <w:rPr>
          <w:rFonts w:cs="Arial"/>
          <w:sz w:val="20"/>
          <w:lang w:val="es-CO"/>
        </w:rPr>
        <w:t>Departamento _______________ Ciudad_______________ Municipio________</w:t>
      </w:r>
    </w:p>
    <w:p w14:paraId="1412E79B" w14:textId="77777777" w:rsidR="005F6490" w:rsidRPr="00E866FC" w:rsidRDefault="005F6490" w:rsidP="005F6490">
      <w:pPr>
        <w:pStyle w:val="Textoindependiente"/>
        <w:jc w:val="both"/>
        <w:rPr>
          <w:rFonts w:cs="Arial"/>
          <w:sz w:val="20"/>
          <w:lang w:val="es-CO"/>
        </w:rPr>
      </w:pPr>
    </w:p>
    <w:p w14:paraId="344BE0DF" w14:textId="77777777" w:rsidR="005F6490" w:rsidRPr="00E866FC" w:rsidRDefault="005F6490" w:rsidP="005F6490">
      <w:pPr>
        <w:pStyle w:val="Textoindependiente"/>
        <w:jc w:val="both"/>
        <w:rPr>
          <w:rFonts w:cs="Arial"/>
          <w:sz w:val="20"/>
          <w:lang w:val="es-CO"/>
        </w:rPr>
      </w:pPr>
      <w:r w:rsidRPr="00E866FC">
        <w:rPr>
          <w:rFonts w:cs="Arial"/>
          <w:sz w:val="20"/>
          <w:lang w:val="es-CO"/>
        </w:rPr>
        <w:t>Denominación de la cuenta                    Corriente ______</w:t>
      </w:r>
    </w:p>
    <w:p w14:paraId="5DFEA13C" w14:textId="77777777" w:rsidR="005F6490" w:rsidRPr="00E866FC" w:rsidRDefault="005F6490" w:rsidP="005F6490">
      <w:pPr>
        <w:pStyle w:val="Textoindependiente"/>
        <w:jc w:val="both"/>
        <w:rPr>
          <w:rFonts w:cs="Arial"/>
          <w:sz w:val="20"/>
          <w:lang w:val="es-CO"/>
        </w:rPr>
      </w:pPr>
    </w:p>
    <w:p w14:paraId="0C7C5F21" w14:textId="77777777" w:rsidR="005F6490" w:rsidRPr="00E866FC" w:rsidRDefault="005F6490" w:rsidP="005F6490">
      <w:pPr>
        <w:pStyle w:val="Textoindependiente"/>
        <w:ind w:left="2832" w:firstLine="708"/>
        <w:rPr>
          <w:rFonts w:cs="Arial"/>
          <w:sz w:val="20"/>
          <w:lang w:val="es-CO"/>
        </w:rPr>
      </w:pPr>
      <w:r w:rsidRPr="00E866FC">
        <w:rPr>
          <w:rFonts w:cs="Arial"/>
          <w:sz w:val="20"/>
          <w:lang w:val="es-CO"/>
        </w:rPr>
        <w:t>Ahorros _________</w:t>
      </w:r>
    </w:p>
    <w:p w14:paraId="1A5A30C9" w14:textId="77777777" w:rsidR="005F6490" w:rsidRPr="00E866FC" w:rsidRDefault="005F6490" w:rsidP="005F6490">
      <w:pPr>
        <w:pStyle w:val="Textoindependiente"/>
        <w:jc w:val="both"/>
        <w:rPr>
          <w:rFonts w:cs="Arial"/>
          <w:sz w:val="20"/>
          <w:lang w:val="es-CO"/>
        </w:rPr>
      </w:pPr>
    </w:p>
    <w:p w14:paraId="110E408D" w14:textId="77777777" w:rsidR="005F6490" w:rsidRPr="00E866FC" w:rsidRDefault="005F6490" w:rsidP="005F6490">
      <w:pPr>
        <w:pStyle w:val="Textoindependiente"/>
        <w:jc w:val="both"/>
        <w:rPr>
          <w:rFonts w:cs="Arial"/>
          <w:b/>
          <w:bCs/>
          <w:sz w:val="20"/>
          <w:lang w:val="es-CO"/>
        </w:rPr>
      </w:pPr>
      <w:r w:rsidRPr="00E866FC">
        <w:rPr>
          <w:rFonts w:cs="Arial"/>
          <w:b/>
          <w:bCs/>
          <w:sz w:val="20"/>
          <w:lang w:val="es-CO"/>
        </w:rPr>
        <w:t xml:space="preserve">II. DATOS DE LA ENTIDAD DE CRÉDITO: </w:t>
      </w:r>
    </w:p>
    <w:p w14:paraId="6ACF172B" w14:textId="77777777" w:rsidR="005F6490" w:rsidRPr="00E866FC" w:rsidRDefault="005F6490" w:rsidP="005F6490">
      <w:pPr>
        <w:pStyle w:val="Textoindependiente"/>
        <w:jc w:val="both"/>
        <w:rPr>
          <w:rFonts w:cs="Arial"/>
          <w:sz w:val="20"/>
          <w:lang w:val="es-CO"/>
        </w:rPr>
      </w:pPr>
    </w:p>
    <w:p w14:paraId="25B8C46F" w14:textId="77777777" w:rsidR="005F6490" w:rsidRPr="00E866FC" w:rsidRDefault="005F6490" w:rsidP="005F6490">
      <w:pPr>
        <w:pStyle w:val="Textoindependiente"/>
        <w:jc w:val="both"/>
        <w:rPr>
          <w:rFonts w:cs="Arial"/>
          <w:sz w:val="20"/>
          <w:lang w:val="es-CO"/>
        </w:rPr>
      </w:pPr>
      <w:r w:rsidRPr="00E866FC">
        <w:rPr>
          <w:rFonts w:cs="Arial"/>
          <w:sz w:val="20"/>
          <w:lang w:val="es-CO"/>
        </w:rPr>
        <w:t>Entidad Financiera __________________________ Código _________________</w:t>
      </w:r>
    </w:p>
    <w:p w14:paraId="3C549AE2" w14:textId="77777777" w:rsidR="005F6490" w:rsidRPr="00E866FC" w:rsidRDefault="005F6490" w:rsidP="005F6490">
      <w:pPr>
        <w:pStyle w:val="Textoindependiente"/>
        <w:jc w:val="both"/>
        <w:rPr>
          <w:rFonts w:cs="Arial"/>
          <w:sz w:val="20"/>
          <w:lang w:val="es-CO"/>
        </w:rPr>
      </w:pPr>
    </w:p>
    <w:p w14:paraId="14C6B1A9" w14:textId="77777777" w:rsidR="005F6490" w:rsidRPr="00E866FC" w:rsidRDefault="005F6490" w:rsidP="005F6490">
      <w:pPr>
        <w:pStyle w:val="Textoindependiente"/>
        <w:jc w:val="both"/>
        <w:rPr>
          <w:rFonts w:cs="Arial"/>
          <w:sz w:val="20"/>
          <w:lang w:val="es-CO"/>
        </w:rPr>
      </w:pPr>
      <w:r w:rsidRPr="00E866FC">
        <w:rPr>
          <w:rFonts w:cs="Arial"/>
          <w:sz w:val="20"/>
          <w:lang w:val="es-CO"/>
        </w:rPr>
        <w:t>Sucursal _________________</w:t>
      </w:r>
      <w:proofErr w:type="spellStart"/>
      <w:r w:rsidRPr="00E866FC">
        <w:rPr>
          <w:rFonts w:cs="Arial"/>
          <w:sz w:val="20"/>
          <w:lang w:val="es-CO"/>
        </w:rPr>
        <w:t>Código________________Ciudad</w:t>
      </w:r>
      <w:proofErr w:type="spellEnd"/>
      <w:r w:rsidRPr="00E866FC">
        <w:rPr>
          <w:rFonts w:cs="Arial"/>
          <w:sz w:val="20"/>
          <w:lang w:val="es-CO"/>
        </w:rPr>
        <w:t>_____________</w:t>
      </w:r>
    </w:p>
    <w:p w14:paraId="259A66E7" w14:textId="77777777" w:rsidR="005F6490" w:rsidRPr="00E866FC" w:rsidRDefault="005F6490" w:rsidP="005F6490">
      <w:pPr>
        <w:pStyle w:val="Textoindependiente"/>
        <w:jc w:val="both"/>
        <w:rPr>
          <w:rFonts w:cs="Arial"/>
          <w:sz w:val="20"/>
          <w:lang w:val="es-CO"/>
        </w:rPr>
      </w:pPr>
    </w:p>
    <w:p w14:paraId="2F6A82D6" w14:textId="77777777" w:rsidR="005F6490" w:rsidRPr="00E866FC" w:rsidRDefault="005F6490" w:rsidP="005F6490">
      <w:pPr>
        <w:pStyle w:val="Textoindependiente"/>
        <w:jc w:val="both"/>
        <w:rPr>
          <w:rFonts w:cs="Arial"/>
          <w:sz w:val="20"/>
          <w:lang w:val="es-CO"/>
        </w:rPr>
      </w:pPr>
      <w:r w:rsidRPr="00E866FC">
        <w:rPr>
          <w:rFonts w:cs="Arial"/>
          <w:sz w:val="20"/>
          <w:lang w:val="es-CO"/>
        </w:rPr>
        <w:t>Dirección _______________Teléfono_____________ Fax_________________</w:t>
      </w:r>
    </w:p>
    <w:p w14:paraId="242A1A32" w14:textId="77777777" w:rsidR="005F6490" w:rsidRPr="00E866FC" w:rsidRDefault="005F6490" w:rsidP="005F6490">
      <w:pPr>
        <w:pStyle w:val="Textoindependiente"/>
        <w:jc w:val="both"/>
        <w:rPr>
          <w:rFonts w:cs="Arial"/>
          <w:sz w:val="20"/>
          <w:lang w:val="es-CO"/>
        </w:rPr>
      </w:pPr>
    </w:p>
    <w:p w14:paraId="7E3BAA74" w14:textId="77777777" w:rsidR="005F6490" w:rsidRPr="00E866FC" w:rsidRDefault="005F6490" w:rsidP="005F6490">
      <w:pPr>
        <w:pStyle w:val="Textoindependiente"/>
        <w:jc w:val="both"/>
        <w:rPr>
          <w:rFonts w:cs="Arial"/>
          <w:sz w:val="20"/>
          <w:lang w:val="es-CO"/>
        </w:rPr>
      </w:pPr>
      <w:r w:rsidRPr="00E866FC">
        <w:rPr>
          <w:rFonts w:cs="Arial"/>
          <w:sz w:val="20"/>
          <w:lang w:val="es-CO"/>
        </w:rPr>
        <w:t>Número de la cuenta ______________________________________________</w:t>
      </w:r>
    </w:p>
    <w:p w14:paraId="5207307B" w14:textId="77777777" w:rsidR="005F6490" w:rsidRPr="00E866FC" w:rsidRDefault="005F6490" w:rsidP="005F6490">
      <w:pPr>
        <w:pStyle w:val="Textoindependiente"/>
        <w:jc w:val="both"/>
        <w:rPr>
          <w:rFonts w:cs="Arial"/>
          <w:sz w:val="20"/>
          <w:lang w:val="es-CO"/>
        </w:rPr>
      </w:pPr>
    </w:p>
    <w:p w14:paraId="78DBC0C3" w14:textId="77777777" w:rsidR="005F6490" w:rsidRPr="00E866FC" w:rsidRDefault="005F6490" w:rsidP="005F6490">
      <w:pPr>
        <w:pStyle w:val="Textoindependiente"/>
        <w:jc w:val="both"/>
        <w:rPr>
          <w:rFonts w:cs="Arial"/>
          <w:sz w:val="20"/>
          <w:lang w:val="es-CO"/>
        </w:rPr>
      </w:pPr>
    </w:p>
    <w:p w14:paraId="217EF021" w14:textId="77777777" w:rsidR="005F6490" w:rsidRPr="00E866FC" w:rsidRDefault="005F6490" w:rsidP="005F6490">
      <w:pPr>
        <w:pStyle w:val="Textoindependiente"/>
        <w:jc w:val="both"/>
        <w:rPr>
          <w:rFonts w:cs="Arial"/>
          <w:sz w:val="20"/>
          <w:lang w:val="es-CO"/>
        </w:rPr>
      </w:pPr>
    </w:p>
    <w:p w14:paraId="1DCEDC0F" w14:textId="77777777" w:rsidR="005F6490" w:rsidRPr="00E866FC" w:rsidRDefault="005F6490" w:rsidP="005F6490">
      <w:pPr>
        <w:pStyle w:val="Textoindependiente"/>
        <w:jc w:val="both"/>
        <w:rPr>
          <w:rFonts w:cs="Arial"/>
          <w:b/>
          <w:bCs/>
          <w:sz w:val="20"/>
          <w:lang w:val="es-CO"/>
        </w:rPr>
      </w:pPr>
      <w:r w:rsidRPr="00E866FC">
        <w:rPr>
          <w:rFonts w:cs="Arial"/>
          <w:b/>
          <w:bCs/>
          <w:sz w:val="20"/>
          <w:lang w:val="es-CO"/>
        </w:rPr>
        <w:t>(Adjuntar certificación bancaria)</w:t>
      </w:r>
    </w:p>
    <w:p w14:paraId="23DCFC86" w14:textId="77777777" w:rsidR="005F6490" w:rsidRPr="00E866FC" w:rsidRDefault="005F6490" w:rsidP="005F6490">
      <w:pPr>
        <w:pStyle w:val="Textoindependiente"/>
        <w:jc w:val="both"/>
        <w:rPr>
          <w:rFonts w:cs="Arial"/>
          <w:sz w:val="20"/>
          <w:lang w:val="es-CO"/>
        </w:rPr>
      </w:pPr>
    </w:p>
    <w:p w14:paraId="6FD068AF" w14:textId="77777777" w:rsidR="005F6490" w:rsidRPr="00E866FC" w:rsidRDefault="005F6490" w:rsidP="005F6490">
      <w:pPr>
        <w:pStyle w:val="Textoindependiente"/>
        <w:jc w:val="both"/>
        <w:rPr>
          <w:rFonts w:cs="Arial"/>
          <w:sz w:val="20"/>
          <w:lang w:val="es-CO"/>
        </w:rPr>
      </w:pPr>
    </w:p>
    <w:p w14:paraId="294CF0C5" w14:textId="77777777" w:rsidR="005F6490" w:rsidRPr="00E866FC" w:rsidRDefault="005F6490" w:rsidP="005F6490">
      <w:pPr>
        <w:pStyle w:val="Textoindependiente"/>
        <w:jc w:val="both"/>
        <w:rPr>
          <w:rFonts w:cs="Arial"/>
          <w:sz w:val="20"/>
          <w:lang w:val="es-CO"/>
        </w:rPr>
      </w:pPr>
    </w:p>
    <w:p w14:paraId="07BD7E53" w14:textId="77777777" w:rsidR="005F6490" w:rsidRPr="00E866FC" w:rsidRDefault="005F6490" w:rsidP="005F6490">
      <w:pPr>
        <w:pStyle w:val="Textoindependiente"/>
        <w:jc w:val="both"/>
        <w:rPr>
          <w:rFonts w:cs="Arial"/>
          <w:sz w:val="20"/>
          <w:lang w:val="es-CO"/>
        </w:rPr>
      </w:pPr>
    </w:p>
    <w:p w14:paraId="0BA3F7F1" w14:textId="77777777" w:rsidR="005F6490" w:rsidRPr="00E866FC" w:rsidRDefault="005F6490" w:rsidP="005F6490">
      <w:pPr>
        <w:pStyle w:val="Textoindependiente"/>
        <w:jc w:val="both"/>
        <w:rPr>
          <w:rFonts w:cs="Arial"/>
          <w:sz w:val="20"/>
          <w:lang w:val="es-CO"/>
        </w:rPr>
      </w:pPr>
      <w:r w:rsidRPr="00E866FC">
        <w:rPr>
          <w:rFonts w:cs="Arial"/>
          <w:sz w:val="20"/>
          <w:lang w:val="es-CO"/>
        </w:rPr>
        <w:t>______________________________</w:t>
      </w:r>
    </w:p>
    <w:p w14:paraId="2C6B9E76" w14:textId="77777777" w:rsidR="005F6490" w:rsidRPr="00E866FC" w:rsidRDefault="005F6490" w:rsidP="005F6490">
      <w:pPr>
        <w:pStyle w:val="Textoindependiente"/>
        <w:jc w:val="both"/>
        <w:rPr>
          <w:rFonts w:cs="Arial"/>
          <w:sz w:val="20"/>
          <w:lang w:val="es-CO"/>
        </w:rPr>
      </w:pPr>
      <w:r w:rsidRPr="00E866FC">
        <w:rPr>
          <w:rFonts w:cs="Arial"/>
          <w:sz w:val="20"/>
          <w:lang w:val="es-CO"/>
        </w:rPr>
        <w:t>NOMBRE Y FIRMA BENEFICIARIO</w:t>
      </w:r>
    </w:p>
    <w:p w14:paraId="37AADA67" w14:textId="77777777" w:rsidR="005F6490" w:rsidRPr="00E866FC" w:rsidRDefault="005F6490" w:rsidP="005F6490">
      <w:pPr>
        <w:rPr>
          <w:lang w:val="es-CO"/>
        </w:rPr>
      </w:pPr>
    </w:p>
    <w:p w14:paraId="30896A79" w14:textId="78FFB942" w:rsidR="005F6490" w:rsidRPr="00E866FC" w:rsidRDefault="005F6490" w:rsidP="005F6490">
      <w:pPr>
        <w:rPr>
          <w:lang w:val="es-CO"/>
        </w:rPr>
      </w:pPr>
    </w:p>
    <w:p w14:paraId="05731A15" w14:textId="77777777" w:rsidR="000C1DB3" w:rsidRPr="00E866FC" w:rsidRDefault="000C1DB3" w:rsidP="005F6490">
      <w:pPr>
        <w:rPr>
          <w:lang w:val="es-CO"/>
        </w:rPr>
      </w:pPr>
    </w:p>
    <w:p w14:paraId="44D546C0" w14:textId="1A4999A5" w:rsidR="00442C23" w:rsidRDefault="00442C23" w:rsidP="005F6490">
      <w:pPr>
        <w:rPr>
          <w:lang w:val="es-CO"/>
        </w:rPr>
      </w:pPr>
    </w:p>
    <w:p w14:paraId="14981F91" w14:textId="2AFFC23D" w:rsidR="00CB7106" w:rsidRDefault="00CB7106" w:rsidP="005F6490">
      <w:pPr>
        <w:rPr>
          <w:lang w:val="es-CO"/>
        </w:rPr>
      </w:pPr>
    </w:p>
    <w:p w14:paraId="30CB595B" w14:textId="77777777" w:rsidR="00CB7106" w:rsidRPr="00E866FC" w:rsidRDefault="00CB7106" w:rsidP="005F6490">
      <w:pPr>
        <w:rPr>
          <w:lang w:val="es-CO"/>
        </w:rPr>
      </w:pPr>
    </w:p>
    <w:p w14:paraId="428AC24B" w14:textId="77777777" w:rsidR="005F6490" w:rsidRPr="00E866FC" w:rsidRDefault="005F6490" w:rsidP="005F6490">
      <w:pPr>
        <w:autoSpaceDE/>
        <w:autoSpaceDN/>
        <w:ind w:right="-91"/>
        <w:jc w:val="center"/>
        <w:rPr>
          <w:b/>
          <w:sz w:val="19"/>
          <w:szCs w:val="19"/>
          <w:lang w:val="es-CO"/>
        </w:rPr>
      </w:pPr>
      <w:r w:rsidRPr="00E866FC">
        <w:rPr>
          <w:b/>
          <w:sz w:val="19"/>
          <w:szCs w:val="19"/>
          <w:lang w:val="es-CO"/>
        </w:rPr>
        <w:lastRenderedPageBreak/>
        <w:t>FORMULARIO</w:t>
      </w:r>
    </w:p>
    <w:p w14:paraId="604C8D7D" w14:textId="77777777" w:rsidR="005F6490" w:rsidRPr="00E866FC" w:rsidRDefault="005F6490" w:rsidP="005F6490">
      <w:pPr>
        <w:autoSpaceDE/>
        <w:autoSpaceDN/>
        <w:ind w:right="-91"/>
        <w:jc w:val="center"/>
        <w:rPr>
          <w:b/>
          <w:sz w:val="19"/>
          <w:szCs w:val="19"/>
          <w:lang w:val="es-CO"/>
        </w:rPr>
      </w:pPr>
      <w:r w:rsidRPr="00E866FC">
        <w:rPr>
          <w:b/>
          <w:sz w:val="19"/>
          <w:szCs w:val="19"/>
          <w:lang w:val="es-CO"/>
        </w:rPr>
        <w:t>COMPROMISO ANTICORRUPCIÓN</w:t>
      </w:r>
    </w:p>
    <w:p w14:paraId="73DCD0DE" w14:textId="77777777" w:rsidR="005F6490" w:rsidRPr="00E866FC" w:rsidRDefault="005F6490" w:rsidP="005F6490">
      <w:pPr>
        <w:autoSpaceDE/>
        <w:autoSpaceDN/>
        <w:ind w:right="-91"/>
        <w:jc w:val="center"/>
        <w:rPr>
          <w:b/>
          <w:sz w:val="19"/>
          <w:szCs w:val="19"/>
          <w:lang w:val="es-CO"/>
        </w:rPr>
      </w:pPr>
    </w:p>
    <w:p w14:paraId="7945DA64" w14:textId="018BB4B0" w:rsidR="005F6490" w:rsidRPr="00E866FC" w:rsidRDefault="005F6490" w:rsidP="005F6490">
      <w:pPr>
        <w:ind w:right="-91"/>
        <w:jc w:val="both"/>
        <w:rPr>
          <w:sz w:val="19"/>
          <w:szCs w:val="19"/>
          <w:lang w:val="es-CO"/>
        </w:rPr>
      </w:pPr>
      <w:bookmarkStart w:id="10" w:name="_Hlk98058981"/>
      <w:r w:rsidRPr="00E866FC">
        <w:rPr>
          <w:sz w:val="19"/>
          <w:szCs w:val="19"/>
          <w:lang w:val="es-CO"/>
        </w:rPr>
        <w:t>Bogotá, D.C.,   __ __ ____ de 202</w:t>
      </w:r>
      <w:r w:rsidR="00123D58">
        <w:rPr>
          <w:sz w:val="19"/>
          <w:szCs w:val="19"/>
          <w:lang w:val="es-CO"/>
        </w:rPr>
        <w:t>6</w:t>
      </w:r>
    </w:p>
    <w:p w14:paraId="07D83760" w14:textId="77777777" w:rsidR="005F6490" w:rsidRPr="00E866FC" w:rsidRDefault="005F6490" w:rsidP="005F6490">
      <w:pPr>
        <w:jc w:val="both"/>
        <w:rPr>
          <w:sz w:val="19"/>
          <w:szCs w:val="19"/>
          <w:lang w:val="es-CO"/>
        </w:rPr>
      </w:pPr>
    </w:p>
    <w:p w14:paraId="0CD119E5" w14:textId="77777777" w:rsidR="005F6490" w:rsidRPr="00E866FC" w:rsidRDefault="005F6490" w:rsidP="005F6490">
      <w:pPr>
        <w:jc w:val="both"/>
        <w:rPr>
          <w:sz w:val="19"/>
          <w:szCs w:val="19"/>
          <w:lang w:val="es-CO"/>
        </w:rPr>
      </w:pPr>
      <w:r w:rsidRPr="00E866FC">
        <w:rPr>
          <w:sz w:val="19"/>
          <w:szCs w:val="19"/>
          <w:lang w:val="es-CO"/>
        </w:rPr>
        <w:t xml:space="preserve">Señores  </w:t>
      </w:r>
    </w:p>
    <w:p w14:paraId="4CDB2CA0" w14:textId="77777777" w:rsidR="005F6490" w:rsidRPr="00E866FC" w:rsidRDefault="005F6490" w:rsidP="005F6490">
      <w:pPr>
        <w:jc w:val="both"/>
        <w:rPr>
          <w:sz w:val="19"/>
          <w:szCs w:val="19"/>
          <w:lang w:val="es-CO"/>
        </w:rPr>
      </w:pPr>
      <w:r w:rsidRPr="00E866FC">
        <w:rPr>
          <w:sz w:val="19"/>
          <w:szCs w:val="19"/>
          <w:lang w:val="es-CO"/>
        </w:rPr>
        <w:t>POLICÍA NACIONAL – DIRECCIÓN DE SANIDAD – REGIONAL DE ASEGURAMIENTO EN SALUD No. 1</w:t>
      </w:r>
    </w:p>
    <w:p w14:paraId="0F4BC614" w14:textId="77777777" w:rsidR="005F6490" w:rsidRPr="00E866FC" w:rsidRDefault="005F6490" w:rsidP="005F6490">
      <w:pPr>
        <w:jc w:val="both"/>
        <w:rPr>
          <w:sz w:val="19"/>
          <w:szCs w:val="19"/>
          <w:lang w:val="es-CO"/>
        </w:rPr>
      </w:pPr>
      <w:r w:rsidRPr="00E866FC">
        <w:rPr>
          <w:sz w:val="19"/>
          <w:szCs w:val="19"/>
          <w:lang w:val="es-CO"/>
        </w:rPr>
        <w:t>Bogotá</w:t>
      </w:r>
    </w:p>
    <w:bookmarkEnd w:id="10"/>
    <w:p w14:paraId="68FA9979" w14:textId="77777777" w:rsidR="005F6490" w:rsidRPr="00E866FC" w:rsidRDefault="005F6490" w:rsidP="005F6490">
      <w:pPr>
        <w:autoSpaceDE/>
        <w:autoSpaceDN/>
        <w:ind w:left="38"/>
        <w:jc w:val="center"/>
        <w:rPr>
          <w:b/>
          <w:snapToGrid w:val="0"/>
          <w:sz w:val="19"/>
          <w:szCs w:val="19"/>
          <w:lang w:val="es-CO"/>
        </w:rPr>
      </w:pPr>
    </w:p>
    <w:p w14:paraId="265CE8A9" w14:textId="6E1BB210" w:rsidR="005F6490" w:rsidRPr="00E866FC" w:rsidRDefault="005F6490" w:rsidP="00493D4E">
      <w:pPr>
        <w:overflowPunct w:val="0"/>
        <w:adjustRightInd w:val="0"/>
        <w:jc w:val="both"/>
        <w:textAlignment w:val="baseline"/>
        <w:rPr>
          <w:b/>
          <w:bCs/>
          <w:color w:val="7030A0"/>
          <w:sz w:val="19"/>
          <w:szCs w:val="19"/>
          <w:lang w:val="es-CO"/>
        </w:rPr>
      </w:pPr>
      <w:r w:rsidRPr="00E866FC">
        <w:rPr>
          <w:rFonts w:eastAsia="MS Mincho"/>
          <w:snapToGrid w:val="0"/>
          <w:sz w:val="19"/>
          <w:szCs w:val="19"/>
          <w:lang w:val="es-CO"/>
        </w:rPr>
        <w:t xml:space="preserve">Compromiso anticorrupción del proceso de </w:t>
      </w:r>
      <w:proofErr w:type="spellStart"/>
      <w:r w:rsidRPr="00E866FC">
        <w:rPr>
          <w:rFonts w:eastAsia="MS Mincho"/>
          <w:snapToGrid w:val="0"/>
          <w:sz w:val="19"/>
          <w:szCs w:val="19"/>
          <w:lang w:val="es-CO"/>
        </w:rPr>
        <w:t>CONTRATACION</w:t>
      </w:r>
      <w:proofErr w:type="spellEnd"/>
      <w:r w:rsidRPr="00E866FC">
        <w:rPr>
          <w:rFonts w:eastAsia="MS Mincho"/>
          <w:snapToGrid w:val="0"/>
          <w:sz w:val="19"/>
          <w:szCs w:val="19"/>
          <w:lang w:val="es-CO"/>
        </w:rPr>
        <w:t xml:space="preserve"> </w:t>
      </w:r>
      <w:proofErr w:type="spellStart"/>
      <w:r w:rsidRPr="00E866FC">
        <w:rPr>
          <w:rFonts w:eastAsia="MS Mincho"/>
          <w:snapToGrid w:val="0"/>
          <w:sz w:val="19"/>
          <w:szCs w:val="19"/>
          <w:lang w:val="es-CO"/>
        </w:rPr>
        <w:t>MINIMA</w:t>
      </w:r>
      <w:proofErr w:type="spellEnd"/>
      <w:r w:rsidRPr="00E866FC">
        <w:rPr>
          <w:rFonts w:eastAsia="MS Mincho"/>
          <w:snapToGrid w:val="0"/>
          <w:sz w:val="19"/>
          <w:szCs w:val="19"/>
          <w:lang w:val="es-CO"/>
        </w:rPr>
        <w:t xml:space="preserve"> </w:t>
      </w:r>
      <w:proofErr w:type="spellStart"/>
      <w:r w:rsidRPr="00E866FC">
        <w:rPr>
          <w:rFonts w:eastAsia="MS Mincho"/>
          <w:snapToGrid w:val="0"/>
          <w:sz w:val="19"/>
          <w:szCs w:val="19"/>
          <w:lang w:val="es-CO"/>
        </w:rPr>
        <w:t>CUANTIA</w:t>
      </w:r>
      <w:proofErr w:type="spellEnd"/>
      <w:r w:rsidRPr="00E866FC">
        <w:rPr>
          <w:rFonts w:eastAsia="MS Mincho"/>
          <w:snapToGrid w:val="0"/>
          <w:sz w:val="19"/>
          <w:szCs w:val="19"/>
          <w:lang w:val="es-CO"/>
        </w:rPr>
        <w:t xml:space="preserve">, Número </w:t>
      </w:r>
      <w:r w:rsidRPr="00E866FC">
        <w:rPr>
          <w:rFonts w:eastAsia="MS Mincho"/>
          <w:b/>
          <w:snapToGrid w:val="0"/>
          <w:sz w:val="19"/>
          <w:szCs w:val="19"/>
          <w:lang w:val="es-CO"/>
        </w:rPr>
        <w:t xml:space="preserve">INVITACIÓN PN RASES No. 1 </w:t>
      </w:r>
      <w:proofErr w:type="spellStart"/>
      <w:r w:rsidR="00FE476F">
        <w:rPr>
          <w:rFonts w:eastAsia="MS Mincho"/>
          <w:b/>
          <w:snapToGrid w:val="0"/>
          <w:sz w:val="19"/>
          <w:szCs w:val="19"/>
          <w:lang w:val="es-CO"/>
        </w:rPr>
        <w:t>MIC</w:t>
      </w:r>
      <w:proofErr w:type="spellEnd"/>
      <w:r w:rsidR="00FE476F">
        <w:rPr>
          <w:rFonts w:eastAsia="MS Mincho"/>
          <w:b/>
          <w:snapToGrid w:val="0"/>
          <w:sz w:val="19"/>
          <w:szCs w:val="19"/>
          <w:lang w:val="es-CO"/>
        </w:rPr>
        <w:t xml:space="preserve"> 047</w:t>
      </w:r>
      <w:r w:rsidR="006F4155">
        <w:rPr>
          <w:rFonts w:eastAsia="MS Mincho"/>
          <w:b/>
          <w:snapToGrid w:val="0"/>
          <w:sz w:val="19"/>
          <w:szCs w:val="19"/>
          <w:lang w:val="es-CO"/>
        </w:rPr>
        <w:t xml:space="preserve"> 2026</w:t>
      </w:r>
      <w:r w:rsidRPr="00E866FC">
        <w:rPr>
          <w:rFonts w:eastAsia="MS Mincho"/>
          <w:b/>
          <w:snapToGrid w:val="0"/>
          <w:sz w:val="19"/>
          <w:szCs w:val="19"/>
          <w:lang w:val="es-CO"/>
        </w:rPr>
        <w:t xml:space="preserve"> </w:t>
      </w:r>
      <w:r w:rsidRPr="00E866FC">
        <w:rPr>
          <w:rFonts w:eastAsia="MS Mincho"/>
          <w:snapToGrid w:val="0"/>
          <w:sz w:val="19"/>
          <w:szCs w:val="19"/>
          <w:lang w:val="es-CO"/>
        </w:rPr>
        <w:t xml:space="preserve">cuyo objeto </w:t>
      </w:r>
      <w:r w:rsidR="00A412D9">
        <w:rPr>
          <w:rFonts w:eastAsia="MS Mincho"/>
          <w:snapToGrid w:val="0"/>
          <w:sz w:val="19"/>
          <w:szCs w:val="19"/>
          <w:lang w:val="es-CO"/>
        </w:rPr>
        <w:t>el</w:t>
      </w:r>
      <w:r w:rsidRPr="00E866FC">
        <w:rPr>
          <w:rFonts w:eastAsia="MS Mincho"/>
          <w:snapToGrid w:val="0"/>
          <w:sz w:val="19"/>
          <w:szCs w:val="19"/>
          <w:lang w:val="es-CO"/>
        </w:rPr>
        <w:t xml:space="preserve"> </w:t>
      </w:r>
      <w:r w:rsidR="00813EE0" w:rsidRPr="00813EE0">
        <w:rPr>
          <w:b/>
          <w:bCs/>
          <w:sz w:val="19"/>
          <w:szCs w:val="19"/>
          <w:lang w:val="es-CO"/>
        </w:rPr>
        <w:t xml:space="preserve">SUMINISTRO DE ELEMENTOS PARA LA CORRECCIÓN ÓPTICA DE DEFECTO </w:t>
      </w:r>
      <w:proofErr w:type="spellStart"/>
      <w:r w:rsidR="00813EE0" w:rsidRPr="00813EE0">
        <w:rPr>
          <w:b/>
          <w:bCs/>
          <w:sz w:val="19"/>
          <w:szCs w:val="19"/>
          <w:lang w:val="es-CO"/>
        </w:rPr>
        <w:t>REFRECTIVOS</w:t>
      </w:r>
      <w:proofErr w:type="spellEnd"/>
      <w:r w:rsidR="00813EE0" w:rsidRPr="00813EE0">
        <w:rPr>
          <w:b/>
          <w:bCs/>
          <w:sz w:val="19"/>
          <w:szCs w:val="19"/>
          <w:lang w:val="es-CO"/>
        </w:rPr>
        <w:t>, VALORACIÓN DE OPTOMETRÍA CON DESTINO A LOS USUARIOS DEL SUBSISTEMA DE SALUD DE LA POLICÍA NACIONAL ADSCRITOS A LA REGIONAL DE ASEGURAMIENTO EN SALUD No. 1, UNIDAD PRESTADORA DE SALUD GUAINÍA</w:t>
      </w:r>
      <w:r w:rsidR="00813EE0">
        <w:rPr>
          <w:b/>
          <w:bCs/>
          <w:sz w:val="19"/>
          <w:szCs w:val="19"/>
          <w:lang w:val="es-CO"/>
        </w:rPr>
        <w:t>.</w:t>
      </w:r>
    </w:p>
    <w:p w14:paraId="4C30416C" w14:textId="77777777" w:rsidR="00493D4E" w:rsidRPr="00E866FC" w:rsidRDefault="00493D4E" w:rsidP="00493D4E">
      <w:pPr>
        <w:overflowPunct w:val="0"/>
        <w:adjustRightInd w:val="0"/>
        <w:jc w:val="both"/>
        <w:textAlignment w:val="baseline"/>
        <w:rPr>
          <w:b/>
          <w:snapToGrid w:val="0"/>
          <w:sz w:val="19"/>
          <w:szCs w:val="19"/>
          <w:lang w:val="es-CO"/>
        </w:rPr>
      </w:pPr>
    </w:p>
    <w:p w14:paraId="55566BA4" w14:textId="77777777" w:rsidR="005F6490" w:rsidRPr="00E866FC" w:rsidRDefault="005F6490" w:rsidP="005F6490">
      <w:pPr>
        <w:autoSpaceDE/>
        <w:autoSpaceDN/>
        <w:ind w:left="38"/>
        <w:jc w:val="both"/>
        <w:rPr>
          <w:b/>
          <w:snapToGrid w:val="0"/>
          <w:sz w:val="19"/>
          <w:szCs w:val="19"/>
          <w:lang w:val="es-CO"/>
        </w:rPr>
      </w:pPr>
      <w:bookmarkStart w:id="11" w:name="_Hlk98059036"/>
      <w:r w:rsidRPr="00E866FC">
        <w:rPr>
          <w:color w:val="000000"/>
          <w:sz w:val="19"/>
          <w:szCs w:val="19"/>
          <w:lang w:val="es-CO"/>
        </w:rPr>
        <w:t xml:space="preserve">El(los) suscrito(s) a saber: _____________________________________ domiciliado en_______________________, identificado con Documento No. </w:t>
      </w:r>
      <w:r w:rsidRPr="00E866FC">
        <w:rPr>
          <w:color w:val="000000"/>
          <w:sz w:val="19"/>
          <w:szCs w:val="19"/>
          <w:lang w:val="es-CO"/>
        </w:rPr>
        <w:softHyphen/>
      </w:r>
      <w:r w:rsidRPr="00E866FC">
        <w:rPr>
          <w:color w:val="000000"/>
          <w:sz w:val="19"/>
          <w:szCs w:val="19"/>
          <w:lang w:val="es-CO"/>
        </w:rPr>
        <w:softHyphen/>
      </w:r>
      <w:r w:rsidRPr="00E866FC">
        <w:rPr>
          <w:color w:val="000000"/>
          <w:sz w:val="19"/>
          <w:szCs w:val="19"/>
          <w:lang w:val="es-CO"/>
        </w:rPr>
        <w:softHyphen/>
      </w:r>
      <w:r w:rsidRPr="00E866FC">
        <w:rPr>
          <w:color w:val="000000"/>
          <w:sz w:val="19"/>
          <w:szCs w:val="19"/>
          <w:lang w:val="es-CO"/>
        </w:rPr>
        <w:softHyphen/>
      </w:r>
      <w:r w:rsidRPr="00E866FC">
        <w:rPr>
          <w:color w:val="000000"/>
          <w:sz w:val="19"/>
          <w:szCs w:val="19"/>
          <w:lang w:val="es-CO"/>
        </w:rPr>
        <w:softHyphen/>
      </w:r>
      <w:r w:rsidRPr="00E866FC">
        <w:rPr>
          <w:color w:val="000000"/>
          <w:sz w:val="19"/>
          <w:szCs w:val="19"/>
          <w:lang w:val="es-CO"/>
        </w:rPr>
        <w:softHyphen/>
      </w:r>
      <w:r w:rsidRPr="00E866FC">
        <w:rPr>
          <w:color w:val="000000"/>
          <w:sz w:val="19"/>
          <w:szCs w:val="19"/>
          <w:lang w:val="es-CO"/>
        </w:rPr>
        <w:softHyphen/>
      </w:r>
      <w:r w:rsidRPr="00E866FC">
        <w:rPr>
          <w:color w:val="000000"/>
          <w:sz w:val="19"/>
          <w:szCs w:val="19"/>
          <w:lang w:val="es-CO"/>
        </w:rPr>
        <w:softHyphen/>
      </w:r>
      <w:r w:rsidRPr="00E866FC">
        <w:rPr>
          <w:color w:val="000000"/>
          <w:sz w:val="19"/>
          <w:szCs w:val="19"/>
          <w:lang w:val="es-CO"/>
        </w:rPr>
        <w:softHyphen/>
      </w:r>
      <w:r w:rsidRPr="00E866FC">
        <w:rPr>
          <w:color w:val="000000"/>
          <w:sz w:val="19"/>
          <w:szCs w:val="19"/>
          <w:lang w:val="es-CO"/>
        </w:rPr>
        <w:softHyphen/>
      </w:r>
      <w:r w:rsidRPr="00E866FC">
        <w:rPr>
          <w:color w:val="000000"/>
          <w:sz w:val="19"/>
          <w:szCs w:val="19"/>
          <w:lang w:val="es-CO"/>
        </w:rPr>
        <w:softHyphen/>
      </w:r>
      <w:r w:rsidRPr="00E866FC">
        <w:rPr>
          <w:color w:val="000000"/>
          <w:sz w:val="19"/>
          <w:szCs w:val="19"/>
          <w:lang w:val="es-CO"/>
        </w:rPr>
        <w:softHyphen/>
      </w:r>
      <w:r w:rsidRPr="00E866FC">
        <w:rPr>
          <w:color w:val="000000"/>
          <w:sz w:val="19"/>
          <w:szCs w:val="19"/>
          <w:lang w:val="es-CO"/>
        </w:rPr>
        <w:softHyphen/>
      </w:r>
      <w:r w:rsidRPr="00E866FC">
        <w:rPr>
          <w:color w:val="000000"/>
          <w:sz w:val="19"/>
          <w:szCs w:val="19"/>
          <w:lang w:val="es-CO"/>
        </w:rPr>
        <w:softHyphen/>
      </w:r>
      <w:r w:rsidRPr="00E866FC">
        <w:rPr>
          <w:color w:val="000000"/>
          <w:sz w:val="19"/>
          <w:szCs w:val="19"/>
          <w:lang w:val="es-CO"/>
        </w:rPr>
        <w:softHyphen/>
      </w:r>
      <w:r w:rsidRPr="00E866FC">
        <w:rPr>
          <w:color w:val="000000"/>
          <w:sz w:val="19"/>
          <w:szCs w:val="19"/>
          <w:lang w:val="es-CO"/>
        </w:rPr>
        <w:softHyphen/>
      </w:r>
      <w:r w:rsidRPr="00E866FC">
        <w:rPr>
          <w:color w:val="000000"/>
          <w:sz w:val="19"/>
          <w:szCs w:val="19"/>
          <w:lang w:val="es-CO"/>
        </w:rPr>
        <w:softHyphen/>
      </w:r>
      <w:r w:rsidRPr="00E866FC">
        <w:rPr>
          <w:color w:val="000000"/>
          <w:sz w:val="19"/>
          <w:szCs w:val="19"/>
          <w:lang w:val="es-CO"/>
        </w:rPr>
        <w:softHyphen/>
      </w:r>
      <w:r w:rsidRPr="00E866FC">
        <w:rPr>
          <w:color w:val="000000"/>
          <w:sz w:val="19"/>
          <w:szCs w:val="19"/>
          <w:lang w:val="es-CO"/>
        </w:rPr>
        <w:softHyphen/>
      </w:r>
      <w:r w:rsidRPr="00E866FC">
        <w:rPr>
          <w:color w:val="000000"/>
          <w:sz w:val="19"/>
          <w:szCs w:val="19"/>
          <w:lang w:val="es-CO"/>
        </w:rPr>
        <w:softHyphen/>
      </w:r>
      <w:r w:rsidRPr="00E866FC">
        <w:rPr>
          <w:color w:val="000000"/>
          <w:sz w:val="19"/>
          <w:szCs w:val="19"/>
          <w:lang w:val="es-CO"/>
        </w:rPr>
        <w:softHyphen/>
        <w:t>_________________________________ expedido en _________________, quien obra en calidad de __________________________________________</w:t>
      </w:r>
      <w:bookmarkEnd w:id="11"/>
      <w:r w:rsidRPr="00E866FC">
        <w:rPr>
          <w:color w:val="000000"/>
          <w:sz w:val="19"/>
          <w:szCs w:val="19"/>
          <w:lang w:val="es-CO"/>
        </w:rPr>
        <w:t>,</w:t>
      </w:r>
      <w:r w:rsidRPr="00E866FC">
        <w:rPr>
          <w:rFonts w:ascii="Times New Roman" w:hAnsi="Times New Roman" w:cs="Times New Roman"/>
          <w:color w:val="000000"/>
          <w:sz w:val="19"/>
          <w:szCs w:val="19"/>
          <w:lang w:val="es-CO"/>
        </w:rPr>
        <w:t xml:space="preserve"> </w:t>
      </w:r>
      <w:r w:rsidRPr="00E866FC">
        <w:rPr>
          <w:sz w:val="19"/>
          <w:szCs w:val="19"/>
          <w:lang w:val="es-CO" w:eastAsia="es-CO"/>
        </w:rPr>
        <w:t>que en adelante se denominará el proponente, manifiesta(n) su voluntad de asumir, de manera unilateral,  teniendo en cuenta las siguientes consideraciones:</w:t>
      </w:r>
    </w:p>
    <w:p w14:paraId="6F6C6105" w14:textId="77777777" w:rsidR="005F6490" w:rsidRPr="00E866FC" w:rsidRDefault="005F6490" w:rsidP="005F6490">
      <w:pPr>
        <w:autoSpaceDE/>
        <w:autoSpaceDN/>
        <w:ind w:left="38"/>
        <w:jc w:val="both"/>
        <w:rPr>
          <w:snapToGrid w:val="0"/>
          <w:sz w:val="19"/>
          <w:szCs w:val="19"/>
          <w:lang w:val="es-CO"/>
        </w:rPr>
      </w:pPr>
    </w:p>
    <w:p w14:paraId="2BD2F2FB" w14:textId="77777777" w:rsidR="005F6490" w:rsidRPr="00E866FC" w:rsidRDefault="005F6490" w:rsidP="005F6490">
      <w:pPr>
        <w:jc w:val="both"/>
        <w:rPr>
          <w:sz w:val="19"/>
          <w:szCs w:val="19"/>
          <w:lang w:val="es-CO"/>
        </w:rPr>
      </w:pPr>
      <w:r w:rsidRPr="00E866FC">
        <w:rPr>
          <w:snapToGrid w:val="0"/>
          <w:sz w:val="19"/>
          <w:szCs w:val="19"/>
          <w:lang w:val="es-CO"/>
        </w:rPr>
        <w:t xml:space="preserve">PRIMERO: que la </w:t>
      </w:r>
      <w:bookmarkStart w:id="12" w:name="_Hlk98059069"/>
      <w:r w:rsidRPr="00E866FC">
        <w:rPr>
          <w:b/>
          <w:sz w:val="19"/>
          <w:szCs w:val="19"/>
          <w:lang w:val="es-CO"/>
        </w:rPr>
        <w:t xml:space="preserve">POLICÍA NACIONAL – DIRECCIÓN DE SANIDAD – </w:t>
      </w:r>
      <w:bookmarkEnd w:id="12"/>
      <w:r w:rsidRPr="00E866FC">
        <w:rPr>
          <w:b/>
          <w:sz w:val="19"/>
          <w:szCs w:val="19"/>
          <w:lang w:val="es-CO"/>
        </w:rPr>
        <w:t>REGIONAL DE ASEGURAMIENTO EN SALUD No. 1</w:t>
      </w:r>
      <w:r w:rsidRPr="00E866FC">
        <w:rPr>
          <w:snapToGrid w:val="0"/>
          <w:sz w:val="19"/>
          <w:szCs w:val="19"/>
          <w:lang w:val="es-CO"/>
        </w:rPr>
        <w:t xml:space="preserve">, adelanta un proceso de selección para la celebración de un contrato estatal. </w:t>
      </w:r>
    </w:p>
    <w:p w14:paraId="56C04BE4" w14:textId="77777777" w:rsidR="005F6490" w:rsidRPr="00E866FC" w:rsidRDefault="005F6490" w:rsidP="005F6490">
      <w:pPr>
        <w:autoSpaceDE/>
        <w:autoSpaceDN/>
        <w:ind w:left="38"/>
        <w:jc w:val="both"/>
        <w:rPr>
          <w:snapToGrid w:val="0"/>
          <w:sz w:val="19"/>
          <w:szCs w:val="19"/>
          <w:lang w:val="es-CO"/>
        </w:rPr>
      </w:pPr>
    </w:p>
    <w:p w14:paraId="2A2C5953" w14:textId="77777777" w:rsidR="005F6490" w:rsidRPr="00E866FC" w:rsidRDefault="005F6490" w:rsidP="005F6490">
      <w:pPr>
        <w:autoSpaceDE/>
        <w:autoSpaceDN/>
        <w:ind w:left="38"/>
        <w:jc w:val="both"/>
        <w:rPr>
          <w:snapToGrid w:val="0"/>
          <w:sz w:val="19"/>
          <w:szCs w:val="19"/>
          <w:lang w:val="es-CO"/>
        </w:rPr>
      </w:pPr>
      <w:r w:rsidRPr="00E866FC">
        <w:rPr>
          <w:snapToGrid w:val="0"/>
          <w:sz w:val="19"/>
          <w:szCs w:val="19"/>
          <w:lang w:val="es-CO"/>
        </w:rPr>
        <w:t xml:space="preserve">SEGUNDO: que es interés del proponente apoyar la acción del estado colombiano, y de la </w:t>
      </w:r>
      <w:r w:rsidRPr="00E866FC">
        <w:rPr>
          <w:b/>
          <w:snapToGrid w:val="0"/>
          <w:sz w:val="19"/>
          <w:szCs w:val="19"/>
          <w:lang w:val="es-CO"/>
        </w:rPr>
        <w:t xml:space="preserve">POLICÍA NACIONAL – DIRECCIÓN DE SANIDAD – REGIONAL DE ASEGURAMIENTO EN SALUD No. 1 </w:t>
      </w:r>
      <w:r w:rsidRPr="00E866FC">
        <w:rPr>
          <w:snapToGrid w:val="0"/>
          <w:sz w:val="19"/>
          <w:szCs w:val="19"/>
          <w:lang w:val="es-CO"/>
        </w:rPr>
        <w:t>para fortalecer la transparencia en los procesos de contratación, y la responsabilidad de rendir cuentas;</w:t>
      </w:r>
    </w:p>
    <w:p w14:paraId="026B836C" w14:textId="77777777" w:rsidR="005F6490" w:rsidRPr="00E866FC" w:rsidRDefault="005F6490" w:rsidP="005F6490">
      <w:pPr>
        <w:autoSpaceDE/>
        <w:autoSpaceDN/>
        <w:ind w:left="38"/>
        <w:jc w:val="both"/>
        <w:rPr>
          <w:snapToGrid w:val="0"/>
          <w:sz w:val="19"/>
          <w:szCs w:val="19"/>
          <w:lang w:val="es-CO"/>
        </w:rPr>
      </w:pPr>
    </w:p>
    <w:p w14:paraId="719D7789" w14:textId="77777777" w:rsidR="005F6490" w:rsidRPr="00E866FC" w:rsidRDefault="005F6490" w:rsidP="005F6490">
      <w:pPr>
        <w:autoSpaceDE/>
        <w:autoSpaceDN/>
        <w:ind w:left="38"/>
        <w:jc w:val="both"/>
        <w:rPr>
          <w:snapToGrid w:val="0"/>
          <w:sz w:val="19"/>
          <w:szCs w:val="19"/>
          <w:lang w:val="es-CO"/>
        </w:rPr>
      </w:pPr>
      <w:r w:rsidRPr="00E866FC">
        <w:rPr>
          <w:snapToGrid w:val="0"/>
          <w:sz w:val="19"/>
          <w:szCs w:val="19"/>
          <w:lang w:val="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0FFB08B" w14:textId="77777777" w:rsidR="005F6490" w:rsidRPr="00E866FC" w:rsidRDefault="005F6490" w:rsidP="005F6490">
      <w:pPr>
        <w:autoSpaceDE/>
        <w:autoSpaceDN/>
        <w:ind w:left="38"/>
        <w:jc w:val="both"/>
        <w:rPr>
          <w:snapToGrid w:val="0"/>
          <w:sz w:val="19"/>
          <w:szCs w:val="19"/>
          <w:lang w:val="es-CO"/>
        </w:rPr>
      </w:pPr>
    </w:p>
    <w:p w14:paraId="2C2492F3" w14:textId="77777777" w:rsidR="005F6490" w:rsidRPr="00E866FC" w:rsidRDefault="005F6490" w:rsidP="005F6490">
      <w:pPr>
        <w:autoSpaceDE/>
        <w:autoSpaceDN/>
        <w:ind w:left="38"/>
        <w:jc w:val="both"/>
        <w:rPr>
          <w:b/>
          <w:snapToGrid w:val="0"/>
          <w:sz w:val="19"/>
          <w:szCs w:val="19"/>
          <w:lang w:val="es-CO"/>
        </w:rPr>
      </w:pPr>
      <w:r w:rsidRPr="00E866FC">
        <w:rPr>
          <w:b/>
          <w:snapToGrid w:val="0"/>
          <w:sz w:val="19"/>
          <w:szCs w:val="19"/>
          <w:lang w:val="es-CO"/>
        </w:rPr>
        <w:t>COMPROMISOS ASUMIDOS.</w:t>
      </w:r>
    </w:p>
    <w:p w14:paraId="12262E93" w14:textId="77777777" w:rsidR="005F6490" w:rsidRPr="00E866FC" w:rsidRDefault="005F6490" w:rsidP="005F6490">
      <w:pPr>
        <w:autoSpaceDE/>
        <w:autoSpaceDN/>
        <w:ind w:left="38"/>
        <w:jc w:val="both"/>
        <w:rPr>
          <w:snapToGrid w:val="0"/>
          <w:sz w:val="19"/>
          <w:szCs w:val="19"/>
          <w:lang w:val="es-CO"/>
        </w:rPr>
      </w:pPr>
    </w:p>
    <w:p w14:paraId="5DD57D04" w14:textId="77777777" w:rsidR="005F6490" w:rsidRPr="00E866FC" w:rsidRDefault="005F6490" w:rsidP="005F6490">
      <w:pPr>
        <w:autoSpaceDE/>
        <w:autoSpaceDN/>
        <w:ind w:left="38"/>
        <w:jc w:val="both"/>
        <w:rPr>
          <w:snapToGrid w:val="0"/>
          <w:sz w:val="19"/>
          <w:szCs w:val="19"/>
          <w:lang w:val="es-CO"/>
        </w:rPr>
      </w:pPr>
      <w:r w:rsidRPr="00E866FC">
        <w:rPr>
          <w:snapToGrid w:val="0"/>
          <w:sz w:val="19"/>
          <w:szCs w:val="19"/>
          <w:lang w:val="es-CO"/>
        </w:rPr>
        <w:t>El proponente, mediante suscripción del presente documento, asume los siguientes compromisos:</w:t>
      </w:r>
    </w:p>
    <w:p w14:paraId="6229E475" w14:textId="77777777" w:rsidR="005F6490" w:rsidRPr="00E866FC" w:rsidRDefault="005F6490" w:rsidP="005F6490">
      <w:pPr>
        <w:autoSpaceDE/>
        <w:autoSpaceDN/>
        <w:ind w:left="38"/>
        <w:jc w:val="both"/>
        <w:rPr>
          <w:snapToGrid w:val="0"/>
          <w:sz w:val="19"/>
          <w:szCs w:val="19"/>
          <w:lang w:val="es-CO"/>
        </w:rPr>
      </w:pPr>
    </w:p>
    <w:p w14:paraId="7C2E4CD1" w14:textId="77777777" w:rsidR="005F6490" w:rsidRPr="00E866FC" w:rsidRDefault="005F6490" w:rsidP="005F6490">
      <w:pPr>
        <w:autoSpaceDE/>
        <w:autoSpaceDN/>
        <w:ind w:left="38"/>
        <w:jc w:val="both"/>
        <w:rPr>
          <w:snapToGrid w:val="0"/>
          <w:sz w:val="19"/>
          <w:szCs w:val="19"/>
          <w:lang w:val="es-CO"/>
        </w:rPr>
      </w:pPr>
      <w:r w:rsidRPr="00E866FC">
        <w:rPr>
          <w:snapToGrid w:val="0"/>
          <w:sz w:val="19"/>
          <w:szCs w:val="19"/>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45F8D8" w14:textId="77777777" w:rsidR="005F6490" w:rsidRPr="00E866FC" w:rsidRDefault="005F6490" w:rsidP="005F6490">
      <w:pPr>
        <w:autoSpaceDE/>
        <w:autoSpaceDN/>
        <w:ind w:left="38"/>
        <w:jc w:val="both"/>
        <w:rPr>
          <w:snapToGrid w:val="0"/>
          <w:sz w:val="19"/>
          <w:szCs w:val="19"/>
          <w:lang w:val="es-CO"/>
        </w:rPr>
      </w:pPr>
    </w:p>
    <w:p w14:paraId="72684750" w14:textId="77777777" w:rsidR="005F6490" w:rsidRPr="00E866FC" w:rsidRDefault="005F6490" w:rsidP="005F6490">
      <w:pPr>
        <w:autoSpaceDE/>
        <w:autoSpaceDN/>
        <w:ind w:left="38"/>
        <w:jc w:val="both"/>
        <w:rPr>
          <w:snapToGrid w:val="0"/>
          <w:sz w:val="19"/>
          <w:szCs w:val="19"/>
          <w:lang w:val="es-CO"/>
        </w:rPr>
      </w:pPr>
      <w:r w:rsidRPr="00E866FC">
        <w:rPr>
          <w:snapToGrid w:val="0"/>
          <w:sz w:val="19"/>
          <w:szCs w:val="19"/>
          <w:lang w:val="es-CO"/>
        </w:rPr>
        <w:t xml:space="preserve">Nos comprometemos a no efectuar acuerdos, o realizar actos o conductas que tengan por objeto o efecto la colusión en el presente Proceso de Contratación. </w:t>
      </w:r>
    </w:p>
    <w:p w14:paraId="2584C7E4" w14:textId="77777777" w:rsidR="005F6490" w:rsidRPr="00E866FC" w:rsidRDefault="005F6490" w:rsidP="005F6490">
      <w:pPr>
        <w:autoSpaceDE/>
        <w:autoSpaceDN/>
        <w:ind w:left="38"/>
        <w:jc w:val="both"/>
        <w:rPr>
          <w:snapToGrid w:val="0"/>
          <w:sz w:val="19"/>
          <w:szCs w:val="19"/>
          <w:lang w:val="es-CO"/>
        </w:rPr>
      </w:pPr>
    </w:p>
    <w:p w14:paraId="71F54B2B" w14:textId="77777777" w:rsidR="005F6490" w:rsidRPr="00E866FC" w:rsidRDefault="005F6490" w:rsidP="005F6490">
      <w:pPr>
        <w:autoSpaceDE/>
        <w:autoSpaceDN/>
        <w:ind w:left="38"/>
        <w:jc w:val="both"/>
        <w:rPr>
          <w:snapToGrid w:val="0"/>
          <w:sz w:val="19"/>
          <w:szCs w:val="19"/>
          <w:lang w:val="es-CO"/>
        </w:rPr>
      </w:pPr>
      <w:r w:rsidRPr="00E866FC">
        <w:rPr>
          <w:snapToGrid w:val="0"/>
          <w:sz w:val="19"/>
          <w:szCs w:val="19"/>
          <w:lang w:val="es-CO"/>
        </w:rPr>
        <w:t xml:space="preserve">Nos comprometemos a revelar la información que sobre el presente Proceso de Contratación nos soliciten los organismos de control de la República de Colombia. </w:t>
      </w:r>
    </w:p>
    <w:p w14:paraId="6A51AC8D" w14:textId="77777777" w:rsidR="005F6490" w:rsidRPr="00E866FC" w:rsidRDefault="005F6490" w:rsidP="005F6490">
      <w:pPr>
        <w:autoSpaceDE/>
        <w:autoSpaceDN/>
        <w:ind w:left="38"/>
        <w:jc w:val="both"/>
        <w:rPr>
          <w:snapToGrid w:val="0"/>
          <w:sz w:val="19"/>
          <w:szCs w:val="19"/>
          <w:lang w:val="es-CO"/>
        </w:rPr>
      </w:pPr>
    </w:p>
    <w:p w14:paraId="5A5587D8" w14:textId="4BA37737" w:rsidR="005F6490" w:rsidRPr="00E866FC" w:rsidRDefault="005F6490" w:rsidP="005F6490">
      <w:pPr>
        <w:autoSpaceDE/>
        <w:autoSpaceDN/>
        <w:ind w:left="38"/>
        <w:jc w:val="both"/>
        <w:rPr>
          <w:snapToGrid w:val="0"/>
          <w:sz w:val="19"/>
          <w:szCs w:val="19"/>
          <w:lang w:val="es-CO"/>
        </w:rPr>
      </w:pPr>
      <w:r w:rsidRPr="00E866FC">
        <w:rPr>
          <w:snapToGrid w:val="0"/>
          <w:sz w:val="19"/>
          <w:szCs w:val="19"/>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9215E95" w14:textId="77777777" w:rsidR="000C1DB3" w:rsidRPr="00E866FC" w:rsidRDefault="000C1DB3" w:rsidP="005F6490">
      <w:pPr>
        <w:autoSpaceDE/>
        <w:autoSpaceDN/>
        <w:ind w:left="38"/>
        <w:jc w:val="both"/>
        <w:rPr>
          <w:snapToGrid w:val="0"/>
          <w:sz w:val="19"/>
          <w:szCs w:val="19"/>
          <w:lang w:val="es-CO"/>
        </w:rPr>
      </w:pPr>
    </w:p>
    <w:p w14:paraId="7E627FF1" w14:textId="77777777" w:rsidR="005F6490" w:rsidRPr="00E866FC" w:rsidRDefault="005F6490" w:rsidP="005F6490">
      <w:pPr>
        <w:autoSpaceDE/>
        <w:autoSpaceDN/>
        <w:ind w:left="38"/>
        <w:jc w:val="both"/>
        <w:rPr>
          <w:snapToGrid w:val="0"/>
          <w:sz w:val="19"/>
          <w:szCs w:val="19"/>
          <w:lang w:val="es-CO"/>
        </w:rPr>
      </w:pPr>
      <w:r w:rsidRPr="00E866FC">
        <w:rPr>
          <w:snapToGrid w:val="0"/>
          <w:sz w:val="19"/>
          <w:szCs w:val="19"/>
          <w:lang w:val="es-CO"/>
        </w:rPr>
        <w:t xml:space="preserve">Conocemos las consecuencias derivadas del incumplimiento del presente compromiso anticorrupción. </w:t>
      </w:r>
    </w:p>
    <w:p w14:paraId="79BE656A" w14:textId="77777777" w:rsidR="005F6490" w:rsidRPr="00E866FC" w:rsidRDefault="005F6490" w:rsidP="005F6490">
      <w:pPr>
        <w:autoSpaceDE/>
        <w:autoSpaceDN/>
        <w:ind w:left="38"/>
        <w:jc w:val="both"/>
        <w:rPr>
          <w:snapToGrid w:val="0"/>
          <w:sz w:val="19"/>
          <w:szCs w:val="19"/>
          <w:lang w:val="es-CO"/>
        </w:rPr>
      </w:pPr>
      <w:r w:rsidRPr="00E866FC">
        <w:rPr>
          <w:snapToGrid w:val="0"/>
          <w:sz w:val="19"/>
          <w:szCs w:val="19"/>
          <w:lang w:val="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84579DD" w14:textId="77777777" w:rsidR="005F6490" w:rsidRPr="00E866FC" w:rsidRDefault="005F6490" w:rsidP="005F6490">
      <w:pPr>
        <w:autoSpaceDE/>
        <w:autoSpaceDN/>
        <w:ind w:left="38"/>
        <w:jc w:val="both"/>
        <w:rPr>
          <w:snapToGrid w:val="0"/>
          <w:sz w:val="19"/>
          <w:szCs w:val="19"/>
          <w:lang w:val="es-CO"/>
        </w:rPr>
      </w:pPr>
    </w:p>
    <w:p w14:paraId="3C60CB8F" w14:textId="77777777" w:rsidR="005F6490" w:rsidRPr="00E866FC" w:rsidRDefault="005F6490" w:rsidP="005F6490">
      <w:pPr>
        <w:autoSpaceDE/>
        <w:autoSpaceDN/>
        <w:ind w:left="38"/>
        <w:jc w:val="both"/>
        <w:rPr>
          <w:snapToGrid w:val="0"/>
          <w:sz w:val="19"/>
          <w:szCs w:val="19"/>
          <w:lang w:val="es-CO"/>
        </w:rPr>
      </w:pPr>
      <w:r w:rsidRPr="00E866FC">
        <w:rPr>
          <w:snapToGrid w:val="0"/>
          <w:sz w:val="19"/>
          <w:szCs w:val="19"/>
          <w:lang w:val="es-CO"/>
        </w:rPr>
        <w:t>El proponente se compromete a no permitir que nadie, bien sea empleado de la compañía o un agente comisionista independiente, o un asesor o consultor lo haga en su nombre;</w:t>
      </w:r>
    </w:p>
    <w:p w14:paraId="686DF03C" w14:textId="77777777" w:rsidR="005F6490" w:rsidRPr="00E866FC" w:rsidRDefault="005F6490" w:rsidP="005F6490">
      <w:pPr>
        <w:autoSpaceDE/>
        <w:autoSpaceDN/>
        <w:ind w:left="38"/>
        <w:jc w:val="both"/>
        <w:rPr>
          <w:snapToGrid w:val="0"/>
          <w:sz w:val="19"/>
          <w:szCs w:val="19"/>
          <w:lang w:val="es-CO"/>
        </w:rPr>
      </w:pPr>
    </w:p>
    <w:p w14:paraId="5CA60BFB" w14:textId="77777777" w:rsidR="005F6490" w:rsidRPr="00E866FC" w:rsidRDefault="005F6490" w:rsidP="005F6490">
      <w:pPr>
        <w:autoSpaceDE/>
        <w:autoSpaceDN/>
        <w:ind w:left="38"/>
        <w:jc w:val="both"/>
        <w:rPr>
          <w:snapToGrid w:val="0"/>
          <w:sz w:val="19"/>
          <w:szCs w:val="19"/>
          <w:lang w:val="es-CO"/>
        </w:rPr>
      </w:pPr>
      <w:r w:rsidRPr="00E866FC">
        <w:rPr>
          <w:snapToGrid w:val="0"/>
          <w:sz w:val="19"/>
          <w:szCs w:val="19"/>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9268262" w14:textId="77777777" w:rsidR="005F6490" w:rsidRPr="00E866FC" w:rsidRDefault="005F6490" w:rsidP="005F6490">
      <w:pPr>
        <w:autoSpaceDE/>
        <w:autoSpaceDN/>
        <w:ind w:left="38"/>
        <w:jc w:val="both"/>
        <w:rPr>
          <w:snapToGrid w:val="0"/>
          <w:sz w:val="19"/>
          <w:szCs w:val="19"/>
          <w:lang w:val="es-CO"/>
        </w:rPr>
      </w:pPr>
    </w:p>
    <w:p w14:paraId="0564E084" w14:textId="77777777" w:rsidR="005F6490" w:rsidRPr="00E866FC" w:rsidRDefault="005F6490" w:rsidP="005F6490">
      <w:pPr>
        <w:autoSpaceDE/>
        <w:autoSpaceDN/>
        <w:ind w:left="38"/>
        <w:jc w:val="both"/>
        <w:rPr>
          <w:snapToGrid w:val="0"/>
          <w:sz w:val="19"/>
          <w:szCs w:val="19"/>
          <w:lang w:val="es-CO"/>
        </w:rPr>
      </w:pPr>
      <w:r w:rsidRPr="00E866FC">
        <w:rPr>
          <w:snapToGrid w:val="0"/>
          <w:sz w:val="19"/>
          <w:szCs w:val="19"/>
          <w:lang w:val="es-CO"/>
        </w:rPr>
        <w:t xml:space="preserve">No ofrecer o pagar sobornos o cualquier halago a los funcionarios de </w:t>
      </w:r>
      <w:bookmarkStart w:id="13" w:name="_Hlk98059091"/>
      <w:r w:rsidRPr="00E866FC">
        <w:rPr>
          <w:b/>
          <w:snapToGrid w:val="0"/>
          <w:sz w:val="19"/>
          <w:szCs w:val="19"/>
          <w:lang w:val="es-CO"/>
        </w:rPr>
        <w:t>LA</w:t>
      </w:r>
      <w:r w:rsidRPr="00E866FC">
        <w:rPr>
          <w:snapToGrid w:val="0"/>
          <w:sz w:val="19"/>
          <w:szCs w:val="19"/>
          <w:lang w:val="es-CO"/>
        </w:rPr>
        <w:t xml:space="preserve"> </w:t>
      </w:r>
      <w:bookmarkEnd w:id="13"/>
      <w:r w:rsidRPr="00E866FC">
        <w:rPr>
          <w:b/>
          <w:sz w:val="19"/>
          <w:szCs w:val="19"/>
          <w:lang w:val="es-CO"/>
        </w:rPr>
        <w:t>REGIONAL DE ASEGURAMIENTO EN SALUD No. 1</w:t>
      </w:r>
      <w:r w:rsidRPr="00E866FC">
        <w:rPr>
          <w:snapToGrid w:val="0"/>
          <w:sz w:val="19"/>
          <w:szCs w:val="19"/>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A05E58C" w14:textId="77777777" w:rsidR="005F6490" w:rsidRPr="00E866FC" w:rsidRDefault="005F6490" w:rsidP="005F6490">
      <w:pPr>
        <w:autoSpaceDE/>
        <w:autoSpaceDN/>
        <w:ind w:left="38"/>
        <w:jc w:val="both"/>
        <w:rPr>
          <w:snapToGrid w:val="0"/>
          <w:sz w:val="19"/>
          <w:szCs w:val="19"/>
          <w:lang w:val="es-CO"/>
        </w:rPr>
      </w:pPr>
    </w:p>
    <w:p w14:paraId="1F43EB2D" w14:textId="77777777" w:rsidR="005F6490" w:rsidRPr="00E866FC" w:rsidRDefault="005F6490" w:rsidP="005F6490">
      <w:pPr>
        <w:autoSpaceDE/>
        <w:autoSpaceDN/>
        <w:ind w:left="38"/>
        <w:jc w:val="both"/>
        <w:rPr>
          <w:snapToGrid w:val="0"/>
          <w:sz w:val="19"/>
          <w:szCs w:val="19"/>
          <w:lang w:val="es-CO"/>
        </w:rPr>
      </w:pPr>
      <w:r w:rsidRPr="00E866FC">
        <w:rPr>
          <w:snapToGrid w:val="0"/>
          <w:sz w:val="19"/>
          <w:szCs w:val="19"/>
          <w:lang w:val="es-CO"/>
        </w:rPr>
        <w:t xml:space="preserve">No ofrecer pagos o halagos a los funcionarios de la </w:t>
      </w:r>
      <w:bookmarkStart w:id="14" w:name="_Hlk98059110"/>
      <w:r w:rsidRPr="00E866FC">
        <w:rPr>
          <w:b/>
          <w:sz w:val="19"/>
          <w:szCs w:val="19"/>
          <w:lang w:val="es-CO"/>
        </w:rPr>
        <w:t xml:space="preserve">POLICÍA NACIONAL – DIRECCIÓN DE SANIDAD – REGIONAL DE ASEGURAMIENTO EN SALUD No. 1 </w:t>
      </w:r>
      <w:bookmarkEnd w:id="14"/>
      <w:r w:rsidRPr="00E866FC">
        <w:rPr>
          <w:snapToGrid w:val="0"/>
          <w:sz w:val="19"/>
          <w:szCs w:val="19"/>
          <w:lang w:val="es-CO"/>
        </w:rPr>
        <w:t>durante el desarrollo del contrato que se suscriba si llegase a ser aceptada su propuesta.</w:t>
      </w:r>
    </w:p>
    <w:p w14:paraId="0BA1E37C" w14:textId="77777777" w:rsidR="005F6490" w:rsidRPr="00E866FC" w:rsidRDefault="005F6490" w:rsidP="005F6490">
      <w:pPr>
        <w:autoSpaceDE/>
        <w:autoSpaceDN/>
        <w:ind w:left="38"/>
        <w:jc w:val="both"/>
        <w:rPr>
          <w:snapToGrid w:val="0"/>
          <w:sz w:val="19"/>
          <w:szCs w:val="19"/>
          <w:lang w:val="es-CO"/>
        </w:rPr>
      </w:pPr>
    </w:p>
    <w:p w14:paraId="5CA0C01F" w14:textId="77777777" w:rsidR="005F6490" w:rsidRPr="00E866FC" w:rsidRDefault="005F6490" w:rsidP="005F6490">
      <w:pPr>
        <w:autoSpaceDE/>
        <w:autoSpaceDN/>
        <w:ind w:left="38"/>
        <w:jc w:val="both"/>
        <w:rPr>
          <w:snapToGrid w:val="0"/>
          <w:sz w:val="19"/>
          <w:szCs w:val="19"/>
          <w:lang w:val="es-CO"/>
        </w:rPr>
      </w:pPr>
      <w:r w:rsidRPr="00E866FC">
        <w:rPr>
          <w:snapToGrid w:val="0"/>
          <w:sz w:val="19"/>
          <w:szCs w:val="19"/>
          <w:lang w:val="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1DF74852" w14:textId="77777777" w:rsidR="005F6490" w:rsidRPr="00E866FC" w:rsidRDefault="005F6490" w:rsidP="005F6490">
      <w:pPr>
        <w:autoSpaceDE/>
        <w:autoSpaceDN/>
        <w:ind w:left="38"/>
        <w:jc w:val="both"/>
        <w:rPr>
          <w:snapToGrid w:val="0"/>
          <w:sz w:val="19"/>
          <w:szCs w:val="19"/>
          <w:lang w:val="es-CO"/>
        </w:rPr>
      </w:pPr>
    </w:p>
    <w:p w14:paraId="329E2A36" w14:textId="77777777" w:rsidR="005F6490" w:rsidRPr="00E866FC" w:rsidRDefault="005F6490" w:rsidP="005F6490">
      <w:pPr>
        <w:autoSpaceDE/>
        <w:autoSpaceDN/>
        <w:ind w:left="38"/>
        <w:jc w:val="both"/>
        <w:rPr>
          <w:snapToGrid w:val="0"/>
          <w:sz w:val="19"/>
          <w:szCs w:val="19"/>
          <w:lang w:val="es-CO"/>
        </w:rPr>
      </w:pPr>
      <w:r w:rsidRPr="00E866FC">
        <w:rPr>
          <w:snapToGrid w:val="0"/>
          <w:sz w:val="19"/>
          <w:szCs w:val="19"/>
          <w:lang w:val="es-CO"/>
        </w:rPr>
        <w:t xml:space="preserve">El proponente se compromete a que los recursos utilizados para las gestiones </w:t>
      </w:r>
      <w:proofErr w:type="spellStart"/>
      <w:r w:rsidRPr="00E866FC">
        <w:rPr>
          <w:snapToGrid w:val="0"/>
          <w:sz w:val="19"/>
          <w:szCs w:val="19"/>
          <w:lang w:val="es-CO"/>
        </w:rPr>
        <w:t>pre-contractuales</w:t>
      </w:r>
      <w:proofErr w:type="spellEnd"/>
      <w:r w:rsidRPr="00E866FC">
        <w:rPr>
          <w:snapToGrid w:val="0"/>
          <w:sz w:val="19"/>
          <w:szCs w:val="19"/>
          <w:lang w:val="es-CO"/>
        </w:rPr>
        <w:t xml:space="preserve"> o contractuales derivadas del presente proceso no provendrán de actividades ilícitas tales como el lavado de activos, </w:t>
      </w:r>
      <w:proofErr w:type="spellStart"/>
      <w:r w:rsidRPr="00E866FC">
        <w:rPr>
          <w:snapToGrid w:val="0"/>
          <w:sz w:val="19"/>
          <w:szCs w:val="19"/>
          <w:lang w:val="es-CO"/>
        </w:rPr>
        <w:t>testaferrato</w:t>
      </w:r>
      <w:proofErr w:type="spellEnd"/>
      <w:r w:rsidRPr="00E866FC">
        <w:rPr>
          <w:snapToGrid w:val="0"/>
          <w:sz w:val="19"/>
          <w:szCs w:val="19"/>
          <w:lang w:val="es-CO"/>
        </w:rPr>
        <w:t>, tráfico de estupefacientes o delitos contra el orden constitucional, o que de alguna manera contraríen las leyes de la República, la moral o las buenas costumbres.</w:t>
      </w:r>
    </w:p>
    <w:p w14:paraId="78C62AD6" w14:textId="77777777" w:rsidR="005F6490" w:rsidRPr="00E866FC" w:rsidRDefault="005F6490" w:rsidP="005F6490">
      <w:pPr>
        <w:autoSpaceDE/>
        <w:autoSpaceDN/>
        <w:ind w:left="38"/>
        <w:jc w:val="both"/>
        <w:rPr>
          <w:snapToGrid w:val="0"/>
          <w:sz w:val="19"/>
          <w:szCs w:val="19"/>
          <w:lang w:val="es-CO"/>
        </w:rPr>
      </w:pPr>
    </w:p>
    <w:p w14:paraId="6566500C" w14:textId="77777777" w:rsidR="005F6490" w:rsidRPr="00E866FC" w:rsidRDefault="005F6490" w:rsidP="005F6490">
      <w:pPr>
        <w:autoSpaceDE/>
        <w:autoSpaceDN/>
        <w:ind w:left="38"/>
        <w:jc w:val="both"/>
        <w:rPr>
          <w:snapToGrid w:val="0"/>
          <w:sz w:val="19"/>
          <w:szCs w:val="19"/>
          <w:lang w:val="es-CO"/>
        </w:rPr>
      </w:pPr>
      <w:r w:rsidRPr="00E866FC">
        <w:rPr>
          <w:snapToGrid w:val="0"/>
          <w:sz w:val="19"/>
          <w:szCs w:val="19"/>
          <w:lang w:val="es-CO"/>
        </w:rPr>
        <w:t>El proponente asume a través de la suscripción del presente compromiso, las consecuencias previstas en la solicitud de oferta del proceso de contratación, si se verificare el incumplimiento de los compromisos anticorrupción.</w:t>
      </w:r>
    </w:p>
    <w:p w14:paraId="2119C363" w14:textId="77777777" w:rsidR="005F6490" w:rsidRPr="00E866FC" w:rsidRDefault="005F6490" w:rsidP="005F6490">
      <w:pPr>
        <w:autoSpaceDE/>
        <w:autoSpaceDN/>
        <w:ind w:left="38"/>
        <w:jc w:val="both"/>
        <w:rPr>
          <w:snapToGrid w:val="0"/>
          <w:sz w:val="19"/>
          <w:szCs w:val="19"/>
          <w:lang w:val="es-CO"/>
        </w:rPr>
      </w:pPr>
    </w:p>
    <w:p w14:paraId="74697D6F" w14:textId="77777777" w:rsidR="005F6490" w:rsidRPr="00E866FC" w:rsidRDefault="005F6490" w:rsidP="005F6490">
      <w:pPr>
        <w:autoSpaceDE/>
        <w:autoSpaceDN/>
        <w:ind w:left="38"/>
        <w:jc w:val="both"/>
        <w:rPr>
          <w:snapToGrid w:val="0"/>
          <w:sz w:val="19"/>
          <w:szCs w:val="19"/>
          <w:lang w:val="es-CO"/>
        </w:rPr>
      </w:pPr>
      <w:r w:rsidRPr="00E866FC">
        <w:rPr>
          <w:snapToGrid w:val="0"/>
          <w:sz w:val="19"/>
          <w:szCs w:val="19"/>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DFE0EAD" w14:textId="77777777" w:rsidR="005F6490" w:rsidRPr="00E866FC" w:rsidRDefault="005F6490" w:rsidP="005F6490">
      <w:pPr>
        <w:ind w:left="566" w:hanging="283"/>
        <w:contextualSpacing/>
        <w:jc w:val="both"/>
        <w:rPr>
          <w:color w:val="000000"/>
          <w:sz w:val="19"/>
          <w:szCs w:val="19"/>
          <w:lang w:val="es-CO"/>
        </w:rPr>
      </w:pPr>
    </w:p>
    <w:p w14:paraId="6685C65B" w14:textId="77777777" w:rsidR="005F6490" w:rsidRPr="00E866FC" w:rsidRDefault="005F6490" w:rsidP="005F6490">
      <w:pPr>
        <w:ind w:left="566" w:hanging="283"/>
        <w:contextualSpacing/>
        <w:jc w:val="both"/>
        <w:rPr>
          <w:color w:val="000000"/>
          <w:sz w:val="18"/>
          <w:szCs w:val="18"/>
          <w:lang w:val="es-CO"/>
        </w:rPr>
      </w:pPr>
      <w:r w:rsidRPr="00E866FC">
        <w:rPr>
          <w:color w:val="000000"/>
          <w:sz w:val="18"/>
          <w:szCs w:val="18"/>
          <w:lang w:val="es-CO"/>
        </w:rPr>
        <w:t>EL PROPONENTE:</w:t>
      </w:r>
    </w:p>
    <w:p w14:paraId="35178426" w14:textId="77777777" w:rsidR="005F6490" w:rsidRPr="00E866FC" w:rsidRDefault="005F6490" w:rsidP="005F6490">
      <w:pPr>
        <w:ind w:left="566" w:hanging="283"/>
        <w:contextualSpacing/>
        <w:jc w:val="both"/>
        <w:rPr>
          <w:color w:val="000000"/>
          <w:sz w:val="18"/>
          <w:szCs w:val="18"/>
          <w:lang w:val="es-CO"/>
        </w:rPr>
      </w:pPr>
    </w:p>
    <w:p w14:paraId="7DF0A1D2" w14:textId="77777777" w:rsidR="005F6490" w:rsidRPr="00E866FC" w:rsidRDefault="005F6490" w:rsidP="005F6490">
      <w:pPr>
        <w:ind w:left="566" w:hanging="283"/>
        <w:contextualSpacing/>
        <w:jc w:val="both"/>
        <w:rPr>
          <w:color w:val="000000"/>
          <w:sz w:val="18"/>
          <w:szCs w:val="18"/>
          <w:lang w:val="es-CO"/>
        </w:rPr>
      </w:pPr>
    </w:p>
    <w:p w14:paraId="137CE768" w14:textId="77777777" w:rsidR="005F6490" w:rsidRPr="00E866FC" w:rsidRDefault="005F6490" w:rsidP="005F6490">
      <w:pPr>
        <w:ind w:left="566" w:hanging="283"/>
        <w:contextualSpacing/>
        <w:jc w:val="both"/>
        <w:rPr>
          <w:color w:val="000000"/>
          <w:sz w:val="18"/>
          <w:szCs w:val="18"/>
          <w:lang w:val="es-CO"/>
        </w:rPr>
      </w:pPr>
    </w:p>
    <w:p w14:paraId="077E6F3C" w14:textId="77777777" w:rsidR="005F6490" w:rsidRPr="00E866FC" w:rsidRDefault="005F6490" w:rsidP="005F6490">
      <w:pPr>
        <w:ind w:left="566" w:hanging="283"/>
        <w:contextualSpacing/>
        <w:jc w:val="both"/>
        <w:rPr>
          <w:color w:val="000000"/>
          <w:sz w:val="18"/>
          <w:szCs w:val="18"/>
          <w:lang w:val="es-CO"/>
        </w:rPr>
      </w:pPr>
    </w:p>
    <w:p w14:paraId="187DFAD6" w14:textId="77777777" w:rsidR="005F6490" w:rsidRPr="00E866FC" w:rsidRDefault="005F6490" w:rsidP="005F6490">
      <w:pPr>
        <w:autoSpaceDE/>
        <w:autoSpaceDN/>
        <w:ind w:left="180"/>
        <w:rPr>
          <w:sz w:val="18"/>
          <w:szCs w:val="18"/>
          <w:lang w:val="es-CO"/>
        </w:rPr>
      </w:pPr>
      <w:r w:rsidRPr="00E866FC">
        <w:rPr>
          <w:sz w:val="18"/>
          <w:szCs w:val="18"/>
          <w:lang w:val="es-CO"/>
        </w:rPr>
        <w:t>____________________________________</w:t>
      </w:r>
    </w:p>
    <w:p w14:paraId="340C9366" w14:textId="77777777" w:rsidR="005F6490" w:rsidRPr="00E866FC" w:rsidRDefault="005F6490" w:rsidP="005F6490">
      <w:pPr>
        <w:autoSpaceDE/>
        <w:autoSpaceDN/>
        <w:ind w:left="180"/>
        <w:rPr>
          <w:sz w:val="18"/>
          <w:szCs w:val="18"/>
          <w:lang w:val="es-CO"/>
        </w:rPr>
      </w:pPr>
      <w:r w:rsidRPr="00E866FC">
        <w:rPr>
          <w:sz w:val="18"/>
          <w:szCs w:val="18"/>
          <w:lang w:val="es-CO"/>
        </w:rPr>
        <w:t xml:space="preserve">Firma del representante legal del proponente </w:t>
      </w:r>
    </w:p>
    <w:p w14:paraId="617F779C" w14:textId="77777777" w:rsidR="005F6490" w:rsidRPr="00E866FC" w:rsidRDefault="005F6490" w:rsidP="005F6490">
      <w:pPr>
        <w:autoSpaceDE/>
        <w:autoSpaceDN/>
        <w:ind w:left="180"/>
        <w:contextualSpacing/>
        <w:rPr>
          <w:sz w:val="18"/>
          <w:szCs w:val="18"/>
          <w:lang w:val="es-CO" w:eastAsia="es-CO"/>
        </w:rPr>
      </w:pPr>
      <w:r w:rsidRPr="00E866FC">
        <w:rPr>
          <w:sz w:val="18"/>
          <w:szCs w:val="18"/>
          <w:lang w:val="es-CO" w:eastAsia="es-CO"/>
        </w:rPr>
        <w:t xml:space="preserve">Nombre o razón social del oferente: _______________________________________ </w:t>
      </w:r>
    </w:p>
    <w:p w14:paraId="721C876B" w14:textId="77777777" w:rsidR="005F6490" w:rsidRPr="00E866FC" w:rsidRDefault="005F6490" w:rsidP="005F6490">
      <w:pPr>
        <w:autoSpaceDE/>
        <w:autoSpaceDN/>
        <w:ind w:left="180"/>
        <w:contextualSpacing/>
        <w:rPr>
          <w:color w:val="000000"/>
          <w:sz w:val="18"/>
          <w:szCs w:val="18"/>
          <w:lang w:val="es-CO"/>
        </w:rPr>
      </w:pPr>
      <w:r w:rsidRPr="00E866FC">
        <w:rPr>
          <w:sz w:val="18"/>
          <w:szCs w:val="18"/>
          <w:lang w:val="es-CO" w:eastAsia="es-CO"/>
        </w:rPr>
        <w:t>Identificación (</w:t>
      </w:r>
      <w:proofErr w:type="spellStart"/>
      <w:r w:rsidRPr="00E866FC">
        <w:rPr>
          <w:sz w:val="18"/>
          <w:szCs w:val="18"/>
          <w:lang w:val="es-CO" w:eastAsia="es-CO"/>
        </w:rPr>
        <w:t>NIT</w:t>
      </w:r>
      <w:proofErr w:type="spellEnd"/>
      <w:r w:rsidRPr="00E866FC">
        <w:rPr>
          <w:sz w:val="18"/>
          <w:szCs w:val="18"/>
          <w:lang w:val="es-CO" w:eastAsia="es-CO"/>
        </w:rPr>
        <w:t xml:space="preserve"> </w:t>
      </w:r>
      <w:r w:rsidRPr="00E866FC">
        <w:rPr>
          <w:rFonts w:ascii="Segoe UI Symbol" w:eastAsia="MS Gothic" w:hAnsi="Segoe UI Symbol" w:cs="Segoe UI Symbol"/>
          <w:sz w:val="18"/>
          <w:szCs w:val="18"/>
          <w:lang w:val="es-CO" w:eastAsia="es-CO"/>
        </w:rPr>
        <w:t>☐</w:t>
      </w:r>
      <w:r w:rsidRPr="00E866FC">
        <w:rPr>
          <w:sz w:val="18"/>
          <w:szCs w:val="18"/>
          <w:lang w:val="es-CO" w:eastAsia="es-CO"/>
        </w:rPr>
        <w:t xml:space="preserve"> </w:t>
      </w:r>
      <w:proofErr w:type="spellStart"/>
      <w:r w:rsidRPr="00E866FC">
        <w:rPr>
          <w:sz w:val="18"/>
          <w:szCs w:val="18"/>
          <w:lang w:val="es-CO" w:eastAsia="es-CO"/>
        </w:rPr>
        <w:t>C.C</w:t>
      </w:r>
      <w:proofErr w:type="spellEnd"/>
      <w:r w:rsidRPr="00E866FC">
        <w:rPr>
          <w:sz w:val="18"/>
          <w:szCs w:val="18"/>
          <w:lang w:val="es-CO" w:eastAsia="es-CO"/>
        </w:rPr>
        <w:t xml:space="preserve"> </w:t>
      </w:r>
      <w:r w:rsidRPr="00E866FC">
        <w:rPr>
          <w:rFonts w:ascii="Segoe UI Symbol" w:eastAsia="MS Gothic" w:hAnsi="Segoe UI Symbol" w:cs="Segoe UI Symbol"/>
          <w:sz w:val="18"/>
          <w:szCs w:val="18"/>
          <w:lang w:val="es-CO" w:eastAsia="es-CO"/>
        </w:rPr>
        <w:t>☐</w:t>
      </w:r>
      <w:r w:rsidRPr="00E866FC">
        <w:rPr>
          <w:sz w:val="18"/>
          <w:szCs w:val="18"/>
          <w:lang w:val="es-CO" w:eastAsia="es-CO"/>
        </w:rPr>
        <w:t xml:space="preserve"> </w:t>
      </w:r>
      <w:proofErr w:type="spellStart"/>
      <w:r w:rsidRPr="00E866FC">
        <w:rPr>
          <w:sz w:val="18"/>
          <w:szCs w:val="18"/>
          <w:lang w:val="es-CO" w:eastAsia="es-CO"/>
        </w:rPr>
        <w:t>C.E</w:t>
      </w:r>
      <w:proofErr w:type="spellEnd"/>
      <w:r w:rsidRPr="00E866FC">
        <w:rPr>
          <w:sz w:val="18"/>
          <w:szCs w:val="18"/>
          <w:lang w:val="es-CO" w:eastAsia="es-CO"/>
        </w:rPr>
        <w:t xml:space="preserve"> </w:t>
      </w:r>
      <w:r w:rsidRPr="00E866FC">
        <w:rPr>
          <w:rFonts w:ascii="Segoe UI Symbol" w:eastAsia="MS Gothic" w:hAnsi="Segoe UI Symbol" w:cs="Segoe UI Symbol"/>
          <w:sz w:val="18"/>
          <w:szCs w:val="18"/>
          <w:lang w:val="es-CO" w:eastAsia="es-CO"/>
        </w:rPr>
        <w:t>☐</w:t>
      </w:r>
      <w:r w:rsidRPr="00E866FC">
        <w:rPr>
          <w:sz w:val="18"/>
          <w:szCs w:val="18"/>
          <w:lang w:val="es-CO" w:eastAsia="es-CO"/>
        </w:rPr>
        <w:t>)</w:t>
      </w:r>
      <w:r w:rsidRPr="00E866FC">
        <w:rPr>
          <w:color w:val="000000"/>
          <w:sz w:val="18"/>
          <w:szCs w:val="18"/>
          <w:lang w:val="es-CO"/>
        </w:rPr>
        <w:t>: ______________________________________</w:t>
      </w:r>
    </w:p>
    <w:p w14:paraId="4B83F55A" w14:textId="77777777" w:rsidR="005F6490" w:rsidRPr="00E866FC" w:rsidRDefault="005F6490" w:rsidP="005F6490">
      <w:pPr>
        <w:autoSpaceDE/>
        <w:autoSpaceDN/>
        <w:ind w:left="180"/>
        <w:contextualSpacing/>
        <w:rPr>
          <w:color w:val="000000"/>
          <w:sz w:val="18"/>
          <w:szCs w:val="18"/>
          <w:lang w:val="es-CO"/>
        </w:rPr>
      </w:pPr>
      <w:r w:rsidRPr="00E866FC">
        <w:rPr>
          <w:sz w:val="18"/>
          <w:szCs w:val="18"/>
          <w:lang w:val="es-CO" w:eastAsia="es-CO"/>
        </w:rPr>
        <w:t>Nombre Representante Legal</w:t>
      </w:r>
      <w:r w:rsidRPr="00E866FC">
        <w:rPr>
          <w:color w:val="000000"/>
          <w:sz w:val="18"/>
          <w:szCs w:val="18"/>
          <w:lang w:val="es-CO"/>
        </w:rPr>
        <w:t>: ___________________________________________</w:t>
      </w:r>
    </w:p>
    <w:p w14:paraId="206863AD" w14:textId="77777777" w:rsidR="005F6490" w:rsidRPr="00E866FC" w:rsidRDefault="005F6490" w:rsidP="005F6490">
      <w:pPr>
        <w:autoSpaceDE/>
        <w:autoSpaceDN/>
        <w:ind w:left="180"/>
        <w:rPr>
          <w:color w:val="000000"/>
          <w:sz w:val="18"/>
          <w:szCs w:val="18"/>
          <w:lang w:val="es-CO"/>
        </w:rPr>
      </w:pPr>
      <w:r w:rsidRPr="00E866FC">
        <w:rPr>
          <w:color w:val="000000"/>
          <w:sz w:val="18"/>
          <w:szCs w:val="18"/>
          <w:lang w:val="es-CO"/>
        </w:rPr>
        <w:t>Identificación (</w:t>
      </w:r>
      <w:proofErr w:type="spellStart"/>
      <w:r w:rsidRPr="00E866FC">
        <w:rPr>
          <w:color w:val="000000"/>
          <w:sz w:val="18"/>
          <w:szCs w:val="18"/>
          <w:lang w:val="es-CO"/>
        </w:rPr>
        <w:t>C.C</w:t>
      </w:r>
      <w:proofErr w:type="spellEnd"/>
      <w:r w:rsidRPr="00E866FC">
        <w:rPr>
          <w:color w:val="000000"/>
          <w:sz w:val="18"/>
          <w:szCs w:val="18"/>
          <w:lang w:val="es-CO"/>
        </w:rPr>
        <w:t xml:space="preserve"> </w:t>
      </w:r>
      <w:r w:rsidRPr="00E866FC">
        <w:rPr>
          <w:rFonts w:ascii="Segoe UI Symbol" w:eastAsia="MS Gothic" w:hAnsi="Segoe UI Symbol" w:cs="Segoe UI Symbol"/>
          <w:sz w:val="18"/>
          <w:szCs w:val="18"/>
          <w:lang w:val="es-CO" w:eastAsia="es-CO"/>
        </w:rPr>
        <w:t>☐</w:t>
      </w:r>
      <w:r w:rsidRPr="00E866FC">
        <w:rPr>
          <w:color w:val="000000"/>
          <w:sz w:val="18"/>
          <w:szCs w:val="18"/>
          <w:lang w:val="es-CO"/>
        </w:rPr>
        <w:t xml:space="preserve"> C.E.</w:t>
      </w:r>
      <w:r w:rsidRPr="00E866FC">
        <w:rPr>
          <w:sz w:val="18"/>
          <w:szCs w:val="18"/>
          <w:lang w:val="es-CO" w:eastAsia="es-CO"/>
        </w:rPr>
        <w:t xml:space="preserve"> </w:t>
      </w:r>
      <w:r w:rsidRPr="00E866FC">
        <w:rPr>
          <w:rFonts w:ascii="Segoe UI Symbol" w:eastAsia="MS Gothic" w:hAnsi="Segoe UI Symbol" w:cs="Segoe UI Symbol"/>
          <w:sz w:val="18"/>
          <w:szCs w:val="18"/>
          <w:lang w:val="es-CO" w:eastAsia="es-CO"/>
        </w:rPr>
        <w:t>☐</w:t>
      </w:r>
      <w:r w:rsidRPr="00E866FC">
        <w:rPr>
          <w:sz w:val="18"/>
          <w:szCs w:val="18"/>
          <w:lang w:val="es-CO" w:eastAsia="es-CO"/>
        </w:rPr>
        <w:t>) ___________________________________________</w:t>
      </w:r>
    </w:p>
    <w:p w14:paraId="5FC49F7D" w14:textId="77777777" w:rsidR="005F6490" w:rsidRPr="00E866FC" w:rsidRDefault="005F6490" w:rsidP="005F6490">
      <w:pPr>
        <w:autoSpaceDE/>
        <w:autoSpaceDN/>
        <w:ind w:left="180"/>
        <w:rPr>
          <w:color w:val="000000"/>
          <w:sz w:val="18"/>
          <w:szCs w:val="18"/>
          <w:lang w:val="es-CO"/>
        </w:rPr>
      </w:pPr>
      <w:r w:rsidRPr="00E866FC">
        <w:rPr>
          <w:color w:val="000000"/>
          <w:sz w:val="18"/>
          <w:szCs w:val="18"/>
          <w:lang w:val="es-CO"/>
        </w:rPr>
        <w:t>Dirección: ___________________________________________________________</w:t>
      </w:r>
    </w:p>
    <w:p w14:paraId="15276EBB" w14:textId="77777777" w:rsidR="005F6490" w:rsidRPr="00E866FC" w:rsidRDefault="005F6490" w:rsidP="005F6490">
      <w:pPr>
        <w:autoSpaceDE/>
        <w:autoSpaceDN/>
        <w:ind w:left="180"/>
        <w:rPr>
          <w:sz w:val="18"/>
          <w:szCs w:val="18"/>
          <w:lang w:val="es-CO"/>
        </w:rPr>
      </w:pPr>
      <w:r w:rsidRPr="00E866FC">
        <w:rPr>
          <w:color w:val="000000"/>
          <w:sz w:val="18"/>
          <w:szCs w:val="18"/>
          <w:lang w:val="es-CO"/>
        </w:rPr>
        <w:t>Teléfono: ____________________________________________________________</w:t>
      </w:r>
    </w:p>
    <w:p w14:paraId="24CFBA20" w14:textId="77777777" w:rsidR="005F6490" w:rsidRPr="00E866FC" w:rsidRDefault="005F6490" w:rsidP="005F6490">
      <w:pPr>
        <w:ind w:left="180"/>
        <w:contextualSpacing/>
        <w:jc w:val="both"/>
        <w:rPr>
          <w:color w:val="000000"/>
          <w:sz w:val="18"/>
          <w:szCs w:val="18"/>
          <w:lang w:val="es-CO"/>
        </w:rPr>
      </w:pPr>
      <w:r w:rsidRPr="00E866FC">
        <w:rPr>
          <w:color w:val="000000"/>
          <w:sz w:val="18"/>
          <w:szCs w:val="18"/>
          <w:lang w:val="es-CO"/>
        </w:rPr>
        <w:t>Email: _______________________________________________________________</w:t>
      </w:r>
    </w:p>
    <w:p w14:paraId="04E34DC9" w14:textId="77777777" w:rsidR="000C1DB3" w:rsidRPr="00E866FC" w:rsidRDefault="000C1DB3" w:rsidP="005F6490">
      <w:pPr>
        <w:jc w:val="center"/>
        <w:rPr>
          <w:b/>
          <w:bCs/>
          <w:lang w:val="es-CO" w:eastAsia="es-CO"/>
        </w:rPr>
      </w:pPr>
    </w:p>
    <w:p w14:paraId="38F3546F" w14:textId="41E4E2F3" w:rsidR="005F6490" w:rsidRPr="00E866FC" w:rsidRDefault="005F6490" w:rsidP="005F6490">
      <w:pPr>
        <w:jc w:val="center"/>
        <w:rPr>
          <w:b/>
          <w:bCs/>
          <w:lang w:val="es-CO" w:eastAsia="es-CO"/>
        </w:rPr>
      </w:pPr>
      <w:r w:rsidRPr="00E866FC">
        <w:rPr>
          <w:b/>
          <w:bCs/>
          <w:lang w:val="es-CO" w:eastAsia="es-CO"/>
        </w:rPr>
        <w:lastRenderedPageBreak/>
        <w:t xml:space="preserve">FORMULARIO </w:t>
      </w:r>
    </w:p>
    <w:p w14:paraId="69FB063B" w14:textId="77777777" w:rsidR="005F6490" w:rsidRPr="00E866FC" w:rsidRDefault="005F6490" w:rsidP="005F6490">
      <w:pPr>
        <w:jc w:val="center"/>
        <w:rPr>
          <w:b/>
          <w:lang w:val="es-CO"/>
        </w:rPr>
      </w:pPr>
      <w:r w:rsidRPr="00E866FC">
        <w:rPr>
          <w:b/>
          <w:bCs/>
          <w:lang w:val="es-CO" w:eastAsia="es-CO"/>
        </w:rPr>
        <w:t xml:space="preserve"> </w:t>
      </w:r>
      <w:r w:rsidRPr="00E866FC">
        <w:rPr>
          <w:b/>
          <w:lang w:val="es-CO"/>
        </w:rPr>
        <w:t>ORIGEN LÍCITO DE LOS RECURSOS</w:t>
      </w:r>
    </w:p>
    <w:p w14:paraId="5E2AF274" w14:textId="77777777" w:rsidR="005F6490" w:rsidRPr="00E866FC" w:rsidRDefault="005F6490" w:rsidP="005F6490">
      <w:pPr>
        <w:jc w:val="center"/>
        <w:rPr>
          <w:b/>
          <w:lang w:val="es-CO"/>
        </w:rPr>
      </w:pPr>
    </w:p>
    <w:p w14:paraId="30A430FF" w14:textId="77777777" w:rsidR="005F6490" w:rsidRPr="00E866FC" w:rsidRDefault="005F6490" w:rsidP="005F6490">
      <w:pPr>
        <w:ind w:right="-91"/>
        <w:jc w:val="both"/>
        <w:rPr>
          <w:lang w:val="es-CO"/>
        </w:rPr>
      </w:pPr>
    </w:p>
    <w:p w14:paraId="25F86CD9" w14:textId="6DC8B741" w:rsidR="005F6490" w:rsidRPr="00E866FC" w:rsidRDefault="005F6490" w:rsidP="005F6490">
      <w:pPr>
        <w:ind w:right="-91"/>
        <w:jc w:val="both"/>
        <w:rPr>
          <w:lang w:val="es-CO"/>
        </w:rPr>
      </w:pPr>
      <w:r w:rsidRPr="00E866FC">
        <w:rPr>
          <w:lang w:val="es-CO"/>
        </w:rPr>
        <w:t>Bogotá, D.C.,   __ __ ____ de 202</w:t>
      </w:r>
      <w:r w:rsidR="00123D58">
        <w:rPr>
          <w:lang w:val="es-CO"/>
        </w:rPr>
        <w:t>6</w:t>
      </w:r>
    </w:p>
    <w:p w14:paraId="46747BE0" w14:textId="77777777" w:rsidR="005F6490" w:rsidRPr="00E866FC" w:rsidRDefault="005F6490" w:rsidP="005F6490">
      <w:pPr>
        <w:rPr>
          <w:lang w:val="es-CO"/>
        </w:rPr>
      </w:pPr>
    </w:p>
    <w:p w14:paraId="7DC11F4E" w14:textId="77777777" w:rsidR="005F6490" w:rsidRPr="00E866FC" w:rsidRDefault="005F6490" w:rsidP="005F6490">
      <w:pPr>
        <w:rPr>
          <w:lang w:val="es-CO"/>
        </w:rPr>
      </w:pPr>
    </w:p>
    <w:p w14:paraId="74DAF8DB" w14:textId="77777777" w:rsidR="005F6490" w:rsidRPr="00E866FC" w:rsidRDefault="005F6490" w:rsidP="005F6490">
      <w:pPr>
        <w:adjustRightInd w:val="0"/>
        <w:jc w:val="both"/>
        <w:rPr>
          <w:lang w:val="es-CO" w:eastAsia="es-CO"/>
        </w:rPr>
      </w:pPr>
      <w:r w:rsidRPr="00E866FC">
        <w:rPr>
          <w:lang w:val="es-CO" w:eastAsia="es-CO"/>
        </w:rPr>
        <w:t xml:space="preserve">Señores  </w:t>
      </w:r>
    </w:p>
    <w:p w14:paraId="0F89DDC7" w14:textId="77777777" w:rsidR="005F6490" w:rsidRPr="00E866FC" w:rsidRDefault="005F6490" w:rsidP="005F6490">
      <w:pPr>
        <w:adjustRightInd w:val="0"/>
        <w:jc w:val="both"/>
        <w:rPr>
          <w:lang w:val="es-CO"/>
        </w:rPr>
      </w:pPr>
      <w:r w:rsidRPr="00E866FC">
        <w:rPr>
          <w:lang w:val="es-CO"/>
        </w:rPr>
        <w:t>POLICÍA NACIONAL – DIRECCIÓN DE SANIDAD – REGIONAL DE ASEGURAMIENTO EN SALUD No. 1</w:t>
      </w:r>
    </w:p>
    <w:p w14:paraId="370DC448" w14:textId="77777777" w:rsidR="005F6490" w:rsidRPr="00E866FC" w:rsidRDefault="005F6490" w:rsidP="005F6490">
      <w:pPr>
        <w:jc w:val="both"/>
        <w:rPr>
          <w:lang w:val="es-CO"/>
        </w:rPr>
      </w:pPr>
      <w:r w:rsidRPr="00E866FC">
        <w:rPr>
          <w:lang w:val="es-CO"/>
        </w:rPr>
        <w:t>Bogotá</w:t>
      </w:r>
    </w:p>
    <w:p w14:paraId="262FBF59" w14:textId="77777777" w:rsidR="005F6490" w:rsidRPr="00E866FC" w:rsidRDefault="005F6490" w:rsidP="005F6490">
      <w:pPr>
        <w:autoSpaceDE/>
        <w:autoSpaceDN/>
        <w:jc w:val="both"/>
        <w:rPr>
          <w:lang w:val="es-CO"/>
        </w:rPr>
      </w:pPr>
    </w:p>
    <w:p w14:paraId="10CC6DDC" w14:textId="77777777" w:rsidR="005F6490" w:rsidRPr="00E866FC" w:rsidRDefault="005F6490" w:rsidP="005F6490">
      <w:pPr>
        <w:autoSpaceDE/>
        <w:autoSpaceDN/>
        <w:jc w:val="both"/>
        <w:rPr>
          <w:lang w:val="es-CO"/>
        </w:rPr>
      </w:pPr>
    </w:p>
    <w:p w14:paraId="0D9F5110" w14:textId="6A68986D" w:rsidR="005F6490" w:rsidRPr="00E866FC" w:rsidRDefault="005F6490" w:rsidP="005F6490">
      <w:pPr>
        <w:jc w:val="both"/>
        <w:rPr>
          <w:b/>
          <w:iCs/>
          <w:lang w:val="es-CO"/>
        </w:rPr>
      </w:pPr>
      <w:r w:rsidRPr="00E866FC">
        <w:rPr>
          <w:iCs/>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E866FC">
        <w:rPr>
          <w:iCs/>
          <w:lang w:val="es-CO"/>
        </w:rPr>
        <w:t>Nit</w:t>
      </w:r>
      <w:proofErr w:type="spellEnd"/>
      <w:r w:rsidRPr="00E866FC">
        <w:rPr>
          <w:iCs/>
          <w:lang w:val="es-CO"/>
        </w:rPr>
        <w:t xml:space="preserve">. _________________________, así como el patrimonio de cada uno de los socios, que se destinaran para el desarrollo del proceso de </w:t>
      </w:r>
      <w:proofErr w:type="spellStart"/>
      <w:r w:rsidRPr="00E866FC">
        <w:rPr>
          <w:iCs/>
          <w:lang w:val="es-CO"/>
        </w:rPr>
        <w:t>CONTRATACION</w:t>
      </w:r>
      <w:proofErr w:type="spellEnd"/>
      <w:r w:rsidRPr="00E866FC">
        <w:rPr>
          <w:iCs/>
          <w:lang w:val="es-CO"/>
        </w:rPr>
        <w:t xml:space="preserve"> </w:t>
      </w:r>
      <w:proofErr w:type="spellStart"/>
      <w:r w:rsidRPr="00E866FC">
        <w:rPr>
          <w:iCs/>
          <w:lang w:val="es-CO"/>
        </w:rPr>
        <w:t>MINIMA</w:t>
      </w:r>
      <w:proofErr w:type="spellEnd"/>
      <w:r w:rsidRPr="00E866FC">
        <w:rPr>
          <w:iCs/>
          <w:lang w:val="es-CO"/>
        </w:rPr>
        <w:t xml:space="preserve"> </w:t>
      </w:r>
      <w:proofErr w:type="spellStart"/>
      <w:r w:rsidRPr="00E866FC">
        <w:rPr>
          <w:iCs/>
          <w:lang w:val="es-CO"/>
        </w:rPr>
        <w:t>CUANTIA</w:t>
      </w:r>
      <w:proofErr w:type="spellEnd"/>
      <w:r w:rsidRPr="00E866FC">
        <w:rPr>
          <w:iCs/>
          <w:lang w:val="es-CO"/>
        </w:rPr>
        <w:t xml:space="preserve"> </w:t>
      </w:r>
      <w:proofErr w:type="spellStart"/>
      <w:r w:rsidRPr="00E866FC">
        <w:rPr>
          <w:iCs/>
          <w:lang w:val="es-CO"/>
        </w:rPr>
        <w:t>numero</w:t>
      </w:r>
      <w:proofErr w:type="spellEnd"/>
      <w:r w:rsidRPr="00E866FC">
        <w:rPr>
          <w:iCs/>
          <w:lang w:val="es-CO"/>
        </w:rPr>
        <w:t xml:space="preserve"> </w:t>
      </w:r>
      <w:r w:rsidRPr="00E866FC">
        <w:rPr>
          <w:b/>
          <w:lang w:val="es-CO"/>
        </w:rPr>
        <w:t xml:space="preserve">INVITACIÓN PN RASES No. 1 </w:t>
      </w:r>
      <w:proofErr w:type="spellStart"/>
      <w:r w:rsidR="00FE476F">
        <w:rPr>
          <w:b/>
          <w:lang w:val="es-CO"/>
        </w:rPr>
        <w:t>MIC</w:t>
      </w:r>
      <w:proofErr w:type="spellEnd"/>
      <w:r w:rsidR="00FE476F">
        <w:rPr>
          <w:b/>
          <w:lang w:val="es-CO"/>
        </w:rPr>
        <w:t xml:space="preserve"> 047</w:t>
      </w:r>
      <w:r w:rsidR="006F4155">
        <w:rPr>
          <w:b/>
          <w:lang w:val="es-CO"/>
        </w:rPr>
        <w:t xml:space="preserve"> 2026</w:t>
      </w:r>
      <w:r w:rsidRPr="00E866FC">
        <w:rPr>
          <w:b/>
          <w:lang w:val="es-CO"/>
        </w:rPr>
        <w:t xml:space="preserve"> </w:t>
      </w:r>
      <w:r w:rsidRPr="00E866FC">
        <w:rPr>
          <w:iCs/>
          <w:lang w:val="es-CO"/>
        </w:rPr>
        <w:t xml:space="preserve">cuyo objeto </w:t>
      </w:r>
      <w:r w:rsidR="00A412D9">
        <w:rPr>
          <w:iCs/>
          <w:lang w:val="es-CO"/>
        </w:rPr>
        <w:t>el</w:t>
      </w:r>
      <w:r w:rsidRPr="00E866FC">
        <w:rPr>
          <w:iCs/>
          <w:lang w:val="es-CO"/>
        </w:rPr>
        <w:t xml:space="preserve"> </w:t>
      </w:r>
      <w:r w:rsidR="00813EE0" w:rsidRPr="00813EE0">
        <w:rPr>
          <w:b/>
          <w:bCs/>
          <w:lang w:val="es-CO"/>
        </w:rPr>
        <w:t xml:space="preserve">SUMINISTRO DE ELEMENTOS PARA LA CORRECCIÓN ÓPTICA DE DEFECTO </w:t>
      </w:r>
      <w:proofErr w:type="spellStart"/>
      <w:r w:rsidR="00813EE0" w:rsidRPr="00813EE0">
        <w:rPr>
          <w:b/>
          <w:bCs/>
          <w:lang w:val="es-CO"/>
        </w:rPr>
        <w:t>REFRECTIVOS</w:t>
      </w:r>
      <w:proofErr w:type="spellEnd"/>
      <w:r w:rsidR="00813EE0" w:rsidRPr="00813EE0">
        <w:rPr>
          <w:b/>
          <w:bCs/>
          <w:lang w:val="es-CO"/>
        </w:rPr>
        <w:t>, VALORACIÓN DE OPTOMETRÍA CON DESTINO A LOS USUARIOS DEL SUBSISTEMA DE SALUD DE LA POLICÍA NACIONAL ADSCRITOS A LA REGIONAL DE ASEGURAMIENTO EN SALUD No. 1, UNIDAD PRESTADORA DE SALUD GUAINÍA</w:t>
      </w:r>
      <w:r w:rsidR="00813EE0">
        <w:rPr>
          <w:b/>
          <w:bCs/>
          <w:lang w:val="es-CO"/>
        </w:rPr>
        <w:t>.</w:t>
      </w:r>
      <w:r w:rsidR="004D09DA" w:rsidRPr="00E866FC">
        <w:rPr>
          <w:b/>
          <w:bCs/>
          <w:lang w:val="es-CO"/>
        </w:rPr>
        <w:t xml:space="preserve"> </w:t>
      </w:r>
      <w:r w:rsidRPr="00E866FC">
        <w:rPr>
          <w:iCs/>
          <w:lang w:val="es-CO"/>
        </w:rPr>
        <w:t xml:space="preserve">Provienen de actividades licitas </w:t>
      </w:r>
      <w:r w:rsidRPr="00E866FC">
        <w:rPr>
          <w:lang w:val="es-CO"/>
        </w:rPr>
        <w:t>y que no estamos incluidos en listas nacionales o internacionales de lavado de activos</w:t>
      </w:r>
      <w:r w:rsidRPr="00E866FC">
        <w:rPr>
          <w:iCs/>
          <w:lang w:val="es-CO"/>
        </w:rPr>
        <w:t xml:space="preserve">. </w:t>
      </w:r>
    </w:p>
    <w:p w14:paraId="33F598DF" w14:textId="77777777" w:rsidR="005F6490" w:rsidRPr="00E866FC" w:rsidRDefault="005F6490" w:rsidP="005F6490">
      <w:pPr>
        <w:tabs>
          <w:tab w:val="left" w:pos="240"/>
        </w:tabs>
        <w:contextualSpacing/>
        <w:rPr>
          <w:lang w:val="es-CO"/>
        </w:rPr>
      </w:pPr>
    </w:p>
    <w:p w14:paraId="6FF6767B" w14:textId="77777777" w:rsidR="005F6490" w:rsidRPr="00E866FC" w:rsidRDefault="005F6490" w:rsidP="005F6490">
      <w:pPr>
        <w:jc w:val="both"/>
        <w:rPr>
          <w:lang w:val="es-CO"/>
        </w:rPr>
      </w:pPr>
      <w:r w:rsidRPr="00E866FC">
        <w:rPr>
          <w:lang w:val="es-CO"/>
        </w:rPr>
        <w:t>Manifestación que se entiende prestada bajo la gravedad de juramento.</w:t>
      </w:r>
    </w:p>
    <w:p w14:paraId="5D2C33DC" w14:textId="77777777" w:rsidR="005F6490" w:rsidRPr="00E866FC" w:rsidRDefault="005F6490" w:rsidP="005F6490">
      <w:pPr>
        <w:tabs>
          <w:tab w:val="left" w:pos="240"/>
        </w:tabs>
        <w:contextualSpacing/>
        <w:rPr>
          <w:lang w:val="es-CO"/>
        </w:rPr>
      </w:pPr>
    </w:p>
    <w:p w14:paraId="03CE5D69" w14:textId="77777777" w:rsidR="005F6490" w:rsidRPr="00E866FC" w:rsidRDefault="005F6490" w:rsidP="005F6490">
      <w:pPr>
        <w:tabs>
          <w:tab w:val="left" w:pos="240"/>
        </w:tabs>
        <w:contextualSpacing/>
        <w:rPr>
          <w:lang w:val="es-CO"/>
        </w:rPr>
      </w:pPr>
    </w:p>
    <w:p w14:paraId="1EE23A7F" w14:textId="77777777" w:rsidR="005F6490" w:rsidRPr="00E866FC" w:rsidRDefault="005F6490" w:rsidP="005F6490">
      <w:pPr>
        <w:tabs>
          <w:tab w:val="left" w:pos="240"/>
        </w:tabs>
        <w:contextualSpacing/>
        <w:rPr>
          <w:lang w:val="es-CO"/>
        </w:rPr>
      </w:pPr>
    </w:p>
    <w:p w14:paraId="67EADA33" w14:textId="77777777" w:rsidR="005F6490" w:rsidRPr="00E866FC" w:rsidRDefault="005F6490" w:rsidP="005F6490">
      <w:pPr>
        <w:tabs>
          <w:tab w:val="left" w:pos="240"/>
        </w:tabs>
        <w:contextualSpacing/>
        <w:rPr>
          <w:lang w:val="es-CO"/>
        </w:rPr>
      </w:pPr>
    </w:p>
    <w:p w14:paraId="37C1BBFB" w14:textId="77777777" w:rsidR="005F6490" w:rsidRPr="00E866FC" w:rsidRDefault="005F6490" w:rsidP="005F6490">
      <w:pPr>
        <w:tabs>
          <w:tab w:val="left" w:pos="240"/>
        </w:tabs>
        <w:contextualSpacing/>
        <w:rPr>
          <w:lang w:val="es-CO"/>
        </w:rPr>
      </w:pPr>
    </w:p>
    <w:p w14:paraId="1E5563C7" w14:textId="77777777" w:rsidR="005F6490" w:rsidRPr="00E866FC" w:rsidRDefault="005F6490" w:rsidP="005F6490">
      <w:pPr>
        <w:tabs>
          <w:tab w:val="left" w:pos="240"/>
        </w:tabs>
        <w:contextualSpacing/>
        <w:rPr>
          <w:lang w:val="es-CO"/>
        </w:rPr>
      </w:pPr>
    </w:p>
    <w:p w14:paraId="4CE189BB" w14:textId="77777777" w:rsidR="005F6490" w:rsidRPr="00E866FC" w:rsidRDefault="005F6490" w:rsidP="005F6490">
      <w:pPr>
        <w:tabs>
          <w:tab w:val="left" w:pos="240"/>
        </w:tabs>
        <w:contextualSpacing/>
        <w:rPr>
          <w:lang w:val="es-CO"/>
        </w:rPr>
      </w:pPr>
    </w:p>
    <w:p w14:paraId="036DACDE" w14:textId="77777777" w:rsidR="005F6490" w:rsidRPr="00E866FC" w:rsidRDefault="005F6490" w:rsidP="005F6490">
      <w:pPr>
        <w:tabs>
          <w:tab w:val="left" w:pos="240"/>
        </w:tabs>
        <w:contextualSpacing/>
        <w:rPr>
          <w:lang w:val="es-CO"/>
        </w:rPr>
      </w:pPr>
    </w:p>
    <w:p w14:paraId="218D83A3" w14:textId="77777777" w:rsidR="005F6490" w:rsidRPr="00E866FC" w:rsidRDefault="005F6490" w:rsidP="005F6490">
      <w:pPr>
        <w:tabs>
          <w:tab w:val="left" w:pos="240"/>
        </w:tabs>
        <w:contextualSpacing/>
        <w:rPr>
          <w:lang w:val="es-CO"/>
        </w:rPr>
      </w:pPr>
    </w:p>
    <w:p w14:paraId="4CFFC687" w14:textId="77777777" w:rsidR="005F6490" w:rsidRPr="00E866FC" w:rsidRDefault="005F6490" w:rsidP="005F6490">
      <w:pPr>
        <w:jc w:val="both"/>
        <w:rPr>
          <w:lang w:val="es-CO"/>
        </w:rPr>
      </w:pPr>
      <w:r w:rsidRPr="00E866FC">
        <w:rPr>
          <w:lang w:val="es-CO"/>
        </w:rPr>
        <w:t xml:space="preserve">   ________________________________________</w:t>
      </w:r>
      <w:r w:rsidRPr="00E866FC">
        <w:rPr>
          <w:lang w:val="es-CO"/>
        </w:rPr>
        <w:tab/>
      </w:r>
      <w:r w:rsidRPr="00E866FC">
        <w:rPr>
          <w:lang w:val="es-CO"/>
        </w:rPr>
        <w:tab/>
      </w:r>
    </w:p>
    <w:p w14:paraId="0B6FF95F" w14:textId="77777777" w:rsidR="005F6490" w:rsidRPr="00E866FC" w:rsidRDefault="005F6490" w:rsidP="005F6490">
      <w:pPr>
        <w:autoSpaceDE/>
        <w:autoSpaceDN/>
        <w:ind w:left="180"/>
        <w:rPr>
          <w:lang w:val="es-CO"/>
        </w:rPr>
      </w:pPr>
      <w:r w:rsidRPr="00E866FC">
        <w:rPr>
          <w:lang w:val="es-CO"/>
        </w:rPr>
        <w:t xml:space="preserve">Firma del representante legal del proponente </w:t>
      </w:r>
    </w:p>
    <w:p w14:paraId="61BE5A32" w14:textId="77777777" w:rsidR="005F6490" w:rsidRPr="00E866FC" w:rsidRDefault="005F6490" w:rsidP="005F6490">
      <w:pPr>
        <w:autoSpaceDE/>
        <w:autoSpaceDN/>
        <w:ind w:left="180"/>
        <w:contextualSpacing/>
        <w:rPr>
          <w:lang w:val="es-CO" w:eastAsia="es-CO"/>
        </w:rPr>
      </w:pPr>
      <w:r w:rsidRPr="00E866FC">
        <w:rPr>
          <w:lang w:val="es-CO" w:eastAsia="es-CO"/>
        </w:rPr>
        <w:t xml:space="preserve">Nombre o razón social del oferente: _______________________________________ </w:t>
      </w:r>
    </w:p>
    <w:p w14:paraId="5E972234" w14:textId="77777777" w:rsidR="005F6490" w:rsidRPr="00E866FC" w:rsidRDefault="005F6490" w:rsidP="005F6490">
      <w:pPr>
        <w:autoSpaceDE/>
        <w:autoSpaceDN/>
        <w:ind w:left="180"/>
        <w:contextualSpacing/>
        <w:rPr>
          <w:color w:val="000000"/>
          <w:lang w:val="es-CO"/>
        </w:rPr>
      </w:pPr>
      <w:r w:rsidRPr="00E866FC">
        <w:rPr>
          <w:lang w:val="es-CO" w:eastAsia="es-CO"/>
        </w:rPr>
        <w:t>Identificación (</w:t>
      </w:r>
      <w:proofErr w:type="spellStart"/>
      <w:r w:rsidRPr="00E866FC">
        <w:rPr>
          <w:lang w:val="es-CO" w:eastAsia="es-CO"/>
        </w:rPr>
        <w:t>NIT</w:t>
      </w:r>
      <w:proofErr w:type="spellEnd"/>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 xml:space="preserve"> </w:t>
      </w:r>
      <w:proofErr w:type="spellStart"/>
      <w:r w:rsidRPr="00E866FC">
        <w:rPr>
          <w:lang w:val="es-CO" w:eastAsia="es-CO"/>
        </w:rPr>
        <w:t>C.C</w:t>
      </w:r>
      <w:proofErr w:type="spellEnd"/>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 xml:space="preserve"> </w:t>
      </w:r>
      <w:proofErr w:type="spellStart"/>
      <w:r w:rsidRPr="00E866FC">
        <w:rPr>
          <w:lang w:val="es-CO" w:eastAsia="es-CO"/>
        </w:rPr>
        <w:t>C.E</w:t>
      </w:r>
      <w:proofErr w:type="spellEnd"/>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w:t>
      </w:r>
      <w:r w:rsidRPr="00E866FC">
        <w:rPr>
          <w:color w:val="000000"/>
          <w:lang w:val="es-CO"/>
        </w:rPr>
        <w:t>: ______________________________________</w:t>
      </w:r>
    </w:p>
    <w:p w14:paraId="67081043" w14:textId="77777777" w:rsidR="005F6490" w:rsidRPr="00E866FC" w:rsidRDefault="005F6490" w:rsidP="005F6490">
      <w:pPr>
        <w:autoSpaceDE/>
        <w:autoSpaceDN/>
        <w:ind w:left="180"/>
        <w:contextualSpacing/>
        <w:rPr>
          <w:color w:val="000000"/>
          <w:lang w:val="es-CO"/>
        </w:rPr>
      </w:pPr>
      <w:r w:rsidRPr="00E866FC">
        <w:rPr>
          <w:lang w:val="es-CO" w:eastAsia="es-CO"/>
        </w:rPr>
        <w:t>Nombre Representante Legal</w:t>
      </w:r>
      <w:r w:rsidRPr="00E866FC">
        <w:rPr>
          <w:color w:val="000000"/>
          <w:lang w:val="es-CO"/>
        </w:rPr>
        <w:t>: ___________________________________________</w:t>
      </w:r>
    </w:p>
    <w:p w14:paraId="3B64BF58" w14:textId="77777777" w:rsidR="005F6490" w:rsidRPr="00E866FC" w:rsidRDefault="005F6490" w:rsidP="005F6490">
      <w:pPr>
        <w:autoSpaceDE/>
        <w:autoSpaceDN/>
        <w:ind w:left="180"/>
        <w:rPr>
          <w:color w:val="000000"/>
          <w:lang w:val="es-CO"/>
        </w:rPr>
      </w:pPr>
      <w:r w:rsidRPr="00E866FC">
        <w:rPr>
          <w:color w:val="000000"/>
          <w:lang w:val="es-CO"/>
        </w:rPr>
        <w:t>Identificación (</w:t>
      </w:r>
      <w:proofErr w:type="spellStart"/>
      <w:r w:rsidRPr="00E866FC">
        <w:rPr>
          <w:color w:val="000000"/>
          <w:lang w:val="es-CO"/>
        </w:rPr>
        <w:t>C.C</w:t>
      </w:r>
      <w:proofErr w:type="spellEnd"/>
      <w:r w:rsidRPr="00E866FC">
        <w:rPr>
          <w:color w:val="000000"/>
          <w:lang w:val="es-CO"/>
        </w:rPr>
        <w:t xml:space="preserve"> </w:t>
      </w:r>
      <w:r w:rsidRPr="00E866FC">
        <w:rPr>
          <w:rFonts w:ascii="Segoe UI Symbol" w:eastAsia="MS Gothic" w:hAnsi="Segoe UI Symbol" w:cs="Segoe UI Symbol"/>
          <w:lang w:val="es-CO" w:eastAsia="es-CO"/>
        </w:rPr>
        <w:t>☐</w:t>
      </w:r>
      <w:r w:rsidRPr="00E866FC">
        <w:rPr>
          <w:color w:val="000000"/>
          <w:lang w:val="es-CO"/>
        </w:rPr>
        <w:t xml:space="preserve"> C.E.</w:t>
      </w:r>
      <w:r w:rsidRPr="00E866FC">
        <w:rPr>
          <w:lang w:val="es-CO" w:eastAsia="es-CO"/>
        </w:rPr>
        <w:t xml:space="preserve"> </w:t>
      </w:r>
      <w:r w:rsidRPr="00E866FC">
        <w:rPr>
          <w:rFonts w:ascii="Segoe UI Symbol" w:eastAsia="MS Gothic" w:hAnsi="Segoe UI Symbol" w:cs="Segoe UI Symbol"/>
          <w:lang w:val="es-CO" w:eastAsia="es-CO"/>
        </w:rPr>
        <w:t>☐</w:t>
      </w:r>
      <w:r w:rsidRPr="00E866FC">
        <w:rPr>
          <w:lang w:val="es-CO" w:eastAsia="es-CO"/>
        </w:rPr>
        <w:t>) ___________________________________________</w:t>
      </w:r>
    </w:p>
    <w:p w14:paraId="230D671E" w14:textId="77777777" w:rsidR="005F6490" w:rsidRPr="00E866FC" w:rsidRDefault="005F6490" w:rsidP="005F6490">
      <w:pPr>
        <w:autoSpaceDE/>
        <w:autoSpaceDN/>
        <w:ind w:left="180"/>
        <w:rPr>
          <w:color w:val="000000"/>
          <w:lang w:val="es-CO"/>
        </w:rPr>
      </w:pPr>
      <w:r w:rsidRPr="00E866FC">
        <w:rPr>
          <w:color w:val="000000"/>
          <w:lang w:val="es-CO"/>
        </w:rPr>
        <w:t>Dirección: ___________________________________________________________</w:t>
      </w:r>
    </w:p>
    <w:p w14:paraId="54399CB3" w14:textId="77777777" w:rsidR="005F6490" w:rsidRPr="00E866FC" w:rsidRDefault="005F6490" w:rsidP="005F6490">
      <w:pPr>
        <w:autoSpaceDE/>
        <w:autoSpaceDN/>
        <w:ind w:left="180"/>
        <w:rPr>
          <w:lang w:val="es-CO"/>
        </w:rPr>
      </w:pPr>
      <w:r w:rsidRPr="00E866FC">
        <w:rPr>
          <w:color w:val="000000"/>
          <w:lang w:val="es-CO"/>
        </w:rPr>
        <w:t>Teléfono: ____________________________________________________________</w:t>
      </w:r>
    </w:p>
    <w:p w14:paraId="413D5EB6" w14:textId="77777777" w:rsidR="005F6490" w:rsidRPr="00E866FC" w:rsidRDefault="005F6490" w:rsidP="005F6490">
      <w:pPr>
        <w:ind w:left="180"/>
        <w:contextualSpacing/>
        <w:jc w:val="both"/>
        <w:rPr>
          <w:color w:val="000000"/>
          <w:lang w:val="es-CO"/>
        </w:rPr>
      </w:pPr>
      <w:r w:rsidRPr="00E866FC">
        <w:rPr>
          <w:color w:val="000000"/>
          <w:lang w:val="es-CO"/>
        </w:rPr>
        <w:t>Email: _______________________________________________________________</w:t>
      </w:r>
    </w:p>
    <w:p w14:paraId="6A67443B" w14:textId="77777777" w:rsidR="005F6490" w:rsidRPr="00E866FC" w:rsidRDefault="005F6490" w:rsidP="005F6490">
      <w:pPr>
        <w:jc w:val="both"/>
        <w:rPr>
          <w:lang w:val="es-CO"/>
        </w:rPr>
      </w:pPr>
    </w:p>
    <w:p w14:paraId="0C8A6F0B" w14:textId="48412ED5" w:rsidR="005F6490" w:rsidRPr="00E866FC" w:rsidRDefault="005F6490" w:rsidP="006A36EB">
      <w:pPr>
        <w:adjustRightInd w:val="0"/>
        <w:ind w:right="-91"/>
        <w:jc w:val="center"/>
        <w:rPr>
          <w:b/>
          <w:sz w:val="18"/>
          <w:szCs w:val="18"/>
          <w:lang w:val="es-CO"/>
        </w:rPr>
      </w:pPr>
    </w:p>
    <w:p w14:paraId="07AE747A" w14:textId="4AB730A8" w:rsidR="005F6490" w:rsidRPr="00E866FC" w:rsidRDefault="005F6490" w:rsidP="006A36EB">
      <w:pPr>
        <w:adjustRightInd w:val="0"/>
        <w:ind w:right="-91"/>
        <w:jc w:val="center"/>
        <w:rPr>
          <w:b/>
          <w:sz w:val="18"/>
          <w:szCs w:val="18"/>
          <w:lang w:val="es-CO"/>
        </w:rPr>
      </w:pPr>
    </w:p>
    <w:p w14:paraId="70D269AE" w14:textId="532D3172" w:rsidR="005F6490" w:rsidRPr="00E866FC" w:rsidRDefault="005F6490" w:rsidP="006A36EB">
      <w:pPr>
        <w:adjustRightInd w:val="0"/>
        <w:ind w:right="-91"/>
        <w:jc w:val="center"/>
        <w:rPr>
          <w:b/>
          <w:sz w:val="18"/>
          <w:szCs w:val="18"/>
          <w:lang w:val="es-CO"/>
        </w:rPr>
      </w:pPr>
    </w:p>
    <w:p w14:paraId="07CEB85C" w14:textId="20836203" w:rsidR="005F6490" w:rsidRPr="00E866FC" w:rsidRDefault="005F6490" w:rsidP="006A36EB">
      <w:pPr>
        <w:adjustRightInd w:val="0"/>
        <w:ind w:right="-91"/>
        <w:jc w:val="center"/>
        <w:rPr>
          <w:b/>
          <w:sz w:val="18"/>
          <w:szCs w:val="18"/>
          <w:lang w:val="es-CO"/>
        </w:rPr>
      </w:pPr>
    </w:p>
    <w:p w14:paraId="6B53D698" w14:textId="7722E985" w:rsidR="005F6490" w:rsidRDefault="005F6490" w:rsidP="006A36EB">
      <w:pPr>
        <w:adjustRightInd w:val="0"/>
        <w:ind w:right="-91"/>
        <w:jc w:val="center"/>
        <w:rPr>
          <w:b/>
          <w:sz w:val="18"/>
          <w:szCs w:val="18"/>
          <w:lang w:val="es-CO"/>
        </w:rPr>
      </w:pPr>
    </w:p>
    <w:p w14:paraId="1165971E" w14:textId="016320DC" w:rsidR="003F432E" w:rsidRDefault="003F432E" w:rsidP="006A36EB">
      <w:pPr>
        <w:adjustRightInd w:val="0"/>
        <w:ind w:right="-91"/>
        <w:jc w:val="center"/>
        <w:rPr>
          <w:b/>
          <w:sz w:val="18"/>
          <w:szCs w:val="18"/>
          <w:lang w:val="es-CO"/>
        </w:rPr>
      </w:pPr>
    </w:p>
    <w:p w14:paraId="458E01CA" w14:textId="77777777" w:rsidR="005F6490" w:rsidRPr="00E866FC" w:rsidRDefault="005F6490" w:rsidP="005F6490">
      <w:pPr>
        <w:ind w:right="-60"/>
        <w:jc w:val="center"/>
        <w:rPr>
          <w:b/>
          <w:lang w:val="es-CO"/>
        </w:rPr>
      </w:pPr>
      <w:r w:rsidRPr="00E866FC">
        <w:rPr>
          <w:b/>
          <w:lang w:val="es-CO"/>
        </w:rPr>
        <w:lastRenderedPageBreak/>
        <w:t xml:space="preserve">FORMULARIO </w:t>
      </w:r>
    </w:p>
    <w:p w14:paraId="73E77A6C" w14:textId="77777777" w:rsidR="005F6490" w:rsidRPr="00E866FC" w:rsidRDefault="005F6490" w:rsidP="005F6490">
      <w:pPr>
        <w:jc w:val="center"/>
        <w:rPr>
          <w:b/>
          <w:snapToGrid w:val="0"/>
          <w:lang w:val="es-CO"/>
        </w:rPr>
      </w:pPr>
      <w:r w:rsidRPr="00E866FC">
        <w:rPr>
          <w:b/>
          <w:snapToGrid w:val="0"/>
          <w:lang w:val="es-CO"/>
        </w:rPr>
        <w:t>ACUERDO DE CONFIDENCIALIDAD</w:t>
      </w:r>
    </w:p>
    <w:p w14:paraId="12506B7C" w14:textId="77777777" w:rsidR="005F6490" w:rsidRPr="00E866FC" w:rsidRDefault="005F6490" w:rsidP="005F6490">
      <w:pPr>
        <w:jc w:val="both"/>
        <w:rPr>
          <w:b/>
          <w:snapToGrid w:val="0"/>
          <w:lang w:val="es-CO"/>
        </w:rPr>
      </w:pPr>
    </w:p>
    <w:p w14:paraId="32383D67" w14:textId="39D12279" w:rsidR="005F6490" w:rsidRPr="00E866FC" w:rsidRDefault="005F6490" w:rsidP="005F6490">
      <w:pPr>
        <w:ind w:right="-91"/>
        <w:jc w:val="both"/>
        <w:rPr>
          <w:sz w:val="19"/>
          <w:szCs w:val="19"/>
          <w:lang w:val="es-CO"/>
        </w:rPr>
      </w:pPr>
      <w:r w:rsidRPr="00E866FC">
        <w:rPr>
          <w:sz w:val="19"/>
          <w:szCs w:val="19"/>
          <w:lang w:val="es-CO"/>
        </w:rPr>
        <w:t>Bogotá, D.C.,   __ __ ____ de 202</w:t>
      </w:r>
      <w:r w:rsidR="00123D58">
        <w:rPr>
          <w:sz w:val="19"/>
          <w:szCs w:val="19"/>
          <w:lang w:val="es-CO"/>
        </w:rPr>
        <w:t>6</w:t>
      </w:r>
    </w:p>
    <w:p w14:paraId="32986B97" w14:textId="77777777" w:rsidR="005F6490" w:rsidRPr="00E866FC" w:rsidRDefault="005F6490" w:rsidP="005F6490">
      <w:pPr>
        <w:jc w:val="both"/>
        <w:rPr>
          <w:sz w:val="19"/>
          <w:szCs w:val="19"/>
          <w:lang w:val="es-CO"/>
        </w:rPr>
      </w:pPr>
    </w:p>
    <w:p w14:paraId="1C644B29" w14:textId="77777777" w:rsidR="005F6490" w:rsidRPr="00E866FC" w:rsidRDefault="005F6490" w:rsidP="005F6490">
      <w:pPr>
        <w:jc w:val="both"/>
        <w:rPr>
          <w:sz w:val="19"/>
          <w:szCs w:val="19"/>
          <w:lang w:val="es-CO"/>
        </w:rPr>
      </w:pPr>
      <w:r w:rsidRPr="00E866FC">
        <w:rPr>
          <w:sz w:val="19"/>
          <w:szCs w:val="19"/>
          <w:lang w:val="es-CO"/>
        </w:rPr>
        <w:t xml:space="preserve">Señores  </w:t>
      </w:r>
    </w:p>
    <w:p w14:paraId="4EA42C6D" w14:textId="77777777" w:rsidR="005F6490" w:rsidRPr="00E866FC" w:rsidRDefault="005F6490" w:rsidP="005F6490">
      <w:pPr>
        <w:jc w:val="both"/>
        <w:rPr>
          <w:sz w:val="19"/>
          <w:szCs w:val="19"/>
          <w:lang w:val="es-CO"/>
        </w:rPr>
      </w:pPr>
      <w:r w:rsidRPr="00E866FC">
        <w:rPr>
          <w:sz w:val="19"/>
          <w:szCs w:val="19"/>
          <w:lang w:val="es-CO"/>
        </w:rPr>
        <w:t>POLICÍA NACIONAL – DIRECCIÓN DE SANIDAD – REGIONAL DE ASEGURAMIENTO EN SALUD No. 1</w:t>
      </w:r>
    </w:p>
    <w:p w14:paraId="0B4924D9" w14:textId="77777777" w:rsidR="005F6490" w:rsidRPr="00E866FC" w:rsidRDefault="005F6490" w:rsidP="005F6490">
      <w:pPr>
        <w:jc w:val="both"/>
        <w:rPr>
          <w:sz w:val="19"/>
          <w:szCs w:val="19"/>
          <w:lang w:val="es-CO"/>
        </w:rPr>
      </w:pPr>
      <w:r w:rsidRPr="00E866FC">
        <w:rPr>
          <w:sz w:val="19"/>
          <w:szCs w:val="19"/>
          <w:lang w:val="es-CO"/>
        </w:rPr>
        <w:t>Bogotá</w:t>
      </w:r>
    </w:p>
    <w:p w14:paraId="101744BE" w14:textId="77777777" w:rsidR="005F6490" w:rsidRPr="00E866FC" w:rsidRDefault="005F6490" w:rsidP="005F6490">
      <w:pPr>
        <w:jc w:val="both"/>
        <w:rPr>
          <w:sz w:val="19"/>
          <w:szCs w:val="19"/>
          <w:lang w:val="es-CO"/>
        </w:rPr>
      </w:pPr>
    </w:p>
    <w:p w14:paraId="67B4F16E" w14:textId="789B47BE" w:rsidR="005F6490" w:rsidRPr="00E866FC" w:rsidRDefault="005F6490" w:rsidP="005F6490">
      <w:pPr>
        <w:jc w:val="both"/>
        <w:rPr>
          <w:b/>
          <w:color w:val="000000"/>
          <w:sz w:val="19"/>
          <w:szCs w:val="19"/>
          <w:lang w:val="es-CO"/>
        </w:rPr>
      </w:pPr>
      <w:r w:rsidRPr="00E866FC">
        <w:rPr>
          <w:sz w:val="19"/>
          <w:szCs w:val="19"/>
          <w:lang w:val="es-CO"/>
        </w:rPr>
        <w:t xml:space="preserve">Acuerdo de confidencialidad del proceso de </w:t>
      </w:r>
      <w:proofErr w:type="spellStart"/>
      <w:r w:rsidRPr="00E866FC">
        <w:rPr>
          <w:sz w:val="19"/>
          <w:szCs w:val="19"/>
          <w:lang w:val="es-CO"/>
        </w:rPr>
        <w:t>CONTRATACION</w:t>
      </w:r>
      <w:proofErr w:type="spellEnd"/>
      <w:r w:rsidRPr="00E866FC">
        <w:rPr>
          <w:sz w:val="19"/>
          <w:szCs w:val="19"/>
          <w:lang w:val="es-CO"/>
        </w:rPr>
        <w:t xml:space="preserve"> </w:t>
      </w:r>
      <w:proofErr w:type="spellStart"/>
      <w:r w:rsidRPr="00E866FC">
        <w:rPr>
          <w:sz w:val="19"/>
          <w:szCs w:val="19"/>
          <w:lang w:val="es-CO"/>
        </w:rPr>
        <w:t>MINIMA</w:t>
      </w:r>
      <w:proofErr w:type="spellEnd"/>
      <w:r w:rsidRPr="00E866FC">
        <w:rPr>
          <w:sz w:val="19"/>
          <w:szCs w:val="19"/>
          <w:lang w:val="es-CO"/>
        </w:rPr>
        <w:t xml:space="preserve"> </w:t>
      </w:r>
      <w:proofErr w:type="spellStart"/>
      <w:r w:rsidRPr="00E866FC">
        <w:rPr>
          <w:sz w:val="19"/>
          <w:szCs w:val="19"/>
          <w:lang w:val="es-CO"/>
        </w:rPr>
        <w:t>CUANTIA</w:t>
      </w:r>
      <w:proofErr w:type="spellEnd"/>
      <w:r w:rsidRPr="00E866FC">
        <w:rPr>
          <w:sz w:val="19"/>
          <w:szCs w:val="19"/>
          <w:lang w:val="es-CO"/>
        </w:rPr>
        <w:t xml:space="preserve">, Número </w:t>
      </w:r>
      <w:r w:rsidRPr="00E866FC">
        <w:rPr>
          <w:b/>
          <w:sz w:val="19"/>
          <w:szCs w:val="19"/>
          <w:lang w:val="es-CO"/>
        </w:rPr>
        <w:t xml:space="preserve">PN RASES No. 1 </w:t>
      </w:r>
      <w:proofErr w:type="spellStart"/>
      <w:r w:rsidR="00FE476F">
        <w:rPr>
          <w:b/>
          <w:sz w:val="19"/>
          <w:szCs w:val="19"/>
          <w:lang w:val="es-CO"/>
        </w:rPr>
        <w:t>MIC</w:t>
      </w:r>
      <w:proofErr w:type="spellEnd"/>
      <w:r w:rsidR="00FE476F">
        <w:rPr>
          <w:b/>
          <w:sz w:val="19"/>
          <w:szCs w:val="19"/>
          <w:lang w:val="es-CO"/>
        </w:rPr>
        <w:t xml:space="preserve"> 047</w:t>
      </w:r>
      <w:r w:rsidR="006F4155">
        <w:rPr>
          <w:b/>
          <w:sz w:val="19"/>
          <w:szCs w:val="19"/>
          <w:lang w:val="es-CO"/>
        </w:rPr>
        <w:t xml:space="preserve"> 2026</w:t>
      </w:r>
      <w:r w:rsidRPr="00E866FC">
        <w:rPr>
          <w:b/>
          <w:sz w:val="19"/>
          <w:szCs w:val="19"/>
          <w:lang w:val="es-CO"/>
        </w:rPr>
        <w:t xml:space="preserve"> </w:t>
      </w:r>
      <w:r w:rsidRPr="00E866FC">
        <w:rPr>
          <w:sz w:val="19"/>
          <w:szCs w:val="19"/>
          <w:lang w:val="es-CO"/>
        </w:rPr>
        <w:t xml:space="preserve">cuyo objeto </w:t>
      </w:r>
      <w:r w:rsidR="00A412D9">
        <w:rPr>
          <w:sz w:val="19"/>
          <w:szCs w:val="19"/>
          <w:lang w:val="es-CO"/>
        </w:rPr>
        <w:t>el</w:t>
      </w:r>
      <w:r w:rsidRPr="00E866FC">
        <w:rPr>
          <w:sz w:val="19"/>
          <w:szCs w:val="19"/>
          <w:lang w:val="es-CO"/>
        </w:rPr>
        <w:t xml:space="preserve"> </w:t>
      </w:r>
      <w:r w:rsidR="00813EE0" w:rsidRPr="00813EE0">
        <w:rPr>
          <w:b/>
          <w:bCs/>
          <w:lang w:val="es-CO"/>
        </w:rPr>
        <w:t xml:space="preserve">SUMINISTRO DE ELEMENTOS PARA LA CORRECCIÓN ÓPTICA DE DEFECTO </w:t>
      </w:r>
      <w:proofErr w:type="spellStart"/>
      <w:r w:rsidR="00813EE0" w:rsidRPr="00813EE0">
        <w:rPr>
          <w:b/>
          <w:bCs/>
          <w:lang w:val="es-CO"/>
        </w:rPr>
        <w:t>REFRECTIVOS</w:t>
      </w:r>
      <w:proofErr w:type="spellEnd"/>
      <w:r w:rsidR="00813EE0" w:rsidRPr="00813EE0">
        <w:rPr>
          <w:b/>
          <w:bCs/>
          <w:lang w:val="es-CO"/>
        </w:rPr>
        <w:t>, VALORACIÓN DE OPTOMETRÍA CON DESTINO A LOS USUARIOS DEL SUBSISTEMA DE SALUD DE LA POLICÍA NACIONAL ADSCRITOS A LA REGIONAL DE ASEGURAMIENTO EN SALUD No. 1, UNIDAD PRESTADORA DE SALUD GUAINÍA</w:t>
      </w:r>
      <w:r w:rsidR="00813EE0">
        <w:rPr>
          <w:b/>
          <w:bCs/>
          <w:lang w:val="es-CO"/>
        </w:rPr>
        <w:t>.</w:t>
      </w:r>
    </w:p>
    <w:p w14:paraId="239F02F2" w14:textId="77777777" w:rsidR="005F6490" w:rsidRPr="00E866FC" w:rsidRDefault="005F6490" w:rsidP="005F6490">
      <w:pPr>
        <w:autoSpaceDE/>
        <w:autoSpaceDN/>
        <w:jc w:val="both"/>
        <w:rPr>
          <w:rFonts w:cs="Times New Roman"/>
          <w:color w:val="000000"/>
          <w:sz w:val="19"/>
          <w:szCs w:val="19"/>
          <w:lang w:val="es-CO"/>
        </w:rPr>
      </w:pPr>
    </w:p>
    <w:p w14:paraId="2640CCAA" w14:textId="77777777" w:rsidR="005F6490" w:rsidRPr="00E866FC" w:rsidRDefault="005F6490" w:rsidP="005F6490">
      <w:pPr>
        <w:autoSpaceDE/>
        <w:autoSpaceDN/>
        <w:jc w:val="both"/>
        <w:rPr>
          <w:rFonts w:cs="Times New Roman"/>
          <w:color w:val="000000"/>
          <w:sz w:val="19"/>
          <w:szCs w:val="19"/>
          <w:lang w:val="es-CO"/>
        </w:rPr>
      </w:pPr>
      <w:r w:rsidRPr="00E866FC">
        <w:rPr>
          <w:rFonts w:cs="Times New Roman"/>
          <w:color w:val="000000"/>
          <w:sz w:val="19"/>
          <w:szCs w:val="19"/>
          <w:lang w:val="es-CO"/>
        </w:rPr>
        <w:t xml:space="preserve">El(los) suscrito(s) a saber: _____________________________________ domiciliado en_______________________, identificado con Documento No. </w:t>
      </w:r>
      <w:r w:rsidRPr="00E866FC">
        <w:rPr>
          <w:rFonts w:cs="Times New Roman"/>
          <w:color w:val="000000"/>
          <w:sz w:val="19"/>
          <w:szCs w:val="19"/>
          <w:lang w:val="es-CO"/>
        </w:rPr>
        <w:softHyphen/>
      </w:r>
      <w:r w:rsidRPr="00E866FC">
        <w:rPr>
          <w:rFonts w:cs="Times New Roman"/>
          <w:color w:val="000000"/>
          <w:sz w:val="19"/>
          <w:szCs w:val="19"/>
          <w:lang w:val="es-CO"/>
        </w:rPr>
        <w:softHyphen/>
      </w:r>
      <w:r w:rsidRPr="00E866FC">
        <w:rPr>
          <w:rFonts w:cs="Times New Roman"/>
          <w:color w:val="000000"/>
          <w:sz w:val="19"/>
          <w:szCs w:val="19"/>
          <w:lang w:val="es-CO"/>
        </w:rPr>
        <w:softHyphen/>
      </w:r>
      <w:r w:rsidRPr="00E866FC">
        <w:rPr>
          <w:rFonts w:cs="Times New Roman"/>
          <w:color w:val="000000"/>
          <w:sz w:val="19"/>
          <w:szCs w:val="19"/>
          <w:lang w:val="es-CO"/>
        </w:rPr>
        <w:softHyphen/>
      </w:r>
      <w:r w:rsidRPr="00E866FC">
        <w:rPr>
          <w:rFonts w:cs="Times New Roman"/>
          <w:color w:val="000000"/>
          <w:sz w:val="19"/>
          <w:szCs w:val="19"/>
          <w:lang w:val="es-CO"/>
        </w:rPr>
        <w:softHyphen/>
      </w:r>
      <w:r w:rsidRPr="00E866FC">
        <w:rPr>
          <w:rFonts w:cs="Times New Roman"/>
          <w:color w:val="000000"/>
          <w:sz w:val="19"/>
          <w:szCs w:val="19"/>
          <w:lang w:val="es-CO"/>
        </w:rPr>
        <w:softHyphen/>
      </w:r>
      <w:r w:rsidRPr="00E866FC">
        <w:rPr>
          <w:rFonts w:cs="Times New Roman"/>
          <w:color w:val="000000"/>
          <w:sz w:val="19"/>
          <w:szCs w:val="19"/>
          <w:lang w:val="es-CO"/>
        </w:rPr>
        <w:softHyphen/>
      </w:r>
      <w:r w:rsidRPr="00E866FC">
        <w:rPr>
          <w:rFonts w:cs="Times New Roman"/>
          <w:color w:val="000000"/>
          <w:sz w:val="19"/>
          <w:szCs w:val="19"/>
          <w:lang w:val="es-CO"/>
        </w:rPr>
        <w:softHyphen/>
      </w:r>
      <w:r w:rsidRPr="00E866FC">
        <w:rPr>
          <w:rFonts w:cs="Times New Roman"/>
          <w:color w:val="000000"/>
          <w:sz w:val="19"/>
          <w:szCs w:val="19"/>
          <w:lang w:val="es-CO"/>
        </w:rPr>
        <w:softHyphen/>
      </w:r>
      <w:r w:rsidRPr="00E866FC">
        <w:rPr>
          <w:rFonts w:cs="Times New Roman"/>
          <w:color w:val="000000"/>
          <w:sz w:val="19"/>
          <w:szCs w:val="19"/>
          <w:lang w:val="es-CO"/>
        </w:rPr>
        <w:softHyphen/>
      </w:r>
      <w:r w:rsidRPr="00E866FC">
        <w:rPr>
          <w:rFonts w:cs="Times New Roman"/>
          <w:color w:val="000000"/>
          <w:sz w:val="19"/>
          <w:szCs w:val="19"/>
          <w:lang w:val="es-CO"/>
        </w:rPr>
        <w:softHyphen/>
      </w:r>
      <w:r w:rsidRPr="00E866FC">
        <w:rPr>
          <w:rFonts w:cs="Times New Roman"/>
          <w:color w:val="000000"/>
          <w:sz w:val="19"/>
          <w:szCs w:val="19"/>
          <w:lang w:val="es-CO"/>
        </w:rPr>
        <w:softHyphen/>
      </w:r>
      <w:r w:rsidRPr="00E866FC">
        <w:rPr>
          <w:rFonts w:cs="Times New Roman"/>
          <w:color w:val="000000"/>
          <w:sz w:val="19"/>
          <w:szCs w:val="19"/>
          <w:lang w:val="es-CO"/>
        </w:rPr>
        <w:softHyphen/>
      </w:r>
      <w:r w:rsidRPr="00E866FC">
        <w:rPr>
          <w:rFonts w:cs="Times New Roman"/>
          <w:color w:val="000000"/>
          <w:sz w:val="19"/>
          <w:szCs w:val="19"/>
          <w:lang w:val="es-CO"/>
        </w:rPr>
        <w:softHyphen/>
      </w:r>
      <w:r w:rsidRPr="00E866FC">
        <w:rPr>
          <w:rFonts w:cs="Times New Roman"/>
          <w:color w:val="000000"/>
          <w:sz w:val="19"/>
          <w:szCs w:val="19"/>
          <w:lang w:val="es-CO"/>
        </w:rPr>
        <w:softHyphen/>
      </w:r>
      <w:r w:rsidRPr="00E866FC">
        <w:rPr>
          <w:rFonts w:cs="Times New Roman"/>
          <w:color w:val="000000"/>
          <w:sz w:val="19"/>
          <w:szCs w:val="19"/>
          <w:lang w:val="es-CO"/>
        </w:rPr>
        <w:softHyphen/>
      </w:r>
      <w:r w:rsidRPr="00E866FC">
        <w:rPr>
          <w:rFonts w:cs="Times New Roman"/>
          <w:color w:val="000000"/>
          <w:sz w:val="19"/>
          <w:szCs w:val="19"/>
          <w:lang w:val="es-CO"/>
        </w:rPr>
        <w:softHyphen/>
      </w:r>
      <w:r w:rsidRPr="00E866FC">
        <w:rPr>
          <w:rFonts w:cs="Times New Roman"/>
          <w:color w:val="000000"/>
          <w:sz w:val="19"/>
          <w:szCs w:val="19"/>
          <w:lang w:val="es-CO"/>
        </w:rPr>
        <w:softHyphen/>
      </w:r>
      <w:r w:rsidRPr="00E866FC">
        <w:rPr>
          <w:rFonts w:cs="Times New Roman"/>
          <w:color w:val="000000"/>
          <w:sz w:val="19"/>
          <w:szCs w:val="19"/>
          <w:lang w:val="es-CO"/>
        </w:rPr>
        <w:softHyphen/>
      </w:r>
      <w:r w:rsidRPr="00E866FC">
        <w:rPr>
          <w:rFonts w:cs="Times New Roman"/>
          <w:color w:val="000000"/>
          <w:sz w:val="19"/>
          <w:szCs w:val="19"/>
          <w:lang w:val="es-CO"/>
        </w:rPr>
        <w:softHyphen/>
      </w:r>
      <w:r w:rsidRPr="00E866FC">
        <w:rPr>
          <w:rFonts w:cs="Times New Roman"/>
          <w:color w:val="000000"/>
          <w:sz w:val="19"/>
          <w:szCs w:val="19"/>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1EF86BED" w14:textId="77777777" w:rsidR="005F6490" w:rsidRPr="00E866FC" w:rsidRDefault="005F6490" w:rsidP="005F6490">
      <w:pPr>
        <w:autoSpaceDE/>
        <w:autoSpaceDN/>
        <w:jc w:val="both"/>
        <w:rPr>
          <w:rFonts w:cs="Times New Roman"/>
          <w:color w:val="000000"/>
          <w:sz w:val="19"/>
          <w:szCs w:val="19"/>
          <w:lang w:val="es-CO"/>
        </w:rPr>
      </w:pPr>
    </w:p>
    <w:p w14:paraId="3B513897" w14:textId="1CD58EB7" w:rsidR="005F6490" w:rsidRPr="00E866FC" w:rsidRDefault="005F6490" w:rsidP="005F6490">
      <w:pPr>
        <w:jc w:val="both"/>
        <w:rPr>
          <w:rFonts w:eastAsia="Arial"/>
          <w:bCs/>
          <w:color w:val="000000"/>
          <w:sz w:val="19"/>
          <w:szCs w:val="19"/>
          <w:lang w:val="es-CO"/>
        </w:rPr>
      </w:pPr>
      <w:r w:rsidRPr="00E866FC">
        <w:rPr>
          <w:b/>
          <w:bCs/>
          <w:color w:val="000000"/>
          <w:sz w:val="19"/>
          <w:szCs w:val="19"/>
          <w:lang w:val="es-CO"/>
        </w:rPr>
        <w:t>Primero:</w:t>
      </w:r>
      <w:r w:rsidRPr="00E866FC">
        <w:rPr>
          <w:color w:val="000000"/>
          <w:sz w:val="19"/>
          <w:szCs w:val="19"/>
          <w:lang w:val="es-CO"/>
        </w:rPr>
        <w:t xml:space="preserve"> que la Policía Nacional adelanta un proceso de contratación a través de la modalidad de </w:t>
      </w:r>
      <w:proofErr w:type="spellStart"/>
      <w:r w:rsidRPr="00E866FC">
        <w:rPr>
          <w:sz w:val="19"/>
          <w:szCs w:val="19"/>
          <w:lang w:val="es-CO"/>
        </w:rPr>
        <w:t>CONTRATACION</w:t>
      </w:r>
      <w:proofErr w:type="spellEnd"/>
      <w:r w:rsidRPr="00E866FC">
        <w:rPr>
          <w:sz w:val="19"/>
          <w:szCs w:val="19"/>
          <w:lang w:val="es-CO"/>
        </w:rPr>
        <w:t xml:space="preserve"> </w:t>
      </w:r>
      <w:proofErr w:type="spellStart"/>
      <w:r w:rsidRPr="00E866FC">
        <w:rPr>
          <w:sz w:val="19"/>
          <w:szCs w:val="19"/>
          <w:lang w:val="es-CO"/>
        </w:rPr>
        <w:t>MINIMA</w:t>
      </w:r>
      <w:proofErr w:type="spellEnd"/>
      <w:r w:rsidRPr="00E866FC">
        <w:rPr>
          <w:sz w:val="19"/>
          <w:szCs w:val="19"/>
          <w:lang w:val="es-CO"/>
        </w:rPr>
        <w:t xml:space="preserve"> </w:t>
      </w:r>
      <w:proofErr w:type="spellStart"/>
      <w:r w:rsidRPr="00E866FC">
        <w:rPr>
          <w:sz w:val="19"/>
          <w:szCs w:val="19"/>
          <w:lang w:val="es-CO"/>
        </w:rPr>
        <w:t>CUANTIA</w:t>
      </w:r>
      <w:proofErr w:type="spellEnd"/>
      <w:r w:rsidRPr="00E866FC">
        <w:rPr>
          <w:color w:val="000000"/>
          <w:sz w:val="19"/>
          <w:szCs w:val="19"/>
          <w:lang w:val="es-CO"/>
        </w:rPr>
        <w:t xml:space="preserve">, para la celebración de un contrato estatal para </w:t>
      </w:r>
      <w:r w:rsidR="00A412D9">
        <w:rPr>
          <w:color w:val="000000"/>
          <w:sz w:val="19"/>
          <w:szCs w:val="19"/>
          <w:lang w:val="es-CO"/>
        </w:rPr>
        <w:t>el</w:t>
      </w:r>
      <w:r w:rsidRPr="00E866FC">
        <w:rPr>
          <w:color w:val="000000"/>
          <w:sz w:val="19"/>
          <w:szCs w:val="19"/>
          <w:lang w:val="es-CO"/>
        </w:rPr>
        <w:t xml:space="preserve"> </w:t>
      </w:r>
      <w:r w:rsidR="00813EE0" w:rsidRPr="00813EE0">
        <w:rPr>
          <w:b/>
          <w:bCs/>
          <w:lang w:val="es-CO"/>
        </w:rPr>
        <w:t xml:space="preserve">SUMINISTRO DE ELEMENTOS PARA LA CORRECCIÓN ÓPTICA DE DEFECTO </w:t>
      </w:r>
      <w:proofErr w:type="spellStart"/>
      <w:r w:rsidR="00813EE0" w:rsidRPr="00813EE0">
        <w:rPr>
          <w:b/>
          <w:bCs/>
          <w:lang w:val="es-CO"/>
        </w:rPr>
        <w:t>REFRECTIVOS</w:t>
      </w:r>
      <w:proofErr w:type="spellEnd"/>
      <w:r w:rsidR="00813EE0" w:rsidRPr="00813EE0">
        <w:rPr>
          <w:b/>
          <w:bCs/>
          <w:lang w:val="es-CO"/>
        </w:rPr>
        <w:t>, VALORACIÓN DE OPTOMETRÍA CON DESTINO A LOS USUARIOS DEL SUBSISTEMA DE SALUD DE LA POLICÍA NACIONAL ADSCRITOS A LA REGIONAL DE ASEGURAMIENTO EN SALUD No. 1, UNIDAD PRESTADORA DE SALUD GUAINÍA</w:t>
      </w:r>
      <w:r w:rsidR="00813EE0">
        <w:rPr>
          <w:b/>
          <w:bCs/>
          <w:lang w:val="es-CO"/>
        </w:rPr>
        <w:t>.</w:t>
      </w:r>
    </w:p>
    <w:p w14:paraId="35F4DC5C" w14:textId="77777777" w:rsidR="005F6490" w:rsidRPr="00E866FC" w:rsidRDefault="005F6490" w:rsidP="005F6490">
      <w:pPr>
        <w:autoSpaceDE/>
        <w:autoSpaceDN/>
        <w:jc w:val="both"/>
        <w:rPr>
          <w:rFonts w:cs="Times New Roman"/>
          <w:b/>
          <w:color w:val="000000"/>
          <w:sz w:val="19"/>
          <w:szCs w:val="19"/>
          <w:lang w:val="es-CO"/>
        </w:rPr>
      </w:pPr>
    </w:p>
    <w:p w14:paraId="0DB697A8" w14:textId="77777777" w:rsidR="005F6490" w:rsidRPr="00E866FC" w:rsidRDefault="005F6490" w:rsidP="005F6490">
      <w:pPr>
        <w:autoSpaceDE/>
        <w:autoSpaceDN/>
        <w:jc w:val="both"/>
        <w:rPr>
          <w:bCs/>
          <w:color w:val="000000"/>
          <w:sz w:val="19"/>
          <w:szCs w:val="19"/>
          <w:lang w:val="es-CO"/>
        </w:rPr>
      </w:pPr>
      <w:r w:rsidRPr="00E866FC">
        <w:rPr>
          <w:b/>
          <w:bCs/>
          <w:color w:val="000000"/>
          <w:sz w:val="19"/>
          <w:szCs w:val="19"/>
          <w:lang w:val="es-CO"/>
        </w:rPr>
        <w:t xml:space="preserve">Segundo: </w:t>
      </w:r>
      <w:r w:rsidRPr="00E866FC">
        <w:rPr>
          <w:bCs/>
          <w:color w:val="000000"/>
          <w:sz w:val="19"/>
          <w:szCs w:val="19"/>
          <w:lang w:val="es-CO"/>
        </w:rPr>
        <w:t>que el</w:t>
      </w:r>
      <w:r w:rsidRPr="00E866FC">
        <w:rPr>
          <w:b/>
          <w:bCs/>
          <w:color w:val="000000"/>
          <w:sz w:val="19"/>
          <w:szCs w:val="19"/>
          <w:lang w:val="es-CO"/>
        </w:rPr>
        <w:t xml:space="preserve"> proponente </w:t>
      </w:r>
      <w:r w:rsidRPr="00E866FC">
        <w:rPr>
          <w:bCs/>
          <w:color w:val="000000"/>
          <w:sz w:val="19"/>
          <w:szCs w:val="19"/>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0E4C087" w14:textId="77777777" w:rsidR="005F6490" w:rsidRPr="00E866FC" w:rsidRDefault="005F6490" w:rsidP="005F6490">
      <w:pPr>
        <w:autoSpaceDE/>
        <w:autoSpaceDN/>
        <w:jc w:val="both"/>
        <w:rPr>
          <w:rFonts w:cs="Times New Roman"/>
          <w:b/>
          <w:color w:val="000000"/>
          <w:sz w:val="19"/>
          <w:szCs w:val="19"/>
          <w:lang w:val="es-CO"/>
        </w:rPr>
      </w:pPr>
    </w:p>
    <w:p w14:paraId="52BAD33C" w14:textId="77777777" w:rsidR="005F6490" w:rsidRPr="00E866FC" w:rsidRDefault="005F6490" w:rsidP="005F6490">
      <w:pPr>
        <w:autoSpaceDE/>
        <w:autoSpaceDN/>
        <w:jc w:val="both"/>
        <w:rPr>
          <w:rFonts w:cs="Times New Roman"/>
          <w:b/>
          <w:color w:val="000000"/>
          <w:sz w:val="19"/>
          <w:szCs w:val="19"/>
          <w:lang w:val="es-CO"/>
        </w:rPr>
      </w:pPr>
      <w:r w:rsidRPr="00E866FC">
        <w:rPr>
          <w:rFonts w:cs="Times New Roman"/>
          <w:b/>
          <w:color w:val="000000"/>
          <w:sz w:val="19"/>
          <w:szCs w:val="19"/>
          <w:lang w:val="es-CO"/>
        </w:rPr>
        <w:t>Cláusula primera. Compromisos asumidos.</w:t>
      </w:r>
    </w:p>
    <w:p w14:paraId="6446769E" w14:textId="77777777" w:rsidR="005F6490" w:rsidRPr="00E866FC" w:rsidRDefault="005F6490" w:rsidP="005F6490">
      <w:pPr>
        <w:autoSpaceDE/>
        <w:autoSpaceDN/>
        <w:jc w:val="both"/>
        <w:rPr>
          <w:rFonts w:cs="Times New Roman"/>
          <w:b/>
          <w:color w:val="000000"/>
          <w:sz w:val="19"/>
          <w:szCs w:val="19"/>
          <w:lang w:val="es-CO"/>
        </w:rPr>
      </w:pPr>
    </w:p>
    <w:p w14:paraId="7E4172B9" w14:textId="77777777" w:rsidR="005F6490" w:rsidRPr="00E866FC" w:rsidRDefault="005F6490" w:rsidP="005F6490">
      <w:pPr>
        <w:autoSpaceDE/>
        <w:autoSpaceDN/>
        <w:jc w:val="both"/>
        <w:rPr>
          <w:rFonts w:cs="Times New Roman"/>
          <w:color w:val="000000"/>
          <w:sz w:val="19"/>
          <w:szCs w:val="19"/>
          <w:lang w:val="es-CO"/>
        </w:rPr>
      </w:pPr>
      <w:r w:rsidRPr="00E866FC">
        <w:rPr>
          <w:rFonts w:cs="Times New Roman"/>
          <w:b/>
          <w:color w:val="000000"/>
          <w:sz w:val="19"/>
          <w:szCs w:val="19"/>
          <w:lang w:val="es-CO"/>
        </w:rPr>
        <w:t>El proponente</w:t>
      </w:r>
      <w:r w:rsidRPr="00E866FC">
        <w:rPr>
          <w:rFonts w:cs="Times New Roman"/>
          <w:color w:val="000000"/>
          <w:sz w:val="19"/>
          <w:szCs w:val="19"/>
          <w:lang w:val="es-CO"/>
        </w:rPr>
        <w:t>, mediante suscripción del presente documento, asume los siguientes compromisos:</w:t>
      </w:r>
    </w:p>
    <w:p w14:paraId="2FDB0F8E" w14:textId="77777777" w:rsidR="005F6490" w:rsidRPr="00E866FC" w:rsidRDefault="005F6490" w:rsidP="005F6490">
      <w:pPr>
        <w:autoSpaceDE/>
        <w:autoSpaceDN/>
        <w:jc w:val="both"/>
        <w:rPr>
          <w:rFonts w:cs="Times New Roman"/>
          <w:color w:val="000000"/>
          <w:sz w:val="19"/>
          <w:szCs w:val="19"/>
          <w:lang w:val="es-CO"/>
        </w:rPr>
      </w:pPr>
    </w:p>
    <w:p w14:paraId="01F0873E" w14:textId="77777777" w:rsidR="005F6490" w:rsidRPr="00E866FC" w:rsidRDefault="005F6490" w:rsidP="00BB7ABA">
      <w:pPr>
        <w:numPr>
          <w:ilvl w:val="0"/>
          <w:numId w:val="19"/>
        </w:numPr>
        <w:autoSpaceDE/>
        <w:autoSpaceDN/>
        <w:contextualSpacing/>
        <w:jc w:val="both"/>
        <w:rPr>
          <w:color w:val="000000"/>
          <w:sz w:val="19"/>
          <w:szCs w:val="19"/>
          <w:lang w:val="es-CO"/>
        </w:rPr>
      </w:pPr>
      <w:r w:rsidRPr="00E866FC">
        <w:rPr>
          <w:color w:val="000000"/>
          <w:sz w:val="19"/>
          <w:szCs w:val="19"/>
          <w:lang w:val="es-CO"/>
        </w:rPr>
        <w:t>Mantener en reserva y no divulgar la</w:t>
      </w:r>
      <w:r w:rsidRPr="00E866FC">
        <w:rPr>
          <w:b/>
          <w:color w:val="000000"/>
          <w:sz w:val="19"/>
          <w:szCs w:val="19"/>
          <w:lang w:val="es-CO"/>
        </w:rPr>
        <w:t xml:space="preserve"> información confidencial</w:t>
      </w:r>
      <w:r w:rsidRPr="00E866FC">
        <w:rPr>
          <w:color w:val="000000"/>
          <w:sz w:val="19"/>
          <w:szCs w:val="19"/>
          <w:lang w:val="es-CO"/>
        </w:rPr>
        <w:t xml:space="preserve"> revelada por la </w:t>
      </w:r>
      <w:r w:rsidRPr="00E866FC">
        <w:rPr>
          <w:b/>
          <w:color w:val="000000"/>
          <w:sz w:val="19"/>
          <w:szCs w:val="19"/>
          <w:lang w:val="es-CO"/>
        </w:rPr>
        <w:t xml:space="preserve">policía nacional </w:t>
      </w:r>
      <w:r w:rsidRPr="00E866FC">
        <w:rPr>
          <w:color w:val="000000"/>
          <w:sz w:val="19"/>
          <w:szCs w:val="19"/>
          <w:lang w:val="es-CO"/>
        </w:rPr>
        <w:t>o por terceros formalmente designados para el efecto.</w:t>
      </w:r>
    </w:p>
    <w:p w14:paraId="03810209" w14:textId="77777777" w:rsidR="005F6490" w:rsidRPr="00E866FC" w:rsidRDefault="005F6490" w:rsidP="005F6490">
      <w:pPr>
        <w:ind w:left="720"/>
        <w:contextualSpacing/>
        <w:jc w:val="both"/>
        <w:rPr>
          <w:color w:val="000000"/>
          <w:sz w:val="19"/>
          <w:szCs w:val="19"/>
          <w:lang w:val="es-CO"/>
        </w:rPr>
      </w:pPr>
    </w:p>
    <w:p w14:paraId="0737C2B5" w14:textId="77777777" w:rsidR="005F6490" w:rsidRPr="00E866FC" w:rsidRDefault="005F6490" w:rsidP="00BB7ABA">
      <w:pPr>
        <w:numPr>
          <w:ilvl w:val="0"/>
          <w:numId w:val="19"/>
        </w:numPr>
        <w:autoSpaceDE/>
        <w:autoSpaceDN/>
        <w:contextualSpacing/>
        <w:jc w:val="both"/>
        <w:rPr>
          <w:color w:val="000000"/>
          <w:sz w:val="19"/>
          <w:szCs w:val="19"/>
          <w:lang w:val="es-CO"/>
        </w:rPr>
      </w:pPr>
      <w:r w:rsidRPr="00E866FC">
        <w:rPr>
          <w:color w:val="000000"/>
          <w:sz w:val="19"/>
          <w:szCs w:val="19"/>
          <w:lang w:val="es-CO"/>
        </w:rPr>
        <w:t xml:space="preserve">Mantener en reserva y no divulgar ni utilizar, en provecho propio o de terceros y para fines distintos a los previstos en el </w:t>
      </w:r>
      <w:r w:rsidRPr="00E866FC">
        <w:rPr>
          <w:b/>
          <w:color w:val="000000"/>
          <w:sz w:val="19"/>
          <w:szCs w:val="19"/>
          <w:lang w:val="es-CO"/>
        </w:rPr>
        <w:t>contrato</w:t>
      </w:r>
      <w:r w:rsidRPr="00E866FC">
        <w:rPr>
          <w:color w:val="000000"/>
          <w:sz w:val="19"/>
          <w:szCs w:val="19"/>
          <w:lang w:val="es-CO"/>
        </w:rPr>
        <w:t>, la información que le sea entregada directamente por la</w:t>
      </w:r>
      <w:r w:rsidRPr="00E866FC">
        <w:rPr>
          <w:b/>
          <w:color w:val="000000"/>
          <w:sz w:val="19"/>
          <w:szCs w:val="19"/>
          <w:lang w:val="es-CO"/>
        </w:rPr>
        <w:t xml:space="preserve"> policía nacional</w:t>
      </w:r>
      <w:r w:rsidRPr="00E866FC">
        <w:rPr>
          <w:color w:val="000000"/>
          <w:sz w:val="19"/>
          <w:szCs w:val="19"/>
          <w:lang w:val="es-CO"/>
        </w:rPr>
        <w:t xml:space="preserve"> y/o sus designados.</w:t>
      </w:r>
    </w:p>
    <w:p w14:paraId="01353D0A" w14:textId="77777777" w:rsidR="005F6490" w:rsidRPr="00E866FC" w:rsidRDefault="005F6490" w:rsidP="005F6490">
      <w:pPr>
        <w:contextualSpacing/>
        <w:jc w:val="both"/>
        <w:rPr>
          <w:color w:val="000000"/>
          <w:sz w:val="19"/>
          <w:szCs w:val="19"/>
          <w:lang w:val="es-CO"/>
        </w:rPr>
      </w:pPr>
    </w:p>
    <w:p w14:paraId="7273620E" w14:textId="77777777" w:rsidR="005F6490" w:rsidRPr="00E866FC" w:rsidRDefault="005F6490" w:rsidP="00BB7ABA">
      <w:pPr>
        <w:numPr>
          <w:ilvl w:val="0"/>
          <w:numId w:val="19"/>
        </w:numPr>
        <w:autoSpaceDE/>
        <w:autoSpaceDN/>
        <w:contextualSpacing/>
        <w:jc w:val="both"/>
        <w:rPr>
          <w:color w:val="000000"/>
          <w:sz w:val="19"/>
          <w:szCs w:val="19"/>
          <w:lang w:val="es-CO"/>
        </w:rPr>
      </w:pPr>
      <w:r w:rsidRPr="00E866FC">
        <w:rPr>
          <w:color w:val="000000"/>
          <w:sz w:val="19"/>
          <w:szCs w:val="19"/>
          <w:lang w:val="es-CO"/>
        </w:rPr>
        <w:t xml:space="preserve">Mantener en reserva y no divulgar por ningún motivo la información que personalmente conozca o llegare a conocer en desarrollo y ejecución de las actividades que le competan por causa o con ocasión del </w:t>
      </w:r>
      <w:r w:rsidRPr="00E866FC">
        <w:rPr>
          <w:b/>
          <w:color w:val="000000"/>
          <w:sz w:val="19"/>
          <w:szCs w:val="19"/>
          <w:lang w:val="es-CO"/>
        </w:rPr>
        <w:t>contrato</w:t>
      </w:r>
      <w:r w:rsidRPr="00E866FC">
        <w:rPr>
          <w:color w:val="000000"/>
          <w:sz w:val="19"/>
          <w:szCs w:val="19"/>
          <w:lang w:val="es-CO"/>
        </w:rPr>
        <w:t>.</w:t>
      </w:r>
    </w:p>
    <w:p w14:paraId="4F859994" w14:textId="77777777" w:rsidR="005F6490" w:rsidRPr="00E866FC" w:rsidRDefault="005F6490" w:rsidP="005F6490">
      <w:pPr>
        <w:ind w:left="720"/>
        <w:contextualSpacing/>
        <w:jc w:val="both"/>
        <w:rPr>
          <w:color w:val="000000"/>
          <w:sz w:val="19"/>
          <w:szCs w:val="19"/>
          <w:lang w:val="es-CO"/>
        </w:rPr>
      </w:pPr>
    </w:p>
    <w:p w14:paraId="5361AB71" w14:textId="1B8FBCD4" w:rsidR="005F6490" w:rsidRPr="00E866FC" w:rsidRDefault="005F6490" w:rsidP="00BB7ABA">
      <w:pPr>
        <w:numPr>
          <w:ilvl w:val="0"/>
          <w:numId w:val="19"/>
        </w:numPr>
        <w:autoSpaceDE/>
        <w:autoSpaceDN/>
        <w:contextualSpacing/>
        <w:jc w:val="both"/>
        <w:rPr>
          <w:color w:val="000000"/>
          <w:sz w:val="19"/>
          <w:szCs w:val="19"/>
          <w:lang w:val="es-CO"/>
        </w:rPr>
      </w:pPr>
      <w:r w:rsidRPr="00E866FC">
        <w:rPr>
          <w:color w:val="000000"/>
          <w:sz w:val="19"/>
          <w:szCs w:val="19"/>
          <w:lang w:val="es-CO"/>
        </w:rPr>
        <w:t>Mantener en reserva y no divulgar la información protegida por derechos de autor o por secreto industrial de acuerdo a la normatividad vigente y que haga parte de la</w:t>
      </w:r>
      <w:r w:rsidRPr="00E866FC">
        <w:rPr>
          <w:b/>
          <w:color w:val="000000"/>
          <w:sz w:val="19"/>
          <w:szCs w:val="19"/>
          <w:lang w:val="es-CO"/>
        </w:rPr>
        <w:t xml:space="preserve"> información confidencial</w:t>
      </w:r>
      <w:r w:rsidRPr="00E866FC">
        <w:rPr>
          <w:color w:val="000000"/>
          <w:sz w:val="19"/>
          <w:szCs w:val="19"/>
          <w:lang w:val="es-CO"/>
        </w:rPr>
        <w:t>.</w:t>
      </w:r>
    </w:p>
    <w:p w14:paraId="744BDEDD" w14:textId="77777777" w:rsidR="001E2C1A" w:rsidRPr="00E866FC" w:rsidRDefault="001E2C1A" w:rsidP="001E2C1A">
      <w:pPr>
        <w:autoSpaceDE/>
        <w:autoSpaceDN/>
        <w:ind w:left="720"/>
        <w:contextualSpacing/>
        <w:jc w:val="both"/>
        <w:rPr>
          <w:color w:val="000000"/>
          <w:sz w:val="19"/>
          <w:szCs w:val="19"/>
          <w:lang w:val="es-CO"/>
        </w:rPr>
      </w:pPr>
    </w:p>
    <w:p w14:paraId="64FADE5F" w14:textId="636CCD3E" w:rsidR="005F6490" w:rsidRPr="00E866FC" w:rsidRDefault="005F6490" w:rsidP="00BB7ABA">
      <w:pPr>
        <w:numPr>
          <w:ilvl w:val="0"/>
          <w:numId w:val="19"/>
        </w:numPr>
        <w:autoSpaceDE/>
        <w:autoSpaceDN/>
        <w:contextualSpacing/>
        <w:jc w:val="both"/>
        <w:rPr>
          <w:color w:val="000000"/>
          <w:sz w:val="19"/>
          <w:szCs w:val="19"/>
          <w:lang w:val="es-CO"/>
        </w:rPr>
      </w:pPr>
      <w:r w:rsidRPr="00E866FC">
        <w:rPr>
          <w:color w:val="000000"/>
          <w:sz w:val="19"/>
          <w:szCs w:val="19"/>
          <w:lang w:val="es-CO"/>
        </w:rPr>
        <w:lastRenderedPageBreak/>
        <w:t xml:space="preserve">Reconocer que el recibo de la </w:t>
      </w:r>
      <w:r w:rsidRPr="00E866FC">
        <w:rPr>
          <w:b/>
          <w:color w:val="000000"/>
          <w:sz w:val="19"/>
          <w:szCs w:val="19"/>
          <w:lang w:val="es-CO"/>
        </w:rPr>
        <w:t>información confidencial</w:t>
      </w:r>
      <w:r w:rsidRPr="00E866FC">
        <w:rPr>
          <w:color w:val="000000"/>
          <w:sz w:val="19"/>
          <w:szCs w:val="19"/>
          <w:lang w:val="es-CO"/>
        </w:rPr>
        <w:t xml:space="preserve"> no concede, ni expresa ni implícitamente, autorización, permiso o licencia de uso de marcas, patentes, derechos de autor, o de cualquier otro derecho de propiedad industrial o intelectual de la</w:t>
      </w:r>
      <w:r w:rsidRPr="00E866FC">
        <w:rPr>
          <w:b/>
          <w:color w:val="000000"/>
          <w:sz w:val="19"/>
          <w:szCs w:val="19"/>
          <w:lang w:val="es-CO"/>
        </w:rPr>
        <w:t xml:space="preserve"> Policía Nacional</w:t>
      </w:r>
      <w:r w:rsidRPr="00E866FC">
        <w:rPr>
          <w:color w:val="000000"/>
          <w:sz w:val="19"/>
          <w:szCs w:val="19"/>
          <w:lang w:val="es-CO"/>
        </w:rPr>
        <w:t>.</w:t>
      </w:r>
    </w:p>
    <w:p w14:paraId="600A9E43" w14:textId="77777777" w:rsidR="00C90A4D" w:rsidRPr="00E866FC" w:rsidRDefault="00C90A4D" w:rsidP="00C90A4D">
      <w:pPr>
        <w:autoSpaceDE/>
        <w:autoSpaceDN/>
        <w:ind w:left="720"/>
        <w:contextualSpacing/>
        <w:jc w:val="both"/>
        <w:rPr>
          <w:color w:val="000000"/>
          <w:sz w:val="19"/>
          <w:szCs w:val="19"/>
          <w:lang w:val="es-CO"/>
        </w:rPr>
      </w:pPr>
    </w:p>
    <w:p w14:paraId="1E356AC7" w14:textId="77777777" w:rsidR="005F6490" w:rsidRPr="00E866FC" w:rsidRDefault="005F6490" w:rsidP="00BB7ABA">
      <w:pPr>
        <w:numPr>
          <w:ilvl w:val="0"/>
          <w:numId w:val="19"/>
        </w:numPr>
        <w:autoSpaceDE/>
        <w:autoSpaceDN/>
        <w:contextualSpacing/>
        <w:jc w:val="both"/>
        <w:rPr>
          <w:color w:val="000000"/>
          <w:sz w:val="19"/>
          <w:szCs w:val="19"/>
          <w:lang w:val="es-CO"/>
        </w:rPr>
      </w:pPr>
      <w:r w:rsidRPr="00E866FC">
        <w:rPr>
          <w:color w:val="000000"/>
          <w:sz w:val="19"/>
          <w:szCs w:val="19"/>
          <w:lang w:val="es-CO"/>
        </w:rPr>
        <w:t>Suscribir, con antelación a la revelación de la</w:t>
      </w:r>
      <w:r w:rsidRPr="00E866FC">
        <w:rPr>
          <w:b/>
          <w:color w:val="000000"/>
          <w:sz w:val="19"/>
          <w:szCs w:val="19"/>
          <w:lang w:val="es-CO"/>
        </w:rPr>
        <w:t xml:space="preserve"> información confidencial</w:t>
      </w:r>
      <w:r w:rsidRPr="00E866FC">
        <w:rPr>
          <w:color w:val="000000"/>
          <w:sz w:val="19"/>
          <w:szCs w:val="19"/>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E866FC">
        <w:rPr>
          <w:b/>
          <w:color w:val="000000"/>
          <w:sz w:val="19"/>
          <w:szCs w:val="19"/>
          <w:lang w:val="es-CO"/>
        </w:rPr>
        <w:t>contrato</w:t>
      </w:r>
      <w:r w:rsidRPr="00E866FC">
        <w:rPr>
          <w:color w:val="000000"/>
          <w:sz w:val="19"/>
          <w:szCs w:val="19"/>
          <w:lang w:val="es-CO"/>
        </w:rPr>
        <w:t>.</w:t>
      </w:r>
    </w:p>
    <w:p w14:paraId="024E194E" w14:textId="77777777" w:rsidR="005F6490" w:rsidRPr="00E866FC" w:rsidRDefault="005F6490" w:rsidP="005F6490">
      <w:pPr>
        <w:contextualSpacing/>
        <w:jc w:val="both"/>
        <w:rPr>
          <w:color w:val="000000"/>
          <w:sz w:val="19"/>
          <w:szCs w:val="19"/>
          <w:lang w:val="es-CO"/>
        </w:rPr>
      </w:pPr>
    </w:p>
    <w:p w14:paraId="092D83FB" w14:textId="77777777" w:rsidR="005F6490" w:rsidRPr="00E866FC" w:rsidRDefault="005F6490" w:rsidP="00BB7ABA">
      <w:pPr>
        <w:numPr>
          <w:ilvl w:val="0"/>
          <w:numId w:val="19"/>
        </w:numPr>
        <w:autoSpaceDE/>
        <w:autoSpaceDN/>
        <w:contextualSpacing/>
        <w:jc w:val="both"/>
        <w:rPr>
          <w:color w:val="000000"/>
          <w:sz w:val="19"/>
          <w:szCs w:val="19"/>
          <w:lang w:val="es-CO"/>
        </w:rPr>
      </w:pPr>
      <w:r w:rsidRPr="00E866FC">
        <w:rPr>
          <w:color w:val="000000"/>
          <w:sz w:val="19"/>
          <w:szCs w:val="19"/>
          <w:lang w:val="es-CO"/>
        </w:rPr>
        <w:t>El</w:t>
      </w:r>
      <w:r w:rsidRPr="00E866FC">
        <w:rPr>
          <w:b/>
          <w:color w:val="000000"/>
          <w:sz w:val="19"/>
          <w:szCs w:val="19"/>
          <w:lang w:val="es-CO"/>
        </w:rPr>
        <w:t xml:space="preserve"> proponente</w:t>
      </w:r>
      <w:r w:rsidRPr="00E866FC">
        <w:rPr>
          <w:color w:val="000000"/>
          <w:sz w:val="19"/>
          <w:szCs w:val="19"/>
          <w:lang w:val="es-CO"/>
        </w:rPr>
        <w:t xml:space="preserve"> mantendrá una lista de usuarios de la</w:t>
      </w:r>
      <w:r w:rsidRPr="00E866FC">
        <w:rPr>
          <w:b/>
          <w:color w:val="000000"/>
          <w:sz w:val="19"/>
          <w:szCs w:val="19"/>
          <w:lang w:val="es-CO"/>
        </w:rPr>
        <w:t xml:space="preserve"> información confidencial</w:t>
      </w:r>
      <w:r w:rsidRPr="00E866FC">
        <w:rPr>
          <w:color w:val="000000"/>
          <w:sz w:val="19"/>
          <w:szCs w:val="19"/>
          <w:lang w:val="es-CO"/>
        </w:rPr>
        <w:t xml:space="preserve"> que será entregada al </w:t>
      </w:r>
      <w:r w:rsidRPr="00E866FC">
        <w:rPr>
          <w:b/>
          <w:color w:val="000000"/>
          <w:sz w:val="19"/>
          <w:szCs w:val="19"/>
          <w:lang w:val="es-CO"/>
        </w:rPr>
        <w:t>proponente</w:t>
      </w:r>
      <w:r w:rsidRPr="00E866FC">
        <w:rPr>
          <w:color w:val="000000"/>
          <w:sz w:val="19"/>
          <w:szCs w:val="19"/>
          <w:lang w:val="es-CO"/>
        </w:rPr>
        <w:t xml:space="preserve"> cuando lo solicite. </w:t>
      </w:r>
    </w:p>
    <w:p w14:paraId="322CE1F8" w14:textId="77777777" w:rsidR="005F6490" w:rsidRPr="00E866FC" w:rsidRDefault="005F6490" w:rsidP="005F6490">
      <w:pPr>
        <w:ind w:left="720"/>
        <w:contextualSpacing/>
        <w:jc w:val="both"/>
        <w:rPr>
          <w:color w:val="000000"/>
          <w:sz w:val="19"/>
          <w:szCs w:val="19"/>
          <w:lang w:val="es-CO"/>
        </w:rPr>
      </w:pPr>
    </w:p>
    <w:p w14:paraId="7EE5B0E3" w14:textId="77777777" w:rsidR="005F6490" w:rsidRPr="00E866FC" w:rsidRDefault="005F6490" w:rsidP="00BB7ABA">
      <w:pPr>
        <w:numPr>
          <w:ilvl w:val="0"/>
          <w:numId w:val="19"/>
        </w:numPr>
        <w:autoSpaceDE/>
        <w:autoSpaceDN/>
        <w:contextualSpacing/>
        <w:jc w:val="both"/>
        <w:rPr>
          <w:color w:val="000000"/>
          <w:sz w:val="19"/>
          <w:szCs w:val="19"/>
          <w:lang w:val="es-CO"/>
        </w:rPr>
      </w:pPr>
      <w:r w:rsidRPr="00E866FC">
        <w:rPr>
          <w:color w:val="000000"/>
          <w:sz w:val="19"/>
          <w:szCs w:val="19"/>
          <w:lang w:val="es-CO"/>
        </w:rPr>
        <w:t xml:space="preserve">Utilizar única y exclusivamente la </w:t>
      </w:r>
      <w:r w:rsidRPr="00E866FC">
        <w:rPr>
          <w:b/>
          <w:color w:val="000000"/>
          <w:sz w:val="19"/>
          <w:szCs w:val="19"/>
          <w:lang w:val="es-CO"/>
        </w:rPr>
        <w:t>información confidencial</w:t>
      </w:r>
      <w:r w:rsidRPr="00E866FC">
        <w:rPr>
          <w:color w:val="000000"/>
          <w:sz w:val="19"/>
          <w:szCs w:val="19"/>
          <w:lang w:val="es-CO"/>
        </w:rPr>
        <w:t xml:space="preserve"> que conozca o llegare a conocer, en desarrollo y ejecución de lo que le competa en relación con el contrato</w:t>
      </w:r>
      <w:r w:rsidRPr="00E866FC">
        <w:rPr>
          <w:b/>
          <w:color w:val="000000"/>
          <w:sz w:val="19"/>
          <w:szCs w:val="19"/>
          <w:lang w:val="es-CO"/>
        </w:rPr>
        <w:t>.</w:t>
      </w:r>
    </w:p>
    <w:p w14:paraId="4CBFE232" w14:textId="77777777" w:rsidR="005F6490" w:rsidRPr="00E866FC" w:rsidRDefault="005F6490" w:rsidP="005F6490">
      <w:pPr>
        <w:contextualSpacing/>
        <w:jc w:val="both"/>
        <w:rPr>
          <w:color w:val="000000"/>
          <w:sz w:val="19"/>
          <w:szCs w:val="19"/>
          <w:lang w:val="es-CO"/>
        </w:rPr>
      </w:pPr>
    </w:p>
    <w:p w14:paraId="785585C8" w14:textId="77777777" w:rsidR="005F6490" w:rsidRPr="00E866FC" w:rsidRDefault="005F6490" w:rsidP="00BB7ABA">
      <w:pPr>
        <w:numPr>
          <w:ilvl w:val="0"/>
          <w:numId w:val="19"/>
        </w:numPr>
        <w:autoSpaceDE/>
        <w:autoSpaceDN/>
        <w:contextualSpacing/>
        <w:jc w:val="both"/>
        <w:rPr>
          <w:color w:val="000000"/>
          <w:sz w:val="19"/>
          <w:szCs w:val="19"/>
          <w:lang w:val="es-CO"/>
        </w:rPr>
      </w:pPr>
      <w:r w:rsidRPr="00E866FC">
        <w:rPr>
          <w:color w:val="000000"/>
          <w:sz w:val="19"/>
          <w:szCs w:val="19"/>
          <w:lang w:val="es-CO"/>
        </w:rPr>
        <w:t>No utilizar la</w:t>
      </w:r>
      <w:r w:rsidRPr="00E866FC">
        <w:rPr>
          <w:b/>
          <w:color w:val="000000"/>
          <w:sz w:val="19"/>
          <w:szCs w:val="19"/>
          <w:lang w:val="es-CO"/>
        </w:rPr>
        <w:t xml:space="preserve"> información confidencial</w:t>
      </w:r>
      <w:r w:rsidRPr="00E866FC">
        <w:rPr>
          <w:color w:val="000000"/>
          <w:sz w:val="19"/>
          <w:szCs w:val="19"/>
          <w:lang w:val="es-CO"/>
        </w:rPr>
        <w:t xml:space="preserve"> que conozca o llegare a conocer, en desarrollo y ejecución del </w:t>
      </w:r>
      <w:r w:rsidRPr="00E866FC">
        <w:rPr>
          <w:b/>
          <w:color w:val="000000"/>
          <w:sz w:val="19"/>
          <w:szCs w:val="19"/>
          <w:lang w:val="es-CO"/>
        </w:rPr>
        <w:t>contrato</w:t>
      </w:r>
      <w:r w:rsidRPr="00E866FC">
        <w:rPr>
          <w:color w:val="000000"/>
          <w:sz w:val="19"/>
          <w:szCs w:val="19"/>
          <w:lang w:val="es-CO"/>
        </w:rPr>
        <w:t>, en provecho propio o de terceros y para fines distintos a los previstos en el mismo, prohibiéndose la divulgación inclusive para fines académicos.</w:t>
      </w:r>
    </w:p>
    <w:p w14:paraId="03FA3FE6" w14:textId="77777777" w:rsidR="005F6490" w:rsidRPr="00E866FC" w:rsidRDefault="005F6490" w:rsidP="005F6490">
      <w:pPr>
        <w:contextualSpacing/>
        <w:jc w:val="both"/>
        <w:rPr>
          <w:color w:val="000000"/>
          <w:sz w:val="19"/>
          <w:szCs w:val="19"/>
          <w:lang w:val="es-CO"/>
        </w:rPr>
      </w:pPr>
    </w:p>
    <w:p w14:paraId="3271FFF2" w14:textId="77777777" w:rsidR="005F6490" w:rsidRPr="00E866FC" w:rsidRDefault="005F6490" w:rsidP="00BB7ABA">
      <w:pPr>
        <w:numPr>
          <w:ilvl w:val="0"/>
          <w:numId w:val="19"/>
        </w:numPr>
        <w:autoSpaceDE/>
        <w:autoSpaceDN/>
        <w:contextualSpacing/>
        <w:jc w:val="both"/>
        <w:rPr>
          <w:color w:val="000000"/>
          <w:sz w:val="19"/>
          <w:szCs w:val="19"/>
          <w:lang w:val="es-CO"/>
        </w:rPr>
      </w:pPr>
      <w:r w:rsidRPr="00E866FC">
        <w:rPr>
          <w:color w:val="000000"/>
          <w:sz w:val="19"/>
          <w:szCs w:val="19"/>
          <w:lang w:val="es-CO"/>
        </w:rPr>
        <w:t xml:space="preserve">Adoptar y mantener mecanismos internos de seguridad adecuados para proteger la confidencialidad de toda la información que conozca o llegare a conocer en desarrollo del </w:t>
      </w:r>
      <w:r w:rsidRPr="00E866FC">
        <w:rPr>
          <w:b/>
          <w:color w:val="000000"/>
          <w:sz w:val="19"/>
          <w:szCs w:val="19"/>
          <w:lang w:val="es-CO"/>
        </w:rPr>
        <w:t>contrato</w:t>
      </w:r>
      <w:r w:rsidRPr="00E866FC">
        <w:rPr>
          <w:color w:val="000000"/>
          <w:sz w:val="19"/>
          <w:szCs w:val="19"/>
          <w:lang w:val="es-CO"/>
        </w:rPr>
        <w:t>.</w:t>
      </w:r>
    </w:p>
    <w:p w14:paraId="5A74B2E4" w14:textId="77777777" w:rsidR="005F6490" w:rsidRPr="00E866FC" w:rsidRDefault="005F6490" w:rsidP="005F6490">
      <w:pPr>
        <w:ind w:left="720"/>
        <w:contextualSpacing/>
        <w:rPr>
          <w:color w:val="000000"/>
          <w:sz w:val="19"/>
          <w:szCs w:val="19"/>
          <w:lang w:val="es-CO"/>
        </w:rPr>
      </w:pPr>
    </w:p>
    <w:p w14:paraId="49FFB5B6" w14:textId="77777777" w:rsidR="005F6490" w:rsidRPr="00E866FC" w:rsidRDefault="005F6490" w:rsidP="00BB7ABA">
      <w:pPr>
        <w:numPr>
          <w:ilvl w:val="0"/>
          <w:numId w:val="19"/>
        </w:numPr>
        <w:autoSpaceDE/>
        <w:autoSpaceDN/>
        <w:contextualSpacing/>
        <w:jc w:val="both"/>
        <w:rPr>
          <w:color w:val="000000"/>
          <w:sz w:val="19"/>
          <w:szCs w:val="19"/>
          <w:lang w:val="es-CO"/>
        </w:rPr>
      </w:pPr>
      <w:r w:rsidRPr="00E866FC">
        <w:rPr>
          <w:color w:val="000000"/>
          <w:sz w:val="19"/>
          <w:szCs w:val="19"/>
          <w:lang w:val="es-CO"/>
        </w:rPr>
        <w:t xml:space="preserve">No usar la </w:t>
      </w:r>
      <w:r w:rsidRPr="00E866FC">
        <w:rPr>
          <w:b/>
          <w:color w:val="000000"/>
          <w:sz w:val="19"/>
          <w:szCs w:val="19"/>
          <w:lang w:val="es-CO"/>
        </w:rPr>
        <w:t>información confidencial</w:t>
      </w:r>
      <w:r w:rsidRPr="00E866FC">
        <w:rPr>
          <w:color w:val="000000"/>
          <w:sz w:val="19"/>
          <w:szCs w:val="19"/>
          <w:lang w:val="es-CO"/>
        </w:rPr>
        <w:t xml:space="preserve"> de modo que pueda ser de alguna manera, directa o indirectamente, perjudicial para los intereses de la</w:t>
      </w:r>
      <w:r w:rsidRPr="00E866FC">
        <w:rPr>
          <w:b/>
          <w:color w:val="000000"/>
          <w:sz w:val="19"/>
          <w:szCs w:val="19"/>
          <w:lang w:val="es-CO"/>
        </w:rPr>
        <w:t xml:space="preserve"> policía nacional</w:t>
      </w:r>
      <w:r w:rsidRPr="00E866FC">
        <w:rPr>
          <w:color w:val="000000"/>
          <w:sz w:val="19"/>
          <w:szCs w:val="19"/>
          <w:lang w:val="es-CO"/>
        </w:rPr>
        <w:t>.</w:t>
      </w:r>
    </w:p>
    <w:p w14:paraId="71EADBA2" w14:textId="77777777" w:rsidR="005F6490" w:rsidRPr="00E866FC" w:rsidRDefault="005F6490" w:rsidP="005F6490">
      <w:pPr>
        <w:ind w:left="720"/>
        <w:contextualSpacing/>
        <w:jc w:val="both"/>
        <w:rPr>
          <w:color w:val="000000"/>
          <w:sz w:val="19"/>
          <w:szCs w:val="19"/>
          <w:lang w:val="es-CO"/>
        </w:rPr>
      </w:pPr>
    </w:p>
    <w:p w14:paraId="59F8D1DB" w14:textId="77777777" w:rsidR="005F6490" w:rsidRPr="00E866FC" w:rsidRDefault="005F6490" w:rsidP="00BB7ABA">
      <w:pPr>
        <w:numPr>
          <w:ilvl w:val="0"/>
          <w:numId w:val="19"/>
        </w:numPr>
        <w:autoSpaceDE/>
        <w:autoSpaceDN/>
        <w:contextualSpacing/>
        <w:jc w:val="both"/>
        <w:rPr>
          <w:color w:val="000000"/>
          <w:sz w:val="19"/>
          <w:szCs w:val="19"/>
          <w:lang w:val="es-CO"/>
        </w:rPr>
      </w:pPr>
      <w:r w:rsidRPr="00E866FC">
        <w:rPr>
          <w:color w:val="000000"/>
          <w:sz w:val="19"/>
          <w:szCs w:val="19"/>
          <w:lang w:val="es-CO"/>
        </w:rPr>
        <w:t>No acceder, copiar, reproducir, distribuir o transmitir por ningún medio conocido o por conocer la</w:t>
      </w:r>
      <w:r w:rsidRPr="00E866FC">
        <w:rPr>
          <w:b/>
          <w:color w:val="000000"/>
          <w:sz w:val="19"/>
          <w:szCs w:val="19"/>
          <w:lang w:val="es-CO"/>
        </w:rPr>
        <w:t xml:space="preserve"> información confidencial</w:t>
      </w:r>
      <w:r w:rsidRPr="00E866FC">
        <w:rPr>
          <w:color w:val="000000"/>
          <w:sz w:val="19"/>
          <w:szCs w:val="19"/>
          <w:lang w:val="es-CO"/>
        </w:rPr>
        <w:t>, en todo o en parte, sin previo y escrito consentimiento de la</w:t>
      </w:r>
      <w:r w:rsidRPr="00E866FC">
        <w:rPr>
          <w:b/>
          <w:color w:val="000000"/>
          <w:sz w:val="19"/>
          <w:szCs w:val="19"/>
          <w:lang w:val="es-CO"/>
        </w:rPr>
        <w:t xml:space="preserve"> Policía Nacional</w:t>
      </w:r>
      <w:r w:rsidRPr="00E866FC">
        <w:rPr>
          <w:color w:val="000000"/>
          <w:sz w:val="19"/>
          <w:szCs w:val="19"/>
          <w:lang w:val="es-CO"/>
        </w:rPr>
        <w:t>.</w:t>
      </w:r>
    </w:p>
    <w:p w14:paraId="3997B013" w14:textId="77777777" w:rsidR="005F6490" w:rsidRPr="00E866FC" w:rsidRDefault="005F6490" w:rsidP="005F6490">
      <w:pPr>
        <w:ind w:left="720"/>
        <w:contextualSpacing/>
        <w:rPr>
          <w:color w:val="000000"/>
          <w:sz w:val="19"/>
          <w:szCs w:val="19"/>
          <w:lang w:val="es-CO"/>
        </w:rPr>
      </w:pPr>
    </w:p>
    <w:p w14:paraId="0B4AA9DD" w14:textId="77777777" w:rsidR="005F6490" w:rsidRPr="00E866FC" w:rsidRDefault="005F6490" w:rsidP="00BB7ABA">
      <w:pPr>
        <w:numPr>
          <w:ilvl w:val="0"/>
          <w:numId w:val="19"/>
        </w:numPr>
        <w:autoSpaceDE/>
        <w:autoSpaceDN/>
        <w:contextualSpacing/>
        <w:jc w:val="both"/>
        <w:rPr>
          <w:color w:val="000000"/>
          <w:sz w:val="19"/>
          <w:szCs w:val="19"/>
          <w:lang w:val="es-CO"/>
        </w:rPr>
      </w:pPr>
      <w:r w:rsidRPr="00E866FC">
        <w:rPr>
          <w:color w:val="000000"/>
          <w:sz w:val="19"/>
          <w:szCs w:val="19"/>
          <w:lang w:val="es-CO"/>
        </w:rPr>
        <w:t>Cumplir con la confidencialidad en las mismas condiciones y formas, y con el mismo cuidado con que realiza la protección de la información confidencial.</w:t>
      </w:r>
    </w:p>
    <w:p w14:paraId="4A633869" w14:textId="77777777" w:rsidR="005F6490" w:rsidRPr="00E866FC" w:rsidRDefault="005F6490" w:rsidP="005F6490">
      <w:pPr>
        <w:ind w:left="720"/>
        <w:contextualSpacing/>
        <w:rPr>
          <w:color w:val="000000"/>
          <w:sz w:val="19"/>
          <w:szCs w:val="19"/>
          <w:lang w:val="es-CO"/>
        </w:rPr>
      </w:pPr>
    </w:p>
    <w:p w14:paraId="5B77E5AA" w14:textId="77777777" w:rsidR="005F6490" w:rsidRPr="00E866FC" w:rsidRDefault="005F6490" w:rsidP="005F6490">
      <w:pPr>
        <w:ind w:left="566" w:hanging="283"/>
        <w:contextualSpacing/>
        <w:jc w:val="both"/>
        <w:rPr>
          <w:color w:val="000000"/>
          <w:sz w:val="19"/>
          <w:szCs w:val="19"/>
          <w:lang w:val="es-CO"/>
        </w:rPr>
      </w:pPr>
    </w:p>
    <w:p w14:paraId="21B29C93" w14:textId="77777777" w:rsidR="005F6490" w:rsidRPr="00E866FC" w:rsidRDefault="005F6490" w:rsidP="005F6490">
      <w:pPr>
        <w:ind w:left="566" w:hanging="283"/>
        <w:contextualSpacing/>
        <w:jc w:val="both"/>
        <w:rPr>
          <w:color w:val="000000"/>
          <w:sz w:val="19"/>
          <w:szCs w:val="19"/>
          <w:lang w:val="es-CO"/>
        </w:rPr>
      </w:pPr>
      <w:r w:rsidRPr="00E866FC">
        <w:rPr>
          <w:color w:val="000000"/>
          <w:sz w:val="19"/>
          <w:szCs w:val="19"/>
          <w:lang w:val="es-CO"/>
        </w:rPr>
        <w:t>EL PROPONENTE:</w:t>
      </w:r>
    </w:p>
    <w:p w14:paraId="5C2D89DE" w14:textId="77777777" w:rsidR="005F6490" w:rsidRPr="00E866FC" w:rsidRDefault="005F6490" w:rsidP="005F6490">
      <w:pPr>
        <w:ind w:left="566" w:hanging="283"/>
        <w:contextualSpacing/>
        <w:jc w:val="both"/>
        <w:rPr>
          <w:color w:val="000000"/>
          <w:sz w:val="19"/>
          <w:szCs w:val="19"/>
          <w:lang w:val="es-CO"/>
        </w:rPr>
      </w:pPr>
    </w:p>
    <w:p w14:paraId="5A0EFB04" w14:textId="77777777" w:rsidR="005F6490" w:rsidRPr="00E866FC" w:rsidRDefault="005F6490" w:rsidP="005F6490">
      <w:pPr>
        <w:ind w:left="566" w:hanging="283"/>
        <w:contextualSpacing/>
        <w:jc w:val="both"/>
        <w:rPr>
          <w:color w:val="000000"/>
          <w:sz w:val="19"/>
          <w:szCs w:val="19"/>
          <w:lang w:val="es-CO"/>
        </w:rPr>
      </w:pPr>
    </w:p>
    <w:p w14:paraId="0BC09B7A" w14:textId="77777777" w:rsidR="005F6490" w:rsidRPr="00E866FC" w:rsidRDefault="005F6490" w:rsidP="005F6490">
      <w:pPr>
        <w:ind w:left="566" w:hanging="283"/>
        <w:contextualSpacing/>
        <w:jc w:val="both"/>
        <w:rPr>
          <w:color w:val="000000"/>
          <w:sz w:val="19"/>
          <w:szCs w:val="19"/>
          <w:lang w:val="es-CO"/>
        </w:rPr>
      </w:pPr>
    </w:p>
    <w:p w14:paraId="771954AF" w14:textId="77777777" w:rsidR="005F6490" w:rsidRPr="00E866FC" w:rsidRDefault="005F6490" w:rsidP="005F6490">
      <w:pPr>
        <w:ind w:left="566" w:hanging="283"/>
        <w:contextualSpacing/>
        <w:jc w:val="both"/>
        <w:rPr>
          <w:color w:val="000000"/>
          <w:sz w:val="19"/>
          <w:szCs w:val="19"/>
          <w:lang w:val="es-CO"/>
        </w:rPr>
      </w:pPr>
    </w:p>
    <w:p w14:paraId="21D2B4B6" w14:textId="77777777" w:rsidR="005F6490" w:rsidRPr="00E866FC" w:rsidRDefault="005F6490" w:rsidP="005F6490">
      <w:pPr>
        <w:ind w:left="566" w:hanging="283"/>
        <w:contextualSpacing/>
        <w:jc w:val="both"/>
        <w:rPr>
          <w:color w:val="000000"/>
          <w:sz w:val="19"/>
          <w:szCs w:val="19"/>
          <w:lang w:val="es-CO"/>
        </w:rPr>
      </w:pPr>
    </w:p>
    <w:p w14:paraId="2B6B7CC4" w14:textId="77777777" w:rsidR="005F6490" w:rsidRPr="00E866FC" w:rsidRDefault="005F6490" w:rsidP="005F6490">
      <w:pPr>
        <w:ind w:left="566" w:hanging="283"/>
        <w:contextualSpacing/>
        <w:jc w:val="both"/>
        <w:rPr>
          <w:color w:val="000000"/>
          <w:sz w:val="19"/>
          <w:szCs w:val="19"/>
          <w:lang w:val="es-CO"/>
        </w:rPr>
      </w:pPr>
    </w:p>
    <w:p w14:paraId="559E2C17" w14:textId="77777777" w:rsidR="005F6490" w:rsidRPr="00E866FC" w:rsidRDefault="005F6490" w:rsidP="005F6490">
      <w:pPr>
        <w:ind w:left="566" w:hanging="283"/>
        <w:contextualSpacing/>
        <w:jc w:val="both"/>
        <w:rPr>
          <w:color w:val="000000"/>
          <w:sz w:val="19"/>
          <w:szCs w:val="19"/>
          <w:lang w:val="es-CO"/>
        </w:rPr>
      </w:pPr>
    </w:p>
    <w:p w14:paraId="300E53BC" w14:textId="77777777" w:rsidR="005F6490" w:rsidRPr="00E866FC" w:rsidRDefault="005F6490" w:rsidP="005F6490">
      <w:pPr>
        <w:ind w:left="566" w:hanging="283"/>
        <w:contextualSpacing/>
        <w:jc w:val="both"/>
        <w:rPr>
          <w:color w:val="000000"/>
          <w:sz w:val="19"/>
          <w:szCs w:val="19"/>
          <w:lang w:val="es-CO"/>
        </w:rPr>
      </w:pPr>
    </w:p>
    <w:p w14:paraId="30AF23EC" w14:textId="77777777" w:rsidR="005F6490" w:rsidRPr="00E866FC" w:rsidRDefault="005F6490" w:rsidP="005F6490">
      <w:pPr>
        <w:autoSpaceDE/>
        <w:autoSpaceDN/>
        <w:ind w:left="180"/>
        <w:rPr>
          <w:sz w:val="19"/>
          <w:szCs w:val="19"/>
          <w:lang w:val="es-CO"/>
        </w:rPr>
      </w:pPr>
      <w:r w:rsidRPr="00E866FC">
        <w:rPr>
          <w:sz w:val="19"/>
          <w:szCs w:val="19"/>
          <w:lang w:val="es-CO"/>
        </w:rPr>
        <w:t>____________________________________</w:t>
      </w:r>
    </w:p>
    <w:p w14:paraId="4A01D94B" w14:textId="77777777" w:rsidR="005F6490" w:rsidRPr="00E866FC" w:rsidRDefault="005F6490" w:rsidP="005F6490">
      <w:pPr>
        <w:autoSpaceDE/>
        <w:autoSpaceDN/>
        <w:ind w:left="180"/>
        <w:rPr>
          <w:sz w:val="19"/>
          <w:szCs w:val="19"/>
          <w:lang w:val="es-CO"/>
        </w:rPr>
      </w:pPr>
      <w:r w:rsidRPr="00E866FC">
        <w:rPr>
          <w:sz w:val="19"/>
          <w:szCs w:val="19"/>
          <w:lang w:val="es-CO"/>
        </w:rPr>
        <w:t xml:space="preserve">Firma del representante legal del proponente </w:t>
      </w:r>
    </w:p>
    <w:p w14:paraId="43F9F3CE" w14:textId="77777777" w:rsidR="005F6490" w:rsidRPr="00E866FC" w:rsidRDefault="005F6490" w:rsidP="005F6490">
      <w:pPr>
        <w:autoSpaceDE/>
        <w:autoSpaceDN/>
        <w:ind w:left="180"/>
        <w:contextualSpacing/>
        <w:rPr>
          <w:sz w:val="19"/>
          <w:szCs w:val="19"/>
          <w:lang w:val="es-CO" w:eastAsia="es-CO"/>
        </w:rPr>
      </w:pPr>
      <w:r w:rsidRPr="00E866FC">
        <w:rPr>
          <w:sz w:val="19"/>
          <w:szCs w:val="19"/>
          <w:lang w:val="es-CO" w:eastAsia="es-CO"/>
        </w:rPr>
        <w:t xml:space="preserve">Nombre o razón social del oferente: _______________________________________ </w:t>
      </w:r>
    </w:p>
    <w:p w14:paraId="670AEC57" w14:textId="77777777" w:rsidR="005F6490" w:rsidRPr="00E866FC" w:rsidRDefault="005F6490" w:rsidP="005F6490">
      <w:pPr>
        <w:autoSpaceDE/>
        <w:autoSpaceDN/>
        <w:ind w:left="180"/>
        <w:contextualSpacing/>
        <w:rPr>
          <w:color w:val="000000"/>
          <w:sz w:val="19"/>
          <w:szCs w:val="19"/>
          <w:lang w:val="es-CO"/>
        </w:rPr>
      </w:pPr>
      <w:r w:rsidRPr="00E866FC">
        <w:rPr>
          <w:sz w:val="19"/>
          <w:szCs w:val="19"/>
          <w:lang w:val="es-CO" w:eastAsia="es-CO"/>
        </w:rPr>
        <w:t>Identificación (</w:t>
      </w:r>
      <w:proofErr w:type="spellStart"/>
      <w:r w:rsidRPr="00E866FC">
        <w:rPr>
          <w:sz w:val="19"/>
          <w:szCs w:val="19"/>
          <w:lang w:val="es-CO" w:eastAsia="es-CO"/>
        </w:rPr>
        <w:t>NIT</w:t>
      </w:r>
      <w:proofErr w:type="spellEnd"/>
      <w:r w:rsidRPr="00E866FC">
        <w:rPr>
          <w:sz w:val="19"/>
          <w:szCs w:val="19"/>
          <w:lang w:val="es-CO" w:eastAsia="es-CO"/>
        </w:rPr>
        <w:t xml:space="preserve"> </w:t>
      </w:r>
      <w:r w:rsidRPr="00E866FC">
        <w:rPr>
          <w:rFonts w:ascii="Segoe UI Symbol" w:eastAsia="MS Gothic" w:hAnsi="Segoe UI Symbol" w:cs="Segoe UI Symbol"/>
          <w:sz w:val="19"/>
          <w:szCs w:val="19"/>
          <w:lang w:val="es-CO" w:eastAsia="es-CO"/>
        </w:rPr>
        <w:t>☐</w:t>
      </w:r>
      <w:r w:rsidRPr="00E866FC">
        <w:rPr>
          <w:sz w:val="19"/>
          <w:szCs w:val="19"/>
          <w:lang w:val="es-CO" w:eastAsia="es-CO"/>
        </w:rPr>
        <w:t xml:space="preserve"> </w:t>
      </w:r>
      <w:proofErr w:type="spellStart"/>
      <w:r w:rsidRPr="00E866FC">
        <w:rPr>
          <w:sz w:val="19"/>
          <w:szCs w:val="19"/>
          <w:lang w:val="es-CO" w:eastAsia="es-CO"/>
        </w:rPr>
        <w:t>C.C</w:t>
      </w:r>
      <w:proofErr w:type="spellEnd"/>
      <w:r w:rsidRPr="00E866FC">
        <w:rPr>
          <w:sz w:val="19"/>
          <w:szCs w:val="19"/>
          <w:lang w:val="es-CO" w:eastAsia="es-CO"/>
        </w:rPr>
        <w:t xml:space="preserve"> </w:t>
      </w:r>
      <w:r w:rsidRPr="00E866FC">
        <w:rPr>
          <w:rFonts w:ascii="Segoe UI Symbol" w:eastAsia="MS Gothic" w:hAnsi="Segoe UI Symbol" w:cs="Segoe UI Symbol"/>
          <w:sz w:val="19"/>
          <w:szCs w:val="19"/>
          <w:lang w:val="es-CO" w:eastAsia="es-CO"/>
        </w:rPr>
        <w:t>☐</w:t>
      </w:r>
      <w:r w:rsidRPr="00E866FC">
        <w:rPr>
          <w:sz w:val="19"/>
          <w:szCs w:val="19"/>
          <w:lang w:val="es-CO" w:eastAsia="es-CO"/>
        </w:rPr>
        <w:t xml:space="preserve"> </w:t>
      </w:r>
      <w:proofErr w:type="spellStart"/>
      <w:r w:rsidRPr="00E866FC">
        <w:rPr>
          <w:sz w:val="19"/>
          <w:szCs w:val="19"/>
          <w:lang w:val="es-CO" w:eastAsia="es-CO"/>
        </w:rPr>
        <w:t>C.E</w:t>
      </w:r>
      <w:proofErr w:type="spellEnd"/>
      <w:r w:rsidRPr="00E866FC">
        <w:rPr>
          <w:sz w:val="19"/>
          <w:szCs w:val="19"/>
          <w:lang w:val="es-CO" w:eastAsia="es-CO"/>
        </w:rPr>
        <w:t xml:space="preserve"> </w:t>
      </w:r>
      <w:r w:rsidRPr="00E866FC">
        <w:rPr>
          <w:rFonts w:ascii="Segoe UI Symbol" w:eastAsia="MS Gothic" w:hAnsi="Segoe UI Symbol" w:cs="Segoe UI Symbol"/>
          <w:sz w:val="19"/>
          <w:szCs w:val="19"/>
          <w:lang w:val="es-CO" w:eastAsia="es-CO"/>
        </w:rPr>
        <w:t>☐</w:t>
      </w:r>
      <w:r w:rsidRPr="00E866FC">
        <w:rPr>
          <w:sz w:val="19"/>
          <w:szCs w:val="19"/>
          <w:lang w:val="es-CO" w:eastAsia="es-CO"/>
        </w:rPr>
        <w:t>)</w:t>
      </w:r>
      <w:r w:rsidRPr="00E866FC">
        <w:rPr>
          <w:color w:val="000000"/>
          <w:sz w:val="19"/>
          <w:szCs w:val="19"/>
          <w:lang w:val="es-CO"/>
        </w:rPr>
        <w:t>: ______________________________________</w:t>
      </w:r>
    </w:p>
    <w:p w14:paraId="2919C2E3" w14:textId="77777777" w:rsidR="005F6490" w:rsidRPr="00E866FC" w:rsidRDefault="005F6490" w:rsidP="005F6490">
      <w:pPr>
        <w:autoSpaceDE/>
        <w:autoSpaceDN/>
        <w:ind w:left="180"/>
        <w:contextualSpacing/>
        <w:rPr>
          <w:color w:val="000000"/>
          <w:sz w:val="19"/>
          <w:szCs w:val="19"/>
          <w:lang w:val="es-CO"/>
        </w:rPr>
      </w:pPr>
      <w:r w:rsidRPr="00E866FC">
        <w:rPr>
          <w:sz w:val="19"/>
          <w:szCs w:val="19"/>
          <w:lang w:val="es-CO" w:eastAsia="es-CO"/>
        </w:rPr>
        <w:t>Nombre Representante Legal</w:t>
      </w:r>
      <w:r w:rsidRPr="00E866FC">
        <w:rPr>
          <w:color w:val="000000"/>
          <w:sz w:val="19"/>
          <w:szCs w:val="19"/>
          <w:lang w:val="es-CO"/>
        </w:rPr>
        <w:t>: ___________________________________________</w:t>
      </w:r>
    </w:p>
    <w:p w14:paraId="5C564CEA" w14:textId="77777777" w:rsidR="005F6490" w:rsidRPr="00E866FC" w:rsidRDefault="005F6490" w:rsidP="005F6490">
      <w:pPr>
        <w:autoSpaceDE/>
        <w:autoSpaceDN/>
        <w:ind w:left="180"/>
        <w:rPr>
          <w:color w:val="000000"/>
          <w:sz w:val="19"/>
          <w:szCs w:val="19"/>
          <w:lang w:val="es-CO"/>
        </w:rPr>
      </w:pPr>
      <w:r w:rsidRPr="00E866FC">
        <w:rPr>
          <w:color w:val="000000"/>
          <w:sz w:val="19"/>
          <w:szCs w:val="19"/>
          <w:lang w:val="es-CO"/>
        </w:rPr>
        <w:t>Identificación (</w:t>
      </w:r>
      <w:proofErr w:type="spellStart"/>
      <w:r w:rsidRPr="00E866FC">
        <w:rPr>
          <w:color w:val="000000"/>
          <w:sz w:val="19"/>
          <w:szCs w:val="19"/>
          <w:lang w:val="es-CO"/>
        </w:rPr>
        <w:t>C.C</w:t>
      </w:r>
      <w:proofErr w:type="spellEnd"/>
      <w:r w:rsidRPr="00E866FC">
        <w:rPr>
          <w:color w:val="000000"/>
          <w:sz w:val="19"/>
          <w:szCs w:val="19"/>
          <w:lang w:val="es-CO"/>
        </w:rPr>
        <w:t xml:space="preserve"> </w:t>
      </w:r>
      <w:r w:rsidRPr="00E866FC">
        <w:rPr>
          <w:rFonts w:ascii="Segoe UI Symbol" w:eastAsia="MS Gothic" w:hAnsi="Segoe UI Symbol" w:cs="Segoe UI Symbol"/>
          <w:sz w:val="19"/>
          <w:szCs w:val="19"/>
          <w:lang w:val="es-CO" w:eastAsia="es-CO"/>
        </w:rPr>
        <w:t>☐</w:t>
      </w:r>
      <w:r w:rsidRPr="00E866FC">
        <w:rPr>
          <w:color w:val="000000"/>
          <w:sz w:val="19"/>
          <w:szCs w:val="19"/>
          <w:lang w:val="es-CO"/>
        </w:rPr>
        <w:t xml:space="preserve"> C.E.</w:t>
      </w:r>
      <w:r w:rsidRPr="00E866FC">
        <w:rPr>
          <w:sz w:val="19"/>
          <w:szCs w:val="19"/>
          <w:lang w:val="es-CO" w:eastAsia="es-CO"/>
        </w:rPr>
        <w:t xml:space="preserve"> </w:t>
      </w:r>
      <w:r w:rsidRPr="00E866FC">
        <w:rPr>
          <w:rFonts w:ascii="Segoe UI Symbol" w:eastAsia="MS Gothic" w:hAnsi="Segoe UI Symbol" w:cs="Segoe UI Symbol"/>
          <w:sz w:val="19"/>
          <w:szCs w:val="19"/>
          <w:lang w:val="es-CO" w:eastAsia="es-CO"/>
        </w:rPr>
        <w:t>☐</w:t>
      </w:r>
      <w:r w:rsidRPr="00E866FC">
        <w:rPr>
          <w:sz w:val="19"/>
          <w:szCs w:val="19"/>
          <w:lang w:val="es-CO" w:eastAsia="es-CO"/>
        </w:rPr>
        <w:t>) ___________________________________________</w:t>
      </w:r>
    </w:p>
    <w:p w14:paraId="75D18DAA" w14:textId="77777777" w:rsidR="005F6490" w:rsidRPr="00E866FC" w:rsidRDefault="005F6490" w:rsidP="005F6490">
      <w:pPr>
        <w:autoSpaceDE/>
        <w:autoSpaceDN/>
        <w:ind w:left="180"/>
        <w:rPr>
          <w:color w:val="000000"/>
          <w:sz w:val="19"/>
          <w:szCs w:val="19"/>
          <w:lang w:val="es-CO"/>
        </w:rPr>
      </w:pPr>
      <w:r w:rsidRPr="00E866FC">
        <w:rPr>
          <w:color w:val="000000"/>
          <w:sz w:val="19"/>
          <w:szCs w:val="19"/>
          <w:lang w:val="es-CO"/>
        </w:rPr>
        <w:t>Dirección: ___________________________________________________________</w:t>
      </w:r>
    </w:p>
    <w:p w14:paraId="033498BD" w14:textId="77777777" w:rsidR="005F6490" w:rsidRPr="00E866FC" w:rsidRDefault="005F6490" w:rsidP="005F6490">
      <w:pPr>
        <w:autoSpaceDE/>
        <w:autoSpaceDN/>
        <w:ind w:left="180"/>
        <w:rPr>
          <w:sz w:val="19"/>
          <w:szCs w:val="19"/>
          <w:lang w:val="es-CO"/>
        </w:rPr>
      </w:pPr>
      <w:r w:rsidRPr="00E866FC">
        <w:rPr>
          <w:color w:val="000000"/>
          <w:sz w:val="19"/>
          <w:szCs w:val="19"/>
          <w:lang w:val="es-CO"/>
        </w:rPr>
        <w:t>Teléfono:</w:t>
      </w:r>
      <w:r w:rsidRPr="00E866FC">
        <w:rPr>
          <w:b/>
          <w:color w:val="000000"/>
          <w:sz w:val="19"/>
          <w:szCs w:val="19"/>
          <w:lang w:val="es-CO"/>
        </w:rPr>
        <w:t xml:space="preserve"> </w:t>
      </w:r>
      <w:r w:rsidRPr="00E866FC">
        <w:rPr>
          <w:color w:val="000000"/>
          <w:sz w:val="19"/>
          <w:szCs w:val="19"/>
          <w:lang w:val="es-CO"/>
        </w:rPr>
        <w:t>____________________________________________________________</w:t>
      </w:r>
    </w:p>
    <w:p w14:paraId="457BFB0A" w14:textId="5DA03D4D" w:rsidR="00001576" w:rsidRPr="00E866FC" w:rsidRDefault="005F6490" w:rsidP="005F6490">
      <w:pPr>
        <w:ind w:left="180"/>
        <w:contextualSpacing/>
        <w:jc w:val="both"/>
        <w:rPr>
          <w:b/>
          <w:sz w:val="18"/>
          <w:szCs w:val="18"/>
          <w:lang w:val="es-CO"/>
        </w:rPr>
      </w:pPr>
      <w:r w:rsidRPr="00E866FC">
        <w:rPr>
          <w:color w:val="000000"/>
          <w:sz w:val="19"/>
          <w:szCs w:val="19"/>
          <w:lang w:val="es-CO"/>
        </w:rPr>
        <w:t>Email: _______________________________________________________________</w:t>
      </w:r>
    </w:p>
    <w:sectPr w:rsidR="00001576" w:rsidRPr="00E866FC" w:rsidSect="00216DCB">
      <w:headerReference w:type="default" r:id="rId9"/>
      <w:footerReference w:type="default" r:id="rId10"/>
      <w:headerReference w:type="first" r:id="rId11"/>
      <w:pgSz w:w="12242" w:h="15842" w:code="1"/>
      <w:pgMar w:top="992" w:right="1185" w:bottom="902" w:left="1418" w:header="709" w:footer="357"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7D9169" w14:textId="77777777" w:rsidR="00690184" w:rsidRDefault="00690184" w:rsidP="004E5B6E">
      <w:r>
        <w:separator/>
      </w:r>
    </w:p>
  </w:endnote>
  <w:endnote w:type="continuationSeparator" w:id="0">
    <w:p w14:paraId="20110FF2" w14:textId="77777777" w:rsidR="00690184" w:rsidRDefault="0069018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panose1 w:val="020B0603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ight">
    <w:altName w:val="MS Gothic"/>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6604889"/>
      <w:docPartObj>
        <w:docPartGallery w:val="Page Numbers (Bottom of Page)"/>
        <w:docPartUnique/>
      </w:docPartObj>
    </w:sdtPr>
    <w:sdtEndPr/>
    <w:sdtContent>
      <w:sdt>
        <w:sdtPr>
          <w:id w:val="1820153122"/>
          <w:docPartObj>
            <w:docPartGallery w:val="Page Numbers (Top of Page)"/>
            <w:docPartUnique/>
          </w:docPartObj>
        </w:sdtPr>
        <w:sdtEndPr/>
        <w:sdtContent>
          <w:p w14:paraId="133BC58C" w14:textId="77777777" w:rsidR="008C157B" w:rsidRDefault="008C157B">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38</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38</w:t>
            </w:r>
            <w:r>
              <w:rPr>
                <w:b/>
                <w:sz w:val="24"/>
                <w:szCs w:val="24"/>
              </w:rPr>
              <w:fldChar w:fldCharType="end"/>
            </w:r>
          </w:p>
        </w:sdtContent>
      </w:sdt>
    </w:sdtContent>
  </w:sdt>
  <w:p w14:paraId="77164673" w14:textId="77777777" w:rsidR="008C157B" w:rsidRDefault="008C157B">
    <w:pPr>
      <w:pStyle w:val="Piedepgina"/>
    </w:pPr>
  </w:p>
  <w:p w14:paraId="2C99ABA1" w14:textId="77777777" w:rsidR="008C157B" w:rsidRDefault="008C157B" w:rsidP="00A44DE9">
    <w:pPr>
      <w:jc w:val="center"/>
    </w:pPr>
  </w:p>
  <w:p w14:paraId="1E5A1116" w14:textId="77777777" w:rsidR="008C157B" w:rsidRDefault="008C157B"/>
  <w:p w14:paraId="004E4B6B" w14:textId="77777777" w:rsidR="008C157B" w:rsidRDefault="008C157B"/>
  <w:p w14:paraId="56AFF3DA" w14:textId="77777777" w:rsidR="008C157B" w:rsidRDefault="008C157B"/>
  <w:p w14:paraId="0FCBE5DD" w14:textId="77777777" w:rsidR="008C157B" w:rsidRDefault="008C157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EB21E1" w14:textId="77777777" w:rsidR="00690184" w:rsidRDefault="00690184" w:rsidP="004E5B6E">
      <w:r>
        <w:separator/>
      </w:r>
    </w:p>
  </w:footnote>
  <w:footnote w:type="continuationSeparator" w:id="0">
    <w:p w14:paraId="6EC15E92" w14:textId="77777777" w:rsidR="00690184" w:rsidRDefault="00690184"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left w:w="70" w:type="dxa"/>
        <w:right w:w="70" w:type="dxa"/>
      </w:tblCellMar>
      <w:tblLook w:val="04A0" w:firstRow="1" w:lastRow="0" w:firstColumn="1" w:lastColumn="0" w:noHBand="0" w:noVBand="1"/>
    </w:tblPr>
    <w:tblGrid>
      <w:gridCol w:w="2308"/>
      <w:gridCol w:w="5193"/>
      <w:gridCol w:w="2118"/>
    </w:tblGrid>
    <w:tr w:rsidR="008C157B" w:rsidRPr="004301B2" w14:paraId="7E7FADEB" w14:textId="77777777" w:rsidTr="00FE413E">
      <w:trPr>
        <w:trHeight w:val="300"/>
        <w:jc w:val="center"/>
      </w:trPr>
      <w:tc>
        <w:tcPr>
          <w:tcW w:w="1139"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00EA8F6" w14:textId="77777777" w:rsidR="008C157B" w:rsidRPr="004301B2" w:rsidRDefault="008C157B" w:rsidP="004301B2">
          <w:pPr>
            <w:adjustRightInd w:val="0"/>
            <w:jc w:val="both"/>
            <w:rPr>
              <w:b/>
              <w:bCs/>
              <w:lang w:val="es-CO"/>
            </w:rPr>
          </w:pPr>
          <w:r w:rsidRPr="00776F01">
            <w:rPr>
              <w:b/>
              <w:bCs/>
              <w:lang w:val="es-ES"/>
            </w:rPr>
            <w:t xml:space="preserve">Página </w:t>
          </w:r>
          <w:r w:rsidRPr="00776F01">
            <w:rPr>
              <w:b/>
              <w:bCs/>
              <w:lang w:val="es-CO"/>
            </w:rPr>
            <w:fldChar w:fldCharType="begin"/>
          </w:r>
          <w:r w:rsidRPr="00776F01">
            <w:rPr>
              <w:b/>
              <w:bCs/>
              <w:lang w:val="es-CO"/>
            </w:rPr>
            <w:instrText>PAGE  \* Arabic  \* MERGEFORMAT</w:instrText>
          </w:r>
          <w:r w:rsidRPr="00776F01">
            <w:rPr>
              <w:b/>
              <w:bCs/>
              <w:lang w:val="es-CO"/>
            </w:rPr>
            <w:fldChar w:fldCharType="separate"/>
          </w:r>
          <w:r w:rsidRPr="00A63248">
            <w:rPr>
              <w:b/>
              <w:bCs/>
              <w:noProof/>
              <w:lang w:val="es-ES"/>
            </w:rPr>
            <w:t>38</w:t>
          </w:r>
          <w:r w:rsidRPr="00776F01">
            <w:rPr>
              <w:b/>
              <w:bCs/>
              <w:lang w:val="es-CO"/>
            </w:rPr>
            <w:fldChar w:fldCharType="end"/>
          </w:r>
          <w:r w:rsidRPr="00776F01">
            <w:rPr>
              <w:b/>
              <w:bCs/>
              <w:lang w:val="es-ES"/>
            </w:rPr>
            <w:t xml:space="preserve"> de </w:t>
          </w:r>
          <w:r w:rsidRPr="00776F01">
            <w:rPr>
              <w:b/>
              <w:bCs/>
              <w:lang w:val="es-CO"/>
            </w:rPr>
            <w:fldChar w:fldCharType="begin"/>
          </w:r>
          <w:r w:rsidRPr="00776F01">
            <w:rPr>
              <w:b/>
              <w:bCs/>
              <w:lang w:val="es-CO"/>
            </w:rPr>
            <w:instrText>NUMPAGES  \* Arabic  \* MERGEFORMAT</w:instrText>
          </w:r>
          <w:r w:rsidRPr="00776F01">
            <w:rPr>
              <w:b/>
              <w:bCs/>
              <w:lang w:val="es-CO"/>
            </w:rPr>
            <w:fldChar w:fldCharType="separate"/>
          </w:r>
          <w:r w:rsidRPr="00A63248">
            <w:rPr>
              <w:b/>
              <w:bCs/>
              <w:noProof/>
              <w:lang w:val="es-ES"/>
            </w:rPr>
            <w:t>38</w:t>
          </w:r>
          <w:r w:rsidRPr="00776F01">
            <w:rPr>
              <w:b/>
              <w:bCs/>
              <w:lang w:val="es-CO"/>
            </w:rPr>
            <w:fldChar w:fldCharType="end"/>
          </w:r>
        </w:p>
      </w:tc>
      <w:tc>
        <w:tcPr>
          <w:tcW w:w="2835" w:type="pct"/>
          <w:vMerge w:val="restart"/>
          <w:tcBorders>
            <w:top w:val="single" w:sz="8" w:space="0" w:color="auto"/>
            <w:left w:val="single" w:sz="8" w:space="0" w:color="auto"/>
            <w:bottom w:val="nil"/>
            <w:right w:val="single" w:sz="8" w:space="0" w:color="auto"/>
          </w:tcBorders>
          <w:shd w:val="clear" w:color="auto" w:fill="auto"/>
          <w:vAlign w:val="center"/>
          <w:hideMark/>
        </w:tcPr>
        <w:p w14:paraId="0D74BA1D" w14:textId="77777777" w:rsidR="008C157B" w:rsidRPr="004301B2" w:rsidRDefault="008C157B" w:rsidP="004301B2">
          <w:pPr>
            <w:adjustRightInd w:val="0"/>
            <w:jc w:val="center"/>
            <w:rPr>
              <w:b/>
              <w:bCs/>
              <w:lang w:val="es-CO"/>
            </w:rPr>
          </w:pPr>
          <w:r w:rsidRPr="004301B2">
            <w:rPr>
              <w:b/>
              <w:bCs/>
              <w:lang w:val="es-CO"/>
            </w:rPr>
            <w:t>PROCESO ADQUIRIR BIENES Y SERVICIOS</w:t>
          </w:r>
        </w:p>
      </w:tc>
      <w:tc>
        <w:tcPr>
          <w:tcW w:w="1026" w:type="pct"/>
          <w:tcBorders>
            <w:top w:val="single" w:sz="8" w:space="0" w:color="auto"/>
            <w:left w:val="nil"/>
            <w:bottom w:val="nil"/>
            <w:right w:val="single" w:sz="8" w:space="0" w:color="auto"/>
          </w:tcBorders>
          <w:shd w:val="clear" w:color="auto" w:fill="auto"/>
          <w:noWrap/>
          <w:vAlign w:val="center"/>
          <w:hideMark/>
        </w:tcPr>
        <w:p w14:paraId="5214AEB8" w14:textId="77777777" w:rsidR="008C157B" w:rsidRPr="004301B2" w:rsidRDefault="008C157B" w:rsidP="004301B2">
          <w:pPr>
            <w:adjustRightInd w:val="0"/>
            <w:jc w:val="both"/>
            <w:rPr>
              <w:b/>
              <w:bCs/>
              <w:lang w:val="es-CO"/>
            </w:rPr>
          </w:pPr>
          <w:r w:rsidRPr="004301B2">
            <w:rPr>
              <w:b/>
              <w:bCs/>
              <w:lang w:val="es-CO"/>
            </w:rPr>
            <w:t> </w:t>
          </w:r>
        </w:p>
      </w:tc>
    </w:tr>
    <w:tr w:rsidR="008C157B" w:rsidRPr="004301B2" w14:paraId="389AD0EC" w14:textId="77777777" w:rsidTr="00FE413E">
      <w:trPr>
        <w:trHeight w:val="60"/>
        <w:jc w:val="center"/>
      </w:trPr>
      <w:tc>
        <w:tcPr>
          <w:tcW w:w="1139" w:type="pct"/>
          <w:vMerge/>
          <w:tcBorders>
            <w:top w:val="single" w:sz="8" w:space="0" w:color="auto"/>
            <w:left w:val="single" w:sz="8" w:space="0" w:color="auto"/>
            <w:bottom w:val="single" w:sz="8" w:space="0" w:color="000000"/>
            <w:right w:val="single" w:sz="8" w:space="0" w:color="auto"/>
          </w:tcBorders>
          <w:vAlign w:val="center"/>
          <w:hideMark/>
        </w:tcPr>
        <w:p w14:paraId="034011DA" w14:textId="77777777" w:rsidR="008C157B" w:rsidRPr="004301B2" w:rsidRDefault="008C157B" w:rsidP="004301B2">
          <w:pPr>
            <w:adjustRightInd w:val="0"/>
            <w:jc w:val="both"/>
            <w:rPr>
              <w:b/>
              <w:bCs/>
              <w:lang w:val="es-CO"/>
            </w:rPr>
          </w:pPr>
        </w:p>
      </w:tc>
      <w:tc>
        <w:tcPr>
          <w:tcW w:w="2835" w:type="pct"/>
          <w:vMerge/>
          <w:tcBorders>
            <w:top w:val="single" w:sz="8" w:space="0" w:color="auto"/>
            <w:left w:val="single" w:sz="8" w:space="0" w:color="auto"/>
            <w:bottom w:val="nil"/>
            <w:right w:val="single" w:sz="8" w:space="0" w:color="auto"/>
          </w:tcBorders>
          <w:vAlign w:val="center"/>
          <w:hideMark/>
        </w:tcPr>
        <w:p w14:paraId="4BF986E0" w14:textId="77777777" w:rsidR="008C157B" w:rsidRPr="004301B2" w:rsidRDefault="008C157B" w:rsidP="004301B2">
          <w:pPr>
            <w:adjustRightInd w:val="0"/>
            <w:jc w:val="center"/>
            <w:rPr>
              <w:b/>
              <w:bCs/>
              <w:lang w:val="es-CO"/>
            </w:rPr>
          </w:pPr>
        </w:p>
      </w:tc>
      <w:tc>
        <w:tcPr>
          <w:tcW w:w="1026" w:type="pct"/>
          <w:tcBorders>
            <w:top w:val="nil"/>
            <w:left w:val="nil"/>
            <w:bottom w:val="nil"/>
            <w:right w:val="single" w:sz="8" w:space="0" w:color="auto"/>
          </w:tcBorders>
          <w:shd w:val="clear" w:color="auto" w:fill="auto"/>
          <w:noWrap/>
          <w:vAlign w:val="center"/>
          <w:hideMark/>
        </w:tcPr>
        <w:p w14:paraId="3EB81F70" w14:textId="77777777" w:rsidR="008C157B" w:rsidRPr="004301B2" w:rsidRDefault="008C157B" w:rsidP="004301B2">
          <w:pPr>
            <w:adjustRightInd w:val="0"/>
            <w:jc w:val="both"/>
            <w:rPr>
              <w:b/>
              <w:bCs/>
              <w:lang w:val="es-CO"/>
            </w:rPr>
          </w:pPr>
          <w:r w:rsidRPr="004301B2">
            <w:rPr>
              <w:noProof/>
              <w:lang w:val="es-CO" w:eastAsia="es-CO"/>
            </w:rPr>
            <w:drawing>
              <wp:anchor distT="0" distB="0" distL="114300" distR="114300" simplePos="0" relativeHeight="251660288" behindDoc="0" locked="0" layoutInCell="1" allowOverlap="1" wp14:anchorId="00C025E1" wp14:editId="6679CEE0">
                <wp:simplePos x="0" y="0"/>
                <wp:positionH relativeFrom="column">
                  <wp:posOffset>245745</wp:posOffset>
                </wp:positionH>
                <wp:positionV relativeFrom="paragraph">
                  <wp:posOffset>-130810</wp:posOffset>
                </wp:positionV>
                <wp:extent cx="676275" cy="45720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8C157B" w:rsidRPr="004301B2" w14:paraId="2949B7F5" w14:textId="77777777" w:rsidTr="00FE413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14:paraId="264DC148" w14:textId="77777777" w:rsidR="008C157B" w:rsidRPr="004301B2" w:rsidRDefault="008C157B" w:rsidP="004301B2">
          <w:pPr>
            <w:adjustRightInd w:val="0"/>
            <w:jc w:val="both"/>
            <w:rPr>
              <w:b/>
              <w:bCs/>
              <w:lang w:val="es-CO"/>
            </w:rPr>
          </w:pPr>
          <w:r w:rsidRPr="004301B2">
            <w:rPr>
              <w:b/>
              <w:bCs/>
              <w:lang w:val="es-CO"/>
            </w:rPr>
            <w:t>CÓDIGO: 2BS-FR-0035</w:t>
          </w:r>
        </w:p>
      </w:tc>
      <w:tc>
        <w:tcPr>
          <w:tcW w:w="283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FFCAEF1" w14:textId="77777777" w:rsidR="008C157B" w:rsidRPr="004301B2" w:rsidRDefault="008C157B" w:rsidP="004301B2">
          <w:pPr>
            <w:adjustRightInd w:val="0"/>
            <w:jc w:val="center"/>
            <w:rPr>
              <w:b/>
              <w:bCs/>
              <w:lang w:val="es-CO"/>
            </w:rPr>
          </w:pPr>
        </w:p>
        <w:p w14:paraId="6BD00779" w14:textId="77777777" w:rsidR="008C157B" w:rsidRPr="004301B2" w:rsidRDefault="008C157B" w:rsidP="004301B2">
          <w:pPr>
            <w:adjustRightInd w:val="0"/>
            <w:jc w:val="center"/>
            <w:rPr>
              <w:b/>
              <w:bCs/>
              <w:lang w:val="es-CO"/>
            </w:rPr>
          </w:pPr>
          <w:r w:rsidRPr="004301B2">
            <w:rPr>
              <w:b/>
              <w:bCs/>
              <w:lang w:val="es-CO"/>
            </w:rPr>
            <w:t>INVITACIÓN CONVOCATORIA MÍNIMA CUANTÍA</w:t>
          </w:r>
        </w:p>
        <w:p w14:paraId="26BBA871" w14:textId="77777777" w:rsidR="008C157B" w:rsidRPr="004301B2" w:rsidRDefault="008C157B" w:rsidP="004301B2">
          <w:pPr>
            <w:adjustRightInd w:val="0"/>
            <w:jc w:val="center"/>
            <w:rPr>
              <w:b/>
              <w:bCs/>
              <w:lang w:val="es-CO"/>
            </w:rPr>
          </w:pPr>
        </w:p>
      </w:tc>
      <w:tc>
        <w:tcPr>
          <w:tcW w:w="1026" w:type="pct"/>
          <w:tcBorders>
            <w:top w:val="nil"/>
            <w:left w:val="nil"/>
            <w:bottom w:val="nil"/>
            <w:right w:val="single" w:sz="8" w:space="0" w:color="auto"/>
          </w:tcBorders>
          <w:shd w:val="clear" w:color="auto" w:fill="auto"/>
          <w:noWrap/>
          <w:vAlign w:val="center"/>
          <w:hideMark/>
        </w:tcPr>
        <w:p w14:paraId="0839B7B8" w14:textId="77777777" w:rsidR="008C157B" w:rsidRPr="004301B2" w:rsidRDefault="008C157B" w:rsidP="004301B2">
          <w:pPr>
            <w:adjustRightInd w:val="0"/>
            <w:jc w:val="both"/>
            <w:rPr>
              <w:b/>
              <w:bCs/>
              <w:lang w:val="es-CO"/>
            </w:rPr>
          </w:pPr>
          <w:r w:rsidRPr="004301B2">
            <w:rPr>
              <w:b/>
              <w:bCs/>
              <w:lang w:val="es-CO"/>
            </w:rPr>
            <w:t> </w:t>
          </w:r>
        </w:p>
      </w:tc>
    </w:tr>
    <w:tr w:rsidR="008C157B" w:rsidRPr="004301B2" w14:paraId="4909F785" w14:textId="77777777" w:rsidTr="00FE413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14:paraId="0C22E8A1" w14:textId="77777777" w:rsidR="008C157B" w:rsidRPr="004301B2" w:rsidRDefault="008C157B" w:rsidP="004301B2">
          <w:pPr>
            <w:adjustRightInd w:val="0"/>
            <w:jc w:val="both"/>
            <w:rPr>
              <w:b/>
              <w:bCs/>
              <w:lang w:val="es-CO"/>
            </w:rPr>
          </w:pPr>
          <w:r w:rsidRPr="004301B2">
            <w:rPr>
              <w:b/>
              <w:bCs/>
              <w:lang w:val="es-CO"/>
            </w:rPr>
            <w:t>FECHA: 16-10-2013</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32432BED" w14:textId="77777777" w:rsidR="008C157B" w:rsidRPr="004301B2" w:rsidRDefault="008C157B" w:rsidP="004301B2">
          <w:pPr>
            <w:adjustRightInd w:val="0"/>
            <w:jc w:val="both"/>
            <w:rPr>
              <w:b/>
              <w:bCs/>
              <w:lang w:val="es-CO"/>
            </w:rPr>
          </w:pPr>
        </w:p>
      </w:tc>
      <w:tc>
        <w:tcPr>
          <w:tcW w:w="1026" w:type="pct"/>
          <w:tcBorders>
            <w:top w:val="nil"/>
            <w:left w:val="nil"/>
            <w:bottom w:val="nil"/>
            <w:right w:val="single" w:sz="8" w:space="0" w:color="auto"/>
          </w:tcBorders>
          <w:shd w:val="clear" w:color="auto" w:fill="auto"/>
          <w:noWrap/>
          <w:vAlign w:val="center"/>
          <w:hideMark/>
        </w:tcPr>
        <w:p w14:paraId="55F8E8DB" w14:textId="77777777" w:rsidR="008C157B" w:rsidRPr="004301B2" w:rsidRDefault="008C157B" w:rsidP="004301B2">
          <w:pPr>
            <w:adjustRightInd w:val="0"/>
            <w:jc w:val="both"/>
            <w:rPr>
              <w:b/>
              <w:bCs/>
              <w:lang w:val="es-CO"/>
            </w:rPr>
          </w:pPr>
        </w:p>
      </w:tc>
    </w:tr>
    <w:tr w:rsidR="008C157B" w:rsidRPr="004301B2" w14:paraId="5EB05444" w14:textId="77777777" w:rsidTr="00FE413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14:paraId="1E697A9E" w14:textId="77777777" w:rsidR="008C157B" w:rsidRPr="004301B2" w:rsidRDefault="008C157B" w:rsidP="004301B2">
          <w:pPr>
            <w:adjustRightInd w:val="0"/>
            <w:jc w:val="both"/>
            <w:rPr>
              <w:b/>
              <w:bCs/>
              <w:lang w:val="es-CO"/>
            </w:rPr>
          </w:pPr>
          <w:r w:rsidRPr="004301B2">
            <w:rPr>
              <w:b/>
              <w:bCs/>
              <w:lang w:val="es-CO"/>
            </w:rPr>
            <w:t>VERSIÓN: 2</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4F91B5F2" w14:textId="77777777" w:rsidR="008C157B" w:rsidRPr="004301B2" w:rsidRDefault="008C157B" w:rsidP="004301B2">
          <w:pPr>
            <w:adjustRightInd w:val="0"/>
            <w:jc w:val="both"/>
            <w:rPr>
              <w:b/>
              <w:bCs/>
              <w:lang w:val="es-CO"/>
            </w:rPr>
          </w:pPr>
        </w:p>
      </w:tc>
      <w:tc>
        <w:tcPr>
          <w:tcW w:w="1026" w:type="pct"/>
          <w:tcBorders>
            <w:top w:val="nil"/>
            <w:left w:val="nil"/>
            <w:bottom w:val="single" w:sz="8" w:space="0" w:color="000000"/>
            <w:right w:val="single" w:sz="8" w:space="0" w:color="auto"/>
          </w:tcBorders>
          <w:shd w:val="clear" w:color="auto" w:fill="auto"/>
          <w:noWrap/>
          <w:vAlign w:val="center"/>
          <w:hideMark/>
        </w:tcPr>
        <w:p w14:paraId="23FDE7BF" w14:textId="77777777" w:rsidR="008C157B" w:rsidRPr="004301B2" w:rsidRDefault="008C157B" w:rsidP="004301B2">
          <w:pPr>
            <w:adjustRightInd w:val="0"/>
            <w:jc w:val="both"/>
            <w:rPr>
              <w:b/>
              <w:bCs/>
              <w:lang w:val="es-CO"/>
            </w:rPr>
          </w:pPr>
          <w:r w:rsidRPr="004301B2">
            <w:rPr>
              <w:b/>
              <w:bCs/>
              <w:lang w:val="es-CO"/>
            </w:rPr>
            <w:t>POLICIA</w:t>
          </w:r>
          <w:r w:rsidRPr="004301B2">
            <w:rPr>
              <w:lang w:val="es-CO"/>
            </w:rPr>
            <w:t xml:space="preserve"> </w:t>
          </w:r>
          <w:r w:rsidRPr="004301B2">
            <w:rPr>
              <w:b/>
              <w:bCs/>
              <w:lang w:val="es-CO"/>
            </w:rPr>
            <w:t xml:space="preserve"> NACIONAL</w:t>
          </w:r>
        </w:p>
      </w:tc>
    </w:tr>
  </w:tbl>
  <w:p w14:paraId="2D9D924A" w14:textId="77777777" w:rsidR="008C157B" w:rsidRDefault="008C157B"/>
  <w:p w14:paraId="069C6CD3" w14:textId="77777777" w:rsidR="008C157B" w:rsidRDefault="008C157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left w:w="70" w:type="dxa"/>
        <w:right w:w="70" w:type="dxa"/>
      </w:tblCellMar>
      <w:tblLook w:val="04A0" w:firstRow="1" w:lastRow="0" w:firstColumn="1" w:lastColumn="0" w:noHBand="0" w:noVBand="1"/>
    </w:tblPr>
    <w:tblGrid>
      <w:gridCol w:w="2191"/>
      <w:gridCol w:w="5454"/>
      <w:gridCol w:w="1974"/>
    </w:tblGrid>
    <w:tr w:rsidR="008C157B" w:rsidRPr="00B17483" w14:paraId="7BA506AF" w14:textId="77777777" w:rsidTr="00FC38EE">
      <w:trPr>
        <w:trHeight w:val="300"/>
        <w:jc w:val="center"/>
      </w:trPr>
      <w:tc>
        <w:tcPr>
          <w:tcW w:w="1139"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3774C14" w14:textId="6DCD8C5A" w:rsidR="008C157B" w:rsidRPr="0038713E" w:rsidRDefault="008C157B" w:rsidP="004504AB">
          <w:pPr>
            <w:autoSpaceDE/>
            <w:autoSpaceDN/>
            <w:rPr>
              <w:b/>
              <w:bCs/>
              <w:color w:val="000000"/>
              <w:sz w:val="18"/>
              <w:szCs w:val="18"/>
              <w:lang w:val="es-CO" w:eastAsia="es-CO"/>
            </w:rPr>
          </w:pPr>
          <w:r w:rsidRPr="0038713E">
            <w:rPr>
              <w:b/>
              <w:bCs/>
              <w:color w:val="000000"/>
              <w:sz w:val="18"/>
              <w:szCs w:val="18"/>
              <w:lang w:val="es-CO" w:eastAsia="es-CO"/>
            </w:rPr>
            <w:t>P</w:t>
          </w:r>
          <w:r>
            <w:rPr>
              <w:b/>
              <w:bCs/>
              <w:color w:val="000000"/>
              <w:sz w:val="18"/>
              <w:szCs w:val="18"/>
              <w:lang w:val="es-CO" w:eastAsia="es-CO"/>
            </w:rPr>
            <w:t>ágina 1 de 53</w:t>
          </w:r>
        </w:p>
      </w:tc>
      <w:tc>
        <w:tcPr>
          <w:tcW w:w="2835" w:type="pct"/>
          <w:vMerge w:val="restart"/>
          <w:tcBorders>
            <w:top w:val="single" w:sz="8" w:space="0" w:color="auto"/>
            <w:left w:val="single" w:sz="8" w:space="0" w:color="auto"/>
            <w:bottom w:val="nil"/>
            <w:right w:val="single" w:sz="8" w:space="0" w:color="auto"/>
          </w:tcBorders>
          <w:shd w:val="clear" w:color="auto" w:fill="auto"/>
          <w:vAlign w:val="center"/>
          <w:hideMark/>
        </w:tcPr>
        <w:p w14:paraId="12AE3F3C" w14:textId="77777777" w:rsidR="008C157B" w:rsidRPr="0038713E" w:rsidRDefault="008C157B" w:rsidP="00FC38EE">
          <w:pPr>
            <w:autoSpaceDE/>
            <w:autoSpaceDN/>
            <w:jc w:val="center"/>
            <w:rPr>
              <w:b/>
              <w:bCs/>
              <w:color w:val="000000"/>
              <w:sz w:val="18"/>
              <w:szCs w:val="18"/>
              <w:lang w:val="es-CO" w:eastAsia="es-CO"/>
            </w:rPr>
          </w:pPr>
          <w:r>
            <w:rPr>
              <w:b/>
              <w:bCs/>
              <w:color w:val="000000"/>
              <w:sz w:val="18"/>
              <w:szCs w:val="18"/>
              <w:lang w:val="es-CO" w:eastAsia="es-CO"/>
            </w:rPr>
            <w:t xml:space="preserve">PROCESO ADQUIRIR BIENES Y SERVICIOS </w:t>
          </w:r>
        </w:p>
      </w:tc>
      <w:tc>
        <w:tcPr>
          <w:tcW w:w="1026" w:type="pct"/>
          <w:tcBorders>
            <w:top w:val="single" w:sz="8" w:space="0" w:color="auto"/>
            <w:left w:val="nil"/>
            <w:bottom w:val="nil"/>
            <w:right w:val="single" w:sz="8" w:space="0" w:color="auto"/>
          </w:tcBorders>
          <w:shd w:val="clear" w:color="auto" w:fill="auto"/>
          <w:noWrap/>
          <w:vAlign w:val="center"/>
          <w:hideMark/>
        </w:tcPr>
        <w:p w14:paraId="41BC9B77" w14:textId="77777777" w:rsidR="008C157B" w:rsidRPr="00B17483" w:rsidRDefault="008C157B" w:rsidP="004504AB">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8C157B" w:rsidRPr="00B17483" w14:paraId="580822B8" w14:textId="77777777" w:rsidTr="00FC38EE">
      <w:trPr>
        <w:trHeight w:val="60"/>
        <w:jc w:val="center"/>
      </w:trPr>
      <w:tc>
        <w:tcPr>
          <w:tcW w:w="1139" w:type="pct"/>
          <w:vMerge/>
          <w:tcBorders>
            <w:top w:val="single" w:sz="8" w:space="0" w:color="auto"/>
            <w:left w:val="single" w:sz="8" w:space="0" w:color="auto"/>
            <w:bottom w:val="single" w:sz="8" w:space="0" w:color="000000"/>
            <w:right w:val="single" w:sz="8" w:space="0" w:color="auto"/>
          </w:tcBorders>
          <w:vAlign w:val="center"/>
          <w:hideMark/>
        </w:tcPr>
        <w:p w14:paraId="04FE5B58" w14:textId="77777777" w:rsidR="008C157B" w:rsidRPr="0038713E" w:rsidRDefault="008C157B" w:rsidP="004504AB">
          <w:pPr>
            <w:autoSpaceDE/>
            <w:autoSpaceDN/>
            <w:rPr>
              <w:b/>
              <w:bCs/>
              <w:color w:val="000000"/>
              <w:sz w:val="18"/>
              <w:szCs w:val="18"/>
              <w:lang w:val="es-CO" w:eastAsia="es-CO"/>
            </w:rPr>
          </w:pPr>
        </w:p>
      </w:tc>
      <w:tc>
        <w:tcPr>
          <w:tcW w:w="2835" w:type="pct"/>
          <w:vMerge/>
          <w:tcBorders>
            <w:top w:val="single" w:sz="8" w:space="0" w:color="auto"/>
            <w:left w:val="single" w:sz="8" w:space="0" w:color="auto"/>
            <w:bottom w:val="nil"/>
            <w:right w:val="single" w:sz="8" w:space="0" w:color="auto"/>
          </w:tcBorders>
          <w:vAlign w:val="center"/>
          <w:hideMark/>
        </w:tcPr>
        <w:p w14:paraId="2D02E482" w14:textId="77777777" w:rsidR="008C157B" w:rsidRPr="0038713E" w:rsidRDefault="008C157B" w:rsidP="004504AB">
          <w:pPr>
            <w:autoSpaceDE/>
            <w:autoSpaceDN/>
            <w:rPr>
              <w:b/>
              <w:bCs/>
              <w:color w:val="000000"/>
              <w:sz w:val="18"/>
              <w:szCs w:val="18"/>
              <w:lang w:val="es-CO" w:eastAsia="es-CO"/>
            </w:rPr>
          </w:pPr>
        </w:p>
      </w:tc>
      <w:tc>
        <w:tcPr>
          <w:tcW w:w="1026" w:type="pct"/>
          <w:tcBorders>
            <w:top w:val="nil"/>
            <w:left w:val="nil"/>
            <w:bottom w:val="nil"/>
            <w:right w:val="single" w:sz="8" w:space="0" w:color="auto"/>
          </w:tcBorders>
          <w:shd w:val="clear" w:color="auto" w:fill="auto"/>
          <w:noWrap/>
          <w:vAlign w:val="center"/>
          <w:hideMark/>
        </w:tcPr>
        <w:p w14:paraId="63052924" w14:textId="77777777" w:rsidR="008C157B" w:rsidRPr="00B17483" w:rsidRDefault="008C157B" w:rsidP="004504AB">
          <w:pPr>
            <w:autoSpaceDE/>
            <w:autoSpaceDN/>
            <w:jc w:val="center"/>
            <w:rPr>
              <w:b/>
              <w:bCs/>
              <w:color w:val="000000"/>
              <w:sz w:val="22"/>
              <w:szCs w:val="22"/>
              <w:lang w:val="es-CO" w:eastAsia="es-CO"/>
            </w:rPr>
          </w:pPr>
          <w:r w:rsidRPr="00B17483">
            <w:rPr>
              <w:noProof/>
              <w:lang w:val="es-CO" w:eastAsia="es-CO"/>
            </w:rPr>
            <w:drawing>
              <wp:anchor distT="0" distB="0" distL="114300" distR="114300" simplePos="0" relativeHeight="251658240" behindDoc="0" locked="0" layoutInCell="1" allowOverlap="1" wp14:anchorId="6A0252AC" wp14:editId="762A79FB">
                <wp:simplePos x="0" y="0"/>
                <wp:positionH relativeFrom="column">
                  <wp:posOffset>245745</wp:posOffset>
                </wp:positionH>
                <wp:positionV relativeFrom="paragraph">
                  <wp:posOffset>-130810</wp:posOffset>
                </wp:positionV>
                <wp:extent cx="676275" cy="457200"/>
                <wp:effectExtent l="0" t="0" r="9525" b="0"/>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8C157B" w:rsidRPr="00B17483" w14:paraId="1D9877BA" w14:textId="77777777" w:rsidTr="00FC38E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14:paraId="4B28C21D" w14:textId="77777777" w:rsidR="008C157B" w:rsidRPr="0038713E" w:rsidRDefault="008C157B" w:rsidP="009B2DCB">
          <w:pPr>
            <w:autoSpaceDE/>
            <w:autoSpaceDN/>
            <w:rPr>
              <w:b/>
              <w:bCs/>
              <w:color w:val="000000"/>
              <w:sz w:val="18"/>
              <w:szCs w:val="18"/>
              <w:lang w:val="es-CO" w:eastAsia="es-CO"/>
            </w:rPr>
          </w:pPr>
          <w:r>
            <w:rPr>
              <w:b/>
              <w:bCs/>
              <w:color w:val="000000"/>
              <w:sz w:val="18"/>
              <w:szCs w:val="18"/>
              <w:lang w:val="es-CO" w:eastAsia="es-CO"/>
            </w:rPr>
            <w:t>CÓDIGO: 2BS-FR-00</w:t>
          </w:r>
          <w:r w:rsidRPr="0038713E">
            <w:rPr>
              <w:b/>
              <w:bCs/>
              <w:color w:val="000000"/>
              <w:sz w:val="18"/>
              <w:szCs w:val="18"/>
              <w:lang w:val="es-CO" w:eastAsia="es-CO"/>
            </w:rPr>
            <w:t>35</w:t>
          </w:r>
        </w:p>
      </w:tc>
      <w:tc>
        <w:tcPr>
          <w:tcW w:w="283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5ABA122" w14:textId="77777777" w:rsidR="008C157B" w:rsidRDefault="008C157B" w:rsidP="00B17483">
          <w:pPr>
            <w:autoSpaceDE/>
            <w:autoSpaceDN/>
            <w:jc w:val="center"/>
            <w:rPr>
              <w:b/>
              <w:bCs/>
              <w:color w:val="000000"/>
              <w:sz w:val="18"/>
              <w:szCs w:val="18"/>
              <w:lang w:val="es-CO" w:eastAsia="es-CO"/>
            </w:rPr>
          </w:pPr>
        </w:p>
        <w:p w14:paraId="545183F2" w14:textId="77777777" w:rsidR="008C157B" w:rsidRPr="0038713E" w:rsidRDefault="008C157B" w:rsidP="00B17483">
          <w:pPr>
            <w:autoSpaceDE/>
            <w:autoSpaceDN/>
            <w:jc w:val="center"/>
            <w:rPr>
              <w:b/>
              <w:bCs/>
              <w:color w:val="000000"/>
              <w:sz w:val="18"/>
              <w:szCs w:val="18"/>
              <w:lang w:val="es-CO" w:eastAsia="es-CO"/>
            </w:rPr>
          </w:pPr>
          <w:r w:rsidRPr="0038713E">
            <w:rPr>
              <w:b/>
              <w:bCs/>
              <w:color w:val="000000"/>
              <w:sz w:val="18"/>
              <w:szCs w:val="18"/>
              <w:lang w:val="es-CO" w:eastAsia="es-CO"/>
            </w:rPr>
            <w:t>INVITACIÓN CONVOCATORIA MÍNIMA CUANTÍA</w:t>
          </w:r>
        </w:p>
        <w:p w14:paraId="563FB8A6" w14:textId="77777777" w:rsidR="008C157B" w:rsidRPr="0038713E" w:rsidRDefault="008C157B" w:rsidP="00140670">
          <w:pPr>
            <w:autoSpaceDE/>
            <w:autoSpaceDN/>
            <w:jc w:val="center"/>
            <w:rPr>
              <w:b/>
              <w:bCs/>
              <w:color w:val="000000"/>
              <w:sz w:val="18"/>
              <w:szCs w:val="18"/>
              <w:lang w:val="es-CO" w:eastAsia="es-CO"/>
            </w:rPr>
          </w:pPr>
        </w:p>
      </w:tc>
      <w:tc>
        <w:tcPr>
          <w:tcW w:w="1026" w:type="pct"/>
          <w:tcBorders>
            <w:top w:val="nil"/>
            <w:left w:val="nil"/>
            <w:bottom w:val="nil"/>
            <w:right w:val="single" w:sz="8" w:space="0" w:color="auto"/>
          </w:tcBorders>
          <w:shd w:val="clear" w:color="auto" w:fill="auto"/>
          <w:noWrap/>
          <w:vAlign w:val="center"/>
          <w:hideMark/>
        </w:tcPr>
        <w:p w14:paraId="659B9B0F" w14:textId="77777777" w:rsidR="008C157B" w:rsidRPr="00B17483" w:rsidRDefault="008C157B" w:rsidP="004504AB">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8C157B" w:rsidRPr="00B17483" w14:paraId="0F676700" w14:textId="77777777" w:rsidTr="00FC38E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14:paraId="7D35D5E9" w14:textId="77777777" w:rsidR="008C157B" w:rsidRPr="0038713E" w:rsidRDefault="008C157B" w:rsidP="0038713E">
          <w:pPr>
            <w:autoSpaceDE/>
            <w:autoSpaceDN/>
            <w:rPr>
              <w:b/>
              <w:bCs/>
              <w:color w:val="000000"/>
              <w:sz w:val="18"/>
              <w:szCs w:val="18"/>
              <w:lang w:val="es-CO" w:eastAsia="es-CO"/>
            </w:rPr>
          </w:pPr>
          <w:r w:rsidRPr="0038713E">
            <w:rPr>
              <w:b/>
              <w:bCs/>
              <w:color w:val="000000"/>
              <w:sz w:val="18"/>
              <w:szCs w:val="18"/>
              <w:lang w:val="es-CO" w:eastAsia="es-CO"/>
            </w:rPr>
            <w:t>FECHA: 16-10-2013</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155C4674" w14:textId="77777777" w:rsidR="008C157B" w:rsidRPr="00B17483" w:rsidRDefault="008C157B" w:rsidP="004504AB">
          <w:pPr>
            <w:autoSpaceDE/>
            <w:autoSpaceDN/>
            <w:rPr>
              <w:b/>
              <w:bCs/>
              <w:color w:val="000000"/>
              <w:sz w:val="22"/>
              <w:szCs w:val="22"/>
              <w:lang w:val="es-CO" w:eastAsia="es-CO"/>
            </w:rPr>
          </w:pPr>
        </w:p>
      </w:tc>
      <w:tc>
        <w:tcPr>
          <w:tcW w:w="1026" w:type="pct"/>
          <w:tcBorders>
            <w:top w:val="nil"/>
            <w:left w:val="nil"/>
            <w:bottom w:val="nil"/>
            <w:right w:val="single" w:sz="8" w:space="0" w:color="auto"/>
          </w:tcBorders>
          <w:shd w:val="clear" w:color="auto" w:fill="auto"/>
          <w:noWrap/>
          <w:vAlign w:val="center"/>
          <w:hideMark/>
        </w:tcPr>
        <w:p w14:paraId="10079EE5" w14:textId="77777777" w:rsidR="008C157B" w:rsidRPr="00B17483" w:rsidRDefault="008C157B" w:rsidP="004504AB">
          <w:pPr>
            <w:autoSpaceDE/>
            <w:autoSpaceDN/>
            <w:rPr>
              <w:b/>
              <w:bCs/>
              <w:color w:val="000000"/>
              <w:sz w:val="22"/>
              <w:szCs w:val="22"/>
              <w:lang w:val="es-CO" w:eastAsia="es-CO"/>
            </w:rPr>
          </w:pPr>
        </w:p>
      </w:tc>
    </w:tr>
    <w:tr w:rsidR="008C157B" w:rsidRPr="00B17483" w14:paraId="3DC3F839" w14:textId="77777777" w:rsidTr="00FC38EE">
      <w:trPr>
        <w:trHeight w:val="6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14:paraId="0CE71A22" w14:textId="77777777" w:rsidR="008C157B" w:rsidRPr="0038713E" w:rsidRDefault="008C157B" w:rsidP="004504AB">
          <w:pPr>
            <w:autoSpaceDE/>
            <w:autoSpaceDN/>
            <w:rPr>
              <w:b/>
              <w:bCs/>
              <w:color w:val="000000"/>
              <w:sz w:val="18"/>
              <w:szCs w:val="18"/>
              <w:lang w:val="es-CO" w:eastAsia="es-CO"/>
            </w:rPr>
          </w:pPr>
          <w:r w:rsidRPr="0038713E">
            <w:rPr>
              <w:b/>
              <w:bCs/>
              <w:color w:val="000000"/>
              <w:sz w:val="18"/>
              <w:szCs w:val="18"/>
              <w:lang w:val="es-CO" w:eastAsia="es-CO"/>
            </w:rPr>
            <w:t>VERSIÓN: 2</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18E2477F" w14:textId="77777777" w:rsidR="008C157B" w:rsidRPr="00B17483" w:rsidRDefault="008C157B" w:rsidP="004504AB">
          <w:pPr>
            <w:autoSpaceDE/>
            <w:autoSpaceDN/>
            <w:rPr>
              <w:b/>
              <w:bCs/>
              <w:color w:val="000000"/>
              <w:sz w:val="22"/>
              <w:szCs w:val="22"/>
              <w:lang w:val="es-CO" w:eastAsia="es-CO"/>
            </w:rPr>
          </w:pPr>
        </w:p>
      </w:tc>
      <w:tc>
        <w:tcPr>
          <w:tcW w:w="1026" w:type="pct"/>
          <w:tcBorders>
            <w:top w:val="nil"/>
            <w:left w:val="nil"/>
            <w:bottom w:val="single" w:sz="8" w:space="0" w:color="000000"/>
            <w:right w:val="single" w:sz="8" w:space="0" w:color="auto"/>
          </w:tcBorders>
          <w:shd w:val="clear" w:color="auto" w:fill="auto"/>
          <w:noWrap/>
          <w:vAlign w:val="center"/>
          <w:hideMark/>
        </w:tcPr>
        <w:p w14:paraId="3BDD8F01" w14:textId="77777777" w:rsidR="008C157B" w:rsidRPr="0038713E" w:rsidRDefault="008C157B" w:rsidP="0038713E">
          <w:pPr>
            <w:autoSpaceDE/>
            <w:autoSpaceDN/>
            <w:jc w:val="center"/>
            <w:rPr>
              <w:b/>
              <w:bCs/>
              <w:color w:val="000000"/>
              <w:sz w:val="18"/>
              <w:szCs w:val="18"/>
              <w:lang w:val="es-CO" w:eastAsia="es-CO"/>
            </w:rPr>
          </w:pPr>
          <w:r w:rsidRPr="0038713E">
            <w:rPr>
              <w:b/>
              <w:bCs/>
              <w:color w:val="000000"/>
              <w:sz w:val="18"/>
              <w:szCs w:val="18"/>
              <w:lang w:val="es-CO" w:eastAsia="es-CO"/>
            </w:rPr>
            <w:t>POLICIA</w:t>
          </w:r>
          <w:r w:rsidRPr="0038713E">
            <w:rPr>
              <w:color w:val="000000"/>
              <w:sz w:val="18"/>
              <w:szCs w:val="18"/>
              <w:lang w:val="es-CO" w:eastAsia="es-CO"/>
            </w:rPr>
            <w:t xml:space="preserve"> </w:t>
          </w:r>
          <w:r w:rsidRPr="0038713E">
            <w:rPr>
              <w:b/>
              <w:bCs/>
              <w:color w:val="000000"/>
              <w:sz w:val="18"/>
              <w:szCs w:val="18"/>
              <w:lang w:val="es-CO" w:eastAsia="es-CO"/>
            </w:rPr>
            <w:t xml:space="preserve"> NACIONAL</w:t>
          </w:r>
        </w:p>
      </w:tc>
    </w:tr>
  </w:tbl>
  <w:p w14:paraId="22167AE6" w14:textId="77777777" w:rsidR="008C157B" w:rsidRPr="002F35EE" w:rsidRDefault="008C157B" w:rsidP="004256DF">
    <w:pPr>
      <w:ind w:left="-567" w:right="-284"/>
      <w:jc w:val="both"/>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2"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3"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4" w15:restartNumberingAfterBreak="0">
    <w:nsid w:val="06D41A76"/>
    <w:multiLevelType w:val="multilevel"/>
    <w:tmpl w:val="2F289F72"/>
    <w:lvl w:ilvl="0">
      <w:start w:val="5"/>
      <w:numFmt w:val="upperLetter"/>
      <w:lvlText w:val="%1"/>
      <w:lvlJc w:val="left"/>
      <w:pPr>
        <w:ind w:left="450" w:hanging="298"/>
      </w:pPr>
      <w:rPr>
        <w:rFonts w:hint="default"/>
      </w:rPr>
    </w:lvl>
    <w:lvl w:ilvl="1">
      <w:start w:val="13"/>
      <w:numFmt w:val="upperLetter"/>
      <w:lvlText w:val="%1-%2"/>
      <w:lvlJc w:val="left"/>
      <w:pPr>
        <w:ind w:left="450" w:hanging="298"/>
      </w:pPr>
      <w:rPr>
        <w:rFonts w:ascii="Arial" w:eastAsia="Arial" w:hAnsi="Arial" w:cs="Arial" w:hint="default"/>
        <w:b/>
        <w:bCs/>
        <w:spacing w:val="-4"/>
        <w:w w:val="100"/>
        <w:sz w:val="14"/>
        <w:szCs w:val="14"/>
      </w:rPr>
    </w:lvl>
    <w:lvl w:ilvl="2">
      <w:start w:val="1"/>
      <w:numFmt w:val="decimal"/>
      <w:lvlText w:val="%3."/>
      <w:lvlJc w:val="left"/>
      <w:pPr>
        <w:ind w:left="873" w:hanging="360"/>
      </w:pPr>
      <w:rPr>
        <w:rFonts w:ascii="Arial" w:eastAsia="Arial" w:hAnsi="Arial" w:cs="Arial" w:hint="default"/>
        <w:b/>
        <w:bCs/>
        <w:w w:val="99"/>
        <w:sz w:val="19"/>
        <w:szCs w:val="19"/>
      </w:rPr>
    </w:lvl>
    <w:lvl w:ilvl="3">
      <w:numFmt w:val="bullet"/>
      <w:lvlText w:val="•"/>
      <w:lvlJc w:val="left"/>
      <w:pPr>
        <w:ind w:left="3017" w:hanging="360"/>
      </w:pPr>
      <w:rPr>
        <w:rFonts w:hint="default"/>
      </w:rPr>
    </w:lvl>
    <w:lvl w:ilvl="4">
      <w:numFmt w:val="bullet"/>
      <w:lvlText w:val="•"/>
      <w:lvlJc w:val="left"/>
      <w:pPr>
        <w:ind w:left="4086" w:hanging="360"/>
      </w:pPr>
      <w:rPr>
        <w:rFonts w:hint="default"/>
      </w:rPr>
    </w:lvl>
    <w:lvl w:ilvl="5">
      <w:numFmt w:val="bullet"/>
      <w:lvlText w:val="•"/>
      <w:lvlJc w:val="left"/>
      <w:pPr>
        <w:ind w:left="5155" w:hanging="360"/>
      </w:pPr>
      <w:rPr>
        <w:rFonts w:hint="default"/>
      </w:rPr>
    </w:lvl>
    <w:lvl w:ilvl="6">
      <w:numFmt w:val="bullet"/>
      <w:lvlText w:val="•"/>
      <w:lvlJc w:val="left"/>
      <w:pPr>
        <w:ind w:left="6224" w:hanging="360"/>
      </w:pPr>
      <w:rPr>
        <w:rFonts w:hint="default"/>
      </w:rPr>
    </w:lvl>
    <w:lvl w:ilvl="7">
      <w:numFmt w:val="bullet"/>
      <w:lvlText w:val="•"/>
      <w:lvlJc w:val="left"/>
      <w:pPr>
        <w:ind w:left="7293" w:hanging="360"/>
      </w:pPr>
      <w:rPr>
        <w:rFonts w:hint="default"/>
      </w:rPr>
    </w:lvl>
    <w:lvl w:ilvl="8">
      <w:numFmt w:val="bullet"/>
      <w:lvlText w:val="•"/>
      <w:lvlJc w:val="left"/>
      <w:pPr>
        <w:ind w:left="8362" w:hanging="360"/>
      </w:pPr>
      <w:rPr>
        <w:rFonts w:hint="default"/>
      </w:rPr>
    </w:lvl>
  </w:abstractNum>
  <w:abstractNum w:abstractNumId="5"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tentative="1">
      <w:start w:val="1"/>
      <w:numFmt w:val="lowerRoman"/>
      <w:lvlText w:val="%3."/>
      <w:lvlJc w:val="right"/>
      <w:pPr>
        <w:ind w:left="5345" w:hanging="180"/>
      </w:pPr>
    </w:lvl>
    <w:lvl w:ilvl="3" w:tplc="0C0A000F" w:tentative="1">
      <w:start w:val="1"/>
      <w:numFmt w:val="decimal"/>
      <w:lvlText w:val="%4."/>
      <w:lvlJc w:val="left"/>
      <w:pPr>
        <w:ind w:left="6065" w:hanging="360"/>
      </w:pPr>
    </w:lvl>
    <w:lvl w:ilvl="4" w:tplc="0C0A0019" w:tentative="1">
      <w:start w:val="1"/>
      <w:numFmt w:val="lowerLetter"/>
      <w:lvlText w:val="%5."/>
      <w:lvlJc w:val="left"/>
      <w:pPr>
        <w:ind w:left="6785" w:hanging="360"/>
      </w:pPr>
    </w:lvl>
    <w:lvl w:ilvl="5" w:tplc="0C0A001B" w:tentative="1">
      <w:start w:val="1"/>
      <w:numFmt w:val="lowerRoman"/>
      <w:lvlText w:val="%6."/>
      <w:lvlJc w:val="right"/>
      <w:pPr>
        <w:ind w:left="7505" w:hanging="180"/>
      </w:pPr>
    </w:lvl>
    <w:lvl w:ilvl="6" w:tplc="0C0A000F" w:tentative="1">
      <w:start w:val="1"/>
      <w:numFmt w:val="decimal"/>
      <w:lvlText w:val="%7."/>
      <w:lvlJc w:val="left"/>
      <w:pPr>
        <w:ind w:left="8225" w:hanging="360"/>
      </w:pPr>
    </w:lvl>
    <w:lvl w:ilvl="7" w:tplc="0C0A0019" w:tentative="1">
      <w:start w:val="1"/>
      <w:numFmt w:val="lowerLetter"/>
      <w:lvlText w:val="%8."/>
      <w:lvlJc w:val="left"/>
      <w:pPr>
        <w:ind w:left="8945" w:hanging="360"/>
      </w:pPr>
    </w:lvl>
    <w:lvl w:ilvl="8" w:tplc="0C0A001B" w:tentative="1">
      <w:start w:val="1"/>
      <w:numFmt w:val="lowerRoman"/>
      <w:lvlText w:val="%9."/>
      <w:lvlJc w:val="right"/>
      <w:pPr>
        <w:ind w:left="9665" w:hanging="180"/>
      </w:pPr>
    </w:lvl>
  </w:abstractNum>
  <w:abstractNum w:abstractNumId="6"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9" w15:restartNumberingAfterBreak="0">
    <w:nsid w:val="14B5122C"/>
    <w:multiLevelType w:val="multilevel"/>
    <w:tmpl w:val="A566EA32"/>
    <w:lvl w:ilvl="0">
      <w:start w:val="1"/>
      <w:numFmt w:val="decimal"/>
      <w:lvlText w:val="%1."/>
      <w:lvlJc w:val="left"/>
      <w:pPr>
        <w:ind w:left="4046" w:hanging="360"/>
      </w:pPr>
      <w:rPr>
        <w:rFonts w:hint="default"/>
        <w:b/>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1595613"/>
    <w:multiLevelType w:val="hybridMultilevel"/>
    <w:tmpl w:val="B93CD61A"/>
    <w:lvl w:ilvl="0" w:tplc="31608DE2">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1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9175BA9"/>
    <w:multiLevelType w:val="hybridMultilevel"/>
    <w:tmpl w:val="106AEE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B835FB8"/>
    <w:multiLevelType w:val="multilevel"/>
    <w:tmpl w:val="A55AE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1">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3" w15:restartNumberingAfterBreak="0">
    <w:nsid w:val="720038AF"/>
    <w:multiLevelType w:val="hybridMultilevel"/>
    <w:tmpl w:val="27C403A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7DB569CE"/>
    <w:multiLevelType w:val="hybridMultilevel"/>
    <w:tmpl w:val="C8CE1EB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0"/>
  </w:num>
  <w:num w:numId="4">
    <w:abstractNumId w:val="6"/>
  </w:num>
  <w:num w:numId="5">
    <w:abstractNumId w:val="12"/>
  </w:num>
  <w:num w:numId="6">
    <w:abstractNumId w:val="10"/>
  </w:num>
  <w:num w:numId="7">
    <w:abstractNumId w:val="11"/>
  </w:num>
  <w:num w:numId="8">
    <w:abstractNumId w:val="13"/>
  </w:num>
  <w:num w:numId="9">
    <w:abstractNumId w:val="19"/>
  </w:num>
  <w:num w:numId="10">
    <w:abstractNumId w:val="21"/>
  </w:num>
  <w:num w:numId="11">
    <w:abstractNumId w:val="4"/>
    <w:lvlOverride w:ilvl="0">
      <w:startOverride w:val="5"/>
    </w:lvlOverride>
    <w:lvlOverride w:ilvl="1">
      <w:startOverride w:val="13"/>
    </w:lvlOverride>
    <w:lvlOverride w:ilvl="2">
      <w:startOverride w:val="1"/>
    </w:lvlOverride>
    <w:lvlOverride w:ilvl="3"/>
    <w:lvlOverride w:ilvl="4"/>
    <w:lvlOverride w:ilvl="5"/>
    <w:lvlOverride w:ilvl="6"/>
    <w:lvlOverride w:ilvl="7"/>
    <w:lvlOverride w:ilvl="8"/>
  </w:num>
  <w:num w:numId="12">
    <w:abstractNumId w:val="25"/>
  </w:num>
  <w:num w:numId="13">
    <w:abstractNumId w:val="22"/>
  </w:num>
  <w:num w:numId="14">
    <w:abstractNumId w:val="15"/>
  </w:num>
  <w:num w:numId="15">
    <w:abstractNumId w:val="7"/>
  </w:num>
  <w:num w:numId="16">
    <w:abstractNumId w:val="5"/>
  </w:num>
  <w:num w:numId="17">
    <w:abstractNumId w:val="3"/>
  </w:num>
  <w:num w:numId="18">
    <w:abstractNumId w:val="17"/>
  </w:num>
  <w:num w:numId="19">
    <w:abstractNumId w:val="18"/>
  </w:num>
  <w:num w:numId="20">
    <w:abstractNumId w:val="14"/>
  </w:num>
  <w:num w:numId="21">
    <w:abstractNumId w:val="20"/>
  </w:num>
  <w:num w:numId="22">
    <w:abstractNumId w:val="16"/>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6"/>
  </w:num>
  <w:num w:numId="26">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A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708"/>
    <w:rsid w:val="00000EA8"/>
    <w:rsid w:val="00001576"/>
    <w:rsid w:val="00001A14"/>
    <w:rsid w:val="0000205A"/>
    <w:rsid w:val="0000216C"/>
    <w:rsid w:val="0000228B"/>
    <w:rsid w:val="00005D32"/>
    <w:rsid w:val="00006000"/>
    <w:rsid w:val="000064F0"/>
    <w:rsid w:val="00007031"/>
    <w:rsid w:val="00007C41"/>
    <w:rsid w:val="000101D1"/>
    <w:rsid w:val="00010604"/>
    <w:rsid w:val="00010FB5"/>
    <w:rsid w:val="00011A45"/>
    <w:rsid w:val="00011B63"/>
    <w:rsid w:val="0001238C"/>
    <w:rsid w:val="000129E8"/>
    <w:rsid w:val="00013C63"/>
    <w:rsid w:val="00014FAD"/>
    <w:rsid w:val="00015E88"/>
    <w:rsid w:val="00016ADC"/>
    <w:rsid w:val="00017A25"/>
    <w:rsid w:val="00022150"/>
    <w:rsid w:val="000223D1"/>
    <w:rsid w:val="000226E2"/>
    <w:rsid w:val="0002281E"/>
    <w:rsid w:val="000235A6"/>
    <w:rsid w:val="00023855"/>
    <w:rsid w:val="0002419D"/>
    <w:rsid w:val="00024957"/>
    <w:rsid w:val="00024B40"/>
    <w:rsid w:val="000250CF"/>
    <w:rsid w:val="00025612"/>
    <w:rsid w:val="000257A7"/>
    <w:rsid w:val="00025B13"/>
    <w:rsid w:val="0002608A"/>
    <w:rsid w:val="000301D7"/>
    <w:rsid w:val="00030453"/>
    <w:rsid w:val="000313EA"/>
    <w:rsid w:val="000321BA"/>
    <w:rsid w:val="00032425"/>
    <w:rsid w:val="00032C9E"/>
    <w:rsid w:val="00033EF9"/>
    <w:rsid w:val="00034336"/>
    <w:rsid w:val="00035774"/>
    <w:rsid w:val="00035974"/>
    <w:rsid w:val="00035B28"/>
    <w:rsid w:val="00036A0F"/>
    <w:rsid w:val="00037516"/>
    <w:rsid w:val="000414F6"/>
    <w:rsid w:val="0004157E"/>
    <w:rsid w:val="00041613"/>
    <w:rsid w:val="00041A95"/>
    <w:rsid w:val="00041E46"/>
    <w:rsid w:val="00042C87"/>
    <w:rsid w:val="00042E27"/>
    <w:rsid w:val="00043051"/>
    <w:rsid w:val="000430DE"/>
    <w:rsid w:val="000436C3"/>
    <w:rsid w:val="00044CE7"/>
    <w:rsid w:val="00045704"/>
    <w:rsid w:val="00045A62"/>
    <w:rsid w:val="00045B20"/>
    <w:rsid w:val="00047049"/>
    <w:rsid w:val="000477F6"/>
    <w:rsid w:val="000502CE"/>
    <w:rsid w:val="00050992"/>
    <w:rsid w:val="00051CF2"/>
    <w:rsid w:val="00052E4C"/>
    <w:rsid w:val="00052FCA"/>
    <w:rsid w:val="00053B6B"/>
    <w:rsid w:val="00054311"/>
    <w:rsid w:val="00055C5E"/>
    <w:rsid w:val="00056482"/>
    <w:rsid w:val="00057359"/>
    <w:rsid w:val="00057B64"/>
    <w:rsid w:val="00057DFE"/>
    <w:rsid w:val="000610ED"/>
    <w:rsid w:val="00061A34"/>
    <w:rsid w:val="00062094"/>
    <w:rsid w:val="000622F4"/>
    <w:rsid w:val="00062EE4"/>
    <w:rsid w:val="00062F6E"/>
    <w:rsid w:val="0006328B"/>
    <w:rsid w:val="0006328E"/>
    <w:rsid w:val="000637D9"/>
    <w:rsid w:val="00065095"/>
    <w:rsid w:val="00065824"/>
    <w:rsid w:val="00065A43"/>
    <w:rsid w:val="000666F2"/>
    <w:rsid w:val="00066B70"/>
    <w:rsid w:val="00067367"/>
    <w:rsid w:val="00067A16"/>
    <w:rsid w:val="00067EAD"/>
    <w:rsid w:val="00071AC5"/>
    <w:rsid w:val="000722FD"/>
    <w:rsid w:val="00072A43"/>
    <w:rsid w:val="00073A49"/>
    <w:rsid w:val="00075925"/>
    <w:rsid w:val="00075F0D"/>
    <w:rsid w:val="00076A14"/>
    <w:rsid w:val="00076F93"/>
    <w:rsid w:val="0007748A"/>
    <w:rsid w:val="00077935"/>
    <w:rsid w:val="000804FF"/>
    <w:rsid w:val="0008054D"/>
    <w:rsid w:val="00081131"/>
    <w:rsid w:val="00081312"/>
    <w:rsid w:val="00081B9A"/>
    <w:rsid w:val="00082041"/>
    <w:rsid w:val="00083AB9"/>
    <w:rsid w:val="00084778"/>
    <w:rsid w:val="00084A88"/>
    <w:rsid w:val="00084CE5"/>
    <w:rsid w:val="0008503C"/>
    <w:rsid w:val="0008522C"/>
    <w:rsid w:val="0008552A"/>
    <w:rsid w:val="00085D5A"/>
    <w:rsid w:val="00085FCC"/>
    <w:rsid w:val="00087075"/>
    <w:rsid w:val="00087613"/>
    <w:rsid w:val="0009001B"/>
    <w:rsid w:val="0009049A"/>
    <w:rsid w:val="00090FF9"/>
    <w:rsid w:val="00091158"/>
    <w:rsid w:val="00092BD4"/>
    <w:rsid w:val="00092D58"/>
    <w:rsid w:val="00093FC8"/>
    <w:rsid w:val="00094010"/>
    <w:rsid w:val="00097C1A"/>
    <w:rsid w:val="000A00C7"/>
    <w:rsid w:val="000A039B"/>
    <w:rsid w:val="000A1843"/>
    <w:rsid w:val="000A1A00"/>
    <w:rsid w:val="000A296C"/>
    <w:rsid w:val="000A2FAB"/>
    <w:rsid w:val="000A464D"/>
    <w:rsid w:val="000A4A00"/>
    <w:rsid w:val="000A4BF3"/>
    <w:rsid w:val="000A56E2"/>
    <w:rsid w:val="000A5CCB"/>
    <w:rsid w:val="000A7060"/>
    <w:rsid w:val="000A75B8"/>
    <w:rsid w:val="000A792F"/>
    <w:rsid w:val="000B027C"/>
    <w:rsid w:val="000B0FBF"/>
    <w:rsid w:val="000B1328"/>
    <w:rsid w:val="000B14F8"/>
    <w:rsid w:val="000B3CBA"/>
    <w:rsid w:val="000B4096"/>
    <w:rsid w:val="000B5CD5"/>
    <w:rsid w:val="000B61DF"/>
    <w:rsid w:val="000C029C"/>
    <w:rsid w:val="000C04E1"/>
    <w:rsid w:val="000C063F"/>
    <w:rsid w:val="000C1830"/>
    <w:rsid w:val="000C1864"/>
    <w:rsid w:val="000C1DB3"/>
    <w:rsid w:val="000C1E58"/>
    <w:rsid w:val="000C2A53"/>
    <w:rsid w:val="000C4661"/>
    <w:rsid w:val="000C4DA2"/>
    <w:rsid w:val="000C5412"/>
    <w:rsid w:val="000C595C"/>
    <w:rsid w:val="000C601F"/>
    <w:rsid w:val="000C6E5C"/>
    <w:rsid w:val="000C7277"/>
    <w:rsid w:val="000D18EF"/>
    <w:rsid w:val="000D1D62"/>
    <w:rsid w:val="000D5D0E"/>
    <w:rsid w:val="000D715B"/>
    <w:rsid w:val="000D7495"/>
    <w:rsid w:val="000D7CDF"/>
    <w:rsid w:val="000D7E5E"/>
    <w:rsid w:val="000E0C15"/>
    <w:rsid w:val="000E0C4A"/>
    <w:rsid w:val="000E0F74"/>
    <w:rsid w:val="000E32A4"/>
    <w:rsid w:val="000E373F"/>
    <w:rsid w:val="000E45CD"/>
    <w:rsid w:val="000E4B7F"/>
    <w:rsid w:val="000E5D1B"/>
    <w:rsid w:val="000E6BE3"/>
    <w:rsid w:val="000E7020"/>
    <w:rsid w:val="000E791A"/>
    <w:rsid w:val="000E7E25"/>
    <w:rsid w:val="000F085F"/>
    <w:rsid w:val="000F0A83"/>
    <w:rsid w:val="000F1945"/>
    <w:rsid w:val="000F2728"/>
    <w:rsid w:val="000F2D99"/>
    <w:rsid w:val="000F3343"/>
    <w:rsid w:val="000F4FF0"/>
    <w:rsid w:val="000F5BD1"/>
    <w:rsid w:val="000F5E15"/>
    <w:rsid w:val="000F64B0"/>
    <w:rsid w:val="000F6EF0"/>
    <w:rsid w:val="000F6FA5"/>
    <w:rsid w:val="000F70F9"/>
    <w:rsid w:val="000F772A"/>
    <w:rsid w:val="000F79FE"/>
    <w:rsid w:val="00101750"/>
    <w:rsid w:val="00101E1C"/>
    <w:rsid w:val="00102788"/>
    <w:rsid w:val="0010286A"/>
    <w:rsid w:val="0010294C"/>
    <w:rsid w:val="001029CF"/>
    <w:rsid w:val="00103EAB"/>
    <w:rsid w:val="00105830"/>
    <w:rsid w:val="00105ABE"/>
    <w:rsid w:val="00105CDB"/>
    <w:rsid w:val="001066C8"/>
    <w:rsid w:val="00107500"/>
    <w:rsid w:val="00110ACA"/>
    <w:rsid w:val="00111603"/>
    <w:rsid w:val="00114E12"/>
    <w:rsid w:val="0011628A"/>
    <w:rsid w:val="00117E1C"/>
    <w:rsid w:val="00120588"/>
    <w:rsid w:val="00121CA7"/>
    <w:rsid w:val="00122D24"/>
    <w:rsid w:val="00122F3B"/>
    <w:rsid w:val="00123D58"/>
    <w:rsid w:val="001242FA"/>
    <w:rsid w:val="00124679"/>
    <w:rsid w:val="00124A89"/>
    <w:rsid w:val="00125375"/>
    <w:rsid w:val="001260D8"/>
    <w:rsid w:val="00131441"/>
    <w:rsid w:val="001314E6"/>
    <w:rsid w:val="00134D76"/>
    <w:rsid w:val="00135099"/>
    <w:rsid w:val="001355D7"/>
    <w:rsid w:val="00136C78"/>
    <w:rsid w:val="00136E2C"/>
    <w:rsid w:val="00137041"/>
    <w:rsid w:val="00140000"/>
    <w:rsid w:val="00140670"/>
    <w:rsid w:val="0014188F"/>
    <w:rsid w:val="001427F1"/>
    <w:rsid w:val="00142A84"/>
    <w:rsid w:val="00142EB8"/>
    <w:rsid w:val="0014425A"/>
    <w:rsid w:val="00145FD8"/>
    <w:rsid w:val="00146965"/>
    <w:rsid w:val="00146A18"/>
    <w:rsid w:val="001477CE"/>
    <w:rsid w:val="0014792F"/>
    <w:rsid w:val="00151137"/>
    <w:rsid w:val="001534AF"/>
    <w:rsid w:val="00154E81"/>
    <w:rsid w:val="001577D6"/>
    <w:rsid w:val="00157EF5"/>
    <w:rsid w:val="001605BD"/>
    <w:rsid w:val="001608FF"/>
    <w:rsid w:val="00161331"/>
    <w:rsid w:val="00161873"/>
    <w:rsid w:val="00161AD4"/>
    <w:rsid w:val="00163189"/>
    <w:rsid w:val="0016418F"/>
    <w:rsid w:val="00165E3A"/>
    <w:rsid w:val="00166AF1"/>
    <w:rsid w:val="00167E0D"/>
    <w:rsid w:val="00167F76"/>
    <w:rsid w:val="00170224"/>
    <w:rsid w:val="00171463"/>
    <w:rsid w:val="00172AA5"/>
    <w:rsid w:val="00173979"/>
    <w:rsid w:val="00173A08"/>
    <w:rsid w:val="00175D46"/>
    <w:rsid w:val="0017714F"/>
    <w:rsid w:val="001802CC"/>
    <w:rsid w:val="0018079B"/>
    <w:rsid w:val="00182234"/>
    <w:rsid w:val="001827FE"/>
    <w:rsid w:val="001837EC"/>
    <w:rsid w:val="0018396F"/>
    <w:rsid w:val="00184275"/>
    <w:rsid w:val="0018470E"/>
    <w:rsid w:val="00184837"/>
    <w:rsid w:val="00184DA5"/>
    <w:rsid w:val="00184DE7"/>
    <w:rsid w:val="00185D61"/>
    <w:rsid w:val="001860F0"/>
    <w:rsid w:val="00186494"/>
    <w:rsid w:val="0018758F"/>
    <w:rsid w:val="00187E47"/>
    <w:rsid w:val="00190190"/>
    <w:rsid w:val="00191D2B"/>
    <w:rsid w:val="00191EB4"/>
    <w:rsid w:val="00192EC0"/>
    <w:rsid w:val="00194E13"/>
    <w:rsid w:val="001950F7"/>
    <w:rsid w:val="0019635D"/>
    <w:rsid w:val="00197354"/>
    <w:rsid w:val="001976F8"/>
    <w:rsid w:val="0019776E"/>
    <w:rsid w:val="001A1071"/>
    <w:rsid w:val="001A1CC1"/>
    <w:rsid w:val="001A2022"/>
    <w:rsid w:val="001A3A4E"/>
    <w:rsid w:val="001A5CA6"/>
    <w:rsid w:val="001A5D96"/>
    <w:rsid w:val="001A5E9D"/>
    <w:rsid w:val="001A60BC"/>
    <w:rsid w:val="001A640B"/>
    <w:rsid w:val="001A6AD6"/>
    <w:rsid w:val="001A7204"/>
    <w:rsid w:val="001A73B6"/>
    <w:rsid w:val="001A7CEA"/>
    <w:rsid w:val="001B089E"/>
    <w:rsid w:val="001B2DD6"/>
    <w:rsid w:val="001B38F1"/>
    <w:rsid w:val="001B3959"/>
    <w:rsid w:val="001B4015"/>
    <w:rsid w:val="001B4EC4"/>
    <w:rsid w:val="001B4ED2"/>
    <w:rsid w:val="001B5721"/>
    <w:rsid w:val="001B60A8"/>
    <w:rsid w:val="001B6777"/>
    <w:rsid w:val="001B6E2A"/>
    <w:rsid w:val="001B7664"/>
    <w:rsid w:val="001B7D07"/>
    <w:rsid w:val="001B7F23"/>
    <w:rsid w:val="001C195A"/>
    <w:rsid w:val="001C2379"/>
    <w:rsid w:val="001C24A4"/>
    <w:rsid w:val="001C3287"/>
    <w:rsid w:val="001C3703"/>
    <w:rsid w:val="001C3B37"/>
    <w:rsid w:val="001C45DB"/>
    <w:rsid w:val="001C4A0E"/>
    <w:rsid w:val="001C672F"/>
    <w:rsid w:val="001D0151"/>
    <w:rsid w:val="001D084A"/>
    <w:rsid w:val="001D1A43"/>
    <w:rsid w:val="001D1B35"/>
    <w:rsid w:val="001D20D9"/>
    <w:rsid w:val="001D22D7"/>
    <w:rsid w:val="001D2F1D"/>
    <w:rsid w:val="001D3962"/>
    <w:rsid w:val="001D460E"/>
    <w:rsid w:val="001D4A21"/>
    <w:rsid w:val="001D4BCD"/>
    <w:rsid w:val="001D55C4"/>
    <w:rsid w:val="001D66B0"/>
    <w:rsid w:val="001D6705"/>
    <w:rsid w:val="001D67CD"/>
    <w:rsid w:val="001E03B7"/>
    <w:rsid w:val="001E0794"/>
    <w:rsid w:val="001E2C1A"/>
    <w:rsid w:val="001E439D"/>
    <w:rsid w:val="001E4A8C"/>
    <w:rsid w:val="001E5C89"/>
    <w:rsid w:val="001E7DC1"/>
    <w:rsid w:val="001F0F76"/>
    <w:rsid w:val="001F16D8"/>
    <w:rsid w:val="001F1EAF"/>
    <w:rsid w:val="001F1F8A"/>
    <w:rsid w:val="001F2DA8"/>
    <w:rsid w:val="001F3057"/>
    <w:rsid w:val="001F30D5"/>
    <w:rsid w:val="001F31F5"/>
    <w:rsid w:val="001F36DA"/>
    <w:rsid w:val="001F3909"/>
    <w:rsid w:val="001F42DB"/>
    <w:rsid w:val="001F45E8"/>
    <w:rsid w:val="001F46F1"/>
    <w:rsid w:val="001F4E98"/>
    <w:rsid w:val="001F512A"/>
    <w:rsid w:val="001F60E4"/>
    <w:rsid w:val="001F6A7C"/>
    <w:rsid w:val="001F6FEB"/>
    <w:rsid w:val="001F7371"/>
    <w:rsid w:val="001F7A20"/>
    <w:rsid w:val="001F7D9B"/>
    <w:rsid w:val="00201299"/>
    <w:rsid w:val="002013DC"/>
    <w:rsid w:val="00201E40"/>
    <w:rsid w:val="0020280F"/>
    <w:rsid w:val="002028FD"/>
    <w:rsid w:val="002030CC"/>
    <w:rsid w:val="002030D2"/>
    <w:rsid w:val="002031EE"/>
    <w:rsid w:val="00204A31"/>
    <w:rsid w:val="00205A3E"/>
    <w:rsid w:val="00206746"/>
    <w:rsid w:val="0020690D"/>
    <w:rsid w:val="00206A6E"/>
    <w:rsid w:val="00207E7B"/>
    <w:rsid w:val="0021093D"/>
    <w:rsid w:val="00211D9B"/>
    <w:rsid w:val="00213412"/>
    <w:rsid w:val="00213475"/>
    <w:rsid w:val="00213DCC"/>
    <w:rsid w:val="0021433A"/>
    <w:rsid w:val="00214486"/>
    <w:rsid w:val="00216673"/>
    <w:rsid w:val="00216DCB"/>
    <w:rsid w:val="00217194"/>
    <w:rsid w:val="00217779"/>
    <w:rsid w:val="00220C03"/>
    <w:rsid w:val="00221B1C"/>
    <w:rsid w:val="002232EF"/>
    <w:rsid w:val="002268FA"/>
    <w:rsid w:val="00227089"/>
    <w:rsid w:val="002270B8"/>
    <w:rsid w:val="00227870"/>
    <w:rsid w:val="00230952"/>
    <w:rsid w:val="00232B65"/>
    <w:rsid w:val="00233190"/>
    <w:rsid w:val="00233227"/>
    <w:rsid w:val="00233616"/>
    <w:rsid w:val="00235625"/>
    <w:rsid w:val="0023577F"/>
    <w:rsid w:val="00235B67"/>
    <w:rsid w:val="0023664D"/>
    <w:rsid w:val="002366A5"/>
    <w:rsid w:val="00237562"/>
    <w:rsid w:val="0024091D"/>
    <w:rsid w:val="0024109F"/>
    <w:rsid w:val="00242293"/>
    <w:rsid w:val="00242910"/>
    <w:rsid w:val="00243B30"/>
    <w:rsid w:val="00244B0D"/>
    <w:rsid w:val="00245C32"/>
    <w:rsid w:val="0024615F"/>
    <w:rsid w:val="00246EE4"/>
    <w:rsid w:val="002472D5"/>
    <w:rsid w:val="00252455"/>
    <w:rsid w:val="0025348C"/>
    <w:rsid w:val="0025386B"/>
    <w:rsid w:val="00254D88"/>
    <w:rsid w:val="00255040"/>
    <w:rsid w:val="0025561D"/>
    <w:rsid w:val="002565CE"/>
    <w:rsid w:val="0025704B"/>
    <w:rsid w:val="00261F50"/>
    <w:rsid w:val="002631D9"/>
    <w:rsid w:val="00263B3E"/>
    <w:rsid w:val="00264B33"/>
    <w:rsid w:val="00265718"/>
    <w:rsid w:val="0026688D"/>
    <w:rsid w:val="002672BF"/>
    <w:rsid w:val="002672E5"/>
    <w:rsid w:val="00267736"/>
    <w:rsid w:val="00270E13"/>
    <w:rsid w:val="00272A0C"/>
    <w:rsid w:val="00272ECC"/>
    <w:rsid w:val="002745A1"/>
    <w:rsid w:val="002753E8"/>
    <w:rsid w:val="00275414"/>
    <w:rsid w:val="00275852"/>
    <w:rsid w:val="00275956"/>
    <w:rsid w:val="00276F79"/>
    <w:rsid w:val="00277766"/>
    <w:rsid w:val="00277EA8"/>
    <w:rsid w:val="00280F09"/>
    <w:rsid w:val="002811F5"/>
    <w:rsid w:val="00281746"/>
    <w:rsid w:val="00281A3D"/>
    <w:rsid w:val="00281B20"/>
    <w:rsid w:val="0028310B"/>
    <w:rsid w:val="002837BF"/>
    <w:rsid w:val="00285A3A"/>
    <w:rsid w:val="00285C0D"/>
    <w:rsid w:val="00286F6C"/>
    <w:rsid w:val="0028729E"/>
    <w:rsid w:val="00287AB6"/>
    <w:rsid w:val="002908EE"/>
    <w:rsid w:val="00290AA6"/>
    <w:rsid w:val="00291031"/>
    <w:rsid w:val="002912A4"/>
    <w:rsid w:val="0029207A"/>
    <w:rsid w:val="00292E40"/>
    <w:rsid w:val="00294115"/>
    <w:rsid w:val="00294539"/>
    <w:rsid w:val="002961D5"/>
    <w:rsid w:val="0029649C"/>
    <w:rsid w:val="002965FE"/>
    <w:rsid w:val="0029716D"/>
    <w:rsid w:val="002976EB"/>
    <w:rsid w:val="002A0835"/>
    <w:rsid w:val="002A3BAB"/>
    <w:rsid w:val="002A3BCE"/>
    <w:rsid w:val="002A4070"/>
    <w:rsid w:val="002A4090"/>
    <w:rsid w:val="002A599A"/>
    <w:rsid w:val="002A5CAA"/>
    <w:rsid w:val="002A5E4A"/>
    <w:rsid w:val="002A5F2E"/>
    <w:rsid w:val="002A6649"/>
    <w:rsid w:val="002A6E4E"/>
    <w:rsid w:val="002A77E6"/>
    <w:rsid w:val="002B0717"/>
    <w:rsid w:val="002B0A00"/>
    <w:rsid w:val="002B0A80"/>
    <w:rsid w:val="002B0E87"/>
    <w:rsid w:val="002B1726"/>
    <w:rsid w:val="002B1864"/>
    <w:rsid w:val="002B28C2"/>
    <w:rsid w:val="002B3396"/>
    <w:rsid w:val="002B406F"/>
    <w:rsid w:val="002B4A58"/>
    <w:rsid w:val="002B598A"/>
    <w:rsid w:val="002B5AC7"/>
    <w:rsid w:val="002B69AC"/>
    <w:rsid w:val="002C0A31"/>
    <w:rsid w:val="002C0B6A"/>
    <w:rsid w:val="002C1140"/>
    <w:rsid w:val="002C11B6"/>
    <w:rsid w:val="002C38C7"/>
    <w:rsid w:val="002C46F1"/>
    <w:rsid w:val="002C4D01"/>
    <w:rsid w:val="002C566D"/>
    <w:rsid w:val="002C5A6E"/>
    <w:rsid w:val="002C7058"/>
    <w:rsid w:val="002D0B09"/>
    <w:rsid w:val="002D1F8D"/>
    <w:rsid w:val="002D21AB"/>
    <w:rsid w:val="002D21C4"/>
    <w:rsid w:val="002D27A7"/>
    <w:rsid w:val="002D2CD7"/>
    <w:rsid w:val="002D3A59"/>
    <w:rsid w:val="002D3D2A"/>
    <w:rsid w:val="002D4222"/>
    <w:rsid w:val="002D45AA"/>
    <w:rsid w:val="002D481D"/>
    <w:rsid w:val="002D5555"/>
    <w:rsid w:val="002D56C9"/>
    <w:rsid w:val="002D5A51"/>
    <w:rsid w:val="002D5A8D"/>
    <w:rsid w:val="002D5BD2"/>
    <w:rsid w:val="002D74B7"/>
    <w:rsid w:val="002D7F89"/>
    <w:rsid w:val="002E0068"/>
    <w:rsid w:val="002E0579"/>
    <w:rsid w:val="002E098A"/>
    <w:rsid w:val="002E12AA"/>
    <w:rsid w:val="002E146F"/>
    <w:rsid w:val="002E18B8"/>
    <w:rsid w:val="002E1A55"/>
    <w:rsid w:val="002E2013"/>
    <w:rsid w:val="002E24F8"/>
    <w:rsid w:val="002E2CD3"/>
    <w:rsid w:val="002E354A"/>
    <w:rsid w:val="002E4FEA"/>
    <w:rsid w:val="002E5B3E"/>
    <w:rsid w:val="002E5D75"/>
    <w:rsid w:val="002E60EF"/>
    <w:rsid w:val="002F0DFA"/>
    <w:rsid w:val="002F3171"/>
    <w:rsid w:val="002F3474"/>
    <w:rsid w:val="002F35EE"/>
    <w:rsid w:val="002F4072"/>
    <w:rsid w:val="002F4E0A"/>
    <w:rsid w:val="002F5B27"/>
    <w:rsid w:val="002F68B6"/>
    <w:rsid w:val="002F6C46"/>
    <w:rsid w:val="002F778A"/>
    <w:rsid w:val="0030000B"/>
    <w:rsid w:val="00300344"/>
    <w:rsid w:val="003015D2"/>
    <w:rsid w:val="00304C7B"/>
    <w:rsid w:val="00304FA3"/>
    <w:rsid w:val="00305E28"/>
    <w:rsid w:val="00306986"/>
    <w:rsid w:val="00306CEE"/>
    <w:rsid w:val="00307270"/>
    <w:rsid w:val="00310234"/>
    <w:rsid w:val="003104D3"/>
    <w:rsid w:val="0031134C"/>
    <w:rsid w:val="003114F6"/>
    <w:rsid w:val="00312641"/>
    <w:rsid w:val="003127A4"/>
    <w:rsid w:val="0031331E"/>
    <w:rsid w:val="00313351"/>
    <w:rsid w:val="00313789"/>
    <w:rsid w:val="00313E00"/>
    <w:rsid w:val="00314134"/>
    <w:rsid w:val="00315482"/>
    <w:rsid w:val="00316BE2"/>
    <w:rsid w:val="00321804"/>
    <w:rsid w:val="00321D8E"/>
    <w:rsid w:val="00322A0E"/>
    <w:rsid w:val="0032324E"/>
    <w:rsid w:val="00324EF0"/>
    <w:rsid w:val="0032593D"/>
    <w:rsid w:val="003263CC"/>
    <w:rsid w:val="00327E91"/>
    <w:rsid w:val="0033082F"/>
    <w:rsid w:val="00331584"/>
    <w:rsid w:val="0033283C"/>
    <w:rsid w:val="00332BA8"/>
    <w:rsid w:val="00332E8E"/>
    <w:rsid w:val="00334092"/>
    <w:rsid w:val="003349DF"/>
    <w:rsid w:val="00334C19"/>
    <w:rsid w:val="00334EE5"/>
    <w:rsid w:val="0033505D"/>
    <w:rsid w:val="0033517A"/>
    <w:rsid w:val="0033616B"/>
    <w:rsid w:val="00336975"/>
    <w:rsid w:val="00337A1D"/>
    <w:rsid w:val="00337CA6"/>
    <w:rsid w:val="003403C0"/>
    <w:rsid w:val="003406AA"/>
    <w:rsid w:val="00341685"/>
    <w:rsid w:val="00341743"/>
    <w:rsid w:val="00341E76"/>
    <w:rsid w:val="0034256A"/>
    <w:rsid w:val="003425C2"/>
    <w:rsid w:val="003427B5"/>
    <w:rsid w:val="003434B3"/>
    <w:rsid w:val="0034424A"/>
    <w:rsid w:val="003449C4"/>
    <w:rsid w:val="0034602E"/>
    <w:rsid w:val="003464DD"/>
    <w:rsid w:val="00347DF7"/>
    <w:rsid w:val="00350365"/>
    <w:rsid w:val="003510E4"/>
    <w:rsid w:val="0035226A"/>
    <w:rsid w:val="0035299F"/>
    <w:rsid w:val="00353587"/>
    <w:rsid w:val="003535A0"/>
    <w:rsid w:val="00354038"/>
    <w:rsid w:val="00354426"/>
    <w:rsid w:val="00354E26"/>
    <w:rsid w:val="00354EE7"/>
    <w:rsid w:val="00355C81"/>
    <w:rsid w:val="00356039"/>
    <w:rsid w:val="00356D6E"/>
    <w:rsid w:val="0035741A"/>
    <w:rsid w:val="00357630"/>
    <w:rsid w:val="00357CB3"/>
    <w:rsid w:val="0036032B"/>
    <w:rsid w:val="00360520"/>
    <w:rsid w:val="003613C0"/>
    <w:rsid w:val="003613C9"/>
    <w:rsid w:val="0036152C"/>
    <w:rsid w:val="00362F13"/>
    <w:rsid w:val="00362F79"/>
    <w:rsid w:val="0036356D"/>
    <w:rsid w:val="00364428"/>
    <w:rsid w:val="0036451A"/>
    <w:rsid w:val="00366070"/>
    <w:rsid w:val="00366A99"/>
    <w:rsid w:val="003674B1"/>
    <w:rsid w:val="0037016F"/>
    <w:rsid w:val="0037069E"/>
    <w:rsid w:val="00370C5A"/>
    <w:rsid w:val="00372D64"/>
    <w:rsid w:val="00374BA5"/>
    <w:rsid w:val="00375BA5"/>
    <w:rsid w:val="0037609F"/>
    <w:rsid w:val="003761E2"/>
    <w:rsid w:val="00377829"/>
    <w:rsid w:val="00377979"/>
    <w:rsid w:val="00380A71"/>
    <w:rsid w:val="003817D5"/>
    <w:rsid w:val="003827E5"/>
    <w:rsid w:val="003828BB"/>
    <w:rsid w:val="00382E37"/>
    <w:rsid w:val="00383548"/>
    <w:rsid w:val="00383D92"/>
    <w:rsid w:val="00384F41"/>
    <w:rsid w:val="00385487"/>
    <w:rsid w:val="00386B10"/>
    <w:rsid w:val="0038713E"/>
    <w:rsid w:val="00387191"/>
    <w:rsid w:val="00387AEB"/>
    <w:rsid w:val="00387B3A"/>
    <w:rsid w:val="003906F5"/>
    <w:rsid w:val="003911BB"/>
    <w:rsid w:val="00392FC7"/>
    <w:rsid w:val="003943BC"/>
    <w:rsid w:val="00394887"/>
    <w:rsid w:val="00394CCC"/>
    <w:rsid w:val="003950A9"/>
    <w:rsid w:val="00395659"/>
    <w:rsid w:val="00396366"/>
    <w:rsid w:val="0039678F"/>
    <w:rsid w:val="00397002"/>
    <w:rsid w:val="0039782E"/>
    <w:rsid w:val="003978D6"/>
    <w:rsid w:val="003A03C9"/>
    <w:rsid w:val="003A106B"/>
    <w:rsid w:val="003A1435"/>
    <w:rsid w:val="003A2241"/>
    <w:rsid w:val="003A2A1F"/>
    <w:rsid w:val="003A2D04"/>
    <w:rsid w:val="003A3680"/>
    <w:rsid w:val="003A4032"/>
    <w:rsid w:val="003A4C16"/>
    <w:rsid w:val="003A5469"/>
    <w:rsid w:val="003A56B2"/>
    <w:rsid w:val="003B0E05"/>
    <w:rsid w:val="003B0F4A"/>
    <w:rsid w:val="003B15F3"/>
    <w:rsid w:val="003B2271"/>
    <w:rsid w:val="003B23E5"/>
    <w:rsid w:val="003B2CE9"/>
    <w:rsid w:val="003B2DDF"/>
    <w:rsid w:val="003B3129"/>
    <w:rsid w:val="003B33EA"/>
    <w:rsid w:val="003B3596"/>
    <w:rsid w:val="003B4FF5"/>
    <w:rsid w:val="003B50E4"/>
    <w:rsid w:val="003B6725"/>
    <w:rsid w:val="003B69C7"/>
    <w:rsid w:val="003B71EA"/>
    <w:rsid w:val="003B72C9"/>
    <w:rsid w:val="003B7A98"/>
    <w:rsid w:val="003C0391"/>
    <w:rsid w:val="003C0534"/>
    <w:rsid w:val="003C19BA"/>
    <w:rsid w:val="003C2206"/>
    <w:rsid w:val="003C2A50"/>
    <w:rsid w:val="003C34AF"/>
    <w:rsid w:val="003C3C8E"/>
    <w:rsid w:val="003C3E9E"/>
    <w:rsid w:val="003C4A3B"/>
    <w:rsid w:val="003C4B6D"/>
    <w:rsid w:val="003C6070"/>
    <w:rsid w:val="003C6988"/>
    <w:rsid w:val="003C6B95"/>
    <w:rsid w:val="003C7529"/>
    <w:rsid w:val="003C79A8"/>
    <w:rsid w:val="003D5A47"/>
    <w:rsid w:val="003D5FAE"/>
    <w:rsid w:val="003D7815"/>
    <w:rsid w:val="003E0237"/>
    <w:rsid w:val="003E0443"/>
    <w:rsid w:val="003E0AAB"/>
    <w:rsid w:val="003E18EA"/>
    <w:rsid w:val="003E20F9"/>
    <w:rsid w:val="003E231A"/>
    <w:rsid w:val="003E2391"/>
    <w:rsid w:val="003E2C0E"/>
    <w:rsid w:val="003E3240"/>
    <w:rsid w:val="003E470C"/>
    <w:rsid w:val="003F432E"/>
    <w:rsid w:val="003F61CF"/>
    <w:rsid w:val="003F61FB"/>
    <w:rsid w:val="003F706E"/>
    <w:rsid w:val="00401983"/>
    <w:rsid w:val="00401DF0"/>
    <w:rsid w:val="004020C8"/>
    <w:rsid w:val="004034C8"/>
    <w:rsid w:val="00403B76"/>
    <w:rsid w:val="00404D10"/>
    <w:rsid w:val="0040561A"/>
    <w:rsid w:val="0040613E"/>
    <w:rsid w:val="0040637A"/>
    <w:rsid w:val="004078A1"/>
    <w:rsid w:val="00407A0A"/>
    <w:rsid w:val="00407DAE"/>
    <w:rsid w:val="004101B3"/>
    <w:rsid w:val="00410911"/>
    <w:rsid w:val="00410AB3"/>
    <w:rsid w:val="00410CD8"/>
    <w:rsid w:val="00410DB2"/>
    <w:rsid w:val="00411484"/>
    <w:rsid w:val="00412810"/>
    <w:rsid w:val="00412EEA"/>
    <w:rsid w:val="004137B1"/>
    <w:rsid w:val="00414BD4"/>
    <w:rsid w:val="004167E6"/>
    <w:rsid w:val="004169E9"/>
    <w:rsid w:val="004208E6"/>
    <w:rsid w:val="00422AFE"/>
    <w:rsid w:val="00422DCB"/>
    <w:rsid w:val="00422FE8"/>
    <w:rsid w:val="004238FB"/>
    <w:rsid w:val="0042418A"/>
    <w:rsid w:val="004247C0"/>
    <w:rsid w:val="004256DF"/>
    <w:rsid w:val="0042641D"/>
    <w:rsid w:val="00426DE5"/>
    <w:rsid w:val="00426E8D"/>
    <w:rsid w:val="004274F5"/>
    <w:rsid w:val="004276A4"/>
    <w:rsid w:val="00427831"/>
    <w:rsid w:val="00427E71"/>
    <w:rsid w:val="004301B2"/>
    <w:rsid w:val="0043052B"/>
    <w:rsid w:val="004309A8"/>
    <w:rsid w:val="0043202A"/>
    <w:rsid w:val="0043244E"/>
    <w:rsid w:val="004354A2"/>
    <w:rsid w:val="00435744"/>
    <w:rsid w:val="0043604B"/>
    <w:rsid w:val="004366CC"/>
    <w:rsid w:val="00436C38"/>
    <w:rsid w:val="004376AC"/>
    <w:rsid w:val="00437E5C"/>
    <w:rsid w:val="004412CB"/>
    <w:rsid w:val="00441691"/>
    <w:rsid w:val="00442B7A"/>
    <w:rsid w:val="00442C23"/>
    <w:rsid w:val="0044380F"/>
    <w:rsid w:val="00443993"/>
    <w:rsid w:val="004439DD"/>
    <w:rsid w:val="00443E44"/>
    <w:rsid w:val="004504AB"/>
    <w:rsid w:val="00450B21"/>
    <w:rsid w:val="00450F99"/>
    <w:rsid w:val="00451023"/>
    <w:rsid w:val="00452522"/>
    <w:rsid w:val="0045331E"/>
    <w:rsid w:val="00453ED1"/>
    <w:rsid w:val="00457C18"/>
    <w:rsid w:val="00461531"/>
    <w:rsid w:val="00461AED"/>
    <w:rsid w:val="00461D59"/>
    <w:rsid w:val="00462999"/>
    <w:rsid w:val="00462AB1"/>
    <w:rsid w:val="00463009"/>
    <w:rsid w:val="004640A2"/>
    <w:rsid w:val="00473CAD"/>
    <w:rsid w:val="004743DB"/>
    <w:rsid w:val="0047459C"/>
    <w:rsid w:val="004770BD"/>
    <w:rsid w:val="00477114"/>
    <w:rsid w:val="004773C0"/>
    <w:rsid w:val="004802F7"/>
    <w:rsid w:val="00481A1C"/>
    <w:rsid w:val="0048250E"/>
    <w:rsid w:val="00482761"/>
    <w:rsid w:val="004827EC"/>
    <w:rsid w:val="004834B9"/>
    <w:rsid w:val="00483AA1"/>
    <w:rsid w:val="004869A7"/>
    <w:rsid w:val="004872A1"/>
    <w:rsid w:val="00487DF0"/>
    <w:rsid w:val="00490AAF"/>
    <w:rsid w:val="00491886"/>
    <w:rsid w:val="00492BA9"/>
    <w:rsid w:val="00492F42"/>
    <w:rsid w:val="00493D3F"/>
    <w:rsid w:val="00493D4E"/>
    <w:rsid w:val="004947A1"/>
    <w:rsid w:val="00495441"/>
    <w:rsid w:val="00495576"/>
    <w:rsid w:val="004955D5"/>
    <w:rsid w:val="004959E1"/>
    <w:rsid w:val="004A1D4D"/>
    <w:rsid w:val="004A2359"/>
    <w:rsid w:val="004A2F34"/>
    <w:rsid w:val="004A3C3C"/>
    <w:rsid w:val="004A473F"/>
    <w:rsid w:val="004A4FAC"/>
    <w:rsid w:val="004A6B39"/>
    <w:rsid w:val="004B0539"/>
    <w:rsid w:val="004B0735"/>
    <w:rsid w:val="004B3874"/>
    <w:rsid w:val="004B461D"/>
    <w:rsid w:val="004B4EB5"/>
    <w:rsid w:val="004B5DC1"/>
    <w:rsid w:val="004B6920"/>
    <w:rsid w:val="004B7B13"/>
    <w:rsid w:val="004C13F6"/>
    <w:rsid w:val="004C19FE"/>
    <w:rsid w:val="004C2A51"/>
    <w:rsid w:val="004C3C58"/>
    <w:rsid w:val="004C4404"/>
    <w:rsid w:val="004C5751"/>
    <w:rsid w:val="004C6DA4"/>
    <w:rsid w:val="004C74D3"/>
    <w:rsid w:val="004D043D"/>
    <w:rsid w:val="004D09DA"/>
    <w:rsid w:val="004D1748"/>
    <w:rsid w:val="004D19C2"/>
    <w:rsid w:val="004D1F8A"/>
    <w:rsid w:val="004D1F9E"/>
    <w:rsid w:val="004D3737"/>
    <w:rsid w:val="004D62EF"/>
    <w:rsid w:val="004D66D6"/>
    <w:rsid w:val="004D6E52"/>
    <w:rsid w:val="004D6E78"/>
    <w:rsid w:val="004D6F43"/>
    <w:rsid w:val="004D6FAD"/>
    <w:rsid w:val="004D722D"/>
    <w:rsid w:val="004D73AC"/>
    <w:rsid w:val="004E0075"/>
    <w:rsid w:val="004E0578"/>
    <w:rsid w:val="004E0776"/>
    <w:rsid w:val="004E11CB"/>
    <w:rsid w:val="004E2AE5"/>
    <w:rsid w:val="004E34C9"/>
    <w:rsid w:val="004E4726"/>
    <w:rsid w:val="004E5B6E"/>
    <w:rsid w:val="004E6C0D"/>
    <w:rsid w:val="004E6EDE"/>
    <w:rsid w:val="004E722B"/>
    <w:rsid w:val="004E7968"/>
    <w:rsid w:val="004F01D5"/>
    <w:rsid w:val="004F0463"/>
    <w:rsid w:val="004F08BE"/>
    <w:rsid w:val="004F1169"/>
    <w:rsid w:val="004F15CA"/>
    <w:rsid w:val="004F39B2"/>
    <w:rsid w:val="004F42DA"/>
    <w:rsid w:val="004F48FC"/>
    <w:rsid w:val="004F51F2"/>
    <w:rsid w:val="004F5C54"/>
    <w:rsid w:val="004F75C2"/>
    <w:rsid w:val="004F7896"/>
    <w:rsid w:val="004F7B89"/>
    <w:rsid w:val="004F7C3E"/>
    <w:rsid w:val="0050029B"/>
    <w:rsid w:val="00501DC0"/>
    <w:rsid w:val="00502EA5"/>
    <w:rsid w:val="00504704"/>
    <w:rsid w:val="005065E8"/>
    <w:rsid w:val="00506A34"/>
    <w:rsid w:val="00506D18"/>
    <w:rsid w:val="005078F0"/>
    <w:rsid w:val="00507A12"/>
    <w:rsid w:val="005106FA"/>
    <w:rsid w:val="00510DAD"/>
    <w:rsid w:val="005110BA"/>
    <w:rsid w:val="005118D6"/>
    <w:rsid w:val="005121DC"/>
    <w:rsid w:val="005127B5"/>
    <w:rsid w:val="005135EE"/>
    <w:rsid w:val="005143F7"/>
    <w:rsid w:val="00514E01"/>
    <w:rsid w:val="00515556"/>
    <w:rsid w:val="00515569"/>
    <w:rsid w:val="00515EE9"/>
    <w:rsid w:val="005161FA"/>
    <w:rsid w:val="00516B0E"/>
    <w:rsid w:val="00516ED2"/>
    <w:rsid w:val="00517797"/>
    <w:rsid w:val="00521261"/>
    <w:rsid w:val="00521733"/>
    <w:rsid w:val="00521C91"/>
    <w:rsid w:val="0052249B"/>
    <w:rsid w:val="00523A7A"/>
    <w:rsid w:val="00525522"/>
    <w:rsid w:val="00526A3E"/>
    <w:rsid w:val="00527CB4"/>
    <w:rsid w:val="00527FEC"/>
    <w:rsid w:val="00530163"/>
    <w:rsid w:val="0053109D"/>
    <w:rsid w:val="00531BF8"/>
    <w:rsid w:val="00531D53"/>
    <w:rsid w:val="005331B7"/>
    <w:rsid w:val="0053379D"/>
    <w:rsid w:val="00533BCB"/>
    <w:rsid w:val="005350BC"/>
    <w:rsid w:val="0053604C"/>
    <w:rsid w:val="005360BD"/>
    <w:rsid w:val="00536140"/>
    <w:rsid w:val="0053646D"/>
    <w:rsid w:val="00536D4F"/>
    <w:rsid w:val="00537AD1"/>
    <w:rsid w:val="00537C7E"/>
    <w:rsid w:val="00540AFB"/>
    <w:rsid w:val="00542817"/>
    <w:rsid w:val="00543462"/>
    <w:rsid w:val="00543467"/>
    <w:rsid w:val="005444E5"/>
    <w:rsid w:val="00545199"/>
    <w:rsid w:val="005462EC"/>
    <w:rsid w:val="00550007"/>
    <w:rsid w:val="0055057A"/>
    <w:rsid w:val="00553536"/>
    <w:rsid w:val="005538E9"/>
    <w:rsid w:val="00554BC0"/>
    <w:rsid w:val="005556B2"/>
    <w:rsid w:val="0055572C"/>
    <w:rsid w:val="0055593B"/>
    <w:rsid w:val="0055612B"/>
    <w:rsid w:val="00556E5C"/>
    <w:rsid w:val="00557493"/>
    <w:rsid w:val="005606B0"/>
    <w:rsid w:val="0056072A"/>
    <w:rsid w:val="0056097F"/>
    <w:rsid w:val="00561FE7"/>
    <w:rsid w:val="00562493"/>
    <w:rsid w:val="00562B94"/>
    <w:rsid w:val="00563D96"/>
    <w:rsid w:val="00563FCB"/>
    <w:rsid w:val="00564336"/>
    <w:rsid w:val="00564420"/>
    <w:rsid w:val="00565350"/>
    <w:rsid w:val="00566407"/>
    <w:rsid w:val="00566BE3"/>
    <w:rsid w:val="0056704E"/>
    <w:rsid w:val="00567814"/>
    <w:rsid w:val="0057160D"/>
    <w:rsid w:val="005718B8"/>
    <w:rsid w:val="00571F3E"/>
    <w:rsid w:val="005720AD"/>
    <w:rsid w:val="0057302B"/>
    <w:rsid w:val="00573422"/>
    <w:rsid w:val="0057375C"/>
    <w:rsid w:val="00574CF3"/>
    <w:rsid w:val="00574EC0"/>
    <w:rsid w:val="00580BE3"/>
    <w:rsid w:val="00580FDE"/>
    <w:rsid w:val="00581438"/>
    <w:rsid w:val="00581C99"/>
    <w:rsid w:val="00582E34"/>
    <w:rsid w:val="00583EDF"/>
    <w:rsid w:val="00585DFE"/>
    <w:rsid w:val="005868B9"/>
    <w:rsid w:val="0058699C"/>
    <w:rsid w:val="00587479"/>
    <w:rsid w:val="0059022C"/>
    <w:rsid w:val="00590815"/>
    <w:rsid w:val="00590B2E"/>
    <w:rsid w:val="0059150E"/>
    <w:rsid w:val="005919A6"/>
    <w:rsid w:val="0059241D"/>
    <w:rsid w:val="00592818"/>
    <w:rsid w:val="0059341C"/>
    <w:rsid w:val="005955CB"/>
    <w:rsid w:val="00595BA6"/>
    <w:rsid w:val="00595F28"/>
    <w:rsid w:val="00596B42"/>
    <w:rsid w:val="00596C10"/>
    <w:rsid w:val="00596E7F"/>
    <w:rsid w:val="005A02CE"/>
    <w:rsid w:val="005A16A4"/>
    <w:rsid w:val="005A2670"/>
    <w:rsid w:val="005A37CC"/>
    <w:rsid w:val="005A4B86"/>
    <w:rsid w:val="005A4F8A"/>
    <w:rsid w:val="005A5CBC"/>
    <w:rsid w:val="005A64AC"/>
    <w:rsid w:val="005B01FB"/>
    <w:rsid w:val="005B02E2"/>
    <w:rsid w:val="005B1619"/>
    <w:rsid w:val="005B2717"/>
    <w:rsid w:val="005B286B"/>
    <w:rsid w:val="005B356A"/>
    <w:rsid w:val="005B38FF"/>
    <w:rsid w:val="005B46E5"/>
    <w:rsid w:val="005B5B4A"/>
    <w:rsid w:val="005B5C02"/>
    <w:rsid w:val="005B61A7"/>
    <w:rsid w:val="005B625A"/>
    <w:rsid w:val="005B6908"/>
    <w:rsid w:val="005B6ECC"/>
    <w:rsid w:val="005B7AF2"/>
    <w:rsid w:val="005C1AF6"/>
    <w:rsid w:val="005C1E07"/>
    <w:rsid w:val="005C2C04"/>
    <w:rsid w:val="005C333F"/>
    <w:rsid w:val="005C39F4"/>
    <w:rsid w:val="005C3B84"/>
    <w:rsid w:val="005C4299"/>
    <w:rsid w:val="005C61F2"/>
    <w:rsid w:val="005C636D"/>
    <w:rsid w:val="005C63E1"/>
    <w:rsid w:val="005C651D"/>
    <w:rsid w:val="005C7B6C"/>
    <w:rsid w:val="005D07E5"/>
    <w:rsid w:val="005D0E65"/>
    <w:rsid w:val="005D2FBF"/>
    <w:rsid w:val="005D31B8"/>
    <w:rsid w:val="005D402F"/>
    <w:rsid w:val="005D5101"/>
    <w:rsid w:val="005D6095"/>
    <w:rsid w:val="005D6149"/>
    <w:rsid w:val="005D69FC"/>
    <w:rsid w:val="005D7BF2"/>
    <w:rsid w:val="005D7C84"/>
    <w:rsid w:val="005E02FD"/>
    <w:rsid w:val="005E1878"/>
    <w:rsid w:val="005E2A74"/>
    <w:rsid w:val="005E2CAF"/>
    <w:rsid w:val="005E3A74"/>
    <w:rsid w:val="005E3AEA"/>
    <w:rsid w:val="005E3D90"/>
    <w:rsid w:val="005E475F"/>
    <w:rsid w:val="005E4A02"/>
    <w:rsid w:val="005E4FF9"/>
    <w:rsid w:val="005E5C9E"/>
    <w:rsid w:val="005E5F62"/>
    <w:rsid w:val="005E6BFD"/>
    <w:rsid w:val="005F01E6"/>
    <w:rsid w:val="005F12F5"/>
    <w:rsid w:val="005F15A5"/>
    <w:rsid w:val="005F2B55"/>
    <w:rsid w:val="005F2E9A"/>
    <w:rsid w:val="005F52EC"/>
    <w:rsid w:val="005F6490"/>
    <w:rsid w:val="005F695E"/>
    <w:rsid w:val="005F6B33"/>
    <w:rsid w:val="005F77FA"/>
    <w:rsid w:val="005F7CF6"/>
    <w:rsid w:val="0060085D"/>
    <w:rsid w:val="0060100E"/>
    <w:rsid w:val="006014F9"/>
    <w:rsid w:val="00601520"/>
    <w:rsid w:val="00601C6A"/>
    <w:rsid w:val="00601E1F"/>
    <w:rsid w:val="0060253E"/>
    <w:rsid w:val="006035E3"/>
    <w:rsid w:val="00604CE7"/>
    <w:rsid w:val="006053C3"/>
    <w:rsid w:val="00606587"/>
    <w:rsid w:val="006069F3"/>
    <w:rsid w:val="00606BD2"/>
    <w:rsid w:val="00606DE5"/>
    <w:rsid w:val="006071BD"/>
    <w:rsid w:val="0060722E"/>
    <w:rsid w:val="00607359"/>
    <w:rsid w:val="00607B5E"/>
    <w:rsid w:val="00610C32"/>
    <w:rsid w:val="00610C41"/>
    <w:rsid w:val="006114C5"/>
    <w:rsid w:val="006121AE"/>
    <w:rsid w:val="006122DD"/>
    <w:rsid w:val="00612301"/>
    <w:rsid w:val="00612650"/>
    <w:rsid w:val="0061291A"/>
    <w:rsid w:val="00615246"/>
    <w:rsid w:val="0061525A"/>
    <w:rsid w:val="00615C21"/>
    <w:rsid w:val="00616213"/>
    <w:rsid w:val="00617F95"/>
    <w:rsid w:val="0062062A"/>
    <w:rsid w:val="00620FBB"/>
    <w:rsid w:val="006211C7"/>
    <w:rsid w:val="0062135F"/>
    <w:rsid w:val="006213B0"/>
    <w:rsid w:val="00621663"/>
    <w:rsid w:val="00622252"/>
    <w:rsid w:val="00623614"/>
    <w:rsid w:val="00624EB2"/>
    <w:rsid w:val="006259DE"/>
    <w:rsid w:val="00626F14"/>
    <w:rsid w:val="00630A14"/>
    <w:rsid w:val="00633334"/>
    <w:rsid w:val="00633428"/>
    <w:rsid w:val="006342D5"/>
    <w:rsid w:val="00634A6B"/>
    <w:rsid w:val="00634ED4"/>
    <w:rsid w:val="00635200"/>
    <w:rsid w:val="006352B6"/>
    <w:rsid w:val="00635FB1"/>
    <w:rsid w:val="00637F8F"/>
    <w:rsid w:val="0064020F"/>
    <w:rsid w:val="00640EF3"/>
    <w:rsid w:val="00641235"/>
    <w:rsid w:val="0064207A"/>
    <w:rsid w:val="00642A85"/>
    <w:rsid w:val="00642C0E"/>
    <w:rsid w:val="006435C1"/>
    <w:rsid w:val="006453AE"/>
    <w:rsid w:val="00645A1B"/>
    <w:rsid w:val="00645A75"/>
    <w:rsid w:val="00645EDD"/>
    <w:rsid w:val="0064644E"/>
    <w:rsid w:val="0064654B"/>
    <w:rsid w:val="00646AE6"/>
    <w:rsid w:val="006473D0"/>
    <w:rsid w:val="006478F8"/>
    <w:rsid w:val="00647D4D"/>
    <w:rsid w:val="0065016E"/>
    <w:rsid w:val="00650501"/>
    <w:rsid w:val="00650F36"/>
    <w:rsid w:val="00651453"/>
    <w:rsid w:val="0065150F"/>
    <w:rsid w:val="00652F07"/>
    <w:rsid w:val="00653263"/>
    <w:rsid w:val="00653B28"/>
    <w:rsid w:val="00653BD5"/>
    <w:rsid w:val="0065528A"/>
    <w:rsid w:val="00656B5D"/>
    <w:rsid w:val="00657EBE"/>
    <w:rsid w:val="00660230"/>
    <w:rsid w:val="00660565"/>
    <w:rsid w:val="006608E6"/>
    <w:rsid w:val="00660A2B"/>
    <w:rsid w:val="00660BA9"/>
    <w:rsid w:val="0066125C"/>
    <w:rsid w:val="006621A5"/>
    <w:rsid w:val="00663415"/>
    <w:rsid w:val="006637FB"/>
    <w:rsid w:val="006638B5"/>
    <w:rsid w:val="00664034"/>
    <w:rsid w:val="00664540"/>
    <w:rsid w:val="00664648"/>
    <w:rsid w:val="00664CCD"/>
    <w:rsid w:val="00664D63"/>
    <w:rsid w:val="0066574C"/>
    <w:rsid w:val="006659AB"/>
    <w:rsid w:val="00665C2D"/>
    <w:rsid w:val="00665F1F"/>
    <w:rsid w:val="00666147"/>
    <w:rsid w:val="0066778C"/>
    <w:rsid w:val="0067056A"/>
    <w:rsid w:val="00670FD3"/>
    <w:rsid w:val="00671549"/>
    <w:rsid w:val="00672121"/>
    <w:rsid w:val="006724EE"/>
    <w:rsid w:val="00673399"/>
    <w:rsid w:val="0067417B"/>
    <w:rsid w:val="00677289"/>
    <w:rsid w:val="0067788E"/>
    <w:rsid w:val="006812A9"/>
    <w:rsid w:val="00681E5E"/>
    <w:rsid w:val="006847CD"/>
    <w:rsid w:val="006848DF"/>
    <w:rsid w:val="006853F6"/>
    <w:rsid w:val="00685608"/>
    <w:rsid w:val="00686246"/>
    <w:rsid w:val="00686B5A"/>
    <w:rsid w:val="006878B0"/>
    <w:rsid w:val="00687AF7"/>
    <w:rsid w:val="00687CDB"/>
    <w:rsid w:val="00690184"/>
    <w:rsid w:val="00690B3D"/>
    <w:rsid w:val="00690D37"/>
    <w:rsid w:val="006914A3"/>
    <w:rsid w:val="00691F23"/>
    <w:rsid w:val="00692B19"/>
    <w:rsid w:val="00692DAA"/>
    <w:rsid w:val="0069301C"/>
    <w:rsid w:val="00693697"/>
    <w:rsid w:val="0069376F"/>
    <w:rsid w:val="00694766"/>
    <w:rsid w:val="006950A0"/>
    <w:rsid w:val="00695493"/>
    <w:rsid w:val="006955A3"/>
    <w:rsid w:val="00695E42"/>
    <w:rsid w:val="00696840"/>
    <w:rsid w:val="00697344"/>
    <w:rsid w:val="0069761D"/>
    <w:rsid w:val="006A04DC"/>
    <w:rsid w:val="006A0C35"/>
    <w:rsid w:val="006A14D0"/>
    <w:rsid w:val="006A23E0"/>
    <w:rsid w:val="006A320D"/>
    <w:rsid w:val="006A36EB"/>
    <w:rsid w:val="006A3B5F"/>
    <w:rsid w:val="006A4444"/>
    <w:rsid w:val="006A50A8"/>
    <w:rsid w:val="006A5E72"/>
    <w:rsid w:val="006A6448"/>
    <w:rsid w:val="006A6F8A"/>
    <w:rsid w:val="006A7436"/>
    <w:rsid w:val="006B04D0"/>
    <w:rsid w:val="006B0892"/>
    <w:rsid w:val="006B272D"/>
    <w:rsid w:val="006B276C"/>
    <w:rsid w:val="006B2D3A"/>
    <w:rsid w:val="006B30A0"/>
    <w:rsid w:val="006B3D2F"/>
    <w:rsid w:val="006B3FBE"/>
    <w:rsid w:val="006B5C0F"/>
    <w:rsid w:val="006B61A6"/>
    <w:rsid w:val="006B6DA4"/>
    <w:rsid w:val="006B742F"/>
    <w:rsid w:val="006B7661"/>
    <w:rsid w:val="006B7F82"/>
    <w:rsid w:val="006C01BD"/>
    <w:rsid w:val="006C0BA3"/>
    <w:rsid w:val="006C173E"/>
    <w:rsid w:val="006C1FD8"/>
    <w:rsid w:val="006C285E"/>
    <w:rsid w:val="006C2967"/>
    <w:rsid w:val="006C32A1"/>
    <w:rsid w:val="006C38A1"/>
    <w:rsid w:val="006C4419"/>
    <w:rsid w:val="006C4CBA"/>
    <w:rsid w:val="006C5C5D"/>
    <w:rsid w:val="006C7761"/>
    <w:rsid w:val="006C7AFE"/>
    <w:rsid w:val="006D02EB"/>
    <w:rsid w:val="006D06B9"/>
    <w:rsid w:val="006D105D"/>
    <w:rsid w:val="006D15CB"/>
    <w:rsid w:val="006D1C74"/>
    <w:rsid w:val="006D2B3A"/>
    <w:rsid w:val="006D36CC"/>
    <w:rsid w:val="006D420E"/>
    <w:rsid w:val="006D45AD"/>
    <w:rsid w:val="006D51B0"/>
    <w:rsid w:val="006D58AE"/>
    <w:rsid w:val="006D6587"/>
    <w:rsid w:val="006D659E"/>
    <w:rsid w:val="006D6F4F"/>
    <w:rsid w:val="006D7213"/>
    <w:rsid w:val="006E1125"/>
    <w:rsid w:val="006E156B"/>
    <w:rsid w:val="006E1BB5"/>
    <w:rsid w:val="006E2894"/>
    <w:rsid w:val="006E37B9"/>
    <w:rsid w:val="006E3DD0"/>
    <w:rsid w:val="006E3FA2"/>
    <w:rsid w:val="006F005D"/>
    <w:rsid w:val="006F12B6"/>
    <w:rsid w:val="006F1A20"/>
    <w:rsid w:val="006F2EC0"/>
    <w:rsid w:val="006F363F"/>
    <w:rsid w:val="006F3913"/>
    <w:rsid w:val="006F4155"/>
    <w:rsid w:val="006F4216"/>
    <w:rsid w:val="006F4F83"/>
    <w:rsid w:val="006F5E7A"/>
    <w:rsid w:val="006F634C"/>
    <w:rsid w:val="006F64DA"/>
    <w:rsid w:val="006F6FEE"/>
    <w:rsid w:val="006F77D0"/>
    <w:rsid w:val="00700809"/>
    <w:rsid w:val="00700F53"/>
    <w:rsid w:val="007012BE"/>
    <w:rsid w:val="007013AD"/>
    <w:rsid w:val="00702FC0"/>
    <w:rsid w:val="007037D9"/>
    <w:rsid w:val="00705291"/>
    <w:rsid w:val="00705C59"/>
    <w:rsid w:val="00707DA0"/>
    <w:rsid w:val="007100AC"/>
    <w:rsid w:val="0071030E"/>
    <w:rsid w:val="007110CB"/>
    <w:rsid w:val="00711267"/>
    <w:rsid w:val="00712483"/>
    <w:rsid w:val="0071282B"/>
    <w:rsid w:val="00712EC9"/>
    <w:rsid w:val="0071410E"/>
    <w:rsid w:val="0071727D"/>
    <w:rsid w:val="007175FA"/>
    <w:rsid w:val="0072030E"/>
    <w:rsid w:val="00720377"/>
    <w:rsid w:val="007205CE"/>
    <w:rsid w:val="007219A2"/>
    <w:rsid w:val="0072326E"/>
    <w:rsid w:val="00723625"/>
    <w:rsid w:val="00723E39"/>
    <w:rsid w:val="0072420B"/>
    <w:rsid w:val="0072480E"/>
    <w:rsid w:val="00724873"/>
    <w:rsid w:val="00724D5B"/>
    <w:rsid w:val="00725FDF"/>
    <w:rsid w:val="0072648A"/>
    <w:rsid w:val="00730DB8"/>
    <w:rsid w:val="00730F7E"/>
    <w:rsid w:val="00731032"/>
    <w:rsid w:val="00731B9E"/>
    <w:rsid w:val="007325AC"/>
    <w:rsid w:val="007339F7"/>
    <w:rsid w:val="00734B00"/>
    <w:rsid w:val="00735AC1"/>
    <w:rsid w:val="007363E2"/>
    <w:rsid w:val="007377AD"/>
    <w:rsid w:val="007407D7"/>
    <w:rsid w:val="00741F5E"/>
    <w:rsid w:val="0074316A"/>
    <w:rsid w:val="00743BD9"/>
    <w:rsid w:val="00743C49"/>
    <w:rsid w:val="00743E9A"/>
    <w:rsid w:val="007444D9"/>
    <w:rsid w:val="007449E2"/>
    <w:rsid w:val="00745358"/>
    <w:rsid w:val="00745453"/>
    <w:rsid w:val="007455B9"/>
    <w:rsid w:val="007458B0"/>
    <w:rsid w:val="007465DE"/>
    <w:rsid w:val="00750833"/>
    <w:rsid w:val="00751373"/>
    <w:rsid w:val="007515EE"/>
    <w:rsid w:val="0075177E"/>
    <w:rsid w:val="00751957"/>
    <w:rsid w:val="0075197F"/>
    <w:rsid w:val="00751D2D"/>
    <w:rsid w:val="00751D8A"/>
    <w:rsid w:val="007520E6"/>
    <w:rsid w:val="0075211D"/>
    <w:rsid w:val="007536F4"/>
    <w:rsid w:val="00754DC1"/>
    <w:rsid w:val="00757640"/>
    <w:rsid w:val="00757795"/>
    <w:rsid w:val="0075799B"/>
    <w:rsid w:val="007607F9"/>
    <w:rsid w:val="00761652"/>
    <w:rsid w:val="00761E6A"/>
    <w:rsid w:val="0076208E"/>
    <w:rsid w:val="00762FC1"/>
    <w:rsid w:val="00765C18"/>
    <w:rsid w:val="00766850"/>
    <w:rsid w:val="00766A58"/>
    <w:rsid w:val="00767562"/>
    <w:rsid w:val="0076780D"/>
    <w:rsid w:val="007711C3"/>
    <w:rsid w:val="007714B2"/>
    <w:rsid w:val="00771A69"/>
    <w:rsid w:val="007733AB"/>
    <w:rsid w:val="00773610"/>
    <w:rsid w:val="007749D3"/>
    <w:rsid w:val="00774D5B"/>
    <w:rsid w:val="0077674A"/>
    <w:rsid w:val="00776F01"/>
    <w:rsid w:val="00777E83"/>
    <w:rsid w:val="00780ED7"/>
    <w:rsid w:val="00782A27"/>
    <w:rsid w:val="00782B3A"/>
    <w:rsid w:val="0078309B"/>
    <w:rsid w:val="00783935"/>
    <w:rsid w:val="007853DB"/>
    <w:rsid w:val="00786CA6"/>
    <w:rsid w:val="00791357"/>
    <w:rsid w:val="00793016"/>
    <w:rsid w:val="007933F5"/>
    <w:rsid w:val="00793B90"/>
    <w:rsid w:val="00794566"/>
    <w:rsid w:val="007961BA"/>
    <w:rsid w:val="00796B73"/>
    <w:rsid w:val="007972C2"/>
    <w:rsid w:val="007A0638"/>
    <w:rsid w:val="007A2291"/>
    <w:rsid w:val="007A2E53"/>
    <w:rsid w:val="007A54D3"/>
    <w:rsid w:val="007A5520"/>
    <w:rsid w:val="007A5977"/>
    <w:rsid w:val="007A756C"/>
    <w:rsid w:val="007A79DE"/>
    <w:rsid w:val="007A7B77"/>
    <w:rsid w:val="007B06AD"/>
    <w:rsid w:val="007B07A8"/>
    <w:rsid w:val="007B1078"/>
    <w:rsid w:val="007B25BB"/>
    <w:rsid w:val="007B31F6"/>
    <w:rsid w:val="007B31FD"/>
    <w:rsid w:val="007B3A71"/>
    <w:rsid w:val="007B3AA5"/>
    <w:rsid w:val="007B3C78"/>
    <w:rsid w:val="007B427F"/>
    <w:rsid w:val="007B4E73"/>
    <w:rsid w:val="007B529A"/>
    <w:rsid w:val="007B6DB1"/>
    <w:rsid w:val="007C07E3"/>
    <w:rsid w:val="007C0D6B"/>
    <w:rsid w:val="007C0E29"/>
    <w:rsid w:val="007C1235"/>
    <w:rsid w:val="007C1C07"/>
    <w:rsid w:val="007C23F1"/>
    <w:rsid w:val="007C39B3"/>
    <w:rsid w:val="007C3A22"/>
    <w:rsid w:val="007C4688"/>
    <w:rsid w:val="007C7324"/>
    <w:rsid w:val="007D01AF"/>
    <w:rsid w:val="007D190B"/>
    <w:rsid w:val="007D1ECC"/>
    <w:rsid w:val="007D358C"/>
    <w:rsid w:val="007D36FB"/>
    <w:rsid w:val="007D3729"/>
    <w:rsid w:val="007D3734"/>
    <w:rsid w:val="007D3B26"/>
    <w:rsid w:val="007D471C"/>
    <w:rsid w:val="007D4849"/>
    <w:rsid w:val="007D5341"/>
    <w:rsid w:val="007D6F05"/>
    <w:rsid w:val="007D73B2"/>
    <w:rsid w:val="007E0F59"/>
    <w:rsid w:val="007E1382"/>
    <w:rsid w:val="007E1B1A"/>
    <w:rsid w:val="007E21DF"/>
    <w:rsid w:val="007E222A"/>
    <w:rsid w:val="007E3145"/>
    <w:rsid w:val="007E3E28"/>
    <w:rsid w:val="007E49A9"/>
    <w:rsid w:val="007E54F9"/>
    <w:rsid w:val="007E59DD"/>
    <w:rsid w:val="007E6D4D"/>
    <w:rsid w:val="007E6D81"/>
    <w:rsid w:val="007E7599"/>
    <w:rsid w:val="007E765D"/>
    <w:rsid w:val="007E7F65"/>
    <w:rsid w:val="007F0106"/>
    <w:rsid w:val="007F06EB"/>
    <w:rsid w:val="007F0798"/>
    <w:rsid w:val="007F298D"/>
    <w:rsid w:val="007F34E6"/>
    <w:rsid w:val="007F4A8C"/>
    <w:rsid w:val="007F505C"/>
    <w:rsid w:val="007F6603"/>
    <w:rsid w:val="007F67E4"/>
    <w:rsid w:val="007F6BE8"/>
    <w:rsid w:val="007F7E8B"/>
    <w:rsid w:val="008002B5"/>
    <w:rsid w:val="00800C82"/>
    <w:rsid w:val="00801DAD"/>
    <w:rsid w:val="0080234A"/>
    <w:rsid w:val="00803BDA"/>
    <w:rsid w:val="00804567"/>
    <w:rsid w:val="00804F99"/>
    <w:rsid w:val="00805E7D"/>
    <w:rsid w:val="00807A54"/>
    <w:rsid w:val="008128BE"/>
    <w:rsid w:val="00813EE0"/>
    <w:rsid w:val="00814172"/>
    <w:rsid w:val="00815376"/>
    <w:rsid w:val="00816934"/>
    <w:rsid w:val="0081724E"/>
    <w:rsid w:val="0082025A"/>
    <w:rsid w:val="00820866"/>
    <w:rsid w:val="00822273"/>
    <w:rsid w:val="00822697"/>
    <w:rsid w:val="00822F02"/>
    <w:rsid w:val="0082307A"/>
    <w:rsid w:val="0082503C"/>
    <w:rsid w:val="008254E6"/>
    <w:rsid w:val="00825EB9"/>
    <w:rsid w:val="008262B1"/>
    <w:rsid w:val="00826C63"/>
    <w:rsid w:val="008270F8"/>
    <w:rsid w:val="00827704"/>
    <w:rsid w:val="00827F6B"/>
    <w:rsid w:val="00830142"/>
    <w:rsid w:val="00830E08"/>
    <w:rsid w:val="008315D7"/>
    <w:rsid w:val="008324D2"/>
    <w:rsid w:val="00832C2A"/>
    <w:rsid w:val="00834D0F"/>
    <w:rsid w:val="00835238"/>
    <w:rsid w:val="008354AD"/>
    <w:rsid w:val="00835C7E"/>
    <w:rsid w:val="008376B5"/>
    <w:rsid w:val="00837867"/>
    <w:rsid w:val="00837DD9"/>
    <w:rsid w:val="00837E3F"/>
    <w:rsid w:val="00840361"/>
    <w:rsid w:val="00841088"/>
    <w:rsid w:val="008412C4"/>
    <w:rsid w:val="00841A9B"/>
    <w:rsid w:val="008438EA"/>
    <w:rsid w:val="00843A7E"/>
    <w:rsid w:val="00844466"/>
    <w:rsid w:val="0084475A"/>
    <w:rsid w:val="00845DA9"/>
    <w:rsid w:val="00846FC4"/>
    <w:rsid w:val="00847091"/>
    <w:rsid w:val="008478E3"/>
    <w:rsid w:val="00847A80"/>
    <w:rsid w:val="00847E69"/>
    <w:rsid w:val="008514B9"/>
    <w:rsid w:val="008515DE"/>
    <w:rsid w:val="00852BBB"/>
    <w:rsid w:val="00852CD1"/>
    <w:rsid w:val="00853095"/>
    <w:rsid w:val="00853A01"/>
    <w:rsid w:val="00853A3D"/>
    <w:rsid w:val="00853B4D"/>
    <w:rsid w:val="00853EDF"/>
    <w:rsid w:val="0085461A"/>
    <w:rsid w:val="00855934"/>
    <w:rsid w:val="00856978"/>
    <w:rsid w:val="00860823"/>
    <w:rsid w:val="00860AF1"/>
    <w:rsid w:val="008612A7"/>
    <w:rsid w:val="008612B3"/>
    <w:rsid w:val="0086295B"/>
    <w:rsid w:val="00863F8D"/>
    <w:rsid w:val="00864ACD"/>
    <w:rsid w:val="0086543F"/>
    <w:rsid w:val="00865897"/>
    <w:rsid w:val="00866544"/>
    <w:rsid w:val="0086669C"/>
    <w:rsid w:val="00866BA3"/>
    <w:rsid w:val="00866BFD"/>
    <w:rsid w:val="0087020C"/>
    <w:rsid w:val="00870DD7"/>
    <w:rsid w:val="00871047"/>
    <w:rsid w:val="00871050"/>
    <w:rsid w:val="0087114D"/>
    <w:rsid w:val="00871ACA"/>
    <w:rsid w:val="0087251A"/>
    <w:rsid w:val="00872956"/>
    <w:rsid w:val="0087323C"/>
    <w:rsid w:val="008739F0"/>
    <w:rsid w:val="00873C70"/>
    <w:rsid w:val="00874959"/>
    <w:rsid w:val="00875071"/>
    <w:rsid w:val="0087521A"/>
    <w:rsid w:val="00876AF2"/>
    <w:rsid w:val="00881916"/>
    <w:rsid w:val="00881DED"/>
    <w:rsid w:val="00881E6B"/>
    <w:rsid w:val="008822E4"/>
    <w:rsid w:val="00882637"/>
    <w:rsid w:val="008826C1"/>
    <w:rsid w:val="00882E5D"/>
    <w:rsid w:val="00885985"/>
    <w:rsid w:val="00886273"/>
    <w:rsid w:val="008867E4"/>
    <w:rsid w:val="00891D27"/>
    <w:rsid w:val="0089296C"/>
    <w:rsid w:val="00892AF1"/>
    <w:rsid w:val="00893741"/>
    <w:rsid w:val="008952D3"/>
    <w:rsid w:val="00896757"/>
    <w:rsid w:val="008967AC"/>
    <w:rsid w:val="00897304"/>
    <w:rsid w:val="00897417"/>
    <w:rsid w:val="008975AC"/>
    <w:rsid w:val="008A0CE2"/>
    <w:rsid w:val="008A1A87"/>
    <w:rsid w:val="008A39EA"/>
    <w:rsid w:val="008A4186"/>
    <w:rsid w:val="008A4D93"/>
    <w:rsid w:val="008A5C0C"/>
    <w:rsid w:val="008A60AC"/>
    <w:rsid w:val="008A7E53"/>
    <w:rsid w:val="008B07BC"/>
    <w:rsid w:val="008B1306"/>
    <w:rsid w:val="008B32D7"/>
    <w:rsid w:val="008B3F8E"/>
    <w:rsid w:val="008B4939"/>
    <w:rsid w:val="008B4CB7"/>
    <w:rsid w:val="008B4F83"/>
    <w:rsid w:val="008B58F0"/>
    <w:rsid w:val="008B60C9"/>
    <w:rsid w:val="008B7D86"/>
    <w:rsid w:val="008C0B1E"/>
    <w:rsid w:val="008C157B"/>
    <w:rsid w:val="008C1CC9"/>
    <w:rsid w:val="008C1D43"/>
    <w:rsid w:val="008C2651"/>
    <w:rsid w:val="008C429A"/>
    <w:rsid w:val="008C455F"/>
    <w:rsid w:val="008C4AF3"/>
    <w:rsid w:val="008C4FCD"/>
    <w:rsid w:val="008C52AB"/>
    <w:rsid w:val="008C5F02"/>
    <w:rsid w:val="008C60D4"/>
    <w:rsid w:val="008C65EA"/>
    <w:rsid w:val="008C7C3D"/>
    <w:rsid w:val="008D0F1E"/>
    <w:rsid w:val="008D12D3"/>
    <w:rsid w:val="008D14D4"/>
    <w:rsid w:val="008D1AFE"/>
    <w:rsid w:val="008D2FC5"/>
    <w:rsid w:val="008D3421"/>
    <w:rsid w:val="008D532E"/>
    <w:rsid w:val="008D5593"/>
    <w:rsid w:val="008D5A8B"/>
    <w:rsid w:val="008D697A"/>
    <w:rsid w:val="008D6A23"/>
    <w:rsid w:val="008D6B3F"/>
    <w:rsid w:val="008D77A1"/>
    <w:rsid w:val="008D78FC"/>
    <w:rsid w:val="008D7912"/>
    <w:rsid w:val="008D7C31"/>
    <w:rsid w:val="008E1C13"/>
    <w:rsid w:val="008E1F45"/>
    <w:rsid w:val="008E20EF"/>
    <w:rsid w:val="008E3B3D"/>
    <w:rsid w:val="008E48F7"/>
    <w:rsid w:val="008E52CC"/>
    <w:rsid w:val="008E5584"/>
    <w:rsid w:val="008E562A"/>
    <w:rsid w:val="008E75BC"/>
    <w:rsid w:val="008F0A58"/>
    <w:rsid w:val="008F1023"/>
    <w:rsid w:val="008F2002"/>
    <w:rsid w:val="008F2084"/>
    <w:rsid w:val="008F2169"/>
    <w:rsid w:val="008F29F1"/>
    <w:rsid w:val="008F2A44"/>
    <w:rsid w:val="008F2F86"/>
    <w:rsid w:val="008F45F0"/>
    <w:rsid w:val="008F473F"/>
    <w:rsid w:val="008F6101"/>
    <w:rsid w:val="008F69FE"/>
    <w:rsid w:val="008F7FDC"/>
    <w:rsid w:val="00900878"/>
    <w:rsid w:val="00900E0D"/>
    <w:rsid w:val="00901299"/>
    <w:rsid w:val="00902074"/>
    <w:rsid w:val="00903E8F"/>
    <w:rsid w:val="0090499B"/>
    <w:rsid w:val="00904B6C"/>
    <w:rsid w:val="00904D03"/>
    <w:rsid w:val="009054CD"/>
    <w:rsid w:val="0090670A"/>
    <w:rsid w:val="00906ECF"/>
    <w:rsid w:val="0090709B"/>
    <w:rsid w:val="009105FF"/>
    <w:rsid w:val="00910A34"/>
    <w:rsid w:val="0091116E"/>
    <w:rsid w:val="009112B4"/>
    <w:rsid w:val="00912158"/>
    <w:rsid w:val="00912C1A"/>
    <w:rsid w:val="00913836"/>
    <w:rsid w:val="009145C9"/>
    <w:rsid w:val="00914FD4"/>
    <w:rsid w:val="00915614"/>
    <w:rsid w:val="0091621D"/>
    <w:rsid w:val="0091632D"/>
    <w:rsid w:val="0091650B"/>
    <w:rsid w:val="009168E0"/>
    <w:rsid w:val="00916D75"/>
    <w:rsid w:val="0091704B"/>
    <w:rsid w:val="009174EB"/>
    <w:rsid w:val="00917C24"/>
    <w:rsid w:val="00920EDC"/>
    <w:rsid w:val="00921105"/>
    <w:rsid w:val="00921859"/>
    <w:rsid w:val="00923EB3"/>
    <w:rsid w:val="00924016"/>
    <w:rsid w:val="00924796"/>
    <w:rsid w:val="009265F7"/>
    <w:rsid w:val="0092686F"/>
    <w:rsid w:val="0093006A"/>
    <w:rsid w:val="00931693"/>
    <w:rsid w:val="00931F17"/>
    <w:rsid w:val="00932354"/>
    <w:rsid w:val="00933E21"/>
    <w:rsid w:val="00934614"/>
    <w:rsid w:val="00934962"/>
    <w:rsid w:val="00934B39"/>
    <w:rsid w:val="00934EA3"/>
    <w:rsid w:val="00936872"/>
    <w:rsid w:val="009373DF"/>
    <w:rsid w:val="00937F36"/>
    <w:rsid w:val="009419E6"/>
    <w:rsid w:val="00941A81"/>
    <w:rsid w:val="00942D33"/>
    <w:rsid w:val="00943334"/>
    <w:rsid w:val="009439B1"/>
    <w:rsid w:val="009445A7"/>
    <w:rsid w:val="00944DF6"/>
    <w:rsid w:val="00946E1A"/>
    <w:rsid w:val="00947430"/>
    <w:rsid w:val="00947C71"/>
    <w:rsid w:val="009515FE"/>
    <w:rsid w:val="00951BE3"/>
    <w:rsid w:val="00951FA6"/>
    <w:rsid w:val="00953042"/>
    <w:rsid w:val="00955C04"/>
    <w:rsid w:val="0096014C"/>
    <w:rsid w:val="009605BD"/>
    <w:rsid w:val="00960605"/>
    <w:rsid w:val="009608D9"/>
    <w:rsid w:val="0096150A"/>
    <w:rsid w:val="009627D6"/>
    <w:rsid w:val="00963846"/>
    <w:rsid w:val="00963F54"/>
    <w:rsid w:val="009640CB"/>
    <w:rsid w:val="009649D8"/>
    <w:rsid w:val="00964B9D"/>
    <w:rsid w:val="00964F0E"/>
    <w:rsid w:val="00965549"/>
    <w:rsid w:val="00965BBF"/>
    <w:rsid w:val="00967C55"/>
    <w:rsid w:val="00967C88"/>
    <w:rsid w:val="00970385"/>
    <w:rsid w:val="009719AD"/>
    <w:rsid w:val="00972E86"/>
    <w:rsid w:val="00973F3E"/>
    <w:rsid w:val="00974764"/>
    <w:rsid w:val="00974B7A"/>
    <w:rsid w:val="009765F7"/>
    <w:rsid w:val="00976D32"/>
    <w:rsid w:val="00977AA6"/>
    <w:rsid w:val="009804EE"/>
    <w:rsid w:val="0098078C"/>
    <w:rsid w:val="00980A14"/>
    <w:rsid w:val="00980EA7"/>
    <w:rsid w:val="00981B80"/>
    <w:rsid w:val="00981FE2"/>
    <w:rsid w:val="00982030"/>
    <w:rsid w:val="009825EE"/>
    <w:rsid w:val="00982745"/>
    <w:rsid w:val="00982D02"/>
    <w:rsid w:val="00983A87"/>
    <w:rsid w:val="00983F3A"/>
    <w:rsid w:val="00987703"/>
    <w:rsid w:val="00987E8B"/>
    <w:rsid w:val="009903AD"/>
    <w:rsid w:val="0099091E"/>
    <w:rsid w:val="00991AE0"/>
    <w:rsid w:val="00992963"/>
    <w:rsid w:val="0099313A"/>
    <w:rsid w:val="00993858"/>
    <w:rsid w:val="009941CA"/>
    <w:rsid w:val="00995210"/>
    <w:rsid w:val="00996008"/>
    <w:rsid w:val="009968EC"/>
    <w:rsid w:val="0099745B"/>
    <w:rsid w:val="009A0439"/>
    <w:rsid w:val="009A0883"/>
    <w:rsid w:val="009A0BCE"/>
    <w:rsid w:val="009A10A0"/>
    <w:rsid w:val="009A113F"/>
    <w:rsid w:val="009A1790"/>
    <w:rsid w:val="009A32AB"/>
    <w:rsid w:val="009A3439"/>
    <w:rsid w:val="009A35A5"/>
    <w:rsid w:val="009A386D"/>
    <w:rsid w:val="009A44EB"/>
    <w:rsid w:val="009A4632"/>
    <w:rsid w:val="009A4F85"/>
    <w:rsid w:val="009A5335"/>
    <w:rsid w:val="009A5700"/>
    <w:rsid w:val="009A7407"/>
    <w:rsid w:val="009B06A1"/>
    <w:rsid w:val="009B1711"/>
    <w:rsid w:val="009B2824"/>
    <w:rsid w:val="009B2DCB"/>
    <w:rsid w:val="009B2E2F"/>
    <w:rsid w:val="009B37C3"/>
    <w:rsid w:val="009B50BA"/>
    <w:rsid w:val="009C0788"/>
    <w:rsid w:val="009C0A88"/>
    <w:rsid w:val="009C0DCC"/>
    <w:rsid w:val="009C103F"/>
    <w:rsid w:val="009C1672"/>
    <w:rsid w:val="009C1820"/>
    <w:rsid w:val="009C1FA0"/>
    <w:rsid w:val="009C2465"/>
    <w:rsid w:val="009C2847"/>
    <w:rsid w:val="009C3197"/>
    <w:rsid w:val="009C3D61"/>
    <w:rsid w:val="009C4F0C"/>
    <w:rsid w:val="009C5159"/>
    <w:rsid w:val="009C71A1"/>
    <w:rsid w:val="009C7504"/>
    <w:rsid w:val="009C77F7"/>
    <w:rsid w:val="009C7A6E"/>
    <w:rsid w:val="009C7B66"/>
    <w:rsid w:val="009D13CC"/>
    <w:rsid w:val="009D46D4"/>
    <w:rsid w:val="009D48F2"/>
    <w:rsid w:val="009D5479"/>
    <w:rsid w:val="009D649F"/>
    <w:rsid w:val="009D6565"/>
    <w:rsid w:val="009D6DD8"/>
    <w:rsid w:val="009E0140"/>
    <w:rsid w:val="009E108B"/>
    <w:rsid w:val="009E1912"/>
    <w:rsid w:val="009E203E"/>
    <w:rsid w:val="009E26B1"/>
    <w:rsid w:val="009E2F9B"/>
    <w:rsid w:val="009E3042"/>
    <w:rsid w:val="009E3BD7"/>
    <w:rsid w:val="009E42A8"/>
    <w:rsid w:val="009E538D"/>
    <w:rsid w:val="009E6D17"/>
    <w:rsid w:val="009F0A76"/>
    <w:rsid w:val="009F0C06"/>
    <w:rsid w:val="009F18CA"/>
    <w:rsid w:val="009F1EDC"/>
    <w:rsid w:val="009F1F06"/>
    <w:rsid w:val="009F3AB5"/>
    <w:rsid w:val="009F3C0C"/>
    <w:rsid w:val="009F45A4"/>
    <w:rsid w:val="009F6E71"/>
    <w:rsid w:val="009F7136"/>
    <w:rsid w:val="009F7167"/>
    <w:rsid w:val="009F73A0"/>
    <w:rsid w:val="009F758E"/>
    <w:rsid w:val="009F7878"/>
    <w:rsid w:val="009F789C"/>
    <w:rsid w:val="00A00C9C"/>
    <w:rsid w:val="00A01322"/>
    <w:rsid w:val="00A01EDE"/>
    <w:rsid w:val="00A020FB"/>
    <w:rsid w:val="00A033CC"/>
    <w:rsid w:val="00A03692"/>
    <w:rsid w:val="00A03998"/>
    <w:rsid w:val="00A049C0"/>
    <w:rsid w:val="00A04CD9"/>
    <w:rsid w:val="00A04D44"/>
    <w:rsid w:val="00A05A72"/>
    <w:rsid w:val="00A06050"/>
    <w:rsid w:val="00A06F0D"/>
    <w:rsid w:val="00A07A4A"/>
    <w:rsid w:val="00A07DA9"/>
    <w:rsid w:val="00A10251"/>
    <w:rsid w:val="00A10553"/>
    <w:rsid w:val="00A10BFB"/>
    <w:rsid w:val="00A11737"/>
    <w:rsid w:val="00A11FF7"/>
    <w:rsid w:val="00A120F0"/>
    <w:rsid w:val="00A125CA"/>
    <w:rsid w:val="00A13BB9"/>
    <w:rsid w:val="00A158BC"/>
    <w:rsid w:val="00A160CC"/>
    <w:rsid w:val="00A16489"/>
    <w:rsid w:val="00A1658D"/>
    <w:rsid w:val="00A1668E"/>
    <w:rsid w:val="00A179CF"/>
    <w:rsid w:val="00A17FC1"/>
    <w:rsid w:val="00A2094F"/>
    <w:rsid w:val="00A209D6"/>
    <w:rsid w:val="00A20A91"/>
    <w:rsid w:val="00A212B3"/>
    <w:rsid w:val="00A21C08"/>
    <w:rsid w:val="00A21ECC"/>
    <w:rsid w:val="00A224F1"/>
    <w:rsid w:val="00A226AC"/>
    <w:rsid w:val="00A230F9"/>
    <w:rsid w:val="00A268C4"/>
    <w:rsid w:val="00A26E0B"/>
    <w:rsid w:val="00A27796"/>
    <w:rsid w:val="00A279FA"/>
    <w:rsid w:val="00A27CF2"/>
    <w:rsid w:val="00A27D78"/>
    <w:rsid w:val="00A30FAC"/>
    <w:rsid w:val="00A314B4"/>
    <w:rsid w:val="00A3180D"/>
    <w:rsid w:val="00A31887"/>
    <w:rsid w:val="00A32168"/>
    <w:rsid w:val="00A3284E"/>
    <w:rsid w:val="00A3287E"/>
    <w:rsid w:val="00A32B71"/>
    <w:rsid w:val="00A32C6A"/>
    <w:rsid w:val="00A33013"/>
    <w:rsid w:val="00A339C0"/>
    <w:rsid w:val="00A34080"/>
    <w:rsid w:val="00A35007"/>
    <w:rsid w:val="00A35D40"/>
    <w:rsid w:val="00A40113"/>
    <w:rsid w:val="00A4038F"/>
    <w:rsid w:val="00A412D9"/>
    <w:rsid w:val="00A41318"/>
    <w:rsid w:val="00A440A2"/>
    <w:rsid w:val="00A44DE9"/>
    <w:rsid w:val="00A46728"/>
    <w:rsid w:val="00A500E5"/>
    <w:rsid w:val="00A50341"/>
    <w:rsid w:val="00A507A2"/>
    <w:rsid w:val="00A513CD"/>
    <w:rsid w:val="00A51512"/>
    <w:rsid w:val="00A54A13"/>
    <w:rsid w:val="00A54F64"/>
    <w:rsid w:val="00A5621D"/>
    <w:rsid w:val="00A5650F"/>
    <w:rsid w:val="00A56BB3"/>
    <w:rsid w:val="00A57A1D"/>
    <w:rsid w:val="00A609CC"/>
    <w:rsid w:val="00A60DFA"/>
    <w:rsid w:val="00A616F8"/>
    <w:rsid w:val="00A61952"/>
    <w:rsid w:val="00A61FA1"/>
    <w:rsid w:val="00A625C2"/>
    <w:rsid w:val="00A63248"/>
    <w:rsid w:val="00A636C0"/>
    <w:rsid w:val="00A64542"/>
    <w:rsid w:val="00A649CD"/>
    <w:rsid w:val="00A64D78"/>
    <w:rsid w:val="00A65605"/>
    <w:rsid w:val="00A6594A"/>
    <w:rsid w:val="00A661F7"/>
    <w:rsid w:val="00A66C23"/>
    <w:rsid w:val="00A67402"/>
    <w:rsid w:val="00A67A4B"/>
    <w:rsid w:val="00A67EAD"/>
    <w:rsid w:val="00A71902"/>
    <w:rsid w:val="00A72FBA"/>
    <w:rsid w:val="00A74AED"/>
    <w:rsid w:val="00A74EFB"/>
    <w:rsid w:val="00A7513B"/>
    <w:rsid w:val="00A75A09"/>
    <w:rsid w:val="00A75C8C"/>
    <w:rsid w:val="00A775B7"/>
    <w:rsid w:val="00A80620"/>
    <w:rsid w:val="00A816F9"/>
    <w:rsid w:val="00A826D4"/>
    <w:rsid w:val="00A827E9"/>
    <w:rsid w:val="00A8342A"/>
    <w:rsid w:val="00A83537"/>
    <w:rsid w:val="00A83C7B"/>
    <w:rsid w:val="00A847F9"/>
    <w:rsid w:val="00A84C30"/>
    <w:rsid w:val="00A85133"/>
    <w:rsid w:val="00A852B4"/>
    <w:rsid w:val="00A85915"/>
    <w:rsid w:val="00A85B56"/>
    <w:rsid w:val="00A865CD"/>
    <w:rsid w:val="00A90341"/>
    <w:rsid w:val="00A917B2"/>
    <w:rsid w:val="00A923BA"/>
    <w:rsid w:val="00A923FE"/>
    <w:rsid w:val="00A92986"/>
    <w:rsid w:val="00A935CD"/>
    <w:rsid w:val="00A93DB3"/>
    <w:rsid w:val="00A93FDF"/>
    <w:rsid w:val="00A95FDB"/>
    <w:rsid w:val="00A96110"/>
    <w:rsid w:val="00AA1897"/>
    <w:rsid w:val="00AA2265"/>
    <w:rsid w:val="00AA2683"/>
    <w:rsid w:val="00AA2E56"/>
    <w:rsid w:val="00AA33BB"/>
    <w:rsid w:val="00AA4C41"/>
    <w:rsid w:val="00AA74C9"/>
    <w:rsid w:val="00AB0546"/>
    <w:rsid w:val="00AB0595"/>
    <w:rsid w:val="00AB0FB7"/>
    <w:rsid w:val="00AB10FD"/>
    <w:rsid w:val="00AB1597"/>
    <w:rsid w:val="00AB1B90"/>
    <w:rsid w:val="00AB2826"/>
    <w:rsid w:val="00AB2AA7"/>
    <w:rsid w:val="00AB3550"/>
    <w:rsid w:val="00AB368A"/>
    <w:rsid w:val="00AB528A"/>
    <w:rsid w:val="00AB67CB"/>
    <w:rsid w:val="00AB6D31"/>
    <w:rsid w:val="00AB6EE3"/>
    <w:rsid w:val="00AC0359"/>
    <w:rsid w:val="00AC11F6"/>
    <w:rsid w:val="00AC3461"/>
    <w:rsid w:val="00AC37C5"/>
    <w:rsid w:val="00AC39C2"/>
    <w:rsid w:val="00AC566B"/>
    <w:rsid w:val="00AC5898"/>
    <w:rsid w:val="00AC5AB1"/>
    <w:rsid w:val="00AC641F"/>
    <w:rsid w:val="00AC6FD2"/>
    <w:rsid w:val="00AC76A2"/>
    <w:rsid w:val="00AD0F93"/>
    <w:rsid w:val="00AD3740"/>
    <w:rsid w:val="00AD482F"/>
    <w:rsid w:val="00AD48BC"/>
    <w:rsid w:val="00AD55FB"/>
    <w:rsid w:val="00AD57F3"/>
    <w:rsid w:val="00AD608D"/>
    <w:rsid w:val="00AD613C"/>
    <w:rsid w:val="00AD63E9"/>
    <w:rsid w:val="00AD73FD"/>
    <w:rsid w:val="00AE0476"/>
    <w:rsid w:val="00AE0741"/>
    <w:rsid w:val="00AE0B32"/>
    <w:rsid w:val="00AE10A7"/>
    <w:rsid w:val="00AE1958"/>
    <w:rsid w:val="00AE2625"/>
    <w:rsid w:val="00AE284D"/>
    <w:rsid w:val="00AE2D46"/>
    <w:rsid w:val="00AE3B81"/>
    <w:rsid w:val="00AE3BAC"/>
    <w:rsid w:val="00AE41AF"/>
    <w:rsid w:val="00AE44B2"/>
    <w:rsid w:val="00AE4CEA"/>
    <w:rsid w:val="00AE5863"/>
    <w:rsid w:val="00AE6571"/>
    <w:rsid w:val="00AE69D7"/>
    <w:rsid w:val="00AF0BC1"/>
    <w:rsid w:val="00AF1238"/>
    <w:rsid w:val="00AF2162"/>
    <w:rsid w:val="00AF31C6"/>
    <w:rsid w:val="00AF4D8F"/>
    <w:rsid w:val="00AF4F1C"/>
    <w:rsid w:val="00AF638E"/>
    <w:rsid w:val="00AF653B"/>
    <w:rsid w:val="00AF7355"/>
    <w:rsid w:val="00B00DC8"/>
    <w:rsid w:val="00B0134F"/>
    <w:rsid w:val="00B01D64"/>
    <w:rsid w:val="00B033EA"/>
    <w:rsid w:val="00B0414E"/>
    <w:rsid w:val="00B059BC"/>
    <w:rsid w:val="00B059D6"/>
    <w:rsid w:val="00B074EB"/>
    <w:rsid w:val="00B11107"/>
    <w:rsid w:val="00B1132F"/>
    <w:rsid w:val="00B115ED"/>
    <w:rsid w:val="00B119D9"/>
    <w:rsid w:val="00B11FFE"/>
    <w:rsid w:val="00B13ACB"/>
    <w:rsid w:val="00B145E1"/>
    <w:rsid w:val="00B15265"/>
    <w:rsid w:val="00B15797"/>
    <w:rsid w:val="00B1654D"/>
    <w:rsid w:val="00B17483"/>
    <w:rsid w:val="00B17ECE"/>
    <w:rsid w:val="00B212ED"/>
    <w:rsid w:val="00B21803"/>
    <w:rsid w:val="00B22E28"/>
    <w:rsid w:val="00B233EB"/>
    <w:rsid w:val="00B23637"/>
    <w:rsid w:val="00B23F85"/>
    <w:rsid w:val="00B24EA7"/>
    <w:rsid w:val="00B25D2A"/>
    <w:rsid w:val="00B26405"/>
    <w:rsid w:val="00B266FC"/>
    <w:rsid w:val="00B269A4"/>
    <w:rsid w:val="00B26A56"/>
    <w:rsid w:val="00B27707"/>
    <w:rsid w:val="00B3034F"/>
    <w:rsid w:val="00B30AFF"/>
    <w:rsid w:val="00B314BE"/>
    <w:rsid w:val="00B315B2"/>
    <w:rsid w:val="00B31C00"/>
    <w:rsid w:val="00B33513"/>
    <w:rsid w:val="00B335D4"/>
    <w:rsid w:val="00B35256"/>
    <w:rsid w:val="00B3551C"/>
    <w:rsid w:val="00B35640"/>
    <w:rsid w:val="00B361B2"/>
    <w:rsid w:val="00B36576"/>
    <w:rsid w:val="00B36623"/>
    <w:rsid w:val="00B36CAF"/>
    <w:rsid w:val="00B405D7"/>
    <w:rsid w:val="00B4150C"/>
    <w:rsid w:val="00B41F11"/>
    <w:rsid w:val="00B41F9C"/>
    <w:rsid w:val="00B425B4"/>
    <w:rsid w:val="00B42708"/>
    <w:rsid w:val="00B4446E"/>
    <w:rsid w:val="00B44978"/>
    <w:rsid w:val="00B45BD7"/>
    <w:rsid w:val="00B475A2"/>
    <w:rsid w:val="00B50470"/>
    <w:rsid w:val="00B50641"/>
    <w:rsid w:val="00B50835"/>
    <w:rsid w:val="00B511CB"/>
    <w:rsid w:val="00B51AD5"/>
    <w:rsid w:val="00B528D0"/>
    <w:rsid w:val="00B54C00"/>
    <w:rsid w:val="00B60A5C"/>
    <w:rsid w:val="00B60FE3"/>
    <w:rsid w:val="00B61B27"/>
    <w:rsid w:val="00B62976"/>
    <w:rsid w:val="00B62B74"/>
    <w:rsid w:val="00B63F63"/>
    <w:rsid w:val="00B64FAC"/>
    <w:rsid w:val="00B6500A"/>
    <w:rsid w:val="00B65A68"/>
    <w:rsid w:val="00B67CDF"/>
    <w:rsid w:val="00B67EAF"/>
    <w:rsid w:val="00B71CCF"/>
    <w:rsid w:val="00B72343"/>
    <w:rsid w:val="00B733BE"/>
    <w:rsid w:val="00B73A9F"/>
    <w:rsid w:val="00B73D3E"/>
    <w:rsid w:val="00B73E64"/>
    <w:rsid w:val="00B74779"/>
    <w:rsid w:val="00B75125"/>
    <w:rsid w:val="00B759C5"/>
    <w:rsid w:val="00B77C59"/>
    <w:rsid w:val="00B77F93"/>
    <w:rsid w:val="00B80108"/>
    <w:rsid w:val="00B802FE"/>
    <w:rsid w:val="00B80DB1"/>
    <w:rsid w:val="00B81599"/>
    <w:rsid w:val="00B81E8E"/>
    <w:rsid w:val="00B8367C"/>
    <w:rsid w:val="00B83715"/>
    <w:rsid w:val="00B84ED3"/>
    <w:rsid w:val="00B86206"/>
    <w:rsid w:val="00B87461"/>
    <w:rsid w:val="00B87AA1"/>
    <w:rsid w:val="00B90068"/>
    <w:rsid w:val="00B90417"/>
    <w:rsid w:val="00B90E4E"/>
    <w:rsid w:val="00B910A2"/>
    <w:rsid w:val="00B9144F"/>
    <w:rsid w:val="00B916FC"/>
    <w:rsid w:val="00B91D79"/>
    <w:rsid w:val="00B925D6"/>
    <w:rsid w:val="00B92A15"/>
    <w:rsid w:val="00B933B5"/>
    <w:rsid w:val="00B93ACB"/>
    <w:rsid w:val="00B95470"/>
    <w:rsid w:val="00B95932"/>
    <w:rsid w:val="00B95AA8"/>
    <w:rsid w:val="00B9705F"/>
    <w:rsid w:val="00BA0448"/>
    <w:rsid w:val="00BA0E90"/>
    <w:rsid w:val="00BA0F1F"/>
    <w:rsid w:val="00BA0FA2"/>
    <w:rsid w:val="00BA19B7"/>
    <w:rsid w:val="00BA1B48"/>
    <w:rsid w:val="00BA1B72"/>
    <w:rsid w:val="00BA1D91"/>
    <w:rsid w:val="00BA2AB0"/>
    <w:rsid w:val="00BA320B"/>
    <w:rsid w:val="00BA3D56"/>
    <w:rsid w:val="00BA51A5"/>
    <w:rsid w:val="00BA57D3"/>
    <w:rsid w:val="00BA58E3"/>
    <w:rsid w:val="00BA7676"/>
    <w:rsid w:val="00BB0683"/>
    <w:rsid w:val="00BB0D44"/>
    <w:rsid w:val="00BB0DB0"/>
    <w:rsid w:val="00BB1713"/>
    <w:rsid w:val="00BB1C41"/>
    <w:rsid w:val="00BB1D06"/>
    <w:rsid w:val="00BB2227"/>
    <w:rsid w:val="00BB26B1"/>
    <w:rsid w:val="00BB2C2E"/>
    <w:rsid w:val="00BB3A67"/>
    <w:rsid w:val="00BB4488"/>
    <w:rsid w:val="00BB7407"/>
    <w:rsid w:val="00BB77A6"/>
    <w:rsid w:val="00BB7ABA"/>
    <w:rsid w:val="00BB7D5C"/>
    <w:rsid w:val="00BB7D88"/>
    <w:rsid w:val="00BC0720"/>
    <w:rsid w:val="00BC09A8"/>
    <w:rsid w:val="00BC2D44"/>
    <w:rsid w:val="00BC39AB"/>
    <w:rsid w:val="00BC3C22"/>
    <w:rsid w:val="00BC5074"/>
    <w:rsid w:val="00BC51A5"/>
    <w:rsid w:val="00BC53DD"/>
    <w:rsid w:val="00BC7CC8"/>
    <w:rsid w:val="00BD00FF"/>
    <w:rsid w:val="00BD0442"/>
    <w:rsid w:val="00BD0500"/>
    <w:rsid w:val="00BD2425"/>
    <w:rsid w:val="00BD2726"/>
    <w:rsid w:val="00BD304F"/>
    <w:rsid w:val="00BD3A0E"/>
    <w:rsid w:val="00BD474D"/>
    <w:rsid w:val="00BD48E0"/>
    <w:rsid w:val="00BD4EB8"/>
    <w:rsid w:val="00BD4F00"/>
    <w:rsid w:val="00BD549D"/>
    <w:rsid w:val="00BD56AC"/>
    <w:rsid w:val="00BD5D53"/>
    <w:rsid w:val="00BD6B2C"/>
    <w:rsid w:val="00BD6E02"/>
    <w:rsid w:val="00BD6EBD"/>
    <w:rsid w:val="00BD70D7"/>
    <w:rsid w:val="00BD76A1"/>
    <w:rsid w:val="00BD78EE"/>
    <w:rsid w:val="00BD796A"/>
    <w:rsid w:val="00BD7A70"/>
    <w:rsid w:val="00BD7DB8"/>
    <w:rsid w:val="00BE0C62"/>
    <w:rsid w:val="00BE2018"/>
    <w:rsid w:val="00BE3EFF"/>
    <w:rsid w:val="00BE4FDC"/>
    <w:rsid w:val="00BE5142"/>
    <w:rsid w:val="00BE564E"/>
    <w:rsid w:val="00BE5987"/>
    <w:rsid w:val="00BE5CC4"/>
    <w:rsid w:val="00BE5E77"/>
    <w:rsid w:val="00BE68BB"/>
    <w:rsid w:val="00BF0B12"/>
    <w:rsid w:val="00BF15A5"/>
    <w:rsid w:val="00BF2463"/>
    <w:rsid w:val="00BF2729"/>
    <w:rsid w:val="00BF37B3"/>
    <w:rsid w:val="00BF4D97"/>
    <w:rsid w:val="00BF64A2"/>
    <w:rsid w:val="00BF67BD"/>
    <w:rsid w:val="00BF6A68"/>
    <w:rsid w:val="00BF7CD3"/>
    <w:rsid w:val="00C01927"/>
    <w:rsid w:val="00C02D97"/>
    <w:rsid w:val="00C0336D"/>
    <w:rsid w:val="00C0423C"/>
    <w:rsid w:val="00C04F01"/>
    <w:rsid w:val="00C059EF"/>
    <w:rsid w:val="00C05FAF"/>
    <w:rsid w:val="00C061DF"/>
    <w:rsid w:val="00C0661D"/>
    <w:rsid w:val="00C06A13"/>
    <w:rsid w:val="00C06D96"/>
    <w:rsid w:val="00C078D1"/>
    <w:rsid w:val="00C10337"/>
    <w:rsid w:val="00C10B48"/>
    <w:rsid w:val="00C1215C"/>
    <w:rsid w:val="00C12C99"/>
    <w:rsid w:val="00C12F3A"/>
    <w:rsid w:val="00C138B0"/>
    <w:rsid w:val="00C13D29"/>
    <w:rsid w:val="00C13D36"/>
    <w:rsid w:val="00C155A1"/>
    <w:rsid w:val="00C15998"/>
    <w:rsid w:val="00C159F8"/>
    <w:rsid w:val="00C17596"/>
    <w:rsid w:val="00C175D0"/>
    <w:rsid w:val="00C17C7B"/>
    <w:rsid w:val="00C205D1"/>
    <w:rsid w:val="00C210EA"/>
    <w:rsid w:val="00C21378"/>
    <w:rsid w:val="00C216CB"/>
    <w:rsid w:val="00C219C9"/>
    <w:rsid w:val="00C22595"/>
    <w:rsid w:val="00C23B15"/>
    <w:rsid w:val="00C23D24"/>
    <w:rsid w:val="00C23E69"/>
    <w:rsid w:val="00C2457F"/>
    <w:rsid w:val="00C24DE2"/>
    <w:rsid w:val="00C2538C"/>
    <w:rsid w:val="00C2641A"/>
    <w:rsid w:val="00C26A27"/>
    <w:rsid w:val="00C26E09"/>
    <w:rsid w:val="00C3086A"/>
    <w:rsid w:val="00C30E01"/>
    <w:rsid w:val="00C32869"/>
    <w:rsid w:val="00C33294"/>
    <w:rsid w:val="00C34069"/>
    <w:rsid w:val="00C34B9C"/>
    <w:rsid w:val="00C3553C"/>
    <w:rsid w:val="00C35CB4"/>
    <w:rsid w:val="00C3692A"/>
    <w:rsid w:val="00C36BFD"/>
    <w:rsid w:val="00C36C3C"/>
    <w:rsid w:val="00C37B96"/>
    <w:rsid w:val="00C403CF"/>
    <w:rsid w:val="00C404B5"/>
    <w:rsid w:val="00C40B29"/>
    <w:rsid w:val="00C41D2A"/>
    <w:rsid w:val="00C42839"/>
    <w:rsid w:val="00C43998"/>
    <w:rsid w:val="00C43F5A"/>
    <w:rsid w:val="00C4424A"/>
    <w:rsid w:val="00C4506F"/>
    <w:rsid w:val="00C45817"/>
    <w:rsid w:val="00C45AED"/>
    <w:rsid w:val="00C45D64"/>
    <w:rsid w:val="00C45DF1"/>
    <w:rsid w:val="00C46CB7"/>
    <w:rsid w:val="00C51811"/>
    <w:rsid w:val="00C52234"/>
    <w:rsid w:val="00C5406F"/>
    <w:rsid w:val="00C548F6"/>
    <w:rsid w:val="00C54AF5"/>
    <w:rsid w:val="00C54B98"/>
    <w:rsid w:val="00C54D0B"/>
    <w:rsid w:val="00C57087"/>
    <w:rsid w:val="00C60CBE"/>
    <w:rsid w:val="00C60DF8"/>
    <w:rsid w:val="00C60F07"/>
    <w:rsid w:val="00C61FFE"/>
    <w:rsid w:val="00C620A2"/>
    <w:rsid w:val="00C62F0D"/>
    <w:rsid w:val="00C631DC"/>
    <w:rsid w:val="00C63FD6"/>
    <w:rsid w:val="00C65296"/>
    <w:rsid w:val="00C66179"/>
    <w:rsid w:val="00C6702F"/>
    <w:rsid w:val="00C7019C"/>
    <w:rsid w:val="00C713A2"/>
    <w:rsid w:val="00C715CD"/>
    <w:rsid w:val="00C72110"/>
    <w:rsid w:val="00C7251E"/>
    <w:rsid w:val="00C72C3D"/>
    <w:rsid w:val="00C7347D"/>
    <w:rsid w:val="00C74074"/>
    <w:rsid w:val="00C74DE0"/>
    <w:rsid w:val="00C75009"/>
    <w:rsid w:val="00C76540"/>
    <w:rsid w:val="00C76922"/>
    <w:rsid w:val="00C77696"/>
    <w:rsid w:val="00C77F58"/>
    <w:rsid w:val="00C813CB"/>
    <w:rsid w:val="00C8261A"/>
    <w:rsid w:val="00C835AB"/>
    <w:rsid w:val="00C84C3D"/>
    <w:rsid w:val="00C854E0"/>
    <w:rsid w:val="00C85652"/>
    <w:rsid w:val="00C858FA"/>
    <w:rsid w:val="00C86102"/>
    <w:rsid w:val="00C86322"/>
    <w:rsid w:val="00C865F9"/>
    <w:rsid w:val="00C873C0"/>
    <w:rsid w:val="00C908F2"/>
    <w:rsid w:val="00C90A4D"/>
    <w:rsid w:val="00C92160"/>
    <w:rsid w:val="00C92F68"/>
    <w:rsid w:val="00C93229"/>
    <w:rsid w:val="00C93DFA"/>
    <w:rsid w:val="00C950E7"/>
    <w:rsid w:val="00C951C8"/>
    <w:rsid w:val="00C95352"/>
    <w:rsid w:val="00C95BBF"/>
    <w:rsid w:val="00C9750E"/>
    <w:rsid w:val="00CA1523"/>
    <w:rsid w:val="00CA1B5D"/>
    <w:rsid w:val="00CA1B96"/>
    <w:rsid w:val="00CA2C0F"/>
    <w:rsid w:val="00CA4261"/>
    <w:rsid w:val="00CA5018"/>
    <w:rsid w:val="00CA5A3F"/>
    <w:rsid w:val="00CA5EB7"/>
    <w:rsid w:val="00CA63D2"/>
    <w:rsid w:val="00CA6584"/>
    <w:rsid w:val="00CA68FC"/>
    <w:rsid w:val="00CA6FCD"/>
    <w:rsid w:val="00CA74B4"/>
    <w:rsid w:val="00CA7616"/>
    <w:rsid w:val="00CA7879"/>
    <w:rsid w:val="00CA7929"/>
    <w:rsid w:val="00CB1AEB"/>
    <w:rsid w:val="00CB1AF7"/>
    <w:rsid w:val="00CB1E74"/>
    <w:rsid w:val="00CB2141"/>
    <w:rsid w:val="00CB2371"/>
    <w:rsid w:val="00CB275D"/>
    <w:rsid w:val="00CB3DC8"/>
    <w:rsid w:val="00CB50AA"/>
    <w:rsid w:val="00CB635E"/>
    <w:rsid w:val="00CB7106"/>
    <w:rsid w:val="00CB77C4"/>
    <w:rsid w:val="00CB7E40"/>
    <w:rsid w:val="00CC11CD"/>
    <w:rsid w:val="00CC28C5"/>
    <w:rsid w:val="00CC2C06"/>
    <w:rsid w:val="00CC33BE"/>
    <w:rsid w:val="00CC4168"/>
    <w:rsid w:val="00CC4989"/>
    <w:rsid w:val="00CC7308"/>
    <w:rsid w:val="00CC7858"/>
    <w:rsid w:val="00CD055E"/>
    <w:rsid w:val="00CD0575"/>
    <w:rsid w:val="00CD0BA3"/>
    <w:rsid w:val="00CD0BF3"/>
    <w:rsid w:val="00CD0CF5"/>
    <w:rsid w:val="00CD2D16"/>
    <w:rsid w:val="00CD606E"/>
    <w:rsid w:val="00CD6383"/>
    <w:rsid w:val="00CD6D10"/>
    <w:rsid w:val="00CE0FE9"/>
    <w:rsid w:val="00CE1279"/>
    <w:rsid w:val="00CE161D"/>
    <w:rsid w:val="00CE32CC"/>
    <w:rsid w:val="00CE5425"/>
    <w:rsid w:val="00CE56F9"/>
    <w:rsid w:val="00CE5B09"/>
    <w:rsid w:val="00CE649B"/>
    <w:rsid w:val="00CE661B"/>
    <w:rsid w:val="00CE6743"/>
    <w:rsid w:val="00CE67A9"/>
    <w:rsid w:val="00CE6FD4"/>
    <w:rsid w:val="00CE786B"/>
    <w:rsid w:val="00CE7F17"/>
    <w:rsid w:val="00CF0D3A"/>
    <w:rsid w:val="00CF31BC"/>
    <w:rsid w:val="00CF425F"/>
    <w:rsid w:val="00CF46E5"/>
    <w:rsid w:val="00CF4826"/>
    <w:rsid w:val="00CF5847"/>
    <w:rsid w:val="00CF5DA4"/>
    <w:rsid w:val="00CF6326"/>
    <w:rsid w:val="00CF6513"/>
    <w:rsid w:val="00CF660E"/>
    <w:rsid w:val="00CF66FF"/>
    <w:rsid w:val="00CF676C"/>
    <w:rsid w:val="00CF7163"/>
    <w:rsid w:val="00CF7CF4"/>
    <w:rsid w:val="00CF7EB6"/>
    <w:rsid w:val="00CF7F16"/>
    <w:rsid w:val="00D014D3"/>
    <w:rsid w:val="00D018BC"/>
    <w:rsid w:val="00D01954"/>
    <w:rsid w:val="00D01B42"/>
    <w:rsid w:val="00D02E1E"/>
    <w:rsid w:val="00D03FAB"/>
    <w:rsid w:val="00D045DA"/>
    <w:rsid w:val="00D059B2"/>
    <w:rsid w:val="00D06536"/>
    <w:rsid w:val="00D066FD"/>
    <w:rsid w:val="00D06C58"/>
    <w:rsid w:val="00D107A7"/>
    <w:rsid w:val="00D1175F"/>
    <w:rsid w:val="00D134AE"/>
    <w:rsid w:val="00D1432B"/>
    <w:rsid w:val="00D14AAD"/>
    <w:rsid w:val="00D1739F"/>
    <w:rsid w:val="00D20F71"/>
    <w:rsid w:val="00D21780"/>
    <w:rsid w:val="00D22D14"/>
    <w:rsid w:val="00D242A3"/>
    <w:rsid w:val="00D24535"/>
    <w:rsid w:val="00D24A14"/>
    <w:rsid w:val="00D26337"/>
    <w:rsid w:val="00D26685"/>
    <w:rsid w:val="00D2761B"/>
    <w:rsid w:val="00D3004D"/>
    <w:rsid w:val="00D30FA6"/>
    <w:rsid w:val="00D316DC"/>
    <w:rsid w:val="00D3182F"/>
    <w:rsid w:val="00D32276"/>
    <w:rsid w:val="00D330BF"/>
    <w:rsid w:val="00D33BAB"/>
    <w:rsid w:val="00D34EA9"/>
    <w:rsid w:val="00D35F7A"/>
    <w:rsid w:val="00D366EB"/>
    <w:rsid w:val="00D37075"/>
    <w:rsid w:val="00D40273"/>
    <w:rsid w:val="00D40992"/>
    <w:rsid w:val="00D40F82"/>
    <w:rsid w:val="00D41072"/>
    <w:rsid w:val="00D41D1E"/>
    <w:rsid w:val="00D42238"/>
    <w:rsid w:val="00D424F5"/>
    <w:rsid w:val="00D42B01"/>
    <w:rsid w:val="00D45776"/>
    <w:rsid w:val="00D461C4"/>
    <w:rsid w:val="00D46755"/>
    <w:rsid w:val="00D46ACB"/>
    <w:rsid w:val="00D4709C"/>
    <w:rsid w:val="00D477C6"/>
    <w:rsid w:val="00D47920"/>
    <w:rsid w:val="00D47966"/>
    <w:rsid w:val="00D5032F"/>
    <w:rsid w:val="00D50932"/>
    <w:rsid w:val="00D51D30"/>
    <w:rsid w:val="00D52007"/>
    <w:rsid w:val="00D52F55"/>
    <w:rsid w:val="00D53860"/>
    <w:rsid w:val="00D542C3"/>
    <w:rsid w:val="00D54BFE"/>
    <w:rsid w:val="00D55034"/>
    <w:rsid w:val="00D55306"/>
    <w:rsid w:val="00D56D38"/>
    <w:rsid w:val="00D57E4A"/>
    <w:rsid w:val="00D60856"/>
    <w:rsid w:val="00D61EEE"/>
    <w:rsid w:val="00D62628"/>
    <w:rsid w:val="00D6326A"/>
    <w:rsid w:val="00D64AEC"/>
    <w:rsid w:val="00D65221"/>
    <w:rsid w:val="00D658F3"/>
    <w:rsid w:val="00D6646B"/>
    <w:rsid w:val="00D66AA4"/>
    <w:rsid w:val="00D677D6"/>
    <w:rsid w:val="00D710B9"/>
    <w:rsid w:val="00D7235A"/>
    <w:rsid w:val="00D7235F"/>
    <w:rsid w:val="00D72773"/>
    <w:rsid w:val="00D73299"/>
    <w:rsid w:val="00D739CD"/>
    <w:rsid w:val="00D73CCA"/>
    <w:rsid w:val="00D73F44"/>
    <w:rsid w:val="00D7444F"/>
    <w:rsid w:val="00D74D50"/>
    <w:rsid w:val="00D74F2C"/>
    <w:rsid w:val="00D7753B"/>
    <w:rsid w:val="00D82909"/>
    <w:rsid w:val="00D83D82"/>
    <w:rsid w:val="00D84B61"/>
    <w:rsid w:val="00D85AC3"/>
    <w:rsid w:val="00D85BCD"/>
    <w:rsid w:val="00D85CB1"/>
    <w:rsid w:val="00D86D40"/>
    <w:rsid w:val="00D8721C"/>
    <w:rsid w:val="00D90928"/>
    <w:rsid w:val="00D92EA5"/>
    <w:rsid w:val="00D94BE0"/>
    <w:rsid w:val="00D95843"/>
    <w:rsid w:val="00D95D86"/>
    <w:rsid w:val="00D96730"/>
    <w:rsid w:val="00D972B1"/>
    <w:rsid w:val="00DA1A55"/>
    <w:rsid w:val="00DA2881"/>
    <w:rsid w:val="00DA3D60"/>
    <w:rsid w:val="00DA43AE"/>
    <w:rsid w:val="00DA4793"/>
    <w:rsid w:val="00DA4A37"/>
    <w:rsid w:val="00DA4A79"/>
    <w:rsid w:val="00DA6952"/>
    <w:rsid w:val="00DA7866"/>
    <w:rsid w:val="00DB0471"/>
    <w:rsid w:val="00DB088D"/>
    <w:rsid w:val="00DB09CE"/>
    <w:rsid w:val="00DB1B5D"/>
    <w:rsid w:val="00DB1FE8"/>
    <w:rsid w:val="00DB3CAD"/>
    <w:rsid w:val="00DB43A8"/>
    <w:rsid w:val="00DB4B02"/>
    <w:rsid w:val="00DB56C4"/>
    <w:rsid w:val="00DB5F46"/>
    <w:rsid w:val="00DB67E6"/>
    <w:rsid w:val="00DB7F9A"/>
    <w:rsid w:val="00DC0037"/>
    <w:rsid w:val="00DC0561"/>
    <w:rsid w:val="00DC0FA3"/>
    <w:rsid w:val="00DC21BA"/>
    <w:rsid w:val="00DC3B6A"/>
    <w:rsid w:val="00DC3BD4"/>
    <w:rsid w:val="00DC45E7"/>
    <w:rsid w:val="00DC50D5"/>
    <w:rsid w:val="00DC5D16"/>
    <w:rsid w:val="00DC62F6"/>
    <w:rsid w:val="00DC7070"/>
    <w:rsid w:val="00DC78D1"/>
    <w:rsid w:val="00DC7EF3"/>
    <w:rsid w:val="00DD086E"/>
    <w:rsid w:val="00DD1079"/>
    <w:rsid w:val="00DD1636"/>
    <w:rsid w:val="00DD190D"/>
    <w:rsid w:val="00DD3844"/>
    <w:rsid w:val="00DD39A8"/>
    <w:rsid w:val="00DD4892"/>
    <w:rsid w:val="00DD6292"/>
    <w:rsid w:val="00DD64D0"/>
    <w:rsid w:val="00DD68BE"/>
    <w:rsid w:val="00DD6C6E"/>
    <w:rsid w:val="00DD7023"/>
    <w:rsid w:val="00DD70C8"/>
    <w:rsid w:val="00DE006D"/>
    <w:rsid w:val="00DE0467"/>
    <w:rsid w:val="00DE0C85"/>
    <w:rsid w:val="00DE1623"/>
    <w:rsid w:val="00DE1B11"/>
    <w:rsid w:val="00DE1B44"/>
    <w:rsid w:val="00DE27AA"/>
    <w:rsid w:val="00DE2F42"/>
    <w:rsid w:val="00DE3427"/>
    <w:rsid w:val="00DE4E08"/>
    <w:rsid w:val="00DE52F2"/>
    <w:rsid w:val="00DE61C8"/>
    <w:rsid w:val="00DE6536"/>
    <w:rsid w:val="00DE6A3E"/>
    <w:rsid w:val="00DE6DBD"/>
    <w:rsid w:val="00DE7490"/>
    <w:rsid w:val="00DE75CD"/>
    <w:rsid w:val="00DE7C5C"/>
    <w:rsid w:val="00DE7F86"/>
    <w:rsid w:val="00DF042B"/>
    <w:rsid w:val="00DF04CA"/>
    <w:rsid w:val="00DF0E49"/>
    <w:rsid w:val="00DF1831"/>
    <w:rsid w:val="00DF1EA4"/>
    <w:rsid w:val="00DF1ED9"/>
    <w:rsid w:val="00DF25F0"/>
    <w:rsid w:val="00DF2D24"/>
    <w:rsid w:val="00DF2FC1"/>
    <w:rsid w:val="00DF49AB"/>
    <w:rsid w:val="00DF6F95"/>
    <w:rsid w:val="00E00F67"/>
    <w:rsid w:val="00E01C6C"/>
    <w:rsid w:val="00E02076"/>
    <w:rsid w:val="00E02672"/>
    <w:rsid w:val="00E03DCC"/>
    <w:rsid w:val="00E056B7"/>
    <w:rsid w:val="00E07AE8"/>
    <w:rsid w:val="00E07BEB"/>
    <w:rsid w:val="00E114D7"/>
    <w:rsid w:val="00E129DD"/>
    <w:rsid w:val="00E12C2B"/>
    <w:rsid w:val="00E138E5"/>
    <w:rsid w:val="00E13FF5"/>
    <w:rsid w:val="00E14743"/>
    <w:rsid w:val="00E14B0C"/>
    <w:rsid w:val="00E15961"/>
    <w:rsid w:val="00E15AF0"/>
    <w:rsid w:val="00E169E0"/>
    <w:rsid w:val="00E172E8"/>
    <w:rsid w:val="00E204BF"/>
    <w:rsid w:val="00E21079"/>
    <w:rsid w:val="00E213BD"/>
    <w:rsid w:val="00E2186B"/>
    <w:rsid w:val="00E21997"/>
    <w:rsid w:val="00E22641"/>
    <w:rsid w:val="00E22B21"/>
    <w:rsid w:val="00E22D23"/>
    <w:rsid w:val="00E23172"/>
    <w:rsid w:val="00E266D1"/>
    <w:rsid w:val="00E272C7"/>
    <w:rsid w:val="00E31123"/>
    <w:rsid w:val="00E32FA4"/>
    <w:rsid w:val="00E3343D"/>
    <w:rsid w:val="00E3425D"/>
    <w:rsid w:val="00E34EF3"/>
    <w:rsid w:val="00E35A87"/>
    <w:rsid w:val="00E35DF7"/>
    <w:rsid w:val="00E36E73"/>
    <w:rsid w:val="00E36FE7"/>
    <w:rsid w:val="00E37E95"/>
    <w:rsid w:val="00E40C06"/>
    <w:rsid w:val="00E42473"/>
    <w:rsid w:val="00E43077"/>
    <w:rsid w:val="00E43623"/>
    <w:rsid w:val="00E4471D"/>
    <w:rsid w:val="00E44831"/>
    <w:rsid w:val="00E45855"/>
    <w:rsid w:val="00E4691C"/>
    <w:rsid w:val="00E503F8"/>
    <w:rsid w:val="00E5060F"/>
    <w:rsid w:val="00E508DC"/>
    <w:rsid w:val="00E51109"/>
    <w:rsid w:val="00E51FB2"/>
    <w:rsid w:val="00E52BBB"/>
    <w:rsid w:val="00E5537E"/>
    <w:rsid w:val="00E56745"/>
    <w:rsid w:val="00E578BE"/>
    <w:rsid w:val="00E57E4B"/>
    <w:rsid w:val="00E602C7"/>
    <w:rsid w:val="00E6153E"/>
    <w:rsid w:val="00E6268C"/>
    <w:rsid w:val="00E64676"/>
    <w:rsid w:val="00E6471A"/>
    <w:rsid w:val="00E6496F"/>
    <w:rsid w:val="00E65170"/>
    <w:rsid w:val="00E65693"/>
    <w:rsid w:val="00E66804"/>
    <w:rsid w:val="00E66F43"/>
    <w:rsid w:val="00E7080A"/>
    <w:rsid w:val="00E713F1"/>
    <w:rsid w:val="00E72562"/>
    <w:rsid w:val="00E732B6"/>
    <w:rsid w:val="00E73DF6"/>
    <w:rsid w:val="00E7405A"/>
    <w:rsid w:val="00E741B5"/>
    <w:rsid w:val="00E74C8E"/>
    <w:rsid w:val="00E7691E"/>
    <w:rsid w:val="00E76C80"/>
    <w:rsid w:val="00E76CAE"/>
    <w:rsid w:val="00E77102"/>
    <w:rsid w:val="00E772CA"/>
    <w:rsid w:val="00E775F9"/>
    <w:rsid w:val="00E777AC"/>
    <w:rsid w:val="00E77EA1"/>
    <w:rsid w:val="00E807A6"/>
    <w:rsid w:val="00E8340B"/>
    <w:rsid w:val="00E83630"/>
    <w:rsid w:val="00E837DC"/>
    <w:rsid w:val="00E8395D"/>
    <w:rsid w:val="00E85598"/>
    <w:rsid w:val="00E857EA"/>
    <w:rsid w:val="00E866FC"/>
    <w:rsid w:val="00E900CE"/>
    <w:rsid w:val="00E901EB"/>
    <w:rsid w:val="00E90798"/>
    <w:rsid w:val="00E90DAA"/>
    <w:rsid w:val="00E92438"/>
    <w:rsid w:val="00E9286C"/>
    <w:rsid w:val="00E93175"/>
    <w:rsid w:val="00E936DD"/>
    <w:rsid w:val="00E9441B"/>
    <w:rsid w:val="00E946D8"/>
    <w:rsid w:val="00E9487D"/>
    <w:rsid w:val="00E948F0"/>
    <w:rsid w:val="00E94F83"/>
    <w:rsid w:val="00E95825"/>
    <w:rsid w:val="00E95D23"/>
    <w:rsid w:val="00E9612B"/>
    <w:rsid w:val="00E97022"/>
    <w:rsid w:val="00E9761B"/>
    <w:rsid w:val="00EA030B"/>
    <w:rsid w:val="00EA17ED"/>
    <w:rsid w:val="00EA22E3"/>
    <w:rsid w:val="00EA2CD8"/>
    <w:rsid w:val="00EA2D9D"/>
    <w:rsid w:val="00EA33E0"/>
    <w:rsid w:val="00EA3637"/>
    <w:rsid w:val="00EA3EF3"/>
    <w:rsid w:val="00EA41A0"/>
    <w:rsid w:val="00EA42BA"/>
    <w:rsid w:val="00EA4668"/>
    <w:rsid w:val="00EA60A7"/>
    <w:rsid w:val="00EA6402"/>
    <w:rsid w:val="00EA7F49"/>
    <w:rsid w:val="00EB06F5"/>
    <w:rsid w:val="00EB0CEB"/>
    <w:rsid w:val="00EB1AC9"/>
    <w:rsid w:val="00EB203C"/>
    <w:rsid w:val="00EB2800"/>
    <w:rsid w:val="00EB4387"/>
    <w:rsid w:val="00EB5B41"/>
    <w:rsid w:val="00EB5E4A"/>
    <w:rsid w:val="00EB61F0"/>
    <w:rsid w:val="00EB72E9"/>
    <w:rsid w:val="00EB73EE"/>
    <w:rsid w:val="00EC0758"/>
    <w:rsid w:val="00EC10EA"/>
    <w:rsid w:val="00EC12EA"/>
    <w:rsid w:val="00EC2DE7"/>
    <w:rsid w:val="00EC3691"/>
    <w:rsid w:val="00EC44B4"/>
    <w:rsid w:val="00EC4F61"/>
    <w:rsid w:val="00EC5A18"/>
    <w:rsid w:val="00EC6071"/>
    <w:rsid w:val="00EC77EF"/>
    <w:rsid w:val="00EC7A89"/>
    <w:rsid w:val="00EC7D93"/>
    <w:rsid w:val="00ED130B"/>
    <w:rsid w:val="00ED1850"/>
    <w:rsid w:val="00ED34C4"/>
    <w:rsid w:val="00ED4112"/>
    <w:rsid w:val="00ED4F93"/>
    <w:rsid w:val="00ED686D"/>
    <w:rsid w:val="00ED6D78"/>
    <w:rsid w:val="00ED738E"/>
    <w:rsid w:val="00ED7599"/>
    <w:rsid w:val="00EE18FF"/>
    <w:rsid w:val="00EE1A8E"/>
    <w:rsid w:val="00EE1BBE"/>
    <w:rsid w:val="00EE22A1"/>
    <w:rsid w:val="00EE25CF"/>
    <w:rsid w:val="00EE29FB"/>
    <w:rsid w:val="00EE3136"/>
    <w:rsid w:val="00EE5AFB"/>
    <w:rsid w:val="00EE6304"/>
    <w:rsid w:val="00EE67BD"/>
    <w:rsid w:val="00EF0044"/>
    <w:rsid w:val="00EF0C8C"/>
    <w:rsid w:val="00EF130C"/>
    <w:rsid w:val="00EF1D47"/>
    <w:rsid w:val="00EF287C"/>
    <w:rsid w:val="00EF32B5"/>
    <w:rsid w:val="00EF3E33"/>
    <w:rsid w:val="00EF4470"/>
    <w:rsid w:val="00EF5316"/>
    <w:rsid w:val="00EF53B8"/>
    <w:rsid w:val="00EF5D48"/>
    <w:rsid w:val="00EF69C6"/>
    <w:rsid w:val="00EF6D92"/>
    <w:rsid w:val="00EF6F71"/>
    <w:rsid w:val="00EF75E9"/>
    <w:rsid w:val="00EF7891"/>
    <w:rsid w:val="00F00C97"/>
    <w:rsid w:val="00F017F8"/>
    <w:rsid w:val="00F021F0"/>
    <w:rsid w:val="00F030AD"/>
    <w:rsid w:val="00F046D2"/>
    <w:rsid w:val="00F047D7"/>
    <w:rsid w:val="00F04EDB"/>
    <w:rsid w:val="00F05599"/>
    <w:rsid w:val="00F05D1F"/>
    <w:rsid w:val="00F06510"/>
    <w:rsid w:val="00F06ABA"/>
    <w:rsid w:val="00F070CF"/>
    <w:rsid w:val="00F0764A"/>
    <w:rsid w:val="00F07BB1"/>
    <w:rsid w:val="00F125AB"/>
    <w:rsid w:val="00F12AD5"/>
    <w:rsid w:val="00F14650"/>
    <w:rsid w:val="00F157A7"/>
    <w:rsid w:val="00F17DA3"/>
    <w:rsid w:val="00F22430"/>
    <w:rsid w:val="00F2274A"/>
    <w:rsid w:val="00F22AF9"/>
    <w:rsid w:val="00F247C7"/>
    <w:rsid w:val="00F2512E"/>
    <w:rsid w:val="00F2525E"/>
    <w:rsid w:val="00F25AAB"/>
    <w:rsid w:val="00F26321"/>
    <w:rsid w:val="00F272B8"/>
    <w:rsid w:val="00F275F6"/>
    <w:rsid w:val="00F3104F"/>
    <w:rsid w:val="00F31D59"/>
    <w:rsid w:val="00F3349E"/>
    <w:rsid w:val="00F33711"/>
    <w:rsid w:val="00F33892"/>
    <w:rsid w:val="00F33E98"/>
    <w:rsid w:val="00F34828"/>
    <w:rsid w:val="00F35497"/>
    <w:rsid w:val="00F35BFC"/>
    <w:rsid w:val="00F36439"/>
    <w:rsid w:val="00F367C2"/>
    <w:rsid w:val="00F36B02"/>
    <w:rsid w:val="00F379F7"/>
    <w:rsid w:val="00F4230A"/>
    <w:rsid w:val="00F43B6C"/>
    <w:rsid w:val="00F43F95"/>
    <w:rsid w:val="00F4429B"/>
    <w:rsid w:val="00F46693"/>
    <w:rsid w:val="00F46D2E"/>
    <w:rsid w:val="00F471B7"/>
    <w:rsid w:val="00F47309"/>
    <w:rsid w:val="00F476DC"/>
    <w:rsid w:val="00F47A43"/>
    <w:rsid w:val="00F47C59"/>
    <w:rsid w:val="00F519BB"/>
    <w:rsid w:val="00F521B7"/>
    <w:rsid w:val="00F52273"/>
    <w:rsid w:val="00F526CD"/>
    <w:rsid w:val="00F52E3B"/>
    <w:rsid w:val="00F53120"/>
    <w:rsid w:val="00F53584"/>
    <w:rsid w:val="00F5368C"/>
    <w:rsid w:val="00F538CD"/>
    <w:rsid w:val="00F53E81"/>
    <w:rsid w:val="00F54BCF"/>
    <w:rsid w:val="00F54E4E"/>
    <w:rsid w:val="00F553DD"/>
    <w:rsid w:val="00F56305"/>
    <w:rsid w:val="00F61226"/>
    <w:rsid w:val="00F617AC"/>
    <w:rsid w:val="00F617CB"/>
    <w:rsid w:val="00F61A9F"/>
    <w:rsid w:val="00F62710"/>
    <w:rsid w:val="00F63480"/>
    <w:rsid w:val="00F63801"/>
    <w:rsid w:val="00F63F97"/>
    <w:rsid w:val="00F63FD8"/>
    <w:rsid w:val="00F64105"/>
    <w:rsid w:val="00F6450D"/>
    <w:rsid w:val="00F65071"/>
    <w:rsid w:val="00F66536"/>
    <w:rsid w:val="00F66D0B"/>
    <w:rsid w:val="00F70325"/>
    <w:rsid w:val="00F739BA"/>
    <w:rsid w:val="00F73AE1"/>
    <w:rsid w:val="00F73CFA"/>
    <w:rsid w:val="00F74F8E"/>
    <w:rsid w:val="00F752E3"/>
    <w:rsid w:val="00F75C33"/>
    <w:rsid w:val="00F7618D"/>
    <w:rsid w:val="00F7627F"/>
    <w:rsid w:val="00F7726C"/>
    <w:rsid w:val="00F77483"/>
    <w:rsid w:val="00F81726"/>
    <w:rsid w:val="00F819E7"/>
    <w:rsid w:val="00F81A34"/>
    <w:rsid w:val="00F8365E"/>
    <w:rsid w:val="00F83741"/>
    <w:rsid w:val="00F83A09"/>
    <w:rsid w:val="00F83A50"/>
    <w:rsid w:val="00F83C81"/>
    <w:rsid w:val="00F8421A"/>
    <w:rsid w:val="00F84E3B"/>
    <w:rsid w:val="00F86FE2"/>
    <w:rsid w:val="00F906DE"/>
    <w:rsid w:val="00F9167B"/>
    <w:rsid w:val="00F920BC"/>
    <w:rsid w:val="00F92472"/>
    <w:rsid w:val="00F932A0"/>
    <w:rsid w:val="00F93BF2"/>
    <w:rsid w:val="00F94123"/>
    <w:rsid w:val="00F948C7"/>
    <w:rsid w:val="00F94C29"/>
    <w:rsid w:val="00F95C77"/>
    <w:rsid w:val="00F96680"/>
    <w:rsid w:val="00F96B5C"/>
    <w:rsid w:val="00F97511"/>
    <w:rsid w:val="00F97892"/>
    <w:rsid w:val="00F97900"/>
    <w:rsid w:val="00F97A38"/>
    <w:rsid w:val="00F97F7C"/>
    <w:rsid w:val="00FA0B70"/>
    <w:rsid w:val="00FA0ED5"/>
    <w:rsid w:val="00FA1A3B"/>
    <w:rsid w:val="00FA1B6D"/>
    <w:rsid w:val="00FA1EB3"/>
    <w:rsid w:val="00FA2707"/>
    <w:rsid w:val="00FA38DC"/>
    <w:rsid w:val="00FA4412"/>
    <w:rsid w:val="00FA59D9"/>
    <w:rsid w:val="00FA6217"/>
    <w:rsid w:val="00FB1EFA"/>
    <w:rsid w:val="00FB2DB3"/>
    <w:rsid w:val="00FB379C"/>
    <w:rsid w:val="00FB4938"/>
    <w:rsid w:val="00FB4A71"/>
    <w:rsid w:val="00FB4ADF"/>
    <w:rsid w:val="00FB5236"/>
    <w:rsid w:val="00FB527C"/>
    <w:rsid w:val="00FB58C9"/>
    <w:rsid w:val="00FB5AAB"/>
    <w:rsid w:val="00FB61F4"/>
    <w:rsid w:val="00FB6340"/>
    <w:rsid w:val="00FB6F47"/>
    <w:rsid w:val="00FB7B68"/>
    <w:rsid w:val="00FB7C03"/>
    <w:rsid w:val="00FC0F76"/>
    <w:rsid w:val="00FC10F4"/>
    <w:rsid w:val="00FC13E5"/>
    <w:rsid w:val="00FC1D5E"/>
    <w:rsid w:val="00FC252D"/>
    <w:rsid w:val="00FC336B"/>
    <w:rsid w:val="00FC362C"/>
    <w:rsid w:val="00FC37FF"/>
    <w:rsid w:val="00FC38EE"/>
    <w:rsid w:val="00FC3B5E"/>
    <w:rsid w:val="00FC5105"/>
    <w:rsid w:val="00FC544B"/>
    <w:rsid w:val="00FC5988"/>
    <w:rsid w:val="00FC6181"/>
    <w:rsid w:val="00FC652F"/>
    <w:rsid w:val="00FC7A84"/>
    <w:rsid w:val="00FD0C21"/>
    <w:rsid w:val="00FD0D22"/>
    <w:rsid w:val="00FD1D58"/>
    <w:rsid w:val="00FD216B"/>
    <w:rsid w:val="00FD36F3"/>
    <w:rsid w:val="00FD3732"/>
    <w:rsid w:val="00FD6285"/>
    <w:rsid w:val="00FE0409"/>
    <w:rsid w:val="00FE05A4"/>
    <w:rsid w:val="00FE08AE"/>
    <w:rsid w:val="00FE0968"/>
    <w:rsid w:val="00FE0C7F"/>
    <w:rsid w:val="00FE0D82"/>
    <w:rsid w:val="00FE11D2"/>
    <w:rsid w:val="00FE2870"/>
    <w:rsid w:val="00FE3119"/>
    <w:rsid w:val="00FE39AC"/>
    <w:rsid w:val="00FE413E"/>
    <w:rsid w:val="00FE476F"/>
    <w:rsid w:val="00FE47C3"/>
    <w:rsid w:val="00FE501C"/>
    <w:rsid w:val="00FE5097"/>
    <w:rsid w:val="00FE577E"/>
    <w:rsid w:val="00FE6FFE"/>
    <w:rsid w:val="00FE730B"/>
    <w:rsid w:val="00FF1964"/>
    <w:rsid w:val="00FF2670"/>
    <w:rsid w:val="00FF2C07"/>
    <w:rsid w:val="00FF2F90"/>
    <w:rsid w:val="00FF306B"/>
    <w:rsid w:val="00FF32AD"/>
    <w:rsid w:val="00FF335F"/>
    <w:rsid w:val="00FF3BE0"/>
    <w:rsid w:val="00FF3C28"/>
    <w:rsid w:val="00FF40DC"/>
    <w:rsid w:val="00FF4674"/>
    <w:rsid w:val="00FF49BA"/>
    <w:rsid w:val="00FF4DB0"/>
    <w:rsid w:val="00FF6D50"/>
    <w:rsid w:val="00FF73C4"/>
    <w:rsid w:val="00FF77CB"/>
    <w:rsid w:val="00FF79EB"/>
    <w:rsid w:val="00FF7C34"/>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80AC243"/>
  <w15:docId w15:val="{DCA70447-A8CD-468A-9D18-9DE47F16C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C4688"/>
    <w:pPr>
      <w:autoSpaceDE w:val="0"/>
      <w:autoSpaceDN w:val="0"/>
    </w:pPr>
    <w:rPr>
      <w:rFonts w:ascii="Arial" w:hAnsi="Arial" w:cs="Arial"/>
      <w:lang w:val="es-ES_tradnl" w:eastAsia="es-ES"/>
    </w:rPr>
  </w:style>
  <w:style w:type="paragraph" w:styleId="Ttulo1">
    <w:name w:val="heading 1"/>
    <w:aliases w:val="título 1,Pregunta"/>
    <w:basedOn w:val="Normal"/>
    <w:next w:val="Normal"/>
    <w:link w:val="Ttulo1Car"/>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
    <w:basedOn w:val="Normal"/>
    <w:next w:val="Normal"/>
    <w:link w:val="Ttulo2Car"/>
    <w:qFormat/>
    <w:rsid w:val="004C13F6"/>
    <w:pPr>
      <w:keepNext/>
      <w:autoSpaceDE/>
      <w:autoSpaceDN/>
      <w:spacing w:line="360" w:lineRule="auto"/>
      <w:jc w:val="both"/>
      <w:outlineLvl w:val="1"/>
    </w:pPr>
    <w:rPr>
      <w:color w:val="000000"/>
      <w:sz w:val="24"/>
      <w:szCs w:val="24"/>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
    <w:basedOn w:val="Fuentedeprrafopredeter"/>
    <w:link w:val="Ttulo1"/>
    <w:rsid w:val="004C13F6"/>
    <w:rPr>
      <w:b/>
      <w:sz w:val="26"/>
      <w:lang w:val="es-ES" w:eastAsia="es-ES"/>
    </w:rPr>
  </w:style>
  <w:style w:type="character" w:customStyle="1" w:styleId="Ttulo2Car">
    <w:name w:val="Título 2 Car"/>
    <w:aliases w:val="título 2 Car,Edgar 2 Car"/>
    <w:basedOn w:val="Fuentedeprrafopredeter"/>
    <w:link w:val="Ttulo2"/>
    <w:rsid w:val="004C13F6"/>
    <w:rPr>
      <w:rFonts w:ascii="Arial" w:hAnsi="Arial" w:cs="Arial"/>
      <w:color w:val="000000"/>
      <w:sz w:val="24"/>
      <w:szCs w:val="24"/>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rsid w:val="004C13F6"/>
    <w:rPr>
      <w:b/>
      <w:bCs/>
      <w:lang w:val="es-ES" w:eastAsia="es-ES"/>
    </w:rPr>
  </w:style>
  <w:style w:type="character" w:customStyle="1" w:styleId="Ttulo8Car">
    <w:name w:val="Título 8 Car"/>
    <w:basedOn w:val="Fuentedeprrafopredeter"/>
    <w:link w:val="Ttulo8"/>
    <w:rsid w:val="004C13F6"/>
    <w:rPr>
      <w:i/>
      <w:iCs/>
      <w:sz w:val="24"/>
      <w:szCs w:val="24"/>
      <w:lang w:val="es-ES" w:eastAsia="es-ES"/>
    </w:rPr>
  </w:style>
  <w:style w:type="character" w:customStyle="1" w:styleId="Ttulo9Car">
    <w:name w:val="Título 9 Car"/>
    <w:basedOn w:val="Fuentedeprrafopredeter"/>
    <w:link w:val="Ttulo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árrafo de lista21,H"/>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uiPriority w:val="34"/>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uiPriority w:val="99"/>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3604C"/>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basedOn w:val="Fuentedeprrafopredeter"/>
    <w:link w:val="Textoindependiente2"/>
    <w:rsid w:val="00BF0B12"/>
    <w:rPr>
      <w:sz w:val="24"/>
      <w:szCs w:val="24"/>
      <w:lang w:eastAsia="es-ES"/>
    </w:rPr>
  </w:style>
  <w:style w:type="paragraph" w:customStyle="1" w:styleId="Prrafodelista1">
    <w:name w:val="Párrafo de lista1"/>
    <w:basedOn w:val="Normal"/>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rsid w:val="00B4150C"/>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BC09A8"/>
    <w:rPr>
      <w:rFonts w:ascii="Arial" w:hAnsi="Arial"/>
      <w:sz w:val="24"/>
      <w:lang w:val="es-ES_tradnl"/>
    </w:rPr>
  </w:style>
  <w:style w:type="paragraph" w:customStyle="1" w:styleId="ListaCC">
    <w:name w:val="Lista CC."/>
    <w:basedOn w:val="Normal"/>
    <w:rsid w:val="00BC09A8"/>
    <w:pPr>
      <w:autoSpaceDE/>
      <w:autoSpaceDN/>
    </w:pPr>
    <w:rPr>
      <w:rFonts w:ascii="Times New Roman" w:hAnsi="Times New Roman" w:cs="Times New Roman"/>
      <w:lang w:val="es-ES"/>
    </w:rPr>
  </w:style>
  <w:style w:type="paragraph" w:customStyle="1" w:styleId="Prrafodelista3">
    <w:name w:val="Párrafo de lista3"/>
    <w:basedOn w:val="Normal"/>
    <w:rsid w:val="008B4CB7"/>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8B4CB7"/>
    <w:pPr>
      <w:ind w:left="426"/>
      <w:jc w:val="both"/>
    </w:pPr>
    <w:rPr>
      <w:sz w:val="24"/>
      <w:szCs w:val="24"/>
      <w:lang w:val="es-CO"/>
    </w:rPr>
  </w:style>
  <w:style w:type="paragraph" w:customStyle="1" w:styleId="Textoindependiente32">
    <w:name w:val="Texto independiente 32"/>
    <w:basedOn w:val="Normal"/>
    <w:rsid w:val="004E6C0D"/>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8F2169"/>
    <w:pPr>
      <w:overflowPunct w:val="0"/>
      <w:adjustRightInd w:val="0"/>
      <w:jc w:val="both"/>
      <w:textAlignment w:val="baseline"/>
    </w:pPr>
    <w:rPr>
      <w:rFonts w:cs="Times New Roman"/>
      <w:sz w:val="24"/>
      <w:lang w:val="es-CO"/>
    </w:rPr>
  </w:style>
  <w:style w:type="paragraph" w:styleId="Textonotapie">
    <w:name w:val="footnote text"/>
    <w:basedOn w:val="Normal"/>
    <w:link w:val="TextonotapieCar"/>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BA51A5"/>
    <w:rPr>
      <w:lang w:val="es-ES" w:eastAsia="es-ES"/>
    </w:rPr>
  </w:style>
  <w:style w:type="table" w:customStyle="1" w:styleId="Tablaconcuadrcula1">
    <w:name w:val="Tabla con cuadrícula1"/>
    <w:basedOn w:val="Tablanormal"/>
    <w:next w:val="Tablaconcuadrcula"/>
    <w:uiPriority w:val="59"/>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rsid w:val="004C13F6"/>
    <w:rPr>
      <w:vertAlign w:val="superscript"/>
    </w:rPr>
  </w:style>
  <w:style w:type="paragraph" w:customStyle="1" w:styleId="1">
    <w:name w:val="1"/>
    <w:link w:val="TtuloCar"/>
    <w:rsid w:val="004C13F6"/>
    <w:rPr>
      <w:rFonts w:ascii="Arial" w:hAnsi="Arial"/>
      <w:b/>
      <w:sz w:val="24"/>
      <w:lang w:val="es-ES" w:eastAsia="es-ES"/>
    </w:rPr>
  </w:style>
  <w:style w:type="character" w:customStyle="1" w:styleId="TtuloCar">
    <w:name w:val="Título Car"/>
    <w:link w:val="1"/>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val="es-CO" w:eastAsia="en-US"/>
    </w:rPr>
  </w:style>
  <w:style w:type="paragraph" w:customStyle="1" w:styleId="Char8">
    <w:name w:val="Char8"/>
    <w:basedOn w:val="Normal"/>
    <w:rsid w:val="004C13F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C13F6"/>
    <w:pPr>
      <w:autoSpaceDE/>
      <w:autoSpaceDN/>
      <w:spacing w:after="160" w:line="240" w:lineRule="exact"/>
    </w:pPr>
    <w:rPr>
      <w:rFonts w:ascii="Verdana" w:hAnsi="Verdana" w:cs="Verdana"/>
      <w:lang w:val="es-CO" w:eastAsia="en-US"/>
    </w:rPr>
  </w:style>
  <w:style w:type="paragraph" w:customStyle="1" w:styleId="Car">
    <w:name w:val="Car"/>
    <w:basedOn w:val="Normal"/>
    <w:rsid w:val="004C13F6"/>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rsid w:val="004C13F6"/>
    <w:pPr>
      <w:autoSpaceDE/>
      <w:autoSpaceDN/>
      <w:spacing w:line="360" w:lineRule="auto"/>
      <w:jc w:val="both"/>
    </w:pPr>
    <w:rPr>
      <w:rFonts w:cs="Times New Roman"/>
      <w:sz w:val="24"/>
      <w:lang w:val="es-CO"/>
    </w:rPr>
  </w:style>
  <w:style w:type="paragraph" w:styleId="Subttulo">
    <w:name w:val="Subtitle"/>
    <w:basedOn w:val="Normal"/>
    <w:link w:val="SubttuloCar"/>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rsid w:val="004C13F6"/>
    <w:rPr>
      <w:sz w:val="28"/>
      <w:lang w:val="es-ES" w:eastAsia="es-ES"/>
    </w:rPr>
  </w:style>
  <w:style w:type="paragraph" w:customStyle="1" w:styleId="Car7">
    <w:name w:val="Car7"/>
    <w:basedOn w:val="Normal"/>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w:rsid w:val="004C13F6"/>
    <w:rPr>
      <w:sz w:val="24"/>
      <w:szCs w:val="24"/>
      <w:lang w:val="es-ES" w:eastAsia="es-ES"/>
    </w:rPr>
  </w:style>
  <w:style w:type="paragraph" w:customStyle="1" w:styleId="CarCarCarCar">
    <w:name w:val="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rsid w:val="004C13F6"/>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rsid w:val="004C13F6"/>
    <w:pPr>
      <w:ind w:left="426"/>
      <w:jc w:val="both"/>
    </w:pPr>
    <w:rPr>
      <w:sz w:val="24"/>
      <w:szCs w:val="24"/>
      <w:lang w:val="es-CO"/>
    </w:rPr>
  </w:style>
  <w:style w:type="paragraph" w:styleId="Textosinformato">
    <w:name w:val="Plain Text"/>
    <w:basedOn w:val="Normal"/>
    <w:link w:val="TextosinformatoCar"/>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4C13F6"/>
    <w:pPr>
      <w:autoSpaceDE/>
      <w:autoSpaceDN/>
      <w:spacing w:before="100" w:beforeAutospacing="1" w:after="100" w:afterAutospacing="1"/>
    </w:pPr>
    <w:rPr>
      <w:sz w:val="12"/>
      <w:szCs w:val="12"/>
      <w:lang w:val="es-ES"/>
    </w:rPr>
  </w:style>
  <w:style w:type="paragraph" w:customStyle="1" w:styleId="xl27">
    <w:name w:val="xl27"/>
    <w:basedOn w:val="Normal"/>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4C13F6"/>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4C13F6"/>
    <w:pPr>
      <w:autoSpaceDE/>
      <w:autoSpaceDN/>
      <w:spacing w:before="100" w:beforeAutospacing="1" w:after="100" w:afterAutospacing="1"/>
    </w:pPr>
    <w:rPr>
      <w:b/>
      <w:bCs/>
      <w:sz w:val="18"/>
      <w:szCs w:val="18"/>
      <w:lang w:val="es-ES"/>
    </w:rPr>
  </w:style>
  <w:style w:type="paragraph" w:customStyle="1" w:styleId="xl51">
    <w:name w:val="xl51"/>
    <w:basedOn w:val="Normal"/>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autoSpaceDE/>
      <w:autoSpaceDN/>
      <w:ind w:left="-120" w:right="653"/>
      <w:jc w:val="both"/>
    </w:pPr>
    <w:rPr>
      <w:color w:val="FF0000"/>
      <w:sz w:val="22"/>
      <w:szCs w:val="22"/>
      <w:lang w:val="es-ES"/>
    </w:rPr>
  </w:style>
  <w:style w:type="character" w:customStyle="1" w:styleId="BodyTextIndentChar">
    <w:name w:val="Body Text Indent Char"/>
    <w:rsid w:val="004C13F6"/>
    <w:rPr>
      <w:rFonts w:ascii="Times New Roman" w:hAnsi="Times New Roman" w:cs="Times New Roman"/>
      <w:sz w:val="24"/>
      <w:szCs w:val="24"/>
      <w:lang w:val="es-CO"/>
    </w:rPr>
  </w:style>
  <w:style w:type="paragraph" w:customStyle="1" w:styleId="Car2">
    <w:name w:val="Car2"/>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4C13F6"/>
    <w:pPr>
      <w:autoSpaceDE/>
      <w:autoSpaceDN/>
      <w:jc w:val="both"/>
    </w:pPr>
    <w:rPr>
      <w:sz w:val="22"/>
      <w:szCs w:val="22"/>
      <w:lang w:val="es-ES"/>
    </w:rPr>
  </w:style>
  <w:style w:type="paragraph" w:customStyle="1" w:styleId="BodyText21">
    <w:name w:val="Body Text 21"/>
    <w:basedOn w:val="Normal"/>
    <w:rsid w:val="004C13F6"/>
    <w:pPr>
      <w:overflowPunct w:val="0"/>
      <w:adjustRightInd w:val="0"/>
      <w:jc w:val="both"/>
      <w:textAlignment w:val="baseline"/>
    </w:pPr>
    <w:rPr>
      <w:sz w:val="22"/>
      <w:szCs w:val="22"/>
      <w:lang w:val="es-ES"/>
    </w:rPr>
  </w:style>
  <w:style w:type="paragraph" w:customStyle="1" w:styleId="CarCarCarCar1">
    <w:name w:val="Car Car Car Car1"/>
    <w:basedOn w:val="Normal"/>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rsid w:val="004C13F6"/>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4C13F6"/>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rsid w:val="004C13F6"/>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4C13F6"/>
    <w:pPr>
      <w:ind w:left="426"/>
      <w:jc w:val="both"/>
    </w:pPr>
    <w:rPr>
      <w:sz w:val="24"/>
      <w:szCs w:val="24"/>
      <w:lang w:val="es-CO"/>
    </w:rPr>
  </w:style>
  <w:style w:type="paragraph" w:customStyle="1" w:styleId="Textoindependiente34">
    <w:name w:val="Texto independiente 34"/>
    <w:basedOn w:val="Normal"/>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4C13F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4C13F6"/>
    <w:pPr>
      <w:autoSpaceDE/>
      <w:autoSpaceDN/>
      <w:ind w:left="283" w:hanging="283"/>
    </w:pPr>
    <w:rPr>
      <w:rFonts w:ascii="Times New Roman" w:hAnsi="Times New Roman" w:cs="Times New Roman"/>
      <w:sz w:val="24"/>
      <w:szCs w:val="24"/>
      <w:lang w:val="es-CO"/>
    </w:rPr>
  </w:style>
  <w:style w:type="paragraph" w:styleId="Lista2">
    <w:name w:val="List 2"/>
    <w:basedOn w:val="Normal"/>
    <w:rsid w:val="004C13F6"/>
    <w:pPr>
      <w:autoSpaceDE/>
      <w:autoSpaceDN/>
      <w:ind w:left="566" w:hanging="283"/>
    </w:pPr>
    <w:rPr>
      <w:rFonts w:ascii="Times New Roman" w:hAnsi="Times New Roman" w:cs="Times New Roman"/>
      <w:sz w:val="24"/>
      <w:szCs w:val="24"/>
      <w:lang w:val="es-CO"/>
    </w:rPr>
  </w:style>
  <w:style w:type="paragraph" w:styleId="Lista4">
    <w:name w:val="List 4"/>
    <w:basedOn w:val="Normal"/>
    <w:rsid w:val="004C13F6"/>
    <w:pPr>
      <w:autoSpaceDE/>
      <w:autoSpaceDN/>
      <w:ind w:left="1132" w:hanging="283"/>
    </w:pPr>
    <w:rPr>
      <w:rFonts w:ascii="Times New Roman" w:hAnsi="Times New Roman" w:cs="Times New Roman"/>
      <w:sz w:val="24"/>
      <w:szCs w:val="24"/>
      <w:lang w:val="es-CO"/>
    </w:rPr>
  </w:style>
  <w:style w:type="paragraph" w:styleId="Lista5">
    <w:name w:val="List 5"/>
    <w:basedOn w:val="Normal"/>
    <w:rsid w:val="004C13F6"/>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rsid w:val="004C13F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4C13F6"/>
    <w:rPr>
      <w:sz w:val="24"/>
      <w:szCs w:val="24"/>
      <w:lang w:eastAsia="es-ES"/>
    </w:rPr>
  </w:style>
  <w:style w:type="paragraph" w:styleId="Listaconvietas5">
    <w:name w:val="List Bullet 5"/>
    <w:basedOn w:val="Normal"/>
    <w:rsid w:val="004C13F6"/>
    <w:pPr>
      <w:numPr>
        <w:numId w:val="3"/>
      </w:numPr>
      <w:autoSpaceDE/>
      <w:autoSpaceDN/>
    </w:pPr>
    <w:rPr>
      <w:rFonts w:ascii="Times New Roman" w:hAnsi="Times New Roman" w:cs="Times New Roman"/>
      <w:sz w:val="24"/>
      <w:szCs w:val="24"/>
      <w:lang w:val="es-CO"/>
    </w:rPr>
  </w:style>
  <w:style w:type="paragraph" w:styleId="Continuarlista2">
    <w:name w:val="List Continue 2"/>
    <w:basedOn w:val="Normal"/>
    <w:rsid w:val="004C13F6"/>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rsid w:val="004C13F6"/>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rsid w:val="004C13F6"/>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rsid w:val="004C13F6"/>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rsid w:val="004C13F6"/>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4C13F6"/>
    <w:pPr>
      <w:ind w:firstLine="210"/>
    </w:pPr>
  </w:style>
  <w:style w:type="character" w:customStyle="1" w:styleId="Textoindependienteprimerasangra2Car">
    <w:name w:val="Texto independiente primera sangría 2 Car"/>
    <w:basedOn w:val="SangradetextonormalCar"/>
    <w:link w:val="Textoindependienteprimerasangra2"/>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rsid w:val="004C13F6"/>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rsid w:val="004C13F6"/>
    <w:rPr>
      <w:lang w:eastAsia="es-ES"/>
    </w:rPr>
  </w:style>
  <w:style w:type="paragraph" w:customStyle="1" w:styleId="xl92">
    <w:name w:val="xl92"/>
    <w:basedOn w:val="Normal"/>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4C13F6"/>
    <w:rPr>
      <w:rFonts w:ascii="Tahoma" w:hAnsi="Tahoma" w:cs="Tahoma"/>
      <w:shd w:val="clear" w:color="auto" w:fill="000080"/>
      <w:lang w:val="es-ES" w:eastAsia="es-ES"/>
    </w:rPr>
  </w:style>
  <w:style w:type="paragraph" w:customStyle="1" w:styleId="font6">
    <w:name w:val="font6"/>
    <w:basedOn w:val="Normal"/>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uiPriority w:val="99"/>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rsid w:val="004C13F6"/>
    <w:pPr>
      <w:widowControl w:val="0"/>
      <w:adjustRightInd w:val="0"/>
      <w:spacing w:line="251" w:lineRule="exact"/>
      <w:jc w:val="both"/>
    </w:pPr>
    <w:rPr>
      <w:sz w:val="24"/>
      <w:szCs w:val="24"/>
      <w:lang w:val="es-ES"/>
    </w:rPr>
  </w:style>
  <w:style w:type="paragraph" w:customStyle="1" w:styleId="Style9">
    <w:name w:val="Style9"/>
    <w:basedOn w:val="Normal"/>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DD190D"/>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BD7A7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rsid w:val="00DC0037"/>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601E1F"/>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qFormat/>
    <w:rsid w:val="00197354"/>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rsid w:val="00E21997"/>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AD73F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val="es-CO" w:eastAsia="en-US"/>
    </w:rPr>
  </w:style>
  <w:style w:type="paragraph" w:customStyle="1" w:styleId="Car1">
    <w:name w:val="Car1"/>
    <w:basedOn w:val="Normal"/>
    <w:rsid w:val="00AD73F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D73FD"/>
    <w:pPr>
      <w:autoSpaceDE/>
      <w:autoSpaceDN/>
      <w:spacing w:after="160" w:line="240" w:lineRule="exact"/>
    </w:pPr>
    <w:rPr>
      <w:rFonts w:ascii="Verdana" w:hAnsi="Verdana" w:cs="Verdana"/>
      <w:lang w:val="es-CO"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AD73FD"/>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uiPriority w:val="59"/>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uiPriority w:val="59"/>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character" w:customStyle="1" w:styleId="texto4">
    <w:name w:val="texto4"/>
    <w:rsid w:val="00EE25CF"/>
  </w:style>
  <w:style w:type="table" w:customStyle="1" w:styleId="TableNormal">
    <w:name w:val="Table Normal"/>
    <w:uiPriority w:val="2"/>
    <w:semiHidden/>
    <w:unhideWhenUsed/>
    <w:qFormat/>
    <w:rsid w:val="00AB05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Sinespaciado1">
    <w:name w:val="Sin espaciado1"/>
    <w:link w:val="NoSpacingChar"/>
    <w:qFormat/>
    <w:rsid w:val="00213412"/>
    <w:rPr>
      <w:sz w:val="24"/>
      <w:szCs w:val="24"/>
      <w:lang w:eastAsia="es-ES"/>
    </w:rPr>
  </w:style>
  <w:style w:type="character" w:customStyle="1" w:styleId="NoSpacingChar">
    <w:name w:val="No Spacing Char"/>
    <w:link w:val="Sinespaciado1"/>
    <w:qFormat/>
    <w:locked/>
    <w:rsid w:val="00213412"/>
    <w:rPr>
      <w:sz w:val="24"/>
      <w:szCs w:val="24"/>
      <w:lang w:eastAsia="es-ES"/>
    </w:rPr>
  </w:style>
  <w:style w:type="character" w:customStyle="1" w:styleId="DefaultCar">
    <w:name w:val="Default Car"/>
    <w:link w:val="Default"/>
    <w:locked/>
    <w:rsid w:val="0056072A"/>
    <w:rPr>
      <w:rFonts w:ascii="Arial" w:hAnsi="Arial" w:cs="Arial"/>
      <w:color w:val="000000"/>
      <w:sz w:val="24"/>
      <w:szCs w:val="24"/>
    </w:rPr>
  </w:style>
  <w:style w:type="character" w:styleId="Mencinsinresolver">
    <w:name w:val="Unresolved Mention"/>
    <w:basedOn w:val="Fuentedeprrafopredeter"/>
    <w:uiPriority w:val="99"/>
    <w:semiHidden/>
    <w:unhideWhenUsed/>
    <w:rsid w:val="009B1711"/>
    <w:rPr>
      <w:color w:val="605E5C"/>
      <w:shd w:val="clear" w:color="auto" w:fill="E1DFDD"/>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7513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59407401">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63474806">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190338305">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42841920">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66321692">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14235341">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44648261">
      <w:bodyDiv w:val="1"/>
      <w:marLeft w:val="0"/>
      <w:marRight w:val="0"/>
      <w:marTop w:val="0"/>
      <w:marBottom w:val="0"/>
      <w:divBdr>
        <w:top w:val="none" w:sz="0" w:space="0" w:color="auto"/>
        <w:left w:val="none" w:sz="0" w:space="0" w:color="auto"/>
        <w:bottom w:val="none" w:sz="0" w:space="0" w:color="auto"/>
        <w:right w:val="none" w:sz="0" w:space="0" w:color="auto"/>
      </w:divBdr>
    </w:div>
    <w:div w:id="745734618">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65803855">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29834921">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80284729">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05608185">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8339509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056274426">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31365736">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61389354">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53678688">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88145691">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27138172">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569150910">
      <w:bodyDiv w:val="1"/>
      <w:marLeft w:val="0"/>
      <w:marRight w:val="0"/>
      <w:marTop w:val="0"/>
      <w:marBottom w:val="0"/>
      <w:divBdr>
        <w:top w:val="none" w:sz="0" w:space="0" w:color="auto"/>
        <w:left w:val="none" w:sz="0" w:space="0" w:color="auto"/>
        <w:bottom w:val="none" w:sz="0" w:space="0" w:color="auto"/>
        <w:right w:val="none" w:sz="0" w:space="0" w:color="auto"/>
      </w:divBdr>
    </w:div>
    <w:div w:id="1577786367">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74067581">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689139088">
      <w:bodyDiv w:val="1"/>
      <w:marLeft w:val="0"/>
      <w:marRight w:val="0"/>
      <w:marTop w:val="0"/>
      <w:marBottom w:val="0"/>
      <w:divBdr>
        <w:top w:val="none" w:sz="0" w:space="0" w:color="auto"/>
        <w:left w:val="none" w:sz="0" w:space="0" w:color="auto"/>
        <w:bottom w:val="none" w:sz="0" w:space="0" w:color="auto"/>
        <w:right w:val="none" w:sz="0" w:space="0" w:color="auto"/>
      </w:divBdr>
    </w:div>
    <w:div w:id="1694186899">
      <w:bodyDiv w:val="1"/>
      <w:marLeft w:val="0"/>
      <w:marRight w:val="0"/>
      <w:marTop w:val="0"/>
      <w:marBottom w:val="0"/>
      <w:divBdr>
        <w:top w:val="none" w:sz="0" w:space="0" w:color="auto"/>
        <w:left w:val="none" w:sz="0" w:space="0" w:color="auto"/>
        <w:bottom w:val="none" w:sz="0" w:space="0" w:color="auto"/>
        <w:right w:val="none" w:sz="0" w:space="0" w:color="auto"/>
      </w:divBdr>
      <w:divsChild>
        <w:div w:id="362099495">
          <w:marLeft w:val="720"/>
          <w:marRight w:val="0"/>
          <w:marTop w:val="0"/>
          <w:marBottom w:val="0"/>
          <w:divBdr>
            <w:top w:val="none" w:sz="0" w:space="0" w:color="auto"/>
            <w:left w:val="none" w:sz="0" w:space="0" w:color="auto"/>
            <w:bottom w:val="none" w:sz="0" w:space="0" w:color="auto"/>
            <w:right w:val="none" w:sz="0" w:space="0" w:color="auto"/>
          </w:divBdr>
        </w:div>
        <w:div w:id="1748574470">
          <w:marLeft w:val="0"/>
          <w:marRight w:val="0"/>
          <w:marTop w:val="0"/>
          <w:marBottom w:val="0"/>
          <w:divBdr>
            <w:top w:val="none" w:sz="0" w:space="0" w:color="auto"/>
            <w:left w:val="none" w:sz="0" w:space="0" w:color="auto"/>
            <w:bottom w:val="none" w:sz="0" w:space="0" w:color="auto"/>
            <w:right w:val="none" w:sz="0" w:space="0" w:color="auto"/>
          </w:divBdr>
        </w:div>
      </w:divsChild>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15365928">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853451543">
      <w:bodyDiv w:val="1"/>
      <w:marLeft w:val="0"/>
      <w:marRight w:val="0"/>
      <w:marTop w:val="0"/>
      <w:marBottom w:val="0"/>
      <w:divBdr>
        <w:top w:val="none" w:sz="0" w:space="0" w:color="auto"/>
        <w:left w:val="none" w:sz="0" w:space="0" w:color="auto"/>
        <w:bottom w:val="none" w:sz="0" w:space="0" w:color="auto"/>
        <w:right w:val="none" w:sz="0" w:space="0" w:color="auto"/>
      </w:divBdr>
    </w:div>
    <w:div w:id="1870071116">
      <w:bodyDiv w:val="1"/>
      <w:marLeft w:val="0"/>
      <w:marRight w:val="0"/>
      <w:marTop w:val="0"/>
      <w:marBottom w:val="0"/>
      <w:divBdr>
        <w:top w:val="none" w:sz="0" w:space="0" w:color="auto"/>
        <w:left w:val="none" w:sz="0" w:space="0" w:color="auto"/>
        <w:bottom w:val="none" w:sz="0" w:space="0" w:color="auto"/>
        <w:right w:val="none" w:sz="0" w:space="0" w:color="auto"/>
      </w:divBdr>
    </w:div>
    <w:div w:id="1913080787">
      <w:bodyDiv w:val="1"/>
      <w:marLeft w:val="0"/>
      <w:marRight w:val="0"/>
      <w:marTop w:val="0"/>
      <w:marBottom w:val="0"/>
      <w:divBdr>
        <w:top w:val="none" w:sz="0" w:space="0" w:color="auto"/>
        <w:left w:val="none" w:sz="0" w:space="0" w:color="auto"/>
        <w:bottom w:val="none" w:sz="0" w:space="0" w:color="auto"/>
        <w:right w:val="none" w:sz="0" w:space="0" w:color="auto"/>
      </w:divBdr>
    </w:div>
    <w:div w:id="1922369489">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79871800">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007708868">
      <w:bodyDiv w:val="1"/>
      <w:marLeft w:val="0"/>
      <w:marRight w:val="0"/>
      <w:marTop w:val="0"/>
      <w:marBottom w:val="0"/>
      <w:divBdr>
        <w:top w:val="none" w:sz="0" w:space="0" w:color="auto"/>
        <w:left w:val="none" w:sz="0" w:space="0" w:color="auto"/>
        <w:bottom w:val="none" w:sz="0" w:space="0" w:color="auto"/>
        <w:right w:val="none" w:sz="0" w:space="0" w:color="auto"/>
      </w:divBdr>
    </w:div>
    <w:div w:id="2087680207">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F1718E-C8E1-4F41-8F4D-A558D8C37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13488</Words>
  <Characters>74184</Characters>
  <Application>Microsoft Office Word</Application>
  <DocSecurity>0</DocSecurity>
  <Lines>618</Lines>
  <Paragraphs>174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EDGAR MAURICIO BARRERO PACHECO</cp:lastModifiedBy>
  <cp:revision>2</cp:revision>
  <cp:lastPrinted>2026-09-29T20:12:00Z</cp:lastPrinted>
  <dcterms:created xsi:type="dcterms:W3CDTF">2026-09-30T17:14:00Z</dcterms:created>
  <dcterms:modified xsi:type="dcterms:W3CDTF">2026-09-30T17:14:00Z</dcterms:modified>
</cp:coreProperties>
</file>